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5F54" w14:textId="77777777" w:rsidR="00992961" w:rsidRPr="00992961" w:rsidRDefault="00992961" w:rsidP="00992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92961">
        <w:rPr>
          <w:rFonts w:eastAsia="Times New Roman" w:cs="Times New Roman"/>
          <w:b/>
          <w:sz w:val="52"/>
          <w:szCs w:val="32"/>
        </w:rPr>
        <w:t>1NC---ADA---Round 1</w:t>
      </w:r>
    </w:p>
    <w:p w14:paraId="4BD80350"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OFF</w:t>
      </w:r>
    </w:p>
    <w:p w14:paraId="3904002F"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T---1NC</w:t>
      </w:r>
    </w:p>
    <w:p w14:paraId="6987E908"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T No Strikes</w:t>
      </w:r>
      <w:r w:rsidRPr="00992961">
        <w:rPr>
          <w:rFonts w:eastAsia="Times New Roman" w:cs="Times New Roman"/>
          <w:b/>
          <w:iCs/>
          <w:sz w:val="26"/>
        </w:rPr>
        <w:t>:</w:t>
      </w:r>
    </w:p>
    <w:p w14:paraId="1E03CF92" w14:textId="77777777" w:rsidR="00992961" w:rsidRPr="00992961" w:rsidRDefault="00992961" w:rsidP="00992961">
      <w:pPr>
        <w:rPr>
          <w:rFonts w:eastAsia="Calibri"/>
        </w:rPr>
      </w:pPr>
    </w:p>
    <w:p w14:paraId="133ECA97"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CBR means the right to the bargaining process over </w:t>
      </w:r>
      <w:r w:rsidRPr="00992961">
        <w:rPr>
          <w:rFonts w:eastAsia="Times New Roman"/>
          <w:b/>
          <w:iCs/>
          <w:sz w:val="26"/>
          <w:u w:val="single"/>
        </w:rPr>
        <w:t>conditions of employment</w:t>
      </w:r>
    </w:p>
    <w:p w14:paraId="6AEEBF52" w14:textId="77777777" w:rsidR="00992961" w:rsidRPr="00992961" w:rsidRDefault="00992961" w:rsidP="00992961">
      <w:pPr>
        <w:rPr>
          <w:rFonts w:eastAsia="Aptos"/>
        </w:rPr>
      </w:pPr>
      <w:r w:rsidRPr="00992961">
        <w:rPr>
          <w:rFonts w:eastAsia="Aptos"/>
          <w:b/>
          <w:bCs/>
          <w:sz w:val="26"/>
        </w:rPr>
        <w:t>Hayes 15</w:t>
      </w:r>
      <w:r w:rsidRPr="00992961">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642E9D08" w14:textId="77777777" w:rsidR="00992961" w:rsidRPr="00992961" w:rsidRDefault="00992961" w:rsidP="00992961">
      <w:pPr>
        <w:rPr>
          <w:rFonts w:eastAsia="Aptos"/>
        </w:rPr>
      </w:pPr>
      <w:r w:rsidRPr="00992961">
        <w:rPr>
          <w:rFonts w:eastAsia="Aptos"/>
          <w:u w:val="single"/>
        </w:rPr>
        <w:t xml:space="preserve">The </w:t>
      </w:r>
      <w:r w:rsidRPr="00992961">
        <w:rPr>
          <w:rFonts w:eastAsia="Aptos"/>
          <w:b/>
          <w:iCs/>
          <w:u w:val="single"/>
          <w:bdr w:val="single" w:sz="8" w:space="0" w:color="auto"/>
        </w:rPr>
        <w:t>key terms</w:t>
      </w:r>
      <w:r w:rsidRPr="00992961">
        <w:rPr>
          <w:rFonts w:eastAsia="Aptos"/>
          <w:u w:val="single"/>
        </w:rPr>
        <w:t xml:space="preserve"> in section 13(c)(2) are</w:t>
      </w:r>
      <w:r w:rsidRPr="00992961">
        <w:rPr>
          <w:rFonts w:eastAsia="Aptos"/>
          <w:sz w:val="16"/>
        </w:rPr>
        <w:t xml:space="preserve"> "continuation" and </w:t>
      </w:r>
      <w:r w:rsidRPr="00992961">
        <w:rPr>
          <w:rFonts w:eastAsia="Aptos"/>
          <w:b/>
          <w:iCs/>
          <w:u w:val="single"/>
          <w:bdr w:val="single" w:sz="8" w:space="0" w:color="auto"/>
        </w:rPr>
        <w:t>"collective bargaining rights."</w:t>
      </w:r>
      <w:r w:rsidRPr="00992961">
        <w:rPr>
          <w:rFonts w:eastAsia="Aptos"/>
          <w:sz w:val="16"/>
        </w:rPr>
        <w:t xml:space="preserve"> The term "continuation" means "</w:t>
      </w:r>
      <w:proofErr w:type="gramStart"/>
      <w:r w:rsidRPr="00992961">
        <w:rPr>
          <w:rFonts w:eastAsia="Aptos"/>
          <w:sz w:val="16"/>
        </w:rPr>
        <w:t>a keeping</w:t>
      </w:r>
      <w:proofErr w:type="gramEnd"/>
      <w:r w:rsidRPr="00992961">
        <w:rPr>
          <w:rFonts w:eastAsia="Aptos"/>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92961">
        <w:rPr>
          <w:rFonts w:eastAsia="Aptos"/>
          <w:highlight w:val="cyan"/>
          <w:u w:val="single"/>
        </w:rPr>
        <w:t xml:space="preserve">The phrase </w:t>
      </w:r>
      <w:r w:rsidRPr="00992961">
        <w:rPr>
          <w:rFonts w:eastAsia="Aptos"/>
          <w:b/>
          <w:iCs/>
          <w:highlight w:val="cyan"/>
          <w:u w:val="single"/>
          <w:bdr w:val="single" w:sz="8" w:space="0" w:color="auto"/>
        </w:rPr>
        <w:t>"c</w:t>
      </w:r>
      <w:r w:rsidRPr="00992961">
        <w:rPr>
          <w:rFonts w:eastAsia="Aptos"/>
          <w:b/>
          <w:iCs/>
          <w:u w:val="single"/>
          <w:bdr w:val="single" w:sz="8" w:space="0" w:color="auto"/>
        </w:rPr>
        <w:t xml:space="preserve">ollective </w:t>
      </w:r>
      <w:r w:rsidRPr="00992961">
        <w:rPr>
          <w:rFonts w:eastAsia="Aptos"/>
          <w:b/>
          <w:iCs/>
          <w:highlight w:val="cyan"/>
          <w:u w:val="single"/>
          <w:bdr w:val="single" w:sz="8" w:space="0" w:color="auto"/>
        </w:rPr>
        <w:t>b</w:t>
      </w:r>
      <w:r w:rsidRPr="00992961">
        <w:rPr>
          <w:rFonts w:eastAsia="Aptos"/>
          <w:b/>
          <w:iCs/>
          <w:u w:val="single"/>
          <w:bdr w:val="single" w:sz="8" w:space="0" w:color="auto"/>
        </w:rPr>
        <w:t xml:space="preserve">argaining </w:t>
      </w:r>
      <w:r w:rsidRPr="00992961">
        <w:rPr>
          <w:rFonts w:eastAsia="Aptos"/>
          <w:b/>
          <w:iCs/>
          <w:highlight w:val="cyan"/>
          <w:u w:val="single"/>
          <w:bdr w:val="single" w:sz="8" w:space="0" w:color="auto"/>
        </w:rPr>
        <w:t>r</w:t>
      </w:r>
      <w:r w:rsidRPr="00992961">
        <w:rPr>
          <w:rFonts w:eastAsia="Aptos"/>
          <w:b/>
          <w:iCs/>
          <w:u w:val="single"/>
          <w:bdr w:val="single" w:sz="8" w:space="0" w:color="auto"/>
        </w:rPr>
        <w:t>ight</w:t>
      </w:r>
      <w:r w:rsidRPr="00992961">
        <w:rPr>
          <w:rFonts w:eastAsia="Aptos"/>
          <w:b/>
          <w:iCs/>
          <w:highlight w:val="cyan"/>
          <w:u w:val="single"/>
          <w:bdr w:val="single" w:sz="8" w:space="0" w:color="auto"/>
        </w:rPr>
        <w:t>s</w:t>
      </w:r>
      <w:r w:rsidRPr="00992961">
        <w:rPr>
          <w:rFonts w:eastAsia="Aptos"/>
          <w:b/>
          <w:iCs/>
          <w:u w:val="single"/>
          <w:bdr w:val="single" w:sz="8" w:space="0" w:color="auto"/>
        </w:rPr>
        <w:t>"</w:t>
      </w:r>
      <w:r w:rsidRPr="00992961">
        <w:rPr>
          <w:rFonts w:eastAsia="Aptos"/>
          <w:u w:val="single"/>
        </w:rPr>
        <w:t xml:space="preserve"> </w:t>
      </w:r>
      <w:r w:rsidRPr="00992961">
        <w:rPr>
          <w:rFonts w:eastAsia="Aptos"/>
          <w:highlight w:val="cyan"/>
          <w:u w:val="single"/>
        </w:rPr>
        <w:t xml:space="preserve">refers to </w:t>
      </w:r>
      <w:r w:rsidRPr="00992961">
        <w:rPr>
          <w:rFonts w:eastAsia="Aptos"/>
          <w:b/>
          <w:iCs/>
          <w:highlight w:val="cyan"/>
          <w:u w:val="single"/>
          <w:bdr w:val="single" w:sz="8" w:space="0" w:color="auto"/>
        </w:rPr>
        <w:t>employees' right</w:t>
      </w:r>
      <w:r w:rsidRPr="00992961">
        <w:rPr>
          <w:rFonts w:eastAsia="Aptos"/>
          <w:highlight w:val="cyan"/>
          <w:u w:val="single"/>
        </w:rPr>
        <w:t xml:space="preserve"> to designate </w:t>
      </w:r>
      <w:r w:rsidRPr="00992961">
        <w:rPr>
          <w:rFonts w:eastAsia="Aptos"/>
          <w:b/>
          <w:iCs/>
          <w:highlight w:val="cyan"/>
          <w:u w:val="single"/>
          <w:bdr w:val="single" w:sz="8" w:space="0" w:color="auto"/>
        </w:rPr>
        <w:t>a rep</w:t>
      </w:r>
      <w:r w:rsidRPr="00992961">
        <w:rPr>
          <w:rFonts w:eastAsia="Aptos"/>
          <w:b/>
          <w:iCs/>
          <w:u w:val="single"/>
          <w:bdr w:val="single" w:sz="8" w:space="0" w:color="auto"/>
        </w:rPr>
        <w:t>resentative</w:t>
      </w:r>
      <w:r w:rsidRPr="00992961">
        <w:rPr>
          <w:rFonts w:eastAsia="Aptos"/>
          <w:highlight w:val="cyan"/>
          <w:u w:val="single"/>
        </w:rPr>
        <w:t xml:space="preserve"> and</w:t>
      </w:r>
      <w:r w:rsidRPr="00992961">
        <w:rPr>
          <w:rFonts w:eastAsia="Aptos"/>
          <w:u w:val="single"/>
        </w:rPr>
        <w:t xml:space="preserve"> </w:t>
      </w:r>
      <w:r w:rsidRPr="00992961">
        <w:rPr>
          <w:rFonts w:eastAsia="Aptos"/>
          <w:b/>
          <w:iCs/>
          <w:u w:val="single"/>
          <w:bdr w:val="single" w:sz="8" w:space="0" w:color="auto"/>
        </w:rPr>
        <w:t xml:space="preserve">to </w:t>
      </w:r>
      <w:r w:rsidRPr="00992961">
        <w:rPr>
          <w:rFonts w:eastAsia="Aptos"/>
          <w:b/>
          <w:iCs/>
          <w:highlight w:val="cyan"/>
          <w:u w:val="single"/>
          <w:bdr w:val="single" w:sz="8" w:space="0" w:color="auto"/>
        </w:rPr>
        <w:t>bargain</w:t>
      </w:r>
      <w:r w:rsidRPr="00992961">
        <w:rPr>
          <w:rFonts w:eastAsia="Aptos"/>
          <w:highlight w:val="cyan"/>
          <w:u w:val="single"/>
        </w:rPr>
        <w:t xml:space="preserve"> collectively </w:t>
      </w:r>
      <w:r w:rsidRPr="00992961">
        <w:rPr>
          <w:rFonts w:eastAsia="Aptos"/>
          <w:b/>
          <w:iCs/>
          <w:u w:val="single"/>
          <w:bdr w:val="single" w:sz="8" w:space="0" w:color="auto"/>
        </w:rPr>
        <w:t>through</w:t>
      </w:r>
      <w:r w:rsidRPr="00992961">
        <w:rPr>
          <w:rFonts w:eastAsia="Aptos"/>
          <w:u w:val="single"/>
        </w:rPr>
        <w:t xml:space="preserve"> that representative with the employer </w:t>
      </w:r>
      <w:r w:rsidRPr="00992961">
        <w:rPr>
          <w:rFonts w:eastAsia="Aptos"/>
          <w:highlight w:val="cyan"/>
          <w:u w:val="single"/>
        </w:rPr>
        <w:t>with respect to</w:t>
      </w:r>
      <w:r w:rsidRPr="00992961">
        <w:rPr>
          <w:rFonts w:eastAsia="Aptos"/>
          <w:u w:val="single"/>
        </w:rPr>
        <w:t xml:space="preserve"> wages, hours, and other </w:t>
      </w:r>
      <w:r w:rsidRPr="00992961">
        <w:rPr>
          <w:rFonts w:eastAsia="Aptos"/>
          <w:b/>
          <w:iCs/>
          <w:highlight w:val="cyan"/>
          <w:u w:val="single"/>
          <w:bdr w:val="single" w:sz="8" w:space="0" w:color="auto"/>
        </w:rPr>
        <w:t>conditions of employment</w:t>
      </w:r>
      <w:r w:rsidRPr="00992961">
        <w:rPr>
          <w:rFonts w:eastAsia="Aptos"/>
          <w:u w:val="single"/>
        </w:rPr>
        <w:t>. See 29 U.S.C. § 158(d)</w:t>
      </w:r>
      <w:r w:rsidRPr="00992961">
        <w:rPr>
          <w:rFonts w:eastAsia="Aptos"/>
          <w:sz w:val="16"/>
        </w:rPr>
        <w:t>; Allied Chemical and Alkali Workers of Am., Local Union No. 1 v. Pittsburgh Plate Glass Co., 404 U.S. 157, 164 (1971); cf. State of California v. Taylor, 353 U.S. 553, 560 (1957) (under Railway Labor Act, "(E)</w:t>
      </w:r>
      <w:proofErr w:type="spellStart"/>
      <w:r w:rsidRPr="00992961">
        <w:rPr>
          <w:rFonts w:eastAsia="Aptos"/>
          <w:sz w:val="16"/>
        </w:rPr>
        <w:t>ffective</w:t>
      </w:r>
      <w:proofErr w:type="spellEnd"/>
      <w:r w:rsidRPr="00992961">
        <w:rPr>
          <w:rFonts w:eastAsia="Aptos"/>
          <w:sz w:val="16"/>
        </w:rPr>
        <w:t xml:space="preserve"> collective bargaining has been generally conceded to include the right of the representatives of the unit to be consulted and </w:t>
      </w:r>
      <w:r w:rsidRPr="00992961">
        <w:rPr>
          <w:rFonts w:eastAsia="Aptos"/>
          <w:u w:val="single"/>
        </w:rPr>
        <w:t xml:space="preserve">to </w:t>
      </w:r>
      <w:r w:rsidRPr="00992961">
        <w:rPr>
          <w:rFonts w:eastAsia="Aptos"/>
          <w:b/>
          <w:iCs/>
          <w:u w:val="single"/>
          <w:bdr w:val="single" w:sz="8" w:space="0" w:color="auto"/>
        </w:rPr>
        <w:t>bargain about</w:t>
      </w:r>
      <w:r w:rsidRPr="00992961">
        <w:rPr>
          <w:rFonts w:eastAsia="Aptos"/>
          <w:u w:val="single"/>
        </w:rPr>
        <w:t xml:space="preserve"> the </w:t>
      </w:r>
      <w:r w:rsidRPr="00992961">
        <w:rPr>
          <w:rFonts w:eastAsia="Aptos"/>
          <w:b/>
          <w:iCs/>
          <w:u w:val="single"/>
          <w:bdr w:val="single" w:sz="8" w:space="0" w:color="auto"/>
        </w:rPr>
        <w:t>exceptional</w:t>
      </w:r>
      <w:r w:rsidRPr="00992961">
        <w:rPr>
          <w:rFonts w:eastAsia="Aptos"/>
          <w:u w:val="single"/>
        </w:rPr>
        <w:t xml:space="preserve"> as well as the </w:t>
      </w:r>
      <w:r w:rsidRPr="00992961">
        <w:rPr>
          <w:rFonts w:eastAsia="Aptos"/>
          <w:b/>
          <w:iCs/>
          <w:u w:val="single"/>
          <w:bdr w:val="single" w:sz="8" w:space="0" w:color="auto"/>
        </w:rPr>
        <w:t>routine rates</w:t>
      </w:r>
      <w:r w:rsidRPr="00992961">
        <w:rPr>
          <w:rFonts w:eastAsia="Aptos"/>
          <w:u w:val="single"/>
        </w:rPr>
        <w:t xml:space="preserve">, rules, and </w:t>
      </w:r>
      <w:r w:rsidRPr="00992961">
        <w:rPr>
          <w:rFonts w:eastAsia="Aptos"/>
          <w:b/>
          <w:iCs/>
          <w:u w:val="single"/>
          <w:bdr w:val="single" w:sz="8" w:space="0" w:color="auto"/>
        </w:rPr>
        <w:t>working conditions</w:t>
      </w:r>
      <w:r w:rsidRPr="00992961">
        <w:rPr>
          <w:rFonts w:eastAsia="Aptos"/>
          <w:u w:val="single"/>
        </w:rPr>
        <w:t xml:space="preserve">") . </w:t>
      </w:r>
      <w:r w:rsidRPr="00992961">
        <w:rPr>
          <w:rFonts w:eastAsia="Aptos"/>
          <w:b/>
          <w:iCs/>
          <w:highlight w:val="cyan"/>
          <w:u w:val="single"/>
          <w:bdr w:val="single" w:sz="8" w:space="0" w:color="auto"/>
        </w:rPr>
        <w:t>"C</w:t>
      </w:r>
      <w:r w:rsidRPr="00992961">
        <w:rPr>
          <w:rFonts w:eastAsia="Aptos"/>
          <w:b/>
          <w:iCs/>
          <w:u w:val="single"/>
          <w:bdr w:val="single" w:sz="8" w:space="0" w:color="auto"/>
        </w:rPr>
        <w:t>ollective</w:t>
      </w:r>
      <w:r w:rsidRPr="00992961">
        <w:rPr>
          <w:rFonts w:eastAsia="Aptos"/>
          <w:b/>
          <w:iCs/>
          <w:highlight w:val="cyan"/>
          <w:u w:val="single"/>
          <w:bdr w:val="single" w:sz="8" w:space="0" w:color="auto"/>
        </w:rPr>
        <w:t xml:space="preserve"> b</w:t>
      </w:r>
      <w:r w:rsidRPr="00992961">
        <w:rPr>
          <w:rFonts w:eastAsia="Aptos"/>
          <w:b/>
          <w:iCs/>
          <w:u w:val="single"/>
          <w:bdr w:val="single" w:sz="8" w:space="0" w:color="auto"/>
        </w:rPr>
        <w:t xml:space="preserve">argaining </w:t>
      </w:r>
      <w:r w:rsidRPr="00992961">
        <w:rPr>
          <w:rFonts w:eastAsia="Aptos"/>
          <w:b/>
          <w:iCs/>
          <w:highlight w:val="cyan"/>
          <w:u w:val="single"/>
          <w:bdr w:val="single" w:sz="8" w:space="0" w:color="auto"/>
        </w:rPr>
        <w:t>r</w:t>
      </w:r>
      <w:r w:rsidRPr="00992961">
        <w:rPr>
          <w:rFonts w:eastAsia="Aptos"/>
          <w:b/>
          <w:iCs/>
          <w:u w:val="single"/>
          <w:bdr w:val="single" w:sz="8" w:space="0" w:color="auto"/>
        </w:rPr>
        <w:t>ights</w:t>
      </w:r>
      <w:r w:rsidRPr="00992961">
        <w:rPr>
          <w:rFonts w:eastAsia="Aptos"/>
          <w:b/>
          <w:iCs/>
          <w:highlight w:val="cyan"/>
          <w:u w:val="single"/>
          <w:bdr w:val="single" w:sz="8" w:space="0" w:color="auto"/>
        </w:rPr>
        <w:t>"</w:t>
      </w:r>
      <w:r w:rsidRPr="00992961">
        <w:rPr>
          <w:rFonts w:eastAsia="Aptos"/>
          <w:highlight w:val="cyan"/>
          <w:u w:val="single"/>
        </w:rPr>
        <w:t xml:space="preserve"> are</w:t>
      </w:r>
      <w:r w:rsidRPr="00992961">
        <w:rPr>
          <w:rFonts w:eastAsia="Aptos"/>
          <w:u w:val="single"/>
        </w:rPr>
        <w:t xml:space="preserve"> therefore </w:t>
      </w:r>
      <w:r w:rsidRPr="00992961">
        <w:rPr>
          <w:rFonts w:eastAsia="Aptos"/>
          <w:b/>
          <w:iCs/>
          <w:highlight w:val="cyan"/>
          <w:u w:val="single"/>
          <w:bdr w:val="single" w:sz="8" w:space="0" w:color="auto"/>
        </w:rPr>
        <w:t>not substantive terms</w:t>
      </w:r>
      <w:r w:rsidRPr="00992961">
        <w:rPr>
          <w:rFonts w:eastAsia="Aptos"/>
          <w:highlight w:val="cyan"/>
          <w:u w:val="single"/>
        </w:rPr>
        <w:t xml:space="preserve"> of</w:t>
      </w:r>
      <w:r w:rsidRPr="00992961">
        <w:rPr>
          <w:rFonts w:eastAsia="Aptos"/>
          <w:u w:val="single"/>
        </w:rPr>
        <w:t xml:space="preserve"> </w:t>
      </w:r>
      <w:r w:rsidRPr="00992961">
        <w:rPr>
          <w:rFonts w:eastAsia="Aptos"/>
          <w:b/>
          <w:iCs/>
          <w:u w:val="single"/>
          <w:bdr w:val="single" w:sz="8" w:space="0" w:color="auto"/>
        </w:rPr>
        <w:t xml:space="preserve">collective </w:t>
      </w:r>
      <w:r w:rsidRPr="00992961">
        <w:rPr>
          <w:rFonts w:eastAsia="Aptos"/>
          <w:b/>
          <w:iCs/>
          <w:highlight w:val="cyan"/>
          <w:u w:val="single"/>
          <w:bdr w:val="single" w:sz="8" w:space="0" w:color="auto"/>
        </w:rPr>
        <w:t>bargaining agreements</w:t>
      </w:r>
      <w:r w:rsidRPr="00992961">
        <w:rPr>
          <w:rFonts w:eastAsia="Aptos"/>
          <w:highlight w:val="cyan"/>
          <w:u w:val="single"/>
        </w:rPr>
        <w:t xml:space="preserve">. Instead, the phrase refers </w:t>
      </w:r>
      <w:r w:rsidRPr="00992961">
        <w:rPr>
          <w:rFonts w:eastAsia="Aptos"/>
          <w:b/>
          <w:iCs/>
          <w:highlight w:val="cyan"/>
          <w:u w:val="single"/>
          <w:bdr w:val="single" w:sz="8" w:space="0" w:color="auto"/>
        </w:rPr>
        <w:t>to a process</w:t>
      </w:r>
      <w:r w:rsidRPr="00992961">
        <w:rPr>
          <w:rFonts w:eastAsia="Aptos"/>
          <w:u w:val="single"/>
        </w:rPr>
        <w:t xml:space="preserve"> that was </w:t>
      </w:r>
      <w:r w:rsidRPr="00992961">
        <w:rPr>
          <w:rFonts w:eastAsia="Aptos"/>
          <w:b/>
          <w:iCs/>
          <w:u w:val="single"/>
          <w:bdr w:val="single" w:sz="8" w:space="0" w:color="auto"/>
        </w:rPr>
        <w:t xml:space="preserve">universally </w:t>
      </w:r>
      <w:r w:rsidRPr="00992961">
        <w:rPr>
          <w:rFonts w:eastAsia="Aptos"/>
          <w:b/>
          <w:iCs/>
          <w:highlight w:val="cyan"/>
          <w:u w:val="single"/>
          <w:bdr w:val="single" w:sz="8" w:space="0" w:color="auto"/>
        </w:rPr>
        <w:t>understood</w:t>
      </w:r>
      <w:r w:rsidRPr="00992961">
        <w:rPr>
          <w:rFonts w:eastAsia="Aptos"/>
          <w:sz w:val="16"/>
        </w:rPr>
        <w:t xml:space="preserve"> in 1964, and now, </w:t>
      </w:r>
      <w:r w:rsidRPr="00992961">
        <w:rPr>
          <w:rFonts w:eastAsia="Aptos"/>
          <w:u w:val="single"/>
        </w:rPr>
        <w:t>"</w:t>
      </w:r>
      <w:r w:rsidRPr="00992961">
        <w:rPr>
          <w:rFonts w:eastAsia="Aptos"/>
          <w:b/>
          <w:iCs/>
          <w:highlight w:val="cyan"/>
          <w:u w:val="single"/>
          <w:bdr w:val="single" w:sz="8" w:space="0" w:color="auto"/>
        </w:rPr>
        <w:t>to require</w:t>
      </w:r>
      <w:r w:rsidRPr="00992961">
        <w:rPr>
          <w:rFonts w:eastAsia="Aptos"/>
          <w:u w:val="single"/>
        </w:rPr>
        <w:t xml:space="preserve">, at a minimum, good faith </w:t>
      </w:r>
      <w:r w:rsidRPr="00992961">
        <w:rPr>
          <w:rFonts w:eastAsia="Aptos"/>
          <w:b/>
          <w:iCs/>
          <w:highlight w:val="cyan"/>
          <w:u w:val="single"/>
          <w:bdr w:val="single" w:sz="8" w:space="0" w:color="auto"/>
        </w:rPr>
        <w:t>negotiations</w:t>
      </w:r>
      <w:r w:rsidRPr="00992961">
        <w:rPr>
          <w:rFonts w:eastAsia="Aptos"/>
          <w:highlight w:val="cyan"/>
          <w:u w:val="single"/>
        </w:rPr>
        <w:t>, to</w:t>
      </w:r>
      <w:r w:rsidRPr="00992961">
        <w:rPr>
          <w:rFonts w:eastAsia="Aptos"/>
          <w:u w:val="single"/>
        </w:rPr>
        <w:t xml:space="preserve"> a point of </w:t>
      </w:r>
      <w:r w:rsidRPr="00992961">
        <w:rPr>
          <w:rFonts w:eastAsia="Aptos"/>
          <w:highlight w:val="cyan"/>
          <w:u w:val="single"/>
        </w:rPr>
        <w:t>impasse,</w:t>
      </w:r>
      <w:r w:rsidRPr="00992961">
        <w:rPr>
          <w:rFonts w:eastAsia="Aptos"/>
          <w:u w:val="single"/>
        </w:rPr>
        <w:t xml:space="preserve"> if necessary, </w:t>
      </w:r>
      <w:r w:rsidRPr="00992961">
        <w:rPr>
          <w:rFonts w:eastAsia="Aptos"/>
          <w:b/>
          <w:iCs/>
          <w:highlight w:val="cyan"/>
          <w:u w:val="single"/>
          <w:bdr w:val="single" w:sz="8" w:space="0" w:color="auto"/>
        </w:rPr>
        <w:t>over wages</w:t>
      </w:r>
      <w:r w:rsidRPr="00992961">
        <w:rPr>
          <w:rFonts w:eastAsia="Aptos"/>
          <w:highlight w:val="cyan"/>
          <w:u w:val="single"/>
        </w:rPr>
        <w:t xml:space="preserve">, </w:t>
      </w:r>
      <w:r w:rsidRPr="00992961">
        <w:rPr>
          <w:rFonts w:eastAsia="Aptos"/>
          <w:b/>
          <w:iCs/>
          <w:highlight w:val="cyan"/>
          <w:u w:val="single"/>
          <w:bdr w:val="single" w:sz="8" w:space="0" w:color="auto"/>
        </w:rPr>
        <w:t>hours</w:t>
      </w:r>
      <w:r w:rsidRPr="00992961">
        <w:rPr>
          <w:rFonts w:eastAsia="Aptos"/>
          <w:highlight w:val="cyan"/>
          <w:u w:val="single"/>
        </w:rPr>
        <w:t xml:space="preserve"> and</w:t>
      </w:r>
      <w:r w:rsidRPr="00992961">
        <w:rPr>
          <w:rFonts w:eastAsia="Aptos"/>
          <w:u w:val="single"/>
        </w:rPr>
        <w:t xml:space="preserve"> </w:t>
      </w:r>
      <w:r w:rsidRPr="00992961">
        <w:rPr>
          <w:rFonts w:eastAsia="Aptos"/>
          <w:b/>
          <w:iCs/>
          <w:u w:val="single"/>
          <w:bdr w:val="single" w:sz="8" w:space="0" w:color="auto"/>
        </w:rPr>
        <w:t xml:space="preserve">other </w:t>
      </w:r>
      <w:r w:rsidRPr="00992961">
        <w:rPr>
          <w:rFonts w:eastAsia="Aptos"/>
          <w:b/>
          <w:iCs/>
          <w:highlight w:val="cyan"/>
          <w:u w:val="single"/>
          <w:bdr w:val="single" w:sz="8" w:space="0" w:color="auto"/>
        </w:rPr>
        <w:t>terms</w:t>
      </w:r>
      <w:r w:rsidRPr="00992961">
        <w:rPr>
          <w:rFonts w:eastAsia="Aptos"/>
          <w:b/>
          <w:iCs/>
          <w:u w:val="single"/>
          <w:bdr w:val="single" w:sz="8" w:space="0" w:color="auto"/>
        </w:rPr>
        <w:t xml:space="preserve"> and conditions</w:t>
      </w:r>
      <w:r w:rsidRPr="00992961">
        <w:rPr>
          <w:rFonts w:eastAsia="Aptos"/>
          <w:u w:val="single"/>
        </w:rPr>
        <w:t xml:space="preserve"> of employment." </w:t>
      </w:r>
      <w:r w:rsidRPr="00992961">
        <w:rPr>
          <w:rFonts w:eastAsia="Aptos"/>
          <w:b/>
          <w:iCs/>
          <w:u w:val="single"/>
          <w:bdr w:val="single" w:sz="8" w:space="0" w:color="auto"/>
        </w:rPr>
        <w:t>Donovan</w:t>
      </w:r>
      <w:r w:rsidRPr="00992961">
        <w:rPr>
          <w:rFonts w:eastAsia="Aptos"/>
          <w:u w:val="single"/>
        </w:rPr>
        <w:t>, 767 F.2d at 159</w:t>
      </w:r>
      <w:r w:rsidRPr="00992961">
        <w:rPr>
          <w:rFonts w:eastAsia="Aptos"/>
        </w:rPr>
        <w:t>.</w:t>
      </w:r>
    </w:p>
    <w:p w14:paraId="6B4B19A4"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They don’t meet, for 3 reasons</w:t>
      </w:r>
    </w:p>
    <w:p w14:paraId="3B238B56"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1---</w:t>
      </w:r>
      <w:r w:rsidRPr="00992961">
        <w:rPr>
          <w:rFonts w:eastAsia="Times New Roman"/>
          <w:b/>
          <w:iCs/>
          <w:sz w:val="26"/>
          <w:u w:val="single"/>
        </w:rPr>
        <w:t>Strikes themselves</w:t>
      </w:r>
    </w:p>
    <w:p w14:paraId="5DA5254D" w14:textId="77777777" w:rsidR="00992961" w:rsidRPr="00992961" w:rsidRDefault="00992961" w:rsidP="00992961">
      <w:pPr>
        <w:rPr>
          <w:rFonts w:eastAsia="Aptos"/>
        </w:rPr>
      </w:pPr>
      <w:r w:rsidRPr="00992961">
        <w:rPr>
          <w:rFonts w:eastAsia="Aptos"/>
          <w:b/>
          <w:bCs/>
          <w:sz w:val="26"/>
        </w:rPr>
        <w:t>Rubenstein 66</w:t>
      </w:r>
      <w:r w:rsidRPr="00992961">
        <w:rPr>
          <w:rFonts w:eastAsia="Aptos"/>
        </w:rPr>
        <w:t>, MA Columbia University, 1954; LL.B., Yale University, 1957, member of the New York bar and of the firm of Rubenstein &amp; Rubenstein (Jerome S., “Some Thoughts on Labor Arbitration,” Marquette Law Review, 49.4)</w:t>
      </w:r>
    </w:p>
    <w:p w14:paraId="2394EA9E" w14:textId="77777777" w:rsidR="00992961" w:rsidRPr="00992961" w:rsidRDefault="00992961" w:rsidP="00992961">
      <w:pPr>
        <w:rPr>
          <w:rFonts w:eastAsia="Aptos"/>
          <w:sz w:val="16"/>
        </w:rPr>
      </w:pPr>
      <w:r w:rsidRPr="00992961">
        <w:rPr>
          <w:rFonts w:eastAsia="Aptos"/>
          <w:sz w:val="16"/>
        </w:rPr>
        <w:t xml:space="preserve">In a collective bargaining agreement that contains an </w:t>
      </w:r>
      <w:proofErr w:type="spellStart"/>
      <w:r w:rsidRPr="00992961">
        <w:rPr>
          <w:rFonts w:eastAsia="Aptos"/>
          <w:sz w:val="16"/>
        </w:rPr>
        <w:t>abitration</w:t>
      </w:r>
      <w:proofErr w:type="spellEnd"/>
      <w:r w:rsidRPr="00992961">
        <w:rPr>
          <w:rFonts w:eastAsia="Aptos"/>
          <w:sz w:val="16"/>
        </w:rPr>
        <w:t xml:space="preserve"> provision, the proceeding before the arbitrator</w:t>
      </w:r>
      <w:proofErr w:type="gramStart"/>
      <w:r w:rsidRPr="00992961">
        <w:rPr>
          <w:rFonts w:eastAsia="Aptos"/>
          <w:sz w:val="16"/>
        </w:rPr>
        <w:t>, to alter</w:t>
      </w:r>
      <w:proofErr w:type="gramEnd"/>
      <w:r w:rsidRPr="00992961">
        <w:rPr>
          <w:rFonts w:eastAsia="Aptos"/>
          <w:sz w:val="16"/>
        </w:rPr>
        <w:t xml:space="preserve"> Mr. Justice Douglas' words, "rather than a strike, is the terminal point of </w:t>
      </w:r>
      <w:proofErr w:type="gramStart"/>
      <w:r w:rsidRPr="00992961">
        <w:rPr>
          <w:rFonts w:eastAsia="Aptos"/>
          <w:sz w:val="16"/>
        </w:rPr>
        <w:t>a disagreement</w:t>
      </w:r>
      <w:proofErr w:type="gramEnd"/>
      <w:r w:rsidRPr="00992961">
        <w:rPr>
          <w:rFonts w:eastAsia="Aptos"/>
          <w:sz w:val="16"/>
        </w:rPr>
        <w:t xml:space="preserve">." </w:t>
      </w:r>
      <w:r w:rsidRPr="00992961">
        <w:rPr>
          <w:rFonts w:eastAsia="Aptos"/>
          <w:highlight w:val="cyan"/>
          <w:u w:val="single"/>
        </w:rPr>
        <w:t xml:space="preserve">Although strikes are </w:t>
      </w:r>
      <w:r w:rsidRPr="00992961">
        <w:rPr>
          <w:rFonts w:eastAsia="Aptos"/>
          <w:u w:val="single"/>
        </w:rPr>
        <w:t xml:space="preserve">frequently </w:t>
      </w:r>
      <w:r w:rsidRPr="00992961">
        <w:rPr>
          <w:rFonts w:eastAsia="Aptos"/>
          <w:highlight w:val="cyan"/>
          <w:u w:val="single"/>
        </w:rPr>
        <w:t>associated with collective bargaining, I doubt</w:t>
      </w:r>
      <w:r w:rsidRPr="00992961">
        <w:rPr>
          <w:rFonts w:eastAsia="Aptos"/>
          <w:sz w:val="16"/>
        </w:rPr>
        <w:t xml:space="preserve"> if </w:t>
      </w:r>
      <w:r w:rsidRPr="00992961">
        <w:rPr>
          <w:rFonts w:eastAsia="Aptos"/>
          <w:highlight w:val="cyan"/>
          <w:u w:val="single"/>
        </w:rPr>
        <w:t>anyone would</w:t>
      </w:r>
      <w:r w:rsidRPr="00992961">
        <w:rPr>
          <w:rFonts w:eastAsia="Aptos"/>
          <w:u w:val="single"/>
        </w:rPr>
        <w:t xml:space="preserve"> </w:t>
      </w:r>
      <w:r w:rsidRPr="00992961">
        <w:rPr>
          <w:rFonts w:eastAsia="Aptos"/>
          <w:b/>
          <w:iCs/>
          <w:u w:val="single"/>
          <w:bdr w:val="single" w:sz="8" w:space="0" w:color="auto"/>
        </w:rPr>
        <w:t xml:space="preserve">seriously </w:t>
      </w:r>
      <w:r w:rsidRPr="00992961">
        <w:rPr>
          <w:rFonts w:eastAsia="Aptos"/>
          <w:b/>
          <w:iCs/>
          <w:highlight w:val="cyan"/>
          <w:u w:val="single"/>
          <w:bdr w:val="single" w:sz="8" w:space="0" w:color="auto"/>
        </w:rPr>
        <w:t>affirm</w:t>
      </w:r>
      <w:r w:rsidRPr="00992961">
        <w:rPr>
          <w:rFonts w:eastAsia="Aptos"/>
          <w:highlight w:val="cyan"/>
          <w:u w:val="single"/>
        </w:rPr>
        <w:t xml:space="preserve"> </w:t>
      </w:r>
      <w:r w:rsidRPr="00992961">
        <w:rPr>
          <w:rFonts w:eastAsia="Aptos"/>
          <w:u w:val="single"/>
        </w:rPr>
        <w:t xml:space="preserve">that </w:t>
      </w:r>
      <w:r w:rsidRPr="00992961">
        <w:rPr>
          <w:rFonts w:eastAsia="Aptos"/>
          <w:highlight w:val="cyan"/>
          <w:u w:val="single"/>
        </w:rPr>
        <w:t>the strike is</w:t>
      </w:r>
      <w:r w:rsidRPr="00992961">
        <w:rPr>
          <w:rFonts w:eastAsia="Aptos"/>
          <w:sz w:val="16"/>
        </w:rPr>
        <w:t xml:space="preserve"> a necessary </w:t>
      </w:r>
      <w:r w:rsidRPr="00992961">
        <w:rPr>
          <w:rFonts w:eastAsia="Aptos"/>
          <w:highlight w:val="cyan"/>
          <w:u w:val="single"/>
        </w:rPr>
        <w:t>part of the</w:t>
      </w:r>
      <w:r w:rsidRPr="00992961">
        <w:rPr>
          <w:rFonts w:eastAsia="Aptos"/>
          <w:sz w:val="16"/>
          <w:highlight w:val="cyan"/>
        </w:rPr>
        <w:t xml:space="preserve"> </w:t>
      </w:r>
      <w:r w:rsidRPr="00992961">
        <w:rPr>
          <w:rFonts w:eastAsia="Aptos"/>
          <w:b/>
          <w:iCs/>
          <w:highlight w:val="cyan"/>
          <w:u w:val="single"/>
          <w:bdr w:val="single" w:sz="8" w:space="0" w:color="auto"/>
        </w:rPr>
        <w:t>collective bargaining</w:t>
      </w:r>
      <w:r w:rsidRPr="00992961">
        <w:rPr>
          <w:rFonts w:eastAsia="Aptos"/>
          <w:highlight w:val="cyan"/>
          <w:u w:val="single"/>
        </w:rPr>
        <w:t xml:space="preserve"> process</w:t>
      </w:r>
      <w:r w:rsidRPr="00992961">
        <w:rPr>
          <w:rFonts w:eastAsia="Aptos"/>
          <w:u w:val="single"/>
        </w:rPr>
        <w:t xml:space="preserve">. </w:t>
      </w:r>
      <w:r w:rsidRPr="00992961">
        <w:rPr>
          <w:rFonts w:eastAsia="Aptos"/>
          <w:highlight w:val="cyan"/>
          <w:u w:val="single"/>
        </w:rPr>
        <w:t>The strike</w:t>
      </w:r>
      <w:r w:rsidRPr="00992961">
        <w:rPr>
          <w:rFonts w:eastAsia="Aptos"/>
          <w:sz w:val="16"/>
        </w:rPr>
        <w:t xml:space="preserve"> or lockout, </w:t>
      </w:r>
      <w:r w:rsidRPr="00992961">
        <w:rPr>
          <w:rFonts w:eastAsia="Aptos"/>
          <w:b/>
          <w:iCs/>
          <w:sz w:val="30"/>
          <w:szCs w:val="30"/>
          <w:highlight w:val="cyan"/>
          <w:u w:val="single"/>
          <w:bdr w:val="single" w:sz="8" w:space="0" w:color="auto"/>
        </w:rPr>
        <w:t xml:space="preserve">far from </w:t>
      </w:r>
      <w:r w:rsidRPr="00992961">
        <w:rPr>
          <w:rFonts w:eastAsia="Aptos"/>
          <w:b/>
          <w:iCs/>
          <w:sz w:val="30"/>
          <w:szCs w:val="30"/>
          <w:u w:val="single"/>
          <w:bdr w:val="single" w:sz="8" w:space="0" w:color="auto"/>
        </w:rPr>
        <w:t xml:space="preserve">being </w:t>
      </w:r>
      <w:r w:rsidRPr="00992961">
        <w:rPr>
          <w:rFonts w:eastAsia="Aptos"/>
          <w:b/>
          <w:iCs/>
          <w:sz w:val="30"/>
          <w:szCs w:val="30"/>
          <w:highlight w:val="cyan"/>
          <w:u w:val="single"/>
          <w:bdr w:val="single" w:sz="8" w:space="0" w:color="auto"/>
        </w:rPr>
        <w:t>part of the c</w:t>
      </w:r>
      <w:r w:rsidRPr="00992961">
        <w:rPr>
          <w:rFonts w:eastAsia="Aptos"/>
          <w:b/>
          <w:iCs/>
          <w:sz w:val="30"/>
          <w:szCs w:val="30"/>
          <w:u w:val="single"/>
          <w:bdr w:val="single" w:sz="8" w:space="0" w:color="auto"/>
        </w:rPr>
        <w:t>ollective</w:t>
      </w:r>
      <w:r w:rsidRPr="00992961">
        <w:rPr>
          <w:rFonts w:eastAsia="Aptos"/>
          <w:b/>
          <w:iCs/>
          <w:sz w:val="30"/>
          <w:szCs w:val="30"/>
          <w:highlight w:val="cyan"/>
          <w:u w:val="single"/>
          <w:bdr w:val="single" w:sz="8" w:space="0" w:color="auto"/>
        </w:rPr>
        <w:t xml:space="preserve"> b</w:t>
      </w:r>
      <w:r w:rsidRPr="00992961">
        <w:rPr>
          <w:rFonts w:eastAsia="Aptos"/>
          <w:b/>
          <w:iCs/>
          <w:sz w:val="30"/>
          <w:szCs w:val="30"/>
          <w:u w:val="single"/>
          <w:bdr w:val="single" w:sz="8" w:space="0" w:color="auto"/>
        </w:rPr>
        <w:t>argaining</w:t>
      </w:r>
      <w:r w:rsidRPr="00992961">
        <w:rPr>
          <w:rFonts w:eastAsia="Aptos"/>
          <w:b/>
          <w:iCs/>
          <w:sz w:val="30"/>
          <w:szCs w:val="30"/>
          <w:highlight w:val="cyan"/>
          <w:u w:val="single"/>
          <w:bdr w:val="single" w:sz="8" w:space="0" w:color="auto"/>
        </w:rPr>
        <w:t xml:space="preserve"> process</w:t>
      </w:r>
      <w:r w:rsidRPr="00992961">
        <w:rPr>
          <w:rFonts w:eastAsia="Aptos"/>
          <w:u w:val="single"/>
        </w:rPr>
        <w:t>, are</w:t>
      </w:r>
      <w:r w:rsidRPr="00992961">
        <w:rPr>
          <w:rFonts w:eastAsia="Aptos"/>
          <w:sz w:val="16"/>
        </w:rPr>
        <w:t xml:space="preserve"> simply </w:t>
      </w:r>
      <w:r w:rsidRPr="00992961">
        <w:rPr>
          <w:rFonts w:eastAsia="Aptos"/>
          <w:u w:val="single"/>
        </w:rPr>
        <w:t>economic sanctions</w:t>
      </w:r>
      <w:r w:rsidRPr="00992961">
        <w:rPr>
          <w:rFonts w:eastAsia="Aptos"/>
          <w:sz w:val="16"/>
        </w:rPr>
        <w:t xml:space="preserve"> employed </w:t>
      </w:r>
      <w:r w:rsidRPr="00992961">
        <w:rPr>
          <w:rFonts w:eastAsia="Aptos"/>
          <w:u w:val="single"/>
        </w:rPr>
        <w:t>when that process breaks down</w:t>
      </w:r>
      <w:r w:rsidRPr="00992961">
        <w:rPr>
          <w:rFonts w:eastAsia="Aptos"/>
          <w:sz w:val="16"/>
        </w:rPr>
        <w:t>. Similarly, the arbitrator's award cannot properly be viewed as the culmination of the parties' bargaining at the various stages of the grievance procedure, for it quite plainly is sought only when the parties are unable to reach agreement by themselves.</w:t>
      </w:r>
    </w:p>
    <w:p w14:paraId="22F97B9A"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2---</w:t>
      </w:r>
      <w:r w:rsidRPr="00992961">
        <w:rPr>
          <w:rFonts w:eastAsia="Times New Roman"/>
          <w:b/>
          <w:iCs/>
          <w:sz w:val="26"/>
          <w:u w:val="single"/>
        </w:rPr>
        <w:t>Subjects of strikes</w:t>
      </w:r>
      <w:r w:rsidRPr="00992961">
        <w:rPr>
          <w:rFonts w:eastAsia="Times New Roman"/>
          <w:b/>
          <w:iCs/>
          <w:sz w:val="26"/>
        </w:rPr>
        <w:t xml:space="preserve">. “Secondary actions” are actions about issues </w:t>
      </w:r>
      <w:r w:rsidRPr="00992961">
        <w:rPr>
          <w:rFonts w:eastAsia="Times New Roman"/>
          <w:b/>
          <w:iCs/>
          <w:sz w:val="26"/>
          <w:u w:val="single"/>
        </w:rPr>
        <w:t>other than</w:t>
      </w:r>
      <w:r w:rsidRPr="00992961">
        <w:rPr>
          <w:rFonts w:eastAsia="Times New Roman"/>
          <w:b/>
          <w:iCs/>
          <w:sz w:val="26"/>
        </w:rPr>
        <w:t xml:space="preserve"> conditions of employment.</w:t>
      </w:r>
    </w:p>
    <w:p w14:paraId="5807925E"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3---Changing penalties is not topical. Enforcement of rights is </w:t>
      </w:r>
      <w:r w:rsidRPr="00992961">
        <w:rPr>
          <w:rFonts w:eastAsia="Times New Roman"/>
          <w:b/>
          <w:iCs/>
          <w:sz w:val="26"/>
          <w:u w:val="single"/>
        </w:rPr>
        <w:t>distinct</w:t>
      </w:r>
      <w:r w:rsidRPr="00992961">
        <w:rPr>
          <w:rFonts w:eastAsia="Times New Roman"/>
          <w:b/>
          <w:iCs/>
          <w:sz w:val="26"/>
        </w:rPr>
        <w:t xml:space="preserve"> from strength. </w:t>
      </w:r>
    </w:p>
    <w:p w14:paraId="35870EAB" w14:textId="77777777" w:rsidR="00992961" w:rsidRPr="00992961" w:rsidRDefault="00992961" w:rsidP="00992961">
      <w:pPr>
        <w:rPr>
          <w:rFonts w:eastAsia="Calibri"/>
        </w:rPr>
      </w:pPr>
      <w:proofErr w:type="spellStart"/>
      <w:r w:rsidRPr="00992961">
        <w:rPr>
          <w:rFonts w:eastAsia="Calibri"/>
          <w:b/>
          <w:bCs/>
          <w:sz w:val="26"/>
        </w:rPr>
        <w:t>Staihar</w:t>
      </w:r>
      <w:proofErr w:type="spellEnd"/>
      <w:r w:rsidRPr="00992961">
        <w:rPr>
          <w:rFonts w:eastAsia="Calibri"/>
          <w:b/>
          <w:bCs/>
          <w:sz w:val="26"/>
        </w:rPr>
        <w:t xml:space="preserve"> 17</w:t>
      </w:r>
      <w:r w:rsidRPr="00992961">
        <w:rPr>
          <w:rFonts w:eastAsia="Calibri"/>
        </w:rPr>
        <w:t>, Assistant Professor, Robert H. Smith School of Business, University of Maryland, Associate Director, Center for the Study of Business Ethics, Regulation, and Crime, University of Maryland. (Jim, Winter 2017, "Income Inequality and Pay Ratio Disclosure: A Moral Critique of Section 953(b)," University of Pennsylvania Journal of Business Law, vol. 19, pp. 457-494, Lexis)</w:t>
      </w:r>
    </w:p>
    <w:p w14:paraId="194A8CE4" w14:textId="77777777" w:rsidR="00992961" w:rsidRPr="00992961" w:rsidRDefault="00992961" w:rsidP="00992961">
      <w:pPr>
        <w:rPr>
          <w:rFonts w:eastAsia="Calibri"/>
          <w:sz w:val="12"/>
          <w:szCs w:val="20"/>
        </w:rPr>
      </w:pPr>
      <w:r w:rsidRPr="00992961">
        <w:rPr>
          <w:rFonts w:eastAsia="Calibri"/>
          <w:u w:val="single"/>
        </w:rPr>
        <w:t xml:space="preserve">Even if workers possess </w:t>
      </w:r>
      <w:r w:rsidRPr="00992961">
        <w:rPr>
          <w:rFonts w:eastAsia="Calibri"/>
          <w:b/>
          <w:iCs/>
          <w:u w:val="single"/>
          <w:bdr w:val="single" w:sz="8" w:space="0" w:color="auto"/>
        </w:rPr>
        <w:t>some</w:t>
      </w:r>
      <w:r w:rsidRPr="00992961">
        <w:rPr>
          <w:rFonts w:eastAsia="Calibri"/>
          <w:sz w:val="12"/>
          <w:szCs w:val="20"/>
        </w:rPr>
        <w:t xml:space="preserve"> collective bargaining </w:t>
      </w:r>
      <w:r w:rsidRPr="00992961">
        <w:rPr>
          <w:rFonts w:eastAsia="Calibri"/>
          <w:b/>
          <w:iCs/>
          <w:u w:val="single"/>
          <w:bdr w:val="single" w:sz="8" w:space="0" w:color="auto"/>
        </w:rPr>
        <w:t>rights</w:t>
      </w:r>
      <w:r w:rsidRPr="00992961">
        <w:rPr>
          <w:rFonts w:eastAsia="Calibri"/>
          <w:u w:val="single"/>
        </w:rPr>
        <w:t>, those</w:t>
      </w:r>
      <w:r w:rsidRPr="00992961">
        <w:rPr>
          <w:rFonts w:eastAsia="Calibri"/>
          <w:sz w:val="12"/>
          <w:szCs w:val="20"/>
        </w:rPr>
        <w:t xml:space="preserve"> rights </w:t>
      </w:r>
      <w:r w:rsidRPr="00992961">
        <w:rPr>
          <w:rFonts w:eastAsia="Calibri"/>
          <w:u w:val="single"/>
        </w:rPr>
        <w:t>could be</w:t>
      </w:r>
      <w:r w:rsidRPr="00992961">
        <w:rPr>
          <w:rFonts w:eastAsia="Calibri"/>
          <w:sz w:val="12"/>
          <w:szCs w:val="20"/>
        </w:rPr>
        <w:t xml:space="preserve"> </w:t>
      </w:r>
      <w:r w:rsidRPr="00992961">
        <w:rPr>
          <w:rFonts w:eastAsia="Calibri"/>
          <w:b/>
          <w:iCs/>
          <w:u w:val="single"/>
          <w:bdr w:val="single" w:sz="8" w:space="0" w:color="auto"/>
        </w:rPr>
        <w:t>too weak</w:t>
      </w:r>
      <w:r w:rsidRPr="00992961">
        <w:rPr>
          <w:rFonts w:eastAsia="Calibri"/>
          <w:sz w:val="12"/>
          <w:szCs w:val="20"/>
        </w:rPr>
        <w:t xml:space="preserve"> </w:t>
      </w:r>
      <w:r w:rsidRPr="00992961">
        <w:rPr>
          <w:rFonts w:eastAsia="Calibri"/>
          <w:u w:val="single"/>
        </w:rPr>
        <w:t>to provide them with enough</w:t>
      </w:r>
      <w:r w:rsidRPr="00992961">
        <w:rPr>
          <w:rFonts w:eastAsia="Calibri"/>
          <w:sz w:val="12"/>
          <w:szCs w:val="20"/>
        </w:rPr>
        <w:t xml:space="preserve"> </w:t>
      </w:r>
      <w:r w:rsidRPr="00992961">
        <w:rPr>
          <w:rFonts w:eastAsia="Calibri"/>
          <w:b/>
          <w:iCs/>
          <w:u w:val="single"/>
          <w:bdr w:val="single" w:sz="8" w:space="0" w:color="auto"/>
        </w:rPr>
        <w:t>bargaining power</w:t>
      </w:r>
      <w:r w:rsidRPr="00992961">
        <w:rPr>
          <w:rFonts w:eastAsia="Calibri"/>
          <w:sz w:val="12"/>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w:t>
      </w:r>
      <w:proofErr w:type="gramStart"/>
      <w:r w:rsidRPr="00992961">
        <w:rPr>
          <w:rFonts w:eastAsia="Calibri"/>
          <w:sz w:val="12"/>
          <w:szCs w:val="20"/>
        </w:rPr>
        <w:t>protest against</w:t>
      </w:r>
      <w:proofErr w:type="gramEnd"/>
      <w:r w:rsidRPr="00992961">
        <w:rPr>
          <w:rFonts w:eastAsia="Calibri"/>
          <w:sz w:val="12"/>
          <w:szCs w:val="20"/>
        </w:rPr>
        <w:t xml:space="preserve"> a company. 143</w:t>
      </w:r>
    </w:p>
    <w:p w14:paraId="5C0BC757" w14:textId="77777777" w:rsidR="00992961" w:rsidRPr="00992961" w:rsidRDefault="00992961" w:rsidP="00992961">
      <w:pPr>
        <w:rPr>
          <w:rFonts w:eastAsia="Calibri"/>
          <w:sz w:val="12"/>
          <w:szCs w:val="20"/>
        </w:rPr>
      </w:pPr>
      <w:r w:rsidRPr="00992961">
        <w:rPr>
          <w:rFonts w:eastAsia="Calibri"/>
          <w:sz w:val="12"/>
          <w:szCs w:val="20"/>
        </w:rPr>
        <w:t xml:space="preserve">[*494] And </w:t>
      </w:r>
      <w:r w:rsidRPr="00992961">
        <w:rPr>
          <w:rFonts w:eastAsia="Calibri"/>
          <w:b/>
          <w:iCs/>
          <w:highlight w:val="cyan"/>
          <w:u w:val="single"/>
          <w:bdr w:val="single" w:sz="8" w:space="0" w:color="auto"/>
        </w:rPr>
        <w:t>even if</w:t>
      </w:r>
      <w:r w:rsidRPr="00992961">
        <w:rPr>
          <w:rFonts w:eastAsia="Calibri"/>
          <w:sz w:val="12"/>
          <w:szCs w:val="20"/>
          <w:highlight w:val="cyan"/>
        </w:rPr>
        <w:t xml:space="preserve"> </w:t>
      </w:r>
      <w:r w:rsidRPr="00992961">
        <w:rPr>
          <w:rFonts w:eastAsia="Calibri"/>
          <w:highlight w:val="cyan"/>
          <w:u w:val="single"/>
        </w:rPr>
        <w:t>workers have</w:t>
      </w:r>
      <w:r w:rsidRPr="00992961">
        <w:rPr>
          <w:rFonts w:eastAsia="Calibri"/>
          <w:sz w:val="12"/>
          <w:szCs w:val="20"/>
        </w:rPr>
        <w:t xml:space="preserve"> </w:t>
      </w:r>
      <w:r w:rsidRPr="00992961">
        <w:rPr>
          <w:rFonts w:eastAsia="Calibri"/>
          <w:b/>
          <w:iCs/>
          <w:u w:val="single"/>
          <w:bdr w:val="single" w:sz="8" w:space="0" w:color="auto"/>
        </w:rPr>
        <w:t xml:space="preserve">sufficiently </w:t>
      </w:r>
      <w:r w:rsidRPr="00992961">
        <w:rPr>
          <w:rFonts w:eastAsia="Calibri"/>
          <w:b/>
          <w:iCs/>
          <w:highlight w:val="cyan"/>
          <w:u w:val="single"/>
          <w:bdr w:val="single" w:sz="8" w:space="0" w:color="auto"/>
        </w:rPr>
        <w:t>strong</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collective bargaining rights</w:t>
      </w:r>
      <w:r w:rsidRPr="00992961">
        <w:rPr>
          <w:rFonts w:eastAsia="Calibri"/>
          <w:u w:val="single"/>
        </w:rPr>
        <w:t xml:space="preserve">, </w:t>
      </w:r>
      <w:r w:rsidRPr="00992961">
        <w:rPr>
          <w:rFonts w:eastAsia="Calibri"/>
          <w:highlight w:val="cyan"/>
          <w:u w:val="single"/>
        </w:rPr>
        <w:t>there can</w:t>
      </w:r>
      <w:r w:rsidRPr="00992961">
        <w:rPr>
          <w:rFonts w:eastAsia="Calibri"/>
          <w:u w:val="single"/>
        </w:rPr>
        <w:t xml:space="preserve"> still </w:t>
      </w:r>
      <w:r w:rsidRPr="00992961">
        <w:rPr>
          <w:rFonts w:eastAsia="Calibri"/>
          <w:highlight w:val="cyan"/>
          <w:u w:val="single"/>
        </w:rPr>
        <w:t>be</w:t>
      </w:r>
      <w:r w:rsidRPr="00992961">
        <w:rPr>
          <w:rFonts w:eastAsia="Calibri"/>
          <w:sz w:val="12"/>
          <w:szCs w:val="20"/>
          <w:highlight w:val="cyan"/>
        </w:rPr>
        <w:t xml:space="preserve"> </w:t>
      </w:r>
      <w:r w:rsidRPr="00992961">
        <w:rPr>
          <w:rFonts w:eastAsia="Calibri"/>
          <w:b/>
          <w:iCs/>
          <w:highlight w:val="cyan"/>
          <w:u w:val="single"/>
          <w:bdr w:val="single" w:sz="8" w:space="0" w:color="auto"/>
        </w:rPr>
        <w:t>impediments</w:t>
      </w:r>
      <w:r w:rsidRPr="00992961">
        <w:rPr>
          <w:rFonts w:eastAsia="Calibri"/>
          <w:sz w:val="12"/>
          <w:szCs w:val="20"/>
          <w:highlight w:val="cyan"/>
        </w:rPr>
        <w:t xml:space="preserve"> </w:t>
      </w:r>
      <w:r w:rsidRPr="00992961">
        <w:rPr>
          <w:rFonts w:eastAsia="Calibri"/>
          <w:highlight w:val="cyan"/>
          <w:u w:val="single"/>
        </w:rPr>
        <w:t>to</w:t>
      </w:r>
      <w:r w:rsidRPr="00992961">
        <w:rPr>
          <w:rFonts w:eastAsia="Calibri"/>
          <w:sz w:val="12"/>
          <w:szCs w:val="20"/>
          <w:highlight w:val="cyan"/>
        </w:rPr>
        <w:t xml:space="preserve"> </w:t>
      </w:r>
      <w:r w:rsidRPr="00992961">
        <w:rPr>
          <w:rFonts w:eastAsia="Calibri"/>
          <w:b/>
          <w:iCs/>
          <w:highlight w:val="cyan"/>
          <w:u w:val="single"/>
          <w:bdr w:val="single" w:sz="8" w:space="0" w:color="auto"/>
        </w:rPr>
        <w:t>exercising</w:t>
      </w:r>
      <w:r w:rsidRPr="00992961">
        <w:rPr>
          <w:rFonts w:eastAsia="Calibri"/>
          <w:sz w:val="12"/>
          <w:szCs w:val="20"/>
        </w:rPr>
        <w:t xml:space="preserve"> </w:t>
      </w:r>
      <w:r w:rsidRPr="00992961">
        <w:rPr>
          <w:rFonts w:eastAsia="Calibri"/>
          <w:u w:val="single"/>
        </w:rPr>
        <w:t xml:space="preserve">those </w:t>
      </w:r>
      <w:r w:rsidRPr="00992961">
        <w:rPr>
          <w:rFonts w:eastAsia="Calibri"/>
          <w:highlight w:val="cyan"/>
          <w:u w:val="single"/>
        </w:rPr>
        <w:t>rights</w:t>
      </w:r>
      <w:r w:rsidRPr="00992961">
        <w:rPr>
          <w:rFonts w:eastAsia="Calibri"/>
          <w:u w:val="single"/>
        </w:rPr>
        <w:t>. Various forms of</w:t>
      </w:r>
      <w:r w:rsidRPr="00992961">
        <w:rPr>
          <w:rFonts w:eastAsia="Calibri"/>
          <w:sz w:val="12"/>
          <w:szCs w:val="20"/>
        </w:rPr>
        <w:t xml:space="preserve"> </w:t>
      </w:r>
      <w:r w:rsidRPr="00992961">
        <w:rPr>
          <w:rFonts w:eastAsia="Calibri"/>
          <w:b/>
          <w:iCs/>
          <w:u w:val="single"/>
          <w:bdr w:val="single" w:sz="8" w:space="0" w:color="auto"/>
        </w:rPr>
        <w:t>corruption</w:t>
      </w:r>
      <w:r w:rsidRPr="00992961">
        <w:rPr>
          <w:rFonts w:eastAsia="Calibri"/>
          <w:sz w:val="12"/>
          <w:szCs w:val="20"/>
        </w:rPr>
        <w:t xml:space="preserve"> </w:t>
      </w:r>
      <w:r w:rsidRPr="00992961">
        <w:rPr>
          <w:rFonts w:eastAsia="Calibri"/>
          <w:u w:val="single"/>
        </w:rPr>
        <w:t xml:space="preserve">can prevent workers from effectively exercising collective bargaining rights. </w:t>
      </w:r>
      <w:r w:rsidRPr="00992961">
        <w:rPr>
          <w:rFonts w:eastAsia="Calibri"/>
          <w:highlight w:val="cyan"/>
          <w:u w:val="single"/>
        </w:rPr>
        <w:t>Companies might</w:t>
      </w:r>
      <w:r w:rsidRPr="00992961">
        <w:rPr>
          <w:rFonts w:eastAsia="Calibri"/>
          <w:sz w:val="12"/>
          <w:szCs w:val="20"/>
          <w:highlight w:val="cyan"/>
        </w:rPr>
        <w:t xml:space="preserve"> </w:t>
      </w:r>
      <w:r w:rsidRPr="00992961">
        <w:rPr>
          <w:rFonts w:eastAsia="Calibri"/>
          <w:b/>
          <w:iCs/>
          <w:highlight w:val="cyan"/>
          <w:u w:val="single"/>
          <w:bdr w:val="single" w:sz="8" w:space="0" w:color="auto"/>
        </w:rPr>
        <w:t>coerce workers</w:t>
      </w:r>
      <w:r w:rsidRPr="00992961">
        <w:rPr>
          <w:rFonts w:eastAsia="Calibri"/>
          <w:sz w:val="12"/>
          <w:szCs w:val="20"/>
          <w:highlight w:val="cyan"/>
        </w:rPr>
        <w:t xml:space="preserve"> </w:t>
      </w:r>
      <w:r w:rsidRPr="00992961">
        <w:rPr>
          <w:rFonts w:eastAsia="Calibri"/>
          <w:highlight w:val="cyan"/>
          <w:u w:val="single"/>
        </w:rPr>
        <w:t>not to</w:t>
      </w:r>
      <w:r w:rsidRPr="00992961">
        <w:rPr>
          <w:rFonts w:eastAsia="Calibri"/>
          <w:u w:val="single"/>
        </w:rPr>
        <w:t xml:space="preserve"> </w:t>
      </w:r>
      <w:r w:rsidRPr="00992961">
        <w:rPr>
          <w:rFonts w:eastAsia="Calibri"/>
          <w:highlight w:val="cyan"/>
          <w:u w:val="single"/>
        </w:rPr>
        <w:t>unionize</w:t>
      </w:r>
      <w:r w:rsidRPr="00992961">
        <w:rPr>
          <w:rFonts w:eastAsia="Calibri"/>
          <w:sz w:val="12"/>
          <w:szCs w:val="20"/>
        </w:rPr>
        <w:t xml:space="preserve">. At one extreme, </w:t>
      </w:r>
      <w:r w:rsidRPr="00992961">
        <w:rPr>
          <w:rFonts w:eastAsia="Calibri"/>
          <w:u w:val="single"/>
        </w:rPr>
        <w:t xml:space="preserve">companies can </w:t>
      </w:r>
      <w:r w:rsidRPr="00992961">
        <w:rPr>
          <w:rFonts w:eastAsia="Calibri"/>
          <w:highlight w:val="cyan"/>
          <w:u w:val="single"/>
        </w:rPr>
        <w:t>use</w:t>
      </w:r>
      <w:r w:rsidRPr="00992961">
        <w:rPr>
          <w:rFonts w:eastAsia="Calibri"/>
          <w:sz w:val="12"/>
          <w:szCs w:val="20"/>
          <w:highlight w:val="cyan"/>
        </w:rPr>
        <w:t xml:space="preserve"> </w:t>
      </w:r>
      <w:r w:rsidRPr="00992961">
        <w:rPr>
          <w:rFonts w:eastAsia="Calibri"/>
          <w:b/>
          <w:iCs/>
          <w:highlight w:val="cyan"/>
          <w:u w:val="single"/>
          <w:bdr w:val="single" w:sz="8" w:space="0" w:color="auto"/>
        </w:rPr>
        <w:t>violence</w:t>
      </w:r>
      <w:r w:rsidRPr="00992961">
        <w:rPr>
          <w:rFonts w:eastAsia="Calibri"/>
          <w:sz w:val="12"/>
          <w:szCs w:val="20"/>
        </w:rPr>
        <w:t xml:space="preserve"> </w:t>
      </w:r>
      <w:r w:rsidRPr="00992961">
        <w:rPr>
          <w:rFonts w:eastAsia="Calibri"/>
          <w:highlight w:val="cyan"/>
          <w:u w:val="single"/>
        </w:rPr>
        <w:t>to</w:t>
      </w:r>
      <w:r w:rsidRPr="00992961">
        <w:rPr>
          <w:rFonts w:eastAsia="Calibri"/>
          <w:sz w:val="12"/>
          <w:szCs w:val="20"/>
          <w:highlight w:val="cyan"/>
        </w:rPr>
        <w:t xml:space="preserve"> </w:t>
      </w:r>
      <w:r w:rsidRPr="00992961">
        <w:rPr>
          <w:rFonts w:eastAsia="Calibri"/>
          <w:b/>
          <w:iCs/>
          <w:highlight w:val="cyan"/>
          <w:u w:val="single"/>
          <w:bdr w:val="single" w:sz="8" w:space="0" w:color="auto"/>
        </w:rPr>
        <w:t>break</w:t>
      </w:r>
      <w:r w:rsidRPr="00992961">
        <w:rPr>
          <w:rFonts w:eastAsia="Calibri"/>
          <w:b/>
          <w:iCs/>
          <w:u w:val="single"/>
          <w:bdr w:val="single" w:sz="8" w:space="0" w:color="auto"/>
        </w:rPr>
        <w:t xml:space="preserve"> up</w:t>
      </w:r>
      <w:r w:rsidRPr="00992961">
        <w:rPr>
          <w:rFonts w:eastAsia="Calibri"/>
          <w:sz w:val="12"/>
          <w:szCs w:val="20"/>
        </w:rPr>
        <w:t xml:space="preserve"> </w:t>
      </w:r>
      <w:r w:rsidRPr="00992961">
        <w:rPr>
          <w:rFonts w:eastAsia="Calibri"/>
          <w:u w:val="single"/>
        </w:rPr>
        <w:t xml:space="preserve">any </w:t>
      </w:r>
      <w:r w:rsidRPr="00992961">
        <w:rPr>
          <w:rFonts w:eastAsia="Calibri"/>
          <w:highlight w:val="cyan"/>
          <w:u w:val="single"/>
        </w:rPr>
        <w:t>attempt</w:t>
      </w:r>
      <w:r w:rsidRPr="00992961">
        <w:rPr>
          <w:rFonts w:eastAsia="Calibri"/>
          <w:u w:val="single"/>
        </w:rPr>
        <w:t xml:space="preserve"> among employees </w:t>
      </w:r>
      <w:r w:rsidRPr="00992961">
        <w:rPr>
          <w:rFonts w:eastAsia="Calibri"/>
          <w:highlight w:val="cyan"/>
          <w:u w:val="single"/>
        </w:rPr>
        <w:t>to form a union</w:t>
      </w:r>
      <w:r w:rsidRPr="00992961">
        <w:rPr>
          <w:rFonts w:eastAsia="Calibri"/>
          <w:sz w:val="12"/>
          <w:szCs w:val="20"/>
        </w:rPr>
        <w:t xml:space="preserve">. 144 </w:t>
      </w:r>
      <w:r w:rsidRPr="00992961">
        <w:rPr>
          <w:rFonts w:eastAsia="Calibri"/>
          <w:u w:val="single"/>
        </w:rPr>
        <w:t>Union</w:t>
      </w:r>
      <w:r w:rsidRPr="00992961">
        <w:rPr>
          <w:rFonts w:eastAsia="Calibri"/>
          <w:sz w:val="12"/>
          <w:szCs w:val="20"/>
        </w:rPr>
        <w:t xml:space="preserve"> </w:t>
      </w:r>
      <w:r w:rsidRPr="00992961">
        <w:rPr>
          <w:rFonts w:eastAsia="Calibri"/>
          <w:b/>
          <w:iCs/>
          <w:highlight w:val="cyan"/>
          <w:u w:val="single"/>
          <w:bdr w:val="single" w:sz="8" w:space="0" w:color="auto"/>
        </w:rPr>
        <w:t>leaders</w:t>
      </w:r>
      <w:r w:rsidRPr="00992961">
        <w:rPr>
          <w:rFonts w:eastAsia="Calibri"/>
          <w:sz w:val="12"/>
          <w:szCs w:val="20"/>
          <w:highlight w:val="cyan"/>
        </w:rPr>
        <w:t xml:space="preserve"> </w:t>
      </w:r>
      <w:r w:rsidRPr="00992961">
        <w:rPr>
          <w:rFonts w:eastAsia="Calibri"/>
          <w:u w:val="single"/>
        </w:rPr>
        <w:t>can also fall prey to corruption</w:t>
      </w:r>
      <w:r w:rsidRPr="00992961">
        <w:rPr>
          <w:rFonts w:eastAsia="Calibri"/>
          <w:sz w:val="12"/>
          <w:szCs w:val="20"/>
        </w:rPr>
        <w:t xml:space="preserve">, violating their fiduciary duty to bargain effectively on behalf of workers in the pay-setting process. </w:t>
      </w:r>
      <w:proofErr w:type="gramStart"/>
      <w:r w:rsidRPr="00992961">
        <w:rPr>
          <w:rFonts w:eastAsia="Calibri"/>
          <w:sz w:val="12"/>
          <w:szCs w:val="20"/>
        </w:rPr>
        <w:t>At another</w:t>
      </w:r>
      <w:proofErr w:type="gramEnd"/>
      <w:r w:rsidRPr="00992961">
        <w:rPr>
          <w:rFonts w:eastAsia="Calibri"/>
          <w:sz w:val="12"/>
          <w:szCs w:val="20"/>
        </w:rPr>
        <w:t xml:space="preserve"> extreme</w:t>
      </w:r>
      <w:proofErr w:type="gramStart"/>
      <w:r w:rsidRPr="00992961">
        <w:rPr>
          <w:rFonts w:eastAsia="Calibri"/>
          <w:sz w:val="12"/>
          <w:szCs w:val="20"/>
        </w:rPr>
        <w:t xml:space="preserve">, </w:t>
      </w:r>
      <w:r w:rsidRPr="00992961">
        <w:rPr>
          <w:rFonts w:eastAsia="Calibri"/>
          <w:u w:val="single"/>
        </w:rPr>
        <w:t>union</w:t>
      </w:r>
      <w:proofErr w:type="gramEnd"/>
      <w:r w:rsidRPr="00992961">
        <w:rPr>
          <w:rFonts w:eastAsia="Calibri"/>
          <w:u w:val="single"/>
        </w:rPr>
        <w:t xml:space="preserve"> leaders </w:t>
      </w:r>
      <w:r w:rsidRPr="00992961">
        <w:rPr>
          <w:rFonts w:eastAsia="Calibri"/>
          <w:highlight w:val="cyan"/>
          <w:u w:val="single"/>
        </w:rPr>
        <w:t>might</w:t>
      </w:r>
      <w:r w:rsidRPr="00992961">
        <w:rPr>
          <w:rFonts w:eastAsia="Calibri"/>
          <w:sz w:val="12"/>
          <w:szCs w:val="20"/>
          <w:highlight w:val="cyan"/>
        </w:rPr>
        <w:t xml:space="preserve"> </w:t>
      </w:r>
      <w:r w:rsidRPr="00992961">
        <w:rPr>
          <w:rFonts w:eastAsia="Calibri"/>
          <w:b/>
          <w:iCs/>
          <w:highlight w:val="cyan"/>
          <w:u w:val="single"/>
          <w:bdr w:val="single" w:sz="8" w:space="0" w:color="auto"/>
        </w:rPr>
        <w:t>accept bribes</w:t>
      </w:r>
      <w:r w:rsidRPr="00992961">
        <w:rPr>
          <w:rFonts w:eastAsia="Calibri"/>
          <w:sz w:val="12"/>
          <w:szCs w:val="20"/>
        </w:rPr>
        <w:t xml:space="preserve"> </w:t>
      </w:r>
      <w:r w:rsidRPr="00992961">
        <w:rPr>
          <w:rFonts w:eastAsia="Calibri"/>
          <w:u w:val="single"/>
        </w:rPr>
        <w:t>from</w:t>
      </w:r>
      <w:r w:rsidRPr="00992961">
        <w:rPr>
          <w:rFonts w:eastAsia="Calibri"/>
          <w:sz w:val="12"/>
          <w:szCs w:val="20"/>
        </w:rPr>
        <w:t xml:space="preserve"> </w:t>
      </w:r>
      <w:r w:rsidRPr="00992961">
        <w:rPr>
          <w:rFonts w:eastAsia="Calibri"/>
          <w:b/>
          <w:iCs/>
          <w:u w:val="single"/>
          <w:bdr w:val="single" w:sz="8" w:space="0" w:color="auto"/>
        </w:rPr>
        <w:t>companies</w:t>
      </w:r>
      <w:r w:rsidRPr="00992961">
        <w:rPr>
          <w:rFonts w:eastAsia="Calibri"/>
          <w:sz w:val="12"/>
          <w:szCs w:val="20"/>
        </w:rPr>
        <w:t xml:space="preserve"> they are negotiating with </w:t>
      </w:r>
      <w:r w:rsidRPr="00992961">
        <w:rPr>
          <w:rFonts w:eastAsia="Calibri"/>
          <w:u w:val="single"/>
        </w:rPr>
        <w:t xml:space="preserve">in exchange </w:t>
      </w:r>
      <w:r w:rsidRPr="00992961">
        <w:rPr>
          <w:rFonts w:eastAsia="Calibri"/>
          <w:highlight w:val="cyan"/>
          <w:u w:val="single"/>
        </w:rPr>
        <w:t>for</w:t>
      </w:r>
      <w:r w:rsidRPr="00992961">
        <w:rPr>
          <w:rFonts w:eastAsia="Calibri"/>
          <w:u w:val="single"/>
        </w:rPr>
        <w:t xml:space="preserve"> accepting</w:t>
      </w:r>
      <w:r w:rsidRPr="00992961">
        <w:rPr>
          <w:rFonts w:eastAsia="Calibri"/>
          <w:sz w:val="12"/>
          <w:szCs w:val="20"/>
        </w:rPr>
        <w:t xml:space="preserve"> </w:t>
      </w:r>
      <w:r w:rsidRPr="00992961">
        <w:rPr>
          <w:rFonts w:eastAsia="Calibri"/>
          <w:b/>
          <w:iCs/>
          <w:highlight w:val="cyan"/>
          <w:u w:val="single"/>
          <w:bdr w:val="single" w:sz="8" w:space="0" w:color="auto"/>
        </w:rPr>
        <w:t>lower</w:t>
      </w:r>
      <w:r w:rsidRPr="00992961">
        <w:rPr>
          <w:rFonts w:eastAsia="Calibri"/>
          <w:sz w:val="12"/>
          <w:szCs w:val="20"/>
        </w:rPr>
        <w:t xml:space="preserve"> wages or </w:t>
      </w:r>
      <w:r w:rsidRPr="00992961">
        <w:rPr>
          <w:rFonts w:eastAsia="Calibri"/>
          <w:b/>
          <w:iCs/>
          <w:highlight w:val="cyan"/>
          <w:u w:val="single"/>
          <w:bdr w:val="single" w:sz="8" w:space="0" w:color="auto"/>
        </w:rPr>
        <w:t>benefits</w:t>
      </w:r>
      <w:r w:rsidRPr="00992961">
        <w:rPr>
          <w:rFonts w:eastAsia="Calibri"/>
          <w:sz w:val="12"/>
          <w:szCs w:val="20"/>
          <w:highlight w:val="cyan"/>
        </w:rPr>
        <w:t xml:space="preserve"> </w:t>
      </w:r>
      <w:r w:rsidRPr="00992961">
        <w:rPr>
          <w:rFonts w:eastAsia="Calibri"/>
          <w:highlight w:val="cyan"/>
          <w:u w:val="single"/>
        </w:rPr>
        <w:t>for</w:t>
      </w:r>
      <w:r w:rsidRPr="00992961">
        <w:rPr>
          <w:rFonts w:eastAsia="Calibri"/>
          <w:sz w:val="12"/>
          <w:szCs w:val="20"/>
        </w:rPr>
        <w:t xml:space="preserve"> union </w:t>
      </w:r>
      <w:r w:rsidRPr="00992961">
        <w:rPr>
          <w:rFonts w:eastAsia="Calibri"/>
          <w:b/>
          <w:iCs/>
          <w:highlight w:val="cyan"/>
          <w:u w:val="single"/>
          <w:bdr w:val="single" w:sz="8" w:space="0" w:color="auto"/>
        </w:rPr>
        <w:t>workers</w:t>
      </w:r>
      <w:r w:rsidRPr="00992961">
        <w:rPr>
          <w:rFonts w:eastAsia="Calibri"/>
          <w:sz w:val="12"/>
          <w:szCs w:val="20"/>
        </w:rPr>
        <w:t>. 145</w:t>
      </w:r>
    </w:p>
    <w:p w14:paraId="4AEB3D81" w14:textId="77777777" w:rsidR="00992961" w:rsidRPr="00992961" w:rsidRDefault="00992961" w:rsidP="00992961">
      <w:pPr>
        <w:keepNext/>
        <w:keepLines/>
        <w:spacing w:before="40" w:after="0"/>
        <w:outlineLvl w:val="3"/>
        <w:rPr>
          <w:rFonts w:eastAsia="Times New Roman"/>
          <w:b/>
          <w:iCs/>
          <w:sz w:val="24"/>
        </w:rPr>
      </w:pPr>
      <w:r w:rsidRPr="00992961">
        <w:rPr>
          <w:rFonts w:eastAsia="Times New Roman"/>
          <w:b/>
          <w:iCs/>
          <w:sz w:val="26"/>
        </w:rPr>
        <w:t xml:space="preserve">Vote </w:t>
      </w:r>
      <w:proofErr w:type="gramStart"/>
      <w:r w:rsidRPr="00992961">
        <w:rPr>
          <w:rFonts w:eastAsia="Times New Roman"/>
          <w:b/>
          <w:iCs/>
          <w:sz w:val="26"/>
        </w:rPr>
        <w:t>neg</w:t>
      </w:r>
      <w:proofErr w:type="gramEnd"/>
      <w:r w:rsidRPr="00992961">
        <w:rPr>
          <w:rFonts w:eastAsia="Times New Roman"/>
          <w:b/>
          <w:iCs/>
          <w:sz w:val="26"/>
        </w:rPr>
        <w:t xml:space="preserve"> for </w:t>
      </w:r>
      <w:r w:rsidRPr="00992961">
        <w:rPr>
          <w:rFonts w:eastAsia="Times New Roman"/>
          <w:b/>
          <w:iCs/>
          <w:sz w:val="26"/>
          <w:u w:val="single"/>
        </w:rPr>
        <w:t>limits</w:t>
      </w:r>
      <w:r w:rsidRPr="00992961">
        <w:rPr>
          <w:rFonts w:eastAsia="Times New Roman"/>
          <w:b/>
          <w:iCs/>
          <w:sz w:val="26"/>
        </w:rPr>
        <w:t xml:space="preserve">, </w:t>
      </w:r>
      <w:r w:rsidRPr="00992961">
        <w:rPr>
          <w:rFonts w:eastAsia="Times New Roman"/>
          <w:b/>
          <w:iCs/>
          <w:sz w:val="26"/>
          <w:u w:val="single"/>
        </w:rPr>
        <w:t>ground</w:t>
      </w:r>
      <w:r w:rsidRPr="00992961">
        <w:rPr>
          <w:rFonts w:eastAsia="Times New Roman"/>
          <w:b/>
          <w:iCs/>
          <w:sz w:val="26"/>
        </w:rPr>
        <w:t xml:space="preserve">, and </w:t>
      </w:r>
      <w:r w:rsidRPr="00992961">
        <w:rPr>
          <w:rFonts w:eastAsia="Times New Roman"/>
          <w:b/>
          <w:iCs/>
          <w:sz w:val="26"/>
          <w:u w:val="single"/>
        </w:rPr>
        <w:t>precision</w:t>
      </w:r>
      <w:r w:rsidRPr="00992961">
        <w:rPr>
          <w:rFonts w:eastAsia="Times New Roman"/>
          <w:b/>
          <w:iCs/>
          <w:sz w:val="26"/>
        </w:rPr>
        <w:t xml:space="preserve">---prevents </w:t>
      </w:r>
      <w:r w:rsidRPr="00992961">
        <w:rPr>
          <w:rFonts w:eastAsia="Times New Roman"/>
          <w:b/>
          <w:iCs/>
          <w:sz w:val="26"/>
          <w:u w:val="single"/>
        </w:rPr>
        <w:t>opening the floodgates</w:t>
      </w:r>
      <w:r w:rsidRPr="00992961">
        <w:rPr>
          <w:rFonts w:eastAsia="Times New Roman"/>
          <w:b/>
          <w:iCs/>
          <w:sz w:val="26"/>
        </w:rPr>
        <w:t xml:space="preserve"> to </w:t>
      </w:r>
      <w:r w:rsidRPr="00992961">
        <w:rPr>
          <w:rFonts w:eastAsia="Times New Roman"/>
          <w:b/>
          <w:iCs/>
          <w:sz w:val="26"/>
          <w:u w:val="single"/>
        </w:rPr>
        <w:t>literally thousands of legal factors</w:t>
      </w:r>
      <w:r w:rsidRPr="00992961">
        <w:rPr>
          <w:rFonts w:eastAsia="Times New Roman"/>
          <w:b/>
          <w:iCs/>
          <w:sz w:val="26"/>
        </w:rPr>
        <w:t xml:space="preserve"> that affect bargaining power AND enforces </w:t>
      </w:r>
      <w:r w:rsidRPr="00992961">
        <w:rPr>
          <w:rFonts w:eastAsia="Times New Roman"/>
          <w:b/>
          <w:iCs/>
          <w:sz w:val="26"/>
          <w:u w:val="single"/>
        </w:rPr>
        <w:t>literature-based</w:t>
      </w:r>
      <w:r w:rsidRPr="00992961">
        <w:rPr>
          <w:rFonts w:eastAsia="Times New Roman"/>
          <w:b/>
          <w:iCs/>
          <w:sz w:val="26"/>
        </w:rPr>
        <w:t xml:space="preserve">, </w:t>
      </w:r>
      <w:r w:rsidRPr="00992961">
        <w:rPr>
          <w:rFonts w:eastAsia="Times New Roman"/>
          <w:b/>
          <w:iCs/>
          <w:sz w:val="26"/>
          <w:u w:val="single"/>
        </w:rPr>
        <w:t>rigorous</w:t>
      </w:r>
      <w:r w:rsidRPr="00992961">
        <w:rPr>
          <w:rFonts w:eastAsia="Times New Roman"/>
          <w:b/>
          <w:iCs/>
          <w:sz w:val="26"/>
        </w:rPr>
        <w:t xml:space="preserve"> topic constraints. </w:t>
      </w:r>
    </w:p>
    <w:p w14:paraId="3DA36318" w14:textId="77777777" w:rsidR="00992961" w:rsidRPr="00992961" w:rsidRDefault="00992961" w:rsidP="00992961">
      <w:pPr>
        <w:rPr>
          <w:rFonts w:eastAsia="Calibri"/>
        </w:rPr>
      </w:pPr>
    </w:p>
    <w:p w14:paraId="401D5268"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K---1NC</w:t>
      </w:r>
    </w:p>
    <w:p w14:paraId="3FEF2C95"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Capitalism K</w:t>
      </w:r>
      <w:r w:rsidRPr="00992961">
        <w:rPr>
          <w:rFonts w:eastAsia="Times New Roman" w:cs="Times New Roman"/>
          <w:b/>
          <w:iCs/>
          <w:sz w:val="26"/>
        </w:rPr>
        <w:t xml:space="preserve">. </w:t>
      </w:r>
    </w:p>
    <w:p w14:paraId="558E30EF" w14:textId="77777777" w:rsidR="00992961" w:rsidRPr="00992961" w:rsidRDefault="00992961" w:rsidP="00992961">
      <w:pPr>
        <w:rPr>
          <w:rFonts w:eastAsia="Calibri"/>
        </w:rPr>
      </w:pPr>
    </w:p>
    <w:p w14:paraId="4AF834BD"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CBR is </w:t>
      </w:r>
      <w:r w:rsidRPr="00992961">
        <w:rPr>
          <w:rFonts w:eastAsia="Times New Roman" w:cs="Times New Roman"/>
          <w:b/>
          <w:iCs/>
          <w:sz w:val="26"/>
          <w:u w:val="single"/>
        </w:rPr>
        <w:t>capitalist</w:t>
      </w:r>
      <w:r w:rsidRPr="00992961">
        <w:rPr>
          <w:rFonts w:eastAsia="Times New Roman" w:cs="Times New Roman"/>
          <w:b/>
          <w:iCs/>
          <w:sz w:val="26"/>
        </w:rPr>
        <w:t xml:space="preserve">: It reinforces the </w:t>
      </w:r>
      <w:r w:rsidRPr="00992961">
        <w:rPr>
          <w:rFonts w:eastAsia="Times New Roman" w:cs="Times New Roman"/>
          <w:b/>
          <w:iCs/>
          <w:sz w:val="26"/>
          <w:u w:val="single"/>
        </w:rPr>
        <w:t>liberal order</w:t>
      </w:r>
      <w:r w:rsidRPr="00992961">
        <w:rPr>
          <w:rFonts w:eastAsia="Times New Roman" w:cs="Times New Roman"/>
          <w:b/>
          <w:iCs/>
          <w:sz w:val="26"/>
        </w:rPr>
        <w:t xml:space="preserve">, cements </w:t>
      </w:r>
      <w:r w:rsidRPr="00992961">
        <w:rPr>
          <w:rFonts w:eastAsia="Times New Roman" w:cs="Times New Roman"/>
          <w:b/>
          <w:iCs/>
          <w:sz w:val="26"/>
          <w:u w:val="single"/>
        </w:rPr>
        <w:t>worker domination</w:t>
      </w:r>
      <w:r w:rsidRPr="00992961">
        <w:rPr>
          <w:rFonts w:eastAsia="Times New Roman" w:cs="Times New Roman"/>
          <w:b/>
          <w:iCs/>
          <w:sz w:val="26"/>
        </w:rPr>
        <w:t xml:space="preserve">, and dampens </w:t>
      </w:r>
      <w:r w:rsidRPr="00992961">
        <w:rPr>
          <w:rFonts w:eastAsia="Times New Roman" w:cs="Times New Roman"/>
          <w:b/>
          <w:iCs/>
          <w:sz w:val="26"/>
          <w:u w:val="single"/>
        </w:rPr>
        <w:t>alternative momentum</w:t>
      </w:r>
      <w:r w:rsidRPr="00992961">
        <w:rPr>
          <w:rFonts w:eastAsia="Times New Roman" w:cs="Times New Roman"/>
          <w:b/>
          <w:iCs/>
          <w:sz w:val="26"/>
        </w:rPr>
        <w:t>.</w:t>
      </w:r>
    </w:p>
    <w:p w14:paraId="2F0C106D" w14:textId="77777777" w:rsidR="00992961" w:rsidRPr="00992961" w:rsidRDefault="00992961" w:rsidP="00992961">
      <w:pPr>
        <w:rPr>
          <w:rFonts w:eastAsia="Calibri"/>
        </w:rPr>
      </w:pPr>
      <w:r w:rsidRPr="00992961">
        <w:rPr>
          <w:rFonts w:eastAsia="Calibri"/>
          <w:b/>
          <w:bCs/>
          <w:sz w:val="26"/>
          <w:szCs w:val="26"/>
        </w:rPr>
        <w:t>Klare 81</w:t>
      </w:r>
      <w:r w:rsidRPr="00992961">
        <w:rPr>
          <w:rFonts w:eastAsia="Calibri"/>
        </w:rPr>
        <w:t xml:space="preserve">, </w:t>
      </w:r>
      <w:bookmarkStart w:id="0" w:name="_Hlk209004431"/>
      <w:r w:rsidRPr="00992961">
        <w:rPr>
          <w:rFonts w:eastAsia="Calibri"/>
        </w:rPr>
        <w:t xml:space="preserve">professor of labor and employment law and legal theory at Northeastern University School of Law. </w:t>
      </w:r>
      <w:bookmarkEnd w:id="0"/>
      <w:r w:rsidRPr="00992961">
        <w:rPr>
          <w:rFonts w:eastAsia="Calibri"/>
        </w:rPr>
        <w:t xml:space="preserve">(Karl, “Labor Law as Ideology: Toward a New Historiography of Collective Bargaining Law,” Industrial Relations Law Journal, Vol. 4, No. 3 (1981), pp. 450-482, https://www.jstor.org/stable/24049604) </w:t>
      </w:r>
    </w:p>
    <w:p w14:paraId="7CDEF04C" w14:textId="77777777" w:rsidR="00992961" w:rsidRPr="00992961" w:rsidRDefault="00992961" w:rsidP="00992961">
      <w:pPr>
        <w:rPr>
          <w:rFonts w:eastAsia="Calibri"/>
          <w:sz w:val="16"/>
        </w:rPr>
      </w:pPr>
      <w:r w:rsidRPr="00992961">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992961">
        <w:rPr>
          <w:rFonts w:eastAsia="Calibri"/>
          <w:highlight w:val="cyan"/>
          <w:u w:val="single"/>
        </w:rPr>
        <w:t>the</w:t>
      </w:r>
      <w:r w:rsidRPr="00992961">
        <w:rPr>
          <w:rFonts w:eastAsia="Calibri"/>
          <w:sz w:val="16"/>
          <w:highlight w:val="cyan"/>
        </w:rPr>
        <w:t xml:space="preserve"> </w:t>
      </w:r>
      <w:r w:rsidRPr="00992961">
        <w:rPr>
          <w:rFonts w:eastAsia="Calibri"/>
          <w:b/>
          <w:iCs/>
          <w:highlight w:val="cyan"/>
          <w:u w:val="single"/>
          <w:bdr w:val="single" w:sz="8" w:space="0" w:color="auto"/>
        </w:rPr>
        <w:t>lit</w:t>
      </w:r>
      <w:r w:rsidRPr="00992961">
        <w:rPr>
          <w:rFonts w:eastAsia="Calibri"/>
          <w:sz w:val="16"/>
        </w:rPr>
        <w:t xml:space="preserve">erature </w:t>
      </w:r>
      <w:r w:rsidRPr="00992961">
        <w:rPr>
          <w:rFonts w:eastAsia="Calibri"/>
          <w:highlight w:val="cyan"/>
          <w:u w:val="single"/>
        </w:rPr>
        <w:t>of</w:t>
      </w:r>
      <w:r w:rsidRPr="00992961">
        <w:rPr>
          <w:rFonts w:eastAsia="Calibri"/>
          <w:sz w:val="16"/>
          <w:highlight w:val="cyan"/>
        </w:rPr>
        <w:t xml:space="preserve"> </w:t>
      </w:r>
      <w:r w:rsidRPr="00992961">
        <w:rPr>
          <w:rFonts w:eastAsia="Calibri"/>
          <w:b/>
          <w:iCs/>
          <w:highlight w:val="cyan"/>
          <w:u w:val="single"/>
          <w:bdr w:val="single" w:sz="8" w:space="0" w:color="auto"/>
        </w:rPr>
        <w:t>c</w:t>
      </w:r>
      <w:r w:rsidRPr="00992961">
        <w:rPr>
          <w:rFonts w:eastAsia="Calibri"/>
          <w:sz w:val="16"/>
        </w:rPr>
        <w:t xml:space="preserve">ollective </w:t>
      </w:r>
      <w:r w:rsidRPr="00992961">
        <w:rPr>
          <w:rFonts w:eastAsia="Calibri"/>
          <w:b/>
          <w:iCs/>
          <w:highlight w:val="cyan"/>
          <w:u w:val="single"/>
          <w:bdr w:val="single" w:sz="8" w:space="0" w:color="auto"/>
        </w:rPr>
        <w:t>b</w:t>
      </w:r>
      <w:r w:rsidRPr="00992961">
        <w:rPr>
          <w:rFonts w:eastAsia="Calibri"/>
          <w:sz w:val="16"/>
        </w:rPr>
        <w:t xml:space="preserve">argaining </w:t>
      </w:r>
      <w:r w:rsidRPr="00992961">
        <w:rPr>
          <w:rFonts w:eastAsia="Calibri"/>
          <w:b/>
          <w:iCs/>
          <w:highlight w:val="cyan"/>
          <w:u w:val="single"/>
          <w:bdr w:val="single" w:sz="8" w:space="0" w:color="auto"/>
        </w:rPr>
        <w:t>law</w:t>
      </w:r>
      <w:r w:rsidRPr="00992961">
        <w:rPr>
          <w:rFonts w:eastAsia="Calibri"/>
          <w:sz w:val="16"/>
        </w:rPr>
        <w:t xml:space="preserve"> are overwhelmingly doctrinal and rule-focused in emphasis. They are written, explicitly or implicitly, </w:t>
      </w:r>
      <w:r w:rsidRPr="00992961">
        <w:rPr>
          <w:rFonts w:eastAsia="Calibri"/>
          <w:u w:val="single"/>
        </w:rPr>
        <w:t>from the perspective of</w:t>
      </w:r>
      <w:r w:rsidRPr="00992961">
        <w:rPr>
          <w:rFonts w:eastAsia="Calibri"/>
          <w:sz w:val="16"/>
        </w:rPr>
        <w:t xml:space="preserve"> </w:t>
      </w:r>
      <w:r w:rsidRPr="00992961">
        <w:rPr>
          <w:rFonts w:eastAsia="Calibri"/>
          <w:b/>
          <w:iCs/>
          <w:u w:val="single"/>
          <w:bdr w:val="single" w:sz="8" w:space="0" w:color="auto"/>
        </w:rPr>
        <w:t>beliefs</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u w:val="single"/>
          <w:bdr w:val="single" w:sz="8" w:space="0" w:color="auto"/>
        </w:rPr>
        <w:t>values</w:t>
      </w:r>
      <w:r w:rsidRPr="00992961">
        <w:rPr>
          <w:rFonts w:eastAsia="Calibri"/>
          <w:sz w:val="16"/>
        </w:rPr>
        <w:t xml:space="preserve"> </w:t>
      </w:r>
      <w:r w:rsidRPr="00992961">
        <w:rPr>
          <w:rFonts w:eastAsia="Calibri"/>
          <w:u w:val="single"/>
        </w:rPr>
        <w:t>about the social function of collective bargaining</w:t>
      </w:r>
      <w:r w:rsidRPr="00992961">
        <w:rPr>
          <w:rFonts w:eastAsia="Calibri"/>
          <w:sz w:val="16"/>
        </w:rPr>
        <w:t xml:space="preserve"> drawn or inferred from the stated purposes, the legislative history of and judicial glosses upon the major federal labor statutes.2 </w:t>
      </w:r>
      <w:r w:rsidRPr="00992961">
        <w:rPr>
          <w:rFonts w:eastAsia="Calibri"/>
          <w:u w:val="single"/>
        </w:rPr>
        <w:t>This literature</w:t>
      </w:r>
      <w:r w:rsidRPr="00992961">
        <w:rPr>
          <w:rFonts w:eastAsia="Calibri"/>
          <w:sz w:val="16"/>
        </w:rPr>
        <w:t xml:space="preserve"> </w:t>
      </w:r>
      <w:r w:rsidRPr="00992961">
        <w:rPr>
          <w:rFonts w:eastAsia="Calibri"/>
          <w:b/>
          <w:iCs/>
          <w:highlight w:val="cyan"/>
          <w:u w:val="single"/>
          <w:bdr w:val="single" w:sz="8" w:space="0" w:color="auto"/>
        </w:rPr>
        <w:t>takes as given</w:t>
      </w:r>
      <w:r w:rsidRPr="00992961">
        <w:rPr>
          <w:rFonts w:eastAsia="Calibri"/>
          <w:sz w:val="16"/>
        </w:rPr>
        <w:t xml:space="preserve"> </w:t>
      </w:r>
      <w:r w:rsidRPr="00992961">
        <w:rPr>
          <w:rFonts w:eastAsia="Calibri"/>
          <w:u w:val="single"/>
        </w:rPr>
        <w:t>and unquestioned the</w:t>
      </w:r>
      <w:r w:rsidRPr="00992961">
        <w:rPr>
          <w:rFonts w:eastAsia="Calibri"/>
          <w:sz w:val="16"/>
        </w:rPr>
        <w:t xml:space="preserve"> </w:t>
      </w:r>
      <w:r w:rsidRPr="00992961">
        <w:rPr>
          <w:rFonts w:eastAsia="Calibri"/>
          <w:b/>
          <w:iCs/>
          <w:u w:val="single"/>
          <w:bdr w:val="single" w:sz="8" w:space="0" w:color="auto"/>
        </w:rPr>
        <w:t>desirability</w:t>
      </w:r>
      <w:r w:rsidRPr="00992961">
        <w:rPr>
          <w:rFonts w:eastAsia="Calibri"/>
          <w:sz w:val="16"/>
        </w:rPr>
        <w:t xml:space="preserve"> </w:t>
      </w:r>
      <w:r w:rsidRPr="00992961">
        <w:rPr>
          <w:rFonts w:eastAsia="Calibri"/>
          <w:u w:val="single"/>
        </w:rPr>
        <w:t>of</w:t>
      </w:r>
      <w:r w:rsidRPr="00992961">
        <w:rPr>
          <w:rFonts w:eastAsia="Calibri"/>
          <w:sz w:val="16"/>
        </w:rPr>
        <w:t xml:space="preserve"> </w:t>
      </w:r>
      <w:r w:rsidRPr="00992961">
        <w:rPr>
          <w:rFonts w:eastAsia="Calibri"/>
          <w:b/>
          <w:iCs/>
          <w:highlight w:val="cyan"/>
          <w:u w:val="single"/>
          <w:bdr w:val="single" w:sz="8" w:space="0" w:color="auto"/>
        </w:rPr>
        <w:t>maintaining</w:t>
      </w:r>
      <w:r w:rsidRPr="00992961">
        <w:rPr>
          <w:rFonts w:eastAsia="Calibri"/>
          <w:sz w:val="16"/>
        </w:rPr>
        <w:t xml:space="preserve"> the basic institutional contours of </w:t>
      </w:r>
      <w:r w:rsidRPr="00992961">
        <w:rPr>
          <w:rFonts w:eastAsia="Calibri"/>
          <w:highlight w:val="cyan"/>
          <w:u w:val="single"/>
        </w:rPr>
        <w:t>the</w:t>
      </w:r>
      <w:r w:rsidRPr="00992961">
        <w:rPr>
          <w:rFonts w:eastAsia="Calibri"/>
          <w:sz w:val="16"/>
        </w:rPr>
        <w:t xml:space="preserve"> </w:t>
      </w:r>
      <w:r w:rsidRPr="00992961">
        <w:rPr>
          <w:rFonts w:eastAsia="Calibri"/>
          <w:b/>
          <w:iCs/>
          <w:u w:val="single"/>
          <w:bdr w:val="single" w:sz="8" w:space="0" w:color="auto"/>
        </w:rPr>
        <w:t xml:space="preserve">liberal </w:t>
      </w:r>
      <w:r w:rsidRPr="00992961">
        <w:rPr>
          <w:rFonts w:eastAsia="Calibri"/>
          <w:b/>
          <w:iCs/>
          <w:highlight w:val="cyan"/>
          <w:u w:val="single"/>
          <w:bdr w:val="single" w:sz="8" w:space="0" w:color="auto"/>
        </w:rPr>
        <w:t>capitalist</w:t>
      </w:r>
      <w:r w:rsidRPr="00992961">
        <w:rPr>
          <w:rFonts w:eastAsia="Calibri"/>
          <w:sz w:val="16"/>
        </w:rPr>
        <w:t xml:space="preserve"> </w:t>
      </w:r>
      <w:r w:rsidRPr="00992961">
        <w:rPr>
          <w:rFonts w:eastAsia="Calibri"/>
          <w:u w:val="single"/>
        </w:rPr>
        <w:t>social</w:t>
      </w:r>
      <w:r w:rsidRPr="00992961">
        <w:rPr>
          <w:rFonts w:eastAsia="Calibri"/>
          <w:sz w:val="16"/>
        </w:rPr>
        <w:t xml:space="preserve"> </w:t>
      </w:r>
      <w:r w:rsidRPr="00992961">
        <w:rPr>
          <w:rFonts w:eastAsia="Calibri"/>
          <w:b/>
          <w:iCs/>
          <w:highlight w:val="cyan"/>
          <w:u w:val="single"/>
          <w:bdr w:val="single" w:sz="8" w:space="0" w:color="auto"/>
        </w:rPr>
        <w:t>order</w:t>
      </w:r>
      <w:r w:rsidRPr="00992961">
        <w:rPr>
          <w:rFonts w:eastAsia="Calibri"/>
          <w:sz w:val="16"/>
        </w:rPr>
        <w:t>.</w:t>
      </w:r>
    </w:p>
    <w:p w14:paraId="0FB5977D" w14:textId="77777777" w:rsidR="00992961" w:rsidRPr="00992961" w:rsidRDefault="00992961" w:rsidP="00992961">
      <w:pPr>
        <w:rPr>
          <w:rFonts w:eastAsia="Calibri"/>
          <w:sz w:val="16"/>
        </w:rPr>
      </w:pPr>
      <w:r w:rsidRPr="00992961">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992961">
        <w:rPr>
          <w:rFonts w:eastAsia="Calibri"/>
          <w:sz w:val="16"/>
        </w:rPr>
        <w:t>deci</w:t>
      </w:r>
      <w:proofErr w:type="spellEnd"/>
      <w:r w:rsidRPr="00992961">
        <w:rPr>
          <w:rFonts w:eastAsia="Calibri"/>
          <w:sz w:val="16"/>
        </w:rPr>
        <w:t xml:space="preserve"> </w:t>
      </w:r>
      <w:proofErr w:type="spellStart"/>
      <w:r w:rsidRPr="00992961">
        <w:rPr>
          <w:rFonts w:eastAsia="Calibri"/>
          <w:sz w:val="16"/>
        </w:rPr>
        <w:t>sions</w:t>
      </w:r>
      <w:proofErr w:type="spellEnd"/>
      <w:r w:rsidRPr="00992961">
        <w:rPr>
          <w:rFonts w:eastAsia="Calibri"/>
          <w:sz w:val="16"/>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44813DE6" w14:textId="77777777" w:rsidR="00992961" w:rsidRPr="00992961" w:rsidRDefault="00992961" w:rsidP="00992961">
      <w:pPr>
        <w:rPr>
          <w:rFonts w:eastAsia="Calibri"/>
          <w:sz w:val="16"/>
        </w:rPr>
      </w:pPr>
      <w:r w:rsidRPr="00992961">
        <w:rPr>
          <w:rFonts w:eastAsia="Calibri"/>
          <w:sz w:val="16"/>
        </w:rPr>
        <w:t xml:space="preserve">Critical labor law has therefore attempted to reconstruct the </w:t>
      </w:r>
      <w:proofErr w:type="spellStart"/>
      <w:proofErr w:type="gramStart"/>
      <w:r w:rsidRPr="00992961">
        <w:rPr>
          <w:rFonts w:eastAsia="Calibri"/>
          <w:sz w:val="16"/>
        </w:rPr>
        <w:t>ideo</w:t>
      </w:r>
      <w:proofErr w:type="spellEnd"/>
      <w:r w:rsidRPr="00992961">
        <w:rPr>
          <w:rFonts w:eastAsia="Calibri"/>
          <w:sz w:val="16"/>
        </w:rPr>
        <w:t xml:space="preserve"> logical</w:t>
      </w:r>
      <w:proofErr w:type="gramEnd"/>
      <w:r w:rsidRPr="00992961">
        <w:rPr>
          <w:rFonts w:eastAsia="Calibri"/>
          <w:sz w:val="16"/>
        </w:rPr>
        <w:t xml:space="preserve">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992961">
        <w:rPr>
          <w:rFonts w:eastAsia="Calibri"/>
          <w:sz w:val="16"/>
        </w:rPr>
        <w:t>articu</w:t>
      </w:r>
      <w:proofErr w:type="spellEnd"/>
      <w:r w:rsidRPr="00992961">
        <w:rPr>
          <w:rFonts w:eastAsia="Calibri"/>
          <w:sz w:val="16"/>
        </w:rPr>
        <w:t xml:space="preserve"> </w:t>
      </w:r>
      <w:proofErr w:type="spellStart"/>
      <w:r w:rsidRPr="00992961">
        <w:rPr>
          <w:rFonts w:eastAsia="Calibri"/>
          <w:sz w:val="16"/>
        </w:rPr>
        <w:t>lated</w:t>
      </w:r>
      <w:proofErr w:type="spellEnd"/>
      <w:r w:rsidRPr="00992961">
        <w:rPr>
          <w:rFonts w:eastAsia="Calibri"/>
          <w:sz w:val="16"/>
        </w:rPr>
        <w:t xml:space="preserve"> with important collateral developments in intellectual history (e.g., in political and managerial theory), </w:t>
      </w:r>
      <w:r w:rsidRPr="00992961">
        <w:rPr>
          <w:rFonts w:eastAsia="Calibri"/>
          <w:highlight w:val="cyan"/>
          <w:u w:val="single"/>
        </w:rPr>
        <w:t>liberal</w:t>
      </w:r>
      <w:r w:rsidRPr="00992961">
        <w:rPr>
          <w:rFonts w:eastAsia="Calibri"/>
          <w:sz w:val="16"/>
          <w:highlight w:val="cyan"/>
        </w:rPr>
        <w:t xml:space="preserve"> </w:t>
      </w:r>
      <w:r w:rsidRPr="00992961">
        <w:rPr>
          <w:rFonts w:eastAsia="Calibri"/>
          <w:b/>
          <w:iCs/>
          <w:highlight w:val="cyan"/>
          <w:u w:val="single"/>
          <w:bdr w:val="single" w:sz="8" w:space="0" w:color="auto"/>
        </w:rPr>
        <w:t>c</w:t>
      </w:r>
      <w:r w:rsidRPr="00992961">
        <w:rPr>
          <w:rFonts w:eastAsia="Calibri"/>
          <w:sz w:val="16"/>
        </w:rPr>
        <w:t xml:space="preserve">ollective </w:t>
      </w:r>
      <w:r w:rsidRPr="00992961">
        <w:rPr>
          <w:rFonts w:eastAsia="Calibri"/>
          <w:b/>
          <w:iCs/>
          <w:highlight w:val="cyan"/>
          <w:u w:val="single"/>
          <w:bdr w:val="single" w:sz="8" w:space="0" w:color="auto"/>
        </w:rPr>
        <w:t>b</w:t>
      </w:r>
      <w:r w:rsidRPr="00992961">
        <w:rPr>
          <w:rFonts w:eastAsia="Calibri"/>
          <w:sz w:val="16"/>
        </w:rPr>
        <w:t xml:space="preserve">argaining </w:t>
      </w:r>
      <w:r w:rsidRPr="00992961">
        <w:rPr>
          <w:rFonts w:eastAsia="Calibri"/>
          <w:b/>
          <w:iCs/>
          <w:u w:val="single"/>
          <w:bdr w:val="single" w:sz="8" w:space="0" w:color="auto"/>
        </w:rPr>
        <w:t>law</w:t>
      </w:r>
      <w:r w:rsidRPr="00992961">
        <w:rPr>
          <w:rFonts w:eastAsia="Calibri"/>
          <w:sz w:val="16"/>
        </w:rPr>
        <w:t xml:space="preserve"> </w:t>
      </w:r>
      <w:r w:rsidRPr="00992961">
        <w:rPr>
          <w:rFonts w:eastAsia="Calibri"/>
          <w:highlight w:val="cyan"/>
          <w:u w:val="single"/>
        </w:rPr>
        <w:t>is</w:t>
      </w:r>
      <w:r w:rsidRPr="00992961">
        <w:rPr>
          <w:rFonts w:eastAsia="Calibri"/>
          <w:sz w:val="16"/>
        </w:rPr>
        <w:t xml:space="preserve"> </w:t>
      </w:r>
      <w:r w:rsidRPr="00992961">
        <w:rPr>
          <w:rFonts w:eastAsia="Calibri"/>
          <w:b/>
          <w:iCs/>
          <w:u w:val="single"/>
          <w:bdr w:val="single" w:sz="8" w:space="0" w:color="auto"/>
        </w:rPr>
        <w:t>itself</w:t>
      </w:r>
      <w:r w:rsidRPr="00992961">
        <w:rPr>
          <w:rFonts w:eastAsia="Calibri"/>
          <w:sz w:val="16"/>
        </w:rPr>
        <w:t xml:space="preserve"> </w:t>
      </w:r>
      <w:r w:rsidRPr="00992961">
        <w:rPr>
          <w:rFonts w:eastAsia="Calibri"/>
          <w:highlight w:val="cyan"/>
          <w:u w:val="single"/>
        </w:rPr>
        <w:t>a form of</w:t>
      </w:r>
      <w:r w:rsidRPr="00992961">
        <w:rPr>
          <w:rFonts w:eastAsia="Calibri"/>
          <w:sz w:val="16"/>
          <w:highlight w:val="cyan"/>
        </w:rPr>
        <w:t xml:space="preserve"> </w:t>
      </w:r>
      <w:r w:rsidRPr="00992961">
        <w:rPr>
          <w:rFonts w:eastAsia="Calibri"/>
          <w:b/>
          <w:iCs/>
          <w:highlight w:val="cyan"/>
          <w:u w:val="single"/>
          <w:bdr w:val="single" w:sz="8" w:space="0" w:color="auto"/>
        </w:rPr>
        <w:t>political domination</w:t>
      </w:r>
      <w:r w:rsidRPr="00992961">
        <w:rPr>
          <w:rFonts w:eastAsia="Calibri"/>
          <w:sz w:val="16"/>
        </w:rPr>
        <w:t>.6</w:t>
      </w:r>
    </w:p>
    <w:p w14:paraId="2D306FD5" w14:textId="77777777" w:rsidR="00992961" w:rsidRPr="00992961" w:rsidRDefault="00992961" w:rsidP="00992961">
      <w:pPr>
        <w:rPr>
          <w:rFonts w:eastAsia="Calibri"/>
          <w:sz w:val="16"/>
        </w:rPr>
      </w:pPr>
      <w:r w:rsidRPr="00992961">
        <w:rPr>
          <w:rFonts w:eastAsia="Calibri"/>
          <w:sz w:val="16"/>
        </w:rPr>
        <w:t xml:space="preserve">Despite sharp differences </w:t>
      </w:r>
      <w:proofErr w:type="gramStart"/>
      <w:r w:rsidRPr="00992961">
        <w:rPr>
          <w:rFonts w:eastAsia="Calibri"/>
          <w:sz w:val="16"/>
        </w:rPr>
        <w:t>on</w:t>
      </w:r>
      <w:proofErr w:type="gramEnd"/>
      <w:r w:rsidRPr="00992961">
        <w:rPr>
          <w:rFonts w:eastAsia="Calibri"/>
          <w:sz w:val="16"/>
        </w:rPr>
        <w:t xml:space="preserve"> other matters, two common themes run </w:t>
      </w:r>
      <w:proofErr w:type="gramStart"/>
      <w:r w:rsidRPr="00992961">
        <w:rPr>
          <w:rFonts w:eastAsia="Calibri"/>
          <w:sz w:val="16"/>
        </w:rPr>
        <w:t>throughout</w:t>
      </w:r>
      <w:proofErr w:type="gramEnd"/>
      <w:r w:rsidRPr="00992961">
        <w:rPr>
          <w:rFonts w:eastAsia="Calibri"/>
          <w:sz w:val="16"/>
        </w:rPr>
        <w:t xml:space="preserve"> critical labor jurisprudence. First, we argue that </w:t>
      </w:r>
      <w:r w:rsidRPr="00992961">
        <w:rPr>
          <w:rFonts w:eastAsia="Calibri"/>
          <w:u w:val="single"/>
        </w:rPr>
        <w:t>collective bargaining law articulates an</w:t>
      </w:r>
      <w:r w:rsidRPr="00992961">
        <w:rPr>
          <w:rFonts w:eastAsia="Calibri"/>
          <w:sz w:val="16"/>
        </w:rPr>
        <w:t xml:space="preserve"> </w:t>
      </w:r>
      <w:r w:rsidRPr="00992961">
        <w:rPr>
          <w:rFonts w:eastAsia="Calibri"/>
          <w:b/>
          <w:iCs/>
          <w:u w:val="single"/>
          <w:bdr w:val="single" w:sz="8" w:space="0" w:color="auto"/>
        </w:rPr>
        <w:t>ideology</w:t>
      </w:r>
      <w:r w:rsidRPr="00992961">
        <w:rPr>
          <w:rFonts w:eastAsia="Calibri"/>
          <w:sz w:val="16"/>
        </w:rPr>
        <w:t xml:space="preserve"> </w:t>
      </w:r>
      <w:r w:rsidRPr="00992961">
        <w:rPr>
          <w:rFonts w:eastAsia="Calibri"/>
          <w:u w:val="single"/>
        </w:rPr>
        <w:t xml:space="preserve">that </w:t>
      </w:r>
      <w:r w:rsidRPr="00992961">
        <w:rPr>
          <w:rFonts w:eastAsia="Calibri"/>
          <w:highlight w:val="cyan"/>
          <w:u w:val="single"/>
        </w:rPr>
        <w:t>aims to</w:t>
      </w:r>
      <w:r w:rsidRPr="00992961">
        <w:rPr>
          <w:rFonts w:eastAsia="Calibri"/>
          <w:sz w:val="16"/>
          <w:highlight w:val="cyan"/>
        </w:rPr>
        <w:t xml:space="preserve"> </w:t>
      </w:r>
      <w:r w:rsidRPr="00992961">
        <w:rPr>
          <w:rFonts w:eastAsia="Calibri"/>
          <w:b/>
          <w:iCs/>
          <w:highlight w:val="cyan"/>
          <w:u w:val="single"/>
          <w:bdr w:val="single" w:sz="8" w:space="0" w:color="auto"/>
        </w:rPr>
        <w:t>legitimate</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justify</w:t>
      </w:r>
      <w:r w:rsidRPr="00992961">
        <w:rPr>
          <w:rFonts w:eastAsia="Calibri"/>
          <w:sz w:val="16"/>
        </w:rPr>
        <w:t xml:space="preserve"> </w:t>
      </w:r>
      <w:r w:rsidRPr="00992961">
        <w:rPr>
          <w:rFonts w:eastAsia="Calibri"/>
          <w:u w:val="single"/>
        </w:rPr>
        <w:t>unnecessary and destructive</w:t>
      </w:r>
      <w:r w:rsidRPr="00992961">
        <w:rPr>
          <w:rFonts w:eastAsia="Calibri"/>
          <w:sz w:val="16"/>
        </w:rPr>
        <w:t xml:space="preserve"> </w:t>
      </w:r>
      <w:r w:rsidRPr="00992961">
        <w:rPr>
          <w:rFonts w:eastAsia="Calibri"/>
          <w:b/>
          <w:iCs/>
          <w:highlight w:val="cyan"/>
          <w:u w:val="single"/>
          <w:bdr w:val="single" w:sz="8" w:space="0" w:color="auto"/>
        </w:rPr>
        <w:t>hierarchy</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domination</w:t>
      </w:r>
      <w:r w:rsidRPr="00992961">
        <w:rPr>
          <w:rFonts w:eastAsia="Calibri"/>
          <w:sz w:val="16"/>
        </w:rPr>
        <w:t xml:space="preserve"> in the workplace. The second theme is that collective bargaining law has evolved an institutional architecture, a set of managerial and legal </w:t>
      </w:r>
      <w:proofErr w:type="spellStart"/>
      <w:r w:rsidRPr="00992961">
        <w:rPr>
          <w:rFonts w:eastAsia="Calibri"/>
          <w:sz w:val="16"/>
        </w:rPr>
        <w:t>ar</w:t>
      </w:r>
      <w:proofErr w:type="spellEnd"/>
      <w:r w:rsidRPr="00992961">
        <w:rPr>
          <w:rFonts w:eastAsia="Calibri"/>
          <w:sz w:val="16"/>
        </w:rPr>
        <w:t xml:space="preserve"> </w:t>
      </w:r>
      <w:proofErr w:type="spellStart"/>
      <w:r w:rsidRPr="00992961">
        <w:rPr>
          <w:rFonts w:eastAsia="Calibri"/>
          <w:sz w:val="16"/>
        </w:rPr>
        <w:t>rangements</w:t>
      </w:r>
      <w:proofErr w:type="spellEnd"/>
      <w:r w:rsidRPr="00992961">
        <w:rPr>
          <w:rFonts w:eastAsia="Calibri"/>
          <w:sz w:val="16"/>
        </w:rPr>
        <w:t xml:space="preserve">, that reinforces this hierarchy and domination. Viewed as a component of public policy, </w:t>
      </w:r>
      <w:r w:rsidRPr="00992961">
        <w:rPr>
          <w:rFonts w:eastAsia="Calibri"/>
          <w:u w:val="single"/>
        </w:rPr>
        <w:t>the two</w:t>
      </w:r>
      <w:r w:rsidRPr="00992961">
        <w:rPr>
          <w:rFonts w:eastAsia="Calibri"/>
          <w:sz w:val="16"/>
        </w:rPr>
        <w:t xml:space="preserve"> </w:t>
      </w:r>
      <w:r w:rsidRPr="00992961">
        <w:rPr>
          <w:rFonts w:eastAsia="Calibri"/>
          <w:b/>
          <w:iCs/>
          <w:u w:val="single"/>
          <w:bdr w:val="single" w:sz="8" w:space="0" w:color="auto"/>
        </w:rPr>
        <w:t>central goals</w:t>
      </w:r>
      <w:r w:rsidRPr="00992961">
        <w:rPr>
          <w:rFonts w:eastAsia="Calibri"/>
          <w:sz w:val="16"/>
        </w:rPr>
        <w:t xml:space="preserve"> </w:t>
      </w:r>
      <w:r w:rsidRPr="00992961">
        <w:rPr>
          <w:rFonts w:eastAsia="Calibri"/>
          <w:u w:val="single"/>
        </w:rPr>
        <w:t>of the collective bargaining laws are to</w:t>
      </w:r>
      <w:r w:rsidRPr="00992961">
        <w:rPr>
          <w:rFonts w:eastAsia="Calibri"/>
          <w:sz w:val="16"/>
        </w:rPr>
        <w:t xml:space="preserve"> </w:t>
      </w:r>
      <w:r w:rsidRPr="00992961">
        <w:rPr>
          <w:rFonts w:eastAsia="Calibri"/>
          <w:b/>
          <w:iCs/>
          <w:highlight w:val="cyan"/>
          <w:u w:val="single"/>
          <w:bdr w:val="single" w:sz="8" w:space="0" w:color="auto"/>
        </w:rPr>
        <w:t>integrate</w:t>
      </w:r>
      <w:r w:rsidRPr="00992961">
        <w:rPr>
          <w:rFonts w:eastAsia="Calibri"/>
          <w:sz w:val="16"/>
        </w:rPr>
        <w:t xml:space="preserve"> </w:t>
      </w:r>
      <w:r w:rsidRPr="00992961">
        <w:rPr>
          <w:rFonts w:eastAsia="Calibri"/>
          <w:u w:val="single"/>
        </w:rPr>
        <w:t>the</w:t>
      </w:r>
      <w:r w:rsidRPr="00992961">
        <w:rPr>
          <w:rFonts w:eastAsia="Calibri"/>
          <w:sz w:val="16"/>
        </w:rPr>
        <w:t xml:space="preserve"> </w:t>
      </w:r>
      <w:r w:rsidRPr="00992961">
        <w:rPr>
          <w:rFonts w:eastAsia="Calibri"/>
          <w:b/>
          <w:iCs/>
          <w:highlight w:val="cyan"/>
          <w:u w:val="single"/>
          <w:bdr w:val="single" w:sz="8" w:space="0" w:color="auto"/>
        </w:rPr>
        <w:t>labor</w:t>
      </w:r>
      <w:r w:rsidRPr="00992961">
        <w:rPr>
          <w:rFonts w:eastAsia="Calibri"/>
          <w:b/>
          <w:iCs/>
          <w:u w:val="single"/>
          <w:bdr w:val="single" w:sz="8" w:space="0" w:color="auto"/>
        </w:rPr>
        <w:t xml:space="preserve"> movement</w:t>
      </w:r>
      <w:r w:rsidRPr="00992961">
        <w:rPr>
          <w:rFonts w:eastAsia="Calibri"/>
          <w:sz w:val="16"/>
        </w:rPr>
        <w:t xml:space="preserve"> </w:t>
      </w:r>
      <w:r w:rsidRPr="00992961">
        <w:rPr>
          <w:rFonts w:eastAsia="Calibri"/>
          <w:highlight w:val="cyan"/>
          <w:u w:val="single"/>
        </w:rPr>
        <w:t>into the</w:t>
      </w:r>
      <w:r w:rsidRPr="00992961">
        <w:rPr>
          <w:rFonts w:eastAsia="Calibri"/>
          <w:sz w:val="16"/>
          <w:highlight w:val="cyan"/>
        </w:rPr>
        <w:t xml:space="preserve"> </w:t>
      </w:r>
      <w:r w:rsidRPr="00992961">
        <w:rPr>
          <w:rFonts w:eastAsia="Calibri"/>
          <w:b/>
          <w:iCs/>
          <w:highlight w:val="cyan"/>
          <w:u w:val="single"/>
          <w:bdr w:val="single" w:sz="8" w:space="0" w:color="auto"/>
        </w:rPr>
        <w:t>mainstream</w:t>
      </w:r>
      <w:r w:rsidRPr="00992961">
        <w:rPr>
          <w:rFonts w:eastAsia="Calibri"/>
          <w:sz w:val="16"/>
        </w:rPr>
        <w:t xml:space="preserve"> contours of pressure-group politics </w:t>
      </w:r>
      <w:r w:rsidRPr="00992961">
        <w:rPr>
          <w:rFonts w:eastAsia="Calibri"/>
          <w:u w:val="single"/>
        </w:rPr>
        <w:t>and to</w:t>
      </w:r>
      <w:r w:rsidRPr="00992961">
        <w:rPr>
          <w:rFonts w:eastAsia="Calibri"/>
          <w:sz w:val="16"/>
        </w:rPr>
        <w:t xml:space="preserve"> </w:t>
      </w:r>
      <w:r w:rsidRPr="00992961">
        <w:rPr>
          <w:rFonts w:eastAsia="Calibri"/>
          <w:b/>
          <w:iCs/>
          <w:highlight w:val="cyan"/>
          <w:u w:val="single"/>
          <w:bdr w:val="single" w:sz="8" w:space="0" w:color="auto"/>
        </w:rPr>
        <w:t>institutionalize</w:t>
      </w:r>
      <w:r w:rsidRPr="00992961">
        <w:rPr>
          <w:rFonts w:eastAsia="Calibri"/>
          <w:sz w:val="16"/>
        </w:rPr>
        <w:t xml:space="preserve">, </w:t>
      </w:r>
      <w:r w:rsidRPr="00992961">
        <w:rPr>
          <w:rFonts w:eastAsia="Calibri"/>
          <w:u w:val="single"/>
        </w:rPr>
        <w:t xml:space="preserve">regulate </w:t>
      </w:r>
      <w:r w:rsidRPr="00992961">
        <w:rPr>
          <w:rFonts w:eastAsia="Calibri"/>
          <w:highlight w:val="cyan"/>
          <w:u w:val="single"/>
        </w:rPr>
        <w:t>and</w:t>
      </w:r>
      <w:r w:rsidRPr="00992961">
        <w:rPr>
          <w:rFonts w:eastAsia="Calibri"/>
          <w:u w:val="single"/>
        </w:rPr>
        <w:t xml:space="preserve"> thereby</w:t>
      </w:r>
      <w:r w:rsidRPr="00992961">
        <w:rPr>
          <w:rFonts w:eastAsia="Calibri"/>
          <w:sz w:val="16"/>
        </w:rPr>
        <w:t xml:space="preserve"> </w:t>
      </w:r>
      <w:r w:rsidRPr="00992961">
        <w:rPr>
          <w:rFonts w:eastAsia="Calibri"/>
          <w:b/>
          <w:iCs/>
          <w:highlight w:val="cyan"/>
          <w:u w:val="single"/>
          <w:bdr w:val="single" w:sz="8" w:space="0" w:color="auto"/>
        </w:rPr>
        <w:t>dampen</w:t>
      </w:r>
      <w:r w:rsidRPr="00992961">
        <w:rPr>
          <w:rFonts w:eastAsia="Calibri"/>
          <w:b/>
          <w:iCs/>
          <w:u w:val="single"/>
          <w:bdr w:val="single" w:sz="8" w:space="0" w:color="auto"/>
        </w:rPr>
        <w:t xml:space="preserve"> industrial </w:t>
      </w:r>
      <w:r w:rsidRPr="00992961">
        <w:rPr>
          <w:rFonts w:eastAsia="Calibri"/>
          <w:b/>
          <w:iCs/>
          <w:highlight w:val="cyan"/>
          <w:u w:val="single"/>
          <w:bdr w:val="single" w:sz="8" w:space="0" w:color="auto"/>
        </w:rPr>
        <w:t>conflict</w:t>
      </w:r>
      <w:r w:rsidRPr="00992961">
        <w:rPr>
          <w:rFonts w:eastAsia="Calibri"/>
          <w:sz w:val="16"/>
        </w:rPr>
        <w:t xml:space="preserve">. Viewed as a component of </w:t>
      </w:r>
      <w:r w:rsidRPr="00992961">
        <w:rPr>
          <w:rFonts w:eastAsia="Calibri"/>
          <w:u w:val="single"/>
        </w:rPr>
        <w:t>managerial practice</w:t>
      </w:r>
      <w:r w:rsidRPr="00992961">
        <w:rPr>
          <w:rFonts w:eastAsia="Calibri"/>
          <w:sz w:val="16"/>
        </w:rPr>
        <w:t xml:space="preserve">, the collective bargaining laws </w:t>
      </w:r>
      <w:r w:rsidRPr="00992961">
        <w:rPr>
          <w:rFonts w:eastAsia="Calibri"/>
          <w:u w:val="single"/>
        </w:rPr>
        <w:t>seek to</w:t>
      </w:r>
      <w:r w:rsidRPr="00992961">
        <w:rPr>
          <w:rFonts w:eastAsia="Calibri"/>
          <w:sz w:val="16"/>
        </w:rPr>
        <w:t xml:space="preserve"> </w:t>
      </w:r>
      <w:r w:rsidRPr="00992961">
        <w:rPr>
          <w:rFonts w:eastAsia="Calibri"/>
          <w:b/>
          <w:iCs/>
          <w:highlight w:val="cyan"/>
          <w:u w:val="single"/>
          <w:bdr w:val="single" w:sz="8" w:space="0" w:color="auto"/>
        </w:rPr>
        <w:t>formalize</w:t>
      </w:r>
      <w:r w:rsidRPr="00992961">
        <w:rPr>
          <w:rFonts w:eastAsia="Calibri"/>
          <w:sz w:val="16"/>
        </w:rPr>
        <w:t xml:space="preserve"> industrial </w:t>
      </w:r>
      <w:r w:rsidRPr="00992961">
        <w:rPr>
          <w:rFonts w:eastAsia="Calibri"/>
          <w:b/>
          <w:iCs/>
          <w:highlight w:val="cyan"/>
          <w:u w:val="single"/>
          <w:bdr w:val="single" w:sz="8" w:space="0" w:color="auto"/>
        </w:rPr>
        <w:t>dispute-resolution</w:t>
      </w:r>
      <w:r w:rsidRPr="00992961">
        <w:rPr>
          <w:rFonts w:eastAsia="Calibri"/>
          <w:sz w:val="16"/>
        </w:rPr>
        <w:t xml:space="preserve"> </w:t>
      </w:r>
      <w:r w:rsidRPr="00992961">
        <w:rPr>
          <w:rFonts w:eastAsia="Calibri"/>
          <w:u w:val="single"/>
        </w:rPr>
        <w:t>and</w:t>
      </w:r>
      <w:r w:rsidRPr="00992961">
        <w:rPr>
          <w:rFonts w:eastAsia="Calibri"/>
          <w:sz w:val="16"/>
        </w:rPr>
        <w:t xml:space="preserve"> thereby to </w:t>
      </w:r>
      <w:r w:rsidRPr="00992961">
        <w:rPr>
          <w:rFonts w:eastAsia="Calibri"/>
          <w:b/>
          <w:iCs/>
          <w:highlight w:val="cyan"/>
          <w:u w:val="single"/>
          <w:bdr w:val="single" w:sz="8" w:space="0" w:color="auto"/>
        </w:rPr>
        <w:t>reinforce</w:t>
      </w:r>
      <w:r w:rsidRPr="00992961">
        <w:rPr>
          <w:rFonts w:eastAsia="Calibri"/>
          <w:sz w:val="16"/>
        </w:rPr>
        <w:t xml:space="preserve"> </w:t>
      </w:r>
      <w:r w:rsidRPr="00992961">
        <w:rPr>
          <w:rFonts w:eastAsia="Calibri"/>
          <w:highlight w:val="cyan"/>
          <w:u w:val="single"/>
        </w:rPr>
        <w:t>management control</w:t>
      </w:r>
      <w:r w:rsidRPr="00992961">
        <w:rPr>
          <w:rFonts w:eastAsia="Calibri"/>
          <w:u w:val="single"/>
        </w:rPr>
        <w:t xml:space="preserve"> over</w:t>
      </w:r>
      <w:r w:rsidRPr="00992961">
        <w:rPr>
          <w:rFonts w:eastAsia="Calibri"/>
          <w:sz w:val="16"/>
        </w:rPr>
        <w:t xml:space="preserve"> enterprise goals and the direction of </w:t>
      </w:r>
      <w:r w:rsidRPr="00992961">
        <w:rPr>
          <w:rFonts w:eastAsia="Calibri"/>
          <w:u w:val="single"/>
        </w:rPr>
        <w:t>the</w:t>
      </w:r>
      <w:r w:rsidRPr="00992961">
        <w:rPr>
          <w:rFonts w:eastAsia="Calibri"/>
          <w:sz w:val="16"/>
        </w:rPr>
        <w:t xml:space="preserve"> </w:t>
      </w:r>
      <w:r w:rsidRPr="00992961">
        <w:rPr>
          <w:rFonts w:eastAsia="Calibri"/>
          <w:b/>
          <w:iCs/>
          <w:u w:val="single"/>
          <w:bdr w:val="single" w:sz="8" w:space="0" w:color="auto"/>
        </w:rPr>
        <w:t>work process</w:t>
      </w:r>
      <w:r w:rsidRPr="00992961">
        <w:rPr>
          <w:rFonts w:eastAsia="Calibri"/>
          <w:sz w:val="16"/>
        </w:rPr>
        <w:t xml:space="preserve">. In fulfilling its public policy and managerial functions, collective </w:t>
      </w:r>
      <w:proofErr w:type="gramStart"/>
      <w:r w:rsidRPr="00992961">
        <w:rPr>
          <w:rFonts w:eastAsia="Calibri"/>
          <w:sz w:val="16"/>
        </w:rPr>
        <w:t xml:space="preserve">bargain </w:t>
      </w:r>
      <w:proofErr w:type="spellStart"/>
      <w:r w:rsidRPr="00992961">
        <w:rPr>
          <w:rFonts w:eastAsia="Calibri"/>
          <w:sz w:val="16"/>
        </w:rPr>
        <w:t>ing</w:t>
      </w:r>
      <w:proofErr w:type="spellEnd"/>
      <w:proofErr w:type="gramEnd"/>
      <w:r w:rsidRPr="00992961">
        <w:rPr>
          <w:rFonts w:eastAsia="Calibri"/>
          <w:sz w:val="16"/>
        </w:rPr>
        <w:t xml:space="preserve"> law frequently aims to restrain labor unions from serving as </w:t>
      </w:r>
      <w:proofErr w:type="gramStart"/>
      <w:r w:rsidRPr="00992961">
        <w:rPr>
          <w:rFonts w:eastAsia="Calibri"/>
          <w:sz w:val="16"/>
        </w:rPr>
        <w:t xml:space="preserve">vigor </w:t>
      </w:r>
      <w:proofErr w:type="spellStart"/>
      <w:r w:rsidRPr="00992961">
        <w:rPr>
          <w:rFonts w:eastAsia="Calibri"/>
          <w:sz w:val="16"/>
        </w:rPr>
        <w:t>ous</w:t>
      </w:r>
      <w:proofErr w:type="spellEnd"/>
      <w:proofErr w:type="gramEnd"/>
      <w:r w:rsidRPr="00992961">
        <w:rPr>
          <w:rFonts w:eastAsia="Calibri"/>
          <w:sz w:val="16"/>
        </w:rPr>
        <w:t xml:space="preserve">, uninhibited representatives of employee interests. Rather it seeks to place unions in the uncomfortable position of serving as fiduciaries of an imagined societal interest in industrial peace7 and of serving </w:t>
      </w:r>
      <w:proofErr w:type="spellStart"/>
      <w:r w:rsidRPr="00992961">
        <w:rPr>
          <w:rFonts w:eastAsia="Calibri"/>
          <w:sz w:val="16"/>
        </w:rPr>
        <w:t>spe</w:t>
      </w:r>
      <w:proofErr w:type="spellEnd"/>
      <w:r w:rsidRPr="00992961">
        <w:rPr>
          <w:rFonts w:eastAsia="Calibri"/>
          <w:sz w:val="16"/>
        </w:rPr>
        <w:t xml:space="preserve"> </w:t>
      </w:r>
      <w:proofErr w:type="spellStart"/>
      <w:r w:rsidRPr="00992961">
        <w:rPr>
          <w:rFonts w:eastAsia="Calibri"/>
          <w:sz w:val="16"/>
        </w:rPr>
        <w:t>cific</w:t>
      </w:r>
      <w:proofErr w:type="spellEnd"/>
      <w:r w:rsidRPr="00992961">
        <w:rPr>
          <w:rFonts w:eastAsia="Calibri"/>
          <w:sz w:val="16"/>
        </w:rPr>
        <w:t xml:space="preserve"> managerial8 and disciplinary9 functions. I believe that a primary initial achievement of the critical labor jurisprudence is its </w:t>
      </w:r>
      <w:proofErr w:type="spellStart"/>
      <w:r w:rsidRPr="00992961">
        <w:rPr>
          <w:rFonts w:eastAsia="Calibri"/>
          <w:sz w:val="16"/>
        </w:rPr>
        <w:t>demonstra</w:t>
      </w:r>
      <w:proofErr w:type="spellEnd"/>
      <w:r w:rsidRPr="00992961">
        <w:rPr>
          <w:rFonts w:eastAsia="Calibri"/>
          <w:sz w:val="16"/>
        </w:rPr>
        <w:t xml:space="preserve"> </w:t>
      </w:r>
      <w:proofErr w:type="spellStart"/>
      <w:r w:rsidRPr="00992961">
        <w:rPr>
          <w:rFonts w:eastAsia="Calibri"/>
          <w:sz w:val="16"/>
        </w:rPr>
        <w:t>tion</w:t>
      </w:r>
      <w:proofErr w:type="spellEnd"/>
      <w:r w:rsidRPr="00992961">
        <w:rPr>
          <w:rFonts w:eastAsia="Calibri"/>
          <w:sz w:val="16"/>
        </w:rPr>
        <w:t xml:space="preserve"> that the doctrine of collective bargaining law has been </w:t>
      </w:r>
      <w:proofErr w:type="spellStart"/>
      <w:r w:rsidRPr="00992961">
        <w:rPr>
          <w:rFonts w:eastAsia="Calibri"/>
          <w:sz w:val="16"/>
        </w:rPr>
        <w:t>systemati</w:t>
      </w:r>
      <w:proofErr w:type="spellEnd"/>
      <w:r w:rsidRPr="00992961">
        <w:rPr>
          <w:rFonts w:eastAsia="Calibri"/>
          <w:sz w:val="16"/>
        </w:rPr>
        <w:t xml:space="preserve"> </w:t>
      </w:r>
      <w:proofErr w:type="spellStart"/>
      <w:r w:rsidRPr="00992961">
        <w:rPr>
          <w:rFonts w:eastAsia="Calibri"/>
          <w:sz w:val="16"/>
        </w:rPr>
        <w:t>cally</w:t>
      </w:r>
      <w:proofErr w:type="spellEnd"/>
      <w:r w:rsidRPr="00992961">
        <w:rPr>
          <w:rFonts w:eastAsia="Calibri"/>
          <w:sz w:val="16"/>
        </w:rPr>
        <w:t xml:space="preserve"> fashioned, particularly at the Supreme Court level, to serve these goals.10</w:t>
      </w:r>
    </w:p>
    <w:p w14:paraId="363EF899" w14:textId="77777777" w:rsidR="00992961" w:rsidRPr="00992961" w:rsidRDefault="00992961" w:rsidP="00992961">
      <w:pPr>
        <w:rPr>
          <w:rFonts w:eastAsia="Calibri"/>
          <w:sz w:val="16"/>
        </w:rPr>
      </w:pPr>
      <w:r w:rsidRPr="00992961">
        <w:rPr>
          <w:rFonts w:eastAsia="Calibri"/>
          <w:sz w:val="16"/>
        </w:rPr>
        <w:t xml:space="preserve">However, the intellectual history of the field is complicated by the fact that from its outset modern collective bargaining law has endorsed and to some extent has </w:t>
      </w:r>
      <w:proofErr w:type="gramStart"/>
      <w:r w:rsidRPr="00992961">
        <w:rPr>
          <w:rFonts w:eastAsia="Calibri"/>
          <w:sz w:val="16"/>
        </w:rPr>
        <w:t>actually engendered</w:t>
      </w:r>
      <w:proofErr w:type="gramEnd"/>
      <w:r w:rsidRPr="00992961">
        <w:rPr>
          <w:rFonts w:eastAsia="Calibri"/>
          <w:sz w:val="16"/>
        </w:rPr>
        <w:t xml:space="preserve"> the democratic </w:t>
      </w:r>
      <w:proofErr w:type="spellStart"/>
      <w:proofErr w:type="gramStart"/>
      <w:r w:rsidRPr="00992961">
        <w:rPr>
          <w:rFonts w:eastAsia="Calibri"/>
          <w:sz w:val="16"/>
        </w:rPr>
        <w:t>participa</w:t>
      </w:r>
      <w:proofErr w:type="spellEnd"/>
      <w:r w:rsidRPr="00992961">
        <w:rPr>
          <w:rFonts w:eastAsia="Calibri"/>
          <w:sz w:val="16"/>
        </w:rPr>
        <w:t xml:space="preserve"> </w:t>
      </w:r>
      <w:proofErr w:type="spellStart"/>
      <w:r w:rsidRPr="00992961">
        <w:rPr>
          <w:rFonts w:eastAsia="Calibri"/>
          <w:sz w:val="16"/>
        </w:rPr>
        <w:t>tion</w:t>
      </w:r>
      <w:proofErr w:type="spellEnd"/>
      <w:proofErr w:type="gramEnd"/>
      <w:r w:rsidRPr="00992961">
        <w:rPr>
          <w:rFonts w:eastAsia="Calibri"/>
          <w:sz w:val="16"/>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992961">
        <w:rPr>
          <w:rFonts w:eastAsia="Calibri"/>
          <w:sz w:val="16"/>
        </w:rPr>
        <w:t>em</w:t>
      </w:r>
      <w:proofErr w:type="spellEnd"/>
      <w:r w:rsidRPr="00992961">
        <w:rPr>
          <w:rFonts w:eastAsia="Calibri"/>
          <w:sz w:val="16"/>
        </w:rPr>
        <w:t xml:space="preserve"> </w:t>
      </w:r>
      <w:proofErr w:type="spellStart"/>
      <w:r w:rsidRPr="00992961">
        <w:rPr>
          <w:rFonts w:eastAsia="Calibri"/>
          <w:sz w:val="16"/>
        </w:rPr>
        <w:t>ployees</w:t>
      </w:r>
      <w:proofErr w:type="spellEnd"/>
      <w:proofErr w:type="gramEnd"/>
      <w:r w:rsidRPr="00992961">
        <w:rPr>
          <w:rFonts w:eastAsia="Calibri"/>
          <w:sz w:val="16"/>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992961">
        <w:rPr>
          <w:rFonts w:eastAsia="Calibri"/>
          <w:sz w:val="16"/>
        </w:rPr>
        <w:t xml:space="preserve">gov </w:t>
      </w:r>
      <w:proofErr w:type="spellStart"/>
      <w:r w:rsidRPr="00992961">
        <w:rPr>
          <w:rFonts w:eastAsia="Calibri"/>
          <w:sz w:val="16"/>
        </w:rPr>
        <w:t>erning</w:t>
      </w:r>
      <w:proofErr w:type="spellEnd"/>
      <w:proofErr w:type="gramEnd"/>
      <w:r w:rsidRPr="00992961">
        <w:rPr>
          <w:rFonts w:eastAsia="Calibri"/>
          <w:sz w:val="16"/>
        </w:rPr>
        <w:t xml:space="preserve"> one's life. Since the battles of the New Deal period, labor law has grown up in a national political climate that mandates legal ac </w:t>
      </w:r>
      <w:proofErr w:type="spellStart"/>
      <w:r w:rsidRPr="00992961">
        <w:rPr>
          <w:rFonts w:eastAsia="Calibri"/>
          <w:sz w:val="16"/>
        </w:rPr>
        <w:t>knowledgment</w:t>
      </w:r>
      <w:proofErr w:type="spellEnd"/>
      <w:r w:rsidRPr="00992961">
        <w:rPr>
          <w:rFonts w:eastAsia="Calibri"/>
          <w:sz w:val="16"/>
        </w:rPr>
        <w:t>, authorization and legitimation of economic conflict and that requires recognition by our institutions of the fact that workers do and should have power."</w:t>
      </w:r>
    </w:p>
    <w:p w14:paraId="28D3E498" w14:textId="77777777" w:rsidR="00992961" w:rsidRPr="00992961" w:rsidRDefault="00992961" w:rsidP="00992961">
      <w:pPr>
        <w:rPr>
          <w:rFonts w:eastAsia="Calibri"/>
          <w:sz w:val="16"/>
        </w:rPr>
      </w:pPr>
      <w:r w:rsidRPr="00992961">
        <w:rPr>
          <w:rFonts w:eastAsia="Calibri"/>
          <w:sz w:val="16"/>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992961">
        <w:rPr>
          <w:rFonts w:eastAsia="Calibri"/>
          <w:sz w:val="16"/>
        </w:rPr>
        <w:t>col</w:t>
      </w:r>
      <w:proofErr w:type="gramEnd"/>
      <w:r w:rsidRPr="00992961">
        <w:rPr>
          <w:rFonts w:eastAsia="Calibri"/>
          <w:sz w:val="16"/>
        </w:rPr>
        <w:t xml:space="preserve"> </w:t>
      </w:r>
      <w:proofErr w:type="spellStart"/>
      <w:r w:rsidRPr="00992961">
        <w:rPr>
          <w:rFonts w:eastAsia="Calibri"/>
          <w:sz w:val="16"/>
        </w:rPr>
        <w:t>lective</w:t>
      </w:r>
      <w:proofErr w:type="spellEnd"/>
      <w:r w:rsidRPr="00992961">
        <w:rPr>
          <w:rFonts w:eastAsia="Calibri"/>
          <w:sz w:val="16"/>
        </w:rPr>
        <w:t xml:space="preserve"> action. That is, the ultimate impact of collective bargaining law in many settings may well be to impede solidarity and mutual aid and to narrowly channel collective action into limited, institutionalized forms.14</w:t>
      </w:r>
    </w:p>
    <w:p w14:paraId="63F55AFB" w14:textId="77777777" w:rsidR="00992961" w:rsidRPr="00992961" w:rsidRDefault="00992961" w:rsidP="00992961">
      <w:pPr>
        <w:rPr>
          <w:rFonts w:eastAsia="Calibri"/>
          <w:sz w:val="16"/>
        </w:rPr>
      </w:pPr>
      <w:r w:rsidRPr="00992961">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992961">
        <w:rPr>
          <w:rFonts w:eastAsia="Calibri"/>
          <w:sz w:val="16"/>
        </w:rPr>
        <w:t>,15</w:t>
      </w:r>
      <w:proofErr w:type="gramEnd"/>
      <w:r w:rsidRPr="00992961">
        <w:rPr>
          <w:rFonts w:eastAsia="Calibri"/>
          <w:sz w:val="16"/>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6B03F20" w14:textId="77777777" w:rsidR="00992961" w:rsidRPr="00992961" w:rsidRDefault="00992961" w:rsidP="00992961">
      <w:pPr>
        <w:rPr>
          <w:rFonts w:eastAsia="Calibri"/>
          <w:sz w:val="16"/>
        </w:rPr>
      </w:pPr>
      <w:r w:rsidRPr="00992961">
        <w:rPr>
          <w:rFonts w:eastAsia="Calibri"/>
          <w:sz w:val="16"/>
        </w:rPr>
        <w:t xml:space="preserve">In sum, traditional </w:t>
      </w:r>
      <w:r w:rsidRPr="00992961">
        <w:rPr>
          <w:rFonts w:eastAsia="Calibri"/>
          <w:b/>
          <w:iCs/>
          <w:u w:val="single"/>
          <w:bdr w:val="single" w:sz="8" w:space="0" w:color="auto"/>
        </w:rPr>
        <w:t>liberal labor law</w:t>
      </w:r>
      <w:r w:rsidRPr="00992961">
        <w:rPr>
          <w:rFonts w:eastAsia="Calibri"/>
          <w:sz w:val="16"/>
        </w:rPr>
        <w:t xml:space="preserve"> thinking has confronted the enormously complex challenge of </w:t>
      </w:r>
      <w:r w:rsidRPr="00992961">
        <w:rPr>
          <w:rFonts w:eastAsia="Calibri"/>
          <w:b/>
          <w:iCs/>
          <w:highlight w:val="cyan"/>
          <w:u w:val="single"/>
          <w:bdr w:val="single" w:sz="8" w:space="0" w:color="auto"/>
        </w:rPr>
        <w:t>induc</w:t>
      </w:r>
      <w:r w:rsidRPr="00992961">
        <w:rPr>
          <w:rFonts w:eastAsia="Calibri"/>
          <w:sz w:val="16"/>
        </w:rPr>
        <w:t xml:space="preserve">ing organized </w:t>
      </w:r>
      <w:r w:rsidRPr="00992961">
        <w:rPr>
          <w:rFonts w:eastAsia="Calibri"/>
          <w:b/>
          <w:iCs/>
          <w:highlight w:val="cyan"/>
          <w:u w:val="single"/>
          <w:bdr w:val="single" w:sz="8" w:space="0" w:color="auto"/>
        </w:rPr>
        <w:t>workers</w:t>
      </w:r>
      <w:r w:rsidRPr="00992961">
        <w:rPr>
          <w:rFonts w:eastAsia="Calibri"/>
          <w:sz w:val="16"/>
          <w:highlight w:val="cyan"/>
        </w:rPr>
        <w:t xml:space="preserve"> </w:t>
      </w:r>
      <w:r w:rsidRPr="00992961">
        <w:rPr>
          <w:rFonts w:eastAsia="Calibri"/>
          <w:highlight w:val="cyan"/>
          <w:u w:val="single"/>
        </w:rPr>
        <w:t>to</w:t>
      </w:r>
      <w:r w:rsidRPr="00992961">
        <w:rPr>
          <w:rFonts w:eastAsia="Calibri"/>
          <w:sz w:val="16"/>
          <w:highlight w:val="cyan"/>
        </w:rPr>
        <w:t xml:space="preserve"> </w:t>
      </w:r>
      <w:r w:rsidRPr="00992961">
        <w:rPr>
          <w:rFonts w:eastAsia="Calibri"/>
          <w:b/>
          <w:iCs/>
          <w:highlight w:val="cyan"/>
          <w:u w:val="single"/>
          <w:bdr w:val="single" w:sz="8" w:space="0" w:color="auto"/>
        </w:rPr>
        <w:t>consent</w:t>
      </w:r>
      <w:r w:rsidRPr="00992961">
        <w:rPr>
          <w:rFonts w:eastAsia="Calibri"/>
          <w:sz w:val="16"/>
          <w:highlight w:val="cyan"/>
        </w:rPr>
        <w:t xml:space="preserve"> </w:t>
      </w:r>
      <w:r w:rsidRPr="00992961">
        <w:rPr>
          <w:rFonts w:eastAsia="Calibri"/>
          <w:highlight w:val="cyan"/>
          <w:u w:val="single"/>
        </w:rPr>
        <w:t>to</w:t>
      </w:r>
      <w:r w:rsidRPr="00992961">
        <w:rPr>
          <w:rFonts w:eastAsia="Calibri"/>
          <w:u w:val="single"/>
        </w:rPr>
        <w:t xml:space="preserve"> and</w:t>
      </w:r>
      <w:r w:rsidRPr="00992961">
        <w:rPr>
          <w:rFonts w:eastAsia="Calibri"/>
          <w:sz w:val="16"/>
        </w:rPr>
        <w:t xml:space="preserve"> </w:t>
      </w:r>
      <w:r w:rsidRPr="00992961">
        <w:rPr>
          <w:rFonts w:eastAsia="Calibri"/>
          <w:b/>
          <w:iCs/>
          <w:u w:val="single"/>
          <w:bdr w:val="single" w:sz="8" w:space="0" w:color="auto"/>
        </w:rPr>
        <w:t>participate</w:t>
      </w:r>
      <w:r w:rsidRPr="00992961">
        <w:rPr>
          <w:rFonts w:eastAsia="Calibri"/>
          <w:sz w:val="16"/>
        </w:rPr>
        <w:t xml:space="preserve"> </w:t>
      </w:r>
      <w:r w:rsidRPr="00992961">
        <w:rPr>
          <w:rFonts w:eastAsia="Calibri"/>
          <w:u w:val="single"/>
        </w:rPr>
        <w:t xml:space="preserve">in </w:t>
      </w:r>
      <w:r w:rsidRPr="00992961">
        <w:rPr>
          <w:rFonts w:eastAsia="Calibri"/>
          <w:highlight w:val="cyan"/>
          <w:u w:val="single"/>
        </w:rPr>
        <w:t>their</w:t>
      </w:r>
      <w:r w:rsidRPr="00992961">
        <w:rPr>
          <w:rFonts w:eastAsia="Calibri"/>
          <w:sz w:val="16"/>
          <w:highlight w:val="cyan"/>
        </w:rPr>
        <w:t xml:space="preserve"> </w:t>
      </w:r>
      <w:r w:rsidRPr="00992961">
        <w:rPr>
          <w:rFonts w:eastAsia="Calibri"/>
          <w:b/>
          <w:iCs/>
          <w:highlight w:val="cyan"/>
          <w:u w:val="single"/>
          <w:bdr w:val="single" w:sz="8" w:space="0" w:color="auto"/>
        </w:rPr>
        <w:t>own domination</w:t>
      </w:r>
      <w:r w:rsidRPr="00992961">
        <w:rPr>
          <w:rFonts w:eastAsia="Calibri"/>
          <w:sz w:val="16"/>
        </w:rPr>
        <w:t xml:space="preserve"> in the workplace.17 In this sense, the development of </w:t>
      </w:r>
      <w:r w:rsidRPr="00992961">
        <w:rPr>
          <w:rFonts w:eastAsia="Calibri"/>
          <w:u w:val="single"/>
        </w:rPr>
        <w:t>collective bargaining law is</w:t>
      </w:r>
      <w:r w:rsidRPr="00992961">
        <w:rPr>
          <w:rFonts w:eastAsia="Calibri"/>
          <w:sz w:val="16"/>
        </w:rPr>
        <w:t xml:space="preserve"> paradigmatic of all public policy in liberal capitalism. I believe liberal capitalism is a social order </w:t>
      </w:r>
      <w:r w:rsidRPr="00992961">
        <w:rPr>
          <w:rFonts w:eastAsia="Calibri"/>
          <w:highlight w:val="cyan"/>
          <w:u w:val="single"/>
        </w:rPr>
        <w:t>founded upon</w:t>
      </w:r>
      <w:r w:rsidRPr="00992961">
        <w:rPr>
          <w:rFonts w:eastAsia="Calibri"/>
          <w:sz w:val="16"/>
        </w:rPr>
        <w:t xml:space="preserve"> </w:t>
      </w:r>
      <w:r w:rsidRPr="00992961">
        <w:rPr>
          <w:rFonts w:eastAsia="Calibri"/>
          <w:b/>
          <w:iCs/>
          <w:u w:val="single"/>
          <w:bdr w:val="single" w:sz="8" w:space="0" w:color="auto"/>
        </w:rPr>
        <w:t xml:space="preserve">enormous </w:t>
      </w:r>
      <w:r w:rsidRPr="00992961">
        <w:rPr>
          <w:rFonts w:eastAsia="Calibri"/>
          <w:b/>
          <w:iCs/>
          <w:highlight w:val="cyan"/>
          <w:u w:val="single"/>
          <w:bdr w:val="single" w:sz="8" w:space="0" w:color="auto"/>
        </w:rPr>
        <w:t>inequality</w:t>
      </w:r>
      <w:r w:rsidRPr="00992961">
        <w:rPr>
          <w:rFonts w:eastAsia="Calibri"/>
          <w:sz w:val="16"/>
        </w:rPr>
        <w:t xml:space="preserve"> </w:t>
      </w:r>
      <w:r w:rsidRPr="00992961">
        <w:rPr>
          <w:rFonts w:eastAsia="Calibri"/>
          <w:u w:val="single"/>
        </w:rPr>
        <w:t>and historically unnecessary</w:t>
      </w:r>
      <w:r w:rsidRPr="00992961">
        <w:rPr>
          <w:rFonts w:eastAsia="Calibri"/>
          <w:sz w:val="16"/>
        </w:rPr>
        <w:t xml:space="preserve"> </w:t>
      </w:r>
      <w:r w:rsidRPr="00992961">
        <w:rPr>
          <w:rFonts w:eastAsia="Calibri"/>
          <w:b/>
          <w:iCs/>
          <w:u w:val="single"/>
          <w:bdr w:val="single" w:sz="8" w:space="0" w:color="auto"/>
        </w:rPr>
        <w:t>constraints</w:t>
      </w:r>
      <w:r w:rsidRPr="00992961">
        <w:rPr>
          <w:rFonts w:eastAsia="Calibri"/>
          <w:sz w:val="16"/>
        </w:rPr>
        <w:t xml:space="preserve"> </w:t>
      </w:r>
      <w:r w:rsidRPr="00992961">
        <w:rPr>
          <w:rFonts w:eastAsia="Calibri"/>
          <w:u w:val="single"/>
        </w:rPr>
        <w:t>upon human freedom</w:t>
      </w:r>
      <w:r w:rsidRPr="00992961">
        <w:rPr>
          <w:rFonts w:eastAsia="Calibri"/>
          <w:sz w:val="16"/>
        </w:rPr>
        <w:t xml:space="preserve">, coexisting with political </w:t>
      </w:r>
      <w:proofErr w:type="spellStart"/>
      <w:r w:rsidRPr="00992961">
        <w:rPr>
          <w:rFonts w:eastAsia="Calibri"/>
          <w:sz w:val="16"/>
        </w:rPr>
        <w:t>insti</w:t>
      </w:r>
      <w:proofErr w:type="spellEnd"/>
      <w:r w:rsidRPr="00992961">
        <w:rPr>
          <w:rFonts w:eastAsia="Calibri"/>
          <w:sz w:val="16"/>
        </w:rPr>
        <w:t xml:space="preserve"> </w:t>
      </w:r>
      <w:proofErr w:type="spellStart"/>
      <w:r w:rsidRPr="00992961">
        <w:rPr>
          <w:rFonts w:eastAsia="Calibri"/>
          <w:sz w:val="16"/>
        </w:rPr>
        <w:t>tutions</w:t>
      </w:r>
      <w:proofErr w:type="spellEnd"/>
      <w:r w:rsidRPr="00992961">
        <w:rPr>
          <w:rFonts w:eastAsia="Calibri"/>
          <w:sz w:val="16"/>
        </w:rPr>
        <w:t xml:space="preserve">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992961">
        <w:rPr>
          <w:rFonts w:eastAsia="Calibri"/>
          <w:u w:val="single"/>
        </w:rPr>
        <w:t>The philosophy of collective bargaining law</w:t>
      </w:r>
      <w:r w:rsidRPr="00992961">
        <w:rPr>
          <w:rFonts w:eastAsia="Calibri"/>
          <w:sz w:val="16"/>
        </w:rPr>
        <w:t xml:space="preserve">, elaborated since the 1930's </w:t>
      </w:r>
      <w:r w:rsidRPr="00992961">
        <w:rPr>
          <w:rFonts w:eastAsia="Calibri"/>
          <w:u w:val="single"/>
        </w:rPr>
        <w:t>in</w:t>
      </w:r>
      <w:r w:rsidRPr="00992961">
        <w:rPr>
          <w:rFonts w:eastAsia="Calibri"/>
          <w:sz w:val="16"/>
        </w:rPr>
        <w:t xml:space="preserve"> </w:t>
      </w:r>
      <w:r w:rsidRPr="00992961">
        <w:rPr>
          <w:rFonts w:eastAsia="Calibri"/>
          <w:b/>
          <w:iCs/>
          <w:u w:val="single"/>
          <w:bdr w:val="single" w:sz="8" w:space="0" w:color="auto"/>
        </w:rPr>
        <w:t>doctrine</w:t>
      </w:r>
      <w:r w:rsidRPr="00992961">
        <w:rPr>
          <w:rFonts w:eastAsia="Calibri"/>
          <w:sz w:val="16"/>
        </w:rPr>
        <w:t xml:space="preserve">, </w:t>
      </w:r>
      <w:r w:rsidRPr="00992961">
        <w:rPr>
          <w:rFonts w:eastAsia="Calibri"/>
          <w:u w:val="single"/>
        </w:rPr>
        <w:t>law review commentary and management literature, is an important effort to</w:t>
      </w:r>
      <w:r w:rsidRPr="00992961">
        <w:rPr>
          <w:rFonts w:eastAsia="Calibri"/>
          <w:sz w:val="16"/>
        </w:rPr>
        <w:t xml:space="preserve"> </w:t>
      </w:r>
      <w:r w:rsidRPr="00992961">
        <w:rPr>
          <w:rFonts w:eastAsia="Calibri"/>
          <w:b/>
          <w:iCs/>
          <w:u w:val="single"/>
          <w:bdr w:val="single" w:sz="8" w:space="0" w:color="auto"/>
        </w:rPr>
        <w:t>conceptualize</w:t>
      </w:r>
      <w:r w:rsidRPr="00992961">
        <w:rPr>
          <w:rFonts w:eastAsia="Calibri"/>
          <w:sz w:val="16"/>
        </w:rPr>
        <w:t xml:space="preserve">, </w:t>
      </w:r>
      <w:r w:rsidRPr="00992961">
        <w:rPr>
          <w:rFonts w:eastAsia="Calibri"/>
          <w:u w:val="single"/>
        </w:rPr>
        <w:t>justify and</w:t>
      </w:r>
      <w:r w:rsidRPr="00992961">
        <w:rPr>
          <w:rFonts w:eastAsia="Calibri"/>
          <w:sz w:val="16"/>
        </w:rPr>
        <w:t xml:space="preserve"> </w:t>
      </w:r>
      <w:r w:rsidRPr="00992961">
        <w:rPr>
          <w:rFonts w:eastAsia="Calibri"/>
          <w:b/>
          <w:iCs/>
          <w:highlight w:val="cyan"/>
          <w:u w:val="single"/>
          <w:bdr w:val="single" w:sz="8" w:space="0" w:color="auto"/>
        </w:rPr>
        <w:t>legitimate</w:t>
      </w:r>
      <w:r w:rsidRPr="00992961">
        <w:rPr>
          <w:rFonts w:eastAsia="Calibri"/>
          <w:sz w:val="16"/>
          <w:highlight w:val="cyan"/>
        </w:rPr>
        <w:t xml:space="preserve"> </w:t>
      </w:r>
      <w:r w:rsidRPr="00992961">
        <w:rPr>
          <w:rFonts w:eastAsia="Calibri"/>
          <w:highlight w:val="cyan"/>
          <w:u w:val="single"/>
        </w:rPr>
        <w:t>the</w:t>
      </w:r>
      <w:r w:rsidRPr="00992961">
        <w:rPr>
          <w:rFonts w:eastAsia="Calibri"/>
          <w:u w:val="single"/>
        </w:rPr>
        <w:t xml:space="preserve"> modern</w:t>
      </w:r>
      <w:r w:rsidRPr="00992961">
        <w:rPr>
          <w:rFonts w:eastAsia="Calibri"/>
          <w:sz w:val="16"/>
        </w:rPr>
        <w:t xml:space="preserve">, </w:t>
      </w:r>
      <w:r w:rsidRPr="00992961">
        <w:rPr>
          <w:rFonts w:eastAsia="Calibri"/>
          <w:b/>
          <w:iCs/>
          <w:highlight w:val="cyan"/>
          <w:u w:val="single"/>
          <w:bdr w:val="single" w:sz="8" w:space="0" w:color="auto"/>
        </w:rPr>
        <w:t>regulatory state</w:t>
      </w:r>
      <w:r w:rsidRPr="00992961">
        <w:rPr>
          <w:rFonts w:eastAsia="Calibri"/>
          <w:sz w:val="16"/>
        </w:rPr>
        <w:t xml:space="preserve"> </w:t>
      </w:r>
      <w:r w:rsidRPr="00992961">
        <w:rPr>
          <w:rFonts w:eastAsia="Calibri"/>
          <w:u w:val="single"/>
        </w:rPr>
        <w:t>in the period of advanced</w:t>
      </w:r>
      <w:r w:rsidRPr="00992961">
        <w:rPr>
          <w:rFonts w:eastAsia="Calibri"/>
          <w:sz w:val="16"/>
        </w:rPr>
        <w:t xml:space="preserve"> </w:t>
      </w:r>
      <w:r w:rsidRPr="00992961">
        <w:rPr>
          <w:rFonts w:eastAsia="Calibri"/>
          <w:b/>
          <w:iCs/>
          <w:highlight w:val="cyan"/>
          <w:u w:val="single"/>
          <w:bdr w:val="single" w:sz="8" w:space="0" w:color="auto"/>
        </w:rPr>
        <w:t>industrial capitalism</w:t>
      </w:r>
      <w:r w:rsidRPr="00992961">
        <w:rPr>
          <w:rFonts w:eastAsia="Calibri"/>
          <w:sz w:val="16"/>
        </w:rPr>
        <w:t xml:space="preserve">. </w:t>
      </w:r>
      <w:r w:rsidRPr="00992961">
        <w:rPr>
          <w:rFonts w:eastAsia="Calibri"/>
          <w:u w:val="single"/>
        </w:rPr>
        <w:t>As such it is a</w:t>
      </w:r>
      <w:r w:rsidRPr="00992961">
        <w:rPr>
          <w:rFonts w:eastAsia="Calibri"/>
          <w:sz w:val="16"/>
        </w:rPr>
        <w:t xml:space="preserve"> </w:t>
      </w:r>
      <w:r w:rsidRPr="00992961">
        <w:rPr>
          <w:rFonts w:eastAsia="Calibri"/>
          <w:b/>
          <w:iCs/>
          <w:highlight w:val="cyan"/>
          <w:u w:val="single"/>
          <w:bdr w:val="single" w:sz="8" w:space="0" w:color="auto"/>
        </w:rPr>
        <w:t>premier mode</w:t>
      </w:r>
      <w:r w:rsidRPr="00992961">
        <w:rPr>
          <w:rFonts w:eastAsia="Calibri"/>
          <w:sz w:val="16"/>
          <w:highlight w:val="cyan"/>
        </w:rPr>
        <w:t xml:space="preserve"> </w:t>
      </w:r>
      <w:r w:rsidRPr="00992961">
        <w:rPr>
          <w:rFonts w:eastAsia="Calibri"/>
          <w:highlight w:val="cyan"/>
          <w:u w:val="single"/>
        </w:rPr>
        <w:t>of elite</w:t>
      </w:r>
      <w:r w:rsidRPr="00992961">
        <w:rPr>
          <w:rFonts w:eastAsia="Calibri"/>
          <w:sz w:val="16"/>
          <w:highlight w:val="cyan"/>
        </w:rPr>
        <w:t xml:space="preserve"> </w:t>
      </w:r>
      <w:r w:rsidRPr="00992961">
        <w:rPr>
          <w:rFonts w:eastAsia="Calibri"/>
          <w:b/>
          <w:iCs/>
          <w:highlight w:val="cyan"/>
          <w:u w:val="single"/>
          <w:bdr w:val="single" w:sz="8" w:space="0" w:color="auto"/>
        </w:rPr>
        <w:t>ideological practice</w:t>
      </w:r>
      <w:r w:rsidRPr="00992961">
        <w:rPr>
          <w:rFonts w:eastAsia="Calibri"/>
          <w:sz w:val="16"/>
        </w:rPr>
        <w:t xml:space="preserve"> </w:t>
      </w:r>
      <w:r w:rsidRPr="00992961">
        <w:rPr>
          <w:rFonts w:eastAsia="Calibri"/>
          <w:u w:val="single"/>
        </w:rPr>
        <w:t>and an</w:t>
      </w:r>
      <w:r w:rsidRPr="00992961">
        <w:rPr>
          <w:rFonts w:eastAsia="Calibri"/>
          <w:sz w:val="16"/>
        </w:rPr>
        <w:t xml:space="preserve"> </w:t>
      </w:r>
      <w:r w:rsidRPr="00992961">
        <w:rPr>
          <w:rFonts w:eastAsia="Calibri"/>
          <w:b/>
          <w:iCs/>
          <w:u w:val="single"/>
          <w:bdr w:val="single" w:sz="8" w:space="0" w:color="auto"/>
        </w:rPr>
        <w:t>enduring contribution</w:t>
      </w:r>
      <w:r w:rsidRPr="00992961">
        <w:rPr>
          <w:rFonts w:eastAsia="Calibri"/>
          <w:sz w:val="16"/>
        </w:rPr>
        <w:t xml:space="preserve"> not just to law but </w:t>
      </w:r>
      <w:r w:rsidRPr="00992961">
        <w:rPr>
          <w:rFonts w:eastAsia="Calibri"/>
          <w:u w:val="single"/>
        </w:rPr>
        <w:t>to liberal political theory</w:t>
      </w:r>
      <w:r w:rsidRPr="00992961">
        <w:rPr>
          <w:rFonts w:eastAsia="Calibri"/>
          <w:sz w:val="16"/>
        </w:rPr>
        <w:t xml:space="preserve"> </w:t>
      </w:r>
      <w:r w:rsidRPr="00992961">
        <w:rPr>
          <w:rFonts w:eastAsia="Calibri"/>
          <w:b/>
          <w:iCs/>
          <w:u w:val="single"/>
          <w:bdr w:val="single" w:sz="8" w:space="0" w:color="auto"/>
        </w:rPr>
        <w:t>generally</w:t>
      </w:r>
      <w:r w:rsidRPr="00992961">
        <w:rPr>
          <w:rFonts w:eastAsia="Calibri"/>
          <w:sz w:val="16"/>
        </w:rPr>
        <w:t xml:space="preserve">.19 It is this fact which opens the greatest promise to critical labor jurisprudence, affording us the opportunity to </w:t>
      </w:r>
      <w:proofErr w:type="gramStart"/>
      <w:r w:rsidRPr="00992961">
        <w:rPr>
          <w:rFonts w:eastAsia="Calibri"/>
          <w:sz w:val="16"/>
        </w:rPr>
        <w:t>make a contribution</w:t>
      </w:r>
      <w:proofErr w:type="gramEnd"/>
      <w:r w:rsidRPr="00992961">
        <w:rPr>
          <w:rFonts w:eastAsia="Calibri"/>
          <w:sz w:val="16"/>
        </w:rPr>
        <w:t xml:space="preserve"> to political theory as well as to </w:t>
      </w:r>
      <w:proofErr w:type="spellStart"/>
      <w:r w:rsidRPr="00992961">
        <w:rPr>
          <w:rFonts w:eastAsia="Calibri"/>
          <w:sz w:val="16"/>
        </w:rPr>
        <w:t>histori</w:t>
      </w:r>
      <w:proofErr w:type="spellEnd"/>
      <w:r w:rsidRPr="00992961">
        <w:rPr>
          <w:rFonts w:eastAsia="Calibri"/>
          <w:sz w:val="16"/>
        </w:rPr>
        <w:t xml:space="preserve"> </w:t>
      </w:r>
      <w:proofErr w:type="spellStart"/>
      <w:r w:rsidRPr="00992961">
        <w:rPr>
          <w:rFonts w:eastAsia="Calibri"/>
          <w:sz w:val="16"/>
        </w:rPr>
        <w:t>ography</w:t>
      </w:r>
      <w:proofErr w:type="spellEnd"/>
      <w:r w:rsidRPr="00992961">
        <w:rPr>
          <w:rFonts w:eastAsia="Calibri"/>
          <w:sz w:val="16"/>
        </w:rPr>
        <w:t xml:space="preserve"> and doctrinal analysis.</w:t>
      </w:r>
    </w:p>
    <w:p w14:paraId="427296B3"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Capitalism is </w:t>
      </w:r>
      <w:r w:rsidRPr="00992961">
        <w:rPr>
          <w:rFonts w:eastAsia="Times New Roman" w:cs="Times New Roman"/>
          <w:b/>
          <w:iCs/>
          <w:sz w:val="26"/>
          <w:u w:val="single"/>
        </w:rPr>
        <w:t>existential</w:t>
      </w:r>
      <w:r w:rsidRPr="00992961">
        <w:rPr>
          <w:rFonts w:eastAsia="Times New Roman" w:cs="Times New Roman"/>
          <w:b/>
          <w:iCs/>
          <w:sz w:val="26"/>
        </w:rPr>
        <w:t xml:space="preserve">: pandemics, biodiversity, warming, and war. Transition is </w:t>
      </w:r>
      <w:r w:rsidRPr="00992961">
        <w:rPr>
          <w:rFonts w:eastAsia="Times New Roman" w:cs="Times New Roman"/>
          <w:b/>
          <w:iCs/>
          <w:sz w:val="26"/>
          <w:u w:val="single"/>
        </w:rPr>
        <w:t>essential</w:t>
      </w:r>
      <w:r w:rsidRPr="00992961">
        <w:rPr>
          <w:rFonts w:eastAsia="Times New Roman" w:cs="Times New Roman"/>
          <w:b/>
          <w:iCs/>
          <w:sz w:val="26"/>
        </w:rPr>
        <w:t>.</w:t>
      </w:r>
    </w:p>
    <w:p w14:paraId="410C3655" w14:textId="77777777" w:rsidR="00992961" w:rsidRPr="00992961" w:rsidRDefault="00992961" w:rsidP="00992961">
      <w:pPr>
        <w:rPr>
          <w:rFonts w:eastAsia="Calibri"/>
        </w:rPr>
      </w:pPr>
      <w:r w:rsidRPr="00992961">
        <w:rPr>
          <w:rFonts w:eastAsia="Calibri"/>
          <w:b/>
          <w:bCs/>
          <w:sz w:val="26"/>
          <w:szCs w:val="26"/>
        </w:rPr>
        <w:t>Derber 23</w:t>
      </w:r>
      <w:r w:rsidRPr="00992961">
        <w:rPr>
          <w:rFonts w:eastAsia="Calibri"/>
        </w:rPr>
        <w:t xml:space="preserve">, *Professor of Sociology at Boston College, **Experienced organizer (*Charles, **Suren </w:t>
      </w:r>
      <w:proofErr w:type="spellStart"/>
      <w:r w:rsidRPr="00992961">
        <w:rPr>
          <w:rFonts w:eastAsia="Calibri"/>
        </w:rPr>
        <w:t>Moodliar</w:t>
      </w:r>
      <w:proofErr w:type="spellEnd"/>
      <w:r w:rsidRPr="00992961">
        <w:rPr>
          <w:rFonts w:eastAsia="Calibri"/>
        </w:rPr>
        <w:t xml:space="preserve">, “Introduction” in Dying for Capitalism: How Big Money Fuels Extinction and What We Can Do About It, Taylor and Francis, pp. 21-27) </w:t>
      </w:r>
    </w:p>
    <w:p w14:paraId="0C8D2489" w14:textId="77777777" w:rsidR="00992961" w:rsidRPr="00992961" w:rsidRDefault="00992961" w:rsidP="00992961">
      <w:pPr>
        <w:rPr>
          <w:rFonts w:eastAsia="Calibri"/>
          <w:sz w:val="16"/>
        </w:rPr>
      </w:pPr>
      <w:r w:rsidRPr="00992961">
        <w:rPr>
          <w:rFonts w:eastAsia="Calibri"/>
          <w:u w:val="single"/>
        </w:rPr>
        <w:t>The idea of a global</w:t>
      </w:r>
      <w:r w:rsidRPr="00992961">
        <w:rPr>
          <w:rFonts w:eastAsia="Calibri"/>
          <w:sz w:val="16"/>
        </w:rPr>
        <w:t xml:space="preserve"> </w:t>
      </w:r>
      <w:r w:rsidRPr="00992961">
        <w:rPr>
          <w:rFonts w:eastAsia="Calibri"/>
          <w:b/>
          <w:iCs/>
          <w:highlight w:val="cyan"/>
          <w:u w:val="single"/>
          <w:bdr w:val="single" w:sz="8" w:space="0" w:color="auto"/>
        </w:rPr>
        <w:t>extinction triangle link</w:t>
      </w:r>
      <w:r w:rsidRPr="00992961">
        <w:rPr>
          <w:rFonts w:eastAsia="Calibri"/>
          <w:sz w:val="16"/>
        </w:rPr>
        <w:t xml:space="preserve">ing </w:t>
      </w:r>
      <w:r w:rsidRPr="00992961">
        <w:rPr>
          <w:rFonts w:eastAsia="Calibri"/>
          <w:b/>
          <w:iCs/>
          <w:highlight w:val="cyan"/>
          <w:u w:val="single"/>
          <w:bdr w:val="single" w:sz="8" w:space="0" w:color="auto"/>
        </w:rPr>
        <w:t>capitalism</w:t>
      </w:r>
      <w:r w:rsidRPr="00992961">
        <w:rPr>
          <w:rFonts w:eastAsia="Calibri"/>
          <w:sz w:val="16"/>
        </w:rPr>
        <w:t xml:space="preserve">, environmental destruction (including </w:t>
      </w:r>
      <w:r w:rsidRPr="00992961">
        <w:rPr>
          <w:rFonts w:eastAsia="Calibri"/>
          <w:b/>
          <w:iCs/>
          <w:highlight w:val="cyan"/>
          <w:u w:val="single"/>
          <w:bdr w:val="single" w:sz="8" w:space="0" w:color="auto"/>
        </w:rPr>
        <w:t>climate</w:t>
      </w:r>
      <w:r w:rsidRPr="00992961">
        <w:rPr>
          <w:rFonts w:eastAsia="Calibri"/>
          <w:sz w:val="16"/>
        </w:rPr>
        <w:t xml:space="preserve"> </w:t>
      </w:r>
      <w:r w:rsidRPr="00992961">
        <w:rPr>
          <w:rFonts w:eastAsia="Calibri"/>
          <w:u w:val="single"/>
        </w:rPr>
        <w:t>change</w:t>
      </w:r>
      <w:r w:rsidRPr="00992961">
        <w:rPr>
          <w:rFonts w:eastAsia="Calibri"/>
          <w:sz w:val="16"/>
        </w:rPr>
        <w:t xml:space="preserve">, </w:t>
      </w:r>
      <w:r w:rsidRPr="00992961">
        <w:rPr>
          <w:rFonts w:eastAsia="Calibri"/>
          <w:b/>
          <w:iCs/>
          <w:highlight w:val="cyan"/>
          <w:u w:val="single"/>
          <w:bdr w:val="single" w:sz="8" w:space="0" w:color="auto"/>
        </w:rPr>
        <w:t>pandemics</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highlight w:val="cyan"/>
          <w:u w:val="single"/>
          <w:bdr w:val="single" w:sz="8" w:space="0" w:color="auto"/>
        </w:rPr>
        <w:t>biod</w:t>
      </w:r>
      <w:r w:rsidRPr="00992961">
        <w:rPr>
          <w:rFonts w:eastAsia="Calibri"/>
          <w:sz w:val="16"/>
        </w:rPr>
        <w:t xml:space="preserve">iversity collapse), </w:t>
      </w:r>
      <w:r w:rsidRPr="00992961">
        <w:rPr>
          <w:rFonts w:eastAsia="Calibri"/>
          <w:u w:val="single"/>
        </w:rPr>
        <w:t>and</w:t>
      </w:r>
      <w:r w:rsidRPr="00992961">
        <w:rPr>
          <w:rFonts w:eastAsia="Calibri"/>
          <w:sz w:val="16"/>
        </w:rPr>
        <w:t xml:space="preserve"> </w:t>
      </w:r>
      <w:r w:rsidRPr="00992961">
        <w:rPr>
          <w:rFonts w:eastAsia="Calibri"/>
          <w:b/>
          <w:iCs/>
          <w:highlight w:val="cyan"/>
          <w:u w:val="single"/>
          <w:bdr w:val="single" w:sz="8" w:space="0" w:color="auto"/>
        </w:rPr>
        <w:t>militarism</w:t>
      </w:r>
      <w:r w:rsidRPr="00992961">
        <w:rPr>
          <w:rFonts w:eastAsia="Calibri"/>
          <w:sz w:val="16"/>
        </w:rPr>
        <w:t xml:space="preserve"> (</w:t>
      </w:r>
      <w:r w:rsidRPr="00992961">
        <w:rPr>
          <w:rFonts w:eastAsia="Calibri"/>
          <w:u w:val="single"/>
        </w:rPr>
        <w:t>especially</w:t>
      </w:r>
      <w:r w:rsidRPr="00992961">
        <w:rPr>
          <w:rFonts w:eastAsia="Calibri"/>
          <w:sz w:val="16"/>
        </w:rPr>
        <w:t xml:space="preserve"> </w:t>
      </w:r>
      <w:r w:rsidRPr="00992961">
        <w:rPr>
          <w:rFonts w:eastAsia="Calibri"/>
          <w:b/>
          <w:iCs/>
          <w:highlight w:val="cyan"/>
          <w:u w:val="single"/>
          <w:bdr w:val="single" w:sz="8" w:space="0" w:color="auto"/>
        </w:rPr>
        <w:t>nuc</w:t>
      </w:r>
      <w:r w:rsidRPr="00992961">
        <w:rPr>
          <w:rFonts w:eastAsia="Calibri"/>
          <w:sz w:val="16"/>
        </w:rPr>
        <w:t xml:space="preserve">lear </w:t>
      </w:r>
      <w:r w:rsidRPr="00992961">
        <w:rPr>
          <w:rFonts w:eastAsia="Calibri"/>
          <w:b/>
          <w:iCs/>
          <w:highlight w:val="cyan"/>
          <w:u w:val="single"/>
          <w:bdr w:val="single" w:sz="8" w:space="0" w:color="auto"/>
        </w:rPr>
        <w:t>war</w:t>
      </w:r>
      <w:r w:rsidRPr="00992961">
        <w:rPr>
          <w:rFonts w:eastAsia="Calibri"/>
          <w:sz w:val="16"/>
        </w:rPr>
        <w:t xml:space="preserve">) </w:t>
      </w:r>
      <w:r w:rsidRPr="00992961">
        <w:rPr>
          <w:rFonts w:eastAsia="Calibri"/>
          <w:u w:val="single"/>
        </w:rPr>
        <w:t>will be viewed in</w:t>
      </w:r>
      <w:r w:rsidRPr="00992961">
        <w:rPr>
          <w:rFonts w:eastAsia="Calibri"/>
          <w:sz w:val="16"/>
        </w:rPr>
        <w:t xml:space="preserve"> many nations, and especially </w:t>
      </w:r>
      <w:r w:rsidRPr="00992961">
        <w:rPr>
          <w:rFonts w:eastAsia="Calibri"/>
          <w:u w:val="single"/>
        </w:rPr>
        <w:t>the</w:t>
      </w:r>
      <w:r w:rsidRPr="00992961">
        <w:rPr>
          <w:rFonts w:eastAsia="Calibri"/>
          <w:sz w:val="16"/>
        </w:rPr>
        <w:t xml:space="preserve"> </w:t>
      </w:r>
      <w:r w:rsidRPr="00992961">
        <w:rPr>
          <w:rFonts w:eastAsia="Calibri"/>
          <w:b/>
          <w:iCs/>
          <w:u w:val="single"/>
          <w:bdr w:val="single" w:sz="8" w:space="0" w:color="auto"/>
        </w:rPr>
        <w:t>U</w:t>
      </w:r>
      <w:r w:rsidRPr="00992961">
        <w:rPr>
          <w:rFonts w:eastAsia="Calibri"/>
          <w:sz w:val="16"/>
        </w:rPr>
        <w:t xml:space="preserve">nited </w:t>
      </w:r>
      <w:r w:rsidRPr="00992961">
        <w:rPr>
          <w:rFonts w:eastAsia="Calibri"/>
          <w:b/>
          <w:iCs/>
          <w:u w:val="single"/>
          <w:bdr w:val="single" w:sz="8" w:space="0" w:color="auto"/>
        </w:rPr>
        <w:t>S</w:t>
      </w:r>
      <w:r w:rsidRPr="00992961">
        <w:rPr>
          <w:rFonts w:eastAsia="Calibri"/>
          <w:sz w:val="16"/>
        </w:rPr>
        <w:t>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DBF6474" w14:textId="77777777" w:rsidR="00992961" w:rsidRPr="00992961" w:rsidRDefault="00992961" w:rsidP="00992961">
      <w:pPr>
        <w:rPr>
          <w:rFonts w:eastAsia="Calibri"/>
          <w:sz w:val="16"/>
        </w:rPr>
      </w:pPr>
      <w:r w:rsidRPr="00992961">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27D70F5" w14:textId="77777777" w:rsidR="00992961" w:rsidRPr="00992961" w:rsidRDefault="00992961" w:rsidP="00992961">
      <w:pPr>
        <w:rPr>
          <w:rFonts w:eastAsia="Calibri"/>
          <w:sz w:val="16"/>
        </w:rPr>
      </w:pPr>
      <w:r w:rsidRPr="00992961">
        <w:rPr>
          <w:rFonts w:eastAsia="Calibri"/>
          <w:sz w:val="16"/>
        </w:rPr>
        <w:t xml:space="preserve">We have not done the things that are necessary to lower </w:t>
      </w:r>
      <w:proofErr w:type="gramStart"/>
      <w:r w:rsidRPr="00992961">
        <w:rPr>
          <w:rFonts w:eastAsia="Calibri"/>
          <w:sz w:val="16"/>
        </w:rPr>
        <w:t>emissions be</w:t>
      </w:r>
      <w:proofErr w:type="gramEnd"/>
      <w:r w:rsidRPr="00992961">
        <w:rPr>
          <w:rFonts w:eastAsia="Calibri"/>
          <w:sz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1635766" w14:textId="77777777" w:rsidR="00992961" w:rsidRPr="00992961" w:rsidRDefault="00992961" w:rsidP="00992961">
      <w:pPr>
        <w:rPr>
          <w:rFonts w:eastAsia="Calibri"/>
          <w:sz w:val="16"/>
        </w:rPr>
      </w:pPr>
      <w:r w:rsidRPr="00992961">
        <w:rPr>
          <w:rFonts w:eastAsia="Calibri"/>
          <w:sz w:val="16"/>
        </w:rPr>
        <w:t xml:space="preserve">Klein acknowledges that “autocratic industrial socialism” can also cause climate </w:t>
      </w:r>
      <w:proofErr w:type="gramStart"/>
      <w:r w:rsidRPr="00992961">
        <w:rPr>
          <w:rFonts w:eastAsia="Calibri"/>
          <w:sz w:val="16"/>
        </w:rPr>
        <w:t>change, but</w:t>
      </w:r>
      <w:proofErr w:type="gramEnd"/>
      <w:r w:rsidRPr="00992961">
        <w:rPr>
          <w:rFonts w:eastAsia="Calibri"/>
          <w:sz w:val="16"/>
        </w:rPr>
        <w:t xml:space="preserve"> argues that the ruling capitalist model is the major risk and we need to pursue a democratic “eco-socialism” to save the planet. Joining Klein in the laser-like but lonely focus on the capitalist DNA </w:t>
      </w:r>
      <w:proofErr w:type="spellStart"/>
      <w:r w:rsidRPr="00992961">
        <w:rPr>
          <w:rFonts w:eastAsia="Calibri"/>
          <w:sz w:val="16"/>
        </w:rPr>
        <w:t>driv</w:t>
      </w:r>
      <w:proofErr w:type="spellEnd"/>
      <w:r w:rsidRPr="00992961">
        <w:rPr>
          <w:rFonts w:eastAsia="Calibri"/>
          <w:sz w:val="16"/>
        </w:rPr>
        <w:t xml:space="preserve">- </w:t>
      </w:r>
      <w:proofErr w:type="spellStart"/>
      <w:r w:rsidRPr="00992961">
        <w:rPr>
          <w:rFonts w:eastAsia="Calibri"/>
          <w:sz w:val="16"/>
        </w:rPr>
        <w:t>ing</w:t>
      </w:r>
      <w:proofErr w:type="spellEnd"/>
      <w:r w:rsidRPr="00992961">
        <w:rPr>
          <w:rFonts w:eastAsia="Calibri"/>
          <w:sz w:val="16"/>
        </w:rPr>
        <w:t xml:space="preserve"> extinction is the journalist, George Monbiot. He writes that: Ecologically, economically and politically, capitalism is failing as cata- </w:t>
      </w:r>
      <w:proofErr w:type="spellStart"/>
      <w:r w:rsidRPr="00992961">
        <w:rPr>
          <w:rFonts w:eastAsia="Calibri"/>
          <w:sz w:val="16"/>
        </w:rPr>
        <w:t>strophically</w:t>
      </w:r>
      <w:proofErr w:type="spellEnd"/>
      <w:r w:rsidRPr="00992961">
        <w:rPr>
          <w:rFonts w:eastAsia="Calibri"/>
          <w:sz w:val="16"/>
        </w:rPr>
        <w:t xml:space="preserve"> as communism failed. Like state communism, it is beset by unacknowledged but fatal contradictions. It is inherently corrupt and corrupting. But its </w:t>
      </w:r>
      <w:proofErr w:type="spellStart"/>
      <w:r w:rsidRPr="00992961">
        <w:rPr>
          <w:rFonts w:eastAsia="Calibri"/>
          <w:sz w:val="16"/>
        </w:rPr>
        <w:t>mesmerising</w:t>
      </w:r>
      <w:proofErr w:type="spellEnd"/>
      <w:r w:rsidRPr="00992961">
        <w:rPr>
          <w:rFonts w:eastAsia="Calibri"/>
          <w:sz w:val="16"/>
        </w:rPr>
        <w:t xml:space="preserve"> power, and the vast infrastructure of thought that seeks to justify it, </w:t>
      </w:r>
      <w:proofErr w:type="gramStart"/>
      <w:r w:rsidRPr="00992961">
        <w:rPr>
          <w:rFonts w:eastAsia="Calibri"/>
          <w:sz w:val="16"/>
        </w:rPr>
        <w:t>makes</w:t>
      </w:r>
      <w:proofErr w:type="gramEnd"/>
      <w:r w:rsidRPr="00992961">
        <w:rPr>
          <w:rFonts w:eastAsia="Calibri"/>
          <w:sz w:val="16"/>
        </w:rPr>
        <w:t xml:space="preserve"> any challenge to the model </w:t>
      </w:r>
      <w:proofErr w:type="gramStart"/>
      <w:r w:rsidRPr="00992961">
        <w:rPr>
          <w:rFonts w:eastAsia="Calibri"/>
          <w:sz w:val="16"/>
        </w:rPr>
        <w:t>al</w:t>
      </w:r>
      <w:proofErr w:type="gramEnd"/>
      <w:r w:rsidRPr="00992961">
        <w:rPr>
          <w:rFonts w:eastAsia="Calibri"/>
          <w:sz w:val="16"/>
        </w:rPr>
        <w:t xml:space="preserve">- most impossible to contemplate. Even to acknowledge the emergencies it causes, let alone </w:t>
      </w:r>
      <w:proofErr w:type="gramStart"/>
      <w:r w:rsidRPr="00992961">
        <w:rPr>
          <w:rFonts w:eastAsia="Calibri"/>
          <w:sz w:val="16"/>
        </w:rPr>
        <w:t>to act</w:t>
      </w:r>
      <w:proofErr w:type="gramEnd"/>
      <w:r w:rsidRPr="00992961">
        <w:rPr>
          <w:rFonts w:eastAsia="Calibri"/>
          <w:sz w:val="16"/>
        </w:rPr>
        <w:t xml:space="preserve"> on them, feels like electoral suicide. As the famous saying goes: “</w:t>
      </w:r>
      <w:r w:rsidRPr="00992961">
        <w:rPr>
          <w:rFonts w:eastAsia="Calibri"/>
          <w:u w:val="single"/>
        </w:rPr>
        <w:t xml:space="preserve">It is </w:t>
      </w:r>
      <w:r w:rsidRPr="00992961">
        <w:rPr>
          <w:rFonts w:eastAsia="Calibri"/>
          <w:highlight w:val="cyan"/>
          <w:u w:val="single"/>
        </w:rPr>
        <w:t>easier to imagine</w:t>
      </w:r>
      <w:r w:rsidRPr="00992961">
        <w:rPr>
          <w:rFonts w:eastAsia="Calibri"/>
          <w:u w:val="single"/>
        </w:rPr>
        <w:t xml:space="preserve"> the</w:t>
      </w:r>
      <w:r w:rsidRPr="00992961">
        <w:rPr>
          <w:rFonts w:eastAsia="Calibri"/>
          <w:sz w:val="16"/>
        </w:rPr>
        <w:t xml:space="preserve"> </w:t>
      </w:r>
      <w:r w:rsidRPr="00992961">
        <w:rPr>
          <w:rFonts w:eastAsia="Calibri"/>
          <w:b/>
          <w:iCs/>
          <w:highlight w:val="cyan"/>
          <w:u w:val="single"/>
          <w:bdr w:val="single" w:sz="8" w:space="0" w:color="auto"/>
        </w:rPr>
        <w:t>end</w:t>
      </w:r>
      <w:r w:rsidRPr="00992961">
        <w:rPr>
          <w:rFonts w:eastAsia="Calibri"/>
          <w:sz w:val="16"/>
          <w:highlight w:val="cyan"/>
        </w:rPr>
        <w:t xml:space="preserve"> </w:t>
      </w:r>
      <w:r w:rsidRPr="00992961">
        <w:rPr>
          <w:rFonts w:eastAsia="Calibri"/>
          <w:highlight w:val="cyan"/>
          <w:u w:val="single"/>
        </w:rPr>
        <w:t>of the</w:t>
      </w:r>
      <w:r w:rsidRPr="00992961">
        <w:rPr>
          <w:rFonts w:eastAsia="Calibri"/>
          <w:sz w:val="16"/>
          <w:highlight w:val="cyan"/>
        </w:rPr>
        <w:t xml:space="preserve"> </w:t>
      </w:r>
      <w:r w:rsidRPr="00992961">
        <w:rPr>
          <w:rFonts w:eastAsia="Calibri"/>
          <w:b/>
          <w:iCs/>
          <w:highlight w:val="cyan"/>
          <w:u w:val="single"/>
          <w:bdr w:val="single" w:sz="8" w:space="0" w:color="auto"/>
        </w:rPr>
        <w:t>world</w:t>
      </w:r>
      <w:r w:rsidRPr="00992961">
        <w:rPr>
          <w:rFonts w:eastAsia="Calibri"/>
          <w:sz w:val="16"/>
          <w:highlight w:val="cyan"/>
        </w:rPr>
        <w:t xml:space="preserve"> </w:t>
      </w:r>
      <w:r w:rsidRPr="00992961">
        <w:rPr>
          <w:rFonts w:eastAsia="Calibri"/>
          <w:highlight w:val="cyan"/>
          <w:u w:val="single"/>
        </w:rPr>
        <w:t>than</w:t>
      </w:r>
      <w:r w:rsidRPr="00992961">
        <w:rPr>
          <w:rFonts w:eastAsia="Calibri"/>
          <w:u w:val="single"/>
        </w:rPr>
        <w:t xml:space="preserve"> to imagine </w:t>
      </w:r>
      <w:r w:rsidRPr="00992961">
        <w:rPr>
          <w:rFonts w:eastAsia="Calibri"/>
          <w:highlight w:val="cyan"/>
          <w:u w:val="single"/>
        </w:rPr>
        <w:t>the</w:t>
      </w:r>
      <w:r w:rsidRPr="00992961">
        <w:rPr>
          <w:rFonts w:eastAsia="Calibri"/>
          <w:sz w:val="16"/>
          <w:highlight w:val="cyan"/>
        </w:rPr>
        <w:t xml:space="preserve"> </w:t>
      </w:r>
      <w:r w:rsidRPr="00992961">
        <w:rPr>
          <w:rFonts w:eastAsia="Calibri"/>
          <w:b/>
          <w:iCs/>
          <w:highlight w:val="cyan"/>
          <w:u w:val="single"/>
          <w:bdr w:val="single" w:sz="8" w:space="0" w:color="auto"/>
        </w:rPr>
        <w:t>end</w:t>
      </w:r>
      <w:r w:rsidRPr="00992961">
        <w:rPr>
          <w:rFonts w:eastAsia="Calibri"/>
          <w:sz w:val="16"/>
          <w:highlight w:val="cyan"/>
        </w:rPr>
        <w:t xml:space="preserve"> </w:t>
      </w:r>
      <w:r w:rsidRPr="00992961">
        <w:rPr>
          <w:rFonts w:eastAsia="Calibri"/>
          <w:highlight w:val="cyan"/>
          <w:u w:val="single"/>
        </w:rPr>
        <w:t>of</w:t>
      </w:r>
      <w:r w:rsidRPr="00992961">
        <w:rPr>
          <w:rFonts w:eastAsia="Calibri"/>
          <w:sz w:val="16"/>
          <w:highlight w:val="cyan"/>
        </w:rPr>
        <w:t xml:space="preserve"> </w:t>
      </w:r>
      <w:r w:rsidRPr="00992961">
        <w:rPr>
          <w:rFonts w:eastAsia="Calibri"/>
          <w:b/>
          <w:iCs/>
          <w:highlight w:val="cyan"/>
          <w:u w:val="single"/>
          <w:bdr w:val="single" w:sz="8" w:space="0" w:color="auto"/>
        </w:rPr>
        <w:t>capitalism</w:t>
      </w:r>
      <w:r w:rsidRPr="00992961">
        <w:rPr>
          <w:rFonts w:eastAsia="Calibri"/>
          <w:sz w:val="16"/>
        </w:rPr>
        <w:t xml:space="preserve">.” </w:t>
      </w:r>
      <w:r w:rsidRPr="00992961">
        <w:rPr>
          <w:rFonts w:eastAsia="Calibri"/>
          <w:u w:val="single"/>
        </w:rPr>
        <w:t xml:space="preserve">Our </w:t>
      </w:r>
      <w:r w:rsidRPr="00992961">
        <w:rPr>
          <w:rFonts w:eastAsia="Calibri"/>
          <w:highlight w:val="cyan"/>
          <w:u w:val="single"/>
        </w:rPr>
        <w:t>urgent task</w:t>
      </w:r>
      <w:r w:rsidRPr="00992961">
        <w:rPr>
          <w:rFonts w:eastAsia="Calibri"/>
          <w:u w:val="single"/>
        </w:rPr>
        <w:t xml:space="preserve"> is </w:t>
      </w:r>
      <w:r w:rsidRPr="00992961">
        <w:rPr>
          <w:rFonts w:eastAsia="Calibri"/>
          <w:highlight w:val="cyan"/>
          <w:u w:val="single"/>
        </w:rPr>
        <w:t>to turn this</w:t>
      </w:r>
      <w:r w:rsidRPr="00992961">
        <w:rPr>
          <w:rFonts w:eastAsia="Calibri"/>
          <w:u w:val="single"/>
        </w:rPr>
        <w:t xml:space="preserve"> the</w:t>
      </w:r>
      <w:r w:rsidRPr="00992961">
        <w:rPr>
          <w:rFonts w:eastAsia="Calibri"/>
          <w:sz w:val="16"/>
        </w:rPr>
        <w:t xml:space="preserve"> </w:t>
      </w:r>
      <w:r w:rsidRPr="00992961">
        <w:rPr>
          <w:rFonts w:eastAsia="Calibri"/>
          <w:sz w:val="16"/>
          <w:szCs w:val="16"/>
        </w:rPr>
        <w:t>other w</w:t>
      </w:r>
      <w:r w:rsidRPr="00992961">
        <w:rPr>
          <w:rFonts w:eastAsia="Calibri"/>
          <w:b/>
          <w:iCs/>
          <w:highlight w:val="cyan"/>
          <w:u w:val="single"/>
          <w:bdr w:val="single" w:sz="8" w:space="0" w:color="auto"/>
        </w:rPr>
        <w:t>a</w:t>
      </w:r>
      <w:r w:rsidRPr="00992961">
        <w:rPr>
          <w:rFonts w:eastAsia="Calibri"/>
          <w:sz w:val="16"/>
          <w:szCs w:val="16"/>
        </w:rPr>
        <w:t xml:space="preserve">y </w:t>
      </w:r>
      <w:r w:rsidRPr="00992961">
        <w:rPr>
          <w:rFonts w:eastAsia="Calibri"/>
          <w:b/>
          <w:iCs/>
          <w:highlight w:val="cyan"/>
          <w:u w:val="single"/>
          <w:bdr w:val="single" w:sz="8" w:space="0" w:color="auto"/>
        </w:rPr>
        <w:t>round</w:t>
      </w:r>
      <w:r w:rsidRPr="00992961">
        <w:rPr>
          <w:rFonts w:eastAsia="Calibri"/>
          <w:sz w:val="16"/>
        </w:rPr>
        <w:t>.3</w:t>
      </w:r>
    </w:p>
    <w:p w14:paraId="4B1CA937" w14:textId="77777777" w:rsidR="00992961" w:rsidRPr="00992961" w:rsidRDefault="00992961" w:rsidP="00992961">
      <w:pPr>
        <w:rPr>
          <w:rFonts w:eastAsia="Calibri"/>
          <w:sz w:val="16"/>
        </w:rPr>
      </w:pPr>
      <w:r w:rsidRPr="00992961">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992961">
        <w:rPr>
          <w:rFonts w:eastAsia="Calibri"/>
          <w:highlight w:val="cyan"/>
          <w:u w:val="single"/>
        </w:rPr>
        <w:t>Only</w:t>
      </w:r>
      <w:r w:rsidRPr="00992961">
        <w:rPr>
          <w:rFonts w:eastAsia="Calibri"/>
          <w:sz w:val="16"/>
          <w:highlight w:val="cyan"/>
        </w:rPr>
        <w:t xml:space="preserve"> </w:t>
      </w:r>
      <w:r w:rsidRPr="00992961">
        <w:rPr>
          <w:rFonts w:eastAsia="Calibri"/>
          <w:b/>
          <w:iCs/>
          <w:highlight w:val="cyan"/>
          <w:u w:val="single"/>
          <w:bdr w:val="single" w:sz="8" w:space="0" w:color="auto"/>
        </w:rPr>
        <w:t>systemic change</w:t>
      </w:r>
      <w:r w:rsidRPr="00992961">
        <w:rPr>
          <w:rFonts w:eastAsia="Calibri"/>
          <w:sz w:val="16"/>
        </w:rPr>
        <w:t xml:space="preserve"> </w:t>
      </w:r>
      <w:r w:rsidRPr="00992961">
        <w:rPr>
          <w:rFonts w:eastAsia="Calibri"/>
          <w:u w:val="single"/>
        </w:rPr>
        <w:t xml:space="preserve">in our political economy </w:t>
      </w:r>
      <w:r w:rsidRPr="00992961">
        <w:rPr>
          <w:rFonts w:eastAsia="Calibri"/>
          <w:highlight w:val="cyan"/>
          <w:u w:val="single"/>
        </w:rPr>
        <w:t>can</w:t>
      </w:r>
      <w:r w:rsidRPr="00992961">
        <w:rPr>
          <w:rFonts w:eastAsia="Calibri"/>
          <w:sz w:val="16"/>
          <w:highlight w:val="cyan"/>
        </w:rPr>
        <w:t xml:space="preserve"> </w:t>
      </w:r>
      <w:r w:rsidRPr="00992961">
        <w:rPr>
          <w:rFonts w:eastAsia="Calibri"/>
          <w:b/>
          <w:iCs/>
          <w:highlight w:val="cyan"/>
          <w:u w:val="single"/>
          <w:bdr w:val="single" w:sz="8" w:space="0" w:color="auto"/>
        </w:rPr>
        <w:t>save us</w:t>
      </w:r>
      <w:r w:rsidRPr="00992961">
        <w:rPr>
          <w:rFonts w:eastAsia="Calibri"/>
          <w:sz w:val="16"/>
        </w:rPr>
        <w:t>.</w:t>
      </w:r>
    </w:p>
    <w:p w14:paraId="25946F8F" w14:textId="77777777" w:rsidR="00992961" w:rsidRPr="00992961" w:rsidRDefault="00992961" w:rsidP="00992961">
      <w:pPr>
        <w:rPr>
          <w:rFonts w:eastAsia="Calibri"/>
          <w:sz w:val="16"/>
        </w:rPr>
      </w:pPr>
      <w:r w:rsidRPr="00992961">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A888CDA" w14:textId="77777777" w:rsidR="00992961" w:rsidRPr="00992961" w:rsidRDefault="00992961" w:rsidP="00992961">
      <w:pPr>
        <w:rPr>
          <w:rFonts w:eastAsia="Calibri"/>
          <w:sz w:val="16"/>
        </w:rPr>
      </w:pPr>
      <w:r w:rsidRPr="00992961">
        <w:rPr>
          <w:rFonts w:eastAsia="Calibri"/>
          <w:sz w:val="16"/>
        </w:rPr>
        <w:t xml:space="preserve">In the United States, mainstream socialist political parties do not exist, and “big government” and universal welfare programs are seen as enemies of lib- </w:t>
      </w:r>
      <w:proofErr w:type="spellStart"/>
      <w:r w:rsidRPr="00992961">
        <w:rPr>
          <w:rFonts w:eastAsia="Calibri"/>
          <w:sz w:val="16"/>
        </w:rPr>
        <w:t>erty</w:t>
      </w:r>
      <w:proofErr w:type="spellEnd"/>
      <w:r w:rsidRPr="00992961">
        <w:rPr>
          <w:rFonts w:eastAsia="Calibri"/>
          <w:sz w:val="16"/>
        </w:rPr>
        <w:t xml:space="preserve">, </w:t>
      </w:r>
      <w:proofErr w:type="gramStart"/>
      <w:r w:rsidRPr="00992961">
        <w:rPr>
          <w:rFonts w:eastAsia="Calibri"/>
          <w:sz w:val="16"/>
        </w:rPr>
        <w:t>with the exception of</w:t>
      </w:r>
      <w:proofErr w:type="gramEnd"/>
      <w:r w:rsidRPr="00992961">
        <w:rPr>
          <w:rFonts w:eastAsia="Calibri"/>
          <w:sz w:val="16"/>
        </w:rPr>
        <w:t xml:space="preserve"> an enormous military. Klein and Monbiot have an audience in the United States, but their views that to survive means moving beyond capitalism and especially neoliberalism capitalism runs into huge </w:t>
      </w:r>
      <w:proofErr w:type="spellStart"/>
      <w:r w:rsidRPr="00992961">
        <w:rPr>
          <w:rFonts w:eastAsia="Calibri"/>
          <w:sz w:val="16"/>
        </w:rPr>
        <w:t>hur</w:t>
      </w:r>
      <w:proofErr w:type="spellEnd"/>
      <w:r w:rsidRPr="00992961">
        <w:rPr>
          <w:rFonts w:eastAsia="Calibri"/>
          <w:sz w:val="16"/>
        </w:rPr>
        <w:t xml:space="preserve">- </w:t>
      </w:r>
      <w:proofErr w:type="spellStart"/>
      <w:r w:rsidRPr="00992961">
        <w:rPr>
          <w:rFonts w:eastAsia="Calibri"/>
          <w:sz w:val="16"/>
        </w:rPr>
        <w:t>dles</w:t>
      </w:r>
      <w:proofErr w:type="spellEnd"/>
      <w:r w:rsidRPr="00992961">
        <w:rPr>
          <w:rFonts w:eastAsia="Calibri"/>
          <w:sz w:val="16"/>
        </w:rPr>
        <w:t>, especially in American political discourse, even among liberals. However, we shall see that</w:t>
      </w:r>
      <w:r w:rsidRPr="00992961">
        <w:rPr>
          <w:rFonts w:eastAsia="Calibri"/>
          <w:u w:val="single"/>
        </w:rPr>
        <w:t xml:space="preserve"> it is not an </w:t>
      </w:r>
      <w:r w:rsidRPr="00992961">
        <w:rPr>
          <w:rFonts w:eastAsia="Calibri"/>
          <w:b/>
          <w:iCs/>
          <w:u w:val="single"/>
          <w:bdr w:val="single" w:sz="8" w:space="0" w:color="auto"/>
        </w:rPr>
        <w:t>impossible dream</w:t>
      </w:r>
      <w:r w:rsidRPr="00992961">
        <w:rPr>
          <w:rFonts w:eastAsia="Calibri"/>
          <w:u w:val="single"/>
        </w:rPr>
        <w:t xml:space="preserve">, </w:t>
      </w:r>
      <w:r w:rsidRPr="00992961">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7390611B" w14:textId="77777777" w:rsidR="00992961" w:rsidRPr="00992961" w:rsidRDefault="00992961" w:rsidP="00992961">
      <w:pPr>
        <w:rPr>
          <w:rFonts w:eastAsia="Calibri"/>
          <w:sz w:val="16"/>
        </w:rPr>
      </w:pPr>
      <w:r w:rsidRPr="00992961">
        <w:rPr>
          <w:rFonts w:eastAsia="Calibri"/>
          <w:sz w:val="16"/>
        </w:rPr>
        <w:t>Crossing the Threshold: Humanity Confronts Its Final Stage</w:t>
      </w:r>
    </w:p>
    <w:p w14:paraId="04EA47D1" w14:textId="77777777" w:rsidR="00992961" w:rsidRPr="00992961" w:rsidRDefault="00992961" w:rsidP="00992961">
      <w:pPr>
        <w:rPr>
          <w:rFonts w:eastAsia="Calibri"/>
          <w:sz w:val="16"/>
        </w:rPr>
      </w:pPr>
      <w:r w:rsidRPr="00992961">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AD1CBE8" w14:textId="77777777" w:rsidR="00992961" w:rsidRPr="00992961" w:rsidRDefault="00992961" w:rsidP="00992961">
      <w:pPr>
        <w:rPr>
          <w:rFonts w:eastAsia="Calibri"/>
          <w:sz w:val="16"/>
        </w:rPr>
      </w:pPr>
      <w:r w:rsidRPr="00992961">
        <w:rPr>
          <w:rFonts w:eastAsia="Calibri"/>
          <w:sz w:val="16"/>
        </w:rPr>
        <w:t xml:space="preserve">On that grim day in August 1945, humanity </w:t>
      </w:r>
      <w:proofErr w:type="gramStart"/>
      <w:r w:rsidRPr="00992961">
        <w:rPr>
          <w:rFonts w:eastAsia="Calibri"/>
          <w:sz w:val="16"/>
        </w:rPr>
        <w:t>entered into</w:t>
      </w:r>
      <w:proofErr w:type="gramEnd"/>
      <w:r w:rsidRPr="00992961">
        <w:rPr>
          <w:rFonts w:eastAsia="Calibri"/>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992961">
        <w:rPr>
          <w:rFonts w:eastAsia="Calibri"/>
          <w:sz w:val="16"/>
        </w:rPr>
        <w:t>tion</w:t>
      </w:r>
      <w:proofErr w:type="spellEnd"/>
      <w:r w:rsidRPr="00992961">
        <w:rPr>
          <w:rFonts w:eastAsia="Calibri"/>
          <w:sz w:val="16"/>
        </w:rPr>
        <w:t xml:space="preserve"> ….</w:t>
      </w:r>
    </w:p>
    <w:p w14:paraId="4D8858D9" w14:textId="77777777" w:rsidR="00992961" w:rsidRPr="00992961" w:rsidRDefault="00992961" w:rsidP="00992961">
      <w:pPr>
        <w:rPr>
          <w:rFonts w:eastAsia="Calibri"/>
          <w:sz w:val="16"/>
        </w:rPr>
      </w:pPr>
      <w:r w:rsidRPr="00992961">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02C5674F" w14:textId="77777777" w:rsidR="00992961" w:rsidRPr="00992961" w:rsidRDefault="00992961" w:rsidP="00992961">
      <w:pPr>
        <w:rPr>
          <w:rFonts w:eastAsia="Calibri"/>
          <w:sz w:val="16"/>
        </w:rPr>
      </w:pPr>
      <w:r w:rsidRPr="00992961">
        <w:rPr>
          <w:rFonts w:eastAsia="Calibri"/>
          <w:sz w:val="16"/>
        </w:rPr>
        <w:t xml:space="preserve">The Anthropocene and the nuclear age coincide, a dual threat to the perpetuation of organized human life. Both threats are severe and </w:t>
      </w:r>
      <w:proofErr w:type="spellStart"/>
      <w:r w:rsidRPr="00992961">
        <w:rPr>
          <w:rFonts w:eastAsia="Calibri"/>
          <w:sz w:val="16"/>
        </w:rPr>
        <w:t>immi</w:t>
      </w:r>
      <w:proofErr w:type="spellEnd"/>
      <w:r w:rsidRPr="00992961">
        <w:rPr>
          <w:rFonts w:eastAsia="Calibri"/>
          <w:sz w:val="16"/>
        </w:rPr>
        <w:t xml:space="preserve">- </w:t>
      </w:r>
      <w:proofErr w:type="spellStart"/>
      <w:r w:rsidRPr="00992961">
        <w:rPr>
          <w:rFonts w:eastAsia="Calibri"/>
          <w:sz w:val="16"/>
        </w:rPr>
        <w:t>nent</w:t>
      </w:r>
      <w:proofErr w:type="spellEnd"/>
      <w:r w:rsidRPr="00992961">
        <w:rPr>
          <w:rFonts w:eastAsia="Calibri"/>
          <w:sz w:val="16"/>
        </w:rPr>
        <w:t>. It’s widely recognized that we have entered the period of the sixth mass extinction.4</w:t>
      </w:r>
    </w:p>
    <w:p w14:paraId="6A18F972" w14:textId="77777777" w:rsidR="00992961" w:rsidRPr="00992961" w:rsidRDefault="00992961" w:rsidP="00992961">
      <w:pPr>
        <w:rPr>
          <w:rFonts w:eastAsia="Calibri"/>
          <w:sz w:val="16"/>
        </w:rPr>
      </w:pPr>
      <w:r w:rsidRPr="00992961">
        <w:rPr>
          <w:rFonts w:eastAsia="Calibri"/>
          <w:u w:val="single"/>
        </w:rPr>
        <w:t>Extinction denialism has limited</w:t>
      </w:r>
      <w:r w:rsidRPr="00992961">
        <w:rPr>
          <w:rFonts w:eastAsia="Calibri"/>
          <w:sz w:val="16"/>
        </w:rPr>
        <w:t xml:space="preserve"> </w:t>
      </w:r>
      <w:r w:rsidRPr="00992961">
        <w:rPr>
          <w:rFonts w:eastAsia="Calibri"/>
          <w:b/>
          <w:iCs/>
          <w:u w:val="single"/>
          <w:bdr w:val="single" w:sz="8" w:space="0" w:color="auto"/>
        </w:rPr>
        <w:t>public awareness</w:t>
      </w:r>
      <w:r w:rsidRPr="00992961">
        <w:rPr>
          <w:rFonts w:eastAsia="Calibri"/>
          <w:sz w:val="16"/>
        </w:rPr>
        <w:t xml:space="preserve"> of the new stage that arose in the late 1940s but is rooted in the foundations of our economic system. Indeed, </w:t>
      </w:r>
      <w:r w:rsidRPr="00992961">
        <w:rPr>
          <w:rFonts w:eastAsia="Calibri"/>
          <w:b/>
          <w:iCs/>
          <w:highlight w:val="cyan"/>
          <w:u w:val="single"/>
          <w:bdr w:val="single" w:sz="8" w:space="0" w:color="auto"/>
        </w:rPr>
        <w:t>capitalism</w:t>
      </w:r>
      <w:r w:rsidRPr="00992961">
        <w:rPr>
          <w:rFonts w:eastAsia="Calibri"/>
          <w:sz w:val="16"/>
        </w:rPr>
        <w:t xml:space="preserve">, even as it historically helped build new economic growth and innovation and pulled millions out of poverty, </w:t>
      </w:r>
      <w:r w:rsidRPr="00992961">
        <w:rPr>
          <w:rFonts w:eastAsia="Calibri"/>
          <w:u w:val="single"/>
        </w:rPr>
        <w:t>has always</w:t>
      </w:r>
      <w:r w:rsidRPr="00992961">
        <w:rPr>
          <w:rFonts w:eastAsia="Calibri"/>
          <w:sz w:val="16"/>
        </w:rPr>
        <w:t xml:space="preserve"> </w:t>
      </w:r>
      <w:r w:rsidRPr="00992961">
        <w:rPr>
          <w:rFonts w:eastAsia="Calibri"/>
          <w:b/>
          <w:iCs/>
          <w:highlight w:val="cyan"/>
          <w:u w:val="single"/>
          <w:bdr w:val="single" w:sz="8" w:space="0" w:color="auto"/>
        </w:rPr>
        <w:t>created war</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environmental destruction</w:t>
      </w:r>
      <w:r w:rsidRPr="00992961">
        <w:rPr>
          <w:rFonts w:eastAsia="Calibri"/>
          <w:sz w:val="16"/>
        </w:rPr>
        <w:t xml:space="preserve">. Its historical progress fueled “development” that catapulted the European and American world toward prosperity and material well-being for two centuries. </w:t>
      </w:r>
      <w:r w:rsidRPr="00992961">
        <w:rPr>
          <w:rFonts w:eastAsia="Calibri"/>
          <w:u w:val="single"/>
        </w:rPr>
        <w:t>But that huge leap forward also</w:t>
      </w:r>
      <w:r w:rsidRPr="00992961">
        <w:rPr>
          <w:rFonts w:eastAsia="Calibri"/>
          <w:sz w:val="16"/>
        </w:rPr>
        <w:t xml:space="preserve"> </w:t>
      </w:r>
      <w:r w:rsidRPr="00992961">
        <w:rPr>
          <w:rFonts w:eastAsia="Calibri"/>
          <w:b/>
          <w:iCs/>
          <w:highlight w:val="cyan"/>
          <w:u w:val="single"/>
          <w:bdr w:val="single" w:sz="8" w:space="0" w:color="auto"/>
        </w:rPr>
        <w:t>froze</w:t>
      </w:r>
      <w:r w:rsidRPr="00992961">
        <w:rPr>
          <w:rFonts w:eastAsia="Calibri"/>
          <w:sz w:val="16"/>
        </w:rPr>
        <w:t xml:space="preserve"> </w:t>
      </w:r>
      <w:r w:rsidRPr="00992961">
        <w:rPr>
          <w:rFonts w:eastAsia="Calibri"/>
          <w:u w:val="single"/>
        </w:rPr>
        <w:t xml:space="preserve">into society </w:t>
      </w:r>
      <w:r w:rsidRPr="00992961">
        <w:rPr>
          <w:rFonts w:eastAsia="Calibri"/>
          <w:highlight w:val="cyan"/>
          <w:u w:val="single"/>
        </w:rPr>
        <w:t>an</w:t>
      </w:r>
      <w:r w:rsidRPr="00992961">
        <w:rPr>
          <w:rFonts w:eastAsia="Calibri"/>
          <w:sz w:val="16"/>
          <w:highlight w:val="cyan"/>
        </w:rPr>
        <w:t xml:space="preserve"> </w:t>
      </w:r>
      <w:r w:rsidRPr="00992961">
        <w:rPr>
          <w:rFonts w:eastAsia="Calibri"/>
          <w:b/>
          <w:iCs/>
          <w:highlight w:val="cyan"/>
          <w:u w:val="single"/>
          <w:bdr w:val="single" w:sz="8" w:space="0" w:color="auto"/>
        </w:rPr>
        <w:t>unsustainable quest</w:t>
      </w:r>
      <w:r w:rsidRPr="00992961">
        <w:rPr>
          <w:rFonts w:eastAsia="Calibri"/>
          <w:sz w:val="16"/>
          <w:highlight w:val="cyan"/>
        </w:rPr>
        <w:t xml:space="preserve"> </w:t>
      </w:r>
      <w:r w:rsidRPr="00992961">
        <w:rPr>
          <w:rFonts w:eastAsia="Calibri"/>
          <w:highlight w:val="cyan"/>
          <w:u w:val="single"/>
        </w:rPr>
        <w:t>for</w:t>
      </w:r>
      <w:r w:rsidRPr="00992961">
        <w:rPr>
          <w:rFonts w:eastAsia="Calibri"/>
          <w:sz w:val="16"/>
          <w:highlight w:val="cyan"/>
        </w:rPr>
        <w:t xml:space="preserve"> </w:t>
      </w:r>
      <w:r w:rsidRPr="00992961">
        <w:rPr>
          <w:rFonts w:eastAsia="Calibri"/>
          <w:b/>
          <w:iCs/>
          <w:highlight w:val="cyan"/>
          <w:u w:val="single"/>
          <w:bdr w:val="single" w:sz="8" w:space="0" w:color="auto"/>
        </w:rPr>
        <w:t>unfettered growth</w:t>
      </w:r>
      <w:r w:rsidRPr="00992961">
        <w:rPr>
          <w:rFonts w:eastAsia="Calibri"/>
          <w:sz w:val="16"/>
          <w:highlight w:val="cyan"/>
        </w:rPr>
        <w:t xml:space="preserve"> </w:t>
      </w:r>
      <w:r w:rsidRPr="00992961">
        <w:rPr>
          <w:rFonts w:eastAsia="Calibri"/>
          <w:highlight w:val="cyan"/>
          <w:u w:val="single"/>
        </w:rPr>
        <w:t>threatening</w:t>
      </w:r>
      <w:r w:rsidRPr="00992961">
        <w:rPr>
          <w:rFonts w:eastAsia="Calibri"/>
          <w:sz w:val="16"/>
          <w:highlight w:val="cyan"/>
        </w:rPr>
        <w:t xml:space="preserve"> </w:t>
      </w:r>
      <w:r w:rsidRPr="00992961">
        <w:rPr>
          <w:rFonts w:eastAsia="Calibri"/>
          <w:b/>
          <w:iCs/>
          <w:highlight w:val="cyan"/>
          <w:u w:val="single"/>
          <w:bdr w:val="single" w:sz="8" w:space="0" w:color="auto"/>
        </w:rPr>
        <w:t>military</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environmental catastrophe</w:t>
      </w:r>
      <w:r w:rsidRPr="00992961">
        <w:rPr>
          <w:rFonts w:eastAsia="Calibri"/>
          <w:sz w:val="16"/>
          <w:highlight w:val="cyan"/>
        </w:rPr>
        <w:t xml:space="preserve"> </w:t>
      </w:r>
      <w:r w:rsidRPr="00992961">
        <w:rPr>
          <w:rFonts w:eastAsia="Calibri"/>
          <w:highlight w:val="cyan"/>
          <w:u w:val="single"/>
        </w:rPr>
        <w:t>and externalized</w:t>
      </w:r>
      <w:r w:rsidRPr="00992961">
        <w:rPr>
          <w:rFonts w:eastAsia="Calibri"/>
          <w:sz w:val="16"/>
        </w:rPr>
        <w:t xml:space="preserve"> </w:t>
      </w:r>
      <w:r w:rsidRPr="00992961">
        <w:rPr>
          <w:rFonts w:eastAsia="Calibri"/>
          <w:b/>
          <w:iCs/>
          <w:u w:val="single"/>
          <w:bdr w:val="single" w:sz="8" w:space="0" w:color="auto"/>
        </w:rPr>
        <w:t xml:space="preserve">multiple </w:t>
      </w:r>
      <w:r w:rsidRPr="00992961">
        <w:rPr>
          <w:rFonts w:eastAsia="Calibri"/>
          <w:b/>
          <w:iCs/>
          <w:highlight w:val="cyan"/>
          <w:u w:val="single"/>
          <w:bdr w:val="single" w:sz="8" w:space="0" w:color="auto"/>
        </w:rPr>
        <w:t>costs</w:t>
      </w:r>
      <w:r w:rsidRPr="00992961">
        <w:rPr>
          <w:rFonts w:eastAsia="Calibri"/>
          <w:sz w:val="16"/>
        </w:rPr>
        <w:t xml:space="preserve"> </w:t>
      </w:r>
      <w:r w:rsidRPr="00992961">
        <w:rPr>
          <w:rFonts w:eastAsia="Calibri"/>
          <w:u w:val="single"/>
        </w:rPr>
        <w:t>onto the peoples of the</w:t>
      </w:r>
      <w:r w:rsidRPr="00992961">
        <w:rPr>
          <w:rFonts w:eastAsia="Calibri"/>
          <w:sz w:val="16"/>
        </w:rPr>
        <w:t xml:space="preserve"> </w:t>
      </w:r>
      <w:r w:rsidRPr="00992961">
        <w:rPr>
          <w:rFonts w:eastAsia="Calibri"/>
          <w:b/>
          <w:iCs/>
          <w:u w:val="single"/>
          <w:bdr w:val="single" w:sz="8" w:space="0" w:color="auto"/>
        </w:rPr>
        <w:t>Global South</w:t>
      </w:r>
      <w:r w:rsidRPr="00992961">
        <w:rPr>
          <w:rFonts w:eastAsia="Calibri"/>
          <w:sz w:val="16"/>
        </w:rPr>
        <w:t xml:space="preserve">. The history of capitalist successes disguised latent crises now surfacing in the extinction stage. </w:t>
      </w:r>
      <w:r w:rsidRPr="00992961">
        <w:rPr>
          <w:rFonts w:eastAsia="Calibri"/>
          <w:u w:val="single"/>
        </w:rPr>
        <w:t>The</w:t>
      </w:r>
      <w:r w:rsidRPr="00992961">
        <w:rPr>
          <w:rFonts w:eastAsia="Calibri"/>
          <w:sz w:val="16"/>
        </w:rPr>
        <w:t xml:space="preserve"> </w:t>
      </w:r>
      <w:r w:rsidRPr="00992961">
        <w:rPr>
          <w:rFonts w:eastAsia="Calibri"/>
          <w:b/>
          <w:iCs/>
          <w:highlight w:val="cyan"/>
          <w:u w:val="single"/>
          <w:bdr w:val="single" w:sz="8" w:space="0" w:color="auto"/>
        </w:rPr>
        <w:t>historical</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benefits</w:t>
      </w:r>
      <w:r w:rsidRPr="00992961">
        <w:rPr>
          <w:rFonts w:eastAsia="Calibri"/>
          <w:sz w:val="16"/>
        </w:rPr>
        <w:t xml:space="preserve"> of capitalism </w:t>
      </w:r>
      <w:r w:rsidRPr="00992961">
        <w:rPr>
          <w:rFonts w:eastAsia="Calibri"/>
          <w:u w:val="single"/>
        </w:rPr>
        <w:t>have</w:t>
      </w:r>
      <w:r w:rsidRPr="00992961">
        <w:rPr>
          <w:rFonts w:eastAsia="Calibri"/>
          <w:sz w:val="16"/>
        </w:rPr>
        <w:t xml:space="preserve"> not disappeared, but their relative value has </w:t>
      </w:r>
      <w:r w:rsidRPr="00992961">
        <w:rPr>
          <w:rFonts w:eastAsia="Calibri"/>
          <w:b/>
          <w:iCs/>
          <w:highlight w:val="cyan"/>
          <w:u w:val="single"/>
          <w:bdr w:val="single" w:sz="8" w:space="0" w:color="auto"/>
        </w:rPr>
        <w:t>declined</w:t>
      </w:r>
      <w:r w:rsidRPr="00992961">
        <w:rPr>
          <w:rFonts w:eastAsia="Calibri"/>
          <w:sz w:val="16"/>
          <w:highlight w:val="cyan"/>
        </w:rPr>
        <w:t xml:space="preserve"> </w:t>
      </w:r>
      <w:r w:rsidRPr="00992961">
        <w:rPr>
          <w:rFonts w:eastAsia="Calibri"/>
          <w:highlight w:val="cyan"/>
          <w:u w:val="single"/>
        </w:rPr>
        <w:t>compared to the</w:t>
      </w:r>
      <w:r w:rsidRPr="00992961">
        <w:rPr>
          <w:rFonts w:eastAsia="Calibri"/>
          <w:sz w:val="16"/>
        </w:rPr>
        <w:t xml:space="preserve"> </w:t>
      </w:r>
      <w:r w:rsidRPr="00992961">
        <w:rPr>
          <w:rFonts w:eastAsia="Calibri"/>
          <w:b/>
          <w:iCs/>
          <w:u w:val="single"/>
          <w:bdr w:val="single" w:sz="8" w:space="0" w:color="auto"/>
        </w:rPr>
        <w:t>costs</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highlight w:val="cyan"/>
          <w:u w:val="single"/>
          <w:bdr w:val="single" w:sz="8" w:space="0" w:color="auto"/>
        </w:rPr>
        <w:t>risk</w:t>
      </w:r>
      <w:r w:rsidRPr="00992961">
        <w:rPr>
          <w:rFonts w:eastAsia="Calibri"/>
          <w:sz w:val="16"/>
          <w:szCs w:val="16"/>
        </w:rPr>
        <w:t>s</w:t>
      </w:r>
      <w:r w:rsidRPr="00992961">
        <w:rPr>
          <w:rFonts w:eastAsia="Calibri"/>
          <w:sz w:val="16"/>
        </w:rPr>
        <w:t xml:space="preserve"> – ultimately </w:t>
      </w:r>
      <w:r w:rsidRPr="00992961">
        <w:rPr>
          <w:rFonts w:eastAsia="Calibri"/>
          <w:highlight w:val="cyan"/>
          <w:u w:val="single"/>
        </w:rPr>
        <w:t>of</w:t>
      </w:r>
      <w:r w:rsidRPr="00992961">
        <w:rPr>
          <w:rFonts w:eastAsia="Calibri"/>
          <w:sz w:val="16"/>
          <w:highlight w:val="cyan"/>
        </w:rPr>
        <w:t xml:space="preserve"> </w:t>
      </w:r>
      <w:r w:rsidRPr="00992961">
        <w:rPr>
          <w:rFonts w:eastAsia="Calibri"/>
          <w:b/>
          <w:iCs/>
          <w:highlight w:val="cyan"/>
          <w:u w:val="single"/>
          <w:bdr w:val="single" w:sz="8" w:space="0" w:color="auto"/>
        </w:rPr>
        <w:t>extinction</w:t>
      </w:r>
      <w:r w:rsidRPr="00992961">
        <w:rPr>
          <w:rFonts w:eastAsia="Calibri"/>
          <w:sz w:val="16"/>
        </w:rPr>
        <w:t>.</w:t>
      </w:r>
    </w:p>
    <w:p w14:paraId="5B2669A6" w14:textId="77777777" w:rsidR="00992961" w:rsidRPr="00992961" w:rsidRDefault="00992961" w:rsidP="00992961">
      <w:pPr>
        <w:rPr>
          <w:rFonts w:eastAsia="Calibri"/>
          <w:sz w:val="16"/>
        </w:rPr>
      </w:pPr>
      <w:r w:rsidRPr="00992961">
        <w:rPr>
          <w:rFonts w:eastAsia="Calibri"/>
          <w:sz w:val="16"/>
        </w:rPr>
        <w:t>The Triangle of Extinction: Mad Money</w:t>
      </w:r>
    </w:p>
    <w:p w14:paraId="6BAFF0F9" w14:textId="77777777" w:rsidR="00992961" w:rsidRPr="00992961" w:rsidRDefault="00992961" w:rsidP="00992961">
      <w:pPr>
        <w:rPr>
          <w:rFonts w:eastAsia="Calibri"/>
          <w:sz w:val="16"/>
        </w:rPr>
      </w:pPr>
      <w:r w:rsidRPr="00992961">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7BC8155" w14:textId="77777777" w:rsidR="00992961" w:rsidRPr="00992961" w:rsidRDefault="00992961" w:rsidP="00992961">
      <w:pPr>
        <w:rPr>
          <w:rFonts w:eastAsia="Calibri"/>
          <w:sz w:val="16"/>
        </w:rPr>
      </w:pPr>
      <w:r w:rsidRPr="00992961">
        <w:rPr>
          <w:rFonts w:eastAsia="Calibri"/>
          <w:u w:val="single"/>
        </w:rPr>
        <w:t>Capitalism drives the</w:t>
      </w:r>
      <w:r w:rsidRPr="00992961">
        <w:rPr>
          <w:rFonts w:eastAsia="Calibri"/>
          <w:sz w:val="16"/>
        </w:rPr>
        <w:t xml:space="preserve"> </w:t>
      </w:r>
      <w:r w:rsidRPr="00992961">
        <w:rPr>
          <w:rFonts w:eastAsia="Calibri"/>
          <w:b/>
          <w:iCs/>
          <w:u w:val="single"/>
          <w:bdr w:val="single" w:sz="8" w:space="0" w:color="auto"/>
        </w:rPr>
        <w:t>triangle</w:t>
      </w:r>
      <w:r w:rsidRPr="00992961">
        <w:rPr>
          <w:rFonts w:eastAsia="Calibri"/>
          <w:sz w:val="16"/>
        </w:rPr>
        <w:t xml:space="preserve"> </w:t>
      </w:r>
      <w:r w:rsidRPr="00992961">
        <w:rPr>
          <w:rFonts w:eastAsia="Calibri"/>
          <w:u w:val="single"/>
        </w:rPr>
        <w:t>of</w:t>
      </w:r>
      <w:r w:rsidRPr="00992961">
        <w:rPr>
          <w:rFonts w:eastAsia="Calibri"/>
          <w:sz w:val="16"/>
        </w:rPr>
        <w:t xml:space="preserve"> </w:t>
      </w:r>
      <w:r w:rsidRPr="00992961">
        <w:rPr>
          <w:rFonts w:eastAsia="Calibri"/>
          <w:b/>
          <w:iCs/>
          <w:u w:val="single"/>
          <w:bdr w:val="single" w:sz="8" w:space="0" w:color="auto"/>
        </w:rPr>
        <w:t>extinction</w:t>
      </w:r>
      <w:r w:rsidRPr="00992961">
        <w:rPr>
          <w:rFonts w:eastAsia="Calibri"/>
          <w:sz w:val="16"/>
        </w:rPr>
        <w:t xml:space="preserve">. </w:t>
      </w:r>
      <w:r w:rsidRPr="00992961">
        <w:rPr>
          <w:rFonts w:eastAsia="Calibri"/>
          <w:u w:val="single"/>
        </w:rPr>
        <w:t xml:space="preserve">Its </w:t>
      </w:r>
      <w:r w:rsidRPr="00992961">
        <w:rPr>
          <w:rFonts w:eastAsia="Calibri"/>
          <w:highlight w:val="cyan"/>
          <w:u w:val="single"/>
        </w:rPr>
        <w:t>very nature</w:t>
      </w:r>
      <w:r w:rsidRPr="00992961">
        <w:rPr>
          <w:rFonts w:eastAsia="Calibri"/>
          <w:sz w:val="16"/>
        </w:rPr>
        <w:t xml:space="preserve">, as a system, </w:t>
      </w:r>
      <w:proofErr w:type="gramStart"/>
      <w:r w:rsidRPr="00992961">
        <w:rPr>
          <w:rFonts w:eastAsia="Calibri"/>
          <w:highlight w:val="cyan"/>
          <w:u w:val="single"/>
        </w:rPr>
        <w:t>foments</w:t>
      </w:r>
      <w:proofErr w:type="gramEnd"/>
      <w:r w:rsidRPr="00992961">
        <w:rPr>
          <w:rFonts w:eastAsia="Calibri"/>
          <w:sz w:val="16"/>
          <w:highlight w:val="cyan"/>
        </w:rPr>
        <w:t xml:space="preserve"> </w:t>
      </w:r>
      <w:r w:rsidRPr="00992961">
        <w:rPr>
          <w:rFonts w:eastAsia="Calibri"/>
          <w:b/>
          <w:iCs/>
          <w:highlight w:val="cyan"/>
          <w:u w:val="single"/>
          <w:bdr w:val="single" w:sz="8" w:space="0" w:color="auto"/>
        </w:rPr>
        <w:t>militarism</w:t>
      </w:r>
      <w:r w:rsidRPr="00992961">
        <w:rPr>
          <w:rFonts w:eastAsia="Calibri"/>
          <w:sz w:val="16"/>
        </w:rPr>
        <w:t xml:space="preserve"> </w:t>
      </w:r>
      <w:r w:rsidRPr="00992961">
        <w:rPr>
          <w:rFonts w:eastAsia="Calibri"/>
          <w:u w:val="single"/>
        </w:rPr>
        <w:t>and drives</w:t>
      </w:r>
      <w:r w:rsidRPr="00992961">
        <w:rPr>
          <w:rFonts w:eastAsia="Calibri"/>
          <w:sz w:val="16"/>
        </w:rPr>
        <w:t xml:space="preserve"> </w:t>
      </w:r>
      <w:r w:rsidRPr="00992961">
        <w:rPr>
          <w:rFonts w:eastAsia="Calibri"/>
          <w:b/>
          <w:iCs/>
          <w:u w:val="single"/>
          <w:bdr w:val="single" w:sz="8" w:space="0" w:color="auto"/>
        </w:rPr>
        <w:t>environmental destruction</w:t>
      </w:r>
      <w:r w:rsidRPr="00992961">
        <w:rPr>
          <w:rFonts w:eastAsia="Calibri"/>
          <w:sz w:val="16"/>
        </w:rPr>
        <w:t xml:space="preserve">. In Chapter 2, we argue that </w:t>
      </w:r>
      <w:r w:rsidRPr="00992961">
        <w:rPr>
          <w:rFonts w:eastAsia="Calibri"/>
          <w:u w:val="single"/>
        </w:rPr>
        <w:t xml:space="preserve">capitalism’s constant </w:t>
      </w:r>
      <w:r w:rsidRPr="00992961">
        <w:rPr>
          <w:rFonts w:eastAsia="Calibri"/>
          <w:highlight w:val="cyan"/>
          <w:u w:val="single"/>
        </w:rPr>
        <w:t>need to</w:t>
      </w:r>
      <w:r w:rsidRPr="00992961">
        <w:rPr>
          <w:rFonts w:eastAsia="Calibri"/>
          <w:sz w:val="16"/>
          <w:highlight w:val="cyan"/>
        </w:rPr>
        <w:t xml:space="preserve"> </w:t>
      </w:r>
      <w:r w:rsidRPr="00992961">
        <w:rPr>
          <w:rFonts w:eastAsia="Calibri"/>
          <w:b/>
          <w:iCs/>
          <w:highlight w:val="cyan"/>
          <w:u w:val="single"/>
          <w:bdr w:val="single" w:sz="8" w:space="0" w:color="auto"/>
        </w:rPr>
        <w:t>expand</w:t>
      </w:r>
      <w:r w:rsidRPr="00992961">
        <w:rPr>
          <w:rFonts w:eastAsia="Calibri"/>
          <w:sz w:val="16"/>
        </w:rPr>
        <w:t xml:space="preserve"> both </w:t>
      </w:r>
      <w:r w:rsidRPr="00992961">
        <w:rPr>
          <w:rFonts w:eastAsia="Calibri"/>
          <w:u w:val="single"/>
        </w:rPr>
        <w:t>its</w:t>
      </w:r>
      <w:r w:rsidRPr="00992961">
        <w:rPr>
          <w:rFonts w:eastAsia="Calibri"/>
          <w:sz w:val="16"/>
        </w:rPr>
        <w:t xml:space="preserve"> </w:t>
      </w:r>
      <w:r w:rsidRPr="00992961">
        <w:rPr>
          <w:rFonts w:eastAsia="Calibri"/>
          <w:b/>
          <w:iCs/>
          <w:highlight w:val="cyan"/>
          <w:u w:val="single"/>
          <w:bdr w:val="single" w:sz="8" w:space="0" w:color="auto"/>
        </w:rPr>
        <w:t>resource base</w:t>
      </w:r>
      <w:r w:rsidRPr="00992961">
        <w:rPr>
          <w:rFonts w:eastAsia="Calibri"/>
          <w:sz w:val="16"/>
        </w:rPr>
        <w:t xml:space="preserve"> </w:t>
      </w:r>
      <w:r w:rsidRPr="00992961">
        <w:rPr>
          <w:rFonts w:eastAsia="Calibri"/>
          <w:u w:val="single"/>
        </w:rPr>
        <w:t>and</w:t>
      </w:r>
      <w:r w:rsidRPr="00992961">
        <w:rPr>
          <w:rFonts w:eastAsia="Calibri"/>
          <w:sz w:val="16"/>
        </w:rPr>
        <w:t xml:space="preserve"> its </w:t>
      </w:r>
      <w:r w:rsidRPr="00992961">
        <w:rPr>
          <w:rFonts w:eastAsia="Calibri"/>
          <w:b/>
          <w:iCs/>
          <w:u w:val="single"/>
          <w:bdr w:val="single" w:sz="8" w:space="0" w:color="auto"/>
        </w:rPr>
        <w:t>markets</w:t>
      </w:r>
      <w:r w:rsidRPr="00992961">
        <w:rPr>
          <w:rFonts w:eastAsia="Calibri"/>
          <w:sz w:val="16"/>
        </w:rPr>
        <w:t xml:space="preserve"> </w:t>
      </w:r>
      <w:r w:rsidRPr="00992961">
        <w:rPr>
          <w:rFonts w:eastAsia="Calibri"/>
          <w:highlight w:val="cyan"/>
          <w:u w:val="single"/>
        </w:rPr>
        <w:t>fosters</w:t>
      </w:r>
      <w:r w:rsidRPr="00992961">
        <w:rPr>
          <w:rFonts w:eastAsia="Calibri"/>
          <w:u w:val="single"/>
        </w:rPr>
        <w:t xml:space="preserve"> a</w:t>
      </w:r>
      <w:r w:rsidRPr="00992961">
        <w:rPr>
          <w:rFonts w:eastAsia="Calibri"/>
          <w:sz w:val="16"/>
        </w:rPr>
        <w:t xml:space="preserve"> </w:t>
      </w:r>
      <w:r w:rsidRPr="00992961">
        <w:rPr>
          <w:rFonts w:eastAsia="Calibri"/>
          <w:b/>
          <w:iCs/>
          <w:highlight w:val="cyan"/>
          <w:u w:val="single"/>
          <w:bdr w:val="single" w:sz="8" w:space="0" w:color="auto"/>
        </w:rPr>
        <w:t>militarism</w:t>
      </w:r>
      <w:r w:rsidRPr="00992961">
        <w:rPr>
          <w:rFonts w:eastAsia="Calibri"/>
          <w:sz w:val="16"/>
          <w:highlight w:val="cyan"/>
        </w:rPr>
        <w:t xml:space="preserve"> </w:t>
      </w:r>
      <w:r w:rsidRPr="00992961">
        <w:rPr>
          <w:rFonts w:eastAsia="Calibri"/>
          <w:highlight w:val="cyan"/>
          <w:u w:val="single"/>
        </w:rPr>
        <w:t>to</w:t>
      </w:r>
      <w:r w:rsidRPr="00992961">
        <w:rPr>
          <w:rFonts w:eastAsia="Calibri"/>
          <w:sz w:val="16"/>
          <w:highlight w:val="cyan"/>
        </w:rPr>
        <w:t xml:space="preserve"> </w:t>
      </w:r>
      <w:r w:rsidRPr="00992961">
        <w:rPr>
          <w:rFonts w:eastAsia="Calibri"/>
          <w:b/>
          <w:iCs/>
          <w:highlight w:val="cyan"/>
          <w:u w:val="single"/>
          <w:bdr w:val="single" w:sz="8" w:space="0" w:color="auto"/>
        </w:rPr>
        <w:t>pry open markets</w:t>
      </w:r>
      <w:r w:rsidRPr="00992961">
        <w:rPr>
          <w:rFonts w:eastAsia="Calibri"/>
          <w:sz w:val="16"/>
        </w:rPr>
        <w:t xml:space="preserve"> </w:t>
      </w:r>
      <w:r w:rsidRPr="00992961">
        <w:rPr>
          <w:rFonts w:eastAsia="Calibri"/>
          <w:u w:val="single"/>
        </w:rPr>
        <w:t>and “protect” investments</w:t>
      </w:r>
      <w:r w:rsidRPr="00992961">
        <w:rPr>
          <w:rFonts w:eastAsia="Calibri"/>
          <w:sz w:val="16"/>
        </w:rPr>
        <w:t xml:space="preserve">. Territorial expansion </w:t>
      </w:r>
      <w:r w:rsidRPr="00992961">
        <w:rPr>
          <w:rFonts w:eastAsia="Calibri"/>
          <w:u w:val="single"/>
        </w:rPr>
        <w:t>across national borders has a</w:t>
      </w:r>
      <w:r w:rsidRPr="00992961">
        <w:rPr>
          <w:rFonts w:eastAsia="Calibri"/>
          <w:sz w:val="16"/>
        </w:rPr>
        <w:t xml:space="preserve"> </w:t>
      </w:r>
      <w:r w:rsidRPr="00992961">
        <w:rPr>
          <w:rFonts w:eastAsia="Calibri"/>
          <w:b/>
          <w:iCs/>
          <w:u w:val="single"/>
          <w:bdr w:val="single" w:sz="8" w:space="0" w:color="auto"/>
        </w:rPr>
        <w:t>corollary</w:t>
      </w:r>
      <w:r w:rsidRPr="00992961">
        <w:rPr>
          <w:rFonts w:eastAsia="Calibri"/>
          <w:sz w:val="16"/>
        </w:rPr>
        <w:t xml:space="preserve"> </w:t>
      </w:r>
      <w:r w:rsidRPr="00992961">
        <w:rPr>
          <w:rFonts w:eastAsia="Calibri"/>
          <w:u w:val="single"/>
        </w:rPr>
        <w:t>in the</w:t>
      </w:r>
      <w:r w:rsidRPr="00992961">
        <w:rPr>
          <w:rFonts w:eastAsia="Calibri"/>
          <w:sz w:val="16"/>
        </w:rPr>
        <w:t xml:space="preserve"> </w:t>
      </w:r>
      <w:r w:rsidRPr="00992961">
        <w:rPr>
          <w:rFonts w:eastAsia="Calibri"/>
          <w:b/>
          <w:iCs/>
          <w:u w:val="single"/>
          <w:bdr w:val="single" w:sz="8" w:space="0" w:color="auto"/>
        </w:rPr>
        <w:t>capitalist dynamic</w:t>
      </w:r>
      <w:r w:rsidRPr="00992961">
        <w:rPr>
          <w:rFonts w:eastAsia="Calibri"/>
          <w:sz w:val="16"/>
        </w:rPr>
        <w:t xml:space="preserve"> </w:t>
      </w:r>
      <w:r w:rsidRPr="00992961">
        <w:rPr>
          <w:rFonts w:eastAsia="Calibri"/>
          <w:u w:val="single"/>
        </w:rPr>
        <w:t>to test and</w:t>
      </w:r>
      <w:r w:rsidRPr="00992961">
        <w:rPr>
          <w:rFonts w:eastAsia="Calibri"/>
          <w:sz w:val="16"/>
        </w:rPr>
        <w:t xml:space="preserve"> </w:t>
      </w:r>
      <w:r w:rsidRPr="00992961">
        <w:rPr>
          <w:rFonts w:eastAsia="Calibri"/>
          <w:b/>
          <w:iCs/>
          <w:highlight w:val="cyan"/>
          <w:u w:val="single"/>
          <w:bdr w:val="single" w:sz="8" w:space="0" w:color="auto"/>
        </w:rPr>
        <w:t>break ecological thresholds</w:t>
      </w:r>
      <w:r w:rsidRPr="00992961">
        <w:rPr>
          <w:rFonts w:eastAsia="Calibri"/>
          <w:sz w:val="16"/>
        </w:rPr>
        <w:t xml:space="preserve">, </w:t>
      </w:r>
      <w:r w:rsidRPr="00992961">
        <w:rPr>
          <w:rFonts w:eastAsia="Calibri"/>
          <w:highlight w:val="cyan"/>
          <w:u w:val="single"/>
        </w:rPr>
        <w:t>producing</w:t>
      </w:r>
      <w:r w:rsidRPr="00992961">
        <w:rPr>
          <w:rFonts w:eastAsia="Calibri"/>
          <w:sz w:val="16"/>
        </w:rPr>
        <w:t xml:space="preserve"> the third corner of the triangle, </w:t>
      </w:r>
      <w:r w:rsidRPr="00992961">
        <w:rPr>
          <w:rFonts w:eastAsia="Calibri"/>
          <w:b/>
          <w:iCs/>
          <w:highlight w:val="cyan"/>
          <w:u w:val="single"/>
          <w:bdr w:val="single" w:sz="8" w:space="0" w:color="auto"/>
        </w:rPr>
        <w:t>environmental destruction</w:t>
      </w:r>
      <w:r w:rsidRPr="00992961">
        <w:rPr>
          <w:rFonts w:eastAsia="Calibri"/>
          <w:sz w:val="16"/>
        </w:rPr>
        <w:t>.</w:t>
      </w:r>
    </w:p>
    <w:p w14:paraId="75BA83E6" w14:textId="77777777" w:rsidR="00992961" w:rsidRPr="00992961" w:rsidRDefault="00992961" w:rsidP="00992961">
      <w:pPr>
        <w:rPr>
          <w:rFonts w:eastAsia="Calibri"/>
          <w:sz w:val="16"/>
        </w:rPr>
      </w:pPr>
      <w:r w:rsidRPr="00992961">
        <w:rPr>
          <w:rFonts w:eastAsia="Calibri"/>
          <w:sz w:val="16"/>
        </w:rPr>
        <w:t xml:space="preserve">However, these two corners – militarism and environmental destruction also feed back into, affect, and reinforce the logic of capitalism. Both create </w:t>
      </w:r>
      <w:proofErr w:type="gramStart"/>
      <w:r w:rsidRPr="00992961">
        <w:rPr>
          <w:rFonts w:eastAsia="Calibri"/>
          <w:sz w:val="16"/>
        </w:rPr>
        <w:t>the disasters</w:t>
      </w:r>
      <w:proofErr w:type="gramEnd"/>
      <w:r w:rsidRPr="00992961">
        <w:rPr>
          <w:rFonts w:eastAsia="Calibri"/>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992961">
        <w:rPr>
          <w:rFonts w:eastAsia="Calibri"/>
          <w:sz w:val="16"/>
        </w:rPr>
        <w:t>tions</w:t>
      </w:r>
      <w:proofErr w:type="spellEnd"/>
      <w:r w:rsidRPr="00992961">
        <w:rPr>
          <w:rFonts w:eastAsia="Calibri"/>
          <w:sz w:val="16"/>
        </w:rPr>
        <w:t xml:space="preserve"> selling fertilizers and pesticides. Similarly, </w:t>
      </w:r>
      <w:r w:rsidRPr="00992961">
        <w:rPr>
          <w:rFonts w:eastAsia="Calibri"/>
          <w:u w:val="single"/>
        </w:rPr>
        <w:t>capitalism’s</w:t>
      </w:r>
      <w:r w:rsidRPr="00992961">
        <w:rPr>
          <w:rFonts w:eastAsia="Calibri"/>
          <w:sz w:val="16"/>
        </w:rPr>
        <w:t xml:space="preserve"> </w:t>
      </w:r>
      <w:r w:rsidRPr="00992961">
        <w:rPr>
          <w:rFonts w:eastAsia="Calibri"/>
          <w:b/>
          <w:iCs/>
          <w:highlight w:val="cyan"/>
          <w:u w:val="single"/>
          <w:bdr w:val="single" w:sz="8" w:space="0" w:color="auto"/>
        </w:rPr>
        <w:t>inherent instability</w:t>
      </w:r>
      <w:r w:rsidRPr="00992961">
        <w:rPr>
          <w:rFonts w:eastAsia="Calibri"/>
          <w:sz w:val="16"/>
        </w:rPr>
        <w:t xml:space="preserve">, particularly in the American case, </w:t>
      </w:r>
      <w:r w:rsidRPr="00992961">
        <w:rPr>
          <w:rFonts w:eastAsia="Calibri"/>
          <w:highlight w:val="cyan"/>
          <w:u w:val="single"/>
        </w:rPr>
        <w:t>produces</w:t>
      </w:r>
      <w:r w:rsidRPr="00992961">
        <w:rPr>
          <w:rFonts w:eastAsia="Calibri"/>
          <w:u w:val="single"/>
        </w:rPr>
        <w:t xml:space="preserve"> a</w:t>
      </w:r>
      <w:r w:rsidRPr="00992961">
        <w:rPr>
          <w:rFonts w:eastAsia="Calibri"/>
          <w:sz w:val="16"/>
        </w:rPr>
        <w:t xml:space="preserve"> “</w:t>
      </w:r>
      <w:r w:rsidRPr="00992961">
        <w:rPr>
          <w:rFonts w:eastAsia="Calibri"/>
          <w:b/>
          <w:iCs/>
          <w:highlight w:val="cyan"/>
          <w:u w:val="single"/>
          <w:bdr w:val="single" w:sz="8" w:space="0" w:color="auto"/>
        </w:rPr>
        <w:t>military Keynesianism</w:t>
      </w:r>
      <w:r w:rsidRPr="00992961">
        <w:rPr>
          <w:rFonts w:eastAsia="Calibri"/>
          <w:sz w:val="16"/>
        </w:rPr>
        <w:t xml:space="preserve">,” using state spending to increase production and profits of military companies. </w:t>
      </w:r>
      <w:r w:rsidRPr="00992961">
        <w:rPr>
          <w:rFonts w:eastAsia="Calibri"/>
          <w:u w:val="single"/>
        </w:rPr>
        <w:t>This</w:t>
      </w:r>
      <w:r w:rsidRPr="00992961">
        <w:rPr>
          <w:rFonts w:eastAsia="Calibri"/>
          <w:sz w:val="16"/>
        </w:rPr>
        <w:t xml:space="preserve">, in turn, </w:t>
      </w:r>
      <w:r w:rsidRPr="00992961">
        <w:rPr>
          <w:rFonts w:eastAsia="Calibri"/>
          <w:b/>
          <w:iCs/>
          <w:highlight w:val="cyan"/>
          <w:u w:val="single"/>
          <w:bdr w:val="single" w:sz="8" w:space="0" w:color="auto"/>
        </w:rPr>
        <w:t>compromises democracy</w:t>
      </w:r>
      <w:r w:rsidRPr="00992961">
        <w:rPr>
          <w:rFonts w:eastAsia="Calibri"/>
          <w:sz w:val="16"/>
        </w:rPr>
        <w:t xml:space="preserve">, </w:t>
      </w:r>
      <w:r w:rsidRPr="00992961">
        <w:rPr>
          <w:rFonts w:eastAsia="Calibri"/>
          <w:u w:val="single"/>
        </w:rPr>
        <w:t>giving</w:t>
      </w:r>
      <w:r w:rsidRPr="00992961">
        <w:rPr>
          <w:rFonts w:eastAsia="Calibri"/>
          <w:sz w:val="16"/>
        </w:rPr>
        <w:t xml:space="preserve"> </w:t>
      </w:r>
      <w:r w:rsidRPr="00992961">
        <w:rPr>
          <w:rFonts w:eastAsia="Calibri"/>
          <w:b/>
          <w:iCs/>
          <w:u w:val="single"/>
          <w:bdr w:val="single" w:sz="8" w:space="0" w:color="auto"/>
        </w:rPr>
        <w:t>weapons contractors</w:t>
      </w:r>
      <w:r w:rsidRPr="00992961">
        <w:rPr>
          <w:rFonts w:eastAsia="Calibri"/>
          <w:sz w:val="16"/>
        </w:rPr>
        <w:t xml:space="preserve"> </w:t>
      </w:r>
      <w:r w:rsidRPr="00992961">
        <w:rPr>
          <w:rFonts w:eastAsia="Calibri"/>
          <w:u w:val="single"/>
        </w:rPr>
        <w:t>privileged access to the</w:t>
      </w:r>
      <w:r w:rsidRPr="00992961">
        <w:rPr>
          <w:rFonts w:eastAsia="Calibri"/>
          <w:sz w:val="16"/>
        </w:rPr>
        <w:t xml:space="preserve"> </w:t>
      </w:r>
      <w:r w:rsidRPr="00992961">
        <w:rPr>
          <w:rFonts w:eastAsia="Calibri"/>
          <w:b/>
          <w:iCs/>
          <w:u w:val="single"/>
          <w:bdr w:val="single" w:sz="8" w:space="0" w:color="auto"/>
        </w:rPr>
        <w:t>state</w:t>
      </w:r>
      <w:r w:rsidRPr="00992961">
        <w:rPr>
          <w:rFonts w:eastAsia="Calibri"/>
          <w:sz w:val="16"/>
        </w:rPr>
        <w:t xml:space="preserve">, </w:t>
      </w:r>
      <w:r w:rsidRPr="00992961">
        <w:rPr>
          <w:rFonts w:eastAsia="Calibri"/>
          <w:u w:val="single"/>
        </w:rPr>
        <w:t>rendering the latter dependent on the</w:t>
      </w:r>
      <w:r w:rsidRPr="00992961">
        <w:rPr>
          <w:rFonts w:eastAsia="Calibri"/>
          <w:sz w:val="16"/>
        </w:rPr>
        <w:t xml:space="preserve"> “</w:t>
      </w:r>
      <w:r w:rsidRPr="00992961">
        <w:rPr>
          <w:rFonts w:eastAsia="Calibri"/>
          <w:b/>
          <w:iCs/>
          <w:u w:val="single"/>
          <w:bdr w:val="single" w:sz="8" w:space="0" w:color="auto"/>
        </w:rPr>
        <w:t>market</w:t>
      </w:r>
      <w:r w:rsidRPr="00992961">
        <w:rPr>
          <w:rFonts w:eastAsia="Calibri"/>
          <w:sz w:val="16"/>
        </w:rPr>
        <w:t xml:space="preserve">” fortunes </w:t>
      </w:r>
      <w:r w:rsidRPr="00992961">
        <w:rPr>
          <w:rFonts w:eastAsia="Calibri"/>
          <w:u w:val="single"/>
        </w:rPr>
        <w:t>of these corporations</w:t>
      </w:r>
      <w:r w:rsidRPr="00992961">
        <w:rPr>
          <w:rFonts w:eastAsia="Calibri"/>
          <w:sz w:val="16"/>
        </w:rPr>
        <w:t xml:space="preserve"> (Figure 1.1).</w:t>
      </w:r>
    </w:p>
    <w:p w14:paraId="0F630F96" w14:textId="77777777" w:rsidR="00992961" w:rsidRPr="00992961" w:rsidRDefault="00992961" w:rsidP="00992961">
      <w:pPr>
        <w:rPr>
          <w:rFonts w:eastAsia="Calibri"/>
          <w:sz w:val="16"/>
        </w:rPr>
      </w:pPr>
      <w:r w:rsidRPr="00992961">
        <w:rPr>
          <w:rFonts w:eastAsia="Calibri"/>
          <w:sz w:val="16"/>
        </w:rPr>
        <w:t xml:space="preserve">[[[Figure 1.1 </w:t>
      </w:r>
      <w:proofErr w:type="gramStart"/>
      <w:r w:rsidRPr="00992961">
        <w:rPr>
          <w:rFonts w:eastAsia="Calibri"/>
          <w:sz w:val="16"/>
        </w:rPr>
        <w:t>omitted]]</w:t>
      </w:r>
      <w:proofErr w:type="gramEnd"/>
      <w:r w:rsidRPr="00992961">
        <w:rPr>
          <w:rFonts w:eastAsia="Calibri"/>
          <w:sz w:val="16"/>
        </w:rPr>
        <w:t>]</w:t>
      </w:r>
    </w:p>
    <w:p w14:paraId="665998E0" w14:textId="77777777" w:rsidR="00992961" w:rsidRPr="00992961" w:rsidRDefault="00992961" w:rsidP="00992961">
      <w:pPr>
        <w:rPr>
          <w:rFonts w:eastAsia="Calibri"/>
          <w:sz w:val="16"/>
        </w:rPr>
      </w:pPr>
      <w:r w:rsidRPr="00992961">
        <w:rPr>
          <w:rFonts w:eastAsia="Calibri"/>
          <w:sz w:val="16"/>
        </w:rPr>
        <w:t>[[[Figure 1.2 omitted]]]</w:t>
      </w:r>
    </w:p>
    <w:p w14:paraId="164AA9BC" w14:textId="77777777" w:rsidR="00992961" w:rsidRPr="00992961" w:rsidRDefault="00992961" w:rsidP="00992961">
      <w:pPr>
        <w:rPr>
          <w:rFonts w:eastAsia="Calibri"/>
          <w:sz w:val="16"/>
        </w:rPr>
      </w:pPr>
      <w:r w:rsidRPr="00992961">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95E5B67" w14:textId="77777777" w:rsidR="00992961" w:rsidRPr="00992961" w:rsidRDefault="00992961" w:rsidP="00992961">
      <w:pPr>
        <w:rPr>
          <w:rFonts w:eastAsia="Calibri"/>
          <w:sz w:val="16"/>
        </w:rPr>
      </w:pPr>
      <w:r w:rsidRPr="00992961">
        <w:rPr>
          <w:rFonts w:eastAsia="Calibri"/>
          <w:sz w:val="16"/>
        </w:rPr>
        <w:t xml:space="preserve">This second diagram spells out the variety of forms of environmental de- </w:t>
      </w:r>
      <w:proofErr w:type="spellStart"/>
      <w:r w:rsidRPr="00992961">
        <w:rPr>
          <w:rFonts w:eastAsia="Calibri"/>
          <w:sz w:val="16"/>
        </w:rPr>
        <w:t>struction</w:t>
      </w:r>
      <w:proofErr w:type="spellEnd"/>
      <w:r w:rsidRPr="00992961">
        <w:rPr>
          <w:rFonts w:eastAsia="Calibri"/>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992961">
        <w:rPr>
          <w:rFonts w:eastAsia="Calibri"/>
          <w:sz w:val="16"/>
        </w:rPr>
        <w:t>All of</w:t>
      </w:r>
      <w:proofErr w:type="gramEnd"/>
      <w:r w:rsidRPr="00992961">
        <w:rPr>
          <w:rFonts w:eastAsia="Calibri"/>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992961">
        <w:rPr>
          <w:rFonts w:eastAsia="Calibri"/>
          <w:sz w:val="16"/>
        </w:rPr>
        <w:t>- duce</w:t>
      </w:r>
      <w:proofErr w:type="gramEnd"/>
      <w:r w:rsidRPr="00992961">
        <w:rPr>
          <w:rFonts w:eastAsia="Calibri"/>
          <w:sz w:val="16"/>
        </w:rPr>
        <w:t xml:space="preserve"> the quality of life and pose civilizational risks.</w:t>
      </w:r>
    </w:p>
    <w:p w14:paraId="43E54A8C" w14:textId="77777777" w:rsidR="00992961" w:rsidRPr="00992961" w:rsidRDefault="00992961" w:rsidP="00992961">
      <w:pPr>
        <w:rPr>
          <w:rFonts w:eastAsia="Calibri"/>
          <w:sz w:val="16"/>
        </w:rPr>
      </w:pPr>
      <w:r w:rsidRPr="00992961">
        <w:rPr>
          <w:rFonts w:eastAsia="Calibri"/>
          <w:sz w:val="16"/>
        </w:rPr>
        <w:t xml:space="preserve">In this book, mainly to keep the book shorter, we do not analyze </w:t>
      </w:r>
      <w:proofErr w:type="spellStart"/>
      <w:r w:rsidRPr="00992961">
        <w:rPr>
          <w:rFonts w:eastAsia="Calibri"/>
          <w:sz w:val="16"/>
        </w:rPr>
        <w:t>biodiver</w:t>
      </w:r>
      <w:proofErr w:type="spellEnd"/>
      <w:r w:rsidRPr="00992961">
        <w:rPr>
          <w:rFonts w:eastAsia="Calibri"/>
          <w:sz w:val="16"/>
        </w:rPr>
        <w:t xml:space="preserve">- </w:t>
      </w:r>
      <w:proofErr w:type="spellStart"/>
      <w:r w:rsidRPr="00992961">
        <w:rPr>
          <w:rFonts w:eastAsia="Calibri"/>
          <w:sz w:val="16"/>
        </w:rPr>
        <w:t>sity</w:t>
      </w:r>
      <w:proofErr w:type="spellEnd"/>
      <w:r w:rsidRPr="00992961">
        <w:rPr>
          <w:rFonts w:eastAsia="Calibri"/>
          <w:sz w:val="16"/>
        </w:rPr>
        <w:t xml:space="preserve"> collapse, cyber war, or biological war, focusing instead on nuclear war, cli</w:t>
      </w:r>
      <w:proofErr w:type="gramStart"/>
      <w:r w:rsidRPr="00992961">
        <w:rPr>
          <w:rFonts w:eastAsia="Calibri"/>
          <w:sz w:val="16"/>
        </w:rPr>
        <w:t>- mate</w:t>
      </w:r>
      <w:proofErr w:type="gramEnd"/>
      <w:r w:rsidRPr="00992961">
        <w:rPr>
          <w:rFonts w:eastAsia="Calibri"/>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4E69A551" w14:textId="77777777" w:rsidR="00992961" w:rsidRPr="00992961" w:rsidRDefault="00992961" w:rsidP="00992961">
      <w:pPr>
        <w:rPr>
          <w:rFonts w:eastAsia="Calibri"/>
          <w:sz w:val="16"/>
        </w:rPr>
      </w:pPr>
      <w:r w:rsidRPr="00992961">
        <w:rPr>
          <w:rFonts w:eastAsia="Calibri"/>
          <w:sz w:val="16"/>
        </w:rPr>
        <w:t xml:space="preserve">The arrows in the diagrams reflect causation. </w:t>
      </w:r>
      <w:r w:rsidRPr="00992961">
        <w:rPr>
          <w:rFonts w:eastAsia="Calibri"/>
          <w:u w:val="single"/>
        </w:rPr>
        <w:t>Capitalism itself creates a threat of</w:t>
      </w:r>
      <w:r w:rsidRPr="00992961">
        <w:rPr>
          <w:rFonts w:eastAsia="Calibri"/>
          <w:sz w:val="16"/>
        </w:rPr>
        <w:t xml:space="preserve"> </w:t>
      </w:r>
      <w:r w:rsidRPr="00992961">
        <w:rPr>
          <w:rFonts w:eastAsia="Calibri"/>
          <w:b/>
          <w:iCs/>
          <w:u w:val="single"/>
          <w:bdr w:val="single" w:sz="8" w:space="0" w:color="auto"/>
        </w:rPr>
        <w:t>extinction</w:t>
      </w:r>
      <w:r w:rsidRPr="00992961">
        <w:rPr>
          <w:rFonts w:eastAsia="Calibri"/>
          <w:sz w:val="16"/>
        </w:rPr>
        <w:t xml:space="preserve">, </w:t>
      </w:r>
      <w:r w:rsidRPr="00992961">
        <w:rPr>
          <w:rFonts w:eastAsia="Calibri"/>
          <w:u w:val="single"/>
        </w:rPr>
        <w:t>independent of</w:t>
      </w:r>
      <w:r w:rsidRPr="00992961">
        <w:rPr>
          <w:rFonts w:eastAsia="Calibri"/>
          <w:sz w:val="16"/>
        </w:rPr>
        <w:t xml:space="preserve"> environmental death and war. But it also causes and fuels the environmental threats of climate change, pandemics, and loss of biodiversity, which multiply the extinction threat. </w:t>
      </w:r>
      <w:r w:rsidRPr="00992961">
        <w:rPr>
          <w:rFonts w:eastAsia="Calibri"/>
          <w:u w:val="single"/>
        </w:rPr>
        <w:t xml:space="preserve">And </w:t>
      </w:r>
      <w:r w:rsidRPr="00992961">
        <w:rPr>
          <w:rFonts w:eastAsia="Calibri"/>
          <w:highlight w:val="cyan"/>
          <w:u w:val="single"/>
        </w:rPr>
        <w:t>capitalism</w:t>
      </w:r>
      <w:r w:rsidRPr="00992961">
        <w:rPr>
          <w:rFonts w:eastAsia="Calibri"/>
          <w:u w:val="single"/>
        </w:rPr>
        <w:t>, especially the</w:t>
      </w:r>
      <w:r w:rsidRPr="00992961">
        <w:rPr>
          <w:rFonts w:eastAsia="Calibri"/>
          <w:sz w:val="16"/>
        </w:rPr>
        <w:t xml:space="preserve"> </w:t>
      </w:r>
      <w:r w:rsidRPr="00992961">
        <w:rPr>
          <w:rFonts w:eastAsia="Calibri"/>
          <w:b/>
          <w:iCs/>
          <w:u w:val="single"/>
          <w:bdr w:val="single" w:sz="8" w:space="0" w:color="auto"/>
        </w:rPr>
        <w:t>militarized</w:t>
      </w:r>
      <w:r w:rsidRPr="00992961">
        <w:rPr>
          <w:rFonts w:eastAsia="Calibri"/>
          <w:sz w:val="16"/>
        </w:rPr>
        <w:t xml:space="preserve"> </w:t>
      </w:r>
      <w:r w:rsidRPr="00992961">
        <w:rPr>
          <w:rFonts w:eastAsia="Calibri"/>
          <w:u w:val="single"/>
        </w:rPr>
        <w:t xml:space="preserve">hegemonic form modeled by US neoliberal capitalism, </w:t>
      </w:r>
      <w:r w:rsidRPr="00992961">
        <w:rPr>
          <w:rFonts w:eastAsia="Calibri"/>
          <w:highlight w:val="cyan"/>
          <w:u w:val="single"/>
        </w:rPr>
        <w:t>causes</w:t>
      </w:r>
      <w:r w:rsidRPr="00992961">
        <w:rPr>
          <w:rFonts w:eastAsia="Calibri"/>
          <w:sz w:val="16"/>
          <w:highlight w:val="cyan"/>
        </w:rPr>
        <w:t xml:space="preserve"> </w:t>
      </w:r>
      <w:r w:rsidRPr="00992961">
        <w:rPr>
          <w:rFonts w:eastAsia="Calibri"/>
          <w:b/>
          <w:iCs/>
          <w:highlight w:val="cyan"/>
          <w:u w:val="single"/>
          <w:bdr w:val="single" w:sz="8" w:space="0" w:color="auto"/>
        </w:rPr>
        <w:t>war</w:t>
      </w:r>
      <w:r w:rsidRPr="00992961">
        <w:rPr>
          <w:rFonts w:eastAsia="Calibri"/>
          <w:sz w:val="16"/>
        </w:rPr>
        <w:t xml:space="preserve">, </w:t>
      </w:r>
      <w:r w:rsidRPr="00992961">
        <w:rPr>
          <w:rFonts w:eastAsia="Calibri"/>
          <w:u w:val="single"/>
        </w:rPr>
        <w:t xml:space="preserve">which </w:t>
      </w:r>
      <w:r w:rsidRPr="00992961">
        <w:rPr>
          <w:rFonts w:eastAsia="Calibri"/>
          <w:highlight w:val="cyan"/>
          <w:u w:val="single"/>
        </w:rPr>
        <w:t>further</w:t>
      </w:r>
      <w:r w:rsidRPr="00992961">
        <w:rPr>
          <w:rFonts w:eastAsia="Calibri"/>
          <w:sz w:val="16"/>
          <w:highlight w:val="cyan"/>
        </w:rPr>
        <w:t xml:space="preserve"> </w:t>
      </w:r>
      <w:r w:rsidRPr="00992961">
        <w:rPr>
          <w:rFonts w:eastAsia="Calibri"/>
          <w:b/>
          <w:iCs/>
          <w:highlight w:val="cyan"/>
          <w:u w:val="single"/>
          <w:bdr w:val="single" w:sz="8" w:space="0" w:color="auto"/>
        </w:rPr>
        <w:t>multiplies</w:t>
      </w:r>
      <w:r w:rsidRPr="00992961">
        <w:rPr>
          <w:rFonts w:eastAsia="Calibri"/>
          <w:sz w:val="16"/>
        </w:rPr>
        <w:t xml:space="preserve"> </w:t>
      </w:r>
      <w:r w:rsidRPr="00992961">
        <w:rPr>
          <w:rFonts w:eastAsia="Calibri"/>
          <w:u w:val="single"/>
        </w:rPr>
        <w:t>the</w:t>
      </w:r>
      <w:r w:rsidRPr="00992961">
        <w:rPr>
          <w:rFonts w:eastAsia="Calibri"/>
          <w:sz w:val="16"/>
        </w:rPr>
        <w:t xml:space="preserve"> </w:t>
      </w:r>
      <w:r w:rsidRPr="00992961">
        <w:rPr>
          <w:rFonts w:eastAsia="Calibri"/>
          <w:b/>
          <w:iCs/>
          <w:highlight w:val="cyan"/>
          <w:u w:val="single"/>
          <w:bdr w:val="single" w:sz="8" w:space="0" w:color="auto"/>
        </w:rPr>
        <w:t>extinction threat</w:t>
      </w:r>
      <w:r w:rsidRPr="00992961">
        <w:rPr>
          <w:rFonts w:eastAsia="Calibri"/>
          <w:sz w:val="16"/>
        </w:rPr>
        <w:t xml:space="preserve"> </w:t>
      </w:r>
      <w:r w:rsidRPr="00992961">
        <w:rPr>
          <w:rFonts w:eastAsia="Calibri"/>
          <w:u w:val="single"/>
        </w:rPr>
        <w:t>embedded in the possibility of</w:t>
      </w:r>
      <w:r w:rsidRPr="00992961">
        <w:rPr>
          <w:rFonts w:eastAsia="Calibri"/>
          <w:sz w:val="16"/>
        </w:rPr>
        <w:t xml:space="preserve"> </w:t>
      </w:r>
      <w:r w:rsidRPr="00992961">
        <w:rPr>
          <w:rFonts w:eastAsia="Calibri"/>
          <w:b/>
          <w:iCs/>
          <w:u w:val="single"/>
          <w:bdr w:val="single" w:sz="8" w:space="0" w:color="auto"/>
        </w:rPr>
        <w:t>nuclear war</w:t>
      </w:r>
      <w:r w:rsidRPr="00992961">
        <w:rPr>
          <w:rFonts w:eastAsia="Calibri"/>
          <w:sz w:val="16"/>
        </w:rPr>
        <w:t xml:space="preserve">. Climate change, pandemics, and extreme war could arise from other systems than capitalism, but </w:t>
      </w:r>
      <w:r w:rsidRPr="00992961">
        <w:rPr>
          <w:rFonts w:eastAsia="Calibri"/>
          <w:u w:val="single"/>
        </w:rPr>
        <w:t>capitalism is a</w:t>
      </w:r>
      <w:r w:rsidRPr="00992961">
        <w:rPr>
          <w:rFonts w:eastAsia="Calibri"/>
          <w:sz w:val="16"/>
        </w:rPr>
        <w:t xml:space="preserve"> </w:t>
      </w:r>
      <w:r w:rsidRPr="00992961">
        <w:rPr>
          <w:rFonts w:eastAsia="Calibri"/>
          <w:b/>
          <w:iCs/>
          <w:highlight w:val="cyan"/>
          <w:u w:val="single"/>
          <w:bdr w:val="single" w:sz="8" w:space="0" w:color="auto"/>
        </w:rPr>
        <w:t>leading cause</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accelerator</w:t>
      </w:r>
      <w:r w:rsidRPr="00992961">
        <w:rPr>
          <w:rFonts w:eastAsia="Calibri"/>
          <w:sz w:val="16"/>
        </w:rPr>
        <w:t xml:space="preserve"> </w:t>
      </w:r>
      <w:r w:rsidRPr="00992961">
        <w:rPr>
          <w:rFonts w:eastAsia="Calibri"/>
          <w:u w:val="single"/>
        </w:rPr>
        <w:t xml:space="preserve">of all these </w:t>
      </w:r>
      <w:r w:rsidRPr="00992961">
        <w:rPr>
          <w:rFonts w:eastAsia="Calibri"/>
          <w:highlight w:val="cyan"/>
          <w:u w:val="single"/>
        </w:rPr>
        <w:t>threats, which</w:t>
      </w:r>
      <w:r w:rsidRPr="00992961">
        <w:rPr>
          <w:rFonts w:eastAsia="Calibri"/>
          <w:u w:val="single"/>
        </w:rPr>
        <w:t xml:space="preserve"> in turn</w:t>
      </w:r>
      <w:r w:rsidRPr="00992961">
        <w:rPr>
          <w:rFonts w:eastAsia="Calibri"/>
          <w:sz w:val="16"/>
        </w:rPr>
        <w:t xml:space="preserve"> </w:t>
      </w:r>
      <w:r w:rsidRPr="00992961">
        <w:rPr>
          <w:rFonts w:eastAsia="Calibri"/>
          <w:b/>
          <w:iCs/>
          <w:highlight w:val="cyan"/>
          <w:u w:val="single"/>
          <w:bdr w:val="single" w:sz="8" w:space="0" w:color="auto"/>
        </w:rPr>
        <w:t>intensify</w:t>
      </w:r>
      <w:r w:rsidRPr="00992961">
        <w:rPr>
          <w:rFonts w:eastAsia="Calibri"/>
          <w:sz w:val="16"/>
          <w:highlight w:val="cyan"/>
        </w:rPr>
        <w:t xml:space="preserve"> </w:t>
      </w:r>
      <w:r w:rsidRPr="00992961">
        <w:rPr>
          <w:rFonts w:eastAsia="Calibri"/>
          <w:highlight w:val="cyan"/>
          <w:u w:val="single"/>
        </w:rPr>
        <w:t>the</w:t>
      </w:r>
      <w:r w:rsidRPr="00992961">
        <w:rPr>
          <w:rFonts w:eastAsia="Calibri"/>
          <w:sz w:val="16"/>
          <w:highlight w:val="cyan"/>
        </w:rPr>
        <w:t xml:space="preserve"> </w:t>
      </w:r>
      <w:r w:rsidRPr="00992961">
        <w:rPr>
          <w:rFonts w:eastAsia="Calibri"/>
          <w:b/>
          <w:iCs/>
          <w:highlight w:val="cyan"/>
          <w:u w:val="single"/>
          <w:bdr w:val="single" w:sz="8" w:space="0" w:color="auto"/>
        </w:rPr>
        <w:t>extinction dangers</w:t>
      </w:r>
      <w:r w:rsidRPr="00992961">
        <w:rPr>
          <w:rFonts w:eastAsia="Calibri"/>
          <w:sz w:val="16"/>
          <w:highlight w:val="cyan"/>
        </w:rPr>
        <w:t xml:space="preserve"> </w:t>
      </w:r>
      <w:r w:rsidRPr="00992961">
        <w:rPr>
          <w:rFonts w:eastAsia="Calibri"/>
          <w:highlight w:val="cyan"/>
          <w:u w:val="single"/>
        </w:rPr>
        <w:t>o</w:t>
      </w:r>
      <w:r w:rsidRPr="00992961">
        <w:rPr>
          <w:rFonts w:eastAsia="Calibri"/>
          <w:u w:val="single"/>
        </w:rPr>
        <w:t xml:space="preserve">f each </w:t>
      </w:r>
      <w:r w:rsidRPr="00992961">
        <w:rPr>
          <w:rFonts w:eastAsia="Calibri"/>
          <w:highlight w:val="cyan"/>
          <w:u w:val="single"/>
        </w:rPr>
        <w:t>other</w:t>
      </w:r>
      <w:r w:rsidRPr="00992961">
        <w:rPr>
          <w:rFonts w:eastAsia="Calibri"/>
          <w:u w:val="single"/>
        </w:rPr>
        <w:t>. Climate change is a</w:t>
      </w:r>
      <w:r w:rsidRPr="00992961">
        <w:rPr>
          <w:rFonts w:eastAsia="Calibri"/>
          <w:sz w:val="16"/>
        </w:rPr>
        <w:t xml:space="preserve"> </w:t>
      </w:r>
      <w:r w:rsidRPr="00992961">
        <w:rPr>
          <w:rFonts w:eastAsia="Calibri"/>
          <w:b/>
          <w:iCs/>
          <w:u w:val="single"/>
          <w:bdr w:val="single" w:sz="8" w:space="0" w:color="auto"/>
        </w:rPr>
        <w:t>major driver</w:t>
      </w:r>
      <w:r w:rsidRPr="00992961">
        <w:rPr>
          <w:rFonts w:eastAsia="Calibri"/>
          <w:sz w:val="16"/>
        </w:rPr>
        <w:t xml:space="preserve"> </w:t>
      </w:r>
      <w:r w:rsidRPr="00992961">
        <w:rPr>
          <w:rFonts w:eastAsia="Calibri"/>
          <w:u w:val="single"/>
        </w:rPr>
        <w:t>of</w:t>
      </w:r>
      <w:r w:rsidRPr="00992961">
        <w:rPr>
          <w:rFonts w:eastAsia="Calibri"/>
          <w:sz w:val="16"/>
        </w:rPr>
        <w:t xml:space="preserve"> </w:t>
      </w:r>
      <w:r w:rsidRPr="00992961">
        <w:rPr>
          <w:rFonts w:eastAsia="Calibri"/>
          <w:b/>
          <w:iCs/>
          <w:u w:val="single"/>
          <w:bdr w:val="single" w:sz="8" w:space="0" w:color="auto"/>
        </w:rPr>
        <w:t>war</w:t>
      </w:r>
      <w:r w:rsidRPr="00992961">
        <w:rPr>
          <w:rFonts w:eastAsia="Calibri"/>
          <w:sz w:val="16"/>
        </w:rPr>
        <w:t xml:space="preserve"> </w:t>
      </w:r>
      <w:r w:rsidRPr="00992961">
        <w:rPr>
          <w:rFonts w:eastAsia="Calibri"/>
          <w:u w:val="single"/>
        </w:rPr>
        <w:t>and war has become a</w:t>
      </w:r>
      <w:r w:rsidRPr="00992961">
        <w:rPr>
          <w:rFonts w:eastAsia="Calibri"/>
          <w:sz w:val="16"/>
        </w:rPr>
        <w:t xml:space="preserve"> </w:t>
      </w:r>
      <w:r w:rsidRPr="00992961">
        <w:rPr>
          <w:rFonts w:eastAsia="Calibri"/>
          <w:b/>
          <w:iCs/>
          <w:u w:val="single"/>
          <w:bdr w:val="single" w:sz="8" w:space="0" w:color="auto"/>
        </w:rPr>
        <w:t>leading cause</w:t>
      </w:r>
      <w:r w:rsidRPr="00992961">
        <w:rPr>
          <w:rFonts w:eastAsia="Calibri"/>
          <w:sz w:val="16"/>
        </w:rPr>
        <w:t xml:space="preserve"> </w:t>
      </w:r>
      <w:r w:rsidRPr="00992961">
        <w:rPr>
          <w:rFonts w:eastAsia="Calibri"/>
          <w:u w:val="single"/>
        </w:rPr>
        <w:t>of</w:t>
      </w:r>
      <w:r w:rsidRPr="00992961">
        <w:rPr>
          <w:rFonts w:eastAsia="Calibri"/>
          <w:sz w:val="16"/>
        </w:rPr>
        <w:t xml:space="preserve"> </w:t>
      </w:r>
      <w:r w:rsidRPr="00992961">
        <w:rPr>
          <w:rFonts w:eastAsia="Calibri"/>
          <w:b/>
          <w:iCs/>
          <w:u w:val="single"/>
          <w:bdr w:val="single" w:sz="8" w:space="0" w:color="auto"/>
        </w:rPr>
        <w:t>climate change</w:t>
      </w:r>
      <w:r w:rsidRPr="00992961">
        <w:rPr>
          <w:rFonts w:eastAsia="Calibri"/>
          <w:sz w:val="16"/>
        </w:rPr>
        <w:t xml:space="preserve">. </w:t>
      </w:r>
      <w:proofErr w:type="gramStart"/>
      <w:r w:rsidRPr="00992961">
        <w:rPr>
          <w:rFonts w:eastAsia="Calibri"/>
          <w:highlight w:val="cyan"/>
          <w:u w:val="single"/>
        </w:rPr>
        <w:t>Scholarship</w:t>
      </w:r>
      <w:proofErr w:type="gramEnd"/>
      <w:r w:rsidRPr="00992961">
        <w:rPr>
          <w:rFonts w:eastAsia="Calibri"/>
          <w:u w:val="single"/>
        </w:rPr>
        <w:t xml:space="preserve"> on climate change and broader environmental matters typically </w:t>
      </w:r>
      <w:r w:rsidRPr="00992961">
        <w:rPr>
          <w:rFonts w:eastAsia="Calibri"/>
          <w:highlight w:val="cyan"/>
          <w:u w:val="single"/>
        </w:rPr>
        <w:t>recognize</w:t>
      </w:r>
      <w:r w:rsidRPr="00992961">
        <w:rPr>
          <w:rFonts w:eastAsia="Calibri"/>
          <w:u w:val="single"/>
        </w:rPr>
        <w:t xml:space="preserve"> several</w:t>
      </w:r>
      <w:r w:rsidRPr="00992961">
        <w:rPr>
          <w:rFonts w:eastAsia="Calibri"/>
          <w:sz w:val="16"/>
        </w:rPr>
        <w:t xml:space="preserve"> </w:t>
      </w:r>
      <w:r w:rsidRPr="00992961">
        <w:rPr>
          <w:rFonts w:eastAsia="Calibri"/>
          <w:b/>
          <w:iCs/>
          <w:u w:val="single"/>
          <w:bdr w:val="single" w:sz="8" w:space="0" w:color="auto"/>
        </w:rPr>
        <w:t xml:space="preserve">major </w:t>
      </w:r>
      <w:r w:rsidRPr="00992961">
        <w:rPr>
          <w:rFonts w:eastAsia="Calibri"/>
          <w:b/>
          <w:iCs/>
          <w:highlight w:val="cyan"/>
          <w:u w:val="single"/>
          <w:bdr w:val="single" w:sz="8" w:space="0" w:color="auto"/>
        </w:rPr>
        <w:t>tipping points</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u w:val="single"/>
          <w:bdr w:val="single" w:sz="8" w:space="0" w:color="auto"/>
        </w:rPr>
        <w:t>environmental thresholds</w:t>
      </w:r>
      <w:r w:rsidRPr="00992961">
        <w:rPr>
          <w:rFonts w:eastAsia="Calibri"/>
          <w:sz w:val="16"/>
        </w:rPr>
        <w:t xml:space="preserve"> </w:t>
      </w:r>
      <w:r w:rsidRPr="00992961">
        <w:rPr>
          <w:rFonts w:eastAsia="Calibri"/>
          <w:u w:val="single"/>
        </w:rPr>
        <w:t>beyond which</w:t>
      </w:r>
      <w:r w:rsidRPr="00992961">
        <w:rPr>
          <w:rFonts w:eastAsia="Calibri"/>
          <w:sz w:val="16"/>
        </w:rPr>
        <w:t xml:space="preserve"> </w:t>
      </w:r>
      <w:r w:rsidRPr="00992961">
        <w:rPr>
          <w:rFonts w:eastAsia="Calibri"/>
          <w:b/>
          <w:iCs/>
          <w:highlight w:val="cyan"/>
          <w:u w:val="single"/>
          <w:bdr w:val="single" w:sz="8" w:space="0" w:color="auto"/>
        </w:rPr>
        <w:t>abrupt</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catastrophic outcomes</w:t>
      </w:r>
      <w:r w:rsidRPr="00992961">
        <w:rPr>
          <w:rFonts w:eastAsia="Calibri"/>
          <w:sz w:val="16"/>
        </w:rPr>
        <w:t xml:space="preserve"> </w:t>
      </w:r>
      <w:r w:rsidRPr="00992961">
        <w:rPr>
          <w:rFonts w:eastAsia="Calibri"/>
          <w:u w:val="single"/>
        </w:rPr>
        <w:t>are to be</w:t>
      </w:r>
      <w:r w:rsidRPr="00992961">
        <w:rPr>
          <w:rFonts w:eastAsia="Calibri"/>
          <w:sz w:val="16"/>
        </w:rPr>
        <w:t xml:space="preserve"> </w:t>
      </w:r>
      <w:r w:rsidRPr="00992961">
        <w:rPr>
          <w:rFonts w:eastAsia="Calibri"/>
          <w:b/>
          <w:iCs/>
          <w:u w:val="single"/>
          <w:bdr w:val="single" w:sz="8" w:space="0" w:color="auto"/>
        </w:rPr>
        <w:t>expected</w:t>
      </w:r>
      <w:r w:rsidRPr="00992961">
        <w:rPr>
          <w:rFonts w:eastAsia="Calibri"/>
          <w:sz w:val="16"/>
        </w:rPr>
        <w:t>. While we do explore these in depth, we consider these important aspects of the three corners of the triangle of extinction.5</w:t>
      </w:r>
    </w:p>
    <w:p w14:paraId="45F7E0B4"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Technology and green growth </w:t>
      </w:r>
      <w:r w:rsidRPr="00992961">
        <w:rPr>
          <w:rFonts w:eastAsia="Times New Roman" w:cs="Times New Roman"/>
          <w:b/>
          <w:iCs/>
          <w:sz w:val="26"/>
          <w:u w:val="single"/>
        </w:rPr>
        <w:t>fail</w:t>
      </w:r>
      <w:r w:rsidRPr="00992961">
        <w:rPr>
          <w:rFonts w:eastAsia="Times New Roman" w:cs="Times New Roman"/>
          <w:b/>
          <w:iCs/>
          <w:sz w:val="26"/>
        </w:rPr>
        <w:t>.</w:t>
      </w:r>
    </w:p>
    <w:p w14:paraId="51742FC8" w14:textId="77777777" w:rsidR="00992961" w:rsidRPr="00992961" w:rsidRDefault="00992961" w:rsidP="00992961">
      <w:pPr>
        <w:rPr>
          <w:rFonts w:eastAsia="Calibri"/>
        </w:rPr>
      </w:pPr>
      <w:r w:rsidRPr="00992961">
        <w:rPr>
          <w:rFonts w:eastAsia="Calibri"/>
          <w:b/>
          <w:bCs/>
          <w:sz w:val="26"/>
          <w:szCs w:val="26"/>
        </w:rPr>
        <w:t>Derber 23</w:t>
      </w:r>
      <w:r w:rsidRPr="00992961">
        <w:rPr>
          <w:rFonts w:eastAsia="Calibri"/>
        </w:rPr>
        <w:t xml:space="preserve">, *Professor of Sociology at Boston College, **Experienced organizer (*Charles, **Suren </w:t>
      </w:r>
      <w:proofErr w:type="spellStart"/>
      <w:r w:rsidRPr="00992961">
        <w:rPr>
          <w:rFonts w:eastAsia="Calibri"/>
        </w:rPr>
        <w:t>Moodliar</w:t>
      </w:r>
      <w:proofErr w:type="spellEnd"/>
      <w:r w:rsidRPr="00992961">
        <w:rPr>
          <w:rFonts w:eastAsia="Calibri"/>
        </w:rPr>
        <w:t xml:space="preserve">, “Introduction” in Dying for Capitalism: How Big Money Fuels Extinction and What We Can Do About It, Taylor and Francis, pp. 21-27) </w:t>
      </w:r>
    </w:p>
    <w:p w14:paraId="7159F60D" w14:textId="77777777" w:rsidR="00992961" w:rsidRPr="00992961" w:rsidRDefault="00992961" w:rsidP="00992961">
      <w:pPr>
        <w:rPr>
          <w:rFonts w:eastAsia="Calibri"/>
          <w:sz w:val="16"/>
        </w:rPr>
      </w:pPr>
      <w:r w:rsidRPr="00992961">
        <w:rPr>
          <w:rFonts w:eastAsia="Calibri"/>
          <w:sz w:val="16"/>
        </w:rPr>
        <w:t xml:space="preserve">The extinction stage – and the triangle of extinction that shows its inter- twined perils – is wrapped up not only with all kinds of technological </w:t>
      </w:r>
      <w:proofErr w:type="spellStart"/>
      <w:r w:rsidRPr="00992961">
        <w:rPr>
          <w:rFonts w:eastAsia="Calibri"/>
          <w:sz w:val="16"/>
        </w:rPr>
        <w:t>innova</w:t>
      </w:r>
      <w:proofErr w:type="spellEnd"/>
      <w:r w:rsidRPr="00992961">
        <w:rPr>
          <w:rFonts w:eastAsia="Calibri"/>
          <w:sz w:val="16"/>
        </w:rPr>
        <w:t xml:space="preserve">- </w:t>
      </w:r>
      <w:proofErr w:type="spellStart"/>
      <w:r w:rsidRPr="00992961">
        <w:rPr>
          <w:rFonts w:eastAsia="Calibri"/>
          <w:sz w:val="16"/>
        </w:rPr>
        <w:t>tions</w:t>
      </w:r>
      <w:proofErr w:type="spellEnd"/>
      <w:r w:rsidRPr="00992961">
        <w:rPr>
          <w:rFonts w:eastAsia="Calibri"/>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992961">
        <w:rPr>
          <w:rFonts w:eastAsia="Calibri"/>
          <w:sz w:val="16"/>
        </w:rPr>
        <w:t>minism</w:t>
      </w:r>
      <w:proofErr w:type="spellEnd"/>
      <w:r w:rsidRPr="00992961">
        <w:rPr>
          <w:rFonts w:eastAsia="Calibri"/>
          <w:sz w:val="16"/>
        </w:rPr>
        <w:t xml:space="preserve"> is a way of diverting attention from the dominant economic and </w:t>
      </w:r>
      <w:proofErr w:type="spellStart"/>
      <w:r w:rsidRPr="00992961">
        <w:rPr>
          <w:rFonts w:eastAsia="Calibri"/>
          <w:sz w:val="16"/>
        </w:rPr>
        <w:t>politi</w:t>
      </w:r>
      <w:proofErr w:type="spellEnd"/>
      <w:r w:rsidRPr="00992961">
        <w:rPr>
          <w:rFonts w:eastAsia="Calibri"/>
          <w:sz w:val="16"/>
        </w:rPr>
        <w:t xml:space="preserve">- </w:t>
      </w:r>
      <w:proofErr w:type="spellStart"/>
      <w:r w:rsidRPr="00992961">
        <w:rPr>
          <w:rFonts w:eastAsia="Calibri"/>
          <w:sz w:val="16"/>
        </w:rPr>
        <w:t>cal</w:t>
      </w:r>
      <w:proofErr w:type="spellEnd"/>
      <w:r w:rsidRPr="00992961">
        <w:rPr>
          <w:rFonts w:eastAsia="Calibri"/>
          <w:sz w:val="16"/>
        </w:rPr>
        <w:t xml:space="preserve"> structures creating and ruling the extinction stage. </w:t>
      </w:r>
      <w:r w:rsidRPr="00992961">
        <w:rPr>
          <w:rFonts w:eastAsia="Calibri"/>
          <w:highlight w:val="cyan"/>
          <w:u w:val="single"/>
        </w:rPr>
        <w:t>Elites</w:t>
      </w:r>
      <w:r w:rsidRPr="00992961">
        <w:rPr>
          <w:rFonts w:eastAsia="Calibri"/>
          <w:u w:val="single"/>
        </w:rPr>
        <w:t xml:space="preserve"> are</w:t>
      </w:r>
      <w:r w:rsidRPr="00992961">
        <w:rPr>
          <w:rFonts w:eastAsia="Calibri"/>
          <w:sz w:val="16"/>
        </w:rPr>
        <w:t xml:space="preserve"> </w:t>
      </w:r>
      <w:r w:rsidRPr="00992961">
        <w:rPr>
          <w:rFonts w:eastAsia="Calibri"/>
          <w:b/>
          <w:iCs/>
          <w:u w:val="single"/>
          <w:bdr w:val="single" w:sz="8" w:space="0" w:color="auto"/>
        </w:rPr>
        <w:t>eager</w:t>
      </w:r>
      <w:r w:rsidRPr="00992961">
        <w:rPr>
          <w:rFonts w:eastAsia="Calibri"/>
          <w:sz w:val="16"/>
        </w:rPr>
        <w:t xml:space="preserve"> </w:t>
      </w:r>
      <w:r w:rsidRPr="00992961">
        <w:rPr>
          <w:rFonts w:eastAsia="Calibri"/>
          <w:u w:val="single"/>
        </w:rPr>
        <w:t xml:space="preserve">to </w:t>
      </w:r>
      <w:r w:rsidRPr="00992961">
        <w:rPr>
          <w:rFonts w:eastAsia="Calibri"/>
          <w:highlight w:val="cyan"/>
          <w:u w:val="single"/>
        </w:rPr>
        <w:t>focus on</w:t>
      </w:r>
      <w:r w:rsidRPr="00992961">
        <w:rPr>
          <w:rFonts w:eastAsia="Calibri"/>
          <w:sz w:val="16"/>
          <w:highlight w:val="cyan"/>
        </w:rPr>
        <w:t xml:space="preserve"> </w:t>
      </w:r>
      <w:r w:rsidRPr="00992961">
        <w:rPr>
          <w:rFonts w:eastAsia="Calibri"/>
          <w:b/>
          <w:iCs/>
          <w:highlight w:val="cyan"/>
          <w:u w:val="single"/>
          <w:bdr w:val="single" w:sz="8" w:space="0" w:color="auto"/>
        </w:rPr>
        <w:t>tech</w:t>
      </w:r>
      <w:r w:rsidRPr="00992961">
        <w:rPr>
          <w:rFonts w:eastAsia="Calibri"/>
          <w:sz w:val="16"/>
        </w:rPr>
        <w:t xml:space="preserve">nology </w:t>
      </w:r>
      <w:r w:rsidRPr="00992961">
        <w:rPr>
          <w:rFonts w:eastAsia="Calibri"/>
          <w:highlight w:val="cyan"/>
          <w:u w:val="single"/>
        </w:rPr>
        <w:t>as</w:t>
      </w:r>
      <w:r w:rsidRPr="00992961">
        <w:rPr>
          <w:rFonts w:eastAsia="Calibri"/>
          <w:u w:val="single"/>
        </w:rPr>
        <w:t xml:space="preserve"> both </w:t>
      </w:r>
      <w:r w:rsidRPr="00992961">
        <w:rPr>
          <w:rFonts w:eastAsia="Calibri"/>
          <w:highlight w:val="cyan"/>
          <w:u w:val="single"/>
        </w:rPr>
        <w:t>the</w:t>
      </w:r>
      <w:r w:rsidRPr="00992961">
        <w:rPr>
          <w:rFonts w:eastAsia="Calibri"/>
          <w:sz w:val="16"/>
          <w:highlight w:val="cyan"/>
        </w:rPr>
        <w:t xml:space="preserve"> </w:t>
      </w:r>
      <w:r w:rsidRPr="00992961">
        <w:rPr>
          <w:rFonts w:eastAsia="Calibri"/>
          <w:b/>
          <w:iCs/>
          <w:highlight w:val="cyan"/>
          <w:u w:val="single"/>
          <w:bdr w:val="single" w:sz="8" w:space="0" w:color="auto"/>
        </w:rPr>
        <w:t>cause</w:t>
      </w:r>
      <w:r w:rsidRPr="00992961">
        <w:rPr>
          <w:rFonts w:eastAsia="Calibri"/>
          <w:sz w:val="16"/>
          <w:highlight w:val="cyan"/>
        </w:rPr>
        <w:t xml:space="preserve"> </w:t>
      </w:r>
      <w:r w:rsidRPr="00992961">
        <w:rPr>
          <w:rFonts w:eastAsia="Calibri"/>
          <w:highlight w:val="cyan"/>
          <w:u w:val="single"/>
        </w:rPr>
        <w:t>and</w:t>
      </w:r>
      <w:r w:rsidRPr="00992961">
        <w:rPr>
          <w:rFonts w:eastAsia="Calibri"/>
          <w:u w:val="single"/>
        </w:rPr>
        <w:t xml:space="preserve"> the</w:t>
      </w:r>
      <w:r w:rsidRPr="00992961">
        <w:rPr>
          <w:rFonts w:eastAsia="Calibri"/>
          <w:sz w:val="16"/>
        </w:rPr>
        <w:t xml:space="preserve"> </w:t>
      </w:r>
      <w:r w:rsidRPr="00992961">
        <w:rPr>
          <w:rFonts w:eastAsia="Calibri"/>
          <w:b/>
          <w:iCs/>
          <w:highlight w:val="cyan"/>
          <w:u w:val="single"/>
          <w:bdr w:val="single" w:sz="8" w:space="0" w:color="auto"/>
        </w:rPr>
        <w:t>solution</w:t>
      </w:r>
      <w:r w:rsidRPr="00992961">
        <w:rPr>
          <w:rFonts w:eastAsia="Calibri"/>
          <w:sz w:val="16"/>
        </w:rPr>
        <w:t xml:space="preserve"> </w:t>
      </w:r>
      <w:r w:rsidRPr="00992961">
        <w:rPr>
          <w:rFonts w:eastAsia="Calibri"/>
          <w:u w:val="single"/>
        </w:rPr>
        <w:t>to our current predicaments</w:t>
      </w:r>
      <w:r w:rsidRPr="00992961">
        <w:rPr>
          <w:rFonts w:eastAsia="Calibri"/>
          <w:sz w:val="16"/>
        </w:rPr>
        <w:t xml:space="preserve">, and many environmental theorists embracing the “environmental </w:t>
      </w:r>
      <w:proofErr w:type="spellStart"/>
      <w:r w:rsidRPr="00992961">
        <w:rPr>
          <w:rFonts w:eastAsia="Calibri"/>
          <w:sz w:val="16"/>
        </w:rPr>
        <w:t>moderniza</w:t>
      </w:r>
      <w:proofErr w:type="spellEnd"/>
      <w:r w:rsidRPr="00992961">
        <w:rPr>
          <w:rFonts w:eastAsia="Calibri"/>
          <w:sz w:val="16"/>
        </w:rPr>
        <w:t xml:space="preserve">- </w:t>
      </w:r>
      <w:proofErr w:type="spellStart"/>
      <w:r w:rsidRPr="00992961">
        <w:rPr>
          <w:rFonts w:eastAsia="Calibri"/>
          <w:sz w:val="16"/>
        </w:rPr>
        <w:t>tion</w:t>
      </w:r>
      <w:proofErr w:type="spellEnd"/>
      <w:r w:rsidRPr="00992961">
        <w:rPr>
          <w:rFonts w:eastAsia="Calibri"/>
          <w:sz w:val="16"/>
        </w:rPr>
        <w:t xml:space="preserve">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w:t>
      </w:r>
      <w:r w:rsidRPr="00992961">
        <w:rPr>
          <w:rFonts w:eastAsia="Calibri"/>
          <w:highlight w:val="cyan"/>
          <w:u w:val="single"/>
        </w:rPr>
        <w:t>to</w:t>
      </w:r>
      <w:r w:rsidRPr="00992961">
        <w:rPr>
          <w:rFonts w:eastAsia="Calibri"/>
          <w:sz w:val="16"/>
          <w:highlight w:val="cyan"/>
        </w:rPr>
        <w:t xml:space="preserve"> </w:t>
      </w:r>
      <w:r w:rsidRPr="00992961">
        <w:rPr>
          <w:rFonts w:eastAsia="Calibri"/>
          <w:b/>
          <w:iCs/>
          <w:highlight w:val="cyan"/>
          <w:u w:val="single"/>
          <w:bdr w:val="single" w:sz="8" w:space="0" w:color="auto"/>
        </w:rPr>
        <w:t>sustain survival</w:t>
      </w:r>
      <w:r w:rsidRPr="00992961">
        <w:rPr>
          <w:rFonts w:eastAsia="Calibri"/>
          <w:sz w:val="16"/>
          <w:highlight w:val="cyan"/>
        </w:rPr>
        <w:t xml:space="preserve"> </w:t>
      </w:r>
      <w:r w:rsidRPr="00992961">
        <w:rPr>
          <w:rFonts w:eastAsia="Calibri"/>
          <w:highlight w:val="cyan"/>
          <w:u w:val="single"/>
        </w:rPr>
        <w:t>of</w:t>
      </w:r>
      <w:r w:rsidRPr="00992961">
        <w:rPr>
          <w:rFonts w:eastAsia="Calibri"/>
          <w:u w:val="single"/>
        </w:rPr>
        <w:t xml:space="preserve"> humans and</w:t>
      </w:r>
      <w:r w:rsidRPr="00992961">
        <w:rPr>
          <w:rFonts w:eastAsia="Calibri"/>
          <w:sz w:val="16"/>
        </w:rPr>
        <w:t xml:space="preserve"> </w:t>
      </w:r>
      <w:r w:rsidRPr="00992961">
        <w:rPr>
          <w:rFonts w:eastAsia="Calibri"/>
          <w:b/>
          <w:iCs/>
          <w:u w:val="single"/>
          <w:bdr w:val="single" w:sz="8" w:space="0" w:color="auto"/>
        </w:rPr>
        <w:t xml:space="preserve">all </w:t>
      </w:r>
      <w:r w:rsidRPr="00992961">
        <w:rPr>
          <w:rFonts w:eastAsia="Calibri"/>
          <w:b/>
          <w:iCs/>
          <w:highlight w:val="cyan"/>
          <w:u w:val="single"/>
          <w:bdr w:val="single" w:sz="8" w:space="0" w:color="auto"/>
        </w:rPr>
        <w:t>life</w:t>
      </w:r>
      <w:r w:rsidRPr="00992961">
        <w:rPr>
          <w:rFonts w:eastAsia="Calibri"/>
          <w:sz w:val="16"/>
        </w:rPr>
        <w:t xml:space="preserve"> </w:t>
      </w:r>
      <w:r w:rsidRPr="00992961">
        <w:rPr>
          <w:rFonts w:eastAsia="Calibri"/>
          <w:u w:val="single"/>
        </w:rPr>
        <w:t xml:space="preserve">on the planet </w:t>
      </w:r>
      <w:r w:rsidRPr="00992961">
        <w:rPr>
          <w:rFonts w:eastAsia="Calibri"/>
          <w:highlight w:val="cyan"/>
          <w:u w:val="single"/>
        </w:rPr>
        <w:t>have to</w:t>
      </w:r>
      <w:r w:rsidRPr="00992961">
        <w:rPr>
          <w:rFonts w:eastAsia="Calibri"/>
          <w:u w:val="single"/>
        </w:rPr>
        <w:t xml:space="preserve"> take a systemic perspective</w:t>
      </w:r>
      <w:r w:rsidRPr="00992961">
        <w:rPr>
          <w:rFonts w:eastAsia="Calibri"/>
          <w:sz w:val="16"/>
        </w:rPr>
        <w:t xml:space="preserve">, </w:t>
      </w:r>
      <w:r w:rsidRPr="00992961">
        <w:rPr>
          <w:rFonts w:eastAsia="Calibri"/>
          <w:b/>
          <w:iCs/>
          <w:highlight w:val="cyan"/>
          <w:u w:val="single"/>
          <w:bdr w:val="single" w:sz="8" w:space="0" w:color="auto"/>
        </w:rPr>
        <w:t>focus</w:t>
      </w:r>
      <w:r w:rsidRPr="00992961">
        <w:rPr>
          <w:rFonts w:eastAsia="Calibri"/>
          <w:sz w:val="16"/>
        </w:rPr>
        <w:t xml:space="preserve">ing </w:t>
      </w:r>
      <w:r w:rsidRPr="00992961">
        <w:rPr>
          <w:rFonts w:eastAsia="Calibri"/>
          <w:highlight w:val="cyan"/>
          <w:u w:val="single"/>
        </w:rPr>
        <w:t>on</w:t>
      </w:r>
      <w:r w:rsidRPr="00992961">
        <w:rPr>
          <w:rFonts w:eastAsia="Calibri"/>
          <w:sz w:val="16"/>
        </w:rPr>
        <w:t xml:space="preserve"> the </w:t>
      </w:r>
      <w:r w:rsidRPr="00992961">
        <w:rPr>
          <w:rFonts w:eastAsia="Calibri"/>
          <w:b/>
          <w:iCs/>
          <w:highlight w:val="cyan"/>
          <w:u w:val="single"/>
          <w:bdr w:val="single" w:sz="8" w:space="0" w:color="auto"/>
        </w:rPr>
        <w:t>power structures</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elites</w:t>
      </w:r>
      <w:r w:rsidRPr="00992961">
        <w:rPr>
          <w:rFonts w:eastAsia="Calibri"/>
          <w:sz w:val="16"/>
        </w:rPr>
        <w:t xml:space="preserve"> </w:t>
      </w:r>
      <w:r w:rsidRPr="00992961">
        <w:rPr>
          <w:rFonts w:eastAsia="Calibri"/>
          <w:u w:val="single"/>
        </w:rPr>
        <w:t>that benefit</w:t>
      </w:r>
      <w:r w:rsidRPr="00992961">
        <w:rPr>
          <w:rFonts w:eastAsia="Calibri"/>
          <w:sz w:val="16"/>
        </w:rPr>
        <w:t xml:space="preserve"> </w:t>
      </w:r>
      <w:r w:rsidRPr="00992961">
        <w:rPr>
          <w:rFonts w:eastAsia="Calibri"/>
          <w:b/>
          <w:iCs/>
          <w:u w:val="single"/>
          <w:bdr w:val="single" w:sz="8" w:space="0" w:color="auto"/>
        </w:rPr>
        <w:t>the most</w:t>
      </w:r>
      <w:r w:rsidRPr="00992961">
        <w:rPr>
          <w:rFonts w:eastAsia="Calibri"/>
          <w:sz w:val="16"/>
        </w:rPr>
        <w:t xml:space="preserve"> </w:t>
      </w:r>
      <w:r w:rsidRPr="00992961">
        <w:rPr>
          <w:rFonts w:eastAsia="Calibri"/>
          <w:u w:val="single"/>
        </w:rPr>
        <w:t xml:space="preserve">from the current </w:t>
      </w:r>
      <w:r w:rsidRPr="00992961">
        <w:rPr>
          <w:rFonts w:eastAsia="Calibri"/>
          <w:b/>
          <w:iCs/>
          <w:u w:val="single"/>
          <w:bdr w:val="single" w:sz="8" w:space="0" w:color="auto"/>
        </w:rPr>
        <w:t>extinction stage</w:t>
      </w:r>
      <w:r w:rsidRPr="00992961">
        <w:rPr>
          <w:rFonts w:eastAsia="Calibri"/>
          <w:sz w:val="16"/>
        </w:rPr>
        <w:t>, even though it will ultimately kill them along with everyone else.</w:t>
      </w:r>
    </w:p>
    <w:p w14:paraId="23414E3B" w14:textId="77777777" w:rsidR="00992961" w:rsidRPr="00992961" w:rsidRDefault="00992961" w:rsidP="00992961">
      <w:pPr>
        <w:rPr>
          <w:rFonts w:eastAsia="Calibri"/>
          <w:sz w:val="16"/>
        </w:rPr>
      </w:pPr>
      <w:r w:rsidRPr="00992961">
        <w:rPr>
          <w:rFonts w:eastAsia="Calibri"/>
          <w:sz w:val="16"/>
        </w:rPr>
        <w:t>Caveats on Capitalism and Extinction</w:t>
      </w:r>
    </w:p>
    <w:p w14:paraId="1B62EA81" w14:textId="77777777" w:rsidR="00992961" w:rsidRPr="00992961" w:rsidRDefault="00992961" w:rsidP="00992961">
      <w:pPr>
        <w:rPr>
          <w:rFonts w:eastAsia="Calibri"/>
          <w:sz w:val="16"/>
        </w:rPr>
      </w:pPr>
      <w:r w:rsidRPr="00992961">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CCB0BC3" w14:textId="77777777" w:rsidR="00992961" w:rsidRPr="00992961" w:rsidRDefault="00992961" w:rsidP="00992961">
      <w:pPr>
        <w:rPr>
          <w:rFonts w:eastAsia="Calibri"/>
          <w:sz w:val="16"/>
        </w:rPr>
      </w:pPr>
      <w:r w:rsidRPr="00992961">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w:t>
      </w:r>
      <w:r w:rsidRPr="00992961">
        <w:rPr>
          <w:rFonts w:eastAsia="Calibri"/>
          <w:highlight w:val="cyan"/>
          <w:u w:val="single"/>
        </w:rPr>
        <w:t>proponents argue</w:t>
      </w:r>
      <w:r w:rsidRPr="00992961">
        <w:rPr>
          <w:rFonts w:eastAsia="Calibri"/>
          <w:u w:val="single"/>
        </w:rPr>
        <w:t xml:space="preserve"> that</w:t>
      </w:r>
      <w:r w:rsidRPr="00992961">
        <w:rPr>
          <w:rFonts w:eastAsia="Calibri"/>
          <w:sz w:val="16"/>
        </w:rPr>
        <w:t xml:space="preserve"> </w:t>
      </w:r>
      <w:r w:rsidRPr="00992961">
        <w:rPr>
          <w:rFonts w:eastAsia="Calibri"/>
          <w:b/>
          <w:iCs/>
          <w:highlight w:val="cyan"/>
          <w:u w:val="single"/>
          <w:bdr w:val="single" w:sz="8" w:space="0" w:color="auto"/>
        </w:rPr>
        <w:t>the market</w:t>
      </w:r>
      <w:r w:rsidRPr="00992961">
        <w:rPr>
          <w:rFonts w:eastAsia="Calibri"/>
          <w:sz w:val="16"/>
        </w:rPr>
        <w:t xml:space="preserve"> itself </w:t>
      </w:r>
      <w:r w:rsidRPr="00992961">
        <w:rPr>
          <w:rFonts w:eastAsia="Calibri"/>
          <w:highlight w:val="cyan"/>
          <w:u w:val="single"/>
        </w:rPr>
        <w:t>is driving</w:t>
      </w:r>
      <w:r w:rsidRPr="00992961">
        <w:rPr>
          <w:rFonts w:eastAsia="Calibri"/>
          <w:u w:val="single"/>
        </w:rPr>
        <w:t xml:space="preserve"> Big Oil and Gas toward</w:t>
      </w:r>
      <w:r w:rsidRPr="00992961">
        <w:rPr>
          <w:rFonts w:eastAsia="Calibri"/>
          <w:sz w:val="16"/>
        </w:rPr>
        <w:t xml:space="preserve"> producing more </w:t>
      </w:r>
      <w:r w:rsidRPr="00992961">
        <w:rPr>
          <w:rFonts w:eastAsia="Calibri"/>
          <w:b/>
          <w:iCs/>
          <w:highlight w:val="cyan"/>
          <w:u w:val="single"/>
          <w:bdr w:val="single" w:sz="8" w:space="0" w:color="auto"/>
        </w:rPr>
        <w:t>green energy</w:t>
      </w:r>
      <w:r w:rsidRPr="00992961">
        <w:rPr>
          <w:rFonts w:eastAsia="Calibri"/>
          <w:sz w:val="16"/>
        </w:rPr>
        <w:t xml:space="preserve">, the ultimate solution to climate change. </w:t>
      </w:r>
      <w:r w:rsidRPr="00992961">
        <w:rPr>
          <w:rFonts w:eastAsia="Calibri"/>
          <w:highlight w:val="cyan"/>
          <w:u w:val="single"/>
        </w:rPr>
        <w:t>But</w:t>
      </w:r>
      <w:r w:rsidRPr="00992961">
        <w:rPr>
          <w:rFonts w:eastAsia="Calibri"/>
          <w:sz w:val="16"/>
        </w:rPr>
        <w:t xml:space="preserve"> while these market factors are real and should be recognized as highly important, </w:t>
      </w:r>
      <w:r w:rsidRPr="00992961">
        <w:rPr>
          <w:rFonts w:eastAsia="Calibri"/>
          <w:highlight w:val="cyan"/>
          <w:u w:val="single"/>
        </w:rPr>
        <w:t>they do not create the</w:t>
      </w:r>
      <w:r w:rsidRPr="00992961">
        <w:rPr>
          <w:rFonts w:eastAsia="Calibri"/>
          <w:sz w:val="16"/>
          <w:highlight w:val="cyan"/>
        </w:rPr>
        <w:t xml:space="preserve"> </w:t>
      </w:r>
      <w:r w:rsidRPr="00992961">
        <w:rPr>
          <w:rFonts w:eastAsia="Calibri"/>
          <w:b/>
          <w:iCs/>
          <w:highlight w:val="cyan"/>
          <w:u w:val="single"/>
          <w:bdr w:val="single" w:sz="8" w:space="0" w:color="auto"/>
        </w:rPr>
        <w:t>scope</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speed</w:t>
      </w:r>
      <w:r w:rsidRPr="00992961">
        <w:rPr>
          <w:rFonts w:eastAsia="Calibri"/>
          <w:sz w:val="16"/>
        </w:rPr>
        <w:t xml:space="preserve"> </w:t>
      </w:r>
      <w:r w:rsidRPr="00992961">
        <w:rPr>
          <w:rFonts w:eastAsia="Calibri"/>
          <w:u w:val="single"/>
        </w:rPr>
        <w:t xml:space="preserve">of change needed </w:t>
      </w:r>
      <w:r w:rsidRPr="00992961">
        <w:rPr>
          <w:rFonts w:eastAsia="Calibri"/>
          <w:highlight w:val="cyan"/>
          <w:u w:val="single"/>
        </w:rPr>
        <w:t>to</w:t>
      </w:r>
      <w:r w:rsidRPr="00992961">
        <w:rPr>
          <w:rFonts w:eastAsia="Calibri"/>
          <w:sz w:val="16"/>
          <w:highlight w:val="cyan"/>
        </w:rPr>
        <w:t xml:space="preserve"> </w:t>
      </w:r>
      <w:r w:rsidRPr="00992961">
        <w:rPr>
          <w:rFonts w:eastAsia="Calibri"/>
          <w:b/>
          <w:iCs/>
          <w:highlight w:val="cyan"/>
          <w:u w:val="single"/>
          <w:bdr w:val="single" w:sz="8" w:space="0" w:color="auto"/>
        </w:rPr>
        <w:t>prevent</w:t>
      </w:r>
      <w:r w:rsidRPr="00992961">
        <w:rPr>
          <w:rFonts w:eastAsia="Calibri"/>
          <w:sz w:val="16"/>
          <w:highlight w:val="cyan"/>
        </w:rPr>
        <w:t xml:space="preserve"> </w:t>
      </w:r>
      <w:r w:rsidRPr="00992961">
        <w:rPr>
          <w:rFonts w:eastAsia="Calibri"/>
          <w:highlight w:val="cyan"/>
          <w:u w:val="single"/>
        </w:rPr>
        <w:t>climate catastrophe</w:t>
      </w:r>
      <w:r w:rsidRPr="00992961">
        <w:rPr>
          <w:rFonts w:eastAsia="Calibri"/>
          <w:sz w:val="16"/>
        </w:rPr>
        <w:t xml:space="preserve">. The </w:t>
      </w:r>
      <w:r w:rsidRPr="00992961">
        <w:rPr>
          <w:rFonts w:eastAsia="Calibri"/>
          <w:b/>
          <w:iCs/>
          <w:highlight w:val="cyan"/>
          <w:u w:val="single"/>
          <w:bdr w:val="single" w:sz="8" w:space="0" w:color="auto"/>
        </w:rPr>
        <w:t>oil</w:t>
      </w:r>
      <w:r w:rsidRPr="00992961">
        <w:rPr>
          <w:rFonts w:eastAsia="Calibri"/>
          <w:sz w:val="16"/>
          <w:highlight w:val="cyan"/>
        </w:rPr>
        <w:t xml:space="preserve"> </w:t>
      </w:r>
      <w:r w:rsidRPr="00992961">
        <w:rPr>
          <w:rFonts w:eastAsia="Calibri"/>
          <w:highlight w:val="cyan"/>
          <w:u w:val="single"/>
        </w:rPr>
        <w:t>and</w:t>
      </w:r>
      <w:r w:rsidRPr="00992961">
        <w:rPr>
          <w:rFonts w:eastAsia="Calibri"/>
          <w:sz w:val="16"/>
          <w:highlight w:val="cyan"/>
        </w:rPr>
        <w:t xml:space="preserve"> </w:t>
      </w:r>
      <w:r w:rsidRPr="00992961">
        <w:rPr>
          <w:rFonts w:eastAsia="Calibri"/>
          <w:b/>
          <w:iCs/>
          <w:highlight w:val="cyan"/>
          <w:u w:val="single"/>
          <w:bdr w:val="single" w:sz="8" w:space="0" w:color="auto"/>
        </w:rPr>
        <w:t>gas</w:t>
      </w:r>
      <w:r w:rsidRPr="00992961">
        <w:rPr>
          <w:rFonts w:eastAsia="Calibri"/>
          <w:sz w:val="16"/>
        </w:rPr>
        <w:t xml:space="preserve"> companies </w:t>
      </w:r>
      <w:r w:rsidRPr="00992961">
        <w:rPr>
          <w:rFonts w:eastAsia="Calibri"/>
          <w:highlight w:val="cyan"/>
          <w:u w:val="single"/>
        </w:rPr>
        <w:t>have too much</w:t>
      </w:r>
      <w:r w:rsidRPr="00992961">
        <w:rPr>
          <w:rFonts w:eastAsia="Calibri"/>
          <w:sz w:val="16"/>
          <w:highlight w:val="cyan"/>
        </w:rPr>
        <w:t xml:space="preserve"> </w:t>
      </w:r>
      <w:r w:rsidRPr="00992961">
        <w:rPr>
          <w:rFonts w:eastAsia="Calibri"/>
          <w:b/>
          <w:iCs/>
          <w:highlight w:val="cyan"/>
          <w:u w:val="single"/>
          <w:bdr w:val="single" w:sz="8" w:space="0" w:color="auto"/>
        </w:rPr>
        <w:t>profit</w:t>
      </w:r>
      <w:r w:rsidRPr="00992961">
        <w:rPr>
          <w:rFonts w:eastAsia="Calibri"/>
          <w:sz w:val="16"/>
          <w:highlight w:val="cyan"/>
        </w:rPr>
        <w:t xml:space="preserve"> </w:t>
      </w:r>
      <w:r w:rsidRPr="00992961">
        <w:rPr>
          <w:rFonts w:eastAsia="Calibri"/>
          <w:highlight w:val="cyan"/>
          <w:u w:val="single"/>
        </w:rPr>
        <w:t>“sunk” into</w:t>
      </w:r>
      <w:r w:rsidRPr="00992961">
        <w:rPr>
          <w:rFonts w:eastAsia="Calibri"/>
          <w:u w:val="single"/>
        </w:rPr>
        <w:t xml:space="preserve"> the</w:t>
      </w:r>
      <w:r w:rsidRPr="00992961">
        <w:rPr>
          <w:rFonts w:eastAsia="Calibri"/>
          <w:sz w:val="16"/>
        </w:rPr>
        <w:t xml:space="preserve"> </w:t>
      </w:r>
      <w:r w:rsidRPr="00992961">
        <w:rPr>
          <w:rFonts w:eastAsia="Calibri"/>
          <w:b/>
          <w:iCs/>
          <w:highlight w:val="cyan"/>
          <w:u w:val="single"/>
          <w:bdr w:val="single" w:sz="8" w:space="0" w:color="auto"/>
        </w:rPr>
        <w:t>carbon infrastructure</w:t>
      </w:r>
      <w:r w:rsidRPr="00992961">
        <w:rPr>
          <w:rFonts w:eastAsia="Calibri"/>
          <w:sz w:val="16"/>
        </w:rPr>
        <w:t xml:space="preserve"> </w:t>
      </w:r>
      <w:r w:rsidRPr="00992961">
        <w:rPr>
          <w:rFonts w:eastAsia="Calibri"/>
          <w:u w:val="single"/>
        </w:rPr>
        <w:t>and the oil reserves they enjoy</w:t>
      </w:r>
      <w:r w:rsidRPr="00992961">
        <w:rPr>
          <w:rFonts w:eastAsia="Calibri"/>
          <w:sz w:val="16"/>
        </w:rPr>
        <w:t xml:space="preserve"> </w:t>
      </w:r>
      <w:proofErr w:type="gramStart"/>
      <w:r w:rsidRPr="00992961">
        <w:rPr>
          <w:rFonts w:eastAsia="Calibri"/>
          <w:b/>
          <w:iCs/>
          <w:highlight w:val="cyan"/>
          <w:u w:val="single"/>
          <w:bdr w:val="single" w:sz="8" w:space="0" w:color="auto"/>
        </w:rPr>
        <w:t>to jettison</w:t>
      </w:r>
      <w:proofErr w:type="gramEnd"/>
      <w:r w:rsidRPr="00992961">
        <w:rPr>
          <w:rFonts w:eastAsia="Calibri"/>
          <w:sz w:val="16"/>
        </w:rPr>
        <w:t xml:space="preserve"> </w:t>
      </w:r>
      <w:r w:rsidRPr="00992961">
        <w:rPr>
          <w:rFonts w:eastAsia="Calibri"/>
          <w:u w:val="single"/>
        </w:rPr>
        <w:t>their short-term but vast returns</w:t>
      </w:r>
      <w:r w:rsidRPr="00992961">
        <w:rPr>
          <w:rFonts w:eastAsia="Calibri"/>
          <w:sz w:val="16"/>
        </w:rPr>
        <w:t xml:space="preserve">; they will advertise themselves as “going green,” even as they commit themselves to getting as much profit out of dirty carbon energy as possible before shifting to a sustainable energy system. In the short to medium term, while </w:t>
      </w:r>
      <w:r w:rsidRPr="00992961">
        <w:rPr>
          <w:rFonts w:eastAsia="Calibri"/>
          <w:u w:val="single"/>
        </w:rPr>
        <w:t xml:space="preserve">the </w:t>
      </w:r>
      <w:r w:rsidRPr="00992961">
        <w:rPr>
          <w:rFonts w:eastAsia="Calibri"/>
          <w:highlight w:val="cyan"/>
          <w:u w:val="single"/>
        </w:rPr>
        <w:t>corporations</w:t>
      </w:r>
      <w:r w:rsidRPr="00992961">
        <w:rPr>
          <w:rFonts w:eastAsia="Calibri"/>
          <w:sz w:val="16"/>
        </w:rPr>
        <w:t xml:space="preserve"> begin to shift toward major new green technologies such as electric cars, they </w:t>
      </w:r>
      <w:r w:rsidRPr="00992961">
        <w:rPr>
          <w:rFonts w:eastAsia="Calibri"/>
          <w:highlight w:val="cyan"/>
          <w:u w:val="single"/>
        </w:rPr>
        <w:t>will</w:t>
      </w:r>
      <w:r w:rsidRPr="00992961">
        <w:rPr>
          <w:rFonts w:eastAsia="Calibri"/>
          <w:sz w:val="16"/>
          <w:highlight w:val="cyan"/>
        </w:rPr>
        <w:t xml:space="preserve"> </w:t>
      </w:r>
      <w:r w:rsidRPr="00992961">
        <w:rPr>
          <w:rFonts w:eastAsia="Calibri"/>
          <w:b/>
          <w:iCs/>
          <w:highlight w:val="cyan"/>
          <w:u w:val="single"/>
          <w:bdr w:val="single" w:sz="8" w:space="0" w:color="auto"/>
        </w:rPr>
        <w:t>block</w:t>
      </w:r>
      <w:r w:rsidRPr="00992961">
        <w:rPr>
          <w:rFonts w:eastAsia="Calibri"/>
          <w:sz w:val="16"/>
          <w:highlight w:val="cyan"/>
        </w:rPr>
        <w:t xml:space="preserve"> </w:t>
      </w:r>
      <w:r w:rsidRPr="00992961">
        <w:rPr>
          <w:rFonts w:eastAsia="Calibri"/>
          <w:highlight w:val="cyan"/>
          <w:u w:val="single"/>
        </w:rPr>
        <w:t>the systemic change we need, pushing</w:t>
      </w:r>
      <w:r w:rsidRPr="00992961">
        <w:rPr>
          <w:rFonts w:eastAsia="Calibri"/>
          <w:u w:val="single"/>
        </w:rPr>
        <w:t xml:space="preserve"> us in the name of</w:t>
      </w:r>
      <w:r w:rsidRPr="00992961">
        <w:rPr>
          <w:rFonts w:eastAsia="Calibri"/>
          <w:sz w:val="16"/>
        </w:rPr>
        <w:t xml:space="preserve"> </w:t>
      </w:r>
      <w:r w:rsidRPr="00992961">
        <w:rPr>
          <w:rFonts w:eastAsia="Calibri"/>
          <w:b/>
          <w:iCs/>
          <w:highlight w:val="cyan"/>
          <w:u w:val="single"/>
          <w:bdr w:val="single" w:sz="8" w:space="0" w:color="auto"/>
        </w:rPr>
        <w:t>green capitalism</w:t>
      </w:r>
      <w:r w:rsidRPr="00992961">
        <w:rPr>
          <w:rFonts w:eastAsia="Calibri"/>
          <w:sz w:val="16"/>
          <w:highlight w:val="cyan"/>
        </w:rPr>
        <w:t xml:space="preserve"> </w:t>
      </w:r>
      <w:r w:rsidRPr="00992961">
        <w:rPr>
          <w:rFonts w:eastAsia="Calibri"/>
          <w:highlight w:val="cyan"/>
          <w:u w:val="single"/>
        </w:rPr>
        <w:t>toward</w:t>
      </w:r>
      <w:r w:rsidRPr="00992961">
        <w:rPr>
          <w:rFonts w:eastAsia="Calibri"/>
          <w:sz w:val="16"/>
        </w:rPr>
        <w:t xml:space="preserve"> </w:t>
      </w:r>
      <w:r w:rsidRPr="00992961">
        <w:rPr>
          <w:rFonts w:eastAsia="Calibri"/>
          <w:b/>
          <w:iCs/>
          <w:u w:val="single"/>
          <w:bdr w:val="single" w:sz="8" w:space="0" w:color="auto"/>
        </w:rPr>
        <w:t xml:space="preserve">climate </w:t>
      </w:r>
      <w:r w:rsidRPr="00992961">
        <w:rPr>
          <w:rFonts w:eastAsia="Calibri"/>
          <w:b/>
          <w:iCs/>
          <w:highlight w:val="cyan"/>
          <w:u w:val="single"/>
          <w:bdr w:val="single" w:sz="8" w:space="0" w:color="auto"/>
        </w:rPr>
        <w:t>extinction</w:t>
      </w:r>
      <w:r w:rsidRPr="00992961">
        <w:rPr>
          <w:rFonts w:eastAsia="Calibri"/>
          <w:sz w:val="16"/>
        </w:rPr>
        <w:t>.</w:t>
      </w:r>
    </w:p>
    <w:p w14:paraId="548F1AD2" w14:textId="77777777" w:rsidR="00992961" w:rsidRPr="00992961" w:rsidRDefault="00992961" w:rsidP="00992961">
      <w:pPr>
        <w:rPr>
          <w:rFonts w:eastAsia="Calibri"/>
          <w:sz w:val="16"/>
        </w:rPr>
      </w:pPr>
    </w:p>
    <w:p w14:paraId="1104C21C" w14:textId="77777777" w:rsidR="00992961" w:rsidRPr="00992961" w:rsidRDefault="00992961" w:rsidP="00992961">
      <w:pPr>
        <w:keepNext/>
        <w:keepLines/>
        <w:spacing w:before="40" w:after="0"/>
        <w:outlineLvl w:val="3"/>
        <w:rPr>
          <w:rFonts w:eastAsia="Times New Roman" w:cs="Times New Roman"/>
          <w:b/>
          <w:iCs/>
          <w:sz w:val="26"/>
        </w:rPr>
      </w:pPr>
      <w:bookmarkStart w:id="1" w:name="_Hlk208836115"/>
      <w:r w:rsidRPr="00992961">
        <w:rPr>
          <w:rFonts w:eastAsia="Times New Roman" w:cs="Times New Roman"/>
          <w:b/>
          <w:iCs/>
          <w:sz w:val="26"/>
        </w:rPr>
        <w:t xml:space="preserve">The alt: the United States Federal Government should mandate transition to a democratically planned, worker-owned economy. </w:t>
      </w:r>
    </w:p>
    <w:p w14:paraId="7E975B26" w14:textId="77777777" w:rsidR="00992961" w:rsidRPr="00992961" w:rsidRDefault="00992961" w:rsidP="00992961">
      <w:pPr>
        <w:rPr>
          <w:rFonts w:eastAsia="Calibri"/>
        </w:rPr>
      </w:pPr>
    </w:p>
    <w:p w14:paraId="0F90BCBD"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Abolition of private ownership and social management of production </w:t>
      </w:r>
      <w:r w:rsidRPr="00992961">
        <w:rPr>
          <w:rFonts w:eastAsia="Times New Roman" w:cs="Times New Roman"/>
          <w:b/>
          <w:iCs/>
          <w:sz w:val="26"/>
          <w:u w:val="single"/>
        </w:rPr>
        <w:t xml:space="preserve">frees </w:t>
      </w:r>
      <w:r w:rsidRPr="00992961">
        <w:rPr>
          <w:rFonts w:eastAsia="Times New Roman" w:cs="Times New Roman"/>
          <w:b/>
          <w:iCs/>
          <w:sz w:val="26"/>
        </w:rPr>
        <w:t xml:space="preserve">the economy from markets and corporate control. </w:t>
      </w:r>
      <w:r w:rsidRPr="00992961">
        <w:rPr>
          <w:rFonts w:eastAsia="Times New Roman" w:cs="Times New Roman"/>
          <w:b/>
          <w:iCs/>
          <w:sz w:val="26"/>
          <w:u w:val="single"/>
        </w:rPr>
        <w:t xml:space="preserve">Only this </w:t>
      </w:r>
      <w:r w:rsidRPr="00992961">
        <w:rPr>
          <w:rFonts w:eastAsia="Times New Roman" w:cs="Times New Roman"/>
          <w:b/>
          <w:iCs/>
          <w:sz w:val="26"/>
        </w:rPr>
        <w:t xml:space="preserve">creates genuine worker power and reorients the economy away from profit and towards collective need. </w:t>
      </w:r>
    </w:p>
    <w:p w14:paraId="3EA562EC" w14:textId="77777777" w:rsidR="00992961" w:rsidRPr="00992961" w:rsidRDefault="00992961" w:rsidP="00992961">
      <w:pPr>
        <w:rPr>
          <w:rFonts w:eastAsia="Calibri"/>
        </w:rPr>
      </w:pPr>
      <w:bookmarkStart w:id="2" w:name="_Hlk208905835"/>
      <w:r w:rsidRPr="00992961">
        <w:rPr>
          <w:rFonts w:eastAsia="Calibri"/>
          <w:b/>
          <w:bCs/>
          <w:sz w:val="26"/>
          <w:szCs w:val="26"/>
        </w:rPr>
        <w:t>Wetzel 22</w:t>
      </w:r>
      <w:r w:rsidRPr="00992961">
        <w:rPr>
          <w:rFonts w:eastAsia="Calibri"/>
        </w:rPr>
        <w:t xml:space="preserve">, Professor of Philosophy at the University of Wisconsin-Milwaukee, experienced labor organizer. (Tom, “Overcoming Capitalism: Strategy for the Working Class in the 21st Century” AK Press, 2022, p. 299-311) </w:t>
      </w:r>
      <w:bookmarkEnd w:id="1"/>
      <w:bookmarkEnd w:id="2"/>
    </w:p>
    <w:p w14:paraId="69D0BD6A" w14:textId="77777777" w:rsidR="00992961" w:rsidRPr="00992961" w:rsidRDefault="00992961" w:rsidP="00992961">
      <w:pPr>
        <w:rPr>
          <w:rFonts w:eastAsia="Calibri"/>
          <w:sz w:val="16"/>
        </w:rPr>
      </w:pPr>
      <w:r w:rsidRPr="00992961">
        <w:rPr>
          <w:rFonts w:eastAsia="Calibri"/>
          <w:sz w:val="16"/>
        </w:rPr>
        <w:t xml:space="preserve">Moreover, </w:t>
      </w:r>
      <w:r w:rsidRPr="00992961">
        <w:rPr>
          <w:rFonts w:eastAsia="Calibri"/>
          <w:highlight w:val="cyan"/>
          <w:u w:val="single"/>
        </w:rPr>
        <w:t xml:space="preserve">workers </w:t>
      </w:r>
      <w:r w:rsidRPr="00992961">
        <w:rPr>
          <w:rFonts w:eastAsia="Calibri"/>
          <w:b/>
          <w:iCs/>
          <w:highlight w:val="cyan"/>
          <w:u w:val="single"/>
          <w:bdr w:val="single" w:sz="8" w:space="0" w:color="auto"/>
        </w:rPr>
        <w:t>taking over</w:t>
      </w:r>
      <w:r w:rsidRPr="00992961">
        <w:rPr>
          <w:rFonts w:eastAsia="Calibri"/>
          <w:u w:val="single"/>
        </w:rPr>
        <w:t xml:space="preserve"> all </w:t>
      </w:r>
      <w:r w:rsidRPr="00992961">
        <w:rPr>
          <w:rFonts w:eastAsia="Calibri"/>
          <w:highlight w:val="cyan"/>
          <w:u w:val="single"/>
        </w:rPr>
        <w:t>the</w:t>
      </w:r>
      <w:r w:rsidRPr="00992961">
        <w:rPr>
          <w:rFonts w:eastAsia="Calibri"/>
          <w:u w:val="single"/>
        </w:rPr>
        <w:t xml:space="preserve"> various </w:t>
      </w:r>
      <w:r w:rsidRPr="00992961">
        <w:rPr>
          <w:rFonts w:eastAsia="Calibri"/>
          <w:highlight w:val="cyan"/>
          <w:u w:val="single"/>
        </w:rPr>
        <w:t xml:space="preserve">nodes where they </w:t>
      </w:r>
      <w:r w:rsidRPr="00992961">
        <w:rPr>
          <w:rFonts w:eastAsia="Calibri"/>
          <w:b/>
          <w:iCs/>
          <w:highlight w:val="cyan"/>
          <w:u w:val="single"/>
          <w:bdr w:val="single" w:sz="8" w:space="0" w:color="auto"/>
        </w:rPr>
        <w:t>work</w:t>
      </w:r>
      <w:r w:rsidRPr="00992961">
        <w:rPr>
          <w:rFonts w:eastAsia="Calibri"/>
          <w:u w:val="single"/>
        </w:rPr>
        <w:t xml:space="preserve"> in the system of </w:t>
      </w:r>
      <w:r w:rsidRPr="00992961">
        <w:rPr>
          <w:rFonts w:eastAsia="Calibri"/>
          <w:b/>
          <w:iCs/>
          <w:u w:val="single"/>
          <w:bdr w:val="single" w:sz="8" w:space="0" w:color="auto"/>
        </w:rPr>
        <w:t>social production</w:t>
      </w:r>
      <w:r w:rsidRPr="00992961">
        <w:rPr>
          <w:rFonts w:eastAsia="Calibri"/>
          <w:u w:val="single"/>
        </w:rPr>
        <w:t xml:space="preserve"> </w:t>
      </w:r>
      <w:r w:rsidRPr="00992961">
        <w:rPr>
          <w:rFonts w:eastAsia="Calibri"/>
          <w:highlight w:val="cyan"/>
          <w:u w:val="single"/>
        </w:rPr>
        <w:t xml:space="preserve">is </w:t>
      </w:r>
      <w:r w:rsidRPr="00992961">
        <w:rPr>
          <w:rFonts w:eastAsia="Calibri"/>
          <w:b/>
          <w:iCs/>
          <w:highlight w:val="cyan"/>
          <w:u w:val="single"/>
          <w:bdr w:val="single" w:sz="8" w:space="0" w:color="auto"/>
        </w:rPr>
        <w:t>strategically central</w:t>
      </w:r>
      <w:r w:rsidRPr="00992961">
        <w:rPr>
          <w:rFonts w:eastAsia="Calibri"/>
          <w:highlight w:val="cyan"/>
          <w:u w:val="single"/>
        </w:rPr>
        <w:t xml:space="preserve"> to the </w:t>
      </w:r>
      <w:proofErr w:type="gramStart"/>
      <w:r w:rsidRPr="00992961">
        <w:rPr>
          <w:rFonts w:eastAsia="Calibri"/>
          <w:highlight w:val="cyan"/>
          <w:u w:val="single"/>
        </w:rPr>
        <w:t>working class</w:t>
      </w:r>
      <w:proofErr w:type="gramEnd"/>
      <w:r w:rsidRPr="00992961">
        <w:rPr>
          <w:rFonts w:eastAsia="Calibri"/>
          <w:highlight w:val="cyan"/>
          <w:u w:val="single"/>
        </w:rPr>
        <w:t xml:space="preserve"> </w:t>
      </w:r>
      <w:r w:rsidRPr="00992961">
        <w:rPr>
          <w:rFonts w:eastAsia="Calibri"/>
          <w:b/>
          <w:iCs/>
          <w:highlight w:val="cyan"/>
          <w:u w:val="single"/>
          <w:bdr w:val="single" w:sz="8" w:space="0" w:color="auto"/>
        </w:rPr>
        <w:t>gaining power</w:t>
      </w:r>
      <w:r w:rsidRPr="00992961">
        <w:rPr>
          <w:rFonts w:eastAsia="Calibri"/>
          <w:u w:val="single"/>
        </w:rPr>
        <w:t xml:space="preserve"> in society.</w:t>
      </w:r>
      <w:r w:rsidRPr="00992961">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992961">
        <w:rPr>
          <w:rFonts w:eastAsia="Calibri"/>
          <w:u w:val="single"/>
        </w:rPr>
        <w:t xml:space="preserve">Here is a basic truth: </w:t>
      </w:r>
      <w:r w:rsidRPr="00992961">
        <w:rPr>
          <w:rFonts w:eastAsia="Calibri"/>
          <w:highlight w:val="cyan"/>
          <w:u w:val="single"/>
        </w:rPr>
        <w:t xml:space="preserve">If workers do not </w:t>
      </w:r>
      <w:r w:rsidRPr="00992961">
        <w:rPr>
          <w:rFonts w:eastAsia="Calibri"/>
          <w:b/>
          <w:iCs/>
          <w:highlight w:val="cyan"/>
          <w:u w:val="single"/>
          <w:bdr w:val="single" w:sz="8" w:space="0" w:color="auto"/>
        </w:rPr>
        <w:t>control</w:t>
      </w:r>
      <w:r w:rsidRPr="00992961">
        <w:rPr>
          <w:rFonts w:eastAsia="Calibri"/>
          <w:highlight w:val="cyan"/>
          <w:u w:val="single"/>
        </w:rPr>
        <w:t xml:space="preserve"> their own </w:t>
      </w:r>
      <w:r w:rsidRPr="00992961">
        <w:rPr>
          <w:rFonts w:eastAsia="Calibri"/>
          <w:b/>
          <w:iCs/>
          <w:highlight w:val="cyan"/>
          <w:u w:val="single"/>
          <w:bdr w:val="single" w:sz="8" w:space="0" w:color="auto"/>
        </w:rPr>
        <w:t>work</w:t>
      </w:r>
      <w:r w:rsidRPr="00992961">
        <w:rPr>
          <w:rFonts w:eastAsia="Calibri"/>
          <w:b/>
          <w:iCs/>
          <w:u w:val="single"/>
          <w:bdr w:val="single" w:sz="8" w:space="0" w:color="auto"/>
        </w:rPr>
        <w:t xml:space="preserve"> activity</w:t>
      </w:r>
      <w:r w:rsidRPr="00992961">
        <w:rPr>
          <w:rFonts w:eastAsia="Calibri"/>
          <w:u w:val="single"/>
        </w:rPr>
        <w:t xml:space="preserve"> and the </w:t>
      </w:r>
      <w:r w:rsidRPr="00992961">
        <w:rPr>
          <w:rFonts w:eastAsia="Calibri"/>
          <w:b/>
          <w:iCs/>
          <w:u w:val="single"/>
          <w:bdr w:val="single" w:sz="8" w:space="0" w:color="auto"/>
        </w:rPr>
        <w:t>workplaces</w:t>
      </w:r>
      <w:r w:rsidRPr="00992961">
        <w:rPr>
          <w:rFonts w:eastAsia="Calibri"/>
          <w:u w:val="single"/>
        </w:rPr>
        <w:t xml:space="preserve">, </w:t>
      </w:r>
      <w:r w:rsidRPr="00992961">
        <w:rPr>
          <w:rFonts w:eastAsia="Calibri"/>
          <w:highlight w:val="cyan"/>
          <w:u w:val="single"/>
        </w:rPr>
        <w:t xml:space="preserve">then some </w:t>
      </w:r>
      <w:r w:rsidRPr="00992961">
        <w:rPr>
          <w:rFonts w:eastAsia="Calibri"/>
          <w:b/>
          <w:iCs/>
          <w:highlight w:val="cyan"/>
          <w:u w:val="single"/>
          <w:bdr w:val="single" w:sz="8" w:space="0" w:color="auto"/>
        </w:rPr>
        <w:t>other class will</w:t>
      </w:r>
      <w:r w:rsidRPr="00992961">
        <w:rPr>
          <w:rFonts w:eastAsia="Calibri"/>
          <w:highlight w:val="cyan"/>
          <w:u w:val="single"/>
        </w:rPr>
        <w:t>, and</w:t>
      </w:r>
      <w:r w:rsidRPr="00992961">
        <w:rPr>
          <w:rFonts w:eastAsia="Calibri"/>
          <w:u w:val="single"/>
        </w:rPr>
        <w:t xml:space="preserve"> thus </w:t>
      </w:r>
      <w:r w:rsidRPr="00992961">
        <w:rPr>
          <w:rFonts w:eastAsia="Calibri"/>
          <w:highlight w:val="cyan"/>
          <w:u w:val="single"/>
        </w:rPr>
        <w:t xml:space="preserve">the regime of class oppression will </w:t>
      </w:r>
      <w:r w:rsidRPr="00992961">
        <w:rPr>
          <w:rFonts w:eastAsia="Calibri"/>
          <w:b/>
          <w:iCs/>
          <w:highlight w:val="cyan"/>
          <w:u w:val="single"/>
          <w:bdr w:val="single" w:sz="8" w:space="0" w:color="auto"/>
        </w:rPr>
        <w:t>continue</w:t>
      </w:r>
      <w:r w:rsidRPr="00992961">
        <w:rPr>
          <w:rFonts w:eastAsia="Calibri"/>
          <w:u w:val="single"/>
        </w:rPr>
        <w:t xml:space="preserve">. </w:t>
      </w:r>
      <w:proofErr w:type="gramStart"/>
      <w:r w:rsidRPr="00992961">
        <w:rPr>
          <w:rFonts w:eastAsia="Calibri"/>
          <w:sz w:val="16"/>
        </w:rPr>
        <w:t>So</w:t>
      </w:r>
      <w:proofErr w:type="gramEnd"/>
      <w:r w:rsidRPr="00992961">
        <w:rPr>
          <w:rFonts w:eastAsia="Calibri"/>
          <w:sz w:val="16"/>
        </w:rPr>
        <w:t xml:space="preserve"> an essential task for worker’s liberation is the worker takeover of the various workplaces and industries and the creation of organizations of worker self- management.</w:t>
      </w:r>
      <w:r w:rsidRPr="00992961">
        <w:rPr>
          <w:rFonts w:eastAsia="Calibri"/>
          <w:u w:val="single"/>
        </w:rPr>
        <w:t xml:space="preserve"> </w:t>
      </w:r>
      <w:r w:rsidRPr="00992961">
        <w:rPr>
          <w:rFonts w:eastAsia="Calibri"/>
          <w:highlight w:val="cyan"/>
          <w:u w:val="single"/>
        </w:rPr>
        <w:t xml:space="preserve">For workers to </w:t>
      </w:r>
      <w:r w:rsidRPr="00992961">
        <w:rPr>
          <w:rFonts w:eastAsia="Calibri"/>
          <w:b/>
          <w:iCs/>
          <w:highlight w:val="cyan"/>
          <w:u w:val="single"/>
          <w:bdr w:val="single" w:sz="8" w:space="0" w:color="auto"/>
        </w:rPr>
        <w:t>control</w:t>
      </w:r>
      <w:r w:rsidRPr="00992961">
        <w:rPr>
          <w:rFonts w:eastAsia="Calibri"/>
          <w:highlight w:val="cyan"/>
          <w:u w:val="single"/>
        </w:rPr>
        <w:t xml:space="preserve"> the </w:t>
      </w:r>
      <w:r w:rsidRPr="00992961">
        <w:rPr>
          <w:rFonts w:eastAsia="Calibri"/>
          <w:b/>
          <w:iCs/>
          <w:highlight w:val="cyan"/>
          <w:u w:val="single"/>
          <w:bdr w:val="single" w:sz="8" w:space="0" w:color="auto"/>
        </w:rPr>
        <w:t>labor</w:t>
      </w:r>
      <w:r w:rsidRPr="00992961">
        <w:rPr>
          <w:rFonts w:eastAsia="Calibri"/>
          <w:highlight w:val="cyan"/>
          <w:u w:val="single"/>
        </w:rPr>
        <w:t xml:space="preserve"> process</w:t>
      </w:r>
      <w:r w:rsidRPr="00992961">
        <w:rPr>
          <w:rFonts w:eastAsia="Calibri"/>
          <w:sz w:val="16"/>
        </w:rPr>
        <w:t xml:space="preserve">, the organization of the work, and the control of the workplace, </w:t>
      </w:r>
      <w:r w:rsidRPr="00992961">
        <w:rPr>
          <w:rFonts w:eastAsia="Calibri"/>
          <w:highlight w:val="cyan"/>
          <w:u w:val="single"/>
        </w:rPr>
        <w:t xml:space="preserve">there must be </w:t>
      </w:r>
      <w:r w:rsidRPr="00992961">
        <w:rPr>
          <w:rFonts w:eastAsia="Calibri"/>
          <w:b/>
          <w:iCs/>
          <w:highlight w:val="cyan"/>
          <w:u w:val="single"/>
          <w:bdr w:val="single" w:sz="8" w:space="0" w:color="auto"/>
        </w:rPr>
        <w:t>face-to-face democracy</w:t>
      </w:r>
      <w:r w:rsidRPr="00992961">
        <w:rPr>
          <w:rFonts w:eastAsia="Calibri"/>
          <w:u w:val="single"/>
        </w:rPr>
        <w:t xml:space="preserve"> of </w:t>
      </w:r>
      <w:r w:rsidRPr="00992961">
        <w:rPr>
          <w:rFonts w:eastAsia="Calibri"/>
          <w:b/>
          <w:iCs/>
          <w:u w:val="single"/>
          <w:bdr w:val="single" w:sz="8" w:space="0" w:color="auto"/>
        </w:rPr>
        <w:t>periodic assemblies</w:t>
      </w:r>
      <w:r w:rsidRPr="00992961">
        <w:rPr>
          <w:rFonts w:eastAsia="Calibri"/>
          <w:u w:val="single"/>
        </w:rPr>
        <w:t xml:space="preserve"> of the workers in that facility</w:t>
      </w:r>
      <w:r w:rsidRPr="00992961">
        <w:rPr>
          <w:rFonts w:eastAsia="Calibri"/>
          <w:sz w:val="16"/>
        </w:rPr>
        <w:t xml:space="preserve">. This is where </w:t>
      </w:r>
      <w:r w:rsidRPr="00992961">
        <w:rPr>
          <w:rFonts w:eastAsia="Calibri"/>
          <w:u w:val="single"/>
        </w:rPr>
        <w:t xml:space="preserve">the staff can </w:t>
      </w:r>
      <w:r w:rsidRPr="00992961">
        <w:rPr>
          <w:rFonts w:eastAsia="Calibri"/>
          <w:b/>
          <w:iCs/>
          <w:highlight w:val="cyan"/>
          <w:u w:val="single"/>
          <w:bdr w:val="single" w:sz="8" w:space="0" w:color="auto"/>
        </w:rPr>
        <w:t>deliberate</w:t>
      </w:r>
      <w:r w:rsidRPr="00992961">
        <w:rPr>
          <w:rFonts w:eastAsia="Calibri"/>
          <w:u w:val="single"/>
        </w:rPr>
        <w:t xml:space="preserve"> and </w:t>
      </w:r>
      <w:r w:rsidRPr="00992961">
        <w:rPr>
          <w:rFonts w:eastAsia="Calibri"/>
          <w:b/>
          <w:iCs/>
          <w:u w:val="single"/>
          <w:bdr w:val="single" w:sz="8" w:space="0" w:color="auto"/>
        </w:rPr>
        <w:t>make decisions</w:t>
      </w:r>
      <w:r w:rsidRPr="00992961">
        <w:rPr>
          <w:rFonts w:eastAsia="Calibri"/>
          <w:u w:val="single"/>
        </w:rPr>
        <w:t xml:space="preserve"> </w:t>
      </w:r>
      <w:r w:rsidRPr="00992961">
        <w:rPr>
          <w:rFonts w:eastAsia="Calibri"/>
          <w:highlight w:val="cyan"/>
          <w:u w:val="single"/>
        </w:rPr>
        <w:t>on</w:t>
      </w:r>
      <w:r w:rsidRPr="00992961">
        <w:rPr>
          <w:rFonts w:eastAsia="Calibri"/>
          <w:u w:val="single"/>
        </w:rPr>
        <w:t xml:space="preserve"> the </w:t>
      </w:r>
      <w:r w:rsidRPr="00992961">
        <w:rPr>
          <w:rFonts w:eastAsia="Calibri"/>
          <w:b/>
          <w:iCs/>
          <w:u w:val="single"/>
          <w:bdr w:val="single" w:sz="8" w:space="0" w:color="auto"/>
        </w:rPr>
        <w:t xml:space="preserve">basic </w:t>
      </w:r>
      <w:r w:rsidRPr="00992961">
        <w:rPr>
          <w:rFonts w:eastAsia="Calibri"/>
          <w:b/>
          <w:iCs/>
          <w:highlight w:val="cyan"/>
          <w:u w:val="single"/>
          <w:bdr w:val="single" w:sz="8" w:space="0" w:color="auto"/>
        </w:rPr>
        <w:t>policies</w:t>
      </w:r>
      <w:r w:rsidRPr="00992961">
        <w:rPr>
          <w:rFonts w:eastAsia="Calibri"/>
          <w:highlight w:val="cyan"/>
          <w:u w:val="single"/>
        </w:rPr>
        <w:t xml:space="preserve"> and</w:t>
      </w:r>
      <w:r w:rsidRPr="00992961">
        <w:rPr>
          <w:rFonts w:eastAsia="Calibri"/>
          <w:u w:val="single"/>
        </w:rPr>
        <w:t xml:space="preserve"> the</w:t>
      </w:r>
      <w:r w:rsidRPr="00992961">
        <w:rPr>
          <w:rFonts w:eastAsia="Calibri"/>
          <w:sz w:val="16"/>
        </w:rPr>
        <w:t xml:space="preserve"> </w:t>
      </w:r>
      <w:proofErr w:type="gramStart"/>
      <w:r w:rsidRPr="00992961">
        <w:rPr>
          <w:rFonts w:eastAsia="Calibri"/>
          <w:sz w:val="16"/>
        </w:rPr>
        <w:t>over-all</w:t>
      </w:r>
      <w:proofErr w:type="gramEnd"/>
      <w:r w:rsidRPr="00992961">
        <w:rPr>
          <w:rFonts w:eastAsia="Calibri"/>
          <w:sz w:val="16"/>
        </w:rPr>
        <w:t xml:space="preserve"> </w:t>
      </w:r>
      <w:r w:rsidRPr="00992961">
        <w:rPr>
          <w:rFonts w:eastAsia="Calibri"/>
          <w:highlight w:val="cyan"/>
          <w:u w:val="single"/>
        </w:rPr>
        <w:t>governance</w:t>
      </w:r>
      <w:r w:rsidRPr="00992961">
        <w:rPr>
          <w:rFonts w:eastAsia="Calibri"/>
          <w:u w:val="single"/>
        </w:rPr>
        <w:t xml:space="preserve"> of their facility</w:t>
      </w:r>
      <w:r w:rsidRPr="00992961">
        <w:rPr>
          <w:rFonts w:eastAsia="Calibri"/>
          <w:sz w:val="16"/>
        </w:rPr>
        <w:t xml:space="preserve"> and for their industry. </w:t>
      </w:r>
      <w:r w:rsidRPr="00992961">
        <w:rPr>
          <w:rFonts w:eastAsia="Calibri"/>
          <w:u w:val="single"/>
        </w:rPr>
        <w:t xml:space="preserve">For ongoing coordination of the labor, the workers can </w:t>
      </w:r>
      <w:r w:rsidRPr="00992961">
        <w:rPr>
          <w:rFonts w:eastAsia="Calibri"/>
          <w:highlight w:val="cyan"/>
          <w:u w:val="single"/>
        </w:rPr>
        <w:t xml:space="preserve">elect </w:t>
      </w:r>
      <w:r w:rsidRPr="00992961">
        <w:rPr>
          <w:rFonts w:eastAsia="Calibri"/>
          <w:b/>
          <w:iCs/>
          <w:highlight w:val="cyan"/>
          <w:u w:val="single"/>
          <w:bdr w:val="single" w:sz="8" w:space="0" w:color="auto"/>
        </w:rPr>
        <w:t>colleagues</w:t>
      </w:r>
      <w:r w:rsidRPr="00992961">
        <w:rPr>
          <w:rFonts w:eastAsia="Calibri"/>
          <w:highlight w:val="cyan"/>
          <w:u w:val="single"/>
        </w:rPr>
        <w:t xml:space="preserve"> to a</w:t>
      </w:r>
      <w:r w:rsidRPr="00992961">
        <w:rPr>
          <w:rFonts w:eastAsia="Calibri"/>
          <w:u w:val="single"/>
        </w:rPr>
        <w:t xml:space="preserve"> coordinating or </w:t>
      </w:r>
      <w:r w:rsidRPr="00992961">
        <w:rPr>
          <w:rFonts w:eastAsia="Calibri"/>
          <w:b/>
          <w:iCs/>
          <w:u w:val="single"/>
          <w:bdr w:val="single" w:sz="8" w:space="0" w:color="auto"/>
        </w:rPr>
        <w:t xml:space="preserve">administrative </w:t>
      </w:r>
      <w:r w:rsidRPr="00992961">
        <w:rPr>
          <w:rFonts w:eastAsia="Calibri"/>
          <w:b/>
          <w:iCs/>
          <w:highlight w:val="cyan"/>
          <w:u w:val="single"/>
          <w:bdr w:val="single" w:sz="8" w:space="0" w:color="auto"/>
        </w:rPr>
        <w:t>council</w:t>
      </w:r>
      <w:r w:rsidRPr="00992961">
        <w:rPr>
          <w:rFonts w:eastAsia="Calibri"/>
          <w:u w:val="single"/>
        </w:rPr>
        <w:t>.</w:t>
      </w:r>
      <w:r w:rsidRPr="00992961">
        <w:rPr>
          <w:rFonts w:eastAsia="Calibri"/>
          <w:sz w:val="16"/>
        </w:rPr>
        <w:t xml:space="preserve"> In a typical facility that is </w:t>
      </w:r>
      <w:proofErr w:type="gramStart"/>
      <w:r w:rsidRPr="00992961">
        <w:rPr>
          <w:rFonts w:eastAsia="Calibri"/>
          <w:sz w:val="16"/>
        </w:rPr>
        <w:t>fairly sizable</w:t>
      </w:r>
      <w:proofErr w:type="gramEnd"/>
      <w:r w:rsidRPr="00992961">
        <w:rPr>
          <w:rFonts w:eastAsia="Calibri"/>
          <w:sz w:val="16"/>
        </w:rPr>
        <w:t>, there are often departments that have issues that pertain first and foremost to them, which suggests a kind of distributed decision-making structure where departments have their own periodic assemblies to make collective decisions for themselves.</w:t>
      </w:r>
    </w:p>
    <w:p w14:paraId="07FF88DE" w14:textId="77777777" w:rsidR="00992961" w:rsidRPr="00992961" w:rsidRDefault="00992961" w:rsidP="00992961">
      <w:pPr>
        <w:rPr>
          <w:rFonts w:eastAsia="Calibri"/>
          <w:sz w:val="16"/>
          <w:szCs w:val="16"/>
        </w:rPr>
      </w:pPr>
      <w:r w:rsidRPr="00992961">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1325BB3" w14:textId="77777777" w:rsidR="00992961" w:rsidRPr="00992961" w:rsidRDefault="00992961" w:rsidP="00992961">
      <w:pPr>
        <w:rPr>
          <w:rFonts w:eastAsia="Calibri"/>
          <w:sz w:val="16"/>
          <w:szCs w:val="16"/>
        </w:rPr>
      </w:pPr>
      <w:r w:rsidRPr="00992961">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3F4E4EE" w14:textId="77777777" w:rsidR="00992961" w:rsidRPr="00992961" w:rsidRDefault="00992961" w:rsidP="00992961">
      <w:pPr>
        <w:rPr>
          <w:rFonts w:eastAsia="Calibri"/>
          <w:sz w:val="16"/>
          <w:szCs w:val="16"/>
        </w:rPr>
      </w:pPr>
      <w:r w:rsidRPr="00992961">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4FF3E86" w14:textId="77777777" w:rsidR="00992961" w:rsidRPr="00992961" w:rsidRDefault="00992961" w:rsidP="00992961">
      <w:pPr>
        <w:rPr>
          <w:rFonts w:eastAsia="Calibri"/>
          <w:sz w:val="16"/>
          <w:szCs w:val="16"/>
        </w:rPr>
      </w:pPr>
      <w:r w:rsidRPr="00992961">
        <w:rPr>
          <w:rFonts w:eastAsia="Calibri"/>
          <w:sz w:val="16"/>
          <w:szCs w:val="16"/>
        </w:rPr>
        <w:t>Neighborhood Assemblies</w:t>
      </w:r>
    </w:p>
    <w:p w14:paraId="5F0E8022" w14:textId="77777777" w:rsidR="00992961" w:rsidRPr="00992961" w:rsidRDefault="00992961" w:rsidP="00992961">
      <w:pPr>
        <w:rPr>
          <w:rFonts w:eastAsia="Calibri"/>
          <w:sz w:val="16"/>
        </w:rPr>
      </w:pPr>
      <w:r w:rsidRPr="00992961">
        <w:rPr>
          <w:rFonts w:eastAsia="Calibri"/>
          <w:sz w:val="16"/>
        </w:rPr>
        <w:t xml:space="preserve">Various decisions about an industry or workplace will impact people other than the workers in that workplace. </w:t>
      </w:r>
      <w:r w:rsidRPr="00992961">
        <w:rPr>
          <w:rFonts w:eastAsia="Calibri"/>
          <w:highlight w:val="cyan"/>
          <w:u w:val="single"/>
        </w:rPr>
        <w:t xml:space="preserve">Whether someone is </w:t>
      </w:r>
      <w:r w:rsidRPr="00992961">
        <w:rPr>
          <w:rFonts w:eastAsia="Calibri"/>
          <w:b/>
          <w:iCs/>
          <w:highlight w:val="cyan"/>
          <w:u w:val="single"/>
          <w:bdr w:val="single" w:sz="8" w:space="0" w:color="auto"/>
        </w:rPr>
        <w:t>working</w:t>
      </w:r>
      <w:r w:rsidRPr="00992961">
        <w:rPr>
          <w:rFonts w:eastAsia="Calibri"/>
          <w:u w:val="single"/>
        </w:rPr>
        <w:t xml:space="preserve"> in the social economy </w:t>
      </w:r>
      <w:r w:rsidRPr="00992961">
        <w:rPr>
          <w:rFonts w:eastAsia="Calibri"/>
          <w:highlight w:val="cyan"/>
          <w:u w:val="single"/>
        </w:rPr>
        <w:t>or not</w:t>
      </w:r>
      <w:r w:rsidRPr="00992961">
        <w:rPr>
          <w:rFonts w:eastAsia="Calibri"/>
          <w:u w:val="single"/>
        </w:rPr>
        <w:t xml:space="preserve">, the </w:t>
      </w:r>
      <w:r w:rsidRPr="00992961">
        <w:rPr>
          <w:rFonts w:eastAsia="Calibri"/>
          <w:highlight w:val="cyan"/>
          <w:u w:val="single"/>
        </w:rPr>
        <w:t>people</w:t>
      </w:r>
      <w:r w:rsidRPr="00992961">
        <w:rPr>
          <w:rFonts w:eastAsia="Calibri"/>
          <w:u w:val="single"/>
        </w:rPr>
        <w:t xml:space="preserve"> who live in a city </w:t>
      </w:r>
      <w:r w:rsidRPr="00992961">
        <w:rPr>
          <w:rFonts w:eastAsia="Calibri"/>
          <w:b/>
          <w:iCs/>
          <w:u w:val="single"/>
          <w:bdr w:val="single" w:sz="8" w:space="0" w:color="auto"/>
        </w:rPr>
        <w:t>neighborhood</w:t>
      </w:r>
      <w:r w:rsidRPr="00992961">
        <w:rPr>
          <w:rFonts w:eastAsia="Calibri"/>
          <w:u w:val="single"/>
        </w:rPr>
        <w:t xml:space="preserve"> or rural area </w:t>
      </w:r>
      <w:r w:rsidRPr="00992961">
        <w:rPr>
          <w:rFonts w:eastAsia="Calibri"/>
          <w:highlight w:val="cyan"/>
          <w:u w:val="single"/>
        </w:rPr>
        <w:t xml:space="preserve">will have concerns that are </w:t>
      </w:r>
      <w:r w:rsidRPr="00992961">
        <w:rPr>
          <w:rFonts w:eastAsia="Calibri"/>
          <w:b/>
          <w:iCs/>
          <w:highlight w:val="cyan"/>
          <w:u w:val="single"/>
          <w:bdr w:val="single" w:sz="8" w:space="0" w:color="auto"/>
        </w:rPr>
        <w:t>common</w:t>
      </w:r>
      <w:r w:rsidRPr="00992961">
        <w:rPr>
          <w:rFonts w:eastAsia="Calibri"/>
          <w:u w:val="single"/>
        </w:rPr>
        <w:t xml:space="preserve"> to those in their area—such as elimination of </w:t>
      </w:r>
      <w:r w:rsidRPr="00992961">
        <w:rPr>
          <w:rFonts w:eastAsia="Calibri"/>
          <w:b/>
          <w:iCs/>
          <w:highlight w:val="cyan"/>
          <w:u w:val="single"/>
          <w:bdr w:val="single" w:sz="8" w:space="0" w:color="auto"/>
        </w:rPr>
        <w:t>pollutants</w:t>
      </w:r>
      <w:r w:rsidRPr="00992961">
        <w:rPr>
          <w:rFonts w:eastAsia="Calibri"/>
          <w:u w:val="single"/>
        </w:rPr>
        <w:t xml:space="preserve">, or the </w:t>
      </w:r>
      <w:r w:rsidRPr="00992961">
        <w:rPr>
          <w:rFonts w:eastAsia="Calibri"/>
          <w:b/>
          <w:iCs/>
          <w:u w:val="single"/>
          <w:bdr w:val="single" w:sz="8" w:space="0" w:color="auto"/>
        </w:rPr>
        <w:t>character</w:t>
      </w:r>
      <w:r w:rsidRPr="00992961">
        <w:rPr>
          <w:rFonts w:eastAsia="Calibri"/>
          <w:u w:val="single"/>
        </w:rPr>
        <w:t xml:space="preserve"> of the </w:t>
      </w:r>
      <w:r w:rsidRPr="00992961">
        <w:rPr>
          <w:rFonts w:eastAsia="Calibri"/>
          <w:b/>
          <w:iCs/>
          <w:highlight w:val="cyan"/>
          <w:u w:val="single"/>
          <w:bdr w:val="single" w:sz="8" w:space="0" w:color="auto"/>
        </w:rPr>
        <w:t>public goods</w:t>
      </w:r>
      <w:r w:rsidRPr="00992961">
        <w:rPr>
          <w:rFonts w:eastAsia="Calibri"/>
          <w:highlight w:val="cyan"/>
          <w:u w:val="single"/>
        </w:rPr>
        <w:t xml:space="preserve"> and </w:t>
      </w:r>
      <w:r w:rsidRPr="00992961">
        <w:rPr>
          <w:rFonts w:eastAsia="Calibri"/>
          <w:b/>
          <w:iCs/>
          <w:highlight w:val="cyan"/>
          <w:u w:val="single"/>
          <w:bdr w:val="single" w:sz="8" w:space="0" w:color="auto"/>
        </w:rPr>
        <w:t>services</w:t>
      </w:r>
      <w:r w:rsidRPr="00992961">
        <w:rPr>
          <w:rFonts w:eastAsia="Calibri"/>
          <w:u w:val="single"/>
        </w:rPr>
        <w:t xml:space="preserve"> available in their area. </w:t>
      </w:r>
      <w:proofErr w:type="gramStart"/>
      <w:r w:rsidRPr="00992961">
        <w:rPr>
          <w:rFonts w:eastAsia="Calibri"/>
          <w:sz w:val="16"/>
        </w:rPr>
        <w:t>Thus</w:t>
      </w:r>
      <w:proofErr w:type="gramEnd"/>
      <w:r w:rsidRPr="00992961">
        <w:rPr>
          <w:rFonts w:eastAsia="Calibri"/>
          <w:sz w:val="16"/>
        </w:rPr>
        <w:t xml:space="preserve"> residents of a city, neighborhood, or region need to be able </w:t>
      </w:r>
      <w:proofErr w:type="gramStart"/>
      <w:r w:rsidRPr="00992961">
        <w:rPr>
          <w:rFonts w:eastAsia="Calibri"/>
          <w:sz w:val="16"/>
        </w:rPr>
        <w:t>to self-</w:t>
      </w:r>
      <w:proofErr w:type="gramEnd"/>
      <w:r w:rsidRPr="00992961">
        <w:rPr>
          <w:rFonts w:eastAsia="Calibri"/>
          <w:sz w:val="16"/>
        </w:rPr>
        <w:t xml:space="preserve">manage the planning about provision of services or protection from environmental degradation. These are decisions that affect everyone who lives in a </w:t>
      </w:r>
      <w:proofErr w:type="gramStart"/>
      <w:r w:rsidRPr="00992961">
        <w:rPr>
          <w:rFonts w:eastAsia="Calibri"/>
          <w:sz w:val="16"/>
        </w:rPr>
        <w:t>region, and</w:t>
      </w:r>
      <w:proofErr w:type="gramEnd"/>
      <w:r w:rsidRPr="00992961">
        <w:rPr>
          <w:rFonts w:eastAsia="Calibri"/>
          <w:sz w:val="16"/>
        </w:rPr>
        <w:t xml:space="preserve"> </w:t>
      </w:r>
      <w:proofErr w:type="gramStart"/>
      <w:r w:rsidRPr="00992961">
        <w:rPr>
          <w:rFonts w:eastAsia="Calibri"/>
          <w:sz w:val="16"/>
        </w:rPr>
        <w:t>is</w:t>
      </w:r>
      <w:proofErr w:type="gramEnd"/>
      <w:r w:rsidRPr="00992961">
        <w:rPr>
          <w:rFonts w:eastAsia="Calibri"/>
          <w:sz w:val="16"/>
        </w:rPr>
        <w:t xml:space="preserve"> where neighborhood assemblies come into play</w:t>
      </w:r>
      <w:r w:rsidRPr="00992961">
        <w:rPr>
          <w:rFonts w:eastAsia="Calibri"/>
          <w:u w:val="single"/>
        </w:rPr>
        <w:t xml:space="preserve">. Just as </w:t>
      </w:r>
      <w:r w:rsidRPr="00992961">
        <w:rPr>
          <w:rFonts w:eastAsia="Calibri"/>
          <w:highlight w:val="cyan"/>
          <w:u w:val="single"/>
        </w:rPr>
        <w:t>worker assemblies</w:t>
      </w:r>
      <w:r w:rsidRPr="00992961">
        <w:rPr>
          <w:rFonts w:eastAsia="Calibri"/>
          <w:u w:val="single"/>
        </w:rPr>
        <w:t xml:space="preserve"> provide the base for workers self-management of workplaces, assemblies that </w:t>
      </w:r>
      <w:r w:rsidRPr="00992961">
        <w:rPr>
          <w:rFonts w:eastAsia="Calibri"/>
          <w:b/>
          <w:iCs/>
          <w:highlight w:val="cyan"/>
          <w:u w:val="single"/>
          <w:bdr w:val="single" w:sz="8" w:space="0" w:color="auto"/>
        </w:rPr>
        <w:t>bring people together</w:t>
      </w:r>
      <w:r w:rsidRPr="00992961">
        <w:rPr>
          <w:rFonts w:eastAsia="Calibri"/>
          <w:u w:val="single"/>
        </w:rPr>
        <w:t xml:space="preserve"> can </w:t>
      </w:r>
      <w:r w:rsidRPr="00992961">
        <w:rPr>
          <w:rFonts w:eastAsia="Calibri"/>
          <w:highlight w:val="cyan"/>
          <w:u w:val="single"/>
        </w:rPr>
        <w:t xml:space="preserve">provide a </w:t>
      </w:r>
      <w:r w:rsidRPr="00992961">
        <w:rPr>
          <w:rFonts w:eastAsia="Calibri"/>
          <w:b/>
          <w:iCs/>
          <w:highlight w:val="cyan"/>
          <w:u w:val="single"/>
          <w:bdr w:val="single" w:sz="8" w:space="0" w:color="auto"/>
        </w:rPr>
        <w:t>social base</w:t>
      </w:r>
      <w:r w:rsidRPr="00992961">
        <w:rPr>
          <w:rFonts w:eastAsia="Calibri"/>
          <w:highlight w:val="cyan"/>
          <w:u w:val="single"/>
        </w:rPr>
        <w:t xml:space="preserve"> for </w:t>
      </w:r>
      <w:r w:rsidRPr="00992961">
        <w:rPr>
          <w:rFonts w:eastAsia="Calibri"/>
          <w:b/>
          <w:iCs/>
          <w:highlight w:val="cyan"/>
          <w:u w:val="single"/>
          <w:bdr w:val="single" w:sz="8" w:space="0" w:color="auto"/>
        </w:rPr>
        <w:t>self-management</w:t>
      </w:r>
      <w:r w:rsidRPr="00992961">
        <w:rPr>
          <w:rFonts w:eastAsia="Calibri"/>
          <w:highlight w:val="cyan"/>
          <w:u w:val="single"/>
        </w:rPr>
        <w:t xml:space="preserve"> of </w:t>
      </w:r>
      <w:r w:rsidRPr="00992961">
        <w:rPr>
          <w:rFonts w:eastAsia="Calibri"/>
          <w:b/>
          <w:iCs/>
          <w:highlight w:val="cyan"/>
          <w:u w:val="single"/>
          <w:bdr w:val="single" w:sz="8" w:space="0" w:color="auto"/>
        </w:rPr>
        <w:t>public affairs</w:t>
      </w:r>
      <w:r w:rsidRPr="00992961">
        <w:rPr>
          <w:rFonts w:eastAsia="Calibri"/>
          <w:u w:val="single"/>
        </w:rPr>
        <w:t xml:space="preserve"> and public services by an area’s population.</w:t>
      </w:r>
    </w:p>
    <w:p w14:paraId="4A566FF1" w14:textId="77777777" w:rsidR="00992961" w:rsidRPr="00992961" w:rsidRDefault="00992961" w:rsidP="00992961">
      <w:pPr>
        <w:rPr>
          <w:rFonts w:eastAsia="Calibri"/>
          <w:u w:val="single"/>
        </w:rPr>
      </w:pPr>
      <w:r w:rsidRPr="00992961">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992961">
        <w:rPr>
          <w:rFonts w:eastAsia="Calibri"/>
          <w:u w:val="single"/>
        </w:rPr>
        <w:t xml:space="preserve">The </w:t>
      </w:r>
      <w:r w:rsidRPr="00992961">
        <w:rPr>
          <w:rFonts w:eastAsia="Calibri"/>
          <w:highlight w:val="cyan"/>
          <w:u w:val="single"/>
        </w:rPr>
        <w:t xml:space="preserve">area of </w:t>
      </w:r>
      <w:r w:rsidRPr="00992961">
        <w:rPr>
          <w:rFonts w:eastAsia="Calibri"/>
          <w:b/>
          <w:iCs/>
          <w:highlight w:val="cyan"/>
          <w:u w:val="single"/>
          <w:bdr w:val="single" w:sz="8" w:space="0" w:color="auto"/>
        </w:rPr>
        <w:t>decision making</w:t>
      </w:r>
      <w:r w:rsidRPr="00992961">
        <w:rPr>
          <w:rFonts w:eastAsia="Calibri"/>
          <w:u w:val="single"/>
        </w:rPr>
        <w:t xml:space="preserve"> that the neighborhood assemblies and the regional congresses of communities </w:t>
      </w:r>
      <w:r w:rsidRPr="00992961">
        <w:rPr>
          <w:rFonts w:eastAsia="Calibri"/>
          <w:highlight w:val="cyan"/>
          <w:u w:val="single"/>
        </w:rPr>
        <w:t>would work on</w:t>
      </w:r>
      <w:r w:rsidRPr="00992961">
        <w:rPr>
          <w:rFonts w:eastAsia="Calibri"/>
          <w:u w:val="single"/>
        </w:rPr>
        <w:t xml:space="preserve"> would be the </w:t>
      </w:r>
      <w:r w:rsidRPr="00992961">
        <w:rPr>
          <w:rFonts w:eastAsia="Calibri"/>
          <w:b/>
          <w:iCs/>
          <w:highlight w:val="cyan"/>
          <w:u w:val="single"/>
          <w:bdr w:val="single" w:sz="8" w:space="0" w:color="auto"/>
        </w:rPr>
        <w:t>development</w:t>
      </w:r>
      <w:r w:rsidRPr="00992961">
        <w:rPr>
          <w:rFonts w:eastAsia="Calibri"/>
          <w:highlight w:val="cyan"/>
          <w:u w:val="single"/>
        </w:rPr>
        <w:t xml:space="preserve"> of</w:t>
      </w:r>
      <w:r w:rsidRPr="00992961">
        <w:rPr>
          <w:rFonts w:eastAsia="Calibri"/>
          <w:u w:val="single"/>
        </w:rPr>
        <w:t xml:space="preserve"> the plans for </w:t>
      </w:r>
      <w:r w:rsidRPr="00992961">
        <w:rPr>
          <w:rFonts w:eastAsia="Calibri"/>
          <w:b/>
          <w:iCs/>
          <w:u w:val="single"/>
          <w:bdr w:val="single" w:sz="8" w:space="0" w:color="auto"/>
        </w:rPr>
        <w:t>provision</w:t>
      </w:r>
      <w:r w:rsidRPr="00992961">
        <w:rPr>
          <w:rFonts w:eastAsia="Calibri"/>
          <w:u w:val="single"/>
        </w:rPr>
        <w:t xml:space="preserve"> of </w:t>
      </w:r>
      <w:r w:rsidRPr="00992961">
        <w:rPr>
          <w:rFonts w:eastAsia="Calibri"/>
          <w:b/>
          <w:iCs/>
          <w:highlight w:val="cyan"/>
          <w:u w:val="single"/>
          <w:bdr w:val="single" w:sz="8" w:space="0" w:color="auto"/>
        </w:rPr>
        <w:t>public goods</w:t>
      </w:r>
      <w:r w:rsidRPr="00992961">
        <w:rPr>
          <w:rFonts w:eastAsia="Calibri"/>
          <w:u w:val="single"/>
        </w:rPr>
        <w:t xml:space="preserve"> and services, protection of the </w:t>
      </w:r>
      <w:r w:rsidRPr="00992961">
        <w:rPr>
          <w:rFonts w:eastAsia="Calibri"/>
          <w:b/>
          <w:iCs/>
          <w:highlight w:val="cyan"/>
          <w:u w:val="single"/>
          <w:bdr w:val="single" w:sz="8" w:space="0" w:color="auto"/>
        </w:rPr>
        <w:t>interests of</w:t>
      </w:r>
      <w:r w:rsidRPr="00992961">
        <w:rPr>
          <w:rFonts w:eastAsia="Calibri"/>
          <w:u w:val="single"/>
        </w:rPr>
        <w:t xml:space="preserve"> people as </w:t>
      </w:r>
      <w:r w:rsidRPr="00992961">
        <w:rPr>
          <w:rFonts w:eastAsia="Calibri"/>
          <w:b/>
          <w:iCs/>
          <w:highlight w:val="cyan"/>
          <w:u w:val="single"/>
          <w:bdr w:val="single" w:sz="8" w:space="0" w:color="auto"/>
        </w:rPr>
        <w:t>consumers</w:t>
      </w:r>
      <w:r w:rsidRPr="00992961">
        <w:rPr>
          <w:rFonts w:eastAsia="Calibri"/>
          <w:highlight w:val="cyan"/>
          <w:u w:val="single"/>
        </w:rPr>
        <w:t>, protection of</w:t>
      </w:r>
      <w:r w:rsidRPr="00992961">
        <w:rPr>
          <w:rFonts w:eastAsia="Calibri"/>
          <w:u w:val="single"/>
        </w:rPr>
        <w:t xml:space="preserve"> the </w:t>
      </w:r>
      <w:r w:rsidRPr="00992961">
        <w:rPr>
          <w:rFonts w:eastAsia="Calibri"/>
          <w:b/>
          <w:iCs/>
          <w:highlight w:val="cyan"/>
          <w:u w:val="single"/>
          <w:bdr w:val="single" w:sz="8" w:space="0" w:color="auto"/>
        </w:rPr>
        <w:t>ecological commons</w:t>
      </w:r>
      <w:r w:rsidRPr="00992961">
        <w:rPr>
          <w:rFonts w:eastAsia="Calibri"/>
          <w:u w:val="single"/>
        </w:rPr>
        <w:t xml:space="preserve">, controlling the </w:t>
      </w:r>
      <w:r w:rsidRPr="00992961">
        <w:rPr>
          <w:rFonts w:eastAsia="Calibri"/>
          <w:b/>
          <w:iCs/>
          <w:highlight w:val="cyan"/>
          <w:u w:val="single"/>
          <w:bdr w:val="single" w:sz="8" w:space="0" w:color="auto"/>
        </w:rPr>
        <w:t>land use</w:t>
      </w:r>
      <w:r w:rsidRPr="00992961">
        <w:rPr>
          <w:rFonts w:eastAsia="Calibri"/>
          <w:u w:val="single"/>
        </w:rPr>
        <w:t xml:space="preserve">, and issues like </w:t>
      </w:r>
      <w:r w:rsidRPr="00992961">
        <w:rPr>
          <w:rFonts w:eastAsia="Calibri"/>
          <w:b/>
          <w:iCs/>
          <w:highlight w:val="cyan"/>
          <w:u w:val="single"/>
          <w:bdr w:val="single" w:sz="8" w:space="0" w:color="auto"/>
        </w:rPr>
        <w:t>emissions</w:t>
      </w:r>
      <w:r w:rsidRPr="00992961">
        <w:rPr>
          <w:rFonts w:eastAsia="Calibri"/>
          <w:u w:val="single"/>
        </w:rPr>
        <w:t xml:space="preserve"> that affect </w:t>
      </w:r>
      <w:r w:rsidRPr="00992961">
        <w:rPr>
          <w:rFonts w:eastAsia="Calibri"/>
          <w:b/>
          <w:iCs/>
          <w:highlight w:val="cyan"/>
          <w:u w:val="single"/>
          <w:bdr w:val="single" w:sz="8" w:space="0" w:color="auto"/>
        </w:rPr>
        <w:t>air</w:t>
      </w:r>
      <w:r w:rsidRPr="00992961">
        <w:rPr>
          <w:rFonts w:eastAsia="Calibri"/>
          <w:highlight w:val="cyan"/>
          <w:u w:val="single"/>
        </w:rPr>
        <w:t xml:space="preserve"> and </w:t>
      </w:r>
      <w:r w:rsidRPr="00992961">
        <w:rPr>
          <w:rFonts w:eastAsia="Calibri"/>
          <w:b/>
          <w:iCs/>
          <w:highlight w:val="cyan"/>
          <w:u w:val="single"/>
          <w:bdr w:val="single" w:sz="8" w:space="0" w:color="auto"/>
        </w:rPr>
        <w:t>water</w:t>
      </w:r>
      <w:r w:rsidRPr="00992961">
        <w:rPr>
          <w:rFonts w:eastAsia="Calibri"/>
          <w:u w:val="single"/>
        </w:rPr>
        <w:t>.</w:t>
      </w:r>
    </w:p>
    <w:p w14:paraId="7111575A" w14:textId="77777777" w:rsidR="00992961" w:rsidRPr="00992961" w:rsidRDefault="00992961" w:rsidP="00992961">
      <w:pPr>
        <w:rPr>
          <w:rFonts w:eastAsia="Calibri"/>
        </w:rPr>
      </w:pPr>
      <w:r w:rsidRPr="00992961">
        <w:rPr>
          <w:rFonts w:eastAsia="Calibri"/>
        </w:rPr>
        <w:t>&lt;&lt;&lt;Text condensed, none omitted&gt;&gt;&gt;</w:t>
      </w:r>
    </w:p>
    <w:p w14:paraId="4150F9A0" w14:textId="77777777" w:rsidR="00992961" w:rsidRPr="00992961" w:rsidRDefault="00992961" w:rsidP="00992961">
      <w:pPr>
        <w:rPr>
          <w:rFonts w:eastAsia="Calibri"/>
          <w:sz w:val="4"/>
          <w:szCs w:val="4"/>
        </w:rPr>
      </w:pPr>
      <w:r w:rsidRPr="00992961">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t>
      </w:r>
      <w:proofErr w:type="gramStart"/>
      <w:r w:rsidRPr="00992961">
        <w:rPr>
          <w:rFonts w:eastAsia="Calibri"/>
          <w:sz w:val="4"/>
          <w:szCs w:val="4"/>
        </w:rPr>
        <w:t>wider-scope</w:t>
      </w:r>
      <w:proofErr w:type="gramEnd"/>
      <w:r w:rsidRPr="00992961">
        <w:rPr>
          <w:rFonts w:eastAsia="Calibri"/>
          <w:sz w:val="4"/>
          <w:szCs w:val="4"/>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992961">
        <w:rPr>
          <w:rFonts w:eastAsia="Calibri" w:hint="eastAsia"/>
          <w:sz w:val="4"/>
          <w:szCs w:val="4"/>
        </w:rPr>
        <w:t>“</w:t>
      </w:r>
      <w:r w:rsidRPr="00992961">
        <w:rPr>
          <w:rFonts w:eastAsia="Calibri"/>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992961">
        <w:rPr>
          <w:rFonts w:eastAsia="Calibri"/>
          <w:sz w:val="4"/>
          <w:szCs w:val="4"/>
        </w:rPr>
        <w:t>Federação</w:t>
      </w:r>
      <w:proofErr w:type="spellEnd"/>
      <w:r w:rsidRPr="00992961">
        <w:rPr>
          <w:rFonts w:eastAsia="Calibri"/>
          <w:sz w:val="4"/>
          <w:szCs w:val="4"/>
        </w:rPr>
        <w:t xml:space="preserve"> </w:t>
      </w:r>
      <w:proofErr w:type="spellStart"/>
      <w:r w:rsidRPr="00992961">
        <w:rPr>
          <w:rFonts w:eastAsia="Calibri"/>
          <w:sz w:val="4"/>
          <w:szCs w:val="4"/>
        </w:rPr>
        <w:t>Anarquista</w:t>
      </w:r>
      <w:proofErr w:type="spellEnd"/>
      <w:r w:rsidRPr="00992961">
        <w:rPr>
          <w:rFonts w:eastAsia="Calibri"/>
          <w:sz w:val="4"/>
          <w:szCs w:val="4"/>
        </w:rPr>
        <w:t xml:space="preserve"> </w:t>
      </w:r>
      <w:proofErr w:type="spellStart"/>
      <w:r w:rsidRPr="00992961">
        <w:rPr>
          <w:rFonts w:eastAsia="Calibri"/>
          <w:sz w:val="4"/>
          <w:szCs w:val="4"/>
        </w:rPr>
        <w:t>Gaúcha</w:t>
      </w:r>
      <w:proofErr w:type="spellEnd"/>
      <w:r w:rsidRPr="00992961">
        <w:rPr>
          <w:rFonts w:eastAsia="Calibri"/>
          <w:sz w:val="4"/>
          <w:szCs w:val="4"/>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992961">
        <w:rPr>
          <w:rFonts w:eastAsia="Calibri"/>
          <w:sz w:val="4"/>
          <w:szCs w:val="4"/>
        </w:rPr>
        <w:t>on the basis of</w:t>
      </w:r>
      <w:proofErr w:type="gramEnd"/>
      <w:r w:rsidRPr="00992961">
        <w:rPr>
          <w:rFonts w:eastAsia="Calibri"/>
          <w:sz w:val="4"/>
          <w:szCs w:val="4"/>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992961">
        <w:rPr>
          <w:rFonts w:eastAsia="Calibri"/>
          <w:sz w:val="4"/>
          <w:szCs w:val="4"/>
        </w:rPr>
        <w:t>industries</w:t>
      </w:r>
      <w:proofErr w:type="gramEnd"/>
      <w:r w:rsidRPr="00992961">
        <w:rPr>
          <w:rFonts w:eastAsia="Calibri"/>
          <w:sz w:val="4"/>
          <w:szCs w:val="4"/>
        </w:rPr>
        <w:t xml:space="preserve"> but we add self-management rooted in assemblies of the residents in neighborhoods, and election of delegates from these geographic areas to </w:t>
      </w:r>
      <w:proofErr w:type="gramStart"/>
      <w:r w:rsidRPr="00992961">
        <w:rPr>
          <w:rFonts w:eastAsia="Calibri"/>
          <w:sz w:val="4"/>
          <w:szCs w:val="4"/>
        </w:rPr>
        <w:t>congresses</w:t>
      </w:r>
      <w:proofErr w:type="gramEnd"/>
      <w:r w:rsidRPr="00992961">
        <w:rPr>
          <w:rFonts w:eastAsia="Calibri"/>
          <w:sz w:val="4"/>
          <w:szCs w:val="4"/>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w:t>
      </w:r>
      <w:proofErr w:type="gramStart"/>
      <w:r w:rsidRPr="00992961">
        <w:rPr>
          <w:rFonts w:eastAsia="Calibri"/>
          <w:sz w:val="4"/>
          <w:szCs w:val="4"/>
        </w:rPr>
        <w:t>economy also</w:t>
      </w:r>
      <w:proofErr w:type="gramEnd"/>
      <w:r w:rsidRPr="00992961">
        <w:rPr>
          <w:rFonts w:eastAsia="Calibri"/>
          <w:sz w:val="4"/>
          <w:szCs w:val="4"/>
        </w:rPr>
        <w:t xml:space="preserve">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992961">
        <w:rPr>
          <w:rFonts w:eastAsia="Calibri"/>
          <w:sz w:val="4"/>
          <w:szCs w:val="4"/>
        </w:rPr>
        <w:t>warming, and</w:t>
      </w:r>
      <w:proofErr w:type="gramEnd"/>
      <w:r w:rsidRPr="00992961">
        <w:rPr>
          <w:rFonts w:eastAsia="Calibri"/>
          <w:sz w:val="4"/>
          <w:szCs w:val="4"/>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w:t>
      </w:r>
      <w:proofErr w:type="gramStart"/>
      <w:r w:rsidRPr="00992961">
        <w:rPr>
          <w:rFonts w:eastAsia="Calibri"/>
          <w:sz w:val="4"/>
          <w:szCs w:val="4"/>
        </w:rPr>
        <w:t>the society</w:t>
      </w:r>
      <w:proofErr w:type="gramEnd"/>
      <w:r w:rsidRPr="00992961">
        <w:rPr>
          <w:rFonts w:eastAsia="Calibri"/>
          <w:sz w:val="4"/>
          <w:szCs w:val="4"/>
        </w:rPr>
        <w:t xml:space="preserve"> </w:t>
      </w:r>
      <w:proofErr w:type="gramStart"/>
      <w:r w:rsidRPr="00992961">
        <w:rPr>
          <w:rFonts w:eastAsia="Calibri"/>
          <w:sz w:val="4"/>
          <w:szCs w:val="4"/>
        </w:rPr>
        <w:t>has to</w:t>
      </w:r>
      <w:proofErr w:type="gramEnd"/>
      <w:r w:rsidRPr="00992961">
        <w:rPr>
          <w:rFonts w:eastAsia="Calibri"/>
          <w:sz w:val="4"/>
          <w:szCs w:val="4"/>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992961">
        <w:rPr>
          <w:rFonts w:eastAsia="Calibri"/>
          <w:sz w:val="4"/>
          <w:szCs w:val="4"/>
        </w:rPr>
        <w:t>particular commons</w:t>
      </w:r>
      <w:proofErr w:type="gramEnd"/>
      <w:r w:rsidRPr="00992961">
        <w:rPr>
          <w:rFonts w:eastAsia="Calibri"/>
          <w:sz w:val="4"/>
          <w:szCs w:val="4"/>
        </w:rPr>
        <w:t xml:space="preserve"> or by possible emissions into the air or </w:t>
      </w:r>
      <w:proofErr w:type="gramStart"/>
      <w:r w:rsidRPr="00992961">
        <w:rPr>
          <w:rFonts w:eastAsia="Calibri"/>
          <w:sz w:val="4"/>
          <w:szCs w:val="4"/>
        </w:rPr>
        <w:t>water, or</w:t>
      </w:r>
      <w:proofErr w:type="gramEnd"/>
      <w:r w:rsidRPr="00992961">
        <w:rPr>
          <w:rFonts w:eastAsia="Calibri"/>
          <w:sz w:val="4"/>
          <w:szCs w:val="4"/>
        </w:rPr>
        <w:t xml:space="preserve"> drawing down of a regional aquifer. The population who </w:t>
      </w:r>
      <w:proofErr w:type="gramStart"/>
      <w:r w:rsidRPr="00992961">
        <w:rPr>
          <w:rFonts w:eastAsia="Calibri"/>
          <w:sz w:val="4"/>
          <w:szCs w:val="4"/>
        </w:rPr>
        <w:t>live</w:t>
      </w:r>
      <w:proofErr w:type="gramEnd"/>
      <w:r w:rsidRPr="00992961">
        <w:rPr>
          <w:rFonts w:eastAsia="Calibri"/>
          <w:sz w:val="4"/>
          <w:szCs w:val="4"/>
        </w:rPr>
        <w:t xml:space="preserve"> </w:t>
      </w:r>
      <w:proofErr w:type="gramStart"/>
      <w:r w:rsidRPr="00992961">
        <w:rPr>
          <w:rFonts w:eastAsia="Calibri"/>
          <w:sz w:val="4"/>
          <w:szCs w:val="4"/>
        </w:rPr>
        <w:t>in particular areas</w:t>
      </w:r>
      <w:proofErr w:type="gramEnd"/>
      <w:r w:rsidRPr="00992961">
        <w:rPr>
          <w:rFonts w:eastAsia="Calibri"/>
          <w:sz w:val="4"/>
          <w:szCs w:val="4"/>
        </w:rPr>
        <w:t xml:space="preserve"> or regions would have the power to protect themselves against being polluted. As we will see below, this approach will allow us to calculate prices for ecological damage. These prices can then figure in costs assigned to the balance sheet of production groups, giving them </w:t>
      </w:r>
      <w:proofErr w:type="gramStart"/>
      <w:r w:rsidRPr="00992961">
        <w:rPr>
          <w:rFonts w:eastAsia="Calibri"/>
          <w:sz w:val="4"/>
          <w:szCs w:val="4"/>
        </w:rPr>
        <w:t>a positive</w:t>
      </w:r>
      <w:proofErr w:type="gramEnd"/>
      <w:r w:rsidRPr="00992961">
        <w:rPr>
          <w:rFonts w:eastAsia="Calibri"/>
          <w:sz w:val="4"/>
          <w:szCs w:val="4"/>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w:t>
      </w:r>
      <w:proofErr w:type="gramStart"/>
      <w:r w:rsidRPr="00992961">
        <w:rPr>
          <w:rFonts w:eastAsia="Calibri"/>
          <w:sz w:val="4"/>
          <w:szCs w:val="4"/>
        </w:rPr>
        <w:t>in regard to</w:t>
      </w:r>
      <w:proofErr w:type="gramEnd"/>
      <w:r w:rsidRPr="00992961">
        <w:rPr>
          <w:rFonts w:eastAsia="Calibri"/>
          <w:sz w:val="4"/>
          <w:szCs w:val="4"/>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992961">
        <w:rPr>
          <w:rFonts w:eastAsia="Calibri"/>
          <w:sz w:val="4"/>
          <w:szCs w:val="4"/>
        </w:rPr>
        <w:t>fuel based</w:t>
      </w:r>
      <w:proofErr w:type="gramEnd"/>
      <w:r w:rsidRPr="00992961">
        <w:rPr>
          <w:rFonts w:eastAsia="Calibri"/>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992961">
        <w:rPr>
          <w:rFonts w:eastAsia="Calibri"/>
          <w:sz w:val="4"/>
          <w:szCs w:val="4"/>
        </w:rPr>
        <w:t>impacts</w:t>
      </w:r>
      <w:proofErr w:type="gramEnd"/>
      <w:r w:rsidRPr="00992961">
        <w:rPr>
          <w:rFonts w:eastAsia="Calibri"/>
          <w:sz w:val="4"/>
          <w:szCs w:val="4"/>
        </w:rPr>
        <w:t xml:space="preserve">.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992961">
        <w:rPr>
          <w:rFonts w:eastAsia="Calibri"/>
          <w:sz w:val="4"/>
          <w:szCs w:val="4"/>
        </w:rPr>
        <w:t>Thus</w:t>
      </w:r>
      <w:proofErr w:type="gramEnd"/>
      <w:r w:rsidRPr="00992961">
        <w:rPr>
          <w:rFonts w:eastAsia="Calibri"/>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992961">
        <w:rPr>
          <w:rFonts w:eastAsia="Calibri" w:hint="eastAsia"/>
          <w:sz w:val="4"/>
          <w:szCs w:val="4"/>
        </w:rPr>
        <w:t>“</w:t>
      </w:r>
      <w:r w:rsidRPr="00992961">
        <w:rPr>
          <w:rFonts w:eastAsia="Calibri"/>
          <w:sz w:val="4"/>
          <w:szCs w:val="4"/>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992961">
        <w:rPr>
          <w:rFonts w:eastAsia="Calibri"/>
          <w:sz w:val="4"/>
          <w:szCs w:val="4"/>
        </w:rPr>
        <w:t>Thus</w:t>
      </w:r>
      <w:proofErr w:type="gramEnd"/>
      <w:r w:rsidRPr="00992961">
        <w:rPr>
          <w:rFonts w:eastAsia="Calibri"/>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992961">
        <w:rPr>
          <w:rFonts w:eastAsia="Calibri"/>
          <w:sz w:val="4"/>
          <w:szCs w:val="4"/>
        </w:rPr>
        <w:t>Thus</w:t>
      </w:r>
      <w:proofErr w:type="gramEnd"/>
      <w:r w:rsidRPr="00992961">
        <w:rPr>
          <w:rFonts w:eastAsia="Calibri"/>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992961">
        <w:rPr>
          <w:rFonts w:eastAsia="Calibri"/>
          <w:sz w:val="4"/>
          <w:szCs w:val="4"/>
        </w:rPr>
        <w:t>old owning</w:t>
      </w:r>
      <w:proofErr w:type="gramEnd"/>
      <w:r w:rsidRPr="00992961">
        <w:rPr>
          <w:rFonts w:eastAsia="Calibri"/>
          <w:sz w:val="4"/>
          <w:szCs w:val="4"/>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992961">
        <w:rPr>
          <w:rFonts w:eastAsia="Calibri"/>
          <w:sz w:val="4"/>
          <w:szCs w:val="4"/>
        </w:rPr>
        <w:t>organize in</w:t>
      </w:r>
      <w:proofErr w:type="gramEnd"/>
      <w:r w:rsidRPr="00992961">
        <w:rPr>
          <w:rFonts w:eastAsia="Calibri"/>
          <w:sz w:val="4"/>
          <w:szCs w:val="4"/>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992961">
        <w:rPr>
          <w:rFonts w:eastAsia="Calibri"/>
          <w:sz w:val="4"/>
          <w:szCs w:val="4"/>
        </w:rPr>
        <w:t>congresses as</w:t>
      </w:r>
      <w:proofErr w:type="gramEnd"/>
      <w:r w:rsidRPr="00992961">
        <w:rPr>
          <w:rFonts w:eastAsia="Calibri"/>
          <w:sz w:val="4"/>
          <w:szCs w:val="4"/>
        </w:rPr>
        <w:t xml:space="preserve"> akin to </w:t>
      </w:r>
      <w:proofErr w:type="gramStart"/>
      <w:r w:rsidRPr="00992961">
        <w:rPr>
          <w:rFonts w:eastAsia="Calibri"/>
          <w:sz w:val="4"/>
          <w:szCs w:val="4"/>
        </w:rPr>
        <w:t>a legislature</w:t>
      </w:r>
      <w:proofErr w:type="gramEnd"/>
      <w:r w:rsidRPr="00992961">
        <w:rPr>
          <w:rFonts w:eastAsia="Calibri"/>
          <w:sz w:val="4"/>
          <w:szCs w:val="4"/>
        </w:rPr>
        <w:t xml:space="preserv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w:t>
      </w:r>
      <w:proofErr w:type="gramStart"/>
      <w:r w:rsidRPr="00992961">
        <w:rPr>
          <w:rFonts w:eastAsia="Calibri"/>
          <w:sz w:val="4"/>
          <w:szCs w:val="4"/>
        </w:rPr>
        <w:t>invasion—</w:t>
      </w:r>
      <w:proofErr w:type="gramEnd"/>
      <w:r w:rsidRPr="00992961">
        <w:rPr>
          <w:rFonts w:eastAsia="Calibri"/>
          <w:sz w:val="4"/>
          <w:szCs w:val="4"/>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992961">
        <w:rPr>
          <w:rFonts w:eastAsia="Calibri"/>
          <w:sz w:val="4"/>
          <w:szCs w:val="4"/>
        </w:rPr>
        <w:t>guilty—based</w:t>
      </w:r>
      <w:proofErr w:type="gramEnd"/>
      <w:r w:rsidRPr="00992961">
        <w:rPr>
          <w:rFonts w:eastAsia="Calibri"/>
          <w:sz w:val="4"/>
          <w:szCs w:val="4"/>
        </w:rPr>
        <w:t xml:space="preserve"> on evidence and activities of workers such as those in forensic labs. People want to be free of </w:t>
      </w:r>
      <w:proofErr w:type="gramStart"/>
      <w:r w:rsidRPr="00992961">
        <w:rPr>
          <w:rFonts w:eastAsia="Calibri"/>
          <w:sz w:val="4"/>
          <w:szCs w:val="4"/>
        </w:rPr>
        <w:t>the insecurity</w:t>
      </w:r>
      <w:proofErr w:type="gramEnd"/>
      <w:r w:rsidRPr="00992961">
        <w:rPr>
          <w:rFonts w:eastAsia="Calibri"/>
          <w:sz w:val="4"/>
          <w:szCs w:val="4"/>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992961">
        <w:rPr>
          <w:rFonts w:eastAsia="Calibri"/>
          <w:sz w:val="4"/>
          <w:szCs w:val="4"/>
        </w:rPr>
        <w:t>Thus</w:t>
      </w:r>
      <w:proofErr w:type="gramEnd"/>
      <w:r w:rsidRPr="00992961">
        <w:rPr>
          <w:rFonts w:eastAsia="Calibri"/>
          <w:sz w:val="4"/>
          <w:szCs w:val="4"/>
        </w:rPr>
        <w:t xml:space="preserve"> enforcement of the basic rules of </w:t>
      </w:r>
      <w:proofErr w:type="gramStart"/>
      <w:r w:rsidRPr="00992961">
        <w:rPr>
          <w:rFonts w:eastAsia="Calibri"/>
          <w:sz w:val="4"/>
          <w:szCs w:val="4"/>
        </w:rPr>
        <w:t>the society</w:t>
      </w:r>
      <w:proofErr w:type="gramEnd"/>
      <w:r w:rsidRPr="00992961">
        <w:rPr>
          <w:rFonts w:eastAsia="Calibri"/>
          <w:sz w:val="4"/>
          <w:szCs w:val="4"/>
        </w:rPr>
        <w:t xml:space="preserve"> needs to be rebuilt on a different basis. For syndicalists, a crucial issue is going to be “Who controls the dominant armed power in society?” The idea that the </w:t>
      </w:r>
      <w:proofErr w:type="gramStart"/>
      <w:r w:rsidRPr="00992961">
        <w:rPr>
          <w:rFonts w:eastAsia="Calibri"/>
          <w:sz w:val="4"/>
          <w:szCs w:val="4"/>
        </w:rPr>
        <w:t>worker mass democratic organizations</w:t>
      </w:r>
      <w:proofErr w:type="gramEnd"/>
      <w:r w:rsidRPr="00992961">
        <w:rPr>
          <w:rFonts w:eastAsia="Calibri"/>
          <w:sz w:val="4"/>
          <w:szCs w:val="4"/>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992961">
        <w:rPr>
          <w:rFonts w:eastAsia="Calibri"/>
          <w:sz w:val="4"/>
          <w:szCs w:val="4"/>
        </w:rPr>
        <w:t>organizations.”</w:t>
      </w:r>
      <w:proofErr w:type="gramEnd"/>
      <w:r w:rsidRPr="00992961">
        <w:rPr>
          <w:rFonts w:eastAsia="Calibri"/>
          <w:sz w:val="4"/>
          <w:szCs w:val="4"/>
        </w:rPr>
        <w:t xml:space="preserve">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992961">
        <w:rPr>
          <w:rFonts w:eastAsia="Calibri"/>
          <w:sz w:val="4"/>
          <w:szCs w:val="4"/>
        </w:rPr>
        <w:t>trained, but</w:t>
      </w:r>
      <w:proofErr w:type="gramEnd"/>
      <w:r w:rsidRPr="00992961">
        <w:rPr>
          <w:rFonts w:eastAsia="Calibri"/>
          <w:sz w:val="4"/>
          <w:szCs w:val="4"/>
        </w:rPr>
        <w:t xml:space="preserve"> do the work part time and have other work </w:t>
      </w:r>
      <w:proofErr w:type="gramStart"/>
      <w:r w:rsidRPr="00992961">
        <w:rPr>
          <w:rFonts w:eastAsia="Calibri"/>
          <w:sz w:val="4"/>
          <w:szCs w:val="4"/>
        </w:rPr>
        <w:t>activity</w:t>
      </w:r>
      <w:proofErr w:type="gramEnd"/>
      <w:r w:rsidRPr="00992961">
        <w:rPr>
          <w:rFonts w:eastAsia="Calibri"/>
          <w:sz w:val="4"/>
          <w:szCs w:val="4"/>
        </w:rPr>
        <w:t xml:space="preserve"> they do at other times. People who do policing as a full- time job </w:t>
      </w:r>
      <w:proofErr w:type="gramStart"/>
      <w:r w:rsidRPr="00992961">
        <w:rPr>
          <w:rFonts w:eastAsia="Calibri"/>
          <w:sz w:val="4"/>
          <w:szCs w:val="4"/>
        </w:rPr>
        <w:t>have a tendency to</w:t>
      </w:r>
      <w:proofErr w:type="gramEnd"/>
      <w:r w:rsidRPr="00992961">
        <w:rPr>
          <w:rFonts w:eastAsia="Calibri"/>
          <w:sz w:val="4"/>
          <w:szCs w:val="4"/>
        </w:rPr>
        <w:t xml:space="preserve">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992961">
        <w:rPr>
          <w:rFonts w:eastAsia="Calibri"/>
          <w:sz w:val="4"/>
          <w:szCs w:val="4"/>
        </w:rPr>
        <w:t>on the basis of</w:t>
      </w:r>
      <w:proofErr w:type="gramEnd"/>
      <w:r w:rsidRPr="00992961">
        <w:rPr>
          <w:rFonts w:eastAsia="Calibri"/>
          <w:sz w:val="4"/>
          <w:szCs w:val="4"/>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992961">
        <w:rPr>
          <w:rFonts w:eastAsia="Calibri"/>
          <w:sz w:val="4"/>
          <w:szCs w:val="4"/>
        </w:rPr>
        <w:t>Thus</w:t>
      </w:r>
      <w:proofErr w:type="gramEnd"/>
      <w:r w:rsidRPr="00992961">
        <w:rPr>
          <w:rFonts w:eastAsia="Calibri"/>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w:t>
      </w:r>
      <w:proofErr w:type="gramStart"/>
      <w:r w:rsidRPr="00992961">
        <w:rPr>
          <w:rFonts w:eastAsia="Calibri"/>
          <w:sz w:val="4"/>
          <w:szCs w:val="4"/>
        </w:rPr>
        <w:t>coordinated</w:t>
      </w:r>
      <w:proofErr w:type="gramEnd"/>
      <w:r w:rsidRPr="00992961">
        <w:rPr>
          <w:rFonts w:eastAsia="Calibri"/>
          <w:sz w:val="4"/>
          <w:szCs w:val="4"/>
        </w:rPr>
        <w:t xml:space="preserve"> control and policy for an industry, worker groups controlling </w:t>
      </w:r>
      <w:proofErr w:type="gramStart"/>
      <w:r w:rsidRPr="00992961">
        <w:rPr>
          <w:rFonts w:eastAsia="Calibri"/>
          <w:sz w:val="4"/>
          <w:szCs w:val="4"/>
        </w:rPr>
        <w:t>particular facilities</w:t>
      </w:r>
      <w:proofErr w:type="gramEnd"/>
      <w:r w:rsidRPr="00992961">
        <w:rPr>
          <w:rFonts w:eastAsia="Calibri"/>
          <w:sz w:val="4"/>
          <w:szCs w:val="4"/>
        </w:rPr>
        <w:t xml:space="preserve">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992961">
        <w:rPr>
          <w:rFonts w:eastAsia="Calibri"/>
          <w:sz w:val="4"/>
          <w:szCs w:val="4"/>
        </w:rPr>
        <w:t>the capitalist</w:t>
      </w:r>
      <w:proofErr w:type="gramEnd"/>
      <w:r w:rsidRPr="00992961">
        <w:rPr>
          <w:rFonts w:eastAsia="Calibri"/>
          <w:sz w:val="4"/>
          <w:szCs w:val="4"/>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992961">
        <w:rPr>
          <w:rFonts w:eastAsia="Calibri"/>
          <w:sz w:val="4"/>
          <w:szCs w:val="4"/>
        </w:rPr>
        <w:t>The CNT’s</w:t>
      </w:r>
      <w:proofErr w:type="gramEnd"/>
      <w:r w:rsidRPr="00992961">
        <w:rPr>
          <w:rFonts w:eastAsia="Calibri"/>
          <w:sz w:val="4"/>
          <w:szCs w:val="4"/>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992961">
        <w:rPr>
          <w:rFonts w:eastAsia="Calibri"/>
          <w:sz w:val="4"/>
          <w:szCs w:val="4"/>
        </w:rPr>
        <w:t>in</w:t>
      </w:r>
      <w:proofErr w:type="gramEnd"/>
      <w:r w:rsidRPr="00992961">
        <w:rPr>
          <w:rFonts w:eastAsia="Calibri"/>
          <w:sz w:val="4"/>
          <w:szCs w:val="4"/>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992961">
        <w:rPr>
          <w:rFonts w:eastAsia="Calibri"/>
          <w:sz w:val="4"/>
          <w:szCs w:val="4"/>
        </w:rPr>
        <w:t>cases</w:t>
      </w:r>
      <w:proofErr w:type="gramEnd"/>
      <w:r w:rsidRPr="00992961">
        <w:rPr>
          <w:rFonts w:eastAsia="Calibri"/>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992961">
        <w:rPr>
          <w:rFonts w:eastAsia="Calibri"/>
          <w:sz w:val="4"/>
          <w:szCs w:val="4"/>
        </w:rPr>
        <w:t>reports, and</w:t>
      </w:r>
      <w:proofErr w:type="gramEnd"/>
      <w:r w:rsidRPr="00992961">
        <w:rPr>
          <w:rFonts w:eastAsia="Calibri"/>
          <w:sz w:val="4"/>
          <w:szCs w:val="4"/>
        </w:rPr>
        <w:t xml:space="preserve"> could be removed by the assemblies.4 During the course of the revolution the forty-thousand- member CNT health-worker </w:t>
      </w:r>
      <w:proofErr w:type="gramStart"/>
      <w:r w:rsidRPr="00992961">
        <w:rPr>
          <w:rFonts w:eastAsia="Calibri"/>
          <w:sz w:val="4"/>
          <w:szCs w:val="4"/>
        </w:rPr>
        <w:t>federation built</w:t>
      </w:r>
      <w:proofErr w:type="gramEnd"/>
      <w:r w:rsidRPr="00992961">
        <w:rPr>
          <w:rFonts w:eastAsia="Calibri"/>
          <w:sz w:val="4"/>
          <w:szCs w:val="4"/>
        </w:rPr>
        <w:t xml:space="preserve"> Spain’s first socialized health care system, taking over hospitals and drug factories and setting up health clinics. In </w:t>
      </w:r>
      <w:proofErr w:type="gramStart"/>
      <w:r w:rsidRPr="00992961">
        <w:rPr>
          <w:rFonts w:eastAsia="Calibri"/>
          <w:sz w:val="4"/>
          <w:szCs w:val="4"/>
        </w:rPr>
        <w:t>a number of</w:t>
      </w:r>
      <w:proofErr w:type="gramEnd"/>
      <w:r w:rsidRPr="00992961">
        <w:rPr>
          <w:rFonts w:eastAsia="Calibri"/>
          <w:sz w:val="4"/>
          <w:szCs w:val="4"/>
        </w:rPr>
        <w:t xml:space="preserve"> industries, the CNT industrial unions merged the assets of that industry’s businesses (as in the furniture and entertainment industries). The CNT </w:t>
      </w:r>
      <w:proofErr w:type="gramStart"/>
      <w:r w:rsidRPr="00992961">
        <w:rPr>
          <w:rFonts w:eastAsia="Calibri"/>
          <w:sz w:val="4"/>
          <w:szCs w:val="4"/>
        </w:rPr>
        <w:t>woodworkers</w:t>
      </w:r>
      <w:proofErr w:type="gramEnd"/>
      <w:r w:rsidRPr="00992961">
        <w:rPr>
          <w:rFonts w:eastAsia="Calibri"/>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A85588C" w14:textId="77777777" w:rsidR="00992961" w:rsidRPr="00992961" w:rsidRDefault="00992961" w:rsidP="00992961">
      <w:pPr>
        <w:rPr>
          <w:rFonts w:eastAsia="Calibri"/>
        </w:rPr>
      </w:pPr>
      <w:r w:rsidRPr="00992961">
        <w:rPr>
          <w:rFonts w:eastAsia="Calibri"/>
        </w:rPr>
        <w:t>&lt;&lt;&lt;Paragraph integrity returns&gt;&gt;&gt;</w:t>
      </w:r>
    </w:p>
    <w:p w14:paraId="48A2E281" w14:textId="77777777" w:rsidR="00992961" w:rsidRPr="00992961" w:rsidRDefault="00992961" w:rsidP="00992961">
      <w:pPr>
        <w:rPr>
          <w:rFonts w:eastAsia="Calibri"/>
          <w:u w:val="single"/>
        </w:rPr>
      </w:pPr>
      <w:r w:rsidRPr="00992961">
        <w:rPr>
          <w:rFonts w:eastAsia="Calibri"/>
          <w:u w:val="single"/>
        </w:rPr>
        <w:t xml:space="preserve">The goal needs to be the creation of a </w:t>
      </w:r>
      <w:r w:rsidRPr="00992961">
        <w:rPr>
          <w:rFonts w:eastAsia="Calibri"/>
          <w:b/>
          <w:iCs/>
          <w:highlight w:val="cyan"/>
          <w:u w:val="single"/>
          <w:bdr w:val="single" w:sz="8" w:space="0" w:color="auto"/>
        </w:rPr>
        <w:t>horizontally federated system</w:t>
      </w:r>
      <w:r w:rsidRPr="00992961">
        <w:rPr>
          <w:rFonts w:eastAsia="Calibri"/>
          <w:u w:val="single"/>
        </w:rPr>
        <w:t xml:space="preserve"> of production that can </w:t>
      </w:r>
      <w:r w:rsidRPr="00992961">
        <w:rPr>
          <w:rFonts w:eastAsia="Calibri"/>
          <w:highlight w:val="cyan"/>
          <w:u w:val="single"/>
        </w:rPr>
        <w:t xml:space="preserve">implement </w:t>
      </w:r>
      <w:r w:rsidRPr="00992961">
        <w:rPr>
          <w:rFonts w:eastAsia="Calibri"/>
          <w:b/>
          <w:iCs/>
          <w:highlight w:val="cyan"/>
          <w:u w:val="single"/>
          <w:bdr w:val="single" w:sz="8" w:space="0" w:color="auto"/>
        </w:rPr>
        <w:t>planning</w:t>
      </w:r>
      <w:r w:rsidRPr="00992961">
        <w:rPr>
          <w:rFonts w:eastAsia="Calibri"/>
          <w:highlight w:val="cyan"/>
          <w:u w:val="single"/>
        </w:rPr>
        <w:t xml:space="preserve"> and </w:t>
      </w:r>
      <w:r w:rsidRPr="00992961">
        <w:rPr>
          <w:rFonts w:eastAsia="Calibri"/>
          <w:b/>
          <w:iCs/>
          <w:highlight w:val="cyan"/>
          <w:u w:val="single"/>
          <w:bdr w:val="single" w:sz="8" w:space="0" w:color="auto"/>
        </w:rPr>
        <w:t>coordination</w:t>
      </w:r>
      <w:r w:rsidRPr="00992961">
        <w:rPr>
          <w:rFonts w:eastAsia="Calibri"/>
          <w:u w:val="single"/>
        </w:rPr>
        <w:t xml:space="preserve"> throughout industries and over a </w:t>
      </w:r>
      <w:r w:rsidRPr="00992961">
        <w:rPr>
          <w:rFonts w:eastAsia="Calibri"/>
          <w:b/>
          <w:iCs/>
          <w:u w:val="single"/>
          <w:bdr w:val="single" w:sz="8" w:space="0" w:color="auto"/>
        </w:rPr>
        <w:t>wide region</w:t>
      </w:r>
      <w:r w:rsidRPr="00992961">
        <w:rPr>
          <w:rFonts w:eastAsia="Calibri"/>
          <w:u w:val="single"/>
        </w:rPr>
        <w:t xml:space="preserve">. This would enable workers to: </w:t>
      </w:r>
    </w:p>
    <w:p w14:paraId="2BD83B11" w14:textId="77777777" w:rsidR="00992961" w:rsidRPr="00992961" w:rsidRDefault="00992961" w:rsidP="00992961">
      <w:pPr>
        <w:rPr>
          <w:rFonts w:eastAsia="Calibri"/>
          <w:sz w:val="16"/>
        </w:rPr>
      </w:pPr>
      <w:proofErr w:type="gramStart"/>
      <w:r w:rsidRPr="00992961">
        <w:rPr>
          <w:rFonts w:eastAsia="Calibri"/>
          <w:sz w:val="16"/>
        </w:rPr>
        <w:t xml:space="preserve">-  </w:t>
      </w:r>
      <w:r w:rsidRPr="00992961">
        <w:rPr>
          <w:rFonts w:eastAsia="Calibri"/>
          <w:b/>
          <w:iCs/>
          <w:highlight w:val="cyan"/>
          <w:u w:val="single"/>
          <w:bdr w:val="single" w:sz="8" w:space="0" w:color="auto"/>
        </w:rPr>
        <w:t>Gain</w:t>
      </w:r>
      <w:proofErr w:type="gramEnd"/>
      <w:r w:rsidRPr="00992961">
        <w:rPr>
          <w:rFonts w:eastAsia="Calibri"/>
          <w:b/>
          <w:iCs/>
          <w:highlight w:val="cyan"/>
          <w:u w:val="single"/>
          <w:bdr w:val="single" w:sz="8" w:space="0" w:color="auto"/>
        </w:rPr>
        <w:t xml:space="preserve"> control</w:t>
      </w:r>
      <w:r w:rsidRPr="00992961">
        <w:rPr>
          <w:rFonts w:eastAsia="Calibri"/>
          <w:highlight w:val="cyan"/>
          <w:u w:val="single"/>
        </w:rPr>
        <w:t xml:space="preserve"> over </w:t>
      </w:r>
      <w:r w:rsidRPr="00992961">
        <w:rPr>
          <w:rFonts w:eastAsia="Calibri"/>
          <w:b/>
          <w:iCs/>
          <w:highlight w:val="cyan"/>
          <w:u w:val="single"/>
          <w:bdr w:val="single" w:sz="8" w:space="0" w:color="auto"/>
        </w:rPr>
        <w:t>tech</w:t>
      </w:r>
      <w:r w:rsidRPr="00992961">
        <w:rPr>
          <w:rFonts w:eastAsia="Calibri"/>
          <w:sz w:val="16"/>
        </w:rPr>
        <w:t xml:space="preserve">nological </w:t>
      </w:r>
      <w:r w:rsidRPr="00992961">
        <w:rPr>
          <w:rFonts w:eastAsia="Calibri"/>
          <w:u w:val="single"/>
        </w:rPr>
        <w:t>development</w:t>
      </w:r>
      <w:r w:rsidRPr="00992961">
        <w:rPr>
          <w:rFonts w:eastAsia="Calibri"/>
          <w:sz w:val="16"/>
        </w:rPr>
        <w:t xml:space="preserve">. </w:t>
      </w:r>
    </w:p>
    <w:p w14:paraId="215ECA9A" w14:textId="77777777" w:rsidR="00992961" w:rsidRPr="00992961" w:rsidRDefault="00992961" w:rsidP="00992961">
      <w:pPr>
        <w:rPr>
          <w:rFonts w:eastAsia="Calibri"/>
          <w:u w:val="single"/>
        </w:rPr>
      </w:pPr>
      <w:proofErr w:type="gramStart"/>
      <w:r w:rsidRPr="00992961">
        <w:rPr>
          <w:rFonts w:eastAsia="Calibri"/>
          <w:sz w:val="16"/>
        </w:rPr>
        <w:t xml:space="preserve">- </w:t>
      </w:r>
      <w:r w:rsidRPr="00992961">
        <w:rPr>
          <w:rFonts w:eastAsia="Calibri"/>
          <w:u w:val="single"/>
        </w:rPr>
        <w:t xml:space="preserve"> </w:t>
      </w:r>
      <w:r w:rsidRPr="00992961">
        <w:rPr>
          <w:rFonts w:eastAsia="Calibri"/>
          <w:highlight w:val="cyan"/>
          <w:u w:val="single"/>
        </w:rPr>
        <w:t>Re</w:t>
      </w:r>
      <w:proofErr w:type="gramEnd"/>
      <w:r w:rsidRPr="00992961">
        <w:rPr>
          <w:rFonts w:eastAsia="Calibri"/>
          <w:highlight w:val="cyan"/>
          <w:u w:val="single"/>
        </w:rPr>
        <w:t xml:space="preserve">-organize </w:t>
      </w:r>
      <w:r w:rsidRPr="00992961">
        <w:rPr>
          <w:rFonts w:eastAsia="Calibri"/>
          <w:b/>
          <w:iCs/>
          <w:highlight w:val="cyan"/>
          <w:u w:val="single"/>
          <w:bdr w:val="single" w:sz="8" w:space="0" w:color="auto"/>
        </w:rPr>
        <w:t>jobs</w:t>
      </w:r>
      <w:r w:rsidRPr="00992961">
        <w:rPr>
          <w:rFonts w:eastAsia="Calibri"/>
          <w:u w:val="single"/>
        </w:rPr>
        <w:t xml:space="preserve"> and </w:t>
      </w:r>
      <w:r w:rsidRPr="00992961">
        <w:rPr>
          <w:rFonts w:eastAsia="Calibri"/>
          <w:b/>
          <w:iCs/>
          <w:u w:val="single"/>
          <w:bdr w:val="single" w:sz="8" w:space="0" w:color="auto"/>
        </w:rPr>
        <w:t>education</w:t>
      </w:r>
      <w:r w:rsidRPr="00992961">
        <w:rPr>
          <w:rFonts w:eastAsia="Calibri"/>
          <w:u w:val="single"/>
        </w:rPr>
        <w:t xml:space="preserve"> to </w:t>
      </w:r>
      <w:r w:rsidRPr="00992961">
        <w:rPr>
          <w:rFonts w:eastAsia="Calibri"/>
          <w:highlight w:val="cyan"/>
          <w:u w:val="single"/>
        </w:rPr>
        <w:t>eliminate the</w:t>
      </w:r>
      <w:r w:rsidRPr="00992961">
        <w:rPr>
          <w:rFonts w:eastAsia="Calibri"/>
          <w:sz w:val="16"/>
        </w:rPr>
        <w:t xml:space="preserve"> bureaucratic </w:t>
      </w:r>
      <w:r w:rsidRPr="00992961">
        <w:rPr>
          <w:rFonts w:eastAsia="Calibri"/>
          <w:b/>
          <w:iCs/>
          <w:highlight w:val="cyan"/>
          <w:u w:val="single"/>
          <w:bdr w:val="single" w:sz="8" w:space="0" w:color="auto"/>
        </w:rPr>
        <w:t>concentration of power</w:t>
      </w:r>
      <w:r w:rsidRPr="00992961">
        <w:rPr>
          <w:rFonts w:eastAsia="Calibri"/>
          <w:highlight w:val="cyan"/>
          <w:u w:val="single"/>
        </w:rPr>
        <w:t xml:space="preserve"> in</w:t>
      </w:r>
      <w:r w:rsidRPr="00992961">
        <w:rPr>
          <w:rFonts w:eastAsia="Calibri"/>
          <w:u w:val="single"/>
        </w:rPr>
        <w:t xml:space="preserve"> the hands of </w:t>
      </w:r>
      <w:r w:rsidRPr="00992961">
        <w:rPr>
          <w:rFonts w:eastAsia="Calibri"/>
          <w:b/>
          <w:iCs/>
          <w:highlight w:val="cyan"/>
          <w:u w:val="single"/>
          <w:bdr w:val="single" w:sz="8" w:space="0" w:color="auto"/>
        </w:rPr>
        <w:t>managers</w:t>
      </w:r>
      <w:r w:rsidRPr="00992961">
        <w:rPr>
          <w:rFonts w:eastAsia="Calibri"/>
          <w:highlight w:val="cyan"/>
          <w:u w:val="single"/>
        </w:rPr>
        <w:t xml:space="preserve"> and</w:t>
      </w:r>
      <w:r w:rsidRPr="00992961">
        <w:rPr>
          <w:rFonts w:eastAsia="Calibri"/>
          <w:u w:val="single"/>
        </w:rPr>
        <w:t xml:space="preserve"> </w:t>
      </w:r>
      <w:r w:rsidRPr="00992961">
        <w:rPr>
          <w:rFonts w:eastAsia="Calibri"/>
          <w:b/>
          <w:iCs/>
          <w:u w:val="single"/>
          <w:bdr w:val="single" w:sz="8" w:space="0" w:color="auto"/>
        </w:rPr>
        <w:t xml:space="preserve">high-end </w:t>
      </w:r>
      <w:r w:rsidRPr="00992961">
        <w:rPr>
          <w:rFonts w:eastAsia="Calibri"/>
          <w:b/>
          <w:iCs/>
          <w:highlight w:val="cyan"/>
          <w:u w:val="single"/>
          <w:bdr w:val="single" w:sz="8" w:space="0" w:color="auto"/>
        </w:rPr>
        <w:t>professionals</w:t>
      </w:r>
      <w:r w:rsidRPr="00992961">
        <w:rPr>
          <w:rFonts w:eastAsia="Calibri"/>
          <w:highlight w:val="cyan"/>
          <w:u w:val="single"/>
        </w:rPr>
        <w:t xml:space="preserve">, develop </w:t>
      </w:r>
      <w:r w:rsidRPr="00992961">
        <w:rPr>
          <w:rFonts w:eastAsia="Calibri"/>
          <w:b/>
          <w:iCs/>
          <w:highlight w:val="cyan"/>
          <w:u w:val="single"/>
          <w:bdr w:val="single" w:sz="8" w:space="0" w:color="auto"/>
        </w:rPr>
        <w:t>worker skills</w:t>
      </w:r>
      <w:r w:rsidRPr="00992961">
        <w:rPr>
          <w:rFonts w:eastAsia="Calibri"/>
          <w:u w:val="single"/>
        </w:rPr>
        <w:t xml:space="preserve">, and work to </w:t>
      </w:r>
      <w:r w:rsidRPr="00992961">
        <w:rPr>
          <w:rFonts w:eastAsia="Calibri"/>
          <w:b/>
          <w:iCs/>
          <w:highlight w:val="cyan"/>
          <w:u w:val="single"/>
          <w:bdr w:val="single" w:sz="8" w:space="0" w:color="auto"/>
        </w:rPr>
        <w:t>integrate</w:t>
      </w:r>
      <w:r w:rsidRPr="00992961">
        <w:rPr>
          <w:rFonts w:eastAsia="Calibri"/>
          <w:highlight w:val="cyan"/>
          <w:u w:val="single"/>
        </w:rPr>
        <w:t xml:space="preserve"> decision making</w:t>
      </w:r>
      <w:r w:rsidRPr="00992961">
        <w:rPr>
          <w:rFonts w:eastAsia="Calibri"/>
          <w:u w:val="single"/>
        </w:rPr>
        <w:t xml:space="preserve"> and conceptualization with the doing of the </w:t>
      </w:r>
      <w:r w:rsidRPr="00992961">
        <w:rPr>
          <w:rFonts w:eastAsia="Calibri"/>
          <w:b/>
          <w:iCs/>
          <w:u w:val="single"/>
          <w:bdr w:val="single" w:sz="8" w:space="0" w:color="auto"/>
        </w:rPr>
        <w:t>physical work.</w:t>
      </w:r>
      <w:r w:rsidRPr="00992961">
        <w:rPr>
          <w:rFonts w:eastAsia="Calibri"/>
          <w:u w:val="single"/>
        </w:rPr>
        <w:t xml:space="preserve"> </w:t>
      </w:r>
    </w:p>
    <w:p w14:paraId="4C8F3E1A" w14:textId="77777777" w:rsidR="00992961" w:rsidRPr="00992961" w:rsidRDefault="00992961" w:rsidP="00992961">
      <w:pPr>
        <w:rPr>
          <w:rFonts w:eastAsia="Calibri"/>
          <w:u w:val="single"/>
        </w:rPr>
      </w:pPr>
      <w:r w:rsidRPr="00992961">
        <w:rPr>
          <w:rFonts w:eastAsia="Calibri"/>
          <w:sz w:val="16"/>
        </w:rPr>
        <w:t xml:space="preserve">- </w:t>
      </w:r>
      <w:r w:rsidRPr="00992961">
        <w:rPr>
          <w:rFonts w:eastAsia="Calibri"/>
          <w:b/>
          <w:iCs/>
          <w:highlight w:val="cyan"/>
          <w:u w:val="single"/>
          <w:bdr w:val="single" w:sz="8" w:space="0" w:color="auto"/>
        </w:rPr>
        <w:t>Reduce</w:t>
      </w:r>
      <w:r w:rsidRPr="00992961">
        <w:rPr>
          <w:rFonts w:eastAsia="Calibri"/>
          <w:u w:val="single"/>
        </w:rPr>
        <w:t xml:space="preserve"> the </w:t>
      </w:r>
      <w:r w:rsidRPr="00992961">
        <w:rPr>
          <w:rFonts w:eastAsia="Calibri"/>
          <w:b/>
          <w:iCs/>
          <w:highlight w:val="cyan"/>
          <w:u w:val="single"/>
          <w:bdr w:val="single" w:sz="8" w:space="0" w:color="auto"/>
        </w:rPr>
        <w:t>workweek</w:t>
      </w:r>
      <w:r w:rsidRPr="00992961">
        <w:rPr>
          <w:rFonts w:eastAsia="Calibri"/>
          <w:highlight w:val="cyan"/>
          <w:u w:val="single"/>
        </w:rPr>
        <w:t xml:space="preserve"> and share </w:t>
      </w:r>
      <w:r w:rsidRPr="00992961">
        <w:rPr>
          <w:rFonts w:eastAsia="Calibri"/>
          <w:b/>
          <w:iCs/>
          <w:highlight w:val="cyan"/>
          <w:u w:val="single"/>
          <w:bdr w:val="single" w:sz="8" w:space="0" w:color="auto"/>
        </w:rPr>
        <w:t>work responsibilities</w:t>
      </w:r>
      <w:r w:rsidRPr="00992961">
        <w:rPr>
          <w:rFonts w:eastAsia="Calibri"/>
          <w:u w:val="single"/>
        </w:rPr>
        <w:t xml:space="preserve"> among all who can work. </w:t>
      </w:r>
    </w:p>
    <w:p w14:paraId="2E4E4237" w14:textId="77777777" w:rsidR="00992961" w:rsidRPr="00992961" w:rsidRDefault="00992961" w:rsidP="00992961">
      <w:pPr>
        <w:rPr>
          <w:rFonts w:eastAsia="Calibri"/>
          <w:u w:val="single"/>
        </w:rPr>
      </w:pPr>
      <w:r w:rsidRPr="00992961">
        <w:rPr>
          <w:rFonts w:eastAsia="Calibri"/>
          <w:sz w:val="16"/>
        </w:rPr>
        <w:t xml:space="preserve">- </w:t>
      </w:r>
      <w:r w:rsidRPr="00992961">
        <w:rPr>
          <w:rFonts w:eastAsia="Calibri"/>
          <w:highlight w:val="cyan"/>
          <w:u w:val="single"/>
        </w:rPr>
        <w:t xml:space="preserve">Create </w:t>
      </w:r>
      <w:proofErr w:type="gramStart"/>
      <w:r w:rsidRPr="00992961">
        <w:rPr>
          <w:rFonts w:eastAsia="Calibri"/>
          <w:highlight w:val="cyan"/>
          <w:u w:val="single"/>
        </w:rPr>
        <w:t xml:space="preserve">a </w:t>
      </w:r>
      <w:r w:rsidRPr="00992961">
        <w:rPr>
          <w:rFonts w:eastAsia="Calibri"/>
          <w:b/>
          <w:iCs/>
          <w:highlight w:val="cyan"/>
          <w:u w:val="single"/>
          <w:bdr w:val="single" w:sz="8" w:space="0" w:color="auto"/>
        </w:rPr>
        <w:t>new</w:t>
      </w:r>
      <w:proofErr w:type="gramEnd"/>
      <w:r w:rsidRPr="00992961">
        <w:rPr>
          <w:rFonts w:eastAsia="Calibri"/>
          <w:b/>
          <w:iCs/>
          <w:highlight w:val="cyan"/>
          <w:u w:val="single"/>
          <w:bdr w:val="single" w:sz="8" w:space="0" w:color="auto"/>
        </w:rPr>
        <w:t xml:space="preserve"> logic</w:t>
      </w:r>
      <w:r w:rsidRPr="00992961">
        <w:rPr>
          <w:rFonts w:eastAsia="Calibri"/>
          <w:u w:val="single"/>
        </w:rPr>
        <w:t xml:space="preserve"> of development for </w:t>
      </w:r>
      <w:r w:rsidRPr="00992961">
        <w:rPr>
          <w:rFonts w:eastAsia="Calibri"/>
          <w:b/>
          <w:iCs/>
          <w:highlight w:val="cyan"/>
          <w:u w:val="single"/>
          <w:bdr w:val="single" w:sz="8" w:space="0" w:color="auto"/>
        </w:rPr>
        <w:t>tech</w:t>
      </w:r>
      <w:r w:rsidRPr="00992961">
        <w:rPr>
          <w:rFonts w:eastAsia="Calibri"/>
          <w:sz w:val="16"/>
        </w:rPr>
        <w:t xml:space="preserve">nology </w:t>
      </w:r>
      <w:r w:rsidRPr="00992961">
        <w:rPr>
          <w:rFonts w:eastAsia="Calibri"/>
          <w:highlight w:val="cyan"/>
          <w:u w:val="single"/>
        </w:rPr>
        <w:t xml:space="preserve">that is </w:t>
      </w:r>
      <w:r w:rsidRPr="00992961">
        <w:rPr>
          <w:rFonts w:eastAsia="Calibri"/>
          <w:b/>
          <w:iCs/>
          <w:highlight w:val="cyan"/>
          <w:u w:val="single"/>
          <w:bdr w:val="single" w:sz="8" w:space="0" w:color="auto"/>
        </w:rPr>
        <w:t>friendly</w:t>
      </w:r>
      <w:r w:rsidRPr="00992961">
        <w:rPr>
          <w:rFonts w:eastAsia="Calibri"/>
          <w:u w:val="single"/>
        </w:rPr>
        <w:t xml:space="preserve"> to workers and the environment.</w:t>
      </w:r>
    </w:p>
    <w:p w14:paraId="0B4EF87F"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CP---1NC</w:t>
      </w:r>
    </w:p>
    <w:p w14:paraId="6F9FE2AC"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Advantage CP</w:t>
      </w:r>
      <w:r w:rsidRPr="00992961">
        <w:rPr>
          <w:rFonts w:eastAsia="Times New Roman" w:cs="Times New Roman"/>
          <w:b/>
          <w:iCs/>
          <w:sz w:val="26"/>
        </w:rPr>
        <w:t>:</w:t>
      </w:r>
    </w:p>
    <w:p w14:paraId="63C7C5B6" w14:textId="77777777" w:rsidR="00992961" w:rsidRPr="00992961" w:rsidRDefault="00992961" w:rsidP="00992961">
      <w:pPr>
        <w:rPr>
          <w:rFonts w:eastAsia="Calibri"/>
        </w:rPr>
      </w:pPr>
    </w:p>
    <w:p w14:paraId="01F8C03F"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The United States federal government should:</w:t>
      </w:r>
    </w:p>
    <w:p w14:paraId="3EF3DE4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substantially expand the Earned Income Tax Credit</w:t>
      </w:r>
    </w:p>
    <w:p w14:paraId="2CA3BFF0"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adopt a universal adjustment assistance program for displaced workers, including AI upskilling</w:t>
      </w:r>
    </w:p>
    <w:p w14:paraId="210718C1"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expand public healthcare</w:t>
      </w:r>
    </w:p>
    <w:p w14:paraId="284D714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guarantee universal Pre-K</w:t>
      </w:r>
    </w:p>
    <w:p w14:paraId="3E00012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adopt a covert nuclear no-first-use policy</w:t>
      </w:r>
    </w:p>
    <w:p w14:paraId="2139ADEF"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offer to freeze nuclear modernization in exchange for Russian and Chinese reciprocity</w:t>
      </w:r>
    </w:p>
    <w:p w14:paraId="3CD25F19"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adhere to every non-labor international treaty</w:t>
      </w:r>
    </w:p>
    <w:p w14:paraId="6D97218A" w14:textId="77777777" w:rsidR="00992961" w:rsidRPr="00992961" w:rsidRDefault="00992961" w:rsidP="00992961">
      <w:pPr>
        <w:rPr>
          <w:rFonts w:eastAsia="Calibri"/>
        </w:rPr>
      </w:pPr>
    </w:p>
    <w:p w14:paraId="59EE94B5"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It lifts millions out of poverty and avoids politics.</w:t>
      </w:r>
    </w:p>
    <w:p w14:paraId="30CBBB0C" w14:textId="77777777" w:rsidR="00992961" w:rsidRPr="00992961" w:rsidRDefault="00992961" w:rsidP="00992961">
      <w:pPr>
        <w:rPr>
          <w:rFonts w:eastAsia="Calibri"/>
        </w:rPr>
      </w:pPr>
      <w:r w:rsidRPr="00992961">
        <w:rPr>
          <w:rFonts w:eastAsia="Calibri"/>
          <w:b/>
          <w:bCs/>
          <w:sz w:val="26"/>
        </w:rPr>
        <w:t>Hunt 20</w:t>
      </w:r>
      <w:r w:rsidRPr="00992961">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12D3864A" w14:textId="77777777" w:rsidR="00992961" w:rsidRPr="00992961" w:rsidRDefault="00992961" w:rsidP="00992961">
      <w:pPr>
        <w:rPr>
          <w:rFonts w:eastAsia="Calibri"/>
          <w:u w:val="single"/>
        </w:rPr>
      </w:pPr>
      <w:r w:rsidRPr="00992961">
        <w:rPr>
          <w:rFonts w:eastAsia="Calibri"/>
          <w:u w:val="single"/>
        </w:rPr>
        <w:t>The</w:t>
      </w:r>
      <w:r w:rsidRPr="00992961">
        <w:rPr>
          <w:rFonts w:eastAsia="Calibri"/>
          <w:sz w:val="16"/>
        </w:rPr>
        <w:t xml:space="preserve"> </w:t>
      </w:r>
      <w:r w:rsidRPr="00992961">
        <w:rPr>
          <w:rFonts w:eastAsia="Aptos"/>
          <w:b/>
          <w:iCs/>
          <w:u w:val="single"/>
          <w:bdr w:val="single" w:sz="8" w:space="0" w:color="auto"/>
        </w:rPr>
        <w:t xml:space="preserve">working </w:t>
      </w:r>
      <w:proofErr w:type="gramStart"/>
      <w:r w:rsidRPr="00992961">
        <w:rPr>
          <w:rFonts w:eastAsia="Aptos"/>
          <w:b/>
          <w:iCs/>
          <w:u w:val="single"/>
          <w:bdr w:val="single" w:sz="8" w:space="0" w:color="auto"/>
        </w:rPr>
        <w:t>families</w:t>
      </w:r>
      <w:proofErr w:type="gramEnd"/>
      <w:r w:rsidRPr="00992961">
        <w:rPr>
          <w:rFonts w:eastAsia="Aptos"/>
          <w:b/>
          <w:iCs/>
          <w:u w:val="single"/>
          <w:bdr w:val="single" w:sz="8" w:space="0" w:color="auto"/>
        </w:rPr>
        <w:t xml:space="preserve"> relief act</w:t>
      </w:r>
      <w:r w:rsidRPr="00992961">
        <w:rPr>
          <w:rFonts w:eastAsia="Calibri"/>
          <w:sz w:val="16"/>
        </w:rPr>
        <w:t xml:space="preserve">, led by Sens. Sherrod Brown (D-Ohio) and Michael Bennet (D-Colo.) and Dick Durbin (D-Ill.), </w:t>
      </w:r>
      <w:r w:rsidRPr="00992961">
        <w:rPr>
          <w:rFonts w:eastAsia="Calibri"/>
          <w:u w:val="single"/>
        </w:rPr>
        <w:t>would significantly expand the</w:t>
      </w:r>
      <w:r w:rsidRPr="00992961">
        <w:rPr>
          <w:rFonts w:eastAsia="Calibri"/>
          <w:sz w:val="16"/>
        </w:rPr>
        <w:t xml:space="preserve"> Earned Income Tax Credit (</w:t>
      </w:r>
      <w:r w:rsidRPr="00992961">
        <w:rPr>
          <w:rFonts w:eastAsia="Aptos"/>
          <w:b/>
          <w:iCs/>
          <w:highlight w:val="cyan"/>
          <w:u w:val="single"/>
          <w:bdr w:val="single" w:sz="8" w:space="0" w:color="auto"/>
        </w:rPr>
        <w:t>EITC</w:t>
      </w:r>
      <w:r w:rsidRPr="00992961">
        <w:rPr>
          <w:rFonts w:eastAsia="Calibri"/>
          <w:sz w:val="16"/>
        </w:rPr>
        <w:t xml:space="preserve">). First crafted in the 1970s by Sen. Russell Long (D-La.), the EITC </w:t>
      </w:r>
      <w:r w:rsidRPr="00992961">
        <w:rPr>
          <w:rFonts w:eastAsia="Calibri"/>
          <w:highlight w:val="cyan"/>
          <w:u w:val="single"/>
        </w:rPr>
        <w:t>has grown into</w:t>
      </w:r>
      <w:r w:rsidRPr="00992961">
        <w:rPr>
          <w:rFonts w:eastAsia="Calibri"/>
          <w:u w:val="single"/>
        </w:rPr>
        <w:t xml:space="preserve"> </w:t>
      </w:r>
      <w:r w:rsidRPr="00992961">
        <w:rPr>
          <w:rFonts w:eastAsia="Calibri"/>
          <w:highlight w:val="cyan"/>
          <w:u w:val="single"/>
        </w:rPr>
        <w:t>the</w:t>
      </w:r>
      <w:r w:rsidRPr="00992961">
        <w:rPr>
          <w:rFonts w:eastAsia="Calibri"/>
          <w:u w:val="single"/>
        </w:rPr>
        <w:t xml:space="preserve"> government’s </w:t>
      </w:r>
      <w:r w:rsidRPr="00992961">
        <w:rPr>
          <w:rFonts w:eastAsia="Aptos"/>
          <w:b/>
          <w:iCs/>
          <w:highlight w:val="cyan"/>
          <w:u w:val="single"/>
          <w:bdr w:val="single" w:sz="8" w:space="0" w:color="auto"/>
        </w:rPr>
        <w:t>most effective anti-poverty program</w:t>
      </w:r>
      <w:r w:rsidRPr="00992961">
        <w:rPr>
          <w:rFonts w:eastAsia="Calibri"/>
          <w:sz w:val="16"/>
        </w:rPr>
        <w:t xml:space="preserve">. </w:t>
      </w:r>
      <w:r w:rsidRPr="00992961">
        <w:rPr>
          <w:rFonts w:eastAsia="Calibri"/>
          <w:u w:val="single"/>
        </w:rPr>
        <w:t>It’s a refundable tax credit for the working poor</w:t>
      </w:r>
      <w:r w:rsidRPr="00992961">
        <w:rPr>
          <w:rFonts w:eastAsia="Calibri"/>
          <w:sz w:val="16"/>
        </w:rPr>
        <w:t xml:space="preserve">. The </w:t>
      </w:r>
      <w:r w:rsidRPr="00992961">
        <w:rPr>
          <w:rFonts w:eastAsia="Aptos"/>
          <w:b/>
          <w:iCs/>
          <w:highlight w:val="cyan"/>
          <w:u w:val="single"/>
          <w:bdr w:val="single" w:sz="8" w:space="0" w:color="auto"/>
        </w:rPr>
        <w:t>benefits</w:t>
      </w:r>
      <w:r w:rsidRPr="00992961">
        <w:rPr>
          <w:rFonts w:eastAsia="Calibri"/>
          <w:highlight w:val="cyan"/>
          <w:u w:val="single"/>
        </w:rPr>
        <w:t xml:space="preserve"> would be </w:t>
      </w:r>
      <w:r w:rsidRPr="00992961">
        <w:rPr>
          <w:rFonts w:eastAsia="Aptos"/>
          <w:b/>
          <w:iCs/>
          <w:highlight w:val="cyan"/>
          <w:u w:val="single"/>
          <w:bdr w:val="single" w:sz="8" w:space="0" w:color="auto"/>
        </w:rPr>
        <w:t>increased</w:t>
      </w:r>
      <w:r w:rsidRPr="00992961">
        <w:rPr>
          <w:rFonts w:eastAsia="Calibri"/>
          <w:highlight w:val="cyan"/>
          <w:u w:val="single"/>
        </w:rPr>
        <w:t xml:space="preserve"> and </w:t>
      </w:r>
      <w:r w:rsidRPr="00992961">
        <w:rPr>
          <w:rFonts w:eastAsia="Aptos"/>
          <w:b/>
          <w:iCs/>
          <w:highlight w:val="cyan"/>
          <w:u w:val="single"/>
          <w:bdr w:val="single" w:sz="8" w:space="0" w:color="auto"/>
        </w:rPr>
        <w:t>extended</w:t>
      </w:r>
      <w:r w:rsidRPr="00992961">
        <w:rPr>
          <w:rFonts w:eastAsia="Calibri"/>
          <w:highlight w:val="cyan"/>
          <w:u w:val="single"/>
        </w:rPr>
        <w:t xml:space="preserve"> to childless workers</w:t>
      </w:r>
      <w:r w:rsidRPr="00992961">
        <w:rPr>
          <w:rFonts w:eastAsia="Calibri"/>
          <w:u w:val="single"/>
        </w:rPr>
        <w:t>.</w:t>
      </w:r>
    </w:p>
    <w:p w14:paraId="57D390EF" w14:textId="77777777" w:rsidR="00992961" w:rsidRPr="00992961" w:rsidRDefault="00992961" w:rsidP="00992961">
      <w:pPr>
        <w:rPr>
          <w:rFonts w:eastAsia="Calibri"/>
          <w:sz w:val="16"/>
        </w:rPr>
      </w:pPr>
      <w:r w:rsidRPr="00992961">
        <w:rPr>
          <w:rFonts w:eastAsia="Calibri"/>
          <w:u w:val="single"/>
        </w:rPr>
        <w:t>The</w:t>
      </w:r>
      <w:r w:rsidRPr="00992961">
        <w:rPr>
          <w:rFonts w:eastAsia="Calibri"/>
          <w:sz w:val="16"/>
        </w:rPr>
        <w:t xml:space="preserve"> working </w:t>
      </w:r>
      <w:proofErr w:type="gramStart"/>
      <w:r w:rsidRPr="00992961">
        <w:rPr>
          <w:rFonts w:eastAsia="Calibri"/>
          <w:sz w:val="16"/>
        </w:rPr>
        <w:t>families</w:t>
      </w:r>
      <w:proofErr w:type="gramEnd"/>
      <w:r w:rsidRPr="00992961">
        <w:rPr>
          <w:rFonts w:eastAsia="Calibri"/>
          <w:sz w:val="16"/>
        </w:rPr>
        <w:t xml:space="preserve"> relief </w:t>
      </w:r>
      <w:r w:rsidRPr="00992961">
        <w:rPr>
          <w:rFonts w:eastAsia="Calibri"/>
          <w:u w:val="single"/>
        </w:rPr>
        <w:t>act</w:t>
      </w:r>
      <w:r w:rsidRPr="00992961">
        <w:rPr>
          <w:rFonts w:eastAsia="Calibri"/>
          <w:sz w:val="16"/>
        </w:rPr>
        <w:t xml:space="preserve"> also </w:t>
      </w:r>
      <w:r w:rsidRPr="00992961">
        <w:rPr>
          <w:rFonts w:eastAsia="Calibri"/>
          <w:u w:val="single"/>
        </w:rPr>
        <w:t xml:space="preserve">would </w:t>
      </w:r>
      <w:r w:rsidRPr="00992961">
        <w:rPr>
          <w:rFonts w:eastAsia="Calibri"/>
          <w:highlight w:val="cyan"/>
          <w:u w:val="single"/>
        </w:rPr>
        <w:t>expand</w:t>
      </w:r>
      <w:r w:rsidRPr="00992961">
        <w:rPr>
          <w:rFonts w:eastAsia="Calibri"/>
          <w:u w:val="single"/>
        </w:rPr>
        <w:t xml:space="preserve"> the $2,000-a-year </w:t>
      </w:r>
      <w:r w:rsidRPr="00992961">
        <w:rPr>
          <w:rFonts w:eastAsia="Calibri"/>
          <w:highlight w:val="cyan"/>
          <w:u w:val="single"/>
        </w:rPr>
        <w:t>child tax credit</w:t>
      </w:r>
      <w:r w:rsidRPr="00992961">
        <w:rPr>
          <w:rFonts w:eastAsia="Calibri"/>
          <w:u w:val="single"/>
        </w:rPr>
        <w:t xml:space="preserve"> for working- and middle-class families </w:t>
      </w:r>
      <w:r w:rsidRPr="00992961">
        <w:rPr>
          <w:rFonts w:eastAsia="Calibri"/>
          <w:highlight w:val="cyan"/>
          <w:u w:val="single"/>
        </w:rPr>
        <w:t>and increase it</w:t>
      </w:r>
      <w:r w:rsidRPr="00992961">
        <w:rPr>
          <w:rFonts w:eastAsia="Calibri"/>
          <w:u w:val="single"/>
        </w:rPr>
        <w:t xml:space="preserve"> for kids under six.</w:t>
      </w:r>
      <w:r w:rsidRPr="00992961">
        <w:rPr>
          <w:rFonts w:eastAsia="Calibri"/>
          <w:sz w:val="16"/>
        </w:rPr>
        <w:t xml:space="preserve"> Some </w:t>
      </w:r>
      <w:r w:rsidRPr="00992961">
        <w:rPr>
          <w:rFonts w:eastAsia="Aptos"/>
          <w:b/>
          <w:iCs/>
          <w:highlight w:val="cyan"/>
          <w:u w:val="single"/>
          <w:bdr w:val="single" w:sz="8" w:space="0" w:color="auto"/>
        </w:rPr>
        <w:t>conservative economists</w:t>
      </w:r>
      <w:r w:rsidRPr="00992961">
        <w:rPr>
          <w:rFonts w:eastAsia="Calibri"/>
          <w:u w:val="single"/>
        </w:rPr>
        <w:t xml:space="preserve"> and politicians</w:t>
      </w:r>
      <w:r w:rsidRPr="00992961">
        <w:rPr>
          <w:rFonts w:eastAsia="Calibri"/>
          <w:sz w:val="16"/>
        </w:rPr>
        <w:t xml:space="preserve"> have </w:t>
      </w:r>
      <w:r w:rsidRPr="00992961">
        <w:rPr>
          <w:rFonts w:eastAsia="Calibri"/>
          <w:highlight w:val="cyan"/>
          <w:u w:val="single"/>
        </w:rPr>
        <w:t>embraced</w:t>
      </w:r>
      <w:r w:rsidRPr="00992961">
        <w:rPr>
          <w:rFonts w:eastAsia="Calibri"/>
          <w:sz w:val="16"/>
        </w:rPr>
        <w:t xml:space="preserve"> a few of </w:t>
      </w:r>
      <w:r w:rsidRPr="00992961">
        <w:rPr>
          <w:rFonts w:eastAsia="Calibri"/>
          <w:highlight w:val="cyan"/>
          <w:u w:val="single"/>
        </w:rPr>
        <w:t>these</w:t>
      </w:r>
      <w:r w:rsidRPr="00992961">
        <w:rPr>
          <w:rFonts w:eastAsia="Calibri"/>
          <w:u w:val="single"/>
        </w:rPr>
        <w:t xml:space="preserve"> initiatives</w:t>
      </w:r>
      <w:r w:rsidRPr="00992961">
        <w:rPr>
          <w:rFonts w:eastAsia="Calibri"/>
          <w:sz w:val="16"/>
        </w:rPr>
        <w:t>.</w:t>
      </w:r>
    </w:p>
    <w:p w14:paraId="6A6C08AC" w14:textId="77777777" w:rsidR="00992961" w:rsidRPr="00992961" w:rsidRDefault="00992961" w:rsidP="00992961">
      <w:pPr>
        <w:rPr>
          <w:rFonts w:eastAsia="Calibri"/>
          <w:sz w:val="16"/>
        </w:rPr>
      </w:pPr>
      <w:r w:rsidRPr="00992961">
        <w:rPr>
          <w:rFonts w:eastAsia="Calibri"/>
          <w:u w:val="single"/>
        </w:rPr>
        <w:t>This bill “would reduce child poverty significantly and would help tens of millions of low and modest wage workers</w:t>
      </w:r>
      <w:r w:rsidRPr="00992961">
        <w:rPr>
          <w:rFonts w:eastAsia="Calibri"/>
          <w:sz w:val="16"/>
        </w:rPr>
        <w:t xml:space="preserve">,” notes Greenstein. His policy center estimates </w:t>
      </w:r>
      <w:r w:rsidRPr="00992961">
        <w:rPr>
          <w:rFonts w:eastAsia="Calibri"/>
          <w:highlight w:val="cyan"/>
          <w:u w:val="single"/>
        </w:rPr>
        <w:t xml:space="preserve">it would help </w:t>
      </w:r>
      <w:r w:rsidRPr="00992961">
        <w:rPr>
          <w:rFonts w:eastAsia="Aptos"/>
          <w:b/>
          <w:iCs/>
          <w:highlight w:val="cyan"/>
          <w:u w:val="single"/>
          <w:bdr w:val="single" w:sz="8" w:space="0" w:color="auto"/>
        </w:rPr>
        <w:t>43 million Americans</w:t>
      </w:r>
      <w:r w:rsidRPr="00992961">
        <w:rPr>
          <w:rFonts w:eastAsia="Calibri"/>
          <w:sz w:val="16"/>
        </w:rPr>
        <w:t xml:space="preserve">, including 8 million African Americans, </w:t>
      </w:r>
      <w:r w:rsidRPr="00992961">
        <w:rPr>
          <w:rFonts w:eastAsia="Calibri"/>
          <w:u w:val="single"/>
        </w:rPr>
        <w:t xml:space="preserve">and </w:t>
      </w:r>
      <w:r w:rsidRPr="00992961">
        <w:rPr>
          <w:rFonts w:eastAsia="Aptos"/>
          <w:b/>
          <w:iCs/>
          <w:u w:val="single"/>
          <w:bdr w:val="single" w:sz="8" w:space="0" w:color="auto"/>
        </w:rPr>
        <w:t>lift</w:t>
      </w:r>
      <w:r w:rsidRPr="00992961">
        <w:rPr>
          <w:rFonts w:eastAsia="Calibri"/>
          <w:sz w:val="16"/>
        </w:rPr>
        <w:t xml:space="preserve"> as many as </w:t>
      </w:r>
      <w:r w:rsidRPr="00992961">
        <w:rPr>
          <w:rFonts w:eastAsia="Calibri"/>
          <w:u w:val="single"/>
        </w:rPr>
        <w:t xml:space="preserve">10 million children </w:t>
      </w:r>
      <w:r w:rsidRPr="00992961">
        <w:rPr>
          <w:rFonts w:eastAsia="Aptos"/>
          <w:b/>
          <w:iCs/>
          <w:highlight w:val="cyan"/>
          <w:u w:val="single"/>
          <w:bdr w:val="single" w:sz="8" w:space="0" w:color="auto"/>
        </w:rPr>
        <w:t>out of poverty</w:t>
      </w:r>
      <w:r w:rsidRPr="00992961">
        <w:rPr>
          <w:rFonts w:eastAsia="Calibri"/>
          <w:sz w:val="16"/>
        </w:rPr>
        <w:t>.</w:t>
      </w:r>
    </w:p>
    <w:p w14:paraId="4D95A53F" w14:textId="77777777" w:rsidR="00992961" w:rsidRPr="00992961" w:rsidRDefault="00992961" w:rsidP="00992961">
      <w:pPr>
        <w:rPr>
          <w:rFonts w:eastAsia="Calibri"/>
          <w:sz w:val="16"/>
        </w:rPr>
      </w:pPr>
      <w:r w:rsidRPr="00992961">
        <w:rPr>
          <w:rFonts w:eastAsia="Calibri"/>
          <w:sz w:val="16"/>
        </w:rPr>
        <w:t xml:space="preserve">Raising the minimum wage is also on the list. The EITC is more effective, but the $7.25 an hour minimum wage hasn’t changed since </w:t>
      </w:r>
      <w:proofErr w:type="gramStart"/>
      <w:r w:rsidRPr="00992961">
        <w:rPr>
          <w:rFonts w:eastAsia="Calibri"/>
          <w:sz w:val="16"/>
        </w:rPr>
        <w:t>2009, and</w:t>
      </w:r>
      <w:proofErr w:type="gramEnd"/>
      <w:r w:rsidRPr="00992961">
        <w:rPr>
          <w:rFonts w:eastAsia="Calibri"/>
          <w:sz w:val="16"/>
        </w:rPr>
        <w:t xml:space="preserve"> should be doubled in the next several years.</w:t>
      </w:r>
    </w:p>
    <w:p w14:paraId="00F137E9" w14:textId="77777777" w:rsidR="00992961" w:rsidRPr="00992961" w:rsidRDefault="00992961" w:rsidP="00992961">
      <w:pPr>
        <w:rPr>
          <w:rFonts w:eastAsia="Calibri"/>
          <w:sz w:val="16"/>
        </w:rPr>
      </w:pPr>
      <w:r w:rsidRPr="00992961">
        <w:rPr>
          <w:rFonts w:eastAsia="Calibri"/>
          <w:sz w:val="16"/>
        </w:rPr>
        <w:t xml:space="preserve">2) A </w:t>
      </w:r>
      <w:r w:rsidRPr="00992961">
        <w:rPr>
          <w:rFonts w:eastAsia="Aptos"/>
          <w:b/>
          <w:iCs/>
          <w:highlight w:val="cyan"/>
          <w:u w:val="single"/>
          <w:bdr w:val="single" w:sz="8" w:space="0" w:color="auto"/>
        </w:rPr>
        <w:t>universal adjustment assistance program</w:t>
      </w:r>
      <w:r w:rsidRPr="00992961">
        <w:rPr>
          <w:rFonts w:eastAsia="Calibri"/>
          <w:sz w:val="16"/>
        </w:rPr>
        <w:t xml:space="preserve">. </w:t>
      </w:r>
      <w:r w:rsidRPr="00992961">
        <w:rPr>
          <w:rFonts w:eastAsia="Calibri"/>
          <w:u w:val="single"/>
        </w:rPr>
        <w:t>This would combine two relatively inefficient programs: trade adjustment assistance for those who have lost their jobs to foreign competition and unemployment insurance for those who are laid off.</w:t>
      </w:r>
    </w:p>
    <w:p w14:paraId="40FA86D7" w14:textId="77777777" w:rsidR="00992961" w:rsidRPr="00992961" w:rsidRDefault="00992961" w:rsidP="00992961">
      <w:pPr>
        <w:rPr>
          <w:rFonts w:eastAsia="Calibri"/>
          <w:sz w:val="16"/>
        </w:rPr>
      </w:pPr>
      <w:r w:rsidRPr="00992961">
        <w:rPr>
          <w:rFonts w:eastAsia="Calibri"/>
          <w:sz w:val="16"/>
        </w:rPr>
        <w:t xml:space="preserve">“This would be </w:t>
      </w:r>
      <w:r w:rsidRPr="00992961">
        <w:rPr>
          <w:rFonts w:eastAsia="Calibri"/>
          <w:u w:val="single"/>
        </w:rPr>
        <w:t>a national program with coverage of part time workers and independent contractors and free lancers</w:t>
      </w:r>
      <w:r w:rsidRPr="00992961">
        <w:rPr>
          <w:rFonts w:eastAsia="Calibri"/>
          <w:sz w:val="16"/>
        </w:rPr>
        <w:t>,” says Graetz. “</w:t>
      </w:r>
      <w:r w:rsidRPr="00992961">
        <w:rPr>
          <w:rFonts w:eastAsia="Calibri"/>
          <w:u w:val="single"/>
        </w:rPr>
        <w:t xml:space="preserve">It </w:t>
      </w:r>
      <w:r w:rsidRPr="00992961">
        <w:rPr>
          <w:rFonts w:eastAsia="Calibri"/>
          <w:highlight w:val="cyan"/>
          <w:u w:val="single"/>
        </w:rPr>
        <w:t>would</w:t>
      </w:r>
      <w:r w:rsidRPr="00992961">
        <w:rPr>
          <w:rFonts w:eastAsia="Calibri"/>
          <w:u w:val="single"/>
        </w:rPr>
        <w:t xml:space="preserve"> avoid the race to the bottom of state plans</w:t>
      </w:r>
      <w:r w:rsidRPr="00992961">
        <w:rPr>
          <w:rFonts w:eastAsia="Calibri"/>
          <w:sz w:val="16"/>
        </w:rPr>
        <w:t xml:space="preserve">, </w:t>
      </w:r>
      <w:r w:rsidRPr="00992961">
        <w:rPr>
          <w:rFonts w:eastAsia="Calibri"/>
          <w:u w:val="single"/>
        </w:rPr>
        <w:t xml:space="preserve">eliminate regressive funding and </w:t>
      </w:r>
      <w:r w:rsidRPr="00992961">
        <w:rPr>
          <w:rFonts w:eastAsia="Aptos"/>
          <w:b/>
          <w:iCs/>
          <w:highlight w:val="cyan"/>
          <w:u w:val="single"/>
          <w:bdr w:val="single" w:sz="8" w:space="0" w:color="auto"/>
        </w:rPr>
        <w:t>provide help</w:t>
      </w:r>
      <w:r w:rsidRPr="00992961">
        <w:rPr>
          <w:rFonts w:eastAsia="Calibri"/>
          <w:highlight w:val="cyan"/>
          <w:u w:val="single"/>
        </w:rPr>
        <w:t xml:space="preserve"> for </w:t>
      </w:r>
      <w:r w:rsidRPr="00992961">
        <w:rPr>
          <w:rFonts w:eastAsia="Aptos"/>
          <w:b/>
          <w:iCs/>
          <w:highlight w:val="cyan"/>
          <w:u w:val="single"/>
          <w:bdr w:val="single" w:sz="8" w:space="0" w:color="auto"/>
        </w:rPr>
        <w:t>relocations</w:t>
      </w:r>
      <w:r w:rsidRPr="00992961">
        <w:rPr>
          <w:rFonts w:eastAsia="Calibri"/>
          <w:highlight w:val="cyan"/>
          <w:u w:val="single"/>
        </w:rPr>
        <w:t xml:space="preserve"> of workers and </w:t>
      </w:r>
      <w:r w:rsidRPr="00992961">
        <w:rPr>
          <w:rFonts w:eastAsia="Aptos"/>
          <w:b/>
          <w:iCs/>
          <w:highlight w:val="cyan"/>
          <w:u w:val="single"/>
          <w:bdr w:val="single" w:sz="8" w:space="0" w:color="auto"/>
        </w:rPr>
        <w:t>retraining</w:t>
      </w:r>
      <w:r w:rsidRPr="00992961">
        <w:rPr>
          <w:rFonts w:eastAsia="Calibri"/>
          <w:sz w:val="16"/>
        </w:rPr>
        <w:t>.”</w:t>
      </w:r>
    </w:p>
    <w:p w14:paraId="6613AB7D" w14:textId="77777777" w:rsidR="00992961" w:rsidRPr="00992961" w:rsidRDefault="00992961" w:rsidP="00992961">
      <w:pPr>
        <w:rPr>
          <w:rFonts w:eastAsia="Calibri"/>
          <w:u w:val="single"/>
        </w:rPr>
      </w:pPr>
      <w:r w:rsidRPr="00992961">
        <w:rPr>
          <w:rFonts w:eastAsia="Calibri"/>
          <w:sz w:val="16"/>
        </w:rPr>
        <w:t xml:space="preserve">3) </w:t>
      </w:r>
      <w:r w:rsidRPr="00992961">
        <w:rPr>
          <w:rFonts w:eastAsia="Aptos"/>
          <w:b/>
          <w:iCs/>
          <w:u w:val="single"/>
          <w:bdr w:val="single" w:sz="8" w:space="0" w:color="auto"/>
        </w:rPr>
        <w:t>Expansion</w:t>
      </w:r>
      <w:r w:rsidRPr="00992961">
        <w:rPr>
          <w:rFonts w:eastAsia="Calibri"/>
          <w:sz w:val="16"/>
        </w:rPr>
        <w:t xml:space="preserve"> </w:t>
      </w:r>
      <w:r w:rsidRPr="00992961">
        <w:rPr>
          <w:rFonts w:eastAsia="Calibri"/>
          <w:u w:val="single"/>
        </w:rPr>
        <w:t>of</w:t>
      </w:r>
      <w:r w:rsidRPr="00992961">
        <w:rPr>
          <w:rFonts w:eastAsia="Calibri"/>
          <w:sz w:val="16"/>
        </w:rPr>
        <w:t xml:space="preserve"> </w:t>
      </w:r>
      <w:r w:rsidRPr="00992961">
        <w:rPr>
          <w:rFonts w:eastAsia="Aptos"/>
          <w:b/>
          <w:iCs/>
          <w:highlight w:val="cyan"/>
          <w:u w:val="single"/>
          <w:bdr w:val="single" w:sz="8" w:space="0" w:color="auto"/>
        </w:rPr>
        <w:t>Obamacare</w:t>
      </w:r>
      <w:r w:rsidRPr="00992961">
        <w:rPr>
          <w:rFonts w:eastAsia="Calibri"/>
          <w:sz w:val="16"/>
        </w:rPr>
        <w:t xml:space="preserve">. Both men agree the Affordable Care Act has lessened burdens on families but not by nearly enough. </w:t>
      </w:r>
      <w:r w:rsidRPr="00992961">
        <w:rPr>
          <w:rFonts w:eastAsia="Calibri"/>
          <w:u w:val="single"/>
        </w:rPr>
        <w:t xml:space="preserve">It </w:t>
      </w:r>
      <w:proofErr w:type="gramStart"/>
      <w:r w:rsidRPr="00992961">
        <w:rPr>
          <w:rFonts w:eastAsia="Calibri"/>
          <w:highlight w:val="cyan"/>
          <w:u w:val="single"/>
        </w:rPr>
        <w:t>has to</w:t>
      </w:r>
      <w:proofErr w:type="gramEnd"/>
      <w:r w:rsidRPr="00992961">
        <w:rPr>
          <w:rFonts w:eastAsia="Calibri"/>
          <w:highlight w:val="cyan"/>
          <w:u w:val="single"/>
        </w:rPr>
        <w:t xml:space="preserve"> be expanded</w:t>
      </w:r>
      <w:r w:rsidRPr="00992961">
        <w:rPr>
          <w:rFonts w:eastAsia="Calibri"/>
          <w:u w:val="single"/>
        </w:rPr>
        <w:t xml:space="preserve">, whether </w:t>
      </w:r>
      <w:r w:rsidRPr="00992961">
        <w:rPr>
          <w:rFonts w:eastAsia="Calibri"/>
          <w:highlight w:val="cyan"/>
          <w:u w:val="single"/>
        </w:rPr>
        <w:t>offering a public option</w:t>
      </w:r>
      <w:r w:rsidRPr="00992961">
        <w:rPr>
          <w:rFonts w:eastAsia="Calibri"/>
          <w:u w:val="single"/>
        </w:rPr>
        <w:t xml:space="preserve"> or similarly a volunteer </w:t>
      </w:r>
      <w:proofErr w:type="gramStart"/>
      <w:r w:rsidRPr="00992961">
        <w:rPr>
          <w:rFonts w:eastAsia="Calibri"/>
          <w:u w:val="single"/>
        </w:rPr>
        <w:t>bottom up</w:t>
      </w:r>
      <w:proofErr w:type="gramEnd"/>
      <w:r w:rsidRPr="00992961">
        <w:rPr>
          <w:rFonts w:eastAsia="Calibri"/>
          <w:u w:val="single"/>
        </w:rPr>
        <w:t xml:space="preserve"> Medicare option starting at birth. </w:t>
      </w:r>
      <w:r w:rsidRPr="00992961">
        <w:rPr>
          <w:rFonts w:eastAsia="Calibri"/>
          <w:highlight w:val="cyan"/>
          <w:u w:val="single"/>
        </w:rPr>
        <w:t>This would pressure private insurance to offer</w:t>
      </w:r>
      <w:r w:rsidRPr="00992961">
        <w:rPr>
          <w:rFonts w:eastAsia="Calibri"/>
          <w:u w:val="single"/>
        </w:rPr>
        <w:t xml:space="preserve"> more </w:t>
      </w:r>
      <w:r w:rsidRPr="00992961">
        <w:rPr>
          <w:rFonts w:eastAsia="Calibri"/>
          <w:highlight w:val="cyan"/>
          <w:u w:val="single"/>
        </w:rPr>
        <w:t>affordable plans</w:t>
      </w:r>
      <w:r w:rsidRPr="00992961">
        <w:rPr>
          <w:rFonts w:eastAsia="Calibri"/>
          <w:u w:val="single"/>
        </w:rPr>
        <w:t>.</w:t>
      </w:r>
    </w:p>
    <w:p w14:paraId="1BA6C75C" w14:textId="77777777" w:rsidR="00992961" w:rsidRPr="00992961" w:rsidRDefault="00992961" w:rsidP="00992961">
      <w:pPr>
        <w:rPr>
          <w:rFonts w:eastAsia="Calibri"/>
          <w:u w:val="single"/>
        </w:rPr>
      </w:pPr>
      <w:r w:rsidRPr="00992961">
        <w:rPr>
          <w:rFonts w:eastAsia="Calibri"/>
          <w:sz w:val="16"/>
        </w:rPr>
        <w:t xml:space="preserve">4) </w:t>
      </w:r>
      <w:r w:rsidRPr="00992961">
        <w:rPr>
          <w:rFonts w:eastAsia="Aptos"/>
          <w:b/>
          <w:iCs/>
          <w:highlight w:val="cyan"/>
          <w:u w:val="single"/>
          <w:bdr w:val="single" w:sz="8" w:space="0" w:color="auto"/>
        </w:rPr>
        <w:t xml:space="preserve">Universal </w:t>
      </w:r>
      <w:proofErr w:type="gramStart"/>
      <w:r w:rsidRPr="00992961">
        <w:rPr>
          <w:rFonts w:eastAsia="Aptos"/>
          <w:b/>
          <w:iCs/>
          <w:highlight w:val="cyan"/>
          <w:u w:val="single"/>
          <w:bdr w:val="single" w:sz="8" w:space="0" w:color="auto"/>
        </w:rPr>
        <w:t>pre-K</w:t>
      </w:r>
      <w:r w:rsidRPr="00992961">
        <w:rPr>
          <w:rFonts w:eastAsia="Calibri"/>
          <w:sz w:val="16"/>
          <w:highlight w:val="cyan"/>
        </w:rPr>
        <w:t>.</w:t>
      </w:r>
      <w:proofErr w:type="gramEnd"/>
      <w:r w:rsidRPr="00992961">
        <w:rPr>
          <w:rFonts w:eastAsia="Calibri"/>
          <w:sz w:val="16"/>
          <w:highlight w:val="cyan"/>
        </w:rPr>
        <w:t xml:space="preserve"> </w:t>
      </w:r>
      <w:r w:rsidRPr="00992961">
        <w:rPr>
          <w:rFonts w:eastAsia="Calibri"/>
          <w:highlight w:val="cyan"/>
          <w:u w:val="single"/>
        </w:rPr>
        <w:t>Essential to reducing inequality</w:t>
      </w:r>
      <w:r w:rsidRPr="00992961">
        <w:rPr>
          <w:rFonts w:eastAsia="Calibri"/>
          <w:u w:val="single"/>
        </w:rPr>
        <w:t xml:space="preserve"> is a considerable federal investment in </w:t>
      </w:r>
      <w:proofErr w:type="gramStart"/>
      <w:r w:rsidRPr="00992961">
        <w:rPr>
          <w:rFonts w:eastAsia="Calibri"/>
          <w:u w:val="single"/>
        </w:rPr>
        <w:t>child care</w:t>
      </w:r>
      <w:proofErr w:type="gramEnd"/>
      <w:r w:rsidRPr="00992961">
        <w:rPr>
          <w:rFonts w:eastAsia="Calibri"/>
          <w:sz w:val="16"/>
        </w:rPr>
        <w:t xml:space="preserve"> and universal pre-K for 3- and 4-year-olds. Graetz writes: “</w:t>
      </w:r>
      <w:r w:rsidRPr="00992961">
        <w:rPr>
          <w:rFonts w:eastAsia="Calibri"/>
          <w:highlight w:val="cyan"/>
          <w:u w:val="single"/>
        </w:rPr>
        <w:t xml:space="preserve">For </w:t>
      </w:r>
      <w:r w:rsidRPr="00992961">
        <w:rPr>
          <w:rFonts w:eastAsia="Aptos"/>
          <w:b/>
          <w:iCs/>
          <w:highlight w:val="cyan"/>
          <w:u w:val="single"/>
          <w:bdr w:val="single" w:sz="8" w:space="0" w:color="auto"/>
        </w:rPr>
        <w:t>conservatives</w:t>
      </w:r>
      <w:r w:rsidRPr="00992961">
        <w:rPr>
          <w:rFonts w:eastAsia="Calibri"/>
          <w:sz w:val="16"/>
        </w:rPr>
        <w:t xml:space="preserve"> who often advocate trimming welfare rolls through work requirements for single mothers of young children, </w:t>
      </w:r>
      <w:r w:rsidRPr="00992961">
        <w:rPr>
          <w:rFonts w:eastAsia="Calibri"/>
          <w:highlight w:val="cyan"/>
          <w:u w:val="single"/>
        </w:rPr>
        <w:t>universal pre-K</w:t>
      </w:r>
      <w:r w:rsidRPr="00992961">
        <w:rPr>
          <w:rFonts w:eastAsia="Calibri"/>
          <w:u w:val="single"/>
        </w:rPr>
        <w:t xml:space="preserve"> </w:t>
      </w:r>
      <w:r w:rsidRPr="00992961">
        <w:rPr>
          <w:rFonts w:eastAsia="Calibri"/>
          <w:highlight w:val="cyan"/>
          <w:u w:val="single"/>
        </w:rPr>
        <w:t>is</w:t>
      </w:r>
      <w:r w:rsidRPr="00992961">
        <w:rPr>
          <w:rFonts w:eastAsia="Calibri"/>
          <w:u w:val="single"/>
        </w:rPr>
        <w:t xml:space="preserve"> a </w:t>
      </w:r>
      <w:r w:rsidRPr="00992961">
        <w:rPr>
          <w:rFonts w:eastAsia="Calibri"/>
          <w:highlight w:val="cyan"/>
          <w:u w:val="single"/>
        </w:rPr>
        <w:t>positive</w:t>
      </w:r>
      <w:r w:rsidRPr="00992961">
        <w:rPr>
          <w:rFonts w:eastAsia="Calibri"/>
          <w:u w:val="single"/>
        </w:rPr>
        <w:t xml:space="preserve"> development</w:t>
      </w:r>
      <w:r w:rsidRPr="00992961">
        <w:rPr>
          <w:rFonts w:eastAsia="Calibri"/>
          <w:sz w:val="16"/>
        </w:rPr>
        <w:t xml:space="preserve">. </w:t>
      </w:r>
      <w:r w:rsidRPr="00992961">
        <w:rPr>
          <w:rFonts w:eastAsia="Calibri"/>
          <w:u w:val="single"/>
        </w:rPr>
        <w:t xml:space="preserve">High </w:t>
      </w:r>
      <w:proofErr w:type="gramStart"/>
      <w:r w:rsidRPr="00992961">
        <w:rPr>
          <w:rFonts w:eastAsia="Calibri"/>
          <w:highlight w:val="cyan"/>
          <w:u w:val="single"/>
        </w:rPr>
        <w:t>child care</w:t>
      </w:r>
      <w:proofErr w:type="gramEnd"/>
      <w:r w:rsidRPr="00992961">
        <w:rPr>
          <w:rFonts w:eastAsia="Calibri"/>
          <w:highlight w:val="cyan"/>
          <w:u w:val="single"/>
        </w:rPr>
        <w:t xml:space="preserve"> costs are a barrier to work</w:t>
      </w:r>
      <w:r w:rsidRPr="00992961">
        <w:rPr>
          <w:rFonts w:eastAsia="Calibri"/>
          <w:u w:val="single"/>
        </w:rPr>
        <w:t>.”</w:t>
      </w:r>
    </w:p>
    <w:p w14:paraId="683ACBF1"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Covert NFU solves.</w:t>
      </w:r>
    </w:p>
    <w:p w14:paraId="32AECD3E" w14:textId="77777777" w:rsidR="00992961" w:rsidRPr="00992961" w:rsidRDefault="00992961" w:rsidP="00992961">
      <w:pPr>
        <w:rPr>
          <w:rFonts w:eastAsia="Calibri"/>
        </w:rPr>
      </w:pPr>
      <w:r w:rsidRPr="00992961">
        <w:rPr>
          <w:rFonts w:eastAsia="Calibri"/>
          <w:b/>
          <w:bCs/>
          <w:sz w:val="26"/>
        </w:rPr>
        <w:t>Graff 22</w:t>
      </w:r>
      <w:r w:rsidRPr="00992961">
        <w:rPr>
          <w:rFonts w:eastAsia="Calibri"/>
        </w:rPr>
        <w:t>, contributing editor at WIRED and a director at The Aspen Institute (Garrett, 08/12/2022, “Here’s What Trump’s ‘Nuclear Documents’ Could Be,” Wired, https://www.wired.com/story/nuclear-documents-us-classification-system/)</w:t>
      </w:r>
    </w:p>
    <w:p w14:paraId="7704A48D" w14:textId="77777777" w:rsidR="00992961" w:rsidRPr="00992961" w:rsidRDefault="00992961" w:rsidP="00992961">
      <w:pPr>
        <w:rPr>
          <w:rFonts w:eastAsia="Calibri"/>
          <w:sz w:val="12"/>
        </w:rPr>
      </w:pPr>
      <w:r w:rsidRPr="00992961">
        <w:rPr>
          <w:rFonts w:eastAsia="Calibri"/>
          <w:sz w:val="12"/>
        </w:rPr>
        <w:t xml:space="preserve">Each category of these </w:t>
      </w:r>
      <w:r w:rsidRPr="00992961">
        <w:rPr>
          <w:rFonts w:eastAsia="Calibri"/>
          <w:highlight w:val="cyan"/>
          <w:u w:val="single"/>
        </w:rPr>
        <w:t>doc</w:t>
      </w:r>
      <w:r w:rsidRPr="00992961">
        <w:rPr>
          <w:rFonts w:eastAsia="Calibri"/>
          <w:u w:val="single"/>
        </w:rPr>
        <w:t>ument</w:t>
      </w:r>
      <w:r w:rsidRPr="00992961">
        <w:rPr>
          <w:rFonts w:eastAsia="Calibri"/>
          <w:highlight w:val="cyan"/>
          <w:u w:val="single"/>
        </w:rPr>
        <w:t>s</w:t>
      </w:r>
      <w:r w:rsidRPr="00992961">
        <w:rPr>
          <w:rFonts w:eastAsia="Calibri"/>
          <w:sz w:val="12"/>
        </w:rPr>
        <w:t xml:space="preserve"> would carry with it some unique classification peculiarities. And </w:t>
      </w:r>
      <w:r w:rsidRPr="00992961">
        <w:rPr>
          <w:rFonts w:eastAsia="Calibri"/>
          <w:u w:val="single"/>
        </w:rPr>
        <w:t xml:space="preserve">all of them </w:t>
      </w:r>
      <w:r w:rsidRPr="00992961">
        <w:rPr>
          <w:rFonts w:eastAsia="Calibri"/>
          <w:highlight w:val="cyan"/>
          <w:u w:val="single"/>
        </w:rPr>
        <w:t>exist</w:t>
      </w:r>
      <w:r w:rsidRPr="00992961">
        <w:rPr>
          <w:rFonts w:eastAsia="Calibri"/>
          <w:u w:val="single"/>
        </w:rPr>
        <w:t xml:space="preserve"> at the</w:t>
      </w:r>
      <w:r w:rsidRPr="00992961">
        <w:rPr>
          <w:rFonts w:eastAsia="Calibri"/>
          <w:sz w:val="12"/>
        </w:rPr>
        <w:t xml:space="preserve"> so-called </w:t>
      </w:r>
      <w:r w:rsidRPr="00992961">
        <w:rPr>
          <w:rFonts w:eastAsia="Calibri"/>
          <w:b/>
          <w:iCs/>
          <w:highlight w:val="cyan"/>
          <w:u w:val="single"/>
          <w:bdr w:val="single" w:sz="8" w:space="0" w:color="auto"/>
        </w:rPr>
        <w:t xml:space="preserve">Above </w:t>
      </w:r>
      <w:proofErr w:type="gramStart"/>
      <w:r w:rsidRPr="00992961">
        <w:rPr>
          <w:rFonts w:eastAsia="Calibri"/>
          <w:b/>
          <w:iCs/>
          <w:highlight w:val="cyan"/>
          <w:u w:val="single"/>
          <w:bdr w:val="single" w:sz="8" w:space="0" w:color="auto"/>
        </w:rPr>
        <w:t>Top Secret</w:t>
      </w:r>
      <w:proofErr w:type="gramEnd"/>
      <w:r w:rsidRPr="00992961">
        <w:rPr>
          <w:rFonts w:eastAsia="Calibri"/>
          <w:b/>
          <w:iCs/>
          <w:u w:val="single"/>
          <w:bdr w:val="single" w:sz="8" w:space="0" w:color="auto"/>
        </w:rPr>
        <w:t xml:space="preserve"> leve</w:t>
      </w:r>
      <w:r w:rsidRPr="00992961">
        <w:rPr>
          <w:rFonts w:eastAsia="Calibri"/>
          <w:sz w:val="12"/>
        </w:rPr>
        <w:t xml:space="preserve">l, because </w:t>
      </w:r>
      <w:r w:rsidRPr="00992961">
        <w:rPr>
          <w:rFonts w:eastAsia="Calibri"/>
          <w:u w:val="single"/>
        </w:rPr>
        <w:t xml:space="preserve">a simple </w:t>
      </w:r>
      <w:proofErr w:type="gramStart"/>
      <w:r w:rsidRPr="00992961">
        <w:rPr>
          <w:rFonts w:eastAsia="Calibri"/>
          <w:highlight w:val="cyan"/>
          <w:u w:val="single"/>
        </w:rPr>
        <w:t>Top Secret</w:t>
      </w:r>
      <w:proofErr w:type="gramEnd"/>
      <w:r w:rsidRPr="00992961">
        <w:rPr>
          <w:rFonts w:eastAsia="Calibri"/>
          <w:highlight w:val="cyan"/>
          <w:u w:val="single"/>
        </w:rPr>
        <w:t xml:space="preserve"> clearance</w:t>
      </w:r>
      <w:r w:rsidRPr="00992961">
        <w:rPr>
          <w:rFonts w:eastAsia="Calibri"/>
          <w:sz w:val="12"/>
        </w:rPr>
        <w:t xml:space="preserve"> on its own </w:t>
      </w:r>
      <w:r w:rsidRPr="00992961">
        <w:rPr>
          <w:rFonts w:eastAsia="Calibri"/>
          <w:b/>
          <w:iCs/>
          <w:highlight w:val="cyan"/>
          <w:u w:val="single"/>
          <w:bdr w:val="single" w:sz="8" w:space="0" w:color="auto"/>
        </w:rPr>
        <w:t>isn’t enough</w:t>
      </w:r>
      <w:r w:rsidRPr="00992961">
        <w:rPr>
          <w:rFonts w:eastAsia="Calibri"/>
          <w:b/>
          <w:iCs/>
          <w:u w:val="single"/>
          <w:bdr w:val="single" w:sz="8" w:space="0" w:color="auto"/>
        </w:rPr>
        <w:t xml:space="preserve"> to access the files.</w:t>
      </w:r>
    </w:p>
    <w:p w14:paraId="0829BE0C" w14:textId="77777777" w:rsidR="00992961" w:rsidRPr="00992961" w:rsidRDefault="00992961" w:rsidP="00992961">
      <w:pPr>
        <w:rPr>
          <w:rFonts w:eastAsia="Calibri"/>
          <w:sz w:val="12"/>
          <w:szCs w:val="10"/>
        </w:rPr>
      </w:pPr>
      <w:r w:rsidRPr="00992961">
        <w:rPr>
          <w:rFonts w:eastAsia="Calibri"/>
          <w:sz w:val="12"/>
          <w:szCs w:val="10"/>
        </w:rPr>
        <w:t xml:space="preserve">Security classification procedures really began only in the 20th </w:t>
      </w:r>
      <w:proofErr w:type="gramStart"/>
      <w:r w:rsidRPr="00992961">
        <w:rPr>
          <w:rFonts w:eastAsia="Calibri"/>
          <w:sz w:val="12"/>
          <w:szCs w:val="10"/>
        </w:rPr>
        <w:t>century, and</w:t>
      </w:r>
      <w:proofErr w:type="gramEnd"/>
      <w:r w:rsidRPr="00992961">
        <w:rPr>
          <w:rFonts w:eastAsia="Calibri"/>
          <w:sz w:val="12"/>
          <w:szCs w:val="10"/>
        </w:rPr>
        <w:t xml:space="preserve">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w:t>
      </w:r>
      <w:proofErr w:type="gramStart"/>
      <w:r w:rsidRPr="00992961">
        <w:rPr>
          <w:rFonts w:eastAsia="Calibri"/>
          <w:sz w:val="12"/>
          <w:szCs w:val="10"/>
        </w:rPr>
        <w:t>Top Secret</w:t>
      </w:r>
      <w:proofErr w:type="gramEnd"/>
      <w:r w:rsidRPr="00992961">
        <w:rPr>
          <w:rFonts w:eastAsia="Calibri"/>
          <w:sz w:val="12"/>
          <w:szCs w:val="10"/>
        </w:rPr>
        <w:t xml:space="preserve">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w:t>
      </w:r>
      <w:proofErr w:type="gramStart"/>
      <w:r w:rsidRPr="00992961">
        <w:rPr>
          <w:rFonts w:eastAsia="Calibri"/>
          <w:sz w:val="12"/>
          <w:szCs w:val="10"/>
        </w:rPr>
        <w:t>Top Secret</w:t>
      </w:r>
      <w:proofErr w:type="gramEnd"/>
      <w:r w:rsidRPr="00992961">
        <w:rPr>
          <w:rFonts w:eastAsia="Calibri"/>
          <w:sz w:val="12"/>
          <w:szCs w:val="10"/>
        </w:rPr>
        <w:t xml:space="preserve"> level. But the reporting this week has added two new wrinkles, both of which hint that the stuff hidden in Mar-a-Lago was even more sensitive.</w:t>
      </w:r>
    </w:p>
    <w:p w14:paraId="446C798C" w14:textId="77777777" w:rsidR="00992961" w:rsidRPr="00992961" w:rsidRDefault="00992961" w:rsidP="00992961">
      <w:pPr>
        <w:rPr>
          <w:rFonts w:eastAsia="Calibri"/>
          <w:sz w:val="12"/>
        </w:rPr>
      </w:pPr>
      <w:r w:rsidRPr="00992961">
        <w:rPr>
          <w:rFonts w:eastAsia="Calibri"/>
          <w:sz w:val="12"/>
        </w:rPr>
        <w:t xml:space="preserve">That’s because </w:t>
      </w:r>
      <w:r w:rsidRPr="00992961">
        <w:rPr>
          <w:rFonts w:eastAsia="Calibri"/>
          <w:u w:val="single"/>
        </w:rPr>
        <w:t>virtually all the truly interesting secrets</w:t>
      </w:r>
      <w:r w:rsidRPr="00992961">
        <w:rPr>
          <w:rFonts w:eastAsia="Calibri"/>
          <w:sz w:val="12"/>
        </w:rPr>
        <w:t xml:space="preserve"> inside the US government </w:t>
      </w:r>
      <w:r w:rsidRPr="00992961">
        <w:rPr>
          <w:rFonts w:eastAsia="Calibri"/>
          <w:b/>
          <w:iCs/>
          <w:u w:val="single"/>
          <w:bdr w:val="single" w:sz="8" w:space="0" w:color="auto"/>
        </w:rPr>
        <w:t xml:space="preserve">aren’t just Top </w:t>
      </w:r>
      <w:proofErr w:type="gramStart"/>
      <w:r w:rsidRPr="00992961">
        <w:rPr>
          <w:rFonts w:eastAsia="Calibri"/>
          <w:b/>
          <w:iCs/>
          <w:u w:val="single"/>
          <w:bdr w:val="single" w:sz="8" w:space="0" w:color="auto"/>
        </w:rPr>
        <w:t>Secret</w:t>
      </w:r>
      <w:r w:rsidRPr="00992961">
        <w:rPr>
          <w:rFonts w:eastAsia="Calibri"/>
          <w:sz w:val="12"/>
        </w:rPr>
        <w:t xml:space="preserve">, </w:t>
      </w:r>
      <w:r w:rsidRPr="00992961">
        <w:rPr>
          <w:rFonts w:eastAsia="Calibri"/>
          <w:u w:val="single"/>
        </w:rPr>
        <w:t>but</w:t>
      </w:r>
      <w:proofErr w:type="gramEnd"/>
      <w:r w:rsidRPr="00992961">
        <w:rPr>
          <w:rFonts w:eastAsia="Calibri"/>
          <w:sz w:val="12"/>
        </w:rPr>
        <w:t xml:space="preserve"> </w:t>
      </w:r>
      <w:r w:rsidRPr="00992961">
        <w:rPr>
          <w:rFonts w:eastAsia="Calibri"/>
          <w:b/>
          <w:iCs/>
          <w:u w:val="single"/>
          <w:bdr w:val="single" w:sz="8" w:space="0" w:color="auto"/>
        </w:rPr>
        <w:t>come with additional levels of security clearance</w:t>
      </w:r>
      <w:r w:rsidRPr="00992961">
        <w:rPr>
          <w:rFonts w:eastAsia="Calibri"/>
          <w:sz w:val="12"/>
        </w:rPr>
        <w:t xml:space="preserve"> </w:t>
      </w:r>
      <w:r w:rsidRPr="00992961">
        <w:rPr>
          <w:rFonts w:eastAsia="Calibri"/>
          <w:u w:val="single"/>
        </w:rPr>
        <w:t>and</w:t>
      </w:r>
      <w:r w:rsidRPr="00992961">
        <w:rPr>
          <w:rFonts w:eastAsia="Calibri"/>
          <w:sz w:val="12"/>
        </w:rPr>
        <w:t xml:space="preserve"> </w:t>
      </w:r>
      <w:r w:rsidRPr="00992961">
        <w:rPr>
          <w:rFonts w:eastAsia="Calibri"/>
          <w:b/>
          <w:iCs/>
          <w:u w:val="single"/>
          <w:bdr w:val="single" w:sz="8" w:space="0" w:color="auto"/>
        </w:rPr>
        <w:t xml:space="preserve">special “need to know” </w:t>
      </w:r>
      <w:r w:rsidRPr="00992961">
        <w:rPr>
          <w:rFonts w:eastAsia="Calibri"/>
          <w:u w:val="single"/>
        </w:rPr>
        <w:t>access that restrict them even more tightly</w:t>
      </w:r>
      <w:r w:rsidRPr="00992961">
        <w:rPr>
          <w:rFonts w:eastAsia="Calibri"/>
          <w:sz w:val="12"/>
        </w:rPr>
        <w:t>.</w:t>
      </w:r>
    </w:p>
    <w:p w14:paraId="107FC9A0" w14:textId="77777777" w:rsidR="00992961" w:rsidRPr="00992961" w:rsidRDefault="00992961" w:rsidP="00992961">
      <w:pPr>
        <w:rPr>
          <w:rFonts w:eastAsia="Calibri"/>
          <w:sz w:val="12"/>
          <w:szCs w:val="10"/>
        </w:rPr>
      </w:pPr>
      <w:r w:rsidRPr="00992961">
        <w:rPr>
          <w:rFonts w:eastAsia="Calibri"/>
          <w:sz w:val="12"/>
          <w:szCs w:val="10"/>
        </w:rPr>
        <w:t xml:space="preserve">Nuclear science and design files, for instance, are uniquely classified as “Restricted Data.” These files are historically accessed through what’s known as </w:t>
      </w:r>
      <w:proofErr w:type="gramStart"/>
      <w:r w:rsidRPr="00992961">
        <w:rPr>
          <w:rFonts w:eastAsia="Calibri"/>
          <w:sz w:val="12"/>
          <w:szCs w:val="10"/>
        </w:rPr>
        <w:t>a Q</w:t>
      </w:r>
      <w:proofErr w:type="gramEnd"/>
      <w:r w:rsidRPr="00992961">
        <w:rPr>
          <w:rFonts w:eastAsia="Calibri"/>
          <w:sz w:val="12"/>
          <w:szCs w:val="10"/>
        </w:rPr>
        <w:t xml:space="preserve"> Clearance, a special background check and access protocol. (And yes, the Q Clearance is the “Q” in </w:t>
      </w:r>
      <w:proofErr w:type="spellStart"/>
      <w:r w:rsidRPr="00992961">
        <w:rPr>
          <w:rFonts w:eastAsia="Calibri"/>
          <w:sz w:val="12"/>
          <w:szCs w:val="10"/>
        </w:rPr>
        <w:t>QAnon</w:t>
      </w:r>
      <w:proofErr w:type="spellEnd"/>
      <w:r w:rsidRPr="00992961">
        <w:rPr>
          <w:rFonts w:eastAsia="Calibri"/>
          <w:sz w:val="12"/>
          <w:szCs w:val="10"/>
        </w:rPr>
        <w:t xml:space="preserve">,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w:t>
      </w:r>
      <w:proofErr w:type="gramStart"/>
      <w:r w:rsidRPr="00992961">
        <w:rPr>
          <w:rFonts w:eastAsia="Calibri"/>
          <w:sz w:val="12"/>
          <w:szCs w:val="10"/>
        </w:rPr>
        <w:t>have to</w:t>
      </w:r>
      <w:proofErr w:type="gramEnd"/>
      <w:r w:rsidRPr="00992961">
        <w:rPr>
          <w:rFonts w:eastAsia="Calibri"/>
          <w:sz w:val="12"/>
          <w:szCs w:val="10"/>
        </w:rPr>
        <w:t xml:space="preserve"> opt out.</w:t>
      </w:r>
    </w:p>
    <w:p w14:paraId="1166C9D5" w14:textId="77777777" w:rsidR="00992961" w:rsidRPr="00992961" w:rsidRDefault="00992961" w:rsidP="00992961">
      <w:pPr>
        <w:rPr>
          <w:rFonts w:eastAsia="Calibri"/>
          <w:sz w:val="12"/>
        </w:rPr>
      </w:pPr>
      <w:r w:rsidRPr="00992961">
        <w:rPr>
          <w:rFonts w:eastAsia="Calibri"/>
          <w:sz w:val="12"/>
        </w:rPr>
        <w:t>Meanwhile, NC2 documents—</w:t>
      </w:r>
      <w:r w:rsidRPr="00992961">
        <w:rPr>
          <w:rFonts w:eastAsia="Calibri"/>
          <w:u w:val="single"/>
        </w:rPr>
        <w:t xml:space="preserve">think </w:t>
      </w:r>
      <w:r w:rsidRPr="00992961">
        <w:rPr>
          <w:rFonts w:eastAsia="Calibri"/>
          <w:highlight w:val="cyan"/>
          <w:u w:val="single"/>
        </w:rPr>
        <w:t>doc</w:t>
      </w:r>
      <w:r w:rsidRPr="00992961">
        <w:rPr>
          <w:rFonts w:eastAsia="Calibri"/>
          <w:u w:val="single"/>
        </w:rPr>
        <w:t>ument</w:t>
      </w:r>
      <w:r w:rsidRPr="00992961">
        <w:rPr>
          <w:rFonts w:eastAsia="Calibri"/>
          <w:highlight w:val="cyan"/>
          <w:u w:val="single"/>
        </w:rPr>
        <w:t>s relating to how</w:t>
      </w:r>
      <w:r w:rsidRPr="00992961">
        <w:rPr>
          <w:rFonts w:eastAsia="Calibri"/>
          <w:u w:val="single"/>
        </w:rPr>
        <w:t xml:space="preserve"> the presidential</w:t>
      </w:r>
      <w:r w:rsidRPr="00992961">
        <w:rPr>
          <w:rFonts w:eastAsia="Calibri"/>
          <w:sz w:val="12"/>
        </w:rPr>
        <w:t xml:space="preserve"> nuclear </w:t>
      </w:r>
      <w:r w:rsidRPr="00992961">
        <w:rPr>
          <w:rFonts w:eastAsia="Calibri"/>
          <w:u w:val="single"/>
        </w:rPr>
        <w:t>football operates</w:t>
      </w:r>
      <w:r w:rsidRPr="00992961">
        <w:rPr>
          <w:rFonts w:eastAsia="Calibri"/>
          <w:sz w:val="12"/>
        </w:rPr>
        <w:t xml:space="preserve"> </w:t>
      </w:r>
      <w:r w:rsidRPr="00992961">
        <w:rPr>
          <w:rFonts w:eastAsia="Calibri"/>
          <w:b/>
          <w:iCs/>
          <w:u w:val="single"/>
          <w:bdr w:val="single" w:sz="8" w:space="0" w:color="auto"/>
        </w:rPr>
        <w:t xml:space="preserve">or how nuclear </w:t>
      </w:r>
      <w:r w:rsidRPr="00992961">
        <w:rPr>
          <w:rFonts w:eastAsia="Calibri"/>
          <w:b/>
          <w:iCs/>
          <w:highlight w:val="cyan"/>
          <w:u w:val="single"/>
          <w:bdr w:val="single" w:sz="8" w:space="0" w:color="auto"/>
        </w:rPr>
        <w:t>launch procedures</w:t>
      </w:r>
      <w:r w:rsidRPr="00992961">
        <w:rPr>
          <w:rFonts w:eastAsia="Calibri"/>
          <w:b/>
          <w:iCs/>
          <w:u w:val="single"/>
          <w:bdr w:val="single" w:sz="8" w:space="0" w:color="auto"/>
        </w:rPr>
        <w:t xml:space="preserve"> would </w:t>
      </w:r>
      <w:r w:rsidRPr="00992961">
        <w:rPr>
          <w:rFonts w:eastAsia="Calibri"/>
          <w:b/>
          <w:iCs/>
          <w:highlight w:val="cyan"/>
          <w:u w:val="single"/>
          <w:bdr w:val="single" w:sz="8" w:space="0" w:color="auto"/>
        </w:rPr>
        <w:t>unfold</w:t>
      </w:r>
      <w:r w:rsidRPr="00992961">
        <w:rPr>
          <w:rFonts w:eastAsia="Calibri"/>
          <w:sz w:val="12"/>
        </w:rPr>
        <w:t xml:space="preserve">—have historically </w:t>
      </w:r>
      <w:r w:rsidRPr="00992961">
        <w:rPr>
          <w:rFonts w:eastAsia="Calibri"/>
          <w:highlight w:val="cyan"/>
          <w:u w:val="single"/>
        </w:rPr>
        <w:t>had</w:t>
      </w:r>
      <w:r w:rsidRPr="00992961">
        <w:rPr>
          <w:rFonts w:eastAsia="Calibri"/>
          <w:sz w:val="12"/>
        </w:rPr>
        <w:t xml:space="preserve"> </w:t>
      </w:r>
      <w:r w:rsidRPr="00992961">
        <w:rPr>
          <w:rFonts w:eastAsia="Calibri"/>
          <w:b/>
          <w:iCs/>
          <w:highlight w:val="cyan"/>
          <w:u w:val="single"/>
          <w:bdr w:val="single" w:sz="8" w:space="0" w:color="auto"/>
        </w:rPr>
        <w:t>their own classification</w:t>
      </w:r>
      <w:r w:rsidRPr="00992961">
        <w:rPr>
          <w:rFonts w:eastAsia="Calibri"/>
          <w:sz w:val="12"/>
        </w:rPr>
        <w:t xml:space="preserve"> </w:t>
      </w:r>
      <w:r w:rsidRPr="00992961">
        <w:rPr>
          <w:rFonts w:eastAsia="Calibri"/>
          <w:u w:val="single"/>
        </w:rPr>
        <w:t>known as</w:t>
      </w:r>
      <w:r w:rsidRPr="00992961">
        <w:rPr>
          <w:rFonts w:eastAsia="Calibri"/>
          <w:sz w:val="12"/>
        </w:rPr>
        <w:t xml:space="preserve"> Extremely Sensitive Information (</w:t>
      </w:r>
      <w:r w:rsidRPr="00992961">
        <w:rPr>
          <w:rFonts w:eastAsia="Calibri"/>
          <w:u w:val="single"/>
        </w:rPr>
        <w:t>ESI</w:t>
      </w:r>
      <w:r w:rsidRPr="00992961">
        <w:rPr>
          <w:rFonts w:eastAsia="Calibri"/>
          <w:sz w:val="12"/>
        </w:rPr>
        <w:t xml:space="preserve">), </w:t>
      </w:r>
      <w:r w:rsidRPr="00992961">
        <w:rPr>
          <w:rFonts w:eastAsia="Calibri"/>
          <w:highlight w:val="cyan"/>
          <w:u w:val="single"/>
        </w:rPr>
        <w:t>which</w:t>
      </w:r>
      <w:r w:rsidRPr="00992961">
        <w:rPr>
          <w:rFonts w:eastAsia="Calibri"/>
          <w:sz w:val="12"/>
        </w:rPr>
        <w:t xml:space="preserve"> again </w:t>
      </w:r>
      <w:r w:rsidRPr="00992961">
        <w:rPr>
          <w:rFonts w:eastAsia="Calibri"/>
          <w:b/>
          <w:iCs/>
          <w:highlight w:val="cyan"/>
          <w:u w:val="single"/>
          <w:bdr w:val="single" w:sz="8" w:space="0" w:color="auto"/>
        </w:rPr>
        <w:t>requires special</w:t>
      </w:r>
      <w:r w:rsidRPr="00992961">
        <w:rPr>
          <w:rFonts w:eastAsia="Calibri"/>
          <w:b/>
          <w:iCs/>
          <w:u w:val="single"/>
          <w:bdr w:val="single" w:sz="8" w:space="0" w:color="auto"/>
        </w:rPr>
        <w:t xml:space="preserve"> access </w:t>
      </w:r>
      <w:r w:rsidRPr="00992961">
        <w:rPr>
          <w:rFonts w:eastAsia="Calibri"/>
          <w:b/>
          <w:iCs/>
          <w:highlight w:val="cyan"/>
          <w:u w:val="single"/>
          <w:bdr w:val="single" w:sz="8" w:space="0" w:color="auto"/>
        </w:rPr>
        <w:t>rights</w:t>
      </w:r>
      <w:r w:rsidRPr="00992961">
        <w:rPr>
          <w:rFonts w:eastAsia="Calibri"/>
          <w:sz w:val="12"/>
        </w:rPr>
        <w:t>.</w:t>
      </w:r>
    </w:p>
    <w:p w14:paraId="2F59A787" w14:textId="77777777" w:rsidR="00992961" w:rsidRPr="00992961" w:rsidRDefault="00992961" w:rsidP="00992961">
      <w:pPr>
        <w:rPr>
          <w:rFonts w:eastAsia="Calibri"/>
          <w:sz w:val="12"/>
          <w:szCs w:val="10"/>
        </w:rPr>
      </w:pPr>
      <w:r w:rsidRPr="00992961">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1D7CB3E5" w14:textId="77777777" w:rsidR="00992961" w:rsidRPr="00992961" w:rsidRDefault="00992961" w:rsidP="00992961">
      <w:pPr>
        <w:rPr>
          <w:rFonts w:eastAsia="Calibri"/>
          <w:b/>
          <w:iCs/>
          <w:u w:val="single"/>
          <w:bdr w:val="single" w:sz="8" w:space="0" w:color="auto"/>
        </w:rPr>
      </w:pPr>
      <w:r w:rsidRPr="00992961">
        <w:rPr>
          <w:rFonts w:eastAsia="Calibri"/>
          <w:sz w:val="12"/>
        </w:rPr>
        <w:t xml:space="preserve">SAPs require someone to be “read into” the program </w:t>
      </w:r>
      <w:proofErr w:type="gramStart"/>
      <w:r w:rsidRPr="00992961">
        <w:rPr>
          <w:rFonts w:eastAsia="Calibri"/>
          <w:sz w:val="12"/>
        </w:rPr>
        <w:t>specifically—meaning</w:t>
      </w:r>
      <w:proofErr w:type="gramEnd"/>
      <w:r w:rsidRPr="00992961">
        <w:rPr>
          <w:rFonts w:eastAsia="Calibri"/>
          <w:sz w:val="12"/>
        </w:rPr>
        <w:t xml:space="preserve">, they need to have a specific “need to know,” and the documents are carefully tracked to see who has read them and where they’re stored. Usually, individuals </w:t>
      </w:r>
      <w:r w:rsidRPr="00992961">
        <w:rPr>
          <w:rFonts w:eastAsia="Calibri"/>
          <w:u w:val="single"/>
        </w:rPr>
        <w:t>are “read into” an SAP in</w:t>
      </w:r>
      <w:r w:rsidRPr="00992961">
        <w:rPr>
          <w:rFonts w:eastAsia="Calibri"/>
          <w:sz w:val="12"/>
        </w:rPr>
        <w:t xml:space="preserve"> what amounts to </w:t>
      </w:r>
      <w:r w:rsidRPr="00992961">
        <w:rPr>
          <w:rFonts w:eastAsia="Calibri"/>
          <w:u w:val="single"/>
        </w:rPr>
        <w:t xml:space="preserve">a </w:t>
      </w:r>
      <w:proofErr w:type="gramStart"/>
      <w:r w:rsidRPr="00992961">
        <w:rPr>
          <w:rFonts w:eastAsia="Calibri"/>
          <w:u w:val="single"/>
        </w:rPr>
        <w:t>mini-ceremony</w:t>
      </w:r>
      <w:proofErr w:type="gramEnd"/>
      <w:r w:rsidRPr="00992961">
        <w:rPr>
          <w:rFonts w:eastAsia="Calibri"/>
          <w:u w:val="single"/>
        </w:rPr>
        <w:t xml:space="preserve"> of sorts</w:t>
      </w:r>
      <w:r w:rsidRPr="00992961">
        <w:rPr>
          <w:rFonts w:eastAsia="Calibri"/>
          <w:sz w:val="12"/>
        </w:rPr>
        <w:t xml:space="preserve">, one that involves </w:t>
      </w:r>
      <w:r w:rsidRPr="00992961">
        <w:rPr>
          <w:rFonts w:eastAsia="Calibri"/>
          <w:u w:val="single"/>
        </w:rPr>
        <w:t>meeting with a specially cleared security officer</w:t>
      </w:r>
      <w:r w:rsidRPr="00992961">
        <w:rPr>
          <w:rFonts w:eastAsia="Calibri"/>
          <w:sz w:val="12"/>
        </w:rPr>
        <w:t xml:space="preserve"> and </w:t>
      </w:r>
      <w:r w:rsidRPr="00992961">
        <w:rPr>
          <w:rFonts w:eastAsia="Calibri"/>
          <w:b/>
          <w:iCs/>
          <w:u w:val="single"/>
          <w:bdr w:val="single" w:sz="8" w:space="0" w:color="auto"/>
        </w:rPr>
        <w:t>signing a specific nondisclosure agreement for that SAP</w:t>
      </w:r>
      <w:r w:rsidRPr="00992961">
        <w:rPr>
          <w:rFonts w:eastAsia="Calibri"/>
          <w:sz w:val="12"/>
        </w:rPr>
        <w:t xml:space="preserve">. Over the course of an official’s career, the </w:t>
      </w:r>
      <w:r w:rsidRPr="00992961">
        <w:rPr>
          <w:rFonts w:eastAsia="Calibri"/>
          <w:u w:val="single"/>
        </w:rPr>
        <w:t>SAPs</w:t>
      </w:r>
      <w:r w:rsidRPr="00992961">
        <w:rPr>
          <w:rFonts w:eastAsia="Calibri"/>
          <w:sz w:val="12"/>
        </w:rPr>
        <w:t xml:space="preserve"> that they’re allowed access to </w:t>
      </w:r>
      <w:r w:rsidRPr="00992961">
        <w:rPr>
          <w:rFonts w:eastAsia="Calibri"/>
          <w:b/>
          <w:iCs/>
          <w:u w:val="single"/>
          <w:bdr w:val="single" w:sz="8" w:space="0" w:color="auto"/>
        </w:rPr>
        <w:t>are carefully tracked.</w:t>
      </w:r>
    </w:p>
    <w:p w14:paraId="540E2777" w14:textId="77777777" w:rsidR="00992961" w:rsidRPr="00992961" w:rsidRDefault="00992961" w:rsidP="00992961">
      <w:pPr>
        <w:rPr>
          <w:rFonts w:eastAsia="Calibri"/>
          <w:sz w:val="12"/>
          <w:szCs w:val="10"/>
        </w:rPr>
      </w:pPr>
      <w:r w:rsidRPr="00992961">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3E0CE0D0" w14:textId="77777777" w:rsidR="00992961" w:rsidRPr="00992961" w:rsidRDefault="00992961" w:rsidP="00992961">
      <w:pPr>
        <w:rPr>
          <w:rFonts w:eastAsia="Calibri"/>
          <w:u w:val="single"/>
        </w:rPr>
      </w:pPr>
      <w:r w:rsidRPr="00992961">
        <w:rPr>
          <w:rFonts w:eastAsia="Calibri"/>
          <w:sz w:val="12"/>
        </w:rPr>
        <w:t xml:space="preserve">Almost </w:t>
      </w:r>
      <w:r w:rsidRPr="00992961">
        <w:rPr>
          <w:rFonts w:eastAsia="Calibri"/>
          <w:u w:val="single"/>
        </w:rPr>
        <w:t>regardless of the specifics</w:t>
      </w:r>
      <w:r w:rsidRPr="00992961">
        <w:rPr>
          <w:rFonts w:eastAsia="Calibri"/>
          <w:sz w:val="12"/>
        </w:rPr>
        <w:t xml:space="preserve">, </w:t>
      </w:r>
      <w:r w:rsidRPr="00992961">
        <w:rPr>
          <w:rFonts w:eastAsia="Calibri"/>
          <w:b/>
          <w:iCs/>
          <w:u w:val="single"/>
          <w:bdr w:val="single" w:sz="8" w:space="0" w:color="auto"/>
        </w:rPr>
        <w:t xml:space="preserve">any of </w:t>
      </w:r>
      <w:r w:rsidRPr="00992961">
        <w:rPr>
          <w:rFonts w:eastAsia="Calibri"/>
          <w:b/>
          <w:iCs/>
          <w:highlight w:val="cyan"/>
          <w:u w:val="single"/>
          <w:bdr w:val="single" w:sz="8" w:space="0" w:color="auto"/>
        </w:rPr>
        <w:t>these</w:t>
      </w:r>
      <w:r w:rsidRPr="00992961">
        <w:rPr>
          <w:rFonts w:eastAsia="Calibri"/>
          <w:b/>
          <w:iCs/>
          <w:u w:val="single"/>
          <w:bdr w:val="single" w:sz="8" w:space="0" w:color="auto"/>
        </w:rPr>
        <w:t xml:space="preserve"> “nuclear” </w:t>
      </w:r>
      <w:r w:rsidRPr="00992961">
        <w:rPr>
          <w:rFonts w:eastAsia="Calibri"/>
          <w:b/>
          <w:iCs/>
          <w:highlight w:val="cyan"/>
          <w:u w:val="single"/>
          <w:bdr w:val="single" w:sz="8" w:space="0" w:color="auto"/>
        </w:rPr>
        <w:t>categories</w:t>
      </w:r>
      <w:r w:rsidRPr="00992961">
        <w:rPr>
          <w:rFonts w:eastAsia="Calibri"/>
          <w:sz w:val="12"/>
        </w:rPr>
        <w:t>—SCI, SAP, ESI, RD—</w:t>
      </w:r>
      <w:r w:rsidRPr="00992961">
        <w:rPr>
          <w:rFonts w:eastAsia="Calibri"/>
          <w:u w:val="single"/>
        </w:rPr>
        <w:t xml:space="preserve">denote and </w:t>
      </w:r>
      <w:r w:rsidRPr="00992961">
        <w:rPr>
          <w:rFonts w:eastAsia="Calibri"/>
          <w:highlight w:val="cyan"/>
          <w:u w:val="single"/>
        </w:rPr>
        <w:t>protect</w:t>
      </w:r>
      <w:r w:rsidRPr="00992961">
        <w:rPr>
          <w:rFonts w:eastAsia="Calibri"/>
          <w:sz w:val="12"/>
        </w:rPr>
        <w:t xml:space="preserve"> </w:t>
      </w:r>
      <w:r w:rsidRPr="00992961">
        <w:rPr>
          <w:rFonts w:eastAsia="Calibri"/>
          <w:b/>
          <w:iCs/>
          <w:highlight w:val="cyan"/>
          <w:u w:val="single"/>
          <w:bdr w:val="single" w:sz="8" w:space="0" w:color="auto"/>
        </w:rPr>
        <w:t>the most sensitive</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doc</w:t>
      </w:r>
      <w:r w:rsidRPr="00992961">
        <w:rPr>
          <w:rFonts w:eastAsia="Calibri"/>
          <w:b/>
          <w:iCs/>
          <w:u w:val="single"/>
          <w:bdr w:val="single" w:sz="8" w:space="0" w:color="auto"/>
        </w:rPr>
        <w:t>ument</w:t>
      </w:r>
      <w:r w:rsidRPr="00992961">
        <w:rPr>
          <w:rFonts w:eastAsia="Calibri"/>
          <w:b/>
          <w:iCs/>
          <w:highlight w:val="cyan"/>
          <w:u w:val="single"/>
          <w:bdr w:val="single" w:sz="8" w:space="0" w:color="auto"/>
        </w:rPr>
        <w:t>s</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in the entire</w:t>
      </w:r>
      <w:r w:rsidRPr="00992961">
        <w:rPr>
          <w:rFonts w:eastAsia="Calibri"/>
          <w:b/>
          <w:iCs/>
          <w:u w:val="single"/>
          <w:bdr w:val="single" w:sz="8" w:space="0" w:color="auto"/>
        </w:rPr>
        <w:t xml:space="preserve"> US </w:t>
      </w:r>
      <w:r w:rsidRPr="00992961">
        <w:rPr>
          <w:rFonts w:eastAsia="Calibri"/>
          <w:b/>
          <w:iCs/>
          <w:highlight w:val="cyan"/>
          <w:u w:val="single"/>
          <w:bdr w:val="single" w:sz="8" w:space="0" w:color="auto"/>
        </w:rPr>
        <w:t>gov</w:t>
      </w:r>
      <w:r w:rsidRPr="00992961">
        <w:rPr>
          <w:rFonts w:eastAsia="Calibri"/>
          <w:b/>
          <w:iCs/>
          <w:u w:val="single"/>
          <w:bdr w:val="single" w:sz="8" w:space="0" w:color="auto"/>
        </w:rPr>
        <w:t>ernment</w:t>
      </w:r>
      <w:r w:rsidRPr="00992961">
        <w:rPr>
          <w:rFonts w:eastAsia="Calibri"/>
          <w:sz w:val="12"/>
        </w:rPr>
        <w:t xml:space="preserve">, and </w:t>
      </w:r>
      <w:r w:rsidRPr="00992961">
        <w:rPr>
          <w:rFonts w:eastAsia="Calibri"/>
          <w:u w:val="single"/>
        </w:rPr>
        <w:t>penalties for even an inadvertent security breach can be harsh.</w:t>
      </w:r>
    </w:p>
    <w:p w14:paraId="0F196A93" w14:textId="77777777" w:rsidR="00992961" w:rsidRPr="00992961" w:rsidRDefault="00992961" w:rsidP="00992961">
      <w:pPr>
        <w:rPr>
          <w:rFonts w:eastAsia="Calibri"/>
          <w:sz w:val="12"/>
        </w:rPr>
      </w:pPr>
      <w:r w:rsidRPr="00992961">
        <w:rPr>
          <w:rFonts w:eastAsia="Calibri"/>
          <w:u w:val="single"/>
        </w:rPr>
        <w:t>Classified documents</w:t>
      </w:r>
      <w:r w:rsidRPr="00992961">
        <w:rPr>
          <w:rFonts w:eastAsia="Calibri"/>
          <w:sz w:val="12"/>
        </w:rPr>
        <w:t xml:space="preserve">—and </w:t>
      </w:r>
      <w:r w:rsidRPr="00992961">
        <w:rPr>
          <w:rFonts w:eastAsia="Calibri"/>
          <w:b/>
          <w:iCs/>
          <w:highlight w:val="cyan"/>
          <w:u w:val="single"/>
          <w:bdr w:val="single" w:sz="8" w:space="0" w:color="auto"/>
        </w:rPr>
        <w:t xml:space="preserve">even </w:t>
      </w:r>
      <w:r w:rsidRPr="00992961">
        <w:rPr>
          <w:rFonts w:eastAsia="Calibri"/>
          <w:b/>
          <w:iCs/>
          <w:u w:val="single"/>
          <w:bdr w:val="single" w:sz="8" w:space="0" w:color="auto"/>
        </w:rPr>
        <w:t xml:space="preserve">just </w:t>
      </w:r>
      <w:r w:rsidRPr="00992961">
        <w:rPr>
          <w:rFonts w:eastAsia="Calibri"/>
          <w:b/>
          <w:iCs/>
          <w:highlight w:val="cyan"/>
          <w:u w:val="single"/>
          <w:bdr w:val="single" w:sz="8" w:space="0" w:color="auto"/>
        </w:rPr>
        <w:t>conversations</w:t>
      </w:r>
      <w:r w:rsidRPr="00992961">
        <w:rPr>
          <w:rFonts w:eastAsia="Calibri"/>
          <w:sz w:val="12"/>
        </w:rPr>
        <w:t xml:space="preserve"> about classified information—</w:t>
      </w:r>
      <w:r w:rsidRPr="00992961">
        <w:rPr>
          <w:rFonts w:eastAsia="Calibri"/>
          <w:highlight w:val="cyan"/>
          <w:u w:val="single"/>
        </w:rPr>
        <w:t>are never supposed to leave</w:t>
      </w:r>
      <w:r w:rsidRPr="00992961">
        <w:rPr>
          <w:rFonts w:eastAsia="Calibri"/>
          <w:u w:val="single"/>
        </w:rPr>
        <w:t xml:space="preserve"> the </w:t>
      </w:r>
      <w:r w:rsidRPr="00992961">
        <w:rPr>
          <w:rFonts w:eastAsia="Calibri"/>
          <w:highlight w:val="cyan"/>
          <w:u w:val="single"/>
        </w:rPr>
        <w:t>special</w:t>
      </w:r>
      <w:r w:rsidRPr="00992961">
        <w:rPr>
          <w:rFonts w:eastAsia="Calibri"/>
          <w:u w:val="single"/>
        </w:rPr>
        <w:t xml:space="preserve"> reading</w:t>
      </w:r>
      <w:r w:rsidRPr="00992961">
        <w:rPr>
          <w:rFonts w:eastAsia="Calibri"/>
          <w:sz w:val="12"/>
        </w:rPr>
        <w:t xml:space="preserve"> and </w:t>
      </w:r>
      <w:r w:rsidRPr="00992961">
        <w:rPr>
          <w:rFonts w:eastAsia="Calibri"/>
          <w:u w:val="single"/>
        </w:rPr>
        <w:t xml:space="preserve">conference </w:t>
      </w:r>
      <w:r w:rsidRPr="00992961">
        <w:rPr>
          <w:rFonts w:eastAsia="Calibri"/>
          <w:highlight w:val="cyan"/>
          <w:u w:val="single"/>
        </w:rPr>
        <w:t>rooms</w:t>
      </w:r>
      <w:r w:rsidRPr="00992961">
        <w:rPr>
          <w:rFonts w:eastAsia="Calibri"/>
          <w:u w:val="single"/>
        </w:rPr>
        <w:t xml:space="preserve"> designed by the US</w:t>
      </w:r>
      <w:r w:rsidRPr="00992961">
        <w:rPr>
          <w:rFonts w:eastAsia="Calibri"/>
          <w:sz w:val="12"/>
        </w:rPr>
        <w:t xml:space="preserve"> government, known as SCIFs, or Sensitive Compartmented Information Facilities, </w:t>
      </w:r>
      <w:r w:rsidRPr="00992961">
        <w:rPr>
          <w:rFonts w:eastAsia="Calibri"/>
          <w:b/>
          <w:iCs/>
          <w:u w:val="single"/>
          <w:bdr w:val="single" w:sz="8" w:space="0" w:color="auto"/>
        </w:rPr>
        <w:t xml:space="preserve">which are </w:t>
      </w:r>
      <w:r w:rsidRPr="00992961">
        <w:rPr>
          <w:rFonts w:eastAsia="Calibri"/>
          <w:b/>
          <w:iCs/>
          <w:highlight w:val="cyan"/>
          <w:u w:val="single"/>
          <w:bdr w:val="single" w:sz="8" w:space="0" w:color="auto"/>
        </w:rPr>
        <w:t>sealed</w:t>
      </w:r>
      <w:r w:rsidRPr="00992961">
        <w:rPr>
          <w:rFonts w:eastAsia="Calibri"/>
          <w:sz w:val="12"/>
        </w:rPr>
        <w:t xml:space="preserve">, </w:t>
      </w:r>
      <w:r w:rsidRPr="00992961">
        <w:rPr>
          <w:rFonts w:eastAsia="Calibri"/>
          <w:b/>
          <w:iCs/>
          <w:highlight w:val="cyan"/>
          <w:u w:val="single"/>
          <w:bdr w:val="single" w:sz="8" w:space="0" w:color="auto"/>
        </w:rPr>
        <w:t>windowless</w:t>
      </w:r>
      <w:r w:rsidRPr="00992961">
        <w:rPr>
          <w:rFonts w:eastAsia="Calibri"/>
          <w:sz w:val="12"/>
        </w:rPr>
        <w:t xml:space="preserve">, </w:t>
      </w:r>
      <w:r w:rsidRPr="00992961">
        <w:rPr>
          <w:rFonts w:eastAsia="Calibri"/>
          <w:b/>
          <w:iCs/>
          <w:u w:val="single"/>
          <w:bdr w:val="single" w:sz="8" w:space="0" w:color="auto"/>
        </w:rPr>
        <w:t xml:space="preserve">specially built, and shielded to be </w:t>
      </w:r>
      <w:r w:rsidRPr="00992961">
        <w:rPr>
          <w:rFonts w:eastAsia="Calibri"/>
          <w:b/>
          <w:iCs/>
          <w:highlight w:val="cyan"/>
          <w:u w:val="single"/>
          <w:bdr w:val="single" w:sz="8" w:space="0" w:color="auto"/>
        </w:rPr>
        <w:t>impenetrable</w:t>
      </w:r>
      <w:r w:rsidRPr="00992961">
        <w:rPr>
          <w:rFonts w:eastAsia="Calibri"/>
          <w:sz w:val="12"/>
        </w:rPr>
        <w:t xml:space="preserve"> </w:t>
      </w:r>
      <w:r w:rsidRPr="00992961">
        <w:rPr>
          <w:rFonts w:eastAsia="Calibri"/>
          <w:u w:val="single"/>
        </w:rPr>
        <w:t>to</w:t>
      </w:r>
      <w:r w:rsidRPr="00992961">
        <w:rPr>
          <w:rFonts w:eastAsia="Calibri"/>
          <w:sz w:val="12"/>
        </w:rPr>
        <w:t xml:space="preserve"> electronic </w:t>
      </w:r>
      <w:r w:rsidRPr="00992961">
        <w:rPr>
          <w:rFonts w:eastAsia="Calibri"/>
          <w:b/>
          <w:iCs/>
          <w:u w:val="single"/>
          <w:bdr w:val="single" w:sz="8" w:space="0" w:color="auto"/>
        </w:rPr>
        <w:t>eavesdropping</w:t>
      </w:r>
      <w:r w:rsidRPr="00992961">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5D1A492A" w14:textId="77777777" w:rsidR="00992961" w:rsidRPr="00992961" w:rsidRDefault="00992961" w:rsidP="00992961">
      <w:pPr>
        <w:rPr>
          <w:rFonts w:eastAsia="Calibri"/>
          <w:sz w:val="12"/>
        </w:rPr>
      </w:pPr>
      <w:r w:rsidRPr="00992961">
        <w:rPr>
          <w:rFonts w:eastAsia="Calibri"/>
          <w:highlight w:val="cyan"/>
          <w:u w:val="single"/>
        </w:rPr>
        <w:t>The J</w:t>
      </w:r>
      <w:r w:rsidRPr="00992961">
        <w:rPr>
          <w:rFonts w:eastAsia="Calibri"/>
          <w:u w:val="single"/>
        </w:rPr>
        <w:t xml:space="preserve">ustice </w:t>
      </w:r>
      <w:r w:rsidRPr="00992961">
        <w:rPr>
          <w:rFonts w:eastAsia="Calibri"/>
          <w:highlight w:val="cyan"/>
          <w:u w:val="single"/>
        </w:rPr>
        <w:t>D</w:t>
      </w:r>
      <w:r w:rsidRPr="00992961">
        <w:rPr>
          <w:rFonts w:eastAsia="Calibri"/>
          <w:u w:val="single"/>
        </w:rPr>
        <w:t>epartment</w:t>
      </w:r>
      <w:r w:rsidRPr="00992961">
        <w:rPr>
          <w:rFonts w:eastAsia="Calibri"/>
          <w:sz w:val="12"/>
        </w:rPr>
        <w:t xml:space="preserve"> </w:t>
      </w:r>
      <w:r w:rsidRPr="00992961">
        <w:rPr>
          <w:rFonts w:eastAsia="Calibri"/>
          <w:b/>
          <w:iCs/>
          <w:highlight w:val="cyan"/>
          <w:u w:val="single"/>
          <w:bdr w:val="single" w:sz="8" w:space="0" w:color="auto"/>
        </w:rPr>
        <w:t>regularly prosecutes those who mishandle</w:t>
      </w:r>
      <w:r w:rsidRPr="00992961">
        <w:rPr>
          <w:rFonts w:eastAsia="Calibri"/>
          <w:sz w:val="12"/>
        </w:rPr>
        <w:t xml:space="preserve"> </w:t>
      </w:r>
      <w:r w:rsidRPr="00992961">
        <w:rPr>
          <w:rFonts w:eastAsia="Calibri"/>
          <w:u w:val="single"/>
        </w:rPr>
        <w:t>or</w:t>
      </w:r>
      <w:r w:rsidRPr="00992961">
        <w:rPr>
          <w:rFonts w:eastAsia="Calibri"/>
          <w:sz w:val="12"/>
        </w:rPr>
        <w:t xml:space="preserve"> </w:t>
      </w:r>
      <w:r w:rsidRPr="00992961">
        <w:rPr>
          <w:rFonts w:eastAsia="Calibri"/>
          <w:b/>
          <w:iCs/>
          <w:u w:val="single"/>
          <w:bdr w:val="single" w:sz="8" w:space="0" w:color="auto"/>
        </w:rPr>
        <w:t xml:space="preserve">incorrectly take </w:t>
      </w:r>
      <w:r w:rsidRPr="00992961">
        <w:rPr>
          <w:rFonts w:eastAsia="Calibri"/>
          <w:b/>
          <w:iCs/>
          <w:highlight w:val="cyan"/>
          <w:u w:val="single"/>
          <w:bdr w:val="single" w:sz="8" w:space="0" w:color="auto"/>
        </w:rPr>
        <w:t>classified doc</w:t>
      </w:r>
      <w:r w:rsidRPr="00992961">
        <w:rPr>
          <w:rFonts w:eastAsia="Calibri"/>
          <w:b/>
          <w:iCs/>
          <w:u w:val="single"/>
          <w:bdr w:val="single" w:sz="8" w:space="0" w:color="auto"/>
        </w:rPr>
        <w:t>ument</w:t>
      </w:r>
      <w:r w:rsidRPr="00992961">
        <w:rPr>
          <w:rFonts w:eastAsia="Calibri"/>
          <w:b/>
          <w:iCs/>
          <w:highlight w:val="cyan"/>
          <w:u w:val="single"/>
          <w:bdr w:val="single" w:sz="8" w:space="0" w:color="auto"/>
        </w:rPr>
        <w:t>s</w:t>
      </w:r>
      <w:r w:rsidRPr="00992961">
        <w:rPr>
          <w:rFonts w:eastAsia="Calibri"/>
          <w:sz w:val="12"/>
        </w:rPr>
        <w:t xml:space="preserve"> </w:t>
      </w:r>
      <w:r w:rsidRPr="00992961">
        <w:rPr>
          <w:rFonts w:eastAsia="Calibri"/>
          <w:u w:val="single"/>
        </w:rPr>
        <w:t>out of such secure facilities</w:t>
      </w:r>
      <w:r w:rsidRPr="00992961">
        <w:rPr>
          <w:rFonts w:eastAsia="Calibri"/>
          <w:sz w:val="12"/>
        </w:rPr>
        <w:t>.</w:t>
      </w:r>
    </w:p>
    <w:p w14:paraId="5475C033" w14:textId="77777777" w:rsidR="00992961" w:rsidRPr="00992961" w:rsidRDefault="00992961" w:rsidP="00992961">
      <w:pPr>
        <w:rPr>
          <w:rFonts w:eastAsia="Calibri"/>
          <w:u w:val="single"/>
        </w:rPr>
      </w:pPr>
    </w:p>
    <w:p w14:paraId="445B4C9A"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Dialogue solves arms racing. </w:t>
      </w:r>
    </w:p>
    <w:p w14:paraId="7D96953F" w14:textId="77777777" w:rsidR="00992961" w:rsidRPr="00992961" w:rsidRDefault="00992961" w:rsidP="00992961">
      <w:pPr>
        <w:rPr>
          <w:rFonts w:eastAsia="Calibri"/>
        </w:rPr>
      </w:pPr>
      <w:r w:rsidRPr="00992961">
        <w:rPr>
          <w:rFonts w:eastAsia="Calibri"/>
          <w:b/>
          <w:bCs/>
          <w:sz w:val="26"/>
          <w:highlight w:val="yellow"/>
        </w:rPr>
        <w:t>Klare ’24</w:t>
      </w:r>
      <w:r w:rsidRPr="00992961">
        <w:rPr>
          <w:rFonts w:eastAsia="Calibri"/>
          <w:b/>
          <w:bCs/>
          <w:sz w:val="26"/>
        </w:rPr>
        <w:t xml:space="preserve"> </w:t>
      </w:r>
      <w:r w:rsidRPr="00992961">
        <w:rPr>
          <w:rFonts w:eastAsia="Calibri"/>
        </w:rPr>
        <w:t>[Michael; February 12; Professor, Peace and World-Security Studies, Hampshire College, Senior Visiting Fellow, Arms Control Association; The Nation, “Surviving an Era of Pervasive Nuclear Instability,” https://www.thenation.com/article/world/surviving-an-era-of-pervasive-nuclear-instability/]</w:t>
      </w:r>
    </w:p>
    <w:p w14:paraId="14E881E8" w14:textId="77777777" w:rsidR="00992961" w:rsidRPr="00992961" w:rsidRDefault="00992961" w:rsidP="00992961">
      <w:pPr>
        <w:rPr>
          <w:rFonts w:eastAsia="Calibri"/>
          <w:sz w:val="16"/>
        </w:rPr>
      </w:pPr>
      <w:r w:rsidRPr="00992961">
        <w:rPr>
          <w:rFonts w:eastAsia="Calibri"/>
          <w:sz w:val="16"/>
        </w:rPr>
        <w:t xml:space="preserve">As in the 1960s, then, </w:t>
      </w:r>
      <w:r w:rsidRPr="00992961">
        <w:rPr>
          <w:rFonts w:eastAsia="Calibri"/>
          <w:highlight w:val="cyan"/>
          <w:u w:val="single"/>
        </w:rPr>
        <w:t>we face</w:t>
      </w:r>
      <w:r w:rsidRPr="00992961">
        <w:rPr>
          <w:rFonts w:eastAsia="Calibri"/>
          <w:u w:val="single"/>
        </w:rPr>
        <w:t xml:space="preserve"> the </w:t>
      </w:r>
      <w:r w:rsidRPr="00992961">
        <w:rPr>
          <w:rFonts w:eastAsia="Calibri"/>
          <w:b/>
          <w:iCs/>
          <w:u w:val="single"/>
          <w:bdr w:val="single" w:sz="8" w:space="0" w:color="auto"/>
        </w:rPr>
        <w:t>prospect</w:t>
      </w:r>
      <w:r w:rsidRPr="00992961">
        <w:rPr>
          <w:rFonts w:eastAsia="Calibri"/>
          <w:u w:val="single"/>
        </w:rPr>
        <w:t xml:space="preserve"> of an </w:t>
      </w:r>
      <w:r w:rsidRPr="00992961">
        <w:rPr>
          <w:rFonts w:eastAsia="Calibri"/>
          <w:highlight w:val="cyan"/>
          <w:u w:val="single"/>
        </w:rPr>
        <w:t xml:space="preserve">unbridled </w:t>
      </w:r>
      <w:r w:rsidRPr="00992961">
        <w:rPr>
          <w:rFonts w:eastAsia="Calibri"/>
          <w:b/>
          <w:iCs/>
          <w:highlight w:val="cyan"/>
          <w:u w:val="single"/>
          <w:bdr w:val="single" w:sz="8" w:space="0" w:color="auto"/>
        </w:rPr>
        <w:t>nuc</w:t>
      </w:r>
      <w:r w:rsidRPr="00992961">
        <w:rPr>
          <w:rFonts w:eastAsia="Calibri"/>
          <w:u w:val="single"/>
        </w:rPr>
        <w:t xml:space="preserve">lear </w:t>
      </w:r>
      <w:r w:rsidRPr="00992961">
        <w:rPr>
          <w:rFonts w:eastAsia="Calibri"/>
          <w:b/>
          <w:iCs/>
          <w:highlight w:val="cyan"/>
          <w:u w:val="single"/>
          <w:bdr w:val="single" w:sz="8" w:space="0" w:color="auto"/>
        </w:rPr>
        <w:t>arms race</w:t>
      </w:r>
      <w:r w:rsidRPr="00992961">
        <w:rPr>
          <w:rFonts w:eastAsia="Calibri"/>
          <w:sz w:val="16"/>
        </w:rPr>
        <w:t xml:space="preserve"> involving the development and deployment of increasingly capable and lethal atomic munitions—except, this time, it’s a three-way contest, not just a two-way race. </w:t>
      </w:r>
      <w:r w:rsidRPr="00992961">
        <w:rPr>
          <w:rFonts w:eastAsia="Calibri"/>
          <w:u w:val="single"/>
        </w:rPr>
        <w:t xml:space="preserve">This is </w:t>
      </w:r>
      <w:r w:rsidRPr="00992961">
        <w:rPr>
          <w:rFonts w:eastAsia="Calibri"/>
          <w:b/>
          <w:iCs/>
          <w:highlight w:val="cyan"/>
          <w:u w:val="single"/>
          <w:bdr w:val="single" w:sz="8" w:space="0" w:color="auto"/>
        </w:rPr>
        <w:t>sure</w:t>
      </w:r>
      <w:r w:rsidRPr="00992961">
        <w:rPr>
          <w:rFonts w:eastAsia="Calibri"/>
          <w:highlight w:val="cyan"/>
          <w:u w:val="single"/>
        </w:rPr>
        <w:t xml:space="preserve"> to </w:t>
      </w:r>
      <w:r w:rsidRPr="00992961">
        <w:rPr>
          <w:rFonts w:eastAsia="Calibri"/>
          <w:b/>
          <w:iCs/>
          <w:highlight w:val="cyan"/>
          <w:u w:val="single"/>
          <w:bdr w:val="single" w:sz="8" w:space="0" w:color="auto"/>
        </w:rPr>
        <w:t>enflame</w:t>
      </w:r>
      <w:r w:rsidRPr="00992961">
        <w:rPr>
          <w:rFonts w:eastAsia="Calibri"/>
          <w:u w:val="single"/>
        </w:rPr>
        <w:t xml:space="preserve"> tensions among the </w:t>
      </w:r>
      <w:r w:rsidRPr="00992961">
        <w:rPr>
          <w:rFonts w:eastAsia="Calibri"/>
          <w:b/>
          <w:iCs/>
          <w:u w:val="single"/>
          <w:bdr w:val="single" w:sz="8" w:space="0" w:color="auto"/>
        </w:rPr>
        <w:t>major powers</w:t>
      </w:r>
      <w:r w:rsidRPr="00992961">
        <w:rPr>
          <w:rFonts w:eastAsia="Calibri"/>
          <w:sz w:val="16"/>
        </w:rPr>
        <w:t xml:space="preserve"> and make it exponentially harder to negotiate limits on nuclear stockpiles like those adopted in the Cold War era.</w:t>
      </w:r>
    </w:p>
    <w:p w14:paraId="36CC6A0A" w14:textId="77777777" w:rsidR="00992961" w:rsidRPr="00992961" w:rsidRDefault="00992961" w:rsidP="00992961">
      <w:pPr>
        <w:rPr>
          <w:rFonts w:eastAsia="Calibri"/>
          <w:sz w:val="16"/>
          <w:szCs w:val="16"/>
        </w:rPr>
      </w:pPr>
      <w:r w:rsidRPr="00992961">
        <w:rPr>
          <w:rFonts w:eastAsia="Calibri"/>
          <w:sz w:val="16"/>
          <w:szCs w:val="16"/>
        </w:rPr>
        <w:t>Proliferating Nuclear Flash Points</w:t>
      </w:r>
    </w:p>
    <w:p w14:paraId="5B0CC36B" w14:textId="77777777" w:rsidR="00992961" w:rsidRPr="00992961" w:rsidRDefault="00992961" w:rsidP="00992961">
      <w:pPr>
        <w:rPr>
          <w:rFonts w:eastAsia="Calibri"/>
          <w:sz w:val="16"/>
          <w:szCs w:val="16"/>
        </w:rPr>
      </w:pPr>
      <w:r w:rsidRPr="00992961">
        <w:rPr>
          <w:rFonts w:eastAsia="Calibri"/>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13B1CC25" w14:textId="77777777" w:rsidR="00992961" w:rsidRPr="00992961" w:rsidRDefault="00992961" w:rsidP="00992961">
      <w:pPr>
        <w:rPr>
          <w:rFonts w:eastAsia="Calibri"/>
          <w:sz w:val="16"/>
          <w:szCs w:val="16"/>
        </w:rPr>
      </w:pPr>
      <w:r w:rsidRPr="00992961">
        <w:rPr>
          <w:rFonts w:eastAsia="Calibri"/>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26F16CFA" w14:textId="77777777" w:rsidR="00992961" w:rsidRPr="00992961" w:rsidRDefault="00992961" w:rsidP="00992961">
      <w:pPr>
        <w:rPr>
          <w:rFonts w:eastAsia="Calibri"/>
          <w:u w:val="single"/>
        </w:rPr>
      </w:pPr>
      <w:r w:rsidRPr="00992961">
        <w:rPr>
          <w:rFonts w:eastAsia="Calibri"/>
          <w:sz w:val="16"/>
          <w:szCs w:val="16"/>
        </w:rPr>
        <w:t>Today, we can identify at least four such potential flash points—</w:t>
      </w:r>
      <w:r w:rsidRPr="00992961">
        <w:rPr>
          <w:rFonts w:eastAsia="Calibri"/>
          <w:b/>
          <w:iCs/>
          <w:highlight w:val="cyan"/>
          <w:u w:val="single"/>
          <w:bdr w:val="single" w:sz="8" w:space="0" w:color="auto"/>
        </w:rPr>
        <w:t>Ukraine</w:t>
      </w:r>
      <w:r w:rsidRPr="00992961">
        <w:rPr>
          <w:rFonts w:eastAsia="Calibri"/>
          <w:u w:val="single"/>
        </w:rPr>
        <w:t xml:space="preserve"> and NATO’s </w:t>
      </w:r>
      <w:r w:rsidRPr="00992961">
        <w:rPr>
          <w:rFonts w:eastAsia="Calibri"/>
          <w:b/>
          <w:iCs/>
          <w:u w:val="single"/>
          <w:bdr w:val="single" w:sz="8" w:space="0" w:color="auto"/>
        </w:rPr>
        <w:t>Eastern Front</w:t>
      </w:r>
      <w:r w:rsidRPr="00992961">
        <w:rPr>
          <w:rFonts w:eastAsia="Calibri"/>
          <w:u w:val="single"/>
        </w:rPr>
        <w:t xml:space="preserve">, </w:t>
      </w:r>
      <w:r w:rsidRPr="00992961">
        <w:rPr>
          <w:rFonts w:eastAsia="Calibri"/>
          <w:b/>
          <w:iCs/>
          <w:highlight w:val="cyan"/>
          <w:u w:val="single"/>
          <w:bdr w:val="single" w:sz="8" w:space="0" w:color="auto"/>
        </w:rPr>
        <w:t>Taiwan</w:t>
      </w:r>
      <w:r w:rsidRPr="00992961">
        <w:rPr>
          <w:rFonts w:eastAsia="Calibri"/>
          <w:u w:val="single"/>
        </w:rPr>
        <w:t xml:space="preserve">, the </w:t>
      </w:r>
      <w:r w:rsidRPr="00992961">
        <w:rPr>
          <w:rFonts w:eastAsia="Calibri"/>
          <w:b/>
          <w:iCs/>
          <w:highlight w:val="cyan"/>
          <w:u w:val="single"/>
          <w:bdr w:val="single" w:sz="8" w:space="0" w:color="auto"/>
        </w:rPr>
        <w:t>S</w:t>
      </w:r>
      <w:r w:rsidRPr="00992961">
        <w:rPr>
          <w:rFonts w:eastAsia="Calibri"/>
          <w:u w:val="single"/>
        </w:rPr>
        <w:t xml:space="preserve">outh </w:t>
      </w:r>
      <w:r w:rsidRPr="00992961">
        <w:rPr>
          <w:rFonts w:eastAsia="Calibri"/>
          <w:b/>
          <w:iCs/>
          <w:highlight w:val="cyan"/>
          <w:u w:val="single"/>
          <w:bdr w:val="single" w:sz="8" w:space="0" w:color="auto"/>
        </w:rPr>
        <w:t>C</w:t>
      </w:r>
      <w:r w:rsidRPr="00992961">
        <w:rPr>
          <w:rFonts w:eastAsia="Calibri"/>
          <w:u w:val="single"/>
        </w:rPr>
        <w:t xml:space="preserve">hina </w:t>
      </w:r>
      <w:r w:rsidRPr="00992961">
        <w:rPr>
          <w:rFonts w:eastAsia="Calibri"/>
          <w:b/>
          <w:iCs/>
          <w:highlight w:val="cyan"/>
          <w:u w:val="single"/>
          <w:bdr w:val="single" w:sz="8" w:space="0" w:color="auto"/>
        </w:rPr>
        <w:t>S</w:t>
      </w:r>
      <w:r w:rsidRPr="00992961">
        <w:rPr>
          <w:rFonts w:eastAsia="Calibri"/>
          <w:u w:val="single"/>
        </w:rPr>
        <w:t xml:space="preserve">ea, and the </w:t>
      </w:r>
      <w:r w:rsidRPr="00992961">
        <w:rPr>
          <w:rFonts w:eastAsia="Calibri"/>
          <w:b/>
          <w:iCs/>
          <w:highlight w:val="cyan"/>
          <w:u w:val="single"/>
          <w:bdr w:val="single" w:sz="8" w:space="0" w:color="auto"/>
        </w:rPr>
        <w:t>Korea</w:t>
      </w:r>
      <w:r w:rsidRPr="00992961">
        <w:rPr>
          <w:rFonts w:eastAsia="Calibri"/>
          <w:sz w:val="16"/>
          <w:szCs w:val="16"/>
        </w:rPr>
        <w:t>n Peninsula</w:t>
      </w:r>
      <w:r w:rsidRPr="00992961">
        <w:rPr>
          <w:rFonts w:eastAsia="Calibri"/>
          <w:sz w:val="16"/>
        </w:rPr>
        <w:t xml:space="preserve">—with more likely to emerge in the coming months and years. </w:t>
      </w:r>
      <w:r w:rsidRPr="00992961">
        <w:rPr>
          <w:rFonts w:eastAsia="Calibri"/>
          <w:u w:val="single"/>
        </w:rPr>
        <w:t xml:space="preserve">Each has the potential to </w:t>
      </w:r>
      <w:r w:rsidRPr="00992961">
        <w:rPr>
          <w:rFonts w:eastAsia="Calibri"/>
          <w:highlight w:val="cyan"/>
          <w:u w:val="single"/>
        </w:rPr>
        <w:t>ignite</w:t>
      </w:r>
      <w:r w:rsidRPr="00992961">
        <w:rPr>
          <w:rFonts w:eastAsia="Calibri"/>
          <w:u w:val="single"/>
        </w:rPr>
        <w:t xml:space="preserve"> a </w:t>
      </w:r>
      <w:r w:rsidRPr="00992961">
        <w:rPr>
          <w:rFonts w:eastAsia="Calibri"/>
          <w:b/>
          <w:iCs/>
          <w:highlight w:val="cyan"/>
          <w:u w:val="single"/>
          <w:bdr w:val="single" w:sz="8" w:space="0" w:color="auto"/>
        </w:rPr>
        <w:t>Cuban</w:t>
      </w:r>
      <w:r w:rsidRPr="00992961">
        <w:rPr>
          <w:rFonts w:eastAsia="Calibri"/>
          <w:b/>
          <w:iCs/>
          <w:u w:val="single"/>
          <w:bdr w:val="single" w:sz="8" w:space="0" w:color="auto"/>
        </w:rPr>
        <w:t xml:space="preserve"> missile crisis</w:t>
      </w:r>
      <w:r w:rsidRPr="00992961">
        <w:rPr>
          <w:rFonts w:eastAsia="Calibri"/>
          <w:u w:val="single"/>
        </w:rPr>
        <w:t xml:space="preserve">–like </w:t>
      </w:r>
      <w:r w:rsidRPr="00992961">
        <w:rPr>
          <w:rFonts w:eastAsia="Calibri"/>
          <w:b/>
          <w:iCs/>
          <w:highlight w:val="cyan"/>
          <w:u w:val="single"/>
          <w:bdr w:val="single" w:sz="8" w:space="0" w:color="auto"/>
        </w:rPr>
        <w:t>confrontation</w:t>
      </w:r>
      <w:r w:rsidRPr="00992961">
        <w:rPr>
          <w:rFonts w:eastAsia="Calibri"/>
          <w:u w:val="single"/>
        </w:rPr>
        <w:t>.</w:t>
      </w:r>
    </w:p>
    <w:p w14:paraId="16EE7BE1" w14:textId="77777777" w:rsidR="00992961" w:rsidRPr="00992961" w:rsidRDefault="00992961" w:rsidP="00992961">
      <w:pPr>
        <w:rPr>
          <w:rFonts w:eastAsia="Calibri"/>
          <w:sz w:val="16"/>
        </w:rPr>
      </w:pPr>
      <w:r w:rsidRPr="00992961">
        <w:rPr>
          <w:rFonts w:eastAsia="Calibri"/>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992961">
        <w:rPr>
          <w:rFonts w:eastAsia="Calibri"/>
          <w:highlight w:val="cyan"/>
          <w:u w:val="single"/>
        </w:rPr>
        <w:t xml:space="preserve">Moscow might employ </w:t>
      </w:r>
      <w:r w:rsidRPr="00992961">
        <w:rPr>
          <w:rFonts w:eastAsia="Calibri"/>
          <w:b/>
          <w:iCs/>
          <w:highlight w:val="cyan"/>
          <w:u w:val="single"/>
          <w:bdr w:val="single" w:sz="8" w:space="0" w:color="auto"/>
        </w:rPr>
        <w:t>t</w:t>
      </w:r>
      <w:r w:rsidRPr="00992961">
        <w:rPr>
          <w:rFonts w:eastAsia="Calibri"/>
          <w:u w:val="single"/>
        </w:rPr>
        <w:t xml:space="preserve">actical </w:t>
      </w:r>
      <w:r w:rsidRPr="00992961">
        <w:rPr>
          <w:rFonts w:eastAsia="Calibri"/>
          <w:b/>
          <w:iCs/>
          <w:highlight w:val="cyan"/>
          <w:u w:val="single"/>
          <w:bdr w:val="single" w:sz="8" w:space="0" w:color="auto"/>
        </w:rPr>
        <w:t>n</w:t>
      </w:r>
      <w:r w:rsidRPr="00992961">
        <w:rPr>
          <w:rFonts w:eastAsia="Calibri"/>
          <w:u w:val="single"/>
        </w:rPr>
        <w:t xml:space="preserve">uclear </w:t>
      </w:r>
      <w:r w:rsidRPr="00992961">
        <w:rPr>
          <w:rFonts w:eastAsia="Calibri"/>
          <w:b/>
          <w:iCs/>
          <w:highlight w:val="cyan"/>
          <w:u w:val="single"/>
          <w:bdr w:val="single" w:sz="8" w:space="0" w:color="auto"/>
        </w:rPr>
        <w:t>w</w:t>
      </w:r>
      <w:r w:rsidRPr="00992961">
        <w:rPr>
          <w:rFonts w:eastAsia="Calibri"/>
          <w:u w:val="single"/>
        </w:rPr>
        <w:t>eapon</w:t>
      </w:r>
      <w:r w:rsidRPr="00992961">
        <w:rPr>
          <w:rFonts w:eastAsia="Calibri"/>
          <w:b/>
          <w:iCs/>
          <w:u w:val="single"/>
          <w:bdr w:val="single" w:sz="8" w:space="0" w:color="auto"/>
        </w:rPr>
        <w:t>s</w:t>
      </w:r>
      <w:r w:rsidRPr="00992961">
        <w:rPr>
          <w:rFonts w:eastAsia="Calibri"/>
          <w:sz w:val="16"/>
        </w:rPr>
        <w:t xml:space="preserve"> to prevent such an outcome, saying it was defending sovereign Russian territory. </w:t>
      </w:r>
      <w:r w:rsidRPr="00992961">
        <w:rPr>
          <w:rFonts w:eastAsia="Calibri"/>
          <w:b/>
          <w:iCs/>
          <w:u w:val="single"/>
          <w:bdr w:val="single" w:sz="8" w:space="0" w:color="auto"/>
        </w:rPr>
        <w:t>Nuc</w:t>
      </w:r>
      <w:r w:rsidRPr="00992961">
        <w:rPr>
          <w:rFonts w:eastAsia="Calibri"/>
          <w:u w:val="single"/>
        </w:rPr>
        <w:t xml:space="preserve">lear </w:t>
      </w:r>
      <w:r w:rsidRPr="00992961">
        <w:rPr>
          <w:rFonts w:eastAsia="Calibri"/>
          <w:b/>
          <w:iCs/>
          <w:highlight w:val="cyan"/>
          <w:u w:val="single"/>
          <w:bdr w:val="single" w:sz="8" w:space="0" w:color="auto"/>
        </w:rPr>
        <w:t>tensions</w:t>
      </w:r>
      <w:r w:rsidRPr="00992961">
        <w:rPr>
          <w:rFonts w:eastAsia="Calibri"/>
          <w:u w:val="single"/>
        </w:rPr>
        <w:t xml:space="preserve"> could also </w:t>
      </w:r>
      <w:r w:rsidRPr="00992961">
        <w:rPr>
          <w:rFonts w:eastAsia="Calibri"/>
          <w:b/>
          <w:iCs/>
          <w:highlight w:val="cyan"/>
          <w:u w:val="single"/>
          <w:bdr w:val="single" w:sz="8" w:space="0" w:color="auto"/>
        </w:rPr>
        <w:t>erupt</w:t>
      </w:r>
      <w:r w:rsidRPr="00992961">
        <w:rPr>
          <w:rFonts w:eastAsia="Calibri"/>
          <w:highlight w:val="cyan"/>
          <w:u w:val="single"/>
        </w:rPr>
        <w:t xml:space="preserve"> along</w:t>
      </w:r>
      <w:r w:rsidRPr="00992961">
        <w:rPr>
          <w:rFonts w:eastAsia="Calibri"/>
          <w:u w:val="single"/>
        </w:rPr>
        <w:t xml:space="preserve"> NATO’s border with Russia in </w:t>
      </w:r>
      <w:r w:rsidRPr="00992961">
        <w:rPr>
          <w:rFonts w:eastAsia="Calibri"/>
          <w:b/>
          <w:iCs/>
          <w:u w:val="single"/>
          <w:bdr w:val="single" w:sz="8" w:space="0" w:color="auto"/>
        </w:rPr>
        <w:t>e</w:t>
      </w:r>
      <w:r w:rsidRPr="00992961">
        <w:rPr>
          <w:rFonts w:eastAsia="Calibri"/>
          <w:u w:val="single"/>
        </w:rPr>
        <w:t>ast-</w:t>
      </w:r>
      <w:r w:rsidRPr="00992961">
        <w:rPr>
          <w:rFonts w:eastAsia="Calibri"/>
          <w:b/>
          <w:iCs/>
          <w:u w:val="single"/>
          <w:bdr w:val="single" w:sz="8" w:space="0" w:color="auto"/>
        </w:rPr>
        <w:t>c</w:t>
      </w:r>
      <w:r w:rsidRPr="00992961">
        <w:rPr>
          <w:rFonts w:eastAsia="Calibri"/>
          <w:u w:val="single"/>
        </w:rPr>
        <w:t xml:space="preserve">entral </w:t>
      </w:r>
      <w:r w:rsidRPr="00992961">
        <w:rPr>
          <w:rFonts w:eastAsia="Calibri"/>
          <w:b/>
          <w:iCs/>
          <w:highlight w:val="cyan"/>
          <w:u w:val="single"/>
          <w:bdr w:val="single" w:sz="8" w:space="0" w:color="auto"/>
        </w:rPr>
        <w:t>Europe</w:t>
      </w:r>
      <w:r w:rsidRPr="00992961">
        <w:rPr>
          <w:rFonts w:eastAsia="Calibri"/>
          <w:highlight w:val="cyan"/>
          <w:u w:val="single"/>
        </w:rPr>
        <w:t>, as</w:t>
      </w:r>
      <w:r w:rsidRPr="00992961">
        <w:rPr>
          <w:rFonts w:eastAsia="Calibri"/>
          <w:u w:val="single"/>
        </w:rPr>
        <w:t xml:space="preserve"> the </w:t>
      </w:r>
      <w:r w:rsidRPr="00992961">
        <w:rPr>
          <w:rFonts w:eastAsia="Calibri"/>
          <w:highlight w:val="cyan"/>
          <w:u w:val="single"/>
        </w:rPr>
        <w:t>NATO</w:t>
      </w:r>
      <w:r w:rsidRPr="00992961">
        <w:rPr>
          <w:rFonts w:eastAsia="Calibri"/>
          <w:u w:val="single"/>
        </w:rPr>
        <w:t xml:space="preserve"> powers </w:t>
      </w:r>
      <w:r w:rsidRPr="00992961">
        <w:rPr>
          <w:rFonts w:eastAsia="Calibri"/>
          <w:highlight w:val="cyan"/>
          <w:u w:val="single"/>
        </w:rPr>
        <w:t>bolster</w:t>
      </w:r>
      <w:r w:rsidRPr="00992961">
        <w:rPr>
          <w:rFonts w:eastAsia="Calibri"/>
          <w:u w:val="single"/>
        </w:rPr>
        <w:t xml:space="preserve"> their </w:t>
      </w:r>
      <w:r w:rsidRPr="00992961">
        <w:rPr>
          <w:rFonts w:eastAsia="Calibri"/>
          <w:b/>
          <w:iCs/>
          <w:u w:val="single"/>
          <w:bdr w:val="single" w:sz="8" w:space="0" w:color="auto"/>
        </w:rPr>
        <w:t xml:space="preserve">military </w:t>
      </w:r>
      <w:r w:rsidRPr="00992961">
        <w:rPr>
          <w:rFonts w:eastAsia="Calibri"/>
          <w:b/>
          <w:iCs/>
          <w:highlight w:val="cyan"/>
          <w:u w:val="single"/>
          <w:bdr w:val="single" w:sz="8" w:space="0" w:color="auto"/>
        </w:rPr>
        <w:t>presence</w:t>
      </w:r>
      <w:r w:rsidRPr="00992961">
        <w:rPr>
          <w:rFonts w:eastAsia="Calibri"/>
          <w:sz w:val="16"/>
        </w:rPr>
        <w:t xml:space="preserve"> there and Moscow—voicing opposition to what it views as threatening Western behavior—takes steps to counter those efforts.</w:t>
      </w:r>
    </w:p>
    <w:p w14:paraId="56131E09" w14:textId="77777777" w:rsidR="00992961" w:rsidRPr="00992961" w:rsidRDefault="00992961" w:rsidP="00992961">
      <w:pPr>
        <w:rPr>
          <w:rFonts w:eastAsia="Calibri"/>
          <w:u w:val="single"/>
        </w:rPr>
      </w:pPr>
      <w:r w:rsidRPr="00992961">
        <w:rPr>
          <w:rFonts w:eastAsia="Calibri"/>
          <w:sz w:val="16"/>
        </w:rPr>
        <w:t>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w:t>
      </w:r>
      <w:proofErr w:type="spellStart"/>
      <w:r w:rsidRPr="00992961">
        <w:rPr>
          <w:rFonts w:eastAsia="Calibri"/>
          <w:sz w:val="16"/>
        </w:rPr>
        <w:t>te</w:t>
      </w:r>
      <w:proofErr w:type="spellEnd"/>
      <w:r w:rsidRPr="00992961">
        <w:rPr>
          <w:rFonts w:eastAsia="Calibri"/>
          <w:sz w:val="16"/>
        </w:rPr>
        <w:t xml:space="preserve">, taking office as president on May 20, many in Washington fear a Chinese military move of some sort. Although the United States is not bound by law or treaty to come to Taiwan’s aid under such circumstances, the likelihood of </w:t>
      </w:r>
      <w:proofErr w:type="gramStart"/>
      <w:r w:rsidRPr="00992961">
        <w:rPr>
          <w:rFonts w:eastAsia="Calibri"/>
          <w:sz w:val="16"/>
        </w:rPr>
        <w:t>its</w:t>
      </w:r>
      <w:proofErr w:type="gramEnd"/>
      <w:r w:rsidRPr="00992961">
        <w:rPr>
          <w:rFonts w:eastAsia="Calibri"/>
          <w:sz w:val="16"/>
        </w:rPr>
        <w:t xml:space="preserve"> doing so is growing as anti-China sentiment continues to grip the capital. Given that </w:t>
      </w:r>
      <w:r w:rsidRPr="00992961">
        <w:rPr>
          <w:rFonts w:eastAsia="Calibri"/>
          <w:u w:val="single"/>
        </w:rPr>
        <w:t xml:space="preserve">virtually </w:t>
      </w:r>
      <w:r w:rsidRPr="00992961">
        <w:rPr>
          <w:rFonts w:eastAsia="Calibri"/>
          <w:b/>
          <w:iCs/>
          <w:highlight w:val="cyan"/>
          <w:u w:val="single"/>
          <w:bdr w:val="single" w:sz="8" w:space="0" w:color="auto"/>
        </w:rPr>
        <w:t>every simulation</w:t>
      </w:r>
      <w:r w:rsidRPr="00992961">
        <w:rPr>
          <w:rFonts w:eastAsia="Calibri"/>
          <w:highlight w:val="cyan"/>
          <w:u w:val="single"/>
        </w:rPr>
        <w:t xml:space="preserve"> of</w:t>
      </w:r>
      <w:r w:rsidRPr="00992961">
        <w:rPr>
          <w:rFonts w:eastAsia="Calibri"/>
          <w:u w:val="single"/>
        </w:rPr>
        <w:t xml:space="preserve"> a US-China clash over </w:t>
      </w:r>
      <w:r w:rsidRPr="00992961">
        <w:rPr>
          <w:rFonts w:eastAsia="Calibri"/>
          <w:highlight w:val="cyan"/>
          <w:u w:val="single"/>
        </w:rPr>
        <w:t>Taiwan results in</w:t>
      </w:r>
      <w:r w:rsidRPr="00992961">
        <w:rPr>
          <w:rFonts w:eastAsia="Calibri"/>
          <w:u w:val="single"/>
        </w:rPr>
        <w:t xml:space="preserve"> </w:t>
      </w:r>
      <w:r w:rsidRPr="00992961">
        <w:rPr>
          <w:rFonts w:eastAsia="Calibri"/>
          <w:b/>
          <w:iCs/>
          <w:u w:val="single"/>
          <w:bdr w:val="single" w:sz="8" w:space="0" w:color="auto"/>
        </w:rPr>
        <w:t>catastrophic</w:t>
      </w:r>
      <w:r w:rsidRPr="00992961">
        <w:rPr>
          <w:rFonts w:eastAsia="Calibri"/>
          <w:u w:val="single"/>
        </w:rPr>
        <w:t xml:space="preserve"> losses</w:t>
      </w:r>
      <w:r w:rsidRPr="00992961">
        <w:rPr>
          <w:rFonts w:eastAsia="Calibri"/>
          <w:sz w:val="16"/>
        </w:rPr>
        <w:t xml:space="preserve"> on each side, </w:t>
      </w:r>
      <w:r w:rsidRPr="00992961">
        <w:rPr>
          <w:rFonts w:eastAsia="Calibri"/>
          <w:b/>
          <w:iCs/>
          <w:u w:val="single"/>
          <w:bdr w:val="single" w:sz="8" w:space="0" w:color="auto"/>
        </w:rPr>
        <w:t>any</w:t>
      </w:r>
      <w:r w:rsidRPr="00992961">
        <w:rPr>
          <w:rFonts w:eastAsia="Calibri"/>
          <w:u w:val="single"/>
        </w:rPr>
        <w:t xml:space="preserve"> such an encounter would </w:t>
      </w:r>
      <w:r w:rsidRPr="00992961">
        <w:rPr>
          <w:rFonts w:eastAsia="Calibri"/>
          <w:b/>
          <w:iCs/>
          <w:u w:val="single"/>
          <w:bdr w:val="single" w:sz="8" w:space="0" w:color="auto"/>
        </w:rPr>
        <w:t>undoubtedly</w:t>
      </w:r>
      <w:r w:rsidRPr="00992961">
        <w:rPr>
          <w:rFonts w:eastAsia="Calibri"/>
          <w:u w:val="single"/>
        </w:rPr>
        <w:t xml:space="preserve"> possess a </w:t>
      </w:r>
      <w:r w:rsidRPr="00992961">
        <w:rPr>
          <w:rFonts w:eastAsia="Calibri"/>
          <w:b/>
          <w:iCs/>
          <w:u w:val="single"/>
          <w:bdr w:val="single" w:sz="8" w:space="0" w:color="auto"/>
        </w:rPr>
        <w:t>substantial</w:t>
      </w:r>
      <w:r w:rsidRPr="00992961">
        <w:rPr>
          <w:rFonts w:eastAsia="Calibri"/>
          <w:u w:val="single"/>
        </w:rPr>
        <w:t xml:space="preserve"> risk of </w:t>
      </w:r>
      <w:r w:rsidRPr="00992961">
        <w:rPr>
          <w:rFonts w:eastAsia="Calibri"/>
          <w:b/>
          <w:iCs/>
          <w:highlight w:val="cyan"/>
          <w:u w:val="single"/>
          <w:bdr w:val="single" w:sz="8" w:space="0" w:color="auto"/>
        </w:rPr>
        <w:t>nuc</w:t>
      </w:r>
      <w:r w:rsidRPr="00992961">
        <w:rPr>
          <w:rFonts w:eastAsia="Calibri"/>
          <w:u w:val="single"/>
        </w:rPr>
        <w:t xml:space="preserve">lear </w:t>
      </w:r>
      <w:r w:rsidRPr="00992961">
        <w:rPr>
          <w:rFonts w:eastAsia="Calibri"/>
          <w:b/>
          <w:iCs/>
          <w:highlight w:val="cyan"/>
          <w:u w:val="single"/>
          <w:bdr w:val="single" w:sz="8" w:space="0" w:color="auto"/>
        </w:rPr>
        <w:t>escalation</w:t>
      </w:r>
      <w:r w:rsidRPr="00992961">
        <w:rPr>
          <w:rFonts w:eastAsia="Calibri"/>
          <w:u w:val="single"/>
        </w:rPr>
        <w:t>.</w:t>
      </w:r>
    </w:p>
    <w:p w14:paraId="36741B0F" w14:textId="77777777" w:rsidR="00992961" w:rsidRPr="00992961" w:rsidRDefault="00992961" w:rsidP="00992961">
      <w:pPr>
        <w:rPr>
          <w:rFonts w:eastAsia="Calibri"/>
          <w:u w:val="single"/>
        </w:rPr>
      </w:pPr>
      <w:r w:rsidRPr="00992961">
        <w:rPr>
          <w:rFonts w:eastAsia="Calibri"/>
          <w:sz w:val="16"/>
        </w:rPr>
        <w:t xml:space="preserve">The South China Sea. </w:t>
      </w:r>
      <w:r w:rsidRPr="00992961">
        <w:rPr>
          <w:rFonts w:eastAsia="Calibri"/>
          <w:u w:val="single"/>
        </w:rPr>
        <w:t xml:space="preserve">The </w:t>
      </w:r>
      <w:r w:rsidRPr="00992961">
        <w:rPr>
          <w:rFonts w:eastAsia="Calibri"/>
          <w:b/>
          <w:iCs/>
          <w:highlight w:val="cyan"/>
          <w:u w:val="single"/>
          <w:bdr w:val="single" w:sz="8" w:space="0" w:color="auto"/>
        </w:rPr>
        <w:t>S</w:t>
      </w:r>
      <w:r w:rsidRPr="00992961">
        <w:rPr>
          <w:rFonts w:eastAsia="Calibri"/>
          <w:u w:val="single"/>
        </w:rPr>
        <w:t xml:space="preserve">outh </w:t>
      </w:r>
      <w:r w:rsidRPr="00992961">
        <w:rPr>
          <w:rFonts w:eastAsia="Calibri"/>
          <w:b/>
          <w:iCs/>
          <w:highlight w:val="cyan"/>
          <w:u w:val="single"/>
          <w:bdr w:val="single" w:sz="8" w:space="0" w:color="auto"/>
        </w:rPr>
        <w:t>C</w:t>
      </w:r>
      <w:r w:rsidRPr="00992961">
        <w:rPr>
          <w:rFonts w:eastAsia="Calibri"/>
          <w:u w:val="single"/>
        </w:rPr>
        <w:t xml:space="preserve">hina </w:t>
      </w:r>
      <w:r w:rsidRPr="00992961">
        <w:rPr>
          <w:rFonts w:eastAsia="Calibri"/>
          <w:b/>
          <w:iCs/>
          <w:highlight w:val="cyan"/>
          <w:u w:val="single"/>
          <w:bdr w:val="single" w:sz="8" w:space="0" w:color="auto"/>
        </w:rPr>
        <w:t>S</w:t>
      </w:r>
      <w:r w:rsidRPr="00992961">
        <w:rPr>
          <w:rFonts w:eastAsia="Calibri"/>
          <w:u w:val="single"/>
        </w:rPr>
        <w:t>ea</w:t>
      </w:r>
      <w:r w:rsidRPr="00992961">
        <w:rPr>
          <w:rFonts w:eastAsia="Calibri"/>
          <w:sz w:val="16"/>
        </w:rPr>
        <w:t xml:space="preserve"> dispute, like the conflict over Taiwan, </w:t>
      </w:r>
      <w:r w:rsidRPr="00992961">
        <w:rPr>
          <w:rFonts w:eastAsia="Calibri"/>
          <w:u w:val="single"/>
        </w:rPr>
        <w:t xml:space="preserve">could </w:t>
      </w:r>
      <w:r w:rsidRPr="00992961">
        <w:rPr>
          <w:rFonts w:eastAsia="Calibri"/>
          <w:b/>
          <w:iCs/>
          <w:highlight w:val="cyan"/>
          <w:u w:val="single"/>
          <w:bdr w:val="single" w:sz="8" w:space="0" w:color="auto"/>
        </w:rPr>
        <w:t>easily result</w:t>
      </w:r>
      <w:r w:rsidRPr="00992961">
        <w:rPr>
          <w:rFonts w:eastAsia="Calibri"/>
          <w:highlight w:val="cyan"/>
          <w:u w:val="single"/>
        </w:rPr>
        <w:t xml:space="preserve"> in</w:t>
      </w:r>
      <w:r w:rsidRPr="00992961">
        <w:rPr>
          <w:rFonts w:eastAsia="Calibri"/>
          <w:u w:val="single"/>
        </w:rPr>
        <w:t xml:space="preserve"> a </w:t>
      </w:r>
      <w:r w:rsidRPr="00992961">
        <w:rPr>
          <w:rFonts w:eastAsia="Calibri"/>
          <w:b/>
          <w:iCs/>
          <w:u w:val="single"/>
          <w:bdr w:val="single" w:sz="8" w:space="0" w:color="auto"/>
        </w:rPr>
        <w:t>full-scale</w:t>
      </w:r>
      <w:r w:rsidRPr="00992961">
        <w:rPr>
          <w:rFonts w:eastAsia="Calibri"/>
          <w:u w:val="single"/>
        </w:rPr>
        <w:t xml:space="preserve"> US-China </w:t>
      </w:r>
      <w:r w:rsidRPr="00992961">
        <w:rPr>
          <w:rFonts w:eastAsia="Calibri"/>
          <w:highlight w:val="cyan"/>
          <w:u w:val="single"/>
        </w:rPr>
        <w:t>conflict</w:t>
      </w:r>
      <w:r w:rsidRPr="00992961">
        <w:rPr>
          <w:rFonts w:eastAsia="Calibri"/>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992961">
        <w:rPr>
          <w:rFonts w:eastAsia="Calibri"/>
          <w:u w:val="single"/>
        </w:rPr>
        <w:t xml:space="preserve">US will come to the </w:t>
      </w:r>
      <w:r w:rsidRPr="00992961">
        <w:rPr>
          <w:rFonts w:eastAsia="Calibri"/>
          <w:b/>
          <w:iCs/>
          <w:u w:val="single"/>
          <w:bdr w:val="single" w:sz="8" w:space="0" w:color="auto"/>
        </w:rPr>
        <w:t>aid</w:t>
      </w:r>
      <w:r w:rsidRPr="00992961">
        <w:rPr>
          <w:rFonts w:eastAsia="Calibri"/>
          <w:u w:val="single"/>
        </w:rPr>
        <w:t xml:space="preserve"> of </w:t>
      </w:r>
      <w:r w:rsidRPr="00992961">
        <w:rPr>
          <w:rFonts w:eastAsia="Calibri"/>
          <w:b/>
          <w:iCs/>
          <w:u w:val="single"/>
          <w:bdr w:val="single" w:sz="8" w:space="0" w:color="auto"/>
        </w:rPr>
        <w:t>any country</w:t>
      </w:r>
      <w:r w:rsidRPr="00992961">
        <w:rPr>
          <w:rFonts w:eastAsia="Calibri"/>
          <w:u w:val="single"/>
        </w:rPr>
        <w:t xml:space="preserve"> victimized by what they characterize as Chinese “</w:t>
      </w:r>
      <w:r w:rsidRPr="00992961">
        <w:rPr>
          <w:rFonts w:eastAsia="Calibri"/>
          <w:b/>
          <w:iCs/>
          <w:u w:val="single"/>
          <w:bdr w:val="single" w:sz="8" w:space="0" w:color="auto"/>
        </w:rPr>
        <w:t>bullying</w:t>
      </w:r>
      <w:r w:rsidRPr="00992961">
        <w:rPr>
          <w:rFonts w:eastAsia="Calibri"/>
          <w:u w:val="single"/>
        </w:rPr>
        <w:t>.”</w:t>
      </w:r>
      <w:r w:rsidRPr="00992961">
        <w:rPr>
          <w:rFonts w:eastAsia="Calibri"/>
          <w:sz w:val="16"/>
        </w:rPr>
        <w:t xml:space="preserve"> Accordingly, </w:t>
      </w:r>
      <w:r w:rsidRPr="00992961">
        <w:rPr>
          <w:rFonts w:eastAsia="Calibri"/>
          <w:b/>
          <w:iCs/>
          <w:highlight w:val="cyan"/>
          <w:u w:val="single"/>
          <w:bdr w:val="single" w:sz="8" w:space="0" w:color="auto"/>
        </w:rPr>
        <w:t>any</w:t>
      </w:r>
      <w:r w:rsidRPr="00992961">
        <w:rPr>
          <w:rFonts w:eastAsia="Calibri"/>
          <w:b/>
          <w:iCs/>
          <w:u w:val="single"/>
          <w:bdr w:val="single" w:sz="8" w:space="0" w:color="auto"/>
        </w:rPr>
        <w:t xml:space="preserve"> future </w:t>
      </w:r>
      <w:r w:rsidRPr="00992961">
        <w:rPr>
          <w:rFonts w:eastAsia="Calibri"/>
          <w:b/>
          <w:iCs/>
          <w:highlight w:val="cyan"/>
          <w:u w:val="single"/>
          <w:bdr w:val="single" w:sz="8" w:space="0" w:color="auto"/>
        </w:rPr>
        <w:t>clash</w:t>
      </w:r>
      <w:r w:rsidRPr="00992961">
        <w:rPr>
          <w:rFonts w:eastAsia="Calibri"/>
          <w:sz w:val="16"/>
        </w:rPr>
        <w:t xml:space="preserve"> between China and its neighbors in the South China Sea could </w:t>
      </w:r>
      <w:r w:rsidRPr="00992961">
        <w:rPr>
          <w:rFonts w:eastAsia="Calibri"/>
          <w:highlight w:val="cyan"/>
          <w:u w:val="single"/>
        </w:rPr>
        <w:t>lead to</w:t>
      </w:r>
      <w:r w:rsidRPr="00992961">
        <w:rPr>
          <w:rFonts w:eastAsia="Calibri"/>
          <w:u w:val="single"/>
        </w:rPr>
        <w:t xml:space="preserve"> US military </w:t>
      </w:r>
      <w:r w:rsidRPr="00992961">
        <w:rPr>
          <w:rFonts w:eastAsia="Calibri"/>
          <w:b/>
          <w:iCs/>
          <w:highlight w:val="cyan"/>
          <w:u w:val="single"/>
          <w:bdr w:val="single" w:sz="8" w:space="0" w:color="auto"/>
        </w:rPr>
        <w:t>intervention</w:t>
      </w:r>
      <w:r w:rsidRPr="00992961">
        <w:rPr>
          <w:rFonts w:eastAsia="Calibri"/>
          <w:u w:val="single"/>
        </w:rPr>
        <w:t xml:space="preserve">—a step that would </w:t>
      </w:r>
      <w:r w:rsidRPr="00992961">
        <w:rPr>
          <w:rFonts w:eastAsia="Calibri"/>
          <w:b/>
          <w:iCs/>
          <w:u w:val="single"/>
          <w:bdr w:val="single" w:sz="8" w:space="0" w:color="auto"/>
        </w:rPr>
        <w:t>almost certainly</w:t>
      </w:r>
      <w:r w:rsidRPr="00992961">
        <w:rPr>
          <w:rFonts w:eastAsia="Calibri"/>
          <w:u w:val="single"/>
        </w:rPr>
        <w:t xml:space="preserve"> provoke a </w:t>
      </w:r>
      <w:r w:rsidRPr="00992961">
        <w:rPr>
          <w:rFonts w:eastAsia="Calibri"/>
          <w:b/>
          <w:iCs/>
          <w:u w:val="single"/>
          <w:bdr w:val="single" w:sz="8" w:space="0" w:color="auto"/>
        </w:rPr>
        <w:t>fierce</w:t>
      </w:r>
      <w:r w:rsidRPr="00992961">
        <w:rPr>
          <w:rFonts w:eastAsia="Calibri"/>
          <w:u w:val="single"/>
        </w:rPr>
        <w:t xml:space="preserve"> Chinese reaction, </w:t>
      </w:r>
      <w:r w:rsidRPr="00992961">
        <w:rPr>
          <w:rFonts w:eastAsia="Calibri"/>
          <w:highlight w:val="cyan"/>
          <w:u w:val="single"/>
        </w:rPr>
        <w:t xml:space="preserve">setting off a </w:t>
      </w:r>
      <w:r w:rsidRPr="00992961">
        <w:rPr>
          <w:rFonts w:eastAsia="Calibri"/>
          <w:b/>
          <w:iCs/>
          <w:highlight w:val="cyan"/>
          <w:u w:val="single"/>
          <w:bdr w:val="single" w:sz="8" w:space="0" w:color="auto"/>
        </w:rPr>
        <w:t>spiral</w:t>
      </w:r>
      <w:r w:rsidRPr="00992961">
        <w:rPr>
          <w:rFonts w:eastAsia="Calibri"/>
          <w:u w:val="single"/>
        </w:rPr>
        <w:t xml:space="preserve"> of </w:t>
      </w:r>
      <w:r w:rsidRPr="00992961">
        <w:rPr>
          <w:rFonts w:eastAsia="Calibri"/>
          <w:b/>
          <w:iCs/>
          <w:u w:val="single"/>
          <w:bdr w:val="single" w:sz="8" w:space="0" w:color="auto"/>
        </w:rPr>
        <w:t>escalation</w:t>
      </w:r>
      <w:r w:rsidRPr="00992961">
        <w:rPr>
          <w:rFonts w:eastAsia="Calibri"/>
          <w:u w:val="single"/>
        </w:rPr>
        <w:t>.</w:t>
      </w:r>
    </w:p>
    <w:p w14:paraId="1F3ED57C" w14:textId="77777777" w:rsidR="00992961" w:rsidRPr="00992961" w:rsidRDefault="00992961" w:rsidP="00992961">
      <w:pPr>
        <w:rPr>
          <w:rFonts w:eastAsia="Calibri"/>
          <w:u w:val="single"/>
        </w:rPr>
      </w:pPr>
      <w:r w:rsidRPr="00992961">
        <w:rPr>
          <w:rFonts w:eastAsia="Calibri"/>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992961">
        <w:rPr>
          <w:rFonts w:eastAsia="Calibri"/>
          <w:sz w:val="16"/>
        </w:rPr>
        <w:t>years, but</w:t>
      </w:r>
      <w:proofErr w:type="gramEnd"/>
      <w:r w:rsidRPr="00992961">
        <w:rPr>
          <w:rFonts w:eastAsia="Calibri"/>
          <w:sz w:val="16"/>
        </w:rPr>
        <w:t xml:space="preserve"> seem to have reached a new peak in early 2024. On January 5, the North fired hundreds of artillery shells into waters near South Korean border islands, and, on January 16, </w:t>
      </w:r>
      <w:r w:rsidRPr="00992961">
        <w:rPr>
          <w:rFonts w:eastAsia="Calibri"/>
          <w:highlight w:val="cyan"/>
          <w:u w:val="single"/>
        </w:rPr>
        <w:t>Kim</w:t>
      </w:r>
      <w:r w:rsidRPr="00992961">
        <w:rPr>
          <w:rFonts w:eastAsia="Calibri"/>
          <w:u w:val="single"/>
        </w:rPr>
        <w:t xml:space="preserve"> formally </w:t>
      </w:r>
      <w:r w:rsidRPr="00992961">
        <w:rPr>
          <w:rFonts w:eastAsia="Calibri"/>
          <w:b/>
          <w:iCs/>
          <w:u w:val="single"/>
          <w:bdr w:val="single" w:sz="8" w:space="0" w:color="auto"/>
        </w:rPr>
        <w:t>renounced</w:t>
      </w:r>
      <w:r w:rsidRPr="00992961">
        <w:rPr>
          <w:rFonts w:eastAsia="Calibri"/>
          <w:u w:val="single"/>
        </w:rPr>
        <w:t xml:space="preserve"> peaceful reunification with the South</w:t>
      </w:r>
      <w:r w:rsidRPr="00992961">
        <w:rPr>
          <w:rFonts w:eastAsia="Calibri"/>
          <w:sz w:val="16"/>
        </w:rPr>
        <w:t xml:space="preserve"> as a long-term goal—</w:t>
      </w:r>
      <w:r w:rsidRPr="00992961">
        <w:rPr>
          <w:rFonts w:eastAsia="Calibri"/>
          <w:b/>
          <w:iCs/>
          <w:u w:val="single"/>
          <w:bdr w:val="single" w:sz="8" w:space="0" w:color="auto"/>
        </w:rPr>
        <w:t>calling</w:t>
      </w:r>
      <w:r w:rsidRPr="00992961">
        <w:rPr>
          <w:rFonts w:eastAsia="Calibri"/>
          <w:u w:val="single"/>
        </w:rPr>
        <w:t xml:space="preserve"> instead for the eventual </w:t>
      </w:r>
      <w:r w:rsidRPr="00992961">
        <w:rPr>
          <w:rFonts w:eastAsia="Calibri"/>
          <w:b/>
          <w:iCs/>
          <w:u w:val="single"/>
          <w:bdr w:val="single" w:sz="8" w:space="0" w:color="auto"/>
        </w:rPr>
        <w:t>subjugation</w:t>
      </w:r>
      <w:r w:rsidRPr="00992961">
        <w:rPr>
          <w:rFonts w:eastAsia="Calibri"/>
          <w:sz w:val="16"/>
        </w:rPr>
        <w:t xml:space="preserve"> of South Korea and its incorporation into the North. These </w:t>
      </w:r>
      <w:r w:rsidRPr="00992961">
        <w:rPr>
          <w:rFonts w:eastAsia="Calibri"/>
          <w:u w:val="single"/>
        </w:rPr>
        <w:t xml:space="preserve">steps, along with an </w:t>
      </w:r>
      <w:r w:rsidRPr="00992961">
        <w:rPr>
          <w:rFonts w:eastAsia="Calibri"/>
          <w:highlight w:val="cyan"/>
          <w:u w:val="single"/>
        </w:rPr>
        <w:t>increase</w:t>
      </w:r>
      <w:r w:rsidRPr="00992961">
        <w:rPr>
          <w:rFonts w:eastAsia="Calibri"/>
          <w:u w:val="single"/>
        </w:rPr>
        <w:t xml:space="preserve"> in </w:t>
      </w:r>
      <w:r w:rsidRPr="00992961">
        <w:rPr>
          <w:rFonts w:eastAsia="Calibri"/>
          <w:b/>
          <w:iCs/>
          <w:highlight w:val="cyan"/>
          <w:u w:val="single"/>
          <w:bdr w:val="single" w:sz="8" w:space="0" w:color="auto"/>
        </w:rPr>
        <w:t>missile testing</w:t>
      </w:r>
      <w:r w:rsidRPr="00992961">
        <w:rPr>
          <w:rFonts w:eastAsia="Calibri"/>
          <w:u w:val="single"/>
        </w:rPr>
        <w:t>, have led</w:t>
      </w:r>
      <w:r w:rsidRPr="00992961">
        <w:rPr>
          <w:rFonts w:eastAsia="Calibri"/>
          <w:sz w:val="16"/>
        </w:rPr>
        <w:t xml:space="preserve"> observers to warn of a new period of instability on the Korean Peninsula, potentially resulting in a </w:t>
      </w:r>
      <w:r w:rsidRPr="00992961">
        <w:rPr>
          <w:rFonts w:eastAsia="Calibri"/>
          <w:b/>
          <w:iCs/>
          <w:u w:val="single"/>
          <w:bdr w:val="single" w:sz="8" w:space="0" w:color="auto"/>
        </w:rPr>
        <w:t>full-scale war</w:t>
      </w:r>
      <w:r w:rsidRPr="00992961">
        <w:rPr>
          <w:rFonts w:eastAsia="Calibri"/>
          <w:u w:val="single"/>
        </w:rPr>
        <w:t xml:space="preserve"> </w:t>
      </w:r>
      <w:r w:rsidRPr="00992961">
        <w:rPr>
          <w:rFonts w:eastAsia="Calibri"/>
          <w:highlight w:val="cyan"/>
          <w:u w:val="single"/>
        </w:rPr>
        <w:t>with</w:t>
      </w:r>
      <w:r w:rsidRPr="00992961">
        <w:rPr>
          <w:rFonts w:eastAsia="Calibri"/>
          <w:u w:val="single"/>
        </w:rPr>
        <w:t xml:space="preserve"> a high risk of </w:t>
      </w:r>
      <w:r w:rsidRPr="00992961">
        <w:rPr>
          <w:rFonts w:eastAsia="Calibri"/>
          <w:b/>
          <w:iCs/>
          <w:highlight w:val="cyan"/>
          <w:u w:val="single"/>
          <w:bdr w:val="single" w:sz="8" w:space="0" w:color="auto"/>
        </w:rPr>
        <w:t>nuc</w:t>
      </w:r>
      <w:r w:rsidRPr="00992961">
        <w:rPr>
          <w:rFonts w:eastAsia="Calibri"/>
          <w:u w:val="single"/>
        </w:rPr>
        <w:t xml:space="preserve">lear </w:t>
      </w:r>
      <w:r w:rsidRPr="00992961">
        <w:rPr>
          <w:rFonts w:eastAsia="Calibri"/>
          <w:b/>
          <w:iCs/>
          <w:highlight w:val="cyan"/>
          <w:u w:val="single"/>
          <w:bdr w:val="single" w:sz="8" w:space="0" w:color="auto"/>
        </w:rPr>
        <w:t>escalation</w:t>
      </w:r>
      <w:r w:rsidRPr="00992961">
        <w:rPr>
          <w:rFonts w:eastAsia="Calibri"/>
          <w:u w:val="single"/>
        </w:rPr>
        <w:t>.</w:t>
      </w:r>
    </w:p>
    <w:p w14:paraId="4890B104" w14:textId="77777777" w:rsidR="00992961" w:rsidRPr="00992961" w:rsidRDefault="00992961" w:rsidP="00992961">
      <w:pPr>
        <w:rPr>
          <w:rFonts w:eastAsia="Calibri"/>
          <w:u w:val="single"/>
        </w:rPr>
      </w:pPr>
      <w:r w:rsidRPr="00992961">
        <w:rPr>
          <w:rFonts w:eastAsia="Calibri"/>
          <w:b/>
          <w:iCs/>
          <w:highlight w:val="cyan"/>
          <w:u w:val="single"/>
          <w:bdr w:val="single" w:sz="8" w:space="0" w:color="auto"/>
        </w:rPr>
        <w:t>Other</w:t>
      </w:r>
      <w:r w:rsidRPr="00992961">
        <w:rPr>
          <w:rFonts w:eastAsia="Calibri"/>
          <w:u w:val="single"/>
        </w:rPr>
        <w:t xml:space="preserve"> Potential </w:t>
      </w:r>
      <w:r w:rsidRPr="00992961">
        <w:rPr>
          <w:rFonts w:eastAsia="Calibri"/>
          <w:b/>
          <w:iCs/>
          <w:u w:val="single"/>
          <w:bdr w:val="single" w:sz="8" w:space="0" w:color="auto"/>
        </w:rPr>
        <w:t xml:space="preserve">Flash </w:t>
      </w:r>
      <w:r w:rsidRPr="00992961">
        <w:rPr>
          <w:rFonts w:eastAsia="Calibri"/>
          <w:b/>
          <w:iCs/>
          <w:highlight w:val="cyan"/>
          <w:u w:val="single"/>
          <w:bdr w:val="single" w:sz="8" w:space="0" w:color="auto"/>
        </w:rPr>
        <w:t>Points</w:t>
      </w:r>
      <w:r w:rsidRPr="00992961">
        <w:rPr>
          <w:rFonts w:eastAsia="Calibri"/>
          <w:sz w:val="16"/>
        </w:rPr>
        <w:t xml:space="preserve">. These four hotspots currently represent the most likely sites of a future Cuban missile crisis–-like event, but others are sure to arise in the years ahead. Among those that appear most likely to fall into this category </w:t>
      </w:r>
      <w:r w:rsidRPr="00992961">
        <w:rPr>
          <w:rFonts w:eastAsia="Calibri"/>
          <w:highlight w:val="cyan"/>
          <w:u w:val="single"/>
        </w:rPr>
        <w:t xml:space="preserve">are the </w:t>
      </w:r>
      <w:r w:rsidRPr="00992961">
        <w:rPr>
          <w:rFonts w:eastAsia="Calibri"/>
          <w:b/>
          <w:iCs/>
          <w:highlight w:val="cyan"/>
          <w:u w:val="single"/>
          <w:bdr w:val="single" w:sz="8" w:space="0" w:color="auto"/>
        </w:rPr>
        <w:t>Arctic</w:t>
      </w:r>
      <w:r w:rsidRPr="00992961">
        <w:rPr>
          <w:rFonts w:eastAsia="Calibri"/>
          <w:highlight w:val="cyan"/>
          <w:u w:val="single"/>
        </w:rPr>
        <w:t xml:space="preserve">, </w:t>
      </w:r>
      <w:r w:rsidRPr="00992961">
        <w:rPr>
          <w:rFonts w:eastAsia="Calibri"/>
          <w:b/>
          <w:iCs/>
          <w:highlight w:val="cyan"/>
          <w:u w:val="single"/>
          <w:bdr w:val="single" w:sz="8" w:space="0" w:color="auto"/>
        </w:rPr>
        <w:t>South Asia</w:t>
      </w:r>
      <w:r w:rsidRPr="00992961">
        <w:rPr>
          <w:rFonts w:eastAsia="Calibri"/>
          <w:highlight w:val="cyan"/>
          <w:u w:val="single"/>
        </w:rPr>
        <w:t>, and</w:t>
      </w:r>
      <w:r w:rsidRPr="00992961">
        <w:rPr>
          <w:rFonts w:eastAsia="Calibri"/>
          <w:u w:val="single"/>
        </w:rPr>
        <w:t xml:space="preserve"> the </w:t>
      </w:r>
      <w:r w:rsidRPr="00992961">
        <w:rPr>
          <w:rFonts w:eastAsia="Calibri"/>
          <w:b/>
          <w:iCs/>
          <w:highlight w:val="cyan"/>
          <w:u w:val="single"/>
          <w:bdr w:val="single" w:sz="8" w:space="0" w:color="auto"/>
        </w:rPr>
        <w:t>Middle East</w:t>
      </w:r>
      <w:r w:rsidRPr="00992961">
        <w:rPr>
          <w:rFonts w:eastAsia="Calibri"/>
          <w:sz w:val="16"/>
        </w:rPr>
        <w:t xml:space="preserve">. The Arctic constitutes a potential nuclear flash point because </w:t>
      </w:r>
      <w:r w:rsidRPr="00992961">
        <w:rPr>
          <w:rFonts w:eastAsia="Calibri"/>
          <w:u w:val="single"/>
        </w:rPr>
        <w:t xml:space="preserve">both </w:t>
      </w:r>
      <w:r w:rsidRPr="00992961">
        <w:rPr>
          <w:rFonts w:eastAsia="Calibri"/>
          <w:b/>
          <w:iCs/>
          <w:u w:val="single"/>
          <w:bdr w:val="single" w:sz="8" w:space="0" w:color="auto"/>
        </w:rPr>
        <w:t>Russia</w:t>
      </w:r>
      <w:r w:rsidRPr="00992961">
        <w:rPr>
          <w:rFonts w:eastAsia="Calibri"/>
          <w:u w:val="single"/>
        </w:rPr>
        <w:t xml:space="preserve"> and the NATO powers are </w:t>
      </w:r>
      <w:r w:rsidRPr="00992961">
        <w:rPr>
          <w:rFonts w:eastAsia="Calibri"/>
          <w:b/>
          <w:iCs/>
          <w:u w:val="single"/>
          <w:bdr w:val="single" w:sz="8" w:space="0" w:color="auto"/>
        </w:rPr>
        <w:t>building up</w:t>
      </w:r>
      <w:r w:rsidRPr="00992961">
        <w:rPr>
          <w:rFonts w:eastAsia="Calibri"/>
          <w:sz w:val="16"/>
        </w:rPr>
        <w:t xml:space="preserve"> their forces there—the </w:t>
      </w:r>
      <w:r w:rsidRPr="00992961">
        <w:rPr>
          <w:rFonts w:eastAsia="Calibri"/>
          <w:u w:val="single"/>
        </w:rPr>
        <w:t xml:space="preserve">accession of </w:t>
      </w:r>
      <w:r w:rsidRPr="00992961">
        <w:rPr>
          <w:rFonts w:eastAsia="Calibri"/>
          <w:b/>
          <w:iCs/>
          <w:highlight w:val="cyan"/>
          <w:u w:val="single"/>
          <w:bdr w:val="single" w:sz="8" w:space="0" w:color="auto"/>
        </w:rPr>
        <w:t>Finland</w:t>
      </w:r>
      <w:r w:rsidRPr="00992961">
        <w:rPr>
          <w:rFonts w:eastAsia="Calibri"/>
          <w:highlight w:val="cyan"/>
          <w:u w:val="single"/>
        </w:rPr>
        <w:t xml:space="preserve"> and </w:t>
      </w:r>
      <w:r w:rsidRPr="00992961">
        <w:rPr>
          <w:rFonts w:eastAsia="Calibri"/>
          <w:b/>
          <w:iCs/>
          <w:highlight w:val="cyan"/>
          <w:u w:val="single"/>
          <w:bdr w:val="single" w:sz="8" w:space="0" w:color="auto"/>
        </w:rPr>
        <w:t>Sweden</w:t>
      </w:r>
      <w:r w:rsidRPr="00992961">
        <w:rPr>
          <w:rFonts w:eastAsia="Calibri"/>
          <w:sz w:val="16"/>
        </w:rPr>
        <w:t xml:space="preserve"> to NATO </w:t>
      </w:r>
      <w:r w:rsidRPr="00992961">
        <w:rPr>
          <w:rFonts w:eastAsia="Calibri"/>
          <w:u w:val="single"/>
        </w:rPr>
        <w:t xml:space="preserve">will surely </w:t>
      </w:r>
      <w:r w:rsidRPr="00992961">
        <w:rPr>
          <w:rFonts w:eastAsia="Calibri"/>
          <w:b/>
          <w:iCs/>
          <w:highlight w:val="cyan"/>
          <w:u w:val="single"/>
          <w:bdr w:val="single" w:sz="8" w:space="0" w:color="auto"/>
        </w:rPr>
        <w:t>accelerate</w:t>
      </w:r>
      <w:r w:rsidRPr="00992961">
        <w:rPr>
          <w:rFonts w:eastAsia="Calibri"/>
          <w:u w:val="single"/>
        </w:rPr>
        <w:t xml:space="preserve"> this </w:t>
      </w:r>
      <w:r w:rsidRPr="00992961">
        <w:rPr>
          <w:rFonts w:eastAsia="Calibri"/>
          <w:highlight w:val="cyan"/>
          <w:u w:val="single"/>
        </w:rPr>
        <w:t>process</w:t>
      </w:r>
      <w:r w:rsidRPr="00992961">
        <w:rPr>
          <w:rFonts w:eastAsia="Calibri"/>
          <w:sz w:val="16"/>
        </w:rPr>
        <w:t xml:space="preserve">—and because </w:t>
      </w:r>
      <w:r w:rsidRPr="00992961">
        <w:rPr>
          <w:rFonts w:eastAsia="Calibri"/>
          <w:highlight w:val="cyan"/>
          <w:u w:val="single"/>
        </w:rPr>
        <w:t>Russia</w:t>
      </w:r>
      <w:r w:rsidRPr="00992961">
        <w:rPr>
          <w:rFonts w:eastAsia="Calibri"/>
          <w:u w:val="single"/>
        </w:rPr>
        <w:t xml:space="preserve"> has </w:t>
      </w:r>
      <w:r w:rsidRPr="00992961">
        <w:rPr>
          <w:rFonts w:eastAsia="Calibri"/>
          <w:highlight w:val="cyan"/>
          <w:u w:val="single"/>
        </w:rPr>
        <w:t>concentrated</w:t>
      </w:r>
      <w:r w:rsidRPr="00992961">
        <w:rPr>
          <w:rFonts w:eastAsia="Calibri"/>
          <w:sz w:val="16"/>
        </w:rPr>
        <w:t xml:space="preserve"> a large share of its </w:t>
      </w:r>
      <w:r w:rsidRPr="00992961">
        <w:rPr>
          <w:rFonts w:eastAsia="Calibri"/>
          <w:b/>
          <w:iCs/>
          <w:highlight w:val="cyan"/>
          <w:u w:val="single"/>
          <w:bdr w:val="single" w:sz="8" w:space="0" w:color="auto"/>
        </w:rPr>
        <w:t>nuc</w:t>
      </w:r>
      <w:r w:rsidRPr="00992961">
        <w:rPr>
          <w:rFonts w:eastAsia="Calibri"/>
          <w:u w:val="single"/>
        </w:rPr>
        <w:t>lear retaliatory force</w:t>
      </w:r>
      <w:r w:rsidRPr="00992961">
        <w:rPr>
          <w:rFonts w:eastAsia="Calibri"/>
          <w:b/>
          <w:iCs/>
          <w:highlight w:val="cyan"/>
          <w:u w:val="single"/>
          <w:bdr w:val="single" w:sz="8" w:space="0" w:color="auto"/>
        </w:rPr>
        <w:t>s</w:t>
      </w:r>
      <w:r w:rsidRPr="00992961">
        <w:rPr>
          <w:rFonts w:eastAsia="Calibri"/>
          <w:highlight w:val="cyan"/>
          <w:u w:val="single"/>
        </w:rPr>
        <w:t xml:space="preserve"> in the</w:t>
      </w:r>
      <w:r w:rsidRPr="00992961">
        <w:rPr>
          <w:rFonts w:eastAsia="Calibri"/>
          <w:u w:val="single"/>
        </w:rPr>
        <w:t xml:space="preserve"> </w:t>
      </w:r>
      <w:r w:rsidRPr="00992961">
        <w:rPr>
          <w:rFonts w:eastAsia="Calibri"/>
          <w:b/>
          <w:iCs/>
          <w:u w:val="single"/>
          <w:bdr w:val="single" w:sz="8" w:space="0" w:color="auto"/>
        </w:rPr>
        <w:t xml:space="preserve">Murmansk </w:t>
      </w:r>
      <w:r w:rsidRPr="00992961">
        <w:rPr>
          <w:rFonts w:eastAsia="Calibri"/>
          <w:b/>
          <w:iCs/>
          <w:highlight w:val="cyan"/>
          <w:u w:val="single"/>
          <w:bdr w:val="single" w:sz="8" w:space="0" w:color="auto"/>
        </w:rPr>
        <w:t>area</w:t>
      </w:r>
      <w:r w:rsidRPr="00992961">
        <w:rPr>
          <w:rFonts w:eastAsia="Calibri"/>
          <w:sz w:val="16"/>
        </w:rPr>
        <w:t xml:space="preserve">, near northern Norway. South Asia and the Middle East pose a </w:t>
      </w:r>
      <w:r w:rsidRPr="00992961">
        <w:rPr>
          <w:rFonts w:eastAsia="Calibri"/>
          <w:u w:val="single"/>
        </w:rPr>
        <w:t xml:space="preserve">threat of </w:t>
      </w:r>
      <w:r w:rsidRPr="00992961">
        <w:rPr>
          <w:rFonts w:eastAsia="Calibri"/>
          <w:b/>
          <w:iCs/>
          <w:u w:val="single"/>
          <w:bdr w:val="single" w:sz="8" w:space="0" w:color="auto"/>
        </w:rPr>
        <w:t>nuc</w:t>
      </w:r>
      <w:r w:rsidRPr="00992961">
        <w:rPr>
          <w:rFonts w:eastAsia="Calibri"/>
          <w:u w:val="single"/>
        </w:rPr>
        <w:t xml:space="preserve">lear </w:t>
      </w:r>
      <w:r w:rsidRPr="00992961">
        <w:rPr>
          <w:rFonts w:eastAsia="Calibri"/>
          <w:b/>
          <w:iCs/>
          <w:u w:val="single"/>
          <w:bdr w:val="single" w:sz="8" w:space="0" w:color="auto"/>
        </w:rPr>
        <w:t>conflict</w:t>
      </w:r>
      <w:r w:rsidRPr="00992961">
        <w:rPr>
          <w:rFonts w:eastAsia="Calibri"/>
          <w:sz w:val="16"/>
        </w:rPr>
        <w:t xml:space="preserve"> because both areas </w:t>
      </w:r>
      <w:r w:rsidRPr="00992961">
        <w:rPr>
          <w:rFonts w:eastAsia="Calibri"/>
          <w:u w:val="single"/>
        </w:rPr>
        <w:t>house</w:t>
      </w:r>
      <w:r w:rsidRPr="00992961">
        <w:rPr>
          <w:rFonts w:eastAsia="Calibri"/>
          <w:sz w:val="16"/>
        </w:rPr>
        <w:t xml:space="preserve"> nuclear-armed states—</w:t>
      </w:r>
      <w:r w:rsidRPr="00992961">
        <w:rPr>
          <w:rFonts w:eastAsia="Calibri"/>
          <w:b/>
          <w:iCs/>
          <w:u w:val="single"/>
          <w:bdr w:val="single" w:sz="8" w:space="0" w:color="auto"/>
        </w:rPr>
        <w:t>India</w:t>
      </w:r>
      <w:r w:rsidRPr="00992961">
        <w:rPr>
          <w:rFonts w:eastAsia="Calibri"/>
          <w:u w:val="single"/>
        </w:rPr>
        <w:t xml:space="preserve"> and </w:t>
      </w:r>
      <w:r w:rsidRPr="00992961">
        <w:rPr>
          <w:rFonts w:eastAsia="Calibri"/>
          <w:b/>
          <w:iCs/>
          <w:u w:val="single"/>
          <w:bdr w:val="single" w:sz="8" w:space="0" w:color="auto"/>
        </w:rPr>
        <w:t>Pakistan</w:t>
      </w:r>
      <w:r w:rsidRPr="00992961">
        <w:rPr>
          <w:rFonts w:eastAsia="Calibri"/>
          <w:u w:val="single"/>
        </w:rPr>
        <w:t xml:space="preserve"> in South Asia, </w:t>
      </w:r>
      <w:r w:rsidRPr="00992961">
        <w:rPr>
          <w:rFonts w:eastAsia="Calibri"/>
          <w:b/>
          <w:iCs/>
          <w:highlight w:val="cyan"/>
          <w:u w:val="single"/>
          <w:bdr w:val="single" w:sz="8" w:space="0" w:color="auto"/>
        </w:rPr>
        <w:t>Israel</w:t>
      </w:r>
      <w:r w:rsidRPr="00992961">
        <w:rPr>
          <w:rFonts w:eastAsia="Calibri"/>
          <w:sz w:val="16"/>
        </w:rPr>
        <w:t xml:space="preserve"> (and, possible soon, </w:t>
      </w:r>
      <w:r w:rsidRPr="00992961">
        <w:rPr>
          <w:rFonts w:eastAsia="Calibri"/>
          <w:b/>
          <w:iCs/>
          <w:highlight w:val="cyan"/>
          <w:u w:val="single"/>
          <w:bdr w:val="single" w:sz="8" w:space="0" w:color="auto"/>
        </w:rPr>
        <w:t>Iran</w:t>
      </w:r>
      <w:r w:rsidRPr="00992961">
        <w:rPr>
          <w:rFonts w:eastAsia="Calibri"/>
          <w:sz w:val="16"/>
        </w:rPr>
        <w:t xml:space="preserve">) </w:t>
      </w:r>
      <w:r w:rsidRPr="00992961">
        <w:rPr>
          <w:rFonts w:eastAsia="Calibri"/>
          <w:u w:val="single"/>
        </w:rPr>
        <w:t>in the Middle East—</w:t>
      </w:r>
      <w:r w:rsidRPr="00992961">
        <w:rPr>
          <w:rFonts w:eastAsia="Calibri"/>
          <w:highlight w:val="cyan"/>
          <w:u w:val="single"/>
        </w:rPr>
        <w:t>with</w:t>
      </w:r>
      <w:r w:rsidRPr="00992961">
        <w:rPr>
          <w:rFonts w:eastAsia="Calibri"/>
          <w:u w:val="single"/>
        </w:rPr>
        <w:t xml:space="preserve"> a long history of hostility and many </w:t>
      </w:r>
      <w:r w:rsidRPr="00992961">
        <w:rPr>
          <w:rFonts w:eastAsia="Calibri"/>
          <w:b/>
          <w:iCs/>
          <w:u w:val="single"/>
          <w:bdr w:val="single" w:sz="8" w:space="0" w:color="auto"/>
        </w:rPr>
        <w:t xml:space="preserve">fresh </w:t>
      </w:r>
      <w:r w:rsidRPr="00992961">
        <w:rPr>
          <w:rFonts w:eastAsia="Calibri"/>
          <w:b/>
          <w:iCs/>
          <w:highlight w:val="cyan"/>
          <w:u w:val="single"/>
          <w:bdr w:val="single" w:sz="8" w:space="0" w:color="auto"/>
        </w:rPr>
        <w:t>antagonisms</w:t>
      </w:r>
      <w:r w:rsidRPr="00992961">
        <w:rPr>
          <w:rFonts w:eastAsia="Calibri"/>
          <w:u w:val="single"/>
        </w:rPr>
        <w:t>.</w:t>
      </w:r>
    </w:p>
    <w:p w14:paraId="71E3BE6B" w14:textId="77777777" w:rsidR="00992961" w:rsidRPr="00992961" w:rsidRDefault="00992961" w:rsidP="00992961">
      <w:pPr>
        <w:rPr>
          <w:rFonts w:eastAsia="Calibri"/>
          <w:u w:val="single"/>
        </w:rPr>
      </w:pPr>
      <w:r w:rsidRPr="00992961">
        <w:rPr>
          <w:rFonts w:eastAsia="Calibri"/>
          <w:u w:val="single"/>
        </w:rPr>
        <w:t>What Is to Be Done?</w:t>
      </w:r>
    </w:p>
    <w:p w14:paraId="490CF227" w14:textId="77777777" w:rsidR="00992961" w:rsidRPr="00992961" w:rsidRDefault="00992961" w:rsidP="00992961">
      <w:pPr>
        <w:rPr>
          <w:rFonts w:eastAsia="Calibri"/>
          <w:sz w:val="16"/>
          <w:szCs w:val="16"/>
        </w:rPr>
      </w:pPr>
      <w:r w:rsidRPr="00992961">
        <w:rPr>
          <w:rFonts w:eastAsia="Calibri"/>
          <w:sz w:val="16"/>
          <w:szCs w:val="16"/>
        </w:rPr>
        <w:t xml:space="preserve">The picture presented above is not an optimistic one. The combination of a seemingly intractable three-way arms race and the proliferation of potential nuclear flash points </w:t>
      </w:r>
      <w:proofErr w:type="gramStart"/>
      <w:r w:rsidRPr="00992961">
        <w:rPr>
          <w:rFonts w:eastAsia="Calibri"/>
          <w:sz w:val="16"/>
          <w:szCs w:val="16"/>
        </w:rPr>
        <w:t>suggests</w:t>
      </w:r>
      <w:proofErr w:type="gramEnd"/>
      <w:r w:rsidRPr="00992961">
        <w:rPr>
          <w:rFonts w:eastAsia="Calibri"/>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992961">
        <w:rPr>
          <w:rFonts w:eastAsia="Calibri"/>
          <w:sz w:val="16"/>
          <w:szCs w:val="16"/>
        </w:rPr>
        <w:t>Will</w:t>
      </w:r>
      <w:proofErr w:type="gramEnd"/>
      <w:r w:rsidRPr="00992961">
        <w:rPr>
          <w:rFonts w:eastAsia="Calibri"/>
          <w:sz w:val="16"/>
          <w:szCs w:val="16"/>
        </w:rPr>
        <w:t xml:space="preserve"> be so lucky the next time we face such a </w:t>
      </w:r>
      <w:proofErr w:type="gramStart"/>
      <w:r w:rsidRPr="00992961">
        <w:rPr>
          <w:rFonts w:eastAsia="Calibri"/>
          <w:sz w:val="16"/>
          <w:szCs w:val="16"/>
        </w:rPr>
        <w:t>crisis?</w:t>
      </w:r>
      <w:proofErr w:type="gramEnd"/>
      <w:r w:rsidRPr="00992961">
        <w:rPr>
          <w:rFonts w:eastAsia="Calibri"/>
          <w:sz w:val="16"/>
          <w:szCs w:val="16"/>
        </w:rPr>
        <w:t xml:space="preserve"> Who’s to say?</w:t>
      </w:r>
    </w:p>
    <w:p w14:paraId="10B28F92" w14:textId="77777777" w:rsidR="00992961" w:rsidRPr="00992961" w:rsidRDefault="00992961" w:rsidP="00992961">
      <w:pPr>
        <w:rPr>
          <w:rFonts w:eastAsia="Calibri"/>
          <w:sz w:val="16"/>
        </w:rPr>
      </w:pPr>
      <w:r w:rsidRPr="00992961">
        <w:rPr>
          <w:rFonts w:eastAsia="Calibri"/>
          <w:highlight w:val="cyan"/>
          <w:u w:val="single"/>
        </w:rPr>
        <w:t xml:space="preserve">If we hope </w:t>
      </w:r>
      <w:r w:rsidRPr="00992961">
        <w:rPr>
          <w:rFonts w:eastAsia="Calibri"/>
          <w:highlight w:val="yellow"/>
          <w:u w:val="single"/>
        </w:rPr>
        <w:t xml:space="preserve">to </w:t>
      </w:r>
      <w:r w:rsidRPr="00992961">
        <w:rPr>
          <w:rFonts w:eastAsia="Calibri"/>
          <w:b/>
          <w:iCs/>
          <w:highlight w:val="yellow"/>
          <w:u w:val="single"/>
          <w:bdr w:val="single" w:sz="8" w:space="0" w:color="auto"/>
        </w:rPr>
        <w:t>prevent</w:t>
      </w:r>
      <w:r w:rsidRPr="00992961">
        <w:rPr>
          <w:rFonts w:eastAsia="Calibri"/>
          <w:u w:val="single"/>
        </w:rPr>
        <w:t xml:space="preserve"> the next </w:t>
      </w:r>
      <w:r w:rsidRPr="00992961">
        <w:rPr>
          <w:rFonts w:eastAsia="Calibri"/>
          <w:b/>
          <w:iCs/>
          <w:u w:val="single"/>
          <w:bdr w:val="single" w:sz="8" w:space="0" w:color="auto"/>
        </w:rPr>
        <w:t>nuc</w:t>
      </w:r>
      <w:r w:rsidRPr="00992961">
        <w:rPr>
          <w:rFonts w:eastAsia="Calibri"/>
          <w:u w:val="single"/>
        </w:rPr>
        <w:t xml:space="preserve">lear </w:t>
      </w:r>
      <w:r w:rsidRPr="00992961">
        <w:rPr>
          <w:rFonts w:eastAsia="Calibri"/>
          <w:b/>
          <w:iCs/>
          <w:highlight w:val="yellow"/>
          <w:u w:val="single"/>
          <w:bdr w:val="single" w:sz="8" w:space="0" w:color="auto"/>
        </w:rPr>
        <w:t>crisis</w:t>
      </w:r>
      <w:r w:rsidRPr="00992961">
        <w:rPr>
          <w:rFonts w:eastAsia="Calibri"/>
          <w:u w:val="single"/>
        </w:rPr>
        <w:t xml:space="preserve"> from ending in </w:t>
      </w:r>
      <w:r w:rsidRPr="00992961">
        <w:rPr>
          <w:rFonts w:eastAsia="Calibri"/>
          <w:b/>
          <w:iCs/>
          <w:u w:val="single"/>
          <w:bdr w:val="single" w:sz="8" w:space="0" w:color="auto"/>
        </w:rPr>
        <w:t>catastrophe</w:t>
      </w:r>
      <w:r w:rsidRPr="00992961">
        <w:rPr>
          <w:rFonts w:eastAsia="Calibri"/>
          <w:sz w:val="16"/>
        </w:rPr>
        <w:t xml:space="preserve">, there are many specific things that could be done to reduce the risk of uncontrollable escalation. These include, for example, </w:t>
      </w:r>
      <w:r w:rsidRPr="00992961">
        <w:rPr>
          <w:rFonts w:eastAsia="Calibri"/>
          <w:highlight w:val="yellow"/>
          <w:u w:val="single"/>
        </w:rPr>
        <w:t>persuading the US and Russia to resume their “Strategic Stability Dialogue</w:t>
      </w:r>
      <w:r w:rsidRPr="00992961">
        <w:rPr>
          <w:rFonts w:eastAsia="Calibri"/>
          <w:u w:val="single"/>
        </w:rPr>
        <w:t xml:space="preserve">”—high-level talks intended to devise steps for reducing the risk of nuclear escalation—that was paused at the onset of the fighting in Ukraine. </w:t>
      </w:r>
      <w:r w:rsidRPr="00992961">
        <w:rPr>
          <w:rFonts w:eastAsia="Calibri"/>
          <w:highlight w:val="yellow"/>
          <w:u w:val="single"/>
        </w:rPr>
        <w:t>The US and China could also commence talks</w:t>
      </w:r>
      <w:r w:rsidRPr="00992961">
        <w:rPr>
          <w:rFonts w:eastAsia="Calibri"/>
          <w:sz w:val="16"/>
        </w:rPr>
        <w:t xml:space="preserve"> of this sort. All three </w:t>
      </w:r>
      <w:r w:rsidRPr="00992961">
        <w:rPr>
          <w:rFonts w:eastAsia="Calibri"/>
          <w:highlight w:val="cyan"/>
          <w:u w:val="single"/>
        </w:rPr>
        <w:t>countries could</w:t>
      </w:r>
      <w:r w:rsidRPr="00992961">
        <w:rPr>
          <w:rFonts w:eastAsia="Calibri"/>
          <w:u w:val="single"/>
        </w:rPr>
        <w:t xml:space="preserve"> also </w:t>
      </w:r>
      <w:r w:rsidRPr="00992961">
        <w:rPr>
          <w:rFonts w:eastAsia="Calibri"/>
          <w:highlight w:val="cyan"/>
          <w:u w:val="single"/>
        </w:rPr>
        <w:t xml:space="preserve">agree to </w:t>
      </w:r>
      <w:r w:rsidRPr="00992961">
        <w:rPr>
          <w:rFonts w:eastAsia="Calibri"/>
          <w:b/>
          <w:iCs/>
          <w:highlight w:val="cyan"/>
          <w:u w:val="single"/>
          <w:bdr w:val="single" w:sz="8" w:space="0" w:color="auto"/>
        </w:rPr>
        <w:t>slow</w:t>
      </w:r>
      <w:r w:rsidRPr="00992961">
        <w:rPr>
          <w:rFonts w:eastAsia="Calibri"/>
          <w:sz w:val="16"/>
        </w:rPr>
        <w:t xml:space="preserve"> or freeze their </w:t>
      </w:r>
      <w:r w:rsidRPr="00992961">
        <w:rPr>
          <w:rFonts w:eastAsia="Calibri"/>
          <w:b/>
          <w:iCs/>
          <w:highlight w:val="cyan"/>
          <w:u w:val="single"/>
          <w:bdr w:val="single" w:sz="8" w:space="0" w:color="auto"/>
        </w:rPr>
        <w:t>nuc</w:t>
      </w:r>
      <w:r w:rsidRPr="00992961">
        <w:rPr>
          <w:rFonts w:eastAsia="Calibri"/>
          <w:u w:val="single"/>
        </w:rPr>
        <w:t xml:space="preserve">lear </w:t>
      </w:r>
      <w:r w:rsidRPr="00992961">
        <w:rPr>
          <w:rFonts w:eastAsia="Calibri"/>
          <w:b/>
          <w:iCs/>
          <w:highlight w:val="cyan"/>
          <w:u w:val="single"/>
          <w:bdr w:val="single" w:sz="8" w:space="0" w:color="auto"/>
        </w:rPr>
        <w:t>expansion</w:t>
      </w:r>
      <w:r w:rsidRPr="00992961">
        <w:rPr>
          <w:rFonts w:eastAsia="Calibri"/>
          <w:sz w:val="16"/>
        </w:rPr>
        <w:t xml:space="preserve"> and modernization efforts.</w:t>
      </w:r>
    </w:p>
    <w:p w14:paraId="2D3A9FDE" w14:textId="77777777" w:rsidR="00992961" w:rsidRPr="00992961" w:rsidRDefault="00992961" w:rsidP="00992961">
      <w:pPr>
        <w:rPr>
          <w:rFonts w:eastAsia="Calibri"/>
        </w:rPr>
      </w:pPr>
    </w:p>
    <w:p w14:paraId="3D13DA98"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DA---1NC</w:t>
      </w:r>
    </w:p>
    <w:p w14:paraId="3DB5D5FB"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NLRB DA</w:t>
      </w:r>
      <w:r w:rsidRPr="00992961">
        <w:rPr>
          <w:rFonts w:eastAsia="Times New Roman" w:cs="Times New Roman"/>
          <w:b/>
          <w:iCs/>
          <w:sz w:val="26"/>
        </w:rPr>
        <w:t>:</w:t>
      </w:r>
    </w:p>
    <w:p w14:paraId="03DED315" w14:textId="77777777" w:rsidR="00992961" w:rsidRPr="00992961" w:rsidRDefault="00992961" w:rsidP="00992961">
      <w:pPr>
        <w:rPr>
          <w:rFonts w:eastAsia="Calibri"/>
        </w:rPr>
      </w:pPr>
    </w:p>
    <w:p w14:paraId="16547864"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The United States federal government should appoint and confirm a conservative to the National Labor Relations Board.</w:t>
      </w:r>
    </w:p>
    <w:p w14:paraId="419B4ACD" w14:textId="77777777" w:rsidR="00992961" w:rsidRPr="00992961" w:rsidRDefault="00992961" w:rsidP="00992961">
      <w:pPr>
        <w:rPr>
          <w:rFonts w:eastAsia="Calibri"/>
        </w:rPr>
      </w:pPr>
    </w:p>
    <w:p w14:paraId="7D917655"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NLRB will overrule Cemex now. Resources are key.</w:t>
      </w:r>
    </w:p>
    <w:p w14:paraId="50758F3E" w14:textId="77777777" w:rsidR="00992961" w:rsidRPr="00992961" w:rsidRDefault="00992961" w:rsidP="00992961">
      <w:pPr>
        <w:rPr>
          <w:rFonts w:eastAsia="Aptos"/>
        </w:rPr>
      </w:pPr>
      <w:r w:rsidRPr="00992961">
        <w:rPr>
          <w:rFonts w:eastAsia="Aptos"/>
          <w:b/>
          <w:bCs/>
          <w:sz w:val="26"/>
        </w:rPr>
        <w:t>White 25</w:t>
      </w:r>
      <w:r w:rsidRPr="00992961">
        <w:rPr>
          <w:rFonts w:eastAsia="Aptos"/>
        </w:rPr>
        <w:t>, *JD, Partner and Counsel at Baker Hostetler; **JD, Counsel; ***JD, Associate. (*Patrick, **Christian White, Gabriel Trujilo-Lederer, December 26, “They’re Back! National Labor Relations Board Regains Quorum and Installs New General Counsel,” The Bargaining Table, https://www.thebargainingtableblog.com/blogs/theyre-back-national-labor-relations-board-regains-quorum-and-installs-new-general-counsel/)</w:t>
      </w:r>
    </w:p>
    <w:p w14:paraId="49051ACF" w14:textId="77777777" w:rsidR="00992961" w:rsidRPr="00992961" w:rsidRDefault="00992961" w:rsidP="00992961">
      <w:pPr>
        <w:rPr>
          <w:rFonts w:eastAsia="Aptos"/>
          <w:sz w:val="16"/>
        </w:rPr>
      </w:pPr>
      <w:r w:rsidRPr="00992961">
        <w:rPr>
          <w:rFonts w:eastAsia="Aptos"/>
          <w:highlight w:val="cyan"/>
          <w:u w:val="single"/>
        </w:rPr>
        <w:t>The</w:t>
      </w:r>
      <w:r w:rsidRPr="00992961">
        <w:rPr>
          <w:rFonts w:eastAsia="Aptos"/>
          <w:sz w:val="16"/>
        </w:rPr>
        <w:t xml:space="preserve"> National Labor Relations Board (</w:t>
      </w:r>
      <w:r w:rsidRPr="00992961">
        <w:rPr>
          <w:rFonts w:eastAsia="Aptos"/>
          <w:b/>
          <w:iCs/>
          <w:highlight w:val="cyan"/>
          <w:u w:val="single"/>
          <w:bdr w:val="single" w:sz="8" w:space="0" w:color="auto"/>
        </w:rPr>
        <w:t>NLRB</w:t>
      </w:r>
      <w:r w:rsidRPr="00992961">
        <w:rPr>
          <w:rFonts w:eastAsia="Aptos"/>
          <w:sz w:val="16"/>
        </w:rPr>
        <w:t xml:space="preserve"> or </w:t>
      </w:r>
      <w:r w:rsidRPr="00992961">
        <w:rPr>
          <w:rFonts w:eastAsia="Aptos"/>
          <w:u w:val="single"/>
        </w:rPr>
        <w:t>Board</w:t>
      </w:r>
      <w:r w:rsidRPr="00992961">
        <w:rPr>
          <w:rFonts w:eastAsia="Aptos"/>
          <w:sz w:val="16"/>
        </w:rPr>
        <w:t xml:space="preserve">) </w:t>
      </w:r>
      <w:r w:rsidRPr="00992961">
        <w:rPr>
          <w:rFonts w:eastAsia="Aptos"/>
          <w:highlight w:val="cyan"/>
          <w:u w:val="single"/>
        </w:rPr>
        <w:t xml:space="preserve">is </w:t>
      </w:r>
      <w:r w:rsidRPr="00992961">
        <w:rPr>
          <w:rFonts w:eastAsia="Aptos"/>
          <w:u w:val="single"/>
        </w:rPr>
        <w:t>back</w:t>
      </w:r>
      <w:r w:rsidRPr="00992961">
        <w:rPr>
          <w:rFonts w:eastAsia="Aptos"/>
          <w:sz w:val="16"/>
        </w:rPr>
        <w:t xml:space="preserve">. </w:t>
      </w:r>
      <w:r w:rsidRPr="00992961">
        <w:rPr>
          <w:rFonts w:eastAsia="Aptos"/>
          <w:u w:val="single"/>
        </w:rPr>
        <w:t>With</w:t>
      </w:r>
      <w:r w:rsidRPr="00992961">
        <w:rPr>
          <w:rFonts w:eastAsia="Aptos"/>
          <w:sz w:val="16"/>
        </w:rPr>
        <w:t xml:space="preserve"> President Donald Trump’s picks restoring </w:t>
      </w:r>
      <w:r w:rsidRPr="00992961">
        <w:rPr>
          <w:rFonts w:eastAsia="Aptos"/>
          <w:u w:val="single"/>
        </w:rPr>
        <w:t>a</w:t>
      </w:r>
      <w:r w:rsidRPr="00992961">
        <w:rPr>
          <w:rFonts w:eastAsia="Aptos"/>
          <w:sz w:val="16"/>
        </w:rPr>
        <w:t xml:space="preserve"> Republican majority and the installation of a seemingly </w:t>
      </w:r>
      <w:r w:rsidRPr="00992961">
        <w:rPr>
          <w:rFonts w:eastAsia="Aptos"/>
          <w:b/>
          <w:iCs/>
          <w:u w:val="single"/>
          <w:bdr w:val="single" w:sz="8" w:space="0" w:color="auto"/>
        </w:rPr>
        <w:t>management-friendly</w:t>
      </w:r>
      <w:r w:rsidRPr="00992961">
        <w:rPr>
          <w:rFonts w:eastAsia="Aptos"/>
          <w:sz w:val="16"/>
        </w:rPr>
        <w:t xml:space="preserve"> general counsel (</w:t>
      </w:r>
      <w:r w:rsidRPr="00992961">
        <w:rPr>
          <w:rFonts w:eastAsia="Aptos"/>
          <w:u w:val="single"/>
        </w:rPr>
        <w:t>GC</w:t>
      </w:r>
      <w:r w:rsidRPr="00992961">
        <w:rPr>
          <w:rFonts w:eastAsia="Aptos"/>
          <w:sz w:val="16"/>
        </w:rPr>
        <w:t xml:space="preserve">), </w:t>
      </w:r>
      <w:r w:rsidRPr="00992961">
        <w:rPr>
          <w:rFonts w:eastAsia="Aptos"/>
          <w:u w:val="single"/>
        </w:rPr>
        <w:t xml:space="preserve">the Board is </w:t>
      </w:r>
      <w:r w:rsidRPr="00992961">
        <w:rPr>
          <w:rFonts w:eastAsia="Aptos"/>
          <w:highlight w:val="cyan"/>
          <w:u w:val="single"/>
        </w:rPr>
        <w:t>poised to review Biden</w:t>
      </w:r>
      <w:r w:rsidRPr="00992961">
        <w:rPr>
          <w:rFonts w:eastAsia="Aptos"/>
          <w:u w:val="single"/>
        </w:rPr>
        <w:t xml:space="preserve">-era </w:t>
      </w:r>
      <w:r w:rsidRPr="00992961">
        <w:rPr>
          <w:rFonts w:eastAsia="Aptos"/>
          <w:highlight w:val="cyan"/>
          <w:u w:val="single"/>
        </w:rPr>
        <w:t>precedent</w:t>
      </w:r>
      <w:r w:rsidRPr="00992961">
        <w:rPr>
          <w:rFonts w:eastAsia="Aptos"/>
          <w:sz w:val="16"/>
        </w:rPr>
        <w:t xml:space="preserve">. Employers should </w:t>
      </w:r>
      <w:r w:rsidRPr="00992961">
        <w:rPr>
          <w:rFonts w:eastAsia="Aptos"/>
          <w:b/>
          <w:iCs/>
          <w:highlight w:val="cyan"/>
          <w:u w:val="single"/>
          <w:bdr w:val="single" w:sz="8" w:space="0" w:color="auto"/>
        </w:rPr>
        <w:t>expect significant changes</w:t>
      </w:r>
      <w:r w:rsidRPr="00992961">
        <w:rPr>
          <w:rFonts w:eastAsia="Aptos"/>
          <w:sz w:val="16"/>
        </w:rPr>
        <w:t xml:space="preserve"> coming out of this Board as Trump strengthens his hold over the agency.</w:t>
      </w:r>
    </w:p>
    <w:p w14:paraId="63E25682" w14:textId="77777777" w:rsidR="00992961" w:rsidRPr="00992961" w:rsidRDefault="00992961" w:rsidP="00992961">
      <w:pPr>
        <w:rPr>
          <w:rFonts w:eastAsia="Aptos"/>
          <w:sz w:val="16"/>
        </w:rPr>
      </w:pPr>
      <w:r w:rsidRPr="00992961">
        <w:rPr>
          <w:rFonts w:eastAsia="Aptos"/>
          <w:sz w:val="16"/>
        </w:rPr>
        <w:t>Background</w:t>
      </w:r>
    </w:p>
    <w:p w14:paraId="7D1D94DC" w14:textId="77777777" w:rsidR="00992961" w:rsidRPr="00992961" w:rsidRDefault="00992961" w:rsidP="00992961">
      <w:pPr>
        <w:rPr>
          <w:rFonts w:eastAsia="Aptos"/>
          <w:sz w:val="16"/>
        </w:rPr>
      </w:pPr>
      <w:r w:rsidRPr="00992961">
        <w:rPr>
          <w:rFonts w:eastAsia="Aptos"/>
          <w:sz w:val="16"/>
        </w:rPr>
        <w:t xml:space="preserve">In January 2025, Trump removed NLRB member Gwynne Wilcox, leaving only two members, Democrat David M. Prouty and Republican Marvin E. Kaplan, whom Trump named chairman. Kaplan’s term came to an end in August </w:t>
      </w:r>
      <w:proofErr w:type="gramStart"/>
      <w:r w:rsidRPr="00992961">
        <w:rPr>
          <w:rFonts w:eastAsia="Aptos"/>
          <w:sz w:val="16"/>
        </w:rPr>
        <w:t>2025</w:t>
      </w:r>
      <w:proofErr w:type="gramEnd"/>
      <w:r w:rsidRPr="00992961">
        <w:rPr>
          <w:rFonts w:eastAsia="Aptos"/>
          <w:sz w:val="16"/>
        </w:rPr>
        <w:t xml:space="preserve"> and Wilcox is still challenging her removal in court. With only one member, the five-member Board lacked both a quorum and authority to issue decisions in unfair labor practice (ULP) cases and disputes over union election petitions. </w:t>
      </w:r>
      <w:r w:rsidRPr="00992961">
        <w:rPr>
          <w:rFonts w:eastAsia="Aptos"/>
          <w:u w:val="single"/>
        </w:rPr>
        <w:t>The absence of a quorum left the NLRB unable to change Biden-era, employee-friendly precedent</w:t>
      </w:r>
      <w:r w:rsidRPr="00992961">
        <w:rPr>
          <w:rFonts w:eastAsia="Aptos"/>
          <w:sz w:val="16"/>
        </w:rPr>
        <w:t>, but it also delayed rulings on pending cases that could have been unfavorable to employers.</w:t>
      </w:r>
    </w:p>
    <w:p w14:paraId="72E4C1BE" w14:textId="77777777" w:rsidR="00992961" w:rsidRPr="00992961" w:rsidRDefault="00992961" w:rsidP="00992961">
      <w:pPr>
        <w:rPr>
          <w:rFonts w:eastAsia="Aptos"/>
          <w:sz w:val="16"/>
        </w:rPr>
      </w:pPr>
      <w:r w:rsidRPr="00992961">
        <w:rPr>
          <w:rFonts w:eastAsia="Aptos"/>
          <w:sz w:val="16"/>
        </w:rPr>
        <w:t>New Board Members</w:t>
      </w:r>
    </w:p>
    <w:p w14:paraId="4CE97FBF" w14:textId="77777777" w:rsidR="00992961" w:rsidRPr="00992961" w:rsidRDefault="00992961" w:rsidP="00992961">
      <w:pPr>
        <w:rPr>
          <w:rFonts w:eastAsia="Aptos"/>
          <w:sz w:val="16"/>
        </w:rPr>
      </w:pPr>
      <w:r w:rsidRPr="00992961">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34D6A79E" w14:textId="77777777" w:rsidR="00992961" w:rsidRPr="00992961" w:rsidRDefault="00992961" w:rsidP="00992961">
      <w:pPr>
        <w:rPr>
          <w:rFonts w:eastAsia="Aptos"/>
          <w:sz w:val="16"/>
        </w:rPr>
      </w:pPr>
      <w:r w:rsidRPr="00992961">
        <w:rPr>
          <w:rFonts w:eastAsia="Aptos"/>
          <w:sz w:val="16"/>
        </w:rPr>
        <w:t>New GC</w:t>
      </w:r>
    </w:p>
    <w:p w14:paraId="29E91B16" w14:textId="77777777" w:rsidR="00992961" w:rsidRPr="00992961" w:rsidRDefault="00992961" w:rsidP="00992961">
      <w:pPr>
        <w:rPr>
          <w:rFonts w:eastAsia="Aptos"/>
          <w:sz w:val="16"/>
        </w:rPr>
      </w:pPr>
      <w:r w:rsidRPr="00992961">
        <w:rPr>
          <w:rFonts w:eastAsia="Aptos"/>
          <w:sz w:val="16"/>
        </w:rPr>
        <w:t xml:space="preserve">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w:t>
      </w:r>
      <w:proofErr w:type="gramStart"/>
      <w:r w:rsidRPr="00992961">
        <w:rPr>
          <w:rFonts w:eastAsia="Aptos"/>
          <w:sz w:val="16"/>
        </w:rPr>
        <w:t>the permanent</w:t>
      </w:r>
      <w:proofErr w:type="gramEnd"/>
      <w:r w:rsidRPr="00992961">
        <w:rPr>
          <w:rFonts w:eastAsia="Aptos"/>
          <w:sz w:val="16"/>
        </w:rPr>
        <w:t xml:space="preserve"> GC and expected to seek reversal of those changes.</w:t>
      </w:r>
    </w:p>
    <w:p w14:paraId="6EC0E7CB" w14:textId="77777777" w:rsidR="00992961" w:rsidRPr="00992961" w:rsidRDefault="00992961" w:rsidP="00992961">
      <w:pPr>
        <w:rPr>
          <w:rFonts w:eastAsia="Aptos"/>
          <w:sz w:val="16"/>
        </w:rPr>
      </w:pPr>
      <w:r w:rsidRPr="00992961">
        <w:rPr>
          <w:rFonts w:eastAsia="Aptos"/>
          <w:sz w:val="16"/>
        </w:rPr>
        <w:t>Board Member Wilcox’s Firing</w:t>
      </w:r>
    </w:p>
    <w:p w14:paraId="7989378D" w14:textId="77777777" w:rsidR="00992961" w:rsidRPr="00992961" w:rsidRDefault="00992961" w:rsidP="00992961">
      <w:pPr>
        <w:rPr>
          <w:rFonts w:eastAsia="Aptos"/>
          <w:sz w:val="16"/>
        </w:rPr>
      </w:pPr>
      <w:r w:rsidRPr="00992961">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20251024" w14:textId="77777777" w:rsidR="00992961" w:rsidRPr="00992961" w:rsidRDefault="00992961" w:rsidP="00992961">
      <w:pPr>
        <w:rPr>
          <w:rFonts w:eastAsia="Aptos"/>
          <w:sz w:val="16"/>
        </w:rPr>
      </w:pPr>
      <w:r w:rsidRPr="00992961">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48E8E88E" w14:textId="77777777" w:rsidR="00992961" w:rsidRPr="00992961" w:rsidRDefault="00992961" w:rsidP="00992961">
      <w:pPr>
        <w:rPr>
          <w:rFonts w:eastAsia="Aptos"/>
          <w:sz w:val="16"/>
        </w:rPr>
      </w:pPr>
      <w:r w:rsidRPr="00992961">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2A2E6142" w14:textId="77777777" w:rsidR="00992961" w:rsidRPr="00992961" w:rsidRDefault="00992961" w:rsidP="00992961">
      <w:pPr>
        <w:rPr>
          <w:rFonts w:eastAsia="Aptos"/>
          <w:sz w:val="16"/>
        </w:rPr>
      </w:pPr>
      <w:r w:rsidRPr="00992961">
        <w:rPr>
          <w:rFonts w:eastAsia="Aptos"/>
          <w:sz w:val="16"/>
        </w:rPr>
        <w:t>Implications for Biden-Era Precedent</w:t>
      </w:r>
    </w:p>
    <w:p w14:paraId="5055FA5E" w14:textId="77777777" w:rsidR="00992961" w:rsidRPr="00992961" w:rsidRDefault="00992961" w:rsidP="00992961">
      <w:pPr>
        <w:rPr>
          <w:rFonts w:eastAsia="Aptos"/>
          <w:sz w:val="16"/>
        </w:rPr>
      </w:pPr>
      <w:r w:rsidRPr="00992961">
        <w:rPr>
          <w:rFonts w:eastAsia="Aptos"/>
          <w:u w:val="single"/>
        </w:rPr>
        <w:t xml:space="preserve">Now empowered </w:t>
      </w:r>
      <w:r w:rsidRPr="00992961">
        <w:rPr>
          <w:rFonts w:eastAsia="Aptos"/>
          <w:highlight w:val="cyan"/>
          <w:u w:val="single"/>
        </w:rPr>
        <w:t>with a quorum</w:t>
      </w:r>
      <w:r w:rsidRPr="00992961">
        <w:rPr>
          <w:rFonts w:eastAsia="Aptos"/>
          <w:sz w:val="16"/>
        </w:rPr>
        <w:t xml:space="preserve"> and new GC, </w:t>
      </w:r>
      <w:r w:rsidRPr="00992961">
        <w:rPr>
          <w:rFonts w:eastAsia="Aptos"/>
          <w:highlight w:val="cyan"/>
          <w:u w:val="single"/>
        </w:rPr>
        <w:t>the Board can</w:t>
      </w:r>
      <w:r w:rsidRPr="00992961">
        <w:rPr>
          <w:rFonts w:eastAsia="Aptos"/>
          <w:sz w:val="16"/>
        </w:rPr>
        <w:t xml:space="preserve"> start </w:t>
      </w:r>
      <w:r w:rsidRPr="00992961">
        <w:rPr>
          <w:rFonts w:eastAsia="Aptos"/>
          <w:b/>
          <w:iCs/>
          <w:u w:val="single"/>
          <w:bdr w:val="single" w:sz="8" w:space="0" w:color="auto"/>
        </w:rPr>
        <w:t>get</w:t>
      </w:r>
      <w:r w:rsidRPr="00992961">
        <w:rPr>
          <w:rFonts w:eastAsia="Aptos"/>
          <w:sz w:val="16"/>
        </w:rPr>
        <w:t xml:space="preserve">ting </w:t>
      </w:r>
      <w:r w:rsidRPr="00992961">
        <w:rPr>
          <w:rFonts w:eastAsia="Aptos"/>
          <w:b/>
          <w:iCs/>
          <w:u w:val="single"/>
          <w:bdr w:val="single" w:sz="8" w:space="0" w:color="auto"/>
        </w:rPr>
        <w:t>back to business</w:t>
      </w:r>
      <w:r w:rsidRPr="00992961">
        <w:rPr>
          <w:rFonts w:eastAsia="Aptos"/>
          <w:sz w:val="16"/>
        </w:rPr>
        <w:t xml:space="preserve">. Carey can start </w:t>
      </w:r>
      <w:r w:rsidRPr="00992961">
        <w:rPr>
          <w:rFonts w:eastAsia="Aptos"/>
          <w:u w:val="single"/>
        </w:rPr>
        <w:t>by challenging Biden-era precedent</w:t>
      </w:r>
      <w:r w:rsidRPr="00992961">
        <w:rPr>
          <w:rFonts w:eastAsia="Aptos"/>
          <w:sz w:val="16"/>
        </w:rPr>
        <w:t xml:space="preserve"> </w:t>
      </w:r>
      <w:r w:rsidRPr="00992961">
        <w:rPr>
          <w:rFonts w:eastAsia="Aptos"/>
          <w:u w:val="single"/>
        </w:rPr>
        <w:t>such as</w:t>
      </w:r>
      <w:r w:rsidRPr="00992961">
        <w:rPr>
          <w:rFonts w:eastAsia="Aptos"/>
          <w:sz w:val="16"/>
        </w:rPr>
        <w:t xml:space="preserve"> (1) </w:t>
      </w:r>
      <w:r w:rsidRPr="00992961">
        <w:rPr>
          <w:rFonts w:eastAsia="Aptos"/>
          <w:b/>
          <w:iCs/>
          <w:highlight w:val="cyan"/>
          <w:u w:val="single"/>
          <w:bdr w:val="single" w:sz="8" w:space="0" w:color="auto"/>
        </w:rPr>
        <w:t>overturn</w:t>
      </w:r>
      <w:r w:rsidRPr="00992961">
        <w:rPr>
          <w:rFonts w:eastAsia="Aptos"/>
          <w:u w:val="single"/>
        </w:rPr>
        <w:t>ing</w:t>
      </w:r>
      <w:r w:rsidRPr="00992961">
        <w:rPr>
          <w:rFonts w:eastAsia="Aptos"/>
          <w:sz w:val="16"/>
        </w:rPr>
        <w:t xml:space="preserve"> the </w:t>
      </w:r>
      <w:r w:rsidRPr="00992961">
        <w:rPr>
          <w:rFonts w:eastAsia="Aptos"/>
          <w:highlight w:val="cyan"/>
          <w:u w:val="single"/>
        </w:rPr>
        <w:t>Cemex</w:t>
      </w:r>
      <w:r w:rsidRPr="00992961">
        <w:rPr>
          <w:rFonts w:eastAsia="Aptos"/>
          <w:sz w:val="16"/>
        </w:rPr>
        <w:t xml:space="preserve"> election procedure, (2) </w:t>
      </w:r>
      <w:r w:rsidRPr="00992961">
        <w:rPr>
          <w:rFonts w:eastAsia="Aptos"/>
          <w:u w:val="single"/>
        </w:rPr>
        <w:t>removing the ban on captive audience meetings, and</w:t>
      </w:r>
      <w:r w:rsidRPr="00992961">
        <w:rPr>
          <w:rFonts w:eastAsia="Aptos"/>
          <w:sz w:val="16"/>
        </w:rPr>
        <w:t xml:space="preserve"> (3) </w:t>
      </w:r>
      <w:r w:rsidRPr="00992961">
        <w:rPr>
          <w:rFonts w:eastAsia="Aptos"/>
          <w:u w:val="single"/>
        </w:rPr>
        <w:t>reinstating an employer’s ability to make predictions during an election campaign</w:t>
      </w:r>
      <w:r w:rsidRPr="00992961">
        <w:rPr>
          <w:rFonts w:eastAsia="Aptos"/>
          <w:sz w:val="16"/>
        </w:rPr>
        <w:t>.</w:t>
      </w:r>
    </w:p>
    <w:p w14:paraId="0D72B661" w14:textId="77777777" w:rsidR="00992961" w:rsidRPr="00992961" w:rsidRDefault="00992961" w:rsidP="00992961">
      <w:pPr>
        <w:rPr>
          <w:rFonts w:eastAsia="Aptos"/>
          <w:sz w:val="16"/>
        </w:rPr>
      </w:pPr>
      <w:r w:rsidRPr="00992961">
        <w:rPr>
          <w:rFonts w:eastAsia="Aptos"/>
          <w:sz w:val="16"/>
        </w:rPr>
        <w:t>Election Procedures</w:t>
      </w:r>
    </w:p>
    <w:p w14:paraId="04CB4CA2" w14:textId="77777777" w:rsidR="00992961" w:rsidRPr="00992961" w:rsidRDefault="00992961" w:rsidP="00992961">
      <w:pPr>
        <w:rPr>
          <w:rFonts w:eastAsia="Aptos"/>
          <w:sz w:val="16"/>
        </w:rPr>
      </w:pPr>
      <w:r w:rsidRPr="00992961">
        <w:rPr>
          <w:rFonts w:eastAsia="Aptos"/>
          <w:sz w:val="16"/>
        </w:rPr>
        <w:t xml:space="preserve">In Cemex Construction Materials Pacific, LLC, 372 N.L.R.B. No. 130 (2023), the Board held that instead of a regular secret ballot election, a union can request voluntary recognition if it shows </w:t>
      </w:r>
      <w:proofErr w:type="gramStart"/>
      <w:r w:rsidRPr="00992961">
        <w:rPr>
          <w:rFonts w:eastAsia="Aptos"/>
          <w:sz w:val="16"/>
        </w:rPr>
        <w:t>a majority of</w:t>
      </w:r>
      <w:proofErr w:type="gramEnd"/>
      <w:r w:rsidRPr="00992961">
        <w:rPr>
          <w:rFonts w:eastAsia="Aptos"/>
          <w:sz w:val="16"/>
        </w:rPr>
        <w:t xml:space="preserve">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06478878" w14:textId="77777777" w:rsidR="00992961" w:rsidRPr="00992961" w:rsidRDefault="00992961" w:rsidP="00992961">
      <w:pPr>
        <w:rPr>
          <w:rFonts w:eastAsia="Aptos"/>
          <w:sz w:val="16"/>
        </w:rPr>
      </w:pPr>
      <w:r w:rsidRPr="00992961">
        <w:rPr>
          <w:rFonts w:eastAsia="Aptos"/>
          <w:sz w:val="16"/>
        </w:rPr>
        <w:t>Captive Audience Meetings</w:t>
      </w:r>
    </w:p>
    <w:p w14:paraId="014B1E1E" w14:textId="77777777" w:rsidR="00992961" w:rsidRPr="00992961" w:rsidRDefault="00992961" w:rsidP="00992961">
      <w:pPr>
        <w:rPr>
          <w:rFonts w:eastAsia="Aptos"/>
          <w:sz w:val="16"/>
        </w:rPr>
      </w:pPr>
      <w:r w:rsidRPr="00992961">
        <w:rPr>
          <w:rFonts w:eastAsia="Aptos"/>
          <w:b/>
          <w:iCs/>
          <w:u w:val="single"/>
          <w:bdr w:val="single" w:sz="8" w:space="0" w:color="auto"/>
        </w:rPr>
        <w:t xml:space="preserve">The </w:t>
      </w:r>
      <w:r w:rsidRPr="00992961">
        <w:rPr>
          <w:rFonts w:eastAsia="Aptos"/>
          <w:b/>
          <w:iCs/>
          <w:highlight w:val="cyan"/>
          <w:u w:val="single"/>
          <w:bdr w:val="single" w:sz="8" w:space="0" w:color="auto"/>
        </w:rPr>
        <w:t>Cemex</w:t>
      </w:r>
      <w:r w:rsidRPr="00992961">
        <w:rPr>
          <w:rFonts w:eastAsia="Aptos"/>
          <w:b/>
          <w:iCs/>
          <w:u w:val="single"/>
          <w:bdr w:val="single" w:sz="8" w:space="0" w:color="auto"/>
        </w:rPr>
        <w:t xml:space="preserve"> decision </w:t>
      </w:r>
      <w:r w:rsidRPr="00992961">
        <w:rPr>
          <w:rFonts w:eastAsia="Aptos"/>
          <w:b/>
          <w:iCs/>
          <w:highlight w:val="cyan"/>
          <w:u w:val="single"/>
          <w:bdr w:val="single" w:sz="8" w:space="0" w:color="auto"/>
        </w:rPr>
        <w:t>is</w:t>
      </w:r>
      <w:r w:rsidRPr="00992961">
        <w:rPr>
          <w:rFonts w:eastAsia="Aptos"/>
          <w:sz w:val="16"/>
        </w:rPr>
        <w:t xml:space="preserve"> made even more </w:t>
      </w:r>
      <w:r w:rsidRPr="00992961">
        <w:rPr>
          <w:rFonts w:eastAsia="Aptos"/>
          <w:b/>
          <w:iCs/>
          <w:highlight w:val="cyan"/>
          <w:u w:val="single"/>
          <w:bdr w:val="single" w:sz="8" w:space="0" w:color="auto"/>
        </w:rPr>
        <w:t>burdensome on employers</w:t>
      </w:r>
      <w:r w:rsidRPr="00992961">
        <w:rPr>
          <w:rFonts w:eastAsia="Aptos"/>
          <w:sz w:val="16"/>
        </w:rPr>
        <w:t xml:space="preserve">, as the NLRB has recently banned captive audience meetings in its decision in Amazon.com Services LLC., 373 N.L.R.B. No. 136 (2024). Mandatory meetings have long been a useful tool by employers in union elections. By banning these meetings, employers could be subject to a bargaining order </w:t>
      </w:r>
      <w:proofErr w:type="gramStart"/>
      <w:r w:rsidRPr="00992961">
        <w:rPr>
          <w:rFonts w:eastAsia="Aptos"/>
          <w:sz w:val="16"/>
        </w:rPr>
        <w:t>for having</w:t>
      </w:r>
      <w:proofErr w:type="gramEnd"/>
      <w:r w:rsidRPr="00992961">
        <w:rPr>
          <w:rFonts w:eastAsia="Aptos"/>
          <w:sz w:val="16"/>
        </w:rPr>
        <w:t xml:space="preserve"> one mandatory meeting to discuss unionization.</w:t>
      </w:r>
    </w:p>
    <w:p w14:paraId="39CF130E" w14:textId="77777777" w:rsidR="00992961" w:rsidRPr="00992961" w:rsidRDefault="00992961" w:rsidP="00992961">
      <w:pPr>
        <w:rPr>
          <w:rFonts w:eastAsia="Aptos"/>
          <w:sz w:val="16"/>
        </w:rPr>
      </w:pPr>
      <w:r w:rsidRPr="00992961">
        <w:rPr>
          <w:rFonts w:eastAsia="Aptos"/>
          <w:sz w:val="16"/>
        </w:rPr>
        <w:t>Employer Predictions</w:t>
      </w:r>
    </w:p>
    <w:p w14:paraId="581AD5BB" w14:textId="77777777" w:rsidR="00992961" w:rsidRPr="00992961" w:rsidRDefault="00992961" w:rsidP="00992961">
      <w:pPr>
        <w:rPr>
          <w:rFonts w:eastAsia="Aptos"/>
          <w:sz w:val="16"/>
        </w:rPr>
      </w:pPr>
      <w:r w:rsidRPr="00992961">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t>
      </w:r>
      <w:proofErr w:type="gramStart"/>
      <w:r w:rsidRPr="00992961">
        <w:rPr>
          <w:rFonts w:eastAsia="Aptos"/>
          <w:sz w:val="16"/>
        </w:rPr>
        <w:t>will be</w:t>
      </w:r>
      <w:proofErr w:type="gramEnd"/>
      <w:r w:rsidRPr="00992961">
        <w:rPr>
          <w:rFonts w:eastAsia="Aptos"/>
          <w:sz w:val="16"/>
        </w:rPr>
        <w:t xml:space="preserve"> </w:t>
      </w:r>
      <w:proofErr w:type="gramStart"/>
      <w:r w:rsidRPr="00992961">
        <w:rPr>
          <w:rFonts w:eastAsia="Aptos"/>
          <w:sz w:val="16"/>
        </w:rPr>
        <w:t>consider</w:t>
      </w:r>
      <w:proofErr w:type="gramEnd"/>
      <w:r w:rsidRPr="00992961">
        <w:rPr>
          <w:rFonts w:eastAsia="Aptos"/>
          <w:sz w:val="16"/>
        </w:rPr>
        <w:t xml:space="preserve"> </w:t>
      </w:r>
      <w:proofErr w:type="gramStart"/>
      <w:r w:rsidRPr="00992961">
        <w:rPr>
          <w:rFonts w:eastAsia="Aptos"/>
          <w:sz w:val="16"/>
        </w:rPr>
        <w:t>this a</w:t>
      </w:r>
      <w:proofErr w:type="gramEnd"/>
      <w:r w:rsidRPr="00992961">
        <w:rPr>
          <w:rFonts w:eastAsia="Aptos"/>
          <w:sz w:val="16"/>
        </w:rPr>
        <w:t xml:space="preserve"> ULP during an election, which can result in a bargaining order. Previously, the Board would not police such campaign statements because the relationship between employer and employee would necessarily change once employees chose union representation.</w:t>
      </w:r>
    </w:p>
    <w:p w14:paraId="18863D7A" w14:textId="77777777" w:rsidR="00992961" w:rsidRPr="00992961" w:rsidRDefault="00992961" w:rsidP="00992961">
      <w:pPr>
        <w:rPr>
          <w:rFonts w:eastAsia="Calibri"/>
          <w:u w:val="single"/>
        </w:rPr>
      </w:pPr>
      <w:r w:rsidRPr="00992961">
        <w:rPr>
          <w:rFonts w:eastAsia="Aptos"/>
          <w:u w:val="single"/>
        </w:rPr>
        <w:t xml:space="preserve">These decisions will </w:t>
      </w:r>
      <w:r w:rsidRPr="00992961">
        <w:rPr>
          <w:rFonts w:eastAsia="Aptos"/>
          <w:highlight w:val="cyan"/>
          <w:u w:val="single"/>
        </w:rPr>
        <w:t xml:space="preserve">likely </w:t>
      </w:r>
      <w:r w:rsidRPr="00992961">
        <w:rPr>
          <w:rFonts w:eastAsia="Aptos"/>
          <w:u w:val="single"/>
        </w:rPr>
        <w:t xml:space="preserve">be </w:t>
      </w:r>
      <w:r w:rsidRPr="00992961">
        <w:rPr>
          <w:rFonts w:eastAsia="Aptos"/>
          <w:highlight w:val="cyan"/>
          <w:u w:val="single"/>
        </w:rPr>
        <w:t xml:space="preserve">overruled by the new </w:t>
      </w:r>
      <w:r w:rsidRPr="00992961">
        <w:rPr>
          <w:rFonts w:eastAsia="Aptos"/>
          <w:u w:val="single"/>
        </w:rPr>
        <w:t xml:space="preserve">Trump </w:t>
      </w:r>
      <w:r w:rsidRPr="00992961">
        <w:rPr>
          <w:rFonts w:eastAsia="Aptos"/>
          <w:highlight w:val="cyan"/>
          <w:u w:val="single"/>
        </w:rPr>
        <w:t>NLRB</w:t>
      </w:r>
      <w:r w:rsidRPr="00992961">
        <w:rPr>
          <w:rFonts w:eastAsia="Aptos"/>
          <w:sz w:val="16"/>
        </w:rPr>
        <w:t xml:space="preserve">. However, Carey will have to bring a complaint accusing a company or union of violating the law to get a Board ruling. Whether an employer wants to test the new Board’s </w:t>
      </w:r>
      <w:r w:rsidRPr="00992961">
        <w:rPr>
          <w:rFonts w:eastAsia="Calibri"/>
          <w:u w:val="single"/>
        </w:rPr>
        <w:t xml:space="preserve">appetite for </w:t>
      </w:r>
      <w:r w:rsidRPr="00992961">
        <w:rPr>
          <w:rFonts w:eastAsia="Calibri"/>
          <w:highlight w:val="cyan"/>
          <w:u w:val="single"/>
        </w:rPr>
        <w:t>change will</w:t>
      </w:r>
      <w:r w:rsidRPr="00992961">
        <w:rPr>
          <w:rFonts w:eastAsia="Calibri"/>
          <w:u w:val="single"/>
        </w:rPr>
        <w:t xml:space="preserve"> </w:t>
      </w:r>
      <w:r w:rsidRPr="00992961">
        <w:rPr>
          <w:rFonts w:eastAsia="Calibri"/>
          <w:highlight w:val="cyan"/>
          <w:u w:val="single"/>
        </w:rPr>
        <w:t>depend on</w:t>
      </w:r>
      <w:r w:rsidRPr="00992961">
        <w:rPr>
          <w:rFonts w:eastAsia="Calibri"/>
          <w:u w:val="single"/>
        </w:rPr>
        <w:t xml:space="preserve"> its </w:t>
      </w:r>
      <w:r w:rsidRPr="00992961">
        <w:rPr>
          <w:rFonts w:eastAsia="Calibri"/>
          <w:b/>
          <w:iCs/>
          <w:highlight w:val="cyan"/>
          <w:u w:val="single"/>
          <w:bdr w:val="single" w:sz="8" w:space="0" w:color="auto"/>
        </w:rPr>
        <w:t>resources</w:t>
      </w:r>
      <w:r w:rsidRPr="00992961">
        <w:rPr>
          <w:rFonts w:eastAsia="Aptos"/>
          <w:sz w:val="16"/>
        </w:rPr>
        <w:t xml:space="preserve">, risk aversion </w:t>
      </w:r>
      <w:r w:rsidRPr="00992961">
        <w:rPr>
          <w:rFonts w:eastAsia="Calibri"/>
          <w:u w:val="single"/>
        </w:rPr>
        <w:t>and vulnerability to public backlash.</w:t>
      </w:r>
    </w:p>
    <w:p w14:paraId="70F1434A" w14:textId="77777777" w:rsidR="00992961" w:rsidRPr="00992961" w:rsidRDefault="00992961" w:rsidP="00992961">
      <w:pPr>
        <w:rPr>
          <w:rFonts w:eastAsia="Calibri"/>
        </w:rPr>
      </w:pPr>
    </w:p>
    <w:p w14:paraId="72AF6325"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The plan </w:t>
      </w:r>
      <w:r w:rsidRPr="00992961">
        <w:rPr>
          <w:rFonts w:eastAsia="Times New Roman"/>
          <w:b/>
          <w:iCs/>
          <w:sz w:val="26"/>
          <w:u w:val="single"/>
        </w:rPr>
        <w:t>overstretches</w:t>
      </w:r>
      <w:r w:rsidRPr="00992961">
        <w:rPr>
          <w:rFonts w:eastAsia="Times New Roman"/>
          <w:b/>
          <w:iCs/>
          <w:sz w:val="26"/>
        </w:rPr>
        <w:t xml:space="preserve"> the NLRB, causes their existing priorities to </w:t>
      </w:r>
      <w:r w:rsidRPr="00992961">
        <w:rPr>
          <w:rFonts w:eastAsia="Times New Roman"/>
          <w:b/>
          <w:iCs/>
          <w:sz w:val="26"/>
          <w:u w:val="single"/>
        </w:rPr>
        <w:t>grind to a halt</w:t>
      </w:r>
      <w:r w:rsidRPr="00992961">
        <w:rPr>
          <w:rFonts w:eastAsia="Times New Roman"/>
          <w:b/>
          <w:iCs/>
          <w:sz w:val="26"/>
        </w:rPr>
        <w:t>.</w:t>
      </w:r>
    </w:p>
    <w:p w14:paraId="4D7B669F" w14:textId="77777777" w:rsidR="00992961" w:rsidRPr="00992961" w:rsidRDefault="00992961" w:rsidP="00992961">
      <w:pPr>
        <w:rPr>
          <w:rFonts w:eastAsia="Aptos"/>
        </w:rPr>
      </w:pPr>
      <w:r w:rsidRPr="00992961">
        <w:rPr>
          <w:rFonts w:eastAsia="Aptos"/>
        </w:rPr>
        <w:t>***The plan can’t stay in ALJ’s alone, because they have insufficient staffing and resources</w:t>
      </w:r>
    </w:p>
    <w:p w14:paraId="121CB60F" w14:textId="77777777" w:rsidR="00992961" w:rsidRPr="00992961" w:rsidRDefault="00992961" w:rsidP="00992961">
      <w:pPr>
        <w:rPr>
          <w:rFonts w:eastAsia="Aptos"/>
        </w:rPr>
      </w:pPr>
      <w:r w:rsidRPr="00992961">
        <w:rPr>
          <w:rFonts w:eastAsia="Aptos"/>
          <w:b/>
          <w:bCs/>
          <w:sz w:val="26"/>
        </w:rPr>
        <w:t>Hayes 21</w:t>
      </w:r>
      <w:r w:rsidRPr="00992961">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72811E2F" w14:textId="77777777" w:rsidR="00992961" w:rsidRPr="00992961" w:rsidRDefault="00992961" w:rsidP="00992961">
      <w:pPr>
        <w:rPr>
          <w:rFonts w:eastAsia="Aptos"/>
          <w:sz w:val="16"/>
        </w:rPr>
      </w:pPr>
      <w:r w:rsidRPr="00992961">
        <w:rPr>
          <w:rFonts w:eastAsia="Aptos"/>
          <w:sz w:val="16"/>
        </w:rPr>
        <w:t xml:space="preserve">LIMITLESS AGENDA </w:t>
      </w:r>
    </w:p>
    <w:p w14:paraId="5E6FEEE1" w14:textId="77777777" w:rsidR="00992961" w:rsidRPr="00992961" w:rsidRDefault="00992961" w:rsidP="00992961">
      <w:pPr>
        <w:rPr>
          <w:rFonts w:eastAsia="Aptos"/>
          <w:sz w:val="16"/>
        </w:rPr>
      </w:pPr>
      <w:r w:rsidRPr="00992961">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992961">
        <w:rPr>
          <w:rFonts w:eastAsia="Aptos"/>
          <w:highlight w:val="cyan"/>
          <w:u w:val="single"/>
        </w:rPr>
        <w:t>the</w:t>
      </w:r>
      <w:r w:rsidRPr="00992961">
        <w:rPr>
          <w:rFonts w:eastAsia="Aptos"/>
          <w:sz w:val="16"/>
        </w:rPr>
        <w:t xml:space="preserve"> radical </w:t>
      </w:r>
      <w:r w:rsidRPr="00992961">
        <w:rPr>
          <w:rFonts w:eastAsia="Aptos"/>
          <w:highlight w:val="cyan"/>
          <w:u w:val="single"/>
        </w:rPr>
        <w:t>pro-labor agenda</w:t>
      </w:r>
      <w:r w:rsidRPr="00992961">
        <w:rPr>
          <w:rFonts w:eastAsia="Aptos"/>
          <w:sz w:val="16"/>
        </w:rPr>
        <w:t xml:space="preserve"> aside, two facts are inescapable. First, its pursuit </w:t>
      </w:r>
      <w:r w:rsidRPr="00992961">
        <w:rPr>
          <w:rFonts w:eastAsia="Aptos"/>
          <w:highlight w:val="cyan"/>
          <w:u w:val="single"/>
        </w:rPr>
        <w:t>will strain agency resources</w:t>
      </w:r>
      <w:r w:rsidRPr="00992961">
        <w:rPr>
          <w:rFonts w:eastAsia="Aptos"/>
          <w:sz w:val="16"/>
        </w:rPr>
        <w:t xml:space="preserve"> at a time </w:t>
      </w:r>
      <w:r w:rsidRPr="00992961">
        <w:rPr>
          <w:rFonts w:eastAsia="Aptos"/>
          <w:highlight w:val="cyan"/>
          <w:u w:val="single"/>
        </w:rPr>
        <w:t>when the Board is</w:t>
      </w:r>
      <w:r w:rsidRPr="00992961">
        <w:rPr>
          <w:rFonts w:eastAsia="Aptos"/>
          <w:sz w:val="16"/>
          <w:highlight w:val="cyan"/>
        </w:rPr>
        <w:t xml:space="preserve"> </w:t>
      </w:r>
      <w:r w:rsidRPr="00992961">
        <w:rPr>
          <w:rFonts w:eastAsia="Aptos"/>
          <w:sz w:val="16"/>
        </w:rPr>
        <w:t xml:space="preserve">singularly </w:t>
      </w:r>
      <w:r w:rsidRPr="00992961">
        <w:rPr>
          <w:rFonts w:eastAsia="Calibri"/>
          <w:highlight w:val="cyan"/>
          <w:u w:val="single"/>
        </w:rPr>
        <w:t>ill-</w:t>
      </w:r>
      <w:r w:rsidRPr="00992961">
        <w:rPr>
          <w:rFonts w:eastAsia="Aptos"/>
          <w:highlight w:val="cyan"/>
          <w:u w:val="single"/>
        </w:rPr>
        <w:t>equipped to deal with</w:t>
      </w:r>
      <w:r w:rsidRPr="00992961">
        <w:rPr>
          <w:rFonts w:eastAsia="Aptos"/>
          <w:u w:val="single"/>
        </w:rPr>
        <w:t xml:space="preserve"> </w:t>
      </w:r>
      <w:r w:rsidRPr="00992961">
        <w:rPr>
          <w:rFonts w:eastAsia="Aptos"/>
          <w:highlight w:val="cyan"/>
          <w:u w:val="single"/>
        </w:rPr>
        <w:t>such pressures</w:t>
      </w:r>
      <w:r w:rsidRPr="00992961">
        <w:rPr>
          <w:rFonts w:eastAsia="Aptos"/>
          <w:sz w:val="16"/>
        </w:rPr>
        <w:t xml:space="preserve">. Second, and perhaps more importantly, it runs the very real risk of destroying the agency's credibility both </w:t>
      </w:r>
      <w:proofErr w:type="gramStart"/>
      <w:r w:rsidRPr="00992961">
        <w:rPr>
          <w:rFonts w:eastAsia="Aptos"/>
          <w:sz w:val="16"/>
        </w:rPr>
        <w:t>with</w:t>
      </w:r>
      <w:proofErr w:type="gramEnd"/>
      <w:r w:rsidRPr="00992961">
        <w:rPr>
          <w:rFonts w:eastAsia="Aptos"/>
          <w:sz w:val="16"/>
        </w:rPr>
        <w:t xml:space="preserve"> reviewing courts and its stakeholders.</w:t>
      </w:r>
    </w:p>
    <w:p w14:paraId="072C06AF" w14:textId="77777777" w:rsidR="00992961" w:rsidRPr="00992961" w:rsidRDefault="00992961" w:rsidP="00992961">
      <w:pPr>
        <w:rPr>
          <w:rFonts w:eastAsia="Aptos"/>
          <w:sz w:val="16"/>
        </w:rPr>
      </w:pPr>
      <w:r w:rsidRPr="00992961">
        <w:rPr>
          <w:rFonts w:eastAsia="Aptos"/>
          <w:sz w:val="16"/>
        </w:rPr>
        <w:t>Running the numbers</w:t>
      </w:r>
    </w:p>
    <w:p w14:paraId="3F090BFD" w14:textId="77777777" w:rsidR="00992961" w:rsidRPr="00992961" w:rsidRDefault="00992961" w:rsidP="00992961">
      <w:pPr>
        <w:rPr>
          <w:rFonts w:eastAsia="Aptos"/>
          <w:sz w:val="16"/>
        </w:rPr>
      </w:pPr>
      <w:r w:rsidRPr="00992961">
        <w:rPr>
          <w:rFonts w:eastAsia="Aptos"/>
          <w:sz w:val="16"/>
        </w:rPr>
        <w:t xml:space="preserve">Although it attracts an outsized amount of attention, </w:t>
      </w:r>
      <w:r w:rsidRPr="00992961">
        <w:rPr>
          <w:rFonts w:eastAsia="Aptos"/>
          <w:highlight w:val="cyan"/>
          <w:u w:val="single"/>
        </w:rPr>
        <w:t>the NLRB is</w:t>
      </w:r>
      <w:r w:rsidRPr="00992961">
        <w:rPr>
          <w:rFonts w:eastAsia="Aptos"/>
          <w:sz w:val="16"/>
        </w:rPr>
        <w:t xml:space="preserve">, by federal standards, a </w:t>
      </w:r>
      <w:r w:rsidRPr="00992961">
        <w:rPr>
          <w:rFonts w:eastAsia="Aptos"/>
          <w:highlight w:val="cyan"/>
          <w:u w:val="single"/>
        </w:rPr>
        <w:t>small</w:t>
      </w:r>
      <w:r w:rsidRPr="00992961">
        <w:rPr>
          <w:rFonts w:eastAsia="Aptos"/>
          <w:sz w:val="16"/>
        </w:rPr>
        <w:t xml:space="preserve"> agency. </w:t>
      </w:r>
      <w:r w:rsidRPr="00992961">
        <w:rPr>
          <w:rFonts w:eastAsia="Aptos"/>
          <w:highlight w:val="cyan"/>
          <w:u w:val="single"/>
        </w:rPr>
        <w:t>It currently has only</w:t>
      </w:r>
      <w:r w:rsidRPr="00992961">
        <w:rPr>
          <w:rFonts w:eastAsia="Aptos"/>
          <w:sz w:val="16"/>
        </w:rPr>
        <w:t xml:space="preserve"> a little more than 1,200 employees, including a mere thirty to </w:t>
      </w:r>
      <w:r w:rsidRPr="00992961">
        <w:rPr>
          <w:rFonts w:eastAsia="Aptos"/>
          <w:highlight w:val="cyan"/>
          <w:u w:val="single"/>
        </w:rPr>
        <w:t>thirty-five</w:t>
      </w:r>
      <w:r w:rsidRPr="00992961">
        <w:rPr>
          <w:rFonts w:eastAsia="Aptos"/>
          <w:sz w:val="16"/>
        </w:rPr>
        <w:t xml:space="preserve"> administrative law judges (</w:t>
      </w:r>
      <w:r w:rsidRPr="00992961">
        <w:rPr>
          <w:rFonts w:eastAsia="Aptos"/>
          <w:b/>
          <w:iCs/>
          <w:highlight w:val="cyan"/>
          <w:u w:val="single"/>
          <w:bdr w:val="single" w:sz="8" w:space="0" w:color="auto"/>
        </w:rPr>
        <w:t>ALJs</w:t>
      </w:r>
      <w:r w:rsidRPr="00992961">
        <w:rPr>
          <w:rFonts w:eastAsia="Aptos"/>
          <w:sz w:val="16"/>
        </w:rPr>
        <w:t>). Those ALJs conduct trials and issue recommended decisions and orders in all contested unfair labor practice (ULP) cases.</w:t>
      </w:r>
    </w:p>
    <w:p w14:paraId="591DCD63" w14:textId="77777777" w:rsidR="00992961" w:rsidRPr="00992961" w:rsidRDefault="00992961" w:rsidP="00992961">
      <w:pPr>
        <w:rPr>
          <w:rFonts w:eastAsia="Aptos"/>
          <w:sz w:val="16"/>
        </w:rPr>
      </w:pPr>
      <w:r w:rsidRPr="00992961">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w:t>
      </w:r>
      <w:proofErr w:type="gramStart"/>
      <w:r w:rsidRPr="00992961">
        <w:rPr>
          <w:rFonts w:eastAsia="Aptos"/>
          <w:sz w:val="16"/>
        </w:rPr>
        <w:t>all of</w:t>
      </w:r>
      <w:proofErr w:type="gramEnd"/>
      <w:r w:rsidRPr="00992961">
        <w:rPr>
          <w:rFonts w:eastAsia="Aptos"/>
          <w:sz w:val="16"/>
        </w:rPr>
        <w:t xml:space="preserve"> these cases are settled short of trial. Absent these settlements, some 5,000 to 6,000 </w:t>
      </w:r>
      <w:r w:rsidRPr="00992961">
        <w:rPr>
          <w:rFonts w:eastAsia="Aptos"/>
          <w:b/>
          <w:iCs/>
          <w:highlight w:val="cyan"/>
          <w:u w:val="single"/>
          <w:bdr w:val="single" w:sz="8" w:space="0" w:color="auto"/>
        </w:rPr>
        <w:t>cases</w:t>
      </w:r>
      <w:r w:rsidRPr="00992961">
        <w:rPr>
          <w:rFonts w:eastAsia="Aptos"/>
          <w:sz w:val="16"/>
        </w:rPr>
        <w:t xml:space="preserve"> per year </w:t>
      </w:r>
      <w:proofErr w:type="gramStart"/>
      <w:r w:rsidRPr="00992961">
        <w:rPr>
          <w:rFonts w:eastAsia="Aptos"/>
          <w:sz w:val="16"/>
        </w:rPr>
        <w:t xml:space="preserve">would </w:t>
      </w:r>
      <w:r w:rsidRPr="00992961">
        <w:rPr>
          <w:rFonts w:eastAsia="Aptos"/>
          <w:highlight w:val="cyan"/>
          <w:u w:val="single"/>
        </w:rPr>
        <w:t>require</w:t>
      </w:r>
      <w:proofErr w:type="gramEnd"/>
      <w:r w:rsidRPr="00992961">
        <w:rPr>
          <w:rFonts w:eastAsia="Aptos"/>
          <w:highlight w:val="cyan"/>
          <w:u w:val="single"/>
        </w:rPr>
        <w:t xml:space="preserve"> trial and</w:t>
      </w:r>
      <w:r w:rsidRPr="00992961">
        <w:rPr>
          <w:rFonts w:eastAsia="Aptos"/>
          <w:u w:val="single"/>
        </w:rPr>
        <w:t xml:space="preserve"> a </w:t>
      </w:r>
      <w:r w:rsidRPr="00992961">
        <w:rPr>
          <w:rFonts w:eastAsia="Aptos"/>
          <w:highlight w:val="cyan"/>
          <w:u w:val="single"/>
        </w:rPr>
        <w:t>decision</w:t>
      </w:r>
      <w:r w:rsidRPr="00992961">
        <w:rPr>
          <w:rFonts w:eastAsia="Aptos"/>
          <w:sz w:val="16"/>
        </w:rPr>
        <w:t xml:space="preserve"> from an ALJ corps able to handle only around 200 cases per year. These numbers amply demonstrate that without pre-trial settlement of the vast majority of meritorious ULP filings, </w:t>
      </w:r>
      <w:r w:rsidRPr="00992961">
        <w:rPr>
          <w:rFonts w:eastAsia="Aptos"/>
          <w:highlight w:val="cyan"/>
          <w:u w:val="single"/>
        </w:rPr>
        <w:t>the NLRB would</w:t>
      </w:r>
      <w:r w:rsidRPr="00992961">
        <w:rPr>
          <w:rFonts w:eastAsia="Aptos"/>
          <w:u w:val="single"/>
        </w:rPr>
        <w:t xml:space="preserve"> likely </w:t>
      </w:r>
      <w:r w:rsidRPr="00992961">
        <w:rPr>
          <w:rFonts w:eastAsia="Aptos"/>
          <w:b/>
          <w:iCs/>
          <w:highlight w:val="cyan"/>
          <w:u w:val="single"/>
          <w:bdr w:val="single" w:sz="8" w:space="0" w:color="auto"/>
        </w:rPr>
        <w:t>grind to a halt</w:t>
      </w:r>
      <w:r w:rsidRPr="00992961">
        <w:rPr>
          <w:rFonts w:eastAsia="Aptos"/>
          <w:sz w:val="16"/>
        </w:rPr>
        <w:t>.</w:t>
      </w:r>
    </w:p>
    <w:p w14:paraId="675D3F0E" w14:textId="77777777" w:rsidR="00992961" w:rsidRPr="00992961" w:rsidRDefault="00992961" w:rsidP="00992961">
      <w:pPr>
        <w:rPr>
          <w:rFonts w:eastAsia="Aptos"/>
          <w:sz w:val="16"/>
        </w:rPr>
      </w:pPr>
      <w:r w:rsidRPr="00992961">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992961">
        <w:rPr>
          <w:rFonts w:eastAsia="Aptos"/>
          <w:highlight w:val="cyan"/>
          <w:u w:val="single"/>
        </w:rPr>
        <w:t xml:space="preserve">A mere </w:t>
      </w:r>
      <w:proofErr w:type="gramStart"/>
      <w:r w:rsidRPr="00992961">
        <w:rPr>
          <w:rFonts w:eastAsia="Aptos"/>
          <w:highlight w:val="cyan"/>
          <w:u w:val="single"/>
        </w:rPr>
        <w:t>percentage point</w:t>
      </w:r>
      <w:proofErr w:type="gramEnd"/>
      <w:r w:rsidRPr="00992961">
        <w:rPr>
          <w:rFonts w:eastAsia="Aptos"/>
          <w:highlight w:val="cyan"/>
          <w:u w:val="single"/>
        </w:rPr>
        <w:t xml:space="preserve"> change</w:t>
      </w:r>
      <w:r w:rsidRPr="00992961">
        <w:rPr>
          <w:rFonts w:eastAsia="Aptos"/>
          <w:sz w:val="16"/>
        </w:rPr>
        <w:t xml:space="preserve"> in that settlement rate </w:t>
      </w:r>
      <w:r w:rsidRPr="00992961">
        <w:rPr>
          <w:rFonts w:eastAsia="Aptos"/>
          <w:highlight w:val="cyan"/>
          <w:u w:val="single"/>
        </w:rPr>
        <w:t>would</w:t>
      </w:r>
      <w:r w:rsidRPr="00992961">
        <w:rPr>
          <w:rFonts w:eastAsia="Aptos"/>
          <w:sz w:val="16"/>
        </w:rPr>
        <w:t xml:space="preserve"> have resulted in fifty to sixty more cases on the ALJ docket, which would </w:t>
      </w:r>
      <w:r w:rsidRPr="00992961">
        <w:rPr>
          <w:rFonts w:eastAsia="Aptos"/>
          <w:highlight w:val="cyan"/>
          <w:u w:val="single"/>
        </w:rPr>
        <w:t>represent</w:t>
      </w:r>
      <w:r w:rsidRPr="00992961">
        <w:rPr>
          <w:rFonts w:eastAsia="Aptos"/>
          <w:sz w:val="16"/>
          <w:highlight w:val="cyan"/>
        </w:rPr>
        <w:t xml:space="preserve"> a</w:t>
      </w:r>
      <w:r w:rsidRPr="00992961">
        <w:rPr>
          <w:rFonts w:eastAsia="Aptos"/>
          <w:sz w:val="16"/>
        </w:rPr>
        <w:t xml:space="preserve"> 25- to </w:t>
      </w:r>
      <w:r w:rsidRPr="00992961">
        <w:rPr>
          <w:rFonts w:eastAsia="Aptos"/>
          <w:highlight w:val="cyan"/>
          <w:u w:val="single"/>
        </w:rPr>
        <w:t>30-percent</w:t>
      </w:r>
      <w:r w:rsidRPr="00992961">
        <w:rPr>
          <w:rFonts w:eastAsia="Aptos"/>
          <w:u w:val="single"/>
        </w:rPr>
        <w:t xml:space="preserve"> </w:t>
      </w:r>
      <w:r w:rsidRPr="00992961">
        <w:rPr>
          <w:rFonts w:eastAsia="Aptos"/>
          <w:highlight w:val="cyan"/>
          <w:u w:val="single"/>
        </w:rPr>
        <w:t>increase to</w:t>
      </w:r>
      <w:r w:rsidRPr="00992961">
        <w:rPr>
          <w:rFonts w:eastAsia="Aptos"/>
          <w:sz w:val="16"/>
          <w:highlight w:val="cyan"/>
        </w:rPr>
        <w:t xml:space="preserve"> </w:t>
      </w:r>
      <w:r w:rsidRPr="00992961">
        <w:rPr>
          <w:rFonts w:eastAsia="Aptos"/>
          <w:sz w:val="16"/>
        </w:rPr>
        <w:t xml:space="preserve">the </w:t>
      </w:r>
      <w:r w:rsidRPr="00992961">
        <w:rPr>
          <w:rFonts w:eastAsia="Aptos"/>
          <w:b/>
          <w:iCs/>
          <w:highlight w:val="cyan"/>
          <w:u w:val="single"/>
          <w:bdr w:val="single" w:sz="8" w:space="0" w:color="auto"/>
        </w:rPr>
        <w:t>ALJ’s</w:t>
      </w:r>
      <w:r w:rsidRPr="00992961">
        <w:rPr>
          <w:rFonts w:eastAsia="Aptos"/>
          <w:sz w:val="16"/>
        </w:rPr>
        <w:t xml:space="preserve"> current </w:t>
      </w:r>
      <w:r w:rsidRPr="00992961">
        <w:rPr>
          <w:rFonts w:eastAsia="Aptos"/>
          <w:u w:val="single"/>
        </w:rPr>
        <w:t>average</w:t>
      </w:r>
      <w:r w:rsidRPr="00992961">
        <w:rPr>
          <w:rFonts w:eastAsia="Aptos"/>
          <w:sz w:val="16"/>
        </w:rPr>
        <w:t xml:space="preserve"> annual </w:t>
      </w:r>
      <w:r w:rsidRPr="00992961">
        <w:rPr>
          <w:rFonts w:eastAsia="Aptos"/>
          <w:highlight w:val="cyan"/>
          <w:u w:val="single"/>
        </w:rPr>
        <w:t>output</w:t>
      </w:r>
      <w:r w:rsidRPr="00992961">
        <w:rPr>
          <w:rFonts w:eastAsia="Aptos"/>
          <w:sz w:val="16"/>
        </w:rPr>
        <w:t>.</w:t>
      </w:r>
    </w:p>
    <w:p w14:paraId="7F48F218" w14:textId="77777777" w:rsidR="00992961" w:rsidRPr="00992961" w:rsidRDefault="00992961" w:rsidP="00992961">
      <w:pPr>
        <w:rPr>
          <w:rFonts w:eastAsia="Aptos"/>
          <w:sz w:val="16"/>
        </w:rPr>
      </w:pPr>
      <w:r w:rsidRPr="00992961">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2C7C8625" w14:textId="77777777" w:rsidR="00992961" w:rsidRPr="00992961" w:rsidRDefault="00992961" w:rsidP="00992961">
      <w:pPr>
        <w:rPr>
          <w:rFonts w:eastAsia="Aptos"/>
          <w:sz w:val="16"/>
        </w:rPr>
      </w:pPr>
      <w:r w:rsidRPr="00992961">
        <w:rPr>
          <w:rFonts w:eastAsia="Aptos"/>
          <w:sz w:val="16"/>
        </w:rPr>
        <w:t xml:space="preserve">Again, by federal standards, </w:t>
      </w:r>
      <w:r w:rsidRPr="00992961">
        <w:rPr>
          <w:rFonts w:eastAsia="Aptos"/>
          <w:highlight w:val="cyan"/>
          <w:u w:val="single"/>
        </w:rPr>
        <w:t>the</w:t>
      </w:r>
      <w:r w:rsidRPr="00992961">
        <w:rPr>
          <w:rFonts w:eastAsia="Aptos"/>
          <w:u w:val="single"/>
        </w:rPr>
        <w:t xml:space="preserve"> NLRB’s </w:t>
      </w:r>
      <w:r w:rsidRPr="00992961">
        <w:rPr>
          <w:rFonts w:eastAsia="Aptos"/>
          <w:highlight w:val="cyan"/>
          <w:u w:val="single"/>
        </w:rPr>
        <w:t>budget is</w:t>
      </w:r>
      <w:r w:rsidRPr="00992961">
        <w:rPr>
          <w:rFonts w:eastAsia="Aptos"/>
          <w:u w:val="single"/>
        </w:rPr>
        <w:t xml:space="preserve"> also </w:t>
      </w:r>
      <w:r w:rsidRPr="00992961">
        <w:rPr>
          <w:rFonts w:eastAsia="Aptos"/>
          <w:b/>
          <w:iCs/>
          <w:highlight w:val="cyan"/>
          <w:u w:val="single"/>
          <w:bdr w:val="single" w:sz="8" w:space="0" w:color="auto"/>
        </w:rPr>
        <w:t>small</w:t>
      </w:r>
      <w:r w:rsidRPr="00992961">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992961">
        <w:rPr>
          <w:rFonts w:eastAsia="Aptos"/>
          <w:sz w:val="16"/>
        </w:rPr>
        <w:t>are</w:t>
      </w:r>
      <w:proofErr w:type="gramEnd"/>
      <w:r w:rsidRPr="00992961">
        <w:rPr>
          <w:rFonts w:eastAsia="Aptos"/>
          <w:sz w:val="16"/>
        </w:rPr>
        <w:t xml:space="preserve"> angling for an increase in the appropriation to $314 million. The current betting, however, is that there will be no such increase in the coming fiscal </w:t>
      </w:r>
      <w:proofErr w:type="gramStart"/>
      <w:r w:rsidRPr="00992961">
        <w:rPr>
          <w:rFonts w:eastAsia="Aptos"/>
          <w:sz w:val="16"/>
        </w:rPr>
        <w:t>year—a</w:t>
      </w:r>
      <w:proofErr w:type="gramEnd"/>
      <w:r w:rsidRPr="00992961">
        <w:rPr>
          <w:rFonts w:eastAsia="Aptos"/>
          <w:sz w:val="16"/>
        </w:rPr>
        <w:t xml:space="preserve"> prospect made exceedingly more likely </w:t>
      </w:r>
      <w:r w:rsidRPr="00992961">
        <w:rPr>
          <w:rFonts w:eastAsia="Aptos"/>
          <w:highlight w:val="cyan"/>
          <w:u w:val="single"/>
        </w:rPr>
        <w:t>if the Board</w:t>
      </w:r>
      <w:r w:rsidRPr="00992961">
        <w:rPr>
          <w:rFonts w:eastAsia="Aptos"/>
          <w:sz w:val="16"/>
          <w:highlight w:val="cyan"/>
        </w:rPr>
        <w:t xml:space="preserve"> </w:t>
      </w:r>
      <w:r w:rsidRPr="00992961">
        <w:rPr>
          <w:rFonts w:eastAsia="Aptos"/>
          <w:sz w:val="16"/>
        </w:rPr>
        <w:t xml:space="preserve">continues to </w:t>
      </w:r>
      <w:r w:rsidRPr="00992961">
        <w:rPr>
          <w:rFonts w:eastAsia="Aptos"/>
          <w:highlight w:val="cyan"/>
          <w:u w:val="single"/>
        </w:rPr>
        <w:t>follow policies that</w:t>
      </w:r>
      <w:r w:rsidRPr="00992961">
        <w:rPr>
          <w:rFonts w:eastAsia="Aptos"/>
          <w:sz w:val="16"/>
        </w:rPr>
        <w:t xml:space="preserve"> artificially or recklessly </w:t>
      </w:r>
      <w:r w:rsidRPr="00992961">
        <w:rPr>
          <w:rFonts w:eastAsia="Aptos"/>
          <w:highlight w:val="cyan"/>
          <w:u w:val="single"/>
        </w:rPr>
        <w:t>increase costs</w:t>
      </w:r>
      <w:r w:rsidRPr="00992961">
        <w:rPr>
          <w:rFonts w:eastAsia="Aptos"/>
          <w:sz w:val="16"/>
          <w:highlight w:val="cyan"/>
        </w:rPr>
        <w:t xml:space="preserve"> </w:t>
      </w:r>
      <w:r w:rsidRPr="00992961">
        <w:rPr>
          <w:rFonts w:eastAsia="Aptos"/>
          <w:sz w:val="16"/>
        </w:rPr>
        <w:t>and alienate members of Congress.</w:t>
      </w:r>
    </w:p>
    <w:p w14:paraId="403303FF" w14:textId="77777777" w:rsidR="00992961" w:rsidRPr="00992961" w:rsidRDefault="00992961" w:rsidP="00992961">
      <w:pPr>
        <w:rPr>
          <w:rFonts w:eastAsia="Aptos"/>
          <w:sz w:val="16"/>
        </w:rPr>
      </w:pPr>
      <w:r w:rsidRPr="00992961">
        <w:rPr>
          <w:rFonts w:eastAsia="Aptos"/>
          <w:sz w:val="16"/>
        </w:rPr>
        <w:t xml:space="preserve">Stubborn realities cannot be ignored Virtually every item on the GC's agenda runs straight into these stubborn realities, yet </w:t>
      </w:r>
      <w:r w:rsidRPr="00992961">
        <w:rPr>
          <w:rFonts w:eastAsia="Aptos"/>
          <w:highlight w:val="cyan"/>
          <w:u w:val="single"/>
        </w:rPr>
        <w:t>the approach</w:t>
      </w:r>
      <w:r w:rsidRPr="00992961">
        <w:rPr>
          <w:rFonts w:eastAsia="Aptos"/>
          <w:sz w:val="16"/>
        </w:rPr>
        <w:t xml:space="preserve"> seems to be to ignore them. It is an approach that appears perversely calculated to </w:t>
      </w:r>
      <w:r w:rsidRPr="00992961">
        <w:rPr>
          <w:rFonts w:eastAsia="Aptos"/>
          <w:highlight w:val="cyan"/>
          <w:u w:val="single"/>
        </w:rPr>
        <w:t>harm the NLRB in the long run</w:t>
      </w:r>
      <w:r w:rsidRPr="00992961">
        <w:rPr>
          <w:rFonts w:eastAsia="Aptos"/>
          <w:sz w:val="16"/>
        </w:rPr>
        <w:t xml:space="preserve">. For example, </w:t>
      </w:r>
      <w:r w:rsidRPr="00992961">
        <w:rPr>
          <w:rFonts w:eastAsia="Aptos"/>
          <w:highlight w:val="cyan"/>
          <w:u w:val="single"/>
        </w:rPr>
        <w:t>the</w:t>
      </w:r>
      <w:r w:rsidRPr="00992961">
        <w:rPr>
          <w:rFonts w:eastAsia="Aptos"/>
          <w:sz w:val="16"/>
        </w:rPr>
        <w:t xml:space="preserve"> GC’s </w:t>
      </w:r>
      <w:r w:rsidRPr="00992961">
        <w:rPr>
          <w:rFonts w:eastAsia="Aptos"/>
          <w:highlight w:val="cyan"/>
          <w:u w:val="single"/>
        </w:rPr>
        <w:t>push</w:t>
      </w:r>
      <w:r w:rsidRPr="00992961">
        <w:rPr>
          <w:rFonts w:eastAsia="Aptos"/>
          <w:sz w:val="16"/>
        </w:rPr>
        <w:t xml:space="preserve"> to expand remedies coupled with an insistence on a “full remedy” in all settlements </w:t>
      </w:r>
      <w:r w:rsidRPr="00992961">
        <w:rPr>
          <w:rFonts w:eastAsia="Aptos"/>
          <w:highlight w:val="cyan"/>
          <w:u w:val="single"/>
        </w:rPr>
        <w:t>will</w:t>
      </w:r>
      <w:r w:rsidRPr="00992961">
        <w:rPr>
          <w:rFonts w:eastAsia="Aptos"/>
          <w:sz w:val="16"/>
          <w:highlight w:val="cyan"/>
        </w:rPr>
        <w:t xml:space="preserve"> </w:t>
      </w:r>
      <w:r w:rsidRPr="00992961">
        <w:rPr>
          <w:rFonts w:eastAsia="Aptos"/>
          <w:sz w:val="16"/>
        </w:rPr>
        <w:t>unquestionably reduce the settlement rate and</w:t>
      </w:r>
      <w:r w:rsidRPr="00992961">
        <w:rPr>
          <w:rFonts w:eastAsia="Aptos"/>
          <w:sz w:val="16"/>
          <w:highlight w:val="cyan"/>
        </w:rPr>
        <w:t xml:space="preserve"> </w:t>
      </w:r>
      <w:r w:rsidRPr="00992961">
        <w:rPr>
          <w:rFonts w:eastAsia="Aptos"/>
          <w:highlight w:val="cyan"/>
          <w:u w:val="single"/>
        </w:rPr>
        <w:t xml:space="preserve">place </w:t>
      </w:r>
      <w:r w:rsidRPr="00992961">
        <w:rPr>
          <w:rFonts w:eastAsia="Aptos"/>
          <w:b/>
          <w:iCs/>
          <w:highlight w:val="cyan"/>
          <w:u w:val="single"/>
          <w:bdr w:val="single" w:sz="8" w:space="0" w:color="auto"/>
        </w:rPr>
        <w:t>enormous stress on the agency's limited resources</w:t>
      </w:r>
      <w:r w:rsidRPr="00992961">
        <w:rPr>
          <w:rFonts w:eastAsia="Aptos"/>
          <w:sz w:val="16"/>
        </w:rPr>
        <w:t>.</w:t>
      </w:r>
    </w:p>
    <w:p w14:paraId="002D1D37"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It’s intrinsic. Unexpected priority shifts </w:t>
      </w:r>
      <w:r w:rsidRPr="00992961">
        <w:rPr>
          <w:rFonts w:eastAsia="Times New Roman"/>
          <w:b/>
          <w:iCs/>
          <w:sz w:val="26"/>
          <w:u w:val="single"/>
        </w:rPr>
        <w:t>prevent</w:t>
      </w:r>
      <w:r w:rsidRPr="00992961">
        <w:rPr>
          <w:rFonts w:eastAsia="Times New Roman"/>
          <w:b/>
          <w:iCs/>
          <w:sz w:val="26"/>
        </w:rPr>
        <w:t xml:space="preserve"> Cemex overrule.</w:t>
      </w:r>
    </w:p>
    <w:p w14:paraId="5DC676B5" w14:textId="77777777" w:rsidR="00992961" w:rsidRPr="00992961" w:rsidRDefault="00992961" w:rsidP="00992961">
      <w:pPr>
        <w:rPr>
          <w:rFonts w:eastAsia="Aptos"/>
        </w:rPr>
      </w:pPr>
      <w:r w:rsidRPr="00992961">
        <w:rPr>
          <w:rFonts w:eastAsia="Aptos"/>
        </w:rPr>
        <w:t xml:space="preserve">Robert </w:t>
      </w:r>
      <w:r w:rsidRPr="00992961">
        <w:rPr>
          <w:rFonts w:eastAsia="Aptos"/>
          <w:b/>
          <w:bCs/>
          <w:sz w:val="26"/>
        </w:rPr>
        <w:t>Iafolla 25</w:t>
      </w:r>
      <w:r w:rsidRPr="00992961">
        <w:rPr>
          <w:rFonts w:eastAsia="Aptos"/>
        </w:rPr>
        <w:t xml:space="preserve">, Principal Legal Reporter at Bloomberg Law (“Trump 2.0 to Set Off Fresh Round of Labor Board Flip-Flopping,” </w:t>
      </w:r>
      <w:r w:rsidRPr="00992961">
        <w:rPr>
          <w:rFonts w:eastAsia="Aptos"/>
          <w:i/>
          <w:iCs/>
        </w:rPr>
        <w:t>Bloomberg Law</w:t>
      </w:r>
      <w:r w:rsidRPr="00992961">
        <w:rPr>
          <w:rFonts w:eastAsia="Aptos"/>
        </w:rPr>
        <w:t>, https://news.bloomberglaw.com/daily-labor-report/trump-2-0-to-set-off-fresh-round-of-labor-board-flip-flopping)</w:t>
      </w:r>
    </w:p>
    <w:p w14:paraId="21C4F2A5" w14:textId="77777777" w:rsidR="00992961" w:rsidRPr="00992961" w:rsidRDefault="00992961" w:rsidP="00992961">
      <w:pPr>
        <w:rPr>
          <w:rFonts w:eastAsia="Aptos"/>
          <w:sz w:val="16"/>
        </w:rPr>
      </w:pPr>
      <w:r w:rsidRPr="00992961">
        <w:rPr>
          <w:rFonts w:eastAsia="Aptos"/>
          <w:sz w:val="16"/>
        </w:rPr>
        <w:t xml:space="preserve">The start of the second </w:t>
      </w:r>
      <w:r w:rsidRPr="00992961">
        <w:rPr>
          <w:rFonts w:eastAsia="Aptos"/>
          <w:u w:val="single"/>
        </w:rPr>
        <w:t>Trump</w:t>
      </w:r>
      <w:r w:rsidRPr="00992961">
        <w:rPr>
          <w:rFonts w:eastAsia="Aptos"/>
          <w:sz w:val="16"/>
        </w:rPr>
        <w:t xml:space="preserve"> administration </w:t>
      </w:r>
      <w:r w:rsidRPr="00992961">
        <w:rPr>
          <w:rFonts w:eastAsia="Aptos"/>
          <w:u w:val="single"/>
        </w:rPr>
        <w:t>will trigger a partisan shift at the National Labor Relations Board,</w:t>
      </w:r>
      <w:r w:rsidRPr="00992961">
        <w:rPr>
          <w:rFonts w:eastAsia="Aptos"/>
          <w:sz w:val="16"/>
        </w:rPr>
        <w:t xml:space="preserve"> </w:t>
      </w:r>
      <w:r w:rsidRPr="00992961">
        <w:rPr>
          <w:rFonts w:eastAsia="Aptos"/>
          <w:u w:val="single"/>
        </w:rPr>
        <w:t>where</w:t>
      </w:r>
      <w:r w:rsidRPr="00992961">
        <w:rPr>
          <w:rFonts w:eastAsia="Aptos"/>
          <w:sz w:val="16"/>
        </w:rPr>
        <w:t xml:space="preserve"> the accomplishments of </w:t>
      </w:r>
      <w:r w:rsidRPr="00992961">
        <w:rPr>
          <w:rFonts w:eastAsia="Aptos"/>
          <w:highlight w:val="cyan"/>
          <w:u w:val="single"/>
        </w:rPr>
        <w:t>the past four years will be</w:t>
      </w:r>
      <w:r w:rsidRPr="00992961">
        <w:rPr>
          <w:rFonts w:eastAsia="Aptos"/>
          <w:u w:val="single"/>
        </w:rPr>
        <w:t xml:space="preserve">come the </w:t>
      </w:r>
      <w:r w:rsidRPr="00992961">
        <w:rPr>
          <w:rFonts w:eastAsia="Aptos"/>
          <w:highlight w:val="cyan"/>
          <w:u w:val="single"/>
        </w:rPr>
        <w:t>targets of the</w:t>
      </w:r>
      <w:r w:rsidRPr="00992961">
        <w:rPr>
          <w:rFonts w:eastAsia="Aptos"/>
          <w:u w:val="single"/>
        </w:rPr>
        <w:t xml:space="preserve"> next </w:t>
      </w:r>
      <w:r w:rsidRPr="00992961">
        <w:rPr>
          <w:rFonts w:eastAsia="Aptos"/>
          <w:highlight w:val="cyan"/>
          <w:u w:val="single"/>
        </w:rPr>
        <w:t>board</w:t>
      </w:r>
      <w:r w:rsidRPr="00992961">
        <w:rPr>
          <w:rFonts w:eastAsia="Aptos"/>
          <w:u w:val="single"/>
        </w:rPr>
        <w:t xml:space="preserve"> majority</w:t>
      </w:r>
      <w:r w:rsidRPr="00992961">
        <w:rPr>
          <w:rFonts w:eastAsia="Aptos"/>
          <w:sz w:val="16"/>
        </w:rPr>
        <w:t xml:space="preserve"> and top agency lawyer.</w:t>
      </w:r>
    </w:p>
    <w:p w14:paraId="1B9D7398" w14:textId="77777777" w:rsidR="00992961" w:rsidRPr="00992961" w:rsidRDefault="00992961" w:rsidP="00992961">
      <w:pPr>
        <w:rPr>
          <w:rFonts w:eastAsia="Aptos"/>
          <w:sz w:val="16"/>
        </w:rPr>
      </w:pPr>
      <w:r w:rsidRPr="00992961">
        <w:rPr>
          <w:rFonts w:eastAsia="Aptos"/>
          <w:sz w:val="16"/>
        </w:rPr>
        <w:t xml:space="preserve">Soon after President-elect Donald Trump takes office, he’s expected to fire NLRB General Counsel Jennifer Abruzzo, install a new top lawyer on an acting basis, and name Republican board member Marvin Kaplan chair or acting chair. He’ll then </w:t>
      </w:r>
      <w:proofErr w:type="gramStart"/>
      <w:r w:rsidRPr="00992961">
        <w:rPr>
          <w:rFonts w:eastAsia="Aptos"/>
          <w:sz w:val="16"/>
        </w:rPr>
        <w:t>fill</w:t>
      </w:r>
      <w:proofErr w:type="gramEnd"/>
      <w:r w:rsidRPr="00992961">
        <w:rPr>
          <w:rFonts w:eastAsia="Aptos"/>
          <w:sz w:val="16"/>
        </w:rPr>
        <w:t xml:space="preserve"> the two open board seats, which will give GOP members majority control, and name a new general counsel.</w:t>
      </w:r>
    </w:p>
    <w:p w14:paraId="026844EC" w14:textId="77777777" w:rsidR="00992961" w:rsidRPr="00992961" w:rsidRDefault="00992961" w:rsidP="00992961">
      <w:pPr>
        <w:rPr>
          <w:rFonts w:eastAsia="Aptos"/>
          <w:sz w:val="16"/>
        </w:rPr>
      </w:pPr>
      <w:r w:rsidRPr="00992961">
        <w:rPr>
          <w:rFonts w:eastAsia="Aptos"/>
          <w:u w:val="single"/>
        </w:rPr>
        <w:t xml:space="preserve">Once Trump’s choices are approved by the Senate, </w:t>
      </w:r>
      <w:r w:rsidRPr="00992961">
        <w:rPr>
          <w:rFonts w:eastAsia="Aptos"/>
          <w:highlight w:val="cyan"/>
          <w:u w:val="single"/>
        </w:rPr>
        <w:t xml:space="preserve">the flip-flopping process will begin </w:t>
      </w:r>
      <w:r w:rsidRPr="00992961">
        <w:rPr>
          <w:rFonts w:eastAsia="Aptos"/>
          <w:b/>
          <w:iCs/>
          <w:highlight w:val="cyan"/>
          <w:u w:val="single"/>
          <w:bdr w:val="single" w:sz="8" w:space="0" w:color="auto"/>
        </w:rPr>
        <w:t>in earnest</w:t>
      </w:r>
      <w:r w:rsidRPr="00992961">
        <w:rPr>
          <w:rFonts w:eastAsia="Aptos"/>
          <w:sz w:val="16"/>
        </w:rPr>
        <w:t>.</w:t>
      </w:r>
    </w:p>
    <w:p w14:paraId="7528B5C6" w14:textId="77777777" w:rsidR="00992961" w:rsidRPr="00992961" w:rsidRDefault="00992961" w:rsidP="00992961">
      <w:pPr>
        <w:rPr>
          <w:rFonts w:eastAsia="Aptos"/>
          <w:sz w:val="16"/>
        </w:rPr>
      </w:pPr>
      <w:r w:rsidRPr="00992961">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35D254EF" w14:textId="77777777" w:rsidR="00992961" w:rsidRPr="00992961" w:rsidRDefault="00992961" w:rsidP="00992961">
      <w:pPr>
        <w:rPr>
          <w:rFonts w:eastAsia="Aptos"/>
          <w:sz w:val="16"/>
        </w:rPr>
      </w:pPr>
      <w:r w:rsidRPr="00992961">
        <w:rPr>
          <w:rFonts w:eastAsia="Aptos"/>
          <w:highlight w:val="cyan"/>
          <w:u w:val="single"/>
        </w:rPr>
        <w:t>The NLRB</w:t>
      </w:r>
      <w:r w:rsidRPr="00992961">
        <w:rPr>
          <w:rFonts w:eastAsia="Aptos"/>
          <w:u w:val="single"/>
        </w:rPr>
        <w:t xml:space="preserve"> also </w:t>
      </w:r>
      <w:r w:rsidRPr="00992961">
        <w:rPr>
          <w:rFonts w:eastAsia="Aptos"/>
          <w:highlight w:val="cyan"/>
          <w:u w:val="single"/>
        </w:rPr>
        <w:t>created new law with</w:t>
      </w:r>
      <w:r w:rsidRPr="00992961">
        <w:rPr>
          <w:rFonts w:eastAsia="Aptos"/>
          <w:sz w:val="16"/>
        </w:rPr>
        <w:t xml:space="preserve"> its heavy-weight decisions in </w:t>
      </w:r>
      <w:r w:rsidRPr="00992961">
        <w:rPr>
          <w:rFonts w:eastAsia="Aptos"/>
          <w:b/>
          <w:iCs/>
          <w:highlight w:val="cyan"/>
          <w:u w:val="single"/>
          <w:bdr w:val="single" w:sz="8" w:space="0" w:color="auto"/>
        </w:rPr>
        <w:t>Cemex</w:t>
      </w:r>
      <w:r w:rsidRPr="00992961">
        <w:rPr>
          <w:rFonts w:eastAsia="Aptos"/>
          <w:sz w:val="16"/>
        </w:rPr>
        <w:t xml:space="preserve"> Construction Materials Pacific LLC, which established a novel framework intended to discourage illegal conduct prior to union elections, and </w:t>
      </w:r>
      <w:proofErr w:type="spellStart"/>
      <w:r w:rsidRPr="00992961">
        <w:rPr>
          <w:rFonts w:eastAsia="Aptos"/>
          <w:sz w:val="16"/>
        </w:rPr>
        <w:t>Thryv</w:t>
      </w:r>
      <w:proofErr w:type="spellEnd"/>
      <w:r w:rsidRPr="00992961">
        <w:rPr>
          <w:rFonts w:eastAsia="Aptos"/>
          <w:sz w:val="16"/>
        </w:rPr>
        <w:t>, Inc., which expanded standard board remedies to cover the downstream consequences of unlawful conduct.</w:t>
      </w:r>
    </w:p>
    <w:p w14:paraId="611123DF" w14:textId="77777777" w:rsidR="00992961" w:rsidRPr="00992961" w:rsidRDefault="00992961" w:rsidP="00992961">
      <w:pPr>
        <w:rPr>
          <w:rFonts w:eastAsia="Aptos"/>
          <w:sz w:val="16"/>
        </w:rPr>
      </w:pPr>
      <w:r w:rsidRPr="00992961">
        <w:rPr>
          <w:rFonts w:eastAsia="Aptos"/>
          <w:sz w:val="16"/>
        </w:rPr>
        <w:t xml:space="preserve">In addition, the Biden-era board reached back to reverse much older precedent in two cases, including its November decision involving Amazon.com Inc. that dumped a 1948 ruling </w:t>
      </w:r>
      <w:proofErr w:type="spellStart"/>
      <w:r w:rsidRPr="00992961">
        <w:rPr>
          <w:rFonts w:eastAsia="Aptos"/>
          <w:sz w:val="16"/>
        </w:rPr>
        <w:t>en</w:t>
      </w:r>
      <w:proofErr w:type="spellEnd"/>
      <w:r w:rsidRPr="00992961">
        <w:rPr>
          <w:rFonts w:eastAsia="Aptos"/>
          <w:sz w:val="16"/>
        </w:rPr>
        <w:t xml:space="preserve"> route to outlawing mandatory anti-union “captive audience meetings.”</w:t>
      </w:r>
    </w:p>
    <w:p w14:paraId="699A140D" w14:textId="77777777" w:rsidR="00992961" w:rsidRPr="00992961" w:rsidRDefault="00992961" w:rsidP="00992961">
      <w:pPr>
        <w:rPr>
          <w:rFonts w:eastAsia="Aptos"/>
          <w:sz w:val="16"/>
        </w:rPr>
      </w:pPr>
      <w:r w:rsidRPr="00992961">
        <w:rPr>
          <w:rFonts w:eastAsia="Aptos"/>
          <w:sz w:val="16"/>
        </w:rPr>
        <w:t xml:space="preserve">“I expect that </w:t>
      </w:r>
      <w:r w:rsidRPr="00992961">
        <w:rPr>
          <w:rFonts w:eastAsia="Aptos"/>
          <w:highlight w:val="cyan"/>
          <w:u w:val="single"/>
        </w:rPr>
        <w:t>the</w:t>
      </w:r>
      <w:r w:rsidRPr="00992961">
        <w:rPr>
          <w:rFonts w:eastAsia="Aptos"/>
          <w:u w:val="single"/>
        </w:rPr>
        <w:t xml:space="preserve"> Trump </w:t>
      </w:r>
      <w:r w:rsidRPr="00992961">
        <w:rPr>
          <w:rFonts w:eastAsia="Aptos"/>
          <w:highlight w:val="cyan"/>
          <w:u w:val="single"/>
        </w:rPr>
        <w:t>board will reverse anything</w:t>
      </w:r>
      <w:r w:rsidRPr="00992961">
        <w:rPr>
          <w:rFonts w:eastAsia="Aptos"/>
          <w:u w:val="single"/>
        </w:rPr>
        <w:t xml:space="preserve"> that </w:t>
      </w:r>
      <w:r w:rsidRPr="00992961">
        <w:rPr>
          <w:rFonts w:eastAsia="Aptos"/>
          <w:highlight w:val="cyan"/>
          <w:u w:val="single"/>
        </w:rPr>
        <w:t>the Biden board did</w:t>
      </w:r>
      <w:r w:rsidRPr="00992961">
        <w:rPr>
          <w:rFonts w:eastAsia="Aptos"/>
          <w:sz w:val="16"/>
        </w:rPr>
        <w:t>,” said Ryan Funk, a management side attorney at Faegre Drinker Biddle &amp; Reath LLP. “</w:t>
      </w:r>
      <w:r w:rsidRPr="00992961">
        <w:rPr>
          <w:rFonts w:eastAsia="Aptos"/>
          <w:highlight w:val="cyan"/>
          <w:u w:val="single"/>
        </w:rPr>
        <w:t xml:space="preserve">They </w:t>
      </w:r>
      <w:r w:rsidRPr="00992961">
        <w:rPr>
          <w:rFonts w:eastAsia="Aptos"/>
          <w:b/>
          <w:iCs/>
          <w:sz w:val="30"/>
          <w:szCs w:val="30"/>
          <w:highlight w:val="cyan"/>
          <w:u w:val="single"/>
          <w:bdr w:val="single" w:sz="8" w:space="0" w:color="auto"/>
        </w:rPr>
        <w:t>may not have time</w:t>
      </w:r>
      <w:r w:rsidRPr="00992961">
        <w:rPr>
          <w:rFonts w:eastAsia="Aptos"/>
          <w:b/>
          <w:iCs/>
          <w:highlight w:val="cyan"/>
          <w:u w:val="single"/>
          <w:bdr w:val="single" w:sz="8" w:space="0" w:color="auto"/>
        </w:rPr>
        <w:t xml:space="preserve"> to get to</w:t>
      </w:r>
      <w:r w:rsidRPr="00992961">
        <w:rPr>
          <w:rFonts w:eastAsia="Aptos"/>
          <w:b/>
          <w:iCs/>
          <w:u w:val="single"/>
          <w:bdr w:val="single" w:sz="8" w:space="0" w:color="auto"/>
        </w:rPr>
        <w:t xml:space="preserve"> all of </w:t>
      </w:r>
      <w:r w:rsidRPr="00992961">
        <w:rPr>
          <w:rFonts w:eastAsia="Aptos"/>
          <w:b/>
          <w:iCs/>
          <w:highlight w:val="cyan"/>
          <w:u w:val="single"/>
          <w:bdr w:val="single" w:sz="8" w:space="0" w:color="auto"/>
        </w:rPr>
        <w:t>it</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assuming they</w:t>
      </w:r>
      <w:r w:rsidRPr="00992961">
        <w:rPr>
          <w:rFonts w:eastAsia="Aptos"/>
          <w:sz w:val="16"/>
        </w:rPr>
        <w:t xml:space="preserve"> also </w:t>
      </w:r>
      <w:r w:rsidRPr="00992961">
        <w:rPr>
          <w:rFonts w:eastAsia="Aptos"/>
          <w:b/>
          <w:iCs/>
          <w:highlight w:val="cyan"/>
          <w:u w:val="single"/>
          <w:bdr w:val="single" w:sz="8" w:space="0" w:color="auto"/>
        </w:rPr>
        <w:t>have other</w:t>
      </w:r>
      <w:r w:rsidRPr="00992961">
        <w:rPr>
          <w:rFonts w:eastAsia="Aptos"/>
          <w:b/>
          <w:iCs/>
          <w:sz w:val="30"/>
          <w:szCs w:val="30"/>
          <w:highlight w:val="cyan"/>
          <w:u w:val="single"/>
          <w:bdr w:val="single" w:sz="8" w:space="0" w:color="auto"/>
        </w:rPr>
        <w:t xml:space="preserve"> initiatives</w:t>
      </w:r>
      <w:r w:rsidRPr="00992961">
        <w:rPr>
          <w:rFonts w:eastAsia="Aptos"/>
          <w:b/>
          <w:iCs/>
          <w:highlight w:val="cyan"/>
          <w:u w:val="single"/>
          <w:bdr w:val="single" w:sz="8" w:space="0" w:color="auto"/>
        </w:rPr>
        <w:t xml:space="preserve"> they want to pursue</w:t>
      </w:r>
      <w:r w:rsidRPr="00992961">
        <w:rPr>
          <w:rFonts w:eastAsia="Aptos"/>
          <w:sz w:val="16"/>
        </w:rPr>
        <w:t>.”</w:t>
      </w:r>
    </w:p>
    <w:p w14:paraId="57002218" w14:textId="77777777" w:rsidR="00992961" w:rsidRPr="00992961" w:rsidRDefault="00992961" w:rsidP="00992961">
      <w:pPr>
        <w:rPr>
          <w:rFonts w:eastAsia="Aptos"/>
          <w:sz w:val="16"/>
        </w:rPr>
      </w:pPr>
      <w:r w:rsidRPr="00992961">
        <w:rPr>
          <w:rFonts w:eastAsia="Aptos"/>
          <w:sz w:val="16"/>
        </w:rPr>
        <w:t>Cross Hairs on Top Accomplishments</w:t>
      </w:r>
    </w:p>
    <w:p w14:paraId="3B28D7B9" w14:textId="77777777" w:rsidR="00992961" w:rsidRPr="00992961" w:rsidRDefault="00992961" w:rsidP="00992961">
      <w:pPr>
        <w:rPr>
          <w:rFonts w:eastAsia="Aptos"/>
          <w:sz w:val="16"/>
        </w:rPr>
      </w:pPr>
      <w:r w:rsidRPr="00992961">
        <w:rPr>
          <w:rFonts w:eastAsia="Aptos"/>
          <w:sz w:val="16"/>
        </w:rPr>
        <w:t>There’s nothing new about NLRB flip-flopping—known in labor law circles as policy oscillation—after partisan control of the board changes hand.</w:t>
      </w:r>
    </w:p>
    <w:p w14:paraId="28E8A85A" w14:textId="77777777" w:rsidR="00992961" w:rsidRPr="00992961" w:rsidRDefault="00992961" w:rsidP="00992961">
      <w:pPr>
        <w:rPr>
          <w:rFonts w:eastAsia="Aptos"/>
          <w:sz w:val="16"/>
        </w:rPr>
      </w:pPr>
      <w:r w:rsidRPr="00992961">
        <w:rPr>
          <w:rFonts w:eastAsia="Aptos"/>
          <w:sz w:val="16"/>
        </w:rPr>
        <w:t xml:space="preserve">The board sets the rules for labor-management relations almost exclusively by interpreting the National Labor Relations Act in individual case decisions. While the NLRB </w:t>
      </w:r>
      <w:proofErr w:type="gramStart"/>
      <w:r w:rsidRPr="00992961">
        <w:rPr>
          <w:rFonts w:eastAsia="Aptos"/>
          <w:sz w:val="16"/>
        </w:rPr>
        <w:t>sets</w:t>
      </w:r>
      <w:proofErr w:type="gramEnd"/>
      <w:r w:rsidRPr="00992961">
        <w:rPr>
          <w:rFonts w:eastAsia="Aptos"/>
          <w:sz w:val="16"/>
        </w:rPr>
        <w:t xml:space="preserve"> precedents like a court, future boards aren’t bound by those decisions—provided they have the votes to rule otherwise.</w:t>
      </w:r>
    </w:p>
    <w:p w14:paraId="008F5DDD" w14:textId="77777777" w:rsidR="00992961" w:rsidRPr="00992961" w:rsidRDefault="00992961" w:rsidP="00992961">
      <w:pPr>
        <w:rPr>
          <w:rFonts w:eastAsia="Aptos"/>
          <w:sz w:val="16"/>
        </w:rPr>
      </w:pPr>
      <w:r w:rsidRPr="00992961">
        <w:rPr>
          <w:rFonts w:eastAsia="Aptos"/>
          <w:sz w:val="16"/>
        </w:rPr>
        <w:t>The partisan nature of the NLRB initially ramped up during the Reagan administration, and intensified again in the George W. Bush administration, according to labor law scholars.</w:t>
      </w:r>
    </w:p>
    <w:p w14:paraId="1710A09C" w14:textId="77777777" w:rsidR="00992961" w:rsidRPr="00992961" w:rsidRDefault="00992961" w:rsidP="00992961">
      <w:pPr>
        <w:rPr>
          <w:rFonts w:eastAsia="Aptos"/>
          <w:sz w:val="16"/>
        </w:rPr>
      </w:pPr>
      <w:r w:rsidRPr="00992961">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73EE326C" w14:textId="77777777" w:rsidR="00992961" w:rsidRPr="00992961" w:rsidRDefault="00992961" w:rsidP="00992961">
      <w:pPr>
        <w:rPr>
          <w:rFonts w:eastAsia="Aptos"/>
          <w:sz w:val="16"/>
        </w:rPr>
      </w:pPr>
      <w:r w:rsidRPr="00992961">
        <w:rPr>
          <w:rFonts w:eastAsia="Aptos"/>
          <w:sz w:val="16"/>
        </w:rPr>
        <w:t xml:space="preserve">The </w:t>
      </w:r>
      <w:r w:rsidRPr="00992961">
        <w:rPr>
          <w:rFonts w:eastAsia="Aptos"/>
          <w:highlight w:val="cyan"/>
          <w:u w:val="single"/>
        </w:rPr>
        <w:t>Biden</w:t>
      </w:r>
      <w:r w:rsidRPr="00992961">
        <w:rPr>
          <w:rFonts w:eastAsia="Aptos"/>
          <w:sz w:val="16"/>
        </w:rPr>
        <w:t xml:space="preserve"> administration</w:t>
      </w:r>
      <w:r w:rsidRPr="00992961">
        <w:rPr>
          <w:rFonts w:eastAsia="Aptos"/>
          <w:b/>
          <w:iCs/>
          <w:highlight w:val="cyan"/>
          <w:u w:val="single"/>
          <w:bdr w:val="single" w:sz="8" w:space="0" w:color="auto"/>
        </w:rPr>
        <w:t>’s</w:t>
      </w:r>
      <w:r w:rsidRPr="00992961">
        <w:rPr>
          <w:rFonts w:eastAsia="Aptos"/>
          <w:sz w:val="16"/>
        </w:rPr>
        <w:t xml:space="preserve"> more </w:t>
      </w:r>
      <w:r w:rsidRPr="00992961">
        <w:rPr>
          <w:rFonts w:eastAsia="Aptos"/>
          <w:b/>
          <w:iCs/>
          <w:highlight w:val="cyan"/>
          <w:u w:val="single"/>
          <w:bdr w:val="single" w:sz="8" w:space="0" w:color="auto"/>
        </w:rPr>
        <w:t>expansive decisions</w:t>
      </w:r>
      <w:r w:rsidRPr="00992961">
        <w:rPr>
          <w:rFonts w:eastAsia="Aptos"/>
          <w:highlight w:val="cyan"/>
          <w:u w:val="single"/>
        </w:rPr>
        <w:t xml:space="preserve"> will</w:t>
      </w:r>
      <w:r w:rsidRPr="00992961">
        <w:rPr>
          <w:rFonts w:eastAsia="Aptos"/>
          <w:sz w:val="16"/>
        </w:rPr>
        <w:t xml:space="preserve"> likely </w:t>
      </w:r>
      <w:r w:rsidRPr="00992961">
        <w:rPr>
          <w:rFonts w:eastAsia="Aptos"/>
          <w:b/>
          <w:iCs/>
          <w:highlight w:val="cyan"/>
          <w:u w:val="single"/>
          <w:bdr w:val="single" w:sz="8" w:space="0" w:color="auto"/>
        </w:rPr>
        <w:t>be first on the chopping block</w:t>
      </w:r>
      <w:r w:rsidRPr="00992961">
        <w:rPr>
          <w:rFonts w:eastAsia="Aptos"/>
          <w:b/>
          <w:iCs/>
          <w:u w:val="single"/>
          <w:bdr w:val="single" w:sz="8" w:space="0" w:color="auto"/>
        </w:rPr>
        <w:t xml:space="preserve"> </w:t>
      </w:r>
      <w:r w:rsidRPr="00992961">
        <w:rPr>
          <w:rFonts w:eastAsia="Aptos"/>
          <w:u w:val="single"/>
        </w:rPr>
        <w:t>when the second Trump administration has its NLRB majority and general counsel in place</w:t>
      </w:r>
      <w:r w:rsidRPr="00992961">
        <w:rPr>
          <w:rFonts w:eastAsia="Aptos"/>
          <w:sz w:val="16"/>
        </w:rPr>
        <w:t>, labor law observers said.</w:t>
      </w:r>
    </w:p>
    <w:p w14:paraId="141155F5"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Overruling Cemex is key to M and A</w:t>
      </w:r>
    </w:p>
    <w:p w14:paraId="781B457B" w14:textId="77777777" w:rsidR="00992961" w:rsidRPr="00992961" w:rsidRDefault="00992961" w:rsidP="00992961">
      <w:pPr>
        <w:rPr>
          <w:rFonts w:eastAsia="Aptos"/>
        </w:rPr>
      </w:pPr>
      <w:r w:rsidRPr="00992961">
        <w:rPr>
          <w:rFonts w:eastAsia="Aptos"/>
          <w:b/>
          <w:bCs/>
          <w:sz w:val="26"/>
        </w:rPr>
        <w:t>Mach 24</w:t>
      </w:r>
      <w:r w:rsidRPr="00992961">
        <w:rPr>
          <w:rFonts w:eastAsia="Aptos"/>
        </w:rPr>
        <w:t>, political columnist at Legal Dive (Jessica, “Emboldened union climate adds to M&amp;A risks,” Legal Dive, https://www.legaldive.com/news/emboldened-union-climate-merger-risks-mcdermott-will-emery/703816/)</w:t>
      </w:r>
    </w:p>
    <w:p w14:paraId="494589B4" w14:textId="77777777" w:rsidR="00992961" w:rsidRPr="00992961" w:rsidRDefault="00992961" w:rsidP="00992961">
      <w:pPr>
        <w:rPr>
          <w:rFonts w:eastAsia="Aptos"/>
          <w:sz w:val="16"/>
        </w:rPr>
      </w:pPr>
      <w:r w:rsidRPr="00992961">
        <w:rPr>
          <w:rFonts w:eastAsia="Aptos"/>
          <w:u w:val="single"/>
        </w:rPr>
        <w:t xml:space="preserve">Given the rise in union activity, </w:t>
      </w:r>
      <w:r w:rsidRPr="00992961">
        <w:rPr>
          <w:rFonts w:eastAsia="Aptos"/>
          <w:highlight w:val="cyan"/>
          <w:u w:val="single"/>
        </w:rPr>
        <w:t>buyers mulling M&amp;A</w:t>
      </w:r>
      <w:r w:rsidRPr="00992961">
        <w:rPr>
          <w:rFonts w:eastAsia="Aptos"/>
          <w:u w:val="single"/>
        </w:rPr>
        <w:t xml:space="preserve"> transactions</w:t>
      </w:r>
      <w:r w:rsidRPr="00992961">
        <w:rPr>
          <w:rFonts w:eastAsia="Aptos"/>
          <w:sz w:val="16"/>
        </w:rPr>
        <w:t xml:space="preserve"> have </w:t>
      </w:r>
      <w:r w:rsidRPr="00992961">
        <w:rPr>
          <w:rFonts w:eastAsia="Aptos"/>
          <w:b/>
          <w:iCs/>
          <w:highlight w:val="cyan"/>
          <w:u w:val="single"/>
          <w:bdr w:val="single" w:sz="8" w:space="0" w:color="auto"/>
        </w:rPr>
        <w:t>become</w:t>
      </w:r>
      <w:r w:rsidRPr="00992961">
        <w:rPr>
          <w:rFonts w:eastAsia="Aptos"/>
          <w:sz w:val="16"/>
        </w:rPr>
        <w:t xml:space="preserve"> more </w:t>
      </w:r>
      <w:r w:rsidRPr="00992961">
        <w:rPr>
          <w:rFonts w:eastAsia="Aptos"/>
          <w:b/>
          <w:iCs/>
          <w:highlight w:val="cyan"/>
          <w:u w:val="single"/>
          <w:bdr w:val="single" w:sz="8" w:space="0" w:color="auto"/>
        </w:rPr>
        <w:t>cautious</w:t>
      </w:r>
      <w:r w:rsidRPr="00992961">
        <w:rPr>
          <w:rFonts w:eastAsia="Aptos"/>
          <w:sz w:val="16"/>
        </w:rPr>
        <w:t xml:space="preserve"> </w:t>
      </w:r>
      <w:r w:rsidRPr="00992961">
        <w:rPr>
          <w:rFonts w:eastAsia="Aptos"/>
          <w:u w:val="single"/>
        </w:rPr>
        <w:t>about striking deals with companies facing employee organizing</w:t>
      </w:r>
      <w:r w:rsidRPr="00992961">
        <w:rPr>
          <w:rFonts w:eastAsia="Aptos"/>
          <w:sz w:val="16"/>
        </w:rPr>
        <w:t>, labor experts say.</w:t>
      </w:r>
    </w:p>
    <w:p w14:paraId="0BC08859" w14:textId="77777777" w:rsidR="00992961" w:rsidRPr="00992961" w:rsidRDefault="00992961" w:rsidP="00992961">
      <w:pPr>
        <w:rPr>
          <w:rFonts w:eastAsia="Aptos"/>
          <w:sz w:val="16"/>
        </w:rPr>
      </w:pPr>
      <w:r w:rsidRPr="00992961">
        <w:rPr>
          <w:rFonts w:eastAsia="Aptos"/>
          <w:u w:val="single"/>
        </w:rPr>
        <w:t xml:space="preserve">Recent shifts in labor law have made buyers more vulnerable to </w:t>
      </w:r>
      <w:r w:rsidRPr="00992961">
        <w:rPr>
          <w:rFonts w:eastAsia="Aptos"/>
          <w:sz w:val="16"/>
        </w:rPr>
        <w:t xml:space="preserve">joint employer claims, </w:t>
      </w:r>
      <w:r w:rsidRPr="00992961">
        <w:rPr>
          <w:rFonts w:eastAsia="Aptos"/>
          <w:u w:val="single"/>
        </w:rPr>
        <w:t>bargaining obligations</w:t>
      </w:r>
      <w:r w:rsidRPr="00992961">
        <w:rPr>
          <w:rFonts w:eastAsia="Aptos"/>
          <w:sz w:val="16"/>
        </w:rPr>
        <w:t xml:space="preserve"> and unfair labor practice charges, </w:t>
      </w:r>
      <w:r w:rsidRPr="00992961">
        <w:rPr>
          <w:rFonts w:eastAsia="Aptos"/>
          <w:u w:val="single"/>
        </w:rPr>
        <w:t>prompting</w:t>
      </w:r>
      <w:r w:rsidRPr="00992961">
        <w:rPr>
          <w:rFonts w:eastAsia="Aptos"/>
          <w:sz w:val="16"/>
        </w:rPr>
        <w:t xml:space="preserve"> many </w:t>
      </w:r>
      <w:r w:rsidRPr="00992961">
        <w:rPr>
          <w:rFonts w:eastAsia="Aptos"/>
          <w:u w:val="single"/>
        </w:rPr>
        <w:t>buyers</w:t>
      </w:r>
      <w:r w:rsidRPr="00992961">
        <w:rPr>
          <w:rFonts w:eastAsia="Aptos"/>
          <w:sz w:val="16"/>
        </w:rPr>
        <w:t xml:space="preserve"> </w:t>
      </w:r>
      <w:r w:rsidRPr="00992961">
        <w:rPr>
          <w:rFonts w:eastAsia="Aptos"/>
          <w:u w:val="single"/>
        </w:rPr>
        <w:t>to</w:t>
      </w:r>
      <w:r w:rsidRPr="00992961">
        <w:rPr>
          <w:rFonts w:eastAsia="Aptos"/>
          <w:sz w:val="16"/>
        </w:rPr>
        <w:t xml:space="preserve"> adjust their due diligence processes so that they more </w:t>
      </w:r>
      <w:r w:rsidRPr="00992961">
        <w:rPr>
          <w:rFonts w:eastAsia="Aptos"/>
          <w:u w:val="single"/>
        </w:rPr>
        <w:t>heavily weigh the risks of acquiring a company with a unionized or organizing workforce</w:t>
      </w:r>
      <w:r w:rsidRPr="00992961">
        <w:rPr>
          <w:rFonts w:eastAsia="Aptos"/>
          <w:sz w:val="16"/>
        </w:rPr>
        <w:t>.</w:t>
      </w:r>
    </w:p>
    <w:p w14:paraId="743B7C85" w14:textId="77777777" w:rsidR="00992961" w:rsidRPr="00992961" w:rsidRDefault="00992961" w:rsidP="00992961">
      <w:pPr>
        <w:rPr>
          <w:rFonts w:eastAsia="Aptos"/>
          <w:sz w:val="16"/>
        </w:rPr>
      </w:pPr>
      <w:r w:rsidRPr="00992961">
        <w:rPr>
          <w:rFonts w:eastAsia="Aptos"/>
          <w:sz w:val="16"/>
        </w:rPr>
        <w:t xml:space="preserve">In some cases, </w:t>
      </w:r>
      <w:r w:rsidRPr="00992961">
        <w:rPr>
          <w:rFonts w:eastAsia="Aptos"/>
          <w:b/>
          <w:iCs/>
          <w:highlight w:val="cyan"/>
          <w:u w:val="single"/>
          <w:bdr w:val="single" w:sz="8" w:space="0" w:color="auto"/>
        </w:rPr>
        <w:t>concerns about organizing</w:t>
      </w:r>
      <w:r w:rsidRPr="00992961">
        <w:rPr>
          <w:rFonts w:eastAsia="Aptos"/>
          <w:sz w:val="16"/>
        </w:rPr>
        <w:t xml:space="preserve"> at a target company </w:t>
      </w:r>
      <w:r w:rsidRPr="00992961">
        <w:rPr>
          <w:rFonts w:eastAsia="Aptos"/>
          <w:b/>
          <w:iCs/>
          <w:u w:val="single"/>
          <w:bdr w:val="single" w:sz="8" w:space="0" w:color="auto"/>
        </w:rPr>
        <w:t>can</w:t>
      </w:r>
      <w:r w:rsidRPr="00992961">
        <w:rPr>
          <w:rFonts w:eastAsia="Aptos"/>
          <w:sz w:val="16"/>
        </w:rPr>
        <w:t xml:space="preserve"> even </w:t>
      </w:r>
      <w:r w:rsidRPr="00992961">
        <w:rPr>
          <w:rFonts w:eastAsia="Aptos"/>
          <w:b/>
          <w:iCs/>
          <w:highlight w:val="cyan"/>
          <w:u w:val="single"/>
          <w:bdr w:val="single" w:sz="8" w:space="0" w:color="auto"/>
        </w:rPr>
        <w:t>kill a</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transaction</w:t>
      </w:r>
      <w:r w:rsidRPr="00992961">
        <w:rPr>
          <w:rFonts w:eastAsia="Aptos"/>
          <w:sz w:val="16"/>
        </w:rPr>
        <w:t>, said Chris Foster, a partner at McDermott Will &amp; Emery.</w:t>
      </w:r>
    </w:p>
    <w:p w14:paraId="2924F161" w14:textId="77777777" w:rsidR="00992961" w:rsidRPr="00992961" w:rsidRDefault="00992961" w:rsidP="00992961">
      <w:pPr>
        <w:rPr>
          <w:rFonts w:eastAsia="Aptos"/>
          <w:sz w:val="16"/>
        </w:rPr>
      </w:pPr>
      <w:r w:rsidRPr="00992961">
        <w:rPr>
          <w:rFonts w:eastAsia="Aptos"/>
          <w:u w:val="single"/>
        </w:rPr>
        <w:t>“All transactions live and die on the economics</w:t>
      </w:r>
      <w:r w:rsidRPr="00992961">
        <w:rPr>
          <w:rFonts w:eastAsia="Aptos"/>
          <w:sz w:val="16"/>
        </w:rPr>
        <w:t xml:space="preserve">, and there’s been </w:t>
      </w:r>
      <w:r w:rsidRPr="00992961">
        <w:rPr>
          <w:rFonts w:eastAsia="Aptos"/>
          <w:b/>
          <w:iCs/>
          <w:highlight w:val="cyan"/>
          <w:u w:val="single"/>
          <w:bdr w:val="single" w:sz="8" w:space="0" w:color="auto"/>
        </w:rPr>
        <w:t>a spike in perceived</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cost</w:t>
      </w:r>
      <w:r w:rsidRPr="00992961">
        <w:rPr>
          <w:rFonts w:eastAsia="Aptos"/>
          <w:sz w:val="16"/>
        </w:rPr>
        <w:t xml:space="preserve"> and uncertainty and operational restraints in deals involving both unionized companies, </w:t>
      </w:r>
      <w:proofErr w:type="gramStart"/>
      <w:r w:rsidRPr="00992961">
        <w:rPr>
          <w:rFonts w:eastAsia="Aptos"/>
          <w:sz w:val="16"/>
        </w:rPr>
        <w:t>or</w:t>
      </w:r>
      <w:proofErr w:type="gramEnd"/>
      <w:r w:rsidRPr="00992961">
        <w:rPr>
          <w:rFonts w:eastAsia="Aptos"/>
          <w:sz w:val="16"/>
        </w:rPr>
        <w:t xml:space="preserve"> non-unionized companies that </w:t>
      </w:r>
      <w:r w:rsidRPr="00992961">
        <w:rPr>
          <w:rFonts w:eastAsia="Aptos"/>
          <w:highlight w:val="cyan"/>
          <w:u w:val="single"/>
        </w:rPr>
        <w:t>may face</w:t>
      </w:r>
      <w:r w:rsidRPr="00992961">
        <w:rPr>
          <w:rFonts w:eastAsia="Aptos"/>
          <w:sz w:val="16"/>
        </w:rPr>
        <w:t xml:space="preserve"> a union-related </w:t>
      </w:r>
      <w:r w:rsidRPr="00992961">
        <w:rPr>
          <w:rFonts w:eastAsia="Aptos"/>
          <w:b/>
          <w:iCs/>
          <w:highlight w:val="cyan"/>
          <w:u w:val="single"/>
          <w:bdr w:val="single" w:sz="8" w:space="0" w:color="auto"/>
        </w:rPr>
        <w:t>risk</w:t>
      </w:r>
      <w:r w:rsidRPr="00992961">
        <w:rPr>
          <w:rFonts w:eastAsia="Aptos"/>
          <w:sz w:val="16"/>
        </w:rPr>
        <w:t>,” Foster said.</w:t>
      </w:r>
    </w:p>
    <w:p w14:paraId="094CE1D8" w14:textId="77777777" w:rsidR="00992961" w:rsidRPr="00992961" w:rsidRDefault="00992961" w:rsidP="00992961">
      <w:pPr>
        <w:rPr>
          <w:rFonts w:eastAsia="Aptos"/>
          <w:sz w:val="16"/>
        </w:rPr>
      </w:pPr>
      <w:r w:rsidRPr="00992961">
        <w:rPr>
          <w:rFonts w:eastAsia="Aptos"/>
          <w:sz w:val="16"/>
        </w:rPr>
        <w:t>Due diligence</w:t>
      </w:r>
    </w:p>
    <w:p w14:paraId="6580D982" w14:textId="77777777" w:rsidR="00992961" w:rsidRPr="00992961" w:rsidRDefault="00992961" w:rsidP="00992961">
      <w:pPr>
        <w:rPr>
          <w:rFonts w:eastAsia="Aptos"/>
          <w:sz w:val="16"/>
        </w:rPr>
      </w:pPr>
      <w:r w:rsidRPr="00992961">
        <w:rPr>
          <w:rFonts w:eastAsia="Aptos"/>
          <w:u w:val="single"/>
        </w:rPr>
        <w:t>Buyers</w:t>
      </w:r>
      <w:r w:rsidRPr="00992961">
        <w:rPr>
          <w:rFonts w:eastAsia="Aptos"/>
          <w:sz w:val="16"/>
        </w:rPr>
        <w:t xml:space="preserve"> already </w:t>
      </w:r>
      <w:r w:rsidRPr="00992961">
        <w:rPr>
          <w:rFonts w:eastAsia="Aptos"/>
          <w:u w:val="single"/>
        </w:rPr>
        <w:t xml:space="preserve">look at union issues </w:t>
      </w:r>
      <w:r w:rsidRPr="00992961">
        <w:rPr>
          <w:rFonts w:eastAsia="Aptos"/>
          <w:highlight w:val="cyan"/>
          <w:u w:val="single"/>
        </w:rPr>
        <w:t>in</w:t>
      </w:r>
      <w:r w:rsidRPr="00992961">
        <w:rPr>
          <w:rFonts w:eastAsia="Aptos"/>
          <w:u w:val="single"/>
        </w:rPr>
        <w:t xml:space="preserve"> their </w:t>
      </w:r>
      <w:r w:rsidRPr="00992961">
        <w:rPr>
          <w:rFonts w:eastAsia="Aptos"/>
          <w:highlight w:val="cyan"/>
          <w:u w:val="single"/>
        </w:rPr>
        <w:t>due diligence</w:t>
      </w:r>
      <w:r w:rsidRPr="00992961">
        <w:rPr>
          <w:rFonts w:eastAsia="Aptos"/>
          <w:u w:val="single"/>
        </w:rPr>
        <w:t xml:space="preserve"> reviews</w:t>
      </w:r>
      <w:r w:rsidRPr="00992961">
        <w:rPr>
          <w:rFonts w:eastAsia="Aptos"/>
          <w:sz w:val="16"/>
        </w:rPr>
        <w:t xml:space="preserve"> when the target company has a unionized workforce. </w:t>
      </w:r>
    </w:p>
    <w:p w14:paraId="1B25395B" w14:textId="77777777" w:rsidR="00992961" w:rsidRPr="00992961" w:rsidRDefault="00992961" w:rsidP="00992961">
      <w:pPr>
        <w:rPr>
          <w:rFonts w:eastAsia="Aptos"/>
          <w:sz w:val="16"/>
        </w:rPr>
      </w:pPr>
      <w:r w:rsidRPr="00992961">
        <w:rPr>
          <w:rFonts w:eastAsia="Aptos"/>
          <w:highlight w:val="cyan"/>
          <w:u w:val="single"/>
        </w:rPr>
        <w:t>They</w:t>
      </w:r>
      <w:r w:rsidRPr="00992961">
        <w:rPr>
          <w:rFonts w:eastAsia="Aptos"/>
          <w:u w:val="single"/>
        </w:rPr>
        <w:t xml:space="preserve"> typically </w:t>
      </w:r>
      <w:r w:rsidRPr="00992961">
        <w:rPr>
          <w:rFonts w:eastAsia="Aptos"/>
          <w:highlight w:val="cyan"/>
          <w:u w:val="single"/>
        </w:rPr>
        <w:t>look at</w:t>
      </w:r>
      <w:r w:rsidRPr="00992961">
        <w:rPr>
          <w:rFonts w:eastAsia="Aptos"/>
          <w:sz w:val="16"/>
        </w:rPr>
        <w:t xml:space="preserve"> the terms of the </w:t>
      </w:r>
      <w:r w:rsidRPr="00992961">
        <w:rPr>
          <w:rFonts w:eastAsia="Aptos"/>
          <w:b/>
          <w:iCs/>
          <w:highlight w:val="cyan"/>
          <w:u w:val="single"/>
          <w:bdr w:val="single" w:sz="8" w:space="0" w:color="auto"/>
        </w:rPr>
        <w:t>collective bargaining</w:t>
      </w:r>
      <w:r w:rsidRPr="00992961">
        <w:rPr>
          <w:rFonts w:eastAsia="Aptos"/>
          <w:sz w:val="16"/>
        </w:rPr>
        <w:t xml:space="preserve"> agreement, whether taking over a company would require them to become successors to the CBA and whether the relationship between the target company and its unionized workforce has been contentious.</w:t>
      </w:r>
    </w:p>
    <w:p w14:paraId="7E160576" w14:textId="77777777" w:rsidR="00992961" w:rsidRPr="00992961" w:rsidRDefault="00992961" w:rsidP="00992961">
      <w:pPr>
        <w:rPr>
          <w:rFonts w:eastAsia="Aptos"/>
          <w:sz w:val="16"/>
        </w:rPr>
      </w:pPr>
      <w:r w:rsidRPr="00992961">
        <w:rPr>
          <w:rFonts w:eastAsia="Aptos"/>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2DDC82EB" w14:textId="77777777" w:rsidR="00992961" w:rsidRPr="00992961" w:rsidRDefault="00992961" w:rsidP="00992961">
      <w:pPr>
        <w:rPr>
          <w:rFonts w:eastAsia="Aptos"/>
          <w:sz w:val="16"/>
        </w:rPr>
      </w:pPr>
      <w:r w:rsidRPr="00992961">
        <w:rPr>
          <w:rFonts w:eastAsia="Aptos"/>
          <w:sz w:val="16"/>
        </w:rPr>
        <w:t>But buyers’ concerns have expanded, Foster said, driven in part by news of contentious collective bargaining negotiations or resulting contracts that seem unfavorable to employers.</w:t>
      </w:r>
    </w:p>
    <w:p w14:paraId="7F973F5E" w14:textId="77777777" w:rsidR="00992961" w:rsidRPr="00992961" w:rsidRDefault="00992961" w:rsidP="00992961">
      <w:pPr>
        <w:rPr>
          <w:rFonts w:eastAsia="Aptos"/>
          <w:sz w:val="16"/>
        </w:rPr>
      </w:pPr>
      <w:r w:rsidRPr="00992961">
        <w:rPr>
          <w:rFonts w:eastAsia="Aptos"/>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6866FCB8" w14:textId="77777777" w:rsidR="00992961" w:rsidRPr="00992961" w:rsidRDefault="00992961" w:rsidP="00992961">
      <w:pPr>
        <w:rPr>
          <w:rFonts w:eastAsia="Aptos"/>
          <w:sz w:val="16"/>
        </w:rPr>
      </w:pPr>
      <w:r w:rsidRPr="00992961">
        <w:rPr>
          <w:rFonts w:eastAsia="Aptos"/>
          <w:sz w:val="16"/>
        </w:rPr>
        <w:t xml:space="preserve">Marjorie Soto Garcia, who also represents employers as a partner at McDermott, said contentious contract talks also bring the possibility of litigating unfair labor practice charges — another cost companies </w:t>
      </w:r>
      <w:proofErr w:type="gramStart"/>
      <w:r w:rsidRPr="00992961">
        <w:rPr>
          <w:rFonts w:eastAsia="Aptos"/>
          <w:sz w:val="16"/>
        </w:rPr>
        <w:t>have to</w:t>
      </w:r>
      <w:proofErr w:type="gramEnd"/>
      <w:r w:rsidRPr="00992961">
        <w:rPr>
          <w:rFonts w:eastAsia="Aptos"/>
          <w:sz w:val="16"/>
        </w:rPr>
        <w:t xml:space="preserve"> “incorporate into their overall cost analysis and calculus.”</w:t>
      </w:r>
    </w:p>
    <w:p w14:paraId="51FA1D8C" w14:textId="77777777" w:rsidR="00992961" w:rsidRPr="00992961" w:rsidRDefault="00992961" w:rsidP="00992961">
      <w:pPr>
        <w:rPr>
          <w:rFonts w:eastAsia="Aptos"/>
          <w:sz w:val="16"/>
        </w:rPr>
      </w:pPr>
      <w:r w:rsidRPr="00992961">
        <w:rPr>
          <w:rFonts w:eastAsia="Aptos"/>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034C639F" w14:textId="77777777" w:rsidR="00992961" w:rsidRPr="00992961" w:rsidRDefault="00992961" w:rsidP="00992961">
      <w:pPr>
        <w:rPr>
          <w:rFonts w:eastAsia="Aptos"/>
          <w:sz w:val="16"/>
        </w:rPr>
      </w:pPr>
      <w:r w:rsidRPr="00992961">
        <w:rPr>
          <w:rFonts w:eastAsia="Aptos"/>
          <w:sz w:val="16"/>
        </w:rPr>
        <w:t>“It’s an assessment of … if this workforce became organized, would that impact what they see as the value of the business?” Fontana said.</w:t>
      </w:r>
    </w:p>
    <w:p w14:paraId="2496837C" w14:textId="77777777" w:rsidR="00992961" w:rsidRPr="00992961" w:rsidRDefault="00992961" w:rsidP="00992961">
      <w:pPr>
        <w:rPr>
          <w:rFonts w:eastAsia="Aptos"/>
          <w:sz w:val="16"/>
        </w:rPr>
      </w:pPr>
      <w:r w:rsidRPr="00992961">
        <w:rPr>
          <w:rFonts w:eastAsia="Aptos"/>
          <w:u w:val="single"/>
        </w:rPr>
        <w:t>Critical changes in labor law last year have raised the stakes of striking a deal with a company that’s seeing nascent union activity</w:t>
      </w:r>
      <w:r w:rsidRPr="00992961">
        <w:rPr>
          <w:rFonts w:eastAsia="Aptos"/>
          <w:sz w:val="16"/>
        </w:rPr>
        <w:t>, Fontana said.</w:t>
      </w:r>
    </w:p>
    <w:p w14:paraId="3D3EF2C8" w14:textId="77777777" w:rsidR="00992961" w:rsidRPr="00992961" w:rsidRDefault="00992961" w:rsidP="00992961">
      <w:pPr>
        <w:rPr>
          <w:rFonts w:eastAsia="Aptos"/>
          <w:sz w:val="16"/>
        </w:rPr>
      </w:pPr>
      <w:r w:rsidRPr="00992961">
        <w:rPr>
          <w:rFonts w:eastAsia="Aptos"/>
          <w:u w:val="single"/>
        </w:rPr>
        <w:t>Chief among these changes is</w:t>
      </w:r>
      <w:r w:rsidRPr="00992961">
        <w:rPr>
          <w:rFonts w:eastAsia="Aptos"/>
          <w:sz w:val="16"/>
        </w:rPr>
        <w:t xml:space="preserve"> the National Labor Relations Board’s August decision in a case involving </w:t>
      </w:r>
      <w:r w:rsidRPr="00992961">
        <w:rPr>
          <w:rFonts w:eastAsia="Aptos"/>
          <w:b/>
          <w:iCs/>
          <w:highlight w:val="cyan"/>
          <w:u w:val="single"/>
          <w:bdr w:val="single" w:sz="8" w:space="0" w:color="auto"/>
        </w:rPr>
        <w:t>Cemex</w:t>
      </w:r>
      <w:r w:rsidRPr="00992961">
        <w:rPr>
          <w:rFonts w:eastAsia="Aptos"/>
          <w:sz w:val="16"/>
        </w:rPr>
        <w:t xml:space="preserve"> Construction Materials Pacific, </w:t>
      </w:r>
      <w:r w:rsidRPr="00992961">
        <w:rPr>
          <w:rFonts w:eastAsia="Aptos"/>
          <w:u w:val="single"/>
        </w:rPr>
        <w:t xml:space="preserve">which </w:t>
      </w:r>
      <w:r w:rsidRPr="00992961">
        <w:rPr>
          <w:rFonts w:eastAsia="Aptos"/>
          <w:highlight w:val="cyan"/>
          <w:u w:val="single"/>
        </w:rPr>
        <w:t>made employers</w:t>
      </w:r>
      <w:r w:rsidRPr="00992961">
        <w:rPr>
          <w:rFonts w:eastAsia="Aptos"/>
          <w:u w:val="single"/>
        </w:rPr>
        <w:t xml:space="preserve"> more </w:t>
      </w:r>
      <w:r w:rsidRPr="00992961">
        <w:rPr>
          <w:rFonts w:eastAsia="Aptos"/>
          <w:highlight w:val="cyan"/>
          <w:u w:val="single"/>
        </w:rPr>
        <w:t>vulnerable</w:t>
      </w:r>
      <w:r w:rsidRPr="00992961">
        <w:rPr>
          <w:rFonts w:eastAsia="Aptos"/>
          <w:u w:val="single"/>
        </w:rPr>
        <w:t xml:space="preserve"> to orders to bargain with a union</w:t>
      </w:r>
      <w:r w:rsidRPr="00992961">
        <w:rPr>
          <w:rFonts w:eastAsia="Aptos"/>
          <w:sz w:val="16"/>
        </w:rPr>
        <w:t xml:space="preserve">. Under the new Cemex standard, when a union asks an employer for recognition on the basis that </w:t>
      </w:r>
      <w:proofErr w:type="gramStart"/>
      <w:r w:rsidRPr="00992961">
        <w:rPr>
          <w:rFonts w:eastAsia="Aptos"/>
          <w:sz w:val="16"/>
        </w:rPr>
        <w:t>the majority of</w:t>
      </w:r>
      <w:proofErr w:type="gramEnd"/>
      <w:r w:rsidRPr="00992961">
        <w:rPr>
          <w:rFonts w:eastAsia="Aptos"/>
          <w:sz w:val="16"/>
        </w:rPr>
        <w:t xml:space="preserve"> employees support it, the employer has two weeks to either start bargaining with the union or file a petition with the NLRB to ask for a union representation election.</w:t>
      </w:r>
    </w:p>
    <w:p w14:paraId="32F4BF1E" w14:textId="77777777" w:rsidR="00992961" w:rsidRPr="00992961" w:rsidRDefault="00992961" w:rsidP="00992961">
      <w:pPr>
        <w:rPr>
          <w:rFonts w:eastAsia="Aptos"/>
          <w:sz w:val="16"/>
        </w:rPr>
      </w:pPr>
      <w:r w:rsidRPr="00992961">
        <w:rPr>
          <w:rFonts w:eastAsia="Aptos"/>
          <w:sz w:val="16"/>
        </w:rPr>
        <w:t xml:space="preserve">If the employer doesn’t respond and no petition is filed, the NLRB will order the employer to bargain with the union. If the employer requests an election but goes on to violate labor law, the NLRB will no longer re-run the </w:t>
      </w:r>
      <w:proofErr w:type="gramStart"/>
      <w:r w:rsidRPr="00992961">
        <w:rPr>
          <w:rFonts w:eastAsia="Aptos"/>
          <w:sz w:val="16"/>
        </w:rPr>
        <w:t>election, but</w:t>
      </w:r>
      <w:proofErr w:type="gramEnd"/>
      <w:r w:rsidRPr="00992961">
        <w:rPr>
          <w:rFonts w:eastAsia="Aptos"/>
          <w:sz w:val="16"/>
        </w:rPr>
        <w:t xml:space="preserve"> will order the employer to recognize and start bargaining with the union instead.</w:t>
      </w:r>
    </w:p>
    <w:p w14:paraId="7254C148" w14:textId="77777777" w:rsidR="00992961" w:rsidRPr="00992961" w:rsidRDefault="00992961" w:rsidP="00992961">
      <w:pPr>
        <w:rPr>
          <w:rFonts w:eastAsia="Aptos"/>
          <w:sz w:val="16"/>
        </w:rPr>
      </w:pPr>
      <w:r w:rsidRPr="00992961">
        <w:rPr>
          <w:rFonts w:eastAsia="Aptos"/>
          <w:b/>
          <w:iCs/>
          <w:highlight w:val="cyan"/>
          <w:u w:val="single"/>
          <w:bdr w:val="single" w:sz="8" w:space="0" w:color="auto"/>
        </w:rPr>
        <w:t>Cemex</w:t>
      </w:r>
      <w:r w:rsidRPr="00992961">
        <w:rPr>
          <w:rFonts w:eastAsia="Aptos"/>
          <w:highlight w:val="cyan"/>
          <w:u w:val="single"/>
        </w:rPr>
        <w:t xml:space="preserve"> is</w:t>
      </w:r>
      <w:r w:rsidRPr="00992961">
        <w:rPr>
          <w:rFonts w:eastAsia="Aptos"/>
          <w:u w:val="single"/>
        </w:rPr>
        <w:t xml:space="preserve"> “arguably one of </w:t>
      </w:r>
      <w:r w:rsidRPr="00992961">
        <w:rPr>
          <w:rFonts w:eastAsia="Aptos"/>
          <w:highlight w:val="cyan"/>
          <w:u w:val="single"/>
        </w:rPr>
        <w:t>the biggest change</w:t>
      </w:r>
      <w:r w:rsidRPr="00992961">
        <w:rPr>
          <w:rFonts w:eastAsia="Aptos"/>
          <w:u w:val="single"/>
        </w:rPr>
        <w:t xml:space="preserve">s to labor law </w:t>
      </w:r>
      <w:r w:rsidRPr="00992961">
        <w:rPr>
          <w:rFonts w:eastAsia="Aptos"/>
          <w:highlight w:val="cyan"/>
          <w:u w:val="single"/>
        </w:rPr>
        <w:t>in</w:t>
      </w:r>
      <w:r w:rsidRPr="00992961">
        <w:rPr>
          <w:rFonts w:eastAsia="Aptos"/>
          <w:u w:val="single"/>
        </w:rPr>
        <w:t xml:space="preserve"> the last </w:t>
      </w:r>
      <w:r w:rsidRPr="00992961">
        <w:rPr>
          <w:rFonts w:eastAsia="Aptos"/>
          <w:highlight w:val="cyan"/>
          <w:u w:val="single"/>
        </w:rPr>
        <w:t>50 years</w:t>
      </w:r>
      <w:r w:rsidRPr="00992961">
        <w:rPr>
          <w:rFonts w:eastAsia="Aptos"/>
          <w:u w:val="single"/>
        </w:rPr>
        <w:t>,”</w:t>
      </w:r>
      <w:r w:rsidRPr="00992961">
        <w:rPr>
          <w:rFonts w:eastAsia="Aptos"/>
          <w:sz w:val="16"/>
        </w:rPr>
        <w:t xml:space="preserve"> and has made it critical for buyers to </w:t>
      </w:r>
      <w:proofErr w:type="spellStart"/>
      <w:r w:rsidRPr="00992961">
        <w:rPr>
          <w:rFonts w:eastAsia="Aptos"/>
          <w:sz w:val="16"/>
        </w:rPr>
        <w:t>suss</w:t>
      </w:r>
      <w:proofErr w:type="spellEnd"/>
      <w:r w:rsidRPr="00992961">
        <w:rPr>
          <w:rFonts w:eastAsia="Aptos"/>
          <w:sz w:val="16"/>
        </w:rPr>
        <w:t xml:space="preserve"> out whether a selling company has faced any demands for recognition from </w:t>
      </w:r>
      <w:r w:rsidRPr="00992961">
        <w:rPr>
          <w:rFonts w:eastAsia="Aptos"/>
          <w:u w:val="single"/>
        </w:rPr>
        <w:t xml:space="preserve">a union </w:t>
      </w:r>
      <w:r w:rsidRPr="00992961">
        <w:rPr>
          <w:rFonts w:eastAsia="Aptos"/>
          <w:sz w:val="16"/>
        </w:rPr>
        <w:t xml:space="preserve">— and </w:t>
      </w:r>
      <w:r w:rsidRPr="00992961">
        <w:rPr>
          <w:rFonts w:eastAsia="Aptos"/>
          <w:u w:val="single"/>
        </w:rPr>
        <w:t>could</w:t>
      </w:r>
      <w:r w:rsidRPr="00992961">
        <w:rPr>
          <w:rFonts w:eastAsia="Aptos"/>
          <w:sz w:val="16"/>
        </w:rPr>
        <w:t xml:space="preserve"> therefore </w:t>
      </w:r>
      <w:r w:rsidRPr="00992961">
        <w:rPr>
          <w:rFonts w:eastAsia="Aptos"/>
          <w:u w:val="single"/>
        </w:rPr>
        <w:t>pass on bargaining obligations to the buyer</w:t>
      </w:r>
      <w:r w:rsidRPr="00992961">
        <w:rPr>
          <w:rFonts w:eastAsia="Aptos"/>
          <w:sz w:val="16"/>
        </w:rPr>
        <w:t>, Fontana said.</w:t>
      </w:r>
    </w:p>
    <w:p w14:paraId="3887C9C3" w14:textId="77777777" w:rsidR="00992961" w:rsidRPr="00992961" w:rsidRDefault="00992961" w:rsidP="00992961">
      <w:pPr>
        <w:rPr>
          <w:rFonts w:eastAsia="Aptos"/>
          <w:sz w:val="16"/>
        </w:rPr>
      </w:pPr>
      <w:r w:rsidRPr="00992961">
        <w:rPr>
          <w:rFonts w:eastAsia="Aptos"/>
          <w:sz w:val="16"/>
        </w:rPr>
        <w:t xml:space="preserve">An October rule by </w:t>
      </w:r>
      <w:r w:rsidRPr="00992961">
        <w:rPr>
          <w:rFonts w:eastAsia="Aptos"/>
          <w:u w:val="single"/>
        </w:rPr>
        <w:t>the NLRB</w:t>
      </w:r>
      <w:r w:rsidRPr="00992961">
        <w:rPr>
          <w:rFonts w:eastAsia="Aptos"/>
          <w:sz w:val="16"/>
        </w:rPr>
        <w:t xml:space="preserve"> expanding the definition of a “joint employer,” which makes it more likely that two or more companies will be held jointly liable for employee issues, also </w:t>
      </w:r>
      <w:r w:rsidRPr="00992961">
        <w:rPr>
          <w:rFonts w:eastAsia="Aptos"/>
          <w:b/>
          <w:iCs/>
          <w:u w:val="single"/>
          <w:bdr w:val="single" w:sz="8" w:space="0" w:color="auto"/>
        </w:rPr>
        <w:t>complicates potential deals.</w:t>
      </w:r>
      <w:r w:rsidRPr="00992961">
        <w:rPr>
          <w:rFonts w:eastAsia="Aptos"/>
          <w:sz w:val="16"/>
        </w:rPr>
        <w:t xml:space="preserve"> </w:t>
      </w:r>
    </w:p>
    <w:p w14:paraId="4C54192D"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That is make or break for scaling AI innovation. The next few months are key.</w:t>
      </w:r>
    </w:p>
    <w:p w14:paraId="5156BD4C" w14:textId="77777777" w:rsidR="00992961" w:rsidRPr="00992961" w:rsidRDefault="00992961" w:rsidP="00992961">
      <w:pPr>
        <w:rPr>
          <w:rFonts w:eastAsia="Aptos"/>
        </w:rPr>
      </w:pPr>
      <w:r w:rsidRPr="00992961">
        <w:rPr>
          <w:rFonts w:eastAsia="Aptos"/>
          <w:b/>
          <w:bCs/>
          <w:sz w:val="26"/>
        </w:rPr>
        <w:t>Levy 25</w:t>
      </w:r>
      <w:r w:rsidRPr="00992961">
        <w:rPr>
          <w:rFonts w:eastAsia="Aptos"/>
        </w:rPr>
        <w:t xml:space="preserve">, Global Deals Industries Leader. (Brian, June 24, “Deals are getting done in today's M&amp;A </w:t>
      </w:r>
      <w:proofErr w:type="gramStart"/>
      <w:r w:rsidRPr="00992961">
        <w:rPr>
          <w:rFonts w:eastAsia="Aptos"/>
        </w:rPr>
        <w:t>environment, but</w:t>
      </w:r>
      <w:proofErr w:type="gramEnd"/>
      <w:r w:rsidRPr="00992961">
        <w:rPr>
          <w:rFonts w:eastAsia="Aptos"/>
        </w:rPr>
        <w:t xml:space="preserve"> changing sector dynamics present dealmakers with high stakes and hard choices. Amid such complex and sometimes contradictory market trends, what's the best course of action to </w:t>
      </w:r>
      <w:proofErr w:type="gramStart"/>
      <w:r w:rsidRPr="00992961">
        <w:rPr>
          <w:rFonts w:eastAsia="Aptos"/>
        </w:rPr>
        <w:t>follow?”</w:t>
      </w:r>
      <w:proofErr w:type="gramEnd"/>
      <w:r w:rsidRPr="00992961">
        <w:rPr>
          <w:rFonts w:eastAsia="Aptos"/>
        </w:rPr>
        <w:t xml:space="preserve"> PWC, https://www.pwc.com/gx/en/services/deals/trends.html)</w:t>
      </w:r>
    </w:p>
    <w:p w14:paraId="07A8E04F" w14:textId="77777777" w:rsidR="00992961" w:rsidRPr="00992961" w:rsidRDefault="00992961" w:rsidP="00992961">
      <w:pPr>
        <w:rPr>
          <w:rFonts w:eastAsia="Aptos"/>
          <w:u w:val="single"/>
        </w:rPr>
      </w:pPr>
      <w:r w:rsidRPr="00992961">
        <w:rPr>
          <w:rFonts w:eastAsia="Aptos"/>
          <w:u w:val="single"/>
        </w:rPr>
        <w:t xml:space="preserve">The </w:t>
      </w:r>
      <w:r w:rsidRPr="00992961">
        <w:rPr>
          <w:rFonts w:eastAsia="Aptos"/>
          <w:highlight w:val="cyan"/>
          <w:u w:val="single"/>
        </w:rPr>
        <w:t>rapid advance of</w:t>
      </w:r>
      <w:r w:rsidRPr="00992961">
        <w:rPr>
          <w:rFonts w:eastAsia="Aptos"/>
          <w:u w:val="single"/>
        </w:rPr>
        <w:t xml:space="preserve"> new </w:t>
      </w:r>
      <w:r w:rsidRPr="00992961">
        <w:rPr>
          <w:rFonts w:eastAsia="Aptos"/>
          <w:highlight w:val="cyan"/>
          <w:u w:val="single"/>
        </w:rPr>
        <w:t>AI</w:t>
      </w:r>
      <w:r w:rsidRPr="00992961">
        <w:rPr>
          <w:rFonts w:eastAsia="Aptos"/>
          <w:u w:val="single"/>
        </w:rPr>
        <w:t xml:space="preserve"> technologies </w:t>
      </w:r>
      <w:r w:rsidRPr="00992961">
        <w:rPr>
          <w:rFonts w:eastAsia="Aptos"/>
          <w:highlight w:val="cyan"/>
          <w:u w:val="single"/>
        </w:rPr>
        <w:t>has jolted</w:t>
      </w:r>
      <w:r w:rsidRPr="00992961">
        <w:rPr>
          <w:rFonts w:eastAsia="Aptos"/>
          <w:u w:val="single"/>
        </w:rPr>
        <w:t xml:space="preserve"> the corporate world into </w:t>
      </w:r>
      <w:r w:rsidRPr="00992961">
        <w:rPr>
          <w:rFonts w:eastAsia="Aptos"/>
          <w:highlight w:val="cyan"/>
          <w:u w:val="single"/>
        </w:rPr>
        <w:t xml:space="preserve">a </w:t>
      </w:r>
      <w:r w:rsidRPr="00992961">
        <w:rPr>
          <w:rFonts w:eastAsia="Aptos"/>
          <w:b/>
          <w:iCs/>
          <w:highlight w:val="cyan"/>
          <w:u w:val="single"/>
          <w:bdr w:val="single" w:sz="8" w:space="0" w:color="auto"/>
        </w:rPr>
        <w:t>new phase</w:t>
      </w:r>
      <w:r w:rsidRPr="00992961">
        <w:rPr>
          <w:rFonts w:eastAsia="Aptos"/>
          <w:highlight w:val="cyan"/>
          <w:u w:val="single"/>
        </w:rPr>
        <w:t xml:space="preserve"> of high-stakes transformation</w:t>
      </w:r>
      <w:r w:rsidRPr="00992961">
        <w:rPr>
          <w:rFonts w:eastAsia="Aptos"/>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992961">
        <w:rPr>
          <w:rFonts w:eastAsia="Aptos"/>
          <w:u w:val="single"/>
        </w:rPr>
        <w:t xml:space="preserve">The </w:t>
      </w:r>
      <w:r w:rsidRPr="00992961">
        <w:rPr>
          <w:rFonts w:eastAsia="Aptos"/>
          <w:highlight w:val="cyan"/>
          <w:u w:val="single"/>
        </w:rPr>
        <w:t>next</w:t>
      </w:r>
      <w:r w:rsidRPr="00992961">
        <w:rPr>
          <w:rFonts w:eastAsia="Aptos"/>
          <w:u w:val="single"/>
        </w:rPr>
        <w:t xml:space="preserve"> </w:t>
      </w:r>
      <w:r w:rsidRPr="00992961">
        <w:rPr>
          <w:rFonts w:eastAsia="Aptos"/>
          <w:sz w:val="16"/>
        </w:rPr>
        <w:t>six to</w:t>
      </w:r>
      <w:r w:rsidRPr="00992961">
        <w:rPr>
          <w:rFonts w:eastAsia="Aptos"/>
          <w:u w:val="single"/>
        </w:rPr>
        <w:t xml:space="preserve"> </w:t>
      </w:r>
      <w:r w:rsidRPr="00992961">
        <w:rPr>
          <w:rFonts w:eastAsia="Aptos"/>
          <w:b/>
          <w:iCs/>
          <w:highlight w:val="cyan"/>
          <w:u w:val="single"/>
          <w:bdr w:val="single" w:sz="8" w:space="0" w:color="auto"/>
        </w:rPr>
        <w:t>12</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months</w:t>
      </w:r>
      <w:r w:rsidRPr="00992961">
        <w:rPr>
          <w:rFonts w:eastAsia="Aptos"/>
          <w:highlight w:val="cyan"/>
          <w:u w:val="single"/>
        </w:rPr>
        <w:t xml:space="preserve"> will be </w:t>
      </w:r>
      <w:r w:rsidRPr="00992961">
        <w:rPr>
          <w:rFonts w:eastAsia="Aptos"/>
          <w:b/>
          <w:iCs/>
          <w:highlight w:val="cyan"/>
          <w:u w:val="single"/>
          <w:bdr w:val="single" w:sz="8" w:space="0" w:color="auto"/>
        </w:rPr>
        <w:t>critical</w:t>
      </w:r>
      <w:r w:rsidRPr="00992961">
        <w:rPr>
          <w:rFonts w:eastAsia="Aptos"/>
          <w:u w:val="single"/>
        </w:rPr>
        <w:t xml:space="preserve"> for leaders </w:t>
      </w:r>
      <w:r w:rsidRPr="00992961">
        <w:rPr>
          <w:rFonts w:eastAsia="Aptos"/>
          <w:highlight w:val="cyan"/>
          <w:u w:val="single"/>
        </w:rPr>
        <w:t>to reposition</w:t>
      </w:r>
      <w:r w:rsidRPr="00992961">
        <w:rPr>
          <w:rFonts w:eastAsia="Aptos"/>
          <w:u w:val="single"/>
        </w:rPr>
        <w:t xml:space="preserve"> their </w:t>
      </w:r>
      <w:r w:rsidRPr="00992961">
        <w:rPr>
          <w:rFonts w:eastAsia="Aptos"/>
          <w:highlight w:val="cyan"/>
          <w:u w:val="single"/>
        </w:rPr>
        <w:t xml:space="preserve">companies for the </w:t>
      </w:r>
      <w:r w:rsidRPr="00992961">
        <w:rPr>
          <w:rFonts w:eastAsia="Aptos"/>
          <w:b/>
          <w:iCs/>
          <w:highlight w:val="cyan"/>
          <w:u w:val="single"/>
          <w:bdr w:val="single" w:sz="8" w:space="0" w:color="auto"/>
        </w:rPr>
        <w:t>next wave</w:t>
      </w:r>
      <w:r w:rsidRPr="00992961">
        <w:rPr>
          <w:rFonts w:eastAsia="Aptos"/>
          <w:highlight w:val="cyan"/>
          <w:u w:val="single"/>
        </w:rPr>
        <w:t xml:space="preserve"> of innovation</w:t>
      </w:r>
      <w:r w:rsidRPr="00992961">
        <w:rPr>
          <w:rFonts w:eastAsia="Aptos"/>
          <w:sz w:val="16"/>
        </w:rPr>
        <w:t xml:space="preserve">. The </w:t>
      </w:r>
      <w:r w:rsidRPr="00992961">
        <w:rPr>
          <w:rFonts w:eastAsia="Aptos"/>
          <w:highlight w:val="cyan"/>
          <w:u w:val="single"/>
        </w:rPr>
        <w:t>investment</w:t>
      </w:r>
      <w:r w:rsidRPr="00992961">
        <w:rPr>
          <w:rFonts w:eastAsia="Aptos"/>
          <w:u w:val="single"/>
        </w:rPr>
        <w:t xml:space="preserve"> in digital infrastructure and energy to support the growth in AI </w:t>
      </w:r>
      <w:r w:rsidRPr="00992961">
        <w:rPr>
          <w:rFonts w:eastAsia="Aptos"/>
          <w:highlight w:val="cyan"/>
          <w:u w:val="single"/>
        </w:rPr>
        <w:t>has</w:t>
      </w:r>
      <w:r w:rsidRPr="00992961">
        <w:rPr>
          <w:rFonts w:eastAsia="Aptos"/>
          <w:u w:val="single"/>
        </w:rPr>
        <w:t xml:space="preserve"> already </w:t>
      </w:r>
      <w:r w:rsidRPr="00992961">
        <w:rPr>
          <w:rFonts w:eastAsia="Aptos"/>
          <w:highlight w:val="cyan"/>
          <w:u w:val="single"/>
        </w:rPr>
        <w:t>started</w:t>
      </w:r>
      <w:r w:rsidRPr="00992961">
        <w:rPr>
          <w:rFonts w:eastAsia="Aptos"/>
          <w:u w:val="single"/>
        </w:rPr>
        <w:t>, and companies across industries are rapidly developing AI agents</w:t>
      </w:r>
      <w:r w:rsidRPr="00992961">
        <w:rPr>
          <w:rFonts w:eastAsia="Aptos"/>
          <w:sz w:val="16"/>
        </w:rPr>
        <w:t xml:space="preserve"> to enhance productivity, reduce costs and unlock new revenue opportunities. </w:t>
      </w:r>
      <w:r w:rsidRPr="00992961">
        <w:rPr>
          <w:rFonts w:eastAsia="Aptos"/>
          <w:highlight w:val="cyan"/>
          <w:u w:val="single"/>
        </w:rPr>
        <w:t xml:space="preserve">Yet </w:t>
      </w:r>
      <w:r w:rsidRPr="00992961">
        <w:rPr>
          <w:rFonts w:eastAsia="Aptos"/>
          <w:b/>
          <w:iCs/>
          <w:highlight w:val="cyan"/>
          <w:u w:val="single"/>
          <w:bdr w:val="single" w:sz="8" w:space="0" w:color="auto"/>
        </w:rPr>
        <w:t>making the most</w:t>
      </w:r>
      <w:r w:rsidRPr="00992961">
        <w:rPr>
          <w:rFonts w:eastAsia="Aptos"/>
          <w:u w:val="single"/>
        </w:rPr>
        <w:t xml:space="preserve"> </w:t>
      </w:r>
      <w:r w:rsidRPr="00992961">
        <w:rPr>
          <w:rFonts w:eastAsia="Aptos"/>
          <w:highlight w:val="cyan"/>
          <w:u w:val="single"/>
        </w:rPr>
        <w:t xml:space="preserve">of this new tech wave is </w:t>
      </w:r>
      <w:r w:rsidRPr="00992961">
        <w:rPr>
          <w:rFonts w:eastAsia="Aptos"/>
          <w:b/>
          <w:iCs/>
          <w:highlight w:val="cyan"/>
          <w:u w:val="single"/>
          <w:bdr w:val="single" w:sz="8" w:space="0" w:color="auto"/>
        </w:rPr>
        <w:t>difficult</w:t>
      </w:r>
      <w:r w:rsidRPr="00992961">
        <w:rPr>
          <w:rFonts w:eastAsia="Aptos"/>
          <w:highlight w:val="cyan"/>
          <w:u w:val="single"/>
        </w:rPr>
        <w:t xml:space="preserve"> and </w:t>
      </w:r>
      <w:r w:rsidRPr="00992961">
        <w:rPr>
          <w:rFonts w:eastAsia="Aptos"/>
          <w:b/>
          <w:iCs/>
          <w:highlight w:val="cyan"/>
          <w:u w:val="single"/>
          <w:bdr w:val="single" w:sz="8" w:space="0" w:color="auto"/>
        </w:rPr>
        <w:t>expensive</w:t>
      </w:r>
      <w:r w:rsidRPr="00992961">
        <w:rPr>
          <w:rFonts w:eastAsia="Aptos"/>
          <w:sz w:val="16"/>
        </w:rPr>
        <w:t xml:space="preserve">. </w:t>
      </w:r>
      <w:r w:rsidRPr="00992961">
        <w:rPr>
          <w:rFonts w:eastAsia="Aptos"/>
          <w:u w:val="single"/>
        </w:rPr>
        <w:t>Companies working to embed AI in their business and operating models face challenges</w:t>
      </w:r>
      <w:r w:rsidRPr="00992961">
        <w:rPr>
          <w:rFonts w:eastAsia="Aptos"/>
          <w:sz w:val="16"/>
        </w:rPr>
        <w:t xml:space="preserve"> ranging from execution risk to cultural resistance. Nonetheless, as our latest CEO Survey revealed, </w:t>
      </w:r>
      <w:r w:rsidRPr="00992961">
        <w:rPr>
          <w:rFonts w:eastAsia="Aptos"/>
          <w:u w:val="single"/>
        </w:rPr>
        <w:t xml:space="preserve">the </w:t>
      </w:r>
      <w:r w:rsidRPr="00992961">
        <w:rPr>
          <w:rFonts w:eastAsia="Aptos"/>
          <w:highlight w:val="cyan"/>
          <w:u w:val="single"/>
        </w:rPr>
        <w:t xml:space="preserve">cost of </w:t>
      </w:r>
      <w:r w:rsidRPr="00992961">
        <w:rPr>
          <w:rFonts w:eastAsia="Aptos"/>
          <w:b/>
          <w:iCs/>
          <w:highlight w:val="cyan"/>
          <w:u w:val="single"/>
          <w:bdr w:val="single" w:sz="8" w:space="0" w:color="auto"/>
        </w:rPr>
        <w:t>inaction</w:t>
      </w:r>
      <w:r w:rsidRPr="00992961">
        <w:rPr>
          <w:rFonts w:eastAsia="Aptos"/>
          <w:highlight w:val="cyan"/>
          <w:u w:val="single"/>
        </w:rPr>
        <w:t xml:space="preserve"> is </w:t>
      </w:r>
      <w:r w:rsidRPr="00992961">
        <w:rPr>
          <w:rFonts w:eastAsia="Aptos"/>
          <w:b/>
          <w:iCs/>
          <w:highlight w:val="cyan"/>
          <w:u w:val="single"/>
          <w:bdr w:val="single" w:sz="8" w:space="0" w:color="auto"/>
        </w:rPr>
        <w:t>far greater</w:t>
      </w:r>
      <w:r w:rsidRPr="00992961">
        <w:rPr>
          <w:rFonts w:eastAsia="Aptos"/>
          <w:sz w:val="16"/>
        </w:rPr>
        <w:t xml:space="preserve">: </w:t>
      </w:r>
      <w:r w:rsidRPr="00992961">
        <w:rPr>
          <w:rFonts w:eastAsia="Aptos"/>
          <w:u w:val="single"/>
        </w:rPr>
        <w:t xml:space="preserve">40% of CEOs say their </w:t>
      </w:r>
      <w:r w:rsidRPr="00992961">
        <w:rPr>
          <w:rFonts w:eastAsia="Aptos"/>
          <w:highlight w:val="cyan"/>
          <w:u w:val="single"/>
        </w:rPr>
        <w:t>companies won’t survive</w:t>
      </w:r>
      <w:r w:rsidRPr="00992961">
        <w:rPr>
          <w:rFonts w:eastAsia="Aptos"/>
          <w:u w:val="single"/>
        </w:rPr>
        <w:t xml:space="preserve"> the next decade </w:t>
      </w:r>
      <w:r w:rsidRPr="00992961">
        <w:rPr>
          <w:rFonts w:eastAsia="Aptos"/>
          <w:highlight w:val="cyan"/>
          <w:u w:val="single"/>
        </w:rPr>
        <w:t xml:space="preserve">if they don’t </w:t>
      </w:r>
      <w:r w:rsidRPr="00992961">
        <w:rPr>
          <w:rFonts w:eastAsia="Aptos"/>
          <w:b/>
          <w:iCs/>
          <w:highlight w:val="cyan"/>
          <w:u w:val="single"/>
          <w:bdr w:val="single" w:sz="8" w:space="0" w:color="auto"/>
        </w:rPr>
        <w:t>chart</w:t>
      </w:r>
      <w:r w:rsidRPr="00992961">
        <w:rPr>
          <w:rFonts w:eastAsia="Aptos"/>
          <w:highlight w:val="cyan"/>
          <w:u w:val="single"/>
        </w:rPr>
        <w:t xml:space="preserve"> a </w:t>
      </w:r>
      <w:r w:rsidRPr="00992961">
        <w:rPr>
          <w:rFonts w:eastAsia="Aptos"/>
          <w:b/>
          <w:iCs/>
          <w:highlight w:val="cyan"/>
          <w:u w:val="single"/>
          <w:bdr w:val="single" w:sz="8" w:space="0" w:color="auto"/>
        </w:rPr>
        <w:t>new path</w:t>
      </w:r>
      <w:r w:rsidRPr="00992961">
        <w:rPr>
          <w:rFonts w:eastAsia="Aptos"/>
          <w:b/>
          <w:iCs/>
          <w:u w:val="single"/>
          <w:bdr w:val="single" w:sz="8" w:space="0" w:color="auto"/>
        </w:rPr>
        <w:t>.</w:t>
      </w:r>
      <w:r w:rsidRPr="00992961">
        <w:rPr>
          <w:rFonts w:eastAsia="Aptos"/>
          <w:u w:val="single"/>
        </w:rPr>
        <w:t xml:space="preserve"> </w:t>
      </w:r>
    </w:p>
    <w:p w14:paraId="74B1E60D" w14:textId="77777777" w:rsidR="00992961" w:rsidRPr="00992961" w:rsidRDefault="00992961" w:rsidP="00992961">
      <w:pPr>
        <w:rPr>
          <w:rFonts w:eastAsia="Aptos"/>
          <w:sz w:val="16"/>
        </w:rPr>
      </w:pPr>
      <w:r w:rsidRPr="00992961">
        <w:rPr>
          <w:rFonts w:eastAsia="Aptos"/>
          <w:sz w:val="16"/>
        </w:rPr>
        <w:t xml:space="preserve">The </w:t>
      </w:r>
      <w:r w:rsidRPr="00992961">
        <w:rPr>
          <w:rFonts w:eastAsia="Aptos"/>
          <w:u w:val="single"/>
        </w:rPr>
        <w:t>data on</w:t>
      </w:r>
      <w:r w:rsidRPr="00992961">
        <w:rPr>
          <w:rFonts w:eastAsia="Aptos"/>
          <w:sz w:val="16"/>
        </w:rPr>
        <w:t xml:space="preserve"> global </w:t>
      </w:r>
      <w:r w:rsidRPr="00992961">
        <w:rPr>
          <w:rFonts w:eastAsia="Aptos"/>
          <w:u w:val="single"/>
        </w:rPr>
        <w:t>M&amp;A transactions</w:t>
      </w:r>
      <w:r w:rsidRPr="00992961">
        <w:rPr>
          <w:rFonts w:eastAsia="Aptos"/>
          <w:sz w:val="16"/>
        </w:rPr>
        <w:t xml:space="preserve"> across all sectors in the first half of 2025 </w:t>
      </w:r>
      <w:r w:rsidRPr="00992961">
        <w:rPr>
          <w:rFonts w:eastAsia="Aptos"/>
          <w:u w:val="single"/>
        </w:rPr>
        <w:t>reflects this tension between understandable caution in the face of greater uncertainty</w:t>
      </w:r>
      <w:r w:rsidRPr="00992961">
        <w:rPr>
          <w:rFonts w:eastAsia="Aptos"/>
          <w:sz w:val="16"/>
        </w:rPr>
        <w:t xml:space="preserve"> and, at the same time, urgency about moving forward with transformation plans. </w:t>
      </w:r>
      <w:r w:rsidRPr="00992961">
        <w:rPr>
          <w:rFonts w:eastAsia="Aptos"/>
          <w:highlight w:val="cyan"/>
          <w:u w:val="single"/>
        </w:rPr>
        <w:t>If</w:t>
      </w:r>
      <w:r w:rsidRPr="00992961">
        <w:rPr>
          <w:rFonts w:eastAsia="Aptos"/>
          <w:u w:val="single"/>
        </w:rPr>
        <w:t xml:space="preserve"> the </w:t>
      </w:r>
      <w:r w:rsidRPr="00992961">
        <w:rPr>
          <w:rFonts w:eastAsia="Aptos"/>
          <w:b/>
          <w:iCs/>
          <w:u w:val="single"/>
          <w:bdr w:val="single" w:sz="8" w:space="0" w:color="auto"/>
        </w:rPr>
        <w:t xml:space="preserve">current </w:t>
      </w:r>
      <w:r w:rsidRPr="00992961">
        <w:rPr>
          <w:rFonts w:eastAsia="Aptos"/>
          <w:b/>
          <w:iCs/>
          <w:highlight w:val="cyan"/>
          <w:u w:val="single"/>
          <w:bdr w:val="single" w:sz="8" w:space="0" w:color="auto"/>
        </w:rPr>
        <w:t>pace</w:t>
      </w:r>
      <w:r w:rsidRPr="00992961">
        <w:rPr>
          <w:rFonts w:eastAsia="Aptos"/>
          <w:highlight w:val="cyan"/>
          <w:u w:val="single"/>
        </w:rPr>
        <w:t xml:space="preserve"> of dealmaking continues, </w:t>
      </w:r>
      <w:r w:rsidRPr="00992961">
        <w:rPr>
          <w:rFonts w:eastAsia="Aptos"/>
          <w:b/>
          <w:iCs/>
          <w:highlight w:val="cyan"/>
          <w:u w:val="single"/>
          <w:bdr w:val="single" w:sz="8" w:space="0" w:color="auto"/>
        </w:rPr>
        <w:t>total</w:t>
      </w:r>
      <w:r w:rsidRPr="00992961">
        <w:rPr>
          <w:rFonts w:eastAsia="Aptos"/>
          <w:u w:val="single"/>
        </w:rPr>
        <w:t xml:space="preserve"> deal </w:t>
      </w:r>
      <w:r w:rsidRPr="00992961">
        <w:rPr>
          <w:rFonts w:eastAsia="Aptos"/>
          <w:b/>
          <w:iCs/>
          <w:highlight w:val="cyan"/>
          <w:u w:val="single"/>
          <w:bdr w:val="single" w:sz="8" w:space="0" w:color="auto"/>
        </w:rPr>
        <w:t>volume</w:t>
      </w:r>
      <w:r w:rsidRPr="00992961">
        <w:rPr>
          <w:rFonts w:eastAsia="Aptos"/>
          <w:u w:val="single"/>
        </w:rPr>
        <w:t xml:space="preserve"> for 2025 may </w:t>
      </w:r>
      <w:r w:rsidRPr="00992961">
        <w:rPr>
          <w:rFonts w:eastAsia="Aptos"/>
          <w:highlight w:val="cyan"/>
          <w:u w:val="single"/>
        </w:rPr>
        <w:t xml:space="preserve">fall below </w:t>
      </w:r>
      <w:proofErr w:type="gramStart"/>
      <w:r w:rsidRPr="00992961">
        <w:rPr>
          <w:rFonts w:eastAsia="Aptos"/>
          <w:highlight w:val="cyan"/>
          <w:u w:val="single"/>
        </w:rPr>
        <w:t>45,000—</w:t>
      </w:r>
      <w:proofErr w:type="gramEnd"/>
      <w:r w:rsidRPr="00992961">
        <w:rPr>
          <w:rFonts w:eastAsia="Aptos"/>
          <w:highlight w:val="cyan"/>
          <w:u w:val="single"/>
        </w:rPr>
        <w:t xml:space="preserve">the </w:t>
      </w:r>
      <w:r w:rsidRPr="00992961">
        <w:rPr>
          <w:rFonts w:eastAsia="Aptos"/>
          <w:b/>
          <w:iCs/>
          <w:highlight w:val="cyan"/>
          <w:u w:val="single"/>
          <w:bdr w:val="single" w:sz="8" w:space="0" w:color="auto"/>
        </w:rPr>
        <w:t>lowest</w:t>
      </w:r>
      <w:r w:rsidRPr="00992961">
        <w:rPr>
          <w:rFonts w:eastAsia="Aptos"/>
          <w:u w:val="single"/>
        </w:rPr>
        <w:t xml:space="preserve"> level </w:t>
      </w:r>
      <w:r w:rsidRPr="00992961">
        <w:rPr>
          <w:rFonts w:eastAsia="Aptos"/>
          <w:highlight w:val="cyan"/>
          <w:u w:val="single"/>
        </w:rPr>
        <w:t>in</w:t>
      </w:r>
      <w:r w:rsidRPr="00992961">
        <w:rPr>
          <w:rFonts w:eastAsia="Aptos"/>
          <w:u w:val="single"/>
        </w:rPr>
        <w:t xml:space="preserve"> more than </w:t>
      </w:r>
      <w:r w:rsidRPr="00992961">
        <w:rPr>
          <w:rFonts w:eastAsia="Aptos"/>
          <w:highlight w:val="cyan"/>
          <w:u w:val="single"/>
        </w:rPr>
        <w:t xml:space="preserve">a </w:t>
      </w:r>
      <w:r w:rsidRPr="00992961">
        <w:rPr>
          <w:rFonts w:eastAsia="Aptos"/>
          <w:b/>
          <w:iCs/>
          <w:highlight w:val="cyan"/>
          <w:u w:val="single"/>
          <w:bdr w:val="single" w:sz="8" w:space="0" w:color="auto"/>
        </w:rPr>
        <w:t>decade</w:t>
      </w:r>
      <w:r w:rsidRPr="00992961">
        <w:rPr>
          <w:rFonts w:eastAsia="Aptos"/>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992961">
        <w:rPr>
          <w:rFonts w:eastAsia="Aptos"/>
          <w:u w:val="single"/>
        </w:rPr>
        <w:t>overall deal activity remains subdued</w:t>
      </w:r>
      <w:r w:rsidRPr="00992961">
        <w:rPr>
          <w:rFonts w:eastAsia="Aptos"/>
          <w:sz w:val="16"/>
        </w:rPr>
        <w:t xml:space="preserve"> in most countries, there are exceptions—for instance, India and the Middle East, where deal volumes increased by 18% and 13%, respectively. </w:t>
      </w:r>
    </w:p>
    <w:p w14:paraId="67D37921"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US AI lead prevents </w:t>
      </w:r>
      <w:r w:rsidRPr="00992961">
        <w:rPr>
          <w:rFonts w:eastAsia="Times New Roman"/>
          <w:b/>
          <w:iCs/>
          <w:sz w:val="26"/>
          <w:u w:val="single"/>
        </w:rPr>
        <w:t>decisive</w:t>
      </w:r>
      <w:r w:rsidRPr="00992961">
        <w:rPr>
          <w:rFonts w:eastAsia="Times New Roman"/>
          <w:b/>
          <w:iCs/>
          <w:sz w:val="26"/>
        </w:rPr>
        <w:t xml:space="preserve"> Chinese military dominance---extinction. </w:t>
      </w:r>
    </w:p>
    <w:p w14:paraId="36DAE34C" w14:textId="77777777" w:rsidR="00992961" w:rsidRPr="00992961" w:rsidRDefault="00992961" w:rsidP="00992961">
      <w:pPr>
        <w:rPr>
          <w:rFonts w:eastAsia="Aptos"/>
        </w:rPr>
      </w:pPr>
      <w:r w:rsidRPr="00992961">
        <w:rPr>
          <w:rFonts w:eastAsia="Aptos"/>
          <w:b/>
          <w:bCs/>
          <w:sz w:val="26"/>
        </w:rPr>
        <w:t>Aschenbrenner 24</w:t>
      </w:r>
      <w:r w:rsidRPr="00992961">
        <w:rPr>
          <w:rFonts w:eastAsia="Aptos"/>
        </w:rPr>
        <w:t>, Research Affiliate at the Global Priorities Institute at Oxford University, Emergent Ventures Grantee at the Mercatus Center at George Mason University. (Leopold, June, “</w:t>
      </w:r>
      <w:proofErr w:type="spellStart"/>
      <w:r w:rsidRPr="00992961">
        <w:rPr>
          <w:rFonts w:eastAsia="Aptos"/>
        </w:rPr>
        <w:t>IIId</w:t>
      </w:r>
      <w:proofErr w:type="spellEnd"/>
      <w:r w:rsidRPr="00992961">
        <w:rPr>
          <w:rFonts w:eastAsia="Aptos"/>
        </w:rPr>
        <w:t>. The Free World Must Prevail,” Situational Awareness: The Decade Ahead, https://situational-awareness.ai/the-free-world-must-prevail/#Whoever_leads_on_superintelligence_will_have_a_decisive_military_advantage)</w:t>
      </w:r>
    </w:p>
    <w:p w14:paraId="064E9B34" w14:textId="77777777" w:rsidR="00992961" w:rsidRPr="00992961" w:rsidRDefault="00992961" w:rsidP="00992961">
      <w:pPr>
        <w:rPr>
          <w:rFonts w:eastAsia="Aptos"/>
          <w:sz w:val="16"/>
        </w:rPr>
      </w:pPr>
      <w:r w:rsidRPr="00992961">
        <w:rPr>
          <w:rFonts w:eastAsia="Aptos"/>
          <w:b/>
          <w:iCs/>
          <w:highlight w:val="cyan"/>
          <w:u w:val="single"/>
          <w:bdr w:val="single" w:sz="8" w:space="0" w:color="auto"/>
        </w:rPr>
        <w:t>Superintelligence</w:t>
      </w:r>
      <w:r w:rsidRPr="00992961">
        <w:rPr>
          <w:rFonts w:eastAsia="Aptos"/>
          <w:sz w:val="16"/>
        </w:rPr>
        <w:t xml:space="preserve"> </w:t>
      </w:r>
      <w:r w:rsidRPr="00992961">
        <w:rPr>
          <w:rFonts w:eastAsia="Aptos"/>
          <w:u w:val="single"/>
        </w:rPr>
        <w:t>will be the</w:t>
      </w:r>
      <w:r w:rsidRPr="00992961">
        <w:rPr>
          <w:rFonts w:eastAsia="Aptos"/>
          <w:sz w:val="16"/>
        </w:rPr>
        <w:t xml:space="preserve"> most powerful technology—and </w:t>
      </w:r>
      <w:r w:rsidRPr="00992961">
        <w:rPr>
          <w:rFonts w:eastAsia="Aptos"/>
          <w:b/>
          <w:iCs/>
          <w:u w:val="single"/>
          <w:bdr w:val="single" w:sz="8" w:space="0" w:color="auto"/>
        </w:rPr>
        <w:t>most powerful weapon</w:t>
      </w:r>
      <w:r w:rsidRPr="00992961">
        <w:rPr>
          <w:rFonts w:eastAsia="Aptos"/>
          <w:sz w:val="16"/>
        </w:rPr>
        <w:t>—</w:t>
      </w:r>
      <w:r w:rsidRPr="00992961">
        <w:rPr>
          <w:rFonts w:eastAsia="Aptos"/>
          <w:u w:val="single"/>
        </w:rPr>
        <w:t xml:space="preserve">mankind has ever developed. It will give a decisive military advantage, perhaps </w:t>
      </w:r>
      <w:r w:rsidRPr="00992961">
        <w:rPr>
          <w:rFonts w:eastAsia="Aptos"/>
          <w:highlight w:val="cyan"/>
          <w:u w:val="single"/>
        </w:rPr>
        <w:t xml:space="preserve">comparable </w:t>
      </w:r>
      <w:r w:rsidRPr="00992961">
        <w:rPr>
          <w:rFonts w:eastAsia="Aptos"/>
          <w:b/>
          <w:iCs/>
          <w:highlight w:val="cyan"/>
          <w:u w:val="single"/>
          <w:bdr w:val="single" w:sz="8" w:space="0" w:color="auto"/>
        </w:rPr>
        <w:t>only</w:t>
      </w:r>
      <w:r w:rsidRPr="00992961">
        <w:rPr>
          <w:rFonts w:eastAsia="Aptos"/>
          <w:highlight w:val="cyan"/>
          <w:u w:val="single"/>
        </w:rPr>
        <w:t xml:space="preserve"> with nuc</w:t>
      </w:r>
      <w:r w:rsidRPr="00992961">
        <w:rPr>
          <w:rFonts w:eastAsia="Aptos"/>
          <w:u w:val="single"/>
        </w:rPr>
        <w:t>lear weapon</w:t>
      </w:r>
      <w:r w:rsidRPr="00992961">
        <w:rPr>
          <w:rFonts w:eastAsia="Aptos"/>
          <w:highlight w:val="cyan"/>
          <w:u w:val="single"/>
        </w:rPr>
        <w:t>s</w:t>
      </w:r>
      <w:r w:rsidRPr="00992961">
        <w:rPr>
          <w:rFonts w:eastAsia="Aptos"/>
          <w:u w:val="single"/>
        </w:rPr>
        <w:t xml:space="preserve">. Authoritarians could use superintelligence for </w:t>
      </w:r>
      <w:r w:rsidRPr="00992961">
        <w:rPr>
          <w:rFonts w:eastAsia="Aptos"/>
          <w:b/>
          <w:iCs/>
          <w:u w:val="single"/>
          <w:bdr w:val="single" w:sz="8" w:space="0" w:color="auto"/>
        </w:rPr>
        <w:t>world conquest</w:t>
      </w:r>
      <w:r w:rsidRPr="00992961">
        <w:rPr>
          <w:rFonts w:eastAsia="Aptos"/>
          <w:u w:val="single"/>
        </w:rPr>
        <w:t xml:space="preserve">, and to enforce total control internally. Rogue </w:t>
      </w:r>
      <w:proofErr w:type="gramStart"/>
      <w:r w:rsidRPr="00992961">
        <w:rPr>
          <w:rFonts w:eastAsia="Aptos"/>
          <w:u w:val="single"/>
        </w:rPr>
        <w:t>states</w:t>
      </w:r>
      <w:proofErr w:type="gramEnd"/>
      <w:r w:rsidRPr="00992961">
        <w:rPr>
          <w:rFonts w:eastAsia="Aptos"/>
          <w:u w:val="single"/>
        </w:rPr>
        <w:t xml:space="preserve"> could use it to </w:t>
      </w:r>
      <w:r w:rsidRPr="00992961">
        <w:rPr>
          <w:rFonts w:eastAsia="Aptos"/>
          <w:b/>
          <w:iCs/>
          <w:u w:val="single"/>
          <w:bdr w:val="single" w:sz="8" w:space="0" w:color="auto"/>
        </w:rPr>
        <w:t>threaten annihilation</w:t>
      </w:r>
      <w:r w:rsidRPr="00992961">
        <w:rPr>
          <w:rFonts w:eastAsia="Aptos"/>
          <w:u w:val="single"/>
        </w:rPr>
        <w:t xml:space="preserve">. And though many count them out, once the </w:t>
      </w:r>
      <w:r w:rsidRPr="00992961">
        <w:rPr>
          <w:rFonts w:eastAsia="Aptos"/>
          <w:b/>
          <w:iCs/>
          <w:u w:val="single"/>
          <w:bdr w:val="single" w:sz="8" w:space="0" w:color="auto"/>
        </w:rPr>
        <w:t>CCP</w:t>
      </w:r>
      <w:r w:rsidRPr="00992961">
        <w:rPr>
          <w:rFonts w:eastAsia="Aptos"/>
          <w:u w:val="single"/>
        </w:rPr>
        <w:t xml:space="preserve"> wakes up to AGI it has a </w:t>
      </w:r>
      <w:r w:rsidRPr="00992961">
        <w:rPr>
          <w:rFonts w:eastAsia="Aptos"/>
          <w:b/>
          <w:iCs/>
          <w:u w:val="single"/>
          <w:bdr w:val="single" w:sz="8" w:space="0" w:color="auto"/>
        </w:rPr>
        <w:t>clear path</w:t>
      </w:r>
      <w:r w:rsidRPr="00992961">
        <w:rPr>
          <w:rFonts w:eastAsia="Aptos"/>
          <w:u w:val="single"/>
        </w:rPr>
        <w:t xml:space="preserve"> to being competitive </w:t>
      </w:r>
      <w:r w:rsidRPr="00992961">
        <w:rPr>
          <w:rFonts w:eastAsia="Aptos"/>
          <w:sz w:val="16"/>
        </w:rPr>
        <w:t>(at least until and unless we drastically improve US AI lab security).</w:t>
      </w:r>
    </w:p>
    <w:p w14:paraId="10A4BD09" w14:textId="77777777" w:rsidR="00992961" w:rsidRPr="00992961" w:rsidRDefault="00992961" w:rsidP="00992961">
      <w:pPr>
        <w:rPr>
          <w:rFonts w:eastAsia="Aptos"/>
          <w:sz w:val="16"/>
        </w:rPr>
      </w:pPr>
      <w:r w:rsidRPr="00992961">
        <w:rPr>
          <w:rFonts w:eastAsia="Aptos"/>
          <w:u w:val="single"/>
        </w:rPr>
        <w:t xml:space="preserve">Every month of lead will matter for safety too. We face the greatest risks if we are </w:t>
      </w:r>
      <w:r w:rsidRPr="00992961">
        <w:rPr>
          <w:rFonts w:eastAsia="Aptos"/>
          <w:b/>
          <w:iCs/>
          <w:u w:val="single"/>
          <w:bdr w:val="single" w:sz="8" w:space="0" w:color="auto"/>
        </w:rPr>
        <w:t>locked in a tight race</w:t>
      </w:r>
      <w:r w:rsidRPr="00992961">
        <w:rPr>
          <w:rFonts w:eastAsia="Aptos"/>
          <w:u w:val="single"/>
        </w:rPr>
        <w:t xml:space="preserve">, democratic allies and authoritarian competitors each racing through the </w:t>
      </w:r>
      <w:r w:rsidRPr="00992961">
        <w:rPr>
          <w:rFonts w:eastAsia="Aptos"/>
          <w:b/>
          <w:iCs/>
          <w:u w:val="single"/>
          <w:bdr w:val="single" w:sz="8" w:space="0" w:color="auto"/>
        </w:rPr>
        <w:t>already-precarious intelligence explosion</w:t>
      </w:r>
      <w:r w:rsidRPr="00992961">
        <w:rPr>
          <w:rFonts w:eastAsia="Aptos"/>
          <w:u w:val="single"/>
        </w:rPr>
        <w:t xml:space="preserve"> at breakneck pace—forced to throw any caution by the wayside, fearing the other getting superintelligence first.</w:t>
      </w:r>
      <w:r w:rsidRPr="00992961">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AF4BD04" w14:textId="77777777" w:rsidR="00992961" w:rsidRPr="00992961" w:rsidRDefault="00992961" w:rsidP="00992961">
      <w:pPr>
        <w:rPr>
          <w:rFonts w:eastAsia="Aptos"/>
          <w:sz w:val="16"/>
        </w:rPr>
      </w:pPr>
      <w:r w:rsidRPr="00992961">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A040584" w14:textId="77777777" w:rsidR="00992961" w:rsidRPr="00992961" w:rsidRDefault="00992961" w:rsidP="00992961">
      <w:pPr>
        <w:rPr>
          <w:rFonts w:eastAsia="Aptos"/>
          <w:sz w:val="16"/>
        </w:rPr>
      </w:pPr>
      <w:r w:rsidRPr="00992961">
        <w:rPr>
          <w:rFonts w:eastAsia="Aptos"/>
          <w:sz w:val="16"/>
        </w:rPr>
        <w:t>Whoever leads on superintelligence will have a decisive military advantage</w:t>
      </w:r>
    </w:p>
    <w:p w14:paraId="4754623C" w14:textId="77777777" w:rsidR="00992961" w:rsidRPr="00992961" w:rsidRDefault="00992961" w:rsidP="00992961">
      <w:pPr>
        <w:rPr>
          <w:rFonts w:eastAsia="Aptos"/>
          <w:u w:val="single"/>
        </w:rPr>
      </w:pPr>
      <w:r w:rsidRPr="00992961">
        <w:rPr>
          <w:rFonts w:eastAsia="Aptos"/>
          <w:u w:val="single"/>
        </w:rPr>
        <w:t>Superintelligence is not just any other technology—</w:t>
      </w:r>
      <w:r w:rsidRPr="00992961">
        <w:rPr>
          <w:rFonts w:eastAsia="Aptos"/>
          <w:b/>
          <w:iCs/>
          <w:u w:val="single"/>
          <w:bdr w:val="single" w:sz="8" w:space="0" w:color="auto"/>
        </w:rPr>
        <w:t>hypersonic</w:t>
      </w:r>
      <w:r w:rsidRPr="00992961">
        <w:rPr>
          <w:rFonts w:eastAsia="Aptos"/>
          <w:u w:val="single"/>
        </w:rPr>
        <w:t xml:space="preserve"> missiles, </w:t>
      </w:r>
      <w:r w:rsidRPr="00992961">
        <w:rPr>
          <w:rFonts w:eastAsia="Aptos"/>
          <w:b/>
          <w:iCs/>
          <w:u w:val="single"/>
          <w:bdr w:val="single" w:sz="8" w:space="0" w:color="auto"/>
        </w:rPr>
        <w:t>stealth</w:t>
      </w:r>
      <w:r w:rsidRPr="00992961">
        <w:rPr>
          <w:rFonts w:eastAsia="Aptos"/>
          <w:u w:val="single"/>
        </w:rPr>
        <w:t xml:space="preserve">, and so on—where US and liberal democracies’ leadership is </w:t>
      </w:r>
      <w:r w:rsidRPr="00992961">
        <w:rPr>
          <w:rFonts w:eastAsia="Aptos"/>
          <w:b/>
          <w:iCs/>
          <w:u w:val="single"/>
          <w:bdr w:val="single" w:sz="8" w:space="0" w:color="auto"/>
        </w:rPr>
        <w:t>highly desirable</w:t>
      </w:r>
      <w:r w:rsidRPr="00992961">
        <w:rPr>
          <w:rFonts w:eastAsia="Aptos"/>
          <w:u w:val="single"/>
        </w:rPr>
        <w:t xml:space="preserve">, but </w:t>
      </w:r>
      <w:r w:rsidRPr="00992961">
        <w:rPr>
          <w:rFonts w:eastAsia="Aptos"/>
          <w:b/>
          <w:iCs/>
          <w:u w:val="single"/>
          <w:bdr w:val="single" w:sz="8" w:space="0" w:color="auto"/>
        </w:rPr>
        <w:t>not strictly necessary</w:t>
      </w:r>
      <w:r w:rsidRPr="00992961">
        <w:rPr>
          <w:rFonts w:eastAsia="Aptos"/>
          <w:u w:val="single"/>
        </w:rPr>
        <w:t xml:space="preserve">. The military balance of power can be kept if the US </w:t>
      </w:r>
      <w:r w:rsidRPr="00992961">
        <w:rPr>
          <w:rFonts w:eastAsia="Aptos"/>
          <w:b/>
          <w:iCs/>
          <w:u w:val="single"/>
          <w:bdr w:val="single" w:sz="8" w:space="0" w:color="auto"/>
        </w:rPr>
        <w:t>falls behind</w:t>
      </w:r>
      <w:r w:rsidRPr="00992961">
        <w:rPr>
          <w:rFonts w:eastAsia="Aptos"/>
          <w:u w:val="single"/>
        </w:rPr>
        <w:t xml:space="preserve"> on one or a couple such technologies; these technologies matter a great </w:t>
      </w:r>
      <w:proofErr w:type="gramStart"/>
      <w:r w:rsidRPr="00992961">
        <w:rPr>
          <w:rFonts w:eastAsia="Aptos"/>
          <w:u w:val="single"/>
        </w:rPr>
        <w:t>deal, but</w:t>
      </w:r>
      <w:proofErr w:type="gramEnd"/>
      <w:r w:rsidRPr="00992961">
        <w:rPr>
          <w:rFonts w:eastAsia="Aptos"/>
          <w:u w:val="single"/>
        </w:rPr>
        <w:t xml:space="preserve"> can be outweighed by advantages in other areas. </w:t>
      </w:r>
    </w:p>
    <w:p w14:paraId="0B496401" w14:textId="77777777" w:rsidR="00992961" w:rsidRPr="00992961" w:rsidRDefault="00992961" w:rsidP="00992961">
      <w:pPr>
        <w:rPr>
          <w:rFonts w:eastAsia="Aptos"/>
          <w:u w:val="single"/>
        </w:rPr>
      </w:pPr>
      <w:r w:rsidRPr="00992961">
        <w:rPr>
          <w:rFonts w:eastAsia="Aptos"/>
          <w:sz w:val="16"/>
        </w:rPr>
        <w:t xml:space="preserve">The advent of </w:t>
      </w:r>
      <w:r w:rsidRPr="00992961">
        <w:rPr>
          <w:rFonts w:eastAsia="Aptos"/>
          <w:b/>
          <w:iCs/>
          <w:u w:val="single"/>
          <w:bdr w:val="single" w:sz="8" w:space="0" w:color="auto"/>
        </w:rPr>
        <w:t>superintelligence</w:t>
      </w:r>
      <w:r w:rsidRPr="00992961">
        <w:rPr>
          <w:rFonts w:eastAsia="Aptos"/>
          <w:sz w:val="16"/>
        </w:rPr>
        <w:t xml:space="preserve"> </w:t>
      </w:r>
      <w:r w:rsidRPr="00992961">
        <w:rPr>
          <w:rFonts w:eastAsia="Aptos"/>
          <w:u w:val="single"/>
        </w:rPr>
        <w:t xml:space="preserve">will put us in a situation unseen since the advent of the </w:t>
      </w:r>
      <w:r w:rsidRPr="00992961">
        <w:rPr>
          <w:rFonts w:eastAsia="Aptos"/>
          <w:b/>
          <w:iCs/>
          <w:u w:val="single"/>
          <w:bdr w:val="single" w:sz="8" w:space="0" w:color="auto"/>
        </w:rPr>
        <w:t>atomic era</w:t>
      </w:r>
      <w:r w:rsidRPr="00992961">
        <w:rPr>
          <w:rFonts w:eastAsia="Aptos"/>
          <w:u w:val="single"/>
        </w:rPr>
        <w:t xml:space="preserve">: those who have it will wield </w:t>
      </w:r>
      <w:r w:rsidRPr="00992961">
        <w:rPr>
          <w:rFonts w:eastAsia="Aptos"/>
          <w:b/>
          <w:iCs/>
          <w:highlight w:val="cyan"/>
          <w:u w:val="single"/>
          <w:bdr w:val="single" w:sz="8" w:space="0" w:color="auto"/>
        </w:rPr>
        <w:t>complete dominance</w:t>
      </w:r>
      <w:r w:rsidRPr="00992961">
        <w:rPr>
          <w:rFonts w:eastAsia="Aptos"/>
          <w:u w:val="single"/>
        </w:rPr>
        <w:t xml:space="preserve"> over those who don’t.</w:t>
      </w:r>
    </w:p>
    <w:p w14:paraId="198E236D" w14:textId="77777777" w:rsidR="00992961" w:rsidRPr="00992961" w:rsidRDefault="00992961" w:rsidP="00992961">
      <w:pPr>
        <w:rPr>
          <w:rFonts w:eastAsia="Aptos"/>
          <w:sz w:val="16"/>
        </w:rPr>
      </w:pPr>
      <w:r w:rsidRPr="00992961">
        <w:rPr>
          <w:rFonts w:eastAsia="Aptos"/>
          <w:sz w:val="16"/>
        </w:rPr>
        <w:t xml:space="preserve">I’ve previously discussed the vast power of superintelligence. </w:t>
      </w:r>
      <w:r w:rsidRPr="00992961">
        <w:rPr>
          <w:rFonts w:eastAsia="Aptos"/>
          <w:u w:val="single"/>
        </w:rPr>
        <w:t xml:space="preserve">It’ll </w:t>
      </w:r>
      <w:r w:rsidRPr="00992961">
        <w:rPr>
          <w:rFonts w:eastAsia="Aptos"/>
          <w:highlight w:val="cyan"/>
          <w:u w:val="single"/>
        </w:rPr>
        <w:t>mean</w:t>
      </w:r>
      <w:r w:rsidRPr="00992961">
        <w:rPr>
          <w:rFonts w:eastAsia="Aptos"/>
          <w:u w:val="single"/>
        </w:rPr>
        <w:t xml:space="preserve"> having </w:t>
      </w:r>
      <w:r w:rsidRPr="00992961">
        <w:rPr>
          <w:rFonts w:eastAsia="Aptos"/>
          <w:b/>
          <w:iCs/>
          <w:highlight w:val="cyan"/>
          <w:u w:val="single"/>
          <w:bdr w:val="single" w:sz="8" w:space="0" w:color="auto"/>
        </w:rPr>
        <w:t>billions</w:t>
      </w:r>
      <w:r w:rsidRPr="00992961">
        <w:rPr>
          <w:rFonts w:eastAsia="Aptos"/>
          <w:highlight w:val="cyan"/>
          <w:u w:val="single"/>
        </w:rPr>
        <w:t xml:space="preserve"> of automated scientists</w:t>
      </w:r>
      <w:r w:rsidRPr="00992961">
        <w:rPr>
          <w:rFonts w:eastAsia="Aptos"/>
          <w:u w:val="single"/>
        </w:rPr>
        <w:t xml:space="preserve"> and engineers and technicians, each </w:t>
      </w:r>
      <w:r w:rsidRPr="00992961">
        <w:rPr>
          <w:rFonts w:eastAsia="Aptos"/>
          <w:b/>
          <w:iCs/>
          <w:u w:val="single"/>
          <w:bdr w:val="single" w:sz="8" w:space="0" w:color="auto"/>
        </w:rPr>
        <w:t xml:space="preserve">much </w:t>
      </w:r>
      <w:r w:rsidRPr="00992961">
        <w:rPr>
          <w:rFonts w:eastAsia="Aptos"/>
          <w:b/>
          <w:iCs/>
          <w:highlight w:val="cyan"/>
          <w:u w:val="single"/>
          <w:bdr w:val="single" w:sz="8" w:space="0" w:color="auto"/>
        </w:rPr>
        <w:t>smarter than</w:t>
      </w:r>
      <w:r w:rsidRPr="00992961">
        <w:rPr>
          <w:rFonts w:eastAsia="Aptos"/>
          <w:b/>
          <w:iCs/>
          <w:u w:val="single"/>
          <w:bdr w:val="single" w:sz="8" w:space="0" w:color="auto"/>
        </w:rPr>
        <w:t xml:space="preserve"> the smartest </w:t>
      </w:r>
      <w:r w:rsidRPr="00992961">
        <w:rPr>
          <w:rFonts w:eastAsia="Aptos"/>
          <w:b/>
          <w:iCs/>
          <w:highlight w:val="cyan"/>
          <w:u w:val="single"/>
          <w:bdr w:val="single" w:sz="8" w:space="0" w:color="auto"/>
        </w:rPr>
        <w:t>human</w:t>
      </w:r>
      <w:r w:rsidRPr="00992961">
        <w:rPr>
          <w:rFonts w:eastAsia="Aptos"/>
          <w:b/>
          <w:iCs/>
          <w:u w:val="single"/>
          <w:bdr w:val="single" w:sz="8" w:space="0" w:color="auto"/>
        </w:rPr>
        <w:t xml:space="preserve"> scientist</w:t>
      </w:r>
      <w:r w:rsidRPr="00992961">
        <w:rPr>
          <w:rFonts w:eastAsia="Aptos"/>
          <w:b/>
          <w:iCs/>
          <w:highlight w:val="cyan"/>
          <w:u w:val="single"/>
          <w:bdr w:val="single" w:sz="8" w:space="0" w:color="auto"/>
        </w:rPr>
        <w:t>s</w:t>
      </w:r>
      <w:r w:rsidRPr="00992961">
        <w:rPr>
          <w:rFonts w:eastAsia="Aptos"/>
          <w:u w:val="single"/>
        </w:rPr>
        <w:t xml:space="preserve">, furiously </w:t>
      </w:r>
      <w:r w:rsidRPr="00992961">
        <w:rPr>
          <w:rFonts w:eastAsia="Aptos"/>
          <w:highlight w:val="cyan"/>
          <w:u w:val="single"/>
        </w:rPr>
        <w:t xml:space="preserve">inventing </w:t>
      </w:r>
      <w:r w:rsidRPr="00992961">
        <w:rPr>
          <w:rFonts w:eastAsia="Aptos"/>
          <w:b/>
          <w:iCs/>
          <w:highlight w:val="cyan"/>
          <w:u w:val="single"/>
          <w:bdr w:val="single" w:sz="8" w:space="0" w:color="auto"/>
        </w:rPr>
        <w:t>new tech</w:t>
      </w:r>
      <w:r w:rsidRPr="00992961">
        <w:rPr>
          <w:rFonts w:eastAsia="Aptos"/>
          <w:b/>
          <w:iCs/>
          <w:u w:val="single"/>
          <w:bdr w:val="single" w:sz="8" w:space="0" w:color="auto"/>
        </w:rPr>
        <w:t xml:space="preserve">nologies, </w:t>
      </w:r>
      <w:r w:rsidRPr="00992961">
        <w:rPr>
          <w:rFonts w:eastAsia="Aptos"/>
          <w:b/>
          <w:iCs/>
          <w:highlight w:val="cyan"/>
          <w:u w:val="single"/>
          <w:bdr w:val="single" w:sz="8" w:space="0" w:color="auto"/>
        </w:rPr>
        <w:t>day and night</w:t>
      </w:r>
      <w:r w:rsidRPr="00992961">
        <w:rPr>
          <w:rFonts w:eastAsia="Aptos"/>
          <w:u w:val="single"/>
        </w:rPr>
        <w:t>.</w:t>
      </w:r>
      <w:r w:rsidRPr="00992961">
        <w:rPr>
          <w:rFonts w:eastAsia="Aptos"/>
          <w:sz w:val="16"/>
        </w:rPr>
        <w:t xml:space="preserve"> The </w:t>
      </w:r>
      <w:r w:rsidRPr="00992961">
        <w:rPr>
          <w:rFonts w:eastAsia="Aptos"/>
          <w:u w:val="single"/>
        </w:rPr>
        <w:t>acceleration in scientific and technological development will be extraordinary</w:t>
      </w:r>
      <w:r w:rsidRPr="00992961">
        <w:rPr>
          <w:rFonts w:eastAsia="Aptos"/>
          <w:sz w:val="16"/>
        </w:rPr>
        <w:t xml:space="preserve">. As superintelligence is applied to R&amp;D in military technology, </w:t>
      </w:r>
      <w:r w:rsidRPr="00992961">
        <w:rPr>
          <w:rFonts w:eastAsia="Aptos"/>
          <w:u w:val="single"/>
        </w:rPr>
        <w:t>we could quickly go through</w:t>
      </w:r>
      <w:r w:rsidRPr="00992961">
        <w:rPr>
          <w:rFonts w:eastAsia="Aptos"/>
          <w:highlight w:val="cyan"/>
          <w:u w:val="single"/>
        </w:rPr>
        <w:t xml:space="preserve"> </w:t>
      </w:r>
      <w:r w:rsidRPr="00992961">
        <w:rPr>
          <w:rFonts w:eastAsia="Aptos"/>
          <w:b/>
          <w:iCs/>
          <w:highlight w:val="cyan"/>
          <w:u w:val="single"/>
          <w:bdr w:val="single" w:sz="8" w:space="0" w:color="auto"/>
        </w:rPr>
        <w:t>decades</w:t>
      </w:r>
      <w:r w:rsidRPr="00992961">
        <w:rPr>
          <w:rFonts w:eastAsia="Aptos"/>
          <w:highlight w:val="cyan"/>
          <w:u w:val="single"/>
        </w:rPr>
        <w:t xml:space="preserve"> of military tech</w:t>
      </w:r>
      <w:r w:rsidRPr="00992961">
        <w:rPr>
          <w:rFonts w:eastAsia="Aptos"/>
          <w:u w:val="single"/>
        </w:rPr>
        <w:t>nological progress.</w:t>
      </w:r>
    </w:p>
    <w:p w14:paraId="7CF1D4C0" w14:textId="77777777" w:rsidR="00992961" w:rsidRPr="00992961" w:rsidRDefault="00992961" w:rsidP="00992961">
      <w:pPr>
        <w:ind w:left="720"/>
        <w:rPr>
          <w:rFonts w:eastAsia="Aptos"/>
          <w:sz w:val="16"/>
        </w:rPr>
      </w:pPr>
      <w:r w:rsidRPr="00992961">
        <w:rPr>
          <w:rFonts w:eastAsia="Aptos"/>
          <w:sz w:val="16"/>
        </w:rPr>
        <w:t xml:space="preserve">The Gulf War, or: What a </w:t>
      </w:r>
      <w:proofErr w:type="gramStart"/>
      <w:r w:rsidRPr="00992961">
        <w:rPr>
          <w:rFonts w:eastAsia="Aptos"/>
          <w:sz w:val="16"/>
        </w:rPr>
        <w:t>few-decades-worth</w:t>
      </w:r>
      <w:proofErr w:type="gramEnd"/>
      <w:r w:rsidRPr="00992961">
        <w:rPr>
          <w:rFonts w:eastAsia="Aptos"/>
          <w:sz w:val="16"/>
        </w:rPr>
        <w:t xml:space="preserve"> of technological lead implies for military power</w:t>
      </w:r>
    </w:p>
    <w:p w14:paraId="647BC6E1" w14:textId="77777777" w:rsidR="00992961" w:rsidRPr="00992961" w:rsidRDefault="00992961" w:rsidP="00992961">
      <w:pPr>
        <w:ind w:left="720"/>
        <w:rPr>
          <w:rFonts w:eastAsia="Aptos"/>
          <w:sz w:val="16"/>
        </w:rPr>
      </w:pPr>
      <w:r w:rsidRPr="00992961">
        <w:rPr>
          <w:rFonts w:eastAsia="Aptos"/>
          <w:sz w:val="16"/>
        </w:rPr>
        <w:t xml:space="preserve">The Gulf War provides a helpful illustration of how a </w:t>
      </w:r>
      <w:proofErr w:type="gramStart"/>
      <w:r w:rsidRPr="00992961">
        <w:rPr>
          <w:rFonts w:eastAsia="Aptos"/>
          <w:sz w:val="16"/>
        </w:rPr>
        <w:t>20-30 year</w:t>
      </w:r>
      <w:proofErr w:type="gramEnd"/>
      <w:r w:rsidRPr="00992961">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B898CC3" w14:textId="77777777" w:rsidR="00992961" w:rsidRPr="00992961" w:rsidRDefault="00992961" w:rsidP="00992961">
      <w:pPr>
        <w:ind w:left="720"/>
        <w:rPr>
          <w:rFonts w:eastAsia="Aptos"/>
          <w:sz w:val="16"/>
        </w:rPr>
      </w:pPr>
      <w:r w:rsidRPr="00992961">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6EA0BAD" w14:textId="77777777" w:rsidR="00992961" w:rsidRPr="00992961" w:rsidRDefault="00992961" w:rsidP="00992961">
      <w:pPr>
        <w:ind w:left="720"/>
        <w:rPr>
          <w:rFonts w:eastAsia="Aptos"/>
          <w:sz w:val="16"/>
        </w:rPr>
      </w:pPr>
      <w:r w:rsidRPr="00992961">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BCEC8FC" w14:textId="77777777" w:rsidR="00992961" w:rsidRPr="00992961" w:rsidRDefault="00992961" w:rsidP="00992961">
      <w:pPr>
        <w:ind w:left="720"/>
        <w:rPr>
          <w:rFonts w:eastAsia="Aptos"/>
          <w:sz w:val="16"/>
        </w:rPr>
      </w:pPr>
      <w:r w:rsidRPr="00992961">
        <w:rPr>
          <w:rFonts w:eastAsia="Aptos"/>
          <w:sz w:val="16"/>
        </w:rPr>
        <w:t>(For a more recent example, recall Iran launching a massive attack of 300 missiles at Israel, “99%” of which were intercepted by superior Israel, US, and allied missile defense.)</w:t>
      </w:r>
    </w:p>
    <w:p w14:paraId="07013CEC" w14:textId="77777777" w:rsidR="00992961" w:rsidRPr="00992961" w:rsidRDefault="00992961" w:rsidP="00992961">
      <w:pPr>
        <w:rPr>
          <w:rFonts w:eastAsia="Aptos"/>
          <w:sz w:val="16"/>
        </w:rPr>
      </w:pPr>
      <w:r w:rsidRPr="00992961">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558AE740" w14:textId="77777777" w:rsidR="00992961" w:rsidRPr="00992961" w:rsidRDefault="00992961" w:rsidP="00992961">
      <w:pPr>
        <w:rPr>
          <w:rFonts w:eastAsia="Aptos"/>
          <w:sz w:val="16"/>
        </w:rPr>
      </w:pPr>
      <w:r w:rsidRPr="00992961">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992961">
        <w:rPr>
          <w:rFonts w:eastAsia="Aptos"/>
          <w:sz w:val="16"/>
        </w:rPr>
        <w:t>couple</w:t>
      </w:r>
      <w:proofErr w:type="gramEnd"/>
      <w:r w:rsidRPr="00992961">
        <w:rPr>
          <w:rFonts w:eastAsia="Aptos"/>
          <w:sz w:val="16"/>
        </w:rPr>
        <w:t xml:space="preserve"> years after that; to stealth and precision that can knock out an enemy before they even know you’re there another couple </w:t>
      </w:r>
      <w:proofErr w:type="gramStart"/>
      <w:r w:rsidRPr="00992961">
        <w:rPr>
          <w:rFonts w:eastAsia="Aptos"/>
          <w:sz w:val="16"/>
        </w:rPr>
        <w:t>years</w:t>
      </w:r>
      <w:proofErr w:type="gramEnd"/>
      <w:r w:rsidRPr="00992961">
        <w:rPr>
          <w:rFonts w:eastAsia="Aptos"/>
          <w:sz w:val="16"/>
        </w:rPr>
        <w:t xml:space="preserve"> after that. </w:t>
      </w:r>
    </w:p>
    <w:p w14:paraId="4CD660F5" w14:textId="77777777" w:rsidR="00992961" w:rsidRPr="00992961" w:rsidRDefault="00992961" w:rsidP="00992961">
      <w:pPr>
        <w:rPr>
          <w:rFonts w:eastAsia="Aptos"/>
          <w:sz w:val="16"/>
        </w:rPr>
      </w:pPr>
      <w:r w:rsidRPr="00992961">
        <w:rPr>
          <w:rFonts w:eastAsia="Aptos"/>
          <w:sz w:val="16"/>
        </w:rPr>
        <w:t xml:space="preserve">That is the situation we will face with the advent of superintelligence: the military technological advances of a century compressed to less than a decade. </w:t>
      </w:r>
      <w:r w:rsidRPr="00992961">
        <w:rPr>
          <w:rFonts w:eastAsia="Aptos"/>
          <w:u w:val="single"/>
        </w:rPr>
        <w:t xml:space="preserve">We’ll </w:t>
      </w:r>
      <w:r w:rsidRPr="00992961">
        <w:rPr>
          <w:rFonts w:eastAsia="Aptos"/>
          <w:highlight w:val="cyan"/>
          <w:u w:val="single"/>
        </w:rPr>
        <w:t xml:space="preserve">see </w:t>
      </w:r>
      <w:r w:rsidRPr="00992961">
        <w:rPr>
          <w:rFonts w:eastAsia="Aptos"/>
          <w:b/>
          <w:iCs/>
          <w:highlight w:val="cyan"/>
          <w:u w:val="single"/>
          <w:bdr w:val="single" w:sz="8" w:space="0" w:color="auto"/>
        </w:rPr>
        <w:t>superhuman hacking</w:t>
      </w:r>
      <w:r w:rsidRPr="00992961">
        <w:rPr>
          <w:rFonts w:eastAsia="Aptos"/>
          <w:highlight w:val="cyan"/>
          <w:u w:val="single"/>
        </w:rPr>
        <w:t xml:space="preserve"> </w:t>
      </w:r>
      <w:r w:rsidRPr="00992961">
        <w:rPr>
          <w:rFonts w:eastAsia="Aptos"/>
          <w:u w:val="single"/>
        </w:rPr>
        <w:t xml:space="preserve">that can cripple much of an adversary’s military force, </w:t>
      </w:r>
      <w:proofErr w:type="spellStart"/>
      <w:r w:rsidRPr="00992961">
        <w:rPr>
          <w:rFonts w:eastAsia="Aptos"/>
          <w:u w:val="single"/>
        </w:rPr>
        <w:t>roboarmies</w:t>
      </w:r>
      <w:proofErr w:type="spellEnd"/>
      <w:r w:rsidRPr="00992961">
        <w:rPr>
          <w:rFonts w:eastAsia="Aptos"/>
          <w:u w:val="single"/>
        </w:rPr>
        <w:t xml:space="preserve"> and autonomous drone swarms, but more importantly </w:t>
      </w:r>
      <w:r w:rsidRPr="00992961">
        <w:rPr>
          <w:rFonts w:eastAsia="Aptos"/>
          <w:b/>
          <w:iCs/>
          <w:u w:val="single"/>
          <w:bdr w:val="single" w:sz="8" w:space="0" w:color="auto"/>
        </w:rPr>
        <w:t xml:space="preserve">completely new </w:t>
      </w:r>
      <w:r w:rsidRPr="00992961">
        <w:rPr>
          <w:rFonts w:eastAsia="Aptos"/>
          <w:b/>
          <w:iCs/>
          <w:highlight w:val="cyan"/>
          <w:u w:val="single"/>
          <w:bdr w:val="single" w:sz="8" w:space="0" w:color="auto"/>
        </w:rPr>
        <w:t>paradigms</w:t>
      </w:r>
      <w:r w:rsidRPr="00992961">
        <w:rPr>
          <w:rFonts w:eastAsia="Aptos"/>
          <w:u w:val="single"/>
        </w:rPr>
        <w:t xml:space="preserve"> we </w:t>
      </w:r>
      <w:r w:rsidRPr="00992961">
        <w:rPr>
          <w:rFonts w:eastAsia="Aptos"/>
          <w:highlight w:val="cyan"/>
          <w:u w:val="single"/>
        </w:rPr>
        <w:t>can’t</w:t>
      </w:r>
      <w:r w:rsidRPr="00992961">
        <w:rPr>
          <w:rFonts w:eastAsia="Aptos"/>
          <w:u w:val="single"/>
        </w:rPr>
        <w:t xml:space="preserve"> yet begin to </w:t>
      </w:r>
      <w:r w:rsidRPr="00992961">
        <w:rPr>
          <w:rFonts w:eastAsia="Aptos"/>
          <w:highlight w:val="cyan"/>
          <w:u w:val="single"/>
        </w:rPr>
        <w:t>imagine</w:t>
      </w:r>
      <w:r w:rsidRPr="00992961">
        <w:rPr>
          <w:rFonts w:eastAsia="Aptos"/>
          <w:u w:val="single"/>
        </w:rPr>
        <w:t xml:space="preserve">, and the inventions of new </w:t>
      </w:r>
      <w:r w:rsidRPr="00992961">
        <w:rPr>
          <w:rFonts w:eastAsia="Aptos"/>
          <w:highlight w:val="cyan"/>
          <w:u w:val="single"/>
        </w:rPr>
        <w:t xml:space="preserve">WMDs with </w:t>
      </w:r>
      <w:r w:rsidRPr="00992961">
        <w:rPr>
          <w:rFonts w:eastAsia="Aptos"/>
          <w:b/>
          <w:iCs/>
          <w:highlight w:val="cyan"/>
          <w:u w:val="single"/>
          <w:bdr w:val="single" w:sz="8" w:space="0" w:color="auto"/>
        </w:rPr>
        <w:t xml:space="preserve">thousandfold increases </w:t>
      </w:r>
      <w:r w:rsidRPr="00992961">
        <w:rPr>
          <w:rFonts w:eastAsia="Aptos"/>
          <w:b/>
          <w:iCs/>
          <w:u w:val="single"/>
          <w:bdr w:val="single" w:sz="8" w:space="0" w:color="auto"/>
        </w:rPr>
        <w:t>in destructive power</w:t>
      </w:r>
      <w:r w:rsidRPr="00992961">
        <w:rPr>
          <w:rFonts w:eastAsia="Aptos"/>
          <w:sz w:val="16"/>
        </w:rPr>
        <w:t xml:space="preserve"> (</w:t>
      </w:r>
      <w:r w:rsidRPr="00992961">
        <w:rPr>
          <w:rFonts w:eastAsia="Aptos"/>
          <w:u w:val="single"/>
        </w:rPr>
        <w:t>and new WMD defenses too, like impenetrable missile defense, that rapidly and repeatedly upend deterrence equilibria</w:t>
      </w:r>
      <w:r w:rsidRPr="00992961">
        <w:rPr>
          <w:rFonts w:eastAsia="Aptos"/>
          <w:sz w:val="16"/>
        </w:rPr>
        <w:t xml:space="preserve">). </w:t>
      </w:r>
    </w:p>
    <w:p w14:paraId="5752879F" w14:textId="77777777" w:rsidR="00992961" w:rsidRPr="00992961" w:rsidRDefault="00992961" w:rsidP="00992961">
      <w:pPr>
        <w:rPr>
          <w:rFonts w:eastAsia="Aptos"/>
          <w:sz w:val="16"/>
        </w:rPr>
      </w:pPr>
      <w:r w:rsidRPr="00992961">
        <w:rPr>
          <w:rFonts w:eastAsia="Aptos"/>
          <w:sz w:val="16"/>
        </w:rPr>
        <w:t xml:space="preserve">And it wouldn’t just be technological progress. As we solve robotics, </w:t>
      </w:r>
      <w:r w:rsidRPr="00992961">
        <w:rPr>
          <w:rFonts w:eastAsia="Aptos"/>
          <w:b/>
          <w:iCs/>
          <w:u w:val="single"/>
          <w:bdr w:val="single" w:sz="8" w:space="0" w:color="auto"/>
        </w:rPr>
        <w:t>labor</w:t>
      </w:r>
      <w:r w:rsidRPr="00992961">
        <w:rPr>
          <w:rFonts w:eastAsia="Aptos"/>
          <w:u w:val="single"/>
        </w:rPr>
        <w:t xml:space="preserve"> will become fully automated, enabling a broader industrial and </w:t>
      </w:r>
      <w:r w:rsidRPr="00992961">
        <w:rPr>
          <w:rFonts w:eastAsia="Aptos"/>
          <w:b/>
          <w:iCs/>
          <w:u w:val="single"/>
          <w:bdr w:val="single" w:sz="8" w:space="0" w:color="auto"/>
        </w:rPr>
        <w:t>economic explosion</w:t>
      </w:r>
      <w:r w:rsidRPr="00992961">
        <w:rPr>
          <w:rFonts w:eastAsia="Aptos"/>
          <w:u w:val="single"/>
        </w:rPr>
        <w:t>, too</w:t>
      </w:r>
      <w:r w:rsidRPr="00992961">
        <w:rPr>
          <w:rFonts w:eastAsia="Aptos"/>
          <w:sz w:val="16"/>
        </w:rPr>
        <w:t xml:space="preserve">. It is plausible growth rates could go into the 10s of percent a year; within at most a decade, the GDP of those with the lead would trounce those behind. </w:t>
      </w:r>
      <w:r w:rsidRPr="00992961">
        <w:rPr>
          <w:rFonts w:eastAsia="Aptos"/>
          <w:u w:val="single"/>
        </w:rPr>
        <w:t xml:space="preserve">Rapidly multiplying robot factories would mean not only a drastic technological edge, but also production capacity to dominate in pure materiel. </w:t>
      </w:r>
      <w:proofErr w:type="gramStart"/>
      <w:r w:rsidRPr="00992961">
        <w:rPr>
          <w:rFonts w:eastAsia="Aptos"/>
          <w:u w:val="single"/>
        </w:rPr>
        <w:t>Think</w:t>
      </w:r>
      <w:proofErr w:type="gramEnd"/>
      <w:r w:rsidRPr="00992961">
        <w:rPr>
          <w:rFonts w:eastAsia="Aptos"/>
          <w:u w:val="single"/>
        </w:rPr>
        <w:t xml:space="preserve"> </w:t>
      </w:r>
      <w:r w:rsidRPr="00992961">
        <w:rPr>
          <w:rFonts w:eastAsia="Aptos"/>
          <w:b/>
          <w:iCs/>
          <w:u w:val="single"/>
          <w:bdr w:val="single" w:sz="8" w:space="0" w:color="auto"/>
        </w:rPr>
        <w:t>millions of missile interceptors</w:t>
      </w:r>
      <w:r w:rsidRPr="00992961">
        <w:rPr>
          <w:rFonts w:eastAsia="Aptos"/>
          <w:u w:val="single"/>
        </w:rPr>
        <w:t xml:space="preserve">; </w:t>
      </w:r>
      <w:r w:rsidRPr="00992961">
        <w:rPr>
          <w:rFonts w:eastAsia="Aptos"/>
          <w:b/>
          <w:iCs/>
          <w:u w:val="single"/>
          <w:bdr w:val="single" w:sz="8" w:space="0" w:color="auto"/>
        </w:rPr>
        <w:t>billions of drones</w:t>
      </w:r>
      <w:r w:rsidRPr="00992961">
        <w:rPr>
          <w:rFonts w:eastAsia="Aptos"/>
          <w:u w:val="single"/>
        </w:rPr>
        <w:t>; and so on.</w:t>
      </w:r>
      <w:r w:rsidRPr="00992961">
        <w:rPr>
          <w:rFonts w:eastAsia="Aptos"/>
          <w:sz w:val="16"/>
        </w:rPr>
        <w:t xml:space="preserve"> </w:t>
      </w:r>
    </w:p>
    <w:p w14:paraId="1429B8D4" w14:textId="77777777" w:rsidR="00992961" w:rsidRPr="00992961" w:rsidRDefault="00992961" w:rsidP="00992961">
      <w:pPr>
        <w:rPr>
          <w:rFonts w:eastAsia="Aptos"/>
          <w:sz w:val="16"/>
        </w:rPr>
      </w:pPr>
      <w:r w:rsidRPr="00992961">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1FA45D3B" w14:textId="77777777" w:rsidR="00992961" w:rsidRPr="00992961" w:rsidRDefault="00992961" w:rsidP="00992961">
      <w:pPr>
        <w:ind w:left="720"/>
        <w:rPr>
          <w:rFonts w:eastAsia="Aptos"/>
          <w:sz w:val="16"/>
        </w:rPr>
      </w:pPr>
      <w:r w:rsidRPr="00992961">
        <w:rPr>
          <w:rFonts w:eastAsia="Aptos"/>
          <w:sz w:val="16"/>
        </w:rPr>
        <w:t>The military advantage would be decisive even against nuclear deterrents</w:t>
      </w:r>
    </w:p>
    <w:p w14:paraId="7F996D75" w14:textId="77777777" w:rsidR="00992961" w:rsidRPr="00992961" w:rsidRDefault="00992961" w:rsidP="00992961">
      <w:pPr>
        <w:ind w:left="720"/>
        <w:rPr>
          <w:rFonts w:eastAsia="Aptos"/>
          <w:sz w:val="16"/>
        </w:rPr>
      </w:pPr>
      <w:r w:rsidRPr="00992961">
        <w:rPr>
          <w:rFonts w:eastAsia="Aptos"/>
          <w:sz w:val="16"/>
        </w:rPr>
        <w:t xml:space="preserve">To be even clearer: it seems likely </w:t>
      </w:r>
      <w:r w:rsidRPr="00992961">
        <w:rPr>
          <w:rFonts w:eastAsia="Aptos"/>
          <w:highlight w:val="cyan"/>
          <w:u w:val="single"/>
        </w:rPr>
        <w:t>the advantage</w:t>
      </w:r>
      <w:r w:rsidRPr="00992961">
        <w:rPr>
          <w:rFonts w:eastAsia="Aptos"/>
          <w:u w:val="single"/>
        </w:rPr>
        <w:t xml:space="preserve"> conferred by superintelligence </w:t>
      </w:r>
      <w:r w:rsidRPr="00992961">
        <w:rPr>
          <w:rFonts w:eastAsia="Aptos"/>
          <w:highlight w:val="cyan"/>
          <w:u w:val="single"/>
        </w:rPr>
        <w:t>would</w:t>
      </w:r>
      <w:r w:rsidRPr="00992961">
        <w:rPr>
          <w:rFonts w:eastAsia="Aptos"/>
          <w:u w:val="single"/>
        </w:rPr>
        <w:t xml:space="preserve"> be decisive enough even to </w:t>
      </w:r>
      <w:r w:rsidRPr="00992961">
        <w:rPr>
          <w:rFonts w:eastAsia="Aptos"/>
          <w:highlight w:val="cyan"/>
          <w:u w:val="single"/>
        </w:rPr>
        <w:t>preemptively take out a</w:t>
      </w:r>
      <w:r w:rsidRPr="00992961">
        <w:rPr>
          <w:rFonts w:eastAsia="Aptos"/>
          <w:u w:val="single"/>
        </w:rPr>
        <w:t xml:space="preserve">n adversary’s </w:t>
      </w:r>
      <w:r w:rsidRPr="00992961">
        <w:rPr>
          <w:rFonts w:eastAsia="Aptos"/>
          <w:highlight w:val="cyan"/>
          <w:u w:val="single"/>
        </w:rPr>
        <w:t>nuclear deterrent</w:t>
      </w:r>
      <w:r w:rsidRPr="00992961">
        <w:rPr>
          <w:rFonts w:eastAsia="Aptos"/>
          <w:u w:val="single"/>
        </w:rPr>
        <w:t>.</w:t>
      </w:r>
      <w:r w:rsidRPr="00992961">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992961">
        <w:rPr>
          <w:rFonts w:eastAsia="Aptos"/>
          <w:sz w:val="16"/>
        </w:rPr>
        <w:t>similar to</w:t>
      </w:r>
      <w:proofErr w:type="gramEnd"/>
      <w:r w:rsidRPr="00992961">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3C091738" w14:textId="77777777" w:rsidR="00992961" w:rsidRPr="00992961" w:rsidRDefault="00992961" w:rsidP="00992961">
      <w:pPr>
        <w:ind w:left="720"/>
        <w:rPr>
          <w:rFonts w:eastAsia="Aptos"/>
          <w:sz w:val="16"/>
        </w:rPr>
      </w:pPr>
      <w:r w:rsidRPr="00992961">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3CC809B" w14:textId="77777777" w:rsidR="00992961" w:rsidRPr="00992961" w:rsidRDefault="00992961" w:rsidP="00992961">
      <w:pPr>
        <w:rPr>
          <w:rFonts w:eastAsia="Aptos"/>
          <w:sz w:val="16"/>
        </w:rPr>
      </w:pPr>
      <w:r w:rsidRPr="00992961">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76E9C2B" w14:textId="77777777" w:rsidR="00992961" w:rsidRPr="00992961" w:rsidRDefault="00992961" w:rsidP="00992961">
      <w:pPr>
        <w:rPr>
          <w:rFonts w:eastAsia="Aptos"/>
          <w:b/>
          <w:iCs/>
          <w:u w:val="single"/>
          <w:bdr w:val="single" w:sz="8" w:space="0" w:color="auto"/>
        </w:rPr>
      </w:pPr>
      <w:r w:rsidRPr="00992961">
        <w:rPr>
          <w:rFonts w:eastAsia="Aptos"/>
          <w:b/>
          <w:iCs/>
          <w:u w:val="single"/>
          <w:bdr w:val="single" w:sz="8" w:space="0" w:color="auto"/>
        </w:rPr>
        <w:t>China can be competitive</w:t>
      </w:r>
    </w:p>
    <w:p w14:paraId="0969D9A4" w14:textId="77777777" w:rsidR="00992961" w:rsidRPr="00992961" w:rsidRDefault="00992961" w:rsidP="00992961">
      <w:pPr>
        <w:rPr>
          <w:rFonts w:eastAsia="Aptos"/>
          <w:sz w:val="16"/>
        </w:rPr>
      </w:pPr>
      <w:r w:rsidRPr="00992961">
        <w:rPr>
          <w:rFonts w:eastAsia="Aptos"/>
          <w:u w:val="single"/>
        </w:rPr>
        <w:t xml:space="preserve">Many seem complacent about China and AGI. The chip export controls have neutered them, and the leading AI labs are in the US and the UK—so we don’t have much to worry about, right? </w:t>
      </w:r>
      <w:r w:rsidRPr="00992961">
        <w:rPr>
          <w:rFonts w:eastAsia="Aptos"/>
          <w:sz w:val="16"/>
        </w:rPr>
        <w:t xml:space="preserve">Chinese LLMs are fine—they are </w:t>
      </w:r>
      <w:proofErr w:type="gramStart"/>
      <w:r w:rsidRPr="00992961">
        <w:rPr>
          <w:rFonts w:eastAsia="Aptos"/>
          <w:sz w:val="16"/>
        </w:rPr>
        <w:t>definitely capable</w:t>
      </w:r>
      <w:proofErr w:type="gramEnd"/>
      <w:r w:rsidRPr="00992961">
        <w:rPr>
          <w:rFonts w:eastAsia="Aptos"/>
          <w:sz w:val="16"/>
        </w:rPr>
        <w:t xml:space="preserve"> of training large </w:t>
      </w:r>
      <w:proofErr w:type="gramStart"/>
      <w:r w:rsidRPr="00992961">
        <w:rPr>
          <w:rFonts w:eastAsia="Aptos"/>
          <w:sz w:val="16"/>
        </w:rPr>
        <w:t>models!—</w:t>
      </w:r>
      <w:proofErr w:type="gramEnd"/>
      <w:r w:rsidRPr="00992961">
        <w:rPr>
          <w:rFonts w:eastAsia="Aptos"/>
          <w:sz w:val="16"/>
        </w:rPr>
        <w:t xml:space="preserve">but they are at best comparable to the second tier of US labs. And even </w:t>
      </w:r>
      <w:r w:rsidRPr="00992961">
        <w:rPr>
          <w:rFonts w:eastAsia="Aptos"/>
          <w:highlight w:val="cyan"/>
          <w:u w:val="single"/>
        </w:rPr>
        <w:t>Chinese models are</w:t>
      </w:r>
      <w:r w:rsidRPr="00992961">
        <w:rPr>
          <w:rFonts w:eastAsia="Aptos"/>
          <w:u w:val="single"/>
        </w:rPr>
        <w:t xml:space="preserve"> often mere </w:t>
      </w:r>
      <w:r w:rsidRPr="00992961">
        <w:rPr>
          <w:rFonts w:eastAsia="Aptos"/>
          <w:b/>
          <w:iCs/>
          <w:highlight w:val="cyan"/>
          <w:u w:val="single"/>
          <w:bdr w:val="single" w:sz="8" w:space="0" w:color="auto"/>
        </w:rPr>
        <w:t>ripoffs</w:t>
      </w:r>
      <w:r w:rsidRPr="00992961">
        <w:rPr>
          <w:rFonts w:eastAsia="Aptos"/>
          <w:highlight w:val="cyan"/>
          <w:u w:val="single"/>
        </w:rPr>
        <w:t xml:space="preserve"> </w:t>
      </w:r>
      <w:r w:rsidRPr="00992961">
        <w:rPr>
          <w:rFonts w:eastAsia="Aptos"/>
          <w:u w:val="single"/>
        </w:rPr>
        <w:t xml:space="preserve">of American </w:t>
      </w:r>
      <w:proofErr w:type="gramStart"/>
      <w:r w:rsidRPr="00992961">
        <w:rPr>
          <w:rFonts w:eastAsia="Aptos"/>
          <w:u w:val="single"/>
        </w:rPr>
        <w:t>open source</w:t>
      </w:r>
      <w:proofErr w:type="gramEnd"/>
      <w:r w:rsidRPr="00992961">
        <w:rPr>
          <w:rFonts w:eastAsia="Aptos"/>
          <w:u w:val="single"/>
        </w:rPr>
        <w:t xml:space="preserve"> releases</w:t>
      </w:r>
      <w:r w:rsidRPr="00992961">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CCF2F03" w14:textId="77777777" w:rsidR="00992961" w:rsidRPr="00992961" w:rsidRDefault="00992961" w:rsidP="00992961">
      <w:pPr>
        <w:rPr>
          <w:rFonts w:eastAsia="Aptos"/>
          <w:u w:val="single"/>
        </w:rPr>
      </w:pPr>
      <w:r w:rsidRPr="00992961">
        <w:rPr>
          <w:rFonts w:eastAsia="Aptos"/>
          <w:highlight w:val="cyan"/>
          <w:u w:val="single"/>
        </w:rPr>
        <w:t>That’s</w:t>
      </w:r>
      <w:r w:rsidRPr="00992961">
        <w:rPr>
          <w:rFonts w:eastAsia="Aptos"/>
          <w:sz w:val="16"/>
        </w:rPr>
        <w:t xml:space="preserve"> </w:t>
      </w:r>
      <w:r w:rsidRPr="00992961">
        <w:rPr>
          <w:rFonts w:eastAsia="Aptos"/>
          <w:u w:val="single"/>
        </w:rPr>
        <w:t>all</w:t>
      </w:r>
      <w:r w:rsidRPr="00992961">
        <w:rPr>
          <w:rFonts w:eastAsia="Aptos"/>
          <w:sz w:val="16"/>
        </w:rPr>
        <w:t xml:space="preserve"> </w:t>
      </w:r>
      <w:r w:rsidRPr="00992961">
        <w:rPr>
          <w:rFonts w:eastAsia="Aptos"/>
          <w:b/>
          <w:iCs/>
          <w:u w:val="single"/>
          <w:bdr w:val="single" w:sz="8" w:space="0" w:color="auto"/>
        </w:rPr>
        <w:t xml:space="preserve">merely </w:t>
      </w:r>
      <w:r w:rsidRPr="00992961">
        <w:rPr>
          <w:rFonts w:eastAsia="Aptos"/>
          <w:b/>
          <w:iCs/>
          <w:highlight w:val="cyan"/>
          <w:u w:val="single"/>
          <w:bdr w:val="single" w:sz="8" w:space="0" w:color="auto"/>
        </w:rPr>
        <w:t>a prelude</w:t>
      </w:r>
      <w:r w:rsidRPr="00992961">
        <w:rPr>
          <w:rFonts w:eastAsia="Aptos"/>
          <w:u w:val="single"/>
        </w:rPr>
        <w:t xml:space="preserve">, however. </w:t>
      </w:r>
      <w:proofErr w:type="gramStart"/>
      <w:r w:rsidRPr="00992961">
        <w:rPr>
          <w:rFonts w:eastAsia="Aptos"/>
          <w:u w:val="single"/>
        </w:rPr>
        <w:t xml:space="preserve">If and </w:t>
      </w:r>
      <w:r w:rsidRPr="00992961">
        <w:rPr>
          <w:rFonts w:eastAsia="Aptos"/>
          <w:highlight w:val="cyan"/>
          <w:u w:val="single"/>
        </w:rPr>
        <w:t>when</w:t>
      </w:r>
      <w:proofErr w:type="gramEnd"/>
      <w:r w:rsidRPr="00992961">
        <w:rPr>
          <w:rFonts w:eastAsia="Aptos"/>
          <w:highlight w:val="cyan"/>
          <w:u w:val="single"/>
        </w:rPr>
        <w:t xml:space="preserve"> the CCP wakes up</w:t>
      </w:r>
      <w:r w:rsidRPr="00992961">
        <w:rPr>
          <w:rFonts w:eastAsia="Aptos"/>
          <w:u w:val="single"/>
        </w:rPr>
        <w:t xml:space="preserve"> to </w:t>
      </w:r>
      <w:r w:rsidRPr="00992961">
        <w:rPr>
          <w:rFonts w:eastAsia="Aptos"/>
          <w:highlight w:val="cyan"/>
          <w:u w:val="single"/>
        </w:rPr>
        <w:t>AGI, we should expect</w:t>
      </w:r>
      <w:r w:rsidRPr="00992961">
        <w:rPr>
          <w:rFonts w:eastAsia="Aptos"/>
          <w:u w:val="single"/>
        </w:rPr>
        <w:t xml:space="preserve"> extraordinary efforts on the part of </w:t>
      </w:r>
      <w:r w:rsidRPr="00992961">
        <w:rPr>
          <w:rFonts w:eastAsia="Aptos"/>
          <w:highlight w:val="cyan"/>
          <w:u w:val="single"/>
        </w:rPr>
        <w:t xml:space="preserve">the CCP to </w:t>
      </w:r>
      <w:r w:rsidRPr="00992961">
        <w:rPr>
          <w:rFonts w:eastAsia="Aptos"/>
          <w:u w:val="single"/>
        </w:rPr>
        <w:t>compete.</w:t>
      </w:r>
      <w:r w:rsidRPr="00992961">
        <w:rPr>
          <w:rFonts w:eastAsia="Aptos"/>
          <w:sz w:val="16"/>
        </w:rPr>
        <w:t xml:space="preserve"> And I think </w:t>
      </w:r>
      <w:r w:rsidRPr="00992961">
        <w:rPr>
          <w:rFonts w:eastAsia="Aptos"/>
          <w:u w:val="single"/>
        </w:rPr>
        <w:t xml:space="preserve">there’s a pretty clear path for China to be in the game: </w:t>
      </w:r>
      <w:r w:rsidRPr="00992961">
        <w:rPr>
          <w:rFonts w:eastAsia="Aptos"/>
          <w:highlight w:val="cyan"/>
          <w:u w:val="single"/>
        </w:rPr>
        <w:t xml:space="preserve">outbuild the US </w:t>
      </w:r>
      <w:r w:rsidRPr="00992961">
        <w:rPr>
          <w:rFonts w:eastAsia="Aptos"/>
          <w:u w:val="single"/>
        </w:rPr>
        <w:t>and steal the algorithms.</w:t>
      </w:r>
    </w:p>
    <w:p w14:paraId="734B5609" w14:textId="77777777" w:rsidR="00992961" w:rsidRPr="00992961" w:rsidRDefault="00992961" w:rsidP="00992961">
      <w:pPr>
        <w:rPr>
          <w:rFonts w:eastAsia="Aptos"/>
          <w:sz w:val="16"/>
        </w:rPr>
      </w:pPr>
      <w:r w:rsidRPr="00992961">
        <w:rPr>
          <w:rFonts w:eastAsia="Aptos"/>
          <w:sz w:val="16"/>
        </w:rPr>
        <w:t>1. Compute</w:t>
      </w:r>
    </w:p>
    <w:p w14:paraId="2C309035" w14:textId="77777777" w:rsidR="00992961" w:rsidRPr="00992961" w:rsidRDefault="00992961" w:rsidP="00992961">
      <w:pPr>
        <w:rPr>
          <w:rFonts w:eastAsia="Aptos"/>
          <w:sz w:val="16"/>
        </w:rPr>
      </w:pPr>
      <w:r w:rsidRPr="00992961">
        <w:rPr>
          <w:rFonts w:eastAsia="Aptos"/>
          <w:sz w:val="16"/>
        </w:rPr>
        <w:t xml:space="preserve">1a. Chips: </w:t>
      </w:r>
      <w:r w:rsidRPr="00992961">
        <w:rPr>
          <w:rFonts w:eastAsia="Aptos"/>
          <w:u w:val="single"/>
        </w:rPr>
        <w:t>China now seems to have demonstrated the ability to manufacture 7nm chips.</w:t>
      </w:r>
      <w:r w:rsidRPr="00992961">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5E18FB52" w14:textId="77777777" w:rsidR="00992961" w:rsidRPr="00992961" w:rsidRDefault="00992961" w:rsidP="00992961">
      <w:pPr>
        <w:rPr>
          <w:rFonts w:eastAsia="Aptos"/>
          <w:sz w:val="16"/>
        </w:rPr>
      </w:pPr>
      <w:r w:rsidRPr="00992961">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992961">
        <w:rPr>
          <w:rFonts w:eastAsia="Aptos"/>
          <w:sz w:val="16"/>
        </w:rPr>
        <w:t>this at</w:t>
      </w:r>
      <w:proofErr w:type="gramEnd"/>
      <w:r w:rsidRPr="00992961">
        <w:rPr>
          <w:rFonts w:eastAsia="Aptos"/>
          <w:sz w:val="16"/>
        </w:rPr>
        <w:t xml:space="preserve"> large scale in a few years. </w:t>
      </w:r>
    </w:p>
    <w:p w14:paraId="7F6E7039" w14:textId="77777777" w:rsidR="00992961" w:rsidRPr="00992961" w:rsidRDefault="00992961" w:rsidP="00992961">
      <w:pPr>
        <w:rPr>
          <w:rFonts w:eastAsia="Aptos"/>
          <w:sz w:val="16"/>
        </w:rPr>
      </w:pPr>
      <w:r w:rsidRPr="00992961">
        <w:rPr>
          <w:rFonts w:eastAsia="Aptos"/>
          <w:u w:val="single"/>
        </w:rPr>
        <w:t xml:space="preserve">Most of the gains in AI chips have come from improved chip design </w:t>
      </w:r>
      <w:r w:rsidRPr="00992961">
        <w:rPr>
          <w:rFonts w:eastAsia="Aptos"/>
          <w:b/>
          <w:iCs/>
          <w:u w:val="single"/>
          <w:bdr w:val="single" w:sz="8" w:space="0" w:color="auto"/>
        </w:rPr>
        <w:t>adapting them for AI use cases</w:t>
      </w:r>
      <w:r w:rsidRPr="00992961">
        <w:rPr>
          <w:rFonts w:eastAsia="Aptos"/>
          <w:sz w:val="16"/>
        </w:rPr>
        <w:t xml:space="preserve"> </w:t>
      </w:r>
      <w:r w:rsidRPr="00992961">
        <w:rPr>
          <w:rFonts w:eastAsia="Aptos"/>
          <w:u w:val="single"/>
        </w:rPr>
        <w:t xml:space="preserve">(and China likely already steals Nvidia chip designs from the Taiwan supply chain). </w:t>
      </w:r>
      <w:r w:rsidRPr="00992961">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992961">
        <w:rPr>
          <w:rFonts w:eastAsia="Aptos"/>
          <w:sz w:val="16"/>
        </w:rPr>
        <w:t>compute</w:t>
      </w:r>
      <w:proofErr w:type="gramEnd"/>
      <w:r w:rsidRPr="00992961">
        <w:rPr>
          <w:rFonts w:eastAsia="Aptos"/>
          <w:sz w:val="16"/>
        </w:rPr>
        <w:t xml:space="preserve"> for the $100B+ and trillion-dollar training clusters in a few years.</w:t>
      </w:r>
    </w:p>
    <w:p w14:paraId="4AD42913" w14:textId="77777777" w:rsidR="00992961" w:rsidRPr="00992961" w:rsidRDefault="00992961" w:rsidP="00992961">
      <w:pPr>
        <w:rPr>
          <w:rFonts w:eastAsia="Aptos"/>
          <w:sz w:val="16"/>
        </w:rPr>
      </w:pPr>
      <w:r w:rsidRPr="00992961">
        <w:rPr>
          <w:rFonts w:eastAsia="Aptos"/>
          <w:sz w:val="16"/>
        </w:rPr>
        <w:t xml:space="preserve">1b. </w:t>
      </w:r>
      <w:r w:rsidRPr="00992961">
        <w:rPr>
          <w:rFonts w:eastAsia="Aptos"/>
          <w:u w:val="single"/>
        </w:rPr>
        <w:t xml:space="preserve">Outbuilding the US: </w:t>
      </w:r>
      <w:r w:rsidRPr="00992961">
        <w:rPr>
          <w:rFonts w:eastAsia="Aptos"/>
          <w:highlight w:val="cyan"/>
          <w:u w:val="single"/>
        </w:rPr>
        <w:t>The</w:t>
      </w:r>
      <w:r w:rsidRPr="00992961">
        <w:rPr>
          <w:rFonts w:eastAsia="Aptos"/>
          <w:u w:val="single"/>
        </w:rPr>
        <w:t xml:space="preserve"> binding </w:t>
      </w:r>
      <w:r w:rsidRPr="00992961">
        <w:rPr>
          <w:rFonts w:eastAsia="Aptos"/>
          <w:highlight w:val="cyan"/>
          <w:u w:val="single"/>
        </w:rPr>
        <w:t>constraint</w:t>
      </w:r>
      <w:r w:rsidRPr="00992961">
        <w:rPr>
          <w:rFonts w:eastAsia="Aptos"/>
          <w:u w:val="single"/>
        </w:rPr>
        <w:t xml:space="preserve"> on the largest training clusters won’t be chips, but </w:t>
      </w:r>
      <w:r w:rsidRPr="00992961">
        <w:rPr>
          <w:rFonts w:eastAsia="Aptos"/>
          <w:b/>
          <w:iCs/>
          <w:highlight w:val="cyan"/>
          <w:u w:val="single"/>
          <w:bdr w:val="single" w:sz="8" w:space="0" w:color="auto"/>
        </w:rPr>
        <w:t>industrial mobilization</w:t>
      </w:r>
      <w:r w:rsidRPr="00992961">
        <w:rPr>
          <w:rFonts w:eastAsia="Aptos"/>
          <w:u w:val="single"/>
        </w:rPr>
        <w:t xml:space="preserve">—perhaps most of all the 100GW of power for the trillion-dollar cluster. But if there’s one thing China can do better than the US </w:t>
      </w:r>
      <w:r w:rsidRPr="00992961">
        <w:rPr>
          <w:rFonts w:eastAsia="Aptos"/>
          <w:b/>
          <w:iCs/>
          <w:u w:val="single"/>
          <w:bdr w:val="single" w:sz="8" w:space="0" w:color="auto"/>
        </w:rPr>
        <w:t>it’s building stuff</w:t>
      </w:r>
      <w:r w:rsidRPr="00992961">
        <w:rPr>
          <w:rFonts w:eastAsia="Aptos"/>
          <w:u w:val="single"/>
        </w:rPr>
        <w:t xml:space="preserve">. </w:t>
      </w:r>
    </w:p>
    <w:p w14:paraId="4838AD2C" w14:textId="77777777" w:rsidR="00992961" w:rsidRPr="00992961" w:rsidRDefault="00992961" w:rsidP="00992961">
      <w:pPr>
        <w:rPr>
          <w:rFonts w:eastAsia="Aptos"/>
          <w:sz w:val="16"/>
        </w:rPr>
      </w:pPr>
      <w:r w:rsidRPr="00992961">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415840B5" w14:textId="77777777" w:rsidR="00992961" w:rsidRPr="00992961" w:rsidRDefault="00992961" w:rsidP="00992961">
      <w:pPr>
        <w:rPr>
          <w:rFonts w:eastAsia="Aptos"/>
          <w:sz w:val="16"/>
        </w:rPr>
      </w:pPr>
      <w:r w:rsidRPr="00992961">
        <w:rPr>
          <w:rFonts w:eastAsia="Aptos"/>
          <w:sz w:val="16"/>
        </w:rPr>
        <w:t>2. Algorithms</w:t>
      </w:r>
    </w:p>
    <w:p w14:paraId="71B743C8" w14:textId="77777777" w:rsidR="00992961" w:rsidRPr="00992961" w:rsidRDefault="00992961" w:rsidP="00992961">
      <w:pPr>
        <w:rPr>
          <w:rFonts w:eastAsia="Aptos"/>
          <w:sz w:val="16"/>
        </w:rPr>
      </w:pPr>
      <w:r w:rsidRPr="00992961">
        <w:rPr>
          <w:rFonts w:eastAsia="Aptos"/>
          <w:sz w:val="16"/>
        </w:rPr>
        <w:t xml:space="preserve">As discussed extensively in Counting the OOMs, scaling </w:t>
      </w:r>
      <w:proofErr w:type="gramStart"/>
      <w:r w:rsidRPr="00992961">
        <w:rPr>
          <w:rFonts w:eastAsia="Aptos"/>
          <w:sz w:val="16"/>
        </w:rPr>
        <w:t>compute</w:t>
      </w:r>
      <w:proofErr w:type="gramEnd"/>
      <w:r w:rsidRPr="00992961">
        <w:rPr>
          <w:rFonts w:eastAsia="Aptos"/>
          <w:sz w:val="16"/>
        </w:rPr>
        <w:t xml:space="preserve"> is only part of the story: algorithmic advances probably </w:t>
      </w:r>
      <w:proofErr w:type="gramStart"/>
      <w:r w:rsidRPr="00992961">
        <w:rPr>
          <w:rFonts w:eastAsia="Aptos"/>
          <w:sz w:val="16"/>
        </w:rPr>
        <w:t>contribute</w:t>
      </w:r>
      <w:proofErr w:type="gramEnd"/>
      <w:r w:rsidRPr="00992961">
        <w:rPr>
          <w:rFonts w:eastAsia="Aptos"/>
          <w:sz w:val="16"/>
        </w:rPr>
        <w:t xml:space="preserve"> at least half of AI progress. We’re developing the key algorithmic breakthroughs for AGI right now (essentially the EUV of algorithms because of the data wall). </w:t>
      </w:r>
    </w:p>
    <w:p w14:paraId="1EB03C4E" w14:textId="77777777" w:rsidR="00992961" w:rsidRPr="00992961" w:rsidRDefault="00992961" w:rsidP="00992961">
      <w:pPr>
        <w:rPr>
          <w:rFonts w:eastAsia="Aptos"/>
          <w:sz w:val="16"/>
        </w:rPr>
      </w:pPr>
      <w:r w:rsidRPr="00992961">
        <w:rPr>
          <w:rFonts w:eastAsia="Aptos"/>
          <w:u w:val="single"/>
        </w:rPr>
        <w:t xml:space="preserve">By default, I expect </w:t>
      </w:r>
      <w:r w:rsidRPr="00992961">
        <w:rPr>
          <w:rFonts w:eastAsia="Aptos"/>
          <w:highlight w:val="cyan"/>
          <w:u w:val="single"/>
        </w:rPr>
        <w:t>Western labs</w:t>
      </w:r>
      <w:r w:rsidRPr="00992961">
        <w:rPr>
          <w:rFonts w:eastAsia="Aptos"/>
          <w:u w:val="single"/>
        </w:rPr>
        <w:t xml:space="preserve"> to be well ahead; they </w:t>
      </w:r>
      <w:r w:rsidRPr="00992961">
        <w:rPr>
          <w:rFonts w:eastAsia="Aptos"/>
          <w:highlight w:val="cyan"/>
          <w:u w:val="single"/>
        </w:rPr>
        <w:t>have</w:t>
      </w:r>
      <w:r w:rsidRPr="00992961">
        <w:rPr>
          <w:rFonts w:eastAsia="Aptos"/>
          <w:u w:val="single"/>
        </w:rPr>
        <w:t xml:space="preserve"> much of </w:t>
      </w:r>
      <w:r w:rsidRPr="00992961">
        <w:rPr>
          <w:rFonts w:eastAsia="Aptos"/>
          <w:highlight w:val="cyan"/>
          <w:u w:val="single"/>
        </w:rPr>
        <w:t xml:space="preserve">the </w:t>
      </w:r>
      <w:r w:rsidRPr="00992961">
        <w:rPr>
          <w:rFonts w:eastAsia="Aptos"/>
          <w:b/>
          <w:iCs/>
          <w:highlight w:val="cyan"/>
          <w:u w:val="single"/>
          <w:bdr w:val="single" w:sz="8" w:space="0" w:color="auto"/>
        </w:rPr>
        <w:t>key talent</w:t>
      </w:r>
      <w:r w:rsidRPr="00992961">
        <w:rPr>
          <w:rFonts w:eastAsia="Aptos"/>
          <w:u w:val="single"/>
        </w:rPr>
        <w:t xml:space="preserve">, and in recent years have developed </w:t>
      </w:r>
      <w:proofErr w:type="gramStart"/>
      <w:r w:rsidRPr="00992961">
        <w:rPr>
          <w:rFonts w:eastAsia="Aptos"/>
          <w:u w:val="single"/>
        </w:rPr>
        <w:t>all of</w:t>
      </w:r>
      <w:proofErr w:type="gramEnd"/>
      <w:r w:rsidRPr="00992961">
        <w:rPr>
          <w:rFonts w:eastAsia="Aptos"/>
          <w:u w:val="single"/>
        </w:rPr>
        <w:t xml:space="preserve"> the key breakthroughs. </w:t>
      </w:r>
      <w:r w:rsidRPr="00992961">
        <w:rPr>
          <w:rFonts w:eastAsia="Aptos"/>
          <w:sz w:val="16"/>
        </w:rPr>
        <w:t xml:space="preserve">The size of the advantage may well be equivalent to a 10x (or even 100x) bigger cluster in a few years; this would provide the United States with a reasonably comfortable lead. </w:t>
      </w:r>
    </w:p>
    <w:p w14:paraId="6A063E7F" w14:textId="77777777" w:rsidR="00992961" w:rsidRPr="00992961" w:rsidRDefault="00992961" w:rsidP="00992961">
      <w:pPr>
        <w:rPr>
          <w:rFonts w:eastAsia="Aptos"/>
          <w:sz w:val="16"/>
        </w:rPr>
      </w:pPr>
      <w:r w:rsidRPr="00992961">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C9876E4" w14:textId="77777777" w:rsidR="00992961" w:rsidRPr="00992961" w:rsidRDefault="00992961" w:rsidP="00992961">
      <w:pPr>
        <w:rPr>
          <w:rFonts w:eastAsia="Aptos"/>
          <w:sz w:val="16"/>
        </w:rPr>
      </w:pPr>
      <w:r w:rsidRPr="00992961">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015B9C1" w14:textId="77777777" w:rsidR="00992961" w:rsidRPr="00992961" w:rsidRDefault="00992961" w:rsidP="00992961">
      <w:pPr>
        <w:rPr>
          <w:rFonts w:eastAsia="Aptos"/>
          <w:sz w:val="16"/>
        </w:rPr>
      </w:pPr>
      <w:r w:rsidRPr="00992961">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992961">
        <w:rPr>
          <w:rFonts w:eastAsia="Aptos"/>
          <w:sz w:val="16"/>
        </w:rPr>
        <w:t>in</w:t>
      </w:r>
      <w:proofErr w:type="gramEnd"/>
      <w:r w:rsidRPr="00992961">
        <w:rPr>
          <w:rFonts w:eastAsia="Aptos"/>
          <w:sz w:val="16"/>
        </w:rPr>
        <w:t xml:space="preserve"> an intense AI bet, and it looked as though OpenAI was far ahead—but once Google woke up, a year and half later, they </w:t>
      </w:r>
      <w:proofErr w:type="gramStart"/>
      <w:r w:rsidRPr="00992961">
        <w:rPr>
          <w:rFonts w:eastAsia="Aptos"/>
          <w:sz w:val="16"/>
        </w:rPr>
        <w:t>are</w:t>
      </w:r>
      <w:proofErr w:type="gramEnd"/>
      <w:r w:rsidRPr="00992961">
        <w:rPr>
          <w:rFonts w:eastAsia="Aptos"/>
          <w:sz w:val="16"/>
        </w:rPr>
        <w:t xml:space="preserve"> putting up a very serious fight. China, too, has a clear path to putting up a very serious fight. </w:t>
      </w:r>
      <w:proofErr w:type="gramStart"/>
      <w:r w:rsidRPr="00992961">
        <w:rPr>
          <w:rFonts w:eastAsia="Aptos"/>
          <w:sz w:val="16"/>
        </w:rPr>
        <w:t>If and when</w:t>
      </w:r>
      <w:proofErr w:type="gramEnd"/>
      <w:r w:rsidRPr="00992961">
        <w:rPr>
          <w:rFonts w:eastAsia="Aptos"/>
          <w:sz w:val="16"/>
        </w:rPr>
        <w:t xml:space="preserve"> the CCP mobilizes in the race to AGI, the picture could start looking very different.</w:t>
      </w:r>
    </w:p>
    <w:p w14:paraId="6C841267" w14:textId="77777777" w:rsidR="00992961" w:rsidRPr="00992961" w:rsidRDefault="00992961" w:rsidP="00992961">
      <w:pPr>
        <w:rPr>
          <w:rFonts w:eastAsia="Aptos"/>
          <w:sz w:val="16"/>
        </w:rPr>
      </w:pPr>
      <w:r w:rsidRPr="00992961">
        <w:rPr>
          <w:rFonts w:eastAsia="Aptos"/>
          <w:sz w:val="16"/>
        </w:rPr>
        <w:t xml:space="preserve">Perhaps the Chinese government will be incompetent; perhaps they decide AI threatens the CCP and impose stifling regulation. But I wouldn’t count on it. </w:t>
      </w:r>
    </w:p>
    <w:p w14:paraId="21C2EBD6" w14:textId="77777777" w:rsidR="00992961" w:rsidRPr="00992961" w:rsidRDefault="00992961" w:rsidP="00992961">
      <w:pPr>
        <w:rPr>
          <w:rFonts w:eastAsia="Aptos"/>
          <w:sz w:val="16"/>
        </w:rPr>
      </w:pPr>
      <w:r w:rsidRPr="00992961">
        <w:rPr>
          <w:rFonts w:eastAsia="Aptos"/>
          <w:sz w:val="16"/>
        </w:rPr>
        <w:t xml:space="preserve">I, for one, think we need to operate under the assumption that </w:t>
      </w:r>
      <w:r w:rsidRPr="00992961">
        <w:rPr>
          <w:rFonts w:eastAsia="Aptos"/>
          <w:b/>
          <w:iCs/>
          <w:highlight w:val="cyan"/>
          <w:u w:val="single"/>
          <w:bdr w:val="single" w:sz="8" w:space="0" w:color="auto"/>
        </w:rPr>
        <w:t xml:space="preserve">we will face </w:t>
      </w:r>
      <w:r w:rsidRPr="00992961">
        <w:rPr>
          <w:rFonts w:eastAsia="Aptos"/>
          <w:b/>
          <w:iCs/>
          <w:u w:val="single"/>
          <w:bdr w:val="single" w:sz="8" w:space="0" w:color="auto"/>
        </w:rPr>
        <w:t xml:space="preserve">a </w:t>
      </w:r>
      <w:r w:rsidRPr="00992961">
        <w:rPr>
          <w:rFonts w:eastAsia="Aptos"/>
          <w:b/>
          <w:iCs/>
          <w:highlight w:val="cyan"/>
          <w:u w:val="single"/>
          <w:bdr w:val="single" w:sz="8" w:space="0" w:color="auto"/>
        </w:rPr>
        <w:t xml:space="preserve">full-throated Chinese AGI </w:t>
      </w:r>
      <w:r w:rsidRPr="00992961">
        <w:rPr>
          <w:rFonts w:eastAsia="Aptos"/>
          <w:b/>
          <w:iCs/>
          <w:u w:val="single"/>
          <w:bdr w:val="single" w:sz="8" w:space="0" w:color="auto"/>
        </w:rPr>
        <w:t>effort</w:t>
      </w:r>
      <w:r w:rsidRPr="00992961">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4DDE324E" w14:textId="77777777" w:rsidR="00992961" w:rsidRPr="00992961" w:rsidRDefault="00992961" w:rsidP="00992961">
      <w:pPr>
        <w:rPr>
          <w:rFonts w:eastAsia="Aptos"/>
          <w:sz w:val="16"/>
        </w:rPr>
      </w:pPr>
      <w:r w:rsidRPr="00992961">
        <w:rPr>
          <w:rFonts w:eastAsia="Aptos"/>
          <w:b/>
          <w:iCs/>
          <w:u w:val="single"/>
          <w:bdr w:val="single" w:sz="8" w:space="0" w:color="auto"/>
        </w:rPr>
        <w:t>They will be a formidable adversary</w:t>
      </w:r>
      <w:r w:rsidRPr="00992961">
        <w:rPr>
          <w:rFonts w:eastAsia="Aptos"/>
          <w:sz w:val="16"/>
        </w:rPr>
        <w:t>.</w:t>
      </w:r>
    </w:p>
    <w:p w14:paraId="603CB1B3" w14:textId="77777777" w:rsidR="00992961" w:rsidRPr="00992961" w:rsidRDefault="00992961" w:rsidP="00992961">
      <w:pPr>
        <w:rPr>
          <w:rFonts w:eastAsia="Aptos"/>
          <w:b/>
          <w:iCs/>
          <w:u w:val="single"/>
          <w:bdr w:val="single" w:sz="8" w:space="0" w:color="auto"/>
        </w:rPr>
      </w:pPr>
      <w:r w:rsidRPr="00992961">
        <w:rPr>
          <w:rFonts w:eastAsia="Aptos"/>
          <w:b/>
          <w:iCs/>
          <w:u w:val="single"/>
          <w:bdr w:val="single" w:sz="8" w:space="0" w:color="auto"/>
        </w:rPr>
        <w:t>The authoritarian peril</w:t>
      </w:r>
    </w:p>
    <w:p w14:paraId="137A184A" w14:textId="77777777" w:rsidR="00992961" w:rsidRPr="00992961" w:rsidRDefault="00992961" w:rsidP="00992961">
      <w:pPr>
        <w:rPr>
          <w:rFonts w:eastAsia="Aptos"/>
          <w:sz w:val="16"/>
        </w:rPr>
      </w:pPr>
      <w:r w:rsidRPr="00992961">
        <w:rPr>
          <w:rFonts w:eastAsia="Aptos"/>
          <w:u w:val="single"/>
        </w:rPr>
        <w:t xml:space="preserve">A </w:t>
      </w:r>
      <w:r w:rsidRPr="00992961">
        <w:rPr>
          <w:rFonts w:eastAsia="Aptos"/>
          <w:highlight w:val="cyan"/>
          <w:u w:val="single"/>
        </w:rPr>
        <w:t xml:space="preserve">dictator </w:t>
      </w:r>
      <w:r w:rsidRPr="00992961">
        <w:rPr>
          <w:rFonts w:eastAsia="Aptos"/>
          <w:u w:val="single"/>
        </w:rPr>
        <w:t xml:space="preserve">who </w:t>
      </w:r>
      <w:r w:rsidRPr="00992961">
        <w:rPr>
          <w:rFonts w:eastAsia="Aptos"/>
          <w:highlight w:val="cyan"/>
          <w:u w:val="single"/>
        </w:rPr>
        <w:t>wields</w:t>
      </w:r>
      <w:r w:rsidRPr="00992961">
        <w:rPr>
          <w:rFonts w:eastAsia="Aptos"/>
          <w:u w:val="single"/>
        </w:rPr>
        <w:t xml:space="preserve"> the power of </w:t>
      </w:r>
      <w:r w:rsidRPr="00992961">
        <w:rPr>
          <w:rFonts w:eastAsia="Aptos"/>
          <w:highlight w:val="cyan"/>
          <w:u w:val="single"/>
        </w:rPr>
        <w:t xml:space="preserve">superintelligence </w:t>
      </w:r>
      <w:r w:rsidRPr="00992961">
        <w:rPr>
          <w:rFonts w:eastAsia="Aptos"/>
          <w:u w:val="single"/>
        </w:rPr>
        <w:t>would command concentrated power unlike any we’ve ever seen.</w:t>
      </w:r>
      <w:r w:rsidRPr="00992961">
        <w:rPr>
          <w:rFonts w:eastAsia="Aptos"/>
          <w:sz w:val="16"/>
        </w:rPr>
        <w:t xml:space="preserve"> In addition to being able to impose their will on other countries, th</w:t>
      </w:r>
      <w:r w:rsidRPr="00992961">
        <w:rPr>
          <w:rFonts w:eastAsia="Aptos"/>
          <w:u w:val="single"/>
        </w:rPr>
        <w:t xml:space="preserve">ey could enshrine their </w:t>
      </w:r>
      <w:proofErr w:type="gramStart"/>
      <w:r w:rsidRPr="00992961">
        <w:rPr>
          <w:rFonts w:eastAsia="Aptos"/>
          <w:u w:val="single"/>
        </w:rPr>
        <w:t>rule</w:t>
      </w:r>
      <w:proofErr w:type="gramEnd"/>
      <w:r w:rsidRPr="00992961">
        <w:rPr>
          <w:rFonts w:eastAsia="Aptos"/>
          <w:u w:val="single"/>
        </w:rPr>
        <w:t xml:space="preserve"> internally. Millions of </w:t>
      </w:r>
      <w:r w:rsidRPr="00992961">
        <w:rPr>
          <w:rFonts w:eastAsia="Aptos"/>
          <w:b/>
          <w:iCs/>
          <w:highlight w:val="cyan"/>
          <w:u w:val="single"/>
          <w:bdr w:val="single" w:sz="8" w:space="0" w:color="auto"/>
        </w:rPr>
        <w:t>AI</w:t>
      </w:r>
      <w:r w:rsidRPr="00992961">
        <w:rPr>
          <w:rFonts w:eastAsia="Aptos"/>
          <w:b/>
          <w:iCs/>
          <w:u w:val="single"/>
          <w:bdr w:val="single" w:sz="8" w:space="0" w:color="auto"/>
        </w:rPr>
        <w:t xml:space="preserve">-controlled robotic </w:t>
      </w:r>
      <w:r w:rsidRPr="00992961">
        <w:rPr>
          <w:rFonts w:eastAsia="Aptos"/>
          <w:b/>
          <w:iCs/>
          <w:highlight w:val="cyan"/>
          <w:u w:val="single"/>
          <w:bdr w:val="single" w:sz="8" w:space="0" w:color="auto"/>
        </w:rPr>
        <w:t>law enforcement</w:t>
      </w:r>
      <w:r w:rsidRPr="00992961">
        <w:rPr>
          <w:rFonts w:eastAsia="Aptos"/>
          <w:u w:val="single"/>
        </w:rPr>
        <w:t xml:space="preserve"> agents could police their populace; </w:t>
      </w:r>
      <w:r w:rsidRPr="00992961">
        <w:rPr>
          <w:rFonts w:eastAsia="Aptos"/>
          <w:b/>
          <w:iCs/>
          <w:u w:val="single"/>
          <w:bdr w:val="single" w:sz="8" w:space="0" w:color="auto"/>
        </w:rPr>
        <w:t xml:space="preserve">mass </w:t>
      </w:r>
      <w:r w:rsidRPr="00992961">
        <w:rPr>
          <w:rFonts w:eastAsia="Aptos"/>
          <w:b/>
          <w:iCs/>
          <w:highlight w:val="cyan"/>
          <w:u w:val="single"/>
          <w:bdr w:val="single" w:sz="8" w:space="0" w:color="auto"/>
        </w:rPr>
        <w:t>surveillance</w:t>
      </w:r>
      <w:r w:rsidRPr="00992961">
        <w:rPr>
          <w:rFonts w:eastAsia="Aptos"/>
          <w:u w:val="single"/>
        </w:rPr>
        <w:t xml:space="preserve"> would be </w:t>
      </w:r>
      <w:proofErr w:type="spellStart"/>
      <w:r w:rsidRPr="00992961">
        <w:rPr>
          <w:rFonts w:eastAsia="Aptos"/>
          <w:u w:val="single"/>
        </w:rPr>
        <w:t>hypercharged</w:t>
      </w:r>
      <w:proofErr w:type="spellEnd"/>
      <w:r w:rsidRPr="00992961">
        <w:rPr>
          <w:rFonts w:eastAsia="Aptos"/>
          <w:u w:val="single"/>
        </w:rPr>
        <w:t xml:space="preserve">; dictator-loyal AIs could individually assess every citizen for dissent, </w:t>
      </w:r>
      <w:r w:rsidRPr="00992961">
        <w:rPr>
          <w:rFonts w:eastAsia="Aptos"/>
          <w:highlight w:val="cyan"/>
          <w:u w:val="single"/>
        </w:rPr>
        <w:t>with</w:t>
      </w:r>
      <w:r w:rsidRPr="00992961">
        <w:rPr>
          <w:rFonts w:eastAsia="Aptos"/>
          <w:u w:val="single"/>
        </w:rPr>
        <w:t xml:space="preserve"> advanced </w:t>
      </w:r>
      <w:r w:rsidRPr="00992961">
        <w:rPr>
          <w:rFonts w:eastAsia="Aptos"/>
          <w:b/>
          <w:iCs/>
          <w:u w:val="single"/>
          <w:bdr w:val="single" w:sz="8" w:space="0" w:color="auto"/>
        </w:rPr>
        <w:t xml:space="preserve">near-perfect </w:t>
      </w:r>
      <w:r w:rsidRPr="00992961">
        <w:rPr>
          <w:rFonts w:eastAsia="Aptos"/>
          <w:b/>
          <w:iCs/>
          <w:highlight w:val="cyan"/>
          <w:u w:val="single"/>
          <w:bdr w:val="single" w:sz="8" w:space="0" w:color="auto"/>
        </w:rPr>
        <w:t>lie detection</w:t>
      </w:r>
      <w:r w:rsidRPr="00992961">
        <w:rPr>
          <w:rFonts w:eastAsia="Aptos"/>
          <w:u w:val="single"/>
        </w:rPr>
        <w:t xml:space="preserve"> rooting out any disloyalty</w:t>
      </w:r>
      <w:r w:rsidRPr="00992961">
        <w:rPr>
          <w:rFonts w:eastAsia="Aptos"/>
          <w:sz w:val="16"/>
        </w:rPr>
        <w:t xml:space="preserve">. </w:t>
      </w:r>
    </w:p>
    <w:p w14:paraId="4E0296D0" w14:textId="77777777" w:rsidR="00992961" w:rsidRPr="00992961" w:rsidRDefault="00992961" w:rsidP="00992961">
      <w:pPr>
        <w:rPr>
          <w:rFonts w:eastAsia="Aptos"/>
          <w:sz w:val="16"/>
        </w:rPr>
      </w:pPr>
      <w:r w:rsidRPr="00992961">
        <w:rPr>
          <w:rFonts w:eastAsia="Aptos"/>
          <w:sz w:val="16"/>
        </w:rPr>
        <w:t xml:space="preserve">Most importantly, </w:t>
      </w:r>
      <w:r w:rsidRPr="00992961">
        <w:rPr>
          <w:rFonts w:eastAsia="Aptos"/>
          <w:u w:val="single"/>
        </w:rPr>
        <w:t xml:space="preserve">the robotic military and police force could be wholly </w:t>
      </w:r>
      <w:r w:rsidRPr="00992961">
        <w:rPr>
          <w:rFonts w:eastAsia="Aptos"/>
          <w:highlight w:val="cyan"/>
          <w:u w:val="single"/>
        </w:rPr>
        <w:t xml:space="preserve">controlled by a single </w:t>
      </w:r>
      <w:r w:rsidRPr="00992961">
        <w:rPr>
          <w:rFonts w:eastAsia="Aptos"/>
          <w:u w:val="single"/>
        </w:rPr>
        <w:t xml:space="preserve">political </w:t>
      </w:r>
      <w:proofErr w:type="gramStart"/>
      <w:r w:rsidRPr="00992961">
        <w:rPr>
          <w:rFonts w:eastAsia="Aptos"/>
          <w:highlight w:val="cyan"/>
          <w:u w:val="single"/>
        </w:rPr>
        <w:t>leader</w:t>
      </w:r>
      <w:r w:rsidRPr="00992961">
        <w:rPr>
          <w:rFonts w:eastAsia="Aptos"/>
          <w:sz w:val="16"/>
        </w:rPr>
        <w:t>, and</w:t>
      </w:r>
      <w:proofErr w:type="gramEnd"/>
      <w:r w:rsidRPr="00992961">
        <w:rPr>
          <w:rFonts w:eastAsia="Aptos"/>
          <w:sz w:val="16"/>
        </w:rPr>
        <w:t xml:space="preserve"> programmed to be perfectly obedient—no more risk of coups or popular rebellions. </w:t>
      </w:r>
    </w:p>
    <w:p w14:paraId="546091C9" w14:textId="77777777" w:rsidR="00992961" w:rsidRPr="00992961" w:rsidRDefault="00992961" w:rsidP="00992961">
      <w:pPr>
        <w:rPr>
          <w:rFonts w:eastAsia="Aptos"/>
          <w:sz w:val="16"/>
        </w:rPr>
      </w:pPr>
      <w:r w:rsidRPr="00992961">
        <w:rPr>
          <w:rFonts w:eastAsia="Aptos"/>
          <w:sz w:val="16"/>
        </w:rPr>
        <w:t xml:space="preserve">Whereas past dictatorships were never permanent, </w:t>
      </w:r>
      <w:r w:rsidRPr="00992961">
        <w:rPr>
          <w:rFonts w:eastAsia="Aptos"/>
          <w:highlight w:val="cyan"/>
          <w:u w:val="single"/>
        </w:rPr>
        <w:t>superintelligence could</w:t>
      </w:r>
      <w:r w:rsidRPr="00992961">
        <w:rPr>
          <w:rFonts w:eastAsia="Aptos"/>
          <w:u w:val="single"/>
        </w:rPr>
        <w:t xml:space="preserve"> eliminate basically all historical threats to a dictator’s rule and </w:t>
      </w:r>
      <w:r w:rsidRPr="00992961">
        <w:rPr>
          <w:rFonts w:eastAsia="Aptos"/>
          <w:b/>
          <w:iCs/>
          <w:highlight w:val="cyan"/>
          <w:u w:val="single"/>
          <w:bdr w:val="single" w:sz="8" w:space="0" w:color="auto"/>
        </w:rPr>
        <w:t xml:space="preserve">lock in </w:t>
      </w:r>
      <w:r w:rsidRPr="00992961">
        <w:rPr>
          <w:rFonts w:eastAsia="Aptos"/>
          <w:b/>
          <w:iCs/>
          <w:u w:val="single"/>
          <w:bdr w:val="single" w:sz="8" w:space="0" w:color="auto"/>
        </w:rPr>
        <w:t xml:space="preserve">their </w:t>
      </w:r>
      <w:r w:rsidRPr="00992961">
        <w:rPr>
          <w:rFonts w:eastAsia="Aptos"/>
          <w:b/>
          <w:iCs/>
          <w:highlight w:val="cyan"/>
          <w:u w:val="single"/>
          <w:bdr w:val="single" w:sz="8" w:space="0" w:color="auto"/>
        </w:rPr>
        <w:t>power</w:t>
      </w:r>
      <w:r w:rsidRPr="00992961">
        <w:rPr>
          <w:rFonts w:eastAsia="Aptos"/>
          <w:sz w:val="16"/>
        </w:rPr>
        <w:t xml:space="preserve"> (</w:t>
      </w:r>
      <w:proofErr w:type="spellStart"/>
      <w:r w:rsidRPr="00992961">
        <w:rPr>
          <w:rFonts w:eastAsia="Aptos"/>
          <w:sz w:val="16"/>
        </w:rPr>
        <w:t>cf</w:t>
      </w:r>
      <w:proofErr w:type="spellEnd"/>
      <w:r w:rsidRPr="00992961">
        <w:rPr>
          <w:rFonts w:eastAsia="Aptos"/>
          <w:sz w:val="16"/>
        </w:rPr>
        <w:t xml:space="preserve"> value lock-in). If the CCP gets this power, </w:t>
      </w:r>
      <w:r w:rsidRPr="00992961">
        <w:rPr>
          <w:rFonts w:eastAsia="Aptos"/>
          <w:u w:val="single"/>
        </w:rPr>
        <w:t>they could enforce the Party’s conception of “truth” totally and completely.</w:t>
      </w:r>
    </w:p>
    <w:p w14:paraId="17C5BF43" w14:textId="77777777" w:rsidR="00992961" w:rsidRPr="00992961" w:rsidRDefault="00992961" w:rsidP="00992961">
      <w:pPr>
        <w:rPr>
          <w:rFonts w:eastAsia="Aptos"/>
          <w:sz w:val="16"/>
        </w:rPr>
      </w:pPr>
      <w:r w:rsidRPr="00992961">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992961">
        <w:rPr>
          <w:rFonts w:eastAsia="Aptos"/>
          <w:u w:val="single"/>
        </w:rPr>
        <w:t xml:space="preserve">we should place our faith in mechanisms of </w:t>
      </w:r>
      <w:r w:rsidRPr="00992961">
        <w:rPr>
          <w:rFonts w:eastAsia="Aptos"/>
          <w:b/>
          <w:iCs/>
          <w:u w:val="single"/>
          <w:bdr w:val="single" w:sz="8" w:space="0" w:color="auto"/>
        </w:rPr>
        <w:t>error correction</w:t>
      </w:r>
      <w:r w:rsidRPr="00992961">
        <w:rPr>
          <w:rFonts w:eastAsia="Aptos"/>
          <w:u w:val="single"/>
        </w:rPr>
        <w:t xml:space="preserve">, </w:t>
      </w:r>
      <w:r w:rsidRPr="00992961">
        <w:rPr>
          <w:rFonts w:eastAsia="Aptos"/>
          <w:b/>
          <w:iCs/>
          <w:u w:val="single"/>
          <w:bdr w:val="single" w:sz="8" w:space="0" w:color="auto"/>
        </w:rPr>
        <w:t>experimentation</w:t>
      </w:r>
      <w:r w:rsidRPr="00992961">
        <w:rPr>
          <w:rFonts w:eastAsia="Aptos"/>
          <w:u w:val="single"/>
        </w:rPr>
        <w:t xml:space="preserve">, </w:t>
      </w:r>
      <w:r w:rsidRPr="00992961">
        <w:rPr>
          <w:rFonts w:eastAsia="Aptos"/>
          <w:b/>
          <w:iCs/>
          <w:u w:val="single"/>
          <w:bdr w:val="single" w:sz="8" w:space="0" w:color="auto"/>
        </w:rPr>
        <w:t>competition</w:t>
      </w:r>
      <w:r w:rsidRPr="00992961">
        <w:rPr>
          <w:rFonts w:eastAsia="Aptos"/>
          <w:u w:val="single"/>
        </w:rPr>
        <w:t xml:space="preserve">, and </w:t>
      </w:r>
      <w:proofErr w:type="gramStart"/>
      <w:r w:rsidRPr="00992961">
        <w:rPr>
          <w:rFonts w:eastAsia="Aptos"/>
          <w:b/>
          <w:iCs/>
          <w:u w:val="single"/>
          <w:bdr w:val="single" w:sz="8" w:space="0" w:color="auto"/>
        </w:rPr>
        <w:t>adaption</w:t>
      </w:r>
      <w:proofErr w:type="gramEnd"/>
      <w:r w:rsidRPr="00992961">
        <w:rPr>
          <w:rFonts w:eastAsia="Aptos"/>
          <w:sz w:val="16"/>
        </w:rPr>
        <w:t xml:space="preserve">. </w:t>
      </w:r>
    </w:p>
    <w:p w14:paraId="18472EC1" w14:textId="77777777" w:rsidR="00992961" w:rsidRPr="00992961" w:rsidRDefault="00992961" w:rsidP="00992961">
      <w:pPr>
        <w:rPr>
          <w:rFonts w:eastAsia="Aptos"/>
          <w:sz w:val="16"/>
        </w:rPr>
      </w:pPr>
      <w:r w:rsidRPr="00992961">
        <w:rPr>
          <w:rFonts w:eastAsia="Aptos"/>
          <w:u w:val="single"/>
        </w:rPr>
        <w:t xml:space="preserve">Superintelligence will give those who wield it the power to crush </w:t>
      </w:r>
      <w:r w:rsidRPr="00992961">
        <w:rPr>
          <w:rFonts w:eastAsia="Aptos"/>
          <w:b/>
          <w:iCs/>
          <w:u w:val="single"/>
          <w:bdr w:val="single" w:sz="8" w:space="0" w:color="auto"/>
        </w:rPr>
        <w:t>opposition</w:t>
      </w:r>
      <w:r w:rsidRPr="00992961">
        <w:rPr>
          <w:rFonts w:eastAsia="Aptos"/>
          <w:u w:val="single"/>
        </w:rPr>
        <w:t xml:space="preserve">, </w:t>
      </w:r>
      <w:r w:rsidRPr="00992961">
        <w:rPr>
          <w:rFonts w:eastAsia="Aptos"/>
          <w:b/>
          <w:iCs/>
          <w:u w:val="single"/>
          <w:bdr w:val="single" w:sz="8" w:space="0" w:color="auto"/>
        </w:rPr>
        <w:t>dissent</w:t>
      </w:r>
      <w:r w:rsidRPr="00992961">
        <w:rPr>
          <w:rFonts w:eastAsia="Aptos"/>
          <w:u w:val="single"/>
        </w:rPr>
        <w:t xml:space="preserve">, and </w:t>
      </w:r>
      <w:r w:rsidRPr="00992961">
        <w:rPr>
          <w:rFonts w:eastAsia="Aptos"/>
          <w:b/>
          <w:iCs/>
          <w:u w:val="single"/>
          <w:bdr w:val="single" w:sz="8" w:space="0" w:color="auto"/>
        </w:rPr>
        <w:t>lock in their grand plan for humanity</w:t>
      </w:r>
      <w:r w:rsidRPr="00992961">
        <w:rPr>
          <w:rFonts w:eastAsia="Aptos"/>
          <w:u w:val="single"/>
        </w:rPr>
        <w:t>.</w:t>
      </w:r>
      <w:r w:rsidRPr="00992961">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7DD96B8A" w14:textId="77777777" w:rsidR="00992961" w:rsidRPr="00992961" w:rsidRDefault="00992961" w:rsidP="00992961">
      <w:pPr>
        <w:rPr>
          <w:rFonts w:eastAsia="Aptos"/>
          <w:sz w:val="16"/>
        </w:rPr>
      </w:pPr>
      <w:r w:rsidRPr="00992961">
        <w:rPr>
          <w:rFonts w:eastAsia="Aptos"/>
          <w:highlight w:val="cyan"/>
          <w:u w:val="single"/>
        </w:rPr>
        <w:t>At stake</w:t>
      </w:r>
      <w:r w:rsidRPr="00992961">
        <w:rPr>
          <w:rFonts w:eastAsia="Aptos"/>
          <w:sz w:val="16"/>
        </w:rPr>
        <w:t xml:space="preserve"> in the AGI race </w:t>
      </w:r>
      <w:r w:rsidRPr="00992961">
        <w:rPr>
          <w:rFonts w:eastAsia="Aptos"/>
          <w:highlight w:val="cyan"/>
          <w:u w:val="single"/>
        </w:rPr>
        <w:t>will</w:t>
      </w:r>
      <w:r w:rsidRPr="00992961">
        <w:rPr>
          <w:rFonts w:eastAsia="Aptos"/>
          <w:sz w:val="16"/>
        </w:rPr>
        <w:t xml:space="preserve"> not just </w:t>
      </w:r>
      <w:r w:rsidRPr="00992961">
        <w:rPr>
          <w:rFonts w:eastAsia="Aptos"/>
          <w:highlight w:val="cyan"/>
          <w:u w:val="single"/>
        </w:rPr>
        <w:t>be</w:t>
      </w:r>
      <w:r w:rsidRPr="00992961">
        <w:rPr>
          <w:rFonts w:eastAsia="Aptos"/>
          <w:sz w:val="16"/>
        </w:rPr>
        <w:t xml:space="preserve"> the advantage in some far-flung proxy war, but </w:t>
      </w:r>
      <w:r w:rsidRPr="00992961">
        <w:rPr>
          <w:rFonts w:eastAsia="Aptos"/>
          <w:b/>
          <w:iCs/>
          <w:u w:val="single"/>
          <w:bdr w:val="single" w:sz="8" w:space="0" w:color="auto"/>
        </w:rPr>
        <w:t xml:space="preserve">whether freedom and </w:t>
      </w:r>
      <w:r w:rsidRPr="00992961">
        <w:rPr>
          <w:rFonts w:eastAsia="Aptos"/>
          <w:b/>
          <w:iCs/>
          <w:highlight w:val="cyan"/>
          <w:u w:val="single"/>
          <w:bdr w:val="single" w:sz="8" w:space="0" w:color="auto"/>
        </w:rPr>
        <w:t xml:space="preserve">democracy </w:t>
      </w:r>
      <w:r w:rsidRPr="00992961">
        <w:rPr>
          <w:rFonts w:eastAsia="Aptos"/>
          <w:b/>
          <w:iCs/>
          <w:u w:val="single"/>
          <w:bdr w:val="single" w:sz="8" w:space="0" w:color="auto"/>
        </w:rPr>
        <w:t>can survive</w:t>
      </w:r>
      <w:r w:rsidRPr="00992961">
        <w:rPr>
          <w:rFonts w:eastAsia="Aptos"/>
          <w:sz w:val="16"/>
        </w:rPr>
        <w:t xml:space="preserve"> for the next century and beyond. </w:t>
      </w:r>
      <w:r w:rsidRPr="00992961">
        <w:rPr>
          <w:rFonts w:eastAsia="Aptos"/>
          <w:u w:val="single"/>
        </w:rPr>
        <w:t xml:space="preserve">The course of human history is as brutal as it is clear. Twice in the 20th century tyranny threatened the globe; we must be under no delusion that this threat is </w:t>
      </w:r>
      <w:r w:rsidRPr="00992961">
        <w:rPr>
          <w:rFonts w:eastAsia="Aptos"/>
          <w:b/>
          <w:iCs/>
          <w:u w:val="single"/>
          <w:bdr w:val="single" w:sz="8" w:space="0" w:color="auto"/>
        </w:rPr>
        <w:t>banished forever</w:t>
      </w:r>
      <w:r w:rsidRPr="00992961">
        <w:rPr>
          <w:rFonts w:eastAsia="Aptos"/>
          <w:u w:val="single"/>
        </w:rPr>
        <w:t>.</w:t>
      </w:r>
      <w:r w:rsidRPr="00992961">
        <w:rPr>
          <w:rFonts w:eastAsia="Aptos"/>
          <w:sz w:val="16"/>
        </w:rPr>
        <w:t xml:space="preserve"> For many of my young friends, freedom and democracy feel like a given—but they are not. By far the most common political system in history is authoritarianism.</w:t>
      </w:r>
    </w:p>
    <w:p w14:paraId="18FF8DA3" w14:textId="77777777" w:rsidR="00992961" w:rsidRPr="00992961" w:rsidRDefault="00992961" w:rsidP="00992961">
      <w:pPr>
        <w:rPr>
          <w:rFonts w:eastAsia="Aptos"/>
          <w:sz w:val="16"/>
        </w:rPr>
      </w:pPr>
      <w:r w:rsidRPr="00992961">
        <w:rPr>
          <w:rFonts w:eastAsia="Aptos"/>
          <w:sz w:val="16"/>
        </w:rPr>
        <w:t xml:space="preserve">I genuinely do not know the intentions of the CCP and their authoritarian allies. But, as a reminder: </w:t>
      </w:r>
      <w:r w:rsidRPr="00992961">
        <w:rPr>
          <w:rFonts w:eastAsia="Aptos"/>
          <w:highlight w:val="cyan"/>
          <w:u w:val="single"/>
        </w:rPr>
        <w:t>the CCP</w:t>
      </w:r>
      <w:r w:rsidRPr="00992961">
        <w:rPr>
          <w:rFonts w:eastAsia="Aptos"/>
          <w:u w:val="single"/>
        </w:rPr>
        <w:t xml:space="preserve"> is a regime founded on the continued worship of perhaps the greatest totalitarian mass-murderer in human history</w:t>
      </w:r>
      <w:r w:rsidRPr="00992961">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992961">
        <w:rPr>
          <w:rFonts w:eastAsia="Aptos"/>
          <w:u w:val="single"/>
        </w:rPr>
        <w:t xml:space="preserve">a regime that touts its aims to militarily crush and “reeducate” a free neighboring nation; a regime that explicitly </w:t>
      </w:r>
      <w:r w:rsidRPr="00992961">
        <w:rPr>
          <w:rFonts w:eastAsia="Aptos"/>
          <w:highlight w:val="cyan"/>
          <w:u w:val="single"/>
        </w:rPr>
        <w:t xml:space="preserve">seeks a </w:t>
      </w:r>
      <w:r w:rsidRPr="00992961">
        <w:rPr>
          <w:rFonts w:eastAsia="Aptos"/>
          <w:b/>
          <w:iCs/>
          <w:highlight w:val="cyan"/>
          <w:u w:val="single"/>
          <w:bdr w:val="single" w:sz="8" w:space="0" w:color="auto"/>
        </w:rPr>
        <w:t>China-centric world order</w:t>
      </w:r>
      <w:r w:rsidRPr="00992961">
        <w:rPr>
          <w:rFonts w:eastAsia="Aptos"/>
          <w:u w:val="single"/>
        </w:rPr>
        <w:t>.</w:t>
      </w:r>
      <w:r w:rsidRPr="00992961">
        <w:rPr>
          <w:rFonts w:eastAsia="Aptos"/>
          <w:sz w:val="16"/>
        </w:rPr>
        <w:t xml:space="preserve"> </w:t>
      </w:r>
    </w:p>
    <w:p w14:paraId="1EE96D79" w14:textId="77777777" w:rsidR="00992961" w:rsidRPr="00992961" w:rsidRDefault="00992961" w:rsidP="00992961">
      <w:pPr>
        <w:rPr>
          <w:rFonts w:eastAsia="Aptos"/>
          <w:sz w:val="16"/>
        </w:rPr>
      </w:pPr>
      <w:r w:rsidRPr="00992961">
        <w:rPr>
          <w:rFonts w:eastAsia="Aptos"/>
          <w:sz w:val="16"/>
        </w:rPr>
        <w:t>T</w:t>
      </w:r>
      <w:r w:rsidRPr="00992961">
        <w:rPr>
          <w:rFonts w:eastAsia="Aptos"/>
          <w:u w:val="single"/>
        </w:rPr>
        <w:t xml:space="preserve">he free world must prevail over the authoritarian powers in this race. </w:t>
      </w:r>
      <w:r w:rsidRPr="00992961">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992961">
        <w:rPr>
          <w:rFonts w:eastAsia="Aptos"/>
          <w:u w:val="single"/>
        </w:rPr>
        <w:t>If America and her allies fail to win this race, we risk it all</w:t>
      </w:r>
      <w:r w:rsidRPr="00992961">
        <w:rPr>
          <w:rFonts w:eastAsia="Aptos"/>
          <w:sz w:val="16"/>
        </w:rPr>
        <w:t xml:space="preserve">. </w:t>
      </w:r>
    </w:p>
    <w:p w14:paraId="7C198AD4" w14:textId="77777777" w:rsidR="00992961" w:rsidRPr="00992961" w:rsidRDefault="00992961" w:rsidP="00992961">
      <w:pPr>
        <w:rPr>
          <w:rFonts w:eastAsia="Aptos"/>
          <w:sz w:val="16"/>
        </w:rPr>
      </w:pPr>
      <w:r w:rsidRPr="00992961">
        <w:rPr>
          <w:rFonts w:eastAsia="Aptos"/>
          <w:sz w:val="16"/>
        </w:rPr>
        <w:t>Maintaining a healthy lead will be decisive for safety</w:t>
      </w:r>
    </w:p>
    <w:p w14:paraId="7AEFD8FA" w14:textId="77777777" w:rsidR="00992961" w:rsidRPr="00992961" w:rsidRDefault="00992961" w:rsidP="00992961">
      <w:pPr>
        <w:rPr>
          <w:rFonts w:eastAsia="Aptos"/>
          <w:sz w:val="16"/>
        </w:rPr>
      </w:pPr>
      <w:r w:rsidRPr="00992961">
        <w:rPr>
          <w:rFonts w:eastAsia="Aptos"/>
          <w:sz w:val="16"/>
        </w:rPr>
        <w:t xml:space="preserve">It is the cursed history of science and technology that as they have unfolded their wonders, they have also expanded the means of destruction: </w:t>
      </w:r>
      <w:proofErr w:type="gramStart"/>
      <w:r w:rsidRPr="00992961">
        <w:rPr>
          <w:rFonts w:eastAsia="Aptos"/>
          <w:sz w:val="16"/>
        </w:rPr>
        <w:t>from sticks and stones,</w:t>
      </w:r>
      <w:proofErr w:type="gramEnd"/>
      <w:r w:rsidRPr="00992961">
        <w:rPr>
          <w:rFonts w:eastAsia="Aptos"/>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E63F9A9" w14:textId="77777777" w:rsidR="00992961" w:rsidRPr="00992961" w:rsidRDefault="00992961" w:rsidP="00992961">
      <w:pPr>
        <w:rPr>
          <w:rFonts w:eastAsia="Aptos"/>
          <w:sz w:val="16"/>
        </w:rPr>
      </w:pPr>
      <w:r w:rsidRPr="00992961">
        <w:rPr>
          <w:rFonts w:eastAsia="Aptos"/>
          <w:sz w:val="16"/>
        </w:rPr>
        <w:t xml:space="preserve">Perhaps </w:t>
      </w:r>
      <w:r w:rsidRPr="00992961">
        <w:rPr>
          <w:rFonts w:eastAsia="Aptos"/>
          <w:u w:val="single"/>
        </w:rPr>
        <w:t xml:space="preserve">dramatic </w:t>
      </w:r>
      <w:r w:rsidRPr="00992961">
        <w:rPr>
          <w:rFonts w:eastAsia="Aptos"/>
          <w:highlight w:val="cyan"/>
          <w:u w:val="single"/>
        </w:rPr>
        <w:t xml:space="preserve">advances </w:t>
      </w:r>
      <w:r w:rsidRPr="00992961">
        <w:rPr>
          <w:rFonts w:eastAsia="Aptos"/>
          <w:u w:val="single"/>
        </w:rPr>
        <w:t xml:space="preserve">in </w:t>
      </w:r>
      <w:r w:rsidRPr="00992961">
        <w:rPr>
          <w:rFonts w:eastAsia="Aptos"/>
          <w:b/>
          <w:iCs/>
          <w:u w:val="single"/>
          <w:bdr w:val="single" w:sz="8" w:space="0" w:color="auto"/>
        </w:rPr>
        <w:t>biology</w:t>
      </w:r>
      <w:r w:rsidRPr="00992961">
        <w:rPr>
          <w:rFonts w:eastAsia="Aptos"/>
          <w:u w:val="single"/>
        </w:rPr>
        <w:t xml:space="preserve"> will </w:t>
      </w:r>
      <w:r w:rsidRPr="00992961">
        <w:rPr>
          <w:rFonts w:eastAsia="Aptos"/>
          <w:highlight w:val="cyan"/>
          <w:u w:val="single"/>
        </w:rPr>
        <w:t xml:space="preserve">yield </w:t>
      </w:r>
      <w:r w:rsidRPr="00992961">
        <w:rPr>
          <w:rFonts w:eastAsia="Aptos"/>
          <w:b/>
          <w:iCs/>
          <w:u w:val="single"/>
          <w:bdr w:val="single" w:sz="8" w:space="0" w:color="auto"/>
        </w:rPr>
        <w:t xml:space="preserve">extraordinary new </w:t>
      </w:r>
      <w:r w:rsidRPr="00992961">
        <w:rPr>
          <w:rFonts w:eastAsia="Aptos"/>
          <w:b/>
          <w:iCs/>
          <w:highlight w:val="cyan"/>
          <w:u w:val="single"/>
          <w:bdr w:val="single" w:sz="8" w:space="0" w:color="auto"/>
        </w:rPr>
        <w:t>bioweapons</w:t>
      </w:r>
      <w:r w:rsidRPr="00992961">
        <w:rPr>
          <w:rFonts w:eastAsia="Aptos"/>
          <w:u w:val="single"/>
        </w:rPr>
        <w:t xml:space="preserve">, ones that spread silently, swiftly, before killing </w:t>
      </w:r>
      <w:r w:rsidRPr="00992961">
        <w:rPr>
          <w:rFonts w:eastAsia="Aptos"/>
          <w:highlight w:val="cyan"/>
          <w:u w:val="single"/>
        </w:rPr>
        <w:t xml:space="preserve">with </w:t>
      </w:r>
      <w:r w:rsidRPr="00992961">
        <w:rPr>
          <w:rFonts w:eastAsia="Aptos"/>
          <w:b/>
          <w:iCs/>
          <w:highlight w:val="cyan"/>
          <w:u w:val="single"/>
          <w:bdr w:val="single" w:sz="8" w:space="0" w:color="auto"/>
        </w:rPr>
        <w:t>perfect lethality</w:t>
      </w:r>
      <w:r w:rsidRPr="00992961">
        <w:rPr>
          <w:rFonts w:eastAsia="Aptos"/>
          <w:u w:val="single"/>
        </w:rPr>
        <w:t xml:space="preserve"> on command </w:t>
      </w:r>
      <w:r w:rsidRPr="00992961">
        <w:rPr>
          <w:rFonts w:eastAsia="Aptos"/>
          <w:sz w:val="16"/>
        </w:rPr>
        <w:t xml:space="preserve">(and that can be made extraordinarily cheaply, affordable even for terrorist groups). </w:t>
      </w:r>
      <w:r w:rsidRPr="00992961">
        <w:rPr>
          <w:rFonts w:eastAsia="Aptos"/>
          <w:u w:val="single"/>
        </w:rPr>
        <w:t xml:space="preserve">Perhaps new kinds of nuclear weapons enable the size of </w:t>
      </w:r>
      <w:r w:rsidRPr="00992961">
        <w:rPr>
          <w:rFonts w:eastAsia="Aptos"/>
          <w:highlight w:val="cyan"/>
          <w:u w:val="single"/>
        </w:rPr>
        <w:t>nuclear arsenals</w:t>
      </w:r>
      <w:r w:rsidRPr="00992961">
        <w:rPr>
          <w:rFonts w:eastAsia="Aptos"/>
          <w:u w:val="single"/>
        </w:rPr>
        <w:t xml:space="preserve"> to </w:t>
      </w:r>
      <w:r w:rsidRPr="00992961">
        <w:rPr>
          <w:rFonts w:eastAsia="Aptos"/>
          <w:b/>
          <w:iCs/>
          <w:highlight w:val="cyan"/>
          <w:u w:val="single"/>
          <w:bdr w:val="single" w:sz="8" w:space="0" w:color="auto"/>
        </w:rPr>
        <w:t>increase by orders of magnitude</w:t>
      </w:r>
      <w:r w:rsidRPr="00992961">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C6DB890" w14:textId="77777777" w:rsidR="00992961" w:rsidRPr="00992961" w:rsidRDefault="00992961" w:rsidP="00992961">
      <w:pPr>
        <w:rPr>
          <w:rFonts w:eastAsia="Aptos"/>
          <w:sz w:val="16"/>
        </w:rPr>
      </w:pPr>
      <w:r w:rsidRPr="00992961">
        <w:rPr>
          <w:rFonts w:eastAsia="Aptos"/>
          <w:u w:val="single"/>
        </w:rPr>
        <w:t>Humanity barely evaded self-destruction during the Cold War.</w:t>
      </w:r>
      <w:r w:rsidRPr="00992961">
        <w:rPr>
          <w:rFonts w:eastAsia="Aptos"/>
          <w:sz w:val="16"/>
        </w:rPr>
        <w:t xml:space="preserve"> On the historical view, </w:t>
      </w:r>
      <w:r w:rsidRPr="00992961">
        <w:rPr>
          <w:rFonts w:eastAsia="Aptos"/>
          <w:highlight w:val="cyan"/>
          <w:u w:val="single"/>
        </w:rPr>
        <w:t xml:space="preserve">the greatest </w:t>
      </w:r>
      <w:r w:rsidRPr="00992961">
        <w:rPr>
          <w:rFonts w:eastAsia="Aptos"/>
          <w:b/>
          <w:iCs/>
          <w:highlight w:val="cyan"/>
          <w:u w:val="single"/>
          <w:bdr w:val="single" w:sz="8" w:space="0" w:color="auto"/>
        </w:rPr>
        <w:t>e</w:t>
      </w:r>
      <w:r w:rsidRPr="00992961">
        <w:rPr>
          <w:rFonts w:eastAsia="Aptos"/>
          <w:b/>
          <w:iCs/>
          <w:u w:val="single"/>
          <w:bdr w:val="single" w:sz="8" w:space="0" w:color="auto"/>
        </w:rPr>
        <w:t xml:space="preserve">xistential </w:t>
      </w:r>
      <w:r w:rsidRPr="00992961">
        <w:rPr>
          <w:rFonts w:eastAsia="Aptos"/>
          <w:b/>
          <w:iCs/>
          <w:highlight w:val="cyan"/>
          <w:u w:val="single"/>
          <w:bdr w:val="single" w:sz="8" w:space="0" w:color="auto"/>
        </w:rPr>
        <w:t>risk</w:t>
      </w:r>
      <w:r w:rsidRPr="00992961">
        <w:rPr>
          <w:rFonts w:eastAsia="Aptos"/>
          <w:highlight w:val="cyan"/>
          <w:u w:val="single"/>
        </w:rPr>
        <w:t xml:space="preserve"> </w:t>
      </w:r>
      <w:r w:rsidRPr="00992961">
        <w:rPr>
          <w:rFonts w:eastAsia="Aptos"/>
          <w:u w:val="single"/>
        </w:rPr>
        <w:t xml:space="preserve">posed by AGI is that it will enable us to develop extraordinary </w:t>
      </w:r>
      <w:r w:rsidRPr="00992961">
        <w:rPr>
          <w:rFonts w:eastAsia="Aptos"/>
          <w:b/>
          <w:iCs/>
          <w:u w:val="single"/>
          <w:bdr w:val="single" w:sz="8" w:space="0" w:color="auto"/>
        </w:rPr>
        <w:t>new means of mass death</w:t>
      </w:r>
      <w:r w:rsidRPr="00992961">
        <w:rPr>
          <w:rFonts w:eastAsia="Aptos"/>
          <w:u w:val="single"/>
        </w:rPr>
        <w:t>.</w:t>
      </w:r>
      <w:r w:rsidRPr="00992961">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584E42EE" w14:textId="77777777" w:rsidR="00992961" w:rsidRPr="00992961" w:rsidRDefault="00992961" w:rsidP="00992961">
      <w:pPr>
        <w:rPr>
          <w:rFonts w:eastAsia="Aptos"/>
          <w:sz w:val="16"/>
        </w:rPr>
      </w:pPr>
      <w:r w:rsidRPr="00992961">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992961">
        <w:rPr>
          <w:rFonts w:eastAsia="Aptos"/>
          <w:sz w:val="16"/>
        </w:rPr>
        <w:t>far</w:t>
      </w:r>
      <w:proofErr w:type="gramEnd"/>
      <w:r w:rsidRPr="00992961">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D6A7D66" w14:textId="77777777" w:rsidR="00992961" w:rsidRPr="00992961" w:rsidRDefault="00992961" w:rsidP="00992961">
      <w:pPr>
        <w:rPr>
          <w:rFonts w:eastAsia="Aptos"/>
          <w:sz w:val="16"/>
        </w:rPr>
      </w:pPr>
      <w:r w:rsidRPr="00992961">
        <w:rPr>
          <w:rFonts w:eastAsia="Aptos"/>
          <w:sz w:val="16"/>
        </w:rPr>
        <w:t xml:space="preserve">Moreover, as discussed in the superalignment section, </w:t>
      </w:r>
      <w:r w:rsidRPr="00992961">
        <w:rPr>
          <w:rFonts w:eastAsia="Aptos"/>
          <w:u w:val="single"/>
        </w:rPr>
        <w:t xml:space="preserve">there will be </w:t>
      </w:r>
      <w:r w:rsidRPr="00992961">
        <w:rPr>
          <w:rFonts w:eastAsia="Aptos"/>
          <w:b/>
          <w:iCs/>
          <w:u w:val="single"/>
          <w:bdr w:val="single" w:sz="8" w:space="0" w:color="auto"/>
        </w:rPr>
        <w:t>extreme safety risks</w:t>
      </w:r>
      <w:r w:rsidRPr="00992961">
        <w:rPr>
          <w:rFonts w:eastAsia="Aptos"/>
          <w:u w:val="single"/>
        </w:rPr>
        <w:t xml:space="preserve"> around and during the intelligence explosion—we will be faced with novel technical challenges to ensure we can reliably trust and control superhuman AI systems. </w:t>
      </w:r>
      <w:r w:rsidRPr="00992961">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992961">
        <w:rPr>
          <w:rFonts w:eastAsia="Aptos"/>
          <w:sz w:val="16"/>
        </w:rPr>
        <w:t>compute</w:t>
      </w:r>
      <w:proofErr w:type="gramEnd"/>
      <w:r w:rsidRPr="00992961">
        <w:rPr>
          <w:rFonts w:eastAsia="Aptos"/>
          <w:sz w:val="16"/>
        </w:rPr>
        <w:t xml:space="preserve"> on alignment research rather than capabilities progress. </w:t>
      </w:r>
    </w:p>
    <w:p w14:paraId="0959A333" w14:textId="77777777" w:rsidR="00992961" w:rsidRPr="00992961" w:rsidRDefault="00992961" w:rsidP="00992961">
      <w:pPr>
        <w:rPr>
          <w:rFonts w:eastAsia="Aptos"/>
          <w:sz w:val="16"/>
        </w:rPr>
      </w:pPr>
      <w:r w:rsidRPr="00992961">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992961">
        <w:rPr>
          <w:rFonts w:eastAsia="Aptos"/>
          <w:sz w:val="16"/>
        </w:rPr>
        <w:t>, ”breakout</w:t>
      </w:r>
      <w:proofErr w:type="gramEnd"/>
      <w:r w:rsidRPr="00992961">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ED699A4" w14:textId="77777777" w:rsidR="00992961" w:rsidRPr="00992961" w:rsidRDefault="00992961" w:rsidP="00992961">
      <w:pPr>
        <w:rPr>
          <w:rFonts w:eastAsia="Aptos"/>
          <w:sz w:val="16"/>
        </w:rPr>
      </w:pPr>
      <w:r w:rsidRPr="00992961">
        <w:rPr>
          <w:rFonts w:eastAsia="Aptos"/>
          <w:highlight w:val="cyan"/>
          <w:u w:val="single"/>
        </w:rPr>
        <w:t>The</w:t>
      </w:r>
      <w:r w:rsidRPr="00992961">
        <w:rPr>
          <w:rFonts w:eastAsia="Aptos"/>
          <w:sz w:val="16"/>
        </w:rPr>
        <w:t xml:space="preserve"> main—perhaps the </w:t>
      </w:r>
      <w:r w:rsidRPr="00992961">
        <w:rPr>
          <w:rFonts w:eastAsia="Aptos"/>
          <w:highlight w:val="cyan"/>
          <w:u w:val="single"/>
        </w:rPr>
        <w:t>only</w:t>
      </w:r>
      <w:r w:rsidRPr="00992961">
        <w:rPr>
          <w:rFonts w:eastAsia="Aptos"/>
          <w:sz w:val="16"/>
        </w:rPr>
        <w:t>—</w:t>
      </w:r>
      <w:r w:rsidRPr="00992961">
        <w:rPr>
          <w:rFonts w:eastAsia="Aptos"/>
          <w:highlight w:val="cyan"/>
          <w:u w:val="single"/>
        </w:rPr>
        <w:t>hope</w:t>
      </w:r>
      <w:r w:rsidRPr="00992961">
        <w:rPr>
          <w:rFonts w:eastAsia="Aptos"/>
          <w:u w:val="single"/>
        </w:rPr>
        <w:t xml:space="preserve"> we have </w:t>
      </w:r>
      <w:r w:rsidRPr="00992961">
        <w:rPr>
          <w:rFonts w:eastAsia="Aptos"/>
          <w:highlight w:val="cyan"/>
          <w:u w:val="single"/>
        </w:rPr>
        <w:t>is that</w:t>
      </w:r>
      <w:r w:rsidRPr="00992961">
        <w:rPr>
          <w:rFonts w:eastAsia="Aptos"/>
          <w:u w:val="single"/>
        </w:rPr>
        <w:t xml:space="preserve"> an alliance of democracies has </w:t>
      </w:r>
      <w:r w:rsidRPr="00992961">
        <w:rPr>
          <w:rFonts w:eastAsia="Aptos"/>
          <w:b/>
          <w:iCs/>
          <w:u w:val="single"/>
          <w:bdr w:val="single" w:sz="8" w:space="0" w:color="auto"/>
        </w:rPr>
        <w:t>a healthy lead over adversarial powers</w:t>
      </w:r>
      <w:r w:rsidRPr="00992961">
        <w:rPr>
          <w:rFonts w:eastAsia="Aptos"/>
          <w:u w:val="single"/>
        </w:rPr>
        <w:t xml:space="preserve">. </w:t>
      </w:r>
      <w:r w:rsidRPr="00992961">
        <w:rPr>
          <w:rFonts w:eastAsia="Aptos"/>
          <w:highlight w:val="cyan"/>
          <w:u w:val="single"/>
        </w:rPr>
        <w:t>The</w:t>
      </w:r>
      <w:r w:rsidRPr="00992961">
        <w:rPr>
          <w:rFonts w:eastAsia="Aptos"/>
          <w:u w:val="single"/>
        </w:rPr>
        <w:t xml:space="preserve"> </w:t>
      </w:r>
      <w:r w:rsidRPr="00992961">
        <w:rPr>
          <w:rFonts w:eastAsia="Aptos"/>
          <w:b/>
          <w:iCs/>
          <w:highlight w:val="cyan"/>
          <w:u w:val="single"/>
          <w:bdr w:val="single" w:sz="8" w:space="0" w:color="auto"/>
        </w:rPr>
        <w:t>U</w:t>
      </w:r>
      <w:r w:rsidRPr="00992961">
        <w:rPr>
          <w:rFonts w:eastAsia="Aptos"/>
          <w:u w:val="single"/>
        </w:rPr>
        <w:t xml:space="preserve">nited </w:t>
      </w:r>
      <w:r w:rsidRPr="00992961">
        <w:rPr>
          <w:rFonts w:eastAsia="Aptos"/>
          <w:b/>
          <w:iCs/>
          <w:highlight w:val="cyan"/>
          <w:u w:val="single"/>
          <w:bdr w:val="single" w:sz="8" w:space="0" w:color="auto"/>
        </w:rPr>
        <w:t>S</w:t>
      </w:r>
      <w:r w:rsidRPr="00992961">
        <w:rPr>
          <w:rFonts w:eastAsia="Aptos"/>
          <w:u w:val="single"/>
        </w:rPr>
        <w:t xml:space="preserve">tates </w:t>
      </w:r>
      <w:r w:rsidRPr="00992961">
        <w:rPr>
          <w:rFonts w:eastAsia="Aptos"/>
          <w:highlight w:val="cyan"/>
          <w:u w:val="single"/>
        </w:rPr>
        <w:t xml:space="preserve">must </w:t>
      </w:r>
      <w:proofErr w:type="gramStart"/>
      <w:r w:rsidRPr="00992961">
        <w:rPr>
          <w:rFonts w:eastAsia="Aptos"/>
          <w:highlight w:val="cyan"/>
          <w:u w:val="single"/>
        </w:rPr>
        <w:t>lead, and</w:t>
      </w:r>
      <w:proofErr w:type="gramEnd"/>
      <w:r w:rsidRPr="00992961">
        <w:rPr>
          <w:rFonts w:eastAsia="Aptos"/>
          <w:highlight w:val="cyan"/>
          <w:u w:val="single"/>
        </w:rPr>
        <w:t xml:space="preserve"> </w:t>
      </w:r>
      <w:r w:rsidRPr="00992961">
        <w:rPr>
          <w:rFonts w:eastAsia="Aptos"/>
          <w:b/>
          <w:iCs/>
          <w:u w:val="single"/>
          <w:bdr w:val="single" w:sz="8" w:space="0" w:color="auto"/>
        </w:rPr>
        <w:t xml:space="preserve">use that lead to </w:t>
      </w:r>
      <w:r w:rsidRPr="00992961">
        <w:rPr>
          <w:rFonts w:eastAsia="Aptos"/>
          <w:b/>
          <w:iCs/>
          <w:highlight w:val="cyan"/>
          <w:u w:val="single"/>
          <w:bdr w:val="single" w:sz="8" w:space="0" w:color="auto"/>
        </w:rPr>
        <w:t xml:space="preserve">enforce </w:t>
      </w:r>
      <w:r w:rsidRPr="00992961">
        <w:rPr>
          <w:rFonts w:eastAsia="Aptos"/>
          <w:b/>
          <w:iCs/>
          <w:u w:val="single"/>
          <w:bdr w:val="single" w:sz="8" w:space="0" w:color="auto"/>
        </w:rPr>
        <w:t xml:space="preserve">safety </w:t>
      </w:r>
      <w:r w:rsidRPr="00992961">
        <w:rPr>
          <w:rFonts w:eastAsia="Aptos"/>
          <w:b/>
          <w:iCs/>
          <w:highlight w:val="cyan"/>
          <w:u w:val="single"/>
          <w:bdr w:val="single" w:sz="8" w:space="0" w:color="auto"/>
        </w:rPr>
        <w:t>norms</w:t>
      </w:r>
      <w:r w:rsidRPr="00992961">
        <w:rPr>
          <w:rFonts w:eastAsia="Aptos"/>
          <w:u w:val="single"/>
        </w:rPr>
        <w:t xml:space="preserve"> on the rest of the world. That’s the path we took with nukes, </w:t>
      </w:r>
      <w:proofErr w:type="gramStart"/>
      <w:r w:rsidRPr="00992961">
        <w:rPr>
          <w:rFonts w:eastAsia="Aptos"/>
          <w:u w:val="single"/>
        </w:rPr>
        <w:t>offering assistance</w:t>
      </w:r>
      <w:proofErr w:type="gramEnd"/>
      <w:r w:rsidRPr="00992961">
        <w:rPr>
          <w:rFonts w:eastAsia="Aptos"/>
          <w:u w:val="single"/>
        </w:rPr>
        <w:t xml:space="preserve"> on the peaceful uses of nuclear technology in exchange for an international nonproliferation regime</w:t>
      </w:r>
      <w:r w:rsidRPr="00992961">
        <w:rPr>
          <w:rFonts w:eastAsia="Aptos"/>
          <w:sz w:val="16"/>
        </w:rPr>
        <w:t xml:space="preserve"> (ultimately underwritten by American military power)—</w:t>
      </w:r>
      <w:r w:rsidRPr="00992961">
        <w:rPr>
          <w:rFonts w:eastAsia="Aptos"/>
          <w:u w:val="single"/>
        </w:rPr>
        <w:t xml:space="preserve">and </w:t>
      </w:r>
      <w:r w:rsidRPr="00992961">
        <w:rPr>
          <w:rFonts w:eastAsia="Aptos"/>
          <w:highlight w:val="cyan"/>
          <w:u w:val="single"/>
        </w:rPr>
        <w:t xml:space="preserve">it’s the </w:t>
      </w:r>
      <w:r w:rsidRPr="00992961">
        <w:rPr>
          <w:rFonts w:eastAsia="Aptos"/>
          <w:b/>
          <w:iCs/>
          <w:highlight w:val="cyan"/>
          <w:u w:val="single"/>
          <w:bdr w:val="single" w:sz="8" w:space="0" w:color="auto"/>
        </w:rPr>
        <w:t xml:space="preserve">only path </w:t>
      </w:r>
      <w:r w:rsidRPr="00992961">
        <w:rPr>
          <w:rFonts w:eastAsia="Aptos"/>
          <w:b/>
          <w:iCs/>
          <w:u w:val="single"/>
          <w:bdr w:val="single" w:sz="8" w:space="0" w:color="auto"/>
        </w:rPr>
        <w:t>that’s been shown to work</w:t>
      </w:r>
      <w:r w:rsidRPr="00992961">
        <w:rPr>
          <w:rFonts w:eastAsia="Aptos"/>
          <w:sz w:val="16"/>
        </w:rPr>
        <w:t xml:space="preserve">. </w:t>
      </w:r>
    </w:p>
    <w:p w14:paraId="19D118AC" w14:textId="77777777" w:rsidR="00992961" w:rsidRPr="00992961" w:rsidRDefault="00992961" w:rsidP="00992961">
      <w:pPr>
        <w:rPr>
          <w:rFonts w:eastAsia="Aptos"/>
          <w:sz w:val="16"/>
        </w:rPr>
      </w:pPr>
      <w:r w:rsidRPr="00992961">
        <w:rPr>
          <w:rFonts w:eastAsia="Aptos"/>
          <w:u w:val="single"/>
        </w:rPr>
        <w:t xml:space="preserve">Perhaps most importantly, a healthy lead gives us room to maneuver: the ability to “cash in” parts of the lead, if necessary, to get safety right, for example by </w:t>
      </w:r>
      <w:r w:rsidRPr="00992961">
        <w:rPr>
          <w:rFonts w:eastAsia="Aptos"/>
          <w:b/>
          <w:iCs/>
          <w:u w:val="single"/>
          <w:bdr w:val="single" w:sz="8" w:space="0" w:color="auto"/>
        </w:rPr>
        <w:t>devoting extra work to alignment during the intelligence explosion</w:t>
      </w:r>
      <w:r w:rsidRPr="00992961">
        <w:rPr>
          <w:rFonts w:eastAsia="Aptos"/>
          <w:sz w:val="16"/>
        </w:rPr>
        <w:t xml:space="preserve">. </w:t>
      </w:r>
    </w:p>
    <w:p w14:paraId="05AC4E23" w14:textId="77777777" w:rsidR="00992961" w:rsidRPr="00992961" w:rsidRDefault="00992961" w:rsidP="00992961">
      <w:pPr>
        <w:rPr>
          <w:rFonts w:eastAsia="Aptos"/>
          <w:sz w:val="16"/>
        </w:rPr>
      </w:pPr>
      <w:r w:rsidRPr="00992961">
        <w:rPr>
          <w:rFonts w:eastAsia="Aptos"/>
          <w:highlight w:val="cyan"/>
          <w:u w:val="single"/>
        </w:rPr>
        <w:t xml:space="preserve">The safety challenges </w:t>
      </w:r>
      <w:r w:rsidRPr="00992961">
        <w:rPr>
          <w:rFonts w:eastAsia="Aptos"/>
          <w:u w:val="single"/>
        </w:rPr>
        <w:t xml:space="preserve">of superintelligence would </w:t>
      </w:r>
      <w:r w:rsidRPr="00992961">
        <w:rPr>
          <w:rFonts w:eastAsia="Aptos"/>
          <w:highlight w:val="cyan"/>
          <w:u w:val="single"/>
        </w:rPr>
        <w:t xml:space="preserve">become </w:t>
      </w:r>
      <w:r w:rsidRPr="00992961">
        <w:rPr>
          <w:rFonts w:eastAsia="Aptos"/>
          <w:b/>
          <w:iCs/>
          <w:u w:val="single"/>
          <w:bdr w:val="single" w:sz="8" w:space="0" w:color="auto"/>
        </w:rPr>
        <w:t xml:space="preserve">extremely </w:t>
      </w:r>
      <w:r w:rsidRPr="00992961">
        <w:rPr>
          <w:rFonts w:eastAsia="Aptos"/>
          <w:b/>
          <w:iCs/>
          <w:highlight w:val="cyan"/>
          <w:u w:val="single"/>
          <w:bdr w:val="single" w:sz="8" w:space="0" w:color="auto"/>
        </w:rPr>
        <w:t xml:space="preserve">difficult </w:t>
      </w:r>
      <w:r w:rsidRPr="00992961">
        <w:rPr>
          <w:rFonts w:eastAsia="Aptos"/>
          <w:b/>
          <w:iCs/>
          <w:u w:val="single"/>
          <w:bdr w:val="single" w:sz="8" w:space="0" w:color="auto"/>
        </w:rPr>
        <w:t>to manage</w:t>
      </w:r>
      <w:r w:rsidRPr="00992961">
        <w:rPr>
          <w:rFonts w:eastAsia="Aptos"/>
          <w:sz w:val="16"/>
        </w:rPr>
        <w:t xml:space="preserve"> </w:t>
      </w:r>
      <w:r w:rsidRPr="00992961">
        <w:rPr>
          <w:rFonts w:eastAsia="Aptos"/>
          <w:highlight w:val="cyan"/>
          <w:u w:val="single"/>
        </w:rPr>
        <w:t xml:space="preserve">if </w:t>
      </w:r>
      <w:r w:rsidRPr="00992961">
        <w:rPr>
          <w:rFonts w:eastAsia="Aptos"/>
          <w:u w:val="single"/>
        </w:rPr>
        <w:t xml:space="preserve">you are in a </w:t>
      </w:r>
      <w:r w:rsidRPr="00992961">
        <w:rPr>
          <w:rFonts w:eastAsia="Aptos"/>
          <w:highlight w:val="cyan"/>
          <w:u w:val="single"/>
        </w:rPr>
        <w:t xml:space="preserve">neck-and-neck </w:t>
      </w:r>
      <w:r w:rsidRPr="00992961">
        <w:rPr>
          <w:rFonts w:eastAsia="Aptos"/>
          <w:u w:val="single"/>
        </w:rPr>
        <w:t xml:space="preserve">arms race. A </w:t>
      </w:r>
      <w:r w:rsidRPr="00992961">
        <w:rPr>
          <w:rFonts w:eastAsia="Aptos"/>
          <w:b/>
          <w:iCs/>
          <w:highlight w:val="cyan"/>
          <w:u w:val="single"/>
          <w:bdr w:val="single" w:sz="8" w:space="0" w:color="auto"/>
        </w:rPr>
        <w:t xml:space="preserve">2 year vs. </w:t>
      </w:r>
      <w:r w:rsidRPr="00992961">
        <w:rPr>
          <w:rFonts w:eastAsia="Aptos"/>
          <w:b/>
          <w:iCs/>
          <w:u w:val="single"/>
          <w:bdr w:val="single" w:sz="8" w:space="0" w:color="auto"/>
        </w:rPr>
        <w:t xml:space="preserve">a </w:t>
      </w:r>
      <w:proofErr w:type="gramStart"/>
      <w:r w:rsidRPr="00992961">
        <w:rPr>
          <w:rFonts w:eastAsia="Aptos"/>
          <w:b/>
          <w:iCs/>
          <w:highlight w:val="cyan"/>
          <w:u w:val="single"/>
          <w:bdr w:val="single" w:sz="8" w:space="0" w:color="auto"/>
        </w:rPr>
        <w:t>2 month</w:t>
      </w:r>
      <w:proofErr w:type="gramEnd"/>
      <w:r w:rsidRPr="00992961">
        <w:rPr>
          <w:rFonts w:eastAsia="Aptos"/>
          <w:b/>
          <w:iCs/>
          <w:highlight w:val="cyan"/>
          <w:u w:val="single"/>
          <w:bdr w:val="single" w:sz="8" w:space="0" w:color="auto"/>
        </w:rPr>
        <w:t xml:space="preserve"> </w:t>
      </w:r>
      <w:r w:rsidRPr="00992961">
        <w:rPr>
          <w:rFonts w:eastAsia="Aptos"/>
          <w:b/>
          <w:iCs/>
          <w:u w:val="single"/>
          <w:bdr w:val="single" w:sz="8" w:space="0" w:color="auto"/>
        </w:rPr>
        <w:t>lead</w:t>
      </w:r>
      <w:r w:rsidRPr="00992961">
        <w:rPr>
          <w:rFonts w:eastAsia="Aptos"/>
          <w:sz w:val="16"/>
        </w:rPr>
        <w:t xml:space="preserve"> </w:t>
      </w:r>
      <w:r w:rsidRPr="00992961">
        <w:rPr>
          <w:rFonts w:eastAsia="Aptos"/>
          <w:u w:val="single"/>
        </w:rPr>
        <w:t xml:space="preserve">could easily </w:t>
      </w:r>
      <w:r w:rsidRPr="00992961">
        <w:rPr>
          <w:rFonts w:eastAsia="Aptos"/>
          <w:highlight w:val="cyan"/>
          <w:u w:val="single"/>
        </w:rPr>
        <w:t xml:space="preserve">make </w:t>
      </w:r>
      <w:r w:rsidRPr="00992961">
        <w:rPr>
          <w:rFonts w:eastAsia="Aptos"/>
          <w:u w:val="single"/>
        </w:rPr>
        <w:t xml:space="preserve">all </w:t>
      </w:r>
      <w:r w:rsidRPr="00992961">
        <w:rPr>
          <w:rFonts w:eastAsia="Aptos"/>
          <w:highlight w:val="cyan"/>
          <w:u w:val="single"/>
        </w:rPr>
        <w:t xml:space="preserve">the difference. </w:t>
      </w:r>
      <w:r w:rsidRPr="00992961">
        <w:rPr>
          <w:rFonts w:eastAsia="Aptos"/>
          <w:u w:val="single"/>
        </w:rPr>
        <w:t xml:space="preserve">If we have </w:t>
      </w:r>
      <w:r w:rsidRPr="00992961">
        <w:rPr>
          <w:rFonts w:eastAsia="Aptos"/>
          <w:highlight w:val="cyan"/>
          <w:u w:val="single"/>
        </w:rPr>
        <w:t xml:space="preserve">only a </w:t>
      </w:r>
      <w:proofErr w:type="gramStart"/>
      <w:r w:rsidRPr="00992961">
        <w:rPr>
          <w:rFonts w:eastAsia="Aptos"/>
          <w:highlight w:val="cyan"/>
          <w:u w:val="single"/>
        </w:rPr>
        <w:t>2 month</w:t>
      </w:r>
      <w:proofErr w:type="gramEnd"/>
      <w:r w:rsidRPr="00992961">
        <w:rPr>
          <w:rFonts w:eastAsia="Aptos"/>
          <w:highlight w:val="cyan"/>
          <w:u w:val="single"/>
        </w:rPr>
        <w:t xml:space="preserve"> lead, we have</w:t>
      </w:r>
      <w:r w:rsidRPr="00992961">
        <w:rPr>
          <w:rFonts w:eastAsia="Aptos"/>
          <w:u w:val="single"/>
        </w:rPr>
        <w:t xml:space="preserve"> </w:t>
      </w:r>
      <w:r w:rsidRPr="00992961">
        <w:rPr>
          <w:rFonts w:eastAsia="Aptos"/>
          <w:b/>
          <w:iCs/>
          <w:highlight w:val="cyan"/>
          <w:u w:val="single"/>
          <w:bdr w:val="single" w:sz="8" w:space="0" w:color="auto"/>
        </w:rPr>
        <w:t>no margin</w:t>
      </w:r>
      <w:r w:rsidRPr="00992961">
        <w:rPr>
          <w:rFonts w:eastAsia="Aptos"/>
          <w:u w:val="single"/>
        </w:rPr>
        <w:t xml:space="preserve"> at all </w:t>
      </w:r>
      <w:r w:rsidRPr="00992961">
        <w:rPr>
          <w:rFonts w:eastAsia="Aptos"/>
          <w:highlight w:val="cyan"/>
          <w:u w:val="single"/>
        </w:rPr>
        <w:t>for safety</w:t>
      </w:r>
      <w:r w:rsidRPr="00992961">
        <w:rPr>
          <w:rFonts w:eastAsia="Aptos"/>
          <w:u w:val="single"/>
        </w:rPr>
        <w:t>. In fear of the CCP’s intelligence we’d almost certainly race, no holds barred, through our own intelligence explosion—barreling towards AI systems vastly smarter than humans in months</w:t>
      </w:r>
      <w:r w:rsidRPr="00992961">
        <w:rPr>
          <w:rFonts w:eastAsia="Aptos"/>
          <w:sz w:val="16"/>
        </w:rPr>
        <w:t xml:space="preserve"> explosion</w:t>
      </w:r>
      <w:proofErr w:type="gramStart"/>
      <w:r w:rsidRPr="00992961">
        <w:rPr>
          <w:rFonts w:eastAsia="Aptos"/>
          <w:sz w:val="16"/>
        </w:rPr>
        <w:t>, ,</w:t>
      </w:r>
      <w:proofErr w:type="gramEnd"/>
      <w:r w:rsidRPr="00992961">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E3E4B6A" w14:textId="77777777" w:rsidR="00992961" w:rsidRPr="00992961" w:rsidRDefault="00992961" w:rsidP="00992961">
      <w:pPr>
        <w:rPr>
          <w:rFonts w:eastAsia="Aptos"/>
          <w:sz w:val="16"/>
        </w:rPr>
      </w:pPr>
      <w:r w:rsidRPr="00992961">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6DFEBE9" w14:textId="77777777" w:rsidR="00992961" w:rsidRPr="00992961" w:rsidRDefault="00992961" w:rsidP="00992961">
      <w:pPr>
        <w:rPr>
          <w:rFonts w:eastAsia="Aptos"/>
          <w:sz w:val="16"/>
        </w:rPr>
      </w:pPr>
      <w:proofErr w:type="gramStart"/>
      <w:r w:rsidRPr="00992961">
        <w:rPr>
          <w:rFonts w:eastAsia="Aptos"/>
          <w:highlight w:val="cyan"/>
          <w:u w:val="single"/>
        </w:rPr>
        <w:t xml:space="preserve">If </w:t>
      </w:r>
      <w:r w:rsidRPr="00992961">
        <w:rPr>
          <w:rFonts w:eastAsia="Aptos"/>
          <w:u w:val="single"/>
        </w:rPr>
        <w:t>and when</w:t>
      </w:r>
      <w:proofErr w:type="gramEnd"/>
      <w:r w:rsidRPr="00992961">
        <w:rPr>
          <w:rFonts w:eastAsia="Aptos"/>
          <w:u w:val="single"/>
        </w:rPr>
        <w:t xml:space="preserve"> </w:t>
      </w:r>
      <w:r w:rsidRPr="00992961">
        <w:rPr>
          <w:rFonts w:eastAsia="Aptos"/>
          <w:highlight w:val="cyan"/>
          <w:u w:val="single"/>
        </w:rPr>
        <w:t>it becomes clear</w:t>
      </w:r>
      <w:r w:rsidRPr="00992961">
        <w:rPr>
          <w:rFonts w:eastAsia="Aptos"/>
          <w:u w:val="single"/>
        </w:rPr>
        <w:t xml:space="preserve"> that </w:t>
      </w:r>
      <w:r w:rsidRPr="00992961">
        <w:rPr>
          <w:rFonts w:eastAsia="Aptos"/>
          <w:highlight w:val="cyan"/>
          <w:u w:val="single"/>
        </w:rPr>
        <w:t xml:space="preserve">the US will </w:t>
      </w:r>
      <w:r w:rsidRPr="00992961">
        <w:rPr>
          <w:rFonts w:eastAsia="Aptos"/>
          <w:u w:val="single"/>
        </w:rPr>
        <w:t xml:space="preserve">decisively </w:t>
      </w:r>
      <w:r w:rsidRPr="00992961">
        <w:rPr>
          <w:rFonts w:eastAsia="Aptos"/>
          <w:highlight w:val="cyan"/>
          <w:u w:val="single"/>
        </w:rPr>
        <w:t xml:space="preserve">win, </w:t>
      </w:r>
      <w:r w:rsidRPr="00992961">
        <w:rPr>
          <w:rFonts w:eastAsia="Aptos"/>
          <w:u w:val="single"/>
        </w:rPr>
        <w:t xml:space="preserve">that’s when </w:t>
      </w:r>
      <w:r w:rsidRPr="00992961">
        <w:rPr>
          <w:rFonts w:eastAsia="Aptos"/>
          <w:highlight w:val="cyan"/>
          <w:u w:val="single"/>
        </w:rPr>
        <w:t xml:space="preserve">we </w:t>
      </w:r>
      <w:r w:rsidRPr="00992961">
        <w:rPr>
          <w:rFonts w:eastAsia="Aptos"/>
          <w:b/>
          <w:iCs/>
          <w:u w:val="single"/>
          <w:bdr w:val="single" w:sz="8" w:space="0" w:color="auto"/>
        </w:rPr>
        <w:t xml:space="preserve">offer a </w:t>
      </w:r>
      <w:r w:rsidRPr="00992961">
        <w:rPr>
          <w:rFonts w:eastAsia="Aptos"/>
          <w:b/>
          <w:iCs/>
          <w:highlight w:val="cyan"/>
          <w:u w:val="single"/>
          <w:bdr w:val="single" w:sz="8" w:space="0" w:color="auto"/>
        </w:rPr>
        <w:t xml:space="preserve">deal </w:t>
      </w:r>
      <w:r w:rsidRPr="00992961">
        <w:rPr>
          <w:rFonts w:eastAsia="Aptos"/>
          <w:b/>
          <w:iCs/>
          <w:u w:val="single"/>
          <w:bdr w:val="single" w:sz="8" w:space="0" w:color="auto"/>
        </w:rPr>
        <w:t xml:space="preserve">to </w:t>
      </w:r>
      <w:r w:rsidRPr="00992961">
        <w:rPr>
          <w:rFonts w:eastAsia="Aptos"/>
          <w:b/>
          <w:iCs/>
          <w:highlight w:val="cyan"/>
          <w:u w:val="single"/>
          <w:bdr w:val="single" w:sz="8" w:space="0" w:color="auto"/>
        </w:rPr>
        <w:t>China</w:t>
      </w:r>
      <w:r w:rsidRPr="00992961">
        <w:rPr>
          <w:rFonts w:eastAsia="Aptos"/>
          <w:u w:val="single"/>
        </w:rPr>
        <w:t xml:space="preserve"> and other adversaries. They’ll know they won’t win, and so they’ll know their </w:t>
      </w:r>
      <w:r w:rsidRPr="00992961">
        <w:rPr>
          <w:rFonts w:eastAsia="Aptos"/>
          <w:b/>
          <w:iCs/>
          <w:u w:val="single"/>
          <w:bdr w:val="single" w:sz="8" w:space="0" w:color="auto"/>
        </w:rPr>
        <w:t>only option</w:t>
      </w:r>
      <w:r w:rsidRPr="00992961">
        <w:rPr>
          <w:rFonts w:eastAsia="Aptos"/>
          <w:u w:val="single"/>
        </w:rPr>
        <w:t xml:space="preserve"> is </w:t>
      </w:r>
      <w:r w:rsidRPr="00992961">
        <w:rPr>
          <w:rFonts w:eastAsia="Aptos"/>
          <w:highlight w:val="cyan"/>
          <w:u w:val="single"/>
        </w:rPr>
        <w:t>to come to the table</w:t>
      </w:r>
      <w:r w:rsidRPr="00992961">
        <w:rPr>
          <w:rFonts w:eastAsia="Aptos"/>
          <w:sz w:val="16"/>
        </w:rPr>
        <w:t xml:space="preserve">; </w:t>
      </w:r>
      <w:r w:rsidRPr="00992961">
        <w:rPr>
          <w:rFonts w:eastAsia="Aptos"/>
          <w:highlight w:val="cyan"/>
          <w:u w:val="single"/>
        </w:rPr>
        <w:t>and</w:t>
      </w:r>
      <w:r w:rsidRPr="00992961">
        <w:rPr>
          <w:rFonts w:eastAsia="Aptos"/>
          <w:u w:val="single"/>
        </w:rPr>
        <w:t xml:space="preserve"> we’d rather </w:t>
      </w:r>
      <w:r w:rsidRPr="00992961">
        <w:rPr>
          <w:rFonts w:eastAsia="Aptos"/>
          <w:highlight w:val="cyan"/>
          <w:u w:val="single"/>
        </w:rPr>
        <w:t>avoid</w:t>
      </w:r>
      <w:r w:rsidRPr="00992961">
        <w:rPr>
          <w:rFonts w:eastAsia="Aptos"/>
          <w:u w:val="single"/>
        </w:rPr>
        <w:t xml:space="preserve"> a feverish standoff or </w:t>
      </w:r>
      <w:r w:rsidRPr="00992961">
        <w:rPr>
          <w:rFonts w:eastAsia="Aptos"/>
          <w:b/>
          <w:iCs/>
          <w:highlight w:val="cyan"/>
          <w:u w:val="single"/>
          <w:bdr w:val="single" w:sz="8" w:space="0" w:color="auto"/>
        </w:rPr>
        <w:t>last</w:t>
      </w:r>
      <w:r w:rsidRPr="00992961">
        <w:rPr>
          <w:rFonts w:eastAsia="Aptos"/>
          <w:b/>
          <w:iCs/>
          <w:u w:val="single"/>
          <w:bdr w:val="single" w:sz="8" w:space="0" w:color="auto"/>
        </w:rPr>
        <w:t>-</w:t>
      </w:r>
      <w:r w:rsidRPr="00992961">
        <w:rPr>
          <w:rFonts w:eastAsia="Aptos"/>
          <w:b/>
          <w:iCs/>
          <w:highlight w:val="cyan"/>
          <w:u w:val="single"/>
          <w:bdr w:val="single" w:sz="8" w:space="0" w:color="auto"/>
        </w:rPr>
        <w:t xml:space="preserve">ditch military attempts </w:t>
      </w:r>
      <w:r w:rsidRPr="00992961">
        <w:rPr>
          <w:rFonts w:eastAsia="Aptos"/>
          <w:b/>
          <w:iCs/>
          <w:u w:val="single"/>
          <w:bdr w:val="single" w:sz="8" w:space="0" w:color="auto"/>
        </w:rPr>
        <w:t>on their part to sabotage Western efforts</w:t>
      </w:r>
      <w:r w:rsidRPr="00992961">
        <w:rPr>
          <w:rFonts w:eastAsia="Aptos"/>
          <w:sz w:val="16"/>
        </w:rPr>
        <w:t xml:space="preserve">. In exchange for guaranteeing </w:t>
      </w:r>
      <w:proofErr w:type="gramStart"/>
      <w:r w:rsidRPr="00992961">
        <w:rPr>
          <w:rFonts w:eastAsia="Aptos"/>
          <w:sz w:val="16"/>
        </w:rPr>
        <w:t>noninterference</w:t>
      </w:r>
      <w:proofErr w:type="gramEnd"/>
      <w:r w:rsidRPr="00992961">
        <w:rPr>
          <w:rFonts w:eastAsia="Aptos"/>
          <w:sz w:val="16"/>
        </w:rPr>
        <w:t xml:space="preserve"> in their affairs, and sharing the peaceful benefits of superintelligence, a regime of nonproliferation, safety norms, and </w:t>
      </w:r>
      <w:r w:rsidRPr="00992961">
        <w:rPr>
          <w:rFonts w:eastAsia="Aptos"/>
          <w:u w:val="single"/>
        </w:rPr>
        <w:t>a semblance of stability post-superintelligence can be born</w:t>
      </w:r>
      <w:r w:rsidRPr="00992961">
        <w:rPr>
          <w:rFonts w:eastAsia="Aptos"/>
          <w:sz w:val="16"/>
        </w:rPr>
        <w:t xml:space="preserve">. </w:t>
      </w:r>
    </w:p>
    <w:p w14:paraId="076A31A6" w14:textId="77777777" w:rsidR="00992961" w:rsidRPr="00992961" w:rsidRDefault="00992961" w:rsidP="00992961">
      <w:pPr>
        <w:rPr>
          <w:rFonts w:eastAsia="Aptos"/>
          <w:sz w:val="16"/>
        </w:rPr>
      </w:pPr>
      <w:r w:rsidRPr="00992961">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FFF6548" w14:textId="77777777" w:rsidR="00992961" w:rsidRPr="00992961" w:rsidRDefault="00992961" w:rsidP="00992961">
      <w:pPr>
        <w:rPr>
          <w:rFonts w:eastAsia="Aptos"/>
          <w:sz w:val="16"/>
        </w:rPr>
      </w:pPr>
      <w:r w:rsidRPr="00992961">
        <w:rPr>
          <w:rFonts w:eastAsia="Aptos"/>
          <w:sz w:val="16"/>
        </w:rPr>
        <w:t>Superintelligence is a matter of national security</w:t>
      </w:r>
    </w:p>
    <w:p w14:paraId="53DD2291" w14:textId="77777777" w:rsidR="00992961" w:rsidRPr="00992961" w:rsidRDefault="00992961" w:rsidP="00992961">
      <w:pPr>
        <w:rPr>
          <w:rFonts w:eastAsia="Aptos"/>
          <w:sz w:val="16"/>
        </w:rPr>
      </w:pPr>
      <w:r w:rsidRPr="00992961">
        <w:rPr>
          <w:rFonts w:eastAsia="Aptos"/>
          <w:b/>
          <w:iCs/>
          <w:u w:val="single"/>
          <w:bdr w:val="single" w:sz="8" w:space="0" w:color="auto"/>
        </w:rPr>
        <w:t>It is clear: AGI is an existential challenge for the national security of the United States. It’s time to start treating it as such</w:t>
      </w:r>
      <w:r w:rsidRPr="00992961">
        <w:rPr>
          <w:rFonts w:eastAsia="Aptos"/>
          <w:sz w:val="16"/>
        </w:rPr>
        <w:t xml:space="preserve">. </w:t>
      </w:r>
    </w:p>
    <w:p w14:paraId="65840358" w14:textId="77777777" w:rsidR="00992961" w:rsidRPr="00992961" w:rsidRDefault="00992961" w:rsidP="00992961">
      <w:pPr>
        <w:rPr>
          <w:rFonts w:eastAsia="Calibri"/>
        </w:rPr>
      </w:pPr>
    </w:p>
    <w:p w14:paraId="14812BAD"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CP---1NC</w:t>
      </w:r>
    </w:p>
    <w:p w14:paraId="3A75441F"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States CP</w:t>
      </w:r>
      <w:r w:rsidRPr="00992961">
        <w:rPr>
          <w:rFonts w:eastAsia="Times New Roman" w:cs="Times New Roman"/>
          <w:b/>
          <w:iCs/>
          <w:sz w:val="26"/>
        </w:rPr>
        <w:t>:</w:t>
      </w:r>
    </w:p>
    <w:p w14:paraId="3FC31C8C" w14:textId="77777777" w:rsidR="00992961" w:rsidRPr="00992961" w:rsidRDefault="00992961" w:rsidP="00992961">
      <w:pPr>
        <w:rPr>
          <w:rFonts w:eastAsia="Calibri"/>
        </w:rPr>
      </w:pPr>
    </w:p>
    <w:p w14:paraId="3B2B050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The 50 U.S. states should</w:t>
      </w:r>
    </w:p>
    <w:p w14:paraId="7C6D5D32"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 strengthen collective bargaining rights for non-intermittent secondary actions. </w:t>
      </w:r>
    </w:p>
    <w:p w14:paraId="0A9D3E14"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challenge relevant preemption laws via multistate litigation</w:t>
      </w:r>
    </w:p>
    <w:p w14:paraId="4D6342EE"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raise the minimum wage for all workers to half of each state’s median full-time wage, indexed to the regional Consumer Price Index</w:t>
      </w:r>
    </w:p>
    <w:p w14:paraId="740B911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increase enforcement against wage theft and worker misclassification, including at least raising penalties and increasing agency resources</w:t>
      </w:r>
    </w:p>
    <w:p w14:paraId="7ACAA12E"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2.- guarantee paid sick leave</w:t>
      </w:r>
    </w:p>
    <w:p w14:paraId="4A9662F6"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expand unemployment insurance.</w:t>
      </w:r>
    </w:p>
    <w:p w14:paraId="065F5DF3" w14:textId="77777777" w:rsidR="00992961" w:rsidRPr="00992961" w:rsidRDefault="00992961" w:rsidP="00992961">
      <w:pPr>
        <w:rPr>
          <w:rFonts w:eastAsia="Aptos"/>
        </w:rPr>
      </w:pPr>
    </w:p>
    <w:p w14:paraId="13A3D9F2"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States solve the case, both </w:t>
      </w:r>
      <w:r w:rsidRPr="00992961">
        <w:rPr>
          <w:rFonts w:eastAsia="Times New Roman"/>
          <w:b/>
          <w:iCs/>
          <w:sz w:val="26"/>
          <w:u w:val="single"/>
        </w:rPr>
        <w:t>directly</w:t>
      </w:r>
      <w:r w:rsidRPr="00992961">
        <w:rPr>
          <w:rFonts w:eastAsia="Times New Roman"/>
          <w:b/>
          <w:iCs/>
          <w:sz w:val="26"/>
        </w:rPr>
        <w:t xml:space="preserve"> and </w:t>
      </w:r>
      <w:r w:rsidRPr="00992961">
        <w:rPr>
          <w:rFonts w:eastAsia="Times New Roman"/>
          <w:b/>
          <w:iCs/>
          <w:sz w:val="26"/>
          <w:u w:val="single"/>
        </w:rPr>
        <w:t>indirectly</w:t>
      </w:r>
      <w:r w:rsidRPr="00992961">
        <w:rPr>
          <w:rFonts w:eastAsia="Times New Roman"/>
          <w:b/>
          <w:iCs/>
          <w:sz w:val="26"/>
        </w:rPr>
        <w:t>.</w:t>
      </w:r>
    </w:p>
    <w:p w14:paraId="0FECC1E7" w14:textId="77777777" w:rsidR="00992961" w:rsidRPr="00992961" w:rsidRDefault="00992961" w:rsidP="00992961">
      <w:pPr>
        <w:rPr>
          <w:rFonts w:eastAsia="Aptos"/>
        </w:rPr>
      </w:pPr>
      <w:r w:rsidRPr="00992961">
        <w:rPr>
          <w:rFonts w:eastAsia="Aptos"/>
          <w:b/>
          <w:bCs/>
          <w:sz w:val="26"/>
        </w:rPr>
        <w:t>Cohn 8-6</w:t>
      </w:r>
      <w:r w:rsidRPr="00992961">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08D77C1C" w14:textId="77777777" w:rsidR="00992961" w:rsidRPr="00992961" w:rsidRDefault="00992961" w:rsidP="00992961">
      <w:pPr>
        <w:rPr>
          <w:rFonts w:eastAsia="Aptos"/>
          <w:sz w:val="16"/>
        </w:rPr>
      </w:pPr>
      <w:r w:rsidRPr="00992961">
        <w:rPr>
          <w:rFonts w:eastAsia="Aptos"/>
          <w:sz w:val="16"/>
        </w:rPr>
        <w:t>Wages</w:t>
      </w:r>
    </w:p>
    <w:p w14:paraId="4DC0F2B2" w14:textId="77777777" w:rsidR="00992961" w:rsidRPr="00992961" w:rsidRDefault="00992961" w:rsidP="00992961">
      <w:pPr>
        <w:rPr>
          <w:rFonts w:eastAsia="Aptos"/>
          <w:sz w:val="16"/>
        </w:rPr>
      </w:pPr>
      <w:r w:rsidRPr="00992961">
        <w:rPr>
          <w:rFonts w:eastAsia="Aptos"/>
          <w:sz w:val="16"/>
        </w:rPr>
        <w:t xml:space="preserve">The federal minimum wage—now officially a poverty wage—is just $7.25 per hour and has not increased since 2009. Moreover, federal law continues to allow employers to pay subminimum wages to tipped workers, workers with disabilities, youth under 18, and others, while excluding certain occupations (e.g., </w:t>
      </w:r>
      <w:proofErr w:type="gramStart"/>
      <w:r w:rsidRPr="00992961">
        <w:rPr>
          <w:rFonts w:eastAsia="Aptos"/>
          <w:sz w:val="16"/>
        </w:rPr>
        <w:t>farmworkers</w:t>
      </w:r>
      <w:proofErr w:type="gramEnd"/>
      <w:r w:rsidRPr="00992961">
        <w:rPr>
          <w:rFonts w:eastAsia="Aptos"/>
          <w:sz w:val="16"/>
        </w:rPr>
        <w:t xml:space="preserve">) from coverage. Resulting wage suppression hurts all workers and is particularly harmful to Black workers and other workers of color. </w:t>
      </w:r>
      <w:r w:rsidRPr="00992961">
        <w:rPr>
          <w:rFonts w:eastAsia="Aptos"/>
          <w:u w:val="single"/>
        </w:rPr>
        <w:t xml:space="preserve">In the </w:t>
      </w:r>
      <w:r w:rsidRPr="00992961">
        <w:rPr>
          <w:rFonts w:eastAsia="Aptos"/>
          <w:b/>
          <w:iCs/>
          <w:u w:val="single"/>
          <w:bdr w:val="single" w:sz="8" w:space="0" w:color="auto"/>
        </w:rPr>
        <w:t>absence</w:t>
      </w:r>
      <w:r w:rsidRPr="00992961">
        <w:rPr>
          <w:rFonts w:eastAsia="Aptos"/>
          <w:u w:val="single"/>
        </w:rPr>
        <w:t xml:space="preserve"> of </w:t>
      </w:r>
      <w:r w:rsidRPr="00992961">
        <w:rPr>
          <w:rFonts w:eastAsia="Aptos"/>
          <w:b/>
          <w:iCs/>
          <w:u w:val="single"/>
          <w:bdr w:val="single" w:sz="8" w:space="0" w:color="auto"/>
        </w:rPr>
        <w:t>federal</w:t>
      </w:r>
      <w:r w:rsidRPr="00992961">
        <w:rPr>
          <w:rFonts w:eastAsia="Aptos"/>
          <w:u w:val="single"/>
        </w:rPr>
        <w:t xml:space="preserve"> action</w:t>
      </w:r>
      <w:r w:rsidRPr="00992961">
        <w:rPr>
          <w:rFonts w:eastAsia="Aptos"/>
          <w:sz w:val="16"/>
        </w:rPr>
        <w:t xml:space="preserve">, </w:t>
      </w:r>
      <w:r w:rsidRPr="00992961">
        <w:rPr>
          <w:rFonts w:eastAsia="Aptos"/>
          <w:highlight w:val="cyan"/>
          <w:u w:val="single"/>
        </w:rPr>
        <w:t>state</w:t>
      </w:r>
      <w:r w:rsidRPr="00992961">
        <w:rPr>
          <w:rFonts w:eastAsia="Aptos"/>
          <w:u w:val="single"/>
        </w:rPr>
        <w:t xml:space="preserve">s continue to </w:t>
      </w:r>
      <w:r w:rsidRPr="00992961">
        <w:rPr>
          <w:rFonts w:eastAsia="Aptos"/>
          <w:highlight w:val="cyan"/>
          <w:u w:val="single"/>
        </w:rPr>
        <w:t xml:space="preserve">lead important progress on </w:t>
      </w:r>
      <w:r w:rsidRPr="00992961">
        <w:rPr>
          <w:rFonts w:eastAsia="Aptos"/>
          <w:b/>
          <w:iCs/>
          <w:highlight w:val="cyan"/>
          <w:u w:val="single"/>
          <w:bdr w:val="single" w:sz="8" w:space="0" w:color="auto"/>
        </w:rPr>
        <w:t>raising</w:t>
      </w:r>
      <w:r w:rsidRPr="00992961">
        <w:rPr>
          <w:rFonts w:eastAsia="Aptos"/>
          <w:highlight w:val="cyan"/>
          <w:u w:val="single"/>
        </w:rPr>
        <w:t xml:space="preserve"> the </w:t>
      </w:r>
      <w:r w:rsidRPr="00992961">
        <w:rPr>
          <w:rFonts w:eastAsia="Aptos"/>
          <w:b/>
          <w:iCs/>
          <w:highlight w:val="cyan"/>
          <w:u w:val="single"/>
          <w:bdr w:val="single" w:sz="8" w:space="0" w:color="auto"/>
        </w:rPr>
        <w:t>minimum wage</w:t>
      </w:r>
      <w:r w:rsidRPr="00992961">
        <w:rPr>
          <w:rFonts w:eastAsia="Aptos"/>
          <w:highlight w:val="cyan"/>
          <w:u w:val="single"/>
        </w:rPr>
        <w:t xml:space="preserve"> to</w:t>
      </w:r>
      <w:r w:rsidRPr="00992961">
        <w:rPr>
          <w:rFonts w:eastAsia="Aptos"/>
          <w:u w:val="single"/>
        </w:rPr>
        <w:t xml:space="preserve"> levels that </w:t>
      </w:r>
      <w:r w:rsidRPr="00992961">
        <w:rPr>
          <w:rFonts w:eastAsia="Aptos"/>
          <w:highlight w:val="cyan"/>
          <w:u w:val="single"/>
        </w:rPr>
        <w:t>address</w:t>
      </w:r>
      <w:r w:rsidRPr="00992961">
        <w:rPr>
          <w:rFonts w:eastAsia="Aptos"/>
          <w:u w:val="single"/>
        </w:rPr>
        <w:t xml:space="preserve"> inflation and </w:t>
      </w:r>
      <w:r w:rsidRPr="00992961">
        <w:rPr>
          <w:rFonts w:eastAsia="Aptos"/>
          <w:b/>
          <w:iCs/>
          <w:highlight w:val="cyan"/>
          <w:u w:val="single"/>
          <w:bdr w:val="single" w:sz="8" w:space="0" w:color="auto"/>
        </w:rPr>
        <w:t>regional costs of living</w:t>
      </w:r>
      <w:r w:rsidRPr="00992961">
        <w:rPr>
          <w:rFonts w:eastAsia="Aptos"/>
          <w:sz w:val="16"/>
          <w:highlight w:val="cyan"/>
        </w:rPr>
        <w:t xml:space="preserve">; </w:t>
      </w:r>
      <w:r w:rsidRPr="00992961">
        <w:rPr>
          <w:rFonts w:eastAsia="Aptos"/>
          <w:highlight w:val="cyan"/>
          <w:u w:val="single"/>
        </w:rPr>
        <w:t>eliminating subminimum wages</w:t>
      </w:r>
      <w:r w:rsidRPr="00992961">
        <w:rPr>
          <w:rFonts w:eastAsia="Aptos"/>
          <w:sz w:val="16"/>
          <w:highlight w:val="cyan"/>
        </w:rPr>
        <w:t xml:space="preserve">; </w:t>
      </w:r>
      <w:r w:rsidRPr="00992961">
        <w:rPr>
          <w:rFonts w:eastAsia="Aptos"/>
          <w:highlight w:val="cyan"/>
          <w:u w:val="single"/>
        </w:rPr>
        <w:t>and closing loopholes</w:t>
      </w:r>
      <w:r w:rsidRPr="00992961">
        <w:rPr>
          <w:rFonts w:eastAsia="Aptos"/>
          <w:u w:val="single"/>
        </w:rPr>
        <w:t xml:space="preserve"> that deny some groups</w:t>
      </w:r>
      <w:r w:rsidRPr="00992961">
        <w:rPr>
          <w:rFonts w:eastAsia="Aptos"/>
          <w:sz w:val="16"/>
        </w:rPr>
        <w:t xml:space="preserve"> of workers minimum wage coverage.</w:t>
      </w:r>
    </w:p>
    <w:p w14:paraId="7E2B7D2A" w14:textId="77777777" w:rsidR="00992961" w:rsidRPr="00992961" w:rsidRDefault="00992961" w:rsidP="00992961">
      <w:pPr>
        <w:rPr>
          <w:rFonts w:eastAsia="Aptos"/>
          <w:sz w:val="16"/>
        </w:rPr>
      </w:pPr>
      <w:r w:rsidRPr="00992961">
        <w:rPr>
          <w:rFonts w:eastAsia="Aptos"/>
          <w:sz w:val="16"/>
        </w:rPr>
        <w:t xml:space="preserve">This year </w:t>
      </w:r>
      <w:r w:rsidRPr="00992961">
        <w:rPr>
          <w:rFonts w:eastAsia="Aptos"/>
          <w:u w:val="single"/>
        </w:rPr>
        <w:t>Rhode Island enacted legislation</w:t>
      </w:r>
      <w:r w:rsidRPr="00992961">
        <w:rPr>
          <w:rFonts w:eastAsia="Aptos"/>
          <w:sz w:val="16"/>
        </w:rPr>
        <w:t xml:space="preserve"> (H5029) </w:t>
      </w:r>
      <w:r w:rsidRPr="00992961">
        <w:rPr>
          <w:rFonts w:eastAsia="Aptos"/>
          <w:u w:val="single"/>
        </w:rPr>
        <w:t>to progressively raise the minimum wage to $17</w:t>
      </w:r>
      <w:r w:rsidRPr="00992961">
        <w:rPr>
          <w:rFonts w:eastAsia="Aptos"/>
          <w:sz w:val="16"/>
        </w:rPr>
        <w:t xml:space="preserve"> by 2027. Virginia also passed legislation to increase the minimum wage to $17 by 2027, but it was ultimately vetoed by Governor Youngkin.</w:t>
      </w:r>
    </w:p>
    <w:p w14:paraId="656DA0AD" w14:textId="77777777" w:rsidR="00992961" w:rsidRPr="00992961" w:rsidRDefault="00992961" w:rsidP="00992961">
      <w:pPr>
        <w:rPr>
          <w:rFonts w:eastAsia="Aptos"/>
          <w:sz w:val="16"/>
        </w:rPr>
      </w:pPr>
      <w:r w:rsidRPr="00992961">
        <w:rPr>
          <w:rFonts w:eastAsia="Aptos"/>
          <w:sz w:val="16"/>
        </w:rPr>
        <w:t xml:space="preserve">Following a </w:t>
      </w:r>
      <w:proofErr w:type="gramStart"/>
      <w:r w:rsidRPr="00992961">
        <w:rPr>
          <w:rFonts w:eastAsia="Aptos"/>
          <w:sz w:val="16"/>
        </w:rPr>
        <w:t>years</w:t>
      </w:r>
      <w:proofErr w:type="gramEnd"/>
      <w:r w:rsidRPr="00992961">
        <w:rPr>
          <w:rFonts w:eastAsia="Aptos"/>
          <w:sz w:val="16"/>
        </w:rPr>
        <w:t xml:space="preserve">-long campaign, </w:t>
      </w:r>
      <w:r w:rsidRPr="00992961">
        <w:rPr>
          <w:rFonts w:eastAsia="Aptos"/>
          <w:u w:val="single"/>
        </w:rPr>
        <w:t xml:space="preserve">Maine expanded its state minimum wage law to </w:t>
      </w:r>
      <w:r w:rsidRPr="00992961">
        <w:rPr>
          <w:rFonts w:eastAsia="Aptos"/>
          <w:b/>
          <w:iCs/>
          <w:u w:val="single"/>
          <w:bdr w:val="single" w:sz="8" w:space="0" w:color="auto"/>
        </w:rPr>
        <w:t xml:space="preserve">include </w:t>
      </w:r>
      <w:proofErr w:type="gramStart"/>
      <w:r w:rsidRPr="00992961">
        <w:rPr>
          <w:rFonts w:eastAsia="Aptos"/>
          <w:b/>
          <w:iCs/>
          <w:u w:val="single"/>
          <w:bdr w:val="single" w:sz="8" w:space="0" w:color="auto"/>
        </w:rPr>
        <w:t>farmworkers</w:t>
      </w:r>
      <w:proofErr w:type="gramEnd"/>
      <w:r w:rsidRPr="00992961">
        <w:rPr>
          <w:rFonts w:eastAsia="Aptos"/>
          <w:u w:val="single"/>
        </w:rPr>
        <w:t xml:space="preserve"> who are otherwise </w:t>
      </w:r>
      <w:r w:rsidRPr="00992961">
        <w:rPr>
          <w:rFonts w:eastAsia="Aptos"/>
          <w:b/>
          <w:iCs/>
          <w:u w:val="single"/>
          <w:bdr w:val="single" w:sz="8" w:space="0" w:color="auto"/>
        </w:rPr>
        <w:t>excluded</w:t>
      </w:r>
      <w:r w:rsidRPr="00992961">
        <w:rPr>
          <w:rFonts w:eastAsia="Aptos"/>
          <w:u w:val="single"/>
        </w:rPr>
        <w:t xml:space="preserve"> from most </w:t>
      </w:r>
      <w:r w:rsidRPr="00992961">
        <w:rPr>
          <w:rFonts w:eastAsia="Aptos"/>
          <w:b/>
          <w:iCs/>
          <w:u w:val="single"/>
          <w:bdr w:val="single" w:sz="8" w:space="0" w:color="auto"/>
        </w:rPr>
        <w:t>federal</w:t>
      </w:r>
      <w:r w:rsidRPr="00992961">
        <w:rPr>
          <w:rFonts w:eastAsia="Aptos"/>
          <w:u w:val="single"/>
        </w:rPr>
        <w:t xml:space="preserve"> labor </w:t>
      </w:r>
      <w:r w:rsidRPr="00992961">
        <w:rPr>
          <w:rFonts w:eastAsia="Aptos"/>
          <w:b/>
          <w:iCs/>
          <w:u w:val="single"/>
          <w:bdr w:val="single" w:sz="8" w:space="0" w:color="auto"/>
        </w:rPr>
        <w:t>protections</w:t>
      </w:r>
      <w:r w:rsidRPr="00992961">
        <w:rPr>
          <w:rFonts w:eastAsia="Aptos"/>
          <w:sz w:val="16"/>
        </w:rPr>
        <w:t xml:space="preserve">. (Maine legislators also passed related legislation [LD 588] to extend anti-retaliation protections to </w:t>
      </w:r>
      <w:proofErr w:type="gramStart"/>
      <w:r w:rsidRPr="00992961">
        <w:rPr>
          <w:rFonts w:eastAsia="Aptos"/>
          <w:sz w:val="16"/>
        </w:rPr>
        <w:t>farmworkers</w:t>
      </w:r>
      <w:proofErr w:type="gramEnd"/>
      <w:r w:rsidRPr="00992961">
        <w:rPr>
          <w:rFonts w:eastAsia="Aptos"/>
          <w:sz w:val="16"/>
        </w:rPr>
        <w:t>, but it was vetoed by Governor Mills). And this year, Georgia joined 26 states that have taken action to prohibit or disincentivize paying subminimum wages to workers with disabilities. Georgia’s new law (SB 55) will phase out the disability subminimum wage by 2027.</w:t>
      </w:r>
    </w:p>
    <w:p w14:paraId="39BA06C2" w14:textId="77777777" w:rsidR="00992961" w:rsidRPr="00992961" w:rsidRDefault="00992961" w:rsidP="00992961">
      <w:pPr>
        <w:rPr>
          <w:rFonts w:eastAsia="Aptos"/>
          <w:sz w:val="16"/>
        </w:rPr>
      </w:pPr>
      <w:r w:rsidRPr="00992961">
        <w:rPr>
          <w:rFonts w:eastAsia="Aptos"/>
          <w:sz w:val="16"/>
        </w:rPr>
        <w:t>Ongoing efforts to eliminate the tipped minimum wage met with setbacks in D.C., Michigan, and Colorado:</w:t>
      </w:r>
    </w:p>
    <w:p w14:paraId="30A20842" w14:textId="77777777" w:rsidR="00992961" w:rsidRPr="00992961" w:rsidRDefault="00992961" w:rsidP="00992961">
      <w:pPr>
        <w:rPr>
          <w:rFonts w:eastAsia="Aptos"/>
          <w:sz w:val="16"/>
        </w:rPr>
      </w:pPr>
      <w:r w:rsidRPr="00992961">
        <w:rPr>
          <w:rFonts w:eastAsia="Aptos"/>
          <w:sz w:val="16"/>
        </w:rPr>
        <w:t>In Washington, D.C.</w:t>
      </w:r>
      <w:proofErr w:type="gramStart"/>
      <w:r w:rsidRPr="00992961">
        <w:rPr>
          <w:rFonts w:eastAsia="Aptos"/>
          <w:sz w:val="16"/>
        </w:rPr>
        <w:t>—where</w:t>
      </w:r>
      <w:proofErr w:type="gramEnd"/>
      <w:r w:rsidRPr="00992961">
        <w:rPr>
          <w:rFonts w:eastAsia="Aptos"/>
          <w:sz w:val="16"/>
        </w:rPr>
        <w:t xml:space="preserve"> voters overwhelmingly supported measures to phase out the tipped minimum wage in both 2018 and </w:t>
      </w:r>
      <w:proofErr w:type="gramStart"/>
      <w:r w:rsidRPr="00992961">
        <w:rPr>
          <w:rFonts w:eastAsia="Aptos"/>
          <w:sz w:val="16"/>
        </w:rPr>
        <w:t>2022—</w:t>
      </w:r>
      <w:proofErr w:type="gramEnd"/>
      <w:r w:rsidRPr="00992961">
        <w:rPr>
          <w:rFonts w:eastAsia="Aptos"/>
          <w:sz w:val="16"/>
        </w:rPr>
        <w:t>the City Council voted to delay planned 2025 increases, extend the timeline for phasing in future increases to seven years, and eventually cap the tipped minimum wage at 75% of the minimum wage.</w:t>
      </w:r>
    </w:p>
    <w:p w14:paraId="5323A644" w14:textId="77777777" w:rsidR="00992961" w:rsidRPr="00992961" w:rsidRDefault="00992961" w:rsidP="00992961">
      <w:pPr>
        <w:rPr>
          <w:rFonts w:eastAsia="Aptos"/>
          <w:sz w:val="16"/>
        </w:rPr>
      </w:pPr>
      <w:r w:rsidRPr="00992961">
        <w:rPr>
          <w:rFonts w:eastAsia="Aptos"/>
          <w:sz w:val="16"/>
        </w:rPr>
        <w:t>Seven years after Michigan legislators blocked voters from weighing in on a highly popular ballot measure that would have phased out the tipped minimum wage, and a year after the Michigan Supreme Court reinstated the ballot measure’s benefits for low-wage workers, state legislators once again acted against voters’ wishes with compromise legislation (SB 8) that accelerates the schedule of minimum wage increases but maintains the state’s tipped subminimum wage.</w:t>
      </w:r>
    </w:p>
    <w:p w14:paraId="19AE53D3" w14:textId="77777777" w:rsidR="00992961" w:rsidRPr="00992961" w:rsidRDefault="00992961" w:rsidP="00992961">
      <w:pPr>
        <w:rPr>
          <w:rFonts w:eastAsia="Aptos"/>
          <w:sz w:val="16"/>
        </w:rPr>
      </w:pPr>
      <w:r w:rsidRPr="00992961">
        <w:rPr>
          <w:rFonts w:eastAsia="Aptos"/>
          <w:sz w:val="16"/>
        </w:rPr>
        <w:t>In response to intense lobbying from the restaurant industry, Colorado changed its law to allow localities with higher minimum wage rates to maintain relatively lower tipped minimum wages. Previously, Colorado cities with higher minimum wages were required to maintain a tipped minimum of $3.02 less than the local minimum wage (equivalent to the current $3.02 gap between the state tipped and full minimum wage). The new law allows for gaps larger than $3.02 between a local tipped and full minimum wage (providing that the local tipped minimum remains at least equivalent to the state tipped minimum). This compromise replaced an even worse bill that would have required all localities to lower their tipped minimum wage to match the state tipped minimum.</w:t>
      </w:r>
    </w:p>
    <w:p w14:paraId="4FD28651" w14:textId="77777777" w:rsidR="00992961" w:rsidRPr="00992961" w:rsidRDefault="00992961" w:rsidP="00992961">
      <w:pPr>
        <w:rPr>
          <w:rFonts w:eastAsia="Aptos"/>
          <w:sz w:val="16"/>
        </w:rPr>
      </w:pPr>
      <w:r w:rsidRPr="00992961">
        <w:rPr>
          <w:rFonts w:eastAsia="Aptos"/>
          <w:sz w:val="16"/>
        </w:rPr>
        <w:t xml:space="preserve">State prevailing wage standards—which require contractors on public works projects to pay workers at least the local median wage for a given type of work—help ensure that public investments yield good jobs with fair, equitable pay and benefits. This year, </w:t>
      </w:r>
      <w:r w:rsidRPr="00992961">
        <w:rPr>
          <w:rFonts w:eastAsia="Aptos"/>
          <w:highlight w:val="cyan"/>
          <w:u w:val="single"/>
        </w:rPr>
        <w:t>New Jersey</w:t>
      </w:r>
      <w:r w:rsidRPr="00992961">
        <w:rPr>
          <w:rFonts w:eastAsia="Aptos"/>
          <w:u w:val="single"/>
        </w:rPr>
        <w:t xml:space="preserve"> strengthened its prevailing wage law by </w:t>
      </w:r>
      <w:r w:rsidRPr="00992961">
        <w:rPr>
          <w:rFonts w:eastAsia="Aptos"/>
          <w:b/>
          <w:iCs/>
          <w:u w:val="single"/>
          <w:bdr w:val="single" w:sz="8" w:space="0" w:color="auto"/>
        </w:rPr>
        <w:t xml:space="preserve">expanding </w:t>
      </w:r>
      <w:r w:rsidRPr="00992961">
        <w:rPr>
          <w:rFonts w:eastAsia="Aptos"/>
          <w:b/>
          <w:iCs/>
          <w:highlight w:val="cyan"/>
          <w:u w:val="single"/>
          <w:bdr w:val="single" w:sz="8" w:space="0" w:color="auto"/>
        </w:rPr>
        <w:t>prohibit</w:t>
      </w:r>
      <w:r w:rsidRPr="00992961">
        <w:rPr>
          <w:rFonts w:eastAsia="Aptos"/>
          <w:b/>
          <w:iCs/>
          <w:u w:val="single"/>
          <w:bdr w:val="single" w:sz="8" w:space="0" w:color="auto"/>
        </w:rPr>
        <w:t>ions</w:t>
      </w:r>
      <w:r w:rsidRPr="00992961">
        <w:rPr>
          <w:rFonts w:eastAsia="Aptos"/>
          <w:u w:val="single"/>
        </w:rPr>
        <w:t xml:space="preserve"> on </w:t>
      </w:r>
      <w:r w:rsidRPr="00992961">
        <w:rPr>
          <w:rFonts w:eastAsia="Aptos"/>
          <w:b/>
          <w:iCs/>
          <w:highlight w:val="cyan"/>
          <w:u w:val="single"/>
          <w:bdr w:val="single" w:sz="8" w:space="0" w:color="auto"/>
        </w:rPr>
        <w:t>public contracts</w:t>
      </w:r>
      <w:r w:rsidRPr="00992961">
        <w:rPr>
          <w:rFonts w:eastAsia="Aptos"/>
          <w:highlight w:val="cyan"/>
          <w:u w:val="single"/>
        </w:rPr>
        <w:t xml:space="preserve"> with </w:t>
      </w:r>
      <w:r w:rsidRPr="00992961">
        <w:rPr>
          <w:rFonts w:eastAsia="Aptos"/>
          <w:b/>
          <w:iCs/>
          <w:highlight w:val="cyan"/>
          <w:u w:val="single"/>
          <w:bdr w:val="single" w:sz="8" w:space="0" w:color="auto"/>
        </w:rPr>
        <w:t>firms</w:t>
      </w:r>
      <w:r w:rsidRPr="00992961">
        <w:rPr>
          <w:rFonts w:eastAsia="Aptos"/>
          <w:highlight w:val="cyan"/>
          <w:u w:val="single"/>
        </w:rPr>
        <w:t xml:space="preserve"> that have</w:t>
      </w:r>
      <w:r w:rsidRPr="00992961">
        <w:rPr>
          <w:rFonts w:eastAsia="Aptos"/>
          <w:u w:val="single"/>
        </w:rPr>
        <w:t xml:space="preserve"> previously </w:t>
      </w:r>
      <w:r w:rsidRPr="00992961">
        <w:rPr>
          <w:rFonts w:eastAsia="Aptos"/>
          <w:b/>
          <w:iCs/>
          <w:highlight w:val="cyan"/>
          <w:u w:val="single"/>
          <w:bdr w:val="single" w:sz="8" w:space="0" w:color="auto"/>
        </w:rPr>
        <w:t>failed to pay prevailing wage</w:t>
      </w:r>
      <w:r w:rsidRPr="00992961">
        <w:rPr>
          <w:rFonts w:eastAsia="Aptos"/>
          <w:highlight w:val="cyan"/>
          <w:u w:val="single"/>
        </w:rPr>
        <w:t>.</w:t>
      </w:r>
      <w:r w:rsidRPr="00992961">
        <w:rPr>
          <w:rFonts w:eastAsia="Aptos"/>
          <w:sz w:val="16"/>
        </w:rPr>
        <w:t xml:space="preserve"> Oregon enacted HB 2688, extending prevailing wage requirements to some off-site manufacturing. A bill extending the state’s prevailing wage requirement to contractors working on underground infrastructure works passed in Virginia but was vetoed by Governor Youngkin.</w:t>
      </w:r>
    </w:p>
    <w:p w14:paraId="5A77A1E6" w14:textId="77777777" w:rsidR="00992961" w:rsidRPr="00992961" w:rsidRDefault="00992961" w:rsidP="00992961">
      <w:pPr>
        <w:rPr>
          <w:rFonts w:eastAsia="Aptos"/>
          <w:sz w:val="16"/>
        </w:rPr>
      </w:pPr>
      <w:r w:rsidRPr="00992961">
        <w:rPr>
          <w:rFonts w:eastAsia="Aptos"/>
          <w:sz w:val="16"/>
        </w:rPr>
        <w:t>Child labor</w:t>
      </w:r>
    </w:p>
    <w:p w14:paraId="3A8AD18B" w14:textId="77777777" w:rsidR="00992961" w:rsidRPr="00992961" w:rsidRDefault="00992961" w:rsidP="00992961">
      <w:pPr>
        <w:rPr>
          <w:rFonts w:eastAsia="Aptos"/>
          <w:sz w:val="16"/>
        </w:rPr>
      </w:pPr>
      <w:r w:rsidRPr="00992961">
        <w:rPr>
          <w:rFonts w:eastAsia="Aptos"/>
          <w:sz w:val="16"/>
        </w:rPr>
        <w:t>Despite ongoing federal- and state-level attempts to erode the federal Fair Labor Standards Act, advocates in several states succeeded in blocking new threats to weaken child labor protections. For example, EARN network affiliate Florida Policy Institute helped block two related bills (HB 1225 and SB 918) that would have allowed employers to schedule some 14- and 15-year-olds and all 16- and 17-year-olds for unlimited hours of work without breaks. Florida advocates also stopped passage of a bill (SB 676) that threatened to exempt student internships and work-study programs from the state minimum wage.</w:t>
      </w:r>
    </w:p>
    <w:p w14:paraId="7A9584EE" w14:textId="77777777" w:rsidR="00992961" w:rsidRPr="00992961" w:rsidRDefault="00992961" w:rsidP="00992961">
      <w:pPr>
        <w:rPr>
          <w:rFonts w:eastAsia="Aptos"/>
          <w:sz w:val="16"/>
        </w:rPr>
      </w:pPr>
      <w:r w:rsidRPr="00992961">
        <w:rPr>
          <w:rFonts w:eastAsia="Aptos"/>
          <w:sz w:val="16"/>
        </w:rPr>
        <w:t>Continuing a growing trend, several states passed proactive legislation to shore up child labor protections. New York’s budget bill drastically increases civil penalties and adds criminal homicide charges for employers who cause the death of a child due to negligence on the job, while Washington passed legislation (HB 1644) increasing penalties for child labor violations, limiting an employer’s ability to hire minors following repeated violations, and strengthening state agency oversight of employers seeking permits to supervise student learning that involves potentially hazardous work.</w:t>
      </w:r>
    </w:p>
    <w:p w14:paraId="55198A95" w14:textId="77777777" w:rsidR="00992961" w:rsidRPr="00992961" w:rsidRDefault="00992961" w:rsidP="00992961">
      <w:pPr>
        <w:rPr>
          <w:rFonts w:eastAsia="Aptos"/>
          <w:sz w:val="16"/>
        </w:rPr>
      </w:pPr>
      <w:r w:rsidRPr="00992961">
        <w:rPr>
          <w:rFonts w:eastAsia="Aptos"/>
          <w:sz w:val="16"/>
        </w:rPr>
        <w:t>Unfortunately, West Virginia eliminated their youth work permit system for 14–15-year-olds and replaced it with a mandatory age certification process which transfers sole approval authority and recordkeeping responsibilities from schools to the state labor division. Though an improvement on a previous bill, this law means school officials will no longer have the authority to reject work arrangements they believe are not in a student’s best interest.</w:t>
      </w:r>
    </w:p>
    <w:p w14:paraId="4FE6542A" w14:textId="77777777" w:rsidR="00992961" w:rsidRPr="00992961" w:rsidRDefault="00992961" w:rsidP="00992961">
      <w:pPr>
        <w:rPr>
          <w:rFonts w:eastAsia="Aptos"/>
          <w:sz w:val="16"/>
        </w:rPr>
      </w:pPr>
      <w:r w:rsidRPr="00992961">
        <w:rPr>
          <w:rFonts w:eastAsia="Aptos"/>
          <w:b/>
          <w:iCs/>
          <w:u w:val="single"/>
          <w:bdr w:val="single" w:sz="8" w:space="0" w:color="auto"/>
        </w:rPr>
        <w:t>Preventing wage theft</w:t>
      </w:r>
      <w:r w:rsidRPr="00992961">
        <w:rPr>
          <w:rFonts w:eastAsia="Aptos"/>
          <w:sz w:val="16"/>
        </w:rPr>
        <w:t xml:space="preserve"> and </w:t>
      </w:r>
      <w:r w:rsidRPr="00992961">
        <w:rPr>
          <w:rFonts w:eastAsia="Aptos"/>
          <w:b/>
          <w:iCs/>
          <w:u w:val="single"/>
          <w:bdr w:val="single" w:sz="8" w:space="0" w:color="auto"/>
        </w:rPr>
        <w:t>worker misclassification</w:t>
      </w:r>
    </w:p>
    <w:p w14:paraId="5237A786" w14:textId="77777777" w:rsidR="00992961" w:rsidRPr="00992961" w:rsidRDefault="00992961" w:rsidP="00992961">
      <w:pPr>
        <w:rPr>
          <w:rFonts w:eastAsia="Aptos"/>
          <w:sz w:val="16"/>
        </w:rPr>
      </w:pPr>
      <w:r w:rsidRPr="00992961">
        <w:rPr>
          <w:rFonts w:eastAsia="Aptos"/>
          <w:u w:val="single"/>
        </w:rPr>
        <w:t>State roles in enforcing strong wage payment standards are more important than ever at a moment when</w:t>
      </w:r>
      <w:r w:rsidRPr="00992961">
        <w:rPr>
          <w:rFonts w:eastAsia="Aptos"/>
          <w:sz w:val="16"/>
        </w:rPr>
        <w:t xml:space="preserve"> the </w:t>
      </w:r>
      <w:r w:rsidRPr="00992961">
        <w:rPr>
          <w:rFonts w:eastAsia="Aptos"/>
          <w:u w:val="single"/>
        </w:rPr>
        <w:t>Trump</w:t>
      </w:r>
      <w:r w:rsidRPr="00992961">
        <w:rPr>
          <w:rFonts w:eastAsia="Aptos"/>
          <w:sz w:val="16"/>
        </w:rPr>
        <w:t xml:space="preserve"> administration is </w:t>
      </w:r>
      <w:r w:rsidRPr="00992961">
        <w:rPr>
          <w:rFonts w:eastAsia="Aptos"/>
          <w:u w:val="single"/>
        </w:rPr>
        <w:t>rolling back federal wage and hour standards</w:t>
      </w:r>
      <w:r w:rsidRPr="00992961">
        <w:rPr>
          <w:rFonts w:eastAsia="Aptos"/>
          <w:sz w:val="16"/>
        </w:rPr>
        <w:t xml:space="preserve"> and the number of federal Department of Labor (DOL) Wage and Hour Division investigators is already at an all-time low. This year, </w:t>
      </w:r>
      <w:r w:rsidRPr="00992961">
        <w:rPr>
          <w:rFonts w:eastAsia="Aptos"/>
          <w:b/>
          <w:iCs/>
          <w:u w:val="single"/>
          <w:bdr w:val="single" w:sz="8" w:space="0" w:color="auto"/>
        </w:rPr>
        <w:t>several states</w:t>
      </w:r>
      <w:r w:rsidRPr="00992961">
        <w:rPr>
          <w:rFonts w:eastAsia="Aptos"/>
          <w:u w:val="single"/>
        </w:rPr>
        <w:t xml:space="preserve"> passed legislation to prevent wage theft</w:t>
      </w:r>
      <w:r w:rsidRPr="00992961">
        <w:rPr>
          <w:rFonts w:eastAsia="Aptos"/>
          <w:sz w:val="16"/>
        </w:rPr>
        <w:t>:</w:t>
      </w:r>
    </w:p>
    <w:p w14:paraId="3C229878" w14:textId="77777777" w:rsidR="00992961" w:rsidRPr="00992961" w:rsidRDefault="00992961" w:rsidP="00992961">
      <w:pPr>
        <w:rPr>
          <w:rFonts w:eastAsia="Aptos"/>
          <w:sz w:val="16"/>
        </w:rPr>
      </w:pPr>
      <w:r w:rsidRPr="00992961">
        <w:rPr>
          <w:rFonts w:eastAsia="Aptos"/>
          <w:sz w:val="16"/>
        </w:rPr>
        <w:t xml:space="preserve">Building on an impressive multi-year initiative to strengthen state labor standards enforcement, </w:t>
      </w:r>
      <w:r w:rsidRPr="00992961">
        <w:rPr>
          <w:rFonts w:eastAsia="Aptos"/>
          <w:u w:val="single"/>
        </w:rPr>
        <w:t>Oregon’s SB 426 strengthens protections for construction workers by holding both project owners and contractors liable for unpaid wages.</w:t>
      </w:r>
      <w:r w:rsidRPr="00992961">
        <w:rPr>
          <w:rFonts w:eastAsia="Aptos"/>
          <w:sz w:val="16"/>
        </w:rPr>
        <w:t xml:space="preserve"> </w:t>
      </w:r>
      <w:r w:rsidRPr="00992961">
        <w:rPr>
          <w:rFonts w:eastAsia="Aptos"/>
          <w:highlight w:val="cyan"/>
          <w:u w:val="single"/>
        </w:rPr>
        <w:t>Oregon</w:t>
      </w:r>
      <w:r w:rsidRPr="00992961">
        <w:rPr>
          <w:rFonts w:eastAsia="Aptos"/>
          <w:sz w:val="16"/>
        </w:rPr>
        <w:t xml:space="preserve"> also passed HB 5015 to </w:t>
      </w:r>
      <w:r w:rsidRPr="00992961">
        <w:rPr>
          <w:rFonts w:eastAsia="Aptos"/>
          <w:u w:val="single"/>
        </w:rPr>
        <w:t xml:space="preserve">strengthen and </w:t>
      </w:r>
      <w:r w:rsidRPr="00992961">
        <w:rPr>
          <w:rFonts w:eastAsia="Aptos"/>
          <w:highlight w:val="cyan"/>
          <w:u w:val="single"/>
        </w:rPr>
        <w:t>increase funding for the</w:t>
      </w:r>
      <w:r w:rsidRPr="00992961">
        <w:rPr>
          <w:rFonts w:eastAsia="Aptos"/>
          <w:u w:val="single"/>
        </w:rPr>
        <w:t xml:space="preserve"> state </w:t>
      </w:r>
      <w:r w:rsidRPr="00992961">
        <w:rPr>
          <w:rFonts w:eastAsia="Aptos"/>
          <w:highlight w:val="cyan"/>
          <w:u w:val="single"/>
        </w:rPr>
        <w:t>agency responsible for enforcing standards</w:t>
      </w:r>
      <w:r w:rsidRPr="00992961">
        <w:rPr>
          <w:rFonts w:eastAsia="Aptos"/>
          <w:sz w:val="16"/>
        </w:rPr>
        <w:t>, the Bureau of Labor and Industries.</w:t>
      </w:r>
    </w:p>
    <w:p w14:paraId="164016CD" w14:textId="77777777" w:rsidR="00992961" w:rsidRPr="00992961" w:rsidRDefault="00992961" w:rsidP="00992961">
      <w:pPr>
        <w:rPr>
          <w:rFonts w:eastAsia="Aptos"/>
          <w:u w:val="single"/>
        </w:rPr>
      </w:pPr>
      <w:r w:rsidRPr="00992961">
        <w:rPr>
          <w:rFonts w:eastAsia="Aptos"/>
          <w:highlight w:val="cyan"/>
          <w:u w:val="single"/>
        </w:rPr>
        <w:t>Minnesota</w:t>
      </w:r>
      <w:r w:rsidRPr="00992961">
        <w:rPr>
          <w:rFonts w:eastAsia="Aptos"/>
          <w:u w:val="single"/>
        </w:rPr>
        <w:t xml:space="preserve"> continued progress on combating wage theft with an amendment to existing laws that </w:t>
      </w:r>
      <w:r w:rsidRPr="00992961">
        <w:rPr>
          <w:rFonts w:eastAsia="Aptos"/>
          <w:highlight w:val="cyan"/>
          <w:u w:val="single"/>
        </w:rPr>
        <w:t>gives</w:t>
      </w:r>
      <w:r w:rsidRPr="00992961">
        <w:rPr>
          <w:rFonts w:eastAsia="Aptos"/>
          <w:u w:val="single"/>
        </w:rPr>
        <w:t xml:space="preserve"> county </w:t>
      </w:r>
      <w:r w:rsidRPr="00992961">
        <w:rPr>
          <w:rFonts w:eastAsia="Aptos"/>
          <w:b/>
          <w:iCs/>
          <w:highlight w:val="cyan"/>
          <w:u w:val="single"/>
          <w:bdr w:val="single" w:sz="8" w:space="0" w:color="auto"/>
        </w:rPr>
        <w:t>attorneys</w:t>
      </w:r>
      <w:r w:rsidRPr="00992961">
        <w:rPr>
          <w:rFonts w:eastAsia="Aptos"/>
          <w:highlight w:val="cyan"/>
          <w:u w:val="single"/>
        </w:rPr>
        <w:t xml:space="preserve"> authority to </w:t>
      </w:r>
      <w:r w:rsidRPr="00992961">
        <w:rPr>
          <w:rFonts w:eastAsia="Aptos"/>
          <w:b/>
          <w:iCs/>
          <w:highlight w:val="cyan"/>
          <w:u w:val="single"/>
          <w:bdr w:val="single" w:sz="8" w:space="0" w:color="auto"/>
        </w:rPr>
        <w:t>subpoena records</w:t>
      </w:r>
      <w:r w:rsidRPr="00992961">
        <w:rPr>
          <w:rFonts w:eastAsia="Aptos"/>
          <w:highlight w:val="cyan"/>
          <w:u w:val="single"/>
        </w:rPr>
        <w:t xml:space="preserve"> of employers in</w:t>
      </w:r>
      <w:r w:rsidRPr="00992961">
        <w:rPr>
          <w:rFonts w:eastAsia="Aptos"/>
          <w:u w:val="single"/>
        </w:rPr>
        <w:t xml:space="preserve"> wage theft </w:t>
      </w:r>
      <w:r w:rsidRPr="00992961">
        <w:rPr>
          <w:rFonts w:eastAsia="Aptos"/>
          <w:highlight w:val="cyan"/>
          <w:u w:val="single"/>
        </w:rPr>
        <w:t>investigations</w:t>
      </w:r>
      <w:r w:rsidRPr="00992961">
        <w:rPr>
          <w:rFonts w:eastAsia="Aptos"/>
          <w:u w:val="single"/>
        </w:rPr>
        <w:t>.</w:t>
      </w:r>
    </w:p>
    <w:p w14:paraId="33B77CD5" w14:textId="77777777" w:rsidR="00992961" w:rsidRPr="00992961" w:rsidRDefault="00992961" w:rsidP="00992961">
      <w:pPr>
        <w:rPr>
          <w:rFonts w:eastAsia="Aptos"/>
          <w:u w:val="single"/>
        </w:rPr>
      </w:pPr>
      <w:r w:rsidRPr="00992961">
        <w:rPr>
          <w:rFonts w:eastAsia="Aptos"/>
          <w:u w:val="single"/>
        </w:rPr>
        <w:t>Colorado enacted</w:t>
      </w:r>
      <w:r w:rsidRPr="00992961">
        <w:rPr>
          <w:rFonts w:eastAsia="Aptos"/>
          <w:sz w:val="16"/>
        </w:rPr>
        <w:t xml:space="preserve"> a new version of </w:t>
      </w:r>
      <w:r w:rsidRPr="00992961">
        <w:rPr>
          <w:rFonts w:eastAsia="Aptos"/>
          <w:u w:val="single"/>
        </w:rPr>
        <w:t>legislation</w:t>
      </w:r>
      <w:r w:rsidRPr="00992961">
        <w:rPr>
          <w:rFonts w:eastAsia="Aptos"/>
          <w:sz w:val="16"/>
        </w:rPr>
        <w:t xml:space="preserve"> (HB 1001) previously vetoed by Governor Polis, </w:t>
      </w:r>
      <w:r w:rsidRPr="00992961">
        <w:rPr>
          <w:rFonts w:eastAsia="Aptos"/>
          <w:u w:val="single"/>
        </w:rPr>
        <w:t>that will now expand state agency authority to penalize employers who commit wage theft and publicize violations on a state agency website.</w:t>
      </w:r>
    </w:p>
    <w:p w14:paraId="213CC05C" w14:textId="77777777" w:rsidR="00992961" w:rsidRPr="00992961" w:rsidRDefault="00992961" w:rsidP="00992961">
      <w:pPr>
        <w:rPr>
          <w:rFonts w:eastAsia="Aptos"/>
          <w:u w:val="single"/>
        </w:rPr>
      </w:pPr>
      <w:r w:rsidRPr="00992961">
        <w:rPr>
          <w:rFonts w:eastAsia="Aptos"/>
          <w:highlight w:val="cyan"/>
          <w:u w:val="single"/>
        </w:rPr>
        <w:t>New York</w:t>
      </w:r>
      <w:r w:rsidRPr="00992961">
        <w:rPr>
          <w:rFonts w:eastAsia="Aptos"/>
          <w:u w:val="single"/>
        </w:rPr>
        <w:t xml:space="preserve">’s budget bill </w:t>
      </w:r>
      <w:r w:rsidRPr="00992961">
        <w:rPr>
          <w:rFonts w:eastAsia="Aptos"/>
          <w:highlight w:val="cyan"/>
          <w:u w:val="single"/>
        </w:rPr>
        <w:t>gives</w:t>
      </w:r>
      <w:r w:rsidRPr="00992961">
        <w:rPr>
          <w:rFonts w:eastAsia="Aptos"/>
          <w:u w:val="single"/>
        </w:rPr>
        <w:t xml:space="preserve"> the state’s DOL more power to enforce wage theft laws, including the </w:t>
      </w:r>
      <w:r w:rsidRPr="00992961">
        <w:rPr>
          <w:rFonts w:eastAsia="Aptos"/>
          <w:highlight w:val="cyan"/>
          <w:u w:val="single"/>
        </w:rPr>
        <w:t xml:space="preserve">ability to </w:t>
      </w:r>
      <w:r w:rsidRPr="00992961">
        <w:rPr>
          <w:rFonts w:eastAsia="Aptos"/>
          <w:b/>
          <w:iCs/>
          <w:highlight w:val="cyan"/>
          <w:u w:val="single"/>
          <w:bdr w:val="single" w:sz="8" w:space="0" w:color="auto"/>
        </w:rPr>
        <w:t>seize</w:t>
      </w:r>
      <w:r w:rsidRPr="00992961">
        <w:rPr>
          <w:rFonts w:eastAsia="Aptos"/>
          <w:highlight w:val="cyan"/>
          <w:u w:val="single"/>
        </w:rPr>
        <w:t xml:space="preserve"> a violator’s </w:t>
      </w:r>
      <w:r w:rsidRPr="00992961">
        <w:rPr>
          <w:rFonts w:eastAsia="Aptos"/>
          <w:b/>
          <w:iCs/>
          <w:highlight w:val="cyan"/>
          <w:u w:val="single"/>
          <w:bdr w:val="single" w:sz="8" w:space="0" w:color="auto"/>
        </w:rPr>
        <w:t>financial assets</w:t>
      </w:r>
      <w:r w:rsidRPr="00992961">
        <w:rPr>
          <w:rFonts w:eastAsia="Aptos"/>
          <w:u w:val="single"/>
        </w:rPr>
        <w:t xml:space="preserve"> following an unpaid wage theft judgment.</w:t>
      </w:r>
    </w:p>
    <w:p w14:paraId="32AC601D" w14:textId="77777777" w:rsidR="00992961" w:rsidRPr="00992961" w:rsidRDefault="00992961" w:rsidP="00992961">
      <w:pPr>
        <w:rPr>
          <w:rFonts w:eastAsia="Aptos"/>
          <w:sz w:val="16"/>
        </w:rPr>
      </w:pPr>
      <w:r w:rsidRPr="00992961">
        <w:rPr>
          <w:rFonts w:eastAsia="Aptos"/>
          <w:sz w:val="16"/>
        </w:rPr>
        <w:t xml:space="preserve">Growing recognition of the costs of worker misclassification continued to generate important state policy advances in 2025. Employers who illegally misclassify employees as “independent contractors” skirt payroll tax, unemployment, and workers’ compensation payments, while depriving workers of fundamental workplace rights and increasing the likelihood of wage theft. </w:t>
      </w:r>
    </w:p>
    <w:p w14:paraId="19F01872" w14:textId="77777777" w:rsidR="00992961" w:rsidRPr="00992961" w:rsidRDefault="00992961" w:rsidP="00992961">
      <w:pPr>
        <w:rPr>
          <w:rFonts w:eastAsia="Aptos"/>
          <w:u w:val="single"/>
        </w:rPr>
      </w:pPr>
      <w:r w:rsidRPr="00992961">
        <w:rPr>
          <w:rFonts w:eastAsia="Aptos"/>
          <w:sz w:val="16"/>
        </w:rPr>
        <w:t xml:space="preserve">Though ultimately vetoed by the governor, </w:t>
      </w:r>
      <w:r w:rsidRPr="00992961">
        <w:rPr>
          <w:rFonts w:eastAsia="Aptos"/>
          <w:highlight w:val="cyan"/>
          <w:u w:val="single"/>
        </w:rPr>
        <w:t>Virginia</w:t>
      </w:r>
      <w:r w:rsidRPr="00992961">
        <w:rPr>
          <w:rFonts w:eastAsia="Aptos"/>
          <w:sz w:val="16"/>
        </w:rPr>
        <w:t xml:space="preserve"> </w:t>
      </w:r>
      <w:r w:rsidRPr="00992961">
        <w:rPr>
          <w:rFonts w:eastAsia="Aptos"/>
          <w:u w:val="single"/>
        </w:rPr>
        <w:t>lawmakers passed HB2561</w:t>
      </w:r>
      <w:r w:rsidRPr="00992961">
        <w:rPr>
          <w:rFonts w:eastAsia="Aptos"/>
          <w:sz w:val="16"/>
        </w:rPr>
        <w:t xml:space="preserve">, </w:t>
      </w:r>
      <w:r w:rsidRPr="00992961">
        <w:rPr>
          <w:rFonts w:eastAsia="Aptos"/>
          <w:u w:val="single"/>
        </w:rPr>
        <w:t>which</w:t>
      </w:r>
      <w:r w:rsidRPr="00992961">
        <w:rPr>
          <w:rFonts w:eastAsia="Aptos"/>
          <w:sz w:val="16"/>
        </w:rPr>
        <w:t xml:space="preserve"> would have </w:t>
      </w:r>
      <w:r w:rsidRPr="00992961">
        <w:rPr>
          <w:rFonts w:eastAsia="Aptos"/>
          <w:highlight w:val="cyan"/>
          <w:u w:val="single"/>
        </w:rPr>
        <w:t>extended the timeframe for filing wage and misclassification claims</w:t>
      </w:r>
      <w:r w:rsidRPr="00992961">
        <w:rPr>
          <w:rFonts w:eastAsia="Aptos"/>
          <w:u w:val="single"/>
        </w:rPr>
        <w:t xml:space="preserve"> and held employers liable for damages awarded in lawsuits.</w:t>
      </w:r>
    </w:p>
    <w:p w14:paraId="2AE69413" w14:textId="77777777" w:rsidR="00992961" w:rsidRPr="00992961" w:rsidRDefault="00992961" w:rsidP="00992961">
      <w:pPr>
        <w:rPr>
          <w:rFonts w:eastAsia="Aptos"/>
          <w:sz w:val="16"/>
        </w:rPr>
      </w:pPr>
      <w:r w:rsidRPr="00992961">
        <w:rPr>
          <w:rFonts w:eastAsia="Aptos"/>
          <w:sz w:val="16"/>
        </w:rPr>
        <w:t xml:space="preserve">In </w:t>
      </w:r>
      <w:r w:rsidRPr="00992961">
        <w:rPr>
          <w:rFonts w:eastAsia="Aptos"/>
          <w:u w:val="single"/>
        </w:rPr>
        <w:t>Delaware</w:t>
      </w:r>
      <w:r w:rsidRPr="00992961">
        <w:rPr>
          <w:rFonts w:eastAsia="Aptos"/>
          <w:sz w:val="16"/>
        </w:rPr>
        <w:t xml:space="preserve">, a bill currently awaiting the governor’s signature </w:t>
      </w:r>
      <w:r w:rsidRPr="00992961">
        <w:rPr>
          <w:rFonts w:eastAsia="Aptos"/>
          <w:u w:val="single"/>
        </w:rPr>
        <w:t>would hold contractors liable when their subcontractors misclassify workers and allow the state’s DOL to enforce compliance</w:t>
      </w:r>
      <w:r w:rsidRPr="00992961">
        <w:rPr>
          <w:rFonts w:eastAsia="Aptos"/>
          <w:sz w:val="16"/>
        </w:rPr>
        <w:t>.</w:t>
      </w:r>
    </w:p>
    <w:p w14:paraId="6ACB5B64" w14:textId="77777777" w:rsidR="00992961" w:rsidRPr="00992961" w:rsidRDefault="00992961" w:rsidP="00992961">
      <w:pPr>
        <w:rPr>
          <w:rFonts w:eastAsia="Aptos"/>
          <w:sz w:val="16"/>
        </w:rPr>
      </w:pPr>
      <w:r w:rsidRPr="00992961">
        <w:rPr>
          <w:rFonts w:eastAsia="Aptos"/>
          <w:sz w:val="16"/>
        </w:rPr>
        <w:t xml:space="preserve">Several </w:t>
      </w:r>
      <w:r w:rsidRPr="00992961">
        <w:rPr>
          <w:rFonts w:eastAsia="Aptos"/>
          <w:highlight w:val="cyan"/>
          <w:u w:val="single"/>
        </w:rPr>
        <w:t>states acted</w:t>
      </w:r>
      <w:r w:rsidRPr="00992961">
        <w:rPr>
          <w:rFonts w:eastAsia="Aptos"/>
          <w:u w:val="single"/>
        </w:rPr>
        <w:t xml:space="preserve"> this year </w:t>
      </w:r>
      <w:r w:rsidRPr="00992961">
        <w:rPr>
          <w:rFonts w:eastAsia="Aptos"/>
          <w:highlight w:val="cyan"/>
          <w:u w:val="single"/>
        </w:rPr>
        <w:t xml:space="preserve">to </w:t>
      </w:r>
      <w:r w:rsidRPr="00992961">
        <w:rPr>
          <w:rFonts w:eastAsia="Aptos"/>
          <w:b/>
          <w:iCs/>
          <w:highlight w:val="cyan"/>
          <w:u w:val="single"/>
          <w:bdr w:val="single" w:sz="8" w:space="0" w:color="auto"/>
        </w:rPr>
        <w:t>strengthen</w:t>
      </w:r>
      <w:r w:rsidRPr="00992961">
        <w:rPr>
          <w:rFonts w:eastAsia="Aptos"/>
          <w:u w:val="single"/>
        </w:rPr>
        <w:t xml:space="preserve"> workers’ </w:t>
      </w:r>
      <w:r w:rsidRPr="00992961">
        <w:rPr>
          <w:rFonts w:eastAsia="Aptos"/>
          <w:b/>
          <w:iCs/>
          <w:highlight w:val="cyan"/>
          <w:u w:val="single"/>
          <w:bdr w:val="single" w:sz="8" w:space="0" w:color="auto"/>
        </w:rPr>
        <w:t>rights</w:t>
      </w:r>
      <w:r w:rsidRPr="00992961">
        <w:rPr>
          <w:rFonts w:eastAsia="Aptos"/>
          <w:highlight w:val="cyan"/>
          <w:u w:val="single"/>
        </w:rPr>
        <w:t xml:space="preserve"> to</w:t>
      </w:r>
      <w:r w:rsidRPr="00992961">
        <w:rPr>
          <w:rFonts w:eastAsia="Aptos"/>
          <w:u w:val="single"/>
        </w:rPr>
        <w:t xml:space="preserve"> organize and </w:t>
      </w:r>
      <w:r w:rsidRPr="00992961">
        <w:rPr>
          <w:rFonts w:eastAsia="Aptos"/>
          <w:b/>
          <w:iCs/>
          <w:highlight w:val="cyan"/>
          <w:u w:val="single"/>
          <w:bdr w:val="single" w:sz="8" w:space="0" w:color="auto"/>
        </w:rPr>
        <w:t>bargain</w:t>
      </w:r>
      <w:r w:rsidRPr="00992961">
        <w:rPr>
          <w:rFonts w:eastAsia="Aptos"/>
          <w:sz w:val="16"/>
        </w:rPr>
        <w:t xml:space="preserve"> </w:t>
      </w:r>
      <w:r w:rsidRPr="00992961">
        <w:rPr>
          <w:rFonts w:eastAsia="Aptos"/>
          <w:u w:val="single"/>
        </w:rPr>
        <w:t xml:space="preserve">or to hold the line against new attacks on the </w:t>
      </w:r>
      <w:r w:rsidRPr="00992961">
        <w:rPr>
          <w:rFonts w:eastAsia="Aptos"/>
          <w:b/>
          <w:iCs/>
          <w:u w:val="single"/>
          <w:bdr w:val="single" w:sz="8" w:space="0" w:color="auto"/>
        </w:rPr>
        <w:t>right to unionize</w:t>
      </w:r>
      <w:r w:rsidRPr="00992961">
        <w:rPr>
          <w:rFonts w:eastAsia="Aptos"/>
          <w:sz w:val="16"/>
        </w:rPr>
        <w:t xml:space="preserve">. </w:t>
      </w:r>
      <w:r w:rsidRPr="00992961">
        <w:rPr>
          <w:rFonts w:eastAsia="Aptos"/>
          <w:u w:val="single"/>
        </w:rPr>
        <w:t>State policies are especially critical</w:t>
      </w:r>
      <w:r w:rsidRPr="00992961">
        <w:rPr>
          <w:rFonts w:eastAsia="Aptos"/>
          <w:sz w:val="16"/>
        </w:rPr>
        <w:t xml:space="preserve"> for determining whether workers have the freedom to form unions at a moment </w:t>
      </w:r>
      <w:r w:rsidRPr="00992961">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992961">
        <w:rPr>
          <w:rFonts w:eastAsia="Aptos"/>
          <w:sz w:val="16"/>
        </w:rPr>
        <w:t>. Even prior to these escalating attacks, millions of workers interested in unionizing faced daunting obstacles to organizing under weak, outdated federal laws that employers routinely violate.</w:t>
      </w:r>
    </w:p>
    <w:p w14:paraId="167DF7E7" w14:textId="77777777" w:rsidR="00992961" w:rsidRPr="00992961" w:rsidRDefault="00992961" w:rsidP="00992961">
      <w:pPr>
        <w:rPr>
          <w:rFonts w:eastAsia="Aptos"/>
          <w:sz w:val="16"/>
        </w:rPr>
      </w:pPr>
      <w:r w:rsidRPr="00992961">
        <w:rPr>
          <w:rFonts w:eastAsia="Aptos"/>
          <w:sz w:val="16"/>
        </w:rPr>
        <w:t xml:space="preserve">This year, </w:t>
      </w:r>
      <w:r w:rsidRPr="00992961">
        <w:rPr>
          <w:rFonts w:eastAsia="Aptos"/>
          <w:highlight w:val="cyan"/>
          <w:u w:val="single"/>
        </w:rPr>
        <w:t>Washington</w:t>
      </w:r>
      <w:r w:rsidRPr="00992961">
        <w:rPr>
          <w:rFonts w:eastAsia="Aptos"/>
          <w:sz w:val="16"/>
        </w:rPr>
        <w:t xml:space="preserve"> (SB 5041) </w:t>
      </w:r>
      <w:r w:rsidRPr="00992961">
        <w:rPr>
          <w:rFonts w:eastAsia="Aptos"/>
          <w:highlight w:val="cyan"/>
          <w:u w:val="single"/>
        </w:rPr>
        <w:t>and Oregon</w:t>
      </w:r>
      <w:r w:rsidRPr="00992961">
        <w:rPr>
          <w:rFonts w:eastAsia="Aptos"/>
          <w:sz w:val="16"/>
        </w:rPr>
        <w:t xml:space="preserve"> (SB 916) took steps to </w:t>
      </w:r>
      <w:r w:rsidRPr="00992961">
        <w:rPr>
          <w:rFonts w:eastAsia="Aptos"/>
          <w:u w:val="single"/>
        </w:rPr>
        <w:t xml:space="preserve">encourage fairer labor negotiations by </w:t>
      </w:r>
      <w:r w:rsidRPr="00992961">
        <w:rPr>
          <w:rFonts w:eastAsia="Aptos"/>
          <w:highlight w:val="cyan"/>
          <w:u w:val="single"/>
        </w:rPr>
        <w:t>extend</w:t>
      </w:r>
      <w:r w:rsidRPr="00992961">
        <w:rPr>
          <w:rFonts w:eastAsia="Aptos"/>
          <w:u w:val="single"/>
        </w:rPr>
        <w:t xml:space="preserve">ing </w:t>
      </w:r>
      <w:r w:rsidRPr="00992961">
        <w:rPr>
          <w:rFonts w:eastAsia="Aptos"/>
          <w:b/>
          <w:iCs/>
          <w:u w:val="single"/>
          <w:bdr w:val="single" w:sz="8" w:space="0" w:color="auto"/>
        </w:rPr>
        <w:t>eligibility</w:t>
      </w:r>
      <w:r w:rsidRPr="00992961">
        <w:rPr>
          <w:rFonts w:eastAsia="Aptos"/>
          <w:u w:val="single"/>
        </w:rPr>
        <w:t xml:space="preserve"> for </w:t>
      </w:r>
      <w:r w:rsidRPr="00992961">
        <w:rPr>
          <w:rFonts w:eastAsia="Aptos"/>
          <w:b/>
          <w:iCs/>
          <w:highlight w:val="cyan"/>
          <w:u w:val="single"/>
          <w:bdr w:val="single" w:sz="8" w:space="0" w:color="auto"/>
        </w:rPr>
        <w:t>unemployment insurance</w:t>
      </w:r>
      <w:r w:rsidRPr="00992961">
        <w:rPr>
          <w:rFonts w:eastAsia="Aptos"/>
          <w:highlight w:val="cyan"/>
          <w:u w:val="single"/>
        </w:rPr>
        <w:t xml:space="preserve"> to </w:t>
      </w:r>
      <w:r w:rsidRPr="00992961">
        <w:rPr>
          <w:rFonts w:eastAsia="Aptos"/>
          <w:b/>
          <w:iCs/>
          <w:highlight w:val="cyan"/>
          <w:u w:val="single"/>
          <w:bdr w:val="single" w:sz="8" w:space="0" w:color="auto"/>
        </w:rPr>
        <w:t>striking workers</w:t>
      </w:r>
      <w:r w:rsidRPr="00992961">
        <w:rPr>
          <w:rFonts w:eastAsia="Aptos"/>
          <w:sz w:val="16"/>
        </w:rPr>
        <w:t xml:space="preserve">. </w:t>
      </w:r>
      <w:r w:rsidRPr="00992961">
        <w:rPr>
          <w:rFonts w:eastAsia="Aptos"/>
          <w:u w:val="single"/>
        </w:rPr>
        <w:t>Connecticut legislation to do the same passed</w:t>
      </w:r>
      <w:r w:rsidRPr="00992961">
        <w:rPr>
          <w:rFonts w:eastAsia="Aptos"/>
          <w:sz w:val="16"/>
        </w:rPr>
        <w:t xml:space="preserve"> for the second year in a row but was again vetoed by Governor Lamont. </w:t>
      </w:r>
      <w:r w:rsidRPr="00992961">
        <w:rPr>
          <w:rFonts w:eastAsia="Aptos"/>
          <w:u w:val="single"/>
        </w:rPr>
        <w:t>Rhode Island</w:t>
      </w:r>
      <w:r w:rsidRPr="00992961">
        <w:rPr>
          <w:rFonts w:eastAsia="Aptos"/>
          <w:sz w:val="16"/>
        </w:rPr>
        <w:t xml:space="preserve"> (SB 126) </w:t>
      </w:r>
      <w:r w:rsidRPr="00992961">
        <w:rPr>
          <w:rFonts w:eastAsia="Aptos"/>
          <w:u w:val="single"/>
        </w:rPr>
        <w:t xml:space="preserve">joined the now </w:t>
      </w:r>
      <w:r w:rsidRPr="00992961">
        <w:rPr>
          <w:rFonts w:eastAsia="Aptos"/>
          <w:highlight w:val="cyan"/>
          <w:u w:val="single"/>
        </w:rPr>
        <w:t>13 states</w:t>
      </w:r>
      <w:r w:rsidRPr="00992961">
        <w:rPr>
          <w:rFonts w:eastAsia="Aptos"/>
          <w:sz w:val="16"/>
        </w:rPr>
        <w:t xml:space="preserve"> </w:t>
      </w:r>
      <w:r w:rsidRPr="00992961">
        <w:rPr>
          <w:rFonts w:eastAsia="Aptos"/>
          <w:highlight w:val="cyan"/>
          <w:u w:val="single"/>
        </w:rPr>
        <w:t>protect</w:t>
      </w:r>
      <w:r w:rsidRPr="00992961">
        <w:rPr>
          <w:rFonts w:eastAsia="Aptos"/>
          <w:u w:val="single"/>
        </w:rPr>
        <w:t xml:space="preserve">ing employees’ </w:t>
      </w:r>
      <w:r w:rsidRPr="00992961">
        <w:rPr>
          <w:rFonts w:eastAsia="Aptos"/>
          <w:highlight w:val="cyan"/>
          <w:u w:val="single"/>
        </w:rPr>
        <w:t>freedom to opt out of</w:t>
      </w:r>
      <w:r w:rsidRPr="00992961">
        <w:rPr>
          <w:rFonts w:eastAsia="Aptos"/>
          <w:u w:val="single"/>
        </w:rPr>
        <w:t xml:space="preserve"> employer-sponsored “</w:t>
      </w:r>
      <w:r w:rsidRPr="00992961">
        <w:rPr>
          <w:rFonts w:eastAsia="Aptos"/>
          <w:highlight w:val="cyan"/>
          <w:u w:val="single"/>
        </w:rPr>
        <w:t>captive audience” meetings</w:t>
      </w:r>
      <w:r w:rsidRPr="00992961">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799C1409" w14:textId="77777777" w:rsidR="00992961" w:rsidRPr="00992961" w:rsidRDefault="00992961" w:rsidP="00992961">
      <w:pPr>
        <w:rPr>
          <w:rFonts w:eastAsia="Aptos"/>
          <w:sz w:val="16"/>
        </w:rPr>
      </w:pPr>
      <w:r w:rsidRPr="00992961">
        <w:rPr>
          <w:rFonts w:eastAsia="Aptos"/>
          <w:u w:val="single"/>
        </w:rPr>
        <w:t xml:space="preserve">Several </w:t>
      </w:r>
      <w:r w:rsidRPr="00992961">
        <w:rPr>
          <w:rFonts w:eastAsia="Aptos"/>
          <w:highlight w:val="cyan"/>
          <w:u w:val="single"/>
        </w:rPr>
        <w:t>states</w:t>
      </w:r>
      <w:r w:rsidRPr="00992961">
        <w:rPr>
          <w:rFonts w:eastAsia="Aptos"/>
          <w:u w:val="single"/>
        </w:rPr>
        <w:t xml:space="preserve"> took affirmative steps to </w:t>
      </w:r>
      <w:r w:rsidRPr="00992961">
        <w:rPr>
          <w:rFonts w:eastAsia="Aptos"/>
          <w:b/>
          <w:iCs/>
          <w:highlight w:val="cyan"/>
          <w:u w:val="single"/>
          <w:bdr w:val="single" w:sz="8" w:space="0" w:color="auto"/>
        </w:rPr>
        <w:t>safeguard collective bargaining rights</w:t>
      </w:r>
      <w:r w:rsidRPr="00992961">
        <w:rPr>
          <w:rFonts w:eastAsia="Aptos"/>
          <w:sz w:val="16"/>
        </w:rPr>
        <w:t xml:space="preserve"> </w:t>
      </w:r>
      <w:r w:rsidRPr="00992961">
        <w:rPr>
          <w:rFonts w:eastAsia="Aptos"/>
          <w:highlight w:val="cyan"/>
          <w:u w:val="single"/>
        </w:rPr>
        <w:t>for</w:t>
      </w:r>
      <w:r w:rsidRPr="00992961">
        <w:rPr>
          <w:rFonts w:eastAsia="Aptos"/>
          <w:sz w:val="16"/>
        </w:rPr>
        <w:t xml:space="preserve"> groups of </w:t>
      </w:r>
      <w:r w:rsidRPr="00992961">
        <w:rPr>
          <w:rFonts w:eastAsia="Aptos"/>
          <w:highlight w:val="cyan"/>
          <w:u w:val="single"/>
        </w:rPr>
        <w:t>workers</w:t>
      </w:r>
      <w:r w:rsidRPr="00992961">
        <w:rPr>
          <w:rFonts w:eastAsia="Aptos"/>
          <w:sz w:val="16"/>
        </w:rPr>
        <w:t xml:space="preserve"> otherwise </w:t>
      </w:r>
      <w:r w:rsidRPr="00992961">
        <w:rPr>
          <w:rFonts w:eastAsia="Aptos"/>
          <w:highlight w:val="cyan"/>
          <w:u w:val="single"/>
        </w:rPr>
        <w:t>excluded from federal coverage</w:t>
      </w:r>
      <w:r w:rsidRPr="00992961">
        <w:rPr>
          <w:rFonts w:eastAsia="Aptos"/>
          <w:sz w:val="16"/>
          <w:highlight w:val="cyan"/>
        </w:rPr>
        <w:t xml:space="preserve">, </w:t>
      </w:r>
      <w:r w:rsidRPr="00992961">
        <w:rPr>
          <w:rFonts w:eastAsia="Aptos"/>
          <w:highlight w:val="cyan"/>
          <w:u w:val="single"/>
        </w:rPr>
        <w:t>or</w:t>
      </w:r>
      <w:r w:rsidRPr="00992961">
        <w:rPr>
          <w:rFonts w:eastAsia="Aptos"/>
          <w:u w:val="single"/>
        </w:rPr>
        <w:t xml:space="preserve"> to </w:t>
      </w:r>
      <w:r w:rsidRPr="00992961">
        <w:rPr>
          <w:rFonts w:eastAsia="Aptos"/>
          <w:highlight w:val="cyan"/>
          <w:u w:val="single"/>
        </w:rPr>
        <w:t>resist</w:t>
      </w:r>
      <w:r w:rsidRPr="00992961">
        <w:rPr>
          <w:rFonts w:eastAsia="Aptos"/>
          <w:sz w:val="16"/>
        </w:rPr>
        <w:t xml:space="preserve"> attempts to limit workers’ collective bargaining rights with so-called right-to-work (</w:t>
      </w:r>
      <w:r w:rsidRPr="00992961">
        <w:rPr>
          <w:rFonts w:eastAsia="Aptos"/>
          <w:b/>
          <w:iCs/>
          <w:highlight w:val="cyan"/>
          <w:u w:val="single"/>
          <w:bdr w:val="single" w:sz="8" w:space="0" w:color="auto"/>
        </w:rPr>
        <w:t>RTW</w:t>
      </w:r>
      <w:r w:rsidRPr="00992961">
        <w:rPr>
          <w:rFonts w:eastAsia="Aptos"/>
          <w:sz w:val="16"/>
          <w:highlight w:val="cyan"/>
        </w:rPr>
        <w:t xml:space="preserve">) </w:t>
      </w:r>
      <w:r w:rsidRPr="00992961">
        <w:rPr>
          <w:rFonts w:eastAsia="Aptos"/>
          <w:highlight w:val="cyan"/>
          <w:u w:val="single"/>
        </w:rPr>
        <w:t>laws</w:t>
      </w:r>
      <w:r w:rsidRPr="00992961">
        <w:rPr>
          <w:rFonts w:eastAsia="Aptos"/>
          <w:sz w:val="16"/>
        </w:rPr>
        <w:t xml:space="preserve">. Vermont legislators approved placing a constitutional amendment guaranteeing collective bargaining rights on the ballot in 2026. Two other New England </w:t>
      </w:r>
      <w:proofErr w:type="gramStart"/>
      <w:r w:rsidRPr="00992961">
        <w:rPr>
          <w:rFonts w:eastAsia="Aptos"/>
          <w:sz w:val="16"/>
        </w:rPr>
        <w:t>states—</w:t>
      </w:r>
      <w:proofErr w:type="gramEnd"/>
      <w:r w:rsidRPr="00992961">
        <w:rPr>
          <w:rFonts w:eastAsia="Aptos"/>
          <w:sz w:val="16"/>
        </w:rPr>
        <w:t xml:space="preserve">New Hampshire and </w:t>
      </w:r>
      <w:proofErr w:type="gramStart"/>
      <w:r w:rsidRPr="00992961">
        <w:rPr>
          <w:rFonts w:eastAsia="Aptos"/>
          <w:sz w:val="16"/>
        </w:rPr>
        <w:t>Maine—</w:t>
      </w:r>
      <w:proofErr w:type="gramEnd"/>
      <w:r w:rsidRPr="00992961">
        <w:rPr>
          <w:rFonts w:eastAsia="Aptos"/>
          <w:sz w:val="16"/>
        </w:rPr>
        <w:t>rejected unpopular proposals to pass RTW legislation.</w:t>
      </w:r>
    </w:p>
    <w:p w14:paraId="73B9832B" w14:textId="77777777" w:rsidR="00992961" w:rsidRPr="00992961" w:rsidRDefault="00992961" w:rsidP="00992961">
      <w:pPr>
        <w:rPr>
          <w:rFonts w:eastAsia="Aptos"/>
          <w:sz w:val="16"/>
        </w:rPr>
      </w:pPr>
      <w:r w:rsidRPr="00992961">
        <w:rPr>
          <w:rFonts w:eastAsia="Aptos"/>
          <w:sz w:val="16"/>
        </w:rPr>
        <w:t xml:space="preserve">Colorado legislators passed the Worker Protection Act </w:t>
      </w:r>
      <w:proofErr w:type="gramStart"/>
      <w:r w:rsidRPr="00992961">
        <w:rPr>
          <w:rFonts w:eastAsia="Aptos"/>
          <w:sz w:val="16"/>
        </w:rPr>
        <w:t>in an attempt to</w:t>
      </w:r>
      <w:proofErr w:type="gramEnd"/>
      <w:r w:rsidRPr="00992961">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992961">
        <w:rPr>
          <w:rFonts w:eastAsia="Aptos"/>
          <w:sz w:val="16"/>
        </w:rPr>
        <w:t>in order to</w:t>
      </w:r>
      <w:proofErr w:type="gramEnd"/>
      <w:r w:rsidRPr="00992961">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2EEA0A06" w14:textId="77777777" w:rsidR="00992961" w:rsidRPr="00992961" w:rsidRDefault="00992961" w:rsidP="00992961">
      <w:pPr>
        <w:rPr>
          <w:rFonts w:eastAsia="Aptos"/>
          <w:sz w:val="16"/>
        </w:rPr>
      </w:pPr>
      <w:r w:rsidRPr="00992961">
        <w:rPr>
          <w:rFonts w:eastAsia="Aptos"/>
          <w:highlight w:val="cyan"/>
          <w:u w:val="single"/>
        </w:rPr>
        <w:t>Virginia attempted</w:t>
      </w:r>
      <w:r w:rsidRPr="00992961">
        <w:rPr>
          <w:rFonts w:eastAsia="Aptos"/>
          <w:u w:val="single"/>
        </w:rPr>
        <w:t xml:space="preserve"> a significant expansion of </w:t>
      </w:r>
      <w:r w:rsidRPr="00992961">
        <w:rPr>
          <w:rFonts w:eastAsia="Aptos"/>
          <w:highlight w:val="cyan"/>
          <w:u w:val="single"/>
        </w:rPr>
        <w:t>collective bargaining coverage for</w:t>
      </w:r>
      <w:r w:rsidRPr="00992961">
        <w:rPr>
          <w:rFonts w:eastAsia="Aptos"/>
          <w:u w:val="single"/>
        </w:rPr>
        <w:t xml:space="preserve"> state and local </w:t>
      </w:r>
      <w:r w:rsidRPr="00992961">
        <w:rPr>
          <w:rFonts w:eastAsia="Aptos"/>
          <w:highlight w:val="cyan"/>
          <w:u w:val="single"/>
        </w:rPr>
        <w:t>public employees</w:t>
      </w:r>
      <w:r w:rsidRPr="00992961">
        <w:rPr>
          <w:rFonts w:eastAsia="Aptos"/>
          <w:sz w:val="16"/>
        </w:rPr>
        <w:t xml:space="preserve"> (building on 2021 legislation that lifted a state ban on local government collective bargaining), but Governor Youngkin vetoed the legislation.</w:t>
      </w:r>
    </w:p>
    <w:p w14:paraId="638F5654" w14:textId="77777777" w:rsidR="00992961" w:rsidRPr="00992961" w:rsidRDefault="00992961" w:rsidP="00992961">
      <w:pPr>
        <w:rPr>
          <w:rFonts w:eastAsia="Aptos"/>
          <w:b/>
          <w:iCs/>
          <w:u w:val="single"/>
          <w:bdr w:val="single" w:sz="8" w:space="0" w:color="auto"/>
        </w:rPr>
      </w:pPr>
      <w:r w:rsidRPr="00992961">
        <w:rPr>
          <w:rFonts w:eastAsia="Aptos"/>
          <w:b/>
          <w:iCs/>
          <w:u w:val="single"/>
          <w:bdr w:val="single" w:sz="8" w:space="0" w:color="auto"/>
        </w:rPr>
        <w:t>Paid leave</w:t>
      </w:r>
    </w:p>
    <w:p w14:paraId="0CEFBFAB" w14:textId="77777777" w:rsidR="00992961" w:rsidRPr="00992961" w:rsidRDefault="00992961" w:rsidP="00992961">
      <w:pPr>
        <w:rPr>
          <w:rFonts w:eastAsia="Aptos"/>
          <w:sz w:val="16"/>
        </w:rPr>
      </w:pPr>
      <w:r w:rsidRPr="00992961">
        <w:rPr>
          <w:rFonts w:eastAsia="Aptos"/>
          <w:sz w:val="16"/>
        </w:rPr>
        <w:t xml:space="preserve">Fed up with decades of lawmakers’ failure to enact paid leave legislation, </w:t>
      </w:r>
      <w:r w:rsidRPr="00992961">
        <w:rPr>
          <w:rFonts w:eastAsia="Aptos"/>
          <w:highlight w:val="cyan"/>
          <w:u w:val="single"/>
        </w:rPr>
        <w:t xml:space="preserve">voters approved paid </w:t>
      </w:r>
      <w:r w:rsidRPr="00992961">
        <w:rPr>
          <w:rFonts w:eastAsia="Aptos"/>
          <w:b/>
          <w:iCs/>
          <w:highlight w:val="cyan"/>
          <w:u w:val="single"/>
          <w:bdr w:val="single" w:sz="8" w:space="0" w:color="auto"/>
        </w:rPr>
        <w:t>sick leave</w:t>
      </w:r>
      <w:r w:rsidRPr="00992961">
        <w:rPr>
          <w:rFonts w:eastAsia="Aptos"/>
          <w:u w:val="single"/>
        </w:rPr>
        <w:t xml:space="preserve"> ballot measures by wide margins</w:t>
      </w:r>
      <w:r w:rsidRPr="00992961">
        <w:rPr>
          <w:rFonts w:eastAsia="Aptos"/>
          <w:sz w:val="16"/>
        </w:rPr>
        <w:t xml:space="preserve"> in Alaska, Nebraska, and Missouri last November. All three of these ballot measures then came under fire during 2025 legislative sessions. Republican-majority legislatures repealed the paid sick leave portion of Proposition A in Missouri and weakened Nebraska’s paid sick leave program with new exclusions denying coverage to seasonal agricultural workers, young workers, and those working for small businesses. Attempts to do the same in Alaska were unsuccessful, and Alaska workers have now begun to accrue paid sick leave under the new program.</w:t>
      </w:r>
    </w:p>
    <w:p w14:paraId="6498ACDB" w14:textId="77777777" w:rsidR="00992961" w:rsidRPr="00992961" w:rsidRDefault="00992961" w:rsidP="00992961">
      <w:pPr>
        <w:rPr>
          <w:rFonts w:eastAsia="Aptos"/>
          <w:sz w:val="16"/>
        </w:rPr>
      </w:pPr>
      <w:r w:rsidRPr="00992961">
        <w:rPr>
          <w:rFonts w:eastAsia="Aptos"/>
          <w:sz w:val="16"/>
        </w:rPr>
        <w:t>Several states—including Alabama, Arkansas, and Mississippi—took small but important steps to extend paid parental leave to some public employees, continuing a multi-year trend in the South. Signaling potential for much bigger breakthroughs on paid leave in the South, Virginia legislators passed HB2531, which would have established a statewide comprehensive paid family and medical leave program, if it had not been vetoed by Governor Youngkin.</w:t>
      </w:r>
    </w:p>
    <w:p w14:paraId="502C2E11" w14:textId="77777777" w:rsidR="00992961" w:rsidRPr="00992961" w:rsidRDefault="00992961" w:rsidP="00992961">
      <w:pPr>
        <w:rPr>
          <w:rFonts w:eastAsia="Aptos"/>
          <w:b/>
          <w:iCs/>
          <w:u w:val="single"/>
          <w:bdr w:val="single" w:sz="8" w:space="0" w:color="auto"/>
        </w:rPr>
      </w:pPr>
      <w:r w:rsidRPr="00992961">
        <w:rPr>
          <w:rFonts w:eastAsia="Aptos"/>
          <w:b/>
          <w:iCs/>
          <w:u w:val="single"/>
          <w:bdr w:val="single" w:sz="8" w:space="0" w:color="auto"/>
        </w:rPr>
        <w:t>Workplace health and safety</w:t>
      </w:r>
    </w:p>
    <w:p w14:paraId="49F01A37" w14:textId="77777777" w:rsidR="00992961" w:rsidRPr="00992961" w:rsidRDefault="00992961" w:rsidP="00992961">
      <w:pPr>
        <w:rPr>
          <w:rFonts w:eastAsia="Aptos"/>
          <w:sz w:val="16"/>
        </w:rPr>
      </w:pPr>
      <w:r w:rsidRPr="00992961">
        <w:rPr>
          <w:rFonts w:eastAsia="Aptos"/>
          <w:sz w:val="16"/>
        </w:rPr>
        <w:t xml:space="preserve">The Trump administration’s dangerous war on workplace health and safety standards was replicated in some state legislatures this year and actively resisted in others. Two new laws in Kentucky will increase dangers workers face on the job: The first (HB 196) reduces the number of emergency medical technicians required on site at active coal mines. The second (HB 398) cripples the state’s OSHA program by prohibiting the state from enforcing existing safety laws above the federal floor, limiting who can request safety inspections, and restricting the time in which an employee can file a complaint of retaliation after reporting a safety hazard. Florida legislation (HB 6033) threatening to repeal a 1995 state law that extends rights and protections to temporary and day laborers ultimately died in the House after a fierce campaign by grassroots group Beyond the Bars. Its repeal would have left these laborers without </w:t>
      </w:r>
      <w:proofErr w:type="gramStart"/>
      <w:r w:rsidRPr="00992961">
        <w:rPr>
          <w:rFonts w:eastAsia="Aptos"/>
          <w:sz w:val="16"/>
        </w:rPr>
        <w:t>a number of</w:t>
      </w:r>
      <w:proofErr w:type="gramEnd"/>
      <w:r w:rsidRPr="00992961">
        <w:rPr>
          <w:rFonts w:eastAsia="Aptos"/>
          <w:sz w:val="16"/>
        </w:rPr>
        <w:t xml:space="preserve"> health and safety protections not guaranteed at the federal level.</w:t>
      </w:r>
    </w:p>
    <w:p w14:paraId="1B2A9A3B" w14:textId="77777777" w:rsidR="00992961" w:rsidRPr="00992961" w:rsidRDefault="00992961" w:rsidP="00992961">
      <w:pPr>
        <w:rPr>
          <w:rFonts w:eastAsia="Aptos"/>
          <w:sz w:val="16"/>
        </w:rPr>
      </w:pPr>
      <w:r w:rsidRPr="00992961">
        <w:rPr>
          <w:rFonts w:eastAsia="Aptos"/>
          <w:u w:val="single"/>
        </w:rPr>
        <w:t>Other states are taking important steps to close loopholes in federal law or to anticipate potential erosion of federal OSHA standards</w:t>
      </w:r>
      <w:r w:rsidRPr="00992961">
        <w:rPr>
          <w:rFonts w:eastAsia="Aptos"/>
          <w:sz w:val="16"/>
        </w:rPr>
        <w:t xml:space="preserve">. Maryland established a new state OSHA program to cover public-sector workers (who are otherwise excluded from federal OSHA coverage) and </w:t>
      </w:r>
      <w:r w:rsidRPr="00992961">
        <w:rPr>
          <w:rFonts w:eastAsia="Aptos"/>
          <w:highlight w:val="cyan"/>
          <w:u w:val="single"/>
        </w:rPr>
        <w:t>18 states proposed standards to protect workers exposed to extreme heat</w:t>
      </w:r>
      <w:r w:rsidRPr="00992961">
        <w:rPr>
          <w:rFonts w:eastAsia="Aptos"/>
          <w:sz w:val="16"/>
        </w:rPr>
        <w:t>. Though none have passed yet in 2025, these bills signal the dire need for heat exposure regulations (which already exist in seven states) as a proposed federal OSHA heat standard currently under consideration could take years to reach approval and is at risk of being weakened or abandoned by the Trump administration.</w:t>
      </w:r>
    </w:p>
    <w:p w14:paraId="4C6B92A3" w14:textId="77777777" w:rsidR="00992961" w:rsidRPr="00992961" w:rsidRDefault="00992961" w:rsidP="00992961">
      <w:pPr>
        <w:rPr>
          <w:rFonts w:eastAsia="Aptos"/>
          <w:sz w:val="16"/>
        </w:rPr>
      </w:pPr>
      <w:r w:rsidRPr="00992961">
        <w:rPr>
          <w:rFonts w:eastAsia="Aptos"/>
          <w:sz w:val="16"/>
        </w:rPr>
        <w:t>Unemployment insurance</w:t>
      </w:r>
    </w:p>
    <w:p w14:paraId="55E562D0" w14:textId="77777777" w:rsidR="00992961" w:rsidRPr="00992961" w:rsidRDefault="00992961" w:rsidP="00992961">
      <w:pPr>
        <w:rPr>
          <w:rFonts w:eastAsia="Aptos"/>
          <w:sz w:val="16"/>
        </w:rPr>
      </w:pPr>
      <w:r w:rsidRPr="00992961">
        <w:rPr>
          <w:rFonts w:eastAsia="Aptos"/>
          <w:sz w:val="16"/>
        </w:rPr>
        <w:t xml:space="preserve">This year, </w:t>
      </w:r>
      <w:r w:rsidRPr="00992961">
        <w:rPr>
          <w:rFonts w:eastAsia="Aptos"/>
          <w:u w:val="single"/>
        </w:rPr>
        <w:t xml:space="preserve">several </w:t>
      </w:r>
      <w:r w:rsidRPr="00992961">
        <w:rPr>
          <w:rFonts w:eastAsia="Aptos"/>
          <w:highlight w:val="cyan"/>
          <w:u w:val="single"/>
        </w:rPr>
        <w:t xml:space="preserve">states </w:t>
      </w:r>
      <w:proofErr w:type="gramStart"/>
      <w:r w:rsidRPr="00992961">
        <w:rPr>
          <w:rFonts w:eastAsia="Aptos"/>
          <w:highlight w:val="cyan"/>
          <w:u w:val="single"/>
        </w:rPr>
        <w:t>passed</w:t>
      </w:r>
      <w:proofErr w:type="gramEnd"/>
      <w:r w:rsidRPr="00992961">
        <w:rPr>
          <w:rFonts w:eastAsia="Aptos"/>
          <w:highlight w:val="cyan"/>
          <w:u w:val="single"/>
        </w:rPr>
        <w:t xml:space="preserve"> positive expansions</w:t>
      </w:r>
      <w:r w:rsidRPr="00992961">
        <w:rPr>
          <w:rFonts w:eastAsia="Aptos"/>
          <w:u w:val="single"/>
        </w:rPr>
        <w:t xml:space="preserve"> and improvements </w:t>
      </w:r>
      <w:r w:rsidRPr="00992961">
        <w:rPr>
          <w:rFonts w:eastAsia="Aptos"/>
          <w:highlight w:val="cyan"/>
          <w:u w:val="single"/>
        </w:rPr>
        <w:t>to</w:t>
      </w:r>
      <w:r w:rsidRPr="00992961">
        <w:rPr>
          <w:rFonts w:eastAsia="Aptos"/>
          <w:u w:val="single"/>
        </w:rPr>
        <w:t xml:space="preserve"> their unemployment insurance (</w:t>
      </w:r>
      <w:r w:rsidRPr="00992961">
        <w:rPr>
          <w:rFonts w:eastAsia="Aptos"/>
          <w:highlight w:val="cyan"/>
          <w:u w:val="single"/>
        </w:rPr>
        <w:t>UI)</w:t>
      </w:r>
      <w:r w:rsidRPr="00992961">
        <w:rPr>
          <w:rFonts w:eastAsia="Aptos"/>
          <w:u w:val="single"/>
        </w:rPr>
        <w:t xml:space="preserve"> systems</w:t>
      </w:r>
      <w:r w:rsidRPr="00992961">
        <w:rPr>
          <w:rFonts w:eastAsia="Aptos"/>
          <w:sz w:val="16"/>
        </w:rPr>
        <w:t>, while others weakened theirs.</w:t>
      </w:r>
    </w:p>
    <w:p w14:paraId="5C0C991B" w14:textId="77777777" w:rsidR="00992961" w:rsidRPr="00992961" w:rsidRDefault="00992961" w:rsidP="00992961">
      <w:pPr>
        <w:rPr>
          <w:rFonts w:eastAsia="Aptos"/>
          <w:sz w:val="16"/>
        </w:rPr>
      </w:pPr>
      <w:r w:rsidRPr="00992961">
        <w:rPr>
          <w:rFonts w:eastAsia="Aptos"/>
          <w:sz w:val="16"/>
        </w:rPr>
        <w:t>Virginia enacted two UI improvements. The first, SB 1056, increased UI benefits, while SB 1057 increased the amount of “disregarded” income people can earn from part-time jobs without reducing their benefits. VA legislators also considered—but failed to pass—a related bill that would have allowed unemployed federal contractors to qualify for unemployment insurance. Georgia enacted updates to its UI system with the goal of allowing quicker and more efficient communication with UI recipients, and legislators in Maine created an interest-free loan system to help cover lost income for public employees during government shutdowns. The North Carolina House passed an increase to UI benefits, but the bill stalled in the Senate.</w:t>
      </w:r>
    </w:p>
    <w:p w14:paraId="6A5A8EF3" w14:textId="77777777" w:rsidR="00992961" w:rsidRPr="00992961" w:rsidRDefault="00992961" w:rsidP="00992961">
      <w:pPr>
        <w:rPr>
          <w:rFonts w:eastAsia="Aptos"/>
          <w:sz w:val="16"/>
        </w:rPr>
      </w:pPr>
      <w:r w:rsidRPr="00992961">
        <w:rPr>
          <w:rFonts w:eastAsia="Aptos"/>
          <w:sz w:val="16"/>
        </w:rPr>
        <w:t xml:space="preserve">Continuing a long-standing trend of attacks on already fragile unemployment insurance systems, several states further weakened UI despite vocal opposition. West Virginia and Louisiana made it harder for workers to access benefits, passing legislation to require drug tests to qualify for benefits and increasing work search requirements respectively. Louisiana’s bill also slashed overall benefit amounts. After slashing UI benefits in 2023, this year Iowa enacted SF 607, drastically lowering employers’ contribution rates and putting the state’s UI trust fund at high risk for future insolvency. Workers and advocates had to fend off many other harmful UI bills in other states. Texas’s HB 199, for example, would have indexed Texans’ maximum number of UI benefits to the statewide average unemployment rate, slashing up to 12 weeks of unemployment insurance coverage for workers and unfairly punishing rural workers. Thanks to opposition from groups including EPI’s EARN affiliate </w:t>
      </w:r>
      <w:proofErr w:type="spellStart"/>
      <w:r w:rsidRPr="00992961">
        <w:rPr>
          <w:rFonts w:eastAsia="Aptos"/>
          <w:sz w:val="16"/>
        </w:rPr>
        <w:t>EveryTexan</w:t>
      </w:r>
      <w:proofErr w:type="spellEnd"/>
      <w:r w:rsidRPr="00992961">
        <w:rPr>
          <w:rFonts w:eastAsia="Aptos"/>
          <w:sz w:val="16"/>
        </w:rPr>
        <w:t>, this bill was killed in committee.</w:t>
      </w:r>
    </w:p>
    <w:p w14:paraId="2F2B00EE" w14:textId="77777777" w:rsidR="00992961" w:rsidRPr="00992961" w:rsidRDefault="00992961" w:rsidP="00992961">
      <w:pPr>
        <w:rPr>
          <w:rFonts w:eastAsia="Aptos"/>
          <w:sz w:val="16"/>
        </w:rPr>
      </w:pPr>
      <w:r w:rsidRPr="00992961">
        <w:rPr>
          <w:rFonts w:eastAsia="Aptos"/>
          <w:sz w:val="16"/>
        </w:rPr>
        <w:t>Conclusion</w:t>
      </w:r>
    </w:p>
    <w:p w14:paraId="1FCF7F95" w14:textId="77777777" w:rsidR="00992961" w:rsidRPr="00992961" w:rsidRDefault="00992961" w:rsidP="00992961">
      <w:pPr>
        <w:rPr>
          <w:rFonts w:eastAsia="Aptos"/>
          <w:sz w:val="16"/>
        </w:rPr>
      </w:pPr>
      <w:r w:rsidRPr="00992961">
        <w:rPr>
          <w:rFonts w:eastAsia="Aptos"/>
          <w:sz w:val="16"/>
        </w:rPr>
        <w:t>While the Trump administration’s attacks on workers and unions continue to escalate, some states are stepping in to shore up and expand workers’ rights and protections. While much more remains to be done, 2025 state legislative sessions provide powerful reminders that states can and should, at a minimum, resist threats to erode labor standards and lock in existing worker protections. The national worker rights crisis also calls for more states to push beyond minimum standards, fix gaps and exclusions in weak labor laws, ensure all workers can build power, and lay the policy foundation necessary to rebuild an economy that works for all.</w:t>
      </w:r>
    </w:p>
    <w:p w14:paraId="765E37CA" w14:textId="77777777" w:rsidR="00992961" w:rsidRPr="00992961" w:rsidRDefault="00992961" w:rsidP="00992961">
      <w:pPr>
        <w:rPr>
          <w:rFonts w:eastAsia="Times New Roman"/>
        </w:rPr>
      </w:pPr>
    </w:p>
    <w:p w14:paraId="178F3739"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DA---1NC</w:t>
      </w:r>
    </w:p>
    <w:p w14:paraId="6C463C7A"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Midterms DA</w:t>
      </w:r>
      <w:r w:rsidRPr="00992961">
        <w:rPr>
          <w:rFonts w:eastAsia="Times New Roman" w:cs="Times New Roman"/>
          <w:b/>
          <w:iCs/>
          <w:sz w:val="26"/>
        </w:rPr>
        <w:t>:</w:t>
      </w:r>
    </w:p>
    <w:p w14:paraId="5D8B0C0E" w14:textId="77777777" w:rsidR="00992961" w:rsidRPr="00992961" w:rsidRDefault="00992961" w:rsidP="00992961">
      <w:pPr>
        <w:rPr>
          <w:rFonts w:eastAsia="Calibri"/>
        </w:rPr>
      </w:pPr>
    </w:p>
    <w:p w14:paraId="3A5A591E"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Dems win the House now. </w:t>
      </w:r>
      <w:r w:rsidRPr="00992961">
        <w:rPr>
          <w:rFonts w:eastAsia="Times New Roman"/>
          <w:b/>
          <w:iCs/>
          <w:sz w:val="26"/>
          <w:u w:val="single"/>
        </w:rPr>
        <w:t>Prediction markets</w:t>
      </w:r>
      <w:r w:rsidRPr="00992961">
        <w:rPr>
          <w:rFonts w:eastAsia="Times New Roman"/>
          <w:b/>
          <w:iCs/>
          <w:sz w:val="26"/>
        </w:rPr>
        <w:t xml:space="preserve">. </w:t>
      </w:r>
    </w:p>
    <w:p w14:paraId="37199A2F" w14:textId="77777777" w:rsidR="00992961" w:rsidRPr="00992961" w:rsidRDefault="00992961" w:rsidP="00992961">
      <w:pPr>
        <w:rPr>
          <w:rFonts w:eastAsia="Aptos"/>
        </w:rPr>
      </w:pPr>
      <w:r w:rsidRPr="00992961">
        <w:rPr>
          <w:rFonts w:eastAsia="Aptos"/>
          <w:b/>
          <w:bCs/>
          <w:sz w:val="26"/>
        </w:rPr>
        <w:t>Lott 3-6</w:t>
      </w:r>
      <w:r w:rsidRPr="00992961">
        <w:rPr>
          <w:rFonts w:eastAsia="Aptos"/>
        </w:rPr>
        <w:t xml:space="preserve">-2026, supervising producer at the John Stossel show, founder of ElectionBettingOdds.com. This source cites odds from: Betfair, </w:t>
      </w:r>
      <w:proofErr w:type="spellStart"/>
      <w:r w:rsidRPr="00992961">
        <w:rPr>
          <w:rFonts w:eastAsia="Aptos"/>
        </w:rPr>
        <w:t>Smarkets</w:t>
      </w:r>
      <w:proofErr w:type="spellEnd"/>
      <w:r w:rsidRPr="00992961">
        <w:rPr>
          <w:rFonts w:eastAsia="Aptos"/>
        </w:rPr>
        <w:t xml:space="preserve">, </w:t>
      </w:r>
      <w:proofErr w:type="spellStart"/>
      <w:r w:rsidRPr="00992961">
        <w:rPr>
          <w:rFonts w:eastAsia="Aptos"/>
        </w:rPr>
        <w:t>PredictIt</w:t>
      </w:r>
      <w:proofErr w:type="spellEnd"/>
      <w:r w:rsidRPr="00992961">
        <w:rPr>
          <w:rFonts w:eastAsia="Aptos"/>
        </w:rPr>
        <w:t xml:space="preserve">, </w:t>
      </w:r>
      <w:proofErr w:type="spellStart"/>
      <w:r w:rsidRPr="00992961">
        <w:rPr>
          <w:rFonts w:eastAsia="Aptos"/>
        </w:rPr>
        <w:t>Polymarket</w:t>
      </w:r>
      <w:proofErr w:type="spellEnd"/>
      <w:r w:rsidRPr="00992961">
        <w:rPr>
          <w:rFonts w:eastAsia="Aptos"/>
        </w:rPr>
        <w:t>, Kalshi (“Election Betting Odds,” https://electionbettingodds.com/House-Control-2026.html)</w:t>
      </w:r>
    </w:p>
    <w:p w14:paraId="6C3CBF15" w14:textId="77777777" w:rsidR="00992961" w:rsidRPr="00992961" w:rsidRDefault="00992961" w:rsidP="00992961">
      <w:pPr>
        <w:rPr>
          <w:rFonts w:eastAsia="Aptos"/>
        </w:rPr>
      </w:pPr>
      <w:r w:rsidRPr="00992961">
        <w:rPr>
          <w:rFonts w:eastAsia="Aptos"/>
          <w:noProof/>
        </w:rPr>
        <w:drawing>
          <wp:inline distT="0" distB="0" distL="0" distR="0" wp14:anchorId="42DF0E20" wp14:editId="022DA9B6">
            <wp:extent cx="4884039" cy="2195300"/>
            <wp:effectExtent l="0" t="0" r="0" b="0"/>
            <wp:docPr id="57529808"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A graph of a price&#10;&#10;AI-generated content may be incorrect."/>
                    <pic:cNvPicPr/>
                  </pic:nvPicPr>
                  <pic:blipFill>
                    <a:blip r:embed="rId5"/>
                    <a:stretch>
                      <a:fillRect/>
                    </a:stretch>
                  </pic:blipFill>
                  <pic:spPr>
                    <a:xfrm>
                      <a:off x="0" y="0"/>
                      <a:ext cx="4895149" cy="2200294"/>
                    </a:xfrm>
                    <a:prstGeom prst="rect">
                      <a:avLst/>
                    </a:prstGeom>
                  </pic:spPr>
                </pic:pic>
              </a:graphicData>
            </a:graphic>
          </wp:inline>
        </w:drawing>
      </w:r>
    </w:p>
    <w:p w14:paraId="717B89CD"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u w:val="single"/>
        </w:rPr>
        <w:t>GOP support</w:t>
      </w:r>
      <w:r w:rsidRPr="00992961">
        <w:rPr>
          <w:rFonts w:eastAsia="Times New Roman" w:cs="Times New Roman"/>
          <w:b/>
          <w:iCs/>
          <w:sz w:val="26"/>
        </w:rPr>
        <w:t xml:space="preserve"> for collective bargaining undermines </w:t>
      </w:r>
      <w:r w:rsidRPr="00992961">
        <w:rPr>
          <w:rFonts w:eastAsia="Times New Roman" w:cs="Times New Roman"/>
          <w:b/>
          <w:iCs/>
          <w:sz w:val="26"/>
          <w:u w:val="single"/>
        </w:rPr>
        <w:t>Dem enthusiasm</w:t>
      </w:r>
      <w:r w:rsidRPr="00992961">
        <w:rPr>
          <w:rFonts w:eastAsia="Times New Roman" w:cs="Times New Roman"/>
          <w:b/>
          <w:iCs/>
          <w:sz w:val="26"/>
        </w:rPr>
        <w:t xml:space="preserve">. That gives the </w:t>
      </w:r>
      <w:r w:rsidRPr="00992961">
        <w:rPr>
          <w:rFonts w:eastAsia="Times New Roman" w:cs="Times New Roman"/>
          <w:b/>
          <w:iCs/>
          <w:sz w:val="26"/>
          <w:u w:val="single"/>
        </w:rPr>
        <w:t>GOP the House</w:t>
      </w:r>
      <w:r w:rsidRPr="00992961">
        <w:rPr>
          <w:rFonts w:eastAsia="Times New Roman" w:cs="Times New Roman"/>
          <w:b/>
          <w:iCs/>
          <w:sz w:val="26"/>
        </w:rPr>
        <w:t xml:space="preserve">.   </w:t>
      </w:r>
    </w:p>
    <w:p w14:paraId="2B62835F" w14:textId="77777777" w:rsidR="00992961" w:rsidRPr="00992961" w:rsidRDefault="00992961" w:rsidP="00992961">
      <w:pPr>
        <w:rPr>
          <w:rFonts w:eastAsia="Calibri"/>
        </w:rPr>
      </w:pPr>
      <w:r w:rsidRPr="00992961">
        <w:rPr>
          <w:rFonts w:eastAsia="Calibri"/>
          <w:b/>
          <w:bCs/>
          <w:sz w:val="26"/>
        </w:rPr>
        <w:t>Greenhouse 25</w:t>
      </w:r>
      <w:r w:rsidRPr="00992961">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992961">
        <w:rPr>
          <w:rFonts w:eastAsia="Calibri"/>
          <w:i/>
          <w:iCs/>
        </w:rPr>
        <w:t>Slate</w:t>
      </w:r>
      <w:r w:rsidRPr="00992961">
        <w:rPr>
          <w:rFonts w:eastAsia="Calibri"/>
        </w:rPr>
        <w:t>, https://slate.com/news-and-politics/2025/05/unions-donald-trump-2026-election-kilmar-abrego-garcia.html)</w:t>
      </w:r>
    </w:p>
    <w:p w14:paraId="7D569DC3" w14:textId="77777777" w:rsidR="00992961" w:rsidRPr="00992961" w:rsidRDefault="00992961" w:rsidP="00992961">
      <w:pPr>
        <w:rPr>
          <w:rFonts w:eastAsia="Calibri"/>
          <w:sz w:val="16"/>
        </w:rPr>
      </w:pPr>
      <w:r w:rsidRPr="00992961">
        <w:rPr>
          <w:rFonts w:eastAsia="Calibri"/>
          <w:sz w:val="16"/>
        </w:rPr>
        <w:t xml:space="preserve">But now, five weeks later, it’s abundantly clear that most </w:t>
      </w:r>
      <w:r w:rsidRPr="00992961">
        <w:rPr>
          <w:rFonts w:eastAsia="Calibri"/>
          <w:highlight w:val="cyan"/>
          <w:u w:val="single"/>
        </w:rPr>
        <w:t>unions are angry</w:t>
      </w:r>
      <w:r w:rsidRPr="00992961">
        <w:rPr>
          <w:rFonts w:eastAsia="Calibri"/>
          <w:u w:val="single"/>
        </w:rPr>
        <w:t xml:space="preserve"> as hell </w:t>
      </w:r>
      <w:r w:rsidRPr="00992961">
        <w:rPr>
          <w:rFonts w:eastAsia="Calibri"/>
          <w:highlight w:val="cyan"/>
          <w:u w:val="single"/>
        </w:rPr>
        <w:t>about Trump</w:t>
      </w:r>
      <w:r w:rsidRPr="00992961">
        <w:rPr>
          <w:rFonts w:eastAsia="Calibri"/>
          <w:u w:val="single"/>
        </w:rPr>
        <w:t xml:space="preserve"> 2</w:t>
      </w:r>
      <w:r w:rsidRPr="00992961">
        <w:rPr>
          <w:rFonts w:eastAsia="Calibri"/>
          <w:sz w:val="16"/>
        </w:rPr>
        <w:t>.0. “</w:t>
      </w:r>
      <w:r w:rsidRPr="00992961">
        <w:rPr>
          <w:rFonts w:eastAsia="Calibri"/>
          <w:u w:val="single"/>
        </w:rPr>
        <w:t xml:space="preserve">We’ve been </w:t>
      </w:r>
      <w:r w:rsidRPr="00992961">
        <w:rPr>
          <w:rFonts w:eastAsia="Calibri"/>
          <w:highlight w:val="cyan"/>
          <w:u w:val="single"/>
        </w:rPr>
        <w:t>facing a barrage of attacks</w:t>
      </w:r>
      <w:r w:rsidRPr="00992961">
        <w:rPr>
          <w:rFonts w:eastAsia="Calibri"/>
          <w:u w:val="single"/>
        </w:rPr>
        <w:t xml:space="preserve"> from the administration</w:t>
      </w:r>
      <w:r w:rsidRPr="00992961">
        <w:rPr>
          <w:rFonts w:eastAsia="Calibri"/>
          <w:sz w:val="16"/>
        </w:rPr>
        <w:t xml:space="preserve">,” said Liz Shuler, president of the AFL-CIO, the nation’s main union federation, in an interview. “They’re slashing jobs. </w:t>
      </w:r>
      <w:r w:rsidRPr="00992961">
        <w:rPr>
          <w:rFonts w:eastAsia="Calibri"/>
          <w:u w:val="single"/>
        </w:rPr>
        <w:t xml:space="preserve">They’re </w:t>
      </w:r>
      <w:r w:rsidRPr="00992961">
        <w:rPr>
          <w:rFonts w:eastAsia="Calibri"/>
          <w:highlight w:val="cyan"/>
          <w:u w:val="single"/>
        </w:rPr>
        <w:t>ripping up</w:t>
      </w:r>
      <w:r w:rsidRPr="00992961">
        <w:rPr>
          <w:rFonts w:eastAsia="Calibri"/>
          <w:u w:val="single"/>
        </w:rPr>
        <w:t xml:space="preserve"> union </w:t>
      </w:r>
      <w:r w:rsidRPr="00992961">
        <w:rPr>
          <w:rFonts w:eastAsia="Calibri"/>
          <w:highlight w:val="cyan"/>
          <w:u w:val="single"/>
        </w:rPr>
        <w:t>contracts</w:t>
      </w:r>
      <w:r w:rsidRPr="00992961">
        <w:rPr>
          <w:rFonts w:eastAsia="Calibri"/>
          <w:sz w:val="16"/>
        </w:rPr>
        <w:t xml:space="preserve">. They’re cutting services. </w:t>
      </w:r>
      <w:proofErr w:type="gramStart"/>
      <w:r w:rsidRPr="00992961">
        <w:rPr>
          <w:rFonts w:eastAsia="Calibri"/>
          <w:sz w:val="16"/>
        </w:rPr>
        <w:t>Trump’s</w:t>
      </w:r>
      <w:proofErr w:type="gramEnd"/>
      <w:r w:rsidRPr="00992961">
        <w:rPr>
          <w:rFonts w:eastAsia="Calibri"/>
          <w:sz w:val="16"/>
        </w:rPr>
        <w:t xml:space="preserve"> </w:t>
      </w:r>
      <w:proofErr w:type="gramStart"/>
      <w:r w:rsidRPr="00992961">
        <w:rPr>
          <w:rFonts w:eastAsia="Calibri"/>
          <w:sz w:val="16"/>
        </w:rPr>
        <w:t>delivered on</w:t>
      </w:r>
      <w:proofErr w:type="gramEnd"/>
      <w:r w:rsidRPr="00992961">
        <w:rPr>
          <w:rFonts w:eastAsia="Calibri"/>
          <w:sz w:val="16"/>
        </w:rPr>
        <w:t xml:space="preserve"> nothing that he promised. We would say his scorecard is a </w:t>
      </w:r>
      <w:proofErr w:type="gramStart"/>
      <w:r w:rsidRPr="00992961">
        <w:rPr>
          <w:rFonts w:eastAsia="Calibri"/>
          <w:sz w:val="16"/>
        </w:rPr>
        <w:t>fail</w:t>
      </w:r>
      <w:proofErr w:type="gramEnd"/>
      <w:r w:rsidRPr="00992961">
        <w:rPr>
          <w:rFonts w:eastAsia="Calibri"/>
          <w:sz w:val="16"/>
        </w:rPr>
        <w:t>.”</w:t>
      </w:r>
    </w:p>
    <w:p w14:paraId="7EEF4243" w14:textId="77777777" w:rsidR="00992961" w:rsidRPr="00992961" w:rsidRDefault="00992961" w:rsidP="00992961">
      <w:pPr>
        <w:rPr>
          <w:rFonts w:eastAsia="Calibri"/>
          <w:sz w:val="16"/>
        </w:rPr>
      </w:pPr>
      <w:r w:rsidRPr="00992961">
        <w:rPr>
          <w:rFonts w:eastAsia="Calibri"/>
          <w:highlight w:val="cyan"/>
          <w:u w:val="single"/>
        </w:rPr>
        <w:t>Trump’s anti-union</w:t>
      </w:r>
      <w:r w:rsidRPr="00992961">
        <w:rPr>
          <w:rFonts w:eastAsia="Calibri"/>
          <w:u w:val="single"/>
        </w:rPr>
        <w:t xml:space="preserve"> moves have come</w:t>
      </w:r>
      <w:r w:rsidRPr="00992961">
        <w:rPr>
          <w:rFonts w:eastAsia="Calibri"/>
          <w:sz w:val="16"/>
        </w:rPr>
        <w:t xml:space="preserve"> </w:t>
      </w:r>
      <w:r w:rsidRPr="00992961">
        <w:rPr>
          <w:rFonts w:eastAsia="Calibri"/>
          <w:b/>
          <w:iCs/>
          <w:highlight w:val="cyan"/>
          <w:u w:val="single"/>
          <w:bdr w:val="single" w:sz="8" w:space="0" w:color="auto"/>
        </w:rPr>
        <w:t>fast</w:t>
      </w:r>
      <w:r w:rsidRPr="00992961">
        <w:rPr>
          <w:rFonts w:eastAsia="Calibri"/>
          <w:sz w:val="16"/>
        </w:rPr>
        <w:t xml:space="preserve">er </w:t>
      </w:r>
      <w:r w:rsidRPr="00992961">
        <w:rPr>
          <w:rFonts w:eastAsia="Calibri"/>
          <w:highlight w:val="cyan"/>
          <w:u w:val="single"/>
        </w:rPr>
        <w:t>and</w:t>
      </w:r>
      <w:r w:rsidRPr="00992961">
        <w:rPr>
          <w:rFonts w:eastAsia="Calibri"/>
          <w:sz w:val="16"/>
        </w:rPr>
        <w:t xml:space="preserve"> been </w:t>
      </w:r>
      <w:proofErr w:type="gramStart"/>
      <w:r w:rsidRPr="00992961">
        <w:rPr>
          <w:rFonts w:eastAsia="Calibri"/>
          <w:b/>
          <w:iCs/>
          <w:highlight w:val="cyan"/>
          <w:u w:val="single"/>
          <w:bdr w:val="single" w:sz="8" w:space="0" w:color="auto"/>
        </w:rPr>
        <w:t>vast</w:t>
      </w:r>
      <w:r w:rsidRPr="00992961">
        <w:rPr>
          <w:rFonts w:eastAsia="Calibri"/>
          <w:sz w:val="16"/>
        </w:rPr>
        <w:t>er</w:t>
      </w:r>
      <w:proofErr w:type="gramEnd"/>
      <w:r w:rsidRPr="00992961">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992961">
        <w:rPr>
          <w:rFonts w:eastAsia="Calibri"/>
          <w:highlight w:val="cyan"/>
          <w:u w:val="single"/>
        </w:rPr>
        <w:t>leaving</w:t>
      </w:r>
      <w:r w:rsidRPr="00992961">
        <w:rPr>
          <w:rFonts w:eastAsia="Calibri"/>
          <w:u w:val="single"/>
        </w:rPr>
        <w:t xml:space="preserve"> the </w:t>
      </w:r>
      <w:r w:rsidRPr="00992961">
        <w:rPr>
          <w:rFonts w:eastAsia="Calibri"/>
          <w:highlight w:val="cyan"/>
          <w:u w:val="single"/>
        </w:rPr>
        <w:t>board without a quorum</w:t>
      </w:r>
      <w:r w:rsidRPr="00992961">
        <w:rPr>
          <w:rFonts w:eastAsia="Calibri"/>
          <w:sz w:val="16"/>
        </w:rPr>
        <w:t xml:space="preserve"> to function. </w:t>
      </w:r>
      <w:r w:rsidRPr="00992961">
        <w:rPr>
          <w:rFonts w:eastAsia="Calibri"/>
          <w:u w:val="single"/>
        </w:rPr>
        <w:t xml:space="preserve">He issued an executive order to </w:t>
      </w:r>
      <w:r w:rsidRPr="00992961">
        <w:rPr>
          <w:rFonts w:eastAsia="Calibri"/>
          <w:highlight w:val="cyan"/>
          <w:u w:val="single"/>
        </w:rPr>
        <w:t>destroy</w:t>
      </w:r>
      <w:r w:rsidRPr="00992961">
        <w:rPr>
          <w:rFonts w:eastAsia="Calibri"/>
          <w:u w:val="single"/>
        </w:rPr>
        <w:t xml:space="preserve"> </w:t>
      </w:r>
      <w:r w:rsidRPr="00992961">
        <w:rPr>
          <w:rFonts w:eastAsia="Calibri"/>
          <w:b/>
          <w:iCs/>
          <w:highlight w:val="cyan"/>
          <w:u w:val="single"/>
          <w:bdr w:val="single" w:sz="8" w:space="0" w:color="auto"/>
        </w:rPr>
        <w:t>c</w:t>
      </w:r>
      <w:r w:rsidRPr="00992961">
        <w:rPr>
          <w:rFonts w:eastAsia="Calibri"/>
          <w:u w:val="single"/>
        </w:rPr>
        <w:t xml:space="preserve">ollective </w:t>
      </w:r>
      <w:r w:rsidRPr="00992961">
        <w:rPr>
          <w:rFonts w:eastAsia="Calibri"/>
          <w:b/>
          <w:iCs/>
          <w:highlight w:val="cyan"/>
          <w:u w:val="single"/>
          <w:bdr w:val="single" w:sz="8" w:space="0" w:color="auto"/>
        </w:rPr>
        <w:t>b</w:t>
      </w:r>
      <w:r w:rsidRPr="00992961">
        <w:rPr>
          <w:rFonts w:eastAsia="Calibri"/>
          <w:u w:val="single"/>
        </w:rPr>
        <w:t xml:space="preserve">argaining </w:t>
      </w:r>
      <w:r w:rsidRPr="00992961">
        <w:rPr>
          <w:rFonts w:eastAsia="Calibri"/>
          <w:b/>
          <w:iCs/>
          <w:highlight w:val="cyan"/>
          <w:u w:val="single"/>
          <w:bdr w:val="single" w:sz="8" w:space="0" w:color="auto"/>
        </w:rPr>
        <w:t>r</w:t>
      </w:r>
      <w:r w:rsidRPr="00992961">
        <w:rPr>
          <w:rFonts w:eastAsia="Calibri"/>
          <w:u w:val="single"/>
        </w:rPr>
        <w:t>ight</w:t>
      </w:r>
      <w:r w:rsidRPr="00992961">
        <w:rPr>
          <w:rFonts w:eastAsia="Calibri"/>
          <w:highlight w:val="cyan"/>
          <w:u w:val="single"/>
        </w:rPr>
        <w:t>s</w:t>
      </w:r>
      <w:r w:rsidRPr="00992961">
        <w:rPr>
          <w:rFonts w:eastAsia="Calibri"/>
          <w:u w:val="single"/>
        </w:rPr>
        <w:t xml:space="preserve"> </w:t>
      </w:r>
      <w:r w:rsidRPr="00992961">
        <w:rPr>
          <w:rFonts w:eastAsia="Calibri"/>
          <w:highlight w:val="cyan"/>
          <w:u w:val="single"/>
        </w:rPr>
        <w:t>for</w:t>
      </w:r>
      <w:r w:rsidRPr="00992961">
        <w:rPr>
          <w:rFonts w:eastAsia="Calibri"/>
          <w:sz w:val="16"/>
        </w:rPr>
        <w:t xml:space="preserve"> 1 million </w:t>
      </w:r>
      <w:r w:rsidRPr="00992961">
        <w:rPr>
          <w:rFonts w:eastAsia="Calibri"/>
          <w:highlight w:val="cyan"/>
          <w:u w:val="single"/>
        </w:rPr>
        <w:t>federal employees</w:t>
      </w:r>
      <w:r w:rsidRPr="00992961">
        <w:rPr>
          <w:rFonts w:eastAsia="Calibri"/>
          <w:sz w:val="16"/>
        </w:rPr>
        <w:t>. “</w:t>
      </w:r>
      <w:r w:rsidRPr="00992961">
        <w:rPr>
          <w:rFonts w:eastAsia="Calibri"/>
          <w:u w:val="single"/>
        </w:rPr>
        <w:t>That’s the biggest assault against labor in our history</w:t>
      </w:r>
      <w:r w:rsidRPr="00992961">
        <w:rPr>
          <w:rFonts w:eastAsia="Calibri"/>
          <w:sz w:val="16"/>
        </w:rPr>
        <w:t>,” Shuler said.</w:t>
      </w:r>
    </w:p>
    <w:p w14:paraId="3BCE116E" w14:textId="77777777" w:rsidR="00992961" w:rsidRPr="00992961" w:rsidRDefault="00992961" w:rsidP="00992961">
      <w:pPr>
        <w:rPr>
          <w:rFonts w:eastAsia="Calibri"/>
          <w:sz w:val="16"/>
        </w:rPr>
      </w:pPr>
      <w:r w:rsidRPr="00992961">
        <w:rPr>
          <w:rFonts w:eastAsia="Calibri"/>
          <w:u w:val="single"/>
        </w:rPr>
        <w:t xml:space="preserve">America’s </w:t>
      </w:r>
      <w:r w:rsidRPr="00992961">
        <w:rPr>
          <w:rFonts w:eastAsia="Calibri"/>
          <w:highlight w:val="cyan"/>
          <w:u w:val="single"/>
        </w:rPr>
        <w:t>labor unions</w:t>
      </w:r>
      <w:r w:rsidRPr="00992961">
        <w:rPr>
          <w:rFonts w:eastAsia="Calibri"/>
          <w:sz w:val="16"/>
        </w:rPr>
        <w:t>—which represent 16 million workers—have responded to Trump’s blitz in several ways. First, they</w:t>
      </w:r>
      <w:r w:rsidRPr="00992961">
        <w:rPr>
          <w:rFonts w:eastAsia="Calibri"/>
          <w:b/>
          <w:iCs/>
          <w:u w:val="single"/>
          <w:bdr w:val="single" w:sz="8" w:space="0" w:color="auto"/>
        </w:rPr>
        <w:t>’ve</w:t>
      </w:r>
      <w:r w:rsidRPr="00992961">
        <w:rPr>
          <w:rFonts w:eastAsia="Calibri"/>
          <w:sz w:val="16"/>
        </w:rPr>
        <w:t xml:space="preserve"> </w:t>
      </w:r>
      <w:r w:rsidRPr="00992961">
        <w:rPr>
          <w:rFonts w:eastAsia="Calibri"/>
          <w:u w:val="single"/>
        </w:rPr>
        <w:t>mounted a huge defensive effort</w:t>
      </w:r>
      <w:r w:rsidRPr="00992961">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6B7F83FF" w14:textId="77777777" w:rsidR="00992961" w:rsidRPr="00992961" w:rsidRDefault="00992961" w:rsidP="00992961">
      <w:pPr>
        <w:rPr>
          <w:rFonts w:eastAsia="Calibri"/>
          <w:sz w:val="16"/>
        </w:rPr>
      </w:pPr>
      <w:r w:rsidRPr="00992961">
        <w:rPr>
          <w:rFonts w:eastAsia="Calibri"/>
          <w:sz w:val="16"/>
        </w:rPr>
        <w:t xml:space="preserve">Second, many </w:t>
      </w:r>
      <w:r w:rsidRPr="00992961">
        <w:rPr>
          <w:rFonts w:eastAsia="Calibri"/>
          <w:b/>
          <w:iCs/>
          <w:highlight w:val="cyan"/>
          <w:u w:val="single"/>
          <w:bdr w:val="single" w:sz="8" w:space="0" w:color="auto"/>
        </w:rPr>
        <w:t>unions</w:t>
      </w:r>
      <w:r w:rsidRPr="00992961">
        <w:rPr>
          <w:rFonts w:eastAsia="Calibri"/>
          <w:u w:val="single"/>
        </w:rPr>
        <w:t xml:space="preserve"> and their members </w:t>
      </w:r>
      <w:r w:rsidRPr="00992961">
        <w:rPr>
          <w:rFonts w:eastAsia="Calibri"/>
          <w:highlight w:val="cyan"/>
          <w:u w:val="single"/>
        </w:rPr>
        <w:t xml:space="preserve">have </w:t>
      </w:r>
      <w:r w:rsidRPr="00992961">
        <w:rPr>
          <w:rFonts w:eastAsia="Calibri"/>
          <w:b/>
          <w:iCs/>
          <w:highlight w:val="cyan"/>
          <w:u w:val="single"/>
          <w:bdr w:val="single" w:sz="8" w:space="0" w:color="auto"/>
        </w:rPr>
        <w:t>joined the resistance</w:t>
      </w:r>
      <w:r w:rsidRPr="00992961">
        <w:rPr>
          <w:rFonts w:eastAsia="Calibri"/>
          <w:sz w:val="16"/>
        </w:rPr>
        <w:t xml:space="preserve">—they’ve marched in many communities’ “Hands Off” rallies, and they have staged many of their own protests. Third, </w:t>
      </w:r>
      <w:r w:rsidRPr="00992961">
        <w:rPr>
          <w:rFonts w:eastAsia="Calibri"/>
          <w:u w:val="single"/>
        </w:rPr>
        <w:t xml:space="preserve">unions have </w:t>
      </w:r>
      <w:r w:rsidRPr="00992961">
        <w:rPr>
          <w:rFonts w:eastAsia="Calibri"/>
          <w:highlight w:val="cyan"/>
          <w:u w:val="single"/>
        </w:rPr>
        <w:t>held</w:t>
      </w:r>
      <w:r w:rsidRPr="00992961">
        <w:rPr>
          <w:rFonts w:eastAsia="Calibri"/>
          <w:u w:val="single"/>
        </w:rPr>
        <w:t xml:space="preserve"> town hall </w:t>
      </w:r>
      <w:r w:rsidRPr="00992961">
        <w:rPr>
          <w:rFonts w:eastAsia="Calibri"/>
          <w:highlight w:val="cyan"/>
          <w:u w:val="single"/>
        </w:rPr>
        <w:t>meetings in purple districts</w:t>
      </w:r>
      <w:r w:rsidRPr="00992961">
        <w:rPr>
          <w:rFonts w:eastAsia="Calibri"/>
          <w:u w:val="single"/>
        </w:rPr>
        <w:t xml:space="preserve"> where </w:t>
      </w:r>
      <w:r w:rsidRPr="00992961">
        <w:rPr>
          <w:rFonts w:eastAsia="Calibri"/>
          <w:b/>
          <w:iCs/>
          <w:highlight w:val="cyan"/>
          <w:u w:val="single"/>
          <w:bdr w:val="single" w:sz="8" w:space="0" w:color="auto"/>
        </w:rPr>
        <w:t>Republican</w:t>
      </w:r>
      <w:r w:rsidRPr="00992961">
        <w:rPr>
          <w:rFonts w:eastAsia="Calibri"/>
          <w:u w:val="single"/>
        </w:rPr>
        <w:t xml:space="preserve"> member</w:t>
      </w:r>
      <w:r w:rsidRPr="00992961">
        <w:rPr>
          <w:rFonts w:eastAsia="Calibri"/>
          <w:b/>
          <w:iCs/>
          <w:highlight w:val="cyan"/>
          <w:u w:val="single"/>
          <w:bdr w:val="single" w:sz="8" w:space="0" w:color="auto"/>
        </w:rPr>
        <w:t>s</w:t>
      </w:r>
      <w:r w:rsidRPr="00992961">
        <w:rPr>
          <w:rFonts w:eastAsia="Calibri"/>
          <w:u w:val="single"/>
        </w:rPr>
        <w:t xml:space="preserve"> of Congress refused to do so because they </w:t>
      </w:r>
      <w:r w:rsidRPr="00992961">
        <w:rPr>
          <w:rFonts w:eastAsia="Calibri"/>
          <w:b/>
          <w:iCs/>
          <w:highlight w:val="cyan"/>
          <w:u w:val="single"/>
          <w:bdr w:val="single" w:sz="8" w:space="0" w:color="auto"/>
        </w:rPr>
        <w:t>fear</w:t>
      </w:r>
      <w:r w:rsidRPr="00992961">
        <w:rPr>
          <w:rFonts w:eastAsia="Calibri"/>
          <w:u w:val="single"/>
        </w:rPr>
        <w:t xml:space="preserve">ed </w:t>
      </w:r>
      <w:r w:rsidRPr="00992961">
        <w:rPr>
          <w:rFonts w:eastAsia="Calibri"/>
          <w:highlight w:val="cyan"/>
          <w:u w:val="single"/>
        </w:rPr>
        <w:t xml:space="preserve">the </w:t>
      </w:r>
      <w:r w:rsidRPr="00992961">
        <w:rPr>
          <w:rFonts w:eastAsia="Calibri"/>
          <w:u w:val="single"/>
        </w:rPr>
        <w:t xml:space="preserve">public’s </w:t>
      </w:r>
      <w:r w:rsidRPr="00992961">
        <w:rPr>
          <w:rFonts w:eastAsia="Calibri"/>
          <w:highlight w:val="cyan"/>
          <w:u w:val="single"/>
        </w:rPr>
        <w:t>wrath</w:t>
      </w:r>
      <w:r w:rsidRPr="00992961">
        <w:rPr>
          <w:rFonts w:eastAsia="Calibri"/>
          <w:sz w:val="16"/>
        </w:rPr>
        <w:t>.</w:t>
      </w:r>
    </w:p>
    <w:p w14:paraId="15F7C214" w14:textId="77777777" w:rsidR="00992961" w:rsidRPr="00992961" w:rsidRDefault="00992961" w:rsidP="00992961">
      <w:pPr>
        <w:rPr>
          <w:rFonts w:eastAsia="Calibri"/>
          <w:sz w:val="16"/>
        </w:rPr>
      </w:pPr>
      <w:r w:rsidRPr="00992961">
        <w:rPr>
          <w:rFonts w:eastAsia="Calibri"/>
          <w:sz w:val="16"/>
        </w:rPr>
        <w:t xml:space="preserve">Shuler said a new AFL-CIO poll found that </w:t>
      </w:r>
      <w:r w:rsidRPr="00992961">
        <w:rPr>
          <w:rFonts w:eastAsia="Calibri"/>
          <w:u w:val="single"/>
        </w:rPr>
        <w:t xml:space="preserve">a majority of </w:t>
      </w:r>
      <w:r w:rsidRPr="00992961">
        <w:rPr>
          <w:rFonts w:eastAsia="Calibri"/>
          <w:b/>
          <w:iCs/>
          <w:highlight w:val="cyan"/>
          <w:u w:val="single"/>
          <w:bdr w:val="single" w:sz="8" w:space="0" w:color="auto"/>
        </w:rPr>
        <w:t>union</w:t>
      </w:r>
      <w:r w:rsidRPr="00992961">
        <w:rPr>
          <w:rFonts w:eastAsia="Calibri"/>
          <w:u w:val="single"/>
        </w:rPr>
        <w:t xml:space="preserve"> member</w:t>
      </w:r>
      <w:r w:rsidRPr="00992961">
        <w:rPr>
          <w:rFonts w:eastAsia="Calibri"/>
          <w:b/>
          <w:iCs/>
          <w:highlight w:val="cyan"/>
          <w:u w:val="single"/>
          <w:bdr w:val="single" w:sz="8" w:space="0" w:color="auto"/>
        </w:rPr>
        <w:t>s</w:t>
      </w:r>
      <w:r w:rsidRPr="00992961">
        <w:rPr>
          <w:rFonts w:eastAsia="Calibri"/>
          <w:sz w:val="16"/>
        </w:rPr>
        <w:t xml:space="preserve"> say the country is moving in the wrong direction, with many </w:t>
      </w:r>
      <w:r w:rsidRPr="00992961">
        <w:rPr>
          <w:rFonts w:eastAsia="Calibri"/>
          <w:b/>
          <w:iCs/>
          <w:highlight w:val="cyan"/>
          <w:u w:val="single"/>
          <w:bdr w:val="single" w:sz="8" w:space="0" w:color="auto"/>
        </w:rPr>
        <w:t>complain</w:t>
      </w:r>
      <w:r w:rsidRPr="00992961">
        <w:rPr>
          <w:rFonts w:eastAsia="Calibri"/>
          <w:sz w:val="16"/>
        </w:rPr>
        <w:t xml:space="preserve">ing </w:t>
      </w:r>
      <w:r w:rsidRPr="00992961">
        <w:rPr>
          <w:rFonts w:eastAsia="Calibri"/>
          <w:u w:val="single"/>
        </w:rPr>
        <w:t xml:space="preserve">that </w:t>
      </w:r>
      <w:r w:rsidRPr="00992961">
        <w:rPr>
          <w:rFonts w:eastAsia="Calibri"/>
          <w:highlight w:val="cyan"/>
          <w:u w:val="single"/>
        </w:rPr>
        <w:t>Trump has done nothing</w:t>
      </w:r>
      <w:r w:rsidRPr="00992961">
        <w:rPr>
          <w:rFonts w:eastAsia="Calibri"/>
          <w:u w:val="single"/>
        </w:rPr>
        <w:t xml:space="preserve"> </w:t>
      </w:r>
      <w:r w:rsidRPr="00992961">
        <w:rPr>
          <w:rFonts w:eastAsia="Calibri"/>
          <w:sz w:val="16"/>
        </w:rPr>
        <w:t>to reduce inflation. “</w:t>
      </w:r>
      <w:r w:rsidRPr="00992961">
        <w:rPr>
          <w:rFonts w:eastAsia="Calibri"/>
          <w:u w:val="single"/>
        </w:rPr>
        <w:t xml:space="preserve">We’re seeing </w:t>
      </w:r>
      <w:r w:rsidRPr="00992961">
        <w:rPr>
          <w:rFonts w:eastAsia="Calibri"/>
          <w:highlight w:val="cyan"/>
          <w:u w:val="single"/>
        </w:rPr>
        <w:t>the most unified</w:t>
      </w:r>
      <w:r w:rsidRPr="00992961">
        <w:rPr>
          <w:rFonts w:eastAsia="Calibri"/>
          <w:u w:val="single"/>
        </w:rPr>
        <w:t xml:space="preserve"> labor movement we’ve seen </w:t>
      </w:r>
      <w:r w:rsidRPr="00992961">
        <w:rPr>
          <w:rFonts w:eastAsia="Calibri"/>
          <w:highlight w:val="cyan"/>
          <w:u w:val="single"/>
        </w:rPr>
        <w:t>in a long time</w:t>
      </w:r>
      <w:r w:rsidRPr="00992961">
        <w:rPr>
          <w:rFonts w:eastAsia="Calibri"/>
          <w:sz w:val="16"/>
        </w:rPr>
        <w:t>,” Shuler said. “</w:t>
      </w:r>
      <w:r w:rsidRPr="00992961">
        <w:rPr>
          <w:rFonts w:eastAsia="Calibri"/>
          <w:b/>
          <w:iCs/>
          <w:sz w:val="40"/>
          <w:szCs w:val="40"/>
          <w:u w:val="single"/>
          <w:bdr w:val="single" w:sz="8" w:space="0" w:color="auto"/>
        </w:rPr>
        <w:t xml:space="preserve">The </w:t>
      </w:r>
      <w:r w:rsidRPr="00992961">
        <w:rPr>
          <w:rFonts w:eastAsia="Calibri"/>
          <w:b/>
          <w:iCs/>
          <w:sz w:val="40"/>
          <w:szCs w:val="40"/>
          <w:highlight w:val="cyan"/>
          <w:u w:val="single"/>
          <w:bdr w:val="single" w:sz="8" w:space="0" w:color="auto"/>
        </w:rPr>
        <w:t>best organizer is a bad boss</w:t>
      </w:r>
      <w:r w:rsidRPr="00992961">
        <w:rPr>
          <w:rFonts w:eastAsia="Calibri"/>
          <w:sz w:val="16"/>
        </w:rPr>
        <w:t>.”</w:t>
      </w:r>
    </w:p>
    <w:p w14:paraId="5CDD373B" w14:textId="77777777" w:rsidR="00992961" w:rsidRPr="00992961" w:rsidRDefault="00992961" w:rsidP="00992961">
      <w:pPr>
        <w:rPr>
          <w:rFonts w:eastAsia="Calibri"/>
          <w:sz w:val="16"/>
        </w:rPr>
      </w:pPr>
      <w:r w:rsidRPr="00992961">
        <w:rPr>
          <w:rFonts w:eastAsia="Calibri"/>
          <w:highlight w:val="cyan"/>
          <w:u w:val="single"/>
        </w:rPr>
        <w:t>Unions weren’t unified during</w:t>
      </w:r>
      <w:r w:rsidRPr="00992961">
        <w:rPr>
          <w:rFonts w:eastAsia="Calibri"/>
          <w:u w:val="single"/>
        </w:rPr>
        <w:t xml:space="preserve"> the 20</w:t>
      </w:r>
      <w:r w:rsidRPr="00992961">
        <w:rPr>
          <w:rFonts w:eastAsia="Calibri"/>
          <w:highlight w:val="cyan"/>
          <w:u w:val="single"/>
        </w:rPr>
        <w:t>24</w:t>
      </w:r>
      <w:r w:rsidRPr="00992961">
        <w:rPr>
          <w:rFonts w:eastAsia="Calibri"/>
          <w:u w:val="single"/>
        </w:rPr>
        <w:t xml:space="preserve"> campaign</w:t>
      </w:r>
      <w:r w:rsidRPr="00992961">
        <w:rPr>
          <w:rFonts w:eastAsia="Calibri"/>
          <w:sz w:val="16"/>
        </w:rPr>
        <w:t xml:space="preserve">—indeed voters in union households backed Harris over Trump by just 8 percentage points—53 percent to 45 percent, according to exit polls. While most unions endorsed Harris, two </w:t>
      </w:r>
      <w:r w:rsidRPr="00992961">
        <w:rPr>
          <w:rFonts w:eastAsia="Calibri"/>
          <w:u w:val="single"/>
        </w:rPr>
        <w:t xml:space="preserve">powerful </w:t>
      </w:r>
      <w:proofErr w:type="gramStart"/>
      <w:r w:rsidRPr="00992961">
        <w:rPr>
          <w:rFonts w:eastAsia="Calibri"/>
          <w:u w:val="single"/>
        </w:rPr>
        <w:t>unions</w:t>
      </w:r>
      <w:r w:rsidRPr="00992961">
        <w:rPr>
          <w:rFonts w:eastAsia="Calibri"/>
          <w:sz w:val="16"/>
        </w:rPr>
        <w:t>—</w:t>
      </w:r>
      <w:proofErr w:type="gramEnd"/>
      <w:r w:rsidRPr="00992961">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D9CB497" w14:textId="77777777" w:rsidR="00992961" w:rsidRPr="00992961" w:rsidRDefault="00992961" w:rsidP="00992961">
      <w:pPr>
        <w:rPr>
          <w:rFonts w:eastAsia="Calibri"/>
          <w:sz w:val="16"/>
        </w:rPr>
      </w:pPr>
      <w:r w:rsidRPr="00992961">
        <w:rPr>
          <w:rFonts w:eastAsia="Calibri"/>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992961">
        <w:rPr>
          <w:rFonts w:eastAsia="Calibri"/>
          <w:sz w:val="16"/>
        </w:rPr>
        <w:t>Kilmar</w:t>
      </w:r>
      <w:proofErr w:type="spellEnd"/>
      <w:r w:rsidRPr="00992961">
        <w:rPr>
          <w:rFonts w:eastAsia="Calibri"/>
          <w:sz w:val="16"/>
        </w:rPr>
        <w:t xml:space="preserve"> Abrego Garcia, a wrongly deported immigrant who was a member of the sheet metal workers</w:t>
      </w:r>
      <w:proofErr w:type="gramStart"/>
      <w:r w:rsidRPr="00992961">
        <w:rPr>
          <w:rFonts w:eastAsia="Calibri"/>
          <w:sz w:val="16"/>
        </w:rPr>
        <w:t>’  union</w:t>
      </w:r>
      <w:proofErr w:type="gramEnd"/>
      <w:r w:rsidRPr="00992961">
        <w:rPr>
          <w:rFonts w:eastAsia="Calibri"/>
          <w:sz w:val="16"/>
        </w:rPr>
        <w:t>. “We demand” that he “be returned to us and his family now,” McGarvey said. “Bring him home.”</w:t>
      </w:r>
    </w:p>
    <w:p w14:paraId="6FC8DCBE" w14:textId="77777777" w:rsidR="00992961" w:rsidRPr="00992961" w:rsidRDefault="00992961" w:rsidP="00992961">
      <w:pPr>
        <w:rPr>
          <w:rFonts w:eastAsia="Calibri"/>
          <w:sz w:val="16"/>
        </w:rPr>
      </w:pPr>
      <w:r w:rsidRPr="00992961">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992961">
        <w:rPr>
          <w:rFonts w:eastAsia="Calibri"/>
          <w:sz w:val="16"/>
        </w:rPr>
        <w:t>a large number of</w:t>
      </w:r>
      <w:proofErr w:type="gramEnd"/>
      <w:r w:rsidRPr="00992961">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7C967B4" w14:textId="77777777" w:rsidR="00992961" w:rsidRPr="00992961" w:rsidRDefault="00992961" w:rsidP="00992961">
      <w:pPr>
        <w:rPr>
          <w:rFonts w:eastAsia="Calibri"/>
          <w:sz w:val="16"/>
        </w:rPr>
      </w:pPr>
      <w:r w:rsidRPr="00992961">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49C0F79" w14:textId="77777777" w:rsidR="00992961" w:rsidRPr="00992961" w:rsidRDefault="00992961" w:rsidP="00992961">
      <w:pPr>
        <w:rPr>
          <w:rFonts w:eastAsia="Calibri"/>
          <w:sz w:val="16"/>
        </w:rPr>
      </w:pPr>
      <w:r w:rsidRPr="00992961">
        <w:rPr>
          <w:rFonts w:eastAsia="Calibri"/>
          <w:sz w:val="16"/>
        </w:rPr>
        <w:t xml:space="preserve">He </w:t>
      </w:r>
      <w:r w:rsidRPr="00992961">
        <w:rPr>
          <w:rFonts w:eastAsia="Calibri"/>
          <w:b/>
          <w:iCs/>
          <w:u w:val="single"/>
          <w:bdr w:val="single" w:sz="8" w:space="0" w:color="auto"/>
        </w:rPr>
        <w:t>slammed Trump</w:t>
      </w:r>
      <w:r w:rsidRPr="00992961">
        <w:rPr>
          <w:rFonts w:eastAsia="Calibri"/>
          <w:sz w:val="16"/>
        </w:rPr>
        <w:t xml:space="preserve"> </w:t>
      </w:r>
      <w:r w:rsidRPr="00992961">
        <w:rPr>
          <w:rFonts w:eastAsia="Calibri"/>
          <w:u w:val="single"/>
        </w:rPr>
        <w:t>for seeking to destroy federal workers’ bargaining rights</w:t>
      </w:r>
      <w:r w:rsidRPr="00992961">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20A7FCF" w14:textId="77777777" w:rsidR="00992961" w:rsidRPr="00992961" w:rsidRDefault="00992961" w:rsidP="00992961">
      <w:pPr>
        <w:rPr>
          <w:rFonts w:eastAsia="Calibri"/>
          <w:sz w:val="16"/>
        </w:rPr>
      </w:pPr>
      <w:r w:rsidRPr="00992961">
        <w:rPr>
          <w:rFonts w:eastAsia="Calibri"/>
          <w:sz w:val="16"/>
        </w:rPr>
        <w:t xml:space="preserve">“There is a reason we campaigned aggressively against this vision of America in the last election, and </w:t>
      </w:r>
      <w:r w:rsidRPr="00992961">
        <w:rPr>
          <w:rFonts w:eastAsia="Calibri"/>
          <w:b/>
          <w:iCs/>
          <w:u w:val="single"/>
          <w:bdr w:val="single" w:sz="8" w:space="0" w:color="auto"/>
        </w:rPr>
        <w:t>we will</w:t>
      </w:r>
      <w:r w:rsidRPr="00992961">
        <w:rPr>
          <w:rFonts w:eastAsia="Calibri"/>
          <w:sz w:val="16"/>
        </w:rPr>
        <w:t xml:space="preserve"> continue to speak out against it and </w:t>
      </w:r>
      <w:r w:rsidRPr="00992961">
        <w:rPr>
          <w:rFonts w:eastAsia="Calibri"/>
          <w:b/>
          <w:iCs/>
          <w:u w:val="single"/>
          <w:bdr w:val="single" w:sz="8" w:space="0" w:color="auto"/>
        </w:rPr>
        <w:t>mobilize against it</w:t>
      </w:r>
      <w:r w:rsidRPr="00992961">
        <w:rPr>
          <w:rFonts w:eastAsia="Calibri"/>
          <w:sz w:val="16"/>
        </w:rPr>
        <w:t>,” Fain said.</w:t>
      </w:r>
    </w:p>
    <w:p w14:paraId="67D5DC6C" w14:textId="77777777" w:rsidR="00992961" w:rsidRPr="00992961" w:rsidRDefault="00992961" w:rsidP="00992961">
      <w:pPr>
        <w:rPr>
          <w:rFonts w:eastAsia="Calibri"/>
          <w:sz w:val="16"/>
        </w:rPr>
      </w:pPr>
      <w:r w:rsidRPr="00992961">
        <w:rPr>
          <w:rFonts w:eastAsia="Calibri"/>
          <w:highlight w:val="cyan"/>
          <w:u w:val="single"/>
        </w:rPr>
        <w:t>Although</w:t>
      </w:r>
      <w:r w:rsidRPr="00992961">
        <w:rPr>
          <w:rFonts w:eastAsia="Calibri"/>
          <w:u w:val="single"/>
        </w:rPr>
        <w:t xml:space="preserve"> the 20</w:t>
      </w:r>
      <w:r w:rsidRPr="00992961">
        <w:rPr>
          <w:rFonts w:eastAsia="Calibri"/>
          <w:highlight w:val="cyan"/>
          <w:u w:val="single"/>
        </w:rPr>
        <w:t>26</w:t>
      </w:r>
      <w:r w:rsidRPr="00992961">
        <w:rPr>
          <w:rFonts w:eastAsia="Calibri"/>
          <w:u w:val="single"/>
        </w:rPr>
        <w:t xml:space="preserve"> elections </w:t>
      </w:r>
      <w:r w:rsidRPr="00992961">
        <w:rPr>
          <w:rFonts w:eastAsia="Calibri"/>
          <w:highlight w:val="cyan"/>
          <w:u w:val="single"/>
        </w:rPr>
        <w:t>are</w:t>
      </w:r>
      <w:r w:rsidRPr="00992961">
        <w:rPr>
          <w:rFonts w:eastAsia="Calibri"/>
          <w:sz w:val="16"/>
        </w:rPr>
        <w:t xml:space="preserve"> 18 </w:t>
      </w:r>
      <w:r w:rsidRPr="00992961">
        <w:rPr>
          <w:rFonts w:eastAsia="Calibri"/>
          <w:highlight w:val="cyan"/>
          <w:u w:val="single"/>
        </w:rPr>
        <w:t>months away, the union movement is</w:t>
      </w:r>
      <w:r w:rsidRPr="00992961">
        <w:rPr>
          <w:rFonts w:eastAsia="Calibri"/>
          <w:sz w:val="16"/>
        </w:rPr>
        <w:t xml:space="preserve"> already </w:t>
      </w:r>
      <w:r w:rsidRPr="00992961">
        <w:rPr>
          <w:rFonts w:eastAsia="Calibri"/>
          <w:b/>
          <w:iCs/>
          <w:highlight w:val="cyan"/>
          <w:u w:val="single"/>
          <w:bdr w:val="single" w:sz="8" w:space="0" w:color="auto"/>
        </w:rPr>
        <w:t>planting seeds</w:t>
      </w:r>
      <w:r w:rsidRPr="00992961">
        <w:rPr>
          <w:rFonts w:eastAsia="Calibri"/>
          <w:u w:val="single"/>
        </w:rPr>
        <w:t xml:space="preserve"> </w:t>
      </w:r>
      <w:r w:rsidRPr="00992961">
        <w:rPr>
          <w:rFonts w:eastAsia="Calibri"/>
          <w:highlight w:val="cyan"/>
          <w:u w:val="single"/>
        </w:rPr>
        <w:t>to</w:t>
      </w:r>
      <w:r w:rsidRPr="00992961">
        <w:rPr>
          <w:rFonts w:eastAsia="Calibri"/>
          <w:u w:val="single"/>
        </w:rPr>
        <w:t xml:space="preserve"> help </w:t>
      </w:r>
      <w:r w:rsidRPr="00992961">
        <w:rPr>
          <w:rFonts w:eastAsia="Calibri"/>
          <w:highlight w:val="cyan"/>
          <w:u w:val="single"/>
        </w:rPr>
        <w:t>ensure</w:t>
      </w:r>
      <w:r w:rsidRPr="00992961">
        <w:rPr>
          <w:rFonts w:eastAsia="Calibri"/>
          <w:u w:val="single"/>
        </w:rPr>
        <w:t xml:space="preserve"> the </w:t>
      </w:r>
      <w:r w:rsidRPr="00992961">
        <w:rPr>
          <w:rFonts w:eastAsia="Calibri"/>
          <w:b/>
          <w:iCs/>
          <w:highlight w:val="cyan"/>
          <w:u w:val="single"/>
          <w:bdr w:val="single" w:sz="8" w:space="0" w:color="auto"/>
        </w:rPr>
        <w:t>Dem</w:t>
      </w:r>
      <w:r w:rsidRPr="00992961">
        <w:rPr>
          <w:rFonts w:eastAsia="Calibri"/>
          <w:u w:val="single"/>
        </w:rPr>
        <w:t>ocrat</w:t>
      </w:r>
      <w:r w:rsidRPr="00992961">
        <w:rPr>
          <w:rFonts w:eastAsia="Calibri"/>
          <w:b/>
          <w:iCs/>
          <w:highlight w:val="cyan"/>
          <w:u w:val="single"/>
          <w:bdr w:val="single" w:sz="8" w:space="0" w:color="auto"/>
        </w:rPr>
        <w:t>s</w:t>
      </w:r>
      <w:r w:rsidRPr="00992961">
        <w:rPr>
          <w:rFonts w:eastAsia="Calibri"/>
          <w:u w:val="single"/>
        </w:rPr>
        <w:t xml:space="preserve"> </w:t>
      </w:r>
      <w:r w:rsidRPr="00992961">
        <w:rPr>
          <w:rFonts w:eastAsia="Calibri"/>
          <w:highlight w:val="cyan"/>
          <w:u w:val="single"/>
        </w:rPr>
        <w:t>win</w:t>
      </w:r>
      <w:r w:rsidRPr="00992961">
        <w:rPr>
          <w:rFonts w:eastAsia="Calibri"/>
          <w:u w:val="single"/>
        </w:rPr>
        <w:t xml:space="preserve"> back control</w:t>
      </w:r>
      <w:r w:rsidRPr="00992961">
        <w:rPr>
          <w:rFonts w:eastAsia="Calibri"/>
          <w:sz w:val="16"/>
        </w:rPr>
        <w:t xml:space="preserve"> of </w:t>
      </w:r>
      <w:r w:rsidRPr="00992961">
        <w:rPr>
          <w:rFonts w:eastAsia="Calibri"/>
          <w:b/>
          <w:iCs/>
          <w:highlight w:val="cyan"/>
          <w:u w:val="single"/>
          <w:bdr w:val="single" w:sz="8" w:space="0" w:color="auto"/>
        </w:rPr>
        <w:t>the House</w:t>
      </w:r>
      <w:r w:rsidRPr="00992961">
        <w:rPr>
          <w:rFonts w:eastAsia="Calibri"/>
          <w:sz w:val="16"/>
        </w:rPr>
        <w:t xml:space="preserve"> of Representatives. Labor leaders hope that </w:t>
      </w:r>
      <w:r w:rsidRPr="00992961">
        <w:rPr>
          <w:rFonts w:eastAsia="Calibri"/>
          <w:b/>
          <w:iCs/>
          <w:highlight w:val="cyan"/>
          <w:u w:val="single"/>
          <w:bdr w:val="single" w:sz="8" w:space="0" w:color="auto"/>
        </w:rPr>
        <w:t>union</w:t>
      </w:r>
      <w:r w:rsidRPr="00992961">
        <w:rPr>
          <w:rFonts w:eastAsia="Calibri"/>
          <w:u w:val="single"/>
        </w:rPr>
        <w:t xml:space="preserve"> member</w:t>
      </w:r>
      <w:r w:rsidRPr="00992961">
        <w:rPr>
          <w:rFonts w:eastAsia="Calibri"/>
          <w:b/>
          <w:iCs/>
          <w:highlight w:val="cyan"/>
          <w:u w:val="single"/>
          <w:bdr w:val="single" w:sz="8" w:space="0" w:color="auto"/>
        </w:rPr>
        <w:t>s</w:t>
      </w:r>
      <w:r w:rsidRPr="00992961">
        <w:rPr>
          <w:rFonts w:eastAsia="Calibri"/>
          <w:sz w:val="16"/>
        </w:rPr>
        <w:t xml:space="preserve"> who have marched in protests this spring </w:t>
      </w:r>
      <w:r w:rsidRPr="00992961">
        <w:rPr>
          <w:rFonts w:eastAsia="Calibri"/>
          <w:highlight w:val="cyan"/>
          <w:u w:val="single"/>
        </w:rPr>
        <w:t>will</w:t>
      </w:r>
      <w:r w:rsidRPr="00992961">
        <w:rPr>
          <w:rFonts w:eastAsia="Calibri"/>
          <w:sz w:val="16"/>
        </w:rPr>
        <w:t xml:space="preserve"> be willing to </w:t>
      </w:r>
      <w:r w:rsidRPr="00992961">
        <w:rPr>
          <w:rFonts w:eastAsia="Calibri"/>
          <w:highlight w:val="cyan"/>
          <w:u w:val="single"/>
        </w:rPr>
        <w:t>talk to fellow workers and knock on doors</w:t>
      </w:r>
      <w:r w:rsidRPr="00992961">
        <w:rPr>
          <w:rFonts w:eastAsia="Calibri"/>
          <w:u w:val="single"/>
        </w:rPr>
        <w:t xml:space="preserve"> next year</w:t>
      </w:r>
      <w:r w:rsidRPr="00992961">
        <w:rPr>
          <w:rFonts w:eastAsia="Calibri"/>
          <w:sz w:val="16"/>
        </w:rPr>
        <w:t xml:space="preserve"> </w:t>
      </w:r>
      <w:r w:rsidRPr="00992961">
        <w:rPr>
          <w:rFonts w:eastAsia="Calibri"/>
          <w:highlight w:val="cyan"/>
          <w:u w:val="single"/>
        </w:rPr>
        <w:t>when the</w:t>
      </w:r>
      <w:r w:rsidRPr="00992961">
        <w:rPr>
          <w:rFonts w:eastAsia="Calibri"/>
          <w:u w:val="single"/>
        </w:rPr>
        <w:t xml:space="preserve"> 2026 </w:t>
      </w:r>
      <w:r w:rsidRPr="00992961">
        <w:rPr>
          <w:rFonts w:eastAsia="Calibri"/>
          <w:highlight w:val="cyan"/>
          <w:u w:val="single"/>
        </w:rPr>
        <w:t>campaign heats up</w:t>
      </w:r>
      <w:r w:rsidRPr="00992961">
        <w:rPr>
          <w:rFonts w:eastAsia="Calibri"/>
          <w:sz w:val="16"/>
        </w:rPr>
        <w:t>. “</w:t>
      </w:r>
      <w:r w:rsidRPr="00992961">
        <w:rPr>
          <w:rFonts w:eastAsia="Calibri"/>
          <w:highlight w:val="cyan"/>
          <w:u w:val="single"/>
        </w:rPr>
        <w:t>This is</w:t>
      </w:r>
      <w:r w:rsidRPr="00992961">
        <w:rPr>
          <w:rFonts w:eastAsia="Calibri"/>
          <w:u w:val="single"/>
        </w:rPr>
        <w:t xml:space="preserve"> about </w:t>
      </w:r>
      <w:r w:rsidRPr="00992961">
        <w:rPr>
          <w:rFonts w:eastAsia="Calibri"/>
          <w:highlight w:val="cyan"/>
          <w:u w:val="single"/>
        </w:rPr>
        <w:t>ladders of engagement</w:t>
      </w:r>
      <w:r w:rsidRPr="00992961">
        <w:rPr>
          <w:rFonts w:eastAsia="Calibri"/>
          <w:sz w:val="16"/>
        </w:rPr>
        <w:t xml:space="preserve">,” Shuler said. “Most of the </w:t>
      </w:r>
      <w:r w:rsidRPr="00992961">
        <w:rPr>
          <w:rFonts w:eastAsia="Calibri"/>
          <w:highlight w:val="cyan"/>
          <w:u w:val="single"/>
        </w:rPr>
        <w:t>actions</w:t>
      </w:r>
      <w:r w:rsidRPr="00992961">
        <w:rPr>
          <w:rFonts w:eastAsia="Calibri"/>
          <w:u w:val="single"/>
        </w:rPr>
        <w:t xml:space="preserve"> on the ground </w:t>
      </w:r>
      <w:r w:rsidRPr="00992961">
        <w:rPr>
          <w:rFonts w:eastAsia="Calibri"/>
          <w:highlight w:val="cyan"/>
          <w:u w:val="single"/>
        </w:rPr>
        <w:t xml:space="preserve">are </w:t>
      </w:r>
      <w:r w:rsidRPr="00992961">
        <w:rPr>
          <w:rFonts w:eastAsia="Calibri"/>
          <w:b/>
          <w:iCs/>
          <w:highlight w:val="cyan"/>
          <w:u w:val="single"/>
          <w:bdr w:val="single" w:sz="8" w:space="0" w:color="auto"/>
        </w:rPr>
        <w:t xml:space="preserve">pathways </w:t>
      </w:r>
      <w:r w:rsidRPr="00992961">
        <w:rPr>
          <w:rFonts w:eastAsia="Calibri"/>
          <w:b/>
          <w:iCs/>
          <w:u w:val="single"/>
          <w:bdr w:val="single" w:sz="8" w:space="0" w:color="auto"/>
        </w:rPr>
        <w:t xml:space="preserve">and drumbeats </w:t>
      </w:r>
      <w:r w:rsidRPr="00992961">
        <w:rPr>
          <w:rFonts w:eastAsia="Calibri"/>
          <w:b/>
          <w:iCs/>
          <w:highlight w:val="cyan"/>
          <w:u w:val="single"/>
          <w:bdr w:val="single" w:sz="8" w:space="0" w:color="auto"/>
        </w:rPr>
        <w:t>that will keep escalating</w:t>
      </w:r>
      <w:r w:rsidRPr="00992961">
        <w:rPr>
          <w:rFonts w:eastAsia="Calibri"/>
          <w:sz w:val="16"/>
        </w:rPr>
        <w:t xml:space="preserve">. </w:t>
      </w:r>
      <w:r w:rsidRPr="00992961">
        <w:rPr>
          <w:rFonts w:eastAsia="Calibri"/>
          <w:b/>
          <w:iCs/>
          <w:highlight w:val="cyan"/>
          <w:u w:val="single"/>
          <w:bdr w:val="single" w:sz="8" w:space="0" w:color="auto"/>
        </w:rPr>
        <w:t>People</w:t>
      </w:r>
      <w:r w:rsidRPr="00992961">
        <w:rPr>
          <w:rFonts w:eastAsia="Calibri"/>
          <w:sz w:val="16"/>
        </w:rPr>
        <w:t xml:space="preserve"> are frustrated, and they </w:t>
      </w:r>
      <w:r w:rsidRPr="00992961">
        <w:rPr>
          <w:rFonts w:eastAsia="Calibri"/>
          <w:b/>
          <w:iCs/>
          <w:sz w:val="30"/>
          <w:szCs w:val="30"/>
          <w:highlight w:val="cyan"/>
          <w:u w:val="single"/>
          <w:bdr w:val="single" w:sz="8" w:space="0" w:color="auto"/>
        </w:rPr>
        <w:t xml:space="preserve">want </w:t>
      </w:r>
      <w:r w:rsidRPr="00992961">
        <w:rPr>
          <w:rFonts w:eastAsia="Calibri"/>
          <w:b/>
          <w:iCs/>
          <w:sz w:val="30"/>
          <w:szCs w:val="30"/>
          <w:u w:val="single"/>
          <w:bdr w:val="single" w:sz="8" w:space="0" w:color="auto"/>
        </w:rPr>
        <w:t xml:space="preserve">to channel that into </w:t>
      </w:r>
      <w:r w:rsidRPr="00992961">
        <w:rPr>
          <w:rFonts w:eastAsia="Calibri"/>
          <w:b/>
          <w:iCs/>
          <w:sz w:val="30"/>
          <w:szCs w:val="30"/>
          <w:highlight w:val="cyan"/>
          <w:u w:val="single"/>
          <w:bdr w:val="single" w:sz="8" w:space="0" w:color="auto"/>
        </w:rPr>
        <w:t>action</w:t>
      </w:r>
      <w:r w:rsidRPr="00992961">
        <w:rPr>
          <w:rFonts w:eastAsia="Calibri"/>
          <w:sz w:val="16"/>
        </w:rPr>
        <w:t>.”</w:t>
      </w:r>
    </w:p>
    <w:p w14:paraId="12760C3B" w14:textId="77777777" w:rsidR="00992961" w:rsidRPr="00992961" w:rsidRDefault="00992961" w:rsidP="00992961">
      <w:pPr>
        <w:rPr>
          <w:rFonts w:eastAsia="Calibri"/>
          <w:sz w:val="16"/>
        </w:rPr>
      </w:pPr>
      <w:r w:rsidRPr="00992961">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5BFFA9D" w14:textId="77777777" w:rsidR="00992961" w:rsidRPr="00992961" w:rsidRDefault="00992961" w:rsidP="00992961">
      <w:pPr>
        <w:rPr>
          <w:rFonts w:eastAsia="Calibri"/>
          <w:sz w:val="16"/>
        </w:rPr>
      </w:pPr>
      <w:r w:rsidRPr="00992961">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992961">
        <w:rPr>
          <w:rFonts w:eastAsia="Calibri"/>
          <w:sz w:val="16"/>
        </w:rPr>
        <w:t>that current raises</w:t>
      </w:r>
      <w:proofErr w:type="gramEnd"/>
      <w:r w:rsidRPr="00992961">
        <w:rPr>
          <w:rFonts w:eastAsia="Calibri"/>
          <w:sz w:val="16"/>
        </w:rPr>
        <w:t xml:space="preserve"> serious questions.”</w:t>
      </w:r>
    </w:p>
    <w:p w14:paraId="40FE484E" w14:textId="77777777" w:rsidR="00992961" w:rsidRPr="00992961" w:rsidRDefault="00992961" w:rsidP="00992961">
      <w:pPr>
        <w:rPr>
          <w:rFonts w:eastAsia="Calibri"/>
          <w:sz w:val="16"/>
        </w:rPr>
      </w:pPr>
      <w:r w:rsidRPr="00992961">
        <w:rPr>
          <w:rFonts w:eastAsia="Calibri"/>
          <w:sz w:val="16"/>
        </w:rPr>
        <w:t xml:space="preserve">Some labor leaders I spoke to worry that unions face an existential crisis, with Trump seeking to sabotage the NLRB and destroy bargaining for federal workers. </w:t>
      </w:r>
      <w:proofErr w:type="spellStart"/>
      <w:r w:rsidRPr="00992961">
        <w:rPr>
          <w:rFonts w:eastAsia="Calibri"/>
          <w:sz w:val="16"/>
        </w:rPr>
        <w:t>Moveover</w:t>
      </w:r>
      <w:proofErr w:type="spellEnd"/>
      <w:r w:rsidRPr="00992961">
        <w:rPr>
          <w:rFonts w:eastAsia="Calibri"/>
          <w:sz w:val="16"/>
        </w:rPr>
        <w:t xml:space="preserve">, Musk’s SpaceX and Jeff Bezos’ Amazon have brought lawsuits seeking to have the NLRB declared unconstitutional. And then </w:t>
      </w:r>
      <w:r w:rsidRPr="00992961">
        <w:rPr>
          <w:rFonts w:eastAsia="Calibri"/>
          <w:highlight w:val="cyan"/>
          <w:u w:val="single"/>
        </w:rPr>
        <w:t>Trump is</w:t>
      </w:r>
      <w:r w:rsidRPr="00992961">
        <w:rPr>
          <w:rFonts w:eastAsia="Calibri"/>
          <w:sz w:val="16"/>
        </w:rPr>
        <w:t xml:space="preserve"> forever </w:t>
      </w:r>
      <w:r w:rsidRPr="00992961">
        <w:rPr>
          <w:rFonts w:eastAsia="Calibri"/>
          <w:highlight w:val="cyan"/>
          <w:u w:val="single"/>
        </w:rPr>
        <w:t>seeking</w:t>
      </w:r>
      <w:r w:rsidRPr="00992961">
        <w:rPr>
          <w:rFonts w:eastAsia="Calibri"/>
          <w:u w:val="single"/>
        </w:rPr>
        <w:t xml:space="preserve"> to</w:t>
      </w:r>
      <w:r w:rsidRPr="00992961">
        <w:rPr>
          <w:rFonts w:eastAsia="Calibri"/>
          <w:sz w:val="16"/>
        </w:rPr>
        <w:t xml:space="preserve"> </w:t>
      </w:r>
      <w:r w:rsidRPr="00992961">
        <w:rPr>
          <w:rFonts w:eastAsia="Calibri"/>
          <w:u w:val="single"/>
        </w:rPr>
        <w:t xml:space="preserve">use his </w:t>
      </w:r>
      <w:r w:rsidRPr="00992961">
        <w:rPr>
          <w:rFonts w:eastAsia="Calibri"/>
          <w:highlight w:val="cyan"/>
          <w:u w:val="single"/>
        </w:rPr>
        <w:t xml:space="preserve">populist magic to </w:t>
      </w:r>
      <w:r w:rsidRPr="00992961">
        <w:rPr>
          <w:rFonts w:eastAsia="Calibri"/>
          <w:b/>
          <w:iCs/>
          <w:sz w:val="40"/>
          <w:szCs w:val="40"/>
          <w:highlight w:val="cyan"/>
          <w:u w:val="single"/>
          <w:bdr w:val="single" w:sz="8" w:space="0" w:color="auto"/>
        </w:rPr>
        <w:t>woo blue-collar workers</w:t>
      </w:r>
      <w:r w:rsidRPr="00992961">
        <w:rPr>
          <w:rFonts w:eastAsia="Calibri"/>
          <w:sz w:val="16"/>
        </w:rPr>
        <w:t>.</w:t>
      </w:r>
    </w:p>
    <w:p w14:paraId="7628A80F" w14:textId="77777777" w:rsidR="00992961" w:rsidRPr="00992961" w:rsidRDefault="00992961" w:rsidP="00992961">
      <w:pPr>
        <w:rPr>
          <w:rFonts w:eastAsia="Calibri"/>
          <w:sz w:val="16"/>
        </w:rPr>
      </w:pPr>
      <w:r w:rsidRPr="00992961">
        <w:rPr>
          <w:rFonts w:eastAsia="Calibri"/>
          <w:sz w:val="16"/>
        </w:rPr>
        <w:t>But Michael Podhorzer, a former AFL-CIO political director, sees a silver lining. “</w:t>
      </w:r>
      <w:r w:rsidRPr="00992961">
        <w:rPr>
          <w:rFonts w:eastAsia="Calibri"/>
          <w:u w:val="single"/>
        </w:rPr>
        <w:t xml:space="preserve">I </w:t>
      </w:r>
      <w:r w:rsidRPr="00992961">
        <w:rPr>
          <w:rFonts w:eastAsia="Calibri"/>
          <w:highlight w:val="cyan"/>
          <w:u w:val="single"/>
        </w:rPr>
        <w:t>don’t see anything</w:t>
      </w:r>
      <w:r w:rsidRPr="00992961">
        <w:rPr>
          <w:rFonts w:eastAsia="Calibri"/>
          <w:u w:val="single"/>
        </w:rPr>
        <w:t xml:space="preserve"> out there right </w:t>
      </w:r>
      <w:r w:rsidRPr="00992961">
        <w:rPr>
          <w:rFonts w:eastAsia="Calibri"/>
          <w:highlight w:val="cyan"/>
          <w:u w:val="single"/>
        </w:rPr>
        <w:t>now that will divide unions</w:t>
      </w:r>
      <w:r w:rsidRPr="00992961">
        <w:rPr>
          <w:rFonts w:eastAsia="Calibri"/>
          <w:sz w:val="16"/>
        </w:rPr>
        <w:t xml:space="preserve">,” he said. “It’s an eternal truth about politics that when you’re running against the party in power, it really takes a lot to divide you. The </w:t>
      </w:r>
      <w:r w:rsidRPr="00992961">
        <w:rPr>
          <w:rFonts w:eastAsia="Calibri"/>
          <w:u w:val="single"/>
        </w:rPr>
        <w:t>major elements of the labor coalition have come</w:t>
      </w:r>
      <w:r w:rsidRPr="00992961">
        <w:rPr>
          <w:rFonts w:eastAsia="Calibri"/>
          <w:sz w:val="16"/>
        </w:rPr>
        <w:t xml:space="preserve"> </w:t>
      </w:r>
      <w:r w:rsidRPr="00992961">
        <w:rPr>
          <w:rFonts w:eastAsia="Calibri"/>
          <w:u w:val="single"/>
        </w:rPr>
        <w:t>together</w:t>
      </w:r>
      <w:r w:rsidRPr="00992961">
        <w:rPr>
          <w:rFonts w:eastAsia="Calibri"/>
          <w:sz w:val="16"/>
        </w:rPr>
        <w:t xml:space="preserve">, and </w:t>
      </w:r>
      <w:r w:rsidRPr="00992961">
        <w:rPr>
          <w:rFonts w:eastAsia="Calibri"/>
          <w:b/>
          <w:iCs/>
          <w:highlight w:val="cyan"/>
          <w:u w:val="single"/>
          <w:bdr w:val="single" w:sz="8" w:space="0" w:color="auto"/>
        </w:rPr>
        <w:t>Trump has</w:t>
      </w:r>
      <w:r w:rsidRPr="00992961">
        <w:rPr>
          <w:rFonts w:eastAsia="Calibri"/>
          <w:b/>
          <w:iCs/>
          <w:u w:val="single"/>
          <w:bdr w:val="single" w:sz="8" w:space="0" w:color="auto"/>
        </w:rPr>
        <w:t xml:space="preserve"> certainly </w:t>
      </w:r>
      <w:r w:rsidRPr="00992961">
        <w:rPr>
          <w:rFonts w:eastAsia="Calibri"/>
          <w:b/>
          <w:iCs/>
          <w:highlight w:val="cyan"/>
          <w:u w:val="single"/>
          <w:bdr w:val="single" w:sz="8" w:space="0" w:color="auto"/>
        </w:rPr>
        <w:t>reinforced that</w:t>
      </w:r>
      <w:r w:rsidRPr="00992961">
        <w:rPr>
          <w:rFonts w:eastAsia="Calibri"/>
          <w:sz w:val="16"/>
        </w:rPr>
        <w:t>.”</w:t>
      </w:r>
    </w:p>
    <w:p w14:paraId="10C42B7B" w14:textId="77777777" w:rsidR="00992961" w:rsidRPr="00992961" w:rsidRDefault="00992961" w:rsidP="00992961">
      <w:pPr>
        <w:rPr>
          <w:rFonts w:eastAsia="Calibri"/>
          <w:sz w:val="16"/>
        </w:rPr>
      </w:pPr>
      <w:r w:rsidRPr="00992961">
        <w:rPr>
          <w:rFonts w:eastAsia="Calibri"/>
          <w:sz w:val="16"/>
        </w:rPr>
        <w:t xml:space="preserve">In other words, </w:t>
      </w:r>
      <w:r w:rsidRPr="00992961">
        <w:rPr>
          <w:rFonts w:eastAsia="Calibri"/>
          <w:u w:val="single"/>
        </w:rPr>
        <w:t xml:space="preserve">a </w:t>
      </w:r>
      <w:r w:rsidRPr="00992961">
        <w:rPr>
          <w:rFonts w:eastAsia="Calibri"/>
          <w:b/>
          <w:iCs/>
          <w:u w:val="single"/>
          <w:bdr w:val="single" w:sz="8" w:space="0" w:color="auto"/>
        </w:rPr>
        <w:t xml:space="preserve">united </w:t>
      </w:r>
      <w:r w:rsidRPr="00992961">
        <w:rPr>
          <w:rFonts w:eastAsia="Calibri"/>
          <w:b/>
          <w:iCs/>
          <w:highlight w:val="cyan"/>
          <w:u w:val="single"/>
          <w:bdr w:val="single" w:sz="8" w:space="0" w:color="auto"/>
        </w:rPr>
        <w:t>labor</w:t>
      </w:r>
      <w:r w:rsidRPr="00992961">
        <w:rPr>
          <w:rFonts w:eastAsia="Calibri"/>
          <w:b/>
          <w:iCs/>
          <w:u w:val="single"/>
          <w:bdr w:val="single" w:sz="8" w:space="0" w:color="auto"/>
        </w:rPr>
        <w:t xml:space="preserve"> movement</w:t>
      </w:r>
      <w:r w:rsidRPr="00992961">
        <w:rPr>
          <w:rFonts w:eastAsia="Calibri"/>
          <w:u w:val="single"/>
        </w:rPr>
        <w:t xml:space="preserve"> </w:t>
      </w:r>
      <w:r w:rsidRPr="00992961">
        <w:rPr>
          <w:rFonts w:eastAsia="Calibri"/>
          <w:highlight w:val="cyan"/>
          <w:u w:val="single"/>
        </w:rPr>
        <w:t xml:space="preserve">will play a </w:t>
      </w:r>
      <w:r w:rsidRPr="00992961">
        <w:rPr>
          <w:rFonts w:eastAsia="Calibri"/>
          <w:b/>
          <w:iCs/>
          <w:highlight w:val="cyan"/>
          <w:u w:val="single"/>
          <w:bdr w:val="single" w:sz="8" w:space="0" w:color="auto"/>
        </w:rPr>
        <w:t>big role</w:t>
      </w:r>
      <w:r w:rsidRPr="00992961">
        <w:rPr>
          <w:rFonts w:eastAsia="Calibri"/>
          <w:highlight w:val="cyan"/>
          <w:u w:val="single"/>
        </w:rPr>
        <w:t xml:space="preserve"> in helping</w:t>
      </w:r>
      <w:r w:rsidRPr="00992961">
        <w:rPr>
          <w:rFonts w:eastAsia="Calibri"/>
          <w:u w:val="single"/>
        </w:rPr>
        <w:t xml:space="preserve"> the </w:t>
      </w:r>
      <w:r w:rsidRPr="00992961">
        <w:rPr>
          <w:rFonts w:eastAsia="Calibri"/>
          <w:b/>
          <w:iCs/>
          <w:highlight w:val="cyan"/>
          <w:u w:val="single"/>
          <w:bdr w:val="single" w:sz="8" w:space="0" w:color="auto"/>
        </w:rPr>
        <w:t>Dem</w:t>
      </w:r>
      <w:r w:rsidRPr="00992961">
        <w:rPr>
          <w:rFonts w:eastAsia="Calibri"/>
          <w:u w:val="single"/>
        </w:rPr>
        <w:t>ocrat</w:t>
      </w:r>
      <w:r w:rsidRPr="00992961">
        <w:rPr>
          <w:rFonts w:eastAsia="Calibri"/>
          <w:b/>
          <w:iCs/>
          <w:highlight w:val="cyan"/>
          <w:u w:val="single"/>
          <w:bdr w:val="single" w:sz="8" w:space="0" w:color="auto"/>
        </w:rPr>
        <w:t>s</w:t>
      </w:r>
      <w:r w:rsidRPr="00992961">
        <w:rPr>
          <w:rFonts w:eastAsia="Calibri"/>
          <w:u w:val="single"/>
        </w:rPr>
        <w:t xml:space="preserve"> </w:t>
      </w:r>
      <w:r w:rsidRPr="00992961">
        <w:rPr>
          <w:rFonts w:eastAsia="Calibri"/>
          <w:highlight w:val="cyan"/>
          <w:u w:val="single"/>
        </w:rPr>
        <w:t>take</w:t>
      </w:r>
      <w:r w:rsidRPr="00992961">
        <w:rPr>
          <w:rFonts w:eastAsia="Calibri"/>
          <w:u w:val="single"/>
        </w:rPr>
        <w:t xml:space="preserve"> back </w:t>
      </w:r>
      <w:r w:rsidRPr="00992961">
        <w:rPr>
          <w:rFonts w:eastAsia="Calibri"/>
          <w:highlight w:val="cyan"/>
          <w:u w:val="single"/>
        </w:rPr>
        <w:t>the House in</w:t>
      </w:r>
      <w:r w:rsidRPr="00992961">
        <w:rPr>
          <w:rFonts w:eastAsia="Calibri"/>
          <w:u w:val="single"/>
        </w:rPr>
        <w:t xml:space="preserve"> 20</w:t>
      </w:r>
      <w:r w:rsidRPr="00992961">
        <w:rPr>
          <w:rFonts w:eastAsia="Calibri"/>
          <w:b/>
          <w:iCs/>
          <w:highlight w:val="cyan"/>
          <w:u w:val="single"/>
          <w:bdr w:val="single" w:sz="8" w:space="0" w:color="auto"/>
        </w:rPr>
        <w:t>26</w:t>
      </w:r>
      <w:r w:rsidRPr="00992961">
        <w:rPr>
          <w:rFonts w:eastAsia="Calibri"/>
          <w:sz w:val="16"/>
        </w:rPr>
        <w:t>.</w:t>
      </w:r>
    </w:p>
    <w:p w14:paraId="50C4D40A" w14:textId="77777777" w:rsidR="00992961" w:rsidRPr="00992961" w:rsidRDefault="00992961" w:rsidP="00992961">
      <w:pPr>
        <w:rPr>
          <w:rFonts w:eastAsia="Calibri"/>
        </w:rPr>
      </w:pPr>
    </w:p>
    <w:p w14:paraId="2A0772FA"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Democratic win </w:t>
      </w:r>
      <w:r w:rsidRPr="00992961">
        <w:rPr>
          <w:rFonts w:eastAsia="Times New Roman" w:cs="Times New Roman"/>
          <w:b/>
          <w:iCs/>
          <w:sz w:val="26"/>
          <w:u w:val="single"/>
        </w:rPr>
        <w:t>blocks</w:t>
      </w:r>
      <w:r w:rsidRPr="00992961">
        <w:rPr>
          <w:rFonts w:eastAsia="Times New Roman" w:cs="Times New Roman"/>
          <w:b/>
          <w:iCs/>
          <w:sz w:val="26"/>
        </w:rPr>
        <w:t xml:space="preserve"> the Golden Dome.</w:t>
      </w:r>
    </w:p>
    <w:p w14:paraId="7AD2B782" w14:textId="77777777" w:rsidR="00992961" w:rsidRPr="00992961" w:rsidRDefault="00992961" w:rsidP="00992961">
      <w:pPr>
        <w:rPr>
          <w:rFonts w:eastAsia="Calibri"/>
        </w:rPr>
      </w:pPr>
      <w:r w:rsidRPr="00992961">
        <w:rPr>
          <w:rFonts w:eastAsia="Calibri"/>
          <w:b/>
          <w:bCs/>
          <w:sz w:val="26"/>
        </w:rPr>
        <w:t>Cox 25</w:t>
      </w:r>
      <w:r w:rsidRPr="00992961">
        <w:rPr>
          <w:rFonts w:eastAsia="Calibri"/>
        </w:rPr>
        <w:t>, defense reporter since 1998. (Rachel, May 2</w:t>
      </w:r>
      <w:r w:rsidRPr="00992961">
        <w:rPr>
          <w:rFonts w:eastAsia="Calibri"/>
          <w:vertAlign w:val="superscript"/>
        </w:rPr>
        <w:t>nd</w:t>
      </w:r>
      <w:r w:rsidRPr="00992961">
        <w:rPr>
          <w:rFonts w:eastAsia="Calibri"/>
        </w:rPr>
        <w:t>, “General Says Commercial Space Industry is Ready for Golden Dome”, Air &amp; Space Forces Magazine, https://www.airandspaceforces.com/general-says-commercial-space-industry-is-ready-for-golden-dome/)</w:t>
      </w:r>
    </w:p>
    <w:p w14:paraId="00D6FC81" w14:textId="77777777" w:rsidR="00992961" w:rsidRPr="00992961" w:rsidRDefault="00992961" w:rsidP="00992961">
      <w:pPr>
        <w:rPr>
          <w:rFonts w:eastAsia="Calibri"/>
          <w:sz w:val="16"/>
        </w:rPr>
      </w:pPr>
      <w:r w:rsidRPr="00992961">
        <w:rPr>
          <w:rFonts w:eastAsia="Calibri"/>
          <w:sz w:val="16"/>
        </w:rPr>
        <w:t xml:space="preserve">But </w:t>
      </w:r>
      <w:r w:rsidRPr="00992961">
        <w:rPr>
          <w:rFonts w:eastAsia="Calibri"/>
          <w:highlight w:val="cyan"/>
          <w:u w:val="single"/>
        </w:rPr>
        <w:t>the Pentagon and</w:t>
      </w:r>
      <w:r w:rsidRPr="00992961">
        <w:rPr>
          <w:rFonts w:eastAsia="Calibri"/>
          <w:sz w:val="16"/>
        </w:rPr>
        <w:t xml:space="preserve"> the commercial </w:t>
      </w:r>
      <w:r w:rsidRPr="00992961">
        <w:rPr>
          <w:rFonts w:eastAsia="Calibri"/>
          <w:highlight w:val="cyan"/>
          <w:u w:val="single"/>
        </w:rPr>
        <w:t xml:space="preserve">space industry </w:t>
      </w:r>
      <w:proofErr w:type="gramStart"/>
      <w:r w:rsidRPr="00992961">
        <w:rPr>
          <w:rFonts w:eastAsia="Calibri"/>
          <w:highlight w:val="cyan"/>
          <w:u w:val="single"/>
        </w:rPr>
        <w:t xml:space="preserve">are </w:t>
      </w:r>
      <w:r w:rsidRPr="00992961">
        <w:rPr>
          <w:rFonts w:eastAsia="Calibri"/>
          <w:b/>
          <w:iCs/>
          <w:highlight w:val="cyan"/>
          <w:u w:val="single"/>
          <w:bdr w:val="single" w:sz="8" w:space="0" w:color="auto"/>
        </w:rPr>
        <w:t>capable</w:t>
      </w:r>
      <w:r w:rsidRPr="00992961">
        <w:rPr>
          <w:rFonts w:eastAsia="Calibri"/>
          <w:highlight w:val="cyan"/>
          <w:u w:val="single"/>
        </w:rPr>
        <w:t xml:space="preserve"> of producing</w:t>
      </w:r>
      <w:proofErr w:type="gramEnd"/>
      <w:r w:rsidRPr="00992961">
        <w:rPr>
          <w:rFonts w:eastAsia="Calibri"/>
          <w:highlight w:val="cyan"/>
          <w:u w:val="single"/>
        </w:rPr>
        <w:t xml:space="preserve"> a</w:t>
      </w:r>
      <w:r w:rsidRPr="00992961">
        <w:rPr>
          <w:rFonts w:eastAsia="Calibri"/>
          <w:sz w:val="16"/>
        </w:rPr>
        <w:t xml:space="preserve"> successful missile defense </w:t>
      </w:r>
      <w:r w:rsidRPr="00992961">
        <w:rPr>
          <w:rFonts w:eastAsia="Calibri"/>
          <w:u w:val="single"/>
        </w:rPr>
        <w:t xml:space="preserve">system like </w:t>
      </w:r>
      <w:r w:rsidRPr="00992961">
        <w:rPr>
          <w:rFonts w:eastAsia="Calibri"/>
          <w:b/>
          <w:iCs/>
          <w:highlight w:val="cyan"/>
          <w:u w:val="single"/>
          <w:bdr w:val="single" w:sz="8" w:space="0" w:color="auto"/>
        </w:rPr>
        <w:t>Golden Dome</w:t>
      </w:r>
      <w:r w:rsidRPr="00992961">
        <w:rPr>
          <w:rFonts w:eastAsia="Calibri"/>
          <w:sz w:val="16"/>
        </w:rPr>
        <w:t>, he said.</w:t>
      </w:r>
    </w:p>
    <w:p w14:paraId="52A18128" w14:textId="77777777" w:rsidR="00992961" w:rsidRPr="00992961" w:rsidRDefault="00992961" w:rsidP="00992961">
      <w:pPr>
        <w:rPr>
          <w:rFonts w:eastAsia="Calibri"/>
          <w:sz w:val="16"/>
        </w:rPr>
      </w:pPr>
      <w:r w:rsidRPr="00992961">
        <w:rPr>
          <w:rFonts w:eastAsia="Calibri"/>
          <w:sz w:val="16"/>
        </w:rPr>
        <w:t>“</w:t>
      </w:r>
      <w:r w:rsidRPr="00992961">
        <w:rPr>
          <w:rFonts w:eastAsia="Calibri"/>
          <w:highlight w:val="cyan"/>
          <w:u w:val="single"/>
        </w:rPr>
        <w:t>It is</w:t>
      </w:r>
      <w:r w:rsidRPr="00992961">
        <w:rPr>
          <w:rFonts w:eastAsia="Calibri"/>
          <w:sz w:val="16"/>
        </w:rPr>
        <w:t xml:space="preserve"> technologically </w:t>
      </w:r>
      <w:r w:rsidRPr="00992961">
        <w:rPr>
          <w:rFonts w:eastAsia="Calibri"/>
          <w:b/>
          <w:iCs/>
          <w:highlight w:val="cyan"/>
          <w:u w:val="single"/>
          <w:bdr w:val="single" w:sz="8" w:space="0" w:color="auto"/>
        </w:rPr>
        <w:t>feasible</w:t>
      </w:r>
      <w:r w:rsidRPr="00992961">
        <w:rPr>
          <w:rFonts w:eastAsia="Calibri"/>
          <w:sz w:val="16"/>
        </w:rPr>
        <w:t>,” he said. “</w:t>
      </w:r>
      <w:r w:rsidRPr="00992961">
        <w:rPr>
          <w:rFonts w:eastAsia="Calibri"/>
          <w:u w:val="single"/>
        </w:rPr>
        <w:t xml:space="preserve">It’ll be </w:t>
      </w:r>
      <w:r w:rsidRPr="00992961">
        <w:rPr>
          <w:rFonts w:eastAsia="Calibri"/>
          <w:b/>
          <w:iCs/>
          <w:highlight w:val="cyan"/>
          <w:u w:val="single"/>
          <w:bdr w:val="single" w:sz="8" w:space="0" w:color="auto"/>
        </w:rPr>
        <w:t>expensive</w:t>
      </w:r>
      <w:r w:rsidRPr="00992961">
        <w:rPr>
          <w:rFonts w:eastAsia="Calibri"/>
          <w:sz w:val="16"/>
        </w:rPr>
        <w:t xml:space="preserve">, for sure, </w:t>
      </w:r>
      <w:r w:rsidRPr="00992961">
        <w:rPr>
          <w:rFonts w:eastAsia="Calibri"/>
          <w:highlight w:val="cyan"/>
          <w:u w:val="single"/>
        </w:rPr>
        <w:t>but</w:t>
      </w:r>
      <w:r w:rsidRPr="00992961">
        <w:rPr>
          <w:rFonts w:eastAsia="Calibri"/>
          <w:u w:val="single"/>
        </w:rPr>
        <w:t xml:space="preserve"> we’re</w:t>
      </w:r>
      <w:r w:rsidRPr="00992961">
        <w:rPr>
          <w:rFonts w:eastAsia="Calibri"/>
          <w:sz w:val="16"/>
        </w:rPr>
        <w:t xml:space="preserve"> a </w:t>
      </w:r>
      <w:r w:rsidRPr="00992961">
        <w:rPr>
          <w:rFonts w:eastAsia="Calibri"/>
          <w:u w:val="single"/>
        </w:rPr>
        <w:t>wealthy</w:t>
      </w:r>
      <w:r w:rsidRPr="00992961">
        <w:rPr>
          <w:rFonts w:eastAsia="Calibri"/>
          <w:sz w:val="16"/>
        </w:rPr>
        <w:t xml:space="preserve"> nation. </w:t>
      </w:r>
      <w:r w:rsidRPr="00992961">
        <w:rPr>
          <w:rFonts w:eastAsia="Calibri"/>
          <w:highlight w:val="cyan"/>
          <w:u w:val="single"/>
        </w:rPr>
        <w:t>We could</w:t>
      </w:r>
      <w:r w:rsidRPr="00992961">
        <w:rPr>
          <w:rFonts w:eastAsia="Calibri"/>
          <w:sz w:val="16"/>
        </w:rPr>
        <w:t xml:space="preserve"> make the choice to </w:t>
      </w:r>
      <w:r w:rsidRPr="00992961">
        <w:rPr>
          <w:rFonts w:eastAsia="Calibri"/>
          <w:b/>
          <w:iCs/>
          <w:highlight w:val="cyan"/>
          <w:u w:val="single"/>
          <w:bdr w:val="single" w:sz="8" w:space="0" w:color="auto"/>
        </w:rPr>
        <w:t>prioritize it</w:t>
      </w:r>
      <w:r w:rsidRPr="00992961">
        <w:rPr>
          <w:rFonts w:eastAsia="Calibri"/>
          <w:sz w:val="16"/>
        </w:rPr>
        <w:t>.”</w:t>
      </w:r>
    </w:p>
    <w:p w14:paraId="18E4C063" w14:textId="77777777" w:rsidR="00992961" w:rsidRPr="00992961" w:rsidRDefault="00992961" w:rsidP="00992961">
      <w:pPr>
        <w:rPr>
          <w:rFonts w:eastAsia="Calibri"/>
          <w:sz w:val="16"/>
        </w:rPr>
      </w:pPr>
      <w:r w:rsidRPr="00992961">
        <w:rPr>
          <w:rFonts w:eastAsia="Calibri"/>
          <w:sz w:val="16"/>
        </w:rPr>
        <w:t>As much as the space industry has evolved, Whiting cautioned that “there is some fragility in that defense industrial base and in that commercial space sector.”</w:t>
      </w:r>
    </w:p>
    <w:p w14:paraId="1AB567A4" w14:textId="77777777" w:rsidR="00992961" w:rsidRPr="00992961" w:rsidRDefault="00992961" w:rsidP="00992961">
      <w:pPr>
        <w:rPr>
          <w:rFonts w:eastAsia="Calibri"/>
          <w:sz w:val="16"/>
        </w:rPr>
      </w:pPr>
      <w:r w:rsidRPr="00992961">
        <w:rPr>
          <w:rFonts w:eastAsia="Calibri"/>
          <w:sz w:val="16"/>
        </w:rPr>
        <w:t>In the past, several large companies have relied on a single subcontractor to supply critical components, which creates “a choke point for us,” Whiting said.</w:t>
      </w:r>
    </w:p>
    <w:p w14:paraId="3C55B19B" w14:textId="77777777" w:rsidR="00992961" w:rsidRPr="00992961" w:rsidRDefault="00992961" w:rsidP="00992961">
      <w:pPr>
        <w:rPr>
          <w:rFonts w:eastAsia="Calibri"/>
          <w:sz w:val="16"/>
        </w:rPr>
      </w:pPr>
      <w:r w:rsidRPr="00992961">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E8B5589" w14:textId="77777777" w:rsidR="00992961" w:rsidRPr="00992961" w:rsidRDefault="00992961" w:rsidP="00992961">
      <w:pPr>
        <w:rPr>
          <w:rFonts w:eastAsia="Calibri"/>
          <w:sz w:val="16"/>
        </w:rPr>
      </w:pPr>
      <w:r w:rsidRPr="00992961">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25D3487" w14:textId="77777777" w:rsidR="00992961" w:rsidRPr="00992961" w:rsidRDefault="00992961" w:rsidP="00992961">
      <w:pPr>
        <w:rPr>
          <w:rFonts w:eastAsia="Calibri"/>
          <w:sz w:val="16"/>
        </w:rPr>
      </w:pPr>
      <w:r w:rsidRPr="00992961">
        <w:rPr>
          <w:rFonts w:eastAsia="Calibri"/>
          <w:sz w:val="16"/>
        </w:rPr>
        <w:t>The program’s first tranche of satellites was supposed to launch this year but is delayed. Tranche two has about 50 satellites under contract and in production.</w:t>
      </w:r>
    </w:p>
    <w:p w14:paraId="4CB4C4A8" w14:textId="77777777" w:rsidR="00992961" w:rsidRPr="00992961" w:rsidRDefault="00992961" w:rsidP="00992961">
      <w:pPr>
        <w:rPr>
          <w:rFonts w:eastAsia="Calibri"/>
          <w:sz w:val="16"/>
        </w:rPr>
      </w:pPr>
      <w:r w:rsidRPr="00992961">
        <w:rPr>
          <w:rFonts w:eastAsia="Calibri"/>
          <w:highlight w:val="cyan"/>
          <w:u w:val="single"/>
        </w:rPr>
        <w:t>While</w:t>
      </w:r>
      <w:r w:rsidRPr="00992961">
        <w:rPr>
          <w:rFonts w:eastAsia="Calibri"/>
          <w:u w:val="single"/>
        </w:rPr>
        <w:t xml:space="preserve"> Golden Dome may be </w:t>
      </w:r>
      <w:r w:rsidRPr="00992961">
        <w:rPr>
          <w:rFonts w:eastAsia="Calibri"/>
          <w:b/>
          <w:iCs/>
          <w:highlight w:val="cyan"/>
          <w:u w:val="single"/>
          <w:bdr w:val="single" w:sz="8" w:space="0" w:color="auto"/>
        </w:rPr>
        <w:t>technologically possible</w:t>
      </w:r>
      <w:r w:rsidRPr="00992961">
        <w:rPr>
          <w:rFonts w:eastAsia="Calibri"/>
          <w:sz w:val="16"/>
        </w:rPr>
        <w:t xml:space="preserve">, Harrison said, </w:t>
      </w:r>
      <w:r w:rsidRPr="00992961">
        <w:rPr>
          <w:rFonts w:eastAsia="Calibri"/>
          <w:highlight w:val="cyan"/>
          <w:u w:val="single"/>
        </w:rPr>
        <w:t xml:space="preserve">it might not be </w:t>
      </w:r>
      <w:r w:rsidRPr="00992961">
        <w:rPr>
          <w:rFonts w:eastAsia="Calibri"/>
          <w:b/>
          <w:iCs/>
          <w:highlight w:val="cyan"/>
          <w:u w:val="single"/>
          <w:bdr w:val="single" w:sz="8" w:space="0" w:color="auto"/>
        </w:rPr>
        <w:t>politically</w:t>
      </w:r>
      <w:r w:rsidRPr="00992961">
        <w:rPr>
          <w:rFonts w:eastAsia="Calibri"/>
          <w:sz w:val="16"/>
        </w:rPr>
        <w:t xml:space="preserve"> feasible. </w:t>
      </w:r>
      <w:r w:rsidRPr="00992961">
        <w:rPr>
          <w:rFonts w:eastAsia="Calibri"/>
          <w:highlight w:val="cyan"/>
          <w:u w:val="single"/>
        </w:rPr>
        <w:t>Its fate</w:t>
      </w:r>
      <w:r w:rsidRPr="00992961">
        <w:rPr>
          <w:rFonts w:eastAsia="Calibri"/>
          <w:sz w:val="16"/>
        </w:rPr>
        <w:t xml:space="preserve"> could be </w:t>
      </w:r>
      <w:r w:rsidRPr="00992961">
        <w:rPr>
          <w:rFonts w:eastAsia="Calibri"/>
          <w:highlight w:val="cyan"/>
          <w:u w:val="single"/>
        </w:rPr>
        <w:t xml:space="preserve">decided by the </w:t>
      </w:r>
      <w:r w:rsidRPr="00992961">
        <w:rPr>
          <w:rFonts w:eastAsia="Calibri"/>
          <w:b/>
          <w:iCs/>
          <w:highlight w:val="cyan"/>
          <w:u w:val="single"/>
          <w:bdr w:val="single" w:sz="8" w:space="0" w:color="auto"/>
        </w:rPr>
        <w:t>2026</w:t>
      </w:r>
      <w:r w:rsidRPr="00992961">
        <w:rPr>
          <w:rFonts w:eastAsia="Calibri"/>
          <w:u w:val="single"/>
        </w:rPr>
        <w:t xml:space="preserve"> congressional </w:t>
      </w:r>
      <w:r w:rsidRPr="00992961">
        <w:rPr>
          <w:rFonts w:eastAsia="Calibri"/>
          <w:b/>
          <w:iCs/>
          <w:highlight w:val="cyan"/>
          <w:u w:val="single"/>
          <w:bdr w:val="single" w:sz="8" w:space="0" w:color="auto"/>
        </w:rPr>
        <w:t>midterm elections</w:t>
      </w:r>
      <w:r w:rsidRPr="00992961">
        <w:rPr>
          <w:rFonts w:eastAsia="Calibri"/>
          <w:sz w:val="16"/>
        </w:rPr>
        <w:t>.</w:t>
      </w:r>
    </w:p>
    <w:p w14:paraId="4DE941EA" w14:textId="77777777" w:rsidR="00992961" w:rsidRPr="00992961" w:rsidRDefault="00992961" w:rsidP="00992961">
      <w:pPr>
        <w:rPr>
          <w:rFonts w:eastAsia="Calibri"/>
          <w:sz w:val="16"/>
        </w:rPr>
      </w:pPr>
      <w:r w:rsidRPr="00992961">
        <w:rPr>
          <w:rFonts w:eastAsia="Calibri"/>
          <w:sz w:val="16"/>
        </w:rPr>
        <w:t>“</w:t>
      </w:r>
      <w:r w:rsidRPr="00992961">
        <w:rPr>
          <w:rFonts w:eastAsia="Calibri"/>
          <w:highlight w:val="cyan"/>
          <w:u w:val="single"/>
        </w:rPr>
        <w:t xml:space="preserve">If the House </w:t>
      </w:r>
      <w:r w:rsidRPr="00992961">
        <w:rPr>
          <w:rFonts w:eastAsia="Calibri"/>
          <w:b/>
          <w:iCs/>
          <w:highlight w:val="cyan"/>
          <w:u w:val="single"/>
          <w:bdr w:val="single" w:sz="8" w:space="0" w:color="auto"/>
        </w:rPr>
        <w:t>flips to the Dem</w:t>
      </w:r>
      <w:r w:rsidRPr="00992961">
        <w:rPr>
          <w:rFonts w:eastAsia="Calibri"/>
          <w:b/>
          <w:iCs/>
          <w:u w:val="single"/>
          <w:bdr w:val="single" w:sz="8" w:space="0" w:color="auto"/>
        </w:rPr>
        <w:t>ocrat</w:t>
      </w:r>
      <w:r w:rsidRPr="00992961">
        <w:rPr>
          <w:rFonts w:eastAsia="Calibri"/>
          <w:b/>
          <w:iCs/>
          <w:highlight w:val="cyan"/>
          <w:u w:val="single"/>
          <w:bdr w:val="single" w:sz="8" w:space="0" w:color="auto"/>
        </w:rPr>
        <w:t>s</w:t>
      </w:r>
      <w:r w:rsidRPr="00992961">
        <w:rPr>
          <w:rFonts w:eastAsia="Calibri"/>
          <w:sz w:val="16"/>
        </w:rPr>
        <w:t xml:space="preserve"> … how enthusiastic </w:t>
      </w:r>
      <w:r w:rsidRPr="00992961">
        <w:rPr>
          <w:rFonts w:eastAsia="Calibri"/>
          <w:highlight w:val="cyan"/>
          <w:u w:val="single"/>
        </w:rPr>
        <w:t>are they going to</w:t>
      </w:r>
      <w:r w:rsidRPr="00992961">
        <w:rPr>
          <w:rFonts w:eastAsia="Calibri"/>
          <w:u w:val="single"/>
        </w:rPr>
        <w:t xml:space="preserve"> be to </w:t>
      </w:r>
      <w:r w:rsidRPr="00992961">
        <w:rPr>
          <w:rFonts w:eastAsia="Calibri"/>
          <w:highlight w:val="cyan"/>
          <w:u w:val="single"/>
        </w:rPr>
        <w:t xml:space="preserve">put </w:t>
      </w:r>
      <w:r w:rsidRPr="00992961">
        <w:rPr>
          <w:rFonts w:eastAsia="Calibri"/>
          <w:b/>
          <w:iCs/>
          <w:highlight w:val="cyan"/>
          <w:u w:val="single"/>
          <w:bdr w:val="single" w:sz="8" w:space="0" w:color="auto"/>
        </w:rPr>
        <w:t>extra money in</w:t>
      </w:r>
      <w:r w:rsidRPr="00992961">
        <w:rPr>
          <w:rFonts w:eastAsia="Calibri"/>
          <w:highlight w:val="cyan"/>
          <w:u w:val="single"/>
        </w:rPr>
        <w:t xml:space="preserve"> the budget for </w:t>
      </w:r>
      <w:r w:rsidRPr="00992961">
        <w:rPr>
          <w:rFonts w:eastAsia="Calibri"/>
          <w:b/>
          <w:iCs/>
          <w:highlight w:val="cyan"/>
          <w:u w:val="single"/>
          <w:bdr w:val="single" w:sz="8" w:space="0" w:color="auto"/>
        </w:rPr>
        <w:t>Golden Dome</w:t>
      </w:r>
      <w:r w:rsidRPr="00992961">
        <w:rPr>
          <w:rFonts w:eastAsia="Calibri"/>
          <w:highlight w:val="cyan"/>
          <w:u w:val="single"/>
        </w:rPr>
        <w:t xml:space="preserve"> with that name?</w:t>
      </w:r>
      <w:r w:rsidRPr="00992961">
        <w:rPr>
          <w:rFonts w:eastAsia="Calibri"/>
          <w:sz w:val="16"/>
        </w:rPr>
        <w:t>” he said.</w:t>
      </w:r>
    </w:p>
    <w:p w14:paraId="08929989"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Golden dome </w:t>
      </w:r>
      <w:r w:rsidRPr="00992961">
        <w:rPr>
          <w:rFonts w:eastAsia="Times New Roman"/>
          <w:b/>
          <w:iCs/>
          <w:sz w:val="26"/>
          <w:u w:val="single"/>
        </w:rPr>
        <w:t>deployment</w:t>
      </w:r>
      <w:r w:rsidRPr="00992961">
        <w:rPr>
          <w:rFonts w:eastAsia="Times New Roman"/>
          <w:b/>
          <w:iCs/>
          <w:sz w:val="26"/>
        </w:rPr>
        <w:t xml:space="preserve"> leads to nuclear war and extinction from </w:t>
      </w:r>
      <w:r w:rsidRPr="00992961">
        <w:rPr>
          <w:rFonts w:eastAsia="Times New Roman"/>
          <w:b/>
          <w:iCs/>
          <w:sz w:val="26"/>
          <w:u w:val="single"/>
        </w:rPr>
        <w:t>disease and climate</w:t>
      </w:r>
    </w:p>
    <w:p w14:paraId="7B18C2FB" w14:textId="77777777" w:rsidR="00992961" w:rsidRPr="00992961" w:rsidRDefault="00992961" w:rsidP="00992961">
      <w:pPr>
        <w:rPr>
          <w:rFonts w:eastAsia="Aptos"/>
        </w:rPr>
      </w:pPr>
      <w:r w:rsidRPr="00992961">
        <w:rPr>
          <w:rFonts w:eastAsia="Aptos"/>
        </w:rPr>
        <w:t xml:space="preserve">Gate and </w:t>
      </w:r>
      <w:r w:rsidRPr="00992961">
        <w:rPr>
          <w:rFonts w:eastAsia="Aptos"/>
          <w:b/>
          <w:bCs/>
          <w:sz w:val="26"/>
        </w:rPr>
        <w:t>Hartung 11-27</w:t>
      </w:r>
      <w:r w:rsidRPr="00992961">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7FFD0972" w14:textId="77777777" w:rsidR="00992961" w:rsidRPr="00992961" w:rsidRDefault="00992961" w:rsidP="00992961">
      <w:pPr>
        <w:rPr>
          <w:rFonts w:eastAsia="Aptos"/>
          <w:sz w:val="16"/>
        </w:rPr>
      </w:pPr>
      <w:r w:rsidRPr="00992961">
        <w:rPr>
          <w:rFonts w:eastAsia="Aptos"/>
          <w:sz w:val="16"/>
        </w:rPr>
        <w:t xml:space="preserve">Laura Grego of the Union of Concerned Scientists has pointed out that the dream of a perfect missile defense — </w:t>
      </w:r>
      <w:r w:rsidRPr="00992961">
        <w:rPr>
          <w:rFonts w:eastAsia="Aptos"/>
          <w:b/>
          <w:iCs/>
          <w:highlight w:val="cyan"/>
          <w:u w:val="single"/>
          <w:bdr w:val="single" w:sz="8" w:space="0" w:color="auto"/>
        </w:rPr>
        <w:t>the</w:t>
      </w:r>
      <w:r w:rsidRPr="00992961">
        <w:rPr>
          <w:rFonts w:eastAsia="Aptos"/>
          <w:sz w:val="16"/>
        </w:rPr>
        <w:t xml:space="preserve"> very thing Donald Trump has promised that his cherished new “</w:t>
      </w:r>
      <w:r w:rsidRPr="00992961">
        <w:rPr>
          <w:rFonts w:eastAsia="Aptos"/>
          <w:b/>
          <w:iCs/>
          <w:highlight w:val="cyan"/>
          <w:u w:val="single"/>
          <w:bdr w:val="single" w:sz="8" w:space="0" w:color="auto"/>
        </w:rPr>
        <w:t>Golden Dome</w:t>
      </w:r>
      <w:r w:rsidRPr="00992961">
        <w:rPr>
          <w:rFonts w:eastAsia="Aptos"/>
          <w:sz w:val="16"/>
        </w:rPr>
        <w:t xml:space="preserve">” system will be — </w:t>
      </w:r>
      <w:r w:rsidRPr="00992961">
        <w:rPr>
          <w:rFonts w:eastAsia="Aptos"/>
          <w:u w:val="single"/>
        </w:rPr>
        <w:t>is a “fantasy” of the first order</w:t>
      </w:r>
      <w:r w:rsidRPr="00992961">
        <w:rPr>
          <w:rFonts w:eastAsia="Aptos"/>
          <w:sz w:val="16"/>
        </w:rPr>
        <w:t>, and that “</w:t>
      </w:r>
      <w:r w:rsidRPr="00992961">
        <w:rPr>
          <w:rFonts w:eastAsia="Aptos"/>
          <w:u w:val="single"/>
        </w:rPr>
        <w:t xml:space="preserve">missile defenses are </w:t>
      </w:r>
      <w:r w:rsidRPr="00992961">
        <w:rPr>
          <w:rFonts w:eastAsia="Aptos"/>
          <w:highlight w:val="cyan"/>
          <w:u w:val="single"/>
        </w:rPr>
        <w:t>not</w:t>
      </w:r>
      <w:r w:rsidRPr="00992961">
        <w:rPr>
          <w:rFonts w:eastAsia="Aptos"/>
          <w:u w:val="single"/>
        </w:rPr>
        <w:t xml:space="preserve"> a </w:t>
      </w:r>
      <w:r w:rsidRPr="00992961">
        <w:rPr>
          <w:rFonts w:eastAsia="Aptos"/>
          <w:highlight w:val="cyan"/>
          <w:u w:val="single"/>
        </w:rPr>
        <w:t>useful</w:t>
      </w:r>
      <w:r w:rsidRPr="00992961">
        <w:rPr>
          <w:rFonts w:eastAsia="Aptos"/>
          <w:u w:val="single"/>
        </w:rPr>
        <w:t xml:space="preserve"> or long-term strategy </w:t>
      </w:r>
      <w:r w:rsidRPr="00992961">
        <w:rPr>
          <w:rFonts w:eastAsia="Aptos"/>
          <w:highlight w:val="cyan"/>
          <w:u w:val="single"/>
        </w:rPr>
        <w:t>for defending</w:t>
      </w:r>
      <w:r w:rsidRPr="00992961">
        <w:rPr>
          <w:rFonts w:eastAsia="Aptos"/>
          <w:u w:val="single"/>
        </w:rPr>
        <w:t xml:space="preserve"> the United States </w:t>
      </w:r>
      <w:r w:rsidRPr="00992961">
        <w:rPr>
          <w:rFonts w:eastAsia="Aptos"/>
          <w:highlight w:val="cyan"/>
          <w:u w:val="single"/>
        </w:rPr>
        <w:t>from</w:t>
      </w:r>
      <w:r w:rsidRPr="00992961">
        <w:rPr>
          <w:rFonts w:eastAsia="Aptos"/>
          <w:u w:val="single"/>
        </w:rPr>
        <w:t xml:space="preserve"> </w:t>
      </w:r>
      <w:r w:rsidRPr="00992961">
        <w:rPr>
          <w:rFonts w:eastAsia="Aptos"/>
          <w:b/>
          <w:iCs/>
          <w:highlight w:val="cyan"/>
          <w:u w:val="single"/>
          <w:bdr w:val="single" w:sz="8" w:space="0" w:color="auto"/>
        </w:rPr>
        <w:t>nuc</w:t>
      </w:r>
      <w:r w:rsidRPr="00992961">
        <w:rPr>
          <w:rFonts w:eastAsia="Aptos"/>
          <w:u w:val="single"/>
        </w:rPr>
        <w:t>lear weapon</w:t>
      </w:r>
      <w:r w:rsidRPr="00992961">
        <w:rPr>
          <w:rFonts w:eastAsia="Aptos"/>
          <w:b/>
          <w:iCs/>
          <w:highlight w:val="cyan"/>
          <w:u w:val="single"/>
          <w:bdr w:val="single" w:sz="8" w:space="0" w:color="auto"/>
        </w:rPr>
        <w:t>s</w:t>
      </w:r>
      <w:r w:rsidRPr="00992961">
        <w:rPr>
          <w:rFonts w:eastAsia="Aptos"/>
          <w:sz w:val="16"/>
        </w:rPr>
        <w:t>.”</w:t>
      </w:r>
    </w:p>
    <w:p w14:paraId="29605AC5" w14:textId="77777777" w:rsidR="00992961" w:rsidRPr="00992961" w:rsidRDefault="00992961" w:rsidP="00992961">
      <w:pPr>
        <w:rPr>
          <w:rFonts w:eastAsia="Aptos"/>
          <w:sz w:val="16"/>
        </w:rPr>
      </w:pPr>
      <w:r w:rsidRPr="00992961">
        <w:rPr>
          <w:rFonts w:eastAsia="Aptos"/>
          <w:sz w:val="16"/>
        </w:rPr>
        <w:t>Grego is hardly alone in her assessment. A March 2025 report by the American Physical Society found that “</w:t>
      </w:r>
      <w:r w:rsidRPr="00992961">
        <w:rPr>
          <w:rFonts w:eastAsia="Calibri"/>
          <w:u w:val="single"/>
        </w:rPr>
        <w:t xml:space="preserve">creating a reliable and effective defense against even [a] small number of relatively unsophisticated nuclear-armed ICBMs remains a </w:t>
      </w:r>
      <w:r w:rsidRPr="00992961">
        <w:rPr>
          <w:rFonts w:eastAsia="Calibri"/>
          <w:b/>
          <w:iCs/>
          <w:u w:val="single"/>
          <w:bdr w:val="single" w:sz="8" w:space="0" w:color="auto"/>
        </w:rPr>
        <w:t>daunting</w:t>
      </w:r>
      <w:r w:rsidRPr="00992961">
        <w:rPr>
          <w:rFonts w:eastAsia="Calibri"/>
          <w:u w:val="single"/>
        </w:rPr>
        <w:t xml:space="preserve"> challenge</w:t>
      </w:r>
      <w:r w:rsidRPr="00992961">
        <w:rPr>
          <w:rFonts w:eastAsia="Aptos"/>
          <w:sz w:val="16"/>
        </w:rPr>
        <w:t xml:space="preserve">.” Its report also notes that “few of the main challenges involved in developing and deploying a reliable and effective missile defense have been solved, and… many of </w:t>
      </w:r>
      <w:r w:rsidRPr="00992961">
        <w:rPr>
          <w:rFonts w:eastAsia="Calibri"/>
          <w:u w:val="single"/>
        </w:rPr>
        <w:t xml:space="preserve">the </w:t>
      </w:r>
      <w:r w:rsidRPr="00992961">
        <w:rPr>
          <w:rFonts w:eastAsia="Calibri"/>
          <w:b/>
          <w:iCs/>
          <w:highlight w:val="cyan"/>
          <w:u w:val="single"/>
          <w:bdr w:val="single" w:sz="8" w:space="0" w:color="auto"/>
        </w:rPr>
        <w:t>hard problems</w:t>
      </w:r>
      <w:r w:rsidRPr="00992961">
        <w:rPr>
          <w:rFonts w:eastAsia="Calibri"/>
          <w:u w:val="single"/>
        </w:rPr>
        <w:t xml:space="preserve"> we identified are likely to </w:t>
      </w:r>
      <w:r w:rsidRPr="00992961">
        <w:rPr>
          <w:rFonts w:eastAsia="Calibri"/>
          <w:b/>
          <w:iCs/>
          <w:highlight w:val="cyan"/>
          <w:u w:val="single"/>
          <w:bdr w:val="single" w:sz="8" w:space="0" w:color="auto"/>
        </w:rPr>
        <w:t>remain</w:t>
      </w:r>
      <w:r w:rsidRPr="00992961">
        <w:rPr>
          <w:rFonts w:eastAsia="Calibri"/>
          <w:u w:val="single"/>
        </w:rPr>
        <w:t xml:space="preserve"> so during and probably </w:t>
      </w:r>
      <w:r w:rsidRPr="00992961">
        <w:rPr>
          <w:rFonts w:eastAsia="Calibri"/>
          <w:highlight w:val="cyan"/>
          <w:u w:val="single"/>
        </w:rPr>
        <w:t xml:space="preserve">beyond” the </w:t>
      </w:r>
      <w:r w:rsidRPr="00992961">
        <w:rPr>
          <w:rFonts w:eastAsia="Calibri"/>
          <w:b/>
          <w:iCs/>
          <w:highlight w:val="cyan"/>
          <w:u w:val="single"/>
          <w:bdr w:val="single" w:sz="8" w:space="0" w:color="auto"/>
        </w:rPr>
        <w:t xml:space="preserve">15-year </w:t>
      </w:r>
      <w:r w:rsidRPr="00992961">
        <w:rPr>
          <w:rFonts w:eastAsia="Calibri"/>
          <w:b/>
          <w:iCs/>
          <w:u w:val="single"/>
          <w:bdr w:val="single" w:sz="8" w:space="0" w:color="auto"/>
        </w:rPr>
        <w:t xml:space="preserve">time </w:t>
      </w:r>
      <w:r w:rsidRPr="00992961">
        <w:rPr>
          <w:rFonts w:eastAsia="Calibri"/>
          <w:b/>
          <w:iCs/>
          <w:highlight w:val="cyan"/>
          <w:u w:val="single"/>
          <w:bdr w:val="single" w:sz="8" w:space="0" w:color="auto"/>
        </w:rPr>
        <w:t>horizon</w:t>
      </w:r>
      <w:r w:rsidRPr="00992961">
        <w:rPr>
          <w:rFonts w:eastAsia="Aptos"/>
          <w:sz w:val="16"/>
        </w:rPr>
        <w:t xml:space="preserve"> envisioned in their study.</w:t>
      </w:r>
    </w:p>
    <w:p w14:paraId="7086F0E2" w14:textId="77777777" w:rsidR="00992961" w:rsidRPr="00992961" w:rsidRDefault="00992961" w:rsidP="00992961">
      <w:pPr>
        <w:rPr>
          <w:rFonts w:eastAsia="Calibri"/>
          <w:u w:val="single"/>
        </w:rPr>
      </w:pPr>
      <w:r w:rsidRPr="00992961">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992961">
        <w:rPr>
          <w:rFonts w:eastAsia="Aptos"/>
          <w:sz w:val="16"/>
        </w:rPr>
        <w:t>actually defending</w:t>
      </w:r>
      <w:proofErr w:type="gramEnd"/>
      <w:r w:rsidRPr="00992961">
        <w:rPr>
          <w:rFonts w:eastAsia="Aptos"/>
          <w:sz w:val="16"/>
        </w:rPr>
        <w:t xml:space="preserve"> us. So far, </w:t>
      </w:r>
      <w:r w:rsidRPr="00992961">
        <w:rPr>
          <w:rFonts w:eastAsia="Calibri"/>
          <w:u w:val="single"/>
        </w:rPr>
        <w:t xml:space="preserve">Golden Dome seems like a </w:t>
      </w:r>
      <w:r w:rsidRPr="00992961">
        <w:rPr>
          <w:rFonts w:eastAsia="Calibri"/>
          <w:b/>
          <w:iCs/>
          <w:u w:val="single"/>
          <w:bdr w:val="single" w:sz="8" w:space="0" w:color="auto"/>
        </w:rPr>
        <w:t>marketing concept</w:t>
      </w:r>
      <w:r w:rsidRPr="00992961">
        <w:rPr>
          <w:rFonts w:eastAsia="Calibri"/>
          <w:u w:val="single"/>
        </w:rPr>
        <w:t xml:space="preserve"> designed to enrich arms contractors and burnish Trump’s image rather than a carefully thought-out defense program.</w:t>
      </w:r>
    </w:p>
    <w:p w14:paraId="03D40C96" w14:textId="77777777" w:rsidR="00992961" w:rsidRPr="00992961" w:rsidRDefault="00992961" w:rsidP="00992961">
      <w:pPr>
        <w:rPr>
          <w:rFonts w:eastAsia="Aptos"/>
          <w:sz w:val="16"/>
        </w:rPr>
      </w:pPr>
      <w:r w:rsidRPr="00992961">
        <w:rPr>
          <w:rFonts w:eastAsia="Calibri"/>
          <w:u w:val="single"/>
        </w:rPr>
        <w:t>Contrary to both logic and history</w:t>
      </w:r>
      <w:r w:rsidRPr="00992961">
        <w:rPr>
          <w:rFonts w:eastAsia="Aptos"/>
          <w:sz w:val="16"/>
        </w:rPr>
        <w:t xml:space="preserve">, Trump has claimed that his supposedly leak-proof system can be produced in a mere three years for $175 billion. While that’s a serious chunk of change, </w:t>
      </w:r>
      <w:r w:rsidRPr="00992961">
        <w:rPr>
          <w:rFonts w:eastAsia="Calibri"/>
          <w:u w:val="single"/>
        </w:rPr>
        <w:t>analysts</w:t>
      </w:r>
      <w:r w:rsidRPr="00992961">
        <w:rPr>
          <w:rFonts w:eastAsia="Aptos"/>
          <w:sz w:val="16"/>
        </w:rPr>
        <w:t xml:space="preserve"> in the field </w:t>
      </w:r>
      <w:r w:rsidRPr="00992961">
        <w:rPr>
          <w:rFonts w:eastAsia="Calibri"/>
          <w:u w:val="single"/>
        </w:rPr>
        <w:t xml:space="preserve">suggest that the </w:t>
      </w:r>
      <w:r w:rsidRPr="00992961">
        <w:rPr>
          <w:rFonts w:eastAsia="Calibri"/>
          <w:b/>
          <w:iCs/>
          <w:u w:val="single"/>
          <w:bdr w:val="single" w:sz="8" w:space="0" w:color="auto"/>
        </w:rPr>
        <w:t>cost</w:t>
      </w:r>
      <w:r w:rsidRPr="00992961">
        <w:rPr>
          <w:rFonts w:eastAsia="Calibri"/>
          <w:u w:val="single"/>
        </w:rPr>
        <w:t xml:space="preserve"> is likely to be </w:t>
      </w:r>
      <w:r w:rsidRPr="00992961">
        <w:rPr>
          <w:rFonts w:eastAsia="Calibri"/>
          <w:b/>
          <w:iCs/>
          <w:u w:val="single"/>
          <w:bdr w:val="single" w:sz="8" w:space="0" w:color="auto"/>
        </w:rPr>
        <w:t>astronomically higher</w:t>
      </w:r>
      <w:r w:rsidRPr="00992961">
        <w:rPr>
          <w:rFonts w:eastAsia="Calibri"/>
          <w:u w:val="single"/>
        </w:rPr>
        <w:t xml:space="preserve"> and that the president’s proposed timeline is, politely put, </w:t>
      </w:r>
      <w:r w:rsidRPr="00992961">
        <w:rPr>
          <w:rFonts w:eastAsia="Calibri"/>
          <w:b/>
          <w:iCs/>
          <w:u w:val="single"/>
          <w:bdr w:val="single" w:sz="8" w:space="0" w:color="auto"/>
        </w:rPr>
        <w:t>wildly optimistic</w:t>
      </w:r>
      <w:r w:rsidRPr="00992961">
        <w:rPr>
          <w:rFonts w:eastAsia="Aptos"/>
          <w:sz w:val="16"/>
        </w:rPr>
        <w:t xml:space="preserve">. Todd </w:t>
      </w:r>
      <w:r w:rsidRPr="00992961">
        <w:rPr>
          <w:rFonts w:eastAsia="Calibri"/>
          <w:u w:val="single"/>
        </w:rPr>
        <w:t>Harrison</w:t>
      </w:r>
      <w:r w:rsidRPr="00992961">
        <w:rPr>
          <w:rFonts w:eastAsia="Aptos"/>
          <w:sz w:val="16"/>
        </w:rPr>
        <w:t xml:space="preserve">, </w:t>
      </w:r>
      <w:r w:rsidRPr="00992961">
        <w:rPr>
          <w:rFonts w:eastAsia="Calibri"/>
          <w:u w:val="single"/>
        </w:rPr>
        <w:t>a respected Pentagon budget analyst</w:t>
      </w:r>
      <w:r w:rsidRPr="00992961">
        <w:rPr>
          <w:rFonts w:eastAsia="Aptos"/>
          <w:sz w:val="16"/>
        </w:rPr>
        <w:t xml:space="preserve"> currently based at the conservative American Enterprise Institute, </w:t>
      </w:r>
      <w:r w:rsidRPr="00992961">
        <w:rPr>
          <w:rFonts w:eastAsia="Calibri"/>
          <w:u w:val="single"/>
        </w:rPr>
        <w:t xml:space="preserve">estimates that such </w:t>
      </w:r>
      <w:r w:rsidRPr="00992961">
        <w:rPr>
          <w:rFonts w:eastAsia="Calibri"/>
          <w:highlight w:val="cyan"/>
          <w:u w:val="single"/>
        </w:rPr>
        <w:t>a system would cost</w:t>
      </w:r>
      <w:r w:rsidRPr="00992961">
        <w:rPr>
          <w:rFonts w:eastAsia="Aptos"/>
          <w:sz w:val="16"/>
        </w:rPr>
        <w:t xml:space="preserve"> somewhere between $252 billion and </w:t>
      </w:r>
      <w:r w:rsidRPr="00992961">
        <w:rPr>
          <w:rFonts w:eastAsia="Calibri"/>
          <w:b/>
          <w:iCs/>
          <w:highlight w:val="cyan"/>
          <w:u w:val="single"/>
          <w:bdr w:val="single" w:sz="8" w:space="0" w:color="auto"/>
        </w:rPr>
        <w:t>$3.6 trillion</w:t>
      </w:r>
      <w:r w:rsidRPr="00992961">
        <w:rPr>
          <w:rFonts w:eastAsia="Calibri"/>
          <w:highlight w:val="cyan"/>
          <w:u w:val="single"/>
        </w:rPr>
        <w:t xml:space="preserve"> over </w:t>
      </w:r>
      <w:r w:rsidRPr="00992961">
        <w:rPr>
          <w:rFonts w:eastAsia="Calibri"/>
          <w:b/>
          <w:iCs/>
          <w:highlight w:val="cyan"/>
          <w:u w:val="single"/>
          <w:bdr w:val="single" w:sz="8" w:space="0" w:color="auto"/>
        </w:rPr>
        <w:t>20 years</w:t>
      </w:r>
      <w:r w:rsidRPr="00992961">
        <w:rPr>
          <w:rFonts w:eastAsia="Aptos"/>
          <w:sz w:val="16"/>
        </w:rPr>
        <w:t xml:space="preserve">, depending on its design. Harrison’s high-end estimate is </w:t>
      </w:r>
      <w:r w:rsidRPr="00992961">
        <w:rPr>
          <w:rFonts w:eastAsia="Calibri"/>
          <w:highlight w:val="cyan"/>
          <w:u w:val="single"/>
        </w:rPr>
        <w:t>more than 20 times the</w:t>
      </w:r>
      <w:r w:rsidRPr="00992961">
        <w:rPr>
          <w:rFonts w:eastAsia="Aptos"/>
          <w:sz w:val="16"/>
        </w:rPr>
        <w:t xml:space="preserve"> off-hand </w:t>
      </w:r>
      <w:r w:rsidRPr="00992961">
        <w:rPr>
          <w:rFonts w:eastAsia="Calibri"/>
          <w:highlight w:val="cyan"/>
          <w:u w:val="single"/>
        </w:rPr>
        <w:t>price tossed out by</w:t>
      </w:r>
      <w:r w:rsidRPr="00992961">
        <w:rPr>
          <w:rFonts w:eastAsia="Aptos"/>
          <w:sz w:val="16"/>
        </w:rPr>
        <w:t xml:space="preserve"> President </w:t>
      </w:r>
      <w:r w:rsidRPr="00992961">
        <w:rPr>
          <w:rFonts w:eastAsia="Calibri"/>
          <w:highlight w:val="cyan"/>
          <w:u w:val="single"/>
        </w:rPr>
        <w:t>Trump</w:t>
      </w:r>
      <w:r w:rsidRPr="00992961">
        <w:rPr>
          <w:rFonts w:eastAsia="Aptos"/>
          <w:sz w:val="16"/>
        </w:rPr>
        <w:t>.</w:t>
      </w:r>
    </w:p>
    <w:p w14:paraId="78F37AFB" w14:textId="77777777" w:rsidR="00992961" w:rsidRPr="00992961" w:rsidRDefault="00992961" w:rsidP="00992961">
      <w:pPr>
        <w:rPr>
          <w:rFonts w:eastAsia="Calibri"/>
          <w:u w:val="single"/>
        </w:rPr>
      </w:pPr>
      <w:r w:rsidRPr="00992961">
        <w:rPr>
          <w:rFonts w:eastAsia="Aptos"/>
          <w:sz w:val="16"/>
        </w:rPr>
        <w:t xml:space="preserve">As for the president’s </w:t>
      </w:r>
      <w:r w:rsidRPr="00992961">
        <w:rPr>
          <w:rFonts w:eastAsia="Calibri"/>
          <w:u w:val="single"/>
        </w:rPr>
        <w:t>proposed timeline of three years</w:t>
      </w:r>
      <w:r w:rsidRPr="00992961">
        <w:rPr>
          <w:rFonts w:eastAsia="Aptos"/>
          <w:sz w:val="16"/>
        </w:rPr>
        <w:t xml:space="preserve">, it’s </w:t>
      </w:r>
      <w:r w:rsidRPr="00992961">
        <w:rPr>
          <w:rFonts w:eastAsia="Calibri"/>
          <w:u w:val="single"/>
        </w:rPr>
        <w:t>wildly out of line with the Pentagon’s experience with other major systems it’s developed</w:t>
      </w:r>
      <w:r w:rsidRPr="00992961">
        <w:rPr>
          <w:rFonts w:eastAsia="Aptos"/>
          <w:sz w:val="16"/>
        </w:rPr>
        <w:t xml:space="preserve">. More than </w:t>
      </w:r>
      <w:r w:rsidRPr="00992961">
        <w:rPr>
          <w:rFonts w:eastAsia="Calibri"/>
          <w:highlight w:val="cyan"/>
          <w:u w:val="single"/>
        </w:rPr>
        <w:t>three decades after</w:t>
      </w:r>
      <w:r w:rsidRPr="00992961">
        <w:rPr>
          <w:rFonts w:eastAsia="Calibri"/>
          <w:u w:val="single"/>
        </w:rPr>
        <w:t xml:space="preserve"> it was proposed</w:t>
      </w:r>
      <w:r w:rsidRPr="00992961">
        <w:rPr>
          <w:rFonts w:eastAsia="Aptos"/>
          <w:sz w:val="16"/>
        </w:rPr>
        <w:t xml:space="preserve"> as a possible next-generation fighter jet (under the moniker Joint Strike Fighter, or JSF), for example, </w:t>
      </w:r>
      <w:r w:rsidRPr="00992961">
        <w:rPr>
          <w:rFonts w:eastAsia="Calibri"/>
          <w:highlight w:val="cyan"/>
          <w:u w:val="single"/>
        </w:rPr>
        <w:t>the F-35</w:t>
      </w:r>
      <w:r w:rsidRPr="00992961">
        <w:rPr>
          <w:rFonts w:eastAsia="Aptos"/>
          <w:sz w:val="16"/>
        </w:rPr>
        <w:t xml:space="preserve">, once touted as a “revolution in military procurement,” </w:t>
      </w:r>
      <w:r w:rsidRPr="00992961">
        <w:rPr>
          <w:rFonts w:eastAsia="Calibri"/>
          <w:highlight w:val="cyan"/>
          <w:u w:val="single"/>
        </w:rPr>
        <w:t>is still plagued by</w:t>
      </w:r>
      <w:r w:rsidRPr="00992961">
        <w:rPr>
          <w:rFonts w:eastAsia="Calibri"/>
          <w:u w:val="single"/>
        </w:rPr>
        <w:t xml:space="preserve"> hundreds of </w:t>
      </w:r>
      <w:r w:rsidRPr="00992961">
        <w:rPr>
          <w:rFonts w:eastAsia="Calibri"/>
          <w:highlight w:val="cyan"/>
          <w:u w:val="single"/>
        </w:rPr>
        <w:t>defects</w:t>
      </w:r>
      <w:r w:rsidRPr="00992961">
        <w:rPr>
          <w:rFonts w:eastAsia="Calibri"/>
          <w:u w:val="single"/>
        </w:rPr>
        <w:t>, and the planes spend almost half their time in hangars for repair and maintenance.</w:t>
      </w:r>
    </w:p>
    <w:p w14:paraId="2FC1DAA2" w14:textId="77777777" w:rsidR="00992961" w:rsidRPr="00992961" w:rsidRDefault="00992961" w:rsidP="00992961">
      <w:pPr>
        <w:rPr>
          <w:rFonts w:eastAsia="Calibri"/>
          <w:u w:val="single"/>
        </w:rPr>
      </w:pPr>
      <w:r w:rsidRPr="00992961">
        <w:rPr>
          <w:rFonts w:eastAsia="Aptos"/>
          <w:u w:val="single"/>
        </w:rPr>
        <w:t xml:space="preserve">Proponents of the Golden Dome project argue that it’s now feasible because of </w:t>
      </w:r>
      <w:r w:rsidRPr="00992961">
        <w:rPr>
          <w:rFonts w:eastAsia="Aptos"/>
          <w:highlight w:val="cyan"/>
          <w:u w:val="single"/>
        </w:rPr>
        <w:t>new tech</w:t>
      </w:r>
      <w:r w:rsidRPr="00992961">
        <w:rPr>
          <w:rFonts w:eastAsia="Aptos"/>
          <w:u w:val="single"/>
        </w:rPr>
        <w:t>nologies</w:t>
      </w:r>
      <w:r w:rsidRPr="00992961">
        <w:rPr>
          <w:rFonts w:eastAsia="Aptos"/>
          <w:sz w:val="16"/>
        </w:rPr>
        <w:t xml:space="preserve"> being developed in Silicon Valley, </w:t>
      </w:r>
      <w:r w:rsidRPr="00992961">
        <w:rPr>
          <w:rFonts w:eastAsia="Calibri"/>
          <w:u w:val="single"/>
        </w:rPr>
        <w:t xml:space="preserve">from </w:t>
      </w:r>
      <w:r w:rsidRPr="00992961">
        <w:rPr>
          <w:rFonts w:eastAsia="Calibri"/>
          <w:b/>
          <w:iCs/>
          <w:u w:val="single"/>
          <w:bdr w:val="single" w:sz="8" w:space="0" w:color="auto"/>
        </w:rPr>
        <w:t>a</w:t>
      </w:r>
      <w:r w:rsidRPr="00992961">
        <w:rPr>
          <w:rFonts w:eastAsia="Calibri"/>
          <w:u w:val="single"/>
        </w:rPr>
        <w:t xml:space="preserve">rtificial </w:t>
      </w:r>
      <w:r w:rsidRPr="00992961">
        <w:rPr>
          <w:rFonts w:eastAsia="Calibri"/>
          <w:b/>
          <w:iCs/>
          <w:u w:val="single"/>
          <w:bdr w:val="single" w:sz="8" w:space="0" w:color="auto"/>
        </w:rPr>
        <w:t>i</w:t>
      </w:r>
      <w:r w:rsidRPr="00992961">
        <w:rPr>
          <w:rFonts w:eastAsia="Calibri"/>
          <w:u w:val="single"/>
        </w:rPr>
        <w:t xml:space="preserve">ntelligence to </w:t>
      </w:r>
      <w:r w:rsidRPr="00992961">
        <w:rPr>
          <w:rFonts w:eastAsia="Calibri"/>
          <w:b/>
          <w:iCs/>
          <w:u w:val="single"/>
          <w:bdr w:val="single" w:sz="8" w:space="0" w:color="auto"/>
        </w:rPr>
        <w:t>quantum</w:t>
      </w:r>
      <w:r w:rsidRPr="00992961">
        <w:rPr>
          <w:rFonts w:eastAsia="Calibri"/>
          <w:u w:val="single"/>
        </w:rPr>
        <w:t xml:space="preserve"> computing</w:t>
      </w:r>
      <w:r w:rsidRPr="00992961">
        <w:rPr>
          <w:rFonts w:eastAsia="Aptos"/>
          <w:sz w:val="16"/>
        </w:rPr>
        <w:t xml:space="preserve">. </w:t>
      </w:r>
      <w:r w:rsidRPr="00992961">
        <w:rPr>
          <w:rFonts w:eastAsia="Aptos"/>
          <w:u w:val="single"/>
        </w:rPr>
        <w:t xml:space="preserve">Those claims </w:t>
      </w:r>
      <w:r w:rsidRPr="00992961">
        <w:rPr>
          <w:rFonts w:eastAsia="Aptos"/>
          <w:highlight w:val="cyan"/>
          <w:u w:val="single"/>
        </w:rPr>
        <w:t>are</w:t>
      </w:r>
      <w:r w:rsidRPr="00992961">
        <w:rPr>
          <w:rFonts w:eastAsia="Aptos"/>
          <w:u w:val="single"/>
        </w:rPr>
        <w:t xml:space="preserve">, of course, </w:t>
      </w:r>
      <w:r w:rsidRPr="00992961">
        <w:rPr>
          <w:rFonts w:eastAsia="Aptos"/>
          <w:b/>
          <w:iCs/>
          <w:highlight w:val="cyan"/>
          <w:u w:val="single"/>
          <w:bdr w:val="single" w:sz="8" w:space="0" w:color="auto"/>
        </w:rPr>
        <w:t>unproven</w:t>
      </w:r>
      <w:r w:rsidRPr="00992961">
        <w:rPr>
          <w:rFonts w:eastAsia="Aptos"/>
          <w:highlight w:val="cyan"/>
          <w:u w:val="single"/>
        </w:rPr>
        <w:t xml:space="preserve">, and </w:t>
      </w:r>
      <w:proofErr w:type="gramStart"/>
      <w:r w:rsidRPr="00992961">
        <w:rPr>
          <w:rFonts w:eastAsia="Aptos"/>
          <w:highlight w:val="cyan"/>
          <w:u w:val="single"/>
        </w:rPr>
        <w:t>past experience</w:t>
      </w:r>
      <w:proofErr w:type="gramEnd"/>
      <w:r w:rsidRPr="00992961">
        <w:rPr>
          <w:rFonts w:eastAsia="Aptos"/>
          <w:highlight w:val="cyan"/>
          <w:u w:val="single"/>
        </w:rPr>
        <w:t xml:space="preserve"> suggests </w:t>
      </w:r>
      <w:r w:rsidRPr="00992961">
        <w:rPr>
          <w:rFonts w:eastAsia="Aptos"/>
          <w:u w:val="single"/>
        </w:rPr>
        <w:t xml:space="preserve">that </w:t>
      </w:r>
      <w:r w:rsidRPr="00992961">
        <w:rPr>
          <w:rFonts w:eastAsia="Aptos"/>
          <w:highlight w:val="cyan"/>
          <w:u w:val="single"/>
        </w:rPr>
        <w:t xml:space="preserve">there is no miracle </w:t>
      </w:r>
      <w:r w:rsidRPr="00992961">
        <w:rPr>
          <w:rFonts w:eastAsia="Aptos"/>
          <w:u w:val="single"/>
        </w:rPr>
        <w:t xml:space="preserve">technological </w:t>
      </w:r>
      <w:r w:rsidRPr="00992961">
        <w:rPr>
          <w:rFonts w:eastAsia="Aptos"/>
          <w:highlight w:val="cyan"/>
          <w:u w:val="single"/>
        </w:rPr>
        <w:t>solution</w:t>
      </w:r>
      <w:r w:rsidRPr="00992961">
        <w:rPr>
          <w:rFonts w:eastAsia="Aptos"/>
          <w:u w:val="single"/>
        </w:rPr>
        <w:t xml:space="preserve"> to complex security threats</w:t>
      </w:r>
      <w:r w:rsidRPr="00992961">
        <w:rPr>
          <w:rFonts w:eastAsia="Aptos"/>
          <w:sz w:val="16"/>
        </w:rPr>
        <w:t>. AI-driven weapons may be quicker to locate and destroy targets and capable of coordinating complex responses like swarms of drones</w:t>
      </w:r>
      <w:r w:rsidRPr="00992961">
        <w:rPr>
          <w:rFonts w:eastAsia="Calibri"/>
          <w:u w:val="single"/>
        </w:rPr>
        <w:t>. But there is no evidence that AI can help solve the problem of blocking hundreds of fast-flying warheads embedded in a cloud of decoys</w:t>
      </w:r>
      <w:r w:rsidRPr="00992961">
        <w:rPr>
          <w:rFonts w:eastAsia="Aptos"/>
          <w:sz w:val="16"/>
        </w:rPr>
        <w:t>. Worse yet</w:t>
      </w:r>
      <w:r w:rsidRPr="00992961">
        <w:rPr>
          <w:rFonts w:eastAsia="Calibri"/>
          <w:u w:val="single"/>
        </w:rPr>
        <w:t xml:space="preserve">, a missile defense system needs to work perfectly </w:t>
      </w:r>
      <w:proofErr w:type="gramStart"/>
      <w:r w:rsidRPr="00992961">
        <w:rPr>
          <w:rFonts w:eastAsia="Calibri"/>
          <w:u w:val="single"/>
        </w:rPr>
        <w:t>each and every</w:t>
      </w:r>
      <w:proofErr w:type="gramEnd"/>
      <w:r w:rsidRPr="00992961">
        <w:rPr>
          <w:rFonts w:eastAsia="Calibri"/>
          <w:u w:val="single"/>
        </w:rPr>
        <w:t xml:space="preserve"> time if it is to provide leak-proof protection against a nuclear catastrophe, an inconceivable standard in the real world of weaponry and defensive systems.</w:t>
      </w:r>
    </w:p>
    <w:p w14:paraId="3AED3E9C" w14:textId="77777777" w:rsidR="00992961" w:rsidRPr="00992961" w:rsidRDefault="00992961" w:rsidP="00992961">
      <w:pPr>
        <w:rPr>
          <w:rFonts w:eastAsia="Aptos"/>
          <w:sz w:val="16"/>
        </w:rPr>
      </w:pPr>
      <w:r w:rsidRPr="00992961">
        <w:rPr>
          <w:rFonts w:eastAsia="Aptos"/>
          <w:sz w:val="16"/>
        </w:rPr>
        <w:t xml:space="preserve">Of course, </w:t>
      </w:r>
      <w:r w:rsidRPr="00992961">
        <w:rPr>
          <w:rFonts w:eastAsia="Calibri"/>
          <w:u w:val="single"/>
        </w:rPr>
        <w:t xml:space="preserve">the weapons contractors salivating at the prospect of </w:t>
      </w:r>
      <w:proofErr w:type="gramStart"/>
      <w:r w:rsidRPr="00992961">
        <w:rPr>
          <w:rFonts w:eastAsia="Calibri"/>
          <w:u w:val="single"/>
        </w:rPr>
        <w:t>a monstrous</w:t>
      </w:r>
      <w:proofErr w:type="gramEnd"/>
      <w:r w:rsidRPr="00992961">
        <w:rPr>
          <w:rFonts w:eastAsia="Calibri"/>
          <w:u w:val="single"/>
        </w:rPr>
        <w:t xml:space="preserve"> payday</w:t>
      </w:r>
      <w:r w:rsidRPr="00992961">
        <w:rPr>
          <w:rFonts w:eastAsia="Aptos"/>
          <w:sz w:val="16"/>
        </w:rPr>
        <w:t xml:space="preserve"> tied to the development of Golden Dome </w:t>
      </w:r>
      <w:proofErr w:type="gramStart"/>
      <w:r w:rsidRPr="00992961">
        <w:rPr>
          <w:rFonts w:eastAsia="Calibri"/>
          <w:u w:val="single"/>
        </w:rPr>
        <w:t>are well aware that</w:t>
      </w:r>
      <w:proofErr w:type="gramEnd"/>
      <w:r w:rsidRPr="00992961">
        <w:rPr>
          <w:rFonts w:eastAsia="Calibri"/>
          <w:u w:val="single"/>
        </w:rPr>
        <w:t xml:space="preserve"> the president’s </w:t>
      </w:r>
      <w:r w:rsidRPr="00992961">
        <w:rPr>
          <w:rFonts w:eastAsia="Calibri"/>
          <w:b/>
          <w:iCs/>
          <w:highlight w:val="cyan"/>
          <w:u w:val="single"/>
          <w:bdr w:val="single" w:sz="8" w:space="0" w:color="auto"/>
        </w:rPr>
        <w:t>timeline</w:t>
      </w:r>
      <w:r w:rsidRPr="00992961">
        <w:rPr>
          <w:rFonts w:eastAsia="Calibri"/>
          <w:highlight w:val="cyan"/>
          <w:u w:val="single"/>
        </w:rPr>
        <w:t xml:space="preserve"> will be</w:t>
      </w:r>
      <w:r w:rsidRPr="00992961">
        <w:rPr>
          <w:rFonts w:eastAsia="Calibri"/>
          <w:u w:val="single"/>
        </w:rPr>
        <w:t xml:space="preserve"> quite </w:t>
      </w:r>
      <w:r w:rsidRPr="00992961">
        <w:rPr>
          <w:rFonts w:eastAsia="Calibri"/>
          <w:b/>
          <w:iCs/>
          <w:highlight w:val="cyan"/>
          <w:u w:val="single"/>
          <w:bdr w:val="single" w:sz="8" w:space="0" w:color="auto"/>
        </w:rPr>
        <w:t>literally unmeetable</w:t>
      </w:r>
      <w:r w:rsidRPr="00992961">
        <w:rPr>
          <w:rFonts w:eastAsia="Aptos"/>
          <w:sz w:val="16"/>
        </w:rPr>
        <w:t xml:space="preserve">. </w:t>
      </w:r>
      <w:r w:rsidRPr="00992961">
        <w:rPr>
          <w:rFonts w:eastAsia="Calibri"/>
          <w:u w:val="single"/>
        </w:rPr>
        <w:t>Lockheed Martin has optimistically suggested that it should be able to perform the first test of a space-based interceptor in 2028</w:t>
      </w:r>
      <w:r w:rsidRPr="00992961">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3A87C4A2" w14:textId="77777777" w:rsidR="00992961" w:rsidRPr="00992961" w:rsidRDefault="00992961" w:rsidP="00992961">
      <w:pPr>
        <w:rPr>
          <w:rFonts w:eastAsia="Aptos"/>
          <w:sz w:val="16"/>
        </w:rPr>
      </w:pPr>
      <w:r w:rsidRPr="00992961">
        <w:rPr>
          <w:rFonts w:eastAsia="Aptos"/>
          <w:sz w:val="16"/>
        </w:rPr>
        <w:t>Who will benefit from the Golden Dome?</w:t>
      </w:r>
    </w:p>
    <w:p w14:paraId="058F4C27" w14:textId="77777777" w:rsidR="00992961" w:rsidRPr="00992961" w:rsidRDefault="00992961" w:rsidP="00992961">
      <w:pPr>
        <w:rPr>
          <w:rFonts w:eastAsia="Aptos"/>
          <w:sz w:val="16"/>
        </w:rPr>
      </w:pPr>
      <w:r w:rsidRPr="00992961">
        <w:rPr>
          <w:rFonts w:eastAsia="Aptos"/>
          <w:sz w:val="16"/>
        </w:rPr>
        <w:t>The major contractors for Golden Dome may not be revealed for a few months, but we already know enough to be able to take an educated guess about which companies are likely to play central roles in the program.</w:t>
      </w:r>
    </w:p>
    <w:p w14:paraId="65692AB7" w14:textId="77777777" w:rsidR="00992961" w:rsidRPr="00992961" w:rsidRDefault="00992961" w:rsidP="00992961">
      <w:pPr>
        <w:rPr>
          <w:rFonts w:eastAsia="Aptos"/>
          <w:sz w:val="16"/>
        </w:rPr>
      </w:pPr>
      <w:r w:rsidRPr="00992961">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992961">
        <w:rPr>
          <w:rFonts w:eastAsia="Aptos"/>
          <w:sz w:val="16"/>
        </w:rPr>
        <w:t>So</w:t>
      </w:r>
      <w:proofErr w:type="gramEnd"/>
      <w:r w:rsidRPr="00992961">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0E989150" w14:textId="77777777" w:rsidR="00992961" w:rsidRPr="00992961" w:rsidRDefault="00992961" w:rsidP="00992961">
      <w:pPr>
        <w:rPr>
          <w:rFonts w:eastAsia="Aptos"/>
          <w:sz w:val="16"/>
        </w:rPr>
      </w:pPr>
      <w:r w:rsidRPr="00992961">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0E0B73F2" w14:textId="77777777" w:rsidR="00992961" w:rsidRPr="00992961" w:rsidRDefault="00992961" w:rsidP="00992961">
      <w:pPr>
        <w:rPr>
          <w:rFonts w:eastAsia="Aptos"/>
          <w:sz w:val="16"/>
        </w:rPr>
      </w:pPr>
      <w:r w:rsidRPr="00992961">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686BC222" w14:textId="77777777" w:rsidR="00992961" w:rsidRPr="00992961" w:rsidRDefault="00992961" w:rsidP="00992961">
      <w:pPr>
        <w:rPr>
          <w:rFonts w:eastAsia="Aptos"/>
          <w:sz w:val="16"/>
        </w:rPr>
      </w:pPr>
      <w:r w:rsidRPr="00992961">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09038D8A" w14:textId="77777777" w:rsidR="00992961" w:rsidRPr="00992961" w:rsidRDefault="00992961" w:rsidP="00992961">
      <w:pPr>
        <w:rPr>
          <w:rFonts w:eastAsia="Aptos"/>
          <w:sz w:val="16"/>
        </w:rPr>
      </w:pPr>
      <w:r w:rsidRPr="00992961">
        <w:rPr>
          <w:rFonts w:eastAsia="Aptos"/>
          <w:sz w:val="16"/>
        </w:rPr>
        <w:t>The nation’s premier defense firms and missile manufacturers will likely enjoy direct access to Golden Dome, since the project is expected to be headquartered in Huntsville, Alabama, the “Pentagon of the South.”</w:t>
      </w:r>
    </w:p>
    <w:p w14:paraId="68598BEC" w14:textId="77777777" w:rsidR="00992961" w:rsidRPr="00992961" w:rsidRDefault="00992961" w:rsidP="00992961">
      <w:pPr>
        <w:rPr>
          <w:rFonts w:eastAsia="Aptos"/>
          <w:sz w:val="16"/>
        </w:rPr>
      </w:pPr>
      <w:r w:rsidRPr="00992961">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4E59BDB1" w14:textId="77777777" w:rsidR="00992961" w:rsidRPr="00992961" w:rsidRDefault="00992961" w:rsidP="00992961">
      <w:pPr>
        <w:rPr>
          <w:rFonts w:eastAsia="Aptos"/>
          <w:sz w:val="16"/>
        </w:rPr>
      </w:pPr>
      <w:r w:rsidRPr="00992961">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63CF0AC9" w14:textId="77777777" w:rsidR="00992961" w:rsidRPr="00992961" w:rsidRDefault="00992961" w:rsidP="00992961">
      <w:pPr>
        <w:rPr>
          <w:rFonts w:eastAsia="Aptos"/>
          <w:sz w:val="16"/>
        </w:rPr>
      </w:pPr>
      <w:r w:rsidRPr="00992961">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18DDB8E8" w14:textId="77777777" w:rsidR="00992961" w:rsidRPr="00992961" w:rsidRDefault="00992961" w:rsidP="00992961">
      <w:pPr>
        <w:rPr>
          <w:rFonts w:eastAsia="Aptos"/>
          <w:sz w:val="16"/>
        </w:rPr>
      </w:pPr>
      <w:r w:rsidRPr="00992961">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0D0B67BD" w14:textId="77777777" w:rsidR="00992961" w:rsidRPr="00992961" w:rsidRDefault="00992961" w:rsidP="00992961">
      <w:pPr>
        <w:rPr>
          <w:rFonts w:eastAsia="Aptos"/>
          <w:sz w:val="16"/>
        </w:rPr>
      </w:pPr>
      <w:r w:rsidRPr="00992961">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09976DC5" w14:textId="77777777" w:rsidR="00992961" w:rsidRPr="00992961" w:rsidRDefault="00992961" w:rsidP="00992961">
      <w:pPr>
        <w:rPr>
          <w:rFonts w:eastAsia="Aptos"/>
          <w:sz w:val="16"/>
        </w:rPr>
      </w:pPr>
      <w:r w:rsidRPr="00992961">
        <w:rPr>
          <w:rFonts w:eastAsia="Aptos"/>
          <w:sz w:val="16"/>
        </w:rPr>
        <w:t>The gold of the Golden Dome</w:t>
      </w:r>
    </w:p>
    <w:p w14:paraId="115AC336" w14:textId="77777777" w:rsidR="00992961" w:rsidRPr="00992961" w:rsidRDefault="00992961" w:rsidP="00992961">
      <w:pPr>
        <w:rPr>
          <w:rFonts w:eastAsia="Aptos"/>
          <w:sz w:val="16"/>
        </w:rPr>
      </w:pPr>
      <w:r w:rsidRPr="00992961">
        <w:rPr>
          <w:rFonts w:eastAsia="Aptos"/>
          <w:sz w:val="16"/>
        </w:rPr>
        <w:t>Golden Dome is already slated to receive nearly $40 billion in the next year when funds from Trump’s “</w:t>
      </w:r>
      <w:proofErr w:type="gramStart"/>
      <w:r w:rsidRPr="00992961">
        <w:rPr>
          <w:rFonts w:eastAsia="Aptos"/>
          <w:sz w:val="16"/>
        </w:rPr>
        <w:t>big beautiful</w:t>
      </w:r>
      <w:proofErr w:type="gramEnd"/>
      <w:r w:rsidRPr="00992961">
        <w:rPr>
          <w:rFonts w:eastAsia="Aptos"/>
          <w:sz w:val="16"/>
        </w:rPr>
        <w:t xml:space="preserve"> bill” and the administration’s budget request for Fiscal Year 2026 are </w:t>
      </w:r>
      <w:proofErr w:type="gramStart"/>
      <w:r w:rsidRPr="00992961">
        <w:rPr>
          <w:rFonts w:eastAsia="Aptos"/>
          <w:sz w:val="16"/>
        </w:rPr>
        <w:t>taken into account</w:t>
      </w:r>
      <w:proofErr w:type="gramEnd"/>
      <w:r w:rsidRPr="00992961">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992961">
        <w:rPr>
          <w:rFonts w:eastAsia="Aptos"/>
          <w:highlight w:val="cyan"/>
          <w:u w:val="single"/>
        </w:rPr>
        <w:t>Golden Dome will</w:t>
      </w:r>
      <w:r w:rsidRPr="00992961">
        <w:rPr>
          <w:rFonts w:eastAsia="Aptos"/>
          <w:sz w:val="16"/>
        </w:rPr>
        <w:t xml:space="preserve"> undoubtedly </w:t>
      </w:r>
      <w:r w:rsidRPr="00992961">
        <w:rPr>
          <w:rFonts w:eastAsia="Aptos"/>
          <w:highlight w:val="cyan"/>
          <w:u w:val="single"/>
        </w:rPr>
        <w:t>siphon into the military</w:t>
      </w:r>
      <w:r w:rsidRPr="00992961">
        <w:rPr>
          <w:rFonts w:eastAsia="Aptos"/>
          <w:u w:val="single"/>
        </w:rPr>
        <w:t xml:space="preserve"> sector </w:t>
      </w:r>
      <w:r w:rsidRPr="00992961">
        <w:rPr>
          <w:rFonts w:eastAsia="Aptos"/>
          <w:highlight w:val="cyan"/>
          <w:u w:val="single"/>
        </w:rPr>
        <w:t>significant</w:t>
      </w:r>
      <w:r w:rsidRPr="00992961">
        <w:rPr>
          <w:rFonts w:eastAsia="Aptos"/>
          <w:u w:val="single"/>
        </w:rPr>
        <w:t xml:space="preserve"> numbers of </w:t>
      </w:r>
      <w:r w:rsidRPr="00992961">
        <w:rPr>
          <w:rFonts w:eastAsia="Aptos"/>
          <w:highlight w:val="cyan"/>
          <w:u w:val="single"/>
        </w:rPr>
        <w:t>scientists and engineers who</w:t>
      </w:r>
      <w:r w:rsidRPr="00992961">
        <w:rPr>
          <w:rFonts w:eastAsia="Aptos"/>
          <w:u w:val="single"/>
        </w:rPr>
        <w:t xml:space="preserve"> might </w:t>
      </w:r>
      <w:r w:rsidRPr="00992961">
        <w:rPr>
          <w:rFonts w:eastAsia="Aptos"/>
          <w:highlight w:val="cyan"/>
          <w:u w:val="single"/>
        </w:rPr>
        <w:t>otherwise</w:t>
      </w:r>
      <w:r w:rsidRPr="00992961">
        <w:rPr>
          <w:rFonts w:eastAsia="Aptos"/>
          <w:sz w:val="16"/>
        </w:rPr>
        <w:t xml:space="preserve"> be trying to </w:t>
      </w:r>
      <w:r w:rsidRPr="00992961">
        <w:rPr>
          <w:rFonts w:eastAsia="Aptos"/>
          <w:highlight w:val="cyan"/>
          <w:u w:val="single"/>
        </w:rPr>
        <w:t>solve</w:t>
      </w:r>
      <w:r w:rsidRPr="00992961">
        <w:rPr>
          <w:rFonts w:eastAsia="Aptos"/>
          <w:sz w:val="16"/>
          <w:highlight w:val="cyan"/>
        </w:rPr>
        <w:t xml:space="preserve"> </w:t>
      </w:r>
      <w:r w:rsidRPr="00992961">
        <w:rPr>
          <w:rFonts w:eastAsia="Aptos"/>
          <w:highlight w:val="cyan"/>
          <w:u w:val="single"/>
        </w:rPr>
        <w:t>environmental and public health problems</w:t>
      </w:r>
      <w:r w:rsidRPr="00992961">
        <w:rPr>
          <w:rFonts w:eastAsia="Aptos"/>
          <w:sz w:val="16"/>
        </w:rPr>
        <w:t xml:space="preserve">, </w:t>
      </w:r>
      <w:r w:rsidRPr="00992961">
        <w:rPr>
          <w:rFonts w:eastAsia="Aptos"/>
          <w:b/>
          <w:iCs/>
          <w:highlight w:val="cyan"/>
          <w:u w:val="single"/>
          <w:bdr w:val="single" w:sz="8" w:space="0" w:color="auto"/>
        </w:rPr>
        <w:t>undermining</w:t>
      </w:r>
      <w:r w:rsidRPr="00992961">
        <w:rPr>
          <w:rFonts w:eastAsia="Aptos"/>
          <w:sz w:val="16"/>
        </w:rPr>
        <w:t xml:space="preserve"> this country’s </w:t>
      </w:r>
      <w:r w:rsidRPr="00992961">
        <w:rPr>
          <w:rFonts w:eastAsia="Aptos"/>
          <w:highlight w:val="cyan"/>
          <w:u w:val="single"/>
        </w:rPr>
        <w:t>ability to deal with</w:t>
      </w:r>
      <w:r w:rsidRPr="00992961">
        <w:rPr>
          <w:rFonts w:eastAsia="Aptos"/>
          <w:sz w:val="16"/>
          <w:highlight w:val="cyan"/>
        </w:rPr>
        <w:t xml:space="preserve"> </w:t>
      </w:r>
      <w:r w:rsidRPr="00992961">
        <w:rPr>
          <w:rFonts w:eastAsia="Aptos"/>
          <w:b/>
          <w:iCs/>
          <w:highlight w:val="cyan"/>
          <w:u w:val="single"/>
          <w:bdr w:val="single" w:sz="8" w:space="0" w:color="auto"/>
        </w:rPr>
        <w:t xml:space="preserve">the </w:t>
      </w:r>
      <w:r w:rsidRPr="00992961">
        <w:rPr>
          <w:rFonts w:eastAsia="Aptos"/>
          <w:b/>
          <w:iCs/>
          <w:sz w:val="40"/>
          <w:szCs w:val="40"/>
          <w:highlight w:val="cyan"/>
          <w:u w:val="single"/>
          <w:bdr w:val="single" w:sz="8" w:space="0" w:color="auto"/>
        </w:rPr>
        <w:t>greatest threats to our lives</w:t>
      </w:r>
      <w:r w:rsidRPr="00992961">
        <w:rPr>
          <w:rFonts w:eastAsia="Aptos"/>
          <w:sz w:val="16"/>
        </w:rPr>
        <w:t xml:space="preserve"> and livelihoods </w:t>
      </w:r>
      <w:r w:rsidRPr="00992961">
        <w:rPr>
          <w:rFonts w:eastAsia="Aptos"/>
          <w:u w:val="single"/>
        </w:rPr>
        <w:t>to fund a defense system that will never actually be able to defend us</w:t>
      </w:r>
      <w:r w:rsidRPr="00992961">
        <w:rPr>
          <w:rFonts w:eastAsia="Aptos"/>
          <w:sz w:val="16"/>
        </w:rPr>
        <w:t>.</w:t>
      </w:r>
    </w:p>
    <w:p w14:paraId="61FF9B46" w14:textId="77777777" w:rsidR="00992961" w:rsidRPr="00992961" w:rsidRDefault="00992961" w:rsidP="00992961">
      <w:pPr>
        <w:rPr>
          <w:rFonts w:eastAsia="Aptos"/>
          <w:sz w:val="16"/>
        </w:rPr>
      </w:pPr>
      <w:r w:rsidRPr="00992961">
        <w:rPr>
          <w:rFonts w:eastAsia="Aptos"/>
          <w:sz w:val="16"/>
        </w:rPr>
        <w:t xml:space="preserve">Worse yet, </w:t>
      </w:r>
      <w:r w:rsidRPr="00992961">
        <w:rPr>
          <w:rFonts w:eastAsia="Aptos"/>
          <w:b/>
          <w:iCs/>
          <w:highlight w:val="cyan"/>
          <w:u w:val="single"/>
          <w:bdr w:val="single" w:sz="8" w:space="0" w:color="auto"/>
        </w:rPr>
        <w:t>Golden Dome</w:t>
      </w:r>
      <w:r w:rsidRPr="00992961">
        <w:rPr>
          <w:rFonts w:eastAsia="Aptos"/>
          <w:sz w:val="16"/>
        </w:rPr>
        <w:t xml:space="preserve"> is likely to be more than just a waste of money. It </w:t>
      </w:r>
      <w:r w:rsidRPr="00992961">
        <w:rPr>
          <w:rFonts w:eastAsia="Aptos"/>
          <w:u w:val="single"/>
        </w:rPr>
        <w:t xml:space="preserve">could also </w:t>
      </w:r>
      <w:r w:rsidRPr="00992961">
        <w:rPr>
          <w:rFonts w:eastAsia="Aptos"/>
          <w:highlight w:val="cyan"/>
          <w:u w:val="single"/>
        </w:rPr>
        <w:t>accelerate the nuclear arms race</w:t>
      </w:r>
      <w:r w:rsidRPr="00992961">
        <w:rPr>
          <w:rFonts w:eastAsia="Aptos"/>
          <w:u w:val="single"/>
        </w:rPr>
        <w:t xml:space="preserve"> between the U.S., Russia and China</w:t>
      </w:r>
      <w:r w:rsidRPr="00992961">
        <w:rPr>
          <w:rFonts w:eastAsia="Aptos"/>
          <w:sz w:val="16"/>
        </w:rPr>
        <w:t xml:space="preserve">. If, as is often the case, </w:t>
      </w:r>
      <w:r w:rsidRPr="00992961">
        <w:rPr>
          <w:rFonts w:eastAsia="Aptos"/>
          <w:u w:val="single"/>
        </w:rPr>
        <w:t xml:space="preserve">America’s </w:t>
      </w:r>
      <w:r w:rsidRPr="00992961">
        <w:rPr>
          <w:rFonts w:eastAsia="Aptos"/>
          <w:highlight w:val="cyan"/>
          <w:u w:val="single"/>
        </w:rPr>
        <w:t>adversaries</w:t>
      </w:r>
      <w:r w:rsidRPr="00992961">
        <w:rPr>
          <w:rFonts w:eastAsia="Aptos"/>
          <w:u w:val="single"/>
        </w:rPr>
        <w:t xml:space="preserve"> prepare for worst-case scenarios</w:t>
      </w:r>
      <w:r w:rsidRPr="00992961">
        <w:rPr>
          <w:rFonts w:eastAsia="Aptos"/>
          <w:sz w:val="16"/>
        </w:rPr>
        <w:t xml:space="preserve">, </w:t>
      </w:r>
      <w:r w:rsidRPr="00992961">
        <w:rPr>
          <w:rFonts w:eastAsia="Aptos"/>
          <w:u w:val="single"/>
        </w:rPr>
        <w:t xml:space="preserve">they are likely to </w:t>
      </w:r>
      <w:r w:rsidRPr="00992961">
        <w:rPr>
          <w:rFonts w:eastAsia="Aptos"/>
          <w:highlight w:val="cyan"/>
          <w:u w:val="single"/>
        </w:rPr>
        <w:t>make their plans based on the idea that Golden Dome just might work, which means they’ll increase</w:t>
      </w:r>
      <w:r w:rsidRPr="00992961">
        <w:rPr>
          <w:rFonts w:eastAsia="Aptos"/>
          <w:u w:val="single"/>
        </w:rPr>
        <w:t xml:space="preserve"> their </w:t>
      </w:r>
      <w:r w:rsidRPr="00992961">
        <w:rPr>
          <w:rFonts w:eastAsia="Aptos"/>
          <w:highlight w:val="cyan"/>
          <w:u w:val="single"/>
        </w:rPr>
        <w:t>offensive</w:t>
      </w:r>
      <w:r w:rsidRPr="00992961">
        <w:rPr>
          <w:rFonts w:eastAsia="Aptos"/>
          <w:u w:val="single"/>
        </w:rPr>
        <w:t xml:space="preserve"> </w:t>
      </w:r>
      <w:r w:rsidRPr="00992961">
        <w:rPr>
          <w:rFonts w:eastAsia="Aptos"/>
          <w:highlight w:val="cyan"/>
          <w:u w:val="single"/>
        </w:rPr>
        <w:t>forces</w:t>
      </w:r>
      <w:r w:rsidRPr="00992961">
        <w:rPr>
          <w:rFonts w:eastAsia="Aptos"/>
          <w:u w:val="single"/>
        </w:rPr>
        <w:t xml:space="preserve"> to ensure that, in a nuclear confrontation, they are able to overwhelm any new missile defense network</w:t>
      </w:r>
      <w:r w:rsidRPr="00992961">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25F4B029" w14:textId="77777777" w:rsidR="00992961" w:rsidRPr="00992961" w:rsidRDefault="00992961" w:rsidP="00992961">
      <w:pPr>
        <w:rPr>
          <w:rFonts w:eastAsia="Aptos"/>
        </w:rPr>
      </w:pPr>
      <w:r w:rsidRPr="00992961">
        <w:rPr>
          <w:rFonts w:eastAsia="Aptos"/>
          <w:u w:val="single"/>
        </w:rPr>
        <w:t xml:space="preserve">A no less dangerous aspect of any future involving the Golden Dome would be the creation of a new set of </w:t>
      </w:r>
      <w:r w:rsidRPr="00992961">
        <w:rPr>
          <w:rFonts w:eastAsia="Aptos"/>
          <w:b/>
          <w:iCs/>
          <w:highlight w:val="cyan"/>
          <w:u w:val="single"/>
          <w:bdr w:val="single" w:sz="8" w:space="0" w:color="auto"/>
        </w:rPr>
        <w:t>space</w:t>
      </w:r>
      <w:r w:rsidRPr="00992961">
        <w:rPr>
          <w:rFonts w:eastAsia="Aptos"/>
          <w:u w:val="single"/>
        </w:rPr>
        <w:t xml:space="preserve">-based </w:t>
      </w:r>
      <w:r w:rsidRPr="00992961">
        <w:rPr>
          <w:rFonts w:eastAsia="Aptos"/>
          <w:b/>
          <w:iCs/>
          <w:highlight w:val="cyan"/>
          <w:u w:val="single"/>
          <w:bdr w:val="single" w:sz="8" w:space="0" w:color="auto"/>
        </w:rPr>
        <w:t>interceptors</w:t>
      </w:r>
      <w:r w:rsidRPr="00992961">
        <w:rPr>
          <w:rFonts w:eastAsia="Aptos"/>
          <w:u w:val="single"/>
        </w:rPr>
        <w:t xml:space="preserve"> as an integral part of the </w:t>
      </w:r>
      <w:r w:rsidRPr="00992961">
        <w:rPr>
          <w:rFonts w:eastAsia="Calibri"/>
          <w:u w:val="single"/>
        </w:rPr>
        <w:t xml:space="preserve">system. An interceptor in space </w:t>
      </w:r>
      <w:r w:rsidRPr="00992961">
        <w:rPr>
          <w:rFonts w:eastAsia="Calibri"/>
          <w:highlight w:val="cyan"/>
          <w:u w:val="single"/>
        </w:rPr>
        <w:t>may not</w:t>
      </w:r>
      <w:r w:rsidRPr="00992961">
        <w:rPr>
          <w:rFonts w:eastAsia="Calibri"/>
          <w:u w:val="single"/>
        </w:rPr>
        <w:t xml:space="preserve"> actually </w:t>
      </w:r>
      <w:r w:rsidRPr="00992961">
        <w:rPr>
          <w:rFonts w:eastAsia="Calibri"/>
          <w:highlight w:val="cyan"/>
          <w:u w:val="single"/>
        </w:rPr>
        <w:t>be able to block</w:t>
      </w:r>
      <w:r w:rsidRPr="00992961">
        <w:rPr>
          <w:rFonts w:eastAsia="Calibri"/>
          <w:u w:val="single"/>
        </w:rPr>
        <w:t xml:space="preserve"> a barrage of nuclear </w:t>
      </w:r>
      <w:r w:rsidRPr="00992961">
        <w:rPr>
          <w:rFonts w:eastAsia="Calibri"/>
          <w:highlight w:val="cyan"/>
          <w:u w:val="single"/>
        </w:rPr>
        <w:t>warheads</w:t>
      </w:r>
      <w:r w:rsidRPr="00992961">
        <w:rPr>
          <w:rFonts w:eastAsia="Calibri"/>
          <w:u w:val="single"/>
        </w:rPr>
        <w:t xml:space="preserve">, </w:t>
      </w:r>
      <w:r w:rsidRPr="00992961">
        <w:rPr>
          <w:rFonts w:eastAsia="Calibri"/>
          <w:highlight w:val="cyan"/>
          <w:u w:val="single"/>
        </w:rPr>
        <w:t>but</w:t>
      </w:r>
      <w:r w:rsidRPr="00992961">
        <w:rPr>
          <w:rFonts w:eastAsia="Calibri"/>
          <w:u w:val="single"/>
        </w:rPr>
        <w:t xml:space="preserve"> it </w:t>
      </w:r>
      <w:r w:rsidRPr="00992961">
        <w:rPr>
          <w:rFonts w:eastAsia="Calibri"/>
          <w:highlight w:val="cyan"/>
          <w:u w:val="single"/>
        </w:rPr>
        <w:t>would</w:t>
      </w:r>
      <w:r w:rsidRPr="00992961">
        <w:rPr>
          <w:rFonts w:eastAsia="Calibri"/>
          <w:u w:val="single"/>
        </w:rPr>
        <w:t xml:space="preserve"> </w:t>
      </w:r>
      <w:proofErr w:type="gramStart"/>
      <w:r w:rsidRPr="00992961">
        <w:rPr>
          <w:rFonts w:eastAsia="Calibri"/>
          <w:u w:val="single"/>
        </w:rPr>
        <w:t xml:space="preserve">definitely </w:t>
      </w:r>
      <w:r w:rsidRPr="00992961">
        <w:rPr>
          <w:rFonts w:eastAsia="Calibri"/>
          <w:highlight w:val="cyan"/>
          <w:u w:val="single"/>
        </w:rPr>
        <w:t>be</w:t>
      </w:r>
      <w:proofErr w:type="gramEnd"/>
      <w:r w:rsidRPr="00992961">
        <w:rPr>
          <w:rFonts w:eastAsia="Calibri"/>
          <w:highlight w:val="cyan"/>
          <w:u w:val="single"/>
        </w:rPr>
        <w:t xml:space="preserve"> capable of taking out</w:t>
      </w:r>
      <w:r w:rsidRPr="00992961">
        <w:rPr>
          <w:rFonts w:eastAsia="Calibri"/>
          <w:u w:val="single"/>
        </w:rPr>
        <w:t xml:space="preserve"> civilian and military </w:t>
      </w:r>
      <w:r w:rsidRPr="00992961">
        <w:rPr>
          <w:rFonts w:eastAsia="Calibri"/>
          <w:highlight w:val="cyan"/>
          <w:u w:val="single"/>
        </w:rPr>
        <w:t>satellites</w:t>
      </w:r>
      <w:r w:rsidRPr="00992961">
        <w:rPr>
          <w:rFonts w:eastAsia="Aptos"/>
          <w:sz w:val="16"/>
        </w:rPr>
        <w:t xml:space="preserve">, which travel in predictable orbits. If the unspoken agreement not to attack such satellites were ever to be lifted, </w:t>
      </w:r>
      <w:r w:rsidRPr="00992961">
        <w:rPr>
          <w:rFonts w:eastAsia="Calibri"/>
          <w:u w:val="single"/>
        </w:rPr>
        <w:t>basic functions of the global economy</w:t>
      </w:r>
      <w:r w:rsidRPr="00992961">
        <w:rPr>
          <w:rFonts w:eastAsia="Aptos"/>
          <w:sz w:val="16"/>
        </w:rPr>
        <w:t xml:space="preserve"> (not to speak of the U.S. military) </w:t>
      </w:r>
      <w:r w:rsidRPr="00992961">
        <w:rPr>
          <w:rFonts w:eastAsia="Calibri"/>
          <w:u w:val="single"/>
        </w:rPr>
        <w:t>would be at risk</w:t>
      </w:r>
      <w:r w:rsidRPr="00992961">
        <w:rPr>
          <w:rFonts w:eastAsia="Aptos"/>
          <w:sz w:val="16"/>
        </w:rPr>
        <w:t xml:space="preserve">. </w:t>
      </w:r>
      <w:r w:rsidRPr="00992961">
        <w:rPr>
          <w:rFonts w:eastAsia="Aptos"/>
          <w:u w:val="single"/>
        </w:rPr>
        <w:t xml:space="preserve">Not only could attacks on satellites bring the global economy to a grinding halt, but </w:t>
      </w:r>
      <w:r w:rsidRPr="00992961">
        <w:rPr>
          <w:rFonts w:eastAsia="Aptos"/>
          <w:b/>
          <w:iCs/>
          <w:highlight w:val="cyan"/>
          <w:u w:val="single"/>
          <w:bdr w:val="single" w:sz="8" w:space="0" w:color="auto"/>
        </w:rPr>
        <w:t>they</w:t>
      </w:r>
      <w:r w:rsidRPr="00992961">
        <w:rPr>
          <w:rFonts w:eastAsia="Aptos"/>
          <w:u w:val="single"/>
        </w:rPr>
        <w:t xml:space="preserve"> could also </w:t>
      </w:r>
      <w:r w:rsidRPr="00992961">
        <w:rPr>
          <w:rFonts w:eastAsia="Aptos"/>
          <w:b/>
          <w:iCs/>
          <w:highlight w:val="cyan"/>
          <w:u w:val="single"/>
          <w:bdr w:val="single" w:sz="8" w:space="0" w:color="auto"/>
        </w:rPr>
        <w:t>spark a spiral of escalation that</w:t>
      </w:r>
      <w:r w:rsidRPr="00992961">
        <w:rPr>
          <w:rFonts w:eastAsia="Aptos"/>
          <w:u w:val="single"/>
        </w:rPr>
        <w:t xml:space="preserve"> might, in the end, </w:t>
      </w:r>
      <w:r w:rsidRPr="00992961">
        <w:rPr>
          <w:rFonts w:eastAsia="Aptos"/>
          <w:b/>
          <w:iCs/>
          <w:highlight w:val="cyan"/>
          <w:u w:val="single"/>
          <w:bdr w:val="single" w:sz="8" w:space="0" w:color="auto"/>
        </w:rPr>
        <w:t xml:space="preserve">lead to </w:t>
      </w:r>
      <w:r w:rsidRPr="00992961">
        <w:rPr>
          <w:rFonts w:eastAsia="Aptos"/>
          <w:b/>
          <w:iCs/>
          <w:u w:val="single"/>
          <w:bdr w:val="single" w:sz="8" w:space="0" w:color="auto"/>
        </w:rPr>
        <w:t xml:space="preserve">the </w:t>
      </w:r>
      <w:r w:rsidRPr="00992961">
        <w:rPr>
          <w:rFonts w:eastAsia="Aptos"/>
          <w:b/>
          <w:iCs/>
          <w:highlight w:val="cyan"/>
          <w:u w:val="single"/>
          <w:bdr w:val="single" w:sz="8" w:space="0" w:color="auto"/>
        </w:rPr>
        <w:t>use of nuc</w:t>
      </w:r>
      <w:r w:rsidRPr="00992961">
        <w:rPr>
          <w:rFonts w:eastAsia="Aptos"/>
          <w:b/>
          <w:iCs/>
          <w:u w:val="single"/>
          <w:bdr w:val="single" w:sz="8" w:space="0" w:color="auto"/>
        </w:rPr>
        <w:t>lear weapon</w:t>
      </w:r>
      <w:r w:rsidRPr="00992961">
        <w:rPr>
          <w:rFonts w:eastAsia="Aptos"/>
          <w:b/>
          <w:iCs/>
          <w:highlight w:val="cyan"/>
          <w:u w:val="single"/>
          <w:bdr w:val="single" w:sz="8" w:space="0" w:color="auto"/>
        </w:rPr>
        <w:t>s</w:t>
      </w:r>
      <w:r w:rsidRPr="00992961">
        <w:rPr>
          <w:rFonts w:eastAsia="Aptos"/>
        </w:rPr>
        <w:t>.</w:t>
      </w:r>
    </w:p>
    <w:p w14:paraId="3716E5AB"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ADV---Labor</w:t>
      </w:r>
    </w:p>
    <w:p w14:paraId="0475A39F"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Inequality---1NC</w:t>
      </w:r>
    </w:p>
    <w:p w14:paraId="3012BDB7"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Inequality is </w:t>
      </w:r>
      <w:r w:rsidRPr="00992961">
        <w:rPr>
          <w:rFonts w:eastAsia="Times New Roman"/>
          <w:b/>
          <w:iCs/>
          <w:sz w:val="26"/>
          <w:u w:val="single"/>
        </w:rPr>
        <w:t>undeniably incorrect</w:t>
      </w:r>
      <w:r w:rsidRPr="00992961">
        <w:rPr>
          <w:rFonts w:eastAsia="Times New Roman"/>
          <w:b/>
          <w:iCs/>
          <w:sz w:val="26"/>
        </w:rPr>
        <w:t xml:space="preserve">. </w:t>
      </w:r>
    </w:p>
    <w:p w14:paraId="5A04DCBC" w14:textId="77777777" w:rsidR="00992961" w:rsidRPr="00992961" w:rsidRDefault="00992961" w:rsidP="00992961">
      <w:pPr>
        <w:rPr>
          <w:rFonts w:eastAsia="Calibri"/>
        </w:rPr>
      </w:pPr>
      <w:r w:rsidRPr="00992961">
        <w:rPr>
          <w:rFonts w:eastAsia="Calibri"/>
          <w:b/>
          <w:bCs/>
          <w:sz w:val="26"/>
        </w:rPr>
        <w:t>Waldenstrom 25</w:t>
      </w:r>
      <w:r w:rsidRPr="00992961">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07950E8A" w14:textId="77777777" w:rsidR="00992961" w:rsidRPr="00992961" w:rsidRDefault="00992961" w:rsidP="00992961">
      <w:pPr>
        <w:rPr>
          <w:rFonts w:eastAsia="Calibri"/>
        </w:rPr>
      </w:pPr>
      <w:r w:rsidRPr="00992961">
        <w:rPr>
          <w:rFonts w:eastAsia="Calibri"/>
        </w:rPr>
        <w:t>A RISING TIDE</w:t>
      </w:r>
    </w:p>
    <w:p w14:paraId="7C5B695E" w14:textId="77777777" w:rsidR="00992961" w:rsidRPr="00992961" w:rsidRDefault="00992961" w:rsidP="00992961">
      <w:pPr>
        <w:rPr>
          <w:rFonts w:eastAsia="Calibri"/>
          <w:sz w:val="16"/>
        </w:rPr>
      </w:pPr>
      <w:r w:rsidRPr="00992961">
        <w:rPr>
          <w:rFonts w:eastAsia="Calibri"/>
          <w:u w:val="single"/>
        </w:rPr>
        <w:t>The canonical data tell only part of the story</w:t>
      </w:r>
      <w:r w:rsidRPr="00992961">
        <w:rPr>
          <w:rFonts w:eastAsia="Calibri"/>
          <w:sz w:val="16"/>
        </w:rPr>
        <w:t xml:space="preserve">, and the least flattering part </w:t>
      </w:r>
      <w:proofErr w:type="gramStart"/>
      <w:r w:rsidRPr="00992961">
        <w:rPr>
          <w:rFonts w:eastAsia="Calibri"/>
          <w:sz w:val="16"/>
        </w:rPr>
        <w:t>at</w:t>
      </w:r>
      <w:proofErr w:type="gramEnd"/>
      <w:r w:rsidRPr="00992961">
        <w:rPr>
          <w:rFonts w:eastAsia="Calibri"/>
          <w:sz w:val="16"/>
        </w:rPr>
        <w:t xml:space="preserve"> that. </w:t>
      </w:r>
      <w:r w:rsidRPr="00992961">
        <w:rPr>
          <w:rFonts w:eastAsia="Calibri"/>
          <w:u w:val="single"/>
        </w:rPr>
        <w:t>A growing body of scholarship reassesses the long-run distribution of wealth</w:t>
      </w:r>
      <w:r w:rsidRPr="00992961">
        <w:rPr>
          <w:rFonts w:eastAsia="Calibri"/>
          <w:sz w:val="16"/>
        </w:rPr>
        <w:t xml:space="preserve"> by adding what earlier studies neglected. Three findings stand out.</w:t>
      </w:r>
    </w:p>
    <w:p w14:paraId="59E645EA" w14:textId="77777777" w:rsidR="00992961" w:rsidRPr="00992961" w:rsidRDefault="00992961" w:rsidP="00992961">
      <w:pPr>
        <w:rPr>
          <w:rFonts w:eastAsia="Calibri"/>
          <w:b/>
          <w:iCs/>
          <w:u w:val="single"/>
          <w:bdr w:val="single" w:sz="8" w:space="0" w:color="auto"/>
        </w:rPr>
      </w:pPr>
      <w:r w:rsidRPr="00992961">
        <w:rPr>
          <w:rFonts w:eastAsia="Calibri"/>
          <w:sz w:val="16"/>
        </w:rPr>
        <w:t xml:space="preserve">First, </w:t>
      </w:r>
      <w:r w:rsidRPr="00992961">
        <w:rPr>
          <w:rFonts w:eastAsia="Calibri"/>
          <w:u w:val="single"/>
        </w:rPr>
        <w:t>private wealth has</w:t>
      </w:r>
      <w:r w:rsidRPr="00992961">
        <w:rPr>
          <w:rFonts w:eastAsia="Calibri"/>
          <w:sz w:val="16"/>
        </w:rPr>
        <w:t xml:space="preserve"> </w:t>
      </w:r>
      <w:r w:rsidRPr="00992961">
        <w:rPr>
          <w:rFonts w:eastAsia="Calibri"/>
          <w:b/>
          <w:iCs/>
          <w:u w:val="single"/>
          <w:bdr w:val="single" w:sz="8" w:space="0" w:color="auto"/>
        </w:rPr>
        <w:t>exploded</w:t>
      </w:r>
      <w:r w:rsidRPr="00992961">
        <w:rPr>
          <w:rFonts w:eastAsia="Calibri"/>
          <w:sz w:val="16"/>
        </w:rPr>
        <w:t xml:space="preserve">—but </w:t>
      </w:r>
      <w:r w:rsidRPr="00992961">
        <w:rPr>
          <w:rFonts w:eastAsia="Calibri"/>
          <w:u w:val="single"/>
        </w:rPr>
        <w:t>so has</w:t>
      </w:r>
      <w:r w:rsidRPr="00992961">
        <w:rPr>
          <w:rFonts w:eastAsia="Calibri"/>
          <w:sz w:val="16"/>
        </w:rPr>
        <w:t xml:space="preserve"> </w:t>
      </w:r>
      <w:r w:rsidRPr="00992961">
        <w:rPr>
          <w:rFonts w:eastAsia="Calibri"/>
          <w:b/>
          <w:iCs/>
          <w:u w:val="single"/>
          <w:bdr w:val="single" w:sz="8" w:space="0" w:color="auto"/>
        </w:rPr>
        <w:t>broad ownership</w:t>
      </w:r>
      <w:r w:rsidRPr="00992961">
        <w:rPr>
          <w:rFonts w:eastAsia="Calibri"/>
          <w:sz w:val="16"/>
        </w:rPr>
        <w:t xml:space="preserve"> of it. </w:t>
      </w:r>
      <w:r w:rsidRPr="00992961">
        <w:rPr>
          <w:rFonts w:eastAsia="Calibri"/>
          <w:u w:val="single"/>
        </w:rPr>
        <w:t>Reconstructed national balance sheets for</w:t>
      </w:r>
      <w:r w:rsidRPr="00992961">
        <w:rPr>
          <w:rFonts w:eastAsia="Calibri"/>
          <w:sz w:val="16"/>
        </w:rPr>
        <w:t xml:space="preserve"> </w:t>
      </w:r>
      <w:r w:rsidRPr="00992961">
        <w:rPr>
          <w:rFonts w:eastAsia="Calibri"/>
          <w:b/>
          <w:iCs/>
          <w:u w:val="single"/>
          <w:bdr w:val="single" w:sz="8" w:space="0" w:color="auto"/>
        </w:rPr>
        <w:t>France</w:t>
      </w:r>
      <w:r w:rsidRPr="00992961">
        <w:rPr>
          <w:rFonts w:eastAsia="Calibri"/>
          <w:sz w:val="16"/>
        </w:rPr>
        <w:t xml:space="preserve">, </w:t>
      </w:r>
      <w:r w:rsidRPr="00992961">
        <w:rPr>
          <w:rFonts w:eastAsia="Calibri"/>
          <w:b/>
          <w:iCs/>
          <w:u w:val="single"/>
          <w:bdr w:val="single" w:sz="8" w:space="0" w:color="auto"/>
        </w:rPr>
        <w:t>Germany</w:t>
      </w:r>
      <w:r w:rsidRPr="00992961">
        <w:rPr>
          <w:rFonts w:eastAsia="Calibri"/>
          <w:sz w:val="16"/>
        </w:rPr>
        <w:t xml:space="preserve">, </w:t>
      </w:r>
      <w:r w:rsidRPr="00992961">
        <w:rPr>
          <w:rFonts w:eastAsia="Calibri"/>
          <w:b/>
          <w:iCs/>
          <w:u w:val="single"/>
          <w:bdr w:val="single" w:sz="8" w:space="0" w:color="auto"/>
        </w:rPr>
        <w:t>Spain</w:t>
      </w:r>
      <w:r w:rsidRPr="00992961">
        <w:rPr>
          <w:rFonts w:eastAsia="Calibri"/>
          <w:sz w:val="16"/>
        </w:rPr>
        <w:t xml:space="preserve">, </w:t>
      </w:r>
      <w:r w:rsidRPr="00992961">
        <w:rPr>
          <w:rFonts w:eastAsia="Calibri"/>
          <w:b/>
          <w:iCs/>
          <w:u w:val="single"/>
          <w:bdr w:val="single" w:sz="8" w:space="0" w:color="auto"/>
        </w:rPr>
        <w:t>Sweden</w:t>
      </w:r>
      <w:r w:rsidRPr="00992961">
        <w:rPr>
          <w:rFonts w:eastAsia="Calibri"/>
          <w:sz w:val="16"/>
        </w:rPr>
        <w:t xml:space="preserve">, </w:t>
      </w:r>
      <w:r w:rsidRPr="00992961">
        <w:rPr>
          <w:rFonts w:eastAsia="Calibri"/>
          <w:u w:val="single"/>
        </w:rPr>
        <w:t>the</w:t>
      </w:r>
      <w:r w:rsidRPr="00992961">
        <w:rPr>
          <w:rFonts w:eastAsia="Calibri"/>
          <w:sz w:val="16"/>
        </w:rPr>
        <w:t xml:space="preserve"> </w:t>
      </w:r>
      <w:r w:rsidRPr="00992961">
        <w:rPr>
          <w:rFonts w:eastAsia="Calibri"/>
          <w:b/>
          <w:iCs/>
          <w:u w:val="single"/>
          <w:bdr w:val="single" w:sz="8" w:space="0" w:color="auto"/>
        </w:rPr>
        <w:t>U</w:t>
      </w:r>
      <w:r w:rsidRPr="00992961">
        <w:rPr>
          <w:rFonts w:eastAsia="Calibri"/>
          <w:u w:val="single"/>
        </w:rPr>
        <w:t>nited</w:t>
      </w:r>
      <w:r w:rsidRPr="00992961">
        <w:rPr>
          <w:rFonts w:eastAsia="Calibri"/>
          <w:sz w:val="16"/>
        </w:rPr>
        <w:t xml:space="preserve"> </w:t>
      </w:r>
      <w:r w:rsidRPr="00992961">
        <w:rPr>
          <w:rFonts w:eastAsia="Calibri"/>
          <w:b/>
          <w:iCs/>
          <w:u w:val="single"/>
          <w:bdr w:val="single" w:sz="8" w:space="0" w:color="auto"/>
        </w:rPr>
        <w:t>K</w:t>
      </w:r>
      <w:r w:rsidRPr="00992961">
        <w:rPr>
          <w:rFonts w:eastAsia="Calibri"/>
          <w:u w:val="single"/>
        </w:rPr>
        <w:t>ingdom</w:t>
      </w:r>
      <w:r w:rsidRPr="00992961">
        <w:rPr>
          <w:rFonts w:eastAsia="Calibri"/>
          <w:sz w:val="16"/>
        </w:rPr>
        <w:t xml:space="preserve">, </w:t>
      </w:r>
      <w:r w:rsidRPr="00992961">
        <w:rPr>
          <w:rFonts w:eastAsia="Calibri"/>
          <w:u w:val="single"/>
        </w:rPr>
        <w:t>and the</w:t>
      </w:r>
      <w:r w:rsidRPr="00992961">
        <w:rPr>
          <w:rFonts w:eastAsia="Calibri"/>
          <w:sz w:val="16"/>
        </w:rPr>
        <w:t xml:space="preserve"> </w:t>
      </w:r>
      <w:r w:rsidRPr="00992961">
        <w:rPr>
          <w:rFonts w:eastAsia="Calibri"/>
          <w:b/>
          <w:iCs/>
          <w:highlight w:val="cyan"/>
          <w:u w:val="single"/>
          <w:bdr w:val="single" w:sz="8" w:space="0" w:color="auto"/>
        </w:rPr>
        <w:t>U</w:t>
      </w:r>
      <w:r w:rsidRPr="00992961">
        <w:rPr>
          <w:rFonts w:eastAsia="Calibri"/>
          <w:u w:val="single"/>
        </w:rPr>
        <w:t>nited</w:t>
      </w:r>
      <w:r w:rsidRPr="00992961">
        <w:rPr>
          <w:rFonts w:eastAsia="Calibri"/>
          <w:sz w:val="16"/>
        </w:rPr>
        <w:t xml:space="preserve"> </w:t>
      </w:r>
      <w:r w:rsidRPr="00992961">
        <w:rPr>
          <w:rFonts w:eastAsia="Calibri"/>
          <w:b/>
          <w:iCs/>
          <w:highlight w:val="cyan"/>
          <w:u w:val="single"/>
          <w:bdr w:val="single" w:sz="8" w:space="0" w:color="auto"/>
        </w:rPr>
        <w:t>S</w:t>
      </w:r>
      <w:r w:rsidRPr="00992961">
        <w:rPr>
          <w:rFonts w:eastAsia="Calibri"/>
          <w:u w:val="single"/>
        </w:rPr>
        <w:t>tates</w:t>
      </w:r>
      <w:r w:rsidRPr="00992961">
        <w:rPr>
          <w:rFonts w:eastAsia="Calibri"/>
          <w:sz w:val="16"/>
        </w:rPr>
        <w:t xml:space="preserve"> </w:t>
      </w:r>
      <w:r w:rsidRPr="00992961">
        <w:rPr>
          <w:rFonts w:eastAsia="Calibri"/>
          <w:u w:val="single"/>
        </w:rPr>
        <w:t xml:space="preserve">show </w:t>
      </w:r>
      <w:r w:rsidRPr="00992961">
        <w:rPr>
          <w:rFonts w:eastAsia="Calibri"/>
          <w:highlight w:val="cyan"/>
          <w:u w:val="single"/>
        </w:rPr>
        <w:t>real</w:t>
      </w:r>
      <w:r w:rsidRPr="00992961">
        <w:rPr>
          <w:rFonts w:eastAsia="Calibri"/>
          <w:u w:val="single"/>
        </w:rPr>
        <w:t xml:space="preserve"> per-adult </w:t>
      </w:r>
      <w:r w:rsidRPr="00992961">
        <w:rPr>
          <w:rFonts w:eastAsia="Calibri"/>
          <w:highlight w:val="cyan"/>
          <w:u w:val="single"/>
        </w:rPr>
        <w:t>wealth</w:t>
      </w:r>
      <w:r w:rsidRPr="00992961">
        <w:rPr>
          <w:rFonts w:eastAsia="Calibri"/>
          <w:sz w:val="16"/>
        </w:rPr>
        <w:t xml:space="preserve"> roughly </w:t>
      </w:r>
      <w:r w:rsidRPr="00992961">
        <w:rPr>
          <w:rFonts w:eastAsia="Calibri"/>
          <w:b/>
          <w:iCs/>
          <w:highlight w:val="cyan"/>
          <w:u w:val="single"/>
          <w:bdr w:val="single" w:sz="8" w:space="0" w:color="auto"/>
        </w:rPr>
        <w:t>tripling</w:t>
      </w:r>
      <w:r w:rsidRPr="00992961">
        <w:rPr>
          <w:rFonts w:eastAsia="Calibri"/>
          <w:sz w:val="16"/>
        </w:rPr>
        <w:t xml:space="preserve"> </w:t>
      </w:r>
      <w:r w:rsidRPr="00992961">
        <w:rPr>
          <w:rFonts w:eastAsia="Calibri"/>
          <w:highlight w:val="cyan"/>
          <w:u w:val="single"/>
        </w:rPr>
        <w:t>since</w:t>
      </w:r>
      <w:r w:rsidRPr="00992961">
        <w:rPr>
          <w:rFonts w:eastAsia="Calibri"/>
          <w:u w:val="single"/>
        </w:rPr>
        <w:t xml:space="preserve"> 19</w:t>
      </w:r>
      <w:r w:rsidRPr="00992961">
        <w:rPr>
          <w:rFonts w:eastAsia="Calibri"/>
          <w:b/>
          <w:iCs/>
          <w:highlight w:val="cyan"/>
          <w:u w:val="single"/>
          <w:bdr w:val="single" w:sz="8" w:space="0" w:color="auto"/>
        </w:rPr>
        <w:t>80</w:t>
      </w:r>
      <w:r w:rsidRPr="00992961">
        <w:rPr>
          <w:rFonts w:eastAsia="Calibri"/>
          <w:sz w:val="16"/>
        </w:rPr>
        <w:t xml:space="preserve"> and </w:t>
      </w:r>
      <w:r w:rsidRPr="00992961">
        <w:rPr>
          <w:rFonts w:eastAsia="Calibri"/>
          <w:u w:val="single"/>
        </w:rPr>
        <w:t>rising more than</w:t>
      </w:r>
      <w:r w:rsidRPr="00992961">
        <w:rPr>
          <w:rFonts w:eastAsia="Calibri"/>
          <w:sz w:val="16"/>
        </w:rPr>
        <w:t xml:space="preserve"> </w:t>
      </w:r>
      <w:r w:rsidRPr="00992961">
        <w:rPr>
          <w:rFonts w:eastAsia="Calibri"/>
          <w:b/>
          <w:iCs/>
          <w:u w:val="single"/>
          <w:bdr w:val="single" w:sz="8" w:space="0" w:color="auto"/>
        </w:rPr>
        <w:t>sevenfold</w:t>
      </w:r>
      <w:r w:rsidRPr="00992961">
        <w:rPr>
          <w:rFonts w:eastAsia="Calibri"/>
          <w:sz w:val="16"/>
        </w:rPr>
        <w:t xml:space="preserve"> </w:t>
      </w:r>
      <w:r w:rsidRPr="00992961">
        <w:rPr>
          <w:rFonts w:eastAsia="Calibri"/>
          <w:u w:val="single"/>
        </w:rPr>
        <w:t>since 19</w:t>
      </w:r>
      <w:r w:rsidRPr="00992961">
        <w:rPr>
          <w:rFonts w:eastAsia="Calibri"/>
          <w:b/>
          <w:iCs/>
          <w:u w:val="single"/>
          <w:bdr w:val="single" w:sz="8" w:space="0" w:color="auto"/>
        </w:rPr>
        <w:t>50</w:t>
      </w:r>
      <w:r w:rsidRPr="00992961">
        <w:rPr>
          <w:rFonts w:eastAsia="Calibri"/>
          <w:sz w:val="16"/>
        </w:rPr>
        <w:t xml:space="preserve">. Crucially, an </w:t>
      </w:r>
      <w:r w:rsidRPr="00992961">
        <w:rPr>
          <w:rFonts w:eastAsia="Calibri"/>
          <w:b/>
          <w:iCs/>
          <w:highlight w:val="cyan"/>
          <w:u w:val="single"/>
          <w:bdr w:val="single" w:sz="8" w:space="0" w:color="auto"/>
        </w:rPr>
        <w:t>increasing share</w:t>
      </w:r>
      <w:r w:rsidRPr="00992961">
        <w:rPr>
          <w:rFonts w:eastAsia="Calibri"/>
          <w:sz w:val="16"/>
        </w:rPr>
        <w:t xml:space="preserve"> </w:t>
      </w:r>
      <w:r w:rsidRPr="00992961">
        <w:rPr>
          <w:rFonts w:eastAsia="Calibri"/>
          <w:u w:val="single"/>
        </w:rPr>
        <w:t>of</w:t>
      </w:r>
      <w:r w:rsidRPr="00992961">
        <w:rPr>
          <w:rFonts w:eastAsia="Calibri"/>
          <w:sz w:val="16"/>
        </w:rPr>
        <w:t xml:space="preserve"> that </w:t>
      </w:r>
      <w:r w:rsidRPr="00992961">
        <w:rPr>
          <w:rFonts w:eastAsia="Calibri"/>
          <w:b/>
          <w:iCs/>
          <w:u w:val="single"/>
          <w:bdr w:val="single" w:sz="8" w:space="0" w:color="auto"/>
        </w:rPr>
        <w:t>capital</w:t>
      </w:r>
      <w:r w:rsidRPr="00992961">
        <w:rPr>
          <w:rFonts w:eastAsia="Calibri"/>
          <w:sz w:val="16"/>
        </w:rPr>
        <w:t xml:space="preserve"> </w:t>
      </w:r>
      <w:r w:rsidRPr="00992961">
        <w:rPr>
          <w:rFonts w:eastAsia="Calibri"/>
          <w:highlight w:val="cyan"/>
          <w:u w:val="single"/>
        </w:rPr>
        <w:t xml:space="preserve">sits in </w:t>
      </w:r>
      <w:r w:rsidRPr="00992961">
        <w:rPr>
          <w:rFonts w:eastAsia="Calibri"/>
          <w:u w:val="single"/>
        </w:rPr>
        <w:t>the homes and pension funds of</w:t>
      </w:r>
      <w:r w:rsidRPr="00992961">
        <w:rPr>
          <w:rFonts w:eastAsia="Calibri"/>
          <w:sz w:val="16"/>
        </w:rPr>
        <w:t xml:space="preserve"> </w:t>
      </w:r>
      <w:r w:rsidRPr="00992961">
        <w:rPr>
          <w:rFonts w:eastAsia="Calibri"/>
          <w:b/>
          <w:iCs/>
          <w:highlight w:val="cyan"/>
          <w:u w:val="single"/>
          <w:bdr w:val="single" w:sz="8" w:space="0" w:color="auto"/>
        </w:rPr>
        <w:t>ordinary households</w:t>
      </w:r>
      <w:r w:rsidRPr="00992961">
        <w:rPr>
          <w:rFonts w:eastAsia="Calibri"/>
          <w:sz w:val="16"/>
        </w:rPr>
        <w:t xml:space="preserve">. In 1900, assets held by the elite—agricultural domains and shares in industrial or financial corporations—dominated; </w:t>
      </w:r>
      <w:r w:rsidRPr="00992961">
        <w:rPr>
          <w:rFonts w:eastAsia="Calibri"/>
          <w:u w:val="single"/>
        </w:rPr>
        <w:t>today</w:t>
      </w:r>
      <w:r w:rsidRPr="00992961">
        <w:rPr>
          <w:rFonts w:eastAsia="Calibri"/>
          <w:sz w:val="16"/>
        </w:rPr>
        <w:t xml:space="preserve">, </w:t>
      </w:r>
      <w:r w:rsidRPr="00992961">
        <w:rPr>
          <w:rFonts w:eastAsia="Calibri"/>
          <w:b/>
          <w:iCs/>
          <w:u w:val="single"/>
          <w:bdr w:val="single" w:sz="8" w:space="0" w:color="auto"/>
        </w:rPr>
        <w:t>residential property</w:t>
      </w:r>
      <w:r w:rsidRPr="00992961">
        <w:rPr>
          <w:rFonts w:eastAsia="Calibri"/>
          <w:sz w:val="16"/>
        </w:rPr>
        <w:t xml:space="preserve"> </w:t>
      </w:r>
      <w:r w:rsidRPr="00992961">
        <w:rPr>
          <w:rFonts w:eastAsia="Calibri"/>
          <w:u w:val="single"/>
        </w:rPr>
        <w:t xml:space="preserve">and funded retirement accounts represent </w:t>
      </w:r>
      <w:proofErr w:type="gramStart"/>
      <w:r w:rsidRPr="00992961">
        <w:rPr>
          <w:rFonts w:eastAsia="Calibri"/>
          <w:u w:val="single"/>
        </w:rPr>
        <w:t>the</w:t>
      </w:r>
      <w:r w:rsidRPr="00992961">
        <w:rPr>
          <w:rFonts w:eastAsia="Calibri"/>
          <w:sz w:val="16"/>
        </w:rPr>
        <w:t xml:space="preserve"> </w:t>
      </w:r>
      <w:r w:rsidRPr="00992961">
        <w:rPr>
          <w:rFonts w:eastAsia="Calibri"/>
          <w:b/>
          <w:iCs/>
          <w:u w:val="single"/>
          <w:bdr w:val="single" w:sz="8" w:space="0" w:color="auto"/>
        </w:rPr>
        <w:t>majority</w:t>
      </w:r>
      <w:r w:rsidRPr="00992961">
        <w:rPr>
          <w:rFonts w:eastAsia="Calibri"/>
          <w:sz w:val="16"/>
        </w:rPr>
        <w:t xml:space="preserve"> </w:t>
      </w:r>
      <w:r w:rsidRPr="00992961">
        <w:rPr>
          <w:rFonts w:eastAsia="Calibri"/>
          <w:u w:val="single"/>
        </w:rPr>
        <w:t>of</w:t>
      </w:r>
      <w:proofErr w:type="gramEnd"/>
      <w:r w:rsidRPr="00992961">
        <w:rPr>
          <w:rFonts w:eastAsia="Calibri"/>
          <w:u w:val="single"/>
        </w:rPr>
        <w:t xml:space="preserve"> private assets</w:t>
      </w:r>
      <w:r w:rsidRPr="00992961">
        <w:rPr>
          <w:rFonts w:eastAsia="Calibri"/>
          <w:sz w:val="16"/>
        </w:rPr>
        <w:t xml:space="preserve">. That </w:t>
      </w:r>
      <w:r w:rsidRPr="00992961">
        <w:rPr>
          <w:rFonts w:eastAsia="Calibri"/>
          <w:u w:val="single"/>
        </w:rPr>
        <w:t>shift parallels</w:t>
      </w:r>
      <w:r w:rsidRPr="00992961">
        <w:rPr>
          <w:rFonts w:eastAsia="Calibri"/>
          <w:sz w:val="16"/>
        </w:rPr>
        <w:t xml:space="preserve"> </w:t>
      </w:r>
      <w:r w:rsidRPr="00992961">
        <w:rPr>
          <w:rFonts w:eastAsia="Calibri"/>
          <w:b/>
          <w:iCs/>
          <w:u w:val="single"/>
          <w:bdr w:val="single" w:sz="8" w:space="0" w:color="auto"/>
        </w:rPr>
        <w:t>mass homeownership</w:t>
      </w:r>
      <w:r w:rsidRPr="00992961">
        <w:rPr>
          <w:rFonts w:eastAsia="Calibri"/>
          <w:sz w:val="16"/>
        </w:rPr>
        <w:t xml:space="preserve">: in most Western countries, </w:t>
      </w:r>
      <w:r w:rsidRPr="00992961">
        <w:rPr>
          <w:rFonts w:eastAsia="Calibri"/>
          <w:b/>
          <w:iCs/>
          <w:u w:val="single"/>
          <w:bdr w:val="single" w:sz="8" w:space="0" w:color="auto"/>
        </w:rPr>
        <w:t xml:space="preserve">60 to </w:t>
      </w:r>
      <w:r w:rsidRPr="00992961">
        <w:rPr>
          <w:rFonts w:eastAsia="Calibri"/>
          <w:b/>
          <w:iCs/>
          <w:highlight w:val="cyan"/>
          <w:u w:val="single"/>
          <w:bdr w:val="single" w:sz="8" w:space="0" w:color="auto"/>
        </w:rPr>
        <w:t>70 percent</w:t>
      </w:r>
      <w:r w:rsidRPr="00992961">
        <w:rPr>
          <w:rFonts w:eastAsia="Calibri"/>
          <w:sz w:val="16"/>
        </w:rPr>
        <w:t xml:space="preserve"> </w:t>
      </w:r>
      <w:r w:rsidRPr="00992961">
        <w:rPr>
          <w:rFonts w:eastAsia="Calibri"/>
          <w:u w:val="single"/>
        </w:rPr>
        <w:t xml:space="preserve">of households now </w:t>
      </w:r>
      <w:r w:rsidRPr="00992961">
        <w:rPr>
          <w:rFonts w:eastAsia="Calibri"/>
          <w:highlight w:val="cyan"/>
          <w:u w:val="single"/>
        </w:rPr>
        <w:t>own the roof over their heads</w:t>
      </w:r>
      <w:r w:rsidRPr="00992961">
        <w:rPr>
          <w:rFonts w:eastAsia="Calibri"/>
          <w:sz w:val="16"/>
        </w:rPr>
        <w:t xml:space="preserve">—an equity </w:t>
      </w:r>
      <w:proofErr w:type="gramStart"/>
      <w:r w:rsidRPr="00992961">
        <w:rPr>
          <w:rFonts w:eastAsia="Calibri"/>
          <w:sz w:val="16"/>
        </w:rPr>
        <w:t>stake</w:t>
      </w:r>
      <w:proofErr w:type="gramEnd"/>
      <w:r w:rsidRPr="00992961">
        <w:rPr>
          <w:rFonts w:eastAsia="Calibri"/>
          <w:sz w:val="16"/>
        </w:rPr>
        <w:t xml:space="preserve"> unavailable to their great-grandparents. Most </w:t>
      </w:r>
      <w:r w:rsidRPr="00992961">
        <w:rPr>
          <w:rFonts w:eastAsia="Calibri"/>
          <w:b/>
          <w:iCs/>
          <w:highlight w:val="cyan"/>
          <w:u w:val="single"/>
          <w:bdr w:val="single" w:sz="8" w:space="0" w:color="auto"/>
        </w:rPr>
        <w:t>workers</w:t>
      </w:r>
      <w:r w:rsidRPr="00992961">
        <w:rPr>
          <w:rFonts w:eastAsia="Calibri"/>
          <w:sz w:val="16"/>
        </w:rPr>
        <w:t xml:space="preserve"> </w:t>
      </w:r>
      <w:r w:rsidRPr="00992961">
        <w:rPr>
          <w:rFonts w:eastAsia="Calibri"/>
          <w:highlight w:val="cyan"/>
          <w:u w:val="single"/>
        </w:rPr>
        <w:t>hold pension claims</w:t>
      </w:r>
      <w:r w:rsidRPr="00992961">
        <w:rPr>
          <w:rFonts w:eastAsia="Calibri"/>
          <w:u w:val="single"/>
        </w:rPr>
        <w:t xml:space="preserve"> in mutual funds or index funds</w:t>
      </w:r>
      <w:r w:rsidRPr="00992961">
        <w:rPr>
          <w:rFonts w:eastAsia="Calibri"/>
          <w:sz w:val="16"/>
        </w:rPr>
        <w:t>, granting them the high returns of stock markets at low risk—</w:t>
      </w:r>
      <w:r w:rsidRPr="00992961">
        <w:rPr>
          <w:rFonts w:eastAsia="Calibri"/>
          <w:u w:val="single"/>
        </w:rPr>
        <w:t>what amounts to</w:t>
      </w:r>
      <w:r w:rsidRPr="00992961">
        <w:rPr>
          <w:rFonts w:eastAsia="Calibri"/>
          <w:sz w:val="16"/>
        </w:rPr>
        <w:t xml:space="preserve"> </w:t>
      </w:r>
      <w:r w:rsidRPr="00992961">
        <w:rPr>
          <w:rFonts w:eastAsia="Calibri"/>
          <w:b/>
          <w:iCs/>
          <w:u w:val="single"/>
          <w:bdr w:val="single" w:sz="8" w:space="0" w:color="auto"/>
        </w:rPr>
        <w:t>financial democratization.</w:t>
      </w:r>
    </w:p>
    <w:p w14:paraId="72150B21" w14:textId="77777777" w:rsidR="00992961" w:rsidRPr="00992961" w:rsidRDefault="00992961" w:rsidP="00992961">
      <w:pPr>
        <w:rPr>
          <w:rFonts w:eastAsia="Calibri"/>
          <w:sz w:val="16"/>
        </w:rPr>
      </w:pPr>
      <w:r w:rsidRPr="00992961">
        <w:rPr>
          <w:rFonts w:eastAsia="Calibri"/>
          <w:sz w:val="16"/>
        </w:rPr>
        <w:t xml:space="preserve">Second, </w:t>
      </w:r>
      <w:r w:rsidRPr="00992961">
        <w:rPr>
          <w:rFonts w:eastAsia="Calibri"/>
          <w:b/>
          <w:iCs/>
          <w:highlight w:val="cyan"/>
          <w:u w:val="single"/>
          <w:bdr w:val="single" w:sz="8" w:space="0" w:color="auto"/>
        </w:rPr>
        <w:t>wealth concentration</w:t>
      </w:r>
      <w:r w:rsidRPr="00992961">
        <w:rPr>
          <w:rFonts w:eastAsia="Calibri"/>
          <w:sz w:val="16"/>
        </w:rPr>
        <w:t xml:space="preserve"> </w:t>
      </w:r>
      <w:r w:rsidRPr="00992961">
        <w:rPr>
          <w:rFonts w:eastAsia="Calibri"/>
          <w:u w:val="single"/>
        </w:rPr>
        <w:t xml:space="preserve">has </w:t>
      </w:r>
      <w:r w:rsidRPr="00992961">
        <w:rPr>
          <w:rFonts w:eastAsia="Calibri"/>
          <w:highlight w:val="cyan"/>
          <w:u w:val="single"/>
        </w:rPr>
        <w:t>fallen</w:t>
      </w:r>
      <w:r w:rsidRPr="00992961">
        <w:rPr>
          <w:rFonts w:eastAsia="Calibri"/>
          <w:sz w:val="16"/>
        </w:rPr>
        <w:t>—not risen—</w:t>
      </w:r>
      <w:r w:rsidRPr="00992961">
        <w:rPr>
          <w:rFonts w:eastAsia="Calibri"/>
          <w:u w:val="single"/>
        </w:rPr>
        <w:t>over the past century. In Europe, the top one percent now owns barely a</w:t>
      </w:r>
      <w:r w:rsidRPr="00992961">
        <w:rPr>
          <w:rFonts w:eastAsia="Calibri"/>
          <w:sz w:val="16"/>
        </w:rPr>
        <w:t xml:space="preserve"> </w:t>
      </w:r>
      <w:r w:rsidRPr="00992961">
        <w:rPr>
          <w:rFonts w:eastAsia="Calibri"/>
          <w:b/>
          <w:iCs/>
          <w:u w:val="single"/>
          <w:bdr w:val="single" w:sz="8" w:space="0" w:color="auto"/>
        </w:rPr>
        <w:t>third</w:t>
      </w:r>
      <w:r w:rsidRPr="00992961">
        <w:rPr>
          <w:rFonts w:eastAsia="Calibri"/>
          <w:sz w:val="16"/>
        </w:rPr>
        <w:t xml:space="preserve"> </w:t>
      </w:r>
      <w:r w:rsidRPr="00992961">
        <w:rPr>
          <w:rFonts w:eastAsia="Calibri"/>
          <w:u w:val="single"/>
        </w:rPr>
        <w:t xml:space="preserve">of the share it held in </w:t>
      </w:r>
      <w:r w:rsidRPr="00992961">
        <w:rPr>
          <w:rFonts w:eastAsia="Calibri"/>
          <w:b/>
          <w:iCs/>
          <w:u w:val="single"/>
          <w:bdr w:val="single" w:sz="8" w:space="0" w:color="auto"/>
        </w:rPr>
        <w:t>1910</w:t>
      </w:r>
      <w:r w:rsidRPr="00992961">
        <w:rPr>
          <w:rFonts w:eastAsia="Calibri"/>
          <w:sz w:val="16"/>
        </w:rPr>
        <w:t xml:space="preserve">, that is, right before the beginning of the transformative era of world wars, democratization, and the growth of governmental capacity, and </w:t>
      </w:r>
      <w:r w:rsidRPr="00992961">
        <w:rPr>
          <w:rFonts w:eastAsia="Calibri"/>
          <w:u w:val="single"/>
        </w:rPr>
        <w:t>since the 19</w:t>
      </w:r>
      <w:r w:rsidRPr="00992961">
        <w:rPr>
          <w:rFonts w:eastAsia="Calibri"/>
          <w:b/>
          <w:iCs/>
          <w:u w:val="single"/>
          <w:bdr w:val="single" w:sz="8" w:space="0" w:color="auto"/>
        </w:rPr>
        <w:t>70s</w:t>
      </w:r>
      <w:r w:rsidRPr="00992961">
        <w:rPr>
          <w:rFonts w:eastAsia="Calibri"/>
          <w:u w:val="single"/>
        </w:rPr>
        <w:t xml:space="preserve"> that share has been</w:t>
      </w:r>
      <w:r w:rsidRPr="00992961">
        <w:rPr>
          <w:rFonts w:eastAsia="Calibri"/>
          <w:sz w:val="16"/>
        </w:rPr>
        <w:t xml:space="preserve"> </w:t>
      </w:r>
      <w:r w:rsidRPr="00992961">
        <w:rPr>
          <w:rFonts w:eastAsia="Calibri"/>
          <w:b/>
          <w:iCs/>
          <w:u w:val="single"/>
          <w:bdr w:val="single" w:sz="8" w:space="0" w:color="auto"/>
        </w:rPr>
        <w:t>essentially flat</w:t>
      </w:r>
      <w:r w:rsidRPr="00992961">
        <w:rPr>
          <w:rFonts w:eastAsia="Calibri"/>
          <w:sz w:val="16"/>
        </w:rPr>
        <w:t xml:space="preserve">, </w:t>
      </w:r>
      <w:r w:rsidRPr="00992961">
        <w:rPr>
          <w:rFonts w:eastAsia="Calibri"/>
          <w:u w:val="single"/>
        </w:rPr>
        <w:t>even as real wealth</w:t>
      </w:r>
      <w:r w:rsidRPr="00992961">
        <w:rPr>
          <w:rFonts w:eastAsia="Calibri"/>
          <w:sz w:val="16"/>
        </w:rPr>
        <w:t>—that is, wealth adjusted for inflation—</w:t>
      </w:r>
      <w:r w:rsidRPr="00992961">
        <w:rPr>
          <w:rFonts w:eastAsia="Calibri"/>
          <w:u w:val="single"/>
        </w:rPr>
        <w:t>has</w:t>
      </w:r>
      <w:r w:rsidRPr="00992961">
        <w:rPr>
          <w:rFonts w:eastAsia="Calibri"/>
          <w:sz w:val="16"/>
        </w:rPr>
        <w:t xml:space="preserve"> </w:t>
      </w:r>
      <w:r w:rsidRPr="00992961">
        <w:rPr>
          <w:rFonts w:eastAsia="Calibri"/>
          <w:b/>
          <w:iCs/>
          <w:u w:val="single"/>
          <w:bdr w:val="single" w:sz="8" w:space="0" w:color="auto"/>
        </w:rPr>
        <w:t>tripled</w:t>
      </w:r>
      <w:r w:rsidRPr="00992961">
        <w:rPr>
          <w:rFonts w:eastAsia="Calibri"/>
          <w:sz w:val="16"/>
        </w:rPr>
        <w:t xml:space="preserve"> </w:t>
      </w:r>
      <w:r w:rsidRPr="00992961">
        <w:rPr>
          <w:rFonts w:eastAsia="Calibri"/>
          <w:u w:val="single"/>
        </w:rPr>
        <w:t>with rising asset prices</w:t>
      </w:r>
      <w:r w:rsidRPr="00992961">
        <w:rPr>
          <w:rFonts w:eastAsia="Calibri"/>
          <w:sz w:val="16"/>
        </w:rPr>
        <w:t xml:space="preserve">. </w:t>
      </w:r>
      <w:r w:rsidRPr="00992961">
        <w:rPr>
          <w:rFonts w:eastAsia="Calibri"/>
          <w:u w:val="single"/>
        </w:rPr>
        <w:t>The</w:t>
      </w:r>
      <w:r w:rsidRPr="00992961">
        <w:rPr>
          <w:rFonts w:eastAsia="Calibri"/>
          <w:sz w:val="16"/>
        </w:rPr>
        <w:t xml:space="preserve"> </w:t>
      </w:r>
      <w:r w:rsidRPr="00992961">
        <w:rPr>
          <w:rFonts w:eastAsia="Calibri"/>
          <w:b/>
          <w:iCs/>
          <w:u w:val="single"/>
          <w:bdr w:val="single" w:sz="8" w:space="0" w:color="auto"/>
        </w:rPr>
        <w:t>U</w:t>
      </w:r>
      <w:r w:rsidRPr="00992961">
        <w:rPr>
          <w:rFonts w:eastAsia="Calibri"/>
          <w:u w:val="single"/>
        </w:rPr>
        <w:t>nited</w:t>
      </w:r>
      <w:r w:rsidRPr="00992961">
        <w:rPr>
          <w:rFonts w:eastAsia="Calibri"/>
          <w:sz w:val="16"/>
        </w:rPr>
        <w:t xml:space="preserve"> </w:t>
      </w:r>
      <w:r w:rsidRPr="00992961">
        <w:rPr>
          <w:rFonts w:eastAsia="Calibri"/>
          <w:b/>
          <w:iCs/>
          <w:u w:val="single"/>
          <w:bdr w:val="single" w:sz="8" w:space="0" w:color="auto"/>
        </w:rPr>
        <w:t>S</w:t>
      </w:r>
      <w:r w:rsidRPr="00992961">
        <w:rPr>
          <w:rFonts w:eastAsia="Calibri"/>
          <w:u w:val="single"/>
        </w:rPr>
        <w:t>tates</w:t>
      </w:r>
      <w:r w:rsidRPr="00992961">
        <w:rPr>
          <w:rFonts w:eastAsia="Calibri"/>
          <w:sz w:val="16"/>
        </w:rPr>
        <w:t xml:space="preserve"> </w:t>
      </w:r>
      <w:r w:rsidRPr="00992961">
        <w:rPr>
          <w:rFonts w:eastAsia="Calibri"/>
          <w:u w:val="single"/>
        </w:rPr>
        <w:t xml:space="preserve">shows a </w:t>
      </w:r>
      <w:r w:rsidRPr="00992961">
        <w:rPr>
          <w:rFonts w:eastAsia="Calibri"/>
          <w:b/>
          <w:iCs/>
          <w:u w:val="single"/>
          <w:bdr w:val="single" w:sz="8" w:space="0" w:color="auto"/>
        </w:rPr>
        <w:t>clearer uptick</w:t>
      </w:r>
      <w:r w:rsidRPr="00992961">
        <w:rPr>
          <w:rFonts w:eastAsia="Calibri"/>
          <w:sz w:val="16"/>
        </w:rPr>
        <w:t xml:space="preserve"> beginning in the 1970s, </w:t>
      </w:r>
      <w:r w:rsidRPr="00992961">
        <w:rPr>
          <w:rFonts w:eastAsia="Calibri"/>
          <w:u w:val="single"/>
        </w:rPr>
        <w:t>most visible among the</w:t>
      </w:r>
      <w:r w:rsidRPr="00992961">
        <w:rPr>
          <w:rFonts w:eastAsia="Calibri"/>
          <w:sz w:val="16"/>
        </w:rPr>
        <w:t xml:space="preserve"> </w:t>
      </w:r>
      <w:r w:rsidRPr="00992961">
        <w:rPr>
          <w:rFonts w:eastAsia="Calibri"/>
          <w:b/>
          <w:iCs/>
          <w:u w:val="single"/>
          <w:bdr w:val="single" w:sz="8" w:space="0" w:color="auto"/>
        </w:rPr>
        <w:t>spectacular fortunes</w:t>
      </w:r>
      <w:r w:rsidRPr="00992961">
        <w:rPr>
          <w:rFonts w:eastAsia="Calibri"/>
          <w:sz w:val="16"/>
        </w:rPr>
        <w:t xml:space="preserve"> </w:t>
      </w:r>
      <w:r w:rsidRPr="00992961">
        <w:rPr>
          <w:rFonts w:eastAsia="Calibri"/>
          <w:u w:val="single"/>
        </w:rPr>
        <w:t>of tech and finance titans</w:t>
      </w:r>
      <w:r w:rsidRPr="00992961">
        <w:rPr>
          <w:rFonts w:eastAsia="Calibri"/>
          <w:sz w:val="16"/>
        </w:rPr>
        <w:t xml:space="preserve">, whose gains have outpaced even the impressive wealth growth of the middle class. </w:t>
      </w:r>
      <w:r w:rsidRPr="00992961">
        <w:rPr>
          <w:rFonts w:eastAsia="Calibri"/>
          <w:u w:val="single"/>
        </w:rPr>
        <w:t xml:space="preserve">Yet U.S. </w:t>
      </w:r>
      <w:r w:rsidRPr="00992961">
        <w:rPr>
          <w:rFonts w:eastAsia="Calibri"/>
          <w:highlight w:val="cyan"/>
          <w:u w:val="single"/>
        </w:rPr>
        <w:t>concentration remains closer to</w:t>
      </w:r>
      <w:r w:rsidRPr="00992961">
        <w:rPr>
          <w:rFonts w:eastAsia="Calibri"/>
          <w:u w:val="single"/>
        </w:rPr>
        <w:t xml:space="preserve"> its</w:t>
      </w:r>
      <w:r w:rsidRPr="00992961">
        <w:rPr>
          <w:rFonts w:eastAsia="Calibri"/>
          <w:sz w:val="16"/>
        </w:rPr>
        <w:t xml:space="preserve"> </w:t>
      </w:r>
      <w:r w:rsidRPr="00992961">
        <w:rPr>
          <w:rFonts w:eastAsia="Calibri"/>
          <w:b/>
          <w:iCs/>
          <w:u w:val="single"/>
          <w:bdr w:val="single" w:sz="8" w:space="0" w:color="auto"/>
        </w:rPr>
        <w:t>19</w:t>
      </w:r>
      <w:r w:rsidRPr="00992961">
        <w:rPr>
          <w:rFonts w:eastAsia="Calibri"/>
          <w:b/>
          <w:iCs/>
          <w:highlight w:val="cyan"/>
          <w:u w:val="single"/>
          <w:bdr w:val="single" w:sz="8" w:space="0" w:color="auto"/>
        </w:rPr>
        <w:t>60</w:t>
      </w:r>
      <w:r w:rsidRPr="00992961">
        <w:rPr>
          <w:rFonts w:eastAsia="Calibri"/>
          <w:b/>
          <w:iCs/>
          <w:u w:val="single"/>
          <w:bdr w:val="single" w:sz="8" w:space="0" w:color="auto"/>
        </w:rPr>
        <w:t xml:space="preserve"> level</w:t>
      </w:r>
      <w:r w:rsidRPr="00992961">
        <w:rPr>
          <w:rFonts w:eastAsia="Calibri"/>
          <w:sz w:val="16"/>
        </w:rPr>
        <w:t xml:space="preserve"> </w:t>
      </w:r>
      <w:r w:rsidRPr="00992961">
        <w:rPr>
          <w:rFonts w:eastAsia="Calibri"/>
          <w:highlight w:val="cyan"/>
          <w:u w:val="single"/>
        </w:rPr>
        <w:t>than to</w:t>
      </w:r>
      <w:r w:rsidRPr="00992961">
        <w:rPr>
          <w:rFonts w:eastAsia="Calibri"/>
          <w:u w:val="single"/>
        </w:rPr>
        <w:t xml:space="preserve"> its </w:t>
      </w:r>
      <w:r w:rsidRPr="00992961">
        <w:rPr>
          <w:rFonts w:eastAsia="Calibri"/>
          <w:b/>
          <w:iCs/>
          <w:highlight w:val="cyan"/>
          <w:u w:val="single"/>
          <w:bdr w:val="single" w:sz="8" w:space="0" w:color="auto"/>
        </w:rPr>
        <w:t>pre-1914</w:t>
      </w:r>
      <w:r w:rsidRPr="00992961">
        <w:rPr>
          <w:rFonts w:eastAsia="Calibri"/>
          <w:u w:val="single"/>
        </w:rPr>
        <w:t xml:space="preserve"> peak. The</w:t>
      </w:r>
      <w:r w:rsidRPr="00992961">
        <w:rPr>
          <w:rFonts w:eastAsia="Calibri"/>
          <w:sz w:val="16"/>
        </w:rPr>
        <w:t xml:space="preserve"> </w:t>
      </w:r>
      <w:r w:rsidRPr="00992961">
        <w:rPr>
          <w:rFonts w:eastAsia="Calibri"/>
          <w:b/>
          <w:iCs/>
          <w:u w:val="single"/>
          <w:bdr w:val="single" w:sz="8" w:space="0" w:color="auto"/>
        </w:rPr>
        <w:t>dominant quantitative fact</w:t>
      </w:r>
      <w:r w:rsidRPr="00992961">
        <w:rPr>
          <w:rFonts w:eastAsia="Calibri"/>
          <w:sz w:val="16"/>
        </w:rPr>
        <w:t xml:space="preserve"> of the century, therefore, </w:t>
      </w:r>
      <w:r w:rsidRPr="00992961">
        <w:rPr>
          <w:rFonts w:eastAsia="Calibri"/>
          <w:u w:val="single"/>
        </w:rPr>
        <w:t xml:space="preserve">is not a new Gilded Age but a </w:t>
      </w:r>
      <w:r w:rsidRPr="00992961">
        <w:rPr>
          <w:rFonts w:eastAsia="Calibri"/>
          <w:b/>
          <w:iCs/>
          <w:u w:val="single"/>
          <w:bdr w:val="single" w:sz="8" w:space="0" w:color="auto"/>
        </w:rPr>
        <w:t>dramatic wealth equalization</w:t>
      </w:r>
      <w:r w:rsidRPr="00992961">
        <w:rPr>
          <w:rFonts w:eastAsia="Calibri"/>
          <w:sz w:val="16"/>
        </w:rPr>
        <w:t xml:space="preserve"> </w:t>
      </w:r>
      <w:r w:rsidRPr="00992961">
        <w:rPr>
          <w:rFonts w:eastAsia="Calibri"/>
          <w:u w:val="single"/>
        </w:rPr>
        <w:t>propelled by mass asset ownership</w:t>
      </w:r>
      <w:r w:rsidRPr="00992961">
        <w:rPr>
          <w:rFonts w:eastAsia="Calibri"/>
          <w:sz w:val="16"/>
        </w:rPr>
        <w:t>.</w:t>
      </w:r>
    </w:p>
    <w:p w14:paraId="2C58EB1F" w14:textId="77777777" w:rsidR="00992961" w:rsidRPr="00992961" w:rsidRDefault="00992961" w:rsidP="00992961">
      <w:pPr>
        <w:rPr>
          <w:rFonts w:eastAsia="Calibri"/>
          <w:sz w:val="16"/>
        </w:rPr>
      </w:pPr>
      <w:r w:rsidRPr="00992961">
        <w:rPr>
          <w:rFonts w:eastAsia="Calibri"/>
          <w:sz w:val="16"/>
        </w:rPr>
        <w:t xml:space="preserve">Third, </w:t>
      </w:r>
      <w:r w:rsidRPr="00992961">
        <w:rPr>
          <w:rFonts w:eastAsia="Calibri"/>
          <w:u w:val="single"/>
        </w:rPr>
        <w:t xml:space="preserve">the fact that </w:t>
      </w:r>
      <w:r w:rsidRPr="00992961">
        <w:rPr>
          <w:rFonts w:eastAsia="Calibri"/>
          <w:highlight w:val="cyan"/>
          <w:u w:val="single"/>
        </w:rPr>
        <w:t>people move through</w:t>
      </w:r>
      <w:r w:rsidRPr="00992961">
        <w:rPr>
          <w:rFonts w:eastAsia="Calibri"/>
          <w:u w:val="single"/>
        </w:rPr>
        <w:t xml:space="preserve"> different </w:t>
      </w:r>
      <w:r w:rsidRPr="00992961">
        <w:rPr>
          <w:rFonts w:eastAsia="Calibri"/>
          <w:highlight w:val="cyan"/>
          <w:u w:val="single"/>
        </w:rPr>
        <w:t>income brackets</w:t>
      </w:r>
      <w:r w:rsidRPr="00992961">
        <w:rPr>
          <w:rFonts w:eastAsia="Calibri"/>
          <w:sz w:val="16"/>
        </w:rPr>
        <w:t xml:space="preserve"> over the course of their lives </w:t>
      </w:r>
      <w:r w:rsidRPr="00992961">
        <w:rPr>
          <w:rFonts w:eastAsia="Calibri"/>
          <w:u w:val="single"/>
        </w:rPr>
        <w:t>should</w:t>
      </w:r>
      <w:r w:rsidRPr="00992961">
        <w:rPr>
          <w:rFonts w:eastAsia="Calibri"/>
          <w:sz w:val="16"/>
        </w:rPr>
        <w:t xml:space="preserve"> </w:t>
      </w:r>
      <w:r w:rsidRPr="00992961">
        <w:rPr>
          <w:rFonts w:eastAsia="Calibri"/>
          <w:b/>
          <w:iCs/>
          <w:u w:val="single"/>
          <w:bdr w:val="single" w:sz="8" w:space="0" w:color="auto"/>
        </w:rPr>
        <w:t>temper</w:t>
      </w:r>
      <w:r w:rsidRPr="00992961">
        <w:rPr>
          <w:rFonts w:eastAsia="Calibri"/>
          <w:sz w:val="16"/>
        </w:rPr>
        <w:t xml:space="preserve"> </w:t>
      </w:r>
      <w:r w:rsidRPr="00992961">
        <w:rPr>
          <w:rFonts w:eastAsia="Calibri"/>
          <w:u w:val="single"/>
        </w:rPr>
        <w:t>typical measures of inequality</w:t>
      </w:r>
      <w:r w:rsidRPr="00992961">
        <w:rPr>
          <w:rFonts w:eastAsia="Calibri"/>
          <w:sz w:val="16"/>
        </w:rPr>
        <w:t xml:space="preserve">. </w:t>
      </w:r>
      <w:r w:rsidRPr="00992961">
        <w:rPr>
          <w:rFonts w:eastAsia="Calibri"/>
          <w:u w:val="single"/>
        </w:rPr>
        <w:t>So</w:t>
      </w:r>
      <w:r w:rsidRPr="00992961">
        <w:rPr>
          <w:rFonts w:eastAsia="Calibri"/>
          <w:sz w:val="16"/>
        </w:rPr>
        <w:t xml:space="preserve">, too, </w:t>
      </w:r>
      <w:r w:rsidRPr="00992961">
        <w:rPr>
          <w:rFonts w:eastAsia="Calibri"/>
          <w:u w:val="single"/>
        </w:rPr>
        <w:t>should the effects of</w:t>
      </w:r>
      <w:r w:rsidRPr="00992961">
        <w:rPr>
          <w:rFonts w:eastAsia="Calibri"/>
          <w:sz w:val="16"/>
        </w:rPr>
        <w:t xml:space="preserve"> </w:t>
      </w:r>
      <w:r w:rsidRPr="00992961">
        <w:rPr>
          <w:rFonts w:eastAsia="Calibri"/>
          <w:b/>
          <w:iCs/>
          <w:u w:val="single"/>
          <w:bdr w:val="single" w:sz="8" w:space="0" w:color="auto"/>
        </w:rPr>
        <w:t>welfare payments</w:t>
      </w:r>
      <w:r w:rsidRPr="00992961">
        <w:rPr>
          <w:rFonts w:eastAsia="Calibri"/>
          <w:sz w:val="16"/>
        </w:rPr>
        <w:t xml:space="preserve">. </w:t>
      </w:r>
      <w:r w:rsidRPr="00992961">
        <w:rPr>
          <w:rFonts w:eastAsia="Calibri"/>
          <w:b/>
          <w:iCs/>
          <w:highlight w:val="cyan"/>
          <w:u w:val="single"/>
          <w:bdr w:val="single" w:sz="8" w:space="0" w:color="auto"/>
        </w:rPr>
        <w:t xml:space="preserve">Annual </w:t>
      </w:r>
      <w:r w:rsidRPr="00992961">
        <w:rPr>
          <w:rFonts w:eastAsia="Calibri"/>
          <w:b/>
          <w:iCs/>
          <w:u w:val="single"/>
          <w:bdr w:val="single" w:sz="8" w:space="0" w:color="auto"/>
        </w:rPr>
        <w:t>snapshots</w:t>
      </w:r>
      <w:r w:rsidRPr="00992961">
        <w:rPr>
          <w:rFonts w:eastAsia="Calibri"/>
          <w:sz w:val="16"/>
        </w:rPr>
        <w:t xml:space="preserve"> </w:t>
      </w:r>
      <w:r w:rsidRPr="00992961">
        <w:rPr>
          <w:rFonts w:eastAsia="Calibri"/>
          <w:highlight w:val="cyan"/>
          <w:u w:val="single"/>
        </w:rPr>
        <w:t>lump</w:t>
      </w:r>
      <w:r w:rsidRPr="00992961">
        <w:rPr>
          <w:rFonts w:eastAsia="Calibri"/>
          <w:u w:val="single"/>
        </w:rPr>
        <w:t xml:space="preserve"> graduate </w:t>
      </w:r>
      <w:r w:rsidRPr="00992961">
        <w:rPr>
          <w:rFonts w:eastAsia="Calibri"/>
          <w:highlight w:val="cyan"/>
          <w:u w:val="single"/>
        </w:rPr>
        <w:t>students with retirees</w:t>
      </w:r>
      <w:r w:rsidRPr="00992961">
        <w:rPr>
          <w:rFonts w:eastAsia="Calibri"/>
          <w:u w:val="single"/>
        </w:rPr>
        <w:t xml:space="preserve"> living off savings, </w:t>
      </w:r>
      <w:r w:rsidRPr="00992961">
        <w:rPr>
          <w:rFonts w:eastAsia="Calibri"/>
          <w:highlight w:val="cyan"/>
          <w:u w:val="single"/>
        </w:rPr>
        <w:t>making</w:t>
      </w:r>
      <w:r w:rsidRPr="00992961">
        <w:rPr>
          <w:rFonts w:eastAsia="Calibri"/>
          <w:sz w:val="16"/>
        </w:rPr>
        <w:t xml:space="preserve"> </w:t>
      </w:r>
      <w:r w:rsidRPr="00992961">
        <w:rPr>
          <w:rFonts w:eastAsia="Calibri"/>
          <w:b/>
          <w:iCs/>
          <w:u w:val="single"/>
          <w:bdr w:val="single" w:sz="8" w:space="0" w:color="auto"/>
        </w:rPr>
        <w:t>income</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u w:val="single"/>
          <w:bdr w:val="single" w:sz="8" w:space="0" w:color="auto"/>
        </w:rPr>
        <w:t xml:space="preserve">wealth </w:t>
      </w:r>
      <w:r w:rsidRPr="00992961">
        <w:rPr>
          <w:rFonts w:eastAsia="Calibri"/>
          <w:b/>
          <w:iCs/>
          <w:highlight w:val="cyan"/>
          <w:u w:val="single"/>
          <w:bdr w:val="single" w:sz="8" w:space="0" w:color="auto"/>
        </w:rPr>
        <w:t>gaps</w:t>
      </w:r>
      <w:r w:rsidRPr="00992961">
        <w:rPr>
          <w:rFonts w:eastAsia="Calibri"/>
          <w:sz w:val="16"/>
          <w:highlight w:val="cyan"/>
        </w:rPr>
        <w:t xml:space="preserve"> </w:t>
      </w:r>
      <w:r w:rsidRPr="00992961">
        <w:rPr>
          <w:rFonts w:eastAsia="Calibri"/>
          <w:highlight w:val="cyan"/>
          <w:u w:val="single"/>
        </w:rPr>
        <w:t>appear wider</w:t>
      </w:r>
      <w:r w:rsidRPr="00992961">
        <w:rPr>
          <w:rFonts w:eastAsia="Calibri"/>
          <w:u w:val="single"/>
        </w:rPr>
        <w:t xml:space="preserve"> than</w:t>
      </w:r>
      <w:r w:rsidRPr="00992961">
        <w:rPr>
          <w:rFonts w:eastAsia="Calibri"/>
          <w:sz w:val="16"/>
        </w:rPr>
        <w:t xml:space="preserve"> </w:t>
      </w:r>
      <w:r w:rsidRPr="00992961">
        <w:rPr>
          <w:rFonts w:eastAsia="Calibri"/>
          <w:b/>
          <w:iCs/>
          <w:u w:val="single"/>
          <w:bdr w:val="single" w:sz="8" w:space="0" w:color="auto"/>
        </w:rPr>
        <w:t>lifetime consumption gaps</w:t>
      </w:r>
      <w:r w:rsidRPr="00992961">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992961">
        <w:rPr>
          <w:rFonts w:eastAsia="Calibri"/>
          <w:u w:val="single"/>
        </w:rPr>
        <w:t xml:space="preserve">Government </w:t>
      </w:r>
      <w:r w:rsidRPr="00992961">
        <w:rPr>
          <w:rFonts w:eastAsia="Calibri"/>
          <w:highlight w:val="cyan"/>
          <w:u w:val="single"/>
        </w:rPr>
        <w:t>welfare</w:t>
      </w:r>
      <w:r w:rsidRPr="00992961">
        <w:rPr>
          <w:rFonts w:eastAsia="Calibri"/>
          <w:u w:val="single"/>
        </w:rPr>
        <w:t xml:space="preserve"> programs</w:t>
      </w:r>
      <w:r w:rsidRPr="00992961">
        <w:rPr>
          <w:rFonts w:eastAsia="Calibri"/>
          <w:sz w:val="16"/>
        </w:rPr>
        <w:t xml:space="preserve"> further </w:t>
      </w:r>
      <w:r w:rsidRPr="00992961">
        <w:rPr>
          <w:rFonts w:eastAsia="Calibri"/>
          <w:b/>
          <w:iCs/>
          <w:highlight w:val="cyan"/>
          <w:u w:val="single"/>
          <w:bdr w:val="single" w:sz="8" w:space="0" w:color="auto"/>
        </w:rPr>
        <w:t>compress differences</w:t>
      </w:r>
      <w:r w:rsidRPr="00992961">
        <w:rPr>
          <w:rFonts w:eastAsia="Calibri"/>
          <w:sz w:val="16"/>
        </w:rPr>
        <w:t xml:space="preserve">. </w:t>
      </w:r>
      <w:r w:rsidRPr="00992961">
        <w:rPr>
          <w:rFonts w:eastAsia="Calibri"/>
          <w:u w:val="single"/>
        </w:rPr>
        <w:t>In Sweden, when public pension entitlements are capitalized and added to assessments of personal wealth</w:t>
      </w:r>
      <w:r w:rsidRPr="00992961">
        <w:rPr>
          <w:rFonts w:eastAsia="Calibri"/>
          <w:sz w:val="16"/>
        </w:rPr>
        <w:t xml:space="preserve">, </w:t>
      </w:r>
      <w:r w:rsidRPr="00992961">
        <w:rPr>
          <w:rFonts w:eastAsia="Calibri"/>
          <w:u w:val="single"/>
        </w:rPr>
        <w:t>this</w:t>
      </w:r>
      <w:r w:rsidRPr="00992961">
        <w:rPr>
          <w:rFonts w:eastAsia="Calibri"/>
          <w:sz w:val="16"/>
        </w:rPr>
        <w:t xml:space="preserve"> alone </w:t>
      </w:r>
      <w:r w:rsidRPr="00992961">
        <w:rPr>
          <w:rFonts w:eastAsia="Calibri"/>
          <w:b/>
          <w:iCs/>
          <w:u w:val="single"/>
          <w:bdr w:val="single" w:sz="8" w:space="0" w:color="auto"/>
        </w:rPr>
        <w:t>cuts</w:t>
      </w:r>
      <w:r w:rsidRPr="00992961">
        <w:rPr>
          <w:rFonts w:eastAsia="Calibri"/>
          <w:sz w:val="16"/>
        </w:rPr>
        <w:t xml:space="preserve"> the </w:t>
      </w:r>
      <w:r w:rsidRPr="00992961">
        <w:rPr>
          <w:rFonts w:eastAsia="Calibri"/>
          <w:u w:val="single"/>
        </w:rPr>
        <w:t>measured wealth inequality</w:t>
      </w:r>
      <w:r w:rsidRPr="00992961">
        <w:rPr>
          <w:rFonts w:eastAsia="Calibri"/>
          <w:sz w:val="16"/>
        </w:rPr>
        <w:t>—known as the Gini coefficient—</w:t>
      </w:r>
      <w:r w:rsidRPr="00992961">
        <w:rPr>
          <w:rFonts w:eastAsia="Calibri"/>
          <w:u w:val="single"/>
        </w:rPr>
        <w:t>by almost</w:t>
      </w:r>
      <w:r w:rsidRPr="00992961">
        <w:rPr>
          <w:rFonts w:eastAsia="Calibri"/>
          <w:sz w:val="16"/>
        </w:rPr>
        <w:t xml:space="preserve"> </w:t>
      </w:r>
      <w:r w:rsidRPr="00992961">
        <w:rPr>
          <w:rFonts w:eastAsia="Calibri"/>
          <w:b/>
          <w:iCs/>
          <w:u w:val="single"/>
          <w:bdr w:val="single" w:sz="8" w:space="0" w:color="auto"/>
        </w:rPr>
        <w:t>half</w:t>
      </w:r>
      <w:r w:rsidRPr="00992961">
        <w:rPr>
          <w:rFonts w:eastAsia="Calibri"/>
          <w:sz w:val="16"/>
        </w:rPr>
        <w:t xml:space="preserve">. </w:t>
      </w:r>
      <w:r w:rsidRPr="00992961">
        <w:rPr>
          <w:rFonts w:eastAsia="Calibri"/>
          <w:u w:val="single"/>
        </w:rPr>
        <w:t>In the</w:t>
      </w:r>
      <w:r w:rsidRPr="00992961">
        <w:rPr>
          <w:rFonts w:eastAsia="Calibri"/>
          <w:sz w:val="16"/>
        </w:rPr>
        <w:t xml:space="preserve"> </w:t>
      </w:r>
      <w:r w:rsidRPr="00992961">
        <w:rPr>
          <w:rFonts w:eastAsia="Calibri"/>
          <w:b/>
          <w:iCs/>
          <w:u w:val="single"/>
          <w:bdr w:val="single" w:sz="8" w:space="0" w:color="auto"/>
        </w:rPr>
        <w:t>U</w:t>
      </w:r>
      <w:r w:rsidRPr="00992961">
        <w:rPr>
          <w:rFonts w:eastAsia="Calibri"/>
          <w:u w:val="single"/>
        </w:rPr>
        <w:t>nited</w:t>
      </w:r>
      <w:r w:rsidRPr="00992961">
        <w:rPr>
          <w:rFonts w:eastAsia="Calibri"/>
          <w:sz w:val="16"/>
        </w:rPr>
        <w:t xml:space="preserve"> </w:t>
      </w:r>
      <w:r w:rsidRPr="00992961">
        <w:rPr>
          <w:rFonts w:eastAsia="Calibri"/>
          <w:b/>
          <w:iCs/>
          <w:u w:val="single"/>
          <w:bdr w:val="single" w:sz="8" w:space="0" w:color="auto"/>
        </w:rPr>
        <w:t>S</w:t>
      </w:r>
      <w:r w:rsidRPr="00992961">
        <w:rPr>
          <w:rFonts w:eastAsia="Calibri"/>
          <w:u w:val="single"/>
        </w:rPr>
        <w:t>tates</w:t>
      </w:r>
      <w:r w:rsidRPr="00992961">
        <w:rPr>
          <w:rFonts w:eastAsia="Calibri"/>
          <w:sz w:val="16"/>
        </w:rPr>
        <w:t xml:space="preserve">, the </w:t>
      </w:r>
      <w:r w:rsidRPr="00992961">
        <w:rPr>
          <w:rFonts w:eastAsia="Calibri"/>
          <w:u w:val="single"/>
        </w:rPr>
        <w:t>market’s redistributive role is smaller, but when Social Security, Medicare, and employer-provided health insurance are treated as</w:t>
      </w:r>
      <w:r w:rsidRPr="00992961">
        <w:rPr>
          <w:rFonts w:eastAsia="Calibri"/>
          <w:sz w:val="16"/>
        </w:rPr>
        <w:t xml:space="preserve"> </w:t>
      </w:r>
      <w:r w:rsidRPr="00992961">
        <w:rPr>
          <w:rFonts w:eastAsia="Calibri"/>
          <w:b/>
          <w:iCs/>
          <w:u w:val="single"/>
          <w:bdr w:val="single" w:sz="8" w:space="0" w:color="auto"/>
        </w:rPr>
        <w:t>in-kind income</w:t>
      </w:r>
      <w:r w:rsidRPr="00992961">
        <w:rPr>
          <w:rFonts w:eastAsia="Calibri"/>
          <w:sz w:val="16"/>
        </w:rPr>
        <w:t xml:space="preserve">, </w:t>
      </w:r>
      <w:r w:rsidRPr="00992961">
        <w:rPr>
          <w:rFonts w:eastAsia="Calibri"/>
          <w:u w:val="single"/>
        </w:rPr>
        <w:t>median households fare</w:t>
      </w:r>
      <w:r w:rsidRPr="00992961">
        <w:rPr>
          <w:rFonts w:eastAsia="Calibri"/>
          <w:sz w:val="16"/>
        </w:rPr>
        <w:t xml:space="preserve"> </w:t>
      </w:r>
      <w:r w:rsidRPr="00992961">
        <w:rPr>
          <w:rFonts w:eastAsia="Calibri"/>
          <w:b/>
          <w:iCs/>
          <w:u w:val="single"/>
          <w:bdr w:val="single" w:sz="8" w:space="0" w:color="auto"/>
        </w:rPr>
        <w:t>far better</w:t>
      </w:r>
      <w:r w:rsidRPr="00992961">
        <w:rPr>
          <w:rFonts w:eastAsia="Calibri"/>
          <w:sz w:val="16"/>
        </w:rPr>
        <w:t xml:space="preserve"> </w:t>
      </w:r>
      <w:r w:rsidRPr="00992961">
        <w:rPr>
          <w:rFonts w:eastAsia="Calibri"/>
          <w:u w:val="single"/>
        </w:rPr>
        <w:t>than</w:t>
      </w:r>
      <w:r w:rsidRPr="00992961">
        <w:rPr>
          <w:rFonts w:eastAsia="Calibri"/>
          <w:sz w:val="16"/>
        </w:rPr>
        <w:t xml:space="preserve"> </w:t>
      </w:r>
      <w:r w:rsidRPr="00992961">
        <w:rPr>
          <w:rFonts w:eastAsia="Calibri"/>
          <w:b/>
          <w:iCs/>
          <w:u w:val="single"/>
          <w:bdr w:val="single" w:sz="8" w:space="0" w:color="auto"/>
        </w:rPr>
        <w:t>raw wage data</w:t>
      </w:r>
      <w:r w:rsidRPr="00992961">
        <w:rPr>
          <w:rFonts w:eastAsia="Calibri"/>
          <w:sz w:val="16"/>
        </w:rPr>
        <w:t xml:space="preserve"> </w:t>
      </w:r>
      <w:r w:rsidRPr="00992961">
        <w:rPr>
          <w:rFonts w:eastAsia="Calibri"/>
          <w:u w:val="single"/>
        </w:rPr>
        <w:t>suggest</w:t>
      </w:r>
      <w:r w:rsidRPr="00992961">
        <w:rPr>
          <w:rFonts w:eastAsia="Calibri"/>
          <w:sz w:val="16"/>
        </w:rPr>
        <w:t>.</w:t>
      </w:r>
    </w:p>
    <w:p w14:paraId="6A40E118" w14:textId="77777777" w:rsidR="00992961" w:rsidRPr="00992961" w:rsidRDefault="00992961" w:rsidP="00992961">
      <w:pPr>
        <w:rPr>
          <w:rFonts w:eastAsia="Calibri"/>
          <w:sz w:val="16"/>
        </w:rPr>
      </w:pPr>
      <w:r w:rsidRPr="00992961">
        <w:rPr>
          <w:rFonts w:eastAsia="Calibri"/>
          <w:sz w:val="16"/>
        </w:rPr>
        <w:t xml:space="preserve">These facts undermine the image of an inexorably widening chasm between a plutocratic elite and the rest. Yes, </w:t>
      </w:r>
      <w:r w:rsidRPr="00992961">
        <w:rPr>
          <w:rFonts w:eastAsia="Calibri"/>
          <w:b/>
          <w:iCs/>
          <w:u w:val="single"/>
          <w:bdr w:val="single" w:sz="8" w:space="0" w:color="auto"/>
        </w:rPr>
        <w:t xml:space="preserve">superstar </w:t>
      </w:r>
      <w:r w:rsidRPr="00992961">
        <w:rPr>
          <w:rFonts w:eastAsia="Calibri"/>
          <w:b/>
          <w:iCs/>
          <w:highlight w:val="cyan"/>
          <w:u w:val="single"/>
          <w:bdr w:val="single" w:sz="8" w:space="0" w:color="auto"/>
        </w:rPr>
        <w:t>entrepreneur</w:t>
      </w:r>
      <w:r w:rsidRPr="00992961">
        <w:rPr>
          <w:rFonts w:eastAsia="Calibri"/>
          <w:b/>
          <w:iCs/>
          <w:u w:val="single"/>
          <w:bdr w:val="single" w:sz="8" w:space="0" w:color="auto"/>
        </w:rPr>
        <w:t>s</w:t>
      </w:r>
      <w:r w:rsidRPr="00992961">
        <w:rPr>
          <w:rFonts w:eastAsia="Calibri"/>
          <w:sz w:val="16"/>
        </w:rPr>
        <w:t xml:space="preserve"> have </w:t>
      </w:r>
      <w:r w:rsidRPr="00992961">
        <w:rPr>
          <w:rFonts w:eastAsia="Calibri"/>
          <w:u w:val="single"/>
        </w:rPr>
        <w:t xml:space="preserve">amassed </w:t>
      </w:r>
      <w:r w:rsidRPr="00992961">
        <w:rPr>
          <w:rFonts w:eastAsia="Calibri"/>
          <w:highlight w:val="cyan"/>
          <w:u w:val="single"/>
        </w:rPr>
        <w:t>fortunes</w:t>
      </w:r>
      <w:r w:rsidRPr="00992961">
        <w:rPr>
          <w:rFonts w:eastAsia="Calibri"/>
          <w:sz w:val="16"/>
        </w:rPr>
        <w:t xml:space="preserve"> measured in tens of billions. But </w:t>
      </w:r>
      <w:r w:rsidRPr="00992961">
        <w:rPr>
          <w:rFonts w:eastAsia="Calibri"/>
          <w:u w:val="single"/>
        </w:rPr>
        <w:t xml:space="preserve">that outcome </w:t>
      </w:r>
      <w:r w:rsidRPr="00992961">
        <w:rPr>
          <w:rFonts w:eastAsia="Calibri"/>
          <w:highlight w:val="cyan"/>
          <w:u w:val="single"/>
        </w:rPr>
        <w:t>signals</w:t>
      </w:r>
      <w:r w:rsidRPr="00992961">
        <w:rPr>
          <w:rFonts w:eastAsia="Calibri"/>
          <w:sz w:val="16"/>
          <w:highlight w:val="cyan"/>
        </w:rPr>
        <w:t xml:space="preserve"> </w:t>
      </w:r>
      <w:r w:rsidRPr="00992961">
        <w:rPr>
          <w:rFonts w:eastAsia="Calibri"/>
          <w:b/>
          <w:iCs/>
          <w:highlight w:val="cyan"/>
          <w:u w:val="single"/>
          <w:bdr w:val="single" w:sz="8" w:space="0" w:color="auto"/>
        </w:rPr>
        <w:t>success</w:t>
      </w:r>
      <w:r w:rsidRPr="00992961">
        <w:rPr>
          <w:rFonts w:eastAsia="Calibri"/>
          <w:sz w:val="16"/>
        </w:rPr>
        <w:t xml:space="preserve">, </w:t>
      </w:r>
      <w:r w:rsidRPr="00992961">
        <w:rPr>
          <w:rFonts w:eastAsia="Calibri"/>
          <w:b/>
          <w:iCs/>
          <w:u w:val="single"/>
          <w:bdr w:val="single" w:sz="8" w:space="0" w:color="auto"/>
        </w:rPr>
        <w:t>not failure</w:t>
      </w:r>
      <w:r w:rsidRPr="00992961">
        <w:rPr>
          <w:rFonts w:eastAsia="Calibri"/>
          <w:sz w:val="16"/>
        </w:rPr>
        <w:t xml:space="preserve">: </w:t>
      </w:r>
      <w:r w:rsidRPr="00992961">
        <w:rPr>
          <w:rFonts w:eastAsia="Calibri"/>
          <w:u w:val="single"/>
        </w:rPr>
        <w:t xml:space="preserve">they </w:t>
      </w:r>
      <w:r w:rsidRPr="00992961">
        <w:rPr>
          <w:rFonts w:eastAsia="Calibri"/>
          <w:highlight w:val="cyan"/>
          <w:u w:val="single"/>
        </w:rPr>
        <w:t>furnished goods</w:t>
      </w:r>
      <w:r w:rsidRPr="00992961">
        <w:rPr>
          <w:rFonts w:eastAsia="Calibri"/>
          <w:u w:val="single"/>
        </w:rPr>
        <w:t xml:space="preserve"> and services</w:t>
      </w:r>
      <w:r w:rsidRPr="00992961">
        <w:rPr>
          <w:rFonts w:eastAsia="Calibri"/>
          <w:sz w:val="16"/>
        </w:rPr>
        <w:t xml:space="preserve"> that millions freely bought. Their booming </w:t>
      </w:r>
      <w:r w:rsidRPr="00992961">
        <w:rPr>
          <w:rFonts w:eastAsia="Calibri"/>
          <w:b/>
          <w:iCs/>
          <w:u w:val="single"/>
          <w:bdr w:val="single" w:sz="8" w:space="0" w:color="auto"/>
        </w:rPr>
        <w:t>companies</w:t>
      </w:r>
      <w:r w:rsidRPr="00992961">
        <w:rPr>
          <w:rFonts w:eastAsia="Calibri"/>
          <w:sz w:val="16"/>
        </w:rPr>
        <w:t xml:space="preserve"> also </w:t>
      </w:r>
      <w:r w:rsidRPr="00992961">
        <w:rPr>
          <w:rFonts w:eastAsia="Calibri"/>
          <w:highlight w:val="cyan"/>
          <w:u w:val="single"/>
        </w:rPr>
        <w:t>supply jobs</w:t>
      </w:r>
      <w:r w:rsidRPr="00992961">
        <w:rPr>
          <w:rFonts w:eastAsia="Calibri"/>
          <w:sz w:val="16"/>
        </w:rPr>
        <w:t xml:space="preserve">, </w:t>
      </w:r>
      <w:r w:rsidRPr="00992961">
        <w:rPr>
          <w:rFonts w:eastAsia="Calibri"/>
          <w:b/>
          <w:iCs/>
          <w:u w:val="single"/>
          <w:bdr w:val="single" w:sz="8" w:space="0" w:color="auto"/>
        </w:rPr>
        <w:t>higher wage earnings</w:t>
      </w:r>
      <w:r w:rsidRPr="00992961">
        <w:rPr>
          <w:rFonts w:eastAsia="Calibri"/>
          <w:sz w:val="16"/>
        </w:rPr>
        <w:t xml:space="preserve">, </w:t>
      </w:r>
      <w:r w:rsidRPr="00992961">
        <w:rPr>
          <w:rFonts w:eastAsia="Calibri"/>
          <w:highlight w:val="cyan"/>
          <w:u w:val="single"/>
        </w:rPr>
        <w:t>and</w:t>
      </w:r>
      <w:r w:rsidRPr="00992961">
        <w:rPr>
          <w:rFonts w:eastAsia="Calibri"/>
          <w:sz w:val="16"/>
        </w:rPr>
        <w:t xml:space="preserve"> substantial </w:t>
      </w:r>
      <w:r w:rsidRPr="00992961">
        <w:rPr>
          <w:rFonts w:eastAsia="Calibri"/>
          <w:b/>
          <w:iCs/>
          <w:highlight w:val="cyan"/>
          <w:u w:val="single"/>
          <w:bdr w:val="single" w:sz="8" w:space="0" w:color="auto"/>
        </w:rPr>
        <w:t>tax</w:t>
      </w:r>
      <w:r w:rsidRPr="00992961">
        <w:rPr>
          <w:rFonts w:eastAsia="Calibri"/>
          <w:b/>
          <w:iCs/>
          <w:u w:val="single"/>
          <w:bdr w:val="single" w:sz="8" w:space="0" w:color="auto"/>
        </w:rPr>
        <w:t xml:space="preserve"> revenue</w:t>
      </w:r>
      <w:r w:rsidRPr="00992961">
        <w:rPr>
          <w:rFonts w:eastAsia="Calibri"/>
          <w:sz w:val="16"/>
        </w:rPr>
        <w:t xml:space="preserve">—directly through profits and payrolls and indirectly by raising the broader tax base. Over the past four decades, </w:t>
      </w:r>
      <w:r w:rsidRPr="00992961">
        <w:rPr>
          <w:rFonts w:eastAsia="Calibri"/>
          <w:b/>
          <w:iCs/>
          <w:highlight w:val="cyan"/>
          <w:u w:val="single"/>
          <w:bdr w:val="single" w:sz="8" w:space="0" w:color="auto"/>
        </w:rPr>
        <w:t>life expectancy</w:t>
      </w:r>
      <w:r w:rsidRPr="00992961">
        <w:rPr>
          <w:rFonts w:eastAsia="Calibri"/>
          <w:sz w:val="16"/>
        </w:rPr>
        <w:t xml:space="preserve"> </w:t>
      </w:r>
      <w:r w:rsidRPr="00992961">
        <w:rPr>
          <w:rFonts w:eastAsia="Calibri"/>
          <w:u w:val="single"/>
        </w:rPr>
        <w:t>in advanced economies</w:t>
      </w:r>
      <w:r w:rsidRPr="00992961">
        <w:rPr>
          <w:rFonts w:eastAsia="Calibri"/>
          <w:sz w:val="16"/>
        </w:rPr>
        <w:t xml:space="preserve"> (including in the United States despite the much-noted increase in “deaths of despair”) </w:t>
      </w:r>
      <w:r w:rsidRPr="00992961">
        <w:rPr>
          <w:rFonts w:eastAsia="Calibri"/>
          <w:highlight w:val="cyan"/>
          <w:u w:val="single"/>
        </w:rPr>
        <w:t>rose</w:t>
      </w:r>
      <w:r w:rsidRPr="00992961">
        <w:rPr>
          <w:rFonts w:eastAsia="Calibri"/>
          <w:sz w:val="16"/>
        </w:rPr>
        <w:t xml:space="preserve"> roughly </w:t>
      </w:r>
      <w:r w:rsidRPr="00992961">
        <w:rPr>
          <w:rFonts w:eastAsia="Calibri"/>
          <w:b/>
          <w:iCs/>
          <w:u w:val="single"/>
          <w:bdr w:val="single" w:sz="8" w:space="0" w:color="auto"/>
        </w:rPr>
        <w:t>six years</w:t>
      </w:r>
      <w:r w:rsidRPr="00992961">
        <w:rPr>
          <w:rFonts w:eastAsia="Calibri"/>
          <w:sz w:val="16"/>
        </w:rPr>
        <w:t xml:space="preserve">, </w:t>
      </w:r>
      <w:r w:rsidRPr="00992961">
        <w:rPr>
          <w:rFonts w:eastAsia="Calibri"/>
          <w:b/>
          <w:iCs/>
          <w:highlight w:val="cyan"/>
          <w:u w:val="single"/>
          <w:bdr w:val="single" w:sz="8" w:space="0" w:color="auto"/>
        </w:rPr>
        <w:t>high school completion</w:t>
      </w:r>
      <w:r w:rsidRPr="00992961">
        <w:rPr>
          <w:rFonts w:eastAsia="Calibri"/>
          <w:sz w:val="16"/>
        </w:rPr>
        <w:t xml:space="preserve"> </w:t>
      </w:r>
      <w:r w:rsidRPr="00992961">
        <w:rPr>
          <w:rFonts w:eastAsia="Calibri"/>
          <w:highlight w:val="cyan"/>
          <w:u w:val="single"/>
        </w:rPr>
        <w:t>became</w:t>
      </w:r>
      <w:r w:rsidRPr="00992961">
        <w:rPr>
          <w:rFonts w:eastAsia="Calibri"/>
          <w:u w:val="single"/>
        </w:rPr>
        <w:t xml:space="preserve"> nearly </w:t>
      </w:r>
      <w:r w:rsidRPr="00992961">
        <w:rPr>
          <w:rFonts w:eastAsia="Calibri"/>
          <w:highlight w:val="cyan"/>
          <w:u w:val="single"/>
        </w:rPr>
        <w:t>universal</w:t>
      </w:r>
      <w:r w:rsidRPr="00992961">
        <w:rPr>
          <w:rFonts w:eastAsia="Calibri"/>
          <w:sz w:val="16"/>
        </w:rPr>
        <w:t xml:space="preserve">, </w:t>
      </w:r>
      <w:r w:rsidRPr="00992961">
        <w:rPr>
          <w:rFonts w:eastAsia="Calibri"/>
          <w:u w:val="single"/>
        </w:rPr>
        <w:t>and</w:t>
      </w:r>
      <w:r w:rsidRPr="00992961">
        <w:rPr>
          <w:rFonts w:eastAsia="Calibri"/>
          <w:sz w:val="16"/>
        </w:rPr>
        <w:t xml:space="preserve"> personal </w:t>
      </w:r>
      <w:r w:rsidRPr="00992961">
        <w:rPr>
          <w:rFonts w:eastAsia="Calibri"/>
          <w:b/>
          <w:iCs/>
          <w:u w:val="single"/>
          <w:bdr w:val="single" w:sz="8" w:space="0" w:color="auto"/>
        </w:rPr>
        <w:t>computers</w:t>
      </w:r>
      <w:r w:rsidRPr="00992961">
        <w:rPr>
          <w:rFonts w:eastAsia="Calibri"/>
          <w:sz w:val="16"/>
        </w:rPr>
        <w:t xml:space="preserve"> once reserved for elites </w:t>
      </w:r>
      <w:r w:rsidRPr="00992961">
        <w:rPr>
          <w:rFonts w:eastAsia="Calibri"/>
          <w:u w:val="single"/>
        </w:rPr>
        <w:t>went mainstream</w:t>
      </w:r>
      <w:r w:rsidRPr="00992961">
        <w:rPr>
          <w:rFonts w:eastAsia="Calibri"/>
          <w:sz w:val="16"/>
        </w:rPr>
        <w:t>.</w:t>
      </w:r>
    </w:p>
    <w:p w14:paraId="560857F1" w14:textId="77777777" w:rsidR="00992961" w:rsidRPr="00992961" w:rsidRDefault="00992961" w:rsidP="00992961">
      <w:pPr>
        <w:rPr>
          <w:rFonts w:eastAsia="Times New Roman"/>
          <w:b/>
          <w:sz w:val="32"/>
          <w:szCs w:val="24"/>
          <w:u w:val="single"/>
        </w:rPr>
      </w:pPr>
      <w:r w:rsidRPr="00992961">
        <w:rPr>
          <w:rFonts w:eastAsia="Calibri"/>
          <w:u w:val="single"/>
        </w:rPr>
        <w:t>Those who</w:t>
      </w:r>
      <w:r w:rsidRPr="00992961">
        <w:rPr>
          <w:rFonts w:eastAsia="Calibri"/>
          <w:sz w:val="16"/>
        </w:rPr>
        <w:t xml:space="preserve"> typically </w:t>
      </w:r>
      <w:r w:rsidRPr="00992961">
        <w:rPr>
          <w:rFonts w:eastAsia="Calibri"/>
          <w:b/>
          <w:iCs/>
          <w:u w:val="single"/>
          <w:bdr w:val="single" w:sz="8" w:space="0" w:color="auto"/>
        </w:rPr>
        <w:t>bemoan</w:t>
      </w:r>
      <w:r w:rsidRPr="00992961">
        <w:rPr>
          <w:rFonts w:eastAsia="Calibri"/>
          <w:sz w:val="16"/>
        </w:rPr>
        <w:t xml:space="preserve"> the </w:t>
      </w:r>
      <w:r w:rsidRPr="00992961">
        <w:rPr>
          <w:rFonts w:eastAsia="Calibri"/>
          <w:u w:val="single"/>
        </w:rPr>
        <w:t>rise of inequality don’t</w:t>
      </w:r>
      <w:r w:rsidRPr="00992961">
        <w:rPr>
          <w:rFonts w:eastAsia="Calibri"/>
          <w:sz w:val="16"/>
        </w:rPr>
        <w:t xml:space="preserve"> correctly </w:t>
      </w:r>
      <w:r w:rsidRPr="00992961">
        <w:rPr>
          <w:rFonts w:eastAsia="Calibri"/>
          <w:u w:val="single"/>
        </w:rPr>
        <w:t>weigh the</w:t>
      </w:r>
      <w:r w:rsidRPr="00992961">
        <w:rPr>
          <w:rFonts w:eastAsia="Calibri"/>
          <w:sz w:val="16"/>
        </w:rPr>
        <w:t xml:space="preserve"> </w:t>
      </w:r>
      <w:r w:rsidRPr="00992961">
        <w:rPr>
          <w:rFonts w:eastAsia="Calibri"/>
          <w:b/>
          <w:iCs/>
          <w:u w:val="single"/>
          <w:bdr w:val="single" w:sz="8" w:space="0" w:color="auto"/>
        </w:rPr>
        <w:t>size</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u w:val="single"/>
          <w:bdr w:val="single" w:sz="8" w:space="0" w:color="auto"/>
        </w:rPr>
        <w:t>division</w:t>
      </w:r>
      <w:r w:rsidRPr="00992961">
        <w:rPr>
          <w:rFonts w:eastAsia="Calibri"/>
          <w:sz w:val="16"/>
        </w:rPr>
        <w:t xml:space="preserve"> </w:t>
      </w:r>
      <w:r w:rsidRPr="00992961">
        <w:rPr>
          <w:rFonts w:eastAsia="Calibri"/>
          <w:u w:val="single"/>
        </w:rPr>
        <w:t>of the pie</w:t>
      </w:r>
      <w:r w:rsidRPr="00992961">
        <w:rPr>
          <w:rFonts w:eastAsia="Calibri"/>
          <w:sz w:val="16"/>
        </w:rPr>
        <w:t xml:space="preserve">. </w:t>
      </w:r>
      <w:r w:rsidRPr="00992961">
        <w:rPr>
          <w:rFonts w:eastAsia="Calibri"/>
          <w:u w:val="single"/>
        </w:rPr>
        <w:t>Rising</w:t>
      </w:r>
      <w:r w:rsidRPr="00992961">
        <w:rPr>
          <w:rFonts w:eastAsia="Calibri"/>
          <w:sz w:val="16"/>
        </w:rPr>
        <w:t xml:space="preserve"> </w:t>
      </w:r>
      <w:r w:rsidRPr="00992961">
        <w:rPr>
          <w:rFonts w:eastAsia="Calibri"/>
          <w:b/>
          <w:iCs/>
          <w:u w:val="single"/>
          <w:bdr w:val="single" w:sz="8" w:space="0" w:color="auto"/>
        </w:rPr>
        <w:t>real incomes</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b/>
          <w:iCs/>
          <w:u w:val="single"/>
          <w:bdr w:val="single" w:sz="8" w:space="0" w:color="auto"/>
        </w:rPr>
        <w:t>higher asset values</w:t>
      </w:r>
      <w:r w:rsidRPr="00992961">
        <w:rPr>
          <w:rFonts w:eastAsia="Calibri"/>
          <w:sz w:val="16"/>
        </w:rPr>
        <w:t xml:space="preserve"> </w:t>
      </w:r>
      <w:r w:rsidRPr="00992961">
        <w:rPr>
          <w:rFonts w:eastAsia="Calibri"/>
          <w:u w:val="single"/>
        </w:rPr>
        <w:t>are</w:t>
      </w:r>
      <w:r w:rsidRPr="00992961">
        <w:rPr>
          <w:rFonts w:eastAsia="Calibri"/>
          <w:sz w:val="16"/>
        </w:rPr>
        <w:t xml:space="preserve"> </w:t>
      </w:r>
      <w:r w:rsidRPr="00992961">
        <w:rPr>
          <w:rFonts w:eastAsia="Calibri"/>
          <w:b/>
          <w:iCs/>
          <w:u w:val="single"/>
          <w:bdr w:val="single" w:sz="8" w:space="0" w:color="auto"/>
        </w:rPr>
        <w:t>preconditions</w:t>
      </w:r>
      <w:r w:rsidRPr="00992961">
        <w:rPr>
          <w:rFonts w:eastAsia="Calibri"/>
          <w:sz w:val="16"/>
        </w:rPr>
        <w:t xml:space="preserve"> </w:t>
      </w:r>
      <w:r w:rsidRPr="00992961">
        <w:rPr>
          <w:rFonts w:eastAsia="Calibri"/>
          <w:u w:val="single"/>
        </w:rPr>
        <w:t>for mass prosperity</w:t>
      </w:r>
      <w:r w:rsidRPr="00992961">
        <w:rPr>
          <w:rFonts w:eastAsia="Calibri"/>
          <w:sz w:val="16"/>
        </w:rPr>
        <w:t xml:space="preserve"> and for a well-funded public sector. </w:t>
      </w:r>
      <w:r w:rsidRPr="00992961">
        <w:rPr>
          <w:rFonts w:eastAsia="Calibri"/>
          <w:u w:val="single"/>
        </w:rPr>
        <w:t>Even advocates of government intervention</w:t>
      </w:r>
      <w:r w:rsidRPr="00992961">
        <w:rPr>
          <w:rFonts w:eastAsia="Calibri"/>
          <w:sz w:val="16"/>
        </w:rPr>
        <w:t xml:space="preserve"> should </w:t>
      </w:r>
      <w:r w:rsidRPr="00992961">
        <w:rPr>
          <w:rFonts w:eastAsia="Calibri"/>
          <w:u w:val="single"/>
        </w:rPr>
        <w:t>champion efficient growth</w:t>
      </w:r>
      <w:r w:rsidRPr="00992961">
        <w:rPr>
          <w:rFonts w:eastAsia="Calibri"/>
          <w:sz w:val="16"/>
        </w:rPr>
        <w:t xml:space="preserve">: </w:t>
      </w:r>
      <w:r w:rsidRPr="00992961">
        <w:rPr>
          <w:rFonts w:eastAsia="Calibri"/>
          <w:u w:val="single"/>
        </w:rPr>
        <w:t>every percentage point of GDP adds</w:t>
      </w:r>
      <w:r w:rsidRPr="00992961">
        <w:rPr>
          <w:rFonts w:eastAsia="Calibri"/>
          <w:sz w:val="16"/>
        </w:rPr>
        <w:t xml:space="preserve"> bill</w:t>
      </w:r>
      <w:r w:rsidRPr="00992961">
        <w:rPr>
          <w:rFonts w:eastAsia="Calibri"/>
          <w:b/>
          <w:iCs/>
          <w:u w:val="single"/>
          <w:bdr w:val="single" w:sz="8" w:space="0" w:color="auto"/>
        </w:rPr>
        <w:t>ions to tax revenue</w:t>
      </w:r>
      <w:r w:rsidRPr="00992961">
        <w:rPr>
          <w:rFonts w:eastAsia="Calibri"/>
          <w:sz w:val="16"/>
        </w:rPr>
        <w:t xml:space="preserve">. </w:t>
      </w:r>
      <w:r w:rsidRPr="00992961">
        <w:rPr>
          <w:rFonts w:eastAsia="Calibri"/>
          <w:u w:val="single"/>
        </w:rPr>
        <w:t>The West’s most durable path to fairness</w:t>
      </w:r>
      <w:r w:rsidRPr="00992961">
        <w:rPr>
          <w:rFonts w:eastAsia="Calibri"/>
          <w:sz w:val="16"/>
        </w:rPr>
        <w:t xml:space="preserve">, then, </w:t>
      </w:r>
      <w:r w:rsidRPr="00992961">
        <w:rPr>
          <w:rFonts w:eastAsia="Calibri"/>
          <w:u w:val="single"/>
        </w:rPr>
        <w:t>is to</w:t>
      </w:r>
      <w:r w:rsidRPr="00992961">
        <w:rPr>
          <w:rFonts w:eastAsia="Calibri"/>
          <w:sz w:val="16"/>
        </w:rPr>
        <w:t xml:space="preserve"> </w:t>
      </w:r>
      <w:r w:rsidRPr="00992961">
        <w:rPr>
          <w:rFonts w:eastAsia="Calibri"/>
          <w:b/>
          <w:iCs/>
          <w:u w:val="single"/>
          <w:bdr w:val="single" w:sz="8" w:space="0" w:color="auto"/>
        </w:rPr>
        <w:t>scale up</w:t>
      </w:r>
      <w:r w:rsidRPr="00992961">
        <w:rPr>
          <w:rFonts w:eastAsia="Calibri"/>
          <w:sz w:val="16"/>
        </w:rPr>
        <w:t xml:space="preserve"> </w:t>
      </w:r>
      <w:r w:rsidRPr="00992961">
        <w:rPr>
          <w:rFonts w:eastAsia="Calibri"/>
          <w:u w:val="single"/>
        </w:rPr>
        <w:t>the channels through which ordinary households acquire assets</w:t>
      </w:r>
      <w:r w:rsidRPr="00992961">
        <w:rPr>
          <w:rFonts w:eastAsia="Calibri"/>
          <w:sz w:val="16"/>
        </w:rPr>
        <w:t>—including affordable housing supply, portable retirement accounts, and low-fee index funds—and to keep markets open so new firms can challenge incumbents.</w:t>
      </w:r>
    </w:p>
    <w:p w14:paraId="1922ACEB"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War---1NC</w:t>
      </w:r>
    </w:p>
    <w:p w14:paraId="62506A38"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Inequality doesn’t cause war.  </w:t>
      </w:r>
    </w:p>
    <w:p w14:paraId="4207BEAF" w14:textId="77777777" w:rsidR="00992961" w:rsidRPr="00992961" w:rsidRDefault="00992961" w:rsidP="00992961">
      <w:pPr>
        <w:rPr>
          <w:rFonts w:eastAsia="Calibri"/>
        </w:rPr>
      </w:pPr>
      <w:r w:rsidRPr="00992961">
        <w:rPr>
          <w:rFonts w:eastAsia="Calibri"/>
          <w:b/>
          <w:bCs/>
          <w:sz w:val="26"/>
        </w:rPr>
        <w:t>Ariely 15</w:t>
      </w:r>
      <w:r w:rsidRPr="00992961">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992961">
        <w:rPr>
          <w:rFonts w:eastAsia="Calibri"/>
          <w:i/>
          <w:iCs/>
        </w:rPr>
        <w:t>Globalizations</w:t>
      </w:r>
      <w:r w:rsidRPr="00992961">
        <w:rPr>
          <w:rFonts w:eastAsia="Calibri"/>
        </w:rPr>
        <w:t>, Volume 13, Issue 4, Pages 377-395, https://doi.org/10.1080/14747731.2015.1111654)</w:t>
      </w:r>
    </w:p>
    <w:p w14:paraId="3E2B1F55" w14:textId="77777777" w:rsidR="00992961" w:rsidRPr="00992961" w:rsidRDefault="00992961" w:rsidP="00992961">
      <w:pPr>
        <w:rPr>
          <w:rFonts w:eastAsia="Calibri"/>
          <w:sz w:val="16"/>
        </w:rPr>
      </w:pPr>
      <w:r w:rsidRPr="00992961">
        <w:rPr>
          <w:rFonts w:eastAsia="Calibri"/>
          <w:sz w:val="16"/>
        </w:rPr>
        <w:t xml:space="preserve">With respect to internal explanations, </w:t>
      </w:r>
      <w:r w:rsidRPr="00992961">
        <w:rPr>
          <w:rFonts w:eastAsia="Calibri"/>
          <w:u w:val="single"/>
        </w:rPr>
        <w:t xml:space="preserve">the </w:t>
      </w:r>
      <w:r w:rsidRPr="00992961">
        <w:rPr>
          <w:rFonts w:eastAsia="Calibri"/>
          <w:highlight w:val="cyan"/>
          <w:u w:val="single"/>
        </w:rPr>
        <w:t>effects of income inequality</w:t>
      </w:r>
      <w:r w:rsidRPr="00992961">
        <w:rPr>
          <w:rFonts w:eastAsia="Calibri"/>
          <w:sz w:val="16"/>
        </w:rPr>
        <w:t xml:space="preserve"> and ethnic diversity </w:t>
      </w:r>
      <w:r w:rsidRPr="00992961">
        <w:rPr>
          <w:rFonts w:eastAsia="Calibri"/>
          <w:u w:val="single"/>
        </w:rPr>
        <w:t xml:space="preserve">are </w:t>
      </w:r>
      <w:r w:rsidRPr="00992961">
        <w:rPr>
          <w:rFonts w:eastAsia="Calibri"/>
          <w:highlight w:val="cyan"/>
          <w:u w:val="single"/>
        </w:rPr>
        <w:t>presented</w:t>
      </w:r>
      <w:r w:rsidRPr="00992961">
        <w:rPr>
          <w:rFonts w:eastAsia="Calibri"/>
          <w:sz w:val="16"/>
        </w:rPr>
        <w:t xml:space="preserve"> in Table 3. </w:t>
      </w:r>
      <w:r w:rsidRPr="00992961">
        <w:rPr>
          <w:rFonts w:eastAsia="Calibri"/>
          <w:u w:val="single"/>
        </w:rPr>
        <w:t>Models</w:t>
      </w:r>
      <w:r w:rsidRPr="00992961">
        <w:rPr>
          <w:rFonts w:eastAsia="Calibri"/>
          <w:sz w:val="16"/>
        </w:rPr>
        <w:t xml:space="preserve"> 3.1 and 3.2 </w:t>
      </w:r>
      <w:r w:rsidRPr="00992961">
        <w:rPr>
          <w:rFonts w:eastAsia="Calibri"/>
          <w:highlight w:val="cyan"/>
          <w:u w:val="single"/>
        </w:rPr>
        <w:t>indicate</w:t>
      </w:r>
      <w:r w:rsidRPr="00992961">
        <w:rPr>
          <w:rFonts w:eastAsia="Calibri"/>
          <w:sz w:val="16"/>
        </w:rPr>
        <w:t xml:space="preserve"> that </w:t>
      </w:r>
      <w:r w:rsidRPr="00992961">
        <w:rPr>
          <w:rFonts w:eastAsia="Calibri"/>
          <w:b/>
          <w:iCs/>
          <w:highlight w:val="cyan"/>
          <w:u w:val="single"/>
          <w:bdr w:val="single" w:sz="8" w:space="0" w:color="auto"/>
        </w:rPr>
        <w:t>neither directly affects chauvinism</w:t>
      </w:r>
      <w:r w:rsidRPr="00992961">
        <w:rPr>
          <w:rFonts w:eastAsia="Calibri"/>
          <w:sz w:val="16"/>
        </w:rPr>
        <w:t xml:space="preserve">. H4 is therefore not supported. The </w:t>
      </w:r>
      <w:r w:rsidRPr="00992961">
        <w:rPr>
          <w:rFonts w:eastAsia="Calibri"/>
          <w:u w:val="single"/>
        </w:rPr>
        <w:t>results suggest</w:t>
      </w:r>
      <w:r w:rsidRPr="00992961">
        <w:rPr>
          <w:rFonts w:eastAsia="Calibri"/>
          <w:sz w:val="16"/>
        </w:rPr>
        <w:t xml:space="preserve">, however, that </w:t>
      </w:r>
      <w:r w:rsidRPr="00992961">
        <w:rPr>
          <w:rFonts w:eastAsia="Calibri"/>
          <w:b/>
          <w:iCs/>
          <w:u w:val="single"/>
          <w:bdr w:val="single" w:sz="8" w:space="0" w:color="auto"/>
        </w:rPr>
        <w:t>both have a negative effect on</w:t>
      </w:r>
      <w:r w:rsidRPr="00992961">
        <w:rPr>
          <w:rFonts w:eastAsia="Calibri"/>
          <w:sz w:val="16"/>
        </w:rPr>
        <w:t xml:space="preserve"> </w:t>
      </w:r>
      <w:proofErr w:type="gramStart"/>
      <w:r w:rsidRPr="00992961">
        <w:rPr>
          <w:rFonts w:eastAsia="Calibri"/>
          <w:sz w:val="16"/>
        </w:rPr>
        <w:t xml:space="preserve">the </w:t>
      </w:r>
      <w:r w:rsidRPr="00992961">
        <w:rPr>
          <w:rFonts w:eastAsia="Calibri"/>
          <w:b/>
          <w:iCs/>
          <w:u w:val="single"/>
          <w:bdr w:val="single" w:sz="8" w:space="0" w:color="auto"/>
        </w:rPr>
        <w:t>national</w:t>
      </w:r>
      <w:proofErr w:type="gramEnd"/>
      <w:r w:rsidRPr="00992961">
        <w:rPr>
          <w:rFonts w:eastAsia="Calibri"/>
          <w:b/>
          <w:iCs/>
          <w:u w:val="single"/>
          <w:bdr w:val="single" w:sz="8" w:space="0" w:color="auto"/>
        </w:rPr>
        <w:t xml:space="preserve">-identification slopes. </w:t>
      </w:r>
      <w:r w:rsidRPr="00992961">
        <w:rPr>
          <w:rFonts w:eastAsia="Calibri"/>
          <w:b/>
          <w:iCs/>
          <w:highlight w:val="cyan"/>
          <w:u w:val="single"/>
          <w:bdr w:val="single" w:sz="8" w:space="0" w:color="auto"/>
        </w:rPr>
        <w:t>Contrary to</w:t>
      </w:r>
      <w:r w:rsidRPr="00992961">
        <w:rPr>
          <w:rFonts w:eastAsia="Calibri"/>
          <w:b/>
          <w:iCs/>
          <w:u w:val="single"/>
          <w:bdr w:val="single" w:sz="8" w:space="0" w:color="auto"/>
        </w:rPr>
        <w:t xml:space="preserve"> our </w:t>
      </w:r>
      <w:r w:rsidRPr="00992961">
        <w:rPr>
          <w:rFonts w:eastAsia="Calibri"/>
          <w:b/>
          <w:iCs/>
          <w:highlight w:val="cyan"/>
          <w:u w:val="single"/>
          <w:bdr w:val="single" w:sz="8" w:space="0" w:color="auto"/>
        </w:rPr>
        <w:t>expectations,</w:t>
      </w:r>
      <w:r w:rsidRPr="00992961">
        <w:rPr>
          <w:rFonts w:eastAsia="Calibri"/>
          <w:sz w:val="16"/>
          <w:highlight w:val="cyan"/>
        </w:rPr>
        <w:t xml:space="preserve"> </w:t>
      </w:r>
      <w:r w:rsidRPr="00992961">
        <w:rPr>
          <w:rFonts w:eastAsia="Calibri"/>
          <w:highlight w:val="cyan"/>
          <w:u w:val="single"/>
        </w:rPr>
        <w:t>countries with higher</w:t>
      </w:r>
      <w:r w:rsidRPr="00992961">
        <w:rPr>
          <w:rFonts w:eastAsia="Calibri"/>
          <w:u w:val="single"/>
        </w:rPr>
        <w:t xml:space="preserve"> levels of </w:t>
      </w:r>
      <w:r w:rsidRPr="00992961">
        <w:rPr>
          <w:rFonts w:eastAsia="Calibri"/>
          <w:highlight w:val="cyan"/>
          <w:u w:val="single"/>
        </w:rPr>
        <w:t>economic</w:t>
      </w:r>
      <w:r w:rsidRPr="00992961">
        <w:rPr>
          <w:rFonts w:eastAsia="Calibri"/>
          <w:u w:val="single"/>
        </w:rPr>
        <w:t xml:space="preserve"> </w:t>
      </w:r>
      <w:r w:rsidRPr="00992961">
        <w:rPr>
          <w:rFonts w:eastAsia="Calibri"/>
          <w:sz w:val="16"/>
        </w:rPr>
        <w:t xml:space="preserve">and ethnic </w:t>
      </w:r>
      <w:r w:rsidRPr="00992961">
        <w:rPr>
          <w:rFonts w:eastAsia="Calibri"/>
          <w:highlight w:val="cyan"/>
          <w:u w:val="single"/>
        </w:rPr>
        <w:t xml:space="preserve">division </w:t>
      </w:r>
      <w:r w:rsidRPr="00992961">
        <w:rPr>
          <w:rFonts w:eastAsia="Calibri"/>
          <w:u w:val="single"/>
        </w:rPr>
        <w:t xml:space="preserve">appear to </w:t>
      </w:r>
      <w:r w:rsidRPr="00992961">
        <w:rPr>
          <w:rFonts w:eastAsia="Calibri"/>
          <w:highlight w:val="cyan"/>
          <w:u w:val="single"/>
        </w:rPr>
        <w:t xml:space="preserve">exhibit a </w:t>
      </w:r>
      <w:r w:rsidRPr="00992961">
        <w:rPr>
          <w:rFonts w:eastAsia="Calibri"/>
          <w:b/>
          <w:iCs/>
          <w:highlight w:val="cyan"/>
          <w:u w:val="single"/>
          <w:bdr w:val="single" w:sz="8" w:space="0" w:color="auto"/>
        </w:rPr>
        <w:t>weaker relation between national identification and chauvinism</w:t>
      </w:r>
      <w:r w:rsidRPr="00992961">
        <w:rPr>
          <w:rFonts w:eastAsia="Calibri"/>
          <w:sz w:val="16"/>
        </w:rPr>
        <w:t xml:space="preserve">. While these findings might seem to contradict H5, </w:t>
      </w:r>
      <w:r w:rsidRPr="00992961">
        <w:rPr>
          <w:rFonts w:eastAsia="Calibri"/>
          <w:u w:val="single"/>
        </w:rPr>
        <w:t>the pattern was caused by outliers</w:t>
      </w:r>
      <w:r w:rsidRPr="00992961">
        <w:rPr>
          <w:rFonts w:eastAsia="Calibri"/>
          <w:sz w:val="16"/>
        </w:rPr>
        <w:t xml:space="preserve">. After excluding South Africa—the most unequal and ethnic diverse country in our sample—the effect of ethnic diversity is not even of borderline significance. </w:t>
      </w:r>
      <w:r w:rsidRPr="00992961">
        <w:rPr>
          <w:rFonts w:eastAsia="Calibri"/>
          <w:u w:val="single"/>
        </w:rPr>
        <w:t>After excluding Chile—the most unequal country</w:t>
      </w:r>
      <w:r w:rsidRPr="00992961">
        <w:rPr>
          <w:rFonts w:eastAsia="Calibri"/>
          <w:sz w:val="16"/>
        </w:rPr>
        <w:t xml:space="preserve"> in our sample—</w:t>
      </w:r>
      <w:r w:rsidRPr="00992961">
        <w:rPr>
          <w:rFonts w:eastAsia="Calibri"/>
          <w:b/>
          <w:iCs/>
          <w:u w:val="single"/>
          <w:bdr w:val="single" w:sz="8" w:space="0" w:color="auto"/>
        </w:rPr>
        <w:t xml:space="preserve">the </w:t>
      </w:r>
      <w:r w:rsidRPr="00992961">
        <w:rPr>
          <w:rFonts w:eastAsia="Calibri"/>
          <w:b/>
          <w:iCs/>
          <w:highlight w:val="cyan"/>
          <w:u w:val="single"/>
          <w:bdr w:val="single" w:sz="8" w:space="0" w:color="auto"/>
        </w:rPr>
        <w:t xml:space="preserve">interaction effects for economic inequality were </w:t>
      </w:r>
      <w:r w:rsidRPr="00992961">
        <w:rPr>
          <w:rFonts w:eastAsia="Calibri"/>
          <w:b/>
          <w:iCs/>
          <w:u w:val="single"/>
          <w:bdr w:val="single" w:sz="8" w:space="0" w:color="auto"/>
        </w:rPr>
        <w:t xml:space="preserve">also </w:t>
      </w:r>
      <w:r w:rsidRPr="00992961">
        <w:rPr>
          <w:rFonts w:eastAsia="Calibri"/>
          <w:b/>
          <w:iCs/>
          <w:highlight w:val="cyan"/>
          <w:u w:val="single"/>
          <w:bdr w:val="single" w:sz="8" w:space="0" w:color="auto"/>
        </w:rPr>
        <w:t>far from significant</w:t>
      </w:r>
      <w:r w:rsidRPr="00992961">
        <w:rPr>
          <w:rFonts w:eastAsia="Calibri"/>
          <w:sz w:val="16"/>
        </w:rPr>
        <w:t>. The results, therefore, do not support H5.21</w:t>
      </w:r>
    </w:p>
    <w:p w14:paraId="175DDEF7" w14:textId="77777777" w:rsidR="00992961" w:rsidRPr="00992961" w:rsidRDefault="00992961" w:rsidP="00992961">
      <w:pPr>
        <w:rPr>
          <w:rFonts w:eastAsia="Calibri"/>
          <w:sz w:val="16"/>
        </w:rPr>
      </w:pPr>
      <w:r w:rsidRPr="00992961">
        <w:rPr>
          <w:rFonts w:eastAsia="Calibri"/>
          <w:sz w:val="16"/>
        </w:rPr>
        <w:t>Conclusions</w:t>
      </w:r>
    </w:p>
    <w:p w14:paraId="073F7077" w14:textId="77777777" w:rsidR="00992961" w:rsidRPr="00992961" w:rsidRDefault="00992961" w:rsidP="00992961">
      <w:pPr>
        <w:rPr>
          <w:rFonts w:eastAsia="Calibri"/>
          <w:sz w:val="16"/>
        </w:rPr>
      </w:pPr>
      <w:r w:rsidRPr="00992961">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92961">
        <w:rPr>
          <w:rFonts w:eastAsia="Calibri"/>
          <w:sz w:val="16"/>
        </w:rPr>
        <w:t>Moshirzadeh</w:t>
      </w:r>
      <w:proofErr w:type="spellEnd"/>
      <w:r w:rsidRPr="00992961">
        <w:rPr>
          <w:rFonts w:eastAsia="Calibri"/>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992961">
        <w:rPr>
          <w:rFonts w:eastAsia="Calibri"/>
          <w:sz w:val="16"/>
        </w:rPr>
        <w:t>manifest</w:t>
      </w:r>
      <w:proofErr w:type="gramEnd"/>
      <w:r w:rsidRPr="00992961">
        <w:rPr>
          <w:rFonts w:eastAsia="Calibri"/>
          <w:sz w:val="16"/>
        </w:rPr>
        <w:t xml:space="preserve"> in the West (Billig, 1995; Kinder &amp; Kam, 2010).</w:t>
      </w:r>
    </w:p>
    <w:p w14:paraId="27CA4AB1" w14:textId="77777777" w:rsidR="00992961" w:rsidRPr="00992961" w:rsidRDefault="00992961" w:rsidP="00992961">
      <w:pPr>
        <w:rPr>
          <w:rFonts w:eastAsia="Calibri"/>
          <w:sz w:val="16"/>
        </w:rPr>
      </w:pPr>
      <w:r w:rsidRPr="00992961">
        <w:rPr>
          <w:rFonts w:eastAsia="Calibri"/>
          <w:sz w:val="16"/>
        </w:rPr>
        <w:t xml:space="preserve">It is thus hardly surprising that </w:t>
      </w:r>
      <w:r w:rsidRPr="00992961">
        <w:rPr>
          <w:rFonts w:eastAsia="Calibri"/>
          <w:highlight w:val="cyan"/>
          <w:u w:val="single"/>
        </w:rPr>
        <w:t>scholars seeking to</w:t>
      </w:r>
      <w:r w:rsidRPr="00992961">
        <w:rPr>
          <w:rFonts w:eastAsia="Calibri"/>
          <w:u w:val="single"/>
        </w:rPr>
        <w:t xml:space="preserve"> develop a better </w:t>
      </w:r>
      <w:r w:rsidRPr="00992961">
        <w:rPr>
          <w:rFonts w:eastAsia="Calibri"/>
          <w:highlight w:val="cyan"/>
          <w:u w:val="single"/>
        </w:rPr>
        <w:t>understand</w:t>
      </w:r>
      <w:r w:rsidRPr="00992961">
        <w:rPr>
          <w:rFonts w:eastAsia="Calibri"/>
          <w:u w:val="single"/>
        </w:rPr>
        <w:t xml:space="preserve">ing of </w:t>
      </w:r>
      <w:r w:rsidRPr="00992961">
        <w:rPr>
          <w:rFonts w:eastAsia="Calibri"/>
          <w:highlight w:val="cyan"/>
          <w:u w:val="single"/>
        </w:rPr>
        <w:t xml:space="preserve">conflicts </w:t>
      </w:r>
      <w:r w:rsidRPr="00992961">
        <w:rPr>
          <w:rFonts w:eastAsia="Calibri"/>
          <w:u w:val="single"/>
        </w:rPr>
        <w:t xml:space="preserve">adopt a social-psychology perspective, </w:t>
      </w:r>
      <w:r w:rsidRPr="00992961">
        <w:rPr>
          <w:rFonts w:eastAsia="Calibri"/>
          <w:highlight w:val="cyan"/>
          <w:u w:val="single"/>
        </w:rPr>
        <w:t>replac</w:t>
      </w:r>
      <w:r w:rsidRPr="00992961">
        <w:rPr>
          <w:rFonts w:eastAsia="Calibri"/>
          <w:u w:val="single"/>
        </w:rPr>
        <w:t xml:space="preserve">ing </w:t>
      </w:r>
      <w:r w:rsidRPr="00992961">
        <w:rPr>
          <w:rFonts w:eastAsia="Calibri"/>
          <w:highlight w:val="cyan"/>
          <w:u w:val="single"/>
        </w:rPr>
        <w:t xml:space="preserve">the </w:t>
      </w:r>
      <w:r w:rsidRPr="00992961">
        <w:rPr>
          <w:rFonts w:eastAsia="Calibri"/>
          <w:b/>
          <w:iCs/>
          <w:highlight w:val="cyan"/>
          <w:u w:val="single"/>
          <w:bdr w:val="single" w:sz="8" w:space="0" w:color="auto"/>
        </w:rPr>
        <w:t>deterministic view</w:t>
      </w:r>
      <w:r w:rsidRPr="00992961">
        <w:rPr>
          <w:rFonts w:eastAsia="Calibri"/>
          <w:highlight w:val="cyan"/>
          <w:u w:val="single"/>
        </w:rPr>
        <w:t xml:space="preserve"> that identification with one’s in-group </w:t>
      </w:r>
      <w:r w:rsidRPr="00992961">
        <w:rPr>
          <w:rFonts w:eastAsia="Calibri"/>
          <w:b/>
          <w:iCs/>
          <w:highlight w:val="cyan"/>
          <w:u w:val="single"/>
          <w:bdr w:val="single" w:sz="8" w:space="0" w:color="auto"/>
        </w:rPr>
        <w:t>necessarily</w:t>
      </w:r>
      <w:r w:rsidRPr="00992961">
        <w:rPr>
          <w:rFonts w:eastAsia="Calibri"/>
          <w:highlight w:val="cyan"/>
          <w:u w:val="single"/>
        </w:rPr>
        <w:t xml:space="preserve"> leads to antagonism towards out-groups with</w:t>
      </w:r>
      <w:r w:rsidRPr="00992961">
        <w:rPr>
          <w:rFonts w:eastAsia="Calibri"/>
          <w:u w:val="single"/>
        </w:rPr>
        <w:t xml:space="preserve"> an</w:t>
      </w:r>
      <w:r w:rsidRPr="00992961">
        <w:rPr>
          <w:rFonts w:eastAsia="Calibri"/>
          <w:sz w:val="16"/>
        </w:rPr>
        <w:t xml:space="preserve"> </w:t>
      </w:r>
      <w:r w:rsidRPr="00992961">
        <w:rPr>
          <w:rFonts w:eastAsia="Calibri"/>
          <w:b/>
          <w:iCs/>
          <w:highlight w:val="cyan"/>
          <w:u w:val="single"/>
          <w:bdr w:val="single" w:sz="8" w:space="0" w:color="auto"/>
        </w:rPr>
        <w:t>examination of</w:t>
      </w:r>
      <w:r w:rsidRPr="00992961">
        <w:rPr>
          <w:rFonts w:eastAsia="Calibri"/>
          <w:b/>
          <w:iCs/>
          <w:u w:val="single"/>
          <w:bdr w:val="single" w:sz="8" w:space="0" w:color="auto"/>
        </w:rPr>
        <w:t xml:space="preserve"> the broader </w:t>
      </w:r>
      <w:r w:rsidRPr="00992961">
        <w:rPr>
          <w:rFonts w:eastAsia="Calibri"/>
          <w:b/>
          <w:iCs/>
          <w:highlight w:val="cyan"/>
          <w:u w:val="single"/>
          <w:bdr w:val="single" w:sz="8" w:space="0" w:color="auto"/>
        </w:rPr>
        <w:t>social context</w:t>
      </w:r>
      <w:r w:rsidRPr="00992961">
        <w:rPr>
          <w:rFonts w:eastAsia="Calibri"/>
          <w:b/>
          <w:iCs/>
          <w:u w:val="single"/>
          <w:bdr w:val="single" w:sz="8" w:space="0" w:color="auto"/>
        </w:rPr>
        <w:t>.</w:t>
      </w:r>
      <w:r w:rsidRPr="00992961">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16A02A64" w14:textId="77777777" w:rsidR="00992961" w:rsidRPr="00992961" w:rsidRDefault="00992961" w:rsidP="00992961">
      <w:pPr>
        <w:rPr>
          <w:rFonts w:eastAsia="Calibri"/>
          <w:sz w:val="16"/>
        </w:rPr>
      </w:pPr>
      <w:r w:rsidRPr="00992961">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992961">
        <w:rPr>
          <w:rFonts w:eastAsia="Calibri"/>
          <w:sz w:val="16"/>
        </w:rPr>
        <w:t>most of the</w:t>
      </w:r>
      <w:proofErr w:type="gramEnd"/>
      <w:r w:rsidRPr="00992961">
        <w:rPr>
          <w:rFonts w:eastAsia="Calibri"/>
          <w:sz w:val="16"/>
        </w:rPr>
        <w:t xml:space="preserve"> countries, although the level differs from country to country. Using </w:t>
      </w:r>
      <w:proofErr w:type="gramStart"/>
      <w:r w:rsidRPr="00992961">
        <w:rPr>
          <w:rFonts w:eastAsia="Calibri"/>
          <w:sz w:val="16"/>
        </w:rPr>
        <w:t>a multilevel</w:t>
      </w:r>
      <w:proofErr w:type="gramEnd"/>
      <w:r w:rsidRPr="00992961">
        <w:rPr>
          <w:rFonts w:eastAsia="Calibri"/>
          <w:sz w:val="16"/>
        </w:rPr>
        <w:t xml:space="preserve"> regression analysis, we tested to see whether globalization, conflict, and social division correlate with this variation. The results indicate that social and political contexts are related to chauvinism and the ways national </w:t>
      </w:r>
      <w:proofErr w:type="spellStart"/>
      <w:r w:rsidRPr="00992961">
        <w:rPr>
          <w:rFonts w:eastAsia="Calibri"/>
          <w:sz w:val="16"/>
        </w:rPr>
        <w:t>identifi</w:t>
      </w:r>
      <w:proofErr w:type="spellEnd"/>
      <w:r w:rsidRPr="00992961">
        <w:rPr>
          <w:rFonts w:eastAsia="Calibri"/>
          <w:sz w:val="16"/>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92961">
        <w:rPr>
          <w:rFonts w:eastAsia="Calibri"/>
          <w:sz w:val="16"/>
        </w:rPr>
        <w:t>taken into account</w:t>
      </w:r>
      <w:proofErr w:type="gramEnd"/>
      <w:r w:rsidRPr="00992961">
        <w:rPr>
          <w:rFonts w:eastAsia="Calibri"/>
          <w:sz w:val="16"/>
        </w:rPr>
        <w:t xml:space="preserve">, the findings adducing the relation but not the causal relations between the variables. In contrast to experimental studies, the present design is similarly limited in its ability to offer </w:t>
      </w:r>
      <w:proofErr w:type="gramStart"/>
      <w:r w:rsidRPr="00992961">
        <w:rPr>
          <w:rFonts w:eastAsia="Calibri"/>
          <w:sz w:val="16"/>
        </w:rPr>
        <w:t>a robust</w:t>
      </w:r>
      <w:proofErr w:type="gramEnd"/>
      <w:r w:rsidRPr="00992961">
        <w:rPr>
          <w:rFonts w:eastAsia="Calibri"/>
          <w:sz w:val="16"/>
        </w:rPr>
        <w:t xml:space="preserve"> control for alternative explanations.</w:t>
      </w:r>
    </w:p>
    <w:p w14:paraId="1986F9C0" w14:textId="77777777" w:rsidR="00992961" w:rsidRPr="00992961" w:rsidRDefault="00992961" w:rsidP="00992961">
      <w:pPr>
        <w:rPr>
          <w:rFonts w:eastAsia="Calibri"/>
          <w:sz w:val="16"/>
        </w:rPr>
      </w:pPr>
      <w:r w:rsidRPr="00992961">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992961">
        <w:rPr>
          <w:rFonts w:eastAsia="Calibri"/>
          <w:sz w:val="16"/>
        </w:rPr>
        <w:t>in order to</w:t>
      </w:r>
      <w:proofErr w:type="gramEnd"/>
      <w:r w:rsidRPr="00992961">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A27EFCC" w14:textId="77777777" w:rsidR="00992961" w:rsidRPr="00992961" w:rsidRDefault="00992961" w:rsidP="00992961">
      <w:pPr>
        <w:rPr>
          <w:rFonts w:eastAsia="Calibri"/>
          <w:sz w:val="16"/>
        </w:rPr>
      </w:pPr>
      <w:r w:rsidRPr="00992961">
        <w:rPr>
          <w:rFonts w:eastAsia="Calibri"/>
          <w:b/>
          <w:iCs/>
          <w:highlight w:val="cyan"/>
          <w:u w:val="single"/>
          <w:bdr w:val="single" w:sz="8" w:space="0" w:color="auto"/>
        </w:rPr>
        <w:t>Contrary to</w:t>
      </w:r>
      <w:r w:rsidRPr="00992961">
        <w:rPr>
          <w:rFonts w:eastAsia="Calibri"/>
          <w:b/>
          <w:iCs/>
          <w:u w:val="single"/>
          <w:bdr w:val="single" w:sz="8" w:space="0" w:color="auto"/>
        </w:rPr>
        <w:t xml:space="preserve"> what the </w:t>
      </w:r>
      <w:r w:rsidRPr="00992961">
        <w:rPr>
          <w:rFonts w:eastAsia="Calibri"/>
          <w:b/>
          <w:iCs/>
          <w:highlight w:val="cyan"/>
          <w:u w:val="single"/>
          <w:bdr w:val="single" w:sz="8" w:space="0" w:color="auto"/>
        </w:rPr>
        <w:t>divisionary theory of national mobilization</w:t>
      </w:r>
      <w:r w:rsidRPr="00992961">
        <w:rPr>
          <w:rFonts w:eastAsia="Calibri"/>
          <w:b/>
          <w:iCs/>
          <w:u w:val="single"/>
          <w:bdr w:val="single" w:sz="8" w:space="0" w:color="auto"/>
        </w:rPr>
        <w:t xml:space="preserve"> would lead us to expect,</w:t>
      </w:r>
      <w:r w:rsidRPr="00992961">
        <w:rPr>
          <w:rFonts w:eastAsia="Calibri"/>
          <w:sz w:val="16"/>
        </w:rPr>
        <w:t xml:space="preserve"> </w:t>
      </w:r>
      <w:r w:rsidRPr="00992961">
        <w:rPr>
          <w:rFonts w:eastAsia="Calibri"/>
          <w:highlight w:val="cyan"/>
          <w:u w:val="single"/>
        </w:rPr>
        <w:t>neither economic inequality nor</w:t>
      </w:r>
      <w:r w:rsidRPr="00992961">
        <w:rPr>
          <w:rFonts w:eastAsia="Calibri"/>
          <w:u w:val="single"/>
        </w:rPr>
        <w:t xml:space="preserve"> ethnic </w:t>
      </w:r>
      <w:r w:rsidRPr="00992961">
        <w:rPr>
          <w:rFonts w:eastAsia="Calibri"/>
          <w:highlight w:val="cyan"/>
          <w:u w:val="single"/>
        </w:rPr>
        <w:t xml:space="preserve">diversity were related to chauvinism </w:t>
      </w:r>
      <w:r w:rsidRPr="00992961">
        <w:rPr>
          <w:rFonts w:eastAsia="Calibri"/>
          <w:u w:val="single"/>
        </w:rPr>
        <w:t xml:space="preserve">or affected the relation between </w:t>
      </w:r>
      <w:r w:rsidRPr="00992961">
        <w:rPr>
          <w:rFonts w:eastAsia="Calibri"/>
          <w:b/>
          <w:iCs/>
          <w:u w:val="single"/>
          <w:bdr w:val="single" w:sz="8" w:space="0" w:color="auto"/>
        </w:rPr>
        <w:t>national identification</w:t>
      </w:r>
      <w:r w:rsidRPr="00992961">
        <w:rPr>
          <w:rFonts w:eastAsia="Calibri"/>
          <w:u w:val="single"/>
        </w:rPr>
        <w:t xml:space="preserve"> and </w:t>
      </w:r>
      <w:r w:rsidRPr="00992961">
        <w:rPr>
          <w:rFonts w:eastAsia="Calibri"/>
          <w:b/>
          <w:iCs/>
          <w:u w:val="single"/>
          <w:bdr w:val="single" w:sz="8" w:space="0" w:color="auto"/>
        </w:rPr>
        <w:t>chauvinism</w:t>
      </w:r>
      <w:r w:rsidRPr="00992961">
        <w:rPr>
          <w:rFonts w:eastAsia="Calibri"/>
          <w:sz w:val="16"/>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992961">
        <w:rPr>
          <w:rFonts w:eastAsia="Calibri"/>
          <w:sz w:val="16"/>
        </w:rPr>
        <w:t>the countries</w:t>
      </w:r>
      <w:proofErr w:type="gramEnd"/>
      <w:r w:rsidRPr="00992961">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19275607"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bookmarkStart w:id="3" w:name="_Hlk209873158"/>
      <w:r w:rsidRPr="00992961">
        <w:rPr>
          <w:rFonts w:eastAsia="Times New Roman"/>
          <w:b/>
          <w:sz w:val="32"/>
          <w:szCs w:val="24"/>
          <w:u w:val="single"/>
        </w:rPr>
        <w:t>AT: Collapse---1NC</w:t>
      </w:r>
    </w:p>
    <w:p w14:paraId="0D1595BD"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No </w:t>
      </w:r>
      <w:r w:rsidRPr="00992961">
        <w:rPr>
          <w:rFonts w:eastAsia="Times New Roman"/>
          <w:b/>
          <w:iCs/>
          <w:sz w:val="26"/>
          <w:u w:val="single"/>
        </w:rPr>
        <w:t>societal collapse</w:t>
      </w:r>
      <w:r w:rsidRPr="00992961">
        <w:rPr>
          <w:rFonts w:eastAsia="Times New Roman"/>
          <w:b/>
          <w:iCs/>
          <w:sz w:val="26"/>
        </w:rPr>
        <w:t xml:space="preserve"> impact.</w:t>
      </w:r>
    </w:p>
    <w:p w14:paraId="101E2F28" w14:textId="77777777" w:rsidR="00992961" w:rsidRPr="00992961" w:rsidRDefault="00992961" w:rsidP="00992961">
      <w:pPr>
        <w:rPr>
          <w:rFonts w:eastAsia="Calibri"/>
        </w:rPr>
      </w:pPr>
      <w:r w:rsidRPr="00992961">
        <w:rPr>
          <w:rFonts w:eastAsia="Calibri"/>
          <w:b/>
          <w:bCs/>
          <w:sz w:val="26"/>
        </w:rPr>
        <w:t>Jehn 25</w:t>
      </w:r>
      <w:r w:rsidRPr="00992961">
        <w:rPr>
          <w:rFonts w:eastAsia="Calibri"/>
        </w:rPr>
        <w:t>. PhD, Senior Researcher, Environmental Science, European Leadership Network. (Florian, 8-6-</w:t>
      </w:r>
      <w:proofErr w:type="gramStart"/>
      <w:r w:rsidRPr="00992961">
        <w:rPr>
          <w:rFonts w:eastAsia="Calibri"/>
        </w:rPr>
        <w:t xml:space="preserve">2025,   </w:t>
      </w:r>
      <w:proofErr w:type="gramEnd"/>
      <w:r w:rsidRPr="00992961">
        <w:rPr>
          <w:rFonts w:eastAsia="Calibri"/>
        </w:rPr>
        <w:t xml:space="preserve">"The People's History of Collapse." Effective Altruism Forum. </w:t>
      </w:r>
      <w:hyperlink r:id="rId6" w:history="1">
        <w:r w:rsidRPr="00992961">
          <w:rPr>
            <w:rFonts w:eastAsia="Calibri"/>
            <w:color w:val="0563C1"/>
            <w:u w:val="single"/>
          </w:rPr>
          <w:t>https://forum.effectivealtruism.org/posts/2fsu5c7k5MvbE8Dm6/the-people-s-history-of-collapse</w:t>
        </w:r>
      </w:hyperlink>
      <w:r w:rsidRPr="00992961">
        <w:rPr>
          <w:rFonts w:eastAsia="Calibri"/>
        </w:rPr>
        <w:t>)</w:t>
      </w:r>
    </w:p>
    <w:p w14:paraId="7103CD8C" w14:textId="77777777" w:rsidR="00992961" w:rsidRPr="00992961" w:rsidRDefault="00992961" w:rsidP="00992961">
      <w:pPr>
        <w:rPr>
          <w:rFonts w:eastAsia="Calibri"/>
          <w:sz w:val="16"/>
        </w:rPr>
      </w:pPr>
      <w:r w:rsidRPr="00992961">
        <w:rPr>
          <w:rFonts w:eastAsia="Calibri"/>
          <w:sz w:val="16"/>
        </w:rPr>
        <w:t>But resilience is a double-edged sword</w:t>
      </w:r>
      <w:r w:rsidRPr="00992961">
        <w:rPr>
          <w:rFonts w:eastAsia="Calibri"/>
          <w:u w:val="single"/>
        </w:rPr>
        <w:t xml:space="preserve">: a </w:t>
      </w:r>
      <w:r w:rsidRPr="00992961">
        <w:rPr>
          <w:rFonts w:eastAsia="Calibri"/>
          <w:highlight w:val="cyan"/>
          <w:u w:val="single"/>
        </w:rPr>
        <w:t>system</w:t>
      </w:r>
      <w:r w:rsidRPr="00992961">
        <w:rPr>
          <w:rFonts w:eastAsia="Calibri"/>
          <w:u w:val="single"/>
        </w:rPr>
        <w:t xml:space="preserve"> can be </w:t>
      </w:r>
      <w:r w:rsidRPr="00992961">
        <w:rPr>
          <w:rFonts w:eastAsia="Calibri"/>
          <w:b/>
          <w:iCs/>
          <w:highlight w:val="cyan"/>
          <w:u w:val="single"/>
          <w:bdr w:val="single" w:sz="8" w:space="0" w:color="auto"/>
        </w:rPr>
        <w:t>resilient</w:t>
      </w:r>
      <w:r w:rsidRPr="00992961">
        <w:rPr>
          <w:rFonts w:eastAsia="Calibri"/>
          <w:highlight w:val="cyan"/>
          <w:u w:val="single"/>
        </w:rPr>
        <w:t xml:space="preserve"> </w:t>
      </w:r>
      <w:r w:rsidRPr="00992961">
        <w:rPr>
          <w:rFonts w:eastAsia="Calibri"/>
          <w:b/>
          <w:iCs/>
          <w:highlight w:val="cyan"/>
          <w:u w:val="single"/>
          <w:bdr w:val="single" w:sz="8" w:space="0" w:color="auto"/>
        </w:rPr>
        <w:t>even</w:t>
      </w:r>
      <w:r w:rsidRPr="00992961">
        <w:rPr>
          <w:rFonts w:eastAsia="Calibri"/>
          <w:highlight w:val="cyan"/>
          <w:u w:val="single"/>
        </w:rPr>
        <w:t xml:space="preserve"> when</w:t>
      </w:r>
      <w:r w:rsidRPr="00992961">
        <w:rPr>
          <w:rFonts w:eastAsia="Calibri"/>
          <w:u w:val="single"/>
        </w:rPr>
        <w:t xml:space="preserve"> it’s a </w:t>
      </w:r>
      <w:r w:rsidRPr="00992961">
        <w:rPr>
          <w:rFonts w:eastAsia="Calibri"/>
          <w:b/>
          <w:iCs/>
          <w:highlight w:val="cyan"/>
          <w:u w:val="single"/>
          <w:bdr w:val="single" w:sz="8" w:space="0" w:color="auto"/>
        </w:rPr>
        <w:t>bad</w:t>
      </w:r>
      <w:r w:rsidRPr="00992961">
        <w:rPr>
          <w:rFonts w:eastAsia="Calibri"/>
          <w:u w:val="single"/>
        </w:rPr>
        <w:t xml:space="preserve"> one. This makes democracy crucial because it not only fosters resilience but also has the best chance of creating a good system that’s worth sustaining. Interestingly, societal </w:t>
      </w:r>
      <w:r w:rsidRPr="00992961">
        <w:rPr>
          <w:rFonts w:eastAsia="Calibri"/>
          <w:highlight w:val="cyan"/>
          <w:u w:val="single"/>
        </w:rPr>
        <w:t>collapse</w:t>
      </w:r>
      <w:r w:rsidRPr="00992961">
        <w:rPr>
          <w:rFonts w:eastAsia="Calibri"/>
          <w:u w:val="single"/>
        </w:rPr>
        <w:t xml:space="preserve"> often was a path to </w:t>
      </w:r>
      <w:r w:rsidRPr="00992961">
        <w:rPr>
          <w:rFonts w:eastAsia="Calibri"/>
          <w:highlight w:val="cyan"/>
          <w:u w:val="single"/>
        </w:rPr>
        <w:t>enable</w:t>
      </w:r>
      <w:r w:rsidRPr="00992961">
        <w:rPr>
          <w:rFonts w:eastAsia="Calibri"/>
          <w:u w:val="single"/>
        </w:rPr>
        <w:t xml:space="preserve"> more </w:t>
      </w:r>
      <w:r w:rsidRPr="00992961">
        <w:rPr>
          <w:rFonts w:eastAsia="Calibri"/>
          <w:highlight w:val="cyan"/>
          <w:u w:val="single"/>
        </w:rPr>
        <w:t>inclusive gov</w:t>
      </w:r>
      <w:r w:rsidRPr="00992961">
        <w:rPr>
          <w:rFonts w:eastAsia="Calibri"/>
          <w:u w:val="single"/>
        </w:rPr>
        <w:t xml:space="preserve">ernment. In many historical examples, collapse led to </w:t>
      </w:r>
      <w:r w:rsidRPr="00992961">
        <w:rPr>
          <w:rFonts w:eastAsia="Calibri"/>
          <w:highlight w:val="cyan"/>
          <w:u w:val="single"/>
        </w:rPr>
        <w:t>less</w:t>
      </w:r>
      <w:r w:rsidRPr="00992961">
        <w:rPr>
          <w:rFonts w:eastAsia="Calibri"/>
          <w:u w:val="single"/>
        </w:rPr>
        <w:t xml:space="preserve"> dominance </w:t>
      </w:r>
      <w:r w:rsidRPr="00992961">
        <w:rPr>
          <w:rFonts w:eastAsia="Calibri"/>
          <w:highlight w:val="cyan"/>
          <w:u w:val="single"/>
        </w:rPr>
        <w:t>hierarchy and more egal</w:t>
      </w:r>
      <w:r w:rsidRPr="00992961">
        <w:rPr>
          <w:rFonts w:eastAsia="Calibri"/>
          <w:u w:val="single"/>
        </w:rPr>
        <w:t xml:space="preserve">itarian </w:t>
      </w:r>
      <w:r w:rsidRPr="00992961">
        <w:rPr>
          <w:rFonts w:eastAsia="Calibri"/>
          <w:highlight w:val="cyan"/>
          <w:u w:val="single"/>
        </w:rPr>
        <w:t>societies</w:t>
      </w:r>
      <w:r w:rsidRPr="00992961">
        <w:rPr>
          <w:rFonts w:eastAsia="Calibri"/>
          <w:u w:val="single"/>
        </w:rPr>
        <w:t xml:space="preserve"> afterwards. So, in some way societal collapse could be </w:t>
      </w:r>
      <w:r w:rsidRPr="00992961">
        <w:rPr>
          <w:rFonts w:eastAsia="Calibri"/>
          <w:highlight w:val="cyan"/>
          <w:u w:val="single"/>
        </w:rPr>
        <w:t>seen as a</w:t>
      </w:r>
      <w:r w:rsidRPr="00992961">
        <w:rPr>
          <w:rFonts w:eastAsia="Calibri"/>
          <w:u w:val="single"/>
        </w:rPr>
        <w:t xml:space="preserve"> cultural </w:t>
      </w:r>
      <w:r w:rsidRPr="00992961">
        <w:rPr>
          <w:rFonts w:eastAsia="Calibri"/>
          <w:b/>
          <w:iCs/>
          <w:highlight w:val="cyan"/>
          <w:u w:val="single"/>
          <w:bdr w:val="single" w:sz="8" w:space="0" w:color="auto"/>
        </w:rPr>
        <w:t>adaptation</w:t>
      </w:r>
      <w:r w:rsidRPr="00992961">
        <w:rPr>
          <w:rFonts w:eastAsia="Calibri"/>
          <w:highlight w:val="cyan"/>
          <w:u w:val="single"/>
        </w:rPr>
        <w:t xml:space="preserve"> to</w:t>
      </w:r>
      <w:r w:rsidRPr="00992961">
        <w:rPr>
          <w:rFonts w:eastAsia="Calibri"/>
          <w:u w:val="single"/>
        </w:rPr>
        <w:t xml:space="preserve"> too high </w:t>
      </w:r>
      <w:r w:rsidRPr="00992961">
        <w:rPr>
          <w:rFonts w:eastAsia="Calibri"/>
          <w:b/>
          <w:iCs/>
          <w:highlight w:val="cyan"/>
          <w:u w:val="single"/>
          <w:bdr w:val="single" w:sz="8" w:space="0" w:color="auto"/>
        </w:rPr>
        <w:t>inequality</w:t>
      </w:r>
      <w:r w:rsidRPr="00992961">
        <w:rPr>
          <w:rFonts w:eastAsia="Calibri"/>
          <w:u w:val="single"/>
        </w:rPr>
        <w:t xml:space="preserve"> and too little inclusivity. Also, as we discussed earlier, debt is an important mechanism to enforce </w:t>
      </w:r>
      <w:proofErr w:type="gramStart"/>
      <w:r w:rsidRPr="00992961">
        <w:rPr>
          <w:rFonts w:eastAsia="Calibri"/>
          <w:u w:val="single"/>
        </w:rPr>
        <w:t>dominance</w:t>
      </w:r>
      <w:proofErr w:type="gramEnd"/>
      <w:r w:rsidRPr="00992961">
        <w:rPr>
          <w:rFonts w:eastAsia="Calibri"/>
          <w:u w:val="single"/>
        </w:rPr>
        <w:t xml:space="preserve"> hierarchies, but</w:t>
      </w:r>
      <w:r w:rsidRPr="00992961">
        <w:rPr>
          <w:rFonts w:eastAsia="Calibri"/>
          <w:sz w:val="16"/>
        </w:rPr>
        <w:t xml:space="preserve"> </w:t>
      </w:r>
      <w:r w:rsidRPr="00992961">
        <w:rPr>
          <w:rFonts w:eastAsia="Calibri"/>
          <w:u w:val="single"/>
        </w:rPr>
        <w:t>if your society collapses, this</w:t>
      </w:r>
      <w:r w:rsidRPr="00992961">
        <w:rPr>
          <w:rFonts w:eastAsia="Calibri"/>
          <w:sz w:val="16"/>
        </w:rPr>
        <w:t xml:space="preserve"> also usually erases all debt and </w:t>
      </w:r>
      <w:r w:rsidRPr="00992961">
        <w:rPr>
          <w:rFonts w:eastAsia="Calibri"/>
          <w:u w:val="single"/>
        </w:rPr>
        <w:t xml:space="preserve">provides the following </w:t>
      </w:r>
      <w:proofErr w:type="gramStart"/>
      <w:r w:rsidRPr="00992961">
        <w:rPr>
          <w:rFonts w:eastAsia="Calibri"/>
          <w:u w:val="single"/>
        </w:rPr>
        <w:t>societies</w:t>
      </w:r>
      <w:proofErr w:type="gramEnd"/>
      <w:r w:rsidRPr="00992961">
        <w:rPr>
          <w:rFonts w:eastAsia="Calibri"/>
          <w:u w:val="single"/>
        </w:rPr>
        <w:t xml:space="preserve"> a</w:t>
      </w:r>
      <w:r w:rsidRPr="00992961">
        <w:rPr>
          <w:rFonts w:eastAsia="Calibri"/>
          <w:sz w:val="16"/>
        </w:rPr>
        <w:t xml:space="preserve"> </w:t>
      </w:r>
      <w:r w:rsidRPr="00992961">
        <w:rPr>
          <w:rFonts w:eastAsia="Calibri"/>
          <w:b/>
          <w:iCs/>
          <w:u w:val="single"/>
          <w:bdr w:val="single" w:sz="8" w:space="0" w:color="auto"/>
        </w:rPr>
        <w:t>clean slate</w:t>
      </w:r>
      <w:r w:rsidRPr="00992961">
        <w:rPr>
          <w:rFonts w:eastAsia="Calibri"/>
          <w:sz w:val="16"/>
        </w:rPr>
        <w:t xml:space="preserve"> </w:t>
      </w:r>
      <w:r w:rsidRPr="00992961">
        <w:rPr>
          <w:rFonts w:eastAsia="Calibri"/>
          <w:u w:val="single"/>
        </w:rPr>
        <w:t>on which they can start again</w:t>
      </w:r>
      <w:r w:rsidRPr="00992961">
        <w:rPr>
          <w:rFonts w:eastAsia="Calibri"/>
          <w:sz w:val="16"/>
        </w:rPr>
        <w:t>.</w:t>
      </w:r>
    </w:p>
    <w:p w14:paraId="39F160A8" w14:textId="77777777" w:rsidR="00992961" w:rsidRPr="00992961" w:rsidRDefault="00992961" w:rsidP="00992961">
      <w:pPr>
        <w:rPr>
          <w:rFonts w:eastAsia="Calibri"/>
          <w:sz w:val="16"/>
        </w:rPr>
      </w:pPr>
      <w:r w:rsidRPr="00992961">
        <w:rPr>
          <w:rFonts w:eastAsia="Calibri"/>
          <w:sz w:val="16"/>
        </w:rPr>
        <w:t xml:space="preserve">Modern day </w:t>
      </w:r>
      <w:proofErr w:type="gramStart"/>
      <w:r w:rsidRPr="00992961">
        <w:rPr>
          <w:rFonts w:eastAsia="Calibri"/>
          <w:sz w:val="16"/>
        </w:rPr>
        <w:t>collapse</w:t>
      </w:r>
      <w:proofErr w:type="gramEnd"/>
    </w:p>
    <w:p w14:paraId="7C15DCFA" w14:textId="77777777" w:rsidR="00992961" w:rsidRPr="00992961" w:rsidRDefault="00992961" w:rsidP="00992961">
      <w:pPr>
        <w:rPr>
          <w:rFonts w:eastAsia="Calibri"/>
          <w:u w:val="single"/>
        </w:rPr>
      </w:pPr>
      <w:r w:rsidRPr="00992961">
        <w:rPr>
          <w:rFonts w:eastAsia="Calibri"/>
          <w:sz w:val="16"/>
        </w:rPr>
        <w:t xml:space="preserve">Historically, </w:t>
      </w:r>
      <w:r w:rsidRPr="00992961">
        <w:rPr>
          <w:rFonts w:eastAsia="Calibri"/>
          <w:u w:val="single"/>
        </w:rPr>
        <w:t xml:space="preserve">it looks </w:t>
      </w:r>
      <w:r w:rsidRPr="00992961">
        <w:rPr>
          <w:rFonts w:eastAsia="Calibri"/>
          <w:highlight w:val="cyan"/>
          <w:u w:val="single"/>
        </w:rPr>
        <w:t>like</w:t>
      </w:r>
      <w:r w:rsidRPr="00992961">
        <w:rPr>
          <w:rFonts w:eastAsia="Calibri"/>
          <w:u w:val="single"/>
        </w:rPr>
        <w:t xml:space="preserve"> societal </w:t>
      </w:r>
      <w:r w:rsidRPr="00992961">
        <w:rPr>
          <w:rFonts w:eastAsia="Calibri"/>
          <w:b/>
          <w:iCs/>
          <w:highlight w:val="cyan"/>
          <w:u w:val="single"/>
          <w:bdr w:val="single" w:sz="8" w:space="0" w:color="auto"/>
        </w:rPr>
        <w:t>collapse is less of a problem</w:t>
      </w:r>
      <w:r w:rsidRPr="00992961">
        <w:rPr>
          <w:rFonts w:eastAsia="Calibri"/>
          <w:u w:val="single"/>
        </w:rPr>
        <w:t xml:space="preserve"> than you might think. </w:t>
      </w:r>
      <w:r w:rsidRPr="00992961">
        <w:rPr>
          <w:rFonts w:eastAsia="Calibri"/>
        </w:rPr>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992961">
        <w:rPr>
          <w:rFonts w:eastAsia="Calibri"/>
        </w:rPr>
        <w:t>society</w:t>
      </w:r>
      <w:proofErr w:type="gramEnd"/>
      <w:r w:rsidRPr="00992961">
        <w:rPr>
          <w:rFonts w:eastAsia="Calibri"/>
        </w:rPr>
        <w:t xml:space="preserve"> they often use violence. When they succeed and start conquering their neighbors with their newfound power, it usually gets even more brutal.</w:t>
      </w:r>
      <w:r w:rsidRPr="00992961">
        <w:rPr>
          <w:rFonts w:eastAsia="Calibri"/>
          <w:u w:val="single"/>
        </w:rPr>
        <w:t xml:space="preserve"> However, on the other side of the arc of </w:t>
      </w:r>
      <w:r w:rsidRPr="00992961">
        <w:rPr>
          <w:rFonts w:eastAsia="Calibri"/>
          <w:highlight w:val="cyan"/>
          <w:u w:val="single"/>
        </w:rPr>
        <w:t>history</w:t>
      </w:r>
      <w:r w:rsidRPr="00992961">
        <w:rPr>
          <w:rFonts w:eastAsia="Calibri"/>
          <w:u w:val="single"/>
        </w:rPr>
        <w:t xml:space="preserve">, in societal collapse we </w:t>
      </w:r>
      <w:r w:rsidRPr="00992961">
        <w:rPr>
          <w:rFonts w:eastAsia="Calibri"/>
          <w:b/>
          <w:iCs/>
          <w:highlight w:val="cyan"/>
          <w:u w:val="single"/>
          <w:bdr w:val="single" w:sz="8" w:space="0" w:color="auto"/>
        </w:rPr>
        <w:t xml:space="preserve">seldom see brutality </w:t>
      </w:r>
      <w:r w:rsidRPr="00992961">
        <w:rPr>
          <w:rFonts w:eastAsia="Calibri"/>
          <w:highlight w:val="cyan"/>
          <w:u w:val="single"/>
        </w:rPr>
        <w:t>at</w:t>
      </w:r>
      <w:r w:rsidRPr="00992961">
        <w:rPr>
          <w:rFonts w:eastAsia="Calibri"/>
          <w:u w:val="single"/>
        </w:rPr>
        <w:t xml:space="preserve"> that </w:t>
      </w:r>
      <w:r w:rsidRPr="00992961">
        <w:rPr>
          <w:rFonts w:eastAsia="Calibri"/>
          <w:highlight w:val="cyan"/>
          <w:u w:val="single"/>
        </w:rPr>
        <w:t>scale</w:t>
      </w:r>
      <w:r w:rsidRPr="00992961">
        <w:rPr>
          <w:rFonts w:eastAsia="Calibri"/>
          <w:u w:val="single"/>
        </w:rPr>
        <w:t xml:space="preserve">. </w:t>
      </w:r>
      <w:r w:rsidRPr="00992961">
        <w:rPr>
          <w:rFonts w:eastAsia="Calibri"/>
          <w:b/>
          <w:iCs/>
          <w:highlight w:val="cyan"/>
          <w:u w:val="single"/>
          <w:bdr w:val="single" w:sz="8" w:space="0" w:color="auto"/>
        </w:rPr>
        <w:t>Instead</w:t>
      </w:r>
      <w:r w:rsidRPr="00992961">
        <w:rPr>
          <w:rFonts w:eastAsia="Calibri"/>
          <w:u w:val="single"/>
        </w:rPr>
        <w:t xml:space="preserve">, we see societies that </w:t>
      </w:r>
      <w:r w:rsidRPr="00992961">
        <w:rPr>
          <w:rFonts w:eastAsia="Calibri"/>
          <w:b/>
          <w:iCs/>
          <w:highlight w:val="cyan"/>
          <w:u w:val="single"/>
          <w:bdr w:val="single" w:sz="8" w:space="0" w:color="auto"/>
        </w:rPr>
        <w:t>erase</w:t>
      </w:r>
      <w:r w:rsidRPr="00992961">
        <w:rPr>
          <w:rFonts w:eastAsia="Calibri"/>
          <w:u w:val="single"/>
        </w:rPr>
        <w:t xml:space="preserve"> their </w:t>
      </w:r>
      <w:r w:rsidRPr="00992961">
        <w:rPr>
          <w:rFonts w:eastAsia="Calibri"/>
          <w:highlight w:val="cyan"/>
          <w:u w:val="single"/>
        </w:rPr>
        <w:t>debts</w:t>
      </w:r>
      <w:r w:rsidRPr="00992961">
        <w:rPr>
          <w:rFonts w:eastAsia="Calibri"/>
          <w:u w:val="single"/>
        </w:rPr>
        <w:t xml:space="preserve">, level hierarchies </w:t>
      </w:r>
      <w:r w:rsidRPr="00992961">
        <w:rPr>
          <w:rFonts w:eastAsia="Calibri"/>
          <w:highlight w:val="cyan"/>
          <w:u w:val="single"/>
        </w:rPr>
        <w:t>and</w:t>
      </w:r>
      <w:r w:rsidRPr="00992961">
        <w:rPr>
          <w:rFonts w:eastAsia="Calibri"/>
          <w:u w:val="single"/>
        </w:rPr>
        <w:t xml:space="preserve"> decentralize, so they can </w:t>
      </w:r>
      <w:r w:rsidRPr="00992961">
        <w:rPr>
          <w:rFonts w:eastAsia="Calibri"/>
          <w:highlight w:val="cyan"/>
          <w:u w:val="single"/>
        </w:rPr>
        <w:t xml:space="preserve">live more </w:t>
      </w:r>
      <w:r w:rsidRPr="00992961">
        <w:rPr>
          <w:rFonts w:eastAsia="Calibri"/>
          <w:b/>
          <w:iCs/>
          <w:highlight w:val="cyan"/>
          <w:u w:val="single"/>
          <w:bdr w:val="single" w:sz="8" w:space="0" w:color="auto"/>
        </w:rPr>
        <w:t>egal</w:t>
      </w:r>
      <w:r w:rsidRPr="00992961">
        <w:rPr>
          <w:rFonts w:eastAsia="Calibri"/>
          <w:u w:val="single"/>
        </w:rPr>
        <w:t>itarian again.</w:t>
      </w:r>
    </w:p>
    <w:p w14:paraId="6DCB5BC1" w14:textId="77777777" w:rsidR="00992961" w:rsidRPr="00992961" w:rsidRDefault="00992961" w:rsidP="00992961">
      <w:pPr>
        <w:rPr>
          <w:rFonts w:eastAsia="Calibri"/>
        </w:rPr>
      </w:pPr>
    </w:p>
    <w:bookmarkEnd w:id="3"/>
    <w:p w14:paraId="2D8BDB8C" w14:textId="77777777" w:rsidR="00992961" w:rsidRPr="00992961" w:rsidRDefault="00992961" w:rsidP="00992961">
      <w:pPr>
        <w:rPr>
          <w:rFonts w:eastAsia="Calibri"/>
        </w:rPr>
      </w:pPr>
    </w:p>
    <w:p w14:paraId="69725B01" w14:textId="77777777" w:rsidR="00992961" w:rsidRPr="00992961" w:rsidRDefault="00992961" w:rsidP="00992961">
      <w:pPr>
        <w:rPr>
          <w:rFonts w:eastAsia="Calibri"/>
        </w:rPr>
      </w:pPr>
    </w:p>
    <w:p w14:paraId="631A2AB3"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Populists Wars---1NC</w:t>
      </w:r>
    </w:p>
    <w:p w14:paraId="7DE50019"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Populists won’t start wars</w:t>
      </w:r>
    </w:p>
    <w:p w14:paraId="5541AE93" w14:textId="77777777" w:rsidR="00992961" w:rsidRPr="00992961" w:rsidRDefault="00992961" w:rsidP="00992961">
      <w:pPr>
        <w:rPr>
          <w:rFonts w:eastAsia="Calibri"/>
        </w:rPr>
      </w:pPr>
      <w:r w:rsidRPr="00992961">
        <w:rPr>
          <w:rFonts w:eastAsia="Calibri"/>
          <w:b/>
          <w:bCs/>
          <w:sz w:val="26"/>
        </w:rPr>
        <w:t>Yilmaz 22</w:t>
      </w:r>
      <w:r w:rsidRPr="00992961">
        <w:rPr>
          <w:rFonts w:eastAsia="Calibri"/>
        </w:rPr>
        <w:t xml:space="preserve">, PhD, chair in Islamic Studies and research professor of political science and international relations at Deakin University’s ADI (Alfred Deakin Institute for Citizenship and </w:t>
      </w:r>
      <w:proofErr w:type="spellStart"/>
      <w:r w:rsidRPr="00992961">
        <w:rPr>
          <w:rFonts w:eastAsia="Calibri"/>
        </w:rPr>
        <w:t>Globalisation</w:t>
      </w:r>
      <w:proofErr w:type="spellEnd"/>
      <w:r w:rsidRPr="00992961">
        <w:rPr>
          <w:rFonts w:eastAsia="Calibri"/>
        </w:rPr>
        <w:t>).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53D32208" w14:textId="77777777" w:rsidR="00992961" w:rsidRPr="00992961" w:rsidRDefault="00992961" w:rsidP="00992961">
      <w:pPr>
        <w:rPr>
          <w:rFonts w:eastAsia="Calibri"/>
        </w:rPr>
      </w:pPr>
      <w:r w:rsidRPr="00992961">
        <w:rPr>
          <w:rFonts w:eastAsia="Calibri"/>
        </w:rPr>
        <w:t xml:space="preserve">However, </w:t>
      </w:r>
      <w:r w:rsidRPr="00992961">
        <w:rPr>
          <w:rFonts w:eastAsia="Calibri"/>
          <w:highlight w:val="cyan"/>
          <w:u w:val="single"/>
        </w:rPr>
        <w:t>there are</w:t>
      </w:r>
      <w:r w:rsidRPr="00992961">
        <w:rPr>
          <w:rFonts w:eastAsia="Calibri"/>
        </w:rPr>
        <w:t xml:space="preserve"> also </w:t>
      </w:r>
      <w:r w:rsidRPr="00992961">
        <w:rPr>
          <w:rFonts w:eastAsia="Calibri"/>
          <w:highlight w:val="cyan"/>
          <w:u w:val="single"/>
        </w:rPr>
        <w:t>many points of disagreement between</w:t>
      </w:r>
      <w:r w:rsidRPr="00992961">
        <w:rPr>
          <w:rFonts w:eastAsia="Calibri"/>
          <w:u w:val="single"/>
        </w:rPr>
        <w:t xml:space="preserve"> the </w:t>
      </w:r>
      <w:r w:rsidRPr="00992961">
        <w:rPr>
          <w:rFonts w:eastAsia="Calibri"/>
          <w:highlight w:val="cyan"/>
          <w:u w:val="single"/>
        </w:rPr>
        <w:t>military and populists</w:t>
      </w:r>
      <w:r w:rsidRPr="00992961">
        <w:rPr>
          <w:rFonts w:eastAsia="Calibri"/>
        </w:rPr>
        <w:t xml:space="preserve">. </w:t>
      </w:r>
      <w:r w:rsidRPr="00992961">
        <w:rPr>
          <w:rFonts w:eastAsia="Calibri"/>
          <w:b/>
          <w:iCs/>
          <w:highlight w:val="cyan"/>
          <w:u w:val="single"/>
          <w:bdr w:val="single" w:sz="8" w:space="0" w:color="auto"/>
        </w:rPr>
        <w:t>Populists</w:t>
      </w:r>
      <w:r w:rsidRPr="00992961">
        <w:rPr>
          <w:rFonts w:eastAsia="Calibri"/>
        </w:rPr>
        <w:t xml:space="preserve"> </w:t>
      </w:r>
      <w:r w:rsidRPr="00992961">
        <w:rPr>
          <w:rFonts w:eastAsia="Calibri"/>
          <w:u w:val="single"/>
        </w:rPr>
        <w:t xml:space="preserve">generally </w:t>
      </w:r>
      <w:r w:rsidRPr="00992961">
        <w:rPr>
          <w:rFonts w:eastAsia="Calibri"/>
          <w:b/>
          <w:iCs/>
          <w:highlight w:val="cyan"/>
          <w:u w:val="single"/>
          <w:bdr w:val="single" w:sz="8" w:space="0" w:color="auto"/>
        </w:rPr>
        <w:t>oppose</w:t>
      </w:r>
      <w:r w:rsidRPr="00992961">
        <w:rPr>
          <w:rFonts w:eastAsia="Calibri"/>
          <w:highlight w:val="cyan"/>
          <w:u w:val="single"/>
        </w:rPr>
        <w:t xml:space="preserve"> wars</w:t>
      </w:r>
      <w:r w:rsidRPr="00992961">
        <w:rPr>
          <w:rFonts w:eastAsia="Calibri"/>
          <w:u w:val="single"/>
        </w:rPr>
        <w:t xml:space="preserve"> </w:t>
      </w:r>
      <w:r w:rsidRPr="00992961">
        <w:rPr>
          <w:rFonts w:eastAsia="Calibri"/>
          <w:highlight w:val="cyan"/>
          <w:u w:val="single"/>
        </w:rPr>
        <w:t>and</w:t>
      </w:r>
      <w:r w:rsidRPr="00992961">
        <w:rPr>
          <w:rFonts w:eastAsia="Calibri"/>
          <w:u w:val="single"/>
        </w:rPr>
        <w:t xml:space="preserve"> foreign </w:t>
      </w:r>
      <w:r w:rsidRPr="00992961">
        <w:rPr>
          <w:rFonts w:eastAsia="Calibri"/>
          <w:highlight w:val="cyan"/>
          <w:u w:val="single"/>
        </w:rPr>
        <w:t>interventions, as they take money away from</w:t>
      </w:r>
      <w:r w:rsidRPr="00992961">
        <w:rPr>
          <w:rFonts w:eastAsia="Calibri"/>
          <w:u w:val="single"/>
        </w:rPr>
        <w:t xml:space="preserve"> </w:t>
      </w:r>
      <w:r w:rsidRPr="00992961">
        <w:rPr>
          <w:rFonts w:eastAsia="Calibri"/>
          <w:highlight w:val="cyan"/>
          <w:u w:val="single"/>
        </w:rPr>
        <w:t>domestic</w:t>
      </w:r>
      <w:r w:rsidRPr="00992961">
        <w:rPr>
          <w:rFonts w:eastAsia="Calibri"/>
          <w:u w:val="single"/>
        </w:rPr>
        <w:t xml:space="preserve"> welfare </w:t>
      </w:r>
      <w:r w:rsidRPr="00992961">
        <w:rPr>
          <w:rFonts w:eastAsia="Calibri"/>
          <w:highlight w:val="cyan"/>
          <w:u w:val="single"/>
        </w:rPr>
        <w:t>programs</w:t>
      </w:r>
      <w:r w:rsidRPr="00992961">
        <w:rPr>
          <w:rFonts w:eastAsia="Calibri"/>
        </w:rPr>
        <w:t xml:space="preserve">. Many </w:t>
      </w:r>
      <w:r w:rsidRPr="00992961">
        <w:rPr>
          <w:rFonts w:eastAsia="Calibri"/>
          <w:highlight w:val="cyan"/>
          <w:u w:val="single"/>
        </w:rPr>
        <w:t>populists propose cutting</w:t>
      </w:r>
      <w:r w:rsidRPr="00992961">
        <w:rPr>
          <w:rFonts w:eastAsia="Calibri"/>
          <w:u w:val="single"/>
        </w:rPr>
        <w:t xml:space="preserve"> </w:t>
      </w:r>
      <w:proofErr w:type="spellStart"/>
      <w:r w:rsidRPr="00992961">
        <w:rPr>
          <w:rFonts w:eastAsia="Calibri"/>
          <w:highlight w:val="cyan"/>
          <w:u w:val="single"/>
        </w:rPr>
        <w:t>defence</w:t>
      </w:r>
      <w:proofErr w:type="spellEnd"/>
      <w:r w:rsidRPr="00992961">
        <w:rPr>
          <w:rFonts w:eastAsia="Calibri"/>
          <w:u w:val="single"/>
        </w:rPr>
        <w:t xml:space="preserve"> budgets</w:t>
      </w:r>
      <w:r w:rsidRPr="00992961">
        <w:rPr>
          <w:rFonts w:eastAsia="Calibri"/>
        </w:rPr>
        <w:t xml:space="preserve"> to increase domestic welfare spending. Most populist leaders are also anti-science or lack basic scientific knowledge. Trump, Modi, and Khan have said many things that would make a 10th-grader laugh. </w:t>
      </w:r>
      <w:r w:rsidRPr="00992961">
        <w:rPr>
          <w:rFonts w:eastAsia="Calibri"/>
          <w:highlight w:val="cyan"/>
          <w:u w:val="single"/>
        </w:rPr>
        <w:t xml:space="preserve">This makes populist </w:t>
      </w:r>
      <w:proofErr w:type="gramStart"/>
      <w:r w:rsidRPr="00992961">
        <w:rPr>
          <w:rFonts w:eastAsia="Calibri"/>
          <w:highlight w:val="cyan"/>
          <w:u w:val="single"/>
        </w:rPr>
        <w:t>leaders</w:t>
      </w:r>
      <w:proofErr w:type="gramEnd"/>
      <w:r w:rsidRPr="00992961">
        <w:rPr>
          <w:rFonts w:eastAsia="Calibri"/>
          <w:highlight w:val="cyan"/>
          <w:u w:val="single"/>
        </w:rPr>
        <w:t xml:space="preserve"> </w:t>
      </w:r>
      <w:r w:rsidRPr="00992961">
        <w:rPr>
          <w:rFonts w:eastAsia="Calibri"/>
          <w:b/>
          <w:iCs/>
          <w:highlight w:val="cyan"/>
          <w:u w:val="single"/>
          <w:bdr w:val="single" w:sz="8" w:space="0" w:color="auto"/>
        </w:rPr>
        <w:t>difficult partners</w:t>
      </w:r>
      <w:r w:rsidRPr="00992961">
        <w:rPr>
          <w:rFonts w:eastAsia="Calibri"/>
          <w:highlight w:val="cyan"/>
          <w:u w:val="single"/>
        </w:rPr>
        <w:t xml:space="preserve"> for the</w:t>
      </w:r>
      <w:r w:rsidRPr="00992961">
        <w:rPr>
          <w:rFonts w:eastAsia="Calibri"/>
          <w:u w:val="single"/>
        </w:rPr>
        <w:t xml:space="preserve"> </w:t>
      </w:r>
      <w:r w:rsidRPr="00992961">
        <w:rPr>
          <w:rFonts w:eastAsia="Calibri"/>
          <w:highlight w:val="cyan"/>
          <w:u w:val="single"/>
        </w:rPr>
        <w:t>military</w:t>
      </w:r>
      <w:r w:rsidRPr="00992961">
        <w:rPr>
          <w:rFonts w:eastAsia="Calibri"/>
        </w:rPr>
        <w:t>, home to the most sophisticated technologies available.</w:t>
      </w:r>
    </w:p>
    <w:p w14:paraId="65CD6492" w14:textId="77777777" w:rsidR="00992961" w:rsidRPr="00992961" w:rsidRDefault="00992961" w:rsidP="00992961">
      <w:pPr>
        <w:rPr>
          <w:rFonts w:eastAsia="Aptos"/>
        </w:rPr>
      </w:pPr>
    </w:p>
    <w:p w14:paraId="139822D0"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Nuclear Terror---1NC</w:t>
      </w:r>
    </w:p>
    <w:p w14:paraId="4E7C3D02"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No nuke terror. </w:t>
      </w:r>
    </w:p>
    <w:p w14:paraId="0F3D5F74" w14:textId="77777777" w:rsidR="00992961" w:rsidRPr="00992961" w:rsidRDefault="00992961" w:rsidP="00992961">
      <w:pPr>
        <w:rPr>
          <w:rFonts w:eastAsia="Calibri"/>
        </w:rPr>
      </w:pPr>
      <w:r w:rsidRPr="00992961">
        <w:rPr>
          <w:rFonts w:eastAsia="Calibri"/>
          <w:b/>
          <w:bCs/>
          <w:sz w:val="26"/>
        </w:rPr>
        <w:t>Mueller 21</w:t>
      </w:r>
      <w:r w:rsidRPr="00992961">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4083A3EE" w14:textId="77777777" w:rsidR="00992961" w:rsidRPr="00992961" w:rsidRDefault="00992961" w:rsidP="00992961">
      <w:pPr>
        <w:rPr>
          <w:rFonts w:eastAsia="Calibri"/>
          <w:sz w:val="16"/>
        </w:rPr>
      </w:pPr>
      <w:r w:rsidRPr="00992961">
        <w:rPr>
          <w:rFonts w:eastAsia="Calibri"/>
          <w:sz w:val="16"/>
        </w:rPr>
        <w:t xml:space="preserve">Allison’s time is up, and so is Garwin’s. These </w:t>
      </w:r>
      <w:r w:rsidRPr="00992961">
        <w:rPr>
          <w:rFonts w:eastAsia="Calibri"/>
          <w:u w:val="single"/>
        </w:rPr>
        <w:t>oft-repeated warnings have proven</w:t>
      </w:r>
      <w:r w:rsidRPr="00992961">
        <w:rPr>
          <w:rFonts w:eastAsia="Calibri"/>
          <w:sz w:val="16"/>
        </w:rPr>
        <w:t xml:space="preserve"> to be </w:t>
      </w:r>
      <w:r w:rsidRPr="00992961">
        <w:rPr>
          <w:rFonts w:eastAsia="Calibri"/>
          <w:b/>
          <w:iCs/>
          <w:u w:val="single"/>
          <w:bdr w:val="single" w:sz="8" w:space="0" w:color="auto"/>
        </w:rPr>
        <w:t>empty</w:t>
      </w:r>
      <w:r w:rsidRPr="00992961">
        <w:rPr>
          <w:rFonts w:eastAsia="Calibri"/>
          <w:sz w:val="16"/>
        </w:rPr>
        <w:t xml:space="preserve">. And it is important to point out that </w:t>
      </w:r>
      <w:r w:rsidRPr="00992961">
        <w:rPr>
          <w:rFonts w:eastAsia="Calibri"/>
          <w:highlight w:val="cyan"/>
          <w:u w:val="single"/>
        </w:rPr>
        <w:t>not only have terrorists failed to go nuclear</w:t>
      </w:r>
      <w:r w:rsidRPr="00992961">
        <w:rPr>
          <w:rFonts w:eastAsia="Calibri"/>
          <w:u w:val="single"/>
        </w:rPr>
        <w:t>, but</w:t>
      </w:r>
      <w:r w:rsidRPr="00992961">
        <w:rPr>
          <w:rFonts w:eastAsia="Calibri"/>
          <w:sz w:val="16"/>
        </w:rPr>
        <w:t xml:space="preserve"> as William Langewiesche, who has assessed the process in detail, put it in 2007, “The best information is that </w:t>
      </w:r>
      <w:r w:rsidRPr="00992961">
        <w:rPr>
          <w:rFonts w:eastAsia="Calibri"/>
          <w:u w:val="single"/>
        </w:rPr>
        <w:t xml:space="preserve">no </w:t>
      </w:r>
      <w:r w:rsidRPr="00992961">
        <w:rPr>
          <w:rFonts w:eastAsia="Calibri"/>
          <w:highlight w:val="cyan"/>
          <w:u w:val="single"/>
        </w:rPr>
        <w:t xml:space="preserve">one has gotten </w:t>
      </w:r>
      <w:r w:rsidRPr="00992961">
        <w:rPr>
          <w:rFonts w:eastAsia="Calibri"/>
          <w:b/>
          <w:iCs/>
          <w:highlight w:val="cyan"/>
          <w:u w:val="single"/>
          <w:bdr w:val="single" w:sz="8" w:space="0" w:color="auto"/>
        </w:rPr>
        <w:t>anywhere near this</w:t>
      </w:r>
      <w:r w:rsidRPr="00992961">
        <w:rPr>
          <w:rFonts w:eastAsia="Calibri"/>
          <w:sz w:val="16"/>
        </w:rPr>
        <w:t xml:space="preserve">. I mean, if you look carefully and practically at this process, you see that </w:t>
      </w:r>
      <w:r w:rsidRPr="00992961">
        <w:rPr>
          <w:rFonts w:eastAsia="Calibri"/>
          <w:u w:val="single"/>
        </w:rPr>
        <w:t>it is an enormous undertaking full of risks</w:t>
      </w:r>
      <w:r w:rsidRPr="00992961">
        <w:rPr>
          <w:rFonts w:eastAsia="Calibri"/>
          <w:sz w:val="16"/>
        </w:rPr>
        <w:t xml:space="preserve"> for the would-be terrorists.”13 </w:t>
      </w:r>
      <w:r w:rsidRPr="00992961">
        <w:rPr>
          <w:rFonts w:eastAsia="Calibri"/>
          <w:highlight w:val="cyan"/>
          <w:u w:val="single"/>
        </w:rPr>
        <w:t xml:space="preserve">That process requires </w:t>
      </w:r>
      <w:r w:rsidRPr="00992961">
        <w:rPr>
          <w:rFonts w:eastAsia="Calibri"/>
          <w:b/>
          <w:iCs/>
          <w:highlight w:val="cyan"/>
          <w:u w:val="single"/>
          <w:bdr w:val="single" w:sz="8" w:space="0" w:color="auto"/>
        </w:rPr>
        <w:t>trusting</w:t>
      </w:r>
      <w:r w:rsidRPr="00992961">
        <w:rPr>
          <w:rFonts w:eastAsia="Calibri"/>
          <w:b/>
          <w:iCs/>
          <w:u w:val="single"/>
          <w:bdr w:val="single" w:sz="8" w:space="0" w:color="auto"/>
        </w:rPr>
        <w:t xml:space="preserve"> corrupted</w:t>
      </w:r>
      <w:r w:rsidRPr="00992961">
        <w:rPr>
          <w:rFonts w:eastAsia="Calibri"/>
          <w:sz w:val="16"/>
        </w:rPr>
        <w:t xml:space="preserve"> foreign </w:t>
      </w:r>
      <w:r w:rsidRPr="00992961">
        <w:rPr>
          <w:rFonts w:eastAsia="Calibri"/>
          <w:b/>
          <w:iCs/>
          <w:highlight w:val="cyan"/>
          <w:u w:val="single"/>
          <w:bdr w:val="single" w:sz="8" w:space="0" w:color="auto"/>
        </w:rPr>
        <w:t>collaborators</w:t>
      </w:r>
      <w:r w:rsidRPr="00992961">
        <w:rPr>
          <w:rFonts w:eastAsia="Calibri"/>
          <w:sz w:val="16"/>
        </w:rPr>
        <w:t xml:space="preserve"> and other criminals, </w:t>
      </w:r>
      <w:r w:rsidRPr="00992961">
        <w:rPr>
          <w:rFonts w:eastAsia="Calibri"/>
          <w:highlight w:val="cyan"/>
          <w:u w:val="single"/>
        </w:rPr>
        <w:t>obtaining</w:t>
      </w:r>
      <w:r w:rsidRPr="00992961">
        <w:rPr>
          <w:rFonts w:eastAsia="Calibri"/>
          <w:u w:val="single"/>
        </w:rPr>
        <w:t xml:space="preserve"> and transporting </w:t>
      </w:r>
      <w:r w:rsidRPr="00992961">
        <w:rPr>
          <w:rFonts w:eastAsia="Calibri"/>
          <w:highlight w:val="cyan"/>
          <w:u w:val="single"/>
        </w:rPr>
        <w:t>highly guarded material</w:t>
      </w:r>
      <w:r w:rsidRPr="00992961">
        <w:rPr>
          <w:rFonts w:eastAsia="Calibri"/>
          <w:u w:val="single"/>
        </w:rPr>
        <w:t xml:space="preserve">, </w:t>
      </w:r>
      <w:r w:rsidRPr="00992961">
        <w:rPr>
          <w:rFonts w:eastAsia="Calibri"/>
          <w:highlight w:val="cyan"/>
          <w:u w:val="single"/>
        </w:rPr>
        <w:t>setting up a</w:t>
      </w:r>
      <w:r w:rsidRPr="00992961">
        <w:rPr>
          <w:rFonts w:eastAsia="Calibri"/>
          <w:u w:val="single"/>
        </w:rPr>
        <w:t xml:space="preserve"> machine </w:t>
      </w:r>
      <w:r w:rsidRPr="00992961">
        <w:rPr>
          <w:rFonts w:eastAsia="Calibri"/>
          <w:highlight w:val="cyan"/>
          <w:u w:val="single"/>
        </w:rPr>
        <w:t>shop staffed with top scientists</w:t>
      </w:r>
      <w:r w:rsidRPr="00992961">
        <w:rPr>
          <w:rFonts w:eastAsia="Calibri"/>
          <w:sz w:val="16"/>
        </w:rPr>
        <w:t xml:space="preserve"> and technicians, </w:t>
      </w:r>
      <w:r w:rsidRPr="00992961">
        <w:rPr>
          <w:rFonts w:eastAsia="Calibri"/>
          <w:u w:val="single"/>
        </w:rPr>
        <w:t>and rolling the heavy</w:t>
      </w:r>
      <w:r w:rsidRPr="00992961">
        <w:rPr>
          <w:rFonts w:eastAsia="Calibri"/>
          <w:sz w:val="16"/>
        </w:rPr>
        <w:t xml:space="preserve">, cumber some, </w:t>
      </w:r>
      <w:r w:rsidRPr="00992961">
        <w:rPr>
          <w:rFonts w:eastAsia="Calibri"/>
          <w:u w:val="single"/>
        </w:rPr>
        <w:t>and untested finished product into position to be detonated by a skilled crew</w:t>
      </w:r>
      <w:r w:rsidRPr="00992961">
        <w:rPr>
          <w:rFonts w:eastAsia="Calibri"/>
          <w:sz w:val="16"/>
        </w:rPr>
        <w:t xml:space="preserve">, </w:t>
      </w:r>
      <w:r w:rsidRPr="00992961">
        <w:rPr>
          <w:rFonts w:eastAsia="Calibri"/>
          <w:b/>
          <w:iCs/>
          <w:highlight w:val="cyan"/>
          <w:u w:val="single"/>
          <w:bdr w:val="single" w:sz="8" w:space="0" w:color="auto"/>
        </w:rPr>
        <w:t>all</w:t>
      </w:r>
      <w:r w:rsidRPr="00992961">
        <w:rPr>
          <w:rFonts w:eastAsia="Calibri"/>
          <w:sz w:val="16"/>
        </w:rPr>
        <w:t xml:space="preserve"> the </w:t>
      </w:r>
      <w:r w:rsidRPr="00992961">
        <w:rPr>
          <w:rFonts w:eastAsia="Calibri"/>
          <w:b/>
          <w:iCs/>
          <w:highlight w:val="cyan"/>
          <w:u w:val="single"/>
          <w:bdr w:val="single" w:sz="8" w:space="0" w:color="auto"/>
        </w:rPr>
        <w:t>while attracting no attention</w:t>
      </w:r>
      <w:r w:rsidRPr="00992961">
        <w:rPr>
          <w:rFonts w:eastAsia="Calibri"/>
          <w:sz w:val="16"/>
        </w:rPr>
        <w:t xml:space="preserve"> from outsiders.</w:t>
      </w:r>
    </w:p>
    <w:p w14:paraId="1534C38C" w14:textId="77777777" w:rsidR="00992961" w:rsidRPr="00992961" w:rsidRDefault="00992961" w:rsidP="00992961">
      <w:pPr>
        <w:rPr>
          <w:rFonts w:eastAsia="Calibri"/>
          <w:sz w:val="16"/>
        </w:rPr>
      </w:pPr>
      <w:r w:rsidRPr="00992961">
        <w:rPr>
          <w:rFonts w:eastAsia="Calibri"/>
          <w:highlight w:val="cyan"/>
          <w:u w:val="single"/>
        </w:rPr>
        <w:t>Nor have terrorist</w:t>
      </w:r>
      <w:r w:rsidRPr="00992961">
        <w:rPr>
          <w:rFonts w:eastAsia="Calibri"/>
          <w:u w:val="single"/>
        </w:rPr>
        <w:t xml:space="preserve"> group</w:t>
      </w:r>
      <w:r w:rsidRPr="00992961">
        <w:rPr>
          <w:rFonts w:eastAsia="Calibri"/>
          <w:highlight w:val="cyan"/>
          <w:u w:val="single"/>
        </w:rPr>
        <w:t>s</w:t>
      </w:r>
      <w:r w:rsidRPr="00992961">
        <w:rPr>
          <w:rFonts w:eastAsia="Calibri"/>
          <w:u w:val="single"/>
        </w:rPr>
        <w:t xml:space="preserve"> </w:t>
      </w:r>
      <w:r w:rsidRPr="00992961">
        <w:rPr>
          <w:rFonts w:eastAsia="Calibri"/>
          <w:highlight w:val="cyan"/>
          <w:u w:val="single"/>
        </w:rPr>
        <w:t xml:space="preserve">been able to </w:t>
      </w:r>
      <w:r w:rsidRPr="00992961">
        <w:rPr>
          <w:rFonts w:eastAsia="Calibri"/>
          <w:b/>
          <w:iCs/>
          <w:highlight w:val="cyan"/>
          <w:u w:val="single"/>
          <w:bdr w:val="single" w:sz="8" w:space="0" w:color="auto"/>
        </w:rPr>
        <w:t>steal</w:t>
      </w:r>
      <w:r w:rsidRPr="00992961">
        <w:rPr>
          <w:rFonts w:eastAsia="Calibri"/>
          <w:u w:val="single"/>
        </w:rPr>
        <w:t xml:space="preserve"> </w:t>
      </w:r>
      <w:r w:rsidRPr="00992961">
        <w:rPr>
          <w:rFonts w:eastAsia="Calibri"/>
          <w:b/>
          <w:iCs/>
          <w:u w:val="single"/>
          <w:bdr w:val="single" w:sz="8" w:space="0" w:color="auto"/>
        </w:rPr>
        <w:t xml:space="preserve">existing </w:t>
      </w:r>
      <w:r w:rsidRPr="00992961">
        <w:rPr>
          <w:rFonts w:eastAsia="Calibri"/>
          <w:b/>
          <w:iCs/>
          <w:highlight w:val="cyan"/>
          <w:u w:val="single"/>
          <w:bdr w:val="single" w:sz="8" w:space="0" w:color="auto"/>
        </w:rPr>
        <w:t>nuc</w:t>
      </w:r>
      <w:r w:rsidRPr="00992961">
        <w:rPr>
          <w:rFonts w:eastAsia="Calibri"/>
          <w:sz w:val="16"/>
        </w:rPr>
        <w:t>lear weapon</w:t>
      </w:r>
      <w:r w:rsidRPr="00992961">
        <w:rPr>
          <w:rFonts w:eastAsia="Calibri"/>
          <w:b/>
          <w:iCs/>
          <w:highlight w:val="cyan"/>
          <w:u w:val="single"/>
          <w:bdr w:val="single" w:sz="8" w:space="0" w:color="auto"/>
        </w:rPr>
        <w:t>s</w:t>
      </w:r>
      <w:r w:rsidRPr="00992961">
        <w:rPr>
          <w:rFonts w:eastAsia="Calibri"/>
          <w:sz w:val="16"/>
        </w:rPr>
        <w:t>—</w:t>
      </w:r>
      <w:r w:rsidRPr="00992961">
        <w:rPr>
          <w:rFonts w:eastAsia="Calibri"/>
          <w:u w:val="single"/>
        </w:rPr>
        <w:t xml:space="preserve">characteristically burdened </w:t>
      </w:r>
      <w:r w:rsidRPr="00992961">
        <w:rPr>
          <w:rFonts w:eastAsia="Calibri"/>
          <w:highlight w:val="cyan"/>
          <w:u w:val="single"/>
        </w:rPr>
        <w:t xml:space="preserve">with </w:t>
      </w:r>
      <w:r w:rsidRPr="00992961">
        <w:rPr>
          <w:rFonts w:eastAsia="Calibri"/>
          <w:b/>
          <w:iCs/>
          <w:highlight w:val="cyan"/>
          <w:u w:val="single"/>
          <w:bdr w:val="single" w:sz="8" w:space="0" w:color="auto"/>
        </w:rPr>
        <w:t>multiple safety devices</w:t>
      </w:r>
      <w:r w:rsidRPr="00992961">
        <w:rPr>
          <w:rFonts w:eastAsia="Calibri"/>
          <w:highlight w:val="cyan"/>
          <w:u w:val="single"/>
        </w:rPr>
        <w:t xml:space="preserve"> and</w:t>
      </w:r>
      <w:r w:rsidRPr="00992961">
        <w:rPr>
          <w:rFonts w:eastAsia="Calibri"/>
          <w:sz w:val="16"/>
        </w:rPr>
        <w:t xml:space="preserve"> often </w:t>
      </w:r>
      <w:r w:rsidRPr="00992961">
        <w:rPr>
          <w:rFonts w:eastAsia="Calibri"/>
          <w:highlight w:val="cyan"/>
          <w:u w:val="single"/>
        </w:rPr>
        <w:t>stored</w:t>
      </w:r>
      <w:r w:rsidRPr="00992961">
        <w:rPr>
          <w:rFonts w:eastAsia="Calibri"/>
          <w:u w:val="single"/>
        </w:rPr>
        <w:t xml:space="preserve"> in </w:t>
      </w:r>
      <w:r w:rsidRPr="00992961">
        <w:rPr>
          <w:rFonts w:eastAsia="Calibri"/>
          <w:b/>
          <w:iCs/>
          <w:u w:val="single"/>
          <w:bdr w:val="single" w:sz="8" w:space="0" w:color="auto"/>
        </w:rPr>
        <w:t>pieces</w:t>
      </w:r>
      <w:r w:rsidRPr="00992961">
        <w:rPr>
          <w:rFonts w:eastAsia="Calibri"/>
          <w:u w:val="single"/>
        </w:rPr>
        <w:t xml:space="preserve"> </w:t>
      </w:r>
      <w:r w:rsidRPr="00992961">
        <w:rPr>
          <w:rFonts w:eastAsia="Calibri"/>
          <w:highlight w:val="cyan"/>
          <w:u w:val="single"/>
        </w:rPr>
        <w:t>at separate</w:t>
      </w:r>
      <w:r w:rsidRPr="00992961">
        <w:rPr>
          <w:rFonts w:eastAsia="Calibri"/>
          <w:u w:val="single"/>
        </w:rPr>
        <w:t xml:space="preserve"> </w:t>
      </w:r>
      <w:r w:rsidRPr="00992961">
        <w:rPr>
          <w:rFonts w:eastAsia="Calibri"/>
          <w:b/>
          <w:iCs/>
          <w:u w:val="single"/>
          <w:bdr w:val="single" w:sz="8" w:space="0" w:color="auto"/>
        </w:rPr>
        <w:t xml:space="preserve">secure </w:t>
      </w:r>
      <w:r w:rsidRPr="00992961">
        <w:rPr>
          <w:rFonts w:eastAsia="Calibri"/>
          <w:b/>
          <w:iCs/>
          <w:highlight w:val="cyan"/>
          <w:u w:val="single"/>
          <w:bdr w:val="single" w:sz="8" w:space="0" w:color="auto"/>
        </w:rPr>
        <w:t>locales</w:t>
      </w:r>
      <w:r w:rsidRPr="00992961">
        <w:rPr>
          <w:rFonts w:eastAsia="Calibri"/>
          <w:sz w:val="16"/>
        </w:rPr>
        <w:t xml:space="preserve">—from existing arsenals as was once much feared. </w:t>
      </w:r>
      <w:r w:rsidRPr="00992961">
        <w:rPr>
          <w:rFonts w:eastAsia="Calibri"/>
          <w:u w:val="single"/>
        </w:rPr>
        <w:t xml:space="preserve">And they </w:t>
      </w:r>
      <w:r w:rsidRPr="00992961">
        <w:rPr>
          <w:rFonts w:eastAsia="Calibri"/>
          <w:b/>
          <w:iCs/>
          <w:u w:val="single"/>
          <w:bdr w:val="single" w:sz="8" w:space="0" w:color="auto"/>
        </w:rPr>
        <w:t>certainly</w:t>
      </w:r>
      <w:r w:rsidRPr="00992961">
        <w:rPr>
          <w:rFonts w:eastAsia="Calibri"/>
          <w:u w:val="single"/>
        </w:rPr>
        <w:t xml:space="preserve"> have not been able to cajole leaders in nuclear states to palm one off to them</w:t>
      </w:r>
      <w:r w:rsidRPr="00992961">
        <w:rPr>
          <w:rFonts w:eastAsia="Calibri"/>
          <w:sz w:val="16"/>
        </w:rPr>
        <w:t>—though a war inflicting more death than Hiroshima and Nagasaki combined was launched against Iraq in 2003 in major part under the spell of fantasies about such a handover.14</w:t>
      </w:r>
    </w:p>
    <w:p w14:paraId="243E7C6C" w14:textId="77777777" w:rsidR="00992961" w:rsidRPr="00992961" w:rsidRDefault="00992961" w:rsidP="00992961">
      <w:pPr>
        <w:rPr>
          <w:rFonts w:eastAsia="Calibri"/>
          <w:sz w:val="16"/>
        </w:rPr>
      </w:pPr>
      <w:r w:rsidRPr="00992961">
        <w:rPr>
          <w:rFonts w:eastAsia="Calibri"/>
          <w:sz w:val="16"/>
        </w:rPr>
        <w:t xml:space="preserve">More generally, the </w:t>
      </w:r>
      <w:r w:rsidRPr="00992961">
        <w:rPr>
          <w:rFonts w:eastAsia="Calibri"/>
          <w:u w:val="single"/>
        </w:rPr>
        <w:t>actual terrorist “adversaries”</w:t>
      </w:r>
      <w:r w:rsidRPr="00992961">
        <w:rPr>
          <w:rFonts w:eastAsia="Calibri"/>
          <w:sz w:val="16"/>
        </w:rPr>
        <w:t xml:space="preserve"> in the West </w:t>
      </w:r>
      <w:r w:rsidRPr="00992961">
        <w:rPr>
          <w:rFonts w:eastAsia="Calibri"/>
          <w:u w:val="single"/>
        </w:rPr>
        <w:t>scarcely deserve accolades</w:t>
      </w:r>
      <w:r w:rsidRPr="00992961">
        <w:rPr>
          <w:rFonts w:eastAsia="Calibri"/>
          <w:sz w:val="16"/>
        </w:rPr>
        <w:t xml:space="preserve"> for either dedication or prowess. It is true, of course, that </w:t>
      </w:r>
      <w:r w:rsidRPr="00992961">
        <w:rPr>
          <w:rFonts w:eastAsia="Calibri"/>
          <w:u w:val="single"/>
        </w:rPr>
        <w:t xml:space="preserve">sometimes even </w:t>
      </w:r>
      <w:proofErr w:type="gramStart"/>
      <w:r w:rsidRPr="00992961">
        <w:rPr>
          <w:rFonts w:eastAsia="Calibri"/>
          <w:u w:val="single"/>
        </w:rPr>
        <w:t>incompetents</w:t>
      </w:r>
      <w:proofErr w:type="gramEnd"/>
      <w:r w:rsidRPr="00992961">
        <w:rPr>
          <w:rFonts w:eastAsia="Calibri"/>
          <w:sz w:val="16"/>
        </w:rPr>
        <w:t xml:space="preserve"> can get lucky, </w:t>
      </w:r>
      <w:r w:rsidRPr="00992961">
        <w:rPr>
          <w:rFonts w:eastAsia="Calibri"/>
          <w:u w:val="single"/>
        </w:rPr>
        <w:t>but such instances</w:t>
      </w:r>
      <w:r w:rsidRPr="00992961">
        <w:rPr>
          <w:rFonts w:eastAsia="Calibri"/>
          <w:sz w:val="16"/>
        </w:rPr>
        <w:t xml:space="preserve">, however tragic, </w:t>
      </w:r>
      <w:r w:rsidRPr="00992961">
        <w:rPr>
          <w:rFonts w:eastAsia="Calibri"/>
          <w:u w:val="single"/>
        </w:rPr>
        <w:t>are rare</w:t>
      </w:r>
      <w:r w:rsidRPr="00992961">
        <w:rPr>
          <w:rFonts w:eastAsia="Calibri"/>
          <w:sz w:val="16"/>
        </w:rPr>
        <w:t xml:space="preserve">. For the most part, </w:t>
      </w:r>
      <w:r w:rsidRPr="00992961">
        <w:rPr>
          <w:rFonts w:eastAsia="Calibri"/>
          <w:highlight w:val="cyan"/>
          <w:u w:val="single"/>
        </w:rPr>
        <w:t>terrorists</w:t>
      </w:r>
      <w:r w:rsidRPr="00992961">
        <w:rPr>
          <w:rFonts w:eastAsia="Calibri"/>
          <w:sz w:val="16"/>
        </w:rPr>
        <w:t xml:space="preserve"> in the United States </w:t>
      </w:r>
      <w:r w:rsidRPr="00992961">
        <w:rPr>
          <w:rFonts w:eastAsia="Calibri"/>
          <w:highlight w:val="cyan"/>
          <w:u w:val="single"/>
        </w:rPr>
        <w:t>are</w:t>
      </w:r>
      <w:r w:rsidRPr="00992961">
        <w:rPr>
          <w:rFonts w:eastAsia="Calibri"/>
          <w:sz w:val="16"/>
        </w:rPr>
        <w:t xml:space="preserve"> a </w:t>
      </w:r>
      <w:r w:rsidRPr="00992961">
        <w:rPr>
          <w:rFonts w:eastAsia="Calibri"/>
          <w:b/>
          <w:iCs/>
          <w:u w:val="single"/>
          <w:bdr w:val="single" w:sz="8" w:space="0" w:color="auto"/>
        </w:rPr>
        <w:t>confused</w:t>
      </w:r>
      <w:r w:rsidRPr="00992961">
        <w:rPr>
          <w:rFonts w:eastAsia="Calibri"/>
          <w:sz w:val="16"/>
        </w:rPr>
        <w:t xml:space="preserve">, inadequate, </w:t>
      </w:r>
      <w:r w:rsidRPr="00992961">
        <w:rPr>
          <w:rFonts w:eastAsia="Calibri"/>
          <w:b/>
          <w:iCs/>
          <w:u w:val="single"/>
          <w:bdr w:val="single" w:sz="8" w:space="0" w:color="auto"/>
        </w:rPr>
        <w:t>incompetent</w:t>
      </w:r>
      <w:r w:rsidRPr="00992961">
        <w:rPr>
          <w:rFonts w:eastAsia="Calibri"/>
          <w:sz w:val="16"/>
        </w:rPr>
        <w:t xml:space="preserve">, </w:t>
      </w:r>
      <w:r w:rsidRPr="00992961">
        <w:rPr>
          <w:rFonts w:eastAsia="Calibri"/>
          <w:b/>
          <w:iCs/>
          <w:highlight w:val="cyan"/>
          <w:u w:val="single"/>
          <w:bdr w:val="single" w:sz="8" w:space="0" w:color="auto"/>
        </w:rPr>
        <w:t>blundering</w:t>
      </w:r>
      <w:r w:rsidRPr="00992961">
        <w:rPr>
          <w:rFonts w:eastAsia="Calibri"/>
          <w:sz w:val="16"/>
        </w:rPr>
        <w:t xml:space="preserve">, </w:t>
      </w:r>
      <w:r w:rsidRPr="00992961">
        <w:rPr>
          <w:rFonts w:eastAsia="Calibri"/>
          <w:highlight w:val="cyan"/>
          <w:u w:val="single"/>
        </w:rPr>
        <w:t xml:space="preserve">and </w:t>
      </w:r>
      <w:r w:rsidRPr="00992961">
        <w:rPr>
          <w:rFonts w:eastAsia="Calibri"/>
          <w:b/>
          <w:iCs/>
          <w:highlight w:val="cyan"/>
          <w:u w:val="single"/>
          <w:bdr w:val="single" w:sz="8" w:space="0" w:color="auto"/>
        </w:rPr>
        <w:t>gullible</w:t>
      </w:r>
      <w:r w:rsidRPr="00992961">
        <w:rPr>
          <w:rFonts w:eastAsia="Calibri"/>
          <w:sz w:val="16"/>
        </w:rPr>
        <w:t xml:space="preserve"> bunch, </w:t>
      </w:r>
      <w:r w:rsidRPr="00992961">
        <w:rPr>
          <w:rFonts w:eastAsia="Calibri"/>
          <w:u w:val="single"/>
        </w:rPr>
        <w:t>only occasionally able to get their act together</w:t>
      </w:r>
      <w:r w:rsidRPr="00992961">
        <w:rPr>
          <w:rFonts w:eastAsia="Calibri"/>
          <w:sz w:val="16"/>
        </w:rPr>
        <w:t xml:space="preserve">. </w:t>
      </w:r>
      <w:r w:rsidRPr="00992961">
        <w:rPr>
          <w:rFonts w:eastAsia="Calibri"/>
          <w:u w:val="single"/>
        </w:rPr>
        <w:t>Most seem to be far better at</w:t>
      </w:r>
      <w:r w:rsidRPr="00992961">
        <w:rPr>
          <w:rFonts w:eastAsia="Calibri"/>
          <w:sz w:val="16"/>
        </w:rPr>
        <w:t xml:space="preserve"> frenetic and often </w:t>
      </w:r>
      <w:r w:rsidRPr="00992961">
        <w:rPr>
          <w:rFonts w:eastAsia="Calibri"/>
          <w:b/>
          <w:iCs/>
          <w:u w:val="single"/>
          <w:bdr w:val="single" w:sz="8" w:space="0" w:color="auto"/>
        </w:rPr>
        <w:t>self-deluded scheming</w:t>
      </w:r>
      <w:r w:rsidRPr="00992961">
        <w:rPr>
          <w:rFonts w:eastAsia="Calibri"/>
          <w:sz w:val="16"/>
        </w:rPr>
        <w:t xml:space="preserve"> than at actual execution. A summary assessment by RAND’s Brian Jenkins is apt: “</w:t>
      </w:r>
      <w:r w:rsidRPr="00992961">
        <w:rPr>
          <w:rFonts w:eastAsia="Calibri"/>
          <w:highlight w:val="cyan"/>
          <w:u w:val="single"/>
        </w:rPr>
        <w:t>their numbers remain small</w:t>
      </w:r>
      <w:r w:rsidRPr="00992961">
        <w:rPr>
          <w:rFonts w:eastAsia="Calibri"/>
          <w:sz w:val="16"/>
        </w:rPr>
        <w:t xml:space="preserve">, their determination limp, </w:t>
      </w:r>
      <w:r w:rsidRPr="00992961">
        <w:rPr>
          <w:rFonts w:eastAsia="Calibri"/>
          <w:highlight w:val="cyan"/>
          <w:u w:val="single"/>
        </w:rPr>
        <w:t>and</w:t>
      </w:r>
      <w:r w:rsidRPr="00992961">
        <w:rPr>
          <w:rFonts w:eastAsia="Calibri"/>
          <w:u w:val="single"/>
        </w:rPr>
        <w:t xml:space="preserve"> their </w:t>
      </w:r>
      <w:r w:rsidRPr="00992961">
        <w:rPr>
          <w:rFonts w:eastAsia="Calibri"/>
          <w:b/>
          <w:iCs/>
          <w:highlight w:val="cyan"/>
          <w:u w:val="single"/>
          <w:bdr w:val="single" w:sz="8" w:space="0" w:color="auto"/>
        </w:rPr>
        <w:t>competence poor</w:t>
      </w:r>
      <w:r w:rsidRPr="00992961">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0C37F54F" w14:textId="77777777" w:rsidR="00992961" w:rsidRPr="00992961" w:rsidRDefault="00992961" w:rsidP="00992961">
      <w:pPr>
        <w:rPr>
          <w:rFonts w:eastAsia="Calibri"/>
          <w:sz w:val="16"/>
        </w:rPr>
      </w:pPr>
      <w:r w:rsidRPr="00992961">
        <w:rPr>
          <w:rFonts w:eastAsia="Calibri"/>
          <w:sz w:val="16"/>
        </w:rPr>
        <w:t xml:space="preserve">Except perhaps for the use of vehicles to deliver mayhem (though this idea is by no means new in the history of terrorism), </w:t>
      </w:r>
      <w:r w:rsidRPr="00992961">
        <w:rPr>
          <w:rFonts w:eastAsia="Calibri"/>
          <w:u w:val="single"/>
        </w:rPr>
        <w:t>there has been remarkably little innovation in terrorist weaponry or methodology since 9/11.</w:t>
      </w:r>
      <w:r w:rsidRPr="00992961">
        <w:rPr>
          <w:rFonts w:eastAsia="Calibri"/>
          <w:sz w:val="16"/>
        </w:rPr>
        <w:t xml:space="preserve">17 Like their predecessors, </w:t>
      </w:r>
      <w:r w:rsidRPr="00992961">
        <w:rPr>
          <w:rFonts w:eastAsia="Calibri"/>
          <w:u w:val="single"/>
        </w:rPr>
        <w:t>they have continued to rely on bombs</w:t>
      </w:r>
      <w:r w:rsidRPr="00992961">
        <w:rPr>
          <w:rFonts w:eastAsia="Calibri"/>
          <w:sz w:val="16"/>
        </w:rPr>
        <w:t xml:space="preserve"> (many of which fail to detonate or do much damage) </w:t>
      </w:r>
      <w:r w:rsidRPr="00992961">
        <w:rPr>
          <w:rFonts w:eastAsia="Calibri"/>
          <w:u w:val="single"/>
        </w:rPr>
        <w:t>and bullets</w:t>
      </w:r>
      <w:r w:rsidRPr="00992961">
        <w:rPr>
          <w:rFonts w:eastAsia="Calibri"/>
          <w:sz w:val="16"/>
        </w:rPr>
        <w:t>.1</w:t>
      </w:r>
    </w:p>
    <w:p w14:paraId="59CA8268"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ADV---I-Law</w:t>
      </w:r>
    </w:p>
    <w:p w14:paraId="241373C2"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bookmarkStart w:id="4" w:name="Level_1_4293"/>
      <w:r w:rsidRPr="00992961">
        <w:rPr>
          <w:rFonts w:eastAsia="Times New Roman" w:cs="Times New Roman"/>
          <w:b/>
          <w:sz w:val="32"/>
          <w:szCs w:val="24"/>
          <w:u w:val="single"/>
        </w:rPr>
        <w:t>Solvency---1NC</w:t>
      </w:r>
    </w:p>
    <w:p w14:paraId="194C9B44"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Presumption. Courts won’t hear cases, lawyers won’t defend workers, and organizers get fired.</w:t>
      </w:r>
    </w:p>
    <w:p w14:paraId="2AED459D" w14:textId="77777777" w:rsidR="00992961" w:rsidRPr="00992961" w:rsidRDefault="00992961" w:rsidP="00992961">
      <w:pPr>
        <w:rPr>
          <w:rFonts w:eastAsia="Calibri"/>
        </w:rPr>
      </w:pPr>
      <w:r w:rsidRPr="00992961">
        <w:rPr>
          <w:rFonts w:eastAsia="Calibri"/>
          <w:b/>
          <w:bCs/>
          <w:sz w:val="26"/>
        </w:rPr>
        <w:t>Haraden 26</w:t>
      </w:r>
      <w:r w:rsidRPr="00992961">
        <w:rPr>
          <w:rFonts w:eastAsia="Calibri"/>
        </w:rPr>
        <w:t>, bachelor's in psychology from the University of California, 2L at Georgetown University Law Center. (Ryan, January 19, “The Uncertain Future of the NLRB,” Georgetown’s Journal on Poverty Law &amp; Policy, https://www.law.georgetown.edu/poverty-journal/blog/the-uncertain-future-of-the-nlrb/)</w:t>
      </w:r>
    </w:p>
    <w:p w14:paraId="6B945D91" w14:textId="77777777" w:rsidR="00992961" w:rsidRPr="00992961" w:rsidRDefault="00992961" w:rsidP="00992961">
      <w:pPr>
        <w:rPr>
          <w:rFonts w:eastAsia="Calibri"/>
          <w:sz w:val="16"/>
        </w:rPr>
      </w:pPr>
      <w:r w:rsidRPr="00992961">
        <w:rPr>
          <w:rFonts w:eastAsia="Calibri"/>
          <w:sz w:val="16"/>
        </w:rPr>
        <w:t xml:space="preserve">Meanwhile, in addition to the firing of Wilcox and the quorum crisis, in August 2025, </w:t>
      </w:r>
      <w:r w:rsidRPr="00992961">
        <w:rPr>
          <w:rFonts w:eastAsia="Calibri"/>
          <w:u w:val="single"/>
        </w:rPr>
        <w:t xml:space="preserve">the U.S. Court of Appeals for the </w:t>
      </w:r>
      <w:r w:rsidRPr="00992961">
        <w:rPr>
          <w:rFonts w:eastAsia="Calibri"/>
          <w:highlight w:val="cyan"/>
          <w:u w:val="single"/>
        </w:rPr>
        <w:t xml:space="preserve">Fifth Circuit agreed </w:t>
      </w:r>
      <w:r w:rsidRPr="00992961">
        <w:rPr>
          <w:rFonts w:eastAsia="Calibri"/>
          <w:u w:val="single"/>
        </w:rPr>
        <w:t>with</w:t>
      </w:r>
      <w:r w:rsidRPr="00992961">
        <w:rPr>
          <w:rFonts w:eastAsia="Calibri"/>
          <w:sz w:val="16"/>
        </w:rPr>
        <w:t xml:space="preserve"> arguments presented by </w:t>
      </w:r>
      <w:r w:rsidRPr="00992961">
        <w:rPr>
          <w:rFonts w:eastAsia="Calibri"/>
          <w:u w:val="single"/>
        </w:rPr>
        <w:t>Elon Musk’s SpaceX</w:t>
      </w:r>
      <w:r w:rsidRPr="00992961">
        <w:rPr>
          <w:rFonts w:eastAsia="Calibri"/>
          <w:sz w:val="16"/>
        </w:rPr>
        <w:t xml:space="preserve">, along with Amazon, Trader Joe’s, and Starbucks who were co-parties in the case, </w:t>
      </w:r>
      <w:r w:rsidRPr="00992961">
        <w:rPr>
          <w:rFonts w:eastAsia="Calibri"/>
          <w:u w:val="single"/>
        </w:rPr>
        <w:t xml:space="preserve">that the </w:t>
      </w:r>
      <w:r w:rsidRPr="00992961">
        <w:rPr>
          <w:rFonts w:eastAsia="Calibri"/>
          <w:highlight w:val="cyan"/>
          <w:u w:val="single"/>
        </w:rPr>
        <w:t>NLRB’s structure is</w:t>
      </w:r>
      <w:r w:rsidRPr="00992961">
        <w:rPr>
          <w:rFonts w:eastAsia="Calibri"/>
          <w:sz w:val="16"/>
        </w:rPr>
        <w:t xml:space="preserve"> likely </w:t>
      </w:r>
      <w:r w:rsidRPr="00992961">
        <w:rPr>
          <w:rFonts w:eastAsia="Calibri"/>
          <w:b/>
          <w:iCs/>
          <w:highlight w:val="cyan"/>
          <w:u w:val="single"/>
          <w:bdr w:val="single" w:sz="8" w:space="0" w:color="auto"/>
        </w:rPr>
        <w:t>unconstitutional</w:t>
      </w:r>
      <w:r w:rsidRPr="00992961">
        <w:rPr>
          <w:rFonts w:eastAsia="Calibri"/>
          <w:u w:val="single"/>
        </w:rPr>
        <w:t xml:space="preserve"> due to its “for cause” removal provision of board members</w:t>
      </w:r>
      <w:r w:rsidRPr="00992961">
        <w:rPr>
          <w:rFonts w:eastAsia="Calibri"/>
          <w:sz w:val="16"/>
        </w:rPr>
        <w:t>.</w:t>
      </w:r>
      <w:bookmarkStart w:id="5" w:name="_ftnref11"/>
      <w:r w:rsidRPr="00992961">
        <w:rPr>
          <w:rFonts w:eastAsia="Calibri"/>
        </w:rPr>
        <w:fldChar w:fldCharType="begin"/>
      </w:r>
      <w:r w:rsidRPr="00992961">
        <w:rPr>
          <w:rFonts w:eastAsia="Calibri"/>
        </w:rPr>
        <w:instrText>HYPERLINK "https://www.law.georgetown.edu/poverty-journal/blog/the-uncertain-future-of-the-nlrb/" \l "_ftn11"</w:instrText>
      </w:r>
      <w:r w:rsidRPr="00992961">
        <w:rPr>
          <w:rFonts w:eastAsia="Calibri"/>
        </w:rPr>
      </w:r>
      <w:r w:rsidRPr="00992961">
        <w:rPr>
          <w:rFonts w:eastAsia="Calibri"/>
        </w:rPr>
        <w:fldChar w:fldCharType="separate"/>
      </w:r>
      <w:r w:rsidRPr="00992961">
        <w:rPr>
          <w:rFonts w:eastAsia="Calibri"/>
          <w:b/>
          <w:bCs/>
          <w:color w:val="0563C1"/>
          <w:u w:val="single"/>
          <w:vertAlign w:val="superscript"/>
        </w:rPr>
        <w:t>[11]</w:t>
      </w:r>
      <w:r w:rsidRPr="00992961">
        <w:rPr>
          <w:rFonts w:eastAsia="Calibri"/>
        </w:rPr>
        <w:fldChar w:fldCharType="end"/>
      </w:r>
      <w:bookmarkEnd w:id="5"/>
      <w:r w:rsidRPr="00992961">
        <w:rPr>
          <w:rFonts w:eastAsia="Calibri"/>
          <w:sz w:val="16"/>
        </w:rPr>
        <w:t> Th</w:t>
      </w:r>
      <w:r w:rsidRPr="00992961">
        <w:rPr>
          <w:rFonts w:eastAsia="Calibri"/>
          <w:u w:val="single"/>
        </w:rPr>
        <w:t xml:space="preserve">e </w:t>
      </w:r>
      <w:r w:rsidRPr="00992961">
        <w:rPr>
          <w:rFonts w:eastAsia="Calibri"/>
          <w:highlight w:val="cyan"/>
          <w:u w:val="single"/>
        </w:rPr>
        <w:t>ruling</w:t>
      </w:r>
      <w:r w:rsidRPr="00992961">
        <w:rPr>
          <w:rFonts w:eastAsia="Calibri"/>
          <w:u w:val="single"/>
        </w:rPr>
        <w:t xml:space="preserve"> functionally </w:t>
      </w:r>
      <w:r w:rsidRPr="00992961">
        <w:rPr>
          <w:rFonts w:eastAsia="Calibri"/>
          <w:highlight w:val="cyan"/>
          <w:u w:val="single"/>
        </w:rPr>
        <w:t>freezes all</w:t>
      </w:r>
      <w:r w:rsidRPr="00992961">
        <w:rPr>
          <w:rFonts w:eastAsia="Calibri"/>
          <w:u w:val="single"/>
        </w:rPr>
        <w:t xml:space="preserve"> NLRA </w:t>
      </w:r>
      <w:r w:rsidRPr="00992961">
        <w:rPr>
          <w:rFonts w:eastAsia="Calibri"/>
          <w:highlight w:val="cyan"/>
          <w:u w:val="single"/>
        </w:rPr>
        <w:t xml:space="preserve">enforcement by the </w:t>
      </w:r>
      <w:r w:rsidRPr="00992961">
        <w:rPr>
          <w:rFonts w:eastAsia="Calibri"/>
          <w:b/>
          <w:iCs/>
          <w:highlight w:val="cyan"/>
          <w:u w:val="single"/>
          <w:bdr w:val="single" w:sz="8" w:space="0" w:color="auto"/>
        </w:rPr>
        <w:t>Board</w:t>
      </w:r>
      <w:r w:rsidRPr="00992961">
        <w:rPr>
          <w:rFonts w:eastAsia="Calibri"/>
          <w:u w:val="single"/>
        </w:rPr>
        <w:t xml:space="preserve"> in the </w:t>
      </w:r>
      <w:r w:rsidRPr="00992961">
        <w:rPr>
          <w:rFonts w:eastAsia="Calibri"/>
          <w:b/>
          <w:iCs/>
          <w:u w:val="single"/>
          <w:bdr w:val="single" w:sz="8" w:space="0" w:color="auto"/>
        </w:rPr>
        <w:t>Fifth Circuit</w:t>
      </w:r>
      <w:r w:rsidRPr="00992961">
        <w:rPr>
          <w:rFonts w:eastAsia="Calibri"/>
          <w:sz w:val="16"/>
        </w:rPr>
        <w:t xml:space="preserve"> until the Supreme Court agrees to hear the case on appeal.</w:t>
      </w:r>
      <w:bookmarkStart w:id="6" w:name="_ftnref12"/>
      <w:r w:rsidRPr="00992961">
        <w:rPr>
          <w:rFonts w:eastAsia="Calibri"/>
        </w:rPr>
        <w:fldChar w:fldCharType="begin"/>
      </w:r>
      <w:r w:rsidRPr="00992961">
        <w:rPr>
          <w:rFonts w:eastAsia="Calibri"/>
        </w:rPr>
        <w:instrText>HYPERLINK "https://www.law.georgetown.edu/poverty-journal/blog/the-uncertain-future-of-the-nlrb/" \l "_ftn12"</w:instrText>
      </w:r>
      <w:r w:rsidRPr="00992961">
        <w:rPr>
          <w:rFonts w:eastAsia="Calibri"/>
        </w:rPr>
      </w:r>
      <w:r w:rsidRPr="00992961">
        <w:rPr>
          <w:rFonts w:eastAsia="Calibri"/>
        </w:rPr>
        <w:fldChar w:fldCharType="separate"/>
      </w:r>
      <w:r w:rsidRPr="00992961">
        <w:rPr>
          <w:rFonts w:eastAsia="Calibri"/>
          <w:b/>
          <w:bCs/>
          <w:color w:val="0563C1"/>
          <w:u w:val="single"/>
          <w:vertAlign w:val="superscript"/>
        </w:rPr>
        <w:t>[12]</w:t>
      </w:r>
      <w:r w:rsidRPr="00992961">
        <w:rPr>
          <w:rFonts w:eastAsia="Calibri"/>
        </w:rPr>
        <w:fldChar w:fldCharType="end"/>
      </w:r>
      <w:bookmarkEnd w:id="6"/>
    </w:p>
    <w:p w14:paraId="35D67318" w14:textId="77777777" w:rsidR="00992961" w:rsidRPr="00992961" w:rsidRDefault="00992961" w:rsidP="00992961">
      <w:pPr>
        <w:rPr>
          <w:rFonts w:eastAsia="Calibri"/>
        </w:rPr>
      </w:pPr>
      <w:r w:rsidRPr="00992961">
        <w:rPr>
          <w:rFonts w:eastAsia="Calibri"/>
          <w:sz w:val="16"/>
        </w:rPr>
        <w:t xml:space="preserve">While the exact impacts of the Trump Administration and Supreme Court’s attacks on the NLRB and other regulatory bodies remain unclear, what is clear is that </w:t>
      </w:r>
      <w:r w:rsidRPr="00992961">
        <w:rPr>
          <w:rFonts w:eastAsia="Calibri"/>
          <w:highlight w:val="cyan"/>
          <w:u w:val="single"/>
        </w:rPr>
        <w:t>violations</w:t>
      </w:r>
      <w:r w:rsidRPr="00992961">
        <w:rPr>
          <w:rFonts w:eastAsia="Calibri"/>
          <w:u w:val="single"/>
        </w:rPr>
        <w:t xml:space="preserve"> of preestablished labor and employment laws </w:t>
      </w:r>
      <w:r w:rsidRPr="00992961">
        <w:rPr>
          <w:rFonts w:eastAsia="Calibri"/>
          <w:highlight w:val="cyan"/>
          <w:u w:val="single"/>
        </w:rPr>
        <w:t>will</w:t>
      </w:r>
      <w:r w:rsidRPr="00992961">
        <w:rPr>
          <w:rFonts w:eastAsia="Calibri"/>
          <w:u w:val="single"/>
        </w:rPr>
        <w:t xml:space="preserve"> inevitably </w:t>
      </w:r>
      <w:r w:rsidRPr="00992961">
        <w:rPr>
          <w:rFonts w:eastAsia="Calibri"/>
          <w:b/>
          <w:iCs/>
          <w:highlight w:val="cyan"/>
          <w:u w:val="single"/>
          <w:bdr w:val="single" w:sz="8" w:space="0" w:color="auto"/>
        </w:rPr>
        <w:t>increase</w:t>
      </w:r>
      <w:r w:rsidRPr="00992961">
        <w:rPr>
          <w:rFonts w:eastAsia="Calibri"/>
          <w:sz w:val="16"/>
        </w:rPr>
        <w:t xml:space="preserve"> without enforcement. These </w:t>
      </w:r>
      <w:r w:rsidRPr="00992961">
        <w:rPr>
          <w:rFonts w:eastAsia="Calibri"/>
          <w:u w:val="single"/>
        </w:rPr>
        <w:t xml:space="preserve">administrative rollbacks in enforcing these laws are particularly troubling as </w:t>
      </w:r>
      <w:r w:rsidRPr="00992961">
        <w:rPr>
          <w:rFonts w:eastAsia="Calibri"/>
          <w:highlight w:val="cyan"/>
          <w:u w:val="single"/>
        </w:rPr>
        <w:t>protections</w:t>
      </w:r>
      <w:r w:rsidRPr="00992961">
        <w:rPr>
          <w:rFonts w:eastAsia="Calibri"/>
          <w:u w:val="single"/>
        </w:rPr>
        <w:t xml:space="preserve"> under individual employment provisions often </w:t>
      </w:r>
      <w:r w:rsidRPr="00992961">
        <w:rPr>
          <w:rFonts w:eastAsia="Calibri"/>
          <w:b/>
          <w:iCs/>
          <w:highlight w:val="cyan"/>
          <w:u w:val="single"/>
          <w:bdr w:val="single" w:sz="8" w:space="0" w:color="auto"/>
        </w:rPr>
        <w:t>do not result</w:t>
      </w:r>
      <w:r w:rsidRPr="00992961">
        <w:rPr>
          <w:rFonts w:eastAsia="Calibri"/>
          <w:highlight w:val="cyan"/>
          <w:u w:val="single"/>
        </w:rPr>
        <w:t xml:space="preserve"> in</w:t>
      </w:r>
      <w:r w:rsidRPr="00992961">
        <w:rPr>
          <w:rFonts w:eastAsia="Calibri"/>
          <w:u w:val="single"/>
        </w:rPr>
        <w:t xml:space="preserve"> </w:t>
      </w:r>
      <w:r w:rsidRPr="00992961">
        <w:rPr>
          <w:rFonts w:eastAsia="Calibri"/>
          <w:b/>
          <w:iCs/>
          <w:u w:val="single"/>
          <w:bdr w:val="single" w:sz="8" w:space="0" w:color="auto"/>
        </w:rPr>
        <w:t xml:space="preserve">damage </w:t>
      </w:r>
      <w:r w:rsidRPr="00992961">
        <w:rPr>
          <w:rFonts w:eastAsia="Calibri"/>
          <w:b/>
          <w:iCs/>
          <w:highlight w:val="cyan"/>
          <w:u w:val="single"/>
          <w:bdr w:val="single" w:sz="8" w:space="0" w:color="auto"/>
        </w:rPr>
        <w:t>awards</w:t>
      </w:r>
      <w:r w:rsidRPr="00992961">
        <w:rPr>
          <w:rFonts w:eastAsia="Calibri"/>
          <w:highlight w:val="cyan"/>
          <w:u w:val="single"/>
        </w:rPr>
        <w:t xml:space="preserve"> attractive enough to sway</w:t>
      </w:r>
      <w:r w:rsidRPr="00992961">
        <w:rPr>
          <w:rFonts w:eastAsia="Calibri"/>
          <w:u w:val="single"/>
        </w:rPr>
        <w:t xml:space="preserve"> hesitant plaintiffs’ </w:t>
      </w:r>
      <w:r w:rsidRPr="00992961">
        <w:rPr>
          <w:rFonts w:eastAsia="Calibri"/>
          <w:highlight w:val="cyan"/>
          <w:u w:val="single"/>
        </w:rPr>
        <w:t>attorneys</w:t>
      </w:r>
      <w:r w:rsidRPr="00992961">
        <w:rPr>
          <w:rFonts w:eastAsia="Calibri"/>
          <w:u w:val="single"/>
        </w:rPr>
        <w:t xml:space="preserve"> working on contingency rates</w:t>
      </w:r>
      <w:r w:rsidRPr="00992961">
        <w:rPr>
          <w:rFonts w:eastAsia="Calibri"/>
          <w:sz w:val="16"/>
        </w:rPr>
        <w:t>, particularly for low-income plaintiffs.</w:t>
      </w:r>
      <w:bookmarkStart w:id="7" w:name="_ftnref13"/>
      <w:r w:rsidRPr="00992961">
        <w:rPr>
          <w:rFonts w:eastAsia="Calibri"/>
        </w:rPr>
        <w:fldChar w:fldCharType="begin"/>
      </w:r>
      <w:r w:rsidRPr="00992961">
        <w:rPr>
          <w:rFonts w:eastAsia="Calibri"/>
        </w:rPr>
        <w:instrText>HYPERLINK "https://www.law.georgetown.edu/poverty-journal/blog/the-uncertain-future-of-the-nlrb/" \l "_ftn13"</w:instrText>
      </w:r>
      <w:r w:rsidRPr="00992961">
        <w:rPr>
          <w:rFonts w:eastAsia="Calibri"/>
        </w:rPr>
      </w:r>
      <w:r w:rsidRPr="00992961">
        <w:rPr>
          <w:rFonts w:eastAsia="Calibri"/>
        </w:rPr>
        <w:fldChar w:fldCharType="separate"/>
      </w:r>
      <w:r w:rsidRPr="00992961">
        <w:rPr>
          <w:rFonts w:eastAsia="Calibri"/>
          <w:b/>
          <w:bCs/>
          <w:color w:val="0563C1"/>
          <w:u w:val="single"/>
          <w:vertAlign w:val="superscript"/>
        </w:rPr>
        <w:t>[13]</w:t>
      </w:r>
      <w:r w:rsidRPr="00992961">
        <w:rPr>
          <w:rFonts w:eastAsia="Calibri"/>
        </w:rPr>
        <w:fldChar w:fldCharType="end"/>
      </w:r>
      <w:bookmarkEnd w:id="7"/>
      <w:r w:rsidRPr="00992961">
        <w:rPr>
          <w:rFonts w:eastAsia="Calibri"/>
          <w:sz w:val="16"/>
        </w:rPr>
        <w:t> </w:t>
      </w:r>
      <w:r w:rsidRPr="00992961">
        <w:rPr>
          <w:rFonts w:eastAsia="Calibri"/>
          <w:u w:val="single"/>
        </w:rPr>
        <w:t xml:space="preserve">Unions are still facing illegal union busting, though with less legal recourse, and labor </w:t>
      </w:r>
      <w:r w:rsidRPr="00992961">
        <w:rPr>
          <w:rFonts w:eastAsia="Calibri"/>
          <w:highlight w:val="cyan"/>
          <w:u w:val="single"/>
        </w:rPr>
        <w:t>organizers are</w:t>
      </w:r>
      <w:r w:rsidRPr="00992961">
        <w:rPr>
          <w:rFonts w:eastAsia="Calibri"/>
          <w:u w:val="single"/>
        </w:rPr>
        <w:t xml:space="preserve"> being </w:t>
      </w:r>
      <w:r w:rsidRPr="00992961">
        <w:rPr>
          <w:rFonts w:eastAsia="Calibri"/>
          <w:highlight w:val="cyan"/>
          <w:u w:val="single"/>
        </w:rPr>
        <w:t>targeted</w:t>
      </w:r>
      <w:r w:rsidRPr="00992961">
        <w:rPr>
          <w:rFonts w:eastAsia="Calibri"/>
          <w:u w:val="single"/>
        </w:rPr>
        <w:t xml:space="preserve"> for their work in unionizing efforts</w:t>
      </w:r>
      <w:r w:rsidRPr="00992961">
        <w:rPr>
          <w:rFonts w:eastAsia="Calibri"/>
          <w:sz w:val="16"/>
        </w:rPr>
        <w:t xml:space="preserve">, both politically and economically, </w:t>
      </w:r>
      <w:r w:rsidRPr="00992961">
        <w:rPr>
          <w:rFonts w:eastAsia="Calibri"/>
          <w:u w:val="single"/>
        </w:rPr>
        <w:t xml:space="preserve">often </w:t>
      </w:r>
      <w:r w:rsidRPr="00992961">
        <w:rPr>
          <w:rFonts w:eastAsia="Calibri"/>
          <w:highlight w:val="cyan"/>
          <w:u w:val="single"/>
        </w:rPr>
        <w:t>facing unlawful termination.</w:t>
      </w:r>
      <w:bookmarkStart w:id="8" w:name="_ftnref14"/>
      <w:r w:rsidRPr="00992961">
        <w:rPr>
          <w:rFonts w:eastAsia="Calibri"/>
          <w:u w:val="single"/>
        </w:rPr>
        <w:fldChar w:fldCharType="begin"/>
      </w:r>
      <w:r w:rsidRPr="00992961">
        <w:rPr>
          <w:rFonts w:eastAsia="Calibri"/>
          <w:u w:val="single"/>
        </w:rPr>
        <w:instrText>HYPERLINK "https://www.law.georgetown.edu/poverty-journal/blog/the-uncertain-future-of-the-nlrb/" \l "_ftn14"</w:instrText>
      </w:r>
      <w:r w:rsidRPr="00992961">
        <w:rPr>
          <w:rFonts w:eastAsia="Calibri"/>
          <w:u w:val="single"/>
        </w:rPr>
      </w:r>
      <w:r w:rsidRPr="00992961">
        <w:rPr>
          <w:rFonts w:eastAsia="Calibri"/>
          <w:u w:val="single"/>
        </w:rPr>
        <w:fldChar w:fldCharType="separate"/>
      </w:r>
      <w:r w:rsidRPr="00992961">
        <w:rPr>
          <w:rFonts w:eastAsia="Calibri"/>
          <w:u w:val="single"/>
        </w:rPr>
        <w:t>[14]</w:t>
      </w:r>
      <w:r w:rsidRPr="00992961">
        <w:rPr>
          <w:rFonts w:eastAsia="Calibri"/>
          <w:u w:val="single"/>
        </w:rPr>
        <w:fldChar w:fldCharType="end"/>
      </w:r>
      <w:bookmarkEnd w:id="8"/>
      <w:r w:rsidRPr="00992961">
        <w:rPr>
          <w:rFonts w:eastAsia="Calibri"/>
          <w:sz w:val="16"/>
        </w:rPr>
        <w:t xml:space="preserve"> Simultaneously, </w:t>
      </w:r>
      <w:r w:rsidRPr="00992961">
        <w:rPr>
          <w:rFonts w:eastAsia="Calibri"/>
          <w:u w:val="single"/>
        </w:rPr>
        <w:t xml:space="preserve">the economic </w:t>
      </w:r>
      <w:r w:rsidRPr="00992961">
        <w:rPr>
          <w:rFonts w:eastAsia="Calibri"/>
          <w:b/>
          <w:iCs/>
          <w:u w:val="single"/>
          <w:bdr w:val="single" w:sz="8" w:space="0" w:color="auto"/>
        </w:rPr>
        <w:t>power</w:t>
      </w:r>
      <w:r w:rsidRPr="00992961">
        <w:rPr>
          <w:rFonts w:eastAsia="Calibri"/>
          <w:u w:val="single"/>
        </w:rPr>
        <w:t xml:space="preserve"> held by workers is </w:t>
      </w:r>
      <w:r w:rsidRPr="00992961">
        <w:rPr>
          <w:rFonts w:eastAsia="Calibri"/>
          <w:b/>
          <w:iCs/>
          <w:u w:val="single"/>
          <w:bdr w:val="single" w:sz="8" w:space="0" w:color="auto"/>
        </w:rPr>
        <w:t>dwindling</w:t>
      </w:r>
      <w:r w:rsidRPr="00992961">
        <w:rPr>
          <w:rFonts w:eastAsia="Calibri"/>
          <w:u w:val="single"/>
        </w:rPr>
        <w:t xml:space="preserve">. Union </w:t>
      </w:r>
      <w:r w:rsidRPr="00992961">
        <w:rPr>
          <w:rFonts w:eastAsia="Calibri"/>
          <w:highlight w:val="cyan"/>
          <w:u w:val="single"/>
        </w:rPr>
        <w:t xml:space="preserve">membership is at an </w:t>
      </w:r>
      <w:r w:rsidRPr="00992961">
        <w:rPr>
          <w:rFonts w:eastAsia="Calibri"/>
          <w:b/>
          <w:iCs/>
          <w:highlight w:val="cyan"/>
          <w:u w:val="single"/>
          <w:bdr w:val="single" w:sz="8" w:space="0" w:color="auto"/>
        </w:rPr>
        <w:t>all-time low</w:t>
      </w:r>
      <w:bookmarkStart w:id="9" w:name="_ftnref15"/>
      <w:r w:rsidRPr="00992961">
        <w:rPr>
          <w:rFonts w:eastAsia="Calibri"/>
        </w:rPr>
        <w:fldChar w:fldCharType="begin"/>
      </w:r>
      <w:r w:rsidRPr="00992961">
        <w:rPr>
          <w:rFonts w:eastAsia="Calibri"/>
        </w:rPr>
        <w:instrText>HYPERLINK "https://www.law.georgetown.edu/poverty-journal/blog/the-uncertain-future-of-the-nlrb/" \l "_ftn15"</w:instrText>
      </w:r>
      <w:r w:rsidRPr="00992961">
        <w:rPr>
          <w:rFonts w:eastAsia="Calibri"/>
        </w:rPr>
      </w:r>
      <w:r w:rsidRPr="00992961">
        <w:rPr>
          <w:rFonts w:eastAsia="Calibri"/>
        </w:rPr>
        <w:fldChar w:fldCharType="separate"/>
      </w:r>
      <w:r w:rsidRPr="00992961">
        <w:rPr>
          <w:rFonts w:eastAsia="Calibri"/>
          <w:b/>
          <w:bCs/>
          <w:color w:val="0563C1"/>
          <w:u w:val="single"/>
          <w:vertAlign w:val="superscript"/>
        </w:rPr>
        <w:t>[15]</w:t>
      </w:r>
      <w:r w:rsidRPr="00992961">
        <w:rPr>
          <w:rFonts w:eastAsia="Calibri"/>
        </w:rPr>
        <w:fldChar w:fldCharType="end"/>
      </w:r>
      <w:bookmarkEnd w:id="9"/>
      <w:r w:rsidRPr="00992961">
        <w:rPr>
          <w:rFonts w:eastAsia="Calibri"/>
          <w:sz w:val="16"/>
        </w:rPr>
        <w:t> and wage stagnation is at a landmark high as real wages are unable to keep up with inflation and the consumer price index.</w:t>
      </w:r>
      <w:bookmarkStart w:id="10" w:name="_ftnref16"/>
      <w:r w:rsidRPr="00992961">
        <w:rPr>
          <w:rFonts w:eastAsia="Calibri"/>
        </w:rPr>
        <w:fldChar w:fldCharType="begin"/>
      </w:r>
      <w:r w:rsidRPr="00992961">
        <w:rPr>
          <w:rFonts w:eastAsia="Calibri"/>
        </w:rPr>
        <w:instrText>HYPERLINK "https://www.law.georgetown.edu/poverty-journal/blog/the-uncertain-future-of-the-nlrb/" \l "_ftn16"</w:instrText>
      </w:r>
      <w:r w:rsidRPr="00992961">
        <w:rPr>
          <w:rFonts w:eastAsia="Calibri"/>
        </w:rPr>
      </w:r>
      <w:r w:rsidRPr="00992961">
        <w:rPr>
          <w:rFonts w:eastAsia="Calibri"/>
        </w:rPr>
        <w:fldChar w:fldCharType="separate"/>
      </w:r>
      <w:r w:rsidRPr="00992961">
        <w:rPr>
          <w:rFonts w:eastAsia="Calibri"/>
          <w:b/>
          <w:bCs/>
          <w:color w:val="0563C1"/>
          <w:u w:val="single"/>
          <w:vertAlign w:val="superscript"/>
        </w:rPr>
        <w:t>[16]</w:t>
      </w:r>
      <w:r w:rsidRPr="00992961">
        <w:rPr>
          <w:rFonts w:eastAsia="Calibri"/>
        </w:rPr>
        <w:fldChar w:fldCharType="end"/>
      </w:r>
      <w:bookmarkEnd w:id="10"/>
    </w:p>
    <w:p w14:paraId="7F0A3D73"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Employers exploit giant backlogs.</w:t>
      </w:r>
    </w:p>
    <w:p w14:paraId="46E46DE5" w14:textId="77777777" w:rsidR="00992961" w:rsidRPr="00992961" w:rsidRDefault="00992961" w:rsidP="00992961">
      <w:pPr>
        <w:rPr>
          <w:rFonts w:eastAsia="Calibri"/>
        </w:rPr>
      </w:pPr>
      <w:r w:rsidRPr="00992961">
        <w:rPr>
          <w:rFonts w:eastAsia="Calibri"/>
          <w:b/>
          <w:bCs/>
          <w:sz w:val="26"/>
        </w:rPr>
        <w:t>Hogan 25</w:t>
      </w:r>
      <w:r w:rsidRPr="00992961">
        <w:rPr>
          <w:rFonts w:eastAsia="Calibri"/>
        </w:rPr>
        <w:t xml:space="preserve">, former staff at Herald Times. (Jeremy, “Explainer: NLRB Sues New York Over Labor Law; And How Winning by Waiting is a Union Busting Tactic,” The </w:t>
      </w:r>
      <w:proofErr w:type="spellStart"/>
      <w:r w:rsidRPr="00992961">
        <w:rPr>
          <w:rFonts w:eastAsia="Calibri"/>
        </w:rPr>
        <w:t>Bloomingtonian</w:t>
      </w:r>
      <w:proofErr w:type="spellEnd"/>
      <w:r w:rsidRPr="00992961">
        <w:rPr>
          <w:rFonts w:eastAsia="Calibri"/>
        </w:rPr>
        <w:t>, https://bloomingtonian.com/2025/09/18/explainer-nlrb-sues-new-york-over-labor-law-and-how-winning-by-waiting-is-a-union-busting-tactic/)</w:t>
      </w:r>
    </w:p>
    <w:p w14:paraId="4458D39E" w14:textId="77777777" w:rsidR="00992961" w:rsidRPr="00992961" w:rsidRDefault="00992961" w:rsidP="00992961">
      <w:pPr>
        <w:rPr>
          <w:rFonts w:eastAsia="Calibri"/>
          <w:sz w:val="16"/>
        </w:rPr>
      </w:pPr>
      <w:r w:rsidRPr="00992961">
        <w:rPr>
          <w:rFonts w:eastAsia="Calibri"/>
          <w:sz w:val="16"/>
        </w:rPr>
        <w:t xml:space="preserve">Why </w:t>
      </w:r>
      <w:r w:rsidRPr="00992961">
        <w:rPr>
          <w:rFonts w:eastAsia="Calibri"/>
          <w:b/>
          <w:iCs/>
          <w:u w:val="single"/>
          <w:bdr w:val="single" w:sz="8" w:space="0" w:color="auto"/>
        </w:rPr>
        <w:t>Delays Matter in Union Organizing</w:t>
      </w:r>
    </w:p>
    <w:p w14:paraId="1EBB1DAE" w14:textId="77777777" w:rsidR="00992961" w:rsidRPr="00992961" w:rsidRDefault="00992961" w:rsidP="00992961">
      <w:pPr>
        <w:rPr>
          <w:rFonts w:eastAsia="Calibri"/>
          <w:sz w:val="16"/>
        </w:rPr>
      </w:pPr>
      <w:r w:rsidRPr="00992961">
        <w:rPr>
          <w:rFonts w:eastAsia="Calibri"/>
          <w:sz w:val="16"/>
        </w:rPr>
        <w:t xml:space="preserve">While the lawsuit is framed as a constitutional battle over jurisdiction, the stakes are practical: </w:t>
      </w:r>
      <w:r w:rsidRPr="00992961">
        <w:rPr>
          <w:rFonts w:eastAsia="Calibri"/>
          <w:u w:val="single"/>
        </w:rPr>
        <w:t>delays in the federal system can derail union efforts before they ever succeed</w:t>
      </w:r>
      <w:r w:rsidRPr="00992961">
        <w:rPr>
          <w:rFonts w:eastAsia="Calibri"/>
          <w:sz w:val="16"/>
        </w:rPr>
        <w:t>.</w:t>
      </w:r>
    </w:p>
    <w:p w14:paraId="0B6E686B" w14:textId="77777777" w:rsidR="00992961" w:rsidRPr="00992961" w:rsidRDefault="00992961" w:rsidP="00992961">
      <w:pPr>
        <w:rPr>
          <w:rFonts w:eastAsia="Calibri"/>
          <w:sz w:val="16"/>
        </w:rPr>
      </w:pPr>
      <w:r w:rsidRPr="00992961">
        <w:rPr>
          <w:rFonts w:eastAsia="Calibri"/>
          <w:u w:val="single"/>
        </w:rPr>
        <w:t>Momentum fades</w:t>
      </w:r>
      <w:r w:rsidRPr="00992961">
        <w:rPr>
          <w:rFonts w:eastAsia="Calibri"/>
          <w:sz w:val="16"/>
        </w:rPr>
        <w:t xml:space="preserve">. </w:t>
      </w:r>
      <w:r w:rsidRPr="00992961">
        <w:rPr>
          <w:rFonts w:eastAsia="Calibri"/>
          <w:u w:val="single"/>
        </w:rPr>
        <w:t>When workers petition for a union election, organizing energy is often strong. But if employers challenge the petition or commit alleged unfair labor practices, the case must go through the NLRB</w:t>
      </w:r>
      <w:r w:rsidRPr="00992961">
        <w:rPr>
          <w:rFonts w:eastAsia="Calibri"/>
          <w:sz w:val="16"/>
        </w:rPr>
        <w:t xml:space="preserve">. </w:t>
      </w:r>
      <w:r w:rsidRPr="00992961">
        <w:rPr>
          <w:rFonts w:eastAsia="Calibri"/>
          <w:highlight w:val="cyan"/>
          <w:u w:val="single"/>
        </w:rPr>
        <w:t>Proceedings</w:t>
      </w:r>
      <w:r w:rsidRPr="00992961">
        <w:rPr>
          <w:rFonts w:eastAsia="Calibri"/>
          <w:u w:val="single"/>
        </w:rPr>
        <w:t xml:space="preserve"> can </w:t>
      </w:r>
      <w:r w:rsidRPr="00992961">
        <w:rPr>
          <w:rFonts w:eastAsia="Calibri"/>
          <w:highlight w:val="cyan"/>
          <w:u w:val="single"/>
        </w:rPr>
        <w:t>take</w:t>
      </w:r>
      <w:r w:rsidRPr="00992961">
        <w:rPr>
          <w:rFonts w:eastAsia="Calibri"/>
          <w:sz w:val="16"/>
        </w:rPr>
        <w:t xml:space="preserve"> months or even </w:t>
      </w:r>
      <w:r w:rsidRPr="00992961">
        <w:rPr>
          <w:rFonts w:eastAsia="Calibri"/>
          <w:b/>
          <w:iCs/>
          <w:highlight w:val="cyan"/>
          <w:u w:val="single"/>
          <w:bdr w:val="single" w:sz="8" w:space="0" w:color="auto"/>
        </w:rPr>
        <w:t>years</w:t>
      </w:r>
      <w:r w:rsidRPr="00992961">
        <w:rPr>
          <w:rFonts w:eastAsia="Calibri"/>
          <w:sz w:val="16"/>
        </w:rPr>
        <w:t xml:space="preserve">. During that time, </w:t>
      </w:r>
      <w:r w:rsidRPr="00992961">
        <w:rPr>
          <w:rFonts w:eastAsia="Calibri"/>
          <w:highlight w:val="cyan"/>
          <w:u w:val="single"/>
        </w:rPr>
        <w:t>workers</w:t>
      </w:r>
      <w:r w:rsidRPr="00992961">
        <w:rPr>
          <w:rFonts w:eastAsia="Calibri"/>
          <w:sz w:val="16"/>
        </w:rPr>
        <w:t xml:space="preserve"> may </w:t>
      </w:r>
      <w:r w:rsidRPr="00992961">
        <w:rPr>
          <w:rFonts w:eastAsia="Calibri"/>
          <w:highlight w:val="cyan"/>
          <w:u w:val="single"/>
        </w:rPr>
        <w:t>lose interest, face retaliation, or</w:t>
      </w:r>
      <w:r w:rsidRPr="00992961">
        <w:rPr>
          <w:rFonts w:eastAsia="Calibri"/>
          <w:u w:val="single"/>
        </w:rPr>
        <w:t xml:space="preserve"> </w:t>
      </w:r>
      <w:r w:rsidRPr="00992961">
        <w:rPr>
          <w:rFonts w:eastAsia="Calibri"/>
          <w:highlight w:val="cyan"/>
          <w:u w:val="single"/>
        </w:rPr>
        <w:t>leave the workplace, weakening the campaign</w:t>
      </w:r>
      <w:r w:rsidRPr="00992961">
        <w:rPr>
          <w:rFonts w:eastAsia="Calibri"/>
          <w:sz w:val="16"/>
        </w:rPr>
        <w:t>.</w:t>
      </w:r>
    </w:p>
    <w:p w14:paraId="25A879EF" w14:textId="77777777" w:rsidR="00992961" w:rsidRPr="00992961" w:rsidRDefault="00992961" w:rsidP="00992961">
      <w:pPr>
        <w:rPr>
          <w:rFonts w:eastAsia="Calibri"/>
          <w:u w:val="single"/>
        </w:rPr>
      </w:pPr>
      <w:r w:rsidRPr="00992961">
        <w:rPr>
          <w:rFonts w:eastAsia="Calibri"/>
          <w:sz w:val="16"/>
        </w:rPr>
        <w:t xml:space="preserve">Delayed justice is lost justice. </w:t>
      </w:r>
      <w:r w:rsidRPr="00992961">
        <w:rPr>
          <w:rFonts w:eastAsia="Calibri"/>
          <w:b/>
          <w:iCs/>
          <w:sz w:val="40"/>
          <w:szCs w:val="40"/>
          <w:highlight w:val="cyan"/>
          <w:u w:val="single"/>
          <w:bdr w:val="single" w:sz="8" w:space="0" w:color="auto"/>
        </w:rPr>
        <w:t>Even if</w:t>
      </w:r>
      <w:r w:rsidRPr="00992961">
        <w:rPr>
          <w:rFonts w:eastAsia="Calibri"/>
          <w:highlight w:val="cyan"/>
          <w:u w:val="single"/>
        </w:rPr>
        <w:t xml:space="preserve"> the NLRB eventually rules in favor of workers</w:t>
      </w:r>
      <w:r w:rsidRPr="00992961">
        <w:rPr>
          <w:rFonts w:eastAsia="Calibri"/>
          <w:u w:val="single"/>
        </w:rPr>
        <w:t xml:space="preserve">, the </w:t>
      </w:r>
      <w:r w:rsidRPr="00992961">
        <w:rPr>
          <w:rFonts w:eastAsia="Calibri"/>
          <w:highlight w:val="cyan"/>
          <w:u w:val="single"/>
        </w:rPr>
        <w:t>delay</w:t>
      </w:r>
      <w:r w:rsidRPr="00992961">
        <w:rPr>
          <w:rFonts w:eastAsia="Calibri"/>
          <w:u w:val="single"/>
        </w:rPr>
        <w:t xml:space="preserve"> often </w:t>
      </w:r>
      <w:r w:rsidRPr="00992961">
        <w:rPr>
          <w:rFonts w:eastAsia="Calibri"/>
          <w:highlight w:val="cyan"/>
          <w:u w:val="single"/>
        </w:rPr>
        <w:t>means the</w:t>
      </w:r>
      <w:r w:rsidRPr="00992961">
        <w:rPr>
          <w:rFonts w:eastAsia="Calibri"/>
          <w:u w:val="single"/>
        </w:rPr>
        <w:t xml:space="preserve"> original </w:t>
      </w:r>
      <w:r w:rsidRPr="00992961">
        <w:rPr>
          <w:rFonts w:eastAsia="Calibri"/>
          <w:highlight w:val="cyan"/>
          <w:u w:val="single"/>
        </w:rPr>
        <w:t>drive is dead</w:t>
      </w:r>
      <w:r w:rsidRPr="00992961">
        <w:rPr>
          <w:rFonts w:eastAsia="Calibri"/>
          <w:sz w:val="16"/>
        </w:rPr>
        <w:t xml:space="preserve">. </w:t>
      </w:r>
      <w:r w:rsidRPr="00992961">
        <w:rPr>
          <w:rFonts w:eastAsia="Calibri"/>
          <w:highlight w:val="cyan"/>
          <w:u w:val="single"/>
        </w:rPr>
        <w:t>Employers know this</w:t>
      </w:r>
      <w:r w:rsidRPr="00992961">
        <w:rPr>
          <w:rFonts w:eastAsia="Calibri"/>
          <w:sz w:val="16"/>
        </w:rPr>
        <w:t xml:space="preserve"> </w:t>
      </w:r>
      <w:r w:rsidRPr="00992961">
        <w:rPr>
          <w:rFonts w:eastAsia="Calibri"/>
          <w:highlight w:val="cyan"/>
          <w:u w:val="single"/>
        </w:rPr>
        <w:t>and</w:t>
      </w:r>
      <w:r w:rsidRPr="00992961">
        <w:rPr>
          <w:rFonts w:eastAsia="Calibri"/>
          <w:sz w:val="16"/>
        </w:rPr>
        <w:t xml:space="preserve"> sometimes </w:t>
      </w:r>
      <w:r w:rsidRPr="00992961">
        <w:rPr>
          <w:rFonts w:eastAsia="Calibri"/>
          <w:b/>
          <w:iCs/>
          <w:sz w:val="40"/>
          <w:szCs w:val="40"/>
          <w:highlight w:val="cyan"/>
          <w:u w:val="single"/>
          <w:bdr w:val="single" w:sz="8" w:space="0" w:color="auto"/>
        </w:rPr>
        <w:t>use the federal backlog</w:t>
      </w:r>
      <w:r w:rsidRPr="00992961">
        <w:rPr>
          <w:rFonts w:eastAsia="Calibri"/>
          <w:sz w:val="16"/>
          <w:highlight w:val="cyan"/>
        </w:rPr>
        <w:t xml:space="preserve"> </w:t>
      </w:r>
      <w:r w:rsidRPr="00992961">
        <w:rPr>
          <w:rFonts w:eastAsia="Calibri"/>
          <w:highlight w:val="cyan"/>
          <w:u w:val="single"/>
        </w:rPr>
        <w:t>as a</w:t>
      </w:r>
      <w:r w:rsidRPr="00992961">
        <w:rPr>
          <w:rFonts w:eastAsia="Calibri"/>
          <w:sz w:val="16"/>
        </w:rPr>
        <w:t xml:space="preserve"> de facto </w:t>
      </w:r>
      <w:r w:rsidRPr="00992961">
        <w:rPr>
          <w:rFonts w:eastAsia="Calibri"/>
          <w:highlight w:val="cyan"/>
          <w:u w:val="single"/>
        </w:rPr>
        <w:t>union-busting tool</w:t>
      </w:r>
      <w:r w:rsidRPr="00992961">
        <w:rPr>
          <w:rFonts w:eastAsia="Calibri"/>
          <w:sz w:val="16"/>
        </w:rPr>
        <w:t xml:space="preserve">, </w:t>
      </w:r>
      <w:r w:rsidRPr="00992961">
        <w:rPr>
          <w:rFonts w:eastAsia="Calibri"/>
          <w:u w:val="single"/>
        </w:rPr>
        <w:t xml:space="preserve">dragging cases out </w:t>
      </w:r>
      <w:r w:rsidRPr="00992961">
        <w:rPr>
          <w:rFonts w:eastAsia="Calibri"/>
          <w:highlight w:val="cyan"/>
          <w:u w:val="single"/>
        </w:rPr>
        <w:t>until momentum collapses</w:t>
      </w:r>
      <w:r w:rsidRPr="00992961">
        <w:rPr>
          <w:rFonts w:eastAsia="Calibri"/>
          <w:u w:val="single"/>
        </w:rPr>
        <w:t>.</w:t>
      </w:r>
    </w:p>
    <w:bookmarkEnd w:id="4"/>
    <w:p w14:paraId="0EE1E467" w14:textId="77777777" w:rsidR="00992961" w:rsidRPr="00992961" w:rsidRDefault="00992961" w:rsidP="00992961">
      <w:pPr>
        <w:rPr>
          <w:rFonts w:eastAsia="Calibri"/>
        </w:rPr>
      </w:pPr>
    </w:p>
    <w:p w14:paraId="0B03EA89"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ADV---Economy</w:t>
      </w:r>
    </w:p>
    <w:p w14:paraId="30AD37BE" w14:textId="77777777" w:rsidR="00992961" w:rsidRPr="00992961" w:rsidRDefault="00992961" w:rsidP="00992961">
      <w:pPr>
        <w:rPr>
          <w:rFonts w:eastAsia="Calibri"/>
          <w:sz w:val="16"/>
        </w:rPr>
      </w:pPr>
    </w:p>
    <w:p w14:paraId="0040343E"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Econ---1NC</w:t>
      </w:r>
    </w:p>
    <w:p w14:paraId="189F61CA" w14:textId="77777777" w:rsidR="00992961" w:rsidRPr="00992961" w:rsidRDefault="00992961" w:rsidP="00992961">
      <w:pPr>
        <w:rPr>
          <w:rFonts w:eastAsia="Aptos"/>
        </w:rPr>
      </w:pPr>
      <w:bookmarkStart w:id="11" w:name="_Hlk209875315"/>
    </w:p>
    <w:p w14:paraId="357751F5"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No correlation between the economy and war. </w:t>
      </w:r>
    </w:p>
    <w:p w14:paraId="3D8FFA19" w14:textId="77777777" w:rsidR="00992961" w:rsidRPr="00992961" w:rsidRDefault="00992961" w:rsidP="00992961">
      <w:pPr>
        <w:rPr>
          <w:rFonts w:eastAsia="Calibri"/>
        </w:rPr>
      </w:pPr>
      <w:r w:rsidRPr="00992961">
        <w:rPr>
          <w:rFonts w:eastAsia="Calibri"/>
          <w:b/>
          <w:bCs/>
          <w:sz w:val="26"/>
        </w:rPr>
        <w:t>Walt 20</w:t>
      </w:r>
      <w:r w:rsidRPr="00992961">
        <w:rPr>
          <w:rFonts w:eastAsia="Calibri"/>
        </w:rPr>
        <w:t xml:space="preserve">, PhD, Robert and Renée Belfer professor of international relations at Harvard University. (Stephen M., 5-13-2020, “Will a Global Depression Trigger Another World War?”, </w:t>
      </w:r>
      <w:r w:rsidRPr="00992961">
        <w:rPr>
          <w:rFonts w:eastAsia="Calibri"/>
          <w:i/>
          <w:iCs/>
        </w:rPr>
        <w:t>Foreign Policy</w:t>
      </w:r>
      <w:r w:rsidRPr="00992961">
        <w:rPr>
          <w:rFonts w:eastAsia="Calibri"/>
        </w:rPr>
        <w:t>, https://foreignpolicy.com/2020/05/13/coronavirus-pandemic-depression-economy-world-war/)</w:t>
      </w:r>
    </w:p>
    <w:p w14:paraId="577A5F9B" w14:textId="77777777" w:rsidR="00992961" w:rsidRPr="00992961" w:rsidRDefault="00992961" w:rsidP="00992961">
      <w:pPr>
        <w:rPr>
          <w:rFonts w:eastAsia="Calibri"/>
          <w:u w:val="single"/>
        </w:rPr>
      </w:pPr>
      <w:r w:rsidRPr="00992961">
        <w:rPr>
          <w:rFonts w:eastAsia="Calibri"/>
          <w:sz w:val="16"/>
        </w:rPr>
        <w:t xml:space="preserve">On balance, however, </w:t>
      </w:r>
      <w:r w:rsidRPr="00992961">
        <w:rPr>
          <w:rFonts w:eastAsia="Calibri"/>
          <w:highlight w:val="cyan"/>
          <w:u w:val="single"/>
        </w:rPr>
        <w:t>I do not think</w:t>
      </w:r>
      <w:r w:rsidRPr="00992961">
        <w:rPr>
          <w:rFonts w:eastAsia="Calibri"/>
          <w:u w:val="single"/>
        </w:rPr>
        <w:t xml:space="preserve"> that </w:t>
      </w:r>
      <w:r w:rsidRPr="00992961">
        <w:rPr>
          <w:rFonts w:eastAsia="Calibri"/>
          <w:highlight w:val="cyan"/>
          <w:u w:val="single"/>
        </w:rPr>
        <w:t>even</w:t>
      </w:r>
      <w:r w:rsidRPr="00992961">
        <w:rPr>
          <w:rFonts w:eastAsia="Calibri"/>
          <w:sz w:val="16"/>
        </w:rPr>
        <w:t xml:space="preserve"> the </w:t>
      </w:r>
      <w:r w:rsidRPr="00992961">
        <w:rPr>
          <w:rFonts w:eastAsia="Calibri"/>
          <w:b/>
          <w:iCs/>
          <w:highlight w:val="cyan"/>
          <w:u w:val="single"/>
          <w:bdr w:val="single" w:sz="8" w:space="0" w:color="auto"/>
        </w:rPr>
        <w:t>extraordinary economic conditions</w:t>
      </w:r>
      <w:r w:rsidRPr="00992961">
        <w:rPr>
          <w:rFonts w:eastAsia="Calibri"/>
          <w:sz w:val="16"/>
        </w:rPr>
        <w:t xml:space="preserve"> we are witnessing today are going to </w:t>
      </w:r>
      <w:r w:rsidRPr="00992961">
        <w:rPr>
          <w:rFonts w:eastAsia="Calibri"/>
          <w:highlight w:val="cyan"/>
          <w:u w:val="single"/>
        </w:rPr>
        <w:t xml:space="preserve">have </w:t>
      </w:r>
      <w:r w:rsidRPr="00992961">
        <w:rPr>
          <w:rFonts w:eastAsia="Calibri"/>
          <w:b/>
          <w:iCs/>
          <w:highlight w:val="cyan"/>
          <w:u w:val="single"/>
          <w:bdr w:val="single" w:sz="8" w:space="0" w:color="auto"/>
        </w:rPr>
        <w:t>much impact</w:t>
      </w:r>
      <w:r w:rsidRPr="00992961">
        <w:rPr>
          <w:rFonts w:eastAsia="Calibri"/>
          <w:highlight w:val="cyan"/>
          <w:u w:val="single"/>
        </w:rPr>
        <w:t xml:space="preserve"> on</w:t>
      </w:r>
      <w:r w:rsidRPr="00992961">
        <w:rPr>
          <w:rFonts w:eastAsia="Calibri"/>
          <w:u w:val="single"/>
        </w:rPr>
        <w:t xml:space="preserve"> the </w:t>
      </w:r>
      <w:r w:rsidRPr="00992961">
        <w:rPr>
          <w:rFonts w:eastAsia="Calibri"/>
          <w:b/>
          <w:iCs/>
          <w:u w:val="single"/>
          <w:bdr w:val="single" w:sz="8" w:space="0" w:color="auto"/>
        </w:rPr>
        <w:t xml:space="preserve">likelihood of </w:t>
      </w:r>
      <w:r w:rsidRPr="00992961">
        <w:rPr>
          <w:rFonts w:eastAsia="Calibri"/>
          <w:b/>
          <w:iCs/>
          <w:highlight w:val="cyan"/>
          <w:u w:val="single"/>
          <w:bdr w:val="single" w:sz="8" w:space="0" w:color="auto"/>
        </w:rPr>
        <w:t>war</w:t>
      </w:r>
      <w:r w:rsidRPr="00992961">
        <w:rPr>
          <w:rFonts w:eastAsia="Calibri"/>
          <w:sz w:val="16"/>
        </w:rPr>
        <w:t xml:space="preserve">. Why? </w:t>
      </w:r>
      <w:proofErr w:type="gramStart"/>
      <w:r w:rsidRPr="00992961">
        <w:rPr>
          <w:rFonts w:eastAsia="Calibri"/>
          <w:sz w:val="16"/>
        </w:rPr>
        <w:t>First of all</w:t>
      </w:r>
      <w:proofErr w:type="gramEnd"/>
      <w:r w:rsidRPr="00992961">
        <w:rPr>
          <w:rFonts w:eastAsia="Calibri"/>
          <w:sz w:val="16"/>
        </w:rPr>
        <w:t xml:space="preserve">, </w:t>
      </w:r>
      <w:r w:rsidRPr="00992961">
        <w:rPr>
          <w:rFonts w:eastAsia="Calibri"/>
          <w:u w:val="single"/>
        </w:rPr>
        <w:t xml:space="preserve">if depressions were a powerful cause of war, there would be a lot more of the latter. </w:t>
      </w:r>
      <w:r w:rsidRPr="00992961">
        <w:rPr>
          <w:rFonts w:eastAsia="Calibri"/>
          <w:sz w:val="16"/>
        </w:rPr>
        <w:t xml:space="preserve">To take one example, </w:t>
      </w:r>
      <w:r w:rsidRPr="00992961">
        <w:rPr>
          <w:rFonts w:eastAsia="Calibri"/>
          <w:highlight w:val="cyan"/>
          <w:u w:val="single"/>
        </w:rPr>
        <w:t>the U</w:t>
      </w:r>
      <w:r w:rsidRPr="00992961">
        <w:rPr>
          <w:rFonts w:eastAsia="Calibri"/>
          <w:sz w:val="16"/>
        </w:rPr>
        <w:t xml:space="preserve">nited </w:t>
      </w:r>
      <w:r w:rsidRPr="00992961">
        <w:rPr>
          <w:rFonts w:eastAsia="Calibri"/>
          <w:highlight w:val="cyan"/>
          <w:u w:val="single"/>
        </w:rPr>
        <w:t>S</w:t>
      </w:r>
      <w:r w:rsidRPr="00992961">
        <w:rPr>
          <w:rFonts w:eastAsia="Calibri"/>
          <w:sz w:val="16"/>
        </w:rPr>
        <w:t xml:space="preserve">tates </w:t>
      </w:r>
      <w:r w:rsidRPr="00992961">
        <w:rPr>
          <w:rFonts w:eastAsia="Calibri"/>
          <w:highlight w:val="cyan"/>
          <w:u w:val="single"/>
        </w:rPr>
        <w:t xml:space="preserve">has suffered </w:t>
      </w:r>
      <w:r w:rsidRPr="00992961">
        <w:rPr>
          <w:rFonts w:eastAsia="Calibri"/>
          <w:b/>
          <w:iCs/>
          <w:highlight w:val="cyan"/>
          <w:u w:val="single"/>
          <w:bdr w:val="single" w:sz="8" w:space="0" w:color="auto"/>
        </w:rPr>
        <w:t>40</w:t>
      </w:r>
      <w:r w:rsidRPr="00992961">
        <w:rPr>
          <w:rFonts w:eastAsia="Calibri"/>
          <w:sz w:val="16"/>
        </w:rPr>
        <w:t xml:space="preserve"> or more </w:t>
      </w:r>
      <w:r w:rsidRPr="00992961">
        <w:rPr>
          <w:rFonts w:eastAsia="Calibri"/>
          <w:b/>
          <w:iCs/>
          <w:highlight w:val="cyan"/>
          <w:u w:val="single"/>
          <w:bdr w:val="single" w:sz="8" w:space="0" w:color="auto"/>
        </w:rPr>
        <w:t>recessions</w:t>
      </w:r>
      <w:r w:rsidRPr="00992961">
        <w:rPr>
          <w:rFonts w:eastAsia="Calibri"/>
          <w:u w:val="single"/>
        </w:rPr>
        <w:t xml:space="preserve"> </w:t>
      </w:r>
      <w:r w:rsidRPr="00992961">
        <w:rPr>
          <w:rFonts w:eastAsia="Calibri"/>
          <w:sz w:val="16"/>
        </w:rPr>
        <w:t xml:space="preserve">since the country was founded, </w:t>
      </w:r>
      <w:r w:rsidRPr="00992961">
        <w:rPr>
          <w:rFonts w:eastAsia="Calibri"/>
          <w:highlight w:val="cyan"/>
          <w:u w:val="single"/>
        </w:rPr>
        <w:t>yet</w:t>
      </w:r>
      <w:r w:rsidRPr="00992961">
        <w:rPr>
          <w:rFonts w:eastAsia="Calibri"/>
          <w:u w:val="single"/>
        </w:rPr>
        <w:t xml:space="preserve"> it has </w:t>
      </w:r>
      <w:r w:rsidRPr="00992961">
        <w:rPr>
          <w:rFonts w:eastAsia="Calibri"/>
          <w:highlight w:val="cyan"/>
          <w:u w:val="single"/>
        </w:rPr>
        <w:t>fought</w:t>
      </w:r>
      <w:r w:rsidRPr="00992961">
        <w:rPr>
          <w:rFonts w:eastAsia="Calibri"/>
          <w:u w:val="single"/>
        </w:rPr>
        <w:t xml:space="preserve"> perhaps </w:t>
      </w:r>
      <w:r w:rsidRPr="00992961">
        <w:rPr>
          <w:rFonts w:eastAsia="Calibri"/>
          <w:b/>
          <w:iCs/>
          <w:highlight w:val="cyan"/>
          <w:u w:val="single"/>
          <w:bdr w:val="single" w:sz="8" w:space="0" w:color="auto"/>
        </w:rPr>
        <w:t>20</w:t>
      </w:r>
      <w:r w:rsidRPr="00992961">
        <w:rPr>
          <w:rFonts w:eastAsia="Calibri"/>
          <w:u w:val="single"/>
        </w:rPr>
        <w:t xml:space="preserve"> interstate </w:t>
      </w:r>
      <w:r w:rsidRPr="00992961">
        <w:rPr>
          <w:rFonts w:eastAsia="Calibri"/>
          <w:highlight w:val="cyan"/>
          <w:u w:val="single"/>
        </w:rPr>
        <w:t>wars</w:t>
      </w:r>
      <w:r w:rsidRPr="00992961">
        <w:rPr>
          <w:rFonts w:eastAsia="Calibri"/>
          <w:u w:val="single"/>
        </w:rPr>
        <w:t xml:space="preserve">, most of them </w:t>
      </w:r>
      <w:r w:rsidRPr="00992961">
        <w:rPr>
          <w:rFonts w:eastAsia="Calibri"/>
          <w:b/>
          <w:iCs/>
          <w:highlight w:val="cyan"/>
          <w:u w:val="single"/>
          <w:bdr w:val="single" w:sz="8" w:space="0" w:color="auto"/>
        </w:rPr>
        <w:t>unrelated to</w:t>
      </w:r>
      <w:r w:rsidRPr="00992961">
        <w:rPr>
          <w:rFonts w:eastAsia="Calibri"/>
          <w:b/>
          <w:iCs/>
          <w:u w:val="single"/>
          <w:bdr w:val="single" w:sz="8" w:space="0" w:color="auto"/>
        </w:rPr>
        <w:t xml:space="preserve"> the state of </w:t>
      </w:r>
      <w:r w:rsidRPr="00992961">
        <w:rPr>
          <w:rFonts w:eastAsia="Calibri"/>
          <w:b/>
          <w:iCs/>
          <w:highlight w:val="cyan"/>
          <w:u w:val="single"/>
          <w:bdr w:val="single" w:sz="8" w:space="0" w:color="auto"/>
        </w:rPr>
        <w:t>the econ</w:t>
      </w:r>
      <w:r w:rsidRPr="00992961">
        <w:rPr>
          <w:rFonts w:eastAsia="Calibri"/>
          <w:sz w:val="16"/>
        </w:rPr>
        <w:t>omy</w:t>
      </w:r>
      <w:r w:rsidRPr="00992961">
        <w:rPr>
          <w:rFonts w:eastAsia="Calibri"/>
          <w:u w:val="single"/>
        </w:rPr>
        <w:t>.</w:t>
      </w:r>
      <w:r w:rsidRPr="00992961">
        <w:rPr>
          <w:rFonts w:eastAsia="Calibri"/>
          <w:sz w:val="16"/>
        </w:rPr>
        <w:t xml:space="preserve"> To paraphrase the economist Paul Samuelson’s famous quip about the stock market, </w:t>
      </w:r>
      <w:r w:rsidRPr="00992961">
        <w:rPr>
          <w:rFonts w:eastAsia="Calibri"/>
          <w:highlight w:val="cyan"/>
          <w:u w:val="single"/>
        </w:rPr>
        <w:t>if recessions</w:t>
      </w:r>
      <w:r w:rsidRPr="00992961">
        <w:rPr>
          <w:rFonts w:eastAsia="Calibri"/>
          <w:u w:val="single"/>
        </w:rPr>
        <w:t xml:space="preserve"> were a </w:t>
      </w:r>
      <w:r w:rsidRPr="00992961">
        <w:rPr>
          <w:rFonts w:eastAsia="Calibri"/>
          <w:b/>
          <w:iCs/>
          <w:u w:val="single"/>
          <w:bdr w:val="single" w:sz="8" w:space="0" w:color="auto"/>
        </w:rPr>
        <w:t xml:space="preserve">powerful </w:t>
      </w:r>
      <w:r w:rsidRPr="00992961">
        <w:rPr>
          <w:rFonts w:eastAsia="Calibri"/>
          <w:b/>
          <w:iCs/>
          <w:highlight w:val="cyan"/>
          <w:u w:val="single"/>
          <w:bdr w:val="single" w:sz="8" w:space="0" w:color="auto"/>
        </w:rPr>
        <w:t>cause</w:t>
      </w:r>
      <w:r w:rsidRPr="00992961">
        <w:rPr>
          <w:rFonts w:eastAsia="Calibri"/>
          <w:b/>
          <w:iCs/>
          <w:u w:val="single"/>
          <w:bdr w:val="single" w:sz="8" w:space="0" w:color="auto"/>
        </w:rPr>
        <w:t xml:space="preserve"> of </w:t>
      </w:r>
      <w:r w:rsidRPr="00992961">
        <w:rPr>
          <w:rFonts w:eastAsia="Calibri"/>
          <w:b/>
          <w:iCs/>
          <w:highlight w:val="cyan"/>
          <w:u w:val="single"/>
          <w:bdr w:val="single" w:sz="8" w:space="0" w:color="auto"/>
        </w:rPr>
        <w:t>war</w:t>
      </w:r>
      <w:r w:rsidRPr="00992961">
        <w:rPr>
          <w:rFonts w:eastAsia="Calibri"/>
          <w:u w:val="single"/>
        </w:rPr>
        <w:t xml:space="preserve">, </w:t>
      </w:r>
      <w:r w:rsidRPr="00992961">
        <w:rPr>
          <w:rFonts w:eastAsia="Calibri"/>
          <w:highlight w:val="cyan"/>
          <w:u w:val="single"/>
        </w:rPr>
        <w:t>they would have predicted</w:t>
      </w:r>
      <w:r w:rsidRPr="00992961">
        <w:rPr>
          <w:rFonts w:eastAsia="Calibri"/>
          <w:u w:val="single"/>
        </w:rPr>
        <w:t xml:space="preserve"> “</w:t>
      </w:r>
      <w:r w:rsidRPr="00992961">
        <w:rPr>
          <w:rFonts w:eastAsia="Calibri"/>
          <w:b/>
          <w:iCs/>
          <w:highlight w:val="cyan"/>
          <w:u w:val="single"/>
          <w:bdr w:val="single" w:sz="8" w:space="0" w:color="auto"/>
        </w:rPr>
        <w:t>nine</w:t>
      </w:r>
      <w:r w:rsidRPr="00992961">
        <w:rPr>
          <w:rFonts w:eastAsia="Calibri"/>
          <w:sz w:val="16"/>
        </w:rPr>
        <w:t xml:space="preserve"> out </w:t>
      </w:r>
      <w:r w:rsidRPr="00992961">
        <w:rPr>
          <w:rFonts w:eastAsia="Calibri"/>
          <w:b/>
          <w:iCs/>
          <w:highlight w:val="cyan"/>
          <w:u w:val="single"/>
          <w:bdr w:val="single" w:sz="8" w:space="0" w:color="auto"/>
        </w:rPr>
        <w:t>of the last five</w:t>
      </w:r>
      <w:r w:rsidRPr="00992961">
        <w:rPr>
          <w:rFonts w:eastAsia="Calibri"/>
          <w:u w:val="single"/>
        </w:rPr>
        <w:t xml:space="preserve"> (or fewer).”</w:t>
      </w:r>
      <w:r w:rsidRPr="00992961">
        <w:rPr>
          <w:rFonts w:eastAsia="Calibri"/>
          <w:sz w:val="16"/>
        </w:rPr>
        <w:t xml:space="preserve"> </w:t>
      </w:r>
      <w:r w:rsidRPr="00992961">
        <w:rPr>
          <w:rFonts w:eastAsia="Calibri"/>
          <w:sz w:val="16"/>
        </w:rPr>
        <w:br/>
        <w:t xml:space="preserve">Second, </w:t>
      </w:r>
      <w:r w:rsidRPr="00992961">
        <w:rPr>
          <w:rFonts w:eastAsia="Calibri"/>
          <w:highlight w:val="cyan"/>
          <w:u w:val="single"/>
        </w:rPr>
        <w:t xml:space="preserve">states </w:t>
      </w:r>
      <w:r w:rsidRPr="00992961">
        <w:rPr>
          <w:rFonts w:eastAsia="Calibri"/>
          <w:b/>
          <w:iCs/>
          <w:highlight w:val="cyan"/>
          <w:u w:val="single"/>
          <w:bdr w:val="single" w:sz="8" w:space="0" w:color="auto"/>
        </w:rPr>
        <w:t>do not start wars</w:t>
      </w:r>
      <w:r w:rsidRPr="00992961">
        <w:rPr>
          <w:rFonts w:eastAsia="Calibri"/>
          <w:highlight w:val="cyan"/>
          <w:u w:val="single"/>
        </w:rPr>
        <w:t xml:space="preserve"> unless they believe they will win a </w:t>
      </w:r>
      <w:r w:rsidRPr="00992961">
        <w:rPr>
          <w:rFonts w:eastAsia="Calibri"/>
          <w:b/>
          <w:iCs/>
          <w:highlight w:val="cyan"/>
          <w:u w:val="single"/>
          <w:bdr w:val="single" w:sz="8" w:space="0" w:color="auto"/>
        </w:rPr>
        <w:t>quick</w:t>
      </w:r>
      <w:r w:rsidRPr="00992961">
        <w:rPr>
          <w:rFonts w:eastAsia="Calibri"/>
          <w:highlight w:val="cyan"/>
          <w:u w:val="single"/>
        </w:rPr>
        <w:t xml:space="preserve"> and</w:t>
      </w:r>
      <w:r w:rsidRPr="00992961">
        <w:rPr>
          <w:rFonts w:eastAsia="Calibri"/>
          <w:sz w:val="16"/>
        </w:rPr>
        <w:t xml:space="preserve"> relatively </w:t>
      </w:r>
      <w:r w:rsidRPr="00992961">
        <w:rPr>
          <w:rFonts w:eastAsia="Calibri"/>
          <w:b/>
          <w:iCs/>
          <w:highlight w:val="cyan"/>
          <w:u w:val="single"/>
          <w:bdr w:val="single" w:sz="8" w:space="0" w:color="auto"/>
        </w:rPr>
        <w:t>cheap victory</w:t>
      </w:r>
      <w:r w:rsidRPr="00992961">
        <w:rPr>
          <w:rFonts w:eastAsia="Calibri"/>
          <w:sz w:val="16"/>
        </w:rPr>
        <w:t xml:space="preserve">. As John Mearsheimer showed in his classic book Conventional Deterrence, </w:t>
      </w:r>
      <w:r w:rsidRPr="00992961">
        <w:rPr>
          <w:rFonts w:eastAsia="Calibri"/>
          <w:u w:val="single"/>
        </w:rPr>
        <w:t xml:space="preserve">national leaders </w:t>
      </w:r>
      <w:r w:rsidRPr="00992961">
        <w:rPr>
          <w:rFonts w:eastAsia="Calibri"/>
          <w:b/>
          <w:iCs/>
          <w:u w:val="single"/>
          <w:bdr w:val="single" w:sz="8" w:space="0" w:color="auto"/>
        </w:rPr>
        <w:t>avoid</w:t>
      </w:r>
      <w:r w:rsidRPr="00992961">
        <w:rPr>
          <w:rFonts w:eastAsia="Calibri"/>
          <w:u w:val="single"/>
        </w:rPr>
        <w:t xml:space="preserve"> war when they are convinced it will be long, bloody, costly, and uncertain</w:t>
      </w:r>
      <w:r w:rsidRPr="00992961">
        <w:rPr>
          <w:rFonts w:eastAsia="Calibri"/>
          <w:sz w:val="16"/>
        </w:rPr>
        <w:t xml:space="preserve">. To choose war, political leaders </w:t>
      </w:r>
      <w:proofErr w:type="gramStart"/>
      <w:r w:rsidRPr="00992961">
        <w:rPr>
          <w:rFonts w:eastAsia="Calibri"/>
          <w:sz w:val="16"/>
        </w:rPr>
        <w:t>have to</w:t>
      </w:r>
      <w:proofErr w:type="gramEnd"/>
      <w:r w:rsidRPr="00992961">
        <w:rPr>
          <w:rFonts w:eastAsia="Calibri"/>
          <w:sz w:val="16"/>
        </w:rPr>
        <w:t xml:space="preserve"> convince themselves they can either win a quick, cheap, and decisive victory or achieve some limited objective at low cost. </w:t>
      </w:r>
      <w:r w:rsidRPr="00992961">
        <w:rPr>
          <w:rFonts w:eastAsia="Calibri"/>
          <w:u w:val="single"/>
        </w:rPr>
        <w:t>Europe went to war in 1914 with each side believing it would win a rapid and easy victory</w:t>
      </w:r>
      <w:r w:rsidRPr="00992961">
        <w:rPr>
          <w:rFonts w:eastAsia="Calibri"/>
          <w:sz w:val="16"/>
        </w:rPr>
        <w:t xml:space="preserve">, and Nazi Germany developed the strategy of blitzkrieg </w:t>
      </w:r>
      <w:proofErr w:type="gramStart"/>
      <w:r w:rsidRPr="00992961">
        <w:rPr>
          <w:rFonts w:eastAsia="Calibri"/>
          <w:sz w:val="16"/>
        </w:rPr>
        <w:t>in order to</w:t>
      </w:r>
      <w:proofErr w:type="gramEnd"/>
      <w:r w:rsidRPr="00992961">
        <w:rPr>
          <w:rFonts w:eastAsia="Calibri"/>
          <w:sz w:val="16"/>
        </w:rPr>
        <w:t xml:space="preserve"> subdue its foes as quickly and cheaply as possible. </w:t>
      </w:r>
      <w:r w:rsidRPr="00992961">
        <w:rPr>
          <w:rFonts w:eastAsia="Calibri"/>
          <w:u w:val="single"/>
        </w:rPr>
        <w:t>Iraq attacked Iran in 1980 because Saddam believed the Islamic Republic was in disarray and would be easy to defeat</w:t>
      </w:r>
      <w:r w:rsidRPr="00992961">
        <w:rPr>
          <w:rFonts w:eastAsia="Calibri"/>
          <w:sz w:val="16"/>
        </w:rPr>
        <w:t xml:space="preserve">, and George W. </w:t>
      </w:r>
      <w:r w:rsidRPr="00992961">
        <w:rPr>
          <w:rFonts w:eastAsia="Calibri"/>
          <w:u w:val="single"/>
        </w:rPr>
        <w:t xml:space="preserve">Bush invaded Iraq in 2003 convinced the war would be short, successful, and pay for itself. </w:t>
      </w:r>
    </w:p>
    <w:p w14:paraId="0CB2A4F0" w14:textId="77777777" w:rsidR="00992961" w:rsidRPr="00992961" w:rsidRDefault="00992961" w:rsidP="00992961">
      <w:pPr>
        <w:rPr>
          <w:rFonts w:eastAsia="Calibri"/>
          <w:sz w:val="16"/>
        </w:rPr>
      </w:pPr>
      <w:r w:rsidRPr="00992961">
        <w:rPr>
          <w:rFonts w:eastAsia="Calibri"/>
          <w:u w:val="single"/>
        </w:rPr>
        <w:t xml:space="preserve">The fact that each of these leaders miscalculated badly does not alter the main point: </w:t>
      </w:r>
      <w:r w:rsidRPr="00992961">
        <w:rPr>
          <w:rFonts w:eastAsia="Calibri"/>
          <w:b/>
          <w:iCs/>
          <w:u w:val="single"/>
          <w:bdr w:val="single" w:sz="8" w:space="0" w:color="auto"/>
        </w:rPr>
        <w:t>No matter</w:t>
      </w:r>
      <w:r w:rsidRPr="00992961">
        <w:rPr>
          <w:rFonts w:eastAsia="Calibri"/>
          <w:u w:val="single"/>
        </w:rPr>
        <w:t xml:space="preserve"> what a country’s </w:t>
      </w:r>
      <w:r w:rsidRPr="00992961">
        <w:rPr>
          <w:rFonts w:eastAsia="Calibri"/>
          <w:b/>
          <w:iCs/>
          <w:u w:val="single"/>
          <w:bdr w:val="single" w:sz="8" w:space="0" w:color="auto"/>
        </w:rPr>
        <w:t>economic condition</w:t>
      </w:r>
      <w:r w:rsidRPr="00992961">
        <w:rPr>
          <w:rFonts w:eastAsia="Calibri"/>
          <w:u w:val="single"/>
        </w:rPr>
        <w:t xml:space="preserve"> might be, its leaders </w:t>
      </w:r>
      <w:r w:rsidRPr="00992961">
        <w:rPr>
          <w:rFonts w:eastAsia="Calibri"/>
          <w:b/>
          <w:iCs/>
          <w:u w:val="single"/>
          <w:bdr w:val="single" w:sz="8" w:space="0" w:color="auto"/>
        </w:rPr>
        <w:t>will not go to war</w:t>
      </w:r>
      <w:r w:rsidRPr="00992961">
        <w:rPr>
          <w:rFonts w:eastAsia="Calibri"/>
          <w:u w:val="single"/>
        </w:rPr>
        <w:t xml:space="preserve"> unless they think they can do so </w:t>
      </w:r>
      <w:r w:rsidRPr="00992961">
        <w:rPr>
          <w:rFonts w:eastAsia="Calibri"/>
          <w:b/>
          <w:iCs/>
          <w:u w:val="single"/>
          <w:bdr w:val="single" w:sz="8" w:space="0" w:color="auto"/>
        </w:rPr>
        <w:t>quickly, cheaply</w:t>
      </w:r>
      <w:r w:rsidRPr="00992961">
        <w:rPr>
          <w:rFonts w:eastAsia="Calibri"/>
          <w:u w:val="single"/>
        </w:rPr>
        <w:t xml:space="preserve">, and with a </w:t>
      </w:r>
      <w:r w:rsidRPr="00992961">
        <w:rPr>
          <w:rFonts w:eastAsia="Calibri"/>
          <w:b/>
          <w:iCs/>
          <w:u w:val="single"/>
          <w:bdr w:val="single" w:sz="8" w:space="0" w:color="auto"/>
        </w:rPr>
        <w:t>reasonable probability of success</w:t>
      </w:r>
      <w:r w:rsidRPr="00992961">
        <w:rPr>
          <w:rFonts w:eastAsia="Calibri"/>
          <w:sz w:val="16"/>
        </w:rPr>
        <w:t xml:space="preserve">. </w:t>
      </w:r>
    </w:p>
    <w:p w14:paraId="3C6E46AE" w14:textId="77777777" w:rsidR="00992961" w:rsidRPr="00992961" w:rsidRDefault="00992961" w:rsidP="00992961">
      <w:pPr>
        <w:rPr>
          <w:rFonts w:eastAsia="Calibri"/>
          <w:sz w:val="16"/>
        </w:rPr>
      </w:pPr>
      <w:r w:rsidRPr="00992961">
        <w:rPr>
          <w:rFonts w:eastAsia="Calibri"/>
          <w:sz w:val="16"/>
        </w:rPr>
        <w:t xml:space="preserve">Third, and most important, </w:t>
      </w:r>
      <w:r w:rsidRPr="00992961">
        <w:rPr>
          <w:rFonts w:eastAsia="Calibri"/>
          <w:highlight w:val="cyan"/>
          <w:u w:val="single"/>
        </w:rPr>
        <w:t>the</w:t>
      </w:r>
      <w:r w:rsidRPr="00992961">
        <w:rPr>
          <w:rFonts w:eastAsia="Calibri"/>
          <w:u w:val="single"/>
        </w:rPr>
        <w:t xml:space="preserve"> primary </w:t>
      </w:r>
      <w:r w:rsidRPr="00992961">
        <w:rPr>
          <w:rFonts w:eastAsia="Calibri"/>
          <w:b/>
          <w:iCs/>
          <w:highlight w:val="cyan"/>
          <w:u w:val="single"/>
          <w:bdr w:val="single" w:sz="8" w:space="0" w:color="auto"/>
        </w:rPr>
        <w:t>motivation</w:t>
      </w:r>
      <w:r w:rsidRPr="00992961">
        <w:rPr>
          <w:rFonts w:eastAsia="Calibri"/>
          <w:highlight w:val="cyan"/>
          <w:u w:val="single"/>
        </w:rPr>
        <w:t xml:space="preserve"> for</w:t>
      </w:r>
      <w:r w:rsidRPr="00992961">
        <w:rPr>
          <w:rFonts w:eastAsia="Calibri"/>
          <w:u w:val="single"/>
        </w:rPr>
        <w:t xml:space="preserve"> most </w:t>
      </w:r>
      <w:r w:rsidRPr="00992961">
        <w:rPr>
          <w:rFonts w:eastAsia="Calibri"/>
          <w:highlight w:val="cyan"/>
          <w:u w:val="single"/>
        </w:rPr>
        <w:t>wars is</w:t>
      </w:r>
      <w:r w:rsidRPr="00992961">
        <w:rPr>
          <w:rFonts w:eastAsia="Calibri"/>
          <w:u w:val="single"/>
        </w:rPr>
        <w:t xml:space="preserve"> the desire for </w:t>
      </w:r>
      <w:r w:rsidRPr="00992961">
        <w:rPr>
          <w:rFonts w:eastAsia="Calibri"/>
          <w:b/>
          <w:iCs/>
          <w:highlight w:val="cyan"/>
          <w:u w:val="single"/>
          <w:bdr w:val="single" w:sz="8" w:space="0" w:color="auto"/>
        </w:rPr>
        <w:t>security</w:t>
      </w:r>
      <w:r w:rsidRPr="00992961">
        <w:rPr>
          <w:rFonts w:eastAsia="Calibri"/>
          <w:u w:val="single"/>
        </w:rPr>
        <w:t xml:space="preserve">, </w:t>
      </w:r>
      <w:r w:rsidRPr="00992961">
        <w:rPr>
          <w:rFonts w:eastAsia="Calibri"/>
          <w:highlight w:val="cyan"/>
          <w:u w:val="single"/>
        </w:rPr>
        <w:t xml:space="preserve">not </w:t>
      </w:r>
      <w:r w:rsidRPr="00992961">
        <w:rPr>
          <w:rFonts w:eastAsia="Calibri"/>
          <w:b/>
          <w:iCs/>
          <w:highlight w:val="cyan"/>
          <w:u w:val="single"/>
          <w:bdr w:val="single" w:sz="8" w:space="0" w:color="auto"/>
        </w:rPr>
        <w:t>economic gain</w:t>
      </w:r>
      <w:r w:rsidRPr="00992961">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92961">
        <w:rPr>
          <w:rFonts w:eastAsia="Calibri"/>
          <w:sz w:val="16"/>
        </w:rPr>
        <w:t>confident</w:t>
      </w:r>
      <w:proofErr w:type="gramEnd"/>
      <w:r w:rsidRPr="00992961">
        <w:rPr>
          <w:rFonts w:eastAsia="Calibri"/>
          <w:sz w:val="16"/>
        </w:rPr>
        <w:t xml:space="preserve"> they can reverse the unfavorable trends and establish a secure position if they act now. The historian A.J.P. Taylor once observed that “</w:t>
      </w:r>
      <w:r w:rsidRPr="00992961">
        <w:rPr>
          <w:rFonts w:eastAsia="Calibri"/>
          <w:u w:val="single"/>
        </w:rPr>
        <w:t>every war between Great Powers</w:t>
      </w:r>
      <w:r w:rsidRPr="00992961">
        <w:rPr>
          <w:rFonts w:eastAsia="Calibri"/>
          <w:sz w:val="16"/>
        </w:rPr>
        <w:t xml:space="preserve"> [between 1848 and 1918] … </w:t>
      </w:r>
      <w:r w:rsidRPr="00992961">
        <w:rPr>
          <w:rFonts w:eastAsia="Calibri"/>
          <w:u w:val="single"/>
        </w:rPr>
        <w:t>started as a preventive war, not as a war of conquest</w:t>
      </w:r>
      <w:r w:rsidRPr="00992961">
        <w:rPr>
          <w:rFonts w:eastAsia="Calibri"/>
          <w:sz w:val="16"/>
        </w:rPr>
        <w:t xml:space="preserve">,” and </w:t>
      </w:r>
      <w:r w:rsidRPr="00992961">
        <w:rPr>
          <w:rFonts w:eastAsia="Calibri"/>
          <w:u w:val="single"/>
        </w:rPr>
        <w:t>that remains true</w:t>
      </w:r>
      <w:r w:rsidRPr="00992961">
        <w:rPr>
          <w:rFonts w:eastAsia="Calibri"/>
          <w:sz w:val="16"/>
        </w:rPr>
        <w:t xml:space="preserve"> of most wars fought since then. </w:t>
      </w:r>
    </w:p>
    <w:p w14:paraId="6D9A6397" w14:textId="77777777" w:rsidR="00992961" w:rsidRPr="00992961" w:rsidRDefault="00992961" w:rsidP="00992961">
      <w:pPr>
        <w:rPr>
          <w:rFonts w:eastAsia="Calibri"/>
          <w:sz w:val="16"/>
        </w:rPr>
      </w:pPr>
      <w:r w:rsidRPr="00992961">
        <w:rPr>
          <w:rFonts w:eastAsia="Calibri"/>
          <w:sz w:val="16"/>
        </w:rPr>
        <w:t xml:space="preserve">The bottom line: </w:t>
      </w:r>
      <w:r w:rsidRPr="00992961">
        <w:rPr>
          <w:rFonts w:eastAsia="Calibri"/>
          <w:b/>
          <w:iCs/>
          <w:highlight w:val="cyan"/>
          <w:u w:val="single"/>
          <w:bdr w:val="single" w:sz="8" w:space="0" w:color="auto"/>
        </w:rPr>
        <w:t>Economic conditions</w:t>
      </w:r>
      <w:r w:rsidRPr="00992961">
        <w:rPr>
          <w:rFonts w:eastAsia="Calibri"/>
          <w:sz w:val="16"/>
        </w:rPr>
        <w:t xml:space="preserve"> (i.e., a depression) may affect the broader political environment in which decisions for war or peace are made, but they </w:t>
      </w:r>
      <w:r w:rsidRPr="00992961">
        <w:rPr>
          <w:rFonts w:eastAsia="Calibri"/>
          <w:highlight w:val="cyan"/>
          <w:u w:val="single"/>
        </w:rPr>
        <w:t>are</w:t>
      </w:r>
      <w:r w:rsidRPr="00992961">
        <w:rPr>
          <w:rFonts w:eastAsia="Calibri"/>
          <w:u w:val="single"/>
        </w:rPr>
        <w:t xml:space="preserve"> only </w:t>
      </w:r>
      <w:r w:rsidRPr="00992961">
        <w:rPr>
          <w:rFonts w:eastAsia="Calibri"/>
          <w:b/>
          <w:iCs/>
          <w:highlight w:val="cyan"/>
          <w:u w:val="single"/>
          <w:bdr w:val="single" w:sz="8" w:space="0" w:color="auto"/>
        </w:rPr>
        <w:t>one factor among many</w:t>
      </w:r>
      <w:r w:rsidRPr="00992961">
        <w:rPr>
          <w:rFonts w:eastAsia="Calibri"/>
          <w:highlight w:val="cyan"/>
          <w:u w:val="single"/>
        </w:rPr>
        <w:t xml:space="preserve"> and </w:t>
      </w:r>
      <w:r w:rsidRPr="00992961">
        <w:rPr>
          <w:rFonts w:eastAsia="Calibri"/>
          <w:b/>
          <w:iCs/>
          <w:highlight w:val="cyan"/>
          <w:u w:val="single"/>
          <w:bdr w:val="single" w:sz="8" w:space="0" w:color="auto"/>
        </w:rPr>
        <w:t>rarely</w:t>
      </w:r>
      <w:r w:rsidRPr="00992961">
        <w:rPr>
          <w:rFonts w:eastAsia="Calibri"/>
          <w:highlight w:val="cyan"/>
          <w:u w:val="single"/>
        </w:rPr>
        <w:t xml:space="preserve"> the most significant</w:t>
      </w:r>
      <w:r w:rsidRPr="00992961">
        <w:rPr>
          <w:rFonts w:eastAsia="Calibri"/>
          <w:sz w:val="16"/>
        </w:rPr>
        <w:t xml:space="preserve">. Even if the COVID-19 pandemic has large, lasting, and negative effects on the world economy—as seems quite likely—it is not likely to affect the probability of war very much, especially in the short term. </w:t>
      </w:r>
    </w:p>
    <w:bookmarkEnd w:id="11"/>
    <w:p w14:paraId="77109E1A" w14:textId="77777777" w:rsidR="00992961" w:rsidRPr="00992961" w:rsidRDefault="00992961" w:rsidP="00992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92961">
        <w:rPr>
          <w:rFonts w:eastAsia="Times New Roman" w:cs="Times New Roman"/>
          <w:b/>
          <w:sz w:val="52"/>
          <w:szCs w:val="32"/>
        </w:rPr>
        <w:t>2NC</w:t>
      </w:r>
    </w:p>
    <w:p w14:paraId="538E49C6"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States</w:t>
      </w:r>
    </w:p>
    <w:p w14:paraId="3C12CBB8"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AT: PDCP---2NC</w:t>
      </w:r>
    </w:p>
    <w:p w14:paraId="381E356D"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Severs “federal </w:t>
      </w:r>
      <w:proofErr w:type="gramStart"/>
      <w:r w:rsidRPr="00992961">
        <w:rPr>
          <w:rFonts w:eastAsia="Times New Roman"/>
          <w:b/>
          <w:iCs/>
          <w:sz w:val="26"/>
        </w:rPr>
        <w:t>government”---</w:t>
      </w:r>
      <w:proofErr w:type="gramEnd"/>
      <w:r w:rsidRPr="00992961">
        <w:rPr>
          <w:rFonts w:eastAsia="Times New Roman"/>
          <w:b/>
          <w:iCs/>
          <w:sz w:val="26"/>
        </w:rPr>
        <w:t>states are distinct. Voter for clash evasion.</w:t>
      </w:r>
    </w:p>
    <w:p w14:paraId="79F4596E" w14:textId="77777777" w:rsidR="00992961" w:rsidRPr="00992961" w:rsidRDefault="00992961" w:rsidP="00992961">
      <w:pPr>
        <w:rPr>
          <w:rFonts w:eastAsia="Calibri"/>
        </w:rPr>
      </w:pPr>
      <w:r w:rsidRPr="00992961">
        <w:rPr>
          <w:rFonts w:eastAsia="Calibri"/>
          <w:b/>
          <w:bCs/>
          <w:sz w:val="26"/>
        </w:rPr>
        <w:t>US Legal No Date</w:t>
      </w:r>
      <w:r w:rsidRPr="00992961">
        <w:rPr>
          <w:rFonts w:eastAsia="Calibri"/>
        </w:rPr>
        <w:t xml:space="preserve"> ("United States Federal Government Law and Legal Definition", https://definitions.uslegal.com/u/united-states-federal-government/)</w:t>
      </w:r>
    </w:p>
    <w:p w14:paraId="2E17D210" w14:textId="77777777" w:rsidR="00992961" w:rsidRPr="00992961" w:rsidRDefault="00992961" w:rsidP="00992961">
      <w:pPr>
        <w:rPr>
          <w:rFonts w:eastAsia="Calibri"/>
          <w:sz w:val="16"/>
        </w:rPr>
      </w:pPr>
      <w:r w:rsidRPr="00992961">
        <w:rPr>
          <w:rFonts w:eastAsia="Calibri"/>
          <w:highlight w:val="cyan"/>
          <w:u w:val="single"/>
        </w:rPr>
        <w:t xml:space="preserve">The </w:t>
      </w:r>
      <w:r w:rsidRPr="00992961">
        <w:rPr>
          <w:rFonts w:eastAsia="Calibri"/>
          <w:b/>
          <w:iCs/>
          <w:highlight w:val="cyan"/>
          <w:u w:val="single"/>
          <w:bdr w:val="single" w:sz="8" w:space="0" w:color="auto"/>
        </w:rPr>
        <w:t>U</w:t>
      </w:r>
      <w:r w:rsidRPr="00992961">
        <w:rPr>
          <w:rFonts w:eastAsia="Calibri"/>
          <w:sz w:val="16"/>
        </w:rPr>
        <w:t xml:space="preserve">nited </w:t>
      </w:r>
      <w:r w:rsidRPr="00992961">
        <w:rPr>
          <w:rFonts w:eastAsia="Calibri"/>
          <w:b/>
          <w:iCs/>
          <w:highlight w:val="cyan"/>
          <w:u w:val="single"/>
          <w:bdr w:val="single" w:sz="8" w:space="0" w:color="auto"/>
        </w:rPr>
        <w:t>S</w:t>
      </w:r>
      <w:r w:rsidRPr="00992961">
        <w:rPr>
          <w:rFonts w:eastAsia="Calibri"/>
          <w:sz w:val="16"/>
        </w:rPr>
        <w:t xml:space="preserve">tates </w:t>
      </w:r>
      <w:r w:rsidRPr="00992961">
        <w:rPr>
          <w:rFonts w:eastAsia="Calibri"/>
          <w:b/>
          <w:iCs/>
          <w:highlight w:val="cyan"/>
          <w:u w:val="single"/>
          <w:bdr w:val="single" w:sz="8" w:space="0" w:color="auto"/>
        </w:rPr>
        <w:t>F</w:t>
      </w:r>
      <w:r w:rsidRPr="00992961">
        <w:rPr>
          <w:rFonts w:eastAsia="Calibri"/>
          <w:sz w:val="16"/>
        </w:rPr>
        <w:t xml:space="preserve">ederal </w:t>
      </w:r>
      <w:r w:rsidRPr="00992961">
        <w:rPr>
          <w:rFonts w:eastAsia="Calibri"/>
          <w:b/>
          <w:iCs/>
          <w:highlight w:val="cyan"/>
          <w:u w:val="single"/>
          <w:bdr w:val="single" w:sz="8" w:space="0" w:color="auto"/>
        </w:rPr>
        <w:t>G</w:t>
      </w:r>
      <w:r w:rsidRPr="00992961">
        <w:rPr>
          <w:rFonts w:eastAsia="Calibri"/>
          <w:sz w:val="16"/>
        </w:rPr>
        <w:t xml:space="preserve">overnment </w:t>
      </w:r>
      <w:r w:rsidRPr="00992961">
        <w:rPr>
          <w:rFonts w:eastAsia="Calibri"/>
          <w:highlight w:val="cyan"/>
          <w:u w:val="single"/>
        </w:rPr>
        <w:t>is</w:t>
      </w:r>
      <w:r w:rsidRPr="00992961">
        <w:rPr>
          <w:rFonts w:eastAsia="Calibri"/>
          <w:u w:val="single"/>
        </w:rPr>
        <w:t xml:space="preserve"> established by </w:t>
      </w:r>
      <w:r w:rsidRPr="00992961">
        <w:rPr>
          <w:rFonts w:eastAsia="Calibri"/>
          <w:highlight w:val="cyan"/>
          <w:u w:val="single"/>
        </w:rPr>
        <w:t>the</w:t>
      </w:r>
      <w:r w:rsidRPr="00992961">
        <w:rPr>
          <w:rFonts w:eastAsia="Calibri"/>
          <w:u w:val="single"/>
        </w:rPr>
        <w:t xml:space="preserve"> US Constitution</w:t>
      </w:r>
      <w:r w:rsidRPr="00992961">
        <w:rPr>
          <w:rFonts w:eastAsia="Calibri"/>
          <w:sz w:val="16"/>
        </w:rPr>
        <w:t xml:space="preserve">. The Federal Government shares sovereignty over the United Sates with the individual governments of the States of US. </w:t>
      </w:r>
      <w:r w:rsidRPr="00992961">
        <w:rPr>
          <w:rFonts w:eastAsia="Calibri"/>
          <w:u w:val="single"/>
        </w:rPr>
        <w:t xml:space="preserve">The Federal government has </w:t>
      </w:r>
      <w:r w:rsidRPr="00992961">
        <w:rPr>
          <w:rFonts w:eastAsia="Calibri"/>
          <w:highlight w:val="cyan"/>
          <w:u w:val="single"/>
        </w:rPr>
        <w:t>three branches</w:t>
      </w:r>
      <w:r w:rsidRPr="00992961">
        <w:rPr>
          <w:rFonts w:eastAsia="Calibri"/>
          <w:sz w:val="16"/>
        </w:rPr>
        <w:t xml:space="preserve">: </w:t>
      </w:r>
      <w:proofErr w:type="spellStart"/>
      <w:r w:rsidRPr="00992961">
        <w:rPr>
          <w:rFonts w:eastAsia="Calibri"/>
          <w:sz w:val="16"/>
        </w:rPr>
        <w:t>i</w:t>
      </w:r>
      <w:proofErr w:type="spellEnd"/>
      <w:r w:rsidRPr="00992961">
        <w:rPr>
          <w:rFonts w:eastAsia="Calibri"/>
          <w:sz w:val="16"/>
        </w:rPr>
        <w:t xml:space="preserve">) </w:t>
      </w:r>
      <w:r w:rsidRPr="00992961">
        <w:rPr>
          <w:rFonts w:eastAsia="Calibri"/>
          <w:u w:val="single"/>
        </w:rPr>
        <w:t xml:space="preserve">the </w:t>
      </w:r>
      <w:r w:rsidRPr="00992961">
        <w:rPr>
          <w:rFonts w:eastAsia="Calibri"/>
          <w:b/>
          <w:iCs/>
          <w:u w:val="single"/>
          <w:bdr w:val="single" w:sz="8" w:space="0" w:color="auto"/>
        </w:rPr>
        <w:t>legislature</w:t>
      </w:r>
      <w:r w:rsidRPr="00992961">
        <w:rPr>
          <w:rFonts w:eastAsia="Calibri"/>
          <w:u w:val="single"/>
        </w:rPr>
        <w:t>, which is</w:t>
      </w:r>
      <w:r w:rsidRPr="00992961">
        <w:rPr>
          <w:rFonts w:eastAsia="Calibri"/>
          <w:sz w:val="16"/>
        </w:rPr>
        <w:t xml:space="preserve"> the US </w:t>
      </w:r>
      <w:r w:rsidRPr="00992961">
        <w:rPr>
          <w:rFonts w:eastAsia="Calibri"/>
          <w:u w:val="single"/>
        </w:rPr>
        <w:t>Congress</w:t>
      </w:r>
      <w:r w:rsidRPr="00992961">
        <w:rPr>
          <w:rFonts w:eastAsia="Calibri"/>
          <w:sz w:val="16"/>
        </w:rPr>
        <w:t xml:space="preserve">, ii) </w:t>
      </w:r>
      <w:r w:rsidRPr="00992961">
        <w:rPr>
          <w:rFonts w:eastAsia="Calibri"/>
          <w:b/>
          <w:iCs/>
          <w:u w:val="single"/>
          <w:bdr w:val="single" w:sz="8" w:space="0" w:color="auto"/>
        </w:rPr>
        <w:t>Executive</w:t>
      </w:r>
      <w:r w:rsidRPr="00992961">
        <w:rPr>
          <w:rFonts w:eastAsia="Calibri"/>
          <w:sz w:val="16"/>
        </w:rPr>
        <w:t xml:space="preserve">, comprised of the President and Vice president of the US </w:t>
      </w:r>
      <w:r w:rsidRPr="00992961">
        <w:rPr>
          <w:rFonts w:eastAsia="Calibri"/>
          <w:u w:val="single"/>
        </w:rPr>
        <w:t>and</w:t>
      </w:r>
      <w:r w:rsidRPr="00992961">
        <w:rPr>
          <w:rFonts w:eastAsia="Calibri"/>
          <w:sz w:val="16"/>
        </w:rPr>
        <w:t xml:space="preserve"> iii) </w:t>
      </w:r>
      <w:r w:rsidRPr="00992961">
        <w:rPr>
          <w:rFonts w:eastAsia="Calibri"/>
          <w:b/>
          <w:iCs/>
          <w:u w:val="single"/>
          <w:bdr w:val="single" w:sz="8" w:space="0" w:color="auto"/>
        </w:rPr>
        <w:t>Judiciary</w:t>
      </w:r>
      <w:r w:rsidRPr="00992961">
        <w:rPr>
          <w:rFonts w:eastAsia="Calibri"/>
          <w:sz w:val="16"/>
        </w:rPr>
        <w:t xml:space="preserve">. The US Constitution prescribes a system of separation of powers and ‘checks and </w:t>
      </w:r>
      <w:proofErr w:type="gramStart"/>
      <w:r w:rsidRPr="00992961">
        <w:rPr>
          <w:rFonts w:eastAsia="Calibri"/>
          <w:sz w:val="16"/>
        </w:rPr>
        <w:t>balances’</w:t>
      </w:r>
      <w:proofErr w:type="gramEnd"/>
      <w:r w:rsidRPr="00992961">
        <w:rPr>
          <w:rFonts w:eastAsia="Calibri"/>
          <w:sz w:val="16"/>
        </w:rPr>
        <w:t xml:space="preserve"> for the smooth functioning of </w:t>
      </w:r>
      <w:proofErr w:type="gramStart"/>
      <w:r w:rsidRPr="00992961">
        <w:rPr>
          <w:rFonts w:eastAsia="Calibri"/>
          <w:sz w:val="16"/>
        </w:rPr>
        <w:t>all the</w:t>
      </w:r>
      <w:proofErr w:type="gramEnd"/>
      <w:r w:rsidRPr="00992961">
        <w:rPr>
          <w:rFonts w:eastAsia="Calibri"/>
          <w:sz w:val="16"/>
        </w:rPr>
        <w:t xml:space="preserve"> three branches of the Federal Government. The US Constitution limits the powers of the Federal Government to the powers assigned to it; </w:t>
      </w:r>
      <w:r w:rsidRPr="00992961">
        <w:rPr>
          <w:rFonts w:eastAsia="Calibri"/>
          <w:u w:val="single"/>
        </w:rPr>
        <w:t xml:space="preserve">all </w:t>
      </w:r>
      <w:r w:rsidRPr="00992961">
        <w:rPr>
          <w:rFonts w:eastAsia="Calibri"/>
          <w:highlight w:val="cyan"/>
          <w:u w:val="single"/>
        </w:rPr>
        <w:t xml:space="preserve">powers </w:t>
      </w:r>
      <w:r w:rsidRPr="00992961">
        <w:rPr>
          <w:rFonts w:eastAsia="Calibri"/>
          <w:b/>
          <w:iCs/>
          <w:highlight w:val="cyan"/>
          <w:u w:val="single"/>
          <w:bdr w:val="single" w:sz="8" w:space="0" w:color="auto"/>
        </w:rPr>
        <w:t>not</w:t>
      </w:r>
      <w:r w:rsidRPr="00992961">
        <w:rPr>
          <w:rFonts w:eastAsia="Calibri"/>
          <w:sz w:val="16"/>
        </w:rPr>
        <w:t xml:space="preserve"> expressly </w:t>
      </w:r>
      <w:r w:rsidRPr="00992961">
        <w:rPr>
          <w:rFonts w:eastAsia="Calibri"/>
          <w:highlight w:val="cyan"/>
          <w:u w:val="single"/>
        </w:rPr>
        <w:t>assigned to the Fed</w:t>
      </w:r>
      <w:r w:rsidRPr="00992961">
        <w:rPr>
          <w:rFonts w:eastAsia="Calibri"/>
          <w:u w:val="single"/>
        </w:rPr>
        <w:t xml:space="preserve">eral Government </w:t>
      </w:r>
      <w:r w:rsidRPr="00992961">
        <w:rPr>
          <w:rFonts w:eastAsia="Calibri"/>
          <w:highlight w:val="cyan"/>
          <w:u w:val="single"/>
        </w:rPr>
        <w:t xml:space="preserve">are reserved to the </w:t>
      </w:r>
      <w:r w:rsidRPr="00992961">
        <w:rPr>
          <w:rFonts w:eastAsia="Calibri"/>
          <w:b/>
          <w:iCs/>
          <w:highlight w:val="cyan"/>
          <w:u w:val="single"/>
          <w:bdr w:val="single" w:sz="8" w:space="0" w:color="auto"/>
        </w:rPr>
        <w:t>States</w:t>
      </w:r>
      <w:r w:rsidRPr="00992961">
        <w:rPr>
          <w:rFonts w:eastAsia="Calibri"/>
          <w:sz w:val="16"/>
        </w:rPr>
        <w:t xml:space="preserve"> or to the people.</w:t>
      </w:r>
    </w:p>
    <w:p w14:paraId="62E28873" w14:textId="77777777" w:rsidR="00992961" w:rsidRPr="00992961" w:rsidRDefault="00992961" w:rsidP="00992961">
      <w:pPr>
        <w:rPr>
          <w:rFonts w:eastAsia="Aptos"/>
        </w:rPr>
      </w:pPr>
    </w:p>
    <w:p w14:paraId="27999F69"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AT: Perm Delay---2NC</w:t>
      </w:r>
    </w:p>
    <w:p w14:paraId="3649DA1C"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a-</w:t>
      </w:r>
      <w:proofErr w:type="gramStart"/>
      <w:r w:rsidRPr="00992961">
        <w:rPr>
          <w:rFonts w:eastAsia="Times New Roman"/>
          <w:b/>
          <w:iCs/>
          <w:sz w:val="26"/>
        </w:rPr>
        <w:t>--“Should.”</w:t>
      </w:r>
      <w:proofErr w:type="gramEnd"/>
      <w:r w:rsidRPr="00992961">
        <w:rPr>
          <w:rFonts w:eastAsia="Times New Roman"/>
          <w:b/>
          <w:iCs/>
          <w:sz w:val="26"/>
        </w:rPr>
        <w:t xml:space="preserve"> </w:t>
      </w:r>
    </w:p>
    <w:p w14:paraId="4A412715" w14:textId="77777777" w:rsidR="00992961" w:rsidRPr="00992961" w:rsidRDefault="00992961" w:rsidP="00992961">
      <w:pPr>
        <w:rPr>
          <w:rFonts w:eastAsia="Calibri"/>
        </w:rPr>
      </w:pPr>
      <w:r w:rsidRPr="00992961">
        <w:rPr>
          <w:rFonts w:eastAsia="Calibri"/>
          <w:b/>
          <w:bCs/>
          <w:sz w:val="26"/>
        </w:rPr>
        <w:t>Summers 94</w:t>
      </w:r>
      <w:r w:rsidRPr="00992961">
        <w:rPr>
          <w:rFonts w:eastAsia="Calibri"/>
        </w:rPr>
        <w:t xml:space="preserve">, Justice – Oklahoma Supreme Court (“Kelsey v. </w:t>
      </w:r>
      <w:proofErr w:type="spellStart"/>
      <w:r w:rsidRPr="00992961">
        <w:rPr>
          <w:rFonts w:eastAsia="Calibri"/>
        </w:rPr>
        <w:t>Dollarsaver</w:t>
      </w:r>
      <w:proofErr w:type="spellEnd"/>
      <w:r w:rsidRPr="00992961">
        <w:rPr>
          <w:rFonts w:eastAsia="Calibri"/>
        </w:rPr>
        <w:t xml:space="preserve"> Food Warehouse of Durant”, 1994 OK 123, 11-8, http://www.oscn.net/applications/oscn/DeliverDocument.asp?CiteID=20287#marker3fn13)</w:t>
      </w:r>
    </w:p>
    <w:p w14:paraId="40853256" w14:textId="77777777" w:rsidR="00992961" w:rsidRPr="00992961" w:rsidRDefault="00992961" w:rsidP="00992961">
      <w:pPr>
        <w:rPr>
          <w:rFonts w:eastAsia="Calibri"/>
        </w:rPr>
      </w:pPr>
      <w:r w:rsidRPr="00992961">
        <w:rPr>
          <w:rFonts w:eastAsia="Calibri"/>
        </w:rPr>
        <w:t xml:space="preserve">4 </w:t>
      </w:r>
      <w:r w:rsidRPr="00992961">
        <w:rPr>
          <w:rFonts w:eastAsia="Calibri"/>
          <w:u w:val="single"/>
        </w:rPr>
        <w:t>The legal question to be resolved by the court is whether the word "should"</w:t>
      </w:r>
      <w:r w:rsidRPr="00992961">
        <w:rPr>
          <w:rFonts w:eastAsia="Calibri"/>
        </w:rPr>
        <w:t xml:space="preserve">13 in the May 18 order connotes futurity or </w:t>
      </w:r>
      <w:r w:rsidRPr="00992961">
        <w:rPr>
          <w:rFonts w:eastAsia="Calibri"/>
          <w:u w:val="single"/>
        </w:rPr>
        <w:t>may be deemed a ruling in praesenti</w:t>
      </w:r>
      <w:r w:rsidRPr="00992961">
        <w:rPr>
          <w:rFonts w:eastAsia="Calibri"/>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992961">
        <w:rPr>
          <w:rFonts w:eastAsia="Calibri"/>
        </w:rPr>
        <w:t>futuro</w:t>
      </w:r>
      <w:proofErr w:type="spellEnd"/>
      <w:r w:rsidRPr="00992961">
        <w:rPr>
          <w:rFonts w:eastAsia="Calibri"/>
        </w:rPr>
        <w:t xml:space="preserve"> ruling - i.e., an expression of what the judge will or would do at a later stage - or (2) constitutes an in in praesenti resolution of a disputed law issue, the trial judge's intent must be garnered from the four corners of the entire record.16 </w:t>
      </w:r>
    </w:p>
    <w:p w14:paraId="50E8E1B0" w14:textId="77777777" w:rsidR="00992961" w:rsidRPr="00992961" w:rsidRDefault="00992961" w:rsidP="00992961">
      <w:pPr>
        <w:rPr>
          <w:rFonts w:eastAsia="Calibri"/>
        </w:rPr>
      </w:pPr>
      <w:r w:rsidRPr="00992961">
        <w:rPr>
          <w:rFonts w:eastAsia="Calibri"/>
        </w:rPr>
        <w:t>[CONTINUES – TO FOOTNOTE]</w:t>
      </w:r>
    </w:p>
    <w:p w14:paraId="1126EB9E" w14:textId="77777777" w:rsidR="00992961" w:rsidRPr="00992961" w:rsidRDefault="00992961" w:rsidP="00992961">
      <w:pPr>
        <w:rPr>
          <w:rFonts w:eastAsia="Calibri"/>
        </w:rPr>
      </w:pPr>
      <w:r w:rsidRPr="00992961">
        <w:rPr>
          <w:rFonts w:eastAsia="Calibri"/>
        </w:rPr>
        <w:t>13 "</w:t>
      </w:r>
      <w:r w:rsidRPr="00992961">
        <w:rPr>
          <w:rFonts w:eastAsia="Calibri"/>
          <w:i/>
          <w:iCs/>
        </w:rPr>
        <w:t>Should</w:t>
      </w:r>
      <w:r w:rsidRPr="00992961">
        <w:rPr>
          <w:rFonts w:eastAsia="Calibri"/>
        </w:rPr>
        <w:t xml:space="preserve">" not only is used as a "present indicative" synonymous with </w:t>
      </w:r>
      <w:r w:rsidRPr="00992961">
        <w:rPr>
          <w:rFonts w:eastAsia="Calibri"/>
          <w:i/>
          <w:iCs/>
        </w:rPr>
        <w:t>ought</w:t>
      </w:r>
      <w:r w:rsidRPr="00992961">
        <w:rPr>
          <w:rFonts w:eastAsia="Calibri"/>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992961">
        <w:rPr>
          <w:rFonts w:eastAsia="Calibri"/>
        </w:rPr>
        <w:t>Okl</w:t>
      </w:r>
      <w:proofErr w:type="spellEnd"/>
      <w:r w:rsidRPr="00992961">
        <w:rPr>
          <w:rFonts w:eastAsia="Calibri"/>
        </w:rPr>
        <w:t xml:space="preserve">. 143, 144 P. 1075, 1080-81 (1914). For a more detailed explanation, see the Partridge quotation infra note 15. </w:t>
      </w:r>
      <w:r w:rsidRPr="00992961">
        <w:rPr>
          <w:rFonts w:eastAsia="Calibri"/>
          <w:u w:val="single"/>
        </w:rPr>
        <w:t xml:space="preserve">Certain </w:t>
      </w:r>
      <w:r w:rsidRPr="00992961">
        <w:rPr>
          <w:rFonts w:eastAsia="Calibri"/>
          <w:highlight w:val="cyan"/>
          <w:u w:val="single"/>
        </w:rPr>
        <w:t xml:space="preserve">contexts mandate </w:t>
      </w:r>
      <w:proofErr w:type="gramStart"/>
      <w:r w:rsidRPr="00992961">
        <w:rPr>
          <w:rFonts w:eastAsia="Calibri"/>
          <w:highlight w:val="cyan"/>
          <w:u w:val="single"/>
        </w:rPr>
        <w:t>a</w:t>
      </w:r>
      <w:r w:rsidRPr="00992961">
        <w:rPr>
          <w:rFonts w:eastAsia="Calibri"/>
          <w:u w:val="single"/>
        </w:rPr>
        <w:t xml:space="preserve"> </w:t>
      </w:r>
      <w:r w:rsidRPr="00992961">
        <w:rPr>
          <w:rFonts w:eastAsia="Calibri"/>
          <w:highlight w:val="cyan"/>
          <w:u w:val="single"/>
        </w:rPr>
        <w:t>construction</w:t>
      </w:r>
      <w:proofErr w:type="gramEnd"/>
      <w:r w:rsidRPr="00992961">
        <w:rPr>
          <w:rFonts w:eastAsia="Calibri"/>
          <w:highlight w:val="cyan"/>
          <w:u w:val="single"/>
        </w:rPr>
        <w:t xml:space="preserve"> of</w:t>
      </w:r>
      <w:r w:rsidRPr="00992961">
        <w:rPr>
          <w:rFonts w:eastAsia="Calibri"/>
          <w:u w:val="single"/>
        </w:rPr>
        <w:t xml:space="preserve"> the term "</w:t>
      </w:r>
      <w:r w:rsidRPr="00992961">
        <w:rPr>
          <w:rFonts w:eastAsia="Calibri"/>
          <w:b/>
          <w:iCs/>
          <w:highlight w:val="cyan"/>
          <w:u w:val="single"/>
          <w:bdr w:val="single" w:sz="8" w:space="0" w:color="auto"/>
        </w:rPr>
        <w:t>should</w:t>
      </w:r>
      <w:r w:rsidRPr="00992961">
        <w:rPr>
          <w:rFonts w:eastAsia="Calibri"/>
          <w:u w:val="single"/>
        </w:rPr>
        <w:t xml:space="preserve">" </w:t>
      </w:r>
      <w:r w:rsidRPr="00992961">
        <w:rPr>
          <w:rFonts w:eastAsia="Calibri"/>
          <w:b/>
          <w:iCs/>
          <w:highlight w:val="cyan"/>
          <w:u w:val="single"/>
          <w:bdr w:val="single" w:sz="8" w:space="0" w:color="auto"/>
        </w:rPr>
        <w:t>as more than mere</w:t>
      </w:r>
      <w:r w:rsidRPr="00992961">
        <w:rPr>
          <w:rFonts w:eastAsia="Calibri"/>
          <w:u w:val="single"/>
        </w:rPr>
        <w:t xml:space="preserve">ly indicating preference or </w:t>
      </w:r>
      <w:r w:rsidRPr="00992961">
        <w:rPr>
          <w:rFonts w:eastAsia="Calibri"/>
          <w:b/>
          <w:iCs/>
          <w:highlight w:val="cyan"/>
          <w:u w:val="single"/>
          <w:bdr w:val="single" w:sz="8" w:space="0" w:color="auto"/>
        </w:rPr>
        <w:t>desirability</w:t>
      </w:r>
      <w:r w:rsidRPr="00992961">
        <w:rPr>
          <w:rFonts w:eastAsia="Calibri"/>
        </w:rPr>
        <w:t xml:space="preserve">. Brown, supra at 1080-81 (jury instructions stating that jurors "should" reduce the amount of damages in proportion to the amount of contributory negligence of the plaintiff was held to imply an </w:t>
      </w:r>
      <w:r w:rsidRPr="00992961">
        <w:rPr>
          <w:rFonts w:eastAsia="Calibri"/>
          <w:i/>
          <w:iCs/>
        </w:rPr>
        <w:t>obligation</w:t>
      </w:r>
      <w:r w:rsidRPr="00992961">
        <w:rPr>
          <w:rFonts w:eastAsia="Calibri"/>
        </w:rPr>
        <w:t xml:space="preserve"> </w:t>
      </w:r>
      <w:r w:rsidRPr="00992961">
        <w:rPr>
          <w:rFonts w:eastAsia="Calibri"/>
          <w:i/>
          <w:iCs/>
        </w:rPr>
        <w:t>and to be more than advisory</w:t>
      </w:r>
      <w:r w:rsidRPr="00992961">
        <w:rPr>
          <w:rFonts w:eastAsia="Calibri"/>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992961">
        <w:rPr>
          <w:rFonts w:eastAsia="Calibri"/>
          <w:i/>
          <w:iCs/>
        </w:rPr>
        <w:t>obligation</w:t>
      </w:r>
      <w:r w:rsidRPr="00992961">
        <w:rPr>
          <w:rFonts w:eastAsia="Calibri"/>
        </w:rPr>
        <w:t xml:space="preserve"> to include the requested segment); State v. Rack, 318 S.W.2d 211, 215 (Mo. 1958) ("</w:t>
      </w:r>
      <w:r w:rsidRPr="00992961">
        <w:rPr>
          <w:rFonts w:eastAsia="Calibri"/>
          <w:highlight w:val="cyan"/>
          <w:u w:val="single"/>
        </w:rPr>
        <w:t>should</w:t>
      </w:r>
      <w:r w:rsidRPr="00992961">
        <w:rPr>
          <w:rFonts w:eastAsia="Calibri"/>
          <w:u w:val="single"/>
        </w:rPr>
        <w:t xml:space="preserve">" </w:t>
      </w:r>
      <w:r w:rsidRPr="00992961">
        <w:rPr>
          <w:rFonts w:eastAsia="Calibri"/>
          <w:highlight w:val="cyan"/>
          <w:u w:val="single"/>
        </w:rPr>
        <w:t>would mean</w:t>
      </w:r>
      <w:r w:rsidRPr="00992961">
        <w:rPr>
          <w:rFonts w:eastAsia="Calibri"/>
          <w:u w:val="single"/>
        </w:rPr>
        <w:t xml:space="preserve"> the same as "</w:t>
      </w:r>
      <w:r w:rsidRPr="00992961">
        <w:rPr>
          <w:rFonts w:eastAsia="Calibri"/>
          <w:b/>
          <w:iCs/>
          <w:highlight w:val="cyan"/>
          <w:u w:val="single"/>
          <w:bdr w:val="single" w:sz="8" w:space="0" w:color="auto"/>
        </w:rPr>
        <w:t>shall</w:t>
      </w:r>
      <w:r w:rsidRPr="00992961">
        <w:rPr>
          <w:rFonts w:eastAsia="Calibri"/>
          <w:u w:val="single"/>
        </w:rPr>
        <w:t xml:space="preserve">" </w:t>
      </w:r>
      <w:r w:rsidRPr="00992961">
        <w:rPr>
          <w:rFonts w:eastAsia="Calibri"/>
          <w:highlight w:val="cyan"/>
          <w:u w:val="single"/>
        </w:rPr>
        <w:t>or</w:t>
      </w:r>
      <w:r w:rsidRPr="00992961">
        <w:rPr>
          <w:rFonts w:eastAsia="Calibri"/>
          <w:u w:val="single"/>
        </w:rPr>
        <w:t xml:space="preserve"> "</w:t>
      </w:r>
      <w:r w:rsidRPr="00992961">
        <w:rPr>
          <w:rFonts w:eastAsia="Calibri"/>
          <w:b/>
          <w:iCs/>
          <w:highlight w:val="cyan"/>
          <w:u w:val="single"/>
          <w:bdr w:val="single" w:sz="8" w:space="0" w:color="auto"/>
        </w:rPr>
        <w:t>must</w:t>
      </w:r>
      <w:r w:rsidRPr="00992961">
        <w:rPr>
          <w:rFonts w:eastAsia="Calibri"/>
          <w:u w:val="single"/>
        </w:rPr>
        <w:t xml:space="preserve">" </w:t>
      </w:r>
      <w:r w:rsidRPr="00992961">
        <w:rPr>
          <w:rFonts w:eastAsia="Calibri"/>
        </w:rPr>
        <w:t xml:space="preserve">when used in an instruction to the jury which tells the triers they "should disregard false testimony"). 14 </w:t>
      </w:r>
      <w:r w:rsidRPr="00992961">
        <w:rPr>
          <w:rFonts w:eastAsia="Calibri"/>
          <w:b/>
          <w:iCs/>
          <w:u w:val="single"/>
          <w:bdr w:val="single" w:sz="8" w:space="0" w:color="auto"/>
        </w:rPr>
        <w:t>In praesenti</w:t>
      </w:r>
      <w:r w:rsidRPr="00992961">
        <w:rPr>
          <w:rFonts w:eastAsia="Calibri"/>
          <w:u w:val="single"/>
        </w:rPr>
        <w:t xml:space="preserve"> means literally "</w:t>
      </w:r>
      <w:r w:rsidRPr="00992961">
        <w:rPr>
          <w:rFonts w:eastAsia="Calibri"/>
          <w:b/>
          <w:iCs/>
          <w:highlight w:val="cyan"/>
          <w:u w:val="single"/>
          <w:bdr w:val="single" w:sz="8" w:space="0" w:color="auto"/>
        </w:rPr>
        <w:t>at the present time</w:t>
      </w:r>
      <w:r w:rsidRPr="00992961">
        <w:rPr>
          <w:rFonts w:eastAsia="Calibri"/>
          <w:u w:val="single"/>
        </w:rPr>
        <w:t xml:space="preserve">." BLACK'S LAW DICTIONARY 792 (6th Ed. 1990). In legal parlance the phrase denotes that which in </w:t>
      </w:r>
      <w:r w:rsidRPr="00992961">
        <w:rPr>
          <w:rFonts w:eastAsia="Calibri"/>
          <w:highlight w:val="cyan"/>
          <w:u w:val="single"/>
        </w:rPr>
        <w:t>law is</w:t>
      </w:r>
      <w:r w:rsidRPr="00992961">
        <w:rPr>
          <w:rFonts w:eastAsia="Calibri"/>
          <w:u w:val="single"/>
        </w:rPr>
        <w:t xml:space="preserve"> presently or </w:t>
      </w:r>
      <w:r w:rsidRPr="00992961">
        <w:rPr>
          <w:rFonts w:eastAsia="Calibri"/>
          <w:b/>
          <w:iCs/>
          <w:highlight w:val="cyan"/>
          <w:u w:val="single"/>
          <w:bdr w:val="single" w:sz="8" w:space="0" w:color="auto"/>
        </w:rPr>
        <w:t>immediately effective</w:t>
      </w:r>
      <w:r w:rsidRPr="00992961">
        <w:rPr>
          <w:rFonts w:eastAsia="Calibri"/>
          <w:highlight w:val="cyan"/>
          <w:u w:val="single"/>
        </w:rPr>
        <w:t>, as opposed to something that will</w:t>
      </w:r>
      <w:r w:rsidRPr="00992961">
        <w:rPr>
          <w:rFonts w:eastAsia="Calibri"/>
          <w:u w:val="single"/>
        </w:rPr>
        <w:t xml:space="preserve"> or would </w:t>
      </w:r>
      <w:r w:rsidRPr="00992961">
        <w:rPr>
          <w:rFonts w:eastAsia="Calibri"/>
          <w:b/>
          <w:iCs/>
          <w:highlight w:val="cyan"/>
          <w:u w:val="single"/>
          <w:bdr w:val="single" w:sz="8" w:space="0" w:color="auto"/>
        </w:rPr>
        <w:t>be</w:t>
      </w:r>
      <w:r w:rsidRPr="00992961">
        <w:rPr>
          <w:rFonts w:eastAsia="Calibri"/>
          <w:u w:val="single"/>
        </w:rPr>
        <w:t xml:space="preserve">come effective </w:t>
      </w:r>
      <w:r w:rsidRPr="00992961">
        <w:rPr>
          <w:rFonts w:eastAsia="Calibri"/>
          <w:highlight w:val="cyan"/>
          <w:u w:val="single"/>
        </w:rPr>
        <w:t>in the future</w:t>
      </w:r>
      <w:r w:rsidRPr="00992961">
        <w:rPr>
          <w:rFonts w:eastAsia="Calibri"/>
          <w:u w:val="single"/>
        </w:rPr>
        <w:t xml:space="preserve"> </w:t>
      </w:r>
      <w:r w:rsidRPr="00992961">
        <w:rPr>
          <w:rFonts w:eastAsia="Calibri"/>
          <w:i/>
          <w:iCs/>
        </w:rPr>
        <w:t xml:space="preserve">[in </w:t>
      </w:r>
      <w:proofErr w:type="spellStart"/>
      <w:r w:rsidRPr="00992961">
        <w:rPr>
          <w:rFonts w:eastAsia="Calibri"/>
          <w:i/>
          <w:iCs/>
        </w:rPr>
        <w:t>futurol</w:t>
      </w:r>
      <w:proofErr w:type="spellEnd"/>
      <w:r w:rsidRPr="00992961">
        <w:rPr>
          <w:rFonts w:eastAsia="Calibri"/>
        </w:rPr>
        <w:t xml:space="preserve">]. See Van Wyck v. </w:t>
      </w:r>
      <w:proofErr w:type="spellStart"/>
      <w:r w:rsidRPr="00992961">
        <w:rPr>
          <w:rFonts w:eastAsia="Calibri"/>
        </w:rPr>
        <w:t>Knevals</w:t>
      </w:r>
      <w:proofErr w:type="spellEnd"/>
      <w:r w:rsidRPr="00992961">
        <w:rPr>
          <w:rFonts w:eastAsia="Calibri"/>
        </w:rPr>
        <w:t xml:space="preserve">, 106 U.S. 360, 365, 1 </w:t>
      </w:r>
      <w:proofErr w:type="spellStart"/>
      <w:r w:rsidRPr="00992961">
        <w:rPr>
          <w:rFonts w:eastAsia="Calibri"/>
        </w:rPr>
        <w:t>S.Ct</w:t>
      </w:r>
      <w:proofErr w:type="spellEnd"/>
      <w:r w:rsidRPr="00992961">
        <w:rPr>
          <w:rFonts w:eastAsia="Calibri"/>
        </w:rPr>
        <w:t xml:space="preserve">. 336, 337, 27 </w:t>
      </w:r>
      <w:proofErr w:type="spellStart"/>
      <w:r w:rsidRPr="00992961">
        <w:rPr>
          <w:rFonts w:eastAsia="Calibri"/>
        </w:rPr>
        <w:t>L.Ed</w:t>
      </w:r>
      <w:proofErr w:type="spellEnd"/>
      <w:r w:rsidRPr="00992961">
        <w:rPr>
          <w:rFonts w:eastAsia="Calibri"/>
        </w:rPr>
        <w:t>. 201 (1882).</w:t>
      </w:r>
    </w:p>
    <w:p w14:paraId="6332FDBC"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Minimum Wage---2NC</w:t>
      </w:r>
    </w:p>
    <w:p w14:paraId="328E6D89" w14:textId="77777777" w:rsidR="00992961" w:rsidRPr="00992961" w:rsidRDefault="00992961" w:rsidP="00992961">
      <w:pPr>
        <w:rPr>
          <w:rFonts w:eastAsia="Calibri"/>
        </w:rPr>
      </w:pPr>
    </w:p>
    <w:p w14:paraId="1D0CE58E"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It’s the most sensible wage policy.</w:t>
      </w:r>
    </w:p>
    <w:p w14:paraId="12CF48B0" w14:textId="77777777" w:rsidR="00992961" w:rsidRPr="00992961" w:rsidRDefault="00992961" w:rsidP="00992961">
      <w:pPr>
        <w:rPr>
          <w:rFonts w:eastAsia="Calibri"/>
        </w:rPr>
      </w:pPr>
      <w:r w:rsidRPr="00992961">
        <w:rPr>
          <w:rFonts w:eastAsia="Calibri"/>
          <w:b/>
          <w:bCs/>
          <w:sz w:val="26"/>
        </w:rPr>
        <w:t>Dube 14</w:t>
      </w:r>
      <w:r w:rsidRPr="00992961">
        <w:rPr>
          <w:rFonts w:eastAsia="Calibri"/>
        </w:rPr>
        <w:t>, associate professor of economics at the University of Massachusetts Amherst, B.A. in Economics and M.A. in Development Policy from Stanford University, and his Ph.D. in Economics from the University of Chicago. (Arindrajit, 6-19-2014, “Designing Thoughtful Minimum Wage Policy at the State and Local Levels,” Brookings, https://www.brookings.edu/articles/designing-thoughtful-minimum-wage-policy-at-the-state-and-local-levels/)</w:t>
      </w:r>
    </w:p>
    <w:p w14:paraId="35244215" w14:textId="77777777" w:rsidR="00992961" w:rsidRPr="00992961" w:rsidRDefault="00992961" w:rsidP="00992961">
      <w:pPr>
        <w:rPr>
          <w:rFonts w:eastAsia="Calibri"/>
          <w:u w:val="single"/>
        </w:rPr>
      </w:pPr>
      <w:r w:rsidRPr="00992961">
        <w:rPr>
          <w:rFonts w:eastAsia="Calibri"/>
          <w:b/>
          <w:iCs/>
          <w:u w:val="single"/>
          <w:bdr w:val="single" w:sz="8" w:space="0" w:color="auto"/>
        </w:rPr>
        <w:t>State initiatives</w:t>
      </w:r>
      <w:r w:rsidRPr="00992961">
        <w:rPr>
          <w:rFonts w:eastAsia="Calibri"/>
          <w:u w:val="single"/>
        </w:rPr>
        <w:t xml:space="preserve"> are a </w:t>
      </w:r>
      <w:r w:rsidRPr="00992961">
        <w:rPr>
          <w:rFonts w:eastAsia="Calibri"/>
          <w:b/>
          <w:iCs/>
          <w:u w:val="single"/>
          <w:bdr w:val="single" w:sz="8" w:space="0" w:color="auto"/>
        </w:rPr>
        <w:t>sensible</w:t>
      </w:r>
      <w:r w:rsidRPr="00992961">
        <w:rPr>
          <w:rFonts w:eastAsia="Calibri"/>
          <w:u w:val="single"/>
        </w:rPr>
        <w:t xml:space="preserve"> strategy in many places with particularly high wages</w:t>
      </w:r>
      <w:r w:rsidRPr="00992961">
        <w:rPr>
          <w:rFonts w:eastAsia="Calibri"/>
          <w:sz w:val="16"/>
        </w:rPr>
        <w:t xml:space="preserve">. One way to gauge what constitutes a reasonable target level is to consider the </w:t>
      </w:r>
      <w:r w:rsidRPr="00992961">
        <w:rPr>
          <w:rFonts w:eastAsia="Calibri"/>
          <w:b/>
          <w:iCs/>
          <w:u w:val="single"/>
          <w:bdr w:val="single" w:sz="8" w:space="0" w:color="auto"/>
        </w:rPr>
        <w:t>ratio</w:t>
      </w:r>
      <w:r w:rsidRPr="00992961">
        <w:rPr>
          <w:rFonts w:eastAsia="Calibri"/>
          <w:sz w:val="16"/>
        </w:rPr>
        <w:t xml:space="preserve"> </w:t>
      </w:r>
      <w:r w:rsidRPr="00992961">
        <w:rPr>
          <w:rFonts w:eastAsia="Calibri"/>
          <w:u w:val="single"/>
        </w:rPr>
        <w:t xml:space="preserve">of the </w:t>
      </w:r>
      <w:r w:rsidRPr="00992961">
        <w:rPr>
          <w:rFonts w:eastAsia="Calibri"/>
          <w:b/>
          <w:iCs/>
          <w:u w:val="single"/>
          <w:bdr w:val="single" w:sz="8" w:space="0" w:color="auto"/>
        </w:rPr>
        <w:t>minimum</w:t>
      </w:r>
      <w:r w:rsidRPr="00992961">
        <w:rPr>
          <w:rFonts w:eastAsia="Calibri"/>
          <w:u w:val="single"/>
        </w:rPr>
        <w:t xml:space="preserve"> to the </w:t>
      </w:r>
      <w:r w:rsidRPr="00992961">
        <w:rPr>
          <w:rFonts w:eastAsia="Calibri"/>
          <w:b/>
          <w:iCs/>
          <w:u w:val="single"/>
          <w:bdr w:val="single" w:sz="8" w:space="0" w:color="auto"/>
        </w:rPr>
        <w:t>median wage</w:t>
      </w:r>
      <w:r w:rsidRPr="00992961">
        <w:rPr>
          <w:rFonts w:eastAsia="Calibri"/>
          <w:sz w:val="16"/>
        </w:rPr>
        <w:t xml:space="preserve">: </w:t>
      </w:r>
      <w:r w:rsidRPr="00992961">
        <w:rPr>
          <w:rFonts w:eastAsia="Calibri"/>
          <w:u w:val="single"/>
        </w:rPr>
        <w:t>a value of 50 percent is in line with the international average and with the U.S. historical average during the 1960s</w:t>
      </w:r>
      <w:r w:rsidRPr="00992961">
        <w:rPr>
          <w:rFonts w:eastAsia="Calibri"/>
          <w:sz w:val="16"/>
        </w:rPr>
        <w:t xml:space="preserve"> and 1970s. </w:t>
      </w:r>
      <w:proofErr w:type="gramStart"/>
      <w:r w:rsidRPr="00992961">
        <w:rPr>
          <w:rFonts w:eastAsia="Calibri"/>
          <w:sz w:val="16"/>
        </w:rPr>
        <w:t>For the purpose of</w:t>
      </w:r>
      <w:proofErr w:type="gramEnd"/>
      <w:r w:rsidRPr="00992961">
        <w:rPr>
          <w:rFonts w:eastAsia="Calibri"/>
          <w:sz w:val="16"/>
        </w:rPr>
        <w:t xml:space="preserve"> national and international comparability, table 13-1 shows the value of one half the median full-time wage in 2012 for each state, adjusted to 2014 dollars. </w:t>
      </w:r>
      <w:r w:rsidRPr="00992961">
        <w:rPr>
          <w:rFonts w:eastAsia="Calibri"/>
          <w:u w:val="single"/>
        </w:rPr>
        <w:t>Since wages vary substantially by state, the median-adjusted target minimum wage ranges between $12.45</w:t>
      </w:r>
      <w:r w:rsidRPr="00992961">
        <w:rPr>
          <w:rFonts w:eastAsia="Calibri"/>
          <w:sz w:val="16"/>
        </w:rPr>
        <w:t xml:space="preserve"> (Massachusetts) </w:t>
      </w:r>
      <w:r w:rsidRPr="00992961">
        <w:rPr>
          <w:rFonts w:eastAsia="Calibri"/>
          <w:u w:val="single"/>
        </w:rPr>
        <w:t>and $7.97</w:t>
      </w:r>
      <w:r w:rsidRPr="00992961">
        <w:rPr>
          <w:rFonts w:eastAsia="Calibri"/>
          <w:sz w:val="16"/>
        </w:rPr>
        <w:t xml:space="preserve"> (Mississippi). </w:t>
      </w:r>
      <w:r w:rsidRPr="00992961">
        <w:rPr>
          <w:rFonts w:eastAsia="Calibri"/>
          <w:u w:val="single"/>
        </w:rPr>
        <w:t xml:space="preserve">Fourteen </w:t>
      </w:r>
      <w:proofErr w:type="gramStart"/>
      <w:r w:rsidRPr="00992961">
        <w:rPr>
          <w:rFonts w:eastAsia="Calibri"/>
          <w:u w:val="single"/>
        </w:rPr>
        <w:t>states</w:t>
      </w:r>
      <w:r w:rsidRPr="00992961">
        <w:rPr>
          <w:rFonts w:eastAsia="Calibri"/>
          <w:sz w:val="16"/>
        </w:rPr>
        <w:t>—</w:t>
      </w:r>
      <w:proofErr w:type="gramEnd"/>
      <w:r w:rsidRPr="00992961">
        <w:rPr>
          <w:rFonts w:eastAsia="Calibri"/>
          <w:sz w:val="16"/>
        </w:rPr>
        <w:t xml:space="preserve">mostly those in the Northeast and on the West </w:t>
      </w:r>
      <w:proofErr w:type="gramStart"/>
      <w:r w:rsidRPr="00992961">
        <w:rPr>
          <w:rFonts w:eastAsia="Calibri"/>
          <w:sz w:val="16"/>
        </w:rPr>
        <w:t>Coast—</w:t>
      </w:r>
      <w:proofErr w:type="gramEnd"/>
      <w:r w:rsidRPr="00992961">
        <w:rPr>
          <w:rFonts w:eastAsia="Calibri"/>
          <w:u w:val="single"/>
        </w:rPr>
        <w:t xml:space="preserve">would see their minimum wage </w:t>
      </w:r>
      <w:r w:rsidRPr="00992961">
        <w:rPr>
          <w:rFonts w:eastAsia="Calibri"/>
          <w:b/>
          <w:iCs/>
          <w:u w:val="single"/>
          <w:bdr w:val="single" w:sz="8" w:space="0" w:color="auto"/>
        </w:rPr>
        <w:t>rise</w:t>
      </w:r>
      <w:r w:rsidRPr="00992961">
        <w:rPr>
          <w:rFonts w:eastAsia="Calibri"/>
          <w:u w:val="single"/>
        </w:rPr>
        <w:t xml:space="preserve"> above </w:t>
      </w:r>
      <w:r w:rsidRPr="00992961">
        <w:rPr>
          <w:rFonts w:eastAsia="Calibri"/>
          <w:b/>
          <w:iCs/>
          <w:u w:val="single"/>
          <w:bdr w:val="single" w:sz="8" w:space="0" w:color="auto"/>
        </w:rPr>
        <w:t>$10.00 per hour</w:t>
      </w:r>
      <w:r w:rsidRPr="00992961">
        <w:rPr>
          <w:rFonts w:eastAsia="Calibri"/>
          <w:u w:val="single"/>
        </w:rPr>
        <w:t xml:space="preserve"> with this proposal</w:t>
      </w:r>
      <w:r w:rsidRPr="00992961">
        <w:rPr>
          <w:rFonts w:eastAsia="Calibri"/>
          <w:sz w:val="16"/>
        </w:rPr>
        <w:t xml:space="preserve">. In contrast, </w:t>
      </w:r>
      <w:r w:rsidRPr="00992961">
        <w:rPr>
          <w:rFonts w:eastAsia="Calibri"/>
          <w:u w:val="single"/>
        </w:rPr>
        <w:t>eighteen states would see their minimums set below $9.00 per hour</w:t>
      </w:r>
      <w:r w:rsidRPr="00992961">
        <w:rPr>
          <w:rFonts w:eastAsia="Calibri"/>
          <w:sz w:val="16"/>
        </w:rPr>
        <w:t xml:space="preserve">. It is important to note that </w:t>
      </w:r>
      <w:r w:rsidRPr="00992961">
        <w:rPr>
          <w:rFonts w:eastAsia="Calibri"/>
          <w:u w:val="single"/>
        </w:rPr>
        <w:t xml:space="preserve">the proposed minimum wage would exceed the current federal minimum of $7.25 in all states. </w:t>
      </w:r>
    </w:p>
    <w:p w14:paraId="4B07F7AB" w14:textId="77777777" w:rsidR="00992961" w:rsidRPr="00992961" w:rsidRDefault="00992961" w:rsidP="00992961">
      <w:pPr>
        <w:rPr>
          <w:rFonts w:eastAsia="Calibri"/>
          <w:sz w:val="16"/>
        </w:rPr>
      </w:pPr>
      <w:r w:rsidRPr="00992961">
        <w:rPr>
          <w:rFonts w:eastAsia="Calibri"/>
          <w:sz w:val="16"/>
        </w:rPr>
        <w:t xml:space="preserve">State-level add-ons to the minimum wage thus seem to be a sensible strategy in these high-wage states. Indeed, </w:t>
      </w:r>
      <w:r w:rsidRPr="00992961">
        <w:rPr>
          <w:rFonts w:eastAsia="Calibri"/>
          <w:u w:val="single"/>
        </w:rPr>
        <w:t>many states are already doing this</w:t>
      </w:r>
      <w:r w:rsidRPr="00992961">
        <w:rPr>
          <w:rFonts w:eastAsia="Calibri"/>
          <w:sz w:val="16"/>
        </w:rPr>
        <w:t xml:space="preserve">: as of now, </w:t>
      </w:r>
      <w:r w:rsidRPr="00992961">
        <w:rPr>
          <w:rFonts w:eastAsia="Calibri"/>
          <w:u w:val="single"/>
        </w:rPr>
        <w:t>eleven</w:t>
      </w:r>
      <w:r w:rsidRPr="00992961">
        <w:rPr>
          <w:rFonts w:eastAsia="Calibri"/>
          <w:sz w:val="16"/>
        </w:rPr>
        <w:t xml:space="preserve"> of the fourteen states whose </w:t>
      </w:r>
      <w:r w:rsidRPr="00992961">
        <w:rPr>
          <w:rFonts w:eastAsia="Calibri"/>
          <w:u w:val="single"/>
        </w:rPr>
        <w:t>target minimum wage exceeds $10.00 per hour</w:t>
      </w:r>
      <w:r w:rsidRPr="00992961">
        <w:rPr>
          <w:rFonts w:eastAsia="Calibri"/>
          <w:sz w:val="16"/>
        </w:rPr>
        <w:t xml:space="preserve"> currently have state minimums exceeding $7.25 per hour. When we factor in current and planned minimum wage increases by states, </w:t>
      </w:r>
      <w:r w:rsidRPr="00992961">
        <w:rPr>
          <w:rFonts w:eastAsia="Calibri"/>
          <w:highlight w:val="cyan"/>
          <w:u w:val="single"/>
        </w:rPr>
        <w:t>raising the minimum wage to half the median full-time wage</w:t>
      </w:r>
      <w:r w:rsidRPr="00992961">
        <w:rPr>
          <w:rFonts w:eastAsia="Calibri"/>
          <w:u w:val="single"/>
        </w:rPr>
        <w:t xml:space="preserve"> in each state by 2016 would </w:t>
      </w:r>
      <w:r w:rsidRPr="00992961">
        <w:rPr>
          <w:rFonts w:eastAsia="Calibri"/>
          <w:highlight w:val="cyan"/>
          <w:u w:val="single"/>
        </w:rPr>
        <w:t xml:space="preserve">entail a </w:t>
      </w:r>
      <w:r w:rsidRPr="00992961">
        <w:rPr>
          <w:rFonts w:eastAsia="Calibri"/>
          <w:b/>
          <w:iCs/>
          <w:highlight w:val="cyan"/>
          <w:u w:val="single"/>
          <w:bdr w:val="single" w:sz="8" w:space="0" w:color="auto"/>
        </w:rPr>
        <w:t>26.2 percent increase</w:t>
      </w:r>
      <w:r w:rsidRPr="00992961">
        <w:rPr>
          <w:rFonts w:eastAsia="Calibri"/>
          <w:u w:val="single"/>
        </w:rPr>
        <w:t xml:space="preserve"> in the statutory minimum wage</w:t>
      </w:r>
      <w:r w:rsidRPr="00992961">
        <w:rPr>
          <w:rFonts w:eastAsia="Calibri"/>
          <w:sz w:val="16"/>
        </w:rPr>
        <w:t xml:space="preserve">. (This estimate is a population-weighted average over all fifty states using the maximum of the state or federal minimum wage for each state.) </w:t>
      </w:r>
      <w:r w:rsidRPr="00992961">
        <w:rPr>
          <w:rFonts w:eastAsia="Calibri"/>
          <w:highlight w:val="cyan"/>
          <w:u w:val="single"/>
        </w:rPr>
        <w:t>Some states</w:t>
      </w:r>
      <w:r w:rsidRPr="00992961">
        <w:rPr>
          <w:rFonts w:eastAsia="Calibri"/>
          <w:sz w:val="16"/>
        </w:rPr>
        <w:t xml:space="preserve"> (e.g., California, Nevada, Oregon, and Vermont) would </w:t>
      </w:r>
      <w:r w:rsidRPr="00992961">
        <w:rPr>
          <w:rFonts w:eastAsia="Calibri"/>
          <w:highlight w:val="cyan"/>
          <w:u w:val="single"/>
        </w:rPr>
        <w:t>need only small adjustments</w:t>
      </w:r>
      <w:r w:rsidRPr="00992961">
        <w:rPr>
          <w:rFonts w:eastAsia="Calibri"/>
          <w:u w:val="single"/>
        </w:rPr>
        <w:t xml:space="preserve"> to their baseline policy</w:t>
      </w:r>
      <w:r w:rsidRPr="00992961">
        <w:rPr>
          <w:rFonts w:eastAsia="Calibri"/>
          <w:sz w:val="16"/>
        </w:rPr>
        <w:t xml:space="preserve"> (under 10 percent). In contrast, </w:t>
      </w:r>
      <w:r w:rsidRPr="00992961">
        <w:rPr>
          <w:rFonts w:eastAsia="Calibri"/>
          <w:highlight w:val="cyan"/>
          <w:u w:val="single"/>
        </w:rPr>
        <w:t>higher-wage states</w:t>
      </w:r>
      <w:r w:rsidRPr="00992961">
        <w:rPr>
          <w:rFonts w:eastAsia="Calibri"/>
          <w:sz w:val="16"/>
        </w:rPr>
        <w:t xml:space="preserve"> (e.</w:t>
      </w:r>
      <w:proofErr w:type="gramStart"/>
      <w:r w:rsidRPr="00992961">
        <w:rPr>
          <w:rFonts w:eastAsia="Calibri"/>
          <w:sz w:val="16"/>
        </w:rPr>
        <w:t>g.,</w:t>
      </w:r>
      <w:proofErr w:type="gramEnd"/>
      <w:r w:rsidRPr="00992961">
        <w:rPr>
          <w:rFonts w:eastAsia="Calibri"/>
          <w:sz w:val="16"/>
        </w:rPr>
        <w:t xml:space="preserve"> Maryland, Massachusetts, New Hampshire, and Virginia) </w:t>
      </w:r>
      <w:r w:rsidRPr="00992961">
        <w:rPr>
          <w:rFonts w:eastAsia="Calibri"/>
          <w:u w:val="single"/>
        </w:rPr>
        <w:t xml:space="preserve">would </w:t>
      </w:r>
      <w:r w:rsidRPr="00992961">
        <w:rPr>
          <w:rFonts w:eastAsia="Calibri"/>
          <w:highlight w:val="cyan"/>
          <w:u w:val="single"/>
        </w:rPr>
        <w:t>require substantial increases</w:t>
      </w:r>
      <w:r w:rsidRPr="00992961">
        <w:rPr>
          <w:rFonts w:eastAsia="Calibri"/>
          <w:u w:val="single"/>
        </w:rPr>
        <w:t>, exceeding 50 percent</w:t>
      </w:r>
      <w:r w:rsidRPr="00992961">
        <w:rPr>
          <w:rFonts w:eastAsia="Calibri"/>
          <w:sz w:val="16"/>
        </w:rPr>
        <w:t xml:space="preserve">. When implementing as substantial an increase as in this latter group of states, a </w:t>
      </w:r>
      <w:r w:rsidRPr="00992961">
        <w:rPr>
          <w:rFonts w:eastAsia="Calibri"/>
          <w:u w:val="single"/>
        </w:rPr>
        <w:t xml:space="preserve">longer </w:t>
      </w:r>
      <w:r w:rsidRPr="00992961">
        <w:rPr>
          <w:rFonts w:eastAsia="Calibri"/>
          <w:highlight w:val="cyan"/>
          <w:u w:val="single"/>
        </w:rPr>
        <w:t>phase-in</w:t>
      </w:r>
      <w:r w:rsidRPr="00992961">
        <w:rPr>
          <w:rFonts w:eastAsia="Calibri"/>
          <w:u w:val="single"/>
        </w:rPr>
        <w:t xml:space="preserve"> period </w:t>
      </w:r>
      <w:r w:rsidRPr="00992961">
        <w:rPr>
          <w:rFonts w:eastAsia="Calibri"/>
          <w:highlight w:val="cyan"/>
          <w:u w:val="single"/>
        </w:rPr>
        <w:t>may be desirable</w:t>
      </w:r>
      <w:r w:rsidRPr="00992961">
        <w:rPr>
          <w:rFonts w:eastAsia="Calibri"/>
          <w:sz w:val="16"/>
        </w:rPr>
        <w:t>.</w:t>
      </w:r>
    </w:p>
    <w:p w14:paraId="0BB5455F" w14:textId="77777777" w:rsidR="00992961" w:rsidRPr="00992961" w:rsidRDefault="00992961" w:rsidP="00992961">
      <w:pPr>
        <w:rPr>
          <w:rFonts w:eastAsia="Calibri"/>
          <w:sz w:val="16"/>
        </w:rPr>
      </w:pPr>
      <w:r w:rsidRPr="00992961">
        <w:rPr>
          <w:rFonts w:eastAsia="Calibri"/>
          <w:noProof/>
          <w:sz w:val="16"/>
        </w:rPr>
        <w:drawing>
          <wp:inline distT="0" distB="0" distL="0" distR="0" wp14:anchorId="7C05C7CC" wp14:editId="04CED8BF">
            <wp:extent cx="3060333" cy="3382930"/>
            <wp:effectExtent l="0" t="0" r="6985" b="8255"/>
            <wp:docPr id="115563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38879" name="Picture 1" descr="A screenshot of a computer&#10;&#10;AI-generated content may be incorrect."/>
                    <pic:cNvPicPr/>
                  </pic:nvPicPr>
                  <pic:blipFill>
                    <a:blip r:embed="rId7"/>
                    <a:stretch>
                      <a:fillRect/>
                    </a:stretch>
                  </pic:blipFill>
                  <pic:spPr>
                    <a:xfrm>
                      <a:off x="0" y="0"/>
                      <a:ext cx="3072429" cy="3396301"/>
                    </a:xfrm>
                    <a:prstGeom prst="rect">
                      <a:avLst/>
                    </a:prstGeom>
                  </pic:spPr>
                </pic:pic>
              </a:graphicData>
            </a:graphic>
          </wp:inline>
        </w:drawing>
      </w:r>
    </w:p>
    <w:p w14:paraId="443316B7" w14:textId="77777777" w:rsidR="00992961" w:rsidRPr="00992961" w:rsidRDefault="00992961" w:rsidP="00992961">
      <w:pPr>
        <w:rPr>
          <w:rFonts w:eastAsia="Calibri"/>
          <w:sz w:val="16"/>
        </w:rPr>
      </w:pPr>
      <w:r w:rsidRPr="00992961">
        <w:rPr>
          <w:rFonts w:eastAsia="Calibri"/>
          <w:sz w:val="16"/>
        </w:rPr>
        <w:t xml:space="preserve">While the median wage is a good measure of how binding a minimum wage would be, an additional consideration is cost of living, which tends to be greater in urban areas. To provide an alternative adjustment, table 13-1 also reports the level of minimum wage that would prevail in a state if a $9.75 federal minimum wage—chosen because that is half the median full-time wage nationally—were adjusted using the regional price parity index for that state. To make this an apples-to-apples comparison, both methods entail a similar overall increase in the minimum wage, letting the exact pattern vary across states based on the median wage, as opposed to just on the cost of living. </w:t>
      </w:r>
    </w:p>
    <w:p w14:paraId="76FB5613" w14:textId="77777777" w:rsidR="00992961" w:rsidRPr="00992961" w:rsidRDefault="00992961" w:rsidP="00992961">
      <w:pPr>
        <w:rPr>
          <w:rFonts w:eastAsia="Calibri"/>
          <w:sz w:val="16"/>
        </w:rPr>
      </w:pPr>
      <w:r w:rsidRPr="00992961">
        <w:rPr>
          <w:rFonts w:eastAsia="Calibri"/>
          <w:sz w:val="16"/>
        </w:rPr>
        <w:t xml:space="preserve">There is considerable similarity in the target minimum wage constructed using the two methods. This is to be expected since high-wage states also tend to have higher </w:t>
      </w:r>
      <w:proofErr w:type="gramStart"/>
      <w:r w:rsidRPr="00992961">
        <w:rPr>
          <w:rFonts w:eastAsia="Calibri"/>
          <w:sz w:val="16"/>
        </w:rPr>
        <w:t>costs of living</w:t>
      </w:r>
      <w:proofErr w:type="gramEnd"/>
      <w:r w:rsidRPr="00992961">
        <w:rPr>
          <w:rFonts w:eastAsia="Calibri"/>
          <w:sz w:val="16"/>
        </w:rPr>
        <w:t xml:space="preserve">. Nine states show up in both top ten lists, for example, and for all but five states, the two methods produce a target minimum wage that differs by less than 10 percent. </w:t>
      </w:r>
    </w:p>
    <w:p w14:paraId="232210D0" w14:textId="77777777" w:rsidR="00992961" w:rsidRPr="00992961" w:rsidRDefault="00992961" w:rsidP="00992961">
      <w:pPr>
        <w:rPr>
          <w:rFonts w:eastAsia="Calibri"/>
          <w:sz w:val="16"/>
        </w:rPr>
      </w:pPr>
      <w:r w:rsidRPr="00992961">
        <w:rPr>
          <w:rFonts w:eastAsia="Calibri"/>
          <w:sz w:val="16"/>
        </w:rPr>
        <w:t xml:space="preserve">The overlap is imperfect, however. For example, whereas Massachusetts has the highest median wage of all states, it ranks sixth in terms of the cost of living. Similarly, California ranks twelfth based on median wage, but third based on cost of living. More generally, while the recommended increase in the minimum wage is similar under the two approaches when averaged across all states (i.e., 26.2 percent versus 22.5 percent average increase in the statutory minimum wage), the regional price adjustment produces a narrower range: between $8.42 and $11.43 instead of between $7.97 and $12.45. </w:t>
      </w:r>
    </w:p>
    <w:p w14:paraId="6CEBC36B" w14:textId="77777777" w:rsidR="00992961" w:rsidRPr="00992961" w:rsidRDefault="00992961" w:rsidP="00992961">
      <w:pPr>
        <w:rPr>
          <w:rFonts w:eastAsia="Calibri"/>
          <w:sz w:val="16"/>
        </w:rPr>
      </w:pPr>
      <w:r w:rsidRPr="00992961">
        <w:rPr>
          <w:rFonts w:eastAsia="Calibri"/>
          <w:sz w:val="16"/>
        </w:rPr>
        <w:t xml:space="preserve">Under my proposal, </w:t>
      </w:r>
      <w:r w:rsidRPr="00992961">
        <w:rPr>
          <w:rFonts w:eastAsia="Calibri"/>
          <w:b/>
          <w:iCs/>
          <w:u w:val="single"/>
          <w:bdr w:val="single" w:sz="8" w:space="0" w:color="auto"/>
        </w:rPr>
        <w:t>state</w:t>
      </w:r>
      <w:r w:rsidRPr="00992961">
        <w:rPr>
          <w:rFonts w:eastAsia="Calibri"/>
          <w:u w:val="single"/>
        </w:rPr>
        <w:t xml:space="preserve"> policymaker</w:t>
      </w:r>
      <w:r w:rsidRPr="00992961">
        <w:rPr>
          <w:rFonts w:eastAsia="Calibri"/>
          <w:b/>
          <w:iCs/>
          <w:u w:val="single"/>
          <w:bdr w:val="single" w:sz="8" w:space="0" w:color="auto"/>
        </w:rPr>
        <w:t>s</w:t>
      </w:r>
      <w:r w:rsidRPr="00992961">
        <w:rPr>
          <w:rFonts w:eastAsia="Calibri"/>
          <w:u w:val="single"/>
        </w:rPr>
        <w:t xml:space="preserve"> should put the greatest emphasis on how binding the minimum wage would be as proxied by </w:t>
      </w:r>
      <w:r w:rsidRPr="00992961">
        <w:rPr>
          <w:rFonts w:eastAsia="Calibri"/>
          <w:b/>
          <w:iCs/>
          <w:u w:val="single"/>
          <w:bdr w:val="single" w:sz="8" w:space="0" w:color="auto"/>
        </w:rPr>
        <w:t>half</w:t>
      </w:r>
      <w:r w:rsidRPr="00992961">
        <w:rPr>
          <w:rFonts w:eastAsia="Calibri"/>
          <w:u w:val="single"/>
        </w:rPr>
        <w:t xml:space="preserve"> the </w:t>
      </w:r>
      <w:r w:rsidRPr="00992961">
        <w:rPr>
          <w:rFonts w:eastAsia="Calibri"/>
          <w:b/>
          <w:iCs/>
          <w:u w:val="single"/>
          <w:bdr w:val="single" w:sz="8" w:space="0" w:color="auto"/>
        </w:rPr>
        <w:t>median wage</w:t>
      </w:r>
      <w:r w:rsidRPr="00992961">
        <w:rPr>
          <w:rFonts w:eastAsia="Calibri"/>
          <w:sz w:val="16"/>
        </w:rPr>
        <w:t xml:space="preserve">. This is an important metric for gauging the extent of an intervention in the functioning of the labor market. Often </w:t>
      </w:r>
      <w:r w:rsidRPr="00992961">
        <w:rPr>
          <w:rFonts w:eastAsia="Calibri"/>
          <w:highlight w:val="cyan"/>
          <w:u w:val="single"/>
        </w:rPr>
        <w:t>this will</w:t>
      </w:r>
      <w:r w:rsidRPr="00992961">
        <w:rPr>
          <w:rFonts w:eastAsia="Calibri"/>
          <w:sz w:val="16"/>
        </w:rPr>
        <w:t xml:space="preserve"> also </w:t>
      </w:r>
      <w:r w:rsidRPr="00992961">
        <w:rPr>
          <w:rFonts w:eastAsia="Calibri"/>
          <w:highlight w:val="cyan"/>
          <w:u w:val="single"/>
        </w:rPr>
        <w:t xml:space="preserve">reflect </w:t>
      </w:r>
      <w:r w:rsidRPr="00992961">
        <w:rPr>
          <w:rFonts w:eastAsia="Calibri"/>
          <w:b/>
          <w:iCs/>
          <w:highlight w:val="cyan"/>
          <w:u w:val="single"/>
          <w:bdr w:val="single" w:sz="8" w:space="0" w:color="auto"/>
        </w:rPr>
        <w:t>cost-of-living</w:t>
      </w:r>
      <w:r w:rsidRPr="00992961">
        <w:rPr>
          <w:rFonts w:eastAsia="Calibri"/>
          <w:highlight w:val="cyan"/>
          <w:u w:val="single"/>
        </w:rPr>
        <w:t xml:space="preserve"> differences</w:t>
      </w:r>
      <w:r w:rsidRPr="00992961">
        <w:rPr>
          <w:rFonts w:eastAsia="Calibri"/>
          <w:u w:val="single"/>
        </w:rPr>
        <w:t xml:space="preserve"> across areas</w:t>
      </w:r>
      <w:r w:rsidRPr="00992961">
        <w:rPr>
          <w:rFonts w:eastAsia="Calibri"/>
          <w:sz w:val="16"/>
        </w:rPr>
        <w:t xml:space="preserve">. When the regional price parity– adjusted minimum wage differs considerably from the median wage–adjusted value, however, policymakers would do well to also consider the regional price information—perhaps splitting the difference between the two approaches. </w:t>
      </w:r>
    </w:p>
    <w:p w14:paraId="2BB4C121" w14:textId="77777777" w:rsidR="00992961" w:rsidRPr="00992961" w:rsidRDefault="00992961" w:rsidP="00992961">
      <w:pPr>
        <w:rPr>
          <w:rFonts w:eastAsia="Calibri"/>
          <w:sz w:val="16"/>
        </w:rPr>
      </w:pPr>
      <w:r w:rsidRPr="00992961">
        <w:rPr>
          <w:rFonts w:eastAsia="Calibri"/>
          <w:sz w:val="16"/>
        </w:rPr>
        <w:t xml:space="preserve">Finally, my </w:t>
      </w:r>
      <w:r w:rsidRPr="00992961">
        <w:rPr>
          <w:rFonts w:eastAsia="Calibri"/>
          <w:u w:val="single"/>
        </w:rPr>
        <w:t xml:space="preserve">proposal would </w:t>
      </w:r>
      <w:r w:rsidRPr="00992961">
        <w:rPr>
          <w:rFonts w:eastAsia="Calibri"/>
          <w:b/>
          <w:iCs/>
          <w:highlight w:val="cyan"/>
          <w:u w:val="single"/>
          <w:bdr w:val="single" w:sz="8" w:space="0" w:color="auto"/>
        </w:rPr>
        <w:t>index</w:t>
      </w:r>
      <w:r w:rsidRPr="00992961">
        <w:rPr>
          <w:rFonts w:eastAsia="Calibri"/>
          <w:u w:val="single"/>
        </w:rPr>
        <w:t xml:space="preserve"> the state minimum </w:t>
      </w:r>
      <w:r w:rsidRPr="00992961">
        <w:rPr>
          <w:rFonts w:eastAsia="Calibri"/>
          <w:highlight w:val="cyan"/>
          <w:u w:val="single"/>
        </w:rPr>
        <w:t xml:space="preserve">wages to the regional </w:t>
      </w:r>
      <w:r w:rsidRPr="00992961">
        <w:rPr>
          <w:rFonts w:eastAsia="Calibri"/>
          <w:b/>
          <w:iCs/>
          <w:highlight w:val="cyan"/>
          <w:u w:val="single"/>
          <w:bdr w:val="single" w:sz="8" w:space="0" w:color="auto"/>
        </w:rPr>
        <w:t>CPI</w:t>
      </w:r>
      <w:r w:rsidRPr="00992961">
        <w:rPr>
          <w:rFonts w:eastAsia="Calibri"/>
          <w:sz w:val="16"/>
        </w:rPr>
        <w:t xml:space="preserve">. </w:t>
      </w:r>
      <w:r w:rsidRPr="00992961">
        <w:rPr>
          <w:rFonts w:eastAsia="Calibri"/>
          <w:highlight w:val="cyan"/>
          <w:u w:val="single"/>
        </w:rPr>
        <w:t>This</w:t>
      </w:r>
      <w:r w:rsidRPr="00992961">
        <w:rPr>
          <w:rFonts w:eastAsia="Calibri"/>
          <w:u w:val="single"/>
        </w:rPr>
        <w:t xml:space="preserve"> practice is attractive since the annual adjustment </w:t>
      </w:r>
      <w:r w:rsidRPr="00992961">
        <w:rPr>
          <w:rFonts w:eastAsia="Calibri"/>
          <w:highlight w:val="cyan"/>
          <w:u w:val="single"/>
        </w:rPr>
        <w:t>makes</w:t>
      </w:r>
      <w:r w:rsidRPr="00992961">
        <w:rPr>
          <w:rFonts w:eastAsia="Calibri"/>
          <w:u w:val="single"/>
        </w:rPr>
        <w:t xml:space="preserve"> </w:t>
      </w:r>
      <w:r w:rsidRPr="00992961">
        <w:rPr>
          <w:rFonts w:eastAsia="Calibri"/>
          <w:highlight w:val="cyan"/>
          <w:u w:val="single"/>
        </w:rPr>
        <w:t xml:space="preserve">the process </w:t>
      </w:r>
      <w:r w:rsidRPr="00992961">
        <w:rPr>
          <w:rFonts w:eastAsia="Calibri"/>
          <w:b/>
          <w:iCs/>
          <w:highlight w:val="cyan"/>
          <w:u w:val="single"/>
          <w:bdr w:val="single" w:sz="8" w:space="0" w:color="auto"/>
        </w:rPr>
        <w:t>predictable</w:t>
      </w:r>
      <w:r w:rsidRPr="00992961">
        <w:rPr>
          <w:rFonts w:eastAsia="Calibri"/>
          <w:u w:val="single"/>
        </w:rPr>
        <w:t xml:space="preserve"> </w:t>
      </w:r>
      <w:proofErr w:type="gramStart"/>
      <w:r w:rsidRPr="00992961">
        <w:rPr>
          <w:rFonts w:eastAsia="Calibri"/>
          <w:highlight w:val="cyan"/>
          <w:u w:val="single"/>
        </w:rPr>
        <w:t>and</w:t>
      </w:r>
      <w:r w:rsidRPr="00992961">
        <w:rPr>
          <w:rFonts w:eastAsia="Calibri"/>
          <w:u w:val="single"/>
        </w:rPr>
        <w:t xml:space="preserve"> also</w:t>
      </w:r>
      <w:proofErr w:type="gramEnd"/>
      <w:r w:rsidRPr="00992961">
        <w:rPr>
          <w:rFonts w:eastAsia="Calibri"/>
          <w:u w:val="single"/>
        </w:rPr>
        <w:t xml:space="preserve"> </w:t>
      </w:r>
      <w:r w:rsidRPr="00992961">
        <w:rPr>
          <w:rFonts w:eastAsia="Calibri"/>
          <w:b/>
          <w:iCs/>
          <w:highlight w:val="cyan"/>
          <w:u w:val="single"/>
          <w:bdr w:val="single" w:sz="8" w:space="0" w:color="auto"/>
        </w:rPr>
        <w:t>responsive</w:t>
      </w:r>
      <w:r w:rsidRPr="00992961">
        <w:rPr>
          <w:rFonts w:eastAsia="Calibri"/>
          <w:highlight w:val="cyan"/>
          <w:u w:val="single"/>
        </w:rPr>
        <w:t xml:space="preserve"> to local conditions</w:t>
      </w:r>
      <w:r w:rsidRPr="00992961">
        <w:rPr>
          <w:rFonts w:eastAsia="Calibri"/>
          <w:u w:val="single"/>
        </w:rPr>
        <w:t>.</w:t>
      </w:r>
      <w:r w:rsidRPr="00992961">
        <w:rPr>
          <w:rFonts w:eastAsia="Calibri"/>
          <w:sz w:val="16"/>
        </w:rPr>
        <w:t xml:space="preserve"> Importantly, it eliminates the need for revisiting a contentious policy issue year after year. As it stands, </w:t>
      </w:r>
      <w:r w:rsidRPr="00992961">
        <w:rPr>
          <w:rFonts w:eastAsia="Calibri"/>
          <w:u w:val="single"/>
        </w:rPr>
        <w:t>twelve states already have indexed their minimum wages</w:t>
      </w:r>
      <w:r w:rsidRPr="00992961">
        <w:rPr>
          <w:rFonts w:eastAsia="Calibri"/>
          <w:sz w:val="16"/>
        </w:rPr>
        <w:t xml:space="preserve">, paving the way for more to do the same. A few states, including </w:t>
      </w:r>
      <w:r w:rsidRPr="00992961">
        <w:rPr>
          <w:rFonts w:eastAsia="Calibri"/>
          <w:u w:val="single"/>
        </w:rPr>
        <w:t>Nevada</w:t>
      </w:r>
      <w:r w:rsidRPr="00992961">
        <w:rPr>
          <w:rFonts w:eastAsia="Calibri"/>
          <w:sz w:val="16"/>
        </w:rPr>
        <w:t xml:space="preserve"> </w:t>
      </w:r>
      <w:r w:rsidRPr="00992961">
        <w:rPr>
          <w:rFonts w:eastAsia="Calibri"/>
          <w:u w:val="single"/>
        </w:rPr>
        <w:t>and</w:t>
      </w:r>
      <w:r w:rsidRPr="00992961">
        <w:rPr>
          <w:rFonts w:eastAsia="Calibri"/>
          <w:sz w:val="16"/>
        </w:rPr>
        <w:t xml:space="preserve"> </w:t>
      </w:r>
      <w:r w:rsidRPr="00992961">
        <w:rPr>
          <w:rFonts w:eastAsia="Calibri"/>
          <w:u w:val="single"/>
        </w:rPr>
        <w:t>Oregon</w:t>
      </w:r>
      <w:r w:rsidRPr="00992961">
        <w:rPr>
          <w:rFonts w:eastAsia="Calibri"/>
          <w:sz w:val="16"/>
        </w:rPr>
        <w:t xml:space="preserve">, have adopted practices that are very close to my recommendations: they have </w:t>
      </w:r>
      <w:r w:rsidRPr="00992961">
        <w:rPr>
          <w:rFonts w:eastAsia="Calibri"/>
          <w:u w:val="single"/>
        </w:rPr>
        <w:t>set the minimum wage close to half the median wage, and</w:t>
      </w:r>
      <w:r w:rsidRPr="00992961">
        <w:rPr>
          <w:rFonts w:eastAsia="Calibri"/>
          <w:sz w:val="16"/>
        </w:rPr>
        <w:t xml:space="preserve"> have also </w:t>
      </w:r>
      <w:r w:rsidRPr="00992961">
        <w:rPr>
          <w:rFonts w:eastAsia="Calibri"/>
          <w:u w:val="single"/>
        </w:rPr>
        <w:t>indexed their wage to the CPI.</w:t>
      </w:r>
    </w:p>
    <w:p w14:paraId="74BDE01F"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It slashes the reach and depth of poverty. </w:t>
      </w:r>
    </w:p>
    <w:p w14:paraId="334BF308" w14:textId="77777777" w:rsidR="00992961" w:rsidRPr="00992961" w:rsidRDefault="00992961" w:rsidP="00992961">
      <w:pPr>
        <w:rPr>
          <w:rFonts w:eastAsia="Calibri"/>
        </w:rPr>
      </w:pPr>
      <w:r w:rsidRPr="00992961">
        <w:rPr>
          <w:rFonts w:eastAsia="Calibri"/>
          <w:b/>
          <w:bCs/>
          <w:sz w:val="26"/>
        </w:rPr>
        <w:t>Dube 14</w:t>
      </w:r>
      <w:r w:rsidRPr="00992961">
        <w:rPr>
          <w:rFonts w:eastAsia="Calibri"/>
        </w:rPr>
        <w:t>, associate professor of economics at the University of Massachusetts Amherst, B.A. in Economics and M.A. in Development Policy from Stanford University, and his Ph.D. in Economics from the University of Chicago. (Arindrajit, 6-19-2014, “Designing Thoughtful Minimum Wage Policy at the State and Local Levels,” Brookings, https://www.brookings.edu/articles/designing-thoughtful-minimum-wage-policy-at-the-state-and-local-levels/)</w:t>
      </w:r>
    </w:p>
    <w:p w14:paraId="03B757CC" w14:textId="77777777" w:rsidR="00992961" w:rsidRPr="00992961" w:rsidRDefault="00992961" w:rsidP="00992961">
      <w:pPr>
        <w:rPr>
          <w:rFonts w:eastAsia="Calibri"/>
          <w:sz w:val="16"/>
        </w:rPr>
      </w:pPr>
      <w:r w:rsidRPr="00992961">
        <w:rPr>
          <w:rFonts w:eastAsia="Calibri"/>
          <w:highlight w:val="cyan"/>
          <w:u w:val="single"/>
        </w:rPr>
        <w:t>Minimum wage</w:t>
      </w:r>
      <w:r w:rsidRPr="00992961">
        <w:rPr>
          <w:rFonts w:eastAsia="Calibri"/>
          <w:u w:val="single"/>
        </w:rPr>
        <w:t xml:space="preserve"> policies</w:t>
      </w:r>
      <w:r w:rsidRPr="00992961">
        <w:rPr>
          <w:rFonts w:eastAsia="Calibri"/>
          <w:sz w:val="16"/>
        </w:rPr>
        <w:t xml:space="preserve"> tend to </w:t>
      </w:r>
      <w:r w:rsidRPr="00992961">
        <w:rPr>
          <w:rFonts w:eastAsia="Calibri"/>
          <w:b/>
          <w:iCs/>
          <w:highlight w:val="cyan"/>
          <w:u w:val="single"/>
          <w:bdr w:val="single" w:sz="8" w:space="0" w:color="auto"/>
        </w:rPr>
        <w:t>increase incomes</w:t>
      </w:r>
      <w:r w:rsidRPr="00992961">
        <w:rPr>
          <w:rFonts w:eastAsia="Calibri"/>
          <w:highlight w:val="cyan"/>
          <w:u w:val="single"/>
        </w:rPr>
        <w:t xml:space="preserve"> of </w:t>
      </w:r>
      <w:r w:rsidRPr="00992961">
        <w:rPr>
          <w:rFonts w:eastAsia="Calibri"/>
          <w:b/>
          <w:iCs/>
          <w:highlight w:val="cyan"/>
          <w:u w:val="single"/>
          <w:bdr w:val="single" w:sz="8" w:space="0" w:color="auto"/>
        </w:rPr>
        <w:t>low- and moderate-income families</w:t>
      </w:r>
      <w:r w:rsidRPr="00992961">
        <w:rPr>
          <w:rFonts w:eastAsia="Calibri"/>
          <w:sz w:val="16"/>
        </w:rPr>
        <w:t xml:space="preserve">. However, the antipoverty aspect of the minimum wage is limited because many families under the poverty line do not have substantial attachment to the labor force. A review of past research finds that, on average, a 10 percent increase in the statutory minimum wage leads to a 1.5 percent reduction in the number of individuals in poverty (Dube 2014). </w:t>
      </w:r>
    </w:p>
    <w:p w14:paraId="2BAFD114" w14:textId="77777777" w:rsidR="00992961" w:rsidRPr="00992961" w:rsidRDefault="00992961" w:rsidP="00992961">
      <w:pPr>
        <w:rPr>
          <w:rFonts w:eastAsia="Calibri"/>
          <w:sz w:val="16"/>
        </w:rPr>
      </w:pPr>
      <w:r w:rsidRPr="00992961">
        <w:rPr>
          <w:rFonts w:eastAsia="Calibri"/>
          <w:sz w:val="16"/>
        </w:rPr>
        <w:t xml:space="preserve">My own analysis uses more and more-recent data, along with a wider range of statistical techniques than the existing </w:t>
      </w:r>
      <w:proofErr w:type="gramStart"/>
      <w:r w:rsidRPr="00992961">
        <w:rPr>
          <w:rFonts w:eastAsia="Calibri"/>
          <w:sz w:val="16"/>
        </w:rPr>
        <w:t>studies, and</w:t>
      </w:r>
      <w:proofErr w:type="gramEnd"/>
      <w:r w:rsidRPr="00992961">
        <w:rPr>
          <w:rFonts w:eastAsia="Calibri"/>
          <w:sz w:val="16"/>
        </w:rPr>
        <w:t xml:space="preserve"> finds that a 10 percent increase in the minimum wage would reduce the poverty rate among the nonelderly population by between 1.2 and 3.7 percent, with the best estimate suggesting a reduction of 2.4 percent (Dube 2014). </w:t>
      </w:r>
      <w:proofErr w:type="gramStart"/>
      <w:r w:rsidRPr="00992961">
        <w:rPr>
          <w:rFonts w:eastAsia="Calibri"/>
          <w:sz w:val="16"/>
        </w:rPr>
        <w:t>In particular, robust</w:t>
      </w:r>
      <w:proofErr w:type="gramEnd"/>
      <w:r w:rsidRPr="00992961">
        <w:rPr>
          <w:rFonts w:eastAsia="Calibri"/>
          <w:sz w:val="16"/>
        </w:rPr>
        <w:t xml:space="preserve"> evidence shows that an increase in the minimum wage raises family </w:t>
      </w:r>
      <w:proofErr w:type="gramStart"/>
      <w:r w:rsidRPr="00992961">
        <w:rPr>
          <w:rFonts w:eastAsia="Calibri"/>
          <w:sz w:val="16"/>
        </w:rPr>
        <w:t>incomes</w:t>
      </w:r>
      <w:proofErr w:type="gramEnd"/>
      <w:r w:rsidRPr="00992961">
        <w:rPr>
          <w:rFonts w:eastAsia="Calibri"/>
          <w:sz w:val="16"/>
        </w:rPr>
        <w:t xml:space="preserve"> for the bottom 20 percent of the family income distribution. Strong evidence also finds that </w:t>
      </w:r>
      <w:r w:rsidRPr="00992961">
        <w:rPr>
          <w:rFonts w:eastAsia="Calibri"/>
          <w:highlight w:val="cyan"/>
          <w:u w:val="single"/>
        </w:rPr>
        <w:t xml:space="preserve">not just the </w:t>
      </w:r>
      <w:r w:rsidRPr="00992961">
        <w:rPr>
          <w:rFonts w:eastAsia="Calibri"/>
          <w:b/>
          <w:iCs/>
          <w:highlight w:val="cyan"/>
          <w:u w:val="single"/>
          <w:bdr w:val="single" w:sz="8" w:space="0" w:color="auto"/>
        </w:rPr>
        <w:t>incidence</w:t>
      </w:r>
      <w:r w:rsidRPr="00992961">
        <w:rPr>
          <w:rFonts w:eastAsia="Calibri"/>
          <w:u w:val="single"/>
        </w:rPr>
        <w:t xml:space="preserve"> of poverty </w:t>
      </w:r>
      <w:r w:rsidRPr="00992961">
        <w:rPr>
          <w:rFonts w:eastAsia="Calibri"/>
          <w:highlight w:val="cyan"/>
          <w:u w:val="single"/>
        </w:rPr>
        <w:t xml:space="preserve">but also the </w:t>
      </w:r>
      <w:r w:rsidRPr="00992961">
        <w:rPr>
          <w:rFonts w:eastAsia="Calibri"/>
          <w:b/>
          <w:iCs/>
          <w:highlight w:val="cyan"/>
          <w:u w:val="single"/>
          <w:bdr w:val="single" w:sz="8" w:space="0" w:color="auto"/>
        </w:rPr>
        <w:t>depth</w:t>
      </w:r>
      <w:r w:rsidRPr="00992961">
        <w:rPr>
          <w:rFonts w:eastAsia="Calibri"/>
          <w:highlight w:val="cyan"/>
          <w:u w:val="single"/>
        </w:rPr>
        <w:t xml:space="preserve"> of poverty</w:t>
      </w:r>
      <w:r w:rsidRPr="00992961">
        <w:rPr>
          <w:rFonts w:eastAsia="Calibri"/>
          <w:u w:val="single"/>
        </w:rPr>
        <w:t xml:space="preserve"> would be reduced</w:t>
      </w:r>
      <w:r w:rsidRPr="00992961">
        <w:rPr>
          <w:rFonts w:eastAsia="Calibri"/>
          <w:sz w:val="16"/>
        </w:rPr>
        <w:t>, as measured by the poverty gap.</w:t>
      </w:r>
    </w:p>
    <w:p w14:paraId="12F4A6F0" w14:textId="77777777" w:rsidR="00992961" w:rsidRPr="00992961" w:rsidRDefault="00992961" w:rsidP="00992961">
      <w:pPr>
        <w:rPr>
          <w:rFonts w:eastAsia="Calibri"/>
          <w:sz w:val="16"/>
        </w:rPr>
      </w:pPr>
      <w:r w:rsidRPr="00992961">
        <w:rPr>
          <w:rFonts w:eastAsia="Calibri"/>
          <w:sz w:val="16"/>
        </w:rPr>
        <w:t xml:space="preserve"> Overall, the </w:t>
      </w:r>
      <w:r w:rsidRPr="00992961">
        <w:rPr>
          <w:rFonts w:eastAsia="Calibri"/>
          <w:u w:val="single"/>
        </w:rPr>
        <w:t xml:space="preserve">evidence suggests that the </w:t>
      </w:r>
      <w:r w:rsidRPr="00992961">
        <w:rPr>
          <w:rFonts w:eastAsia="Calibri"/>
          <w:highlight w:val="cyan"/>
          <w:u w:val="single"/>
        </w:rPr>
        <w:t>poverty reduction</w:t>
      </w:r>
      <w:r w:rsidRPr="00992961">
        <w:rPr>
          <w:rFonts w:eastAsia="Calibri"/>
          <w:u w:val="single"/>
        </w:rPr>
        <w:t xml:space="preserve"> effects </w:t>
      </w:r>
      <w:r w:rsidRPr="00992961">
        <w:rPr>
          <w:rFonts w:eastAsia="Calibri"/>
          <w:highlight w:val="cyan"/>
          <w:u w:val="single"/>
        </w:rPr>
        <w:t>are</w:t>
      </w:r>
      <w:r w:rsidRPr="00992961">
        <w:rPr>
          <w:rFonts w:eastAsia="Calibri"/>
          <w:sz w:val="16"/>
        </w:rPr>
        <w:t xml:space="preserve"> somewhat </w:t>
      </w:r>
      <w:r w:rsidRPr="00992961">
        <w:rPr>
          <w:rFonts w:eastAsia="Calibri"/>
          <w:highlight w:val="cyan"/>
          <w:u w:val="single"/>
        </w:rPr>
        <w:t xml:space="preserve">larger in magnitude for </w:t>
      </w:r>
      <w:proofErr w:type="gramStart"/>
      <w:r w:rsidRPr="00992961">
        <w:rPr>
          <w:rFonts w:eastAsia="Calibri"/>
          <w:highlight w:val="cyan"/>
          <w:u w:val="single"/>
        </w:rPr>
        <w:t>African-American</w:t>
      </w:r>
      <w:proofErr w:type="gramEnd"/>
      <w:r w:rsidRPr="00992961">
        <w:rPr>
          <w:rFonts w:eastAsia="Calibri"/>
          <w:highlight w:val="cyan"/>
          <w:u w:val="single"/>
        </w:rPr>
        <w:t xml:space="preserve"> or Hispanic individuals</w:t>
      </w:r>
      <w:r w:rsidRPr="00992961">
        <w:rPr>
          <w:rFonts w:eastAsia="Calibri"/>
          <w:u w:val="single"/>
        </w:rPr>
        <w:t>, and for children under age eighteen</w:t>
      </w:r>
      <w:r w:rsidRPr="00992961">
        <w:rPr>
          <w:rFonts w:eastAsia="Calibri"/>
          <w:sz w:val="16"/>
        </w:rPr>
        <w:t xml:space="preserve">. The effects are somewhat smaller for single mothers and for younger adults. However, the impacts are larger in magnitude for young adults with no more than a high school diploma. </w:t>
      </w:r>
    </w:p>
    <w:p w14:paraId="4EB50148" w14:textId="77777777" w:rsidR="00992961" w:rsidRPr="00992961" w:rsidRDefault="00992961" w:rsidP="00992961">
      <w:pPr>
        <w:rPr>
          <w:rFonts w:eastAsia="Calibri"/>
          <w:sz w:val="16"/>
        </w:rPr>
      </w:pPr>
      <w:r w:rsidRPr="00992961">
        <w:rPr>
          <w:rFonts w:eastAsia="Calibri"/>
          <w:sz w:val="16"/>
        </w:rPr>
        <w:t xml:space="preserve">As mentioned above, the statutory minimum wage averaged over </w:t>
      </w:r>
      <w:proofErr w:type="gramStart"/>
      <w:r w:rsidRPr="00992961">
        <w:rPr>
          <w:rFonts w:eastAsia="Calibri"/>
          <w:sz w:val="16"/>
        </w:rPr>
        <w:t>all fifty</w:t>
      </w:r>
      <w:proofErr w:type="gramEnd"/>
      <w:r w:rsidRPr="00992961">
        <w:rPr>
          <w:rFonts w:eastAsia="Calibri"/>
          <w:sz w:val="16"/>
        </w:rPr>
        <w:t xml:space="preserve"> states would rise 26.2 percent by 2016 under my proposal. Dube (2014) provides a range of estimates for how the poverty rate responds to a higher minimum wage. These estimates, along with state-by-state projected increases in the minimum wage, suggest that </w:t>
      </w:r>
      <w:r w:rsidRPr="00992961">
        <w:rPr>
          <w:rFonts w:eastAsia="Calibri"/>
          <w:u w:val="single"/>
        </w:rPr>
        <w:t>the poverty rate among the nonelderly would fall by</w:t>
      </w:r>
      <w:r w:rsidRPr="00992961">
        <w:rPr>
          <w:rFonts w:eastAsia="Calibri"/>
          <w:sz w:val="16"/>
        </w:rPr>
        <w:t xml:space="preserve"> anywhere between 0.4 and </w:t>
      </w:r>
      <w:r w:rsidRPr="00992961">
        <w:rPr>
          <w:rFonts w:eastAsia="Calibri"/>
          <w:u w:val="single"/>
        </w:rPr>
        <w:t>1.2 percentage points</w:t>
      </w:r>
      <w:r w:rsidRPr="00992961">
        <w:rPr>
          <w:rFonts w:eastAsia="Calibri"/>
          <w:sz w:val="16"/>
        </w:rPr>
        <w:t xml:space="preserve">, representing between 1.1 and </w:t>
      </w:r>
      <w:r w:rsidRPr="00992961">
        <w:rPr>
          <w:rFonts w:eastAsia="Calibri"/>
          <w:b/>
          <w:iCs/>
          <w:highlight w:val="cyan"/>
          <w:u w:val="single"/>
          <w:bdr w:val="single" w:sz="8" w:space="0" w:color="auto"/>
        </w:rPr>
        <w:t>3.4 million fewer</w:t>
      </w:r>
      <w:r w:rsidRPr="00992961">
        <w:rPr>
          <w:rFonts w:eastAsia="Calibri"/>
          <w:u w:val="single"/>
        </w:rPr>
        <w:t xml:space="preserve"> individuals </w:t>
      </w:r>
      <w:r w:rsidRPr="00992961">
        <w:rPr>
          <w:rFonts w:eastAsia="Calibri"/>
          <w:highlight w:val="cyan"/>
          <w:u w:val="single"/>
        </w:rPr>
        <w:t xml:space="preserve">in </w:t>
      </w:r>
      <w:r w:rsidRPr="00992961">
        <w:rPr>
          <w:rFonts w:eastAsia="Calibri"/>
          <w:b/>
          <w:iCs/>
          <w:highlight w:val="cyan"/>
          <w:u w:val="single"/>
          <w:bdr w:val="single" w:sz="8" w:space="0" w:color="auto"/>
        </w:rPr>
        <w:t>poverty</w:t>
      </w:r>
      <w:r w:rsidRPr="00992961">
        <w:rPr>
          <w:rFonts w:eastAsia="Calibri"/>
          <w:sz w:val="16"/>
        </w:rPr>
        <w:t>. The best estimate suggests that the national nonelderly poverty rate would decline from 15.8 percent to 15.0 percent, and 2.2 million fewer people would live in poverty.</w:t>
      </w:r>
    </w:p>
    <w:p w14:paraId="7CCF8D80" w14:textId="77777777" w:rsidR="00992961" w:rsidRPr="00992961" w:rsidRDefault="00992961" w:rsidP="00992961">
      <w:pPr>
        <w:rPr>
          <w:rFonts w:eastAsia="Calibri"/>
        </w:rPr>
      </w:pPr>
    </w:p>
    <w:p w14:paraId="41746169" w14:textId="77777777" w:rsid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Labor</w:t>
      </w:r>
    </w:p>
    <w:p w14:paraId="5020612E" w14:textId="1851F860" w:rsidR="00992961" w:rsidRPr="00992961" w:rsidRDefault="00992961" w:rsidP="00992961">
      <w:pPr>
        <w:pStyle w:val="Heading3"/>
        <w:rPr>
          <w:rFonts w:eastAsia="Times New Roman"/>
        </w:rPr>
      </w:pPr>
      <w:r>
        <w:rPr>
          <w:rFonts w:eastAsia="Times New Roman"/>
        </w:rPr>
        <w:t>AT: Inequality---2NC</w:t>
      </w:r>
    </w:p>
    <w:p w14:paraId="099D3EB3" w14:textId="77777777" w:rsidR="00992961" w:rsidRPr="00992961" w:rsidRDefault="00992961" w:rsidP="00992961">
      <w:pPr>
        <w:rPr>
          <w:rFonts w:eastAsia="Aptos"/>
        </w:rPr>
      </w:pPr>
    </w:p>
    <w:p w14:paraId="707AFC04"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Newest data is neg.</w:t>
      </w:r>
    </w:p>
    <w:p w14:paraId="39231EFD" w14:textId="77777777" w:rsidR="00992961" w:rsidRPr="00992961" w:rsidRDefault="00992961" w:rsidP="00992961">
      <w:pPr>
        <w:rPr>
          <w:rFonts w:eastAsia="Aptos"/>
        </w:rPr>
      </w:pPr>
      <w:r w:rsidRPr="00992961">
        <w:rPr>
          <w:rFonts w:eastAsia="Aptos"/>
        </w:rPr>
        <w:t xml:space="preserve">Rose &amp; </w:t>
      </w:r>
      <w:r w:rsidRPr="00992961">
        <w:rPr>
          <w:rFonts w:eastAsia="Aptos"/>
          <w:b/>
          <w:bCs/>
          <w:sz w:val="26"/>
        </w:rPr>
        <w:t>Winship 26</w:t>
      </w:r>
      <w:r w:rsidRPr="00992961">
        <w:rPr>
          <w:rFonts w:eastAsia="Aptos"/>
        </w:rPr>
        <w:t>, *Nationally recognized labor economist who has been doing innovative research and writing about social class in America for nearly 50 years **Senior fellow and the director of the Center on Opportunity and Social Mobility at the American Enterprise Institute, where he researches social mobility and the causes and effects of poverty. (*Stephen J. Rose **Scott Winship, 01-06-2026, “The Middle Class is Shrinking Because of a Booming Upper-Middle Class,” American Enterprise Institute, https://www.aei.org/research-products/report/the-middle-class-is-shrinking-because-of-a-booming-upper-middle-class/)</w:t>
      </w:r>
    </w:p>
    <w:p w14:paraId="13689B5E" w14:textId="77777777" w:rsidR="00992961" w:rsidRPr="00992961" w:rsidRDefault="00992961" w:rsidP="00992961">
      <w:pPr>
        <w:rPr>
          <w:rFonts w:eastAsia="Aptos"/>
          <w:sz w:val="16"/>
        </w:rPr>
      </w:pPr>
      <w:r w:rsidRPr="00992961">
        <w:rPr>
          <w:rFonts w:eastAsia="Aptos"/>
          <w:u w:val="single"/>
        </w:rPr>
        <w:t>American</w:t>
      </w:r>
      <w:r w:rsidRPr="00992961">
        <w:rPr>
          <w:rFonts w:eastAsia="Aptos"/>
        </w:rPr>
        <w:t xml:space="preserve"> </w:t>
      </w:r>
      <w:r w:rsidRPr="00992961">
        <w:rPr>
          <w:rFonts w:eastAsia="Aptos"/>
          <w:sz w:val="16"/>
          <w:szCs w:val="16"/>
        </w:rPr>
        <w:t>familie</w:t>
      </w:r>
      <w:r w:rsidRPr="00992961">
        <w:rPr>
          <w:rFonts w:eastAsia="Aptos"/>
          <w:b/>
          <w:iCs/>
          <w:u w:val="single"/>
          <w:bdr w:val="single" w:sz="8" w:space="0" w:color="auto"/>
        </w:rPr>
        <w:t>s up</w:t>
      </w:r>
      <w:r w:rsidRPr="00992961">
        <w:rPr>
          <w:rFonts w:eastAsia="Aptos"/>
          <w:sz w:val="16"/>
        </w:rPr>
        <w:t xml:space="preserve"> </w:t>
      </w:r>
      <w:r w:rsidRPr="00992961">
        <w:rPr>
          <w:rFonts w:eastAsia="Aptos"/>
          <w:u w:val="single"/>
        </w:rPr>
        <w:t>and</w:t>
      </w:r>
      <w:r w:rsidRPr="00992961">
        <w:rPr>
          <w:rFonts w:eastAsia="Aptos"/>
          <w:sz w:val="16"/>
        </w:rPr>
        <w:t xml:space="preserve"> </w:t>
      </w:r>
      <w:r w:rsidRPr="00992961">
        <w:rPr>
          <w:rFonts w:eastAsia="Aptos"/>
          <w:b/>
          <w:iCs/>
          <w:u w:val="single"/>
          <w:bdr w:val="single" w:sz="8" w:space="0" w:color="auto"/>
        </w:rPr>
        <w:t>down</w:t>
      </w:r>
      <w:r w:rsidRPr="00992961">
        <w:rPr>
          <w:rFonts w:eastAsia="Aptos"/>
          <w:sz w:val="16"/>
        </w:rPr>
        <w:t xml:space="preserve"> </w:t>
      </w:r>
      <w:r w:rsidRPr="00992961">
        <w:rPr>
          <w:rFonts w:eastAsia="Aptos"/>
          <w:u w:val="single"/>
        </w:rPr>
        <w:t xml:space="preserve">the </w:t>
      </w:r>
      <w:r w:rsidRPr="00992961">
        <w:rPr>
          <w:rFonts w:eastAsia="Aptos"/>
          <w:highlight w:val="cyan"/>
          <w:u w:val="single"/>
        </w:rPr>
        <w:t>income ladder</w:t>
      </w:r>
      <w:r w:rsidRPr="00992961">
        <w:rPr>
          <w:rFonts w:eastAsia="Aptos"/>
          <w:u w:val="single"/>
        </w:rPr>
        <w:t xml:space="preserve"> have </w:t>
      </w:r>
      <w:r w:rsidRPr="00992961">
        <w:rPr>
          <w:rFonts w:eastAsia="Aptos"/>
          <w:highlight w:val="cyan"/>
          <w:u w:val="single"/>
        </w:rPr>
        <w:t>seen</w:t>
      </w:r>
      <w:r w:rsidRPr="00992961">
        <w:rPr>
          <w:rFonts w:eastAsia="Aptos"/>
          <w:sz w:val="16"/>
          <w:highlight w:val="cyan"/>
        </w:rPr>
        <w:t xml:space="preserve"> </w:t>
      </w:r>
      <w:r w:rsidRPr="00992961">
        <w:rPr>
          <w:rFonts w:eastAsia="Aptos"/>
          <w:b/>
          <w:iCs/>
          <w:highlight w:val="cyan"/>
          <w:u w:val="single"/>
          <w:bdr w:val="single" w:sz="8" w:space="0" w:color="auto"/>
        </w:rPr>
        <w:t>sizable gains</w:t>
      </w:r>
      <w:r w:rsidRPr="00992961">
        <w:rPr>
          <w:rFonts w:eastAsia="Aptos"/>
          <w:sz w:val="16"/>
        </w:rPr>
        <w:t xml:space="preserve"> </w:t>
      </w:r>
      <w:r w:rsidRPr="00992961">
        <w:rPr>
          <w:rFonts w:eastAsia="Aptos"/>
          <w:u w:val="single"/>
        </w:rPr>
        <w:t>over the past half century</w:t>
      </w:r>
      <w:r w:rsidRPr="00992961">
        <w:rPr>
          <w:rFonts w:eastAsia="Aptos"/>
          <w:sz w:val="16"/>
        </w:rPr>
        <w:t xml:space="preserve">. </w:t>
      </w:r>
      <w:r w:rsidRPr="00992961">
        <w:rPr>
          <w:rFonts w:eastAsia="Aptos"/>
          <w:b/>
          <w:iCs/>
          <w:u w:val="single"/>
          <w:bdr w:val="single" w:sz="8" w:space="0" w:color="auto"/>
        </w:rPr>
        <w:t xml:space="preserve">Economic </w:t>
      </w:r>
      <w:r w:rsidRPr="00992961">
        <w:rPr>
          <w:rFonts w:eastAsia="Aptos"/>
          <w:b/>
          <w:iCs/>
          <w:highlight w:val="cyan"/>
          <w:u w:val="single"/>
          <w:bdr w:val="single" w:sz="8" w:space="0" w:color="auto"/>
        </w:rPr>
        <w:t>growth</w:t>
      </w:r>
      <w:r w:rsidRPr="00992961">
        <w:rPr>
          <w:rFonts w:eastAsia="Aptos"/>
          <w:sz w:val="16"/>
        </w:rPr>
        <w:t xml:space="preserve">, </w:t>
      </w:r>
      <w:r w:rsidRPr="00992961">
        <w:rPr>
          <w:rFonts w:eastAsia="Aptos"/>
          <w:u w:val="single"/>
        </w:rPr>
        <w:t>greater</w:t>
      </w:r>
      <w:r w:rsidRPr="00992961">
        <w:rPr>
          <w:rFonts w:eastAsia="Aptos"/>
          <w:sz w:val="16"/>
        </w:rPr>
        <w:t xml:space="preserve"> </w:t>
      </w:r>
      <w:r w:rsidRPr="00992961">
        <w:rPr>
          <w:rFonts w:eastAsia="Aptos"/>
          <w:b/>
          <w:iCs/>
          <w:highlight w:val="cyan"/>
          <w:u w:val="single"/>
          <w:bdr w:val="single" w:sz="8" w:space="0" w:color="auto"/>
        </w:rPr>
        <w:t>professional opportunities</w:t>
      </w:r>
      <w:r w:rsidRPr="00992961">
        <w:rPr>
          <w:rFonts w:eastAsia="Aptos"/>
          <w:sz w:val="16"/>
        </w:rPr>
        <w:t xml:space="preserve"> for women, </w:t>
      </w:r>
      <w:r w:rsidRPr="00992961">
        <w:rPr>
          <w:rFonts w:eastAsia="Aptos"/>
          <w:highlight w:val="cyan"/>
          <w:u w:val="single"/>
        </w:rPr>
        <w:t>and</w:t>
      </w:r>
      <w:r w:rsidRPr="00992961">
        <w:rPr>
          <w:rFonts w:eastAsia="Aptos"/>
          <w:u w:val="single"/>
        </w:rPr>
        <w:t xml:space="preserve"> a</w:t>
      </w:r>
      <w:r w:rsidRPr="00992961">
        <w:rPr>
          <w:rFonts w:eastAsia="Aptos"/>
          <w:sz w:val="16"/>
        </w:rPr>
        <w:t xml:space="preserve"> </w:t>
      </w:r>
      <w:r w:rsidRPr="00992961">
        <w:rPr>
          <w:rFonts w:eastAsia="Aptos"/>
          <w:b/>
          <w:iCs/>
          <w:highlight w:val="cyan"/>
          <w:u w:val="single"/>
          <w:bdr w:val="single" w:sz="8" w:space="0" w:color="auto"/>
        </w:rPr>
        <w:t>robust</w:t>
      </w:r>
      <w:r w:rsidRPr="00992961">
        <w:rPr>
          <w:rFonts w:eastAsia="Aptos"/>
          <w:sz w:val="16"/>
          <w:highlight w:val="cyan"/>
        </w:rPr>
        <w:t xml:space="preserve"> </w:t>
      </w:r>
      <w:r w:rsidRPr="00992961">
        <w:rPr>
          <w:rFonts w:eastAsia="Aptos"/>
          <w:highlight w:val="cyan"/>
          <w:u w:val="single"/>
        </w:rPr>
        <w:t>safety net</w:t>
      </w:r>
      <w:r w:rsidRPr="00992961">
        <w:rPr>
          <w:rFonts w:eastAsia="Aptos"/>
          <w:u w:val="single"/>
        </w:rPr>
        <w:t xml:space="preserve"> have</w:t>
      </w:r>
      <w:r w:rsidRPr="00992961">
        <w:rPr>
          <w:rFonts w:eastAsia="Aptos"/>
          <w:sz w:val="16"/>
        </w:rPr>
        <w:t xml:space="preserve"> more than </w:t>
      </w:r>
      <w:r w:rsidRPr="00992961">
        <w:rPr>
          <w:rFonts w:eastAsia="Aptos"/>
          <w:highlight w:val="cyan"/>
          <w:u w:val="single"/>
        </w:rPr>
        <w:t>offset</w:t>
      </w:r>
      <w:r w:rsidRPr="00992961">
        <w:rPr>
          <w:rFonts w:eastAsia="Aptos"/>
          <w:sz w:val="16"/>
        </w:rPr>
        <w:t xml:space="preserve"> </w:t>
      </w:r>
      <w:r w:rsidRPr="00992961">
        <w:rPr>
          <w:rFonts w:eastAsia="Aptos"/>
          <w:b/>
          <w:iCs/>
          <w:u w:val="single"/>
          <w:bdr w:val="single" w:sz="8" w:space="0" w:color="auto"/>
        </w:rPr>
        <w:t xml:space="preserve">the </w:t>
      </w:r>
      <w:r w:rsidRPr="00992961">
        <w:rPr>
          <w:rFonts w:eastAsia="Aptos"/>
          <w:b/>
          <w:iCs/>
          <w:highlight w:val="cyan"/>
          <w:u w:val="single"/>
          <w:bdr w:val="single" w:sz="8" w:space="0" w:color="auto"/>
        </w:rPr>
        <w:t>decline</w:t>
      </w:r>
      <w:r w:rsidRPr="00992961">
        <w:rPr>
          <w:rFonts w:eastAsia="Aptos"/>
          <w:sz w:val="16"/>
        </w:rPr>
        <w:t xml:space="preserve"> of marriage. </w:t>
      </w:r>
      <w:r w:rsidRPr="00992961">
        <w:rPr>
          <w:rFonts w:eastAsia="Aptos"/>
          <w:highlight w:val="cyan"/>
          <w:u w:val="single"/>
        </w:rPr>
        <w:t>Claims that</w:t>
      </w:r>
      <w:r w:rsidRPr="00992961">
        <w:rPr>
          <w:rFonts w:eastAsia="Aptos"/>
          <w:u w:val="single"/>
        </w:rPr>
        <w:t xml:space="preserve"> the </w:t>
      </w:r>
      <w:r w:rsidRPr="00992961">
        <w:rPr>
          <w:rFonts w:eastAsia="Aptos"/>
          <w:highlight w:val="cyan"/>
          <w:u w:val="single"/>
        </w:rPr>
        <w:t>middle class</w:t>
      </w:r>
      <w:r w:rsidRPr="00992961">
        <w:rPr>
          <w:rFonts w:eastAsia="Aptos"/>
          <w:u w:val="single"/>
        </w:rPr>
        <w:t xml:space="preserve"> is</w:t>
      </w:r>
      <w:r w:rsidRPr="00992961">
        <w:rPr>
          <w:rFonts w:eastAsia="Aptos"/>
          <w:sz w:val="16"/>
        </w:rPr>
        <w:t xml:space="preserve"> “</w:t>
      </w:r>
      <w:r w:rsidRPr="00992961">
        <w:rPr>
          <w:rFonts w:eastAsia="Aptos"/>
          <w:b/>
          <w:iCs/>
          <w:highlight w:val="cyan"/>
          <w:u w:val="single"/>
          <w:bdr w:val="single" w:sz="8" w:space="0" w:color="auto"/>
        </w:rPr>
        <w:t>shrinking</w:t>
      </w:r>
      <w:r w:rsidRPr="00992961">
        <w:rPr>
          <w:rFonts w:eastAsia="Aptos"/>
          <w:sz w:val="16"/>
        </w:rPr>
        <w:t>”—and especially that it has hollowed out—</w:t>
      </w:r>
      <w:r w:rsidRPr="00992961">
        <w:rPr>
          <w:rFonts w:eastAsia="Aptos"/>
          <w:u w:val="single"/>
        </w:rPr>
        <w:t>are</w:t>
      </w:r>
      <w:r w:rsidRPr="00992961">
        <w:rPr>
          <w:rFonts w:eastAsia="Aptos"/>
          <w:sz w:val="16"/>
        </w:rPr>
        <w:t xml:space="preserve"> </w:t>
      </w:r>
      <w:r w:rsidRPr="00992961">
        <w:rPr>
          <w:rFonts w:eastAsia="Aptos"/>
          <w:b/>
          <w:iCs/>
          <w:highlight w:val="cyan"/>
          <w:u w:val="single"/>
          <w:bdr w:val="single" w:sz="8" w:space="0" w:color="auto"/>
        </w:rPr>
        <w:t>not helpful</w:t>
      </w:r>
      <w:r w:rsidRPr="00992961">
        <w:rPr>
          <w:rFonts w:eastAsia="Aptos"/>
          <w:sz w:val="16"/>
          <w:highlight w:val="cyan"/>
        </w:rPr>
        <w:t xml:space="preserve"> </w:t>
      </w:r>
      <w:r w:rsidRPr="00992961">
        <w:rPr>
          <w:rFonts w:eastAsia="Aptos"/>
          <w:highlight w:val="cyan"/>
          <w:u w:val="single"/>
        </w:rPr>
        <w:t>for understanding</w:t>
      </w:r>
      <w:r w:rsidRPr="00992961">
        <w:rPr>
          <w:rFonts w:eastAsia="Aptos"/>
          <w:u w:val="single"/>
        </w:rPr>
        <w:t xml:space="preserve"> changes in</w:t>
      </w:r>
      <w:r w:rsidRPr="00992961">
        <w:rPr>
          <w:rFonts w:eastAsia="Aptos"/>
          <w:sz w:val="16"/>
        </w:rPr>
        <w:t xml:space="preserve"> </w:t>
      </w:r>
      <w:r w:rsidRPr="00992961">
        <w:rPr>
          <w:rFonts w:eastAsia="Aptos"/>
          <w:b/>
          <w:iCs/>
          <w:u w:val="single"/>
          <w:bdr w:val="single" w:sz="8" w:space="0" w:color="auto"/>
        </w:rPr>
        <w:t xml:space="preserve">material </w:t>
      </w:r>
      <w:r w:rsidRPr="00992961">
        <w:rPr>
          <w:rFonts w:eastAsia="Aptos"/>
          <w:b/>
          <w:iCs/>
          <w:highlight w:val="cyan"/>
          <w:u w:val="single"/>
          <w:bdr w:val="single" w:sz="8" w:space="0" w:color="auto"/>
        </w:rPr>
        <w:t>well-being</w:t>
      </w:r>
      <w:r w:rsidRPr="00992961">
        <w:rPr>
          <w:rFonts w:eastAsia="Aptos"/>
          <w:sz w:val="16"/>
        </w:rPr>
        <w:t>.</w:t>
      </w:r>
    </w:p>
    <w:p w14:paraId="2F1D1541" w14:textId="77777777" w:rsidR="00992961" w:rsidRPr="00992961" w:rsidRDefault="00992961" w:rsidP="00992961">
      <w:pPr>
        <w:rPr>
          <w:rFonts w:eastAsia="Aptos"/>
          <w:sz w:val="16"/>
        </w:rPr>
      </w:pPr>
      <w:r w:rsidRPr="00992961">
        <w:rPr>
          <w:rFonts w:eastAsia="Aptos"/>
          <w:highlight w:val="cyan"/>
          <w:u w:val="single"/>
        </w:rPr>
        <w:t>Analyses</w:t>
      </w:r>
      <w:r w:rsidRPr="00992961">
        <w:rPr>
          <w:rFonts w:eastAsia="Aptos"/>
          <w:u w:val="single"/>
        </w:rPr>
        <w:t xml:space="preserve"> of the middle class </w:t>
      </w:r>
      <w:r w:rsidRPr="00992961">
        <w:rPr>
          <w:rFonts w:eastAsia="Aptos"/>
          <w:highlight w:val="cyan"/>
          <w:u w:val="single"/>
        </w:rPr>
        <w:t>that use</w:t>
      </w:r>
      <w:r w:rsidRPr="00992961">
        <w:rPr>
          <w:rFonts w:eastAsia="Aptos"/>
          <w:sz w:val="16"/>
        </w:rPr>
        <w:t xml:space="preserve"> “</w:t>
      </w:r>
      <w:r w:rsidRPr="00992961">
        <w:rPr>
          <w:rFonts w:eastAsia="Aptos"/>
          <w:b/>
          <w:iCs/>
          <w:highlight w:val="cyan"/>
          <w:u w:val="single"/>
          <w:bdr w:val="single" w:sz="8" w:space="0" w:color="auto"/>
        </w:rPr>
        <w:t>relative</w:t>
      </w:r>
      <w:r w:rsidRPr="00992961">
        <w:rPr>
          <w:rFonts w:eastAsia="Aptos"/>
          <w:sz w:val="16"/>
        </w:rPr>
        <w:t xml:space="preserve">” </w:t>
      </w:r>
      <w:r w:rsidRPr="00992961">
        <w:rPr>
          <w:rFonts w:eastAsia="Aptos"/>
          <w:u w:val="single"/>
        </w:rPr>
        <w:t xml:space="preserve">entry and exit </w:t>
      </w:r>
      <w:r w:rsidRPr="00992961">
        <w:rPr>
          <w:rFonts w:eastAsia="Aptos"/>
          <w:highlight w:val="cyan"/>
          <w:u w:val="single"/>
        </w:rPr>
        <w:t>points</w:t>
      </w:r>
      <w:r w:rsidRPr="00992961">
        <w:rPr>
          <w:rFonts w:eastAsia="Aptos"/>
          <w:u w:val="single"/>
        </w:rPr>
        <w:t xml:space="preserve"> that increase as median income rises can show that fewer people qualify as middle class or better</w:t>
      </w:r>
      <w:r w:rsidRPr="00992961">
        <w:rPr>
          <w:rFonts w:eastAsia="Aptos"/>
          <w:sz w:val="16"/>
        </w:rPr>
        <w:t xml:space="preserve">, as Pew does. </w:t>
      </w:r>
      <w:r w:rsidRPr="00992961">
        <w:rPr>
          <w:rFonts w:eastAsia="Aptos"/>
          <w:u w:val="single"/>
        </w:rPr>
        <w:t xml:space="preserve">But such findings </w:t>
      </w:r>
      <w:r w:rsidRPr="00992961">
        <w:rPr>
          <w:rFonts w:eastAsia="Aptos"/>
          <w:highlight w:val="cyan"/>
          <w:u w:val="single"/>
        </w:rPr>
        <w:t>are</w:t>
      </w:r>
      <w:r w:rsidRPr="00992961">
        <w:rPr>
          <w:rFonts w:eastAsia="Aptos"/>
          <w:sz w:val="16"/>
          <w:highlight w:val="cyan"/>
        </w:rPr>
        <w:t xml:space="preserve"> </w:t>
      </w:r>
      <w:r w:rsidRPr="00992961">
        <w:rPr>
          <w:rFonts w:eastAsia="Aptos"/>
          <w:b/>
          <w:iCs/>
          <w:highlight w:val="cyan"/>
          <w:u w:val="single"/>
          <w:bdr w:val="single" w:sz="8" w:space="0" w:color="auto"/>
        </w:rPr>
        <w:t>consistent</w:t>
      </w:r>
      <w:r w:rsidRPr="00992961">
        <w:rPr>
          <w:rFonts w:eastAsia="Aptos"/>
          <w:sz w:val="16"/>
          <w:highlight w:val="cyan"/>
        </w:rPr>
        <w:t xml:space="preserve"> </w:t>
      </w:r>
      <w:r w:rsidRPr="00992961">
        <w:rPr>
          <w:rFonts w:eastAsia="Aptos"/>
          <w:highlight w:val="cyan"/>
          <w:u w:val="single"/>
        </w:rPr>
        <w:t>with living standards rising</w:t>
      </w:r>
      <w:r w:rsidRPr="00992961">
        <w:rPr>
          <w:rFonts w:eastAsia="Aptos"/>
          <w:sz w:val="16"/>
          <w:highlight w:val="cyan"/>
        </w:rPr>
        <w:t xml:space="preserve"> </w:t>
      </w:r>
      <w:r w:rsidRPr="00992961">
        <w:rPr>
          <w:rFonts w:eastAsia="Aptos"/>
          <w:b/>
          <w:iCs/>
          <w:highlight w:val="cyan"/>
          <w:u w:val="single"/>
          <w:bdr w:val="single" w:sz="8" w:space="0" w:color="auto"/>
        </w:rPr>
        <w:t>significantly</w:t>
      </w:r>
      <w:r w:rsidRPr="00992961">
        <w:rPr>
          <w:rFonts w:eastAsia="Aptos"/>
          <w:sz w:val="16"/>
        </w:rPr>
        <w:t xml:space="preserve"> </w:t>
      </w:r>
      <w:r w:rsidRPr="00992961">
        <w:rPr>
          <w:rFonts w:eastAsia="Aptos"/>
          <w:u w:val="single"/>
        </w:rPr>
        <w:t>across the income distribution</w:t>
      </w:r>
      <w:r w:rsidRPr="00992961">
        <w:rPr>
          <w:rFonts w:eastAsia="Aptos"/>
          <w:sz w:val="16"/>
        </w:rPr>
        <w:t xml:space="preserve">—just somewhat less so lower down. </w:t>
      </w:r>
      <w:r w:rsidRPr="00992961">
        <w:rPr>
          <w:rFonts w:eastAsia="Aptos"/>
          <w:u w:val="single"/>
        </w:rPr>
        <w:t>The</w:t>
      </w:r>
      <w:r w:rsidRPr="00992961">
        <w:rPr>
          <w:rFonts w:eastAsia="Aptos"/>
          <w:sz w:val="16"/>
        </w:rPr>
        <w:t xml:space="preserve"> “</w:t>
      </w:r>
      <w:proofErr w:type="gramStart"/>
      <w:r w:rsidRPr="00992961">
        <w:rPr>
          <w:rFonts w:eastAsia="Aptos"/>
          <w:b/>
          <w:iCs/>
          <w:highlight w:val="cyan"/>
          <w:u w:val="single"/>
          <w:bdr w:val="single" w:sz="8" w:space="0" w:color="auto"/>
        </w:rPr>
        <w:t>lower-income</w:t>
      </w:r>
      <w:proofErr w:type="gramEnd"/>
      <w:r w:rsidRPr="00992961">
        <w:rPr>
          <w:rFonts w:eastAsia="Aptos"/>
          <w:sz w:val="16"/>
          <w:highlight w:val="cyan"/>
        </w:rPr>
        <w:t xml:space="preserve">” </w:t>
      </w:r>
      <w:r w:rsidRPr="00992961">
        <w:rPr>
          <w:rFonts w:eastAsia="Aptos"/>
          <w:highlight w:val="cyan"/>
          <w:u w:val="single"/>
        </w:rPr>
        <w:t>group</w:t>
      </w:r>
      <w:r w:rsidRPr="00992961">
        <w:rPr>
          <w:rFonts w:eastAsia="Aptos"/>
          <w:sz w:val="16"/>
        </w:rPr>
        <w:t xml:space="preserve"> in Pew’s analyses </w:t>
      </w:r>
      <w:r w:rsidRPr="00992961">
        <w:rPr>
          <w:rFonts w:eastAsia="Aptos"/>
          <w:highlight w:val="cyan"/>
          <w:u w:val="single"/>
        </w:rPr>
        <w:t>expanded</w:t>
      </w:r>
      <w:r w:rsidRPr="00992961">
        <w:rPr>
          <w:rFonts w:eastAsia="Aptos"/>
          <w:u w:val="single"/>
        </w:rPr>
        <w:t xml:space="preserve"> over time, </w:t>
      </w:r>
      <w:r w:rsidRPr="00992961">
        <w:rPr>
          <w:rFonts w:eastAsia="Aptos"/>
          <w:highlight w:val="cyan"/>
          <w:u w:val="single"/>
        </w:rPr>
        <w:t>but</w:t>
      </w:r>
      <w:r w:rsidRPr="00992961">
        <w:rPr>
          <w:rFonts w:eastAsia="Aptos"/>
          <w:u w:val="single"/>
        </w:rPr>
        <w:t xml:space="preserve"> it </w:t>
      </w:r>
      <w:r w:rsidRPr="00992961">
        <w:rPr>
          <w:rFonts w:eastAsia="Aptos"/>
          <w:highlight w:val="cyan"/>
          <w:u w:val="single"/>
        </w:rPr>
        <w:t>ended up</w:t>
      </w:r>
      <w:r w:rsidRPr="00992961">
        <w:rPr>
          <w:rFonts w:eastAsia="Aptos"/>
          <w:sz w:val="16"/>
          <w:highlight w:val="cyan"/>
        </w:rPr>
        <w:t xml:space="preserve"> </w:t>
      </w:r>
      <w:r w:rsidRPr="00992961">
        <w:rPr>
          <w:rFonts w:eastAsia="Aptos"/>
          <w:b/>
          <w:iCs/>
          <w:highlight w:val="cyan"/>
          <w:u w:val="single"/>
          <w:bdr w:val="single" w:sz="8" w:space="0" w:color="auto"/>
        </w:rPr>
        <w:t xml:space="preserve">55 percent </w:t>
      </w:r>
      <w:proofErr w:type="gramStart"/>
      <w:r w:rsidRPr="00992961">
        <w:rPr>
          <w:rFonts w:eastAsia="Aptos"/>
          <w:b/>
          <w:iCs/>
          <w:highlight w:val="cyan"/>
          <w:u w:val="single"/>
          <w:bdr w:val="single" w:sz="8" w:space="0" w:color="auto"/>
        </w:rPr>
        <w:t>richer</w:t>
      </w:r>
      <w:proofErr w:type="gramEnd"/>
      <w:r w:rsidRPr="00992961">
        <w:rPr>
          <w:rFonts w:eastAsia="Aptos"/>
          <w:sz w:val="16"/>
        </w:rPr>
        <w:t xml:space="preserve"> nonetheless. </w:t>
      </w:r>
      <w:r w:rsidRPr="00992961">
        <w:rPr>
          <w:rFonts w:eastAsia="Aptos"/>
          <w:u w:val="single"/>
        </w:rPr>
        <w:t xml:space="preserve">The </w:t>
      </w:r>
      <w:r w:rsidRPr="00992961">
        <w:rPr>
          <w:rFonts w:eastAsia="Aptos"/>
          <w:highlight w:val="cyan"/>
          <w:u w:val="single"/>
        </w:rPr>
        <w:t>reason</w:t>
      </w:r>
      <w:r w:rsidRPr="00992961">
        <w:rPr>
          <w:rFonts w:eastAsia="Aptos"/>
          <w:u w:val="single"/>
        </w:rPr>
        <w:t xml:space="preserve"> it expanded was </w:t>
      </w:r>
      <w:r w:rsidRPr="00992961">
        <w:rPr>
          <w:rFonts w:eastAsia="Aptos"/>
          <w:highlight w:val="cyan"/>
          <w:u w:val="single"/>
        </w:rPr>
        <w:t>because</w:t>
      </w:r>
      <w:r w:rsidRPr="00992961">
        <w:rPr>
          <w:rFonts w:eastAsia="Aptos"/>
          <w:u w:val="single"/>
        </w:rPr>
        <w:t xml:space="preserve"> the</w:t>
      </w:r>
      <w:r w:rsidRPr="00992961">
        <w:rPr>
          <w:rFonts w:eastAsia="Aptos"/>
          <w:sz w:val="16"/>
        </w:rPr>
        <w:t xml:space="preserve"> </w:t>
      </w:r>
      <w:r w:rsidRPr="00992961">
        <w:rPr>
          <w:rFonts w:eastAsia="Aptos"/>
          <w:b/>
          <w:iCs/>
          <w:highlight w:val="cyan"/>
          <w:u w:val="single"/>
          <w:bdr w:val="single" w:sz="8" w:space="0" w:color="auto"/>
        </w:rPr>
        <w:t>middle-income</w:t>
      </w:r>
      <w:r w:rsidRPr="00992961">
        <w:rPr>
          <w:rFonts w:eastAsia="Aptos"/>
          <w:sz w:val="16"/>
        </w:rPr>
        <w:t xml:space="preserve"> group </w:t>
      </w:r>
      <w:r w:rsidRPr="00992961">
        <w:rPr>
          <w:rFonts w:eastAsia="Aptos"/>
          <w:highlight w:val="cyan"/>
          <w:u w:val="single"/>
        </w:rPr>
        <w:t>got</w:t>
      </w:r>
      <w:r w:rsidRPr="00992961">
        <w:rPr>
          <w:rFonts w:eastAsia="Aptos"/>
          <w:sz w:val="16"/>
          <w:highlight w:val="cyan"/>
        </w:rPr>
        <w:t xml:space="preserve"> </w:t>
      </w:r>
      <w:r w:rsidRPr="00992961">
        <w:rPr>
          <w:rFonts w:eastAsia="Aptos"/>
          <w:b/>
          <w:iCs/>
          <w:highlight w:val="cyan"/>
          <w:u w:val="single"/>
          <w:bdr w:val="single" w:sz="8" w:space="0" w:color="auto"/>
        </w:rPr>
        <w:t>60 percent richer</w:t>
      </w:r>
      <w:r w:rsidRPr="00992961">
        <w:rPr>
          <w:rFonts w:eastAsia="Aptos"/>
          <w:sz w:val="16"/>
        </w:rPr>
        <w:t>. We might celebrate that everyone was more than half again as rich as their forebears.</w:t>
      </w:r>
    </w:p>
    <w:p w14:paraId="09C5299F" w14:textId="77777777" w:rsidR="00992961" w:rsidRPr="00992961" w:rsidRDefault="00992961" w:rsidP="00992961">
      <w:pPr>
        <w:rPr>
          <w:rFonts w:eastAsia="Aptos"/>
          <w:sz w:val="16"/>
        </w:rPr>
      </w:pPr>
      <w:r w:rsidRPr="00992961">
        <w:rPr>
          <w:rFonts w:eastAsia="Aptos"/>
          <w:highlight w:val="cyan"/>
          <w:u w:val="single"/>
        </w:rPr>
        <w:t>Decrying</w:t>
      </w:r>
      <w:r w:rsidRPr="00992961">
        <w:rPr>
          <w:rFonts w:eastAsia="Aptos"/>
          <w:u w:val="single"/>
        </w:rPr>
        <w:t xml:space="preserve"> a</w:t>
      </w:r>
      <w:r w:rsidRPr="00992961">
        <w:rPr>
          <w:rFonts w:eastAsia="Aptos"/>
          <w:sz w:val="16"/>
        </w:rPr>
        <w:t xml:space="preserve"> shrinking or </w:t>
      </w:r>
      <w:r w:rsidRPr="00992961">
        <w:rPr>
          <w:rFonts w:eastAsia="Aptos"/>
          <w:b/>
          <w:iCs/>
          <w:highlight w:val="cyan"/>
          <w:u w:val="single"/>
          <w:bdr w:val="single" w:sz="8" w:space="0" w:color="auto"/>
        </w:rPr>
        <w:t>hollowed-out</w:t>
      </w:r>
      <w:r w:rsidRPr="00992961">
        <w:rPr>
          <w:rFonts w:eastAsia="Aptos"/>
          <w:sz w:val="16"/>
          <w:highlight w:val="cyan"/>
        </w:rPr>
        <w:t xml:space="preserve"> </w:t>
      </w:r>
      <w:r w:rsidRPr="00992961">
        <w:rPr>
          <w:rFonts w:eastAsia="Aptos"/>
          <w:highlight w:val="cyan"/>
          <w:u w:val="single"/>
        </w:rPr>
        <w:t>middle class</w:t>
      </w:r>
      <w:r w:rsidRPr="00992961">
        <w:rPr>
          <w:rFonts w:eastAsia="Aptos"/>
          <w:u w:val="single"/>
        </w:rPr>
        <w:t xml:space="preserve"> is just </w:t>
      </w:r>
      <w:r w:rsidRPr="00992961">
        <w:rPr>
          <w:rFonts w:eastAsia="Aptos"/>
          <w:highlight w:val="cyan"/>
          <w:u w:val="single"/>
        </w:rPr>
        <w:t>a</w:t>
      </w:r>
      <w:r w:rsidRPr="00992961">
        <w:rPr>
          <w:rFonts w:eastAsia="Aptos"/>
          <w:sz w:val="16"/>
          <w:highlight w:val="cyan"/>
        </w:rPr>
        <w:t xml:space="preserve"> </w:t>
      </w:r>
      <w:r w:rsidRPr="00992961">
        <w:rPr>
          <w:rFonts w:eastAsia="Aptos"/>
          <w:b/>
          <w:iCs/>
          <w:highlight w:val="cyan"/>
          <w:u w:val="single"/>
          <w:bdr w:val="single" w:sz="8" w:space="0" w:color="auto"/>
        </w:rPr>
        <w:t>gloomy</w:t>
      </w:r>
      <w:r w:rsidRPr="00992961">
        <w:rPr>
          <w:rFonts w:eastAsia="Aptos"/>
          <w:sz w:val="16"/>
          <w:highlight w:val="cyan"/>
        </w:rPr>
        <w:t xml:space="preserve"> </w:t>
      </w:r>
      <w:r w:rsidRPr="00992961">
        <w:rPr>
          <w:rFonts w:eastAsia="Aptos"/>
          <w:highlight w:val="cyan"/>
          <w:u w:val="single"/>
        </w:rPr>
        <w:t>way of saying the</w:t>
      </w:r>
      <w:r w:rsidRPr="00992961">
        <w:rPr>
          <w:rFonts w:eastAsia="Aptos"/>
          <w:sz w:val="16"/>
          <w:highlight w:val="cyan"/>
        </w:rPr>
        <w:t xml:space="preserve"> </w:t>
      </w:r>
      <w:r w:rsidRPr="00992961">
        <w:rPr>
          <w:rFonts w:eastAsia="Aptos"/>
          <w:b/>
          <w:iCs/>
          <w:highlight w:val="cyan"/>
          <w:u w:val="single"/>
          <w:bdr w:val="single" w:sz="8" w:space="0" w:color="auto"/>
        </w:rPr>
        <w:t>upper-middle class</w:t>
      </w:r>
      <w:r w:rsidRPr="00992961">
        <w:rPr>
          <w:rFonts w:eastAsia="Aptos"/>
          <w:sz w:val="16"/>
        </w:rPr>
        <w:t xml:space="preserve"> </w:t>
      </w:r>
      <w:r w:rsidRPr="00992961">
        <w:rPr>
          <w:rFonts w:eastAsia="Aptos"/>
          <w:u w:val="single"/>
        </w:rPr>
        <w:t>has</w:t>
      </w:r>
      <w:r w:rsidRPr="00992961">
        <w:rPr>
          <w:rFonts w:eastAsia="Aptos"/>
          <w:sz w:val="16"/>
        </w:rPr>
        <w:t xml:space="preserve"> </w:t>
      </w:r>
      <w:r w:rsidRPr="00992961">
        <w:rPr>
          <w:rFonts w:eastAsia="Aptos"/>
          <w:b/>
          <w:iCs/>
          <w:highlight w:val="cyan"/>
          <w:u w:val="single"/>
          <w:bdr w:val="single" w:sz="8" w:space="0" w:color="auto"/>
        </w:rPr>
        <w:t>boomed</w:t>
      </w:r>
      <w:r w:rsidRPr="00992961">
        <w:rPr>
          <w:rFonts w:eastAsia="Aptos"/>
          <w:sz w:val="16"/>
        </w:rPr>
        <w:t xml:space="preserve"> </w:t>
      </w:r>
      <w:r w:rsidRPr="00992961">
        <w:rPr>
          <w:rFonts w:eastAsia="Aptos"/>
          <w:u w:val="single"/>
        </w:rPr>
        <w:t>and</w:t>
      </w:r>
      <w:r w:rsidRPr="00992961">
        <w:rPr>
          <w:rFonts w:eastAsia="Aptos"/>
          <w:sz w:val="16"/>
        </w:rPr>
        <w:t xml:space="preserve"> </w:t>
      </w:r>
      <w:r w:rsidRPr="00992961">
        <w:rPr>
          <w:rFonts w:eastAsia="Aptos"/>
          <w:b/>
          <w:iCs/>
          <w:u w:val="single"/>
          <w:bdr w:val="single" w:sz="8" w:space="0" w:color="auto"/>
        </w:rPr>
        <w:t>fewer families</w:t>
      </w:r>
      <w:r w:rsidRPr="00992961">
        <w:rPr>
          <w:rFonts w:eastAsia="Aptos"/>
          <w:sz w:val="16"/>
        </w:rPr>
        <w:t xml:space="preserve"> </w:t>
      </w:r>
      <w:r w:rsidRPr="00992961">
        <w:rPr>
          <w:rFonts w:eastAsia="Aptos"/>
          <w:u w:val="single"/>
        </w:rPr>
        <w:t>are in</w:t>
      </w:r>
      <w:r w:rsidRPr="00992961">
        <w:rPr>
          <w:rFonts w:eastAsia="Aptos"/>
          <w:sz w:val="16"/>
        </w:rPr>
        <w:t xml:space="preserve"> </w:t>
      </w:r>
      <w:r w:rsidRPr="00992961">
        <w:rPr>
          <w:rFonts w:eastAsia="Aptos"/>
          <w:b/>
          <w:iCs/>
          <w:u w:val="single"/>
          <w:bdr w:val="single" w:sz="8" w:space="0" w:color="auto"/>
        </w:rPr>
        <w:t>hardship</w:t>
      </w:r>
      <w:r w:rsidRPr="00992961">
        <w:rPr>
          <w:rFonts w:eastAsia="Aptos"/>
          <w:sz w:val="16"/>
        </w:rPr>
        <w:t>.</w:t>
      </w:r>
    </w:p>
    <w:p w14:paraId="6BDA656B" w14:textId="77777777" w:rsidR="00992961" w:rsidRPr="00992961" w:rsidRDefault="00992961" w:rsidP="00992961">
      <w:pPr>
        <w:rPr>
          <w:rFonts w:eastAsia="Calibri"/>
        </w:rPr>
      </w:pPr>
    </w:p>
    <w:p w14:paraId="34719D9A"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bookmarkStart w:id="12" w:name="_Hlk209874116"/>
      <w:proofErr w:type="gramStart"/>
      <w:r w:rsidRPr="00992961">
        <w:rPr>
          <w:rFonts w:eastAsia="Times New Roman" w:cs="Times New Roman"/>
          <w:b/>
          <w:sz w:val="32"/>
          <w:szCs w:val="24"/>
          <w:u w:val="single"/>
        </w:rPr>
        <w:t>!D</w:t>
      </w:r>
      <w:proofErr w:type="gramEnd"/>
      <w:r w:rsidRPr="00992961">
        <w:rPr>
          <w:rFonts w:eastAsia="Times New Roman" w:cs="Times New Roman"/>
          <w:b/>
          <w:sz w:val="32"/>
          <w:szCs w:val="24"/>
          <w:u w:val="single"/>
        </w:rPr>
        <w:t>---Inequality---2NC</w:t>
      </w:r>
    </w:p>
    <w:p w14:paraId="7C2A5E35"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Inequality is unrelated to X-risk mitigation. </w:t>
      </w:r>
    </w:p>
    <w:p w14:paraId="006D12D1" w14:textId="77777777" w:rsidR="00992961" w:rsidRPr="00992961" w:rsidRDefault="00992961" w:rsidP="00992961">
      <w:pPr>
        <w:rPr>
          <w:rFonts w:eastAsia="Calibri"/>
        </w:rPr>
      </w:pPr>
      <w:r w:rsidRPr="00992961">
        <w:rPr>
          <w:rFonts w:eastAsia="Calibri"/>
          <w:b/>
          <w:bCs/>
          <w:sz w:val="26"/>
        </w:rPr>
        <w:t>Thorstad 23</w:t>
      </w:r>
      <w:r w:rsidRPr="00992961">
        <w:rPr>
          <w:rFonts w:eastAsia="Calibri"/>
        </w:rPr>
        <w:t>. PhD, Assistant Professor of Philosophy at Vanderbilt University, Senior Research Affiliate at the Global Priorities Institute, Oxford, and Research Affiliate at the Machine Intelligence and Normative Theory Lab, ANU. (David, "High Risk, Low Reward: A Challenge to the Astronomical Value of Existential Risk Mitigation." Philosophy &amp; Public Affairs, Volume 51, Issue 4, p. 393-394. Fall 2023. https://onlinelibrary.wiley.com/doi/full/10.1111/papa.12248)</w:t>
      </w:r>
    </w:p>
    <w:p w14:paraId="73777D44" w14:textId="77777777" w:rsidR="00992961" w:rsidRPr="00992961" w:rsidRDefault="00992961" w:rsidP="00992961">
      <w:pPr>
        <w:rPr>
          <w:rFonts w:eastAsia="Calibri"/>
          <w:sz w:val="16"/>
        </w:rPr>
      </w:pPr>
      <w:r w:rsidRPr="00992961">
        <w:rPr>
          <w:rFonts w:eastAsia="Calibri"/>
          <w:sz w:val="16"/>
        </w:rPr>
        <w:t xml:space="preserve">A different worry is that </w:t>
      </w:r>
      <w:r w:rsidRPr="00992961">
        <w:rPr>
          <w:rFonts w:eastAsia="Calibri"/>
          <w:u w:val="single"/>
        </w:rPr>
        <w:t>the Aschenbrenner result holds when resources are allocated optimally</w:t>
      </w:r>
      <w:r w:rsidRPr="00992961">
        <w:rPr>
          <w:rFonts w:eastAsia="Calibri"/>
          <w:sz w:val="16"/>
        </w:rPr>
        <w:t xml:space="preserve">. As Aschenbrenner notes, </w:t>
      </w:r>
      <w:r w:rsidRPr="00992961">
        <w:rPr>
          <w:rFonts w:eastAsia="Calibri"/>
          <w:u w:val="single"/>
        </w:rPr>
        <w:t>this may not be the case</w:t>
      </w:r>
      <w:r w:rsidRPr="00992961">
        <w:rPr>
          <w:rFonts w:eastAsia="Calibri"/>
          <w:sz w:val="16"/>
        </w:rPr>
        <w:t xml:space="preserve">. For one thing, </w:t>
      </w:r>
      <w:r w:rsidRPr="00992961">
        <w:rPr>
          <w:rFonts w:eastAsia="Calibri"/>
          <w:u w:val="single"/>
        </w:rPr>
        <w:t xml:space="preserve">safety is a global public </w:t>
      </w:r>
      <w:proofErr w:type="gramStart"/>
      <w:r w:rsidRPr="00992961">
        <w:rPr>
          <w:rFonts w:eastAsia="Calibri"/>
          <w:u w:val="single"/>
        </w:rPr>
        <w:t>good</w:t>
      </w:r>
      <w:proofErr w:type="gramEnd"/>
      <w:r w:rsidRPr="00992961">
        <w:rPr>
          <w:rFonts w:eastAsia="Calibri"/>
          <w:u w:val="single"/>
        </w:rPr>
        <w:t xml:space="preserve"> and theory predicts</w:t>
      </w:r>
      <w:r w:rsidRPr="00992961">
        <w:rPr>
          <w:rFonts w:eastAsia="Calibri"/>
          <w:sz w:val="16"/>
        </w:rPr>
        <w:t xml:space="preserve"> that </w:t>
      </w:r>
      <w:r w:rsidRPr="00992961">
        <w:rPr>
          <w:rFonts w:eastAsia="Calibri"/>
          <w:u w:val="single"/>
        </w:rPr>
        <w:t xml:space="preserve">global </w:t>
      </w:r>
      <w:r w:rsidRPr="00992961">
        <w:rPr>
          <w:rFonts w:eastAsia="Calibri"/>
          <w:highlight w:val="cyan"/>
          <w:u w:val="single"/>
        </w:rPr>
        <w:t>public goods will be</w:t>
      </w:r>
      <w:r w:rsidRPr="00992961">
        <w:rPr>
          <w:rFonts w:eastAsia="Calibri"/>
          <w:u w:val="single"/>
        </w:rPr>
        <w:t xml:space="preserve"> </w:t>
      </w:r>
      <w:r w:rsidRPr="00992961">
        <w:rPr>
          <w:rFonts w:eastAsia="Calibri"/>
          <w:b/>
          <w:iCs/>
          <w:u w:val="single"/>
          <w:bdr w:val="single" w:sz="8" w:space="0" w:color="auto"/>
        </w:rPr>
        <w:t xml:space="preserve">sharply </w:t>
      </w:r>
      <w:r w:rsidRPr="00992961">
        <w:rPr>
          <w:rFonts w:eastAsia="Calibri"/>
          <w:b/>
          <w:iCs/>
          <w:highlight w:val="cyan"/>
          <w:u w:val="single"/>
          <w:bdr w:val="single" w:sz="8" w:space="0" w:color="auto"/>
        </w:rPr>
        <w:t>undersupplied</w:t>
      </w:r>
      <w:proofErr w:type="gramStart"/>
      <w:r w:rsidRPr="00992961">
        <w:rPr>
          <w:rFonts w:eastAsia="Calibri"/>
          <w:sz w:val="16"/>
        </w:rPr>
        <w:t>.37</w:t>
      </w:r>
      <w:proofErr w:type="gramEnd"/>
      <w:r w:rsidRPr="00992961">
        <w:rPr>
          <w:rFonts w:eastAsia="Calibri"/>
          <w:sz w:val="16"/>
        </w:rPr>
        <w:t xml:space="preserve"> </w:t>
      </w:r>
      <w:r w:rsidRPr="00992961">
        <w:rPr>
          <w:rFonts w:eastAsia="Calibri"/>
          <w:u w:val="single"/>
        </w:rPr>
        <w:t xml:space="preserve">Even the largest countries bear only a fraction of global risk burdens, and </w:t>
      </w:r>
      <w:r w:rsidRPr="00992961">
        <w:rPr>
          <w:rFonts w:eastAsia="Calibri"/>
          <w:highlight w:val="cyan"/>
          <w:u w:val="single"/>
        </w:rPr>
        <w:t>each nation would prefer to leave</w:t>
      </w:r>
      <w:r w:rsidRPr="00992961">
        <w:rPr>
          <w:rFonts w:eastAsia="Calibri"/>
          <w:sz w:val="16"/>
        </w:rPr>
        <w:t xml:space="preserve"> existential </w:t>
      </w:r>
      <w:r w:rsidRPr="00992961">
        <w:rPr>
          <w:rFonts w:eastAsia="Calibri"/>
          <w:highlight w:val="cyan"/>
          <w:u w:val="single"/>
        </w:rPr>
        <w:t xml:space="preserve">risk reduction to </w:t>
      </w:r>
      <w:r w:rsidRPr="00992961">
        <w:rPr>
          <w:rFonts w:eastAsia="Calibri"/>
          <w:b/>
          <w:iCs/>
          <w:highlight w:val="cyan"/>
          <w:u w:val="single"/>
          <w:bdr w:val="single" w:sz="8" w:space="0" w:color="auto"/>
        </w:rPr>
        <w:t>others</w:t>
      </w:r>
      <w:r w:rsidRPr="00992961">
        <w:rPr>
          <w:rFonts w:eastAsia="Calibri"/>
          <w:sz w:val="16"/>
        </w:rPr>
        <w:t xml:space="preserve">. Moreover, </w:t>
      </w:r>
      <w:r w:rsidRPr="00992961">
        <w:rPr>
          <w:rFonts w:eastAsia="Calibri"/>
          <w:u w:val="single"/>
        </w:rPr>
        <w:t>much of the disvalue of existential risks comes in their impact on the distant future</w:t>
      </w:r>
      <w:r w:rsidRPr="00992961">
        <w:rPr>
          <w:rFonts w:eastAsia="Calibri"/>
          <w:sz w:val="16"/>
        </w:rPr>
        <w:t xml:space="preserve">, and </w:t>
      </w:r>
      <w:r w:rsidRPr="00992961">
        <w:rPr>
          <w:rFonts w:eastAsia="Calibri"/>
          <w:u w:val="single"/>
        </w:rPr>
        <w:t xml:space="preserve">there are good reasons to expect that </w:t>
      </w:r>
      <w:r w:rsidRPr="00992961">
        <w:rPr>
          <w:rFonts w:eastAsia="Calibri"/>
          <w:b/>
          <w:iCs/>
          <w:highlight w:val="cyan"/>
          <w:u w:val="single"/>
          <w:bdr w:val="single" w:sz="8" w:space="0" w:color="auto"/>
        </w:rPr>
        <w:t>far-future value</w:t>
      </w:r>
      <w:r w:rsidRPr="00992961">
        <w:rPr>
          <w:rFonts w:eastAsia="Calibri"/>
          <w:highlight w:val="cyan"/>
          <w:u w:val="single"/>
        </w:rPr>
        <w:t xml:space="preserve"> will be </w:t>
      </w:r>
      <w:r w:rsidRPr="00992961">
        <w:rPr>
          <w:rFonts w:eastAsia="Calibri"/>
          <w:b/>
          <w:iCs/>
          <w:highlight w:val="cyan"/>
          <w:u w:val="single"/>
          <w:bdr w:val="single" w:sz="8" w:space="0" w:color="auto"/>
        </w:rPr>
        <w:t>underpromoted</w:t>
      </w:r>
      <w:r w:rsidRPr="00992961">
        <w:rPr>
          <w:rFonts w:eastAsia="Calibri"/>
          <w:sz w:val="16"/>
          <w:highlight w:val="cyan"/>
        </w:rPr>
        <w:t>.</w:t>
      </w:r>
      <w:r w:rsidRPr="00992961">
        <w:rPr>
          <w:rFonts w:eastAsia="Calibri"/>
          <w:sz w:val="16"/>
        </w:rPr>
        <w:t xml:space="preserve"> Indeed, pessimists think that existential </w:t>
      </w:r>
      <w:r w:rsidRPr="00992961">
        <w:rPr>
          <w:rFonts w:eastAsia="Calibri"/>
          <w:highlight w:val="cyan"/>
          <w:u w:val="single"/>
        </w:rPr>
        <w:t>risk mitigation has been</w:t>
      </w:r>
      <w:r w:rsidRPr="00992961">
        <w:rPr>
          <w:rFonts w:eastAsia="Calibri"/>
          <w:u w:val="single"/>
        </w:rPr>
        <w:t xml:space="preserve"> radically underfunded</w:t>
      </w:r>
      <w:r w:rsidRPr="00992961">
        <w:rPr>
          <w:rFonts w:eastAsia="Calibri"/>
          <w:sz w:val="16"/>
        </w:rPr>
        <w:t xml:space="preserve"> to date. </w:t>
      </w:r>
      <w:r w:rsidRPr="00992961">
        <w:rPr>
          <w:rFonts w:eastAsia="Calibri"/>
          <w:b/>
          <w:iCs/>
          <w:highlight w:val="cyan"/>
          <w:u w:val="single"/>
          <w:bdr w:val="single" w:sz="8" w:space="0" w:color="auto"/>
        </w:rPr>
        <w:t>Aschenbrenner</w:t>
      </w:r>
      <w:r w:rsidRPr="00992961">
        <w:rPr>
          <w:rFonts w:eastAsia="Calibri"/>
          <w:u w:val="single"/>
        </w:rPr>
        <w:t xml:space="preserve">’s model does address one reason why future value may be neglected, namely a positive rate of pure time preference. But it </w:t>
      </w:r>
      <w:r w:rsidRPr="00992961">
        <w:rPr>
          <w:rFonts w:eastAsia="Calibri"/>
          <w:highlight w:val="cyan"/>
          <w:u w:val="single"/>
        </w:rPr>
        <w:t>does not address the</w:t>
      </w:r>
      <w:r w:rsidRPr="00992961">
        <w:rPr>
          <w:rFonts w:eastAsia="Calibri"/>
          <w:u w:val="single"/>
        </w:rPr>
        <w:t xml:space="preserve"> many other </w:t>
      </w:r>
      <w:r w:rsidRPr="00992961">
        <w:rPr>
          <w:rFonts w:eastAsia="Calibri"/>
          <w:b/>
          <w:iCs/>
          <w:u w:val="single"/>
          <w:bdr w:val="single" w:sz="8" w:space="0" w:color="auto"/>
        </w:rPr>
        <w:t>motivational</w:t>
      </w:r>
      <w:r w:rsidRPr="00992961">
        <w:rPr>
          <w:rFonts w:eastAsia="Calibri"/>
          <w:sz w:val="16"/>
        </w:rPr>
        <w:t xml:space="preserve"> </w:t>
      </w:r>
      <w:r w:rsidRPr="00992961">
        <w:rPr>
          <w:rFonts w:eastAsia="Calibri"/>
          <w:b/>
          <w:iCs/>
          <w:u w:val="single"/>
          <w:bdr w:val="single" w:sz="8" w:space="0" w:color="auto"/>
        </w:rPr>
        <w:t xml:space="preserve">and </w:t>
      </w:r>
      <w:r w:rsidRPr="00992961">
        <w:rPr>
          <w:rFonts w:eastAsia="Calibri"/>
          <w:b/>
          <w:iCs/>
          <w:highlight w:val="cyan"/>
          <w:u w:val="single"/>
          <w:bdr w:val="single" w:sz="8" w:space="0" w:color="auto"/>
        </w:rPr>
        <w:t>institutional obstacles</w:t>
      </w:r>
      <w:r w:rsidRPr="00992961">
        <w:rPr>
          <w:rFonts w:eastAsia="Calibri"/>
          <w:sz w:val="16"/>
        </w:rPr>
        <w:t xml:space="preserve">, </w:t>
      </w:r>
      <w:r w:rsidRPr="00992961">
        <w:rPr>
          <w:rFonts w:eastAsia="Calibri"/>
          <w:highlight w:val="cyan"/>
          <w:u w:val="single"/>
        </w:rPr>
        <w:t>such as</w:t>
      </w:r>
      <w:r w:rsidRPr="00992961">
        <w:rPr>
          <w:rFonts w:eastAsia="Calibri"/>
          <w:u w:val="single"/>
        </w:rPr>
        <w:t xml:space="preserve"> </w:t>
      </w:r>
      <w:r w:rsidRPr="00992961">
        <w:rPr>
          <w:rFonts w:eastAsia="Calibri"/>
          <w:b/>
          <w:iCs/>
          <w:u w:val="single"/>
          <w:bdr w:val="single" w:sz="8" w:space="0" w:color="auto"/>
        </w:rPr>
        <w:t xml:space="preserve">cognitive </w:t>
      </w:r>
      <w:r w:rsidRPr="00992961">
        <w:rPr>
          <w:rFonts w:eastAsia="Calibri"/>
          <w:b/>
          <w:iCs/>
          <w:highlight w:val="cyan"/>
          <w:u w:val="single"/>
          <w:bdr w:val="single" w:sz="8" w:space="0" w:color="auto"/>
        </w:rPr>
        <w:t>bias</w:t>
      </w:r>
      <w:r w:rsidRPr="00992961">
        <w:rPr>
          <w:rFonts w:eastAsia="Calibri"/>
          <w:sz w:val="16"/>
          <w:szCs w:val="16"/>
        </w:rPr>
        <w:t xml:space="preserve">es </w:t>
      </w:r>
      <w:r w:rsidRPr="00992961">
        <w:rPr>
          <w:rFonts w:eastAsia="Calibri"/>
          <w:highlight w:val="cyan"/>
          <w:u w:val="single"/>
        </w:rPr>
        <w:t xml:space="preserve">and </w:t>
      </w:r>
      <w:r w:rsidRPr="00992961">
        <w:rPr>
          <w:rFonts w:eastAsia="Calibri"/>
          <w:b/>
          <w:iCs/>
          <w:highlight w:val="cyan"/>
          <w:u w:val="single"/>
          <w:bdr w:val="single" w:sz="8" w:space="0" w:color="auto"/>
        </w:rPr>
        <w:t>short-term election</w:t>
      </w:r>
      <w:r w:rsidRPr="00992961">
        <w:rPr>
          <w:rFonts w:eastAsia="Calibri"/>
          <w:sz w:val="16"/>
          <w:szCs w:val="16"/>
        </w:rPr>
        <w:t xml:space="preserve"> cycle</w:t>
      </w:r>
      <w:r w:rsidRPr="00992961">
        <w:rPr>
          <w:rFonts w:eastAsia="Calibri"/>
          <w:b/>
          <w:iCs/>
          <w:highlight w:val="cyan"/>
          <w:u w:val="single"/>
          <w:bdr w:val="single" w:sz="8" w:space="0" w:color="auto"/>
        </w:rPr>
        <w:t>s</w:t>
      </w:r>
      <w:r w:rsidRPr="00992961">
        <w:rPr>
          <w:rFonts w:eastAsia="Calibri"/>
          <w:sz w:val="16"/>
        </w:rPr>
        <w:t xml:space="preserve">, </w:t>
      </w:r>
      <w:r w:rsidRPr="00992961">
        <w:rPr>
          <w:rFonts w:eastAsia="Calibri"/>
          <w:highlight w:val="cyan"/>
          <w:u w:val="single"/>
        </w:rPr>
        <w:t>which</w:t>
      </w:r>
      <w:r w:rsidRPr="00992961">
        <w:rPr>
          <w:rFonts w:eastAsia="Calibri"/>
          <w:u w:val="single"/>
        </w:rPr>
        <w:t xml:space="preserve"> are</w:t>
      </w:r>
      <w:r w:rsidRPr="00992961">
        <w:rPr>
          <w:rFonts w:eastAsia="Calibri"/>
          <w:sz w:val="16"/>
        </w:rPr>
        <w:t xml:space="preserve"> often held up as </w:t>
      </w:r>
      <w:r w:rsidRPr="00992961">
        <w:rPr>
          <w:rFonts w:eastAsia="Calibri"/>
          <w:u w:val="single"/>
        </w:rPr>
        <w:t xml:space="preserve">obstacles to </w:t>
      </w:r>
      <w:proofErr w:type="spellStart"/>
      <w:r w:rsidRPr="00992961">
        <w:rPr>
          <w:rFonts w:eastAsia="Calibri"/>
          <w:u w:val="single"/>
        </w:rPr>
        <w:t>longtermist</w:t>
      </w:r>
      <w:proofErr w:type="spellEnd"/>
      <w:r w:rsidRPr="00992961">
        <w:rPr>
          <w:rFonts w:eastAsia="Calibri"/>
          <w:u w:val="single"/>
        </w:rPr>
        <w:t xml:space="preserve"> political decision-making</w:t>
      </w:r>
      <w:r w:rsidRPr="00992961">
        <w:rPr>
          <w:rFonts w:eastAsia="Calibri"/>
          <w:sz w:val="16"/>
        </w:rPr>
        <w:t xml:space="preserve">.38 For these reasons, we might worry that even if an optimal resource allocation would bring an end to the time of perils, </w:t>
      </w:r>
      <w:r w:rsidRPr="00992961">
        <w:rPr>
          <w:rFonts w:eastAsia="Calibri"/>
          <w:u w:val="single"/>
        </w:rPr>
        <w:t xml:space="preserve">human societies may </w:t>
      </w:r>
      <w:proofErr w:type="spellStart"/>
      <w:r w:rsidRPr="00992961">
        <w:rPr>
          <w:rFonts w:eastAsia="Calibri"/>
          <w:highlight w:val="cyan"/>
          <w:u w:val="single"/>
        </w:rPr>
        <w:t>suboptimally</w:t>
      </w:r>
      <w:proofErr w:type="spellEnd"/>
      <w:r w:rsidRPr="00992961">
        <w:rPr>
          <w:rFonts w:eastAsia="Calibri"/>
          <w:highlight w:val="cyan"/>
          <w:u w:val="single"/>
        </w:rPr>
        <w:t xml:space="preserve"> allocate resources</w:t>
      </w:r>
      <w:r w:rsidRPr="00992961">
        <w:rPr>
          <w:rFonts w:eastAsia="Calibri"/>
          <w:u w:val="single"/>
        </w:rPr>
        <w:t xml:space="preserve"> away from</w:t>
      </w:r>
      <w:r w:rsidRPr="00992961">
        <w:rPr>
          <w:rFonts w:eastAsia="Calibri"/>
          <w:sz w:val="16"/>
        </w:rPr>
        <w:t xml:space="preserve"> existential risk </w:t>
      </w:r>
      <w:r w:rsidRPr="00992961">
        <w:rPr>
          <w:rFonts w:eastAsia="Calibri"/>
          <w:u w:val="single"/>
        </w:rPr>
        <w:t>mitigation at the expense of continued peril</w:t>
      </w:r>
      <w:r w:rsidRPr="00992961">
        <w:rPr>
          <w:rFonts w:eastAsia="Calibri"/>
          <w:sz w:val="16"/>
        </w:rPr>
        <w:t>.</w:t>
      </w:r>
    </w:p>
    <w:p w14:paraId="4A0D9363" w14:textId="77777777" w:rsidR="00992961" w:rsidRPr="00992961" w:rsidRDefault="00992961" w:rsidP="00992961">
      <w:pPr>
        <w:rPr>
          <w:rFonts w:eastAsia="Calibri"/>
          <w:sz w:val="16"/>
        </w:rPr>
      </w:pPr>
    </w:p>
    <w:p w14:paraId="53F04BC0"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r w:rsidRPr="00992961">
        <w:rPr>
          <w:rFonts w:eastAsia="Times New Roman"/>
          <w:b/>
          <w:sz w:val="32"/>
          <w:szCs w:val="24"/>
          <w:u w:val="single"/>
        </w:rPr>
        <w:t>AT: War---2NC</w:t>
      </w:r>
    </w:p>
    <w:p w14:paraId="4496DD04"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Inequality doesn’t cause war.  </w:t>
      </w:r>
    </w:p>
    <w:p w14:paraId="6AA9BB3E" w14:textId="77777777" w:rsidR="00992961" w:rsidRPr="00992961" w:rsidRDefault="00992961" w:rsidP="00992961">
      <w:pPr>
        <w:rPr>
          <w:rFonts w:eastAsia="Calibri"/>
        </w:rPr>
      </w:pPr>
      <w:r w:rsidRPr="00992961">
        <w:rPr>
          <w:rFonts w:eastAsia="Calibri"/>
          <w:b/>
          <w:bCs/>
          <w:sz w:val="26"/>
        </w:rPr>
        <w:t>Ariely 15</w:t>
      </w:r>
      <w:r w:rsidRPr="00992961">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992961">
        <w:rPr>
          <w:rFonts w:eastAsia="Calibri"/>
          <w:i/>
          <w:iCs/>
        </w:rPr>
        <w:t>Globalizations</w:t>
      </w:r>
      <w:r w:rsidRPr="00992961">
        <w:rPr>
          <w:rFonts w:eastAsia="Calibri"/>
        </w:rPr>
        <w:t>, Volume 13, Issue 4, Pages 377-395, https://doi.org/10.1080/14747731.2015.1111654)</w:t>
      </w:r>
    </w:p>
    <w:p w14:paraId="0C811CBB" w14:textId="77777777" w:rsidR="00992961" w:rsidRPr="00992961" w:rsidRDefault="00992961" w:rsidP="00992961">
      <w:pPr>
        <w:rPr>
          <w:rFonts w:eastAsia="Calibri"/>
          <w:sz w:val="16"/>
        </w:rPr>
      </w:pPr>
      <w:r w:rsidRPr="00992961">
        <w:rPr>
          <w:rFonts w:eastAsia="Calibri"/>
          <w:sz w:val="16"/>
        </w:rPr>
        <w:t xml:space="preserve">With respect to internal explanations, </w:t>
      </w:r>
      <w:r w:rsidRPr="00992961">
        <w:rPr>
          <w:rFonts w:eastAsia="Calibri"/>
          <w:u w:val="single"/>
        </w:rPr>
        <w:t xml:space="preserve">the </w:t>
      </w:r>
      <w:r w:rsidRPr="00992961">
        <w:rPr>
          <w:rFonts w:eastAsia="Calibri"/>
          <w:highlight w:val="cyan"/>
          <w:u w:val="single"/>
        </w:rPr>
        <w:t>effects of income inequality</w:t>
      </w:r>
      <w:r w:rsidRPr="00992961">
        <w:rPr>
          <w:rFonts w:eastAsia="Calibri"/>
          <w:sz w:val="16"/>
        </w:rPr>
        <w:t xml:space="preserve"> and ethnic diversity </w:t>
      </w:r>
      <w:r w:rsidRPr="00992961">
        <w:rPr>
          <w:rFonts w:eastAsia="Calibri"/>
          <w:u w:val="single"/>
        </w:rPr>
        <w:t xml:space="preserve">are </w:t>
      </w:r>
      <w:r w:rsidRPr="00992961">
        <w:rPr>
          <w:rFonts w:eastAsia="Calibri"/>
          <w:highlight w:val="cyan"/>
          <w:u w:val="single"/>
        </w:rPr>
        <w:t>presented</w:t>
      </w:r>
      <w:r w:rsidRPr="00992961">
        <w:rPr>
          <w:rFonts w:eastAsia="Calibri"/>
          <w:sz w:val="16"/>
        </w:rPr>
        <w:t xml:space="preserve"> in Table 3. </w:t>
      </w:r>
      <w:r w:rsidRPr="00992961">
        <w:rPr>
          <w:rFonts w:eastAsia="Calibri"/>
          <w:u w:val="single"/>
        </w:rPr>
        <w:t>Models</w:t>
      </w:r>
      <w:r w:rsidRPr="00992961">
        <w:rPr>
          <w:rFonts w:eastAsia="Calibri"/>
          <w:sz w:val="16"/>
        </w:rPr>
        <w:t xml:space="preserve"> 3.1 and 3.2 </w:t>
      </w:r>
      <w:r w:rsidRPr="00992961">
        <w:rPr>
          <w:rFonts w:eastAsia="Calibri"/>
          <w:highlight w:val="cyan"/>
          <w:u w:val="single"/>
        </w:rPr>
        <w:t>indicate</w:t>
      </w:r>
      <w:r w:rsidRPr="00992961">
        <w:rPr>
          <w:rFonts w:eastAsia="Calibri"/>
          <w:sz w:val="16"/>
        </w:rPr>
        <w:t xml:space="preserve"> that </w:t>
      </w:r>
      <w:r w:rsidRPr="00992961">
        <w:rPr>
          <w:rFonts w:eastAsia="Calibri"/>
          <w:b/>
          <w:iCs/>
          <w:highlight w:val="cyan"/>
          <w:u w:val="single"/>
          <w:bdr w:val="single" w:sz="8" w:space="0" w:color="auto"/>
        </w:rPr>
        <w:t>neither directly affects chauvinism</w:t>
      </w:r>
      <w:r w:rsidRPr="00992961">
        <w:rPr>
          <w:rFonts w:eastAsia="Calibri"/>
          <w:sz w:val="16"/>
        </w:rPr>
        <w:t xml:space="preserve">. H4 is therefore not supported. The </w:t>
      </w:r>
      <w:r w:rsidRPr="00992961">
        <w:rPr>
          <w:rFonts w:eastAsia="Calibri"/>
          <w:u w:val="single"/>
        </w:rPr>
        <w:t>results suggest</w:t>
      </w:r>
      <w:r w:rsidRPr="00992961">
        <w:rPr>
          <w:rFonts w:eastAsia="Calibri"/>
          <w:sz w:val="16"/>
        </w:rPr>
        <w:t xml:space="preserve">, however, that </w:t>
      </w:r>
      <w:r w:rsidRPr="00992961">
        <w:rPr>
          <w:rFonts w:eastAsia="Calibri"/>
          <w:b/>
          <w:iCs/>
          <w:u w:val="single"/>
          <w:bdr w:val="single" w:sz="8" w:space="0" w:color="auto"/>
        </w:rPr>
        <w:t>both have a negative effect on</w:t>
      </w:r>
      <w:r w:rsidRPr="00992961">
        <w:rPr>
          <w:rFonts w:eastAsia="Calibri"/>
          <w:sz w:val="16"/>
        </w:rPr>
        <w:t xml:space="preserve"> </w:t>
      </w:r>
      <w:proofErr w:type="gramStart"/>
      <w:r w:rsidRPr="00992961">
        <w:rPr>
          <w:rFonts w:eastAsia="Calibri"/>
          <w:sz w:val="16"/>
        </w:rPr>
        <w:t xml:space="preserve">the </w:t>
      </w:r>
      <w:r w:rsidRPr="00992961">
        <w:rPr>
          <w:rFonts w:eastAsia="Calibri"/>
          <w:b/>
          <w:iCs/>
          <w:u w:val="single"/>
          <w:bdr w:val="single" w:sz="8" w:space="0" w:color="auto"/>
        </w:rPr>
        <w:t>national</w:t>
      </w:r>
      <w:proofErr w:type="gramEnd"/>
      <w:r w:rsidRPr="00992961">
        <w:rPr>
          <w:rFonts w:eastAsia="Calibri"/>
          <w:b/>
          <w:iCs/>
          <w:u w:val="single"/>
          <w:bdr w:val="single" w:sz="8" w:space="0" w:color="auto"/>
        </w:rPr>
        <w:t xml:space="preserve">-identification slopes. </w:t>
      </w:r>
      <w:r w:rsidRPr="00992961">
        <w:rPr>
          <w:rFonts w:eastAsia="Calibri"/>
          <w:b/>
          <w:iCs/>
          <w:highlight w:val="cyan"/>
          <w:u w:val="single"/>
          <w:bdr w:val="single" w:sz="8" w:space="0" w:color="auto"/>
        </w:rPr>
        <w:t>Contrary to</w:t>
      </w:r>
      <w:r w:rsidRPr="00992961">
        <w:rPr>
          <w:rFonts w:eastAsia="Calibri"/>
          <w:b/>
          <w:iCs/>
          <w:u w:val="single"/>
          <w:bdr w:val="single" w:sz="8" w:space="0" w:color="auto"/>
        </w:rPr>
        <w:t xml:space="preserve"> our </w:t>
      </w:r>
      <w:r w:rsidRPr="00992961">
        <w:rPr>
          <w:rFonts w:eastAsia="Calibri"/>
          <w:b/>
          <w:iCs/>
          <w:highlight w:val="cyan"/>
          <w:u w:val="single"/>
          <w:bdr w:val="single" w:sz="8" w:space="0" w:color="auto"/>
        </w:rPr>
        <w:t>expectations,</w:t>
      </w:r>
      <w:r w:rsidRPr="00992961">
        <w:rPr>
          <w:rFonts w:eastAsia="Calibri"/>
          <w:sz w:val="16"/>
          <w:highlight w:val="cyan"/>
        </w:rPr>
        <w:t xml:space="preserve"> </w:t>
      </w:r>
      <w:r w:rsidRPr="00992961">
        <w:rPr>
          <w:rFonts w:eastAsia="Calibri"/>
          <w:highlight w:val="cyan"/>
          <w:u w:val="single"/>
        </w:rPr>
        <w:t>countries with higher</w:t>
      </w:r>
      <w:r w:rsidRPr="00992961">
        <w:rPr>
          <w:rFonts w:eastAsia="Calibri"/>
          <w:u w:val="single"/>
        </w:rPr>
        <w:t xml:space="preserve"> levels of </w:t>
      </w:r>
      <w:r w:rsidRPr="00992961">
        <w:rPr>
          <w:rFonts w:eastAsia="Calibri"/>
          <w:highlight w:val="cyan"/>
          <w:u w:val="single"/>
        </w:rPr>
        <w:t>economic</w:t>
      </w:r>
      <w:r w:rsidRPr="00992961">
        <w:rPr>
          <w:rFonts w:eastAsia="Calibri"/>
          <w:u w:val="single"/>
        </w:rPr>
        <w:t xml:space="preserve"> </w:t>
      </w:r>
      <w:r w:rsidRPr="00992961">
        <w:rPr>
          <w:rFonts w:eastAsia="Calibri"/>
          <w:sz w:val="16"/>
        </w:rPr>
        <w:t xml:space="preserve">and ethnic </w:t>
      </w:r>
      <w:r w:rsidRPr="00992961">
        <w:rPr>
          <w:rFonts w:eastAsia="Calibri"/>
          <w:highlight w:val="cyan"/>
          <w:u w:val="single"/>
        </w:rPr>
        <w:t xml:space="preserve">division </w:t>
      </w:r>
      <w:r w:rsidRPr="00992961">
        <w:rPr>
          <w:rFonts w:eastAsia="Calibri"/>
          <w:u w:val="single"/>
        </w:rPr>
        <w:t xml:space="preserve">appear to </w:t>
      </w:r>
      <w:r w:rsidRPr="00992961">
        <w:rPr>
          <w:rFonts w:eastAsia="Calibri"/>
          <w:highlight w:val="cyan"/>
          <w:u w:val="single"/>
        </w:rPr>
        <w:t xml:space="preserve">exhibit a </w:t>
      </w:r>
      <w:r w:rsidRPr="00992961">
        <w:rPr>
          <w:rFonts w:eastAsia="Calibri"/>
          <w:b/>
          <w:iCs/>
          <w:highlight w:val="cyan"/>
          <w:u w:val="single"/>
          <w:bdr w:val="single" w:sz="8" w:space="0" w:color="auto"/>
        </w:rPr>
        <w:t>weaker relation between national identification and chauvinism</w:t>
      </w:r>
      <w:r w:rsidRPr="00992961">
        <w:rPr>
          <w:rFonts w:eastAsia="Calibri"/>
          <w:sz w:val="16"/>
        </w:rPr>
        <w:t xml:space="preserve">. While these findings might seem to contradict H5, </w:t>
      </w:r>
      <w:r w:rsidRPr="00992961">
        <w:rPr>
          <w:rFonts w:eastAsia="Calibri"/>
          <w:u w:val="single"/>
        </w:rPr>
        <w:t>the pattern was caused by outliers</w:t>
      </w:r>
      <w:r w:rsidRPr="00992961">
        <w:rPr>
          <w:rFonts w:eastAsia="Calibri"/>
          <w:sz w:val="16"/>
        </w:rPr>
        <w:t xml:space="preserve">. After excluding South Africa—the most unequal and ethnic diverse country in our sample—the effect of ethnic diversity is not even of borderline significance. </w:t>
      </w:r>
      <w:r w:rsidRPr="00992961">
        <w:rPr>
          <w:rFonts w:eastAsia="Calibri"/>
          <w:u w:val="single"/>
        </w:rPr>
        <w:t>After excluding Chile—the most unequal country</w:t>
      </w:r>
      <w:r w:rsidRPr="00992961">
        <w:rPr>
          <w:rFonts w:eastAsia="Calibri"/>
          <w:sz w:val="16"/>
        </w:rPr>
        <w:t xml:space="preserve"> in our sample—</w:t>
      </w:r>
      <w:r w:rsidRPr="00992961">
        <w:rPr>
          <w:rFonts w:eastAsia="Calibri"/>
          <w:b/>
          <w:iCs/>
          <w:u w:val="single"/>
          <w:bdr w:val="single" w:sz="8" w:space="0" w:color="auto"/>
        </w:rPr>
        <w:t xml:space="preserve">the </w:t>
      </w:r>
      <w:r w:rsidRPr="00992961">
        <w:rPr>
          <w:rFonts w:eastAsia="Calibri"/>
          <w:b/>
          <w:iCs/>
          <w:highlight w:val="cyan"/>
          <w:u w:val="single"/>
          <w:bdr w:val="single" w:sz="8" w:space="0" w:color="auto"/>
        </w:rPr>
        <w:t xml:space="preserve">interaction effects for economic inequality were </w:t>
      </w:r>
      <w:r w:rsidRPr="00992961">
        <w:rPr>
          <w:rFonts w:eastAsia="Calibri"/>
          <w:b/>
          <w:iCs/>
          <w:u w:val="single"/>
          <w:bdr w:val="single" w:sz="8" w:space="0" w:color="auto"/>
        </w:rPr>
        <w:t xml:space="preserve">also </w:t>
      </w:r>
      <w:r w:rsidRPr="00992961">
        <w:rPr>
          <w:rFonts w:eastAsia="Calibri"/>
          <w:b/>
          <w:iCs/>
          <w:highlight w:val="cyan"/>
          <w:u w:val="single"/>
          <w:bdr w:val="single" w:sz="8" w:space="0" w:color="auto"/>
        </w:rPr>
        <w:t>far from significant</w:t>
      </w:r>
      <w:r w:rsidRPr="00992961">
        <w:rPr>
          <w:rFonts w:eastAsia="Calibri"/>
          <w:sz w:val="16"/>
        </w:rPr>
        <w:t>. The results, therefore, do not support H5.21</w:t>
      </w:r>
    </w:p>
    <w:p w14:paraId="5037F84A" w14:textId="77777777" w:rsidR="00992961" w:rsidRPr="00992961" w:rsidRDefault="00992961" w:rsidP="00992961">
      <w:pPr>
        <w:rPr>
          <w:rFonts w:eastAsia="Calibri"/>
          <w:sz w:val="16"/>
        </w:rPr>
      </w:pPr>
      <w:r w:rsidRPr="00992961">
        <w:rPr>
          <w:rFonts w:eastAsia="Calibri"/>
          <w:sz w:val="16"/>
        </w:rPr>
        <w:t>Conclusions</w:t>
      </w:r>
    </w:p>
    <w:p w14:paraId="0E3D1E3B" w14:textId="77777777" w:rsidR="00992961" w:rsidRPr="00992961" w:rsidRDefault="00992961" w:rsidP="00992961">
      <w:pPr>
        <w:rPr>
          <w:rFonts w:eastAsia="Calibri"/>
          <w:sz w:val="16"/>
        </w:rPr>
      </w:pPr>
      <w:r w:rsidRPr="00992961">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92961">
        <w:rPr>
          <w:rFonts w:eastAsia="Calibri"/>
          <w:sz w:val="16"/>
        </w:rPr>
        <w:t>Moshirzadeh</w:t>
      </w:r>
      <w:proofErr w:type="spellEnd"/>
      <w:r w:rsidRPr="00992961">
        <w:rPr>
          <w:rFonts w:eastAsia="Calibri"/>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992961">
        <w:rPr>
          <w:rFonts w:eastAsia="Calibri"/>
          <w:sz w:val="16"/>
        </w:rPr>
        <w:t>manifest</w:t>
      </w:r>
      <w:proofErr w:type="gramEnd"/>
      <w:r w:rsidRPr="00992961">
        <w:rPr>
          <w:rFonts w:eastAsia="Calibri"/>
          <w:sz w:val="16"/>
        </w:rPr>
        <w:t xml:space="preserve"> in the West (Billig, 1995; Kinder &amp; Kam, 2010).</w:t>
      </w:r>
    </w:p>
    <w:p w14:paraId="59BD6DC3" w14:textId="77777777" w:rsidR="00992961" w:rsidRPr="00992961" w:rsidRDefault="00992961" w:rsidP="00992961">
      <w:pPr>
        <w:rPr>
          <w:rFonts w:eastAsia="Calibri"/>
          <w:sz w:val="16"/>
        </w:rPr>
      </w:pPr>
      <w:r w:rsidRPr="00992961">
        <w:rPr>
          <w:rFonts w:eastAsia="Calibri"/>
          <w:sz w:val="16"/>
        </w:rPr>
        <w:t xml:space="preserve">It is thus hardly surprising that </w:t>
      </w:r>
      <w:r w:rsidRPr="00992961">
        <w:rPr>
          <w:rFonts w:eastAsia="Calibri"/>
          <w:highlight w:val="cyan"/>
          <w:u w:val="single"/>
        </w:rPr>
        <w:t>scholars seeking to</w:t>
      </w:r>
      <w:r w:rsidRPr="00992961">
        <w:rPr>
          <w:rFonts w:eastAsia="Calibri"/>
          <w:u w:val="single"/>
        </w:rPr>
        <w:t xml:space="preserve"> develop a better </w:t>
      </w:r>
      <w:r w:rsidRPr="00992961">
        <w:rPr>
          <w:rFonts w:eastAsia="Calibri"/>
          <w:highlight w:val="cyan"/>
          <w:u w:val="single"/>
        </w:rPr>
        <w:t>understand</w:t>
      </w:r>
      <w:r w:rsidRPr="00992961">
        <w:rPr>
          <w:rFonts w:eastAsia="Calibri"/>
          <w:u w:val="single"/>
        </w:rPr>
        <w:t xml:space="preserve">ing of </w:t>
      </w:r>
      <w:r w:rsidRPr="00992961">
        <w:rPr>
          <w:rFonts w:eastAsia="Calibri"/>
          <w:highlight w:val="cyan"/>
          <w:u w:val="single"/>
        </w:rPr>
        <w:t xml:space="preserve">conflicts </w:t>
      </w:r>
      <w:r w:rsidRPr="00992961">
        <w:rPr>
          <w:rFonts w:eastAsia="Calibri"/>
          <w:u w:val="single"/>
        </w:rPr>
        <w:t xml:space="preserve">adopt a social-psychology perspective, </w:t>
      </w:r>
      <w:r w:rsidRPr="00992961">
        <w:rPr>
          <w:rFonts w:eastAsia="Calibri"/>
          <w:highlight w:val="cyan"/>
          <w:u w:val="single"/>
        </w:rPr>
        <w:t>replac</w:t>
      </w:r>
      <w:r w:rsidRPr="00992961">
        <w:rPr>
          <w:rFonts w:eastAsia="Calibri"/>
          <w:u w:val="single"/>
        </w:rPr>
        <w:t xml:space="preserve">ing </w:t>
      </w:r>
      <w:r w:rsidRPr="00992961">
        <w:rPr>
          <w:rFonts w:eastAsia="Calibri"/>
          <w:highlight w:val="cyan"/>
          <w:u w:val="single"/>
        </w:rPr>
        <w:t xml:space="preserve">the </w:t>
      </w:r>
      <w:r w:rsidRPr="00992961">
        <w:rPr>
          <w:rFonts w:eastAsia="Calibri"/>
          <w:b/>
          <w:iCs/>
          <w:highlight w:val="cyan"/>
          <w:u w:val="single"/>
          <w:bdr w:val="single" w:sz="8" w:space="0" w:color="auto"/>
        </w:rPr>
        <w:t>deterministic view</w:t>
      </w:r>
      <w:r w:rsidRPr="00992961">
        <w:rPr>
          <w:rFonts w:eastAsia="Calibri"/>
          <w:highlight w:val="cyan"/>
          <w:u w:val="single"/>
        </w:rPr>
        <w:t xml:space="preserve"> that identification with one’s in-group </w:t>
      </w:r>
      <w:r w:rsidRPr="00992961">
        <w:rPr>
          <w:rFonts w:eastAsia="Calibri"/>
          <w:b/>
          <w:iCs/>
          <w:highlight w:val="cyan"/>
          <w:u w:val="single"/>
          <w:bdr w:val="single" w:sz="8" w:space="0" w:color="auto"/>
        </w:rPr>
        <w:t>necessarily</w:t>
      </w:r>
      <w:r w:rsidRPr="00992961">
        <w:rPr>
          <w:rFonts w:eastAsia="Calibri"/>
          <w:highlight w:val="cyan"/>
          <w:u w:val="single"/>
        </w:rPr>
        <w:t xml:space="preserve"> leads to antagonism towards out-groups with</w:t>
      </w:r>
      <w:r w:rsidRPr="00992961">
        <w:rPr>
          <w:rFonts w:eastAsia="Calibri"/>
          <w:u w:val="single"/>
        </w:rPr>
        <w:t xml:space="preserve"> an</w:t>
      </w:r>
      <w:r w:rsidRPr="00992961">
        <w:rPr>
          <w:rFonts w:eastAsia="Calibri"/>
          <w:sz w:val="16"/>
        </w:rPr>
        <w:t xml:space="preserve"> </w:t>
      </w:r>
      <w:r w:rsidRPr="00992961">
        <w:rPr>
          <w:rFonts w:eastAsia="Calibri"/>
          <w:b/>
          <w:iCs/>
          <w:highlight w:val="cyan"/>
          <w:u w:val="single"/>
          <w:bdr w:val="single" w:sz="8" w:space="0" w:color="auto"/>
        </w:rPr>
        <w:t>examination of</w:t>
      </w:r>
      <w:r w:rsidRPr="00992961">
        <w:rPr>
          <w:rFonts w:eastAsia="Calibri"/>
          <w:b/>
          <w:iCs/>
          <w:u w:val="single"/>
          <w:bdr w:val="single" w:sz="8" w:space="0" w:color="auto"/>
        </w:rPr>
        <w:t xml:space="preserve"> the broader </w:t>
      </w:r>
      <w:r w:rsidRPr="00992961">
        <w:rPr>
          <w:rFonts w:eastAsia="Calibri"/>
          <w:b/>
          <w:iCs/>
          <w:highlight w:val="cyan"/>
          <w:u w:val="single"/>
          <w:bdr w:val="single" w:sz="8" w:space="0" w:color="auto"/>
        </w:rPr>
        <w:t>social context</w:t>
      </w:r>
      <w:r w:rsidRPr="00992961">
        <w:rPr>
          <w:rFonts w:eastAsia="Calibri"/>
          <w:b/>
          <w:iCs/>
          <w:u w:val="single"/>
          <w:bdr w:val="single" w:sz="8" w:space="0" w:color="auto"/>
        </w:rPr>
        <w:t>.</w:t>
      </w:r>
      <w:r w:rsidRPr="00992961">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5328B1BF" w14:textId="77777777" w:rsidR="00992961" w:rsidRPr="00992961" w:rsidRDefault="00992961" w:rsidP="00992961">
      <w:pPr>
        <w:rPr>
          <w:rFonts w:eastAsia="Calibri"/>
          <w:sz w:val="16"/>
        </w:rPr>
      </w:pPr>
      <w:r w:rsidRPr="00992961">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992961">
        <w:rPr>
          <w:rFonts w:eastAsia="Calibri"/>
          <w:sz w:val="16"/>
        </w:rPr>
        <w:t>most of the</w:t>
      </w:r>
      <w:proofErr w:type="gramEnd"/>
      <w:r w:rsidRPr="00992961">
        <w:rPr>
          <w:rFonts w:eastAsia="Calibri"/>
          <w:sz w:val="16"/>
        </w:rPr>
        <w:t xml:space="preserve"> countries, although the level differs from country to country. Using </w:t>
      </w:r>
      <w:proofErr w:type="gramStart"/>
      <w:r w:rsidRPr="00992961">
        <w:rPr>
          <w:rFonts w:eastAsia="Calibri"/>
          <w:sz w:val="16"/>
        </w:rPr>
        <w:t>a multilevel</w:t>
      </w:r>
      <w:proofErr w:type="gramEnd"/>
      <w:r w:rsidRPr="00992961">
        <w:rPr>
          <w:rFonts w:eastAsia="Calibri"/>
          <w:sz w:val="16"/>
        </w:rPr>
        <w:t xml:space="preserve"> regression analysis, we tested to see whether globalization, conflict, and social division correlate with this variation. The results indicate that social and political contexts are related to chauvinism and the ways national </w:t>
      </w:r>
      <w:proofErr w:type="spellStart"/>
      <w:r w:rsidRPr="00992961">
        <w:rPr>
          <w:rFonts w:eastAsia="Calibri"/>
          <w:sz w:val="16"/>
        </w:rPr>
        <w:t>identifi</w:t>
      </w:r>
      <w:proofErr w:type="spellEnd"/>
      <w:r w:rsidRPr="00992961">
        <w:rPr>
          <w:rFonts w:eastAsia="Calibri"/>
          <w:sz w:val="16"/>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92961">
        <w:rPr>
          <w:rFonts w:eastAsia="Calibri"/>
          <w:sz w:val="16"/>
        </w:rPr>
        <w:t>taken into account</w:t>
      </w:r>
      <w:proofErr w:type="gramEnd"/>
      <w:r w:rsidRPr="00992961">
        <w:rPr>
          <w:rFonts w:eastAsia="Calibri"/>
          <w:sz w:val="16"/>
        </w:rPr>
        <w:t xml:space="preserve">, the findings adducing the relation but not the causal relations between the variables. In contrast to experimental studies, the present design is similarly limited in its ability to offer </w:t>
      </w:r>
      <w:proofErr w:type="gramStart"/>
      <w:r w:rsidRPr="00992961">
        <w:rPr>
          <w:rFonts w:eastAsia="Calibri"/>
          <w:sz w:val="16"/>
        </w:rPr>
        <w:t>a robust</w:t>
      </w:r>
      <w:proofErr w:type="gramEnd"/>
      <w:r w:rsidRPr="00992961">
        <w:rPr>
          <w:rFonts w:eastAsia="Calibri"/>
          <w:sz w:val="16"/>
        </w:rPr>
        <w:t xml:space="preserve"> control for alternative explanations.</w:t>
      </w:r>
    </w:p>
    <w:p w14:paraId="5B37D968" w14:textId="77777777" w:rsidR="00992961" w:rsidRPr="00992961" w:rsidRDefault="00992961" w:rsidP="00992961">
      <w:pPr>
        <w:rPr>
          <w:rFonts w:eastAsia="Calibri"/>
          <w:sz w:val="16"/>
        </w:rPr>
      </w:pPr>
      <w:r w:rsidRPr="00992961">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992961">
        <w:rPr>
          <w:rFonts w:eastAsia="Calibri"/>
          <w:sz w:val="16"/>
        </w:rPr>
        <w:t>in order to</w:t>
      </w:r>
      <w:proofErr w:type="gramEnd"/>
      <w:r w:rsidRPr="00992961">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89C4FA3" w14:textId="77777777" w:rsidR="00992961" w:rsidRPr="00992961" w:rsidRDefault="00992961" w:rsidP="00992961">
      <w:pPr>
        <w:rPr>
          <w:rFonts w:eastAsia="Calibri"/>
          <w:sz w:val="16"/>
        </w:rPr>
      </w:pPr>
      <w:r w:rsidRPr="00992961">
        <w:rPr>
          <w:rFonts w:eastAsia="Calibri"/>
          <w:b/>
          <w:iCs/>
          <w:highlight w:val="cyan"/>
          <w:u w:val="single"/>
          <w:bdr w:val="single" w:sz="8" w:space="0" w:color="auto"/>
        </w:rPr>
        <w:t>Contrary to</w:t>
      </w:r>
      <w:r w:rsidRPr="00992961">
        <w:rPr>
          <w:rFonts w:eastAsia="Calibri"/>
          <w:b/>
          <w:iCs/>
          <w:u w:val="single"/>
          <w:bdr w:val="single" w:sz="8" w:space="0" w:color="auto"/>
        </w:rPr>
        <w:t xml:space="preserve"> what the </w:t>
      </w:r>
      <w:r w:rsidRPr="00992961">
        <w:rPr>
          <w:rFonts w:eastAsia="Calibri"/>
          <w:b/>
          <w:iCs/>
          <w:highlight w:val="cyan"/>
          <w:u w:val="single"/>
          <w:bdr w:val="single" w:sz="8" w:space="0" w:color="auto"/>
        </w:rPr>
        <w:t>divisionary theory of national mobilization</w:t>
      </w:r>
      <w:r w:rsidRPr="00992961">
        <w:rPr>
          <w:rFonts w:eastAsia="Calibri"/>
          <w:b/>
          <w:iCs/>
          <w:u w:val="single"/>
          <w:bdr w:val="single" w:sz="8" w:space="0" w:color="auto"/>
        </w:rPr>
        <w:t xml:space="preserve"> would lead us to expect,</w:t>
      </w:r>
      <w:r w:rsidRPr="00992961">
        <w:rPr>
          <w:rFonts w:eastAsia="Calibri"/>
          <w:sz w:val="16"/>
        </w:rPr>
        <w:t xml:space="preserve"> </w:t>
      </w:r>
      <w:r w:rsidRPr="00992961">
        <w:rPr>
          <w:rFonts w:eastAsia="Calibri"/>
          <w:highlight w:val="cyan"/>
          <w:u w:val="single"/>
        </w:rPr>
        <w:t>neither economic inequality nor</w:t>
      </w:r>
      <w:r w:rsidRPr="00992961">
        <w:rPr>
          <w:rFonts w:eastAsia="Calibri"/>
          <w:u w:val="single"/>
        </w:rPr>
        <w:t xml:space="preserve"> ethnic </w:t>
      </w:r>
      <w:r w:rsidRPr="00992961">
        <w:rPr>
          <w:rFonts w:eastAsia="Calibri"/>
          <w:highlight w:val="cyan"/>
          <w:u w:val="single"/>
        </w:rPr>
        <w:t xml:space="preserve">diversity were related to chauvinism </w:t>
      </w:r>
      <w:r w:rsidRPr="00992961">
        <w:rPr>
          <w:rFonts w:eastAsia="Calibri"/>
          <w:u w:val="single"/>
        </w:rPr>
        <w:t xml:space="preserve">or affected the relation between </w:t>
      </w:r>
      <w:r w:rsidRPr="00992961">
        <w:rPr>
          <w:rFonts w:eastAsia="Calibri"/>
          <w:b/>
          <w:iCs/>
          <w:u w:val="single"/>
          <w:bdr w:val="single" w:sz="8" w:space="0" w:color="auto"/>
        </w:rPr>
        <w:t>national identification</w:t>
      </w:r>
      <w:r w:rsidRPr="00992961">
        <w:rPr>
          <w:rFonts w:eastAsia="Calibri"/>
          <w:u w:val="single"/>
        </w:rPr>
        <w:t xml:space="preserve"> and </w:t>
      </w:r>
      <w:r w:rsidRPr="00992961">
        <w:rPr>
          <w:rFonts w:eastAsia="Calibri"/>
          <w:b/>
          <w:iCs/>
          <w:u w:val="single"/>
          <w:bdr w:val="single" w:sz="8" w:space="0" w:color="auto"/>
        </w:rPr>
        <w:t>chauvinism</w:t>
      </w:r>
      <w:r w:rsidRPr="00992961">
        <w:rPr>
          <w:rFonts w:eastAsia="Calibri"/>
          <w:sz w:val="16"/>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992961">
        <w:rPr>
          <w:rFonts w:eastAsia="Calibri"/>
          <w:sz w:val="16"/>
        </w:rPr>
        <w:t>the countries</w:t>
      </w:r>
      <w:proofErr w:type="gramEnd"/>
      <w:r w:rsidRPr="00992961">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2C9C9006" w14:textId="77777777" w:rsidR="00992961" w:rsidRPr="00992961" w:rsidRDefault="00992961" w:rsidP="00992961">
      <w:pPr>
        <w:rPr>
          <w:rFonts w:eastAsia="Calibri"/>
          <w:sz w:val="16"/>
        </w:rPr>
      </w:pPr>
    </w:p>
    <w:bookmarkEnd w:id="12"/>
    <w:p w14:paraId="0D4DF87F"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proofErr w:type="spellStart"/>
      <w:r w:rsidRPr="00992961">
        <w:rPr>
          <w:rFonts w:eastAsia="Times New Roman" w:cs="Times New Roman"/>
          <w:b/>
          <w:sz w:val="44"/>
          <w:szCs w:val="26"/>
          <w:u w:val="double"/>
        </w:rPr>
        <w:t>ILaw</w:t>
      </w:r>
      <w:proofErr w:type="spellEnd"/>
    </w:p>
    <w:p w14:paraId="48E57F7C"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Solvency---2NC</w:t>
      </w:r>
    </w:p>
    <w:p w14:paraId="317B4CAB" w14:textId="77777777" w:rsidR="00992961" w:rsidRPr="00992961" w:rsidRDefault="00992961" w:rsidP="00992961">
      <w:pPr>
        <w:rPr>
          <w:rFonts w:eastAsia="Aptos"/>
        </w:rPr>
      </w:pPr>
    </w:p>
    <w:p w14:paraId="6238FB95"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Forum-shopping means the decision cooks CBRs everywhere.</w:t>
      </w:r>
    </w:p>
    <w:p w14:paraId="3F187D90" w14:textId="77777777" w:rsidR="00992961" w:rsidRPr="00992961" w:rsidRDefault="00992961" w:rsidP="00992961">
      <w:pPr>
        <w:rPr>
          <w:rFonts w:eastAsia="Aptos"/>
        </w:rPr>
      </w:pPr>
      <w:r w:rsidRPr="00992961">
        <w:rPr>
          <w:rFonts w:eastAsia="Aptos"/>
          <w:b/>
          <w:bCs/>
          <w:sz w:val="26"/>
        </w:rPr>
        <w:t>Sexton 8-27</w:t>
      </w:r>
      <w:r w:rsidRPr="00992961">
        <w:rPr>
          <w:rFonts w:eastAsia="Aptos"/>
        </w:rPr>
        <w:t>-2025, conservative columnist (John, “The NLRB Loses Again,” https://hotair.com/john-s-2/2025/08/27/the-nlrb-loses-again-n3806222)</w:t>
      </w:r>
    </w:p>
    <w:p w14:paraId="2995CF83" w14:textId="77777777" w:rsidR="00992961" w:rsidRPr="00992961" w:rsidRDefault="00992961" w:rsidP="00992961">
      <w:pPr>
        <w:rPr>
          <w:rFonts w:eastAsia="Aptos"/>
          <w:sz w:val="16"/>
        </w:rPr>
      </w:pPr>
      <w:r w:rsidRPr="00992961">
        <w:rPr>
          <w:rFonts w:eastAsia="Aptos"/>
          <w:u w:val="single"/>
        </w:rPr>
        <w:t xml:space="preserve">The National Labor Relations Board lost another argument in the courts last week and this could be a </w:t>
      </w:r>
      <w:r w:rsidRPr="00992961">
        <w:rPr>
          <w:rFonts w:eastAsia="Aptos"/>
          <w:b/>
          <w:iCs/>
          <w:u w:val="single"/>
          <w:bdr w:val="single" w:sz="8" w:space="0" w:color="auto"/>
        </w:rPr>
        <w:t>big one</w:t>
      </w:r>
      <w:r w:rsidRPr="00992961">
        <w:rPr>
          <w:rFonts w:eastAsia="Aptos"/>
          <w:sz w:val="16"/>
        </w:rPr>
        <w:t xml:space="preserve">. The winner of this case was Space X, which had argued the NLRB's structure was unconstitutional. Last week, </w:t>
      </w:r>
      <w:r w:rsidRPr="00992961">
        <w:rPr>
          <w:rFonts w:eastAsia="Aptos"/>
          <w:u w:val="single"/>
        </w:rPr>
        <w:t>the 5th Circuit Court of Appeals said Space X was likely to prevail in its case against the agency</w:t>
      </w:r>
      <w:r w:rsidRPr="00992961">
        <w:rPr>
          <w:rFonts w:eastAsia="Aptos"/>
          <w:sz w:val="16"/>
        </w:rPr>
        <w:t>.</w:t>
      </w:r>
    </w:p>
    <w:p w14:paraId="73469207" w14:textId="77777777" w:rsidR="00992961" w:rsidRPr="00992961" w:rsidRDefault="00992961" w:rsidP="00992961">
      <w:pPr>
        <w:rPr>
          <w:rFonts w:eastAsia="Aptos"/>
          <w:sz w:val="16"/>
        </w:rPr>
      </w:pPr>
      <w:r w:rsidRPr="00992961">
        <w:rPr>
          <w:rFonts w:eastAsia="Aptos"/>
          <w:u w:val="single"/>
        </w:rPr>
        <w:t>A U.S. appeals court</w:t>
      </w:r>
      <w:r w:rsidRPr="00992961">
        <w:rPr>
          <w:rFonts w:eastAsia="Aptos"/>
          <w:sz w:val="16"/>
        </w:rPr>
        <w:t xml:space="preserve"> on Tuesday </w:t>
      </w:r>
      <w:r w:rsidRPr="00992961">
        <w:rPr>
          <w:rFonts w:eastAsia="Aptos"/>
          <w:u w:val="single"/>
        </w:rPr>
        <w:t>agreed</w:t>
      </w:r>
      <w:r w:rsidRPr="00992961">
        <w:rPr>
          <w:rFonts w:eastAsia="Aptos"/>
          <w:sz w:val="16"/>
        </w:rPr>
        <w:t xml:space="preserve"> with Elon Musk's SpaceX and two other companies </w:t>
      </w:r>
      <w:r w:rsidRPr="00992961">
        <w:rPr>
          <w:rFonts w:eastAsia="Aptos"/>
          <w:u w:val="single"/>
        </w:rPr>
        <w:t>that the U.S. National Labor Relations Board's structure is</w:t>
      </w:r>
      <w:r w:rsidRPr="00992961">
        <w:rPr>
          <w:rFonts w:eastAsia="Aptos"/>
          <w:sz w:val="16"/>
        </w:rPr>
        <w:t xml:space="preserve"> likely </w:t>
      </w:r>
      <w:r w:rsidRPr="00992961">
        <w:rPr>
          <w:rFonts w:eastAsia="Aptos"/>
          <w:u w:val="single"/>
        </w:rPr>
        <w:t>unlawful</w:t>
      </w:r>
      <w:r w:rsidRPr="00992961">
        <w:rPr>
          <w:rFonts w:eastAsia="Aptos"/>
          <w:sz w:val="16"/>
        </w:rPr>
        <w:t xml:space="preserve"> and blocked the agency from pursuing cases against them.</w:t>
      </w:r>
    </w:p>
    <w:p w14:paraId="755D14A5" w14:textId="77777777" w:rsidR="00992961" w:rsidRPr="00992961" w:rsidRDefault="00992961" w:rsidP="00992961">
      <w:pPr>
        <w:rPr>
          <w:rFonts w:eastAsia="Aptos"/>
          <w:sz w:val="16"/>
        </w:rPr>
      </w:pPr>
      <w:r w:rsidRPr="00992961">
        <w:rPr>
          <w:rFonts w:eastAsia="Aptos"/>
          <w:sz w:val="16"/>
        </w:rPr>
        <w:t>The ruling by the New Orleans-based 5th U.S. Circuit Court of Appeals is the first by an appeals court to find that a law shielding NLRB administrative judges and the board's five members from being removed at will by the president is likely illegal.</w:t>
      </w:r>
    </w:p>
    <w:p w14:paraId="0EEDF2C2" w14:textId="77777777" w:rsidR="00992961" w:rsidRPr="00992961" w:rsidRDefault="00992961" w:rsidP="00992961">
      <w:pPr>
        <w:rPr>
          <w:rFonts w:eastAsia="Aptos"/>
          <w:sz w:val="16"/>
        </w:rPr>
      </w:pPr>
      <w:r w:rsidRPr="00992961">
        <w:rPr>
          <w:rFonts w:eastAsia="Aptos"/>
          <w:u w:val="single"/>
        </w:rPr>
        <w:t xml:space="preserve">The </w:t>
      </w:r>
      <w:r w:rsidRPr="00992961">
        <w:rPr>
          <w:rFonts w:eastAsia="Aptos"/>
          <w:highlight w:val="cyan"/>
          <w:u w:val="single"/>
        </w:rPr>
        <w:t>5th Circuit</w:t>
      </w:r>
      <w:r w:rsidRPr="00992961">
        <w:rPr>
          <w:rFonts w:eastAsia="Aptos"/>
          <w:u w:val="single"/>
        </w:rPr>
        <w:t xml:space="preserve"> upheld decisions</w:t>
      </w:r>
      <w:r w:rsidRPr="00992961">
        <w:rPr>
          <w:rFonts w:eastAsia="Aptos"/>
          <w:sz w:val="16"/>
        </w:rPr>
        <w:t xml:space="preserve"> by three judges in Texas </w:t>
      </w:r>
      <w:r w:rsidRPr="00992961">
        <w:rPr>
          <w:rFonts w:eastAsia="Aptos"/>
          <w:u w:val="single"/>
        </w:rPr>
        <w:t>that blocked NLRB cases alleging illegal labor practices by SpaceX</w:t>
      </w:r>
      <w:r w:rsidRPr="00992961">
        <w:rPr>
          <w:rFonts w:eastAsia="Aptos"/>
          <w:sz w:val="16"/>
        </w:rPr>
        <w:t>, pipeline operator Energy Transfer (</w:t>
      </w:r>
      <w:proofErr w:type="gramStart"/>
      <w:r w:rsidRPr="00992961">
        <w:rPr>
          <w:rFonts w:eastAsia="Aptos"/>
          <w:sz w:val="16"/>
        </w:rPr>
        <w:t>ET.N</w:t>
      </w:r>
      <w:proofErr w:type="gramEnd"/>
      <w:r w:rsidRPr="00992961">
        <w:rPr>
          <w:rFonts w:eastAsia="Aptos"/>
          <w:sz w:val="16"/>
        </w:rPr>
        <w:t xml:space="preserve">), opens new tab, and Aunt Bertha, </w:t>
      </w:r>
      <w:r w:rsidRPr="00992961">
        <w:rPr>
          <w:rFonts w:eastAsia="Aptos"/>
          <w:u w:val="single"/>
        </w:rPr>
        <w:t>which</w:t>
      </w:r>
      <w:r w:rsidRPr="00992961">
        <w:rPr>
          <w:rFonts w:eastAsia="Aptos"/>
          <w:sz w:val="16"/>
        </w:rPr>
        <w:t xml:space="preserve"> operates a social services search engine, pending the outcome of their lawsuits.</w:t>
      </w:r>
    </w:p>
    <w:p w14:paraId="5986B6D8" w14:textId="77777777" w:rsidR="00992961" w:rsidRPr="00992961" w:rsidRDefault="00992961" w:rsidP="00992961">
      <w:pPr>
        <w:rPr>
          <w:rFonts w:eastAsia="Aptos"/>
          <w:sz w:val="16"/>
        </w:rPr>
      </w:pPr>
      <w:r w:rsidRPr="00992961">
        <w:rPr>
          <w:rFonts w:eastAsia="Aptos"/>
          <w:sz w:val="16"/>
        </w:rPr>
        <w:t xml:space="preserve">The NLRB had tried to prevent this case from moving forward, but in June their attempts to get a stay also failed in court back in June. The left-wing site The American Prospect says </w:t>
      </w:r>
      <w:r w:rsidRPr="00992961">
        <w:rPr>
          <w:rFonts w:eastAsia="Aptos"/>
          <w:u w:val="single"/>
        </w:rPr>
        <w:t xml:space="preserve">this effectively </w:t>
      </w:r>
      <w:r w:rsidRPr="00992961">
        <w:rPr>
          <w:rFonts w:eastAsia="Aptos"/>
          <w:highlight w:val="cyan"/>
          <w:u w:val="single"/>
        </w:rPr>
        <w:t>blows a big hole</w:t>
      </w:r>
      <w:r w:rsidRPr="00992961">
        <w:rPr>
          <w:rFonts w:eastAsia="Aptos"/>
          <w:u w:val="single"/>
        </w:rPr>
        <w:t xml:space="preserve"> </w:t>
      </w:r>
      <w:r w:rsidRPr="00992961">
        <w:rPr>
          <w:rFonts w:eastAsia="Aptos"/>
          <w:highlight w:val="cyan"/>
          <w:u w:val="single"/>
        </w:rPr>
        <w:t>in</w:t>
      </w:r>
      <w:r w:rsidRPr="00992961">
        <w:rPr>
          <w:rFonts w:eastAsia="Aptos"/>
          <w:u w:val="single"/>
        </w:rPr>
        <w:t xml:space="preserve"> what is left of </w:t>
      </w:r>
      <w:r w:rsidRPr="00992961">
        <w:rPr>
          <w:rFonts w:eastAsia="Aptos"/>
          <w:highlight w:val="cyan"/>
          <w:u w:val="single"/>
        </w:rPr>
        <w:t>the NLRB</w:t>
      </w:r>
      <w:r w:rsidRPr="00992961">
        <w:rPr>
          <w:rFonts w:eastAsia="Aptos"/>
          <w:u w:val="single"/>
        </w:rPr>
        <w:t>'s power</w:t>
      </w:r>
      <w:r w:rsidRPr="00992961">
        <w:rPr>
          <w:rFonts w:eastAsia="Aptos"/>
          <w:sz w:val="16"/>
        </w:rPr>
        <w:t>.</w:t>
      </w:r>
    </w:p>
    <w:p w14:paraId="2021696B" w14:textId="77777777" w:rsidR="00992961" w:rsidRPr="00992961" w:rsidRDefault="00992961" w:rsidP="00992961">
      <w:pPr>
        <w:ind w:left="720"/>
        <w:rPr>
          <w:rFonts w:eastAsia="Aptos"/>
          <w:sz w:val="16"/>
        </w:rPr>
      </w:pPr>
      <w:r w:rsidRPr="00992961">
        <w:rPr>
          <w:rFonts w:eastAsia="Aptos"/>
          <w:sz w:val="16"/>
        </w:rPr>
        <w:t xml:space="preserve">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992961">
        <w:rPr>
          <w:rFonts w:eastAsia="Aptos"/>
          <w:sz w:val="16"/>
        </w:rPr>
        <w:t>actually hurt</w:t>
      </w:r>
      <w:proofErr w:type="gramEnd"/>
      <w:r w:rsidRPr="00992961">
        <w:rPr>
          <w:rFonts w:eastAsia="Aptos"/>
          <w:sz w:val="16"/>
        </w:rPr>
        <w:t xml:space="preserve"> the company’s standing. SpaceX had sought an immediate injunction overturning the Board’s right to investigate those charges, saying that it inflicted “irreparable harm” on the company...</w:t>
      </w:r>
    </w:p>
    <w:p w14:paraId="3831773D" w14:textId="1BB22B82" w:rsidR="00992961" w:rsidRPr="00992961" w:rsidRDefault="00992961" w:rsidP="00992961">
      <w:pPr>
        <w:ind w:left="720"/>
        <w:rPr>
          <w:rFonts w:eastAsia="Aptos"/>
        </w:rPr>
      </w:pPr>
      <w:r w:rsidRPr="00992961">
        <w:rPr>
          <w:rFonts w:eastAsia="Aptos"/>
          <w:sz w:val="16"/>
        </w:rPr>
        <w:t xml:space="preserve">In seeking SpaceX’s injunction to stop any investigation the Board might order, its attorneys, from the union-busting firm of Morgan Lewis, based their claim on the argument that </w:t>
      </w:r>
      <w:r w:rsidRPr="00992961">
        <w:rPr>
          <w:rFonts w:eastAsia="Aptos"/>
          <w:u w:val="single"/>
        </w:rPr>
        <w:t>the Board itself was unconstitutional</w:t>
      </w:r>
      <w:r w:rsidRPr="00992961">
        <w:rPr>
          <w:rFonts w:eastAsia="Aptos"/>
          <w:sz w:val="16"/>
        </w:rPr>
        <w:t xml:space="preserve">, since it had been established, and had been operating for the past 90 years, as an agency that the president couldn’t completely control. </w:t>
      </w:r>
      <w:r w:rsidRPr="00992961">
        <w:rPr>
          <w:rFonts w:eastAsia="Aptos"/>
          <w:u w:val="single"/>
        </w:rPr>
        <w:t>The two Trump-appointed judges and the one</w:t>
      </w:r>
      <w:r w:rsidRPr="00992961">
        <w:rPr>
          <w:rFonts w:eastAsia="Aptos"/>
          <w:sz w:val="16"/>
        </w:rPr>
        <w:t xml:space="preserve"> George H.W. </w:t>
      </w:r>
      <w:r w:rsidRPr="00992961">
        <w:rPr>
          <w:rFonts w:eastAsia="Aptos"/>
          <w:u w:val="single"/>
        </w:rPr>
        <w:t>Bush–appointed judge</w:t>
      </w:r>
      <w:r w:rsidRPr="00992961">
        <w:rPr>
          <w:rFonts w:eastAsia="Aptos"/>
          <w:sz w:val="16"/>
        </w:rPr>
        <w:t xml:space="preserve"> who heard the case </w:t>
      </w:r>
      <w:r w:rsidRPr="00992961">
        <w:rPr>
          <w:rFonts w:eastAsia="Aptos"/>
          <w:u w:val="single"/>
        </w:rPr>
        <w:t>found for SpaceX</w:t>
      </w:r>
      <w:r w:rsidRPr="00992961">
        <w:rPr>
          <w:rFonts w:eastAsia="Aptos"/>
          <w:sz w:val="16"/>
        </w:rPr>
        <w:t xml:space="preserve">, </w:t>
      </w:r>
      <w:r w:rsidRPr="00992961">
        <w:rPr>
          <w:rFonts w:eastAsia="Aptos"/>
          <w:u w:val="single"/>
        </w:rPr>
        <w:t xml:space="preserve">in a ruling that will now extend to </w:t>
      </w:r>
      <w:r w:rsidRPr="00992961">
        <w:rPr>
          <w:rFonts w:eastAsia="Aptos"/>
          <w:b/>
          <w:iCs/>
          <w:u w:val="single"/>
          <w:bdr w:val="single" w:sz="8" w:space="0" w:color="auto"/>
        </w:rPr>
        <w:t>any and every case</w:t>
      </w:r>
      <w:r w:rsidRPr="00992961">
        <w:rPr>
          <w:rFonts w:eastAsia="Aptos"/>
          <w:u w:val="single"/>
        </w:rPr>
        <w:t xml:space="preserve"> brought against the NLRB</w:t>
      </w:r>
      <w:r w:rsidRPr="00992961">
        <w:rPr>
          <w:rFonts w:eastAsia="Aptos"/>
          <w:sz w:val="16"/>
        </w:rPr>
        <w:t xml:space="preserve"> or against employers or unions that the NLRB would adjudicate in the Fifth Circuit, which encompasses Louisiana, Mississippi, and Texas. And </w:t>
      </w:r>
      <w:r w:rsidRPr="00992961">
        <w:rPr>
          <w:rFonts w:eastAsia="Aptos"/>
          <w:highlight w:val="cyan"/>
          <w:u w:val="single"/>
        </w:rPr>
        <w:t>in this era of judge shopping</w:t>
      </w:r>
      <w:r w:rsidRPr="00992961">
        <w:rPr>
          <w:rFonts w:eastAsia="Aptos"/>
          <w:sz w:val="16"/>
          <w:highlight w:val="cyan"/>
        </w:rPr>
        <w:t xml:space="preserve">, </w:t>
      </w:r>
      <w:r w:rsidRPr="00992961">
        <w:rPr>
          <w:rFonts w:eastAsia="Aptos"/>
          <w:highlight w:val="cyan"/>
          <w:u w:val="single"/>
        </w:rPr>
        <w:t>mega-companies</w:t>
      </w:r>
      <w:r w:rsidRPr="00992961">
        <w:rPr>
          <w:rFonts w:eastAsia="Aptos"/>
          <w:sz w:val="16"/>
        </w:rPr>
        <w:t xml:space="preserve"> that may have one part-time employee or a single post office box in one of those states “</w:t>
      </w:r>
      <w:r w:rsidRPr="00992961">
        <w:rPr>
          <w:rFonts w:eastAsia="Aptos"/>
          <w:u w:val="single"/>
        </w:rPr>
        <w:t xml:space="preserve">may now </w:t>
      </w:r>
      <w:r w:rsidRPr="00992961">
        <w:rPr>
          <w:rFonts w:eastAsia="Aptos"/>
          <w:highlight w:val="cyan"/>
          <w:u w:val="single"/>
        </w:rPr>
        <w:t xml:space="preserve">flood the Fifth Circuit” to </w:t>
      </w:r>
      <w:r w:rsidRPr="00992961">
        <w:rPr>
          <w:rFonts w:eastAsia="Aptos"/>
          <w:b/>
          <w:iCs/>
          <w:sz w:val="30"/>
          <w:szCs w:val="30"/>
          <w:highlight w:val="cyan"/>
          <w:u w:val="single"/>
          <w:bdr w:val="single" w:sz="8" w:space="0" w:color="auto"/>
        </w:rPr>
        <w:t>avoid any enforcement of decisions upholding workers’ rights</w:t>
      </w:r>
      <w:r w:rsidRPr="00992961">
        <w:rPr>
          <w:rFonts w:eastAsia="Aptos"/>
          <w:sz w:val="16"/>
        </w:rPr>
        <w:t>, former NLRB general counsel Jennifer Abruzzo told me in the wake of the court’s ruling.</w:t>
      </w:r>
    </w:p>
    <w:p w14:paraId="57A17DF7"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Union-busting benefits always outweigh costs.</w:t>
      </w:r>
    </w:p>
    <w:p w14:paraId="696A4020" w14:textId="77777777" w:rsidR="00992961" w:rsidRPr="00992961" w:rsidRDefault="00992961" w:rsidP="00992961">
      <w:pPr>
        <w:rPr>
          <w:rFonts w:eastAsia="Aptos"/>
        </w:rPr>
      </w:pPr>
      <w:r w:rsidRPr="00992961">
        <w:rPr>
          <w:rFonts w:eastAsia="Aptos"/>
          <w:b/>
          <w:bCs/>
          <w:sz w:val="26"/>
        </w:rPr>
        <w:t>Stansbury 21</w:t>
      </w:r>
      <w:r w:rsidRPr="00992961">
        <w:rPr>
          <w:rFonts w:eastAsia="Aptos"/>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2C2AEBD6" w14:textId="77777777" w:rsidR="00992961" w:rsidRPr="00992961" w:rsidRDefault="00992961" w:rsidP="00992961">
      <w:pPr>
        <w:rPr>
          <w:rFonts w:eastAsia="Aptos"/>
          <w:sz w:val="16"/>
        </w:rPr>
      </w:pPr>
      <w:r w:rsidRPr="00992961">
        <w:rPr>
          <w:rFonts w:eastAsia="Aptos"/>
          <w:sz w:val="16"/>
        </w:rPr>
        <w:t>Labor Organizing Protections and the NLRA</w:t>
      </w:r>
    </w:p>
    <w:p w14:paraId="05A62CEA" w14:textId="77777777" w:rsidR="00992961" w:rsidRPr="00992961" w:rsidRDefault="00992961" w:rsidP="00992961">
      <w:pPr>
        <w:rPr>
          <w:rFonts w:eastAsia="Aptos"/>
          <w:u w:val="single"/>
        </w:rPr>
      </w:pPr>
      <w:r w:rsidRPr="00992961">
        <w:rPr>
          <w:rFonts w:eastAsia="Aptos"/>
          <w:u w:val="single"/>
        </w:rPr>
        <w:t xml:space="preserve">The cost-benefit </w:t>
      </w:r>
      <w:r w:rsidRPr="00992961">
        <w:rPr>
          <w:rFonts w:eastAsia="Aptos"/>
          <w:b/>
          <w:iCs/>
          <w:u w:val="single"/>
          <w:bdr w:val="single" w:sz="8" w:space="0" w:color="auto"/>
        </w:rPr>
        <w:t>trade-off</w:t>
      </w:r>
      <w:r w:rsidRPr="00992961">
        <w:rPr>
          <w:rFonts w:eastAsia="Aptos"/>
          <w:u w:val="single"/>
        </w:rPr>
        <w:t xml:space="preserve"> for employers </w:t>
      </w:r>
      <w:r w:rsidRPr="00992961">
        <w:rPr>
          <w:rFonts w:eastAsia="Aptos"/>
          <w:sz w:val="16"/>
        </w:rPr>
        <w:t>considering</w:t>
      </w:r>
      <w:r w:rsidRPr="00992961">
        <w:rPr>
          <w:rFonts w:eastAsia="Aptos"/>
          <w:sz w:val="16"/>
          <w:u w:val="single"/>
        </w:rPr>
        <w:t xml:space="preserve"> </w:t>
      </w:r>
      <w:r w:rsidRPr="00992961">
        <w:rPr>
          <w:rFonts w:eastAsia="Aptos"/>
          <w:u w:val="single"/>
        </w:rPr>
        <w:t xml:space="preserve">violating the NLRA is even </w:t>
      </w:r>
      <w:r w:rsidRPr="00992961">
        <w:rPr>
          <w:rFonts w:eastAsia="Aptos"/>
          <w:b/>
          <w:iCs/>
          <w:u w:val="single"/>
          <w:bdr w:val="single" w:sz="8" w:space="0" w:color="auto"/>
        </w:rPr>
        <w:t>starker</w:t>
      </w:r>
      <w:r w:rsidRPr="00992961">
        <w:rPr>
          <w:rFonts w:eastAsia="Aptos"/>
          <w:u w:val="single"/>
        </w:rPr>
        <w:t xml:space="preserve"> than for the FLSA</w:t>
      </w:r>
      <w:r w:rsidRPr="00992961">
        <w:rPr>
          <w:rFonts w:eastAsia="Aptos"/>
          <w:sz w:val="16"/>
        </w:rPr>
        <w:t xml:space="preserve">. </w:t>
      </w:r>
      <w:r w:rsidRPr="00992961">
        <w:rPr>
          <w:rFonts w:eastAsia="Aptos"/>
          <w:b/>
          <w:iCs/>
          <w:highlight w:val="cyan"/>
          <w:u w:val="single"/>
          <w:bdr w:val="single" w:sz="8" w:space="0" w:color="auto"/>
        </w:rPr>
        <w:t>Sanctions</w:t>
      </w:r>
      <w:r w:rsidRPr="00992961">
        <w:rPr>
          <w:rFonts w:eastAsia="Aptos"/>
          <w:u w:val="single"/>
        </w:rPr>
        <w:t xml:space="preserve"> on firms that commit unfair labor practices</w:t>
      </w:r>
      <w:r w:rsidRPr="00992961">
        <w:rPr>
          <w:rFonts w:eastAsia="Aptos"/>
          <w:sz w:val="16"/>
        </w:rPr>
        <w:t xml:space="preserve"> </w:t>
      </w:r>
      <w:proofErr w:type="gramStart"/>
      <w:r w:rsidRPr="00992961">
        <w:rPr>
          <w:rFonts w:eastAsia="Aptos"/>
          <w:sz w:val="16"/>
        </w:rPr>
        <w:t>in the course of</w:t>
      </w:r>
      <w:proofErr w:type="gramEnd"/>
      <w:r w:rsidRPr="00992961">
        <w:rPr>
          <w:rFonts w:eastAsia="Aptos"/>
          <w:sz w:val="16"/>
        </w:rPr>
        <w:t xml:space="preserve"> an employee organizing drive </w:t>
      </w:r>
      <w:r w:rsidRPr="00992961">
        <w:rPr>
          <w:rFonts w:eastAsia="Aptos"/>
          <w:highlight w:val="cyan"/>
          <w:u w:val="single"/>
        </w:rPr>
        <w:t xml:space="preserve">are </w:t>
      </w:r>
      <w:r w:rsidRPr="00992961">
        <w:rPr>
          <w:rFonts w:eastAsia="Aptos"/>
          <w:u w:val="single"/>
        </w:rPr>
        <w:t xml:space="preserve">almost always </w:t>
      </w:r>
      <w:r w:rsidRPr="00992961">
        <w:rPr>
          <w:rFonts w:eastAsia="Aptos"/>
          <w:b/>
          <w:iCs/>
          <w:highlight w:val="cyan"/>
          <w:u w:val="single"/>
          <w:bdr w:val="single" w:sz="8" w:space="0" w:color="auto"/>
        </w:rPr>
        <w:t>negligible</w:t>
      </w:r>
      <w:r w:rsidRPr="00992961">
        <w:rPr>
          <w:rFonts w:eastAsia="Aptos"/>
          <w:sz w:val="16"/>
        </w:rPr>
        <w:t xml:space="preserve">, </w:t>
      </w:r>
      <w:r w:rsidRPr="00992961">
        <w:rPr>
          <w:rFonts w:eastAsia="Aptos"/>
          <w:u w:val="single"/>
        </w:rPr>
        <w:t xml:space="preserve">particularly when </w:t>
      </w:r>
      <w:r w:rsidRPr="00992961">
        <w:rPr>
          <w:rFonts w:eastAsia="Aptos"/>
          <w:highlight w:val="cyan"/>
          <w:u w:val="single"/>
        </w:rPr>
        <w:t xml:space="preserve">compared against </w:t>
      </w:r>
      <w:r w:rsidRPr="00992961">
        <w:rPr>
          <w:rFonts w:eastAsia="Aptos"/>
          <w:u w:val="single"/>
        </w:rPr>
        <w:t>the</w:t>
      </w:r>
      <w:r w:rsidRPr="00992961">
        <w:rPr>
          <w:rFonts w:eastAsia="Aptos"/>
          <w:sz w:val="16"/>
        </w:rPr>
        <w:t xml:space="preserve"> possibly large </w:t>
      </w:r>
      <w:r w:rsidRPr="00992961">
        <w:rPr>
          <w:rFonts w:eastAsia="Aptos"/>
          <w:b/>
          <w:iCs/>
          <w:highlight w:val="cyan"/>
          <w:u w:val="single"/>
          <w:bdr w:val="single" w:sz="8" w:space="0" w:color="auto"/>
        </w:rPr>
        <w:t>financial benefit</w:t>
      </w:r>
      <w:r w:rsidRPr="00992961">
        <w:rPr>
          <w:rFonts w:eastAsia="Aptos"/>
          <w:u w:val="single"/>
        </w:rPr>
        <w:t xml:space="preserve"> to shareholders</w:t>
      </w:r>
      <w:r w:rsidRPr="00992961">
        <w:rPr>
          <w:rFonts w:eastAsia="Aptos"/>
          <w:sz w:val="16"/>
        </w:rPr>
        <w:t xml:space="preserve"> of avoiding unionization. Even the offense with </w:t>
      </w:r>
      <w:r w:rsidRPr="00992961">
        <w:rPr>
          <w:rFonts w:eastAsia="Aptos"/>
          <w:highlight w:val="cyan"/>
          <w:u w:val="single"/>
        </w:rPr>
        <w:t>the largest</w:t>
      </w:r>
      <w:r w:rsidRPr="00992961">
        <w:rPr>
          <w:rFonts w:eastAsia="Aptos"/>
          <w:u w:val="single"/>
        </w:rPr>
        <w:t xml:space="preserve"> potential </w:t>
      </w:r>
      <w:r w:rsidRPr="00992961">
        <w:rPr>
          <w:rFonts w:eastAsia="Aptos"/>
          <w:highlight w:val="cyan"/>
          <w:u w:val="single"/>
        </w:rPr>
        <w:t>sanction</w:t>
      </w:r>
      <w:r w:rsidRPr="00992961">
        <w:rPr>
          <w:rFonts w:eastAsia="Aptos"/>
          <w:sz w:val="16"/>
        </w:rPr>
        <w:t>—dismissal of a worker for union organizing—</w:t>
      </w:r>
      <w:r w:rsidRPr="00992961">
        <w:rPr>
          <w:rFonts w:eastAsia="Aptos"/>
          <w:highlight w:val="cyan"/>
          <w:u w:val="single"/>
        </w:rPr>
        <w:t>carries a max</w:t>
      </w:r>
      <w:r w:rsidRPr="00992961">
        <w:rPr>
          <w:rFonts w:eastAsia="Aptos"/>
          <w:u w:val="single"/>
        </w:rPr>
        <w:t xml:space="preserve">imum </w:t>
      </w:r>
      <w:r w:rsidRPr="00992961">
        <w:rPr>
          <w:rFonts w:eastAsia="Aptos"/>
          <w:highlight w:val="cyan"/>
          <w:u w:val="single"/>
        </w:rPr>
        <w:t xml:space="preserve">penalty </w:t>
      </w:r>
      <w:r w:rsidRPr="00992961">
        <w:rPr>
          <w:rFonts w:eastAsia="Aptos"/>
          <w:u w:val="single"/>
        </w:rPr>
        <w:t xml:space="preserve">of having to </w:t>
      </w:r>
      <w:r w:rsidRPr="00992961">
        <w:rPr>
          <w:rFonts w:eastAsia="Aptos"/>
          <w:b/>
          <w:iCs/>
          <w:u w:val="single"/>
          <w:bdr w:val="single" w:sz="8" w:space="0" w:color="auto"/>
        </w:rPr>
        <w:t>reinstate</w:t>
      </w:r>
      <w:r w:rsidRPr="00992961">
        <w:rPr>
          <w:rFonts w:eastAsia="Aptos"/>
          <w:u w:val="single"/>
        </w:rPr>
        <w:t xml:space="preserve"> the </w:t>
      </w:r>
      <w:r w:rsidRPr="00992961">
        <w:rPr>
          <w:rFonts w:eastAsia="Calibri"/>
          <w:u w:val="single"/>
        </w:rPr>
        <w:t xml:space="preserve">worker with </w:t>
      </w:r>
      <w:r w:rsidRPr="00992961">
        <w:rPr>
          <w:rFonts w:eastAsia="Calibri"/>
          <w:b/>
          <w:iCs/>
          <w:highlight w:val="cyan"/>
          <w:u w:val="single"/>
          <w:bdr w:val="single" w:sz="8" w:space="0" w:color="auto"/>
        </w:rPr>
        <w:t>back pay</w:t>
      </w:r>
      <w:r w:rsidRPr="00992961">
        <w:rPr>
          <w:rFonts w:eastAsia="Aptos"/>
          <w:sz w:val="16"/>
        </w:rPr>
        <w:t xml:space="preserve">. My estimates in this paper suggest that for an average firm, </w:t>
      </w:r>
      <w:r w:rsidRPr="00992961">
        <w:rPr>
          <w:rFonts w:eastAsia="Aptos"/>
          <w:highlight w:val="cyan"/>
          <w:u w:val="single"/>
        </w:rPr>
        <w:t xml:space="preserve">even if </w:t>
      </w:r>
      <w:r w:rsidRPr="00992961">
        <w:rPr>
          <w:rFonts w:eastAsia="Aptos"/>
          <w:b/>
          <w:iCs/>
          <w:highlight w:val="cyan"/>
          <w:u w:val="single"/>
          <w:bdr w:val="single" w:sz="8" w:space="0" w:color="auto"/>
        </w:rPr>
        <w:t>firing</w:t>
      </w:r>
      <w:r w:rsidRPr="00992961">
        <w:rPr>
          <w:rFonts w:eastAsia="Aptos"/>
          <w:highlight w:val="cyan"/>
          <w:u w:val="single"/>
        </w:rPr>
        <w:t xml:space="preserve"> a</w:t>
      </w:r>
      <w:r w:rsidRPr="00992961">
        <w:rPr>
          <w:rFonts w:eastAsia="Aptos"/>
          <w:u w:val="single"/>
        </w:rPr>
        <w:t xml:space="preserve"> union </w:t>
      </w:r>
      <w:r w:rsidRPr="00992961">
        <w:rPr>
          <w:rFonts w:eastAsia="Aptos"/>
          <w:highlight w:val="cyan"/>
          <w:u w:val="single"/>
        </w:rPr>
        <w:t>organizer would reduce</w:t>
      </w:r>
      <w:r w:rsidRPr="00992961">
        <w:rPr>
          <w:rFonts w:eastAsia="Aptos"/>
          <w:u w:val="single"/>
        </w:rPr>
        <w:t xml:space="preserve"> the probability of </w:t>
      </w:r>
      <w:r w:rsidRPr="00992961">
        <w:rPr>
          <w:rFonts w:eastAsia="Aptos"/>
          <w:highlight w:val="cyan"/>
          <w:u w:val="single"/>
        </w:rPr>
        <w:t>unionization by</w:t>
      </w:r>
      <w:r w:rsidRPr="00992961">
        <w:rPr>
          <w:rFonts w:eastAsia="Aptos"/>
          <w:u w:val="single"/>
        </w:rPr>
        <w:t xml:space="preserve"> </w:t>
      </w:r>
      <w:r w:rsidRPr="00992961">
        <w:rPr>
          <w:rFonts w:eastAsia="Aptos"/>
          <w:sz w:val="16"/>
        </w:rPr>
        <w:t xml:space="preserve">less than 2 percent, and perhaps by as little as </w:t>
      </w:r>
      <w:r w:rsidRPr="00992961">
        <w:rPr>
          <w:rFonts w:eastAsia="Aptos"/>
          <w:highlight w:val="cyan"/>
          <w:u w:val="single"/>
        </w:rPr>
        <w:t>0.15 percent, it would be</w:t>
      </w:r>
      <w:r w:rsidRPr="00992961">
        <w:rPr>
          <w:rFonts w:eastAsia="Aptos"/>
          <w:sz w:val="16"/>
        </w:rPr>
        <w:t xml:space="preserve"> financially </w:t>
      </w:r>
      <w:r w:rsidRPr="00992961">
        <w:rPr>
          <w:rFonts w:eastAsia="Aptos"/>
          <w:b/>
          <w:iCs/>
          <w:highlight w:val="cyan"/>
          <w:u w:val="single"/>
          <w:bdr w:val="single" w:sz="8" w:space="0" w:color="auto"/>
        </w:rPr>
        <w:t>worthwhile</w:t>
      </w:r>
      <w:r w:rsidRPr="00992961">
        <w:rPr>
          <w:rFonts w:eastAsia="Aptos"/>
          <w:highlight w:val="cyan"/>
          <w:u w:val="single"/>
        </w:rPr>
        <w:t xml:space="preserve"> </w:t>
      </w:r>
      <w:r w:rsidRPr="00992961">
        <w:rPr>
          <w:rFonts w:eastAsia="Aptos"/>
          <w:u w:val="single"/>
        </w:rPr>
        <w:t>to do so.</w:t>
      </w:r>
    </w:p>
    <w:p w14:paraId="5315BB03" w14:textId="77777777" w:rsidR="00992961" w:rsidRPr="00992961" w:rsidRDefault="00992961" w:rsidP="00992961">
      <w:pPr>
        <w:rPr>
          <w:rFonts w:eastAsia="Aptos"/>
          <w:sz w:val="16"/>
        </w:rPr>
      </w:pPr>
      <w:r w:rsidRPr="00992961">
        <w:rPr>
          <w:rFonts w:eastAsia="Aptos"/>
          <w:sz w:val="16"/>
        </w:rPr>
        <w:t xml:space="preserve">It is therefore no surprise that so many firms are found to have fired workers during union organizing drives, and that </w:t>
      </w:r>
      <w:r w:rsidRPr="00992961">
        <w:rPr>
          <w:rFonts w:eastAsia="Aptos"/>
          <w:u w:val="single"/>
        </w:rPr>
        <w:t xml:space="preserve">workers </w:t>
      </w:r>
      <w:r w:rsidRPr="00992961">
        <w:rPr>
          <w:rFonts w:eastAsia="Aptos"/>
          <w:b/>
          <w:iCs/>
          <w:u w:val="single"/>
          <w:bdr w:val="single" w:sz="8" w:space="0" w:color="auto"/>
        </w:rPr>
        <w:t>worry</w:t>
      </w:r>
      <w:r w:rsidRPr="00992961">
        <w:rPr>
          <w:rFonts w:eastAsia="Aptos"/>
          <w:u w:val="single"/>
        </w:rPr>
        <w:t xml:space="preserve"> about being fired if they try to organize a union</w:t>
      </w:r>
      <w:r w:rsidRPr="00992961">
        <w:rPr>
          <w:rFonts w:eastAsia="Aptos"/>
          <w:sz w:val="16"/>
        </w:rPr>
        <w:t xml:space="preserve">. Indeed, Kim Bobo (2011, p. 1766), founding director of Interfaith Worker Justice, reported that “Whenever I am speaking with a group about unions, I always ask, ‘What would happen if you tried to organize a union at your workplace?’ Every single time the response is the same: ‘I would get </w:t>
      </w:r>
      <w:proofErr w:type="gramStart"/>
      <w:r w:rsidRPr="00992961">
        <w:rPr>
          <w:rFonts w:eastAsia="Aptos"/>
          <w:sz w:val="16"/>
        </w:rPr>
        <w:t>fired.’”</w:t>
      </w:r>
      <w:proofErr w:type="gramEnd"/>
    </w:p>
    <w:p w14:paraId="03B4502A" w14:textId="77777777" w:rsidR="00992961" w:rsidRPr="00992961" w:rsidRDefault="00992961" w:rsidP="00992961">
      <w:pPr>
        <w:rPr>
          <w:rFonts w:eastAsia="Aptos"/>
          <w:sz w:val="16"/>
        </w:rPr>
      </w:pPr>
      <w:r w:rsidRPr="00992961">
        <w:rPr>
          <w:rFonts w:eastAsia="Aptos"/>
          <w:sz w:val="16"/>
        </w:rPr>
        <w:t xml:space="preserve">The </w:t>
      </w:r>
      <w:r w:rsidRPr="00992961">
        <w:rPr>
          <w:rFonts w:eastAsia="Aptos"/>
          <w:u w:val="single"/>
        </w:rPr>
        <w:t xml:space="preserve">lack of </w:t>
      </w:r>
      <w:proofErr w:type="gramStart"/>
      <w:r w:rsidRPr="00992961">
        <w:rPr>
          <w:rFonts w:eastAsia="Aptos"/>
          <w:u w:val="single"/>
        </w:rPr>
        <w:t>incentive</w:t>
      </w:r>
      <w:proofErr w:type="gramEnd"/>
      <w:r w:rsidRPr="00992961">
        <w:rPr>
          <w:rFonts w:eastAsia="Aptos"/>
          <w:u w:val="single"/>
        </w:rPr>
        <w:t xml:space="preserve"> for employers to comply</w:t>
      </w:r>
      <w:r w:rsidRPr="00992961">
        <w:rPr>
          <w:rFonts w:eastAsia="Aptos"/>
          <w:sz w:val="16"/>
        </w:rPr>
        <w:t xml:space="preserve"> with the NLRA </w:t>
      </w:r>
      <w:r w:rsidRPr="00992961">
        <w:rPr>
          <w:rFonts w:eastAsia="Aptos"/>
          <w:u w:val="single"/>
        </w:rPr>
        <w:t xml:space="preserve">has been </w:t>
      </w:r>
      <w:r w:rsidRPr="00992961">
        <w:rPr>
          <w:rFonts w:eastAsia="Aptos"/>
          <w:b/>
          <w:iCs/>
          <w:u w:val="single"/>
          <w:bdr w:val="single" w:sz="8" w:space="0" w:color="auto"/>
        </w:rPr>
        <w:t>evident</w:t>
      </w:r>
      <w:r w:rsidRPr="00992961">
        <w:rPr>
          <w:rFonts w:eastAsia="Aptos"/>
          <w:u w:val="single"/>
        </w:rPr>
        <w:t xml:space="preserve"> for some time</w:t>
      </w:r>
      <w:r w:rsidRPr="00992961">
        <w:rPr>
          <w:rFonts w:eastAsia="Aptos"/>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992961">
        <w:rPr>
          <w:rFonts w:eastAsia="Aptos"/>
          <w:u w:val="single"/>
        </w:rPr>
        <w:t xml:space="preserve">given the </w:t>
      </w:r>
      <w:r w:rsidRPr="00992961">
        <w:rPr>
          <w:rFonts w:eastAsia="Aptos"/>
          <w:b/>
          <w:iCs/>
          <w:u w:val="single"/>
          <w:bdr w:val="single" w:sz="8" w:space="0" w:color="auto"/>
        </w:rPr>
        <w:t>absence</w:t>
      </w:r>
      <w:r w:rsidRPr="00992961">
        <w:rPr>
          <w:rFonts w:eastAsia="Aptos"/>
          <w:u w:val="single"/>
        </w:rPr>
        <w:t xml:space="preserve"> of any appreciable deterrence measure</w:t>
      </w:r>
      <w:r w:rsidRPr="00992961">
        <w:rPr>
          <w:rFonts w:eastAsia="Aptos"/>
          <w:sz w:val="16"/>
        </w:rPr>
        <w:t>…</w:t>
      </w:r>
      <w:r w:rsidRPr="00992961">
        <w:rPr>
          <w:rFonts w:eastAsia="Aptos"/>
          <w:u w:val="single"/>
        </w:rPr>
        <w:t>it should</w:t>
      </w:r>
      <w:r w:rsidRPr="00992961">
        <w:rPr>
          <w:rFonts w:eastAsia="Aptos"/>
          <w:sz w:val="16"/>
        </w:rPr>
        <w:t>…</w:t>
      </w:r>
      <w:r w:rsidRPr="00992961">
        <w:rPr>
          <w:rFonts w:eastAsia="Aptos"/>
          <w:u w:val="single"/>
        </w:rPr>
        <w:t xml:space="preserve">come as no surprise that </w:t>
      </w:r>
      <w:r w:rsidRPr="00992961">
        <w:rPr>
          <w:rFonts w:eastAsia="Aptos"/>
          <w:highlight w:val="cyan"/>
          <w:u w:val="single"/>
        </w:rPr>
        <w:t>the Act</w:t>
      </w:r>
      <w:r w:rsidRPr="00992961">
        <w:rPr>
          <w:rFonts w:eastAsia="Aptos"/>
          <w:sz w:val="16"/>
        </w:rPr>
        <w:t xml:space="preserve"> for decades </w:t>
      </w:r>
      <w:r w:rsidRPr="00992961">
        <w:rPr>
          <w:rFonts w:eastAsia="Aptos"/>
          <w:highlight w:val="cyan"/>
          <w:u w:val="single"/>
        </w:rPr>
        <w:t xml:space="preserve">has been </w:t>
      </w:r>
      <w:r w:rsidRPr="00992961">
        <w:rPr>
          <w:rFonts w:eastAsia="Aptos"/>
          <w:b/>
          <w:iCs/>
          <w:highlight w:val="cyan"/>
          <w:u w:val="single"/>
          <w:bdr w:val="single" w:sz="8" w:space="0" w:color="auto"/>
        </w:rPr>
        <w:t>ineffective</w:t>
      </w:r>
      <w:r w:rsidRPr="00992961">
        <w:rPr>
          <w:rFonts w:eastAsia="Aptos"/>
          <w:highlight w:val="cyan"/>
          <w:u w:val="single"/>
        </w:rPr>
        <w:t xml:space="preserve"> in curbing behaviors</w:t>
      </w:r>
      <w:r w:rsidRPr="00992961">
        <w:rPr>
          <w:rFonts w:eastAsia="Aptos"/>
          <w:u w:val="single"/>
        </w:rPr>
        <w:t xml:space="preserve"> that are </w:t>
      </w:r>
      <w:r w:rsidRPr="00992961">
        <w:rPr>
          <w:rFonts w:eastAsia="Aptos"/>
          <w:b/>
          <w:iCs/>
          <w:u w:val="single"/>
          <w:bdr w:val="single" w:sz="8" w:space="0" w:color="auto"/>
        </w:rPr>
        <w:t>antithetical</w:t>
      </w:r>
      <w:r w:rsidRPr="00992961">
        <w:rPr>
          <w:rFonts w:eastAsia="Aptos"/>
          <w:u w:val="single"/>
        </w:rPr>
        <w:t xml:space="preserve"> to its fundamental aims</w:t>
      </w:r>
      <w:r w:rsidRPr="00992961">
        <w:rPr>
          <w:rFonts w:eastAsia="Aptos"/>
          <w:sz w:val="16"/>
        </w:rPr>
        <w:t>.”</w:t>
      </w:r>
    </w:p>
    <w:p w14:paraId="37740837" w14:textId="77777777" w:rsidR="00992961" w:rsidRPr="00992961" w:rsidRDefault="00992961" w:rsidP="00992961">
      <w:pPr>
        <w:rPr>
          <w:rFonts w:eastAsia="Aptos"/>
          <w:sz w:val="16"/>
        </w:rPr>
      </w:pPr>
      <w:r w:rsidRPr="00992961">
        <w:rPr>
          <w:rFonts w:eastAsia="Aptos"/>
          <w:sz w:val="16"/>
        </w:rPr>
        <w:t>What can be done to reduce firms’ incentives to commit unfair labor practices? Since the NLRA does not allow for any remedies other than “</w:t>
      </w:r>
      <w:proofErr w:type="spellStart"/>
      <w:r w:rsidRPr="00992961">
        <w:rPr>
          <w:rFonts w:eastAsia="Aptos"/>
          <w:sz w:val="16"/>
        </w:rPr>
        <w:t>makewhole</w:t>
      </w:r>
      <w:proofErr w:type="spellEnd"/>
      <w:r w:rsidRPr="00992961">
        <w:rPr>
          <w:rFonts w:eastAsia="Aptos"/>
          <w:sz w:val="16"/>
        </w:rPr>
        <w:t xml:space="preserve">” remedies, it seems </w:t>
      </w:r>
      <w:r w:rsidRPr="00992961">
        <w:rPr>
          <w:rFonts w:eastAsia="Aptos"/>
          <w:highlight w:val="cyan"/>
          <w:u w:val="single"/>
        </w:rPr>
        <w:t xml:space="preserve">extremely </w:t>
      </w:r>
      <w:r w:rsidRPr="00992961">
        <w:rPr>
          <w:rFonts w:eastAsia="Aptos"/>
          <w:b/>
          <w:iCs/>
          <w:highlight w:val="cyan"/>
          <w:u w:val="single"/>
          <w:bdr w:val="single" w:sz="8" w:space="0" w:color="auto"/>
        </w:rPr>
        <w:t>unlikely</w:t>
      </w:r>
      <w:r w:rsidRPr="00992961">
        <w:rPr>
          <w:rFonts w:eastAsia="Aptos"/>
          <w:highlight w:val="cyan"/>
          <w:u w:val="single"/>
        </w:rPr>
        <w:t xml:space="preserve"> that meaningful incentives</w:t>
      </w:r>
      <w:r w:rsidRPr="00992961">
        <w:rPr>
          <w:rFonts w:eastAsia="Aptos"/>
          <w:u w:val="single"/>
        </w:rPr>
        <w:t xml:space="preserve"> to comply </w:t>
      </w:r>
      <w:r w:rsidRPr="00992961">
        <w:rPr>
          <w:rFonts w:eastAsia="Aptos"/>
          <w:highlight w:val="cyan"/>
          <w:u w:val="single"/>
        </w:rPr>
        <w:t xml:space="preserve">can be created through the </w:t>
      </w:r>
      <w:r w:rsidRPr="00992961">
        <w:rPr>
          <w:rFonts w:eastAsia="Aptos"/>
          <w:b/>
          <w:iCs/>
          <w:highlight w:val="cyan"/>
          <w:u w:val="single"/>
          <w:bdr w:val="single" w:sz="8" w:space="0" w:color="auto"/>
        </w:rPr>
        <w:t>existing</w:t>
      </w:r>
      <w:r w:rsidRPr="00992961">
        <w:rPr>
          <w:rFonts w:eastAsia="Aptos"/>
          <w:highlight w:val="cyan"/>
          <w:u w:val="single"/>
        </w:rPr>
        <w:t xml:space="preserve"> legal framework</w:t>
      </w:r>
      <w:r w:rsidRPr="00992961">
        <w:rPr>
          <w:rFonts w:eastAsia="Aptos"/>
          <w:sz w:val="16"/>
        </w:rPr>
        <w:t xml:space="preserve">: </w:t>
      </w:r>
      <w:r w:rsidRPr="00992961">
        <w:rPr>
          <w:rFonts w:eastAsia="Aptos"/>
          <w:b/>
          <w:iCs/>
          <w:u w:val="single"/>
          <w:bdr w:val="single" w:sz="8" w:space="0" w:color="auto"/>
        </w:rPr>
        <w:t>even if firms’ violations are certain to be detected</w:t>
      </w:r>
      <w:r w:rsidRPr="00992961">
        <w:rPr>
          <w:rFonts w:eastAsia="Aptos"/>
          <w:sz w:val="16"/>
        </w:rPr>
        <w:t xml:space="preserve">, </w:t>
      </w:r>
      <w:r w:rsidRPr="00992961">
        <w:rPr>
          <w:rFonts w:eastAsia="Aptos"/>
          <w:u w:val="single"/>
        </w:rPr>
        <w:t xml:space="preserve">it is often financially </w:t>
      </w:r>
      <w:r w:rsidRPr="00992961">
        <w:rPr>
          <w:rFonts w:eastAsia="Aptos"/>
          <w:b/>
          <w:iCs/>
          <w:u w:val="single"/>
          <w:bdr w:val="single" w:sz="8" w:space="0" w:color="auto"/>
        </w:rPr>
        <w:t>worthwhile</w:t>
      </w:r>
      <w:r w:rsidRPr="00992961">
        <w:rPr>
          <w:rFonts w:eastAsia="Aptos"/>
          <w:u w:val="single"/>
        </w:rPr>
        <w:t xml:space="preserve"> to break the law because the penalties are so small relative to the potential benefits</w:t>
      </w:r>
      <w:r w:rsidRPr="00992961">
        <w:rPr>
          <w:rFonts w:eastAsia="Aptos"/>
          <w:sz w:val="16"/>
        </w:rPr>
        <w:t xml:space="preserve"> to profits from avoiding unionization.</w:t>
      </w:r>
    </w:p>
    <w:p w14:paraId="796BFF38" w14:textId="77777777" w:rsidR="00992961" w:rsidRPr="00992961" w:rsidRDefault="00992961" w:rsidP="00992961">
      <w:pPr>
        <w:rPr>
          <w:rFonts w:eastAsia="Calibri"/>
        </w:rPr>
      </w:pPr>
    </w:p>
    <w:p w14:paraId="3F2AEDFF"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Participation---1NC</w:t>
      </w:r>
    </w:p>
    <w:p w14:paraId="6CF923C7" w14:textId="77777777" w:rsidR="00992961" w:rsidRPr="00992961" w:rsidRDefault="00992961" w:rsidP="00992961">
      <w:pPr>
        <w:keepNext/>
        <w:keepLines/>
        <w:spacing w:before="40" w:after="0"/>
        <w:outlineLvl w:val="3"/>
        <w:rPr>
          <w:rFonts w:eastAsia="Times New Roman" w:cs="Times New Roman"/>
          <w:b/>
          <w:iCs/>
          <w:sz w:val="26"/>
          <w:szCs w:val="26"/>
        </w:rPr>
      </w:pPr>
      <w:proofErr w:type="gramStart"/>
      <w:r w:rsidRPr="00992961">
        <w:rPr>
          <w:rFonts w:eastAsia="Times New Roman" w:cs="Times New Roman"/>
          <w:b/>
          <w:iCs/>
          <w:sz w:val="26"/>
          <w:szCs w:val="26"/>
        </w:rPr>
        <w:t>There’s</w:t>
      </w:r>
      <w:proofErr w:type="gramEnd"/>
      <w:r w:rsidRPr="00992961">
        <w:rPr>
          <w:rFonts w:eastAsia="Times New Roman" w:cs="Times New Roman"/>
          <w:b/>
          <w:iCs/>
          <w:sz w:val="26"/>
          <w:szCs w:val="26"/>
        </w:rPr>
        <w:t xml:space="preserve"> not enough union members to make a difference.</w:t>
      </w:r>
    </w:p>
    <w:p w14:paraId="2CDE88D3" w14:textId="77777777" w:rsidR="00992961" w:rsidRPr="00992961" w:rsidRDefault="00992961" w:rsidP="00992961">
      <w:pPr>
        <w:rPr>
          <w:rFonts w:eastAsia="Aptos"/>
        </w:rPr>
      </w:pPr>
      <w:r w:rsidRPr="00992961">
        <w:rPr>
          <w:rFonts w:eastAsia="Aptos"/>
          <w:b/>
          <w:bCs/>
          <w:sz w:val="26"/>
          <w:szCs w:val="26"/>
        </w:rPr>
        <w:t>Morath 19</w:t>
      </w:r>
      <w:r w:rsidRPr="00992961">
        <w:rPr>
          <w:rFonts w:eastAsia="Aptos"/>
        </w:rPr>
        <w:t xml:space="preserve">, labor and economic news editor, winner of a Gerald Loeb Award and was an Arthur F. Burns </w:t>
      </w:r>
      <w:proofErr w:type="gramStart"/>
      <w:r w:rsidRPr="00992961">
        <w:rPr>
          <w:rFonts w:eastAsia="Aptos"/>
        </w:rPr>
        <w:t>Fellow,  (</w:t>
      </w:r>
      <w:proofErr w:type="gramEnd"/>
      <w:r w:rsidRPr="00992961">
        <w:rPr>
          <w:rFonts w:eastAsia="Aptos"/>
        </w:rPr>
        <w:t>Eric, 10-20-2019, “Germany’s Labor System Would Be Difficult to Import to U.S.,” Wall Street Journal, https://www.wsj.com/articles/germanys-labor-system-would-be-difficult-to-import-to-u-s-11571580002)</w:t>
      </w:r>
    </w:p>
    <w:p w14:paraId="7033C01F" w14:textId="77777777" w:rsidR="00992961" w:rsidRPr="00992961" w:rsidRDefault="00992961" w:rsidP="00992961">
      <w:pPr>
        <w:rPr>
          <w:rFonts w:eastAsia="Aptos"/>
          <w:sz w:val="16"/>
        </w:rPr>
      </w:pPr>
      <w:r w:rsidRPr="00992961">
        <w:rPr>
          <w:rFonts w:eastAsia="Aptos"/>
          <w:sz w:val="16"/>
        </w:rPr>
        <w:t xml:space="preserve">Another challenge to bringing a German-style system to the U.S.: </w:t>
      </w:r>
      <w:r w:rsidRPr="00992961">
        <w:rPr>
          <w:rFonts w:eastAsia="Aptos"/>
          <w:highlight w:val="cyan"/>
          <w:u w:val="single"/>
        </w:rPr>
        <w:t xml:space="preserve">There is a </w:t>
      </w:r>
      <w:r w:rsidRPr="00992961">
        <w:rPr>
          <w:rFonts w:eastAsia="Aptos"/>
          <w:b/>
          <w:iCs/>
          <w:highlight w:val="cyan"/>
          <w:u w:val="single"/>
          <w:bdr w:val="single" w:sz="8" w:space="0" w:color="auto"/>
        </w:rPr>
        <w:t>small base</w:t>
      </w:r>
      <w:r w:rsidRPr="00992961">
        <w:rPr>
          <w:rFonts w:eastAsia="Aptos"/>
          <w:highlight w:val="cyan"/>
          <w:u w:val="single"/>
        </w:rPr>
        <w:t xml:space="preserve"> of </w:t>
      </w:r>
      <w:r w:rsidRPr="00992961">
        <w:rPr>
          <w:rFonts w:eastAsia="Aptos"/>
          <w:b/>
          <w:iCs/>
          <w:highlight w:val="cyan"/>
          <w:u w:val="single"/>
          <w:bdr w:val="single" w:sz="8" w:space="0" w:color="auto"/>
        </w:rPr>
        <w:t>unionized workers</w:t>
      </w:r>
      <w:r w:rsidRPr="00992961">
        <w:rPr>
          <w:rFonts w:eastAsia="Aptos"/>
          <w:u w:val="single"/>
        </w:rPr>
        <w:t xml:space="preserve"> to build it on</w:t>
      </w:r>
      <w:r w:rsidRPr="00992961">
        <w:rPr>
          <w:rFonts w:eastAsia="Aptos"/>
          <w:sz w:val="16"/>
        </w:rPr>
        <w:t xml:space="preserve">. In the U.S., </w:t>
      </w:r>
      <w:r w:rsidRPr="00992961">
        <w:rPr>
          <w:rFonts w:eastAsia="Aptos"/>
          <w:highlight w:val="cyan"/>
          <w:u w:val="single"/>
        </w:rPr>
        <w:t>12% of</w:t>
      </w:r>
      <w:r w:rsidRPr="00992961">
        <w:rPr>
          <w:rFonts w:eastAsia="Aptos"/>
          <w:u w:val="single"/>
        </w:rPr>
        <w:t xml:space="preserve"> U.S. </w:t>
      </w:r>
      <w:r w:rsidRPr="00992961">
        <w:rPr>
          <w:rFonts w:eastAsia="Aptos"/>
          <w:highlight w:val="cyan"/>
          <w:u w:val="single"/>
        </w:rPr>
        <w:t>workers</w:t>
      </w:r>
      <w:r w:rsidRPr="00992961">
        <w:rPr>
          <w:rFonts w:eastAsia="Aptos"/>
          <w:u w:val="single"/>
        </w:rPr>
        <w:t xml:space="preserve"> were </w:t>
      </w:r>
      <w:r w:rsidRPr="00992961">
        <w:rPr>
          <w:rFonts w:eastAsia="Aptos"/>
          <w:highlight w:val="cyan"/>
          <w:u w:val="single"/>
        </w:rPr>
        <w:t>represented by</w:t>
      </w:r>
      <w:r w:rsidRPr="00992961">
        <w:rPr>
          <w:rFonts w:eastAsia="Aptos"/>
          <w:u w:val="single"/>
        </w:rPr>
        <w:t xml:space="preserve"> labor </w:t>
      </w:r>
      <w:r w:rsidRPr="00992961">
        <w:rPr>
          <w:rFonts w:eastAsia="Aptos"/>
          <w:highlight w:val="cyan"/>
          <w:u w:val="single"/>
        </w:rPr>
        <w:t>unions</w:t>
      </w:r>
      <w:r w:rsidRPr="00992961">
        <w:rPr>
          <w:rFonts w:eastAsia="Aptos"/>
          <w:u w:val="single"/>
        </w:rPr>
        <w:t xml:space="preserve"> in 2018</w:t>
      </w:r>
      <w:r w:rsidRPr="00992961">
        <w:rPr>
          <w:rFonts w:eastAsia="Aptos"/>
          <w:sz w:val="16"/>
        </w:rPr>
        <w:t>, according to the Labor Department.</w:t>
      </w:r>
    </w:p>
    <w:p w14:paraId="0C5E4B51" w14:textId="77777777" w:rsidR="00992961" w:rsidRPr="00992961" w:rsidRDefault="00992961" w:rsidP="00992961">
      <w:pPr>
        <w:rPr>
          <w:rFonts w:eastAsia="Aptos"/>
          <w:sz w:val="16"/>
        </w:rPr>
      </w:pPr>
      <w:r w:rsidRPr="00992961">
        <w:rPr>
          <w:rFonts w:eastAsia="Aptos"/>
          <w:sz w:val="16"/>
        </w:rPr>
        <w:t>In contrast</w:t>
      </w:r>
      <w:r w:rsidRPr="00992961">
        <w:rPr>
          <w:rFonts w:eastAsia="Aptos"/>
          <w:u w:val="single"/>
        </w:rPr>
        <w:t xml:space="preserve">, </w:t>
      </w:r>
      <w:r w:rsidRPr="00992961">
        <w:rPr>
          <w:rFonts w:eastAsia="Aptos"/>
          <w:highlight w:val="cyan"/>
          <w:u w:val="single"/>
        </w:rPr>
        <w:t>46% of Germans work</w:t>
      </w:r>
      <w:r w:rsidRPr="00992961">
        <w:rPr>
          <w:rFonts w:eastAsia="Aptos"/>
          <w:u w:val="single"/>
        </w:rPr>
        <w:t xml:space="preserve"> </w:t>
      </w:r>
      <w:r w:rsidRPr="00992961">
        <w:rPr>
          <w:rFonts w:eastAsia="Aptos"/>
          <w:highlight w:val="cyan"/>
          <w:u w:val="single"/>
        </w:rPr>
        <w:t>for</w:t>
      </w:r>
      <w:r w:rsidRPr="00992961">
        <w:rPr>
          <w:rFonts w:eastAsia="Aptos"/>
          <w:u w:val="single"/>
        </w:rPr>
        <w:t xml:space="preserve"> employers subject to</w:t>
      </w:r>
      <w:r w:rsidRPr="00992961">
        <w:rPr>
          <w:rFonts w:eastAsia="Aptos"/>
          <w:sz w:val="16"/>
        </w:rPr>
        <w:t xml:space="preserve"> collective-bargaining agreements negotiated by </w:t>
      </w:r>
      <w:r w:rsidRPr="00992961">
        <w:rPr>
          <w:rFonts w:eastAsia="Aptos"/>
          <w:highlight w:val="cyan"/>
          <w:u w:val="single"/>
        </w:rPr>
        <w:t>unions</w:t>
      </w:r>
      <w:r w:rsidRPr="00992961">
        <w:rPr>
          <w:rFonts w:eastAsia="Aptos"/>
          <w:sz w:val="16"/>
        </w:rPr>
        <w:t>, according to the Institute for Employment Research in Nuremberg.</w:t>
      </w:r>
    </w:p>
    <w:p w14:paraId="187C2531" w14:textId="77777777" w:rsidR="00992961" w:rsidRPr="00992961" w:rsidRDefault="00992961" w:rsidP="00992961">
      <w:pPr>
        <w:rPr>
          <w:rFonts w:eastAsia="Aptos"/>
          <w:sz w:val="16"/>
        </w:rPr>
      </w:pPr>
      <w:r w:rsidRPr="00992961">
        <w:rPr>
          <w:rFonts w:eastAsia="Aptos"/>
          <w:u w:val="single"/>
        </w:rPr>
        <w:t>U.S. workers appear to have chosen not to follow in Germany’s footsteps</w:t>
      </w:r>
      <w:r w:rsidRPr="00992961">
        <w:rPr>
          <w:rFonts w:eastAsia="Aptos"/>
          <w:sz w:val="16"/>
        </w:rPr>
        <w:t xml:space="preserve">, said Mr. </w:t>
      </w:r>
      <w:proofErr w:type="spellStart"/>
      <w:r w:rsidRPr="00992961">
        <w:rPr>
          <w:rFonts w:eastAsia="Aptos"/>
          <w:sz w:val="16"/>
        </w:rPr>
        <w:t>Brossardt</w:t>
      </w:r>
      <w:proofErr w:type="spellEnd"/>
      <w:r w:rsidRPr="00992961">
        <w:rPr>
          <w:rFonts w:eastAsia="Aptos"/>
          <w:sz w:val="16"/>
        </w:rPr>
        <w:t xml:space="preserve"> of the industry association. “</w:t>
      </w:r>
      <w:r w:rsidRPr="00992961">
        <w:rPr>
          <w:rFonts w:eastAsia="Aptos"/>
          <w:u w:val="single"/>
        </w:rPr>
        <w:t xml:space="preserve">To change traditions, </w:t>
      </w:r>
      <w:r w:rsidRPr="00992961">
        <w:rPr>
          <w:rFonts w:eastAsia="Aptos"/>
          <w:highlight w:val="cyan"/>
          <w:u w:val="single"/>
        </w:rPr>
        <w:t xml:space="preserve">I </w:t>
      </w:r>
      <w:r w:rsidRPr="00992961">
        <w:rPr>
          <w:rFonts w:eastAsia="Aptos"/>
          <w:b/>
          <w:iCs/>
          <w:highlight w:val="cyan"/>
          <w:u w:val="single"/>
          <w:bdr w:val="single" w:sz="8" w:space="0" w:color="auto"/>
        </w:rPr>
        <w:t>don’t know if it’s possible</w:t>
      </w:r>
      <w:r w:rsidRPr="00992961">
        <w:rPr>
          <w:rFonts w:eastAsia="Aptos"/>
          <w:u w:val="single"/>
        </w:rPr>
        <w:t xml:space="preserve"> if the </w:t>
      </w:r>
      <w:r w:rsidRPr="00992961">
        <w:rPr>
          <w:rFonts w:eastAsia="Aptos"/>
          <w:b/>
          <w:iCs/>
          <w:highlight w:val="cyan"/>
          <w:u w:val="single"/>
          <w:bdr w:val="single" w:sz="8" w:space="0" w:color="auto"/>
        </w:rPr>
        <w:t>employees don’t want to take part</w:t>
      </w:r>
      <w:r w:rsidRPr="00992961">
        <w:rPr>
          <w:rFonts w:eastAsia="Aptos"/>
          <w:u w:val="single"/>
        </w:rPr>
        <w:t xml:space="preserve"> in a union</w:t>
      </w:r>
      <w:r w:rsidRPr="00992961">
        <w:rPr>
          <w:rFonts w:eastAsia="Aptos"/>
          <w:sz w:val="16"/>
        </w:rPr>
        <w:t>,” he said.</w:t>
      </w:r>
    </w:p>
    <w:p w14:paraId="6DAB7634"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AT: Activism---1NC</w:t>
      </w:r>
    </w:p>
    <w:p w14:paraId="65E2ABF0"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Unions are </w:t>
      </w:r>
      <w:r w:rsidRPr="00992961">
        <w:rPr>
          <w:rFonts w:eastAsia="Times New Roman" w:cs="Times New Roman"/>
          <w:b/>
          <w:iCs/>
          <w:sz w:val="26"/>
          <w:u w:val="single"/>
        </w:rPr>
        <w:t>self-interested</w:t>
      </w:r>
      <w:r w:rsidRPr="00992961">
        <w:rPr>
          <w:rFonts w:eastAsia="Times New Roman" w:cs="Times New Roman"/>
          <w:b/>
          <w:iCs/>
          <w:sz w:val="26"/>
        </w:rPr>
        <w:t>, not progressive activists.</w:t>
      </w:r>
    </w:p>
    <w:p w14:paraId="43EB0A8D" w14:textId="77777777" w:rsidR="00992961" w:rsidRPr="00992961" w:rsidRDefault="00992961" w:rsidP="00992961">
      <w:pPr>
        <w:rPr>
          <w:rFonts w:eastAsia="Calibri"/>
        </w:rPr>
      </w:pPr>
      <w:r w:rsidRPr="00992961">
        <w:rPr>
          <w:rFonts w:eastAsia="Calibri"/>
          <w:b/>
          <w:bCs/>
          <w:sz w:val="26"/>
        </w:rPr>
        <w:t>McGinnis 10</w:t>
      </w:r>
      <w:r w:rsidRPr="00992961">
        <w:rPr>
          <w:rFonts w:eastAsia="Calibri"/>
        </w:rPr>
        <w:t>, *professor at the Benjamin N. Cardozo School of Law; **Benjamin Mazur Professor of Law, at Northwestern University School of Law. (*John, **Max Schanzenbach, August 1, “The Case Against Public Sector Unions,” Hoover Institution, https://www.hoover.org/research/case-against-public-sector-unions)</w:t>
      </w:r>
    </w:p>
    <w:p w14:paraId="2B00A06F" w14:textId="77777777" w:rsidR="00992961" w:rsidRPr="00992961" w:rsidRDefault="00992961" w:rsidP="00992961">
      <w:pPr>
        <w:rPr>
          <w:rFonts w:eastAsia="Calibri"/>
          <w:sz w:val="16"/>
        </w:rPr>
      </w:pPr>
      <w:r w:rsidRPr="00992961">
        <w:rPr>
          <w:rFonts w:eastAsia="Calibri"/>
          <w:sz w:val="16"/>
        </w:rPr>
        <w:t xml:space="preserve">Correction officers’ </w:t>
      </w:r>
      <w:r w:rsidRPr="00992961">
        <w:rPr>
          <w:rFonts w:eastAsia="Calibri"/>
          <w:highlight w:val="cyan"/>
          <w:u w:val="single"/>
        </w:rPr>
        <w:t>unions</w:t>
      </w:r>
      <w:r w:rsidRPr="00992961">
        <w:rPr>
          <w:rFonts w:eastAsia="Calibri"/>
          <w:sz w:val="16"/>
        </w:rPr>
        <w:t xml:space="preserve"> are powerful forces in states like California and New York; they </w:t>
      </w:r>
      <w:r w:rsidRPr="00992961">
        <w:rPr>
          <w:rFonts w:eastAsia="Calibri"/>
          <w:highlight w:val="cyan"/>
          <w:u w:val="single"/>
        </w:rPr>
        <w:t>push</w:t>
      </w:r>
      <w:r w:rsidRPr="00992961">
        <w:rPr>
          <w:rFonts w:eastAsia="Calibri"/>
          <w:u w:val="single"/>
        </w:rPr>
        <w:t xml:space="preserve"> </w:t>
      </w:r>
      <w:r w:rsidRPr="00992961">
        <w:rPr>
          <w:rFonts w:eastAsia="Calibri"/>
          <w:highlight w:val="cyan"/>
          <w:u w:val="single"/>
        </w:rPr>
        <w:t>for</w:t>
      </w:r>
      <w:r w:rsidRPr="00992961">
        <w:rPr>
          <w:rFonts w:eastAsia="Calibri"/>
          <w:u w:val="single"/>
        </w:rPr>
        <w:t xml:space="preserve"> the construction of </w:t>
      </w:r>
      <w:r w:rsidRPr="00992961">
        <w:rPr>
          <w:rFonts w:eastAsia="Calibri"/>
          <w:highlight w:val="cyan"/>
          <w:u w:val="single"/>
        </w:rPr>
        <w:t xml:space="preserve">more prisons and </w:t>
      </w:r>
      <w:r w:rsidRPr="00992961">
        <w:rPr>
          <w:rFonts w:eastAsia="Calibri"/>
          <w:u w:val="single"/>
        </w:rPr>
        <w:t xml:space="preserve">for </w:t>
      </w:r>
      <w:r w:rsidRPr="00992961">
        <w:rPr>
          <w:rFonts w:eastAsia="Calibri"/>
          <w:highlight w:val="cyan"/>
          <w:u w:val="single"/>
        </w:rPr>
        <w:t>longer sentences</w:t>
      </w:r>
      <w:r w:rsidRPr="00992961">
        <w:rPr>
          <w:rFonts w:eastAsia="Calibri"/>
          <w:sz w:val="16"/>
        </w:rPr>
        <w:t xml:space="preserve"> for criminals (so that there are more people for correction officers to guard). Their activities in California are a case in point. In the last eight years they have spent $10 million on state politics — either in direct contributions to politicians or in spending on ballot initiatives relating to crime and punishment. They have mounted full-scale political campaigns. For instance, the California corrections union has attacked public officials, such as the Los Angeles district attorney, who supported an alternative to the union-favored “three-strikes law.” Indeed, Supreme Court Justice Anthony Kennedy in February of this year noted that “the three-strikes law sponsor is the correctional officers’ union and that is sick!” In 1999 the union even successfully opposed a proposal to permit the California attorney general to prosecute brutality in prisons.</w:t>
      </w:r>
    </w:p>
    <w:p w14:paraId="52179AAA" w14:textId="77777777" w:rsidR="00992961" w:rsidRPr="00992961" w:rsidRDefault="00992961" w:rsidP="00992961">
      <w:pPr>
        <w:rPr>
          <w:rFonts w:eastAsia="Calibri"/>
          <w:sz w:val="16"/>
        </w:rPr>
      </w:pPr>
      <w:r w:rsidRPr="00992961">
        <w:rPr>
          <w:rFonts w:eastAsia="Calibri"/>
          <w:sz w:val="16"/>
        </w:rPr>
        <w:t xml:space="preserve">One does not have to be a soft-on-crime liberal to believe that such influence is likely to distort sound penal policy. </w:t>
      </w:r>
      <w:proofErr w:type="gramStart"/>
      <w:r w:rsidRPr="00992961">
        <w:rPr>
          <w:rFonts w:eastAsia="Calibri"/>
          <w:sz w:val="16"/>
        </w:rPr>
        <w:t>In particular, it</w:t>
      </w:r>
      <w:proofErr w:type="gramEnd"/>
      <w:r w:rsidRPr="00992961">
        <w:rPr>
          <w:rFonts w:eastAsia="Calibri"/>
          <w:sz w:val="16"/>
        </w:rPr>
        <w:t xml:space="preserve"> is likely to inhibit experiments in the use of modern technology to impose constraints on law violators outside of prison, at less expense to taxpayers, and with more chance of aiding the reintegration of criminals in society.</w:t>
      </w:r>
    </w:p>
    <w:p w14:paraId="6E954B83" w14:textId="77777777" w:rsidR="00992961" w:rsidRPr="00992961" w:rsidRDefault="00992961" w:rsidP="00992961">
      <w:pPr>
        <w:rPr>
          <w:rFonts w:eastAsia="Calibri"/>
          <w:u w:val="single"/>
        </w:rPr>
      </w:pPr>
      <w:r w:rsidRPr="00992961">
        <w:rPr>
          <w:rFonts w:eastAsia="Calibri"/>
          <w:sz w:val="16"/>
        </w:rPr>
        <w:t>As this last example shows, public employee</w:t>
      </w:r>
      <w:r w:rsidRPr="00992961">
        <w:rPr>
          <w:rFonts w:eastAsia="Calibri"/>
          <w:u w:val="single"/>
        </w:rPr>
        <w:t xml:space="preserve"> </w:t>
      </w:r>
      <w:r w:rsidRPr="00992961">
        <w:rPr>
          <w:rFonts w:eastAsia="Calibri"/>
          <w:highlight w:val="cyan"/>
          <w:u w:val="single"/>
        </w:rPr>
        <w:t xml:space="preserve">unions </w:t>
      </w:r>
      <w:r w:rsidRPr="00992961">
        <w:rPr>
          <w:rFonts w:eastAsia="Calibri"/>
          <w:b/>
          <w:iCs/>
          <w:highlight w:val="cyan"/>
          <w:u w:val="single"/>
          <w:bdr w:val="single" w:sz="8" w:space="0" w:color="auto"/>
        </w:rPr>
        <w:t>cannot be counted</w:t>
      </w:r>
      <w:r w:rsidRPr="00992961">
        <w:rPr>
          <w:rFonts w:eastAsia="Calibri"/>
          <w:highlight w:val="cyan"/>
          <w:u w:val="single"/>
        </w:rPr>
        <w:t xml:space="preserve"> on to support </w:t>
      </w:r>
      <w:r w:rsidRPr="00992961">
        <w:rPr>
          <w:rFonts w:eastAsia="Calibri"/>
          <w:b/>
          <w:iCs/>
          <w:highlight w:val="cyan"/>
          <w:u w:val="single"/>
          <w:bdr w:val="single" w:sz="8" w:space="0" w:color="auto"/>
        </w:rPr>
        <w:t>liberal causes</w:t>
      </w:r>
      <w:r w:rsidRPr="00992961">
        <w:rPr>
          <w:rFonts w:eastAsia="Calibri"/>
          <w:sz w:val="16"/>
          <w:highlight w:val="cyan"/>
        </w:rPr>
        <w:t xml:space="preserve">. </w:t>
      </w:r>
      <w:r w:rsidRPr="00992961">
        <w:rPr>
          <w:rFonts w:eastAsia="Calibri"/>
          <w:highlight w:val="cyan"/>
          <w:u w:val="single"/>
        </w:rPr>
        <w:t xml:space="preserve">There is </w:t>
      </w:r>
      <w:r w:rsidRPr="00992961">
        <w:rPr>
          <w:rFonts w:eastAsia="Calibri"/>
          <w:b/>
          <w:iCs/>
          <w:highlight w:val="cyan"/>
          <w:u w:val="single"/>
          <w:bdr w:val="single" w:sz="8" w:space="0" w:color="auto"/>
        </w:rPr>
        <w:t>no intrinsic reason</w:t>
      </w:r>
      <w:r w:rsidRPr="00992961">
        <w:rPr>
          <w:rFonts w:eastAsia="Calibri"/>
          <w:highlight w:val="cyan"/>
          <w:u w:val="single"/>
        </w:rPr>
        <w:t xml:space="preserve"> they will advance the goals of progressives</w:t>
      </w:r>
      <w:r w:rsidRPr="00992961">
        <w:rPr>
          <w:rFonts w:eastAsia="Calibri"/>
          <w:u w:val="single"/>
        </w:rPr>
        <w:t xml:space="preserve">. </w:t>
      </w:r>
      <w:r w:rsidRPr="00992961">
        <w:rPr>
          <w:rFonts w:eastAsia="Calibri"/>
          <w:highlight w:val="cyan"/>
          <w:u w:val="single"/>
        </w:rPr>
        <w:t xml:space="preserve">Unions are </w:t>
      </w:r>
      <w:r w:rsidRPr="00992961">
        <w:rPr>
          <w:rFonts w:eastAsia="Calibri"/>
          <w:b/>
          <w:iCs/>
          <w:highlight w:val="cyan"/>
          <w:u w:val="single"/>
          <w:bdr w:val="single" w:sz="8" w:space="0" w:color="auto"/>
        </w:rPr>
        <w:t>focused</w:t>
      </w:r>
      <w:r w:rsidRPr="00992961">
        <w:rPr>
          <w:rFonts w:eastAsia="Calibri"/>
          <w:highlight w:val="cyan"/>
          <w:u w:val="single"/>
        </w:rPr>
        <w:t xml:space="preserve"> on</w:t>
      </w:r>
      <w:r w:rsidRPr="00992961">
        <w:rPr>
          <w:rFonts w:eastAsia="Calibri"/>
          <w:u w:val="single"/>
        </w:rPr>
        <w:t xml:space="preserve"> getting </w:t>
      </w:r>
      <w:r w:rsidRPr="00992961">
        <w:rPr>
          <w:rFonts w:eastAsia="Calibri"/>
          <w:b/>
          <w:iCs/>
          <w:highlight w:val="cyan"/>
          <w:u w:val="single"/>
          <w:bdr w:val="single" w:sz="8" w:space="0" w:color="auto"/>
        </w:rPr>
        <w:t>high salaries</w:t>
      </w:r>
      <w:r w:rsidRPr="00992961">
        <w:rPr>
          <w:rFonts w:eastAsia="Calibri"/>
          <w:sz w:val="16"/>
        </w:rPr>
        <w:t xml:space="preserve"> and other benefits for their members </w:t>
      </w:r>
      <w:r w:rsidRPr="00992961">
        <w:rPr>
          <w:rFonts w:eastAsia="Calibri"/>
          <w:highlight w:val="cyan"/>
          <w:u w:val="single"/>
        </w:rPr>
        <w:t xml:space="preserve">as well as </w:t>
      </w:r>
      <w:r w:rsidRPr="00992961">
        <w:rPr>
          <w:rFonts w:eastAsia="Calibri"/>
          <w:b/>
          <w:iCs/>
          <w:highlight w:val="cyan"/>
          <w:u w:val="single"/>
          <w:bdr w:val="single" w:sz="8" w:space="0" w:color="auto"/>
        </w:rPr>
        <w:t>expanding</w:t>
      </w:r>
      <w:r w:rsidRPr="00992961">
        <w:rPr>
          <w:rFonts w:eastAsia="Calibri"/>
          <w:u w:val="single"/>
        </w:rPr>
        <w:t xml:space="preserve"> their </w:t>
      </w:r>
      <w:r w:rsidRPr="00992961">
        <w:rPr>
          <w:rFonts w:eastAsia="Calibri"/>
          <w:b/>
          <w:iCs/>
          <w:highlight w:val="cyan"/>
          <w:u w:val="single"/>
          <w:bdr w:val="single" w:sz="8" w:space="0" w:color="auto"/>
        </w:rPr>
        <w:t>workforce</w:t>
      </w:r>
      <w:r w:rsidRPr="00992961">
        <w:rPr>
          <w:rFonts w:eastAsia="Calibri"/>
          <w:sz w:val="16"/>
        </w:rPr>
        <w:t xml:space="preserve"> </w:t>
      </w:r>
      <w:proofErr w:type="gramStart"/>
      <w:r w:rsidRPr="00992961">
        <w:rPr>
          <w:rFonts w:eastAsia="Calibri"/>
          <w:sz w:val="16"/>
        </w:rPr>
        <w:t xml:space="preserve">in order </w:t>
      </w:r>
      <w:r w:rsidRPr="00992961">
        <w:rPr>
          <w:rFonts w:eastAsia="Calibri"/>
          <w:highlight w:val="cyan"/>
          <w:u w:val="single"/>
        </w:rPr>
        <w:t>to</w:t>
      </w:r>
      <w:proofErr w:type="gramEnd"/>
      <w:r w:rsidRPr="00992961">
        <w:rPr>
          <w:rFonts w:eastAsia="Calibri"/>
          <w:highlight w:val="cyan"/>
          <w:u w:val="single"/>
        </w:rPr>
        <w:t xml:space="preserve"> gather </w:t>
      </w:r>
      <w:r w:rsidRPr="00992961">
        <w:rPr>
          <w:rFonts w:eastAsia="Calibri"/>
          <w:b/>
          <w:iCs/>
          <w:highlight w:val="cyan"/>
          <w:u w:val="single"/>
          <w:bdr w:val="single" w:sz="8" w:space="0" w:color="auto"/>
        </w:rPr>
        <w:t>more dues</w:t>
      </w:r>
      <w:r w:rsidRPr="00992961">
        <w:rPr>
          <w:rFonts w:eastAsia="Calibri"/>
          <w:sz w:val="16"/>
        </w:rPr>
        <w:t xml:space="preserve"> and be more effective at wielding their influence for further increases in salaries and benefits. But if progressivism is focused on helping the least advantaged of society, </w:t>
      </w:r>
      <w:r w:rsidRPr="00992961">
        <w:rPr>
          <w:rFonts w:eastAsia="Calibri"/>
          <w:u w:val="single"/>
        </w:rPr>
        <w:t xml:space="preserve">unions are likely to cause </w:t>
      </w:r>
      <w:r w:rsidRPr="00992961">
        <w:rPr>
          <w:rFonts w:eastAsia="Calibri"/>
          <w:b/>
          <w:iCs/>
          <w:u w:val="single"/>
          <w:bdr w:val="single" w:sz="8" w:space="0" w:color="auto"/>
        </w:rPr>
        <w:t>systemic harm</w:t>
      </w:r>
      <w:r w:rsidRPr="00992961">
        <w:rPr>
          <w:rFonts w:eastAsia="Calibri"/>
          <w:u w:val="single"/>
        </w:rPr>
        <w:t xml:space="preserve">. The least advantaged are </w:t>
      </w:r>
      <w:proofErr w:type="gramStart"/>
      <w:r w:rsidRPr="00992961">
        <w:rPr>
          <w:rFonts w:eastAsia="Calibri"/>
          <w:u w:val="single"/>
        </w:rPr>
        <w:t>by definition not</w:t>
      </w:r>
      <w:proofErr w:type="gramEnd"/>
      <w:r w:rsidRPr="00992961">
        <w:rPr>
          <w:rFonts w:eastAsia="Calibri"/>
          <w:u w:val="single"/>
        </w:rPr>
        <w:t xml:space="preserve"> among their members</w:t>
      </w:r>
      <w:r w:rsidRPr="00992961">
        <w:rPr>
          <w:rFonts w:eastAsia="Calibri"/>
          <w:sz w:val="16"/>
        </w:rPr>
        <w:t xml:space="preserve">. While members of some public service unions may work in areas that greatly affect the poor, </w:t>
      </w:r>
      <w:r w:rsidRPr="00992961">
        <w:rPr>
          <w:rFonts w:eastAsia="Calibri"/>
          <w:u w:val="single"/>
        </w:rPr>
        <w:t xml:space="preserve">their interest in working </w:t>
      </w:r>
      <w:r w:rsidRPr="00992961">
        <w:rPr>
          <w:rFonts w:eastAsia="Calibri"/>
          <w:b/>
          <w:iCs/>
          <w:u w:val="single"/>
          <w:bdr w:val="single" w:sz="8" w:space="0" w:color="auto"/>
        </w:rPr>
        <w:t>shorter hours</w:t>
      </w:r>
      <w:r w:rsidRPr="00992961">
        <w:rPr>
          <w:rFonts w:eastAsia="Calibri"/>
          <w:u w:val="single"/>
        </w:rPr>
        <w:t xml:space="preserve"> and </w:t>
      </w:r>
      <w:r w:rsidRPr="00992961">
        <w:rPr>
          <w:rFonts w:eastAsia="Calibri"/>
          <w:b/>
          <w:iCs/>
          <w:u w:val="single"/>
          <w:bdr w:val="single" w:sz="8" w:space="0" w:color="auto"/>
        </w:rPr>
        <w:t>avoiding high standards</w:t>
      </w:r>
      <w:r w:rsidRPr="00992961">
        <w:rPr>
          <w:rFonts w:eastAsia="Calibri"/>
          <w:u w:val="single"/>
        </w:rPr>
        <w:t xml:space="preserve"> of </w:t>
      </w:r>
      <w:r w:rsidRPr="00992961">
        <w:rPr>
          <w:rFonts w:eastAsia="Calibri"/>
          <w:b/>
          <w:iCs/>
          <w:u w:val="single"/>
          <w:bdr w:val="single" w:sz="8" w:space="0" w:color="auto"/>
        </w:rPr>
        <w:t>accountability</w:t>
      </w:r>
      <w:r w:rsidRPr="00992961">
        <w:rPr>
          <w:rFonts w:eastAsia="Calibri"/>
          <w:u w:val="single"/>
        </w:rPr>
        <w:t xml:space="preserve"> are</w:t>
      </w:r>
      <w:r w:rsidRPr="00992961">
        <w:rPr>
          <w:rFonts w:eastAsia="Calibri"/>
          <w:sz w:val="16"/>
        </w:rPr>
        <w:t xml:space="preserve"> naturally </w:t>
      </w:r>
      <w:r w:rsidRPr="00992961">
        <w:rPr>
          <w:rFonts w:eastAsia="Calibri"/>
          <w:u w:val="single"/>
        </w:rPr>
        <w:t>at odds with the</w:t>
      </w:r>
      <w:r w:rsidRPr="00992961">
        <w:rPr>
          <w:rFonts w:eastAsia="Calibri"/>
          <w:sz w:val="16"/>
        </w:rPr>
        <w:t xml:space="preserve"> interest of the </w:t>
      </w:r>
      <w:r w:rsidRPr="00992961">
        <w:rPr>
          <w:rFonts w:eastAsia="Calibri"/>
          <w:u w:val="single"/>
        </w:rPr>
        <w:t>clients they serve.</w:t>
      </w:r>
    </w:p>
    <w:p w14:paraId="707EE609" w14:textId="77777777" w:rsidR="00992961" w:rsidRPr="00992961" w:rsidRDefault="00992961" w:rsidP="00992961">
      <w:pPr>
        <w:rPr>
          <w:rFonts w:eastAsia="Calibri"/>
        </w:rPr>
      </w:pPr>
    </w:p>
    <w:p w14:paraId="4F4BD470"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Econ</w:t>
      </w:r>
    </w:p>
    <w:p w14:paraId="2B21BF8E"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UQ---2NC</w:t>
      </w:r>
    </w:p>
    <w:p w14:paraId="4CC91F5A" w14:textId="77777777" w:rsidR="00992961" w:rsidRPr="00992961" w:rsidRDefault="00992961" w:rsidP="00992961">
      <w:pPr>
        <w:keepNext/>
        <w:keepLines/>
        <w:spacing w:before="40" w:after="0"/>
        <w:outlineLvl w:val="3"/>
        <w:rPr>
          <w:rFonts w:eastAsia="Times New Roman" w:cs="Times New Roman"/>
          <w:b/>
          <w:iCs/>
          <w:sz w:val="26"/>
          <w:u w:val="single"/>
        </w:rPr>
      </w:pPr>
      <w:r w:rsidRPr="00992961">
        <w:rPr>
          <w:rFonts w:eastAsia="Times New Roman" w:cs="Times New Roman"/>
          <w:b/>
          <w:iCs/>
          <w:sz w:val="26"/>
        </w:rPr>
        <w:t xml:space="preserve">Growth is </w:t>
      </w:r>
      <w:r w:rsidRPr="00992961">
        <w:rPr>
          <w:rFonts w:eastAsia="Times New Roman" w:cs="Times New Roman"/>
          <w:b/>
          <w:iCs/>
          <w:sz w:val="26"/>
          <w:u w:val="single"/>
        </w:rPr>
        <w:t>strong now</w:t>
      </w:r>
      <w:r w:rsidRPr="00992961">
        <w:rPr>
          <w:rFonts w:eastAsia="Times New Roman" w:cs="Times New Roman"/>
          <w:b/>
          <w:iCs/>
          <w:sz w:val="26"/>
        </w:rPr>
        <w:t xml:space="preserve">, backed by </w:t>
      </w:r>
      <w:r w:rsidRPr="00992961">
        <w:rPr>
          <w:rFonts w:eastAsia="Times New Roman" w:cs="Times New Roman"/>
          <w:b/>
          <w:iCs/>
          <w:sz w:val="26"/>
          <w:u w:val="single"/>
        </w:rPr>
        <w:t>fundamentals</w:t>
      </w:r>
      <w:r w:rsidRPr="00992961">
        <w:rPr>
          <w:rFonts w:eastAsia="Times New Roman" w:cs="Times New Roman"/>
          <w:b/>
          <w:iCs/>
          <w:sz w:val="26"/>
        </w:rPr>
        <w:t xml:space="preserve"> and tariff </w:t>
      </w:r>
      <w:r w:rsidRPr="00992961">
        <w:rPr>
          <w:rFonts w:eastAsia="Times New Roman" w:cs="Times New Roman"/>
          <w:b/>
          <w:iCs/>
          <w:sz w:val="26"/>
          <w:u w:val="single"/>
        </w:rPr>
        <w:t>strike down</w:t>
      </w:r>
      <w:r w:rsidRPr="00992961">
        <w:rPr>
          <w:rFonts w:eastAsia="Times New Roman" w:cs="Times New Roman"/>
          <w:b/>
          <w:iCs/>
          <w:sz w:val="26"/>
        </w:rPr>
        <w:t>.</w:t>
      </w:r>
    </w:p>
    <w:p w14:paraId="5AC497F6" w14:textId="77777777" w:rsidR="00992961" w:rsidRPr="00992961" w:rsidRDefault="00992961" w:rsidP="00992961">
      <w:pPr>
        <w:rPr>
          <w:rFonts w:eastAsia="Calibri"/>
        </w:rPr>
      </w:pPr>
      <w:r w:rsidRPr="00992961">
        <w:rPr>
          <w:rFonts w:eastAsia="Times New Roman" w:cs="Times New Roman"/>
          <w:b/>
          <w:iCs/>
          <w:sz w:val="26"/>
        </w:rPr>
        <w:t>Johnson 3-4</w:t>
      </w:r>
      <w:r w:rsidRPr="00992961">
        <w:rPr>
          <w:rFonts w:eastAsia="Calibri"/>
        </w:rPr>
        <w:t>, Senior Editorial Director at Staffing Industry Analysts, (Craig, March 4, 2026, “US economy set to accelerate again this year,” Staffing Industry Analysts, https://www.staffingindustry.com/news/global-daily-news/us-economy-set-to-accelerate-again-this-year)</w:t>
      </w:r>
    </w:p>
    <w:p w14:paraId="43069128" w14:textId="77777777" w:rsidR="00992961" w:rsidRPr="00992961" w:rsidRDefault="00992961" w:rsidP="00992961">
      <w:pPr>
        <w:rPr>
          <w:rFonts w:eastAsia="Calibri"/>
          <w:sz w:val="16"/>
        </w:rPr>
      </w:pPr>
      <w:r w:rsidRPr="00992961">
        <w:rPr>
          <w:rFonts w:eastAsia="Calibri"/>
          <w:u w:val="single"/>
        </w:rPr>
        <w:t>20</w:t>
      </w:r>
      <w:r w:rsidRPr="00992961">
        <w:rPr>
          <w:rFonts w:eastAsia="Calibri"/>
          <w:highlight w:val="cyan"/>
          <w:u w:val="single"/>
        </w:rPr>
        <w:t xml:space="preserve">26 will bring </w:t>
      </w:r>
      <w:r w:rsidRPr="00992961">
        <w:rPr>
          <w:rFonts w:eastAsia="Calibri"/>
          <w:b/>
          <w:iCs/>
          <w:highlight w:val="cyan"/>
          <w:u w:val="single"/>
          <w:bdr w:val="single" w:sz="8" w:space="0" w:color="auto"/>
        </w:rPr>
        <w:t>strong</w:t>
      </w:r>
      <w:r w:rsidRPr="00992961">
        <w:rPr>
          <w:rFonts w:eastAsia="Calibri"/>
          <w:b/>
          <w:iCs/>
          <w:u w:val="single"/>
          <w:bdr w:val="single" w:sz="8" w:space="0" w:color="auto"/>
        </w:rPr>
        <w:t>er</w:t>
      </w:r>
      <w:r w:rsidRPr="00992961">
        <w:rPr>
          <w:rFonts w:eastAsia="Calibri"/>
          <w:u w:val="single"/>
        </w:rPr>
        <w:t xml:space="preserve"> economic </w:t>
      </w:r>
      <w:r w:rsidRPr="00992961">
        <w:rPr>
          <w:rFonts w:eastAsia="Calibri"/>
          <w:highlight w:val="cyan"/>
          <w:u w:val="single"/>
        </w:rPr>
        <w:t>growth</w:t>
      </w:r>
      <w:r w:rsidRPr="00992961">
        <w:rPr>
          <w:rFonts w:eastAsia="Calibri"/>
          <w:sz w:val="16"/>
        </w:rPr>
        <w:t xml:space="preserve"> to the US </w:t>
      </w:r>
      <w:r w:rsidRPr="00992961">
        <w:rPr>
          <w:rFonts w:eastAsia="Calibri"/>
          <w:u w:val="single"/>
        </w:rPr>
        <w:t>with</w:t>
      </w:r>
      <w:r w:rsidRPr="00992961">
        <w:rPr>
          <w:rFonts w:eastAsia="Calibri"/>
          <w:sz w:val="16"/>
        </w:rPr>
        <w:t xml:space="preserve"> previously approved </w:t>
      </w:r>
      <w:r w:rsidRPr="00992961">
        <w:rPr>
          <w:rFonts w:eastAsia="Calibri"/>
          <w:u w:val="single"/>
        </w:rPr>
        <w:t xml:space="preserve">tax cuts, AI investment and a labor market </w:t>
      </w:r>
      <w:r w:rsidRPr="00992961">
        <w:rPr>
          <w:rFonts w:eastAsia="Calibri"/>
          <w:sz w:val="16"/>
        </w:rPr>
        <w:t xml:space="preserve">that is </w:t>
      </w:r>
      <w:r w:rsidRPr="00992961">
        <w:rPr>
          <w:rFonts w:eastAsia="Calibri"/>
          <w:u w:val="single"/>
        </w:rPr>
        <w:t xml:space="preserve">showing signs of </w:t>
      </w:r>
      <w:r w:rsidRPr="00992961">
        <w:rPr>
          <w:rFonts w:eastAsia="Calibri"/>
          <w:b/>
          <w:iCs/>
          <w:u w:val="single"/>
          <w:bdr w:val="single" w:sz="8" w:space="0" w:color="auto"/>
        </w:rPr>
        <w:t>improvement</w:t>
      </w:r>
      <w:r w:rsidRPr="00992961">
        <w:rPr>
          <w:rFonts w:eastAsia="Calibri"/>
          <w:sz w:val="16"/>
        </w:rPr>
        <w:t>, according to the University of California at Los Angeles Anderson Forecast.</w:t>
      </w:r>
    </w:p>
    <w:p w14:paraId="6DFB8EBC" w14:textId="77777777" w:rsidR="00992961" w:rsidRPr="00992961" w:rsidRDefault="00992961" w:rsidP="00992961">
      <w:pPr>
        <w:rPr>
          <w:rFonts w:eastAsia="Calibri"/>
          <w:sz w:val="16"/>
        </w:rPr>
      </w:pPr>
      <w:r w:rsidRPr="00992961">
        <w:rPr>
          <w:rFonts w:eastAsia="Calibri"/>
          <w:sz w:val="16"/>
        </w:rPr>
        <w:t>“</w:t>
      </w:r>
      <w:r w:rsidRPr="00992961">
        <w:rPr>
          <w:rFonts w:eastAsia="Calibri"/>
          <w:u w:val="single"/>
        </w:rPr>
        <w:t>With</w:t>
      </w:r>
      <w:r w:rsidRPr="00992961">
        <w:rPr>
          <w:rFonts w:eastAsia="Calibri"/>
          <w:sz w:val="16"/>
        </w:rPr>
        <w:t xml:space="preserve"> the immediate </w:t>
      </w:r>
      <w:r w:rsidRPr="00992961">
        <w:rPr>
          <w:rFonts w:eastAsia="Calibri"/>
          <w:highlight w:val="cyan"/>
          <w:u w:val="single"/>
        </w:rPr>
        <w:t>impact of tariff</w:t>
      </w:r>
      <w:r w:rsidRPr="00992961">
        <w:rPr>
          <w:rFonts w:eastAsia="Calibri"/>
          <w:u w:val="single"/>
        </w:rPr>
        <w:t xml:space="preserve"> hike</w:t>
      </w:r>
      <w:r w:rsidRPr="00992961">
        <w:rPr>
          <w:rFonts w:eastAsia="Calibri"/>
          <w:highlight w:val="cyan"/>
          <w:u w:val="single"/>
        </w:rPr>
        <w:t xml:space="preserve">s </w:t>
      </w:r>
      <w:r w:rsidRPr="00992961">
        <w:rPr>
          <w:rFonts w:eastAsia="Calibri"/>
          <w:b/>
          <w:iCs/>
          <w:highlight w:val="cyan"/>
          <w:u w:val="single"/>
          <w:bdr w:val="single" w:sz="8" w:space="0" w:color="auto"/>
        </w:rPr>
        <w:t>largely realized</w:t>
      </w:r>
      <w:r w:rsidRPr="00992961">
        <w:rPr>
          <w:rFonts w:eastAsia="Calibri"/>
          <w:sz w:val="16"/>
        </w:rPr>
        <w:t xml:space="preserve">, the </w:t>
      </w:r>
      <w:r w:rsidRPr="00992961">
        <w:rPr>
          <w:rFonts w:eastAsia="Calibri"/>
          <w:highlight w:val="cyan"/>
          <w:u w:val="single"/>
        </w:rPr>
        <w:t>stage</w:t>
      </w:r>
      <w:r w:rsidRPr="00992961">
        <w:rPr>
          <w:rFonts w:eastAsia="Calibri"/>
          <w:u w:val="single"/>
        </w:rPr>
        <w:t xml:space="preserve"> is </w:t>
      </w:r>
      <w:r w:rsidRPr="00992961">
        <w:rPr>
          <w:rFonts w:eastAsia="Calibri"/>
          <w:highlight w:val="cyan"/>
          <w:u w:val="single"/>
        </w:rPr>
        <w:t>set for</w:t>
      </w:r>
      <w:r w:rsidRPr="00992961">
        <w:rPr>
          <w:rFonts w:eastAsia="Calibri"/>
          <w:u w:val="single"/>
        </w:rPr>
        <w:t xml:space="preserve"> </w:t>
      </w:r>
      <w:r w:rsidRPr="00992961">
        <w:rPr>
          <w:rFonts w:eastAsia="Calibri"/>
          <w:b/>
          <w:iCs/>
          <w:u w:val="single"/>
          <w:bdr w:val="single" w:sz="8" w:space="0" w:color="auto"/>
        </w:rPr>
        <w:t>substantial</w:t>
      </w:r>
      <w:r w:rsidRPr="00992961">
        <w:rPr>
          <w:rFonts w:eastAsia="Calibri"/>
          <w:u w:val="single"/>
        </w:rPr>
        <w:t xml:space="preserve"> income </w:t>
      </w:r>
      <w:r w:rsidRPr="00992961">
        <w:rPr>
          <w:rFonts w:eastAsia="Calibri"/>
          <w:highlight w:val="cyan"/>
          <w:u w:val="single"/>
        </w:rPr>
        <w:t>tax cuts to</w:t>
      </w:r>
      <w:r w:rsidRPr="00992961">
        <w:rPr>
          <w:rFonts w:eastAsia="Calibri"/>
          <w:u w:val="single"/>
        </w:rPr>
        <w:t xml:space="preserve"> </w:t>
      </w:r>
      <w:r w:rsidRPr="00992961">
        <w:rPr>
          <w:rFonts w:eastAsia="Calibri"/>
          <w:b/>
          <w:iCs/>
          <w:highlight w:val="cyan"/>
          <w:u w:val="single"/>
          <w:bdr w:val="single" w:sz="8" w:space="0" w:color="auto"/>
        </w:rPr>
        <w:t>stimulate</w:t>
      </w:r>
      <w:r w:rsidRPr="00992961">
        <w:rPr>
          <w:rFonts w:eastAsia="Calibri"/>
          <w:u w:val="single"/>
        </w:rPr>
        <w:t xml:space="preserve"> an </w:t>
      </w:r>
      <w:r w:rsidRPr="00992961">
        <w:rPr>
          <w:rFonts w:eastAsia="Calibri"/>
          <w:highlight w:val="cyan"/>
          <w:u w:val="single"/>
        </w:rPr>
        <w:t>econ</w:t>
      </w:r>
      <w:r w:rsidRPr="00992961">
        <w:rPr>
          <w:rFonts w:eastAsia="Calibri"/>
          <w:u w:val="single"/>
        </w:rPr>
        <w:t xml:space="preserve">omy </w:t>
      </w:r>
      <w:r w:rsidRPr="00992961">
        <w:rPr>
          <w:rFonts w:eastAsia="Calibri"/>
          <w:highlight w:val="cyan"/>
          <w:u w:val="single"/>
        </w:rPr>
        <w:t xml:space="preserve">already </w:t>
      </w:r>
      <w:r w:rsidRPr="00992961">
        <w:rPr>
          <w:rFonts w:eastAsia="Calibri"/>
          <w:b/>
          <w:iCs/>
          <w:highlight w:val="cyan"/>
          <w:u w:val="single"/>
          <w:bdr w:val="single" w:sz="8" w:space="0" w:color="auto"/>
        </w:rPr>
        <w:t>buoyed</w:t>
      </w:r>
      <w:r w:rsidRPr="00992961">
        <w:rPr>
          <w:rFonts w:eastAsia="Calibri"/>
          <w:highlight w:val="cyan"/>
          <w:u w:val="single"/>
        </w:rPr>
        <w:t xml:space="preserve"> by low</w:t>
      </w:r>
      <w:r w:rsidRPr="00992961">
        <w:rPr>
          <w:rFonts w:eastAsia="Calibri"/>
          <w:u w:val="single"/>
        </w:rPr>
        <w:t xml:space="preserve">er </w:t>
      </w:r>
      <w:r w:rsidRPr="00992961">
        <w:rPr>
          <w:rFonts w:eastAsia="Calibri"/>
          <w:highlight w:val="cyan"/>
          <w:u w:val="single"/>
        </w:rPr>
        <w:t xml:space="preserve">interest rates and </w:t>
      </w:r>
      <w:r w:rsidRPr="00992961">
        <w:rPr>
          <w:rFonts w:eastAsia="Calibri"/>
          <w:b/>
          <w:iCs/>
          <w:highlight w:val="cyan"/>
          <w:u w:val="single"/>
          <w:bdr w:val="single" w:sz="8" w:space="0" w:color="auto"/>
        </w:rPr>
        <w:t>massive</w:t>
      </w:r>
      <w:r w:rsidRPr="00992961">
        <w:rPr>
          <w:rFonts w:eastAsia="Calibri"/>
          <w:highlight w:val="cyan"/>
          <w:u w:val="single"/>
        </w:rPr>
        <w:t xml:space="preserve"> capital expenditures</w:t>
      </w:r>
      <w:r w:rsidRPr="00992961">
        <w:rPr>
          <w:rFonts w:eastAsia="Calibri"/>
          <w:sz w:val="16"/>
        </w:rPr>
        <w:t xml:space="preserve"> in AI,” the report states.</w:t>
      </w:r>
    </w:p>
    <w:p w14:paraId="669FAF04" w14:textId="77777777" w:rsidR="00992961" w:rsidRPr="00992961" w:rsidRDefault="00992961" w:rsidP="00992961">
      <w:pPr>
        <w:rPr>
          <w:rFonts w:eastAsia="Calibri"/>
          <w:sz w:val="16"/>
        </w:rPr>
      </w:pPr>
      <w:r w:rsidRPr="00992961">
        <w:rPr>
          <w:rFonts w:eastAsia="Calibri"/>
          <w:highlight w:val="cyan"/>
          <w:u w:val="single"/>
        </w:rPr>
        <w:t>GDP</w:t>
      </w:r>
      <w:r w:rsidRPr="00992961">
        <w:rPr>
          <w:rFonts w:eastAsia="Calibri"/>
          <w:u w:val="single"/>
        </w:rPr>
        <w:t xml:space="preserve"> is </w:t>
      </w:r>
      <w:r w:rsidRPr="00992961">
        <w:rPr>
          <w:rFonts w:eastAsia="Calibri"/>
          <w:highlight w:val="cyan"/>
          <w:u w:val="single"/>
        </w:rPr>
        <w:t xml:space="preserve">projected to </w:t>
      </w:r>
      <w:r w:rsidRPr="00992961">
        <w:rPr>
          <w:rFonts w:eastAsia="Calibri"/>
          <w:b/>
          <w:iCs/>
          <w:highlight w:val="cyan"/>
          <w:u w:val="single"/>
          <w:bdr w:val="single" w:sz="8" w:space="0" w:color="auto"/>
        </w:rPr>
        <w:t>grow 3%</w:t>
      </w:r>
      <w:r w:rsidRPr="00992961">
        <w:rPr>
          <w:rFonts w:eastAsia="Calibri"/>
          <w:u w:val="single"/>
        </w:rPr>
        <w:t xml:space="preserve"> this year</w:t>
      </w:r>
      <w:r w:rsidRPr="00992961">
        <w:rPr>
          <w:rFonts w:eastAsia="Calibri"/>
          <w:sz w:val="16"/>
        </w:rPr>
        <w:t>, supported by tax-cut-driven consumption and continued investment in AI.</w:t>
      </w:r>
    </w:p>
    <w:p w14:paraId="170A1BE0" w14:textId="77777777" w:rsidR="00992961" w:rsidRPr="00992961" w:rsidRDefault="00992961" w:rsidP="00992961">
      <w:pPr>
        <w:rPr>
          <w:rFonts w:eastAsia="Calibri"/>
          <w:sz w:val="16"/>
        </w:rPr>
      </w:pPr>
      <w:r w:rsidRPr="00992961">
        <w:rPr>
          <w:rFonts w:eastAsia="Calibri"/>
          <w:sz w:val="16"/>
        </w:rPr>
        <w:t>Capital expenditures on AI infrastructure are projected to reach $660 billion this year, or approximately 2% of gross domestic product, according to the report.</w:t>
      </w:r>
    </w:p>
    <w:p w14:paraId="79DC17AB" w14:textId="77777777" w:rsidR="00992961" w:rsidRPr="00992961" w:rsidRDefault="00992961" w:rsidP="00992961">
      <w:pPr>
        <w:rPr>
          <w:rFonts w:eastAsia="Calibri"/>
          <w:sz w:val="16"/>
        </w:rPr>
      </w:pPr>
      <w:r w:rsidRPr="00992961">
        <w:rPr>
          <w:rFonts w:eastAsia="Calibri"/>
          <w:sz w:val="16"/>
        </w:rPr>
        <w:t xml:space="preserve">And the </w:t>
      </w:r>
      <w:r w:rsidRPr="00992961">
        <w:rPr>
          <w:rFonts w:eastAsia="Calibri"/>
          <w:u w:val="single"/>
        </w:rPr>
        <w:t>One Big Beautiful Bill</w:t>
      </w:r>
      <w:r w:rsidRPr="00992961">
        <w:rPr>
          <w:rFonts w:eastAsia="Calibri"/>
          <w:sz w:val="16"/>
        </w:rPr>
        <w:t xml:space="preserve"> Act approved by Congress in 2025 is the most significant policy shift entering this year, the report said. Retroactive income tax provisions are expected to increase refunds and boost disposable income while new incentives such as bonus depreciation are projected to stimulate private investment. The combined </w:t>
      </w:r>
      <w:r w:rsidRPr="00992961">
        <w:rPr>
          <w:rFonts w:eastAsia="Calibri"/>
          <w:u w:val="single"/>
        </w:rPr>
        <w:t>fiscal effects</w:t>
      </w:r>
      <w:r w:rsidRPr="00992961">
        <w:rPr>
          <w:rFonts w:eastAsia="Calibri"/>
          <w:sz w:val="16"/>
        </w:rPr>
        <w:t xml:space="preserve"> are </w:t>
      </w:r>
      <w:r w:rsidRPr="00992961">
        <w:rPr>
          <w:rFonts w:eastAsia="Calibri"/>
          <w:u w:val="single"/>
        </w:rPr>
        <w:t xml:space="preserve">estimated to </w:t>
      </w:r>
      <w:r w:rsidRPr="00992961">
        <w:rPr>
          <w:rFonts w:eastAsia="Calibri"/>
          <w:b/>
          <w:iCs/>
          <w:u w:val="single"/>
          <w:bdr w:val="single" w:sz="8" w:space="0" w:color="auto"/>
        </w:rPr>
        <w:t>add</w:t>
      </w:r>
      <w:r w:rsidRPr="00992961">
        <w:rPr>
          <w:rFonts w:eastAsia="Calibri"/>
          <w:sz w:val="16"/>
        </w:rPr>
        <w:t xml:space="preserve"> between 0.5% and </w:t>
      </w:r>
      <w:r w:rsidRPr="00992961">
        <w:rPr>
          <w:rFonts w:eastAsia="Calibri"/>
          <w:b/>
          <w:iCs/>
          <w:u w:val="single"/>
          <w:bdr w:val="single" w:sz="8" w:space="0" w:color="auto"/>
        </w:rPr>
        <w:t>1%</w:t>
      </w:r>
      <w:r w:rsidRPr="00992961">
        <w:rPr>
          <w:rFonts w:eastAsia="Calibri"/>
          <w:u w:val="single"/>
        </w:rPr>
        <w:t xml:space="preserve"> to GDP</w:t>
      </w:r>
      <w:r w:rsidRPr="00992961">
        <w:rPr>
          <w:rFonts w:eastAsia="Calibri"/>
          <w:sz w:val="16"/>
        </w:rPr>
        <w:t xml:space="preserve">, </w:t>
      </w:r>
      <w:r w:rsidRPr="00992961">
        <w:rPr>
          <w:rFonts w:eastAsia="Calibri"/>
          <w:u w:val="single"/>
        </w:rPr>
        <w:t>with</w:t>
      </w:r>
      <w:r w:rsidRPr="00992961">
        <w:rPr>
          <w:rFonts w:eastAsia="Calibri"/>
          <w:sz w:val="16"/>
        </w:rPr>
        <w:t xml:space="preserve"> additional </w:t>
      </w:r>
      <w:r w:rsidRPr="00992961">
        <w:rPr>
          <w:rFonts w:eastAsia="Calibri"/>
          <w:b/>
          <w:iCs/>
          <w:u w:val="single"/>
          <w:bdr w:val="single" w:sz="8" w:space="0" w:color="auto"/>
        </w:rPr>
        <w:t>stimulus</w:t>
      </w:r>
      <w:r w:rsidRPr="00992961">
        <w:rPr>
          <w:rFonts w:eastAsia="Calibri"/>
          <w:sz w:val="16"/>
        </w:rPr>
        <w:t xml:space="preserve"> possible </w:t>
      </w:r>
      <w:r w:rsidRPr="00992961">
        <w:rPr>
          <w:rFonts w:eastAsia="Calibri"/>
          <w:u w:val="single"/>
        </w:rPr>
        <w:t xml:space="preserve">from </w:t>
      </w:r>
      <w:r w:rsidRPr="00992961">
        <w:rPr>
          <w:rFonts w:eastAsia="Calibri"/>
          <w:b/>
          <w:iCs/>
          <w:u w:val="single"/>
          <w:bdr w:val="single" w:sz="8" w:space="0" w:color="auto"/>
        </w:rPr>
        <w:t>refunded</w:t>
      </w:r>
      <w:r w:rsidRPr="00992961">
        <w:rPr>
          <w:rFonts w:eastAsia="Calibri"/>
          <w:u w:val="single"/>
        </w:rPr>
        <w:t xml:space="preserve"> tariff revenue</w:t>
      </w:r>
      <w:r w:rsidRPr="00992961">
        <w:rPr>
          <w:rFonts w:eastAsia="Calibri"/>
          <w:sz w:val="16"/>
        </w:rPr>
        <w:t>.</w:t>
      </w:r>
    </w:p>
    <w:p w14:paraId="0B84FD46" w14:textId="77777777" w:rsidR="00992961" w:rsidRPr="00992961" w:rsidRDefault="00992961" w:rsidP="00992961">
      <w:pPr>
        <w:rPr>
          <w:rFonts w:eastAsia="Calibri"/>
          <w:sz w:val="16"/>
        </w:rPr>
      </w:pPr>
      <w:r w:rsidRPr="00992961">
        <w:rPr>
          <w:rFonts w:eastAsia="Calibri"/>
          <w:sz w:val="16"/>
        </w:rPr>
        <w:t xml:space="preserve">The US </w:t>
      </w:r>
      <w:r w:rsidRPr="00992961">
        <w:rPr>
          <w:rFonts w:eastAsia="Calibri"/>
          <w:highlight w:val="cyan"/>
          <w:u w:val="single"/>
        </w:rPr>
        <w:t xml:space="preserve">Supreme Court </w:t>
      </w:r>
      <w:r w:rsidRPr="00992961">
        <w:rPr>
          <w:rFonts w:eastAsia="Calibri"/>
          <w:b/>
          <w:iCs/>
          <w:highlight w:val="cyan"/>
          <w:u w:val="single"/>
          <w:bdr w:val="single" w:sz="8" w:space="0" w:color="auto"/>
        </w:rPr>
        <w:t>ruled</w:t>
      </w:r>
      <w:r w:rsidRPr="00992961">
        <w:rPr>
          <w:rFonts w:eastAsia="Calibri"/>
          <w:sz w:val="16"/>
        </w:rPr>
        <w:t xml:space="preserve"> in February </w:t>
      </w:r>
      <w:r w:rsidRPr="00992961">
        <w:rPr>
          <w:rFonts w:eastAsia="Calibri"/>
          <w:b/>
          <w:iCs/>
          <w:highlight w:val="cyan"/>
          <w:u w:val="single"/>
          <w:bdr w:val="single" w:sz="8" w:space="0" w:color="auto"/>
        </w:rPr>
        <w:t>against</w:t>
      </w:r>
      <w:r w:rsidRPr="00992961">
        <w:rPr>
          <w:rFonts w:eastAsia="Calibri"/>
          <w:highlight w:val="cyan"/>
          <w:u w:val="single"/>
        </w:rPr>
        <w:t xml:space="preserve"> tariffs</w:t>
      </w:r>
      <w:r w:rsidRPr="00992961">
        <w:rPr>
          <w:rFonts w:eastAsia="Calibri"/>
          <w:sz w:val="16"/>
        </w:rPr>
        <w:t xml:space="preserve"> imposed under the International Emergency Economic Powers Act, </w:t>
      </w:r>
      <w:r w:rsidRPr="00992961">
        <w:rPr>
          <w:rFonts w:eastAsia="Calibri"/>
          <w:b/>
          <w:iCs/>
          <w:highlight w:val="cyan"/>
          <w:u w:val="single"/>
          <w:bdr w:val="single" w:sz="8" w:space="0" w:color="auto"/>
        </w:rPr>
        <w:t>reducing</w:t>
      </w:r>
      <w:r w:rsidRPr="00992961">
        <w:rPr>
          <w:rFonts w:eastAsia="Calibri"/>
          <w:sz w:val="16"/>
        </w:rPr>
        <w:t xml:space="preserve"> the </w:t>
      </w:r>
      <w:r w:rsidRPr="00992961">
        <w:rPr>
          <w:rFonts w:eastAsia="Calibri"/>
          <w:u w:val="single"/>
        </w:rPr>
        <w:t xml:space="preserve">tariff </w:t>
      </w:r>
      <w:r w:rsidRPr="00992961">
        <w:rPr>
          <w:rFonts w:eastAsia="Calibri"/>
          <w:b/>
          <w:iCs/>
          <w:highlight w:val="cyan"/>
          <w:u w:val="single"/>
          <w:bdr w:val="single" w:sz="8" w:space="0" w:color="auto"/>
        </w:rPr>
        <w:t>burden</w:t>
      </w:r>
      <w:r w:rsidRPr="00992961">
        <w:rPr>
          <w:rFonts w:eastAsia="Calibri"/>
          <w:sz w:val="16"/>
        </w:rPr>
        <w:t>, though the report noted substantial tariffs remain in place.</w:t>
      </w:r>
    </w:p>
    <w:p w14:paraId="07F52D8A" w14:textId="77777777" w:rsidR="00992961" w:rsidRPr="00992961" w:rsidRDefault="00992961" w:rsidP="00992961">
      <w:pPr>
        <w:rPr>
          <w:rFonts w:eastAsia="Calibri"/>
          <w:sz w:val="16"/>
        </w:rPr>
      </w:pPr>
      <w:r w:rsidRPr="00992961">
        <w:rPr>
          <w:rFonts w:eastAsia="Calibri"/>
          <w:sz w:val="16"/>
        </w:rPr>
        <w:t xml:space="preserve">And while the </w:t>
      </w:r>
      <w:r w:rsidRPr="00992961">
        <w:rPr>
          <w:rFonts w:eastAsia="Calibri"/>
          <w:highlight w:val="cyan"/>
          <w:u w:val="single"/>
        </w:rPr>
        <w:t>labor market</w:t>
      </w:r>
      <w:r w:rsidRPr="00992961">
        <w:rPr>
          <w:rFonts w:eastAsia="Calibri"/>
          <w:u w:val="single"/>
        </w:rPr>
        <w:t xml:space="preserve"> </w:t>
      </w:r>
      <w:r w:rsidRPr="00992961">
        <w:rPr>
          <w:rFonts w:eastAsia="Calibri"/>
          <w:sz w:val="16"/>
        </w:rPr>
        <w:t xml:space="preserve">stalled in 2025, this year has </w:t>
      </w:r>
      <w:r w:rsidRPr="00992961">
        <w:rPr>
          <w:rFonts w:eastAsia="Calibri"/>
          <w:highlight w:val="cyan"/>
          <w:u w:val="single"/>
        </w:rPr>
        <w:t>seen</w:t>
      </w:r>
      <w:r w:rsidRPr="00992961">
        <w:rPr>
          <w:rFonts w:eastAsia="Calibri"/>
          <w:u w:val="single"/>
        </w:rPr>
        <w:t xml:space="preserve"> some </w:t>
      </w:r>
      <w:r w:rsidRPr="00992961">
        <w:rPr>
          <w:rFonts w:eastAsia="Calibri"/>
          <w:b/>
          <w:iCs/>
          <w:highlight w:val="cyan"/>
          <w:u w:val="single"/>
          <w:bdr w:val="single" w:sz="8" w:space="0" w:color="auto"/>
        </w:rPr>
        <w:t>improvement</w:t>
      </w:r>
      <w:r w:rsidRPr="00992961">
        <w:rPr>
          <w:rFonts w:eastAsia="Calibri"/>
          <w:sz w:val="16"/>
          <w:highlight w:val="cyan"/>
        </w:rPr>
        <w:t xml:space="preserve"> </w:t>
      </w:r>
      <w:r w:rsidRPr="00992961">
        <w:rPr>
          <w:rFonts w:eastAsia="Calibri"/>
          <w:highlight w:val="cyan"/>
          <w:u w:val="single"/>
        </w:rPr>
        <w:t>with</w:t>
      </w:r>
      <w:r w:rsidRPr="00992961">
        <w:rPr>
          <w:rFonts w:eastAsia="Calibri"/>
          <w:sz w:val="16"/>
        </w:rPr>
        <w:t xml:space="preserve"> the </w:t>
      </w:r>
      <w:r w:rsidRPr="00992961">
        <w:rPr>
          <w:rFonts w:eastAsia="Calibri"/>
          <w:highlight w:val="cyan"/>
          <w:u w:val="single"/>
        </w:rPr>
        <w:t>unemployment</w:t>
      </w:r>
      <w:r w:rsidRPr="00992961">
        <w:rPr>
          <w:rFonts w:eastAsia="Calibri"/>
          <w:u w:val="single"/>
        </w:rPr>
        <w:t xml:space="preserve"> rate </w:t>
      </w:r>
      <w:r w:rsidRPr="00992961">
        <w:rPr>
          <w:rFonts w:eastAsia="Calibri"/>
          <w:b/>
          <w:iCs/>
          <w:highlight w:val="cyan"/>
          <w:u w:val="single"/>
          <w:bdr w:val="single" w:sz="8" w:space="0" w:color="auto"/>
        </w:rPr>
        <w:t>falling</w:t>
      </w:r>
      <w:r w:rsidRPr="00992961">
        <w:rPr>
          <w:rFonts w:eastAsia="Calibri"/>
          <w:u w:val="single"/>
        </w:rPr>
        <w:t xml:space="preserve"> to </w:t>
      </w:r>
      <w:r w:rsidRPr="00992961">
        <w:rPr>
          <w:rFonts w:eastAsia="Calibri"/>
          <w:b/>
          <w:iCs/>
          <w:u w:val="single"/>
          <w:bdr w:val="single" w:sz="8" w:space="0" w:color="auto"/>
        </w:rPr>
        <w:t>4.3%</w:t>
      </w:r>
      <w:r w:rsidRPr="00992961">
        <w:rPr>
          <w:rFonts w:eastAsia="Calibri"/>
          <w:sz w:val="16"/>
        </w:rPr>
        <w:t xml:space="preserve"> in January from its late 2025 high of 4.5%.</w:t>
      </w:r>
    </w:p>
    <w:p w14:paraId="63E0C911" w14:textId="77777777" w:rsidR="00992961" w:rsidRPr="00992961" w:rsidRDefault="00992961" w:rsidP="00992961">
      <w:pPr>
        <w:rPr>
          <w:rFonts w:eastAsia="Calibri"/>
          <w:sz w:val="16"/>
        </w:rPr>
      </w:pPr>
      <w:r w:rsidRPr="00992961">
        <w:rPr>
          <w:rFonts w:eastAsia="Calibri"/>
          <w:sz w:val="16"/>
        </w:rPr>
        <w:t>Inflation remains above the Federal Reserve’s 2% target; however, the Anderson report estimates a final spurt of tariff-driven inflation this year before inflation settles into the mid-to-low two-percent range in 2027 and 2028.</w:t>
      </w:r>
    </w:p>
    <w:p w14:paraId="418E8B62" w14:textId="77777777" w:rsidR="00992961" w:rsidRPr="00992961" w:rsidRDefault="00992961" w:rsidP="00992961">
      <w:pPr>
        <w:rPr>
          <w:rFonts w:eastAsia="Calibri"/>
          <w:sz w:val="16"/>
        </w:rPr>
      </w:pPr>
      <w:r w:rsidRPr="00992961">
        <w:rPr>
          <w:rFonts w:eastAsia="Calibri"/>
          <w:sz w:val="16"/>
        </w:rPr>
        <w:t>After improving GDP this year, growth is expected to moderate in 2027 and 2028 as fiscal stimulus fades and AI infrastructure expansion stabilizes.</w:t>
      </w:r>
    </w:p>
    <w:p w14:paraId="293647AA" w14:textId="77777777" w:rsidR="00992961" w:rsidRPr="00992961" w:rsidRDefault="00992961" w:rsidP="00992961">
      <w:pPr>
        <w:rPr>
          <w:rFonts w:eastAsia="Calibri"/>
          <w:sz w:val="16"/>
        </w:rPr>
      </w:pPr>
    </w:p>
    <w:p w14:paraId="22680293" w14:textId="77777777" w:rsidR="00992961" w:rsidRPr="00992961" w:rsidRDefault="00992961" w:rsidP="00992961">
      <w:pPr>
        <w:keepNext/>
        <w:keepLines/>
        <w:pageBreakBefore/>
        <w:spacing w:before="40" w:after="0"/>
        <w:jc w:val="center"/>
        <w:outlineLvl w:val="2"/>
        <w:rPr>
          <w:rFonts w:eastAsia="Times New Roman"/>
          <w:b/>
          <w:sz w:val="32"/>
          <w:szCs w:val="24"/>
          <w:u w:val="single"/>
        </w:rPr>
      </w:pPr>
      <w:bookmarkStart w:id="13" w:name="Level_1_2976"/>
      <w:proofErr w:type="gramStart"/>
      <w:r w:rsidRPr="00992961">
        <w:rPr>
          <w:rFonts w:eastAsia="Times New Roman"/>
          <w:b/>
          <w:sz w:val="32"/>
          <w:szCs w:val="24"/>
          <w:u w:val="single"/>
        </w:rPr>
        <w:t>Economy !D</w:t>
      </w:r>
      <w:proofErr w:type="gramEnd"/>
      <w:r w:rsidRPr="00992961">
        <w:rPr>
          <w:rFonts w:eastAsia="Times New Roman"/>
          <w:b/>
          <w:sz w:val="32"/>
          <w:szCs w:val="24"/>
          <w:u w:val="single"/>
        </w:rPr>
        <w:t>---2NC</w:t>
      </w:r>
    </w:p>
    <w:p w14:paraId="6CBB30C0" w14:textId="77777777" w:rsidR="00992961" w:rsidRPr="00992961" w:rsidRDefault="00992961" w:rsidP="00992961">
      <w:pPr>
        <w:rPr>
          <w:rFonts w:eastAsia="Calibri"/>
        </w:rPr>
      </w:pPr>
      <w:bookmarkStart w:id="14" w:name="_Hlk216869311"/>
    </w:p>
    <w:p w14:paraId="644A34C0"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Domestic unrest </w:t>
      </w:r>
      <w:r w:rsidRPr="00992961">
        <w:rPr>
          <w:rFonts w:eastAsia="Times New Roman" w:cs="Times New Roman"/>
          <w:b/>
          <w:iCs/>
          <w:sz w:val="26"/>
          <w:u w:val="single"/>
        </w:rPr>
        <w:t>deters</w:t>
      </w:r>
      <w:r w:rsidRPr="00992961">
        <w:rPr>
          <w:rFonts w:eastAsia="Times New Roman" w:cs="Times New Roman"/>
          <w:b/>
          <w:iCs/>
          <w:sz w:val="26"/>
        </w:rPr>
        <w:t xml:space="preserve"> diversionary wars. </w:t>
      </w:r>
      <w:r w:rsidRPr="00992961">
        <w:rPr>
          <w:rFonts w:eastAsia="Times New Roman" w:cs="Times New Roman"/>
          <w:bCs/>
          <w:iCs/>
          <w:sz w:val="26"/>
          <w:u w:val="single"/>
        </w:rPr>
        <w:t>Empirics</w:t>
      </w:r>
      <w:r w:rsidRPr="00992961">
        <w:rPr>
          <w:rFonts w:eastAsia="Times New Roman" w:cs="Times New Roman"/>
          <w:bCs/>
          <w:iCs/>
          <w:sz w:val="26"/>
        </w:rPr>
        <w:t xml:space="preserve"> and the </w:t>
      </w:r>
      <w:r w:rsidRPr="00992961">
        <w:rPr>
          <w:rFonts w:eastAsia="Times New Roman" w:cs="Times New Roman"/>
          <w:bCs/>
          <w:iCs/>
          <w:sz w:val="26"/>
          <w:u w:val="single"/>
        </w:rPr>
        <w:t>best scholars</w:t>
      </w:r>
      <w:r w:rsidRPr="00992961">
        <w:rPr>
          <w:rFonts w:eastAsia="Times New Roman" w:cs="Times New Roman"/>
          <w:bCs/>
          <w:iCs/>
          <w:sz w:val="26"/>
        </w:rPr>
        <w:t xml:space="preserve"> concur.</w:t>
      </w:r>
    </w:p>
    <w:p w14:paraId="0DD6A576" w14:textId="77777777" w:rsidR="00992961" w:rsidRPr="00992961" w:rsidRDefault="00992961" w:rsidP="00992961">
      <w:pPr>
        <w:rPr>
          <w:rFonts w:eastAsia="Calibri"/>
        </w:rPr>
      </w:pPr>
      <w:r w:rsidRPr="00992961">
        <w:rPr>
          <w:rFonts w:eastAsia="Calibri"/>
          <w:b/>
          <w:bCs/>
          <w:sz w:val="26"/>
        </w:rPr>
        <w:t>Saltzman 24</w:t>
      </w:r>
      <w:r w:rsidRPr="00992961">
        <w:rPr>
          <w:rFonts w:eastAsia="Calibri"/>
        </w:rPr>
        <w:t xml:space="preserve">, Professor at the </w:t>
      </w:r>
      <w:proofErr w:type="spellStart"/>
      <w:r w:rsidRPr="00992961">
        <w:rPr>
          <w:rFonts w:eastAsia="Calibri"/>
        </w:rPr>
        <w:t>Gildenhorn</w:t>
      </w:r>
      <w:proofErr w:type="spellEnd"/>
      <w:r w:rsidRPr="00992961">
        <w:rPr>
          <w:rFonts w:eastAsia="Calibri"/>
        </w:rPr>
        <w:t xml:space="preserve"> Institute for Israel Studies at the University of Maryland. (Ilai Saltzman, 2024, "Diversionary Words: Trump, China and the COVID-19 Pandemic." Chinese Political Science Review 9, 85-109)</w:t>
      </w:r>
    </w:p>
    <w:p w14:paraId="7E964F12" w14:textId="77777777" w:rsidR="00992961" w:rsidRPr="00992961" w:rsidRDefault="00992961" w:rsidP="00992961">
      <w:pPr>
        <w:rPr>
          <w:rFonts w:eastAsia="Calibri"/>
          <w:sz w:val="16"/>
        </w:rPr>
      </w:pPr>
      <w:r w:rsidRPr="00992961">
        <w:rPr>
          <w:rFonts w:eastAsia="Calibri"/>
          <w:u w:val="single"/>
        </w:rPr>
        <w:t>As the theory</w:t>
      </w:r>
      <w:r w:rsidRPr="00992961">
        <w:rPr>
          <w:rFonts w:eastAsia="Calibri"/>
          <w:sz w:val="16"/>
        </w:rPr>
        <w:t xml:space="preserve"> </w:t>
      </w:r>
      <w:r w:rsidRPr="00992961">
        <w:rPr>
          <w:rFonts w:eastAsia="Calibri"/>
          <w:b/>
          <w:iCs/>
          <w:u w:val="single"/>
          <w:bdr w:val="single" w:sz="8" w:space="0" w:color="auto"/>
        </w:rPr>
        <w:t>evolved</w:t>
      </w:r>
      <w:r w:rsidRPr="00992961">
        <w:rPr>
          <w:rFonts w:eastAsia="Calibri"/>
          <w:sz w:val="16"/>
        </w:rPr>
        <w:t xml:space="preserve"> </w:t>
      </w:r>
      <w:r w:rsidRPr="00992961">
        <w:rPr>
          <w:rFonts w:eastAsia="Calibri"/>
          <w:u w:val="single"/>
        </w:rPr>
        <w:t>over the years</w:t>
      </w:r>
      <w:r w:rsidRPr="00992961">
        <w:rPr>
          <w:rFonts w:eastAsia="Calibri"/>
          <w:sz w:val="16"/>
        </w:rPr>
        <w:t xml:space="preserve">, especially </w:t>
      </w:r>
      <w:r w:rsidRPr="00992961">
        <w:rPr>
          <w:rFonts w:eastAsia="Calibri"/>
          <w:highlight w:val="cyan"/>
          <w:u w:val="single"/>
        </w:rPr>
        <w:t>in response to</w:t>
      </w:r>
      <w:r w:rsidRPr="00992961">
        <w:rPr>
          <w:rFonts w:eastAsia="Calibri"/>
          <w:sz w:val="16"/>
        </w:rPr>
        <w:t xml:space="preserve"> various </w:t>
      </w:r>
      <w:r w:rsidRPr="00992961">
        <w:rPr>
          <w:rFonts w:eastAsia="Calibri"/>
          <w:b/>
          <w:iCs/>
          <w:highlight w:val="cyan"/>
          <w:u w:val="single"/>
          <w:bdr w:val="single" w:sz="8" w:space="0" w:color="auto"/>
        </w:rPr>
        <w:t>critiques</w:t>
      </w:r>
      <w:r w:rsidRPr="00992961">
        <w:rPr>
          <w:rFonts w:eastAsia="Calibri"/>
          <w:sz w:val="16"/>
          <w:highlight w:val="cyan"/>
        </w:rPr>
        <w:t xml:space="preserve"> </w:t>
      </w:r>
      <w:r w:rsidRPr="00992961">
        <w:rPr>
          <w:rFonts w:eastAsia="Calibri"/>
          <w:highlight w:val="cyan"/>
          <w:u w:val="single"/>
        </w:rPr>
        <w:t>of</w:t>
      </w:r>
      <w:r w:rsidRPr="00992961">
        <w:rPr>
          <w:rFonts w:eastAsia="Calibri"/>
          <w:sz w:val="16"/>
        </w:rPr>
        <w:t xml:space="preserve"> its </w:t>
      </w:r>
      <w:r w:rsidRPr="00992961">
        <w:rPr>
          <w:rFonts w:eastAsia="Calibri"/>
          <w:b/>
          <w:iCs/>
          <w:highlight w:val="cyan"/>
          <w:u w:val="single"/>
          <w:bdr w:val="single" w:sz="8" w:space="0" w:color="auto"/>
        </w:rPr>
        <w:t>empirical applicability</w:t>
      </w:r>
      <w:r w:rsidRPr="00992961">
        <w:rPr>
          <w:rFonts w:eastAsia="Calibri"/>
          <w:sz w:val="16"/>
        </w:rPr>
        <w:t xml:space="preserve">, </w:t>
      </w:r>
      <w:r w:rsidRPr="00992961">
        <w:rPr>
          <w:rFonts w:eastAsia="Calibri"/>
          <w:highlight w:val="cyan"/>
          <w:u w:val="single"/>
        </w:rPr>
        <w:t>scholars</w:t>
      </w:r>
      <w:r w:rsidRPr="00992961">
        <w:rPr>
          <w:rFonts w:eastAsia="Calibri"/>
          <w:u w:val="single"/>
        </w:rPr>
        <w:t xml:space="preserve"> began </w:t>
      </w:r>
      <w:r w:rsidRPr="00992961">
        <w:rPr>
          <w:rFonts w:eastAsia="Calibri"/>
          <w:highlight w:val="cyan"/>
          <w:u w:val="single"/>
        </w:rPr>
        <w:t>explor</w:t>
      </w:r>
      <w:r w:rsidRPr="00992961">
        <w:rPr>
          <w:rFonts w:eastAsia="Calibri"/>
          <w:u w:val="single"/>
        </w:rPr>
        <w:t>ing</w:t>
      </w:r>
      <w:r w:rsidRPr="00992961">
        <w:rPr>
          <w:rFonts w:eastAsia="Calibri"/>
          <w:sz w:val="16"/>
        </w:rPr>
        <w:t xml:space="preserve"> </w:t>
      </w:r>
      <w:r w:rsidRPr="00992961">
        <w:rPr>
          <w:rFonts w:eastAsia="Calibri"/>
          <w:b/>
          <w:iCs/>
          <w:highlight w:val="cyan"/>
          <w:u w:val="single"/>
          <w:bdr w:val="single" w:sz="8" w:space="0" w:color="auto"/>
        </w:rPr>
        <w:t>nonviolent</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diversionary policies</w:t>
      </w:r>
      <w:r w:rsidRPr="00992961">
        <w:rPr>
          <w:rFonts w:eastAsia="Calibri"/>
          <w:sz w:val="16"/>
        </w:rPr>
        <w:t xml:space="preserve"> </w:t>
      </w:r>
      <w:r w:rsidRPr="00992961">
        <w:rPr>
          <w:rFonts w:eastAsia="Calibri"/>
          <w:u w:val="single"/>
        </w:rPr>
        <w:t>leaders may pursue</w:t>
      </w:r>
      <w:r w:rsidRPr="00992961">
        <w:rPr>
          <w:rFonts w:eastAsia="Calibri"/>
          <w:sz w:val="16"/>
        </w:rPr>
        <w:t xml:space="preserve"> </w:t>
      </w:r>
      <w:r w:rsidRPr="00992961">
        <w:rPr>
          <w:rFonts w:eastAsia="Calibri"/>
          <w:highlight w:val="cyan"/>
          <w:u w:val="single"/>
        </w:rPr>
        <w:t>including</w:t>
      </w:r>
      <w:r w:rsidRPr="00992961">
        <w:rPr>
          <w:rFonts w:eastAsia="Calibri"/>
          <w:sz w:val="16"/>
          <w:highlight w:val="cyan"/>
        </w:rPr>
        <w:t xml:space="preserve"> </w:t>
      </w:r>
      <w:r w:rsidRPr="00992961">
        <w:rPr>
          <w:rFonts w:eastAsia="Calibri"/>
          <w:b/>
          <w:iCs/>
          <w:highlight w:val="cyan"/>
          <w:u w:val="single"/>
          <w:bdr w:val="single" w:sz="8" w:space="0" w:color="auto"/>
        </w:rPr>
        <w:t>socioeconomic interventions</w:t>
      </w:r>
      <w:r w:rsidRPr="00992961">
        <w:rPr>
          <w:rFonts w:eastAsia="Calibri"/>
          <w:sz w:val="16"/>
        </w:rPr>
        <w:t xml:space="preserve"> (Kisangani and Pickering 2007) </w:t>
      </w:r>
      <w:r w:rsidRPr="00992961">
        <w:rPr>
          <w:rFonts w:eastAsia="Calibri"/>
          <w:u w:val="single"/>
        </w:rPr>
        <w:t>and</w:t>
      </w:r>
      <w:r w:rsidRPr="00992961">
        <w:rPr>
          <w:rFonts w:eastAsia="Calibri"/>
          <w:sz w:val="16"/>
        </w:rPr>
        <w:t xml:space="preserve"> </w:t>
      </w:r>
      <w:r w:rsidRPr="00992961">
        <w:rPr>
          <w:rFonts w:eastAsia="Calibri"/>
          <w:b/>
          <w:iCs/>
          <w:highlight w:val="cyan"/>
          <w:u w:val="single"/>
          <w:bdr w:val="single" w:sz="8" w:space="0" w:color="auto"/>
        </w:rPr>
        <w:t>rhetorical threats</w:t>
      </w:r>
      <w:r w:rsidRPr="00992961">
        <w:rPr>
          <w:rFonts w:eastAsia="Calibri"/>
          <w:sz w:val="16"/>
        </w:rPr>
        <w:t xml:space="preserve"> (Ala’ </w:t>
      </w:r>
      <w:proofErr w:type="spellStart"/>
      <w:r w:rsidRPr="00992961">
        <w:rPr>
          <w:rFonts w:eastAsia="Calibri"/>
          <w:sz w:val="16"/>
        </w:rPr>
        <w:t>Alrababa’h</w:t>
      </w:r>
      <w:proofErr w:type="spellEnd"/>
      <w:r w:rsidRPr="00992961">
        <w:rPr>
          <w:rFonts w:eastAsia="Calibri"/>
          <w:sz w:val="16"/>
        </w:rPr>
        <w:t xml:space="preserve"> and Lisa Blaydes 2021; Carter 2020; Li et al. 2009). These </w:t>
      </w:r>
      <w:r w:rsidRPr="00992961">
        <w:rPr>
          <w:rFonts w:eastAsia="Calibri"/>
          <w:u w:val="single"/>
        </w:rPr>
        <w:t xml:space="preserve">works </w:t>
      </w:r>
      <w:r w:rsidRPr="00992961">
        <w:rPr>
          <w:rFonts w:eastAsia="Calibri"/>
          <w:highlight w:val="cyan"/>
          <w:u w:val="single"/>
        </w:rPr>
        <w:t>suggested</w:t>
      </w:r>
      <w:r w:rsidRPr="00992961">
        <w:rPr>
          <w:rFonts w:eastAsia="Calibri"/>
          <w:u w:val="single"/>
        </w:rPr>
        <w:t xml:space="preserve"> that </w:t>
      </w:r>
      <w:r w:rsidRPr="00992961">
        <w:rPr>
          <w:rFonts w:eastAsia="Calibri"/>
          <w:highlight w:val="cyan"/>
          <w:u w:val="single"/>
        </w:rPr>
        <w:t>given</w:t>
      </w:r>
      <w:r w:rsidRPr="00992961">
        <w:rPr>
          <w:rFonts w:eastAsia="Calibri"/>
          <w:sz w:val="16"/>
          <w:highlight w:val="cyan"/>
        </w:rPr>
        <w:t xml:space="preserve"> </w:t>
      </w:r>
      <w:r w:rsidRPr="00992961">
        <w:rPr>
          <w:rFonts w:eastAsia="Calibri"/>
          <w:b/>
          <w:iCs/>
          <w:highlight w:val="cyan"/>
          <w:u w:val="single"/>
          <w:bdr w:val="single" w:sz="8" w:space="0" w:color="auto"/>
        </w:rPr>
        <w:t>domestic unrest</w:t>
      </w:r>
      <w:r w:rsidRPr="00992961">
        <w:rPr>
          <w:rFonts w:eastAsia="Calibri"/>
          <w:sz w:val="16"/>
        </w:rPr>
        <w:t xml:space="preserve"> </w:t>
      </w:r>
      <w:r w:rsidRPr="00992961">
        <w:rPr>
          <w:rFonts w:eastAsia="Calibri"/>
          <w:highlight w:val="cyan"/>
          <w:u w:val="single"/>
        </w:rPr>
        <w:t>and</w:t>
      </w:r>
      <w:r w:rsidRPr="00992961">
        <w:rPr>
          <w:rFonts w:eastAsia="Calibri"/>
          <w:u w:val="single"/>
        </w:rPr>
        <w:t xml:space="preserve"> the degree of </w:t>
      </w:r>
      <w:r w:rsidRPr="00992961">
        <w:rPr>
          <w:rFonts w:eastAsia="Calibri"/>
          <w:b/>
          <w:iCs/>
          <w:highlight w:val="cyan"/>
          <w:u w:val="single"/>
          <w:bdr w:val="single" w:sz="8" w:space="0" w:color="auto"/>
        </w:rPr>
        <w:t>threat</w:t>
      </w:r>
      <w:r w:rsidRPr="00992961">
        <w:rPr>
          <w:rFonts w:eastAsia="Calibri"/>
          <w:sz w:val="16"/>
        </w:rPr>
        <w:t xml:space="preserve"> </w:t>
      </w:r>
      <w:r w:rsidRPr="00992961">
        <w:rPr>
          <w:rFonts w:eastAsia="Calibri"/>
          <w:u w:val="single"/>
        </w:rPr>
        <w:t xml:space="preserve">it poses </w:t>
      </w:r>
      <w:r w:rsidRPr="00992961">
        <w:rPr>
          <w:rFonts w:eastAsia="Calibri"/>
          <w:highlight w:val="cyan"/>
          <w:u w:val="single"/>
        </w:rPr>
        <w:t>to leaders</w:t>
      </w:r>
      <w:r w:rsidRPr="00992961">
        <w:rPr>
          <w:rFonts w:eastAsia="Calibri"/>
          <w:sz w:val="16"/>
        </w:rPr>
        <w:t xml:space="preserve"> varies in intensity, </w:t>
      </w:r>
      <w:r w:rsidRPr="00992961">
        <w:rPr>
          <w:rFonts w:eastAsia="Calibri"/>
          <w:highlight w:val="cyan"/>
          <w:u w:val="single"/>
        </w:rPr>
        <w:t>diversionary armed conflict is</w:t>
      </w:r>
      <w:r w:rsidRPr="00992961">
        <w:rPr>
          <w:rFonts w:eastAsia="Calibri"/>
          <w:sz w:val="16"/>
          <w:highlight w:val="cyan"/>
        </w:rPr>
        <w:t xml:space="preserve"> </w:t>
      </w:r>
      <w:r w:rsidRPr="00992961">
        <w:rPr>
          <w:rFonts w:eastAsia="Calibri"/>
          <w:b/>
          <w:iCs/>
          <w:highlight w:val="cyan"/>
          <w:u w:val="single"/>
          <w:bdr w:val="single" w:sz="8" w:space="0" w:color="auto"/>
        </w:rPr>
        <w:t>not</w:t>
      </w:r>
      <w:r w:rsidRPr="00992961">
        <w:rPr>
          <w:rFonts w:eastAsia="Calibri"/>
          <w:sz w:val="16"/>
        </w:rPr>
        <w:t xml:space="preserve"> necessarily </w:t>
      </w:r>
      <w:r w:rsidRPr="00992961">
        <w:rPr>
          <w:rFonts w:eastAsia="Calibri"/>
          <w:u w:val="single"/>
        </w:rPr>
        <w:t>the most</w:t>
      </w:r>
      <w:r w:rsidRPr="00992961">
        <w:rPr>
          <w:rFonts w:eastAsia="Calibri"/>
          <w:sz w:val="16"/>
        </w:rPr>
        <w:t xml:space="preserve"> </w:t>
      </w:r>
      <w:r w:rsidRPr="00992961">
        <w:rPr>
          <w:rFonts w:eastAsia="Calibri"/>
          <w:b/>
          <w:iCs/>
          <w:highlight w:val="cyan"/>
          <w:u w:val="single"/>
          <w:bdr w:val="single" w:sz="8" w:space="0" w:color="auto"/>
        </w:rPr>
        <w:t>appealing</w:t>
      </w:r>
      <w:r w:rsidRPr="00992961">
        <w:rPr>
          <w:rFonts w:eastAsia="Calibri"/>
          <w:sz w:val="16"/>
        </w:rPr>
        <w:t xml:space="preserve"> </w:t>
      </w:r>
      <w:r w:rsidRPr="00992961">
        <w:rPr>
          <w:rFonts w:eastAsia="Calibri"/>
          <w:u w:val="single"/>
        </w:rPr>
        <w:t>response</w:t>
      </w:r>
      <w:r w:rsidRPr="00992961">
        <w:rPr>
          <w:rFonts w:eastAsia="Calibri"/>
          <w:sz w:val="16"/>
        </w:rPr>
        <w:t xml:space="preserve">. Whereas </w:t>
      </w:r>
      <w:r w:rsidRPr="00992961">
        <w:rPr>
          <w:rFonts w:eastAsia="Calibri"/>
          <w:u w:val="single"/>
        </w:rPr>
        <w:t xml:space="preserve">the </w:t>
      </w:r>
      <w:r w:rsidRPr="00992961">
        <w:rPr>
          <w:rFonts w:eastAsia="Calibri"/>
          <w:b/>
          <w:iCs/>
          <w:highlight w:val="cyan"/>
          <w:u w:val="single"/>
          <w:bdr w:val="single" w:sz="8" w:space="0" w:color="auto"/>
        </w:rPr>
        <w:t>greater</w:t>
      </w:r>
      <w:r w:rsidRPr="00992961">
        <w:rPr>
          <w:rFonts w:eastAsia="Calibri"/>
          <w:highlight w:val="cyan"/>
          <w:u w:val="single"/>
        </w:rPr>
        <w:t xml:space="preserve"> the threat</w:t>
      </w:r>
      <w:r w:rsidRPr="00992961">
        <w:rPr>
          <w:rFonts w:eastAsia="Calibri"/>
          <w:u w:val="single"/>
        </w:rPr>
        <w:t xml:space="preserve"> domestic unrest constitutes</w:t>
      </w:r>
      <w:r w:rsidRPr="00992961">
        <w:rPr>
          <w:rFonts w:eastAsia="Calibri"/>
          <w:sz w:val="16"/>
        </w:rPr>
        <w:t xml:space="preserve"> for leaders, </w:t>
      </w:r>
      <w:r w:rsidRPr="00992961">
        <w:rPr>
          <w:rFonts w:eastAsia="Calibri"/>
          <w:highlight w:val="cyan"/>
          <w:u w:val="single"/>
        </w:rPr>
        <w:t>the</w:t>
      </w:r>
      <w:r w:rsidRPr="00992961">
        <w:rPr>
          <w:rFonts w:eastAsia="Calibri"/>
          <w:sz w:val="16"/>
          <w:highlight w:val="cyan"/>
        </w:rPr>
        <w:t xml:space="preserve"> </w:t>
      </w:r>
      <w:r w:rsidRPr="00992961">
        <w:rPr>
          <w:rFonts w:eastAsia="Calibri"/>
          <w:b/>
          <w:iCs/>
          <w:highlight w:val="cyan"/>
          <w:u w:val="single"/>
          <w:bdr w:val="single" w:sz="8" w:space="0" w:color="auto"/>
        </w:rPr>
        <w:t>more prone</w:t>
      </w:r>
      <w:r w:rsidRPr="00992961">
        <w:rPr>
          <w:rFonts w:eastAsia="Calibri"/>
          <w:sz w:val="16"/>
        </w:rPr>
        <w:t xml:space="preserve"> </w:t>
      </w:r>
      <w:r w:rsidRPr="00992961">
        <w:rPr>
          <w:rFonts w:eastAsia="Calibri"/>
          <w:u w:val="single"/>
        </w:rPr>
        <w:t xml:space="preserve">they will be to launch an </w:t>
      </w:r>
      <w:r w:rsidRPr="00992961">
        <w:rPr>
          <w:rFonts w:eastAsia="Calibri"/>
          <w:highlight w:val="cyan"/>
          <w:u w:val="single"/>
        </w:rPr>
        <w:t>armed conflict</w:t>
      </w:r>
      <w:r w:rsidRPr="00992961">
        <w:rPr>
          <w:rFonts w:eastAsia="Calibri"/>
          <w:sz w:val="16"/>
          <w:highlight w:val="cyan"/>
        </w:rPr>
        <w:t xml:space="preserve">, </w:t>
      </w:r>
      <w:r w:rsidRPr="00992961">
        <w:rPr>
          <w:rFonts w:eastAsia="Calibri"/>
          <w:highlight w:val="cyan"/>
          <w:u w:val="single"/>
        </w:rPr>
        <w:t>lower levels may</w:t>
      </w:r>
      <w:r w:rsidRPr="00992961">
        <w:rPr>
          <w:rFonts w:eastAsia="Calibri"/>
          <w:sz w:val="16"/>
          <w:highlight w:val="cyan"/>
        </w:rPr>
        <w:t xml:space="preserve"> </w:t>
      </w:r>
      <w:r w:rsidRPr="00992961">
        <w:rPr>
          <w:rFonts w:eastAsia="Calibri"/>
          <w:b/>
          <w:iCs/>
          <w:highlight w:val="cyan"/>
          <w:u w:val="single"/>
          <w:bdr w:val="single" w:sz="8" w:space="0" w:color="auto"/>
        </w:rPr>
        <w:t>entice</w:t>
      </w:r>
      <w:r w:rsidRPr="00992961">
        <w:rPr>
          <w:rFonts w:eastAsia="Calibri"/>
          <w:sz w:val="16"/>
        </w:rPr>
        <w:t xml:space="preserve"> either </w:t>
      </w:r>
      <w:r w:rsidRPr="00992961">
        <w:rPr>
          <w:rFonts w:eastAsia="Calibri"/>
          <w:u w:val="single"/>
        </w:rPr>
        <w:t>a short-of-war or</w:t>
      </w:r>
      <w:r w:rsidRPr="00992961">
        <w:rPr>
          <w:rFonts w:eastAsia="Calibri"/>
          <w:sz w:val="16"/>
        </w:rPr>
        <w:t xml:space="preserve"> an entirely </w:t>
      </w:r>
      <w:r w:rsidRPr="00992961">
        <w:rPr>
          <w:rFonts w:eastAsia="Calibri"/>
          <w:b/>
          <w:iCs/>
          <w:highlight w:val="cyan"/>
          <w:u w:val="single"/>
          <w:bdr w:val="single" w:sz="8" w:space="0" w:color="auto"/>
        </w:rPr>
        <w:t>nonviolent</w:t>
      </w:r>
      <w:r w:rsidRPr="00992961">
        <w:rPr>
          <w:rFonts w:eastAsia="Calibri"/>
          <w:sz w:val="16"/>
        </w:rPr>
        <w:t xml:space="preserve"> </w:t>
      </w:r>
      <w:r w:rsidRPr="00992961">
        <w:rPr>
          <w:rFonts w:eastAsia="Calibri"/>
          <w:u w:val="single"/>
        </w:rPr>
        <w:t xml:space="preserve">diversionary </w:t>
      </w:r>
      <w:r w:rsidRPr="00992961">
        <w:rPr>
          <w:rFonts w:eastAsia="Calibri"/>
          <w:highlight w:val="cyan"/>
          <w:u w:val="single"/>
        </w:rPr>
        <w:t>approach</w:t>
      </w:r>
      <w:r w:rsidRPr="00992961">
        <w:rPr>
          <w:rFonts w:eastAsia="Calibri"/>
          <w:sz w:val="16"/>
        </w:rPr>
        <w:t xml:space="preserve"> (Hagan 1986; Morgan and Bickers 1992, 32). Furthermore, </w:t>
      </w:r>
      <w:r w:rsidRPr="00992961">
        <w:rPr>
          <w:rFonts w:eastAsia="Calibri"/>
          <w:b/>
          <w:iCs/>
          <w:highlight w:val="cyan"/>
          <w:u w:val="single"/>
          <w:bdr w:val="single" w:sz="8" w:space="0" w:color="auto"/>
        </w:rPr>
        <w:t>armed conflict</w:t>
      </w:r>
      <w:r w:rsidRPr="00992961">
        <w:rPr>
          <w:rFonts w:eastAsia="Calibri"/>
          <w:sz w:val="16"/>
          <w:highlight w:val="cyan"/>
        </w:rPr>
        <w:t xml:space="preserve"> </w:t>
      </w:r>
      <w:r w:rsidRPr="00992961">
        <w:rPr>
          <w:rFonts w:eastAsia="Calibri"/>
          <w:highlight w:val="cyan"/>
          <w:u w:val="single"/>
        </w:rPr>
        <w:t>is</w:t>
      </w:r>
      <w:r w:rsidRPr="00992961">
        <w:rPr>
          <w:rFonts w:eastAsia="Calibri"/>
          <w:sz w:val="16"/>
        </w:rPr>
        <w:t xml:space="preserve"> an </w:t>
      </w:r>
      <w:r w:rsidRPr="00992961">
        <w:rPr>
          <w:rFonts w:eastAsia="Calibri"/>
          <w:u w:val="single"/>
        </w:rPr>
        <w:t>extremely</w:t>
      </w:r>
      <w:r w:rsidRPr="00992961">
        <w:rPr>
          <w:rFonts w:eastAsia="Calibri"/>
          <w:sz w:val="16"/>
        </w:rPr>
        <w:t xml:space="preserve"> </w:t>
      </w:r>
      <w:r w:rsidRPr="00992961">
        <w:rPr>
          <w:rFonts w:eastAsia="Calibri"/>
          <w:b/>
          <w:iCs/>
          <w:highlight w:val="cyan"/>
          <w:u w:val="single"/>
          <w:bdr w:val="single" w:sz="8" w:space="0" w:color="auto"/>
        </w:rPr>
        <w:t>costly and risky</w:t>
      </w:r>
      <w:r w:rsidRPr="00992961">
        <w:rPr>
          <w:rFonts w:eastAsia="Calibri"/>
          <w:sz w:val="16"/>
        </w:rPr>
        <w:t xml:space="preserve"> endeavor </w:t>
      </w:r>
      <w:r w:rsidRPr="00992961">
        <w:rPr>
          <w:rFonts w:eastAsia="Calibri"/>
          <w:u w:val="single"/>
        </w:rPr>
        <w:t>and</w:t>
      </w:r>
      <w:r w:rsidRPr="00992961">
        <w:rPr>
          <w:rFonts w:eastAsia="Calibri"/>
          <w:sz w:val="16"/>
        </w:rPr>
        <w:t xml:space="preserve"> </w:t>
      </w:r>
      <w:r w:rsidRPr="00992961">
        <w:rPr>
          <w:rFonts w:eastAsia="Calibri"/>
          <w:b/>
          <w:iCs/>
          <w:highlight w:val="cyan"/>
          <w:u w:val="single"/>
          <w:bdr w:val="single" w:sz="8" w:space="0" w:color="auto"/>
        </w:rPr>
        <w:t>leaders</w:t>
      </w:r>
      <w:r w:rsidRPr="00992961">
        <w:rPr>
          <w:rFonts w:eastAsia="Calibri"/>
          <w:sz w:val="16"/>
        </w:rPr>
        <w:t xml:space="preserve"> </w:t>
      </w:r>
      <w:r w:rsidRPr="00992961">
        <w:rPr>
          <w:rFonts w:eastAsia="Calibri"/>
          <w:u w:val="single"/>
        </w:rPr>
        <w:t xml:space="preserve">may </w:t>
      </w:r>
      <w:r w:rsidRPr="00992961">
        <w:rPr>
          <w:rFonts w:eastAsia="Calibri"/>
          <w:highlight w:val="cyan"/>
          <w:u w:val="single"/>
        </w:rPr>
        <w:t>neither</w:t>
      </w:r>
      <w:r w:rsidRPr="00992961">
        <w:rPr>
          <w:rFonts w:eastAsia="Calibri"/>
          <w:sz w:val="16"/>
          <w:highlight w:val="cyan"/>
        </w:rPr>
        <w:t xml:space="preserve"> </w:t>
      </w:r>
      <w:r w:rsidRPr="00992961">
        <w:rPr>
          <w:rFonts w:eastAsia="Calibri"/>
          <w:b/>
          <w:iCs/>
          <w:highlight w:val="cyan"/>
          <w:u w:val="single"/>
          <w:bdr w:val="single" w:sz="8" w:space="0" w:color="auto"/>
        </w:rPr>
        <w:t>possess</w:t>
      </w:r>
      <w:r w:rsidRPr="00992961">
        <w:rPr>
          <w:rFonts w:eastAsia="Calibri"/>
          <w:sz w:val="16"/>
        </w:rPr>
        <w:t xml:space="preserve"> the </w:t>
      </w:r>
      <w:r w:rsidRPr="00992961">
        <w:rPr>
          <w:rFonts w:eastAsia="Calibri"/>
          <w:b/>
          <w:iCs/>
          <w:highlight w:val="cyan"/>
          <w:u w:val="single"/>
          <w:bdr w:val="single" w:sz="8" w:space="0" w:color="auto"/>
        </w:rPr>
        <w:t>legitimacy</w:t>
      </w:r>
      <w:r w:rsidRPr="00992961">
        <w:rPr>
          <w:rFonts w:eastAsia="Calibri"/>
          <w:sz w:val="16"/>
          <w:highlight w:val="cyan"/>
        </w:rPr>
        <w:t xml:space="preserve"> </w:t>
      </w:r>
      <w:r w:rsidRPr="00992961">
        <w:rPr>
          <w:rFonts w:eastAsia="Calibri"/>
          <w:highlight w:val="cyan"/>
          <w:u w:val="single"/>
        </w:rPr>
        <w:t>nor</w:t>
      </w:r>
      <w:r w:rsidRPr="00992961">
        <w:rPr>
          <w:rFonts w:eastAsia="Calibri"/>
          <w:sz w:val="16"/>
          <w:highlight w:val="cyan"/>
        </w:rPr>
        <w:t xml:space="preserve"> </w:t>
      </w:r>
      <w:r w:rsidRPr="00992961">
        <w:rPr>
          <w:rFonts w:eastAsia="Calibri"/>
          <w:b/>
          <w:iCs/>
          <w:highlight w:val="cyan"/>
          <w:u w:val="single"/>
          <w:bdr w:val="single" w:sz="8" w:space="0" w:color="auto"/>
        </w:rPr>
        <w:t>resources</w:t>
      </w:r>
      <w:r w:rsidRPr="00992961">
        <w:rPr>
          <w:rFonts w:eastAsia="Calibri"/>
          <w:sz w:val="16"/>
        </w:rPr>
        <w:t xml:space="preserve"> </w:t>
      </w:r>
      <w:r w:rsidRPr="00992961">
        <w:rPr>
          <w:rFonts w:eastAsia="Calibri"/>
          <w:u w:val="single"/>
        </w:rPr>
        <w:t>necessary to embark on a diversionary armed conflict</w:t>
      </w:r>
      <w:r w:rsidRPr="00992961">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bookmarkEnd w:id="13"/>
    <w:bookmarkEnd w:id="14"/>
    <w:p w14:paraId="1F8DDD24" w14:textId="5C002B0E" w:rsidR="00992961" w:rsidRDefault="00992961" w:rsidP="00992961">
      <w:pPr>
        <w:pStyle w:val="Heading1"/>
      </w:pPr>
      <w:r>
        <w:t>1NR</w:t>
      </w:r>
    </w:p>
    <w:p w14:paraId="2AE2A709" w14:textId="77777777" w:rsidR="00992961" w:rsidRPr="00992961" w:rsidRDefault="00992961" w:rsidP="00992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92961">
        <w:rPr>
          <w:rFonts w:eastAsia="Times New Roman" w:cs="Times New Roman"/>
          <w:b/>
          <w:sz w:val="52"/>
          <w:szCs w:val="32"/>
        </w:rPr>
        <w:t>1NR---ADA---Round 1</w:t>
      </w:r>
    </w:p>
    <w:p w14:paraId="57AC81EE" w14:textId="77777777" w:rsidR="00992961" w:rsidRPr="00992961" w:rsidRDefault="00992961" w:rsidP="00992961">
      <w:pPr>
        <w:rPr>
          <w:rFonts w:eastAsia="Calibri"/>
        </w:rPr>
      </w:pPr>
    </w:p>
    <w:p w14:paraId="7B2797F7" w14:textId="77777777" w:rsidR="00992961" w:rsidRPr="00992961" w:rsidRDefault="00992961" w:rsidP="00992961">
      <w:pPr>
        <w:keepNext/>
        <w:keepLines/>
        <w:pageBreakBefore/>
        <w:spacing w:before="40" w:after="0"/>
        <w:jc w:val="center"/>
        <w:outlineLvl w:val="1"/>
        <w:rPr>
          <w:rFonts w:eastAsia="Times New Roman" w:cs="Times New Roman"/>
          <w:b/>
          <w:sz w:val="44"/>
          <w:szCs w:val="26"/>
          <w:u w:val="double"/>
        </w:rPr>
      </w:pPr>
      <w:r w:rsidRPr="00992961">
        <w:rPr>
          <w:rFonts w:eastAsia="Times New Roman" w:cs="Times New Roman"/>
          <w:b/>
          <w:sz w:val="44"/>
          <w:szCs w:val="26"/>
          <w:u w:val="double"/>
        </w:rPr>
        <w:t>DA---Midterms</w:t>
      </w:r>
    </w:p>
    <w:p w14:paraId="38FDC742"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DA---Midterms---1NR</w:t>
      </w:r>
    </w:p>
    <w:p w14:paraId="35152B5B"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Dem win is try-or-die for solving inequality</w:t>
      </w:r>
    </w:p>
    <w:p w14:paraId="082D1768" w14:textId="77777777" w:rsidR="00992961" w:rsidRPr="00992961" w:rsidRDefault="00992961" w:rsidP="00992961">
      <w:pPr>
        <w:rPr>
          <w:rFonts w:eastAsia="Calibri"/>
        </w:rPr>
      </w:pPr>
      <w:r w:rsidRPr="00992961">
        <w:rPr>
          <w:rFonts w:eastAsia="Calibri"/>
          <w:b/>
          <w:bCs/>
          <w:sz w:val="26"/>
        </w:rPr>
        <w:t>Hoggard 25</w:t>
      </w:r>
      <w:r w:rsidRPr="00992961">
        <w:rPr>
          <w:rFonts w:eastAsia="Calibri"/>
        </w:rPr>
        <w:t xml:space="preserve"> (DeJuan, “Roy Cooper, former NC Governor announces he is running for Senate in 2026,” ABC 11, https://abc11.com/post/roy-cooper-us-senate-former-north-carolina-governor-announces-bid/17274141/)</w:t>
      </w:r>
    </w:p>
    <w:p w14:paraId="44E79FFC" w14:textId="77777777" w:rsidR="00992961" w:rsidRPr="00992961" w:rsidRDefault="00992961" w:rsidP="00992961">
      <w:pPr>
        <w:rPr>
          <w:rFonts w:eastAsia="Calibri"/>
          <w:sz w:val="16"/>
        </w:rPr>
      </w:pPr>
      <w:r w:rsidRPr="00992961">
        <w:rPr>
          <w:rFonts w:eastAsia="Calibri"/>
          <w:sz w:val="16"/>
        </w:rPr>
        <w:t>The former Democratic governor of North Carolina will run for Senate in 2026.</w:t>
      </w:r>
    </w:p>
    <w:p w14:paraId="04F17106" w14:textId="77777777" w:rsidR="00992961" w:rsidRPr="00992961" w:rsidRDefault="00992961" w:rsidP="00992961">
      <w:pPr>
        <w:rPr>
          <w:rFonts w:eastAsia="Calibri"/>
          <w:sz w:val="16"/>
        </w:rPr>
      </w:pPr>
      <w:r w:rsidRPr="00992961">
        <w:rPr>
          <w:rFonts w:eastAsia="Calibri"/>
          <w:sz w:val="16"/>
        </w:rPr>
        <w:t>He made the announcement on X Monday morning, saying, "I have thought on it and prayed about it, and I have decided: I am running to be the next U.S. Senator from North Carolina."</w:t>
      </w:r>
    </w:p>
    <w:p w14:paraId="3D89AAED" w14:textId="77777777" w:rsidR="00992961" w:rsidRPr="00992961" w:rsidRDefault="00992961" w:rsidP="00992961">
      <w:pPr>
        <w:rPr>
          <w:rFonts w:eastAsia="Calibri"/>
          <w:sz w:val="16"/>
        </w:rPr>
      </w:pPr>
      <w:r w:rsidRPr="00992961">
        <w:rPr>
          <w:rFonts w:eastAsia="Calibri"/>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656F2554" w14:textId="77777777" w:rsidR="00992961" w:rsidRPr="00992961" w:rsidRDefault="00992961" w:rsidP="00992961">
      <w:pPr>
        <w:rPr>
          <w:rFonts w:eastAsia="Calibri"/>
          <w:sz w:val="16"/>
        </w:rPr>
      </w:pPr>
      <w:r w:rsidRPr="00992961">
        <w:rPr>
          <w:rFonts w:eastAsia="Calibri"/>
          <w:sz w:val="16"/>
        </w:rPr>
        <w:t xml:space="preserve">"Right now, </w:t>
      </w:r>
      <w:r w:rsidRPr="00992961">
        <w:rPr>
          <w:rFonts w:eastAsia="Calibri"/>
          <w:u w:val="single"/>
        </w:rPr>
        <w:t xml:space="preserve">our </w:t>
      </w:r>
      <w:r w:rsidRPr="00992961">
        <w:rPr>
          <w:rFonts w:eastAsia="Calibri"/>
          <w:highlight w:val="cyan"/>
          <w:u w:val="single"/>
        </w:rPr>
        <w:t>country's facing a moment</w:t>
      </w:r>
      <w:r w:rsidRPr="00992961">
        <w:rPr>
          <w:rFonts w:eastAsia="Calibri"/>
          <w:u w:val="single"/>
        </w:rPr>
        <w:t xml:space="preserve"> as </w:t>
      </w:r>
      <w:r w:rsidRPr="00992961">
        <w:rPr>
          <w:rFonts w:eastAsia="Calibri"/>
          <w:highlight w:val="cyan"/>
          <w:u w:val="single"/>
        </w:rPr>
        <w:t xml:space="preserve">fragile </w:t>
      </w:r>
      <w:r w:rsidRPr="00992961">
        <w:rPr>
          <w:rFonts w:eastAsia="Calibri"/>
          <w:u w:val="single"/>
        </w:rPr>
        <w:t>as any I can remember</w:t>
      </w:r>
      <w:r w:rsidRPr="00992961">
        <w:rPr>
          <w:rFonts w:eastAsia="Calibri"/>
          <w:sz w:val="16"/>
        </w:rPr>
        <w:t xml:space="preserve">," Cooper said. "And </w:t>
      </w:r>
      <w:r w:rsidRPr="00992961">
        <w:rPr>
          <w:rFonts w:eastAsia="Calibri"/>
          <w:u w:val="single"/>
        </w:rPr>
        <w:t xml:space="preserve">the </w:t>
      </w:r>
      <w:r w:rsidRPr="00992961">
        <w:rPr>
          <w:rFonts w:eastAsia="Calibri"/>
          <w:highlight w:val="cyan"/>
          <w:u w:val="single"/>
        </w:rPr>
        <w:t xml:space="preserve">decisions we make in the </w:t>
      </w:r>
      <w:r w:rsidRPr="00992961">
        <w:rPr>
          <w:rFonts w:eastAsia="Calibri"/>
          <w:b/>
          <w:iCs/>
          <w:highlight w:val="cyan"/>
          <w:u w:val="single"/>
          <w:bdr w:val="single" w:sz="8" w:space="0" w:color="auto"/>
        </w:rPr>
        <w:t>next election</w:t>
      </w:r>
      <w:r w:rsidRPr="00992961">
        <w:rPr>
          <w:rFonts w:eastAsia="Calibri"/>
          <w:sz w:val="16"/>
          <w:highlight w:val="cyan"/>
        </w:rPr>
        <w:t xml:space="preserve"> </w:t>
      </w:r>
      <w:r w:rsidRPr="00992961">
        <w:rPr>
          <w:rFonts w:eastAsia="Calibri"/>
          <w:b/>
          <w:iCs/>
          <w:highlight w:val="cyan"/>
          <w:u w:val="single"/>
          <w:bdr w:val="single" w:sz="8" w:space="0" w:color="auto"/>
        </w:rPr>
        <w:t>will determine</w:t>
      </w:r>
      <w:r w:rsidRPr="00992961">
        <w:rPr>
          <w:rFonts w:eastAsia="Calibri"/>
          <w:highlight w:val="cyan"/>
          <w:u w:val="single"/>
        </w:rPr>
        <w:t xml:space="preserve"> if we</w:t>
      </w:r>
      <w:r w:rsidRPr="00992961">
        <w:rPr>
          <w:rFonts w:eastAsia="Calibri"/>
          <w:u w:val="single"/>
        </w:rPr>
        <w:t xml:space="preserve"> even </w:t>
      </w:r>
      <w:r w:rsidRPr="00992961">
        <w:rPr>
          <w:rFonts w:eastAsia="Calibri"/>
          <w:highlight w:val="cyan"/>
          <w:u w:val="single"/>
        </w:rPr>
        <w:t>have a middle class</w:t>
      </w:r>
      <w:r w:rsidRPr="00992961">
        <w:rPr>
          <w:rFonts w:eastAsia="Calibri"/>
          <w:u w:val="single"/>
        </w:rPr>
        <w:t xml:space="preserve"> in America </w:t>
      </w:r>
      <w:r w:rsidRPr="00992961">
        <w:rPr>
          <w:rFonts w:eastAsia="Calibri"/>
          <w:highlight w:val="cyan"/>
          <w:u w:val="single"/>
        </w:rPr>
        <w:t>anymore</w:t>
      </w:r>
      <w:r w:rsidRPr="00992961">
        <w:rPr>
          <w:rFonts w:eastAsia="Calibri"/>
          <w:sz w:val="16"/>
        </w:rPr>
        <w:t>. I've never really wanted to go to Washington. I've just wanted to serve the people of North Carolina all my life. But these are not ordinary times."</w:t>
      </w:r>
    </w:p>
    <w:p w14:paraId="73F8028C" w14:textId="77777777" w:rsidR="00992961" w:rsidRPr="00992961" w:rsidRDefault="00992961" w:rsidP="00992961">
      <w:pPr>
        <w:rPr>
          <w:rFonts w:eastAsia="Calibri"/>
          <w:sz w:val="16"/>
        </w:rPr>
      </w:pPr>
    </w:p>
    <w:p w14:paraId="0C869871"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Dems in the House save US democracy</w:t>
      </w:r>
    </w:p>
    <w:p w14:paraId="2292E9F7" w14:textId="77777777" w:rsidR="00992961" w:rsidRPr="00992961" w:rsidRDefault="00992961" w:rsidP="00992961">
      <w:pPr>
        <w:rPr>
          <w:rFonts w:eastAsia="Calibri"/>
        </w:rPr>
      </w:pPr>
      <w:r w:rsidRPr="00992961">
        <w:rPr>
          <w:rFonts w:eastAsia="Calibri"/>
          <w:b/>
          <w:bCs/>
          <w:sz w:val="26"/>
        </w:rPr>
        <w:t>Ash 9-16</w:t>
      </w:r>
      <w:r w:rsidRPr="00992961">
        <w:rPr>
          <w:rFonts w:eastAsia="Calibri"/>
        </w:rPr>
        <w:t>-2025, historian, political writer and Guardian columnist (Timothy, “</w:t>
      </w:r>
      <w:r w:rsidRPr="00992961">
        <w:rPr>
          <w:rFonts w:eastAsia="Calibri"/>
          <w:b/>
          <w:iCs/>
          <w:highlight w:val="cyan"/>
          <w:u w:val="single"/>
          <w:bdr w:val="single" w:sz="8" w:space="0" w:color="auto"/>
        </w:rPr>
        <w:t>Americans have 400 days to save</w:t>
      </w:r>
      <w:r w:rsidRPr="00992961">
        <w:rPr>
          <w:rFonts w:eastAsia="Calibri"/>
        </w:rPr>
        <w:t xml:space="preserve"> their </w:t>
      </w:r>
      <w:r w:rsidRPr="00992961">
        <w:rPr>
          <w:rFonts w:eastAsia="Calibri"/>
          <w:b/>
          <w:iCs/>
          <w:highlight w:val="cyan"/>
          <w:u w:val="single"/>
          <w:bdr w:val="single" w:sz="8" w:space="0" w:color="auto"/>
        </w:rPr>
        <w:t>democracy</w:t>
      </w:r>
      <w:r w:rsidRPr="00992961">
        <w:rPr>
          <w:rFonts w:eastAsia="Calibri"/>
        </w:rPr>
        <w:t xml:space="preserve">,” </w:t>
      </w:r>
      <w:r w:rsidRPr="00992961">
        <w:rPr>
          <w:rFonts w:eastAsia="Calibri"/>
          <w:i/>
          <w:iCs/>
        </w:rPr>
        <w:t>The Guardian</w:t>
      </w:r>
      <w:r w:rsidRPr="00992961">
        <w:rPr>
          <w:rFonts w:eastAsia="Calibri"/>
        </w:rPr>
        <w:t>, https://www.theguardian.com/commentisfree/2025/sep/16/us-americans-republic-midterm-elections-democrats)</w:t>
      </w:r>
    </w:p>
    <w:p w14:paraId="79266412" w14:textId="77777777" w:rsidR="00992961" w:rsidRPr="00992961" w:rsidRDefault="00992961" w:rsidP="00992961">
      <w:pPr>
        <w:rPr>
          <w:rFonts w:eastAsia="Calibri"/>
        </w:rPr>
      </w:pPr>
      <w:r w:rsidRPr="00992961">
        <w:rPr>
          <w:rFonts w:eastAsia="Calibri"/>
        </w:rPr>
        <w:t xml:space="preserve">I never thought I’d see fear spread so far and fast. </w:t>
      </w:r>
      <w:r w:rsidRPr="00992961">
        <w:rPr>
          <w:rFonts w:eastAsia="Calibri"/>
          <w:highlight w:val="cyan"/>
          <w:u w:val="single"/>
        </w:rPr>
        <w:t>Next year’s midterm elections are</w:t>
      </w:r>
      <w:r w:rsidRPr="00992961">
        <w:rPr>
          <w:rFonts w:eastAsia="Calibri"/>
          <w:u w:val="single"/>
        </w:rPr>
        <w:t xml:space="preserve"> now </w:t>
      </w:r>
      <w:r w:rsidRPr="00992961">
        <w:rPr>
          <w:rFonts w:eastAsia="Calibri"/>
          <w:highlight w:val="cyan"/>
          <w:u w:val="single"/>
        </w:rPr>
        <w:t>crucial for</w:t>
      </w:r>
      <w:r w:rsidRPr="00992961">
        <w:rPr>
          <w:rFonts w:eastAsia="Calibri"/>
          <w:b/>
          <w:bCs/>
          <w:sz w:val="26"/>
        </w:rPr>
        <w:t xml:space="preserve"> </w:t>
      </w:r>
      <w:r w:rsidRPr="00992961">
        <w:rPr>
          <w:rFonts w:eastAsia="Calibri"/>
        </w:rPr>
        <w:t xml:space="preserve">the Democratic party – and for </w:t>
      </w:r>
      <w:r w:rsidRPr="00992961">
        <w:rPr>
          <w:rFonts w:eastAsia="Calibri"/>
          <w:b/>
          <w:iCs/>
          <w:highlight w:val="cyan"/>
          <w:u w:val="single"/>
          <w:bdr w:val="single" w:sz="8" w:space="0" w:color="auto"/>
        </w:rPr>
        <w:t>democrats everywhere</w:t>
      </w:r>
    </w:p>
    <w:p w14:paraId="50DA0159" w14:textId="77777777" w:rsidR="00992961" w:rsidRPr="00992961" w:rsidRDefault="00992961" w:rsidP="00992961">
      <w:pPr>
        <w:rPr>
          <w:rFonts w:eastAsia="Calibri"/>
          <w:sz w:val="14"/>
        </w:rPr>
      </w:pPr>
      <w:r w:rsidRPr="00992961">
        <w:rPr>
          <w:rFonts w:eastAsia="Calibri"/>
          <w:sz w:val="14"/>
        </w:rPr>
        <w:t xml:space="preserve">I return to Europe from the US with a clear conclusion: American </w:t>
      </w:r>
      <w:r w:rsidRPr="00992961">
        <w:rPr>
          <w:rFonts w:eastAsia="Calibri"/>
          <w:b/>
          <w:iCs/>
          <w:u w:val="single"/>
          <w:bdr w:val="single" w:sz="8" w:space="0" w:color="auto"/>
        </w:rPr>
        <w:t>dem</w:t>
      </w:r>
      <w:r w:rsidRPr="00992961">
        <w:rPr>
          <w:rFonts w:eastAsia="Calibri"/>
          <w:sz w:val="14"/>
        </w:rPr>
        <w:t>ocrat</w:t>
      </w:r>
      <w:r w:rsidRPr="00992961">
        <w:rPr>
          <w:rFonts w:eastAsia="Calibri"/>
          <w:b/>
          <w:iCs/>
          <w:u w:val="single"/>
          <w:bdr w:val="single" w:sz="8" w:space="0" w:color="auto"/>
        </w:rPr>
        <w:t>s</w:t>
      </w:r>
      <w:r w:rsidRPr="00992961">
        <w:rPr>
          <w:rFonts w:eastAsia="Calibri"/>
          <w:sz w:val="14"/>
        </w:rPr>
        <w:t xml:space="preserve"> (lowercase d) </w:t>
      </w:r>
      <w:r w:rsidRPr="00992961">
        <w:rPr>
          <w:rFonts w:eastAsia="Calibri"/>
          <w:u w:val="single"/>
        </w:rPr>
        <w:t>have 400 days to</w:t>
      </w:r>
      <w:r w:rsidRPr="00992961">
        <w:rPr>
          <w:rFonts w:eastAsia="Calibri"/>
          <w:sz w:val="14"/>
        </w:rPr>
        <w:t xml:space="preserve"> start </w:t>
      </w:r>
      <w:r w:rsidRPr="00992961">
        <w:rPr>
          <w:rFonts w:eastAsia="Calibri"/>
          <w:b/>
          <w:iCs/>
          <w:u w:val="single"/>
          <w:bdr w:val="single" w:sz="8" w:space="0" w:color="auto"/>
        </w:rPr>
        <w:t>sav</w:t>
      </w:r>
      <w:r w:rsidRPr="00992961">
        <w:rPr>
          <w:rFonts w:eastAsia="Calibri"/>
          <w:sz w:val="14"/>
        </w:rPr>
        <w:t xml:space="preserve">ing US </w:t>
      </w:r>
      <w:r w:rsidRPr="00992961">
        <w:rPr>
          <w:rFonts w:eastAsia="Calibri"/>
          <w:u w:val="single"/>
        </w:rPr>
        <w:t>democracy</w:t>
      </w:r>
      <w:r w:rsidRPr="00992961">
        <w:rPr>
          <w:rFonts w:eastAsia="Calibri"/>
          <w:sz w:val="14"/>
        </w:rPr>
        <w:t xml:space="preserve">. </w:t>
      </w:r>
      <w:r w:rsidRPr="00992961">
        <w:rPr>
          <w:rFonts w:eastAsia="Calibri"/>
          <w:highlight w:val="cyan"/>
          <w:u w:val="single"/>
        </w:rPr>
        <w:t>If</w:t>
      </w:r>
      <w:r w:rsidRPr="00992961">
        <w:rPr>
          <w:rFonts w:eastAsia="Calibri"/>
          <w:u w:val="single"/>
        </w:rPr>
        <w:t xml:space="preserve"> next autumn’s </w:t>
      </w:r>
      <w:r w:rsidRPr="00992961">
        <w:rPr>
          <w:rFonts w:eastAsia="Calibri"/>
          <w:highlight w:val="cyan"/>
          <w:u w:val="single"/>
        </w:rPr>
        <w:t>midterm</w:t>
      </w:r>
      <w:r w:rsidRPr="00992961">
        <w:rPr>
          <w:rFonts w:eastAsia="Calibri"/>
          <w:u w:val="single"/>
        </w:rPr>
        <w:t xml:space="preserve"> election</w:t>
      </w:r>
      <w:r w:rsidRPr="00992961">
        <w:rPr>
          <w:rFonts w:eastAsia="Calibri"/>
          <w:b/>
          <w:iCs/>
          <w:highlight w:val="cyan"/>
          <w:u w:val="single"/>
          <w:bdr w:val="single" w:sz="8" w:space="0" w:color="auto"/>
        </w:rPr>
        <w:t>s</w:t>
      </w:r>
      <w:r w:rsidRPr="00992961">
        <w:rPr>
          <w:rFonts w:eastAsia="Calibri"/>
          <w:u w:val="single"/>
        </w:rPr>
        <w:t xml:space="preserve"> </w:t>
      </w:r>
      <w:r w:rsidRPr="00992961">
        <w:rPr>
          <w:rFonts w:eastAsia="Calibri"/>
          <w:highlight w:val="cyan"/>
          <w:u w:val="single"/>
        </w:rPr>
        <w:t>produce a Congress that begins to constrain</w:t>
      </w:r>
      <w:r w:rsidRPr="00992961">
        <w:rPr>
          <w:rFonts w:eastAsia="Calibri"/>
          <w:sz w:val="14"/>
        </w:rPr>
        <w:t xml:space="preserve"> Donald </w:t>
      </w:r>
      <w:proofErr w:type="gramStart"/>
      <w:r w:rsidRPr="00992961">
        <w:rPr>
          <w:rFonts w:eastAsia="Calibri"/>
          <w:highlight w:val="cyan"/>
          <w:u w:val="single"/>
        </w:rPr>
        <w:t>Trump</w:t>
      </w:r>
      <w:proofErr w:type="gramEnd"/>
      <w:r w:rsidRPr="00992961">
        <w:rPr>
          <w:rFonts w:eastAsia="Calibri"/>
          <w:highlight w:val="cyan"/>
          <w:u w:val="single"/>
        </w:rPr>
        <w:t xml:space="preserve"> there will</w:t>
      </w:r>
      <w:r w:rsidRPr="00992961">
        <w:rPr>
          <w:rFonts w:eastAsia="Calibri"/>
          <w:sz w:val="14"/>
        </w:rPr>
        <w:t xml:space="preserve"> </w:t>
      </w:r>
      <w:r w:rsidRPr="00992961">
        <w:rPr>
          <w:rFonts w:eastAsia="Calibri"/>
          <w:u w:val="single"/>
        </w:rPr>
        <w:t xml:space="preserve">then </w:t>
      </w:r>
      <w:r w:rsidRPr="00992961">
        <w:rPr>
          <w:rFonts w:eastAsia="Calibri"/>
          <w:highlight w:val="cyan"/>
          <w:u w:val="single"/>
        </w:rPr>
        <w:t>be</w:t>
      </w:r>
      <w:r w:rsidRPr="00992961">
        <w:rPr>
          <w:rFonts w:eastAsia="Calibri"/>
          <w:u w:val="single"/>
        </w:rPr>
        <w:t xml:space="preserve"> a</w:t>
      </w:r>
      <w:r w:rsidRPr="00992961">
        <w:rPr>
          <w:rFonts w:eastAsia="Calibri"/>
          <w:sz w:val="14"/>
        </w:rPr>
        <w:t xml:space="preserve"> further 700 days to prepare the </w:t>
      </w:r>
      <w:r w:rsidRPr="00992961">
        <w:rPr>
          <w:rFonts w:eastAsia="Calibri"/>
          <w:highlight w:val="cyan"/>
          <w:u w:val="single"/>
        </w:rPr>
        <w:t>peaceful transfer of</w:t>
      </w:r>
      <w:r w:rsidRPr="00992961">
        <w:rPr>
          <w:rFonts w:eastAsia="Calibri"/>
          <w:u w:val="single"/>
        </w:rPr>
        <w:t xml:space="preserve"> executive </w:t>
      </w:r>
      <w:r w:rsidRPr="00992961">
        <w:rPr>
          <w:rFonts w:eastAsia="Calibri"/>
          <w:highlight w:val="cyan"/>
          <w:u w:val="single"/>
        </w:rPr>
        <w:t>power</w:t>
      </w:r>
      <w:r w:rsidRPr="00992961">
        <w:rPr>
          <w:rFonts w:eastAsia="Calibri"/>
          <w:u w:val="single"/>
        </w:rPr>
        <w:t xml:space="preserve"> </w:t>
      </w:r>
      <w:r w:rsidRPr="00992961">
        <w:rPr>
          <w:rFonts w:eastAsia="Calibri"/>
          <w:highlight w:val="cyan"/>
          <w:u w:val="single"/>
        </w:rPr>
        <w:t>that</w:t>
      </w:r>
      <w:r w:rsidRPr="00992961">
        <w:rPr>
          <w:rFonts w:eastAsia="Calibri"/>
          <w:sz w:val="14"/>
        </w:rPr>
        <w:t xml:space="preserve"> alone </w:t>
      </w:r>
      <w:r w:rsidRPr="00992961">
        <w:rPr>
          <w:rFonts w:eastAsia="Calibri"/>
          <w:highlight w:val="cyan"/>
          <w:u w:val="single"/>
        </w:rPr>
        <w:t>will secure the future of</w:t>
      </w:r>
      <w:r w:rsidRPr="00992961">
        <w:rPr>
          <w:rFonts w:eastAsia="Calibri"/>
          <w:u w:val="single"/>
        </w:rPr>
        <w:t xml:space="preserve"> this republic</w:t>
      </w:r>
      <w:r w:rsidRPr="00992961">
        <w:rPr>
          <w:rFonts w:eastAsia="Calibri"/>
          <w:sz w:val="14"/>
        </w:rPr>
        <w:t xml:space="preserve">. </w:t>
      </w:r>
      <w:r w:rsidRPr="00992961">
        <w:rPr>
          <w:rFonts w:eastAsia="Calibri"/>
          <w:u w:val="single"/>
        </w:rPr>
        <w:t xml:space="preserve">Operation Save </w:t>
      </w:r>
      <w:r w:rsidRPr="00992961">
        <w:rPr>
          <w:rFonts w:eastAsia="Calibri"/>
          <w:highlight w:val="cyan"/>
          <w:u w:val="single"/>
        </w:rPr>
        <w:t>US Democracy</w:t>
      </w:r>
      <w:r w:rsidRPr="00992961">
        <w:rPr>
          <w:rFonts w:eastAsia="Calibri"/>
          <w:u w:val="single"/>
        </w:rPr>
        <w:t>, stages 1 and 2</w:t>
      </w:r>
      <w:r w:rsidRPr="00992961">
        <w:rPr>
          <w:rFonts w:eastAsia="Calibri"/>
          <w:sz w:val="14"/>
        </w:rPr>
        <w:t>.</w:t>
      </w:r>
    </w:p>
    <w:p w14:paraId="56728215" w14:textId="77777777" w:rsidR="00992961" w:rsidRPr="00992961" w:rsidRDefault="00992961" w:rsidP="00992961">
      <w:pPr>
        <w:rPr>
          <w:rFonts w:eastAsia="Calibri"/>
          <w:sz w:val="14"/>
        </w:rPr>
      </w:pPr>
      <w:r w:rsidRPr="00992961">
        <w:rPr>
          <w:rFonts w:eastAsia="Calibri"/>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992961">
        <w:rPr>
          <w:rFonts w:eastAsia="Calibri"/>
          <w:u w:val="single"/>
        </w:rPr>
        <w:t xml:space="preserve">once a liberal </w:t>
      </w:r>
      <w:r w:rsidRPr="00992961">
        <w:rPr>
          <w:rFonts w:eastAsia="Calibri"/>
          <w:highlight w:val="cyan"/>
          <w:u w:val="single"/>
        </w:rPr>
        <w:t>democracy has been eroded</w:t>
      </w:r>
      <w:r w:rsidRPr="00992961">
        <w:rPr>
          <w:rFonts w:eastAsia="Calibri"/>
          <w:u w:val="single"/>
        </w:rPr>
        <w:t>, it’s very difficult to restore it. Destruction is so much easier than construction</w:t>
      </w:r>
      <w:r w:rsidRPr="00992961">
        <w:rPr>
          <w:rFonts w:eastAsia="Calibri"/>
          <w:sz w:val="14"/>
        </w:rPr>
        <w:t>.</w:t>
      </w:r>
    </w:p>
    <w:p w14:paraId="01F535CD" w14:textId="77777777" w:rsidR="00992961" w:rsidRPr="00992961" w:rsidRDefault="00992961" w:rsidP="00992961">
      <w:pPr>
        <w:rPr>
          <w:rFonts w:eastAsia="Calibri"/>
          <w:sz w:val="14"/>
        </w:rPr>
      </w:pPr>
      <w:r w:rsidRPr="00992961">
        <w:rPr>
          <w:rFonts w:eastAsia="Calibri"/>
          <w:b/>
          <w:iCs/>
          <w:highlight w:val="cyan"/>
          <w:u w:val="single"/>
          <w:bdr w:val="single" w:sz="8" w:space="0" w:color="auto"/>
        </w:rPr>
        <w:t>That’s why</w:t>
      </w:r>
      <w:r w:rsidRPr="00992961">
        <w:rPr>
          <w:rFonts w:eastAsia="Calibri"/>
          <w:sz w:val="14"/>
        </w:rPr>
        <w:t xml:space="preserve"> all </w:t>
      </w:r>
      <w:r w:rsidRPr="00992961">
        <w:rPr>
          <w:rFonts w:eastAsia="Calibri"/>
          <w:b/>
          <w:iCs/>
          <w:highlight w:val="cyan"/>
          <w:u w:val="single"/>
          <w:bdr w:val="single" w:sz="8" w:space="0" w:color="auto"/>
        </w:rPr>
        <w:t>dem</w:t>
      </w:r>
      <w:r w:rsidRPr="00992961">
        <w:rPr>
          <w:rFonts w:eastAsia="Calibri"/>
          <w:sz w:val="14"/>
        </w:rPr>
        <w:t>ocrat</w:t>
      </w:r>
      <w:r w:rsidRPr="00992961">
        <w:rPr>
          <w:rFonts w:eastAsia="Calibri"/>
          <w:b/>
          <w:iCs/>
          <w:highlight w:val="cyan"/>
          <w:u w:val="single"/>
          <w:bdr w:val="single" w:sz="8" w:space="0" w:color="auto"/>
        </w:rPr>
        <w:t>s</w:t>
      </w:r>
      <w:r w:rsidRPr="00992961">
        <w:rPr>
          <w:rFonts w:eastAsia="Calibri"/>
          <w:sz w:val="14"/>
        </w:rPr>
        <w:t xml:space="preserve">, irrespective of party or ideology, </w:t>
      </w:r>
      <w:r w:rsidRPr="00992961">
        <w:rPr>
          <w:rFonts w:eastAsia="Calibri"/>
          <w:b/>
          <w:iCs/>
          <w:highlight w:val="cyan"/>
          <w:u w:val="single"/>
          <w:bdr w:val="single" w:sz="8" w:space="0" w:color="auto"/>
        </w:rPr>
        <w:t>must</w:t>
      </w:r>
      <w:r w:rsidRPr="00992961">
        <w:rPr>
          <w:rFonts w:eastAsia="Calibri"/>
          <w:sz w:val="14"/>
        </w:rPr>
        <w:t xml:space="preserve"> hope the Democrats </w:t>
      </w:r>
      <w:r w:rsidRPr="00992961">
        <w:rPr>
          <w:rFonts w:eastAsia="Calibri"/>
          <w:u w:val="single"/>
        </w:rPr>
        <w:t xml:space="preserve">regain </w:t>
      </w:r>
      <w:r w:rsidRPr="00992961">
        <w:rPr>
          <w:rFonts w:eastAsia="Calibri"/>
          <w:highlight w:val="cyan"/>
          <w:u w:val="single"/>
        </w:rPr>
        <w:t>control</w:t>
      </w:r>
      <w:r w:rsidRPr="00992961">
        <w:rPr>
          <w:rFonts w:eastAsia="Calibri"/>
          <w:u w:val="single"/>
        </w:rPr>
        <w:t xml:space="preserve"> of </w:t>
      </w:r>
      <w:r w:rsidRPr="00992961">
        <w:rPr>
          <w:rFonts w:eastAsia="Calibri"/>
          <w:highlight w:val="cyan"/>
          <w:u w:val="single"/>
        </w:rPr>
        <w:t>the House</w:t>
      </w:r>
      <w:r w:rsidRPr="00992961">
        <w:rPr>
          <w:rFonts w:eastAsia="Calibri"/>
          <w:sz w:val="14"/>
        </w:rPr>
        <w:t xml:space="preserve"> of Representatives in midterm elections on 3 November 2026. Not because of the Democrats’ policies, which are a muddle, or their current leadership, which is a mess, but simply because </w:t>
      </w:r>
      <w:r w:rsidRPr="00992961">
        <w:rPr>
          <w:rFonts w:eastAsia="Calibri"/>
          <w:highlight w:val="cyan"/>
          <w:u w:val="single"/>
        </w:rPr>
        <w:t>US democracy need</w:t>
      </w:r>
      <w:r w:rsidRPr="00992961">
        <w:rPr>
          <w:rFonts w:eastAsia="Calibri"/>
          <w:u w:val="single"/>
        </w:rPr>
        <w:t>s Congress</w:t>
      </w:r>
      <w:r w:rsidRPr="00992961">
        <w:rPr>
          <w:rFonts w:eastAsia="Calibri"/>
          <w:sz w:val="14"/>
        </w:rPr>
        <w:t xml:space="preserve">, </w:t>
      </w:r>
      <w:r w:rsidRPr="00992961">
        <w:rPr>
          <w:rFonts w:eastAsia="Calibri"/>
          <w:u w:val="single"/>
        </w:rPr>
        <w:t xml:space="preserve">the principal </w:t>
      </w:r>
      <w:r w:rsidRPr="00992961">
        <w:rPr>
          <w:rFonts w:eastAsia="Calibri"/>
          <w:b/>
          <w:iCs/>
          <w:highlight w:val="cyan"/>
          <w:u w:val="single"/>
          <w:bdr w:val="single" w:sz="8" w:space="0" w:color="auto"/>
        </w:rPr>
        <w:t>check on pres</w:t>
      </w:r>
      <w:r w:rsidRPr="00992961">
        <w:rPr>
          <w:rFonts w:eastAsia="Calibri"/>
          <w:u w:val="single"/>
        </w:rPr>
        <w:t xml:space="preserve">idential </w:t>
      </w:r>
      <w:r w:rsidRPr="00992961">
        <w:rPr>
          <w:rFonts w:eastAsia="Calibri"/>
          <w:highlight w:val="cyan"/>
          <w:u w:val="single"/>
        </w:rPr>
        <w:t>power</w:t>
      </w:r>
      <w:r w:rsidRPr="00992961">
        <w:rPr>
          <w:rFonts w:eastAsia="Calibri"/>
          <w:sz w:val="14"/>
        </w:rPr>
        <w:t xml:space="preserve"> envisaged in the US constitution, </w:t>
      </w:r>
      <w:r w:rsidRPr="00992961">
        <w:rPr>
          <w:rFonts w:eastAsia="Calibri"/>
          <w:u w:val="single"/>
        </w:rPr>
        <w:t>to start doing its job again</w:t>
      </w:r>
      <w:r w:rsidRPr="00992961">
        <w:rPr>
          <w:rFonts w:eastAsia="Calibri"/>
          <w:sz w:val="14"/>
        </w:rPr>
        <w:t xml:space="preserve">. </w:t>
      </w:r>
      <w:r w:rsidRPr="00992961">
        <w:rPr>
          <w:rFonts w:eastAsia="Calibri"/>
          <w:highlight w:val="cyan"/>
          <w:u w:val="single"/>
        </w:rPr>
        <w:t>That will not happen so long as</w:t>
      </w:r>
      <w:r w:rsidRPr="00992961">
        <w:rPr>
          <w:rFonts w:eastAsia="Calibri"/>
          <w:sz w:val="14"/>
        </w:rPr>
        <w:t xml:space="preserve"> the </w:t>
      </w:r>
      <w:r w:rsidRPr="00992961">
        <w:rPr>
          <w:rFonts w:eastAsia="Calibri"/>
          <w:highlight w:val="cyan"/>
          <w:u w:val="single"/>
        </w:rPr>
        <w:t>Republicans</w:t>
      </w:r>
      <w:r w:rsidRPr="00992961">
        <w:rPr>
          <w:rFonts w:eastAsia="Calibri"/>
          <w:sz w:val="14"/>
        </w:rPr>
        <w:t xml:space="preserve">, dominated and intimidated by Trump, </w:t>
      </w:r>
      <w:r w:rsidRPr="00992961">
        <w:rPr>
          <w:rFonts w:eastAsia="Calibri"/>
          <w:highlight w:val="cyan"/>
          <w:u w:val="single"/>
        </w:rPr>
        <w:t>control both houses</w:t>
      </w:r>
      <w:r w:rsidRPr="00992961">
        <w:rPr>
          <w:rFonts w:eastAsia="Calibri"/>
          <w:sz w:val="14"/>
        </w:rPr>
        <w:t>.</w:t>
      </w:r>
    </w:p>
    <w:p w14:paraId="371DA89A" w14:textId="77777777" w:rsidR="00992961" w:rsidRPr="00992961" w:rsidRDefault="00992961" w:rsidP="00992961">
      <w:pPr>
        <w:rPr>
          <w:rFonts w:eastAsia="Calibri"/>
          <w:sz w:val="14"/>
        </w:rPr>
      </w:pPr>
      <w:r w:rsidRPr="00992961">
        <w:rPr>
          <w:rFonts w:eastAsia="Calibri"/>
          <w:sz w:val="14"/>
        </w:rPr>
        <w:t xml:space="preserve">Much has been made of comparisons to other authoritarian power grabs, from Europe in the 1930s to Viktor Orbán’s Hungary, but I’m most struck by the distinctive features of the US case. To name just four: </w:t>
      </w:r>
      <w:r w:rsidRPr="00992961">
        <w:rPr>
          <w:rFonts w:eastAsia="Calibri"/>
          <w:u w:val="single"/>
        </w:rPr>
        <w:t>excessive executive power</w:t>
      </w:r>
      <w:r w:rsidRPr="00992961">
        <w:rPr>
          <w:rFonts w:eastAsia="Calibri"/>
          <w:sz w:val="14"/>
        </w:rPr>
        <w:t xml:space="preserve">; </w:t>
      </w:r>
      <w:r w:rsidRPr="00992961">
        <w:rPr>
          <w:rFonts w:eastAsia="Calibri"/>
          <w:u w:val="single"/>
        </w:rPr>
        <w:t>chronic gerrymandering; endemic violence</w:t>
      </w:r>
      <w:r w:rsidRPr="00992961">
        <w:rPr>
          <w:rFonts w:eastAsia="Calibri"/>
          <w:sz w:val="14"/>
        </w:rPr>
        <w:t xml:space="preserve">; </w:t>
      </w:r>
      <w:r w:rsidRPr="00992961">
        <w:rPr>
          <w:rFonts w:eastAsia="Calibri"/>
          <w:u w:val="single"/>
        </w:rPr>
        <w:t>and</w:t>
      </w:r>
      <w:r w:rsidRPr="00992961">
        <w:rPr>
          <w:rFonts w:eastAsia="Calibri"/>
          <w:sz w:val="14"/>
        </w:rPr>
        <w:t xml:space="preserve"> the way </w:t>
      </w:r>
      <w:r w:rsidRPr="00992961">
        <w:rPr>
          <w:rFonts w:eastAsia="Calibri"/>
          <w:u w:val="single"/>
        </w:rPr>
        <w:t>a would-be authoritarian</w:t>
      </w:r>
      <w:r w:rsidRPr="00992961">
        <w:rPr>
          <w:rFonts w:eastAsia="Calibri"/>
          <w:sz w:val="14"/>
        </w:rPr>
        <w:t xml:space="preserve"> can exploit the intense capitalist competition that permeates every area of US life.</w:t>
      </w:r>
    </w:p>
    <w:p w14:paraId="07D9FF75" w14:textId="77777777" w:rsidR="00992961" w:rsidRPr="00992961" w:rsidRDefault="00992961" w:rsidP="00992961">
      <w:pPr>
        <w:rPr>
          <w:rFonts w:eastAsia="Calibri"/>
          <w:sz w:val="14"/>
        </w:rPr>
      </w:pPr>
      <w:r w:rsidRPr="00992961">
        <w:rPr>
          <w:rFonts w:eastAsia="Calibri"/>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992961">
        <w:rPr>
          <w:rFonts w:eastAsia="Calibri"/>
          <w:sz w:val="14"/>
        </w:rPr>
        <w:t>succour</w:t>
      </w:r>
      <w:proofErr w:type="spellEnd"/>
      <w:r w:rsidRPr="00992961">
        <w:rPr>
          <w:rFonts w:eastAsia="Calibri"/>
          <w:sz w:val="14"/>
        </w:rPr>
        <w:t xml:space="preserve"> to the unitary executive theory developed by rightwing legal theorists, which gives the most expansive reading of presidential power. And now the </w:t>
      </w:r>
      <w:r w:rsidRPr="00992961">
        <w:rPr>
          <w:rFonts w:eastAsia="Calibri"/>
          <w:b/>
          <w:iCs/>
          <w:u w:val="single"/>
          <w:bdr w:val="single" w:sz="8" w:space="0" w:color="auto"/>
        </w:rPr>
        <w:t>Trump</w:t>
      </w:r>
      <w:r w:rsidRPr="00992961">
        <w:rPr>
          <w:rFonts w:eastAsia="Calibri"/>
          <w:sz w:val="14"/>
        </w:rPr>
        <w:t xml:space="preserve"> administration – well prepared, unlike in 2017 – </w:t>
      </w:r>
      <w:r w:rsidRPr="00992961">
        <w:rPr>
          <w:rFonts w:eastAsia="Calibri"/>
          <w:u w:val="single"/>
        </w:rPr>
        <w:t>has exploited every inch and wrinkle of existing executive power</w:t>
      </w:r>
      <w:r w:rsidRPr="00992961">
        <w:rPr>
          <w:rFonts w:eastAsia="Calibri"/>
          <w:sz w:val="14"/>
        </w:rPr>
        <w:t xml:space="preserve">, as well as simply </w:t>
      </w:r>
      <w:proofErr w:type="gramStart"/>
      <w:r w:rsidRPr="00992961">
        <w:rPr>
          <w:rFonts w:eastAsia="Calibri"/>
          <w:sz w:val="14"/>
        </w:rPr>
        <w:t>breaking</w:t>
      </w:r>
      <w:proofErr w:type="gramEnd"/>
      <w:r w:rsidRPr="00992961">
        <w:rPr>
          <w:rFonts w:eastAsia="Calibri"/>
          <w:sz w:val="14"/>
        </w:rPr>
        <w:t xml:space="preserve"> the law and defying the courts to stop it.</w:t>
      </w:r>
    </w:p>
    <w:p w14:paraId="5F54C676"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UQ---AT: Healthcare---1NR</w:t>
      </w:r>
    </w:p>
    <w:p w14:paraId="29F5AF5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Blue wave now. Both Houses.</w:t>
      </w:r>
    </w:p>
    <w:p w14:paraId="5154F6DF" w14:textId="77777777" w:rsidR="00992961" w:rsidRPr="00992961" w:rsidRDefault="00992961" w:rsidP="00992961">
      <w:pPr>
        <w:rPr>
          <w:rFonts w:eastAsia="Aptos"/>
        </w:rPr>
      </w:pPr>
      <w:proofErr w:type="spellStart"/>
      <w:r w:rsidRPr="00992961">
        <w:rPr>
          <w:rFonts w:eastAsia="Aptos"/>
          <w:b/>
          <w:bCs/>
          <w:sz w:val="26"/>
        </w:rPr>
        <w:t>Goldiner</w:t>
      </w:r>
      <w:proofErr w:type="spellEnd"/>
      <w:r w:rsidRPr="00992961">
        <w:rPr>
          <w:rFonts w:eastAsia="Aptos"/>
          <w:b/>
          <w:bCs/>
          <w:sz w:val="26"/>
        </w:rPr>
        <w:t xml:space="preserve"> 3-4</w:t>
      </w:r>
      <w:r w:rsidRPr="00992961">
        <w:rPr>
          <w:rFonts w:eastAsia="Aptos"/>
        </w:rPr>
        <w:t>-2026, analyst @ New York Daily News (Dave, “James Talarico’s stunning Texas win boosts Democratic hopes for midterms wave,” Spokesman, https://www.spokesman.com/stories/2026/mar/04/james-talaricos-stunning-texas-win-boosts-democrat/)</w:t>
      </w:r>
    </w:p>
    <w:p w14:paraId="438FA76C" w14:textId="77777777" w:rsidR="00992961" w:rsidRPr="00992961" w:rsidRDefault="00992961" w:rsidP="00992961">
      <w:pPr>
        <w:rPr>
          <w:rFonts w:eastAsia="Aptos"/>
          <w:sz w:val="16"/>
        </w:rPr>
      </w:pPr>
      <w:r w:rsidRPr="00992961">
        <w:rPr>
          <w:rFonts w:eastAsia="Aptos"/>
          <w:sz w:val="16"/>
        </w:rPr>
        <w:t xml:space="preserve">James </w:t>
      </w:r>
      <w:r w:rsidRPr="00992961">
        <w:rPr>
          <w:rFonts w:eastAsia="Aptos"/>
          <w:highlight w:val="cyan"/>
          <w:u w:val="single"/>
        </w:rPr>
        <w:t>Talarico</w:t>
      </w:r>
      <w:r w:rsidRPr="00992961">
        <w:rPr>
          <w:rFonts w:eastAsia="Aptos"/>
          <w:u w:val="single"/>
        </w:rPr>
        <w:t>’s</w:t>
      </w:r>
      <w:r w:rsidRPr="00992961">
        <w:rPr>
          <w:rFonts w:eastAsia="Aptos"/>
          <w:sz w:val="16"/>
        </w:rPr>
        <w:t xml:space="preserve"> strong </w:t>
      </w:r>
      <w:r w:rsidRPr="00992961">
        <w:rPr>
          <w:rFonts w:eastAsia="Aptos"/>
          <w:u w:val="single"/>
        </w:rPr>
        <w:t>win</w:t>
      </w:r>
      <w:r w:rsidRPr="00992961">
        <w:rPr>
          <w:rFonts w:eastAsia="Aptos"/>
          <w:sz w:val="16"/>
        </w:rPr>
        <w:t xml:space="preserve"> in the Texas Senate primary and off-the-charts turnout </w:t>
      </w:r>
      <w:r w:rsidRPr="00992961">
        <w:rPr>
          <w:rFonts w:eastAsia="Aptos"/>
          <w:u w:val="single"/>
        </w:rPr>
        <w:t xml:space="preserve">has </w:t>
      </w:r>
      <w:r w:rsidRPr="00992961">
        <w:rPr>
          <w:rFonts w:eastAsia="Aptos"/>
          <w:highlight w:val="cyan"/>
          <w:u w:val="single"/>
        </w:rPr>
        <w:t>raised</w:t>
      </w:r>
      <w:r w:rsidRPr="00992961">
        <w:rPr>
          <w:rFonts w:eastAsia="Aptos"/>
          <w:u w:val="single"/>
        </w:rPr>
        <w:t xml:space="preserve"> Democratic </w:t>
      </w:r>
      <w:r w:rsidRPr="00992961">
        <w:rPr>
          <w:rFonts w:eastAsia="Aptos"/>
          <w:highlight w:val="cyan"/>
          <w:u w:val="single"/>
        </w:rPr>
        <w:t>hopes for a blue wave</w:t>
      </w:r>
      <w:r w:rsidRPr="00992961">
        <w:rPr>
          <w:rFonts w:eastAsia="Aptos"/>
          <w:sz w:val="16"/>
        </w:rPr>
        <w:t xml:space="preserve"> in the fall midterms </w:t>
      </w:r>
      <w:r w:rsidRPr="00992961">
        <w:rPr>
          <w:rFonts w:eastAsia="Aptos"/>
          <w:u w:val="single"/>
        </w:rPr>
        <w:t xml:space="preserve">that could </w:t>
      </w:r>
      <w:r w:rsidRPr="00992961">
        <w:rPr>
          <w:rFonts w:eastAsia="Aptos"/>
          <w:highlight w:val="cyan"/>
          <w:u w:val="single"/>
        </w:rPr>
        <w:t>flip</w:t>
      </w:r>
      <w:r w:rsidRPr="00992961">
        <w:rPr>
          <w:rFonts w:eastAsia="Aptos"/>
          <w:sz w:val="16"/>
        </w:rPr>
        <w:t xml:space="preserve"> the </w:t>
      </w:r>
      <w:r w:rsidRPr="00992961">
        <w:rPr>
          <w:rFonts w:eastAsia="Aptos"/>
          <w:highlight w:val="cyan"/>
          <w:u w:val="single"/>
        </w:rPr>
        <w:t>Congress</w:t>
      </w:r>
      <w:r w:rsidRPr="00992961">
        <w:rPr>
          <w:rFonts w:eastAsia="Aptos"/>
          <w:sz w:val="16"/>
        </w:rPr>
        <w:t xml:space="preserve"> and deal a powerful blow to President Donald Trump, analysts said Wednesday.</w:t>
      </w:r>
    </w:p>
    <w:p w14:paraId="7916AEFA" w14:textId="77777777" w:rsidR="00992961" w:rsidRPr="00992961" w:rsidRDefault="00992961" w:rsidP="00992961">
      <w:pPr>
        <w:rPr>
          <w:rFonts w:eastAsia="Aptos"/>
          <w:sz w:val="16"/>
        </w:rPr>
      </w:pPr>
      <w:r w:rsidRPr="00992961">
        <w:rPr>
          <w:rFonts w:eastAsia="Aptos"/>
          <w:sz w:val="16"/>
        </w:rPr>
        <w:t>As the youthful rising star claimed victory in his heated primary battle with Rep. Jasmine Crockett, insiders on both sides of the aisle said the Lone Star State is a realistic target for Democrats especially as Republican primary candidates faced a bitter runoff fight.</w:t>
      </w:r>
    </w:p>
    <w:p w14:paraId="7643975E" w14:textId="77777777" w:rsidR="00992961" w:rsidRPr="00992961" w:rsidRDefault="00992961" w:rsidP="00992961">
      <w:pPr>
        <w:rPr>
          <w:rFonts w:eastAsia="Aptos"/>
          <w:sz w:val="16"/>
        </w:rPr>
      </w:pPr>
      <w:r w:rsidRPr="00992961">
        <w:rPr>
          <w:rFonts w:eastAsia="Aptos"/>
          <w:sz w:val="16"/>
        </w:rPr>
        <w:t>The fresh-faced grandson of a south Texas preacher heralded the success of an unusual coalition including white progressives and Latinos that led to a record tally for a Democratic primary in the biggest red state in the nation.</w:t>
      </w:r>
    </w:p>
    <w:p w14:paraId="1A12D661" w14:textId="77777777" w:rsidR="00992961" w:rsidRPr="00992961" w:rsidRDefault="00992961" w:rsidP="00992961">
      <w:pPr>
        <w:rPr>
          <w:rFonts w:eastAsia="Aptos"/>
          <w:sz w:val="16"/>
        </w:rPr>
      </w:pPr>
      <w:r w:rsidRPr="00992961">
        <w:rPr>
          <w:rFonts w:eastAsia="Aptos"/>
          <w:sz w:val="16"/>
        </w:rPr>
        <w:t>“There is something going on in Texas,” Talarico, 36, proclaimed to cheering supporters in Austin. “A little bit of hope is a dangerous thing.”</w:t>
      </w:r>
    </w:p>
    <w:p w14:paraId="5FB709FF" w14:textId="77777777" w:rsidR="00992961" w:rsidRPr="00992961" w:rsidRDefault="00992961" w:rsidP="00992961">
      <w:pPr>
        <w:rPr>
          <w:rFonts w:eastAsia="Aptos"/>
          <w:sz w:val="16"/>
        </w:rPr>
      </w:pPr>
      <w:r w:rsidRPr="00992961">
        <w:rPr>
          <w:rFonts w:eastAsia="Aptos"/>
          <w:sz w:val="16"/>
        </w:rPr>
        <w:t>Crockett, an outspoken congressional critic of Trump, won overwhelming support of Black voters especially in deep-blue Dallas and Houston. She conceded defeat, endorsed Talarico and urged her supporters to unite behind the Democratic ticket.</w:t>
      </w:r>
    </w:p>
    <w:p w14:paraId="0C0775C6" w14:textId="77777777" w:rsidR="00992961" w:rsidRPr="00992961" w:rsidRDefault="00992961" w:rsidP="00992961">
      <w:pPr>
        <w:rPr>
          <w:rFonts w:eastAsia="Aptos"/>
          <w:sz w:val="16"/>
        </w:rPr>
      </w:pPr>
      <w:r w:rsidRPr="00992961">
        <w:rPr>
          <w:rFonts w:eastAsia="Aptos"/>
          <w:sz w:val="16"/>
        </w:rPr>
        <w:t>“Texas is primed to turn blue and we must remain united,” Crockett said in a statement. “This is about the future of all 30 million Texans and getting America back on track.”</w:t>
      </w:r>
    </w:p>
    <w:p w14:paraId="153DE341" w14:textId="77777777" w:rsidR="00992961" w:rsidRPr="00992961" w:rsidRDefault="00992961" w:rsidP="00992961">
      <w:pPr>
        <w:rPr>
          <w:rFonts w:eastAsia="Aptos"/>
          <w:sz w:val="16"/>
        </w:rPr>
      </w:pPr>
      <w:r w:rsidRPr="00992961">
        <w:rPr>
          <w:rFonts w:eastAsia="Aptos"/>
          <w:sz w:val="16"/>
        </w:rPr>
        <w:t xml:space="preserve">Even more startling, </w:t>
      </w:r>
      <w:r w:rsidRPr="00992961">
        <w:rPr>
          <w:rFonts w:eastAsia="Aptos"/>
          <w:highlight w:val="cyan"/>
          <w:u w:val="single"/>
        </w:rPr>
        <w:t>Dem</w:t>
      </w:r>
      <w:r w:rsidRPr="00992961">
        <w:rPr>
          <w:rFonts w:eastAsia="Aptos"/>
          <w:u w:val="single"/>
        </w:rPr>
        <w:t>ocrat</w:t>
      </w:r>
      <w:r w:rsidRPr="00992961">
        <w:rPr>
          <w:rFonts w:eastAsia="Aptos"/>
          <w:highlight w:val="cyan"/>
          <w:u w:val="single"/>
        </w:rPr>
        <w:t>s</w:t>
      </w:r>
      <w:r w:rsidRPr="00992961">
        <w:rPr>
          <w:rFonts w:eastAsia="Aptos"/>
          <w:sz w:val="16"/>
        </w:rPr>
        <w:t xml:space="preserve"> narrowly </w:t>
      </w:r>
      <w:r w:rsidRPr="00992961">
        <w:rPr>
          <w:rFonts w:eastAsia="Aptos"/>
          <w:highlight w:val="cyan"/>
          <w:u w:val="single"/>
        </w:rPr>
        <w:t>outvoted Republicans</w:t>
      </w:r>
      <w:r w:rsidRPr="00992961">
        <w:rPr>
          <w:rFonts w:eastAsia="Aptos"/>
          <w:u w:val="single"/>
        </w:rPr>
        <w:t xml:space="preserve">, an </w:t>
      </w:r>
      <w:r w:rsidRPr="00992961">
        <w:rPr>
          <w:rFonts w:eastAsia="Aptos"/>
          <w:b/>
          <w:iCs/>
          <w:highlight w:val="cyan"/>
          <w:u w:val="single"/>
          <w:bdr w:val="single" w:sz="8" w:space="0" w:color="auto"/>
        </w:rPr>
        <w:t>extremely unusual</w:t>
      </w:r>
      <w:r w:rsidRPr="00992961">
        <w:rPr>
          <w:rFonts w:eastAsia="Aptos"/>
          <w:u w:val="single"/>
        </w:rPr>
        <w:t xml:space="preserve"> scenario </w:t>
      </w:r>
      <w:r w:rsidRPr="00992961">
        <w:rPr>
          <w:rFonts w:eastAsia="Aptos"/>
          <w:highlight w:val="cyan"/>
          <w:u w:val="single"/>
        </w:rPr>
        <w:t>in Texas</w:t>
      </w:r>
      <w:r w:rsidRPr="00992961">
        <w:rPr>
          <w:rFonts w:eastAsia="Aptos"/>
          <w:sz w:val="16"/>
        </w:rPr>
        <w:t xml:space="preserve"> where GOP voters typically cast about 60% of the total ballots in primaries.</w:t>
      </w:r>
    </w:p>
    <w:p w14:paraId="0244028B" w14:textId="77777777" w:rsidR="00992961" w:rsidRPr="00992961" w:rsidRDefault="00992961" w:rsidP="00992961">
      <w:pPr>
        <w:rPr>
          <w:rFonts w:eastAsia="Aptos"/>
          <w:sz w:val="16"/>
        </w:rPr>
      </w:pPr>
      <w:r w:rsidRPr="00992961">
        <w:rPr>
          <w:rFonts w:eastAsia="Aptos"/>
          <w:sz w:val="16"/>
        </w:rPr>
        <w:t>Republicans, meanwhile, face the uncomfortable prospect of an extended and divisive feud leading up to a May 26 runoff between incumbent Sen. John Cornyn and scandal-tarred Attorney General Ken Paxton.</w:t>
      </w:r>
    </w:p>
    <w:p w14:paraId="06223E61" w14:textId="77777777" w:rsidR="00992961" w:rsidRPr="00992961" w:rsidRDefault="00992961" w:rsidP="00992961">
      <w:pPr>
        <w:rPr>
          <w:rFonts w:eastAsia="Aptos"/>
          <w:sz w:val="16"/>
        </w:rPr>
      </w:pPr>
      <w:r w:rsidRPr="00992961">
        <w:rPr>
          <w:rFonts w:eastAsia="Aptos"/>
          <w:sz w:val="16"/>
        </w:rPr>
        <w:t>Cornyn narrowly led Paxton, a sharp-tongued favorite of the party’s powerful far right-wing MAGA base, in the GOP primary, with Rep. Wesley Hunt trailing far behind.</w:t>
      </w:r>
    </w:p>
    <w:p w14:paraId="6ABFC556" w14:textId="77777777" w:rsidR="00992961" w:rsidRPr="00992961" w:rsidRDefault="00992961" w:rsidP="00992961">
      <w:pPr>
        <w:rPr>
          <w:rFonts w:eastAsia="Aptos"/>
          <w:sz w:val="16"/>
        </w:rPr>
      </w:pPr>
      <w:r w:rsidRPr="00992961">
        <w:rPr>
          <w:rFonts w:eastAsia="Aptos"/>
          <w:sz w:val="16"/>
        </w:rPr>
        <w:t xml:space="preserve">Trump has yet to weigh in on the primary </w:t>
      </w:r>
      <w:proofErr w:type="gramStart"/>
      <w:r w:rsidRPr="00992961">
        <w:rPr>
          <w:rFonts w:eastAsia="Aptos"/>
          <w:sz w:val="16"/>
        </w:rPr>
        <w:t>race, but</w:t>
      </w:r>
      <w:proofErr w:type="gramEnd"/>
      <w:r w:rsidRPr="00992961">
        <w:rPr>
          <w:rFonts w:eastAsia="Aptos"/>
          <w:sz w:val="16"/>
        </w:rPr>
        <w:t xml:space="preserve"> said Wednesday he would endorse one of the two candidates “soon” and intends to ask the other candidate to withdraw from the runoff.</w:t>
      </w:r>
    </w:p>
    <w:p w14:paraId="5A026A9E" w14:textId="77777777" w:rsidR="00992961" w:rsidRPr="00992961" w:rsidRDefault="00992961" w:rsidP="00992961">
      <w:pPr>
        <w:rPr>
          <w:rFonts w:eastAsia="Aptos"/>
          <w:sz w:val="16"/>
        </w:rPr>
      </w:pPr>
      <w:r w:rsidRPr="00992961">
        <w:rPr>
          <w:rFonts w:eastAsia="Aptos"/>
          <w:sz w:val="16"/>
        </w:rPr>
        <w:t>If he wins the runoff, Cornyn would be a strong favorite to win a fifth term.</w:t>
      </w:r>
    </w:p>
    <w:p w14:paraId="29C12004" w14:textId="77777777" w:rsidR="00992961" w:rsidRPr="00992961" w:rsidRDefault="00992961" w:rsidP="00992961">
      <w:pPr>
        <w:rPr>
          <w:rFonts w:eastAsia="Aptos"/>
          <w:sz w:val="16"/>
        </w:rPr>
      </w:pPr>
      <w:r w:rsidRPr="00992961">
        <w:rPr>
          <w:rFonts w:eastAsia="Aptos"/>
          <w:sz w:val="16"/>
        </w:rPr>
        <w:t>But Paxton, who survived near-impeachment on corruption charges and is embroiled in a nasty divorce, is another story. He would face a very tough battle with Talarico, who has proven his ability to win support of independents and even moderate Republicans.</w:t>
      </w:r>
    </w:p>
    <w:p w14:paraId="70F61384" w14:textId="77777777" w:rsidR="00992961" w:rsidRPr="00992961" w:rsidRDefault="00992961" w:rsidP="00992961">
      <w:pPr>
        <w:rPr>
          <w:rFonts w:eastAsia="Aptos"/>
          <w:sz w:val="16"/>
        </w:rPr>
      </w:pPr>
      <w:r w:rsidRPr="00992961">
        <w:rPr>
          <w:rFonts w:eastAsia="Aptos"/>
          <w:sz w:val="16"/>
        </w:rPr>
        <w:t>Democratic success at winning back disaffected Latino voters is particularly significant because it amounts to a major snapback from the 2024 presidential election when Trump scored unprecedented gains with the group.</w:t>
      </w:r>
    </w:p>
    <w:p w14:paraId="2B579588" w14:textId="77777777" w:rsidR="00992961" w:rsidRPr="00992961" w:rsidRDefault="00992961" w:rsidP="00992961">
      <w:pPr>
        <w:rPr>
          <w:rFonts w:eastAsia="Aptos"/>
          <w:sz w:val="16"/>
        </w:rPr>
      </w:pPr>
      <w:r w:rsidRPr="00992961">
        <w:rPr>
          <w:rFonts w:eastAsia="Aptos"/>
          <w:sz w:val="16"/>
        </w:rPr>
        <w:t>Analysts blamed Trump’s ugly immigration crackdown and the sputtering economy.</w:t>
      </w:r>
    </w:p>
    <w:p w14:paraId="5A104F82" w14:textId="77777777" w:rsidR="00992961" w:rsidRPr="00992961" w:rsidRDefault="00992961" w:rsidP="00992961">
      <w:pPr>
        <w:rPr>
          <w:rFonts w:eastAsia="Aptos"/>
          <w:sz w:val="16"/>
        </w:rPr>
      </w:pPr>
      <w:r w:rsidRPr="00992961">
        <w:rPr>
          <w:rFonts w:eastAsia="Aptos"/>
          <w:sz w:val="16"/>
        </w:rPr>
        <w:t>“The most significant thing was the collapse of the GOP’s new alliance with Latinos. Trump and ICE can take the blame for that,” said Larry Sabato, a University of Virginia political analyst, referring to the unpopular Immigration and Customs Enforcement agency.</w:t>
      </w:r>
    </w:p>
    <w:p w14:paraId="3EC7048B" w14:textId="77777777" w:rsidR="00992961" w:rsidRPr="00992961" w:rsidRDefault="00992961" w:rsidP="00992961">
      <w:pPr>
        <w:rPr>
          <w:rFonts w:eastAsia="Aptos"/>
          <w:sz w:val="16"/>
        </w:rPr>
      </w:pPr>
      <w:r w:rsidRPr="00992961">
        <w:rPr>
          <w:rFonts w:eastAsia="Aptos"/>
          <w:sz w:val="16"/>
        </w:rPr>
        <w:t>Basil Smikle, a Columbia University professor and Democratic strategist, said Talarico’s decisive win shows Democratic voters want candidates who can win in conservative red-leaning districts and states.</w:t>
      </w:r>
    </w:p>
    <w:p w14:paraId="74062BEC" w14:textId="77777777" w:rsidR="00992961" w:rsidRPr="00992961" w:rsidRDefault="00992961" w:rsidP="00992961">
      <w:pPr>
        <w:rPr>
          <w:rFonts w:eastAsia="Aptos"/>
          <w:sz w:val="16"/>
        </w:rPr>
      </w:pPr>
      <w:r w:rsidRPr="00992961">
        <w:rPr>
          <w:rFonts w:eastAsia="Aptos"/>
          <w:sz w:val="16"/>
        </w:rPr>
        <w:t>He advised Talarico to mend fences with Black voters, who comprise the backbone of the Democratic base, after the contentious primary.</w:t>
      </w:r>
    </w:p>
    <w:p w14:paraId="2BCFFE5D" w14:textId="77777777" w:rsidR="00992961" w:rsidRPr="00992961" w:rsidRDefault="00992961" w:rsidP="00992961">
      <w:pPr>
        <w:rPr>
          <w:rFonts w:eastAsia="Aptos"/>
          <w:sz w:val="16"/>
        </w:rPr>
      </w:pPr>
      <w:r w:rsidRPr="00992961">
        <w:rPr>
          <w:rFonts w:eastAsia="Aptos"/>
          <w:sz w:val="16"/>
        </w:rPr>
        <w:t>“Talarico needs to make a direct appeal and not just rely on Crockett to help bridge that gap,” Smikle said.</w:t>
      </w:r>
    </w:p>
    <w:p w14:paraId="655DF28D" w14:textId="77777777" w:rsidR="00992961" w:rsidRPr="00992961" w:rsidRDefault="00992961" w:rsidP="00992961">
      <w:pPr>
        <w:rPr>
          <w:rFonts w:eastAsia="Aptos"/>
          <w:sz w:val="16"/>
        </w:rPr>
      </w:pPr>
      <w:r w:rsidRPr="00992961">
        <w:rPr>
          <w:rFonts w:eastAsia="Aptos"/>
          <w:highlight w:val="cyan"/>
          <w:u w:val="single"/>
        </w:rPr>
        <w:t>Dem</w:t>
      </w:r>
      <w:r w:rsidRPr="00992961">
        <w:rPr>
          <w:rFonts w:eastAsia="Aptos"/>
          <w:u w:val="single"/>
        </w:rPr>
        <w:t>ocrat</w:t>
      </w:r>
      <w:r w:rsidRPr="00992961">
        <w:rPr>
          <w:rFonts w:eastAsia="Aptos"/>
          <w:highlight w:val="cyan"/>
          <w:u w:val="single"/>
        </w:rPr>
        <w:t>s</w:t>
      </w:r>
      <w:r w:rsidRPr="00992961">
        <w:rPr>
          <w:rFonts w:eastAsia="Aptos"/>
          <w:u w:val="single"/>
        </w:rPr>
        <w:t xml:space="preserve"> </w:t>
      </w:r>
      <w:r w:rsidRPr="00992961">
        <w:rPr>
          <w:rFonts w:eastAsia="Aptos"/>
          <w:highlight w:val="cyan"/>
          <w:u w:val="single"/>
        </w:rPr>
        <w:t>need to flip four Senate</w:t>
      </w:r>
      <w:r w:rsidRPr="00992961">
        <w:rPr>
          <w:rFonts w:eastAsia="Aptos"/>
          <w:u w:val="single"/>
        </w:rPr>
        <w:t xml:space="preserve"> seats </w:t>
      </w:r>
      <w:r w:rsidRPr="00992961">
        <w:rPr>
          <w:rFonts w:eastAsia="Aptos"/>
          <w:highlight w:val="cyan"/>
          <w:u w:val="single"/>
        </w:rPr>
        <w:t>and a handful of House seats</w:t>
      </w:r>
      <w:r w:rsidRPr="00992961">
        <w:rPr>
          <w:rFonts w:eastAsia="Aptos"/>
          <w:u w:val="single"/>
        </w:rPr>
        <w:t xml:space="preserve"> to retake the Congress</w:t>
      </w:r>
      <w:r w:rsidRPr="00992961">
        <w:rPr>
          <w:rFonts w:eastAsia="Aptos"/>
          <w:sz w:val="16"/>
        </w:rPr>
        <w:t xml:space="preserve"> in the fall midterms. </w:t>
      </w:r>
      <w:r w:rsidRPr="00992961">
        <w:rPr>
          <w:rFonts w:eastAsia="Aptos"/>
          <w:b/>
          <w:iCs/>
          <w:highlight w:val="cyan"/>
          <w:u w:val="single"/>
          <w:bdr w:val="single" w:sz="8" w:space="0" w:color="auto"/>
        </w:rPr>
        <w:t>That’s</w:t>
      </w:r>
      <w:r w:rsidRPr="00992961">
        <w:rPr>
          <w:rFonts w:eastAsia="Aptos"/>
          <w:sz w:val="16"/>
        </w:rPr>
        <w:t xml:space="preserve"> a tall order but analysts say it’s </w:t>
      </w:r>
      <w:r w:rsidRPr="00992961">
        <w:rPr>
          <w:rFonts w:eastAsia="Aptos"/>
          <w:b/>
          <w:iCs/>
          <w:highlight w:val="cyan"/>
          <w:u w:val="single"/>
          <w:bdr w:val="single" w:sz="8" w:space="0" w:color="auto"/>
        </w:rPr>
        <w:t>increasingly doable</w:t>
      </w:r>
      <w:r w:rsidRPr="00992961">
        <w:rPr>
          <w:rFonts w:eastAsia="Aptos"/>
          <w:sz w:val="16"/>
        </w:rPr>
        <w:t xml:space="preserve"> as voter discontent with Trump bubbles up.</w:t>
      </w:r>
    </w:p>
    <w:p w14:paraId="03DF73ED"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u w:val="single"/>
        </w:rPr>
        <w:t>New link</w:t>
      </w:r>
      <w:r w:rsidRPr="00992961">
        <w:rPr>
          <w:rFonts w:eastAsia="Times New Roman"/>
          <w:b/>
          <w:iCs/>
          <w:sz w:val="26"/>
        </w:rPr>
        <w:t xml:space="preserve">. Collective bargaining creates </w:t>
      </w:r>
      <w:r w:rsidRPr="00992961">
        <w:rPr>
          <w:rFonts w:eastAsia="Times New Roman"/>
          <w:b/>
          <w:iCs/>
          <w:sz w:val="26"/>
          <w:u w:val="single"/>
        </w:rPr>
        <w:t>health care wins</w:t>
      </w:r>
      <w:r w:rsidRPr="00992961">
        <w:rPr>
          <w:rFonts w:eastAsia="Times New Roman"/>
          <w:b/>
          <w:iCs/>
          <w:sz w:val="26"/>
        </w:rPr>
        <w:t>.</w:t>
      </w:r>
    </w:p>
    <w:p w14:paraId="2E6EFB0E" w14:textId="77777777" w:rsidR="00992961" w:rsidRPr="00992961" w:rsidRDefault="00992961" w:rsidP="00992961">
      <w:pPr>
        <w:rPr>
          <w:rFonts w:eastAsia="Aptos"/>
        </w:rPr>
      </w:pPr>
      <w:r w:rsidRPr="00992961">
        <w:rPr>
          <w:rFonts w:eastAsia="Aptos"/>
          <w:b/>
          <w:bCs/>
          <w:sz w:val="26"/>
        </w:rPr>
        <w:t>Lechner 14</w:t>
      </w:r>
      <w:r w:rsidRPr="00992961">
        <w:rPr>
          <w:rFonts w:eastAsia="Aptos"/>
        </w:rPr>
        <w:t>, MPP, Former HSC Health Policy Analyst Now at Mathematica Policy Research &amp; Former HSC Research Assistant (Amanda E. Lechner &amp; Kevin Draper, “Putting the Union Label on Health Benefits: Collective Bargaining and Cost-Saving Strategies,” National Institute for Health Care Reform Research Brief No. 15, May 2014, https://www.nihcr.org/publications/research-briefs/collective-bargaining/)</w:t>
      </w:r>
    </w:p>
    <w:p w14:paraId="72A20526" w14:textId="77777777" w:rsidR="00992961" w:rsidRPr="00992961" w:rsidRDefault="00992961" w:rsidP="00992961">
      <w:pPr>
        <w:rPr>
          <w:rFonts w:eastAsia="Aptos"/>
          <w:sz w:val="16"/>
        </w:rPr>
      </w:pPr>
      <w:r w:rsidRPr="00992961">
        <w:rPr>
          <w:rFonts w:eastAsia="Aptos"/>
          <w:sz w:val="16"/>
        </w:rPr>
        <w:t xml:space="preserve">Historically, </w:t>
      </w:r>
      <w:r w:rsidRPr="00992961">
        <w:rPr>
          <w:rFonts w:eastAsia="Aptos"/>
          <w:b/>
          <w:iCs/>
          <w:highlight w:val="cyan"/>
          <w:u w:val="single"/>
          <w:bdr w:val="single" w:sz="8" w:space="0" w:color="auto"/>
        </w:rPr>
        <w:t>c</w:t>
      </w:r>
      <w:r w:rsidRPr="00992961">
        <w:rPr>
          <w:rFonts w:eastAsia="Aptos"/>
          <w:u w:val="single"/>
        </w:rPr>
        <w:t xml:space="preserve">ollective </w:t>
      </w:r>
      <w:r w:rsidRPr="00992961">
        <w:rPr>
          <w:rFonts w:eastAsia="Aptos"/>
          <w:b/>
          <w:iCs/>
          <w:highlight w:val="cyan"/>
          <w:u w:val="single"/>
          <w:bdr w:val="single" w:sz="8" w:space="0" w:color="auto"/>
        </w:rPr>
        <w:t>b</w:t>
      </w:r>
      <w:r w:rsidRPr="00992961">
        <w:rPr>
          <w:rFonts w:eastAsia="Aptos"/>
          <w:u w:val="single"/>
        </w:rPr>
        <w:t xml:space="preserve">argaining has </w:t>
      </w:r>
      <w:r w:rsidRPr="00992961">
        <w:rPr>
          <w:rFonts w:eastAsia="Aptos"/>
          <w:highlight w:val="cyan"/>
          <w:u w:val="single"/>
        </w:rPr>
        <w:t xml:space="preserve">led to </w:t>
      </w:r>
      <w:r w:rsidRPr="00992961">
        <w:rPr>
          <w:rFonts w:eastAsia="Aptos"/>
          <w:b/>
          <w:iCs/>
          <w:highlight w:val="cyan"/>
          <w:u w:val="single"/>
          <w:bdr w:val="single" w:sz="8" w:space="0" w:color="auto"/>
        </w:rPr>
        <w:t>comprehensive</w:t>
      </w:r>
      <w:r w:rsidRPr="00992961">
        <w:rPr>
          <w:rFonts w:eastAsia="Aptos"/>
          <w:highlight w:val="cyan"/>
          <w:u w:val="single"/>
        </w:rPr>
        <w:t xml:space="preserve"> health benefits with</w:t>
      </w:r>
      <w:r w:rsidRPr="00992961">
        <w:rPr>
          <w:rFonts w:eastAsia="Aptos"/>
          <w:sz w:val="16"/>
        </w:rPr>
        <w:t xml:space="preserve"> a broad choice of providers, </w:t>
      </w:r>
      <w:r w:rsidRPr="00992961">
        <w:rPr>
          <w:rFonts w:eastAsia="Aptos"/>
          <w:b/>
          <w:iCs/>
          <w:highlight w:val="cyan"/>
          <w:u w:val="single"/>
          <w:bdr w:val="single" w:sz="8" w:space="0" w:color="auto"/>
        </w:rPr>
        <w:t>modest</w:t>
      </w:r>
      <w:r w:rsidRPr="00992961">
        <w:rPr>
          <w:rFonts w:eastAsia="Aptos"/>
          <w:sz w:val="16"/>
        </w:rPr>
        <w:t xml:space="preserve"> enrollee </w:t>
      </w:r>
      <w:r w:rsidRPr="00992961">
        <w:rPr>
          <w:rFonts w:eastAsia="Aptos"/>
          <w:b/>
          <w:iCs/>
          <w:highlight w:val="cyan"/>
          <w:u w:val="single"/>
          <w:bdr w:val="single" w:sz="8" w:space="0" w:color="auto"/>
        </w:rPr>
        <w:t>premium</w:t>
      </w:r>
      <w:r w:rsidRPr="00992961">
        <w:rPr>
          <w:rFonts w:eastAsia="Aptos"/>
          <w:sz w:val="16"/>
        </w:rPr>
        <w:t xml:space="preserve"> contribution</w:t>
      </w:r>
      <w:r w:rsidRPr="00992961">
        <w:rPr>
          <w:rFonts w:eastAsia="Aptos"/>
          <w:b/>
          <w:iCs/>
          <w:highlight w:val="cyan"/>
          <w:u w:val="single"/>
          <w:bdr w:val="single" w:sz="8" w:space="0" w:color="auto"/>
        </w:rPr>
        <w:t>s</w:t>
      </w:r>
      <w:r w:rsidRPr="00992961">
        <w:rPr>
          <w:rFonts w:eastAsia="Aptos"/>
          <w:highlight w:val="cyan"/>
          <w:u w:val="single"/>
        </w:rPr>
        <w:t xml:space="preserve"> and </w:t>
      </w:r>
      <w:r w:rsidRPr="00992961">
        <w:rPr>
          <w:rFonts w:eastAsia="Aptos"/>
          <w:b/>
          <w:iCs/>
          <w:highlight w:val="cyan"/>
          <w:u w:val="single"/>
          <w:bdr w:val="single" w:sz="8" w:space="0" w:color="auto"/>
        </w:rPr>
        <w:t>limited</w:t>
      </w:r>
      <w:r w:rsidRPr="00992961">
        <w:rPr>
          <w:rFonts w:eastAsia="Aptos"/>
          <w:highlight w:val="cyan"/>
          <w:u w:val="single"/>
        </w:rPr>
        <w:t xml:space="preserve"> patient cost sharing</w:t>
      </w:r>
      <w:r w:rsidRPr="00992961">
        <w:rPr>
          <w:rFonts w:eastAsia="Aptos"/>
          <w:u w:val="single"/>
        </w:rPr>
        <w:t xml:space="preserve"> at the point of service</w:t>
      </w:r>
      <w:r w:rsidRPr="00992961">
        <w:rPr>
          <w:rFonts w:eastAsia="Aptos"/>
          <w:sz w:val="16"/>
        </w:rPr>
        <w:t xml:space="preserve">. With rising health care costs crowding out wage increases, some labor </w:t>
      </w:r>
      <w:r w:rsidRPr="00992961">
        <w:rPr>
          <w:rFonts w:eastAsia="Aptos"/>
          <w:highlight w:val="cyan"/>
          <w:u w:val="single"/>
        </w:rPr>
        <w:t xml:space="preserve">unions are pursuing measures to </w:t>
      </w:r>
      <w:r w:rsidRPr="00992961">
        <w:rPr>
          <w:rFonts w:eastAsia="Aptos"/>
          <w:b/>
          <w:iCs/>
          <w:highlight w:val="cyan"/>
          <w:u w:val="single"/>
          <w:bdr w:val="single" w:sz="8" w:space="0" w:color="auto"/>
        </w:rPr>
        <w:t>slow</w:t>
      </w:r>
      <w:r w:rsidRPr="00992961">
        <w:rPr>
          <w:rFonts w:eastAsia="Aptos"/>
          <w:highlight w:val="cyan"/>
          <w:u w:val="single"/>
        </w:rPr>
        <w:t xml:space="preserve"> health care </w:t>
      </w:r>
      <w:r w:rsidRPr="00992961">
        <w:rPr>
          <w:rFonts w:eastAsia="Aptos"/>
          <w:b/>
          <w:iCs/>
          <w:highlight w:val="cyan"/>
          <w:u w:val="single"/>
          <w:bdr w:val="single" w:sz="8" w:space="0" w:color="auto"/>
        </w:rPr>
        <w:t>spending growth</w:t>
      </w:r>
      <w:r w:rsidRPr="00992961">
        <w:rPr>
          <w:rFonts w:eastAsia="Aptos"/>
          <w:u w:val="single"/>
        </w:rPr>
        <w:t xml:space="preserve"> without increasing</w:t>
      </w:r>
      <w:r w:rsidRPr="00992961">
        <w:rPr>
          <w:rFonts w:eastAsia="Aptos"/>
          <w:sz w:val="16"/>
        </w:rPr>
        <w:t xml:space="preserve"> workers’ </w:t>
      </w:r>
      <w:r w:rsidRPr="00992961">
        <w:rPr>
          <w:rFonts w:eastAsia="Aptos"/>
          <w:u w:val="single"/>
        </w:rPr>
        <w:t xml:space="preserve">out-of-pocket </w:t>
      </w:r>
      <w:r w:rsidRPr="00992961">
        <w:rPr>
          <w:rFonts w:eastAsia="Aptos"/>
          <w:b/>
          <w:iCs/>
          <w:u w:val="single"/>
          <w:bdr w:val="single" w:sz="8" w:space="0" w:color="auto"/>
        </w:rPr>
        <w:t>costs</w:t>
      </w:r>
      <w:r w:rsidRPr="00992961">
        <w:rPr>
          <w:rFonts w:eastAsia="Aptos"/>
          <w:sz w:val="16"/>
        </w:rPr>
        <w:t>, according to a study by researchers at the former Center for Studying Health System Change (HSC).</w:t>
      </w:r>
    </w:p>
    <w:p w14:paraId="4CAC846E" w14:textId="77777777" w:rsidR="00992961" w:rsidRPr="00992961" w:rsidRDefault="00992961" w:rsidP="00992961">
      <w:pPr>
        <w:rPr>
          <w:rFonts w:eastAsia="Aptos"/>
          <w:sz w:val="16"/>
        </w:rPr>
      </w:pPr>
      <w:r w:rsidRPr="00992961">
        <w:rPr>
          <w:rFonts w:eastAsia="Aptos"/>
          <w:u w:val="single"/>
        </w:rPr>
        <w:t>Examples</w:t>
      </w:r>
      <w:r w:rsidRPr="00992961">
        <w:rPr>
          <w:rFonts w:eastAsia="Aptos"/>
          <w:sz w:val="16"/>
        </w:rPr>
        <w:t xml:space="preserve"> of union cost-saving strategies </w:t>
      </w:r>
      <w:r w:rsidRPr="00992961">
        <w:rPr>
          <w:rFonts w:eastAsia="Aptos"/>
          <w:u w:val="single"/>
        </w:rPr>
        <w:t xml:space="preserve">include reducing unit prices by </w:t>
      </w:r>
      <w:r w:rsidRPr="00992961">
        <w:rPr>
          <w:rFonts w:eastAsia="Aptos"/>
          <w:highlight w:val="cyan"/>
          <w:u w:val="single"/>
        </w:rPr>
        <w:t xml:space="preserve">negotiating </w:t>
      </w:r>
      <w:r w:rsidRPr="00992961">
        <w:rPr>
          <w:rFonts w:eastAsia="Aptos"/>
          <w:b/>
          <w:iCs/>
          <w:highlight w:val="cyan"/>
          <w:u w:val="single"/>
          <w:bdr w:val="single" w:sz="8" w:space="0" w:color="auto"/>
        </w:rPr>
        <w:t>volume discounts</w:t>
      </w:r>
      <w:r w:rsidRPr="00992961">
        <w:rPr>
          <w:rFonts w:eastAsia="Aptos"/>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992961">
        <w:rPr>
          <w:rFonts w:eastAsia="Aptos"/>
          <w:u w:val="single"/>
        </w:rPr>
        <w:t>factors</w:t>
      </w:r>
      <w:r w:rsidRPr="00992961">
        <w:rPr>
          <w:rFonts w:eastAsia="Aptos"/>
          <w:sz w:val="16"/>
        </w:rPr>
        <w:t xml:space="preserve"> that appear to foster innovation </w:t>
      </w:r>
      <w:r w:rsidRPr="00992961">
        <w:rPr>
          <w:rFonts w:eastAsia="Aptos"/>
          <w:u w:val="single"/>
        </w:rPr>
        <w:t xml:space="preserve">in collectively </w:t>
      </w:r>
      <w:r w:rsidRPr="00992961">
        <w:rPr>
          <w:rFonts w:eastAsia="Aptos"/>
          <w:highlight w:val="cyan"/>
          <w:u w:val="single"/>
        </w:rPr>
        <w:t xml:space="preserve">bargained </w:t>
      </w:r>
      <w:r w:rsidRPr="00992961">
        <w:rPr>
          <w:rFonts w:eastAsia="Aptos"/>
          <w:b/>
          <w:iCs/>
          <w:highlight w:val="cyan"/>
          <w:u w:val="single"/>
          <w:bdr w:val="single" w:sz="8" w:space="0" w:color="auto"/>
        </w:rPr>
        <w:t>health benefits</w:t>
      </w:r>
      <w:r w:rsidRPr="00992961">
        <w:rPr>
          <w:rFonts w:eastAsia="Aptos"/>
          <w:u w:val="single"/>
        </w:rPr>
        <w:t xml:space="preserve"> include</w:t>
      </w:r>
      <w:r w:rsidRPr="00992961">
        <w:rPr>
          <w:rFonts w:eastAsia="Aptos"/>
          <w:sz w:val="16"/>
        </w:rPr>
        <w:t xml:space="preserve"> purchasers with a concentrated volume of workers in a particular market </w:t>
      </w:r>
      <w:r w:rsidRPr="00992961">
        <w:rPr>
          <w:rFonts w:eastAsia="Aptos"/>
          <w:u w:val="single"/>
        </w:rPr>
        <w:t xml:space="preserve">exercising </w:t>
      </w:r>
      <w:r w:rsidRPr="00992961">
        <w:rPr>
          <w:rFonts w:eastAsia="Aptos"/>
          <w:b/>
          <w:iCs/>
          <w:u w:val="single"/>
          <w:bdr w:val="single" w:sz="8" w:space="0" w:color="auto"/>
        </w:rPr>
        <w:t>leverage</w:t>
      </w:r>
      <w:r w:rsidRPr="00992961">
        <w:rPr>
          <w:rFonts w:eastAsia="Aptos"/>
          <w:u w:val="single"/>
        </w:rPr>
        <w:t xml:space="preserve"> to obtain </w:t>
      </w:r>
      <w:r w:rsidRPr="00992961">
        <w:rPr>
          <w:rFonts w:eastAsia="Aptos"/>
          <w:b/>
          <w:iCs/>
          <w:u w:val="single"/>
          <w:bdr w:val="single" w:sz="8" w:space="0" w:color="auto"/>
        </w:rPr>
        <w:t>discounts</w:t>
      </w:r>
      <w:r w:rsidRPr="00992961">
        <w:rPr>
          <w:rFonts w:eastAsia="Aptos"/>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11615318" w14:textId="77777777" w:rsidR="00992961" w:rsidRPr="00992961" w:rsidRDefault="00992961" w:rsidP="00992961">
      <w:pPr>
        <w:rPr>
          <w:rFonts w:eastAsia="Aptos"/>
          <w:sz w:val="16"/>
        </w:rPr>
      </w:pPr>
      <w:r w:rsidRPr="00992961">
        <w:rPr>
          <w:rFonts w:eastAsia="Aptos"/>
          <w:sz w:val="16"/>
        </w:rPr>
        <w:t>Health Costs Crowd Out Raises</w:t>
      </w:r>
    </w:p>
    <w:p w14:paraId="5DBD7F1B" w14:textId="77777777" w:rsidR="00992961" w:rsidRPr="00992961" w:rsidRDefault="00992961" w:rsidP="00992961">
      <w:pPr>
        <w:rPr>
          <w:rFonts w:eastAsia="Aptos"/>
          <w:sz w:val="16"/>
        </w:rPr>
      </w:pPr>
      <w:r w:rsidRPr="00992961">
        <w:rPr>
          <w:rFonts w:eastAsia="Aptos"/>
          <w:sz w:val="16"/>
        </w:rPr>
        <w:t xml:space="preserve">Employer-sponsored health insurance covers nearly 60 percent of all Americans, or about 190 million people.1 </w:t>
      </w:r>
      <w:r w:rsidRPr="00992961">
        <w:rPr>
          <w:rFonts w:eastAsia="Aptos"/>
          <w:u w:val="single"/>
        </w:rPr>
        <w:t xml:space="preserve">Most Americans with employer coverage have little influence on the design of their health benefits because those decisions rest </w:t>
      </w:r>
      <w:r w:rsidRPr="00992961">
        <w:rPr>
          <w:rFonts w:eastAsia="Aptos"/>
          <w:b/>
          <w:iCs/>
          <w:u w:val="single"/>
          <w:bdr w:val="single" w:sz="8" w:space="0" w:color="auto"/>
        </w:rPr>
        <w:t>solely</w:t>
      </w:r>
      <w:r w:rsidRPr="00992961">
        <w:rPr>
          <w:rFonts w:eastAsia="Aptos"/>
          <w:u w:val="single"/>
        </w:rPr>
        <w:t xml:space="preserve"> with their </w:t>
      </w:r>
      <w:r w:rsidRPr="00992961">
        <w:rPr>
          <w:rFonts w:eastAsia="Aptos"/>
          <w:b/>
          <w:iCs/>
          <w:u w:val="single"/>
          <w:bdr w:val="single" w:sz="8" w:space="0" w:color="auto"/>
        </w:rPr>
        <w:t>employers</w:t>
      </w:r>
      <w:r w:rsidRPr="00992961">
        <w:rPr>
          <w:rFonts w:eastAsia="Aptos"/>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49C22246" w14:textId="77777777" w:rsidR="00992961" w:rsidRPr="00992961" w:rsidRDefault="00992961" w:rsidP="00992961">
      <w:pPr>
        <w:rPr>
          <w:rFonts w:eastAsia="Aptos"/>
          <w:sz w:val="16"/>
        </w:rPr>
      </w:pPr>
      <w:r w:rsidRPr="00992961">
        <w:rPr>
          <w:rFonts w:eastAsia="Aptos"/>
          <w:sz w:val="16"/>
        </w:rPr>
        <w:t xml:space="preserve">Compared to nonunionized workers, </w:t>
      </w:r>
      <w:r w:rsidRPr="00992961">
        <w:rPr>
          <w:rFonts w:eastAsia="Aptos"/>
          <w:b/>
          <w:iCs/>
          <w:highlight w:val="cyan"/>
          <w:u w:val="single"/>
          <w:bdr w:val="single" w:sz="8" w:space="0" w:color="auto"/>
        </w:rPr>
        <w:t>unionized</w:t>
      </w:r>
      <w:r w:rsidRPr="00992961">
        <w:rPr>
          <w:rFonts w:eastAsia="Aptos"/>
          <w:highlight w:val="cyan"/>
          <w:u w:val="single"/>
        </w:rPr>
        <w:t xml:space="preserve"> workers</w:t>
      </w:r>
      <w:r w:rsidRPr="00992961">
        <w:rPr>
          <w:rFonts w:eastAsia="Aptos"/>
          <w:u w:val="single"/>
        </w:rPr>
        <w:t xml:space="preserve"> tend to </w:t>
      </w:r>
      <w:r w:rsidRPr="00992961">
        <w:rPr>
          <w:rFonts w:eastAsia="Aptos"/>
          <w:highlight w:val="cyan"/>
          <w:u w:val="single"/>
        </w:rPr>
        <w:t xml:space="preserve">have </w:t>
      </w:r>
      <w:r w:rsidRPr="00992961">
        <w:rPr>
          <w:rFonts w:eastAsia="Aptos"/>
          <w:b/>
          <w:iCs/>
          <w:highlight w:val="cyan"/>
          <w:u w:val="single"/>
          <w:bdr w:val="single" w:sz="8" w:space="0" w:color="auto"/>
        </w:rPr>
        <w:t>more comprehensive</w:t>
      </w:r>
      <w:r w:rsidRPr="00992961">
        <w:rPr>
          <w:rFonts w:eastAsia="Aptos"/>
          <w:u w:val="single"/>
        </w:rPr>
        <w:t xml:space="preserve"> health </w:t>
      </w:r>
      <w:r w:rsidRPr="00992961">
        <w:rPr>
          <w:rFonts w:eastAsia="Aptos"/>
          <w:highlight w:val="cyan"/>
          <w:u w:val="single"/>
        </w:rPr>
        <w:t xml:space="preserve">benefits, contribute </w:t>
      </w:r>
      <w:r w:rsidRPr="00992961">
        <w:rPr>
          <w:rFonts w:eastAsia="Aptos"/>
          <w:b/>
          <w:iCs/>
          <w:highlight w:val="cyan"/>
          <w:u w:val="single"/>
          <w:bdr w:val="single" w:sz="8" w:space="0" w:color="auto"/>
        </w:rPr>
        <w:t>less</w:t>
      </w:r>
      <w:r w:rsidRPr="00992961">
        <w:rPr>
          <w:rFonts w:eastAsia="Aptos"/>
          <w:u w:val="single"/>
        </w:rPr>
        <w:t xml:space="preserve"> to premiums </w:t>
      </w:r>
      <w:r w:rsidRPr="00992961">
        <w:rPr>
          <w:rFonts w:eastAsia="Aptos"/>
          <w:highlight w:val="cyan"/>
          <w:u w:val="single"/>
        </w:rPr>
        <w:t>and face lower</w:t>
      </w:r>
      <w:r w:rsidRPr="00992961">
        <w:rPr>
          <w:rFonts w:eastAsia="Aptos"/>
          <w:sz w:val="16"/>
        </w:rPr>
        <w:t xml:space="preserve"> patient </w:t>
      </w:r>
      <w:r w:rsidRPr="00992961">
        <w:rPr>
          <w:rFonts w:eastAsia="Aptos"/>
          <w:b/>
          <w:iCs/>
          <w:highlight w:val="cyan"/>
          <w:u w:val="single"/>
          <w:bdr w:val="single" w:sz="8" w:space="0" w:color="auto"/>
        </w:rPr>
        <w:t>cost sharing</w:t>
      </w:r>
      <w:r w:rsidRPr="00992961">
        <w:rPr>
          <w:rFonts w:eastAsia="Aptos"/>
          <w:sz w:val="16"/>
        </w:rPr>
        <w:t xml:space="preserve">. For example, </w:t>
      </w:r>
      <w:r w:rsidRPr="00992961">
        <w:rPr>
          <w:rFonts w:eastAsia="Aptos"/>
          <w:u w:val="single"/>
        </w:rPr>
        <w:t xml:space="preserve">the </w:t>
      </w:r>
      <w:r w:rsidRPr="00992961">
        <w:rPr>
          <w:rFonts w:eastAsia="Aptos"/>
          <w:highlight w:val="cyan"/>
          <w:u w:val="single"/>
        </w:rPr>
        <w:t>average</w:t>
      </w:r>
      <w:r w:rsidRPr="00992961">
        <w:rPr>
          <w:rFonts w:eastAsia="Aptos"/>
          <w:sz w:val="16"/>
        </w:rPr>
        <w:t xml:space="preserve"> annual </w:t>
      </w:r>
      <w:r w:rsidRPr="00992961">
        <w:rPr>
          <w:rFonts w:eastAsia="Aptos"/>
          <w:b/>
          <w:iCs/>
          <w:highlight w:val="cyan"/>
          <w:u w:val="single"/>
          <w:bdr w:val="single" w:sz="8" w:space="0" w:color="auto"/>
        </w:rPr>
        <w:t>deductible</w:t>
      </w:r>
      <w:r w:rsidRPr="00992961">
        <w:rPr>
          <w:rFonts w:eastAsia="Aptos"/>
          <w:u w:val="single"/>
        </w:rPr>
        <w:t xml:space="preserve"> for</w:t>
      </w:r>
      <w:r w:rsidRPr="00992961">
        <w:rPr>
          <w:rFonts w:eastAsia="Aptos"/>
          <w:sz w:val="16"/>
        </w:rPr>
        <w:t xml:space="preserve"> workers in firms with at least some </w:t>
      </w:r>
      <w:r w:rsidRPr="00992961">
        <w:rPr>
          <w:rFonts w:eastAsia="Aptos"/>
          <w:u w:val="single"/>
        </w:rPr>
        <w:t xml:space="preserve">unionized workers </w:t>
      </w:r>
      <w:r w:rsidRPr="00992961">
        <w:rPr>
          <w:rFonts w:eastAsia="Aptos"/>
          <w:highlight w:val="cyan"/>
          <w:u w:val="single"/>
        </w:rPr>
        <w:t>is</w:t>
      </w:r>
      <w:r w:rsidRPr="00992961">
        <w:rPr>
          <w:rFonts w:eastAsia="Aptos"/>
          <w:sz w:val="16"/>
        </w:rPr>
        <w:t xml:space="preserve"> about </w:t>
      </w:r>
      <w:r w:rsidRPr="00992961">
        <w:rPr>
          <w:rFonts w:eastAsia="Aptos"/>
          <w:b/>
          <w:iCs/>
          <w:highlight w:val="cyan"/>
          <w:u w:val="single"/>
          <w:bdr w:val="single" w:sz="8" w:space="0" w:color="auto"/>
        </w:rPr>
        <w:t>half</w:t>
      </w:r>
      <w:r w:rsidRPr="00992961">
        <w:rPr>
          <w:rFonts w:eastAsia="Aptos"/>
          <w:u w:val="single"/>
        </w:rPr>
        <w:t xml:space="preserve"> that of workers in firms </w:t>
      </w:r>
      <w:r w:rsidRPr="00992961">
        <w:rPr>
          <w:rFonts w:eastAsia="Aptos"/>
          <w:b/>
          <w:iCs/>
          <w:u w:val="single"/>
          <w:bdr w:val="single" w:sz="8" w:space="0" w:color="auto"/>
        </w:rPr>
        <w:t>without</w:t>
      </w:r>
      <w:r w:rsidRPr="00992961">
        <w:rPr>
          <w:rFonts w:eastAsia="Aptos"/>
          <w:sz w:val="16"/>
        </w:rPr>
        <w:t xml:space="preserve"> any </w:t>
      </w:r>
      <w:r w:rsidRPr="00992961">
        <w:rPr>
          <w:rFonts w:eastAsia="Aptos"/>
          <w:u w:val="single"/>
        </w:rPr>
        <w:t>unionized workers</w:t>
      </w:r>
      <w:r w:rsidRPr="00992961">
        <w:rPr>
          <w:rFonts w:eastAsia="Aptos"/>
          <w:sz w:val="16"/>
        </w:rPr>
        <w:t>.2</w:t>
      </w:r>
    </w:p>
    <w:p w14:paraId="37A9ADBF" w14:textId="77777777" w:rsidR="00992961" w:rsidRPr="00992961" w:rsidRDefault="00992961" w:rsidP="00992961">
      <w:pPr>
        <w:rPr>
          <w:rFonts w:eastAsia="Aptos"/>
          <w:sz w:val="16"/>
        </w:rPr>
      </w:pPr>
      <w:r w:rsidRPr="00992961">
        <w:rPr>
          <w:rFonts w:eastAsia="Aptos"/>
          <w:sz w:val="16"/>
        </w:rPr>
        <w:t xml:space="preserve">Over the last decade, </w:t>
      </w:r>
      <w:r w:rsidRPr="00992961">
        <w:rPr>
          <w:rFonts w:eastAsia="Aptos"/>
          <w:highlight w:val="cyan"/>
          <w:u w:val="single"/>
        </w:rPr>
        <w:t xml:space="preserve">employers </w:t>
      </w:r>
      <w:r w:rsidRPr="00992961">
        <w:rPr>
          <w:rFonts w:eastAsia="Aptos"/>
          <w:b/>
          <w:iCs/>
          <w:highlight w:val="cyan"/>
          <w:u w:val="single"/>
          <w:bdr w:val="single" w:sz="8" w:space="0" w:color="auto"/>
        </w:rPr>
        <w:t>not</w:t>
      </w:r>
      <w:r w:rsidRPr="00992961">
        <w:rPr>
          <w:rFonts w:eastAsia="Aptos"/>
          <w:highlight w:val="cyan"/>
          <w:u w:val="single"/>
        </w:rPr>
        <w:t xml:space="preserve"> subject to </w:t>
      </w:r>
      <w:r w:rsidRPr="00992961">
        <w:rPr>
          <w:rFonts w:eastAsia="Aptos"/>
          <w:b/>
          <w:iCs/>
          <w:highlight w:val="cyan"/>
          <w:u w:val="single"/>
          <w:bdr w:val="single" w:sz="8" w:space="0" w:color="auto"/>
        </w:rPr>
        <w:t>c</w:t>
      </w:r>
      <w:r w:rsidRPr="00992961">
        <w:rPr>
          <w:rFonts w:eastAsia="Aptos"/>
          <w:u w:val="single"/>
        </w:rPr>
        <w:t xml:space="preserve">ollective </w:t>
      </w:r>
      <w:r w:rsidRPr="00992961">
        <w:rPr>
          <w:rFonts w:eastAsia="Aptos"/>
          <w:b/>
          <w:iCs/>
          <w:highlight w:val="cyan"/>
          <w:u w:val="single"/>
          <w:bdr w:val="single" w:sz="8" w:space="0" w:color="auto"/>
        </w:rPr>
        <w:t>b</w:t>
      </w:r>
      <w:r w:rsidRPr="00992961">
        <w:rPr>
          <w:rFonts w:eastAsia="Aptos"/>
          <w:u w:val="single"/>
        </w:rPr>
        <w:t>argaining have responded to rising</w:t>
      </w:r>
      <w:r w:rsidRPr="00992961">
        <w:rPr>
          <w:rFonts w:eastAsia="Aptos"/>
          <w:sz w:val="16"/>
        </w:rPr>
        <w:t xml:space="preserve"> health </w:t>
      </w:r>
      <w:r w:rsidRPr="00992961">
        <w:rPr>
          <w:rFonts w:eastAsia="Aptos"/>
          <w:u w:val="single"/>
        </w:rPr>
        <w:t xml:space="preserve">insurance premiums by </w:t>
      </w:r>
      <w:r w:rsidRPr="00992961">
        <w:rPr>
          <w:rFonts w:eastAsia="Aptos"/>
          <w:b/>
          <w:iCs/>
          <w:highlight w:val="cyan"/>
          <w:u w:val="single"/>
          <w:bdr w:val="single" w:sz="8" w:space="0" w:color="auto"/>
        </w:rPr>
        <w:t>shift</w:t>
      </w:r>
      <w:r w:rsidRPr="00992961">
        <w:rPr>
          <w:rFonts w:eastAsia="Aptos"/>
          <w:b/>
          <w:iCs/>
          <w:u w:val="single"/>
          <w:bdr w:val="single" w:sz="8" w:space="0" w:color="auto"/>
        </w:rPr>
        <w:t xml:space="preserve">ing </w:t>
      </w:r>
      <w:r w:rsidRPr="00992961">
        <w:rPr>
          <w:rFonts w:eastAsia="Aptos"/>
          <w:b/>
          <w:iCs/>
          <w:highlight w:val="cyan"/>
          <w:u w:val="single"/>
          <w:bdr w:val="single" w:sz="8" w:space="0" w:color="auto"/>
        </w:rPr>
        <w:t>costs</w:t>
      </w:r>
      <w:r w:rsidRPr="00992961">
        <w:rPr>
          <w:rFonts w:eastAsia="Aptos"/>
          <w:highlight w:val="cyan"/>
          <w:u w:val="single"/>
        </w:rPr>
        <w:t xml:space="preserve"> to </w:t>
      </w:r>
      <w:r w:rsidRPr="00992961">
        <w:rPr>
          <w:rFonts w:eastAsia="Aptos"/>
          <w:b/>
          <w:iCs/>
          <w:highlight w:val="cyan"/>
          <w:u w:val="single"/>
          <w:bdr w:val="single" w:sz="8" w:space="0" w:color="auto"/>
        </w:rPr>
        <w:t>workers</w:t>
      </w:r>
      <w:r w:rsidRPr="00992961">
        <w:rPr>
          <w:rFonts w:eastAsia="Aptos"/>
          <w:sz w:val="16"/>
        </w:rPr>
        <w:t xml:space="preserve"> through increased premium contributions, greater patient cost sharing in the form of higher deductibles, coinsurance and copayments, and reduced benefits. For the most part, </w:t>
      </w:r>
      <w:r w:rsidRPr="00992961">
        <w:rPr>
          <w:rFonts w:eastAsia="Aptos"/>
          <w:highlight w:val="cyan"/>
          <w:u w:val="single"/>
        </w:rPr>
        <w:t>unions</w:t>
      </w:r>
      <w:r w:rsidRPr="00992961">
        <w:rPr>
          <w:rFonts w:eastAsia="Aptos"/>
          <w:u w:val="single"/>
        </w:rPr>
        <w:t xml:space="preserve"> have </w:t>
      </w:r>
      <w:r w:rsidRPr="00992961">
        <w:rPr>
          <w:rFonts w:eastAsia="Aptos"/>
          <w:b/>
          <w:iCs/>
          <w:highlight w:val="cyan"/>
          <w:u w:val="single"/>
          <w:bdr w:val="single" w:sz="8" w:space="0" w:color="auto"/>
        </w:rPr>
        <w:t>resisted</w:t>
      </w:r>
      <w:r w:rsidRPr="00992961">
        <w:rPr>
          <w:rFonts w:eastAsia="Aptos"/>
          <w:highlight w:val="cyan"/>
          <w:u w:val="single"/>
        </w:rPr>
        <w:t xml:space="preserve"> efforts to </w:t>
      </w:r>
      <w:r w:rsidRPr="00992961">
        <w:rPr>
          <w:rFonts w:eastAsia="Aptos"/>
          <w:b/>
          <w:iCs/>
          <w:highlight w:val="cyan"/>
          <w:u w:val="single"/>
          <w:bdr w:val="single" w:sz="8" w:space="0" w:color="auto"/>
        </w:rPr>
        <w:t>shift</w:t>
      </w:r>
      <w:r w:rsidRPr="00992961">
        <w:rPr>
          <w:rFonts w:eastAsia="Aptos"/>
          <w:highlight w:val="cyan"/>
          <w:u w:val="single"/>
        </w:rPr>
        <w:t xml:space="preserve"> costs</w:t>
      </w:r>
      <w:r w:rsidRPr="00992961">
        <w:rPr>
          <w:rFonts w:eastAsia="Aptos"/>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037B5BD2" w14:textId="77777777" w:rsidR="00992961" w:rsidRPr="00992961" w:rsidRDefault="00992961" w:rsidP="00992961">
      <w:pPr>
        <w:rPr>
          <w:rFonts w:eastAsia="Aptos"/>
        </w:rPr>
      </w:pPr>
      <w:r w:rsidRPr="00992961">
        <w:rPr>
          <w:rFonts w:eastAsia="Aptos"/>
        </w:rPr>
        <w:t xml:space="preserve"> </w:t>
      </w:r>
    </w:p>
    <w:p w14:paraId="3BD7E06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Changes to Medicaid only take effect </w:t>
      </w:r>
      <w:r w:rsidRPr="00992961">
        <w:rPr>
          <w:rFonts w:eastAsia="Times New Roman"/>
          <w:b/>
          <w:iCs/>
          <w:sz w:val="26"/>
          <w:u w:val="single"/>
        </w:rPr>
        <w:t>after</w:t>
      </w:r>
      <w:r w:rsidRPr="00992961">
        <w:rPr>
          <w:rFonts w:eastAsia="Times New Roman"/>
          <w:b/>
          <w:iCs/>
          <w:sz w:val="26"/>
        </w:rPr>
        <w:t xml:space="preserve"> the election---</w:t>
      </w:r>
      <w:proofErr w:type="gramStart"/>
      <w:r w:rsidRPr="00992961">
        <w:rPr>
          <w:rFonts w:eastAsia="Times New Roman"/>
          <w:b/>
          <w:iCs/>
          <w:sz w:val="26"/>
        </w:rPr>
        <w:t>AND,</w:t>
      </w:r>
      <w:proofErr w:type="gramEnd"/>
      <w:r w:rsidRPr="00992961">
        <w:rPr>
          <w:rFonts w:eastAsia="Times New Roman"/>
          <w:b/>
          <w:iCs/>
          <w:sz w:val="26"/>
        </w:rPr>
        <w:t xml:space="preserve"> </w:t>
      </w:r>
      <w:r w:rsidRPr="00992961">
        <w:rPr>
          <w:rFonts w:eastAsia="Times New Roman"/>
          <w:b/>
          <w:iCs/>
          <w:sz w:val="26"/>
          <w:u w:val="single"/>
        </w:rPr>
        <w:t>empirically</w:t>
      </w:r>
      <w:r w:rsidRPr="00992961">
        <w:rPr>
          <w:rFonts w:eastAsia="Times New Roman"/>
          <w:b/>
          <w:iCs/>
          <w:sz w:val="26"/>
        </w:rPr>
        <w:t xml:space="preserve"> don’t swing votes. </w:t>
      </w:r>
    </w:p>
    <w:p w14:paraId="63C940AF" w14:textId="77777777" w:rsidR="00992961" w:rsidRPr="00992961" w:rsidRDefault="00992961" w:rsidP="00992961">
      <w:pPr>
        <w:rPr>
          <w:rFonts w:eastAsia="Aptos"/>
        </w:rPr>
      </w:pPr>
      <w:r w:rsidRPr="00992961">
        <w:rPr>
          <w:rFonts w:eastAsia="Aptos"/>
          <w:b/>
          <w:bCs/>
          <w:sz w:val="26"/>
        </w:rPr>
        <w:t>Klas</w:t>
      </w:r>
      <w:r w:rsidRPr="00992961">
        <w:rPr>
          <w:rFonts w:eastAsia="Aptos"/>
        </w:rPr>
        <w:t xml:space="preserve"> 7-10-20</w:t>
      </w:r>
      <w:r w:rsidRPr="00992961">
        <w:rPr>
          <w:rFonts w:eastAsia="Aptos"/>
          <w:b/>
          <w:bCs/>
          <w:sz w:val="26"/>
        </w:rPr>
        <w:t>25</w:t>
      </w:r>
      <w:r w:rsidRPr="00992961">
        <w:rPr>
          <w:rFonts w:eastAsia="Aptos"/>
        </w:rPr>
        <w:t>, Politics &amp; Policy Columnist at Bloomberg Opinion (Mary Ellen Klas, politics and policy columnist for Bloomberg Opinion, former Capitol bureau chief for the Miami Herald, Nieman Fellow and award-winning political reporter, “The GOP’s Medicaid Cuts Have a Very Convenient Timeline,” Bloomberg, https://archive.ph/FO1Mf)</w:t>
      </w:r>
    </w:p>
    <w:p w14:paraId="3AC37548" w14:textId="77777777" w:rsidR="00992961" w:rsidRPr="00992961" w:rsidRDefault="00992961" w:rsidP="00992961">
      <w:pPr>
        <w:rPr>
          <w:rFonts w:eastAsia="Aptos"/>
          <w:u w:val="single"/>
        </w:rPr>
      </w:pPr>
      <w:r w:rsidRPr="00992961">
        <w:rPr>
          <w:rFonts w:eastAsia="Aptos"/>
          <w:sz w:val="16"/>
        </w:rPr>
        <w:t xml:space="preserve">SUBTITLE: </w:t>
      </w:r>
      <w:r w:rsidRPr="00992961">
        <w:rPr>
          <w:rFonts w:eastAsia="Aptos"/>
          <w:b/>
          <w:iCs/>
          <w:highlight w:val="cyan"/>
          <w:u w:val="single"/>
          <w:bdr w:val="single" w:sz="8" w:space="0" w:color="auto"/>
        </w:rPr>
        <w:t>Voters</w:t>
      </w:r>
      <w:r w:rsidRPr="00992961">
        <w:rPr>
          <w:rFonts w:eastAsia="Aptos"/>
          <w:sz w:val="16"/>
        </w:rPr>
        <w:t xml:space="preserve"> in swing states </w:t>
      </w:r>
      <w:r w:rsidRPr="00992961">
        <w:rPr>
          <w:rFonts w:eastAsia="Aptos"/>
          <w:u w:val="single"/>
        </w:rPr>
        <w:t xml:space="preserve">are </w:t>
      </w:r>
      <w:r w:rsidRPr="00992961">
        <w:rPr>
          <w:rFonts w:eastAsia="Aptos"/>
          <w:b/>
          <w:iCs/>
          <w:highlight w:val="cyan"/>
          <w:u w:val="single"/>
          <w:bdr w:val="single" w:sz="8" w:space="0" w:color="auto"/>
        </w:rPr>
        <w:t>unlikely</w:t>
      </w:r>
      <w:r w:rsidRPr="00992961">
        <w:rPr>
          <w:rFonts w:eastAsia="Aptos"/>
          <w:highlight w:val="cyan"/>
          <w:u w:val="single"/>
        </w:rPr>
        <w:t xml:space="preserve"> to </w:t>
      </w:r>
      <w:r w:rsidRPr="00992961">
        <w:rPr>
          <w:rFonts w:eastAsia="Aptos"/>
          <w:b/>
          <w:iCs/>
          <w:highlight w:val="cyan"/>
          <w:u w:val="single"/>
          <w:bdr w:val="single" w:sz="8" w:space="0" w:color="auto"/>
        </w:rPr>
        <w:t>punish lawmakers</w:t>
      </w:r>
      <w:r w:rsidRPr="00992961">
        <w:rPr>
          <w:rFonts w:eastAsia="Aptos"/>
          <w:highlight w:val="cyan"/>
          <w:u w:val="single"/>
        </w:rPr>
        <w:t xml:space="preserve"> for slashing health-care</w:t>
      </w:r>
      <w:r w:rsidRPr="00992961">
        <w:rPr>
          <w:rFonts w:eastAsia="Aptos"/>
          <w:u w:val="single"/>
        </w:rPr>
        <w:t xml:space="preserve"> benefits</w:t>
      </w:r>
      <w:r w:rsidRPr="00992961">
        <w:rPr>
          <w:rFonts w:eastAsia="Aptos"/>
          <w:sz w:val="16"/>
        </w:rPr>
        <w:t xml:space="preserve"> next year. </w:t>
      </w:r>
      <w:r w:rsidRPr="00992961">
        <w:rPr>
          <w:rFonts w:eastAsia="Aptos"/>
          <w:u w:val="single"/>
        </w:rPr>
        <w:t xml:space="preserve">Why? </w:t>
      </w:r>
      <w:r w:rsidRPr="00992961">
        <w:rPr>
          <w:rFonts w:eastAsia="Aptos"/>
          <w:highlight w:val="cyan"/>
          <w:u w:val="single"/>
        </w:rPr>
        <w:t xml:space="preserve">The pain is </w:t>
      </w:r>
      <w:r w:rsidRPr="00992961">
        <w:rPr>
          <w:rFonts w:eastAsia="Aptos"/>
          <w:b/>
          <w:iCs/>
          <w:highlight w:val="cyan"/>
          <w:u w:val="single"/>
          <w:bdr w:val="single" w:sz="8" w:space="0" w:color="auto"/>
        </w:rPr>
        <w:t>postponed</w:t>
      </w:r>
      <w:r w:rsidRPr="00992961">
        <w:rPr>
          <w:rFonts w:eastAsia="Aptos"/>
          <w:u w:val="single"/>
        </w:rPr>
        <w:t xml:space="preserve"> until </w:t>
      </w:r>
      <w:r w:rsidRPr="00992961">
        <w:rPr>
          <w:rFonts w:eastAsia="Aptos"/>
          <w:b/>
          <w:iCs/>
          <w:highlight w:val="cyan"/>
          <w:u w:val="single"/>
          <w:bdr w:val="single" w:sz="8" w:space="0" w:color="auto"/>
        </w:rPr>
        <w:t>after</w:t>
      </w:r>
      <w:r w:rsidRPr="00992961">
        <w:rPr>
          <w:rFonts w:eastAsia="Aptos"/>
          <w:highlight w:val="cyan"/>
          <w:u w:val="single"/>
        </w:rPr>
        <w:t xml:space="preserve"> the </w:t>
      </w:r>
      <w:r w:rsidRPr="00992961">
        <w:rPr>
          <w:rFonts w:eastAsia="Aptos"/>
          <w:b/>
          <w:iCs/>
          <w:highlight w:val="cyan"/>
          <w:u w:val="single"/>
          <w:bdr w:val="single" w:sz="8" w:space="0" w:color="auto"/>
        </w:rPr>
        <w:t>election</w:t>
      </w:r>
      <w:r w:rsidRPr="00992961">
        <w:rPr>
          <w:rFonts w:eastAsia="Aptos"/>
          <w:u w:val="single"/>
        </w:rPr>
        <w:t>.</w:t>
      </w:r>
    </w:p>
    <w:p w14:paraId="777720B9" w14:textId="77777777" w:rsidR="00992961" w:rsidRPr="00992961" w:rsidRDefault="00992961" w:rsidP="00992961">
      <w:pPr>
        <w:rPr>
          <w:rFonts w:eastAsia="Aptos"/>
          <w:sz w:val="16"/>
        </w:rPr>
      </w:pPr>
      <w:r w:rsidRPr="00992961">
        <w:rPr>
          <w:rFonts w:eastAsia="Aptos"/>
          <w:sz w:val="16"/>
        </w:rPr>
        <w:t>When President Donald Trump signed his tax bill into law, he acknowledged it included deep spending cuts but suggested people “won’t even notice it.”</w:t>
      </w:r>
    </w:p>
    <w:p w14:paraId="302F43AE" w14:textId="77777777" w:rsidR="00992961" w:rsidRPr="00992961" w:rsidRDefault="00992961" w:rsidP="00992961">
      <w:pPr>
        <w:rPr>
          <w:rFonts w:eastAsia="Aptos"/>
          <w:sz w:val="16"/>
        </w:rPr>
      </w:pPr>
      <w:r w:rsidRPr="00992961">
        <w:rPr>
          <w:rFonts w:eastAsia="Aptos"/>
          <w:sz w:val="16"/>
        </w:rPr>
        <w:t>“The people are happy, they’re happy,” he added.</w:t>
      </w:r>
    </w:p>
    <w:p w14:paraId="20444866" w14:textId="77777777" w:rsidR="00992961" w:rsidRPr="00992961" w:rsidRDefault="00992961" w:rsidP="00992961">
      <w:pPr>
        <w:rPr>
          <w:rFonts w:eastAsia="Aptos"/>
          <w:sz w:val="16"/>
        </w:rPr>
      </w:pPr>
      <w:r w:rsidRPr="00992961">
        <w:rPr>
          <w:rFonts w:eastAsia="Aptos"/>
          <w:sz w:val="16"/>
        </w:rPr>
        <w:t>Judging from the reaction of Republican lawmakers, including those the swing states that will decide the partisan makeup of the US House and Senate, Trump is probably going to be right.</w:t>
      </w:r>
    </w:p>
    <w:p w14:paraId="769A30E4" w14:textId="77777777" w:rsidR="00992961" w:rsidRPr="00992961" w:rsidRDefault="00992961" w:rsidP="00992961">
      <w:pPr>
        <w:rPr>
          <w:rFonts w:eastAsia="Aptos"/>
          <w:sz w:val="16"/>
        </w:rPr>
      </w:pPr>
      <w:r w:rsidRPr="00992961">
        <w:rPr>
          <w:rFonts w:eastAsia="Aptos"/>
          <w:sz w:val="16"/>
        </w:rPr>
        <w:t>Control of the Senate in 2026 could hinge on races in two southern swing states: Georgia and North Carolina. They each have one of the most competitive Senate races in the country. North Carolina has an open seat because of the retirement of Republican Thom Tillis. And Georgia has a competitive seat because Democrat Jon Ossoff narrowly won it in 2020.</w:t>
      </w:r>
    </w:p>
    <w:p w14:paraId="145291BE" w14:textId="77777777" w:rsidR="00992961" w:rsidRPr="00992961" w:rsidRDefault="00992961" w:rsidP="00992961">
      <w:pPr>
        <w:rPr>
          <w:rFonts w:eastAsia="Aptos"/>
          <w:sz w:val="16"/>
        </w:rPr>
      </w:pPr>
      <w:r w:rsidRPr="00992961">
        <w:rPr>
          <w:rFonts w:eastAsia="Aptos"/>
          <w:sz w:val="16"/>
        </w:rPr>
        <w:t>Unfortunately for Republicans, the $3.8 trillion tax-and-spending bill they just passed will hit voters in both states hard. The Medicaid cuts are expected to leave 660,000 North Carolinians without health insurance and close or reduce services at five rural hospitals. In Georgia, 310,000 could lose health insurance and four hospitals are expected to close. The law’s slashing of Biden-era clean-energy investments also is expected to kill as many as 42,000 Georgia jobs.</w:t>
      </w:r>
    </w:p>
    <w:p w14:paraId="3EADE3B1" w14:textId="77777777" w:rsidR="00992961" w:rsidRPr="00992961" w:rsidRDefault="00992961" w:rsidP="00992961">
      <w:pPr>
        <w:rPr>
          <w:rFonts w:eastAsia="Aptos"/>
          <w:u w:val="single"/>
        </w:rPr>
      </w:pPr>
      <w:r w:rsidRPr="00992961">
        <w:rPr>
          <w:rFonts w:eastAsia="Aptos"/>
          <w:sz w:val="16"/>
        </w:rPr>
        <w:t xml:space="preserve">But </w:t>
      </w:r>
      <w:r w:rsidRPr="00992961">
        <w:rPr>
          <w:rFonts w:eastAsia="Aptos"/>
          <w:u w:val="single"/>
        </w:rPr>
        <w:t xml:space="preserve">the GOP </w:t>
      </w:r>
      <w:r w:rsidRPr="00992961">
        <w:rPr>
          <w:rFonts w:eastAsia="Aptos"/>
          <w:b/>
          <w:iCs/>
          <w:u w:val="single"/>
          <w:bdr w:val="single" w:sz="8" w:space="0" w:color="auto"/>
        </w:rPr>
        <w:t>designed</w:t>
      </w:r>
      <w:r w:rsidRPr="00992961">
        <w:rPr>
          <w:rFonts w:eastAsia="Aptos"/>
          <w:sz w:val="16"/>
        </w:rPr>
        <w:t xml:space="preserve"> </w:t>
      </w:r>
      <w:r w:rsidRPr="00992961">
        <w:rPr>
          <w:rFonts w:eastAsia="Aptos"/>
          <w:u w:val="single"/>
        </w:rPr>
        <w:t xml:space="preserve">their </w:t>
      </w:r>
      <w:r w:rsidRPr="00992961">
        <w:rPr>
          <w:rFonts w:eastAsia="Aptos"/>
          <w:b/>
          <w:iCs/>
          <w:u w:val="single"/>
          <w:bdr w:val="single" w:sz="8" w:space="0" w:color="auto"/>
        </w:rPr>
        <w:t>O</w:t>
      </w:r>
      <w:r w:rsidRPr="00992961">
        <w:rPr>
          <w:rFonts w:eastAsia="Aptos"/>
          <w:u w:val="single"/>
        </w:rPr>
        <w:t xml:space="preserve">ne </w:t>
      </w:r>
      <w:r w:rsidRPr="00992961">
        <w:rPr>
          <w:rFonts w:eastAsia="Aptos"/>
          <w:b/>
          <w:iCs/>
          <w:u w:val="single"/>
          <w:bdr w:val="single" w:sz="8" w:space="0" w:color="auto"/>
        </w:rPr>
        <w:t>B</w:t>
      </w:r>
      <w:r w:rsidRPr="00992961">
        <w:rPr>
          <w:rFonts w:eastAsia="Aptos"/>
          <w:u w:val="single"/>
        </w:rPr>
        <w:t xml:space="preserve">ig </w:t>
      </w:r>
      <w:r w:rsidRPr="00992961">
        <w:rPr>
          <w:rFonts w:eastAsia="Aptos"/>
          <w:b/>
          <w:iCs/>
          <w:u w:val="single"/>
          <w:bdr w:val="single" w:sz="8" w:space="0" w:color="auto"/>
        </w:rPr>
        <w:t>B</w:t>
      </w:r>
      <w:r w:rsidRPr="00992961">
        <w:rPr>
          <w:rFonts w:eastAsia="Aptos"/>
          <w:u w:val="single"/>
        </w:rPr>
        <w:t xml:space="preserve">eautiful </w:t>
      </w:r>
      <w:r w:rsidRPr="00992961">
        <w:rPr>
          <w:rFonts w:eastAsia="Aptos"/>
          <w:b/>
          <w:iCs/>
          <w:u w:val="single"/>
          <w:bdr w:val="single" w:sz="8" w:space="0" w:color="auto"/>
        </w:rPr>
        <w:t>B</w:t>
      </w:r>
      <w:r w:rsidRPr="00992961">
        <w:rPr>
          <w:rFonts w:eastAsia="Aptos"/>
          <w:u w:val="single"/>
        </w:rPr>
        <w:t xml:space="preserve">ill </w:t>
      </w:r>
      <w:r w:rsidRPr="00992961">
        <w:rPr>
          <w:rFonts w:eastAsia="Aptos"/>
          <w:b/>
          <w:iCs/>
          <w:u w:val="single"/>
          <w:bdr w:val="single" w:sz="8" w:space="0" w:color="auto"/>
        </w:rPr>
        <w:t>A</w:t>
      </w:r>
      <w:r w:rsidRPr="00992961">
        <w:rPr>
          <w:rFonts w:eastAsia="Aptos"/>
          <w:u w:val="single"/>
        </w:rPr>
        <w:t>ct so</w:t>
      </w:r>
      <w:r w:rsidRPr="00992961">
        <w:rPr>
          <w:rFonts w:eastAsia="Aptos"/>
          <w:sz w:val="16"/>
        </w:rPr>
        <w:t xml:space="preserve"> that </w:t>
      </w:r>
      <w:r w:rsidRPr="00992961">
        <w:rPr>
          <w:rFonts w:eastAsia="Aptos"/>
          <w:u w:val="single"/>
        </w:rPr>
        <w:t xml:space="preserve">the </w:t>
      </w:r>
      <w:r w:rsidRPr="00992961">
        <w:rPr>
          <w:rFonts w:eastAsia="Aptos"/>
          <w:b/>
          <w:iCs/>
          <w:u w:val="single"/>
          <w:bdr w:val="single" w:sz="8" w:space="0" w:color="auto"/>
        </w:rPr>
        <w:t>impact</w:t>
      </w:r>
      <w:r w:rsidRPr="00992961">
        <w:rPr>
          <w:rFonts w:eastAsia="Aptos"/>
          <w:sz w:val="16"/>
        </w:rPr>
        <w:t xml:space="preserve"> </w:t>
      </w:r>
      <w:r w:rsidRPr="00992961">
        <w:rPr>
          <w:rFonts w:eastAsia="Aptos"/>
          <w:u w:val="single"/>
        </w:rPr>
        <w:t xml:space="preserve">of its </w:t>
      </w:r>
      <w:r w:rsidRPr="00992961">
        <w:rPr>
          <w:rFonts w:eastAsia="Aptos"/>
          <w:highlight w:val="cyan"/>
          <w:u w:val="single"/>
        </w:rPr>
        <w:t xml:space="preserve">safety-net cuts won’t be felt </w:t>
      </w:r>
      <w:r w:rsidRPr="00992961">
        <w:rPr>
          <w:rFonts w:eastAsia="Aptos"/>
          <w:b/>
          <w:iCs/>
          <w:highlight w:val="cyan"/>
          <w:u w:val="single"/>
          <w:bdr w:val="single" w:sz="8" w:space="0" w:color="auto"/>
        </w:rPr>
        <w:t>before</w:t>
      </w:r>
      <w:r w:rsidRPr="00992961">
        <w:rPr>
          <w:rFonts w:eastAsia="Aptos"/>
          <w:u w:val="single"/>
        </w:rPr>
        <w:t xml:space="preserve"> the</w:t>
      </w:r>
      <w:r w:rsidRPr="00992961">
        <w:rPr>
          <w:rFonts w:eastAsia="Aptos"/>
          <w:sz w:val="16"/>
        </w:rPr>
        <w:t xml:space="preserve"> 20</w:t>
      </w:r>
      <w:r w:rsidRPr="00992961">
        <w:rPr>
          <w:rFonts w:eastAsia="Aptos"/>
          <w:b/>
          <w:iCs/>
          <w:highlight w:val="cyan"/>
          <w:u w:val="single"/>
          <w:bdr w:val="single" w:sz="8" w:space="0" w:color="auto"/>
        </w:rPr>
        <w:t>26</w:t>
      </w:r>
      <w:r w:rsidRPr="00992961">
        <w:rPr>
          <w:rFonts w:eastAsia="Aptos"/>
          <w:b/>
          <w:iCs/>
          <w:u w:val="single"/>
          <w:bdr w:val="single" w:sz="8" w:space="0" w:color="auto"/>
        </w:rPr>
        <w:t xml:space="preserve"> elections</w:t>
      </w:r>
      <w:r w:rsidRPr="00992961">
        <w:rPr>
          <w:rFonts w:eastAsia="Aptos"/>
          <w:sz w:val="16"/>
        </w:rPr>
        <w:t xml:space="preserve">. Although the tax cuts for the wealthy take effect in 2025 and 2026, </w:t>
      </w:r>
      <w:r w:rsidRPr="00992961">
        <w:rPr>
          <w:rFonts w:eastAsia="Aptos"/>
          <w:u w:val="single"/>
        </w:rPr>
        <w:t>the deep cuts to safety net programs</w:t>
      </w:r>
      <w:r w:rsidRPr="00992961">
        <w:rPr>
          <w:rFonts w:eastAsia="Aptos"/>
          <w:sz w:val="16"/>
        </w:rPr>
        <w:t xml:space="preserve"> that slash $1 trillion from Medicaid over the next decade </w:t>
      </w:r>
      <w:r w:rsidRPr="00992961">
        <w:rPr>
          <w:rFonts w:eastAsia="Aptos"/>
          <w:u w:val="single"/>
        </w:rPr>
        <w:t>won’t start causing pain until 20</w:t>
      </w:r>
      <w:r w:rsidRPr="00992961">
        <w:rPr>
          <w:rFonts w:eastAsia="Aptos"/>
          <w:b/>
          <w:iCs/>
          <w:u w:val="single"/>
          <w:bdr w:val="single" w:sz="8" w:space="0" w:color="auto"/>
        </w:rPr>
        <w:t>27</w:t>
      </w:r>
      <w:r w:rsidRPr="00992961">
        <w:rPr>
          <w:rFonts w:eastAsia="Aptos"/>
          <w:u w:val="single"/>
        </w:rPr>
        <w:t xml:space="preserve">. This </w:t>
      </w:r>
      <w:r w:rsidRPr="00992961">
        <w:rPr>
          <w:rFonts w:eastAsia="Aptos"/>
          <w:highlight w:val="cyan"/>
          <w:u w:val="single"/>
        </w:rPr>
        <w:t xml:space="preserve">delay is </w:t>
      </w:r>
      <w:r w:rsidRPr="00992961">
        <w:rPr>
          <w:rFonts w:eastAsia="Aptos"/>
          <w:b/>
          <w:iCs/>
          <w:highlight w:val="cyan"/>
          <w:u w:val="single"/>
          <w:bdr w:val="single" w:sz="8" w:space="0" w:color="auto"/>
        </w:rPr>
        <w:t>no accident</w:t>
      </w:r>
      <w:r w:rsidRPr="00992961">
        <w:rPr>
          <w:rFonts w:eastAsia="Aptos"/>
          <w:u w:val="single"/>
        </w:rPr>
        <w:t>.</w:t>
      </w:r>
    </w:p>
    <w:p w14:paraId="3004C396" w14:textId="77777777" w:rsidR="00992961" w:rsidRPr="00992961" w:rsidRDefault="00992961" w:rsidP="00992961">
      <w:pPr>
        <w:rPr>
          <w:rFonts w:eastAsia="Aptos"/>
          <w:sz w:val="16"/>
        </w:rPr>
      </w:pPr>
      <w:r w:rsidRPr="00992961">
        <w:rPr>
          <w:rFonts w:eastAsia="Aptos"/>
          <w:sz w:val="16"/>
        </w:rPr>
        <w:t xml:space="preserve">Beginning in 2027, the 40 states that expanded </w:t>
      </w:r>
      <w:r w:rsidRPr="00992961">
        <w:rPr>
          <w:rFonts w:eastAsia="Aptos"/>
          <w:b/>
          <w:iCs/>
          <w:highlight w:val="cyan"/>
          <w:u w:val="single"/>
          <w:bdr w:val="single" w:sz="8" w:space="0" w:color="auto"/>
        </w:rPr>
        <w:t>Medicaid</w:t>
      </w:r>
      <w:r w:rsidRPr="00992961">
        <w:rPr>
          <w:rFonts w:eastAsia="Aptos"/>
          <w:sz w:val="16"/>
        </w:rPr>
        <w:t xml:space="preserve"> under the Affordable Care Act will have to start ratcheting down the incentives they use to prod hospitals and health-care facilities to accept public insurance.</w:t>
      </w:r>
    </w:p>
    <w:p w14:paraId="41D01381" w14:textId="77777777" w:rsidR="00992961" w:rsidRPr="00992961" w:rsidRDefault="00992961" w:rsidP="00992961">
      <w:pPr>
        <w:rPr>
          <w:rFonts w:eastAsia="Aptos"/>
          <w:sz w:val="16"/>
        </w:rPr>
      </w:pPr>
      <w:r w:rsidRPr="00992961">
        <w:rPr>
          <w:rFonts w:eastAsia="Aptos"/>
          <w:sz w:val="16"/>
        </w:rPr>
        <w:t>Also in 2027, the new work requirements and increased paperwork to enroll in Medicaid will take effect. Unless states invest millions of dollars in the administrative infrastructure needed to monitor compliance, researchers estimate that 11.8 million people are expected to be kicked off their health insurance over 10 years.</w:t>
      </w:r>
    </w:p>
    <w:p w14:paraId="668916AD" w14:textId="77777777" w:rsidR="00992961" w:rsidRPr="00992961" w:rsidRDefault="00992961" w:rsidP="00992961">
      <w:pPr>
        <w:rPr>
          <w:rFonts w:eastAsia="Aptos"/>
          <w:u w:val="single"/>
        </w:rPr>
      </w:pPr>
      <w:r w:rsidRPr="00992961">
        <w:rPr>
          <w:rFonts w:eastAsia="Aptos"/>
          <w:sz w:val="16"/>
        </w:rPr>
        <w:t xml:space="preserve">The law also restricts state-directed payments to hospitals, nursing facilities and other providers that depend upon Medicaid. Rural areas are expected to be hardest hit, according to KFF, a non-profit health policy organization. North Carolina will lose about $7.5 billion in rural health care spending over 10 years, second only to Kentucky, while Georgia, which did not expand Medicaid, would lose $2.3 billion. </w:t>
      </w:r>
      <w:r w:rsidRPr="00992961">
        <w:rPr>
          <w:rFonts w:eastAsia="Aptos"/>
          <w:u w:val="single"/>
        </w:rPr>
        <w:t xml:space="preserve">These </w:t>
      </w:r>
      <w:r w:rsidRPr="00992961">
        <w:rPr>
          <w:rFonts w:eastAsia="Aptos"/>
          <w:highlight w:val="cyan"/>
          <w:u w:val="single"/>
        </w:rPr>
        <w:t>cuts don’t take effect until</w:t>
      </w:r>
      <w:r w:rsidRPr="00992961">
        <w:rPr>
          <w:rFonts w:eastAsia="Aptos"/>
          <w:u w:val="single"/>
        </w:rPr>
        <w:t xml:space="preserve"> 20</w:t>
      </w:r>
      <w:r w:rsidRPr="00992961">
        <w:rPr>
          <w:rFonts w:eastAsia="Aptos"/>
          <w:b/>
          <w:iCs/>
          <w:highlight w:val="cyan"/>
          <w:u w:val="single"/>
          <w:bdr w:val="single" w:sz="8" w:space="0" w:color="auto"/>
        </w:rPr>
        <w:t>28</w:t>
      </w:r>
      <w:r w:rsidRPr="00992961">
        <w:rPr>
          <w:rFonts w:eastAsia="Aptos"/>
          <w:u w:val="single"/>
        </w:rPr>
        <w:t>.</w:t>
      </w:r>
    </w:p>
    <w:p w14:paraId="3437CA62" w14:textId="77777777" w:rsidR="00992961" w:rsidRPr="00992961" w:rsidRDefault="00992961" w:rsidP="00992961">
      <w:pPr>
        <w:rPr>
          <w:rFonts w:eastAsia="Aptos"/>
          <w:sz w:val="16"/>
        </w:rPr>
      </w:pPr>
      <w:r w:rsidRPr="00992961">
        <w:rPr>
          <w:rFonts w:eastAsia="Aptos"/>
          <w:u w:val="single"/>
        </w:rPr>
        <w:t xml:space="preserve">Republicans </w:t>
      </w:r>
      <w:r w:rsidRPr="00992961">
        <w:rPr>
          <w:rFonts w:eastAsia="Aptos"/>
          <w:b/>
          <w:iCs/>
          <w:highlight w:val="cyan"/>
          <w:u w:val="single"/>
          <w:bdr w:val="single" w:sz="8" w:space="0" w:color="auto"/>
        </w:rPr>
        <w:t>also</w:t>
      </w:r>
      <w:r w:rsidRPr="00992961">
        <w:rPr>
          <w:rFonts w:eastAsia="Aptos"/>
          <w:highlight w:val="cyan"/>
          <w:u w:val="single"/>
        </w:rPr>
        <w:t xml:space="preserve"> delayed</w:t>
      </w:r>
      <w:r w:rsidRPr="00992961">
        <w:rPr>
          <w:rFonts w:eastAsia="Aptos"/>
          <w:sz w:val="16"/>
        </w:rPr>
        <w:t xml:space="preserve"> the impact of </w:t>
      </w:r>
      <w:r w:rsidRPr="00992961">
        <w:rPr>
          <w:rFonts w:eastAsia="Aptos"/>
          <w:highlight w:val="cyan"/>
          <w:u w:val="single"/>
        </w:rPr>
        <w:t>cuts t</w:t>
      </w:r>
      <w:r w:rsidRPr="00992961">
        <w:rPr>
          <w:rFonts w:eastAsia="Aptos"/>
          <w:u w:val="single"/>
        </w:rPr>
        <w:t>o</w:t>
      </w:r>
      <w:r w:rsidRPr="00992961">
        <w:rPr>
          <w:rFonts w:eastAsia="Aptos"/>
          <w:sz w:val="16"/>
        </w:rPr>
        <w:t xml:space="preserve"> Supplemental Nutrition Assistance Program, known as </w:t>
      </w:r>
      <w:r w:rsidRPr="00992961">
        <w:rPr>
          <w:rFonts w:eastAsia="Aptos"/>
          <w:b/>
          <w:iCs/>
          <w:highlight w:val="cyan"/>
          <w:u w:val="single"/>
          <w:bdr w:val="single" w:sz="8" w:space="0" w:color="auto"/>
        </w:rPr>
        <w:t>SNAP</w:t>
      </w:r>
      <w:r w:rsidRPr="00992961">
        <w:rPr>
          <w:rFonts w:eastAsia="Aptos"/>
          <w:sz w:val="16"/>
        </w:rPr>
        <w:t xml:space="preserve"> or food stamps, but only for nine states — including politically important Georgia and Alaska. Democrats claim Senate Republicans used the carve-out to win the vote of Alaska’s Republican Senator Lisa Murkowski.</w:t>
      </w:r>
    </w:p>
    <w:p w14:paraId="5B5BDBC7" w14:textId="77777777" w:rsidR="00992961" w:rsidRPr="00992961" w:rsidRDefault="00992961" w:rsidP="00992961">
      <w:pPr>
        <w:rPr>
          <w:rFonts w:eastAsia="Aptos"/>
          <w:u w:val="single"/>
        </w:rPr>
      </w:pPr>
      <w:r w:rsidRPr="00992961">
        <w:rPr>
          <w:rFonts w:eastAsia="Aptos"/>
          <w:sz w:val="16"/>
        </w:rPr>
        <w:t xml:space="preserve">And the </w:t>
      </w:r>
      <w:r w:rsidRPr="00992961">
        <w:rPr>
          <w:rFonts w:eastAsia="Aptos"/>
          <w:b/>
          <w:iCs/>
          <w:u w:val="single"/>
          <w:bdr w:val="single" w:sz="8" w:space="0" w:color="auto"/>
        </w:rPr>
        <w:t>delays</w:t>
      </w:r>
      <w:r w:rsidRPr="00992961">
        <w:rPr>
          <w:rFonts w:eastAsia="Aptos"/>
          <w:sz w:val="16"/>
        </w:rPr>
        <w:t xml:space="preserve"> to the cuts </w:t>
      </w:r>
      <w:r w:rsidRPr="00992961">
        <w:rPr>
          <w:rFonts w:eastAsia="Aptos"/>
          <w:u w:val="single"/>
        </w:rPr>
        <w:t xml:space="preserve">are only </w:t>
      </w:r>
      <w:r w:rsidRPr="00992961">
        <w:rPr>
          <w:rFonts w:eastAsia="Aptos"/>
          <w:b/>
          <w:iCs/>
          <w:u w:val="single"/>
          <w:bdr w:val="single" w:sz="8" w:space="0" w:color="auto"/>
        </w:rPr>
        <w:t>part</w:t>
      </w:r>
      <w:r w:rsidRPr="00992961">
        <w:rPr>
          <w:rFonts w:eastAsia="Aptos"/>
          <w:u w:val="single"/>
        </w:rPr>
        <w:t xml:space="preserve"> of the GOP’s midterms strategy.</w:t>
      </w:r>
    </w:p>
    <w:p w14:paraId="6E0B5AC0" w14:textId="77777777" w:rsidR="00992961" w:rsidRPr="00992961" w:rsidRDefault="00992961" w:rsidP="00992961">
      <w:pPr>
        <w:rPr>
          <w:rFonts w:eastAsia="Aptos"/>
          <w:sz w:val="16"/>
        </w:rPr>
      </w:pPr>
      <w:r w:rsidRPr="00992961">
        <w:rPr>
          <w:rFonts w:eastAsia="Aptos"/>
          <w:u w:val="single"/>
        </w:rPr>
        <w:t xml:space="preserve">Republicans are counting on three other things to </w:t>
      </w:r>
      <w:r w:rsidRPr="00992961">
        <w:rPr>
          <w:rFonts w:eastAsia="Aptos"/>
          <w:b/>
          <w:iCs/>
          <w:u w:val="single"/>
          <w:bdr w:val="single" w:sz="8" w:space="0" w:color="auto"/>
        </w:rPr>
        <w:t>immunize</w:t>
      </w:r>
      <w:r w:rsidRPr="00992961">
        <w:rPr>
          <w:rFonts w:eastAsia="Aptos"/>
          <w:u w:val="single"/>
        </w:rPr>
        <w:t xml:space="preserve"> them </w:t>
      </w:r>
      <w:r w:rsidRPr="00992961">
        <w:rPr>
          <w:rFonts w:eastAsia="Aptos"/>
          <w:b/>
          <w:iCs/>
          <w:u w:val="single"/>
          <w:bdr w:val="single" w:sz="8" w:space="0" w:color="auto"/>
        </w:rPr>
        <w:t>from voter backlash</w:t>
      </w:r>
      <w:r w:rsidRPr="00992961">
        <w:rPr>
          <w:rFonts w:eastAsia="Aptos"/>
          <w:sz w:val="16"/>
        </w:rPr>
        <w:t xml:space="preserve"> for these and other cuts in the bill, explained Eric Heberlig, a political scientist at the University of North Carolina Charlotte. They assume that </w:t>
      </w:r>
      <w:r w:rsidRPr="00992961">
        <w:rPr>
          <w:rFonts w:eastAsia="Aptos"/>
          <w:b/>
          <w:iCs/>
          <w:highlight w:val="cyan"/>
          <w:u w:val="single"/>
          <w:bdr w:val="single" w:sz="8" w:space="0" w:color="auto"/>
        </w:rPr>
        <w:t>low-info</w:t>
      </w:r>
      <w:r w:rsidRPr="00992961">
        <w:rPr>
          <w:rFonts w:eastAsia="Aptos"/>
          <w:sz w:val="16"/>
        </w:rPr>
        <w:t xml:space="preserve">rmation </w:t>
      </w:r>
      <w:r w:rsidRPr="00992961">
        <w:rPr>
          <w:rFonts w:eastAsia="Aptos"/>
          <w:b/>
          <w:iCs/>
          <w:highlight w:val="cyan"/>
          <w:u w:val="single"/>
          <w:bdr w:val="single" w:sz="8" w:space="0" w:color="auto"/>
        </w:rPr>
        <w:t>voters</w:t>
      </w:r>
      <w:r w:rsidRPr="00992961">
        <w:rPr>
          <w:rFonts w:eastAsia="Aptos"/>
          <w:u w:val="single"/>
        </w:rPr>
        <w:t xml:space="preserve"> in pivotal swing states </w:t>
      </w:r>
      <w:r w:rsidRPr="00992961">
        <w:rPr>
          <w:rFonts w:eastAsia="Aptos"/>
          <w:b/>
          <w:iCs/>
          <w:highlight w:val="cyan"/>
          <w:u w:val="single"/>
          <w:bdr w:val="single" w:sz="8" w:space="0" w:color="auto"/>
        </w:rPr>
        <w:t>won’t know</w:t>
      </w:r>
      <w:r w:rsidRPr="00992961">
        <w:rPr>
          <w:rFonts w:eastAsia="Aptos"/>
          <w:highlight w:val="cyan"/>
          <w:u w:val="single"/>
        </w:rPr>
        <w:t xml:space="preserve"> the negative impacts</w:t>
      </w:r>
      <w:r w:rsidRPr="00992961">
        <w:rPr>
          <w:rFonts w:eastAsia="Aptos"/>
          <w:u w:val="single"/>
        </w:rPr>
        <w:t xml:space="preserve"> and hidden costs</w:t>
      </w:r>
      <w:r w:rsidRPr="00992961">
        <w:rPr>
          <w:rFonts w:eastAsia="Aptos"/>
          <w:sz w:val="16"/>
        </w:rPr>
        <w:t xml:space="preserve"> the budget bill could have on their lives. They believe their </w:t>
      </w:r>
      <w:r w:rsidRPr="00992961">
        <w:rPr>
          <w:rFonts w:eastAsia="Aptos"/>
          <w:u w:val="single"/>
        </w:rPr>
        <w:t>supporters prefer</w:t>
      </w:r>
      <w:r w:rsidRPr="00992961">
        <w:rPr>
          <w:rFonts w:eastAsia="Aptos"/>
          <w:sz w:val="16"/>
        </w:rPr>
        <w:t xml:space="preserve"> that </w:t>
      </w:r>
      <w:r w:rsidRPr="00992961">
        <w:rPr>
          <w:rFonts w:eastAsia="Aptos"/>
          <w:u w:val="single"/>
        </w:rPr>
        <w:t xml:space="preserve">they demonstrate fealty to Trump over fighting for </w:t>
      </w:r>
      <w:r w:rsidRPr="00992961">
        <w:rPr>
          <w:rFonts w:eastAsia="Aptos"/>
          <w:b/>
          <w:iCs/>
          <w:u w:val="single"/>
          <w:bdr w:val="single" w:sz="8" w:space="0" w:color="auto"/>
        </w:rPr>
        <w:t>constituent needs</w:t>
      </w:r>
      <w:r w:rsidRPr="00992961">
        <w:rPr>
          <w:rFonts w:eastAsia="Aptos"/>
          <w:sz w:val="16"/>
        </w:rPr>
        <w:t xml:space="preserve">. </w:t>
      </w:r>
      <w:r w:rsidRPr="00992961">
        <w:rPr>
          <w:rFonts w:eastAsia="Aptos"/>
          <w:b/>
          <w:iCs/>
          <w:u w:val="single"/>
          <w:bdr w:val="single" w:sz="8" w:space="0" w:color="auto"/>
        </w:rPr>
        <w:t>And</w:t>
      </w:r>
      <w:r w:rsidRPr="00992961">
        <w:rPr>
          <w:rFonts w:eastAsia="Aptos"/>
          <w:sz w:val="16"/>
        </w:rPr>
        <w:t xml:space="preserve"> evidence shows that </w:t>
      </w:r>
      <w:r w:rsidRPr="00992961">
        <w:rPr>
          <w:rFonts w:eastAsia="Aptos"/>
          <w:u w:val="single"/>
        </w:rPr>
        <w:t>low-income people are less likely to vote in</w:t>
      </w:r>
      <w:r w:rsidRPr="00992961">
        <w:rPr>
          <w:rFonts w:eastAsia="Aptos"/>
          <w:sz w:val="16"/>
        </w:rPr>
        <w:t xml:space="preserve"> the </w:t>
      </w:r>
      <w:r w:rsidRPr="00992961">
        <w:rPr>
          <w:rFonts w:eastAsia="Aptos"/>
          <w:b/>
          <w:iCs/>
          <w:u w:val="single"/>
          <w:bdr w:val="single" w:sz="8" w:space="0" w:color="auto"/>
        </w:rPr>
        <w:t>midterm</w:t>
      </w:r>
      <w:r w:rsidRPr="00992961">
        <w:rPr>
          <w:rFonts w:eastAsia="Aptos"/>
          <w:sz w:val="16"/>
        </w:rPr>
        <w:t xml:space="preserve"> election</w:t>
      </w:r>
      <w:r w:rsidRPr="00992961">
        <w:rPr>
          <w:rFonts w:eastAsia="Aptos"/>
          <w:b/>
          <w:iCs/>
          <w:u w:val="single"/>
          <w:bdr w:val="single" w:sz="8" w:space="0" w:color="auto"/>
        </w:rPr>
        <w:t>s</w:t>
      </w:r>
      <w:r w:rsidRPr="00992961">
        <w:rPr>
          <w:rFonts w:eastAsia="Aptos"/>
          <w:u w:val="single"/>
        </w:rPr>
        <w:t xml:space="preserve"> than those with higher incomes</w:t>
      </w:r>
      <w:r w:rsidRPr="00992961">
        <w:rPr>
          <w:rFonts w:eastAsia="Aptos"/>
          <w:sz w:val="16"/>
        </w:rPr>
        <w:t>.</w:t>
      </w:r>
    </w:p>
    <w:p w14:paraId="44A56273" w14:textId="77777777" w:rsidR="00992961" w:rsidRPr="00992961" w:rsidRDefault="00992961" w:rsidP="00992961">
      <w:pPr>
        <w:rPr>
          <w:rFonts w:eastAsia="Aptos"/>
          <w:sz w:val="16"/>
        </w:rPr>
      </w:pPr>
      <w:r w:rsidRPr="00992961">
        <w:rPr>
          <w:rFonts w:eastAsia="Aptos"/>
          <w:sz w:val="16"/>
        </w:rPr>
        <w:t>“It used to be that you represented the particular needs of your constituents and were proud to vote against the party when you were fighting for the needs of your community, but now it’s the complete opposite,” he added. “Even party activists want you to vote based on national ideology and the party line, rather than stick up for local needs.”</w:t>
      </w:r>
    </w:p>
    <w:p w14:paraId="17BEA26F" w14:textId="77777777" w:rsidR="00992961" w:rsidRPr="00992961" w:rsidRDefault="00992961" w:rsidP="00992961">
      <w:pPr>
        <w:rPr>
          <w:rFonts w:eastAsia="Aptos"/>
          <w:sz w:val="16"/>
        </w:rPr>
      </w:pPr>
      <w:r w:rsidRPr="00992961">
        <w:rPr>
          <w:rFonts w:eastAsia="Aptos"/>
          <w:sz w:val="16"/>
        </w:rPr>
        <w:t>Tillis’ exit is the result of the political brinkmanship Republicans are playing. He was already one of the most vulnerable Republicans in the Senate. If Trump were concerned about retaining the seat, he would have given Tillis the space to criticize the budget bill. Senate Republicans could have given him a deal, like the one Murkowski took in exchange for her reluctant vote for the bill.</w:t>
      </w:r>
    </w:p>
    <w:p w14:paraId="076A28D6" w14:textId="77777777" w:rsidR="00992961" w:rsidRPr="00992961" w:rsidRDefault="00992961" w:rsidP="00992961">
      <w:pPr>
        <w:rPr>
          <w:rFonts w:eastAsia="Aptos"/>
          <w:sz w:val="16"/>
        </w:rPr>
      </w:pPr>
      <w:r w:rsidRPr="00992961">
        <w:rPr>
          <w:rFonts w:eastAsia="Aptos"/>
          <w:sz w:val="16"/>
        </w:rPr>
        <w:t xml:space="preserve">But Trump didn’t deal. He just demanded loyalty. </w:t>
      </w:r>
      <w:proofErr w:type="gramStart"/>
      <w:r w:rsidRPr="00992961">
        <w:rPr>
          <w:rFonts w:eastAsia="Aptos"/>
          <w:sz w:val="16"/>
        </w:rPr>
        <w:t>So</w:t>
      </w:r>
      <w:proofErr w:type="gramEnd"/>
      <w:r w:rsidRPr="00992961">
        <w:rPr>
          <w:rFonts w:eastAsia="Aptos"/>
          <w:sz w:val="16"/>
        </w:rPr>
        <w:t xml:space="preserve"> Tillis called it quits and voted against the bill, increasing the odds that Democrats will flip his seat next year.</w:t>
      </w:r>
    </w:p>
    <w:p w14:paraId="0EAD492D" w14:textId="77777777" w:rsidR="00992961" w:rsidRPr="00992961" w:rsidRDefault="00992961" w:rsidP="00992961">
      <w:pPr>
        <w:rPr>
          <w:rFonts w:eastAsia="Aptos"/>
          <w:sz w:val="16"/>
        </w:rPr>
      </w:pPr>
      <w:r w:rsidRPr="00992961">
        <w:rPr>
          <w:rFonts w:eastAsia="Aptos"/>
          <w:sz w:val="16"/>
        </w:rPr>
        <w:t>Democrats obviously see opportunity here. They point to 2018, when Democrats used Trump’s failed repeal of Obamacare to defeat 36 House Republicans and regain control of the chamber.</w:t>
      </w:r>
    </w:p>
    <w:p w14:paraId="28DCF600" w14:textId="77777777" w:rsidR="00992961" w:rsidRPr="00992961" w:rsidRDefault="00992961" w:rsidP="00992961">
      <w:pPr>
        <w:rPr>
          <w:rFonts w:eastAsia="Aptos"/>
          <w:sz w:val="16"/>
        </w:rPr>
      </w:pPr>
      <w:r w:rsidRPr="00992961">
        <w:rPr>
          <w:rFonts w:eastAsia="Aptos"/>
          <w:sz w:val="16"/>
        </w:rPr>
        <w:t>But 2018 seems like a lifetime away. Then, the governors of the 19 Republican-led states that expanded Medicaid were instrumental in halting Trump’s first attempt to undermine the Affordable Care Act. They are now silent, even though the measure is going to blow billion-dollar holes in their budgets.</w:t>
      </w:r>
    </w:p>
    <w:p w14:paraId="3FD62FBF" w14:textId="77777777" w:rsidR="00992961" w:rsidRPr="00992961" w:rsidRDefault="00992961" w:rsidP="00992961">
      <w:pPr>
        <w:rPr>
          <w:rFonts w:eastAsia="Aptos"/>
          <w:sz w:val="16"/>
        </w:rPr>
      </w:pPr>
      <w:r w:rsidRPr="00992961">
        <w:rPr>
          <w:rFonts w:eastAsia="Aptos"/>
          <w:sz w:val="16"/>
        </w:rPr>
        <w:t xml:space="preserve">The average voter won’t piece that together. </w:t>
      </w:r>
      <w:r w:rsidRPr="00992961">
        <w:rPr>
          <w:rFonts w:eastAsia="Aptos"/>
          <w:u w:val="single"/>
        </w:rPr>
        <w:t xml:space="preserve">They like Medicaid work requirements in </w:t>
      </w:r>
      <w:proofErr w:type="gramStart"/>
      <w:r w:rsidRPr="00992961">
        <w:rPr>
          <w:rFonts w:eastAsia="Aptos"/>
          <w:u w:val="single"/>
        </w:rPr>
        <w:t>theory, but</w:t>
      </w:r>
      <w:proofErr w:type="gramEnd"/>
      <w:r w:rsidRPr="00992961">
        <w:rPr>
          <w:rFonts w:eastAsia="Aptos"/>
          <w:u w:val="single"/>
        </w:rPr>
        <w:t xml:space="preserve"> also aren’t likely to understand the hidden costs of the cuts </w:t>
      </w:r>
      <w:r w:rsidRPr="00992961">
        <w:rPr>
          <w:rFonts w:eastAsia="Aptos"/>
          <w:sz w:val="16"/>
        </w:rPr>
        <w:t>— that their health care costs will likely rise because Medicaid payments to hospitals are being reduced, because millions of Americans will be losing health insurance, and because hospitals’ uncompensated care costs will soar.</w:t>
      </w:r>
    </w:p>
    <w:p w14:paraId="16F292BF" w14:textId="77777777" w:rsidR="00992961" w:rsidRPr="00992961" w:rsidRDefault="00992961" w:rsidP="00992961">
      <w:pPr>
        <w:rPr>
          <w:rFonts w:eastAsia="Aptos"/>
          <w:sz w:val="16"/>
        </w:rPr>
      </w:pPr>
      <w:r w:rsidRPr="00992961">
        <w:rPr>
          <w:rFonts w:eastAsia="Aptos"/>
          <w:sz w:val="16"/>
        </w:rPr>
        <w:t>“</w:t>
      </w:r>
      <w:r w:rsidRPr="00992961">
        <w:rPr>
          <w:rFonts w:eastAsia="Aptos"/>
          <w:highlight w:val="cyan"/>
          <w:u w:val="single"/>
        </w:rPr>
        <w:t>In</w:t>
      </w:r>
      <w:r w:rsidRPr="00992961">
        <w:rPr>
          <w:rFonts w:eastAsia="Aptos"/>
          <w:u w:val="single"/>
        </w:rPr>
        <w:t xml:space="preserve"> many </w:t>
      </w:r>
      <w:r w:rsidRPr="00992961">
        <w:rPr>
          <w:rFonts w:eastAsia="Aptos"/>
          <w:b/>
          <w:iCs/>
          <w:highlight w:val="cyan"/>
          <w:u w:val="single"/>
          <w:bdr w:val="single" w:sz="8" w:space="0" w:color="auto"/>
        </w:rPr>
        <w:t>poor rural districts</w:t>
      </w:r>
      <w:r w:rsidRPr="00992961">
        <w:rPr>
          <w:rFonts w:eastAsia="Aptos"/>
          <w:highlight w:val="cyan"/>
          <w:u w:val="single"/>
        </w:rPr>
        <w:t xml:space="preserve">, voters </w:t>
      </w:r>
      <w:r w:rsidRPr="00992961">
        <w:rPr>
          <w:rFonts w:eastAsia="Aptos"/>
          <w:b/>
          <w:iCs/>
          <w:highlight w:val="cyan"/>
          <w:u w:val="single"/>
          <w:bdr w:val="single" w:sz="8" w:space="0" w:color="auto"/>
        </w:rPr>
        <w:t>know</w:t>
      </w:r>
      <w:r w:rsidRPr="00992961">
        <w:rPr>
          <w:rFonts w:eastAsia="Aptos"/>
          <w:sz w:val="16"/>
        </w:rPr>
        <w:t xml:space="preserve"> that </w:t>
      </w:r>
      <w:r w:rsidRPr="00992961">
        <w:rPr>
          <w:rFonts w:eastAsia="Aptos"/>
          <w:b/>
          <w:iCs/>
          <w:highlight w:val="cyan"/>
          <w:u w:val="single"/>
          <w:bdr w:val="single" w:sz="8" w:space="0" w:color="auto"/>
        </w:rPr>
        <w:t>Repub</w:t>
      </w:r>
      <w:r w:rsidRPr="00992961">
        <w:rPr>
          <w:rFonts w:eastAsia="Aptos"/>
          <w:sz w:val="16"/>
        </w:rPr>
        <w:t>lican</w:t>
      </w:r>
      <w:r w:rsidRPr="00992961">
        <w:rPr>
          <w:rFonts w:eastAsia="Aptos"/>
          <w:b/>
          <w:iCs/>
          <w:highlight w:val="cyan"/>
          <w:u w:val="single"/>
          <w:bdr w:val="single" w:sz="8" w:space="0" w:color="auto"/>
        </w:rPr>
        <w:t>s</w:t>
      </w:r>
      <w:r w:rsidRPr="00992961">
        <w:rPr>
          <w:rFonts w:eastAsia="Aptos"/>
          <w:u w:val="single"/>
        </w:rPr>
        <w:t xml:space="preserve"> have </w:t>
      </w:r>
      <w:r w:rsidRPr="00992961">
        <w:rPr>
          <w:rFonts w:eastAsia="Aptos"/>
          <w:b/>
          <w:iCs/>
          <w:highlight w:val="cyan"/>
          <w:u w:val="single"/>
          <w:bdr w:val="single" w:sz="8" w:space="0" w:color="auto"/>
        </w:rPr>
        <w:t>never</w:t>
      </w:r>
      <w:r w:rsidRPr="00992961">
        <w:rPr>
          <w:rFonts w:eastAsia="Aptos"/>
          <w:u w:val="single"/>
        </w:rPr>
        <w:t xml:space="preserve"> been interested in </w:t>
      </w:r>
      <w:r w:rsidRPr="00992961">
        <w:rPr>
          <w:rFonts w:eastAsia="Aptos"/>
          <w:highlight w:val="cyan"/>
          <w:u w:val="single"/>
        </w:rPr>
        <w:t>support</w:t>
      </w:r>
      <w:r w:rsidRPr="00992961">
        <w:rPr>
          <w:rFonts w:eastAsia="Aptos"/>
          <w:u w:val="single"/>
        </w:rPr>
        <w:t xml:space="preserve">ing social </w:t>
      </w:r>
      <w:r w:rsidRPr="00992961">
        <w:rPr>
          <w:rFonts w:eastAsia="Aptos"/>
          <w:highlight w:val="cyan"/>
          <w:u w:val="single"/>
        </w:rPr>
        <w:t>welfare</w:t>
      </w:r>
      <w:r w:rsidRPr="00992961">
        <w:rPr>
          <w:rFonts w:eastAsia="Aptos"/>
          <w:sz w:val="16"/>
        </w:rPr>
        <w:t xml:space="preserve"> programs and </w:t>
      </w:r>
      <w:r w:rsidRPr="00992961">
        <w:rPr>
          <w:rFonts w:eastAsia="Aptos"/>
          <w:highlight w:val="cyan"/>
          <w:u w:val="single"/>
        </w:rPr>
        <w:t>yet</w:t>
      </w:r>
      <w:r w:rsidRPr="00992961">
        <w:rPr>
          <w:rFonts w:eastAsia="Aptos"/>
          <w:u w:val="single"/>
        </w:rPr>
        <w:t xml:space="preserve"> they </w:t>
      </w:r>
      <w:r w:rsidRPr="00992961">
        <w:rPr>
          <w:rFonts w:eastAsia="Aptos"/>
          <w:highlight w:val="cyan"/>
          <w:u w:val="single"/>
        </w:rPr>
        <w:t xml:space="preserve">get </w:t>
      </w:r>
      <w:r w:rsidRPr="00992961">
        <w:rPr>
          <w:rFonts w:eastAsia="Aptos"/>
          <w:b/>
          <w:iCs/>
          <w:highlight w:val="cyan"/>
          <w:u w:val="single"/>
          <w:bdr w:val="single" w:sz="8" w:space="0" w:color="auto"/>
        </w:rPr>
        <w:t>reelected</w:t>
      </w:r>
      <w:r w:rsidRPr="00992961">
        <w:rPr>
          <w:rFonts w:eastAsia="Aptos"/>
          <w:b/>
          <w:iCs/>
          <w:u w:val="single"/>
          <w:bdr w:val="single" w:sz="8" w:space="0" w:color="auto"/>
        </w:rPr>
        <w:t xml:space="preserve"> consistently </w:t>
      </w:r>
      <w:r w:rsidRPr="00992961">
        <w:rPr>
          <w:rFonts w:eastAsia="Aptos"/>
          <w:b/>
          <w:iCs/>
          <w:highlight w:val="cyan"/>
          <w:u w:val="single"/>
          <w:bdr w:val="single" w:sz="8" w:space="0" w:color="auto"/>
        </w:rPr>
        <w:t>anyway</w:t>
      </w:r>
      <w:r w:rsidRPr="00992961">
        <w:rPr>
          <w:rFonts w:eastAsia="Aptos"/>
          <w:sz w:val="16"/>
        </w:rPr>
        <w:t>,” Heberlig told me. “So yeah, they’re willing to vote for representatives who arguably are doing them economic harm.”</w:t>
      </w:r>
    </w:p>
    <w:p w14:paraId="72F4737D" w14:textId="77777777" w:rsidR="00992961" w:rsidRPr="00992961" w:rsidRDefault="00992961" w:rsidP="00992961">
      <w:pPr>
        <w:rPr>
          <w:rFonts w:eastAsia="Aptos"/>
          <w:sz w:val="16"/>
        </w:rPr>
      </w:pPr>
      <w:r w:rsidRPr="00992961">
        <w:rPr>
          <w:rFonts w:eastAsia="Aptos"/>
          <w:sz w:val="16"/>
        </w:rPr>
        <w:t>Republicans have already gamed this out. But the question is whether they are going to have to reckon with what they’ve done, and whether it will matter before the 2026 midterms.</w:t>
      </w:r>
    </w:p>
    <w:p w14:paraId="26FF74E7"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Link---AT: No Swing Voters---1NR</w:t>
      </w:r>
    </w:p>
    <w:p w14:paraId="10A1FD51" w14:textId="77777777" w:rsidR="00992961" w:rsidRPr="00992961" w:rsidRDefault="00992961" w:rsidP="00992961">
      <w:pPr>
        <w:rPr>
          <w:rFonts w:eastAsia="Calibri"/>
        </w:rPr>
      </w:pPr>
    </w:p>
    <w:p w14:paraId="317FBA82"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1. Preferences are malleable, and enthusiasm is key</w:t>
      </w:r>
    </w:p>
    <w:p w14:paraId="0C22DBE8" w14:textId="77777777" w:rsidR="00992961" w:rsidRPr="00992961" w:rsidRDefault="00992961" w:rsidP="00992961">
      <w:pPr>
        <w:rPr>
          <w:rFonts w:eastAsia="Calibri"/>
        </w:rPr>
      </w:pPr>
      <w:r w:rsidRPr="00992961">
        <w:rPr>
          <w:rFonts w:eastAsia="Calibri"/>
          <w:b/>
          <w:bCs/>
          <w:sz w:val="26"/>
        </w:rPr>
        <w:t>Morris 25</w:t>
      </w:r>
      <w:r w:rsidRPr="00992961">
        <w:rPr>
          <w:rFonts w:eastAsia="Calibri"/>
        </w:rPr>
        <w:t xml:space="preserve">, data-driven journalist and author STRENGTH IN NUMBERS, writes about politics, public opinion, and elections using facts and </w:t>
      </w:r>
      <w:proofErr w:type="gramStart"/>
      <w:r w:rsidRPr="00992961">
        <w:rPr>
          <w:rFonts w:eastAsia="Calibri"/>
        </w:rPr>
        <w:t>math  (</w:t>
      </w:r>
      <w:proofErr w:type="gramEnd"/>
      <w:r w:rsidRPr="00992961">
        <w:rPr>
          <w:rFonts w:eastAsia="Calibri"/>
        </w:rPr>
        <w:t>G Elliott, “Democrats have a large turnout advantage in non-presidential elections,” https://www.gelliottmorris.com/p/democrats-have-a-huge-turnout-advantage)</w:t>
      </w:r>
    </w:p>
    <w:p w14:paraId="305AFC1E" w14:textId="77777777" w:rsidR="00992961" w:rsidRPr="00992961" w:rsidRDefault="00992961" w:rsidP="00992961">
      <w:pPr>
        <w:rPr>
          <w:rFonts w:eastAsia="Calibri"/>
          <w:sz w:val="16"/>
        </w:rPr>
      </w:pPr>
      <w:r w:rsidRPr="00992961">
        <w:rPr>
          <w:rFonts w:eastAsia="Calibri"/>
          <w:highlight w:val="cyan"/>
          <w:u w:val="single"/>
        </w:rPr>
        <w:t>Despite</w:t>
      </w:r>
      <w:r w:rsidRPr="00992961">
        <w:rPr>
          <w:rFonts w:eastAsia="Calibri"/>
          <w:sz w:val="16"/>
        </w:rPr>
        <w:t xml:space="preserve"> our </w:t>
      </w:r>
      <w:r w:rsidRPr="00992961">
        <w:rPr>
          <w:rFonts w:eastAsia="Calibri"/>
          <w:highlight w:val="cyan"/>
          <w:u w:val="single"/>
        </w:rPr>
        <w:t>calcified politics</w:t>
      </w:r>
      <w:r w:rsidRPr="00992961">
        <w:rPr>
          <w:rFonts w:eastAsia="Calibri"/>
          <w:sz w:val="16"/>
        </w:rPr>
        <w:t xml:space="preserve">, the </w:t>
      </w:r>
      <w:r w:rsidRPr="00992961">
        <w:rPr>
          <w:rFonts w:eastAsia="Calibri"/>
          <w:highlight w:val="cyan"/>
          <w:u w:val="single"/>
        </w:rPr>
        <w:t>Wisconsin</w:t>
      </w:r>
      <w:r w:rsidRPr="00992961">
        <w:rPr>
          <w:rFonts w:eastAsia="Calibri"/>
          <w:u w:val="single"/>
        </w:rPr>
        <w:t xml:space="preserve"> results </w:t>
      </w:r>
      <w:r w:rsidRPr="00992961">
        <w:rPr>
          <w:rFonts w:eastAsia="Calibri"/>
          <w:highlight w:val="cyan"/>
          <w:u w:val="single"/>
        </w:rPr>
        <w:t>suggest</w:t>
      </w:r>
      <w:r w:rsidRPr="00992961">
        <w:rPr>
          <w:rFonts w:eastAsia="Calibri"/>
          <w:u w:val="single"/>
        </w:rPr>
        <w:t xml:space="preserve"> that some </w:t>
      </w:r>
      <w:r w:rsidRPr="00992961">
        <w:rPr>
          <w:rFonts w:eastAsia="Calibri"/>
          <w:highlight w:val="cyan"/>
          <w:u w:val="single"/>
        </w:rPr>
        <w:t>people</w:t>
      </w:r>
      <w:r w:rsidRPr="00992961">
        <w:rPr>
          <w:rFonts w:eastAsia="Calibri"/>
          <w:sz w:val="16"/>
        </w:rPr>
        <w:t xml:space="preserve"> really </w:t>
      </w:r>
      <w:r w:rsidRPr="00992961">
        <w:rPr>
          <w:rFonts w:eastAsia="Calibri"/>
          <w:highlight w:val="cyan"/>
          <w:u w:val="single"/>
        </w:rPr>
        <w:t xml:space="preserve">are </w:t>
      </w:r>
      <w:r w:rsidRPr="00992961">
        <w:rPr>
          <w:rFonts w:eastAsia="Calibri"/>
          <w:b/>
          <w:iCs/>
          <w:highlight w:val="cyan"/>
          <w:u w:val="single"/>
          <w:bdr w:val="single" w:sz="8" w:space="0" w:color="auto"/>
        </w:rPr>
        <w:t>changing</w:t>
      </w:r>
      <w:r w:rsidRPr="00992961">
        <w:rPr>
          <w:rFonts w:eastAsia="Calibri"/>
          <w:highlight w:val="cyan"/>
          <w:u w:val="single"/>
        </w:rPr>
        <w:t xml:space="preserve"> their minds</w:t>
      </w:r>
      <w:r w:rsidRPr="00992961">
        <w:rPr>
          <w:rFonts w:eastAsia="Calibri"/>
          <w:sz w:val="16"/>
        </w:rPr>
        <w:t xml:space="preserve"> in response </w:t>
      </w:r>
      <w:r w:rsidRPr="00992961">
        <w:rPr>
          <w:rFonts w:eastAsia="Calibri"/>
          <w:u w:val="single"/>
        </w:rPr>
        <w:t>to political stimuli</w:t>
      </w:r>
      <w:r w:rsidRPr="00992961">
        <w:rPr>
          <w:rFonts w:eastAsia="Calibri"/>
          <w:sz w:val="16"/>
        </w:rPr>
        <w:t xml:space="preserve">. From a normative point of view, </w:t>
      </w:r>
      <w:r w:rsidRPr="00992961">
        <w:rPr>
          <w:rFonts w:eastAsia="Calibri"/>
          <w:highlight w:val="cyan"/>
          <w:u w:val="single"/>
        </w:rPr>
        <w:t>that</w:t>
      </w:r>
      <w:r w:rsidRPr="00992961">
        <w:rPr>
          <w:rFonts w:eastAsia="Calibri"/>
          <w:u w:val="single"/>
        </w:rPr>
        <w:t xml:space="preserve"> should </w:t>
      </w:r>
      <w:r w:rsidRPr="00992961">
        <w:rPr>
          <w:rFonts w:eastAsia="Calibri"/>
          <w:highlight w:val="cyan"/>
          <w:u w:val="single"/>
        </w:rPr>
        <w:t>provide</w:t>
      </w:r>
      <w:r w:rsidRPr="00992961">
        <w:rPr>
          <w:rFonts w:eastAsia="Calibri"/>
          <w:u w:val="single"/>
        </w:rPr>
        <w:t xml:space="preserve"> some</w:t>
      </w:r>
      <w:r w:rsidRPr="00992961">
        <w:rPr>
          <w:rFonts w:eastAsia="Calibri"/>
          <w:sz w:val="16"/>
        </w:rPr>
        <w:t xml:space="preserve"> degree of </w:t>
      </w:r>
      <w:r w:rsidRPr="00992961">
        <w:rPr>
          <w:rFonts w:eastAsia="Calibri"/>
          <w:b/>
          <w:iCs/>
          <w:highlight w:val="cyan"/>
          <w:u w:val="single"/>
          <w:bdr w:val="single" w:sz="8" w:space="0" w:color="auto"/>
        </w:rPr>
        <w:t>reassurance</w:t>
      </w:r>
      <w:r w:rsidRPr="00992961">
        <w:rPr>
          <w:rFonts w:eastAsia="Calibri"/>
          <w:highlight w:val="cyan"/>
          <w:u w:val="single"/>
        </w:rPr>
        <w:t xml:space="preserve"> that</w:t>
      </w:r>
      <w:r w:rsidRPr="00992961">
        <w:rPr>
          <w:rFonts w:eastAsia="Calibri"/>
          <w:u w:val="single"/>
        </w:rPr>
        <w:t xml:space="preserve"> rationalism and </w:t>
      </w:r>
      <w:r w:rsidRPr="00992961">
        <w:rPr>
          <w:rFonts w:eastAsia="Calibri"/>
          <w:highlight w:val="cyan"/>
          <w:u w:val="single"/>
        </w:rPr>
        <w:t>democracy</w:t>
      </w:r>
      <w:r w:rsidRPr="00992961">
        <w:rPr>
          <w:rFonts w:eastAsia="Calibri"/>
          <w:u w:val="single"/>
        </w:rPr>
        <w:t xml:space="preserve"> are </w:t>
      </w:r>
      <w:r w:rsidRPr="00992961">
        <w:rPr>
          <w:rFonts w:eastAsia="Calibri"/>
          <w:b/>
          <w:iCs/>
          <w:highlight w:val="cyan"/>
          <w:u w:val="single"/>
          <w:bdr w:val="single" w:sz="8" w:space="0" w:color="auto"/>
        </w:rPr>
        <w:t>not</w:t>
      </w:r>
      <w:r w:rsidRPr="00992961">
        <w:rPr>
          <w:rFonts w:eastAsia="Calibri"/>
          <w:highlight w:val="cyan"/>
          <w:u w:val="single"/>
        </w:rPr>
        <w:t xml:space="preserve"> completely </w:t>
      </w:r>
      <w:r w:rsidRPr="00992961">
        <w:rPr>
          <w:rFonts w:eastAsia="Calibri"/>
          <w:b/>
          <w:iCs/>
          <w:highlight w:val="cyan"/>
          <w:u w:val="single"/>
          <w:bdr w:val="single" w:sz="8" w:space="0" w:color="auto"/>
        </w:rPr>
        <w:t>dead</w:t>
      </w:r>
      <w:r w:rsidRPr="00992961">
        <w:rPr>
          <w:rFonts w:eastAsia="Calibri"/>
          <w:sz w:val="16"/>
        </w:rPr>
        <w:t xml:space="preserve"> — </w:t>
      </w:r>
      <w:r w:rsidRPr="00992961">
        <w:rPr>
          <w:rFonts w:eastAsia="Calibri"/>
          <w:u w:val="single"/>
        </w:rPr>
        <w:t xml:space="preserve">that </w:t>
      </w:r>
      <w:r w:rsidRPr="00992961">
        <w:rPr>
          <w:rFonts w:eastAsia="Calibri"/>
          <w:highlight w:val="cyan"/>
          <w:u w:val="single"/>
        </w:rPr>
        <w:t xml:space="preserve">preferences are </w:t>
      </w:r>
      <w:proofErr w:type="gramStart"/>
      <w:r w:rsidRPr="00992961">
        <w:rPr>
          <w:rFonts w:eastAsia="Calibri"/>
          <w:b/>
          <w:iCs/>
          <w:highlight w:val="cyan"/>
          <w:u w:val="single"/>
          <w:bdr w:val="single" w:sz="8" w:space="0" w:color="auto"/>
        </w:rPr>
        <w:t>malleable</w:t>
      </w:r>
      <w:proofErr w:type="gramEnd"/>
      <w:r w:rsidRPr="00992961">
        <w:rPr>
          <w:rFonts w:eastAsia="Calibri"/>
          <w:highlight w:val="cyan"/>
          <w:u w:val="single"/>
        </w:rPr>
        <w:t xml:space="preserve"> and</w:t>
      </w:r>
      <w:r w:rsidRPr="00992961">
        <w:rPr>
          <w:rFonts w:eastAsia="Calibri"/>
          <w:sz w:val="16"/>
        </w:rPr>
        <w:t xml:space="preserve"> election results </w:t>
      </w:r>
      <w:r w:rsidRPr="00992961">
        <w:rPr>
          <w:rFonts w:eastAsia="Calibri"/>
          <w:u w:val="single"/>
        </w:rPr>
        <w:t xml:space="preserve">are </w:t>
      </w:r>
      <w:r w:rsidRPr="00992961">
        <w:rPr>
          <w:rFonts w:eastAsia="Calibri"/>
          <w:highlight w:val="cyan"/>
          <w:u w:val="single"/>
        </w:rPr>
        <w:t>not</w:t>
      </w:r>
      <w:r w:rsidRPr="00992961">
        <w:rPr>
          <w:rFonts w:eastAsia="Calibri"/>
          <w:u w:val="single"/>
        </w:rPr>
        <w:t xml:space="preserve"> purely a function of </w:t>
      </w:r>
      <w:r w:rsidRPr="00992961">
        <w:rPr>
          <w:rFonts w:eastAsia="Calibri"/>
          <w:highlight w:val="cyan"/>
          <w:u w:val="single"/>
        </w:rPr>
        <w:t xml:space="preserve">who is </w:t>
      </w:r>
      <w:r w:rsidRPr="00992961">
        <w:rPr>
          <w:rFonts w:eastAsia="Calibri"/>
          <w:b/>
          <w:iCs/>
          <w:highlight w:val="cyan"/>
          <w:u w:val="single"/>
          <w:bdr w:val="single" w:sz="8" w:space="0" w:color="auto"/>
        </w:rPr>
        <w:t>mad enough</w:t>
      </w:r>
      <w:r w:rsidRPr="00992961">
        <w:rPr>
          <w:rFonts w:eastAsia="Calibri"/>
          <w:u w:val="single"/>
        </w:rPr>
        <w:t xml:space="preserve"> to go to the polls</w:t>
      </w:r>
      <w:r w:rsidRPr="00992961">
        <w:rPr>
          <w:rFonts w:eastAsia="Calibri"/>
          <w:sz w:val="16"/>
        </w:rPr>
        <w:t>.</w:t>
      </w:r>
    </w:p>
    <w:p w14:paraId="2D86E484" w14:textId="77777777" w:rsidR="00992961" w:rsidRPr="00992961" w:rsidRDefault="00992961" w:rsidP="00992961">
      <w:pPr>
        <w:rPr>
          <w:rFonts w:eastAsia="Calibri"/>
          <w:b/>
          <w:iCs/>
          <w:u w:val="single"/>
          <w:bdr w:val="single" w:sz="8" w:space="0" w:color="auto"/>
        </w:rPr>
      </w:pPr>
      <w:r w:rsidRPr="00992961">
        <w:rPr>
          <w:rFonts w:eastAsia="Calibri"/>
          <w:sz w:val="16"/>
        </w:rPr>
        <w:t xml:space="preserve">But still, </w:t>
      </w:r>
      <w:r w:rsidRPr="00992961">
        <w:rPr>
          <w:rFonts w:eastAsia="Calibri"/>
          <w:u w:val="single"/>
        </w:rPr>
        <w:t xml:space="preserve">data is data, and here the data says that </w:t>
      </w:r>
      <w:r w:rsidRPr="00992961">
        <w:rPr>
          <w:rFonts w:eastAsia="Calibri"/>
          <w:highlight w:val="cyan"/>
          <w:u w:val="single"/>
        </w:rPr>
        <w:t>differential turnout</w:t>
      </w:r>
      <w:r w:rsidRPr="00992961">
        <w:rPr>
          <w:rFonts w:eastAsia="Calibri"/>
          <w:sz w:val="16"/>
        </w:rPr>
        <w:t xml:space="preserve"> nevertheless </w:t>
      </w:r>
      <w:r w:rsidRPr="00992961">
        <w:rPr>
          <w:rFonts w:eastAsia="Calibri"/>
          <w:highlight w:val="cyan"/>
          <w:u w:val="single"/>
        </w:rPr>
        <w:t xml:space="preserve">has an </w:t>
      </w:r>
      <w:r w:rsidRPr="00992961">
        <w:rPr>
          <w:rFonts w:eastAsia="Calibri"/>
          <w:b/>
          <w:iCs/>
          <w:highlight w:val="cyan"/>
          <w:u w:val="single"/>
          <w:bdr w:val="single" w:sz="8" w:space="0" w:color="auto"/>
        </w:rPr>
        <w:t>outsized</w:t>
      </w:r>
      <w:r w:rsidRPr="00992961">
        <w:rPr>
          <w:rFonts w:eastAsia="Calibri"/>
          <w:highlight w:val="cyan"/>
          <w:u w:val="single"/>
        </w:rPr>
        <w:t xml:space="preserve"> influence on</w:t>
      </w:r>
      <w:r w:rsidRPr="00992961">
        <w:rPr>
          <w:rFonts w:eastAsia="Calibri"/>
          <w:u w:val="single"/>
        </w:rPr>
        <w:t xml:space="preserve"> our </w:t>
      </w:r>
      <w:r w:rsidRPr="00992961">
        <w:rPr>
          <w:rFonts w:eastAsia="Calibri"/>
          <w:highlight w:val="cyan"/>
          <w:u w:val="single"/>
        </w:rPr>
        <w:t>politics</w:t>
      </w:r>
      <w:r w:rsidRPr="00992961">
        <w:rPr>
          <w:rFonts w:eastAsia="Calibri"/>
          <w:u w:val="single"/>
        </w:rPr>
        <w:t>. With outrage over Trump</w:t>
      </w:r>
      <w:r w:rsidRPr="00992961">
        <w:rPr>
          <w:rFonts w:eastAsia="Calibri"/>
          <w:sz w:val="16"/>
        </w:rPr>
        <w:t xml:space="preserve">’s presidency </w:t>
      </w:r>
      <w:r w:rsidRPr="00992961">
        <w:rPr>
          <w:rFonts w:eastAsia="Calibri"/>
          <w:u w:val="single"/>
        </w:rPr>
        <w:t xml:space="preserve">leading news coverage daily, and education polarization favoring the left, </w:t>
      </w:r>
      <w:r w:rsidRPr="00992961">
        <w:rPr>
          <w:rFonts w:eastAsia="Calibri"/>
          <w:highlight w:val="cyan"/>
          <w:u w:val="single"/>
        </w:rPr>
        <w:t>Democrats are</w:t>
      </w:r>
      <w:r w:rsidRPr="00992961">
        <w:rPr>
          <w:rFonts w:eastAsia="Calibri"/>
          <w:sz w:val="16"/>
        </w:rPr>
        <w:t xml:space="preserve"> currently </w:t>
      </w:r>
      <w:r w:rsidRPr="00992961">
        <w:rPr>
          <w:rFonts w:eastAsia="Calibri"/>
          <w:highlight w:val="cyan"/>
          <w:u w:val="single"/>
        </w:rPr>
        <w:t>in the</w:t>
      </w:r>
      <w:r w:rsidRPr="00992961">
        <w:rPr>
          <w:rFonts w:eastAsia="Calibri"/>
          <w:u w:val="single"/>
        </w:rPr>
        <w:t xml:space="preserve"> proverbial</w:t>
      </w:r>
      <w:r w:rsidRPr="00992961">
        <w:rPr>
          <w:rFonts w:eastAsia="Calibri"/>
          <w:sz w:val="16"/>
        </w:rPr>
        <w:t xml:space="preserve"> political </w:t>
      </w:r>
      <w:r w:rsidRPr="00992961">
        <w:rPr>
          <w:rFonts w:eastAsia="Calibri"/>
          <w:b/>
          <w:iCs/>
          <w:highlight w:val="cyan"/>
          <w:u w:val="single"/>
          <w:bdr w:val="single" w:sz="8" w:space="0" w:color="auto"/>
        </w:rPr>
        <w:t>driver’s seat</w:t>
      </w:r>
      <w:r w:rsidRPr="00992961">
        <w:rPr>
          <w:rFonts w:eastAsia="Calibri"/>
          <w:u w:val="single"/>
        </w:rPr>
        <w:t xml:space="preserve"> for 2026</w:t>
      </w:r>
      <w:r w:rsidRPr="00992961">
        <w:rPr>
          <w:rFonts w:eastAsia="Calibri"/>
          <w:sz w:val="16"/>
        </w:rPr>
        <w:t xml:space="preserve"> — </w:t>
      </w:r>
      <w:r w:rsidRPr="00992961">
        <w:rPr>
          <w:rFonts w:eastAsia="Calibri"/>
          <w:b/>
          <w:iCs/>
          <w:highlight w:val="cyan"/>
          <w:u w:val="single"/>
          <w:bdr w:val="single" w:sz="8" w:space="0" w:color="auto"/>
        </w:rPr>
        <w:t>IF</w:t>
      </w:r>
      <w:r w:rsidRPr="00992961">
        <w:rPr>
          <w:rFonts w:eastAsia="Calibri"/>
          <w:sz w:val="16"/>
        </w:rPr>
        <w:t xml:space="preserve">, that is, </w:t>
      </w:r>
      <w:r w:rsidRPr="00992961">
        <w:rPr>
          <w:rFonts w:eastAsia="Calibri"/>
          <w:b/>
          <w:iCs/>
          <w:highlight w:val="cyan"/>
          <w:u w:val="single"/>
          <w:bdr w:val="single" w:sz="8" w:space="0" w:color="auto"/>
        </w:rPr>
        <w:t>they can keep their supporters</w:t>
      </w:r>
      <w:r w:rsidRPr="00992961">
        <w:rPr>
          <w:rFonts w:eastAsia="Calibri"/>
          <w:b/>
          <w:iCs/>
          <w:u w:val="single"/>
          <w:bdr w:val="single" w:sz="8" w:space="0" w:color="auto"/>
        </w:rPr>
        <w:t xml:space="preserve"> highly </w:t>
      </w:r>
      <w:r w:rsidRPr="00992961">
        <w:rPr>
          <w:rFonts w:eastAsia="Calibri"/>
          <w:b/>
          <w:iCs/>
          <w:highlight w:val="cyan"/>
          <w:u w:val="single"/>
          <w:bdr w:val="single" w:sz="8" w:space="0" w:color="auto"/>
        </w:rPr>
        <w:t>engaged</w:t>
      </w:r>
      <w:r w:rsidRPr="00992961">
        <w:rPr>
          <w:rFonts w:eastAsia="Calibri"/>
          <w:b/>
          <w:iCs/>
          <w:u w:val="single"/>
          <w:bdr w:val="single" w:sz="8" w:space="0" w:color="auto"/>
        </w:rPr>
        <w:t>.</w:t>
      </w:r>
    </w:p>
    <w:p w14:paraId="2AF958B9"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2. Working class voters </w:t>
      </w:r>
      <w:r w:rsidRPr="00992961">
        <w:rPr>
          <w:rFonts w:eastAsia="Times New Roman" w:cs="Times New Roman"/>
          <w:b/>
          <w:iCs/>
          <w:sz w:val="26"/>
          <w:u w:val="single"/>
        </w:rPr>
        <w:t>cross party lines</w:t>
      </w:r>
      <w:r w:rsidRPr="00992961">
        <w:rPr>
          <w:rFonts w:eastAsia="Times New Roman" w:cs="Times New Roman"/>
          <w:b/>
          <w:iCs/>
          <w:sz w:val="26"/>
        </w:rPr>
        <w:t xml:space="preserve"> based on </w:t>
      </w:r>
      <w:r w:rsidRPr="00992961">
        <w:rPr>
          <w:rFonts w:eastAsia="Times New Roman" w:cs="Times New Roman"/>
          <w:b/>
          <w:iCs/>
          <w:sz w:val="26"/>
          <w:u w:val="single"/>
        </w:rPr>
        <w:t>concrete policies</w:t>
      </w:r>
      <w:r w:rsidRPr="00992961">
        <w:rPr>
          <w:rFonts w:eastAsia="Times New Roman" w:cs="Times New Roman"/>
          <w:b/>
          <w:iCs/>
          <w:sz w:val="26"/>
        </w:rPr>
        <w:t xml:space="preserve">. </w:t>
      </w:r>
    </w:p>
    <w:p w14:paraId="3ACD7099" w14:textId="77777777" w:rsidR="00992961" w:rsidRPr="00992961" w:rsidRDefault="00992961" w:rsidP="00992961">
      <w:pPr>
        <w:rPr>
          <w:rFonts w:eastAsia="Calibri"/>
        </w:rPr>
      </w:pPr>
      <w:r w:rsidRPr="00992961">
        <w:rPr>
          <w:rFonts w:eastAsia="Calibri"/>
          <w:b/>
          <w:bCs/>
          <w:sz w:val="26"/>
        </w:rPr>
        <w:t>Bencivenga 24</w:t>
      </w:r>
      <w:r w:rsidRPr="00992961">
        <w:rPr>
          <w:rFonts w:eastAsia="Calibri"/>
        </w:rPr>
        <w:t xml:space="preserve">, journalist at Pennsylvania Capital Star (Natalie, 12-6-2024, “Facts over Fear: It’s time for Democrats to prioritize labor and working people,” </w:t>
      </w:r>
      <w:r w:rsidRPr="00992961">
        <w:rPr>
          <w:rFonts w:eastAsia="Calibri"/>
          <w:i/>
          <w:iCs/>
        </w:rPr>
        <w:t>Pennsylvania Capital Star</w:t>
      </w:r>
      <w:r w:rsidRPr="00992961">
        <w:rPr>
          <w:rFonts w:eastAsia="Calibri"/>
        </w:rPr>
        <w:t xml:space="preserve">, https://penncapital-star.com/commentary/facts-over-fear-its-time-for-democrats-to-prioritize-labor-and-working-people/) </w:t>
      </w:r>
    </w:p>
    <w:p w14:paraId="76656AAE" w14:textId="77777777" w:rsidR="00992961" w:rsidRPr="00992961" w:rsidRDefault="00992961" w:rsidP="00992961">
      <w:pPr>
        <w:rPr>
          <w:rFonts w:eastAsia="Calibri"/>
          <w:sz w:val="16"/>
        </w:rPr>
      </w:pPr>
      <w:r w:rsidRPr="00992961">
        <w:rPr>
          <w:rFonts w:eastAsia="Calibri"/>
          <w:sz w:val="16"/>
        </w:rPr>
        <w:t xml:space="preserve">How important is </w:t>
      </w:r>
      <w:r w:rsidRPr="00992961">
        <w:rPr>
          <w:rFonts w:eastAsia="Calibri"/>
          <w:highlight w:val="cyan"/>
          <w:u w:val="single"/>
        </w:rPr>
        <w:t xml:space="preserve">the </w:t>
      </w:r>
      <w:r w:rsidRPr="00992961">
        <w:rPr>
          <w:rFonts w:eastAsia="Calibri"/>
          <w:b/>
          <w:iCs/>
          <w:highlight w:val="cyan"/>
          <w:u w:val="single"/>
          <w:bdr w:val="single" w:sz="8" w:space="0" w:color="auto"/>
        </w:rPr>
        <w:t>labor</w:t>
      </w:r>
      <w:r w:rsidRPr="00992961">
        <w:rPr>
          <w:rFonts w:eastAsia="Calibri"/>
          <w:highlight w:val="cyan"/>
          <w:u w:val="single"/>
        </w:rPr>
        <w:t xml:space="preserve"> movement to</w:t>
      </w:r>
      <w:r w:rsidRPr="00992961">
        <w:rPr>
          <w:rFonts w:eastAsia="Calibri"/>
          <w:u w:val="single"/>
        </w:rPr>
        <w:t xml:space="preserve"> the </w:t>
      </w:r>
      <w:r w:rsidRPr="00992961">
        <w:rPr>
          <w:rFonts w:eastAsia="Calibri"/>
          <w:highlight w:val="cyan"/>
          <w:u w:val="single"/>
        </w:rPr>
        <w:t>Demo</w:t>
      </w:r>
      <w:r w:rsidRPr="00992961">
        <w:rPr>
          <w:rFonts w:eastAsia="Calibri"/>
          <w:u w:val="single"/>
        </w:rPr>
        <w:t xml:space="preserve">cratic Party </w:t>
      </w:r>
      <w:r w:rsidRPr="00992961">
        <w:rPr>
          <w:rFonts w:eastAsia="Calibri"/>
          <w:highlight w:val="cyan"/>
          <w:u w:val="single"/>
        </w:rPr>
        <w:t>if they want to win</w:t>
      </w:r>
      <w:r w:rsidRPr="00992961">
        <w:rPr>
          <w:rFonts w:eastAsia="Calibri"/>
          <w:u w:val="single"/>
        </w:rPr>
        <w:t xml:space="preserve">? I believe it </w:t>
      </w:r>
      <w:r w:rsidRPr="00992961">
        <w:rPr>
          <w:rFonts w:eastAsia="Calibri"/>
          <w:highlight w:val="cyan"/>
          <w:u w:val="single"/>
        </w:rPr>
        <w:t xml:space="preserve">is </w:t>
      </w:r>
      <w:r w:rsidRPr="00992961">
        <w:rPr>
          <w:rFonts w:eastAsia="Calibri"/>
          <w:b/>
          <w:iCs/>
          <w:highlight w:val="cyan"/>
          <w:u w:val="single"/>
          <w:bdr w:val="single" w:sz="8" w:space="0" w:color="auto"/>
        </w:rPr>
        <w:t>everything</w:t>
      </w:r>
      <w:r w:rsidRPr="00992961">
        <w:rPr>
          <w:rFonts w:eastAsia="Calibri"/>
          <w:u w:val="single"/>
        </w:rPr>
        <w:t>.</w:t>
      </w:r>
      <w:r w:rsidRPr="00992961">
        <w:rPr>
          <w:rFonts w:eastAsia="Calibri"/>
          <w:sz w:val="16"/>
        </w:rPr>
        <w:t xml:space="preserve"> The fact that </w:t>
      </w:r>
      <w:r w:rsidRPr="00992961">
        <w:rPr>
          <w:rFonts w:eastAsia="Calibri"/>
          <w:highlight w:val="cyan"/>
          <w:u w:val="single"/>
        </w:rPr>
        <w:t>paid</w:t>
      </w:r>
      <w:r w:rsidRPr="00992961">
        <w:rPr>
          <w:rFonts w:eastAsia="Calibri"/>
          <w:u w:val="single"/>
        </w:rPr>
        <w:t xml:space="preserve"> </w:t>
      </w:r>
      <w:r w:rsidRPr="00992961">
        <w:rPr>
          <w:rFonts w:eastAsia="Calibri"/>
          <w:highlight w:val="cyan"/>
          <w:u w:val="single"/>
        </w:rPr>
        <w:t>leave</w:t>
      </w:r>
      <w:r w:rsidRPr="00992961">
        <w:rPr>
          <w:rFonts w:eastAsia="Calibri"/>
          <w:u w:val="single"/>
        </w:rPr>
        <w:t xml:space="preserve">, for instance, </w:t>
      </w:r>
      <w:r w:rsidRPr="00992961">
        <w:rPr>
          <w:rFonts w:eastAsia="Calibri"/>
          <w:highlight w:val="cyan"/>
          <w:u w:val="single"/>
        </w:rPr>
        <w:t>was enshrined in</w:t>
      </w:r>
      <w:r w:rsidRPr="00992961">
        <w:rPr>
          <w:rFonts w:eastAsia="Calibri"/>
          <w:u w:val="single"/>
        </w:rPr>
        <w:t xml:space="preserve"> many </w:t>
      </w:r>
      <w:r w:rsidRPr="00992961">
        <w:rPr>
          <w:rFonts w:eastAsia="Calibri"/>
          <w:highlight w:val="cyan"/>
          <w:u w:val="single"/>
        </w:rPr>
        <w:t>red states’ constitutions</w:t>
      </w:r>
      <w:r w:rsidRPr="00992961">
        <w:rPr>
          <w:rFonts w:eastAsia="Calibri"/>
          <w:u w:val="single"/>
        </w:rPr>
        <w:t xml:space="preserve"> during the election in November</w:t>
      </w:r>
      <w:r w:rsidRPr="00992961">
        <w:rPr>
          <w:rFonts w:eastAsia="Calibri"/>
          <w:sz w:val="16"/>
        </w:rPr>
        <w:t xml:space="preserve">, </w:t>
      </w:r>
      <w:r w:rsidRPr="00992961">
        <w:rPr>
          <w:rFonts w:eastAsia="Calibri"/>
          <w:highlight w:val="cyan"/>
          <w:u w:val="single"/>
        </w:rPr>
        <w:t>is</w:t>
      </w:r>
      <w:r w:rsidRPr="00992961">
        <w:rPr>
          <w:rFonts w:eastAsia="Calibri"/>
          <w:u w:val="single"/>
        </w:rPr>
        <w:t xml:space="preserve"> a major </w:t>
      </w:r>
      <w:r w:rsidRPr="00992961">
        <w:rPr>
          <w:rFonts w:eastAsia="Calibri"/>
          <w:highlight w:val="cyan"/>
          <w:u w:val="single"/>
        </w:rPr>
        <w:t>indication that</w:t>
      </w:r>
      <w:r w:rsidRPr="00992961">
        <w:rPr>
          <w:rFonts w:eastAsia="Calibri"/>
          <w:sz w:val="16"/>
          <w:highlight w:val="cyan"/>
        </w:rPr>
        <w:t xml:space="preserve"> </w:t>
      </w:r>
      <w:r w:rsidRPr="00992961">
        <w:rPr>
          <w:rFonts w:eastAsia="Calibri"/>
          <w:highlight w:val="cyan"/>
          <w:u w:val="single"/>
        </w:rPr>
        <w:t xml:space="preserve">working people’s policies are the way </w:t>
      </w:r>
      <w:r w:rsidRPr="00992961">
        <w:rPr>
          <w:rFonts w:eastAsia="Calibri"/>
          <w:b/>
          <w:iCs/>
          <w:highlight w:val="cyan"/>
          <w:u w:val="single"/>
          <w:bdr w:val="single" w:sz="8" w:space="0" w:color="auto"/>
        </w:rPr>
        <w:t>forward</w:t>
      </w:r>
      <w:r w:rsidRPr="00992961">
        <w:rPr>
          <w:rFonts w:eastAsia="Calibri"/>
          <w:sz w:val="16"/>
        </w:rPr>
        <w:t>.  </w:t>
      </w:r>
    </w:p>
    <w:p w14:paraId="2BBA91E5" w14:textId="77777777" w:rsidR="00992961" w:rsidRPr="00992961" w:rsidRDefault="00992961" w:rsidP="00992961">
      <w:pPr>
        <w:rPr>
          <w:rFonts w:eastAsia="Calibri"/>
          <w:sz w:val="16"/>
        </w:rPr>
      </w:pPr>
      <w:r w:rsidRPr="00992961">
        <w:rPr>
          <w:rFonts w:eastAsia="Calibri"/>
          <w:sz w:val="16"/>
        </w:rPr>
        <w:t xml:space="preserve">In fact, right here in Pennsylvania, Congressman Chris Deluzio was reelected in November, outpacing Vice President Harris in the Beaver and Allegheny County sections of his district. He told the Capital Star, “I’ve always said that </w:t>
      </w:r>
      <w:r w:rsidRPr="00992961">
        <w:rPr>
          <w:rFonts w:eastAsia="Calibri"/>
          <w:u w:val="single"/>
        </w:rPr>
        <w:t>you don’t win in western Pennsylvania without union workers</w:t>
      </w:r>
      <w:r w:rsidRPr="00992961">
        <w:rPr>
          <w:rFonts w:eastAsia="Calibri"/>
          <w:sz w:val="16"/>
        </w:rPr>
        <w:t xml:space="preserve"> backing you.” </w:t>
      </w:r>
    </w:p>
    <w:p w14:paraId="2F7BBB42" w14:textId="77777777" w:rsidR="00992961" w:rsidRPr="00992961" w:rsidRDefault="00992961" w:rsidP="00992961">
      <w:pPr>
        <w:rPr>
          <w:rFonts w:eastAsia="Calibri"/>
          <w:u w:val="single"/>
        </w:rPr>
      </w:pPr>
      <w:r w:rsidRPr="00992961">
        <w:rPr>
          <w:rFonts w:eastAsia="Calibri"/>
          <w:highlight w:val="cyan"/>
          <w:u w:val="single"/>
        </w:rPr>
        <w:t>Standing up for workers</w:t>
      </w:r>
      <w:r w:rsidRPr="00992961">
        <w:rPr>
          <w:rFonts w:eastAsia="Calibri"/>
          <w:sz w:val="16"/>
        </w:rPr>
        <w:t xml:space="preserve"> and standing with workers </w:t>
      </w:r>
      <w:r w:rsidRPr="00992961">
        <w:rPr>
          <w:rFonts w:eastAsia="Calibri"/>
          <w:highlight w:val="cyan"/>
          <w:u w:val="single"/>
        </w:rPr>
        <w:t xml:space="preserve">is a </w:t>
      </w:r>
      <w:r w:rsidRPr="00992961">
        <w:rPr>
          <w:rFonts w:eastAsia="Calibri"/>
          <w:b/>
          <w:iCs/>
          <w:highlight w:val="cyan"/>
          <w:u w:val="single"/>
          <w:bdr w:val="single" w:sz="8" w:space="0" w:color="auto"/>
        </w:rPr>
        <w:t>winning</w:t>
      </w:r>
      <w:r w:rsidRPr="00992961">
        <w:rPr>
          <w:rFonts w:eastAsia="Calibri"/>
          <w:highlight w:val="cyan"/>
          <w:u w:val="single"/>
        </w:rPr>
        <w:t xml:space="preserve"> strategy</w:t>
      </w:r>
      <w:r w:rsidRPr="00992961">
        <w:rPr>
          <w:rFonts w:eastAsia="Calibri"/>
          <w:sz w:val="16"/>
        </w:rPr>
        <w:t xml:space="preserve"> and one that the DC Democrats should start employing as they lick their wounds and come to terms with the fact that </w:t>
      </w:r>
      <w:r w:rsidRPr="00992961">
        <w:rPr>
          <w:rFonts w:eastAsia="Calibri"/>
          <w:u w:val="single"/>
        </w:rPr>
        <w:t xml:space="preserve">working class </w:t>
      </w:r>
      <w:r w:rsidRPr="00992961">
        <w:rPr>
          <w:rFonts w:eastAsia="Calibri"/>
          <w:highlight w:val="cyan"/>
          <w:u w:val="single"/>
        </w:rPr>
        <w:t>policies</w:t>
      </w:r>
      <w:r w:rsidRPr="00992961">
        <w:rPr>
          <w:rFonts w:eastAsia="Calibri"/>
          <w:sz w:val="16"/>
        </w:rPr>
        <w:t xml:space="preserve"> like paid leave for all, universal healthcare, a real living wage, affordable housing and affordable childcare </w:t>
      </w:r>
      <w:r w:rsidRPr="00992961">
        <w:rPr>
          <w:rFonts w:eastAsia="Calibri"/>
          <w:u w:val="single"/>
        </w:rPr>
        <w:t xml:space="preserve">are issues that </w:t>
      </w:r>
      <w:r w:rsidRPr="00992961">
        <w:rPr>
          <w:rFonts w:eastAsia="Calibri"/>
          <w:b/>
          <w:iCs/>
          <w:highlight w:val="cyan"/>
          <w:u w:val="single"/>
          <w:bdr w:val="single" w:sz="8" w:space="0" w:color="auto"/>
        </w:rPr>
        <w:t>cross</w:t>
      </w:r>
      <w:r w:rsidRPr="00992961">
        <w:rPr>
          <w:rFonts w:eastAsia="Calibri"/>
          <w:highlight w:val="cyan"/>
          <w:u w:val="single"/>
        </w:rPr>
        <w:t xml:space="preserve"> party lines and </w:t>
      </w:r>
      <w:r w:rsidRPr="00992961">
        <w:rPr>
          <w:rFonts w:eastAsia="Calibri"/>
          <w:b/>
          <w:iCs/>
          <w:highlight w:val="cyan"/>
          <w:u w:val="single"/>
          <w:bdr w:val="single" w:sz="8" w:space="0" w:color="auto"/>
        </w:rPr>
        <w:t>motivate</w:t>
      </w:r>
      <w:r w:rsidRPr="00992961">
        <w:rPr>
          <w:rFonts w:eastAsia="Calibri"/>
          <w:highlight w:val="cyan"/>
          <w:u w:val="single"/>
        </w:rPr>
        <w:t xml:space="preserve"> voters to support</w:t>
      </w:r>
      <w:r w:rsidRPr="00992961">
        <w:rPr>
          <w:rFonts w:eastAsia="Calibri"/>
          <w:u w:val="single"/>
        </w:rPr>
        <w:t xml:space="preserve"> those </w:t>
      </w:r>
      <w:r w:rsidRPr="00992961">
        <w:rPr>
          <w:rFonts w:eastAsia="Calibri"/>
          <w:b/>
          <w:iCs/>
          <w:highlight w:val="cyan"/>
          <w:u w:val="single"/>
          <w:bdr w:val="single" w:sz="8" w:space="0" w:color="auto"/>
        </w:rPr>
        <w:t>candidates that support them</w:t>
      </w:r>
      <w:r w:rsidRPr="00992961">
        <w:rPr>
          <w:rFonts w:eastAsia="Calibri"/>
          <w:u w:val="single"/>
        </w:rPr>
        <w:t xml:space="preserve"> in return.</w:t>
      </w:r>
    </w:p>
    <w:p w14:paraId="38CBAE3D" w14:textId="77777777" w:rsidR="00992961" w:rsidRPr="00992961" w:rsidRDefault="00992961" w:rsidP="00992961">
      <w:pPr>
        <w:keepNext/>
        <w:keepLines/>
        <w:spacing w:before="40" w:after="0"/>
        <w:outlineLvl w:val="3"/>
        <w:rPr>
          <w:rFonts w:eastAsia="Times New Roman" w:cs="Times New Roman"/>
          <w:b/>
          <w:iCs/>
          <w:sz w:val="26"/>
        </w:rPr>
      </w:pPr>
      <w:r w:rsidRPr="00992961">
        <w:rPr>
          <w:rFonts w:eastAsia="Times New Roman" w:cs="Times New Roman"/>
          <w:b/>
          <w:iCs/>
          <w:sz w:val="26"/>
        </w:rPr>
        <w:t xml:space="preserve">3. There are </w:t>
      </w:r>
      <w:proofErr w:type="gramStart"/>
      <w:r w:rsidRPr="00992961">
        <w:rPr>
          <w:rFonts w:eastAsia="Times New Roman" w:cs="Times New Roman"/>
          <w:b/>
          <w:iCs/>
          <w:sz w:val="26"/>
        </w:rPr>
        <w:t>undecided and</w:t>
      </w:r>
      <w:proofErr w:type="gramEnd"/>
      <w:r w:rsidRPr="00992961">
        <w:rPr>
          <w:rFonts w:eastAsia="Times New Roman" w:cs="Times New Roman"/>
          <w:b/>
          <w:iCs/>
          <w:sz w:val="26"/>
        </w:rPr>
        <w:t xml:space="preserve"> swing voters</w:t>
      </w:r>
    </w:p>
    <w:p w14:paraId="78E83D23" w14:textId="77777777" w:rsidR="00992961" w:rsidRPr="00992961" w:rsidRDefault="00992961" w:rsidP="00992961">
      <w:pPr>
        <w:rPr>
          <w:rFonts w:eastAsia="Calibri"/>
        </w:rPr>
      </w:pPr>
      <w:r w:rsidRPr="00992961">
        <w:rPr>
          <w:rFonts w:eastAsia="Calibri"/>
          <w:b/>
          <w:bCs/>
          <w:sz w:val="26"/>
        </w:rPr>
        <w:t xml:space="preserve">Mathis </w:t>
      </w:r>
      <w:r w:rsidRPr="00992961">
        <w:rPr>
          <w:rFonts w:eastAsia="Calibri"/>
        </w:rPr>
        <w:t>10-10-20</w:t>
      </w:r>
      <w:r w:rsidRPr="00992961">
        <w:rPr>
          <w:rFonts w:eastAsia="Calibri"/>
          <w:b/>
          <w:bCs/>
          <w:sz w:val="26"/>
        </w:rPr>
        <w:t>24</w:t>
      </w:r>
      <w:r w:rsidRPr="00992961">
        <w:rPr>
          <w:rFonts w:eastAsia="Calibri"/>
        </w:rPr>
        <w:t xml:space="preserve">, writer with 30 years of newspaper and online journalism experience. His work also regularly appears in National Geographic and The Kansas City Star (Joel, “Who are undecided voters, anyway? They might decide the presidential election,” </w:t>
      </w:r>
      <w:r w:rsidRPr="00992961">
        <w:rPr>
          <w:rFonts w:eastAsia="Calibri"/>
          <w:i/>
          <w:iCs/>
        </w:rPr>
        <w:t>The Week</w:t>
      </w:r>
      <w:r w:rsidRPr="00992961">
        <w:rPr>
          <w:rFonts w:eastAsia="Calibri"/>
        </w:rPr>
        <w:t>, https://theweek.com/politics/undecided-voters-presidential-election-polarization)</w:t>
      </w:r>
    </w:p>
    <w:p w14:paraId="007E65E6" w14:textId="77777777" w:rsidR="00992961" w:rsidRPr="00992961" w:rsidRDefault="00992961" w:rsidP="00992961">
      <w:pPr>
        <w:rPr>
          <w:rFonts w:eastAsia="Calibri"/>
          <w:sz w:val="16"/>
        </w:rPr>
      </w:pPr>
      <w:r w:rsidRPr="00992961">
        <w:rPr>
          <w:rFonts w:eastAsia="Calibri"/>
          <w:highlight w:val="cyan"/>
          <w:u w:val="single"/>
        </w:rPr>
        <w:t>The</w:t>
      </w:r>
      <w:r w:rsidRPr="00992961">
        <w:rPr>
          <w:rFonts w:eastAsia="Calibri"/>
          <w:sz w:val="16"/>
        </w:rPr>
        <w:t xml:space="preserve"> 2024 presidential </w:t>
      </w:r>
      <w:r w:rsidRPr="00992961">
        <w:rPr>
          <w:rFonts w:eastAsia="Calibri"/>
          <w:highlight w:val="cyan"/>
          <w:u w:val="single"/>
        </w:rPr>
        <w:t xml:space="preserve">election might be decided by the </w:t>
      </w:r>
      <w:r w:rsidRPr="00992961">
        <w:rPr>
          <w:rFonts w:eastAsia="Calibri"/>
          <w:b/>
          <w:iCs/>
          <w:highlight w:val="cyan"/>
          <w:u w:val="single"/>
          <w:bdr w:val="single" w:sz="8" w:space="0" w:color="auto"/>
        </w:rPr>
        <w:t>undecided</w:t>
      </w:r>
      <w:r w:rsidRPr="00992961">
        <w:rPr>
          <w:rFonts w:eastAsia="Calibri"/>
          <w:sz w:val="16"/>
        </w:rPr>
        <w:t xml:space="preserve">. In an era of hyperpolarization, </w:t>
      </w:r>
      <w:r w:rsidRPr="00992961">
        <w:rPr>
          <w:rFonts w:eastAsia="Calibri"/>
          <w:highlight w:val="cyan"/>
          <w:u w:val="single"/>
        </w:rPr>
        <w:t>the idea that there are still "undecided</w:t>
      </w:r>
      <w:r w:rsidRPr="00992961">
        <w:rPr>
          <w:rFonts w:eastAsia="Calibri"/>
          <w:u w:val="single"/>
        </w:rPr>
        <w:t xml:space="preserve"> voter</w:t>
      </w:r>
      <w:r w:rsidRPr="00992961">
        <w:rPr>
          <w:rFonts w:eastAsia="Calibri"/>
          <w:b/>
          <w:iCs/>
          <w:highlight w:val="cyan"/>
          <w:u w:val="single"/>
          <w:bdr w:val="single" w:sz="8" w:space="0" w:color="auto"/>
        </w:rPr>
        <w:t>s</w:t>
      </w:r>
      <w:r w:rsidRPr="00992961">
        <w:rPr>
          <w:rFonts w:eastAsia="Calibri"/>
          <w:u w:val="single"/>
        </w:rPr>
        <w:t xml:space="preserve">" </w:t>
      </w:r>
      <w:r w:rsidRPr="00992961">
        <w:rPr>
          <w:rFonts w:eastAsia="Calibri"/>
          <w:highlight w:val="cyan"/>
          <w:u w:val="single"/>
        </w:rPr>
        <w:t xml:space="preserve">might seem unbelievable. </w:t>
      </w:r>
      <w:r w:rsidRPr="00992961">
        <w:rPr>
          <w:rFonts w:eastAsia="Calibri"/>
          <w:b/>
          <w:iCs/>
          <w:highlight w:val="cyan"/>
          <w:u w:val="single"/>
          <w:bdr w:val="single" w:sz="8" w:space="0" w:color="auto"/>
        </w:rPr>
        <w:t>But they</w:t>
      </w:r>
      <w:r w:rsidRPr="00992961">
        <w:rPr>
          <w:rFonts w:eastAsia="Calibri"/>
          <w:b/>
          <w:iCs/>
          <w:u w:val="single"/>
          <w:bdr w:val="single" w:sz="8" w:space="0" w:color="auto"/>
        </w:rPr>
        <w:t xml:space="preserve"> </w:t>
      </w:r>
      <w:r w:rsidRPr="00992961">
        <w:rPr>
          <w:rFonts w:eastAsia="Calibri"/>
          <w:b/>
          <w:iCs/>
          <w:highlight w:val="cyan"/>
          <w:u w:val="single"/>
          <w:bdr w:val="single" w:sz="8" w:space="0" w:color="auto"/>
        </w:rPr>
        <w:t>exist</w:t>
      </w:r>
      <w:r w:rsidRPr="00992961">
        <w:rPr>
          <w:rFonts w:eastAsia="Calibri"/>
          <w:u w:val="single"/>
        </w:rPr>
        <w:t xml:space="preserve"> — </w:t>
      </w:r>
      <w:r w:rsidRPr="00992961">
        <w:rPr>
          <w:rFonts w:eastAsia="Calibri"/>
          <w:highlight w:val="cyan"/>
          <w:u w:val="single"/>
        </w:rPr>
        <w:t>and they</w:t>
      </w:r>
      <w:r w:rsidRPr="00992961">
        <w:rPr>
          <w:rFonts w:eastAsia="Calibri"/>
          <w:u w:val="single"/>
        </w:rPr>
        <w:t xml:space="preserve"> could </w:t>
      </w:r>
      <w:r w:rsidRPr="00992961">
        <w:rPr>
          <w:rFonts w:eastAsia="Calibri"/>
          <w:highlight w:val="cyan"/>
          <w:u w:val="single"/>
        </w:rPr>
        <w:t>choose who wins</w:t>
      </w:r>
      <w:r w:rsidRPr="00992961">
        <w:rPr>
          <w:rFonts w:eastAsia="Calibri"/>
          <w:u w:val="single"/>
        </w:rPr>
        <w:t xml:space="preserve"> in November</w:t>
      </w:r>
      <w:r w:rsidRPr="00992961">
        <w:rPr>
          <w:rFonts w:eastAsia="Calibri"/>
          <w:sz w:val="16"/>
        </w:rPr>
        <w:t>.</w:t>
      </w:r>
    </w:p>
    <w:p w14:paraId="0C17D78A" w14:textId="77777777" w:rsidR="00992961" w:rsidRPr="00992961" w:rsidRDefault="00992961" w:rsidP="00992961">
      <w:pPr>
        <w:rPr>
          <w:rFonts w:eastAsia="Calibri"/>
          <w:sz w:val="16"/>
        </w:rPr>
      </w:pPr>
      <w:r w:rsidRPr="00992961">
        <w:rPr>
          <w:rFonts w:eastAsia="Calibri"/>
          <w:sz w:val="16"/>
        </w:rPr>
        <w:t xml:space="preserve">"There are different strains of 'undecided,'" Philip Bump said at The Washington Post. </w:t>
      </w:r>
      <w:r w:rsidRPr="00992961">
        <w:rPr>
          <w:rFonts w:eastAsia="Calibri"/>
          <w:highlight w:val="cyan"/>
          <w:u w:val="single"/>
        </w:rPr>
        <w:t>Many</w:t>
      </w:r>
      <w:r w:rsidRPr="00992961">
        <w:rPr>
          <w:rFonts w:eastAsia="Calibri"/>
          <w:sz w:val="16"/>
        </w:rPr>
        <w:t xml:space="preserve"> of those </w:t>
      </w:r>
      <w:r w:rsidRPr="00992961">
        <w:rPr>
          <w:rFonts w:eastAsia="Calibri"/>
          <w:u w:val="single"/>
        </w:rPr>
        <w:t>Americans</w:t>
      </w:r>
      <w:r w:rsidRPr="00992961">
        <w:rPr>
          <w:rFonts w:eastAsia="Calibri"/>
          <w:sz w:val="16"/>
        </w:rPr>
        <w:t xml:space="preserve"> </w:t>
      </w:r>
      <w:r w:rsidRPr="00992961">
        <w:rPr>
          <w:rFonts w:eastAsia="Calibri"/>
          <w:b/>
          <w:iCs/>
          <w:u w:val="single"/>
          <w:bdr w:val="single" w:sz="8" w:space="0" w:color="auto"/>
        </w:rPr>
        <w:t>are</w:t>
      </w:r>
      <w:r w:rsidRPr="00992961">
        <w:rPr>
          <w:rFonts w:eastAsia="Calibri"/>
          <w:sz w:val="16"/>
        </w:rPr>
        <w:t>n't so much divided between Donald Trump and Kamala Harris — instead, they're "</w:t>
      </w:r>
      <w:r w:rsidRPr="00992961">
        <w:rPr>
          <w:rFonts w:eastAsia="Calibri"/>
          <w:u w:val="single"/>
        </w:rPr>
        <w:t xml:space="preserve">undecided" on </w:t>
      </w:r>
      <w:proofErr w:type="gramStart"/>
      <w:r w:rsidRPr="00992961">
        <w:rPr>
          <w:rFonts w:eastAsia="Calibri"/>
          <w:u w:val="single"/>
        </w:rPr>
        <w:t>whether or not</w:t>
      </w:r>
      <w:proofErr w:type="gramEnd"/>
      <w:r w:rsidRPr="00992961">
        <w:rPr>
          <w:rFonts w:eastAsia="Calibri"/>
          <w:u w:val="single"/>
        </w:rPr>
        <w:t xml:space="preserve"> to vote. Others </w:t>
      </w:r>
      <w:r w:rsidRPr="00992961">
        <w:rPr>
          <w:rFonts w:eastAsia="Calibri"/>
          <w:highlight w:val="cyan"/>
          <w:u w:val="single"/>
        </w:rPr>
        <w:t>have "complex" calculations</w:t>
      </w:r>
      <w:r w:rsidRPr="00992961">
        <w:rPr>
          <w:rFonts w:eastAsia="Calibri"/>
          <w:u w:val="single"/>
        </w:rPr>
        <w:t xml:space="preserve"> to make</w:t>
      </w:r>
      <w:r w:rsidRPr="00992961">
        <w:rPr>
          <w:rFonts w:eastAsia="Calibri"/>
          <w:sz w:val="16"/>
        </w:rPr>
        <w:t xml:space="preserve"> about how the candidates align with their own values. And </w:t>
      </w:r>
      <w:r w:rsidRPr="00992961">
        <w:rPr>
          <w:rFonts w:eastAsia="Calibri"/>
          <w:highlight w:val="cyan"/>
          <w:u w:val="single"/>
        </w:rPr>
        <w:t>others</w:t>
      </w:r>
      <w:r w:rsidRPr="00992961">
        <w:rPr>
          <w:rFonts w:eastAsia="Calibri"/>
          <w:sz w:val="16"/>
        </w:rPr>
        <w:t xml:space="preserve"> simply aren't paying much attention. There have always been Americans who </w:t>
      </w:r>
      <w:r w:rsidRPr="00992961">
        <w:rPr>
          <w:rFonts w:eastAsia="Calibri"/>
          <w:highlight w:val="cyan"/>
          <w:u w:val="single"/>
        </w:rPr>
        <w:t>are "loosely attached" to politics</w:t>
      </w:r>
      <w:r w:rsidRPr="00992961">
        <w:rPr>
          <w:rFonts w:eastAsia="Calibri"/>
          <w:sz w:val="16"/>
        </w:rPr>
        <w:t>, Bump said. "This isn't new."</w:t>
      </w:r>
    </w:p>
    <w:p w14:paraId="09B47858" w14:textId="77777777" w:rsidR="00992961" w:rsidRPr="00992961" w:rsidRDefault="00992961" w:rsidP="00992961">
      <w:pPr>
        <w:rPr>
          <w:rFonts w:eastAsia="Calibri"/>
          <w:sz w:val="16"/>
        </w:rPr>
      </w:pPr>
      <w:r w:rsidRPr="00992961">
        <w:rPr>
          <w:rFonts w:eastAsia="Calibri"/>
          <w:u w:val="single"/>
        </w:rPr>
        <w:t xml:space="preserve">Campaigns sort </w:t>
      </w:r>
      <w:proofErr w:type="gramStart"/>
      <w:r w:rsidRPr="00992961">
        <w:rPr>
          <w:rFonts w:eastAsia="Calibri"/>
          <w:u w:val="single"/>
        </w:rPr>
        <w:t>undecideds</w:t>
      </w:r>
      <w:proofErr w:type="gramEnd"/>
      <w:r w:rsidRPr="00992961">
        <w:rPr>
          <w:rFonts w:eastAsia="Calibri"/>
          <w:u w:val="single"/>
        </w:rPr>
        <w:t xml:space="preserve"> into two groups: "Persuadable" and "irregular."</w:t>
      </w:r>
      <w:r w:rsidRPr="00992961">
        <w:rPr>
          <w:rFonts w:eastAsia="Calibri"/>
          <w:sz w:val="16"/>
        </w:rPr>
        <w:t xml:space="preserve"> "Persuadable voters get the most attention from the media," Ronald Brownstein said at The Atlantic. But the </w:t>
      </w:r>
      <w:r w:rsidRPr="00992961">
        <w:rPr>
          <w:rFonts w:eastAsia="Calibri"/>
          <w:b/>
          <w:iCs/>
          <w:highlight w:val="cyan"/>
          <w:u w:val="single"/>
          <w:bdr w:val="single" w:sz="8" w:space="0" w:color="auto"/>
        </w:rPr>
        <w:t>irregulars</w:t>
      </w:r>
      <w:r w:rsidRPr="00992961">
        <w:rPr>
          <w:rFonts w:eastAsia="Calibri"/>
          <w:sz w:val="16"/>
        </w:rPr>
        <w:t xml:space="preserve"> — folks who don't always go to the </w:t>
      </w:r>
      <w:proofErr w:type="gramStart"/>
      <w:r w:rsidRPr="00992961">
        <w:rPr>
          <w:rFonts w:eastAsia="Calibri"/>
          <w:sz w:val="16"/>
        </w:rPr>
        <w:t>polls — "</w:t>
      </w:r>
      <w:proofErr w:type="gramEnd"/>
      <w:r w:rsidRPr="00992961">
        <w:rPr>
          <w:rFonts w:eastAsia="Calibri"/>
          <w:highlight w:val="cyan"/>
          <w:u w:val="single"/>
        </w:rPr>
        <w:t>can loom</w:t>
      </w:r>
      <w:r w:rsidRPr="00992961">
        <w:rPr>
          <w:rFonts w:eastAsia="Calibri"/>
          <w:sz w:val="16"/>
        </w:rPr>
        <w:t xml:space="preserve"> much </w:t>
      </w:r>
      <w:r w:rsidRPr="00992961">
        <w:rPr>
          <w:rFonts w:eastAsia="Calibri"/>
          <w:b/>
          <w:iCs/>
          <w:highlight w:val="cyan"/>
          <w:u w:val="single"/>
          <w:bdr w:val="single" w:sz="8" w:space="0" w:color="auto"/>
        </w:rPr>
        <w:t>large</w:t>
      </w:r>
      <w:r w:rsidRPr="00992961">
        <w:rPr>
          <w:rFonts w:eastAsia="Calibri"/>
          <w:sz w:val="16"/>
        </w:rPr>
        <w:t xml:space="preserve">r </w:t>
      </w:r>
      <w:r w:rsidRPr="00992961">
        <w:rPr>
          <w:rFonts w:eastAsia="Calibri"/>
          <w:u w:val="single"/>
        </w:rPr>
        <w:t>in the outcome</w:t>
      </w:r>
      <w:r w:rsidRPr="00992961">
        <w:rPr>
          <w:rFonts w:eastAsia="Calibri"/>
          <w:sz w:val="16"/>
        </w:rPr>
        <w:t xml:space="preserve">." Why? </w:t>
      </w:r>
      <w:r w:rsidRPr="00992961">
        <w:rPr>
          <w:rFonts w:eastAsia="Calibri"/>
          <w:u w:val="single"/>
        </w:rPr>
        <w:t>Because they're much more likely to turn out in a presidential election. "</w:t>
      </w:r>
      <w:r w:rsidRPr="00992961">
        <w:rPr>
          <w:rFonts w:eastAsia="Calibri"/>
          <w:highlight w:val="cyan"/>
          <w:u w:val="single"/>
        </w:rPr>
        <w:t>There are more</w:t>
      </w:r>
      <w:r w:rsidRPr="00992961">
        <w:rPr>
          <w:rFonts w:eastAsia="Calibri"/>
          <w:u w:val="single"/>
        </w:rPr>
        <w:t xml:space="preserve"> humans </w:t>
      </w:r>
      <w:r w:rsidRPr="00992961">
        <w:rPr>
          <w:rFonts w:eastAsia="Calibri"/>
          <w:highlight w:val="cyan"/>
          <w:u w:val="single"/>
        </w:rPr>
        <w:t xml:space="preserve">who are </w:t>
      </w:r>
      <w:r w:rsidRPr="00992961">
        <w:rPr>
          <w:rFonts w:eastAsia="Calibri"/>
          <w:b/>
          <w:iCs/>
          <w:highlight w:val="cyan"/>
          <w:u w:val="single"/>
          <w:bdr w:val="single" w:sz="8" w:space="0" w:color="auto"/>
        </w:rPr>
        <w:t>non-habitual voters</w:t>
      </w:r>
      <w:r w:rsidRPr="00992961">
        <w:rPr>
          <w:rFonts w:eastAsia="Calibri"/>
          <w:u w:val="single"/>
        </w:rPr>
        <w:t xml:space="preserve"> than there are voters who swing back and forth</w:t>
      </w:r>
      <w:r w:rsidRPr="00992961">
        <w:rPr>
          <w:rFonts w:eastAsia="Calibri"/>
          <w:sz w:val="16"/>
        </w:rPr>
        <w:t>," said one Democratic strategist.</w:t>
      </w:r>
    </w:p>
    <w:p w14:paraId="6B797137" w14:textId="77777777" w:rsidR="00992961" w:rsidRPr="00992961" w:rsidRDefault="00992961" w:rsidP="00992961">
      <w:pPr>
        <w:rPr>
          <w:rFonts w:eastAsia="Calibri"/>
          <w:sz w:val="16"/>
        </w:rPr>
      </w:pPr>
      <w:proofErr w:type="gramStart"/>
      <w:r w:rsidRPr="00992961">
        <w:rPr>
          <w:rFonts w:eastAsia="Calibri"/>
          <w:sz w:val="16"/>
        </w:rPr>
        <w:t>Undecideds</w:t>
      </w:r>
      <w:proofErr w:type="gramEnd"/>
      <w:r w:rsidRPr="00992961">
        <w:rPr>
          <w:rFonts w:eastAsia="Calibri"/>
          <w:sz w:val="16"/>
        </w:rPr>
        <w:t xml:space="preserve"> are often seen as voters who sit "squarely in the middle of today's polarized politics," Jay Kaspian Kang said </w:t>
      </w:r>
      <w:proofErr w:type="gramStart"/>
      <w:r w:rsidRPr="00992961">
        <w:rPr>
          <w:rFonts w:eastAsia="Calibri"/>
          <w:sz w:val="16"/>
        </w:rPr>
        <w:t>at</w:t>
      </w:r>
      <w:proofErr w:type="gramEnd"/>
      <w:r w:rsidRPr="00992961">
        <w:rPr>
          <w:rFonts w:eastAsia="Calibri"/>
          <w:sz w:val="16"/>
        </w:rPr>
        <w:t xml:space="preserve"> The New Yorker. </w:t>
      </w:r>
      <w:proofErr w:type="gramStart"/>
      <w:r w:rsidRPr="00992961">
        <w:rPr>
          <w:rFonts w:eastAsia="Calibri"/>
          <w:sz w:val="16"/>
        </w:rPr>
        <w:t>In reality, their</w:t>
      </w:r>
      <w:proofErr w:type="gramEnd"/>
      <w:r w:rsidRPr="00992961">
        <w:rPr>
          <w:rFonts w:eastAsia="Calibri"/>
          <w:sz w:val="16"/>
        </w:rPr>
        <w:t xml:space="preserve"> views are "all over the place." The press has </w:t>
      </w:r>
      <w:proofErr w:type="spellStart"/>
      <w:proofErr w:type="gramStart"/>
      <w:r w:rsidRPr="00992961">
        <w:rPr>
          <w:rFonts w:eastAsia="Calibri"/>
          <w:sz w:val="16"/>
        </w:rPr>
        <w:t>hyperfixated</w:t>
      </w:r>
      <w:proofErr w:type="spellEnd"/>
      <w:r w:rsidRPr="00992961">
        <w:rPr>
          <w:rFonts w:eastAsia="Calibri"/>
          <w:sz w:val="16"/>
        </w:rPr>
        <w:t xml:space="preserve"> on</w:t>
      </w:r>
      <w:proofErr w:type="gramEnd"/>
      <w:r w:rsidRPr="00992961">
        <w:rPr>
          <w:rFonts w:eastAsia="Calibri"/>
          <w:sz w:val="16"/>
        </w:rPr>
        <w:t xml:space="preserve"> these people, though, because </w:t>
      </w:r>
      <w:r w:rsidRPr="00992961">
        <w:rPr>
          <w:rFonts w:eastAsia="Calibri"/>
          <w:b/>
          <w:iCs/>
          <w:u w:val="single"/>
          <w:bdr w:val="single" w:sz="8" w:space="0" w:color="auto"/>
        </w:rPr>
        <w:t>pres</w:t>
      </w:r>
      <w:r w:rsidRPr="00992961">
        <w:rPr>
          <w:rFonts w:eastAsia="Calibri"/>
          <w:u w:val="single"/>
        </w:rPr>
        <w:t xml:space="preserve">idential elections now come down to a </w:t>
      </w:r>
      <w:r w:rsidRPr="00992961">
        <w:rPr>
          <w:rFonts w:eastAsia="Calibri"/>
          <w:b/>
          <w:iCs/>
          <w:u w:val="single"/>
          <w:bdr w:val="single" w:sz="8" w:space="0" w:color="auto"/>
        </w:rPr>
        <w:t>"small number of voters</w:t>
      </w:r>
      <w:r w:rsidRPr="00992961">
        <w:rPr>
          <w:rFonts w:eastAsia="Calibri"/>
          <w:u w:val="single"/>
        </w:rPr>
        <w:t xml:space="preserve"> in swing states</w:t>
      </w:r>
      <w:r w:rsidRPr="00992961">
        <w:rPr>
          <w:rFonts w:eastAsia="Calibri"/>
          <w:sz w:val="16"/>
        </w:rPr>
        <w:t xml:space="preserve">." Despite the relentless effort to understand </w:t>
      </w:r>
      <w:proofErr w:type="gramStart"/>
      <w:r w:rsidRPr="00992961">
        <w:rPr>
          <w:rFonts w:eastAsia="Calibri"/>
          <w:sz w:val="16"/>
        </w:rPr>
        <w:t>undecideds</w:t>
      </w:r>
      <w:proofErr w:type="gramEnd"/>
      <w:r w:rsidRPr="00992961">
        <w:rPr>
          <w:rFonts w:eastAsia="Calibri"/>
          <w:sz w:val="16"/>
        </w:rPr>
        <w:t xml:space="preserve"> and what makes them tick, it seems we're no closer to answer. "We know </w:t>
      </w:r>
      <w:r w:rsidRPr="00992961">
        <w:rPr>
          <w:rFonts w:eastAsia="Calibri"/>
          <w:b/>
          <w:iCs/>
          <w:highlight w:val="cyan"/>
          <w:u w:val="single"/>
          <w:bdr w:val="single" w:sz="8" w:space="0" w:color="auto"/>
        </w:rPr>
        <w:t>the undecided voter</w:t>
      </w:r>
      <w:r w:rsidRPr="00992961">
        <w:rPr>
          <w:rFonts w:eastAsia="Calibri"/>
          <w:sz w:val="16"/>
        </w:rPr>
        <w:t xml:space="preserve"> will decide our destiny," Kang said, "but we cannot conjure up their face."</w:t>
      </w:r>
    </w:p>
    <w:p w14:paraId="2CF937BE" w14:textId="77777777" w:rsidR="00992961" w:rsidRPr="00992961" w:rsidRDefault="00992961" w:rsidP="00992961">
      <w:pPr>
        <w:rPr>
          <w:rFonts w:eastAsia="Calibri"/>
          <w:sz w:val="16"/>
        </w:rPr>
      </w:pPr>
      <w:r w:rsidRPr="00992961">
        <w:rPr>
          <w:rFonts w:eastAsia="Calibri"/>
          <w:sz w:val="16"/>
        </w:rPr>
        <w:t xml:space="preserve">But they </w:t>
      </w:r>
      <w:r w:rsidRPr="00992961">
        <w:rPr>
          <w:rFonts w:eastAsia="Calibri"/>
          <w:b/>
          <w:iCs/>
          <w:highlight w:val="cyan"/>
          <w:u w:val="single"/>
          <w:bdr w:val="single" w:sz="8" w:space="0" w:color="auto"/>
        </w:rPr>
        <w:t>will matter</w:t>
      </w:r>
      <w:r w:rsidRPr="00992961">
        <w:rPr>
          <w:rFonts w:eastAsia="Calibri"/>
          <w:sz w:val="16"/>
        </w:rPr>
        <w:t xml:space="preserve">. </w:t>
      </w:r>
      <w:r w:rsidRPr="00992961">
        <w:rPr>
          <w:rFonts w:eastAsia="Calibri"/>
          <w:u w:val="single"/>
        </w:rPr>
        <w:t>Harris' polling lead is "within the margin of error,"</w:t>
      </w:r>
      <w:r w:rsidRPr="00992961">
        <w:rPr>
          <w:rFonts w:eastAsia="Calibri"/>
          <w:sz w:val="16"/>
        </w:rPr>
        <w:t xml:space="preserve"> said PBS NewsHour. "The band of undecided voters is getting narrower and narrower by the day," said a Republican strategist. Eight in 10 voters say their minds are "completely decided." But a few still want to learn more about Harris, who entered the race at a relatively late stage. "The fact that they're unsure is a better place to be than they're against you," said Faiz Shakir, a Democratic operative.</w:t>
      </w:r>
    </w:p>
    <w:p w14:paraId="6FDC2D57" w14:textId="77777777" w:rsidR="00992961" w:rsidRPr="00992961" w:rsidRDefault="00992961" w:rsidP="00992961">
      <w:pPr>
        <w:rPr>
          <w:rFonts w:eastAsia="Calibri"/>
          <w:sz w:val="16"/>
        </w:rPr>
      </w:pPr>
      <w:r w:rsidRPr="00992961">
        <w:rPr>
          <w:rFonts w:eastAsia="Calibri"/>
          <w:sz w:val="16"/>
        </w:rPr>
        <w:t>Shifting with the 'political winds'</w:t>
      </w:r>
    </w:p>
    <w:p w14:paraId="6CC46115" w14:textId="77777777" w:rsidR="00992961" w:rsidRPr="00992961" w:rsidRDefault="00992961" w:rsidP="00992961">
      <w:pPr>
        <w:rPr>
          <w:rFonts w:eastAsia="Calibri"/>
          <w:sz w:val="16"/>
        </w:rPr>
      </w:pPr>
      <w:r w:rsidRPr="00992961">
        <w:rPr>
          <w:rFonts w:eastAsia="Calibri"/>
          <w:sz w:val="16"/>
        </w:rPr>
        <w:t xml:space="preserve">"The firm line we've drawn between the 'decided' and the </w:t>
      </w:r>
      <w:r w:rsidRPr="00992961">
        <w:rPr>
          <w:rFonts w:eastAsia="Calibri"/>
          <w:b/>
          <w:iCs/>
          <w:highlight w:val="cyan"/>
          <w:u w:val="single"/>
          <w:bdr w:val="single" w:sz="8" w:space="0" w:color="auto"/>
        </w:rPr>
        <w:t>'undecided'</w:t>
      </w:r>
      <w:r w:rsidRPr="00992961">
        <w:rPr>
          <w:rFonts w:eastAsia="Calibri"/>
          <w:sz w:val="16"/>
        </w:rPr>
        <w:t xml:space="preserve"> may not exist," Vinay Mehra said at Harvard's Institute for Quantitative Social Science. </w:t>
      </w:r>
      <w:r w:rsidRPr="00992961">
        <w:rPr>
          <w:rFonts w:eastAsia="Calibri"/>
          <w:u w:val="single"/>
        </w:rPr>
        <w:t xml:space="preserve">Most voters </w:t>
      </w:r>
      <w:r w:rsidRPr="00992961">
        <w:rPr>
          <w:rFonts w:eastAsia="Calibri"/>
          <w:highlight w:val="cyan"/>
          <w:u w:val="single"/>
        </w:rPr>
        <w:t>are "swaying" in response to</w:t>
      </w:r>
      <w:r w:rsidRPr="00992961">
        <w:rPr>
          <w:rFonts w:eastAsia="Calibri"/>
          <w:sz w:val="16"/>
        </w:rPr>
        <w:t xml:space="preserve"> the national mood, </w:t>
      </w:r>
      <w:r w:rsidRPr="00992961">
        <w:rPr>
          <w:rFonts w:eastAsia="Calibri"/>
          <w:b/>
          <w:iCs/>
          <w:highlight w:val="cyan"/>
          <w:u w:val="single"/>
          <w:bdr w:val="single" w:sz="8" w:space="0" w:color="auto"/>
        </w:rPr>
        <w:t>recent events</w:t>
      </w:r>
      <w:r w:rsidRPr="00992961">
        <w:rPr>
          <w:rFonts w:eastAsia="Calibri"/>
          <w:sz w:val="16"/>
        </w:rPr>
        <w:t xml:space="preserve"> and other factors. </w:t>
      </w:r>
      <w:r w:rsidRPr="00992961">
        <w:rPr>
          <w:rFonts w:eastAsia="Calibri"/>
          <w:u w:val="single"/>
        </w:rPr>
        <w:t>Undecideds</w:t>
      </w:r>
      <w:r w:rsidRPr="00992961">
        <w:rPr>
          <w:rFonts w:eastAsia="Calibri"/>
          <w:sz w:val="16"/>
        </w:rPr>
        <w:t xml:space="preserve"> are "simply those most visibly affected by this swing." They don't sit in the middle of the political spectrum — instead, </w:t>
      </w:r>
      <w:r w:rsidRPr="00992961">
        <w:rPr>
          <w:rFonts w:eastAsia="Calibri"/>
          <w:b/>
          <w:iCs/>
          <w:highlight w:val="cyan"/>
          <w:u w:val="single"/>
          <w:bdr w:val="single" w:sz="8" w:space="0" w:color="auto"/>
        </w:rPr>
        <w:t>they</w:t>
      </w:r>
      <w:r w:rsidRPr="00992961">
        <w:rPr>
          <w:rFonts w:eastAsia="Calibri"/>
          <w:u w:val="single"/>
        </w:rPr>
        <w:t xml:space="preserve">'re most likely to </w:t>
      </w:r>
      <w:r w:rsidRPr="00992961">
        <w:rPr>
          <w:rFonts w:eastAsia="Calibri"/>
          <w:b/>
          <w:iCs/>
          <w:highlight w:val="cyan"/>
          <w:u w:val="single"/>
          <w:bdr w:val="single" w:sz="8" w:space="0" w:color="auto"/>
        </w:rPr>
        <w:t>move</w:t>
      </w:r>
      <w:r w:rsidRPr="00992961">
        <w:rPr>
          <w:rFonts w:eastAsia="Calibri"/>
          <w:u w:val="single"/>
        </w:rPr>
        <w:t xml:space="preserve"> from one side to the other "</w:t>
      </w:r>
      <w:r w:rsidRPr="00992961">
        <w:rPr>
          <w:rFonts w:eastAsia="Calibri"/>
          <w:b/>
          <w:iCs/>
          <w:highlight w:val="cyan"/>
          <w:u w:val="single"/>
          <w:bdr w:val="single" w:sz="8" w:space="0" w:color="auto"/>
        </w:rPr>
        <w:t>when</w:t>
      </w:r>
      <w:r w:rsidRPr="00992961">
        <w:rPr>
          <w:rFonts w:eastAsia="Calibri"/>
          <w:b/>
          <w:iCs/>
          <w:u w:val="single"/>
          <w:bdr w:val="single" w:sz="8" w:space="0" w:color="auto"/>
        </w:rPr>
        <w:t xml:space="preserve"> the </w:t>
      </w:r>
      <w:r w:rsidRPr="00992961">
        <w:rPr>
          <w:rFonts w:eastAsia="Calibri"/>
          <w:b/>
          <w:iCs/>
          <w:highlight w:val="cyan"/>
          <w:u w:val="single"/>
          <w:bdr w:val="single" w:sz="8" w:space="0" w:color="auto"/>
        </w:rPr>
        <w:t>politic</w:t>
      </w:r>
      <w:r w:rsidRPr="00992961">
        <w:rPr>
          <w:rFonts w:eastAsia="Calibri"/>
        </w:rPr>
        <w:t>al wind</w:t>
      </w:r>
      <w:r w:rsidRPr="00992961">
        <w:rPr>
          <w:rFonts w:eastAsia="Calibri"/>
          <w:b/>
          <w:iCs/>
          <w:highlight w:val="cyan"/>
          <w:u w:val="single"/>
          <w:bdr w:val="single" w:sz="8" w:space="0" w:color="auto"/>
        </w:rPr>
        <w:t>s</w:t>
      </w:r>
      <w:r w:rsidRPr="00992961">
        <w:rPr>
          <w:rFonts w:eastAsia="Calibri"/>
        </w:rPr>
        <w:t xml:space="preserve"> </w:t>
      </w:r>
      <w:r w:rsidRPr="00992961">
        <w:rPr>
          <w:rFonts w:eastAsia="Calibri"/>
          <w:b/>
          <w:iCs/>
          <w:highlight w:val="cyan"/>
          <w:u w:val="single"/>
          <w:bdr w:val="single" w:sz="8" w:space="0" w:color="auto"/>
        </w:rPr>
        <w:t>shift</w:t>
      </w:r>
      <w:r w:rsidRPr="00992961">
        <w:rPr>
          <w:rFonts w:eastAsia="Calibri"/>
          <w:u w:val="single"/>
        </w:rPr>
        <w:t>."</w:t>
      </w:r>
      <w:r w:rsidRPr="00992961">
        <w:rPr>
          <w:rFonts w:eastAsia="Calibri"/>
          <w:sz w:val="16"/>
        </w:rPr>
        <w:t xml:space="preserve"> That means the way undecided voters move is "just a reflection of the swings happening across the electorate."</w:t>
      </w:r>
    </w:p>
    <w:p w14:paraId="44CD53D8" w14:textId="77777777" w:rsidR="00992961" w:rsidRPr="00992961" w:rsidRDefault="00992961" w:rsidP="00992961">
      <w:pPr>
        <w:rPr>
          <w:rFonts w:eastAsia="Calibri"/>
        </w:rPr>
      </w:pPr>
    </w:p>
    <w:p w14:paraId="141670FE"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Link---AT: Courts---1NR</w:t>
      </w:r>
    </w:p>
    <w:p w14:paraId="3BF98CDA"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The plan’s judicial victory </w:t>
      </w:r>
      <w:r w:rsidRPr="00992961">
        <w:rPr>
          <w:rFonts w:eastAsia="Times New Roman"/>
          <w:b/>
          <w:iCs/>
          <w:sz w:val="26"/>
          <w:u w:val="single"/>
        </w:rPr>
        <w:t>de-mobilizes</w:t>
      </w:r>
      <w:r w:rsidRPr="00992961">
        <w:rPr>
          <w:rFonts w:eastAsia="Times New Roman"/>
          <w:b/>
          <w:iCs/>
          <w:sz w:val="26"/>
        </w:rPr>
        <w:t xml:space="preserve"> would-be labor-centered voters</w:t>
      </w:r>
    </w:p>
    <w:p w14:paraId="6F9D5318" w14:textId="77777777" w:rsidR="00992961" w:rsidRPr="00992961" w:rsidRDefault="00992961" w:rsidP="00992961">
      <w:pPr>
        <w:rPr>
          <w:rFonts w:eastAsia="Aptos"/>
        </w:rPr>
      </w:pPr>
      <w:r w:rsidRPr="00992961">
        <w:rPr>
          <w:rFonts w:eastAsia="Aptos"/>
          <w:b/>
          <w:bCs/>
          <w:sz w:val="26"/>
        </w:rPr>
        <w:t>Rosenberg 8</w:t>
      </w:r>
      <w:r w:rsidRPr="00992961">
        <w:rPr>
          <w:rFonts w:eastAsia="Aptos"/>
        </w:rPr>
        <w:t xml:space="preserve">, assistant professor </w:t>
      </w:r>
      <w:proofErr w:type="gramStart"/>
      <w:r w:rsidRPr="00992961">
        <w:rPr>
          <w:rFonts w:eastAsia="Aptos"/>
        </w:rPr>
        <w:t>of</w:t>
      </w:r>
      <w:proofErr w:type="gramEnd"/>
      <w:r w:rsidRPr="00992961">
        <w:rPr>
          <w:rFonts w:eastAsia="Aptos"/>
        </w:rPr>
        <w:t xml:space="preserve"> political science University of Chicago. (Gerald, 2008, “The Hollow Hope: Can Courts Bring About Social Change?” Kindle Edition) </w:t>
      </w:r>
    </w:p>
    <w:p w14:paraId="0189C000" w14:textId="77777777" w:rsidR="00992961" w:rsidRPr="00992961" w:rsidRDefault="00992961" w:rsidP="00992961">
      <w:pPr>
        <w:rPr>
          <w:rFonts w:eastAsia="Aptos"/>
          <w:sz w:val="14"/>
        </w:rPr>
      </w:pPr>
      <w:r w:rsidRPr="00992961">
        <w:rPr>
          <w:rFonts w:eastAsia="Aptos"/>
          <w:sz w:val="14"/>
        </w:rPr>
        <w:t xml:space="preserve">If this is the case, then there is another important way in which </w:t>
      </w:r>
      <w:r w:rsidRPr="00992961">
        <w:rPr>
          <w:rFonts w:eastAsia="Aptos"/>
          <w:u w:val="single"/>
        </w:rPr>
        <w:t>courts affect social change</w:t>
      </w:r>
      <w:r w:rsidRPr="00992961">
        <w:rPr>
          <w:rFonts w:eastAsia="Aptos"/>
          <w:sz w:val="14"/>
        </w:rPr>
        <w:t xml:space="preserve">. It is, to put it simply, that </w:t>
      </w:r>
      <w:r w:rsidRPr="00992961">
        <w:rPr>
          <w:rFonts w:eastAsia="Aptos"/>
          <w:highlight w:val="cyan"/>
          <w:u w:val="single"/>
        </w:rPr>
        <w:t>courts act as “</w:t>
      </w:r>
      <w:proofErr w:type="gramStart"/>
      <w:r w:rsidRPr="00992961">
        <w:rPr>
          <w:rFonts w:eastAsia="Aptos"/>
          <w:highlight w:val="cyan"/>
          <w:u w:val="single"/>
        </w:rPr>
        <w:t>fly-paper</w:t>
      </w:r>
      <w:proofErr w:type="gramEnd"/>
      <w:r w:rsidRPr="00992961">
        <w:rPr>
          <w:rFonts w:eastAsia="Aptos"/>
          <w:highlight w:val="cyan"/>
          <w:u w:val="single"/>
        </w:rPr>
        <w:t>” for social reformers who succumb to</w:t>
      </w:r>
      <w:r w:rsidRPr="00992961">
        <w:rPr>
          <w:rFonts w:eastAsia="Aptos"/>
          <w:u w:val="single"/>
        </w:rPr>
        <w:t xml:space="preserve"> the “</w:t>
      </w:r>
      <w:r w:rsidRPr="00992961">
        <w:rPr>
          <w:rFonts w:eastAsia="Aptos"/>
          <w:highlight w:val="cyan"/>
          <w:u w:val="single"/>
        </w:rPr>
        <w:t>lure of litigation</w:t>
      </w:r>
      <w:r w:rsidRPr="00992961">
        <w:rPr>
          <w:rFonts w:eastAsia="Aptos"/>
          <w:u w:val="single"/>
        </w:rPr>
        <w:t>.”</w:t>
      </w:r>
      <w:r w:rsidRPr="00992961">
        <w:rPr>
          <w:rFonts w:eastAsia="Aptos"/>
          <w:sz w:val="14"/>
        </w:rPr>
        <w:t xml:space="preserve"> If the constraints of the Constrained Court view are correct, then </w:t>
      </w:r>
      <w:r w:rsidRPr="00992961">
        <w:rPr>
          <w:rFonts w:eastAsia="Aptos"/>
          <w:u w:val="single"/>
        </w:rPr>
        <w:t>courts</w:t>
      </w:r>
      <w:r w:rsidRPr="00992961">
        <w:rPr>
          <w:rFonts w:eastAsia="Aptos"/>
          <w:sz w:val="14"/>
        </w:rPr>
        <w:t xml:space="preserve"> can </w:t>
      </w:r>
      <w:r w:rsidRPr="00992961">
        <w:rPr>
          <w:rFonts w:eastAsia="Aptos"/>
          <w:u w:val="single"/>
        </w:rPr>
        <w:t>seldom</w:t>
      </w:r>
      <w:r w:rsidRPr="00992961">
        <w:rPr>
          <w:rFonts w:eastAsia="Aptos"/>
          <w:sz w:val="14"/>
        </w:rPr>
        <w:t xml:space="preserve"> </w:t>
      </w:r>
      <w:r w:rsidRPr="00992961">
        <w:rPr>
          <w:rFonts w:eastAsia="Aptos"/>
          <w:u w:val="single"/>
        </w:rPr>
        <w:t>produce significant social reform</w:t>
      </w:r>
      <w:r w:rsidRPr="00992961">
        <w:rPr>
          <w:rFonts w:eastAsia="Aptos"/>
          <w:sz w:val="14"/>
        </w:rPr>
        <w:t xml:space="preserve">. </w:t>
      </w:r>
      <w:r w:rsidRPr="00992961">
        <w:rPr>
          <w:rFonts w:eastAsia="Aptos"/>
          <w:b/>
          <w:iCs/>
          <w:u w:val="single"/>
          <w:bdr w:val="single" w:sz="8" w:space="0" w:color="auto"/>
        </w:rPr>
        <w:t>Yet</w:t>
      </w:r>
      <w:r w:rsidRPr="00992961">
        <w:rPr>
          <w:rFonts w:eastAsia="Aptos"/>
          <w:sz w:val="14"/>
        </w:rPr>
        <w:t xml:space="preserve"> </w:t>
      </w:r>
      <w:r w:rsidRPr="00992961">
        <w:rPr>
          <w:rFonts w:eastAsia="Aptos"/>
          <w:highlight w:val="cyan"/>
          <w:u w:val="single"/>
        </w:rPr>
        <w:t>if</w:t>
      </w:r>
      <w:r w:rsidRPr="00992961">
        <w:rPr>
          <w:rFonts w:eastAsia="Aptos"/>
          <w:u w:val="single"/>
        </w:rPr>
        <w:t xml:space="preserve"> </w:t>
      </w:r>
      <w:r w:rsidRPr="00992961">
        <w:rPr>
          <w:rFonts w:eastAsia="Aptos"/>
          <w:highlight w:val="cyan"/>
          <w:u w:val="single"/>
        </w:rPr>
        <w:t>groups advocating</w:t>
      </w:r>
      <w:r w:rsidRPr="00992961">
        <w:rPr>
          <w:rFonts w:eastAsia="Aptos"/>
          <w:u w:val="single"/>
        </w:rPr>
        <w:t xml:space="preserve"> such </w:t>
      </w:r>
      <w:r w:rsidRPr="00992961">
        <w:rPr>
          <w:rFonts w:eastAsia="Aptos"/>
          <w:highlight w:val="cyan"/>
          <w:u w:val="single"/>
        </w:rPr>
        <w:t>reform</w:t>
      </w:r>
      <w:r w:rsidRPr="00992961">
        <w:rPr>
          <w:rFonts w:eastAsia="Aptos"/>
          <w:u w:val="single"/>
        </w:rPr>
        <w:t xml:space="preserve"> continue to </w:t>
      </w:r>
      <w:r w:rsidRPr="00992961">
        <w:rPr>
          <w:rFonts w:eastAsia="Aptos"/>
          <w:highlight w:val="cyan"/>
          <w:u w:val="single"/>
        </w:rPr>
        <w:t>look to the courts</w:t>
      </w:r>
      <w:r w:rsidRPr="00992961">
        <w:rPr>
          <w:rFonts w:eastAsia="Aptos"/>
          <w:sz w:val="14"/>
        </w:rPr>
        <w:t xml:space="preserve"> for aid, </w:t>
      </w:r>
      <w:r w:rsidRPr="00992961">
        <w:rPr>
          <w:rFonts w:eastAsia="Aptos"/>
          <w:u w:val="single"/>
        </w:rPr>
        <w:t xml:space="preserve">and spend precious resources in litigation, </w:t>
      </w:r>
      <w:r w:rsidRPr="00992961">
        <w:rPr>
          <w:rFonts w:eastAsia="Aptos"/>
          <w:highlight w:val="cyan"/>
          <w:u w:val="single"/>
        </w:rPr>
        <w:t>then</w:t>
      </w:r>
      <w:r w:rsidRPr="00992961">
        <w:rPr>
          <w:rFonts w:eastAsia="Aptos"/>
          <w:u w:val="single"/>
        </w:rPr>
        <w:t xml:space="preserve"> the </w:t>
      </w:r>
      <w:r w:rsidRPr="00992961">
        <w:rPr>
          <w:rFonts w:eastAsia="Aptos"/>
          <w:highlight w:val="cyan"/>
          <w:u w:val="single"/>
        </w:rPr>
        <w:t>courts</w:t>
      </w:r>
      <w:r w:rsidRPr="00992961">
        <w:rPr>
          <w:rFonts w:eastAsia="Aptos"/>
          <w:sz w:val="14"/>
        </w:rPr>
        <w:t xml:space="preserve"> also </w:t>
      </w:r>
      <w:r w:rsidRPr="00992961">
        <w:rPr>
          <w:rFonts w:eastAsia="Aptos"/>
          <w:b/>
          <w:iCs/>
          <w:highlight w:val="cyan"/>
          <w:u w:val="single"/>
          <w:bdr w:val="single" w:sz="8" w:space="0" w:color="auto"/>
        </w:rPr>
        <w:t>limit change</w:t>
      </w:r>
      <w:r w:rsidRPr="00992961">
        <w:rPr>
          <w:rFonts w:eastAsia="Aptos"/>
          <w:sz w:val="14"/>
          <w:highlight w:val="cyan"/>
        </w:rPr>
        <w:t xml:space="preserve"> </w:t>
      </w:r>
      <w:r w:rsidRPr="00992961">
        <w:rPr>
          <w:rFonts w:eastAsia="Aptos"/>
          <w:highlight w:val="cyan"/>
          <w:u w:val="single"/>
        </w:rPr>
        <w:t xml:space="preserve">by deflecting claims from </w:t>
      </w:r>
      <w:r w:rsidRPr="00992961">
        <w:rPr>
          <w:rFonts w:eastAsia="Aptos"/>
          <w:b/>
          <w:iCs/>
          <w:sz w:val="30"/>
          <w:szCs w:val="30"/>
          <w:highlight w:val="cyan"/>
          <w:u w:val="single"/>
          <w:bdr w:val="single" w:sz="8" w:space="0" w:color="auto"/>
        </w:rPr>
        <w:t>substantive political battles</w:t>
      </w:r>
      <w:r w:rsidRPr="00992961">
        <w:rPr>
          <w:rFonts w:eastAsia="Aptos"/>
          <w:sz w:val="14"/>
        </w:rPr>
        <w:t xml:space="preserve">, </w:t>
      </w:r>
      <w:r w:rsidRPr="00992961">
        <w:rPr>
          <w:rFonts w:eastAsia="Aptos"/>
          <w:u w:val="single"/>
        </w:rPr>
        <w:t>where success is possible, to harmless legal ones where it is not</w:t>
      </w:r>
      <w:r w:rsidRPr="00992961">
        <w:rPr>
          <w:rFonts w:eastAsia="Aptos"/>
          <w:sz w:val="14"/>
        </w:rPr>
        <w:t xml:space="preserve">. </w:t>
      </w:r>
      <w:r w:rsidRPr="00992961">
        <w:rPr>
          <w:rFonts w:eastAsia="Aptos"/>
          <w:u w:val="single"/>
        </w:rPr>
        <w:t>Even when major cases are won, the achievement is</w:t>
      </w:r>
      <w:r w:rsidRPr="00992961">
        <w:rPr>
          <w:rFonts w:eastAsia="Aptos"/>
          <w:sz w:val="14"/>
        </w:rPr>
        <w:t xml:space="preserve"> often more </w:t>
      </w:r>
      <w:r w:rsidRPr="00992961">
        <w:rPr>
          <w:rFonts w:eastAsia="Aptos"/>
          <w:b/>
          <w:iCs/>
          <w:u w:val="single"/>
          <w:bdr w:val="single" w:sz="8" w:space="0" w:color="auto"/>
        </w:rPr>
        <w:t>symbolic</w:t>
      </w:r>
      <w:r w:rsidRPr="00992961">
        <w:rPr>
          <w:rFonts w:eastAsia="Aptos"/>
          <w:sz w:val="14"/>
        </w:rPr>
        <w:t xml:space="preserve"> </w:t>
      </w:r>
      <w:proofErr w:type="gramStart"/>
      <w:r w:rsidRPr="00992961">
        <w:rPr>
          <w:rFonts w:eastAsia="Aptos"/>
          <w:sz w:val="14"/>
        </w:rPr>
        <w:t>that</w:t>
      </w:r>
      <w:proofErr w:type="gramEnd"/>
      <w:r w:rsidRPr="00992961">
        <w:rPr>
          <w:rFonts w:eastAsia="Aptos"/>
          <w:sz w:val="14"/>
        </w:rPr>
        <w:t xml:space="preserve"> real. Thus, </w:t>
      </w:r>
      <w:r w:rsidRPr="00992961">
        <w:rPr>
          <w:rFonts w:eastAsia="Aptos"/>
          <w:highlight w:val="cyan"/>
          <w:u w:val="single"/>
        </w:rPr>
        <w:t>courts</w:t>
      </w:r>
      <w:r w:rsidRPr="00992961">
        <w:rPr>
          <w:rFonts w:eastAsia="Aptos"/>
          <w:sz w:val="14"/>
        </w:rPr>
        <w:t xml:space="preserve"> may </w:t>
      </w:r>
      <w:r w:rsidRPr="00992961">
        <w:rPr>
          <w:rFonts w:eastAsia="Aptos"/>
          <w:u w:val="single"/>
        </w:rPr>
        <w:t xml:space="preserve">serve an ideological function of </w:t>
      </w:r>
      <w:r w:rsidRPr="00992961">
        <w:rPr>
          <w:rFonts w:eastAsia="Aptos"/>
          <w:b/>
          <w:iCs/>
          <w:highlight w:val="cyan"/>
          <w:u w:val="single"/>
          <w:bdr w:val="single" w:sz="8" w:space="0" w:color="auto"/>
        </w:rPr>
        <w:t>lur</w:t>
      </w:r>
      <w:r w:rsidRPr="00992961">
        <w:rPr>
          <w:rFonts w:eastAsia="Aptos"/>
          <w:u w:val="single"/>
        </w:rPr>
        <w:t xml:space="preserve">ing movements for social reform to an institution that is structurally constrained from </w:t>
      </w:r>
      <w:r w:rsidRPr="00992961">
        <w:rPr>
          <w:rFonts w:eastAsia="Aptos"/>
          <w:highlight w:val="cyan"/>
          <w:u w:val="single"/>
        </w:rPr>
        <w:t>serving</w:t>
      </w:r>
      <w:r w:rsidRPr="00992961">
        <w:rPr>
          <w:rFonts w:eastAsia="Aptos"/>
          <w:u w:val="single"/>
        </w:rPr>
        <w:t xml:space="preserve"> their </w:t>
      </w:r>
      <w:r w:rsidRPr="00992961">
        <w:rPr>
          <w:rFonts w:eastAsia="Aptos"/>
          <w:highlight w:val="cyan"/>
          <w:u w:val="single"/>
        </w:rPr>
        <w:t>needs, providing</w:t>
      </w:r>
      <w:r w:rsidRPr="00992961">
        <w:rPr>
          <w:rFonts w:eastAsia="Aptos"/>
          <w:u w:val="single"/>
        </w:rPr>
        <w:t xml:space="preserve"> </w:t>
      </w:r>
      <w:r w:rsidRPr="00992961">
        <w:rPr>
          <w:rFonts w:eastAsia="Aptos"/>
          <w:b/>
          <w:iCs/>
          <w:u w:val="single"/>
          <w:bdr w:val="single" w:sz="8" w:space="0" w:color="auto"/>
        </w:rPr>
        <w:t xml:space="preserve">only </w:t>
      </w:r>
      <w:r w:rsidRPr="00992961">
        <w:rPr>
          <w:rFonts w:eastAsia="Aptos"/>
          <w:b/>
          <w:iCs/>
          <w:highlight w:val="cyan"/>
          <w:u w:val="single"/>
          <w:bdr w:val="single" w:sz="8" w:space="0" w:color="auto"/>
        </w:rPr>
        <w:t>an illusion of change</w:t>
      </w:r>
      <w:r w:rsidRPr="00992961">
        <w:rPr>
          <w:rFonts w:eastAsia="Aptos"/>
          <w:sz w:val="14"/>
        </w:rPr>
        <w:t>.9</w:t>
      </w:r>
    </w:p>
    <w:p w14:paraId="1C977248" w14:textId="77777777" w:rsidR="00992961" w:rsidRPr="00992961" w:rsidRDefault="00992961" w:rsidP="00992961">
      <w:pPr>
        <w:rPr>
          <w:rFonts w:eastAsia="Aptos"/>
          <w:sz w:val="14"/>
        </w:rPr>
      </w:pPr>
      <w:r w:rsidRPr="00992961">
        <w:rPr>
          <w:rFonts w:eastAsia="Aptos"/>
          <w:sz w:val="14"/>
        </w:rPr>
        <w:t xml:space="preserve">This conclusion does not deny that courts can sometimes help social reform movements. Occasionally, though rarely, when the constraints are overcome, and one of the conditions is present, courts can make a difference. Sometimes, too, litigation can remove minor but lingering obstacles. But here </w:t>
      </w:r>
      <w:r w:rsidRPr="00992961">
        <w:rPr>
          <w:rFonts w:eastAsia="Aptos"/>
          <w:b/>
          <w:iCs/>
          <w:u w:val="single"/>
          <w:bdr w:val="single" w:sz="8" w:space="0" w:color="auto"/>
        </w:rPr>
        <w:t>litigation is</w:t>
      </w:r>
      <w:r w:rsidRPr="00992961">
        <w:rPr>
          <w:rFonts w:eastAsia="Aptos"/>
          <w:sz w:val="14"/>
        </w:rPr>
        <w:t xml:space="preserve"> often </w:t>
      </w:r>
      <w:r w:rsidRPr="00992961">
        <w:rPr>
          <w:rFonts w:eastAsia="Aptos"/>
          <w:b/>
          <w:iCs/>
          <w:u w:val="single"/>
          <w:bdr w:val="single" w:sz="8" w:space="0" w:color="auto"/>
        </w:rPr>
        <w:t>a mopping-up operation</w:t>
      </w:r>
      <w:r w:rsidRPr="00992961">
        <w:rPr>
          <w:rFonts w:eastAsia="Aptos"/>
          <w:sz w:val="14"/>
        </w:rPr>
        <w:t xml:space="preserve">, and </w:t>
      </w:r>
      <w:r w:rsidRPr="00992961">
        <w:rPr>
          <w:rFonts w:eastAsia="Aptos"/>
          <w:u w:val="single"/>
        </w:rPr>
        <w:t>it is</w:t>
      </w:r>
      <w:r w:rsidRPr="00992961">
        <w:rPr>
          <w:rFonts w:eastAsia="Aptos"/>
          <w:sz w:val="14"/>
        </w:rPr>
        <w:t xml:space="preserve"> often </w:t>
      </w:r>
      <w:r w:rsidRPr="00992961">
        <w:rPr>
          <w:rFonts w:eastAsia="Aptos"/>
          <w:u w:val="single"/>
        </w:rPr>
        <w:t>defensive</w:t>
      </w:r>
      <w:r w:rsidRPr="00992961">
        <w:rPr>
          <w:rFonts w:eastAsia="Aptos"/>
          <w:sz w:val="14"/>
        </w:rPr>
        <w:t xml:space="preserve">. In civil rights, for example, when opponents of the 1964 and 1965 acts went to court to invalidate them, the courts’ refusal to do so allowed change to proceed. Similarly, if there had never been a Brown decision, a Southern school board or state wanting to avoid a federal fund cutoff in the late 1960s might have challenged its state law requiring segregation. An obliging court decision would have removed the obstacle without causing much of a </w:t>
      </w:r>
      <w:proofErr w:type="gramStart"/>
      <w:r w:rsidRPr="00992961">
        <w:rPr>
          <w:rFonts w:eastAsia="Aptos"/>
          <w:sz w:val="14"/>
        </w:rPr>
        <w:t>stir, or</w:t>
      </w:r>
      <w:proofErr w:type="gramEnd"/>
      <w:r w:rsidRPr="00992961">
        <w:rPr>
          <w:rFonts w:eastAsia="Aptos"/>
          <w:sz w:val="14"/>
        </w:rPr>
        <w:t xml:space="preserve"> wasting the scarce resources of civil rights groups. This is a very different approach to the courts than one based on using them to produce significant social reform.</w:t>
      </w:r>
    </w:p>
    <w:p w14:paraId="7907E30F" w14:textId="77777777" w:rsidR="00992961" w:rsidRPr="00992961" w:rsidRDefault="00992961" w:rsidP="00992961">
      <w:pPr>
        <w:rPr>
          <w:rFonts w:eastAsia="Aptos"/>
          <w:sz w:val="14"/>
        </w:rPr>
      </w:pPr>
      <w:r w:rsidRPr="00992961">
        <w:rPr>
          <w:rFonts w:eastAsia="Aptos"/>
          <w:sz w:val="14"/>
        </w:rPr>
        <w:t xml:space="preserve">Litigation can also help reform movements by providing defense services to keep the movement afloat. In civil rights, the NAACP Legal Defense and Educational Fund, Inc. (Inc. Fund) provided crucial legal service that prevented the repressive legal structures of the Southern states from totally incapacitating the movement. In </w:t>
      </w:r>
      <w:proofErr w:type="gramStart"/>
      <w:r w:rsidRPr="00992961">
        <w:rPr>
          <w:rFonts w:eastAsia="Aptos"/>
          <w:sz w:val="14"/>
        </w:rPr>
        <w:t>springing</w:t>
      </w:r>
      <w:proofErr w:type="gramEnd"/>
      <w:r w:rsidRPr="00992961">
        <w:rPr>
          <w:rFonts w:eastAsia="Aptos"/>
          <w:sz w:val="14"/>
        </w:rPr>
        <w:t xml:space="preserve"> demonstrators from jail, providing bail money, and forcing at least a semblance of due process, Inc. Fund lawyers performed crucial tasks. But again, this is a far cry from a litigation strategy for significant social reform.</w:t>
      </w:r>
    </w:p>
    <w:p w14:paraId="3E9EB6EA" w14:textId="77777777" w:rsidR="00992961" w:rsidRPr="00992961" w:rsidRDefault="00992961" w:rsidP="00992961">
      <w:pPr>
        <w:rPr>
          <w:rFonts w:eastAsia="Aptos"/>
          <w:sz w:val="14"/>
        </w:rPr>
      </w:pPr>
      <w:r w:rsidRPr="00992961">
        <w:rPr>
          <w:rFonts w:eastAsia="Aptos"/>
          <w:sz w:val="14"/>
        </w:rPr>
        <w:t xml:space="preserve">The findings of this study also suggest that a great deal of writing about courts is fundamentally flawed. Treating courts and judges as either philosophers on high or as existing solely within a self-contained legal community ignores what they </w:t>
      </w:r>
      <w:proofErr w:type="gramStart"/>
      <w:r w:rsidRPr="00992961">
        <w:rPr>
          <w:rFonts w:eastAsia="Aptos"/>
          <w:sz w:val="14"/>
        </w:rPr>
        <w:t>actually do</w:t>
      </w:r>
      <w:proofErr w:type="gramEnd"/>
      <w:r w:rsidRPr="00992961">
        <w:rPr>
          <w:rFonts w:eastAsia="Aptos"/>
          <w:sz w:val="14"/>
        </w:rPr>
        <w:t>. This does not mean that philosophical thinking and legal analysis should be abandoned. It emphatically does mean that the broad and untested generalizations offered by constitutional scholars about the role, impact, importance, and legitimacy of courts and court opinions that pepper this book must be rejected. When asking those sorts of questions about courts, they must be treated as political institutions and studied as such. To ignore social science literature and eschew empirical evidence, as much court writing does, makes it impossible to understand courts as they are.</w:t>
      </w:r>
    </w:p>
    <w:p w14:paraId="69DC05FF" w14:textId="77777777" w:rsidR="00992961" w:rsidRPr="00992961" w:rsidRDefault="00992961" w:rsidP="00992961">
      <w:pPr>
        <w:rPr>
          <w:rFonts w:eastAsia="Aptos"/>
          <w:sz w:val="14"/>
        </w:rPr>
      </w:pPr>
      <w:r w:rsidRPr="00992961">
        <w:rPr>
          <w:rFonts w:eastAsia="Aptos"/>
          <w:sz w:val="14"/>
        </w:rPr>
        <w:t xml:space="preserve">American courts, with their power of judicial review, are an important part of the notion of American exceptionalism. Unlike the courts of many other countries, American courts are vested with the power to declare invalid acts of democratically accountable political actors. From time to time in American history, great debates have flourished about the role of the courts about whether the exercise of judicial review is consistent with a self-governing democracy. Since the 1950s, the debate has raged anew, with its most recent manifestation the debate over “strict construction” of the Constitution and “judicial activism.” Its focus has been on the movements I have examined. Yet, while such concerns are of intellectual importance, the analysis presented here has shown that they may be of little practical value. </w:t>
      </w:r>
      <w:r w:rsidRPr="00992961">
        <w:rPr>
          <w:rFonts w:eastAsia="Aptos"/>
          <w:u w:val="single"/>
        </w:rPr>
        <w:t xml:space="preserve">Normative and constitutional concerns about whether courts ought to be used to further social reform are misplaced if the conditions under which they can do so are so rare as to </w:t>
      </w:r>
      <w:r w:rsidRPr="00992961">
        <w:rPr>
          <w:rFonts w:eastAsia="Aptos"/>
          <w:b/>
          <w:iCs/>
          <w:u w:val="single"/>
          <w:bdr w:val="single" w:sz="8" w:space="0" w:color="auto"/>
        </w:rPr>
        <w:t>make the production of that change unlikely</w:t>
      </w:r>
      <w:r w:rsidRPr="00992961">
        <w:rPr>
          <w:rFonts w:eastAsia="Aptos"/>
          <w:sz w:val="14"/>
        </w:rPr>
        <w:t xml:space="preserve">. </w:t>
      </w:r>
      <w:r w:rsidRPr="00992961">
        <w:rPr>
          <w:rFonts w:eastAsia="Aptos"/>
          <w:highlight w:val="cyan"/>
          <w:u w:val="single"/>
        </w:rPr>
        <w:t>Of</w:t>
      </w:r>
      <w:r w:rsidRPr="00992961">
        <w:rPr>
          <w:rFonts w:eastAsia="Aptos"/>
          <w:u w:val="single"/>
        </w:rPr>
        <w:t xml:space="preserve"> greater </w:t>
      </w:r>
      <w:r w:rsidRPr="00992961">
        <w:rPr>
          <w:rFonts w:eastAsia="Aptos"/>
          <w:highlight w:val="cyan"/>
          <w:u w:val="single"/>
        </w:rPr>
        <w:t>concern are</w:t>
      </w:r>
      <w:r w:rsidRPr="00992961">
        <w:rPr>
          <w:rFonts w:eastAsia="Aptos"/>
          <w:u w:val="single"/>
        </w:rPr>
        <w:t xml:space="preserve"> the </w:t>
      </w:r>
      <w:r w:rsidRPr="00992961">
        <w:rPr>
          <w:rFonts w:eastAsia="Aptos"/>
          <w:highlight w:val="cyan"/>
          <w:u w:val="single"/>
        </w:rPr>
        <w:t>implications of seeking</w:t>
      </w:r>
      <w:r w:rsidRPr="00992961">
        <w:rPr>
          <w:rFonts w:eastAsia="Aptos"/>
          <w:u w:val="single"/>
        </w:rPr>
        <w:t xml:space="preserve"> significant </w:t>
      </w:r>
      <w:r w:rsidRPr="00992961">
        <w:rPr>
          <w:rFonts w:eastAsia="Aptos"/>
          <w:highlight w:val="cyan"/>
          <w:u w:val="single"/>
        </w:rPr>
        <w:t>social reform through</w:t>
      </w:r>
      <w:r w:rsidRPr="00992961">
        <w:rPr>
          <w:rFonts w:eastAsia="Aptos"/>
          <w:u w:val="single"/>
        </w:rPr>
        <w:t xml:space="preserve"> the </w:t>
      </w:r>
      <w:r w:rsidRPr="00992961">
        <w:rPr>
          <w:rFonts w:eastAsia="Aptos"/>
          <w:highlight w:val="cyan"/>
          <w:u w:val="single"/>
        </w:rPr>
        <w:t xml:space="preserve">courts for </w:t>
      </w:r>
      <w:r w:rsidRPr="00992961">
        <w:rPr>
          <w:rFonts w:eastAsia="Aptos"/>
          <w:b/>
          <w:iCs/>
          <w:highlight w:val="cyan"/>
          <w:u w:val="single"/>
          <w:bdr w:val="single" w:sz="8" w:space="0" w:color="auto"/>
        </w:rPr>
        <w:t>political</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participation, mobilization, and reform</w:t>
      </w:r>
      <w:r w:rsidRPr="00992961">
        <w:rPr>
          <w:rFonts w:eastAsia="Aptos"/>
          <w:sz w:val="14"/>
        </w:rPr>
        <w:t xml:space="preserve">. </w:t>
      </w:r>
      <w:r w:rsidRPr="00992961">
        <w:rPr>
          <w:rFonts w:eastAsia="Aptos"/>
          <w:highlight w:val="cyan"/>
          <w:u w:val="single"/>
        </w:rPr>
        <w:t>Social reformers</w:t>
      </w:r>
      <w:r w:rsidRPr="00992961">
        <w:rPr>
          <w:rFonts w:eastAsia="Aptos"/>
          <w:u w:val="single"/>
        </w:rPr>
        <w:t xml:space="preserve">, with limited resources, </w:t>
      </w:r>
      <w:proofErr w:type="gramStart"/>
      <w:r w:rsidRPr="00992961">
        <w:rPr>
          <w:rFonts w:eastAsia="Aptos"/>
          <w:b/>
          <w:iCs/>
          <w:highlight w:val="cyan"/>
          <w:u w:val="single"/>
          <w:bdr w:val="single" w:sz="8" w:space="0" w:color="auto"/>
        </w:rPr>
        <w:t>forgo</w:t>
      </w:r>
      <w:proofErr w:type="gramEnd"/>
      <w:r w:rsidRPr="00992961">
        <w:rPr>
          <w:rFonts w:eastAsia="Aptos"/>
          <w:b/>
          <w:iCs/>
          <w:highlight w:val="cyan"/>
          <w:u w:val="single"/>
          <w:bdr w:val="single" w:sz="8" w:space="0" w:color="auto"/>
        </w:rPr>
        <w:t xml:space="preserve"> other options </w:t>
      </w:r>
      <w:r w:rsidRPr="00992961">
        <w:rPr>
          <w:rFonts w:eastAsia="Aptos"/>
          <w:highlight w:val="cyan"/>
          <w:u w:val="single"/>
        </w:rPr>
        <w:t>when they</w:t>
      </w:r>
      <w:r w:rsidRPr="00992961">
        <w:rPr>
          <w:rFonts w:eastAsia="Aptos"/>
          <w:u w:val="single"/>
        </w:rPr>
        <w:t xml:space="preserve"> elect to </w:t>
      </w:r>
      <w:r w:rsidRPr="00992961">
        <w:rPr>
          <w:rFonts w:eastAsia="Aptos"/>
          <w:highlight w:val="cyan"/>
          <w:u w:val="single"/>
        </w:rPr>
        <w:t>litigate</w:t>
      </w:r>
      <w:r w:rsidRPr="00992961">
        <w:rPr>
          <w:rFonts w:eastAsia="Aptos"/>
          <w:sz w:val="14"/>
        </w:rPr>
        <w:t xml:space="preserve">. </w:t>
      </w:r>
      <w:r w:rsidRPr="00992961">
        <w:rPr>
          <w:rFonts w:eastAsia="Aptos"/>
          <w:highlight w:val="cyan"/>
          <w:u w:val="single"/>
        </w:rPr>
        <w:t>Those options are</w:t>
      </w:r>
      <w:r w:rsidRPr="00992961">
        <w:rPr>
          <w:rFonts w:eastAsia="Aptos"/>
          <w:u w:val="single"/>
        </w:rPr>
        <w:t xml:space="preserve"> mainly </w:t>
      </w:r>
      <w:r w:rsidRPr="00992961">
        <w:rPr>
          <w:rFonts w:eastAsia="Aptos"/>
          <w:b/>
          <w:iCs/>
          <w:highlight w:val="cyan"/>
          <w:u w:val="single"/>
          <w:bdr w:val="single" w:sz="8" w:space="0" w:color="auto"/>
        </w:rPr>
        <w:t>political</w:t>
      </w:r>
      <w:r w:rsidRPr="00992961">
        <w:rPr>
          <w:rFonts w:eastAsia="Aptos"/>
          <w:highlight w:val="cyan"/>
          <w:u w:val="single"/>
        </w:rPr>
        <w:t xml:space="preserve"> and </w:t>
      </w:r>
      <w:r w:rsidRPr="00992961">
        <w:rPr>
          <w:rFonts w:eastAsia="Aptos"/>
          <w:b/>
          <w:iCs/>
          <w:highlight w:val="cyan"/>
          <w:u w:val="single"/>
          <w:bdr w:val="single" w:sz="8" w:space="0" w:color="auto"/>
        </w:rPr>
        <w:t>involve mobilizing</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citizens</w:t>
      </w:r>
      <w:r w:rsidRPr="00992961">
        <w:rPr>
          <w:rFonts w:eastAsia="Aptos"/>
          <w:b/>
          <w:iCs/>
          <w:u w:val="single"/>
          <w:bdr w:val="single" w:sz="8" w:space="0" w:color="auto"/>
        </w:rPr>
        <w:t xml:space="preserve"> to participate more effectively</w:t>
      </w:r>
      <w:r w:rsidRPr="00992961">
        <w:rPr>
          <w:rFonts w:eastAsia="Aptos"/>
          <w:sz w:val="14"/>
        </w:rPr>
        <w:t>. The analysis in this book has shown that in assuming that courts can overcome political obstacles and produce change without mobilization and participation, reformers both reified and removed courts from the political and economic system in which they operate. And while such exercises may make for fine reading in constitutional-law textbooks, they seldom bring reform any closer.</w:t>
      </w:r>
    </w:p>
    <w:p w14:paraId="38DF036B" w14:textId="77777777" w:rsidR="00992961" w:rsidRPr="00992961" w:rsidRDefault="00992961" w:rsidP="00992961">
      <w:pPr>
        <w:rPr>
          <w:rFonts w:eastAsia="Aptos"/>
          <w:sz w:val="14"/>
        </w:rPr>
      </w:pPr>
      <w:r w:rsidRPr="00992961">
        <w:rPr>
          <w:rFonts w:eastAsia="Aptos"/>
          <w:u w:val="single"/>
        </w:rPr>
        <w:t>American courts are not all-powerful</w:t>
      </w:r>
      <w:r w:rsidRPr="00992961">
        <w:rPr>
          <w:rFonts w:eastAsia="Aptos"/>
          <w:sz w:val="14"/>
        </w:rPr>
        <w:t xml:space="preserve"> institutions. They were designed with severe limitations and placed in a political system of divided powers. </w:t>
      </w:r>
      <w:r w:rsidRPr="00992961">
        <w:rPr>
          <w:rFonts w:eastAsia="Aptos"/>
          <w:u w:val="single"/>
        </w:rPr>
        <w:t>To ask them to produce significant social reform is to</w:t>
      </w:r>
      <w:r w:rsidRPr="00992961">
        <w:rPr>
          <w:rFonts w:eastAsia="Aptos"/>
          <w:sz w:val="14"/>
        </w:rPr>
        <w:t xml:space="preserve"> forget their history and </w:t>
      </w:r>
      <w:r w:rsidRPr="00992961">
        <w:rPr>
          <w:rFonts w:eastAsia="Aptos"/>
          <w:u w:val="single"/>
        </w:rPr>
        <w:t>ignore their constraints</w:t>
      </w:r>
      <w:r w:rsidRPr="00992961">
        <w:rPr>
          <w:rFonts w:eastAsia="Aptos"/>
          <w:sz w:val="14"/>
        </w:rPr>
        <w:t xml:space="preserve">. </w:t>
      </w:r>
      <w:r w:rsidRPr="00992961">
        <w:rPr>
          <w:rFonts w:eastAsia="Aptos"/>
          <w:u w:val="single"/>
        </w:rPr>
        <w:t>It is to cloud our vision with a naive and romantic belief in the triumph of rights over politics</w:t>
      </w:r>
      <w:r w:rsidRPr="00992961">
        <w:rPr>
          <w:rFonts w:eastAsia="Aptos"/>
          <w:sz w:val="14"/>
        </w:rPr>
        <w:t>. And while romance and even naiveté have their charms, they are not best exhibited in courtrooms.</w:t>
      </w:r>
    </w:p>
    <w:p w14:paraId="5E92FC68"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Prefer our link---it’s </w:t>
      </w:r>
      <w:r w:rsidRPr="00992961">
        <w:rPr>
          <w:rFonts w:eastAsia="Times New Roman"/>
          <w:b/>
          <w:iCs/>
          <w:sz w:val="26"/>
          <w:u w:val="single"/>
        </w:rPr>
        <w:t>empirically confirmed</w:t>
      </w:r>
      <w:r w:rsidRPr="00992961">
        <w:rPr>
          <w:rFonts w:eastAsia="Times New Roman"/>
          <w:b/>
          <w:iCs/>
          <w:sz w:val="26"/>
        </w:rPr>
        <w:t xml:space="preserve">. The Court has swung </w:t>
      </w:r>
      <w:r w:rsidRPr="00992961">
        <w:rPr>
          <w:rFonts w:eastAsia="Times New Roman"/>
          <w:b/>
          <w:iCs/>
          <w:sz w:val="26"/>
          <w:u w:val="single"/>
        </w:rPr>
        <w:t>3 prior elections</w:t>
      </w:r>
      <w:r w:rsidRPr="00992961">
        <w:rPr>
          <w:rFonts w:eastAsia="Times New Roman"/>
          <w:b/>
          <w:iCs/>
          <w:sz w:val="26"/>
        </w:rPr>
        <w:t>.</w:t>
      </w:r>
    </w:p>
    <w:p w14:paraId="47EA0822" w14:textId="77777777" w:rsidR="00992961" w:rsidRPr="00992961" w:rsidRDefault="00992961" w:rsidP="00992961">
      <w:pPr>
        <w:rPr>
          <w:rFonts w:eastAsia="Aptos"/>
        </w:rPr>
      </w:pPr>
      <w:r w:rsidRPr="00992961">
        <w:rPr>
          <w:rFonts w:eastAsia="Aptos"/>
          <w:b/>
          <w:bCs/>
          <w:sz w:val="26"/>
        </w:rPr>
        <w:t>Stephenson 99</w:t>
      </w:r>
      <w:r w:rsidRPr="00992961">
        <w:rPr>
          <w:rFonts w:eastAsia="Aptos"/>
        </w:rPr>
        <w:t xml:space="preserve">, professor of </w:t>
      </w:r>
      <w:proofErr w:type="gramStart"/>
      <w:r w:rsidRPr="00992961">
        <w:rPr>
          <w:rFonts w:eastAsia="Aptos"/>
        </w:rPr>
        <w:t>government @</w:t>
      </w:r>
      <w:proofErr w:type="gramEnd"/>
      <w:r w:rsidRPr="00992961">
        <w:rPr>
          <w:rFonts w:eastAsia="Aptos"/>
        </w:rPr>
        <w:t xml:space="preserve"> Franklin and Marshall College. (Donald Grier, 1999, </w:t>
      </w:r>
      <w:r w:rsidRPr="00992961">
        <w:rPr>
          <w:rFonts w:eastAsia="Aptos"/>
          <w:i/>
          <w:iCs/>
        </w:rPr>
        <w:t>Campaigns and the Court: The U.S. Supreme Court in Presidential Elections</w:t>
      </w:r>
      <w:r w:rsidRPr="00992961">
        <w:rPr>
          <w:rFonts w:eastAsia="Aptos"/>
        </w:rPr>
        <w:t>, pp. 233)</w:t>
      </w:r>
    </w:p>
    <w:p w14:paraId="7846DED5" w14:textId="77777777" w:rsidR="00992961" w:rsidRPr="00992961" w:rsidRDefault="00992961" w:rsidP="00992961">
      <w:pPr>
        <w:rPr>
          <w:rFonts w:eastAsia="Aptos"/>
          <w:sz w:val="14"/>
        </w:rPr>
      </w:pPr>
      <w:r w:rsidRPr="00992961">
        <w:rPr>
          <w:rFonts w:eastAsia="Aptos"/>
          <w:sz w:val="14"/>
        </w:rPr>
        <w:t xml:space="preserve">In contrast to 1936, </w:t>
      </w:r>
      <w:r w:rsidRPr="00992961">
        <w:rPr>
          <w:rFonts w:eastAsia="Aptos"/>
          <w:highlight w:val="cyan"/>
          <w:u w:val="single"/>
        </w:rPr>
        <w:t>it is difficult to comprehend</w:t>
      </w:r>
      <w:r w:rsidRPr="00992961">
        <w:rPr>
          <w:rFonts w:eastAsia="Aptos"/>
          <w:u w:val="single"/>
        </w:rPr>
        <w:t xml:space="preserve"> the shape of </w:t>
      </w:r>
      <w:r w:rsidRPr="00992961">
        <w:rPr>
          <w:rFonts w:eastAsia="Aptos"/>
          <w:highlight w:val="cyan"/>
          <w:u w:val="single"/>
        </w:rPr>
        <w:t>campaigns</w:t>
      </w:r>
      <w:r w:rsidRPr="00992961">
        <w:rPr>
          <w:rFonts w:eastAsia="Aptos"/>
          <w:u w:val="single"/>
        </w:rPr>
        <w:t xml:space="preserve"> or even the candidates </w:t>
      </w:r>
      <w:r w:rsidRPr="00992961">
        <w:rPr>
          <w:rFonts w:eastAsia="Aptos"/>
          <w:highlight w:val="cyan"/>
          <w:u w:val="single"/>
        </w:rPr>
        <w:t>of</w:t>
      </w:r>
      <w:r w:rsidRPr="00992961">
        <w:rPr>
          <w:rFonts w:eastAsia="Aptos"/>
          <w:u w:val="single"/>
        </w:rPr>
        <w:t xml:space="preserve"> 19</w:t>
      </w:r>
      <w:r w:rsidRPr="00992961">
        <w:rPr>
          <w:rFonts w:eastAsia="Aptos"/>
          <w:b/>
          <w:iCs/>
          <w:highlight w:val="cyan"/>
          <w:u w:val="single"/>
          <w:bdr w:val="single" w:sz="8" w:space="0" w:color="auto"/>
        </w:rPr>
        <w:t>68</w:t>
      </w:r>
      <w:r w:rsidRPr="00992961">
        <w:rPr>
          <w:rFonts w:eastAsia="Aptos"/>
          <w:u w:val="single"/>
        </w:rPr>
        <w:t>, 19</w:t>
      </w:r>
      <w:r w:rsidRPr="00992961">
        <w:rPr>
          <w:rFonts w:eastAsia="Aptos"/>
          <w:b/>
          <w:iCs/>
          <w:highlight w:val="cyan"/>
          <w:u w:val="single"/>
          <w:bdr w:val="single" w:sz="8" w:space="0" w:color="auto"/>
        </w:rPr>
        <w:t>80</w:t>
      </w:r>
      <w:r w:rsidRPr="00992961">
        <w:rPr>
          <w:rFonts w:eastAsia="Aptos"/>
          <w:u w:val="single"/>
        </w:rPr>
        <w:t xml:space="preserve">, </w:t>
      </w:r>
      <w:r w:rsidRPr="00992961">
        <w:rPr>
          <w:rFonts w:eastAsia="Aptos"/>
          <w:highlight w:val="cyan"/>
          <w:u w:val="single"/>
        </w:rPr>
        <w:t>and</w:t>
      </w:r>
      <w:r w:rsidRPr="00992961">
        <w:rPr>
          <w:rFonts w:eastAsia="Aptos"/>
          <w:u w:val="single"/>
        </w:rPr>
        <w:t xml:space="preserve"> 19</w:t>
      </w:r>
      <w:r w:rsidRPr="00992961">
        <w:rPr>
          <w:rFonts w:eastAsia="Aptos"/>
          <w:b/>
          <w:iCs/>
          <w:highlight w:val="cyan"/>
          <w:u w:val="single"/>
          <w:bdr w:val="single" w:sz="8" w:space="0" w:color="auto"/>
        </w:rPr>
        <w:t>84</w:t>
      </w:r>
      <w:r w:rsidRPr="00992961">
        <w:rPr>
          <w:rFonts w:eastAsia="Aptos"/>
          <w:u w:val="single"/>
        </w:rPr>
        <w:t xml:space="preserve"> </w:t>
      </w:r>
      <w:r w:rsidRPr="00992961">
        <w:rPr>
          <w:rFonts w:eastAsia="Aptos"/>
          <w:highlight w:val="cyan"/>
          <w:u w:val="single"/>
        </w:rPr>
        <w:t>without the</w:t>
      </w:r>
      <w:r w:rsidRPr="00992961">
        <w:rPr>
          <w:rFonts w:eastAsia="Aptos"/>
          <w:u w:val="single"/>
        </w:rPr>
        <w:t xml:space="preserve"> Supreme </w:t>
      </w:r>
      <w:r w:rsidRPr="00992961">
        <w:rPr>
          <w:rFonts w:eastAsia="Aptos"/>
          <w:highlight w:val="cyan"/>
          <w:u w:val="single"/>
        </w:rPr>
        <w:t>Court</w:t>
      </w:r>
      <w:r w:rsidRPr="00992961">
        <w:rPr>
          <w:rFonts w:eastAsia="Aptos"/>
          <w:sz w:val="14"/>
        </w:rPr>
        <w:t xml:space="preserve">.  Along with national security and economic concerns in each race, </w:t>
      </w:r>
      <w:r w:rsidRPr="00992961">
        <w:rPr>
          <w:rFonts w:eastAsia="Aptos"/>
          <w:u w:val="single"/>
        </w:rPr>
        <w:t xml:space="preserve">social and cultural issues achieved salience.  </w:t>
      </w:r>
      <w:r w:rsidRPr="00992961">
        <w:rPr>
          <w:rFonts w:eastAsia="Aptos"/>
          <w:highlight w:val="cyan"/>
          <w:u w:val="single"/>
        </w:rPr>
        <w:t>They were salient</w:t>
      </w:r>
      <w:r w:rsidRPr="00992961">
        <w:rPr>
          <w:rFonts w:eastAsia="Aptos"/>
          <w:u w:val="single"/>
        </w:rPr>
        <w:t xml:space="preserve"> not because voters had</w:t>
      </w:r>
      <w:r w:rsidRPr="00992961">
        <w:rPr>
          <w:rFonts w:eastAsia="Aptos"/>
          <w:sz w:val="14"/>
        </w:rPr>
        <w:t xml:space="preserve"> only recently </w:t>
      </w:r>
      <w:r w:rsidRPr="00992961">
        <w:rPr>
          <w:rFonts w:eastAsia="Aptos"/>
          <w:u w:val="single"/>
        </w:rPr>
        <w:t>developed opinions on race discrimination, criminal justice</w:t>
      </w:r>
      <w:r w:rsidRPr="00992961">
        <w:rPr>
          <w:rFonts w:eastAsia="Aptos"/>
          <w:sz w:val="14"/>
        </w:rPr>
        <w:t xml:space="preserve">, school prayer, </w:t>
      </w:r>
      <w:r w:rsidRPr="00992961">
        <w:rPr>
          <w:rFonts w:eastAsia="Aptos"/>
          <w:u w:val="single"/>
        </w:rPr>
        <w:t xml:space="preserve">and abortion, but </w:t>
      </w:r>
      <w:r w:rsidRPr="00992961">
        <w:rPr>
          <w:rFonts w:eastAsia="Aptos"/>
          <w:highlight w:val="cyan"/>
          <w:u w:val="single"/>
        </w:rPr>
        <w:t xml:space="preserve">because the </w:t>
      </w:r>
      <w:r w:rsidRPr="00992961">
        <w:rPr>
          <w:rFonts w:eastAsia="Aptos"/>
          <w:b/>
          <w:iCs/>
          <w:highlight w:val="cyan"/>
          <w:u w:val="single"/>
          <w:bdr w:val="single" w:sz="8" w:space="0" w:color="auto"/>
        </w:rPr>
        <w:t>Court had thrust</w:t>
      </w:r>
      <w:r w:rsidRPr="00992961">
        <w:rPr>
          <w:rFonts w:eastAsia="Aptos"/>
          <w:sz w:val="16"/>
        </w:rPr>
        <w:t xml:space="preserve"> </w:t>
      </w:r>
      <w:r w:rsidRPr="00992961">
        <w:rPr>
          <w:rFonts w:eastAsia="Aptos"/>
          <w:sz w:val="14"/>
        </w:rPr>
        <w:t xml:space="preserve">these and other </w:t>
      </w:r>
      <w:r w:rsidRPr="00992961">
        <w:rPr>
          <w:rFonts w:eastAsia="Aptos"/>
          <w:b/>
          <w:iCs/>
          <w:highlight w:val="cyan"/>
          <w:u w:val="single"/>
          <w:bdr w:val="single" w:sz="8" w:space="0" w:color="auto"/>
        </w:rPr>
        <w:t>issues into the cauldron of national politics</w:t>
      </w:r>
      <w:r w:rsidRPr="00992961">
        <w:rPr>
          <w:rFonts w:eastAsia="Aptos"/>
          <w:b/>
          <w:u w:val="single"/>
        </w:rPr>
        <w:t xml:space="preserve"> </w:t>
      </w:r>
      <w:r w:rsidRPr="00992961">
        <w:rPr>
          <w:rFonts w:eastAsia="Aptos"/>
          <w:u w:val="single"/>
        </w:rPr>
        <w:t xml:space="preserve">by draping each in constitutional garb.  </w:t>
      </w:r>
      <w:r w:rsidRPr="00992961">
        <w:rPr>
          <w:rFonts w:eastAsia="Aptos"/>
          <w:highlight w:val="cyan"/>
          <w:u w:val="single"/>
        </w:rPr>
        <w:t>The Court became a target of opportunity for Republicans, who identified</w:t>
      </w:r>
      <w:r w:rsidRPr="00992961">
        <w:rPr>
          <w:rFonts w:eastAsia="Aptos"/>
          <w:u w:val="single"/>
        </w:rPr>
        <w:t xml:space="preserve"> </w:t>
      </w:r>
      <w:r w:rsidRPr="00992961">
        <w:rPr>
          <w:rFonts w:eastAsia="Aptos"/>
          <w:b/>
          <w:iCs/>
          <w:highlight w:val="cyan"/>
          <w:u w:val="single"/>
          <w:bdr w:val="single" w:sz="8" w:space="0" w:color="auto"/>
        </w:rPr>
        <w:t>Dem</w:t>
      </w:r>
      <w:r w:rsidRPr="00992961">
        <w:rPr>
          <w:rFonts w:eastAsia="Aptos"/>
          <w:u w:val="single"/>
        </w:rPr>
        <w:t>ocrat</w:t>
      </w:r>
      <w:r w:rsidRPr="00992961">
        <w:rPr>
          <w:rFonts w:eastAsia="Aptos"/>
          <w:b/>
          <w:iCs/>
          <w:highlight w:val="cyan"/>
          <w:u w:val="single"/>
          <w:bdr w:val="single" w:sz="8" w:space="0" w:color="auto"/>
        </w:rPr>
        <w:t>s</w:t>
      </w:r>
      <w:r w:rsidRPr="00992961">
        <w:rPr>
          <w:rFonts w:eastAsia="Aptos"/>
          <w:sz w:val="16"/>
        </w:rPr>
        <w:t xml:space="preserve"> </w:t>
      </w:r>
      <w:r w:rsidRPr="00992961">
        <w:rPr>
          <w:rFonts w:eastAsia="Aptos"/>
          <w:highlight w:val="cyan"/>
          <w:u w:val="single"/>
        </w:rPr>
        <w:t>with liberal rulings</w:t>
      </w:r>
      <w:r w:rsidRPr="00992961">
        <w:rPr>
          <w:rFonts w:eastAsia="Aptos"/>
          <w:sz w:val="14"/>
        </w:rPr>
        <w:t xml:space="preserve"> of the Warren and Burger Courts.  </w:t>
      </w:r>
      <w:proofErr w:type="spellStart"/>
      <w:r w:rsidRPr="00992961">
        <w:rPr>
          <w:rFonts w:eastAsia="Aptos"/>
          <w:sz w:val="14"/>
        </w:rPr>
        <w:t>Simultaenously</w:t>
      </w:r>
      <w:proofErr w:type="spellEnd"/>
      <w:r w:rsidRPr="00992961">
        <w:rPr>
          <w:rFonts w:eastAsia="Aptos"/>
          <w:sz w:val="14"/>
        </w:rPr>
        <w:t>, Republicans became decidedly the party of social conservatives, with a noticeable Southern tint.  It seemed light-years since 964, when a Democratic Congress was able to pass the Civil Rights Act only with significant Republican support.</w:t>
      </w:r>
    </w:p>
    <w:p w14:paraId="51DF9374" w14:textId="77777777" w:rsidR="00992961" w:rsidRPr="00992961" w:rsidRDefault="00992961" w:rsidP="00992961">
      <w:pPr>
        <w:keepNext/>
        <w:keepLines/>
        <w:spacing w:before="40" w:after="0"/>
        <w:outlineLvl w:val="3"/>
        <w:rPr>
          <w:rFonts w:eastAsia="Times New Roman"/>
          <w:b/>
          <w:iCs/>
          <w:color w:val="0A2F41"/>
          <w:sz w:val="26"/>
        </w:rPr>
      </w:pPr>
      <w:r w:rsidRPr="00992961">
        <w:rPr>
          <w:rFonts w:eastAsia="Times New Roman"/>
          <w:b/>
          <w:iCs/>
          <w:color w:val="0A2F41"/>
          <w:sz w:val="26"/>
        </w:rPr>
        <w:t>2. COURTS DON’T SHIELD:</w:t>
      </w:r>
    </w:p>
    <w:p w14:paraId="0928AF92"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A. </w:t>
      </w:r>
      <w:r w:rsidRPr="00992961">
        <w:rPr>
          <w:rFonts w:eastAsia="Times New Roman"/>
          <w:b/>
          <w:iCs/>
          <w:sz w:val="26"/>
          <w:u w:val="single"/>
        </w:rPr>
        <w:t>Voter heuristics</w:t>
      </w:r>
      <w:r w:rsidRPr="00992961">
        <w:rPr>
          <w:rFonts w:eastAsia="Times New Roman"/>
          <w:b/>
          <w:iCs/>
          <w:sz w:val="26"/>
        </w:rPr>
        <w:t xml:space="preserve">. </w:t>
      </w:r>
      <w:r w:rsidRPr="00992961">
        <w:rPr>
          <w:rFonts w:eastAsia="Times New Roman"/>
          <w:b/>
          <w:iCs/>
          <w:sz w:val="26"/>
          <w:u w:val="single"/>
        </w:rPr>
        <w:t>Everything</w:t>
      </w:r>
      <w:r w:rsidRPr="00992961">
        <w:rPr>
          <w:rFonts w:eastAsia="Times New Roman"/>
          <w:b/>
          <w:iCs/>
          <w:sz w:val="26"/>
        </w:rPr>
        <w:t xml:space="preserve"> from DC gets pinned on the GOP. </w:t>
      </w:r>
    </w:p>
    <w:p w14:paraId="78E43320" w14:textId="77777777" w:rsidR="00992961" w:rsidRPr="00992961" w:rsidRDefault="00992961" w:rsidP="00992961">
      <w:pPr>
        <w:rPr>
          <w:rFonts w:eastAsia="Aptos"/>
        </w:rPr>
      </w:pPr>
      <w:proofErr w:type="spellStart"/>
      <w:r w:rsidRPr="00992961">
        <w:rPr>
          <w:rFonts w:eastAsia="Aptos"/>
          <w:b/>
          <w:bCs/>
          <w:sz w:val="26"/>
        </w:rPr>
        <w:t>Algara</w:t>
      </w:r>
      <w:proofErr w:type="spellEnd"/>
      <w:r w:rsidRPr="00992961">
        <w:rPr>
          <w:rFonts w:eastAsia="Aptos"/>
          <w:b/>
          <w:bCs/>
          <w:sz w:val="26"/>
        </w:rPr>
        <w:t xml:space="preserve"> 3-4</w:t>
      </w:r>
      <w:r w:rsidRPr="00992961">
        <w:rPr>
          <w:rFonts w:eastAsia="Aptos"/>
        </w:rPr>
        <w:t xml:space="preserve">-2026, assistant professor of political science at Claremont Graduate University (Carlos, “What predicts midterm election </w:t>
      </w:r>
      <w:proofErr w:type="gramStart"/>
      <w:r w:rsidRPr="00992961">
        <w:rPr>
          <w:rFonts w:eastAsia="Aptos"/>
        </w:rPr>
        <w:t>results?,</w:t>
      </w:r>
      <w:proofErr w:type="gramEnd"/>
      <w:r w:rsidRPr="00992961">
        <w:rPr>
          <w:rFonts w:eastAsia="Aptos"/>
        </w:rPr>
        <w:t>” Niskanen Center, https://www.niskanencenter.org/what-predicts-midterm-election-results/)</w:t>
      </w:r>
    </w:p>
    <w:p w14:paraId="658A5094" w14:textId="77777777" w:rsidR="00992961" w:rsidRPr="00992961" w:rsidRDefault="00992961" w:rsidP="00992961">
      <w:pPr>
        <w:rPr>
          <w:rFonts w:eastAsia="Aptos"/>
          <w:sz w:val="16"/>
        </w:rPr>
      </w:pPr>
      <w:r w:rsidRPr="00992961">
        <w:rPr>
          <w:rFonts w:eastAsia="Aptos"/>
          <w:sz w:val="16"/>
        </w:rPr>
        <w:t xml:space="preserve">Carlos Algara: That’s exactly right. </w:t>
      </w:r>
      <w:proofErr w:type="gramStart"/>
      <w:r w:rsidRPr="00992961">
        <w:rPr>
          <w:rFonts w:eastAsia="Aptos"/>
          <w:sz w:val="16"/>
        </w:rPr>
        <w:t>So</w:t>
      </w:r>
      <w:proofErr w:type="gramEnd"/>
      <w:r w:rsidRPr="00992961">
        <w:rPr>
          <w:rFonts w:eastAsia="Aptos"/>
          <w:sz w:val="16"/>
        </w:rPr>
        <w:t xml:space="preserve"> what I’m focusing on are the delta shifts, right? So how is the public moving relative to where it was, say in the previous quarter? </w:t>
      </w:r>
      <w:proofErr w:type="gramStart"/>
      <w:r w:rsidRPr="00992961">
        <w:rPr>
          <w:rFonts w:eastAsia="Aptos"/>
          <w:sz w:val="16"/>
        </w:rPr>
        <w:t>So</w:t>
      </w:r>
      <w:proofErr w:type="gramEnd"/>
      <w:r w:rsidRPr="00992961">
        <w:rPr>
          <w:rFonts w:eastAsia="Aptos"/>
          <w:sz w:val="16"/>
        </w:rPr>
        <w:t xml:space="preserve"> the logic here is that if the public is moving in a more liberal direction, and I suspect that’s what we’re going to… Once a new policy mood data set is published, I suspect that’s what we’re going to see, given just the </w:t>
      </w:r>
      <w:proofErr w:type="gramStart"/>
      <w:r w:rsidRPr="00992961">
        <w:rPr>
          <w:rFonts w:eastAsia="Aptos"/>
          <w:sz w:val="16"/>
        </w:rPr>
        <w:t>high profile</w:t>
      </w:r>
      <w:proofErr w:type="gramEnd"/>
      <w:r w:rsidRPr="00992961">
        <w:rPr>
          <w:rFonts w:eastAsia="Aptos"/>
          <w:sz w:val="16"/>
        </w:rPr>
        <w:t xml:space="preserve"> Republican wins on legislation, that you’re going to see the public move generally against the party in power.</w:t>
      </w:r>
    </w:p>
    <w:p w14:paraId="064224A5" w14:textId="77777777" w:rsidR="00992961" w:rsidRPr="00992961" w:rsidRDefault="00992961" w:rsidP="00992961">
      <w:pPr>
        <w:rPr>
          <w:rFonts w:eastAsia="Aptos"/>
          <w:sz w:val="16"/>
        </w:rPr>
      </w:pPr>
      <w:r w:rsidRPr="00992961">
        <w:rPr>
          <w:rFonts w:eastAsia="Aptos"/>
          <w:sz w:val="16"/>
        </w:rPr>
        <w:t xml:space="preserve">And one thing I’d like to add is, at least right now, given the polarization on Capitol Hill, </w:t>
      </w:r>
      <w:r w:rsidRPr="00992961">
        <w:rPr>
          <w:rFonts w:eastAsia="Aptos"/>
          <w:u w:val="single"/>
        </w:rPr>
        <w:t xml:space="preserve">it’s </w:t>
      </w:r>
      <w:proofErr w:type="gramStart"/>
      <w:r w:rsidRPr="00992961">
        <w:rPr>
          <w:rFonts w:eastAsia="Aptos"/>
          <w:u w:val="single"/>
        </w:rPr>
        <w:t xml:space="preserve">really </w:t>
      </w:r>
      <w:r w:rsidRPr="00992961">
        <w:rPr>
          <w:rFonts w:eastAsia="Aptos"/>
          <w:highlight w:val="cyan"/>
          <w:u w:val="single"/>
        </w:rPr>
        <w:t>easy</w:t>
      </w:r>
      <w:proofErr w:type="gramEnd"/>
      <w:r w:rsidRPr="00992961">
        <w:rPr>
          <w:rFonts w:eastAsia="Aptos"/>
          <w:highlight w:val="cyan"/>
          <w:u w:val="single"/>
        </w:rPr>
        <w:t xml:space="preserve"> for the average voter to assess blame and reward</w:t>
      </w:r>
      <w:r w:rsidRPr="00992961">
        <w:rPr>
          <w:rFonts w:eastAsia="Aptos"/>
          <w:u w:val="single"/>
        </w:rPr>
        <w:t xml:space="preserve"> </w:t>
      </w:r>
      <w:proofErr w:type="gramStart"/>
      <w:r w:rsidRPr="00992961">
        <w:rPr>
          <w:rFonts w:eastAsia="Aptos"/>
          <w:highlight w:val="cyan"/>
          <w:u w:val="single"/>
        </w:rPr>
        <w:t>on</w:t>
      </w:r>
      <w:r w:rsidRPr="00992961">
        <w:rPr>
          <w:rFonts w:eastAsia="Aptos"/>
          <w:u w:val="single"/>
        </w:rPr>
        <w:t xml:space="preserve"> the </w:t>
      </w:r>
      <w:r w:rsidRPr="00992961">
        <w:rPr>
          <w:rFonts w:eastAsia="Aptos"/>
          <w:highlight w:val="cyan"/>
          <w:u w:val="single"/>
        </w:rPr>
        <w:t>basis of</w:t>
      </w:r>
      <w:proofErr w:type="gramEnd"/>
      <w:r w:rsidRPr="00992961">
        <w:rPr>
          <w:rFonts w:eastAsia="Aptos"/>
          <w:u w:val="single"/>
        </w:rPr>
        <w:t xml:space="preserve"> the </w:t>
      </w:r>
      <w:r w:rsidRPr="00992961">
        <w:rPr>
          <w:rFonts w:eastAsia="Aptos"/>
          <w:highlight w:val="cyan"/>
          <w:u w:val="single"/>
        </w:rPr>
        <w:t>ideological</w:t>
      </w:r>
      <w:r w:rsidRPr="00992961">
        <w:rPr>
          <w:rFonts w:eastAsia="Aptos"/>
          <w:u w:val="single"/>
        </w:rPr>
        <w:t xml:space="preserve"> nature of </w:t>
      </w:r>
      <w:r w:rsidRPr="00992961">
        <w:rPr>
          <w:rFonts w:eastAsia="Aptos"/>
          <w:highlight w:val="cyan"/>
          <w:u w:val="single"/>
        </w:rPr>
        <w:t>policy</w:t>
      </w:r>
      <w:r w:rsidRPr="00992961">
        <w:rPr>
          <w:rFonts w:eastAsia="Aptos"/>
          <w:sz w:val="16"/>
        </w:rPr>
        <w:t xml:space="preserve">. </w:t>
      </w:r>
      <w:proofErr w:type="gramStart"/>
      <w:r w:rsidRPr="00992961">
        <w:rPr>
          <w:rFonts w:eastAsia="Aptos"/>
          <w:highlight w:val="cyan"/>
          <w:u w:val="single"/>
        </w:rPr>
        <w:t>So</w:t>
      </w:r>
      <w:proofErr w:type="gramEnd"/>
      <w:r w:rsidRPr="00992961">
        <w:rPr>
          <w:rFonts w:eastAsia="Aptos"/>
          <w:highlight w:val="cyan"/>
          <w:u w:val="single"/>
        </w:rPr>
        <w:t xml:space="preserve"> the Republican Party</w:t>
      </w:r>
      <w:r w:rsidRPr="00992961">
        <w:rPr>
          <w:rFonts w:eastAsia="Aptos"/>
          <w:sz w:val="16"/>
        </w:rPr>
        <w:t xml:space="preserve">, of course, </w:t>
      </w:r>
      <w:r w:rsidRPr="00992961">
        <w:rPr>
          <w:rFonts w:eastAsia="Aptos"/>
          <w:b/>
          <w:iCs/>
          <w:highlight w:val="cyan"/>
          <w:u w:val="single"/>
          <w:bdr w:val="single" w:sz="8" w:space="0" w:color="auto"/>
        </w:rPr>
        <w:t>owns everything</w:t>
      </w:r>
      <w:r w:rsidRPr="00992961">
        <w:rPr>
          <w:rFonts w:eastAsia="Aptos"/>
          <w:b/>
          <w:iCs/>
          <w:u w:val="single"/>
          <w:bdr w:val="single" w:sz="8" w:space="0" w:color="auto"/>
        </w:rPr>
        <w:t xml:space="preserve"> coming </w:t>
      </w:r>
      <w:r w:rsidRPr="00992961">
        <w:rPr>
          <w:rFonts w:eastAsia="Aptos"/>
          <w:b/>
          <w:iCs/>
          <w:highlight w:val="cyan"/>
          <w:u w:val="single"/>
          <w:bdr w:val="single" w:sz="8" w:space="0" w:color="auto"/>
        </w:rPr>
        <w:t>out of DC</w:t>
      </w:r>
      <w:r w:rsidRPr="00992961">
        <w:rPr>
          <w:rFonts w:eastAsia="Aptos"/>
          <w:sz w:val="16"/>
        </w:rPr>
        <w:t xml:space="preserve"> right now, </w:t>
      </w:r>
      <w:r w:rsidRPr="00992961">
        <w:rPr>
          <w:rFonts w:eastAsia="Aptos"/>
          <w:highlight w:val="cyan"/>
          <w:u w:val="single"/>
        </w:rPr>
        <w:t>because Dem</w:t>
      </w:r>
      <w:r w:rsidRPr="00992961">
        <w:rPr>
          <w:rFonts w:eastAsia="Aptos"/>
          <w:u w:val="single"/>
        </w:rPr>
        <w:t>ocrat</w:t>
      </w:r>
      <w:r w:rsidRPr="00992961">
        <w:rPr>
          <w:rFonts w:eastAsia="Aptos"/>
          <w:highlight w:val="cyan"/>
          <w:u w:val="single"/>
        </w:rPr>
        <w:t>s</w:t>
      </w:r>
      <w:r w:rsidRPr="00992961">
        <w:rPr>
          <w:rFonts w:eastAsia="Aptos"/>
          <w:sz w:val="16"/>
        </w:rPr>
        <w:t xml:space="preserve"> essentially </w:t>
      </w:r>
      <w:r w:rsidRPr="00992961">
        <w:rPr>
          <w:rFonts w:eastAsia="Aptos"/>
          <w:highlight w:val="cyan"/>
          <w:u w:val="single"/>
        </w:rPr>
        <w:t>have no power</w:t>
      </w:r>
      <w:r w:rsidRPr="00992961">
        <w:rPr>
          <w:rFonts w:eastAsia="Aptos"/>
          <w:sz w:val="16"/>
        </w:rPr>
        <w:t xml:space="preserve"> except for maybe having 41 votes to sustain a filibuster in the US Senate. And so, </w:t>
      </w:r>
      <w:r w:rsidRPr="00992961">
        <w:rPr>
          <w:rFonts w:eastAsia="Aptos"/>
          <w:highlight w:val="cyan"/>
          <w:u w:val="single"/>
        </w:rPr>
        <w:t>for the average voter</w:t>
      </w:r>
      <w:r w:rsidRPr="00992961">
        <w:rPr>
          <w:rFonts w:eastAsia="Aptos"/>
          <w:u w:val="single"/>
        </w:rPr>
        <w:t xml:space="preserve">, it’s </w:t>
      </w:r>
      <w:proofErr w:type="gramStart"/>
      <w:r w:rsidRPr="00992961">
        <w:rPr>
          <w:rFonts w:eastAsia="Aptos"/>
          <w:u w:val="single"/>
        </w:rPr>
        <w:t>really easy</w:t>
      </w:r>
      <w:proofErr w:type="gramEnd"/>
      <w:r w:rsidRPr="00992961">
        <w:rPr>
          <w:rFonts w:eastAsia="Aptos"/>
          <w:u w:val="single"/>
        </w:rPr>
        <w:t xml:space="preserve"> to </w:t>
      </w:r>
      <w:r w:rsidRPr="00992961">
        <w:rPr>
          <w:rFonts w:eastAsia="Aptos"/>
          <w:highlight w:val="cyan"/>
          <w:u w:val="single"/>
        </w:rPr>
        <w:t>connect</w:t>
      </w:r>
      <w:r w:rsidRPr="00992961">
        <w:rPr>
          <w:rFonts w:eastAsia="Aptos"/>
          <w:u w:val="single"/>
        </w:rPr>
        <w:t xml:space="preserve"> the direction of policy or their </w:t>
      </w:r>
      <w:r w:rsidRPr="00992961">
        <w:rPr>
          <w:rFonts w:eastAsia="Aptos"/>
          <w:b/>
          <w:iCs/>
          <w:highlight w:val="cyan"/>
          <w:u w:val="single"/>
          <w:bdr w:val="single" w:sz="8" w:space="0" w:color="auto"/>
        </w:rPr>
        <w:t>perceptions</w:t>
      </w:r>
      <w:r w:rsidRPr="00992961">
        <w:rPr>
          <w:rFonts w:eastAsia="Aptos"/>
          <w:highlight w:val="cyan"/>
          <w:u w:val="single"/>
        </w:rPr>
        <w:t xml:space="preserve"> of</w:t>
      </w:r>
      <w:r w:rsidRPr="00992961">
        <w:rPr>
          <w:rFonts w:eastAsia="Aptos"/>
          <w:u w:val="single"/>
        </w:rPr>
        <w:t xml:space="preserve"> the </w:t>
      </w:r>
      <w:r w:rsidRPr="00992961">
        <w:rPr>
          <w:rFonts w:eastAsia="Aptos"/>
          <w:highlight w:val="cyan"/>
          <w:u w:val="single"/>
        </w:rPr>
        <w:t xml:space="preserve">direction of policy with which </w:t>
      </w:r>
      <w:r w:rsidRPr="00992961">
        <w:rPr>
          <w:rFonts w:eastAsia="Aptos"/>
          <w:b/>
          <w:iCs/>
          <w:highlight w:val="cyan"/>
          <w:u w:val="single"/>
          <w:bdr w:val="single" w:sz="8" w:space="0" w:color="auto"/>
        </w:rPr>
        <w:t>party is in control of Congress</w:t>
      </w:r>
      <w:r w:rsidRPr="00992961">
        <w:rPr>
          <w:rFonts w:eastAsia="Aptos"/>
          <w:sz w:val="16"/>
        </w:rPr>
        <w:t>.</w:t>
      </w:r>
    </w:p>
    <w:p w14:paraId="3284907B" w14:textId="77777777" w:rsidR="00992961" w:rsidRPr="00992961" w:rsidRDefault="00992961" w:rsidP="00992961">
      <w:pPr>
        <w:keepNext/>
        <w:keepLines/>
        <w:spacing w:before="40" w:after="0"/>
        <w:outlineLvl w:val="3"/>
        <w:rPr>
          <w:rFonts w:eastAsia="Times New Roman"/>
          <w:b/>
          <w:iCs/>
          <w:sz w:val="16"/>
        </w:rPr>
      </w:pPr>
      <w:r w:rsidRPr="00992961">
        <w:rPr>
          <w:rFonts w:eastAsia="Times New Roman"/>
          <w:b/>
          <w:iCs/>
          <w:sz w:val="26"/>
        </w:rPr>
        <w:t>B. Politicization---</w:t>
      </w:r>
      <w:r w:rsidRPr="00992961">
        <w:rPr>
          <w:rFonts w:eastAsia="Times New Roman"/>
          <w:b/>
          <w:iCs/>
          <w:sz w:val="26"/>
          <w:u w:val="single"/>
        </w:rPr>
        <w:t>nominations</w:t>
      </w:r>
      <w:r w:rsidRPr="00992961">
        <w:rPr>
          <w:rFonts w:eastAsia="Times New Roman"/>
          <w:b/>
          <w:iCs/>
          <w:sz w:val="26"/>
        </w:rPr>
        <w:t xml:space="preserve"> and </w:t>
      </w:r>
      <w:r w:rsidRPr="00992961">
        <w:rPr>
          <w:rFonts w:eastAsia="Times New Roman"/>
          <w:b/>
          <w:iCs/>
          <w:sz w:val="26"/>
          <w:u w:val="single"/>
        </w:rPr>
        <w:t>media coverage</w:t>
      </w:r>
      <w:r w:rsidRPr="00992961">
        <w:rPr>
          <w:rFonts w:eastAsia="Times New Roman"/>
          <w:b/>
          <w:iCs/>
          <w:sz w:val="26"/>
        </w:rPr>
        <w:t xml:space="preserve"> mean the decision gets attributed to Trump. </w:t>
      </w:r>
    </w:p>
    <w:p w14:paraId="22A77D8D" w14:textId="77777777" w:rsidR="00992961" w:rsidRPr="00992961" w:rsidRDefault="00992961" w:rsidP="00992961">
      <w:pPr>
        <w:rPr>
          <w:rFonts w:eastAsia="Aptos"/>
        </w:rPr>
      </w:pPr>
      <w:r w:rsidRPr="00992961">
        <w:rPr>
          <w:rFonts w:eastAsia="Aptos"/>
          <w:b/>
          <w:bCs/>
          <w:sz w:val="26"/>
        </w:rPr>
        <w:t>Quinn 24</w:t>
      </w:r>
      <w:r w:rsidRPr="00992961">
        <w:rPr>
          <w:rFonts w:eastAsia="Aptos"/>
        </w:rPr>
        <w:t xml:space="preserve">, Eagleton Political Journal Writer, B.S. candidate in Public Policy and Political Science at Rutgers University. (Freyja, April 16, 2024, “The Growing Politicization of the US Supreme Court,” Rutgers Eagleton Political Journal, </w:t>
      </w:r>
      <w:hyperlink r:id="rId8" w:history="1">
        <w:r w:rsidRPr="00992961">
          <w:rPr>
            <w:rFonts w:eastAsia="Aptos"/>
            <w:color w:val="467886"/>
            <w:u w:val="single"/>
          </w:rPr>
          <w:t>https://eagletonpoliticaljournal.rutgers.edu/growing-politicization-of-the-us-supreme-court/</w:t>
        </w:r>
      </w:hyperlink>
      <w:r w:rsidRPr="00992961">
        <w:rPr>
          <w:rFonts w:eastAsia="Aptos"/>
        </w:rPr>
        <w:t>, Ulven)</w:t>
      </w:r>
    </w:p>
    <w:p w14:paraId="0E884CEA" w14:textId="77777777" w:rsidR="00992961" w:rsidRPr="00992961" w:rsidRDefault="00992961" w:rsidP="00992961">
      <w:pPr>
        <w:rPr>
          <w:rFonts w:eastAsia="Aptos"/>
          <w:sz w:val="16"/>
        </w:rPr>
      </w:pPr>
      <w:r w:rsidRPr="00992961">
        <w:rPr>
          <w:rFonts w:eastAsia="Aptos"/>
          <w:sz w:val="16"/>
        </w:rPr>
        <w:t>A Major Shift: Bork’s Nomination</w:t>
      </w:r>
    </w:p>
    <w:p w14:paraId="1DFB5373" w14:textId="77777777" w:rsidR="00992961" w:rsidRPr="00992961" w:rsidRDefault="00992961" w:rsidP="00992961">
      <w:pPr>
        <w:rPr>
          <w:rFonts w:eastAsia="Aptos"/>
          <w:sz w:val="16"/>
        </w:rPr>
      </w:pPr>
      <w:r w:rsidRPr="00992961">
        <w:rPr>
          <w:rFonts w:eastAsia="Aptos"/>
          <w:sz w:val="16"/>
        </w:rPr>
        <w:t xml:space="preserve">A radical shift in the Supreme Court occurred with the case of Judge Robert Bork’s nomination to the Court which changed future appointment processes. </w:t>
      </w:r>
      <w:r w:rsidRPr="00992961">
        <w:rPr>
          <w:rFonts w:eastAsia="Aptos"/>
          <w:u w:val="single"/>
        </w:rPr>
        <w:t>The</w:t>
      </w:r>
      <w:r w:rsidRPr="00992961">
        <w:rPr>
          <w:rFonts w:eastAsia="Aptos"/>
          <w:sz w:val="16"/>
        </w:rPr>
        <w:t xml:space="preserve"> </w:t>
      </w:r>
      <w:r w:rsidRPr="00992961">
        <w:rPr>
          <w:rFonts w:eastAsia="Aptos"/>
          <w:b/>
          <w:iCs/>
          <w:highlight w:val="cyan"/>
          <w:u w:val="single"/>
          <w:bdr w:val="single" w:sz="8" w:space="0" w:color="auto"/>
        </w:rPr>
        <w:t>president’s role</w:t>
      </w:r>
      <w:r w:rsidRPr="00992961">
        <w:rPr>
          <w:rFonts w:eastAsia="Aptos"/>
          <w:sz w:val="16"/>
          <w:highlight w:val="cyan"/>
        </w:rPr>
        <w:t xml:space="preserve"> </w:t>
      </w:r>
      <w:r w:rsidRPr="00992961">
        <w:rPr>
          <w:rFonts w:eastAsia="Aptos"/>
          <w:highlight w:val="cyan"/>
          <w:u w:val="single"/>
        </w:rPr>
        <w:t>in</w:t>
      </w:r>
      <w:r w:rsidRPr="00992961">
        <w:rPr>
          <w:rFonts w:eastAsia="Aptos"/>
          <w:sz w:val="16"/>
          <w:highlight w:val="cyan"/>
        </w:rPr>
        <w:t xml:space="preserve"> </w:t>
      </w:r>
      <w:r w:rsidRPr="00992961">
        <w:rPr>
          <w:rFonts w:eastAsia="Aptos"/>
          <w:b/>
          <w:iCs/>
          <w:highlight w:val="cyan"/>
          <w:u w:val="single"/>
          <w:bdr w:val="single" w:sz="8" w:space="0" w:color="auto"/>
        </w:rPr>
        <w:t>nominating</w:t>
      </w:r>
      <w:r w:rsidRPr="00992961">
        <w:rPr>
          <w:rFonts w:eastAsia="Aptos"/>
          <w:sz w:val="16"/>
        </w:rPr>
        <w:t xml:space="preserve"> </w:t>
      </w:r>
      <w:r w:rsidRPr="00992961">
        <w:rPr>
          <w:rFonts w:eastAsia="Aptos"/>
          <w:highlight w:val="cyan"/>
          <w:u w:val="single"/>
        </w:rPr>
        <w:t>someone to the Court</w:t>
      </w:r>
      <w:r w:rsidRPr="00992961">
        <w:rPr>
          <w:rFonts w:eastAsia="Aptos"/>
          <w:u w:val="single"/>
        </w:rPr>
        <w:t xml:space="preserve"> is</w:t>
      </w:r>
      <w:r w:rsidRPr="00992961">
        <w:rPr>
          <w:rFonts w:eastAsia="Aptos"/>
          <w:sz w:val="16"/>
        </w:rPr>
        <w:t xml:space="preserve"> stated by Professor Henry Abraham as </w:t>
      </w:r>
      <w:r w:rsidRPr="00992961">
        <w:rPr>
          <w:rFonts w:eastAsia="Aptos"/>
          <w:highlight w:val="cyan"/>
          <w:u w:val="single"/>
        </w:rPr>
        <w:t>involving</w:t>
      </w:r>
      <w:r w:rsidRPr="00992961">
        <w:rPr>
          <w:rFonts w:eastAsia="Aptos"/>
          <w:u w:val="single"/>
        </w:rPr>
        <w:t xml:space="preserve"> four facets which include</w:t>
      </w:r>
      <w:r w:rsidRPr="00992961">
        <w:rPr>
          <w:rFonts w:eastAsia="Aptos"/>
          <w:sz w:val="16"/>
        </w:rPr>
        <w:t xml:space="preserve">, “(1) </w:t>
      </w:r>
      <w:r w:rsidRPr="00992961">
        <w:rPr>
          <w:rFonts w:eastAsia="Aptos"/>
          <w:u w:val="single"/>
        </w:rPr>
        <w:t>Objective merit</w:t>
      </w:r>
      <w:r w:rsidRPr="00992961">
        <w:rPr>
          <w:rFonts w:eastAsia="Aptos"/>
          <w:sz w:val="16"/>
        </w:rPr>
        <w:t xml:space="preserve">, (2) </w:t>
      </w:r>
      <w:r w:rsidRPr="00992961">
        <w:rPr>
          <w:rFonts w:eastAsia="Aptos"/>
          <w:u w:val="single"/>
        </w:rPr>
        <w:t>personal friendship</w:t>
      </w:r>
      <w:r w:rsidRPr="00992961">
        <w:rPr>
          <w:rFonts w:eastAsia="Aptos"/>
          <w:sz w:val="16"/>
        </w:rPr>
        <w:t xml:space="preserve">, (3) </w:t>
      </w:r>
      <w:r w:rsidRPr="00992961">
        <w:rPr>
          <w:rFonts w:eastAsia="Aptos"/>
          <w:u w:val="single"/>
        </w:rPr>
        <w:t>balancing representation on the Court</w:t>
      </w:r>
      <w:r w:rsidRPr="00992961">
        <w:rPr>
          <w:rFonts w:eastAsia="Aptos"/>
          <w:sz w:val="16"/>
        </w:rPr>
        <w:t xml:space="preserve">, </w:t>
      </w:r>
      <w:r w:rsidRPr="00992961">
        <w:rPr>
          <w:rFonts w:eastAsia="Aptos"/>
          <w:u w:val="single"/>
        </w:rPr>
        <w:t>and</w:t>
      </w:r>
      <w:r w:rsidRPr="00992961">
        <w:rPr>
          <w:rFonts w:eastAsia="Aptos"/>
          <w:sz w:val="16"/>
        </w:rPr>
        <w:t xml:space="preserve"> (4) </w:t>
      </w:r>
      <w:r w:rsidRPr="00992961">
        <w:rPr>
          <w:rFonts w:eastAsia="Aptos"/>
          <w:b/>
          <w:iCs/>
          <w:highlight w:val="cyan"/>
          <w:u w:val="single"/>
          <w:bdr w:val="single" w:sz="8" w:space="0" w:color="auto"/>
        </w:rPr>
        <w:t>political</w:t>
      </w:r>
      <w:r w:rsidRPr="00992961">
        <w:rPr>
          <w:rFonts w:eastAsia="Aptos"/>
          <w:sz w:val="16"/>
        </w:rPr>
        <w:t xml:space="preserve"> </w:t>
      </w:r>
      <w:r w:rsidRPr="00992961">
        <w:rPr>
          <w:rFonts w:eastAsia="Aptos"/>
          <w:u w:val="single"/>
        </w:rPr>
        <w:t>and ideological</w:t>
      </w:r>
      <w:r w:rsidRPr="00992961">
        <w:rPr>
          <w:rFonts w:eastAsia="Aptos"/>
          <w:sz w:val="16"/>
        </w:rPr>
        <w:t xml:space="preserve"> </w:t>
      </w:r>
      <w:r w:rsidRPr="00992961">
        <w:rPr>
          <w:rFonts w:eastAsia="Aptos"/>
          <w:b/>
          <w:iCs/>
          <w:highlight w:val="cyan"/>
          <w:u w:val="single"/>
          <w:bdr w:val="single" w:sz="8" w:space="0" w:color="auto"/>
        </w:rPr>
        <w:t>compatibility</w:t>
      </w:r>
      <w:r w:rsidRPr="00992961">
        <w:rPr>
          <w:rFonts w:eastAsia="Aptos"/>
          <w:sz w:val="16"/>
        </w:rPr>
        <w:t xml:space="preserve">.” These qualities can be examined in the nomination of Judge Bork and how the fourth component of ideological compatibility played a role in his nomination. Judge Bork was appointed to the Court by President Ronald Reagan in 1987. Bork was a circuit court judge, Attorney General for the United States, and Solicitor General in the U.S. Department of Justice. Judge Bork’s previous work experience was overshadowed by his strict interpretation of the Constitution that added to the dismay of opponents. Professors Gross and Vieira explain that “opponents quickly focused on Bork’s judicial philosophy, rather than his professional qualifications, as the basis for denying confirmation. This focus on ideology raised a crucial question as to whether it was proper to reject an otherwise qualified nominee for ideological reasons.” Judge Bork’s failed nomination </w:t>
      </w:r>
      <w:proofErr w:type="gramStart"/>
      <w:r w:rsidRPr="00992961">
        <w:rPr>
          <w:rFonts w:eastAsia="Aptos"/>
          <w:sz w:val="16"/>
        </w:rPr>
        <w:t>to</w:t>
      </w:r>
      <w:proofErr w:type="gramEnd"/>
      <w:r w:rsidRPr="00992961">
        <w:rPr>
          <w:rFonts w:eastAsia="Aptos"/>
          <w:sz w:val="16"/>
        </w:rPr>
        <w:t xml:space="preserve"> the Court would not only create a new protocol for nominating people to the Court, but it would also change the implications of public perception of the Supreme Court. While Bork was not the first nominee to have a constitutional philosophy, he was pressed more on it, and that added more radical conservative views that worked against him in the nomination process. “The rejection of judicial nominees on this basis has important implications for judicial independence and public confidence in the federal courts.” The shift in the Supreme Court established ideology as a proper means of voting for or against someone to the Court while bilaterally shifting public perception dramatically. It validates how much power is held in the Senate in making Supreme Court selections. </w:t>
      </w:r>
      <w:proofErr w:type="gramStart"/>
      <w:r w:rsidRPr="00992961">
        <w:rPr>
          <w:rFonts w:eastAsia="Aptos"/>
          <w:sz w:val="16"/>
        </w:rPr>
        <w:t>The public</w:t>
      </w:r>
      <w:proofErr w:type="gramEnd"/>
      <w:r w:rsidRPr="00992961">
        <w:rPr>
          <w:rFonts w:eastAsia="Aptos"/>
          <w:sz w:val="16"/>
        </w:rPr>
        <w:t xml:space="preserve"> attention highlights tensions and shows how ideology rather than qualifications can be used against a nominee.</w:t>
      </w:r>
    </w:p>
    <w:p w14:paraId="4DBD1D39" w14:textId="77777777" w:rsidR="00992961" w:rsidRPr="00992961" w:rsidRDefault="00992961" w:rsidP="00992961">
      <w:pPr>
        <w:rPr>
          <w:rFonts w:eastAsia="Aptos"/>
          <w:sz w:val="16"/>
        </w:rPr>
      </w:pPr>
      <w:r w:rsidRPr="00992961">
        <w:rPr>
          <w:rFonts w:eastAsia="Aptos"/>
          <w:sz w:val="16"/>
        </w:rPr>
        <w:t>Impact of the Media</w:t>
      </w:r>
    </w:p>
    <w:p w14:paraId="6B16E141" w14:textId="77777777" w:rsidR="00992961" w:rsidRPr="00992961" w:rsidRDefault="00992961" w:rsidP="00992961">
      <w:pPr>
        <w:rPr>
          <w:rFonts w:eastAsia="Aptos"/>
          <w:sz w:val="16"/>
        </w:rPr>
      </w:pPr>
      <w:r w:rsidRPr="00992961">
        <w:rPr>
          <w:rFonts w:eastAsia="Aptos"/>
          <w:u w:val="single"/>
        </w:rPr>
        <w:t>Over time</w:t>
      </w:r>
      <w:r w:rsidRPr="00992961">
        <w:rPr>
          <w:rFonts w:eastAsia="Aptos"/>
          <w:sz w:val="16"/>
        </w:rPr>
        <w:t xml:space="preserve">, the </w:t>
      </w:r>
      <w:r w:rsidRPr="00992961">
        <w:rPr>
          <w:rFonts w:eastAsia="Aptos"/>
          <w:b/>
          <w:iCs/>
          <w:u w:val="single"/>
          <w:bdr w:val="single" w:sz="8" w:space="0" w:color="auto"/>
        </w:rPr>
        <w:t xml:space="preserve">increased </w:t>
      </w:r>
      <w:r w:rsidRPr="00992961">
        <w:rPr>
          <w:rFonts w:eastAsia="Aptos"/>
          <w:b/>
          <w:iCs/>
          <w:highlight w:val="cyan"/>
          <w:u w:val="single"/>
          <w:bdr w:val="single" w:sz="8" w:space="0" w:color="auto"/>
        </w:rPr>
        <w:t>influence</w:t>
      </w:r>
      <w:r w:rsidRPr="00992961">
        <w:rPr>
          <w:rFonts w:eastAsia="Aptos"/>
          <w:sz w:val="16"/>
          <w:highlight w:val="cyan"/>
        </w:rPr>
        <w:t xml:space="preserve"> </w:t>
      </w:r>
      <w:r w:rsidRPr="00992961">
        <w:rPr>
          <w:rFonts w:eastAsia="Aptos"/>
          <w:highlight w:val="cyan"/>
          <w:u w:val="single"/>
        </w:rPr>
        <w:t>of the</w:t>
      </w:r>
      <w:r w:rsidRPr="00992961">
        <w:rPr>
          <w:rFonts w:eastAsia="Aptos"/>
          <w:sz w:val="16"/>
          <w:highlight w:val="cyan"/>
        </w:rPr>
        <w:t xml:space="preserve"> </w:t>
      </w:r>
      <w:r w:rsidRPr="00992961">
        <w:rPr>
          <w:rFonts w:eastAsia="Aptos"/>
          <w:b/>
          <w:iCs/>
          <w:highlight w:val="cyan"/>
          <w:u w:val="single"/>
          <w:bdr w:val="single" w:sz="8" w:space="0" w:color="auto"/>
        </w:rPr>
        <w:t>media</w:t>
      </w:r>
      <w:r w:rsidRPr="00992961">
        <w:rPr>
          <w:rFonts w:eastAsia="Aptos"/>
          <w:sz w:val="16"/>
          <w:highlight w:val="cyan"/>
        </w:rPr>
        <w:t xml:space="preserve"> </w:t>
      </w:r>
      <w:r w:rsidRPr="00992961">
        <w:rPr>
          <w:rFonts w:eastAsia="Aptos"/>
          <w:highlight w:val="cyan"/>
          <w:u w:val="single"/>
        </w:rPr>
        <w:t>and</w:t>
      </w:r>
      <w:r w:rsidRPr="00992961">
        <w:rPr>
          <w:rFonts w:eastAsia="Aptos"/>
          <w:sz w:val="16"/>
          <w:highlight w:val="cyan"/>
        </w:rPr>
        <w:t xml:space="preserve"> </w:t>
      </w:r>
      <w:r w:rsidRPr="00992961">
        <w:rPr>
          <w:rFonts w:eastAsia="Aptos"/>
          <w:b/>
          <w:iCs/>
          <w:highlight w:val="cyan"/>
          <w:u w:val="single"/>
          <w:bdr w:val="single" w:sz="8" w:space="0" w:color="auto"/>
        </w:rPr>
        <w:t>sensationalism</w:t>
      </w:r>
      <w:r w:rsidRPr="00992961">
        <w:rPr>
          <w:rFonts w:eastAsia="Aptos"/>
          <w:sz w:val="16"/>
          <w:highlight w:val="cyan"/>
        </w:rPr>
        <w:t xml:space="preserve"> </w:t>
      </w:r>
      <w:r w:rsidRPr="00992961">
        <w:rPr>
          <w:rFonts w:eastAsia="Aptos"/>
          <w:highlight w:val="cyan"/>
          <w:u w:val="single"/>
        </w:rPr>
        <w:t>in</w:t>
      </w:r>
      <w:r w:rsidRPr="00992961">
        <w:rPr>
          <w:rFonts w:eastAsia="Aptos"/>
          <w:u w:val="single"/>
        </w:rPr>
        <w:t xml:space="preserve"> the </w:t>
      </w:r>
      <w:r w:rsidRPr="00992961">
        <w:rPr>
          <w:rFonts w:eastAsia="Aptos"/>
          <w:highlight w:val="cyan"/>
          <w:u w:val="single"/>
        </w:rPr>
        <w:t>news</w:t>
      </w:r>
      <w:r w:rsidRPr="00992961">
        <w:rPr>
          <w:rFonts w:eastAsia="Aptos"/>
          <w:sz w:val="16"/>
        </w:rPr>
        <w:t xml:space="preserve"> </w:t>
      </w:r>
      <w:r w:rsidRPr="00992961">
        <w:rPr>
          <w:rFonts w:eastAsia="Aptos"/>
          <w:b/>
          <w:iCs/>
          <w:u w:val="single"/>
          <w:bdr w:val="single" w:sz="8" w:space="0" w:color="auto"/>
        </w:rPr>
        <w:t>influenced</w:t>
      </w:r>
      <w:r w:rsidRPr="00992961">
        <w:rPr>
          <w:rFonts w:eastAsia="Aptos"/>
          <w:sz w:val="16"/>
        </w:rPr>
        <w:t xml:space="preserve"> </w:t>
      </w:r>
      <w:r w:rsidRPr="00992961">
        <w:rPr>
          <w:rFonts w:eastAsia="Aptos"/>
          <w:u w:val="single"/>
        </w:rPr>
        <w:t>how</w:t>
      </w:r>
      <w:r w:rsidRPr="00992961">
        <w:rPr>
          <w:rFonts w:eastAsia="Aptos"/>
          <w:sz w:val="16"/>
        </w:rPr>
        <w:t xml:space="preserve"> </w:t>
      </w:r>
      <w:r w:rsidRPr="00992961">
        <w:rPr>
          <w:rFonts w:eastAsia="Aptos"/>
          <w:b/>
          <w:iCs/>
          <w:u w:val="single"/>
          <w:bdr w:val="single" w:sz="8" w:space="0" w:color="auto"/>
        </w:rPr>
        <w:t>politics</w:t>
      </w:r>
      <w:r w:rsidRPr="00992961">
        <w:rPr>
          <w:rFonts w:eastAsia="Aptos"/>
          <w:sz w:val="16"/>
        </w:rPr>
        <w:t xml:space="preserve"> </w:t>
      </w:r>
      <w:r w:rsidRPr="00992961">
        <w:rPr>
          <w:rFonts w:eastAsia="Aptos"/>
          <w:u w:val="single"/>
        </w:rPr>
        <w:t>is received</w:t>
      </w:r>
      <w:r w:rsidRPr="00992961">
        <w:rPr>
          <w:rFonts w:eastAsia="Aptos"/>
          <w:sz w:val="16"/>
        </w:rPr>
        <w:t xml:space="preserve">. </w:t>
      </w:r>
      <w:r w:rsidRPr="00992961">
        <w:rPr>
          <w:rFonts w:eastAsia="Aptos"/>
          <w:u w:val="single"/>
        </w:rPr>
        <w:t>With social media and news spreading incredibly quickly</w:t>
      </w:r>
      <w:r w:rsidRPr="00992961">
        <w:rPr>
          <w:rFonts w:eastAsia="Aptos"/>
          <w:sz w:val="16"/>
        </w:rPr>
        <w:t xml:space="preserve">, </w:t>
      </w:r>
      <w:r w:rsidRPr="00992961">
        <w:rPr>
          <w:rFonts w:eastAsia="Aptos"/>
          <w:u w:val="single"/>
        </w:rPr>
        <w:t>getting</w:t>
      </w:r>
      <w:r w:rsidRPr="00992961">
        <w:rPr>
          <w:rFonts w:eastAsia="Aptos"/>
          <w:sz w:val="16"/>
        </w:rPr>
        <w:t xml:space="preserve"> </w:t>
      </w:r>
      <w:r w:rsidRPr="00992961">
        <w:rPr>
          <w:rFonts w:eastAsia="Aptos"/>
          <w:b/>
          <w:iCs/>
          <w:u w:val="single"/>
          <w:bdr w:val="single" w:sz="8" w:space="0" w:color="auto"/>
        </w:rPr>
        <w:t>info</w:t>
      </w:r>
      <w:r w:rsidRPr="00992961">
        <w:rPr>
          <w:rFonts w:eastAsia="Aptos"/>
          <w:u w:val="single"/>
        </w:rPr>
        <w:t>rmation</w:t>
      </w:r>
      <w:r w:rsidRPr="00992961">
        <w:rPr>
          <w:rFonts w:eastAsia="Aptos"/>
          <w:sz w:val="16"/>
        </w:rPr>
        <w:t xml:space="preserve"> </w:t>
      </w:r>
      <w:r w:rsidRPr="00992961">
        <w:rPr>
          <w:rFonts w:eastAsia="Aptos"/>
          <w:u w:val="single"/>
        </w:rPr>
        <w:t>has</w:t>
      </w:r>
      <w:r w:rsidRPr="00992961">
        <w:rPr>
          <w:rFonts w:eastAsia="Aptos"/>
          <w:sz w:val="16"/>
        </w:rPr>
        <w:t xml:space="preserve"> </w:t>
      </w:r>
      <w:r w:rsidRPr="00992961">
        <w:rPr>
          <w:rFonts w:eastAsia="Aptos"/>
          <w:b/>
          <w:iCs/>
          <w:u w:val="single"/>
          <w:bdr w:val="single" w:sz="8" w:space="0" w:color="auto"/>
        </w:rPr>
        <w:t>never</w:t>
      </w:r>
      <w:r w:rsidRPr="00992961">
        <w:rPr>
          <w:rFonts w:eastAsia="Aptos"/>
          <w:sz w:val="16"/>
        </w:rPr>
        <w:t xml:space="preserve"> </w:t>
      </w:r>
      <w:r w:rsidRPr="00992961">
        <w:rPr>
          <w:rFonts w:eastAsia="Aptos"/>
          <w:u w:val="single"/>
        </w:rPr>
        <w:t>been</w:t>
      </w:r>
      <w:r w:rsidRPr="00992961">
        <w:rPr>
          <w:rFonts w:eastAsia="Aptos"/>
          <w:sz w:val="16"/>
        </w:rPr>
        <w:t xml:space="preserve"> </w:t>
      </w:r>
      <w:r w:rsidRPr="00992961">
        <w:rPr>
          <w:rFonts w:eastAsia="Aptos"/>
          <w:b/>
          <w:iCs/>
          <w:u w:val="single"/>
          <w:bdr w:val="single" w:sz="8" w:space="0" w:color="auto"/>
        </w:rPr>
        <w:t>more accessible</w:t>
      </w:r>
      <w:r w:rsidRPr="00992961">
        <w:rPr>
          <w:rFonts w:eastAsia="Aptos"/>
          <w:sz w:val="16"/>
        </w:rPr>
        <w:t xml:space="preserve">, </w:t>
      </w:r>
      <w:r w:rsidRPr="00992961">
        <w:rPr>
          <w:rFonts w:eastAsia="Aptos"/>
          <w:u w:val="single"/>
        </w:rPr>
        <w:t>but it is unique concerning the Supreme Court</w:t>
      </w:r>
      <w:r w:rsidRPr="00992961">
        <w:rPr>
          <w:rFonts w:eastAsia="Aptos"/>
          <w:sz w:val="16"/>
        </w:rPr>
        <w:t xml:space="preserve">. </w:t>
      </w:r>
      <w:r w:rsidRPr="00992961">
        <w:rPr>
          <w:rFonts w:eastAsia="Aptos"/>
          <w:b/>
          <w:iCs/>
          <w:highlight w:val="cyan"/>
          <w:u w:val="single"/>
          <w:bdr w:val="single" w:sz="8" w:space="0" w:color="auto"/>
        </w:rPr>
        <w:t>Media framing of the Court</w:t>
      </w:r>
      <w:r w:rsidRPr="00992961">
        <w:rPr>
          <w:rFonts w:eastAsia="Aptos"/>
          <w:sz w:val="16"/>
        </w:rPr>
        <w:t xml:space="preserve"> </w:t>
      </w:r>
      <w:r w:rsidRPr="00992961">
        <w:rPr>
          <w:rFonts w:eastAsia="Aptos"/>
          <w:u w:val="single"/>
        </w:rPr>
        <w:t>can</w:t>
      </w:r>
      <w:r w:rsidRPr="00992961">
        <w:rPr>
          <w:rFonts w:eastAsia="Aptos"/>
          <w:sz w:val="16"/>
        </w:rPr>
        <w:t xml:space="preserve"> </w:t>
      </w:r>
      <w:r w:rsidRPr="00992961">
        <w:rPr>
          <w:rFonts w:eastAsia="Aptos"/>
          <w:b/>
          <w:iCs/>
          <w:highlight w:val="cyan"/>
          <w:u w:val="single"/>
          <w:bdr w:val="single" w:sz="8" w:space="0" w:color="auto"/>
        </w:rPr>
        <w:t>alter</w:t>
      </w:r>
      <w:r w:rsidRPr="00992961">
        <w:rPr>
          <w:rFonts w:eastAsia="Aptos"/>
          <w:sz w:val="16"/>
        </w:rPr>
        <w:t xml:space="preserve"> </w:t>
      </w:r>
      <w:r w:rsidRPr="00992961">
        <w:rPr>
          <w:rFonts w:eastAsia="Aptos"/>
          <w:highlight w:val="cyan"/>
          <w:u w:val="single"/>
        </w:rPr>
        <w:t>public</w:t>
      </w:r>
      <w:r w:rsidRPr="00992961">
        <w:rPr>
          <w:rFonts w:eastAsia="Aptos"/>
          <w:sz w:val="16"/>
          <w:highlight w:val="cyan"/>
        </w:rPr>
        <w:t xml:space="preserve"> </w:t>
      </w:r>
      <w:r w:rsidRPr="00992961">
        <w:rPr>
          <w:rFonts w:eastAsia="Aptos"/>
          <w:b/>
          <w:iCs/>
          <w:highlight w:val="cyan"/>
          <w:u w:val="single"/>
          <w:bdr w:val="single" w:sz="8" w:space="0" w:color="auto"/>
        </w:rPr>
        <w:t>perception</w:t>
      </w:r>
      <w:r w:rsidRPr="00992961">
        <w:rPr>
          <w:rFonts w:eastAsia="Aptos"/>
          <w:sz w:val="16"/>
          <w:highlight w:val="cyan"/>
        </w:rPr>
        <w:t xml:space="preserve"> </w:t>
      </w:r>
      <w:r w:rsidRPr="00992961">
        <w:rPr>
          <w:rFonts w:eastAsia="Aptos"/>
          <w:highlight w:val="cyan"/>
          <w:u w:val="single"/>
        </w:rPr>
        <w:t>of a case</w:t>
      </w:r>
      <w:r w:rsidRPr="00992961">
        <w:rPr>
          <w:rFonts w:eastAsia="Aptos"/>
          <w:sz w:val="16"/>
        </w:rPr>
        <w:t xml:space="preserve">, </w:t>
      </w:r>
      <w:r w:rsidRPr="00992961">
        <w:rPr>
          <w:rFonts w:eastAsia="Aptos"/>
          <w:u w:val="single"/>
        </w:rPr>
        <w:t>and the motivation of the media is not always in good faith</w:t>
      </w:r>
      <w:r w:rsidRPr="00992961">
        <w:rPr>
          <w:rFonts w:eastAsia="Aptos"/>
          <w:sz w:val="16"/>
        </w:rPr>
        <w:t xml:space="preserve">. Specifically, “media analyst Andrew Tyndall asserts that </w:t>
      </w:r>
      <w:r w:rsidRPr="00992961">
        <w:rPr>
          <w:rFonts w:eastAsia="Aptos"/>
          <w:u w:val="single"/>
        </w:rPr>
        <w:t xml:space="preserve">the press </w:t>
      </w:r>
      <w:r w:rsidRPr="00992961">
        <w:rPr>
          <w:rFonts w:eastAsia="Aptos"/>
          <w:highlight w:val="cyan"/>
          <w:u w:val="single"/>
        </w:rPr>
        <w:t xml:space="preserve">tends to focus on </w:t>
      </w:r>
      <w:r w:rsidRPr="00992961">
        <w:rPr>
          <w:rFonts w:eastAsia="Aptos"/>
          <w:b/>
          <w:iCs/>
          <w:highlight w:val="cyan"/>
          <w:u w:val="single"/>
          <w:bdr w:val="single" w:sz="8" w:space="0" w:color="auto"/>
        </w:rPr>
        <w:t>cases</w:t>
      </w:r>
      <w:r w:rsidRPr="00992961">
        <w:rPr>
          <w:rFonts w:eastAsia="Aptos"/>
          <w:highlight w:val="cyan"/>
          <w:u w:val="single"/>
        </w:rPr>
        <w:t xml:space="preserve"> that</w:t>
      </w:r>
      <w:r w:rsidRPr="00992961">
        <w:rPr>
          <w:rFonts w:eastAsia="Aptos"/>
          <w:u w:val="single"/>
        </w:rPr>
        <w:t xml:space="preserve"> </w:t>
      </w:r>
      <w:r w:rsidRPr="00992961">
        <w:rPr>
          <w:rFonts w:eastAsia="Aptos"/>
          <w:b/>
          <w:iCs/>
          <w:u w:val="single"/>
          <w:bdr w:val="single" w:sz="8" w:space="0" w:color="auto"/>
        </w:rPr>
        <w:t>generate conflict</w:t>
      </w:r>
      <w:r w:rsidRPr="00992961">
        <w:rPr>
          <w:rFonts w:eastAsia="Aptos"/>
          <w:u w:val="single"/>
        </w:rPr>
        <w:t xml:space="preserve"> and </w:t>
      </w:r>
      <w:r w:rsidRPr="00992961">
        <w:rPr>
          <w:rFonts w:eastAsia="Aptos"/>
          <w:highlight w:val="cyan"/>
          <w:u w:val="single"/>
        </w:rPr>
        <w:t xml:space="preserve">have clear </w:t>
      </w:r>
      <w:r w:rsidRPr="00992961">
        <w:rPr>
          <w:rFonts w:eastAsia="Aptos"/>
          <w:b/>
          <w:iCs/>
          <w:highlight w:val="cyan"/>
          <w:u w:val="single"/>
          <w:bdr w:val="single" w:sz="8" w:space="0" w:color="auto"/>
        </w:rPr>
        <w:t>winners</w:t>
      </w:r>
      <w:r w:rsidRPr="00992961">
        <w:rPr>
          <w:rFonts w:eastAsia="Aptos"/>
          <w:b/>
          <w:iCs/>
          <w:u w:val="single"/>
          <w:bdr w:val="single" w:sz="8" w:space="0" w:color="auto"/>
        </w:rPr>
        <w:t xml:space="preserve"> and losers</w:t>
      </w:r>
      <w:r w:rsidRPr="00992961">
        <w:rPr>
          <w:rFonts w:eastAsia="Aptos"/>
          <w:sz w:val="16"/>
        </w:rPr>
        <w:t xml:space="preserve">.” When news organizations constantly look for winners and losers instead of objectively delivering facts, </w:t>
      </w:r>
      <w:r w:rsidRPr="00992961">
        <w:rPr>
          <w:rFonts w:eastAsia="Aptos"/>
          <w:u w:val="single"/>
        </w:rPr>
        <w:t>it changes how the news is received and</w:t>
      </w:r>
      <w:r w:rsidRPr="00992961">
        <w:rPr>
          <w:rFonts w:eastAsia="Aptos"/>
          <w:sz w:val="16"/>
        </w:rPr>
        <w:t xml:space="preserve"> </w:t>
      </w:r>
      <w:r w:rsidRPr="00992961">
        <w:rPr>
          <w:rFonts w:eastAsia="Aptos"/>
          <w:b/>
          <w:iCs/>
          <w:u w:val="single"/>
          <w:bdr w:val="single" w:sz="8" w:space="0" w:color="auto"/>
        </w:rPr>
        <w:t xml:space="preserve">preemptively </w:t>
      </w:r>
      <w:r w:rsidRPr="00992961">
        <w:rPr>
          <w:rFonts w:eastAsia="Aptos"/>
          <w:b/>
          <w:iCs/>
          <w:highlight w:val="cyan"/>
          <w:u w:val="single"/>
          <w:bdr w:val="single" w:sz="8" w:space="0" w:color="auto"/>
        </w:rPr>
        <w:t>creates political divisions</w:t>
      </w:r>
      <w:r w:rsidRPr="00992961">
        <w:rPr>
          <w:rFonts w:eastAsia="Aptos"/>
          <w:sz w:val="16"/>
        </w:rPr>
        <w:t xml:space="preserve">. </w:t>
      </w:r>
      <w:r w:rsidRPr="00992961">
        <w:rPr>
          <w:rFonts w:eastAsia="Aptos"/>
          <w:u w:val="single"/>
        </w:rPr>
        <w:t>The media thrives on outrage</w:t>
      </w:r>
      <w:r w:rsidRPr="00992961">
        <w:rPr>
          <w:rFonts w:eastAsia="Aptos"/>
          <w:sz w:val="16"/>
        </w:rPr>
        <w:t xml:space="preserve">, </w:t>
      </w:r>
      <w:r w:rsidRPr="00992961">
        <w:rPr>
          <w:rFonts w:eastAsia="Aptos"/>
          <w:u w:val="single"/>
        </w:rPr>
        <w:t>so if they can make the Supreme Court and its justices look chaotic</w:t>
      </w:r>
      <w:r w:rsidRPr="00992961">
        <w:rPr>
          <w:rFonts w:eastAsia="Aptos"/>
          <w:sz w:val="16"/>
        </w:rPr>
        <w:t xml:space="preserve">, </w:t>
      </w:r>
      <w:r w:rsidRPr="00992961">
        <w:rPr>
          <w:rFonts w:eastAsia="Aptos"/>
          <w:u w:val="single"/>
        </w:rPr>
        <w:t>they</w:t>
      </w:r>
      <w:r w:rsidRPr="00992961">
        <w:rPr>
          <w:rFonts w:eastAsia="Aptos"/>
          <w:sz w:val="16"/>
        </w:rPr>
        <w:t xml:space="preserve"> will </w:t>
      </w:r>
      <w:r w:rsidRPr="00992961">
        <w:rPr>
          <w:rFonts w:eastAsia="Aptos"/>
          <w:u w:val="single"/>
        </w:rPr>
        <w:t>profit</w:t>
      </w:r>
      <w:r w:rsidRPr="00992961">
        <w:rPr>
          <w:rFonts w:eastAsia="Aptos"/>
          <w:sz w:val="16"/>
        </w:rPr>
        <w:t xml:space="preserve">. This is examined further as “social scientists have coded coverage of the Court to determine the existence of political or apolitical frames, a reference to the president who appointed the particular Justice is considered a political framing.” </w:t>
      </w:r>
      <w:r w:rsidRPr="00992961">
        <w:rPr>
          <w:rFonts w:eastAsia="Aptos"/>
          <w:b/>
          <w:iCs/>
          <w:highlight w:val="cyan"/>
          <w:u w:val="single"/>
          <w:bdr w:val="single" w:sz="8" w:space="0" w:color="auto"/>
        </w:rPr>
        <w:t>Appointing</w:t>
      </w:r>
      <w:r w:rsidRPr="00992961">
        <w:rPr>
          <w:rFonts w:eastAsia="Aptos"/>
          <w:b/>
          <w:iCs/>
          <w:u w:val="single"/>
          <w:bdr w:val="single" w:sz="8" w:space="0" w:color="auto"/>
        </w:rPr>
        <w:t xml:space="preserve"> </w:t>
      </w:r>
      <w:proofErr w:type="gramStart"/>
      <w:r w:rsidRPr="00992961">
        <w:rPr>
          <w:rFonts w:eastAsia="Aptos"/>
          <w:b/>
          <w:iCs/>
          <w:u w:val="single"/>
          <w:bdr w:val="single" w:sz="8" w:space="0" w:color="auto"/>
        </w:rPr>
        <w:t>justices</w:t>
      </w:r>
      <w:proofErr w:type="gramEnd"/>
      <w:r w:rsidRPr="00992961">
        <w:rPr>
          <w:rFonts w:eastAsia="Aptos"/>
          <w:sz w:val="16"/>
        </w:rPr>
        <w:t xml:space="preserve"> </w:t>
      </w:r>
      <w:r w:rsidRPr="00992961">
        <w:rPr>
          <w:rFonts w:eastAsia="Aptos"/>
          <w:highlight w:val="cyan"/>
          <w:u w:val="single"/>
        </w:rPr>
        <w:t>is</w:t>
      </w:r>
      <w:r w:rsidRPr="00992961">
        <w:rPr>
          <w:rFonts w:eastAsia="Aptos"/>
          <w:sz w:val="16"/>
        </w:rPr>
        <w:t xml:space="preserve"> </w:t>
      </w:r>
      <w:r w:rsidRPr="00992961">
        <w:rPr>
          <w:rFonts w:eastAsia="Aptos"/>
          <w:b/>
          <w:iCs/>
          <w:u w:val="single"/>
          <w:bdr w:val="single" w:sz="8" w:space="0" w:color="auto"/>
        </w:rPr>
        <w:t xml:space="preserve">already </w:t>
      </w:r>
      <w:r w:rsidRPr="00992961">
        <w:rPr>
          <w:rFonts w:eastAsia="Aptos"/>
          <w:b/>
          <w:iCs/>
          <w:highlight w:val="cyan"/>
          <w:u w:val="single"/>
          <w:bdr w:val="single" w:sz="8" w:space="0" w:color="auto"/>
        </w:rPr>
        <w:t>political</w:t>
      </w:r>
      <w:r w:rsidRPr="00992961">
        <w:rPr>
          <w:rFonts w:eastAsia="Aptos"/>
          <w:sz w:val="16"/>
        </w:rPr>
        <w:t xml:space="preserve">, </w:t>
      </w:r>
      <w:r w:rsidRPr="00992961">
        <w:rPr>
          <w:rFonts w:eastAsia="Aptos"/>
          <w:u w:val="single"/>
        </w:rPr>
        <w:t>which in turn is</w:t>
      </w:r>
      <w:r w:rsidRPr="00992961">
        <w:rPr>
          <w:rFonts w:eastAsia="Aptos"/>
          <w:sz w:val="16"/>
        </w:rPr>
        <w:t xml:space="preserve"> </w:t>
      </w:r>
      <w:r w:rsidRPr="00992961">
        <w:rPr>
          <w:rFonts w:eastAsia="Aptos"/>
          <w:b/>
          <w:iCs/>
          <w:highlight w:val="cyan"/>
          <w:u w:val="single"/>
          <w:bdr w:val="single" w:sz="8" w:space="0" w:color="auto"/>
        </w:rPr>
        <w:t>emphasized through</w:t>
      </w:r>
      <w:r w:rsidRPr="00992961">
        <w:rPr>
          <w:rFonts w:eastAsia="Aptos"/>
          <w:b/>
          <w:iCs/>
          <w:u w:val="single"/>
          <w:bdr w:val="single" w:sz="8" w:space="0" w:color="auto"/>
        </w:rPr>
        <w:t xml:space="preserve"> the </w:t>
      </w:r>
      <w:r w:rsidRPr="00992961">
        <w:rPr>
          <w:rFonts w:eastAsia="Aptos"/>
          <w:b/>
          <w:iCs/>
          <w:highlight w:val="cyan"/>
          <w:u w:val="single"/>
          <w:bdr w:val="single" w:sz="8" w:space="0" w:color="auto"/>
        </w:rPr>
        <w:t>media</w:t>
      </w:r>
      <w:r w:rsidRPr="00992961">
        <w:rPr>
          <w:rFonts w:eastAsia="Aptos"/>
          <w:sz w:val="16"/>
        </w:rPr>
        <w:t>. The media acts as a mechanism for delivering information, but the influence of Supreme Court decisions intensifies as media outlets focus on profits, which furthers politicization. The media is manipulating coverage to one degree, and the need for positive coverage impacts the way the Court as well as other political figures speak, communicate, and make decisions.</w:t>
      </w:r>
    </w:p>
    <w:p w14:paraId="67CC7ABD" w14:textId="77777777" w:rsidR="00992961" w:rsidRPr="00992961" w:rsidRDefault="00992961" w:rsidP="00992961">
      <w:pPr>
        <w:rPr>
          <w:rFonts w:eastAsia="Aptos"/>
          <w:sz w:val="16"/>
        </w:rPr>
      </w:pPr>
      <w:r w:rsidRPr="00992961">
        <w:rPr>
          <w:rFonts w:eastAsia="Aptos"/>
          <w:u w:val="single"/>
        </w:rPr>
        <w:t>Understanding political frames begins with the presidential nomination</w:t>
      </w:r>
      <w:r w:rsidRPr="00992961">
        <w:rPr>
          <w:rFonts w:eastAsia="Aptos"/>
          <w:sz w:val="16"/>
        </w:rPr>
        <w:t xml:space="preserve">. </w:t>
      </w:r>
      <w:r w:rsidRPr="00992961">
        <w:rPr>
          <w:rFonts w:eastAsia="Aptos"/>
          <w:u w:val="single"/>
        </w:rPr>
        <w:t>Many believe</w:t>
      </w:r>
      <w:r w:rsidRPr="00992961">
        <w:rPr>
          <w:rFonts w:eastAsia="Aptos"/>
          <w:sz w:val="16"/>
        </w:rPr>
        <w:t xml:space="preserve"> that </w:t>
      </w:r>
      <w:r w:rsidRPr="00992961">
        <w:rPr>
          <w:rFonts w:eastAsia="Aptos"/>
          <w:b/>
          <w:iCs/>
          <w:highlight w:val="cyan"/>
          <w:u w:val="single"/>
          <w:bdr w:val="single" w:sz="8" w:space="0" w:color="auto"/>
        </w:rPr>
        <w:t>nominations</w:t>
      </w:r>
      <w:r w:rsidRPr="00992961">
        <w:rPr>
          <w:rFonts w:eastAsia="Aptos"/>
          <w:sz w:val="16"/>
        </w:rPr>
        <w:t xml:space="preserve"> </w:t>
      </w:r>
      <w:r w:rsidRPr="00992961">
        <w:rPr>
          <w:rFonts w:eastAsia="Aptos"/>
          <w:u w:val="single"/>
        </w:rPr>
        <w:t>are</w:t>
      </w:r>
      <w:r w:rsidRPr="00992961">
        <w:rPr>
          <w:rFonts w:eastAsia="Aptos"/>
          <w:sz w:val="16"/>
        </w:rPr>
        <w:t xml:space="preserve"> </w:t>
      </w:r>
      <w:r w:rsidRPr="00992961">
        <w:rPr>
          <w:rFonts w:eastAsia="Aptos"/>
          <w:b/>
          <w:iCs/>
          <w:highlight w:val="cyan"/>
          <w:u w:val="single"/>
          <w:bdr w:val="single" w:sz="8" w:space="0" w:color="auto"/>
        </w:rPr>
        <w:t>inherently</w:t>
      </w:r>
      <w:r w:rsidRPr="00992961">
        <w:rPr>
          <w:rFonts w:eastAsia="Aptos"/>
          <w:b/>
          <w:iCs/>
          <w:u w:val="single"/>
          <w:bdr w:val="single" w:sz="8" w:space="0" w:color="auto"/>
        </w:rPr>
        <w:t xml:space="preserve"> </w:t>
      </w:r>
      <w:r w:rsidRPr="00992961">
        <w:rPr>
          <w:rFonts w:eastAsia="Aptos"/>
          <w:b/>
          <w:iCs/>
          <w:highlight w:val="cyan"/>
          <w:u w:val="single"/>
          <w:bdr w:val="single" w:sz="8" w:space="0" w:color="auto"/>
        </w:rPr>
        <w:t>political</w:t>
      </w:r>
      <w:r w:rsidRPr="00992961">
        <w:rPr>
          <w:rFonts w:eastAsia="Aptos"/>
          <w:sz w:val="16"/>
        </w:rPr>
        <w:t xml:space="preserve">, </w:t>
      </w:r>
      <w:r w:rsidRPr="00992961">
        <w:rPr>
          <w:rFonts w:eastAsia="Aptos"/>
          <w:u w:val="single"/>
        </w:rPr>
        <w:t>since they are the result of party politics choosing a judge that aligns with the politics of the President</w:t>
      </w:r>
      <w:r w:rsidRPr="00992961">
        <w:rPr>
          <w:rFonts w:eastAsia="Aptos"/>
          <w:sz w:val="16"/>
        </w:rPr>
        <w:t>. Rather than separating a judicial nominee from the president appointing them, they are often intertwined. “</w:t>
      </w:r>
      <w:r w:rsidRPr="00992961">
        <w:rPr>
          <w:rFonts w:eastAsia="Aptos"/>
          <w:highlight w:val="cyan"/>
          <w:u w:val="single"/>
        </w:rPr>
        <w:t>People</w:t>
      </w:r>
      <w:r w:rsidRPr="00992961">
        <w:rPr>
          <w:rFonts w:eastAsia="Aptos"/>
          <w:sz w:val="16"/>
        </w:rPr>
        <w:t xml:space="preserve"> increasingly </w:t>
      </w:r>
      <w:r w:rsidRPr="00992961">
        <w:rPr>
          <w:rFonts w:eastAsia="Aptos"/>
          <w:b/>
          <w:iCs/>
          <w:highlight w:val="cyan"/>
          <w:u w:val="single"/>
          <w:bdr w:val="single" w:sz="8" w:space="0" w:color="auto"/>
        </w:rPr>
        <w:t>see</w:t>
      </w:r>
      <w:r w:rsidRPr="00992961">
        <w:rPr>
          <w:rFonts w:eastAsia="Aptos"/>
          <w:b/>
          <w:iCs/>
          <w:u w:val="single"/>
          <w:bdr w:val="single" w:sz="8" w:space="0" w:color="auto"/>
        </w:rPr>
        <w:t xml:space="preserve"> judges as ‘</w:t>
      </w:r>
      <w:r w:rsidRPr="00992961">
        <w:rPr>
          <w:rFonts w:eastAsia="Aptos"/>
          <w:b/>
          <w:iCs/>
          <w:highlight w:val="cyan"/>
          <w:u w:val="single"/>
          <w:bdr w:val="single" w:sz="8" w:space="0" w:color="auto"/>
        </w:rPr>
        <w:t>Trump judges’</w:t>
      </w:r>
      <w:r w:rsidRPr="00992961">
        <w:rPr>
          <w:rFonts w:eastAsia="Aptos"/>
          <w:sz w:val="16"/>
        </w:rPr>
        <w:t xml:space="preserve"> </w:t>
      </w:r>
      <w:r w:rsidRPr="00992961">
        <w:rPr>
          <w:rFonts w:eastAsia="Aptos"/>
          <w:highlight w:val="cyan"/>
          <w:u w:val="single"/>
        </w:rPr>
        <w:t>and</w:t>
      </w:r>
      <w:r w:rsidRPr="00992961">
        <w:rPr>
          <w:rFonts w:eastAsia="Aptos"/>
          <w:sz w:val="16"/>
        </w:rPr>
        <w:t xml:space="preserve"> </w:t>
      </w:r>
      <w:r w:rsidRPr="00992961">
        <w:rPr>
          <w:rFonts w:eastAsia="Aptos"/>
          <w:b/>
          <w:iCs/>
          <w:highlight w:val="cyan"/>
          <w:u w:val="single"/>
          <w:bdr w:val="single" w:sz="8" w:space="0" w:color="auto"/>
        </w:rPr>
        <w:t>‘Obama judges.</w:t>
      </w:r>
      <w:r w:rsidRPr="00992961">
        <w:rPr>
          <w:rFonts w:eastAsia="Aptos"/>
          <w:u w:val="single"/>
        </w:rPr>
        <w:t>’ Before discussing qualifications</w:t>
      </w:r>
      <w:r w:rsidRPr="00992961">
        <w:rPr>
          <w:rFonts w:eastAsia="Aptos"/>
          <w:sz w:val="16"/>
        </w:rPr>
        <w:t xml:space="preserve">, </w:t>
      </w:r>
      <w:r w:rsidRPr="00992961">
        <w:rPr>
          <w:rFonts w:eastAsia="Aptos"/>
          <w:u w:val="single"/>
        </w:rPr>
        <w:t>the media can deliver info</w:t>
      </w:r>
      <w:r w:rsidRPr="00992961">
        <w:rPr>
          <w:rFonts w:eastAsia="Aptos"/>
          <w:sz w:val="16"/>
        </w:rPr>
        <w:t xml:space="preserve">rmation even unknowingly </w:t>
      </w:r>
      <w:r w:rsidRPr="00992961">
        <w:rPr>
          <w:rFonts w:eastAsia="Aptos"/>
          <w:u w:val="single"/>
        </w:rPr>
        <w:t>politically by giving discerning information</w:t>
      </w:r>
      <w:r w:rsidRPr="00992961">
        <w:rPr>
          <w:rFonts w:eastAsia="Aptos"/>
          <w:sz w:val="16"/>
        </w:rPr>
        <w:t xml:space="preserve">, </w:t>
      </w:r>
      <w:r w:rsidRPr="00992961">
        <w:rPr>
          <w:rFonts w:eastAsia="Aptos"/>
          <w:highlight w:val="cyan"/>
          <w:u w:val="single"/>
        </w:rPr>
        <w:t>making</w:t>
      </w:r>
      <w:r w:rsidRPr="00992961">
        <w:rPr>
          <w:rFonts w:eastAsia="Aptos"/>
          <w:u w:val="single"/>
        </w:rPr>
        <w:t xml:space="preserve"> the </w:t>
      </w:r>
      <w:r w:rsidRPr="00992961">
        <w:rPr>
          <w:rFonts w:eastAsia="Aptos"/>
          <w:highlight w:val="cyan"/>
          <w:u w:val="single"/>
        </w:rPr>
        <w:t>public</w:t>
      </w:r>
      <w:r w:rsidRPr="00992961">
        <w:rPr>
          <w:rFonts w:eastAsia="Aptos"/>
          <w:u w:val="single"/>
        </w:rPr>
        <w:t xml:space="preserve"> more </w:t>
      </w:r>
      <w:r w:rsidRPr="00992961">
        <w:rPr>
          <w:rFonts w:eastAsia="Aptos"/>
          <w:highlight w:val="cyan"/>
          <w:u w:val="single"/>
        </w:rPr>
        <w:t>skeptical of</w:t>
      </w:r>
      <w:r w:rsidRPr="00992961">
        <w:rPr>
          <w:rFonts w:eastAsia="Aptos"/>
          <w:u w:val="single"/>
        </w:rPr>
        <w:t xml:space="preserve"> the </w:t>
      </w:r>
      <w:r w:rsidRPr="00992961">
        <w:rPr>
          <w:rFonts w:eastAsia="Aptos"/>
          <w:highlight w:val="cyan"/>
          <w:u w:val="single"/>
        </w:rPr>
        <w:t>courts</w:t>
      </w:r>
      <w:r w:rsidRPr="00992961">
        <w:rPr>
          <w:rFonts w:eastAsia="Aptos"/>
          <w:u w:val="single"/>
        </w:rPr>
        <w:t xml:space="preserve"> and the </w:t>
      </w:r>
      <w:r w:rsidRPr="00992961">
        <w:rPr>
          <w:rFonts w:eastAsia="Aptos"/>
          <w:highlight w:val="cyan"/>
          <w:u w:val="single"/>
        </w:rPr>
        <w:t>apolitical nature</w:t>
      </w:r>
      <w:r w:rsidRPr="00992961">
        <w:rPr>
          <w:rFonts w:eastAsia="Aptos"/>
          <w:u w:val="single"/>
        </w:rPr>
        <w:t xml:space="preserve"> it is meant to have</w:t>
      </w:r>
      <w:r w:rsidRPr="00992961">
        <w:rPr>
          <w:rFonts w:eastAsia="Aptos"/>
          <w:sz w:val="16"/>
        </w:rPr>
        <w:t>.</w:t>
      </w:r>
    </w:p>
    <w:p w14:paraId="2A8D95E1"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Politicians will </w:t>
      </w:r>
      <w:r w:rsidRPr="00992961">
        <w:rPr>
          <w:rFonts w:eastAsia="Times New Roman"/>
          <w:b/>
          <w:iCs/>
          <w:sz w:val="26"/>
          <w:u w:val="single"/>
        </w:rPr>
        <w:t xml:space="preserve">inflate </w:t>
      </w:r>
      <w:proofErr w:type="gramStart"/>
      <w:r w:rsidRPr="00992961">
        <w:rPr>
          <w:rFonts w:eastAsia="Times New Roman"/>
          <w:b/>
          <w:iCs/>
          <w:sz w:val="26"/>
          <w:u w:val="single"/>
        </w:rPr>
        <w:t>the</w:t>
      </w:r>
      <w:proofErr w:type="gramEnd"/>
      <w:r w:rsidRPr="00992961">
        <w:rPr>
          <w:rFonts w:eastAsia="Times New Roman"/>
          <w:b/>
          <w:iCs/>
          <w:sz w:val="26"/>
          <w:u w:val="single"/>
        </w:rPr>
        <w:t xml:space="preserve"> importance</w:t>
      </w:r>
      <w:r w:rsidRPr="00992961">
        <w:rPr>
          <w:rFonts w:eastAsia="Times New Roman"/>
          <w:b/>
          <w:iCs/>
          <w:sz w:val="26"/>
        </w:rPr>
        <w:t xml:space="preserve"> even if the public doesn’t </w:t>
      </w:r>
      <w:r w:rsidRPr="00992961">
        <w:rPr>
          <w:rFonts w:eastAsia="Times New Roman"/>
          <w:b/>
          <w:iCs/>
          <w:sz w:val="26"/>
          <w:u w:val="single"/>
        </w:rPr>
        <w:t>initially notice</w:t>
      </w:r>
      <w:r w:rsidRPr="00992961">
        <w:rPr>
          <w:rFonts w:eastAsia="Times New Roman"/>
          <w:b/>
          <w:iCs/>
          <w:sz w:val="26"/>
        </w:rPr>
        <w:t xml:space="preserve"> the ruling. </w:t>
      </w:r>
    </w:p>
    <w:p w14:paraId="14BB9DD3" w14:textId="77777777" w:rsidR="00992961" w:rsidRPr="00992961" w:rsidRDefault="00992961" w:rsidP="00992961">
      <w:pPr>
        <w:rPr>
          <w:rFonts w:eastAsia="Aptos"/>
        </w:rPr>
      </w:pPr>
      <w:r w:rsidRPr="00992961">
        <w:rPr>
          <w:rFonts w:eastAsia="Aptos"/>
          <w:b/>
          <w:bCs/>
          <w:sz w:val="26"/>
        </w:rPr>
        <w:t>Devins 6</w:t>
      </w:r>
      <w:r w:rsidRPr="00992961">
        <w:rPr>
          <w:rFonts w:eastAsia="Aptos"/>
        </w:rPr>
        <w:t xml:space="preserve">, Goodrich Professor of Law and Professor of Government, College of William and Mary. (Neal, 2006, “Smoke, Not Fire,” Maryland Law Review, Vol. 65, No. 1, pp. 197-205, University of Kansas Libraries, </w:t>
      </w:r>
      <w:proofErr w:type="spellStart"/>
      <w:r w:rsidRPr="00992961">
        <w:rPr>
          <w:rFonts w:eastAsia="Aptos"/>
        </w:rPr>
        <w:t>HeinOnline</w:t>
      </w:r>
      <w:proofErr w:type="spellEnd"/>
      <w:r w:rsidRPr="00992961">
        <w:rPr>
          <w:rFonts w:eastAsia="Aptos"/>
        </w:rPr>
        <w:t>)</w:t>
      </w:r>
    </w:p>
    <w:p w14:paraId="7CA26D42" w14:textId="77777777" w:rsidR="00992961" w:rsidRPr="00992961" w:rsidRDefault="00992961" w:rsidP="00992961">
      <w:pPr>
        <w:rPr>
          <w:rFonts w:eastAsia="Aptos"/>
          <w:sz w:val="16"/>
        </w:rPr>
      </w:pPr>
      <w:proofErr w:type="gramStart"/>
      <w:r w:rsidRPr="00992961">
        <w:rPr>
          <w:rFonts w:eastAsia="Aptos"/>
          <w:u w:val="single"/>
        </w:rPr>
        <w:t>In an effort to</w:t>
      </w:r>
      <w:proofErr w:type="gramEnd"/>
      <w:r w:rsidRPr="00992961">
        <w:rPr>
          <w:rFonts w:eastAsia="Aptos"/>
          <w:sz w:val="16"/>
        </w:rPr>
        <w:t xml:space="preserve"> </w:t>
      </w:r>
      <w:r w:rsidRPr="00992961">
        <w:rPr>
          <w:rFonts w:eastAsia="Aptos"/>
          <w:b/>
          <w:iCs/>
          <w:u w:val="single"/>
          <w:bdr w:val="single" w:sz="8" w:space="0" w:color="auto"/>
        </w:rPr>
        <w:t>secure their base</w:t>
      </w:r>
      <w:r w:rsidRPr="00992961">
        <w:rPr>
          <w:rFonts w:eastAsia="Aptos"/>
          <w:sz w:val="16"/>
        </w:rPr>
        <w:t xml:space="preserve">, </w:t>
      </w:r>
      <w:r w:rsidRPr="00992961">
        <w:rPr>
          <w:rFonts w:eastAsia="Aptos"/>
          <w:u w:val="single"/>
        </w:rPr>
        <w:t xml:space="preserve">Democrats and </w:t>
      </w:r>
      <w:r w:rsidRPr="00992961">
        <w:rPr>
          <w:rFonts w:eastAsia="Aptos"/>
          <w:highlight w:val="cyan"/>
          <w:u w:val="single"/>
        </w:rPr>
        <w:t>Republicans are</w:t>
      </w:r>
      <w:r w:rsidRPr="00992961">
        <w:rPr>
          <w:rFonts w:eastAsia="Aptos"/>
          <w:sz w:val="16"/>
          <w:highlight w:val="cyan"/>
        </w:rPr>
        <w:t xml:space="preserve"> </w:t>
      </w:r>
      <w:r w:rsidRPr="00992961">
        <w:rPr>
          <w:rFonts w:eastAsia="Aptos"/>
          <w:b/>
          <w:iCs/>
          <w:highlight w:val="cyan"/>
          <w:u w:val="single"/>
          <w:bdr w:val="single" w:sz="8" w:space="0" w:color="auto"/>
        </w:rPr>
        <w:t>increasingly concerned</w:t>
      </w:r>
      <w:r w:rsidRPr="00992961">
        <w:rPr>
          <w:rFonts w:eastAsia="Aptos"/>
          <w:sz w:val="16"/>
          <w:highlight w:val="cyan"/>
        </w:rPr>
        <w:t xml:space="preserve"> </w:t>
      </w:r>
      <w:r w:rsidRPr="00992961">
        <w:rPr>
          <w:rFonts w:eastAsia="Aptos"/>
          <w:highlight w:val="cyan"/>
          <w:u w:val="single"/>
        </w:rPr>
        <w:t>with</w:t>
      </w:r>
      <w:r w:rsidRPr="00992961">
        <w:rPr>
          <w:rFonts w:eastAsia="Aptos"/>
          <w:sz w:val="16"/>
          <w:highlight w:val="cyan"/>
        </w:rPr>
        <w:t xml:space="preserve"> </w:t>
      </w:r>
      <w:r w:rsidRPr="00992961">
        <w:rPr>
          <w:rFonts w:eastAsia="Aptos"/>
          <w:b/>
          <w:iCs/>
          <w:highlight w:val="cyan"/>
          <w:u w:val="single"/>
          <w:bdr w:val="single" w:sz="8" w:space="0" w:color="auto"/>
        </w:rPr>
        <w:t>"message politics,"</w:t>
      </w:r>
      <w:r w:rsidRPr="00992961">
        <w:rPr>
          <w:rFonts w:eastAsia="Aptos"/>
          <w:sz w:val="16"/>
        </w:rPr>
        <w:t xml:space="preserve"> that is, </w:t>
      </w:r>
      <w:r w:rsidRPr="00992961">
        <w:rPr>
          <w:rFonts w:eastAsia="Aptos"/>
          <w:u w:val="single"/>
        </w:rPr>
        <w:t xml:space="preserve">using the legislative process </w:t>
      </w:r>
      <w:r w:rsidRPr="00992961">
        <w:rPr>
          <w:rFonts w:eastAsia="Aptos"/>
          <w:highlight w:val="cyan"/>
          <w:u w:val="single"/>
        </w:rPr>
        <w:t>to make a</w:t>
      </w:r>
      <w:r w:rsidRPr="00992961">
        <w:rPr>
          <w:rFonts w:eastAsia="Aptos"/>
          <w:sz w:val="16"/>
          <w:highlight w:val="cyan"/>
        </w:rPr>
        <w:t xml:space="preserve"> </w:t>
      </w:r>
      <w:r w:rsidRPr="00992961">
        <w:rPr>
          <w:rFonts w:eastAsia="Aptos"/>
          <w:b/>
          <w:iCs/>
          <w:highlight w:val="cyan"/>
          <w:u w:val="single"/>
          <w:bdr w:val="single" w:sz="8" w:space="0" w:color="auto"/>
        </w:rPr>
        <w:t>symbolic statement</w:t>
      </w:r>
      <w:r w:rsidRPr="00992961">
        <w:rPr>
          <w:rFonts w:eastAsia="Aptos"/>
          <w:sz w:val="16"/>
          <w:highlight w:val="cyan"/>
        </w:rPr>
        <w:t xml:space="preserve"> </w:t>
      </w:r>
      <w:r w:rsidRPr="00992961">
        <w:rPr>
          <w:rFonts w:eastAsia="Aptos"/>
          <w:highlight w:val="cyan"/>
          <w:u w:val="single"/>
        </w:rPr>
        <w:t>to</w:t>
      </w:r>
      <w:r w:rsidRPr="00992961">
        <w:rPr>
          <w:rFonts w:eastAsia="Aptos"/>
          <w:sz w:val="16"/>
          <w:highlight w:val="cyan"/>
        </w:rPr>
        <w:t xml:space="preserve"> </w:t>
      </w:r>
      <w:r w:rsidRPr="00992961">
        <w:rPr>
          <w:rFonts w:eastAsia="Aptos"/>
          <w:b/>
          <w:iCs/>
          <w:highlight w:val="cyan"/>
          <w:u w:val="single"/>
          <w:bdr w:val="single" w:sz="8" w:space="0" w:color="auto"/>
        </w:rPr>
        <w:t>voters</w:t>
      </w:r>
      <w:r w:rsidRPr="00992961">
        <w:rPr>
          <w:rFonts w:eastAsia="Aptos"/>
          <w:sz w:val="16"/>
        </w:rPr>
        <w:t xml:space="preserve"> </w:t>
      </w:r>
      <w:r w:rsidRPr="00992961">
        <w:rPr>
          <w:rFonts w:eastAsia="Aptos"/>
          <w:u w:val="single"/>
        </w:rPr>
        <w:t>and</w:t>
      </w:r>
      <w:r w:rsidRPr="00992961">
        <w:rPr>
          <w:rFonts w:eastAsia="Aptos"/>
          <w:sz w:val="16"/>
        </w:rPr>
        <w:t xml:space="preserve"> </w:t>
      </w:r>
      <w:r w:rsidRPr="00992961">
        <w:rPr>
          <w:rFonts w:eastAsia="Aptos"/>
          <w:b/>
          <w:iCs/>
          <w:u w:val="single"/>
          <w:bdr w:val="single" w:sz="8" w:space="0" w:color="auto"/>
        </w:rPr>
        <w:t>other constituents</w:t>
      </w:r>
      <w:r w:rsidRPr="00992961">
        <w:rPr>
          <w:rFonts w:eastAsia="Aptos"/>
          <w:sz w:val="16"/>
        </w:rPr>
        <w:t xml:space="preserve">.3 ° Lawmakers, moreover, turn </w:t>
      </w:r>
      <w:proofErr w:type="gramStart"/>
      <w:r w:rsidRPr="00992961">
        <w:rPr>
          <w:rFonts w:eastAsia="Aptos"/>
          <w:sz w:val="16"/>
        </w:rPr>
        <w:t>more and more</w:t>
      </w:r>
      <w:proofErr w:type="gramEnd"/>
      <w:r w:rsidRPr="00992961">
        <w:rPr>
          <w:rFonts w:eastAsia="Aptos"/>
          <w:sz w:val="16"/>
        </w:rPr>
        <w:t xml:space="preserve"> to so-called "position taking" legislation. "The electoral requirement [of such measures] is not that [a lawmaker] </w:t>
      </w:r>
      <w:proofErr w:type="gramStart"/>
      <w:r w:rsidRPr="00992961">
        <w:rPr>
          <w:rFonts w:eastAsia="Aptos"/>
          <w:sz w:val="16"/>
        </w:rPr>
        <w:t>make</w:t>
      </w:r>
      <w:proofErr w:type="gramEnd"/>
      <w:r w:rsidRPr="00992961">
        <w:rPr>
          <w:rFonts w:eastAsia="Aptos"/>
          <w:sz w:val="16"/>
        </w:rPr>
        <w:t xml:space="preserve"> pleasing things happen but that he </w:t>
      </w:r>
      <w:proofErr w:type="gramStart"/>
      <w:r w:rsidRPr="00992961">
        <w:rPr>
          <w:rFonts w:eastAsia="Aptos"/>
          <w:sz w:val="16"/>
        </w:rPr>
        <w:t>make</w:t>
      </w:r>
      <w:proofErr w:type="gramEnd"/>
      <w:r w:rsidRPr="00992961">
        <w:rPr>
          <w:rFonts w:eastAsia="Aptos"/>
          <w:sz w:val="16"/>
        </w:rPr>
        <w:t xml:space="preserve"> pleasing judgmental statements."31 Correspondingly, </w:t>
      </w:r>
      <w:r w:rsidRPr="00992961">
        <w:rPr>
          <w:rFonts w:eastAsia="Aptos"/>
          <w:highlight w:val="cyan"/>
          <w:u w:val="single"/>
        </w:rPr>
        <w:t>even if a judicial ruling</w:t>
      </w:r>
      <w:r w:rsidRPr="00992961">
        <w:rPr>
          <w:rFonts w:eastAsia="Aptos"/>
          <w:sz w:val="16"/>
          <w:highlight w:val="cyan"/>
        </w:rPr>
        <w:t xml:space="preserve"> </w:t>
      </w:r>
      <w:r w:rsidRPr="00992961">
        <w:rPr>
          <w:rFonts w:eastAsia="Aptos"/>
          <w:b/>
          <w:iCs/>
          <w:highlight w:val="cyan"/>
          <w:u w:val="single"/>
          <w:bdr w:val="single" w:sz="8" w:space="0" w:color="auto"/>
        </w:rPr>
        <w:t>barely registers</w:t>
      </w:r>
      <w:r w:rsidRPr="00992961">
        <w:rPr>
          <w:rFonts w:eastAsia="Aptos"/>
          <w:sz w:val="16"/>
          <w:highlight w:val="cyan"/>
        </w:rPr>
        <w:t xml:space="preserve"> </w:t>
      </w:r>
      <w:r w:rsidRPr="00992961">
        <w:rPr>
          <w:rFonts w:eastAsia="Aptos"/>
          <w:highlight w:val="cyan"/>
          <w:u w:val="single"/>
        </w:rPr>
        <w:t>with voters</w:t>
      </w:r>
      <w:r w:rsidRPr="00992961">
        <w:rPr>
          <w:rFonts w:eastAsia="Aptos"/>
          <w:u w:val="single"/>
        </w:rPr>
        <w:t xml:space="preserve"> and interest groups</w:t>
      </w:r>
      <w:r w:rsidRPr="00992961">
        <w:rPr>
          <w:rFonts w:eastAsia="Aptos"/>
          <w:sz w:val="16"/>
        </w:rPr>
        <w:t xml:space="preserve">, </w:t>
      </w:r>
      <w:r w:rsidRPr="00992961">
        <w:rPr>
          <w:rFonts w:eastAsia="Aptos"/>
          <w:b/>
          <w:iCs/>
          <w:highlight w:val="cyan"/>
          <w:u w:val="single"/>
          <w:bdr w:val="single" w:sz="8" w:space="0" w:color="auto"/>
        </w:rPr>
        <w:t>lawmakers</w:t>
      </w:r>
      <w:r w:rsidRPr="00992961">
        <w:rPr>
          <w:rFonts w:eastAsia="Aptos"/>
          <w:sz w:val="16"/>
        </w:rPr>
        <w:t xml:space="preserve"> </w:t>
      </w:r>
      <w:r w:rsidRPr="00992961">
        <w:rPr>
          <w:rFonts w:eastAsia="Aptos"/>
          <w:u w:val="single"/>
        </w:rPr>
        <w:t>may</w:t>
      </w:r>
      <w:r w:rsidRPr="00992961">
        <w:rPr>
          <w:rFonts w:eastAsia="Aptos"/>
          <w:sz w:val="16"/>
        </w:rPr>
        <w:t xml:space="preserve"> </w:t>
      </w:r>
      <w:r w:rsidRPr="00992961">
        <w:rPr>
          <w:rFonts w:eastAsia="Aptos"/>
          <w:b/>
          <w:iCs/>
          <w:u w:val="single"/>
          <w:bdr w:val="single" w:sz="8" w:space="0" w:color="auto"/>
        </w:rPr>
        <w:t xml:space="preserve">nevertheless </w:t>
      </w:r>
      <w:r w:rsidRPr="00992961">
        <w:rPr>
          <w:rFonts w:eastAsia="Aptos"/>
          <w:b/>
          <w:iCs/>
          <w:highlight w:val="cyan"/>
          <w:u w:val="single"/>
          <w:bdr w:val="single" w:sz="8" w:space="0" w:color="auto"/>
        </w:rPr>
        <w:t>firm up</w:t>
      </w:r>
      <w:r w:rsidRPr="00992961">
        <w:rPr>
          <w:rFonts w:eastAsia="Aptos"/>
          <w:sz w:val="16"/>
          <w:highlight w:val="cyan"/>
        </w:rPr>
        <w:t xml:space="preserve"> </w:t>
      </w:r>
      <w:r w:rsidRPr="00992961">
        <w:rPr>
          <w:rFonts w:eastAsia="Aptos"/>
          <w:highlight w:val="cyan"/>
          <w:u w:val="single"/>
        </w:rPr>
        <w:t>their base by</w:t>
      </w:r>
      <w:r w:rsidRPr="00992961">
        <w:rPr>
          <w:rFonts w:eastAsia="Aptos"/>
          <w:sz w:val="16"/>
          <w:highlight w:val="cyan"/>
        </w:rPr>
        <w:t xml:space="preserve"> </w:t>
      </w:r>
      <w:r w:rsidRPr="00992961">
        <w:rPr>
          <w:rFonts w:eastAsia="Aptos"/>
          <w:b/>
          <w:iCs/>
          <w:highlight w:val="cyan"/>
          <w:u w:val="single"/>
          <w:bdr w:val="single" w:sz="8" w:space="0" w:color="auto"/>
        </w:rPr>
        <w:t>taking a position</w:t>
      </w:r>
      <w:r w:rsidRPr="00992961">
        <w:rPr>
          <w:rFonts w:eastAsia="Aptos"/>
          <w:sz w:val="16"/>
          <w:highlight w:val="cyan"/>
        </w:rPr>
        <w:t xml:space="preserve"> </w:t>
      </w:r>
      <w:r w:rsidRPr="00992961">
        <w:rPr>
          <w:rFonts w:eastAsia="Aptos"/>
          <w:highlight w:val="cyan"/>
          <w:u w:val="single"/>
        </w:rPr>
        <w:t>on purported</w:t>
      </w:r>
      <w:r w:rsidRPr="00992961">
        <w:rPr>
          <w:rFonts w:eastAsia="Aptos"/>
          <w:sz w:val="16"/>
          <w:highlight w:val="cyan"/>
        </w:rPr>
        <w:t xml:space="preserve"> </w:t>
      </w:r>
      <w:r w:rsidRPr="00992961">
        <w:rPr>
          <w:rFonts w:eastAsia="Aptos"/>
          <w:b/>
          <w:iCs/>
          <w:highlight w:val="cyan"/>
          <w:u w:val="single"/>
          <w:bdr w:val="single" w:sz="8" w:space="0" w:color="auto"/>
        </w:rPr>
        <w:t>judicial overreaching</w:t>
      </w:r>
      <w:r w:rsidRPr="00992961">
        <w:rPr>
          <w:rFonts w:eastAsia="Aptos"/>
          <w:sz w:val="16"/>
        </w:rPr>
        <w:t>.</w:t>
      </w:r>
    </w:p>
    <w:p w14:paraId="7E46735C"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C. Ignorance---it gets </w:t>
      </w:r>
      <w:r w:rsidRPr="00992961">
        <w:rPr>
          <w:rFonts w:eastAsia="Times New Roman"/>
          <w:b/>
          <w:iCs/>
          <w:sz w:val="26"/>
          <w:u w:val="single"/>
        </w:rPr>
        <w:t>pinned on the president</w:t>
      </w:r>
      <w:r w:rsidRPr="00992961">
        <w:rPr>
          <w:rFonts w:eastAsia="Times New Roman"/>
          <w:b/>
          <w:iCs/>
          <w:sz w:val="26"/>
        </w:rPr>
        <w:t xml:space="preserve">, despite nuances of government functions. </w:t>
      </w:r>
    </w:p>
    <w:p w14:paraId="6FC49052" w14:textId="77777777" w:rsidR="00992961" w:rsidRPr="00992961" w:rsidRDefault="00992961" w:rsidP="00992961">
      <w:pPr>
        <w:rPr>
          <w:rFonts w:eastAsia="Aptos"/>
        </w:rPr>
      </w:pPr>
      <w:r w:rsidRPr="00992961">
        <w:rPr>
          <w:rFonts w:eastAsia="Aptos"/>
          <w:b/>
          <w:bCs/>
          <w:sz w:val="26"/>
        </w:rPr>
        <w:t>Toobin 15</w:t>
      </w:r>
      <w:r w:rsidRPr="00992961">
        <w:rPr>
          <w:rFonts w:eastAsia="Aptos"/>
        </w:rPr>
        <w:t xml:space="preserve">, chief legal analyst for CNN, staff writer at The New Yorker. (Jeffery, May 21, 2015, “Obama’s Game of Chicken with the Supreme Court,” The New Yorker, </w:t>
      </w:r>
      <w:hyperlink r:id="rId9" w:history="1">
        <w:r w:rsidRPr="00992961">
          <w:rPr>
            <w:rFonts w:eastAsia="Aptos"/>
            <w:color w:val="467886"/>
            <w:u w:val="single"/>
          </w:rPr>
          <w:t>https://www.newyorker.com/news/daily-comment/obamas-game-of-chicken-with-the-supreme-court</w:t>
        </w:r>
      </w:hyperlink>
      <w:r w:rsidRPr="00992961">
        <w:rPr>
          <w:rFonts w:eastAsia="Aptos"/>
        </w:rPr>
        <w:t>, Ulven)</w:t>
      </w:r>
    </w:p>
    <w:p w14:paraId="62E19C63" w14:textId="77777777" w:rsidR="00992961" w:rsidRPr="00992961" w:rsidRDefault="00992961" w:rsidP="00992961">
      <w:pPr>
        <w:rPr>
          <w:rFonts w:eastAsia="Aptos"/>
          <w:sz w:val="16"/>
        </w:rPr>
      </w:pPr>
      <w:r w:rsidRPr="00992961">
        <w:rPr>
          <w:rFonts w:eastAsia="Aptos"/>
          <w:highlight w:val="cyan"/>
          <w:u w:val="single"/>
        </w:rPr>
        <w:t>For many</w:t>
      </w:r>
      <w:r w:rsidRPr="00992961">
        <w:rPr>
          <w:rFonts w:eastAsia="Aptos"/>
          <w:sz w:val="16"/>
        </w:rPr>
        <w:t xml:space="preserve"> people, </w:t>
      </w:r>
      <w:r w:rsidRPr="00992961">
        <w:rPr>
          <w:rFonts w:eastAsia="Aptos"/>
          <w:highlight w:val="cyan"/>
          <w:u w:val="single"/>
        </w:rPr>
        <w:t>the</w:t>
      </w:r>
      <w:r w:rsidRPr="00992961">
        <w:rPr>
          <w:rFonts w:eastAsia="Aptos"/>
          <w:sz w:val="16"/>
        </w:rPr>
        <w:t xml:space="preserve"> </w:t>
      </w:r>
      <w:r w:rsidRPr="00992961">
        <w:rPr>
          <w:rFonts w:eastAsia="Aptos"/>
          <w:b/>
          <w:iCs/>
          <w:highlight w:val="cyan"/>
          <w:u w:val="single"/>
          <w:bdr w:val="single" w:sz="8" w:space="0" w:color="auto"/>
        </w:rPr>
        <w:t>President</w:t>
      </w:r>
      <w:r w:rsidRPr="00992961">
        <w:rPr>
          <w:rFonts w:eastAsia="Aptos"/>
          <w:sz w:val="16"/>
        </w:rPr>
        <w:t xml:space="preserve"> </w:t>
      </w:r>
      <w:r w:rsidRPr="00992961">
        <w:rPr>
          <w:rFonts w:eastAsia="Aptos"/>
          <w:u w:val="single"/>
        </w:rPr>
        <w:t xml:space="preserve">of the United States </w:t>
      </w:r>
      <w:r w:rsidRPr="00992961">
        <w:rPr>
          <w:rFonts w:eastAsia="Aptos"/>
          <w:b/>
          <w:iCs/>
          <w:highlight w:val="cyan"/>
          <w:u w:val="single"/>
          <w:bdr w:val="single" w:sz="8" w:space="0" w:color="auto"/>
        </w:rPr>
        <w:t>is the government</w:t>
      </w:r>
      <w:r w:rsidRPr="00992961">
        <w:rPr>
          <w:rFonts w:eastAsia="Aptos"/>
          <w:sz w:val="16"/>
        </w:rPr>
        <w:t xml:space="preserve"> </w:t>
      </w:r>
      <w:r w:rsidRPr="00992961">
        <w:rPr>
          <w:rFonts w:eastAsia="Aptos"/>
          <w:u w:val="single"/>
        </w:rPr>
        <w:t>of the</w:t>
      </w:r>
      <w:r w:rsidRPr="00992961">
        <w:rPr>
          <w:rFonts w:eastAsia="Aptos"/>
          <w:sz w:val="16"/>
        </w:rPr>
        <w:t xml:space="preserve"> </w:t>
      </w:r>
      <w:r w:rsidRPr="00992961">
        <w:rPr>
          <w:rFonts w:eastAsia="Aptos"/>
          <w:b/>
          <w:iCs/>
          <w:u w:val="single"/>
          <w:bdr w:val="single" w:sz="8" w:space="0" w:color="auto"/>
        </w:rPr>
        <w:t>U</w:t>
      </w:r>
      <w:r w:rsidRPr="00992961">
        <w:rPr>
          <w:rFonts w:eastAsia="Aptos"/>
          <w:u w:val="single"/>
        </w:rPr>
        <w:t>nited</w:t>
      </w:r>
      <w:r w:rsidRPr="00992961">
        <w:rPr>
          <w:rFonts w:eastAsia="Aptos"/>
          <w:sz w:val="16"/>
        </w:rPr>
        <w:t xml:space="preserve"> </w:t>
      </w:r>
      <w:r w:rsidRPr="00992961">
        <w:rPr>
          <w:rFonts w:eastAsia="Aptos"/>
          <w:b/>
          <w:iCs/>
          <w:u w:val="single"/>
          <w:bdr w:val="single" w:sz="8" w:space="0" w:color="auto"/>
        </w:rPr>
        <w:t>S</w:t>
      </w:r>
      <w:r w:rsidRPr="00992961">
        <w:rPr>
          <w:rFonts w:eastAsia="Aptos"/>
          <w:u w:val="single"/>
        </w:rPr>
        <w:t>tates</w:t>
      </w:r>
      <w:r w:rsidRPr="00992961">
        <w:rPr>
          <w:rFonts w:eastAsia="Aptos"/>
          <w:sz w:val="16"/>
        </w:rPr>
        <w:t xml:space="preserve">. </w:t>
      </w:r>
      <w:r w:rsidRPr="00992961">
        <w:rPr>
          <w:rFonts w:eastAsia="Aptos"/>
          <w:u w:val="single"/>
        </w:rPr>
        <w:t xml:space="preserve">It’s </w:t>
      </w:r>
      <w:r w:rsidRPr="00992961">
        <w:rPr>
          <w:rFonts w:eastAsia="Aptos"/>
          <w:highlight w:val="cyan"/>
          <w:u w:val="single"/>
        </w:rPr>
        <w:t xml:space="preserve">why </w:t>
      </w:r>
      <w:r w:rsidRPr="00992961">
        <w:rPr>
          <w:rFonts w:eastAsia="Aptos"/>
          <w:b/>
          <w:iCs/>
          <w:highlight w:val="cyan"/>
          <w:u w:val="single"/>
          <w:bdr w:val="single" w:sz="8" w:space="0" w:color="auto"/>
        </w:rPr>
        <w:t>he gets</w:t>
      </w:r>
      <w:r w:rsidRPr="00992961">
        <w:rPr>
          <w:rFonts w:eastAsia="Aptos"/>
          <w:u w:val="single"/>
        </w:rPr>
        <w:t xml:space="preserve"> the </w:t>
      </w:r>
      <w:r w:rsidRPr="00992961">
        <w:rPr>
          <w:rFonts w:eastAsia="Aptos"/>
          <w:b/>
          <w:iCs/>
          <w:highlight w:val="cyan"/>
          <w:u w:val="single"/>
          <w:bdr w:val="single" w:sz="8" w:space="0" w:color="auto"/>
        </w:rPr>
        <w:t xml:space="preserve">credit and </w:t>
      </w:r>
      <w:proofErr w:type="gramStart"/>
      <w:r w:rsidRPr="00992961">
        <w:rPr>
          <w:rFonts w:eastAsia="Aptos"/>
          <w:b/>
          <w:iCs/>
          <w:highlight w:val="cyan"/>
          <w:u w:val="single"/>
          <w:bdr w:val="single" w:sz="8" w:space="0" w:color="auto"/>
        </w:rPr>
        <w:t>blame</w:t>
      </w:r>
      <w:proofErr w:type="gramEnd"/>
      <w:r w:rsidRPr="00992961">
        <w:rPr>
          <w:rFonts w:eastAsia="Aptos"/>
          <w:b/>
          <w:iCs/>
          <w:highlight w:val="cyan"/>
          <w:u w:val="single"/>
          <w:bdr w:val="single" w:sz="8" w:space="0" w:color="auto"/>
        </w:rPr>
        <w:t xml:space="preserve"> for</w:t>
      </w:r>
      <w:r w:rsidRPr="00992961">
        <w:rPr>
          <w:rFonts w:eastAsia="Aptos"/>
          <w:u w:val="single"/>
        </w:rPr>
        <w:t xml:space="preserve"> so many things</w:t>
      </w:r>
      <w:r w:rsidRPr="00992961">
        <w:rPr>
          <w:rFonts w:eastAsia="Aptos"/>
          <w:sz w:val="16"/>
        </w:rPr>
        <w:t xml:space="preserve">, </w:t>
      </w:r>
      <w:r w:rsidRPr="00992961">
        <w:rPr>
          <w:rFonts w:eastAsia="Aptos"/>
          <w:u w:val="single"/>
        </w:rPr>
        <w:t xml:space="preserve">like </w:t>
      </w:r>
      <w:r w:rsidRPr="00992961">
        <w:rPr>
          <w:rFonts w:eastAsia="Aptos"/>
          <w:highlight w:val="cyan"/>
          <w:u w:val="single"/>
        </w:rPr>
        <w:t xml:space="preserve">the </w:t>
      </w:r>
      <w:r w:rsidRPr="00992961">
        <w:rPr>
          <w:rFonts w:eastAsia="Aptos"/>
          <w:b/>
          <w:iCs/>
          <w:highlight w:val="cyan"/>
          <w:u w:val="single"/>
          <w:bdr w:val="single" w:sz="8" w:space="0" w:color="auto"/>
        </w:rPr>
        <w:t>economy</w:t>
      </w:r>
      <w:r w:rsidRPr="00992961">
        <w:rPr>
          <w:rFonts w:eastAsia="Aptos"/>
          <w:sz w:val="16"/>
        </w:rPr>
        <w:t xml:space="preserve">, </w:t>
      </w:r>
      <w:r w:rsidRPr="00992961">
        <w:rPr>
          <w:rFonts w:eastAsia="Aptos"/>
          <w:b/>
          <w:iCs/>
          <w:highlight w:val="cyan"/>
          <w:u w:val="single"/>
          <w:bdr w:val="single" w:sz="8" w:space="0" w:color="auto"/>
        </w:rPr>
        <w:t>where</w:t>
      </w:r>
      <w:r w:rsidRPr="00992961">
        <w:rPr>
          <w:rFonts w:eastAsia="Aptos"/>
          <w:u w:val="single"/>
        </w:rPr>
        <w:t xml:space="preserve"> his</w:t>
      </w:r>
      <w:r w:rsidRPr="00992961">
        <w:rPr>
          <w:rFonts w:eastAsia="Aptos"/>
          <w:sz w:val="16"/>
        </w:rPr>
        <w:t xml:space="preserve"> </w:t>
      </w:r>
      <w:r w:rsidRPr="00992961">
        <w:rPr>
          <w:rFonts w:eastAsia="Aptos"/>
          <w:b/>
          <w:iCs/>
          <w:highlight w:val="cyan"/>
          <w:u w:val="single"/>
          <w:bdr w:val="single" w:sz="8" w:space="0" w:color="auto"/>
        </w:rPr>
        <w:t>influence</w:t>
      </w:r>
      <w:r w:rsidRPr="00992961">
        <w:rPr>
          <w:rFonts w:eastAsia="Aptos"/>
          <w:sz w:val="16"/>
          <w:highlight w:val="cyan"/>
        </w:rPr>
        <w:t xml:space="preserve"> </w:t>
      </w:r>
      <w:r w:rsidRPr="00992961">
        <w:rPr>
          <w:rFonts w:eastAsia="Aptos"/>
          <w:highlight w:val="cyan"/>
          <w:u w:val="single"/>
        </w:rPr>
        <w:t>can be</w:t>
      </w:r>
      <w:r w:rsidRPr="00992961">
        <w:rPr>
          <w:rFonts w:eastAsia="Aptos"/>
          <w:sz w:val="16"/>
          <w:highlight w:val="cyan"/>
        </w:rPr>
        <w:t xml:space="preserve"> </w:t>
      </w:r>
      <w:r w:rsidRPr="00992961">
        <w:rPr>
          <w:rFonts w:eastAsia="Aptos"/>
          <w:b/>
          <w:iCs/>
          <w:highlight w:val="cyan"/>
          <w:u w:val="single"/>
          <w:bdr w:val="single" w:sz="8" w:space="0" w:color="auto"/>
        </w:rPr>
        <w:t>hard to discern</w:t>
      </w:r>
      <w:r w:rsidRPr="00992961">
        <w:rPr>
          <w:rFonts w:eastAsia="Aptos"/>
          <w:sz w:val="16"/>
        </w:rPr>
        <w:t xml:space="preserve">. This is </w:t>
      </w:r>
      <w:r w:rsidRPr="00992961">
        <w:rPr>
          <w:rFonts w:eastAsia="Aptos"/>
          <w:u w:val="single"/>
        </w:rPr>
        <w:t xml:space="preserve">particularly </w:t>
      </w:r>
      <w:r w:rsidRPr="00992961">
        <w:rPr>
          <w:rFonts w:eastAsia="Aptos"/>
          <w:highlight w:val="cyan"/>
          <w:u w:val="single"/>
        </w:rPr>
        <w:t>true for a subject in which the President</w:t>
      </w:r>
      <w:r w:rsidRPr="00992961">
        <w:rPr>
          <w:rFonts w:eastAsia="Aptos"/>
          <w:sz w:val="16"/>
          <w:highlight w:val="cyan"/>
        </w:rPr>
        <w:t xml:space="preserve"> </w:t>
      </w:r>
      <w:r w:rsidRPr="00992961">
        <w:rPr>
          <w:rFonts w:eastAsia="Aptos"/>
          <w:b/>
          <w:iCs/>
          <w:highlight w:val="cyan"/>
          <w:u w:val="single"/>
          <w:bdr w:val="single" w:sz="8" w:space="0" w:color="auto"/>
        </w:rPr>
        <w:t>has invested</w:t>
      </w:r>
      <w:r w:rsidRPr="00992961">
        <w:rPr>
          <w:rFonts w:eastAsia="Aptos"/>
          <w:sz w:val="16"/>
        </w:rPr>
        <w:t xml:space="preserve"> </w:t>
      </w:r>
      <w:r w:rsidRPr="00992961">
        <w:rPr>
          <w:rFonts w:eastAsia="Aptos"/>
          <w:u w:val="single"/>
        </w:rPr>
        <w:t>so much of his personal and</w:t>
      </w:r>
      <w:r w:rsidRPr="00992961">
        <w:rPr>
          <w:rFonts w:eastAsia="Aptos"/>
          <w:sz w:val="16"/>
        </w:rPr>
        <w:t xml:space="preserve"> </w:t>
      </w:r>
      <w:r w:rsidRPr="00992961">
        <w:rPr>
          <w:rFonts w:eastAsia="Aptos"/>
          <w:b/>
          <w:iCs/>
          <w:highlight w:val="cyan"/>
          <w:u w:val="single"/>
          <w:bdr w:val="single" w:sz="8" w:space="0" w:color="auto"/>
        </w:rPr>
        <w:t>p</w:t>
      </w:r>
      <w:r w:rsidRPr="00992961">
        <w:rPr>
          <w:rFonts w:eastAsia="Aptos"/>
          <w:u w:val="single"/>
        </w:rPr>
        <w:t>olitical</w:t>
      </w:r>
      <w:r w:rsidRPr="00992961">
        <w:rPr>
          <w:rFonts w:eastAsia="Aptos"/>
          <w:sz w:val="16"/>
        </w:rPr>
        <w:t xml:space="preserve"> </w:t>
      </w:r>
      <w:r w:rsidRPr="00992961">
        <w:rPr>
          <w:rFonts w:eastAsia="Aptos"/>
          <w:b/>
          <w:iCs/>
          <w:highlight w:val="cyan"/>
          <w:u w:val="single"/>
          <w:bdr w:val="single" w:sz="8" w:space="0" w:color="auto"/>
        </w:rPr>
        <w:t>c</w:t>
      </w:r>
      <w:r w:rsidRPr="00992961">
        <w:rPr>
          <w:rFonts w:eastAsia="Aptos"/>
          <w:u w:val="single"/>
        </w:rPr>
        <w:t>apital</w:t>
      </w:r>
      <w:r w:rsidRPr="00992961">
        <w:rPr>
          <w:rFonts w:eastAsia="Aptos"/>
          <w:sz w:val="16"/>
        </w:rPr>
        <w:t xml:space="preserve">. </w:t>
      </w:r>
      <w:r w:rsidRPr="00992961">
        <w:rPr>
          <w:rFonts w:eastAsia="Aptos"/>
          <w:highlight w:val="cyan"/>
          <w:u w:val="single"/>
        </w:rPr>
        <w:t>If the</w:t>
      </w:r>
      <w:r w:rsidRPr="00992961">
        <w:rPr>
          <w:rFonts w:eastAsia="Aptos"/>
          <w:sz w:val="16"/>
        </w:rPr>
        <w:t xml:space="preserve"> Supreme </w:t>
      </w:r>
      <w:r w:rsidRPr="00992961">
        <w:rPr>
          <w:rFonts w:eastAsia="Aptos"/>
          <w:highlight w:val="cyan"/>
          <w:u w:val="single"/>
        </w:rPr>
        <w:t>Court rules against him</w:t>
      </w:r>
      <w:r w:rsidRPr="00992961">
        <w:rPr>
          <w:rFonts w:eastAsia="Aptos"/>
          <w:sz w:val="16"/>
        </w:rPr>
        <w:t xml:space="preserve">, </w:t>
      </w:r>
      <w:r w:rsidRPr="00992961">
        <w:rPr>
          <w:rFonts w:eastAsia="Aptos"/>
          <w:highlight w:val="cyan"/>
          <w:u w:val="single"/>
        </w:rPr>
        <w:t>the President can blame</w:t>
      </w:r>
      <w:r w:rsidRPr="00992961">
        <w:rPr>
          <w:rFonts w:eastAsia="Aptos"/>
          <w:u w:val="single"/>
        </w:rPr>
        <w:t xml:space="preserve"> the Justices or the Republicans or </w:t>
      </w:r>
      <w:r w:rsidRPr="00992961">
        <w:rPr>
          <w:rFonts w:eastAsia="Aptos"/>
          <w:highlight w:val="cyan"/>
          <w:u w:val="single"/>
        </w:rPr>
        <w:t>anyone</w:t>
      </w:r>
      <w:r w:rsidRPr="00992961">
        <w:rPr>
          <w:rFonts w:eastAsia="Aptos"/>
          <w:u w:val="single"/>
        </w:rPr>
        <w:t xml:space="preserve"> he likes</w:t>
      </w:r>
      <w:r w:rsidRPr="00992961">
        <w:rPr>
          <w:rFonts w:eastAsia="Aptos"/>
          <w:sz w:val="16"/>
        </w:rPr>
        <w:t xml:space="preserve">, and he may even be correct. </w:t>
      </w:r>
      <w:r w:rsidRPr="00992961">
        <w:rPr>
          <w:rFonts w:eastAsia="Aptos"/>
          <w:highlight w:val="cyan"/>
          <w:u w:val="single"/>
        </w:rPr>
        <w:t>But the</w:t>
      </w:r>
      <w:r w:rsidRPr="00992961">
        <w:rPr>
          <w:rFonts w:eastAsia="Aptos"/>
          <w:sz w:val="16"/>
          <w:highlight w:val="cyan"/>
        </w:rPr>
        <w:t xml:space="preserve"> </w:t>
      </w:r>
      <w:r w:rsidRPr="00992961">
        <w:rPr>
          <w:rFonts w:eastAsia="Aptos"/>
          <w:b/>
          <w:iCs/>
          <w:highlight w:val="cyan"/>
          <w:u w:val="single"/>
          <w:bdr w:val="single" w:sz="8" w:space="0" w:color="auto"/>
        </w:rPr>
        <w:t>buck</w:t>
      </w:r>
      <w:r w:rsidRPr="00992961">
        <w:rPr>
          <w:rFonts w:eastAsia="Aptos"/>
          <w:sz w:val="16"/>
          <w:highlight w:val="cyan"/>
        </w:rPr>
        <w:t xml:space="preserve"> </w:t>
      </w:r>
      <w:r w:rsidRPr="00992961">
        <w:rPr>
          <w:rFonts w:eastAsia="Aptos"/>
          <w:highlight w:val="cyan"/>
          <w:u w:val="single"/>
        </w:rPr>
        <w:t>will</w:t>
      </w:r>
      <w:r w:rsidRPr="00992961">
        <w:rPr>
          <w:rFonts w:eastAsia="Aptos"/>
          <w:sz w:val="16"/>
          <w:highlight w:val="cyan"/>
        </w:rPr>
        <w:t xml:space="preserve"> </w:t>
      </w:r>
      <w:r w:rsidRPr="00992961">
        <w:rPr>
          <w:rFonts w:eastAsia="Aptos"/>
          <w:b/>
          <w:iCs/>
          <w:highlight w:val="cyan"/>
          <w:u w:val="single"/>
          <w:bdr w:val="single" w:sz="8" w:space="0" w:color="auto"/>
        </w:rPr>
        <w:t>stop with him</w:t>
      </w:r>
      <w:r w:rsidRPr="00992961">
        <w:rPr>
          <w:rFonts w:eastAsia="Aptos"/>
          <w:sz w:val="16"/>
        </w:rPr>
        <w:t>.</w:t>
      </w:r>
    </w:p>
    <w:p w14:paraId="059F7514"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w:t>
      </w:r>
      <w:r w:rsidRPr="00992961">
        <w:rPr>
          <w:rFonts w:eastAsia="Times New Roman"/>
          <w:b/>
          <w:iCs/>
          <w:sz w:val="26"/>
          <w:u w:val="single"/>
        </w:rPr>
        <w:t>RESOLVED</w:t>
      </w:r>
      <w:r w:rsidRPr="00992961">
        <w:rPr>
          <w:rFonts w:eastAsia="Times New Roman"/>
          <w:b/>
          <w:iCs/>
          <w:sz w:val="26"/>
        </w:rPr>
        <w:t xml:space="preserve">” is </w:t>
      </w:r>
      <w:r w:rsidRPr="00992961">
        <w:rPr>
          <w:rFonts w:eastAsia="Times New Roman"/>
          <w:b/>
          <w:iCs/>
          <w:sz w:val="26"/>
          <w:u w:val="single"/>
        </w:rPr>
        <w:t>legislative</w:t>
      </w:r>
      <w:r w:rsidRPr="00992961">
        <w:rPr>
          <w:rFonts w:eastAsia="Times New Roman"/>
          <w:b/>
          <w:iCs/>
          <w:sz w:val="26"/>
        </w:rPr>
        <w:t>.</w:t>
      </w:r>
    </w:p>
    <w:p w14:paraId="515B4187" w14:textId="77777777" w:rsidR="00992961" w:rsidRPr="00992961" w:rsidRDefault="00992961" w:rsidP="00992961">
      <w:pPr>
        <w:spacing w:after="60"/>
        <w:rPr>
          <w:rFonts w:eastAsia="Calibri"/>
        </w:rPr>
      </w:pPr>
      <w:r w:rsidRPr="00992961">
        <w:rPr>
          <w:rFonts w:eastAsia="Times New Roman"/>
          <w:b/>
          <w:iCs/>
          <w:sz w:val="26"/>
        </w:rPr>
        <w:t>LHR</w:t>
      </w:r>
      <w:r w:rsidRPr="00992961">
        <w:rPr>
          <w:rFonts w:eastAsia="Calibri"/>
        </w:rPr>
        <w:t xml:space="preserve"> </w:t>
      </w:r>
      <w:r w:rsidRPr="00992961">
        <w:rPr>
          <w:rFonts w:eastAsia="Times New Roman"/>
          <w:b/>
          <w:iCs/>
          <w:sz w:val="26"/>
        </w:rPr>
        <w:t xml:space="preserve">No Date </w:t>
      </w:r>
      <w:r w:rsidRPr="00992961">
        <w:rPr>
          <w:rFonts w:eastAsia="Calibri"/>
        </w:rPr>
        <w:t>(Louisiana House of Representatives, “Legislative Glossary,”</w:t>
      </w:r>
      <w:r w:rsidRPr="00992961">
        <w:rPr>
          <w:rFonts w:eastAsia="Times New Roman"/>
          <w:b/>
          <w:iCs/>
          <w:sz w:val="26"/>
        </w:rPr>
        <w:t xml:space="preserve"> </w:t>
      </w:r>
      <w:r w:rsidRPr="00992961">
        <w:rPr>
          <w:rFonts w:eastAsia="Calibri"/>
        </w:rPr>
        <w:t xml:space="preserve">https://www.legis.la.gov/legis/Glossary.aspx#Reading%20of%20a%20bill, Accessed: 9-12-2021) </w:t>
      </w:r>
    </w:p>
    <w:p w14:paraId="34EDB9E6" w14:textId="77777777" w:rsidR="00992961" w:rsidRPr="00992961" w:rsidRDefault="00992961" w:rsidP="00992961">
      <w:pPr>
        <w:rPr>
          <w:rFonts w:eastAsia="Calibri"/>
          <w:u w:val="single"/>
        </w:rPr>
      </w:pPr>
      <w:r w:rsidRPr="00992961">
        <w:rPr>
          <w:rFonts w:eastAsia="Calibri"/>
          <w:highlight w:val="cyan"/>
          <w:u w:val="single"/>
        </w:rPr>
        <w:t>Resolution</w:t>
      </w:r>
    </w:p>
    <w:p w14:paraId="1F018EF0" w14:textId="77777777" w:rsidR="00992961" w:rsidRPr="00992961" w:rsidRDefault="00992961" w:rsidP="00992961">
      <w:pPr>
        <w:rPr>
          <w:rFonts w:eastAsia="Calibri"/>
          <w:sz w:val="16"/>
        </w:rPr>
      </w:pPr>
      <w:r w:rsidRPr="00992961">
        <w:rPr>
          <w:rFonts w:eastAsia="Calibri"/>
          <w:highlight w:val="cyan"/>
          <w:u w:val="single"/>
        </w:rPr>
        <w:t xml:space="preserve">A </w:t>
      </w:r>
      <w:r w:rsidRPr="00992961">
        <w:rPr>
          <w:rFonts w:eastAsia="Aptos"/>
          <w:b/>
          <w:iCs/>
          <w:highlight w:val="cyan"/>
          <w:u w:val="single"/>
          <w:bdr w:val="single" w:sz="8" w:space="0" w:color="auto"/>
        </w:rPr>
        <w:t>legislative</w:t>
      </w:r>
      <w:r w:rsidRPr="00992961">
        <w:rPr>
          <w:rFonts w:eastAsia="Calibri"/>
          <w:highlight w:val="cyan"/>
          <w:u w:val="single"/>
        </w:rPr>
        <w:t xml:space="preserve"> instrument</w:t>
      </w:r>
      <w:r w:rsidRPr="00992961">
        <w:rPr>
          <w:rFonts w:eastAsia="Calibri"/>
          <w:sz w:val="16"/>
        </w:rPr>
        <w:t xml:space="preserve"> </w:t>
      </w:r>
      <w:r w:rsidRPr="00992961">
        <w:rPr>
          <w:rFonts w:eastAsia="Calibri"/>
          <w:u w:val="single"/>
        </w:rPr>
        <w:t>that</w:t>
      </w:r>
      <w:r w:rsidRPr="00992961">
        <w:rPr>
          <w:rFonts w:eastAsia="Calibri"/>
          <w:sz w:val="16"/>
        </w:rPr>
        <w:t xml:space="preserve"> generally </w:t>
      </w:r>
      <w:r w:rsidRPr="00992961">
        <w:rPr>
          <w:rFonts w:eastAsia="Calibri"/>
          <w:u w:val="single"/>
        </w:rPr>
        <w:t xml:space="preserve">is </w:t>
      </w:r>
      <w:r w:rsidRPr="00992961">
        <w:rPr>
          <w:rFonts w:eastAsia="Calibri"/>
          <w:highlight w:val="cyan"/>
          <w:u w:val="single"/>
        </w:rPr>
        <w:t>used for</w:t>
      </w:r>
      <w:r w:rsidRPr="00992961">
        <w:rPr>
          <w:rFonts w:eastAsia="Calibri"/>
          <w:sz w:val="16"/>
        </w:rPr>
        <w:t xml:space="preserve"> making declarations, stating </w:t>
      </w:r>
      <w:r w:rsidRPr="00992961">
        <w:rPr>
          <w:rFonts w:eastAsia="Calibri"/>
          <w:highlight w:val="cyan"/>
          <w:u w:val="single"/>
        </w:rPr>
        <w:t>policies</w:t>
      </w:r>
      <w:r w:rsidRPr="00992961">
        <w:rPr>
          <w:rFonts w:eastAsia="Calibri"/>
          <w:u w:val="single"/>
        </w:rPr>
        <w:t>, and</w:t>
      </w:r>
      <w:r w:rsidRPr="00992961">
        <w:rPr>
          <w:rFonts w:eastAsia="Calibri"/>
          <w:sz w:val="16"/>
        </w:rPr>
        <w:t xml:space="preserve"> making decisions where some other form is not required. A bill includes the constitutionally required enacting clause; a resolution </w:t>
      </w:r>
      <w:r w:rsidRPr="00992961">
        <w:rPr>
          <w:rFonts w:eastAsia="Aptos"/>
          <w:b/>
          <w:iCs/>
          <w:highlight w:val="cyan"/>
          <w:u w:val="single"/>
          <w:bdr w:val="single" w:sz="8" w:space="0" w:color="auto"/>
        </w:rPr>
        <w:t>uses the term "resolved"</w:t>
      </w:r>
      <w:r w:rsidRPr="00992961">
        <w:rPr>
          <w:rFonts w:eastAsia="Calibri"/>
          <w:u w:val="single"/>
        </w:rPr>
        <w:t>.</w:t>
      </w:r>
      <w:r w:rsidRPr="00992961">
        <w:rPr>
          <w:rFonts w:eastAsia="Calibri"/>
          <w:sz w:val="16"/>
        </w:rPr>
        <w:t xml:space="preserve"> Not subject to a time limit for introduction nor to governor's veto. (Const. Art. III, §17(B) and House Rules 8.11, 13.1, 6.8, and 7.4 and Senate Rules 10.9, 13.5 and 15.1)</w:t>
      </w:r>
    </w:p>
    <w:p w14:paraId="19D5539F"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w:t>
      </w:r>
      <w:r w:rsidRPr="00992961">
        <w:rPr>
          <w:rFonts w:eastAsia="Times New Roman"/>
          <w:b/>
          <w:iCs/>
          <w:sz w:val="26"/>
          <w:u w:val="single"/>
        </w:rPr>
        <w:t>STRENGTHEN</w:t>
      </w:r>
      <w:r w:rsidRPr="00992961">
        <w:rPr>
          <w:rFonts w:eastAsia="Times New Roman"/>
          <w:b/>
          <w:iCs/>
          <w:sz w:val="26"/>
        </w:rPr>
        <w:t xml:space="preserve">” in the context of </w:t>
      </w:r>
      <w:r w:rsidRPr="00992961">
        <w:rPr>
          <w:rFonts w:eastAsia="Times New Roman"/>
          <w:b/>
          <w:iCs/>
          <w:sz w:val="26"/>
          <w:u w:val="single"/>
        </w:rPr>
        <w:t>bargaining rights</w:t>
      </w:r>
      <w:r w:rsidRPr="00992961">
        <w:rPr>
          <w:rFonts w:eastAsia="Times New Roman"/>
          <w:b/>
          <w:iCs/>
          <w:sz w:val="26"/>
        </w:rPr>
        <w:t xml:space="preserve"> requires </w:t>
      </w:r>
      <w:r w:rsidRPr="00992961">
        <w:rPr>
          <w:rFonts w:eastAsia="Times New Roman"/>
          <w:b/>
          <w:iCs/>
          <w:sz w:val="26"/>
          <w:u w:val="single"/>
        </w:rPr>
        <w:t>codification in law</w:t>
      </w:r>
      <w:r w:rsidRPr="00992961">
        <w:rPr>
          <w:rFonts w:eastAsia="Times New Roman"/>
          <w:b/>
          <w:iCs/>
          <w:sz w:val="26"/>
        </w:rPr>
        <w:t xml:space="preserve">. </w:t>
      </w:r>
    </w:p>
    <w:p w14:paraId="27F5CAB6" w14:textId="77777777" w:rsidR="00992961" w:rsidRPr="00992961" w:rsidRDefault="00992961" w:rsidP="00992961">
      <w:pPr>
        <w:rPr>
          <w:rFonts w:eastAsia="Calibri"/>
        </w:rPr>
      </w:pPr>
      <w:r w:rsidRPr="00992961">
        <w:rPr>
          <w:rFonts w:eastAsia="Calibri"/>
          <w:b/>
          <w:bCs/>
          <w:sz w:val="26"/>
        </w:rPr>
        <w:t>NEU 16</w:t>
      </w:r>
      <w:r w:rsidRPr="00992961">
        <w:rPr>
          <w:rFonts w:eastAsia="Calibri"/>
        </w:rPr>
        <w:t>, Nunavut Employees Union (NEU, 2016, “Your Dues at Work,” https://www.neu.ca/en/your_dues_at_work)</w:t>
      </w:r>
    </w:p>
    <w:p w14:paraId="1B6E7AB1" w14:textId="77777777" w:rsidR="00992961" w:rsidRPr="00992961" w:rsidRDefault="00992961" w:rsidP="00992961">
      <w:pPr>
        <w:rPr>
          <w:rFonts w:eastAsia="Calibri"/>
          <w:sz w:val="16"/>
        </w:rPr>
      </w:pPr>
      <w:r w:rsidRPr="00992961">
        <w:rPr>
          <w:rFonts w:eastAsia="Calibri"/>
          <w:sz w:val="16"/>
        </w:rPr>
        <w:t xml:space="preserve">In our democratic society we place a high value on rights and freedoms. Laws do not create rights; they give legal recognition and protection to the exercise of rights. Our </w:t>
      </w:r>
      <w:r w:rsidRPr="00992961">
        <w:rPr>
          <w:rFonts w:eastAsia="Calibri"/>
          <w:highlight w:val="cyan"/>
          <w:u w:val="single"/>
        </w:rPr>
        <w:t xml:space="preserve">rights are </w:t>
      </w:r>
      <w:r w:rsidRPr="00992961">
        <w:rPr>
          <w:rFonts w:eastAsia="Aptos"/>
          <w:b/>
          <w:iCs/>
          <w:highlight w:val="cyan"/>
          <w:u w:val="single"/>
          <w:bdr w:val="single" w:sz="8" w:space="0" w:color="auto"/>
        </w:rPr>
        <w:t>strengthened</w:t>
      </w:r>
      <w:r w:rsidRPr="00992961">
        <w:rPr>
          <w:rFonts w:eastAsia="Calibri"/>
          <w:highlight w:val="cyan"/>
          <w:u w:val="single"/>
        </w:rPr>
        <w:t xml:space="preserve"> when they have</w:t>
      </w:r>
      <w:r w:rsidRPr="00992961">
        <w:rPr>
          <w:rFonts w:eastAsia="Calibri"/>
          <w:u w:val="single"/>
        </w:rPr>
        <w:t xml:space="preserve"> the </w:t>
      </w:r>
      <w:r w:rsidRPr="00992961">
        <w:rPr>
          <w:rFonts w:eastAsia="Aptos"/>
          <w:b/>
          <w:iCs/>
          <w:u w:val="single"/>
          <w:bdr w:val="single" w:sz="8" w:space="0" w:color="auto"/>
        </w:rPr>
        <w:t xml:space="preserve">full </w:t>
      </w:r>
      <w:r w:rsidRPr="00992961">
        <w:rPr>
          <w:rFonts w:eastAsia="Aptos"/>
          <w:b/>
          <w:iCs/>
          <w:highlight w:val="cyan"/>
          <w:u w:val="single"/>
          <w:bdr w:val="single" w:sz="8" w:space="0" w:color="auto"/>
        </w:rPr>
        <w:t>force of</w:t>
      </w:r>
      <w:r w:rsidRPr="00992961">
        <w:rPr>
          <w:rFonts w:eastAsia="Aptos"/>
          <w:b/>
          <w:iCs/>
          <w:u w:val="single"/>
          <w:bdr w:val="single" w:sz="8" w:space="0" w:color="auto"/>
        </w:rPr>
        <w:t xml:space="preserve"> the </w:t>
      </w:r>
      <w:r w:rsidRPr="00992961">
        <w:rPr>
          <w:rFonts w:eastAsia="Aptos"/>
          <w:b/>
          <w:iCs/>
          <w:highlight w:val="cyan"/>
          <w:u w:val="single"/>
          <w:bdr w:val="single" w:sz="8" w:space="0" w:color="auto"/>
        </w:rPr>
        <w:t>law</w:t>
      </w:r>
      <w:r w:rsidRPr="00992961">
        <w:rPr>
          <w:rFonts w:eastAsia="Calibri"/>
          <w:u w:val="single"/>
        </w:rPr>
        <w:t xml:space="preserve"> behind them. When rights have </w:t>
      </w:r>
      <w:r w:rsidRPr="00992961">
        <w:rPr>
          <w:rFonts w:eastAsia="Aptos"/>
          <w:b/>
          <w:iCs/>
          <w:u w:val="single"/>
          <w:bdr w:val="single" w:sz="8" w:space="0" w:color="auto"/>
        </w:rPr>
        <w:t xml:space="preserve">been </w:t>
      </w:r>
      <w:r w:rsidRPr="00992961">
        <w:rPr>
          <w:rFonts w:eastAsia="Aptos"/>
          <w:b/>
          <w:iCs/>
          <w:highlight w:val="cyan"/>
          <w:u w:val="single"/>
          <w:bdr w:val="single" w:sz="8" w:space="0" w:color="auto"/>
        </w:rPr>
        <w:t>codified</w:t>
      </w:r>
      <w:r w:rsidRPr="00992961">
        <w:rPr>
          <w:rFonts w:eastAsia="Calibri"/>
          <w:highlight w:val="cyan"/>
          <w:u w:val="single"/>
        </w:rPr>
        <w:t xml:space="preserve"> in</w:t>
      </w:r>
      <w:r w:rsidRPr="00992961">
        <w:rPr>
          <w:rFonts w:eastAsia="Calibri"/>
          <w:u w:val="single"/>
        </w:rPr>
        <w:t xml:space="preserve"> </w:t>
      </w:r>
      <w:r w:rsidRPr="00992961">
        <w:rPr>
          <w:rFonts w:eastAsia="Calibri"/>
          <w:highlight w:val="cyan"/>
          <w:u w:val="single"/>
        </w:rPr>
        <w:t>law</w:t>
      </w:r>
      <w:r w:rsidRPr="00992961">
        <w:rPr>
          <w:rFonts w:eastAsia="Calibri"/>
          <w:u w:val="single"/>
        </w:rPr>
        <w:t xml:space="preserve"> or other </w:t>
      </w:r>
      <w:r w:rsidRPr="00992961">
        <w:rPr>
          <w:rFonts w:eastAsia="Aptos"/>
          <w:b/>
          <w:iCs/>
          <w:u w:val="single"/>
          <w:bdr w:val="single" w:sz="8" w:space="0" w:color="auto"/>
        </w:rPr>
        <w:t>legal documents</w:t>
      </w:r>
      <w:r w:rsidRPr="00992961">
        <w:rPr>
          <w:rFonts w:eastAsia="Calibri"/>
          <w:u w:val="single"/>
        </w:rPr>
        <w:t xml:space="preserve">, </w:t>
      </w:r>
      <w:r w:rsidRPr="00992961">
        <w:rPr>
          <w:rFonts w:eastAsia="Aptos"/>
          <w:sz w:val="16"/>
        </w:rPr>
        <w:t>such as collective agreements</w:t>
      </w:r>
      <w:r w:rsidRPr="00992961">
        <w:rPr>
          <w:rFonts w:eastAsia="Calibri"/>
          <w:sz w:val="16"/>
        </w:rPr>
        <w:t xml:space="preserve">, the legitimacy of these rights has been established. </w:t>
      </w:r>
      <w:r w:rsidRPr="00992961">
        <w:rPr>
          <w:rFonts w:eastAsia="Calibri"/>
          <w:u w:val="single"/>
        </w:rPr>
        <w:t>Keeping our rights means</w:t>
      </w:r>
      <w:r w:rsidRPr="00992961">
        <w:rPr>
          <w:rFonts w:eastAsia="Calibri"/>
          <w:sz w:val="16"/>
        </w:rPr>
        <w:t xml:space="preserve"> using them and </w:t>
      </w:r>
      <w:r w:rsidRPr="00992961">
        <w:rPr>
          <w:rFonts w:eastAsia="Calibri"/>
          <w:u w:val="single"/>
        </w:rPr>
        <w:t>protecting them.</w:t>
      </w:r>
    </w:p>
    <w:p w14:paraId="78659238"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w:t>
      </w:r>
      <w:r w:rsidRPr="00992961">
        <w:rPr>
          <w:rFonts w:eastAsia="Times New Roman"/>
          <w:b/>
          <w:iCs/>
          <w:sz w:val="26"/>
          <w:u w:val="single"/>
        </w:rPr>
        <w:t>COLLECTIVE BARGAINING</w:t>
      </w:r>
      <w:r w:rsidRPr="00992961">
        <w:rPr>
          <w:rFonts w:eastAsia="Times New Roman"/>
          <w:b/>
          <w:iCs/>
          <w:sz w:val="26"/>
        </w:rPr>
        <w:t xml:space="preserve">” mandates statute. </w:t>
      </w:r>
    </w:p>
    <w:p w14:paraId="6BA757D7" w14:textId="77777777" w:rsidR="00992961" w:rsidRPr="00992961" w:rsidRDefault="00992961" w:rsidP="00992961">
      <w:pPr>
        <w:rPr>
          <w:rFonts w:eastAsia="Aptos"/>
        </w:rPr>
      </w:pPr>
      <w:r w:rsidRPr="00992961">
        <w:rPr>
          <w:rFonts w:eastAsia="Aptos"/>
          <w:b/>
          <w:bCs/>
          <w:sz w:val="26"/>
        </w:rPr>
        <w:t>Van Hollen 13</w:t>
      </w:r>
      <w:r w:rsidRPr="00992961">
        <w:rPr>
          <w:rFonts w:eastAsia="Aptos"/>
        </w:rPr>
        <w:t>, Attorney General of Wisconsin, JD from the University of Wisconsin (JB Van Hollen, 2013, “Reply Brief of Defendants-Appellants,” in Madison Teachers, Inc. v. Walker, Court of Appeals of Wisconsin, District Four, No. 2012AP2067, University of Kansas Libraries, Lexis)</w:t>
      </w:r>
    </w:p>
    <w:p w14:paraId="0DE1C9B8" w14:textId="77777777" w:rsidR="00992961" w:rsidRPr="00992961" w:rsidRDefault="00992961" w:rsidP="00992961">
      <w:pPr>
        <w:rPr>
          <w:rFonts w:eastAsia="Aptos"/>
          <w:sz w:val="16"/>
        </w:rPr>
      </w:pPr>
      <w:r w:rsidRPr="00992961">
        <w:rPr>
          <w:rFonts w:eastAsia="Aptos"/>
          <w:sz w:val="16"/>
        </w:rPr>
        <w:t xml:space="preserve">In Wisconsin, </w:t>
      </w:r>
      <w:r w:rsidRPr="00992961">
        <w:rPr>
          <w:rFonts w:eastAsia="Aptos"/>
          <w:b/>
          <w:iCs/>
          <w:highlight w:val="cyan"/>
          <w:u w:val="single"/>
          <w:bdr w:val="single" w:sz="8" w:space="0" w:color="auto"/>
        </w:rPr>
        <w:t>"collective bargaining"</w:t>
      </w:r>
      <w:r w:rsidRPr="00992961">
        <w:rPr>
          <w:rFonts w:eastAsia="Aptos"/>
          <w:highlight w:val="cyan"/>
          <w:u w:val="single"/>
        </w:rPr>
        <w:t xml:space="preserve"> means the </w:t>
      </w:r>
      <w:proofErr w:type="gramStart"/>
      <w:r w:rsidRPr="00992961">
        <w:rPr>
          <w:rFonts w:eastAsia="Aptos"/>
          <w:b/>
          <w:iCs/>
          <w:highlight w:val="cyan"/>
          <w:u w:val="single"/>
          <w:bdr w:val="single" w:sz="8" w:space="0" w:color="auto"/>
        </w:rPr>
        <w:t>statutorily-created</w:t>
      </w:r>
      <w:proofErr w:type="gramEnd"/>
      <w:r w:rsidRPr="00992961">
        <w:rPr>
          <w:rFonts w:eastAsia="Aptos"/>
          <w:u w:val="single"/>
        </w:rPr>
        <w:t xml:space="preserve"> "mutual </w:t>
      </w:r>
      <w:r w:rsidRPr="00992961">
        <w:rPr>
          <w:rFonts w:eastAsia="Aptos"/>
          <w:highlight w:val="cyan"/>
          <w:u w:val="single"/>
        </w:rPr>
        <w:t>obligation" of a</w:t>
      </w:r>
      <w:r w:rsidRPr="00992961">
        <w:rPr>
          <w:rFonts w:eastAsia="Aptos"/>
          <w:sz w:val="16"/>
        </w:rPr>
        <w:t xml:space="preserve"> governmental </w:t>
      </w:r>
      <w:r w:rsidRPr="00992961">
        <w:rPr>
          <w:rFonts w:eastAsia="Aptos"/>
          <w:b/>
          <w:iCs/>
          <w:highlight w:val="cyan"/>
          <w:u w:val="single"/>
          <w:bdr w:val="single" w:sz="8" w:space="0" w:color="auto"/>
        </w:rPr>
        <w:t>employer</w:t>
      </w:r>
      <w:r w:rsidRPr="00992961">
        <w:rPr>
          <w:rFonts w:eastAsia="Aptos"/>
          <w:highlight w:val="cyan"/>
          <w:u w:val="single"/>
        </w:rPr>
        <w:t>, and</w:t>
      </w:r>
      <w:r w:rsidRPr="00992961">
        <w:rPr>
          <w:rFonts w:eastAsia="Aptos"/>
          <w:u w:val="single"/>
        </w:rPr>
        <w:t xml:space="preserve"> a </w:t>
      </w:r>
      <w:r w:rsidRPr="00992961">
        <w:rPr>
          <w:rFonts w:eastAsia="Aptos"/>
          <w:b/>
          <w:iCs/>
          <w:highlight w:val="cyan"/>
          <w:u w:val="single"/>
          <w:bdr w:val="single" w:sz="8" w:space="0" w:color="auto"/>
        </w:rPr>
        <w:t>bargaining unit</w:t>
      </w:r>
      <w:r w:rsidRPr="00992961">
        <w:rPr>
          <w:rFonts w:eastAsia="Aptos"/>
          <w:u w:val="single"/>
        </w:rPr>
        <w:t xml:space="preserve"> representative </w:t>
      </w:r>
      <w:r w:rsidRPr="00992961">
        <w:rPr>
          <w:rFonts w:eastAsia="Aptos"/>
          <w:b/>
          <w:iCs/>
          <w:highlight w:val="cyan"/>
          <w:u w:val="single"/>
          <w:bdr w:val="single" w:sz="8" w:space="0" w:color="auto"/>
        </w:rPr>
        <w:t>to negotiate</w:t>
      </w:r>
      <w:r w:rsidRPr="00992961">
        <w:rPr>
          <w:rFonts w:eastAsia="Aptos"/>
          <w:highlight w:val="cyan"/>
          <w:u w:val="single"/>
        </w:rPr>
        <w:t xml:space="preserve"> a labor </w:t>
      </w:r>
      <w:r w:rsidRPr="00992961">
        <w:rPr>
          <w:rFonts w:eastAsia="Aptos"/>
          <w:b/>
          <w:iCs/>
          <w:highlight w:val="cyan"/>
          <w:u w:val="single"/>
          <w:bdr w:val="single" w:sz="8" w:space="0" w:color="auto"/>
        </w:rPr>
        <w:t>agreement</w:t>
      </w:r>
      <w:r w:rsidRPr="00992961">
        <w:rPr>
          <w:rFonts w:eastAsia="Aptos"/>
          <w:sz w:val="16"/>
        </w:rPr>
        <w:t xml:space="preserve">. </w:t>
      </w:r>
      <w:r w:rsidRPr="00992961">
        <w:rPr>
          <w:rFonts w:eastAsia="Aptos"/>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992961">
        <w:rPr>
          <w:rFonts w:eastAsia="Aptos"/>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992961">
        <w:rPr>
          <w:rFonts w:eastAsia="Aptos"/>
          <w:sz w:val="16"/>
        </w:rPr>
        <w:t>Dep't</w:t>
      </w:r>
      <w:proofErr w:type="spellEnd"/>
      <w:r w:rsidRPr="00992961">
        <w:rPr>
          <w:rFonts w:eastAsia="Aptos"/>
          <w:sz w:val="16"/>
        </w:rPr>
        <w:t xml:space="preserve"> of Admin. v. Wis. Emp. Rel. Comm'n, 90 Wis.2d 426, 430, 280 N.W.2d 150 (1979). [*3]</w:t>
      </w:r>
    </w:p>
    <w:p w14:paraId="5C0679EC"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UQ---Predictions Fail---1NR</w:t>
      </w:r>
    </w:p>
    <w:p w14:paraId="7F802D52" w14:textId="77777777" w:rsidR="00992961" w:rsidRPr="00992961" w:rsidRDefault="00992961" w:rsidP="00992961">
      <w:pPr>
        <w:keepNext/>
        <w:keepLines/>
        <w:spacing w:before="40" w:after="0"/>
        <w:outlineLvl w:val="3"/>
        <w:rPr>
          <w:rFonts w:eastAsia="Times New Roman"/>
          <w:b/>
          <w:iCs/>
          <w:sz w:val="26"/>
        </w:rPr>
      </w:pPr>
      <w:proofErr w:type="gramStart"/>
      <w:r w:rsidRPr="00992961">
        <w:rPr>
          <w:rFonts w:eastAsia="Times New Roman"/>
          <w:b/>
          <w:iCs/>
          <w:sz w:val="26"/>
        </w:rPr>
        <w:t>Now</w:t>
      </w:r>
      <w:proofErr w:type="gramEnd"/>
      <w:r w:rsidRPr="00992961">
        <w:rPr>
          <w:rFonts w:eastAsia="Times New Roman"/>
          <w:b/>
          <w:iCs/>
          <w:sz w:val="26"/>
        </w:rPr>
        <w:t xml:space="preserve"> is key. Fundraising and advertising are </w:t>
      </w:r>
      <w:r w:rsidRPr="00992961">
        <w:rPr>
          <w:rFonts w:eastAsia="Times New Roman"/>
          <w:b/>
          <w:iCs/>
          <w:sz w:val="26"/>
          <w:u w:val="single"/>
        </w:rPr>
        <w:t xml:space="preserve">kicking </w:t>
      </w:r>
      <w:proofErr w:type="gramStart"/>
      <w:r w:rsidRPr="00992961">
        <w:rPr>
          <w:rFonts w:eastAsia="Times New Roman"/>
          <w:b/>
          <w:iCs/>
          <w:sz w:val="26"/>
          <w:u w:val="single"/>
        </w:rPr>
        <w:t>off</w:t>
      </w:r>
      <w:r w:rsidRPr="00992961">
        <w:rPr>
          <w:rFonts w:eastAsia="Times New Roman"/>
          <w:b/>
          <w:iCs/>
          <w:sz w:val="26"/>
        </w:rPr>
        <w:t>, and</w:t>
      </w:r>
      <w:proofErr w:type="gramEnd"/>
      <w:r w:rsidRPr="00992961">
        <w:rPr>
          <w:rFonts w:eastAsia="Times New Roman"/>
          <w:b/>
          <w:iCs/>
          <w:sz w:val="26"/>
        </w:rPr>
        <w:t xml:space="preserve"> need to be sustained </w:t>
      </w:r>
      <w:proofErr w:type="gramStart"/>
      <w:r w:rsidRPr="00992961">
        <w:rPr>
          <w:rFonts w:eastAsia="Times New Roman"/>
          <w:b/>
          <w:iCs/>
          <w:sz w:val="26"/>
        </w:rPr>
        <w:t>through</w:t>
      </w:r>
      <w:proofErr w:type="gramEnd"/>
      <w:r w:rsidRPr="00992961">
        <w:rPr>
          <w:rFonts w:eastAsia="Times New Roman"/>
          <w:b/>
          <w:iCs/>
          <w:sz w:val="26"/>
        </w:rPr>
        <w:t xml:space="preserve"> the next 8 months.</w:t>
      </w:r>
    </w:p>
    <w:p w14:paraId="735793C7" w14:textId="77777777" w:rsidR="00992961" w:rsidRPr="00992961" w:rsidRDefault="00992961" w:rsidP="00992961">
      <w:pPr>
        <w:rPr>
          <w:rFonts w:eastAsia="Aptos"/>
        </w:rPr>
      </w:pPr>
      <w:proofErr w:type="gramStart"/>
      <w:r w:rsidRPr="00992961">
        <w:rPr>
          <w:rFonts w:eastAsia="Aptos"/>
        </w:rPr>
        <w:t>Jo-</w:t>
      </w:r>
      <w:r w:rsidRPr="00992961">
        <w:rPr>
          <w:rFonts w:eastAsia="Aptos"/>
          <w:b/>
          <w:bCs/>
          <w:sz w:val="26"/>
        </w:rPr>
        <w:t>Roth 26</w:t>
      </w:r>
      <w:r w:rsidRPr="00992961">
        <w:rPr>
          <w:rFonts w:eastAsia="Aptos"/>
        </w:rPr>
        <w:t>,</w:t>
      </w:r>
      <w:proofErr w:type="gramEnd"/>
      <w:r w:rsidRPr="00992961">
        <w:rPr>
          <w:rFonts w:eastAsia="Aptos"/>
        </w:rPr>
        <w:t xml:space="preserve"> covered Capitol Hill and national politics for Gray Television. Before relocating to Washington, Samantha-Jo </w:t>
      </w:r>
      <w:proofErr w:type="gramStart"/>
      <w:r w:rsidRPr="00992961">
        <w:rPr>
          <w:rFonts w:eastAsia="Aptos"/>
        </w:rPr>
        <w:t>traveled</w:t>
      </w:r>
      <w:proofErr w:type="gramEnd"/>
      <w:r w:rsidRPr="00992961">
        <w:rPr>
          <w:rFonts w:eastAsia="Aptos"/>
        </w:rPr>
        <w:t xml:space="preserve"> the nation reporting on the 2016 presidential election for Huffington Post. Her assignments took her from the Iowa caucuses to the New Hampshire primary, along with contests in six additional states. Her career began in Des Moines, Iowa, where she served as a political reporter for WOI-TV. (Samantha, “</w:t>
      </w:r>
      <w:r w:rsidRPr="00992961">
        <w:rPr>
          <w:rFonts w:eastAsia="Aptos"/>
          <w:b/>
          <w:iCs/>
          <w:highlight w:val="cyan"/>
          <w:u w:val="single"/>
          <w:bdr w:val="single" w:sz="8" w:space="0" w:color="auto"/>
        </w:rPr>
        <w:t>The 2026 campaign</w:t>
      </w:r>
      <w:r w:rsidRPr="00992961">
        <w:rPr>
          <w:rFonts w:eastAsia="Aptos"/>
        </w:rPr>
        <w:t xml:space="preserve"> ad spending arms race </w:t>
      </w:r>
      <w:r w:rsidRPr="00992961">
        <w:rPr>
          <w:rFonts w:eastAsia="Aptos"/>
          <w:b/>
          <w:iCs/>
          <w:highlight w:val="cyan"/>
          <w:u w:val="single"/>
          <w:bdr w:val="single" w:sz="8" w:space="0" w:color="auto"/>
        </w:rPr>
        <w:t>is already underway</w:t>
      </w:r>
      <w:r w:rsidRPr="00992961">
        <w:rPr>
          <w:rFonts w:eastAsia="Aptos"/>
        </w:rPr>
        <w:t>,” Washington Examiner, https://archive.is/VSqzV#selection-1291.0-1314.0)</w:t>
      </w:r>
    </w:p>
    <w:p w14:paraId="01CD3634" w14:textId="77777777" w:rsidR="00992961" w:rsidRPr="00992961" w:rsidRDefault="00992961" w:rsidP="00992961">
      <w:pPr>
        <w:rPr>
          <w:rFonts w:eastAsia="Aptos"/>
          <w:sz w:val="16"/>
        </w:rPr>
      </w:pPr>
      <w:r w:rsidRPr="00992961">
        <w:rPr>
          <w:rFonts w:eastAsia="Aptos"/>
          <w:u w:val="single"/>
        </w:rPr>
        <w:t>The</w:t>
      </w:r>
      <w:r w:rsidRPr="00992961">
        <w:rPr>
          <w:rFonts w:eastAsia="Aptos"/>
          <w:sz w:val="16"/>
        </w:rPr>
        <w:t xml:space="preserve"> 2026 </w:t>
      </w:r>
      <w:r w:rsidRPr="00992961">
        <w:rPr>
          <w:rFonts w:eastAsia="Aptos"/>
          <w:u w:val="single"/>
        </w:rPr>
        <w:t xml:space="preserve">elections may still be almost a year away, but the </w:t>
      </w:r>
      <w:r w:rsidRPr="00992961">
        <w:rPr>
          <w:rFonts w:eastAsia="Aptos"/>
          <w:b/>
          <w:iCs/>
          <w:highlight w:val="cyan"/>
          <w:u w:val="single"/>
          <w:bdr w:val="single" w:sz="8" w:space="0" w:color="auto"/>
        </w:rPr>
        <w:t>money is already pouring in</w:t>
      </w:r>
      <w:r w:rsidRPr="00992961">
        <w:rPr>
          <w:rFonts w:eastAsia="Aptos"/>
          <w:u w:val="single"/>
        </w:rPr>
        <w:t>,</w:t>
      </w:r>
      <w:r w:rsidRPr="00992961">
        <w:rPr>
          <w:rFonts w:eastAsia="Aptos"/>
          <w:sz w:val="16"/>
        </w:rPr>
        <w:t xml:space="preserve"> with new data from </w:t>
      </w:r>
      <w:proofErr w:type="spellStart"/>
      <w:r w:rsidRPr="00992961">
        <w:rPr>
          <w:rFonts w:eastAsia="Aptos"/>
          <w:sz w:val="16"/>
        </w:rPr>
        <w:t>AdImpact</w:t>
      </w:r>
      <w:proofErr w:type="spellEnd"/>
      <w:r w:rsidRPr="00992961">
        <w:rPr>
          <w:rFonts w:eastAsia="Aptos"/>
          <w:sz w:val="16"/>
        </w:rPr>
        <w:t xml:space="preserve"> showing that nearly 20% of all political advertisements aired in 2025 were </w:t>
      </w:r>
      <w:proofErr w:type="gramStart"/>
      <w:r w:rsidRPr="00992961">
        <w:rPr>
          <w:rFonts w:eastAsia="Aptos"/>
          <w:sz w:val="16"/>
        </w:rPr>
        <w:t>actually aimed</w:t>
      </w:r>
      <w:proofErr w:type="gramEnd"/>
      <w:r w:rsidRPr="00992961">
        <w:rPr>
          <w:rFonts w:eastAsia="Aptos"/>
          <w:sz w:val="16"/>
        </w:rPr>
        <w:t xml:space="preserve"> at the midterm elections.</w:t>
      </w:r>
    </w:p>
    <w:p w14:paraId="38A51493" w14:textId="77777777" w:rsidR="00992961" w:rsidRPr="00992961" w:rsidRDefault="00992961" w:rsidP="00992961">
      <w:pPr>
        <w:rPr>
          <w:rFonts w:eastAsia="Aptos"/>
          <w:sz w:val="16"/>
        </w:rPr>
      </w:pPr>
      <w:proofErr w:type="spellStart"/>
      <w:r w:rsidRPr="00992961">
        <w:rPr>
          <w:rFonts w:eastAsia="Aptos"/>
          <w:sz w:val="16"/>
        </w:rPr>
        <w:t>AdImpact</w:t>
      </w:r>
      <w:proofErr w:type="spellEnd"/>
      <w:r w:rsidRPr="00992961">
        <w:rPr>
          <w:rFonts w:eastAsia="Aptos"/>
          <w:sz w:val="16"/>
        </w:rPr>
        <w:t>, which tracks political spending across broadcast, cable, and streaming television, recorded a historic $1.87 billion in aired political advertisements in 2025, the highest off-year total on record. Much of that money has already concentrated in a small group of marquee contests expected to define the 2026 cycle, led by the Texas Senate race, which alone drew $57.6 million in advertising last year. Georgia’s Senate race follows with $26.1 million, while California’s open governor’s race has seen $20.5 million. Maine’s Senate race has reached $15.3 million, Illinois’s Senate contest $14.7 million, and Kentucky’s Senate race is close behind at $14 million.</w:t>
      </w:r>
    </w:p>
    <w:p w14:paraId="30132146" w14:textId="77777777" w:rsidR="00992961" w:rsidRPr="00992961" w:rsidRDefault="00992961" w:rsidP="00992961">
      <w:pPr>
        <w:rPr>
          <w:rFonts w:eastAsia="Aptos"/>
          <w:sz w:val="16"/>
        </w:rPr>
      </w:pPr>
      <w:r w:rsidRPr="00992961">
        <w:rPr>
          <w:rFonts w:eastAsia="Aptos"/>
          <w:sz w:val="16"/>
        </w:rPr>
        <w:t>In Georgia and Maine, spending largely centered on incumbents, while in Texas, advertisers were already backing Rep. Wesley Hunt (R-TX) before he had launched his Senate bid. Kentucky, Illinois, and California also emerged early as targets as campaigns and self-funded candidates began positioning themselves.</w:t>
      </w:r>
    </w:p>
    <w:p w14:paraId="68F04B0D" w14:textId="77777777" w:rsidR="00992961" w:rsidRPr="00992961" w:rsidRDefault="00992961" w:rsidP="00992961">
      <w:pPr>
        <w:rPr>
          <w:rFonts w:eastAsia="Aptos"/>
          <w:sz w:val="16"/>
        </w:rPr>
      </w:pPr>
      <w:r w:rsidRPr="00992961">
        <w:rPr>
          <w:rFonts w:eastAsia="Aptos"/>
          <w:sz w:val="16"/>
        </w:rPr>
        <w:t xml:space="preserve">The partisan breakdown of spending varies sharply by race. Texas and Kentucky have been dominated by Republican advertising tied to competitive GOP primaries, while Illinois and California have so far seen exclusively Democratic spending in their open contests. In California, billionaire activist Tom Steyer quickly poured $16 million into the governor’s race, while Rep. Raja Krishnamoorthi (D-IL) has spent $14.4 million in Illinois. </w:t>
      </w:r>
    </w:p>
    <w:p w14:paraId="657C1CA5" w14:textId="77777777" w:rsidR="00992961" w:rsidRPr="00992961" w:rsidRDefault="00992961" w:rsidP="00992961">
      <w:pPr>
        <w:rPr>
          <w:rFonts w:eastAsia="Aptos"/>
          <w:sz w:val="16"/>
        </w:rPr>
      </w:pPr>
      <w:r w:rsidRPr="00992961">
        <w:rPr>
          <w:rFonts w:eastAsia="Aptos"/>
          <w:sz w:val="16"/>
        </w:rPr>
        <w:t xml:space="preserve">The Georgia and Maine Senate races, both rated as toss-ups by the Cook Political Report, show a more competitive balance, though Republicans currently hold modest spending advantages of $2.6 million in Georgia and $2.8 million in Maine. </w:t>
      </w:r>
    </w:p>
    <w:p w14:paraId="6563C77F" w14:textId="77777777" w:rsidR="00992961" w:rsidRPr="00992961" w:rsidRDefault="00992961" w:rsidP="00992961">
      <w:pPr>
        <w:rPr>
          <w:rFonts w:eastAsia="Aptos"/>
          <w:sz w:val="16"/>
        </w:rPr>
      </w:pPr>
      <w:r w:rsidRPr="00992961">
        <w:rPr>
          <w:rFonts w:eastAsia="Aptos"/>
          <w:sz w:val="16"/>
        </w:rPr>
        <w:t xml:space="preserve">The sheer scale of off-year spending is also breaking long-standing norms. Before this year, only presidential primaries had ever topped $100 million in off-year advertising, but 2025 blew past that benchmark, according to </w:t>
      </w:r>
      <w:proofErr w:type="spellStart"/>
      <w:r w:rsidRPr="00992961">
        <w:rPr>
          <w:rFonts w:eastAsia="Aptos"/>
          <w:sz w:val="16"/>
        </w:rPr>
        <w:t>AdImpact</w:t>
      </w:r>
      <w:proofErr w:type="spellEnd"/>
      <w:r w:rsidRPr="00992961">
        <w:rPr>
          <w:rFonts w:eastAsia="Aptos"/>
          <w:sz w:val="16"/>
        </w:rPr>
        <w:t xml:space="preserve">. New Jersey’s governor’s race alone saw $207 million in advertisements, while California’s Proposition 50 drew $142 million. </w:t>
      </w:r>
    </w:p>
    <w:p w14:paraId="3FE94002" w14:textId="77777777" w:rsidR="00992961" w:rsidRPr="00992961" w:rsidRDefault="00992961" w:rsidP="00992961">
      <w:pPr>
        <w:rPr>
          <w:rFonts w:eastAsia="Aptos"/>
          <w:sz w:val="16"/>
        </w:rPr>
      </w:pPr>
      <w:r w:rsidRPr="00992961">
        <w:rPr>
          <w:rFonts w:eastAsia="Aptos"/>
          <w:sz w:val="16"/>
        </w:rPr>
        <w:t xml:space="preserve">Wisconsin’s Supreme Court race shattered records earlier this year with $85.6 million in spending, and while Virginia’s governor’s race and New York City’s mayoral contest did not set new highs, both posted totals </w:t>
      </w:r>
      <w:proofErr w:type="gramStart"/>
      <w:r w:rsidRPr="00992961">
        <w:rPr>
          <w:rFonts w:eastAsia="Aptos"/>
          <w:sz w:val="16"/>
        </w:rPr>
        <w:t>similar to</w:t>
      </w:r>
      <w:proofErr w:type="gramEnd"/>
      <w:r w:rsidRPr="00992961">
        <w:rPr>
          <w:rFonts w:eastAsia="Aptos"/>
          <w:sz w:val="16"/>
        </w:rPr>
        <w:t xml:space="preserve"> their 2021 races. Texas’s Senate contest, meanwhile, has already become the most expensive nonpresidential race ever recorded in an </w:t>
      </w:r>
      <w:proofErr w:type="gramStart"/>
      <w:r w:rsidRPr="00992961">
        <w:rPr>
          <w:rFonts w:eastAsia="Aptos"/>
          <w:sz w:val="16"/>
        </w:rPr>
        <w:t>off-year</w:t>
      </w:r>
      <w:proofErr w:type="gramEnd"/>
      <w:r w:rsidRPr="00992961">
        <w:rPr>
          <w:rFonts w:eastAsia="Aptos"/>
          <w:sz w:val="16"/>
        </w:rPr>
        <w:t xml:space="preserve">. </w:t>
      </w:r>
    </w:p>
    <w:p w14:paraId="724963A4" w14:textId="77777777" w:rsidR="00992961" w:rsidRPr="00992961" w:rsidRDefault="00992961" w:rsidP="00992961">
      <w:pPr>
        <w:rPr>
          <w:rFonts w:eastAsia="Aptos"/>
          <w:sz w:val="16"/>
        </w:rPr>
      </w:pPr>
      <w:r w:rsidRPr="00992961">
        <w:rPr>
          <w:rFonts w:eastAsia="Aptos"/>
          <w:sz w:val="16"/>
        </w:rPr>
        <w:t>Republican strategist Dennis Lennox said the surge reflects a shift away from persuasion and toward base turnout, even as campaign spending continues to escalate.</w:t>
      </w:r>
    </w:p>
    <w:p w14:paraId="04807F65" w14:textId="77777777" w:rsidR="00992961" w:rsidRPr="00992961" w:rsidRDefault="00992961" w:rsidP="00992961">
      <w:pPr>
        <w:rPr>
          <w:rFonts w:eastAsia="Aptos"/>
          <w:sz w:val="16"/>
        </w:rPr>
      </w:pPr>
      <w:r w:rsidRPr="00992961">
        <w:rPr>
          <w:rFonts w:eastAsia="Aptos"/>
          <w:sz w:val="16"/>
        </w:rPr>
        <w:t>“Every cycle since 2012 has seemingly broken spending records, even though elections are no longer about persuasion,” Lennox said. “We’re spending more money than ever to talk almost exclusively to people who’ve already made up their minds.”</w:t>
      </w:r>
    </w:p>
    <w:p w14:paraId="50A4000F" w14:textId="77777777" w:rsidR="00992961" w:rsidRPr="00992961" w:rsidRDefault="00992961" w:rsidP="00992961">
      <w:pPr>
        <w:rPr>
          <w:rFonts w:eastAsia="Aptos"/>
          <w:sz w:val="16"/>
        </w:rPr>
      </w:pPr>
      <w:r w:rsidRPr="00992961">
        <w:rPr>
          <w:rFonts w:eastAsia="Aptos"/>
          <w:sz w:val="16"/>
        </w:rPr>
        <w:t xml:space="preserve">Lennox said </w:t>
      </w:r>
      <w:r w:rsidRPr="00992961">
        <w:rPr>
          <w:rFonts w:eastAsia="Aptos"/>
          <w:highlight w:val="cyan"/>
          <w:u w:val="single"/>
        </w:rPr>
        <w:t>campaigns</w:t>
      </w:r>
      <w:r w:rsidRPr="00992961">
        <w:rPr>
          <w:rFonts w:eastAsia="Aptos"/>
          <w:sz w:val="16"/>
        </w:rPr>
        <w:t xml:space="preserve"> that once blanketed the airwaves to sway undecided voters </w:t>
      </w:r>
      <w:r w:rsidRPr="00992961">
        <w:rPr>
          <w:rFonts w:eastAsia="Aptos"/>
          <w:highlight w:val="cyan"/>
          <w:u w:val="single"/>
        </w:rPr>
        <w:t>are now focused on mobilizing supporters</w:t>
      </w:r>
      <w:r w:rsidRPr="00992961">
        <w:rPr>
          <w:rFonts w:eastAsia="Aptos"/>
          <w:sz w:val="16"/>
        </w:rPr>
        <w:t xml:space="preserve">, warning that </w:t>
      </w:r>
      <w:r w:rsidRPr="00992961">
        <w:rPr>
          <w:rFonts w:eastAsia="Aptos"/>
          <w:b/>
          <w:iCs/>
          <w:highlight w:val="cyan"/>
          <w:u w:val="single"/>
          <w:bdr w:val="single" w:sz="8" w:space="0" w:color="auto"/>
        </w:rPr>
        <w:t>early</w:t>
      </w:r>
      <w:r w:rsidRPr="00992961">
        <w:rPr>
          <w:rFonts w:eastAsia="Aptos"/>
          <w:sz w:val="16"/>
        </w:rPr>
        <w:t xml:space="preserve"> </w:t>
      </w:r>
      <w:r w:rsidRPr="00992961">
        <w:rPr>
          <w:rFonts w:eastAsia="Aptos"/>
          <w:b/>
          <w:iCs/>
          <w:highlight w:val="cyan"/>
          <w:u w:val="single"/>
          <w:bdr w:val="single" w:sz="8" w:space="0" w:color="auto"/>
        </w:rPr>
        <w:t>t</w:t>
      </w:r>
      <w:r w:rsidRPr="00992961">
        <w:rPr>
          <w:rFonts w:eastAsia="Aptos"/>
          <w:sz w:val="16"/>
        </w:rPr>
        <w:t>ele</w:t>
      </w:r>
      <w:r w:rsidRPr="00992961">
        <w:rPr>
          <w:rFonts w:eastAsia="Aptos"/>
          <w:b/>
          <w:iCs/>
          <w:highlight w:val="cyan"/>
          <w:u w:val="single"/>
          <w:bdr w:val="single" w:sz="8" w:space="0" w:color="auto"/>
        </w:rPr>
        <w:t>v</w:t>
      </w:r>
      <w:r w:rsidRPr="00992961">
        <w:rPr>
          <w:rFonts w:eastAsia="Aptos"/>
          <w:sz w:val="16"/>
        </w:rPr>
        <w:t xml:space="preserve">ision </w:t>
      </w:r>
      <w:r w:rsidRPr="00992961">
        <w:rPr>
          <w:rFonts w:eastAsia="Aptos"/>
          <w:b/>
          <w:iCs/>
          <w:highlight w:val="cyan"/>
          <w:u w:val="single"/>
          <w:bdr w:val="single" w:sz="8" w:space="0" w:color="auto"/>
        </w:rPr>
        <w:t>can define a race</w:t>
      </w:r>
      <w:r w:rsidRPr="00992961">
        <w:rPr>
          <w:rFonts w:eastAsia="Aptos"/>
          <w:sz w:val="16"/>
        </w:rPr>
        <w:t xml:space="preserve"> only if spending is sustained.</w:t>
      </w:r>
    </w:p>
    <w:p w14:paraId="3EA32C65" w14:textId="77777777" w:rsidR="00992961" w:rsidRPr="00992961" w:rsidRDefault="00992961" w:rsidP="00992961">
      <w:pPr>
        <w:rPr>
          <w:rFonts w:eastAsia="Aptos"/>
          <w:sz w:val="16"/>
        </w:rPr>
      </w:pPr>
      <w:r w:rsidRPr="00992961">
        <w:rPr>
          <w:rFonts w:eastAsia="Aptos"/>
          <w:sz w:val="16"/>
        </w:rPr>
        <w:t>“</w:t>
      </w:r>
      <w:r w:rsidRPr="00992961">
        <w:rPr>
          <w:rFonts w:eastAsia="Aptos"/>
          <w:u w:val="single"/>
        </w:rPr>
        <w:t>If you can’t afford to stay on the air</w:t>
      </w:r>
      <w:r w:rsidRPr="00992961">
        <w:rPr>
          <w:rFonts w:eastAsia="Aptos"/>
          <w:sz w:val="16"/>
        </w:rPr>
        <w:t xml:space="preserve"> for the duration of the cycle, </w:t>
      </w:r>
      <w:r w:rsidRPr="00992961">
        <w:rPr>
          <w:rFonts w:eastAsia="Aptos"/>
          <w:u w:val="single"/>
        </w:rPr>
        <w:t>you’re</w:t>
      </w:r>
      <w:r w:rsidRPr="00992961">
        <w:rPr>
          <w:rFonts w:eastAsia="Aptos"/>
          <w:sz w:val="16"/>
        </w:rPr>
        <w:t xml:space="preserve"> just </w:t>
      </w:r>
      <w:r w:rsidRPr="00992961">
        <w:rPr>
          <w:rFonts w:eastAsia="Aptos"/>
          <w:u w:val="single"/>
        </w:rPr>
        <w:t>lighting money on fire</w:t>
      </w:r>
      <w:r w:rsidRPr="00992961">
        <w:rPr>
          <w:rFonts w:eastAsia="Aptos"/>
          <w:sz w:val="16"/>
        </w:rPr>
        <w:t>,” he said.</w:t>
      </w:r>
    </w:p>
    <w:p w14:paraId="14EAFC94" w14:textId="77777777" w:rsidR="00992961" w:rsidRPr="00992961" w:rsidRDefault="00992961" w:rsidP="00992961">
      <w:pPr>
        <w:rPr>
          <w:rFonts w:eastAsia="Aptos"/>
          <w:sz w:val="16"/>
        </w:rPr>
      </w:pPr>
      <w:r w:rsidRPr="00992961">
        <w:rPr>
          <w:rFonts w:eastAsia="Aptos"/>
          <w:sz w:val="16"/>
        </w:rPr>
        <w:t>THE 2026 BATTLEGROUND: CONGRESS’S MOST VULNERABLE HOUSE AND SENATE SEATS</w:t>
      </w:r>
    </w:p>
    <w:p w14:paraId="15E88419" w14:textId="77777777" w:rsidR="00992961" w:rsidRPr="00992961" w:rsidRDefault="00992961" w:rsidP="00992961">
      <w:pPr>
        <w:rPr>
          <w:rFonts w:eastAsia="Aptos"/>
          <w:sz w:val="16"/>
        </w:rPr>
      </w:pPr>
      <w:r w:rsidRPr="00992961">
        <w:rPr>
          <w:rFonts w:eastAsia="Aptos"/>
          <w:sz w:val="16"/>
        </w:rPr>
        <w:t>He said the pattern is already playing out in several 2026 contests driven by competitive primaries, particularly in Texas and Kentucky.</w:t>
      </w:r>
    </w:p>
    <w:p w14:paraId="14206DC1" w14:textId="77777777" w:rsidR="00992961" w:rsidRPr="00992961" w:rsidRDefault="00992961" w:rsidP="00992961">
      <w:pPr>
        <w:rPr>
          <w:rFonts w:eastAsia="Aptos"/>
          <w:sz w:val="16"/>
        </w:rPr>
      </w:pPr>
      <w:r w:rsidRPr="00992961">
        <w:rPr>
          <w:rFonts w:eastAsia="Aptos"/>
          <w:sz w:val="16"/>
        </w:rPr>
        <w:t xml:space="preserve">Issue advertising has surged alongside candidate spending, reaching $651 million in 2025, nearly matching 2022 levels and far exceeding the $408 million aired in 2024. The early surge suggests the </w:t>
      </w:r>
      <w:r w:rsidRPr="00992961">
        <w:rPr>
          <w:rFonts w:eastAsia="Aptos"/>
          <w:highlight w:val="cyan"/>
          <w:u w:val="single"/>
        </w:rPr>
        <w:t xml:space="preserve">battles for 2026 are </w:t>
      </w:r>
      <w:r w:rsidRPr="00992961">
        <w:rPr>
          <w:rFonts w:eastAsia="Aptos"/>
          <w:b/>
          <w:iCs/>
          <w:highlight w:val="cyan"/>
          <w:u w:val="single"/>
          <w:bdr w:val="single" w:sz="8" w:space="0" w:color="auto"/>
        </w:rPr>
        <w:t>already heating up</w:t>
      </w:r>
      <w:r w:rsidRPr="00992961">
        <w:rPr>
          <w:rFonts w:eastAsia="Aptos"/>
          <w:highlight w:val="cyan"/>
          <w:u w:val="single"/>
        </w:rPr>
        <w:t xml:space="preserve"> on the airwaves, </w:t>
      </w:r>
      <w:r w:rsidRPr="00992961">
        <w:rPr>
          <w:rFonts w:eastAsia="Aptos"/>
          <w:b/>
          <w:iCs/>
          <w:highlight w:val="cyan"/>
          <w:u w:val="single"/>
          <w:bdr w:val="single" w:sz="8" w:space="0" w:color="auto"/>
        </w:rPr>
        <w:t>long before</w:t>
      </w:r>
      <w:r w:rsidRPr="00992961">
        <w:rPr>
          <w:rFonts w:eastAsia="Aptos"/>
          <w:highlight w:val="cyan"/>
          <w:u w:val="single"/>
        </w:rPr>
        <w:t xml:space="preserve"> voters head to the polls</w:t>
      </w:r>
      <w:r w:rsidRPr="00992961">
        <w:rPr>
          <w:rFonts w:eastAsia="Aptos"/>
          <w:sz w:val="16"/>
        </w:rPr>
        <w:t>.</w:t>
      </w:r>
    </w:p>
    <w:p w14:paraId="40399128" w14:textId="77777777" w:rsidR="00992961" w:rsidRPr="00992961" w:rsidRDefault="00992961" w:rsidP="00992961">
      <w:pPr>
        <w:keepNext/>
        <w:keepLines/>
        <w:pageBreakBefore/>
        <w:spacing w:before="40" w:after="0"/>
        <w:jc w:val="center"/>
        <w:outlineLvl w:val="2"/>
        <w:rPr>
          <w:rFonts w:eastAsia="Aptos" w:cs="Times New Roman"/>
          <w:b/>
          <w:sz w:val="32"/>
          <w:szCs w:val="24"/>
          <w:u w:val="single"/>
        </w:rPr>
      </w:pPr>
      <w:r w:rsidRPr="00992961">
        <w:rPr>
          <w:rFonts w:eastAsia="Aptos" w:cs="Times New Roman"/>
          <w:b/>
          <w:sz w:val="32"/>
          <w:szCs w:val="24"/>
          <w:u w:val="single"/>
        </w:rPr>
        <w:t>UQ---Black Swans---1NR</w:t>
      </w:r>
    </w:p>
    <w:p w14:paraId="33945093" w14:textId="77777777" w:rsidR="00992961" w:rsidRPr="00992961" w:rsidRDefault="00992961" w:rsidP="00992961">
      <w:pPr>
        <w:keepNext/>
        <w:keepLines/>
        <w:spacing w:before="40" w:after="0"/>
        <w:outlineLvl w:val="3"/>
        <w:rPr>
          <w:rFonts w:eastAsia="Times New Roman"/>
          <w:b/>
          <w:iCs/>
          <w:sz w:val="26"/>
        </w:rPr>
      </w:pPr>
      <w:proofErr w:type="gramStart"/>
      <w:r w:rsidRPr="00992961">
        <w:rPr>
          <w:rFonts w:eastAsia="Times New Roman"/>
          <w:b/>
          <w:iCs/>
          <w:sz w:val="26"/>
        </w:rPr>
        <w:t>Blacks</w:t>
      </w:r>
      <w:proofErr w:type="gramEnd"/>
      <w:r w:rsidRPr="00992961">
        <w:rPr>
          <w:rFonts w:eastAsia="Times New Roman"/>
          <w:b/>
          <w:iCs/>
          <w:sz w:val="26"/>
        </w:rPr>
        <w:t xml:space="preserve"> swans are fake and bidirectional</w:t>
      </w:r>
    </w:p>
    <w:p w14:paraId="5BE3DD75" w14:textId="77777777" w:rsidR="00992961" w:rsidRPr="00992961" w:rsidRDefault="00992961" w:rsidP="00992961">
      <w:pPr>
        <w:rPr>
          <w:rFonts w:eastAsia="Aptos"/>
        </w:rPr>
      </w:pPr>
      <w:r w:rsidRPr="00992961">
        <w:rPr>
          <w:rFonts w:eastAsia="Aptos"/>
          <w:b/>
          <w:bCs/>
          <w:sz w:val="26"/>
        </w:rPr>
        <w:t>Edelman 16</w:t>
      </w:r>
      <w:r w:rsidRPr="00992961">
        <w:rPr>
          <w:rFonts w:eastAsia="Aptos"/>
        </w:rPr>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p>
    <w:p w14:paraId="4FB3CB56" w14:textId="77777777" w:rsidR="00992961" w:rsidRPr="00992961" w:rsidRDefault="00992961" w:rsidP="00992961">
      <w:pPr>
        <w:rPr>
          <w:rFonts w:eastAsia="Aptos"/>
        </w:rPr>
      </w:pPr>
      <w:r w:rsidRPr="00992961">
        <w:rPr>
          <w:rFonts w:eastAsia="Aptos"/>
          <w:sz w:val="16"/>
        </w:rPr>
        <w:t xml:space="preserve">On the other hand, </w:t>
      </w:r>
      <w:r w:rsidRPr="00992961">
        <w:rPr>
          <w:rFonts w:eastAsia="Aptos"/>
          <w:highlight w:val="cyan"/>
          <w:u w:val="single"/>
        </w:rPr>
        <w:t xml:space="preserve">it's </w:t>
      </w:r>
      <w:r w:rsidRPr="00992961">
        <w:rPr>
          <w:rFonts w:eastAsia="Aptos"/>
          <w:b/>
          <w:iCs/>
          <w:highlight w:val="cyan"/>
          <w:u w:val="single"/>
          <w:bdr w:val="single" w:sz="8" w:space="0" w:color="auto"/>
        </w:rPr>
        <w:t>impossible to predict</w:t>
      </w:r>
      <w:r w:rsidRPr="00992961">
        <w:rPr>
          <w:rFonts w:eastAsia="Aptos"/>
          <w:highlight w:val="cyan"/>
          <w:u w:val="single"/>
        </w:rPr>
        <w:t xml:space="preserve"> how</w:t>
      </w:r>
      <w:r w:rsidRPr="00992961">
        <w:rPr>
          <w:rFonts w:eastAsia="Aptos"/>
          <w:u w:val="single"/>
        </w:rPr>
        <w:t xml:space="preserve"> the </w:t>
      </w:r>
      <w:r w:rsidRPr="00992961">
        <w:rPr>
          <w:rFonts w:eastAsia="Aptos"/>
          <w:b/>
          <w:iCs/>
          <w:highlight w:val="cyan"/>
          <w:u w:val="single"/>
          <w:bdr w:val="single" w:sz="8" w:space="0" w:color="auto"/>
        </w:rPr>
        <w:t>nominees</w:t>
      </w:r>
      <w:r w:rsidRPr="00992961">
        <w:rPr>
          <w:rFonts w:eastAsia="Aptos"/>
          <w:u w:val="single"/>
        </w:rPr>
        <w:t xml:space="preserve"> will </w:t>
      </w:r>
      <w:r w:rsidRPr="00992961">
        <w:rPr>
          <w:rFonts w:eastAsia="Aptos"/>
          <w:highlight w:val="cyan"/>
          <w:u w:val="single"/>
        </w:rPr>
        <w:t>respond</w:t>
      </w:r>
      <w:r w:rsidRPr="00992961">
        <w:rPr>
          <w:rFonts w:eastAsia="Aptos"/>
          <w:u w:val="single"/>
        </w:rPr>
        <w:t xml:space="preserve"> to crisis until there is </w:t>
      </w:r>
      <w:proofErr w:type="gramStart"/>
      <w:r w:rsidRPr="00992961">
        <w:rPr>
          <w:rFonts w:eastAsia="Aptos"/>
          <w:u w:val="single"/>
        </w:rPr>
        <w:t>one</w:t>
      </w:r>
      <w:r w:rsidRPr="00992961">
        <w:rPr>
          <w:rFonts w:eastAsia="Aptos"/>
          <w:sz w:val="16"/>
        </w:rPr>
        <w:t>,</w:t>
      </w:r>
      <w:proofErr w:type="gramEnd"/>
      <w:r w:rsidRPr="00992961">
        <w:rPr>
          <w:rFonts w:eastAsia="Aptos"/>
          <w:sz w:val="16"/>
        </w:rPr>
        <w:t xml:space="preserve"> noted Democratic strategist Rodell Mollineau, who drew on John McCain's performance in 2008.</w:t>
      </w:r>
    </w:p>
    <w:p w14:paraId="3F8C896B" w14:textId="77777777" w:rsidR="00992961" w:rsidRPr="00992961" w:rsidRDefault="00992961" w:rsidP="00992961">
      <w:pPr>
        <w:rPr>
          <w:rFonts w:eastAsia="Aptos"/>
          <w:sz w:val="16"/>
        </w:rPr>
      </w:pPr>
      <w:r w:rsidRPr="00992961">
        <w:rPr>
          <w:rFonts w:eastAsia="Aptos"/>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0D80AC49" w14:textId="77777777" w:rsidR="00992961" w:rsidRPr="00992961" w:rsidRDefault="00992961" w:rsidP="00992961">
      <w:pPr>
        <w:rPr>
          <w:rFonts w:eastAsia="Aptos"/>
          <w:sz w:val="16"/>
        </w:rPr>
      </w:pPr>
      <w:r w:rsidRPr="00992961">
        <w:rPr>
          <w:rFonts w:eastAsia="Aptos"/>
          <w:highlight w:val="cyan"/>
          <w:u w:val="single"/>
        </w:rPr>
        <w:t>"When</w:t>
      </w:r>
      <w:r w:rsidRPr="00992961">
        <w:rPr>
          <w:rFonts w:eastAsia="Aptos"/>
          <w:u w:val="single"/>
        </w:rPr>
        <w:t xml:space="preserve"> the </w:t>
      </w:r>
      <w:r w:rsidRPr="00992961">
        <w:rPr>
          <w:rFonts w:eastAsia="Aptos"/>
          <w:b/>
          <w:iCs/>
          <w:u w:val="single"/>
          <w:bdr w:val="single" w:sz="8" w:space="0" w:color="auto"/>
        </w:rPr>
        <w:t xml:space="preserve">financial </w:t>
      </w:r>
      <w:r w:rsidRPr="00992961">
        <w:rPr>
          <w:rFonts w:eastAsia="Aptos"/>
          <w:b/>
          <w:iCs/>
          <w:highlight w:val="cyan"/>
          <w:u w:val="single"/>
          <w:bdr w:val="single" w:sz="8" w:space="0" w:color="auto"/>
        </w:rPr>
        <w:t>crisis</w:t>
      </w:r>
      <w:r w:rsidRPr="00992961">
        <w:rPr>
          <w:rFonts w:eastAsia="Aptos"/>
          <w:highlight w:val="cyan"/>
          <w:u w:val="single"/>
        </w:rPr>
        <w:t xml:space="preserve"> hit, </w:t>
      </w:r>
      <w:r w:rsidRPr="00992961">
        <w:rPr>
          <w:rFonts w:eastAsia="Aptos"/>
          <w:b/>
          <w:iCs/>
          <w:highlight w:val="cyan"/>
          <w:u w:val="single"/>
          <w:bdr w:val="single" w:sz="8" w:space="0" w:color="auto"/>
        </w:rPr>
        <w:t>McCain</w:t>
      </w:r>
      <w:r w:rsidRPr="00992961">
        <w:rPr>
          <w:rFonts w:eastAsia="Aptos"/>
          <w:u w:val="single"/>
        </w:rPr>
        <w:t>, who had been the elder statesman</w:t>
      </w:r>
      <w:r w:rsidRPr="00992961">
        <w:rPr>
          <w:rFonts w:eastAsia="Aptos"/>
          <w:sz w:val="16"/>
        </w:rPr>
        <w:t xml:space="preserve">, the wise and experienced guy, </w:t>
      </w:r>
      <w:r w:rsidRPr="00992961">
        <w:rPr>
          <w:rFonts w:eastAsia="Aptos"/>
          <w:u w:val="single"/>
        </w:rPr>
        <w:t xml:space="preserve">was the one who </w:t>
      </w:r>
      <w:r w:rsidRPr="00992961">
        <w:rPr>
          <w:rFonts w:eastAsia="Aptos"/>
          <w:highlight w:val="cyan"/>
          <w:u w:val="single"/>
        </w:rPr>
        <w:t>freaked</w:t>
      </w:r>
      <w:r w:rsidRPr="00992961">
        <w:rPr>
          <w:rFonts w:eastAsia="Aptos"/>
          <w:u w:val="single"/>
        </w:rPr>
        <w:t xml:space="preserve"> out, who became erratic,"</w:t>
      </w:r>
      <w:r w:rsidRPr="00992961">
        <w:rPr>
          <w:rFonts w:eastAsia="Aptos"/>
          <w:sz w:val="16"/>
        </w:rPr>
        <w:t xml:space="preserve"> Mollineau explained.</w:t>
      </w:r>
    </w:p>
    <w:p w14:paraId="1C5E1AE7" w14:textId="77777777" w:rsidR="00992961" w:rsidRPr="00992961" w:rsidRDefault="00992961" w:rsidP="00992961">
      <w:pPr>
        <w:rPr>
          <w:rFonts w:eastAsia="Aptos"/>
          <w:sz w:val="16"/>
        </w:rPr>
      </w:pPr>
      <w:r w:rsidRPr="00992961">
        <w:rPr>
          <w:rFonts w:eastAsia="Aptos"/>
          <w:sz w:val="16"/>
        </w:rPr>
        <w:t xml:space="preserve">"And Sen. Obama, the novice, the inexperienced three-year U.S. senator, was the one who looked like a steady hand," he said. </w:t>
      </w:r>
      <w:r w:rsidRPr="00992961">
        <w:rPr>
          <w:rFonts w:eastAsia="Aptos"/>
          <w:u w:val="single"/>
        </w:rPr>
        <w:t>"</w:t>
      </w:r>
      <w:r w:rsidRPr="00992961">
        <w:rPr>
          <w:rFonts w:eastAsia="Aptos"/>
          <w:b/>
          <w:iCs/>
          <w:u w:val="single"/>
          <w:bdr w:val="single" w:sz="8" w:space="0" w:color="auto"/>
        </w:rPr>
        <w:t>Anything can happen</w:t>
      </w:r>
      <w:r w:rsidRPr="00992961">
        <w:rPr>
          <w:rFonts w:eastAsia="Aptos"/>
          <w:u w:val="single"/>
        </w:rPr>
        <w:t xml:space="preserve"> when crisis hits."</w:t>
      </w:r>
    </w:p>
    <w:p w14:paraId="613AD41A" w14:textId="77777777" w:rsidR="00992961" w:rsidRPr="00992961" w:rsidRDefault="00992961" w:rsidP="00992961">
      <w:pPr>
        <w:rPr>
          <w:rFonts w:eastAsia="Aptos"/>
          <w:sz w:val="16"/>
        </w:rPr>
      </w:pPr>
      <w:r w:rsidRPr="00992961">
        <w:rPr>
          <w:rFonts w:eastAsia="Aptos"/>
          <w:sz w:val="16"/>
        </w:rPr>
        <w:t>McCain had always faced a tough battle to beat Obama, but his campaign never recovered from that gaffe.</w:t>
      </w:r>
    </w:p>
    <w:p w14:paraId="28E7CE86" w14:textId="77777777" w:rsidR="00992961" w:rsidRPr="00992961" w:rsidRDefault="00992961" w:rsidP="00992961">
      <w:pPr>
        <w:rPr>
          <w:rFonts w:eastAsia="Aptos"/>
          <w:sz w:val="16"/>
        </w:rPr>
      </w:pPr>
      <w:r w:rsidRPr="00992961">
        <w:rPr>
          <w:rFonts w:eastAsia="Aptos"/>
          <w:sz w:val="16"/>
        </w:rPr>
        <w:t>If a stock market crash, or a terror attack, or even an Act of God were to hit in late September or October, it would "almost certainly benefit" Clinton because "it comes down to temperament," Mollineau said.</w:t>
      </w:r>
    </w:p>
    <w:p w14:paraId="5FEAC5CA" w14:textId="77777777" w:rsidR="00992961" w:rsidRPr="00992961" w:rsidRDefault="00992961" w:rsidP="00992961">
      <w:pPr>
        <w:rPr>
          <w:rFonts w:eastAsia="Aptos"/>
          <w:sz w:val="16"/>
        </w:rPr>
      </w:pPr>
      <w:r w:rsidRPr="00992961">
        <w:rPr>
          <w:rFonts w:eastAsia="Aptos"/>
          <w:sz w:val="16"/>
        </w:rPr>
        <w:t>But he also warned Democrats to not underestimate the effect of people voting while scared.</w:t>
      </w:r>
    </w:p>
    <w:p w14:paraId="4CB2D1CA" w14:textId="77777777" w:rsidR="00992961" w:rsidRPr="00992961" w:rsidRDefault="00992961" w:rsidP="00992961">
      <w:pPr>
        <w:rPr>
          <w:rFonts w:eastAsia="Aptos"/>
          <w:sz w:val="16"/>
        </w:rPr>
      </w:pPr>
      <w:r w:rsidRPr="00992961">
        <w:rPr>
          <w:rFonts w:eastAsia="Aptos"/>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03271272" w14:textId="77777777" w:rsidR="00992961" w:rsidRPr="00992961" w:rsidRDefault="00992961" w:rsidP="00992961">
      <w:pPr>
        <w:rPr>
          <w:rFonts w:eastAsia="Aptos"/>
          <w:sz w:val="16"/>
        </w:rPr>
      </w:pPr>
      <w:r w:rsidRPr="00992961">
        <w:rPr>
          <w:rFonts w:eastAsia="Aptos"/>
          <w:sz w:val="16"/>
        </w:rPr>
        <w:t>"Could Donald Trump scare voters into voting for him, should there be an international crisis? Of course," he said.</w:t>
      </w:r>
    </w:p>
    <w:p w14:paraId="0CFB4DA6" w14:textId="77777777" w:rsidR="00992961" w:rsidRPr="00992961" w:rsidRDefault="00992961" w:rsidP="00992961">
      <w:pPr>
        <w:rPr>
          <w:rFonts w:eastAsia="Aptos"/>
          <w:sz w:val="16"/>
        </w:rPr>
      </w:pPr>
      <w:r w:rsidRPr="00992961">
        <w:rPr>
          <w:rFonts w:eastAsia="Aptos"/>
          <w:sz w:val="16"/>
        </w:rPr>
        <w:t xml:space="preserve">More likely to occur, however, the trio of strategists </w:t>
      </w:r>
      <w:proofErr w:type="gramStart"/>
      <w:r w:rsidRPr="00992961">
        <w:rPr>
          <w:rFonts w:eastAsia="Aptos"/>
          <w:sz w:val="16"/>
        </w:rPr>
        <w:t>agreed,</w:t>
      </w:r>
      <w:proofErr w:type="gramEnd"/>
      <w:r w:rsidRPr="00992961">
        <w:rPr>
          <w:rFonts w:eastAsia="Aptos"/>
          <w:sz w:val="16"/>
        </w:rPr>
        <w:t xml:space="preserve"> would be continuing revelations pertaining to the controversies surrounding Clinton's use of a private email server and conflicts of interest between her State Department and her family foundation.</w:t>
      </w:r>
    </w:p>
    <w:p w14:paraId="1FDE8F8F" w14:textId="77777777" w:rsidR="00992961" w:rsidRPr="00992961" w:rsidRDefault="00992961" w:rsidP="00992961">
      <w:pPr>
        <w:rPr>
          <w:rFonts w:eastAsia="Aptos"/>
          <w:sz w:val="16"/>
        </w:rPr>
      </w:pPr>
      <w:r w:rsidRPr="00992961">
        <w:rPr>
          <w:rFonts w:eastAsia="Aptos"/>
          <w:sz w:val="16"/>
        </w:rPr>
        <w:t>"Anything at all that comes out in October, big or little, will be portrayed by the Trump campaign as a bombshell and as a reason not to vote for Hillary Clinton," Mollineau said.</w:t>
      </w:r>
    </w:p>
    <w:p w14:paraId="3836188A" w14:textId="77777777" w:rsidR="00992961" w:rsidRPr="00992961" w:rsidRDefault="00992961" w:rsidP="00992961">
      <w:pPr>
        <w:rPr>
          <w:rFonts w:eastAsia="Aptos"/>
          <w:sz w:val="16"/>
        </w:rPr>
      </w:pPr>
      <w:r w:rsidRPr="00992961">
        <w:rPr>
          <w:rFonts w:eastAsia="Aptos"/>
          <w:sz w:val="16"/>
        </w:rPr>
        <w:t>Yet another "October Surprise" wildcard could be Russian involvement in the election.</w:t>
      </w:r>
    </w:p>
    <w:p w14:paraId="0E58282F" w14:textId="77777777" w:rsidR="00992961" w:rsidRPr="00992961" w:rsidRDefault="00992961" w:rsidP="00992961">
      <w:pPr>
        <w:rPr>
          <w:rFonts w:eastAsia="Aptos"/>
          <w:sz w:val="16"/>
        </w:rPr>
      </w:pPr>
      <w:r w:rsidRPr="00992961">
        <w:rPr>
          <w:rFonts w:eastAsia="Aptos"/>
          <w:sz w:val="16"/>
        </w:rPr>
        <w:t>"I think we are likely to see some degree of Russian meddling," Allan Lichtman, the Distinguished Professor of History at American University, told The News.</w:t>
      </w:r>
    </w:p>
    <w:p w14:paraId="670A5E26" w14:textId="77777777" w:rsidR="00992961" w:rsidRPr="00992961" w:rsidRDefault="00992961" w:rsidP="00992961">
      <w:pPr>
        <w:rPr>
          <w:rFonts w:eastAsia="Aptos"/>
          <w:sz w:val="16"/>
        </w:rPr>
      </w:pPr>
      <w:r w:rsidRPr="00992961">
        <w:rPr>
          <w:rFonts w:eastAsia="Aptos"/>
          <w:sz w:val="16"/>
        </w:rPr>
        <w:t xml:space="preserve">"There seems to be pretty credible evidence that they were behind the Democratic National Committee hacks, and the election systems </w:t>
      </w:r>
      <w:proofErr w:type="gramStart"/>
      <w:r w:rsidRPr="00992961">
        <w:rPr>
          <w:rFonts w:eastAsia="Aptos"/>
          <w:sz w:val="16"/>
        </w:rPr>
        <w:t>hacks</w:t>
      </w:r>
      <w:proofErr w:type="gramEnd"/>
      <w:r w:rsidRPr="00992961">
        <w:rPr>
          <w:rFonts w:eastAsia="Aptos"/>
          <w:sz w:val="16"/>
        </w:rPr>
        <w:t xml:space="preserve"> last week in Illinois and Arizona."</w:t>
      </w:r>
    </w:p>
    <w:p w14:paraId="13CAD829" w14:textId="77777777" w:rsidR="00992961" w:rsidRPr="00992961" w:rsidRDefault="00992961" w:rsidP="00992961">
      <w:pPr>
        <w:rPr>
          <w:rFonts w:eastAsia="Aptos"/>
          <w:sz w:val="16"/>
        </w:rPr>
      </w:pPr>
      <w:r w:rsidRPr="00992961">
        <w:rPr>
          <w:rFonts w:eastAsia="Aptos"/>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67D35623" w14:textId="77777777" w:rsidR="00992961" w:rsidRPr="00992961" w:rsidRDefault="00992961" w:rsidP="00992961">
      <w:pPr>
        <w:rPr>
          <w:rFonts w:eastAsia="Aptos"/>
          <w:sz w:val="16"/>
        </w:rPr>
      </w:pPr>
      <w:r w:rsidRPr="00992961">
        <w:rPr>
          <w:rFonts w:eastAsia="Aptos"/>
          <w:sz w:val="16"/>
        </w:rPr>
        <w:t>"Who knows what they might be able to do. It worries me," he said.</w:t>
      </w:r>
    </w:p>
    <w:p w14:paraId="319C743A" w14:textId="77777777" w:rsidR="00992961" w:rsidRPr="00992961" w:rsidRDefault="00992961" w:rsidP="00992961">
      <w:pPr>
        <w:rPr>
          <w:rFonts w:eastAsia="Aptos"/>
          <w:sz w:val="16"/>
        </w:rPr>
      </w:pPr>
      <w:r w:rsidRPr="00992961">
        <w:rPr>
          <w:rFonts w:eastAsia="Aptos"/>
          <w:highlight w:val="cyan"/>
          <w:u w:val="single"/>
        </w:rPr>
        <w:t>While</w:t>
      </w:r>
      <w:r w:rsidRPr="00992961">
        <w:rPr>
          <w:rFonts w:eastAsia="Aptos"/>
          <w:u w:val="single"/>
        </w:rPr>
        <w:t xml:space="preserve"> plenty of </w:t>
      </w:r>
      <w:r w:rsidRPr="00992961">
        <w:rPr>
          <w:rFonts w:eastAsia="Aptos"/>
          <w:b/>
          <w:iCs/>
          <w:u w:val="single"/>
          <w:bdr w:val="single" w:sz="8" w:space="0" w:color="auto"/>
        </w:rPr>
        <w:t xml:space="preserve">last-minute </w:t>
      </w:r>
      <w:r w:rsidRPr="00992961">
        <w:rPr>
          <w:rFonts w:eastAsia="Aptos"/>
          <w:b/>
          <w:iCs/>
          <w:highlight w:val="cyan"/>
          <w:u w:val="single"/>
          <w:bdr w:val="single" w:sz="8" w:space="0" w:color="auto"/>
        </w:rPr>
        <w:t>events</w:t>
      </w:r>
      <w:r w:rsidRPr="00992961">
        <w:rPr>
          <w:rFonts w:eastAsia="Aptos"/>
          <w:u w:val="single"/>
        </w:rPr>
        <w:t xml:space="preserve"> have </w:t>
      </w:r>
      <w:r w:rsidRPr="00992961">
        <w:rPr>
          <w:rFonts w:eastAsia="Aptos"/>
          <w:highlight w:val="cyan"/>
          <w:u w:val="single"/>
        </w:rPr>
        <w:t>popped up</w:t>
      </w:r>
      <w:r w:rsidRPr="00992961">
        <w:rPr>
          <w:rFonts w:eastAsia="Aptos"/>
          <w:u w:val="single"/>
        </w:rPr>
        <w:t xml:space="preserve"> within range of the last two elections</w:t>
      </w:r>
      <w:r w:rsidRPr="00992961">
        <w:rPr>
          <w:rFonts w:eastAsia="Aptos"/>
          <w:sz w:val="16"/>
        </w:rPr>
        <w:t xml:space="preserve"> — in 2012, Romney's "47% remark" emerged in late September and Hurricane Sandy happened the week before the election — </w:t>
      </w:r>
      <w:r w:rsidRPr="00992961">
        <w:rPr>
          <w:rFonts w:eastAsia="Aptos"/>
          <w:highlight w:val="cyan"/>
          <w:u w:val="single"/>
        </w:rPr>
        <w:t>most</w:t>
      </w:r>
      <w:r w:rsidRPr="00992961">
        <w:rPr>
          <w:rFonts w:eastAsia="Aptos"/>
          <w:u w:val="single"/>
        </w:rPr>
        <w:t xml:space="preserve"> </w:t>
      </w:r>
      <w:r w:rsidRPr="00992961">
        <w:rPr>
          <w:rFonts w:eastAsia="Aptos"/>
          <w:b/>
          <w:iCs/>
          <w:u w:val="single"/>
          <w:bdr w:val="single" w:sz="8" w:space="0" w:color="auto"/>
        </w:rPr>
        <w:t xml:space="preserve">presidential </w:t>
      </w:r>
      <w:r w:rsidRPr="00992961">
        <w:rPr>
          <w:rFonts w:eastAsia="Aptos"/>
          <w:b/>
          <w:iCs/>
          <w:highlight w:val="cyan"/>
          <w:u w:val="single"/>
          <w:bdr w:val="single" w:sz="8" w:space="0" w:color="auto"/>
        </w:rPr>
        <w:t>historians</w:t>
      </w:r>
      <w:r w:rsidRPr="00992961">
        <w:rPr>
          <w:rFonts w:eastAsia="Aptos"/>
          <w:sz w:val="16"/>
        </w:rPr>
        <w:t xml:space="preserve">, including Lichtman, </w:t>
      </w:r>
      <w:r w:rsidRPr="00992961">
        <w:rPr>
          <w:rFonts w:eastAsia="Aptos"/>
          <w:highlight w:val="cyan"/>
          <w:u w:val="single"/>
        </w:rPr>
        <w:t xml:space="preserve">have </w:t>
      </w:r>
      <w:r w:rsidRPr="00992961">
        <w:rPr>
          <w:rFonts w:eastAsia="Aptos"/>
          <w:b/>
          <w:iCs/>
          <w:highlight w:val="cyan"/>
          <w:u w:val="single"/>
          <w:bdr w:val="single" w:sz="8" w:space="0" w:color="auto"/>
        </w:rPr>
        <w:t>long cast doubt</w:t>
      </w:r>
      <w:r w:rsidRPr="00992961">
        <w:rPr>
          <w:rFonts w:eastAsia="Aptos"/>
          <w:highlight w:val="cyan"/>
          <w:u w:val="single"/>
        </w:rPr>
        <w:t xml:space="preserve"> on</w:t>
      </w:r>
      <w:r w:rsidRPr="00992961">
        <w:rPr>
          <w:rFonts w:eastAsia="Aptos"/>
          <w:u w:val="single"/>
        </w:rPr>
        <w:t xml:space="preserve"> the </w:t>
      </w:r>
      <w:r w:rsidRPr="00992961">
        <w:rPr>
          <w:rFonts w:eastAsia="Aptos"/>
          <w:b/>
          <w:iCs/>
          <w:highlight w:val="cyan"/>
          <w:u w:val="single"/>
          <w:bdr w:val="single" w:sz="8" w:space="0" w:color="auto"/>
        </w:rPr>
        <w:t>existence</w:t>
      </w:r>
      <w:r w:rsidRPr="00992961">
        <w:rPr>
          <w:rFonts w:eastAsia="Aptos"/>
          <w:highlight w:val="cyan"/>
          <w:u w:val="single"/>
        </w:rPr>
        <w:t xml:space="preserve"> of actual</w:t>
      </w:r>
      <w:r w:rsidRPr="00992961">
        <w:rPr>
          <w:rFonts w:eastAsia="Aptos"/>
          <w:u w:val="single"/>
        </w:rPr>
        <w:t xml:space="preserve"> </w:t>
      </w:r>
      <w:r w:rsidRPr="00992961">
        <w:rPr>
          <w:rFonts w:eastAsia="Aptos"/>
          <w:b/>
          <w:iCs/>
          <w:u w:val="single"/>
          <w:bdr w:val="single" w:sz="8" w:space="0" w:color="auto"/>
        </w:rPr>
        <w:t xml:space="preserve">October </w:t>
      </w:r>
      <w:r w:rsidRPr="00992961">
        <w:rPr>
          <w:rFonts w:eastAsia="Aptos"/>
          <w:b/>
          <w:iCs/>
          <w:highlight w:val="cyan"/>
          <w:u w:val="single"/>
          <w:bdr w:val="single" w:sz="8" w:space="0" w:color="auto"/>
        </w:rPr>
        <w:t>Surprises</w:t>
      </w:r>
      <w:r w:rsidRPr="00992961">
        <w:rPr>
          <w:rFonts w:eastAsia="Aptos"/>
          <w:u w:val="single"/>
        </w:rPr>
        <w:t xml:space="preserve">, with some of the </w:t>
      </w:r>
      <w:r w:rsidRPr="00992961">
        <w:rPr>
          <w:rFonts w:eastAsia="Aptos"/>
          <w:b/>
          <w:iCs/>
          <w:u w:val="single"/>
          <w:bdr w:val="single" w:sz="8" w:space="0" w:color="auto"/>
        </w:rPr>
        <w:t xml:space="preserve">most </w:t>
      </w:r>
      <w:r w:rsidRPr="00992961">
        <w:rPr>
          <w:rFonts w:eastAsia="Aptos"/>
          <w:b/>
          <w:iCs/>
          <w:highlight w:val="cyan"/>
          <w:u w:val="single"/>
          <w:bdr w:val="single" w:sz="8" w:space="0" w:color="auto"/>
        </w:rPr>
        <w:t>notable names</w:t>
      </w:r>
      <w:r w:rsidRPr="00992961">
        <w:rPr>
          <w:rFonts w:eastAsia="Aptos"/>
          <w:u w:val="single"/>
        </w:rPr>
        <w:t xml:space="preserve"> in the field </w:t>
      </w:r>
      <w:r w:rsidRPr="00992961">
        <w:rPr>
          <w:rFonts w:eastAsia="Aptos"/>
          <w:highlight w:val="cyan"/>
          <w:u w:val="single"/>
        </w:rPr>
        <w:t>insist</w:t>
      </w:r>
      <w:r w:rsidRPr="00992961">
        <w:rPr>
          <w:rFonts w:eastAsia="Aptos"/>
          <w:u w:val="single"/>
        </w:rPr>
        <w:t xml:space="preserve">ing that the </w:t>
      </w:r>
      <w:r w:rsidRPr="00992961">
        <w:rPr>
          <w:rFonts w:eastAsia="Aptos"/>
          <w:b/>
          <w:iCs/>
          <w:highlight w:val="cyan"/>
          <w:u w:val="single"/>
          <w:bdr w:val="single" w:sz="8" w:space="0" w:color="auto"/>
        </w:rPr>
        <w:t>most</w:t>
      </w:r>
      <w:r w:rsidRPr="00992961">
        <w:rPr>
          <w:rFonts w:eastAsia="Aptos"/>
          <w:u w:val="single"/>
        </w:rPr>
        <w:t xml:space="preserve"> influential cases involved the ones that </w:t>
      </w:r>
      <w:r w:rsidRPr="00992961">
        <w:rPr>
          <w:rFonts w:eastAsia="Aptos"/>
          <w:b/>
          <w:iCs/>
          <w:highlight w:val="cyan"/>
          <w:u w:val="single"/>
          <w:bdr w:val="single" w:sz="8" w:space="0" w:color="auto"/>
        </w:rPr>
        <w:t>never came to pass</w:t>
      </w:r>
      <w:r w:rsidRPr="00992961">
        <w:rPr>
          <w:rFonts w:eastAsia="Aptos"/>
          <w:sz w:val="16"/>
        </w:rPr>
        <w:t>.</w:t>
      </w:r>
    </w:p>
    <w:p w14:paraId="5A23A40B" w14:textId="77777777" w:rsidR="00992961" w:rsidRPr="00992961" w:rsidRDefault="00992961" w:rsidP="00992961">
      <w:pPr>
        <w:rPr>
          <w:rFonts w:eastAsia="Aptos"/>
          <w:sz w:val="16"/>
        </w:rPr>
      </w:pPr>
      <w:r w:rsidRPr="00992961">
        <w:rPr>
          <w:rFonts w:eastAsia="Aptos"/>
          <w:sz w:val="16"/>
        </w:rPr>
        <w:t xml:space="preserve">In 1968, for example, Richard </w:t>
      </w:r>
      <w:r w:rsidRPr="00992961">
        <w:rPr>
          <w:rFonts w:eastAsia="Aptos"/>
          <w:highlight w:val="cyan"/>
          <w:u w:val="single"/>
        </w:rPr>
        <w:t>Nixon was concerned</w:t>
      </w:r>
      <w:r w:rsidRPr="00992961">
        <w:rPr>
          <w:rFonts w:eastAsia="Aptos"/>
          <w:u w:val="single"/>
        </w:rPr>
        <w:t xml:space="preserve"> that</w:t>
      </w:r>
      <w:r w:rsidRPr="00992961">
        <w:rPr>
          <w:rFonts w:eastAsia="Aptos"/>
          <w:sz w:val="16"/>
        </w:rPr>
        <w:t xml:space="preserve"> his Democratic opponent Hubert </w:t>
      </w:r>
      <w:r w:rsidRPr="00992961">
        <w:rPr>
          <w:rFonts w:eastAsia="Aptos"/>
          <w:highlight w:val="cyan"/>
          <w:u w:val="single"/>
        </w:rPr>
        <w:t>Humphrey</w:t>
      </w:r>
      <w:r w:rsidRPr="00992961">
        <w:rPr>
          <w:rFonts w:eastAsia="Aptos"/>
          <w:sz w:val="16"/>
        </w:rPr>
        <w:t xml:space="preserve">, the sitting vice president to President Lyndon Johnson, </w:t>
      </w:r>
      <w:r w:rsidRPr="00992961">
        <w:rPr>
          <w:rFonts w:eastAsia="Aptos"/>
          <w:highlight w:val="cyan"/>
          <w:u w:val="single"/>
        </w:rPr>
        <w:t>had</w:t>
      </w:r>
      <w:r w:rsidRPr="00992961">
        <w:rPr>
          <w:rFonts w:eastAsia="Aptos"/>
          <w:u w:val="single"/>
        </w:rPr>
        <w:t xml:space="preserve"> been trying to finagle </w:t>
      </w:r>
      <w:r w:rsidRPr="00992961">
        <w:rPr>
          <w:rFonts w:eastAsia="Aptos"/>
          <w:highlight w:val="cyan"/>
          <w:u w:val="single"/>
        </w:rPr>
        <w:t>a</w:t>
      </w:r>
      <w:r w:rsidRPr="00992961">
        <w:rPr>
          <w:rFonts w:eastAsia="Aptos"/>
          <w:u w:val="single"/>
        </w:rPr>
        <w:t xml:space="preserve"> pre-election </w:t>
      </w:r>
      <w:r w:rsidRPr="00992961">
        <w:rPr>
          <w:rFonts w:eastAsia="Aptos"/>
          <w:highlight w:val="cyan"/>
          <w:u w:val="single"/>
        </w:rPr>
        <w:t>peace deal</w:t>
      </w:r>
      <w:r w:rsidRPr="00992961">
        <w:rPr>
          <w:rFonts w:eastAsia="Aptos"/>
          <w:sz w:val="16"/>
        </w:rPr>
        <w:t xml:space="preserve"> to curtail, or end, U.S. involvement in the Vietnam War.</w:t>
      </w:r>
    </w:p>
    <w:p w14:paraId="24592512" w14:textId="77777777" w:rsidR="00992961" w:rsidRPr="00992961" w:rsidRDefault="00992961" w:rsidP="00992961">
      <w:pPr>
        <w:rPr>
          <w:rFonts w:eastAsia="Aptos"/>
          <w:sz w:val="16"/>
        </w:rPr>
      </w:pPr>
      <w:r w:rsidRPr="00992961">
        <w:rPr>
          <w:rFonts w:eastAsia="Aptos"/>
          <w:sz w:val="16"/>
        </w:rPr>
        <w:t>Nixon himself is thought to have used a backchannel to officials in Vietnam to forestall their participation in a peace agreement, telling them they'd get a better deal with him when he was elected.</w:t>
      </w:r>
    </w:p>
    <w:p w14:paraId="0AEFECAC" w14:textId="77777777" w:rsidR="00992961" w:rsidRPr="00992961" w:rsidRDefault="00992961" w:rsidP="00992961">
      <w:pPr>
        <w:rPr>
          <w:rFonts w:eastAsia="Aptos"/>
          <w:sz w:val="16"/>
        </w:rPr>
      </w:pPr>
      <w:r w:rsidRPr="00992961">
        <w:rPr>
          <w:rFonts w:eastAsia="Aptos"/>
          <w:u w:val="single"/>
        </w:rPr>
        <w:t xml:space="preserve">Neither occurred, </w:t>
      </w:r>
      <w:r w:rsidRPr="00992961">
        <w:rPr>
          <w:rFonts w:eastAsia="Aptos"/>
          <w:b/>
          <w:iCs/>
          <w:highlight w:val="cyan"/>
          <w:u w:val="single"/>
          <w:bdr w:val="single" w:sz="8" w:space="0" w:color="auto"/>
        </w:rPr>
        <w:t>Nixon won</w:t>
      </w:r>
      <w:r w:rsidRPr="00992961">
        <w:rPr>
          <w:rFonts w:eastAsia="Aptos"/>
          <w:sz w:val="16"/>
        </w:rPr>
        <w:t xml:space="preserve"> and the U.S. remained mired in Vietnam for another five years.</w:t>
      </w:r>
    </w:p>
    <w:p w14:paraId="315740C0" w14:textId="77777777" w:rsidR="00992961" w:rsidRPr="00992961" w:rsidRDefault="00992961" w:rsidP="00992961">
      <w:pPr>
        <w:rPr>
          <w:rFonts w:eastAsia="Aptos"/>
          <w:sz w:val="16"/>
        </w:rPr>
      </w:pPr>
      <w:r w:rsidRPr="00992961">
        <w:rPr>
          <w:rFonts w:eastAsia="Aptos"/>
          <w:sz w:val="16"/>
        </w:rPr>
        <w:t xml:space="preserve">Then in 1980, </w:t>
      </w:r>
      <w:r w:rsidRPr="00992961">
        <w:rPr>
          <w:rFonts w:eastAsia="Aptos"/>
          <w:u w:val="single"/>
        </w:rPr>
        <w:t>it was rumored</w:t>
      </w:r>
      <w:r w:rsidRPr="00992961">
        <w:rPr>
          <w:rFonts w:eastAsia="Aptos"/>
          <w:sz w:val="16"/>
        </w:rPr>
        <w:t xml:space="preserve"> that Ronald </w:t>
      </w:r>
      <w:r w:rsidRPr="00992961">
        <w:rPr>
          <w:rFonts w:eastAsia="Aptos"/>
          <w:u w:val="single"/>
        </w:rPr>
        <w:t>Reagan was so worried that</w:t>
      </w:r>
      <w:r w:rsidRPr="00992961">
        <w:rPr>
          <w:rFonts w:eastAsia="Aptos"/>
          <w:sz w:val="16"/>
        </w:rPr>
        <w:t xml:space="preserve"> incumbent President Jimmy </w:t>
      </w:r>
      <w:r w:rsidRPr="00992961">
        <w:rPr>
          <w:rFonts w:eastAsia="Aptos"/>
          <w:u w:val="single"/>
        </w:rPr>
        <w:t>Carter might secure the release of the 52 American hostages</w:t>
      </w:r>
      <w:r w:rsidRPr="00992961">
        <w:rPr>
          <w:rFonts w:eastAsia="Aptos"/>
          <w:sz w:val="16"/>
        </w:rPr>
        <w:t xml:space="preserve"> being held </w:t>
      </w:r>
      <w:r w:rsidRPr="00992961">
        <w:rPr>
          <w:rFonts w:eastAsia="Aptos"/>
          <w:u w:val="single"/>
        </w:rPr>
        <w:t>in Iran</w:t>
      </w:r>
      <w:r w:rsidRPr="00992961">
        <w:rPr>
          <w:rFonts w:eastAsia="Aptos"/>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7B5BDD6A" w14:textId="77777777" w:rsidR="00992961" w:rsidRPr="00992961" w:rsidRDefault="00992961" w:rsidP="00992961">
      <w:pPr>
        <w:rPr>
          <w:rFonts w:eastAsia="Aptos"/>
          <w:sz w:val="16"/>
        </w:rPr>
      </w:pPr>
      <w:r w:rsidRPr="00992961">
        <w:rPr>
          <w:rFonts w:eastAsia="Aptos"/>
          <w:sz w:val="16"/>
        </w:rPr>
        <w:t xml:space="preserve">As it happened, the hostages were released on Jan. 20, 1981, just moments after Reagan </w:t>
      </w:r>
      <w:proofErr w:type="gramStart"/>
      <w:r w:rsidRPr="00992961">
        <w:rPr>
          <w:rFonts w:eastAsia="Aptos"/>
          <w:sz w:val="16"/>
        </w:rPr>
        <w:t>was</w:t>
      </w:r>
      <w:proofErr w:type="gramEnd"/>
      <w:r w:rsidRPr="00992961">
        <w:rPr>
          <w:rFonts w:eastAsia="Aptos"/>
          <w:sz w:val="16"/>
        </w:rPr>
        <w:t xml:space="preserve"> sworn in as President.</w:t>
      </w:r>
    </w:p>
    <w:p w14:paraId="0E4A1948" w14:textId="77777777" w:rsidR="00992961" w:rsidRPr="00992961" w:rsidRDefault="00992961" w:rsidP="00992961">
      <w:pPr>
        <w:rPr>
          <w:rFonts w:eastAsia="Aptos"/>
          <w:sz w:val="16"/>
        </w:rPr>
      </w:pPr>
      <w:r w:rsidRPr="00992961">
        <w:rPr>
          <w:rFonts w:eastAsia="Aptos"/>
          <w:sz w:val="16"/>
        </w:rPr>
        <w:t>The timing of the release has ever since been under question, but no definitive evidence has ever emerged that Reagan or his campaign worked to delay the release of the hostages.</w:t>
      </w:r>
    </w:p>
    <w:p w14:paraId="4BB896AD" w14:textId="77777777" w:rsidR="00992961" w:rsidRPr="00992961" w:rsidRDefault="00992961" w:rsidP="00992961">
      <w:pPr>
        <w:rPr>
          <w:rFonts w:eastAsia="Aptos"/>
          <w:sz w:val="16"/>
        </w:rPr>
      </w:pPr>
      <w:r w:rsidRPr="00992961">
        <w:rPr>
          <w:rFonts w:eastAsia="Aptos"/>
          <w:sz w:val="16"/>
        </w:rPr>
        <w:t xml:space="preserve">In 2000, meanwhile, </w:t>
      </w:r>
      <w:r w:rsidRPr="00992961">
        <w:rPr>
          <w:rFonts w:eastAsia="Aptos"/>
          <w:b/>
          <w:iCs/>
          <w:highlight w:val="cyan"/>
          <w:u w:val="single"/>
          <w:bdr w:val="single" w:sz="8" w:space="0" w:color="auto"/>
        </w:rPr>
        <w:t>just days</w:t>
      </w:r>
      <w:r w:rsidRPr="00992961">
        <w:rPr>
          <w:rFonts w:eastAsia="Aptos"/>
          <w:highlight w:val="cyan"/>
          <w:u w:val="single"/>
        </w:rPr>
        <w:t xml:space="preserve"> before</w:t>
      </w:r>
      <w:r w:rsidRPr="00992961">
        <w:rPr>
          <w:rFonts w:eastAsia="Aptos"/>
          <w:u w:val="single"/>
        </w:rPr>
        <w:t xml:space="preserve"> the </w:t>
      </w:r>
      <w:r w:rsidRPr="00992961">
        <w:rPr>
          <w:rFonts w:eastAsia="Aptos"/>
          <w:highlight w:val="cyan"/>
          <w:u w:val="single"/>
        </w:rPr>
        <w:t>election</w:t>
      </w:r>
      <w:r w:rsidRPr="00992961">
        <w:rPr>
          <w:rFonts w:eastAsia="Aptos"/>
          <w:u w:val="single"/>
        </w:rPr>
        <w:t xml:space="preserve"> between George W. Bush and Al Gore, a Maine </w:t>
      </w:r>
      <w:r w:rsidRPr="00992961">
        <w:rPr>
          <w:rFonts w:eastAsia="Aptos"/>
          <w:b/>
          <w:iCs/>
          <w:u w:val="single"/>
          <w:bdr w:val="single" w:sz="8" w:space="0" w:color="auto"/>
        </w:rPr>
        <w:t>Dem</w:t>
      </w:r>
      <w:r w:rsidRPr="00992961">
        <w:rPr>
          <w:rFonts w:eastAsia="Aptos"/>
          <w:u w:val="single"/>
        </w:rPr>
        <w:t xml:space="preserve">ocrat confirmed that </w:t>
      </w:r>
      <w:r w:rsidRPr="00992961">
        <w:rPr>
          <w:rFonts w:eastAsia="Aptos"/>
          <w:highlight w:val="cyan"/>
          <w:u w:val="single"/>
        </w:rPr>
        <w:t>Bush had been</w:t>
      </w:r>
      <w:r w:rsidRPr="00992961">
        <w:rPr>
          <w:rFonts w:eastAsia="Aptos"/>
          <w:sz w:val="16"/>
        </w:rPr>
        <w:t xml:space="preserve"> arrested for </w:t>
      </w:r>
      <w:r w:rsidRPr="00992961">
        <w:rPr>
          <w:rFonts w:eastAsia="Aptos"/>
          <w:b/>
          <w:iCs/>
          <w:highlight w:val="cyan"/>
          <w:u w:val="single"/>
          <w:bdr w:val="single" w:sz="8" w:space="0" w:color="auto"/>
        </w:rPr>
        <w:t>drunk driving</w:t>
      </w:r>
      <w:r w:rsidRPr="00992961">
        <w:rPr>
          <w:rFonts w:eastAsia="Aptos"/>
          <w:sz w:val="16"/>
        </w:rPr>
        <w:t xml:space="preserve"> in the state in 1976.</w:t>
      </w:r>
    </w:p>
    <w:p w14:paraId="03795B8B" w14:textId="77777777" w:rsidR="00992961" w:rsidRPr="00992961" w:rsidRDefault="00992961" w:rsidP="00992961">
      <w:pPr>
        <w:rPr>
          <w:rFonts w:eastAsia="Aptos"/>
          <w:sz w:val="16"/>
        </w:rPr>
      </w:pPr>
      <w:r w:rsidRPr="00992961">
        <w:rPr>
          <w:rFonts w:eastAsia="Aptos"/>
          <w:highlight w:val="cyan"/>
          <w:u w:val="single"/>
        </w:rPr>
        <w:t>The incident made</w:t>
      </w:r>
      <w:r w:rsidRPr="00992961">
        <w:rPr>
          <w:rFonts w:eastAsia="Aptos"/>
          <w:u w:val="single"/>
        </w:rPr>
        <w:t xml:space="preserve"> many </w:t>
      </w:r>
      <w:r w:rsidRPr="00992961">
        <w:rPr>
          <w:rFonts w:eastAsia="Aptos"/>
          <w:highlight w:val="cyan"/>
          <w:u w:val="single"/>
        </w:rPr>
        <w:t xml:space="preserve">headlines but did </w:t>
      </w:r>
      <w:r w:rsidRPr="00992961">
        <w:rPr>
          <w:rFonts w:eastAsia="Aptos"/>
          <w:b/>
          <w:iCs/>
          <w:highlight w:val="cyan"/>
          <w:u w:val="single"/>
          <w:bdr w:val="single" w:sz="8" w:space="0" w:color="auto"/>
        </w:rPr>
        <w:t>little to</w:t>
      </w:r>
      <w:r w:rsidRPr="00992961">
        <w:rPr>
          <w:rFonts w:eastAsia="Aptos"/>
          <w:b/>
          <w:iCs/>
          <w:u w:val="single"/>
          <w:bdr w:val="single" w:sz="8" w:space="0" w:color="auto"/>
        </w:rPr>
        <w:t xml:space="preserve"> affect </w:t>
      </w:r>
      <w:r w:rsidRPr="00992961">
        <w:rPr>
          <w:rFonts w:eastAsia="Aptos"/>
          <w:b/>
          <w:iCs/>
          <w:highlight w:val="cyan"/>
          <w:u w:val="single"/>
          <w:bdr w:val="single" w:sz="8" w:space="0" w:color="auto"/>
        </w:rPr>
        <w:t>the race</w:t>
      </w:r>
      <w:r w:rsidRPr="00992961">
        <w:rPr>
          <w:rFonts w:eastAsia="Aptos"/>
          <w:sz w:val="16"/>
        </w:rPr>
        <w:t>.</w:t>
      </w:r>
    </w:p>
    <w:p w14:paraId="61B99E2A" w14:textId="77777777" w:rsidR="00992961" w:rsidRPr="00992961" w:rsidRDefault="00992961" w:rsidP="00992961">
      <w:pPr>
        <w:keepNext/>
        <w:keepLines/>
        <w:spacing w:before="40" w:after="0"/>
        <w:outlineLvl w:val="3"/>
        <w:rPr>
          <w:rFonts w:eastAsia="Times New Roman"/>
          <w:b/>
          <w:iCs/>
          <w:sz w:val="26"/>
        </w:rPr>
      </w:pPr>
      <w:proofErr w:type="gramStart"/>
      <w:r w:rsidRPr="00992961">
        <w:rPr>
          <w:rFonts w:eastAsia="Times New Roman"/>
          <w:b/>
          <w:iCs/>
          <w:sz w:val="26"/>
        </w:rPr>
        <w:t>‘Black swans’</w:t>
      </w:r>
      <w:proofErr w:type="gramEnd"/>
      <w:r w:rsidRPr="00992961">
        <w:rPr>
          <w:rFonts w:eastAsia="Times New Roman"/>
          <w:b/>
          <w:iCs/>
          <w:sz w:val="26"/>
        </w:rPr>
        <w:t xml:space="preserve"> are </w:t>
      </w:r>
      <w:r w:rsidRPr="00992961">
        <w:rPr>
          <w:rFonts w:eastAsia="Times New Roman"/>
          <w:b/>
          <w:iCs/>
          <w:sz w:val="26"/>
          <w:u w:val="single"/>
        </w:rPr>
        <w:t>vanishingly unlikely</w:t>
      </w:r>
      <w:r w:rsidRPr="00992961">
        <w:rPr>
          <w:rFonts w:eastAsia="Times New Roman"/>
          <w:b/>
          <w:iCs/>
          <w:sz w:val="26"/>
        </w:rPr>
        <w:t xml:space="preserve"> AND </w:t>
      </w:r>
      <w:r w:rsidRPr="00992961">
        <w:rPr>
          <w:rFonts w:eastAsia="Times New Roman"/>
          <w:b/>
          <w:iCs/>
          <w:sz w:val="26"/>
          <w:u w:val="single"/>
        </w:rPr>
        <w:t>priced in</w:t>
      </w:r>
      <w:r w:rsidRPr="00992961">
        <w:rPr>
          <w:rFonts w:eastAsia="Times New Roman"/>
          <w:b/>
          <w:iCs/>
          <w:sz w:val="26"/>
        </w:rPr>
        <w:t>.</w:t>
      </w:r>
    </w:p>
    <w:p w14:paraId="28F593B7" w14:textId="77777777" w:rsidR="00992961" w:rsidRPr="00992961" w:rsidRDefault="00992961" w:rsidP="00992961">
      <w:pPr>
        <w:rPr>
          <w:rFonts w:eastAsia="Aptos"/>
        </w:rPr>
      </w:pPr>
      <w:r w:rsidRPr="00992961">
        <w:rPr>
          <w:rFonts w:eastAsia="Aptos"/>
          <w:b/>
          <w:bCs/>
          <w:sz w:val="26"/>
        </w:rPr>
        <w:t>Thomas</w:t>
      </w:r>
      <w:r w:rsidRPr="00992961">
        <w:rPr>
          <w:rFonts w:eastAsia="Aptos"/>
        </w:rPr>
        <w:t xml:space="preserve"> 7-29-20</w:t>
      </w:r>
      <w:r w:rsidRPr="00992961">
        <w:rPr>
          <w:rFonts w:eastAsia="Aptos"/>
          <w:b/>
          <w:bCs/>
          <w:sz w:val="26"/>
        </w:rPr>
        <w:t>13</w:t>
      </w:r>
      <w:r w:rsidRPr="00992961">
        <w:rPr>
          <w:rFonts w:eastAsia="Aptos"/>
        </w:rPr>
        <w:t>, PhD Candidate in Computational &amp; Data Sciences at George Mason University and Principal Modeler for Cyber Risk (Russell C. Thomas, PhD candidate in Computational &amp; Data Sciences at George Mason University and Principal Modeler for Cyber Risk with experience in risk analysis and data science, “Think You Understand Black Swans? Think Again,” Exploring Possibility Space, https://exploringpossibilityspace.blogspot.com/2013/07/think-you-understand-black-swans-think.html)</w:t>
      </w:r>
    </w:p>
    <w:p w14:paraId="7030A0E1" w14:textId="77777777" w:rsidR="00992961" w:rsidRPr="00992961" w:rsidRDefault="00992961" w:rsidP="00992961">
      <w:pPr>
        <w:rPr>
          <w:rFonts w:eastAsia="Times New Roman"/>
          <w:sz w:val="16"/>
          <w:lang w:eastAsia="ko-KR"/>
        </w:rPr>
      </w:pPr>
      <w:r w:rsidRPr="00992961">
        <w:rPr>
          <w:rFonts w:eastAsia="Aptos"/>
          <w:u w:val="single"/>
        </w:rPr>
        <w:t xml:space="preserve">What's </w:t>
      </w:r>
      <w:r w:rsidRPr="00992961">
        <w:rPr>
          <w:rFonts w:eastAsia="Aptos"/>
          <w:b/>
          <w:iCs/>
          <w:u w:val="single"/>
          <w:bdr w:val="single" w:sz="8" w:space="0" w:color="auto"/>
        </w:rPr>
        <w:t>Wrong</w:t>
      </w:r>
      <w:r w:rsidRPr="00992961">
        <w:rPr>
          <w:rFonts w:eastAsia="Aptos"/>
          <w:u w:val="single"/>
        </w:rPr>
        <w:t xml:space="preserve"> With</w:t>
      </w:r>
      <w:r w:rsidRPr="00992961">
        <w:rPr>
          <w:rFonts w:eastAsia="Times New Roman"/>
          <w:sz w:val="16"/>
          <w:lang w:eastAsia="ko-KR"/>
        </w:rPr>
        <w:t xml:space="preserve"> the "</w:t>
      </w:r>
      <w:r w:rsidRPr="00992961">
        <w:rPr>
          <w:rFonts w:eastAsia="Aptos"/>
          <w:highlight w:val="cyan"/>
          <w:u w:val="single"/>
        </w:rPr>
        <w:t>Black Swan</w:t>
      </w:r>
      <w:r w:rsidRPr="00992961">
        <w:rPr>
          <w:rFonts w:eastAsia="Times New Roman"/>
          <w:sz w:val="16"/>
          <w:lang w:eastAsia="ko-KR"/>
        </w:rPr>
        <w:t xml:space="preserve"> Event" </w:t>
      </w:r>
      <w:r w:rsidRPr="00992961">
        <w:rPr>
          <w:rFonts w:eastAsia="Aptos"/>
          <w:u w:val="single"/>
        </w:rPr>
        <w:t>Metaphor?</w:t>
      </w:r>
    </w:p>
    <w:p w14:paraId="1498C9EF" w14:textId="77777777" w:rsidR="00992961" w:rsidRPr="00992961" w:rsidRDefault="00992961" w:rsidP="00992961">
      <w:pPr>
        <w:rPr>
          <w:rFonts w:eastAsia="Times New Roman"/>
          <w:sz w:val="16"/>
          <w:lang w:eastAsia="ko-KR"/>
        </w:rPr>
      </w:pPr>
      <w:r w:rsidRPr="00992961">
        <w:rPr>
          <w:rFonts w:eastAsia="Aptos"/>
          <w:u w:val="single"/>
        </w:rPr>
        <w:t xml:space="preserve">It </w:t>
      </w:r>
      <w:r w:rsidRPr="00992961">
        <w:rPr>
          <w:rFonts w:eastAsia="Aptos"/>
          <w:highlight w:val="cyan"/>
          <w:u w:val="single"/>
        </w:rPr>
        <w:t xml:space="preserve">makes </w:t>
      </w:r>
      <w:r w:rsidRPr="00992961">
        <w:rPr>
          <w:rFonts w:eastAsia="Aptos"/>
          <w:b/>
          <w:iCs/>
          <w:highlight w:val="cyan"/>
          <w:u w:val="single"/>
          <w:bdr w:val="single" w:sz="8" w:space="0" w:color="auto"/>
        </w:rPr>
        <w:t>no sense</w:t>
      </w:r>
      <w:r w:rsidRPr="00992961">
        <w:rPr>
          <w:rFonts w:eastAsia="Aptos"/>
          <w:u w:val="single"/>
        </w:rPr>
        <w:t xml:space="preserve"> to talk about "Black Swan events"</w:t>
      </w:r>
      <w:r w:rsidRPr="00992961">
        <w:rPr>
          <w:rFonts w:eastAsia="Times New Roman"/>
          <w:sz w:val="16"/>
          <w:lang w:eastAsia="ko-KR"/>
        </w:rPr>
        <w:t>. What makes a "Black Swan event" is not the event itself. Instead, it is how that event fits into the object-observer system. This system is the mutual influence of three agencies:</w:t>
      </w:r>
    </w:p>
    <w:p w14:paraId="44878268" w14:textId="77777777" w:rsidR="00992961" w:rsidRPr="00992961" w:rsidRDefault="00992961" w:rsidP="00992961">
      <w:pPr>
        <w:numPr>
          <w:ilvl w:val="0"/>
          <w:numId w:val="17"/>
        </w:numPr>
        <w:contextualSpacing/>
        <w:rPr>
          <w:rFonts w:eastAsia="Times New Roman"/>
          <w:sz w:val="16"/>
          <w:lang w:eastAsia="ko-KR"/>
        </w:rPr>
      </w:pPr>
      <w:r w:rsidRPr="00992961">
        <w:rPr>
          <w:rFonts w:eastAsia="Times New Roman"/>
          <w:sz w:val="16"/>
          <w:lang w:eastAsia="ko-KR"/>
        </w:rPr>
        <w:t>Causal processes in the world that generate events</w:t>
      </w:r>
    </w:p>
    <w:p w14:paraId="1DA2AC8B" w14:textId="77777777" w:rsidR="00992961" w:rsidRPr="00992961" w:rsidRDefault="00992961" w:rsidP="00992961">
      <w:pPr>
        <w:numPr>
          <w:ilvl w:val="0"/>
          <w:numId w:val="17"/>
        </w:numPr>
        <w:contextualSpacing/>
        <w:rPr>
          <w:rFonts w:eastAsia="Times New Roman"/>
          <w:sz w:val="16"/>
          <w:lang w:eastAsia="ko-KR"/>
        </w:rPr>
      </w:pPr>
      <w:r w:rsidRPr="00992961">
        <w:rPr>
          <w:rFonts w:eastAsia="Times New Roman"/>
          <w:sz w:val="16"/>
          <w:lang w:eastAsia="ko-KR"/>
        </w:rPr>
        <w:t>The available body of evidence and beliefs</w:t>
      </w:r>
    </w:p>
    <w:p w14:paraId="04C22565" w14:textId="77777777" w:rsidR="00992961" w:rsidRPr="00992961" w:rsidRDefault="00992961" w:rsidP="00992961">
      <w:pPr>
        <w:numPr>
          <w:ilvl w:val="0"/>
          <w:numId w:val="17"/>
        </w:numPr>
        <w:contextualSpacing/>
        <w:rPr>
          <w:rFonts w:eastAsia="Times New Roman"/>
          <w:sz w:val="16"/>
          <w:lang w:eastAsia="ko-KR"/>
        </w:rPr>
      </w:pPr>
      <w:r w:rsidRPr="00992961">
        <w:rPr>
          <w:rFonts w:eastAsia="Times New Roman"/>
          <w:sz w:val="16"/>
          <w:lang w:eastAsia="ko-KR"/>
        </w:rPr>
        <w:t xml:space="preserve">Our methods of reasoning and understanding, </w:t>
      </w:r>
      <w:proofErr w:type="gramStart"/>
      <w:r w:rsidRPr="00992961">
        <w:rPr>
          <w:rFonts w:eastAsia="Times New Roman"/>
          <w:sz w:val="16"/>
          <w:lang w:eastAsia="ko-KR"/>
        </w:rPr>
        <w:t>including about</w:t>
      </w:r>
      <w:proofErr w:type="gramEnd"/>
      <w:r w:rsidRPr="00992961">
        <w:rPr>
          <w:rFonts w:eastAsia="Times New Roman"/>
          <w:sz w:val="16"/>
          <w:lang w:eastAsia="ko-KR"/>
        </w:rPr>
        <w:t xml:space="preserve"> the existence and nature of causal processes, and methods for shaping evidence and beliefs</w:t>
      </w:r>
    </w:p>
    <w:p w14:paraId="27213F74" w14:textId="77777777" w:rsidR="00992961" w:rsidRPr="00992961" w:rsidRDefault="00992961" w:rsidP="00992961">
      <w:pPr>
        <w:rPr>
          <w:rFonts w:eastAsia="Times New Roman"/>
          <w:sz w:val="16"/>
          <w:lang w:eastAsia="ko-KR"/>
        </w:rPr>
      </w:pPr>
      <w:r w:rsidRPr="00992961">
        <w:rPr>
          <w:rFonts w:eastAsia="Times New Roman"/>
          <w:sz w:val="16"/>
          <w:lang w:eastAsia="ko-KR"/>
        </w:rPr>
        <w:t xml:space="preserve">Only in this system of interaction does it make sense to talk about "highly improbable", "surprisingly high impact", or "rationalized in hindsight". In other words, </w:t>
      </w:r>
      <w:r w:rsidRPr="00992961">
        <w:rPr>
          <w:rFonts w:eastAsia="Aptos"/>
          <w:u w:val="single"/>
        </w:rPr>
        <w:t xml:space="preserve">just because some </w:t>
      </w:r>
      <w:proofErr w:type="gramStart"/>
      <w:r w:rsidRPr="00992961">
        <w:rPr>
          <w:rFonts w:eastAsia="Aptos"/>
          <w:u w:val="single"/>
        </w:rPr>
        <w:t>event has</w:t>
      </w:r>
      <w:proofErr w:type="gramEnd"/>
      <w:r w:rsidRPr="00992961">
        <w:rPr>
          <w:rFonts w:eastAsia="Aptos"/>
          <w:u w:val="single"/>
        </w:rPr>
        <w:t xml:space="preserve"> a </w:t>
      </w:r>
      <w:r w:rsidRPr="00992961">
        <w:rPr>
          <w:rFonts w:eastAsia="Aptos"/>
          <w:b/>
          <w:iCs/>
          <w:u w:val="single"/>
          <w:bdr w:val="single" w:sz="8" w:space="0" w:color="auto"/>
        </w:rPr>
        <w:t xml:space="preserve">very </w:t>
      </w:r>
      <w:r w:rsidRPr="00992961">
        <w:rPr>
          <w:rFonts w:eastAsia="Aptos"/>
          <w:b/>
          <w:iCs/>
          <w:highlight w:val="cyan"/>
          <w:u w:val="single"/>
          <w:bdr w:val="single" w:sz="8" w:space="0" w:color="auto"/>
        </w:rPr>
        <w:t>low frequency</w:t>
      </w:r>
      <w:r w:rsidRPr="00992961">
        <w:rPr>
          <w:rFonts w:eastAsia="Aptos"/>
          <w:u w:val="single"/>
        </w:rPr>
        <w:t xml:space="preserve"> of occurrence</w:t>
      </w:r>
      <w:r w:rsidRPr="00992961">
        <w:rPr>
          <w:rFonts w:eastAsia="Times New Roman"/>
          <w:sz w:val="16"/>
          <w:lang w:eastAsia="ko-KR"/>
        </w:rPr>
        <w:t xml:space="preserve"> (causal process) </w:t>
      </w:r>
      <w:r w:rsidRPr="00992961">
        <w:rPr>
          <w:rFonts w:eastAsia="Aptos"/>
          <w:b/>
          <w:iCs/>
          <w:highlight w:val="cyan"/>
          <w:u w:val="single"/>
          <w:bdr w:val="single" w:sz="8" w:space="0" w:color="auto"/>
        </w:rPr>
        <w:t>doesn't</w:t>
      </w:r>
      <w:r w:rsidRPr="00992961">
        <w:rPr>
          <w:rFonts w:eastAsia="Aptos"/>
          <w:highlight w:val="cyan"/>
          <w:u w:val="single"/>
        </w:rPr>
        <w:t xml:space="preserve"> make it</w:t>
      </w:r>
      <w:r w:rsidRPr="00992961">
        <w:rPr>
          <w:rFonts w:eastAsia="Aptos"/>
          <w:u w:val="single"/>
        </w:rPr>
        <w:t xml:space="preserve"> a Black Swan, even if some people are </w:t>
      </w:r>
      <w:r w:rsidRPr="00992961">
        <w:rPr>
          <w:rFonts w:eastAsia="Aptos"/>
          <w:highlight w:val="cyan"/>
          <w:u w:val="single"/>
        </w:rPr>
        <w:t>"</w:t>
      </w:r>
      <w:r w:rsidRPr="00992961">
        <w:rPr>
          <w:rFonts w:eastAsia="Aptos"/>
          <w:b/>
          <w:iCs/>
          <w:highlight w:val="cyan"/>
          <w:u w:val="single"/>
          <w:bdr w:val="single" w:sz="8" w:space="0" w:color="auto"/>
        </w:rPr>
        <w:t>surprise</w:t>
      </w:r>
      <w:r w:rsidRPr="00992961">
        <w:rPr>
          <w:rFonts w:eastAsia="Aptos"/>
          <w:u w:val="single"/>
        </w:rPr>
        <w:t xml:space="preserve">d" by it. </w:t>
      </w:r>
      <w:r w:rsidRPr="00992961">
        <w:rPr>
          <w:rFonts w:eastAsia="Aptos"/>
          <w:highlight w:val="cyan"/>
          <w:u w:val="single"/>
        </w:rPr>
        <w:t>To</w:t>
      </w:r>
      <w:r w:rsidRPr="00992961">
        <w:rPr>
          <w:rFonts w:eastAsia="Aptos"/>
          <w:u w:val="single"/>
        </w:rPr>
        <w:t xml:space="preserve"> other people with </w:t>
      </w:r>
      <w:r w:rsidRPr="00992961">
        <w:rPr>
          <w:rFonts w:eastAsia="Aptos"/>
          <w:highlight w:val="cyan"/>
          <w:u w:val="single"/>
        </w:rPr>
        <w:t xml:space="preserve">different </w:t>
      </w:r>
      <w:r w:rsidRPr="00992961">
        <w:rPr>
          <w:rFonts w:eastAsia="Aptos"/>
          <w:b/>
          <w:iCs/>
          <w:highlight w:val="cyan"/>
          <w:u w:val="single"/>
          <w:bdr w:val="single" w:sz="8" w:space="0" w:color="auto"/>
        </w:rPr>
        <w:t>ev</w:t>
      </w:r>
      <w:r w:rsidRPr="00992961">
        <w:rPr>
          <w:rFonts w:eastAsia="Aptos"/>
          <w:u w:val="single"/>
        </w:rPr>
        <w:t xml:space="preserve">idence </w:t>
      </w:r>
      <w:r w:rsidRPr="00992961">
        <w:rPr>
          <w:rFonts w:eastAsia="Aptos"/>
          <w:highlight w:val="cyan"/>
          <w:u w:val="single"/>
        </w:rPr>
        <w:t>and</w:t>
      </w:r>
      <w:r w:rsidRPr="00992961">
        <w:rPr>
          <w:rFonts w:eastAsia="Aptos"/>
          <w:u w:val="single"/>
        </w:rPr>
        <w:t xml:space="preserve"> different </w:t>
      </w:r>
      <w:r w:rsidRPr="00992961">
        <w:rPr>
          <w:rFonts w:eastAsia="Aptos"/>
          <w:b/>
          <w:iCs/>
          <w:highlight w:val="cyan"/>
          <w:u w:val="single"/>
          <w:bdr w:val="single" w:sz="8" w:space="0" w:color="auto"/>
        </w:rPr>
        <w:t>reasoning</w:t>
      </w:r>
      <w:r w:rsidRPr="00992961">
        <w:rPr>
          <w:rFonts w:eastAsia="Aptos"/>
          <w:highlight w:val="cyan"/>
          <w:u w:val="single"/>
        </w:rPr>
        <w:t xml:space="preserve"> methods</w:t>
      </w:r>
      <w:r w:rsidRPr="00992961">
        <w:rPr>
          <w:rFonts w:eastAsia="Aptos"/>
          <w:u w:val="single"/>
        </w:rPr>
        <w:t xml:space="preserve">, the </w:t>
      </w:r>
      <w:r w:rsidRPr="00992961">
        <w:rPr>
          <w:rFonts w:eastAsia="Aptos"/>
          <w:highlight w:val="cyan"/>
          <w:u w:val="single"/>
        </w:rPr>
        <w:t>same event</w:t>
      </w:r>
      <w:r w:rsidRPr="00992961">
        <w:rPr>
          <w:rFonts w:eastAsia="Times New Roman"/>
          <w:sz w:val="16"/>
          <w:lang w:eastAsia="ko-KR"/>
        </w:rPr>
        <w:t xml:space="preserve"> could </w:t>
      </w:r>
      <w:proofErr w:type="gramStart"/>
      <w:r w:rsidRPr="00992961">
        <w:rPr>
          <w:rFonts w:eastAsia="Times New Roman"/>
          <w:sz w:val="16"/>
          <w:lang w:eastAsia="ko-KR"/>
        </w:rPr>
        <w:t xml:space="preserve">be </w:t>
      </w:r>
      <w:r w:rsidRPr="00992961">
        <w:rPr>
          <w:rFonts w:eastAsia="Aptos"/>
          <w:b/>
          <w:iCs/>
          <w:highlight w:val="cyan"/>
          <w:u w:val="single"/>
          <w:bdr w:val="single" w:sz="8" w:space="0" w:color="auto"/>
        </w:rPr>
        <w:t>not</w:t>
      </w:r>
      <w:proofErr w:type="gramEnd"/>
      <w:r w:rsidRPr="00992961">
        <w:rPr>
          <w:rFonts w:eastAsia="Aptos"/>
          <w:b/>
          <w:iCs/>
          <w:u w:val="single"/>
          <w:bdr w:val="single" w:sz="8" w:space="0" w:color="auto"/>
        </w:rPr>
        <w:t xml:space="preserve"> very </w:t>
      </w:r>
      <w:r w:rsidRPr="00992961">
        <w:rPr>
          <w:rFonts w:eastAsia="Aptos"/>
          <w:b/>
          <w:iCs/>
          <w:highlight w:val="cyan"/>
          <w:u w:val="single"/>
          <w:bdr w:val="single" w:sz="8" w:space="0" w:color="auto"/>
        </w:rPr>
        <w:t>surprising</w:t>
      </w:r>
      <w:r w:rsidRPr="00992961">
        <w:rPr>
          <w:rFonts w:eastAsia="Aptos"/>
          <w:u w:val="single"/>
        </w:rPr>
        <w:t xml:space="preserve"> at all</w:t>
      </w:r>
      <w:r w:rsidRPr="00992961">
        <w:rPr>
          <w:rFonts w:eastAsia="Times New Roman"/>
          <w:sz w:val="16"/>
          <w:lang w:eastAsia="ko-KR"/>
        </w:rPr>
        <w:t>.</w:t>
      </w:r>
    </w:p>
    <w:p w14:paraId="418BFB9D" w14:textId="77777777" w:rsidR="00992961" w:rsidRPr="00992961" w:rsidRDefault="00992961" w:rsidP="00992961">
      <w:pPr>
        <w:rPr>
          <w:rFonts w:eastAsia="Times New Roman"/>
          <w:sz w:val="16"/>
          <w:lang w:eastAsia="ko-KR"/>
        </w:rPr>
      </w:pPr>
      <w:r w:rsidRPr="00992961">
        <w:rPr>
          <w:rFonts w:eastAsia="Times New Roman"/>
          <w:sz w:val="16"/>
          <w:lang w:eastAsia="ko-KR"/>
        </w:rPr>
        <w:t xml:space="preserve">On this theme, Stanford University Professor Elisabeth Paté-Cornell has recently published an excellent article in the journal Risk </w:t>
      </w:r>
      <w:proofErr w:type="spellStart"/>
      <w:r w:rsidRPr="00992961">
        <w:rPr>
          <w:rFonts w:eastAsia="Times New Roman"/>
          <w:sz w:val="16"/>
          <w:lang w:eastAsia="ko-KR"/>
        </w:rPr>
        <w:t>Analyisis</w:t>
      </w:r>
      <w:proofErr w:type="spellEnd"/>
      <w:r w:rsidRPr="00992961">
        <w:rPr>
          <w:rFonts w:eastAsia="Times New Roman"/>
          <w:sz w:val="16"/>
          <w:lang w:eastAsia="ko-KR"/>
        </w:rPr>
        <w:t xml:space="preserve">. (For a summary of her main points, see this and this.) She explains how </w:t>
      </w:r>
      <w:r w:rsidRPr="00992961">
        <w:rPr>
          <w:rFonts w:eastAsia="Aptos"/>
          <w:b/>
          <w:iCs/>
          <w:u w:val="single"/>
          <w:bdr w:val="single" w:sz="8" w:space="0" w:color="auto"/>
        </w:rPr>
        <w:t xml:space="preserve">many </w:t>
      </w:r>
      <w:r w:rsidRPr="00992961">
        <w:rPr>
          <w:rFonts w:eastAsia="Aptos"/>
          <w:b/>
          <w:iCs/>
          <w:highlight w:val="cyan"/>
          <w:u w:val="single"/>
          <w:bdr w:val="single" w:sz="8" w:space="0" w:color="auto"/>
        </w:rPr>
        <w:t>existing</w:t>
      </w:r>
      <w:r w:rsidRPr="00992961">
        <w:rPr>
          <w:rFonts w:eastAsia="Aptos"/>
          <w:highlight w:val="cyan"/>
          <w:u w:val="single"/>
        </w:rPr>
        <w:t xml:space="preserve"> methods</w:t>
      </w:r>
      <w:r w:rsidRPr="00992961">
        <w:rPr>
          <w:rFonts w:eastAsia="Aptos"/>
          <w:u w:val="single"/>
        </w:rPr>
        <w:t xml:space="preserve"> of</w:t>
      </w:r>
      <w:r w:rsidRPr="00992961">
        <w:rPr>
          <w:rFonts w:eastAsia="Times New Roman"/>
          <w:sz w:val="16"/>
          <w:lang w:eastAsia="ko-KR"/>
        </w:rPr>
        <w:t xml:space="preserve"> risk </w:t>
      </w:r>
      <w:r w:rsidRPr="00992961">
        <w:rPr>
          <w:rFonts w:eastAsia="Aptos"/>
          <w:u w:val="single"/>
        </w:rPr>
        <w:t xml:space="preserve">analysis can be </w:t>
      </w:r>
      <w:r w:rsidRPr="00992961">
        <w:rPr>
          <w:rFonts w:eastAsia="Aptos"/>
          <w:highlight w:val="cyan"/>
          <w:u w:val="single"/>
        </w:rPr>
        <w:t xml:space="preserve">used </w:t>
      </w:r>
      <w:r w:rsidRPr="00992961">
        <w:rPr>
          <w:rFonts w:eastAsia="Aptos"/>
          <w:b/>
          <w:iCs/>
          <w:highlight w:val="cyan"/>
          <w:u w:val="single"/>
          <w:bdr w:val="single" w:sz="8" w:space="0" w:color="auto"/>
        </w:rPr>
        <w:t>successfully</w:t>
      </w:r>
      <w:r w:rsidRPr="00992961">
        <w:rPr>
          <w:rFonts w:eastAsia="Aptos"/>
          <w:u w:val="single"/>
        </w:rPr>
        <w:t xml:space="preserve"> even </w:t>
      </w:r>
      <w:r w:rsidRPr="00992961">
        <w:rPr>
          <w:rFonts w:eastAsia="Aptos"/>
          <w:highlight w:val="cyan"/>
          <w:u w:val="single"/>
        </w:rPr>
        <w:t>in</w:t>
      </w:r>
      <w:r w:rsidRPr="00992961">
        <w:rPr>
          <w:rFonts w:eastAsia="Aptos"/>
          <w:u w:val="single"/>
        </w:rPr>
        <w:t xml:space="preserve"> the </w:t>
      </w:r>
      <w:r w:rsidRPr="00992961">
        <w:rPr>
          <w:rFonts w:eastAsia="Aptos"/>
          <w:b/>
          <w:iCs/>
          <w:highlight w:val="cyan"/>
          <w:u w:val="single"/>
          <w:bdr w:val="single" w:sz="8" w:space="0" w:color="auto"/>
        </w:rPr>
        <w:t>context</w:t>
      </w:r>
      <w:r w:rsidRPr="00992961">
        <w:rPr>
          <w:rFonts w:eastAsia="Aptos"/>
          <w:highlight w:val="cyan"/>
          <w:u w:val="single"/>
        </w:rPr>
        <w:t xml:space="preserve"> of </w:t>
      </w:r>
      <w:r w:rsidRPr="00992961">
        <w:rPr>
          <w:rFonts w:eastAsia="Aptos"/>
          <w:b/>
          <w:iCs/>
          <w:highlight w:val="cyan"/>
          <w:u w:val="single"/>
          <w:bdr w:val="single" w:sz="8" w:space="0" w:color="auto"/>
        </w:rPr>
        <w:t>highly improbable</w:t>
      </w:r>
      <w:r w:rsidRPr="00992961">
        <w:rPr>
          <w:rFonts w:eastAsia="Aptos"/>
          <w:u w:val="single"/>
        </w:rPr>
        <w:t xml:space="preserve"> or "surprising" </w:t>
      </w:r>
      <w:r w:rsidRPr="00992961">
        <w:rPr>
          <w:rFonts w:eastAsia="Aptos"/>
          <w:highlight w:val="cyan"/>
          <w:u w:val="single"/>
        </w:rPr>
        <w:t>events</w:t>
      </w:r>
      <w:r w:rsidRPr="00992961">
        <w:rPr>
          <w:rFonts w:eastAsia="Times New Roman"/>
          <w:sz w:val="16"/>
          <w:lang w:eastAsia="ko-KR"/>
        </w:rPr>
        <w:t>. Here's a short video where she explains why 9/11 should not be called a Black Swan event just because some people were surprised or that it appeared to be highly improbable to some people.</w:t>
      </w:r>
    </w:p>
    <w:p w14:paraId="324091E6" w14:textId="77777777" w:rsidR="00992961" w:rsidRPr="00992961" w:rsidRDefault="00992961" w:rsidP="00992961">
      <w:pPr>
        <w:rPr>
          <w:rFonts w:eastAsia="Times New Roman"/>
          <w:sz w:val="16"/>
          <w:lang w:eastAsia="ko-KR"/>
        </w:rPr>
      </w:pPr>
      <w:r w:rsidRPr="00992961">
        <w:rPr>
          <w:rFonts w:eastAsia="Times New Roman"/>
          <w:sz w:val="16"/>
          <w:lang w:eastAsia="ko-KR"/>
        </w:rPr>
        <w:t xml:space="preserve">Here's </w:t>
      </w:r>
      <w:proofErr w:type="spellStart"/>
      <w:proofErr w:type="gramStart"/>
      <w:r w:rsidRPr="00992961">
        <w:rPr>
          <w:rFonts w:eastAsia="Times New Roman"/>
          <w:sz w:val="16"/>
          <w:lang w:eastAsia="ko-KR"/>
        </w:rPr>
        <w:t>whats</w:t>
      </w:r>
      <w:proofErr w:type="spellEnd"/>
      <w:proofErr w:type="gramEnd"/>
      <w:r w:rsidRPr="00992961">
        <w:rPr>
          <w:rFonts w:eastAsia="Times New Roman"/>
          <w:sz w:val="16"/>
          <w:lang w:eastAsia="ko-KR"/>
        </w:rPr>
        <w:t xml:space="preserve"> wrong with the Black Swan event metaphor: by emphasizing the event rather than the system, it diverts attention from what is </w:t>
      </w:r>
      <w:proofErr w:type="gramStart"/>
      <w:r w:rsidRPr="00992961">
        <w:rPr>
          <w:rFonts w:eastAsia="Times New Roman"/>
          <w:sz w:val="16"/>
          <w:lang w:eastAsia="ko-KR"/>
        </w:rPr>
        <w:t>really important</w:t>
      </w:r>
      <w:proofErr w:type="gramEnd"/>
      <w:r w:rsidRPr="00992961">
        <w:rPr>
          <w:rFonts w:eastAsia="Times New Roman"/>
          <w:sz w:val="16"/>
          <w:lang w:eastAsia="ko-KR"/>
        </w:rPr>
        <w:t xml:space="preserve"> and what we can do to improve our understanding.</w:t>
      </w:r>
    </w:p>
    <w:p w14:paraId="7229F28D" w14:textId="77777777" w:rsidR="00992961" w:rsidRPr="00992961" w:rsidRDefault="00992961" w:rsidP="00992961">
      <w:pPr>
        <w:rPr>
          <w:rFonts w:eastAsia="Times New Roman"/>
          <w:sz w:val="16"/>
          <w:lang w:eastAsia="ko-KR"/>
        </w:rPr>
      </w:pPr>
      <w:r w:rsidRPr="00992961">
        <w:rPr>
          <w:rFonts w:eastAsia="Times New Roman"/>
          <w:sz w:val="16"/>
          <w:lang w:eastAsia="ko-KR"/>
        </w:rPr>
        <w:t xml:space="preserve">Black Swan isn't one </w:t>
      </w:r>
      <w:proofErr w:type="gramStart"/>
      <w:r w:rsidRPr="00992961">
        <w:rPr>
          <w:rFonts w:eastAsia="Times New Roman"/>
          <w:sz w:val="16"/>
          <w:lang w:eastAsia="ko-KR"/>
        </w:rPr>
        <w:t>phenomena</w:t>
      </w:r>
      <w:proofErr w:type="gramEnd"/>
      <w:r w:rsidRPr="00992961">
        <w:rPr>
          <w:rFonts w:eastAsia="Times New Roman"/>
          <w:sz w:val="16"/>
          <w:lang w:eastAsia="ko-KR"/>
        </w:rPr>
        <w:t xml:space="preserve">. It's many. </w:t>
      </w:r>
      <w:r w:rsidRPr="00992961">
        <w:rPr>
          <w:rFonts w:eastAsia="Aptos"/>
          <w:b/>
          <w:iCs/>
          <w:highlight w:val="cyan"/>
          <w:u w:val="single"/>
          <w:bdr w:val="single" w:sz="8" w:space="0" w:color="auto"/>
        </w:rPr>
        <w:t>Conflating</w:t>
      </w:r>
      <w:r w:rsidRPr="00992961">
        <w:rPr>
          <w:rFonts w:eastAsia="Times New Roman"/>
          <w:sz w:val="16"/>
          <w:lang w:eastAsia="ko-KR"/>
        </w:rPr>
        <w:t xml:space="preserve"> all </w:t>
      </w:r>
      <w:r w:rsidRPr="00992961">
        <w:rPr>
          <w:rFonts w:eastAsia="Aptos"/>
          <w:u w:val="single"/>
        </w:rPr>
        <w:t xml:space="preserve">types of </w:t>
      </w:r>
      <w:r w:rsidRPr="00992961">
        <w:rPr>
          <w:rFonts w:eastAsia="Aptos"/>
          <w:b/>
          <w:iCs/>
          <w:u w:val="single"/>
          <w:bdr w:val="single" w:sz="8" w:space="0" w:color="auto"/>
        </w:rPr>
        <w:t xml:space="preserve">highly </w:t>
      </w:r>
      <w:r w:rsidRPr="00992961">
        <w:rPr>
          <w:rFonts w:eastAsia="Aptos"/>
          <w:b/>
          <w:iCs/>
          <w:highlight w:val="cyan"/>
          <w:u w:val="single"/>
          <w:bdr w:val="single" w:sz="8" w:space="0" w:color="auto"/>
        </w:rPr>
        <w:t>improbable</w:t>
      </w:r>
      <w:r w:rsidRPr="00992961">
        <w:rPr>
          <w:rFonts w:eastAsia="Aptos"/>
          <w:highlight w:val="cyan"/>
          <w:u w:val="single"/>
        </w:rPr>
        <w:t xml:space="preserve"> and surprising</w:t>
      </w:r>
      <w:r w:rsidRPr="00992961">
        <w:rPr>
          <w:rFonts w:eastAsia="Aptos"/>
          <w:u w:val="single"/>
        </w:rPr>
        <w:t xml:space="preserve"> events into one category causes </w:t>
      </w:r>
      <w:r w:rsidRPr="00992961">
        <w:rPr>
          <w:rFonts w:eastAsia="Aptos"/>
          <w:b/>
          <w:iCs/>
          <w:u w:val="single"/>
          <w:bdr w:val="single" w:sz="8" w:space="0" w:color="auto"/>
        </w:rPr>
        <w:t>confusion</w:t>
      </w:r>
      <w:r w:rsidRPr="00992961">
        <w:rPr>
          <w:rFonts w:eastAsia="Aptos"/>
          <w:u w:val="single"/>
        </w:rPr>
        <w:t xml:space="preserve"> and </w:t>
      </w:r>
      <w:r w:rsidRPr="00992961">
        <w:rPr>
          <w:rFonts w:eastAsia="Aptos"/>
          <w:highlight w:val="cyan"/>
          <w:u w:val="single"/>
        </w:rPr>
        <w:t>permits</w:t>
      </w:r>
      <w:r w:rsidRPr="00992961">
        <w:rPr>
          <w:rFonts w:eastAsia="Times New Roman"/>
          <w:sz w:val="16"/>
          <w:lang w:eastAsia="ko-KR"/>
        </w:rPr>
        <w:t xml:space="preserve"> some people to project the </w:t>
      </w:r>
      <w:r w:rsidRPr="00992961">
        <w:rPr>
          <w:rFonts w:eastAsia="Aptos"/>
          <w:b/>
          <w:iCs/>
          <w:highlight w:val="cyan"/>
          <w:u w:val="single"/>
          <w:bdr w:val="single" w:sz="8" w:space="0" w:color="auto"/>
        </w:rPr>
        <w:t>illusion</w:t>
      </w:r>
      <w:r w:rsidRPr="00992961">
        <w:rPr>
          <w:rFonts w:eastAsia="Times New Roman"/>
          <w:sz w:val="16"/>
          <w:lang w:eastAsia="ko-KR"/>
        </w:rPr>
        <w:t xml:space="preserve"> that they understand what they are talking about when they really don't.</w:t>
      </w:r>
    </w:p>
    <w:p w14:paraId="4E4B0ECC" w14:textId="77777777" w:rsidR="00992961" w:rsidRPr="00992961" w:rsidRDefault="00992961" w:rsidP="00992961">
      <w:pPr>
        <w:rPr>
          <w:rFonts w:eastAsia="Times New Roman"/>
          <w:sz w:val="16"/>
          <w:lang w:eastAsia="ko-KR"/>
        </w:rPr>
      </w:pPr>
      <w:r w:rsidRPr="00992961">
        <w:rPr>
          <w:rFonts w:eastAsia="Times New Roman"/>
          <w:sz w:val="16"/>
          <w:lang w:eastAsia="ko-KR"/>
        </w:rPr>
        <w:t xml:space="preserve">How many types are there? It is likely that there is different type of Black Swan for every form of ignorance and uncertainty. If you buy into </w:t>
      </w:r>
      <w:proofErr w:type="gramStart"/>
      <w:r w:rsidRPr="00992961">
        <w:rPr>
          <w:rFonts w:eastAsia="Times New Roman"/>
          <w:sz w:val="16"/>
          <w:lang w:eastAsia="ko-KR"/>
        </w:rPr>
        <w:t xml:space="preserve">the </w:t>
      </w:r>
      <w:proofErr w:type="spellStart"/>
      <w:r w:rsidRPr="00992961">
        <w:rPr>
          <w:rFonts w:eastAsia="Times New Roman"/>
          <w:sz w:val="16"/>
          <w:lang w:eastAsia="ko-KR"/>
        </w:rPr>
        <w:t>the</w:t>
      </w:r>
      <w:proofErr w:type="spellEnd"/>
      <w:proofErr w:type="gramEnd"/>
      <w:r w:rsidRPr="00992961">
        <w:rPr>
          <w:rFonts w:eastAsia="Times New Roman"/>
          <w:sz w:val="16"/>
          <w:lang w:eastAsia="ko-KR"/>
        </w:rPr>
        <w:t xml:space="preserve"> taxonomy I presented in this post, there might be as many as 23 different shades of Black Swans. (Not quite 50 Shades, but moving in that direction </w:t>
      </w:r>
      <w:proofErr w:type="gramStart"/>
      <w:r w:rsidRPr="00992961">
        <w:rPr>
          <w:rFonts w:eastAsia="Times New Roman"/>
          <w:sz w:val="16"/>
          <w:lang w:eastAsia="ko-KR"/>
        </w:rPr>
        <w:t>:-) )</w:t>
      </w:r>
      <w:proofErr w:type="gramEnd"/>
    </w:p>
    <w:p w14:paraId="30838073" w14:textId="77777777" w:rsidR="00992961" w:rsidRPr="00992961" w:rsidRDefault="00992961" w:rsidP="00992961">
      <w:pPr>
        <w:rPr>
          <w:rFonts w:eastAsia="Times New Roman"/>
          <w:sz w:val="16"/>
          <w:lang w:eastAsia="ko-KR"/>
        </w:rPr>
      </w:pPr>
      <w:r w:rsidRPr="00992961">
        <w:rPr>
          <w:rFonts w:eastAsia="Times New Roman"/>
          <w:sz w:val="16"/>
          <w:lang w:eastAsia="ko-KR"/>
        </w:rPr>
        <w:t>The Two Worlds explanation -- "</w:t>
      </w:r>
      <w:proofErr w:type="spellStart"/>
      <w:r w:rsidRPr="00992961">
        <w:rPr>
          <w:rFonts w:eastAsia="Times New Roman"/>
          <w:sz w:val="16"/>
          <w:lang w:eastAsia="ko-KR"/>
        </w:rPr>
        <w:t>Mediocrastan</w:t>
      </w:r>
      <w:proofErr w:type="spellEnd"/>
      <w:r w:rsidRPr="00992961">
        <w:rPr>
          <w:rFonts w:eastAsia="Times New Roman"/>
          <w:sz w:val="16"/>
          <w:lang w:eastAsia="ko-KR"/>
        </w:rPr>
        <w:t xml:space="preserve"> vs </w:t>
      </w:r>
      <w:proofErr w:type="spellStart"/>
      <w:r w:rsidRPr="00992961">
        <w:rPr>
          <w:rFonts w:eastAsia="Times New Roman"/>
          <w:sz w:val="16"/>
          <w:lang w:eastAsia="ko-KR"/>
        </w:rPr>
        <w:t>Extremestan</w:t>
      </w:r>
      <w:proofErr w:type="spellEnd"/>
      <w:r w:rsidRPr="00992961">
        <w:rPr>
          <w:rFonts w:eastAsia="Times New Roman"/>
          <w:sz w:val="16"/>
          <w:lang w:eastAsia="ko-KR"/>
        </w:rPr>
        <w:t xml:space="preserve">" -- only applies to one "shade" of Black Swan. These two worlds describe causal processes, but only two classes out of many. It is a big mistake to reduce all "highly improbable/surprising" events to the causal process associated with </w:t>
      </w:r>
      <w:proofErr w:type="spellStart"/>
      <w:r w:rsidRPr="00992961">
        <w:rPr>
          <w:rFonts w:eastAsia="Times New Roman"/>
          <w:sz w:val="16"/>
          <w:lang w:eastAsia="ko-KR"/>
        </w:rPr>
        <w:t>Extremestan</w:t>
      </w:r>
      <w:proofErr w:type="spellEnd"/>
      <w:r w:rsidRPr="00992961">
        <w:rPr>
          <w:rFonts w:eastAsia="Times New Roman"/>
          <w:sz w:val="16"/>
          <w:lang w:eastAsia="ko-KR"/>
        </w:rPr>
        <w:t>.</w:t>
      </w:r>
    </w:p>
    <w:p w14:paraId="3FE39B89" w14:textId="77777777" w:rsidR="00992961" w:rsidRPr="00992961" w:rsidRDefault="00992961" w:rsidP="00992961">
      <w:pPr>
        <w:rPr>
          <w:rFonts w:eastAsia="Times New Roman"/>
          <w:sz w:val="16"/>
          <w:lang w:eastAsia="ko-KR"/>
        </w:rPr>
      </w:pPr>
      <w:r w:rsidRPr="00992961">
        <w:rPr>
          <w:rFonts w:eastAsia="Aptos"/>
          <w:u w:val="single"/>
        </w:rPr>
        <w:t xml:space="preserve">The </w:t>
      </w:r>
      <w:r w:rsidRPr="00992961">
        <w:rPr>
          <w:rFonts w:eastAsia="Aptos"/>
          <w:b/>
          <w:iCs/>
          <w:highlight w:val="cyan"/>
          <w:u w:val="single"/>
          <w:bdr w:val="single" w:sz="8" w:space="0" w:color="auto"/>
        </w:rPr>
        <w:t>possibility</w:t>
      </w:r>
      <w:r w:rsidRPr="00992961">
        <w:rPr>
          <w:rFonts w:eastAsia="Aptos"/>
          <w:highlight w:val="cyan"/>
          <w:u w:val="single"/>
        </w:rPr>
        <w:t xml:space="preserve"> of Black Swan</w:t>
      </w:r>
      <w:r w:rsidRPr="00992961">
        <w:rPr>
          <w:rFonts w:eastAsia="Aptos"/>
          <w:u w:val="single"/>
        </w:rPr>
        <w:t xml:space="preserve"> phenomena does </w:t>
      </w:r>
      <w:r w:rsidRPr="00992961">
        <w:rPr>
          <w:rFonts w:eastAsia="Aptos"/>
          <w:b/>
          <w:iCs/>
          <w:highlight w:val="cyan"/>
          <w:u w:val="single"/>
          <w:bdr w:val="single" w:sz="8" w:space="0" w:color="auto"/>
        </w:rPr>
        <w:t>not</w:t>
      </w:r>
      <w:r w:rsidRPr="00992961">
        <w:rPr>
          <w:rFonts w:eastAsia="Aptos"/>
          <w:highlight w:val="cyan"/>
          <w:u w:val="single"/>
        </w:rPr>
        <w:t xml:space="preserve"> mean</w:t>
      </w:r>
      <w:r w:rsidRPr="00992961">
        <w:rPr>
          <w:rFonts w:eastAsia="Aptos"/>
          <w:u w:val="single"/>
        </w:rPr>
        <w:t xml:space="preserve"> that </w:t>
      </w:r>
      <w:r w:rsidRPr="00992961">
        <w:rPr>
          <w:rFonts w:eastAsia="Aptos"/>
          <w:b/>
          <w:iCs/>
          <w:highlight w:val="cyan"/>
          <w:u w:val="single"/>
          <w:bdr w:val="single" w:sz="8" w:space="0" w:color="auto"/>
        </w:rPr>
        <w:t>probabilistic</w:t>
      </w:r>
      <w:r w:rsidRPr="00992961">
        <w:rPr>
          <w:rFonts w:eastAsia="Aptos"/>
          <w:highlight w:val="cyan"/>
          <w:u w:val="single"/>
        </w:rPr>
        <w:t xml:space="preserve"> reasoning is </w:t>
      </w:r>
      <w:r w:rsidRPr="00992961">
        <w:rPr>
          <w:rFonts w:eastAsia="Aptos"/>
          <w:b/>
          <w:iCs/>
          <w:highlight w:val="cyan"/>
          <w:u w:val="single"/>
          <w:bdr w:val="single" w:sz="8" w:space="0" w:color="auto"/>
        </w:rPr>
        <w:t>hopeless</w:t>
      </w:r>
      <w:r w:rsidRPr="00992961">
        <w:rPr>
          <w:rFonts w:eastAsia="Aptos"/>
          <w:u w:val="single"/>
        </w:rPr>
        <w:t xml:space="preserve">. There are some people who </w:t>
      </w:r>
      <w:r w:rsidRPr="00992961">
        <w:rPr>
          <w:rFonts w:eastAsia="Aptos"/>
          <w:b/>
          <w:iCs/>
          <w:u w:val="single"/>
          <w:bdr w:val="single" w:sz="8" w:space="0" w:color="auto"/>
        </w:rPr>
        <w:t>assert</w:t>
      </w:r>
      <w:r w:rsidRPr="00992961">
        <w:rPr>
          <w:rFonts w:eastAsia="Aptos"/>
          <w:u w:val="single"/>
        </w:rPr>
        <w:t xml:space="preserve"> that if we </w:t>
      </w:r>
      <w:r w:rsidRPr="00992961">
        <w:rPr>
          <w:rFonts w:eastAsia="Aptos"/>
          <w:b/>
          <w:iCs/>
          <w:u w:val="single"/>
          <w:bdr w:val="single" w:sz="8" w:space="0" w:color="auto"/>
        </w:rPr>
        <w:t>can't predict</w:t>
      </w:r>
      <w:r w:rsidRPr="00992961">
        <w:rPr>
          <w:rFonts w:eastAsia="Aptos"/>
          <w:u w:val="single"/>
        </w:rPr>
        <w:t xml:space="preserve"> future events</w:t>
      </w:r>
      <w:r w:rsidRPr="00992961">
        <w:rPr>
          <w:rFonts w:eastAsia="Times New Roman"/>
          <w:sz w:val="16"/>
          <w:lang w:eastAsia="ko-KR"/>
        </w:rPr>
        <w:t xml:space="preserve"> (</w:t>
      </w:r>
      <w:r w:rsidRPr="00992961">
        <w:rPr>
          <w:rFonts w:eastAsia="Aptos"/>
          <w:u w:val="single"/>
        </w:rPr>
        <w:t xml:space="preserve">or even estimate the </w:t>
      </w:r>
      <w:r w:rsidRPr="00992961">
        <w:rPr>
          <w:rFonts w:eastAsia="Aptos"/>
          <w:b/>
          <w:iCs/>
          <w:u w:val="single"/>
          <w:bdr w:val="single" w:sz="8" w:space="0" w:color="auto"/>
        </w:rPr>
        <w:t>probability distribution</w:t>
      </w:r>
      <w:r w:rsidRPr="00992961">
        <w:rPr>
          <w:rFonts w:eastAsia="Times New Roman"/>
          <w:sz w:val="16"/>
          <w:lang w:eastAsia="ko-KR"/>
        </w:rPr>
        <w:t xml:space="preserve">) </w:t>
      </w:r>
      <w:r w:rsidRPr="00992961">
        <w:rPr>
          <w:rFonts w:eastAsia="Aptos"/>
          <w:u w:val="single"/>
        </w:rPr>
        <w:t xml:space="preserve">then we </w:t>
      </w:r>
      <w:r w:rsidRPr="00992961">
        <w:rPr>
          <w:rFonts w:eastAsia="Aptos"/>
          <w:b/>
          <w:iCs/>
          <w:u w:val="single"/>
          <w:bdr w:val="single" w:sz="8" w:space="0" w:color="auto"/>
        </w:rPr>
        <w:t>can't know anything</w:t>
      </w:r>
      <w:r w:rsidRPr="00992961">
        <w:rPr>
          <w:rFonts w:eastAsia="Aptos"/>
          <w:u w:val="single"/>
        </w:rPr>
        <w:t xml:space="preserve"> about them. </w:t>
      </w:r>
      <w:proofErr w:type="gramStart"/>
      <w:r w:rsidRPr="00992961">
        <w:rPr>
          <w:rFonts w:eastAsia="Aptos"/>
          <w:highlight w:val="cyan"/>
          <w:u w:val="single"/>
        </w:rPr>
        <w:t>This</w:t>
      </w:r>
      <w:r w:rsidRPr="00992961">
        <w:rPr>
          <w:rFonts w:eastAsia="Aptos"/>
          <w:u w:val="single"/>
        </w:rPr>
        <w:t xml:space="preserve"> is</w:t>
      </w:r>
      <w:proofErr w:type="gramEnd"/>
      <w:r w:rsidRPr="00992961">
        <w:rPr>
          <w:rFonts w:eastAsia="Aptos"/>
          <w:u w:val="single"/>
        </w:rPr>
        <w:t xml:space="preserve"> </w:t>
      </w:r>
      <w:r w:rsidRPr="00992961">
        <w:rPr>
          <w:rFonts w:eastAsia="Aptos"/>
          <w:b/>
          <w:iCs/>
          <w:highlight w:val="cyan"/>
          <w:u w:val="single"/>
          <w:bdr w:val="single" w:sz="8" w:space="0" w:color="auto"/>
        </w:rPr>
        <w:t>assertion</w:t>
      </w:r>
      <w:r w:rsidRPr="00992961">
        <w:rPr>
          <w:rFonts w:eastAsia="Aptos"/>
          <w:highlight w:val="cyan"/>
          <w:u w:val="single"/>
        </w:rPr>
        <w:t xml:space="preserve"> is</w:t>
      </w:r>
      <w:r w:rsidRPr="00992961">
        <w:rPr>
          <w:rFonts w:eastAsia="Aptos"/>
          <w:u w:val="single"/>
        </w:rPr>
        <w:t xml:space="preserve"> both </w:t>
      </w:r>
      <w:r w:rsidRPr="00992961">
        <w:rPr>
          <w:rFonts w:eastAsia="Aptos"/>
          <w:b/>
          <w:iCs/>
          <w:highlight w:val="cyan"/>
          <w:u w:val="single"/>
          <w:bdr w:val="single" w:sz="8" w:space="0" w:color="auto"/>
        </w:rPr>
        <w:t>polemic</w:t>
      </w:r>
      <w:r w:rsidRPr="00992961">
        <w:rPr>
          <w:rFonts w:eastAsia="Aptos"/>
          <w:highlight w:val="cyan"/>
          <w:u w:val="single"/>
        </w:rPr>
        <w:t xml:space="preserve"> and </w:t>
      </w:r>
      <w:r w:rsidRPr="00992961">
        <w:rPr>
          <w:rFonts w:eastAsia="Aptos"/>
          <w:b/>
          <w:iCs/>
          <w:highlight w:val="cyan"/>
          <w:u w:val="single"/>
          <w:bdr w:val="single" w:sz="8" w:space="0" w:color="auto"/>
        </w:rPr>
        <w:t>ignorant</w:t>
      </w:r>
      <w:r w:rsidRPr="00992961">
        <w:rPr>
          <w:rFonts w:eastAsia="Times New Roman"/>
          <w:sz w:val="16"/>
          <w:lang w:eastAsia="ko-KR"/>
        </w:rPr>
        <w:t xml:space="preserve">. It's polemic in that </w:t>
      </w:r>
      <w:r w:rsidRPr="00992961">
        <w:rPr>
          <w:rFonts w:eastAsia="Aptos"/>
          <w:highlight w:val="cyan"/>
          <w:u w:val="single"/>
        </w:rPr>
        <w:t>they</w:t>
      </w:r>
      <w:r w:rsidRPr="00992961">
        <w:rPr>
          <w:rFonts w:eastAsia="Aptos"/>
          <w:u w:val="single"/>
        </w:rPr>
        <w:t xml:space="preserve"> are trying to</w:t>
      </w:r>
      <w:r w:rsidRPr="00992961">
        <w:rPr>
          <w:rFonts w:eastAsia="Aptos"/>
          <w:sz w:val="16"/>
        </w:rPr>
        <w:t xml:space="preserve"> diminish or </w:t>
      </w:r>
      <w:r w:rsidRPr="00992961">
        <w:rPr>
          <w:rFonts w:eastAsia="Aptos"/>
          <w:b/>
          <w:iCs/>
          <w:highlight w:val="cyan"/>
          <w:u w:val="single"/>
          <w:bdr w:val="single" w:sz="8" w:space="0" w:color="auto"/>
        </w:rPr>
        <w:t>banish</w:t>
      </w:r>
      <w:r w:rsidRPr="00992961">
        <w:rPr>
          <w:rFonts w:eastAsia="Aptos"/>
          <w:u w:val="single"/>
        </w:rPr>
        <w:t xml:space="preserve"> probabilistic risk </w:t>
      </w:r>
      <w:r w:rsidRPr="00992961">
        <w:rPr>
          <w:rFonts w:eastAsia="Aptos"/>
          <w:highlight w:val="cyan"/>
          <w:u w:val="single"/>
        </w:rPr>
        <w:t>analysis</w:t>
      </w:r>
      <w:r w:rsidRPr="00992961">
        <w:rPr>
          <w:rFonts w:eastAsia="Aptos"/>
          <w:sz w:val="16"/>
        </w:rPr>
        <w:t xml:space="preserve">. It's ignorant because </w:t>
      </w:r>
      <w:r w:rsidRPr="00992961">
        <w:rPr>
          <w:rFonts w:eastAsia="Aptos"/>
          <w:u w:val="single"/>
        </w:rPr>
        <w:t xml:space="preserve">it </w:t>
      </w:r>
      <w:r w:rsidRPr="00992961">
        <w:rPr>
          <w:rFonts w:eastAsia="Aptos"/>
          <w:b/>
          <w:iCs/>
          <w:highlight w:val="cyan"/>
          <w:u w:val="single"/>
          <w:bdr w:val="single" w:sz="8" w:space="0" w:color="auto"/>
        </w:rPr>
        <w:t>ignores</w:t>
      </w:r>
      <w:r w:rsidRPr="00992961">
        <w:rPr>
          <w:rFonts w:eastAsia="Aptos"/>
          <w:u w:val="single"/>
        </w:rPr>
        <w:t xml:space="preserve"> many </w:t>
      </w:r>
      <w:r w:rsidRPr="00992961">
        <w:rPr>
          <w:rFonts w:eastAsia="Aptos"/>
          <w:highlight w:val="cyan"/>
          <w:u w:val="single"/>
        </w:rPr>
        <w:t xml:space="preserve">methods of </w:t>
      </w:r>
      <w:r w:rsidRPr="00992961">
        <w:rPr>
          <w:rFonts w:eastAsia="Aptos"/>
          <w:b/>
          <w:iCs/>
          <w:highlight w:val="cyan"/>
          <w:u w:val="single"/>
          <w:bdr w:val="single" w:sz="8" w:space="0" w:color="auto"/>
        </w:rPr>
        <w:t>reasoning</w:t>
      </w:r>
      <w:r w:rsidRPr="00992961">
        <w:rPr>
          <w:rFonts w:eastAsia="Aptos"/>
          <w:u w:val="single"/>
        </w:rPr>
        <w:t xml:space="preserve"> about uncertainty </w:t>
      </w:r>
      <w:r w:rsidRPr="00992961">
        <w:rPr>
          <w:rFonts w:eastAsia="Aptos"/>
          <w:highlight w:val="cyan"/>
          <w:u w:val="single"/>
        </w:rPr>
        <w:t>that have been</w:t>
      </w:r>
      <w:r w:rsidRPr="00992961">
        <w:rPr>
          <w:rFonts w:eastAsia="Aptos"/>
          <w:u w:val="single"/>
        </w:rPr>
        <w:t xml:space="preserve"> shown to be </w:t>
      </w:r>
      <w:r w:rsidRPr="00992961">
        <w:rPr>
          <w:rFonts w:eastAsia="Aptos"/>
          <w:b/>
          <w:iCs/>
          <w:highlight w:val="cyan"/>
          <w:u w:val="single"/>
          <w:bdr w:val="single" w:sz="8" w:space="0" w:color="auto"/>
        </w:rPr>
        <w:t>successful</w:t>
      </w:r>
      <w:r w:rsidRPr="00992961">
        <w:rPr>
          <w:rFonts w:eastAsia="Times New Roman"/>
          <w:sz w:val="16"/>
          <w:lang w:eastAsia="ko-KR"/>
        </w:rPr>
        <w:t xml:space="preserve"> in many settings, </w:t>
      </w:r>
      <w:r w:rsidRPr="00992961">
        <w:rPr>
          <w:rFonts w:eastAsia="Aptos"/>
          <w:u w:val="single"/>
        </w:rPr>
        <w:t>including</w:t>
      </w:r>
      <w:r w:rsidRPr="00992961">
        <w:rPr>
          <w:rFonts w:eastAsia="Times New Roman"/>
          <w:sz w:val="16"/>
          <w:lang w:eastAsia="ko-KR"/>
        </w:rPr>
        <w:t>:</w:t>
      </w:r>
    </w:p>
    <w:p w14:paraId="19D2B5DB"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rPr>
        <w:t>Sc</w:t>
      </w:r>
      <w:r w:rsidRPr="00992961">
        <w:rPr>
          <w:rFonts w:eastAsia="Aptos"/>
          <w:sz w:val="16"/>
          <w:lang w:eastAsia="ko-KR"/>
        </w:rPr>
        <w:t>enario Analysis</w:t>
      </w:r>
    </w:p>
    <w:p w14:paraId="4397594A"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System simulation and stress testing</w:t>
      </w:r>
    </w:p>
    <w:p w14:paraId="204957B5"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Subjective probability (Bayesian)</w:t>
      </w:r>
    </w:p>
    <w:p w14:paraId="38B67CD7"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Fuzzy logic</w:t>
      </w:r>
    </w:p>
    <w:p w14:paraId="4BE025E3"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Modal logic</w:t>
      </w:r>
    </w:p>
    <w:p w14:paraId="711A50E0"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Possible worlds logic</w:t>
      </w:r>
    </w:p>
    <w:p w14:paraId="199D924B"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Dempster-Shafer Theory (belief functions)</w:t>
      </w:r>
    </w:p>
    <w:p w14:paraId="4D0216E5"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Empirical Bayes, including "deep" machine learning</w:t>
      </w:r>
    </w:p>
    <w:p w14:paraId="64352C40" w14:textId="77777777" w:rsidR="00992961" w:rsidRPr="00992961" w:rsidRDefault="00992961" w:rsidP="00992961">
      <w:pPr>
        <w:numPr>
          <w:ilvl w:val="0"/>
          <w:numId w:val="18"/>
        </w:numPr>
        <w:contextualSpacing/>
        <w:rPr>
          <w:rFonts w:eastAsia="Aptos"/>
          <w:sz w:val="16"/>
          <w:lang w:eastAsia="ko-KR"/>
        </w:rPr>
      </w:pPr>
      <w:r w:rsidRPr="00992961">
        <w:rPr>
          <w:rFonts w:eastAsia="Aptos"/>
          <w:sz w:val="16"/>
          <w:lang w:eastAsia="ko-KR"/>
        </w:rPr>
        <w:t>Complex Adaptive System simulations (for emergent properties)</w:t>
      </w:r>
    </w:p>
    <w:p w14:paraId="33328FC3"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I/L---No Impact to Dem Win---1NR</w:t>
      </w:r>
    </w:p>
    <w:p w14:paraId="35C1EB4E"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Dem win thwarts Republican </w:t>
      </w:r>
      <w:r w:rsidRPr="00992961">
        <w:rPr>
          <w:rFonts w:eastAsia="Times New Roman"/>
          <w:b/>
          <w:iCs/>
          <w:sz w:val="26"/>
          <w:u w:val="single"/>
        </w:rPr>
        <w:t>reconciliation bills</w:t>
      </w:r>
      <w:r w:rsidRPr="00992961">
        <w:rPr>
          <w:rFonts w:eastAsia="Times New Roman"/>
          <w:b/>
          <w:iCs/>
          <w:sz w:val="26"/>
        </w:rPr>
        <w:t xml:space="preserve">, kills Dome. </w:t>
      </w:r>
    </w:p>
    <w:p w14:paraId="6B6CE367" w14:textId="77777777" w:rsidR="00992961" w:rsidRPr="00992961" w:rsidRDefault="00992961" w:rsidP="00992961">
      <w:pPr>
        <w:rPr>
          <w:rFonts w:eastAsia="Aptos"/>
        </w:rPr>
      </w:pPr>
      <w:r w:rsidRPr="00992961">
        <w:rPr>
          <w:rFonts w:eastAsia="Aptos"/>
          <w:b/>
          <w:bCs/>
          <w:sz w:val="26"/>
        </w:rPr>
        <w:t>Harrison 25</w:t>
      </w:r>
      <w:r w:rsidRPr="00992961">
        <w:rPr>
          <w:rFonts w:eastAsia="Aptos"/>
        </w:rPr>
        <w:t xml:space="preserve">, Senior Fellow at American Enterprise Institute (Defense Strategy, Budgeting &amp; Security Policy) (Todd Harrison, senior fellow at the American Enterprise Institute, expert on defense strategy, defense budgeting, the defense industrial base, and space policy, “Is Reconciliation the New </w:t>
      </w:r>
      <w:proofErr w:type="gramStart"/>
      <w:r w:rsidRPr="00992961">
        <w:rPr>
          <w:rFonts w:eastAsia="Aptos"/>
        </w:rPr>
        <w:t>OCO?,</w:t>
      </w:r>
      <w:proofErr w:type="gramEnd"/>
      <w:r w:rsidRPr="00992961">
        <w:rPr>
          <w:rFonts w:eastAsia="Aptos"/>
        </w:rPr>
        <w:t>” American Enterprise Institute, https://www.aei.org/foreign-and-defense-policy/is-reconciliation-the-new-oco/)</w:t>
      </w:r>
    </w:p>
    <w:p w14:paraId="4B5CDEFA" w14:textId="77777777" w:rsidR="00992961" w:rsidRPr="00992961" w:rsidRDefault="00992961" w:rsidP="00992961">
      <w:pPr>
        <w:rPr>
          <w:rFonts w:eastAsia="Aptos"/>
          <w:u w:val="single"/>
        </w:rPr>
      </w:pPr>
      <w:r w:rsidRPr="00992961">
        <w:rPr>
          <w:rFonts w:eastAsia="Aptos"/>
          <w:sz w:val="16"/>
        </w:rPr>
        <w:t xml:space="preserve">Like OCO, </w:t>
      </w:r>
      <w:r w:rsidRPr="00992961">
        <w:rPr>
          <w:rFonts w:eastAsia="Aptos"/>
          <w:u w:val="single"/>
        </w:rPr>
        <w:t xml:space="preserve">reconciliation </w:t>
      </w:r>
      <w:r w:rsidRPr="00992961">
        <w:rPr>
          <w:rFonts w:eastAsia="Aptos"/>
          <w:b/>
          <w:iCs/>
          <w:u w:val="single"/>
          <w:bdr w:val="single" w:sz="8" w:space="0" w:color="auto"/>
        </w:rPr>
        <w:t>sidesteps</w:t>
      </w:r>
      <w:r w:rsidRPr="00992961">
        <w:rPr>
          <w:rFonts w:eastAsia="Aptos"/>
          <w:u w:val="single"/>
        </w:rPr>
        <w:t xml:space="preserve"> traditional budget rules</w:t>
      </w:r>
      <w:r w:rsidRPr="00992961">
        <w:rPr>
          <w:rFonts w:eastAsia="Aptos"/>
          <w:sz w:val="16"/>
        </w:rPr>
        <w:t xml:space="preserve"> and processes. But OCO had staying power because there was an on-going need to support operations in Iraq, Afghanistan, and (later) Syria. The supplemental funding process OCO employed could be used year after year regardless of which </w:t>
      </w:r>
      <w:proofErr w:type="gramStart"/>
      <w:r w:rsidRPr="00992961">
        <w:rPr>
          <w:rFonts w:eastAsia="Aptos"/>
          <w:sz w:val="16"/>
        </w:rPr>
        <w:t>party controlled</w:t>
      </w:r>
      <w:proofErr w:type="gramEnd"/>
      <w:r w:rsidRPr="00992961">
        <w:rPr>
          <w:rFonts w:eastAsia="Aptos"/>
          <w:sz w:val="16"/>
        </w:rPr>
        <w:t xml:space="preserve"> Congress or the White House. In contrast, </w:t>
      </w:r>
      <w:r w:rsidRPr="00992961">
        <w:rPr>
          <w:rFonts w:eastAsia="Aptos"/>
          <w:u w:val="single"/>
        </w:rPr>
        <w:t xml:space="preserve">using </w:t>
      </w:r>
      <w:r w:rsidRPr="00992961">
        <w:rPr>
          <w:rFonts w:eastAsia="Aptos"/>
          <w:highlight w:val="cyan"/>
          <w:u w:val="single"/>
        </w:rPr>
        <w:t>reconciliation</w:t>
      </w:r>
      <w:r w:rsidRPr="00992961">
        <w:rPr>
          <w:rFonts w:eastAsia="Aptos"/>
          <w:u w:val="single"/>
        </w:rPr>
        <w:t xml:space="preserve"> to fund defense </w:t>
      </w:r>
      <w:r w:rsidRPr="00992961">
        <w:rPr>
          <w:rFonts w:eastAsia="Aptos"/>
          <w:highlight w:val="cyan"/>
          <w:u w:val="single"/>
        </w:rPr>
        <w:t xml:space="preserve">is </w:t>
      </w:r>
      <w:r w:rsidRPr="00992961">
        <w:rPr>
          <w:rFonts w:eastAsia="Aptos"/>
          <w:b/>
          <w:iCs/>
          <w:highlight w:val="cyan"/>
          <w:u w:val="single"/>
          <w:bdr w:val="single" w:sz="8" w:space="0" w:color="auto"/>
        </w:rPr>
        <w:t>only possible</w:t>
      </w:r>
      <w:r w:rsidRPr="00992961">
        <w:rPr>
          <w:rFonts w:eastAsia="Aptos"/>
          <w:highlight w:val="cyan"/>
          <w:u w:val="single"/>
        </w:rPr>
        <w:t xml:space="preserve"> under</w:t>
      </w:r>
      <w:r w:rsidRPr="00992961">
        <w:rPr>
          <w:rFonts w:eastAsia="Aptos"/>
          <w:u w:val="single"/>
        </w:rPr>
        <w:t xml:space="preserve"> a </w:t>
      </w:r>
      <w:r w:rsidRPr="00992961">
        <w:rPr>
          <w:rFonts w:eastAsia="Aptos"/>
          <w:b/>
          <w:iCs/>
          <w:highlight w:val="cyan"/>
          <w:u w:val="single"/>
          <w:bdr w:val="single" w:sz="8" w:space="0" w:color="auto"/>
        </w:rPr>
        <w:t>unified government</w:t>
      </w:r>
      <w:r w:rsidRPr="00992961">
        <w:rPr>
          <w:rFonts w:eastAsia="Aptos"/>
          <w:highlight w:val="cyan"/>
          <w:u w:val="single"/>
        </w:rPr>
        <w:t xml:space="preserve">. If </w:t>
      </w:r>
      <w:r w:rsidRPr="00992961">
        <w:rPr>
          <w:rFonts w:eastAsia="Aptos"/>
          <w:b/>
          <w:iCs/>
          <w:highlight w:val="cyan"/>
          <w:u w:val="single"/>
          <w:bdr w:val="single" w:sz="8" w:space="0" w:color="auto"/>
        </w:rPr>
        <w:t>Repub</w:t>
      </w:r>
      <w:r w:rsidRPr="00992961">
        <w:rPr>
          <w:rFonts w:eastAsia="Aptos"/>
          <w:u w:val="single"/>
        </w:rPr>
        <w:t>lican</w:t>
      </w:r>
      <w:r w:rsidRPr="00992961">
        <w:rPr>
          <w:rFonts w:eastAsia="Aptos"/>
          <w:b/>
          <w:iCs/>
          <w:highlight w:val="cyan"/>
          <w:u w:val="single"/>
          <w:bdr w:val="single" w:sz="8" w:space="0" w:color="auto"/>
        </w:rPr>
        <w:t>s</w:t>
      </w:r>
      <w:r w:rsidRPr="00992961">
        <w:rPr>
          <w:rFonts w:eastAsia="Aptos"/>
          <w:highlight w:val="cyan"/>
          <w:u w:val="single"/>
        </w:rPr>
        <w:t xml:space="preserve"> lose </w:t>
      </w:r>
      <w:r w:rsidRPr="00992961">
        <w:rPr>
          <w:rFonts w:eastAsia="Aptos"/>
          <w:b/>
          <w:iCs/>
          <w:highlight w:val="cyan"/>
          <w:u w:val="single"/>
          <w:bdr w:val="single" w:sz="8" w:space="0" w:color="auto"/>
        </w:rPr>
        <w:t>either chamber</w:t>
      </w:r>
      <w:r w:rsidRPr="00992961">
        <w:rPr>
          <w:rFonts w:eastAsia="Aptos"/>
          <w:u w:val="single"/>
        </w:rPr>
        <w:t xml:space="preserve"> of Congress </w:t>
      </w:r>
      <w:r w:rsidRPr="00992961">
        <w:rPr>
          <w:rFonts w:eastAsia="Aptos"/>
          <w:highlight w:val="cyan"/>
          <w:u w:val="single"/>
        </w:rPr>
        <w:t>in</w:t>
      </w:r>
      <w:r w:rsidRPr="00992961">
        <w:rPr>
          <w:rFonts w:eastAsia="Aptos"/>
          <w:u w:val="single"/>
        </w:rPr>
        <w:t xml:space="preserve"> the</w:t>
      </w:r>
      <w:r w:rsidRPr="00992961">
        <w:rPr>
          <w:rFonts w:eastAsia="Aptos"/>
          <w:sz w:val="16"/>
        </w:rPr>
        <w:t xml:space="preserve"> 20</w:t>
      </w:r>
      <w:r w:rsidRPr="00992961">
        <w:rPr>
          <w:rFonts w:eastAsia="Aptos"/>
          <w:b/>
          <w:iCs/>
          <w:u w:val="single"/>
          <w:bdr w:val="single" w:sz="8" w:space="0" w:color="auto"/>
        </w:rPr>
        <w:t xml:space="preserve">26 </w:t>
      </w:r>
      <w:r w:rsidRPr="00992961">
        <w:rPr>
          <w:rFonts w:eastAsia="Aptos"/>
          <w:b/>
          <w:iCs/>
          <w:highlight w:val="cyan"/>
          <w:u w:val="single"/>
          <w:bdr w:val="single" w:sz="8" w:space="0" w:color="auto"/>
        </w:rPr>
        <w:t>midterms</w:t>
      </w:r>
      <w:r w:rsidRPr="00992961">
        <w:rPr>
          <w:rFonts w:eastAsia="Aptos"/>
          <w:u w:val="single"/>
        </w:rPr>
        <w:t xml:space="preserve">, </w:t>
      </w:r>
      <w:r w:rsidRPr="00992961">
        <w:rPr>
          <w:rFonts w:eastAsia="Aptos"/>
          <w:highlight w:val="cyan"/>
          <w:u w:val="single"/>
        </w:rPr>
        <w:t>reconciliation</w:t>
      </w:r>
      <w:r w:rsidRPr="00992961">
        <w:rPr>
          <w:rFonts w:eastAsia="Aptos"/>
          <w:u w:val="single"/>
        </w:rPr>
        <w:t xml:space="preserve"> is </w:t>
      </w:r>
      <w:r w:rsidRPr="00992961">
        <w:rPr>
          <w:rFonts w:eastAsia="Aptos"/>
          <w:b/>
          <w:iCs/>
          <w:highlight w:val="cyan"/>
          <w:u w:val="single"/>
          <w:bdr w:val="single" w:sz="8" w:space="0" w:color="auto"/>
        </w:rPr>
        <w:t>no longer</w:t>
      </w:r>
      <w:r w:rsidRPr="00992961">
        <w:rPr>
          <w:rFonts w:eastAsia="Aptos"/>
          <w:highlight w:val="cyan"/>
          <w:u w:val="single"/>
        </w:rPr>
        <w:t xml:space="preserve"> an </w:t>
      </w:r>
      <w:r w:rsidRPr="00992961">
        <w:rPr>
          <w:rFonts w:eastAsia="Aptos"/>
          <w:b/>
          <w:iCs/>
          <w:highlight w:val="cyan"/>
          <w:u w:val="single"/>
          <w:bdr w:val="single" w:sz="8" w:space="0" w:color="auto"/>
        </w:rPr>
        <w:t>option</w:t>
      </w:r>
      <w:r w:rsidRPr="00992961">
        <w:rPr>
          <w:rFonts w:eastAsia="Aptos"/>
          <w:u w:val="single"/>
        </w:rPr>
        <w:t>.</w:t>
      </w:r>
    </w:p>
    <w:p w14:paraId="44E300B3" w14:textId="77777777" w:rsidR="00992961" w:rsidRPr="00992961" w:rsidRDefault="00992961" w:rsidP="00992961">
      <w:pPr>
        <w:rPr>
          <w:rFonts w:eastAsia="Aptos"/>
          <w:sz w:val="16"/>
        </w:rPr>
      </w:pPr>
      <w:r w:rsidRPr="00992961">
        <w:rPr>
          <w:rFonts w:eastAsia="Aptos"/>
          <w:sz w:val="16"/>
        </w:rPr>
        <w:t xml:space="preserve">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w:t>
      </w:r>
      <w:proofErr w:type="gramStart"/>
      <w:r w:rsidRPr="00992961">
        <w:rPr>
          <w:rFonts w:eastAsia="Aptos"/>
          <w:sz w:val="16"/>
        </w:rPr>
        <w:t>the vast majority of</w:t>
      </w:r>
      <w:proofErr w:type="gramEnd"/>
      <w:r w:rsidRPr="00992961">
        <w:rPr>
          <w:rFonts w:eastAsia="Aptos"/>
          <w:sz w:val="16"/>
        </w:rPr>
        <w:t xml:space="preserve"> base budget funding moved to OCO was in the operation and maintenance accounts, which are broad and difficult to distinguish anyway.</w:t>
      </w:r>
    </w:p>
    <w:p w14:paraId="539EB1BC" w14:textId="77777777" w:rsidR="00992961" w:rsidRPr="00992961" w:rsidRDefault="00992961" w:rsidP="00992961">
      <w:pPr>
        <w:rPr>
          <w:rFonts w:eastAsia="Aptos"/>
          <w:u w:val="single"/>
        </w:rPr>
      </w:pPr>
      <w:r w:rsidRPr="00992961">
        <w:rPr>
          <w:rFonts w:eastAsia="Aptos"/>
          <w:u w:val="single"/>
        </w:rPr>
        <w:t>Reconciliation</w:t>
      </w:r>
      <w:r w:rsidRPr="00992961">
        <w:rPr>
          <w:rFonts w:eastAsia="Aptos"/>
          <w:sz w:val="16"/>
        </w:rPr>
        <w:t xml:space="preserve"> lacks OCO’s moral leverage and budgetary ambiguity because it </w:t>
      </w:r>
      <w:r w:rsidRPr="00992961">
        <w:rPr>
          <w:rFonts w:eastAsia="Aptos"/>
          <w:u w:val="single"/>
        </w:rPr>
        <w:t xml:space="preserve">largely funds regular acquisition </w:t>
      </w:r>
      <w:r w:rsidRPr="00992961">
        <w:rPr>
          <w:rFonts w:eastAsia="Aptos"/>
          <w:b/>
          <w:iCs/>
          <w:u w:val="single"/>
          <w:bdr w:val="single" w:sz="8" w:space="0" w:color="auto"/>
        </w:rPr>
        <w:t>programs</w:t>
      </w:r>
      <w:r w:rsidRPr="00992961">
        <w:rPr>
          <w:rFonts w:eastAsia="Aptos"/>
          <w:sz w:val="16"/>
        </w:rPr>
        <w:t xml:space="preserve">, as shown in the charts below. </w:t>
      </w:r>
      <w:r w:rsidRPr="00992961">
        <w:rPr>
          <w:rFonts w:eastAsia="Aptos"/>
          <w:highlight w:val="cyan"/>
          <w:u w:val="single"/>
        </w:rPr>
        <w:t xml:space="preserve">If Congress </w:t>
      </w:r>
      <w:r w:rsidRPr="00992961">
        <w:rPr>
          <w:rFonts w:eastAsia="Aptos"/>
          <w:b/>
          <w:iCs/>
          <w:highlight w:val="cyan"/>
          <w:u w:val="single"/>
          <w:bdr w:val="single" w:sz="8" w:space="0" w:color="auto"/>
        </w:rPr>
        <w:t>doesn’t</w:t>
      </w:r>
      <w:r w:rsidRPr="00992961">
        <w:rPr>
          <w:rFonts w:eastAsia="Aptos"/>
          <w:highlight w:val="cyan"/>
          <w:u w:val="single"/>
        </w:rPr>
        <w:t xml:space="preserve"> act</w:t>
      </w:r>
      <w:r w:rsidRPr="00992961">
        <w:rPr>
          <w:rFonts w:eastAsia="Aptos"/>
          <w:u w:val="single"/>
        </w:rPr>
        <w:t xml:space="preserve">, there are no troops at risk—just </w:t>
      </w:r>
      <w:r w:rsidRPr="00992961">
        <w:rPr>
          <w:rFonts w:eastAsia="Aptos"/>
          <w:b/>
          <w:iCs/>
          <w:highlight w:val="cyan"/>
          <w:u w:val="single"/>
          <w:bdr w:val="single" w:sz="8" w:space="0" w:color="auto"/>
        </w:rPr>
        <w:t>programs</w:t>
      </w:r>
      <w:r w:rsidRPr="00992961">
        <w:rPr>
          <w:rFonts w:eastAsia="Aptos"/>
          <w:u w:val="single"/>
        </w:rPr>
        <w:t xml:space="preserve"> that quietly </w:t>
      </w:r>
      <w:r w:rsidRPr="00992961">
        <w:rPr>
          <w:rFonts w:eastAsia="Aptos"/>
          <w:b/>
          <w:iCs/>
          <w:highlight w:val="cyan"/>
          <w:u w:val="single"/>
          <w:bdr w:val="single" w:sz="8" w:space="0" w:color="auto"/>
        </w:rPr>
        <w:t>die</w:t>
      </w:r>
      <w:r w:rsidRPr="00992961">
        <w:rPr>
          <w:rFonts w:eastAsia="Aptos"/>
          <w:highlight w:val="cyan"/>
          <w:u w:val="single"/>
        </w:rPr>
        <w:t xml:space="preserve"> on the </w:t>
      </w:r>
      <w:r w:rsidRPr="00992961">
        <w:rPr>
          <w:rFonts w:eastAsia="Aptos"/>
          <w:b/>
          <w:iCs/>
          <w:highlight w:val="cyan"/>
          <w:u w:val="single"/>
          <w:bdr w:val="single" w:sz="8" w:space="0" w:color="auto"/>
        </w:rPr>
        <w:t>vine</w:t>
      </w:r>
      <w:r w:rsidRPr="00992961">
        <w:rPr>
          <w:rFonts w:eastAsia="Aptos"/>
          <w:sz w:val="16"/>
        </w:rPr>
        <w:t xml:space="preserve">. In total, the FY 2026 request relies on reconciliation for 25 percent of the procurement budget and 21 percent of the research, development, test, and evaluation (RDT&amp;E) budget. </w:t>
      </w:r>
      <w:r w:rsidRPr="00992961">
        <w:rPr>
          <w:rFonts w:eastAsia="Aptos"/>
          <w:u w:val="single"/>
        </w:rPr>
        <w:t xml:space="preserve">The </w:t>
      </w:r>
      <w:r w:rsidRPr="00992961">
        <w:rPr>
          <w:rFonts w:eastAsia="Aptos"/>
          <w:highlight w:val="cyan"/>
          <w:u w:val="single"/>
        </w:rPr>
        <w:t xml:space="preserve">programs </w:t>
      </w:r>
      <w:r w:rsidRPr="00992961">
        <w:rPr>
          <w:rFonts w:eastAsia="Aptos"/>
          <w:b/>
          <w:iCs/>
          <w:highlight w:val="cyan"/>
          <w:u w:val="single"/>
          <w:bdr w:val="single" w:sz="8" w:space="0" w:color="auto"/>
        </w:rPr>
        <w:t>most reliant</w:t>
      </w:r>
      <w:r w:rsidRPr="00992961">
        <w:rPr>
          <w:rFonts w:eastAsia="Aptos"/>
          <w:highlight w:val="cyan"/>
          <w:u w:val="single"/>
        </w:rPr>
        <w:t xml:space="preserve"> on </w:t>
      </w:r>
      <w:r w:rsidRPr="00992961">
        <w:rPr>
          <w:rFonts w:eastAsia="Aptos"/>
          <w:b/>
          <w:iCs/>
          <w:highlight w:val="cyan"/>
          <w:u w:val="single"/>
          <w:bdr w:val="single" w:sz="8" w:space="0" w:color="auto"/>
        </w:rPr>
        <w:t>reconciliation funding</w:t>
      </w:r>
      <w:r w:rsidRPr="00992961">
        <w:rPr>
          <w:rFonts w:eastAsia="Aptos"/>
          <w:sz w:val="16"/>
        </w:rPr>
        <w:t xml:space="preserve"> in FY26 </w:t>
      </w:r>
      <w:r w:rsidRPr="00992961">
        <w:rPr>
          <w:rFonts w:eastAsia="Aptos"/>
          <w:highlight w:val="cyan"/>
          <w:u w:val="single"/>
        </w:rPr>
        <w:t>are</w:t>
      </w:r>
      <w:r w:rsidRPr="00992961">
        <w:rPr>
          <w:rFonts w:eastAsia="Aptos"/>
          <w:sz w:val="16"/>
        </w:rPr>
        <w:t xml:space="preserve"> perhaps the </w:t>
      </w:r>
      <w:r w:rsidRPr="00992961">
        <w:rPr>
          <w:rFonts w:eastAsia="Aptos"/>
          <w:b/>
          <w:iCs/>
          <w:u w:val="single"/>
          <w:bdr w:val="single" w:sz="8" w:space="0" w:color="auto"/>
        </w:rPr>
        <w:t xml:space="preserve">most </w:t>
      </w:r>
      <w:r w:rsidRPr="00992961">
        <w:rPr>
          <w:rFonts w:eastAsia="Aptos"/>
          <w:b/>
          <w:iCs/>
          <w:highlight w:val="cyan"/>
          <w:u w:val="single"/>
          <w:bdr w:val="single" w:sz="8" w:space="0" w:color="auto"/>
        </w:rPr>
        <w:t>vulnerable</w:t>
      </w:r>
      <w:r w:rsidRPr="00992961">
        <w:rPr>
          <w:rFonts w:eastAsia="Aptos"/>
          <w:u w:val="single"/>
        </w:rPr>
        <w:t xml:space="preserve"> in FY27. </w:t>
      </w:r>
      <w:r w:rsidRPr="00992961">
        <w:rPr>
          <w:rFonts w:eastAsia="Aptos"/>
          <w:highlight w:val="cyan"/>
          <w:u w:val="single"/>
        </w:rPr>
        <w:t>The Space Force</w:t>
      </w:r>
      <w:r w:rsidRPr="00992961">
        <w:rPr>
          <w:rFonts w:eastAsia="Aptos"/>
          <w:u w:val="single"/>
        </w:rPr>
        <w:t xml:space="preserve"> arguably </w:t>
      </w:r>
      <w:r w:rsidRPr="00992961">
        <w:rPr>
          <w:rFonts w:eastAsia="Aptos"/>
          <w:highlight w:val="cyan"/>
          <w:u w:val="single"/>
        </w:rPr>
        <w:t xml:space="preserve">has the </w:t>
      </w:r>
      <w:r w:rsidRPr="00992961">
        <w:rPr>
          <w:rFonts w:eastAsia="Aptos"/>
          <w:b/>
          <w:iCs/>
          <w:highlight w:val="cyan"/>
          <w:u w:val="single"/>
          <w:bdr w:val="single" w:sz="8" w:space="0" w:color="auto"/>
        </w:rPr>
        <w:t>most</w:t>
      </w:r>
      <w:r w:rsidRPr="00992961">
        <w:rPr>
          <w:rFonts w:eastAsia="Aptos"/>
          <w:highlight w:val="cyan"/>
          <w:u w:val="single"/>
        </w:rPr>
        <w:t xml:space="preserve"> at </w:t>
      </w:r>
      <w:r w:rsidRPr="00992961">
        <w:rPr>
          <w:rFonts w:eastAsia="Aptos"/>
          <w:b/>
          <w:iCs/>
          <w:highlight w:val="cyan"/>
          <w:u w:val="single"/>
          <w:bdr w:val="single" w:sz="8" w:space="0" w:color="auto"/>
        </w:rPr>
        <w:t>risk</w:t>
      </w:r>
      <w:r w:rsidRPr="00992961">
        <w:rPr>
          <w:rFonts w:eastAsia="Aptos"/>
          <w:u w:val="single"/>
        </w:rPr>
        <w:t xml:space="preserve"> in this budgetary gambit, </w:t>
      </w:r>
      <w:r w:rsidRPr="00992961">
        <w:rPr>
          <w:rFonts w:eastAsia="Aptos"/>
          <w:highlight w:val="cyan"/>
          <w:u w:val="single"/>
        </w:rPr>
        <w:t>with</w:t>
      </w:r>
      <w:r w:rsidRPr="00992961">
        <w:rPr>
          <w:rFonts w:eastAsia="Aptos"/>
          <w:sz w:val="16"/>
        </w:rPr>
        <w:t xml:space="preserve"> nearly half (47 percent) of </w:t>
      </w:r>
      <w:r w:rsidRPr="00992961">
        <w:rPr>
          <w:rFonts w:eastAsia="Aptos"/>
          <w:highlight w:val="cyan"/>
          <w:u w:val="single"/>
        </w:rPr>
        <w:t>its</w:t>
      </w:r>
      <w:r w:rsidRPr="00992961">
        <w:rPr>
          <w:rFonts w:eastAsia="Aptos"/>
          <w:sz w:val="16"/>
        </w:rPr>
        <w:t xml:space="preserve"> RDT&amp;E </w:t>
      </w:r>
      <w:r w:rsidRPr="00992961">
        <w:rPr>
          <w:rFonts w:eastAsia="Aptos"/>
          <w:highlight w:val="cyan"/>
          <w:u w:val="single"/>
        </w:rPr>
        <w:t>budget</w:t>
      </w:r>
      <w:r w:rsidRPr="00992961">
        <w:rPr>
          <w:rFonts w:eastAsia="Aptos"/>
          <w:sz w:val="16"/>
        </w:rPr>
        <w:t xml:space="preserve"> in FY 2026 coming </w:t>
      </w:r>
      <w:r w:rsidRPr="00992961">
        <w:rPr>
          <w:rFonts w:eastAsia="Aptos"/>
          <w:highlight w:val="cyan"/>
          <w:u w:val="single"/>
        </w:rPr>
        <w:t xml:space="preserve">from </w:t>
      </w:r>
      <w:r w:rsidRPr="00992961">
        <w:rPr>
          <w:rFonts w:eastAsia="Aptos"/>
          <w:b/>
          <w:iCs/>
          <w:highlight w:val="cyan"/>
          <w:u w:val="single"/>
          <w:bdr w:val="single" w:sz="8" w:space="0" w:color="auto"/>
        </w:rPr>
        <w:t>reconciliation</w:t>
      </w:r>
      <w:r w:rsidRPr="00992961">
        <w:rPr>
          <w:rFonts w:eastAsia="Aptos"/>
          <w:sz w:val="16"/>
        </w:rPr>
        <w:t>—</w:t>
      </w:r>
      <w:r w:rsidRPr="00992961">
        <w:rPr>
          <w:rFonts w:eastAsia="Aptos"/>
          <w:u w:val="single"/>
        </w:rPr>
        <w:t xml:space="preserve">much of it </w:t>
      </w:r>
      <w:r w:rsidRPr="00992961">
        <w:rPr>
          <w:rFonts w:eastAsia="Aptos"/>
          <w:highlight w:val="cyan"/>
          <w:u w:val="single"/>
        </w:rPr>
        <w:t xml:space="preserve">intended for </w:t>
      </w:r>
      <w:r w:rsidRPr="00992961">
        <w:rPr>
          <w:rFonts w:eastAsia="Aptos"/>
          <w:b/>
          <w:iCs/>
          <w:highlight w:val="cyan"/>
          <w:u w:val="single"/>
          <w:bdr w:val="single" w:sz="8" w:space="0" w:color="auto"/>
        </w:rPr>
        <w:t>G</w:t>
      </w:r>
      <w:r w:rsidRPr="00992961">
        <w:rPr>
          <w:rFonts w:eastAsia="Aptos"/>
          <w:u w:val="single"/>
        </w:rPr>
        <w:t xml:space="preserve">olden </w:t>
      </w:r>
      <w:r w:rsidRPr="00992961">
        <w:rPr>
          <w:rFonts w:eastAsia="Aptos"/>
          <w:b/>
          <w:iCs/>
          <w:highlight w:val="cyan"/>
          <w:u w:val="single"/>
          <w:bdr w:val="single" w:sz="8" w:space="0" w:color="auto"/>
        </w:rPr>
        <w:t>D</w:t>
      </w:r>
      <w:r w:rsidRPr="00992961">
        <w:rPr>
          <w:rFonts w:eastAsia="Aptos"/>
          <w:u w:val="single"/>
        </w:rPr>
        <w:t>ome.</w:t>
      </w:r>
    </w:p>
    <w:p w14:paraId="0A1569EB"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The Golden Dome needs multiple reconciliation packages. That means </w:t>
      </w:r>
      <w:r w:rsidRPr="00992961">
        <w:rPr>
          <w:rFonts w:eastAsia="Times New Roman"/>
          <w:b/>
          <w:iCs/>
          <w:sz w:val="26"/>
          <w:u w:val="single"/>
        </w:rPr>
        <w:t>GOP majorities</w:t>
      </w:r>
      <w:r w:rsidRPr="00992961">
        <w:rPr>
          <w:rFonts w:eastAsia="Times New Roman"/>
          <w:b/>
          <w:iCs/>
          <w:sz w:val="26"/>
        </w:rPr>
        <w:t xml:space="preserve"> in </w:t>
      </w:r>
      <w:r w:rsidRPr="00992961">
        <w:rPr>
          <w:rFonts w:eastAsia="Times New Roman"/>
          <w:b/>
          <w:iCs/>
          <w:sz w:val="26"/>
          <w:u w:val="single"/>
        </w:rPr>
        <w:t>both chambers</w:t>
      </w:r>
      <w:r w:rsidRPr="00992961">
        <w:rPr>
          <w:rFonts w:eastAsia="Times New Roman"/>
          <w:b/>
          <w:iCs/>
          <w:sz w:val="26"/>
        </w:rPr>
        <w:t xml:space="preserve">. </w:t>
      </w:r>
    </w:p>
    <w:p w14:paraId="728D1012" w14:textId="77777777" w:rsidR="00992961" w:rsidRPr="00992961" w:rsidRDefault="00992961" w:rsidP="00992961">
      <w:pPr>
        <w:rPr>
          <w:rFonts w:eastAsia="Aptos"/>
        </w:rPr>
      </w:pPr>
      <w:r w:rsidRPr="00992961">
        <w:rPr>
          <w:rFonts w:eastAsia="Aptos"/>
          <w:b/>
          <w:bCs/>
          <w:sz w:val="26"/>
        </w:rPr>
        <w:t>Werner 25</w:t>
      </w:r>
      <w:r w:rsidRPr="00992961">
        <w:rPr>
          <w:rFonts w:eastAsia="Aptos"/>
        </w:rPr>
        <w:t xml:space="preserve">, Correspondent at </w:t>
      </w:r>
      <w:proofErr w:type="spellStart"/>
      <w:r w:rsidRPr="00992961">
        <w:rPr>
          <w:rFonts w:eastAsia="Aptos"/>
        </w:rPr>
        <w:t>SpaceNews</w:t>
      </w:r>
      <w:proofErr w:type="spellEnd"/>
      <w:r w:rsidRPr="00992961">
        <w:rPr>
          <w:rFonts w:eastAsia="Aptos"/>
        </w:rPr>
        <w:t xml:space="preserve"> (Debra Werner, correspondent for </w:t>
      </w:r>
      <w:proofErr w:type="spellStart"/>
      <w:r w:rsidRPr="00992961">
        <w:rPr>
          <w:rFonts w:eastAsia="Aptos"/>
        </w:rPr>
        <w:t>SpaceNews</w:t>
      </w:r>
      <w:proofErr w:type="spellEnd"/>
      <w:r w:rsidRPr="00992961">
        <w:rPr>
          <w:rFonts w:eastAsia="Aptos"/>
        </w:rPr>
        <w:t xml:space="preserve"> and contributor to Aerospace America covering the space industry; holds a BA in communications from UC Berkeley and a master’s in journalism from Northwestern University, and recipient of the Gerald Ford Prize for Distinguished Reporting on National Defense, “How pros see the current climate for space investment,” </w:t>
      </w:r>
      <w:proofErr w:type="spellStart"/>
      <w:r w:rsidRPr="00992961">
        <w:rPr>
          <w:rFonts w:eastAsia="Aptos"/>
        </w:rPr>
        <w:t>SpaceNews</w:t>
      </w:r>
      <w:proofErr w:type="spellEnd"/>
      <w:r w:rsidRPr="00992961">
        <w:rPr>
          <w:rFonts w:eastAsia="Aptos"/>
        </w:rPr>
        <w:t>, https://spacenews.com/how-pros-see-the-current-climate-for-space-investment/</w:t>
      </w:r>
    </w:p>
    <w:p w14:paraId="28AE691E" w14:textId="77777777" w:rsidR="00992961" w:rsidRPr="00992961" w:rsidRDefault="00992961" w:rsidP="00992961">
      <w:pPr>
        <w:rPr>
          <w:rFonts w:eastAsia="Aptos"/>
          <w:sz w:val="16"/>
        </w:rPr>
      </w:pPr>
      <w:r w:rsidRPr="00992961">
        <w:rPr>
          <w:rFonts w:eastAsia="Aptos"/>
          <w:sz w:val="16"/>
        </w:rPr>
        <w:t>Military budgets</w:t>
      </w:r>
    </w:p>
    <w:p w14:paraId="46037100" w14:textId="77777777" w:rsidR="00992961" w:rsidRPr="00992961" w:rsidRDefault="00992961" w:rsidP="00992961">
      <w:pPr>
        <w:rPr>
          <w:rFonts w:eastAsia="Aptos"/>
          <w:sz w:val="16"/>
        </w:rPr>
      </w:pPr>
      <w:r w:rsidRPr="00992961">
        <w:rPr>
          <w:rFonts w:eastAsia="Aptos"/>
          <w:sz w:val="16"/>
        </w:rPr>
        <w:t xml:space="preserve">In the United States, defense spending is rising. The Trump administration is seeking $1 trillion for the U.S. military in 2026: $848 billion in discretionary spending, $113.3 billion added-on through </w:t>
      </w:r>
      <w:r w:rsidRPr="00992961">
        <w:rPr>
          <w:rFonts w:eastAsia="Aptos"/>
          <w:b/>
          <w:iCs/>
          <w:highlight w:val="cyan"/>
          <w:u w:val="single"/>
          <w:bdr w:val="single" w:sz="8" w:space="0" w:color="auto"/>
        </w:rPr>
        <w:t>reconciliation</w:t>
      </w:r>
      <w:r w:rsidRPr="00992961">
        <w:rPr>
          <w:rFonts w:eastAsia="Aptos"/>
          <w:sz w:val="16"/>
        </w:rPr>
        <w:t xml:space="preserve"> and the remaining sum from other defense-related programs. </w:t>
      </w:r>
      <w:r w:rsidRPr="00992961">
        <w:rPr>
          <w:rFonts w:eastAsia="Aptos"/>
          <w:u w:val="single"/>
        </w:rPr>
        <w:t xml:space="preserve">In addition to </w:t>
      </w:r>
      <w:r w:rsidRPr="00992961">
        <w:rPr>
          <w:rFonts w:eastAsia="Aptos"/>
          <w:highlight w:val="cyan"/>
          <w:u w:val="single"/>
        </w:rPr>
        <w:t>funding</w:t>
      </w:r>
      <w:r w:rsidRPr="00992961">
        <w:rPr>
          <w:rFonts w:eastAsia="Aptos"/>
          <w:u w:val="single"/>
        </w:rPr>
        <w:t xml:space="preserve"> </w:t>
      </w:r>
      <w:r w:rsidRPr="00992961">
        <w:rPr>
          <w:rFonts w:eastAsia="Aptos"/>
          <w:b/>
          <w:iCs/>
          <w:highlight w:val="cyan"/>
          <w:u w:val="single"/>
          <w:bdr w:val="single" w:sz="8" w:space="0" w:color="auto"/>
        </w:rPr>
        <w:t>G</w:t>
      </w:r>
      <w:r w:rsidRPr="00992961">
        <w:rPr>
          <w:rFonts w:eastAsia="Aptos"/>
          <w:u w:val="single"/>
        </w:rPr>
        <w:t xml:space="preserve">olden </w:t>
      </w:r>
      <w:r w:rsidRPr="00992961">
        <w:rPr>
          <w:rFonts w:eastAsia="Aptos"/>
          <w:b/>
          <w:iCs/>
          <w:highlight w:val="cyan"/>
          <w:u w:val="single"/>
          <w:bdr w:val="single" w:sz="8" w:space="0" w:color="auto"/>
        </w:rPr>
        <w:t>D</w:t>
      </w:r>
      <w:r w:rsidRPr="00992961">
        <w:rPr>
          <w:rFonts w:eastAsia="Aptos"/>
          <w:u w:val="single"/>
        </w:rPr>
        <w:t>ome</w:t>
      </w:r>
      <w:r w:rsidRPr="00992961">
        <w:rPr>
          <w:rFonts w:eastAsia="Aptos"/>
          <w:sz w:val="16"/>
        </w:rPr>
        <w:t xml:space="preserve">, </w:t>
      </w:r>
      <w:r w:rsidRPr="00992961">
        <w:rPr>
          <w:rFonts w:eastAsia="Aptos"/>
          <w:u w:val="single"/>
        </w:rPr>
        <w:t>reconciliation provides funding</w:t>
      </w:r>
      <w:r w:rsidRPr="00992961">
        <w:rPr>
          <w:rFonts w:eastAsia="Aptos"/>
          <w:sz w:val="16"/>
        </w:rPr>
        <w:t xml:space="preserve"> for nuclear, conventional and hypersonic weapons and munitions.</w:t>
      </w:r>
    </w:p>
    <w:p w14:paraId="0D12E352" w14:textId="77777777" w:rsidR="00992961" w:rsidRPr="00992961" w:rsidRDefault="00992961" w:rsidP="00992961">
      <w:pPr>
        <w:rPr>
          <w:rFonts w:eastAsia="Aptos"/>
          <w:sz w:val="16"/>
        </w:rPr>
      </w:pPr>
      <w:r w:rsidRPr="00992961">
        <w:rPr>
          <w:rFonts w:eastAsia="Aptos"/>
          <w:sz w:val="16"/>
        </w:rPr>
        <w:t xml:space="preserve">That </w:t>
      </w:r>
      <w:r w:rsidRPr="00992961">
        <w:rPr>
          <w:rFonts w:eastAsia="Aptos"/>
          <w:highlight w:val="cyan"/>
          <w:u w:val="single"/>
        </w:rPr>
        <w:t>reconciliation</w:t>
      </w:r>
      <w:r w:rsidRPr="00992961">
        <w:rPr>
          <w:rFonts w:eastAsia="Aptos"/>
          <w:sz w:val="16"/>
        </w:rPr>
        <w:t xml:space="preserve"> bill </w:t>
      </w:r>
      <w:r w:rsidRPr="00992961">
        <w:rPr>
          <w:rFonts w:eastAsia="Aptos"/>
          <w:highlight w:val="cyan"/>
          <w:u w:val="single"/>
        </w:rPr>
        <w:t xml:space="preserve">was </w:t>
      </w:r>
      <w:r w:rsidRPr="00992961">
        <w:rPr>
          <w:rFonts w:eastAsia="Aptos"/>
          <w:b/>
          <w:iCs/>
          <w:highlight w:val="cyan"/>
          <w:u w:val="single"/>
          <w:bdr w:val="single" w:sz="8" w:space="0" w:color="auto"/>
        </w:rPr>
        <w:t>enacted</w:t>
      </w:r>
      <w:r w:rsidRPr="00992961">
        <w:rPr>
          <w:rFonts w:eastAsia="Aptos"/>
          <w:highlight w:val="cyan"/>
          <w:u w:val="single"/>
        </w:rPr>
        <w:t xml:space="preserve"> because</w:t>
      </w:r>
      <w:r w:rsidRPr="00992961">
        <w:rPr>
          <w:rFonts w:eastAsia="Aptos"/>
          <w:sz w:val="16"/>
        </w:rPr>
        <w:t xml:space="preserve"> the 2023 Fiscal Responsibility Act capped discretionary spending and </w:t>
      </w:r>
      <w:r w:rsidRPr="00992961">
        <w:rPr>
          <w:rFonts w:eastAsia="Aptos"/>
          <w:b/>
          <w:iCs/>
          <w:highlight w:val="cyan"/>
          <w:u w:val="single"/>
          <w:bdr w:val="single" w:sz="8" w:space="0" w:color="auto"/>
        </w:rPr>
        <w:t>Repub</w:t>
      </w:r>
      <w:r w:rsidRPr="00992961">
        <w:rPr>
          <w:rFonts w:eastAsia="Aptos"/>
          <w:u w:val="single"/>
        </w:rPr>
        <w:t>lican</w:t>
      </w:r>
      <w:r w:rsidRPr="00992961">
        <w:rPr>
          <w:rFonts w:eastAsia="Aptos"/>
          <w:b/>
          <w:iCs/>
          <w:highlight w:val="cyan"/>
          <w:u w:val="single"/>
          <w:bdr w:val="single" w:sz="8" w:space="0" w:color="auto"/>
        </w:rPr>
        <w:t>s</w:t>
      </w:r>
      <w:r w:rsidRPr="00992961">
        <w:rPr>
          <w:rFonts w:eastAsia="Aptos"/>
          <w:u w:val="single"/>
        </w:rPr>
        <w:t xml:space="preserve">, who control </w:t>
      </w:r>
      <w:r w:rsidRPr="00992961">
        <w:rPr>
          <w:rFonts w:eastAsia="Aptos"/>
          <w:b/>
          <w:iCs/>
          <w:u w:val="single"/>
          <w:bdr w:val="single" w:sz="8" w:space="0" w:color="auto"/>
        </w:rPr>
        <w:t>both</w:t>
      </w:r>
      <w:r w:rsidRPr="00992961">
        <w:rPr>
          <w:rFonts w:eastAsia="Aptos"/>
          <w:u w:val="single"/>
        </w:rPr>
        <w:t xml:space="preserve"> the </w:t>
      </w:r>
      <w:r w:rsidRPr="00992961">
        <w:rPr>
          <w:rFonts w:eastAsia="Aptos"/>
          <w:b/>
          <w:iCs/>
          <w:u w:val="single"/>
          <w:bdr w:val="single" w:sz="8" w:space="0" w:color="auto"/>
        </w:rPr>
        <w:t>Senate</w:t>
      </w:r>
      <w:r w:rsidRPr="00992961">
        <w:rPr>
          <w:rFonts w:eastAsia="Aptos"/>
          <w:u w:val="single"/>
        </w:rPr>
        <w:t xml:space="preserve"> and the </w:t>
      </w:r>
      <w:r w:rsidRPr="00992961">
        <w:rPr>
          <w:rFonts w:eastAsia="Aptos"/>
          <w:b/>
          <w:iCs/>
          <w:u w:val="single"/>
          <w:bdr w:val="single" w:sz="8" w:space="0" w:color="auto"/>
        </w:rPr>
        <w:t>House</w:t>
      </w:r>
      <w:r w:rsidRPr="00992961">
        <w:rPr>
          <w:rFonts w:eastAsia="Aptos"/>
          <w:sz w:val="16"/>
        </w:rPr>
        <w:t xml:space="preserve"> of Representatives, </w:t>
      </w:r>
      <w:r w:rsidRPr="00992961">
        <w:rPr>
          <w:rFonts w:eastAsia="Aptos"/>
          <w:highlight w:val="cyan"/>
          <w:u w:val="single"/>
        </w:rPr>
        <w:t xml:space="preserve">could </w:t>
      </w:r>
      <w:r w:rsidRPr="00992961">
        <w:rPr>
          <w:rFonts w:eastAsia="Aptos"/>
          <w:b/>
          <w:iCs/>
          <w:highlight w:val="cyan"/>
          <w:u w:val="single"/>
          <w:bdr w:val="single" w:sz="8" w:space="0" w:color="auto"/>
        </w:rPr>
        <w:t>add money</w:t>
      </w:r>
      <w:r w:rsidRPr="00992961">
        <w:rPr>
          <w:rFonts w:eastAsia="Aptos"/>
          <w:highlight w:val="cyan"/>
          <w:u w:val="single"/>
        </w:rPr>
        <w:t xml:space="preserve"> for </w:t>
      </w:r>
      <w:r w:rsidRPr="00992961">
        <w:rPr>
          <w:rFonts w:eastAsia="Aptos"/>
          <w:b/>
          <w:iCs/>
          <w:highlight w:val="cyan"/>
          <w:u w:val="single"/>
          <w:bdr w:val="single" w:sz="8" w:space="0" w:color="auto"/>
        </w:rPr>
        <w:t>admin</w:t>
      </w:r>
      <w:r w:rsidRPr="00992961">
        <w:rPr>
          <w:rFonts w:eastAsia="Aptos"/>
          <w:sz w:val="16"/>
        </w:rPr>
        <w:t xml:space="preserve">istration </w:t>
      </w:r>
      <w:r w:rsidRPr="00992961">
        <w:rPr>
          <w:rFonts w:eastAsia="Aptos"/>
          <w:b/>
          <w:iCs/>
          <w:highlight w:val="cyan"/>
          <w:u w:val="single"/>
          <w:bdr w:val="single" w:sz="8" w:space="0" w:color="auto"/>
        </w:rPr>
        <w:t>priorities</w:t>
      </w:r>
      <w:r w:rsidRPr="00992961">
        <w:rPr>
          <w:rFonts w:eastAsia="Aptos"/>
          <w:highlight w:val="cyan"/>
          <w:u w:val="single"/>
        </w:rPr>
        <w:t xml:space="preserve"> such as </w:t>
      </w:r>
      <w:r w:rsidRPr="00992961">
        <w:rPr>
          <w:rFonts w:eastAsia="Aptos"/>
          <w:b/>
          <w:iCs/>
          <w:highlight w:val="cyan"/>
          <w:u w:val="single"/>
          <w:bdr w:val="single" w:sz="8" w:space="0" w:color="auto"/>
        </w:rPr>
        <w:t>G</w:t>
      </w:r>
      <w:r w:rsidRPr="00992961">
        <w:rPr>
          <w:rFonts w:eastAsia="Aptos"/>
          <w:u w:val="single"/>
        </w:rPr>
        <w:t xml:space="preserve">olden </w:t>
      </w:r>
      <w:r w:rsidRPr="00992961">
        <w:rPr>
          <w:rFonts w:eastAsia="Aptos"/>
          <w:b/>
          <w:iCs/>
          <w:highlight w:val="cyan"/>
          <w:u w:val="single"/>
          <w:bdr w:val="single" w:sz="8" w:space="0" w:color="auto"/>
        </w:rPr>
        <w:t>D</w:t>
      </w:r>
      <w:r w:rsidRPr="00992961">
        <w:rPr>
          <w:rFonts w:eastAsia="Aptos"/>
          <w:u w:val="single"/>
        </w:rPr>
        <w:t>ome</w:t>
      </w:r>
      <w:r w:rsidRPr="00992961">
        <w:rPr>
          <w:rFonts w:eastAsia="Aptos"/>
          <w:sz w:val="16"/>
        </w:rPr>
        <w:t>.</w:t>
      </w:r>
    </w:p>
    <w:p w14:paraId="28A77DDB" w14:textId="77777777" w:rsidR="00992961" w:rsidRPr="00992961" w:rsidRDefault="00992961" w:rsidP="00992961">
      <w:pPr>
        <w:rPr>
          <w:rFonts w:eastAsia="Aptos"/>
          <w:sz w:val="16"/>
        </w:rPr>
      </w:pPr>
      <w:r w:rsidRPr="00992961">
        <w:rPr>
          <w:rFonts w:eastAsia="Aptos"/>
          <w:b/>
          <w:iCs/>
          <w:highlight w:val="cyan"/>
          <w:u w:val="single"/>
          <w:bdr w:val="single" w:sz="8" w:space="0" w:color="auto"/>
        </w:rPr>
        <w:t>However</w:t>
      </w:r>
      <w:r w:rsidRPr="00992961">
        <w:rPr>
          <w:rFonts w:eastAsia="Aptos"/>
          <w:highlight w:val="cyan"/>
          <w:u w:val="single"/>
        </w:rPr>
        <w:t xml:space="preserve">, if </w:t>
      </w:r>
      <w:r w:rsidRPr="00992961">
        <w:rPr>
          <w:rFonts w:eastAsia="Aptos"/>
          <w:b/>
          <w:iCs/>
          <w:highlight w:val="cyan"/>
          <w:u w:val="single"/>
          <w:bdr w:val="single" w:sz="8" w:space="0" w:color="auto"/>
        </w:rPr>
        <w:t>Dem</w:t>
      </w:r>
      <w:r w:rsidRPr="00992961">
        <w:rPr>
          <w:rFonts w:eastAsia="Aptos"/>
          <w:sz w:val="16"/>
        </w:rPr>
        <w:t>ocrat</w:t>
      </w:r>
      <w:r w:rsidRPr="00992961">
        <w:rPr>
          <w:rFonts w:eastAsia="Aptos"/>
          <w:b/>
          <w:iCs/>
          <w:highlight w:val="cyan"/>
          <w:u w:val="single"/>
          <w:bdr w:val="single" w:sz="8" w:space="0" w:color="auto"/>
        </w:rPr>
        <w:t>s</w:t>
      </w:r>
      <w:r w:rsidRPr="00992961">
        <w:rPr>
          <w:rFonts w:eastAsia="Aptos"/>
          <w:u w:val="single"/>
        </w:rPr>
        <w:t xml:space="preserve"> take </w:t>
      </w:r>
      <w:r w:rsidRPr="00992961">
        <w:rPr>
          <w:rFonts w:eastAsia="Aptos"/>
          <w:b/>
          <w:iCs/>
          <w:highlight w:val="cyan"/>
          <w:u w:val="single"/>
          <w:bdr w:val="single" w:sz="8" w:space="0" w:color="auto"/>
        </w:rPr>
        <w:t>control</w:t>
      </w:r>
      <w:r w:rsidRPr="00992961">
        <w:rPr>
          <w:rFonts w:eastAsia="Aptos"/>
          <w:u w:val="single"/>
        </w:rPr>
        <w:t xml:space="preserve"> of </w:t>
      </w:r>
      <w:r w:rsidRPr="00992961">
        <w:rPr>
          <w:rFonts w:eastAsia="Aptos"/>
          <w:highlight w:val="cyan"/>
          <w:u w:val="single"/>
        </w:rPr>
        <w:t>the</w:t>
      </w:r>
      <w:r w:rsidRPr="00992961">
        <w:rPr>
          <w:rFonts w:eastAsia="Aptos"/>
          <w:sz w:val="16"/>
        </w:rPr>
        <w:t xml:space="preserve"> </w:t>
      </w:r>
      <w:r w:rsidRPr="00992961">
        <w:rPr>
          <w:rFonts w:eastAsia="Aptos"/>
          <w:b/>
          <w:iCs/>
          <w:highlight w:val="cyan"/>
          <w:u w:val="single"/>
          <w:bdr w:val="single" w:sz="8" w:space="0" w:color="auto"/>
        </w:rPr>
        <w:t>House</w:t>
      </w:r>
      <w:r w:rsidRPr="00992961">
        <w:rPr>
          <w:rFonts w:eastAsia="Aptos"/>
          <w:sz w:val="16"/>
        </w:rPr>
        <w:t xml:space="preserve">, Senate or both </w:t>
      </w:r>
      <w:r w:rsidRPr="00992961">
        <w:rPr>
          <w:rFonts w:eastAsia="Aptos"/>
          <w:highlight w:val="cyan"/>
          <w:u w:val="single"/>
        </w:rPr>
        <w:t>in the</w:t>
      </w:r>
      <w:r w:rsidRPr="00992961">
        <w:rPr>
          <w:rFonts w:eastAsia="Aptos"/>
          <w:sz w:val="16"/>
        </w:rPr>
        <w:t xml:space="preserve"> 20</w:t>
      </w:r>
      <w:r w:rsidRPr="00992961">
        <w:rPr>
          <w:rFonts w:eastAsia="Aptos"/>
          <w:u w:val="single"/>
        </w:rPr>
        <w:t xml:space="preserve">26 </w:t>
      </w:r>
      <w:r w:rsidRPr="00992961">
        <w:rPr>
          <w:rFonts w:eastAsia="Aptos"/>
          <w:b/>
          <w:iCs/>
          <w:highlight w:val="cyan"/>
          <w:u w:val="single"/>
          <w:bdr w:val="single" w:sz="8" w:space="0" w:color="auto"/>
        </w:rPr>
        <w:t>midterm</w:t>
      </w:r>
      <w:r w:rsidRPr="00992961">
        <w:rPr>
          <w:rFonts w:eastAsia="Aptos"/>
          <w:u w:val="single"/>
        </w:rPr>
        <w:t xml:space="preserve"> </w:t>
      </w:r>
      <w:r w:rsidRPr="00992961">
        <w:rPr>
          <w:rFonts w:eastAsia="Aptos"/>
          <w:sz w:val="16"/>
        </w:rPr>
        <w:t>election</w:t>
      </w:r>
      <w:r w:rsidRPr="00992961">
        <w:rPr>
          <w:rFonts w:eastAsia="Aptos"/>
          <w:b/>
          <w:iCs/>
          <w:highlight w:val="cyan"/>
          <w:u w:val="single"/>
          <w:bdr w:val="single" w:sz="8" w:space="0" w:color="auto"/>
        </w:rPr>
        <w:t>s</w:t>
      </w:r>
      <w:r w:rsidRPr="00992961">
        <w:rPr>
          <w:rFonts w:eastAsia="Aptos"/>
          <w:sz w:val="16"/>
        </w:rPr>
        <w:t>, “</w:t>
      </w:r>
      <w:r w:rsidRPr="00992961">
        <w:rPr>
          <w:rFonts w:eastAsia="Aptos"/>
          <w:highlight w:val="cyan"/>
          <w:u w:val="single"/>
        </w:rPr>
        <w:t xml:space="preserve">reconciliation is </w:t>
      </w:r>
      <w:r w:rsidRPr="00992961">
        <w:rPr>
          <w:rFonts w:eastAsia="Aptos"/>
          <w:b/>
          <w:iCs/>
          <w:highlight w:val="cyan"/>
          <w:u w:val="single"/>
          <w:bdr w:val="single" w:sz="8" w:space="0" w:color="auto"/>
        </w:rPr>
        <w:t>no longer</w:t>
      </w:r>
      <w:r w:rsidRPr="00992961">
        <w:rPr>
          <w:rFonts w:eastAsia="Aptos"/>
          <w:highlight w:val="cyan"/>
          <w:u w:val="single"/>
        </w:rPr>
        <w:t xml:space="preserve"> an </w:t>
      </w:r>
      <w:r w:rsidRPr="00992961">
        <w:rPr>
          <w:rFonts w:eastAsia="Aptos"/>
          <w:b/>
          <w:iCs/>
          <w:highlight w:val="cyan"/>
          <w:u w:val="single"/>
          <w:bdr w:val="single" w:sz="8" w:space="0" w:color="auto"/>
        </w:rPr>
        <w:t>option</w:t>
      </w:r>
      <w:r w:rsidRPr="00992961">
        <w:rPr>
          <w:rFonts w:eastAsia="Aptos"/>
          <w:sz w:val="16"/>
        </w:rPr>
        <w:t xml:space="preserve">,” Todd Harrison, senior fellow at Washington-based think tank American Enterprise Institute, posted online July 14. “The </w:t>
      </w:r>
      <w:r w:rsidRPr="00992961">
        <w:rPr>
          <w:rFonts w:eastAsia="Aptos"/>
          <w:u w:val="single"/>
        </w:rPr>
        <w:t xml:space="preserve">reconciliation bill funds production increases and new program starts without any assurance they’ll be sustained. The </w:t>
      </w:r>
      <w:proofErr w:type="gramStart"/>
      <w:r w:rsidRPr="00992961">
        <w:rPr>
          <w:rFonts w:eastAsia="Aptos"/>
          <w:b/>
          <w:iCs/>
          <w:u w:val="single"/>
          <w:bdr w:val="single" w:sz="8" w:space="0" w:color="auto"/>
        </w:rPr>
        <w:t>bet</w:t>
      </w:r>
      <w:proofErr w:type="gramEnd"/>
      <w:r w:rsidRPr="00992961">
        <w:rPr>
          <w:rFonts w:eastAsia="Aptos"/>
          <w:u w:val="single"/>
        </w:rPr>
        <w:t xml:space="preserve"> is</w:t>
      </w:r>
      <w:r w:rsidRPr="00992961">
        <w:rPr>
          <w:rFonts w:eastAsia="Aptos"/>
          <w:sz w:val="16"/>
        </w:rPr>
        <w:t xml:space="preserve"> that </w:t>
      </w:r>
      <w:r w:rsidRPr="00992961">
        <w:rPr>
          <w:rFonts w:eastAsia="Aptos"/>
          <w:u w:val="single"/>
        </w:rPr>
        <w:t xml:space="preserve">Congress will be forced to continue funding once the </w:t>
      </w:r>
      <w:r w:rsidRPr="00992961">
        <w:rPr>
          <w:rFonts w:eastAsia="Aptos"/>
          <w:b/>
          <w:iCs/>
          <w:u w:val="single"/>
          <w:bdr w:val="single" w:sz="8" w:space="0" w:color="auto"/>
        </w:rPr>
        <w:t>ball</w:t>
      </w:r>
      <w:r w:rsidRPr="00992961">
        <w:rPr>
          <w:rFonts w:eastAsia="Aptos"/>
          <w:u w:val="single"/>
        </w:rPr>
        <w:t xml:space="preserve"> is </w:t>
      </w:r>
      <w:proofErr w:type="gramStart"/>
      <w:r w:rsidRPr="00992961">
        <w:rPr>
          <w:rFonts w:eastAsia="Aptos"/>
          <w:b/>
          <w:iCs/>
          <w:u w:val="single"/>
          <w:bdr w:val="single" w:sz="8" w:space="0" w:color="auto"/>
        </w:rPr>
        <w:t>rolling</w:t>
      </w:r>
      <w:r w:rsidRPr="00992961">
        <w:rPr>
          <w:rFonts w:eastAsia="Aptos"/>
          <w:sz w:val="16"/>
        </w:rPr>
        <w:t>.”</w:t>
      </w:r>
      <w:proofErr w:type="gramEnd"/>
    </w:p>
    <w:p w14:paraId="3C9415D2" w14:textId="77777777" w:rsidR="00992961" w:rsidRPr="00992961" w:rsidRDefault="00992961" w:rsidP="00992961">
      <w:pPr>
        <w:rPr>
          <w:rFonts w:eastAsia="Aptos"/>
          <w:sz w:val="16"/>
        </w:rPr>
      </w:pPr>
      <w:r w:rsidRPr="00992961">
        <w:rPr>
          <w:rFonts w:eastAsia="Aptos"/>
          <w:sz w:val="16"/>
        </w:rPr>
        <w:t>NATO allies also are boosting military funding. Members of the transatlantic alliance agreed in June to raise their collective defense spending target to 5% of their gross domestic product from the previous 2%.</w:t>
      </w:r>
    </w:p>
    <w:p w14:paraId="1815FC46" w14:textId="77777777" w:rsidR="00992961" w:rsidRPr="00992961" w:rsidRDefault="00992961" w:rsidP="00992961">
      <w:pPr>
        <w:rPr>
          <w:rFonts w:eastAsia="Aptos"/>
          <w:sz w:val="16"/>
        </w:rPr>
      </w:pPr>
      <w:r w:rsidRPr="00992961">
        <w:rPr>
          <w:rFonts w:eastAsia="Aptos"/>
          <w:sz w:val="16"/>
        </w:rPr>
        <w:t>At the June NATO Summit in the Netherlands, allies also unveiled their first Commercial Space Strategy, a document that lays out policies to strengthen reliance on space company products and services in peacetime, crisis and conflict.</w:t>
      </w:r>
    </w:p>
    <w:p w14:paraId="1E7BBAE2" w14:textId="77777777" w:rsidR="00992961" w:rsidRPr="00992961" w:rsidRDefault="00992961" w:rsidP="00992961">
      <w:pPr>
        <w:rPr>
          <w:rFonts w:eastAsia="Aptos"/>
          <w:sz w:val="16"/>
        </w:rPr>
      </w:pPr>
      <w:r w:rsidRPr="00992961">
        <w:rPr>
          <w:rFonts w:eastAsia="Aptos"/>
          <w:sz w:val="16"/>
        </w:rPr>
        <w:t>Investors welcome military budget hikes because defense contracts help startups develop and test space technology without giving away equity.</w:t>
      </w:r>
    </w:p>
    <w:p w14:paraId="0BBD4573" w14:textId="77777777" w:rsidR="00992961" w:rsidRPr="00992961" w:rsidRDefault="00992961" w:rsidP="00992961">
      <w:pPr>
        <w:rPr>
          <w:rFonts w:eastAsia="Aptos"/>
          <w:sz w:val="16"/>
        </w:rPr>
      </w:pPr>
      <w:r w:rsidRPr="00992961">
        <w:rPr>
          <w:rFonts w:eastAsia="Aptos"/>
          <w:sz w:val="16"/>
        </w:rPr>
        <w:t xml:space="preserve">And while government programs can be canceled, “they tend not to be,” said Ken Gonzalez, managing director of </w:t>
      </w:r>
      <w:proofErr w:type="spellStart"/>
      <w:r w:rsidRPr="00992961">
        <w:rPr>
          <w:rFonts w:eastAsia="Aptos"/>
          <w:sz w:val="16"/>
        </w:rPr>
        <w:t>NightDragon</w:t>
      </w:r>
      <w:proofErr w:type="spellEnd"/>
      <w:r w:rsidRPr="00992961">
        <w:rPr>
          <w:rFonts w:eastAsia="Aptos"/>
          <w:sz w:val="16"/>
        </w:rPr>
        <w:t>,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771DFBFB" w14:textId="77777777" w:rsidR="00992961" w:rsidRPr="00992961" w:rsidRDefault="00992961" w:rsidP="00992961">
      <w:pPr>
        <w:rPr>
          <w:rFonts w:eastAsia="Aptos"/>
          <w:sz w:val="16"/>
        </w:rPr>
      </w:pPr>
      <w:r w:rsidRPr="00992961">
        <w:rPr>
          <w:rFonts w:eastAsia="Aptos"/>
          <w:sz w:val="16"/>
        </w:rPr>
        <w:t>Heightened deal activity</w:t>
      </w:r>
    </w:p>
    <w:p w14:paraId="5458B6A8" w14:textId="77777777" w:rsidR="00992961" w:rsidRPr="00992961" w:rsidRDefault="00992961" w:rsidP="00992961">
      <w:pPr>
        <w:rPr>
          <w:rFonts w:eastAsia="Aptos"/>
          <w:sz w:val="16"/>
        </w:rPr>
      </w:pPr>
      <w:r w:rsidRPr="00992961">
        <w:rPr>
          <w:rFonts w:eastAsia="Aptos"/>
          <w:sz w:val="16"/>
        </w:rPr>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6A642937" w14:textId="77777777" w:rsidR="00992961" w:rsidRPr="00992961" w:rsidRDefault="00992961" w:rsidP="00992961">
      <w:pPr>
        <w:rPr>
          <w:rFonts w:eastAsia="Aptos"/>
          <w:sz w:val="16"/>
        </w:rPr>
      </w:pPr>
      <w:r w:rsidRPr="00992961">
        <w:rPr>
          <w:rFonts w:eastAsia="Aptos"/>
          <w:sz w:val="16"/>
        </w:rPr>
        <w:t>In the second quarter of 2025, investors put $3.1 billion into space technology, the second highest level on record, according to the most recent quarterly report from Seraphim, known in the U.S. as Generation Space.</w:t>
      </w:r>
    </w:p>
    <w:p w14:paraId="1F8E092F" w14:textId="77777777" w:rsidR="00992961" w:rsidRPr="00992961" w:rsidRDefault="00992961" w:rsidP="00992961">
      <w:pPr>
        <w:rPr>
          <w:rFonts w:eastAsia="Aptos"/>
          <w:sz w:val="16"/>
        </w:rPr>
      </w:pPr>
      <w:r w:rsidRPr="00992961">
        <w:rPr>
          <w:rFonts w:eastAsia="Aptos"/>
          <w:sz w:val="16"/>
        </w:rPr>
        <w:t>“There’s more activity than ever,” Bishop said. “There are more growth deals, which is a positive signal that companies are landing genuinely strong contracts both from DOD and commercial customers.”</w:t>
      </w:r>
    </w:p>
    <w:p w14:paraId="270320A0" w14:textId="77777777" w:rsidR="00992961" w:rsidRPr="00992961" w:rsidRDefault="00992961" w:rsidP="00992961">
      <w:pPr>
        <w:rPr>
          <w:rFonts w:eastAsia="Aptos"/>
          <w:sz w:val="16"/>
        </w:rPr>
      </w:pPr>
      <w:r w:rsidRPr="00992961">
        <w:rPr>
          <w:rFonts w:eastAsia="Aptos"/>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3E0757B7" w14:textId="77777777" w:rsidR="00992961" w:rsidRPr="00992961" w:rsidRDefault="00992961" w:rsidP="00992961">
      <w:pPr>
        <w:rPr>
          <w:rFonts w:eastAsia="Aptos"/>
          <w:sz w:val="16"/>
        </w:rPr>
      </w:pPr>
      <w:r w:rsidRPr="00992961">
        <w:rPr>
          <w:rFonts w:eastAsia="Aptos"/>
          <w:sz w:val="16"/>
        </w:rPr>
        <w:t>Global defense pivot</w:t>
      </w:r>
    </w:p>
    <w:p w14:paraId="3ABCED29" w14:textId="77777777" w:rsidR="00992961" w:rsidRPr="00992961" w:rsidRDefault="00992961" w:rsidP="00992961">
      <w:pPr>
        <w:rPr>
          <w:rFonts w:eastAsia="Aptos"/>
          <w:sz w:val="16"/>
        </w:rPr>
      </w:pPr>
      <w:r w:rsidRPr="00992961">
        <w:rPr>
          <w:rFonts w:eastAsia="Aptos"/>
          <w:sz w:val="16"/>
        </w:rPr>
        <w:t>With the uptick in deals, new defense-focused funds are surfacing.</w:t>
      </w:r>
    </w:p>
    <w:p w14:paraId="7CE30406" w14:textId="77777777" w:rsidR="00992961" w:rsidRPr="00992961" w:rsidRDefault="00992961" w:rsidP="00992961">
      <w:pPr>
        <w:rPr>
          <w:rFonts w:eastAsia="Aptos"/>
          <w:sz w:val="16"/>
        </w:rPr>
      </w:pPr>
      <w:r w:rsidRPr="00992961">
        <w:rPr>
          <w:rFonts w:eastAsia="Aptos"/>
          <w:sz w:val="16"/>
        </w:rPr>
        <w:t>“We’ve seen funds expanding their focus to include defense and we are seeing a lot more investor interest,” Crawford said. To profit, some space startups are pivoting toward defense, generally, and missile defense, specifically.</w:t>
      </w:r>
    </w:p>
    <w:p w14:paraId="2C1E5AFC" w14:textId="77777777" w:rsidR="00992961" w:rsidRPr="00992961" w:rsidRDefault="00992961" w:rsidP="00992961">
      <w:pPr>
        <w:rPr>
          <w:rFonts w:eastAsia="Aptos"/>
          <w:sz w:val="16"/>
        </w:rPr>
      </w:pPr>
      <w:r w:rsidRPr="00992961">
        <w:rPr>
          <w:rFonts w:eastAsia="Aptos"/>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23953251" w14:textId="77777777" w:rsidR="00992961" w:rsidRPr="00992961" w:rsidRDefault="00992961" w:rsidP="00992961">
      <w:pPr>
        <w:rPr>
          <w:rFonts w:eastAsia="Aptos"/>
          <w:sz w:val="16"/>
        </w:rPr>
      </w:pPr>
      <w:r w:rsidRPr="00992961">
        <w:rPr>
          <w:rFonts w:eastAsia="Aptos"/>
          <w:sz w:val="16"/>
        </w:rPr>
        <w:t>Small launch vehicle developer ABL Space of El Segundo, California, rebranded in February to become Long Wall, a Long Beach, California, firm focused on missile defense and hypersonic weapons testing.</w:t>
      </w:r>
    </w:p>
    <w:p w14:paraId="2DB80CD1" w14:textId="77777777" w:rsidR="00992961" w:rsidRPr="00992961" w:rsidRDefault="00992961" w:rsidP="00992961">
      <w:pPr>
        <w:rPr>
          <w:rFonts w:eastAsia="Aptos"/>
          <w:sz w:val="16"/>
        </w:rPr>
      </w:pPr>
      <w:r w:rsidRPr="00992961">
        <w:rPr>
          <w:rFonts w:eastAsia="Aptos"/>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08D07B08" w14:textId="77777777" w:rsidR="00992961" w:rsidRPr="00992961" w:rsidRDefault="00992961" w:rsidP="00992961">
      <w:pPr>
        <w:rPr>
          <w:rFonts w:eastAsia="Aptos"/>
          <w:sz w:val="16"/>
        </w:rPr>
      </w:pPr>
      <w:r w:rsidRPr="00992961">
        <w:rPr>
          <w:rFonts w:eastAsia="Aptos"/>
          <w:sz w:val="16"/>
        </w:rPr>
        <w:t>Golden opportunity</w:t>
      </w:r>
    </w:p>
    <w:p w14:paraId="410C91DC" w14:textId="77777777" w:rsidR="00992961" w:rsidRPr="00992961" w:rsidRDefault="00992961" w:rsidP="00992961">
      <w:pPr>
        <w:rPr>
          <w:rFonts w:eastAsia="Aptos"/>
          <w:sz w:val="16"/>
        </w:rPr>
      </w:pPr>
      <w:r w:rsidRPr="00992961">
        <w:rPr>
          <w:rFonts w:eastAsia="Aptos"/>
          <w:sz w:val="16"/>
        </w:rPr>
        <w:t>Analysts and investors bullish on the space sector often point to a wealth of opportunities related to Golden Dome.</w:t>
      </w:r>
    </w:p>
    <w:p w14:paraId="1A44885B" w14:textId="77777777" w:rsidR="00992961" w:rsidRPr="00992961" w:rsidRDefault="00992961" w:rsidP="00992961">
      <w:pPr>
        <w:rPr>
          <w:rFonts w:eastAsia="Aptos"/>
          <w:sz w:val="16"/>
        </w:rPr>
      </w:pPr>
      <w:r w:rsidRPr="00992961">
        <w:rPr>
          <w:rFonts w:eastAsia="Aptos"/>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522FBFF5" w14:textId="77777777" w:rsidR="00992961" w:rsidRPr="00992961" w:rsidRDefault="00992961" w:rsidP="00992961">
      <w:pPr>
        <w:rPr>
          <w:rFonts w:eastAsia="Aptos"/>
          <w:sz w:val="16"/>
        </w:rPr>
      </w:pPr>
      <w:r w:rsidRPr="00992961">
        <w:rPr>
          <w:rFonts w:eastAsia="Aptos"/>
          <w:highlight w:val="cyan"/>
          <w:u w:val="single"/>
        </w:rPr>
        <w:t xml:space="preserve">It </w:t>
      </w:r>
      <w:r w:rsidRPr="00992961">
        <w:rPr>
          <w:rFonts w:eastAsia="Aptos"/>
          <w:b/>
          <w:iCs/>
          <w:highlight w:val="cyan"/>
          <w:u w:val="single"/>
          <w:bdr w:val="single" w:sz="8" w:space="0" w:color="auto"/>
        </w:rPr>
        <w:t>remains</w:t>
      </w:r>
      <w:r w:rsidRPr="00992961">
        <w:rPr>
          <w:rFonts w:eastAsia="Aptos"/>
          <w:highlight w:val="cyan"/>
          <w:u w:val="single"/>
        </w:rPr>
        <w:t xml:space="preserve"> to be </w:t>
      </w:r>
      <w:r w:rsidRPr="00992961">
        <w:rPr>
          <w:rFonts w:eastAsia="Aptos"/>
          <w:b/>
          <w:iCs/>
          <w:highlight w:val="cyan"/>
          <w:u w:val="single"/>
          <w:bdr w:val="single" w:sz="8" w:space="0" w:color="auto"/>
        </w:rPr>
        <w:t>seen</w:t>
      </w:r>
      <w:r w:rsidRPr="00992961">
        <w:rPr>
          <w:rFonts w:eastAsia="Aptos"/>
          <w:highlight w:val="cyan"/>
          <w:u w:val="single"/>
        </w:rPr>
        <w:t xml:space="preserve"> whether </w:t>
      </w:r>
      <w:r w:rsidRPr="00992961">
        <w:rPr>
          <w:rFonts w:eastAsia="Aptos"/>
          <w:b/>
          <w:iCs/>
          <w:highlight w:val="cyan"/>
          <w:u w:val="single"/>
          <w:bdr w:val="single" w:sz="8" w:space="0" w:color="auto"/>
        </w:rPr>
        <w:t>Congress</w:t>
      </w:r>
      <w:r w:rsidRPr="00992961">
        <w:rPr>
          <w:rFonts w:eastAsia="Aptos"/>
          <w:sz w:val="16"/>
        </w:rPr>
        <w:t xml:space="preserve"> and the administration </w:t>
      </w:r>
      <w:r w:rsidRPr="00992961">
        <w:rPr>
          <w:rFonts w:eastAsia="Aptos"/>
          <w:highlight w:val="cyan"/>
          <w:u w:val="single"/>
        </w:rPr>
        <w:t>will follow through</w:t>
      </w:r>
      <w:r w:rsidRPr="00992961">
        <w:rPr>
          <w:rFonts w:eastAsia="Aptos"/>
          <w:u w:val="single"/>
        </w:rPr>
        <w:t xml:space="preserve"> </w:t>
      </w:r>
      <w:r w:rsidRPr="00992961">
        <w:rPr>
          <w:rFonts w:eastAsia="Aptos"/>
          <w:highlight w:val="cyan"/>
          <w:u w:val="single"/>
        </w:rPr>
        <w:t>with</w:t>
      </w:r>
      <w:r w:rsidRPr="00992961">
        <w:rPr>
          <w:rFonts w:eastAsia="Aptos"/>
          <w:u w:val="single"/>
        </w:rPr>
        <w:t xml:space="preserve"> providing the </w:t>
      </w:r>
      <w:r w:rsidRPr="00992961">
        <w:rPr>
          <w:rFonts w:eastAsia="Aptos"/>
          <w:b/>
          <w:iCs/>
          <w:u w:val="single"/>
          <w:bdr w:val="single" w:sz="8" w:space="0" w:color="auto"/>
        </w:rPr>
        <w:t xml:space="preserve">long-term </w:t>
      </w:r>
      <w:r w:rsidRPr="00992961">
        <w:rPr>
          <w:rFonts w:eastAsia="Aptos"/>
          <w:b/>
          <w:iCs/>
          <w:highlight w:val="cyan"/>
          <w:u w:val="single"/>
          <w:bdr w:val="single" w:sz="8" w:space="0" w:color="auto"/>
        </w:rPr>
        <w:t>funding</w:t>
      </w:r>
      <w:r w:rsidRPr="00992961">
        <w:rPr>
          <w:rFonts w:eastAsia="Aptos"/>
          <w:highlight w:val="cyan"/>
          <w:u w:val="single"/>
        </w:rPr>
        <w:t xml:space="preserve"> needed to</w:t>
      </w:r>
      <w:r w:rsidRPr="00992961">
        <w:rPr>
          <w:rFonts w:eastAsia="Aptos"/>
          <w:sz w:val="16"/>
        </w:rPr>
        <w:t xml:space="preserve"> define, </w:t>
      </w:r>
      <w:r w:rsidRPr="00992961">
        <w:rPr>
          <w:rFonts w:eastAsia="Aptos"/>
          <w:u w:val="single"/>
        </w:rPr>
        <w:t xml:space="preserve">develop and </w:t>
      </w:r>
      <w:r w:rsidRPr="00992961">
        <w:rPr>
          <w:rFonts w:eastAsia="Aptos"/>
          <w:highlight w:val="cyan"/>
          <w:u w:val="single"/>
        </w:rPr>
        <w:t xml:space="preserve">deploy </w:t>
      </w:r>
      <w:r w:rsidRPr="00992961">
        <w:rPr>
          <w:rFonts w:eastAsia="Aptos"/>
          <w:b/>
          <w:iCs/>
          <w:highlight w:val="cyan"/>
          <w:u w:val="single"/>
          <w:bdr w:val="single" w:sz="8" w:space="0" w:color="auto"/>
        </w:rPr>
        <w:t>G</w:t>
      </w:r>
      <w:r w:rsidRPr="00992961">
        <w:rPr>
          <w:rFonts w:eastAsia="Aptos"/>
          <w:highlight w:val="cyan"/>
          <w:u w:val="single"/>
        </w:rPr>
        <w:t xml:space="preserve">olden </w:t>
      </w:r>
      <w:r w:rsidRPr="00992961">
        <w:rPr>
          <w:rFonts w:eastAsia="Aptos"/>
          <w:b/>
          <w:iCs/>
          <w:highlight w:val="cyan"/>
          <w:u w:val="single"/>
          <w:bdr w:val="single" w:sz="8" w:space="0" w:color="auto"/>
        </w:rPr>
        <w:t>D</w:t>
      </w:r>
      <w:r w:rsidRPr="00992961">
        <w:rPr>
          <w:rFonts w:eastAsia="Aptos"/>
          <w:highlight w:val="cyan"/>
          <w:u w:val="single"/>
        </w:rPr>
        <w:t>ome</w:t>
      </w:r>
      <w:r w:rsidRPr="00992961">
        <w:rPr>
          <w:rFonts w:eastAsia="Aptos"/>
          <w:u w:val="single"/>
        </w:rPr>
        <w:t xml:space="preserve"> or if</w:t>
      </w:r>
      <w:r w:rsidRPr="00992961">
        <w:rPr>
          <w:rFonts w:eastAsia="Aptos"/>
          <w:sz w:val="16"/>
        </w:rPr>
        <w:t xml:space="preserve"> the </w:t>
      </w:r>
      <w:r w:rsidRPr="00992961">
        <w:rPr>
          <w:rFonts w:eastAsia="Aptos"/>
          <w:u w:val="single"/>
        </w:rPr>
        <w:t>reconciliation</w:t>
      </w:r>
      <w:r w:rsidRPr="00992961">
        <w:rPr>
          <w:rFonts w:eastAsia="Aptos"/>
          <w:sz w:val="16"/>
        </w:rPr>
        <w:t xml:space="preserve"> bill </w:t>
      </w:r>
      <w:r w:rsidRPr="00992961">
        <w:rPr>
          <w:rFonts w:eastAsia="Aptos"/>
          <w:u w:val="single"/>
        </w:rPr>
        <w:t>was</w:t>
      </w:r>
      <w:r w:rsidRPr="00992961">
        <w:rPr>
          <w:rFonts w:eastAsia="Aptos"/>
          <w:sz w:val="16"/>
        </w:rPr>
        <w:t xml:space="preserve"> “a </w:t>
      </w:r>
      <w:r w:rsidRPr="00992961">
        <w:rPr>
          <w:rFonts w:eastAsia="Aptos"/>
          <w:b/>
          <w:iCs/>
          <w:u w:val="single"/>
          <w:bdr w:val="single" w:sz="8" w:space="0" w:color="auto"/>
        </w:rPr>
        <w:t>one-time</w:t>
      </w:r>
      <w:r w:rsidRPr="00992961">
        <w:rPr>
          <w:rFonts w:eastAsia="Aptos"/>
          <w:sz w:val="16"/>
        </w:rPr>
        <w:t xml:space="preserve"> shot in the arm,” Quilty said. “Either way you look at it, it’s $25 billion for the industry.”</w:t>
      </w:r>
    </w:p>
    <w:p w14:paraId="0CE3FCFD" w14:textId="77777777" w:rsidR="00992961" w:rsidRPr="00992961" w:rsidRDefault="00992961" w:rsidP="00992961">
      <w:pPr>
        <w:rPr>
          <w:rFonts w:eastAsia="Aptos"/>
          <w:sz w:val="16"/>
        </w:rPr>
      </w:pPr>
      <w:r w:rsidRPr="00992961">
        <w:rPr>
          <w:rFonts w:eastAsia="Aptos"/>
          <w:sz w:val="16"/>
        </w:rPr>
        <w:t>And while the missile defense initiative remains “nebulous,” Crawford said, developing the requisite capabilities for Golden Dome necessitates “new and innovative technologies that have never existed before.”</w:t>
      </w:r>
    </w:p>
    <w:p w14:paraId="216D275D" w14:textId="77777777" w:rsidR="00992961" w:rsidRPr="00992961" w:rsidRDefault="00992961" w:rsidP="00992961">
      <w:pPr>
        <w:rPr>
          <w:rFonts w:eastAsia="Aptos"/>
          <w:sz w:val="16"/>
        </w:rPr>
      </w:pPr>
      <w:r w:rsidRPr="00992961">
        <w:rPr>
          <w:rFonts w:eastAsia="Aptos"/>
          <w:sz w:val="16"/>
        </w:rPr>
        <w:t>“We do believe this is going to be a boon for our portfolio and the new companies that we’re looking at. We’re keeping that in mind as we’re evaluating new companies,” Crawford added.</w:t>
      </w:r>
    </w:p>
    <w:p w14:paraId="738BF020" w14:textId="77777777" w:rsidR="00992961" w:rsidRPr="00992961" w:rsidRDefault="00992961" w:rsidP="00992961">
      <w:pPr>
        <w:rPr>
          <w:rFonts w:eastAsia="Aptos"/>
          <w:sz w:val="16"/>
        </w:rPr>
      </w:pPr>
      <w:r w:rsidRPr="00992961">
        <w:rPr>
          <w:rFonts w:eastAsia="Aptos"/>
          <w:sz w:val="16"/>
        </w:rPr>
        <w:t xml:space="preserve">Specifically, </w:t>
      </w:r>
      <w:r w:rsidRPr="00992961">
        <w:rPr>
          <w:rFonts w:eastAsia="Aptos"/>
          <w:b/>
          <w:iCs/>
          <w:u w:val="single"/>
          <w:bdr w:val="single" w:sz="8" w:space="0" w:color="auto"/>
        </w:rPr>
        <w:t>G</w:t>
      </w:r>
      <w:r w:rsidRPr="00992961">
        <w:rPr>
          <w:rFonts w:eastAsia="Aptos"/>
          <w:u w:val="single"/>
        </w:rPr>
        <w:t xml:space="preserve">olden </w:t>
      </w:r>
      <w:r w:rsidRPr="00992961">
        <w:rPr>
          <w:rFonts w:eastAsia="Aptos"/>
          <w:b/>
          <w:iCs/>
          <w:u w:val="single"/>
          <w:bdr w:val="single" w:sz="8" w:space="0" w:color="auto"/>
        </w:rPr>
        <w:t>D</w:t>
      </w:r>
      <w:r w:rsidRPr="00992961">
        <w:rPr>
          <w:rFonts w:eastAsia="Aptos"/>
          <w:u w:val="single"/>
        </w:rPr>
        <w:t>ome will require space-based and terrestrial sensing</w:t>
      </w:r>
      <w:r w:rsidRPr="00992961">
        <w:rPr>
          <w:rFonts w:eastAsia="Aptos"/>
          <w:sz w:val="16"/>
        </w:rPr>
        <w:t>, communications and constellations of satellites to detect intercontinental ballistic missiles. The program will benefit “satellite manufacturers and anyone who builds subcomponents for those satellites,” Bishop said.</w:t>
      </w:r>
    </w:p>
    <w:p w14:paraId="5A87F78E" w14:textId="77777777" w:rsidR="00992961" w:rsidRPr="00992961" w:rsidRDefault="00992961" w:rsidP="00992961">
      <w:pPr>
        <w:rPr>
          <w:rFonts w:eastAsia="Aptos"/>
          <w:sz w:val="16"/>
        </w:rPr>
      </w:pPr>
      <w:r w:rsidRPr="00992961">
        <w:rPr>
          <w:rFonts w:eastAsia="Aptos"/>
          <w:sz w:val="16"/>
        </w:rPr>
        <w:t>Still, it’s hard to predict exactly which companies will win Golden Dome contracts. There has not yet been an industry day offering detailed information on the missile defense initiative and military requirements are under review.</w:t>
      </w:r>
    </w:p>
    <w:p w14:paraId="2D30ED36" w14:textId="77777777" w:rsidR="00992961" w:rsidRPr="00992961" w:rsidRDefault="00992961" w:rsidP="00992961">
      <w:pPr>
        <w:rPr>
          <w:rFonts w:eastAsia="Aptos"/>
          <w:sz w:val="16"/>
        </w:rPr>
      </w:pPr>
      <w:r w:rsidRPr="00992961">
        <w:rPr>
          <w:rFonts w:eastAsia="Aptos"/>
          <w:sz w:val="16"/>
        </w:rPr>
        <w:t>“Until it’s more definitive, any investment that you make in Golden Dome is either going to be way down in the supply chain or you’re throwing darts in the dark,” said the VC partner who is reconsidering investment in a space startup.</w:t>
      </w:r>
    </w:p>
    <w:p w14:paraId="4908F64D" w14:textId="77777777" w:rsidR="00992961" w:rsidRPr="00992961" w:rsidRDefault="00992961" w:rsidP="00992961">
      <w:pPr>
        <w:rPr>
          <w:rFonts w:eastAsia="Aptos"/>
        </w:rPr>
      </w:pPr>
    </w:p>
    <w:p w14:paraId="77DDBEF6" w14:textId="77777777" w:rsidR="00992961" w:rsidRPr="00992961" w:rsidRDefault="00992961" w:rsidP="00992961">
      <w:pPr>
        <w:rPr>
          <w:rFonts w:eastAsia="Calibri"/>
        </w:rPr>
      </w:pPr>
    </w:p>
    <w:p w14:paraId="10F3DF27" w14:textId="77777777" w:rsidR="00992961" w:rsidRPr="00992961" w:rsidRDefault="00992961" w:rsidP="00992961">
      <w:pPr>
        <w:keepNext/>
        <w:keepLines/>
        <w:pageBreakBefore/>
        <w:spacing w:before="40" w:after="0"/>
        <w:jc w:val="center"/>
        <w:outlineLvl w:val="2"/>
        <w:rPr>
          <w:rFonts w:eastAsia="Times New Roman" w:cs="Times New Roman"/>
          <w:b/>
          <w:sz w:val="32"/>
          <w:szCs w:val="24"/>
          <w:u w:val="single"/>
        </w:rPr>
      </w:pPr>
      <w:r w:rsidRPr="00992961">
        <w:rPr>
          <w:rFonts w:eastAsia="Times New Roman" w:cs="Times New Roman"/>
          <w:b/>
          <w:sz w:val="32"/>
          <w:szCs w:val="24"/>
          <w:u w:val="single"/>
        </w:rPr>
        <w:t>Impact---AT: No GD---1NR</w:t>
      </w:r>
    </w:p>
    <w:p w14:paraId="6E089CF4" w14:textId="77777777" w:rsidR="00992961" w:rsidRPr="00992961" w:rsidRDefault="00992961" w:rsidP="00992961">
      <w:pPr>
        <w:rPr>
          <w:rFonts w:eastAsia="Calibri"/>
        </w:rPr>
      </w:pPr>
    </w:p>
    <w:p w14:paraId="5B7A41A3"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Golden Dome appropriations are </w:t>
      </w:r>
      <w:r w:rsidRPr="00992961">
        <w:rPr>
          <w:rFonts w:eastAsia="Times New Roman"/>
          <w:b/>
          <w:iCs/>
          <w:sz w:val="26"/>
          <w:u w:val="single"/>
        </w:rPr>
        <w:t>on track</w:t>
      </w:r>
      <w:r w:rsidRPr="00992961">
        <w:rPr>
          <w:rFonts w:eastAsia="Times New Roman"/>
          <w:b/>
          <w:iCs/>
          <w:sz w:val="26"/>
        </w:rPr>
        <w:t xml:space="preserve"> now. Lockheed plans to </w:t>
      </w:r>
      <w:r w:rsidRPr="00992961">
        <w:rPr>
          <w:rFonts w:eastAsia="Times New Roman"/>
          <w:b/>
          <w:iCs/>
          <w:sz w:val="26"/>
          <w:u w:val="single"/>
        </w:rPr>
        <w:t>demonstrate</w:t>
      </w:r>
      <w:r w:rsidRPr="00992961">
        <w:rPr>
          <w:rFonts w:eastAsia="Times New Roman"/>
          <w:b/>
          <w:iCs/>
          <w:sz w:val="26"/>
        </w:rPr>
        <w:t xml:space="preserve"> by </w:t>
      </w:r>
      <w:r w:rsidRPr="00992961">
        <w:rPr>
          <w:rFonts w:eastAsia="Times New Roman"/>
          <w:b/>
          <w:iCs/>
          <w:sz w:val="26"/>
          <w:u w:val="single"/>
        </w:rPr>
        <w:t>2028</w:t>
      </w:r>
      <w:r w:rsidRPr="00992961">
        <w:rPr>
          <w:rFonts w:eastAsia="Times New Roman"/>
          <w:b/>
          <w:iCs/>
          <w:sz w:val="26"/>
        </w:rPr>
        <w:t xml:space="preserve">, but that requires </w:t>
      </w:r>
      <w:r w:rsidRPr="00992961">
        <w:rPr>
          <w:rFonts w:eastAsia="Times New Roman"/>
          <w:b/>
          <w:iCs/>
          <w:sz w:val="26"/>
          <w:u w:val="single"/>
        </w:rPr>
        <w:t>continued appropriations</w:t>
      </w:r>
      <w:r w:rsidRPr="00992961">
        <w:rPr>
          <w:rFonts w:eastAsia="Times New Roman"/>
          <w:b/>
          <w:iCs/>
          <w:sz w:val="26"/>
        </w:rPr>
        <w:t xml:space="preserve">. </w:t>
      </w:r>
    </w:p>
    <w:p w14:paraId="7C34F3EF" w14:textId="77777777" w:rsidR="00992961" w:rsidRPr="00992961" w:rsidRDefault="00992961" w:rsidP="00992961">
      <w:pPr>
        <w:rPr>
          <w:rFonts w:eastAsia="Aptos"/>
        </w:rPr>
      </w:pPr>
      <w:r w:rsidRPr="00992961">
        <w:rPr>
          <w:rFonts w:eastAsia="Aptos"/>
          <w:b/>
          <w:bCs/>
          <w:sz w:val="26"/>
        </w:rPr>
        <w:t>Host</w:t>
      </w:r>
      <w:r w:rsidRPr="00992961">
        <w:rPr>
          <w:rFonts w:eastAsia="Aptos"/>
        </w:rPr>
        <w:t xml:space="preserve"> 10-28-20</w:t>
      </w:r>
      <w:r w:rsidRPr="00992961">
        <w:rPr>
          <w:rFonts w:eastAsia="Aptos"/>
          <w:b/>
          <w:bCs/>
          <w:sz w:val="26"/>
        </w:rPr>
        <w:t>25</w:t>
      </w:r>
      <w:r w:rsidRPr="00992961">
        <w:rPr>
          <w:rFonts w:eastAsia="Aptos"/>
        </w:rPr>
        <w:t xml:space="preserve">, Government Contracting News (Pat Host, “Inside Golden Dome: The 5 Latest Insights for </w:t>
      </w:r>
      <w:proofErr w:type="spellStart"/>
      <w:r w:rsidRPr="00992961">
        <w:rPr>
          <w:rFonts w:eastAsia="Aptos"/>
        </w:rPr>
        <w:t>GovCons</w:t>
      </w:r>
      <w:proofErr w:type="spellEnd"/>
      <w:r w:rsidRPr="00992961">
        <w:rPr>
          <w:rFonts w:eastAsia="Aptos"/>
        </w:rPr>
        <w:t xml:space="preserve">,” </w:t>
      </w:r>
      <w:proofErr w:type="spellStart"/>
      <w:r w:rsidRPr="00992961">
        <w:rPr>
          <w:rFonts w:eastAsia="Aptos"/>
        </w:rPr>
        <w:t>GovConWire</w:t>
      </w:r>
      <w:proofErr w:type="spellEnd"/>
      <w:r w:rsidRPr="00992961">
        <w:rPr>
          <w:rFonts w:eastAsia="Aptos"/>
        </w:rPr>
        <w:t>, https://www.govconwire.com/articles/golden-dome-five-essential-insights-shield-lockheed)</w:t>
      </w:r>
    </w:p>
    <w:p w14:paraId="167F2358" w14:textId="77777777" w:rsidR="00992961" w:rsidRPr="00992961" w:rsidRDefault="00992961" w:rsidP="00992961">
      <w:pPr>
        <w:rPr>
          <w:rFonts w:eastAsia="Aptos"/>
          <w:sz w:val="16"/>
        </w:rPr>
      </w:pPr>
      <w:proofErr w:type="spellStart"/>
      <w:r w:rsidRPr="00992961">
        <w:rPr>
          <w:rFonts w:eastAsia="Aptos"/>
          <w:sz w:val="16"/>
        </w:rPr>
        <w:t>GovCons</w:t>
      </w:r>
      <w:proofErr w:type="spellEnd"/>
      <w:r w:rsidRPr="00992961">
        <w:rPr>
          <w:rFonts w:eastAsia="Aptos"/>
          <w:sz w:val="16"/>
        </w:rPr>
        <w:t xml:space="preserve"> can’t get enough of Golden Dome, President Trump’s proposed homeland missile defense system. That’s for good reason. Not only has an independent estimate pegged Golden Dome as costing at least $252 billion over a </w:t>
      </w:r>
      <w:proofErr w:type="gramStart"/>
      <w:r w:rsidRPr="00992961">
        <w:rPr>
          <w:rFonts w:eastAsia="Aptos"/>
          <w:sz w:val="16"/>
        </w:rPr>
        <w:t>20 year</w:t>
      </w:r>
      <w:proofErr w:type="gramEnd"/>
      <w:r w:rsidRPr="00992961">
        <w:rPr>
          <w:rFonts w:eastAsia="Aptos"/>
          <w:sz w:val="16"/>
        </w:rPr>
        <w:t xml:space="preserve"> period, but the </w:t>
      </w:r>
      <w:r w:rsidRPr="00992961">
        <w:rPr>
          <w:rFonts w:eastAsia="Aptos"/>
          <w:b/>
          <w:iCs/>
          <w:highlight w:val="cyan"/>
          <w:u w:val="single"/>
          <w:bdr w:val="single" w:sz="8" w:space="0" w:color="auto"/>
        </w:rPr>
        <w:t>Trump</w:t>
      </w:r>
      <w:r w:rsidRPr="00992961">
        <w:rPr>
          <w:rFonts w:eastAsia="Aptos"/>
          <w:sz w:val="16"/>
        </w:rPr>
        <w:t xml:space="preserve"> Administration </w:t>
      </w:r>
      <w:r w:rsidRPr="00992961">
        <w:rPr>
          <w:rFonts w:eastAsia="Aptos"/>
          <w:highlight w:val="cyan"/>
          <w:u w:val="single"/>
        </w:rPr>
        <w:t>has already appropriated</w:t>
      </w:r>
      <w:r w:rsidRPr="00992961">
        <w:rPr>
          <w:rFonts w:eastAsia="Aptos"/>
          <w:u w:val="single"/>
        </w:rPr>
        <w:t xml:space="preserve"> $25 billion</w:t>
      </w:r>
      <w:r w:rsidRPr="00992961">
        <w:rPr>
          <w:rFonts w:eastAsia="Aptos"/>
          <w:sz w:val="16"/>
        </w:rPr>
        <w:t xml:space="preserve"> </w:t>
      </w:r>
      <w:r w:rsidRPr="00992961">
        <w:rPr>
          <w:rFonts w:eastAsia="Aptos"/>
          <w:b/>
          <w:iCs/>
          <w:highlight w:val="cyan"/>
          <w:u w:val="single"/>
          <w:bdr w:val="single" w:sz="8" w:space="0" w:color="auto"/>
        </w:rPr>
        <w:t>to start</w:t>
      </w:r>
      <w:r w:rsidRPr="00992961">
        <w:rPr>
          <w:rFonts w:eastAsia="Aptos"/>
          <w:sz w:val="16"/>
        </w:rPr>
        <w:t xml:space="preserve"> the program.</w:t>
      </w:r>
    </w:p>
    <w:p w14:paraId="267BA2D7" w14:textId="77777777" w:rsidR="00992961" w:rsidRPr="00992961" w:rsidRDefault="00992961" w:rsidP="00992961">
      <w:pPr>
        <w:rPr>
          <w:rFonts w:eastAsia="Aptos"/>
          <w:sz w:val="16"/>
        </w:rPr>
      </w:pPr>
      <w:r w:rsidRPr="00992961">
        <w:rPr>
          <w:rFonts w:eastAsia="Aptos"/>
          <w:sz w:val="16"/>
        </w:rPr>
        <w:t xml:space="preserve">As such, the industry’s titans and its fastest-rising newcomers are positioning themselves to compete for Golden Dome contracts. Learn the latest Golden Dome business opportunities at the Potomac Officers Club’s 2026 Defense R&amp;D Summit on Jan. 29! Strike up collaborations with other </w:t>
      </w:r>
      <w:proofErr w:type="spellStart"/>
      <w:r w:rsidRPr="00992961">
        <w:rPr>
          <w:rFonts w:eastAsia="Aptos"/>
          <w:sz w:val="16"/>
        </w:rPr>
        <w:t>GovCon</w:t>
      </w:r>
      <w:proofErr w:type="spellEnd"/>
      <w:r w:rsidRPr="00992961">
        <w:rPr>
          <w:rFonts w:eastAsia="Aptos"/>
          <w:sz w:val="16"/>
        </w:rPr>
        <w:t xml:space="preserve"> leaders and secure that big Golden Dome contract. Get your pressing questions answered by DOD’s top officials. Secure your seat for this elite </w:t>
      </w:r>
      <w:proofErr w:type="spellStart"/>
      <w:r w:rsidRPr="00992961">
        <w:rPr>
          <w:rFonts w:eastAsia="Aptos"/>
          <w:sz w:val="16"/>
        </w:rPr>
        <w:t>GovCon</w:t>
      </w:r>
      <w:proofErr w:type="spellEnd"/>
      <w:r w:rsidRPr="00992961">
        <w:rPr>
          <w:rFonts w:eastAsia="Aptos"/>
          <w:sz w:val="16"/>
        </w:rPr>
        <w:t xml:space="preserve"> conference today!</w:t>
      </w:r>
    </w:p>
    <w:p w14:paraId="7022CA99" w14:textId="77777777" w:rsidR="00992961" w:rsidRPr="00992961" w:rsidRDefault="00992961" w:rsidP="00992961">
      <w:pPr>
        <w:rPr>
          <w:rFonts w:eastAsia="Aptos"/>
          <w:sz w:val="16"/>
        </w:rPr>
      </w:pPr>
      <w:r w:rsidRPr="00992961">
        <w:rPr>
          <w:rFonts w:eastAsia="Aptos"/>
          <w:sz w:val="16"/>
        </w:rPr>
        <w:t xml:space="preserve">Let’s dive into the five most essential insights about Golden Dome for </w:t>
      </w:r>
      <w:proofErr w:type="spellStart"/>
      <w:r w:rsidRPr="00992961">
        <w:rPr>
          <w:rFonts w:eastAsia="Aptos"/>
          <w:sz w:val="16"/>
        </w:rPr>
        <w:t>GovCons</w:t>
      </w:r>
      <w:proofErr w:type="spellEnd"/>
      <w:r w:rsidRPr="00992961">
        <w:rPr>
          <w:rFonts w:eastAsia="Aptos"/>
          <w:sz w:val="16"/>
        </w:rPr>
        <w:t>:</w:t>
      </w:r>
    </w:p>
    <w:p w14:paraId="01C34E24" w14:textId="77777777" w:rsidR="00992961" w:rsidRPr="00992961" w:rsidRDefault="00992961" w:rsidP="00992961">
      <w:pPr>
        <w:rPr>
          <w:rFonts w:eastAsia="Aptos"/>
          <w:sz w:val="16"/>
        </w:rPr>
      </w:pPr>
      <w:r w:rsidRPr="00992961">
        <w:rPr>
          <w:rFonts w:eastAsia="Aptos"/>
          <w:sz w:val="16"/>
        </w:rPr>
        <w:t xml:space="preserve">1. </w:t>
      </w:r>
      <w:r w:rsidRPr="00992961">
        <w:rPr>
          <w:rFonts w:eastAsia="Aptos"/>
          <w:highlight w:val="cyan"/>
          <w:u w:val="single"/>
        </w:rPr>
        <w:t>Golden Dome Deemed “</w:t>
      </w:r>
      <w:r w:rsidRPr="00992961">
        <w:rPr>
          <w:rFonts w:eastAsia="Aptos"/>
          <w:b/>
          <w:iCs/>
          <w:highlight w:val="cyan"/>
          <w:u w:val="single"/>
          <w:bdr w:val="single" w:sz="8" w:space="0" w:color="auto"/>
        </w:rPr>
        <w:t>Highest Priority</w:t>
      </w:r>
      <w:r w:rsidRPr="00992961">
        <w:rPr>
          <w:rFonts w:eastAsia="Aptos"/>
          <w:sz w:val="16"/>
        </w:rPr>
        <w:t>” in Government Shutdown</w:t>
      </w:r>
    </w:p>
    <w:p w14:paraId="3C99669D" w14:textId="77777777" w:rsidR="00992961" w:rsidRPr="00992961" w:rsidRDefault="00992961" w:rsidP="00992961">
      <w:pPr>
        <w:rPr>
          <w:rFonts w:eastAsia="Aptos"/>
          <w:sz w:val="16"/>
        </w:rPr>
      </w:pPr>
      <w:r w:rsidRPr="00992961">
        <w:rPr>
          <w:rFonts w:eastAsia="Aptos"/>
          <w:sz w:val="16"/>
        </w:rPr>
        <w:t xml:space="preserve">The federal government is largely closed due to Congress’ inability to pass spending legislation for FY 2026. But </w:t>
      </w:r>
      <w:r w:rsidRPr="00992961">
        <w:rPr>
          <w:rFonts w:eastAsia="Aptos"/>
          <w:b/>
          <w:iCs/>
          <w:highlight w:val="cyan"/>
          <w:u w:val="single"/>
          <w:bdr w:val="single" w:sz="8" w:space="0" w:color="auto"/>
        </w:rPr>
        <w:t>Golden Dome</w:t>
      </w:r>
      <w:r w:rsidRPr="00992961">
        <w:rPr>
          <w:rFonts w:eastAsia="Aptos"/>
          <w:sz w:val="16"/>
          <w:highlight w:val="cyan"/>
        </w:rPr>
        <w:t xml:space="preserve"> </w:t>
      </w:r>
      <w:r w:rsidRPr="00992961">
        <w:rPr>
          <w:rFonts w:eastAsia="Aptos"/>
          <w:highlight w:val="cyan"/>
          <w:u w:val="single"/>
        </w:rPr>
        <w:t>is moving forward</w:t>
      </w:r>
      <w:r w:rsidRPr="00992961">
        <w:rPr>
          <w:rFonts w:eastAsia="Aptos"/>
          <w:sz w:val="16"/>
        </w:rPr>
        <w:t xml:space="preserve"> as the Pentagon named it one of its “highest priorities” during the lapse in appropriations, according to Defense Daily.</w:t>
      </w:r>
    </w:p>
    <w:p w14:paraId="64025CF7" w14:textId="77777777" w:rsidR="00992961" w:rsidRPr="00992961" w:rsidRDefault="00992961" w:rsidP="00992961">
      <w:pPr>
        <w:rPr>
          <w:rFonts w:eastAsia="Aptos"/>
          <w:sz w:val="16"/>
        </w:rPr>
      </w:pPr>
      <w:r w:rsidRPr="00992961">
        <w:rPr>
          <w:rFonts w:eastAsia="Aptos"/>
          <w:sz w:val="16"/>
        </w:rPr>
        <w:t xml:space="preserve">This special designation means that </w:t>
      </w:r>
      <w:r w:rsidRPr="00992961">
        <w:rPr>
          <w:rFonts w:eastAsia="Aptos"/>
          <w:highlight w:val="cyan"/>
          <w:u w:val="single"/>
        </w:rPr>
        <w:t xml:space="preserve">it could receive </w:t>
      </w:r>
      <w:r w:rsidRPr="00992961">
        <w:rPr>
          <w:rFonts w:eastAsia="Aptos"/>
          <w:b/>
          <w:iCs/>
          <w:highlight w:val="cyan"/>
          <w:u w:val="single"/>
          <w:bdr w:val="single" w:sz="8" w:space="0" w:color="auto"/>
        </w:rPr>
        <w:t>funding</w:t>
      </w:r>
      <w:r w:rsidRPr="00992961">
        <w:rPr>
          <w:rFonts w:eastAsia="Aptos"/>
          <w:sz w:val="16"/>
          <w:highlight w:val="cyan"/>
        </w:rPr>
        <w:t xml:space="preserve"> </w:t>
      </w:r>
      <w:r w:rsidRPr="00992961">
        <w:rPr>
          <w:rFonts w:eastAsia="Aptos"/>
          <w:highlight w:val="cyan"/>
          <w:u w:val="single"/>
        </w:rPr>
        <w:t>from</w:t>
      </w:r>
      <w:r w:rsidRPr="00992961">
        <w:rPr>
          <w:rFonts w:eastAsia="Aptos"/>
          <w:sz w:val="16"/>
        </w:rPr>
        <w:t xml:space="preserve"> the $150 billion in </w:t>
      </w:r>
      <w:r w:rsidRPr="00992961">
        <w:rPr>
          <w:rFonts w:eastAsia="Aptos"/>
          <w:b/>
          <w:iCs/>
          <w:highlight w:val="cyan"/>
          <w:u w:val="single"/>
          <w:bdr w:val="single" w:sz="8" w:space="0" w:color="auto"/>
        </w:rPr>
        <w:t>defense appropriations</w:t>
      </w:r>
      <w:r w:rsidRPr="00992961">
        <w:rPr>
          <w:rFonts w:eastAsia="Aptos"/>
          <w:sz w:val="16"/>
        </w:rPr>
        <w:t xml:space="preserve"> from the One Big Beautiful Bill Act passed in July. A Congressional Research Report provides insight into OBBBA spending. As part of that pool of money, there’s:</w:t>
      </w:r>
    </w:p>
    <w:p w14:paraId="49B56EF5" w14:textId="77777777" w:rsidR="00992961" w:rsidRPr="00992961" w:rsidRDefault="00992961" w:rsidP="00992961">
      <w:pPr>
        <w:rPr>
          <w:rFonts w:eastAsia="Aptos"/>
          <w:sz w:val="16"/>
        </w:rPr>
      </w:pPr>
      <w:r w:rsidRPr="00992961">
        <w:rPr>
          <w:rFonts w:eastAsia="Aptos"/>
          <w:sz w:val="16"/>
        </w:rPr>
        <w:t>$29 billion for shipbuilding</w:t>
      </w:r>
    </w:p>
    <w:p w14:paraId="506E972D" w14:textId="77777777" w:rsidR="00992961" w:rsidRPr="00992961" w:rsidRDefault="00992961" w:rsidP="00992961">
      <w:pPr>
        <w:rPr>
          <w:rFonts w:eastAsia="Aptos"/>
          <w:sz w:val="16"/>
        </w:rPr>
      </w:pPr>
      <w:r w:rsidRPr="00992961">
        <w:rPr>
          <w:rFonts w:eastAsia="Aptos"/>
          <w:sz w:val="16"/>
        </w:rPr>
        <w:t>$24 billion for integrated air and missile defense</w:t>
      </w:r>
    </w:p>
    <w:p w14:paraId="3DAA81F3" w14:textId="77777777" w:rsidR="00992961" w:rsidRPr="00992961" w:rsidRDefault="00992961" w:rsidP="00992961">
      <w:pPr>
        <w:rPr>
          <w:rFonts w:eastAsia="Aptos"/>
          <w:sz w:val="16"/>
        </w:rPr>
      </w:pPr>
      <w:r w:rsidRPr="00992961">
        <w:rPr>
          <w:rFonts w:eastAsia="Aptos"/>
          <w:sz w:val="16"/>
        </w:rPr>
        <w:t>$25 billion for munitions and supply chain resiliency</w:t>
      </w:r>
    </w:p>
    <w:p w14:paraId="514810A2" w14:textId="77777777" w:rsidR="00992961" w:rsidRPr="00992961" w:rsidRDefault="00992961" w:rsidP="00992961">
      <w:pPr>
        <w:rPr>
          <w:rFonts w:eastAsia="Aptos"/>
          <w:sz w:val="16"/>
        </w:rPr>
      </w:pPr>
      <w:r w:rsidRPr="00992961">
        <w:rPr>
          <w:rFonts w:eastAsia="Aptos"/>
          <w:sz w:val="16"/>
        </w:rPr>
        <w:t>$16 billion for scaling low-cost weapons into production</w:t>
      </w:r>
    </w:p>
    <w:p w14:paraId="54B2EA05" w14:textId="77777777" w:rsidR="00992961" w:rsidRPr="00992961" w:rsidRDefault="00992961" w:rsidP="00992961">
      <w:pPr>
        <w:rPr>
          <w:rFonts w:eastAsia="Aptos"/>
          <w:sz w:val="16"/>
        </w:rPr>
      </w:pPr>
      <w:r w:rsidRPr="00992961">
        <w:rPr>
          <w:rFonts w:eastAsia="Aptos"/>
          <w:sz w:val="16"/>
        </w:rPr>
        <w:t>$9 billion for air superiority</w:t>
      </w:r>
    </w:p>
    <w:p w14:paraId="6EC8B37B" w14:textId="77777777" w:rsidR="00992961" w:rsidRPr="00992961" w:rsidRDefault="00992961" w:rsidP="00992961">
      <w:pPr>
        <w:rPr>
          <w:rFonts w:eastAsia="Aptos"/>
          <w:sz w:val="16"/>
        </w:rPr>
      </w:pPr>
      <w:r w:rsidRPr="00992961">
        <w:rPr>
          <w:rFonts w:eastAsia="Aptos"/>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249A6494" w14:textId="77777777" w:rsidR="00992961" w:rsidRPr="00992961" w:rsidRDefault="00992961" w:rsidP="00992961">
      <w:pPr>
        <w:rPr>
          <w:rFonts w:eastAsia="Aptos"/>
          <w:sz w:val="16"/>
        </w:rPr>
      </w:pPr>
      <w:r w:rsidRPr="00992961">
        <w:rPr>
          <w:rFonts w:eastAsia="Aptos"/>
          <w:sz w:val="16"/>
        </w:rPr>
        <w:t xml:space="preserve">A SM-3 Block 1B guided </w:t>
      </w:r>
      <w:proofErr w:type="gramStart"/>
      <w:r w:rsidRPr="00992961">
        <w:rPr>
          <w:rFonts w:eastAsia="Aptos"/>
          <w:sz w:val="16"/>
        </w:rPr>
        <w:t>missile</w:t>
      </w:r>
      <w:proofErr w:type="gramEnd"/>
      <w:r w:rsidRPr="00992961">
        <w:rPr>
          <w:rFonts w:eastAsia="Aptos"/>
          <w:sz w:val="16"/>
        </w:rPr>
        <w:t xml:space="preserve"> being tested in 2013. SM-3 is being evaluated for use in Golden Dome. Photo. Missile Defense Agency.</w:t>
      </w:r>
    </w:p>
    <w:p w14:paraId="52115503" w14:textId="77777777" w:rsidR="00992961" w:rsidRPr="00992961" w:rsidRDefault="00992961" w:rsidP="00992961">
      <w:pPr>
        <w:rPr>
          <w:rFonts w:eastAsia="Aptos"/>
          <w:sz w:val="16"/>
        </w:rPr>
      </w:pPr>
      <w:r w:rsidRPr="00992961">
        <w:rPr>
          <w:rFonts w:eastAsia="Aptos"/>
          <w:sz w:val="16"/>
        </w:rPr>
        <w:t>A SM-3 Block 1B guided missile is launched from the USS Lake Erie off the coast of Hawaii in 2013. SM-3 is being evaluated for use in Golden Dome. Photo. Missile Defense Agency.</w:t>
      </w:r>
    </w:p>
    <w:p w14:paraId="7DF7265C" w14:textId="77777777" w:rsidR="00992961" w:rsidRPr="00992961" w:rsidRDefault="00992961" w:rsidP="00992961">
      <w:pPr>
        <w:rPr>
          <w:rFonts w:eastAsia="Aptos"/>
          <w:sz w:val="16"/>
        </w:rPr>
      </w:pPr>
      <w:r w:rsidRPr="00992961">
        <w:rPr>
          <w:rFonts w:eastAsia="Aptos"/>
          <w:sz w:val="16"/>
        </w:rPr>
        <w:t xml:space="preserve">2. </w:t>
      </w:r>
      <w:r w:rsidRPr="00992961">
        <w:rPr>
          <w:rFonts w:eastAsia="Aptos"/>
          <w:highlight w:val="cyan"/>
          <w:u w:val="single"/>
        </w:rPr>
        <w:t>Golden Dome Deadline Delayed</w:t>
      </w:r>
      <w:r w:rsidRPr="00992961">
        <w:rPr>
          <w:rFonts w:eastAsia="Aptos"/>
          <w:sz w:val="16"/>
        </w:rPr>
        <w:t xml:space="preserve"> Due to Massive Interest</w:t>
      </w:r>
    </w:p>
    <w:p w14:paraId="0D878233" w14:textId="77777777" w:rsidR="00992961" w:rsidRPr="00992961" w:rsidRDefault="00992961" w:rsidP="00992961">
      <w:pPr>
        <w:rPr>
          <w:rFonts w:eastAsia="Aptos"/>
          <w:sz w:val="16"/>
        </w:rPr>
      </w:pPr>
      <w:r w:rsidRPr="00992961">
        <w:rPr>
          <w:rFonts w:eastAsia="Aptos"/>
          <w:sz w:val="16"/>
        </w:rPr>
        <w:t xml:space="preserve">Industry interest in Golden Dome’s initial business opportunity, the $150 billion Scalable Homeland Innovative Enterprise Layered Defense, or SHIELD, was more than the Pentagon anticipated. So much so that it delayed the response deadline by a week to Oct. 16, </w:t>
      </w:r>
      <w:proofErr w:type="spellStart"/>
      <w:r w:rsidRPr="00992961">
        <w:rPr>
          <w:rFonts w:eastAsia="Aptos"/>
          <w:sz w:val="16"/>
        </w:rPr>
        <w:t>DefenseOne</w:t>
      </w:r>
      <w:proofErr w:type="spellEnd"/>
      <w:r w:rsidRPr="00992961">
        <w:rPr>
          <w:rFonts w:eastAsia="Aptos"/>
          <w:sz w:val="16"/>
        </w:rPr>
        <w:t xml:space="preserve"> reported.</w:t>
      </w:r>
    </w:p>
    <w:p w14:paraId="229A8BDC" w14:textId="77777777" w:rsidR="00992961" w:rsidRPr="00992961" w:rsidRDefault="00992961" w:rsidP="00992961">
      <w:pPr>
        <w:rPr>
          <w:rFonts w:eastAsia="Aptos"/>
          <w:sz w:val="16"/>
        </w:rPr>
      </w:pPr>
      <w:r w:rsidRPr="00992961">
        <w:rPr>
          <w:rFonts w:eastAsia="Aptos"/>
          <w:sz w:val="16"/>
        </w:rPr>
        <w:t xml:space="preserve">A solicitation posted in September received over 1,500 questions. SHIELD is a multiple-award, </w:t>
      </w:r>
      <w:proofErr w:type="gramStart"/>
      <w:r w:rsidRPr="00992961">
        <w:rPr>
          <w:rFonts w:eastAsia="Aptos"/>
          <w:sz w:val="16"/>
        </w:rPr>
        <w:t>indefinitely</w:t>
      </w:r>
      <w:proofErr w:type="gramEnd"/>
      <w:r w:rsidRPr="00992961">
        <w:rPr>
          <w:rFonts w:eastAsia="Aptos"/>
          <w:sz w:val="16"/>
        </w:rPr>
        <w:t xml:space="preserve"> delivery/indefinite quantity contract vehicle that will accommodate different award types. SHIELD’s work areas include research and development, prototyping, experimentation, production and fielding, and hardware and software modification.</w:t>
      </w:r>
    </w:p>
    <w:p w14:paraId="1DF44CA4" w14:textId="77777777" w:rsidR="00992961" w:rsidRPr="00992961" w:rsidRDefault="00992961" w:rsidP="00992961">
      <w:pPr>
        <w:rPr>
          <w:rFonts w:eastAsia="Aptos"/>
          <w:sz w:val="16"/>
        </w:rPr>
      </w:pPr>
      <w:r w:rsidRPr="00992961">
        <w:rPr>
          <w:rFonts w:eastAsia="Aptos"/>
          <w:sz w:val="16"/>
        </w:rPr>
        <w:t xml:space="preserve">Dig into the future of defense at the Potomac Officers Club’s 2026 Defense R&amp;D Summit on Jan. 29! Hear from top DOD officials about their spending priorities for the upcoming year. Check out the latest </w:t>
      </w:r>
      <w:proofErr w:type="gramStart"/>
      <w:r w:rsidRPr="00992961">
        <w:rPr>
          <w:rFonts w:eastAsia="Aptos"/>
          <w:sz w:val="16"/>
        </w:rPr>
        <w:t>offerings</w:t>
      </w:r>
      <w:proofErr w:type="gramEnd"/>
      <w:r w:rsidRPr="00992961">
        <w:rPr>
          <w:rFonts w:eastAsia="Aptos"/>
          <w:sz w:val="16"/>
        </w:rPr>
        <w:t xml:space="preserve"> from leading industry firms including </w:t>
      </w:r>
      <w:proofErr w:type="spellStart"/>
      <w:r w:rsidRPr="00992961">
        <w:rPr>
          <w:rFonts w:eastAsia="Aptos"/>
          <w:sz w:val="16"/>
        </w:rPr>
        <w:t>Exiger</w:t>
      </w:r>
      <w:proofErr w:type="spellEnd"/>
      <w:r w:rsidRPr="00992961">
        <w:rPr>
          <w:rFonts w:eastAsia="Aptos"/>
          <w:sz w:val="16"/>
        </w:rPr>
        <w:t xml:space="preserve">, Nokia Federal Solutions and </w:t>
      </w:r>
      <w:proofErr w:type="spellStart"/>
      <w:r w:rsidRPr="00992961">
        <w:rPr>
          <w:rFonts w:eastAsia="Aptos"/>
          <w:sz w:val="16"/>
        </w:rPr>
        <w:t>Oceus</w:t>
      </w:r>
      <w:proofErr w:type="spellEnd"/>
      <w:r w:rsidRPr="00992961">
        <w:rPr>
          <w:rFonts w:eastAsia="Aptos"/>
          <w:sz w:val="16"/>
        </w:rPr>
        <w:t xml:space="preserve">. Secure your seat today and get an edge on your </w:t>
      </w:r>
      <w:proofErr w:type="spellStart"/>
      <w:r w:rsidRPr="00992961">
        <w:rPr>
          <w:rFonts w:eastAsia="Aptos"/>
          <w:sz w:val="16"/>
        </w:rPr>
        <w:t>GovCon</w:t>
      </w:r>
      <w:proofErr w:type="spellEnd"/>
      <w:r w:rsidRPr="00992961">
        <w:rPr>
          <w:rFonts w:eastAsia="Aptos"/>
          <w:sz w:val="16"/>
        </w:rPr>
        <w:t xml:space="preserve"> competition!</w:t>
      </w:r>
    </w:p>
    <w:p w14:paraId="402D01A0" w14:textId="77777777" w:rsidR="00992961" w:rsidRPr="00992961" w:rsidRDefault="00992961" w:rsidP="00992961">
      <w:pPr>
        <w:rPr>
          <w:rFonts w:eastAsia="Aptos"/>
          <w:sz w:val="16"/>
        </w:rPr>
      </w:pPr>
      <w:r w:rsidRPr="00992961">
        <w:rPr>
          <w:rFonts w:eastAsia="Aptos"/>
          <w:sz w:val="16"/>
        </w:rPr>
        <w:t>3. Lockheed Martin Schedules Space Interceptor Test for Golden Dome</w:t>
      </w:r>
    </w:p>
    <w:p w14:paraId="19A42CFF" w14:textId="77777777" w:rsidR="00992961" w:rsidRPr="00992961" w:rsidRDefault="00992961" w:rsidP="00992961">
      <w:pPr>
        <w:rPr>
          <w:rFonts w:eastAsia="Aptos"/>
          <w:sz w:val="16"/>
        </w:rPr>
      </w:pPr>
      <w:r w:rsidRPr="00992961">
        <w:rPr>
          <w:rFonts w:eastAsia="Aptos"/>
          <w:b/>
          <w:iCs/>
          <w:highlight w:val="cyan"/>
          <w:u w:val="single"/>
          <w:bdr w:val="single" w:sz="8" w:space="0" w:color="auto"/>
        </w:rPr>
        <w:t>Lockheed Martin</w:t>
      </w:r>
      <w:r w:rsidRPr="00992961">
        <w:rPr>
          <w:rFonts w:eastAsia="Aptos"/>
          <w:sz w:val="16"/>
        </w:rPr>
        <w:t xml:space="preserve">, the world’s largest defense contractor by revenue, </w:t>
      </w:r>
      <w:r w:rsidRPr="00992961">
        <w:rPr>
          <w:rFonts w:eastAsia="Aptos"/>
          <w:highlight w:val="cyan"/>
          <w:u w:val="single"/>
        </w:rPr>
        <w:t xml:space="preserve">is planning a </w:t>
      </w:r>
      <w:r w:rsidRPr="00992961">
        <w:rPr>
          <w:rFonts w:eastAsia="Aptos"/>
          <w:b/>
          <w:iCs/>
          <w:highlight w:val="cyan"/>
          <w:u w:val="single"/>
          <w:bdr w:val="single" w:sz="8" w:space="0" w:color="auto"/>
        </w:rPr>
        <w:t>2028 demonstration</w:t>
      </w:r>
      <w:r w:rsidRPr="00992961">
        <w:rPr>
          <w:rFonts w:eastAsia="Aptos"/>
          <w:sz w:val="16"/>
        </w:rPr>
        <w:t xml:space="preserve"> </w:t>
      </w:r>
      <w:r w:rsidRPr="00992961">
        <w:rPr>
          <w:rFonts w:eastAsia="Aptos"/>
          <w:highlight w:val="cyan"/>
          <w:u w:val="single"/>
        </w:rPr>
        <w:t>for the</w:t>
      </w:r>
      <w:r w:rsidRPr="00992961">
        <w:rPr>
          <w:rFonts w:eastAsia="Aptos"/>
          <w:sz w:val="16"/>
        </w:rPr>
        <w:t xml:space="preserve"> </w:t>
      </w:r>
      <w:r w:rsidRPr="00992961">
        <w:rPr>
          <w:rFonts w:eastAsia="Aptos"/>
          <w:b/>
          <w:iCs/>
          <w:highlight w:val="cyan"/>
          <w:u w:val="single"/>
          <w:bdr w:val="single" w:sz="8" w:space="0" w:color="auto"/>
        </w:rPr>
        <w:t>most challenging</w:t>
      </w:r>
      <w:r w:rsidRPr="00992961">
        <w:rPr>
          <w:rFonts w:eastAsia="Aptos"/>
          <w:sz w:val="16"/>
        </w:rPr>
        <w:t xml:space="preserve"> </w:t>
      </w:r>
      <w:r w:rsidRPr="00992961">
        <w:rPr>
          <w:rFonts w:eastAsia="Aptos"/>
          <w:highlight w:val="cyan"/>
          <w:u w:val="single"/>
        </w:rPr>
        <w:t xml:space="preserve">portion </w:t>
      </w:r>
      <w:r w:rsidRPr="00992961">
        <w:rPr>
          <w:rFonts w:eastAsia="Aptos"/>
          <w:u w:val="single"/>
        </w:rPr>
        <w:t>of Golden Dome</w:t>
      </w:r>
      <w:r w:rsidRPr="00992961">
        <w:rPr>
          <w:rFonts w:eastAsia="Aptos"/>
          <w:sz w:val="16"/>
        </w:rPr>
        <w:t xml:space="preserve">: </w:t>
      </w:r>
      <w:r w:rsidRPr="00992961">
        <w:rPr>
          <w:rFonts w:eastAsia="Aptos"/>
          <w:u w:val="single"/>
        </w:rPr>
        <w:t xml:space="preserve">the </w:t>
      </w:r>
      <w:r w:rsidRPr="00992961">
        <w:rPr>
          <w:rFonts w:eastAsia="Aptos"/>
          <w:b/>
          <w:iCs/>
          <w:highlight w:val="cyan"/>
          <w:u w:val="single"/>
          <w:bdr w:val="single" w:sz="8" w:space="0" w:color="auto"/>
        </w:rPr>
        <w:t>s</w:t>
      </w:r>
      <w:r w:rsidRPr="00992961">
        <w:rPr>
          <w:rFonts w:eastAsia="Aptos"/>
          <w:u w:val="single"/>
        </w:rPr>
        <w:t>pace-</w:t>
      </w:r>
      <w:r w:rsidRPr="00992961">
        <w:rPr>
          <w:rFonts w:eastAsia="Aptos"/>
          <w:b/>
          <w:iCs/>
          <w:highlight w:val="cyan"/>
          <w:u w:val="single"/>
          <w:bdr w:val="single" w:sz="8" w:space="0" w:color="auto"/>
        </w:rPr>
        <w:t>b</w:t>
      </w:r>
      <w:r w:rsidRPr="00992961">
        <w:rPr>
          <w:rFonts w:eastAsia="Aptos"/>
          <w:u w:val="single"/>
        </w:rPr>
        <w:t>ased</w:t>
      </w:r>
      <w:r w:rsidRPr="00992961">
        <w:rPr>
          <w:rFonts w:eastAsia="Aptos"/>
          <w:sz w:val="16"/>
        </w:rPr>
        <w:t xml:space="preserve"> </w:t>
      </w:r>
      <w:r w:rsidRPr="00992961">
        <w:rPr>
          <w:rFonts w:eastAsia="Aptos"/>
          <w:b/>
          <w:iCs/>
          <w:highlight w:val="cyan"/>
          <w:u w:val="single"/>
          <w:bdr w:val="single" w:sz="8" w:space="0" w:color="auto"/>
        </w:rPr>
        <w:t>i</w:t>
      </w:r>
      <w:r w:rsidRPr="00992961">
        <w:rPr>
          <w:rFonts w:eastAsia="Aptos"/>
          <w:sz w:val="16"/>
        </w:rPr>
        <w:t xml:space="preserve">nterceptor. If successful, </w:t>
      </w:r>
      <w:r w:rsidRPr="00992961">
        <w:rPr>
          <w:rFonts w:eastAsia="Aptos"/>
          <w:highlight w:val="cyan"/>
          <w:u w:val="single"/>
        </w:rPr>
        <w:t>this would demonstrate performance</w:t>
      </w:r>
      <w:r w:rsidRPr="00992961">
        <w:rPr>
          <w:rFonts w:eastAsia="Aptos"/>
          <w:sz w:val="16"/>
        </w:rPr>
        <w:t xml:space="preserve"> of Golden Dome’s outer layer and could hasten a sensor-to-shooter framework for boost and midcourse missile defense, Army Recognition has reported.</w:t>
      </w:r>
    </w:p>
    <w:p w14:paraId="4A5EEC42" w14:textId="77777777" w:rsidR="00992961" w:rsidRPr="00992961" w:rsidRDefault="00992961" w:rsidP="00992961">
      <w:pPr>
        <w:rPr>
          <w:rFonts w:eastAsia="Aptos"/>
          <w:sz w:val="16"/>
        </w:rPr>
      </w:pPr>
      <w:r w:rsidRPr="00992961">
        <w:rPr>
          <w:rFonts w:eastAsia="Aptos"/>
          <w:u w:val="single"/>
        </w:rPr>
        <w:t>The goal of the space-based interceptor is to strike adversary missiles in space</w:t>
      </w:r>
      <w:r w:rsidRPr="00992961">
        <w:rPr>
          <w:rFonts w:eastAsia="Aptos"/>
          <w:sz w:val="16"/>
        </w:rPr>
        <w:t xml:space="preserve">. Lockheed Martin has ambitious goals for its demonstration. It wants to prove a “hit-to-kill” solution that’s part of a </w:t>
      </w:r>
      <w:proofErr w:type="gramStart"/>
      <w:r w:rsidRPr="00992961">
        <w:rPr>
          <w:rFonts w:eastAsia="Aptos"/>
          <w:sz w:val="16"/>
        </w:rPr>
        <w:t>command and control</w:t>
      </w:r>
      <w:proofErr w:type="gramEnd"/>
      <w:r w:rsidRPr="00992961">
        <w:rPr>
          <w:rFonts w:eastAsia="Aptos"/>
          <w:sz w:val="16"/>
        </w:rPr>
        <w:t xml:space="preserve"> process from sea to space, bolstered by an interoperable fire control apparatus.</w:t>
      </w:r>
    </w:p>
    <w:p w14:paraId="369A6D9A" w14:textId="77777777" w:rsidR="00992961" w:rsidRPr="00992961" w:rsidRDefault="00992961" w:rsidP="00992961">
      <w:pPr>
        <w:rPr>
          <w:rFonts w:eastAsia="Aptos"/>
          <w:sz w:val="16"/>
        </w:rPr>
      </w:pPr>
      <w:r w:rsidRPr="00992961">
        <w:rPr>
          <w:rFonts w:eastAsia="Aptos"/>
          <w:sz w:val="16"/>
        </w:rPr>
        <w:t xml:space="preserve">The </w:t>
      </w:r>
      <w:r w:rsidRPr="00992961">
        <w:rPr>
          <w:rFonts w:eastAsia="Aptos"/>
          <w:b/>
          <w:iCs/>
          <w:highlight w:val="cyan"/>
          <w:u w:val="single"/>
          <w:bdr w:val="single" w:sz="8" w:space="0" w:color="auto"/>
        </w:rPr>
        <w:t>A</w:t>
      </w:r>
      <w:r w:rsidRPr="00992961">
        <w:rPr>
          <w:rFonts w:eastAsia="Aptos"/>
          <w:sz w:val="16"/>
        </w:rPr>
        <w:t xml:space="preserve">merican </w:t>
      </w:r>
      <w:r w:rsidRPr="00992961">
        <w:rPr>
          <w:rFonts w:eastAsia="Aptos"/>
          <w:b/>
          <w:iCs/>
          <w:highlight w:val="cyan"/>
          <w:u w:val="single"/>
          <w:bdr w:val="single" w:sz="8" w:space="0" w:color="auto"/>
        </w:rPr>
        <w:t>E</w:t>
      </w:r>
      <w:r w:rsidRPr="00992961">
        <w:rPr>
          <w:rFonts w:eastAsia="Aptos"/>
          <w:sz w:val="16"/>
        </w:rPr>
        <w:t xml:space="preserve">nterprise </w:t>
      </w:r>
      <w:r w:rsidRPr="00992961">
        <w:rPr>
          <w:rFonts w:eastAsia="Aptos"/>
          <w:b/>
          <w:iCs/>
          <w:highlight w:val="cyan"/>
          <w:u w:val="single"/>
          <w:bdr w:val="single" w:sz="8" w:space="0" w:color="auto"/>
        </w:rPr>
        <w:t>I</w:t>
      </w:r>
      <w:r w:rsidRPr="00992961">
        <w:rPr>
          <w:rFonts w:eastAsia="Aptos"/>
          <w:sz w:val="16"/>
        </w:rPr>
        <w:t xml:space="preserve">nstitute, a Washington think tank, </w:t>
      </w:r>
      <w:r w:rsidRPr="00992961">
        <w:rPr>
          <w:rFonts w:eastAsia="Aptos"/>
          <w:highlight w:val="cyan"/>
          <w:u w:val="single"/>
        </w:rPr>
        <w:t>has estimated</w:t>
      </w:r>
      <w:r w:rsidRPr="00992961">
        <w:rPr>
          <w:rFonts w:eastAsia="Aptos"/>
          <w:sz w:val="16"/>
        </w:rPr>
        <w:t xml:space="preserve"> Golden Dome’s </w:t>
      </w:r>
      <w:r w:rsidRPr="00992961">
        <w:rPr>
          <w:rFonts w:eastAsia="Aptos"/>
          <w:highlight w:val="cyan"/>
          <w:u w:val="single"/>
        </w:rPr>
        <w:t>total cost</w:t>
      </w:r>
      <w:r w:rsidRPr="00992961">
        <w:rPr>
          <w:rFonts w:eastAsia="Aptos"/>
          <w:sz w:val="16"/>
        </w:rPr>
        <w:t xml:space="preserve">, over a 20-year period, </w:t>
      </w:r>
      <w:r w:rsidRPr="00992961">
        <w:rPr>
          <w:rFonts w:eastAsia="Aptos"/>
          <w:highlight w:val="cyan"/>
          <w:u w:val="single"/>
        </w:rPr>
        <w:t>to range from $252 billion to $3.6 trillion</w:t>
      </w:r>
      <w:r w:rsidRPr="00992961">
        <w:rPr>
          <w:rFonts w:eastAsia="Aptos"/>
          <w:sz w:val="16"/>
        </w:rPr>
        <w:t>.</w:t>
      </w:r>
    </w:p>
    <w:p w14:paraId="5D6B8DAD" w14:textId="77777777" w:rsidR="00992961" w:rsidRPr="00992961" w:rsidRDefault="00992961" w:rsidP="00992961">
      <w:pPr>
        <w:keepNext/>
        <w:keepLines/>
        <w:spacing w:before="40" w:after="0"/>
        <w:outlineLvl w:val="3"/>
        <w:rPr>
          <w:rFonts w:eastAsia="Times New Roman"/>
          <w:b/>
          <w:iCs/>
          <w:sz w:val="26"/>
        </w:rPr>
      </w:pPr>
      <w:r w:rsidRPr="00992961">
        <w:rPr>
          <w:rFonts w:eastAsia="Times New Roman"/>
          <w:b/>
          <w:iCs/>
          <w:sz w:val="26"/>
        </w:rPr>
        <w:t xml:space="preserve">Other missile defense systems are laser-focused on </w:t>
      </w:r>
      <w:r w:rsidRPr="00992961">
        <w:rPr>
          <w:rFonts w:eastAsia="Times New Roman"/>
          <w:b/>
          <w:iCs/>
          <w:sz w:val="26"/>
          <w:u w:val="single"/>
        </w:rPr>
        <w:t>rogue states</w:t>
      </w:r>
      <w:r w:rsidRPr="00992961">
        <w:rPr>
          <w:rFonts w:eastAsia="Times New Roman"/>
          <w:b/>
          <w:iCs/>
          <w:sz w:val="26"/>
        </w:rPr>
        <w:t>---</w:t>
      </w:r>
      <w:r w:rsidRPr="00992961">
        <w:rPr>
          <w:rFonts w:eastAsia="Times New Roman"/>
          <w:b/>
          <w:iCs/>
          <w:sz w:val="26"/>
          <w:u w:val="single"/>
        </w:rPr>
        <w:t>only the Dome</w:t>
      </w:r>
      <w:r w:rsidRPr="00992961">
        <w:rPr>
          <w:rFonts w:eastAsia="Times New Roman"/>
          <w:b/>
          <w:iCs/>
          <w:sz w:val="26"/>
        </w:rPr>
        <w:t xml:space="preserve"> breaks mutual vulnerability for </w:t>
      </w:r>
      <w:r w:rsidRPr="00992961">
        <w:rPr>
          <w:rFonts w:eastAsia="Times New Roman"/>
          <w:b/>
          <w:iCs/>
          <w:sz w:val="26"/>
          <w:u w:val="single"/>
        </w:rPr>
        <w:t>nuclear peers</w:t>
      </w:r>
      <w:r w:rsidRPr="00992961">
        <w:rPr>
          <w:rFonts w:eastAsia="Times New Roman"/>
          <w:b/>
          <w:iCs/>
          <w:sz w:val="26"/>
        </w:rPr>
        <w:t xml:space="preserve">. </w:t>
      </w:r>
    </w:p>
    <w:p w14:paraId="022712CC" w14:textId="77777777" w:rsidR="00992961" w:rsidRPr="00992961" w:rsidRDefault="00992961" w:rsidP="00992961">
      <w:pPr>
        <w:rPr>
          <w:rFonts w:eastAsia="Aptos"/>
        </w:rPr>
      </w:pPr>
      <w:r w:rsidRPr="00992961">
        <w:rPr>
          <w:rFonts w:eastAsia="Aptos"/>
          <w:b/>
          <w:bCs/>
          <w:sz w:val="26"/>
        </w:rPr>
        <w:t>Regehr</w:t>
      </w:r>
      <w:r w:rsidRPr="00992961">
        <w:rPr>
          <w:rFonts w:eastAsia="Aptos"/>
        </w:rPr>
        <w:t xml:space="preserve"> 5-25-20</w:t>
      </w:r>
      <w:r w:rsidRPr="00992961">
        <w:rPr>
          <w:rFonts w:eastAsia="Aptos"/>
          <w:b/>
          <w:bCs/>
          <w:sz w:val="26"/>
        </w:rPr>
        <w:t>25</w:t>
      </w:r>
      <w:r w:rsidRPr="00992961">
        <w:rPr>
          <w:rFonts w:eastAsia="Aptos"/>
        </w:rPr>
        <w:t xml:space="preserve">, Senior Fellow in Arctic Security and </w:t>
      </w:r>
      <w:proofErr w:type="spellStart"/>
      <w:r w:rsidRPr="00992961">
        <w:rPr>
          <w:rFonts w:eastAsia="Aptos"/>
        </w:rPr>
        <w:t>Defence</w:t>
      </w:r>
      <w:proofErr w:type="spellEnd"/>
      <w:r w:rsidRPr="00992961">
        <w:rPr>
          <w:rFonts w:eastAsia="Aptos"/>
        </w:rPr>
        <w:t xml:space="preserve"> at The Simons Foundation Canada (Ernie Regehr O.C., “Denuclearization and the Golden Dome,” The Simons Foundation Canada, https://www.thesimonsfoundation.ca/highlights/denuclearization-and-golden-dome)</w:t>
      </w:r>
    </w:p>
    <w:p w14:paraId="3008D3A2" w14:textId="77777777" w:rsidR="00992961" w:rsidRPr="00992961" w:rsidRDefault="00992961" w:rsidP="00992961">
      <w:pPr>
        <w:rPr>
          <w:rFonts w:eastAsia="Aptos"/>
          <w:sz w:val="16"/>
        </w:rPr>
      </w:pPr>
      <w:r w:rsidRPr="00992961">
        <w:rPr>
          <w:rFonts w:eastAsia="Aptos"/>
          <w:sz w:val="16"/>
        </w:rPr>
        <w:t xml:space="preserve">Both </w:t>
      </w:r>
      <w:r w:rsidRPr="00992961">
        <w:rPr>
          <w:rFonts w:eastAsia="Aptos"/>
          <w:b/>
          <w:iCs/>
          <w:highlight w:val="cyan"/>
          <w:u w:val="single"/>
          <w:bdr w:val="single" w:sz="8" w:space="0" w:color="auto"/>
        </w:rPr>
        <w:t>Russia</w:t>
      </w:r>
      <w:r w:rsidRPr="00992961">
        <w:rPr>
          <w:rFonts w:eastAsia="Aptos"/>
          <w:highlight w:val="cyan"/>
          <w:u w:val="single"/>
        </w:rPr>
        <w:t xml:space="preserve"> and </w:t>
      </w:r>
      <w:r w:rsidRPr="00992961">
        <w:rPr>
          <w:rFonts w:eastAsia="Aptos"/>
          <w:b/>
          <w:iCs/>
          <w:highlight w:val="cyan"/>
          <w:u w:val="single"/>
          <w:bdr w:val="single" w:sz="8" w:space="0" w:color="auto"/>
        </w:rPr>
        <w:t>China</w:t>
      </w:r>
      <w:r w:rsidRPr="00992961">
        <w:rPr>
          <w:rFonts w:eastAsia="Aptos"/>
          <w:u w:val="single"/>
        </w:rPr>
        <w:t xml:space="preserve"> have </w:t>
      </w:r>
      <w:r w:rsidRPr="00992961">
        <w:rPr>
          <w:rFonts w:eastAsia="Aptos"/>
          <w:b/>
          <w:iCs/>
          <w:highlight w:val="cyan"/>
          <w:u w:val="single"/>
          <w:bdr w:val="single" w:sz="8" w:space="0" w:color="auto"/>
        </w:rPr>
        <w:t>made</w:t>
      </w:r>
      <w:r w:rsidRPr="00992961">
        <w:rPr>
          <w:rFonts w:eastAsia="Aptos"/>
          <w:sz w:val="16"/>
        </w:rPr>
        <w:t xml:space="preserve"> it </w:t>
      </w:r>
      <w:r w:rsidRPr="00992961">
        <w:rPr>
          <w:rFonts w:eastAsia="Aptos"/>
          <w:b/>
          <w:iCs/>
          <w:highlight w:val="cyan"/>
          <w:u w:val="single"/>
          <w:bdr w:val="single" w:sz="8" w:space="0" w:color="auto"/>
        </w:rPr>
        <w:t>clear</w:t>
      </w:r>
      <w:r w:rsidRPr="00992961">
        <w:rPr>
          <w:rFonts w:eastAsia="Aptos"/>
          <w:sz w:val="16"/>
        </w:rPr>
        <w:t xml:space="preserve"> that </w:t>
      </w:r>
      <w:r w:rsidRPr="00992961">
        <w:rPr>
          <w:rFonts w:eastAsia="Aptos"/>
          <w:u w:val="single"/>
        </w:rPr>
        <w:t xml:space="preserve">U.S. </w:t>
      </w:r>
      <w:r w:rsidRPr="00992961">
        <w:rPr>
          <w:rFonts w:eastAsia="Aptos"/>
          <w:b/>
          <w:iCs/>
          <w:highlight w:val="cyan"/>
          <w:u w:val="single"/>
          <w:bdr w:val="single" w:sz="8" w:space="0" w:color="auto"/>
        </w:rPr>
        <w:t>m</w:t>
      </w:r>
      <w:r w:rsidRPr="00992961">
        <w:rPr>
          <w:rFonts w:eastAsia="Aptos"/>
          <w:u w:val="single"/>
        </w:rPr>
        <w:t xml:space="preserve">issile </w:t>
      </w:r>
      <w:proofErr w:type="spellStart"/>
      <w:r w:rsidRPr="00992961">
        <w:rPr>
          <w:rFonts w:eastAsia="Aptos"/>
          <w:b/>
          <w:iCs/>
          <w:highlight w:val="cyan"/>
          <w:u w:val="single"/>
          <w:bdr w:val="single" w:sz="8" w:space="0" w:color="auto"/>
        </w:rPr>
        <w:t>d</w:t>
      </w:r>
      <w:r w:rsidRPr="00992961">
        <w:rPr>
          <w:rFonts w:eastAsia="Aptos"/>
          <w:u w:val="single"/>
        </w:rPr>
        <w:t>efence</w:t>
      </w:r>
      <w:proofErr w:type="spellEnd"/>
      <w:r w:rsidRPr="00992961">
        <w:rPr>
          <w:rFonts w:eastAsia="Aptos"/>
          <w:sz w:val="16"/>
        </w:rPr>
        <w:t xml:space="preserve"> initiatives </w:t>
      </w:r>
      <w:r w:rsidRPr="00992961">
        <w:rPr>
          <w:rFonts w:eastAsia="Aptos"/>
          <w:highlight w:val="cyan"/>
          <w:u w:val="single"/>
        </w:rPr>
        <w:t>will</w:t>
      </w:r>
      <w:r w:rsidRPr="00992961">
        <w:rPr>
          <w:rFonts w:eastAsia="Aptos"/>
          <w:sz w:val="16"/>
        </w:rPr>
        <w:t xml:space="preserve"> only </w:t>
      </w:r>
      <w:r w:rsidRPr="00992961">
        <w:rPr>
          <w:rFonts w:eastAsia="Aptos"/>
          <w:highlight w:val="cyan"/>
          <w:u w:val="single"/>
        </w:rPr>
        <w:t>fuel the</w:t>
      </w:r>
      <w:r w:rsidRPr="00992961">
        <w:rPr>
          <w:rFonts w:eastAsia="Aptos"/>
          <w:u w:val="single"/>
        </w:rPr>
        <w:t xml:space="preserve"> </w:t>
      </w:r>
      <w:r w:rsidRPr="00992961">
        <w:rPr>
          <w:rFonts w:eastAsia="Aptos"/>
          <w:b/>
          <w:iCs/>
          <w:u w:val="single"/>
          <w:bdr w:val="single" w:sz="8" w:space="0" w:color="auto"/>
        </w:rPr>
        <w:t xml:space="preserve">nuclear </w:t>
      </w:r>
      <w:r w:rsidRPr="00992961">
        <w:rPr>
          <w:rFonts w:eastAsia="Aptos"/>
          <w:b/>
          <w:iCs/>
          <w:highlight w:val="cyan"/>
          <w:u w:val="single"/>
          <w:bdr w:val="single" w:sz="8" w:space="0" w:color="auto"/>
        </w:rPr>
        <w:t>arms race</w:t>
      </w:r>
      <w:r w:rsidRPr="00992961">
        <w:rPr>
          <w:rFonts w:eastAsia="Aptos"/>
          <w:sz w:val="16"/>
        </w:rPr>
        <w:t xml:space="preserve">. This concern was explicitly acknowledged in the New START Treaty of 2010, which recognized the interrelationship between offensive and defensive strategic arms. </w:t>
      </w:r>
      <w:r w:rsidRPr="00992961">
        <w:rPr>
          <w:rFonts w:eastAsia="Aptos"/>
          <w:b/>
          <w:iCs/>
          <w:highlight w:val="cyan"/>
          <w:u w:val="single"/>
          <w:bdr w:val="single" w:sz="8" w:space="0" w:color="auto"/>
        </w:rPr>
        <w:t>Until now</w:t>
      </w:r>
      <w:r w:rsidRPr="00992961">
        <w:rPr>
          <w:rFonts w:eastAsia="Aptos"/>
          <w:highlight w:val="cyan"/>
          <w:u w:val="single"/>
        </w:rPr>
        <w:t xml:space="preserve">, U.S. policy has </w:t>
      </w:r>
      <w:r w:rsidRPr="00992961">
        <w:rPr>
          <w:rFonts w:eastAsia="Aptos"/>
          <w:b/>
          <w:iCs/>
          <w:highlight w:val="cyan"/>
          <w:u w:val="single"/>
          <w:bdr w:val="single" w:sz="8" w:space="0" w:color="auto"/>
        </w:rPr>
        <w:t>deliberately limited m</w:t>
      </w:r>
      <w:r w:rsidRPr="00992961">
        <w:rPr>
          <w:rFonts w:eastAsia="Aptos"/>
          <w:u w:val="single"/>
        </w:rPr>
        <w:t xml:space="preserve">issile </w:t>
      </w:r>
      <w:r w:rsidRPr="00992961">
        <w:rPr>
          <w:rFonts w:eastAsia="Aptos"/>
          <w:b/>
          <w:iCs/>
          <w:highlight w:val="cyan"/>
          <w:u w:val="single"/>
          <w:bdr w:val="single" w:sz="8" w:space="0" w:color="auto"/>
        </w:rPr>
        <w:t>d</w:t>
      </w:r>
      <w:r w:rsidRPr="00992961">
        <w:rPr>
          <w:rFonts w:eastAsia="Aptos"/>
          <w:u w:val="single"/>
        </w:rPr>
        <w:t>efense</w:t>
      </w:r>
      <w:r w:rsidRPr="00992961">
        <w:rPr>
          <w:rFonts w:eastAsia="Aptos"/>
          <w:sz w:val="16"/>
        </w:rPr>
        <w:t xml:space="preserve"> </w:t>
      </w:r>
      <w:r w:rsidRPr="00992961">
        <w:rPr>
          <w:rFonts w:eastAsia="Aptos"/>
          <w:u w:val="single"/>
        </w:rPr>
        <w:t xml:space="preserve">systems </w:t>
      </w:r>
      <w:r w:rsidRPr="00992961">
        <w:rPr>
          <w:rFonts w:eastAsia="Aptos"/>
          <w:highlight w:val="cyan"/>
          <w:u w:val="single"/>
        </w:rPr>
        <w:t xml:space="preserve">to threats from </w:t>
      </w:r>
      <w:r w:rsidRPr="00992961">
        <w:rPr>
          <w:rFonts w:eastAsia="Aptos"/>
          <w:b/>
          <w:iCs/>
          <w:highlight w:val="cyan"/>
          <w:u w:val="single"/>
          <w:bdr w:val="single" w:sz="8" w:space="0" w:color="auto"/>
        </w:rPr>
        <w:t>rogue states</w:t>
      </w:r>
      <w:r w:rsidRPr="00992961">
        <w:rPr>
          <w:rFonts w:eastAsia="Aptos"/>
          <w:highlight w:val="cyan"/>
          <w:u w:val="single"/>
        </w:rPr>
        <w:t xml:space="preserve"> such as </w:t>
      </w:r>
      <w:r w:rsidRPr="00992961">
        <w:rPr>
          <w:rFonts w:eastAsia="Aptos"/>
          <w:b/>
          <w:iCs/>
          <w:highlight w:val="cyan"/>
          <w:u w:val="single"/>
          <w:bdr w:val="single" w:sz="8" w:space="0" w:color="auto"/>
        </w:rPr>
        <w:t>No</w:t>
      </w:r>
      <w:r w:rsidRPr="00992961">
        <w:rPr>
          <w:rFonts w:eastAsia="Aptos"/>
          <w:u w:val="single"/>
        </w:rPr>
        <w:t xml:space="preserve">rth </w:t>
      </w:r>
      <w:r w:rsidRPr="00992961">
        <w:rPr>
          <w:rFonts w:eastAsia="Aptos"/>
          <w:b/>
          <w:iCs/>
          <w:highlight w:val="cyan"/>
          <w:u w:val="single"/>
          <w:bdr w:val="single" w:sz="8" w:space="0" w:color="auto"/>
        </w:rPr>
        <w:t>Ko</w:t>
      </w:r>
      <w:r w:rsidRPr="00992961">
        <w:rPr>
          <w:rFonts w:eastAsia="Aptos"/>
          <w:u w:val="single"/>
        </w:rPr>
        <w:t xml:space="preserve">rea and Iran, </w:t>
      </w:r>
      <w:r w:rsidRPr="00992961">
        <w:rPr>
          <w:rFonts w:eastAsia="Aptos"/>
          <w:b/>
          <w:iCs/>
          <w:highlight w:val="cyan"/>
          <w:u w:val="single"/>
          <w:bdr w:val="single" w:sz="8" w:space="0" w:color="auto"/>
        </w:rPr>
        <w:t>rather</w:t>
      </w:r>
      <w:r w:rsidRPr="00992961">
        <w:rPr>
          <w:rFonts w:eastAsia="Aptos"/>
          <w:highlight w:val="cyan"/>
          <w:u w:val="single"/>
        </w:rPr>
        <w:t xml:space="preserve"> than targeting </w:t>
      </w:r>
      <w:r w:rsidRPr="00992961">
        <w:rPr>
          <w:rFonts w:eastAsia="Aptos"/>
          <w:b/>
          <w:iCs/>
          <w:highlight w:val="cyan"/>
          <w:u w:val="single"/>
          <w:bdr w:val="single" w:sz="8" w:space="0" w:color="auto"/>
        </w:rPr>
        <w:t>Russia</w:t>
      </w:r>
      <w:r w:rsidRPr="00992961">
        <w:rPr>
          <w:rFonts w:eastAsia="Aptos"/>
          <w:highlight w:val="cyan"/>
          <w:u w:val="single"/>
        </w:rPr>
        <w:t xml:space="preserve"> or </w:t>
      </w:r>
      <w:r w:rsidRPr="00992961">
        <w:rPr>
          <w:rFonts w:eastAsia="Aptos"/>
          <w:b/>
          <w:iCs/>
          <w:highlight w:val="cyan"/>
          <w:u w:val="single"/>
          <w:bdr w:val="single" w:sz="8" w:space="0" w:color="auto"/>
        </w:rPr>
        <w:t>China</w:t>
      </w:r>
      <w:r w:rsidRPr="00992961">
        <w:rPr>
          <w:rFonts w:eastAsia="Aptos"/>
          <w:sz w:val="16"/>
        </w:rPr>
        <w:t xml:space="preserve">. </w:t>
      </w:r>
      <w:r w:rsidRPr="00992961">
        <w:rPr>
          <w:rFonts w:eastAsia="Aptos"/>
          <w:highlight w:val="cyan"/>
          <w:u w:val="single"/>
        </w:rPr>
        <w:t xml:space="preserve">The new </w:t>
      </w:r>
      <w:r w:rsidRPr="00992961">
        <w:rPr>
          <w:rFonts w:eastAsia="Aptos"/>
          <w:b/>
          <w:iCs/>
          <w:highlight w:val="cyan"/>
          <w:u w:val="single"/>
          <w:bdr w:val="single" w:sz="8" w:space="0" w:color="auto"/>
        </w:rPr>
        <w:t>Iron Dome</w:t>
      </w:r>
      <w:r w:rsidRPr="00992961">
        <w:rPr>
          <w:rFonts w:eastAsia="Aptos"/>
          <w:sz w:val="16"/>
        </w:rPr>
        <w:t xml:space="preserve"> initiative </w:t>
      </w:r>
      <w:r w:rsidRPr="00992961">
        <w:rPr>
          <w:rFonts w:eastAsia="Aptos"/>
          <w:highlight w:val="cyan"/>
          <w:u w:val="single"/>
        </w:rPr>
        <w:t>shifts that</w:t>
      </w:r>
      <w:r w:rsidRPr="00992961">
        <w:rPr>
          <w:rFonts w:eastAsia="Aptos"/>
          <w:u w:val="single"/>
        </w:rPr>
        <w:t xml:space="preserve"> policy significantly </w:t>
      </w:r>
      <w:r w:rsidRPr="00992961">
        <w:rPr>
          <w:rFonts w:eastAsia="Aptos"/>
          <w:highlight w:val="cyan"/>
          <w:u w:val="single"/>
        </w:rPr>
        <w:t>to</w:t>
      </w:r>
      <w:r w:rsidRPr="00992961">
        <w:rPr>
          <w:rFonts w:eastAsia="Aptos"/>
          <w:u w:val="single"/>
        </w:rPr>
        <w:t xml:space="preserve"> include </w:t>
      </w:r>
      <w:r w:rsidRPr="00992961">
        <w:rPr>
          <w:rFonts w:eastAsia="Aptos"/>
          <w:b/>
          <w:iCs/>
          <w:highlight w:val="cyan"/>
          <w:u w:val="single"/>
          <w:bdr w:val="single" w:sz="8" w:space="0" w:color="auto"/>
        </w:rPr>
        <w:t>peer adversaries</w:t>
      </w:r>
      <w:r w:rsidRPr="00992961">
        <w:rPr>
          <w:rFonts w:eastAsia="Aptos"/>
          <w:sz w:val="16"/>
        </w:rPr>
        <w:t xml:space="preserve">, </w:t>
      </w:r>
      <w:r w:rsidRPr="00992961">
        <w:rPr>
          <w:rFonts w:eastAsia="Aptos"/>
          <w:u w:val="single"/>
        </w:rPr>
        <w:t xml:space="preserve">further </w:t>
      </w:r>
      <w:r w:rsidRPr="00992961">
        <w:rPr>
          <w:rFonts w:eastAsia="Aptos"/>
          <w:b/>
          <w:iCs/>
          <w:highlight w:val="cyan"/>
          <w:u w:val="single"/>
          <w:bdr w:val="single" w:sz="8" w:space="0" w:color="auto"/>
        </w:rPr>
        <w:t>destabilizing</w:t>
      </w:r>
      <w:r w:rsidRPr="00992961">
        <w:rPr>
          <w:rFonts w:eastAsia="Aptos"/>
          <w:highlight w:val="cyan"/>
          <w:u w:val="single"/>
        </w:rPr>
        <w:t xml:space="preserve"> nuclear deterrence</w:t>
      </w:r>
      <w:r w:rsidRPr="00992961">
        <w:rPr>
          <w:rFonts w:eastAsia="Aptos"/>
          <w:sz w:val="16"/>
        </w:rPr>
        <w:t xml:space="preserve">, still without any chance of protecting the American homeland. </w:t>
      </w:r>
      <w:r w:rsidRPr="00992961">
        <w:rPr>
          <w:rFonts w:eastAsia="Aptos"/>
          <w:u w:val="single"/>
        </w:rPr>
        <w:t xml:space="preserve">China has </w:t>
      </w:r>
      <w:r w:rsidRPr="00992961">
        <w:rPr>
          <w:rFonts w:eastAsia="Aptos"/>
          <w:b/>
          <w:iCs/>
          <w:u w:val="single"/>
          <w:bdr w:val="single" w:sz="8" w:space="0" w:color="auto"/>
        </w:rPr>
        <w:t>already responded</w:t>
      </w:r>
      <w:r w:rsidRPr="00992961">
        <w:rPr>
          <w:rFonts w:eastAsia="Aptos"/>
          <w:u w:val="single"/>
        </w:rPr>
        <w:t xml:space="preserve"> to</w:t>
      </w:r>
      <w:r w:rsidRPr="00992961">
        <w:rPr>
          <w:rFonts w:eastAsia="Aptos"/>
          <w:sz w:val="16"/>
        </w:rPr>
        <w:t xml:space="preserve"> the existing US </w:t>
      </w:r>
      <w:r w:rsidRPr="00992961">
        <w:rPr>
          <w:rFonts w:eastAsia="Aptos"/>
          <w:u w:val="single"/>
        </w:rPr>
        <w:t xml:space="preserve">missile </w:t>
      </w:r>
      <w:proofErr w:type="spellStart"/>
      <w:r w:rsidRPr="00992961">
        <w:rPr>
          <w:rFonts w:eastAsia="Aptos"/>
          <w:u w:val="single"/>
        </w:rPr>
        <w:t>defence</w:t>
      </w:r>
      <w:proofErr w:type="spellEnd"/>
      <w:r w:rsidRPr="00992961">
        <w:rPr>
          <w:rFonts w:eastAsia="Aptos"/>
          <w:u w:val="single"/>
        </w:rPr>
        <w:t xml:space="preserve"> system with</w:t>
      </w:r>
      <w:r w:rsidRPr="00992961">
        <w:rPr>
          <w:rFonts w:eastAsia="Aptos"/>
          <w:sz w:val="16"/>
        </w:rPr>
        <w:t xml:space="preserve"> a </w:t>
      </w:r>
      <w:r w:rsidRPr="00992961">
        <w:rPr>
          <w:rFonts w:eastAsia="Aptos"/>
          <w:b/>
          <w:iCs/>
          <w:u w:val="single"/>
          <w:bdr w:val="single" w:sz="8" w:space="0" w:color="auto"/>
        </w:rPr>
        <w:t>major expansion</w:t>
      </w:r>
      <w:r w:rsidRPr="00992961">
        <w:rPr>
          <w:rFonts w:eastAsia="Aptos"/>
          <w:u w:val="single"/>
        </w:rPr>
        <w:t xml:space="preserve"> of its nuclear arsenal</w:t>
      </w:r>
      <w:r w:rsidRPr="00992961">
        <w:rPr>
          <w:rFonts w:eastAsia="Aptos"/>
          <w:sz w:val="16"/>
        </w:rPr>
        <w:t xml:space="preserve"> and both Russia and China have turned to new technologies like hypersonic missiles to get around </w:t>
      </w:r>
      <w:proofErr w:type="spellStart"/>
      <w:r w:rsidRPr="00992961">
        <w:rPr>
          <w:rFonts w:eastAsia="Aptos"/>
          <w:sz w:val="16"/>
        </w:rPr>
        <w:t>defences</w:t>
      </w:r>
      <w:proofErr w:type="spellEnd"/>
      <w:r w:rsidRPr="00992961">
        <w:rPr>
          <w:rFonts w:eastAsia="Aptos"/>
          <w:sz w:val="16"/>
        </w:rPr>
        <w:t>. And any offensive system is much less expensive to mount than the defensive systems that try to stop them.[15]</w:t>
      </w:r>
    </w:p>
    <w:p w14:paraId="186DE2A5" w14:textId="77777777" w:rsidR="00992961" w:rsidRPr="00992961" w:rsidRDefault="00992961" w:rsidP="00992961"/>
    <w:sectPr w:rsidR="00992961" w:rsidRPr="00992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8438728">
    <w:abstractNumId w:val="14"/>
  </w:num>
  <w:num w:numId="16" w16cid:durableId="1559896552">
    <w:abstractNumId w:val="17"/>
  </w:num>
  <w:num w:numId="17" w16cid:durableId="2022732796">
    <w:abstractNumId w:val="16"/>
  </w:num>
  <w:num w:numId="18" w16cid:durableId="92671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61"/>
    <w:rsid w:val="0030470D"/>
    <w:rsid w:val="00992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C196"/>
  <w15:chartTrackingRefBased/>
  <w15:docId w15:val="{9B49FD10-5669-4B81-A7FE-A3052AC0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296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92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29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929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929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296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9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2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2961"/>
  </w:style>
  <w:style w:type="character" w:customStyle="1" w:styleId="Heading1Char">
    <w:name w:val="Heading 1 Char"/>
    <w:aliases w:val="Pocket Char"/>
    <w:basedOn w:val="DefaultParagraphFont"/>
    <w:link w:val="Heading1"/>
    <w:rsid w:val="0099296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9296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9296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9296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929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9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61"/>
    <w:rPr>
      <w:rFonts w:eastAsiaTheme="majorEastAsia" w:cstheme="majorBidi"/>
      <w:color w:val="272727" w:themeColor="text1" w:themeTint="D8"/>
    </w:rPr>
  </w:style>
  <w:style w:type="paragraph" w:styleId="Title">
    <w:name w:val="Title"/>
    <w:basedOn w:val="Normal"/>
    <w:next w:val="Normal"/>
    <w:link w:val="TitleChar"/>
    <w:uiPriority w:val="10"/>
    <w:qFormat/>
    <w:rsid w:val="0099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61"/>
    <w:pPr>
      <w:spacing w:before="160"/>
      <w:jc w:val="center"/>
    </w:pPr>
    <w:rPr>
      <w:i/>
      <w:iCs/>
      <w:color w:val="404040" w:themeColor="text1" w:themeTint="BF"/>
    </w:rPr>
  </w:style>
  <w:style w:type="character" w:customStyle="1" w:styleId="QuoteChar">
    <w:name w:val="Quote Char"/>
    <w:basedOn w:val="DefaultParagraphFont"/>
    <w:link w:val="Quote"/>
    <w:uiPriority w:val="29"/>
    <w:rsid w:val="00992961"/>
    <w:rPr>
      <w:i/>
      <w:iCs/>
      <w:color w:val="404040" w:themeColor="text1" w:themeTint="BF"/>
    </w:rPr>
  </w:style>
  <w:style w:type="paragraph" w:styleId="ListParagraph">
    <w:name w:val="List Paragraph"/>
    <w:aliases w:val="6 font,List Paragraph1,List Paragraph2,Colorful List - Accent 11"/>
    <w:basedOn w:val="Normal"/>
    <w:uiPriority w:val="34"/>
    <w:qFormat/>
    <w:rsid w:val="00992961"/>
    <w:pPr>
      <w:ind w:left="720"/>
      <w:contextualSpacing/>
    </w:pPr>
  </w:style>
  <w:style w:type="character" w:styleId="IntenseEmphasis">
    <w:name w:val="Intense Emphasis"/>
    <w:basedOn w:val="DefaultParagraphFont"/>
    <w:uiPriority w:val="21"/>
    <w:qFormat/>
    <w:rsid w:val="00992961"/>
    <w:rPr>
      <w:i/>
      <w:iCs/>
      <w:color w:val="0F4761" w:themeColor="accent1" w:themeShade="BF"/>
    </w:rPr>
  </w:style>
  <w:style w:type="paragraph" w:styleId="IntenseQuote">
    <w:name w:val="Intense Quote"/>
    <w:basedOn w:val="Normal"/>
    <w:next w:val="Normal"/>
    <w:link w:val="IntenseQuoteChar"/>
    <w:uiPriority w:val="30"/>
    <w:qFormat/>
    <w:rsid w:val="0099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61"/>
    <w:rPr>
      <w:i/>
      <w:iCs/>
      <w:color w:val="0F4761" w:themeColor="accent1" w:themeShade="BF"/>
    </w:rPr>
  </w:style>
  <w:style w:type="character" w:styleId="IntenseReference">
    <w:name w:val="Intense Reference"/>
    <w:basedOn w:val="DefaultParagraphFont"/>
    <w:uiPriority w:val="32"/>
    <w:qFormat/>
    <w:rsid w:val="0099296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9929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9296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29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992961"/>
    <w:rPr>
      <w:b w:val="0"/>
      <w:sz w:val="22"/>
      <w:u w:val="single"/>
    </w:rPr>
  </w:style>
  <w:style w:type="character" w:styleId="Strong">
    <w:name w:val="Strong"/>
    <w:basedOn w:val="DefaultParagraphFont"/>
    <w:uiPriority w:val="22"/>
    <w:qFormat/>
    <w:rsid w:val="00992961"/>
    <w:rPr>
      <w:b/>
      <w:bCs/>
    </w:rPr>
  </w:style>
  <w:style w:type="character" w:styleId="BookTitle">
    <w:name w:val="Book Title"/>
    <w:basedOn w:val="DefaultParagraphFont"/>
    <w:uiPriority w:val="33"/>
    <w:qFormat/>
    <w:rsid w:val="00992961"/>
    <w:rPr>
      <w:b/>
      <w:bCs/>
      <w:i/>
      <w:iCs/>
      <w:spacing w:val="5"/>
    </w:rPr>
  </w:style>
  <w:style w:type="numbering" w:styleId="111111">
    <w:name w:val="Outline List 2"/>
    <w:basedOn w:val="NoList"/>
    <w:uiPriority w:val="99"/>
    <w:semiHidden/>
    <w:unhideWhenUsed/>
    <w:rsid w:val="00992961"/>
  </w:style>
  <w:style w:type="paragraph" w:styleId="Header">
    <w:name w:val="header"/>
    <w:basedOn w:val="Normal"/>
    <w:link w:val="HeaderChar"/>
    <w:uiPriority w:val="99"/>
    <w:semiHidden/>
    <w:rsid w:val="009929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2961"/>
    <w:rPr>
      <w:rFonts w:ascii="Calibri" w:hAnsi="Calibri" w:cs="Calibri"/>
      <w:kern w:val="0"/>
      <w:sz w:val="22"/>
      <w:szCs w:val="22"/>
      <w14:ligatures w14:val="none"/>
    </w:rPr>
  </w:style>
  <w:style w:type="paragraph" w:styleId="Footer">
    <w:name w:val="footer"/>
    <w:basedOn w:val="Normal"/>
    <w:link w:val="FooterChar"/>
    <w:uiPriority w:val="99"/>
    <w:semiHidden/>
    <w:rsid w:val="009929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296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92961"/>
    <w:pPr>
      <w:spacing w:after="120"/>
    </w:pPr>
  </w:style>
  <w:style w:type="character" w:customStyle="1" w:styleId="BodyTextChar">
    <w:name w:val="Body Text Char"/>
    <w:basedOn w:val="DefaultParagraphFont"/>
    <w:link w:val="BodyText"/>
    <w:uiPriority w:val="99"/>
    <w:semiHidden/>
    <w:rsid w:val="00992961"/>
    <w:rPr>
      <w:rFonts w:ascii="Calibri" w:hAnsi="Calibri" w:cs="Calibri"/>
      <w:kern w:val="0"/>
      <w:sz w:val="22"/>
      <w:szCs w:val="22"/>
      <w14:ligatures w14:val="none"/>
    </w:rPr>
  </w:style>
  <w:style w:type="paragraph" w:styleId="NoSpacing">
    <w:name w:val="No Spacing"/>
    <w:link w:val="NoSpacingChar"/>
    <w:uiPriority w:val="99"/>
    <w:unhideWhenUsed/>
    <w:qFormat/>
    <w:rsid w:val="009929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9296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92961"/>
    <w:rPr>
      <w:color w:val="467886" w:themeColor="hyperlink"/>
      <w:u w:val="single"/>
    </w:rPr>
  </w:style>
  <w:style w:type="character" w:styleId="UnresolvedMention">
    <w:name w:val="Unresolved Mention"/>
    <w:basedOn w:val="DefaultParagraphFont"/>
    <w:uiPriority w:val="99"/>
    <w:semiHidden/>
    <w:unhideWhenUsed/>
    <w:rsid w:val="00992961"/>
    <w:rPr>
      <w:color w:val="605E5C"/>
      <w:shd w:val="clear" w:color="auto" w:fill="E1DFDD"/>
    </w:rPr>
  </w:style>
  <w:style w:type="paragraph" w:customStyle="1" w:styleId="Undertag">
    <w:name w:val="Undertag"/>
    <w:link w:val="UndertagChar"/>
    <w:autoRedefine/>
    <w:uiPriority w:val="5"/>
    <w:qFormat/>
    <w:rsid w:val="00992961"/>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992961"/>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992961"/>
    <w:rPr>
      <w:color w:val="1F3864"/>
    </w:rPr>
  </w:style>
  <w:style w:type="character" w:customStyle="1" w:styleId="AnalyticChar">
    <w:name w:val="Analytic Char"/>
    <w:basedOn w:val="DefaultParagraphFont"/>
    <w:link w:val="Analytic"/>
    <w:uiPriority w:val="5"/>
    <w:rsid w:val="00992961"/>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992961"/>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992961"/>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9929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992961"/>
    <w:pPr>
      <w:spacing w:before="60" w:after="60"/>
    </w:pPr>
  </w:style>
  <w:style w:type="paragraph" w:customStyle="1" w:styleId="UnderlinePara">
    <w:name w:val="Underline Para"/>
    <w:basedOn w:val="Normal"/>
    <w:autoRedefine/>
    <w:uiPriority w:val="7"/>
    <w:qFormat/>
    <w:rsid w:val="00992961"/>
    <w:pPr>
      <w:widowControl w:val="0"/>
      <w:suppressAutoHyphens/>
      <w:spacing w:after="200" w:line="240" w:lineRule="auto"/>
      <w:contextualSpacing/>
    </w:pPr>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gletonpoliticaljournal.rutgers.edu/growing-politicization-of-the-us-supreme-cour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effectivealtruism.org/posts/2fsu5c7k5MvbE8Dm6/the-people-s-history-of-collaps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ewyorker.com/news/daily-comment/obamas-game-of-chicken-with-the-supreme-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48002</Words>
  <Characters>250092</Characters>
  <Application>Microsoft Office Word</Application>
  <DocSecurity>0</DocSecurity>
  <Lines>3624</Lines>
  <Paragraphs>1279</Paragraphs>
  <ScaleCrop>false</ScaleCrop>
  <Company/>
  <LinksUpToDate>false</LinksUpToDate>
  <CharactersWithSpaces>296815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2026-03-07T16:22:00Z</dcterms:created>
  <dcterms:modified xsi:type="dcterms:W3CDTF">2026-03-07T16:28:00Z</dcterms:modified>
</cp:coreProperties>
</file>