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7CE" w14:textId="456E7161" w:rsidR="00937A87" w:rsidRDefault="00937A87" w:rsidP="00937A87">
      <w:pPr>
        <w:pStyle w:val="Heading1"/>
      </w:pPr>
      <w:r>
        <w:t>1AC---</w:t>
      </w:r>
      <w:r w:rsidR="00AB7AE7">
        <w:t>Gonzaga---Round 3</w:t>
      </w:r>
    </w:p>
    <w:p w14:paraId="4DD8368E" w14:textId="77777777" w:rsidR="00937A87" w:rsidRDefault="00937A87" w:rsidP="00937A87">
      <w:pPr>
        <w:pStyle w:val="Heading2"/>
      </w:pPr>
      <w:r>
        <w:lastRenderedPageBreak/>
        <w:t>Plan</w:t>
      </w:r>
    </w:p>
    <w:p w14:paraId="7AB1D4ED" w14:textId="77777777" w:rsidR="00937A87" w:rsidRDefault="00937A87" w:rsidP="00937A87">
      <w:pPr>
        <w:pStyle w:val="Heading4"/>
      </w:pPr>
      <w:r>
        <w:t>The United States federal government should substantially strengthen collective bargaining rights for federal workers.</w:t>
      </w:r>
    </w:p>
    <w:p w14:paraId="13428528" w14:textId="77777777" w:rsidR="00937A87" w:rsidRDefault="00937A87" w:rsidP="00937A87">
      <w:pPr>
        <w:pStyle w:val="Heading2"/>
      </w:pPr>
      <w:r>
        <w:lastRenderedPageBreak/>
        <w:t>Advantage---Doctrine</w:t>
      </w:r>
    </w:p>
    <w:p w14:paraId="79FB0926" w14:textId="77777777" w:rsidR="00937A87" w:rsidRPr="00686D0B" w:rsidRDefault="00937A87" w:rsidP="00937A87">
      <w:pPr>
        <w:pStyle w:val="Heading4"/>
      </w:pPr>
      <w:r>
        <w:t>Advantage One---</w:t>
      </w:r>
      <w:r w:rsidRPr="00686D0B">
        <w:rPr>
          <w:u w:val="single"/>
        </w:rPr>
        <w:t>DOCTRINE</w:t>
      </w:r>
      <w:r>
        <w:t>:</w:t>
      </w:r>
    </w:p>
    <w:p w14:paraId="2E9AEACC" w14:textId="77777777" w:rsidR="00937A87" w:rsidRPr="00EC4FBD" w:rsidRDefault="00937A87" w:rsidP="00937A87">
      <w:pPr>
        <w:pStyle w:val="Heading4"/>
        <w:rPr>
          <w:b w:val="0"/>
          <w:bCs/>
        </w:rPr>
      </w:pPr>
      <w:r>
        <w:t xml:space="preserve">Trump is </w:t>
      </w:r>
      <w:r>
        <w:rPr>
          <w:u w:val="single"/>
        </w:rPr>
        <w:t>gutting</w:t>
      </w:r>
      <w:r>
        <w:t xml:space="preserve"> federal workers’ collective bargaining rights </w:t>
      </w:r>
      <w:r>
        <w:rPr>
          <w:b w:val="0"/>
          <w:bCs/>
        </w:rPr>
        <w:t xml:space="preserve">(CBR). </w:t>
      </w:r>
    </w:p>
    <w:p w14:paraId="082E4E7B" w14:textId="77777777" w:rsidR="00937A87" w:rsidRPr="00F64244" w:rsidRDefault="00937A87" w:rsidP="00937A87">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73858B43" w14:textId="77777777" w:rsidR="00937A87" w:rsidRPr="00F64244" w:rsidRDefault="00937A87" w:rsidP="00937A87">
      <w:pPr>
        <w:rPr>
          <w:sz w:val="16"/>
        </w:rPr>
      </w:pPr>
      <w:r w:rsidRPr="00F64244">
        <w:rPr>
          <w:sz w:val="16"/>
        </w:rPr>
        <w:t xml:space="preserve">In spite of its claims of “putting American workers first,” the </w:t>
      </w:r>
      <w:r w:rsidRPr="00781518">
        <w:rPr>
          <w:rStyle w:val="Emphasis"/>
          <w:highlight w:val="cyan"/>
        </w:rPr>
        <w:t>Trump</w:t>
      </w:r>
      <w:r w:rsidRPr="00F64244">
        <w:rPr>
          <w:rStyle w:val="StyleUnderline"/>
        </w:rPr>
        <w:t xml:space="preserve"> administration has </w:t>
      </w:r>
      <w:r w:rsidRPr="00781518">
        <w:rPr>
          <w:rStyle w:val="StyleUnderline"/>
          <w:highlight w:val="cyan"/>
        </w:rPr>
        <w:t xml:space="preserve">ended </w:t>
      </w:r>
      <w:r w:rsidRPr="00781518">
        <w:rPr>
          <w:rStyle w:val="Emphasis"/>
          <w:highlight w:val="cyan"/>
        </w:rPr>
        <w:t xml:space="preserve">collective </w:t>
      </w:r>
      <w:r w:rsidRPr="00B724EB">
        <w:rPr>
          <w:rStyle w:val="Emphasis"/>
          <w:highlight w:val="cyan"/>
        </w:rPr>
        <w:t>bargaining</w:t>
      </w:r>
      <w:r w:rsidRPr="00B724EB">
        <w:rPr>
          <w:rStyle w:val="StyleUnderline"/>
          <w:highlight w:val="cyan"/>
        </w:rPr>
        <w:t xml:space="preserve"> for</w:t>
      </w:r>
      <w:r w:rsidRPr="00EC4FBD">
        <w:rPr>
          <w:rStyle w:val="StyleUnderline"/>
        </w:rPr>
        <w:t xml:space="preserve"> 4 out of 5 </w:t>
      </w:r>
      <w:r w:rsidRPr="00B724EB">
        <w:rPr>
          <w:rStyle w:val="StyleUnderline"/>
          <w:highlight w:val="cyan"/>
        </w:rPr>
        <w:t>federal workers</w:t>
      </w:r>
      <w:r w:rsidRPr="00F64244">
        <w:rPr>
          <w:rStyle w:val="StyleUnderline"/>
        </w:rPr>
        <w:t xml:space="preserve"> represented by unions </w:t>
      </w:r>
      <w:r w:rsidRPr="00B724EB">
        <w:rPr>
          <w:rStyle w:val="StyleUnderline"/>
          <w:highlight w:val="cyan"/>
        </w:rPr>
        <w:t>at</w:t>
      </w:r>
      <w:r w:rsidRPr="00F64244">
        <w:rPr>
          <w:rStyle w:val="StyleUnderline"/>
        </w:rPr>
        <w:t xml:space="preserve"> more than </w:t>
      </w:r>
      <w:r w:rsidRPr="00EC4FBD">
        <w:rPr>
          <w:rStyle w:val="StyleUnderline"/>
        </w:rPr>
        <w:t xml:space="preserve">a </w:t>
      </w:r>
      <w:r w:rsidRPr="00EC4FBD">
        <w:rPr>
          <w:rStyle w:val="Emphasis"/>
        </w:rPr>
        <w:t>dozen federal agencies</w:t>
      </w:r>
      <w:r w:rsidRPr="00F64244">
        <w:rPr>
          <w:sz w:val="16"/>
        </w:rPr>
        <w:t>. According to a Center for American Progress analysis of federal employment data</w:t>
      </w:r>
      <w:r w:rsidRPr="00EC4FBD">
        <w:rPr>
          <w:sz w:val="16"/>
        </w:rPr>
        <w:t xml:space="preserve">, the Trump administration ended collective bargaining rights for </w:t>
      </w:r>
      <w:r w:rsidRPr="00EC4FBD">
        <w:rPr>
          <w:rStyle w:val="StyleUnderline"/>
        </w:rPr>
        <w:t xml:space="preserve">more than 1 </w:t>
      </w:r>
      <w:r w:rsidRPr="00EC4FBD">
        <w:rPr>
          <w:rStyle w:val="Emphasis"/>
        </w:rPr>
        <w:t>million</w:t>
      </w:r>
      <w:r w:rsidRPr="00EC4FBD">
        <w:rPr>
          <w:rStyle w:val="StyleUnderline"/>
        </w:rPr>
        <w:t xml:space="preserve"> American workers</w:t>
      </w:r>
      <w:r w:rsidRPr="00EC4FBD">
        <w:rPr>
          <w:sz w:val="16"/>
        </w:rPr>
        <w:t>, or nearly 1 out of every 15 workers nationwide covered by a union contract, via an executive order issued on March 27</w:t>
      </w:r>
      <w:r w:rsidRPr="00F64244">
        <w:rPr>
          <w:sz w:val="16"/>
        </w:rPr>
        <w:t xml:space="preserve">,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653C8D96" w14:textId="77777777" w:rsidR="00937A87" w:rsidRPr="00F64244" w:rsidRDefault="00937A87" w:rsidP="00937A87">
      <w:pPr>
        <w:rPr>
          <w:sz w:val="16"/>
        </w:rPr>
      </w:pPr>
      <w:r w:rsidRPr="00F64244">
        <w:rPr>
          <w:sz w:val="16"/>
        </w:rPr>
        <w:t>The Trump administration’s actions end collective bargaining for more than 1 million workers</w:t>
      </w:r>
    </w:p>
    <w:p w14:paraId="5F10A442" w14:textId="77777777" w:rsidR="00937A87" w:rsidRPr="00F64244" w:rsidRDefault="00937A87" w:rsidP="00937A87">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w:t>
      </w:r>
      <w:r w:rsidRPr="00EC4FBD">
        <w:rPr>
          <w:sz w:val="16"/>
        </w:rPr>
        <w:t xml:space="preserve">unions. Most of these workers </w:t>
      </w:r>
      <w:r w:rsidRPr="00EC4FBD">
        <w:rPr>
          <w:rStyle w:val="Emphasis"/>
        </w:rPr>
        <w:t>lost</w:t>
      </w:r>
      <w:r w:rsidRPr="00EC4FBD">
        <w:rPr>
          <w:rStyle w:val="StyleUnderline"/>
        </w:rPr>
        <w:t xml:space="preserve"> their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r</w:t>
      </w:r>
      <w:r w:rsidRPr="00EC4FBD">
        <w:rPr>
          <w:rStyle w:val="StyleUnderline"/>
        </w:rPr>
        <w:t xml:space="preserve">ights immediately after the </w:t>
      </w:r>
      <w:r w:rsidRPr="00EC4FBD">
        <w:rPr>
          <w:rStyle w:val="Emphasis"/>
        </w:rPr>
        <w:t>order</w:t>
      </w:r>
      <w:r w:rsidRPr="00EC4FBD">
        <w:rPr>
          <w:rStyle w:val="StyleUnderline"/>
        </w:rPr>
        <w:t xml:space="preserve"> was issued</w:t>
      </w:r>
      <w:r w:rsidRPr="00EC4FBD">
        <w:rPr>
          <w:sz w:val="16"/>
        </w:rPr>
        <w:t>. Although more than 39,000 U.S. Department of Transportation workers still have their rights as of the</w:t>
      </w:r>
      <w:r w:rsidRPr="00F64244">
        <w:rPr>
          <w:sz w:val="16"/>
        </w:rPr>
        <w:t xml:space="preserve"> time of publication, they could lose them at any time since the order delegated the secretary of transportation to end collective bargaining at the agency; therefore, these workers are included in the overall total in Figure 1.</w:t>
      </w:r>
    </w:p>
    <w:p w14:paraId="1C7A5FFB" w14:textId="77777777" w:rsidR="00937A87" w:rsidRPr="00F64244" w:rsidRDefault="00937A87" w:rsidP="00937A87">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781518">
        <w:rPr>
          <w:rStyle w:val="StyleUnderline"/>
          <w:highlight w:val="cyan"/>
        </w:rPr>
        <w:t>enables</w:t>
      </w:r>
      <w:r w:rsidRPr="00F64244">
        <w:rPr>
          <w:rStyle w:val="StyleUnderline"/>
        </w:rPr>
        <w:t xml:space="preserve"> workers to come together </w:t>
      </w:r>
      <w:r w:rsidRPr="00781518">
        <w:rPr>
          <w:rStyle w:val="StyleUnderline"/>
          <w:highlight w:val="cyan"/>
        </w:rPr>
        <w:t xml:space="preserve">to </w:t>
      </w:r>
      <w:r w:rsidRPr="00781518">
        <w:rPr>
          <w:rStyle w:val="Emphasis"/>
          <w:highlight w:val="cyan"/>
        </w:rPr>
        <w:t>protect</w:t>
      </w:r>
      <w:r w:rsidRPr="00781518">
        <w:rPr>
          <w:rStyle w:val="StyleUnderline"/>
          <w:highlight w:val="cyan"/>
        </w:rPr>
        <w:t xml:space="preserve"> themselves</w:t>
      </w:r>
      <w:r w:rsidRPr="00F64244">
        <w:rPr>
          <w:rStyle w:val="StyleUnderline"/>
        </w:rPr>
        <w:t xml:space="preserve"> for speaking up on the job and to </w:t>
      </w:r>
      <w:r w:rsidRPr="00781518">
        <w:rPr>
          <w:rStyle w:val="Emphasis"/>
          <w:highlight w:val="cyan"/>
        </w:rPr>
        <w:t>negotiate</w:t>
      </w:r>
      <w:r w:rsidRPr="00781518">
        <w:rPr>
          <w:rStyle w:val="StyleUnderline"/>
          <w:highlight w:val="cyan"/>
        </w:rPr>
        <w:t xml:space="preserve"> for improved </w:t>
      </w:r>
      <w:r w:rsidRPr="00781518">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B724EB">
        <w:rPr>
          <w:rStyle w:val="Emphasis"/>
          <w:highlight w:val="cyan"/>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B724EB">
        <w:rPr>
          <w:rStyle w:val="Emphasis"/>
          <w:highlight w:val="cyan"/>
        </w:rPr>
        <w:t>protections</w:t>
      </w:r>
      <w:r w:rsidRPr="00B724EB">
        <w:rPr>
          <w:rStyle w:val="StyleUnderline"/>
          <w:highlight w:val="cyan"/>
        </w:rPr>
        <w:t xml:space="preserve"> that enable</w:t>
      </w:r>
      <w:r w:rsidRPr="00F64244">
        <w:rPr>
          <w:rStyle w:val="StyleUnderline"/>
        </w:rPr>
        <w:t xml:space="preserve"> </w:t>
      </w:r>
      <w:r w:rsidRPr="00781518">
        <w:rPr>
          <w:rStyle w:val="StyleUnderline"/>
        </w:rPr>
        <w:t xml:space="preserve">them </w:t>
      </w:r>
      <w:r w:rsidRPr="00B724EB">
        <w:rPr>
          <w:rStyle w:val="StyleUnderline"/>
          <w:highlight w:val="cyan"/>
        </w:rPr>
        <w:t xml:space="preserve">to blow the </w:t>
      </w:r>
      <w:r w:rsidRPr="00B724EB">
        <w:rPr>
          <w:rStyle w:val="Emphasis"/>
          <w:highlight w:val="cyan"/>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1DC0D828" w14:textId="77777777" w:rsidR="00937A87" w:rsidRPr="00F64244" w:rsidRDefault="00937A87" w:rsidP="00937A87">
      <w:pPr>
        <w:rPr>
          <w:sz w:val="16"/>
        </w:rPr>
      </w:pPr>
      <w:r w:rsidRPr="00F64244">
        <w:rPr>
          <w:sz w:val="16"/>
        </w:rPr>
        <w:t>Many of the affected workers do not have a national security role</w:t>
      </w:r>
    </w:p>
    <w:p w14:paraId="0A31444F" w14:textId="77777777" w:rsidR="00937A87" w:rsidRPr="00F64244" w:rsidRDefault="00937A87" w:rsidP="00937A87">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1F165302" w14:textId="77777777" w:rsidR="00937A87" w:rsidRPr="00F64244" w:rsidRDefault="00937A87" w:rsidP="00937A87">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367B3211" w14:textId="77777777" w:rsidR="00937A87" w:rsidRPr="00F64244" w:rsidRDefault="00937A87" w:rsidP="00937A87">
      <w:pPr>
        <w:rPr>
          <w:sz w:val="16"/>
        </w:rPr>
      </w:pPr>
      <w:r w:rsidRPr="00F64244">
        <w:rPr>
          <w:sz w:val="16"/>
        </w:rPr>
        <w:t>Ending collective bargaining for federal workers harms both workers and the public</w:t>
      </w:r>
    </w:p>
    <w:p w14:paraId="2F3C94D0" w14:textId="77777777" w:rsidR="00937A87" w:rsidRPr="00F64244" w:rsidRDefault="00937A87" w:rsidP="00937A87">
      <w:pPr>
        <w:rPr>
          <w:sz w:val="16"/>
        </w:rPr>
      </w:pPr>
      <w:r w:rsidRPr="00F64244">
        <w:rPr>
          <w:sz w:val="16"/>
        </w:rPr>
        <w:lastRenderedPageBreak/>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w:t>
      </w:r>
      <w:r w:rsidRPr="00EC4FBD">
        <w:rPr>
          <w:sz w:val="16"/>
        </w:rPr>
        <w:t xml:space="preserve">: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a</w:t>
      </w:r>
      <w:r w:rsidRPr="00EC4FBD">
        <w:rPr>
          <w:rStyle w:val="StyleUnderline"/>
        </w:rPr>
        <w:t xml:space="preserve">greements protect VA </w:t>
      </w:r>
      <w:r w:rsidRPr="00EC4FBD">
        <w:rPr>
          <w:rStyle w:val="Emphasis"/>
        </w:rPr>
        <w:t>whistleblowers</w:t>
      </w:r>
      <w:r w:rsidRPr="00EC4FBD">
        <w:rPr>
          <w:rStyle w:val="StyleUnderline"/>
        </w:rPr>
        <w:t xml:space="preserve"> who have uncovered problems at the agency such as the </w:t>
      </w:r>
      <w:r w:rsidRPr="00EC4FBD">
        <w:rPr>
          <w:rStyle w:val="Emphasis"/>
        </w:rPr>
        <w:t>mismanagement</w:t>
      </w:r>
      <w:r w:rsidRPr="00EC4FBD">
        <w:rPr>
          <w:rStyle w:val="StyleUnderline"/>
        </w:rPr>
        <w:t xml:space="preserve"> of veterans’ private information or the </w:t>
      </w:r>
      <w:r w:rsidRPr="00EC4FBD">
        <w:rPr>
          <w:rStyle w:val="Emphasis"/>
        </w:rPr>
        <w:t>illegal restraint</w:t>
      </w:r>
      <w:r w:rsidRPr="00EC4FBD">
        <w:rPr>
          <w:rStyle w:val="StyleUnderline"/>
        </w:rPr>
        <w:t xml:space="preserve"> of a patient at a VA medical center</w:t>
      </w:r>
      <w:r w:rsidRPr="00EC4FBD">
        <w:rPr>
          <w:sz w:val="16"/>
        </w:rPr>
        <w:t>.</w:t>
      </w:r>
    </w:p>
    <w:p w14:paraId="4225B2D9" w14:textId="77777777" w:rsidR="00937A87" w:rsidRPr="00F64244" w:rsidRDefault="00937A87" w:rsidP="00937A87">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B724EB">
        <w:rPr>
          <w:rStyle w:val="Emphasis"/>
          <w:highlight w:val="cyan"/>
        </w:rPr>
        <w:t>disrupted</w:t>
      </w:r>
      <w:r w:rsidRPr="00B724EB">
        <w:rPr>
          <w:rStyle w:val="StyleUnderline"/>
          <w:highlight w:val="cyan"/>
        </w:rPr>
        <w:t xml:space="preserve"> union</w:t>
      </w:r>
      <w:r w:rsidRPr="00F64244">
        <w:rPr>
          <w:rStyle w:val="StyleUnderline"/>
        </w:rPr>
        <w:t xml:space="preserve"> members’ </w:t>
      </w:r>
      <w:r w:rsidRPr="00B724EB">
        <w:rPr>
          <w:rStyle w:val="StyleUnderline"/>
        </w:rPr>
        <w:t xml:space="preserve">ability to pay </w:t>
      </w:r>
      <w:r w:rsidRPr="00B724EB">
        <w:rPr>
          <w:rStyle w:val="Emphasis"/>
          <w:highlight w:val="cyan"/>
        </w:rPr>
        <w:t>dues</w:t>
      </w:r>
      <w:r w:rsidRPr="00F64244">
        <w:rPr>
          <w:rStyle w:val="StyleUnderline"/>
        </w:rPr>
        <w:t xml:space="preserve">, which in turn makes it </w:t>
      </w:r>
      <w:r w:rsidRPr="00B724EB">
        <w:rPr>
          <w:rStyle w:val="Emphasis"/>
          <w:highlight w:val="cyan"/>
        </w:rPr>
        <w:t>harder</w:t>
      </w:r>
      <w:r w:rsidRPr="00F64244">
        <w:rPr>
          <w:rStyle w:val="StyleUnderline"/>
        </w:rPr>
        <w:t xml:space="preserve"> for workers </w:t>
      </w:r>
      <w:r w:rsidRPr="00B724EB">
        <w:rPr>
          <w:rStyle w:val="StyleUnderline"/>
          <w:highlight w:val="cyan"/>
        </w:rPr>
        <w:t xml:space="preserve">to </w:t>
      </w:r>
      <w:r w:rsidRPr="00B724EB">
        <w:rPr>
          <w:rStyle w:val="Emphasis"/>
          <w:highlight w:val="cyan"/>
        </w:rPr>
        <w:t>support</w:t>
      </w:r>
      <w:r w:rsidRPr="00F64244">
        <w:rPr>
          <w:rStyle w:val="StyleUnderline"/>
        </w:rPr>
        <w:t xml:space="preserve"> the negotiations and </w:t>
      </w:r>
      <w:r w:rsidRPr="00B724EB">
        <w:rPr>
          <w:rStyle w:val="StyleUnderline"/>
          <w:highlight w:val="cyan"/>
        </w:rPr>
        <w:t xml:space="preserve">lawsuits they need to </w:t>
      </w:r>
      <w:r w:rsidRPr="00B724EB">
        <w:rPr>
          <w:rStyle w:val="Emphasis"/>
          <w:highlight w:val="cyan"/>
        </w:rPr>
        <w:t>protect</w:t>
      </w:r>
      <w:r w:rsidRPr="00F64244">
        <w:rPr>
          <w:rStyle w:val="StyleUnderline"/>
        </w:rPr>
        <w:t xml:space="preserve"> their </w:t>
      </w:r>
      <w:r w:rsidRPr="00B724EB">
        <w:rPr>
          <w:rStyle w:val="StyleUnderline"/>
          <w:highlight w:val="cyan"/>
        </w:rPr>
        <w:t>rights</w:t>
      </w:r>
      <w:r w:rsidRPr="00F64244">
        <w:rPr>
          <w:sz w:val="16"/>
        </w:rPr>
        <w:t>. On April 1, 2025, representatives in the House introduced a bill to overturn the executive order, co-sponsored by a majority of members .</w:t>
      </w:r>
    </w:p>
    <w:p w14:paraId="3B4B0D04" w14:textId="77777777" w:rsidR="00937A87" w:rsidRPr="00F64244" w:rsidRDefault="00937A87" w:rsidP="00937A87">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493F38A8" w14:textId="77777777" w:rsidR="00937A87" w:rsidRPr="00F64244" w:rsidRDefault="00937A87" w:rsidP="00937A87">
      <w:pPr>
        <w:rPr>
          <w:sz w:val="16"/>
        </w:rPr>
      </w:pPr>
      <w:r w:rsidRPr="00F64244">
        <w:rPr>
          <w:sz w:val="16"/>
        </w:rPr>
        <w:t>Conclusion</w:t>
      </w:r>
    </w:p>
    <w:p w14:paraId="196D5595" w14:textId="77777777" w:rsidR="00937A87" w:rsidRPr="00F64244" w:rsidRDefault="00937A87" w:rsidP="00937A87">
      <w:pPr>
        <w:rPr>
          <w:sz w:val="16"/>
        </w:rPr>
      </w:pPr>
      <w:r w:rsidRPr="00F64244">
        <w:rPr>
          <w:sz w:val="16"/>
        </w:rPr>
        <w:t xml:space="preserve">These attacks could not come at a worse time for the American public. Unionized federal workers have </w:t>
      </w:r>
      <w:r w:rsidRPr="00781518">
        <w:rPr>
          <w:rStyle w:val="StyleUnderline"/>
          <w:highlight w:val="cyan"/>
        </w:rPr>
        <w:t>negotiated</w:t>
      </w:r>
      <w:r w:rsidRPr="00F64244">
        <w:rPr>
          <w:rStyle w:val="StyleUnderline"/>
        </w:rPr>
        <w:t xml:space="preserve"> important </w:t>
      </w:r>
      <w:r w:rsidRPr="00781518">
        <w:rPr>
          <w:rStyle w:val="StyleUnderline"/>
          <w:highlight w:val="cyan"/>
        </w:rPr>
        <w:t xml:space="preserve">protections that preserve </w:t>
      </w:r>
      <w:r w:rsidRPr="00781518">
        <w:rPr>
          <w:rStyle w:val="Emphasis"/>
          <w:highlight w:val="cyan"/>
        </w:rPr>
        <w:t>scientific integrity</w:t>
      </w:r>
      <w:r w:rsidRPr="00781518">
        <w:rPr>
          <w:rStyle w:val="StyleUnderline"/>
          <w:highlight w:val="cyan"/>
        </w:rPr>
        <w:t xml:space="preserve">; </w:t>
      </w:r>
      <w:r w:rsidRPr="00781518">
        <w:rPr>
          <w:rStyle w:val="Emphasis"/>
          <w:highlight w:val="cyan"/>
        </w:rPr>
        <w:t>compensate</w:t>
      </w:r>
      <w:r w:rsidRPr="00F64244">
        <w:rPr>
          <w:rStyle w:val="StyleUnderline"/>
        </w:rPr>
        <w:t xml:space="preserve"> workers on recovery or </w:t>
      </w:r>
      <w:r w:rsidRPr="00781518">
        <w:rPr>
          <w:rStyle w:val="Emphasis"/>
          <w:highlight w:val="cyan"/>
        </w:rPr>
        <w:t>investigation</w:t>
      </w:r>
      <w:r w:rsidRPr="00781518">
        <w:rPr>
          <w:rStyle w:val="StyleUnderline"/>
          <w:highlight w:val="cyan"/>
        </w:rPr>
        <w:t xml:space="preserve"> missions</w:t>
      </w:r>
      <w:r w:rsidRPr="00F64244">
        <w:rPr>
          <w:sz w:val="16"/>
        </w:rPr>
        <w:t xml:space="preserve"> for American prisoners of war and </w:t>
      </w:r>
      <w:r w:rsidRPr="00EC4FBD">
        <w:rPr>
          <w:sz w:val="16"/>
        </w:rPr>
        <w:t xml:space="preserve">soldiers missing in action; </w:t>
      </w:r>
      <w:r w:rsidRPr="00EC4FBD">
        <w:rPr>
          <w:rStyle w:val="StyleUnderline"/>
        </w:rPr>
        <w:t>protect workers who report</w:t>
      </w:r>
      <w:r w:rsidRPr="00EC4FBD">
        <w:rPr>
          <w:sz w:val="16"/>
        </w:rPr>
        <w:t xml:space="preserve"> patient </w:t>
      </w:r>
      <w:r w:rsidRPr="00EC4FBD">
        <w:rPr>
          <w:rStyle w:val="Emphasis"/>
        </w:rPr>
        <w:t>abuse</w:t>
      </w:r>
      <w:r w:rsidRPr="00EC4FBD">
        <w:rPr>
          <w:sz w:val="16"/>
        </w:rPr>
        <w:t xml:space="preserve"> at VA hospitals; </w:t>
      </w:r>
      <w:r w:rsidRPr="00EC4FBD">
        <w:rPr>
          <w:rStyle w:val="StyleUnderline"/>
        </w:rPr>
        <w:t>safeguard worker safety</w:t>
      </w:r>
      <w:r w:rsidRPr="00F64244">
        <w:rPr>
          <w:rStyle w:val="StyleUnderline"/>
        </w:rPr>
        <w:t xml:space="preserve">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1278F2B9" w14:textId="77777777" w:rsidR="00937A87" w:rsidRPr="00F64244" w:rsidRDefault="00937A87" w:rsidP="00937A87">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t>
      </w:r>
      <w:r w:rsidRPr="00B724EB">
        <w:rPr>
          <w:rStyle w:val="StyleUnderline"/>
          <w:highlight w:val="cyan"/>
        </w:rPr>
        <w:t>Workers in</w:t>
      </w:r>
      <w:r w:rsidRPr="00B724EB">
        <w:rPr>
          <w:rStyle w:val="StyleUnderline"/>
        </w:rPr>
        <w:t xml:space="preserve"> the </w:t>
      </w:r>
      <w:r w:rsidRPr="00B724EB">
        <w:rPr>
          <w:rStyle w:val="Emphasis"/>
          <w:highlight w:val="cyan"/>
        </w:rPr>
        <w:t>federal</w:t>
      </w:r>
      <w:r w:rsidRPr="00B724EB">
        <w:rPr>
          <w:rStyle w:val="StyleUnderline"/>
          <w:highlight w:val="cyan"/>
        </w:rPr>
        <w:t xml:space="preserve"> government</w:t>
      </w:r>
      <w:r w:rsidRPr="00B724EB">
        <w:rPr>
          <w:rStyle w:val="StyleUnderline"/>
        </w:rPr>
        <w:t xml:space="preserve"> have </w:t>
      </w:r>
      <w:r w:rsidRPr="00B724EB">
        <w:rPr>
          <w:rStyle w:val="Emphasis"/>
          <w:highlight w:val="cyan"/>
        </w:rPr>
        <w:t>exercised</w:t>
      </w:r>
      <w:r w:rsidRPr="00B724EB">
        <w:rPr>
          <w:rStyle w:val="StyleUnderline"/>
        </w:rPr>
        <w:t xml:space="preserve"> their collective bargaining </w:t>
      </w:r>
      <w:r w:rsidRPr="00B724EB">
        <w:rPr>
          <w:rStyle w:val="StyleUnderline"/>
          <w:highlight w:val="cyan"/>
        </w:rPr>
        <w:t xml:space="preserve">rights for </w:t>
      </w:r>
      <w:r w:rsidRPr="00B724EB">
        <w:rPr>
          <w:rStyle w:val="Emphasis"/>
          <w:highlight w:val="cyan"/>
        </w:rPr>
        <w:t>decades</w:t>
      </w:r>
      <w:r w:rsidRPr="00B724EB">
        <w:rPr>
          <w:rStyle w:val="StyleUnderline"/>
          <w:highlight w:val="cyan"/>
        </w:rPr>
        <w:t xml:space="preserve"> to improve working conditions</w:t>
      </w:r>
      <w:r w:rsidRPr="00B724EB">
        <w:rPr>
          <w:rStyle w:val="StyleUnderline"/>
        </w:rPr>
        <w:t xml:space="preserve"> at one of America’s </w:t>
      </w:r>
      <w:r w:rsidRPr="00B724EB">
        <w:rPr>
          <w:rStyle w:val="Emphasis"/>
        </w:rPr>
        <w:t>biggest employers</w:t>
      </w:r>
      <w:r w:rsidRPr="00B724EB">
        <w:rPr>
          <w:rStyle w:val="StyleUnderline"/>
        </w:rPr>
        <w:t xml:space="preserve"> as well as to </w:t>
      </w:r>
      <w:r w:rsidRPr="00B724EB">
        <w:rPr>
          <w:rStyle w:val="StyleUnderline"/>
          <w:highlight w:val="cyan"/>
        </w:rPr>
        <w:t xml:space="preserve">enshrine </w:t>
      </w:r>
      <w:r w:rsidRPr="00B724EB">
        <w:rPr>
          <w:rStyle w:val="Emphasis"/>
          <w:highlight w:val="cyan"/>
        </w:rPr>
        <w:t>protections</w:t>
      </w:r>
      <w:r w:rsidRPr="00B724EB">
        <w:rPr>
          <w:rStyle w:val="StyleUnderline"/>
        </w:rPr>
        <w:t xml:space="preserve"> for the public they serve. </w:t>
      </w:r>
      <w:r w:rsidRPr="00B724EB">
        <w:rPr>
          <w:rStyle w:val="Emphasis"/>
        </w:rPr>
        <w:t>Ending</w:t>
      </w:r>
      <w:r w:rsidRPr="00B724EB">
        <w:rPr>
          <w:rStyle w:val="StyleUnderline"/>
        </w:rPr>
        <w:t xml:space="preserve"> collective bargaining </w:t>
      </w:r>
      <w:r w:rsidRPr="00781518">
        <w:rPr>
          <w:rStyle w:val="StyleUnderline"/>
          <w:highlight w:val="cyan"/>
        </w:rPr>
        <w:t>hurts</w:t>
      </w:r>
      <w:r w:rsidRPr="00F64244">
        <w:rPr>
          <w:rStyle w:val="StyleUnderline"/>
        </w:rPr>
        <w:t xml:space="preserve"> not only </w:t>
      </w:r>
      <w:r w:rsidRPr="00781518">
        <w:rPr>
          <w:rStyle w:val="Emphasis"/>
          <w:highlight w:val="cyan"/>
        </w:rPr>
        <w:t>workers</w:t>
      </w:r>
      <w:r w:rsidRPr="00781518">
        <w:rPr>
          <w:rStyle w:val="StyleUnderline"/>
          <w:highlight w:val="cyan"/>
        </w:rPr>
        <w:t xml:space="preserve"> and</w:t>
      </w:r>
      <w:r w:rsidRPr="00F64244">
        <w:rPr>
          <w:rStyle w:val="StyleUnderline"/>
        </w:rPr>
        <w:t xml:space="preserve"> unions but also </w:t>
      </w:r>
      <w:r w:rsidRPr="00B724EB">
        <w:rPr>
          <w:rStyle w:val="StyleUnderline"/>
          <w:highlight w:val="cyan"/>
        </w:rPr>
        <w:t>the</w:t>
      </w:r>
      <w:r w:rsidRPr="00F64244">
        <w:rPr>
          <w:rStyle w:val="StyleUnderline"/>
        </w:rPr>
        <w:t xml:space="preserve"> American </w:t>
      </w:r>
      <w:r w:rsidRPr="00781518">
        <w:rPr>
          <w:rStyle w:val="Emphasis"/>
          <w:highlight w:val="cyan"/>
        </w:rPr>
        <w:t>public</w:t>
      </w:r>
      <w:r w:rsidRPr="00F64244">
        <w:rPr>
          <w:sz w:val="16"/>
        </w:rPr>
        <w:t>.</w:t>
      </w:r>
    </w:p>
    <w:p w14:paraId="45046285" w14:textId="77777777" w:rsidR="00937A87" w:rsidRPr="00EC4FBD" w:rsidRDefault="00937A87" w:rsidP="00937A87">
      <w:pPr>
        <w:pStyle w:val="Heading4"/>
      </w:pPr>
      <w:r>
        <w:t xml:space="preserve">He’s targeting </w:t>
      </w:r>
      <w:r>
        <w:rPr>
          <w:u w:val="single"/>
        </w:rPr>
        <w:t>every</w:t>
      </w:r>
      <w:r>
        <w:t xml:space="preserve"> agency that resists him. </w:t>
      </w:r>
    </w:p>
    <w:p w14:paraId="544474D0" w14:textId="77777777" w:rsidR="00937A87" w:rsidRPr="00B523D9" w:rsidRDefault="00937A87" w:rsidP="00937A87">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61422A00" w14:textId="77777777" w:rsidR="00937A87" w:rsidRPr="00EC4FBD" w:rsidRDefault="00937A87" w:rsidP="00937A87">
      <w:pPr>
        <w:rPr>
          <w:sz w:val="16"/>
        </w:rPr>
      </w:pPr>
      <w:bookmarkStart w:id="0" w:name="_Hlk205117010"/>
      <w:r w:rsidRPr="00EC4FBD">
        <w:rPr>
          <w:rStyle w:val="StyleUnderline"/>
        </w:rPr>
        <w:t xml:space="preserve">A federal appeals </w:t>
      </w:r>
      <w:r w:rsidRPr="00EC4FBD">
        <w:rPr>
          <w:rStyle w:val="Emphasis"/>
        </w:rPr>
        <w:t>court</w:t>
      </w:r>
      <w:r w:rsidRPr="00EC4FBD">
        <w:rPr>
          <w:rStyle w:val="StyleUnderline"/>
        </w:rPr>
        <w:t xml:space="preserve"> on Friday allowed President</w:t>
      </w:r>
      <w:r w:rsidRPr="00B523D9">
        <w:rPr>
          <w:rStyle w:val="StyleUnderline"/>
        </w:rPr>
        <w:t xml:space="preserve"> </w:t>
      </w:r>
      <w:r w:rsidRPr="00B523D9">
        <w:rPr>
          <w:rStyle w:val="Emphasis"/>
          <w:highlight w:val="cyan"/>
        </w:rPr>
        <w:t>Trump</w:t>
      </w:r>
      <w:r w:rsidRPr="00EC4FBD">
        <w:rPr>
          <w:rStyle w:val="StyleUnderline"/>
        </w:rPr>
        <w:t xml:space="preserve"> to</w:t>
      </w:r>
      <w:r w:rsidRPr="00EC4FBD">
        <w:rPr>
          <w:sz w:val="16"/>
        </w:rPr>
        <w:t xml:space="preserve"> move forward with an order instructing a broad swath of government agencies to </w:t>
      </w:r>
      <w:r w:rsidRPr="00EC4FBD">
        <w:rPr>
          <w:rStyle w:val="Emphasis"/>
        </w:rPr>
        <w:t>end collective bargaining</w:t>
      </w:r>
      <w:r w:rsidRPr="00EC4FBD">
        <w:rPr>
          <w:rStyle w:val="StyleUnderline"/>
        </w:rPr>
        <w:t xml:space="preserve"> with federal unions</w:t>
      </w:r>
      <w:r w:rsidRPr="00EC4FBD">
        <w:rPr>
          <w:sz w:val="16"/>
        </w:rPr>
        <w:t>.</w:t>
      </w:r>
    </w:p>
    <w:p w14:paraId="4252250E" w14:textId="77777777" w:rsidR="00937A87" w:rsidRPr="00B523D9" w:rsidRDefault="00937A87" w:rsidP="00937A87">
      <w:pPr>
        <w:rPr>
          <w:sz w:val="16"/>
        </w:rPr>
      </w:pPr>
      <w:r w:rsidRPr="00EC4FBD">
        <w:rPr>
          <w:sz w:val="16"/>
        </w:rPr>
        <w:t xml:space="preserve">The ruling </w:t>
      </w:r>
      <w:r w:rsidRPr="00EC4FBD">
        <w:rPr>
          <w:rStyle w:val="Emphasis"/>
        </w:rPr>
        <w:t>authorizes</w:t>
      </w:r>
      <w:r w:rsidRPr="00EC4FBD">
        <w:rPr>
          <w:rStyle w:val="StyleUnderline"/>
        </w:rPr>
        <w:t xml:space="preserve"> a component of Mr. Trump’s </w:t>
      </w:r>
      <w:r w:rsidRPr="00EC4FBD">
        <w:rPr>
          <w:rStyle w:val="Emphasis"/>
        </w:rPr>
        <w:t>sweeping</w:t>
      </w:r>
      <w:r w:rsidRPr="00EC4FBD">
        <w:rPr>
          <w:rStyle w:val="StyleUnderline"/>
        </w:rPr>
        <w:t xml:space="preserve"> effort to assert</w:t>
      </w:r>
      <w:r w:rsidRPr="00B523D9">
        <w:rPr>
          <w:rStyle w:val="StyleUnderline"/>
        </w:rPr>
        <w:t xml:space="preserve">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646468DE" w14:textId="77777777" w:rsidR="00937A87" w:rsidRPr="00B523D9" w:rsidRDefault="00937A87" w:rsidP="00937A87">
      <w:pPr>
        <w:rPr>
          <w:sz w:val="16"/>
        </w:rPr>
      </w:pPr>
      <w:r w:rsidRPr="00B523D9">
        <w:rPr>
          <w:sz w:val="16"/>
        </w:rPr>
        <w:lastRenderedPageBreak/>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7B18043B" w14:textId="77777777" w:rsidR="00937A87" w:rsidRPr="00B523D9" w:rsidRDefault="00937A87" w:rsidP="00937A87">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t>
      </w:r>
      <w:r w:rsidRPr="00EC4FBD">
        <w:rPr>
          <w:sz w:val="16"/>
        </w:rPr>
        <w:t>was a form of retaliation against t</w:t>
      </w:r>
      <w:r w:rsidRPr="00B523D9">
        <w:rPr>
          <w:sz w:val="16"/>
        </w:rPr>
        <w:t xml:space="preserve">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636747BD" w14:textId="77777777" w:rsidR="00937A87" w:rsidRPr="00B523D9" w:rsidRDefault="00937A87" w:rsidP="00937A87">
      <w:pPr>
        <w:rPr>
          <w:sz w:val="16"/>
        </w:rPr>
      </w:pPr>
      <w:r w:rsidRPr="00EC4FBD">
        <w:rPr>
          <w:sz w:val="16"/>
        </w:rPr>
        <w:t xml:space="preserve">The unions pointed to </w:t>
      </w:r>
      <w:r w:rsidRPr="00EC4FBD">
        <w:rPr>
          <w:rStyle w:val="Emphasis"/>
        </w:rPr>
        <w:t>statements</w:t>
      </w:r>
      <w:r w:rsidRPr="00EC4FBD">
        <w:rPr>
          <w:rStyle w:val="StyleUnderline"/>
        </w:rPr>
        <w:t xml:space="preserve"> from the 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0C3804B1" w14:textId="77777777" w:rsidR="00937A87" w:rsidRPr="00B523D9" w:rsidRDefault="00937A87" w:rsidP="00937A87">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5C18A469" w14:textId="77777777" w:rsidR="00937A87" w:rsidRPr="00B523D9" w:rsidRDefault="00937A87" w:rsidP="00937A87">
      <w:pPr>
        <w:rPr>
          <w:sz w:val="16"/>
        </w:rPr>
      </w:pPr>
      <w:r w:rsidRPr="00B523D9">
        <w:rPr>
          <w:sz w:val="16"/>
        </w:rPr>
        <w:t xml:space="preserve">The unions had also argued that the order </w:t>
      </w:r>
      <w:r w:rsidRPr="00B523D9">
        <w:rPr>
          <w:rStyle w:val="StyleUnderline"/>
        </w:rPr>
        <w:t xml:space="preserve">broadly </w:t>
      </w:r>
      <w:r w:rsidRPr="00EC4FBD">
        <w:rPr>
          <w:rStyle w:val="StyleUnderline"/>
        </w:rPr>
        <w:t xml:space="preserve">targeted agencies </w:t>
      </w:r>
      <w:r w:rsidRPr="00B523D9">
        <w:rPr>
          <w:rStyle w:val="StyleUnderline"/>
          <w:highlight w:val="cyan"/>
        </w:rPr>
        <w:t>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EC4FBD">
        <w:rPr>
          <w:rStyle w:val="StyleUnderline"/>
        </w:rPr>
        <w:t xml:space="preserve">pretext to </w:t>
      </w:r>
      <w:r w:rsidRPr="00EC4FBD">
        <w:rPr>
          <w:rStyle w:val="Emphasis"/>
        </w:rPr>
        <w:t>strip</w:t>
      </w:r>
      <w:r w:rsidRPr="00EC4FBD">
        <w:rPr>
          <w:rStyle w:val="StyleUnderline"/>
        </w:rPr>
        <w:t xml:space="preserve"> the unions of their </w:t>
      </w:r>
      <w:r w:rsidRPr="00EC4FBD">
        <w:rPr>
          <w:rStyle w:val="Emphasis"/>
        </w:rPr>
        <w:t>power</w:t>
      </w:r>
      <w:r w:rsidRPr="00EC4FBD">
        <w:rPr>
          <w:sz w:val="16"/>
        </w:rPr>
        <w:t>.</w:t>
      </w:r>
    </w:p>
    <w:p w14:paraId="38682D22" w14:textId="77777777" w:rsidR="00937A87" w:rsidRPr="00EC4FBD" w:rsidRDefault="00937A87" w:rsidP="00937A87">
      <w:pPr>
        <w:pStyle w:val="Heading4"/>
      </w:pPr>
      <w:r>
        <w:t xml:space="preserve">Weakened bargaining powers enables a </w:t>
      </w:r>
      <w:r>
        <w:rPr>
          <w:u w:val="single"/>
        </w:rPr>
        <w:t>rogue executive</w:t>
      </w:r>
      <w:r>
        <w:t xml:space="preserve">. </w:t>
      </w:r>
    </w:p>
    <w:p w14:paraId="0F9834CA" w14:textId="77777777" w:rsidR="00937A87" w:rsidRPr="00DD389F" w:rsidRDefault="00937A87" w:rsidP="00937A87">
      <w:r w:rsidRPr="00405C90">
        <w:rPr>
          <w:rStyle w:val="Style13ptBold"/>
        </w:rPr>
        <w:t>Handler ’24</w:t>
      </w:r>
      <w: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5D2DEF24" w14:textId="77777777" w:rsidR="00937A87" w:rsidRPr="00DD389F" w:rsidRDefault="00937A87" w:rsidP="00937A87">
      <w:pPr>
        <w:rPr>
          <w:sz w:val="16"/>
        </w:rPr>
      </w:pPr>
      <w:bookmarkStart w:id="1" w:name="_Hlk205559952"/>
      <w:r w:rsidRPr="00DD389F">
        <w:rPr>
          <w:sz w:val="16"/>
        </w:rPr>
        <w:t xml:space="preserve">Over the </w:t>
      </w:r>
      <w:r w:rsidRPr="008C416B">
        <w:rPr>
          <w:rStyle w:val="StyleUnderline"/>
        </w:rPr>
        <w:t xml:space="preserve">past </w:t>
      </w:r>
      <w:r w:rsidRPr="008C416B">
        <w:rPr>
          <w:rStyle w:val="Emphasis"/>
        </w:rPr>
        <w:t>three decades</w:t>
      </w:r>
      <w:r w:rsidRPr="008C416B">
        <w:rPr>
          <w:rStyle w:val="StyleUnderline"/>
        </w:rPr>
        <w:t xml:space="preserve">, the President’s power to shape policy through </w:t>
      </w:r>
      <w:r w:rsidRPr="008E4DB8">
        <w:rPr>
          <w:rStyle w:val="Emphasis"/>
          <w:highlight w:val="cyan"/>
        </w:rPr>
        <w:t>exec</w:t>
      </w:r>
      <w:r w:rsidRPr="008E4DB8">
        <w:rPr>
          <w:rStyle w:val="StyleUnderline"/>
        </w:rPr>
        <w:t>utive action</w:t>
      </w:r>
      <w:r w:rsidRPr="008C416B">
        <w:rPr>
          <w:rStyle w:val="StyleUnderline"/>
        </w:rPr>
        <w:t xml:space="preserve"> has </w:t>
      </w:r>
      <w:r w:rsidRPr="008E4DB8">
        <w:rPr>
          <w:rStyle w:val="Emphasis"/>
          <w:highlight w:val="cyan"/>
        </w:rPr>
        <w:t>grown substantially</w:t>
      </w:r>
      <w:r w:rsidRPr="00DD389F">
        <w:rPr>
          <w:sz w:val="16"/>
        </w:rPr>
        <w:t xml:space="preserve">.1 Scholars have responded by spotlighting how the </w:t>
      </w:r>
      <w:r w:rsidRPr="008C416B">
        <w:rPr>
          <w:rStyle w:val="StyleUnderline"/>
        </w:rPr>
        <w:t xml:space="preserve">federal </w:t>
      </w:r>
      <w:r w:rsidRPr="008E4DB8">
        <w:rPr>
          <w:rStyle w:val="StyleUnderline"/>
        </w:rPr>
        <w:t>civil service</w:t>
      </w:r>
      <w:r w:rsidRPr="00DD389F">
        <w:rPr>
          <w:sz w:val="16"/>
        </w:rPr>
        <w:t xml:space="preserve">, and the millions of bureaucrats who staff it, </w:t>
      </w:r>
      <w:r w:rsidRPr="008E4DB8">
        <w:rPr>
          <w:rStyle w:val="Emphasis"/>
        </w:rPr>
        <w:t>restrain</w:t>
      </w:r>
      <w:r w:rsidRPr="008C416B">
        <w:rPr>
          <w:rStyle w:val="StyleUnderline"/>
        </w:rPr>
        <w:t xml:space="preserve"> presidential power</w:t>
      </w:r>
      <w:r w:rsidRPr="00DD389F">
        <w:rPr>
          <w:sz w:val="16"/>
        </w:rPr>
        <w:t xml:space="preserve">.2 Observers agree that </w:t>
      </w:r>
      <w:r w:rsidRPr="008E4DB8">
        <w:rPr>
          <w:rStyle w:val="StyleUnderline"/>
          <w:highlight w:val="cyan"/>
        </w:rPr>
        <w:t xml:space="preserve">Congress and courts are </w:t>
      </w:r>
      <w:r w:rsidRPr="008E4DB8">
        <w:rPr>
          <w:rStyle w:val="Emphasis"/>
          <w:highlight w:val="cyan"/>
        </w:rPr>
        <w:t>no longer</w:t>
      </w:r>
      <w:r w:rsidRPr="008E4DB8">
        <w:rPr>
          <w:rStyle w:val="StyleUnderline"/>
          <w:highlight w:val="cyan"/>
        </w:rPr>
        <w:t xml:space="preserve"> capable</w:t>
      </w:r>
      <w:r w:rsidRPr="008C416B">
        <w:rPr>
          <w:rStyle w:val="StyleUnderline"/>
        </w:rPr>
        <w:t xml:space="preserve"> of overseeing the full scope of executive activity. The federal </w:t>
      </w:r>
      <w:r w:rsidRPr="008E4DB8">
        <w:rPr>
          <w:rStyle w:val="Emphasis"/>
          <w:highlight w:val="cyan"/>
        </w:rPr>
        <w:t>bureaucracy</w:t>
      </w:r>
      <w:r w:rsidRPr="00DD389F">
        <w:rPr>
          <w:sz w:val="16"/>
        </w:rPr>
        <w:t xml:space="preserve">, by contrast, </w:t>
      </w:r>
      <w:r w:rsidRPr="008E4DB8">
        <w:rPr>
          <w:rStyle w:val="StyleUnderline"/>
          <w:highlight w:val="cyan"/>
        </w:rPr>
        <w:t>has</w:t>
      </w:r>
      <w:r w:rsidRPr="008C416B">
        <w:rPr>
          <w:rStyle w:val="StyleUnderline"/>
        </w:rPr>
        <w:t xml:space="preserve"> the </w:t>
      </w:r>
      <w:r w:rsidRPr="00AB28C4">
        <w:rPr>
          <w:rStyle w:val="StyleUnderline"/>
          <w:highlight w:val="cyan"/>
        </w:rPr>
        <w:t>size, personnel</w:t>
      </w:r>
      <w:r w:rsidRPr="008E4DB8">
        <w:rPr>
          <w:rStyle w:val="StyleUnderline"/>
          <w:highlight w:val="cyan"/>
        </w:rPr>
        <w:t xml:space="preserve">, and </w:t>
      </w:r>
      <w:r w:rsidRPr="008E4DB8">
        <w:rPr>
          <w:rStyle w:val="Emphasis"/>
          <w:highlight w:val="cyan"/>
        </w:rPr>
        <w:t>expertise</w:t>
      </w:r>
      <w:r w:rsidRPr="008C416B">
        <w:rPr>
          <w:rStyle w:val="StyleUnderline"/>
        </w:rPr>
        <w:t xml:space="preserve"> to monitor executive action, identify potential abuses, and </w:t>
      </w:r>
      <w:r w:rsidRPr="00DD389F">
        <w:rPr>
          <w:rStyle w:val="Emphasis"/>
        </w:rPr>
        <w:t>resist</w:t>
      </w:r>
      <w:r w:rsidRPr="00DD389F">
        <w:rPr>
          <w:rStyle w:val="StyleUnderline"/>
        </w:rPr>
        <w:t xml:space="preserve"> ill-considered</w:t>
      </w:r>
      <w:r w:rsidRPr="008C416B">
        <w:rPr>
          <w:rStyle w:val="StyleUnderline"/>
        </w:rPr>
        <w:t xml:space="preserve"> or improperly politicized </w:t>
      </w:r>
      <w:r w:rsidRPr="008C416B">
        <w:rPr>
          <w:rStyle w:val="Emphasis"/>
        </w:rPr>
        <w:t>policy</w:t>
      </w:r>
      <w:r w:rsidRPr="00DD389F">
        <w:rPr>
          <w:sz w:val="16"/>
        </w:rPr>
        <w:t xml:space="preserve">. Bureaucrats’ independence and their </w:t>
      </w:r>
      <w:r w:rsidRPr="008C416B">
        <w:rPr>
          <w:rStyle w:val="StyleUnderline"/>
        </w:rPr>
        <w:t xml:space="preserve">practical and </w:t>
      </w:r>
      <w:r w:rsidRPr="008C416B">
        <w:rPr>
          <w:rStyle w:val="Emphasis"/>
        </w:rPr>
        <w:t>legal ability</w:t>
      </w:r>
      <w:r w:rsidRPr="008C416B">
        <w:rPr>
          <w:rStyle w:val="StyleUnderline"/>
        </w:rPr>
        <w:t xml:space="preserve"> to challenge presidential policy therefore have become </w:t>
      </w:r>
      <w:r w:rsidRPr="008C416B">
        <w:rPr>
          <w:rStyle w:val="Emphasis"/>
        </w:rPr>
        <w:t>critical modulators</w:t>
      </w:r>
      <w:r w:rsidRPr="008C416B">
        <w:rPr>
          <w:rStyle w:val="StyleUnderline"/>
        </w:rPr>
        <w:t xml:space="preserve"> of executive power</w:t>
      </w:r>
      <w:r w:rsidRPr="00DD389F">
        <w:rPr>
          <w:sz w:val="16"/>
        </w:rPr>
        <w:t>.3</w:t>
      </w:r>
    </w:p>
    <w:p w14:paraId="463C160A" w14:textId="77777777" w:rsidR="00937A87" w:rsidRPr="00DD389F" w:rsidRDefault="00937A87" w:rsidP="00937A87">
      <w:pPr>
        <w:rPr>
          <w:sz w:val="16"/>
        </w:rPr>
      </w:pPr>
      <w:r w:rsidRPr="00DD389F">
        <w:rPr>
          <w:sz w:val="16"/>
        </w:rPr>
        <w:t xml:space="preserve">To critics, including proponents of the unitary executive theory, the tenured federal bureaucracy constitutes a “deep state,” unelected and illegitimate, that has wrested away power constitutionally vested in the President.4 Former President </w:t>
      </w:r>
      <w:r w:rsidRPr="008E4DB8">
        <w:rPr>
          <w:rStyle w:val="StyleUnderline"/>
          <w:highlight w:val="cyan"/>
        </w:rPr>
        <w:t>Trump</w:t>
      </w:r>
      <w:r w:rsidRPr="00DD389F">
        <w:rPr>
          <w:rStyle w:val="StyleUnderline"/>
        </w:rPr>
        <w:t xml:space="preserve"> has </w:t>
      </w:r>
      <w:r w:rsidRPr="008E4DB8">
        <w:rPr>
          <w:rStyle w:val="Emphasis"/>
          <w:highlight w:val="cyan"/>
        </w:rPr>
        <w:t>vowed</w:t>
      </w:r>
      <w:r w:rsidRPr="00DD389F">
        <w:rPr>
          <w:sz w:val="16"/>
        </w:rPr>
        <w:t xml:space="preserve">, if re-elected in 2024, </w:t>
      </w:r>
      <w:r w:rsidRPr="008E4DB8">
        <w:rPr>
          <w:rStyle w:val="StyleUnderline"/>
          <w:highlight w:val="cyan"/>
        </w:rPr>
        <w:t xml:space="preserve">to </w:t>
      </w:r>
      <w:r w:rsidRPr="008E4DB8">
        <w:rPr>
          <w:rStyle w:val="Emphasis"/>
          <w:highlight w:val="cyan"/>
        </w:rPr>
        <w:t>purge</w:t>
      </w:r>
      <w:r w:rsidRPr="00DD389F">
        <w:rPr>
          <w:rStyle w:val="StyleUnderline"/>
        </w:rPr>
        <w:t xml:space="preserve"> thousands of federal civil servants </w:t>
      </w:r>
      <w:r w:rsidRPr="008E4DB8">
        <w:rPr>
          <w:rStyle w:val="StyleUnderline"/>
          <w:highlight w:val="cyan"/>
        </w:rPr>
        <w:t xml:space="preserve">and </w:t>
      </w:r>
      <w:r w:rsidRPr="008E4DB8">
        <w:rPr>
          <w:rStyle w:val="Emphasis"/>
          <w:highlight w:val="cyan"/>
        </w:rPr>
        <w:t>replace</w:t>
      </w:r>
      <w:r w:rsidRPr="00DD389F">
        <w:rPr>
          <w:rStyle w:val="StyleUnderline"/>
        </w:rPr>
        <w:t xml:space="preserve"> them </w:t>
      </w:r>
      <w:r w:rsidRPr="008E4DB8">
        <w:rPr>
          <w:rStyle w:val="StyleUnderline"/>
          <w:highlight w:val="cyan"/>
        </w:rPr>
        <w:t>with</w:t>
      </w:r>
      <w:r w:rsidRPr="00DD389F">
        <w:rPr>
          <w:rStyle w:val="StyleUnderline"/>
        </w:rPr>
        <w:t xml:space="preserve"> political </w:t>
      </w:r>
      <w:r w:rsidRPr="008E4DB8">
        <w:rPr>
          <w:rStyle w:val="Emphasis"/>
          <w:highlight w:val="cyan"/>
        </w:rPr>
        <w:t>loyalists</w:t>
      </w:r>
      <w:r w:rsidRPr="00DD389F">
        <w:rPr>
          <w:rStyle w:val="StyleUnderline"/>
        </w:rPr>
        <w:t xml:space="preserve">, claiming to have a list of fifty thousand civil servants to </w:t>
      </w:r>
      <w:r w:rsidRPr="008E4DB8">
        <w:rPr>
          <w:rStyle w:val="StyleUnderline"/>
        </w:rPr>
        <w:t>terminate</w:t>
      </w:r>
      <w:r w:rsidRPr="00DD389F">
        <w:rPr>
          <w:sz w:val="16"/>
        </w:rPr>
        <w:t xml:space="preserve">.5 Even bureaucracy’s defenders worry about the civil service’s supposed insulation from interbranch supervision and democratic accountability. The </w:t>
      </w:r>
      <w:r w:rsidRPr="008E4DB8">
        <w:rPr>
          <w:rStyle w:val="Emphasis"/>
          <w:highlight w:val="cyan"/>
        </w:rPr>
        <w:t>mechanisms</w:t>
      </w:r>
      <w:r w:rsidRPr="00DD389F">
        <w:rPr>
          <w:rStyle w:val="StyleUnderline"/>
        </w:rPr>
        <w:t xml:space="preserve"> bureaucrats use </w:t>
      </w:r>
      <w:r w:rsidRPr="008E4DB8">
        <w:rPr>
          <w:rStyle w:val="StyleUnderline"/>
          <w:highlight w:val="cyan"/>
        </w:rPr>
        <w:t>to “</w:t>
      </w:r>
      <w:r w:rsidRPr="008E4DB8">
        <w:rPr>
          <w:rStyle w:val="Emphasis"/>
          <w:highlight w:val="cyan"/>
        </w:rPr>
        <w:t>check</w:t>
      </w:r>
      <w:r w:rsidRPr="008E4DB8">
        <w:rPr>
          <w:rStyle w:val="StyleUnderline"/>
          <w:highlight w:val="cyan"/>
        </w:rPr>
        <w:t>”</w:t>
      </w:r>
      <w:r w:rsidRPr="00DD389F">
        <w:rPr>
          <w:rStyle w:val="StyleUnderline"/>
        </w:rPr>
        <w:t xml:space="preserve"> the President are deemed </w:t>
      </w:r>
      <w:r w:rsidRPr="008E4DB8">
        <w:rPr>
          <w:rStyle w:val="Emphasis"/>
          <w:highlight w:val="cyan"/>
        </w:rPr>
        <w:t>irregular</w:t>
      </w:r>
      <w:r w:rsidRPr="00DD389F">
        <w:rPr>
          <w:rStyle w:val="StyleUnderline"/>
        </w:rPr>
        <w:t xml:space="preserve"> at best, </w:t>
      </w:r>
      <w:r w:rsidRPr="00DD389F">
        <w:rPr>
          <w:rStyle w:val="Emphasis"/>
        </w:rPr>
        <w:t>extralegal</w:t>
      </w:r>
      <w:r w:rsidRPr="00DD389F">
        <w:rPr>
          <w:rStyle w:val="StyleUnderline"/>
        </w:rPr>
        <w:t xml:space="preserve"> at worst</w:t>
      </w:r>
      <w:r w:rsidRPr="00DD389F">
        <w:rPr>
          <w:sz w:val="16"/>
        </w:rPr>
        <w:t xml:space="preserve">. They </w:t>
      </w:r>
      <w:r w:rsidRPr="008E4DB8">
        <w:rPr>
          <w:rStyle w:val="Emphasis"/>
          <w:highlight w:val="cyan"/>
        </w:rPr>
        <w:t>require</w:t>
      </w:r>
      <w:r w:rsidRPr="00DD389F">
        <w:rPr>
          <w:rStyle w:val="StyleUnderline"/>
        </w:rPr>
        <w:t xml:space="preserve"> acts of “</w:t>
      </w:r>
      <w:r w:rsidRPr="008E4DB8">
        <w:rPr>
          <w:rStyle w:val="StyleUnderline"/>
          <w:highlight w:val="cyan"/>
        </w:rPr>
        <w:t>disobedience</w:t>
      </w:r>
      <w:r w:rsidRPr="00DD389F">
        <w:rPr>
          <w:rStyle w:val="StyleUnderline"/>
        </w:rPr>
        <w:t>” or “</w:t>
      </w:r>
      <w:r w:rsidRPr="00DD389F">
        <w:rPr>
          <w:rStyle w:val="Emphasis"/>
        </w:rPr>
        <w:t>resistance</w:t>
      </w:r>
      <w:r w:rsidRPr="00DD389F">
        <w:rPr>
          <w:rStyle w:val="StyleUnderline"/>
        </w:rPr>
        <w:t>”</w:t>
      </w:r>
      <w:r w:rsidRPr="00DD389F">
        <w:rPr>
          <w:sz w:val="16"/>
        </w:rPr>
        <w:t>—such as deliberate noncompliance with or half-hearted implementation of the President’s directives.6</w:t>
      </w:r>
    </w:p>
    <w:p w14:paraId="0A264EEF" w14:textId="77777777" w:rsidR="00937A87" w:rsidRPr="00DD389F" w:rsidRDefault="00937A87" w:rsidP="00937A87">
      <w:pPr>
        <w:rPr>
          <w:sz w:val="16"/>
        </w:rPr>
      </w:pPr>
      <w:r w:rsidRPr="00DD389F">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w:t>
      </w:r>
      <w:r w:rsidRPr="00DD389F">
        <w:rPr>
          <w:sz w:val="16"/>
        </w:rPr>
        <w:lastRenderedPageBreak/>
        <w:t xml:space="preserve">“ruling class” of “unaccountable ‘ministers,’” insulated from the control of the coordinate branches and the American public, as critics on the Supreme Court and elsewhere suggest?7 Or do they, as defenders argue, serve a </w:t>
      </w:r>
      <w:r w:rsidRPr="00DD389F">
        <w:rPr>
          <w:rStyle w:val="Emphasis"/>
        </w:rPr>
        <w:t>pro-constitutional</w:t>
      </w:r>
      <w:r w:rsidRPr="00DD389F">
        <w:rPr>
          <w:rStyle w:val="StyleUnderline"/>
        </w:rPr>
        <w:t xml:space="preserve"> role by curbing presidential excess and </w:t>
      </w:r>
      <w:r w:rsidRPr="008E4DB8">
        <w:rPr>
          <w:rStyle w:val="StyleUnderline"/>
          <w:highlight w:val="cyan"/>
        </w:rPr>
        <w:t xml:space="preserve">promoting </w:t>
      </w:r>
      <w:r w:rsidRPr="008E4DB8">
        <w:rPr>
          <w:rStyle w:val="Emphasis"/>
          <w:highlight w:val="cyan"/>
        </w:rPr>
        <w:t>s</w:t>
      </w:r>
      <w:r w:rsidRPr="008E4DB8">
        <w:rPr>
          <w:sz w:val="16"/>
        </w:rPr>
        <w:t xml:space="preserve">eparation </w:t>
      </w:r>
      <w:r w:rsidRPr="008E4DB8">
        <w:rPr>
          <w:rStyle w:val="Emphasis"/>
          <w:highlight w:val="cyan"/>
        </w:rPr>
        <w:t>o</w:t>
      </w:r>
      <w:r w:rsidRPr="008E4DB8">
        <w:rPr>
          <w:sz w:val="16"/>
        </w:rPr>
        <w:t xml:space="preserve">f </w:t>
      </w:r>
      <w:r w:rsidRPr="008E4DB8">
        <w:rPr>
          <w:rStyle w:val="Emphasis"/>
          <w:highlight w:val="cyan"/>
        </w:rPr>
        <w:t>p</w:t>
      </w:r>
      <w:r w:rsidRPr="008E4DB8">
        <w:rPr>
          <w:sz w:val="16"/>
        </w:rPr>
        <w:t>owers and rule of law</w:t>
      </w:r>
      <w:r w:rsidRPr="00DD389F">
        <w:rPr>
          <w:sz w:val="16"/>
        </w:rPr>
        <w:t xml:space="preserve">?8 The answers to these questions have </w:t>
      </w:r>
      <w:r w:rsidRPr="008E4DB8">
        <w:rPr>
          <w:rStyle w:val="StyleUnderline"/>
          <w:highlight w:val="cyan"/>
        </w:rPr>
        <w:t>important</w:t>
      </w:r>
      <w:r w:rsidRPr="00DD389F">
        <w:rPr>
          <w:rStyle w:val="StyleUnderline"/>
        </w:rPr>
        <w:t xml:space="preserve"> implications </w:t>
      </w:r>
      <w:r w:rsidRPr="008E4DB8">
        <w:rPr>
          <w:rStyle w:val="StyleUnderline"/>
          <w:highlight w:val="cyan"/>
        </w:rPr>
        <w:t>for</w:t>
      </w:r>
      <w:r w:rsidRPr="00DD389F">
        <w:rPr>
          <w:rStyle w:val="StyleUnderline"/>
        </w:rPr>
        <w:t xml:space="preserve"> the legal </w:t>
      </w:r>
      <w:r w:rsidRPr="008E4DB8">
        <w:rPr>
          <w:rStyle w:val="Emphasis"/>
          <w:highlight w:val="cyan"/>
        </w:rPr>
        <w:t>viability</w:t>
      </w:r>
      <w:r w:rsidRPr="008E4DB8">
        <w:rPr>
          <w:rStyle w:val="StyleUnderline"/>
          <w:highlight w:val="cyan"/>
        </w:rPr>
        <w:t xml:space="preserve"> of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rStyle w:val="StyleUnderline"/>
        </w:rPr>
        <w:t xml:space="preserve"> itself,</w:t>
      </w:r>
      <w:r w:rsidRPr="00DD389F">
        <w:rPr>
          <w:sz w:val="16"/>
        </w:rPr>
        <w:t xml:space="preserve"> as recent judicial decisions make clear.9</w:t>
      </w:r>
    </w:p>
    <w:p w14:paraId="7AAEDD5E" w14:textId="77777777" w:rsidR="00937A87" w:rsidRPr="00DD389F" w:rsidRDefault="00937A87" w:rsidP="00937A87">
      <w:pPr>
        <w:rPr>
          <w:sz w:val="16"/>
        </w:rPr>
      </w:pPr>
      <w:r w:rsidRPr="00DD389F">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8E4DB8">
        <w:rPr>
          <w:rStyle w:val="Emphasis"/>
          <w:highlight w:val="cyan"/>
        </w:rPr>
        <w:t>CBAs</w:t>
      </w:r>
      <w:r w:rsidRPr="00DD389F">
        <w:rPr>
          <w:sz w:val="16"/>
        </w:rPr>
        <w:t xml:space="preserve">) that govern many aspects of their work and shape how the federal government implements public policy.10 These contractual arrangements can </w:t>
      </w:r>
      <w:r w:rsidRPr="008E4DB8">
        <w:rPr>
          <w:rStyle w:val="Emphasis"/>
          <w:highlight w:val="cyan"/>
        </w:rPr>
        <w:t>amend</w:t>
      </w:r>
      <w:r w:rsidRPr="00DD389F">
        <w:rPr>
          <w:rStyle w:val="StyleUnderline"/>
        </w:rPr>
        <w:t xml:space="preserve"> the relationship between the </w:t>
      </w:r>
      <w:r w:rsidRPr="008E4DB8">
        <w:rPr>
          <w:rStyle w:val="StyleUnderline"/>
          <w:highlight w:val="cyan"/>
        </w:rPr>
        <w:t>President</w:t>
      </w:r>
      <w:r w:rsidRPr="00DD389F">
        <w:rPr>
          <w:rStyle w:val="StyleUnderline"/>
        </w:rPr>
        <w:t xml:space="preserve"> and the </w:t>
      </w:r>
      <w:r w:rsidRPr="008E4DB8">
        <w:rPr>
          <w:rStyle w:val="StyleUnderline"/>
        </w:rPr>
        <w:t>civil service</w:t>
      </w:r>
      <w:r w:rsidRPr="00DD389F">
        <w:rPr>
          <w:rStyle w:val="StyleUnderline"/>
        </w:rPr>
        <w:t xml:space="preserve"> in important ways, </w:t>
      </w:r>
      <w:r w:rsidRPr="008E4DB8">
        <w:rPr>
          <w:rStyle w:val="Emphasis"/>
          <w:highlight w:val="cyan"/>
        </w:rPr>
        <w:t>restructuring</w:t>
      </w:r>
      <w:r w:rsidRPr="00DD389F">
        <w:rPr>
          <w:rStyle w:val="StyleUnderline"/>
        </w:rPr>
        <w:t xml:space="preserve"> how </w:t>
      </w:r>
      <w:r w:rsidRPr="008E4DB8">
        <w:rPr>
          <w:rStyle w:val="StyleUnderline"/>
          <w:highlight w:val="cyan"/>
        </w:rPr>
        <w:t>agencies</w:t>
      </w:r>
      <w:r w:rsidRPr="00DD389F">
        <w:rPr>
          <w:rStyle w:val="StyleUnderline"/>
        </w:rPr>
        <w:t xml:space="preserve"> work and constraining what </w:t>
      </w:r>
      <w:r w:rsidRPr="008E4DB8">
        <w:rPr>
          <w:rStyle w:val="Emphasis"/>
        </w:rPr>
        <w:t>agency heads</w:t>
      </w:r>
      <w:r w:rsidRPr="00DD389F">
        <w:rPr>
          <w:rStyle w:val="StyleUnderline"/>
        </w:rPr>
        <w:t xml:space="preserve"> can direct employees to do in service of an agency’s mission</w:t>
      </w:r>
      <w:r w:rsidRPr="00DD389F">
        <w:rPr>
          <w:sz w:val="16"/>
        </w:rPr>
        <w:t>.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bookmarkEnd w:id="1"/>
    <w:p w14:paraId="216F6858" w14:textId="77777777" w:rsidR="00937A87" w:rsidRPr="00DD389F" w:rsidRDefault="00937A87" w:rsidP="00937A87">
      <w:pPr>
        <w:rPr>
          <w:sz w:val="16"/>
        </w:rPr>
      </w:pPr>
      <w:r w:rsidRPr="00DD389F">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A02C1EC" w14:textId="77777777" w:rsidR="00937A87" w:rsidRPr="00DD389F" w:rsidRDefault="00937A87" w:rsidP="00937A87">
      <w:pPr>
        <w:rPr>
          <w:sz w:val="16"/>
        </w:rPr>
      </w:pPr>
      <w:r w:rsidRPr="00DD389F">
        <w:rPr>
          <w:sz w:val="16"/>
        </w:rPr>
        <w:t xml:space="preserve">But in the overlooked field of labor, bureaucrats may check presidential directives not through subterfuge, but through formal and legal challenges resting on breach of contract or labor violation claims.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w:t>
      </w:r>
      <w:r w:rsidRPr="00DD389F">
        <w:rPr>
          <w:rStyle w:val="Emphasis"/>
        </w:rPr>
        <w:t>forum</w:t>
      </w:r>
      <w:r w:rsidRPr="00DD389F">
        <w:rPr>
          <w:rStyle w:val="StyleUnderline"/>
        </w:rPr>
        <w:t xml:space="preserve"> in which civil servants openly and </w:t>
      </w:r>
      <w:r w:rsidRPr="00DD389F">
        <w:rPr>
          <w:rStyle w:val="Emphasis"/>
        </w:rPr>
        <w:t>formal</w:t>
      </w:r>
      <w:r w:rsidRPr="008E4DB8">
        <w:rPr>
          <w:rStyle w:val="StyleUnderline"/>
        </w:rPr>
        <w:t>ly</w:t>
      </w:r>
      <w:r w:rsidRPr="00DD389F">
        <w:rPr>
          <w:rStyle w:val="StyleUnderline"/>
        </w:rPr>
        <w:t xml:space="preserve">, rather than secretly and illicitly, </w:t>
      </w:r>
      <w:r w:rsidRPr="008E4DB8">
        <w:rPr>
          <w:rStyle w:val="Emphasis"/>
          <w:highlight w:val="cyan"/>
        </w:rPr>
        <w:t>challenge</w:t>
      </w:r>
      <w:r w:rsidRPr="008E4DB8">
        <w:rPr>
          <w:rStyle w:val="StyleUnderline"/>
          <w:highlight w:val="cyan"/>
        </w:rPr>
        <w:t xml:space="preserve"> presidential administration in a wide range of </w:t>
      </w:r>
      <w:r w:rsidRPr="008E4DB8">
        <w:rPr>
          <w:rStyle w:val="Emphasis"/>
          <w:highlight w:val="cyan"/>
        </w:rPr>
        <w:t>important contexts</w:t>
      </w:r>
      <w:r w:rsidRPr="00DD389F">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6D65F49" w14:textId="77777777" w:rsidR="00937A87" w:rsidRDefault="00937A87" w:rsidP="00937A87">
      <w:pPr>
        <w:rPr>
          <w:sz w:val="16"/>
        </w:rPr>
      </w:pPr>
      <w:r w:rsidRPr="00DD389F">
        <w:rPr>
          <w:sz w:val="16"/>
        </w:rPr>
        <w:t xml:space="preserve">Federal employees’ labor rights are </w:t>
      </w:r>
      <w:r w:rsidRPr="00DD389F">
        <w:rPr>
          <w:rStyle w:val="StyleUnderline"/>
        </w:rPr>
        <w:t xml:space="preserve">likely to become more </w:t>
      </w:r>
      <w:r w:rsidRPr="008E4DB8">
        <w:rPr>
          <w:rStyle w:val="Emphasis"/>
          <w:highlight w:val="cyan"/>
        </w:rPr>
        <w:t>important</w:t>
      </w:r>
      <w:r w:rsidRPr="008E4DB8">
        <w:rPr>
          <w:rStyle w:val="StyleUnderline"/>
          <w:highlight w:val="cyan"/>
        </w:rPr>
        <w:t xml:space="preserve"> in </w:t>
      </w:r>
      <w:r w:rsidRPr="008E4DB8">
        <w:rPr>
          <w:rStyle w:val="Emphasis"/>
          <w:highlight w:val="cyan"/>
        </w:rPr>
        <w:t>coming years</w:t>
      </w:r>
      <w:r w:rsidRPr="00DD389F">
        <w:rPr>
          <w:sz w:val="16"/>
        </w:rPr>
        <w:t xml:space="preserve">.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D389F">
        <w:rPr>
          <w:rStyle w:val="StyleUnderline"/>
        </w:rPr>
        <w:t xml:space="preserve">As the norms promoting bureaucratic </w:t>
      </w:r>
      <w:r w:rsidRPr="00405C90">
        <w:rPr>
          <w:rStyle w:val="Emphasis"/>
        </w:rPr>
        <w:t>expertise weaken</w:t>
      </w:r>
      <w:r w:rsidRPr="00DD389F">
        <w:rPr>
          <w:sz w:val="16"/>
        </w:rPr>
        <w:t xml:space="preserve">,23 and as other administrative structures designed to protect </w:t>
      </w:r>
      <w:r w:rsidRPr="008E4DB8">
        <w:rPr>
          <w:rStyle w:val="StyleUnderline"/>
          <w:highlight w:val="cyan"/>
        </w:rPr>
        <w:t>civil service</w:t>
      </w:r>
      <w:r w:rsidRPr="00DD389F">
        <w:rPr>
          <w:sz w:val="16"/>
        </w:rPr>
        <w:t xml:space="preserve"> independence </w:t>
      </w:r>
      <w:r w:rsidRPr="00DD389F">
        <w:rPr>
          <w:rStyle w:val="StyleUnderline"/>
        </w:rPr>
        <w:t xml:space="preserve">come </w:t>
      </w:r>
      <w:r w:rsidRPr="008E4DB8">
        <w:rPr>
          <w:rStyle w:val="StyleUnderline"/>
          <w:highlight w:val="cyan"/>
        </w:rPr>
        <w:t xml:space="preserve">under </w:t>
      </w:r>
      <w:r w:rsidRPr="008E4DB8">
        <w:rPr>
          <w:rStyle w:val="Emphasis"/>
          <w:highlight w:val="cyan"/>
        </w:rPr>
        <w:t>sustained attack</w:t>
      </w:r>
      <w:r w:rsidRPr="00DD389F">
        <w:rPr>
          <w:sz w:val="16"/>
        </w:rPr>
        <w:t xml:space="preserve">,24 such </w:t>
      </w:r>
      <w:r w:rsidRPr="00DD389F">
        <w:rPr>
          <w:rStyle w:val="StyleUnderline"/>
        </w:rPr>
        <w:t xml:space="preserve">efforts will likely </w:t>
      </w:r>
      <w:r w:rsidRPr="00405C90">
        <w:rPr>
          <w:rStyle w:val="Emphasis"/>
        </w:rPr>
        <w:t>multiply</w:t>
      </w:r>
      <w:r w:rsidRPr="00DD389F">
        <w:rPr>
          <w:sz w:val="16"/>
        </w:rPr>
        <w:t xml:space="preserve">.25 Understanding </w:t>
      </w:r>
      <w:r w:rsidRPr="00DD389F">
        <w:rPr>
          <w:rStyle w:val="StyleUnderline"/>
        </w:rPr>
        <w:t xml:space="preserve">federal sector </w:t>
      </w:r>
      <w:r w:rsidRPr="00405C90">
        <w:rPr>
          <w:rStyle w:val="Emphasis"/>
        </w:rPr>
        <w:t>labor law</w:t>
      </w:r>
      <w:r w:rsidRPr="00DD389F">
        <w:rPr>
          <w:rStyle w:val="StyleUnderline"/>
        </w:rPr>
        <w:t xml:space="preserve"> is thus an </w:t>
      </w:r>
      <w:r w:rsidRPr="00405C90">
        <w:rPr>
          <w:rStyle w:val="Emphasis"/>
        </w:rPr>
        <w:t>urgent</w:t>
      </w:r>
      <w:r w:rsidRPr="00DD389F">
        <w:rPr>
          <w:rStyle w:val="StyleUnderline"/>
        </w:rPr>
        <w:t xml:space="preserve"> task</w:t>
      </w:r>
      <w:r w:rsidRPr="00DD389F">
        <w:rPr>
          <w:sz w:val="16"/>
        </w:rPr>
        <w:t xml:space="preserve">, as it is an increasingly important battlefield for </w:t>
      </w:r>
      <w:r w:rsidRPr="008E4DB8">
        <w:rPr>
          <w:rStyle w:val="StyleUnderline"/>
          <w:highlight w:val="cyan"/>
        </w:rPr>
        <w:t>contesting</w:t>
      </w:r>
      <w:r w:rsidRPr="008E4DB8">
        <w:rPr>
          <w:rStyle w:val="StyleUnderline"/>
        </w:rPr>
        <w:t xml:space="preserve"> both the practical control and legal </w:t>
      </w:r>
      <w:r w:rsidRPr="008E4DB8">
        <w:rPr>
          <w:rStyle w:val="Emphasis"/>
          <w:highlight w:val="cyan"/>
        </w:rPr>
        <w:t>legitimacy</w:t>
      </w:r>
      <w:r w:rsidRPr="008E4DB8">
        <w:rPr>
          <w:rStyle w:val="StyleUnderline"/>
          <w:highlight w:val="cyan"/>
        </w:rPr>
        <w:t xml:space="preserve"> of</w:t>
      </w:r>
      <w:r w:rsidRPr="00DD389F">
        <w:rPr>
          <w:rStyle w:val="StyleUnderline"/>
        </w:rPr>
        <w:t xml:space="preserve">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sz w:val="16"/>
        </w:rPr>
        <w:t>.</w:t>
      </w:r>
    </w:p>
    <w:p w14:paraId="49126A95" w14:textId="77777777" w:rsidR="00937A87" w:rsidRDefault="00937A87" w:rsidP="00937A87">
      <w:pPr>
        <w:pStyle w:val="Heading4"/>
      </w:pPr>
      <w:r>
        <w:lastRenderedPageBreak/>
        <w:t xml:space="preserve">Weak separation of powers risks </w:t>
      </w:r>
      <w:r w:rsidRPr="00EC4FBD">
        <w:rPr>
          <w:u w:val="single"/>
        </w:rPr>
        <w:t>extinction</w:t>
      </w:r>
      <w:r>
        <w:t>.</w:t>
      </w:r>
    </w:p>
    <w:p w14:paraId="628FA1A8" w14:textId="77777777" w:rsidR="00937A87" w:rsidRPr="00854A30" w:rsidRDefault="00937A87" w:rsidP="00937A87">
      <w:r w:rsidRPr="00854A30">
        <w:rPr>
          <w:rStyle w:val="Style13ptBold"/>
        </w:rPr>
        <w:t>Genovese ’25</w:t>
      </w:r>
      <w:r>
        <w:t xml:space="preserve"> [Michael A; 2025; Professor of Political Science and International Relations, President of Global Policy Institute at LMU, Loyola Chair of Leadership Studies; Springer Nature, “Presidential Power and Nuclear Arms,” </w:t>
      </w:r>
      <w:r w:rsidRPr="00854A30">
        <w:t>https://link.springer.com/book/10.1007/978-3-031-82115-8</w:t>
      </w:r>
      <w:r>
        <w:t>]</w:t>
      </w:r>
    </w:p>
    <w:p w14:paraId="3B398778" w14:textId="77777777" w:rsidR="00937A87" w:rsidRPr="00EC4FBD" w:rsidRDefault="00937A87" w:rsidP="00937A87">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w:t>
      </w:r>
      <w:r w:rsidRPr="00EC4FBD">
        <w:rPr>
          <w:sz w:val="16"/>
        </w:rPr>
        <w:t xml:space="preserve">day, does not mean that the threat is less real or less menacing. </w:t>
      </w:r>
      <w:r w:rsidRPr="00EC4FBD">
        <w:rPr>
          <w:rStyle w:val="StyleUnderline"/>
        </w:rPr>
        <w:t xml:space="preserve">We continue to live every day with one foot on the </w:t>
      </w:r>
      <w:r w:rsidRPr="00EC4FBD">
        <w:rPr>
          <w:rStyle w:val="Emphasis"/>
        </w:rPr>
        <w:t>nuclear banana peel</w:t>
      </w:r>
      <w:r w:rsidRPr="00EC4FBD">
        <w:rPr>
          <w:sz w:val="16"/>
        </w:rPr>
        <w:t>.</w:t>
      </w:r>
    </w:p>
    <w:p w14:paraId="290ECD7A" w14:textId="77777777" w:rsidR="00937A87" w:rsidRPr="00AD0FCE" w:rsidRDefault="00937A87" w:rsidP="00937A87">
      <w:pPr>
        <w:rPr>
          <w:sz w:val="16"/>
        </w:rPr>
      </w:pPr>
      <w:r w:rsidRPr="00EC4FBD">
        <w:rPr>
          <w:sz w:val="16"/>
        </w:rPr>
        <w:t>This is a book about the role of nuclear weapons and the rise of presidential power. The nuclear age has contributed to the dominance of the American presidency in foreign policy and war. To policymakers and politicians</w:t>
      </w:r>
      <w:r w:rsidRPr="00AD0FCE">
        <w:rPr>
          <w:sz w:val="16"/>
        </w:rPr>
        <w:t xml:space="preserve">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37ED94B7" w14:textId="77777777" w:rsidR="00937A87" w:rsidRPr="00AD0FCE" w:rsidRDefault="00937A87" w:rsidP="00937A87">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306F10B1" w14:textId="77777777" w:rsidR="00937A87" w:rsidRPr="00AD0FCE" w:rsidRDefault="00937A87" w:rsidP="00937A87">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F6363F">
        <w:rPr>
          <w:rStyle w:val="StyleUnderline"/>
          <w:highlight w:val="cyan"/>
        </w:rPr>
        <w:t>undermining</w:t>
      </w:r>
      <w:r w:rsidRPr="00D51585">
        <w:rPr>
          <w:rStyle w:val="StyleUnderline"/>
        </w:rPr>
        <w:t xml:space="preserve"> of the </w:t>
      </w:r>
      <w:r w:rsidRPr="00F6363F">
        <w:rPr>
          <w:rStyle w:val="Emphasis"/>
          <w:highlight w:val="cyan"/>
        </w:rPr>
        <w:t>separation of powers</w:t>
      </w:r>
      <w:r w:rsidRPr="00F6363F">
        <w:rPr>
          <w:rStyle w:val="StyleUnderline"/>
          <w:highlight w:val="cyan"/>
        </w:rPr>
        <w:t xml:space="preserve">, the rise of </w:t>
      </w:r>
      <w:r w:rsidRPr="00F6363F">
        <w:rPr>
          <w:rStyle w:val="Emphasis"/>
          <w:highlight w:val="cyan"/>
        </w:rPr>
        <w:t>secrecy</w:t>
      </w:r>
      <w:r w:rsidRPr="00D51585">
        <w:rPr>
          <w:rStyle w:val="StyleUnderline"/>
        </w:rPr>
        <w:t xml:space="preserve">, the </w:t>
      </w:r>
      <w:r w:rsidRPr="00F6363F">
        <w:rPr>
          <w:rStyle w:val="Emphasis"/>
          <w:highlight w:val="cyan"/>
        </w:rPr>
        <w:t>weakening</w:t>
      </w:r>
      <w:r w:rsidRPr="00D51585">
        <w:rPr>
          <w:rStyle w:val="StyleUnderline"/>
        </w:rPr>
        <w:t xml:space="preserve"> of the </w:t>
      </w:r>
      <w:r w:rsidRPr="00F6363F">
        <w:rPr>
          <w:rStyle w:val="Emphasis"/>
          <w:highlight w:val="cya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F6363F">
        <w:rPr>
          <w:rStyle w:val="StyleUnderline"/>
          <w:highlight w:val="cyan"/>
        </w:rPr>
        <w:t xml:space="preserve">and the </w:t>
      </w:r>
      <w:r w:rsidRPr="00F6363F">
        <w:rPr>
          <w:rStyle w:val="Emphasis"/>
          <w:highlight w:val="cyan"/>
        </w:rPr>
        <w:t>need</w:t>
      </w:r>
      <w:r w:rsidRPr="00F6363F">
        <w:rPr>
          <w:rStyle w:val="StyleUnderline"/>
          <w:highlight w:val="cyan"/>
        </w:rPr>
        <w:t xml:space="preserve"> to insure </w:t>
      </w:r>
      <w:r w:rsidRPr="00F6363F">
        <w:rPr>
          <w:rStyle w:val="Emphasis"/>
          <w:highlight w:val="cyan"/>
        </w:rPr>
        <w:t>accountability</w:t>
      </w:r>
      <w:r w:rsidRPr="00AD0FCE">
        <w:rPr>
          <w:sz w:val="16"/>
        </w:rPr>
        <w:t>.</w:t>
      </w:r>
    </w:p>
    <w:p w14:paraId="2FE01278" w14:textId="77777777" w:rsidR="00937A87" w:rsidRPr="00AD0FCE" w:rsidRDefault="00937A87" w:rsidP="00937A87">
      <w:pPr>
        <w:rPr>
          <w:sz w:val="16"/>
        </w:rPr>
      </w:pPr>
      <w:r w:rsidRPr="00F6363F">
        <w:rPr>
          <w:rStyle w:val="StyleUnderline"/>
        </w:rPr>
        <w:t xml:space="preserve">The </w:t>
      </w:r>
      <w:r w:rsidRPr="00F6363F">
        <w:rPr>
          <w:rStyle w:val="Emphasis"/>
          <w:highlight w:val="cyan"/>
        </w:rPr>
        <w:t>nuclear age</w:t>
      </w:r>
      <w:r w:rsidRPr="00F6363F">
        <w:rPr>
          <w:rStyle w:val="StyleUnderline"/>
          <w:highlight w:val="cyan"/>
        </w:rPr>
        <w:t xml:space="preserve"> was</w:t>
      </w:r>
      <w:r w:rsidRPr="00F6363F">
        <w:rPr>
          <w:rStyle w:val="StyleUnderline"/>
        </w:rPr>
        <w:t xml:space="preserve"> the </w:t>
      </w:r>
      <w:r w:rsidRPr="00F6363F">
        <w:rPr>
          <w:rStyle w:val="StyleUnderline"/>
          <w:highlight w:val="cyan"/>
        </w:rPr>
        <w:t xml:space="preserve">age of </w:t>
      </w:r>
      <w:r w:rsidRPr="00F6363F">
        <w:rPr>
          <w:rStyle w:val="Emphasis"/>
          <w:highlight w:val="cyan"/>
        </w:rPr>
        <w:t>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423159F7" w14:textId="77777777" w:rsidR="00937A87" w:rsidRPr="00AD0FCE" w:rsidRDefault="00937A87" w:rsidP="00937A87">
      <w:pPr>
        <w:rPr>
          <w:sz w:val="16"/>
        </w:rPr>
      </w:pPr>
      <w:r w:rsidRPr="00AD0FCE">
        <w:rPr>
          <w:sz w:val="16"/>
        </w:rPr>
        <w:t>I am a child of the nuclear age.</w:t>
      </w:r>
    </w:p>
    <w:p w14:paraId="7A55206F" w14:textId="77777777" w:rsidR="00937A87" w:rsidRPr="00AD0FCE" w:rsidRDefault="00937A87" w:rsidP="00937A87">
      <w:pPr>
        <w:rPr>
          <w:sz w:val="16"/>
        </w:rPr>
      </w:pPr>
      <w:r w:rsidRPr="00AD0FCE">
        <w:rPr>
          <w:sz w:val="16"/>
        </w:rPr>
        <w:t>&lt;&lt;PARAGRAPH BREAKS PAUSE&gt;&gt;</w:t>
      </w:r>
    </w:p>
    <w:p w14:paraId="2ECA3C02" w14:textId="77777777" w:rsidR="00937A87" w:rsidRPr="0077151C" w:rsidRDefault="00937A87" w:rsidP="00937A87">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1F6CF1F8" w14:textId="77777777" w:rsidR="00937A87" w:rsidRPr="00AD0FCE" w:rsidRDefault="00937A87" w:rsidP="00937A87">
      <w:pPr>
        <w:rPr>
          <w:sz w:val="16"/>
        </w:rPr>
      </w:pPr>
      <w:r w:rsidRPr="00AD0FCE">
        <w:rPr>
          <w:sz w:val="16"/>
        </w:rPr>
        <w:t>&lt;&lt;PARAGRAPH BREAKS RESUME&gt;&gt;</w:t>
      </w:r>
    </w:p>
    <w:p w14:paraId="318B7762" w14:textId="77777777" w:rsidR="00937A87" w:rsidRPr="006D190D" w:rsidRDefault="00937A87" w:rsidP="00937A87">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F6363F">
        <w:rPr>
          <w:rStyle w:val="Emphasis"/>
          <w:highlight w:val="cyan"/>
        </w:rPr>
        <w:t>centralization</w:t>
      </w:r>
      <w:r w:rsidRPr="0055152E">
        <w:rPr>
          <w:rStyle w:val="StyleUnderline"/>
        </w:rPr>
        <w:t xml:space="preserve"> of authority </w:t>
      </w:r>
      <w:r w:rsidRPr="00F6363F">
        <w:rPr>
          <w:rStyle w:val="StyleUnderline"/>
          <w:highlight w:val="cyan"/>
        </w:rPr>
        <w:t xml:space="preserve">has </w:t>
      </w:r>
      <w:r w:rsidRPr="00F6363F">
        <w:rPr>
          <w:rStyle w:val="Emphasis"/>
          <w:highlight w:val="cyan"/>
        </w:rPr>
        <w:t>diminished</w:t>
      </w:r>
      <w:r w:rsidRPr="0055152E">
        <w:rPr>
          <w:rStyle w:val="StyleUnderline"/>
        </w:rPr>
        <w:t xml:space="preserve"> the </w:t>
      </w:r>
      <w:r w:rsidRPr="00F6363F">
        <w:rPr>
          <w:rStyle w:val="Emphasis"/>
        </w:rPr>
        <w:t>s</w:t>
      </w:r>
      <w:r w:rsidRPr="0055152E">
        <w:rPr>
          <w:rStyle w:val="StyleUnderline"/>
        </w:rPr>
        <w:t>eparation</w:t>
      </w:r>
      <w:r w:rsidRPr="00F6363F">
        <w:t xml:space="preserve"> </w:t>
      </w:r>
      <w:r w:rsidRPr="00F6363F">
        <w:rPr>
          <w:rStyle w:val="Emphasis"/>
        </w:rPr>
        <w:t>o</w:t>
      </w:r>
      <w:r w:rsidRPr="0055152E">
        <w:rPr>
          <w:rStyle w:val="StyleUnderline"/>
        </w:rPr>
        <w:t xml:space="preserve">f </w:t>
      </w:r>
      <w:r w:rsidRPr="00F6363F">
        <w:rPr>
          <w:rStyle w:val="Emphasis"/>
        </w:rPr>
        <w:t>p</w:t>
      </w:r>
      <w:r w:rsidRPr="0055152E">
        <w:rPr>
          <w:rStyle w:val="StyleUnderline"/>
        </w:rPr>
        <w:t xml:space="preserve">owers and </w:t>
      </w:r>
      <w:r w:rsidRPr="00F6363F">
        <w:rPr>
          <w:rStyle w:val="StyleUnderline"/>
          <w:highlight w:val="cyan"/>
        </w:rPr>
        <w:t xml:space="preserve">reshaped the </w:t>
      </w:r>
      <w:r w:rsidRPr="00F6363F">
        <w:rPr>
          <w:rStyle w:val="Emphasis"/>
          <w:highlight w:val="cya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F6363F">
        <w:rPr>
          <w:rStyle w:val="StyleUnderline"/>
          <w:highlight w:val="cyan"/>
        </w:rPr>
        <w:t xml:space="preserve">The </w:t>
      </w:r>
      <w:r w:rsidRPr="00F6363F">
        <w:rPr>
          <w:rStyle w:val="Emphasis"/>
          <w:highlight w:val="cyan"/>
        </w:rPr>
        <w:t>specter</w:t>
      </w:r>
      <w:r w:rsidRPr="00F6363F">
        <w:rPr>
          <w:rStyle w:val="StyleUnderline"/>
          <w:highlight w:val="cyan"/>
        </w:rPr>
        <w:t xml:space="preserve"> of</w:t>
      </w:r>
      <w:r w:rsidRPr="00EC4FBD">
        <w:rPr>
          <w:rStyle w:val="StyleUnderline"/>
        </w:rPr>
        <w:t xml:space="preserve"> </w:t>
      </w:r>
      <w:r w:rsidRPr="00EC4FBD">
        <w:rPr>
          <w:rStyle w:val="Emphasis"/>
        </w:rPr>
        <w:t>nuclear war</w:t>
      </w:r>
      <w:r w:rsidRPr="00EC4FBD">
        <w:rPr>
          <w:sz w:val="16"/>
        </w:rPr>
        <w:t>, referred</w:t>
      </w:r>
      <w:r w:rsidRPr="00AD0FCE">
        <w:rPr>
          <w:sz w:val="16"/>
        </w:rPr>
        <w:t xml:space="preserve"> to as </w:t>
      </w:r>
      <w:r w:rsidRPr="00F6363F">
        <w:rPr>
          <w:rStyle w:val="Emphasis"/>
          <w:highlight w:val="cyan"/>
        </w:rPr>
        <w:t>Armageddon</w:t>
      </w:r>
      <w:r w:rsidRPr="00F6363F">
        <w:rPr>
          <w:rStyle w:val="StyleUnderline"/>
          <w:highlight w:val="cyan"/>
        </w:rPr>
        <w:t>, has</w:t>
      </w:r>
      <w:r w:rsidRPr="00AD0FCE">
        <w:rPr>
          <w:sz w:val="16"/>
        </w:rPr>
        <w:t xml:space="preserve"> since </w:t>
      </w:r>
      <w:r w:rsidRPr="00F6363F">
        <w:rPr>
          <w:rStyle w:val="StyleUnderline"/>
          <w:highlight w:val="cyan"/>
        </w:rPr>
        <w:t>hung</w:t>
      </w:r>
      <w:r w:rsidRPr="0055152E">
        <w:rPr>
          <w:rStyle w:val="StyleUnderline"/>
        </w:rPr>
        <w:t xml:space="preserve">over international relations, </w:t>
      </w:r>
      <w:r w:rsidRPr="00F6363F">
        <w:rPr>
          <w:rStyle w:val="StyleUnderline"/>
          <w:highlight w:val="cyan"/>
        </w:rPr>
        <w:t>positioning the</w:t>
      </w:r>
      <w:r w:rsidRPr="00EC4FBD">
        <w:rPr>
          <w:rStyle w:val="StyleUnderline"/>
        </w:rPr>
        <w:t xml:space="preserve"> </w:t>
      </w:r>
      <w:r w:rsidRPr="00EC4FBD">
        <w:rPr>
          <w:rStyle w:val="Emphasis"/>
        </w:rPr>
        <w:t xml:space="preserve">U.S. </w:t>
      </w:r>
      <w:r w:rsidRPr="00F6363F">
        <w:rPr>
          <w:rStyle w:val="Emphasis"/>
          <w:highlight w:val="cyan"/>
        </w:rPr>
        <w:t>President</w:t>
      </w:r>
      <w:r w:rsidRPr="00F6363F">
        <w:rPr>
          <w:rStyle w:val="StyleUnderline"/>
          <w:highlight w:val="cyan"/>
        </w:rPr>
        <w:t xml:space="preserve"> as the</w:t>
      </w:r>
      <w:r w:rsidRPr="0055152E">
        <w:rPr>
          <w:rStyle w:val="StyleUnderline"/>
        </w:rPr>
        <w:t xml:space="preserve"> </w:t>
      </w:r>
      <w:r w:rsidRPr="0055152E">
        <w:rPr>
          <w:rStyle w:val="Emphasis"/>
        </w:rPr>
        <w:t xml:space="preserve">key </w:t>
      </w:r>
      <w:r w:rsidRPr="00F6363F">
        <w:rPr>
          <w:rStyle w:val="Emphasis"/>
          <w:highlight w:val="cyan"/>
        </w:rPr>
        <w:t>gatekeeper</w:t>
      </w:r>
      <w:r w:rsidRPr="00F6363F">
        <w:rPr>
          <w:rStyle w:val="StyleUnderline"/>
          <w:highlight w:val="cyan"/>
        </w:rPr>
        <w:t xml:space="preserve"> in preventing </w:t>
      </w:r>
      <w:r w:rsidRPr="00F6363F">
        <w:rPr>
          <w:rStyle w:val="Emphasis"/>
          <w:highlight w:val="cyan"/>
        </w:rPr>
        <w:t>catastrophic conflict</w:t>
      </w:r>
      <w:r w:rsidRPr="0055152E">
        <w:rPr>
          <w:rStyle w:val="StyleUnderline"/>
        </w:rPr>
        <w:t xml:space="preserve"> and safeguarding humanity from the potential destruction of global war.</w:t>
      </w:r>
    </w:p>
    <w:p w14:paraId="4E6FBE98" w14:textId="77777777" w:rsidR="00937A87" w:rsidRDefault="00937A87" w:rsidP="00937A87">
      <w:pPr>
        <w:pStyle w:val="Heading4"/>
      </w:pPr>
      <w:r>
        <w:lastRenderedPageBreak/>
        <w:t xml:space="preserve">Trump’s push </w:t>
      </w:r>
      <w:r w:rsidRPr="00EC4FBD">
        <w:rPr>
          <w:u w:val="single"/>
        </w:rPr>
        <w:t>hinders management</w:t>
      </w:r>
      <w:r>
        <w:t xml:space="preserve"> and </w:t>
      </w:r>
      <w:r w:rsidRPr="00EC4FBD">
        <w:rPr>
          <w:u w:val="single"/>
        </w:rPr>
        <w:t>chills regulation</w:t>
      </w:r>
      <w:r>
        <w:t>.</w:t>
      </w:r>
    </w:p>
    <w:p w14:paraId="2FEFBED0" w14:textId="77777777" w:rsidR="00937A87" w:rsidRPr="001B5E67" w:rsidRDefault="00937A87" w:rsidP="00937A87">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1B77F321" w14:textId="77777777" w:rsidR="00937A87" w:rsidRPr="001B5E67" w:rsidRDefault="00937A87" w:rsidP="00937A87">
      <w:pPr>
        <w:rPr>
          <w:sz w:val="16"/>
        </w:rPr>
      </w:pPr>
      <w:r w:rsidRPr="001B5E67">
        <w:rPr>
          <w:sz w:val="16"/>
        </w:rPr>
        <w:t xml:space="preserve">The second </w:t>
      </w:r>
      <w:r w:rsidRPr="006B4EE7">
        <w:rPr>
          <w:rStyle w:val="Emphasis"/>
          <w:highlight w:val="cyan"/>
        </w:rPr>
        <w:t>Trump</w:t>
      </w:r>
      <w:r w:rsidRPr="001B5E67">
        <w:rPr>
          <w:sz w:val="16"/>
        </w:rPr>
        <w:t xml:space="preserve"> administration is </w:t>
      </w:r>
      <w:r w:rsidRPr="006B4EE7">
        <w:rPr>
          <w:rStyle w:val="StyleUnderline"/>
          <w:highlight w:val="cyan"/>
        </w:rPr>
        <w:t xml:space="preserve">waging a </w:t>
      </w:r>
      <w:r w:rsidRPr="006B4EE7">
        <w:rPr>
          <w:rStyle w:val="Emphasis"/>
          <w:highlight w:val="cyan"/>
        </w:rPr>
        <w:t>war</w:t>
      </w:r>
      <w:r w:rsidRPr="006B4EE7">
        <w:rPr>
          <w:rStyle w:val="StyleUnderline"/>
          <w:highlight w:val="cyan"/>
        </w:rPr>
        <w:t xml:space="preserve"> on the </w:t>
      </w:r>
      <w:r w:rsidRPr="006B4EE7">
        <w:rPr>
          <w:rStyle w:val="Emphasis"/>
          <w:highlight w:val="cyan"/>
        </w:rPr>
        <w:t>admin</w:t>
      </w:r>
      <w:r w:rsidRPr="00776021">
        <w:rPr>
          <w:rStyle w:val="StyleUnderline"/>
        </w:rPr>
        <w:t xml:space="preserve">istrative </w:t>
      </w:r>
      <w:r w:rsidRPr="006B4EE7">
        <w:rPr>
          <w:rStyle w:val="StyleUnderline"/>
          <w:highlight w:val="cyan"/>
        </w:rPr>
        <w:t>state</w:t>
      </w:r>
      <w:r w:rsidRPr="001B5E67">
        <w:rPr>
          <w:sz w:val="16"/>
        </w:rPr>
        <w:t xml:space="preserve">. Nearly 300,000 planned job cuts across 27 agencies have </w:t>
      </w:r>
      <w:r w:rsidRPr="00776021">
        <w:rPr>
          <w:rStyle w:val="StyleUnderline"/>
        </w:rPr>
        <w:t xml:space="preserve">led to a </w:t>
      </w:r>
      <w:r w:rsidRPr="00776021">
        <w:rPr>
          <w:rStyle w:val="Emphasis"/>
        </w:rPr>
        <w:t>raft of lawsuits</w:t>
      </w:r>
      <w:r w:rsidRPr="001B5E67">
        <w:rPr>
          <w:sz w:val="16"/>
        </w:rPr>
        <w:t xml:space="preserve">. </w:t>
      </w:r>
    </w:p>
    <w:p w14:paraId="63B6E9FD" w14:textId="77777777" w:rsidR="00937A87" w:rsidRPr="001B5E67" w:rsidRDefault="00937A87" w:rsidP="00937A87">
      <w:pPr>
        <w:rPr>
          <w:sz w:val="16"/>
        </w:rPr>
      </w:pPr>
      <w:r w:rsidRPr="001B5E67">
        <w:rPr>
          <w:sz w:val="16"/>
        </w:rPr>
        <w:t>In April, President Donald Trump’s administration dismissed 3,500 workers at the US Food and Drug Administration (FDA), a regulatory agency overseeing pharmaceuticals, medical devices and much of the US food supply.</w:t>
      </w:r>
    </w:p>
    <w:p w14:paraId="7B3B872B" w14:textId="77777777" w:rsidR="00937A87" w:rsidRPr="001B5E67" w:rsidRDefault="00937A87" w:rsidP="00937A87">
      <w:pPr>
        <w:rPr>
          <w:sz w:val="16"/>
        </w:rPr>
      </w:pPr>
      <w:r w:rsidRPr="001B5E67">
        <w:rPr>
          <w:sz w:val="16"/>
        </w:rPr>
        <w:t xml:space="preserve">The </w:t>
      </w:r>
      <w:r w:rsidRPr="00776021">
        <w:rPr>
          <w:rStyle w:val="StyleUnderline"/>
        </w:rPr>
        <w:t xml:space="preserve">abrupt </w:t>
      </w:r>
      <w:r w:rsidRPr="00776021">
        <w:rPr>
          <w:rStyle w:val="Emphasis"/>
        </w:rPr>
        <w:t>dismissal</w:t>
      </w:r>
      <w:r w:rsidRPr="001B5E67">
        <w:rPr>
          <w:sz w:val="16"/>
        </w:rPr>
        <w:t xml:space="preserve"> of nearly 20 per cent of the FDA’s workforce – which the administration says will reduce ‘bureaucratic sprawl’ – </w:t>
      </w:r>
      <w:r w:rsidRPr="00C03254">
        <w:rPr>
          <w:rStyle w:val="StyleUnderline"/>
        </w:rPr>
        <w:t>triggered</w:t>
      </w:r>
      <w:r w:rsidRPr="001B5E67">
        <w:rPr>
          <w:sz w:val="16"/>
        </w:rPr>
        <w:t xml:space="preserve"> </w:t>
      </w:r>
      <w:r w:rsidRPr="001B5E67">
        <w:rPr>
          <w:strike/>
          <w:sz w:val="16"/>
        </w:rPr>
        <w:t>paralysis</w:t>
      </w:r>
      <w:r w:rsidRPr="001B5E67">
        <w:rPr>
          <w:sz w:val="16"/>
        </w:rPr>
        <w:t xml:space="preserve"> </w:t>
      </w:r>
      <w:r w:rsidRPr="00C03254">
        <w:rPr>
          <w:rStyle w:val="Emphasis"/>
        </w:rPr>
        <w:t>debilitation</w:t>
      </w:r>
      <w:r w:rsidRPr="00C03254">
        <w:rPr>
          <w:rStyle w:val="StyleUnderline"/>
        </w:rPr>
        <w:t xml:space="preserve"> at the agency. Key </w:t>
      </w:r>
      <w:r w:rsidRPr="006B4EE7">
        <w:rPr>
          <w:rStyle w:val="Emphasis"/>
        </w:rPr>
        <w:t>functions</w:t>
      </w:r>
      <w:r w:rsidRPr="00C03254">
        <w:rPr>
          <w:rStyle w:val="Emphasis"/>
        </w:rPr>
        <w:t xml:space="preserve"> critical </w:t>
      </w:r>
      <w:r w:rsidRPr="001B5E67">
        <w:rPr>
          <w:sz w:val="16"/>
        </w:rPr>
        <w:t xml:space="preserve">to the US food, pharmaceutical and medical industries </w:t>
      </w:r>
      <w:r w:rsidRPr="00C03254">
        <w:rPr>
          <w:rStyle w:val="StyleUnderline"/>
        </w:rPr>
        <w:t xml:space="preserve">all but </w:t>
      </w:r>
      <w:r w:rsidRPr="00C03254">
        <w:rPr>
          <w:rStyle w:val="Emphasis"/>
        </w:rPr>
        <w:t xml:space="preserve">shut </w:t>
      </w:r>
      <w:r w:rsidRPr="006B4EE7">
        <w:rPr>
          <w:rStyle w:val="Emphasis"/>
        </w:rPr>
        <w:t>down</w:t>
      </w:r>
      <w:r w:rsidRPr="001B5E67">
        <w:rPr>
          <w:sz w:val="16"/>
        </w:rPr>
        <w:t xml:space="preserve">. ‘Lots of people were </w:t>
      </w:r>
      <w:r w:rsidRPr="00C03254">
        <w:rPr>
          <w:rStyle w:val="Emphasis"/>
        </w:rPr>
        <w:t>let go</w:t>
      </w:r>
      <w:r w:rsidRPr="001B5E67">
        <w:rPr>
          <w:sz w:val="16"/>
        </w:rPr>
        <w:t xml:space="preserve">, almost </w:t>
      </w:r>
      <w:r w:rsidRPr="00C03254">
        <w:rPr>
          <w:rStyle w:val="StyleUnderline"/>
        </w:rPr>
        <w:t xml:space="preserve">haphazardly and </w:t>
      </w:r>
      <w:r w:rsidRPr="00C03254">
        <w:rPr>
          <w:rStyle w:val="Emphasis"/>
        </w:rPr>
        <w:t>cruelly</w:t>
      </w:r>
      <w:r w:rsidRPr="00C03254">
        <w:rPr>
          <w:rStyle w:val="StyleUnderline"/>
        </w:rPr>
        <w:t xml:space="preserve"> in a way that made no sense</w:t>
      </w:r>
      <w:r w:rsidRPr="001B5E67">
        <w:rPr>
          <w:sz w:val="16"/>
        </w:rPr>
        <w:t>,’ says Anne Walsh, Co-Chair of the IBA Healthcare and Life Sciences Law Committee.</w:t>
      </w:r>
    </w:p>
    <w:p w14:paraId="35BD6AEB" w14:textId="77777777" w:rsidR="00937A87" w:rsidRPr="001B5E67" w:rsidRDefault="00937A87" w:rsidP="00937A87">
      <w:pPr>
        <w:rPr>
          <w:sz w:val="16"/>
        </w:rPr>
      </w:pPr>
      <w:r w:rsidRPr="001B5E67">
        <w:rPr>
          <w:sz w:val="16"/>
        </w:rPr>
        <w:t xml:space="preserve">Senior FDA leadership, anticipating the upheaval, began resigning en masse. ‘A lot of folks at high levels of leadership </w:t>
      </w:r>
      <w:r w:rsidRPr="006B4EE7">
        <w:rPr>
          <w:rStyle w:val="StyleUnderline"/>
          <w:highlight w:val="cyan"/>
        </w:rPr>
        <w:t xml:space="preserve">saw the </w:t>
      </w:r>
      <w:r w:rsidRPr="006B4EE7">
        <w:rPr>
          <w:rStyle w:val="Emphasis"/>
          <w:highlight w:val="cyan"/>
        </w:rPr>
        <w:t>writing on the wall</w:t>
      </w:r>
      <w:r w:rsidRPr="006B4EE7">
        <w:rPr>
          <w:rStyle w:val="StyleUnderline"/>
          <w:highlight w:val="cyan"/>
        </w:rPr>
        <w:t xml:space="preserve"> and resigned</w:t>
      </w:r>
      <w:r w:rsidRPr="001B5E67">
        <w:rPr>
          <w:sz w:val="16"/>
        </w:rPr>
        <w:t xml:space="preserve">. As it currently stands, there’s a </w:t>
      </w:r>
      <w:r w:rsidRPr="006B4EE7">
        <w:rPr>
          <w:rStyle w:val="Emphasis"/>
          <w:highlight w:val="cyan"/>
        </w:rPr>
        <w:t>loss of talent</w:t>
      </w:r>
      <w:r w:rsidRPr="006B4EE7">
        <w:rPr>
          <w:rStyle w:val="StyleUnderline"/>
          <w:highlight w:val="cyan"/>
        </w:rPr>
        <w:t xml:space="preserve"> at the top</w:t>
      </w:r>
      <w:r w:rsidRPr="001B5E67">
        <w:rPr>
          <w:sz w:val="16"/>
        </w:rPr>
        <w:t>,’ adds Walsh, who’s also a director at Hyman, Phelps &amp; McNamara in Washington, DC.</w:t>
      </w:r>
    </w:p>
    <w:p w14:paraId="3EBB7B3C" w14:textId="77777777" w:rsidR="00937A87" w:rsidRPr="001B5E67" w:rsidRDefault="00937A87" w:rsidP="00937A87">
      <w:pPr>
        <w:rPr>
          <w:sz w:val="16"/>
        </w:rPr>
      </w:pPr>
      <w:r w:rsidRPr="001B5E67">
        <w:rPr>
          <w:sz w:val="16"/>
        </w:rPr>
        <w:t xml:space="preserve">As with </w:t>
      </w:r>
      <w:r w:rsidRPr="00C03254">
        <w:rPr>
          <w:rStyle w:val="StyleUnderline"/>
        </w:rPr>
        <w:t xml:space="preserve">many </w:t>
      </w:r>
      <w:r w:rsidRPr="006B4EE7">
        <w:rPr>
          <w:rStyle w:val="Emphasis"/>
          <w:highlight w:val="cyan"/>
        </w:rPr>
        <w:t>US agencies</w:t>
      </w:r>
      <w:r w:rsidRPr="006B4EE7">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6B4EE7">
        <w:rPr>
          <w:rStyle w:val="Emphasis"/>
          <w:highlight w:val="cyan"/>
        </w:rPr>
        <w:t>staffing gaps</w:t>
      </w:r>
      <w:r w:rsidRPr="006B4EE7">
        <w:rPr>
          <w:rStyle w:val="StyleUnderline"/>
          <w:highlight w:val="cyan"/>
        </w:rPr>
        <w:t xml:space="preserve"> and </w:t>
      </w:r>
      <w:r w:rsidRPr="006B4EE7">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397379AD" w14:textId="77777777" w:rsidR="00937A87" w:rsidRPr="001B5E67" w:rsidRDefault="00937A87" w:rsidP="00937A87">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1E0FA343" w14:textId="77777777" w:rsidR="00937A87" w:rsidRPr="001B5E67" w:rsidRDefault="00937A87" w:rsidP="00937A87">
      <w:pPr>
        <w:rPr>
          <w:sz w:val="16"/>
        </w:rPr>
      </w:pPr>
      <w:r w:rsidRPr="001B5E67">
        <w:rPr>
          <w:sz w:val="16"/>
        </w:rPr>
        <w:t>Announced and planned job cuts by DOGE amount to a staggering 275,000 positions across 27 US agencies</w:t>
      </w:r>
    </w:p>
    <w:p w14:paraId="58F70AC5" w14:textId="77777777" w:rsidR="00937A87" w:rsidRPr="001B5E67" w:rsidRDefault="00937A87" w:rsidP="00937A87">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186501B5" w14:textId="77777777" w:rsidR="00937A87" w:rsidRPr="001B5E67" w:rsidRDefault="00937A87" w:rsidP="00937A87">
      <w:pPr>
        <w:rPr>
          <w:sz w:val="16"/>
        </w:rPr>
      </w:pPr>
      <w:r w:rsidRPr="001B5E67">
        <w:rPr>
          <w:sz w:val="16"/>
        </w:rPr>
        <w:t xml:space="preserve">The dismissals and chaos at the FDA </w:t>
      </w:r>
      <w:r w:rsidRPr="00896F7A">
        <w:rPr>
          <w:rStyle w:val="StyleUnderline"/>
        </w:rPr>
        <w:t xml:space="preserve">reflect a </w:t>
      </w:r>
      <w:r w:rsidRPr="006B4EE7">
        <w:rPr>
          <w:rStyle w:val="Emphasis"/>
          <w:highlight w:val="cyan"/>
        </w:rPr>
        <w:t>pattern</w:t>
      </w:r>
      <w:r w:rsidRPr="00896F7A">
        <w:rPr>
          <w:rStyle w:val="StyleUnderline"/>
        </w:rPr>
        <w:t xml:space="preserve"> seen </w:t>
      </w:r>
      <w:r w:rsidRPr="006B4EE7">
        <w:rPr>
          <w:rStyle w:val="StyleUnderline"/>
          <w:highlight w:val="cyan"/>
        </w:rPr>
        <w:t>across</w:t>
      </w:r>
      <w:r w:rsidRPr="00896F7A">
        <w:rPr>
          <w:rStyle w:val="StyleUnderline"/>
        </w:rPr>
        <w:t xml:space="preserve"> other US </w:t>
      </w:r>
      <w:r w:rsidRPr="006B4EE7">
        <w:rPr>
          <w:rStyle w:val="Emphasis"/>
          <w:highlight w:val="cyan"/>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6B4EE7">
        <w:rPr>
          <w:rStyle w:val="StyleUnderline"/>
          <w:highlight w:val="cyan"/>
        </w:rPr>
        <w:t xml:space="preserve">far </w:t>
      </w:r>
      <w:r w:rsidRPr="006B4EE7">
        <w:rPr>
          <w:rStyle w:val="Emphasis"/>
          <w:highlight w:val="cyan"/>
        </w:rPr>
        <w:t>beyond regulatory rollbacks</w:t>
      </w:r>
      <w:r w:rsidRPr="00896F7A">
        <w:rPr>
          <w:rStyle w:val="StyleUnderline"/>
        </w:rPr>
        <w:t xml:space="preserve"> into a </w:t>
      </w:r>
      <w:r w:rsidRPr="006B4EE7">
        <w:rPr>
          <w:rStyle w:val="StyleUnderline"/>
          <w:highlight w:val="cyan"/>
        </w:rPr>
        <w:t xml:space="preserve">wholesale </w:t>
      </w:r>
      <w:r w:rsidRPr="006B4EE7">
        <w:rPr>
          <w:rStyle w:val="Emphasis"/>
          <w:highlight w:val="cyan"/>
        </w:rPr>
        <w:t>remaking</w:t>
      </w:r>
      <w:r w:rsidRPr="006B4EE7">
        <w:rPr>
          <w:rStyle w:val="StyleUnderline"/>
          <w:highlight w:val="cyan"/>
        </w:rPr>
        <w:t xml:space="preserve"> of</w:t>
      </w:r>
      <w:r w:rsidRPr="00896F7A">
        <w:rPr>
          <w:rStyle w:val="StyleUnderline"/>
        </w:rPr>
        <w:t xml:space="preserve"> the federal </w:t>
      </w:r>
      <w:r w:rsidRPr="006B4EE7">
        <w:rPr>
          <w:rStyle w:val="Emphasis"/>
          <w:highlight w:val="cyan"/>
        </w:rPr>
        <w:t>gov</w:t>
      </w:r>
      <w:r w:rsidRPr="00896F7A">
        <w:rPr>
          <w:rStyle w:val="StyleUnderline"/>
        </w:rPr>
        <w:t>ernment</w:t>
      </w:r>
      <w:r w:rsidRPr="001B5E67">
        <w:rPr>
          <w:sz w:val="16"/>
        </w:rPr>
        <w:t>.</w:t>
      </w:r>
    </w:p>
    <w:p w14:paraId="75FF43EF" w14:textId="77777777" w:rsidR="00937A87" w:rsidRPr="001B5E67" w:rsidRDefault="00937A87" w:rsidP="00937A87">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5CDE1717" w14:textId="77777777" w:rsidR="00937A87" w:rsidRPr="001B5E67" w:rsidRDefault="00937A87" w:rsidP="00937A87">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6B4EE7">
        <w:rPr>
          <w:rStyle w:val="StyleUnderline"/>
          <w:highlight w:val="cyan"/>
        </w:rPr>
        <w:t xml:space="preserve">circumventing procedures and sowing </w:t>
      </w:r>
      <w:r w:rsidRPr="006B4EE7">
        <w:rPr>
          <w:rStyle w:val="Emphasis"/>
          <w:highlight w:val="cyan"/>
        </w:rPr>
        <w:t>unpredictability</w:t>
      </w:r>
      <w:r w:rsidRPr="00896F7A">
        <w:rPr>
          <w:rStyle w:val="StyleUnderline"/>
        </w:rPr>
        <w:t xml:space="preserve">, the Trump administration is </w:t>
      </w:r>
      <w:r w:rsidRPr="006B4EE7">
        <w:rPr>
          <w:rStyle w:val="Emphasis"/>
          <w:highlight w:val="cyan"/>
        </w:rPr>
        <w:t>introducing</w:t>
      </w:r>
      <w:r w:rsidRPr="00896F7A">
        <w:rPr>
          <w:rStyle w:val="StyleUnderline"/>
        </w:rPr>
        <w:t xml:space="preserve"> a new kind of </w:t>
      </w:r>
      <w:r w:rsidRPr="006B4EE7">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4F28C384" w14:textId="77777777" w:rsidR="00937A87" w:rsidRPr="001B5E67" w:rsidRDefault="00937A87" w:rsidP="00937A87">
      <w:pPr>
        <w:rPr>
          <w:sz w:val="16"/>
        </w:rPr>
      </w:pPr>
      <w:r w:rsidRPr="001B5E67">
        <w:rPr>
          <w:sz w:val="16"/>
        </w:rPr>
        <w:t>Enter DOGE</w:t>
      </w:r>
    </w:p>
    <w:p w14:paraId="69E189F3" w14:textId="77777777" w:rsidR="00937A87" w:rsidRPr="001B5E67" w:rsidRDefault="00937A87" w:rsidP="00937A87">
      <w:pPr>
        <w:rPr>
          <w:sz w:val="16"/>
        </w:rPr>
      </w:pPr>
      <w:r w:rsidRPr="001B5E67">
        <w:rPr>
          <w:sz w:val="16"/>
        </w:rPr>
        <w:lastRenderedPageBreak/>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0C7617CE" w14:textId="77777777" w:rsidR="00937A87" w:rsidRPr="001B5E67" w:rsidRDefault="00937A87" w:rsidP="00937A87">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297BFC39" w14:textId="77777777" w:rsidR="00937A87" w:rsidRPr="001B5E67" w:rsidRDefault="00937A87" w:rsidP="00937A87">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1487EE00" w14:textId="77777777" w:rsidR="00937A87" w:rsidRPr="001B5E67" w:rsidRDefault="00937A87" w:rsidP="00937A87">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3DC240EE" w14:textId="77777777" w:rsidR="00937A87" w:rsidRPr="001B5E67" w:rsidRDefault="00937A87" w:rsidP="00937A87">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6041B683" w14:textId="77777777" w:rsidR="00937A87" w:rsidRPr="001B5E67" w:rsidRDefault="00937A87" w:rsidP="00937A87">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5403A771" w14:textId="77777777" w:rsidR="00937A87" w:rsidRPr="001B5E67" w:rsidRDefault="00937A87" w:rsidP="00937A87">
      <w:pPr>
        <w:rPr>
          <w:sz w:val="16"/>
        </w:rPr>
      </w:pP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6B4EE7">
        <w:rPr>
          <w:rStyle w:val="StyleUnderline"/>
          <w:highlight w:val="cyan"/>
        </w:rPr>
        <w:t xml:space="preserve">about </w:t>
      </w:r>
      <w:r w:rsidRPr="006B4EE7">
        <w:rPr>
          <w:rStyle w:val="Emphasis"/>
          <w:highlight w:val="cyan"/>
        </w:rPr>
        <w:t>undermining</w:t>
      </w:r>
      <w:r w:rsidRPr="00C841DA">
        <w:rPr>
          <w:rStyle w:val="StyleUnderline"/>
        </w:rPr>
        <w:t xml:space="preserve"> the </w:t>
      </w:r>
      <w:r w:rsidRPr="006B4EE7">
        <w:rPr>
          <w:rStyle w:val="Emphasis"/>
          <w:highlight w:val="cyan"/>
        </w:rPr>
        <w:t>statutory mandates</w:t>
      </w:r>
      <w:r w:rsidRPr="006B4EE7">
        <w:rPr>
          <w:rStyle w:val="StyleUnderline"/>
          <w:highlight w:val="cyan"/>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6B4EE7">
        <w:rPr>
          <w:rStyle w:val="Emphasis"/>
          <w:highlight w:val="cyan"/>
        </w:rPr>
        <w:t>removing personnel</w:t>
      </w:r>
      <w:r w:rsidRPr="006B4EE7">
        <w:rPr>
          <w:rStyle w:val="StyleUnderline"/>
          <w:highlight w:val="cyan"/>
        </w:rPr>
        <w:t xml:space="preserve"> and</w:t>
      </w:r>
      <w:r w:rsidRPr="00C841DA">
        <w:rPr>
          <w:rStyle w:val="StyleUnderline"/>
        </w:rPr>
        <w:t xml:space="preserve"> the </w:t>
      </w:r>
      <w:r w:rsidRPr="006B4EE7">
        <w:rPr>
          <w:rStyle w:val="Emphasis"/>
          <w:highlight w:val="cyan"/>
        </w:rPr>
        <w:t>functional machinery</w:t>
      </w:r>
      <w:r w:rsidRPr="00C841DA">
        <w:rPr>
          <w:rStyle w:val="StyleUnderline"/>
        </w:rPr>
        <w:t xml:space="preserve"> of government</w:t>
      </w:r>
      <w:r w:rsidRPr="001B5E67">
        <w:rPr>
          <w:sz w:val="16"/>
        </w:rPr>
        <w:t>, commentators say.</w:t>
      </w:r>
    </w:p>
    <w:p w14:paraId="2B3B6A73" w14:textId="77777777" w:rsidR="00937A87" w:rsidRPr="001B5E67" w:rsidRDefault="00937A87" w:rsidP="00937A87">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216F93CC" w14:textId="77777777" w:rsidR="00937A87" w:rsidRPr="001B5E67" w:rsidRDefault="00937A87" w:rsidP="00937A87">
      <w:pPr>
        <w:rPr>
          <w:sz w:val="16"/>
        </w:rPr>
      </w:pPr>
      <w:r w:rsidRPr="001B5E67">
        <w:rPr>
          <w:sz w:val="16"/>
        </w:rPr>
        <w:t>Dismantling the bureaucracy</w:t>
      </w:r>
    </w:p>
    <w:p w14:paraId="5085C0AA" w14:textId="77777777" w:rsidR="00937A87" w:rsidRPr="001B5E67" w:rsidRDefault="00937A87" w:rsidP="00937A87">
      <w:pPr>
        <w:rPr>
          <w:sz w:val="16"/>
        </w:rPr>
      </w:pPr>
      <w:r w:rsidRPr="001B5E67">
        <w:rPr>
          <w:sz w:val="16"/>
        </w:rPr>
        <w:t xml:space="preserve">‘The Trump administration </w:t>
      </w:r>
      <w:r w:rsidRPr="006B4EE7">
        <w:rPr>
          <w:rStyle w:val="Emphasis"/>
          <w:highlight w:val="cyan"/>
        </w:rPr>
        <w:t>clearly</w:t>
      </w:r>
      <w:r w:rsidRPr="00815F4C">
        <w:rPr>
          <w:rStyle w:val="StyleUnderline"/>
        </w:rPr>
        <w:t xml:space="preserve"> is trying to do </w:t>
      </w:r>
      <w:r w:rsidRPr="006B4EE7">
        <w:rPr>
          <w:rStyle w:val="StyleUnderline"/>
          <w:highlight w:val="cyan"/>
        </w:rPr>
        <w:t>a</w:t>
      </w:r>
      <w:r w:rsidRPr="00815F4C">
        <w:rPr>
          <w:rStyle w:val="StyleUnderline"/>
        </w:rPr>
        <w:t xml:space="preserve"> pretty </w:t>
      </w:r>
      <w:r w:rsidRPr="006B4EE7">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363D2581" w14:textId="77777777" w:rsidR="00937A87" w:rsidRDefault="00937A87" w:rsidP="00937A87">
      <w:pPr>
        <w:pStyle w:val="Heading4"/>
      </w:pPr>
      <w:bookmarkStart w:id="2" w:name="_Hlk184923813"/>
      <w:r>
        <w:t xml:space="preserve">Structural deregulation guarantees </w:t>
      </w:r>
      <w:r>
        <w:rPr>
          <w:u w:val="single"/>
        </w:rPr>
        <w:t>extinction</w:t>
      </w:r>
      <w:r>
        <w:t xml:space="preserve"> from </w:t>
      </w:r>
      <w:r w:rsidRPr="00CB6ABC">
        <w:rPr>
          <w:u w:val="single"/>
        </w:rPr>
        <w:t>pandemics</w:t>
      </w:r>
      <w:r>
        <w:t xml:space="preserve">, </w:t>
      </w:r>
      <w:r w:rsidRPr="00CB6ABC">
        <w:rPr>
          <w:u w:val="single"/>
        </w:rPr>
        <w:t>prolif</w:t>
      </w:r>
      <w:r>
        <w:t xml:space="preserve">, and </w:t>
      </w:r>
      <w:r w:rsidRPr="00CB6ABC">
        <w:rPr>
          <w:u w:val="single"/>
        </w:rPr>
        <w:t>environmental</w:t>
      </w:r>
      <w:r>
        <w:t xml:space="preserve"> risks. </w:t>
      </w:r>
    </w:p>
    <w:p w14:paraId="62D4A758" w14:textId="77777777" w:rsidR="00937A87" w:rsidRPr="00325AE8" w:rsidRDefault="00937A87" w:rsidP="00937A87">
      <w:r w:rsidRPr="00325AE8">
        <w:rPr>
          <w:rStyle w:val="Style13ptBold"/>
        </w:rPr>
        <w:t>Monbiot ’25</w:t>
      </w:r>
      <w:r>
        <w:t xml:space="preserve"> [George; February 18; Guardian Columnist, Open Scholar at the University of Oxford; The Guardian, “There are many ways Trump could trigger a global collapse. Here’s how to survive if that happens,” </w:t>
      </w:r>
      <w:r w:rsidRPr="00325AE8">
        <w:t>https://www.theguardian.com/commentisfree/2025/feb/18/donald-trump-global-collapse-wildfires-pandemic-financial-crisis</w:t>
      </w:r>
      <w:r>
        <w:t>]</w:t>
      </w:r>
    </w:p>
    <w:p w14:paraId="1324C0E0" w14:textId="77777777" w:rsidR="00937A87" w:rsidRPr="00DD0884" w:rsidRDefault="00937A87" w:rsidP="00937A87">
      <w:pPr>
        <w:rPr>
          <w:rStyle w:val="Heading4Char"/>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0408060E" w14:textId="77777777" w:rsidR="00937A87" w:rsidRPr="00DD0884" w:rsidRDefault="00937A87" w:rsidP="00937A87">
      <w:pPr>
        <w:rPr>
          <w:rStyle w:val="Heading4Char"/>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xml:space="preserve">, slashed its </w:t>
      </w:r>
      <w:r w:rsidRPr="008F5503">
        <w:rPr>
          <w:rStyle w:val="StyleUnderline"/>
        </w:rPr>
        <w:lastRenderedPageBreak/>
        <w:t>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42DCEECC" w14:textId="77777777" w:rsidR="00937A87" w:rsidRPr="00DD0884" w:rsidRDefault="00937A87" w:rsidP="00937A87">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30C1EC4A" w14:textId="77777777" w:rsidR="00937A87" w:rsidRPr="00DD0884" w:rsidRDefault="00937A87" w:rsidP="00937A87">
      <w:pPr>
        <w:rPr>
          <w:rStyle w:val="Heading4Char"/>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1A92A71B" w14:textId="77777777" w:rsidR="00937A87" w:rsidRPr="00DD0884" w:rsidRDefault="00937A87" w:rsidP="00937A87">
      <w:pPr>
        <w:rPr>
          <w:rStyle w:val="Heading4Char"/>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07217095" w14:textId="77777777" w:rsidR="00937A87" w:rsidRPr="00DD0884" w:rsidRDefault="00937A87" w:rsidP="00937A87">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28E8B954" w14:textId="77777777" w:rsidR="00937A87" w:rsidRPr="00DD0884" w:rsidRDefault="00937A87" w:rsidP="00937A87">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031AA403" w14:textId="77777777" w:rsidR="00937A87" w:rsidRPr="00DD0884" w:rsidRDefault="00937A87" w:rsidP="00937A87">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3012A80F" w14:textId="77777777" w:rsidR="00937A87" w:rsidRPr="00DD0884" w:rsidRDefault="00937A87" w:rsidP="00937A87">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56C61E4B" w14:textId="77777777" w:rsidR="00937A87" w:rsidRPr="00DD0884" w:rsidRDefault="00937A87" w:rsidP="00937A87">
      <w:pPr>
        <w:rPr>
          <w:rStyle w:val="Heading4Char"/>
        </w:rPr>
      </w:pPr>
      <w:r w:rsidRPr="0059330E">
        <w:rPr>
          <w:sz w:val="16"/>
        </w:rPr>
        <w:lastRenderedPageBreak/>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98501BC" w14:textId="77777777" w:rsidR="00937A87" w:rsidRPr="00DD0884" w:rsidRDefault="00937A87" w:rsidP="00937A87">
      <w:pPr>
        <w:rPr>
          <w:rStyle w:val="Heading4Char"/>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highlight w:val="cyan"/>
        </w:rPr>
        <w:t>proles to die</w:t>
      </w:r>
      <w:r w:rsidRPr="0059330E">
        <w:rPr>
          <w:rStyle w:val="StyleUnderline"/>
        </w:rPr>
        <w:t xml:space="preserve"> in the inferno they’ve created, while they migrate to their New Zealand bunkers, </w:t>
      </w:r>
      <w:r w:rsidRPr="0059330E">
        <w:rPr>
          <w:rStyle w:val="Emphasis"/>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rPr>
        <w:t>the rest of us roast</w:t>
      </w:r>
      <w:r w:rsidRPr="0059330E">
        <w:rPr>
          <w:rStyle w:val="StyleUnderline"/>
        </w:rPr>
        <w:t xml:space="preserve"> </w:t>
      </w:r>
      <w:r w:rsidRPr="0059330E">
        <w:rPr>
          <w:rStyle w:val="StyleUnderline"/>
          <w:highlight w:val="cyan"/>
        </w:rPr>
        <w:t xml:space="preserve">while they </w:t>
      </w:r>
      <w:r w:rsidRPr="0059330E">
        <w:rPr>
          <w:rStyle w:val="Emphasis"/>
          <w:highlight w:val="cyan"/>
        </w:rPr>
        <w:t>party with Jesus</w:t>
      </w:r>
      <w:r w:rsidRPr="0059330E">
        <w:rPr>
          <w:rStyle w:val="StyleUnderline"/>
        </w:rPr>
        <w:t xml:space="preserve"> in his restored kingdom</w:t>
      </w:r>
      <w:r w:rsidRPr="0059330E">
        <w:rPr>
          <w:sz w:val="16"/>
        </w:rPr>
        <w:t>.</w:t>
      </w:r>
    </w:p>
    <w:p w14:paraId="4EA03EA5" w14:textId="77777777" w:rsidR="00937A87" w:rsidRPr="00DD0884" w:rsidRDefault="00937A87" w:rsidP="00937A87">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7490265E" w14:textId="77777777" w:rsidR="00937A87" w:rsidRPr="006864FC" w:rsidRDefault="00937A87" w:rsidP="00937A87">
      <w:pPr>
        <w:pStyle w:val="Heading4"/>
      </w:pPr>
      <w:r>
        <w:t xml:space="preserve">Specifically, </w:t>
      </w:r>
      <w:r>
        <w:rPr>
          <w:u w:val="single"/>
        </w:rPr>
        <w:t>loyalist</w:t>
      </w:r>
      <w:r>
        <w:t xml:space="preserve"> instatements </w:t>
      </w:r>
      <w:r>
        <w:rPr>
          <w:u w:val="single"/>
        </w:rPr>
        <w:t>chill</w:t>
      </w:r>
      <w:r>
        <w:t xml:space="preserve"> expertise, undermining diplomatic credibility, intel, and disease response. Protections for </w:t>
      </w:r>
      <w:r>
        <w:rPr>
          <w:u w:val="single"/>
        </w:rPr>
        <w:t>expertise</w:t>
      </w:r>
      <w:r>
        <w:t xml:space="preserve"> are key.</w:t>
      </w:r>
    </w:p>
    <w:p w14:paraId="591CC99A" w14:textId="77777777" w:rsidR="00937A87" w:rsidRPr="008366A7" w:rsidRDefault="00937A87" w:rsidP="00937A87">
      <w:r w:rsidRPr="008366A7">
        <w:rPr>
          <w:rStyle w:val="Style13ptBold"/>
        </w:rPr>
        <w:t>Schulman ’22</w:t>
      </w:r>
      <w:r>
        <w:t xml:space="preserve"> [Loren; August 12;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406EF0B0" w14:textId="77777777" w:rsidR="00937A87" w:rsidRPr="00AF10DC" w:rsidRDefault="00937A87" w:rsidP="00937A87">
      <w:pPr>
        <w:rPr>
          <w:sz w:val="16"/>
        </w:rPr>
      </w:pPr>
      <w:r w:rsidRPr="00AF10DC">
        <w:rPr>
          <w:sz w:val="16"/>
        </w:rPr>
        <w:t>Best-Case Scenario: Weakening the Civil Service Risk Management Role</w:t>
      </w:r>
    </w:p>
    <w:p w14:paraId="7B145E4F" w14:textId="77777777" w:rsidR="00937A87" w:rsidRPr="00AF10DC" w:rsidRDefault="00937A87" w:rsidP="00937A87">
      <w:pPr>
        <w:rPr>
          <w:sz w:val="16"/>
        </w:rPr>
      </w:pPr>
      <w:r w:rsidRPr="00323267">
        <w:rPr>
          <w:rStyle w:val="StyleUnderline"/>
        </w:rPr>
        <w:t xml:space="preserve">Over 2 million career </w:t>
      </w:r>
      <w:r w:rsidRPr="00AF10DC">
        <w:rPr>
          <w:rStyle w:val="Emphasis"/>
          <w:highlight w:val="cyan"/>
        </w:rPr>
        <w:t>civil servants</w:t>
      </w:r>
      <w:r w:rsidRPr="00323267">
        <w:rPr>
          <w:rStyle w:val="StyleUnderline"/>
        </w:rPr>
        <w:t xml:space="preserve"> working across dozens of large and small </w:t>
      </w:r>
      <w:r w:rsidRPr="00323267">
        <w:rPr>
          <w:rStyle w:val="Emphasis"/>
        </w:rPr>
        <w:t>agencies</w:t>
      </w:r>
      <w:r w:rsidRPr="00323267">
        <w:rPr>
          <w:rStyle w:val="StyleUnderline"/>
        </w:rPr>
        <w:t xml:space="preserve"> are hired</w:t>
      </w:r>
      <w:r w:rsidRPr="00AF10DC">
        <w:rPr>
          <w:sz w:val="16"/>
        </w:rPr>
        <w:t xml:space="preserve"> under the competitive service process. More than 70 percent work in national security-oriented agencies, such as the Defense Department, the State Department, the Treasury Department, and the Energy Department. Many more work in technical, administrative, policy, and legal roles. They do work that often results in news that makes headlines—</w:t>
      </w:r>
      <w:r w:rsidRPr="00323267">
        <w:rPr>
          <w:rStyle w:val="StyleUnderline"/>
        </w:rPr>
        <w:t xml:space="preserve">negotiating </w:t>
      </w:r>
      <w:r w:rsidRPr="00323267">
        <w:rPr>
          <w:rStyle w:val="Emphasis"/>
        </w:rPr>
        <w:t>sanctions</w:t>
      </w:r>
      <w:r w:rsidRPr="00323267">
        <w:rPr>
          <w:rStyle w:val="StyleUnderline"/>
        </w:rPr>
        <w:t xml:space="preserve"> policies, </w:t>
      </w:r>
      <w:r w:rsidRPr="00AF10DC">
        <w:rPr>
          <w:rStyle w:val="StyleUnderline"/>
          <w:highlight w:val="cyan"/>
        </w:rPr>
        <w:t>advising on</w:t>
      </w:r>
      <w:r w:rsidRPr="00323267">
        <w:rPr>
          <w:rStyle w:val="StyleUnderline"/>
        </w:rPr>
        <w:t xml:space="preserve"> the legality of </w:t>
      </w:r>
      <w:r w:rsidRPr="00AF10DC">
        <w:rPr>
          <w:rStyle w:val="Emphasis"/>
          <w:highlight w:val="cyan"/>
        </w:rPr>
        <w:t>drone strikes</w:t>
      </w:r>
      <w:r w:rsidRPr="00323267">
        <w:rPr>
          <w:rStyle w:val="StyleUnderline"/>
        </w:rPr>
        <w:t xml:space="preserve"> overseas, </w:t>
      </w:r>
      <w:r w:rsidRPr="007D7E93">
        <w:rPr>
          <w:rStyle w:val="StyleUnderline"/>
        </w:rPr>
        <w:t xml:space="preserve">maintaining relationships with </w:t>
      </w:r>
      <w:r w:rsidRPr="00AF10DC">
        <w:rPr>
          <w:rStyle w:val="Emphasis"/>
          <w:highlight w:val="cyan"/>
        </w:rPr>
        <w:t>allies</w:t>
      </w:r>
      <w:r w:rsidRPr="00323267">
        <w:rPr>
          <w:rStyle w:val="StyleUnderline"/>
        </w:rPr>
        <w:t xml:space="preserve"> and partners, </w:t>
      </w:r>
      <w:r w:rsidRPr="007D7E93">
        <w:rPr>
          <w:rStyle w:val="StyleUnderline"/>
        </w:rPr>
        <w:t xml:space="preserve">preparing </w:t>
      </w:r>
      <w:r w:rsidRPr="007D7E93">
        <w:rPr>
          <w:rStyle w:val="Emphasis"/>
        </w:rPr>
        <w:t>procedures</w:t>
      </w:r>
      <w:r w:rsidRPr="007D7E93">
        <w:rPr>
          <w:rStyle w:val="StyleUnderline"/>
        </w:rPr>
        <w:t xml:space="preserve"> and resources for future </w:t>
      </w:r>
      <w:r w:rsidRPr="00AF10DC">
        <w:rPr>
          <w:rStyle w:val="Emphasis"/>
          <w:highlight w:val="cyan"/>
        </w:rPr>
        <w:t>pandemic response</w:t>
      </w:r>
      <w:r w:rsidRPr="00AF10DC">
        <w:rPr>
          <w:sz w:val="16"/>
        </w:rPr>
        <w:t>—and a great deal more behind the scenes that may end up on a cabinet secretary’s or president’s desk for consideration.</w:t>
      </w:r>
    </w:p>
    <w:p w14:paraId="5772FCC0" w14:textId="77777777" w:rsidR="00937A87" w:rsidRPr="00AF10DC" w:rsidRDefault="00937A87" w:rsidP="00937A87">
      <w:pPr>
        <w:rPr>
          <w:sz w:val="16"/>
        </w:rPr>
      </w:pPr>
      <w:r w:rsidRPr="00AF10DC">
        <w:rPr>
          <w:sz w:val="16"/>
        </w:rPr>
        <w:t xml:space="preserve">Author Michael Lewis describes </w:t>
      </w:r>
      <w:r w:rsidRPr="00DF6C81">
        <w:rPr>
          <w:rStyle w:val="StyleUnderline"/>
        </w:rPr>
        <w:t xml:space="preserve">civil servants’ </w:t>
      </w:r>
      <w:r w:rsidRPr="00DF6C81">
        <w:rPr>
          <w:rStyle w:val="Emphasis"/>
        </w:rPr>
        <w:t>responsibilities</w:t>
      </w:r>
      <w:r w:rsidRPr="00AF10DC">
        <w:rPr>
          <w:sz w:val="16"/>
        </w:rPr>
        <w:t xml:space="preserve"> in the “The Fifth Risk,” calling the U.S government the manager of “the </w:t>
      </w:r>
      <w:r w:rsidRPr="00DF6C81">
        <w:rPr>
          <w:rStyle w:val="StyleUnderline"/>
        </w:rPr>
        <w:t>biggest portfolio of [</w:t>
      </w:r>
      <w:r w:rsidRPr="00DF6C81">
        <w:rPr>
          <w:rStyle w:val="Emphasis"/>
        </w:rPr>
        <w:t>catastrophic</w:t>
      </w:r>
      <w:r w:rsidRPr="00DF6C81">
        <w:rPr>
          <w:rStyle w:val="StyleUnderline"/>
        </w:rPr>
        <w:t xml:space="preserve">] risks ever managed by a </w:t>
      </w:r>
      <w:r w:rsidRPr="00DF6C81">
        <w:rPr>
          <w:rStyle w:val="Emphasis"/>
        </w:rPr>
        <w:t>single institution</w:t>
      </w:r>
      <w:r w:rsidRPr="00AF10DC">
        <w:rPr>
          <w:sz w:val="16"/>
        </w:rPr>
        <w:t xml:space="preserve"> in the history of the world.” Some are obvious—the </w:t>
      </w:r>
      <w:r w:rsidRPr="00AF10DC">
        <w:rPr>
          <w:rStyle w:val="StyleUnderline"/>
          <w:highlight w:val="cyan"/>
        </w:rPr>
        <w:t xml:space="preserve">threat of </w:t>
      </w:r>
      <w:r w:rsidRPr="00AF10DC">
        <w:rPr>
          <w:rStyle w:val="Emphasis"/>
          <w:highlight w:val="cyan"/>
        </w:rPr>
        <w:t>nuclear attacks</w:t>
      </w:r>
      <w:r w:rsidRPr="00AF10DC">
        <w:rPr>
          <w:sz w:val="16"/>
        </w:rPr>
        <w:t xml:space="preserve">, for example—but </w:t>
      </w:r>
      <w:r w:rsidRPr="00FB48EB">
        <w:rPr>
          <w:rStyle w:val="StyleUnderline"/>
        </w:rPr>
        <w:t xml:space="preserve">most are glacial and </w:t>
      </w:r>
      <w:r w:rsidRPr="00FB48EB">
        <w:rPr>
          <w:rStyle w:val="Emphasis"/>
        </w:rPr>
        <w:t>opaque</w:t>
      </w:r>
      <w:r w:rsidRPr="00FB48EB">
        <w:rPr>
          <w:rStyle w:val="StyleUnderline"/>
        </w:rPr>
        <w:t>,</w:t>
      </w:r>
      <w:r w:rsidRPr="00AF10DC">
        <w:rPr>
          <w:sz w:val="16"/>
        </w:rPr>
        <w:t xml:space="preserve"> </w:t>
      </w:r>
      <w:r w:rsidRPr="00FB48EB">
        <w:rPr>
          <w:rStyle w:val="StyleUnderline"/>
          <w:highlight w:val="cyan"/>
        </w:rPr>
        <w:t>demanding</w:t>
      </w:r>
      <w:r w:rsidRPr="007D7E93">
        <w:rPr>
          <w:rStyle w:val="StyleUnderline"/>
        </w:rPr>
        <w:t xml:space="preserve"> a </w:t>
      </w:r>
      <w:r w:rsidRPr="00FB48EB">
        <w:rPr>
          <w:rStyle w:val="Emphasis"/>
          <w:highlight w:val="cyan"/>
        </w:rPr>
        <w:t>portfolio</w:t>
      </w:r>
      <w:r w:rsidRPr="007D7E93">
        <w:rPr>
          <w:rStyle w:val="StyleUnderline"/>
        </w:rPr>
        <w:t xml:space="preserve"> of reliable</w:t>
      </w:r>
      <w:r w:rsidRPr="00DF6C81">
        <w:rPr>
          <w:rStyle w:val="StyleUnderline"/>
        </w:rPr>
        <w:t xml:space="preserve"> and </w:t>
      </w:r>
      <w:r w:rsidRPr="007D7E93">
        <w:rPr>
          <w:rStyle w:val="Emphasis"/>
        </w:rPr>
        <w:t xml:space="preserve">steady </w:t>
      </w:r>
      <w:r w:rsidRPr="00AF10DC">
        <w:rPr>
          <w:rStyle w:val="Emphasis"/>
          <w:highlight w:val="cyan"/>
        </w:rPr>
        <w:t xml:space="preserve">risk </w:t>
      </w:r>
      <w:r w:rsidRPr="00FB48EB">
        <w:rPr>
          <w:rStyle w:val="Emphasis"/>
          <w:highlight w:val="cyan"/>
        </w:rPr>
        <w:t>managers</w:t>
      </w:r>
      <w:r w:rsidRPr="00FB48EB">
        <w:rPr>
          <w:rStyle w:val="StyleUnderline"/>
          <w:highlight w:val="cyan"/>
        </w:rPr>
        <w:t xml:space="preserve"> who can prioritize</w:t>
      </w:r>
      <w:r w:rsidRPr="007D7E93">
        <w:rPr>
          <w:rStyle w:val="StyleUnderline"/>
        </w:rPr>
        <w:t xml:space="preserve"> the nation’s </w:t>
      </w:r>
      <w:r w:rsidRPr="00FB48EB">
        <w:rPr>
          <w:rStyle w:val="StyleUnderline"/>
          <w:highlight w:val="cyan"/>
        </w:rPr>
        <w:t xml:space="preserve">security </w:t>
      </w:r>
      <w:r w:rsidRPr="00FB48EB">
        <w:rPr>
          <w:rStyle w:val="Emphasis"/>
          <w:highlight w:val="cyan"/>
        </w:rPr>
        <w:t>without fearing</w:t>
      </w:r>
      <w:r w:rsidRPr="007D7E93">
        <w:rPr>
          <w:rStyle w:val="StyleUnderline"/>
        </w:rPr>
        <w:t xml:space="preserve"> for their </w:t>
      </w:r>
      <w:r w:rsidRPr="00FB48EB">
        <w:rPr>
          <w:rStyle w:val="StyleUnderline"/>
          <w:highlight w:val="cyan"/>
        </w:rPr>
        <w:t xml:space="preserve">job </w:t>
      </w:r>
      <w:r w:rsidRPr="00FB48EB">
        <w:rPr>
          <w:rStyle w:val="Emphasis"/>
          <w:highlight w:val="cyan"/>
        </w:rPr>
        <w:t>security</w:t>
      </w:r>
      <w:r w:rsidRPr="007D7E93">
        <w:rPr>
          <w:sz w:val="16"/>
        </w:rPr>
        <w:t>.</w:t>
      </w:r>
    </w:p>
    <w:p w14:paraId="71573BEC" w14:textId="77777777" w:rsidR="00937A87" w:rsidRPr="00AF10DC" w:rsidRDefault="00937A87" w:rsidP="00937A87">
      <w:pPr>
        <w:rPr>
          <w:sz w:val="16"/>
        </w:rPr>
      </w:pPr>
      <w:r w:rsidRPr="00AF10DC">
        <w:rPr>
          <w:sz w:val="16"/>
        </w:rPr>
        <w:t xml:space="preserve">Thousands of such “risk managers” who work in policy-adjacent roles would be </w:t>
      </w:r>
      <w:r w:rsidRPr="00DF6C81">
        <w:rPr>
          <w:rStyle w:val="StyleUnderline"/>
        </w:rPr>
        <w:t xml:space="preserve">implicated by a </w:t>
      </w:r>
      <w:r w:rsidRPr="00DF6C81">
        <w:rPr>
          <w:rStyle w:val="Emphasis"/>
        </w:rPr>
        <w:t>Schedule F</w:t>
      </w:r>
      <w:r w:rsidRPr="00DF6C81">
        <w:rPr>
          <w:rStyle w:val="StyleUnderline"/>
        </w:rPr>
        <w:t xml:space="preserve"> policy</w:t>
      </w:r>
      <w:r w:rsidRPr="00AF10DC">
        <w:rPr>
          <w:sz w:val="16"/>
        </w:rPr>
        <w:t xml:space="preserve"> that removes the civil service protections set out for them in the Civil Service Reform Act of 1978. Civil servants today are </w:t>
      </w:r>
      <w:r w:rsidRPr="00A9660D">
        <w:rPr>
          <w:rStyle w:val="Emphasis"/>
          <w:highlight w:val="cyan"/>
        </w:rPr>
        <w:t>protected</w:t>
      </w:r>
      <w:r w:rsidRPr="00A9660D">
        <w:rPr>
          <w:rStyle w:val="StyleUnderline"/>
          <w:highlight w:val="cyan"/>
        </w:rPr>
        <w:t xml:space="preserve"> against</w:t>
      </w:r>
      <w:r w:rsidRPr="007D7E93">
        <w:rPr>
          <w:rStyle w:val="StyleUnderline"/>
        </w:rPr>
        <w:t xml:space="preserve"> possible </w:t>
      </w:r>
      <w:r w:rsidRPr="007D7E93">
        <w:rPr>
          <w:rStyle w:val="Emphasis"/>
        </w:rPr>
        <w:t>political retal</w:t>
      </w:r>
      <w:r w:rsidRPr="007D7E93">
        <w:rPr>
          <w:rStyle w:val="StyleUnderline"/>
        </w:rPr>
        <w:t xml:space="preserve">iation, coercion, or </w:t>
      </w:r>
      <w:r w:rsidRPr="00A9660D">
        <w:rPr>
          <w:rStyle w:val="StyleUnderline"/>
          <w:highlight w:val="cyan"/>
        </w:rPr>
        <w:t>removal</w:t>
      </w:r>
      <w:r w:rsidRPr="007D7E93">
        <w:rPr>
          <w:rStyle w:val="StyleUnderline"/>
        </w:rPr>
        <w:t xml:space="preserve"> by </w:t>
      </w:r>
      <w:r w:rsidRPr="007D7E93">
        <w:rPr>
          <w:rStyle w:val="Emphasis"/>
        </w:rPr>
        <w:t>presidents</w:t>
      </w:r>
      <w:r w:rsidRPr="007D7E93">
        <w:rPr>
          <w:sz w:val="16"/>
        </w:rPr>
        <w:t xml:space="preserve"> and political appointees. They must be hired on the basis of relative ability, knowledge, and skills, using fair evaluation metrics. And they are </w:t>
      </w:r>
      <w:r w:rsidRPr="007D7E93">
        <w:rPr>
          <w:rStyle w:val="StyleUnderline"/>
        </w:rPr>
        <w:t xml:space="preserve">protected against </w:t>
      </w:r>
      <w:r w:rsidRPr="00A9660D">
        <w:rPr>
          <w:rStyle w:val="Emphasis"/>
          <w:highlight w:val="cyan"/>
        </w:rPr>
        <w:t>reprisal</w:t>
      </w:r>
      <w:r w:rsidRPr="007D7E93">
        <w:rPr>
          <w:rStyle w:val="StyleUnderline"/>
        </w:rPr>
        <w:t xml:space="preserve"> for whistleblowing</w:t>
      </w:r>
      <w:r w:rsidRPr="007D7E93">
        <w:rPr>
          <w:sz w:val="16"/>
        </w:rPr>
        <w:t>.</w:t>
      </w:r>
      <w:r w:rsidRPr="00AF10DC">
        <w:rPr>
          <w:sz w:val="16"/>
        </w:rPr>
        <w:t xml:space="preserve"> </w:t>
      </w:r>
    </w:p>
    <w:p w14:paraId="3AA2B556" w14:textId="77777777" w:rsidR="00937A87" w:rsidRPr="00AF10DC" w:rsidRDefault="00937A87" w:rsidP="00937A87">
      <w:pPr>
        <w:rPr>
          <w:sz w:val="16"/>
        </w:rPr>
      </w:pPr>
      <w:r w:rsidRPr="00AF10DC">
        <w:rPr>
          <w:sz w:val="16"/>
        </w:rPr>
        <w:lastRenderedPageBreak/>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0F136D9A" w14:textId="77777777" w:rsidR="00937A87" w:rsidRPr="00AF10DC" w:rsidRDefault="00937A87" w:rsidP="00937A87">
      <w:pPr>
        <w:rPr>
          <w:sz w:val="16"/>
        </w:rPr>
      </w:pPr>
      <w:r w:rsidRPr="00DF6C81">
        <w:rPr>
          <w:rStyle w:val="StyleUnderline"/>
        </w:rPr>
        <w:t xml:space="preserve">By </w:t>
      </w:r>
      <w:r w:rsidRPr="00DF6C81">
        <w:rPr>
          <w:rStyle w:val="Emphasis"/>
        </w:rPr>
        <w:t>protect</w:t>
      </w:r>
      <w:r w:rsidRPr="00DF6C81">
        <w:rPr>
          <w:rStyle w:val="StyleUnderline"/>
        </w:rPr>
        <w:t xml:space="preserve">ing them from political </w:t>
      </w:r>
      <w:r w:rsidRPr="00DF6C81">
        <w:rPr>
          <w:rStyle w:val="Emphasis"/>
        </w:rPr>
        <w:t>reprisal</w:t>
      </w:r>
      <w:r w:rsidRPr="00AF10DC">
        <w:rPr>
          <w:sz w:val="16"/>
        </w:rPr>
        <w:t xml:space="preserve">, these rules give civil servants in </w:t>
      </w:r>
      <w:r w:rsidRPr="007D7E93">
        <w:rPr>
          <w:rStyle w:val="StyleUnderline"/>
        </w:rPr>
        <w:t xml:space="preserve">policy roles the </w:t>
      </w:r>
      <w:r w:rsidRPr="007D7E93">
        <w:rPr>
          <w:rStyle w:val="Emphasis"/>
        </w:rPr>
        <w:t>foundation</w:t>
      </w:r>
      <w:r w:rsidRPr="007D7E93">
        <w:rPr>
          <w:rStyle w:val="StyleUnderline"/>
        </w:rPr>
        <w:t xml:space="preserve"> to offer advice that may be </w:t>
      </w:r>
      <w:r w:rsidRPr="007D7E93">
        <w:rPr>
          <w:rStyle w:val="Emphasis"/>
        </w:rPr>
        <w:t>tough</w:t>
      </w:r>
      <w:r w:rsidRPr="007D7E93">
        <w:rPr>
          <w:rStyle w:val="StyleUnderline"/>
        </w:rPr>
        <w:t xml:space="preserve"> for presidents to hear</w:t>
      </w:r>
      <w:r w:rsidRPr="007D7E93">
        <w:rPr>
          <w:sz w:val="16"/>
        </w:rPr>
        <w:t>, to execute policies with high stakes, to report illegal activity and misconduct</w:t>
      </w:r>
      <w:r w:rsidRPr="00AF10DC">
        <w:rPr>
          <w:sz w:val="16"/>
        </w:rPr>
        <w:t xml:space="preserve"> as a part of their duties, and to trust that they and their peers owe their first fealty to protecting and defending the Constitution. They do all of this with the confidence that their integrity will be rewarded and protected.</w:t>
      </w:r>
    </w:p>
    <w:p w14:paraId="776059C0" w14:textId="77777777" w:rsidR="00937A87" w:rsidRPr="00AF10DC" w:rsidRDefault="00937A87" w:rsidP="00937A87">
      <w:pPr>
        <w:rPr>
          <w:sz w:val="16"/>
        </w:rPr>
      </w:pPr>
      <w:r w:rsidRPr="00AF10DC">
        <w:rPr>
          <w:sz w:val="16"/>
        </w:rPr>
        <w:t xml:space="preserve">At best, </w:t>
      </w:r>
      <w:r w:rsidRPr="00AF10DC">
        <w:rPr>
          <w:rStyle w:val="Emphasis"/>
          <w:highlight w:val="cyan"/>
        </w:rPr>
        <w:t>shifting policy</w:t>
      </w:r>
      <w:r w:rsidRPr="00DF6C81">
        <w:rPr>
          <w:rStyle w:val="StyleUnderline"/>
        </w:rPr>
        <w:t xml:space="preserve">-aligned roles </w:t>
      </w:r>
      <w:r w:rsidRPr="00AF10DC">
        <w:rPr>
          <w:rStyle w:val="StyleUnderline"/>
          <w:highlight w:val="cyan"/>
        </w:rPr>
        <w:t xml:space="preserve">to </w:t>
      </w:r>
      <w:r w:rsidRPr="00AF10DC">
        <w:rPr>
          <w:rStyle w:val="Emphasis"/>
          <w:highlight w:val="cyan"/>
        </w:rPr>
        <w:t>Schedule F</w:t>
      </w:r>
      <w:r w:rsidRPr="00DF6C81">
        <w:rPr>
          <w:rStyle w:val="StyleUnderline"/>
        </w:rPr>
        <w:t xml:space="preserve"> roles would </w:t>
      </w:r>
      <w:r w:rsidRPr="00AF10DC">
        <w:rPr>
          <w:rStyle w:val="StyleUnderline"/>
        </w:rPr>
        <w:t xml:space="preserve">have a </w:t>
      </w:r>
      <w:r w:rsidRPr="00AF10DC">
        <w:rPr>
          <w:rStyle w:val="Emphasis"/>
          <w:highlight w:val="cyan"/>
        </w:rPr>
        <w:t>chilling</w:t>
      </w:r>
      <w:r w:rsidRPr="00AF10DC">
        <w:rPr>
          <w:rStyle w:val="StyleUnderline"/>
        </w:rPr>
        <w:t xml:space="preserve"> effect</w:t>
      </w:r>
      <w:r w:rsidRPr="00AF10DC">
        <w:rPr>
          <w:sz w:val="16"/>
        </w:rPr>
        <w:t xml:space="preserve"> on such policy experts whom we </w:t>
      </w:r>
      <w:r w:rsidRPr="00DF6C81">
        <w:rPr>
          <w:rStyle w:val="StyleUnderline"/>
        </w:rPr>
        <w:t xml:space="preserve">rely on for their unique </w:t>
      </w:r>
      <w:r w:rsidRPr="00AF10DC">
        <w:rPr>
          <w:rStyle w:val="Emphasis"/>
          <w:highlight w:val="cyan"/>
        </w:rPr>
        <w:t>expertise</w:t>
      </w:r>
      <w:r w:rsidRPr="00DF6C81">
        <w:rPr>
          <w:rStyle w:val="StyleUnderline"/>
        </w:rPr>
        <w:t xml:space="preserve">, candor, and integrity, potentially making them </w:t>
      </w:r>
      <w:r w:rsidRPr="00AF10DC">
        <w:rPr>
          <w:rStyle w:val="StyleUnderline"/>
          <w:highlight w:val="cyan"/>
        </w:rPr>
        <w:t xml:space="preserve">more </w:t>
      </w:r>
      <w:r w:rsidRPr="00AF10DC">
        <w:rPr>
          <w:rStyle w:val="Emphasis"/>
          <w:highlight w:val="cyan"/>
        </w:rPr>
        <w:t>cautious</w:t>
      </w:r>
      <w:r w:rsidRPr="00AF10DC">
        <w:rPr>
          <w:rStyle w:val="StyleUnderline"/>
          <w:highlight w:val="cyan"/>
        </w:rPr>
        <w:t xml:space="preserve"> about</w:t>
      </w:r>
      <w:r w:rsidRPr="00DF6C81">
        <w:rPr>
          <w:rStyle w:val="StyleUnderline"/>
        </w:rPr>
        <w:t xml:space="preserve"> the </w:t>
      </w:r>
      <w:r w:rsidRPr="00AF10DC">
        <w:rPr>
          <w:rStyle w:val="Emphasis"/>
          <w:highlight w:val="cyan"/>
        </w:rPr>
        <w:t>advice</w:t>
      </w:r>
      <w:r w:rsidRPr="00DF6C81">
        <w:rPr>
          <w:rStyle w:val="StyleUnderline"/>
        </w:rPr>
        <w:t xml:space="preserve"> they give,</w:t>
      </w:r>
      <w:r w:rsidRPr="00AF10DC">
        <w:rPr>
          <w:sz w:val="16"/>
        </w:rPr>
        <w:t xml:space="preserve"> the portfolios they support, the </w:t>
      </w:r>
      <w:r w:rsidRPr="00AF10DC">
        <w:rPr>
          <w:rStyle w:val="StyleUnderline"/>
          <w:highlight w:val="cyan"/>
        </w:rPr>
        <w:t>risks they take in</w:t>
      </w:r>
      <w:r w:rsidRPr="00DF6C81">
        <w:rPr>
          <w:rStyle w:val="StyleUnderline"/>
        </w:rPr>
        <w:t xml:space="preserve"> defending the </w:t>
      </w:r>
      <w:r w:rsidRPr="00AF10DC">
        <w:rPr>
          <w:rStyle w:val="Emphasis"/>
          <w:highlight w:val="cyan"/>
        </w:rPr>
        <w:t>Constitution</w:t>
      </w:r>
      <w:r w:rsidRPr="00AF10DC">
        <w:rPr>
          <w:rStyle w:val="StyleUnderline"/>
          <w:highlight w:val="cyan"/>
        </w:rPr>
        <w:t>, and</w:t>
      </w:r>
      <w:r w:rsidRPr="00DF6C81">
        <w:rPr>
          <w:rStyle w:val="StyleUnderline"/>
        </w:rPr>
        <w:t xml:space="preserve"> their </w:t>
      </w:r>
      <w:r w:rsidRPr="00AF10DC">
        <w:rPr>
          <w:rStyle w:val="StyleUnderline"/>
          <w:highlight w:val="cyan"/>
        </w:rPr>
        <w:t xml:space="preserve">willingness to call out </w:t>
      </w:r>
      <w:r w:rsidRPr="00AF10DC">
        <w:rPr>
          <w:rStyle w:val="Emphasis"/>
          <w:highlight w:val="cyan"/>
        </w:rPr>
        <w:t>malfeasance</w:t>
      </w:r>
      <w:r w:rsidRPr="00DF6C81">
        <w:rPr>
          <w:rStyle w:val="StyleUnderline"/>
        </w:rPr>
        <w:t xml:space="preserve"> or bad news</w:t>
      </w:r>
      <w:r w:rsidRPr="00AF10DC">
        <w:rPr>
          <w:sz w:val="16"/>
        </w:rPr>
        <w:t>.</w:t>
      </w:r>
    </w:p>
    <w:p w14:paraId="46600C6B" w14:textId="77777777" w:rsidR="00937A87" w:rsidRPr="00AF10DC" w:rsidRDefault="00937A87" w:rsidP="00937A87">
      <w:pPr>
        <w:rPr>
          <w:sz w:val="16"/>
        </w:rPr>
      </w:pPr>
      <w:r w:rsidRPr="00AF10DC">
        <w:rPr>
          <w:sz w:val="16"/>
        </w:rPr>
        <w:t>Worst-Case Scenario: Harming National Security</w:t>
      </w:r>
    </w:p>
    <w:p w14:paraId="6DC92D79" w14:textId="77777777" w:rsidR="00937A87" w:rsidRPr="00AF10DC" w:rsidRDefault="00937A87" w:rsidP="00937A87">
      <w:pPr>
        <w:rPr>
          <w:sz w:val="16"/>
        </w:rPr>
      </w:pPr>
      <w:r w:rsidRPr="00AF10DC">
        <w:rPr>
          <w:sz w:val="16"/>
        </w:rPr>
        <w:t xml:space="preserve">At its worst, Schedule F will make it possible for presidents to </w:t>
      </w:r>
      <w:r w:rsidRPr="00DF6C81">
        <w:rPr>
          <w:rStyle w:val="Emphasis"/>
        </w:rPr>
        <w:t>remove thousands</w:t>
      </w:r>
      <w:r w:rsidRPr="00DF6C81">
        <w:rPr>
          <w:rStyle w:val="StyleUnderline"/>
        </w:rPr>
        <w:t xml:space="preserve"> of experts who make U.S. global </w:t>
      </w:r>
      <w:r w:rsidRPr="00DF6C81">
        <w:rPr>
          <w:rStyle w:val="Emphasis"/>
        </w:rPr>
        <w:t>leadership possible</w:t>
      </w:r>
      <w:r w:rsidRPr="00AF10DC">
        <w:rPr>
          <w:sz w:val="16"/>
        </w:rPr>
        <w:t xml:space="preserve">. By shifting protected civil servants to at-will employees, Schedule F makes it possible to </w:t>
      </w:r>
      <w:r w:rsidRPr="00AF10DC">
        <w:rPr>
          <w:rStyle w:val="Emphasis"/>
          <w:highlight w:val="cyan"/>
        </w:rPr>
        <w:t>fire</w:t>
      </w:r>
      <w:r w:rsidRPr="00DF6C81">
        <w:rPr>
          <w:rStyle w:val="StyleUnderline"/>
        </w:rPr>
        <w:t xml:space="preserve"> them </w:t>
      </w:r>
      <w:r w:rsidRPr="00AF10DC">
        <w:rPr>
          <w:rStyle w:val="StyleUnderline"/>
          <w:highlight w:val="cyan"/>
        </w:rPr>
        <w:t>without</w:t>
      </w:r>
      <w:r w:rsidRPr="00DF6C81">
        <w:rPr>
          <w:rStyle w:val="StyleUnderline"/>
        </w:rPr>
        <w:t xml:space="preserve"> the </w:t>
      </w:r>
      <w:r w:rsidRPr="00AF10DC">
        <w:rPr>
          <w:rStyle w:val="Emphasis"/>
          <w:highlight w:val="cyan"/>
        </w:rPr>
        <w:t>due process</w:t>
      </w:r>
      <w:r w:rsidRPr="00DF6C81">
        <w:rPr>
          <w:rStyle w:val="StyleUnderline"/>
        </w:rPr>
        <w:t xml:space="preserve"> currently owed to civil servants</w:t>
      </w:r>
      <w:r w:rsidRPr="00AF10DC">
        <w:rPr>
          <w:sz w:val="16"/>
        </w:rPr>
        <w:t xml:space="preserve">.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9E27B88" w14:textId="77777777" w:rsidR="00937A87" w:rsidRPr="00AF10DC" w:rsidRDefault="00937A87" w:rsidP="00937A87">
      <w:pPr>
        <w:rPr>
          <w:sz w:val="16"/>
        </w:rPr>
      </w:pPr>
      <w:r w:rsidRPr="00AF10DC">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0AA04EB" w14:textId="77777777" w:rsidR="00937A87" w:rsidRPr="00AF10DC" w:rsidRDefault="00937A87" w:rsidP="00937A87">
      <w:pPr>
        <w:rPr>
          <w:sz w:val="16"/>
        </w:rPr>
      </w:pPr>
      <w:r w:rsidRPr="00AF10DC">
        <w:rPr>
          <w:sz w:val="16"/>
        </w:rPr>
        <w:t xml:space="preserve">Because the policy would also </w:t>
      </w:r>
      <w:r w:rsidRPr="00AF10DC">
        <w:rPr>
          <w:rStyle w:val="StyleUnderline"/>
          <w:highlight w:val="cyan"/>
        </w:rPr>
        <w:t xml:space="preserve">allow </w:t>
      </w:r>
      <w:r w:rsidRPr="00AF10DC">
        <w:rPr>
          <w:rStyle w:val="Emphasis"/>
          <w:highlight w:val="cyan"/>
        </w:rPr>
        <w:t>replacement</w:t>
      </w:r>
      <w:r w:rsidRPr="00DF6C81">
        <w:rPr>
          <w:rStyle w:val="StyleUnderline"/>
        </w:rPr>
        <w:t xml:space="preserve"> of current civil servants </w:t>
      </w:r>
      <w:r w:rsidRPr="00AF10DC">
        <w:rPr>
          <w:rStyle w:val="StyleUnderline"/>
        </w:rPr>
        <w:t>without</w:t>
      </w:r>
      <w:r w:rsidRPr="00DF6C81">
        <w:rPr>
          <w:rStyle w:val="StyleUnderline"/>
        </w:rPr>
        <w:t xml:space="preserve"> a </w:t>
      </w:r>
      <w:r w:rsidRPr="00DF6C81">
        <w:rPr>
          <w:rStyle w:val="Emphasis"/>
        </w:rPr>
        <w:t>competitive process</w:t>
      </w:r>
      <w:r w:rsidRPr="00AF10DC">
        <w:rPr>
          <w:sz w:val="16"/>
        </w:rPr>
        <w:t xml:space="preserve">, replacements for nonpartisan civil servants could be made </w:t>
      </w:r>
      <w:r w:rsidRPr="00AF10DC">
        <w:rPr>
          <w:rStyle w:val="Emphasis"/>
          <w:highlight w:val="cyan"/>
        </w:rPr>
        <w:t>without regard</w:t>
      </w:r>
      <w:r w:rsidRPr="00AF10DC">
        <w:rPr>
          <w:rStyle w:val="StyleUnderline"/>
          <w:highlight w:val="cyan"/>
        </w:rPr>
        <w:t xml:space="preserve"> to qualification</w:t>
      </w:r>
      <w:r w:rsidRPr="00DF6C81">
        <w:rPr>
          <w:rStyle w:val="StyleUnderline"/>
        </w:rPr>
        <w:t xml:space="preserve"> and </w:t>
      </w:r>
      <w:r w:rsidRPr="00DF6C81">
        <w:rPr>
          <w:rStyle w:val="Emphasis"/>
        </w:rPr>
        <w:t>suitability</w:t>
      </w:r>
      <w:r w:rsidRPr="00DF6C81">
        <w:rPr>
          <w:rStyle w:val="StyleUnderline"/>
        </w:rPr>
        <w:t xml:space="preserve">, </w:t>
      </w:r>
      <w:r w:rsidRPr="00AF10DC">
        <w:rPr>
          <w:rStyle w:val="StyleUnderline"/>
          <w:highlight w:val="cyan"/>
        </w:rPr>
        <w:t>or</w:t>
      </w:r>
      <w:r w:rsidRPr="00DF6C81">
        <w:rPr>
          <w:rStyle w:val="StyleUnderline"/>
        </w:rPr>
        <w:t xml:space="preserve"> based on </w:t>
      </w:r>
      <w:r w:rsidRPr="00AF10DC">
        <w:rPr>
          <w:rStyle w:val="Emphasis"/>
          <w:highlight w:val="cyan"/>
        </w:rPr>
        <w:t>partisan affiliation</w:t>
      </w:r>
      <w:r w:rsidRPr="00AF10DC">
        <w:rPr>
          <w:sz w:val="16"/>
        </w:rPr>
        <w:t>, creating a new kind of political appointee.</w:t>
      </w:r>
    </w:p>
    <w:p w14:paraId="758B9684" w14:textId="77777777" w:rsidR="00937A87" w:rsidRPr="00AF10DC" w:rsidRDefault="00937A87" w:rsidP="00937A87">
      <w:pPr>
        <w:rPr>
          <w:sz w:val="16"/>
        </w:rPr>
      </w:pPr>
      <w:r w:rsidRPr="00DF6C81">
        <w:rPr>
          <w:rStyle w:val="StyleUnderline"/>
        </w:rPr>
        <w:t xml:space="preserve">The potential </w:t>
      </w:r>
      <w:r w:rsidRPr="008366A7">
        <w:rPr>
          <w:rStyle w:val="Emphasis"/>
          <w:highlight w:val="cyan"/>
        </w:rPr>
        <w:t>loss</w:t>
      </w:r>
      <w:r w:rsidRPr="008366A7">
        <w:rPr>
          <w:rStyle w:val="StyleUnderline"/>
          <w:highlight w:val="cyan"/>
        </w:rPr>
        <w:t xml:space="preserve"> of talent</w:t>
      </w:r>
      <w:r w:rsidRPr="00DF6C81">
        <w:rPr>
          <w:rStyle w:val="StyleUnderline"/>
        </w:rPr>
        <w:t xml:space="preserve"> could be wide and extremely </w:t>
      </w:r>
      <w:r w:rsidRPr="008366A7">
        <w:rPr>
          <w:rStyle w:val="Emphasis"/>
          <w:highlight w:val="cyan"/>
        </w:rPr>
        <w:t>damaging</w:t>
      </w:r>
      <w:r w:rsidRPr="00AF10DC">
        <w:rPr>
          <w:sz w:val="16"/>
        </w:rPr>
        <w:t xml:space="preserve">. Axios also reported that, according to sources close to Trump, the former president intends to “go after” the national security establishment as a matter of “top priority,” including those in the intelligence community and State Department. </w:t>
      </w:r>
      <w:r w:rsidRPr="008366A7">
        <w:rPr>
          <w:rStyle w:val="Emphasis"/>
          <w:highlight w:val="cyan"/>
        </w:rPr>
        <w:t>Policy roles</w:t>
      </w:r>
      <w:r w:rsidRPr="00565F4A">
        <w:rPr>
          <w:rStyle w:val="StyleUnderline"/>
        </w:rPr>
        <w:t xml:space="preserve"> that could be </w:t>
      </w:r>
      <w:r w:rsidRPr="008366A7">
        <w:rPr>
          <w:rStyle w:val="StyleUnderline"/>
          <w:highlight w:val="cyan"/>
        </w:rPr>
        <w:t>reclassified</w:t>
      </w:r>
      <w:r w:rsidRPr="00565F4A">
        <w:rPr>
          <w:rStyle w:val="StyleUnderline"/>
        </w:rPr>
        <w:t xml:space="preserve"> as Schedule F could </w:t>
      </w:r>
      <w:r w:rsidRPr="008366A7">
        <w:rPr>
          <w:rStyle w:val="Emphasis"/>
          <w:highlight w:val="cyan"/>
        </w:rPr>
        <w:t>cut</w:t>
      </w:r>
      <w:r w:rsidRPr="008366A7">
        <w:rPr>
          <w:rStyle w:val="StyleUnderline"/>
          <w:highlight w:val="cyan"/>
        </w:rPr>
        <w:t xml:space="preserve"> across</w:t>
      </w:r>
      <w:r w:rsidRPr="00565F4A">
        <w:rPr>
          <w:rStyle w:val="StyleUnderline"/>
        </w:rPr>
        <w:t xml:space="preserve"> many high-import areas: </w:t>
      </w:r>
      <w:r w:rsidRPr="008366A7">
        <w:rPr>
          <w:rStyle w:val="Emphasis"/>
          <w:highlight w:val="cyan"/>
        </w:rPr>
        <w:t>Russian defense</w:t>
      </w:r>
      <w:r w:rsidRPr="00565F4A">
        <w:rPr>
          <w:rStyle w:val="StyleUnderline"/>
        </w:rPr>
        <w:t xml:space="preserve"> strategy, </w:t>
      </w:r>
      <w:r w:rsidRPr="008366A7">
        <w:rPr>
          <w:rStyle w:val="Emphasis"/>
          <w:highlight w:val="cyan"/>
        </w:rPr>
        <w:t>Iran</w:t>
      </w:r>
      <w:r w:rsidRPr="008366A7">
        <w:rPr>
          <w:rStyle w:val="StyleUnderline"/>
        </w:rPr>
        <w:t>ian</w:t>
      </w:r>
      <w:r w:rsidRPr="00565F4A">
        <w:rPr>
          <w:rStyle w:val="StyleUnderline"/>
        </w:rPr>
        <w:t xml:space="preserve"> nuclear programs</w:t>
      </w:r>
      <w:r w:rsidRPr="008366A7">
        <w:rPr>
          <w:rStyle w:val="StyleUnderline"/>
        </w:rPr>
        <w:t xml:space="preserve">, or </w:t>
      </w:r>
      <w:r w:rsidRPr="008366A7">
        <w:rPr>
          <w:rStyle w:val="Emphasis"/>
          <w:highlight w:val="cyan"/>
        </w:rPr>
        <w:t>Chinese regional security</w:t>
      </w:r>
      <w:r w:rsidRPr="00565F4A">
        <w:rPr>
          <w:rStyle w:val="StyleUnderline"/>
        </w:rPr>
        <w:t xml:space="preserve"> capabilities</w:t>
      </w:r>
      <w:r w:rsidRPr="00AF10DC">
        <w:rPr>
          <w:sz w:val="16"/>
        </w:rPr>
        <w:t xml:space="preserve">, among hundreds of other categories. The </w:t>
      </w:r>
      <w:r w:rsidRPr="00565F4A">
        <w:rPr>
          <w:rStyle w:val="StyleUnderline"/>
        </w:rPr>
        <w:t xml:space="preserve">harm to </w:t>
      </w:r>
      <w:r w:rsidRPr="00565F4A">
        <w:rPr>
          <w:rStyle w:val="Emphasis"/>
        </w:rPr>
        <w:t>national security</w:t>
      </w:r>
      <w:r w:rsidRPr="00565F4A">
        <w:rPr>
          <w:rStyle w:val="StyleUnderline"/>
        </w:rPr>
        <w:t xml:space="preserve"> of removing and replacing civil servants</w:t>
      </w:r>
      <w:r w:rsidRPr="00AF10DC">
        <w:rPr>
          <w:sz w:val="16"/>
        </w:rPr>
        <w:t xml:space="preserve">—whose work, as we have established, </w:t>
      </w:r>
      <w:r w:rsidRPr="008366A7">
        <w:rPr>
          <w:rStyle w:val="StyleUnderline"/>
          <w:highlight w:val="cyan"/>
        </w:rPr>
        <w:t xml:space="preserve">requires </w:t>
      </w:r>
      <w:r w:rsidRPr="008366A7">
        <w:rPr>
          <w:rStyle w:val="Emphasis"/>
          <w:highlight w:val="cyan"/>
        </w:rPr>
        <w:t>expertise</w:t>
      </w:r>
      <w:r w:rsidRPr="00565F4A">
        <w:rPr>
          <w:rStyle w:val="StyleUnderline"/>
        </w:rPr>
        <w:t xml:space="preserve">, relationships, and clear </w:t>
      </w:r>
      <w:r w:rsidRPr="00565F4A">
        <w:rPr>
          <w:rStyle w:val="Emphasis"/>
        </w:rPr>
        <w:t>understanding</w:t>
      </w:r>
      <w:r w:rsidRPr="00565F4A">
        <w:rPr>
          <w:rStyle w:val="StyleUnderline"/>
        </w:rPr>
        <w:t xml:space="preserve"> of risk</w:t>
      </w:r>
      <w:r w:rsidRPr="00AF10DC">
        <w:rPr>
          <w:sz w:val="16"/>
        </w:rPr>
        <w:t xml:space="preserve">—with individuals with </w:t>
      </w:r>
      <w:r w:rsidRPr="00565F4A">
        <w:rPr>
          <w:rStyle w:val="StyleUnderline"/>
        </w:rPr>
        <w:t xml:space="preserve">no required qualification except </w:t>
      </w:r>
      <w:r w:rsidRPr="00565F4A">
        <w:rPr>
          <w:rStyle w:val="Emphasis"/>
        </w:rPr>
        <w:t>loyalty</w:t>
      </w:r>
      <w:r w:rsidRPr="00565F4A">
        <w:rPr>
          <w:rStyle w:val="StyleUnderline"/>
        </w:rPr>
        <w:t xml:space="preserve"> to a single individual is </w:t>
      </w:r>
      <w:r w:rsidRPr="00565F4A">
        <w:rPr>
          <w:rStyle w:val="Emphasis"/>
        </w:rPr>
        <w:t>self-evident</w:t>
      </w:r>
      <w:r w:rsidRPr="00AF10DC">
        <w:rPr>
          <w:sz w:val="16"/>
        </w:rPr>
        <w:t>.</w:t>
      </w:r>
    </w:p>
    <w:p w14:paraId="071A3C6B" w14:textId="77777777" w:rsidR="00937A87" w:rsidRPr="00AF10DC" w:rsidRDefault="00937A87" w:rsidP="00937A87">
      <w:pPr>
        <w:rPr>
          <w:sz w:val="16"/>
        </w:rPr>
      </w:pPr>
      <w:r w:rsidRPr="00AF10DC">
        <w:rPr>
          <w:sz w:val="16"/>
        </w:rPr>
        <w:t xml:space="preserve">But, should a future president pursue this action, beyond missing an endless list of risk portfolio managers, the </w:t>
      </w:r>
      <w:r w:rsidRPr="008366A7">
        <w:rPr>
          <w:rStyle w:val="Emphasis"/>
          <w:highlight w:val="cyan"/>
        </w:rPr>
        <w:t>U</w:t>
      </w:r>
      <w:r w:rsidRPr="00AF10DC">
        <w:rPr>
          <w:sz w:val="16"/>
        </w:rPr>
        <w:t xml:space="preserve">nited </w:t>
      </w:r>
      <w:r w:rsidRPr="008366A7">
        <w:rPr>
          <w:rStyle w:val="Emphasis"/>
          <w:highlight w:val="cyan"/>
        </w:rPr>
        <w:t>S</w:t>
      </w:r>
      <w:r w:rsidRPr="00AF10DC">
        <w:rPr>
          <w:sz w:val="16"/>
        </w:rPr>
        <w:t xml:space="preserve">tates will </w:t>
      </w:r>
      <w:r w:rsidRPr="008366A7">
        <w:rPr>
          <w:rStyle w:val="Emphasis"/>
          <w:highlight w:val="cyan"/>
        </w:rPr>
        <w:t>miss</w:t>
      </w:r>
      <w:r w:rsidRPr="00565F4A">
        <w:rPr>
          <w:rStyle w:val="StyleUnderline"/>
        </w:rPr>
        <w:t xml:space="preserve"> something more fundamental to its success and security: its </w:t>
      </w:r>
      <w:r w:rsidRPr="008366A7">
        <w:rPr>
          <w:rStyle w:val="Emphasis"/>
          <w:highlight w:val="cyan"/>
        </w:rPr>
        <w:t>reliability</w:t>
      </w:r>
      <w:r w:rsidRPr="00565F4A">
        <w:rPr>
          <w:rStyle w:val="StyleUnderline"/>
        </w:rPr>
        <w:t xml:space="preserve">. American </w:t>
      </w:r>
      <w:r w:rsidRPr="007D7E93">
        <w:rPr>
          <w:rStyle w:val="StyleUnderline"/>
        </w:rPr>
        <w:t xml:space="preserve">alliances are </w:t>
      </w:r>
      <w:r w:rsidRPr="007D7E93">
        <w:rPr>
          <w:rStyle w:val="Emphasis"/>
        </w:rPr>
        <w:t>valuable</w:t>
      </w:r>
      <w:r w:rsidRPr="007D7E93">
        <w:rPr>
          <w:rStyle w:val="StyleUnderline"/>
        </w:rPr>
        <w:t xml:space="preserve"> because of the steady </w:t>
      </w:r>
      <w:r w:rsidRPr="007D7E93">
        <w:rPr>
          <w:rStyle w:val="Emphasis"/>
        </w:rPr>
        <w:t>undercurrent</w:t>
      </w:r>
      <w:r w:rsidRPr="007D7E93">
        <w:rPr>
          <w:rStyle w:val="StyleUnderline"/>
        </w:rPr>
        <w:t xml:space="preserve"> of the nation’s </w:t>
      </w:r>
      <w:r w:rsidRPr="007D7E93">
        <w:rPr>
          <w:rStyle w:val="Emphasis"/>
        </w:rPr>
        <w:t>civil servants</w:t>
      </w:r>
      <w:r w:rsidRPr="007D7E93">
        <w:rPr>
          <w:rStyle w:val="StyleUnderline"/>
        </w:rPr>
        <w:t xml:space="preserve"> who maintain</w:t>
      </w:r>
      <w:r w:rsidRPr="007D7E93">
        <w:rPr>
          <w:sz w:val="16"/>
        </w:rPr>
        <w:t xml:space="preserve"> networks, expertise, and </w:t>
      </w:r>
      <w:r w:rsidRPr="007D7E93">
        <w:rPr>
          <w:rStyle w:val="Emphasis"/>
        </w:rPr>
        <w:t>consistency</w:t>
      </w:r>
      <w:r w:rsidRPr="007D7E93">
        <w:rPr>
          <w:rStyle w:val="StyleUnderline"/>
        </w:rPr>
        <w:t xml:space="preserve"> regardless of who inhabits the </w:t>
      </w:r>
      <w:r w:rsidRPr="007D7E93">
        <w:rPr>
          <w:rStyle w:val="Emphasis"/>
        </w:rPr>
        <w:t>Oval Office</w:t>
      </w:r>
      <w:r w:rsidRPr="007D7E93">
        <w:rPr>
          <w:rStyle w:val="StyleUnderline"/>
        </w:rPr>
        <w:t xml:space="preserve">. Despite its </w:t>
      </w:r>
      <w:r w:rsidRPr="007D7E93">
        <w:rPr>
          <w:rStyle w:val="Emphasis"/>
        </w:rPr>
        <w:t>turmoil</w:t>
      </w:r>
      <w:r w:rsidRPr="007D7E93">
        <w:rPr>
          <w:rStyle w:val="StyleUnderline"/>
        </w:rPr>
        <w:t xml:space="preserve">, the American political system is a </w:t>
      </w:r>
      <w:r w:rsidRPr="007D7E93">
        <w:rPr>
          <w:rStyle w:val="Emphasis"/>
        </w:rPr>
        <w:t>strong model</w:t>
      </w:r>
      <w:r w:rsidRPr="007D7E93">
        <w:rPr>
          <w:rStyle w:val="StyleUnderline"/>
        </w:rPr>
        <w:t xml:space="preserve"> and international interlocutor</w:t>
      </w:r>
      <w:r w:rsidRPr="00565F4A">
        <w:rPr>
          <w:rStyle w:val="StyleUnderline"/>
        </w:rPr>
        <w:t xml:space="preserve"> because its civil servants serve </w:t>
      </w:r>
      <w:r w:rsidRPr="00565F4A">
        <w:rPr>
          <w:rStyle w:val="Emphasis"/>
        </w:rPr>
        <w:t>expert</w:t>
      </w:r>
      <w:r w:rsidRPr="00565F4A">
        <w:rPr>
          <w:rStyle w:val="StyleUnderline"/>
        </w:rPr>
        <w:t xml:space="preserve">ly and </w:t>
      </w:r>
      <w:r w:rsidRPr="00565F4A">
        <w:rPr>
          <w:rStyle w:val="StyleUnderline"/>
        </w:rPr>
        <w:lastRenderedPageBreak/>
        <w:t xml:space="preserve">well across presidential administrations of any political </w:t>
      </w:r>
      <w:r w:rsidRPr="008366A7">
        <w:rPr>
          <w:rStyle w:val="StyleUnderline"/>
        </w:rPr>
        <w:t>affiliation</w:t>
      </w:r>
      <w:r w:rsidRPr="00AF10DC">
        <w:rPr>
          <w:sz w:val="16"/>
        </w:rPr>
        <w:t>. Schedule F, by stifling or removing long-serving civil servants, would make the United States a weaker, less reliable, and less trusted partner.</w:t>
      </w:r>
    </w:p>
    <w:p w14:paraId="148C8F18" w14:textId="77777777" w:rsidR="00937A87" w:rsidRPr="00AF10DC" w:rsidRDefault="00937A87" w:rsidP="00937A87">
      <w:pPr>
        <w:rPr>
          <w:sz w:val="16"/>
        </w:rPr>
      </w:pPr>
      <w:r w:rsidRPr="00AF10DC">
        <w:rPr>
          <w:sz w:val="16"/>
        </w:rPr>
        <w:t>Why Shouldn’t the President Get a Say?</w:t>
      </w:r>
    </w:p>
    <w:p w14:paraId="6F5A445D" w14:textId="77777777" w:rsidR="00937A87" w:rsidRPr="00AF10DC" w:rsidRDefault="00937A87" w:rsidP="00937A87">
      <w:pPr>
        <w:rPr>
          <w:sz w:val="16"/>
        </w:rPr>
      </w:pPr>
      <w:r w:rsidRPr="00AF10DC">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4FD89E9" w14:textId="77777777" w:rsidR="00937A87" w:rsidRPr="00AF10DC" w:rsidRDefault="00937A87" w:rsidP="00937A87">
      <w:pPr>
        <w:rPr>
          <w:sz w:val="16"/>
        </w:rPr>
      </w:pPr>
      <w:r w:rsidRPr="00AF10DC">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A09FAA" w14:textId="77777777" w:rsidR="00937A87" w:rsidRPr="00AF10DC" w:rsidRDefault="00937A87" w:rsidP="00937A87">
      <w:pPr>
        <w:rPr>
          <w:sz w:val="16"/>
        </w:rPr>
      </w:pPr>
      <w:r w:rsidRPr="00AF10DC">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61A0583" w14:textId="77777777" w:rsidR="00937A87" w:rsidRPr="00AF10DC" w:rsidRDefault="00937A87" w:rsidP="00937A87">
      <w:pPr>
        <w:rPr>
          <w:sz w:val="16"/>
        </w:rPr>
      </w:pPr>
      <w:r w:rsidRPr="00AF10DC">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F525ABE" w14:textId="77777777" w:rsidR="00937A87" w:rsidRDefault="00937A87" w:rsidP="00937A87">
      <w:pPr>
        <w:rPr>
          <w:sz w:val="16"/>
        </w:rPr>
      </w:pPr>
      <w:r w:rsidRPr="00AF10DC">
        <w:rPr>
          <w:sz w:val="16"/>
        </w:rPr>
        <w:t xml:space="preserve">The </w:t>
      </w:r>
      <w:r w:rsidRPr="008366A7">
        <w:rPr>
          <w:rStyle w:val="Emphasis"/>
          <w:highlight w:val="cyan"/>
        </w:rPr>
        <w:t>U.S.</w:t>
      </w:r>
      <w:r w:rsidRPr="00AF10DC">
        <w:rPr>
          <w:rStyle w:val="StyleUnderline"/>
        </w:rPr>
        <w:t xml:space="preserve"> government is able to </w:t>
      </w:r>
      <w:r w:rsidRPr="008366A7">
        <w:rPr>
          <w:rStyle w:val="StyleUnderline"/>
          <w:highlight w:val="cyan"/>
        </w:rPr>
        <w:t>take on</w:t>
      </w:r>
      <w:r w:rsidRPr="00AF10DC">
        <w:rPr>
          <w:rStyle w:val="StyleUnderline"/>
        </w:rPr>
        <w:t xml:space="preserve"> high-risk, </w:t>
      </w:r>
      <w:r w:rsidRPr="008366A7">
        <w:rPr>
          <w:rStyle w:val="Emphasis"/>
          <w:highlight w:val="cyan"/>
        </w:rPr>
        <w:t xml:space="preserve">high-cost </w:t>
      </w:r>
      <w:r w:rsidRPr="00DF65A2">
        <w:rPr>
          <w:rStyle w:val="Emphasis"/>
          <w:highlight w:val="cyan"/>
        </w:rPr>
        <w:t>ventures</w:t>
      </w:r>
      <w:r w:rsidRPr="00DF65A2">
        <w:rPr>
          <w:rStyle w:val="StyleUnderline"/>
          <w:highlight w:val="cyan"/>
        </w:rPr>
        <w:t xml:space="preserve">—nuclear </w:t>
      </w:r>
      <w:r w:rsidRPr="00DF65A2">
        <w:rPr>
          <w:rStyle w:val="Emphasis"/>
          <w:highlight w:val="cyan"/>
        </w:rPr>
        <w:t>security</w:t>
      </w:r>
      <w:r w:rsidRPr="00DF65A2">
        <w:rPr>
          <w:rStyle w:val="StyleUnderline"/>
          <w:highlight w:val="cyan"/>
        </w:rPr>
        <w:t xml:space="preserve">, </w:t>
      </w:r>
      <w:r w:rsidRPr="00DF65A2">
        <w:rPr>
          <w:rStyle w:val="Emphasis"/>
          <w:highlight w:val="cyan"/>
        </w:rPr>
        <w:t>pandemic</w:t>
      </w:r>
      <w:r w:rsidRPr="00AF10DC">
        <w:rPr>
          <w:rStyle w:val="StyleUnderline"/>
        </w:rPr>
        <w:t xml:space="preserve"> response, environmental </w:t>
      </w:r>
      <w:r w:rsidRPr="00DF65A2">
        <w:rPr>
          <w:rStyle w:val="Emphasis"/>
          <w:highlight w:val="cyan"/>
        </w:rPr>
        <w:t>clean-up</w:t>
      </w:r>
      <w:r w:rsidRPr="00AF10DC">
        <w:rPr>
          <w:rStyle w:val="StyleUnderline"/>
        </w:rPr>
        <w:t xml:space="preserve">, food safety, </w:t>
      </w:r>
      <w:r w:rsidRPr="00DF65A2">
        <w:rPr>
          <w:rStyle w:val="StyleUnderline"/>
          <w:highlight w:val="cyan"/>
        </w:rPr>
        <w:t>and more</w:t>
      </w:r>
      <w:r w:rsidRPr="00AF10DC">
        <w:rPr>
          <w:sz w:val="16"/>
        </w:rPr>
        <w:t xml:space="preserve">—because </w:t>
      </w:r>
      <w:r w:rsidRPr="008366A7">
        <w:rPr>
          <w:rStyle w:val="Emphasis"/>
          <w:highlight w:val="cyan"/>
        </w:rPr>
        <w:t>civil servants</w:t>
      </w:r>
      <w:r w:rsidRPr="00AF10DC">
        <w:rPr>
          <w:rStyle w:val="StyleUnderline"/>
        </w:rPr>
        <w:t xml:space="preserve"> are </w:t>
      </w:r>
      <w:r w:rsidRPr="008366A7">
        <w:rPr>
          <w:rStyle w:val="StyleUnderline"/>
          <w:highlight w:val="cyan"/>
        </w:rPr>
        <w:t>hired</w:t>
      </w:r>
      <w:r w:rsidRPr="00AF10DC">
        <w:rPr>
          <w:rStyle w:val="StyleUnderline"/>
        </w:rPr>
        <w:t xml:space="preserve"> based </w:t>
      </w:r>
      <w:r w:rsidRPr="008366A7">
        <w:rPr>
          <w:rStyle w:val="StyleUnderline"/>
          <w:highlight w:val="cyan"/>
        </w:rPr>
        <w:t>on qual</w:t>
      </w:r>
      <w:r w:rsidRPr="00AF10DC">
        <w:rPr>
          <w:rStyle w:val="StyleUnderline"/>
        </w:rPr>
        <w:t>ification</w:t>
      </w:r>
      <w:r w:rsidRPr="008366A7">
        <w:rPr>
          <w:rStyle w:val="StyleUnderline"/>
          <w:highlight w:val="cyan"/>
        </w:rPr>
        <w:t xml:space="preserve">s, </w:t>
      </w:r>
      <w:r w:rsidRPr="008366A7">
        <w:rPr>
          <w:rStyle w:val="Emphasis"/>
          <w:highlight w:val="cyan"/>
        </w:rPr>
        <w:t>not party</w:t>
      </w:r>
      <w:r w:rsidRPr="00AF10DC">
        <w:rPr>
          <w:rStyle w:val="StyleUnderline"/>
        </w:rPr>
        <w:t xml:space="preserve"> affiliation; give </w:t>
      </w:r>
      <w:r w:rsidRPr="00AF10DC">
        <w:rPr>
          <w:rStyle w:val="Emphasis"/>
        </w:rPr>
        <w:t>advice</w:t>
      </w:r>
      <w:r w:rsidRPr="00AF10DC">
        <w:rPr>
          <w:rStyle w:val="StyleUnderline"/>
        </w:rPr>
        <w:t xml:space="preserve"> based on data and </w:t>
      </w:r>
      <w:r w:rsidRPr="00AF10DC">
        <w:rPr>
          <w:rStyle w:val="Emphasis"/>
        </w:rPr>
        <w:t>integrity</w:t>
      </w:r>
      <w:r w:rsidRPr="00AF10DC">
        <w:rPr>
          <w:rStyle w:val="StyleUnderline"/>
        </w:rPr>
        <w:t>, not fear of reprisal</w:t>
      </w:r>
      <w:r w:rsidRPr="00AF10DC">
        <w:rPr>
          <w:sz w:val="16"/>
        </w:rPr>
        <w:t>; and owe allegiance to the Constitution, not the president. It needs to stay that way.</w:t>
      </w:r>
      <w:bookmarkEnd w:id="2"/>
    </w:p>
    <w:p w14:paraId="556FF0EE" w14:textId="77777777" w:rsidR="00937A87" w:rsidRPr="00F238D2" w:rsidRDefault="00937A87" w:rsidP="00937A87">
      <w:pPr>
        <w:pStyle w:val="Heading4"/>
        <w:rPr>
          <w:u w:val="single"/>
        </w:rPr>
      </w:pPr>
      <w:r>
        <w:t xml:space="preserve">Recommitting to </w:t>
      </w:r>
      <w:r>
        <w:rPr>
          <w:u w:val="single"/>
        </w:rPr>
        <w:t>diplomacy</w:t>
      </w:r>
      <w:r>
        <w:t xml:space="preserve"> complements hard power, securing </w:t>
      </w:r>
      <w:r>
        <w:rPr>
          <w:u w:val="single"/>
        </w:rPr>
        <w:t>credible</w:t>
      </w:r>
      <w:r>
        <w:t xml:space="preserve"> deterrence.</w:t>
      </w:r>
    </w:p>
    <w:p w14:paraId="427AC65C" w14:textId="77777777" w:rsidR="00937A87" w:rsidRPr="00DC7AA9" w:rsidRDefault="00937A87" w:rsidP="00937A87">
      <w:r w:rsidRPr="00217E9D">
        <w:rPr>
          <w:rStyle w:val="Style13ptBold"/>
        </w:rPr>
        <w:t>Beckley ’25</w:t>
      </w:r>
      <w:r>
        <w:t xml:space="preserve"> [Michael; January 7; Professor of Political Science at Tufts University, Nonresident Senior Fellow at the American Enterprise Institute; Foreign Affairs, “The Strange Triumph of a Broken America,” https://www.foreignaffairs.com/united-states/strange-triumph-broken-america-michael-beckley/]</w:t>
      </w:r>
    </w:p>
    <w:p w14:paraId="7B188079" w14:textId="77777777" w:rsidR="00937A87" w:rsidRPr="00965548" w:rsidRDefault="00937A87" w:rsidP="00937A87">
      <w:pPr>
        <w:rPr>
          <w:sz w:val="16"/>
        </w:rPr>
      </w:pPr>
      <w:r w:rsidRPr="00965548">
        <w:rPr>
          <w:sz w:val="16"/>
        </w:rPr>
        <w:t xml:space="preserve">The structure of </w:t>
      </w:r>
      <w:r w:rsidRPr="0047422E">
        <w:rPr>
          <w:rStyle w:val="StyleUnderline"/>
        </w:rPr>
        <w:t xml:space="preserve">American </w:t>
      </w:r>
      <w:r w:rsidRPr="00A55250">
        <w:rPr>
          <w:rStyle w:val="Emphasis"/>
          <w:highlight w:val="cyan"/>
        </w:rPr>
        <w:t>power</w:t>
      </w:r>
      <w:r w:rsidRPr="00965548">
        <w:rPr>
          <w:sz w:val="16"/>
        </w:rPr>
        <w:t xml:space="preserve"> thus </w:t>
      </w:r>
      <w:r w:rsidRPr="00A55250">
        <w:rPr>
          <w:rStyle w:val="StyleUnderline"/>
          <w:highlight w:val="cyan"/>
        </w:rPr>
        <w:t>creates</w:t>
      </w:r>
      <w:r w:rsidRPr="0047422E">
        <w:rPr>
          <w:rStyle w:val="StyleUnderline"/>
        </w:rPr>
        <w:t xml:space="preserve"> competing </w:t>
      </w:r>
      <w:r w:rsidRPr="00A55250">
        <w:rPr>
          <w:rStyle w:val="Emphasis"/>
          <w:highlight w:val="cyan"/>
        </w:rPr>
        <w:t>pressures</w:t>
      </w:r>
      <w:r w:rsidRPr="00A55250">
        <w:rPr>
          <w:rStyle w:val="StyleUnderline"/>
          <w:highlight w:val="cyan"/>
        </w:rPr>
        <w:t xml:space="preserve"> for detachment and </w:t>
      </w:r>
      <w:r w:rsidRPr="00A55250">
        <w:rPr>
          <w:rStyle w:val="Emphasis"/>
          <w:highlight w:val="cyan"/>
        </w:rPr>
        <w:t>engagement</w:t>
      </w:r>
      <w:r w:rsidRPr="00965548">
        <w:rPr>
          <w:sz w:val="16"/>
        </w:rPr>
        <w:t xml:space="preserve">. The </w:t>
      </w:r>
      <w:r w:rsidRPr="00872945">
        <w:rPr>
          <w:rStyle w:val="StyleUnderline"/>
        </w:rPr>
        <w:t>result is</w:t>
      </w:r>
      <w:r w:rsidRPr="00965548">
        <w:rPr>
          <w:sz w:val="16"/>
        </w:rPr>
        <w:t xml:space="preserve"> a </w:t>
      </w:r>
      <w:r w:rsidRPr="00872945">
        <w:rPr>
          <w:rStyle w:val="StyleUnderline"/>
        </w:rPr>
        <w:t>hollow</w:t>
      </w:r>
      <w:r w:rsidRPr="00965548">
        <w:rPr>
          <w:sz w:val="16"/>
        </w:rPr>
        <w:t xml:space="preserve"> form of </w:t>
      </w:r>
      <w:r w:rsidRPr="00965548">
        <w:rPr>
          <w:rStyle w:val="Emphasis"/>
        </w:rPr>
        <w:t>internationalism</w:t>
      </w:r>
      <w:r w:rsidRPr="00965548">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605A5FA" w14:textId="77777777" w:rsidR="00937A87" w:rsidRPr="00965548" w:rsidRDefault="00937A87" w:rsidP="00937A87">
      <w:pPr>
        <w:rPr>
          <w:sz w:val="16"/>
        </w:rPr>
      </w:pPr>
      <w:r w:rsidRPr="00965548">
        <w:rPr>
          <w:sz w:val="16"/>
        </w:rPr>
        <w:t xml:space="preserve">In other cases, </w:t>
      </w:r>
      <w:r w:rsidRPr="000F0B2B">
        <w:rPr>
          <w:rStyle w:val="StyleUnderline"/>
        </w:rPr>
        <w:t>hollow internationalism led</w:t>
      </w:r>
      <w:r w:rsidRPr="00965548">
        <w:rPr>
          <w:sz w:val="16"/>
        </w:rPr>
        <w:t xml:space="preserve"> the </w:t>
      </w:r>
      <w:r w:rsidRPr="000F0B2B">
        <w:rPr>
          <w:rStyle w:val="Emphasis"/>
        </w:rPr>
        <w:t>U</w:t>
      </w:r>
      <w:r w:rsidRPr="00965548">
        <w:rPr>
          <w:sz w:val="16"/>
        </w:rPr>
        <w:t xml:space="preserve">nited </w:t>
      </w:r>
      <w:r w:rsidRPr="000F0B2B">
        <w:rPr>
          <w:rStyle w:val="Emphasis"/>
        </w:rPr>
        <w:t>S</w:t>
      </w:r>
      <w:r w:rsidRPr="00965548">
        <w:rPr>
          <w:sz w:val="16"/>
        </w:rPr>
        <w:t xml:space="preserve">tates </w:t>
      </w:r>
      <w:r w:rsidRPr="00D02133">
        <w:rPr>
          <w:rStyle w:val="StyleUnderline"/>
        </w:rPr>
        <w:t xml:space="preserve">to neglect </w:t>
      </w:r>
      <w:r w:rsidRPr="00D02133">
        <w:rPr>
          <w:rStyle w:val="Emphasis"/>
        </w:rPr>
        <w:t>deterrence</w:t>
      </w:r>
      <w:r w:rsidRPr="00D02133">
        <w:rPr>
          <w:rStyle w:val="StyleUnderline"/>
        </w:rPr>
        <w:t xml:space="preserve"> entirely</w:t>
      </w:r>
      <w:r w:rsidRPr="00965548">
        <w:rPr>
          <w:sz w:val="16"/>
        </w:rPr>
        <w:t xml:space="preserve">. On several occasions, </w:t>
      </w:r>
      <w:r w:rsidRPr="004C1FA7">
        <w:rPr>
          <w:rStyle w:val="StyleUnderline"/>
        </w:rPr>
        <w:t>it convinced</w:t>
      </w:r>
      <w:r w:rsidRPr="00965548">
        <w:rPr>
          <w:sz w:val="16"/>
        </w:rPr>
        <w:t xml:space="preserve"> itself and its </w:t>
      </w:r>
      <w:r w:rsidRPr="00FA5FAE">
        <w:rPr>
          <w:rStyle w:val="Emphasis"/>
        </w:rPr>
        <w:t>adversaries</w:t>
      </w:r>
      <w:r w:rsidRPr="00965548">
        <w:rPr>
          <w:sz w:val="16"/>
        </w:rPr>
        <w:t xml:space="preserve"> that </w:t>
      </w:r>
      <w:r w:rsidRPr="004C1FA7">
        <w:rPr>
          <w:rStyle w:val="StyleUnderline"/>
        </w:rPr>
        <w:t xml:space="preserve">it had </w:t>
      </w:r>
      <w:r w:rsidRPr="00FA5FAE">
        <w:rPr>
          <w:rStyle w:val="Emphasis"/>
        </w:rPr>
        <w:t>little interest</w:t>
      </w:r>
      <w:r w:rsidRPr="004C1FA7">
        <w:rPr>
          <w:rStyle w:val="StyleUnderline"/>
        </w:rPr>
        <w:t xml:space="preserve"> in a region, only to respond massively to </w:t>
      </w:r>
      <w:r w:rsidRPr="00FA5FAE">
        <w:rPr>
          <w:rStyle w:val="Emphasis"/>
        </w:rPr>
        <w:t>aggression</w:t>
      </w:r>
      <w:r w:rsidRPr="00965548">
        <w:rPr>
          <w:sz w:val="16"/>
        </w:rPr>
        <w:t xml:space="preserve"> there, </w:t>
      </w:r>
      <w:r w:rsidRPr="004C1FA7">
        <w:rPr>
          <w:rStyle w:val="StyleUnderline"/>
        </w:rPr>
        <w:t xml:space="preserve">with </w:t>
      </w:r>
      <w:r w:rsidRPr="00FA5FAE">
        <w:rPr>
          <w:rStyle w:val="Emphasis"/>
        </w:rPr>
        <w:t>catastrophic</w:t>
      </w:r>
      <w:r w:rsidRPr="004C1FA7">
        <w:rPr>
          <w:rStyle w:val="StyleUnderline"/>
        </w:rPr>
        <w:t xml:space="preserve"> consequences</w:t>
      </w:r>
      <w:r w:rsidRPr="00965548">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t>
      </w:r>
      <w:r w:rsidRPr="00965548">
        <w:rPr>
          <w:sz w:val="16"/>
        </w:rPr>
        <w:lastRenderedPageBreak/>
        <w:t>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1BD6A1F" w14:textId="77777777" w:rsidR="00937A87" w:rsidRPr="00965548" w:rsidRDefault="00937A87" w:rsidP="00937A87">
      <w:pPr>
        <w:rPr>
          <w:sz w:val="16"/>
        </w:rPr>
      </w:pPr>
      <w:r w:rsidRPr="00A55250">
        <w:rPr>
          <w:rStyle w:val="StyleUnderline"/>
          <w:highlight w:val="cyan"/>
        </w:rPr>
        <w:t>The world</w:t>
      </w:r>
      <w:r w:rsidRPr="00965548">
        <w:rPr>
          <w:sz w:val="16"/>
        </w:rPr>
        <w:t xml:space="preserve"> now </w:t>
      </w:r>
      <w:r w:rsidRPr="00A55250">
        <w:rPr>
          <w:rStyle w:val="StyleUnderline"/>
          <w:highlight w:val="cyan"/>
        </w:rPr>
        <w:t>faces</w:t>
      </w:r>
      <w:r w:rsidRPr="004C1FA7">
        <w:rPr>
          <w:rStyle w:val="StyleUnderline"/>
        </w:rPr>
        <w:t xml:space="preserve"> </w:t>
      </w:r>
      <w:r w:rsidRPr="00E07A82">
        <w:rPr>
          <w:rStyle w:val="Emphasis"/>
        </w:rPr>
        <w:t>converging</w:t>
      </w:r>
      <w:r w:rsidRPr="004C1FA7">
        <w:rPr>
          <w:rStyle w:val="StyleUnderline"/>
        </w:rPr>
        <w:t xml:space="preserve"> threats: </w:t>
      </w:r>
      <w:r w:rsidRPr="00A55250">
        <w:rPr>
          <w:rStyle w:val="Emphasis"/>
          <w:highlight w:val="cyan"/>
        </w:rPr>
        <w:t>China</w:t>
      </w:r>
      <w:r w:rsidRPr="004C1FA7">
        <w:rPr>
          <w:rStyle w:val="StyleUnderline"/>
        </w:rPr>
        <w:t xml:space="preserve"> is </w:t>
      </w:r>
      <w:r w:rsidRPr="00A55250">
        <w:rPr>
          <w:rStyle w:val="StyleUnderline"/>
          <w:highlight w:val="cyan"/>
        </w:rPr>
        <w:t>carrying</w:t>
      </w:r>
      <w:r w:rsidRPr="00965548">
        <w:rPr>
          <w:sz w:val="16"/>
        </w:rPr>
        <w:t xml:space="preserve"> out </w:t>
      </w:r>
      <w:r w:rsidRPr="007F2E9C">
        <w:rPr>
          <w:rStyle w:val="StyleUnderline"/>
        </w:rPr>
        <w:t>the largest</w:t>
      </w:r>
      <w:r w:rsidRPr="00965548">
        <w:rPr>
          <w:sz w:val="16"/>
        </w:rPr>
        <w:t xml:space="preserve"> peacetime </w:t>
      </w:r>
      <w:r w:rsidRPr="00A55250">
        <w:rPr>
          <w:rStyle w:val="StyleUnderline"/>
          <w:highlight w:val="cyan"/>
        </w:rPr>
        <w:t xml:space="preserve">military </w:t>
      </w:r>
      <w:r w:rsidRPr="00A55250">
        <w:rPr>
          <w:rStyle w:val="Emphasis"/>
          <w:highlight w:val="cyan"/>
        </w:rPr>
        <w:t>buildup</w:t>
      </w:r>
      <w:r w:rsidRPr="00965548">
        <w:rPr>
          <w:sz w:val="16"/>
        </w:rPr>
        <w:t xml:space="preserve"> since Nazi Germany’s, </w:t>
      </w:r>
      <w:r w:rsidRPr="00230229">
        <w:rPr>
          <w:rStyle w:val="StyleUnderline"/>
        </w:rPr>
        <w:t>producing warships</w:t>
      </w:r>
      <w:r w:rsidRPr="00965548">
        <w:rPr>
          <w:sz w:val="16"/>
        </w:rPr>
        <w:t xml:space="preserve">, combat </w:t>
      </w:r>
      <w:r w:rsidRPr="00230229">
        <w:rPr>
          <w:rStyle w:val="StyleUnderline"/>
        </w:rPr>
        <w:t xml:space="preserve">aircraft, and </w:t>
      </w:r>
      <w:r w:rsidRPr="00E07A82">
        <w:rPr>
          <w:rStyle w:val="Emphasis"/>
        </w:rPr>
        <w:t>missiles</w:t>
      </w:r>
      <w:r w:rsidRPr="00965548">
        <w:rPr>
          <w:sz w:val="16"/>
        </w:rPr>
        <w:t xml:space="preserve"> five to six times as fast as the United States can. </w:t>
      </w:r>
      <w:r w:rsidRPr="00A55250">
        <w:rPr>
          <w:rStyle w:val="Emphasis"/>
          <w:highlight w:val="cyan"/>
        </w:rPr>
        <w:t>Russia</w:t>
      </w:r>
      <w:r w:rsidRPr="00B14D44">
        <w:rPr>
          <w:rStyle w:val="StyleUnderline"/>
        </w:rPr>
        <w:t xml:space="preserve"> is </w:t>
      </w:r>
      <w:r w:rsidRPr="00A55250">
        <w:rPr>
          <w:rStyle w:val="StyleUnderline"/>
          <w:highlight w:val="cyan"/>
        </w:rPr>
        <w:t>waging</w:t>
      </w:r>
      <w:r w:rsidRPr="00965548">
        <w:rPr>
          <w:sz w:val="16"/>
        </w:rPr>
        <w:t xml:space="preserve"> Europe’s </w:t>
      </w:r>
      <w:r w:rsidRPr="00B14D44">
        <w:rPr>
          <w:rStyle w:val="StyleUnderline"/>
        </w:rPr>
        <w:t xml:space="preserve">biggest </w:t>
      </w:r>
      <w:r w:rsidRPr="00A55250">
        <w:rPr>
          <w:rStyle w:val="StyleUnderline"/>
          <w:highlight w:val="cyan"/>
        </w:rPr>
        <w:t>war</w:t>
      </w:r>
      <w:r w:rsidRPr="00B14D44">
        <w:rPr>
          <w:rStyle w:val="StyleUnderline"/>
        </w:rPr>
        <w:t xml:space="preserve"> since</w:t>
      </w:r>
      <w:r w:rsidRPr="00965548">
        <w:rPr>
          <w:sz w:val="16"/>
        </w:rPr>
        <w:t xml:space="preserve"> </w:t>
      </w:r>
      <w:r w:rsidRPr="00B14D44">
        <w:rPr>
          <w:rStyle w:val="Emphasis"/>
        </w:rPr>
        <w:t>W</w:t>
      </w:r>
      <w:r w:rsidRPr="00965548">
        <w:rPr>
          <w:sz w:val="16"/>
        </w:rPr>
        <w:t xml:space="preserve">orld </w:t>
      </w:r>
      <w:r w:rsidRPr="00B14D44">
        <w:rPr>
          <w:rStyle w:val="Emphasis"/>
        </w:rPr>
        <w:t>W</w:t>
      </w:r>
      <w:r w:rsidRPr="00965548">
        <w:rPr>
          <w:sz w:val="16"/>
        </w:rPr>
        <w:t xml:space="preserve">ar </w:t>
      </w:r>
      <w:r w:rsidRPr="00FA0DCD">
        <w:rPr>
          <w:rStyle w:val="Emphasis"/>
        </w:rPr>
        <w:t>II</w:t>
      </w:r>
      <w:r w:rsidRPr="00B4728A">
        <w:rPr>
          <w:rStyle w:val="StyleUnderline"/>
        </w:rPr>
        <w:t xml:space="preserve">. </w:t>
      </w:r>
      <w:r w:rsidRPr="00A55250">
        <w:rPr>
          <w:rStyle w:val="Emphasis"/>
          <w:highlight w:val="cyan"/>
        </w:rPr>
        <w:t>Iran</w:t>
      </w:r>
      <w:r w:rsidRPr="00B4728A">
        <w:rPr>
          <w:rStyle w:val="StyleUnderline"/>
        </w:rPr>
        <w:t xml:space="preserve"> is </w:t>
      </w:r>
      <w:r w:rsidRPr="00A55250">
        <w:rPr>
          <w:rStyle w:val="StyleUnderline"/>
          <w:highlight w:val="cyan"/>
        </w:rPr>
        <w:t>trading blows</w:t>
      </w:r>
      <w:r w:rsidRPr="00965548">
        <w:rPr>
          <w:sz w:val="16"/>
        </w:rPr>
        <w:t xml:space="preserve"> </w:t>
      </w:r>
      <w:r w:rsidRPr="00FD1962">
        <w:rPr>
          <w:rStyle w:val="StyleUnderline"/>
        </w:rPr>
        <w:t xml:space="preserve">with </w:t>
      </w:r>
      <w:r w:rsidRPr="00FD1962">
        <w:rPr>
          <w:rStyle w:val="Emphasis"/>
        </w:rPr>
        <w:t>Israel</w:t>
      </w:r>
      <w:r w:rsidRPr="00FD1962">
        <w:rPr>
          <w:rStyle w:val="StyleUnderline"/>
        </w:rPr>
        <w:t>, and</w:t>
      </w:r>
      <w:r w:rsidRPr="00A55250">
        <w:rPr>
          <w:rStyle w:val="StyleUnderline"/>
        </w:rPr>
        <w:t xml:space="preserve"> </w:t>
      </w:r>
      <w:r w:rsidRPr="00A55250">
        <w:rPr>
          <w:rStyle w:val="Emphasis"/>
          <w:highlight w:val="cyan"/>
        </w:rPr>
        <w:t>No</w:t>
      </w:r>
      <w:r w:rsidRPr="00965548">
        <w:rPr>
          <w:sz w:val="16"/>
        </w:rPr>
        <w:t xml:space="preserve">rth </w:t>
      </w:r>
      <w:r w:rsidRPr="00A55250">
        <w:rPr>
          <w:rStyle w:val="Emphasis"/>
          <w:highlight w:val="cyan"/>
        </w:rPr>
        <w:t>Ko</w:t>
      </w:r>
      <w:r w:rsidRPr="00965548">
        <w:rPr>
          <w:sz w:val="16"/>
        </w:rPr>
        <w:t xml:space="preserve">rea is </w:t>
      </w:r>
      <w:r w:rsidRPr="00A0157B">
        <w:rPr>
          <w:rStyle w:val="StyleUnderline"/>
        </w:rPr>
        <w:t>sending thousands</w:t>
      </w:r>
      <w:r w:rsidRPr="00965548">
        <w:rPr>
          <w:sz w:val="16"/>
        </w:rPr>
        <w:t xml:space="preserve"> of troops </w:t>
      </w:r>
      <w:r w:rsidRPr="00A0157B">
        <w:rPr>
          <w:rStyle w:val="StyleUnderline"/>
        </w:rPr>
        <w:t>to fight</w:t>
      </w:r>
      <w:r w:rsidRPr="00965548">
        <w:rPr>
          <w:sz w:val="16"/>
        </w:rPr>
        <w:t xml:space="preserve"> for Russia in Ukraine while </w:t>
      </w:r>
      <w:r w:rsidRPr="008576BF">
        <w:rPr>
          <w:rStyle w:val="StyleUnderline"/>
        </w:rPr>
        <w:t>preparing for war with</w:t>
      </w:r>
      <w:r w:rsidRPr="00965548">
        <w:rPr>
          <w:sz w:val="16"/>
        </w:rPr>
        <w:t xml:space="preserve"> </w:t>
      </w:r>
      <w:r w:rsidRPr="007215B3">
        <w:rPr>
          <w:rStyle w:val="Emphasis"/>
        </w:rPr>
        <w:t>So</w:t>
      </w:r>
      <w:r w:rsidRPr="00965548">
        <w:rPr>
          <w:sz w:val="16"/>
        </w:rPr>
        <w:t xml:space="preserve">uth </w:t>
      </w:r>
      <w:r w:rsidRPr="007215B3">
        <w:rPr>
          <w:rStyle w:val="Emphasis"/>
        </w:rPr>
        <w:t>Ko</w:t>
      </w:r>
      <w:r w:rsidRPr="00965548">
        <w:rPr>
          <w:sz w:val="16"/>
        </w:rPr>
        <w:t xml:space="preserve">rea </w:t>
      </w:r>
      <w:r w:rsidRPr="006F239B">
        <w:rPr>
          <w:rStyle w:val="StyleUnderline"/>
        </w:rPr>
        <w:t xml:space="preserve">and </w:t>
      </w:r>
      <w:r w:rsidRPr="00A55250">
        <w:rPr>
          <w:rStyle w:val="StyleUnderline"/>
          <w:highlight w:val="cyan"/>
        </w:rPr>
        <w:t xml:space="preserve">developing </w:t>
      </w:r>
      <w:r w:rsidRPr="00A55250">
        <w:rPr>
          <w:rStyle w:val="Emphasis"/>
          <w:highlight w:val="cyan"/>
        </w:rPr>
        <w:t>nuc</w:t>
      </w:r>
      <w:r w:rsidRPr="006F239B">
        <w:rPr>
          <w:rStyle w:val="StyleUnderline"/>
        </w:rPr>
        <w:t>lear missile</w:t>
      </w:r>
      <w:r w:rsidRPr="00A55250">
        <w:rPr>
          <w:rStyle w:val="Emphasis"/>
          <w:highlight w:val="cyan"/>
        </w:rPr>
        <w:t>s</w:t>
      </w:r>
      <w:r w:rsidRPr="006F239B">
        <w:rPr>
          <w:rStyle w:val="StyleUnderline"/>
        </w:rPr>
        <w:t xml:space="preserve"> that</w:t>
      </w:r>
      <w:r w:rsidRPr="00965548">
        <w:rPr>
          <w:sz w:val="16"/>
        </w:rPr>
        <w:t xml:space="preserve"> can </w:t>
      </w:r>
      <w:r w:rsidRPr="006F239B">
        <w:rPr>
          <w:rStyle w:val="StyleUnderline"/>
        </w:rPr>
        <w:t>reach</w:t>
      </w:r>
      <w:r w:rsidRPr="00965548">
        <w:rPr>
          <w:sz w:val="16"/>
        </w:rPr>
        <w:t xml:space="preserve"> the </w:t>
      </w:r>
      <w:r w:rsidRPr="00661A93">
        <w:rPr>
          <w:rStyle w:val="Emphasis"/>
        </w:rPr>
        <w:t>U.S.</w:t>
      </w:r>
      <w:r w:rsidRPr="006F239B">
        <w:rPr>
          <w:rStyle w:val="StyleUnderline"/>
        </w:rPr>
        <w:t xml:space="preserve"> mainland</w:t>
      </w:r>
      <w:r w:rsidRPr="00965548">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A9CFC4E" w14:textId="77777777" w:rsidR="00937A87" w:rsidRPr="00965548" w:rsidRDefault="00937A87" w:rsidP="00937A87">
      <w:pPr>
        <w:rPr>
          <w:sz w:val="16"/>
        </w:rPr>
      </w:pPr>
      <w:r w:rsidRPr="002E2E77">
        <w:rPr>
          <w:rStyle w:val="StyleUnderline"/>
        </w:rPr>
        <w:t>By</w:t>
      </w:r>
      <w:r w:rsidRPr="00965548">
        <w:rPr>
          <w:sz w:val="16"/>
        </w:rPr>
        <w:t xml:space="preserve"> pairing </w:t>
      </w:r>
      <w:r w:rsidRPr="002E2E77">
        <w:rPr>
          <w:rStyle w:val="Emphasis"/>
          <w:highlight w:val="cyan"/>
        </w:rPr>
        <w:t>diplomatic hostility</w:t>
      </w:r>
      <w:r w:rsidRPr="00965548">
        <w:rPr>
          <w:sz w:val="16"/>
        </w:rPr>
        <w:t xml:space="preserve"> with military unreadiness, the </w:t>
      </w:r>
      <w:r w:rsidRPr="00E0273C">
        <w:rPr>
          <w:rStyle w:val="Emphasis"/>
        </w:rPr>
        <w:t>U</w:t>
      </w:r>
      <w:r w:rsidRPr="00965548">
        <w:rPr>
          <w:sz w:val="16"/>
        </w:rPr>
        <w:t xml:space="preserve">nited </w:t>
      </w:r>
      <w:r w:rsidRPr="00E0273C">
        <w:rPr>
          <w:rStyle w:val="Emphasis"/>
        </w:rPr>
        <w:t>S</w:t>
      </w:r>
      <w:r w:rsidRPr="00965548">
        <w:rPr>
          <w:sz w:val="16"/>
        </w:rPr>
        <w:t xml:space="preserve">tates </w:t>
      </w:r>
      <w:r w:rsidRPr="00E0273C">
        <w:rPr>
          <w:rStyle w:val="StyleUnderline"/>
        </w:rPr>
        <w:t>is</w:t>
      </w:r>
      <w:r w:rsidRPr="00965548">
        <w:rPr>
          <w:sz w:val="16"/>
        </w:rPr>
        <w:t xml:space="preserve"> once again </w:t>
      </w:r>
      <w:r w:rsidRPr="002E2E77">
        <w:rPr>
          <w:rStyle w:val="Emphasis"/>
          <w:highlight w:val="cyan"/>
        </w:rPr>
        <w:t>send</w:t>
      </w:r>
      <w:r w:rsidRPr="002E2E77">
        <w:rPr>
          <w:rStyle w:val="StyleUnderline"/>
        </w:rPr>
        <w:t>i</w:t>
      </w:r>
      <w:r w:rsidRPr="00E0273C">
        <w:rPr>
          <w:rStyle w:val="StyleUnderline"/>
        </w:rPr>
        <w:t xml:space="preserve">ng </w:t>
      </w:r>
      <w:r w:rsidRPr="002E2E77">
        <w:rPr>
          <w:rStyle w:val="StyleUnderline"/>
          <w:highlight w:val="cyan"/>
        </w:rPr>
        <w:t>the world</w:t>
      </w:r>
      <w:r w:rsidRPr="00E0273C">
        <w:rPr>
          <w:rStyle w:val="StyleUnderline"/>
        </w:rPr>
        <w:t xml:space="preserve"> a </w:t>
      </w:r>
      <w:r w:rsidRPr="002E2E77">
        <w:rPr>
          <w:rStyle w:val="Emphasis"/>
          <w:highlight w:val="cyan"/>
        </w:rPr>
        <w:t>mixed signal</w:t>
      </w:r>
      <w:r w:rsidRPr="00965548">
        <w:rPr>
          <w:sz w:val="16"/>
        </w:rPr>
        <w:t xml:space="preserve">, a yellow traffic light. </w:t>
      </w:r>
      <w:r w:rsidRPr="007F412F">
        <w:rPr>
          <w:rStyle w:val="StyleUnderline"/>
        </w:rPr>
        <w:t>Yellow lights</w:t>
      </w:r>
      <w:r w:rsidRPr="00965548">
        <w:rPr>
          <w:sz w:val="16"/>
        </w:rPr>
        <w:t xml:space="preserve">, of course, often </w:t>
      </w:r>
      <w:r w:rsidRPr="007F412F">
        <w:rPr>
          <w:rStyle w:val="StyleUnderline"/>
        </w:rPr>
        <w:t xml:space="preserve">prompt </w:t>
      </w:r>
      <w:r w:rsidRPr="00D66727">
        <w:rPr>
          <w:rStyle w:val="Emphasis"/>
        </w:rPr>
        <w:t>aggressive</w:t>
      </w:r>
      <w:r w:rsidRPr="007F412F">
        <w:rPr>
          <w:rStyle w:val="StyleUnderline"/>
        </w:rPr>
        <w:t xml:space="preserve"> drivers to </w:t>
      </w:r>
      <w:r w:rsidRPr="00D66727">
        <w:rPr>
          <w:rStyle w:val="Emphasis"/>
        </w:rPr>
        <w:t>speed up</w:t>
      </w:r>
      <w:r w:rsidRPr="00965548">
        <w:rPr>
          <w:sz w:val="16"/>
        </w:rPr>
        <w:t>. American ambiguity won’t matter—until it does, when China, Iran, North Korea, or Russia decides it’s time to take what it has long claimed by force.</w:t>
      </w:r>
    </w:p>
    <w:p w14:paraId="23881C65" w14:textId="77777777" w:rsidR="00937A87" w:rsidRPr="00965548" w:rsidRDefault="00937A87" w:rsidP="00937A87">
      <w:pPr>
        <w:rPr>
          <w:sz w:val="16"/>
        </w:rPr>
      </w:pPr>
      <w:r w:rsidRPr="00965548">
        <w:rPr>
          <w:sz w:val="16"/>
        </w:rPr>
        <w:t>THE DANGERS OF DECLINISM</w:t>
      </w:r>
    </w:p>
    <w:p w14:paraId="37B62349" w14:textId="77777777" w:rsidR="00937A87" w:rsidRPr="00965548" w:rsidRDefault="00937A87" w:rsidP="00937A87">
      <w:pPr>
        <w:rPr>
          <w:sz w:val="16"/>
        </w:rPr>
      </w:pPr>
      <w:r w:rsidRPr="00965548">
        <w:rPr>
          <w:sz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61748421" w14:textId="77777777" w:rsidR="00937A87" w:rsidRPr="00965548" w:rsidRDefault="00937A87" w:rsidP="00937A87">
      <w:pPr>
        <w:rPr>
          <w:sz w:val="16"/>
        </w:rPr>
      </w:pPr>
      <w:r w:rsidRPr="00965548">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FDD34F" w14:textId="77777777" w:rsidR="00937A87" w:rsidRPr="00965548" w:rsidRDefault="00937A87" w:rsidP="00937A87">
      <w:pPr>
        <w:rPr>
          <w:sz w:val="16"/>
        </w:rPr>
      </w:pPr>
      <w:r w:rsidRPr="00965548">
        <w:rPr>
          <w:sz w:val="16"/>
        </w:rPr>
        <w:t xml:space="preserve">But right now, </w:t>
      </w:r>
      <w:r w:rsidRPr="00DB4808">
        <w:rPr>
          <w:rStyle w:val="StyleUnderline"/>
        </w:rPr>
        <w:t xml:space="preserve">several </w:t>
      </w:r>
      <w:r w:rsidRPr="00D66727">
        <w:rPr>
          <w:rStyle w:val="Emphasis"/>
        </w:rPr>
        <w:t>threats</w:t>
      </w:r>
      <w:r w:rsidRPr="00DB4808">
        <w:rPr>
          <w:rStyle w:val="StyleUnderline"/>
        </w:rPr>
        <w:t xml:space="preserve"> loom. Declining </w:t>
      </w:r>
      <w:r w:rsidRPr="002E2E77">
        <w:rPr>
          <w:rStyle w:val="Emphasis"/>
          <w:highlight w:val="cyan"/>
        </w:rPr>
        <w:t>powers</w:t>
      </w:r>
      <w:r w:rsidRPr="00DB4808">
        <w:rPr>
          <w:rStyle w:val="StyleUnderline"/>
        </w:rPr>
        <w:t xml:space="preserve"> may </w:t>
      </w:r>
      <w:r w:rsidRPr="002E2E77">
        <w:rPr>
          <w:rStyle w:val="StyleUnderline"/>
          <w:highlight w:val="cyan"/>
        </w:rPr>
        <w:t>resort to</w:t>
      </w:r>
      <w:r w:rsidRPr="00DB4808">
        <w:rPr>
          <w:rStyle w:val="StyleUnderline"/>
        </w:rPr>
        <w:t xml:space="preserve"> </w:t>
      </w:r>
      <w:r w:rsidRPr="00935287">
        <w:rPr>
          <w:rStyle w:val="StyleUnderline"/>
        </w:rPr>
        <w:t xml:space="preserve">desperate wars of </w:t>
      </w:r>
      <w:r w:rsidRPr="002E2E77">
        <w:rPr>
          <w:rStyle w:val="Emphasis"/>
          <w:highlight w:val="cyan"/>
        </w:rPr>
        <w:t>irredentism</w:t>
      </w:r>
      <w:r w:rsidRPr="002E2E77">
        <w:rPr>
          <w:rStyle w:val="StyleUnderline"/>
          <w:highlight w:val="cyan"/>
        </w:rPr>
        <w:t xml:space="preserve"> to reclaim</w:t>
      </w:r>
      <w:r w:rsidRPr="00965548">
        <w:rPr>
          <w:sz w:val="16"/>
        </w:rPr>
        <w:t xml:space="preserve"> what they believe are “</w:t>
      </w:r>
      <w:r w:rsidRPr="003800E5">
        <w:rPr>
          <w:rStyle w:val="StyleUnderline"/>
        </w:rPr>
        <w:t>lost</w:t>
      </w:r>
      <w:r w:rsidRPr="00965548">
        <w:rPr>
          <w:sz w:val="16"/>
        </w:rPr>
        <w:t xml:space="preserve">” </w:t>
      </w:r>
      <w:r w:rsidRPr="002E2E77">
        <w:rPr>
          <w:rStyle w:val="Emphasis"/>
          <w:highlight w:val="cyan"/>
        </w:rPr>
        <w:t>territories</w:t>
      </w:r>
      <w:r w:rsidRPr="00965548">
        <w:rPr>
          <w:sz w:val="16"/>
        </w:rPr>
        <w:t xml:space="preserve"> and avoid slipping permanently into second-tier status. </w:t>
      </w:r>
      <w:r w:rsidRPr="00514928">
        <w:rPr>
          <w:rStyle w:val="StyleUnderline"/>
        </w:rPr>
        <w:t>Russia has</w:t>
      </w:r>
      <w:r w:rsidRPr="00965548">
        <w:rPr>
          <w:sz w:val="16"/>
        </w:rPr>
        <w:t xml:space="preserve"> already </w:t>
      </w:r>
      <w:r w:rsidRPr="00514928">
        <w:rPr>
          <w:rStyle w:val="StyleUnderline"/>
        </w:rPr>
        <w:t xml:space="preserve">done this in </w:t>
      </w:r>
      <w:r w:rsidRPr="00116CA9">
        <w:rPr>
          <w:rStyle w:val="StyleUnderline"/>
        </w:rPr>
        <w:t>Ukraine</w:t>
      </w:r>
      <w:r w:rsidRPr="00965548">
        <w:rPr>
          <w:sz w:val="16"/>
        </w:rPr>
        <w:t xml:space="preserve">, and </w:t>
      </w:r>
      <w:r w:rsidRPr="00116CA9">
        <w:rPr>
          <w:rStyle w:val="Emphasis"/>
          <w:highlight w:val="cyan"/>
        </w:rPr>
        <w:t>China</w:t>
      </w:r>
      <w:r w:rsidRPr="00116CA9">
        <w:rPr>
          <w:rStyle w:val="StyleUnderline"/>
          <w:highlight w:val="cyan"/>
        </w:rPr>
        <w:t xml:space="preserve"> might take</w:t>
      </w:r>
      <w:r w:rsidRPr="00514928">
        <w:rPr>
          <w:rStyle w:val="StyleUnderline"/>
        </w:rPr>
        <w:t xml:space="preserve"> similar actions in</w:t>
      </w:r>
      <w:r w:rsidRPr="00965548">
        <w:rPr>
          <w:sz w:val="16"/>
        </w:rPr>
        <w:t xml:space="preserve"> </w:t>
      </w:r>
      <w:r w:rsidRPr="00116CA9">
        <w:rPr>
          <w:rStyle w:val="Emphasis"/>
          <w:highlight w:val="cyan"/>
        </w:rPr>
        <w:t>Taiwan</w:t>
      </w:r>
      <w:r w:rsidRPr="00116CA9">
        <w:rPr>
          <w:rStyle w:val="StyleUnderline"/>
          <w:highlight w:val="cyan"/>
        </w:rPr>
        <w:t xml:space="preserve"> or</w:t>
      </w:r>
      <w:r w:rsidRPr="00965548">
        <w:rPr>
          <w:sz w:val="16"/>
        </w:rPr>
        <w:t xml:space="preserve"> against the Philippines in </w:t>
      </w:r>
      <w:r w:rsidRPr="00116CA9">
        <w:rPr>
          <w:rStyle w:val="StyleUnderline"/>
          <w:highlight w:val="cyan"/>
        </w:rPr>
        <w:t xml:space="preserve">the </w:t>
      </w:r>
      <w:r w:rsidRPr="00116CA9">
        <w:rPr>
          <w:rStyle w:val="Emphasis"/>
          <w:highlight w:val="cyan"/>
        </w:rPr>
        <w:t>S</w:t>
      </w:r>
      <w:r w:rsidRPr="00965548">
        <w:rPr>
          <w:sz w:val="16"/>
        </w:rPr>
        <w:t xml:space="preserve">outh </w:t>
      </w:r>
      <w:r w:rsidRPr="00116CA9">
        <w:rPr>
          <w:rStyle w:val="Emphasis"/>
          <w:highlight w:val="cyan"/>
        </w:rPr>
        <w:t>C</w:t>
      </w:r>
      <w:r w:rsidRPr="00965548">
        <w:rPr>
          <w:sz w:val="16"/>
        </w:rPr>
        <w:t xml:space="preserve">hina </w:t>
      </w:r>
      <w:r w:rsidRPr="00116CA9">
        <w:rPr>
          <w:rStyle w:val="Emphasis"/>
          <w:highlight w:val="cyan"/>
        </w:rPr>
        <w:t>S</w:t>
      </w:r>
      <w:r w:rsidRPr="00965548">
        <w:rPr>
          <w:sz w:val="16"/>
        </w:rPr>
        <w:t xml:space="preserve">ea. Although </w:t>
      </w:r>
      <w:r w:rsidRPr="00116CA9">
        <w:rPr>
          <w:rStyle w:val="StyleUnderline"/>
          <w:highlight w:val="cyan"/>
        </w:rPr>
        <w:t xml:space="preserve">these </w:t>
      </w:r>
      <w:r w:rsidRPr="00116CA9">
        <w:rPr>
          <w:rStyle w:val="Emphasis"/>
          <w:highlight w:val="cyan"/>
        </w:rPr>
        <w:t>conflicts</w:t>
      </w:r>
      <w:r w:rsidRPr="00965548">
        <w:rPr>
          <w:sz w:val="16"/>
        </w:rPr>
        <w:t xml:space="preserve"> may not match World War II’s scale, they </w:t>
      </w:r>
      <w:r w:rsidRPr="00AF0185">
        <w:rPr>
          <w:rStyle w:val="StyleUnderline"/>
          <w:highlight w:val="cyan"/>
        </w:rPr>
        <w:t>could</w:t>
      </w:r>
      <w:r w:rsidRPr="00EB43EB">
        <w:rPr>
          <w:rStyle w:val="StyleUnderline"/>
        </w:rPr>
        <w:t xml:space="preserve"> still be </w:t>
      </w:r>
      <w:r w:rsidRPr="00116CA9">
        <w:rPr>
          <w:rStyle w:val="StyleUnderline"/>
        </w:rPr>
        <w:t>ghastly</w:t>
      </w:r>
      <w:r w:rsidRPr="00EB43EB">
        <w:rPr>
          <w:rStyle w:val="StyleUnderline"/>
        </w:rPr>
        <w:t xml:space="preserve">, </w:t>
      </w:r>
      <w:r w:rsidRPr="00AF0185">
        <w:rPr>
          <w:rStyle w:val="Emphasis"/>
          <w:highlight w:val="cyan"/>
        </w:rPr>
        <w:t>involv</w:t>
      </w:r>
      <w:r w:rsidRPr="00EB43EB">
        <w:rPr>
          <w:rStyle w:val="StyleUnderline"/>
        </w:rPr>
        <w:t xml:space="preserve">ing </w:t>
      </w:r>
      <w:r w:rsidRPr="00AF0185">
        <w:rPr>
          <w:rStyle w:val="Emphasis"/>
          <w:highlight w:val="cyan"/>
        </w:rPr>
        <w:t>nuc</w:t>
      </w:r>
      <w:r w:rsidRPr="00EB43EB">
        <w:rPr>
          <w:rStyle w:val="StyleUnderline"/>
        </w:rPr>
        <w:t>lear threat</w:t>
      </w:r>
      <w:r w:rsidRPr="00AF0185">
        <w:rPr>
          <w:rStyle w:val="Emphasis"/>
          <w:highlight w:val="cyan"/>
        </w:rPr>
        <w:t>s</w:t>
      </w:r>
      <w:r w:rsidRPr="00EB43EB">
        <w:rPr>
          <w:rStyle w:val="StyleUnderline"/>
        </w:rPr>
        <w:t xml:space="preserve"> and</w:t>
      </w:r>
      <w:r w:rsidRPr="00965548">
        <w:rPr>
          <w:sz w:val="16"/>
        </w:rPr>
        <w:t xml:space="preserve"> attacks on </w:t>
      </w:r>
      <w:r w:rsidRPr="00BD6C0B">
        <w:rPr>
          <w:rStyle w:val="Emphasis"/>
        </w:rPr>
        <w:t>c</w:t>
      </w:r>
      <w:r w:rsidRPr="00EB43EB">
        <w:rPr>
          <w:rStyle w:val="StyleUnderline"/>
        </w:rPr>
        <w:t xml:space="preserve">ritical </w:t>
      </w:r>
      <w:r w:rsidRPr="007531C7">
        <w:rPr>
          <w:rStyle w:val="Emphasis"/>
        </w:rPr>
        <w:t>i</w:t>
      </w:r>
      <w:r w:rsidRPr="00EB43EB">
        <w:rPr>
          <w:rStyle w:val="StyleUnderline"/>
        </w:rPr>
        <w:t>nfrastructure</w:t>
      </w:r>
      <w:r w:rsidRPr="00965548">
        <w:rPr>
          <w:sz w:val="16"/>
        </w:rPr>
        <w:t xml:space="preserve">. China, North Korea, and Russia face economic and demographic decline, but so do their most likely targets—South Korea, Taiwan, and the Baltic states—ensuring that Eurasia’s military balances will remain hotly contested. </w:t>
      </w:r>
      <w:r w:rsidRPr="00AF0185">
        <w:rPr>
          <w:rStyle w:val="StyleUnderline"/>
          <w:highlight w:val="cyan"/>
        </w:rPr>
        <w:t>Even without</w:t>
      </w:r>
      <w:r w:rsidRPr="00965548">
        <w:rPr>
          <w:sz w:val="16"/>
        </w:rPr>
        <w:t xml:space="preserve"> sparking </w:t>
      </w:r>
      <w:r w:rsidRPr="00CA5412">
        <w:rPr>
          <w:rStyle w:val="StyleUnderline"/>
        </w:rPr>
        <w:t xml:space="preserve">massive </w:t>
      </w:r>
      <w:r w:rsidRPr="00AF0185">
        <w:rPr>
          <w:rStyle w:val="StyleUnderline"/>
          <w:highlight w:val="cyan"/>
        </w:rPr>
        <w:t xml:space="preserve">wars, </w:t>
      </w:r>
      <w:r w:rsidRPr="00AF0185">
        <w:rPr>
          <w:rStyle w:val="Emphasis"/>
          <w:highlight w:val="cyan"/>
        </w:rPr>
        <w:t>China</w:t>
      </w:r>
      <w:r w:rsidRPr="00AF0185">
        <w:rPr>
          <w:rStyle w:val="StyleUnderline"/>
          <w:highlight w:val="cyan"/>
        </w:rPr>
        <w:t xml:space="preserve"> and </w:t>
      </w:r>
      <w:r w:rsidRPr="00AF0185">
        <w:rPr>
          <w:rStyle w:val="Emphasis"/>
          <w:highlight w:val="cyan"/>
        </w:rPr>
        <w:t>Russia</w:t>
      </w:r>
      <w:r w:rsidRPr="005D5AD8">
        <w:rPr>
          <w:rStyle w:val="StyleUnderline"/>
        </w:rPr>
        <w:t xml:space="preserve"> could</w:t>
      </w:r>
      <w:r w:rsidRPr="00965548">
        <w:rPr>
          <w:sz w:val="16"/>
        </w:rPr>
        <w:t xml:space="preserve"> gradually </w:t>
      </w:r>
      <w:r w:rsidRPr="005D5AD8">
        <w:rPr>
          <w:rStyle w:val="StyleUnderline"/>
        </w:rPr>
        <w:t>transform into</w:t>
      </w:r>
      <w:r w:rsidRPr="00965548">
        <w:rPr>
          <w:sz w:val="16"/>
        </w:rPr>
        <w:t xml:space="preserve"> gigantic North Koreas, relying increasingly on </w:t>
      </w:r>
      <w:r w:rsidRPr="00AF0185">
        <w:rPr>
          <w:rStyle w:val="Emphasis"/>
          <w:highlight w:val="cyan"/>
        </w:rPr>
        <w:t>totalitarianism</w:t>
      </w:r>
      <w:r w:rsidRPr="00965548">
        <w:rPr>
          <w:sz w:val="16"/>
        </w:rPr>
        <w:t xml:space="preserve"> and military extortion </w:t>
      </w:r>
      <w:r w:rsidRPr="00C73071">
        <w:rPr>
          <w:rStyle w:val="StyleUnderline"/>
        </w:rPr>
        <w:t xml:space="preserve">to </w:t>
      </w:r>
      <w:r w:rsidRPr="00AF0185">
        <w:rPr>
          <w:rStyle w:val="StyleUnderline"/>
          <w:highlight w:val="cyan"/>
        </w:rPr>
        <w:t>undermine</w:t>
      </w:r>
      <w:r w:rsidRPr="00965548">
        <w:rPr>
          <w:sz w:val="16"/>
        </w:rPr>
        <w:t xml:space="preserve"> an </w:t>
      </w:r>
      <w:r w:rsidRPr="00AF0185">
        <w:rPr>
          <w:rStyle w:val="StyleUnderline"/>
          <w:highlight w:val="cyan"/>
        </w:rPr>
        <w:t xml:space="preserve">international </w:t>
      </w:r>
      <w:r w:rsidRPr="00AF0185">
        <w:rPr>
          <w:rStyle w:val="Emphasis"/>
          <w:highlight w:val="cyan"/>
        </w:rPr>
        <w:t>order</w:t>
      </w:r>
      <w:r w:rsidRPr="00965548">
        <w:rPr>
          <w:sz w:val="16"/>
        </w:rPr>
        <w:t xml:space="preserve"> they can no longer hope to dominate.</w:t>
      </w:r>
    </w:p>
    <w:p w14:paraId="1DA05811" w14:textId="77777777" w:rsidR="00937A87" w:rsidRPr="00965548" w:rsidRDefault="00937A87" w:rsidP="00937A87">
      <w:pPr>
        <w:rPr>
          <w:sz w:val="16"/>
        </w:rPr>
      </w:pPr>
      <w:r w:rsidRPr="002841BF">
        <w:rPr>
          <w:rStyle w:val="StyleUnderline"/>
        </w:rPr>
        <w:t>Another threat is</w:t>
      </w:r>
      <w:r w:rsidRPr="00965548">
        <w:rPr>
          <w:sz w:val="16"/>
        </w:rPr>
        <w:t xml:space="preserve"> rampant </w:t>
      </w:r>
      <w:r w:rsidRPr="00CA5412">
        <w:rPr>
          <w:rStyle w:val="Emphasis"/>
        </w:rPr>
        <w:t>state failure</w:t>
      </w:r>
      <w:r w:rsidRPr="00965548">
        <w:rPr>
          <w:sz w:val="16"/>
        </w:rPr>
        <w:t xml:space="preserve">, particularly in debt-ridden countries with rapidly growing populations. Sub-Saharan Africa, for example, is expected to add one billion people by 2050, yet most of its economies are already in fiscal crisis. Manufacturing no longer </w:t>
      </w:r>
      <w:r w:rsidRPr="00965548">
        <w:rPr>
          <w:sz w:val="16"/>
        </w:rPr>
        <w:lastRenderedPageBreak/>
        <w:t>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B5F39E7" w14:textId="77777777" w:rsidR="00937A87" w:rsidRPr="00965548" w:rsidRDefault="00937A87" w:rsidP="00937A87">
      <w:pPr>
        <w:rPr>
          <w:sz w:val="16"/>
        </w:rPr>
      </w:pPr>
      <w:r w:rsidRPr="00965548">
        <w:rPr>
          <w:sz w:val="16"/>
        </w:rPr>
        <w:t xml:space="preserve">A </w:t>
      </w:r>
      <w:r w:rsidRPr="00CA5412">
        <w:rPr>
          <w:rStyle w:val="Emphasis"/>
        </w:rPr>
        <w:t>spiral</w:t>
      </w:r>
      <w:r w:rsidRPr="002841BF">
        <w:rPr>
          <w:rStyle w:val="StyleUnderline"/>
        </w:rPr>
        <w:t xml:space="preserve"> of state failure could magnify</w:t>
      </w:r>
      <w:r w:rsidRPr="00965548">
        <w:rPr>
          <w:sz w:val="16"/>
        </w:rPr>
        <w:t xml:space="preserve"> a third threat: the continued rise of </w:t>
      </w:r>
      <w:r w:rsidRPr="00CA5412">
        <w:rPr>
          <w:rStyle w:val="Emphasis"/>
        </w:rPr>
        <w:t>anti-liberalism</w:t>
      </w:r>
      <w:r w:rsidRPr="00965548">
        <w:rPr>
          <w:sz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F3D0F75" w14:textId="77777777" w:rsidR="00937A87" w:rsidRPr="00965548" w:rsidRDefault="00937A87" w:rsidP="00937A87">
      <w:pPr>
        <w:rPr>
          <w:sz w:val="16"/>
        </w:rPr>
      </w:pPr>
      <w:r w:rsidRPr="00965548">
        <w:rPr>
          <w:sz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6486F2B7" w14:textId="77777777" w:rsidR="00937A87" w:rsidRPr="00965548" w:rsidRDefault="00937A87" w:rsidP="00937A87">
      <w:pPr>
        <w:rPr>
          <w:sz w:val="16"/>
        </w:rPr>
      </w:pPr>
      <w:r w:rsidRPr="00965548">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B24EAA">
        <w:rPr>
          <w:rStyle w:val="StyleUnderline"/>
        </w:rPr>
        <w:t xml:space="preserve">military threats could </w:t>
      </w:r>
      <w:r w:rsidRPr="00B10852">
        <w:rPr>
          <w:rStyle w:val="Emphasis"/>
        </w:rPr>
        <w:t>replace diplomacy</w:t>
      </w:r>
      <w:r w:rsidRPr="00965548">
        <w:rPr>
          <w:sz w:val="16"/>
        </w:rPr>
        <w:t xml:space="preserve"> and trade, </w:t>
      </w:r>
      <w:r w:rsidRPr="00B24EAA">
        <w:rPr>
          <w:rStyle w:val="StyleUnderline"/>
        </w:rPr>
        <w:t>alliances</w:t>
      </w:r>
      <w:r w:rsidRPr="00965548">
        <w:rPr>
          <w:sz w:val="16"/>
        </w:rPr>
        <w:t xml:space="preserve"> might </w:t>
      </w:r>
      <w:r w:rsidRPr="00B24EAA">
        <w:rPr>
          <w:rStyle w:val="StyleUnderline"/>
        </w:rPr>
        <w:t>become protection rackets</w:t>
      </w:r>
      <w:r w:rsidRPr="00965548">
        <w:rPr>
          <w:sz w:val="16"/>
        </w:rPr>
        <w:t xml:space="preserve">, and immigration could be sharply restricted. </w:t>
      </w:r>
      <w:r w:rsidRPr="00664479">
        <w:rPr>
          <w:rStyle w:val="StyleUnderline"/>
        </w:rPr>
        <w:t xml:space="preserve">This </w:t>
      </w:r>
      <w:r w:rsidRPr="00EC5B3B">
        <w:rPr>
          <w:rStyle w:val="Emphasis"/>
        </w:rPr>
        <w:t>nativist</w:t>
      </w:r>
      <w:r w:rsidRPr="00664479">
        <w:rPr>
          <w:rStyle w:val="StyleUnderline"/>
        </w:rPr>
        <w:t xml:space="preserve"> turn</w:t>
      </w:r>
      <w:r w:rsidRPr="00965548">
        <w:rPr>
          <w:sz w:val="16"/>
        </w:rPr>
        <w:t xml:space="preserve"> might yield short-term gains for Americans, but it would ultimately hurt them by </w:t>
      </w:r>
      <w:r w:rsidRPr="00B03064">
        <w:rPr>
          <w:rStyle w:val="StyleUnderline"/>
        </w:rPr>
        <w:t>making the world</w:t>
      </w:r>
      <w:r w:rsidRPr="00965548">
        <w:rPr>
          <w:sz w:val="16"/>
        </w:rPr>
        <w:t xml:space="preserve"> they inhabit poorer and </w:t>
      </w:r>
      <w:r w:rsidRPr="00B03064">
        <w:rPr>
          <w:rStyle w:val="StyleUnderline"/>
        </w:rPr>
        <w:t xml:space="preserve">less secure. </w:t>
      </w:r>
      <w:r w:rsidRPr="00AF0185">
        <w:rPr>
          <w:rStyle w:val="Emphasis"/>
          <w:highlight w:val="cyan"/>
        </w:rPr>
        <w:t>Trade</w:t>
      </w:r>
      <w:r w:rsidRPr="00AF0185">
        <w:rPr>
          <w:rStyle w:val="StyleUnderline"/>
          <w:highlight w:val="cyan"/>
        </w:rPr>
        <w:t xml:space="preserve"> and </w:t>
      </w:r>
      <w:r w:rsidRPr="00AF0185">
        <w:rPr>
          <w:rStyle w:val="Emphasis"/>
          <w:highlight w:val="cyan"/>
        </w:rPr>
        <w:t>security</w:t>
      </w:r>
      <w:r w:rsidRPr="006E1EB9">
        <w:rPr>
          <w:rStyle w:val="StyleUnderline"/>
        </w:rPr>
        <w:t xml:space="preserve"> networks </w:t>
      </w:r>
      <w:r w:rsidRPr="00AF0185">
        <w:rPr>
          <w:rStyle w:val="StyleUnderline"/>
          <w:highlight w:val="cyan"/>
        </w:rPr>
        <w:t xml:space="preserve">could </w:t>
      </w:r>
      <w:r w:rsidRPr="00AF0185">
        <w:rPr>
          <w:rStyle w:val="Emphasis"/>
          <w:highlight w:val="cyan"/>
        </w:rPr>
        <w:t>collapse</w:t>
      </w:r>
      <w:r w:rsidRPr="00AF0185">
        <w:rPr>
          <w:rStyle w:val="StyleUnderline"/>
          <w:highlight w:val="cyan"/>
        </w:rPr>
        <w:t>, sparking resource</w:t>
      </w:r>
      <w:r w:rsidRPr="00965548">
        <w:rPr>
          <w:sz w:val="16"/>
        </w:rPr>
        <w:t xml:space="preserve">-driven </w:t>
      </w:r>
      <w:r w:rsidRPr="00AF0185">
        <w:rPr>
          <w:rStyle w:val="Emphasis"/>
          <w:highlight w:val="cyan"/>
        </w:rPr>
        <w:t>conflicts</w:t>
      </w:r>
      <w:r w:rsidRPr="00AF0185">
        <w:rPr>
          <w:rStyle w:val="StyleUnderline"/>
          <w:highlight w:val="cyan"/>
        </w:rPr>
        <w:t xml:space="preserve"> and killing</w:t>
      </w:r>
      <w:r w:rsidRPr="00AF0185">
        <w:rPr>
          <w:sz w:val="16"/>
        </w:rPr>
        <w:t xml:space="preserve"> off</w:t>
      </w:r>
      <w:r w:rsidRPr="00965548">
        <w:rPr>
          <w:sz w:val="16"/>
        </w:rPr>
        <w:t xml:space="preserve"> any </w:t>
      </w:r>
      <w:r w:rsidRPr="00FF647E">
        <w:rPr>
          <w:rStyle w:val="StyleUnderline"/>
        </w:rPr>
        <w:t xml:space="preserve">possibility for </w:t>
      </w:r>
      <w:r w:rsidRPr="00AF0185">
        <w:rPr>
          <w:rStyle w:val="Emphasis"/>
          <w:highlight w:val="cyan"/>
        </w:rPr>
        <w:t>coop</w:t>
      </w:r>
      <w:r w:rsidRPr="00965548">
        <w:rPr>
          <w:sz w:val="16"/>
        </w:rPr>
        <w:t xml:space="preserve">eration </w:t>
      </w:r>
      <w:r w:rsidRPr="00AF0185">
        <w:rPr>
          <w:rStyle w:val="StyleUnderline"/>
          <w:highlight w:val="cyan"/>
        </w:rPr>
        <w:t>on</w:t>
      </w:r>
      <w:r w:rsidRPr="002F7037">
        <w:rPr>
          <w:rStyle w:val="StyleUnderline"/>
        </w:rPr>
        <w:t xml:space="preserve"> nuclear non</w:t>
      </w:r>
      <w:r w:rsidRPr="00AF0185">
        <w:rPr>
          <w:rStyle w:val="Emphasis"/>
          <w:highlight w:val="cyan"/>
        </w:rPr>
        <w:t>prolif</w:t>
      </w:r>
      <w:r w:rsidRPr="002F7037">
        <w:rPr>
          <w:rStyle w:val="StyleUnderline"/>
        </w:rPr>
        <w:t xml:space="preserve">eration, </w:t>
      </w:r>
      <w:r w:rsidRPr="00AF0185">
        <w:rPr>
          <w:rStyle w:val="Emphasis"/>
          <w:highlight w:val="cyan"/>
        </w:rPr>
        <w:t>climate</w:t>
      </w:r>
      <w:r w:rsidRPr="00965548">
        <w:rPr>
          <w:sz w:val="16"/>
        </w:rPr>
        <w:t xml:space="preserve"> change, </w:t>
      </w:r>
      <w:r w:rsidRPr="00AF0185">
        <w:rPr>
          <w:rStyle w:val="Emphasis"/>
          <w:highlight w:val="cyan"/>
        </w:rPr>
        <w:t>pandemics</w:t>
      </w:r>
      <w:r w:rsidRPr="00AF0185">
        <w:rPr>
          <w:rStyle w:val="StyleUnderline"/>
          <w:highlight w:val="cyan"/>
        </w:rPr>
        <w:t xml:space="preserve">, and </w:t>
      </w:r>
      <w:r w:rsidRPr="00AF0185">
        <w:rPr>
          <w:rStyle w:val="Emphasis"/>
          <w:highlight w:val="cyan"/>
        </w:rPr>
        <w:t>other</w:t>
      </w:r>
      <w:r w:rsidRPr="00B24EAA">
        <w:rPr>
          <w:rStyle w:val="StyleUnderline"/>
        </w:rPr>
        <w:t xml:space="preserve"> global challenge</w:t>
      </w:r>
      <w:r w:rsidRPr="00AF0185">
        <w:rPr>
          <w:rStyle w:val="Emphasis"/>
          <w:highlight w:val="cyan"/>
        </w:rPr>
        <w:t>s</w:t>
      </w:r>
      <w:r w:rsidRPr="00965548">
        <w:rPr>
          <w:sz w:val="16"/>
        </w:rPr>
        <w:t>—accelerating a descent into anarchy.</w:t>
      </w:r>
    </w:p>
    <w:p w14:paraId="281A3006" w14:textId="77777777" w:rsidR="00937A87" w:rsidRPr="00965548" w:rsidRDefault="00937A87" w:rsidP="00937A87">
      <w:pPr>
        <w:rPr>
          <w:sz w:val="16"/>
        </w:rPr>
      </w:pPr>
      <w:r w:rsidRPr="00965548">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AF0185">
        <w:rPr>
          <w:rStyle w:val="StyleUnderline"/>
          <w:highlight w:val="cyan"/>
        </w:rPr>
        <w:t xml:space="preserve">The </w:t>
      </w:r>
      <w:r w:rsidRPr="00AF0185">
        <w:rPr>
          <w:rStyle w:val="Emphasis"/>
          <w:highlight w:val="cyan"/>
        </w:rPr>
        <w:t>key</w:t>
      </w:r>
      <w:r w:rsidRPr="00AF0185">
        <w:rPr>
          <w:rStyle w:val="StyleUnderline"/>
          <w:highlight w:val="cyan"/>
        </w:rPr>
        <w:t xml:space="preserve"> to success</w:t>
      </w:r>
      <w:r w:rsidRPr="00965548">
        <w:rPr>
          <w:sz w:val="16"/>
        </w:rPr>
        <w:t>, then as now</w:t>
      </w:r>
      <w:r w:rsidRPr="00AF0185">
        <w:rPr>
          <w:sz w:val="16"/>
        </w:rPr>
        <w:t>,</w:t>
      </w:r>
      <w:r w:rsidRPr="00965548">
        <w:rPr>
          <w:sz w:val="16"/>
        </w:rPr>
        <w:t xml:space="preserve"> </w:t>
      </w:r>
      <w:r w:rsidRPr="00AF0185">
        <w:rPr>
          <w:rStyle w:val="StyleUnderline"/>
          <w:highlight w:val="cyan"/>
        </w:rPr>
        <w:t>is</w:t>
      </w:r>
      <w:r w:rsidRPr="00965548">
        <w:rPr>
          <w:sz w:val="16"/>
        </w:rPr>
        <w:t xml:space="preserve"> </w:t>
      </w:r>
      <w:r w:rsidRPr="00AF0185">
        <w:rPr>
          <w:sz w:val="16"/>
        </w:rPr>
        <w:t>blending</w:t>
      </w:r>
      <w:r w:rsidRPr="00965548">
        <w:rPr>
          <w:sz w:val="16"/>
        </w:rPr>
        <w:t xml:space="preserve"> strength </w:t>
      </w:r>
      <w:r w:rsidRPr="00AF0185">
        <w:rPr>
          <w:sz w:val="16"/>
        </w:rPr>
        <w:t>with</w:t>
      </w:r>
      <w:r w:rsidRPr="00965548">
        <w:rPr>
          <w:sz w:val="16"/>
        </w:rPr>
        <w:t xml:space="preserve"> </w:t>
      </w:r>
      <w:r w:rsidRPr="00AF0185">
        <w:rPr>
          <w:rStyle w:val="Emphasis"/>
          <w:highlight w:val="cyan"/>
        </w:rPr>
        <w:t>diplomacy</w:t>
      </w:r>
      <w:r w:rsidRPr="00965548">
        <w:rPr>
          <w:sz w:val="16"/>
        </w:rPr>
        <w:t>: building a credible military presence to deter aggression while offering revisionist powers a path to reintegration with the West if they renounce military conquest.</w:t>
      </w:r>
    </w:p>
    <w:p w14:paraId="0FB10BFB" w14:textId="77777777" w:rsidR="00937A87" w:rsidRPr="00965548" w:rsidRDefault="00937A87" w:rsidP="00937A87">
      <w:pPr>
        <w:rPr>
          <w:sz w:val="16"/>
        </w:rPr>
      </w:pPr>
      <w:r w:rsidRPr="00965548">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AA4C45">
        <w:rPr>
          <w:rStyle w:val="StyleUnderline"/>
          <w:highlight w:val="cyan"/>
        </w:rPr>
        <w:t xml:space="preserve">The </w:t>
      </w:r>
      <w:r w:rsidRPr="00AA4C45">
        <w:rPr>
          <w:rStyle w:val="Emphasis"/>
          <w:highlight w:val="cyan"/>
        </w:rPr>
        <w:t>U</w:t>
      </w:r>
      <w:r w:rsidRPr="00965548">
        <w:rPr>
          <w:sz w:val="16"/>
        </w:rPr>
        <w:t xml:space="preserve">nited </w:t>
      </w:r>
      <w:r w:rsidRPr="00AA4C45">
        <w:rPr>
          <w:rStyle w:val="Emphasis"/>
          <w:highlight w:val="cyan"/>
        </w:rPr>
        <w:t>S</w:t>
      </w:r>
      <w:r w:rsidRPr="00AA4C45">
        <w:rPr>
          <w:sz w:val="16"/>
        </w:rPr>
        <w:t>tates</w:t>
      </w:r>
      <w:r w:rsidRPr="00965548">
        <w:rPr>
          <w:sz w:val="16"/>
        </w:rPr>
        <w:t xml:space="preserve"> </w:t>
      </w:r>
      <w:r w:rsidRPr="00401E97">
        <w:rPr>
          <w:rStyle w:val="StyleUnderline"/>
        </w:rPr>
        <w:t>doesn’t need to contain</w:t>
      </w:r>
      <w:r w:rsidRPr="00965548">
        <w:rPr>
          <w:sz w:val="16"/>
        </w:rPr>
        <w:t xml:space="preserve"> their </w:t>
      </w:r>
      <w:r w:rsidRPr="00401E97">
        <w:rPr>
          <w:rStyle w:val="StyleUnderline"/>
        </w:rPr>
        <w:t xml:space="preserve">regimes </w:t>
      </w:r>
      <w:r w:rsidRPr="00AA4C45">
        <w:rPr>
          <w:rStyle w:val="Emphasis"/>
        </w:rPr>
        <w:t>indefinitely</w:t>
      </w:r>
      <w:r w:rsidRPr="00965548">
        <w:rPr>
          <w:sz w:val="16"/>
        </w:rPr>
        <w:t xml:space="preserve">—perhaps just long enough for current trends to play out. As their power declines, their imperial dreams may seem increasingly unattainable, potentially prompting successors to chart a new course. In the meantime, </w:t>
      </w:r>
      <w:r w:rsidRPr="00F813AA">
        <w:rPr>
          <w:rStyle w:val="StyleUnderline"/>
        </w:rPr>
        <w:t xml:space="preserve">Washington </w:t>
      </w:r>
      <w:r w:rsidRPr="00AA4C45">
        <w:rPr>
          <w:rStyle w:val="StyleUnderline"/>
          <w:highlight w:val="cyan"/>
        </w:rPr>
        <w:t xml:space="preserve">should </w:t>
      </w:r>
      <w:r w:rsidRPr="00AA4C45">
        <w:rPr>
          <w:rStyle w:val="Emphasis"/>
          <w:highlight w:val="cyan"/>
        </w:rPr>
        <w:t>sap</w:t>
      </w:r>
      <w:r w:rsidRPr="00AA4C45">
        <w:rPr>
          <w:rStyle w:val="StyleUnderline"/>
          <w:highlight w:val="cyan"/>
        </w:rPr>
        <w:t xml:space="preserve"> their strength by</w:t>
      </w:r>
      <w:r w:rsidRPr="00965548">
        <w:rPr>
          <w:sz w:val="16"/>
        </w:rPr>
        <w:t xml:space="preserve"> welcoming their brightest people to the United States through immigration and by </w:t>
      </w:r>
      <w:r w:rsidRPr="00ED0097">
        <w:rPr>
          <w:rStyle w:val="StyleUnderline"/>
        </w:rPr>
        <w:t xml:space="preserve">strengthening </w:t>
      </w:r>
      <w:r w:rsidRPr="00AA4C45">
        <w:rPr>
          <w:rStyle w:val="Emphasis"/>
          <w:highlight w:val="cyan"/>
        </w:rPr>
        <w:t>connections</w:t>
      </w:r>
      <w:r w:rsidRPr="00965548">
        <w:rPr>
          <w:sz w:val="16"/>
        </w:rPr>
        <w:t xml:space="preserve"> with their societies </w:t>
      </w:r>
      <w:r w:rsidRPr="00AA4C45">
        <w:rPr>
          <w:rStyle w:val="StyleUnderline"/>
          <w:highlight w:val="cyan"/>
        </w:rPr>
        <w:t>through</w:t>
      </w:r>
      <w:r w:rsidRPr="00965548">
        <w:rPr>
          <w:sz w:val="16"/>
        </w:rPr>
        <w:t xml:space="preserve"> student visas, </w:t>
      </w:r>
      <w:r w:rsidRPr="00AA4C45">
        <w:rPr>
          <w:rStyle w:val="Emphasis"/>
          <w:highlight w:val="cyan"/>
        </w:rPr>
        <w:t>diplomatic exchange</w:t>
      </w:r>
      <w:r w:rsidRPr="00E0227C">
        <w:rPr>
          <w:rStyle w:val="StyleUnderline"/>
        </w:rPr>
        <w:t>s</w:t>
      </w:r>
      <w:r w:rsidRPr="00965548">
        <w:rPr>
          <w:sz w:val="16"/>
        </w:rPr>
        <w:t>, and nonstrategic trade.</w:t>
      </w:r>
    </w:p>
    <w:p w14:paraId="16255FB2" w14:textId="77777777" w:rsidR="00937A87" w:rsidRDefault="00937A87" w:rsidP="00937A87">
      <w:pPr>
        <w:rPr>
          <w:sz w:val="16"/>
        </w:rPr>
      </w:pPr>
      <w:r w:rsidRPr="00965548">
        <w:rPr>
          <w:sz w:val="16"/>
        </w:rPr>
        <w:t xml:space="preserve">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w:t>
      </w:r>
      <w:r w:rsidRPr="00965548">
        <w:rPr>
          <w:sz w:val="16"/>
        </w:rPr>
        <w:lastRenderedPageBreak/>
        <w:t xml:space="preserve">fissures but also to fortify the United States against foreign threats. </w:t>
      </w:r>
      <w:r w:rsidRPr="00D559F1">
        <w:rPr>
          <w:rStyle w:val="StyleUnderline"/>
        </w:rPr>
        <w:t>Calling</w:t>
      </w:r>
      <w:r w:rsidRPr="00965548">
        <w:rPr>
          <w:sz w:val="16"/>
        </w:rPr>
        <w:t xml:space="preserve"> on Americans </w:t>
      </w:r>
      <w:r w:rsidRPr="00FC0ABD">
        <w:rPr>
          <w:rStyle w:val="StyleUnderline"/>
          <w:highlight w:val="cyan"/>
        </w:rPr>
        <w:t xml:space="preserve">to </w:t>
      </w:r>
      <w:r w:rsidRPr="00FC0ABD">
        <w:rPr>
          <w:rStyle w:val="Emphasis"/>
          <w:highlight w:val="cyan"/>
        </w:rPr>
        <w:t xml:space="preserve">stand </w:t>
      </w:r>
      <w:r w:rsidRPr="009A6075">
        <w:rPr>
          <w:rStyle w:val="Emphasis"/>
          <w:highlight w:val="cyan"/>
        </w:rPr>
        <w:t>up</w:t>
      </w:r>
      <w:r w:rsidRPr="009A6075">
        <w:rPr>
          <w:rStyle w:val="StyleUnderline"/>
          <w:highlight w:val="cyan"/>
        </w:rPr>
        <w:t xml:space="preserve"> to</w:t>
      </w:r>
      <w:r w:rsidRPr="00926F02">
        <w:rPr>
          <w:sz w:val="16"/>
        </w:rPr>
        <w:t xml:space="preserve"> </w:t>
      </w:r>
      <w:r w:rsidRPr="00965548">
        <w:rPr>
          <w:sz w:val="16"/>
        </w:rPr>
        <w:t xml:space="preserve">autocratic </w:t>
      </w:r>
      <w:r w:rsidRPr="009A6075">
        <w:rPr>
          <w:rStyle w:val="StyleUnderline"/>
          <w:highlight w:val="cyan"/>
        </w:rPr>
        <w:t>aggression</w:t>
      </w:r>
      <w:r w:rsidRPr="00965548">
        <w:rPr>
          <w:sz w:val="16"/>
        </w:rPr>
        <w:t xml:space="preserve"> doesn’t mean rushing into war; it </w:t>
      </w:r>
      <w:r w:rsidRPr="009A6075">
        <w:rPr>
          <w:rStyle w:val="StyleUnderline"/>
          <w:highlight w:val="cyan"/>
        </w:rPr>
        <w:t>means</w:t>
      </w:r>
      <w:r w:rsidRPr="00F813AA">
        <w:rPr>
          <w:rStyle w:val="StyleUnderline"/>
        </w:rPr>
        <w:t xml:space="preserve"> </w:t>
      </w:r>
      <w:r w:rsidRPr="00D55AA2">
        <w:rPr>
          <w:rStyle w:val="Emphasis"/>
        </w:rPr>
        <w:t>creating</w:t>
      </w:r>
      <w:r w:rsidRPr="00F813AA">
        <w:rPr>
          <w:rStyle w:val="StyleUnderline"/>
        </w:rPr>
        <w:t xml:space="preserve"> a future in which peace is secured through</w:t>
      </w:r>
      <w:r w:rsidRPr="00965548">
        <w:rPr>
          <w:sz w:val="16"/>
        </w:rPr>
        <w:t xml:space="preserve"> sustained investments in military strength and </w:t>
      </w:r>
      <w:r w:rsidRPr="009A6075">
        <w:rPr>
          <w:rStyle w:val="Emphasis"/>
          <w:highlight w:val="cyan"/>
        </w:rPr>
        <w:t>diplomatic outreach</w:t>
      </w:r>
      <w:r w:rsidRPr="00965548">
        <w:rPr>
          <w:sz w:val="16"/>
        </w:rPr>
        <w:t>. It means rallying a nation to recognize its immense power and accept the responsibility to wield it, not in frenzied reaction but before the storm—with purpose and prudence.</w:t>
      </w:r>
    </w:p>
    <w:p w14:paraId="32D4FC64" w14:textId="77777777" w:rsidR="00937A87" w:rsidRPr="00AF10DC" w:rsidRDefault="00937A87" w:rsidP="00937A87">
      <w:pPr>
        <w:rPr>
          <w:rStyle w:val="Emphasis"/>
        </w:rPr>
      </w:pPr>
    </w:p>
    <w:p w14:paraId="2FE3622B" w14:textId="77777777" w:rsidR="00937A87" w:rsidRPr="00F2453F" w:rsidRDefault="00937A87" w:rsidP="00937A87">
      <w:pPr>
        <w:pStyle w:val="Heading4"/>
      </w:pPr>
      <w:r w:rsidRPr="00F2453F">
        <w:t xml:space="preserve">The </w:t>
      </w:r>
      <w:r w:rsidRPr="00F2453F">
        <w:rPr>
          <w:u w:val="single"/>
        </w:rPr>
        <w:t>best studies</w:t>
      </w:r>
      <w:r w:rsidRPr="00F2453F">
        <w:t xml:space="preserve"> prove pandemics are </w:t>
      </w:r>
      <w:r w:rsidRPr="00F2453F">
        <w:rPr>
          <w:u w:val="single"/>
        </w:rPr>
        <w:t>existential</w:t>
      </w:r>
      <w:r w:rsidRPr="00F2453F">
        <w:t xml:space="preserve">. </w:t>
      </w:r>
    </w:p>
    <w:p w14:paraId="4139DD4B" w14:textId="77777777" w:rsidR="00937A87" w:rsidRPr="007913D8" w:rsidRDefault="00937A87" w:rsidP="00937A87">
      <w:r w:rsidRPr="00F2453F">
        <w:rPr>
          <w:rStyle w:val="Style13ptBold"/>
        </w:rPr>
        <w:t>Kim</w:t>
      </w:r>
      <w:r>
        <w:rPr>
          <w:rStyle w:val="Style13ptBold"/>
        </w:rPr>
        <w:t xml:space="preserve"> et al.</w:t>
      </w:r>
      <w:r w:rsidRPr="00F2453F">
        <w:rPr>
          <w:rStyle w:val="Style13ptBold"/>
        </w:rPr>
        <w:t xml:space="preserve"> ’21</w:t>
      </w:r>
      <w:r w:rsidRPr="007913D8">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“Network Analysis to Identify the Risk of Epidemic Spreading,” vol. 11]</w:t>
      </w:r>
    </w:p>
    <w:p w14:paraId="63EB5FA2" w14:textId="77777777" w:rsidR="00937A87" w:rsidRPr="007913D8" w:rsidRDefault="00937A87" w:rsidP="00937A87">
      <w:pPr>
        <w:rPr>
          <w:sz w:val="16"/>
        </w:rPr>
      </w:pPr>
      <w:r w:rsidRPr="007913D8">
        <w:rPr>
          <w:sz w:val="16"/>
        </w:rPr>
        <w:t xml:space="preserve">Several </w:t>
      </w:r>
      <w:r w:rsidRPr="007913D8">
        <w:rPr>
          <w:rStyle w:val="StyleUnderline"/>
        </w:rPr>
        <w:t>epidemics</w:t>
      </w:r>
      <w:r w:rsidRPr="007913D8">
        <w:rPr>
          <w:sz w:val="16"/>
        </w:rPr>
        <w:t xml:space="preserve">, such as the Black Death and the Spanish flu, </w:t>
      </w:r>
      <w:r w:rsidRPr="007913D8">
        <w:rPr>
          <w:rStyle w:val="StyleUnderline"/>
        </w:rPr>
        <w:t xml:space="preserve">have threatened human life throughout </w:t>
      </w:r>
      <w:r w:rsidRPr="007913D8">
        <w:rPr>
          <w:rStyle w:val="Emphasis"/>
        </w:rPr>
        <w:t>history</w:t>
      </w:r>
      <w:r w:rsidRPr="007913D8">
        <w:rPr>
          <w:sz w:val="16"/>
        </w:rPr>
        <w:t xml:space="preserve">; however, it is unclear if humans will remain safe from </w:t>
      </w:r>
      <w:r w:rsidRPr="007913D8">
        <w:rPr>
          <w:rStyle w:val="StyleUnderline"/>
          <w:highlight w:val="cyan"/>
        </w:rPr>
        <w:t xml:space="preserve">the </w:t>
      </w:r>
      <w:r w:rsidRPr="007913D8">
        <w:rPr>
          <w:rStyle w:val="Emphasis"/>
          <w:highlight w:val="cyan"/>
        </w:rPr>
        <w:t>sudden</w:t>
      </w:r>
      <w:r w:rsidRPr="007913D8">
        <w:rPr>
          <w:sz w:val="16"/>
        </w:rPr>
        <w:t xml:space="preserve"> and </w:t>
      </w:r>
      <w:r w:rsidRPr="007913D8">
        <w:rPr>
          <w:rStyle w:val="Emphasis"/>
        </w:rPr>
        <w:t xml:space="preserve">fast </w:t>
      </w:r>
      <w:r w:rsidRPr="007913D8">
        <w:rPr>
          <w:rStyle w:val="Emphasis"/>
          <w:highlight w:val="cyan"/>
        </w:rPr>
        <w:t>spread</w:t>
      </w:r>
      <w:r w:rsidRPr="007913D8">
        <w:rPr>
          <w:rStyle w:val="StyleUnderline"/>
          <w:highlight w:val="cyan"/>
        </w:rPr>
        <w:t xml:space="preserve"> of</w:t>
      </w:r>
      <w:r w:rsidRPr="007913D8">
        <w:rPr>
          <w:rStyle w:val="StyleUnderline"/>
        </w:rPr>
        <w:t xml:space="preserve"> epidemic </w:t>
      </w:r>
      <w:r w:rsidRPr="007913D8">
        <w:rPr>
          <w:rStyle w:val="StyleUnderline"/>
          <w:highlight w:val="cyan"/>
        </w:rPr>
        <w:t>diseases</w:t>
      </w:r>
      <w:r w:rsidRPr="007913D8">
        <w:rPr>
          <w:sz w:val="16"/>
        </w:rPr>
        <w:t xml:space="preserve">. Moreover, the </w:t>
      </w:r>
      <w:r w:rsidRPr="007913D8">
        <w:rPr>
          <w:rStyle w:val="Emphasis"/>
          <w:highlight w:val="cyan"/>
        </w:rPr>
        <w:t>transmission</w:t>
      </w:r>
      <w:r w:rsidRPr="007913D8">
        <w:rPr>
          <w:rStyle w:val="StyleUnderline"/>
        </w:rPr>
        <w:t xml:space="preserve"> characteristics</w:t>
      </w:r>
      <w:r w:rsidRPr="007913D8">
        <w:rPr>
          <w:sz w:val="16"/>
        </w:rPr>
        <w:t xml:space="preserve"> of epidemics </w:t>
      </w:r>
      <w:r w:rsidRPr="007913D8">
        <w:rPr>
          <w:rStyle w:val="StyleUnderline"/>
          <w:highlight w:val="cyan"/>
        </w:rPr>
        <w:t xml:space="preserve">remain </w:t>
      </w:r>
      <w:r w:rsidRPr="007913D8">
        <w:rPr>
          <w:rStyle w:val="Emphasis"/>
          <w:highlight w:val="cyan"/>
        </w:rPr>
        <w:t>undiscovered</w:t>
      </w:r>
      <w:r w:rsidRPr="007913D8">
        <w:rPr>
          <w:sz w:val="16"/>
        </w:rPr>
        <w:t xml:space="preserve">. In this study, </w:t>
      </w:r>
      <w:r w:rsidRPr="007913D8">
        <w:rPr>
          <w:rStyle w:val="StyleUnderline"/>
        </w:rPr>
        <w:t>we present</w:t>
      </w:r>
      <w:r w:rsidRPr="007913D8">
        <w:rPr>
          <w:sz w:val="16"/>
        </w:rPr>
        <w:t xml:space="preserve"> the results of </w:t>
      </w:r>
      <w:r w:rsidRPr="007913D8">
        <w:rPr>
          <w:rStyle w:val="StyleUnderline"/>
        </w:rPr>
        <w:t xml:space="preserve">an epidemic </w:t>
      </w:r>
      <w:r w:rsidRPr="007913D8">
        <w:rPr>
          <w:rStyle w:val="StyleUnderline"/>
          <w:highlight w:val="cyan"/>
        </w:rPr>
        <w:t>simulation</w:t>
      </w:r>
      <w:r w:rsidRPr="007913D8">
        <w:rPr>
          <w:rStyle w:val="StyleUnderline"/>
        </w:rPr>
        <w:t xml:space="preserve"> experiment </w:t>
      </w:r>
      <w:r w:rsidRPr="007913D8">
        <w:rPr>
          <w:rStyle w:val="Emphasis"/>
          <w:highlight w:val="cyan"/>
        </w:rPr>
        <w:t>reveal</w:t>
      </w:r>
      <w:r w:rsidRPr="007913D8">
        <w:rPr>
          <w:rStyle w:val="StyleUnderline"/>
        </w:rPr>
        <w:t xml:space="preserve">ing the </w:t>
      </w:r>
      <w:r w:rsidRPr="007913D8">
        <w:rPr>
          <w:rStyle w:val="Emphasis"/>
        </w:rPr>
        <w:t>relationship</w:t>
      </w:r>
      <w:r w:rsidRPr="007913D8">
        <w:rPr>
          <w:rStyle w:val="StyleUnderline"/>
        </w:rPr>
        <w:t xml:space="preserve"> between epidemic parameters and pandemic </w:t>
      </w:r>
      <w:r w:rsidRPr="007913D8">
        <w:rPr>
          <w:rStyle w:val="StyleUnderline"/>
          <w:highlight w:val="cyan"/>
        </w:rPr>
        <w:t>risk</w:t>
      </w:r>
      <w:r w:rsidRPr="007913D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913D8">
        <w:rPr>
          <w:rStyle w:val="StyleUnderline"/>
        </w:rPr>
        <w:t xml:space="preserve">certain </w:t>
      </w:r>
      <w:r w:rsidRPr="007913D8">
        <w:rPr>
          <w:rStyle w:val="StyleUnderline"/>
          <w:highlight w:val="cyan"/>
        </w:rPr>
        <w:t>diseases</w:t>
      </w:r>
      <w:r w:rsidRPr="007913D8">
        <w:rPr>
          <w:sz w:val="16"/>
        </w:rPr>
        <w:t xml:space="preserve"> can potentially </w:t>
      </w:r>
      <w:r w:rsidRPr="007913D8">
        <w:rPr>
          <w:rStyle w:val="StyleUnderline"/>
          <w:highlight w:val="cyan"/>
        </w:rPr>
        <w:t xml:space="preserve">infect </w:t>
      </w:r>
      <w:r w:rsidRPr="007913D8">
        <w:rPr>
          <w:rStyle w:val="Emphasis"/>
          <w:highlight w:val="cyan"/>
        </w:rPr>
        <w:t>all nodes</w:t>
      </w:r>
      <w:r w:rsidRPr="007913D8">
        <w:rPr>
          <w:rStyle w:val="StyleUnderline"/>
        </w:rPr>
        <w:t xml:space="preserve"> in</w:t>
      </w:r>
      <w:r w:rsidRPr="007913D8">
        <w:rPr>
          <w:sz w:val="16"/>
        </w:rPr>
        <w:t xml:space="preserve"> the </w:t>
      </w:r>
      <w:r w:rsidRPr="007913D8">
        <w:rPr>
          <w:rStyle w:val="StyleUnderline"/>
        </w:rPr>
        <w:t>human social networks</w:t>
      </w:r>
      <w:r w:rsidRPr="007913D8">
        <w:rPr>
          <w:sz w:val="16"/>
        </w:rPr>
        <w:t xml:space="preserve">, and these diseases cause a pandemic when the average degree is larger than the threshold value. </w:t>
      </w:r>
      <w:r w:rsidRPr="007913D8">
        <w:rPr>
          <w:rStyle w:val="StyleUnderline"/>
        </w:rPr>
        <w:t>These</w:t>
      </w:r>
      <w:r w:rsidRPr="007913D8">
        <w:rPr>
          <w:sz w:val="16"/>
        </w:rPr>
        <w:t xml:space="preserve"> results indicated that certain </w:t>
      </w:r>
      <w:r w:rsidRPr="007913D8">
        <w:rPr>
          <w:rStyle w:val="StyleUnderline"/>
        </w:rPr>
        <w:t xml:space="preserve">infectious diseases </w:t>
      </w:r>
      <w:r w:rsidRPr="007913D8">
        <w:rPr>
          <w:rStyle w:val="StyleUnderline"/>
          <w:highlight w:val="cyan"/>
        </w:rPr>
        <w:t xml:space="preserve">lead to </w:t>
      </w:r>
      <w:r w:rsidRPr="007913D8">
        <w:rPr>
          <w:rStyle w:val="Emphasis"/>
        </w:rPr>
        <w:t xml:space="preserve">human </w:t>
      </w:r>
      <w:r w:rsidRPr="007913D8">
        <w:rPr>
          <w:rStyle w:val="Emphasis"/>
          <w:highlight w:val="cyan"/>
        </w:rPr>
        <w:t>extinction</w:t>
      </w:r>
      <w:r w:rsidRPr="007913D8">
        <w:rPr>
          <w:sz w:val="16"/>
        </w:rPr>
        <w:t xml:space="preserve"> and can be prevented by minimizing human contact.</w:t>
      </w:r>
    </w:p>
    <w:p w14:paraId="57C0BE70" w14:textId="77777777" w:rsidR="00937A87" w:rsidRPr="007913D8" w:rsidRDefault="00937A87" w:rsidP="00937A87">
      <w:pPr>
        <w:rPr>
          <w:sz w:val="16"/>
        </w:rPr>
      </w:pPr>
      <w:r w:rsidRPr="007913D8">
        <w:rPr>
          <w:sz w:val="16"/>
        </w:rPr>
        <w:t>1. Introduction</w:t>
      </w:r>
    </w:p>
    <w:p w14:paraId="1856C0CE" w14:textId="77777777" w:rsidR="00937A87" w:rsidRPr="007913D8" w:rsidRDefault="00937A87" w:rsidP="00937A87">
      <w:pPr>
        <w:rPr>
          <w:sz w:val="16"/>
        </w:rPr>
      </w:pPr>
      <w:r w:rsidRPr="007913D8">
        <w:rPr>
          <w:rStyle w:val="StyleUnderline"/>
        </w:rPr>
        <w:t xml:space="preserve">The </w:t>
      </w:r>
      <w:r w:rsidRPr="007913D8">
        <w:rPr>
          <w:rStyle w:val="StyleUnderline"/>
          <w:highlight w:val="cyan"/>
        </w:rPr>
        <w:t>emergence</w:t>
      </w:r>
      <w:r w:rsidRPr="007913D8">
        <w:rPr>
          <w:rStyle w:val="StyleUnderline"/>
        </w:rPr>
        <w:t xml:space="preserve"> of a pandemic </w:t>
      </w:r>
      <w:r w:rsidRPr="007913D8">
        <w:rPr>
          <w:rStyle w:val="StyleUnderline"/>
          <w:highlight w:val="cyan"/>
        </w:rPr>
        <w:t>is</w:t>
      </w:r>
      <w:r w:rsidRPr="007913D8">
        <w:rPr>
          <w:sz w:val="16"/>
        </w:rPr>
        <w:t xml:space="preserve"> one of the various scenarios </w:t>
      </w:r>
      <w:r w:rsidRPr="007913D8">
        <w:rPr>
          <w:rStyle w:val="StyleUnderline"/>
          <w:highlight w:val="cyan"/>
        </w:rPr>
        <w:t>frequently</w:t>
      </w:r>
      <w:r w:rsidRPr="007913D8">
        <w:rPr>
          <w:rStyle w:val="StyleUnderline"/>
        </w:rPr>
        <w:t xml:space="preserve"> discussed as </w:t>
      </w:r>
      <w:r w:rsidRPr="007913D8">
        <w:rPr>
          <w:rStyle w:val="StyleUnderline"/>
          <w:highlight w:val="cyan"/>
        </w:rPr>
        <w:t xml:space="preserve">a </w:t>
      </w:r>
      <w:r w:rsidRPr="007913D8">
        <w:rPr>
          <w:rStyle w:val="Emphasis"/>
        </w:rPr>
        <w:t xml:space="preserve">human </w:t>
      </w:r>
      <w:r w:rsidRPr="007913D8">
        <w:rPr>
          <w:rStyle w:val="Emphasis"/>
          <w:highlight w:val="cyan"/>
        </w:rPr>
        <w:t>extinction</w:t>
      </w:r>
      <w:r w:rsidRPr="007913D8">
        <w:rPr>
          <w:rStyle w:val="StyleUnderline"/>
          <w:highlight w:val="cyan"/>
        </w:rPr>
        <w:t xml:space="preserve"> event, and</w:t>
      </w:r>
      <w:r w:rsidRPr="007913D8">
        <w:rPr>
          <w:sz w:val="16"/>
        </w:rPr>
        <w:t xml:space="preserve"> it </w:t>
      </w:r>
      <w:r w:rsidRPr="007913D8">
        <w:rPr>
          <w:rStyle w:val="StyleUnderline"/>
        </w:rPr>
        <w:t xml:space="preserve">is listed as one of the </w:t>
      </w:r>
      <w:r w:rsidRPr="007913D8">
        <w:rPr>
          <w:rStyle w:val="Emphasis"/>
          <w:highlight w:val="cyan"/>
        </w:rPr>
        <w:t>g</w:t>
      </w:r>
      <w:r w:rsidRPr="007913D8">
        <w:rPr>
          <w:rStyle w:val="StyleUnderline"/>
        </w:rPr>
        <w:t xml:space="preserve">lobal </w:t>
      </w:r>
      <w:r w:rsidRPr="007913D8">
        <w:rPr>
          <w:rStyle w:val="Emphasis"/>
          <w:highlight w:val="cyan"/>
        </w:rPr>
        <w:t>c</w:t>
      </w:r>
      <w:r w:rsidRPr="007913D8">
        <w:rPr>
          <w:rStyle w:val="StyleUnderline"/>
        </w:rPr>
        <w:t xml:space="preserve">atastrophic </w:t>
      </w:r>
      <w:r w:rsidRPr="007913D8">
        <w:rPr>
          <w:rStyle w:val="Emphasis"/>
          <w:highlight w:val="cyan"/>
        </w:rPr>
        <w:t>r</w:t>
      </w:r>
      <w:r w:rsidRPr="007913D8">
        <w:rPr>
          <w:rStyle w:val="StyleUnderline"/>
        </w:rPr>
        <w:t>isks in studies</w:t>
      </w:r>
      <w:r w:rsidRPr="007913D8">
        <w:rPr>
          <w:sz w:val="16"/>
        </w:rPr>
        <w:t xml:space="preserve"> regarding the future [1,2,3]. In particular, </w:t>
      </w:r>
      <w:r w:rsidRPr="007913D8">
        <w:rPr>
          <w:rStyle w:val="StyleUnderline"/>
        </w:rPr>
        <w:t xml:space="preserve">several pandemics, </w:t>
      </w:r>
      <w:r w:rsidRPr="007913D8">
        <w:rPr>
          <w:rStyle w:val="StyleUnderline"/>
          <w:highlight w:val="cyan"/>
        </w:rPr>
        <w:t>such as</w:t>
      </w:r>
      <w:r w:rsidRPr="007913D8">
        <w:rPr>
          <w:rStyle w:val="StyleUnderline"/>
        </w:rPr>
        <w:t xml:space="preserve"> the </w:t>
      </w:r>
      <w:r w:rsidRPr="007913D8">
        <w:rPr>
          <w:rStyle w:val="Emphasis"/>
          <w:highlight w:val="cyan"/>
        </w:rPr>
        <w:t>Black Death</w:t>
      </w:r>
      <w:r w:rsidRPr="007913D8">
        <w:rPr>
          <w:sz w:val="16"/>
        </w:rPr>
        <w:t xml:space="preserve"> [4,5], </w:t>
      </w:r>
      <w:r w:rsidRPr="007913D8">
        <w:rPr>
          <w:rStyle w:val="Emphasis"/>
        </w:rPr>
        <w:t xml:space="preserve">Spanish </w:t>
      </w:r>
      <w:r w:rsidRPr="007913D8">
        <w:rPr>
          <w:rStyle w:val="Emphasis"/>
          <w:highlight w:val="cyan"/>
        </w:rPr>
        <w:t>flu</w:t>
      </w:r>
      <w:r w:rsidRPr="007913D8">
        <w:rPr>
          <w:sz w:val="16"/>
        </w:rPr>
        <w:t xml:space="preserve"> [6], and those caused by </w:t>
      </w:r>
      <w:r w:rsidRPr="007913D8">
        <w:rPr>
          <w:rStyle w:val="Emphasis"/>
          <w:highlight w:val="cyan"/>
        </w:rPr>
        <w:t>smallpox</w:t>
      </w:r>
      <w:r w:rsidRPr="007913D8">
        <w:rPr>
          <w:sz w:val="16"/>
        </w:rPr>
        <w:t xml:space="preserve"> [7], severe acute respiratory syndrome (</w:t>
      </w:r>
      <w:r w:rsidRPr="007913D8">
        <w:rPr>
          <w:rStyle w:val="Emphasis"/>
          <w:highlight w:val="cyan"/>
        </w:rPr>
        <w:t>SARS</w:t>
      </w:r>
      <w:r w:rsidRPr="007913D8">
        <w:rPr>
          <w:sz w:val="16"/>
        </w:rPr>
        <w:t xml:space="preserve">) [8], </w:t>
      </w:r>
      <w:r w:rsidRPr="007913D8">
        <w:rPr>
          <w:rStyle w:val="StyleUnderline"/>
          <w:highlight w:val="cyan"/>
        </w:rPr>
        <w:t xml:space="preserve">and </w:t>
      </w:r>
      <w:r w:rsidRPr="007913D8">
        <w:rPr>
          <w:rStyle w:val="Emphasis"/>
          <w:highlight w:val="cyan"/>
        </w:rPr>
        <w:t>Ebola</w:t>
      </w:r>
      <w:r w:rsidRPr="007913D8">
        <w:rPr>
          <w:sz w:val="16"/>
        </w:rPr>
        <w:t xml:space="preserve"> [9], </w:t>
      </w:r>
      <w:r w:rsidRPr="007913D8">
        <w:rPr>
          <w:rStyle w:val="StyleUnderline"/>
        </w:rPr>
        <w:t xml:space="preserve">have </w:t>
      </w:r>
      <w:r w:rsidRPr="007913D8">
        <w:rPr>
          <w:rStyle w:val="StyleUnderline"/>
          <w:highlight w:val="cyan"/>
        </w:rPr>
        <w:t>affected</w:t>
      </w:r>
      <w:r w:rsidRPr="007913D8">
        <w:rPr>
          <w:rStyle w:val="StyleUnderline"/>
        </w:rPr>
        <w:t xml:space="preserve"> a </w:t>
      </w:r>
      <w:r w:rsidRPr="007913D8">
        <w:rPr>
          <w:rStyle w:val="Emphasis"/>
        </w:rPr>
        <w:t xml:space="preserve">large </w:t>
      </w:r>
      <w:r w:rsidRPr="007913D8">
        <w:rPr>
          <w:rStyle w:val="Emphasis"/>
          <w:highlight w:val="cyan"/>
        </w:rPr>
        <w:t>population</w:t>
      </w:r>
      <w:r w:rsidRPr="007913D8">
        <w:rPr>
          <w:rStyle w:val="StyleUnderline"/>
        </w:rPr>
        <w:t xml:space="preserve"> throughout</w:t>
      </w:r>
      <w:r w:rsidRPr="007913D8">
        <w:rPr>
          <w:sz w:val="16"/>
        </w:rPr>
        <w:t xml:space="preserve"> history. </w:t>
      </w:r>
      <w:r w:rsidRPr="007913D8">
        <w:rPr>
          <w:rStyle w:val="StyleUnderline"/>
        </w:rPr>
        <w:t xml:space="preserve">The </w:t>
      </w:r>
      <w:r w:rsidRPr="007913D8">
        <w:rPr>
          <w:rStyle w:val="StyleUnderline"/>
          <w:highlight w:val="cyan"/>
        </w:rPr>
        <w:t>risk</w:t>
      </w:r>
      <w:r w:rsidRPr="007913D8">
        <w:rPr>
          <w:rStyle w:val="StyleUnderline"/>
        </w:rPr>
        <w:t xml:space="preserve"> of pandemics </w:t>
      </w:r>
      <w:r w:rsidRPr="007913D8">
        <w:rPr>
          <w:rStyle w:val="StyleUnderline"/>
          <w:highlight w:val="cyan"/>
        </w:rPr>
        <w:t>increases with</w:t>
      </w:r>
      <w:r w:rsidRPr="007913D8">
        <w:rPr>
          <w:sz w:val="16"/>
        </w:rPr>
        <w:t xml:space="preserve"> an increase in </w:t>
      </w:r>
      <w:r w:rsidRPr="007913D8">
        <w:rPr>
          <w:rStyle w:val="StyleUnderline"/>
        </w:rPr>
        <w:t xml:space="preserve">population </w:t>
      </w:r>
      <w:r w:rsidRPr="007913D8">
        <w:rPr>
          <w:rStyle w:val="Emphasis"/>
          <w:highlight w:val="cyan"/>
        </w:rPr>
        <w:t>mobility</w:t>
      </w:r>
      <w:r w:rsidRPr="007913D8">
        <w:rPr>
          <w:sz w:val="16"/>
        </w:rPr>
        <w:t xml:space="preserve"> between cities, nations, and continents, </w:t>
      </w:r>
      <w:r w:rsidRPr="007913D8">
        <w:rPr>
          <w:rStyle w:val="StyleUnderline"/>
        </w:rPr>
        <w:t>thereby threatening humankind</w:t>
      </w:r>
      <w:r w:rsidRPr="007913D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32F6AD0" w14:textId="77777777" w:rsidR="00937A87" w:rsidRPr="007913D8" w:rsidRDefault="00937A87" w:rsidP="00937A87">
      <w:pPr>
        <w:rPr>
          <w:sz w:val="16"/>
        </w:rPr>
      </w:pPr>
      <w:r w:rsidRPr="007913D8">
        <w:rPr>
          <w:sz w:val="16"/>
        </w:rPr>
        <w:t>&lt;&lt;TEXT CONDENSED, NONE OMITTED&gt;&gt;</w:t>
      </w:r>
    </w:p>
    <w:p w14:paraId="5D218E71" w14:textId="77777777" w:rsidR="00937A87" w:rsidRPr="007913D8" w:rsidRDefault="00937A87" w:rsidP="00937A87">
      <w:pPr>
        <w:rPr>
          <w:sz w:val="4"/>
          <w:szCs w:val="4"/>
        </w:rPr>
      </w:pPr>
      <w:r w:rsidRPr="007913D8">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&lt;&lt;FIGURE 1 OMITTED&gt;&gt;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&lt;&lt;FIGURE 2 OMITTED&gt;&gt; 2.2. Epidemic Spreading Based on the SIR Model For the epidemic spreading simulations, we applied an SIR model to the generated scale-free network. The classical SIR model can be expressed by the following nonlinear differential equations [21]: </w:t>
      </w:r>
      <m:oMath>
        <m:f>
          <m:fPr>
            <m:ctrlPr>
              <w:rPr>
                <w:rFonts w:ascii="Cambria Math" w:hAnsi="Cambria Math"/>
                <w:i/>
                <w:sz w:val="4"/>
                <w:szCs w:val="4"/>
              </w:rPr>
            </m:ctrlPr>
          </m:fPr>
          <m:num>
            <m:r>
              <w:rPr>
                <w:rFonts w:ascii="Cambria Math" w:hAnsi="Cambria Math"/>
                <w:sz w:val="4"/>
                <w:szCs w:val="4"/>
              </w:rPr>
              <m:t>dS</m:t>
            </m:r>
          </m:num>
          <m:den>
            <m:r>
              <w:rPr>
                <w:rFonts w:ascii="Cambria Math" w:hAnsi="Cambria Math"/>
                <w:sz w:val="4"/>
                <w:szCs w:val="4"/>
              </w:rPr>
              <m:t>dt</m:t>
            </m:r>
          </m:den>
        </m:f>
        <m:r>
          <w:rPr>
            <w:rFonts w:ascii="Cambria Math" w:hAnsi="Cambria Math"/>
            <w:sz w:val="4"/>
            <w:szCs w:val="4"/>
          </w:rPr>
          <m:t>= -βSI,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dl</m:t>
            </m:r>
          </m:num>
          <m:den>
            <m:r>
              <w:rPr>
                <w:rFonts w:ascii="Cambria Math" w:hAnsi="Cambria Math"/>
                <w:sz w:val="4"/>
                <w:szCs w:val="4"/>
              </w:rPr>
              <m:t>dt</m:t>
            </m:r>
          </m:den>
        </m:f>
        <m:r>
          <w:rPr>
            <w:rFonts w:ascii="Cambria Math" w:hAnsi="Cambria Math"/>
            <w:sz w:val="4"/>
            <w:szCs w:val="4"/>
          </w:rPr>
          <m:t>= βSI- γI,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dR</m:t>
            </m:r>
          </m:num>
          <m:den>
            <m:r>
              <w:rPr>
                <w:rFonts w:ascii="Cambria Math" w:hAnsi="Cambria Math"/>
                <w:sz w:val="4"/>
                <w:szCs w:val="4"/>
              </w:rPr>
              <m:t>dt</m:t>
            </m:r>
          </m:den>
        </m:f>
        <m:r>
          <w:rPr>
            <w:rFonts w:ascii="Cambria Math" w:hAnsi="Cambria Math"/>
            <w:sz w:val="4"/>
            <w:szCs w:val="4"/>
          </w:rPr>
          <m:t>= γI,</m:t>
        </m:r>
        <m:r>
          <m:rPr>
            <m:sty m:val="p"/>
          </m:rPr>
          <w:rPr>
            <w:rFonts w:ascii="Cambria Math" w:hAnsi="Cambria Math"/>
            <w:sz w:val="4"/>
            <w:szCs w:val="4"/>
          </w:rPr>
          <m:t xml:space="preserve"> </m:t>
        </m:r>
        <m:r>
          <w:rPr>
            <w:rFonts w:ascii="Cambria Math" w:hAnsi="Cambria Math"/>
            <w:sz w:val="4"/>
            <w:szCs w:val="4"/>
          </w:rPr>
          <m:t>S+I+R=N,</m:t>
        </m:r>
      </m:oMath>
      <w:r w:rsidRPr="007913D8">
        <w:rPr>
          <w:sz w:val="4"/>
          <w:szCs w:val="4"/>
        </w:rPr>
        <w:t xml:space="preserve"> </w:t>
      </w:r>
      <w:r w:rsidRPr="007913D8">
        <w:rPr>
          <w:rFonts w:eastAsiaTheme="minorEastAsia"/>
          <w:sz w:val="4"/>
          <w:szCs w:val="4"/>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&lt;&lt;FIGURE 3 OMITTED&gt;&gt; Figure 3. Conceptual layout for status transition of nodes based on the Monte Carlo method. Status transition is determined by comparing the epidemic parameters (β, γ) to random numbers (X, Y) extracted from a uniform distribution.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&lt;&lt;FIGURE 4 OMITTED&gt;&gt; Figure 4. Time series analysis of an epidemic population of susceptible, infective, and recovered nodes. This example depicts the change of the susceptible, infective, and recovered proportion in a population with time as extracted from simulations with a scale-free network with k = 5 and infectious disease parameters β = 0.35 and γ = 1. Initially, a majority of the population is susceptible, whereas the remaining few are infective nodes. During the epidemic, infective nodes transmit their disease to susceptible nodes, and some of the </w:t>
      </w:r>
      <w:r w:rsidRPr="007913D8">
        <w:rPr>
          <w:rFonts w:eastAsiaTheme="minorEastAsia"/>
          <w:sz w:val="4"/>
          <w:szCs w:val="4"/>
        </w:rPr>
        <w:lastRenderedPageBreak/>
        <w:t xml:space="preserve">infective nodes recover. Every infective node will recover after about γd steps. Eventually, two major compartments remain, that is, susceptible nodes and recovered nodes, without any infective nodes. No additional infective nodes are included because there are no infective nodes to transmit the disease. The recovered population includes both the immune living population and individuals who have died of the disease. Accordingly, the final steady state of the green curve indicates the total number of casualties. The fatality rate determines the ratio of the final population of deceased or recovered individuals. We assume that the fatality rate is 100% for the worst-case scenario, that is, extinction.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7913D8">
        <w:rPr>
          <w:sz w:val="4"/>
          <w:szCs w:val="4"/>
        </w:rPr>
        <w:t>&lt;&lt;FIGURE 5 OMITTED&gt;&gt; Figure 5. Conceptual layout for the transmission of contagion between nodes based on the Monte Carlo method. When the transmission rate (β) is larger than a random real number (X), a susceptible node (blue) becomes an infective node (red) at time t + 1.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w:t>
      </w:r>
    </w:p>
    <w:p w14:paraId="6B627FEE" w14:textId="77777777" w:rsidR="00937A87" w:rsidRPr="007913D8" w:rsidRDefault="00937A87" w:rsidP="00937A87">
      <w:pPr>
        <w:rPr>
          <w:sz w:val="16"/>
        </w:rPr>
      </w:pPr>
      <w:r w:rsidRPr="007913D8">
        <w:rPr>
          <w:sz w:val="16"/>
        </w:rPr>
        <w:t>&lt;&lt;PARAGRAPH BREAKS RESUME&gt;&gt;</w:t>
      </w:r>
    </w:p>
    <w:p w14:paraId="3CD2C978" w14:textId="77777777" w:rsidR="00937A87" w:rsidRPr="007913D8" w:rsidRDefault="00937A87" w:rsidP="00937A87">
      <w:pPr>
        <w:rPr>
          <w:sz w:val="16"/>
        </w:rPr>
      </w:pPr>
      <w:r w:rsidRPr="007913D8">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913D8">
        <w:rPr>
          <w:rStyle w:val="StyleUnderline"/>
        </w:rPr>
        <w:t xml:space="preserve">Diseases causing </w:t>
      </w:r>
      <w:r w:rsidRPr="007913D8">
        <w:rPr>
          <w:rStyle w:val="Emphasis"/>
        </w:rPr>
        <w:t>extinctive spread</w:t>
      </w:r>
      <w:r w:rsidRPr="007913D8">
        <w:rPr>
          <w:rStyle w:val="StyleUnderline"/>
        </w:rPr>
        <w:t xml:space="preserve"> are potential candidates of </w:t>
      </w:r>
      <w:r w:rsidRPr="007913D8">
        <w:rPr>
          <w:rStyle w:val="Emphasis"/>
        </w:rPr>
        <w:t>high</w:t>
      </w:r>
      <w:r w:rsidRPr="007913D8">
        <w:rPr>
          <w:rStyle w:val="StyleUnderline"/>
        </w:rPr>
        <w:t xml:space="preserve"> pandemic </w:t>
      </w:r>
      <w:r w:rsidRPr="007913D8">
        <w:rPr>
          <w:rStyle w:val="Emphasis"/>
        </w:rPr>
        <w:t>risk</w:t>
      </w:r>
      <w:r w:rsidRPr="007913D8">
        <w:rPr>
          <w:rStyle w:val="StyleUnderline"/>
        </w:rPr>
        <w:t xml:space="preserve">. </w:t>
      </w:r>
      <w:r w:rsidRPr="007913D8">
        <w:rPr>
          <w:rStyle w:val="StyleUnderline"/>
          <w:highlight w:val="cyan"/>
        </w:rPr>
        <w:t>In</w:t>
      </w:r>
      <w:r w:rsidRPr="007913D8">
        <w:rPr>
          <w:rStyle w:val="StyleUnderline"/>
        </w:rPr>
        <w:t xml:space="preserve"> the </w:t>
      </w:r>
      <w:r w:rsidRPr="007913D8">
        <w:rPr>
          <w:rStyle w:val="Emphasis"/>
          <w:highlight w:val="cyan"/>
        </w:rPr>
        <w:t>real world</w:t>
      </w:r>
      <w:r w:rsidRPr="007913D8">
        <w:rPr>
          <w:rStyle w:val="StyleUnderline"/>
          <w:highlight w:val="cyan"/>
        </w:rPr>
        <w:t>, extinctive spreading</w:t>
      </w:r>
      <w:r w:rsidRPr="007913D8">
        <w:rPr>
          <w:rStyle w:val="StyleUnderline"/>
        </w:rPr>
        <w:t xml:space="preserve"> indicates that the disease </w:t>
      </w:r>
      <w:r w:rsidRPr="007913D8">
        <w:rPr>
          <w:rStyle w:val="StyleUnderline"/>
          <w:highlight w:val="cyan"/>
        </w:rPr>
        <w:t xml:space="preserve">will </w:t>
      </w:r>
      <w:r w:rsidRPr="007913D8">
        <w:rPr>
          <w:rStyle w:val="Emphasis"/>
          <w:highlight w:val="cyan"/>
        </w:rPr>
        <w:t>infect every person</w:t>
      </w:r>
      <w:r w:rsidRPr="007913D8">
        <w:rPr>
          <w:rStyle w:val="StyleUnderline"/>
        </w:rPr>
        <w:t xml:space="preserve"> in the society</w:t>
      </w:r>
      <w:r w:rsidRPr="007913D8">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D87CBBE" w14:textId="77777777" w:rsidR="00937A87" w:rsidRPr="007913D8" w:rsidRDefault="00937A87" w:rsidP="00937A87">
      <w:pPr>
        <w:rPr>
          <w:sz w:val="16"/>
        </w:rPr>
      </w:pPr>
      <w:r w:rsidRPr="007913D8">
        <w:rPr>
          <w:sz w:val="16"/>
        </w:rPr>
        <w:t>&lt;&lt;FIGURE 6 OMITTED&gt;&gt;</w:t>
      </w:r>
    </w:p>
    <w:p w14:paraId="5DA03F58" w14:textId="77777777" w:rsidR="00937A87" w:rsidRPr="007913D8" w:rsidRDefault="00937A87" w:rsidP="00937A87">
      <w:pPr>
        <w:rPr>
          <w:sz w:val="16"/>
        </w:rPr>
      </w:pPr>
      <w:r w:rsidRPr="007913D8">
        <w:rPr>
          <w:sz w:val="16"/>
        </w:rPr>
        <w:t>Figure 6. Extinctive spreading parameter maps (k = 2, 5, 7, and 10) reveal the relations between extinctive spread regions and the parameters β, γd, and k, where the extinctive region is depicted in brown and the safe region is presented in blue. Colored bar represents extinctive spread score, which is calculated by dividing the total number of simulation trials by the number of extinctive spread cases. In low β and low γd cases, infective nodes become recovered nodes before transmitting the disease, causing disconnection within the network and preventing extinctive spread. In low β and high γd cases, infective nodes try to transmit the disease to adjacent susceptible nodes until these nodes become recovered; however, successful transmission does not occur as the transmission rate is too low. Moreover, the disease begins to subside due to the lack of new infective nodes. As the speed of epidemic spreading is faster in dense (large k) networks than in sparse networks, the area of extinctive spread increases when k increases. The advent position of fatal contagious disease is presented on the extinctive spreading parameter maps, and the range of parameters in several epidemics forms a band of diseases above the extinctive spreading probability map. Each epidemic has its own disease band. Here, common cold, cholera, Marburg, two types of Ebola (Congo and Uganda), severe acute respiratory syndrome (SARS), and Middle East respiratory syndrome (MERS) are mapped. The dark brown region reveals that any epidemic with these parameters may presumably infect all nodes in the scale-free network with an average degree of k.</w:t>
      </w:r>
    </w:p>
    <w:p w14:paraId="67AAEE9B" w14:textId="77777777" w:rsidR="00937A87" w:rsidRPr="007913D8" w:rsidRDefault="00937A87" w:rsidP="00937A87">
      <w:pPr>
        <w:rPr>
          <w:sz w:val="16"/>
        </w:rPr>
      </w:pPr>
      <w:r w:rsidRPr="007913D8">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3908FC5" w14:textId="77777777" w:rsidR="00937A87" w:rsidRPr="007913D8" w:rsidRDefault="00937A87" w:rsidP="00937A87">
      <w:pPr>
        <w:rPr>
          <w:sz w:val="16"/>
        </w:rPr>
      </w:pPr>
      <w:r w:rsidRPr="007913D8">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BE83BC6" w14:textId="77777777" w:rsidR="00937A87" w:rsidRPr="007913D8" w:rsidRDefault="00937A87" w:rsidP="00937A87">
      <w:pPr>
        <w:rPr>
          <w:sz w:val="16"/>
        </w:rPr>
      </w:pPr>
      <w:r w:rsidRPr="007913D8">
        <w:rPr>
          <w:sz w:val="16"/>
        </w:rPr>
        <w:t>&lt;&lt;TABLE 1 OMITTED&gt;&gt;</w:t>
      </w:r>
    </w:p>
    <w:p w14:paraId="174A1883" w14:textId="77777777" w:rsidR="00937A87" w:rsidRPr="007913D8" w:rsidRDefault="00937A87" w:rsidP="00937A87">
      <w:pPr>
        <w:rPr>
          <w:sz w:val="16"/>
        </w:rPr>
      </w:pPr>
      <w:r w:rsidRPr="007913D8">
        <w:rPr>
          <w:sz w:val="16"/>
        </w:rPr>
        <w:t>4. Discussion</w:t>
      </w:r>
    </w:p>
    <w:p w14:paraId="109B1D8E" w14:textId="77777777" w:rsidR="00937A87" w:rsidRDefault="00937A87" w:rsidP="00937A87">
      <w:pPr>
        <w:rPr>
          <w:sz w:val="16"/>
        </w:rPr>
      </w:pPr>
      <w:r w:rsidRPr="007913D8">
        <w:rPr>
          <w:rStyle w:val="StyleUnderline"/>
        </w:rPr>
        <w:t xml:space="preserve">Many </w:t>
      </w:r>
      <w:r w:rsidRPr="007913D8">
        <w:rPr>
          <w:rStyle w:val="Emphasis"/>
          <w:highlight w:val="cyan"/>
        </w:rPr>
        <w:t>previous studies</w:t>
      </w:r>
      <w:r w:rsidRPr="007913D8">
        <w:rPr>
          <w:rStyle w:val="StyleUnderline"/>
        </w:rPr>
        <w:t xml:space="preserve"> have </w:t>
      </w:r>
      <w:r w:rsidRPr="007913D8">
        <w:rPr>
          <w:rStyle w:val="StyleUnderline"/>
          <w:highlight w:val="cyan"/>
        </w:rPr>
        <w:t xml:space="preserve">made </w:t>
      </w:r>
      <w:r w:rsidRPr="007913D8">
        <w:rPr>
          <w:rStyle w:val="Emphasis"/>
          <w:highlight w:val="cyan"/>
        </w:rPr>
        <w:t>stochastic SIR</w:t>
      </w:r>
      <w:r w:rsidRPr="007913D8">
        <w:rPr>
          <w:rStyle w:val="StyleUnderline"/>
        </w:rPr>
        <w:t xml:space="preserve"> models to analyze the dynamics or stability of epidemic diseases</w:t>
      </w:r>
      <w:r w:rsidRPr="007913D8">
        <w:rPr>
          <w:sz w:val="16"/>
        </w:rPr>
        <w:t xml:space="preserve">. They investigated the distribution of susceptible, infected, and removed populations for specific epidemic disease spreading, such as cholera, SARS, Marburg, and MERS, based on mathematical modelling [52,53,54,55]. </w:t>
      </w:r>
      <w:r w:rsidRPr="007913D8">
        <w:rPr>
          <w:rStyle w:val="Emphasis"/>
          <w:highlight w:val="cyan"/>
        </w:rPr>
        <w:t>However</w:t>
      </w:r>
      <w:r w:rsidRPr="007913D8">
        <w:rPr>
          <w:rStyle w:val="StyleUnderline"/>
        </w:rPr>
        <w:t xml:space="preserve">, they </w:t>
      </w:r>
      <w:r w:rsidRPr="007913D8">
        <w:rPr>
          <w:rStyle w:val="StyleUnderline"/>
          <w:highlight w:val="cyan"/>
        </w:rPr>
        <w:t xml:space="preserve">did </w:t>
      </w:r>
      <w:r w:rsidRPr="007913D8">
        <w:rPr>
          <w:rStyle w:val="Emphasis"/>
          <w:highlight w:val="cyan"/>
        </w:rPr>
        <w:t>not conduct</w:t>
      </w:r>
      <w:r w:rsidRPr="007913D8">
        <w:rPr>
          <w:rStyle w:val="StyleUnderline"/>
        </w:rPr>
        <w:t xml:space="preserve"> a </w:t>
      </w:r>
      <w:r w:rsidRPr="007913D8">
        <w:rPr>
          <w:rStyle w:val="StyleUnderline"/>
          <w:highlight w:val="cyan"/>
        </w:rPr>
        <w:t>quantitative assessment</w:t>
      </w:r>
      <w:r w:rsidRPr="007913D8">
        <w:rPr>
          <w:rStyle w:val="StyleUnderline"/>
        </w:rPr>
        <w:t xml:space="preserve"> of pandemic risk </w:t>
      </w:r>
      <w:r w:rsidRPr="007913D8">
        <w:rPr>
          <w:rStyle w:val="StyleUnderline"/>
          <w:highlight w:val="cyan"/>
        </w:rPr>
        <w:t xml:space="preserve">taking into account </w:t>
      </w:r>
      <w:r w:rsidRPr="007913D8">
        <w:rPr>
          <w:rStyle w:val="Emphasis"/>
          <w:highlight w:val="cyan"/>
        </w:rPr>
        <w:t>physical contact</w:t>
      </w:r>
      <w:r w:rsidRPr="007913D8">
        <w:rPr>
          <w:rStyle w:val="StyleUnderline"/>
        </w:rPr>
        <w:t xml:space="preserve"> between people</w:t>
      </w:r>
      <w:r w:rsidRPr="007913D8">
        <w:rPr>
          <w:sz w:val="16"/>
        </w:rPr>
        <w:t xml:space="preserve">. To solve this limitation, we performed epidemic spreading simulations by applying an SIR model to scale-free networks with Monte Carlo simulation. In the simulation, </w:t>
      </w:r>
      <w:r w:rsidRPr="007913D8">
        <w:rPr>
          <w:rStyle w:val="StyleUnderline"/>
          <w:highlight w:val="cyan"/>
        </w:rPr>
        <w:t xml:space="preserve">we consider </w:t>
      </w:r>
      <w:r w:rsidRPr="007913D8">
        <w:rPr>
          <w:rStyle w:val="Emphasis"/>
          <w:highlight w:val="cyan"/>
        </w:rPr>
        <w:t>various connectivity</w:t>
      </w:r>
      <w:r w:rsidRPr="007913D8">
        <w:rPr>
          <w:rStyle w:val="StyleUnderline"/>
          <w:highlight w:val="cyan"/>
        </w:rPr>
        <w:t xml:space="preserve"> and</w:t>
      </w:r>
      <w:r w:rsidRPr="007913D8">
        <w:rPr>
          <w:rStyle w:val="StyleUnderline"/>
        </w:rPr>
        <w:t xml:space="preserve"> disease </w:t>
      </w:r>
      <w:r w:rsidRPr="007913D8">
        <w:rPr>
          <w:rStyle w:val="Emphasis"/>
          <w:highlight w:val="cyan"/>
        </w:rPr>
        <w:t>characteristics</w:t>
      </w:r>
      <w:r w:rsidRPr="007913D8">
        <w:rPr>
          <w:rStyle w:val="StyleUnderline"/>
        </w:rPr>
        <w:t xml:space="preserve"> on scale-free networks</w:t>
      </w:r>
      <w:r w:rsidRPr="007913D8">
        <w:rPr>
          <w:sz w:val="16"/>
        </w:rPr>
        <w:t xml:space="preserve">. For each network and epidemic parameter set, the probability of extinctive spread was calculated. </w:t>
      </w:r>
      <w:r w:rsidRPr="007913D8">
        <w:rPr>
          <w:rStyle w:val="StyleUnderline"/>
        </w:rPr>
        <w:t xml:space="preserve">The </w:t>
      </w:r>
      <w:r w:rsidRPr="007913D8">
        <w:rPr>
          <w:rStyle w:val="Emphasis"/>
        </w:rPr>
        <w:t>results reveal</w:t>
      </w:r>
      <w:r w:rsidRPr="007913D8">
        <w:rPr>
          <w:rStyle w:val="StyleUnderline"/>
        </w:rPr>
        <w:t xml:space="preserve">ed </w:t>
      </w:r>
      <w:r w:rsidRPr="007913D8">
        <w:rPr>
          <w:rStyle w:val="StyleUnderline"/>
        </w:rPr>
        <w:lastRenderedPageBreak/>
        <w:t xml:space="preserve">that certain infectious diseases can lead to </w:t>
      </w:r>
      <w:r w:rsidRPr="007913D8">
        <w:rPr>
          <w:rStyle w:val="Emphasis"/>
        </w:rPr>
        <w:t>extinction</w:t>
      </w:r>
      <w:r w:rsidRPr="007913D8">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9C97A66" w14:textId="77777777" w:rsidR="00937A87" w:rsidRPr="00BC7E73" w:rsidRDefault="00937A87" w:rsidP="00937A87">
      <w:pPr>
        <w:pStyle w:val="Heading4"/>
      </w:pPr>
      <w:r w:rsidRPr="0000276A">
        <w:rPr>
          <w:u w:val="single"/>
        </w:rPr>
        <w:t>Misperceived</w:t>
      </w:r>
      <w:r>
        <w:t xml:space="preserve"> natural outbreaks spark </w:t>
      </w:r>
      <w:r>
        <w:rPr>
          <w:u w:val="single"/>
        </w:rPr>
        <w:t>nuclear escalation</w:t>
      </w:r>
      <w:r>
        <w:t>.</w:t>
      </w:r>
    </w:p>
    <w:p w14:paraId="31695C2B" w14:textId="77777777" w:rsidR="00937A87" w:rsidRPr="001A043B" w:rsidRDefault="00937A87" w:rsidP="00937A87">
      <w:r w:rsidRPr="002225F0">
        <w:rPr>
          <w:rStyle w:val="Style13ptBold"/>
        </w:rPr>
        <w:t>Pilch ’21</w:t>
      </w:r>
      <w:r>
        <w:t xml:space="preserve"> [Richard and Miles Pomper; June 2021; Director of the Chemical and Biological Weapons Nonproliferation Program at the James Martin Center for Nonproliferation Studies; Senior Fellow of the Washington D.C. Office of the Center for Nonproliferation Studies, Former Editor of Arms Control Today; Global Asia, “Biological Weapons and Nuclear Deterrence in the Pandemic Era,” vol. 16]</w:t>
      </w:r>
    </w:p>
    <w:p w14:paraId="3201B18B" w14:textId="77777777" w:rsidR="00937A87" w:rsidRPr="001606E5" w:rsidRDefault="00937A87" w:rsidP="00937A87">
      <w:pPr>
        <w:rPr>
          <w:sz w:val="16"/>
        </w:rPr>
      </w:pPr>
      <w:r w:rsidRPr="001606E5">
        <w:rPr>
          <w:sz w:val="16"/>
        </w:rPr>
        <w:t xml:space="preserve">This article provides an Asia-Pacific perspective on biological weapons and their relevance to nuclear deterrence in the pandemic era. While the entire class of biological weapons is banned by international law, such weapons are generally less costly and less technically challenging to develop than nuclear weapons. Conversely, nuclear weapons are openly possessed by several Asia-Pacific nations despite their cost and complexity. These two types of weapons of mass destruction — </w:t>
      </w:r>
      <w:r w:rsidRPr="009416EA">
        <w:rPr>
          <w:rStyle w:val="Emphasis"/>
          <w:highlight w:val="cyan"/>
        </w:rPr>
        <w:t>bio</w:t>
      </w:r>
      <w:r w:rsidRPr="008F75C0">
        <w:rPr>
          <w:rStyle w:val="StyleUnderline"/>
        </w:rPr>
        <w:t xml:space="preserve">logical </w:t>
      </w:r>
      <w:r w:rsidRPr="009416EA">
        <w:rPr>
          <w:rStyle w:val="StyleUnderline"/>
          <w:highlight w:val="cyan"/>
        </w:rPr>
        <w:t xml:space="preserve">and </w:t>
      </w:r>
      <w:r w:rsidRPr="009416EA">
        <w:rPr>
          <w:rStyle w:val="Emphasis"/>
          <w:highlight w:val="cyan"/>
        </w:rPr>
        <w:t>nuclear</w:t>
      </w:r>
      <w:r w:rsidRPr="001606E5">
        <w:rPr>
          <w:sz w:val="16"/>
        </w:rPr>
        <w:t xml:space="preserve"> — </w:t>
      </w:r>
      <w:r w:rsidRPr="008F75C0">
        <w:rPr>
          <w:rStyle w:val="StyleUnderline"/>
        </w:rPr>
        <w:t xml:space="preserve">do not </w:t>
      </w:r>
      <w:r w:rsidRPr="009416EA">
        <w:rPr>
          <w:rStyle w:val="Emphasis"/>
          <w:highlight w:val="cyan"/>
        </w:rPr>
        <w:t>exist</w:t>
      </w:r>
      <w:r w:rsidRPr="009416EA">
        <w:rPr>
          <w:rStyle w:val="StyleUnderline"/>
          <w:highlight w:val="cyan"/>
        </w:rPr>
        <w:t xml:space="preserve"> in</w:t>
      </w:r>
      <w:r w:rsidRPr="008F75C0">
        <w:rPr>
          <w:rStyle w:val="StyleUnderline"/>
        </w:rPr>
        <w:t xml:space="preserve"> isolation but </w:t>
      </w:r>
      <w:r w:rsidRPr="009416EA">
        <w:rPr>
          <w:rStyle w:val="StyleUnderline"/>
        </w:rPr>
        <w:t xml:space="preserve">in </w:t>
      </w:r>
      <w:r w:rsidRPr="009416EA">
        <w:rPr>
          <w:rStyle w:val="StyleUnderline"/>
          <w:highlight w:val="cyan"/>
        </w:rPr>
        <w:t xml:space="preserve">a </w:t>
      </w:r>
      <w:r w:rsidRPr="009416EA">
        <w:rPr>
          <w:rStyle w:val="Emphasis"/>
          <w:highlight w:val="cyan"/>
        </w:rPr>
        <w:t>multifactorial</w:t>
      </w:r>
      <w:r w:rsidRPr="008F75C0">
        <w:rPr>
          <w:rStyle w:val="StyleUnderline"/>
        </w:rPr>
        <w:t xml:space="preserve"> geopolitical </w:t>
      </w:r>
      <w:r w:rsidRPr="009416EA">
        <w:rPr>
          <w:rStyle w:val="StyleUnderline"/>
          <w:highlight w:val="cyan"/>
        </w:rPr>
        <w:t>environment</w:t>
      </w:r>
      <w:r w:rsidRPr="008F75C0">
        <w:rPr>
          <w:rStyle w:val="StyleUnderline"/>
        </w:rPr>
        <w:t xml:space="preserve"> where</w:t>
      </w:r>
      <w:r w:rsidRPr="001606E5">
        <w:rPr>
          <w:sz w:val="16"/>
        </w:rPr>
        <w:t xml:space="preserve"> the </w:t>
      </w:r>
      <w:r w:rsidRPr="00586A5A">
        <w:rPr>
          <w:rStyle w:val="StyleUnderline"/>
        </w:rPr>
        <w:t>threat</w:t>
      </w:r>
      <w:r w:rsidRPr="001606E5">
        <w:rPr>
          <w:sz w:val="16"/>
        </w:rPr>
        <w:t xml:space="preserve"> and control </w:t>
      </w:r>
      <w:r w:rsidRPr="00586A5A">
        <w:rPr>
          <w:rStyle w:val="StyleUnderline"/>
        </w:rPr>
        <w:t xml:space="preserve">of </w:t>
      </w:r>
      <w:r w:rsidRPr="004B2D69">
        <w:rPr>
          <w:rStyle w:val="Emphasis"/>
        </w:rPr>
        <w:t>one</w:t>
      </w:r>
      <w:r w:rsidRPr="00586A5A">
        <w:rPr>
          <w:rStyle w:val="StyleUnderline"/>
        </w:rPr>
        <w:t xml:space="preserve"> impacts</w:t>
      </w:r>
      <w:r w:rsidRPr="001606E5">
        <w:rPr>
          <w:sz w:val="16"/>
        </w:rPr>
        <w:t xml:space="preserve"> that of </w:t>
      </w:r>
      <w:r w:rsidRPr="00586A5A">
        <w:rPr>
          <w:rStyle w:val="StyleUnderline"/>
        </w:rPr>
        <w:t xml:space="preserve">the </w:t>
      </w:r>
      <w:r w:rsidRPr="004B2D69">
        <w:rPr>
          <w:rStyle w:val="Emphasis"/>
        </w:rPr>
        <w:t>other</w:t>
      </w:r>
      <w:r w:rsidRPr="001606E5">
        <w:rPr>
          <w:sz w:val="16"/>
        </w:rPr>
        <w:t>.</w:t>
      </w:r>
    </w:p>
    <w:p w14:paraId="0604E5C2" w14:textId="77777777" w:rsidR="00937A87" w:rsidRPr="001606E5" w:rsidRDefault="00937A87" w:rsidP="00937A87">
      <w:pPr>
        <w:rPr>
          <w:sz w:val="16"/>
        </w:rPr>
      </w:pPr>
      <w:r w:rsidRPr="001606E5">
        <w:rPr>
          <w:sz w:val="16"/>
        </w:rPr>
        <w:t xml:space="preserve">A third factor that may influence this dynamic is the increasing likelihood of more natural outbreaks and pandemics. The Asia-Pacific has been the source of the majority of </w:t>
      </w:r>
      <w:r w:rsidRPr="00E449F6">
        <w:rPr>
          <w:rStyle w:val="StyleUnderline"/>
        </w:rPr>
        <w:t>recent</w:t>
      </w:r>
      <w:r w:rsidRPr="001606E5">
        <w:rPr>
          <w:sz w:val="16"/>
        </w:rPr>
        <w:t xml:space="preserve"> natural </w:t>
      </w:r>
      <w:r w:rsidRPr="004B2D69">
        <w:rPr>
          <w:rStyle w:val="Emphasis"/>
        </w:rPr>
        <w:t>outbreaks</w:t>
      </w:r>
      <w:r w:rsidRPr="001606E5">
        <w:rPr>
          <w:sz w:val="16"/>
        </w:rPr>
        <w:t xml:space="preserve"> with global impact including Covid-19, a trend that is </w:t>
      </w:r>
      <w:r w:rsidRPr="00E449F6">
        <w:rPr>
          <w:rStyle w:val="StyleUnderline"/>
        </w:rPr>
        <w:t xml:space="preserve">expected to </w:t>
      </w:r>
      <w:r w:rsidRPr="004B2D69">
        <w:rPr>
          <w:rStyle w:val="Emphasis"/>
        </w:rPr>
        <w:t>continue</w:t>
      </w:r>
      <w:r w:rsidRPr="00E449F6">
        <w:rPr>
          <w:rStyle w:val="StyleUnderline"/>
        </w:rPr>
        <w:t xml:space="preserve"> </w:t>
      </w:r>
      <w:r w:rsidRPr="009416EA">
        <w:rPr>
          <w:rStyle w:val="StyleUnderline"/>
          <w:highlight w:val="cyan"/>
        </w:rPr>
        <w:t>as</w:t>
      </w:r>
      <w:r w:rsidRPr="001606E5">
        <w:rPr>
          <w:sz w:val="16"/>
        </w:rPr>
        <w:t xml:space="preserve"> surging </w:t>
      </w:r>
      <w:r w:rsidRPr="009416EA">
        <w:rPr>
          <w:rStyle w:val="Emphasis"/>
          <w:highlight w:val="cyan"/>
        </w:rPr>
        <w:t>population</w:t>
      </w:r>
      <w:r w:rsidRPr="009416EA">
        <w:rPr>
          <w:rStyle w:val="StyleUnderline"/>
          <w:highlight w:val="cyan"/>
        </w:rPr>
        <w:t xml:space="preserve"> growth and </w:t>
      </w:r>
      <w:r w:rsidRPr="009416EA">
        <w:rPr>
          <w:rStyle w:val="Emphasis"/>
          <w:highlight w:val="cyan"/>
        </w:rPr>
        <w:t>industrial expansion</w:t>
      </w:r>
      <w:r w:rsidRPr="009416EA">
        <w:rPr>
          <w:rStyle w:val="StyleUnderline"/>
          <w:highlight w:val="cyan"/>
        </w:rPr>
        <w:t xml:space="preserve"> brings</w:t>
      </w:r>
      <w:r w:rsidRPr="00E449F6">
        <w:rPr>
          <w:rStyle w:val="StyleUnderline"/>
        </w:rPr>
        <w:t xml:space="preserve"> humans into </w:t>
      </w:r>
      <w:r w:rsidRPr="009416EA">
        <w:rPr>
          <w:rStyle w:val="StyleUnderline"/>
          <w:highlight w:val="cyan"/>
        </w:rPr>
        <w:t xml:space="preserve">closer </w:t>
      </w:r>
      <w:r w:rsidRPr="009416EA">
        <w:rPr>
          <w:rStyle w:val="Emphasis"/>
          <w:highlight w:val="cyan"/>
        </w:rPr>
        <w:t>contact</w:t>
      </w:r>
      <w:r w:rsidRPr="00E449F6">
        <w:rPr>
          <w:rStyle w:val="StyleUnderline"/>
        </w:rPr>
        <w:t xml:space="preserve"> with</w:t>
      </w:r>
      <w:r w:rsidRPr="001606E5">
        <w:rPr>
          <w:sz w:val="16"/>
        </w:rPr>
        <w:t xml:space="preserve"> novel </w:t>
      </w:r>
      <w:r w:rsidRPr="00E449F6">
        <w:rPr>
          <w:rStyle w:val="Emphasis"/>
        </w:rPr>
        <w:t>disease</w:t>
      </w:r>
      <w:r w:rsidRPr="001606E5">
        <w:rPr>
          <w:sz w:val="16"/>
        </w:rPr>
        <w:t xml:space="preserve"> agent</w:t>
      </w:r>
      <w:r w:rsidRPr="00E449F6">
        <w:rPr>
          <w:rStyle w:val="Emphasis"/>
        </w:rPr>
        <w:t>s</w:t>
      </w:r>
      <w:r w:rsidRPr="001606E5">
        <w:rPr>
          <w:sz w:val="16"/>
        </w:rPr>
        <w:t xml:space="preserve"> and their animal reservoirs. </w:t>
      </w:r>
      <w:r w:rsidRPr="00200548">
        <w:rPr>
          <w:rStyle w:val="StyleUnderline"/>
        </w:rPr>
        <w:t>Such</w:t>
      </w:r>
      <w:r w:rsidRPr="001606E5">
        <w:rPr>
          <w:sz w:val="16"/>
        </w:rPr>
        <w:t xml:space="preserve"> natural </w:t>
      </w:r>
      <w:r w:rsidRPr="00200548">
        <w:rPr>
          <w:rStyle w:val="StyleUnderline"/>
        </w:rPr>
        <w:t xml:space="preserve">events might be </w:t>
      </w:r>
      <w:r w:rsidRPr="00E0025D">
        <w:rPr>
          <w:rStyle w:val="Emphasis"/>
        </w:rPr>
        <w:t>misinterpreted</w:t>
      </w:r>
      <w:r w:rsidRPr="00200548">
        <w:rPr>
          <w:rStyle w:val="StyleUnderline"/>
        </w:rPr>
        <w:t xml:space="preserve"> </w:t>
      </w:r>
      <w:r w:rsidRPr="00E0025D">
        <w:rPr>
          <w:rStyle w:val="StyleUnderline"/>
        </w:rPr>
        <w:t>as deliberate biological</w:t>
      </w:r>
      <w:r w:rsidRPr="00200548">
        <w:rPr>
          <w:rStyle w:val="StyleUnderline"/>
        </w:rPr>
        <w:t xml:space="preserve"> </w:t>
      </w:r>
      <w:r w:rsidRPr="00E0025D">
        <w:rPr>
          <w:rStyle w:val="Emphasis"/>
        </w:rPr>
        <w:t>attacks</w:t>
      </w:r>
      <w:r w:rsidRPr="001606E5">
        <w:rPr>
          <w:sz w:val="16"/>
        </w:rPr>
        <w:t xml:space="preserve"> or used to mask them, </w:t>
      </w:r>
      <w:r w:rsidRPr="00200548">
        <w:rPr>
          <w:rStyle w:val="StyleUnderline"/>
        </w:rPr>
        <w:t>with</w:t>
      </w:r>
      <w:r w:rsidRPr="001606E5">
        <w:rPr>
          <w:sz w:val="16"/>
        </w:rPr>
        <w:t xml:space="preserve"> the </w:t>
      </w:r>
      <w:r w:rsidRPr="00E0025D">
        <w:rPr>
          <w:rStyle w:val="Emphasis"/>
        </w:rPr>
        <w:t>potential</w:t>
      </w:r>
      <w:r w:rsidRPr="00200548">
        <w:rPr>
          <w:rStyle w:val="StyleUnderline"/>
        </w:rPr>
        <w:t xml:space="preserve"> for nuclear </w:t>
      </w:r>
      <w:r w:rsidRPr="00E0025D">
        <w:rPr>
          <w:rStyle w:val="Emphasis"/>
        </w:rPr>
        <w:t>escalation</w:t>
      </w:r>
      <w:r w:rsidRPr="001606E5">
        <w:rPr>
          <w:sz w:val="16"/>
        </w:rPr>
        <w:t xml:space="preserve"> in the balance.</w:t>
      </w:r>
    </w:p>
    <w:p w14:paraId="04EF092A" w14:textId="77777777" w:rsidR="00937A87" w:rsidRPr="001606E5" w:rsidRDefault="00937A87" w:rsidP="00937A87">
      <w:pPr>
        <w:rPr>
          <w:sz w:val="16"/>
        </w:rPr>
      </w:pPr>
      <w:r w:rsidRPr="001606E5">
        <w:rPr>
          <w:sz w:val="16"/>
        </w:rPr>
        <w:t>&lt;&lt;TEXT CONDENSED, NONE OMITTED&gt;&gt;</w:t>
      </w:r>
    </w:p>
    <w:p w14:paraId="613F40E2" w14:textId="77777777" w:rsidR="00937A87" w:rsidRPr="006F7E1C" w:rsidRDefault="00937A87" w:rsidP="00937A87">
      <w:pPr>
        <w:rPr>
          <w:sz w:val="16"/>
        </w:rPr>
      </w:pPr>
      <w:r w:rsidRPr="001606E5">
        <w:rPr>
          <w:sz w:val="8"/>
        </w:rPr>
        <w:t>In the following sections, we explore potential intersections of biological and nuclear weapons in the pandemic context. First, we describe the threat of biological weapons in the Asia-Pacific region. Next, we discuss regional nuclear deterrence and escalation in the context of both natural and deliberate biological events. We conclude with a summary of key points and recommendations for regional security and stability. The Threat of Biological Weapons China: The modern era of biological warfare is rooted in the interwar period but arrived with Japanese actions during the Second World War when Japan extensively employed biological weapons against Chinese soldiers and civilians both in captivity and in the field.1 While China thus played a central role in the historical context of biological warfare, there is no corroborated evidence in the open source domain that the People’s Republic of China maintains an offensive biological weapons program of its own. China’s unwavering formal position is that it has never engaged in offensive biological warfare activities, though for the sake of completeness it should be noted that some Chinese authors of unknown influence have suggested that China should consider such weapons as a viable and perhaps even more humane alternative to other forms of war. For example, a 2006 paper by Guo Ji-Wei of the Department of Medical Affairs, Southwest Hospital, Third Military Medical University, Chongqing, argued that: Modern biotechnology … can be used to bring damages and injuries to individuals in war in a more accurate and effective fashion. Different military biotechnologies can be chosen in accordance with different pathogenic factors to meet different military goals. The attack, therefore, will wound different levels of specific gene, protein, cell, tissue, and organ. It no doubt will be more effective to cause damages than conventional weapons, yet the nonlethal effect will remain to be civilized in terms of post-war reconstruction and hatred control.2 China signed the Biological Weapons Convention (BWC), which bans the development, production and stockpiling of biological weapons, in 1984.3 China has submitted annual confidence-building measure (CBM) reports, which aim to improve co-operation of states parties under the convention, since 1989. It has restricted these submissions to states parties only, and thus their contents are not publicly available.4 A 2019 US State Department compliance report stated that “information indicates that the People’s Republic of China (China) engaged during the reporting period in biological activities with potential dual-use applications, which raises concerns regarding its compliance with the BWC,” and “the United States does not have sufficient information to determine whether China eliminated its assessed biological warfare program, as required under Article II of the Convention.”5 While it is unclear what information led the US to cite an “assessed” Chinese biological warfare program, the US position on China’s dual-use capabilities is certainly accurate: Many countries possess the building blocks for biological weapons, and as a global technology leader China’s corresponding capabilities are more advanced than most. North Korea: The Democratic People’s Republic of Korea acceded to the BWC in 1987 but has submitted no annual CBM reports since 1990.6 The US State Department’s 2019 compliance report stated that “the United States assesses that the Democratic People’s Republic of Korea has an offensive biological warfare program and is in violation of its obligations under Articles I and II of the BWC,”7 but little open-source information is available to support or refute the US position.8 Despite public denials of the existence of an offensive biological warfare program, which the US claims has been in existence since the 1960s, North Korea’s strategic need to “counter US and South Korean military superiority” (according to the US compliance report) might provide the necessary motivation to pursue biological weapons, and North Korea’s open breach of international law in the nuclear sphere may lend some credence to this notion. A 2015 media event by leader Kim Jong Un provided some insight into North Korea’s dual-use capabilities. Kim toured the Pyongyang Biotechnical Institute, a pesticide facility that publicly shared photographs revealed to be well-equipped for the production of B. thuringiensis, a biopesticide that is related to B. anthracis.9 Research collaborations between North Korean and foreign scientists that might advance dual-use biological capabilities have also been well documented, including work on Bacillus species related to B. anthracis.10 These open-source data points, while establishing that North Korea (like most countries) possesses the building blocks for a biological weapon, provide no definite evidence that it either possesses or is in pursuit of such weapons. India, Pakistan, and other nations of the Asia Pacific: Both India and Pakistan are original signatories of the BWC and ratified the convention in 1974.11 Despite their status as nuclear powers, neither country has been assessed as possessing an offensive biological warfare program, though both maintain extensive dual-use capabilities within their burgeoning tech sectors. Likewise, no other Asia-Pacific countries are believed to have an offensive biological warfare program despite widespread dual-use capabilities. Nuclear Doctrine and Pandemic Context</w:t>
      </w:r>
      <w:r>
        <w:rPr>
          <w:sz w:val="8"/>
        </w:rPr>
        <w:t xml:space="preserve"> </w:t>
      </w:r>
      <w:r w:rsidRPr="006F7E1C">
        <w:rPr>
          <w:sz w:val="8"/>
        </w:rPr>
        <w:t>The threat of biological weapons does not exist in a vacuum. With the Asia-Pacific home to multiple nuclear-weapon states, how does their nuclear deterrent capability impact the threat and control of biological weapons? Furthermore, natural disease outbreaks and pandemics might be misinterpreted as deliberate attacks or used to mask them. In this context, how do we avoid nuclear escalation and potential brinksmanship when we are unable to discern an outbreak’s origin? In this section, we grapple with some of these real-world challenges with the goal of making practical recommendations for regional stability and security.</w:t>
      </w:r>
    </w:p>
    <w:p w14:paraId="52A919E2" w14:textId="77777777" w:rsidR="00937A87" w:rsidRPr="001606E5" w:rsidRDefault="00937A87" w:rsidP="00937A87">
      <w:pPr>
        <w:rPr>
          <w:sz w:val="16"/>
        </w:rPr>
      </w:pPr>
      <w:r w:rsidRPr="001606E5">
        <w:rPr>
          <w:sz w:val="16"/>
        </w:rPr>
        <w:t>&lt;&lt;PARAGRAPH BREAKS RESUME&gt;&gt;</w:t>
      </w:r>
    </w:p>
    <w:p w14:paraId="3C52CFA3" w14:textId="77777777" w:rsidR="00937A87" w:rsidRPr="001606E5" w:rsidRDefault="00937A87" w:rsidP="00937A87">
      <w:pPr>
        <w:rPr>
          <w:sz w:val="16"/>
        </w:rPr>
      </w:pPr>
      <w:r w:rsidRPr="001606E5">
        <w:rPr>
          <w:sz w:val="16"/>
        </w:rPr>
        <w:t xml:space="preserve">The pandemic context carries the risk that </w:t>
      </w:r>
      <w:r w:rsidRPr="009416EA">
        <w:rPr>
          <w:rStyle w:val="Emphasis"/>
          <w:highlight w:val="cyan"/>
        </w:rPr>
        <w:t>nuclear</w:t>
      </w:r>
      <w:r w:rsidRPr="005D7A63">
        <w:rPr>
          <w:rStyle w:val="StyleUnderline"/>
        </w:rPr>
        <w:t xml:space="preserve">-weapon </w:t>
      </w:r>
      <w:r w:rsidRPr="009416EA">
        <w:rPr>
          <w:rStyle w:val="Emphasis"/>
          <w:highlight w:val="cyan"/>
        </w:rPr>
        <w:t>states</w:t>
      </w:r>
      <w:r w:rsidRPr="001606E5">
        <w:rPr>
          <w:sz w:val="16"/>
        </w:rPr>
        <w:t xml:space="preserve"> </w:t>
      </w:r>
      <w:r w:rsidRPr="009416EA">
        <w:rPr>
          <w:sz w:val="16"/>
        </w:rPr>
        <w:t>in</w:t>
      </w:r>
      <w:r w:rsidRPr="001606E5">
        <w:rPr>
          <w:sz w:val="16"/>
        </w:rPr>
        <w:t xml:space="preserve"> the region </w:t>
      </w:r>
      <w:r w:rsidRPr="009416EA">
        <w:rPr>
          <w:rStyle w:val="StyleUnderline"/>
          <w:highlight w:val="cyan"/>
        </w:rPr>
        <w:t>could</w:t>
      </w:r>
      <w:r w:rsidRPr="001606E5">
        <w:rPr>
          <w:sz w:val="16"/>
        </w:rPr>
        <w:t xml:space="preserve"> not only </w:t>
      </w:r>
      <w:r w:rsidRPr="009416EA">
        <w:rPr>
          <w:rStyle w:val="StyleUnderline"/>
          <w:highlight w:val="cyan"/>
        </w:rPr>
        <w:t>mistake a</w:t>
      </w:r>
      <w:r w:rsidRPr="005D7A63">
        <w:rPr>
          <w:rStyle w:val="StyleUnderline"/>
        </w:rPr>
        <w:t xml:space="preserve"> natural </w:t>
      </w:r>
      <w:r w:rsidRPr="009416EA">
        <w:rPr>
          <w:rStyle w:val="StyleUnderline"/>
          <w:highlight w:val="cyan"/>
        </w:rPr>
        <w:t xml:space="preserve">pandemic or </w:t>
      </w:r>
      <w:r w:rsidRPr="009416EA">
        <w:rPr>
          <w:rStyle w:val="Emphasis"/>
          <w:highlight w:val="cyan"/>
        </w:rPr>
        <w:t>accidental</w:t>
      </w:r>
      <w:r w:rsidRPr="001606E5">
        <w:rPr>
          <w:sz w:val="16"/>
        </w:rPr>
        <w:t xml:space="preserve"> biological </w:t>
      </w:r>
      <w:r w:rsidRPr="009416EA">
        <w:rPr>
          <w:rStyle w:val="StyleUnderline"/>
          <w:highlight w:val="cyan"/>
        </w:rPr>
        <w:t>release for</w:t>
      </w:r>
      <w:r w:rsidRPr="005D7A63">
        <w:rPr>
          <w:rStyle w:val="StyleUnderline"/>
        </w:rPr>
        <w:t xml:space="preserve"> an </w:t>
      </w:r>
      <w:r w:rsidRPr="009416EA">
        <w:rPr>
          <w:rStyle w:val="StyleUnderline"/>
          <w:highlight w:val="cyan"/>
        </w:rPr>
        <w:t>intentional</w:t>
      </w:r>
      <w:r w:rsidRPr="001606E5">
        <w:rPr>
          <w:sz w:val="16"/>
        </w:rPr>
        <w:t xml:space="preserve"> biological weapons </w:t>
      </w:r>
      <w:r w:rsidRPr="009416EA">
        <w:rPr>
          <w:rStyle w:val="StyleUnderline"/>
          <w:highlight w:val="cyan"/>
        </w:rPr>
        <w:t>attack</w:t>
      </w:r>
      <w:r w:rsidRPr="005D7A63">
        <w:rPr>
          <w:rStyle w:val="StyleUnderline"/>
        </w:rPr>
        <w:t xml:space="preserve"> but </w:t>
      </w:r>
      <w:r w:rsidRPr="00E8299E">
        <w:rPr>
          <w:rStyle w:val="Emphasis"/>
        </w:rPr>
        <w:t>compound</w:t>
      </w:r>
      <w:r w:rsidRPr="005D7A63">
        <w:rPr>
          <w:rStyle w:val="StyleUnderline"/>
        </w:rPr>
        <w:t xml:space="preserve"> this error </w:t>
      </w:r>
      <w:r w:rsidRPr="00F80A33">
        <w:rPr>
          <w:rStyle w:val="StyleUnderline"/>
        </w:rPr>
        <w:t xml:space="preserve">by </w:t>
      </w:r>
      <w:r w:rsidRPr="00F80A33">
        <w:rPr>
          <w:rStyle w:val="Emphasis"/>
        </w:rPr>
        <w:t>responding</w:t>
      </w:r>
      <w:r w:rsidRPr="00F80A33">
        <w:rPr>
          <w:rStyle w:val="StyleUnderline"/>
        </w:rPr>
        <w:t xml:space="preserve"> with a </w:t>
      </w:r>
      <w:r w:rsidRPr="00F80A33">
        <w:rPr>
          <w:rStyle w:val="Emphasis"/>
        </w:rPr>
        <w:t>nuc</w:t>
      </w:r>
      <w:r w:rsidRPr="00F80A33">
        <w:rPr>
          <w:rStyle w:val="StyleUnderline"/>
        </w:rPr>
        <w:t>lear</w:t>
      </w:r>
      <w:r w:rsidRPr="005D7A63">
        <w:rPr>
          <w:rStyle w:val="StyleUnderline"/>
        </w:rPr>
        <w:t xml:space="preserve"> attack</w:t>
      </w:r>
      <w:r w:rsidRPr="001606E5">
        <w:rPr>
          <w:sz w:val="16"/>
        </w:rPr>
        <w:t xml:space="preserve">. After all, many of these </w:t>
      </w:r>
      <w:r w:rsidRPr="004D2D44">
        <w:rPr>
          <w:rStyle w:val="StyleUnderline"/>
          <w:highlight w:val="cyan"/>
        </w:rPr>
        <w:t>states have published</w:t>
      </w:r>
      <w:r w:rsidRPr="005D7A63">
        <w:rPr>
          <w:rStyle w:val="StyleUnderline"/>
        </w:rPr>
        <w:t xml:space="preserve"> nuclear </w:t>
      </w:r>
      <w:r w:rsidRPr="004D2D44">
        <w:rPr>
          <w:rStyle w:val="Emphasis"/>
          <w:highlight w:val="cyan"/>
        </w:rPr>
        <w:t>doctrines</w:t>
      </w:r>
      <w:r w:rsidRPr="004D2D44">
        <w:rPr>
          <w:rStyle w:val="StyleUnderline"/>
          <w:highlight w:val="cyan"/>
        </w:rPr>
        <w:t xml:space="preserve"> that </w:t>
      </w:r>
      <w:r w:rsidRPr="004D2D44">
        <w:rPr>
          <w:rStyle w:val="Emphasis"/>
          <w:highlight w:val="cyan"/>
        </w:rPr>
        <w:t>declare</w:t>
      </w:r>
      <w:r w:rsidRPr="00F80A33">
        <w:rPr>
          <w:rStyle w:val="StyleUnderline"/>
        </w:rPr>
        <w:t xml:space="preserve"> that </w:t>
      </w:r>
      <w:r w:rsidRPr="00F80A33">
        <w:rPr>
          <w:rStyle w:val="StyleUnderline"/>
          <w:highlight w:val="cyan"/>
        </w:rPr>
        <w:t>they</w:t>
      </w:r>
      <w:r w:rsidRPr="002E52E5">
        <w:rPr>
          <w:rStyle w:val="StyleUnderline"/>
        </w:rPr>
        <w:t xml:space="preserve"> are prepared to </w:t>
      </w:r>
      <w:r w:rsidRPr="00F80A33">
        <w:rPr>
          <w:rStyle w:val="Emphasis"/>
          <w:highlight w:val="cyan"/>
        </w:rPr>
        <w:t>respond</w:t>
      </w:r>
      <w:r w:rsidRPr="00F80A33">
        <w:rPr>
          <w:rStyle w:val="StyleUnderline"/>
          <w:highlight w:val="cyan"/>
        </w:rPr>
        <w:t xml:space="preserve"> to </w:t>
      </w:r>
      <w:r w:rsidRPr="00F80A33">
        <w:rPr>
          <w:rStyle w:val="Emphasis"/>
          <w:highlight w:val="cyan"/>
        </w:rPr>
        <w:t>bio</w:t>
      </w:r>
      <w:r w:rsidRPr="001606E5">
        <w:rPr>
          <w:sz w:val="16"/>
        </w:rPr>
        <w:t xml:space="preserve">logical </w:t>
      </w:r>
      <w:r w:rsidRPr="004D2D44">
        <w:rPr>
          <w:rStyle w:val="Emphasis"/>
          <w:highlight w:val="cyan"/>
        </w:rPr>
        <w:t>weapons</w:t>
      </w:r>
      <w:r w:rsidRPr="001606E5">
        <w:rPr>
          <w:sz w:val="16"/>
        </w:rPr>
        <w:t xml:space="preserve"> attacks </w:t>
      </w:r>
      <w:r w:rsidRPr="004D2D44">
        <w:rPr>
          <w:rStyle w:val="StyleUnderline"/>
          <w:highlight w:val="cyan"/>
        </w:rPr>
        <w:t xml:space="preserve">with </w:t>
      </w:r>
      <w:r w:rsidRPr="004D2D44">
        <w:rPr>
          <w:rStyle w:val="Emphasis"/>
          <w:highlight w:val="cyan"/>
        </w:rPr>
        <w:t>nuc</w:t>
      </w:r>
      <w:r w:rsidRPr="0063065D">
        <w:rPr>
          <w:rStyle w:val="StyleUnderline"/>
        </w:rPr>
        <w:t>lear one</w:t>
      </w:r>
      <w:r w:rsidRPr="004D2D44">
        <w:rPr>
          <w:rStyle w:val="Emphasis"/>
          <w:highlight w:val="cyan"/>
        </w:rPr>
        <w:t>s</w:t>
      </w:r>
      <w:r w:rsidRPr="001606E5">
        <w:rPr>
          <w:sz w:val="16"/>
        </w:rPr>
        <w:t xml:space="preserve">, leaving open the question of how and when such attacks would be attributed. These doctrines are primarily intended to communicate to potential adversaries as </w:t>
      </w:r>
      <w:r w:rsidRPr="001606E5">
        <w:rPr>
          <w:sz w:val="16"/>
        </w:rPr>
        <w:lastRenderedPageBreak/>
        <w:t>a form of deterrence; in the end, policymakers will decide, in the moment of crisis, how to respond to an outbreak that might stem from the use of biological weapons.</w:t>
      </w:r>
    </w:p>
    <w:p w14:paraId="4FF48691" w14:textId="77777777" w:rsidR="00937A87" w:rsidRPr="001606E5" w:rsidRDefault="00937A87" w:rsidP="00937A87">
      <w:pPr>
        <w:rPr>
          <w:sz w:val="16"/>
        </w:rPr>
      </w:pPr>
      <w:r w:rsidRPr="001606E5">
        <w:rPr>
          <w:sz w:val="16"/>
        </w:rPr>
        <w:t xml:space="preserve">China: China has said that it will not engage in the first use of nuclear weapons and has not carved out any exceptions.12 In the past, this policy was buttressed by China’s small and largely un-mated arsenal. However, </w:t>
      </w:r>
      <w:r w:rsidRPr="004D2D44">
        <w:rPr>
          <w:rStyle w:val="Emphasis"/>
          <w:highlight w:val="cyan"/>
        </w:rPr>
        <w:t>China</w:t>
      </w:r>
      <w:r w:rsidRPr="001606E5">
        <w:rPr>
          <w:sz w:val="16"/>
        </w:rPr>
        <w:t xml:space="preserve"> has </w:t>
      </w:r>
      <w:r w:rsidRPr="004D2D44">
        <w:rPr>
          <w:rStyle w:val="StyleUnderline"/>
          <w:highlight w:val="cyan"/>
        </w:rPr>
        <w:t>moved to</w:t>
      </w:r>
      <w:r w:rsidRPr="0063065D">
        <w:rPr>
          <w:rStyle w:val="StyleUnderline"/>
        </w:rPr>
        <w:t xml:space="preserve"> a </w:t>
      </w:r>
      <w:r w:rsidRPr="004D2D44">
        <w:rPr>
          <w:rStyle w:val="StyleUnderline"/>
          <w:highlight w:val="cyan"/>
        </w:rPr>
        <w:t>larger</w:t>
      </w:r>
      <w:r w:rsidRPr="001606E5">
        <w:rPr>
          <w:sz w:val="16"/>
        </w:rPr>
        <w:t xml:space="preserve">, more diverse </w:t>
      </w:r>
      <w:r w:rsidRPr="004D2D44">
        <w:rPr>
          <w:rStyle w:val="StyleUnderline"/>
          <w:highlight w:val="cyan"/>
        </w:rPr>
        <w:t>arsenal</w:t>
      </w:r>
      <w:r w:rsidRPr="001606E5">
        <w:rPr>
          <w:sz w:val="16"/>
        </w:rPr>
        <w:t xml:space="preserve">, including naval systems where operational warheads are not separated from missiles. Concurrently, Chinese military experts are engaged in a growing debate about </w:t>
      </w:r>
      <w:r w:rsidRPr="002C31F1">
        <w:rPr>
          <w:rStyle w:val="StyleUnderline"/>
        </w:rPr>
        <w:t xml:space="preserve">either </w:t>
      </w:r>
      <w:r w:rsidRPr="006411EB">
        <w:rPr>
          <w:rStyle w:val="Emphasis"/>
        </w:rPr>
        <w:t>abandoning</w:t>
      </w:r>
      <w:r w:rsidRPr="002C31F1">
        <w:rPr>
          <w:rStyle w:val="StyleUnderline"/>
        </w:rPr>
        <w:t xml:space="preserve"> the</w:t>
      </w:r>
      <w:r w:rsidRPr="00690C09">
        <w:rPr>
          <w:rStyle w:val="StyleUnderline"/>
        </w:rPr>
        <w:t xml:space="preserve"> </w:t>
      </w:r>
      <w:r w:rsidRPr="002C31F1">
        <w:rPr>
          <w:rStyle w:val="Emphasis"/>
        </w:rPr>
        <w:t>n</w:t>
      </w:r>
      <w:r w:rsidRPr="001606E5">
        <w:rPr>
          <w:sz w:val="16"/>
        </w:rPr>
        <w:t>o-</w:t>
      </w:r>
      <w:r w:rsidRPr="002C31F1">
        <w:rPr>
          <w:rStyle w:val="Emphasis"/>
        </w:rPr>
        <w:t>f</w:t>
      </w:r>
      <w:r w:rsidRPr="001606E5">
        <w:rPr>
          <w:sz w:val="16"/>
        </w:rPr>
        <w:t>irst-</w:t>
      </w:r>
      <w:r w:rsidRPr="002C31F1">
        <w:rPr>
          <w:rStyle w:val="Emphasis"/>
        </w:rPr>
        <w:t>u</w:t>
      </w:r>
      <w:r w:rsidRPr="001606E5">
        <w:rPr>
          <w:sz w:val="16"/>
        </w:rPr>
        <w:t xml:space="preserve">se doctrine </w:t>
      </w:r>
      <w:r w:rsidRPr="002C31F1">
        <w:rPr>
          <w:rStyle w:val="StyleUnderline"/>
        </w:rPr>
        <w:t xml:space="preserve">or carving out </w:t>
      </w:r>
      <w:r w:rsidRPr="006411EB">
        <w:rPr>
          <w:rStyle w:val="Emphasis"/>
        </w:rPr>
        <w:t>exceptions</w:t>
      </w:r>
      <w:r w:rsidRPr="001606E5">
        <w:rPr>
          <w:sz w:val="16"/>
        </w:rPr>
        <w:t>. Outsiders, meanwhile, increasingly question the credibility of Beijing’s no-first-use declaration.</w:t>
      </w:r>
    </w:p>
    <w:p w14:paraId="72DB4728" w14:textId="77777777" w:rsidR="00937A87" w:rsidRPr="001606E5" w:rsidRDefault="00937A87" w:rsidP="00937A87">
      <w:pPr>
        <w:rPr>
          <w:sz w:val="16"/>
        </w:rPr>
      </w:pPr>
      <w:r w:rsidRPr="001606E5">
        <w:rPr>
          <w:sz w:val="16"/>
        </w:rPr>
        <w:t xml:space="preserve">North Korea: </w:t>
      </w:r>
      <w:r w:rsidRPr="004D2D44">
        <w:rPr>
          <w:rStyle w:val="Emphasis"/>
          <w:highlight w:val="cyan"/>
        </w:rPr>
        <w:t>No</w:t>
      </w:r>
      <w:r w:rsidRPr="00E01654">
        <w:rPr>
          <w:rStyle w:val="StyleUnderline"/>
        </w:rPr>
        <w:t xml:space="preserve">rth </w:t>
      </w:r>
      <w:r w:rsidRPr="004D2D44">
        <w:rPr>
          <w:rStyle w:val="Emphasis"/>
          <w:highlight w:val="cyan"/>
        </w:rPr>
        <w:t>Ko</w:t>
      </w:r>
      <w:r w:rsidRPr="00E01654">
        <w:rPr>
          <w:rStyle w:val="StyleUnderline"/>
        </w:rPr>
        <w:t>rean</w:t>
      </w:r>
      <w:r w:rsidRPr="002C0D2A">
        <w:rPr>
          <w:rStyle w:val="StyleUnderline"/>
        </w:rPr>
        <w:t xml:space="preserve"> suspicions of</w:t>
      </w:r>
      <w:r w:rsidRPr="001606E5">
        <w:rPr>
          <w:sz w:val="16"/>
        </w:rPr>
        <w:t xml:space="preserve"> the </w:t>
      </w:r>
      <w:r w:rsidRPr="002C0D2A">
        <w:rPr>
          <w:rStyle w:val="StyleUnderline"/>
        </w:rPr>
        <w:t>US</w:t>
      </w:r>
      <w:r w:rsidRPr="001606E5">
        <w:rPr>
          <w:sz w:val="16"/>
        </w:rPr>
        <w:t xml:space="preserve"> and South Korea could </w:t>
      </w:r>
      <w:r w:rsidRPr="000965D4">
        <w:rPr>
          <w:rStyle w:val="StyleUnderline"/>
        </w:rPr>
        <w:t xml:space="preserve">lead it to </w:t>
      </w:r>
      <w:r w:rsidRPr="004D2D44">
        <w:rPr>
          <w:rStyle w:val="Emphasis"/>
          <w:highlight w:val="cyan"/>
        </w:rPr>
        <w:t>mistake</w:t>
      </w:r>
      <w:r w:rsidRPr="000965D4">
        <w:rPr>
          <w:rStyle w:val="StyleUnderline"/>
        </w:rPr>
        <w:t xml:space="preserve"> a natural </w:t>
      </w:r>
      <w:r w:rsidRPr="004D2D44">
        <w:rPr>
          <w:rStyle w:val="Emphasis"/>
          <w:highlight w:val="cyan"/>
        </w:rPr>
        <w:t>outbreak</w:t>
      </w:r>
      <w:r w:rsidRPr="001606E5">
        <w:rPr>
          <w:sz w:val="16"/>
        </w:rPr>
        <w:t xml:space="preserve">/pandemic </w:t>
      </w:r>
      <w:r w:rsidRPr="00A5036E">
        <w:rPr>
          <w:rStyle w:val="StyleUnderline"/>
        </w:rPr>
        <w:t xml:space="preserve">or laboratory accident </w:t>
      </w:r>
      <w:r w:rsidRPr="004D2D44">
        <w:rPr>
          <w:rStyle w:val="StyleUnderline"/>
          <w:highlight w:val="cyan"/>
        </w:rPr>
        <w:t>for</w:t>
      </w:r>
      <w:r w:rsidRPr="001606E5">
        <w:rPr>
          <w:sz w:val="16"/>
        </w:rPr>
        <w:t xml:space="preserve"> a </w:t>
      </w:r>
      <w:r w:rsidRPr="00A5036E">
        <w:rPr>
          <w:rStyle w:val="StyleUnderline"/>
        </w:rPr>
        <w:t xml:space="preserve">deliberate </w:t>
      </w:r>
      <w:r w:rsidRPr="004D2D44">
        <w:rPr>
          <w:rStyle w:val="Emphasis"/>
          <w:highlight w:val="cyan"/>
        </w:rPr>
        <w:t>attack</w:t>
      </w:r>
      <w:r w:rsidRPr="001606E5">
        <w:rPr>
          <w:sz w:val="16"/>
        </w:rPr>
        <w:t>. Ever since the Korean War, when it falsely accused the US of employing biological warfare,13 Pyongyang has been primed for a biological attack from the US or South Korea. Therefore, a natural outbreak (particularly if it appears first in North Korea) is likely to be viewed as a deliberate attack until proven otherwise. And Pyongyang also is primed to believe that even in the case of a natural outbreak, the US or South Korea can be expected to exploit the crisis as an opportunity to subvert the regime.</w:t>
      </w:r>
    </w:p>
    <w:p w14:paraId="6145CB9B" w14:textId="77777777" w:rsidR="00937A87" w:rsidRPr="001606E5" w:rsidRDefault="00937A87" w:rsidP="00937A87">
      <w:pPr>
        <w:rPr>
          <w:sz w:val="16"/>
        </w:rPr>
      </w:pPr>
      <w:r w:rsidRPr="001606E5">
        <w:rPr>
          <w:sz w:val="16"/>
        </w:rPr>
        <w:t xml:space="preserve">India: India has long proclaimed that it will not engage in the first use of nuclear weapons. However, for two decades this policy has included a significant caveat when it comes to biological weapons. </w:t>
      </w:r>
      <w:r w:rsidRPr="004D2D44">
        <w:rPr>
          <w:rStyle w:val="Emphasis"/>
          <w:highlight w:val="cyan"/>
        </w:rPr>
        <w:t>India</w:t>
      </w:r>
      <w:r w:rsidRPr="004D2D44">
        <w:rPr>
          <w:rStyle w:val="StyleUnderline"/>
          <w:highlight w:val="cyan"/>
        </w:rPr>
        <w:t>’s</w:t>
      </w:r>
      <w:r w:rsidRPr="001606E5">
        <w:rPr>
          <w:sz w:val="16"/>
        </w:rPr>
        <w:t xml:space="preserve"> 2003 nuclear </w:t>
      </w:r>
      <w:r w:rsidRPr="004D2D44">
        <w:rPr>
          <w:rStyle w:val="StyleUnderline"/>
          <w:highlight w:val="cyan"/>
        </w:rPr>
        <w:t>doctrine</w:t>
      </w:r>
      <w:r w:rsidRPr="00A5036E">
        <w:rPr>
          <w:rStyle w:val="StyleUnderline"/>
        </w:rPr>
        <w:t xml:space="preserve"> </w:t>
      </w:r>
      <w:r w:rsidRPr="004D2D44">
        <w:rPr>
          <w:rStyle w:val="StyleUnderline"/>
        </w:rPr>
        <w:t>states</w:t>
      </w:r>
      <w:r w:rsidRPr="001606E5">
        <w:rPr>
          <w:sz w:val="16"/>
        </w:rPr>
        <w:t xml:space="preserve"> that “</w:t>
      </w:r>
      <w:r w:rsidRPr="00A5036E">
        <w:rPr>
          <w:rStyle w:val="StyleUnderline"/>
        </w:rPr>
        <w:t xml:space="preserve">in the </w:t>
      </w:r>
      <w:r w:rsidRPr="00176623">
        <w:rPr>
          <w:rStyle w:val="Emphasis"/>
        </w:rPr>
        <w:t>event</w:t>
      </w:r>
      <w:r w:rsidRPr="00A5036E">
        <w:rPr>
          <w:rStyle w:val="StyleUnderline"/>
        </w:rPr>
        <w:t xml:space="preserve"> of</w:t>
      </w:r>
      <w:r w:rsidRPr="001606E5">
        <w:rPr>
          <w:sz w:val="16"/>
        </w:rPr>
        <w:t xml:space="preserve"> a </w:t>
      </w:r>
      <w:r w:rsidRPr="00A5036E">
        <w:rPr>
          <w:rStyle w:val="StyleUnderline"/>
        </w:rPr>
        <w:t xml:space="preserve">major </w:t>
      </w:r>
      <w:r w:rsidRPr="00176623">
        <w:rPr>
          <w:rStyle w:val="Emphasis"/>
        </w:rPr>
        <w:t>attack</w:t>
      </w:r>
      <w:r w:rsidRPr="001606E5">
        <w:rPr>
          <w:sz w:val="16"/>
        </w:rPr>
        <w:t xml:space="preserve"> against India, or Indian forces anywhere, </w:t>
      </w:r>
      <w:r w:rsidRPr="00680193">
        <w:rPr>
          <w:rStyle w:val="StyleUnderline"/>
        </w:rPr>
        <w:t xml:space="preserve">by </w:t>
      </w:r>
      <w:r w:rsidRPr="00176623">
        <w:rPr>
          <w:rStyle w:val="Emphasis"/>
        </w:rPr>
        <w:t>bio</w:t>
      </w:r>
      <w:r w:rsidRPr="00680193">
        <w:rPr>
          <w:rStyle w:val="StyleUnderline"/>
        </w:rPr>
        <w:t>logical</w:t>
      </w:r>
      <w:r w:rsidRPr="001606E5">
        <w:rPr>
          <w:sz w:val="16"/>
        </w:rPr>
        <w:t xml:space="preserve"> or chemical </w:t>
      </w:r>
      <w:r w:rsidRPr="00176623">
        <w:rPr>
          <w:rStyle w:val="Emphasis"/>
        </w:rPr>
        <w:t>weapons</w:t>
      </w:r>
      <w:r w:rsidRPr="00680193">
        <w:rPr>
          <w:rStyle w:val="StyleUnderline"/>
        </w:rPr>
        <w:t xml:space="preserve">, India will </w:t>
      </w:r>
      <w:r w:rsidRPr="004D2D44">
        <w:rPr>
          <w:rStyle w:val="StyleUnderline"/>
          <w:highlight w:val="cyan"/>
        </w:rPr>
        <w:t>retain</w:t>
      </w:r>
      <w:r w:rsidRPr="001606E5">
        <w:rPr>
          <w:sz w:val="16"/>
        </w:rPr>
        <w:t xml:space="preserve"> the </w:t>
      </w:r>
      <w:r w:rsidRPr="004D2D44">
        <w:rPr>
          <w:rStyle w:val="StyleUnderline"/>
          <w:highlight w:val="cyan"/>
        </w:rPr>
        <w:t xml:space="preserve">option of </w:t>
      </w:r>
      <w:r w:rsidRPr="004D2D44">
        <w:rPr>
          <w:rStyle w:val="Emphasis"/>
          <w:highlight w:val="cyan"/>
        </w:rPr>
        <w:t>retaliating</w:t>
      </w:r>
      <w:r w:rsidRPr="001349F0">
        <w:rPr>
          <w:rStyle w:val="StyleUnderline"/>
        </w:rPr>
        <w:t xml:space="preserve"> with </w:t>
      </w:r>
      <w:r w:rsidRPr="006536B9">
        <w:rPr>
          <w:rStyle w:val="Emphasis"/>
        </w:rPr>
        <w:t>nuc</w:t>
      </w:r>
      <w:r w:rsidRPr="001349F0">
        <w:rPr>
          <w:rStyle w:val="StyleUnderline"/>
        </w:rPr>
        <w:t>lear weapon</w:t>
      </w:r>
      <w:r w:rsidRPr="006536B9">
        <w:rPr>
          <w:rStyle w:val="Emphasis"/>
        </w:rPr>
        <w:t>s</w:t>
      </w:r>
      <w:r w:rsidRPr="001606E5">
        <w:rPr>
          <w:sz w:val="16"/>
        </w:rPr>
        <w:t>.”14 Interestingly, this caveat was not included in the initial draft doctrine India released after its 1998 nuclear tests.15</w:t>
      </w:r>
    </w:p>
    <w:p w14:paraId="4DA0DFBC" w14:textId="77777777" w:rsidR="00937A87" w:rsidRPr="001606E5" w:rsidRDefault="00937A87" w:rsidP="00937A87">
      <w:pPr>
        <w:rPr>
          <w:sz w:val="16"/>
        </w:rPr>
      </w:pPr>
      <w:r w:rsidRPr="001606E5">
        <w:rPr>
          <w:sz w:val="16"/>
        </w:rPr>
        <w:t xml:space="preserve">Pakistan: Given India’s overwhelming conventional arms advantage, Pakistan has refused to renounce the first use of nuclear weapons. Government officials, however, have not spoken specifically on how </w:t>
      </w:r>
      <w:r w:rsidRPr="004D2D44">
        <w:rPr>
          <w:rStyle w:val="Emphasis"/>
          <w:highlight w:val="cyan"/>
        </w:rPr>
        <w:t>Pakistan</w:t>
      </w:r>
      <w:r w:rsidRPr="004D2D44">
        <w:rPr>
          <w:rStyle w:val="StyleUnderline"/>
          <w:highlight w:val="cyan"/>
        </w:rPr>
        <w:t xml:space="preserve"> might </w:t>
      </w:r>
      <w:r w:rsidRPr="004D2D44">
        <w:rPr>
          <w:rStyle w:val="Emphasis"/>
          <w:highlight w:val="cyan"/>
        </w:rPr>
        <w:t>respond</w:t>
      </w:r>
      <w:r w:rsidRPr="001349F0">
        <w:rPr>
          <w:rStyle w:val="StyleUnderline"/>
        </w:rPr>
        <w:t xml:space="preserve"> to a</w:t>
      </w:r>
      <w:r w:rsidRPr="001606E5">
        <w:rPr>
          <w:sz w:val="16"/>
        </w:rPr>
        <w:t xml:space="preserve"> chemical or </w:t>
      </w:r>
      <w:r w:rsidRPr="001349F0">
        <w:rPr>
          <w:rStyle w:val="StyleUnderline"/>
        </w:rPr>
        <w:t>biological attack</w:t>
      </w:r>
      <w:r w:rsidRPr="001606E5">
        <w:rPr>
          <w:sz w:val="16"/>
        </w:rPr>
        <w:t>.</w:t>
      </w:r>
    </w:p>
    <w:p w14:paraId="2FB414C0" w14:textId="77777777" w:rsidR="00937A87" w:rsidRPr="001606E5" w:rsidRDefault="00937A87" w:rsidP="00937A87">
      <w:pPr>
        <w:rPr>
          <w:sz w:val="16"/>
        </w:rPr>
      </w:pPr>
      <w:r w:rsidRPr="001606E5">
        <w:rPr>
          <w:sz w:val="16"/>
        </w:rPr>
        <w:t>Natural Outbreaks, Deliberate Attacks and Bioterrorism</w:t>
      </w:r>
    </w:p>
    <w:p w14:paraId="2A8CE158" w14:textId="77777777" w:rsidR="00937A87" w:rsidRPr="001606E5" w:rsidRDefault="00937A87" w:rsidP="00937A87">
      <w:pPr>
        <w:rPr>
          <w:sz w:val="16"/>
        </w:rPr>
      </w:pPr>
      <w:r w:rsidRPr="001606E5">
        <w:rPr>
          <w:sz w:val="16"/>
        </w:rPr>
        <w:t xml:space="preserve">It may not be possible to definitively determine the origin of a particular outbreak, potentially </w:t>
      </w:r>
      <w:r w:rsidRPr="004D2D44">
        <w:rPr>
          <w:rStyle w:val="StyleUnderline"/>
          <w:highlight w:val="cyan"/>
        </w:rPr>
        <w:t>sparking</w:t>
      </w:r>
      <w:r w:rsidRPr="001606E5">
        <w:rPr>
          <w:sz w:val="16"/>
        </w:rPr>
        <w:t xml:space="preserve"> an </w:t>
      </w:r>
      <w:r w:rsidRPr="008765D7">
        <w:rPr>
          <w:rStyle w:val="StyleUnderline"/>
        </w:rPr>
        <w:t xml:space="preserve">unfounded </w:t>
      </w:r>
      <w:r w:rsidRPr="004D2D44">
        <w:rPr>
          <w:rStyle w:val="Emphasis"/>
          <w:highlight w:val="cyan"/>
        </w:rPr>
        <w:t>nuclear escalation</w:t>
      </w:r>
      <w:r w:rsidRPr="001606E5">
        <w:rPr>
          <w:sz w:val="16"/>
        </w:rPr>
        <w:t xml:space="preserve">. Similarly, imprecise analysis has commonly occurred with fielded biological detection devices and might inadvertently lead to an asymmetric response.16 The risk of misattributing a </w:t>
      </w:r>
      <w:r w:rsidRPr="004D2D44">
        <w:rPr>
          <w:sz w:val="16"/>
        </w:rPr>
        <w:t>natural</w:t>
      </w:r>
      <w:r w:rsidRPr="001606E5">
        <w:rPr>
          <w:sz w:val="16"/>
        </w:rPr>
        <w:t xml:space="preserve"> event as a biological warfare attack necessitates a deliberate, data-to-decisions approach that emphasizes degrees of certainty when determining proportional response. At a minimum, nuclear-weapon states must carefully consider </w:t>
      </w:r>
      <w:r w:rsidRPr="004D2D44">
        <w:rPr>
          <w:sz w:val="16"/>
        </w:rPr>
        <w:t>how</w:t>
      </w:r>
      <w:r w:rsidRPr="001606E5">
        <w:rPr>
          <w:sz w:val="16"/>
        </w:rPr>
        <w:t xml:space="preserve"> they operationalize doctrines that leave open the possibility of a nuclear response to a perceived biological warfare attack.</w:t>
      </w:r>
    </w:p>
    <w:p w14:paraId="79ADAD67" w14:textId="77777777" w:rsidR="00937A87" w:rsidRPr="001606E5" w:rsidRDefault="00937A87" w:rsidP="00937A87">
      <w:pPr>
        <w:rPr>
          <w:sz w:val="16"/>
        </w:rPr>
      </w:pPr>
      <w:r w:rsidRPr="00C57CC9">
        <w:rPr>
          <w:rStyle w:val="StyleUnderline"/>
        </w:rPr>
        <w:t xml:space="preserve">This same attribution </w:t>
      </w:r>
      <w:r w:rsidRPr="00AC35B1">
        <w:rPr>
          <w:rStyle w:val="Emphasis"/>
        </w:rPr>
        <w:t>challenge</w:t>
      </w:r>
      <w:r w:rsidRPr="00C57CC9">
        <w:rPr>
          <w:rStyle w:val="StyleUnderline"/>
        </w:rPr>
        <w:t xml:space="preserve"> could be</w:t>
      </w:r>
      <w:r w:rsidRPr="001606E5">
        <w:rPr>
          <w:sz w:val="16"/>
        </w:rPr>
        <w:t xml:space="preserve"> intentionally or </w:t>
      </w:r>
      <w:r w:rsidRPr="00C57CC9">
        <w:rPr>
          <w:rStyle w:val="StyleUnderline"/>
        </w:rPr>
        <w:t xml:space="preserve">unintentionally </w:t>
      </w:r>
      <w:r w:rsidRPr="004D2D44">
        <w:rPr>
          <w:rStyle w:val="Emphasis"/>
          <w:highlight w:val="cyan"/>
        </w:rPr>
        <w:t>exacerbated</w:t>
      </w:r>
      <w:r w:rsidRPr="004D2D44">
        <w:rPr>
          <w:rStyle w:val="StyleUnderline"/>
          <w:highlight w:val="cyan"/>
        </w:rPr>
        <w:t xml:space="preserve"> by </w:t>
      </w:r>
      <w:r w:rsidRPr="004D2D44">
        <w:rPr>
          <w:rStyle w:val="Emphasis"/>
          <w:highlight w:val="cyan"/>
        </w:rPr>
        <w:t>n</w:t>
      </w:r>
      <w:r w:rsidRPr="00C57CC9">
        <w:rPr>
          <w:rStyle w:val="StyleUnderline"/>
        </w:rPr>
        <w:t>on-</w:t>
      </w:r>
      <w:r w:rsidRPr="004D2D44">
        <w:rPr>
          <w:rStyle w:val="Emphasis"/>
          <w:highlight w:val="cyan"/>
        </w:rPr>
        <w:t>s</w:t>
      </w:r>
      <w:r w:rsidRPr="00C57CC9">
        <w:rPr>
          <w:rStyle w:val="StyleUnderline"/>
        </w:rPr>
        <w:t xml:space="preserve">tate </w:t>
      </w:r>
      <w:r w:rsidRPr="004D2D44">
        <w:rPr>
          <w:rStyle w:val="Emphasis"/>
          <w:highlight w:val="cyan"/>
        </w:rPr>
        <w:t>a</w:t>
      </w:r>
      <w:r w:rsidRPr="00C57CC9">
        <w:rPr>
          <w:rStyle w:val="StyleUnderline"/>
        </w:rPr>
        <w:t>ctor</w:t>
      </w:r>
      <w:r w:rsidRPr="004D2D44">
        <w:rPr>
          <w:rStyle w:val="Emphasis"/>
          <w:highlight w:val="cyan"/>
        </w:rPr>
        <w:t>s</w:t>
      </w:r>
      <w:r w:rsidRPr="00C57CC9">
        <w:rPr>
          <w:rStyle w:val="StyleUnderline"/>
        </w:rPr>
        <w:t xml:space="preserve"> to leverage nuclear escalation</w:t>
      </w:r>
      <w:r w:rsidRPr="001606E5">
        <w:rPr>
          <w:sz w:val="16"/>
        </w:rPr>
        <w:t xml:space="preserve"> for their own purposes. For example, </w:t>
      </w:r>
      <w:r w:rsidRPr="006D283F">
        <w:rPr>
          <w:rStyle w:val="StyleUnderline"/>
          <w:highlight w:val="cyan"/>
        </w:rPr>
        <w:t>a</w:t>
      </w:r>
      <w:r w:rsidRPr="001606E5">
        <w:rPr>
          <w:sz w:val="16"/>
        </w:rPr>
        <w:t xml:space="preserve"> millennial </w:t>
      </w:r>
      <w:r w:rsidRPr="006D283F">
        <w:rPr>
          <w:rStyle w:val="Emphasis"/>
          <w:highlight w:val="cyan"/>
        </w:rPr>
        <w:t>terrorist</w:t>
      </w:r>
      <w:r w:rsidRPr="007E1B86">
        <w:rPr>
          <w:rStyle w:val="StyleUnderline"/>
        </w:rPr>
        <w:t xml:space="preserve"> </w:t>
      </w:r>
      <w:r w:rsidRPr="006D283F">
        <w:rPr>
          <w:rStyle w:val="StyleUnderline"/>
        </w:rPr>
        <w:t>group such</w:t>
      </w:r>
      <w:r w:rsidRPr="00B73B3A">
        <w:rPr>
          <w:rStyle w:val="StyleUnderline"/>
        </w:rPr>
        <w:t xml:space="preserve"> as </w:t>
      </w:r>
      <w:r w:rsidRPr="00B73B3A">
        <w:rPr>
          <w:rStyle w:val="Emphasis"/>
        </w:rPr>
        <w:t>Al Qaeda</w:t>
      </w:r>
      <w:r w:rsidRPr="00B73B3A">
        <w:rPr>
          <w:rStyle w:val="StyleUnderline"/>
        </w:rPr>
        <w:t xml:space="preserve"> or </w:t>
      </w:r>
      <w:r w:rsidRPr="00B73B3A">
        <w:rPr>
          <w:rStyle w:val="Emphasis"/>
        </w:rPr>
        <w:t>ISIS</w:t>
      </w:r>
      <w:r w:rsidRPr="00B73B3A">
        <w:rPr>
          <w:rStyle w:val="StyleUnderline"/>
        </w:rPr>
        <w:t xml:space="preserve"> </w:t>
      </w:r>
      <w:r w:rsidRPr="006D283F">
        <w:rPr>
          <w:rStyle w:val="StyleUnderline"/>
          <w:highlight w:val="cyan"/>
        </w:rPr>
        <w:t>could launch</w:t>
      </w:r>
      <w:r w:rsidRPr="0007152C">
        <w:rPr>
          <w:rStyle w:val="StyleUnderline"/>
        </w:rPr>
        <w:t xml:space="preserve"> a biological </w:t>
      </w:r>
      <w:r w:rsidRPr="006D283F">
        <w:rPr>
          <w:rStyle w:val="Emphasis"/>
          <w:highlight w:val="cyan"/>
        </w:rPr>
        <w:t>attack</w:t>
      </w:r>
      <w:r w:rsidRPr="006D283F">
        <w:rPr>
          <w:rStyle w:val="StyleUnderline"/>
          <w:highlight w:val="cyan"/>
        </w:rPr>
        <w:t xml:space="preserve"> against</w:t>
      </w:r>
      <w:r w:rsidRPr="001606E5">
        <w:rPr>
          <w:sz w:val="16"/>
        </w:rPr>
        <w:t xml:space="preserve"> countries such as </w:t>
      </w:r>
      <w:r w:rsidRPr="006D283F">
        <w:rPr>
          <w:rStyle w:val="StyleUnderline"/>
          <w:highlight w:val="cyan"/>
        </w:rPr>
        <w:t xml:space="preserve">the </w:t>
      </w:r>
      <w:r w:rsidRPr="006D283F">
        <w:rPr>
          <w:rStyle w:val="Emphasis"/>
          <w:highlight w:val="cyan"/>
        </w:rPr>
        <w:t>US</w:t>
      </w:r>
      <w:r w:rsidRPr="006D283F">
        <w:rPr>
          <w:rStyle w:val="StyleUnderline"/>
          <w:highlight w:val="cyan"/>
        </w:rPr>
        <w:t xml:space="preserve">, </w:t>
      </w:r>
      <w:r w:rsidRPr="006D283F">
        <w:rPr>
          <w:rStyle w:val="Emphasis"/>
          <w:highlight w:val="cyan"/>
        </w:rPr>
        <w:t>No</w:t>
      </w:r>
      <w:r w:rsidRPr="00F02B67">
        <w:rPr>
          <w:rStyle w:val="StyleUnderline"/>
        </w:rPr>
        <w:t xml:space="preserve">rth </w:t>
      </w:r>
      <w:r w:rsidRPr="006D283F">
        <w:rPr>
          <w:rStyle w:val="Emphasis"/>
          <w:highlight w:val="cyan"/>
        </w:rPr>
        <w:t>Ko</w:t>
      </w:r>
      <w:r w:rsidRPr="00F02B67">
        <w:rPr>
          <w:rStyle w:val="StyleUnderline"/>
        </w:rPr>
        <w:t xml:space="preserve">rea </w:t>
      </w:r>
      <w:r w:rsidRPr="006D283F">
        <w:rPr>
          <w:rStyle w:val="StyleUnderline"/>
          <w:highlight w:val="cyan"/>
        </w:rPr>
        <w:t xml:space="preserve">or </w:t>
      </w:r>
      <w:r w:rsidRPr="006D283F">
        <w:rPr>
          <w:rStyle w:val="Emphasis"/>
          <w:highlight w:val="cyan"/>
        </w:rPr>
        <w:t>Russia</w:t>
      </w:r>
      <w:r w:rsidRPr="00F02B67">
        <w:rPr>
          <w:rStyle w:val="StyleUnderline"/>
        </w:rPr>
        <w:t xml:space="preserve"> with hopes</w:t>
      </w:r>
      <w:r w:rsidRPr="001606E5">
        <w:rPr>
          <w:sz w:val="16"/>
        </w:rPr>
        <w:t xml:space="preserve"> that </w:t>
      </w:r>
      <w:r w:rsidRPr="00704DB2">
        <w:rPr>
          <w:rStyle w:val="StyleUnderline"/>
        </w:rPr>
        <w:t xml:space="preserve">it would be </w:t>
      </w:r>
      <w:r w:rsidRPr="006D283F">
        <w:rPr>
          <w:rStyle w:val="Emphasis"/>
          <w:highlight w:val="cyan"/>
        </w:rPr>
        <w:t>perceived</w:t>
      </w:r>
      <w:r w:rsidRPr="00704DB2">
        <w:rPr>
          <w:rStyle w:val="StyleUnderline"/>
        </w:rPr>
        <w:t xml:space="preserve"> </w:t>
      </w:r>
      <w:r w:rsidRPr="001606E5">
        <w:rPr>
          <w:sz w:val="16"/>
        </w:rPr>
        <w:t xml:space="preserve">as an attack by that country’s adversary, </w:t>
      </w:r>
      <w:r w:rsidRPr="006D283F">
        <w:rPr>
          <w:rStyle w:val="StyleUnderline"/>
          <w:highlight w:val="cyan"/>
        </w:rPr>
        <w:t>with</w:t>
      </w:r>
      <w:r w:rsidRPr="001606E5">
        <w:rPr>
          <w:sz w:val="16"/>
        </w:rPr>
        <w:t xml:space="preserve"> consequent </w:t>
      </w:r>
      <w:r w:rsidRPr="006D283F">
        <w:rPr>
          <w:rStyle w:val="Emphasis"/>
          <w:highlight w:val="cyan"/>
        </w:rPr>
        <w:t>retaliation</w:t>
      </w:r>
      <w:r w:rsidRPr="001606E5">
        <w:rPr>
          <w:sz w:val="16"/>
        </w:rPr>
        <w:t xml:space="preserve">. Or Kashmiri militants with links to Pakistan could launch such an attack against India with or without support from Islamabad and with or without publicly acknowledging their responsibility. Alternatively, such militants could claim that what was in fact a natural outbreak on either side of the line of control was a biological warfare attack, </w:t>
      </w:r>
      <w:r w:rsidRPr="00704DB2">
        <w:rPr>
          <w:rStyle w:val="StyleUnderline"/>
        </w:rPr>
        <w:t xml:space="preserve">bringing </w:t>
      </w:r>
      <w:r w:rsidRPr="00D7005A">
        <w:rPr>
          <w:rStyle w:val="Emphasis"/>
        </w:rPr>
        <w:t>nuclear escalation</w:t>
      </w:r>
      <w:r w:rsidRPr="001606E5">
        <w:rPr>
          <w:sz w:val="16"/>
        </w:rPr>
        <w:t xml:space="preserve"> dynamics </w:t>
      </w:r>
      <w:r w:rsidRPr="00704DB2">
        <w:rPr>
          <w:rStyle w:val="StyleUnderline"/>
        </w:rPr>
        <w:t>into play</w:t>
      </w:r>
      <w:r w:rsidRPr="001606E5">
        <w:rPr>
          <w:sz w:val="16"/>
        </w:rPr>
        <w:t>. The potential for the latter is illustrated by a 1994 plague outbreak in Western India that was initially suspected to be a bioterrorist attack.17</w:t>
      </w:r>
    </w:p>
    <w:p w14:paraId="16E250B7" w14:textId="77777777" w:rsidR="00937A87" w:rsidRPr="00B23226" w:rsidRDefault="00937A87" w:rsidP="00937A87">
      <w:pPr>
        <w:pStyle w:val="Heading4"/>
      </w:pPr>
      <w:r w:rsidRPr="00B23226">
        <w:t xml:space="preserve">Intel solves </w:t>
      </w:r>
      <w:r w:rsidRPr="00315159">
        <w:rPr>
          <w:u w:val="single"/>
        </w:rPr>
        <w:t>extinction</w:t>
      </w:r>
      <w:r w:rsidRPr="00B23226">
        <w:t>.</w:t>
      </w:r>
    </w:p>
    <w:p w14:paraId="033F3F8C" w14:textId="77777777" w:rsidR="00937A87" w:rsidRPr="00B23226" w:rsidRDefault="00937A87" w:rsidP="00937A87">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w:t>
      </w:r>
      <w:r w:rsidRPr="00B23226">
        <w:lastRenderedPageBreak/>
        <w:t>https://thebulletin.org/2023/04/existential-espionage-how-intelligence-gathering-can-protect-humanity/]</w:t>
      </w:r>
    </w:p>
    <w:p w14:paraId="2C7580C7" w14:textId="77777777" w:rsidR="00937A87" w:rsidRPr="00B23226" w:rsidRDefault="00937A87" w:rsidP="00937A87">
      <w:pPr>
        <w:rPr>
          <w:sz w:val="16"/>
          <w:szCs w:val="16"/>
        </w:rPr>
      </w:pPr>
      <w:r w:rsidRPr="00B23226">
        <w:rPr>
          <w:sz w:val="16"/>
          <w:szCs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32DA1E80" w14:textId="77777777" w:rsidR="00937A87" w:rsidRPr="00B23226" w:rsidRDefault="00937A87" w:rsidP="00937A87">
      <w:pPr>
        <w:rPr>
          <w:sz w:val="16"/>
          <w:szCs w:val="16"/>
        </w:rPr>
      </w:pPr>
      <w:r w:rsidRPr="00B23226">
        <w:rPr>
          <w:sz w:val="16"/>
          <w:szCs w:val="16"/>
        </w:rPr>
        <w:t xml:space="preserve">In a section on technology, the report contained a short but remarkable description of “existential risks” or “threats that could damage life on a global scale” and lead to human extinction and civilizational collapse. The report specifically cites </w:t>
      </w:r>
      <w:r w:rsidRPr="00B23226">
        <w:rPr>
          <w:rStyle w:val="Emphasis"/>
        </w:rPr>
        <w:t xml:space="preserve">runaway </w:t>
      </w:r>
      <w:r w:rsidRPr="00B23226">
        <w:rPr>
          <w:rStyle w:val="Emphasis"/>
          <w:highlight w:val="cyan"/>
        </w:rPr>
        <w:t>a</w:t>
      </w:r>
      <w:r w:rsidRPr="00B23226">
        <w:rPr>
          <w:sz w:val="16"/>
          <w:szCs w:val="16"/>
        </w:rPr>
        <w:t xml:space="preserve">rtificial </w:t>
      </w:r>
      <w:r w:rsidRPr="00B23226">
        <w:rPr>
          <w:rStyle w:val="Emphasis"/>
          <w:highlight w:val="cyan"/>
        </w:rPr>
        <w:t>i</w:t>
      </w:r>
      <w:r w:rsidRPr="00B23226">
        <w:rPr>
          <w:sz w:val="16"/>
          <w:szCs w:val="16"/>
        </w:rPr>
        <w:t xml:space="preserve">ntelligence, </w:t>
      </w:r>
      <w:r w:rsidRPr="00B23226">
        <w:rPr>
          <w:rStyle w:val="Emphasis"/>
        </w:rPr>
        <w:t>engineered pandemics</w:t>
      </w:r>
      <w:r w:rsidRPr="00B23226">
        <w:rPr>
          <w:sz w:val="16"/>
          <w:szCs w:val="16"/>
        </w:rPr>
        <w:t xml:space="preserve">, nanotechnology weapons, and nuclear war. Other threats include extreme climate change, </w:t>
      </w:r>
      <w:r w:rsidRPr="00B23226">
        <w:rPr>
          <w:rStyle w:val="Emphasis"/>
          <w:highlight w:val="cyan"/>
        </w:rPr>
        <w:t>geoengineering</w:t>
      </w:r>
      <w:r w:rsidRPr="00B23226">
        <w:rPr>
          <w:sz w:val="16"/>
          <w:szCs w:val="16"/>
        </w:rPr>
        <w:t xml:space="preserve">, ecological collapse, </w:t>
      </w:r>
      <w:r w:rsidRPr="00B23226">
        <w:rPr>
          <w:rStyle w:val="Emphasis"/>
          <w:highlight w:val="cyan"/>
        </w:rPr>
        <w:t>supervolcanoes</w:t>
      </w:r>
      <w:r w:rsidRPr="00B23226">
        <w:rPr>
          <w:sz w:val="16"/>
          <w:szCs w:val="16"/>
        </w:rPr>
        <w:t xml:space="preserve">, and </w:t>
      </w:r>
      <w:r w:rsidRPr="00B23226">
        <w:rPr>
          <w:rStyle w:val="Emphasis"/>
          <w:highlight w:val="cyan"/>
        </w:rPr>
        <w:t>n</w:t>
      </w:r>
      <w:r w:rsidRPr="00B23226">
        <w:rPr>
          <w:sz w:val="16"/>
          <w:szCs w:val="16"/>
        </w:rPr>
        <w:t>ear-</w:t>
      </w:r>
      <w:r w:rsidRPr="00B23226">
        <w:rPr>
          <w:rStyle w:val="Emphasis"/>
          <w:highlight w:val="cyan"/>
        </w:rPr>
        <w:t>E</w:t>
      </w:r>
      <w:r w:rsidRPr="00B23226">
        <w:rPr>
          <w:sz w:val="16"/>
          <w:szCs w:val="16"/>
        </w:rPr>
        <w:t xml:space="preserve">arth </w:t>
      </w:r>
      <w:r w:rsidRPr="00B23226">
        <w:rPr>
          <w:rStyle w:val="Emphasis"/>
          <w:highlight w:val="cyan"/>
        </w:rPr>
        <w:t>o</w:t>
      </w:r>
      <w:r w:rsidRPr="00B23226">
        <w:rPr>
          <w:sz w:val="16"/>
          <w:szCs w:val="16"/>
        </w:rPr>
        <w:t>bject</w:t>
      </w:r>
      <w:r w:rsidRPr="00B23226">
        <w:rPr>
          <w:rStyle w:val="Emphasis"/>
          <w:highlight w:val="cyan"/>
        </w:rPr>
        <w:t>s</w:t>
      </w:r>
      <w:r w:rsidRPr="00B23226">
        <w:rPr>
          <w:sz w:val="16"/>
          <w:szCs w:val="16"/>
        </w:rPr>
        <w:t>.</w:t>
      </w:r>
    </w:p>
    <w:p w14:paraId="74D0D490" w14:textId="77777777" w:rsidR="00937A87" w:rsidRPr="00B23226" w:rsidRDefault="00937A87" w:rsidP="00937A87">
      <w:pPr>
        <w:rPr>
          <w:sz w:val="16"/>
          <w:szCs w:val="16"/>
        </w:rPr>
      </w:pPr>
      <w:r w:rsidRPr="00B23226">
        <w:rPr>
          <w:sz w:val="16"/>
          <w:szCs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0A777DC5" w14:textId="77777777" w:rsidR="00937A87" w:rsidRPr="00B23226" w:rsidRDefault="00937A87" w:rsidP="00937A87">
      <w:pPr>
        <w:rPr>
          <w:sz w:val="16"/>
          <w:szCs w:val="16"/>
        </w:rPr>
      </w:pPr>
      <w:r w:rsidRPr="00B23226">
        <w:rPr>
          <w:rStyle w:val="StyleUnderline"/>
          <w:highlight w:val="cyan"/>
        </w:rPr>
        <w:t>Given</w:t>
      </w:r>
      <w:r w:rsidRPr="00B23226">
        <w:rPr>
          <w:rStyle w:val="StyleUnderline"/>
        </w:rPr>
        <w:t xml:space="preserve"> the </w:t>
      </w:r>
      <w:r w:rsidRPr="00B23226">
        <w:rPr>
          <w:rStyle w:val="Emphasis"/>
        </w:rPr>
        <w:t>scale</w:t>
      </w:r>
      <w:r w:rsidRPr="00B23226">
        <w:rPr>
          <w:rStyle w:val="StyleUnderline"/>
        </w:rPr>
        <w:t xml:space="preserve"> and </w:t>
      </w:r>
      <w:r w:rsidRPr="00B23226">
        <w:rPr>
          <w:rStyle w:val="Emphasis"/>
        </w:rPr>
        <w:t>uncertainty</w:t>
      </w:r>
      <w:r w:rsidRPr="00B23226">
        <w:rPr>
          <w:rStyle w:val="StyleUnderline"/>
        </w:rPr>
        <w:t xml:space="preserve"> of </w:t>
      </w:r>
      <w:r w:rsidRPr="00B23226">
        <w:rPr>
          <w:rStyle w:val="Emphasis"/>
          <w:highlight w:val="cyan"/>
        </w:rPr>
        <w:t>ex</w:t>
      </w:r>
      <w:r w:rsidRPr="00315159">
        <w:rPr>
          <w:rStyle w:val="Emphasis"/>
        </w:rPr>
        <w:t xml:space="preserve">istential </w:t>
      </w:r>
      <w:r w:rsidRPr="00B23226">
        <w:rPr>
          <w:rStyle w:val="Emphasis"/>
          <w:highlight w:val="cyan"/>
        </w:rPr>
        <w:t>threats</w:t>
      </w:r>
      <w:r w:rsidRPr="00315159">
        <w:rPr>
          <w:rStyle w:val="StyleUnderline"/>
          <w:highlight w:val="cyan"/>
        </w:rPr>
        <w:t xml:space="preserve">, </w:t>
      </w:r>
      <w:r w:rsidRPr="00315159">
        <w:rPr>
          <w:rStyle w:val="Emphasis"/>
          <w:highlight w:val="cyan"/>
        </w:rPr>
        <w:t>intel</w:t>
      </w:r>
      <w:r w:rsidRPr="00315159">
        <w:rPr>
          <w:rStyle w:val="StyleUnderline"/>
        </w:rPr>
        <w:t xml:space="preserve">ligence </w:t>
      </w:r>
      <w:r w:rsidRPr="00315159">
        <w:rPr>
          <w:rStyle w:val="StyleUnderline"/>
          <w:highlight w:val="cyan"/>
        </w:rPr>
        <w:t xml:space="preserve">is </w:t>
      </w:r>
      <w:r w:rsidRPr="00315159">
        <w:rPr>
          <w:rStyle w:val="Emphasis"/>
          <w:highlight w:val="cyan"/>
        </w:rPr>
        <w:t>key</w:t>
      </w:r>
      <w:r w:rsidRPr="00B23226">
        <w:rPr>
          <w:sz w:val="16"/>
          <w:szCs w:val="16"/>
        </w:rPr>
        <w:t xml:space="preserve">. This is a view that the Global Trends report itself makes: “Such low-probability, high-impact events are difficult to forecast and expensive to prepare for, but </w:t>
      </w:r>
      <w:r w:rsidRPr="00B23226">
        <w:rPr>
          <w:rStyle w:val="Emphasis"/>
          <w:highlight w:val="cyan"/>
        </w:rPr>
        <w:t>identifying</w:t>
      </w:r>
      <w:r w:rsidRPr="00B23226">
        <w:rPr>
          <w:rStyle w:val="StyleUnderline"/>
        </w:rPr>
        <w:t xml:space="preserve"> potential </w:t>
      </w:r>
      <w:r w:rsidRPr="00315159">
        <w:rPr>
          <w:rStyle w:val="Emphasis"/>
          <w:highlight w:val="cyan"/>
        </w:rPr>
        <w:t>risks</w:t>
      </w:r>
      <w:r w:rsidRPr="00315159">
        <w:rPr>
          <w:rStyle w:val="StyleUnderline"/>
          <w:highlight w:val="cyan"/>
        </w:rPr>
        <w:t xml:space="preserve"> and </w:t>
      </w:r>
      <w:r w:rsidRPr="00B23226">
        <w:rPr>
          <w:rStyle w:val="StyleUnderline"/>
          <w:highlight w:val="cyan"/>
        </w:rPr>
        <w:t>developing</w:t>
      </w:r>
      <w:r w:rsidRPr="00B23226">
        <w:rPr>
          <w:rStyle w:val="StyleUnderline"/>
        </w:rPr>
        <w:t xml:space="preserve"> </w:t>
      </w:r>
      <w:r w:rsidRPr="00B23226">
        <w:rPr>
          <w:rStyle w:val="Emphasis"/>
        </w:rPr>
        <w:t xml:space="preserve">mitigation </w:t>
      </w:r>
      <w:r w:rsidRPr="00B23226">
        <w:rPr>
          <w:rStyle w:val="Emphasis"/>
          <w:highlight w:val="cyan"/>
        </w:rPr>
        <w:t>strategies</w:t>
      </w:r>
      <w:r w:rsidRPr="00B23226">
        <w:rPr>
          <w:rStyle w:val="StyleUnderline"/>
        </w:rPr>
        <w:t xml:space="preserve"> in advance can </w:t>
      </w:r>
      <w:r w:rsidRPr="00B23226">
        <w:rPr>
          <w:rStyle w:val="Emphasis"/>
          <w:highlight w:val="cyan"/>
        </w:rPr>
        <w:t>provide</w:t>
      </w:r>
      <w:r w:rsidRPr="00B23226">
        <w:rPr>
          <w:sz w:val="16"/>
          <w:szCs w:val="16"/>
        </w:rPr>
        <w:t xml:space="preserve"> some </w:t>
      </w:r>
      <w:r w:rsidRPr="00B23226">
        <w:rPr>
          <w:rStyle w:val="Emphasis"/>
          <w:highlight w:val="cyan"/>
        </w:rPr>
        <w:t>resilience</w:t>
      </w:r>
      <w:r w:rsidRPr="00B23226">
        <w:rPr>
          <w:rStyle w:val="StyleUnderline"/>
          <w:highlight w:val="cyan"/>
        </w:rPr>
        <w:t xml:space="preserve"> to</w:t>
      </w:r>
      <w:r w:rsidRPr="00B23226">
        <w:rPr>
          <w:rStyle w:val="StyleUnderline"/>
        </w:rPr>
        <w:t xml:space="preserve"> exogenous </w:t>
      </w:r>
      <w:r w:rsidRPr="00B23226">
        <w:rPr>
          <w:rStyle w:val="Emphasis"/>
          <w:highlight w:val="cyan"/>
        </w:rPr>
        <w:t>shocks</w:t>
      </w:r>
      <w:r w:rsidRPr="00B23226">
        <w:rPr>
          <w:sz w:val="16"/>
          <w:szCs w:val="16"/>
        </w:rPr>
        <w:t>.”</w:t>
      </w:r>
    </w:p>
    <w:p w14:paraId="25209FF2" w14:textId="77777777" w:rsidR="00937A87" w:rsidRPr="00B23226" w:rsidRDefault="00937A87" w:rsidP="00937A87">
      <w:pPr>
        <w:rPr>
          <w:sz w:val="16"/>
          <w:szCs w:val="16"/>
        </w:rPr>
      </w:pPr>
      <w:r w:rsidRPr="00B23226">
        <w:rPr>
          <w:sz w:val="16"/>
          <w:szCs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B23226">
        <w:rPr>
          <w:rStyle w:val="Emphasis"/>
          <w:highlight w:val="cyan"/>
        </w:rPr>
        <w:t>Intel</w:t>
      </w:r>
      <w:r w:rsidRPr="00B23226">
        <w:rPr>
          <w:sz w:val="16"/>
          <w:szCs w:val="16"/>
        </w:rPr>
        <w:t xml:space="preserve">ligence collection and analysis capability would </w:t>
      </w:r>
      <w:r w:rsidRPr="00B23226">
        <w:rPr>
          <w:rStyle w:val="StyleUnderline"/>
          <w:highlight w:val="cyan"/>
        </w:rPr>
        <w:t>help</w:t>
      </w:r>
      <w:r w:rsidRPr="00B23226">
        <w:rPr>
          <w:rStyle w:val="StyleUnderline"/>
        </w:rPr>
        <w:t xml:space="preserve"> lead government </w:t>
      </w:r>
      <w:r w:rsidRPr="00B23226">
        <w:rPr>
          <w:rStyle w:val="StyleUnderline"/>
          <w:highlight w:val="cyan"/>
        </w:rPr>
        <w:t>efforts</w:t>
      </w:r>
      <w:r w:rsidRPr="00B23226">
        <w:rPr>
          <w:sz w:val="16"/>
          <w:szCs w:val="16"/>
        </w:rPr>
        <w:t xml:space="preserve"> </w:t>
      </w:r>
      <w:r w:rsidRPr="00B23226">
        <w:rPr>
          <w:rStyle w:val="StyleUnderline"/>
          <w:highlight w:val="cyan"/>
        </w:rPr>
        <w:t>to</w:t>
      </w:r>
      <w:r w:rsidRPr="00B23226">
        <w:rPr>
          <w:sz w:val="16"/>
          <w:szCs w:val="16"/>
        </w:rPr>
        <w:t xml:space="preserve"> </w:t>
      </w:r>
      <w:r w:rsidRPr="00B23226">
        <w:rPr>
          <w:rStyle w:val="Emphasis"/>
          <w:highlight w:val="cyan"/>
        </w:rPr>
        <w:t>detect</w:t>
      </w:r>
      <w:r w:rsidRPr="00B23226">
        <w:rPr>
          <w:sz w:val="16"/>
          <w:szCs w:val="16"/>
        </w:rPr>
        <w:t xml:space="preserve">, </w:t>
      </w:r>
      <w:r w:rsidRPr="00B23226">
        <w:rPr>
          <w:rStyle w:val="Emphasis"/>
        </w:rPr>
        <w:t>understand</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highlight w:val="cyan"/>
        </w:rPr>
        <w:t>warn</w:t>
      </w:r>
      <w:r w:rsidRPr="00B23226">
        <w:rPr>
          <w:sz w:val="16"/>
          <w:szCs w:val="16"/>
        </w:rPr>
        <w:t xml:space="preserve"> senior </w:t>
      </w:r>
      <w:r w:rsidRPr="00315159">
        <w:rPr>
          <w:rStyle w:val="Emphasis"/>
          <w:highlight w:val="cyan"/>
        </w:rPr>
        <w:t>policymakers</w:t>
      </w:r>
      <w:r w:rsidRPr="00315159">
        <w:rPr>
          <w:rStyle w:val="StyleUnderline"/>
          <w:highlight w:val="cyan"/>
        </w:rPr>
        <w:t xml:space="preserve"> of</w:t>
      </w:r>
      <w:r w:rsidRPr="00B23226">
        <w:rPr>
          <w:sz w:val="16"/>
          <w:szCs w:val="16"/>
        </w:rPr>
        <w:t xml:space="preserve"> these </w:t>
      </w:r>
      <w:r w:rsidRPr="00B23226">
        <w:rPr>
          <w:rStyle w:val="Emphasis"/>
          <w:highlight w:val="cyan"/>
        </w:rPr>
        <w:t>threats</w:t>
      </w:r>
      <w:r w:rsidRPr="00B23226">
        <w:rPr>
          <w:sz w:val="16"/>
          <w:szCs w:val="16"/>
        </w:rPr>
        <w:t>.</w:t>
      </w:r>
    </w:p>
    <w:p w14:paraId="6FA4D549" w14:textId="77777777" w:rsidR="00937A87" w:rsidRPr="00B23226" w:rsidRDefault="00937A87" w:rsidP="00937A87">
      <w:pPr>
        <w:rPr>
          <w:sz w:val="16"/>
          <w:szCs w:val="16"/>
        </w:rPr>
      </w:pPr>
      <w:r w:rsidRPr="00B23226">
        <w:rPr>
          <w:sz w:val="16"/>
          <w:szCs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1975193" w14:textId="77777777" w:rsidR="00937A87" w:rsidRPr="00B23226" w:rsidRDefault="00937A87" w:rsidP="00937A87">
      <w:pPr>
        <w:rPr>
          <w:sz w:val="16"/>
          <w:szCs w:val="16"/>
        </w:rPr>
      </w:pPr>
      <w:r w:rsidRPr="00B23226">
        <w:rPr>
          <w:sz w:val="16"/>
          <w:szCs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5213836" w14:textId="77777777" w:rsidR="00937A87" w:rsidRPr="00B23226" w:rsidRDefault="00937A87" w:rsidP="00937A87">
      <w:pPr>
        <w:rPr>
          <w:sz w:val="16"/>
          <w:szCs w:val="16"/>
        </w:rPr>
      </w:pPr>
      <w:r w:rsidRPr="00B23226">
        <w:rPr>
          <w:sz w:val="16"/>
          <w:szCs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6765838" w14:textId="77777777" w:rsidR="00937A87" w:rsidRPr="00B23226" w:rsidRDefault="00937A87" w:rsidP="00937A87">
      <w:pPr>
        <w:rPr>
          <w:sz w:val="16"/>
          <w:szCs w:val="16"/>
        </w:rPr>
      </w:pPr>
      <w:r w:rsidRPr="00B23226">
        <w:rPr>
          <w:rStyle w:val="Emphasis"/>
          <w:highlight w:val="cyan"/>
        </w:rPr>
        <w:t>Nuclear winter</w:t>
      </w:r>
      <w:r w:rsidRPr="00B23226">
        <w:rPr>
          <w:sz w:val="16"/>
          <w:szCs w:val="16"/>
        </w:rPr>
        <w:t xml:space="preserve"> is a prime example. The direct casualties from nuclear war would be extraordinary, potentially in the hundreds of millions. However, it is the aftermath that could be an existential threat. For example, a so-called “small” nuclear exchange of 100 weapons </w:t>
      </w:r>
      <w:r w:rsidRPr="00B23226">
        <w:rPr>
          <w:rStyle w:val="StyleUnderline"/>
        </w:rPr>
        <w:t>could</w:t>
      </w:r>
      <w:r w:rsidRPr="00B23226">
        <w:rPr>
          <w:sz w:val="16"/>
          <w:szCs w:val="16"/>
        </w:rPr>
        <w:t xml:space="preserve"> send extraordinary amounts of aerosols into the stratosphere and lead to global cooling. Global temperatures could drop up to 8 degrees Celsius, disrupting crop growth and </w:t>
      </w:r>
      <w:r w:rsidRPr="00B23226">
        <w:rPr>
          <w:rStyle w:val="Emphasis"/>
          <w:highlight w:val="cyan"/>
        </w:rPr>
        <w:t>caus</w:t>
      </w:r>
      <w:r w:rsidRPr="00B23226">
        <w:rPr>
          <w:sz w:val="16"/>
          <w:szCs w:val="16"/>
        </w:rPr>
        <w:t xml:space="preserve">ing </w:t>
      </w:r>
      <w:r w:rsidRPr="00B23226">
        <w:rPr>
          <w:rStyle w:val="Emphasis"/>
        </w:rPr>
        <w:t xml:space="preserve">mass </w:t>
      </w:r>
      <w:r w:rsidRPr="00B23226">
        <w:rPr>
          <w:rStyle w:val="Emphasis"/>
          <w:highlight w:val="cyan"/>
        </w:rPr>
        <w:t>starvation</w:t>
      </w:r>
      <w:r w:rsidRPr="00B23226">
        <w:rPr>
          <w:sz w:val="16"/>
          <w:szCs w:val="16"/>
          <w:highlight w:val="cyan"/>
        </w:rPr>
        <w:t xml:space="preserve"> </w:t>
      </w:r>
      <w:r w:rsidRPr="00B23226">
        <w:rPr>
          <w:rStyle w:val="StyleUnderline"/>
          <w:highlight w:val="cyan"/>
        </w:rPr>
        <w:t>and</w:t>
      </w:r>
      <w:r w:rsidRPr="00B23226">
        <w:rPr>
          <w:sz w:val="16"/>
          <w:szCs w:val="16"/>
        </w:rPr>
        <w:t xml:space="preserve"> billions of deaths, including possibly human </w:t>
      </w:r>
      <w:r w:rsidRPr="00B23226">
        <w:rPr>
          <w:rStyle w:val="Emphasis"/>
          <w:highlight w:val="cyan"/>
        </w:rPr>
        <w:t>extinction</w:t>
      </w:r>
      <w:r w:rsidRPr="00B23226">
        <w:rPr>
          <w:sz w:val="16"/>
          <w:szCs w:val="16"/>
        </w:rPr>
        <w:t>.</w:t>
      </w:r>
    </w:p>
    <w:p w14:paraId="252325B3" w14:textId="77777777" w:rsidR="00937A87" w:rsidRPr="00B23226" w:rsidRDefault="00937A87" w:rsidP="00937A87">
      <w:pPr>
        <w:rPr>
          <w:sz w:val="16"/>
          <w:szCs w:val="16"/>
        </w:rPr>
      </w:pPr>
      <w:r w:rsidRPr="00B23226">
        <w:rPr>
          <w:sz w:val="16"/>
          <w:szCs w:val="16"/>
        </w:rPr>
        <w:t xml:space="preserve">Effects of </w:t>
      </w:r>
      <w:r w:rsidRPr="00B23226">
        <w:rPr>
          <w:rStyle w:val="StyleUnderline"/>
        </w:rPr>
        <w:t>extreme</w:t>
      </w:r>
      <w:r w:rsidRPr="00B23226">
        <w:rPr>
          <w:sz w:val="16"/>
          <w:szCs w:val="16"/>
        </w:rPr>
        <w:t xml:space="preserve"> </w:t>
      </w:r>
      <w:r w:rsidRPr="00315159">
        <w:rPr>
          <w:rStyle w:val="Emphasis"/>
          <w:highlight w:val="cyan"/>
        </w:rPr>
        <w:t>climate change</w:t>
      </w:r>
      <w:r w:rsidRPr="00B23226">
        <w:rPr>
          <w:sz w:val="16"/>
          <w:szCs w:val="16"/>
        </w:rPr>
        <w:t xml:space="preserve"> could </w:t>
      </w:r>
      <w:r w:rsidRPr="00B23226">
        <w:rPr>
          <w:rStyle w:val="StyleUnderline"/>
          <w:highlight w:val="cyan"/>
        </w:rPr>
        <w:t>wreak</w:t>
      </w:r>
      <w:r w:rsidRPr="00B23226">
        <w:rPr>
          <w:rStyle w:val="StyleUnderline"/>
        </w:rPr>
        <w:t xml:space="preserve"> </w:t>
      </w:r>
      <w:r w:rsidRPr="00B23226">
        <w:rPr>
          <w:rStyle w:val="Emphasis"/>
        </w:rPr>
        <w:t xml:space="preserve">similar </w:t>
      </w:r>
      <w:r w:rsidRPr="00B23226">
        <w:rPr>
          <w:rStyle w:val="Emphasis"/>
          <w:highlight w:val="cyan"/>
        </w:rPr>
        <w:t>havoc</w:t>
      </w:r>
      <w:r w:rsidRPr="00B23226">
        <w:rPr>
          <w:sz w:val="16"/>
          <w:szCs w:val="16"/>
        </w:rPr>
        <w:t xml:space="preserve">. If average global temperatures rise more than expected—for example, above 6 degrees Celsius this century—it could </w:t>
      </w:r>
      <w:r w:rsidRPr="00B23226">
        <w:rPr>
          <w:rStyle w:val="StyleUnderline"/>
          <w:highlight w:val="cyan"/>
        </w:rPr>
        <w:t xml:space="preserve">trigger </w:t>
      </w:r>
      <w:r w:rsidRPr="00B23226">
        <w:rPr>
          <w:rStyle w:val="Emphasis"/>
          <w:highlight w:val="cyan"/>
        </w:rPr>
        <w:t>feedback</w:t>
      </w:r>
      <w:r w:rsidRPr="00B23226">
        <w:rPr>
          <w:sz w:val="16"/>
          <w:szCs w:val="16"/>
        </w:rPr>
        <w:t xml:space="preserve"> loop</w:t>
      </w:r>
      <w:r w:rsidRPr="00B23226">
        <w:rPr>
          <w:rStyle w:val="Emphasis"/>
          <w:highlight w:val="cyan"/>
        </w:rPr>
        <w:t>s</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rPr>
        <w:t>cascade effects</w:t>
      </w:r>
      <w:r w:rsidRPr="00B23226">
        <w:rPr>
          <w:rStyle w:val="StyleUnderline"/>
        </w:rPr>
        <w:t xml:space="preserve"> such as the </w:t>
      </w:r>
      <w:r w:rsidRPr="00B23226">
        <w:rPr>
          <w:rStyle w:val="Emphasis"/>
        </w:rPr>
        <w:t>thawing</w:t>
      </w:r>
      <w:r w:rsidRPr="00B23226">
        <w:rPr>
          <w:rStyle w:val="StyleUnderline"/>
        </w:rPr>
        <w:t xml:space="preserve"> of </w:t>
      </w:r>
      <w:r w:rsidRPr="00B23226">
        <w:rPr>
          <w:rStyle w:val="Emphasis"/>
        </w:rPr>
        <w:t>permafrost</w:t>
      </w:r>
      <w:r w:rsidRPr="00B23226">
        <w:rPr>
          <w:sz w:val="16"/>
          <w:szCs w:val="16"/>
        </w:rPr>
        <w:t xml:space="preserve"> </w:t>
      </w:r>
      <w:r w:rsidRPr="00B23226">
        <w:rPr>
          <w:rStyle w:val="StyleUnderline"/>
        </w:rPr>
        <w:t xml:space="preserve">that would release </w:t>
      </w:r>
      <w:r w:rsidRPr="00B23226">
        <w:rPr>
          <w:rStyle w:val="Emphasis"/>
        </w:rPr>
        <w:t>catastrophic amounts</w:t>
      </w:r>
      <w:r w:rsidRPr="00B23226">
        <w:rPr>
          <w:sz w:val="16"/>
          <w:szCs w:val="16"/>
        </w:rPr>
        <w:t xml:space="preserve"> </w:t>
      </w:r>
      <w:r w:rsidRPr="00B23226">
        <w:rPr>
          <w:rStyle w:val="StyleUnderline"/>
        </w:rPr>
        <w:t xml:space="preserve">of </w:t>
      </w:r>
      <w:r w:rsidRPr="00B23226">
        <w:rPr>
          <w:rStyle w:val="Emphasis"/>
        </w:rPr>
        <w:t>trapped carbon</w:t>
      </w:r>
      <w:r w:rsidRPr="00B23226">
        <w:rPr>
          <w:sz w:val="16"/>
          <w:szCs w:val="16"/>
        </w:rPr>
        <w:t>, further accelerating the planet’s warming.</w:t>
      </w:r>
    </w:p>
    <w:p w14:paraId="506A1732" w14:textId="77777777" w:rsidR="00937A87" w:rsidRPr="00B23226" w:rsidRDefault="00937A87" w:rsidP="00937A87">
      <w:pPr>
        <w:rPr>
          <w:sz w:val="16"/>
          <w:szCs w:val="16"/>
        </w:rPr>
      </w:pPr>
      <w:r w:rsidRPr="00B23226">
        <w:rPr>
          <w:sz w:val="16"/>
          <w:szCs w:val="16"/>
        </w:rPr>
        <w:lastRenderedPageBreak/>
        <w:t xml:space="preserve">Despite this, academic debate continues around whether extreme climate change technically poses an extinction risk. It is difficult to wipe out all of humanity this way. But global impacts such as </w:t>
      </w:r>
      <w:r w:rsidRPr="00B23226">
        <w:rPr>
          <w:rStyle w:val="Emphasis"/>
        </w:rPr>
        <w:t>crop failures</w:t>
      </w:r>
      <w:r w:rsidRPr="00B23226">
        <w:rPr>
          <w:sz w:val="16"/>
          <w:szCs w:val="16"/>
        </w:rPr>
        <w:t xml:space="preserve">, </w:t>
      </w:r>
      <w:r w:rsidRPr="00B23226">
        <w:rPr>
          <w:rStyle w:val="Emphasis"/>
        </w:rPr>
        <w:t>heat</w:t>
      </w:r>
      <w:r w:rsidRPr="00B23226">
        <w:rPr>
          <w:rStyle w:val="StyleUnderline"/>
        </w:rPr>
        <w:t xml:space="preserve"> stress</w:t>
      </w:r>
      <w:r w:rsidRPr="00B23226">
        <w:rPr>
          <w:sz w:val="16"/>
          <w:szCs w:val="16"/>
        </w:rPr>
        <w:t xml:space="preserve">, </w:t>
      </w:r>
      <w:r w:rsidRPr="00B23226">
        <w:rPr>
          <w:rStyle w:val="StyleUnderline"/>
        </w:rPr>
        <w:t xml:space="preserve">and </w:t>
      </w:r>
      <w:r w:rsidRPr="00B23226">
        <w:rPr>
          <w:rStyle w:val="Emphasis"/>
        </w:rPr>
        <w:t>desertification</w:t>
      </w:r>
      <w:r w:rsidRPr="00B23226">
        <w:rPr>
          <w:sz w:val="16"/>
          <w:szCs w:val="16"/>
        </w:rPr>
        <w:t xml:space="preserve"> that </w:t>
      </w:r>
      <w:r w:rsidRPr="00B23226">
        <w:rPr>
          <w:rStyle w:val="StyleUnderline"/>
          <w:highlight w:val="cyan"/>
        </w:rPr>
        <w:t>make</w:t>
      </w:r>
      <w:r w:rsidRPr="00B23226">
        <w:rPr>
          <w:sz w:val="16"/>
          <w:szCs w:val="16"/>
        </w:rPr>
        <w:t xml:space="preserve"> parts of </w:t>
      </w:r>
      <w:r w:rsidRPr="00B23226">
        <w:rPr>
          <w:rStyle w:val="StyleUnderline"/>
          <w:highlight w:val="cyan"/>
        </w:rPr>
        <w:t xml:space="preserve">the world </w:t>
      </w:r>
      <w:r w:rsidRPr="00B23226">
        <w:rPr>
          <w:rStyle w:val="Emphasis"/>
          <w:highlight w:val="cyan"/>
        </w:rPr>
        <w:t>unlivable</w:t>
      </w:r>
      <w:r w:rsidRPr="00B23226">
        <w:rPr>
          <w:sz w:val="16"/>
          <w:szCs w:val="16"/>
        </w:rPr>
        <w:t>, cannot be ruled out. Even if the climate catastrophe does not result in extinction, the scale of death and suffering would be incredibly high, and ultimately a threat to national security and prosperity.</w:t>
      </w:r>
    </w:p>
    <w:p w14:paraId="1108CAD5" w14:textId="77777777" w:rsidR="00937A87" w:rsidRPr="00B23226" w:rsidRDefault="00937A87" w:rsidP="00937A87">
      <w:pPr>
        <w:rPr>
          <w:sz w:val="16"/>
          <w:szCs w:val="16"/>
        </w:rPr>
      </w:pPr>
      <w:r w:rsidRPr="00B23226">
        <w:rPr>
          <w:sz w:val="16"/>
          <w:szCs w:val="16"/>
        </w:rPr>
        <w:t xml:space="preserve">The second challenge is uncertainty around how these risks unfold, how likely the scenarios are, and when the risks could occur. Such ambiguity makes these problems hard to analyze and devote policy resources towards. </w:t>
      </w:r>
      <w:r w:rsidRPr="00B23226">
        <w:rPr>
          <w:rStyle w:val="Emphasis"/>
        </w:rPr>
        <w:t>Intel</w:t>
      </w:r>
      <w:r w:rsidRPr="00B23226">
        <w:rPr>
          <w:sz w:val="16"/>
          <w:szCs w:val="16"/>
        </w:rPr>
        <w:t xml:space="preserve">ligence </w:t>
      </w:r>
      <w:r w:rsidRPr="00B23226">
        <w:rPr>
          <w:rStyle w:val="Emphasis"/>
        </w:rPr>
        <w:t>communities</w:t>
      </w:r>
      <w:r w:rsidRPr="00B23226">
        <w:rPr>
          <w:sz w:val="16"/>
          <w:szCs w:val="16"/>
        </w:rPr>
        <w:t xml:space="preserve">, however, </w:t>
      </w:r>
      <w:r w:rsidRPr="00B23226">
        <w:rPr>
          <w:rStyle w:val="StyleUnderline"/>
        </w:rPr>
        <w:t>can help policy makers navigate this uncertainty</w:t>
      </w:r>
      <w:r w:rsidRPr="00B23226">
        <w:rPr>
          <w:sz w:val="16"/>
          <w:szCs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95A15EA" w14:textId="77777777" w:rsidR="00937A87" w:rsidRPr="00B23226" w:rsidRDefault="00937A87" w:rsidP="00937A87">
      <w:pPr>
        <w:rPr>
          <w:sz w:val="16"/>
          <w:szCs w:val="16"/>
        </w:rPr>
      </w:pPr>
      <w:r w:rsidRPr="00B23226">
        <w:rPr>
          <w:sz w:val="16"/>
          <w:szCs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0075EE4" w14:textId="77777777" w:rsidR="00937A87" w:rsidRPr="00B23226" w:rsidRDefault="00937A87" w:rsidP="00937A87">
      <w:pPr>
        <w:rPr>
          <w:sz w:val="16"/>
          <w:szCs w:val="16"/>
        </w:rPr>
      </w:pPr>
      <w:r w:rsidRPr="00B23226">
        <w:rPr>
          <w:sz w:val="16"/>
          <w:szCs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25D0231A" w14:textId="77777777" w:rsidR="00937A87" w:rsidRPr="00B23226" w:rsidRDefault="00937A87" w:rsidP="00937A87">
      <w:pPr>
        <w:rPr>
          <w:rStyle w:val="StyleUnderline"/>
        </w:rPr>
      </w:pPr>
      <w:r w:rsidRPr="00B23226">
        <w:rPr>
          <w:sz w:val="16"/>
          <w:szCs w:val="16"/>
        </w:rPr>
        <w:t xml:space="preserve">For example, advances in </w:t>
      </w:r>
      <w:r w:rsidRPr="00B23226">
        <w:rPr>
          <w:rStyle w:val="Emphasis"/>
          <w:highlight w:val="cyan"/>
        </w:rPr>
        <w:t>synthetic biology</w:t>
      </w:r>
      <w:r w:rsidRPr="00B23226">
        <w:rPr>
          <w:rStyle w:val="StyleUnderline"/>
          <w:highlight w:val="cyan"/>
        </w:rPr>
        <w:t xml:space="preserve"> could</w:t>
      </w:r>
      <w:r w:rsidRPr="00B23226">
        <w:rPr>
          <w:sz w:val="16"/>
          <w:szCs w:val="16"/>
        </w:rPr>
        <w:t xml:space="preserve"> eventually </w:t>
      </w:r>
      <w:r w:rsidRPr="00B23226">
        <w:rPr>
          <w:rStyle w:val="StyleUnderline"/>
          <w:highlight w:val="cyan"/>
        </w:rPr>
        <w:t>make</w:t>
      </w:r>
      <w:r w:rsidRPr="00B23226">
        <w:rPr>
          <w:rStyle w:val="StyleUnderline"/>
        </w:rPr>
        <w:t xml:space="preserve"> the </w:t>
      </w:r>
      <w:r w:rsidRPr="00B23226">
        <w:rPr>
          <w:rStyle w:val="StyleUnderline"/>
          <w:highlight w:val="cyan"/>
        </w:rPr>
        <w:t>modification of</w:t>
      </w:r>
      <w:r w:rsidRPr="00B23226">
        <w:rPr>
          <w:rStyle w:val="StyleUnderline"/>
        </w:rPr>
        <w:t xml:space="preserve"> dangerous </w:t>
      </w:r>
      <w:r w:rsidRPr="00B23226">
        <w:rPr>
          <w:rStyle w:val="Emphasis"/>
          <w:highlight w:val="cyan"/>
        </w:rPr>
        <w:t>pathogens</w:t>
      </w:r>
      <w:r w:rsidRPr="00B23226">
        <w:rPr>
          <w:rStyle w:val="StyleUnderline"/>
        </w:rPr>
        <w:t xml:space="preserve"> more </w:t>
      </w:r>
      <w:r w:rsidRPr="00B23226">
        <w:rPr>
          <w:rStyle w:val="StyleUnderline"/>
          <w:highlight w:val="cyan"/>
        </w:rPr>
        <w:t>accessible</w:t>
      </w:r>
      <w:r w:rsidRPr="00B23226">
        <w:rPr>
          <w:sz w:val="16"/>
          <w:szCs w:val="16"/>
        </w:rPr>
        <w:t xml:space="preserve">. This could mean that </w:t>
      </w:r>
      <w:r w:rsidRPr="00B23226">
        <w:rPr>
          <w:rStyle w:val="StyleUnderline"/>
        </w:rPr>
        <w:t>malicious actors could</w:t>
      </w:r>
      <w:r w:rsidRPr="00B23226">
        <w:rPr>
          <w:sz w:val="16"/>
          <w:szCs w:val="16"/>
        </w:rPr>
        <w:t xml:space="preserve"> increasingly </w:t>
      </w:r>
      <w:r w:rsidRPr="00B23226">
        <w:rPr>
          <w:rStyle w:val="Emphasis"/>
        </w:rPr>
        <w:t>develop bioweapons</w:t>
      </w:r>
      <w:r w:rsidRPr="00B23226">
        <w:rPr>
          <w:sz w:val="16"/>
          <w:szCs w:val="16"/>
        </w:rPr>
        <w:t xml:space="preserve"> </w:t>
      </w:r>
      <w:r w:rsidRPr="00B23226">
        <w:rPr>
          <w:rStyle w:val="StyleUnderline"/>
        </w:rPr>
        <w:t>due to the reduced education</w:t>
      </w:r>
      <w:r w:rsidRPr="00B23226">
        <w:rPr>
          <w:sz w:val="16"/>
          <w:szCs w:val="16"/>
        </w:rPr>
        <w:t xml:space="preserve">, training, cost, time, </w:t>
      </w:r>
      <w:r w:rsidRPr="00B23226">
        <w:rPr>
          <w:rStyle w:val="StyleUnderline"/>
        </w:rPr>
        <w:t>and equipment thresholds required to modify and employ pathogens.</w:t>
      </w:r>
    </w:p>
    <w:p w14:paraId="3CDF60DB" w14:textId="77777777" w:rsidR="00937A87" w:rsidRDefault="00937A87" w:rsidP="00937A87">
      <w:pPr>
        <w:rPr>
          <w:sz w:val="16"/>
          <w:szCs w:val="16"/>
        </w:rPr>
      </w:pPr>
      <w:r w:rsidRPr="00B23226">
        <w:rPr>
          <w:sz w:val="16"/>
          <w:szCs w:val="16"/>
        </w:rPr>
        <w:t xml:space="preserve">Artificial intelligence also brings its own risks. Current </w:t>
      </w:r>
      <w:r w:rsidRPr="00B23226">
        <w:rPr>
          <w:rStyle w:val="Emphasis"/>
          <w:highlight w:val="cyan"/>
        </w:rPr>
        <w:t>AI</w:t>
      </w:r>
      <w:r w:rsidRPr="00B23226">
        <w:rPr>
          <w:sz w:val="16"/>
          <w:szCs w:val="16"/>
        </w:rPr>
        <w:t xml:space="preserve"> systems </w:t>
      </w:r>
      <w:r w:rsidRPr="00B23226">
        <w:rPr>
          <w:rStyle w:val="StyleUnderline"/>
          <w:highlight w:val="cyan"/>
        </w:rPr>
        <w:t xml:space="preserve">pose risks of </w:t>
      </w:r>
      <w:r w:rsidRPr="00B23226">
        <w:rPr>
          <w:rStyle w:val="Emphasis"/>
          <w:highlight w:val="cyan"/>
        </w:rPr>
        <w:t>accidents</w:t>
      </w:r>
      <w:r w:rsidRPr="00B23226">
        <w:rPr>
          <w:sz w:val="16"/>
          <w:szCs w:val="16"/>
        </w:rPr>
        <w:t xml:space="preserve">, </w:t>
      </w:r>
      <w:r w:rsidRPr="00B23226">
        <w:rPr>
          <w:rStyle w:val="Emphasis"/>
        </w:rPr>
        <w:t>malicious use</w:t>
      </w:r>
      <w:r w:rsidRPr="00B23226">
        <w:rPr>
          <w:sz w:val="16"/>
          <w:szCs w:val="16"/>
        </w:rPr>
        <w:t xml:space="preserve"> by terrorists and rogue states, </w:t>
      </w:r>
      <w:r w:rsidRPr="00B23226">
        <w:rPr>
          <w:rStyle w:val="StyleUnderline"/>
          <w:highlight w:val="cyan"/>
        </w:rPr>
        <w:t>and</w:t>
      </w:r>
      <w:r w:rsidRPr="00B23226">
        <w:rPr>
          <w:sz w:val="16"/>
          <w:szCs w:val="16"/>
        </w:rPr>
        <w:t xml:space="preserve"> systemic risks, such as </w:t>
      </w:r>
      <w:r w:rsidRPr="00B23226">
        <w:rPr>
          <w:rStyle w:val="Emphasis"/>
        </w:rPr>
        <w:t>unstable</w:t>
      </w:r>
      <w:r w:rsidRPr="00B23226">
        <w:rPr>
          <w:sz w:val="16"/>
          <w:szCs w:val="16"/>
        </w:rPr>
        <w:t xml:space="preserve"> escalation </w:t>
      </w:r>
      <w:r w:rsidRPr="00B23226">
        <w:rPr>
          <w:rStyle w:val="StyleUnderline"/>
        </w:rPr>
        <w:t xml:space="preserve">in a </w:t>
      </w:r>
      <w:r w:rsidRPr="00B23226">
        <w:rPr>
          <w:sz w:val="16"/>
          <w:szCs w:val="16"/>
        </w:rPr>
        <w:t>“</w:t>
      </w:r>
      <w:r w:rsidRPr="00B23226">
        <w:rPr>
          <w:rStyle w:val="Emphasis"/>
          <w:highlight w:val="cyan"/>
        </w:rPr>
        <w:t>flash war</w:t>
      </w:r>
      <w:r w:rsidRPr="00B23226">
        <w:rPr>
          <w:sz w:val="16"/>
          <w:szCs w:val="16"/>
        </w:rPr>
        <w:t>,” or a sudden military offensive.</w:t>
      </w:r>
    </w:p>
    <w:p w14:paraId="6093852D" w14:textId="77777777" w:rsidR="00937A87" w:rsidRPr="00B23226" w:rsidRDefault="00937A87" w:rsidP="00937A87">
      <w:pPr>
        <w:rPr>
          <w:sz w:val="16"/>
          <w:szCs w:val="16"/>
        </w:rPr>
      </w:pPr>
      <w:r>
        <w:rPr>
          <w:sz w:val="16"/>
          <w:szCs w:val="16"/>
        </w:rPr>
        <w:t>&lt;&lt;TEXT CONDENSED, NONE OMITTED&gt;&gt;</w:t>
      </w:r>
    </w:p>
    <w:p w14:paraId="16690477" w14:textId="77777777" w:rsidR="00937A87" w:rsidRPr="00315159" w:rsidRDefault="00937A87" w:rsidP="00937A87">
      <w:pPr>
        <w:rPr>
          <w:sz w:val="4"/>
          <w:szCs w:val="4"/>
        </w:rPr>
      </w:pPr>
      <w:r w:rsidRPr="00315159">
        <w:rPr>
          <w:sz w:val="4"/>
          <w:szCs w:val="4"/>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 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 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 Previous intelligence failures have arisen from a perfect storm of problems: politicization, bureaucratic obstacles, poor evaluation of sources, faulty assumptions, cognitive biases, gaps in information, and poor interagency communication. In the case of existential risk, three key gaps are stopping intelligence agencies from allocating effort that is commensurate with the risk: lack of responsibility, insufficient resources, and inadequate relationships. Filling these gaps will be critical to avoiding an intelligence failure of existential proportions. 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 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 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 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 These risks, however, will continue to be neglected without explicit guidance, whether through a national security strategy, intelligence strategy and policy, or strict direction from policy customers. 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 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 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 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 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 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 “[T]here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 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 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 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55DCF909" w14:textId="77777777" w:rsidR="00937A87" w:rsidRDefault="00937A87" w:rsidP="00937A87">
      <w:pPr>
        <w:rPr>
          <w:sz w:val="16"/>
          <w:szCs w:val="16"/>
        </w:rPr>
      </w:pPr>
      <w:r>
        <w:rPr>
          <w:sz w:val="16"/>
          <w:szCs w:val="16"/>
        </w:rPr>
        <w:t>&lt;&lt;PARAGRAPH BREAKS RESUME&gt;&gt;</w:t>
      </w:r>
    </w:p>
    <w:p w14:paraId="194AA3C4" w14:textId="77777777" w:rsidR="00937A87" w:rsidRPr="00B23226" w:rsidRDefault="00937A87" w:rsidP="00937A87">
      <w:pPr>
        <w:rPr>
          <w:sz w:val="16"/>
          <w:szCs w:val="16"/>
        </w:rPr>
      </w:pPr>
      <w:r w:rsidRPr="00B23226">
        <w:rPr>
          <w:sz w:val="16"/>
          <w:szCs w:val="16"/>
        </w:rPr>
        <w:t xml:space="preserve">In some ways, </w:t>
      </w:r>
      <w:r w:rsidRPr="00B23226">
        <w:rPr>
          <w:rStyle w:val="Emphasis"/>
          <w:highlight w:val="cyan"/>
        </w:rPr>
        <w:t>intel</w:t>
      </w:r>
      <w:r w:rsidRPr="00B23226">
        <w:rPr>
          <w:sz w:val="16"/>
          <w:szCs w:val="16"/>
        </w:rPr>
        <w:t xml:space="preserve">ligence </w:t>
      </w:r>
      <w:r w:rsidRPr="00B23226">
        <w:rPr>
          <w:rStyle w:val="Emphasis"/>
          <w:highlight w:val="cyan"/>
        </w:rPr>
        <w:t>communities</w:t>
      </w:r>
      <w:r w:rsidRPr="00B23226">
        <w:rPr>
          <w:rStyle w:val="StyleUnderline"/>
        </w:rPr>
        <w:t xml:space="preserve"> already </w:t>
      </w:r>
      <w:r w:rsidRPr="00B23226">
        <w:rPr>
          <w:rStyle w:val="StyleUnderline"/>
          <w:highlight w:val="cyan"/>
        </w:rPr>
        <w:t xml:space="preserve">are </w:t>
      </w:r>
      <w:r w:rsidRPr="00B23226">
        <w:rPr>
          <w:rStyle w:val="Emphasis"/>
          <w:highlight w:val="cyan"/>
        </w:rPr>
        <w:t>well-positioned</w:t>
      </w:r>
      <w:r w:rsidRPr="00B23226">
        <w:rPr>
          <w:sz w:val="16"/>
          <w:szCs w:val="16"/>
        </w:rPr>
        <w:t xml:space="preserve"> to do so. </w:t>
      </w:r>
      <w:r w:rsidRPr="00B23226">
        <w:rPr>
          <w:rStyle w:val="StyleUnderline"/>
          <w:highlight w:val="cyan"/>
        </w:rPr>
        <w:t xml:space="preserve">Analysts focus on </w:t>
      </w:r>
      <w:r w:rsidRPr="00B23226">
        <w:rPr>
          <w:rStyle w:val="Emphasis"/>
          <w:highlight w:val="cyan"/>
        </w:rPr>
        <w:t>long-term</w:t>
      </w:r>
      <w:r w:rsidRPr="00B23226">
        <w:rPr>
          <w:rStyle w:val="StyleUnderline"/>
        </w:rPr>
        <w:t xml:space="preserve"> and </w:t>
      </w:r>
      <w:r w:rsidRPr="00B23226">
        <w:rPr>
          <w:rStyle w:val="Emphasis"/>
        </w:rPr>
        <w:t xml:space="preserve">uncertain </w:t>
      </w:r>
      <w:r w:rsidRPr="00B23226">
        <w:rPr>
          <w:rStyle w:val="Emphasis"/>
          <w:highlight w:val="cyan"/>
        </w:rPr>
        <w:t>events</w:t>
      </w:r>
      <w:r w:rsidRPr="00B23226">
        <w:rPr>
          <w:sz w:val="16"/>
          <w:szCs w:val="16"/>
        </w:rPr>
        <w:t xml:space="preserve">, even if those events are not the highest priority over day-to-day intelligence requirements. </w:t>
      </w:r>
      <w:r w:rsidRPr="00B23226">
        <w:rPr>
          <w:rStyle w:val="Emphasis"/>
        </w:rPr>
        <w:t>Intel</w:t>
      </w:r>
      <w:r w:rsidRPr="00B23226">
        <w:rPr>
          <w:sz w:val="16"/>
          <w:szCs w:val="16"/>
        </w:rPr>
        <w:t xml:space="preserve">ligence </w:t>
      </w:r>
      <w:r w:rsidRPr="00B23226">
        <w:rPr>
          <w:rStyle w:val="StyleUnderline"/>
        </w:rPr>
        <w:t xml:space="preserve">agencies </w:t>
      </w:r>
      <w:r w:rsidRPr="00B23226">
        <w:rPr>
          <w:rStyle w:val="StyleUnderline"/>
          <w:highlight w:val="cyan"/>
        </w:rPr>
        <w:t>are</w:t>
      </w:r>
      <w:r w:rsidRPr="00B23226">
        <w:rPr>
          <w:sz w:val="16"/>
          <w:szCs w:val="16"/>
        </w:rPr>
        <w:t xml:space="preserve"> generally </w:t>
      </w:r>
      <w:r w:rsidRPr="00B23226">
        <w:rPr>
          <w:rStyle w:val="Emphasis"/>
          <w:highlight w:val="cyan"/>
        </w:rPr>
        <w:t>highly capable</w:t>
      </w:r>
      <w:r w:rsidRPr="00B23226">
        <w:rPr>
          <w:rStyle w:val="StyleUnderline"/>
          <w:highlight w:val="cyan"/>
        </w:rPr>
        <w:t xml:space="preserve"> and</w:t>
      </w:r>
      <w:r w:rsidRPr="00B23226">
        <w:rPr>
          <w:rStyle w:val="StyleUnderline"/>
        </w:rPr>
        <w:t xml:space="preserve"> </w:t>
      </w:r>
      <w:r w:rsidRPr="00B23226">
        <w:rPr>
          <w:rStyle w:val="Emphasis"/>
        </w:rPr>
        <w:t>well-</w:t>
      </w:r>
      <w:r w:rsidRPr="00B23226">
        <w:rPr>
          <w:rStyle w:val="Emphasis"/>
          <w:highlight w:val="cyan"/>
        </w:rPr>
        <w:t>resourced</w:t>
      </w:r>
      <w:r w:rsidRPr="00B23226">
        <w:rPr>
          <w:sz w:val="16"/>
          <w:szCs w:val="16"/>
        </w:rPr>
        <w:t xml:space="preserve"> parts of government </w:t>
      </w:r>
      <w:r w:rsidRPr="00B23226">
        <w:rPr>
          <w:rStyle w:val="StyleUnderline"/>
          <w:highlight w:val="cyan"/>
        </w:rPr>
        <w:t xml:space="preserve">with </w:t>
      </w:r>
      <w:r w:rsidRPr="00B23226">
        <w:rPr>
          <w:rStyle w:val="Emphasis"/>
          <w:highlight w:val="cyan"/>
        </w:rPr>
        <w:t>experience</w:t>
      </w:r>
      <w:r w:rsidRPr="00B23226">
        <w:rPr>
          <w:rStyle w:val="StyleUnderline"/>
          <w:highlight w:val="cyan"/>
        </w:rPr>
        <w:t xml:space="preserve"> in assessi</w:t>
      </w:r>
      <w:r w:rsidRPr="00315159">
        <w:rPr>
          <w:rStyle w:val="StyleUnderline"/>
          <w:highlight w:val="cyan"/>
        </w:rPr>
        <w:t xml:space="preserve">ng </w:t>
      </w:r>
      <w:r w:rsidRPr="00315159">
        <w:rPr>
          <w:rStyle w:val="Emphasis"/>
          <w:highlight w:val="cyan"/>
        </w:rPr>
        <w:t>complex</w:t>
      </w:r>
      <w:r w:rsidRPr="00B23226">
        <w:rPr>
          <w:sz w:val="16"/>
          <w:szCs w:val="16"/>
        </w:rPr>
        <w:t xml:space="preserve"> and </w:t>
      </w:r>
      <w:r w:rsidRPr="00B23226">
        <w:rPr>
          <w:rStyle w:val="Emphasis"/>
        </w:rPr>
        <w:t xml:space="preserve">decentralized </w:t>
      </w:r>
      <w:r w:rsidRPr="00B23226">
        <w:rPr>
          <w:rStyle w:val="Emphasis"/>
          <w:highlight w:val="cyan"/>
        </w:rPr>
        <w:t>threats</w:t>
      </w:r>
      <w:r w:rsidRPr="00B23226">
        <w:rPr>
          <w:sz w:val="16"/>
          <w:szCs w:val="16"/>
        </w:rPr>
        <w:t xml:space="preserve">, especially from malicious groups. </w:t>
      </w:r>
      <w:r w:rsidRPr="00B23226">
        <w:rPr>
          <w:rStyle w:val="StyleUnderline"/>
        </w:rPr>
        <w:t xml:space="preserve">Some areas of potentially </w:t>
      </w:r>
      <w:r w:rsidRPr="00B23226">
        <w:rPr>
          <w:rStyle w:val="Emphasis"/>
        </w:rPr>
        <w:t>extreme</w:t>
      </w:r>
      <w:r w:rsidRPr="00B23226">
        <w:rPr>
          <w:rStyle w:val="StyleUnderline"/>
        </w:rPr>
        <w:t xml:space="preserve"> risk, such as </w:t>
      </w:r>
      <w:r w:rsidRPr="00B23226">
        <w:rPr>
          <w:rStyle w:val="Emphasis"/>
        </w:rPr>
        <w:t>nuc</w:t>
      </w:r>
      <w:r w:rsidRPr="00B23226">
        <w:rPr>
          <w:rStyle w:val="StyleUnderline"/>
        </w:rPr>
        <w:t>lear weapon</w:t>
      </w:r>
      <w:r w:rsidRPr="00B23226">
        <w:rPr>
          <w:rStyle w:val="Emphasis"/>
        </w:rPr>
        <w:t>s</w:t>
      </w:r>
      <w:r w:rsidRPr="00B23226">
        <w:rPr>
          <w:rStyle w:val="StyleUnderline"/>
        </w:rPr>
        <w:t xml:space="preserve"> and advanced tech</w:t>
      </w:r>
      <w:r w:rsidRPr="00B23226">
        <w:rPr>
          <w:sz w:val="16"/>
          <w:szCs w:val="16"/>
        </w:rPr>
        <w:t xml:space="preserve">nologies in the hands of adversaries, </w:t>
      </w:r>
      <w:r w:rsidRPr="00B23226">
        <w:rPr>
          <w:rStyle w:val="StyleUnderline"/>
        </w:rPr>
        <w:t>are</w:t>
      </w:r>
      <w:r w:rsidRPr="00B23226">
        <w:rPr>
          <w:sz w:val="16"/>
          <w:szCs w:val="16"/>
        </w:rPr>
        <w:t xml:space="preserve"> already </w:t>
      </w:r>
      <w:r w:rsidRPr="00B23226">
        <w:rPr>
          <w:rStyle w:val="Emphasis"/>
        </w:rPr>
        <w:t>well within</w:t>
      </w:r>
      <w:r w:rsidRPr="00B23226">
        <w:rPr>
          <w:rStyle w:val="StyleUnderline"/>
        </w:rPr>
        <w:t xml:space="preserve"> the purview.</w:t>
      </w:r>
    </w:p>
    <w:p w14:paraId="5F795358" w14:textId="77777777" w:rsidR="00937A87" w:rsidRPr="00EC4FBD" w:rsidRDefault="00937A87" w:rsidP="00937A87">
      <w:pPr>
        <w:pStyle w:val="Heading4"/>
        <w:rPr>
          <w:u w:val="single"/>
        </w:rPr>
      </w:pPr>
      <w:r>
        <w:t xml:space="preserve">Trumpian deregulation is a </w:t>
      </w:r>
      <w:r>
        <w:rPr>
          <w:u w:val="single"/>
        </w:rPr>
        <w:t>structure</w:t>
      </w:r>
      <w:r w:rsidRPr="00D2111A">
        <w:t xml:space="preserve">, not an </w:t>
      </w:r>
      <w:r w:rsidRPr="00D2111A">
        <w:rPr>
          <w:u w:val="single"/>
        </w:rPr>
        <w:t>event</w:t>
      </w:r>
      <w:r w:rsidRPr="00D2111A">
        <w:t>.</w:t>
      </w:r>
      <w:r>
        <w:t xml:space="preserve"> Absent durable checks, </w:t>
      </w:r>
      <w:r w:rsidRPr="00EC4FBD">
        <w:rPr>
          <w:u w:val="single"/>
        </w:rPr>
        <w:t>core</w:t>
      </w:r>
      <w:r>
        <w:t xml:space="preserve"> bureaucratic functions are at</w:t>
      </w:r>
      <w:r>
        <w:rPr>
          <w:u w:val="single"/>
        </w:rPr>
        <w:t xml:space="preserve"> </w:t>
      </w:r>
      <w:r w:rsidRPr="00EC4FBD">
        <w:rPr>
          <w:u w:val="single"/>
        </w:rPr>
        <w:t>risk</w:t>
      </w:r>
      <w:r w:rsidRPr="00EC4FBD">
        <w:t>.</w:t>
      </w:r>
      <w:r>
        <w:rPr>
          <w:u w:val="single"/>
        </w:rPr>
        <w:t xml:space="preserve"> </w:t>
      </w:r>
    </w:p>
    <w:p w14:paraId="4C7F3933" w14:textId="77777777" w:rsidR="00937A87" w:rsidRPr="0098326E" w:rsidRDefault="00937A87" w:rsidP="00937A87">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47C23863" w14:textId="77777777" w:rsidR="00937A87" w:rsidRPr="002E4865" w:rsidRDefault="00937A87" w:rsidP="00937A87">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t>
      </w:r>
      <w:r w:rsidRPr="002E4865">
        <w:rPr>
          <w:sz w:val="16"/>
        </w:rPr>
        <w:lastRenderedPageBreak/>
        <w:t xml:space="preserve">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00FA0629" w14:textId="77777777" w:rsidR="00937A87" w:rsidRPr="002E4865" w:rsidRDefault="00937A87" w:rsidP="00937A87">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DD7E14">
        <w:rPr>
          <w:rStyle w:val="Emphasis"/>
          <w:highlight w:val="cyan"/>
        </w:rPr>
        <w:t>undermined</w:t>
      </w:r>
      <w:r w:rsidRPr="00DD7E14">
        <w:rPr>
          <w:rStyle w:val="StyleUnderline"/>
          <w:highlight w:val="cyan"/>
        </w:rPr>
        <w:t>, is</w:t>
      </w:r>
      <w:r w:rsidRPr="00F17146">
        <w:rPr>
          <w:rStyle w:val="StyleUnderline"/>
        </w:rPr>
        <w:t xml:space="preserve"> not the free market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 the </w:t>
      </w:r>
      <w:r w:rsidRPr="00CB6ABC">
        <w:rPr>
          <w:rStyle w:val="Emphasis"/>
          <w:highlight w:val="cyan"/>
        </w:rPr>
        <w:t>rule of men</w:t>
      </w:r>
      <w:r w:rsidRPr="002E4865">
        <w:rPr>
          <w:sz w:val="16"/>
        </w:rPr>
        <w:t xml:space="preserve">. The logical endpoint of this trend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12CAFE5B" w14:textId="77777777" w:rsidR="00937A87" w:rsidRPr="002E4865" w:rsidRDefault="00937A87" w:rsidP="00937A87">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108CAA07" w14:textId="77777777" w:rsidR="00937A87" w:rsidRPr="002E4865" w:rsidRDefault="00937A87" w:rsidP="00937A87">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CB6ABC">
        <w:rPr>
          <w:rStyle w:val="Emphasis"/>
          <w:highlight w:val="cyan"/>
        </w:rPr>
        <w:t>employees</w:t>
      </w:r>
      <w:r w:rsidRPr="002E4865">
        <w:rPr>
          <w:rStyle w:val="StyleUnderline"/>
        </w:rPr>
        <w:t xml:space="preserve"> of both agencies </w:t>
      </w:r>
      <w:r w:rsidRPr="00CB6ABC">
        <w:rPr>
          <w:rStyle w:val="StyleUnderline"/>
          <w:highlight w:val="cyan"/>
        </w:rPr>
        <w:t xml:space="preserve">chose to </w:t>
      </w:r>
      <w:r w:rsidRPr="00CB6ABC">
        <w:rPr>
          <w:rStyle w:val="Emphasis"/>
          <w:highlight w:val="cyan"/>
        </w:rPr>
        <w:t>quit</w:t>
      </w:r>
      <w:r w:rsidRPr="002E4865">
        <w:rPr>
          <w:sz w:val="16"/>
        </w:rPr>
        <w:t xml:space="preserve">. This result was </w:t>
      </w:r>
      <w:r w:rsidRPr="00CB6ABC">
        <w:rPr>
          <w:rStyle w:val="Emphasis"/>
          <w:highlight w:val="cyan"/>
        </w:rPr>
        <w:t>intentional</w:t>
      </w:r>
      <w:r w:rsidRPr="002E4865">
        <w:rPr>
          <w:sz w:val="16"/>
        </w:rPr>
        <w:t xml:space="preserve">: to </w:t>
      </w:r>
      <w:r w:rsidRPr="00CB6ABC">
        <w:rPr>
          <w:rStyle w:val="Emphasis"/>
          <w:highlight w:val="cyan"/>
        </w:rPr>
        <w:t>wipe</w:t>
      </w:r>
      <w:r w:rsidRPr="00F17146">
        <w:rPr>
          <w:rStyle w:val="StyleUnderline"/>
        </w:rPr>
        <w:t xml:space="preserve"> out the </w:t>
      </w:r>
      <w:r w:rsidRPr="00CB6ABC">
        <w:rPr>
          <w:rStyle w:val="StyleUnderline"/>
          <w:highlight w:val="cyan"/>
        </w:rPr>
        <w:t xml:space="preserve">department’s capacity to provide </w:t>
      </w:r>
      <w:r w:rsidRPr="00CB6ABC">
        <w:rPr>
          <w:rStyle w:val="Emphasis"/>
          <w:highlight w:val="cyan"/>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CB6ABC">
        <w:rPr>
          <w:rStyle w:val="Emphasis"/>
          <w:highlight w:val="cyan"/>
        </w:rPr>
        <w:t>agencies</w:t>
      </w:r>
      <w:r w:rsidRPr="002E4865">
        <w:rPr>
          <w:rStyle w:val="StyleUnderline"/>
        </w:rPr>
        <w:t xml:space="preserve"> have been </w:t>
      </w:r>
      <w:r w:rsidRPr="00CB6ABC">
        <w:rPr>
          <w:rStyle w:val="Emphasis"/>
          <w:highlight w:val="cyan"/>
        </w:rPr>
        <w:t>decimated</w:t>
      </w:r>
      <w:r w:rsidRPr="002E4865">
        <w:rPr>
          <w:rStyle w:val="StyleUnderline"/>
        </w:rPr>
        <w:t xml:space="preserve">. Their </w:t>
      </w:r>
      <w:r w:rsidRPr="00CB6ABC">
        <w:rPr>
          <w:rStyle w:val="StyleUnderline"/>
          <w:highlight w:val="cyan"/>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CB6ABC">
        <w:rPr>
          <w:rStyle w:val="Emphasis"/>
          <w:highlight w:val="cyan"/>
        </w:rPr>
        <w:t>doesn’t exist</w:t>
      </w:r>
      <w:r w:rsidRPr="00CB6ABC">
        <w:rPr>
          <w:rStyle w:val="StyleUnderline"/>
          <w:highlight w:val="cyan"/>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7F6379A9" w14:textId="77777777" w:rsidR="00937A87" w:rsidRPr="002E4865" w:rsidRDefault="00937A87" w:rsidP="00937A87">
      <w:pPr>
        <w:rPr>
          <w:sz w:val="16"/>
        </w:rPr>
      </w:pPr>
      <w:r w:rsidRPr="002E4865">
        <w:rPr>
          <w:sz w:val="16"/>
        </w:rPr>
        <w:lastRenderedPageBreak/>
        <w:t xml:space="preserve">But this is </w:t>
      </w:r>
      <w:r w:rsidRPr="002E4865">
        <w:rPr>
          <w:rStyle w:val="StyleUnderline"/>
        </w:rPr>
        <w:t xml:space="preserve">just a </w:t>
      </w:r>
      <w:r w:rsidRPr="002E4865">
        <w:rPr>
          <w:rStyle w:val="Emphasis"/>
        </w:rPr>
        <w:t>small taste</w:t>
      </w:r>
      <w:r w:rsidRPr="002E4865">
        <w:rPr>
          <w:rStyle w:val="StyleUnderline"/>
        </w:rPr>
        <w:t xml:space="preserve"> of what might await us in the future</w:t>
      </w:r>
      <w:r w:rsidRPr="002E4865">
        <w:rPr>
          <w:sz w:val="16"/>
        </w:rPr>
        <w:t>. Trump made it clear that one of his first acts, were he to be returned to the presidency, would be to revive “</w:t>
      </w:r>
      <w:r w:rsidRPr="00CB6ABC">
        <w:rPr>
          <w:rStyle w:val="Emphasis"/>
          <w:highlight w:val="cyan"/>
        </w:rPr>
        <w:t>Schedule F</w:t>
      </w:r>
      <w:r w:rsidRPr="002E4865">
        <w:rPr>
          <w:sz w:val="16"/>
        </w:rPr>
        <w:t xml:space="preserve">,” a drastic reduction in civil service protections for federal employees implemented in the last days of his administration. “We need to </w:t>
      </w:r>
      <w:r w:rsidRPr="002E4865">
        <w:rPr>
          <w:rStyle w:val="StyleUnderline"/>
        </w:rPr>
        <w:t xml:space="preserve">make it much </w:t>
      </w:r>
      <w:r w:rsidRPr="00CB6ABC">
        <w:rPr>
          <w:rStyle w:val="StyleUnderline"/>
          <w:highlight w:val="cyan"/>
        </w:rPr>
        <w:t xml:space="preserve">easier to </w:t>
      </w:r>
      <w:r w:rsidRPr="00CB6ABC">
        <w:rPr>
          <w:rStyle w:val="Emphasis"/>
          <w:highlight w:val="cyan"/>
        </w:rPr>
        <w:t>fire</w:t>
      </w:r>
      <w:r w:rsidRPr="00CB6ABC">
        <w:rPr>
          <w:rStyle w:val="StyleUnderline"/>
          <w:highlight w:val="cyan"/>
        </w:rPr>
        <w:t xml:space="preserve"> rogue </w:t>
      </w:r>
      <w:r w:rsidRPr="00CB6ABC">
        <w:rPr>
          <w:rStyle w:val="Emphasis"/>
          <w:highlight w:val="cyan"/>
        </w:rPr>
        <w:t>bureaucrats</w:t>
      </w:r>
      <w:r w:rsidRPr="002E4865">
        <w:rPr>
          <w:sz w:val="16"/>
        </w:rPr>
        <w:t xml:space="preserve"> who are deliberately undermining democracy or, at a minimum, just want to keep their jobs,” Trump declared. “Congress should pass </w:t>
      </w:r>
      <w:r w:rsidRPr="002E4865">
        <w:rPr>
          <w:rStyle w:val="StyleUnderline"/>
        </w:rPr>
        <w:t xml:space="preserve">historic </w:t>
      </w:r>
      <w:r w:rsidRPr="00CB6ABC">
        <w:rPr>
          <w:rStyle w:val="StyleUnderline"/>
          <w:highlight w:val="cyan"/>
        </w:rPr>
        <w:t xml:space="preserve">reforms </w:t>
      </w:r>
      <w:r w:rsidRPr="00CB6ABC">
        <w:rPr>
          <w:rStyle w:val="Emphasis"/>
          <w:highlight w:val="cyan"/>
        </w:rPr>
        <w:t>empower</w:t>
      </w:r>
      <w:r w:rsidRPr="002E4865">
        <w:rPr>
          <w:rStyle w:val="StyleUnderline"/>
        </w:rPr>
        <w:t xml:space="preserve">ing the </w:t>
      </w:r>
      <w:r w:rsidRPr="00CB6ABC">
        <w:rPr>
          <w:rStyle w:val="StyleUnderline"/>
          <w:highlight w:val="cyan"/>
        </w:rPr>
        <w:t xml:space="preserve">president to </w:t>
      </w:r>
      <w:r w:rsidRPr="00CB6ABC">
        <w:rPr>
          <w:rStyle w:val="Emphasis"/>
          <w:highlight w:val="cyan"/>
        </w:rPr>
        <w:t>ensure</w:t>
      </w:r>
      <w:r w:rsidRPr="002E4865">
        <w:rPr>
          <w:rStyle w:val="StyleUnderline"/>
        </w:rPr>
        <w:t xml:space="preserve"> that </w:t>
      </w:r>
      <w:r w:rsidRPr="00CB6ABC">
        <w:rPr>
          <w:rStyle w:val="StyleUnderline"/>
          <w:highlight w:val="cyan"/>
        </w:rPr>
        <w:t xml:space="preserve">any </w:t>
      </w:r>
      <w:r w:rsidRPr="00CB6ABC">
        <w:rPr>
          <w:rStyle w:val="Emphasis"/>
          <w:highlight w:val="cyan"/>
        </w:rPr>
        <w:t>bureaucrat</w:t>
      </w:r>
      <w:r w:rsidRPr="002E4865">
        <w:rPr>
          <w:sz w:val="16"/>
        </w:rPr>
        <w:t xml:space="preserve"> who is corrupt, incompetent or unnecessary for the </w:t>
      </w:r>
      <w:r w:rsidRPr="00CB6ABC">
        <w:rPr>
          <w:sz w:val="16"/>
        </w:rPr>
        <w:t xml:space="preserve">job </w:t>
      </w:r>
      <w:r w:rsidRPr="00CB6ABC">
        <w:rPr>
          <w:rStyle w:val="StyleUnderline"/>
          <w:highlight w:val="cyan"/>
        </w:rPr>
        <w:t>can be told</w:t>
      </w:r>
      <w:r w:rsidRPr="002E4865">
        <w:rPr>
          <w:sz w:val="16"/>
        </w:rPr>
        <w:t xml:space="preserve"> – did you ever hear this – ‘</w:t>
      </w:r>
      <w:r w:rsidRPr="002E4865">
        <w:rPr>
          <w:rStyle w:val="Emphasis"/>
        </w:rPr>
        <w:t xml:space="preserve">You’re </w:t>
      </w:r>
      <w:r w:rsidRPr="00CB6ABC">
        <w:rPr>
          <w:rStyle w:val="Emphasis"/>
          <w:highlight w:val="cyan"/>
        </w:rPr>
        <w:t>fired</w:t>
      </w:r>
      <w:r w:rsidRPr="002E4865">
        <w:rPr>
          <w:sz w:val="16"/>
        </w:rPr>
        <w:t xml:space="preserve">,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 </w:t>
      </w:r>
    </w:p>
    <w:p w14:paraId="263F49E9" w14:textId="77777777" w:rsidR="00937A87" w:rsidRPr="002E4865" w:rsidRDefault="00937A87" w:rsidP="00937A87">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he’s </w:t>
      </w:r>
      <w:r w:rsidRPr="002E4865">
        <w:rPr>
          <w:rStyle w:val="Emphasis"/>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6503351A" w14:textId="77777777" w:rsidR="00937A87" w:rsidRPr="002E4865" w:rsidRDefault="00937A87" w:rsidP="00937A87">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 phenomenon</w:t>
      </w:r>
      <w:r w:rsidRPr="002E4865">
        <w:rPr>
          <w:sz w:val="16"/>
        </w:rPr>
        <w:t xml:space="preserve">: a global </w:t>
      </w:r>
      <w:r w:rsidRPr="00CB6ABC">
        <w:rPr>
          <w:rStyle w:val="StyleUnderline"/>
          <w:highlight w:val="cyan"/>
        </w:rPr>
        <w:t xml:space="preserve">wave of </w:t>
      </w:r>
      <w:r w:rsidRPr="00CB6ABC">
        <w:rPr>
          <w:rStyle w:val="Emphasis"/>
          <w:highlight w:val="cyan"/>
        </w:rPr>
        <w:t>rebel</w:t>
      </w:r>
      <w:r w:rsidRPr="00CB6ABC">
        <w:rPr>
          <w:rStyle w:val="StyleUnderline"/>
          <w:highlight w:val="cyan"/>
        </w:rPr>
        <w:t>lion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 the ruler</w:t>
      </w:r>
      <w:r w:rsidRPr="002E4865">
        <w:rPr>
          <w:sz w:val="16"/>
        </w:rPr>
        <w:t xml:space="preserve">. </w:t>
      </w:r>
    </w:p>
    <w:p w14:paraId="47190EE5" w14:textId="77777777" w:rsidR="00937A87" w:rsidRDefault="00937A87" w:rsidP="00937A87">
      <w:pPr>
        <w:pStyle w:val="Heading2"/>
      </w:pPr>
      <w:r>
        <w:lastRenderedPageBreak/>
        <w:t>Advantage---Inequality</w:t>
      </w:r>
    </w:p>
    <w:p w14:paraId="275D48FA" w14:textId="77777777" w:rsidR="00937A87" w:rsidRDefault="00937A87" w:rsidP="00937A87">
      <w:pPr>
        <w:pStyle w:val="Heading4"/>
      </w:pPr>
      <w:r>
        <w:t>Advantage Two---</w:t>
      </w:r>
      <w:r>
        <w:rPr>
          <w:u w:val="single"/>
        </w:rPr>
        <w:t>INEQUALITY</w:t>
      </w:r>
      <w:r>
        <w:t>.</w:t>
      </w:r>
    </w:p>
    <w:p w14:paraId="40C553DF" w14:textId="77777777" w:rsidR="00937A87" w:rsidRPr="007D7E93" w:rsidRDefault="00937A87" w:rsidP="00937A87">
      <w:pPr>
        <w:pStyle w:val="Heading4"/>
      </w:pPr>
      <w:r>
        <w:t xml:space="preserve">Weak federal CBR invites </w:t>
      </w:r>
      <w:r>
        <w:rPr>
          <w:u w:val="single"/>
        </w:rPr>
        <w:t>elite appointments</w:t>
      </w:r>
      <w:r>
        <w:t xml:space="preserve"> and </w:t>
      </w:r>
      <w:r w:rsidRPr="007D7E93">
        <w:t>undermines</w:t>
      </w:r>
      <w:r>
        <w:t xml:space="preserve"> </w:t>
      </w:r>
      <w:r w:rsidRPr="007D7E93">
        <w:rPr>
          <w:u w:val="single"/>
        </w:rPr>
        <w:t>IRS enforcement</w:t>
      </w:r>
      <w:r>
        <w:t xml:space="preserve">. </w:t>
      </w:r>
    </w:p>
    <w:p w14:paraId="6D2F5C90" w14:textId="77777777" w:rsidR="00937A87" w:rsidRPr="00FB5242" w:rsidRDefault="00937A87" w:rsidP="00937A87">
      <w:r w:rsidRPr="00EA2C96">
        <w:rPr>
          <w:rStyle w:val="Style13ptBold"/>
        </w:rPr>
        <w:t>Gandour ’25</w:t>
      </w:r>
      <w:r>
        <w:t xml:space="preserve"> [Jackson; March 26; Law Degree from New York University School of Law, Bachelor’s in philosophy and telecommunications from Indiana University Bloomington; Politics of Poverty, “DOGE’s War on Federal Workers Shows Why We Need Labor Law Reform,” </w:t>
      </w:r>
      <w:r w:rsidRPr="00EA2C96">
        <w:t>https://politicsofpoverty.oxfamamerica.org/doges-war-on-federal-workers/</w:t>
      </w:r>
      <w:r>
        <w:t>]</w:t>
      </w:r>
    </w:p>
    <w:p w14:paraId="4CFEF640" w14:textId="77777777" w:rsidR="00937A87" w:rsidRPr="00FB5242" w:rsidRDefault="00937A87" w:rsidP="00937A87">
      <w:pPr>
        <w:rPr>
          <w:sz w:val="16"/>
        </w:rPr>
      </w:pPr>
      <w:r w:rsidRPr="00FB5242">
        <w:rPr>
          <w:sz w:val="16"/>
        </w:rPr>
        <w:t>Elon Musk and his Department of Government Efficiency (</w:t>
      </w:r>
      <w:r w:rsidRPr="00B57C3D">
        <w:rPr>
          <w:rStyle w:val="Emphasis"/>
          <w:highlight w:val="cyan"/>
        </w:rPr>
        <w:t>DOGE</w:t>
      </w:r>
      <w:r w:rsidRPr="00FB5242">
        <w:rPr>
          <w:sz w:val="16"/>
        </w:rPr>
        <w:t xml:space="preserve">) are engaged in a </w:t>
      </w:r>
      <w:r w:rsidRPr="00FB5242">
        <w:rPr>
          <w:rStyle w:val="StyleUnderline"/>
        </w:rPr>
        <w:t xml:space="preserve">largely </w:t>
      </w:r>
      <w:r w:rsidRPr="00B57C3D">
        <w:rPr>
          <w:rStyle w:val="Emphasis"/>
          <w:highlight w:val="cyan"/>
        </w:rPr>
        <w:t>unprecedented attack</w:t>
      </w:r>
      <w:r w:rsidRPr="00B57C3D">
        <w:rPr>
          <w:rStyle w:val="StyleUnderline"/>
          <w:highlight w:val="cyan"/>
        </w:rPr>
        <w:t xml:space="preserve"> on</w:t>
      </w:r>
      <w:r w:rsidRPr="00FB5242">
        <w:rPr>
          <w:rStyle w:val="StyleUnderline"/>
        </w:rPr>
        <w:t xml:space="preserve"> the </w:t>
      </w:r>
      <w:r w:rsidRPr="00B57C3D">
        <w:rPr>
          <w:rStyle w:val="StyleUnderline"/>
          <w:highlight w:val="cyan"/>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B57C3D">
        <w:rPr>
          <w:rStyle w:val="Emphasis"/>
          <w:highlight w:val="cyan"/>
        </w:rPr>
        <w:t>hell-bent</w:t>
      </w:r>
      <w:r w:rsidRPr="00B57C3D">
        <w:rPr>
          <w:rStyle w:val="StyleUnderline"/>
          <w:highlight w:val="cyan"/>
        </w:rPr>
        <w:t xml:space="preserve"> on gutting public services</w:t>
      </w:r>
      <w:r w:rsidRPr="00FB5242">
        <w:rPr>
          <w:sz w:val="16"/>
        </w:rPr>
        <w:t>.</w:t>
      </w:r>
    </w:p>
    <w:p w14:paraId="6C39CB7D" w14:textId="77777777" w:rsidR="00937A87" w:rsidRPr="00FB5242" w:rsidRDefault="00937A87" w:rsidP="00937A87">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B57C3D">
        <w:rPr>
          <w:rStyle w:val="StyleUnderline"/>
          <w:highlight w:val="cyan"/>
        </w:rPr>
        <w:t xml:space="preserve">turn the </w:t>
      </w:r>
      <w:r w:rsidRPr="00B57C3D">
        <w:rPr>
          <w:rStyle w:val="Emphasis"/>
          <w:highlight w:val="cyan"/>
        </w:rPr>
        <w:t>public sector</w:t>
      </w:r>
      <w:r w:rsidRPr="00B57C3D">
        <w:rPr>
          <w:rStyle w:val="StyleUnderline"/>
          <w:highlight w:val="cyan"/>
        </w:rPr>
        <w:t xml:space="preserve"> into a tool for private </w:t>
      </w:r>
      <w:r w:rsidRPr="00B57C3D">
        <w:rPr>
          <w:rStyle w:val="Emphasis"/>
          <w:highlight w:val="cyan"/>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530B60">
        <w:rPr>
          <w:rStyle w:val="StyleUnderline"/>
          <w:highlight w:val="cyan"/>
        </w:rPr>
        <w:t xml:space="preserve">mass </w:t>
      </w:r>
      <w:r w:rsidRPr="00530B60">
        <w:rPr>
          <w:rStyle w:val="Emphasis"/>
          <w:highlight w:val="cyan"/>
        </w:rPr>
        <w:t>layoffs</w:t>
      </w:r>
      <w:r w:rsidRPr="00530B60">
        <w:rPr>
          <w:rStyle w:val="StyleUnderline"/>
          <w:highlight w:val="cyan"/>
        </w:rPr>
        <w:t xml:space="preserve"> at</w:t>
      </w:r>
      <w:r w:rsidRPr="00FB5242">
        <w:rPr>
          <w:rStyle w:val="StyleUnderline"/>
        </w:rPr>
        <w:t xml:space="preserve"> the </w:t>
      </w:r>
      <w:r w:rsidRPr="00530B60">
        <w:rPr>
          <w:rStyle w:val="StyleUnderline"/>
          <w:highlight w:val="cyan"/>
        </w:rPr>
        <w:t>IRS</w:t>
      </w:r>
      <w:r w:rsidRPr="00FB5242">
        <w:rPr>
          <w:rStyle w:val="StyleUnderline"/>
        </w:rPr>
        <w:t xml:space="preserve">, aimed at </w:t>
      </w:r>
      <w:r w:rsidRPr="00530B60">
        <w:rPr>
          <w:rStyle w:val="Emphasis"/>
          <w:highlight w:val="cyan"/>
        </w:rPr>
        <w:t>sabotaging</w:t>
      </w:r>
      <w:r w:rsidRPr="001B5F35">
        <w:rPr>
          <w:rStyle w:val="StyleUnderline"/>
        </w:rPr>
        <w:t xml:space="preserve"> the agency’s </w:t>
      </w:r>
      <w:r w:rsidRPr="00530B60">
        <w:rPr>
          <w:rStyle w:val="StyleUnderline"/>
          <w:highlight w:val="cyan"/>
        </w:rPr>
        <w:t>enforcement</w:t>
      </w:r>
      <w:r w:rsidRPr="00FB5242">
        <w:rPr>
          <w:rStyle w:val="StyleUnderline"/>
        </w:rPr>
        <w:t xml:space="preserve"> capacity and making it </w:t>
      </w:r>
      <w:r w:rsidRPr="00B57C3D">
        <w:rPr>
          <w:rStyle w:val="StyleUnderline"/>
          <w:highlight w:val="cyan"/>
        </w:rPr>
        <w:t xml:space="preserve">easier for rich </w:t>
      </w:r>
      <w:r w:rsidRPr="00B57C3D">
        <w:rPr>
          <w:rStyle w:val="Emphasis"/>
          <w:highlight w:val="cyan"/>
        </w:rPr>
        <w:t>tax cheats</w:t>
      </w:r>
      <w:r w:rsidRPr="00B57C3D">
        <w:rPr>
          <w:rStyle w:val="StyleUnderline"/>
          <w:highlight w:val="cyan"/>
        </w:rPr>
        <w:t xml:space="preserve"> to evade detection</w:t>
      </w:r>
      <w:r w:rsidRPr="00FB5242">
        <w:rPr>
          <w:sz w:val="16"/>
        </w:rPr>
        <w:t>.</w:t>
      </w:r>
    </w:p>
    <w:p w14:paraId="00407D3D" w14:textId="77777777" w:rsidR="00937A87" w:rsidRPr="001B5F35" w:rsidRDefault="00937A87" w:rsidP="00937A87">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45114655" w14:textId="77777777" w:rsidR="00937A87" w:rsidRPr="001B5F35" w:rsidRDefault="00937A87" w:rsidP="00937A87">
      <w:pPr>
        <w:rPr>
          <w:sz w:val="16"/>
        </w:rPr>
      </w:pPr>
      <w:r w:rsidRPr="001B5F35">
        <w:rPr>
          <w:sz w:val="16"/>
        </w:rPr>
        <w:t>The sad state of US labor protections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42C3F50F" w14:textId="77777777" w:rsidR="00937A87" w:rsidRPr="00FB5242" w:rsidRDefault="00937A87" w:rsidP="00937A87">
      <w:pPr>
        <w:rPr>
          <w:sz w:val="16"/>
        </w:rPr>
      </w:pPr>
      <w:r w:rsidRPr="00FB5242">
        <w:rPr>
          <w:sz w:val="16"/>
        </w:rPr>
        <w:t>The 1981 Air Traffic Controllers Strike and the Linked Fates of Public and Private Sector Workers</w:t>
      </w:r>
    </w:p>
    <w:p w14:paraId="729D21EE" w14:textId="77777777" w:rsidR="00937A87" w:rsidRPr="001B5F35" w:rsidRDefault="00937A87" w:rsidP="00937A87">
      <w:pPr>
        <w:rPr>
          <w:sz w:val="16"/>
        </w:rPr>
      </w:pPr>
      <w:r w:rsidRPr="001B5F35">
        <w:rPr>
          <w:sz w:val="16"/>
        </w:rPr>
        <w:t>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112B8D5E" w14:textId="77777777" w:rsidR="00937A87" w:rsidRPr="00FB5242" w:rsidRDefault="00937A87" w:rsidP="00937A87">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4EDB03D3" w14:textId="77777777" w:rsidR="00937A87" w:rsidRPr="00FB5242" w:rsidRDefault="00937A87" w:rsidP="00937A87">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432E83BA" w14:textId="77777777" w:rsidR="00937A87" w:rsidRPr="00FB5242" w:rsidRDefault="00937A87" w:rsidP="00937A87">
      <w:pPr>
        <w:rPr>
          <w:sz w:val="16"/>
        </w:rPr>
      </w:pPr>
      <w:r w:rsidRPr="00B57C3D">
        <w:rPr>
          <w:rStyle w:val="Emphasis"/>
          <w:highlight w:val="cyan"/>
        </w:rPr>
        <w:t>Withholding labor</w:t>
      </w:r>
      <w:r w:rsidRPr="00FB5242">
        <w:rPr>
          <w:rStyle w:val="StyleUnderline"/>
        </w:rPr>
        <w:t xml:space="preserve"> is perhaps the most </w:t>
      </w:r>
      <w:r w:rsidRPr="00B57C3D">
        <w:rPr>
          <w:rStyle w:val="Emphasis"/>
          <w:highlight w:val="cyan"/>
        </w:rPr>
        <w:t>powerful tactic</w:t>
      </w:r>
      <w:r w:rsidRPr="00FB5242">
        <w:rPr>
          <w:rStyle w:val="StyleUnderline"/>
        </w:rPr>
        <w:t xml:space="preserve"> workers have </w:t>
      </w:r>
      <w:r w:rsidRPr="00B57C3D">
        <w:rPr>
          <w:rStyle w:val="StyleUnderline"/>
          <w:highlight w:val="cyan"/>
        </w:rPr>
        <w:t xml:space="preserve">to </w:t>
      </w:r>
      <w:r w:rsidRPr="00B57C3D">
        <w:rPr>
          <w:rStyle w:val="Emphasis"/>
          <w:highlight w:val="cyan"/>
        </w:rPr>
        <w:t>increase wages</w:t>
      </w:r>
      <w:r w:rsidRPr="00B57C3D">
        <w:rPr>
          <w:rStyle w:val="StyleUnderline"/>
          <w:highlight w:val="cyan"/>
        </w:rPr>
        <w:t xml:space="preserve"> and improve</w:t>
      </w:r>
      <w:r w:rsidRPr="00FB5242">
        <w:rPr>
          <w:rStyle w:val="StyleUnderline"/>
        </w:rPr>
        <w:t xml:space="preserve"> working </w:t>
      </w:r>
      <w:r w:rsidRPr="00B57C3D">
        <w:rPr>
          <w:rStyle w:val="Emphasis"/>
          <w:highlight w:val="cyan"/>
        </w:rPr>
        <w:t>conditions</w:t>
      </w:r>
      <w:r w:rsidRPr="00FB5242">
        <w:rPr>
          <w:sz w:val="16"/>
        </w:rPr>
        <w:t xml:space="preserve">. The eight-hour workday, prohibitions on child labor, and the </w:t>
      </w:r>
      <w:r w:rsidRPr="001B5F35">
        <w:rPr>
          <w:sz w:val="16"/>
        </w:rPr>
        <w:t xml:space="preserve">ability of public sector workers to unionize were all </w:t>
      </w:r>
      <w:r w:rsidRPr="001B5F35">
        <w:rPr>
          <w:sz w:val="16"/>
        </w:rPr>
        <w:lastRenderedPageBreak/>
        <w:t>won in the wake of massive strikes. But the increased brazenness of strikebreaking across the economy has reversed some of these gains</w:t>
      </w:r>
      <w:r w:rsidRPr="00FB5242">
        <w:rPr>
          <w:sz w:val="16"/>
        </w:rPr>
        <w:t xml:space="preserve">. The decline in strikes in the public and private sectors — and the </w:t>
      </w:r>
      <w:r w:rsidRPr="00B57C3D">
        <w:rPr>
          <w:rStyle w:val="Emphasis"/>
          <w:highlight w:val="cyan"/>
        </w:rPr>
        <w:t>broader erosion</w:t>
      </w:r>
      <w:r w:rsidRPr="00B57C3D">
        <w:rPr>
          <w:rStyle w:val="StyleUnderline"/>
          <w:highlight w:val="cyan"/>
        </w:rPr>
        <w:t xml:space="preserve"> of</w:t>
      </w:r>
      <w:r w:rsidRPr="00FB5242">
        <w:rPr>
          <w:rStyle w:val="StyleUnderline"/>
        </w:rPr>
        <w:t xml:space="preserve"> organized labor’s </w:t>
      </w:r>
      <w:r w:rsidRPr="00B57C3D">
        <w:rPr>
          <w:rStyle w:val="StyleUnderline"/>
          <w:highlight w:val="cyan"/>
        </w:rPr>
        <w:t>bargaining power</w:t>
      </w:r>
      <w:r w:rsidRPr="00FB5242">
        <w:rPr>
          <w:sz w:val="16"/>
        </w:rPr>
        <w:t xml:space="preserve"> — is reflected in </w:t>
      </w:r>
      <w:r w:rsidRPr="00B57C3D">
        <w:rPr>
          <w:rStyle w:val="Emphasis"/>
          <w:highlight w:val="cyan"/>
        </w:rPr>
        <w:t>rising inequality</w:t>
      </w:r>
      <w:r w:rsidRPr="00FB5242">
        <w:rPr>
          <w:rStyle w:val="StyleUnderline"/>
        </w:rPr>
        <w:t xml:space="preserve"> and increased precarity</w:t>
      </w:r>
      <w:r w:rsidRPr="00FB5242">
        <w:rPr>
          <w:sz w:val="16"/>
        </w:rPr>
        <w:t>, especially for low-wage and marginalized workers.</w:t>
      </w:r>
    </w:p>
    <w:p w14:paraId="6A805ABF" w14:textId="77777777" w:rsidR="00937A87" w:rsidRPr="00FB5242" w:rsidRDefault="00937A87" w:rsidP="00937A87">
      <w:pPr>
        <w:rPr>
          <w:sz w:val="16"/>
        </w:rPr>
      </w:pPr>
      <w:r w:rsidRPr="00FB5242">
        <w:rPr>
          <w:sz w:val="16"/>
        </w:rPr>
        <w:t xml:space="preserve">The </w:t>
      </w:r>
      <w:r w:rsidRPr="001B5F35">
        <w:rPr>
          <w:sz w:val="16"/>
        </w:rPr>
        <w:t>US is virtually alone in allowing striking workers to lose their job</w:t>
      </w:r>
      <w:r w:rsidRPr="00FB5242">
        <w:rPr>
          <w:sz w:val="16"/>
        </w:rPr>
        <w:t>,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The employer-biased labor laws in the US are not just uncommon; they are a violation of international labor standards. In Oxfam’s ranking of worker organizing protections across 38 economically developed countries, the US ranked sixth from the bottom.</w:t>
      </w:r>
    </w:p>
    <w:p w14:paraId="59264BF8" w14:textId="77777777" w:rsidR="00937A87" w:rsidRDefault="00937A87" w:rsidP="00937A87">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2D3D493A" w14:textId="77777777" w:rsidR="00937A87" w:rsidRPr="00FB5242" w:rsidRDefault="00937A87" w:rsidP="00937A87">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232F11A3" w14:textId="77777777" w:rsidR="00937A87" w:rsidRDefault="00937A87" w:rsidP="00937A87">
      <w:pPr>
        <w:rPr>
          <w:sz w:val="16"/>
        </w:rPr>
      </w:pPr>
      <w:r w:rsidRPr="00FB5242">
        <w:rPr>
          <w:sz w:val="16"/>
        </w:rPr>
        <w:t xml:space="preserve">Whether used by DOGE or a private company, the </w:t>
      </w:r>
      <w:r w:rsidRPr="00B57C3D">
        <w:rPr>
          <w:rStyle w:val="Emphasis"/>
          <w:highlight w:val="cyan"/>
        </w:rPr>
        <w:t>ultimate aim</w:t>
      </w:r>
      <w:r w:rsidRPr="00EA2C96">
        <w:rPr>
          <w:rStyle w:val="StyleUnderline"/>
        </w:rPr>
        <w:t xml:space="preserve"> </w:t>
      </w:r>
      <w:r w:rsidRPr="00FB5242">
        <w:rPr>
          <w:rStyle w:val="StyleUnderline"/>
        </w:rPr>
        <w:t xml:space="preserve">of anti-labor tactics is the same: profit </w:t>
      </w:r>
      <w:r w:rsidRPr="00B57C3D">
        <w:rPr>
          <w:rStyle w:val="StyleUnderline"/>
          <w:highlight w:val="cyan"/>
        </w:rPr>
        <w:t xml:space="preserve">for an </w:t>
      </w:r>
      <w:r w:rsidRPr="00B57C3D">
        <w:rPr>
          <w:rStyle w:val="Emphasis"/>
          <w:highlight w:val="cyan"/>
        </w:rPr>
        <w:t>ultra-wealthy</w:t>
      </w:r>
      <w:r w:rsidRPr="00B57C3D">
        <w:rPr>
          <w:rStyle w:val="StyleUnderline"/>
          <w:highlight w:val="cyan"/>
        </w:rPr>
        <w:t xml:space="preserve"> few</w:t>
      </w:r>
      <w:r w:rsidRPr="00FB5242">
        <w:rPr>
          <w:rStyle w:val="StyleUnderline"/>
        </w:rPr>
        <w:t xml:space="preserve"> at the expense of everyone else</w:t>
      </w:r>
      <w:r w:rsidRPr="00FB5242">
        <w:rPr>
          <w:sz w:val="16"/>
        </w:rPr>
        <w:t xml:space="preserve">. Musk and his fellow </w:t>
      </w:r>
      <w:r w:rsidRPr="00B57C3D">
        <w:rPr>
          <w:rStyle w:val="Emphasis"/>
          <w:highlight w:val="cyan"/>
        </w:rPr>
        <w:t>billionaires</w:t>
      </w:r>
      <w:r w:rsidRPr="00FB5242">
        <w:rPr>
          <w:rStyle w:val="StyleUnderline"/>
        </w:rPr>
        <w:t xml:space="preserve"> all </w:t>
      </w:r>
      <w:r w:rsidRPr="00B57C3D">
        <w:rPr>
          <w:rStyle w:val="StyleUnderline"/>
          <w:highlight w:val="cyan"/>
        </w:rPr>
        <w:t xml:space="preserve">stand to </w:t>
      </w:r>
      <w:r w:rsidRPr="00B57C3D">
        <w:rPr>
          <w:rStyle w:val="Emphasis"/>
          <w:highlight w:val="cyan"/>
        </w:rPr>
        <w:t>profit</w:t>
      </w:r>
      <w:r w:rsidRPr="00B57C3D">
        <w:rPr>
          <w:rStyle w:val="StyleUnderline"/>
          <w:highlight w:val="cyan"/>
        </w:rPr>
        <w:t xml:space="preserve"> as</w:t>
      </w:r>
      <w:r w:rsidRPr="00FB5242">
        <w:rPr>
          <w:rStyle w:val="StyleUnderline"/>
        </w:rPr>
        <w:t xml:space="preserve"> the federal </w:t>
      </w:r>
      <w:r w:rsidRPr="00B57C3D">
        <w:rPr>
          <w:rStyle w:val="Emphasis"/>
          <w:highlight w:val="cyan"/>
        </w:rPr>
        <w:t>government</w:t>
      </w:r>
      <w:r w:rsidRPr="00FB5242">
        <w:rPr>
          <w:rStyle w:val="StyleUnderline"/>
        </w:rPr>
        <w:t xml:space="preserve"> is weakened or </w:t>
      </w:r>
      <w:r w:rsidRPr="00B57C3D">
        <w:rPr>
          <w:rStyle w:val="Emphasis"/>
          <w:highlight w:val="cyan"/>
        </w:rPr>
        <w:t>sold off</w:t>
      </w:r>
      <w:r w:rsidRPr="00FB5242">
        <w:rPr>
          <w:sz w:val="16"/>
        </w:rPr>
        <w:t xml:space="preserve">. The attacks on federal workers are part of a </w:t>
      </w:r>
      <w:r w:rsidRPr="00B57C3D">
        <w:rPr>
          <w:rStyle w:val="StyleUnderline"/>
          <w:highlight w:val="cyan"/>
        </w:rPr>
        <w:t xml:space="preserve">larger </w:t>
      </w:r>
      <w:r w:rsidRPr="00B57C3D">
        <w:rPr>
          <w:rStyle w:val="Emphasis"/>
          <w:highlight w:val="cyan"/>
        </w:rPr>
        <w:t>inequality-fueling</w:t>
      </w:r>
      <w:r w:rsidRPr="00B57C3D">
        <w:rPr>
          <w:rStyle w:val="StyleUnderline"/>
          <w:highlight w:val="cyan"/>
        </w:rPr>
        <w:t xml:space="preserve"> agenda</w:t>
      </w:r>
      <w:r w:rsidRPr="00FB5242">
        <w:rPr>
          <w:sz w:val="16"/>
        </w:rPr>
        <w:t>, which will see ordinary workers everywhere pay for monopoly profits and tax cuts for billionaires and big corporations.</w:t>
      </w:r>
    </w:p>
    <w:p w14:paraId="5FC44C57" w14:textId="77777777" w:rsidR="00937A87" w:rsidRPr="007D7E93" w:rsidRDefault="00937A87" w:rsidP="00937A87">
      <w:pPr>
        <w:pStyle w:val="Heading4"/>
        <w:tabs>
          <w:tab w:val="left" w:pos="3510"/>
        </w:tabs>
      </w:pPr>
      <w:r>
        <w:t xml:space="preserve">Trump is </w:t>
      </w:r>
      <w:r w:rsidRPr="007D7E93">
        <w:rPr>
          <w:u w:val="single"/>
        </w:rPr>
        <w:t>cementing</w:t>
      </w:r>
      <w:r>
        <w:t xml:space="preserve"> total </w:t>
      </w:r>
      <w:r w:rsidRPr="007D7E93">
        <w:t>elite control</w:t>
      </w:r>
      <w:r>
        <w:t xml:space="preserve">. </w:t>
      </w:r>
    </w:p>
    <w:p w14:paraId="08B1934E" w14:textId="77777777" w:rsidR="00937A87" w:rsidRPr="00A81948" w:rsidRDefault="00937A87" w:rsidP="00937A87">
      <w:r w:rsidRPr="00A81948">
        <w:rPr>
          <w:rStyle w:val="Style13ptBold"/>
        </w:rPr>
        <w:t>Akhter ’25</w:t>
      </w:r>
      <w:r>
        <w:t xml:space="preserve"> [Shirin; July 31; Associate professor in the economics department at Zakir Husain Delhi College; Fair Observer, “Trump Strengthens Corporate Power While Weakening Labor and Public Services,” </w:t>
      </w:r>
      <w:r w:rsidRPr="00A81948">
        <w:t>https://www.fairobserver.com/economics/trump-strengthens-corporate-power-while-weakening-labor-and-public-services/</w:t>
      </w:r>
      <w:r>
        <w:t>]</w:t>
      </w:r>
    </w:p>
    <w:p w14:paraId="1F6CC7D1" w14:textId="77777777" w:rsidR="00937A87" w:rsidRPr="00A81948" w:rsidRDefault="00937A87" w:rsidP="00937A87">
      <w:pPr>
        <w:rPr>
          <w:sz w:val="16"/>
        </w:rPr>
      </w:pPr>
      <w:r w:rsidRPr="00A81948">
        <w:rPr>
          <w:sz w:val="16"/>
        </w:rPr>
        <w:t xml:space="preserve">US President Donald </w:t>
      </w:r>
      <w:r w:rsidRPr="00605646">
        <w:rPr>
          <w:rStyle w:val="Emphasis"/>
          <w:highlight w:val="cyan"/>
        </w:rPr>
        <w:t>Trump</w:t>
      </w:r>
      <w:r w:rsidRPr="00A81948">
        <w:rPr>
          <w:sz w:val="16"/>
        </w:rPr>
        <w:t xml:space="preserve"> returned to the White House in January 2025. Since reclaiming office, he has </w:t>
      </w:r>
      <w:r w:rsidRPr="00A81948">
        <w:rPr>
          <w:rStyle w:val="StyleUnderline"/>
        </w:rPr>
        <w:t xml:space="preserve">taken a </w:t>
      </w:r>
      <w:r w:rsidRPr="00A81948">
        <w:rPr>
          <w:rStyle w:val="Emphasis"/>
        </w:rPr>
        <w:t>sharp</w:t>
      </w:r>
      <w:r w:rsidRPr="00A81948">
        <w:rPr>
          <w:rStyle w:val="StyleUnderline"/>
        </w:rPr>
        <w:t xml:space="preserve">er turn toward </w:t>
      </w:r>
      <w:r w:rsidRPr="00A81948">
        <w:rPr>
          <w:rStyle w:val="Emphasis"/>
        </w:rPr>
        <w:t>economic nationalism</w:t>
      </w:r>
      <w:r w:rsidRPr="00A81948">
        <w:rPr>
          <w:sz w:val="16"/>
        </w:rPr>
        <w:t xml:space="preserve">, rallying his base with a message of strength and sovereignty. His administration, aggressive and unapologetic, </w:t>
      </w:r>
      <w:r w:rsidRPr="00605646">
        <w:rPr>
          <w:rStyle w:val="StyleUnderline"/>
          <w:highlight w:val="cyan"/>
        </w:rPr>
        <w:t xml:space="preserve">consolidates </w:t>
      </w:r>
      <w:r w:rsidRPr="00605646">
        <w:rPr>
          <w:rStyle w:val="Emphasis"/>
          <w:highlight w:val="cyan"/>
        </w:rPr>
        <w:t>corporate power</w:t>
      </w:r>
      <w:r w:rsidRPr="00A81948">
        <w:rPr>
          <w:rStyle w:val="StyleUnderline"/>
        </w:rPr>
        <w:t xml:space="preserve"> and bolsters finance capital, </w:t>
      </w:r>
      <w:r w:rsidRPr="00605646">
        <w:rPr>
          <w:rStyle w:val="StyleUnderline"/>
          <w:highlight w:val="cyan"/>
        </w:rPr>
        <w:t xml:space="preserve">signaling a </w:t>
      </w:r>
      <w:r w:rsidRPr="00605646">
        <w:rPr>
          <w:rStyle w:val="Emphasis"/>
          <w:highlight w:val="cyan"/>
        </w:rPr>
        <w:t>clear shift</w:t>
      </w:r>
      <w:r w:rsidRPr="00A81948">
        <w:rPr>
          <w:rStyle w:val="StyleUnderline"/>
        </w:rPr>
        <w:t xml:space="preserve"> in priorities</w:t>
      </w:r>
      <w:r w:rsidRPr="00A81948">
        <w:rPr>
          <w:sz w:val="16"/>
        </w:rPr>
        <w:t xml:space="preserve">. </w:t>
      </w:r>
    </w:p>
    <w:p w14:paraId="2B3A6469" w14:textId="77777777" w:rsidR="00937A87" w:rsidRPr="00A81948" w:rsidRDefault="00937A87" w:rsidP="00937A87">
      <w:pPr>
        <w:rPr>
          <w:sz w:val="16"/>
        </w:rPr>
      </w:pPr>
      <w:r w:rsidRPr="00A81948">
        <w:rPr>
          <w:rStyle w:val="Emphasis"/>
        </w:rPr>
        <w:t>Guided</w:t>
      </w:r>
      <w:r w:rsidRPr="00A81948">
        <w:rPr>
          <w:sz w:val="16"/>
        </w:rPr>
        <w:t xml:space="preserve"> by the blueprint laid out in Heritage Foundation’s </w:t>
      </w:r>
      <w:r w:rsidRPr="00605646">
        <w:rPr>
          <w:rStyle w:val="Emphasis"/>
          <w:highlight w:val="cyan"/>
        </w:rPr>
        <w:t>Project 2025</w:t>
      </w:r>
      <w:r w:rsidRPr="00A81948">
        <w:rPr>
          <w:sz w:val="16"/>
        </w:rPr>
        <w:t xml:space="preserve">, it has </w:t>
      </w:r>
      <w:r w:rsidRPr="00605646">
        <w:rPr>
          <w:rStyle w:val="StyleUnderline"/>
          <w:highlight w:val="cyan"/>
        </w:rPr>
        <w:t xml:space="preserve">scaled back </w:t>
      </w:r>
      <w:r w:rsidRPr="00605646">
        <w:rPr>
          <w:rStyle w:val="Emphasis"/>
          <w:highlight w:val="cyan"/>
        </w:rPr>
        <w:t>public services</w:t>
      </w:r>
      <w:r w:rsidRPr="00A81948">
        <w:rPr>
          <w:rStyle w:val="StyleUnderline"/>
        </w:rPr>
        <w:t xml:space="preserve">, reduced labor </w:t>
      </w:r>
      <w:r w:rsidRPr="00A81948">
        <w:rPr>
          <w:rStyle w:val="Emphasis"/>
        </w:rPr>
        <w:t>protections</w:t>
      </w:r>
      <w:r w:rsidRPr="00A81948">
        <w:rPr>
          <w:sz w:val="16"/>
        </w:rPr>
        <w:t xml:space="preserve"> and reaffirmed the aspiration for US hegemony. In line with this agenda, it has issued executive orders to dismantle environmental regulations, expand fossil fuel leasing and </w:t>
      </w:r>
      <w:r w:rsidRPr="00605646">
        <w:rPr>
          <w:rStyle w:val="StyleUnderline"/>
          <w:highlight w:val="cyan"/>
        </w:rPr>
        <w:t xml:space="preserve">reclassify </w:t>
      </w:r>
      <w:r w:rsidRPr="00605646">
        <w:rPr>
          <w:rStyle w:val="Emphasis"/>
          <w:highlight w:val="cyan"/>
        </w:rPr>
        <w:t>federal workers</w:t>
      </w:r>
      <w:r w:rsidRPr="00605646">
        <w:rPr>
          <w:rStyle w:val="StyleUnderline"/>
          <w:highlight w:val="cyan"/>
        </w:rPr>
        <w:t xml:space="preserve"> under </w:t>
      </w:r>
      <w:r w:rsidRPr="00605646">
        <w:rPr>
          <w:rStyle w:val="Emphasis"/>
          <w:highlight w:val="cyan"/>
        </w:rPr>
        <w:t>Schedule F</w:t>
      </w:r>
      <w:r w:rsidRPr="00A81948">
        <w:rPr>
          <w:rStyle w:val="StyleUnderline"/>
        </w:rPr>
        <w:t xml:space="preserve"> </w:t>
      </w:r>
      <w:r w:rsidRPr="00A81948">
        <w:rPr>
          <w:sz w:val="16"/>
        </w:rPr>
        <w:t xml:space="preserve">— a move that undermines civil service protections and </w:t>
      </w:r>
      <w:r w:rsidRPr="00605646">
        <w:rPr>
          <w:rStyle w:val="StyleUnderline"/>
          <w:highlight w:val="cyan"/>
        </w:rPr>
        <w:t xml:space="preserve">threatens bureaucratic </w:t>
      </w:r>
      <w:r w:rsidRPr="00605646">
        <w:rPr>
          <w:rStyle w:val="Emphasis"/>
          <w:highlight w:val="cyan"/>
        </w:rPr>
        <w:t>neutrality</w:t>
      </w:r>
      <w:r w:rsidRPr="00A81948">
        <w:rPr>
          <w:sz w:val="16"/>
        </w:rPr>
        <w:t>. Several of these measures are already facing legal challenges from unions and civil rights organizations.</w:t>
      </w:r>
    </w:p>
    <w:p w14:paraId="7A2ACE8E" w14:textId="77777777" w:rsidR="00937A87" w:rsidRPr="00A81948" w:rsidRDefault="00937A87" w:rsidP="00937A87">
      <w:pPr>
        <w:rPr>
          <w:sz w:val="16"/>
        </w:rPr>
      </w:pPr>
      <w:r w:rsidRPr="00A81948">
        <w:rPr>
          <w:sz w:val="16"/>
        </w:rPr>
        <w:t xml:space="preserve">Trump framed his agenda as a fight for “economic sovereignty,” but it largely retools neoliberalism. His administration </w:t>
      </w:r>
      <w:r w:rsidRPr="00605646">
        <w:rPr>
          <w:rStyle w:val="Emphasis"/>
          <w:highlight w:val="cyan"/>
        </w:rPr>
        <w:t>favors capital</w:t>
      </w:r>
      <w:r w:rsidRPr="00605646">
        <w:rPr>
          <w:rStyle w:val="StyleUnderline"/>
          <w:highlight w:val="cyan"/>
        </w:rPr>
        <w:t xml:space="preserve"> over labor, reinforces </w:t>
      </w:r>
      <w:r w:rsidRPr="00605646">
        <w:rPr>
          <w:rStyle w:val="Emphasis"/>
          <w:highlight w:val="cyan"/>
        </w:rPr>
        <w:t>monopolies</w:t>
      </w:r>
      <w:r w:rsidRPr="00A81948">
        <w:rPr>
          <w:rStyle w:val="StyleUnderline"/>
        </w:rPr>
        <w:t xml:space="preserve"> through deregulation </w:t>
      </w:r>
      <w:r w:rsidRPr="00605646">
        <w:rPr>
          <w:rStyle w:val="StyleUnderline"/>
          <w:highlight w:val="cyan"/>
        </w:rPr>
        <w:t xml:space="preserve">and </w:t>
      </w:r>
      <w:r w:rsidRPr="00605646">
        <w:rPr>
          <w:rStyle w:val="Emphasis"/>
          <w:highlight w:val="cyan"/>
        </w:rPr>
        <w:t>tax cuts</w:t>
      </w:r>
      <w:r w:rsidRPr="00A81948">
        <w:rPr>
          <w:rStyle w:val="StyleUnderline"/>
        </w:rPr>
        <w:t xml:space="preserve"> and promotes trade policies that benefit large firms</w:t>
      </w:r>
      <w:r w:rsidRPr="00A81948">
        <w:rPr>
          <w:sz w:val="16"/>
        </w:rPr>
        <w:t xml:space="preserve">. These policies </w:t>
      </w:r>
      <w:r w:rsidRPr="00605646">
        <w:rPr>
          <w:rStyle w:val="Emphasis"/>
          <w:highlight w:val="cyan"/>
        </w:rPr>
        <w:t>deepen inequality</w:t>
      </w:r>
      <w:r w:rsidRPr="00A81948">
        <w:rPr>
          <w:sz w:val="16"/>
        </w:rPr>
        <w:t xml:space="preserve"> and heighten global tensions.</w:t>
      </w:r>
    </w:p>
    <w:p w14:paraId="5743298D" w14:textId="77777777" w:rsidR="00937A87" w:rsidRPr="00A81948" w:rsidRDefault="00937A87" w:rsidP="00937A87">
      <w:pPr>
        <w:rPr>
          <w:sz w:val="16"/>
        </w:rPr>
      </w:pPr>
      <w:r w:rsidRPr="00A81948">
        <w:rPr>
          <w:sz w:val="16"/>
        </w:rPr>
        <w:t>Trade policy</w:t>
      </w:r>
    </w:p>
    <w:p w14:paraId="469DEBC0" w14:textId="77777777" w:rsidR="00937A87" w:rsidRPr="00A81948" w:rsidRDefault="00937A87" w:rsidP="00937A87">
      <w:pPr>
        <w:rPr>
          <w:sz w:val="16"/>
        </w:rPr>
      </w:pPr>
      <w:r w:rsidRPr="00A81948">
        <w:rPr>
          <w:sz w:val="16"/>
        </w:rPr>
        <w:t xml:space="preserve">Donald Trump framed his trade agenda as a bold rejection of globalization. In practice, however, it reinforced many of the very global production networks it sought to disrupt. The centerpiece of this approach — a tariff war with China initiated during his first term and </w:t>
      </w:r>
      <w:r w:rsidRPr="00A81948">
        <w:rPr>
          <w:sz w:val="16"/>
        </w:rPr>
        <w:lastRenderedPageBreak/>
        <w:t xml:space="preserve">intensified in his second — fails to revive American manufacturing. Rather than reshoring jobs, multinational corporations are merely redirecting production partially to other low-wage countries, while a significant fraction remains in China. </w:t>
      </w:r>
    </w:p>
    <w:p w14:paraId="336A0350" w14:textId="77777777" w:rsidR="00937A87" w:rsidRPr="00A81948" w:rsidRDefault="00937A87" w:rsidP="00937A87">
      <w:pPr>
        <w:rPr>
          <w:sz w:val="16"/>
        </w:rPr>
      </w:pPr>
      <w:r w:rsidRPr="00A81948">
        <w:rPr>
          <w:sz w:val="16"/>
        </w:rPr>
        <w:t>Given the contemporary balance of forces in the world, Trump has been compelled to dilute tariffs as well as export controls on technology to China. This manifestation of strategic weakness (Trump Always Chickens Out or TACO) has diminished US heft for third-world countries.</w:t>
      </w:r>
    </w:p>
    <w:p w14:paraId="050DD062" w14:textId="77777777" w:rsidR="00937A87" w:rsidRPr="00A81948" w:rsidRDefault="00937A87" w:rsidP="00937A87">
      <w:pPr>
        <w:rPr>
          <w:sz w:val="16"/>
        </w:rPr>
      </w:pPr>
      <w:r w:rsidRPr="00A81948">
        <w:rPr>
          <w:sz w:val="16"/>
        </w:rPr>
        <w:t>To build public support, the administration argues that tariffs would shield American workers. However, the real outcomes tell a different story: higher prices, pressure on small manufacturers that are dependent on imports and further consolidation of power among large corporations. Even as Trump talks tough on offshoring, US firms continue to move operations overseas and rely on foreign skilled labor, all while enjoying generous domestic subsidies and tax breaks.</w:t>
      </w:r>
    </w:p>
    <w:p w14:paraId="7DFFFB8A" w14:textId="77777777" w:rsidR="00937A87" w:rsidRPr="00A81948" w:rsidRDefault="00937A87" w:rsidP="00937A87">
      <w:pPr>
        <w:rPr>
          <w:sz w:val="16"/>
        </w:rPr>
      </w:pPr>
      <w:r w:rsidRPr="00A81948">
        <w:rPr>
          <w:sz w:val="16"/>
        </w:rPr>
        <w:t>Beneath these outward moves lay deeper, long-standing problems. Years of domestic underinvestment (since foreign investment was more profitable) have left the country’s industrial base hollowed out. Without the infrastructure or labor policies to support a manufacturing revival, protectionist policies, no matter how aggressive, can’t effectively overcome these structural weaknesses.</w:t>
      </w:r>
    </w:p>
    <w:p w14:paraId="6061E952" w14:textId="77777777" w:rsidR="00937A87" w:rsidRPr="00A81948" w:rsidRDefault="00937A87" w:rsidP="00937A87">
      <w:pPr>
        <w:rPr>
          <w:sz w:val="16"/>
        </w:rPr>
      </w:pPr>
      <w:r w:rsidRPr="00A81948">
        <w:rPr>
          <w:sz w:val="16"/>
        </w:rPr>
        <w:t xml:space="preserve">Trade policy under Trump also signals a broader shift in US foreign strategy. In an effort to drive a wedge between China and Russia, his administration is taking a softer line toward Moscow while escalating pressure on Beijing. This recalibration shapes not only trade but also US policy on Ukraine and global technology regulation. </w:t>
      </w:r>
    </w:p>
    <w:p w14:paraId="2740E94C" w14:textId="77777777" w:rsidR="00937A87" w:rsidRPr="00A81948" w:rsidRDefault="00937A87" w:rsidP="00937A87">
      <w:pPr>
        <w:rPr>
          <w:sz w:val="16"/>
        </w:rPr>
      </w:pPr>
      <w:r w:rsidRPr="00A81948">
        <w:rPr>
          <w:sz w:val="16"/>
        </w:rPr>
        <w:t>Recent moves to ostensibly reverse this softening towards Russia lack credibility since the US government lacks the capacity to practice dual containment meaningfully. This lack of capacity to ensure decisive outcomes is also manifested in other foreign policy theatres, including Iran and Israel-Palestine.</w:t>
      </w:r>
    </w:p>
    <w:p w14:paraId="0042E1C7" w14:textId="77777777" w:rsidR="00937A87" w:rsidRPr="00A81948" w:rsidRDefault="00937A87" w:rsidP="00937A87">
      <w:pPr>
        <w:rPr>
          <w:sz w:val="16"/>
        </w:rPr>
      </w:pPr>
      <w:r w:rsidRPr="00A81948">
        <w:rPr>
          <w:sz w:val="16"/>
        </w:rPr>
        <w:t>Corporate tax cuts and the US dollar</w:t>
      </w:r>
    </w:p>
    <w:p w14:paraId="20DC489E" w14:textId="77777777" w:rsidR="00937A87" w:rsidRPr="00A81948" w:rsidRDefault="00937A87" w:rsidP="00937A87">
      <w:pPr>
        <w:rPr>
          <w:sz w:val="16"/>
        </w:rPr>
      </w:pPr>
      <w:r w:rsidRPr="00A81948">
        <w:rPr>
          <w:sz w:val="16"/>
        </w:rPr>
        <w:t xml:space="preserve">Alongside his trade agenda, Trump </w:t>
      </w:r>
      <w:r w:rsidRPr="00605646">
        <w:rPr>
          <w:rStyle w:val="Emphasis"/>
        </w:rPr>
        <w:t>deepened</w:t>
      </w:r>
      <w:r w:rsidRPr="00A81948">
        <w:rPr>
          <w:rStyle w:val="StyleUnderline"/>
        </w:rPr>
        <w:t xml:space="preserve"> the 2017 corporate </w:t>
      </w:r>
      <w:r w:rsidRPr="00A81948">
        <w:rPr>
          <w:rStyle w:val="Emphasis"/>
        </w:rPr>
        <w:t>tax cuts</w:t>
      </w:r>
      <w:r w:rsidRPr="00A81948">
        <w:rPr>
          <w:rStyle w:val="StyleUnderline"/>
        </w:rPr>
        <w:t xml:space="preserve">, promising they would unleash economic </w:t>
      </w:r>
      <w:r w:rsidRPr="00A81948">
        <w:rPr>
          <w:rStyle w:val="Emphasis"/>
        </w:rPr>
        <w:t>growth</w:t>
      </w:r>
      <w:r w:rsidRPr="00A81948">
        <w:rPr>
          <w:sz w:val="16"/>
        </w:rPr>
        <w:t xml:space="preserve">. The reality played out differently. Rather than investing in production or job creation, </w:t>
      </w:r>
      <w:r w:rsidRPr="00A81948">
        <w:rPr>
          <w:rStyle w:val="StyleUnderline"/>
        </w:rPr>
        <w:t xml:space="preserve">corporations </w:t>
      </w:r>
      <w:r w:rsidRPr="00605646">
        <w:rPr>
          <w:rStyle w:val="Emphasis"/>
          <w:highlight w:val="cyan"/>
        </w:rPr>
        <w:t>funneled</w:t>
      </w:r>
      <w:r w:rsidRPr="00A81948">
        <w:rPr>
          <w:rStyle w:val="StyleUnderline"/>
        </w:rPr>
        <w:t xml:space="preserve"> the </w:t>
      </w:r>
      <w:r w:rsidRPr="00605646">
        <w:rPr>
          <w:rStyle w:val="StyleUnderline"/>
          <w:highlight w:val="cyan"/>
        </w:rPr>
        <w:t xml:space="preserve">windfall into </w:t>
      </w:r>
      <w:r w:rsidRPr="00605646">
        <w:rPr>
          <w:rStyle w:val="Emphasis"/>
          <w:highlight w:val="cyan"/>
        </w:rPr>
        <w:t>stock buybacks</w:t>
      </w:r>
      <w:r w:rsidRPr="00A81948">
        <w:rPr>
          <w:rStyle w:val="StyleUnderline"/>
        </w:rPr>
        <w:t xml:space="preserve">, executive pay </w:t>
      </w:r>
      <w:r w:rsidRPr="00605646">
        <w:rPr>
          <w:rStyle w:val="StyleUnderline"/>
          <w:highlight w:val="cyan"/>
        </w:rPr>
        <w:t xml:space="preserve">and </w:t>
      </w:r>
      <w:r w:rsidRPr="00605646">
        <w:rPr>
          <w:rStyle w:val="Emphasis"/>
          <w:highlight w:val="cyan"/>
        </w:rPr>
        <w:t>profit expansion</w:t>
      </w:r>
      <w:r w:rsidRPr="00A81948">
        <w:rPr>
          <w:sz w:val="16"/>
        </w:rPr>
        <w:t>. Workers saw few of the promised benefits.</w:t>
      </w:r>
    </w:p>
    <w:p w14:paraId="3DDA8727" w14:textId="77777777" w:rsidR="00937A87" w:rsidRPr="00A81948" w:rsidRDefault="00937A87" w:rsidP="00937A87">
      <w:pPr>
        <w:rPr>
          <w:sz w:val="16"/>
        </w:rPr>
      </w:pPr>
      <w:r w:rsidRPr="00A81948">
        <w:rPr>
          <w:sz w:val="16"/>
        </w:rPr>
        <w:t xml:space="preserve">While Trump voices concerns about the ballooning federal deficit and the US dollar’s role as the world’s reserve currency, his administration’s fiscal actions are inconsistent. On one hand, tariffs and import restrictions invite retaliation that threatens to weaken key trade relationships. </w:t>
      </w:r>
    </w:p>
    <w:p w14:paraId="037FBC69" w14:textId="77777777" w:rsidR="00937A87" w:rsidRPr="00A81948" w:rsidRDefault="00937A87" w:rsidP="00937A87">
      <w:pPr>
        <w:rPr>
          <w:sz w:val="16"/>
        </w:rPr>
      </w:pPr>
      <w:r w:rsidRPr="00A81948">
        <w:rPr>
          <w:sz w:val="16"/>
        </w:rPr>
        <w:t xml:space="preserve">Moreover, </w:t>
      </w:r>
      <w:r w:rsidRPr="003648B2">
        <w:rPr>
          <w:sz w:val="16"/>
        </w:rPr>
        <w:t>efforts to rein in the deficit curtail the issuance of government debt</w:t>
      </w:r>
      <w:r w:rsidRPr="00A81948">
        <w:rPr>
          <w:sz w:val="16"/>
        </w:rPr>
        <w:t xml:space="preserve">, a pillar of global dollar demand. Calls to contain the budget deficit reflect expectations on the part of international finance that the US dollar’s role as an international reserve currency is facing significant challenges. </w:t>
      </w:r>
    </w:p>
    <w:p w14:paraId="566BC86F" w14:textId="77777777" w:rsidR="00937A87" w:rsidRPr="00A81948" w:rsidRDefault="00937A87" w:rsidP="00937A87">
      <w:pPr>
        <w:rPr>
          <w:sz w:val="16"/>
        </w:rPr>
      </w:pPr>
      <w:r w:rsidRPr="00A81948">
        <w:rPr>
          <w:sz w:val="16"/>
        </w:rPr>
        <w:t>Despite Trump’s warnings, the BRICS bloc in mid-2025 launched a cross-border digital payment system denominated in local currencies, bypassing SWIFT and marking a symbolic blow to dollar hegemony.</w:t>
      </w:r>
    </w:p>
    <w:p w14:paraId="7FF51E51" w14:textId="77777777" w:rsidR="00937A87" w:rsidRPr="00A81948" w:rsidRDefault="00937A87" w:rsidP="00937A87">
      <w:pPr>
        <w:rPr>
          <w:sz w:val="16"/>
        </w:rPr>
      </w:pPr>
      <w:r w:rsidRPr="00A81948">
        <w:rPr>
          <w:sz w:val="16"/>
        </w:rPr>
        <w:t>Attacks on labor and public services</w:t>
      </w:r>
    </w:p>
    <w:p w14:paraId="7998FB04" w14:textId="77777777" w:rsidR="00937A87" w:rsidRPr="00A81948" w:rsidRDefault="00937A87" w:rsidP="00937A87">
      <w:pPr>
        <w:rPr>
          <w:sz w:val="16"/>
        </w:rPr>
      </w:pPr>
      <w:r w:rsidRPr="00A81948">
        <w:rPr>
          <w:sz w:val="16"/>
        </w:rPr>
        <w:t xml:space="preserve">To </w:t>
      </w:r>
      <w:r w:rsidRPr="00605646">
        <w:rPr>
          <w:rStyle w:val="Emphasis"/>
          <w:highlight w:val="cyan"/>
        </w:rPr>
        <w:t>offset</w:t>
      </w:r>
      <w:r w:rsidRPr="00A81948">
        <w:rPr>
          <w:rStyle w:val="StyleUnderline"/>
        </w:rPr>
        <w:t xml:space="preserve"> the </w:t>
      </w:r>
      <w:r w:rsidRPr="00605646">
        <w:rPr>
          <w:rStyle w:val="StyleUnderline"/>
          <w:highlight w:val="cyan"/>
        </w:rPr>
        <w:t>cost of</w:t>
      </w:r>
      <w:r w:rsidRPr="00A81948">
        <w:rPr>
          <w:rStyle w:val="StyleUnderline"/>
        </w:rPr>
        <w:t xml:space="preserve"> corporate </w:t>
      </w:r>
      <w:r w:rsidRPr="00605646">
        <w:rPr>
          <w:rStyle w:val="Emphasis"/>
          <w:highlight w:val="cyan"/>
        </w:rPr>
        <w:t>tax cuts</w:t>
      </w:r>
      <w:r w:rsidRPr="00A81948">
        <w:rPr>
          <w:rStyle w:val="StyleUnderline"/>
        </w:rPr>
        <w:t xml:space="preserve"> and narrow the deficit</w:t>
      </w:r>
      <w:r w:rsidRPr="00A81948">
        <w:rPr>
          <w:sz w:val="16"/>
        </w:rPr>
        <w:t xml:space="preserve">, the Trump administration </w:t>
      </w:r>
      <w:r w:rsidRPr="00605646">
        <w:rPr>
          <w:rStyle w:val="StyleUnderline"/>
          <w:highlight w:val="cyan"/>
        </w:rPr>
        <w:t xml:space="preserve">slashed </w:t>
      </w:r>
      <w:r w:rsidRPr="00605646">
        <w:rPr>
          <w:rStyle w:val="Emphasis"/>
          <w:highlight w:val="cyan"/>
        </w:rPr>
        <w:t>public spending</w:t>
      </w:r>
      <w:r w:rsidRPr="00A81948">
        <w:rPr>
          <w:sz w:val="16"/>
        </w:rPr>
        <w:t>. The newly created Department of Government Efficiency (</w:t>
      </w:r>
      <w:r w:rsidRPr="00A81948">
        <w:rPr>
          <w:rStyle w:val="Emphasis"/>
        </w:rPr>
        <w:t>DOGE</w:t>
      </w:r>
      <w:r w:rsidRPr="00A81948">
        <w:rPr>
          <w:sz w:val="16"/>
        </w:rPr>
        <w:t xml:space="preserve">) oversees </w:t>
      </w:r>
      <w:r w:rsidRPr="00A81948">
        <w:rPr>
          <w:rStyle w:val="Emphasis"/>
        </w:rPr>
        <w:t>deep cuts</w:t>
      </w:r>
      <w:r w:rsidRPr="00A81948">
        <w:rPr>
          <w:rStyle w:val="StyleUnderline"/>
        </w:rPr>
        <w:t xml:space="preserve"> to federal </w:t>
      </w:r>
      <w:r w:rsidRPr="00A81948">
        <w:rPr>
          <w:rStyle w:val="Emphasis"/>
        </w:rPr>
        <w:t>employment</w:t>
      </w:r>
      <w:r w:rsidRPr="00A81948">
        <w:rPr>
          <w:rStyle w:val="StyleUnderline"/>
        </w:rPr>
        <w:t xml:space="preserve"> and services</w:t>
      </w:r>
      <w:r w:rsidRPr="00A81948">
        <w:rPr>
          <w:sz w:val="16"/>
        </w:rPr>
        <w:t>, reductions that disproportionately impact women, communities of color and rural workers. It is important to note that DOGE has come under Congressional investigation for its opaque contracting practices and large-scale outsourcing of federal services, especially in education and housing.</w:t>
      </w:r>
    </w:p>
    <w:p w14:paraId="7CE2B060" w14:textId="77777777" w:rsidR="00937A87" w:rsidRPr="00A81948" w:rsidRDefault="00937A87" w:rsidP="00937A87">
      <w:pPr>
        <w:rPr>
          <w:sz w:val="16"/>
        </w:rPr>
      </w:pPr>
      <w:r w:rsidRPr="00605646">
        <w:rPr>
          <w:rStyle w:val="Emphasis"/>
          <w:highlight w:val="cyan"/>
        </w:rPr>
        <w:t>Labor</w:t>
      </w:r>
      <w:r w:rsidRPr="00A81948">
        <w:rPr>
          <w:rStyle w:val="StyleUnderline"/>
        </w:rPr>
        <w:t xml:space="preserve"> policy </w:t>
      </w:r>
      <w:r w:rsidRPr="00605646">
        <w:rPr>
          <w:rStyle w:val="StyleUnderline"/>
          <w:highlight w:val="cyan"/>
        </w:rPr>
        <w:t>took</w:t>
      </w:r>
      <w:r w:rsidRPr="00A81948">
        <w:rPr>
          <w:rStyle w:val="StyleUnderline"/>
        </w:rPr>
        <w:t xml:space="preserve"> a </w:t>
      </w:r>
      <w:r w:rsidRPr="00605646">
        <w:rPr>
          <w:rStyle w:val="StyleUnderline"/>
          <w:highlight w:val="cyan"/>
        </w:rPr>
        <w:t xml:space="preserve">sharply </w:t>
      </w:r>
      <w:r w:rsidRPr="00605646">
        <w:rPr>
          <w:rStyle w:val="Emphasis"/>
          <w:highlight w:val="cyan"/>
        </w:rPr>
        <w:t>anti-union</w:t>
      </w:r>
      <w:r w:rsidRPr="00605646">
        <w:rPr>
          <w:rStyle w:val="StyleUnderline"/>
          <w:highlight w:val="cyan"/>
        </w:rPr>
        <w:t xml:space="preserve"> turn</w:t>
      </w:r>
      <w:r w:rsidRPr="00A81948">
        <w:rPr>
          <w:sz w:val="16"/>
        </w:rPr>
        <w:t xml:space="preserve">. The administration expanded “right-to-work” laws, </w:t>
      </w:r>
      <w:r w:rsidRPr="00605646">
        <w:rPr>
          <w:rStyle w:val="Emphasis"/>
          <w:highlight w:val="cyan"/>
        </w:rPr>
        <w:t>weakened collective bargaining</w:t>
      </w:r>
      <w:r w:rsidRPr="00A81948">
        <w:rPr>
          <w:rStyle w:val="StyleUnderline"/>
        </w:rPr>
        <w:t xml:space="preserve"> and supported union-busting efforts</w:t>
      </w:r>
      <w:r w:rsidRPr="00A81948">
        <w:rPr>
          <w:sz w:val="16"/>
        </w:rPr>
        <w:t>. As income shifted from wages to profits, consumer demand faltered, undermining employment and economic stability.</w:t>
      </w:r>
    </w:p>
    <w:p w14:paraId="1F9550AF" w14:textId="77777777" w:rsidR="00937A87" w:rsidRPr="007D7E93" w:rsidRDefault="00937A87" w:rsidP="00937A87">
      <w:pPr>
        <w:pStyle w:val="Heading4"/>
      </w:pPr>
      <w:r>
        <w:t xml:space="preserve">Slashing the IRS makes controlling </w:t>
      </w:r>
      <w:r w:rsidRPr="007D7E93">
        <w:t>debt</w:t>
      </w:r>
      <w:r>
        <w:t xml:space="preserve"> </w:t>
      </w:r>
      <w:r w:rsidRPr="007D7E93">
        <w:rPr>
          <w:u w:val="single"/>
        </w:rPr>
        <w:t>impossible</w:t>
      </w:r>
      <w:r>
        <w:t xml:space="preserve">. </w:t>
      </w:r>
    </w:p>
    <w:p w14:paraId="3E44FC27" w14:textId="77777777" w:rsidR="00937A87" w:rsidRDefault="00937A87" w:rsidP="00937A87">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w:t>
      </w:r>
      <w:r>
        <w:lastRenderedPageBreak/>
        <w:t>https://thehill.com/business/4019217-gop-attack-on-irs-funding-runs-counter-to-deficit-reduction-effort/]</w:t>
      </w:r>
    </w:p>
    <w:p w14:paraId="778A2EF1" w14:textId="77777777" w:rsidR="00937A87" w:rsidRPr="00F03918" w:rsidRDefault="00937A87" w:rsidP="00937A87">
      <w:pPr>
        <w:rPr>
          <w:sz w:val="16"/>
        </w:rPr>
      </w:pPr>
      <w:r w:rsidRPr="00F03918">
        <w:rPr>
          <w:sz w:val="16"/>
        </w:rPr>
        <w:t xml:space="preserve">The </w:t>
      </w:r>
      <w:r w:rsidRPr="00F03918">
        <w:rPr>
          <w:rStyle w:val="Emphasis"/>
          <w:highlight w:val="cyan"/>
        </w:rPr>
        <w:t>GOP</w:t>
      </w:r>
      <w:r w:rsidRPr="00F03918">
        <w:rPr>
          <w:rStyle w:val="StyleUnderline"/>
        </w:rPr>
        <w:t xml:space="preserve"> is </w:t>
      </w:r>
      <w:r w:rsidRPr="00F03918">
        <w:rPr>
          <w:rStyle w:val="StyleUnderline"/>
          <w:highlight w:val="cyan"/>
        </w:rPr>
        <w:t xml:space="preserve">pushing to cut </w:t>
      </w:r>
      <w:r w:rsidRPr="00F03918">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F03918">
        <w:rPr>
          <w:rStyle w:val="StyleUnderline"/>
          <w:highlight w:val="cyan"/>
        </w:rPr>
        <w:t>doing so will</w:t>
      </w:r>
      <w:r w:rsidRPr="00F03918">
        <w:rPr>
          <w:rStyle w:val="StyleUnderline"/>
        </w:rPr>
        <w:t xml:space="preserve"> actually </w:t>
      </w:r>
      <w:r w:rsidRPr="00F03918">
        <w:rPr>
          <w:rStyle w:val="Emphasis"/>
          <w:highlight w:val="cyan"/>
        </w:rPr>
        <w:t>add</w:t>
      </w:r>
      <w:r w:rsidRPr="00F03918">
        <w:rPr>
          <w:rStyle w:val="StyleUnderline"/>
          <w:highlight w:val="cyan"/>
        </w:rPr>
        <w:t xml:space="preserve"> to</w:t>
      </w:r>
      <w:r w:rsidRPr="00F03918">
        <w:rPr>
          <w:rStyle w:val="StyleUnderline"/>
        </w:rPr>
        <w:t xml:space="preserve"> the </w:t>
      </w:r>
      <w:r w:rsidRPr="00F03918">
        <w:rPr>
          <w:rStyle w:val="Emphasis"/>
        </w:rPr>
        <w:t xml:space="preserve">national </w:t>
      </w:r>
      <w:r w:rsidRPr="00F03918">
        <w:rPr>
          <w:rStyle w:val="Emphasis"/>
          <w:highlight w:val="cyan"/>
        </w:rPr>
        <w:t>debt</w:t>
      </w:r>
      <w:r w:rsidRPr="00F03918">
        <w:rPr>
          <w:sz w:val="16"/>
        </w:rPr>
        <w:t>, according to Congressional Budget Office (CBO) estimates.</w:t>
      </w:r>
    </w:p>
    <w:p w14:paraId="0B37DE65" w14:textId="77777777" w:rsidR="00937A87" w:rsidRPr="00F03918" w:rsidRDefault="00937A87" w:rsidP="00937A87">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795B927E" w14:textId="77777777" w:rsidR="00937A87" w:rsidRPr="00F03918" w:rsidRDefault="00937A87" w:rsidP="00937A87">
      <w:pPr>
        <w:rPr>
          <w:sz w:val="16"/>
        </w:rPr>
      </w:pPr>
      <w:r w:rsidRPr="00F03918">
        <w:rPr>
          <w:sz w:val="16"/>
        </w:rPr>
        <w:t>In a memo sent to colleagues on Wednesday, House Budget Committee member Chip Roy (R-Texas) doubled down on the demand to take away the funds.</w:t>
      </w:r>
    </w:p>
    <w:p w14:paraId="490FE8C1" w14:textId="77777777" w:rsidR="00937A87" w:rsidRPr="00F03918" w:rsidRDefault="00937A87" w:rsidP="00937A87">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02610D0F" w14:textId="77777777" w:rsidR="00937A87" w:rsidRPr="00F03918" w:rsidRDefault="00937A87" w:rsidP="00937A87">
      <w:pPr>
        <w:rPr>
          <w:sz w:val="16"/>
        </w:rPr>
      </w:pPr>
      <w:r w:rsidRPr="00F03918">
        <w:rPr>
          <w:sz w:val="16"/>
        </w:rPr>
        <w:t xml:space="preserve">The CBO estimated last year that the </w:t>
      </w:r>
      <w:r w:rsidRPr="00F03918">
        <w:rPr>
          <w:rStyle w:val="Emphasis"/>
          <w:highlight w:val="cyan"/>
        </w:rPr>
        <w:t>increased funding</w:t>
      </w:r>
      <w:r w:rsidRPr="00F03918">
        <w:rPr>
          <w:rStyle w:val="StyleUnderline"/>
        </w:rPr>
        <w:t xml:space="preserve"> for the IRS </w:t>
      </w:r>
      <w:r w:rsidRPr="00F03918">
        <w:rPr>
          <w:rStyle w:val="StyleUnderline"/>
          <w:highlight w:val="cyan"/>
        </w:rPr>
        <w:t xml:space="preserve">would result in </w:t>
      </w:r>
      <w:r w:rsidRPr="00F03918">
        <w:rPr>
          <w:rStyle w:val="Emphasis"/>
          <w:highlight w:val="cyan"/>
        </w:rPr>
        <w:t>$180</w:t>
      </w:r>
      <w:r w:rsidRPr="00F03918">
        <w:rPr>
          <w:rStyle w:val="StyleUnderline"/>
        </w:rPr>
        <w:t xml:space="preserve">.4 </w:t>
      </w:r>
      <w:r w:rsidRPr="00F03918">
        <w:rPr>
          <w:rStyle w:val="Emphasis"/>
          <w:highlight w:val="cyan"/>
        </w:rPr>
        <w:t>b</w:t>
      </w:r>
      <w:r w:rsidRPr="00F03918">
        <w:rPr>
          <w:rStyle w:val="StyleUnderline"/>
        </w:rPr>
        <w:t xml:space="preserve">illion </w:t>
      </w:r>
      <w:r w:rsidRPr="00F03918">
        <w:rPr>
          <w:rStyle w:val="StyleUnderline"/>
          <w:highlight w:val="cyan"/>
        </w:rPr>
        <w:t>in</w:t>
      </w:r>
      <w:r w:rsidRPr="00F03918">
        <w:rPr>
          <w:rStyle w:val="StyleUnderline"/>
        </w:rPr>
        <w:t xml:space="preserve"> additional </w:t>
      </w:r>
      <w:r w:rsidRPr="00F03918">
        <w:rPr>
          <w:rStyle w:val="Emphasis"/>
          <w:highlight w:val="cyan"/>
        </w:rPr>
        <w:t>revenue</w:t>
      </w:r>
      <w:r w:rsidRPr="00F03918">
        <w:rPr>
          <w:rStyle w:val="StyleUnderline"/>
          <w:highlight w:val="cyan"/>
        </w:rPr>
        <w:t xml:space="preserve"> for the </w:t>
      </w:r>
      <w:r w:rsidRPr="00F03918">
        <w:rPr>
          <w:rStyle w:val="Emphasis"/>
          <w:highlight w:val="cyan"/>
        </w:rPr>
        <w:t>U.S.</w:t>
      </w:r>
      <w:r w:rsidRPr="00F03918">
        <w:rPr>
          <w:rStyle w:val="Emphasis"/>
        </w:rPr>
        <w:t xml:space="preserve"> government</w:t>
      </w:r>
      <w:r w:rsidRPr="00F03918">
        <w:rPr>
          <w:sz w:val="16"/>
        </w:rPr>
        <w:t xml:space="preserve"> over the next decade.</w:t>
      </w:r>
    </w:p>
    <w:p w14:paraId="603E9CDD" w14:textId="77777777" w:rsidR="00937A87" w:rsidRPr="00F03918" w:rsidRDefault="00937A87" w:rsidP="00937A87">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F03918">
        <w:rPr>
          <w:rStyle w:val="StyleUnderline"/>
          <w:highlight w:val="cyan"/>
        </w:rPr>
        <w:t xml:space="preserve">more </w:t>
      </w:r>
      <w:r w:rsidRPr="00F03918">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F03918">
        <w:rPr>
          <w:rStyle w:val="StyleUnderline"/>
          <w:highlight w:val="cyan"/>
        </w:rPr>
        <w:t xml:space="preserve">than </w:t>
      </w:r>
      <w:r w:rsidRPr="00F03918">
        <w:rPr>
          <w:rStyle w:val="Emphasis"/>
          <w:highlight w:val="cyan"/>
        </w:rPr>
        <w:t>previously thought</w:t>
      </w:r>
      <w:r w:rsidRPr="00F03918">
        <w:rPr>
          <w:sz w:val="16"/>
        </w:rPr>
        <w:t>.</w:t>
      </w:r>
    </w:p>
    <w:p w14:paraId="5D14AEC4" w14:textId="77777777" w:rsidR="00937A87" w:rsidRPr="00F03918" w:rsidRDefault="00937A87" w:rsidP="00937A87">
      <w:pPr>
        <w:rPr>
          <w:sz w:val="16"/>
        </w:rPr>
      </w:pPr>
      <w:r w:rsidRPr="00F03918">
        <w:rPr>
          <w:sz w:val="16"/>
        </w:rPr>
        <w:t>The cancellation of the IRS funding boost was also a condition for raising the debt ceiling, included in a GOP bill that passed the House earlier this month.</w:t>
      </w:r>
    </w:p>
    <w:p w14:paraId="7D8175EF" w14:textId="77777777" w:rsidR="00937A87" w:rsidRPr="00F03918" w:rsidRDefault="00937A87" w:rsidP="00937A87">
      <w:pPr>
        <w:rPr>
          <w:sz w:val="16"/>
        </w:rPr>
      </w:pPr>
      <w:r w:rsidRPr="00F03918">
        <w:rPr>
          <w:sz w:val="16"/>
        </w:rPr>
        <w:t>That bill nixes $45 billion for audits and $25 billion for operations, while preserving allotments of $3 billion for taxpayer services and $4.75 billion for a technology update.</w:t>
      </w:r>
    </w:p>
    <w:p w14:paraId="6A963EC5" w14:textId="77777777" w:rsidR="00937A87" w:rsidRPr="00F03918" w:rsidRDefault="00937A87" w:rsidP="00937A87">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20F2E99B" w14:textId="77777777" w:rsidR="00937A87" w:rsidRPr="00F03918" w:rsidRDefault="00937A87" w:rsidP="00937A87">
      <w:pPr>
        <w:rPr>
          <w:sz w:val="16"/>
        </w:rPr>
      </w:pPr>
      <w:r w:rsidRPr="00F03918">
        <w:rPr>
          <w:rStyle w:val="Emphasis"/>
        </w:rPr>
        <w:t>Tax experts</w:t>
      </w:r>
      <w:r w:rsidRPr="00F03918">
        <w:rPr>
          <w:rStyle w:val="StyleUnderline"/>
        </w:rPr>
        <w:t xml:space="preserve"> say the </w:t>
      </w:r>
      <w:r w:rsidRPr="008473B2">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F03918">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F03918">
        <w:rPr>
          <w:rStyle w:val="StyleUnderline"/>
          <w:highlight w:val="cyan"/>
        </w:rPr>
        <w:t xml:space="preserve">toward </w:t>
      </w:r>
      <w:r w:rsidRPr="00F03918">
        <w:rPr>
          <w:rStyle w:val="Emphasis"/>
          <w:highlight w:val="cyan"/>
        </w:rPr>
        <w:t>reducing</w:t>
      </w:r>
      <w:r w:rsidRPr="00F03918">
        <w:rPr>
          <w:rStyle w:val="StyleUnderline"/>
        </w:rPr>
        <w:t xml:space="preserve"> the </w:t>
      </w:r>
      <w:r w:rsidRPr="00F03918">
        <w:rPr>
          <w:rStyle w:val="Emphasis"/>
        </w:rPr>
        <w:t xml:space="preserve">national </w:t>
      </w:r>
      <w:r w:rsidRPr="00F03918">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21F89137" w14:textId="77777777" w:rsidR="00937A87" w:rsidRPr="00F03918" w:rsidRDefault="00937A87" w:rsidP="00937A87">
      <w:pPr>
        <w:rPr>
          <w:sz w:val="16"/>
        </w:rPr>
      </w:pPr>
      <w:r w:rsidRPr="00F03918">
        <w:rPr>
          <w:rStyle w:val="StyleUnderline"/>
        </w:rPr>
        <w:t xml:space="preserve">The </w:t>
      </w:r>
      <w:r w:rsidRPr="00F03918">
        <w:rPr>
          <w:rStyle w:val="Emphasis"/>
          <w:highlight w:val="cyan"/>
        </w:rPr>
        <w:t>gov</w:t>
      </w:r>
      <w:r w:rsidRPr="00F03918">
        <w:rPr>
          <w:rStyle w:val="Emphasis"/>
        </w:rPr>
        <w:t>ernment</w:t>
      </w:r>
      <w:r w:rsidRPr="00F03918">
        <w:rPr>
          <w:rStyle w:val="StyleUnderline"/>
        </w:rPr>
        <w:t xml:space="preserve"> </w:t>
      </w:r>
      <w:r w:rsidRPr="00F03918">
        <w:rPr>
          <w:rStyle w:val="StyleUnderline"/>
          <w:highlight w:val="cyan"/>
        </w:rPr>
        <w:t>fails to collect</w:t>
      </w:r>
      <w:r w:rsidRPr="00F03918">
        <w:rPr>
          <w:rStyle w:val="StyleUnderline"/>
        </w:rPr>
        <w:t xml:space="preserve"> around </w:t>
      </w:r>
      <w:r w:rsidRPr="00F03918">
        <w:rPr>
          <w:rStyle w:val="Emphasis"/>
          <w:highlight w:val="cyan"/>
        </w:rPr>
        <w:t>$600 b</w:t>
      </w:r>
      <w:r w:rsidRPr="00F03918">
        <w:rPr>
          <w:rStyle w:val="StyleUnderline"/>
        </w:rPr>
        <w:t xml:space="preserve">illion in taxes it’s owed </w:t>
      </w:r>
      <w:r w:rsidRPr="00F03918">
        <w:rPr>
          <w:rStyle w:val="Emphasis"/>
          <w:highlight w:val="cyan"/>
        </w:rPr>
        <w:t>each year</w:t>
      </w:r>
      <w:r w:rsidRPr="00F03918">
        <w:rPr>
          <w:rStyle w:val="StyleUnderline"/>
        </w:rPr>
        <w:t xml:space="preserve"> — an amount known as the “</w:t>
      </w:r>
      <w:r w:rsidRPr="00F03918">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F03918">
        <w:rPr>
          <w:rStyle w:val="Emphasis"/>
          <w:highlight w:val="cyan"/>
        </w:rPr>
        <w:t>$1 t</w:t>
      </w:r>
      <w:r w:rsidRPr="00F03918">
        <w:rPr>
          <w:rStyle w:val="StyleUnderline"/>
        </w:rPr>
        <w:t>rillion annually</w:t>
      </w:r>
      <w:r w:rsidRPr="00F03918">
        <w:rPr>
          <w:sz w:val="16"/>
        </w:rPr>
        <w:t>, if measured with greater accuracy.</w:t>
      </w:r>
    </w:p>
    <w:p w14:paraId="57E79D68" w14:textId="77777777" w:rsidR="00937A87" w:rsidRPr="00F03918" w:rsidRDefault="00937A87" w:rsidP="00937A87">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6B8E81FC" w14:textId="77777777" w:rsidR="00937A87" w:rsidRPr="00F03918" w:rsidRDefault="00937A87" w:rsidP="00937A87">
      <w:pPr>
        <w:rPr>
          <w:sz w:val="16"/>
        </w:rPr>
      </w:pPr>
      <w:r w:rsidRPr="00F03918">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F03918">
        <w:rPr>
          <w:rStyle w:val="StyleUnderline"/>
          <w:highlight w:val="cyan"/>
        </w:rPr>
        <w:t>requires</w:t>
      </w:r>
      <w:r w:rsidRPr="00F03918">
        <w:rPr>
          <w:rStyle w:val="StyleUnderline"/>
        </w:rPr>
        <w:t xml:space="preserve"> </w:t>
      </w:r>
      <w:r w:rsidRPr="00F03918">
        <w:rPr>
          <w:rStyle w:val="Emphasis"/>
        </w:rPr>
        <w:t xml:space="preserve">skilled </w:t>
      </w:r>
      <w:r w:rsidRPr="00F03918">
        <w:rPr>
          <w:rStyle w:val="Emphasis"/>
          <w:highlight w:val="cyan"/>
        </w:rPr>
        <w:t>accountants</w:t>
      </w:r>
      <w:r w:rsidRPr="00F03918">
        <w:rPr>
          <w:rStyle w:val="StyleUnderline"/>
          <w:highlight w:val="cyan"/>
        </w:rPr>
        <w:t xml:space="preserve"> and</w:t>
      </w:r>
      <w:r w:rsidRPr="00F03918">
        <w:rPr>
          <w:rStyle w:val="StyleUnderline"/>
        </w:rPr>
        <w:t xml:space="preserve"> data </w:t>
      </w:r>
      <w:r w:rsidRPr="00F03918">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551D8D44" w14:textId="77777777" w:rsidR="00937A87" w:rsidRPr="00F03918" w:rsidRDefault="00937A87" w:rsidP="00937A87">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69C1591F" w14:textId="77777777" w:rsidR="00937A87" w:rsidRPr="00F03918" w:rsidRDefault="00937A87" w:rsidP="00937A87">
      <w:pPr>
        <w:rPr>
          <w:sz w:val="16"/>
        </w:rPr>
      </w:pPr>
      <w:r w:rsidRPr="008473B2">
        <w:rPr>
          <w:rStyle w:val="StyleUnderline"/>
        </w:rPr>
        <w:lastRenderedPageBreak/>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3984D7EC" w14:textId="77777777" w:rsidR="00937A87" w:rsidRPr="00F03918" w:rsidRDefault="00937A87" w:rsidP="00937A87">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385C5486" w14:textId="77777777" w:rsidR="00937A87" w:rsidRPr="00F03918" w:rsidRDefault="00937A87" w:rsidP="00937A87">
      <w:pPr>
        <w:rPr>
          <w:sz w:val="16"/>
        </w:rPr>
      </w:pPr>
      <w:r w:rsidRPr="00F03918">
        <w:rPr>
          <w:sz w:val="16"/>
        </w:rPr>
        <w:t>Instead, Republicans have insisted solely on spending cuts in the current showdown.</w:t>
      </w:r>
    </w:p>
    <w:p w14:paraId="49235FB6" w14:textId="77777777" w:rsidR="00937A87" w:rsidRPr="00F03918" w:rsidRDefault="00937A87" w:rsidP="00937A87">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6D1BAA72" w14:textId="77777777" w:rsidR="00937A87" w:rsidRPr="00F03918" w:rsidRDefault="00937A87" w:rsidP="00937A87">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5966D5BE" w14:textId="77777777" w:rsidR="00937A87" w:rsidRPr="00F03918" w:rsidRDefault="00937A87" w:rsidP="00937A87">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5922BD74" w14:textId="77777777" w:rsidR="00937A87" w:rsidRPr="00F03918" w:rsidRDefault="00937A87" w:rsidP="00937A87">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24CAE668" w14:textId="77777777" w:rsidR="00937A87" w:rsidRPr="00F03918" w:rsidRDefault="00937A87" w:rsidP="00937A87">
      <w:pPr>
        <w:rPr>
          <w:sz w:val="16"/>
        </w:rPr>
      </w:pPr>
      <w:r w:rsidRPr="00F03918">
        <w:rPr>
          <w:sz w:val="16"/>
        </w:rPr>
        <w:t>But the broader focus on limiting spending runs deep in Republican thinking.</w:t>
      </w:r>
    </w:p>
    <w:p w14:paraId="16F5E067" w14:textId="77777777" w:rsidR="00937A87" w:rsidRPr="00F03918" w:rsidRDefault="00937A87" w:rsidP="00937A87">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71AE80DE" w14:textId="77777777" w:rsidR="00937A87" w:rsidRPr="00F03918" w:rsidRDefault="00937A87" w:rsidP="00937A87">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4E92C05B" w14:textId="77777777" w:rsidR="00937A87" w:rsidRPr="00F03918" w:rsidRDefault="00937A87" w:rsidP="00937A87">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6EEA38B3" w14:textId="77777777" w:rsidR="00937A87" w:rsidRPr="00F03918" w:rsidRDefault="00937A87" w:rsidP="00937A87">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2A8E1C78" w14:textId="77777777" w:rsidR="00937A87" w:rsidRPr="00F03918" w:rsidRDefault="00937A87" w:rsidP="00937A87">
      <w:pPr>
        <w:rPr>
          <w:sz w:val="16"/>
        </w:rPr>
      </w:pPr>
      <w:r w:rsidRPr="00F03918">
        <w:rPr>
          <w:rStyle w:val="StyleUnderline"/>
        </w:rPr>
        <w:t xml:space="preserve">But the additional </w:t>
      </w:r>
      <w:r w:rsidRPr="00F03918">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F03918">
        <w:rPr>
          <w:rStyle w:val="Emphasis"/>
          <w:highlight w:val="cyan"/>
        </w:rPr>
        <w:t>lower</w:t>
      </w:r>
      <w:r w:rsidRPr="00F03918">
        <w:rPr>
          <w:rStyle w:val="StyleUnderline"/>
        </w:rPr>
        <w:t xml:space="preserve"> the </w:t>
      </w:r>
      <w:r w:rsidRPr="00F03918">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28E701BC" w14:textId="77777777" w:rsidR="00937A87" w:rsidRPr="00F03918" w:rsidRDefault="00937A87" w:rsidP="00937A87">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413A507B" w14:textId="77777777" w:rsidR="00937A87" w:rsidRDefault="00937A87" w:rsidP="00937A87">
      <w:pPr>
        <w:rPr>
          <w:sz w:val="16"/>
        </w:rPr>
      </w:pPr>
      <w:r w:rsidRPr="00F03918">
        <w:rPr>
          <w:sz w:val="16"/>
        </w:rPr>
        <w:t>“</w:t>
      </w:r>
      <w:r w:rsidRPr="00F03918">
        <w:rPr>
          <w:rStyle w:val="StyleUnderline"/>
        </w:rPr>
        <w:t xml:space="preserve">The </w:t>
      </w:r>
      <w:r w:rsidRPr="00F03918">
        <w:rPr>
          <w:rStyle w:val="Emphasis"/>
          <w:highlight w:val="cyan"/>
        </w:rPr>
        <w:t>lack</w:t>
      </w:r>
      <w:r w:rsidRPr="00F03918">
        <w:rPr>
          <w:rStyle w:val="StyleUnderline"/>
          <w:highlight w:val="cyan"/>
        </w:rPr>
        <w:t xml:space="preserve"> of</w:t>
      </w:r>
      <w:r w:rsidRPr="00F03918">
        <w:rPr>
          <w:rStyle w:val="StyleUnderline"/>
        </w:rPr>
        <w:t xml:space="preserve"> any </w:t>
      </w:r>
      <w:r w:rsidRPr="00F03918">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F03918">
        <w:rPr>
          <w:rStyle w:val="Emphasis"/>
          <w:highlight w:val="cyan"/>
        </w:rPr>
        <w:t>impacts</w:t>
      </w:r>
      <w:r w:rsidRPr="00F03918">
        <w:rPr>
          <w:rStyle w:val="StyleUnderline"/>
        </w:rPr>
        <w:t xml:space="preserve"> not only direct </w:t>
      </w:r>
      <w:r w:rsidRPr="00F03918">
        <w:rPr>
          <w:rStyle w:val="Emphasis"/>
        </w:rPr>
        <w:t xml:space="preserve">tax </w:t>
      </w:r>
      <w:r w:rsidRPr="00F03918">
        <w:rPr>
          <w:rStyle w:val="Emphasis"/>
          <w:highlight w:val="cyan"/>
        </w:rPr>
        <w:t>revenue collected</w:t>
      </w:r>
      <w:r w:rsidRPr="00F03918">
        <w:rPr>
          <w:rStyle w:val="StyleUnderline"/>
        </w:rPr>
        <w:t xml:space="preserve"> but also taxpayer </w:t>
      </w:r>
      <w:r w:rsidRPr="00F03918">
        <w:rPr>
          <w:rStyle w:val="Emphasis"/>
          <w:highlight w:val="cyan"/>
        </w:rPr>
        <w:t>behavior</w:t>
      </w:r>
      <w:r w:rsidRPr="00F03918">
        <w:rPr>
          <w:rStyle w:val="StyleUnderline"/>
          <w:highlight w:val="cyan"/>
        </w:rPr>
        <w:t xml:space="preserve"> and</w:t>
      </w:r>
      <w:r w:rsidRPr="00F03918">
        <w:rPr>
          <w:rStyle w:val="StyleUnderline"/>
        </w:rPr>
        <w:t xml:space="preserve"> taxpayer </w:t>
      </w:r>
      <w:r w:rsidRPr="00F03918">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F03918">
        <w:rPr>
          <w:rStyle w:val="Emphasis"/>
          <w:highlight w:val="cyan"/>
        </w:rPr>
        <w:t>engenders</w:t>
      </w:r>
      <w:r w:rsidRPr="00F03918">
        <w:rPr>
          <w:rStyle w:val="StyleUnderline"/>
          <w:highlight w:val="cyan"/>
        </w:rPr>
        <w:t xml:space="preserve"> more </w:t>
      </w:r>
      <w:r w:rsidRPr="00F03918">
        <w:rPr>
          <w:rStyle w:val="Emphasis"/>
          <w:highlight w:val="cyan"/>
        </w:rPr>
        <w:t>malfeasance</w:t>
      </w:r>
      <w:r w:rsidRPr="00F03918">
        <w:rPr>
          <w:rStyle w:val="StyleUnderline"/>
        </w:rPr>
        <w:t xml:space="preserve"> in a way that the </w:t>
      </w:r>
      <w:r w:rsidRPr="00F03918">
        <w:rPr>
          <w:rStyle w:val="StyleUnderline"/>
          <w:highlight w:val="cyan"/>
        </w:rPr>
        <w:t xml:space="preserve">agency must </w:t>
      </w:r>
      <w:r w:rsidRPr="00F03918">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752E4796" w14:textId="77777777" w:rsidR="00937A87" w:rsidRPr="00A24C9D" w:rsidRDefault="00937A87" w:rsidP="00937A87">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erodes </w:t>
      </w:r>
      <w:r>
        <w:rPr>
          <w:rFonts w:asciiTheme="minorHAnsi" w:hAnsiTheme="minorHAnsi" w:cstheme="minorHAnsi"/>
          <w:u w:val="single"/>
        </w:rPr>
        <w:t>defense</w:t>
      </w:r>
      <w:r>
        <w:rPr>
          <w:rFonts w:asciiTheme="minorHAnsi" w:hAnsiTheme="minorHAnsi" w:cstheme="minorHAnsi"/>
        </w:rPr>
        <w:t>---that guarantees extinction.</w:t>
      </w:r>
    </w:p>
    <w:p w14:paraId="0B7D3B95" w14:textId="77777777" w:rsidR="00937A87" w:rsidRPr="00A24C9D" w:rsidRDefault="00937A87" w:rsidP="00937A87">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5E6380CB"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lastRenderedPageBreak/>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2A50D865"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7A8A5CB3"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29134035"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6292EA6C"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393821C7" w14:textId="77777777" w:rsidR="00937A87" w:rsidRPr="00A24C9D" w:rsidRDefault="00937A87" w:rsidP="00937A87">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3974A264"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4A869AAA" w14:textId="77777777" w:rsidR="00937A87" w:rsidRPr="00A24C9D" w:rsidRDefault="00937A87" w:rsidP="00937A87">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28E83869"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6FC8E703"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09535A40"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5DB9FBFA"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3047E89"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1E772A02" w14:textId="77777777" w:rsidR="00937A87" w:rsidRPr="00A24C9D" w:rsidRDefault="00937A87" w:rsidP="00937A87">
      <w:pPr>
        <w:rPr>
          <w:rStyle w:val="Emphasis"/>
          <w:rFonts w:asciiTheme="minorHAnsi" w:hAnsiTheme="minorHAnsi" w:cstheme="minorHAnsi"/>
        </w:rPr>
      </w:pPr>
      <w:r w:rsidRPr="00A24C9D">
        <w:rPr>
          <w:rStyle w:val="StyleUnderline"/>
          <w:rFonts w:asciiTheme="minorHAnsi" w:hAnsiTheme="minorHAnsi" w:cstheme="minorHAnsi"/>
        </w:rPr>
        <w:lastRenderedPageBreak/>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5C935934"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w:t>
      </w:r>
      <w:r w:rsidRPr="00773790">
        <w:rPr>
          <w:rStyle w:val="Emphasis"/>
          <w:highlight w:val="cyan"/>
        </w:rPr>
        <w:t>Israel</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1BD20EDD" w14:textId="77777777" w:rsidR="00937A87" w:rsidRPr="00A24C9D" w:rsidRDefault="00937A87" w:rsidP="00937A87">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6490E822"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262654DE" w14:textId="77777777" w:rsidR="00937A87" w:rsidRPr="00A24C9D" w:rsidRDefault="00937A87" w:rsidP="00937A87">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27928D6F" w14:textId="77777777" w:rsidR="00937A87" w:rsidRPr="00A24C9D" w:rsidRDefault="00937A87" w:rsidP="00937A87">
      <w:pPr>
        <w:rPr>
          <w:rFonts w:asciiTheme="minorHAnsi" w:hAnsiTheme="minorHAnsi" w:cstheme="minorHAnsi"/>
          <w:sz w:val="16"/>
        </w:rPr>
      </w:pPr>
      <w:r w:rsidRPr="00A24C9D">
        <w:rPr>
          <w:rFonts w:asciiTheme="minorHAnsi" w:hAnsiTheme="minorHAnsi" w:cstheme="minorHAnsi"/>
          <w:sz w:val="16"/>
        </w:rPr>
        <w:t>The Path Forward</w:t>
      </w:r>
    </w:p>
    <w:p w14:paraId="3C48AB6C" w14:textId="77777777" w:rsidR="00937A87" w:rsidRPr="00B22315" w:rsidRDefault="00937A87" w:rsidP="00937A87">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4AE52EBE" w14:textId="77777777" w:rsidR="00937A87" w:rsidRDefault="00937A87" w:rsidP="00937A87">
      <w:pPr>
        <w:pStyle w:val="Heading4"/>
      </w:pPr>
      <w:r>
        <w:t xml:space="preserve">Elite capture </w:t>
      </w:r>
      <w:r w:rsidRPr="00AD6FCB">
        <w:rPr>
          <w:u w:val="single"/>
        </w:rPr>
        <w:t>constrains</w:t>
      </w:r>
      <w:r>
        <w:t xml:space="preserve"> governance of </w:t>
      </w:r>
      <w:r w:rsidRPr="00AD6FCB">
        <w:rPr>
          <w:u w:val="single"/>
        </w:rPr>
        <w:t>long-term risks</w:t>
      </w:r>
      <w:r>
        <w:t xml:space="preserve">, unleashing a </w:t>
      </w:r>
      <w:r>
        <w:rPr>
          <w:u w:val="single"/>
        </w:rPr>
        <w:t>slew</w:t>
      </w:r>
      <w:r>
        <w:t xml:space="preserve"> of existential pathways. </w:t>
      </w:r>
    </w:p>
    <w:p w14:paraId="553F0710" w14:textId="77777777" w:rsidR="00937A87" w:rsidRPr="00442F81" w:rsidRDefault="00937A87" w:rsidP="00937A87">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DFEDB0F" w14:textId="77777777" w:rsidR="00937A87" w:rsidRPr="00AD6FCB" w:rsidRDefault="00937A87" w:rsidP="00937A87">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w:t>
      </w:r>
      <w:r w:rsidRPr="00AD6FCB">
        <w:rPr>
          <w:sz w:val="16"/>
        </w:rPr>
        <w:lastRenderedPageBreak/>
        <w:t>(International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526BE04" w14:textId="77777777" w:rsidR="00937A87" w:rsidRPr="00AD6FCB" w:rsidRDefault="00937A87" w:rsidP="00937A87">
      <w:pPr>
        <w:rPr>
          <w:sz w:val="16"/>
        </w:rPr>
      </w:pPr>
      <w:r w:rsidRPr="00AD6FCB">
        <w:rPr>
          <w:sz w:val="16"/>
        </w:rPr>
        <w:t>&lt;&lt;TEXT CONDENSED, NONE OMITTED&gt;&gt;</w:t>
      </w:r>
    </w:p>
    <w:p w14:paraId="1A548B21" w14:textId="77777777" w:rsidR="00937A87" w:rsidRPr="00AD6FCB" w:rsidRDefault="00937A87" w:rsidP="00937A87">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386A2524" w14:textId="77777777" w:rsidR="00937A87" w:rsidRPr="00AD6FCB" w:rsidRDefault="00937A87" w:rsidP="00937A87">
      <w:pPr>
        <w:rPr>
          <w:sz w:val="16"/>
        </w:rPr>
      </w:pPr>
      <w:r w:rsidRPr="00AD6FCB">
        <w:rPr>
          <w:sz w:val="16"/>
        </w:rPr>
        <w:t>&lt;&lt;PARAGRAPH BREAKS RESUME&gt;&gt;</w:t>
      </w:r>
    </w:p>
    <w:p w14:paraId="5B1F99BD" w14:textId="77777777" w:rsidR="00937A87" w:rsidRPr="00AD6FCB" w:rsidRDefault="00937A87" w:rsidP="00937A87">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659C252" w14:textId="77777777" w:rsidR="00937A87" w:rsidRPr="00AD6FCB" w:rsidRDefault="00937A87" w:rsidP="00937A87">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C80BBC0" w14:textId="77777777" w:rsidR="00937A87" w:rsidRPr="00AD6FCB" w:rsidRDefault="00937A87" w:rsidP="00937A87">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1AF872D" w14:textId="77777777" w:rsidR="00937A87" w:rsidRPr="00AD6FCB" w:rsidRDefault="00937A87" w:rsidP="00937A87">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5E17555" w14:textId="77777777" w:rsidR="00937A87" w:rsidRPr="00AD6FCB" w:rsidRDefault="00937A87" w:rsidP="00937A87">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w:t>
      </w:r>
      <w:r w:rsidRPr="00AD6FCB">
        <w:rPr>
          <w:sz w:val="16"/>
        </w:rPr>
        <w:lastRenderedPageBreak/>
        <w:t xml:space="preserve">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55F0943" w14:textId="77777777" w:rsidR="00937A87" w:rsidRPr="00AD6FCB" w:rsidRDefault="00937A87" w:rsidP="00937A87">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9F2F87A" w14:textId="77777777" w:rsidR="00937A87" w:rsidRPr="00AD6FCB" w:rsidRDefault="00937A87" w:rsidP="00937A87">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9332F71" w14:textId="77777777" w:rsidR="00937A87" w:rsidRPr="00AD6FCB" w:rsidRDefault="00937A87" w:rsidP="00937A87">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BAFFB0F" w14:textId="77777777" w:rsidR="00937A87" w:rsidRPr="00AD6FCB" w:rsidRDefault="00937A87" w:rsidP="00937A87">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93F55B3" w14:textId="77777777" w:rsidR="00937A87" w:rsidRPr="00AD6FCB" w:rsidRDefault="00937A87" w:rsidP="00937A87">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w:t>
      </w:r>
      <w:r w:rsidRPr="00AD6FCB">
        <w:rPr>
          <w:sz w:val="16"/>
        </w:rPr>
        <w:lastRenderedPageBreak/>
        <w:t xml:space="preserve">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6DC7998D" w14:textId="77777777" w:rsidR="00937A87" w:rsidRPr="00AD6FCB" w:rsidRDefault="00937A87" w:rsidP="00937A87">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D5ABB26" w14:textId="77777777" w:rsidR="00937A87" w:rsidRPr="00AD6FCB" w:rsidRDefault="00937A87" w:rsidP="00937A87">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CCA5D46" w14:textId="77777777" w:rsidR="00937A87" w:rsidRPr="00AD6FCB" w:rsidRDefault="00937A87" w:rsidP="00937A87">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A69104F" w14:textId="77777777" w:rsidR="00937A87" w:rsidRPr="00AD6FCB" w:rsidRDefault="00937A87" w:rsidP="00937A87">
      <w:pPr>
        <w:rPr>
          <w:sz w:val="16"/>
        </w:rPr>
      </w:pPr>
      <w:r w:rsidRPr="00AD6FCB">
        <w:rPr>
          <w:sz w:val="16"/>
        </w:rPr>
        <w:t>Differential progress</w:t>
      </w:r>
    </w:p>
    <w:p w14:paraId="6BA38448" w14:textId="77777777" w:rsidR="00937A87" w:rsidRPr="00AD6FCB" w:rsidRDefault="00937A87" w:rsidP="00937A87">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B16B956" w14:textId="77777777" w:rsidR="00937A87" w:rsidRPr="00AD6FCB" w:rsidRDefault="00937A87" w:rsidP="00937A87">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w:t>
      </w:r>
      <w:r w:rsidRPr="00AD6FCB">
        <w:rPr>
          <w:sz w:val="16"/>
        </w:rPr>
        <w:lastRenderedPageBreak/>
        <w:t xml:space="preserve">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1D109C2" w14:textId="77777777" w:rsidR="00937A87" w:rsidRPr="00AD6FCB" w:rsidRDefault="00937A87" w:rsidP="00937A87">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B703882" w14:textId="77777777" w:rsidR="00937A87" w:rsidRPr="00AD6FCB" w:rsidRDefault="00937A87" w:rsidP="00937A87">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B34B5AE" w14:textId="77777777" w:rsidR="00937A87" w:rsidRPr="00AD6FCB" w:rsidRDefault="00937A87" w:rsidP="00937A87">
      <w:pPr>
        <w:rPr>
          <w:sz w:val="16"/>
        </w:rPr>
      </w:pPr>
      <w:r w:rsidRPr="00AD6FCB">
        <w:rPr>
          <w:sz w:val="16"/>
        </w:rPr>
        <w:t>Growth</w:t>
      </w:r>
    </w:p>
    <w:p w14:paraId="102AC7FA" w14:textId="77777777" w:rsidR="00937A87" w:rsidRPr="00AD6FCB" w:rsidRDefault="00937A87" w:rsidP="00937A87">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4468DA6" w14:textId="77777777" w:rsidR="00937A87" w:rsidRPr="00AD6FCB" w:rsidRDefault="00937A87" w:rsidP="00937A87">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1B4EC40" w14:textId="77777777" w:rsidR="00937A87" w:rsidRDefault="00937A87" w:rsidP="00937A87">
      <w:pPr>
        <w:pStyle w:val="Heading4"/>
      </w:pPr>
      <w:r>
        <w:lastRenderedPageBreak/>
        <w:t>Inequality causes civil war.</w:t>
      </w:r>
    </w:p>
    <w:p w14:paraId="04D83004" w14:textId="77777777" w:rsidR="00937A87" w:rsidRPr="008F5966" w:rsidRDefault="00937A87" w:rsidP="00937A87">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74B6B7FB" w14:textId="77777777" w:rsidR="00937A87" w:rsidRPr="008F5966" w:rsidRDefault="00937A87" w:rsidP="00937A87">
      <w:pPr>
        <w:rPr>
          <w:sz w:val="16"/>
        </w:rPr>
      </w:pPr>
      <w:r w:rsidRPr="008F5966">
        <w:rPr>
          <w:sz w:val="16"/>
        </w:rPr>
        <w:t xml:space="preserve">We construct an index of composite inequality covering 193 countries worldwide. For a substantial and unprecedented number of countries, we can trace the long-term evolution of inequality over 200 years, from 1810 to 2010. This composite index of inequality includes not only post-tax income inequality but also health and land inequalities. </w:t>
      </w:r>
      <w:r w:rsidRPr="008F5966">
        <w:rPr>
          <w:rStyle w:val="StyleUnderline"/>
        </w:rPr>
        <w:t xml:space="preserve">We observe that the </w:t>
      </w:r>
      <w:r w:rsidRPr="00092DBB">
        <w:rPr>
          <w:rStyle w:val="StyleUnderline"/>
          <w:highlight w:val="cyan"/>
        </w:rPr>
        <w:t xml:space="preserve">risk of a </w:t>
      </w:r>
      <w:r w:rsidRPr="00092DBB">
        <w:rPr>
          <w:rStyle w:val="Emphasis"/>
          <w:highlight w:val="cyan"/>
        </w:rPr>
        <w:t>civil war</w:t>
      </w:r>
      <w:r w:rsidRPr="008F5966">
        <w:rPr>
          <w:rStyle w:val="StyleUnderline"/>
        </w:rPr>
        <w:t xml:space="preserve"> outbreak is </w:t>
      </w:r>
      <w:r w:rsidRPr="00092DBB">
        <w:rPr>
          <w:rStyle w:val="Emphasis"/>
          <w:highlight w:val="cyan"/>
        </w:rPr>
        <w:t>consistent</w:t>
      </w:r>
      <w:r w:rsidRPr="00092DBB">
        <w:rPr>
          <w:rStyle w:val="StyleUnderline"/>
        </w:rPr>
        <w:t>l</w:t>
      </w:r>
      <w:r w:rsidRPr="008F5966">
        <w:rPr>
          <w:rStyle w:val="StyleUnderline"/>
        </w:rPr>
        <w:t xml:space="preserve">y increasing </w:t>
      </w:r>
      <w:r w:rsidRPr="00092DBB">
        <w:rPr>
          <w:rStyle w:val="StyleUnderline"/>
          <w:highlight w:val="cyan"/>
        </w:rPr>
        <w:t>with higher</w:t>
      </w:r>
      <w:r w:rsidRPr="008F5966">
        <w:rPr>
          <w:rStyle w:val="StyleUnderline"/>
        </w:rPr>
        <w:t xml:space="preserve"> levels of within-country </w:t>
      </w:r>
      <w:r w:rsidRPr="00092DBB">
        <w:rPr>
          <w:rStyle w:val="Emphasis"/>
          <w:highlight w:val="cyan"/>
        </w:rPr>
        <w:t>inequality</w:t>
      </w:r>
      <w:r w:rsidRPr="008F5966">
        <w:rPr>
          <w:sz w:val="16"/>
        </w:rPr>
        <w:t xml:space="preserve">. By applying an instrumental variable approach, we discover that the </w:t>
      </w:r>
      <w:r w:rsidRPr="008F5966">
        <w:rPr>
          <w:rStyle w:val="StyleUnderline"/>
        </w:rPr>
        <w:t xml:space="preserve">impact of multidimensional inequality on civil war is </w:t>
      </w:r>
      <w:r w:rsidRPr="008F5966">
        <w:rPr>
          <w:rStyle w:val="Emphasis"/>
        </w:rPr>
        <w:t>causal</w:t>
      </w:r>
      <w:r w:rsidRPr="008F5966">
        <w:rPr>
          <w:sz w:val="16"/>
        </w:rPr>
        <w:t xml:space="preserve">. This finding is not only relevant for unstable low- and middle-income countries like Chad or South Sudan but also has </w:t>
      </w:r>
      <w:r w:rsidRPr="00092DBB">
        <w:rPr>
          <w:rStyle w:val="Emphasis"/>
        </w:rPr>
        <w:t>implications</w:t>
      </w:r>
      <w:r w:rsidRPr="00092DBB">
        <w:rPr>
          <w:rStyle w:val="StyleUnderline"/>
        </w:rPr>
        <w:t xml:space="preserve"> for</w:t>
      </w:r>
      <w:r w:rsidRPr="008F5966">
        <w:rPr>
          <w:rStyle w:val="StyleUnderline"/>
        </w:rPr>
        <w:t xml:space="preserve"> high-income countries, such as the </w:t>
      </w:r>
      <w:r w:rsidRPr="00092DBB">
        <w:rPr>
          <w:rStyle w:val="Emphasis"/>
          <w:highlight w:val="cyan"/>
        </w:rPr>
        <w:t>U</w:t>
      </w:r>
      <w:r w:rsidRPr="008F5966">
        <w:rPr>
          <w:sz w:val="16"/>
        </w:rPr>
        <w:t xml:space="preserve">nited </w:t>
      </w:r>
      <w:r w:rsidRPr="00092DBB">
        <w:rPr>
          <w:rStyle w:val="Emphasis"/>
          <w:highlight w:val="cyan"/>
        </w:rPr>
        <w:t>S</w:t>
      </w:r>
      <w:r w:rsidRPr="008F5966">
        <w:rPr>
          <w:sz w:val="16"/>
        </w:rPr>
        <w:t xml:space="preserve">tates and the United Kingdom, for which we </w:t>
      </w:r>
      <w:r w:rsidRPr="00092DBB">
        <w:rPr>
          <w:rStyle w:val="StyleUnderline"/>
          <w:highlight w:val="cyan"/>
        </w:rPr>
        <w:t xml:space="preserve">predict an </w:t>
      </w:r>
      <w:r w:rsidRPr="00092DBB">
        <w:rPr>
          <w:rStyle w:val="Emphasis"/>
          <w:highlight w:val="cyan"/>
        </w:rPr>
        <w:t>increased likelihood</w:t>
      </w:r>
      <w:r w:rsidRPr="008F5966">
        <w:rPr>
          <w:rStyle w:val="StyleUnderline"/>
        </w:rPr>
        <w:t xml:space="preserve"> of civil </w:t>
      </w:r>
      <w:r w:rsidRPr="00092DBB">
        <w:rPr>
          <w:rStyle w:val="StyleUnderline"/>
        </w:rPr>
        <w:t>war</w:t>
      </w:r>
      <w:r w:rsidRPr="008F5966">
        <w:rPr>
          <w:sz w:val="16"/>
        </w:rPr>
        <w:t>.</w:t>
      </w:r>
    </w:p>
    <w:p w14:paraId="20BD10AC" w14:textId="77777777" w:rsidR="00937A87" w:rsidRPr="008F5966" w:rsidRDefault="00937A87" w:rsidP="00937A87">
      <w:pPr>
        <w:rPr>
          <w:sz w:val="16"/>
        </w:rPr>
      </w:pPr>
      <w:r w:rsidRPr="008F5966">
        <w:rPr>
          <w:sz w:val="16"/>
        </w:rPr>
        <w:t>1 Introduction</w:t>
      </w:r>
    </w:p>
    <w:p w14:paraId="10354CF6" w14:textId="77777777" w:rsidR="00937A87" w:rsidRPr="008F5966" w:rsidRDefault="00937A87" w:rsidP="00937A87">
      <w:pPr>
        <w:rPr>
          <w:sz w:val="16"/>
        </w:rPr>
      </w:pPr>
      <w:r w:rsidRPr="008F5966">
        <w:rPr>
          <w:rStyle w:val="StyleUnderline"/>
        </w:rPr>
        <w:t xml:space="preserve">Among the </w:t>
      </w:r>
      <w:r w:rsidRPr="008F5966">
        <w:rPr>
          <w:rStyle w:val="Emphasis"/>
        </w:rPr>
        <w:t>terrible conflicts</w:t>
      </w:r>
      <w:r w:rsidRPr="008F5966">
        <w:rPr>
          <w:rStyle w:val="StyleUnderline"/>
        </w:rPr>
        <w:t xml:space="preserve"> that a society can experience, </w:t>
      </w:r>
      <w:r w:rsidRPr="008F5966">
        <w:rPr>
          <w:rStyle w:val="Emphasis"/>
        </w:rPr>
        <w:t>civil war</w:t>
      </w:r>
      <w:r w:rsidRPr="008F5966">
        <w:rPr>
          <w:rStyle w:val="StyleUnderline"/>
        </w:rPr>
        <w:t xml:space="preserve"> is the most </w:t>
      </w:r>
      <w:r w:rsidRPr="008F5966">
        <w:rPr>
          <w:rStyle w:val="Emphasis"/>
        </w:rPr>
        <w:t>atrocious</w:t>
      </w:r>
      <w:r w:rsidRPr="008F5966">
        <w:rPr>
          <w:sz w:val="16"/>
        </w:rPr>
        <w:t xml:space="preserve">. Large numbers of killings within a country, often even within families or the same neighborhood, are a horrible and almost unimaginable experience for those who did not suffer from it. Consequently, </w:t>
      </w:r>
      <w:r w:rsidRPr="00092DBB">
        <w:rPr>
          <w:rStyle w:val="Emphasis"/>
          <w:highlight w:val="cyan"/>
        </w:rPr>
        <w:t>new studies</w:t>
      </w:r>
      <w:r w:rsidRPr="008F5966">
        <w:rPr>
          <w:rStyle w:val="StyleUnderline"/>
        </w:rPr>
        <w:t xml:space="preserve"> that </w:t>
      </w:r>
      <w:r w:rsidRPr="00092DBB">
        <w:rPr>
          <w:rStyle w:val="StyleUnderline"/>
          <w:highlight w:val="cyan"/>
        </w:rPr>
        <w:t>suggest</w:t>
      </w:r>
      <w:r w:rsidRPr="008F5966">
        <w:rPr>
          <w:rStyle w:val="StyleUnderline"/>
        </w:rPr>
        <w:t xml:space="preserve"> better and </w:t>
      </w:r>
      <w:r w:rsidRPr="00092DBB">
        <w:rPr>
          <w:rStyle w:val="StyleUnderline"/>
          <w:highlight w:val="cyan"/>
        </w:rPr>
        <w:t xml:space="preserve">more </w:t>
      </w:r>
      <w:r w:rsidRPr="00092DBB">
        <w:rPr>
          <w:rStyle w:val="Emphasis"/>
          <w:highlight w:val="cyan"/>
        </w:rPr>
        <w:t>complete</w:t>
      </w:r>
      <w:r w:rsidRPr="008F5966">
        <w:rPr>
          <w:rStyle w:val="StyleUnderline"/>
        </w:rPr>
        <w:t xml:space="preserve"> risk factor </w:t>
      </w:r>
      <w:r w:rsidRPr="00092DBB">
        <w:rPr>
          <w:rStyle w:val="StyleUnderline"/>
          <w:highlight w:val="cyan"/>
        </w:rPr>
        <w:t>measurements</w:t>
      </w:r>
      <w:r w:rsidRPr="008F5966">
        <w:rPr>
          <w:rStyle w:val="StyleUnderline"/>
        </w:rPr>
        <w:t xml:space="preserve"> can contribute </w:t>
      </w:r>
      <w:r w:rsidRPr="008F5966">
        <w:rPr>
          <w:rStyle w:val="Emphasis"/>
        </w:rPr>
        <w:t>substantial value</w:t>
      </w:r>
      <w:r w:rsidRPr="008F5966">
        <w:rPr>
          <w:sz w:val="16"/>
        </w:rPr>
        <w:t>.</w:t>
      </w:r>
    </w:p>
    <w:p w14:paraId="67D62EDD" w14:textId="77777777" w:rsidR="00937A87" w:rsidRPr="008F5966" w:rsidRDefault="00937A87" w:rsidP="00937A87">
      <w:pPr>
        <w:rPr>
          <w:sz w:val="16"/>
        </w:rPr>
      </w:pPr>
      <w:r w:rsidRPr="008F5966">
        <w:rPr>
          <w:sz w:val="16"/>
        </w:rPr>
        <w:t xml:space="preserve">Does within-country inequality imply a high risk of conflict? </w:t>
      </w:r>
      <w:r w:rsidRPr="00092DBB">
        <w:rPr>
          <w:rStyle w:val="Emphasis"/>
          <w:highlight w:val="cyan"/>
        </w:rPr>
        <w:t>Previous</w:t>
      </w:r>
      <w:r w:rsidRPr="00092DBB">
        <w:rPr>
          <w:rStyle w:val="StyleUnderline"/>
          <w:highlight w:val="cyan"/>
        </w:rPr>
        <w:t xml:space="preserve"> studies </w:t>
      </w:r>
      <w:r w:rsidRPr="00092DBB">
        <w:rPr>
          <w:rStyle w:val="Emphasis"/>
          <w:highlight w:val="cyan"/>
        </w:rPr>
        <w:t>cannot confirm</w:t>
      </w:r>
      <w:r w:rsidRPr="008F5966">
        <w:rPr>
          <w:rStyle w:val="StyleUnderline"/>
        </w:rPr>
        <w:t xml:space="preserve"> the </w:t>
      </w:r>
      <w:r w:rsidRPr="00092DBB">
        <w:rPr>
          <w:rStyle w:val="StyleUnderline"/>
          <w:highlight w:val="cyan"/>
        </w:rPr>
        <w:t>positive link</w:t>
      </w:r>
      <w:r w:rsidRPr="008F5966">
        <w:rPr>
          <w:rStyle w:val="StyleUnderline"/>
        </w:rPr>
        <w:t xml:space="preserve"> between nationwide income inequality and conflict </w:t>
      </w:r>
      <w:r w:rsidRPr="008F5966">
        <w:rPr>
          <w:sz w:val="16"/>
        </w:rPr>
        <w:t xml:space="preserve">(Collier and Hoeffler 2004). A </w:t>
      </w:r>
      <w:r w:rsidRPr="008F5966">
        <w:rPr>
          <w:rStyle w:val="StyleUnderline"/>
        </w:rPr>
        <w:t xml:space="preserve">reason for this non-result may be that most studies can </w:t>
      </w:r>
      <w:r w:rsidRPr="008F5966">
        <w:rPr>
          <w:rStyle w:val="Emphasis"/>
        </w:rPr>
        <w:t>include ev</w:t>
      </w:r>
      <w:r w:rsidRPr="008F5966">
        <w:rPr>
          <w:rStyle w:val="StyleUnderline"/>
        </w:rPr>
        <w:t xml:space="preserve">idence on income inequality on a </w:t>
      </w:r>
      <w:r w:rsidRPr="008F5966">
        <w:rPr>
          <w:rStyle w:val="Emphasis"/>
        </w:rPr>
        <w:t>larger scale</w:t>
      </w:r>
      <w:r w:rsidRPr="008F5966">
        <w:rPr>
          <w:rStyle w:val="StyleUnderline"/>
        </w:rPr>
        <w:t xml:space="preserve"> only from the 1980s onwards</w:t>
      </w:r>
      <w:r w:rsidRPr="008F5966">
        <w:rPr>
          <w:sz w:val="16"/>
        </w:rPr>
        <w:t xml:space="preserve">, particularly for developing countries; hence, </w:t>
      </w:r>
      <w:r w:rsidRPr="008F5966">
        <w:rPr>
          <w:rStyle w:val="StyleUnderline"/>
        </w:rPr>
        <w:t xml:space="preserve">the available </w:t>
      </w:r>
      <w:r w:rsidRPr="00092DBB">
        <w:rPr>
          <w:rStyle w:val="StyleUnderline"/>
          <w:highlight w:val="cyan"/>
        </w:rPr>
        <w:t xml:space="preserve">datasets are </w:t>
      </w:r>
      <w:r w:rsidRPr="00092DBB">
        <w:rPr>
          <w:rStyle w:val="Emphasis"/>
          <w:highlight w:val="cyan"/>
        </w:rPr>
        <w:t>small</w:t>
      </w:r>
      <w:r w:rsidRPr="008F5966">
        <w:rPr>
          <w:sz w:val="16"/>
        </w:rPr>
        <w:t xml:space="preserve"> (see review of Cramer 2005). Recently, a </w:t>
      </w:r>
      <w:r w:rsidRPr="00092DBB">
        <w:rPr>
          <w:rStyle w:val="Emphasis"/>
          <w:highlight w:val="cyan"/>
        </w:rPr>
        <w:t>new genre</w:t>
      </w:r>
      <w:r w:rsidRPr="00092DBB">
        <w:rPr>
          <w:rStyle w:val="StyleUnderline"/>
          <w:highlight w:val="cyan"/>
        </w:rPr>
        <w:t xml:space="preserve"> of</w:t>
      </w:r>
      <w:r w:rsidRPr="008F5966">
        <w:rPr>
          <w:rStyle w:val="StyleUnderline"/>
        </w:rPr>
        <w:t xml:space="preserve"> studies has argued that only inequality between groups</w:t>
      </w:r>
      <w:r w:rsidRPr="008F5966">
        <w:rPr>
          <w:sz w:val="16"/>
        </w:rPr>
        <w:t xml:space="preserve"> (“</w:t>
      </w:r>
      <w:r w:rsidRPr="00092DBB">
        <w:rPr>
          <w:rStyle w:val="Emphasis"/>
          <w:highlight w:val="cyan"/>
        </w:rPr>
        <w:t>horizontal inequality</w:t>
      </w:r>
      <w:r w:rsidRPr="008F5966">
        <w:rPr>
          <w:sz w:val="16"/>
        </w:rPr>
        <w:t xml:space="preserve">,” especially between ethnic groups) </w:t>
      </w:r>
      <w:r w:rsidRPr="008F5966">
        <w:rPr>
          <w:rStyle w:val="StyleUnderline"/>
        </w:rPr>
        <w:t xml:space="preserve">correlates with the outbreak of </w:t>
      </w:r>
      <w:r w:rsidRPr="008F5966">
        <w:rPr>
          <w:rStyle w:val="Emphasis"/>
        </w:rPr>
        <w:t>civil wars</w:t>
      </w:r>
      <w:r w:rsidRPr="008F5966">
        <w:rPr>
          <w:sz w:val="16"/>
        </w:rPr>
        <w:t>, rather than nationwide inequality (Koubi and Böhmelt 2014). However, Wucherpfennig et al. (2016) have criticized these approaches, as they have not been able to establish causality through instrumental variable (IV) techniques.1</w:t>
      </w:r>
    </w:p>
    <w:p w14:paraId="1ED0C8A7" w14:textId="77777777" w:rsidR="00937A87" w:rsidRPr="008F5966" w:rsidRDefault="00937A87" w:rsidP="00937A87">
      <w:pPr>
        <w:rPr>
          <w:sz w:val="16"/>
        </w:rPr>
      </w:pPr>
      <w:r w:rsidRPr="00092DBB">
        <w:rPr>
          <w:rStyle w:val="StyleUnderline"/>
          <w:highlight w:val="cyan"/>
        </w:rPr>
        <w:t>Our study</w:t>
      </w:r>
      <w:r w:rsidRPr="008F5966">
        <w:rPr>
          <w:rStyle w:val="StyleUnderline"/>
        </w:rPr>
        <w:t xml:space="preserve">, therefore, adopts a </w:t>
      </w:r>
      <w:r w:rsidRPr="008F5966">
        <w:rPr>
          <w:rStyle w:val="Emphasis"/>
        </w:rPr>
        <w:t>long-term</w:t>
      </w:r>
      <w:r w:rsidRPr="008F5966">
        <w:rPr>
          <w:rStyle w:val="StyleUnderline"/>
        </w:rPr>
        <w:t xml:space="preserve"> perspective on nationwide inequality </w:t>
      </w:r>
      <w:r w:rsidRPr="00092DBB">
        <w:rPr>
          <w:rStyle w:val="StyleUnderline"/>
          <w:highlight w:val="cyan"/>
        </w:rPr>
        <w:t xml:space="preserve">in </w:t>
      </w:r>
      <w:r w:rsidRPr="00092DBB">
        <w:rPr>
          <w:rStyle w:val="Emphasis"/>
          <w:highlight w:val="cyan"/>
        </w:rPr>
        <w:t>193 countries</w:t>
      </w:r>
      <w:r w:rsidRPr="008F5966">
        <w:rPr>
          <w:rStyle w:val="StyleUnderline"/>
        </w:rPr>
        <w:t xml:space="preserve"> and its relationship with the outbreak of conflicts over two centuries</w:t>
      </w:r>
      <w:r w:rsidRPr="008F5966">
        <w:rPr>
          <w:sz w:val="16"/>
        </w:rPr>
        <w:t>. For the first time, evidence of adequate quality about developing countries is available for early decades on a broad scale.</w:t>
      </w:r>
    </w:p>
    <w:p w14:paraId="4AAE6584" w14:textId="77777777" w:rsidR="00937A87" w:rsidRPr="008F5966" w:rsidRDefault="00937A87" w:rsidP="00937A87">
      <w:pPr>
        <w:rPr>
          <w:sz w:val="16"/>
        </w:rPr>
      </w:pPr>
      <w:r w:rsidRPr="008F5966">
        <w:rPr>
          <w:sz w:val="16"/>
        </w:rPr>
        <w:t xml:space="preserve">As inequality is a heterogeneous and multi-dimensional concept, </w:t>
      </w:r>
      <w:r w:rsidRPr="008F5966">
        <w:rPr>
          <w:rStyle w:val="StyleUnderline"/>
        </w:rPr>
        <w:t xml:space="preserve">we </w:t>
      </w:r>
      <w:r w:rsidRPr="00092DBB">
        <w:rPr>
          <w:rStyle w:val="Emphasis"/>
          <w:highlight w:val="cyan"/>
        </w:rPr>
        <w:t>expand</w:t>
      </w:r>
      <w:r w:rsidRPr="008F5966">
        <w:rPr>
          <w:rStyle w:val="StyleUnderline"/>
        </w:rPr>
        <w:t xml:space="preserve"> the measurement of this </w:t>
      </w:r>
      <w:r w:rsidRPr="008F5966">
        <w:rPr>
          <w:rStyle w:val="Emphasis"/>
        </w:rPr>
        <w:t>variable</w:t>
      </w:r>
      <w:r w:rsidRPr="008F5966">
        <w:rPr>
          <w:rStyle w:val="StyleUnderline"/>
        </w:rPr>
        <w:t xml:space="preserve"> </w:t>
      </w:r>
      <w:r w:rsidRPr="00092DBB">
        <w:rPr>
          <w:rStyle w:val="StyleUnderline"/>
          <w:highlight w:val="cyan"/>
        </w:rPr>
        <w:t>by</w:t>
      </w:r>
      <w:r w:rsidRPr="008F5966">
        <w:rPr>
          <w:rStyle w:val="StyleUnderline"/>
        </w:rPr>
        <w:t xml:space="preserve"> including </w:t>
      </w:r>
      <w:r w:rsidRPr="00092DBB">
        <w:rPr>
          <w:rStyle w:val="StyleUnderline"/>
          <w:highlight w:val="cyan"/>
        </w:rPr>
        <w:t>three components</w:t>
      </w:r>
      <w:r w:rsidRPr="008F5966">
        <w:rPr>
          <w:rStyle w:val="StyleUnderline"/>
        </w:rPr>
        <w:t xml:space="preserve">. We include not only </w:t>
      </w:r>
      <w:r w:rsidRPr="008F5966">
        <w:rPr>
          <w:rStyle w:val="Emphasis"/>
        </w:rPr>
        <w:t>post-tax</w:t>
      </w:r>
      <w:r w:rsidRPr="008F5966">
        <w:rPr>
          <w:rStyle w:val="StyleUnderline"/>
        </w:rPr>
        <w:t xml:space="preserve"> income inequality but also </w:t>
      </w:r>
      <w:r w:rsidRPr="008F5966">
        <w:rPr>
          <w:rStyle w:val="Emphasis"/>
        </w:rPr>
        <w:t>health</w:t>
      </w:r>
      <w:r w:rsidRPr="008F5966">
        <w:rPr>
          <w:rStyle w:val="StyleUnderline"/>
        </w:rPr>
        <w:t xml:space="preserve"> and </w:t>
      </w:r>
      <w:r w:rsidRPr="008F5966">
        <w:rPr>
          <w:rStyle w:val="Emphasis"/>
        </w:rPr>
        <w:t>land inequalities</w:t>
      </w:r>
      <w:r w:rsidRPr="008F5966">
        <w:rPr>
          <w:sz w:val="16"/>
        </w:rPr>
        <w:t>. Health is an important dimension of welfare, as human beings are more interested in an additional healthy year of life than a substantial unit of additional income if they already have a decent income level (Sen 2005). We use height inequality as a proxy indicator for health inequality, which is now an established inequality indicator in long-run studies that include the developing world (Blum 2014; Fogel et al. 1982; Martin and Baten 2022; Moatsos et al. 2014; Moradi and Baten 2005; van Zanden, Baten, Mira d'Ercole, et al. 2014; see Section 2.1). As a third dimension, besides post-tax income and health, we also include land inequality, which is crucial for agricultural economies, especially as we adopt a long-term perspective over the past 200 years and include developing countries.</w:t>
      </w:r>
    </w:p>
    <w:p w14:paraId="1F79514C" w14:textId="77777777" w:rsidR="00937A87" w:rsidRPr="008F5966" w:rsidRDefault="00937A87" w:rsidP="00937A87">
      <w:pPr>
        <w:rPr>
          <w:sz w:val="16"/>
        </w:rPr>
      </w:pPr>
      <w:r w:rsidRPr="008F5966">
        <w:rPr>
          <w:sz w:val="16"/>
        </w:rPr>
        <w:t>To provide a preview of our findings, we observe a positive and robust relationship between inequality and the outbreak of civil war: high inequality increases the probability of civil wars. By applying an IV approach, we determine that multidimensional inequality has a causal effect on civil war.</w:t>
      </w:r>
    </w:p>
    <w:p w14:paraId="0C308A02" w14:textId="77777777" w:rsidR="00937A87" w:rsidRPr="008F5966" w:rsidRDefault="00937A87" w:rsidP="00937A87">
      <w:pPr>
        <w:rPr>
          <w:sz w:val="16"/>
        </w:rPr>
      </w:pPr>
      <w:r w:rsidRPr="008F5966">
        <w:rPr>
          <w:sz w:val="16"/>
        </w:rPr>
        <w:lastRenderedPageBreak/>
        <w:t xml:space="preserve">Which mechanism do we have in mind? </w:t>
      </w:r>
      <w:r w:rsidRPr="00092DBB">
        <w:rPr>
          <w:rStyle w:val="Emphasis"/>
          <w:highlight w:val="cyan"/>
        </w:rPr>
        <w:t>Welfare inequality</w:t>
      </w:r>
      <w:r w:rsidRPr="008F5966">
        <w:rPr>
          <w:rStyle w:val="StyleUnderline"/>
        </w:rPr>
        <w:t xml:space="preserve"> is a </w:t>
      </w:r>
      <w:r w:rsidRPr="00092DBB">
        <w:rPr>
          <w:rStyle w:val="StyleUnderline"/>
          <w:highlight w:val="cyan"/>
        </w:rPr>
        <w:t xml:space="preserve">major source of </w:t>
      </w:r>
      <w:r w:rsidRPr="00092DBB">
        <w:rPr>
          <w:rStyle w:val="Emphasis"/>
          <w:highlight w:val="cyan"/>
        </w:rPr>
        <w:t>dissatisfaction</w:t>
      </w:r>
      <w:r w:rsidRPr="008F5966">
        <w:rPr>
          <w:rStyle w:val="StyleUnderline"/>
        </w:rPr>
        <w:t xml:space="preserve"> among those who receive </w:t>
      </w:r>
      <w:r w:rsidRPr="008F5966">
        <w:rPr>
          <w:rStyle w:val="Emphasis"/>
        </w:rPr>
        <w:t>less income</w:t>
      </w:r>
      <w:r w:rsidRPr="008F5966">
        <w:rPr>
          <w:sz w:val="16"/>
        </w:rPr>
        <w:t xml:space="preserve">, healthcare, and other welfare-providing items. Social groups are </w:t>
      </w:r>
      <w:r w:rsidRPr="00092DBB">
        <w:rPr>
          <w:rStyle w:val="StyleUnderline"/>
          <w:highlight w:val="cyan"/>
        </w:rPr>
        <w:t>inclined to</w:t>
      </w:r>
      <w:r w:rsidRPr="008F5966">
        <w:rPr>
          <w:rStyle w:val="StyleUnderline"/>
        </w:rPr>
        <w:t xml:space="preserve"> join a </w:t>
      </w:r>
      <w:r w:rsidRPr="00092DBB">
        <w:rPr>
          <w:rStyle w:val="Emphasis"/>
          <w:highlight w:val="cyan"/>
        </w:rPr>
        <w:t>rebel</w:t>
      </w:r>
      <w:r w:rsidRPr="008F5966">
        <w:rPr>
          <w:rStyle w:val="StyleUnderline"/>
        </w:rPr>
        <w:t xml:space="preserve"> group </w:t>
      </w:r>
      <w:r w:rsidRPr="00092DBB">
        <w:rPr>
          <w:rStyle w:val="StyleUnderline"/>
          <w:highlight w:val="cyan"/>
        </w:rPr>
        <w:t>if</w:t>
      </w:r>
      <w:r w:rsidRPr="008F5966">
        <w:rPr>
          <w:rStyle w:val="StyleUnderline"/>
        </w:rPr>
        <w:t xml:space="preserve"> they are </w:t>
      </w:r>
      <w:r w:rsidRPr="00092DBB">
        <w:rPr>
          <w:rStyle w:val="Emphasis"/>
          <w:highlight w:val="cyan"/>
        </w:rPr>
        <w:t>deprived</w:t>
      </w:r>
      <w:r w:rsidRPr="00092DBB">
        <w:rPr>
          <w:rStyle w:val="StyleUnderline"/>
          <w:highlight w:val="cyan"/>
        </w:rPr>
        <w:t xml:space="preserve"> of</w:t>
      </w:r>
      <w:r w:rsidRPr="00092DBB">
        <w:rPr>
          <w:rStyle w:val="StyleUnderline"/>
        </w:rPr>
        <w:t xml:space="preserve"> important</w:t>
      </w:r>
      <w:r w:rsidRPr="008F5966">
        <w:rPr>
          <w:rStyle w:val="StyleUnderline"/>
        </w:rPr>
        <w:t xml:space="preserve"> </w:t>
      </w:r>
      <w:r w:rsidRPr="00092DBB">
        <w:rPr>
          <w:rStyle w:val="StyleUnderline"/>
          <w:highlight w:val="cyan"/>
        </w:rPr>
        <w:t>resources that ensure</w:t>
      </w:r>
      <w:r w:rsidRPr="008F5966">
        <w:rPr>
          <w:rStyle w:val="StyleUnderline"/>
        </w:rPr>
        <w:t xml:space="preserve"> the </w:t>
      </w:r>
      <w:r w:rsidRPr="00092DBB">
        <w:rPr>
          <w:rStyle w:val="Emphasis"/>
          <w:highlight w:val="cyan"/>
        </w:rPr>
        <w:t>well-being</w:t>
      </w:r>
      <w:r w:rsidRPr="008F5966">
        <w:rPr>
          <w:rStyle w:val="StyleUnderline"/>
        </w:rPr>
        <w:t xml:space="preserve"> of themselves and their families</w:t>
      </w:r>
      <w:r w:rsidRPr="008F5966">
        <w:rPr>
          <w:sz w:val="16"/>
        </w:rPr>
        <w:t>. Collier and Hoeffler (2004) summarized this mechanism as a grievance that can be a major contributory factor to civil wars. Part of this grievance mechanism is caused by land inequality, usually measured as the Gini coefficient of land holdings or similar measures (Baten and Juif 2014; Galor et al. 2009; Hippe and Baten 2012; Qasim et al. 2020).2 Land inequality is seen as one of the main drivers of structural inequality (Easterly 2007). Given that land is often inherited, land inequality is perceived as particularly unjust and “undeserved” (Baten and Hippe 2018). Hence, this source of inequality may well be the strong driving force behind civil conflict, as illustrated by the Russian October Revolution, which occurred due to phenomenal land inequality.</w:t>
      </w:r>
    </w:p>
    <w:p w14:paraId="3D2B2773" w14:textId="77777777" w:rsidR="00937A87" w:rsidRPr="008F5966" w:rsidRDefault="00937A87" w:rsidP="00937A87">
      <w:pPr>
        <w:rPr>
          <w:sz w:val="16"/>
        </w:rPr>
      </w:pPr>
      <w:r w:rsidRPr="008F5966">
        <w:rPr>
          <w:sz w:val="16"/>
        </w:rPr>
        <w:t xml:space="preserve">The impact of inequality on civil war is </w:t>
      </w:r>
      <w:r w:rsidRPr="008F5966">
        <w:rPr>
          <w:rStyle w:val="Emphasis"/>
        </w:rPr>
        <w:t>not limited</w:t>
      </w:r>
      <w:r w:rsidRPr="008F5966">
        <w:rPr>
          <w:rStyle w:val="StyleUnderline"/>
        </w:rPr>
        <w:t xml:space="preserve"> to the </w:t>
      </w:r>
      <w:r w:rsidRPr="008F5966">
        <w:rPr>
          <w:rStyle w:val="Emphasis"/>
        </w:rPr>
        <w:t>poor</w:t>
      </w:r>
      <w:r w:rsidRPr="008F5966">
        <w:rPr>
          <w:rStyle w:val="StyleUnderline"/>
        </w:rPr>
        <w:t>est regions</w:t>
      </w:r>
      <w:r w:rsidRPr="008F5966">
        <w:rPr>
          <w:sz w:val="16"/>
        </w:rPr>
        <w:t xml:space="preserve"> of the world like Sub-Saharan Africa (SSA). </w:t>
      </w:r>
      <w:r w:rsidRPr="008F5966">
        <w:rPr>
          <w:rStyle w:val="StyleUnderline"/>
        </w:rPr>
        <w:t xml:space="preserve">Given that within-country </w:t>
      </w:r>
      <w:r w:rsidRPr="00534FC1">
        <w:rPr>
          <w:rStyle w:val="StyleUnderline"/>
          <w:highlight w:val="cyan"/>
        </w:rPr>
        <w:t>inequality</w:t>
      </w:r>
      <w:r w:rsidRPr="008F5966">
        <w:rPr>
          <w:rStyle w:val="StyleUnderline"/>
        </w:rPr>
        <w:t xml:space="preserve"> has </w:t>
      </w:r>
      <w:r w:rsidRPr="00534FC1">
        <w:rPr>
          <w:rStyle w:val="Emphasis"/>
          <w:highlight w:val="cyan"/>
        </w:rPr>
        <w:t>risen substantially</w:t>
      </w:r>
      <w:r w:rsidRPr="008F5966">
        <w:rPr>
          <w:rStyle w:val="StyleUnderline"/>
        </w:rPr>
        <w:t xml:space="preserve"> over the past four decades </w:t>
      </w:r>
      <w:r w:rsidRPr="00534FC1">
        <w:rPr>
          <w:rStyle w:val="StyleUnderline"/>
          <w:highlight w:val="cyan"/>
        </w:rPr>
        <w:t>in</w:t>
      </w:r>
      <w:r w:rsidRPr="008F5966">
        <w:rPr>
          <w:rStyle w:val="StyleUnderline"/>
        </w:rPr>
        <w:t xml:space="preserve"> the</w:t>
      </w:r>
      <w:r w:rsidRPr="008F5966">
        <w:rPr>
          <w:sz w:val="16"/>
        </w:rPr>
        <w:t xml:space="preserve"> United States (</w:t>
      </w:r>
      <w:r w:rsidRPr="00534FC1">
        <w:rPr>
          <w:rStyle w:val="Emphasis"/>
          <w:highlight w:val="cyan"/>
        </w:rPr>
        <w:t>US</w:t>
      </w:r>
      <w:r w:rsidRPr="008F5966">
        <w:rPr>
          <w:sz w:val="16"/>
        </w:rPr>
        <w:t xml:space="preserve">) and the United Kingdom (UK), </w:t>
      </w:r>
      <w:r w:rsidRPr="00534FC1">
        <w:rPr>
          <w:rStyle w:val="StyleUnderline"/>
        </w:rPr>
        <w:t xml:space="preserve">one </w:t>
      </w:r>
      <w:r w:rsidRPr="00534FC1">
        <w:rPr>
          <w:rStyle w:val="Emphasis"/>
        </w:rPr>
        <w:t>obvious</w:t>
      </w:r>
      <w:r w:rsidRPr="00534FC1">
        <w:rPr>
          <w:rStyle w:val="StyleUnderline"/>
        </w:rPr>
        <w:t xml:space="preserve"> question is</w:t>
      </w:r>
      <w:r w:rsidRPr="008F5966">
        <w:rPr>
          <w:rStyle w:val="StyleUnderline"/>
        </w:rPr>
        <w:t xml:space="preserve"> whether the likelihood of </w:t>
      </w:r>
      <w:r w:rsidRPr="00534FC1">
        <w:rPr>
          <w:rStyle w:val="Emphasis"/>
        </w:rPr>
        <w:t>civil war</w:t>
      </w:r>
      <w:r w:rsidRPr="00534FC1">
        <w:rPr>
          <w:rStyle w:val="StyleUnderline"/>
        </w:rPr>
        <w:t xml:space="preserve"> has</w:t>
      </w:r>
      <w:r w:rsidRPr="008F5966">
        <w:rPr>
          <w:rStyle w:val="StyleUnderline"/>
        </w:rPr>
        <w:t xml:space="preserve"> also increased in these countries</w:t>
      </w:r>
      <w:r w:rsidRPr="008F5966">
        <w:rPr>
          <w:sz w:val="16"/>
        </w:rPr>
        <w:t xml:space="preserve">. According to our findings, civil war risk in the US has </w:t>
      </w:r>
      <w:r w:rsidRPr="00534FC1">
        <w:rPr>
          <w:rStyle w:val="Emphasis"/>
          <w:highlight w:val="cyan"/>
        </w:rPr>
        <w:t>surged dramatically</w:t>
      </w:r>
      <w:r w:rsidRPr="008F5966">
        <w:rPr>
          <w:sz w:val="16"/>
        </w:rPr>
        <w:t xml:space="preserve">, from 10% to 21%. </w:t>
      </w:r>
      <w:r w:rsidRPr="008F5966">
        <w:rPr>
          <w:rStyle w:val="StyleUnderline"/>
        </w:rPr>
        <w:t xml:space="preserve">The </w:t>
      </w:r>
      <w:r w:rsidRPr="00534FC1">
        <w:rPr>
          <w:rStyle w:val="Emphasis"/>
        </w:rPr>
        <w:t>conflicts</w:t>
      </w:r>
      <w:r w:rsidRPr="008F5966">
        <w:rPr>
          <w:rStyle w:val="StyleUnderline"/>
        </w:rPr>
        <w:t xml:space="preserve"> in the last decade might have been the </w:t>
      </w:r>
      <w:r w:rsidRPr="00534FC1">
        <w:rPr>
          <w:rStyle w:val="Emphasis"/>
          <w:highlight w:val="cyan"/>
        </w:rPr>
        <w:t>preliminary signals</w:t>
      </w:r>
      <w:r w:rsidRPr="00534FC1">
        <w:rPr>
          <w:rStyle w:val="StyleUnderline"/>
          <w:highlight w:val="cyan"/>
        </w:rPr>
        <w:t xml:space="preserve"> of</w:t>
      </w:r>
      <w:r w:rsidRPr="008F5966">
        <w:rPr>
          <w:rStyle w:val="StyleUnderline"/>
        </w:rPr>
        <w:t xml:space="preserve"> an intense </w:t>
      </w:r>
      <w:r w:rsidRPr="00534FC1">
        <w:rPr>
          <w:rStyle w:val="StyleUnderline"/>
          <w:highlight w:val="cyan"/>
        </w:rPr>
        <w:t>civil conflict</w:t>
      </w:r>
      <w:r w:rsidRPr="008F5966">
        <w:rPr>
          <w:sz w:val="16"/>
        </w:rPr>
        <w:t>. This might also apply to threshold and transition economies with dramatically increasing inequalities: Cowell and Flachaire (2022) reviewed the literature, including Piketty et al. (2019) for China, Chancel and Piketty (2019) for India, and Novokmet et al. (2018) for Russia.</w:t>
      </w:r>
    </w:p>
    <w:p w14:paraId="3B952D83" w14:textId="77777777" w:rsidR="00937A87" w:rsidRPr="008F5966" w:rsidRDefault="00937A87" w:rsidP="00937A87">
      <w:pPr>
        <w:rPr>
          <w:sz w:val="16"/>
        </w:rPr>
      </w:pPr>
      <w:r w:rsidRPr="008F5966">
        <w:rPr>
          <w:sz w:val="16"/>
        </w:rPr>
        <w:t xml:space="preserve">We contribute to several important strands of the literature. One core contribution is to the field of civil war studies. Fearon and Laitin (2003) and Collier and Hoeffler (2004) are among the most cited; they observed that standard measures of income inequality did not determine civil war onset over the last decades. By contrast, </w:t>
      </w:r>
      <w:r w:rsidRPr="008F5966">
        <w:rPr>
          <w:rStyle w:val="StyleUnderline"/>
        </w:rPr>
        <w:t xml:space="preserve">studies that focused on </w:t>
      </w:r>
      <w:r w:rsidRPr="008F5966">
        <w:rPr>
          <w:rStyle w:val="Emphasis"/>
        </w:rPr>
        <w:t>between-group</w:t>
      </w:r>
      <w:r w:rsidRPr="008F5966">
        <w:rPr>
          <w:rStyle w:val="StyleUnderline"/>
        </w:rPr>
        <w:t xml:space="preserve"> inequalities have observed </w:t>
      </w:r>
      <w:r w:rsidRPr="008F5966">
        <w:rPr>
          <w:rStyle w:val="Emphasis"/>
        </w:rPr>
        <w:t>positive correlations</w:t>
      </w:r>
      <w:r w:rsidRPr="008F5966">
        <w:rPr>
          <w:rStyle w:val="StyleUnderline"/>
        </w:rPr>
        <w:t xml:space="preserve"> between inequality and conflict</w:t>
      </w:r>
      <w:r w:rsidRPr="008F5966">
        <w:rPr>
          <w:sz w:val="16"/>
        </w:rPr>
        <w:t xml:space="preserve"> (Bartusevǐcius and Gleditsch 2019; Koubi and Böhmelt 2014; Østby 2008; Stewart 2016; Stewart et al. 2008). Inequality between different groups is defined along ethnic, regional, or religious boundaries, the degree of inequality being correlated with the outbreak of conflicts (Stewart et al. 2008). Between-group differences are an important part of overall inequality. Our study strongly revises the dominant negative view of the literature about the effects of economy-wide inequality on civil war. </w:t>
      </w:r>
      <w:r w:rsidRPr="00534FC1">
        <w:rPr>
          <w:rStyle w:val="StyleUnderline"/>
          <w:highlight w:val="cyan"/>
        </w:rPr>
        <w:t xml:space="preserve">Studies based on </w:t>
      </w:r>
      <w:r w:rsidRPr="00534FC1">
        <w:rPr>
          <w:rStyle w:val="Emphasis"/>
          <w:highlight w:val="cyan"/>
        </w:rPr>
        <w:t>income</w:t>
      </w:r>
      <w:r w:rsidRPr="00534FC1">
        <w:rPr>
          <w:rStyle w:val="StyleUnderline"/>
        </w:rPr>
        <w:t xml:space="preserve"> inequality </w:t>
      </w:r>
      <w:r w:rsidRPr="00534FC1">
        <w:rPr>
          <w:rStyle w:val="Emphasis"/>
          <w:highlight w:val="cyan"/>
        </w:rPr>
        <w:t>alone</w:t>
      </w:r>
      <w:r w:rsidRPr="008F5966">
        <w:rPr>
          <w:rStyle w:val="StyleUnderline"/>
        </w:rPr>
        <w:t xml:space="preserve"> could </w:t>
      </w:r>
      <w:r w:rsidRPr="00534FC1">
        <w:rPr>
          <w:rStyle w:val="Emphasis"/>
          <w:highlight w:val="cyan"/>
        </w:rPr>
        <w:t>not observe</w:t>
      </w:r>
      <w:r w:rsidRPr="008F5966">
        <w:rPr>
          <w:rStyle w:val="StyleUnderline"/>
        </w:rPr>
        <w:t xml:space="preserve"> this </w:t>
      </w:r>
      <w:r w:rsidRPr="00534FC1">
        <w:rPr>
          <w:rStyle w:val="StyleUnderline"/>
          <w:highlight w:val="cyan"/>
        </w:rPr>
        <w:t>because</w:t>
      </w:r>
      <w:r w:rsidRPr="008F5966">
        <w:rPr>
          <w:rStyle w:val="StyleUnderline"/>
        </w:rPr>
        <w:t xml:space="preserve"> income inequality for poorer and statistically </w:t>
      </w:r>
      <w:r w:rsidRPr="00534FC1">
        <w:rPr>
          <w:rStyle w:val="Emphasis"/>
          <w:highlight w:val="cyan"/>
        </w:rPr>
        <w:t>less-documented</w:t>
      </w:r>
      <w:r w:rsidRPr="008F5966">
        <w:rPr>
          <w:rStyle w:val="StyleUnderline"/>
        </w:rPr>
        <w:t xml:space="preserve"> countries is scarce</w:t>
      </w:r>
      <w:r w:rsidRPr="008F5966">
        <w:rPr>
          <w:sz w:val="16"/>
        </w:rPr>
        <w:t>.</w:t>
      </w:r>
    </w:p>
    <w:p w14:paraId="64FFC00C" w14:textId="77777777" w:rsidR="00937A87" w:rsidRDefault="00937A87" w:rsidP="00937A87">
      <w:pPr>
        <w:pStyle w:val="Heading4"/>
      </w:pPr>
      <w:r>
        <w:t xml:space="preserve">Elite overproduction </w:t>
      </w:r>
      <w:r>
        <w:rPr>
          <w:u w:val="single"/>
        </w:rPr>
        <w:t>uniquely</w:t>
      </w:r>
      <w:r>
        <w:t xml:space="preserve"> stokes tensions.</w:t>
      </w:r>
    </w:p>
    <w:p w14:paraId="427774CF" w14:textId="77777777" w:rsidR="00937A87" w:rsidRPr="008054FE" w:rsidRDefault="00937A87" w:rsidP="00937A87">
      <w:r w:rsidRPr="008054FE">
        <w:rPr>
          <w:rStyle w:val="Style13ptBold"/>
        </w:rPr>
        <w:t>Grossmann ’23</w:t>
      </w:r>
      <w:r>
        <w:t xml:space="preserve"> [Matt interviewing Peter Turchin; June 28; Director of the Institute for Public Policy and Social Research and Professor of Political Science at Michigan State University; Ph.D. in Zoology from Duke University, B.A. in Biology from New York University; Niskanen Center, “Are we overproducing elites and instability,” </w:t>
      </w:r>
      <w:r w:rsidRPr="008054FE">
        <w:t>https://www.niskanencenter.org/are-we-overproducing-elites-and-instability/</w:t>
      </w:r>
      <w:r>
        <w:t>]</w:t>
      </w:r>
    </w:p>
    <w:p w14:paraId="7BC90AFA" w14:textId="77777777" w:rsidR="00937A87" w:rsidRPr="008054FE" w:rsidRDefault="00937A87" w:rsidP="00937A87">
      <w:pPr>
        <w:rPr>
          <w:sz w:val="16"/>
        </w:rPr>
      </w:pPr>
      <w:r w:rsidRPr="008054FE">
        <w:rPr>
          <w:sz w:val="16"/>
        </w:rPr>
        <w:t xml:space="preserve">Matt Grossmann: Is the </w:t>
      </w:r>
      <w:r w:rsidRPr="008054FE">
        <w:rPr>
          <w:rStyle w:val="Emphasis"/>
          <w:highlight w:val="cyan"/>
        </w:rPr>
        <w:t>elite overproduction</w:t>
      </w:r>
      <w:r w:rsidRPr="008054FE">
        <w:rPr>
          <w:rStyle w:val="StyleUnderline"/>
        </w:rPr>
        <w:t xml:space="preserve"> the </w:t>
      </w:r>
      <w:r w:rsidRPr="008054FE">
        <w:rPr>
          <w:rStyle w:val="StyleUnderline"/>
          <w:highlight w:val="cyan"/>
        </w:rPr>
        <w:t>source of</w:t>
      </w:r>
      <w:r w:rsidRPr="008054FE">
        <w:rPr>
          <w:rStyle w:val="StyleUnderline"/>
        </w:rPr>
        <w:t xml:space="preserve"> our political </w:t>
      </w:r>
      <w:r w:rsidRPr="008054FE">
        <w:rPr>
          <w:rStyle w:val="Emphasis"/>
          <w:highlight w:val="cyan"/>
        </w:rPr>
        <w:t>instability</w:t>
      </w:r>
      <w:r w:rsidRPr="008054FE">
        <w:rPr>
          <w:sz w:val="16"/>
        </w:rPr>
        <w:t xml:space="preserve">? This week on the Science of Politics. For the Niskanen Center, I’m Matt Grossmann. High levels of political violence and </w:t>
      </w:r>
      <w:r w:rsidRPr="008054FE">
        <w:rPr>
          <w:rStyle w:val="Emphasis"/>
          <w:highlight w:val="cyan"/>
        </w:rPr>
        <w:t>low</w:t>
      </w:r>
      <w:r w:rsidRPr="008054FE">
        <w:rPr>
          <w:rStyle w:val="StyleUnderline"/>
        </w:rPr>
        <w:t xml:space="preserve"> levels of </w:t>
      </w:r>
      <w:r w:rsidRPr="008054FE">
        <w:rPr>
          <w:rStyle w:val="Emphasis"/>
          <w:highlight w:val="cyan"/>
        </w:rPr>
        <w:t>institutional support</w:t>
      </w:r>
      <w:r w:rsidRPr="008054FE">
        <w:rPr>
          <w:sz w:val="16"/>
        </w:rPr>
        <w:t xml:space="preserve"> suggest we are in the midst of an age of discord. Although rich democracies may seem stable, over the long run political regimes rise and fall. Are we seeing signs of political disintegration? What can we learn from history about how societies overcome these periods when they do? This week, I talked to Peter Turchin of the University of Connecticut about his new book, End Times.</w:t>
      </w:r>
    </w:p>
    <w:p w14:paraId="6AB71A98" w14:textId="77777777" w:rsidR="00937A87" w:rsidRPr="008054FE" w:rsidRDefault="00937A87" w:rsidP="00937A87">
      <w:pPr>
        <w:rPr>
          <w:sz w:val="16"/>
        </w:rPr>
      </w:pPr>
      <w:r w:rsidRPr="008054FE">
        <w:rPr>
          <w:sz w:val="16"/>
        </w:rPr>
        <w:t xml:space="preserve">He predicted the tumult of late and says we </w:t>
      </w:r>
      <w:r w:rsidRPr="008054FE">
        <w:rPr>
          <w:rStyle w:val="Emphasis"/>
          <w:highlight w:val="cyan"/>
        </w:rPr>
        <w:t>won’t escape</w:t>
      </w:r>
      <w:r w:rsidRPr="008054FE">
        <w:rPr>
          <w:rStyle w:val="StyleUnderline"/>
          <w:highlight w:val="cyan"/>
        </w:rPr>
        <w:t xml:space="preserve"> without </w:t>
      </w:r>
      <w:r w:rsidRPr="008054FE">
        <w:rPr>
          <w:rStyle w:val="Emphasis"/>
          <w:highlight w:val="cyan"/>
        </w:rPr>
        <w:t>puncturing</w:t>
      </w:r>
      <w:r w:rsidRPr="008054FE">
        <w:rPr>
          <w:rStyle w:val="StyleUnderline"/>
        </w:rPr>
        <w:t xml:space="preserve"> concentrated </w:t>
      </w:r>
      <w:r w:rsidRPr="008054FE">
        <w:rPr>
          <w:rStyle w:val="Emphasis"/>
          <w:highlight w:val="cyan"/>
        </w:rPr>
        <w:t>wealth</w:t>
      </w:r>
      <w:r w:rsidRPr="008054FE">
        <w:rPr>
          <w:sz w:val="16"/>
        </w:rPr>
        <w:t xml:space="preserve">. He points to our large class of aspiring elites competing for power, lawyers and millionaires not doing anything to advance the living standards of most Americans. The past suggests that </w:t>
      </w:r>
      <w:r w:rsidRPr="008054FE">
        <w:rPr>
          <w:rStyle w:val="StyleUnderline"/>
        </w:rPr>
        <w:t xml:space="preserve">our </w:t>
      </w:r>
      <w:r w:rsidRPr="008054FE">
        <w:rPr>
          <w:rStyle w:val="Emphasis"/>
          <w:highlight w:val="cyan"/>
        </w:rPr>
        <w:t>choices</w:t>
      </w:r>
      <w:r w:rsidRPr="008054FE">
        <w:rPr>
          <w:rStyle w:val="StyleUnderline"/>
          <w:highlight w:val="cyan"/>
        </w:rPr>
        <w:t xml:space="preserve"> are</w:t>
      </w:r>
      <w:r w:rsidRPr="008054FE">
        <w:rPr>
          <w:rStyle w:val="StyleUnderline"/>
        </w:rPr>
        <w:t xml:space="preserve"> mostly an </w:t>
      </w:r>
      <w:r w:rsidRPr="008054FE">
        <w:rPr>
          <w:rStyle w:val="Emphasis"/>
          <w:highlight w:val="cyan"/>
        </w:rPr>
        <w:t>unchallenged elite</w:t>
      </w:r>
      <w:r w:rsidRPr="008054FE">
        <w:rPr>
          <w:rStyle w:val="StyleUnderline"/>
        </w:rPr>
        <w:t xml:space="preserve"> who </w:t>
      </w:r>
      <w:r w:rsidRPr="008054FE">
        <w:rPr>
          <w:rStyle w:val="Emphasis"/>
        </w:rPr>
        <w:t>moderate</w:t>
      </w:r>
      <w:r w:rsidRPr="008054FE">
        <w:rPr>
          <w:rStyle w:val="StyleUnderline"/>
        </w:rPr>
        <w:t xml:space="preserve"> how much of the </w:t>
      </w:r>
      <w:r w:rsidRPr="008054FE">
        <w:rPr>
          <w:rStyle w:val="Emphasis"/>
        </w:rPr>
        <w:t>pie they capture</w:t>
      </w:r>
      <w:r w:rsidRPr="008054FE">
        <w:rPr>
          <w:sz w:val="16"/>
        </w:rPr>
        <w:t xml:space="preserve"> </w:t>
      </w:r>
      <w:r w:rsidRPr="008054FE">
        <w:rPr>
          <w:rStyle w:val="StyleUnderline"/>
          <w:highlight w:val="cyan"/>
        </w:rPr>
        <w:t xml:space="preserve">or </w:t>
      </w:r>
      <w:r w:rsidRPr="008054FE">
        <w:rPr>
          <w:rStyle w:val="Emphasis"/>
          <w:highlight w:val="cyan"/>
        </w:rPr>
        <w:t>prolong conflict</w:t>
      </w:r>
      <w:r w:rsidRPr="008054FE">
        <w:rPr>
          <w:rStyle w:val="StyleUnderline"/>
        </w:rPr>
        <w:t xml:space="preserve"> over power among </w:t>
      </w:r>
      <w:r w:rsidRPr="008054FE">
        <w:rPr>
          <w:rStyle w:val="Emphasis"/>
        </w:rPr>
        <w:t>overproduced elites</w:t>
      </w:r>
      <w:r w:rsidRPr="008054FE">
        <w:rPr>
          <w:sz w:val="16"/>
        </w:rPr>
        <w:t>. This special edition is more speculative and wide-ranging than normal, but I think you’ll enjoy our conversation. So, you’ve just published a new book, End Time, so tell us about its major findings and implications.</w:t>
      </w:r>
    </w:p>
    <w:p w14:paraId="0D842A24" w14:textId="77777777" w:rsidR="00937A87" w:rsidRPr="008054FE" w:rsidRDefault="00937A87" w:rsidP="00937A87">
      <w:pPr>
        <w:rPr>
          <w:sz w:val="16"/>
        </w:rPr>
      </w:pPr>
      <w:r w:rsidRPr="008054FE">
        <w:rPr>
          <w:sz w:val="16"/>
        </w:rPr>
        <w:lastRenderedPageBreak/>
        <w:t xml:space="preserve">Peter Turchin: Well, the book is about complex human societies, organized states, which have been around for 5,000 years, and these societies, they can show longish periods of internal peace and stability, maybe a century or so, but in the past, inevitably they would end up in some kind of end times, periods of social dysfunction, what is called disintegration and things like that. So, you think about </w:t>
      </w:r>
      <w:r w:rsidRPr="008054FE">
        <w:rPr>
          <w:rStyle w:val="Emphasis"/>
          <w:highlight w:val="cyan"/>
        </w:rPr>
        <w:t>famous revolutions</w:t>
      </w:r>
      <w:r w:rsidRPr="008054FE">
        <w:rPr>
          <w:rStyle w:val="StyleUnderline"/>
          <w:highlight w:val="cyan"/>
        </w:rPr>
        <w:t xml:space="preserve"> like</w:t>
      </w:r>
      <w:r w:rsidRPr="008054FE">
        <w:rPr>
          <w:rStyle w:val="StyleUnderline"/>
        </w:rPr>
        <w:t xml:space="preserve"> the </w:t>
      </w:r>
      <w:r w:rsidRPr="008054FE">
        <w:rPr>
          <w:rStyle w:val="Emphasis"/>
          <w:highlight w:val="cyan"/>
        </w:rPr>
        <w:t>French</w:t>
      </w:r>
      <w:r w:rsidRPr="008054FE">
        <w:rPr>
          <w:rStyle w:val="StyleUnderline"/>
        </w:rPr>
        <w:t xml:space="preserve"> Revolution, </w:t>
      </w:r>
      <w:r w:rsidRPr="008054FE">
        <w:rPr>
          <w:rStyle w:val="Emphasis"/>
          <w:highlight w:val="cyan"/>
        </w:rPr>
        <w:t>Russian</w:t>
      </w:r>
      <w:r w:rsidRPr="008054FE">
        <w:rPr>
          <w:rStyle w:val="StyleUnderline"/>
        </w:rPr>
        <w:t xml:space="preserve"> Revolution, </w:t>
      </w:r>
      <w:r w:rsidRPr="008054FE">
        <w:rPr>
          <w:rStyle w:val="StyleUnderline"/>
          <w:highlight w:val="cyan"/>
        </w:rPr>
        <w:t xml:space="preserve">or </w:t>
      </w:r>
      <w:r w:rsidRPr="008054FE">
        <w:rPr>
          <w:rStyle w:val="Emphasis"/>
          <w:highlight w:val="cyan"/>
        </w:rPr>
        <w:t>civil wars</w:t>
      </w:r>
      <w:r w:rsidRPr="008054FE">
        <w:rPr>
          <w:sz w:val="16"/>
        </w:rPr>
        <w:t xml:space="preserve"> like the American Civil War. Why? A </w:t>
      </w:r>
      <w:r w:rsidRPr="008054FE">
        <w:rPr>
          <w:rStyle w:val="Emphasis"/>
        </w:rPr>
        <w:t>common theme</w:t>
      </w:r>
      <w:r w:rsidRPr="008054FE">
        <w:rPr>
          <w:rStyle w:val="StyleUnderline"/>
        </w:rPr>
        <w:t xml:space="preserve"> that arises </w:t>
      </w:r>
      <w:r w:rsidRPr="008054FE">
        <w:rPr>
          <w:rStyle w:val="StyleUnderline"/>
          <w:highlight w:val="cyan"/>
        </w:rPr>
        <w:t>from</w:t>
      </w:r>
      <w:r w:rsidRPr="008054FE">
        <w:rPr>
          <w:rStyle w:val="StyleUnderline"/>
        </w:rPr>
        <w:t xml:space="preserve"> the </w:t>
      </w:r>
      <w:r w:rsidRPr="008054FE">
        <w:rPr>
          <w:rStyle w:val="Emphasis"/>
          <w:highlight w:val="cyan"/>
        </w:rPr>
        <w:t>analysis</w:t>
      </w:r>
      <w:r w:rsidRPr="008054FE">
        <w:rPr>
          <w:rStyle w:val="StyleUnderline"/>
          <w:highlight w:val="cyan"/>
        </w:rPr>
        <w:t xml:space="preserve"> of </w:t>
      </w:r>
      <w:r w:rsidRPr="008054FE">
        <w:rPr>
          <w:rStyle w:val="Emphasis"/>
          <w:highlight w:val="cyan"/>
        </w:rPr>
        <w:t>200</w:t>
      </w:r>
      <w:r w:rsidRPr="008054FE">
        <w:rPr>
          <w:sz w:val="16"/>
        </w:rPr>
        <w:t xml:space="preserve"> at this point of past societies </w:t>
      </w:r>
      <w:r w:rsidRPr="008054FE">
        <w:rPr>
          <w:rStyle w:val="StyleUnderline"/>
        </w:rPr>
        <w:t xml:space="preserve">sliding into a </w:t>
      </w:r>
      <w:r w:rsidRPr="008054FE">
        <w:rPr>
          <w:rStyle w:val="Emphasis"/>
        </w:rPr>
        <w:t>crisis</w:t>
      </w:r>
      <w:r w:rsidRPr="008054FE">
        <w:rPr>
          <w:rStyle w:val="StyleUnderline"/>
        </w:rPr>
        <w:t xml:space="preserve"> and emerging from it shows that the </w:t>
      </w:r>
      <w:r w:rsidRPr="008054FE">
        <w:rPr>
          <w:rStyle w:val="Emphasis"/>
          <w:highlight w:val="cyan"/>
        </w:rPr>
        <w:t>common theme</w:t>
      </w:r>
      <w:r w:rsidRPr="008054FE">
        <w:rPr>
          <w:rStyle w:val="StyleUnderline"/>
          <w:highlight w:val="cyan"/>
        </w:rPr>
        <w:t xml:space="preserve"> is </w:t>
      </w:r>
      <w:r w:rsidRPr="008054FE">
        <w:rPr>
          <w:rStyle w:val="Emphasis"/>
          <w:highlight w:val="cyan"/>
        </w:rPr>
        <w:t>elite over production</w:t>
      </w:r>
      <w:r w:rsidRPr="008054FE">
        <w:rPr>
          <w:sz w:val="16"/>
        </w:rPr>
        <w:t>.</w:t>
      </w:r>
    </w:p>
    <w:p w14:paraId="2251504A" w14:textId="77777777" w:rsidR="00937A87" w:rsidRPr="008054FE" w:rsidRDefault="00937A87" w:rsidP="00937A87">
      <w:pPr>
        <w:rPr>
          <w:sz w:val="16"/>
        </w:rPr>
      </w:pPr>
      <w:r w:rsidRPr="008054FE">
        <w:rPr>
          <w:sz w:val="16"/>
        </w:rPr>
        <w:t xml:space="preserve">This is what happens when you have too many elite wannabes or the technical term is </w:t>
      </w:r>
      <w:r w:rsidRPr="008054FE">
        <w:rPr>
          <w:rStyle w:val="Emphasis"/>
        </w:rPr>
        <w:t>elite aspirants</w:t>
      </w:r>
      <w:r w:rsidRPr="008054FE">
        <w:rPr>
          <w:rStyle w:val="StyleUnderline"/>
        </w:rPr>
        <w:t xml:space="preserve"> vying for a </w:t>
      </w:r>
      <w:r w:rsidRPr="008054FE">
        <w:rPr>
          <w:rStyle w:val="Emphasis"/>
        </w:rPr>
        <w:t>fixed number</w:t>
      </w:r>
      <w:r w:rsidRPr="008054FE">
        <w:rPr>
          <w:rStyle w:val="StyleUnderline"/>
        </w:rPr>
        <w:t xml:space="preserve"> of </w:t>
      </w:r>
      <w:r w:rsidRPr="008054FE">
        <w:rPr>
          <w:rStyle w:val="Emphasis"/>
        </w:rPr>
        <w:t>power</w:t>
      </w:r>
      <w:r w:rsidRPr="008054FE">
        <w:rPr>
          <w:rStyle w:val="StyleUnderline"/>
        </w:rPr>
        <w:t xml:space="preserve"> positions</w:t>
      </w:r>
      <w:r w:rsidRPr="008054FE">
        <w:rPr>
          <w:sz w:val="16"/>
        </w:rPr>
        <w:t xml:space="preserve">. In the book, I use a metaphor of </w:t>
      </w:r>
      <w:r w:rsidRPr="008054FE">
        <w:rPr>
          <w:rStyle w:val="StyleUnderline"/>
        </w:rPr>
        <w:t xml:space="preserve">playing a game of </w:t>
      </w:r>
      <w:r w:rsidRPr="008054FE">
        <w:rPr>
          <w:rStyle w:val="Emphasis"/>
        </w:rPr>
        <w:t>musical chairs</w:t>
      </w:r>
      <w:r w:rsidRPr="008054FE">
        <w:rPr>
          <w:sz w:val="16"/>
        </w:rPr>
        <w:t xml:space="preserve">, but instead of removing chairs one at a time, you </w:t>
      </w:r>
      <w:r w:rsidRPr="008054FE">
        <w:rPr>
          <w:rStyle w:val="StyleUnderline"/>
        </w:rPr>
        <w:t xml:space="preserve">keep </w:t>
      </w:r>
      <w:r w:rsidRPr="008054FE">
        <w:rPr>
          <w:rStyle w:val="Emphasis"/>
        </w:rPr>
        <w:t>adding more</w:t>
      </w:r>
      <w:r w:rsidRPr="008054FE">
        <w:rPr>
          <w:rStyle w:val="StyleUnderline"/>
        </w:rPr>
        <w:t xml:space="preserve"> and more </w:t>
      </w:r>
      <w:r w:rsidRPr="008054FE">
        <w:rPr>
          <w:rStyle w:val="Emphasis"/>
        </w:rPr>
        <w:t>players</w:t>
      </w:r>
      <w:r w:rsidRPr="008054FE">
        <w:rPr>
          <w:sz w:val="16"/>
        </w:rPr>
        <w:t>. And so as they’re twice as many, three times as many players as there are chairs, you can imagine how much of chaos would ensue. So, this is a good metaphor for our societies because elite aspirants typically are energetic, ambitious, well-educated, good at organizing, and therefore when they’re frustrated in getting the positions that they expect, many of them turn to trying to infect, overthrow the unjust social order as they perceive it.</w:t>
      </w:r>
    </w:p>
    <w:p w14:paraId="2481FCFA" w14:textId="77777777" w:rsidR="00937A87" w:rsidRPr="008054FE" w:rsidRDefault="00937A87" w:rsidP="00937A87">
      <w:pPr>
        <w:rPr>
          <w:sz w:val="16"/>
        </w:rPr>
      </w:pPr>
      <w:r w:rsidRPr="008054FE">
        <w:rPr>
          <w:sz w:val="16"/>
        </w:rPr>
        <w:t xml:space="preserve">Matt Grossmann: So, it sounds like we sort of have our choice of either a very stable but unrepresentative and unchallenged elite or we have this broader competition which leads to polarization and downfall. We are now in an extended period of having mass higher education and civil rights, at least to the point that people have access to those mass higher education institutions. So, is this kind of our permanent state now or do you </w:t>
      </w:r>
      <w:r w:rsidRPr="008054FE">
        <w:rPr>
          <w:rStyle w:val="Emphasis"/>
          <w:highlight w:val="cyan"/>
        </w:rPr>
        <w:t>expect</w:t>
      </w:r>
      <w:r w:rsidRPr="008054FE">
        <w:rPr>
          <w:rStyle w:val="StyleUnderline"/>
        </w:rPr>
        <w:t xml:space="preserve"> elite </w:t>
      </w:r>
      <w:r w:rsidRPr="008054FE">
        <w:rPr>
          <w:rStyle w:val="Emphasis"/>
          <w:highlight w:val="cyan"/>
        </w:rPr>
        <w:t>overproduction</w:t>
      </w:r>
      <w:r w:rsidRPr="008054FE">
        <w:rPr>
          <w:rStyle w:val="StyleUnderline"/>
        </w:rPr>
        <w:t xml:space="preserve"> era </w:t>
      </w:r>
      <w:r w:rsidRPr="008054FE">
        <w:rPr>
          <w:rStyle w:val="StyleUnderline"/>
          <w:highlight w:val="cyan"/>
        </w:rPr>
        <w:t xml:space="preserve">to </w:t>
      </w:r>
      <w:r w:rsidRPr="008054FE">
        <w:rPr>
          <w:rStyle w:val="Emphasis"/>
          <w:highlight w:val="cyan"/>
        </w:rPr>
        <w:t>end</w:t>
      </w:r>
      <w:r w:rsidRPr="008054FE">
        <w:rPr>
          <w:rStyle w:val="StyleUnderline"/>
        </w:rPr>
        <w:t xml:space="preserve"> at some point</w:t>
      </w:r>
      <w:r w:rsidRPr="008054FE">
        <w:rPr>
          <w:sz w:val="16"/>
        </w:rPr>
        <w:t>?</w:t>
      </w:r>
    </w:p>
    <w:p w14:paraId="29D2D159" w14:textId="77777777" w:rsidR="00937A87" w:rsidRPr="008054FE" w:rsidRDefault="00937A87" w:rsidP="00937A87">
      <w:pPr>
        <w:rPr>
          <w:sz w:val="16"/>
        </w:rPr>
      </w:pPr>
      <w:r w:rsidRPr="008054FE">
        <w:rPr>
          <w:sz w:val="16"/>
        </w:rPr>
        <w:t xml:space="preserve">Peter Turchin: </w:t>
      </w:r>
      <w:r w:rsidRPr="008054FE">
        <w:rPr>
          <w:rStyle w:val="Emphasis"/>
          <w:highlight w:val="cyan"/>
        </w:rPr>
        <w:t>Not at all</w:t>
      </w:r>
      <w:r w:rsidRPr="008054FE">
        <w:rPr>
          <w:sz w:val="16"/>
        </w:rPr>
        <w:t xml:space="preserve"> because if you think about it, if all societies, as I said, go through this integrative versus disintegrative phases, and the United States went through its integrative phase from the New Deal until late 1970s. So, this was a good democratic country, but the supply of elites was not greatly overwhelming the supply of power positions. It’s really over in the balance. Some competition is good, but excessive competition is bad because excessive competition tends to destroy cooperation essentially.</w:t>
      </w:r>
    </w:p>
    <w:p w14:paraId="17B60499" w14:textId="77777777" w:rsidR="00937A87" w:rsidRPr="008054FE" w:rsidRDefault="00937A87" w:rsidP="00937A87">
      <w:pPr>
        <w:rPr>
          <w:sz w:val="16"/>
        </w:rPr>
      </w:pPr>
      <w:r w:rsidRPr="008054FE">
        <w:rPr>
          <w:sz w:val="16"/>
        </w:rPr>
        <w:t xml:space="preserve">Given that at some point this problem will have to be solved one way or another, unfortunately, our </w:t>
      </w:r>
      <w:r w:rsidRPr="008054FE">
        <w:rPr>
          <w:rStyle w:val="Emphasis"/>
          <w:highlight w:val="cyan"/>
        </w:rPr>
        <w:t>historical data</w:t>
      </w:r>
      <w:r w:rsidRPr="008054FE">
        <w:rPr>
          <w:rStyle w:val="StyleUnderline"/>
        </w:rPr>
        <w:t xml:space="preserve"> analysis </w:t>
      </w:r>
      <w:r w:rsidRPr="008054FE">
        <w:rPr>
          <w:rStyle w:val="StyleUnderline"/>
          <w:highlight w:val="cyan"/>
        </w:rPr>
        <w:t>shows</w:t>
      </w:r>
      <w:r w:rsidRPr="008054FE">
        <w:rPr>
          <w:rStyle w:val="StyleUnderline"/>
        </w:rPr>
        <w:t xml:space="preserve"> that in the </w:t>
      </w:r>
      <w:r w:rsidRPr="008054FE">
        <w:rPr>
          <w:rStyle w:val="Emphasis"/>
          <w:highlight w:val="cyan"/>
        </w:rPr>
        <w:t>majority</w:t>
      </w:r>
      <w:r w:rsidRPr="008054FE">
        <w:rPr>
          <w:rStyle w:val="StyleUnderline"/>
        </w:rPr>
        <w:t xml:space="preserve"> of cases, </w:t>
      </w:r>
      <w:r w:rsidRPr="008054FE">
        <w:rPr>
          <w:rStyle w:val="StyleUnderline"/>
          <w:highlight w:val="cyan"/>
        </w:rPr>
        <w:t>past societies had</w:t>
      </w:r>
      <w:r w:rsidRPr="008054FE">
        <w:rPr>
          <w:rStyle w:val="StyleUnderline"/>
        </w:rPr>
        <w:t xml:space="preserve"> pretty </w:t>
      </w:r>
      <w:r w:rsidRPr="008054FE">
        <w:rPr>
          <w:rStyle w:val="Emphasis"/>
          <w:highlight w:val="cyan"/>
        </w:rPr>
        <w:t>violent end times</w:t>
      </w:r>
      <w:r w:rsidRPr="008054FE">
        <w:rPr>
          <w:sz w:val="16"/>
        </w:rPr>
        <w:t xml:space="preserve">, as I said, revolutions, </w:t>
      </w:r>
      <w:r w:rsidRPr="008054FE">
        <w:rPr>
          <w:rStyle w:val="Emphasis"/>
        </w:rPr>
        <w:t>civil wars</w:t>
      </w:r>
      <w:r w:rsidRPr="008054FE">
        <w:rPr>
          <w:sz w:val="16"/>
        </w:rPr>
        <w:t xml:space="preserve">. It’s </w:t>
      </w:r>
      <w:r w:rsidRPr="008054FE">
        <w:rPr>
          <w:rStyle w:val="StyleUnderline"/>
          <w:highlight w:val="cyan"/>
        </w:rPr>
        <w:t>only</w:t>
      </w:r>
      <w:r w:rsidRPr="008054FE">
        <w:rPr>
          <w:rStyle w:val="StyleUnderline"/>
        </w:rPr>
        <w:t xml:space="preserve"> in a </w:t>
      </w:r>
      <w:r w:rsidRPr="008054FE">
        <w:rPr>
          <w:rStyle w:val="Emphasis"/>
          <w:highlight w:val="cyan"/>
        </w:rPr>
        <w:t>small</w:t>
      </w:r>
      <w:r w:rsidRPr="008054FE">
        <w:rPr>
          <w:rStyle w:val="StyleUnderline"/>
        </w:rPr>
        <w:t>ish percentage</w:t>
      </w:r>
      <w:r w:rsidRPr="008054FE">
        <w:rPr>
          <w:sz w:val="16"/>
        </w:rPr>
        <w:t xml:space="preserve">, maybe 10, 15% of </w:t>
      </w:r>
      <w:r w:rsidRPr="008054FE">
        <w:rPr>
          <w:rStyle w:val="StyleUnderline"/>
        </w:rPr>
        <w:t xml:space="preserve">cases where we see </w:t>
      </w:r>
      <w:r w:rsidRPr="008054FE">
        <w:rPr>
          <w:rStyle w:val="Emphasis"/>
          <w:highlight w:val="cyan"/>
        </w:rPr>
        <w:t>positive outcomes</w:t>
      </w:r>
      <w:r w:rsidRPr="008054FE">
        <w:rPr>
          <w:sz w:val="16"/>
        </w:rPr>
        <w:t>, such as in fact what happened during the progressive era and the New Deal period in the United States, which in fact in enabled broad-based prosperity. The 30 years after World War II are often called the glorious 30 years because the society was in social balance, the fruits of economic growth were divided fairly between the economic elites and workers, and in principle, maintaining such an equilibrium is possible to do.</w:t>
      </w:r>
    </w:p>
    <w:p w14:paraId="3CDB1D13" w14:textId="77777777" w:rsidR="00937A87" w:rsidRPr="008054FE" w:rsidRDefault="00937A87" w:rsidP="00937A87">
      <w:pPr>
        <w:rPr>
          <w:sz w:val="16"/>
        </w:rPr>
      </w:pPr>
      <w:r w:rsidRPr="008054FE">
        <w:rPr>
          <w:sz w:val="16"/>
        </w:rPr>
        <w:t>Matt Grossmann: So, you list this as one of the drivers of instability, but you also point to the necessity of some degree of deprivation, some kind of fiscal health problems and legitimacy problems with the state, and then kind of a catchall of geopolitical factors. So, how do these all fit in? Is elite overproduction the primary driver, or how do these others fit in?</w:t>
      </w:r>
    </w:p>
    <w:p w14:paraId="3CF74449" w14:textId="77777777" w:rsidR="00937A87" w:rsidRPr="008054FE" w:rsidRDefault="00937A87" w:rsidP="00937A87">
      <w:pPr>
        <w:rPr>
          <w:sz w:val="16"/>
        </w:rPr>
      </w:pPr>
      <w:r w:rsidRPr="008054FE">
        <w:rPr>
          <w:sz w:val="16"/>
        </w:rPr>
        <w:t xml:space="preserve">Peter Turchin: I think it’s a </w:t>
      </w:r>
      <w:r w:rsidRPr="008054FE">
        <w:rPr>
          <w:rStyle w:val="StyleUnderline"/>
        </w:rPr>
        <w:t xml:space="preserve">good time to talk about the </w:t>
      </w:r>
      <w:r w:rsidRPr="008054FE">
        <w:rPr>
          <w:rStyle w:val="Emphasis"/>
          <w:highlight w:val="cyan"/>
        </w:rPr>
        <w:t>wealth pump</w:t>
      </w:r>
      <w:r w:rsidRPr="008054FE">
        <w:rPr>
          <w:sz w:val="16"/>
        </w:rPr>
        <w:t xml:space="preserve">, so the perverse wealth pump that </w:t>
      </w:r>
      <w:r w:rsidRPr="008054FE">
        <w:rPr>
          <w:rStyle w:val="Emphasis"/>
          <w:highlight w:val="cyan"/>
        </w:rPr>
        <w:t>transfers riches</w:t>
      </w:r>
      <w:r w:rsidRPr="008054FE">
        <w:rPr>
          <w:rStyle w:val="StyleUnderline"/>
        </w:rPr>
        <w:t xml:space="preserve"> from the workers </w:t>
      </w:r>
      <w:r w:rsidRPr="008054FE">
        <w:rPr>
          <w:rStyle w:val="StyleUnderline"/>
          <w:highlight w:val="cyan"/>
        </w:rPr>
        <w:t>to</w:t>
      </w:r>
      <w:r w:rsidRPr="008054FE">
        <w:rPr>
          <w:rStyle w:val="StyleUnderline"/>
        </w:rPr>
        <w:t xml:space="preserve"> the </w:t>
      </w:r>
      <w:r w:rsidRPr="008054FE">
        <w:rPr>
          <w:rStyle w:val="Emphasis"/>
          <w:highlight w:val="cyan"/>
        </w:rPr>
        <w:t>economic elites</w:t>
      </w:r>
      <w:r w:rsidRPr="008054FE">
        <w:rPr>
          <w:sz w:val="16"/>
        </w:rPr>
        <w:t xml:space="preserve">, it was not operating until late 1970s in the United States specifically, and that’s what we </w:t>
      </w:r>
      <w:r w:rsidRPr="008054FE">
        <w:rPr>
          <w:rStyle w:val="StyleUnderline"/>
        </w:rPr>
        <w:t xml:space="preserve">see </w:t>
      </w:r>
      <w:r w:rsidRPr="008054FE">
        <w:rPr>
          <w:rStyle w:val="Emphasis"/>
          <w:highlight w:val="cyan"/>
        </w:rPr>
        <w:t>across</w:t>
      </w:r>
      <w:r w:rsidRPr="008054FE">
        <w:rPr>
          <w:rStyle w:val="StyleUnderline"/>
        </w:rPr>
        <w:t xml:space="preserve"> the </w:t>
      </w:r>
      <w:r w:rsidRPr="008054FE">
        <w:rPr>
          <w:rStyle w:val="Emphasis"/>
          <w:highlight w:val="cyan"/>
        </w:rPr>
        <w:t>societies</w:t>
      </w:r>
      <w:r w:rsidRPr="008054FE">
        <w:rPr>
          <w:rStyle w:val="StyleUnderline"/>
        </w:rPr>
        <w:t xml:space="preserve"> that we have </w:t>
      </w:r>
      <w:r w:rsidRPr="008054FE">
        <w:rPr>
          <w:rStyle w:val="Emphasis"/>
          <w:highlight w:val="cyan"/>
        </w:rPr>
        <w:t>studied</w:t>
      </w:r>
      <w:r w:rsidRPr="008054FE">
        <w:rPr>
          <w:sz w:val="16"/>
        </w:rPr>
        <w:t>. So as a result, but then it was turned on in the 1970s, and we can talk about why in a minute, but essentially that is the root cause. First of all, I’m sure that you and your listeners are familiar with that graph that shows how the productivity of American workers has been increasing, and for a while until 1970s, the wages were increasing completely in parallel, and then something, boom, happened in the late 1970s. The productivity continued to increase, but the wages stopped growing and even declined. So, all that extra results from the economic growth, they had to go elsewhere.</w:t>
      </w:r>
    </w:p>
    <w:p w14:paraId="75036AF3" w14:textId="77777777" w:rsidR="00937A87" w:rsidRPr="008054FE" w:rsidRDefault="00937A87" w:rsidP="00937A87">
      <w:pPr>
        <w:rPr>
          <w:sz w:val="16"/>
        </w:rPr>
      </w:pPr>
      <w:r w:rsidRPr="008054FE">
        <w:rPr>
          <w:sz w:val="16"/>
        </w:rPr>
        <w:t xml:space="preserve">And where did they go? They </w:t>
      </w:r>
      <w:r w:rsidRPr="008054FE">
        <w:rPr>
          <w:rStyle w:val="StyleUnderline"/>
        </w:rPr>
        <w:t xml:space="preserve">went to </w:t>
      </w:r>
      <w:r w:rsidRPr="008054FE">
        <w:rPr>
          <w:rStyle w:val="Emphasis"/>
          <w:highlight w:val="cyan"/>
        </w:rPr>
        <w:t>increase</w:t>
      </w:r>
      <w:r w:rsidRPr="008054FE">
        <w:rPr>
          <w:rStyle w:val="StyleUnderline"/>
        </w:rPr>
        <w:t xml:space="preserve"> the </w:t>
      </w:r>
      <w:r w:rsidRPr="008054FE">
        <w:rPr>
          <w:rStyle w:val="StyleUnderline"/>
          <w:highlight w:val="cyan"/>
        </w:rPr>
        <w:t xml:space="preserve">number of </w:t>
      </w:r>
      <w:r w:rsidRPr="008054FE">
        <w:rPr>
          <w:rStyle w:val="Emphasis"/>
          <w:highlight w:val="cyan"/>
        </w:rPr>
        <w:t>wealthy</w:t>
      </w:r>
      <w:r w:rsidRPr="008054FE">
        <w:rPr>
          <w:rStyle w:val="StyleUnderline"/>
        </w:rPr>
        <w:t xml:space="preserve"> and their wealth</w:t>
      </w:r>
      <w:r w:rsidRPr="008054FE">
        <w:rPr>
          <w:sz w:val="16"/>
        </w:rPr>
        <w:t xml:space="preserve">, so leader of production in the United States and in most democratic countries has two aspects because typically the ruling classes are </w:t>
      </w:r>
      <w:r w:rsidRPr="008054FE">
        <w:rPr>
          <w:rStyle w:val="Emphasis"/>
        </w:rPr>
        <w:t>ruling class</w:t>
      </w:r>
      <w:r w:rsidRPr="008054FE">
        <w:rPr>
          <w:rStyle w:val="StyleUnderline"/>
        </w:rPr>
        <w:t xml:space="preserve">es are a </w:t>
      </w:r>
      <w:r w:rsidRPr="008054FE">
        <w:rPr>
          <w:rStyle w:val="Emphasis"/>
        </w:rPr>
        <w:t>coalition</w:t>
      </w:r>
      <w:r w:rsidRPr="008054FE">
        <w:rPr>
          <w:rStyle w:val="StyleUnderline"/>
        </w:rPr>
        <w:t xml:space="preserve"> of economic </w:t>
      </w:r>
      <w:r w:rsidRPr="008054FE">
        <w:rPr>
          <w:rStyle w:val="Emphasis"/>
        </w:rPr>
        <w:t>elite owners</w:t>
      </w:r>
      <w:r w:rsidRPr="008054FE">
        <w:rPr>
          <w:sz w:val="16"/>
        </w:rPr>
        <w:t xml:space="preserve"> and managers of large corporations and credentialed elites, people who get educational credentials and then enter the political process. So in the United States, we have overproduction on both ends, and in fact, the overproduction of wealthy people in many ways is more serious. So, what happened was that between 1980 and 2010s, the numbers of decamillionaires, people who owned a wealth of 10 million or more in real terms, adjusted for inflation, it exploded. It increased tenfold.</w:t>
      </w:r>
    </w:p>
    <w:p w14:paraId="1F2AE297" w14:textId="77777777" w:rsidR="00937A87" w:rsidRPr="001A0111" w:rsidRDefault="00937A87" w:rsidP="00937A87">
      <w:pPr>
        <w:rPr>
          <w:sz w:val="16"/>
        </w:rPr>
      </w:pPr>
      <w:r w:rsidRPr="008054FE">
        <w:rPr>
          <w:sz w:val="16"/>
        </w:rPr>
        <w:lastRenderedPageBreak/>
        <w:t xml:space="preserve">So, what happened that suddenly we had many more </w:t>
      </w:r>
      <w:r w:rsidRPr="008054FE">
        <w:rPr>
          <w:rStyle w:val="Emphasis"/>
          <w:highlight w:val="cyan"/>
        </w:rPr>
        <w:t>wealthy</w:t>
      </w:r>
      <w:r w:rsidRPr="008054FE">
        <w:rPr>
          <w:rStyle w:val="StyleUnderline"/>
        </w:rPr>
        <w:t xml:space="preserve"> people</w:t>
      </w:r>
      <w:r w:rsidRPr="008054FE">
        <w:rPr>
          <w:sz w:val="16"/>
        </w:rPr>
        <w:t xml:space="preserve"> and some of those wanted </w:t>
      </w:r>
      <w:r w:rsidRPr="008054FE">
        <w:rPr>
          <w:rStyle w:val="StyleUnderline"/>
        </w:rPr>
        <w:t xml:space="preserve">to </w:t>
      </w:r>
      <w:r w:rsidRPr="008054FE">
        <w:rPr>
          <w:rStyle w:val="Emphasis"/>
          <w:highlight w:val="cyan"/>
        </w:rPr>
        <w:t>translate</w:t>
      </w:r>
      <w:r w:rsidRPr="008054FE">
        <w:rPr>
          <w:rStyle w:val="StyleUnderline"/>
        </w:rPr>
        <w:t xml:space="preserve"> their wealth </w:t>
      </w:r>
      <w:r w:rsidRPr="008054FE">
        <w:rPr>
          <w:rStyle w:val="StyleUnderline"/>
          <w:highlight w:val="cyan"/>
        </w:rPr>
        <w:t xml:space="preserve">into </w:t>
      </w:r>
      <w:r w:rsidRPr="008054FE">
        <w:rPr>
          <w:rStyle w:val="Emphasis"/>
          <w:highlight w:val="cyan"/>
        </w:rPr>
        <w:t>political office</w:t>
      </w:r>
      <w:r w:rsidRPr="008054FE">
        <w:rPr>
          <w:sz w:val="16"/>
        </w:rPr>
        <w:t>. Donald Trump, of course, is the most example that comes first, but Michael Bloomberg is another billionaire. The less successful people like Steve Forbes also ran for presidency, so what happens is that we have 10 times as many such wealthy people, and that translates into roughly speaking, 10 times as many more wealthy candidates. You can see them actually in the election process. And as they competed, the number of elite aspirants increased. So, we have this musical chairs problem. In 2016, there were 17 major Republican candidates in the primaries for the US presidency.</w:t>
      </w:r>
    </w:p>
    <w:p w14:paraId="4B438D80" w14:textId="77777777" w:rsidR="00937A87" w:rsidRDefault="00937A87" w:rsidP="00937A87">
      <w:pPr>
        <w:pStyle w:val="Heading4"/>
      </w:pPr>
      <w:r>
        <w:t xml:space="preserve">No defense. NEG studies don’t assume </w:t>
      </w:r>
      <w:r>
        <w:rPr>
          <w:u w:val="single"/>
        </w:rPr>
        <w:t>desperation</w:t>
      </w:r>
      <w:r>
        <w:t xml:space="preserve"> or </w:t>
      </w:r>
      <w:r>
        <w:rPr>
          <w:u w:val="single"/>
        </w:rPr>
        <w:t>population growth</w:t>
      </w:r>
      <w:r>
        <w:t>.</w:t>
      </w:r>
    </w:p>
    <w:p w14:paraId="79984EBF" w14:textId="77777777" w:rsidR="00937A87" w:rsidRPr="00A9766E" w:rsidRDefault="00937A87" w:rsidP="00937A87">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63120120" w14:textId="77777777" w:rsidR="00937A87" w:rsidRPr="00A9766E" w:rsidRDefault="00937A87" w:rsidP="00937A87">
      <w:pPr>
        <w:rPr>
          <w:sz w:val="16"/>
        </w:rPr>
      </w:pPr>
      <w:r w:rsidRPr="00A9766E">
        <w:rPr>
          <w:sz w:val="16"/>
        </w:rPr>
        <w:t>3 Does Inequality Fuel Violent Conflict?</w:t>
      </w:r>
    </w:p>
    <w:p w14:paraId="44C21FB0" w14:textId="77777777" w:rsidR="00937A87" w:rsidRPr="00A9766E" w:rsidRDefault="00937A87" w:rsidP="00937A87">
      <w:pPr>
        <w:rPr>
          <w:sz w:val="16"/>
        </w:rPr>
      </w:pPr>
      <w:r w:rsidRPr="00A9766E">
        <w:rPr>
          <w:rStyle w:val="StyleUnderline"/>
        </w:rPr>
        <w:t xml:space="preserve">High </w:t>
      </w:r>
      <w:r w:rsidRPr="00534FC1">
        <w:rPr>
          <w:rStyle w:val="Emphasis"/>
          <w:highlight w:val="cyan"/>
        </w:rPr>
        <w:t>inequality</w:t>
      </w:r>
      <w:r w:rsidRPr="00A9766E">
        <w:rPr>
          <w:rStyle w:val="StyleUnderline"/>
        </w:rPr>
        <w:t xml:space="preserve"> tends to </w:t>
      </w:r>
      <w:r w:rsidRPr="00534FC1">
        <w:rPr>
          <w:rStyle w:val="StyleUnderline"/>
          <w:highlight w:val="cyan"/>
        </w:rPr>
        <w:t xml:space="preserve">undermine social </w:t>
      </w:r>
      <w:r w:rsidRPr="00534FC1">
        <w:rPr>
          <w:rStyle w:val="Emphasis"/>
          <w:highlight w:val="cyan"/>
        </w:rPr>
        <w:t>cohesion</w:t>
      </w:r>
      <w:r w:rsidRPr="00A9766E">
        <w:rPr>
          <w:rStyle w:val="StyleUnderline"/>
        </w:rPr>
        <w:t xml:space="preserve"> and fuel protest and violent </w:t>
      </w:r>
      <w:r w:rsidRPr="00A9766E">
        <w:rPr>
          <w:rStyle w:val="Emphasis"/>
        </w:rPr>
        <w:t>conflict</w:t>
      </w:r>
      <w:r w:rsidRPr="00A9766E">
        <w:rPr>
          <w:sz w:val="16"/>
        </w:rPr>
        <w:t xml:space="preserve"> (e.g., Vergolini 2011), but does it increase the likelihood of a civil war outbreak? Three main views are discussed on the economic causes of civil wars. Collier and Hoeffler (2004) favored the greed argument: if the </w:t>
      </w:r>
      <w:r w:rsidRPr="00534FC1">
        <w:rPr>
          <w:rStyle w:val="Emphasis"/>
          <w:highlight w:val="cyan"/>
        </w:rPr>
        <w:t>benefits</w:t>
      </w:r>
      <w:r w:rsidRPr="00A9766E">
        <w:rPr>
          <w:rStyle w:val="StyleUnderline"/>
        </w:rPr>
        <w:t xml:space="preserve"> of joining a rebellion </w:t>
      </w:r>
      <w:r w:rsidRPr="00534FC1">
        <w:rPr>
          <w:rStyle w:val="Emphasis"/>
          <w:highlight w:val="cyan"/>
        </w:rPr>
        <w:t>exceed</w:t>
      </w:r>
      <w:r w:rsidRPr="00534FC1">
        <w:rPr>
          <w:rStyle w:val="StyleUnderline"/>
          <w:highlight w:val="cyan"/>
        </w:rPr>
        <w:t xml:space="preserve"> the costs</w:t>
      </w:r>
      <w:r w:rsidRPr="00A9766E">
        <w:rPr>
          <w:rStyle w:val="StyleUnderline"/>
        </w:rPr>
        <w:t>, then the motivation to join may be sufficiently high</w:t>
      </w:r>
      <w:r w:rsidRPr="00A9766E">
        <w:rPr>
          <w:sz w:val="16"/>
        </w:rPr>
        <w:t xml:space="preserve">. These benefits may include </w:t>
      </w:r>
      <w:r w:rsidRPr="00534FC1">
        <w:rPr>
          <w:rStyle w:val="StyleUnderline"/>
        </w:rPr>
        <w:t>individual</w:t>
      </w:r>
      <w:r w:rsidRPr="00A9766E">
        <w:rPr>
          <w:rStyle w:val="StyleUnderline"/>
        </w:rPr>
        <w:t xml:space="preserve"> economic </w:t>
      </w:r>
      <w:r w:rsidRPr="00534FC1">
        <w:rPr>
          <w:rStyle w:val="StyleUnderline"/>
          <w:highlight w:val="cyan"/>
        </w:rPr>
        <w:t xml:space="preserve">situations, such as </w:t>
      </w:r>
      <w:r w:rsidRPr="00534FC1">
        <w:rPr>
          <w:rStyle w:val="Emphasis"/>
          <w:highlight w:val="cyan"/>
        </w:rPr>
        <w:t>financial enrichment</w:t>
      </w:r>
      <w:r w:rsidRPr="00A9766E">
        <w:rPr>
          <w:rStyle w:val="StyleUnderline"/>
        </w:rPr>
        <w:t xml:space="preserve"> or control over natural resources in a country, especially if</w:t>
      </w:r>
      <w:r w:rsidRPr="00A9766E">
        <w:rPr>
          <w:sz w:val="16"/>
        </w:rPr>
        <w:t xml:space="preserve"> they are “</w:t>
      </w:r>
      <w:r w:rsidRPr="00534FC1">
        <w:rPr>
          <w:rStyle w:val="Emphasis"/>
          <w:highlight w:val="cyan"/>
        </w:rPr>
        <w:t>easily lootable</w:t>
      </w:r>
      <w:r w:rsidRPr="00A9766E">
        <w:rPr>
          <w:sz w:val="16"/>
        </w:rPr>
        <w:t xml:space="preserve">,” such as diamond mine products. In countries with low income, the opportunity costs of joining a violent movement are lower than in wealthier societies. This factor provides armed opposition groups with a larger number of people with low opportunity costs in poorer economies (Collier and Hoeffler 2004). For the grievance argument, on the other hand, it is posited that the motivation for civil war is based on inequalities. The motivation for people to change the status quo must be sufficiently high to engage in a violent conflict to resolve these issues (Gurr 2000). Fearon and Laitin (2003) supported the view that civil wars tend to occur in countries with weak institutions, arguing that </w:t>
      </w:r>
      <w:r w:rsidRPr="00A9766E">
        <w:rPr>
          <w:rStyle w:val="Emphasis"/>
        </w:rPr>
        <w:t>state capacity</w:t>
      </w:r>
      <w:r w:rsidRPr="00A9766E">
        <w:rPr>
          <w:rStyle w:val="StyleUnderline"/>
        </w:rPr>
        <w:t xml:space="preserve"> matters more than the motivation of people</w:t>
      </w:r>
      <w:r w:rsidRPr="00A9766E">
        <w:rPr>
          <w:sz w:val="16"/>
        </w:rPr>
        <w:t xml:space="preserve"> (to initiate civil wars).</w:t>
      </w:r>
    </w:p>
    <w:p w14:paraId="66466E77" w14:textId="77777777" w:rsidR="00937A87" w:rsidRPr="00A9766E" w:rsidRDefault="00937A87" w:rsidP="00937A87">
      <w:pPr>
        <w:rPr>
          <w:sz w:val="16"/>
        </w:rPr>
      </w:pPr>
      <w:r w:rsidRPr="00A9766E">
        <w:rPr>
          <w:sz w:val="16"/>
        </w:rPr>
        <w:t>Civil wars in SSA and Latin America are often explained by the grievance argument that land and income inequalities are high and crucial for understanding the conflict in these regions. Jensen and Sørensen (2012) explored the association between land inequality and civil conflict using a panel of 18 Latin American countries spanning the 20th century. Their empirical study reported a significant relationship between land inequality and civil war onset, confirming the impact of inequality on conflict (which is also consistent with the model of Acemoglu and Robinson 2006).</w:t>
      </w:r>
    </w:p>
    <w:p w14:paraId="3708A8AB" w14:textId="77777777" w:rsidR="00937A87" w:rsidRPr="00A9766E" w:rsidRDefault="00937A87" w:rsidP="00937A87">
      <w:pPr>
        <w:rPr>
          <w:sz w:val="16"/>
        </w:rPr>
      </w:pPr>
      <w:r w:rsidRPr="00A9766E">
        <w:rPr>
          <w:sz w:val="16"/>
        </w:rPr>
        <w:t>The regression results of the likelihood of civil war onset are displayed in Table 6. In nine regression analyses, we identify the correlation between inequality and civil war onset. First, we choose the standard model selection strategy to evaluate a bivariate regression (column 1). We add decade-fixed effects in column 2 and then include world region- and decade-fixed effects in column 3. This strategy to include decade- and world region fixed effects helps to control for unobservable heterogeneity across decades or world regions. Finally, we add control variables in columns 3–9 and assess different econometric models. We use pooled logit, panel logit with different control variables, as mentioned in the table. As logistic models may result in biased estimates if the number of civil wars is small (even if this is not the case with our sample), we also run a logistic regression for rare events data (King and Zeng 2001). To address heteroskedasticity, we include robust standard errors in all our models. We lag inequality by one decade, as the civil war response cannot be expected immediately. Moreover, this strategy reduces the endogeneity problem caused by contemporaneous correlation.</w:t>
      </w:r>
    </w:p>
    <w:p w14:paraId="623B6F00" w14:textId="77777777" w:rsidR="00937A87" w:rsidRDefault="00937A87" w:rsidP="00937A87">
      <w:pPr>
        <w:rPr>
          <w:sz w:val="16"/>
        </w:rPr>
      </w:pPr>
      <w:r w:rsidRPr="00A9766E">
        <w:rPr>
          <w:sz w:val="16"/>
        </w:rPr>
        <w:t xml:space="preserve">We observe a </w:t>
      </w:r>
      <w:r w:rsidRPr="00534FC1">
        <w:rPr>
          <w:rStyle w:val="Emphasis"/>
          <w:highlight w:val="cyan"/>
        </w:rPr>
        <w:t>consistent</w:t>
      </w:r>
      <w:r w:rsidRPr="00A9766E">
        <w:rPr>
          <w:rStyle w:val="StyleUnderline"/>
        </w:rPr>
        <w:t xml:space="preserve">ly significant </w:t>
      </w:r>
      <w:r w:rsidRPr="00534FC1">
        <w:rPr>
          <w:rStyle w:val="Emphasis"/>
          <w:highlight w:val="cyan"/>
        </w:rPr>
        <w:t>positive coefficient</w:t>
      </w:r>
      <w:r w:rsidRPr="00A9766E">
        <w:rPr>
          <w:rStyle w:val="StyleUnderline"/>
        </w:rPr>
        <w:t xml:space="preserve"> of inequality</w:t>
      </w:r>
      <w:r w:rsidRPr="00A9766E">
        <w:rPr>
          <w:sz w:val="16"/>
        </w:rPr>
        <w:t xml:space="preserve">. The consistency of the inequality effect is the core result here. Moreover, </w:t>
      </w:r>
      <w:r w:rsidRPr="00A9766E">
        <w:rPr>
          <w:rStyle w:val="Emphasis"/>
        </w:rPr>
        <w:t>population</w:t>
      </w:r>
      <w:r w:rsidRPr="00A9766E">
        <w:rPr>
          <w:rStyle w:val="StyleUnderline"/>
        </w:rPr>
        <w:t xml:space="preserve"> size is </w:t>
      </w:r>
      <w:r w:rsidRPr="00A9766E">
        <w:rPr>
          <w:rStyle w:val="Emphasis"/>
        </w:rPr>
        <w:t>significant</w:t>
      </w:r>
      <w:r w:rsidRPr="00A9766E">
        <w:rPr>
          <w:rStyle w:val="StyleUnderline"/>
        </w:rPr>
        <w:t xml:space="preserve"> and positive in </w:t>
      </w:r>
      <w:r w:rsidRPr="00A9766E">
        <w:rPr>
          <w:rStyle w:val="Emphasis"/>
        </w:rPr>
        <w:t>all models</w:t>
      </w:r>
      <w:r w:rsidRPr="00A9766E">
        <w:rPr>
          <w:sz w:val="16"/>
        </w:rPr>
        <w:t xml:space="preserve">, in line with Collier and Sambanis (2002). </w:t>
      </w:r>
      <w:r w:rsidRPr="00A9766E">
        <w:rPr>
          <w:rStyle w:val="StyleUnderline"/>
        </w:rPr>
        <w:t xml:space="preserve">The </w:t>
      </w:r>
      <w:r w:rsidRPr="00534FC1">
        <w:rPr>
          <w:rStyle w:val="StyleUnderline"/>
          <w:highlight w:val="cyan"/>
        </w:rPr>
        <w:t>larger</w:t>
      </w:r>
      <w:r w:rsidRPr="00A9766E">
        <w:rPr>
          <w:rStyle w:val="StyleUnderline"/>
        </w:rPr>
        <w:t xml:space="preserve"> a country's </w:t>
      </w:r>
      <w:r w:rsidRPr="00534FC1">
        <w:rPr>
          <w:rStyle w:val="StyleUnderline"/>
          <w:highlight w:val="cyan"/>
        </w:rPr>
        <w:t>population</w:t>
      </w:r>
      <w:r w:rsidRPr="00A9766E">
        <w:rPr>
          <w:rStyle w:val="StyleUnderline"/>
        </w:rPr>
        <w:t xml:space="preserve">, the </w:t>
      </w:r>
      <w:r w:rsidRPr="00534FC1">
        <w:rPr>
          <w:rStyle w:val="StyleUnderline"/>
          <w:highlight w:val="cyan"/>
        </w:rPr>
        <w:t>higher</w:t>
      </w:r>
      <w:r w:rsidRPr="00A9766E">
        <w:rPr>
          <w:rStyle w:val="StyleUnderline"/>
        </w:rPr>
        <w:t xml:space="preserve"> the </w:t>
      </w:r>
      <w:r w:rsidRPr="00534FC1">
        <w:rPr>
          <w:rStyle w:val="Emphasis"/>
          <w:highlight w:val="cyan"/>
        </w:rPr>
        <w:t>likelihood</w:t>
      </w:r>
      <w:r w:rsidRPr="00A9766E">
        <w:rPr>
          <w:rStyle w:val="StyleUnderline"/>
        </w:rPr>
        <w:t xml:space="preserve"> of a civil war onset</w:t>
      </w:r>
      <w:r w:rsidRPr="00A9766E">
        <w:rPr>
          <w:sz w:val="16"/>
        </w:rPr>
        <w:t xml:space="preserve">. As expected, a higher level of democratization lowers the risk of civil war in a country. However, this relationship may be non-linear; Collier and Sambanis (2002) argued that autocratic systems can be quite stable, whereas states transitioning to democracy and nascent and inexperienced democracies should fear violent civil conflicts. Hence, we include squared terms as well. The colonial background shows no significant coefficient here, neither positive nor negative (different results: Baten and Mumme 2013). The same holds for the “greed” dummy variable diamond, which is included in models 4, 6, and 8. The “greed” proxy for (low) income is significantly correlated with civil war (low income allows easy recruitment of rebels), although low income is also partly a grievance variable, as absolute poverty also reinforces the inequality motivations of rebellion. Regarding the theory that a high diversity of ethnic, language, or religious groups increases the risk of civil war, we observe a positive association with ethnic fractionalization. In addition, a country's previous wars (history of wars) seem to be positively linked with the outbreak </w:t>
      </w:r>
      <w:r w:rsidRPr="00A9766E">
        <w:rPr>
          <w:sz w:val="16"/>
        </w:rPr>
        <w:lastRenderedPageBreak/>
        <w:t>of future civil wars. Conflicts over local issues or political power can always reemerge if they remain unsolved. However, we mainly observe these significant coefficients in our rare event model (column 9). In model 7, we include height growth as a proxy for economic growth. We find no evidence that this variable is associated with a lower or higher risk of civil war.</w:t>
      </w:r>
    </w:p>
    <w:p w14:paraId="1D1E4CC3" w14:textId="77777777" w:rsidR="00937A87" w:rsidRPr="009525AE" w:rsidRDefault="00937A87" w:rsidP="00937A87">
      <w:pPr>
        <w:pStyle w:val="Heading4"/>
      </w:pPr>
      <w:r>
        <w:t xml:space="preserve">Civil war is an </w:t>
      </w:r>
      <w:r>
        <w:rPr>
          <w:u w:val="single"/>
        </w:rPr>
        <w:t>independent</w:t>
      </w:r>
      <w:r>
        <w:t xml:space="preserve"> vector that spawns </w:t>
      </w:r>
      <w:r>
        <w:rPr>
          <w:u w:val="single"/>
        </w:rPr>
        <w:t>every</w:t>
      </w:r>
      <w:r>
        <w:t xml:space="preserve"> existential risk.</w:t>
      </w:r>
    </w:p>
    <w:p w14:paraId="2E738EB0" w14:textId="77777777" w:rsidR="00937A87" w:rsidRPr="006C65E5" w:rsidRDefault="00937A87" w:rsidP="00937A87">
      <w:r w:rsidRPr="006C65E5">
        <w:rPr>
          <w:rStyle w:val="Style13ptBold"/>
        </w:rPr>
        <w:t>Stanley ’24</w:t>
      </w:r>
      <w:r>
        <w:t xml:space="preserve"> [J.T.; July 14; Co-Founder of Concentric Policies, B.A. in Advocacy and Venture Management from the University of Maryland; Effective Altruism, “Destabilization of the United States: The Top Factor EA Neglects?” https://forum.effectivealtruism.org/posts/kmx3rKh2K4ANwMqpW/destabilization-of-the-united-states-the-top-x-factor-ea]</w:t>
      </w:r>
    </w:p>
    <w:p w14:paraId="2235B21B" w14:textId="77777777" w:rsidR="00937A87" w:rsidRDefault="00937A87" w:rsidP="00937A87">
      <w:pPr>
        <w:rPr>
          <w:sz w:val="16"/>
        </w:rPr>
      </w:pPr>
      <w:r w:rsidRPr="006C65E5">
        <w:rPr>
          <w:sz w:val="16"/>
        </w:rPr>
        <w:t xml:space="preserve">The </w:t>
      </w:r>
      <w:r w:rsidRPr="006C65E5">
        <w:rPr>
          <w:rStyle w:val="StyleUnderline"/>
        </w:rPr>
        <w:t xml:space="preserve">consequences of </w:t>
      </w:r>
      <w:r w:rsidRPr="006C65E5">
        <w:rPr>
          <w:rStyle w:val="Emphasis"/>
          <w:highlight w:val="cyan"/>
        </w:rPr>
        <w:t>destabilization</w:t>
      </w:r>
      <w:r w:rsidRPr="00CC453D">
        <w:rPr>
          <w:rStyle w:val="StyleUnderline"/>
        </w:rPr>
        <w:t xml:space="preserve"> of</w:t>
      </w:r>
      <w:r w:rsidRPr="006C65E5">
        <w:rPr>
          <w:sz w:val="16"/>
        </w:rPr>
        <w:t xml:space="preserve"> the </w:t>
      </w:r>
      <w:r w:rsidRPr="00CC453D">
        <w:rPr>
          <w:rStyle w:val="StyleUnderline"/>
        </w:rPr>
        <w:t xml:space="preserve">world’s most powerful </w:t>
      </w:r>
      <w:r w:rsidRPr="006C65E5">
        <w:rPr>
          <w:rStyle w:val="Emphasis"/>
        </w:rPr>
        <w:t>superpower</w:t>
      </w:r>
      <w:r w:rsidRPr="00CC453D">
        <w:rPr>
          <w:rStyle w:val="StyleUnderline"/>
        </w:rPr>
        <w:t xml:space="preserve"> </w:t>
      </w:r>
      <w:r w:rsidRPr="006C65E5">
        <w:rPr>
          <w:rStyle w:val="StyleUnderline"/>
        </w:rPr>
        <w:t xml:space="preserve">are </w:t>
      </w:r>
      <w:r w:rsidRPr="006C65E5">
        <w:rPr>
          <w:rStyle w:val="Emphasis"/>
        </w:rPr>
        <w:t>immense</w:t>
      </w:r>
      <w:r w:rsidRPr="006C65E5">
        <w:rPr>
          <w:sz w:val="16"/>
        </w:rPr>
        <w:t xml:space="preserve">, (including for suffering, x-risks, and the long-term future) and could be the catastrophic event </w:t>
      </w:r>
      <w:r w:rsidRPr="00CC453D">
        <w:rPr>
          <w:rStyle w:val="StyleUnderline"/>
        </w:rPr>
        <w:t xml:space="preserve">that </w:t>
      </w:r>
      <w:r w:rsidRPr="006C65E5">
        <w:rPr>
          <w:rStyle w:val="Emphasis"/>
          <w:highlight w:val="cyan"/>
        </w:rPr>
        <w:t>cascades</w:t>
      </w:r>
      <w:r w:rsidRPr="006C65E5">
        <w:rPr>
          <w:rStyle w:val="StyleUnderline"/>
          <w:highlight w:val="cyan"/>
        </w:rPr>
        <w:t xml:space="preserve"> into</w:t>
      </w:r>
      <w:r w:rsidRPr="006C65E5">
        <w:rPr>
          <w:sz w:val="16"/>
        </w:rPr>
        <w:t xml:space="preserve"> an </w:t>
      </w:r>
      <w:r w:rsidRPr="006C65E5">
        <w:rPr>
          <w:rStyle w:val="Emphasis"/>
          <w:highlight w:val="cyan"/>
        </w:rPr>
        <w:t>existential</w:t>
      </w:r>
      <w:r w:rsidRPr="006C65E5">
        <w:rPr>
          <w:rStyle w:val="StyleUnderline"/>
          <w:highlight w:val="cyan"/>
        </w:rPr>
        <w:t xml:space="preserve"> event</w:t>
      </w:r>
      <w:r w:rsidRPr="00CC453D">
        <w:rPr>
          <w:rStyle w:val="StyleUnderline"/>
        </w:rPr>
        <w:t xml:space="preserve">. </w:t>
      </w:r>
      <w:r w:rsidRPr="006C65E5">
        <w:rPr>
          <w:rStyle w:val="Emphasis"/>
        </w:rPr>
        <w:t>Destabilization</w:t>
      </w:r>
      <w:r w:rsidRPr="00CC453D">
        <w:rPr>
          <w:rStyle w:val="StyleUnderline"/>
        </w:rPr>
        <w:t xml:space="preserve"> of the nation</w:t>
      </w:r>
      <w:r w:rsidRPr="006C65E5">
        <w:rPr>
          <w:sz w:val="16"/>
        </w:rPr>
        <w:t xml:space="preserve"> that is </w:t>
      </w:r>
      <w:r w:rsidRPr="00CC453D">
        <w:rPr>
          <w:rStyle w:val="StyleUnderline"/>
        </w:rPr>
        <w:t xml:space="preserve">home to the </w:t>
      </w:r>
      <w:r w:rsidRPr="006C65E5">
        <w:rPr>
          <w:rStyle w:val="Emphasis"/>
        </w:rPr>
        <w:t>largest efforts</w:t>
      </w:r>
      <w:r w:rsidRPr="00CC453D">
        <w:rPr>
          <w:rStyle w:val="StyleUnderline"/>
        </w:rPr>
        <w:t xml:space="preserve"> addressing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Emphasis"/>
        </w:rPr>
        <w:t>bio-risk</w:t>
      </w:r>
      <w:r w:rsidRPr="00CC453D">
        <w:rPr>
          <w:rStyle w:val="StyleUnderline"/>
        </w:rPr>
        <w:t xml:space="preserve">, and </w:t>
      </w:r>
      <w:r w:rsidRPr="00CC453D">
        <w:rPr>
          <w:rStyle w:val="Emphasis"/>
        </w:rPr>
        <w:t>climate</w:t>
      </w:r>
      <w:r w:rsidRPr="00CC453D">
        <w:rPr>
          <w:rStyle w:val="StyleUnderline"/>
        </w:rPr>
        <w:t xml:space="preserve"> disruption</w:t>
      </w:r>
      <w:r w:rsidRPr="006C65E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w:t>
      </w:r>
      <w:r w:rsidRPr="006C65E5">
        <w:rPr>
          <w:rStyle w:val="Emphasis"/>
        </w:rPr>
        <w:t>billions</w:t>
      </w:r>
      <w:r w:rsidRPr="00CC453D">
        <w:rPr>
          <w:rStyle w:val="StyleUnderline"/>
        </w:rPr>
        <w:t xml:space="preserve"> of dollars</w:t>
      </w:r>
      <w:r w:rsidRPr="006C65E5">
        <w:rPr>
          <w:sz w:val="16"/>
        </w:rPr>
        <w:t xml:space="preserve"> of EA/OP funding </w:t>
      </w:r>
      <w:r w:rsidRPr="00CC453D">
        <w:rPr>
          <w:rStyle w:val="StyleUnderline"/>
        </w:rPr>
        <w:t xml:space="preserve">would </w:t>
      </w:r>
      <w:r w:rsidRPr="006C65E5">
        <w:rPr>
          <w:rStyle w:val="Emphasis"/>
        </w:rPr>
        <w:t>evaporate</w:t>
      </w:r>
      <w:r w:rsidRPr="006C65E5">
        <w:rPr>
          <w:sz w:val="16"/>
        </w:rPr>
        <w:t xml:space="preserve"> if this scenario were to happen.</w:t>
      </w:r>
    </w:p>
    <w:p w14:paraId="00FE8A2F" w14:textId="77777777" w:rsidR="00937A87" w:rsidRPr="006C65E5" w:rsidRDefault="00937A87" w:rsidP="00937A87">
      <w:pPr>
        <w:rPr>
          <w:sz w:val="16"/>
        </w:rPr>
      </w:pPr>
      <w:r>
        <w:rPr>
          <w:sz w:val="16"/>
        </w:rPr>
        <w:t>&lt;&lt;TEXT CONDENSED, NONE OMITTED&gt;&gt;</w:t>
      </w:r>
    </w:p>
    <w:p w14:paraId="4007CE6B" w14:textId="77777777" w:rsidR="00937A87" w:rsidRPr="006C65E5" w:rsidRDefault="00937A87" w:rsidP="00937A87">
      <w:pPr>
        <w:rPr>
          <w:sz w:val="8"/>
        </w:rPr>
      </w:pPr>
      <w:r w:rsidRPr="006C65E5">
        <w:rPr>
          <w:sz w:val="8"/>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If anyone reading this would like to discuss or collaborate on this topic, please reach out! Also, let me know if this changed your opinions/priors at all AND/OR what arguments you think need to be improved. Possibility 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after an unprecedented presidency, pandemic, and insurrection), and making the logical jump that the end point is eventually destabilization. Diagram, schematic Description automatically generated Big picture Authoritarianism Democracies have fallen into authoritarian regimes throughout the past 100 years, and scholars have studied those instances to create a playbook of how tyrants successfully come to power in democracies. [7] Trump has partially or completely checked off every box except for crippling the opposition and wresting control of the security forces[8] (the latter being the most important). Trump was unsuccessful in seizing power, however many people have interpreted the wrong lesson—our institutions work, we can be optimistic about democracy. The process of resisting Trump’s power grab and January 6th made them weaker, and they continue to be eroded—not rebuilt—to this day.[9] The pathway to power has been illuminated for other would-be authoritarians. The Trump-wing of the Republican party is finding decent success in replacing non-radical Republicans in critical positions to enable a future “constitutional coup.” The next authoritarian in the White House, be it Trump or someone more competent, will have much more success. These are the concerns of a number of serious scholars and pundits.[10] The demise of democracies into presidential autocracies, fascist regimes, and one-party states is an arc, not a linear line.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 I contend that both a sharp and gentle curve are possible. The important point is that we could be near or past the inflection point of the curve.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 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w:t>
      </w:r>
    </w:p>
    <w:p w14:paraId="0686B232" w14:textId="77777777" w:rsidR="00937A87" w:rsidRPr="006C65E5" w:rsidRDefault="00937A87" w:rsidP="00937A87">
      <w:pPr>
        <w:rPr>
          <w:sz w:val="16"/>
        </w:rPr>
      </w:pPr>
      <w:r>
        <w:rPr>
          <w:sz w:val="16"/>
        </w:rPr>
        <w:t>&lt;&lt;PARAGRAPH BREAKS RESUME&gt;&gt;</w:t>
      </w:r>
    </w:p>
    <w:p w14:paraId="786EE680" w14:textId="77777777" w:rsidR="00937A87" w:rsidRPr="006C65E5" w:rsidRDefault="00937A87" w:rsidP="00937A87">
      <w:pPr>
        <w:rPr>
          <w:sz w:val="16"/>
        </w:rPr>
      </w:pPr>
      <w:r w:rsidRPr="006C65E5">
        <w:rPr>
          <w:rStyle w:val="Emphasis"/>
          <w:highlight w:val="cyan"/>
        </w:rPr>
        <w:t>Civil conflict</w:t>
      </w:r>
      <w:r w:rsidRPr="006C65E5">
        <w:rPr>
          <w:sz w:val="16"/>
        </w:rPr>
        <w:t xml:space="preserve"> would most </w:t>
      </w:r>
      <w:r w:rsidRPr="00CC453D">
        <w:rPr>
          <w:rStyle w:val="StyleUnderline"/>
        </w:rPr>
        <w:t>foreseeably manifest</w:t>
      </w:r>
      <w:r w:rsidRPr="006C65E5">
        <w:rPr>
          <w:sz w:val="16"/>
        </w:rPr>
        <w:t xml:space="preserve">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518DC17F" w14:textId="77777777" w:rsidR="00937A87" w:rsidRPr="006C65E5" w:rsidRDefault="00937A87" w:rsidP="00937A87">
      <w:pPr>
        <w:rPr>
          <w:sz w:val="16"/>
        </w:rPr>
      </w:pPr>
      <w:r w:rsidRPr="006C65E5">
        <w:rPr>
          <w:sz w:val="16"/>
        </w:rPr>
        <w:t xml:space="preserve">This danger is </w:t>
      </w:r>
      <w:r w:rsidRPr="006C65E5">
        <w:rPr>
          <w:rStyle w:val="Emphasis"/>
          <w:highlight w:val="cyan"/>
        </w:rPr>
        <w:t>underpinned</w:t>
      </w:r>
      <w:r w:rsidRPr="006C65E5">
        <w:rPr>
          <w:rStyle w:val="StyleUnderline"/>
          <w:highlight w:val="cyan"/>
        </w:rPr>
        <w:t xml:space="preserve"> by</w:t>
      </w:r>
      <w:r w:rsidRPr="006C65E5">
        <w:rPr>
          <w:sz w:val="16"/>
        </w:rPr>
        <w:t xml:space="preserve"> the </w:t>
      </w:r>
      <w:r w:rsidRPr="00CC453D">
        <w:rPr>
          <w:rStyle w:val="StyleUnderline"/>
        </w:rPr>
        <w:t xml:space="preserve">proliferation of </w:t>
      </w:r>
      <w:r w:rsidRPr="006C65E5">
        <w:rPr>
          <w:rStyle w:val="Emphasis"/>
          <w:highlight w:val="cyan"/>
        </w:rPr>
        <w:t>armed</w:t>
      </w:r>
      <w:r w:rsidRPr="006C65E5">
        <w:rPr>
          <w:rStyle w:val="StyleUnderline"/>
          <w:highlight w:val="cyan"/>
        </w:rPr>
        <w:t xml:space="preserve"> groups</w:t>
      </w:r>
      <w:r w:rsidRPr="006C65E5">
        <w:rPr>
          <w:sz w:val="16"/>
        </w:rPr>
        <w:t xml:space="preserve"> for over a decade,[12] alarming number of </w:t>
      </w:r>
      <w:r w:rsidRPr="006C65E5">
        <w:rPr>
          <w:rStyle w:val="Emphasis"/>
          <w:highlight w:val="cyan"/>
        </w:rPr>
        <w:t>extremists</w:t>
      </w:r>
      <w:r w:rsidRPr="00CC453D">
        <w:rPr>
          <w:rStyle w:val="StyleUnderline"/>
        </w:rPr>
        <w:t xml:space="preserve"> in law enforcement</w:t>
      </w:r>
      <w:r w:rsidRPr="006C65E5">
        <w:rPr>
          <w:sz w:val="16"/>
        </w:rPr>
        <w:t xml:space="preserve">,[13] </w:t>
      </w:r>
      <w:r w:rsidRPr="00CC453D">
        <w:rPr>
          <w:rStyle w:val="StyleUnderline"/>
        </w:rPr>
        <w:t xml:space="preserve">easy </w:t>
      </w:r>
      <w:r w:rsidRPr="006C65E5">
        <w:rPr>
          <w:rStyle w:val="Emphasis"/>
          <w:highlight w:val="cyan"/>
        </w:rPr>
        <w:t>accessibility</w:t>
      </w:r>
      <w:r w:rsidRPr="006C65E5">
        <w:rPr>
          <w:rStyle w:val="StyleUnderline"/>
          <w:highlight w:val="cyan"/>
        </w:rPr>
        <w:t xml:space="preserve"> of weapons</w:t>
      </w:r>
      <w:r w:rsidRPr="006C65E5">
        <w:rPr>
          <w:sz w:val="16"/>
        </w:rPr>
        <w:t xml:space="preserve">—unique to America,[14] </w:t>
      </w:r>
      <w:r w:rsidRPr="006C65E5">
        <w:rPr>
          <w:rStyle w:val="StyleUnderline"/>
          <w:highlight w:val="cyan"/>
        </w:rPr>
        <w:t xml:space="preserve">and </w:t>
      </w:r>
      <w:r w:rsidRPr="006C65E5">
        <w:rPr>
          <w:rStyle w:val="Emphasis"/>
          <w:highlight w:val="cyan"/>
        </w:rPr>
        <w:t>historic</w:t>
      </w:r>
      <w:r w:rsidRPr="006C65E5">
        <w:rPr>
          <w:rStyle w:val="StyleUnderline"/>
        </w:rPr>
        <w:t>ally-high population</w:t>
      </w:r>
      <w:r w:rsidRPr="00CC453D">
        <w:rPr>
          <w:rStyle w:val="StyleUnderline"/>
        </w:rPr>
        <w:t xml:space="preserve"> </w:t>
      </w:r>
      <w:r w:rsidRPr="006C65E5">
        <w:rPr>
          <w:rStyle w:val="Emphasis"/>
          <w:highlight w:val="cyan"/>
        </w:rPr>
        <w:t>sentiments</w:t>
      </w:r>
      <w:r w:rsidRPr="00CC453D">
        <w:rPr>
          <w:rStyle w:val="StyleUnderline"/>
        </w:rPr>
        <w:t xml:space="preserve"> </w:t>
      </w:r>
      <w:r w:rsidRPr="006C65E5">
        <w:rPr>
          <w:sz w:val="16"/>
        </w:rPr>
        <w:t xml:space="preserve">tolerating or </w:t>
      </w:r>
      <w:r w:rsidRPr="006C65E5">
        <w:rPr>
          <w:rStyle w:val="StyleUnderline"/>
          <w:highlight w:val="cyan"/>
        </w:rPr>
        <w:t>advocating</w:t>
      </w:r>
      <w:r w:rsidRPr="006C65E5">
        <w:rPr>
          <w:sz w:val="16"/>
        </w:rPr>
        <w:t xml:space="preserve"> for </w:t>
      </w:r>
      <w:r w:rsidRPr="00CC453D">
        <w:rPr>
          <w:rStyle w:val="StyleUnderline"/>
        </w:rPr>
        <w:t xml:space="preserve">political </w:t>
      </w:r>
      <w:r w:rsidRPr="006C65E5">
        <w:rPr>
          <w:rStyle w:val="Emphasis"/>
          <w:highlight w:val="cyan"/>
        </w:rPr>
        <w:t>violence</w:t>
      </w:r>
      <w:r w:rsidRPr="00CC453D">
        <w:rPr>
          <w:rStyle w:val="StyleUnderline"/>
        </w:rPr>
        <w:t>, believing</w:t>
      </w:r>
      <w:r w:rsidRPr="006C65E5">
        <w:rPr>
          <w:sz w:val="16"/>
        </w:rPr>
        <w:t xml:space="preserve"> their </w:t>
      </w:r>
      <w:r w:rsidRPr="00CC453D">
        <w:rPr>
          <w:rStyle w:val="StyleUnderline"/>
        </w:rPr>
        <w:t xml:space="preserve">fellow Americans are the </w:t>
      </w:r>
      <w:r w:rsidRPr="006C65E5">
        <w:rPr>
          <w:rStyle w:val="Emphasis"/>
        </w:rPr>
        <w:t>enemy</w:t>
      </w:r>
      <w:r w:rsidRPr="006C65E5">
        <w:rPr>
          <w:sz w:val="16"/>
        </w:rPr>
        <w:t>, perceiving the stakes as existential, and not seeing democracy as essential.[15]</w:t>
      </w:r>
    </w:p>
    <w:p w14:paraId="46450EDC" w14:textId="77777777" w:rsidR="00937A87" w:rsidRPr="006C65E5" w:rsidRDefault="00937A87" w:rsidP="00937A87">
      <w:pPr>
        <w:rPr>
          <w:sz w:val="16"/>
        </w:rPr>
      </w:pPr>
      <w:r w:rsidRPr="006C65E5">
        <w:rPr>
          <w:sz w:val="16"/>
        </w:rPr>
        <w:t>Some people find this hard to visualize so let me set out a few important points.</w:t>
      </w:r>
    </w:p>
    <w:p w14:paraId="6257F313" w14:textId="77777777" w:rsidR="00937A87" w:rsidRPr="006C65E5" w:rsidRDefault="00937A87" w:rsidP="00937A87">
      <w:pPr>
        <w:rPr>
          <w:sz w:val="16"/>
        </w:rPr>
      </w:pPr>
      <w:r w:rsidRPr="00CC453D">
        <w:rPr>
          <w:rStyle w:val="StyleUnderline"/>
        </w:rPr>
        <w:t xml:space="preserve">It would </w:t>
      </w:r>
      <w:r w:rsidRPr="006C65E5">
        <w:rPr>
          <w:rStyle w:val="Emphasis"/>
        </w:rPr>
        <w:t>not</w:t>
      </w:r>
      <w:r w:rsidRPr="00CC453D">
        <w:rPr>
          <w:rStyle w:val="StyleUnderline"/>
        </w:rPr>
        <w:t xml:space="preserve"> look like the first</w:t>
      </w:r>
      <w:r w:rsidRPr="006C65E5">
        <w:rPr>
          <w:sz w:val="16"/>
        </w:rPr>
        <w:t xml:space="preserve"> American </w:t>
      </w:r>
      <w:r w:rsidRPr="00CC453D">
        <w:rPr>
          <w:rStyle w:val="StyleUnderline"/>
        </w:rPr>
        <w:t>civil war</w:t>
      </w:r>
      <w:r w:rsidRPr="006C65E5">
        <w:rPr>
          <w:sz w:val="16"/>
        </w:rPr>
        <w:t xml:space="preserve">—a </w:t>
      </w:r>
      <w:r w:rsidRPr="006C65E5">
        <w:rPr>
          <w:rStyle w:val="Emphasis"/>
        </w:rPr>
        <w:t>conventional</w:t>
      </w:r>
      <w:r w:rsidRPr="006C65E5">
        <w:rPr>
          <w:sz w:val="16"/>
        </w:rPr>
        <w:t xml:space="preserve"> war </w:t>
      </w:r>
      <w:r w:rsidRPr="00CC453D">
        <w:rPr>
          <w:rStyle w:val="StyleUnderline"/>
        </w:rPr>
        <w:t xml:space="preserve">divided </w:t>
      </w:r>
      <w:r w:rsidRPr="006C65E5">
        <w:rPr>
          <w:rStyle w:val="Emphasis"/>
        </w:rPr>
        <w:t>neatly</w:t>
      </w:r>
      <w:r w:rsidRPr="006C65E5">
        <w:rPr>
          <w:sz w:val="16"/>
        </w:rPr>
        <w:t xml:space="preserve"> between belligerents.</w:t>
      </w:r>
      <w:r w:rsidRPr="006C65E5">
        <w:rPr>
          <w:rStyle w:val="StyleUnderline"/>
          <w:sz w:val="16"/>
        </w:rPr>
        <w:t xml:space="preserve"> </w:t>
      </w:r>
      <w:r w:rsidRPr="00CC453D">
        <w:rPr>
          <w:rStyle w:val="StyleUnderline"/>
        </w:rPr>
        <w:t xml:space="preserve">It </w:t>
      </w:r>
      <w:r w:rsidRPr="009A204E">
        <w:rPr>
          <w:rStyle w:val="StyleUnderline"/>
          <w:highlight w:val="cyan"/>
        </w:rPr>
        <w:t>would be</w:t>
      </w:r>
      <w:r w:rsidRPr="006C65E5">
        <w:rPr>
          <w:sz w:val="16"/>
        </w:rPr>
        <w:t xml:space="preserve"> somewhere on the range of messy low- to </w:t>
      </w:r>
      <w:r w:rsidRPr="009A204E">
        <w:rPr>
          <w:rStyle w:val="Emphasis"/>
          <w:highlight w:val="cyan"/>
        </w:rPr>
        <w:t>high-intensity</w:t>
      </w:r>
      <w:r w:rsidRPr="006C65E5">
        <w:rPr>
          <w:sz w:val="16"/>
        </w:rPr>
        <w:t xml:space="preserve"> civil conflicts like those in Congo[16] and Syria, respectively.</w:t>
      </w:r>
    </w:p>
    <w:p w14:paraId="631501FB" w14:textId="77777777" w:rsidR="00937A87" w:rsidRPr="006C65E5" w:rsidRDefault="00937A87" w:rsidP="00937A87">
      <w:pPr>
        <w:rPr>
          <w:sz w:val="16"/>
        </w:rPr>
      </w:pPr>
      <w:r w:rsidRPr="006C65E5">
        <w:rPr>
          <w:sz w:val="16"/>
        </w:rPr>
        <w:t>Also, people get hung up on the fact that the majority is against a civil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w:t>
      </w:r>
    </w:p>
    <w:p w14:paraId="37F9F178" w14:textId="77777777" w:rsidR="00937A87" w:rsidRPr="006C65E5" w:rsidRDefault="00937A87" w:rsidP="00937A87">
      <w:pPr>
        <w:rPr>
          <w:sz w:val="16"/>
        </w:rPr>
      </w:pPr>
      <w:r w:rsidRPr="006C65E5">
        <w:rPr>
          <w:sz w:val="16"/>
        </w:rPr>
        <w:lastRenderedPageBreak/>
        <w:t xml:space="preserve">Likewise, people have trouble reconciling what they see in the country right now with the prospect of destabilization in several or even a few years’ time. </w:t>
      </w:r>
      <w:r w:rsidRPr="00CC453D">
        <w:rPr>
          <w:rStyle w:val="StyleUnderline"/>
        </w:rPr>
        <w:t>Humans</w:t>
      </w:r>
      <w:r w:rsidRPr="006C65E5">
        <w:rPr>
          <w:sz w:val="16"/>
        </w:rPr>
        <w:t xml:space="preserve"> naturally think linearly and </w:t>
      </w:r>
      <w:r w:rsidRPr="00CC453D">
        <w:rPr>
          <w:rStyle w:val="StyleUnderline"/>
        </w:rPr>
        <w:t xml:space="preserve">are regularly </w:t>
      </w:r>
      <w:r w:rsidRPr="006C65E5">
        <w:rPr>
          <w:rStyle w:val="Emphasis"/>
        </w:rPr>
        <w:t>mistaken</w:t>
      </w:r>
      <w:r w:rsidRPr="00CC453D">
        <w:rPr>
          <w:rStyle w:val="StyleUnderline"/>
        </w:rPr>
        <w:t xml:space="preserve"> when they encounter </w:t>
      </w:r>
      <w:r w:rsidRPr="006C65E5">
        <w:rPr>
          <w:rStyle w:val="Emphasis"/>
        </w:rPr>
        <w:t>exponential</w:t>
      </w:r>
      <w:r w:rsidRPr="00CC453D">
        <w:rPr>
          <w:rStyle w:val="StyleUnderline"/>
        </w:rPr>
        <w:t xml:space="preserve"> trends</w:t>
      </w:r>
      <w:r w:rsidRPr="006C65E5">
        <w:rPr>
          <w:sz w:val="16"/>
        </w:rPr>
        <w:t xml:space="preserve">. Many </w:t>
      </w:r>
      <w:r w:rsidRPr="009A204E">
        <w:rPr>
          <w:rStyle w:val="StyleUnderline"/>
          <w:highlight w:val="cyan"/>
        </w:rPr>
        <w:t>conditions</w:t>
      </w:r>
      <w:r w:rsidRPr="00CC453D">
        <w:rPr>
          <w:rStyle w:val="StyleUnderline"/>
        </w:rPr>
        <w:t xml:space="preserve"> of present</w:t>
      </w:r>
      <w:r w:rsidRPr="006C65E5">
        <w:rPr>
          <w:sz w:val="16"/>
        </w:rPr>
        <w:t xml:space="preserve">-day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9A204E">
        <w:rPr>
          <w:rStyle w:val="StyleUnderline"/>
          <w:highlight w:val="cyan"/>
        </w:rPr>
        <w:t>are analogous to</w:t>
      </w:r>
      <w:r w:rsidRPr="006C65E5">
        <w:rPr>
          <w:sz w:val="16"/>
        </w:rPr>
        <w:t xml:space="preserve"> the </w:t>
      </w:r>
      <w:r w:rsidRPr="00CC453D">
        <w:rPr>
          <w:rStyle w:val="StyleUnderline"/>
        </w:rPr>
        <w:t xml:space="preserve">conditions of </w:t>
      </w:r>
      <w:r w:rsidRPr="009A204E">
        <w:rPr>
          <w:rStyle w:val="Emphasis"/>
          <w:highlight w:val="cyan"/>
        </w:rPr>
        <w:t>ill-fated</w:t>
      </w:r>
      <w:r w:rsidRPr="009A204E">
        <w:rPr>
          <w:rStyle w:val="StyleUnderline"/>
          <w:highlight w:val="cyan"/>
        </w:rPr>
        <w:t xml:space="preserve"> democracies around</w:t>
      </w:r>
      <w:r w:rsidRPr="006C65E5">
        <w:rPr>
          <w:sz w:val="16"/>
        </w:rPr>
        <w:t xml:space="preserve"> their </w:t>
      </w:r>
      <w:r w:rsidRPr="009A204E">
        <w:rPr>
          <w:rStyle w:val="Emphasis"/>
          <w:highlight w:val="cyan"/>
        </w:rPr>
        <w:t>inflection point</w:t>
      </w:r>
      <w:r w:rsidRPr="006C65E5">
        <w:rPr>
          <w:sz w:val="16"/>
        </w:rPr>
        <w:t xml:space="preserve">—e.g. militias </w:t>
      </w:r>
      <w:r w:rsidRPr="009A204E">
        <w:rPr>
          <w:rStyle w:val="StyleUnderline"/>
          <w:highlight w:val="cyan"/>
        </w:rPr>
        <w:t>normalizing</w:t>
      </w:r>
      <w:r w:rsidRPr="00CC453D">
        <w:rPr>
          <w:rStyle w:val="StyleUnderline"/>
        </w:rPr>
        <w:t xml:space="preserve"> political </w:t>
      </w:r>
      <w:r w:rsidRPr="006C65E5">
        <w:rPr>
          <w:rStyle w:val="Emphasis"/>
        </w:rPr>
        <w:t>violence</w:t>
      </w:r>
      <w:r w:rsidRPr="006C65E5">
        <w:rPr>
          <w:sz w:val="16"/>
        </w:rPr>
        <w:t xml:space="preserve">, establishment politicians supporting an authoritarian outsider for political gain </w:t>
      </w:r>
      <w:r w:rsidRPr="00CC453D">
        <w:rPr>
          <w:rStyle w:val="StyleUnderline"/>
        </w:rPr>
        <w:t>and</w:t>
      </w:r>
      <w:r w:rsidRPr="006C65E5">
        <w:rPr>
          <w:sz w:val="16"/>
        </w:rPr>
        <w:t xml:space="preserve">/or </w:t>
      </w:r>
      <w:r w:rsidRPr="009A204E">
        <w:rPr>
          <w:rStyle w:val="Emphasis"/>
          <w:highlight w:val="cyan"/>
        </w:rPr>
        <w:t>miscalc</w:t>
      </w:r>
      <w:r w:rsidRPr="00CC453D">
        <w:rPr>
          <w:rStyle w:val="StyleUnderline"/>
        </w:rPr>
        <w:t>ulation</w:t>
      </w:r>
      <w:r w:rsidRPr="006C65E5">
        <w:rPr>
          <w:sz w:val="16"/>
        </w:rPr>
        <w:t xml:space="preserve">. </w:t>
      </w:r>
    </w:p>
    <w:p w14:paraId="0AB16908" w14:textId="77777777" w:rsidR="00937A87" w:rsidRPr="006C65E5" w:rsidRDefault="00937A87" w:rsidP="00937A87">
      <w:pPr>
        <w:rPr>
          <w:sz w:val="16"/>
        </w:rPr>
      </w:pPr>
      <w:r w:rsidRPr="006C65E5">
        <w:rPr>
          <w:sz w:val="16"/>
        </w:rPr>
        <w:t>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both of these variables had an annual 4% chance of starting a civil conflict.</w:t>
      </w:r>
    </w:p>
    <w:p w14:paraId="5317029D" w14:textId="77777777" w:rsidR="00937A87" w:rsidRPr="006C65E5" w:rsidRDefault="00937A87" w:rsidP="00937A87">
      <w:pPr>
        <w:rPr>
          <w:sz w:val="16"/>
        </w:rPr>
      </w:pPr>
      <w:r w:rsidRPr="006C65E5">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34CC2F68" w14:textId="77777777" w:rsidR="00937A87" w:rsidRDefault="00937A87" w:rsidP="00937A87">
      <w:pPr>
        <w:rPr>
          <w:sz w:val="16"/>
        </w:rPr>
      </w:pPr>
      <w:r w:rsidRPr="006C65E5">
        <w:rPr>
          <w:sz w:val="16"/>
        </w:rPr>
        <w:t xml:space="preserve">I am uncertain how valid the empirical argument from Walter’s is.[24] </w:t>
      </w:r>
      <w:r w:rsidRPr="00CC453D">
        <w:rPr>
          <w:rStyle w:val="StyleUnderline"/>
        </w:rPr>
        <w:t xml:space="preserve">Ethnic </w:t>
      </w:r>
      <w:r w:rsidRPr="006C65E5">
        <w:rPr>
          <w:rStyle w:val="Emphasis"/>
        </w:rPr>
        <w:t>mobilization</w:t>
      </w:r>
      <w:r w:rsidRPr="00CC453D">
        <w:rPr>
          <w:rStyle w:val="StyleUnderline"/>
        </w:rPr>
        <w:t xml:space="preserve"> is</w:t>
      </w:r>
      <w:r w:rsidRPr="006C65E5">
        <w:rPr>
          <w:sz w:val="16"/>
        </w:rPr>
        <w:t xml:space="preserve"> definitely </w:t>
      </w:r>
      <w:r w:rsidRPr="006C65E5">
        <w:rPr>
          <w:rStyle w:val="Emphasis"/>
        </w:rPr>
        <w:t>occurring</w:t>
      </w:r>
      <w:r w:rsidRPr="006C65E5">
        <w:rPr>
          <w:sz w:val="16"/>
        </w:rPr>
        <w:t xml:space="preserve">,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w:t>
      </w:r>
      <w:r w:rsidRPr="00CC453D">
        <w:rPr>
          <w:rStyle w:val="StyleUnderline"/>
        </w:rPr>
        <w:t>imagine</w:t>
      </w:r>
      <w:r w:rsidRPr="006C65E5">
        <w:rPr>
          <w:sz w:val="16"/>
        </w:rPr>
        <w:t xml:space="preserve"> the dysfunction/</w:t>
      </w:r>
      <w:r w:rsidRPr="009A204E">
        <w:rPr>
          <w:rStyle w:val="Emphasis"/>
          <w:highlight w:val="cyan"/>
        </w:rPr>
        <w:t>deterioration</w:t>
      </w:r>
      <w:r w:rsidRPr="00CC453D">
        <w:rPr>
          <w:rStyle w:val="StyleUnderline"/>
        </w:rPr>
        <w:t xml:space="preserve"> of the government to a point</w:t>
      </w:r>
      <w:r w:rsidRPr="006C65E5">
        <w:rPr>
          <w:sz w:val="16"/>
        </w:rPr>
        <w:t xml:space="preserve"> that </w:t>
      </w:r>
      <w:r w:rsidRPr="00CC453D">
        <w:rPr>
          <w:rStyle w:val="StyleUnderline"/>
        </w:rPr>
        <w:t xml:space="preserve">it </w:t>
      </w:r>
      <w:r w:rsidRPr="009A204E">
        <w:rPr>
          <w:rStyle w:val="StyleUnderline"/>
          <w:highlight w:val="cyan"/>
        </w:rPr>
        <w:t>creates</w:t>
      </w:r>
      <w:r w:rsidRPr="006C65E5">
        <w:rPr>
          <w:sz w:val="16"/>
        </w:rPr>
        <w:t xml:space="preserve"> the </w:t>
      </w:r>
      <w:r w:rsidRPr="009A204E">
        <w:rPr>
          <w:rStyle w:val="StyleUnderline"/>
          <w:highlight w:val="cyan"/>
        </w:rPr>
        <w:t xml:space="preserve">space for </w:t>
      </w:r>
      <w:r w:rsidRPr="009A204E">
        <w:rPr>
          <w:rStyle w:val="Emphasis"/>
          <w:highlight w:val="cyan"/>
        </w:rPr>
        <w:t>rebel</w:t>
      </w:r>
      <w:r w:rsidRPr="00CC453D">
        <w:rPr>
          <w:rStyle w:val="StyleUnderline"/>
        </w:rPr>
        <w:t xml:space="preserve"> group</w:t>
      </w:r>
      <w:r w:rsidRPr="009A204E">
        <w:rPr>
          <w:rStyle w:val="Emphasis"/>
          <w:highlight w:val="cyan"/>
        </w:rPr>
        <w:t>s</w:t>
      </w:r>
      <w:r w:rsidRPr="006C65E5">
        <w:rPr>
          <w:sz w:val="16"/>
        </w:rPr>
        <w:t xml:space="preserve">, which is the mechanism she describes as </w:t>
      </w:r>
      <w:r w:rsidRPr="009A204E">
        <w:rPr>
          <w:rStyle w:val="StyleUnderline"/>
          <w:highlight w:val="cyan"/>
        </w:rPr>
        <w:t>driving</w:t>
      </w:r>
      <w:r w:rsidRPr="00CC453D">
        <w:rPr>
          <w:rStyle w:val="StyleUnderline"/>
        </w:rPr>
        <w:t xml:space="preserve"> civil </w:t>
      </w:r>
      <w:r w:rsidRPr="009A204E">
        <w:rPr>
          <w:rStyle w:val="Emphasis"/>
          <w:highlight w:val="cyan"/>
        </w:rPr>
        <w:t>conflicts</w:t>
      </w:r>
      <w:r w:rsidRPr="006C65E5">
        <w:rPr>
          <w:sz w:val="16"/>
        </w:rPr>
        <w:t>. I am also skeptical of a forecasting tool by the CIA given the critiques of their abilities by Legacy of Ashes, Cass Sunstein’s 80,000 Hours interview, and the work of Philip Tetlock (Good Judgment Project).</w:t>
      </w:r>
    </w:p>
    <w:p w14:paraId="1843719D" w14:textId="77777777" w:rsidR="00937A87" w:rsidRPr="006C65E5" w:rsidRDefault="00937A87" w:rsidP="00937A87">
      <w:pPr>
        <w:rPr>
          <w:sz w:val="16"/>
        </w:rPr>
      </w:pPr>
      <w:r>
        <w:rPr>
          <w:sz w:val="16"/>
        </w:rPr>
        <w:t>&lt;&lt;TEXT CONDENSED, NONE OMITTED&gt;&gt;</w:t>
      </w:r>
    </w:p>
    <w:p w14:paraId="6E6A5CCA" w14:textId="77777777" w:rsidR="00937A87" w:rsidRPr="006C65E5" w:rsidRDefault="00937A87" w:rsidP="00937A87">
      <w:pPr>
        <w:rPr>
          <w:sz w:val="8"/>
        </w:rPr>
      </w:pPr>
      <w:r w:rsidRPr="006C65E5">
        <w:rPr>
          <w:sz w:val="8"/>
        </w:rPr>
        <w:t>Polarization “The most fundamental challenge that we face today is extreme polarization” - Steven Levitsky Nearly every causal pathway (ultimate to proximate causation) of authoritarianism and civil conflict converge on polarization[26] at some point. Polarization is driven by polarized content/rhetoric from politicians,[27] media personalities,[28] and political entrepreneurs[29] which reaches the population through news media and social media.[30] 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So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extremists[39] held possession of the building for 24 hours. The extremists were in a position to hold the building for substantially longer than they did. They had an overwhelming numbers advantage and the security forces were unwilling to use lethal force. 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resolved in an overthrow of the federal government but it could have unleashed a wave of insurgencies or proto-insurgencies and domestic terrorism. Had the insurrectionists intercepted a number of elected representatives and executed multiple of them.[40] This would have the same emboldening and inspirational effect described in the point above. It could also function as an accelerationist event wherein future reprisal killings for the executions kicks off a vicious cycle political violence and assassination. The insurrectionists were alarmingly close to intercepting elected legislators 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content that if played out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 Had Vice President Pence left the premise and the Senate Pro Tempe declined to certify the results or certified ballots of fake electors. When Pence was evacuated to a subterranean secure location in the Capitol building, his Secret Service detail wanted evacuate him from the premise in his motorcade. The only reason they didn’t s because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 A note on the military counter argument</w:t>
      </w:r>
    </w:p>
    <w:p w14:paraId="0176998A" w14:textId="77777777" w:rsidR="00937A87" w:rsidRPr="006C65E5" w:rsidRDefault="00937A87" w:rsidP="00937A87">
      <w:pPr>
        <w:rPr>
          <w:sz w:val="16"/>
        </w:rPr>
      </w:pPr>
      <w:r>
        <w:rPr>
          <w:sz w:val="16"/>
        </w:rPr>
        <w:t>&lt;&lt;PARAGRAPH BREAKS RESUME&gt;&gt;</w:t>
      </w:r>
    </w:p>
    <w:p w14:paraId="3DECE2D4" w14:textId="77777777" w:rsidR="00937A87" w:rsidRPr="006C65E5" w:rsidRDefault="00937A87" w:rsidP="00937A87">
      <w:pPr>
        <w:rPr>
          <w:rStyle w:val="StyleUnderline"/>
        </w:rPr>
      </w:pPr>
      <w:r w:rsidRPr="006C65E5">
        <w:rPr>
          <w:sz w:val="16"/>
        </w:rPr>
        <w:t xml:space="preserve">Arguably </w:t>
      </w:r>
      <w:r w:rsidRPr="006C65E5">
        <w:rPr>
          <w:rStyle w:val="StyleUnderline"/>
        </w:rPr>
        <w:t>the strongest guardrail</w:t>
      </w:r>
      <w:r w:rsidRPr="006C65E5">
        <w:rPr>
          <w:sz w:val="16"/>
        </w:rPr>
        <w:t xml:space="preserve"> against authoritarianism and civil conflict </w:t>
      </w:r>
      <w:r w:rsidRPr="006C65E5">
        <w:rPr>
          <w:rStyle w:val="StyleUnderline"/>
        </w:rPr>
        <w:t>is</w:t>
      </w:r>
      <w:r w:rsidRPr="006C65E5">
        <w:rPr>
          <w:sz w:val="16"/>
        </w:rPr>
        <w:t xml:space="preserve"> the professionalism and strength of </w:t>
      </w:r>
      <w:r w:rsidRPr="009A204E">
        <w:rPr>
          <w:rStyle w:val="StyleUnderline"/>
          <w:highlight w:val="cyan"/>
        </w:rPr>
        <w:t>the</w:t>
      </w:r>
      <w:r w:rsidRPr="006C65E5">
        <w:rPr>
          <w:sz w:val="16"/>
        </w:rPr>
        <w:t xml:space="preserve"> United States </w:t>
      </w:r>
      <w:r w:rsidRPr="009A204E">
        <w:rPr>
          <w:rStyle w:val="Emphasis"/>
          <w:highlight w:val="cyan"/>
        </w:rPr>
        <w:t>Military</w:t>
      </w:r>
      <w:r w:rsidRPr="006C65E5">
        <w:rPr>
          <w:sz w:val="16"/>
        </w:rPr>
        <w:t xml:space="preserve"> (USM). </w:t>
      </w:r>
      <w:r w:rsidRPr="006C65E5">
        <w:rPr>
          <w:rStyle w:val="StyleUnderline"/>
        </w:rPr>
        <w:t>Here are three things to consider:</w:t>
      </w:r>
    </w:p>
    <w:p w14:paraId="43C6B27D" w14:textId="77777777" w:rsidR="00937A87" w:rsidRPr="006C65E5" w:rsidRDefault="00937A87" w:rsidP="00937A87">
      <w:pPr>
        <w:rPr>
          <w:sz w:val="16"/>
        </w:rPr>
      </w:pPr>
      <w:r w:rsidRPr="006C65E5">
        <w:rPr>
          <w:rStyle w:val="StyleUnderline"/>
        </w:rPr>
        <w:t>USM</w:t>
      </w:r>
      <w:r w:rsidRPr="006C65E5">
        <w:rPr>
          <w:sz w:val="16"/>
        </w:rPr>
        <w:t xml:space="preserve"> is well positioned to stop an authoritarian power grab[48] but it </w:t>
      </w:r>
      <w:r w:rsidRPr="009A204E">
        <w:rPr>
          <w:rStyle w:val="StyleUnderline"/>
          <w:highlight w:val="cyan"/>
        </w:rPr>
        <w:t xml:space="preserve">is </w:t>
      </w:r>
      <w:r w:rsidRPr="009A204E">
        <w:rPr>
          <w:rStyle w:val="Emphasis"/>
          <w:highlight w:val="cyan"/>
        </w:rPr>
        <w:t>less</w:t>
      </w:r>
      <w:r w:rsidRPr="006C65E5">
        <w:rPr>
          <w:rStyle w:val="StyleUnderline"/>
        </w:rPr>
        <w:t xml:space="preserve"> well </w:t>
      </w:r>
      <w:r w:rsidRPr="009A204E">
        <w:rPr>
          <w:rStyle w:val="StyleUnderline"/>
          <w:highlight w:val="cyan"/>
        </w:rPr>
        <w:t>positioned to neutralize</w:t>
      </w:r>
      <w:r w:rsidRPr="006C65E5">
        <w:rPr>
          <w:sz w:val="16"/>
        </w:rPr>
        <w:t xml:space="preserve"> an </w:t>
      </w:r>
      <w:r w:rsidRPr="009A204E">
        <w:rPr>
          <w:rStyle w:val="Emphasis"/>
          <w:highlight w:val="cyan"/>
        </w:rPr>
        <w:t>insurgency</w:t>
      </w:r>
      <w:r w:rsidRPr="006C65E5">
        <w:rPr>
          <w:sz w:val="16"/>
        </w:rPr>
        <w:t xml:space="preserve">. Even if insurgents have no hope of winning, </w:t>
      </w:r>
      <w:r w:rsidRPr="006C65E5">
        <w:rPr>
          <w:rStyle w:val="StyleUnderline"/>
        </w:rPr>
        <w:t xml:space="preserve">the </w:t>
      </w:r>
      <w:r w:rsidRPr="009A204E">
        <w:rPr>
          <w:rStyle w:val="Emphasis"/>
          <w:highlight w:val="cyan"/>
        </w:rPr>
        <w:t>will</w:t>
      </w:r>
      <w:r w:rsidRPr="009A204E">
        <w:rPr>
          <w:rStyle w:val="StyleUnderline"/>
          <w:highlight w:val="cyan"/>
        </w:rPr>
        <w:t xml:space="preserve"> to fight is </w:t>
      </w:r>
      <w:r w:rsidRPr="009A204E">
        <w:rPr>
          <w:rStyle w:val="Emphasis"/>
          <w:highlight w:val="cyan"/>
        </w:rPr>
        <w:t>sufficient</w:t>
      </w:r>
      <w:r w:rsidRPr="006C65E5">
        <w:rPr>
          <w:rStyle w:val="StyleUnderline"/>
        </w:rPr>
        <w:t xml:space="preserve"> to disrupt society</w:t>
      </w:r>
      <w:r w:rsidRPr="006C65E5">
        <w:rPr>
          <w:sz w:val="16"/>
        </w:rPr>
        <w:t xml:space="preserve"> (see Iraq War). </w:t>
      </w:r>
    </w:p>
    <w:p w14:paraId="38BA31B0" w14:textId="77777777" w:rsidR="00937A87" w:rsidRPr="006C65E5" w:rsidRDefault="00937A87" w:rsidP="00937A87">
      <w:pPr>
        <w:rPr>
          <w:sz w:val="16"/>
        </w:rPr>
      </w:pPr>
      <w:r w:rsidRPr="009A204E">
        <w:rPr>
          <w:rStyle w:val="StyleUnderline"/>
          <w:highlight w:val="cyan"/>
        </w:rPr>
        <w:t xml:space="preserve">An </w:t>
      </w:r>
      <w:r w:rsidRPr="009A204E">
        <w:rPr>
          <w:rStyle w:val="Emphasis"/>
          <w:highlight w:val="cyan"/>
        </w:rPr>
        <w:t>authoritarian</w:t>
      </w:r>
      <w:r w:rsidRPr="006C65E5">
        <w:rPr>
          <w:sz w:val="16"/>
        </w:rPr>
        <w:t xml:space="preserve"> could 1) </w:t>
      </w:r>
      <w:r w:rsidRPr="009A204E">
        <w:rPr>
          <w:rStyle w:val="StyleUnderline"/>
          <w:highlight w:val="cyan"/>
        </w:rPr>
        <w:t>install</w:t>
      </w:r>
      <w:r w:rsidRPr="00CC453D">
        <w:rPr>
          <w:rStyle w:val="StyleUnderline"/>
        </w:rPr>
        <w:t xml:space="preserve"> civilian </w:t>
      </w:r>
      <w:r w:rsidRPr="009A204E">
        <w:rPr>
          <w:rStyle w:val="Emphasis"/>
          <w:highlight w:val="cyan"/>
        </w:rPr>
        <w:t>loyalists</w:t>
      </w:r>
      <w:r w:rsidRPr="009A204E">
        <w:rPr>
          <w:rStyle w:val="StyleUnderline"/>
          <w:highlight w:val="cyan"/>
        </w:rPr>
        <w:t xml:space="preserve"> at</w:t>
      </w:r>
      <w:r w:rsidRPr="006C65E5">
        <w:rPr>
          <w:sz w:val="16"/>
        </w:rPr>
        <w:t xml:space="preserve"> the </w:t>
      </w:r>
      <w:r w:rsidRPr="009A204E">
        <w:rPr>
          <w:rStyle w:val="StyleUnderline"/>
          <w:highlight w:val="cyan"/>
        </w:rPr>
        <w:t>top of the military</w:t>
      </w:r>
      <w:r w:rsidRPr="006C65E5">
        <w:rPr>
          <w:sz w:val="16"/>
        </w:rPr>
        <w:t xml:space="preserve"> (e.g. Sec of DoD) </w:t>
      </w:r>
      <w:r w:rsidRPr="00CC453D">
        <w:rPr>
          <w:rStyle w:val="StyleUnderline"/>
        </w:rPr>
        <w:t>and</w:t>
      </w:r>
      <w:r w:rsidRPr="006C65E5">
        <w:rPr>
          <w:sz w:val="16"/>
        </w:rPr>
        <w:t xml:space="preserve"> 2) </w:t>
      </w:r>
      <w:r w:rsidRPr="00CC453D">
        <w:rPr>
          <w:rStyle w:val="StyleUnderline"/>
        </w:rPr>
        <w:t xml:space="preserve">promote </w:t>
      </w:r>
      <w:r w:rsidRPr="006C65E5">
        <w:rPr>
          <w:rStyle w:val="Emphasis"/>
        </w:rPr>
        <w:t>officers loyal</w:t>
      </w:r>
      <w:r w:rsidRPr="00CC453D">
        <w:rPr>
          <w:rStyle w:val="StyleUnderline"/>
        </w:rPr>
        <w:t xml:space="preserve"> to</w:t>
      </w:r>
      <w:r w:rsidRPr="006C65E5">
        <w:rPr>
          <w:sz w:val="16"/>
        </w:rPr>
        <w:t xml:space="preserve"> the </w:t>
      </w:r>
      <w:r w:rsidRPr="00CC453D">
        <w:rPr>
          <w:rStyle w:val="StyleUnderline"/>
        </w:rPr>
        <w:t>authoritarian</w:t>
      </w:r>
      <w:r w:rsidRPr="006C65E5">
        <w:rPr>
          <w:sz w:val="16"/>
        </w:rPr>
        <w:t>. There are strong rebuttals to those two points being consequential for destabilization, however a potential authoritarian could still do serious damage with these actions regardless.</w:t>
      </w:r>
    </w:p>
    <w:p w14:paraId="5A110354" w14:textId="77777777" w:rsidR="00937A87" w:rsidRPr="006C65E5" w:rsidRDefault="00937A87" w:rsidP="00937A87">
      <w:pPr>
        <w:rPr>
          <w:sz w:val="16"/>
        </w:rPr>
      </w:pPr>
      <w:r w:rsidRPr="009A204E">
        <w:rPr>
          <w:rStyle w:val="StyleUnderline"/>
          <w:highlight w:val="cyan"/>
        </w:rPr>
        <w:lastRenderedPageBreak/>
        <w:t xml:space="preserve">We have no </w:t>
      </w:r>
      <w:r w:rsidRPr="009A204E">
        <w:rPr>
          <w:rStyle w:val="Emphasis"/>
          <w:highlight w:val="cyan"/>
        </w:rPr>
        <w:t>confidence</w:t>
      </w:r>
      <w:r w:rsidRPr="006C65E5">
        <w:rPr>
          <w:sz w:val="16"/>
        </w:rPr>
        <w:t xml:space="preserve"> the </w:t>
      </w:r>
      <w:r w:rsidRPr="009A204E">
        <w:rPr>
          <w:rStyle w:val="StyleUnderline"/>
          <w:highlight w:val="cyan"/>
        </w:rPr>
        <w:t xml:space="preserve">military would </w:t>
      </w:r>
      <w:r w:rsidRPr="009A204E">
        <w:rPr>
          <w:rStyle w:val="Emphasis"/>
          <w:highlight w:val="cyan"/>
        </w:rPr>
        <w:t>act</w:t>
      </w:r>
      <w:r w:rsidRPr="00CC453D">
        <w:rPr>
          <w:rStyle w:val="StyleUnderline"/>
        </w:rPr>
        <w:t xml:space="preserve"> to </w:t>
      </w:r>
      <w:r w:rsidRPr="009A204E">
        <w:rPr>
          <w:rStyle w:val="StyleUnderline"/>
        </w:rPr>
        <w:t>stop</w:t>
      </w:r>
      <w:r w:rsidRPr="00CC453D">
        <w:rPr>
          <w:rStyle w:val="StyleUnderline"/>
        </w:rPr>
        <w:t xml:space="preserve"> a</w:t>
      </w:r>
      <w:r w:rsidRPr="006C65E5">
        <w:rPr>
          <w:sz w:val="16"/>
        </w:rPr>
        <w:t xml:space="preserve"> constitutional </w:t>
      </w:r>
      <w:r w:rsidRPr="00CC453D">
        <w:rPr>
          <w:rStyle w:val="StyleUnderline"/>
        </w:rPr>
        <w:t>coup</w:t>
      </w:r>
      <w:r w:rsidRPr="006C65E5">
        <w:rPr>
          <w:sz w:val="16"/>
        </w:rPr>
        <w:t xml:space="preserve">.[49] </w:t>
      </w:r>
      <w:r w:rsidRPr="00CC453D">
        <w:rPr>
          <w:rStyle w:val="StyleUnderline"/>
        </w:rPr>
        <w:t xml:space="preserve">The military is not </w:t>
      </w:r>
      <w:r w:rsidRPr="006C65E5">
        <w:rPr>
          <w:rStyle w:val="Emphasis"/>
        </w:rPr>
        <w:t>calibrated</w:t>
      </w:r>
      <w:r w:rsidRPr="00CC453D">
        <w:rPr>
          <w:rStyle w:val="StyleUnderline"/>
        </w:rPr>
        <w:t xml:space="preserve"> to</w:t>
      </w:r>
      <w:r w:rsidRPr="006C65E5">
        <w:rPr>
          <w:sz w:val="16"/>
        </w:rPr>
        <w:t xml:space="preserve"> decisively </w:t>
      </w:r>
      <w:r w:rsidRPr="00CC453D">
        <w:rPr>
          <w:rStyle w:val="StyleUnderline"/>
        </w:rPr>
        <w:t xml:space="preserve">intervene </w:t>
      </w:r>
      <w:r w:rsidRPr="009A204E">
        <w:rPr>
          <w:rStyle w:val="StyleUnderline"/>
          <w:highlight w:val="cyan"/>
        </w:rPr>
        <w:t xml:space="preserve">in a </w:t>
      </w:r>
      <w:r w:rsidRPr="009A204E">
        <w:rPr>
          <w:rStyle w:val="Emphasis"/>
          <w:highlight w:val="cyan"/>
        </w:rPr>
        <w:t>gray area</w:t>
      </w:r>
      <w:r w:rsidRPr="009A204E">
        <w:rPr>
          <w:rStyle w:val="StyleUnderline"/>
        </w:rPr>
        <w:t xml:space="preserve"> that</w:t>
      </w:r>
      <w:r w:rsidRPr="00CC453D">
        <w:rPr>
          <w:rStyle w:val="StyleUnderline"/>
        </w:rPr>
        <w:t xml:space="preserve"> is</w:t>
      </w:r>
      <w:r w:rsidRPr="006C65E5">
        <w:rPr>
          <w:sz w:val="16"/>
        </w:rPr>
        <w:t xml:space="preserve"> nominally legal/constitutional but is </w:t>
      </w:r>
      <w:r w:rsidRPr="006C65E5">
        <w:rPr>
          <w:rStyle w:val="Emphasis"/>
        </w:rPr>
        <w:t>fiercely</w:t>
      </w:r>
      <w:r w:rsidRPr="00CC453D">
        <w:rPr>
          <w:rStyle w:val="StyleUnderline"/>
        </w:rPr>
        <w:t xml:space="preserve"> antidemocratic. Imagine</w:t>
      </w:r>
      <w:r w:rsidRPr="006C65E5">
        <w:rPr>
          <w:sz w:val="16"/>
        </w:rPr>
        <w:t xml:space="preserve"> if </w:t>
      </w:r>
      <w:r w:rsidRPr="00CC453D">
        <w:rPr>
          <w:rStyle w:val="StyleUnderline"/>
        </w:rPr>
        <w:t>on January 6th</w:t>
      </w:r>
      <w:r w:rsidRPr="006C65E5">
        <w:rPr>
          <w:sz w:val="16"/>
        </w:rPr>
        <w:t xml:space="preserve"> there were no insurrectionists, but </w:t>
      </w:r>
      <w:r w:rsidRPr="006C65E5">
        <w:rPr>
          <w:rStyle w:val="Emphasis"/>
        </w:rPr>
        <w:t>GOP</w:t>
      </w:r>
      <w:r w:rsidRPr="00CC453D">
        <w:rPr>
          <w:rStyle w:val="StyleUnderline"/>
        </w:rPr>
        <w:t xml:space="preserve"> senators presented </w:t>
      </w:r>
      <w:r w:rsidRPr="006C65E5">
        <w:rPr>
          <w:rStyle w:val="Emphasis"/>
        </w:rPr>
        <w:t>false slates</w:t>
      </w:r>
      <w:r w:rsidRPr="00CC453D">
        <w:rPr>
          <w:rStyle w:val="StyleUnderline"/>
        </w:rPr>
        <w:t xml:space="preserve"> of </w:t>
      </w:r>
      <w:r w:rsidRPr="006C65E5">
        <w:rPr>
          <w:rStyle w:val="StyleUnderline"/>
        </w:rPr>
        <w:t>electors</w:t>
      </w:r>
      <w:r w:rsidRPr="006C65E5">
        <w:rPr>
          <w:sz w:val="16"/>
        </w:rPr>
        <w:t xml:space="preserve"> and Vice President Mike Pence certified these electors. Imagine if we had a similar situation to the 2000 presidential election or worse. Now </w:t>
      </w:r>
      <w:r w:rsidRPr="00CC453D">
        <w:rPr>
          <w:rStyle w:val="StyleUnderline"/>
        </w:rPr>
        <w:t>imagine</w:t>
      </w:r>
      <w:r w:rsidRPr="006C65E5">
        <w:rPr>
          <w:sz w:val="16"/>
        </w:rPr>
        <w:t xml:space="preserve"> if either of </w:t>
      </w:r>
      <w:r w:rsidRPr="00CC453D">
        <w:rPr>
          <w:rStyle w:val="StyleUnderline"/>
        </w:rPr>
        <w:t xml:space="preserve">these actions were </w:t>
      </w:r>
      <w:r w:rsidRPr="006C65E5">
        <w:rPr>
          <w:rStyle w:val="Emphasis"/>
        </w:rPr>
        <w:t>upheld</w:t>
      </w:r>
      <w:r w:rsidRPr="00CC453D">
        <w:rPr>
          <w:rStyle w:val="StyleUnderline"/>
        </w:rPr>
        <w:t xml:space="preserve"> by the</w:t>
      </w:r>
      <w:r w:rsidRPr="006C65E5">
        <w:rPr>
          <w:sz w:val="16"/>
        </w:rPr>
        <w:t xml:space="preserve"> Supreme </w:t>
      </w:r>
      <w:r w:rsidRPr="006C65E5">
        <w:rPr>
          <w:rStyle w:val="Emphasis"/>
        </w:rPr>
        <w:t>Court</w:t>
      </w:r>
      <w:r w:rsidRPr="006C65E5">
        <w:rPr>
          <w:sz w:val="16"/>
        </w:rPr>
        <w:t xml:space="preserve"> (plausible with its current composition). What is your confidence level that General Mark Milley would use the military to override that Supreme Court decision?</w:t>
      </w:r>
    </w:p>
    <w:p w14:paraId="59B997EA" w14:textId="77777777" w:rsidR="00937A87" w:rsidRPr="006C65E5" w:rsidRDefault="00937A87" w:rsidP="00937A87">
      <w:pPr>
        <w:rPr>
          <w:sz w:val="16"/>
        </w:rPr>
      </w:pPr>
      <w:r w:rsidRPr="006C65E5">
        <w:rPr>
          <w:sz w:val="16"/>
        </w:rPr>
        <w:t>Top reasons why the United States wouldn’t destabilize</w:t>
      </w:r>
    </w:p>
    <w:p w14:paraId="4005C326" w14:textId="77777777" w:rsidR="00937A87" w:rsidRPr="006C65E5" w:rsidRDefault="00937A87" w:rsidP="00937A87">
      <w:pPr>
        <w:rPr>
          <w:sz w:val="16"/>
        </w:rPr>
      </w:pPr>
      <w:r w:rsidRPr="006C65E5">
        <w:rPr>
          <w:sz w:val="16"/>
        </w:rPr>
        <w:t>If you told me that in 30 years I’d be proven wrong, I’d offer these two reasons as to why:</w:t>
      </w:r>
    </w:p>
    <w:p w14:paraId="381C6C29" w14:textId="77777777" w:rsidR="00937A87" w:rsidRPr="006C65E5" w:rsidRDefault="00937A87" w:rsidP="00937A87">
      <w:pPr>
        <w:rPr>
          <w:sz w:val="16"/>
        </w:rPr>
      </w:pPr>
      <w:r w:rsidRPr="006C65E5">
        <w:rPr>
          <w:sz w:val="16"/>
        </w:rPr>
        <w:t>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w:t>
      </w:r>
    </w:p>
    <w:p w14:paraId="356E3531" w14:textId="77777777" w:rsidR="00937A87" w:rsidRPr="006C65E5" w:rsidRDefault="00937A87" w:rsidP="00937A87">
      <w:pPr>
        <w:rPr>
          <w:sz w:val="16"/>
        </w:rPr>
      </w:pPr>
      <w:r w:rsidRPr="006C65E5">
        <w:rPr>
          <w:sz w:val="16"/>
        </w:rPr>
        <w:t xml:space="preserve">I do believe </w:t>
      </w:r>
      <w:r w:rsidRPr="00CC453D">
        <w:rPr>
          <w:rStyle w:val="StyleUnderline"/>
        </w:rPr>
        <w:t>it’s possible</w:t>
      </w:r>
      <w:r w:rsidRPr="006C65E5">
        <w:rPr>
          <w:sz w:val="16"/>
        </w:rPr>
        <w:t xml:space="preserve"> that </w:t>
      </w:r>
      <w:r w:rsidRPr="00CC453D">
        <w:rPr>
          <w:rStyle w:val="StyleUnderline"/>
        </w:rPr>
        <w:t xml:space="preserve">the </w:t>
      </w:r>
      <w:r w:rsidRPr="006C65E5">
        <w:rPr>
          <w:rStyle w:val="Emphasis"/>
        </w:rPr>
        <w:t>red line</w:t>
      </w:r>
      <w:r w:rsidRPr="006C65E5">
        <w:rPr>
          <w:sz w:val="16"/>
        </w:rPr>
        <w:t xml:space="preserve"> for GOP and media elites, which wasn’t triggered by January 6th, </w:t>
      </w:r>
      <w:r w:rsidRPr="00CC453D">
        <w:rPr>
          <w:rStyle w:val="StyleUnderline"/>
        </w:rPr>
        <w:t>exists</w:t>
      </w:r>
      <w:r w:rsidRPr="006C65E5">
        <w:rPr>
          <w:sz w:val="16"/>
        </w:rPr>
        <w:t xml:space="preserve"> at some point </w:t>
      </w:r>
      <w:r w:rsidRPr="006C65E5">
        <w:rPr>
          <w:rStyle w:val="Emphasis"/>
        </w:rPr>
        <w:t>before</w:t>
      </w:r>
      <w:r w:rsidRPr="006C65E5">
        <w:rPr>
          <w:sz w:val="16"/>
        </w:rPr>
        <w:t xml:space="preserve"> the </w:t>
      </w:r>
      <w:r w:rsidRPr="00CC453D">
        <w:rPr>
          <w:rStyle w:val="StyleUnderline"/>
        </w:rPr>
        <w:t xml:space="preserve">point of </w:t>
      </w:r>
      <w:r w:rsidRPr="006C65E5">
        <w:rPr>
          <w:rStyle w:val="Emphasis"/>
        </w:rPr>
        <w:t>no return</w:t>
      </w:r>
      <w:r w:rsidRPr="006C65E5">
        <w:rPr>
          <w:sz w:val="16"/>
        </w:rPr>
        <w:t xml:space="preserve">. However, I believe </w:t>
      </w:r>
      <w:r w:rsidRPr="00CC453D">
        <w:rPr>
          <w:rStyle w:val="StyleUnderline"/>
        </w:rPr>
        <w:t xml:space="preserve">the probability is </w:t>
      </w:r>
      <w:r w:rsidRPr="006C65E5">
        <w:rPr>
          <w:rStyle w:val="Emphasis"/>
        </w:rPr>
        <w:t>small</w:t>
      </w:r>
      <w:r w:rsidRPr="006C65E5">
        <w:rPr>
          <w:sz w:val="16"/>
        </w:rPr>
        <w:t xml:space="preserve"> (perhaps </w:t>
      </w:r>
      <w:r w:rsidRPr="00CC453D">
        <w:rPr>
          <w:rStyle w:val="StyleUnderline"/>
        </w:rPr>
        <w:t>10%</w:t>
      </w:r>
      <w:r w:rsidRPr="006C65E5">
        <w:rPr>
          <w:sz w:val="16"/>
        </w:rPr>
        <w:t xml:space="preserve"> if I had to put a number on it).</w:t>
      </w:r>
    </w:p>
    <w:p w14:paraId="5FFB598A" w14:textId="77777777" w:rsidR="00937A87" w:rsidRPr="006C65E5" w:rsidRDefault="00937A87" w:rsidP="00937A87">
      <w:pPr>
        <w:rPr>
          <w:sz w:val="16"/>
        </w:rPr>
      </w:pPr>
      <w:r w:rsidRPr="006C65E5">
        <w:rPr>
          <w:sz w:val="16"/>
        </w:rPr>
        <w:t>What I would have included in a longer version</w:t>
      </w:r>
    </w:p>
    <w:p w14:paraId="48A6DA93" w14:textId="77777777" w:rsidR="00937A87" w:rsidRPr="006C65E5" w:rsidRDefault="00937A87" w:rsidP="00937A87">
      <w:pPr>
        <w:rPr>
          <w:sz w:val="16"/>
        </w:rPr>
      </w:pPr>
      <w:r w:rsidRPr="006C65E5">
        <w:rPr>
          <w:sz w:val="16"/>
        </w:rPr>
        <w:t>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w:t>
      </w:r>
    </w:p>
    <w:p w14:paraId="441C1244" w14:textId="77777777" w:rsidR="00937A87" w:rsidRPr="006C65E5" w:rsidRDefault="00937A87" w:rsidP="00937A87">
      <w:pPr>
        <w:rPr>
          <w:sz w:val="16"/>
        </w:rPr>
      </w:pPr>
      <w:r w:rsidRPr="006C65E5">
        <w:rPr>
          <w:sz w:val="16"/>
        </w:rPr>
        <w:t>Conclusion</w:t>
      </w:r>
    </w:p>
    <w:p w14:paraId="03F5A4E1" w14:textId="77777777" w:rsidR="00937A87" w:rsidRPr="006C65E5" w:rsidRDefault="00937A87" w:rsidP="00937A87">
      <w:pPr>
        <w:rPr>
          <w:sz w:val="16"/>
        </w:rPr>
      </w:pPr>
      <w:r w:rsidRPr="00CC453D">
        <w:rPr>
          <w:rStyle w:val="StyleUnderline"/>
        </w:rPr>
        <w:t>Democracies</w:t>
      </w:r>
      <w:r w:rsidRPr="006C65E5">
        <w:rPr>
          <w:sz w:val="16"/>
        </w:rPr>
        <w:t xml:space="preserve"> do </w:t>
      </w:r>
      <w:r w:rsidRPr="00CC453D">
        <w:rPr>
          <w:rStyle w:val="StyleUnderline"/>
        </w:rPr>
        <w:t>die</w:t>
      </w:r>
      <w:r w:rsidRPr="006C65E5">
        <w:rPr>
          <w:sz w:val="16"/>
        </w:rPr>
        <w:t xml:space="preserve"> and </w:t>
      </w:r>
      <w:r w:rsidRPr="00CC453D">
        <w:rPr>
          <w:rStyle w:val="StyleUnderline"/>
        </w:rPr>
        <w:t xml:space="preserve">we </w:t>
      </w:r>
      <w:r w:rsidRPr="006C65E5">
        <w:rPr>
          <w:rStyle w:val="Emphasis"/>
        </w:rPr>
        <w:t>check</w:t>
      </w:r>
      <w:r w:rsidRPr="00CC453D">
        <w:rPr>
          <w:rStyle w:val="StyleUnderline"/>
        </w:rPr>
        <w:t xml:space="preserve"> most of the </w:t>
      </w:r>
      <w:r w:rsidRPr="006C65E5">
        <w:rPr>
          <w:rStyle w:val="Emphasis"/>
        </w:rPr>
        <w:t>boxes</w:t>
      </w:r>
      <w:r w:rsidRPr="00CC453D">
        <w:rPr>
          <w:rStyle w:val="StyleUnderline"/>
        </w:rPr>
        <w:t xml:space="preserve"> of democracies that</w:t>
      </w:r>
      <w:r w:rsidRPr="006C65E5">
        <w:rPr>
          <w:sz w:val="16"/>
        </w:rPr>
        <w:t xml:space="preserve"> have </w:t>
      </w:r>
      <w:r w:rsidRPr="006C65E5">
        <w:rPr>
          <w:rStyle w:val="Emphasis"/>
        </w:rPr>
        <w:t>descended</w:t>
      </w:r>
      <w:r w:rsidRPr="00CC453D">
        <w:rPr>
          <w:rStyle w:val="StyleUnderline"/>
        </w:rPr>
        <w:t xml:space="preserve"> into</w:t>
      </w:r>
      <w:r w:rsidRPr="006C65E5">
        <w:rPr>
          <w:sz w:val="16"/>
        </w:rPr>
        <w:t xml:space="preserve"> authoritarianism and </w:t>
      </w:r>
      <w:r w:rsidRPr="00CC453D">
        <w:rPr>
          <w:rStyle w:val="StyleUnderline"/>
        </w:rPr>
        <w:t xml:space="preserve">civil </w:t>
      </w:r>
      <w:r w:rsidRPr="006C65E5">
        <w:rPr>
          <w:rStyle w:val="Emphasis"/>
        </w:rPr>
        <w:t>conflict</w:t>
      </w:r>
      <w:r w:rsidRPr="006C65E5">
        <w:rPr>
          <w:sz w:val="16"/>
        </w:rPr>
        <w:t>.</w:t>
      </w:r>
    </w:p>
    <w:p w14:paraId="01C30DFB" w14:textId="77777777" w:rsidR="00937A87" w:rsidRPr="006C65E5" w:rsidRDefault="00937A87" w:rsidP="00937A87">
      <w:pPr>
        <w:rPr>
          <w:sz w:val="16"/>
        </w:rPr>
      </w:pPr>
      <w:r w:rsidRPr="006C65E5">
        <w:rPr>
          <w:sz w:val="16"/>
        </w:rPr>
        <w:t>Polarization is a convergent instrument in most of the causation pathways.</w:t>
      </w:r>
    </w:p>
    <w:p w14:paraId="32FBF92D" w14:textId="77777777" w:rsidR="00937A87" w:rsidRPr="006C65E5" w:rsidRDefault="00937A87" w:rsidP="00937A87">
      <w:pPr>
        <w:rPr>
          <w:sz w:val="16"/>
        </w:rPr>
      </w:pPr>
      <w:r w:rsidRPr="006C65E5">
        <w:rPr>
          <w:sz w:val="16"/>
        </w:rPr>
        <w:t>The forces of polarization are entrenched. If there was going to be change, we likely would have seen it by now.</w:t>
      </w:r>
    </w:p>
    <w:p w14:paraId="07930686" w14:textId="77777777" w:rsidR="00937A87" w:rsidRPr="006C65E5" w:rsidRDefault="00937A87" w:rsidP="00937A87">
      <w:pPr>
        <w:rPr>
          <w:sz w:val="16"/>
        </w:rPr>
      </w:pPr>
      <w:r w:rsidRPr="009A204E">
        <w:rPr>
          <w:rStyle w:val="StyleUnderline"/>
          <w:highlight w:val="cyan"/>
        </w:rPr>
        <w:t>Without</w:t>
      </w:r>
      <w:r w:rsidRPr="006C65E5">
        <w:rPr>
          <w:sz w:val="16"/>
        </w:rPr>
        <w:t xml:space="preserve"> an </w:t>
      </w:r>
      <w:r w:rsidRPr="009A204E">
        <w:rPr>
          <w:rStyle w:val="Emphasis"/>
          <w:highlight w:val="cyan"/>
        </w:rPr>
        <w:t>intervening</w:t>
      </w:r>
      <w:r w:rsidRPr="009A204E">
        <w:rPr>
          <w:rStyle w:val="StyleUnderline"/>
          <w:highlight w:val="cyan"/>
        </w:rPr>
        <w:t xml:space="preserve"> force, we head towards</w:t>
      </w:r>
      <w:r w:rsidRPr="006C65E5">
        <w:rPr>
          <w:sz w:val="16"/>
        </w:rPr>
        <w:t xml:space="preserve"> an </w:t>
      </w:r>
      <w:r w:rsidRPr="006C65E5">
        <w:rPr>
          <w:rStyle w:val="Emphasis"/>
        </w:rPr>
        <w:t>end point</w:t>
      </w:r>
      <w:r w:rsidRPr="00CC453D">
        <w:rPr>
          <w:rStyle w:val="StyleUnderline"/>
        </w:rPr>
        <w:t xml:space="preserve"> of </w:t>
      </w:r>
      <w:r w:rsidRPr="009A204E">
        <w:rPr>
          <w:rStyle w:val="Emphasis"/>
          <w:highlight w:val="cyan"/>
        </w:rPr>
        <w:t>destabilization</w:t>
      </w:r>
      <w:r w:rsidRPr="006C65E5">
        <w:rPr>
          <w:sz w:val="16"/>
        </w:rPr>
        <w:t>. Even if we stop just short, the concomitant governmental dysfunction would still have highly undesirable consequences on the issues laid out in the “Importance” section.</w:t>
      </w:r>
    </w:p>
    <w:p w14:paraId="2E6DFEA0" w14:textId="77777777" w:rsidR="00937A87" w:rsidRPr="006C65E5" w:rsidRDefault="00937A87" w:rsidP="00937A87">
      <w:pPr>
        <w:rPr>
          <w:sz w:val="16"/>
        </w:rPr>
      </w:pPr>
      <w:r w:rsidRPr="006C65E5">
        <w:rPr>
          <w:sz w:val="16"/>
        </w:rPr>
        <w:t xml:space="preserve">My current personal prediction is that </w:t>
      </w:r>
      <w:r w:rsidRPr="00CC453D">
        <w:rPr>
          <w:rStyle w:val="StyleUnderline"/>
        </w:rPr>
        <w:t xml:space="preserve">if we </w:t>
      </w:r>
      <w:r w:rsidRPr="006C65E5">
        <w:rPr>
          <w:rStyle w:val="Emphasis"/>
        </w:rPr>
        <w:t>play</w:t>
      </w:r>
      <w:r w:rsidRPr="00CC453D">
        <w:rPr>
          <w:rStyle w:val="StyleUnderline"/>
        </w:rPr>
        <w:t xml:space="preserve"> out our</w:t>
      </w:r>
      <w:r w:rsidRPr="006C65E5">
        <w:rPr>
          <w:sz w:val="16"/>
        </w:rPr>
        <w:t xml:space="preserve"> present </w:t>
      </w:r>
      <w:r w:rsidRPr="00CC453D">
        <w:rPr>
          <w:rStyle w:val="StyleUnderline"/>
        </w:rPr>
        <w:t xml:space="preserve">scenario </w:t>
      </w:r>
      <w:r w:rsidRPr="006C65E5">
        <w:rPr>
          <w:rStyle w:val="Emphasis"/>
        </w:rPr>
        <w:t>ten</w:t>
      </w:r>
      <w:r w:rsidRPr="00CC453D">
        <w:rPr>
          <w:rStyle w:val="StyleUnderline"/>
        </w:rPr>
        <w:t xml:space="preserve"> times, </w:t>
      </w:r>
      <w:r w:rsidRPr="006C65E5">
        <w:rPr>
          <w:rStyle w:val="Emphasis"/>
        </w:rPr>
        <w:t>six</w:t>
      </w:r>
      <w:r w:rsidRPr="006C65E5">
        <w:rPr>
          <w:sz w:val="16"/>
        </w:rPr>
        <w:t xml:space="preserve"> of those times would </w:t>
      </w:r>
      <w:r w:rsidRPr="00CC453D">
        <w:rPr>
          <w:rStyle w:val="StyleUnderline"/>
        </w:rPr>
        <w:t>result in destabilization</w:t>
      </w:r>
      <w:r w:rsidRPr="006C65E5">
        <w:rPr>
          <w:sz w:val="16"/>
        </w:rPr>
        <w:t xml:space="preserve"> (at least eclipsing the point of no return) in the next ten years—</w:t>
      </w:r>
      <w:r w:rsidRPr="00CC453D">
        <w:rPr>
          <w:rStyle w:val="StyleUnderline"/>
        </w:rPr>
        <w:t xml:space="preserve">civil </w:t>
      </w:r>
      <w:r w:rsidRPr="006C65E5">
        <w:rPr>
          <w:rStyle w:val="Emphasis"/>
        </w:rPr>
        <w:t>conflict</w:t>
      </w:r>
      <w:r w:rsidRPr="006C65E5">
        <w:rPr>
          <w:sz w:val="16"/>
        </w:rPr>
        <w:t xml:space="preserve"> or authoritarianism, including minoritarian rule an order of magnitude greater than what we already have. Mike Berkowitz, executive director of Democracy Funders Network, believes there is a 50% chance that “democracy fails,” particularly an illegitimate election, in the next 4 to 6 years.[51]</w:t>
      </w:r>
    </w:p>
    <w:p w14:paraId="4CCDFF97" w14:textId="77777777" w:rsidR="00937A87" w:rsidRPr="006C65E5" w:rsidRDefault="00937A87" w:rsidP="00937A87">
      <w:pPr>
        <w:rPr>
          <w:sz w:val="16"/>
        </w:rPr>
      </w:pPr>
      <w:r w:rsidRPr="006C65E5">
        <w:rPr>
          <w:sz w:val="16"/>
        </w:rPr>
        <w:t xml:space="preserve">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w:t>
      </w:r>
      <w:r w:rsidRPr="009A204E">
        <w:rPr>
          <w:rStyle w:val="StyleUnderline"/>
          <w:highlight w:val="cyan"/>
        </w:rPr>
        <w:t xml:space="preserve">our </w:t>
      </w:r>
      <w:r w:rsidRPr="009A204E">
        <w:rPr>
          <w:rStyle w:val="Emphasis"/>
          <w:highlight w:val="cyan"/>
        </w:rPr>
        <w:t>trajectory</w:t>
      </w:r>
      <w:r w:rsidRPr="00CC453D">
        <w:rPr>
          <w:rStyle w:val="StyleUnderline"/>
        </w:rPr>
        <w:t xml:space="preserve"> and inertia</w:t>
      </w:r>
      <w:r w:rsidRPr="006C65E5">
        <w:rPr>
          <w:sz w:val="16"/>
        </w:rPr>
        <w:t xml:space="preserve"> should </w:t>
      </w:r>
      <w:r w:rsidRPr="009A204E">
        <w:rPr>
          <w:rStyle w:val="StyleUnderline"/>
          <w:highlight w:val="cyan"/>
        </w:rPr>
        <w:t xml:space="preserve">make the </w:t>
      </w:r>
      <w:r w:rsidRPr="009A204E">
        <w:rPr>
          <w:rStyle w:val="Emphasis"/>
          <w:highlight w:val="cyan"/>
        </w:rPr>
        <w:t>default</w:t>
      </w:r>
      <w:r w:rsidRPr="009A204E">
        <w:rPr>
          <w:rStyle w:val="StyleUnderline"/>
          <w:highlight w:val="cyan"/>
        </w:rPr>
        <w:t xml:space="preserve"> position</w:t>
      </w:r>
      <w:r w:rsidRPr="00CC453D">
        <w:rPr>
          <w:rStyle w:val="StyleUnderline"/>
        </w:rPr>
        <w:t xml:space="preserve"> </w:t>
      </w:r>
      <w:r w:rsidRPr="006C65E5">
        <w:rPr>
          <w:sz w:val="16"/>
        </w:rPr>
        <w:t xml:space="preserve">that </w:t>
      </w:r>
      <w:r w:rsidRPr="006C65E5">
        <w:rPr>
          <w:rStyle w:val="Emphasis"/>
        </w:rPr>
        <w:t>destabilization</w:t>
      </w:r>
      <w:r w:rsidRPr="00CC453D">
        <w:rPr>
          <w:rStyle w:val="StyleUnderline"/>
        </w:rPr>
        <w:t xml:space="preserve"> is probable enough to be</w:t>
      </w:r>
      <w:r w:rsidRPr="006C65E5">
        <w:rPr>
          <w:sz w:val="16"/>
        </w:rPr>
        <w:t xml:space="preserve"> considered a major </w:t>
      </w:r>
      <w:r w:rsidRPr="009A204E">
        <w:rPr>
          <w:rStyle w:val="Emphasis"/>
          <w:highlight w:val="cyan"/>
        </w:rPr>
        <w:t>x-factor</w:t>
      </w:r>
      <w:r w:rsidRPr="006C65E5">
        <w:rPr>
          <w:sz w:val="16"/>
        </w:rPr>
        <w:t>.</w:t>
      </w:r>
    </w:p>
    <w:p w14:paraId="15D317EE" w14:textId="77777777" w:rsidR="00937A87" w:rsidRPr="006C65E5" w:rsidRDefault="00937A87" w:rsidP="00937A87">
      <w:pPr>
        <w:rPr>
          <w:sz w:val="16"/>
        </w:rPr>
      </w:pPr>
      <w:r w:rsidRPr="006C65E5">
        <w:rPr>
          <w:sz w:val="16"/>
        </w:rPr>
        <w:t>Importance</w:t>
      </w:r>
    </w:p>
    <w:p w14:paraId="5E49B14B" w14:textId="77777777" w:rsidR="00937A87" w:rsidRPr="006C65E5" w:rsidRDefault="00937A87" w:rsidP="00937A87">
      <w:pPr>
        <w:rPr>
          <w:sz w:val="16"/>
        </w:rPr>
      </w:pPr>
      <w:r w:rsidRPr="006C65E5">
        <w:rPr>
          <w:sz w:val="16"/>
        </w:rPr>
        <w:lastRenderedPageBreak/>
        <w:t xml:space="preserve">Authoritarianism[52] and civil </w:t>
      </w:r>
      <w:r w:rsidRPr="009A204E">
        <w:rPr>
          <w:rStyle w:val="StyleUnderline"/>
          <w:highlight w:val="cyan"/>
        </w:rPr>
        <w:t>conflict have</w:t>
      </w:r>
      <w:r w:rsidRPr="00CC453D">
        <w:rPr>
          <w:rStyle w:val="StyleUnderline"/>
        </w:rPr>
        <w:t xml:space="preserve"> reliable </w:t>
      </w:r>
      <w:r w:rsidRPr="009A204E">
        <w:rPr>
          <w:rStyle w:val="Emphasis"/>
          <w:highlight w:val="cyan"/>
        </w:rPr>
        <w:t>negative</w:t>
      </w:r>
      <w:r w:rsidRPr="009A204E">
        <w:rPr>
          <w:rStyle w:val="StyleUnderline"/>
          <w:highlight w:val="cyan"/>
        </w:rPr>
        <w:t xml:space="preserve"> consequence</w:t>
      </w:r>
      <w:r w:rsidRPr="009A204E">
        <w:rPr>
          <w:rStyle w:val="Emphasis"/>
          <w:highlight w:val="cyan"/>
        </w:rPr>
        <w:t>s</w:t>
      </w:r>
      <w:r w:rsidRPr="006C65E5">
        <w:rPr>
          <w:sz w:val="16"/>
        </w:rPr>
        <w:t xml:space="preserve">, such as </w:t>
      </w:r>
      <w:r w:rsidRPr="009A204E">
        <w:rPr>
          <w:rStyle w:val="Emphasis"/>
          <w:highlight w:val="cyan"/>
        </w:rPr>
        <w:t>economic</w:t>
      </w:r>
      <w:r w:rsidRPr="009A204E">
        <w:rPr>
          <w:rStyle w:val="StyleUnderline"/>
          <w:highlight w:val="cyan"/>
        </w:rPr>
        <w:t xml:space="preserve"> decline</w:t>
      </w:r>
      <w:r w:rsidRPr="006C65E5">
        <w:rPr>
          <w:sz w:val="16"/>
        </w:rPr>
        <w:t xml:space="preserve">[53] </w:t>
      </w:r>
      <w:r w:rsidRPr="00CC453D">
        <w:rPr>
          <w:rStyle w:val="StyleUnderline"/>
        </w:rPr>
        <w:t>and</w:t>
      </w:r>
      <w:r w:rsidRPr="006C65E5">
        <w:rPr>
          <w:sz w:val="16"/>
        </w:rPr>
        <w:t xml:space="preserve"> increased </w:t>
      </w:r>
      <w:r w:rsidRPr="009A204E">
        <w:rPr>
          <w:rStyle w:val="Emphasis"/>
          <w:highlight w:val="cyan"/>
        </w:rPr>
        <w:t>violence</w:t>
      </w:r>
      <w:r w:rsidRPr="006C65E5">
        <w:rPr>
          <w:sz w:val="16"/>
        </w:rPr>
        <w:t xml:space="preserve">. However, the consequences of </w:t>
      </w:r>
      <w:r w:rsidRPr="009A204E">
        <w:rPr>
          <w:rStyle w:val="StyleUnderline"/>
        </w:rPr>
        <w:t>destabilization</w:t>
      </w:r>
      <w:r w:rsidRPr="00CC453D">
        <w:rPr>
          <w:rStyle w:val="StyleUnderline"/>
        </w:rPr>
        <w:t xml:space="preserve"> of</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would constitute</w:t>
      </w:r>
      <w:r w:rsidRPr="006C65E5">
        <w:rPr>
          <w:sz w:val="16"/>
        </w:rPr>
        <w:t xml:space="preserve"> an </w:t>
      </w:r>
      <w:r w:rsidRPr="00CC453D">
        <w:rPr>
          <w:rStyle w:val="StyleUnderline"/>
        </w:rPr>
        <w:t xml:space="preserve">X-factor </w:t>
      </w:r>
      <w:r w:rsidRPr="009A204E">
        <w:rPr>
          <w:rStyle w:val="StyleUnderline"/>
          <w:highlight w:val="cyan"/>
        </w:rPr>
        <w:t>and</w:t>
      </w:r>
      <w:r w:rsidRPr="00CC453D">
        <w:rPr>
          <w:rStyle w:val="StyleUnderline"/>
        </w:rPr>
        <w:t xml:space="preserve"> a </w:t>
      </w:r>
      <w:r w:rsidRPr="009A204E">
        <w:rPr>
          <w:rStyle w:val="Emphasis"/>
          <w:highlight w:val="cyan"/>
        </w:rPr>
        <w:t>historic setback</w:t>
      </w:r>
      <w:r w:rsidRPr="009A204E">
        <w:rPr>
          <w:rStyle w:val="StyleUnderline"/>
          <w:highlight w:val="cyan"/>
        </w:rPr>
        <w:t xml:space="preserve"> to</w:t>
      </w:r>
      <w:r w:rsidRPr="006C65E5">
        <w:rPr>
          <w:sz w:val="16"/>
        </w:rPr>
        <w:t xml:space="preserve"> alleviating suffering and </w:t>
      </w:r>
      <w:r w:rsidRPr="009A204E">
        <w:rPr>
          <w:rStyle w:val="Emphasis"/>
          <w:highlight w:val="cyan"/>
        </w:rPr>
        <w:t>stewarding</w:t>
      </w:r>
      <w:r w:rsidRPr="009A204E">
        <w:rPr>
          <w:rStyle w:val="StyleUnderline"/>
          <w:highlight w:val="cyan"/>
        </w:rPr>
        <w:t xml:space="preserve"> the</w:t>
      </w:r>
      <w:r w:rsidRPr="00CC453D">
        <w:rPr>
          <w:rStyle w:val="StyleUnderline"/>
        </w:rPr>
        <w:t xml:space="preserve"> long-term </w:t>
      </w:r>
      <w:r w:rsidRPr="009A204E">
        <w:rPr>
          <w:rStyle w:val="Emphasis"/>
          <w:highlight w:val="cyan"/>
        </w:rPr>
        <w:t>future</w:t>
      </w:r>
      <w:r w:rsidRPr="006C65E5">
        <w:rPr>
          <w:sz w:val="16"/>
        </w:rPr>
        <w:t>.</w:t>
      </w:r>
    </w:p>
    <w:p w14:paraId="4C236E0D" w14:textId="77777777" w:rsidR="00937A87" w:rsidRPr="006C65E5" w:rsidRDefault="00937A87" w:rsidP="00937A87">
      <w:pPr>
        <w:rPr>
          <w:sz w:val="16"/>
        </w:rPr>
      </w:pPr>
      <w:r w:rsidRPr="006C65E5">
        <w:rPr>
          <w:sz w:val="16"/>
        </w:rPr>
        <w:t>Global ramifications and great power conflict</w:t>
      </w:r>
    </w:p>
    <w:p w14:paraId="0641C078" w14:textId="77777777" w:rsidR="00937A87" w:rsidRPr="006C65E5" w:rsidRDefault="00937A87" w:rsidP="00937A87">
      <w:pPr>
        <w:rPr>
          <w:sz w:val="16"/>
        </w:rPr>
      </w:pPr>
      <w:r w:rsidRPr="009A204E">
        <w:rPr>
          <w:rStyle w:val="StyleUnderline"/>
          <w:highlight w:val="cyan"/>
        </w:rPr>
        <w:t>Destabilization</w:t>
      </w:r>
      <w:r w:rsidRPr="006C65E5">
        <w:rPr>
          <w:sz w:val="16"/>
        </w:rPr>
        <w:t xml:space="preserve"> of history’s most powerful superpower </w:t>
      </w:r>
      <w:r w:rsidRPr="009A204E">
        <w:rPr>
          <w:rStyle w:val="StyleUnderline"/>
          <w:highlight w:val="cyan"/>
        </w:rPr>
        <w:t xml:space="preserve">would </w:t>
      </w:r>
      <w:r w:rsidRPr="009A204E">
        <w:rPr>
          <w:rStyle w:val="Emphasis"/>
          <w:highlight w:val="cyan"/>
        </w:rPr>
        <w:t>hijack</w:t>
      </w:r>
      <w:r w:rsidRPr="006C65E5">
        <w:rPr>
          <w:sz w:val="16"/>
        </w:rPr>
        <w:t xml:space="preserve"> global </w:t>
      </w:r>
      <w:r w:rsidRPr="009A204E">
        <w:rPr>
          <w:rStyle w:val="StyleUnderline"/>
          <w:highlight w:val="cyan"/>
        </w:rPr>
        <w:t>attention from</w:t>
      </w:r>
      <w:r w:rsidRPr="00CC453D">
        <w:rPr>
          <w:rStyle w:val="StyleUnderline"/>
        </w:rPr>
        <w:t xml:space="preserve"> </w:t>
      </w:r>
      <w:r w:rsidRPr="006C65E5">
        <w:rPr>
          <w:sz w:val="16"/>
        </w:rPr>
        <w:t xml:space="preserve">other issues (e.g. </w:t>
      </w:r>
      <w:r w:rsidRPr="00CC453D">
        <w:rPr>
          <w:rStyle w:val="StyleUnderline"/>
        </w:rPr>
        <w:t>eradicating</w:t>
      </w:r>
      <w:r w:rsidRPr="006C65E5">
        <w:rPr>
          <w:sz w:val="16"/>
        </w:rPr>
        <w:t xml:space="preserve"> abject </w:t>
      </w:r>
      <w:r w:rsidRPr="009A204E">
        <w:rPr>
          <w:rStyle w:val="Emphasis"/>
          <w:highlight w:val="cyan"/>
        </w:rPr>
        <w:t>poverty</w:t>
      </w:r>
      <w:r w:rsidRPr="006C65E5">
        <w:rPr>
          <w:sz w:val="16"/>
        </w:rPr>
        <w:t xml:space="preserve">, developing better PPE). It could also disrupt </w:t>
      </w:r>
      <w:r w:rsidRPr="009A204E">
        <w:rPr>
          <w:rStyle w:val="StyleUnderline"/>
          <w:highlight w:val="cyan"/>
        </w:rPr>
        <w:t>the</w:t>
      </w:r>
      <w:r w:rsidRPr="006C65E5">
        <w:rPr>
          <w:sz w:val="16"/>
        </w:rPr>
        <w:t xml:space="preserve"> current </w:t>
      </w:r>
      <w:r w:rsidRPr="009A204E">
        <w:rPr>
          <w:rStyle w:val="Emphasis"/>
          <w:highlight w:val="cyan"/>
        </w:rPr>
        <w:t>li</w:t>
      </w:r>
      <w:r w:rsidRPr="00CC453D">
        <w:rPr>
          <w:rStyle w:val="StyleUnderline"/>
        </w:rPr>
        <w:t xml:space="preserve">beral-led world </w:t>
      </w:r>
      <w:r w:rsidRPr="009A204E">
        <w:rPr>
          <w:rStyle w:val="Emphasis"/>
          <w:highlight w:val="cyan"/>
        </w:rPr>
        <w:t>o</w:t>
      </w:r>
      <w:r w:rsidRPr="00CC453D">
        <w:rPr>
          <w:rStyle w:val="StyleUnderline"/>
        </w:rPr>
        <w:t>rder</w:t>
      </w:r>
      <w:r w:rsidRPr="006C65E5">
        <w:rPr>
          <w:sz w:val="16"/>
        </w:rPr>
        <w:t xml:space="preserve">. Multiple international democracy experts think </w:t>
      </w:r>
      <w:r w:rsidRPr="00CC453D">
        <w:rPr>
          <w:rStyle w:val="StyleUnderline"/>
        </w:rPr>
        <w:t>failure</w:t>
      </w:r>
      <w:r w:rsidRPr="006C65E5">
        <w:rPr>
          <w:sz w:val="16"/>
        </w:rPr>
        <w:t xml:space="preserve"> of American democracy </w:t>
      </w:r>
      <w:r w:rsidRPr="00CC453D">
        <w:rPr>
          <w:rStyle w:val="StyleUnderline"/>
        </w:rPr>
        <w:t>would result in</w:t>
      </w:r>
      <w:r w:rsidRPr="006C65E5">
        <w:rPr>
          <w:sz w:val="16"/>
        </w:rPr>
        <w:t xml:space="preserve"> a </w:t>
      </w:r>
      <w:r w:rsidRPr="009A204E">
        <w:rPr>
          <w:rStyle w:val="Emphasis"/>
          <w:highlight w:val="cyan"/>
        </w:rPr>
        <w:t>global</w:t>
      </w:r>
      <w:r w:rsidRPr="006C65E5">
        <w:rPr>
          <w:rStyle w:val="Emphasis"/>
        </w:rPr>
        <w:t xml:space="preserve"> decline</w:t>
      </w:r>
      <w:r w:rsidRPr="00CC453D">
        <w:rPr>
          <w:rStyle w:val="StyleUnderline"/>
        </w:rPr>
        <w:t xml:space="preserve"> in </w:t>
      </w:r>
      <w:r w:rsidRPr="009A204E">
        <w:rPr>
          <w:rStyle w:val="Emphasis"/>
          <w:highlight w:val="cyan"/>
        </w:rPr>
        <w:t>democracy</w:t>
      </w:r>
      <w:r w:rsidRPr="006C65E5">
        <w:rPr>
          <w:sz w:val="16"/>
        </w:rPr>
        <w:t>.[54]</w:t>
      </w:r>
    </w:p>
    <w:p w14:paraId="2381639C" w14:textId="77777777" w:rsidR="00937A87" w:rsidRPr="006C65E5" w:rsidRDefault="00937A87" w:rsidP="00937A87">
      <w:pPr>
        <w:rPr>
          <w:sz w:val="16"/>
        </w:rPr>
      </w:pPr>
      <w:r w:rsidRPr="00CC453D">
        <w:rPr>
          <w:rStyle w:val="StyleUnderline"/>
        </w:rPr>
        <w:t>The decline</w:t>
      </w:r>
      <w:r w:rsidRPr="006C65E5">
        <w:rPr>
          <w:sz w:val="16"/>
        </w:rPr>
        <w:t xml:space="preserve"> of the world’s superpower and/or the disruption of the Western hegemony </w:t>
      </w:r>
      <w:r w:rsidRPr="00CC453D">
        <w:rPr>
          <w:rStyle w:val="StyleUnderline"/>
        </w:rPr>
        <w:t>would reduce</w:t>
      </w:r>
      <w:r w:rsidRPr="006C65E5">
        <w:rPr>
          <w:sz w:val="16"/>
        </w:rPr>
        <w:t xml:space="preserve"> the </w:t>
      </w:r>
      <w:r w:rsidRPr="00CC453D">
        <w:rPr>
          <w:rStyle w:val="StyleUnderline"/>
        </w:rPr>
        <w:t xml:space="preserve">power </w:t>
      </w:r>
      <w:r w:rsidRPr="006C65E5">
        <w:rPr>
          <w:rStyle w:val="Emphasis"/>
        </w:rPr>
        <w:t>disparity</w:t>
      </w:r>
      <w:r w:rsidRPr="00CC453D">
        <w:rPr>
          <w:rStyle w:val="StyleUnderline"/>
        </w:rPr>
        <w:t xml:space="preserve"> between </w:t>
      </w:r>
      <w:r w:rsidRPr="006C65E5">
        <w:rPr>
          <w:rStyle w:val="Emphasis"/>
        </w:rPr>
        <w:t>China</w:t>
      </w:r>
      <w:r w:rsidRPr="00CC453D">
        <w:rPr>
          <w:rStyle w:val="StyleUnderline"/>
        </w:rPr>
        <w:t xml:space="preserve"> and </w:t>
      </w:r>
      <w:r w:rsidRPr="006C65E5">
        <w:rPr>
          <w:rStyle w:val="Emphasis"/>
        </w:rPr>
        <w:t>other</w:t>
      </w:r>
      <w:r w:rsidRPr="00CC453D">
        <w:rPr>
          <w:rStyle w:val="StyleUnderline"/>
        </w:rPr>
        <w:t xml:space="preserve"> member</w:t>
      </w:r>
      <w:r w:rsidRPr="006C65E5">
        <w:rPr>
          <w:rStyle w:val="Emphasis"/>
        </w:rPr>
        <w:t>s</w:t>
      </w:r>
      <w:r w:rsidRPr="00CC453D">
        <w:rPr>
          <w:rStyle w:val="StyleUnderline"/>
        </w:rPr>
        <w:t xml:space="preserve"> of</w:t>
      </w:r>
      <w:r w:rsidRPr="006C65E5">
        <w:rPr>
          <w:sz w:val="16"/>
        </w:rPr>
        <w:t xml:space="preserve"> the </w:t>
      </w:r>
      <w:r w:rsidRPr="00CC453D">
        <w:rPr>
          <w:rStyle w:val="StyleUnderline"/>
        </w:rPr>
        <w:t xml:space="preserve">Western </w:t>
      </w:r>
      <w:r w:rsidRPr="006C65E5">
        <w:rPr>
          <w:rStyle w:val="Emphasis"/>
        </w:rPr>
        <w:t>alliance</w:t>
      </w:r>
      <w:r w:rsidRPr="00CC453D">
        <w:rPr>
          <w:rStyle w:val="StyleUnderline"/>
        </w:rPr>
        <w:t xml:space="preserve"> </w:t>
      </w:r>
      <w:r w:rsidRPr="009A204E">
        <w:rPr>
          <w:rStyle w:val="StyleUnderline"/>
          <w:highlight w:val="cyan"/>
        </w:rPr>
        <w:t xml:space="preserve">and incentivize competition in </w:t>
      </w:r>
      <w:r w:rsidRPr="009A204E">
        <w:rPr>
          <w:rStyle w:val="Emphasis"/>
          <w:highlight w:val="cyan"/>
        </w:rPr>
        <w:t>a</w:t>
      </w:r>
      <w:r w:rsidRPr="009A204E">
        <w:rPr>
          <w:sz w:val="16"/>
        </w:rPr>
        <w:t>r</w:t>
      </w:r>
      <w:r w:rsidRPr="006C65E5">
        <w:rPr>
          <w:sz w:val="16"/>
        </w:rPr>
        <w:t xml:space="preserve">tificial </w:t>
      </w:r>
      <w:r w:rsidRPr="009A204E">
        <w:rPr>
          <w:rStyle w:val="Emphasis"/>
          <w:highlight w:val="cyan"/>
        </w:rPr>
        <w:t>i</w:t>
      </w:r>
      <w:r w:rsidRPr="006C65E5">
        <w:rPr>
          <w:sz w:val="16"/>
        </w:rPr>
        <w:t xml:space="preserve">ntelligence </w:t>
      </w:r>
      <w:r w:rsidRPr="009A204E">
        <w:rPr>
          <w:rStyle w:val="StyleUnderline"/>
          <w:highlight w:val="cyan"/>
        </w:rPr>
        <w:t xml:space="preserve">and </w:t>
      </w:r>
      <w:r w:rsidRPr="009A204E">
        <w:rPr>
          <w:rStyle w:val="Emphasis"/>
          <w:highlight w:val="cyan"/>
        </w:rPr>
        <w:t>bio-capabilities</w:t>
      </w:r>
      <w:r w:rsidRPr="009A204E">
        <w:rPr>
          <w:rStyle w:val="StyleUnderline"/>
        </w:rPr>
        <w:t xml:space="preserve"> for military purposes</w:t>
      </w:r>
      <w:r w:rsidRPr="006C65E5">
        <w:rPr>
          <w:sz w:val="16"/>
        </w:rPr>
        <w:t xml:space="preserve">. </w:t>
      </w:r>
    </w:p>
    <w:p w14:paraId="35D70B00" w14:textId="77777777" w:rsidR="00937A87" w:rsidRPr="006C65E5" w:rsidRDefault="00937A87" w:rsidP="00937A87">
      <w:pPr>
        <w:rPr>
          <w:sz w:val="16"/>
        </w:rPr>
      </w:pPr>
      <w:r w:rsidRPr="006C65E5">
        <w:rPr>
          <w:sz w:val="16"/>
        </w:rPr>
        <w:t xml:space="preserve">Superpower decline, disruption of the dominant alliance, a superpower led by an authoritarian with little checks on power, and a </w:t>
      </w:r>
      <w:r w:rsidRPr="00CC453D">
        <w:rPr>
          <w:rStyle w:val="StyleUnderline"/>
        </w:rPr>
        <w:t xml:space="preserve">civil </w:t>
      </w:r>
      <w:r w:rsidRPr="006C65E5">
        <w:rPr>
          <w:rStyle w:val="Emphasis"/>
        </w:rPr>
        <w:t>conflict</w:t>
      </w:r>
      <w:r w:rsidRPr="00CC453D">
        <w:rPr>
          <w:rStyle w:val="StyleUnderline"/>
        </w:rPr>
        <w:t xml:space="preserve"> of</w:t>
      </w:r>
      <w:r w:rsidRPr="006C65E5">
        <w:rPr>
          <w:sz w:val="16"/>
        </w:rPr>
        <w:t xml:space="preserve"> the 2nd largest nuclear arsenal (think </w:t>
      </w:r>
      <w:r w:rsidRPr="006C65E5">
        <w:rPr>
          <w:rStyle w:val="Emphasis"/>
        </w:rPr>
        <w:t>rogue nukes</w:t>
      </w:r>
      <w:r w:rsidRPr="00CC453D">
        <w:rPr>
          <w:rStyle w:val="StyleUnderline"/>
        </w:rPr>
        <w:t>)</w:t>
      </w:r>
      <w:r w:rsidRPr="006C65E5">
        <w:rPr>
          <w:sz w:val="16"/>
        </w:rPr>
        <w:t xml:space="preserve"> all </w:t>
      </w:r>
      <w:r w:rsidRPr="00CC453D">
        <w:rPr>
          <w:rStyle w:val="StyleUnderline"/>
        </w:rPr>
        <w:t>increase</w:t>
      </w:r>
      <w:r w:rsidRPr="006C65E5">
        <w:rPr>
          <w:sz w:val="16"/>
        </w:rPr>
        <w:t xml:space="preserve"> the </w:t>
      </w:r>
      <w:r w:rsidRPr="00CC453D">
        <w:rPr>
          <w:rStyle w:val="StyleUnderline"/>
        </w:rPr>
        <w:t xml:space="preserve">likelihood of a </w:t>
      </w:r>
      <w:r w:rsidRPr="006C65E5">
        <w:rPr>
          <w:rStyle w:val="Emphasis"/>
        </w:rPr>
        <w:t>great power</w:t>
      </w:r>
      <w:r w:rsidRPr="00CC453D">
        <w:rPr>
          <w:rStyle w:val="StyleUnderline"/>
        </w:rPr>
        <w:t xml:space="preserve"> conflict</w:t>
      </w:r>
      <w:r w:rsidRPr="006C65E5">
        <w:rPr>
          <w:sz w:val="16"/>
        </w:rPr>
        <w:t xml:space="preserve">. The </w:t>
      </w:r>
      <w:r w:rsidRPr="009A204E">
        <w:rPr>
          <w:rStyle w:val="StyleUnderline"/>
          <w:highlight w:val="cyan"/>
        </w:rPr>
        <w:t xml:space="preserve">risk of </w:t>
      </w:r>
      <w:r w:rsidRPr="009A204E">
        <w:rPr>
          <w:rStyle w:val="Emphasis"/>
          <w:highlight w:val="cyan"/>
        </w:rPr>
        <w:t>nuc</w:t>
      </w:r>
      <w:r w:rsidRPr="00CC453D">
        <w:rPr>
          <w:rStyle w:val="StyleUnderline"/>
        </w:rPr>
        <w:t xml:space="preserve">lear </w:t>
      </w:r>
      <w:r w:rsidRPr="009A204E">
        <w:rPr>
          <w:rStyle w:val="Emphasis"/>
          <w:highlight w:val="cyan"/>
        </w:rPr>
        <w:t>war</w:t>
      </w:r>
      <w:r w:rsidRPr="009A204E">
        <w:rPr>
          <w:rStyle w:val="StyleUnderline"/>
          <w:highlight w:val="cyan"/>
        </w:rPr>
        <w:t xml:space="preserve">, engineered </w:t>
      </w:r>
      <w:r w:rsidRPr="009A204E">
        <w:rPr>
          <w:rStyle w:val="Emphasis"/>
          <w:highlight w:val="cyan"/>
        </w:rPr>
        <w:t>pandemics</w:t>
      </w:r>
      <w:r w:rsidRPr="00CC453D">
        <w:rPr>
          <w:rStyle w:val="StyleUnderline"/>
        </w:rPr>
        <w:t xml:space="preserve">, weaponized </w:t>
      </w:r>
      <w:r w:rsidRPr="006C65E5">
        <w:rPr>
          <w:rStyle w:val="StyleUnderline"/>
        </w:rPr>
        <w:t>AI</w:t>
      </w:r>
      <w:r w:rsidRPr="00CC453D">
        <w:rPr>
          <w:rStyle w:val="StyleUnderline"/>
        </w:rPr>
        <w:t xml:space="preserve">, </w:t>
      </w:r>
      <w:r w:rsidRPr="009A204E">
        <w:rPr>
          <w:rStyle w:val="StyleUnderline"/>
          <w:highlight w:val="cyan"/>
        </w:rPr>
        <w:t>and</w:t>
      </w:r>
      <w:r w:rsidRPr="009A204E">
        <w:rPr>
          <w:sz w:val="16"/>
        </w:rPr>
        <w:t xml:space="preserve"> </w:t>
      </w:r>
      <w:r w:rsidRPr="006C65E5">
        <w:rPr>
          <w:sz w:val="16"/>
        </w:rPr>
        <w:t xml:space="preserve">development of </w:t>
      </w:r>
      <w:r w:rsidRPr="009A204E">
        <w:rPr>
          <w:rStyle w:val="StyleUnderline"/>
          <w:highlight w:val="cyan"/>
        </w:rPr>
        <w:t xml:space="preserve">new </w:t>
      </w:r>
      <w:r w:rsidRPr="009A204E">
        <w:rPr>
          <w:rStyle w:val="Emphasis"/>
          <w:highlight w:val="cyan"/>
        </w:rPr>
        <w:t>WMDs</w:t>
      </w:r>
      <w:r w:rsidRPr="00CC453D">
        <w:rPr>
          <w:rStyle w:val="StyleUnderline"/>
        </w:rPr>
        <w:t xml:space="preserve"> all </w:t>
      </w:r>
      <w:r w:rsidRPr="009A204E">
        <w:rPr>
          <w:rStyle w:val="StyleUnderline"/>
          <w:highlight w:val="cyan"/>
        </w:rPr>
        <w:t>go up</w:t>
      </w:r>
      <w:r w:rsidRPr="009A204E">
        <w:rPr>
          <w:sz w:val="16"/>
          <w:highlight w:val="cyan"/>
        </w:rPr>
        <w:t>.[</w:t>
      </w:r>
      <w:r w:rsidRPr="006C65E5">
        <w:rPr>
          <w:sz w:val="16"/>
        </w:rPr>
        <w:t xml:space="preserve">55] </w:t>
      </w:r>
      <w:r w:rsidRPr="009A204E">
        <w:rPr>
          <w:rStyle w:val="Emphasis"/>
          <w:highlight w:val="cyan"/>
        </w:rPr>
        <w:t>Coop</w:t>
      </w:r>
      <w:r w:rsidRPr="00CC453D">
        <w:rPr>
          <w:rStyle w:val="StyleUnderline"/>
        </w:rPr>
        <w:t xml:space="preserve">eration </w:t>
      </w:r>
      <w:r w:rsidRPr="009A204E">
        <w:rPr>
          <w:rStyle w:val="StyleUnderline"/>
          <w:highlight w:val="cyan"/>
        </w:rPr>
        <w:t xml:space="preserve">on </w:t>
      </w:r>
      <w:r w:rsidRPr="009A204E">
        <w:rPr>
          <w:rStyle w:val="Emphasis"/>
          <w:highlight w:val="cyan"/>
        </w:rPr>
        <w:t>climate</w:t>
      </w:r>
      <w:r w:rsidRPr="006C65E5">
        <w:rPr>
          <w:sz w:val="16"/>
        </w:rPr>
        <w:t xml:space="preserve"> disruption, </w:t>
      </w:r>
      <w:r w:rsidRPr="009A204E">
        <w:rPr>
          <w:rStyle w:val="Emphasis"/>
          <w:highlight w:val="cyan"/>
        </w:rPr>
        <w:t>AI</w:t>
      </w:r>
      <w:r w:rsidRPr="006C65E5">
        <w:rPr>
          <w:sz w:val="16"/>
        </w:rPr>
        <w:t xml:space="preserve"> safety, </w:t>
      </w:r>
      <w:r w:rsidRPr="009A204E">
        <w:rPr>
          <w:rStyle w:val="StyleUnderline"/>
          <w:highlight w:val="cyan"/>
        </w:rPr>
        <w:t>and biosecurity</w:t>
      </w:r>
      <w:r w:rsidRPr="006C65E5">
        <w:rPr>
          <w:rStyle w:val="StyleUnderline"/>
        </w:rPr>
        <w:t xml:space="preserve"> all </w:t>
      </w:r>
      <w:r w:rsidRPr="009A204E">
        <w:rPr>
          <w:rStyle w:val="Emphasis"/>
          <w:highlight w:val="cyan"/>
        </w:rPr>
        <w:t>evaporate</w:t>
      </w:r>
      <w:r w:rsidRPr="006C65E5">
        <w:rPr>
          <w:sz w:val="16"/>
        </w:rPr>
        <w:t>. The latest research suggests that the stakes from nuclear warfare can reach five billion human deaths.[56]</w:t>
      </w:r>
    </w:p>
    <w:p w14:paraId="15CDC2BD" w14:textId="77777777" w:rsidR="00937A87" w:rsidRPr="006C65E5" w:rsidRDefault="00937A87" w:rsidP="00937A87">
      <w:pPr>
        <w:rPr>
          <w:sz w:val="16"/>
        </w:rPr>
      </w:pPr>
      <w:r w:rsidRPr="006C65E5">
        <w:rPr>
          <w:sz w:val="16"/>
        </w:rPr>
        <w:t xml:space="preserve">Artificial Intelligence and bio-risk </w:t>
      </w:r>
    </w:p>
    <w:p w14:paraId="11B487EE" w14:textId="77777777" w:rsidR="00937A87" w:rsidRPr="006C65E5" w:rsidRDefault="00937A87" w:rsidP="00937A87">
      <w:pPr>
        <w:rPr>
          <w:sz w:val="16"/>
        </w:rPr>
      </w:pPr>
      <w:r w:rsidRPr="006C65E5">
        <w:rPr>
          <w:sz w:val="16"/>
        </w:rPr>
        <w:t>Applicable to both</w:t>
      </w:r>
    </w:p>
    <w:p w14:paraId="55CF82F0" w14:textId="77777777" w:rsidR="00937A87" w:rsidRPr="006C65E5" w:rsidRDefault="00937A87" w:rsidP="00937A87">
      <w:pPr>
        <w:rPr>
          <w:sz w:val="16"/>
        </w:rPr>
      </w:pPr>
      <w:r w:rsidRPr="00CC453D">
        <w:rPr>
          <w:rStyle w:val="StyleUnderline"/>
        </w:rPr>
        <w:t xml:space="preserve">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is the home of</w:t>
      </w:r>
      <w:r w:rsidRPr="006C65E5">
        <w:rPr>
          <w:sz w:val="16"/>
        </w:rPr>
        <w:t xml:space="preserve"> the </w:t>
      </w:r>
      <w:r w:rsidRPr="00CC453D">
        <w:rPr>
          <w:rStyle w:val="StyleUnderline"/>
        </w:rPr>
        <w:t xml:space="preserve">top </w:t>
      </w:r>
      <w:r w:rsidRPr="006C65E5">
        <w:rPr>
          <w:rStyle w:val="Emphasis"/>
        </w:rPr>
        <w:t>hubs</w:t>
      </w:r>
      <w:r w:rsidRPr="006C65E5">
        <w:rPr>
          <w:sz w:val="16"/>
        </w:rPr>
        <w:t xml:space="preserve"> (both policy and technical) </w:t>
      </w:r>
      <w:r w:rsidRPr="00CC453D">
        <w:rPr>
          <w:rStyle w:val="StyleUnderline"/>
        </w:rPr>
        <w:t xml:space="preserve">for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StyleUnderline"/>
        </w:rPr>
        <w:t xml:space="preserve">safety and </w:t>
      </w:r>
      <w:r w:rsidRPr="006C65E5">
        <w:rPr>
          <w:rStyle w:val="Emphasis"/>
        </w:rPr>
        <w:t>biosecurity</w:t>
      </w:r>
      <w:r w:rsidRPr="006C65E5">
        <w:rPr>
          <w:sz w:val="16"/>
        </w:rPr>
        <w:t>, thus magnifying destabilization’s impact.</w:t>
      </w:r>
    </w:p>
    <w:p w14:paraId="14DF03FC" w14:textId="77777777" w:rsidR="00937A87" w:rsidRPr="006C65E5" w:rsidRDefault="00937A87" w:rsidP="00937A87">
      <w:pPr>
        <w:rPr>
          <w:sz w:val="16"/>
        </w:rPr>
      </w:pPr>
      <w:r w:rsidRPr="009A204E">
        <w:rPr>
          <w:rStyle w:val="Emphasis"/>
          <w:highlight w:val="cyan"/>
        </w:rPr>
        <w:t>San Fran</w:t>
      </w:r>
      <w:r w:rsidRPr="00CC453D">
        <w:rPr>
          <w:rStyle w:val="StyleUnderline"/>
        </w:rPr>
        <w:t xml:space="preserve">cisco, </w:t>
      </w:r>
      <w:r w:rsidRPr="009A204E">
        <w:rPr>
          <w:rStyle w:val="StyleUnderline"/>
          <w:highlight w:val="cyan"/>
        </w:rPr>
        <w:t>the</w:t>
      </w:r>
      <w:r w:rsidRPr="00CC453D">
        <w:rPr>
          <w:rStyle w:val="StyleUnderline"/>
        </w:rPr>
        <w:t xml:space="preserve"> world’s </w:t>
      </w:r>
      <w:r w:rsidRPr="009A204E">
        <w:rPr>
          <w:rStyle w:val="StyleUnderline"/>
          <w:highlight w:val="cyan"/>
        </w:rPr>
        <w:t>capital of AI and Bio-tech</w:t>
      </w:r>
      <w:r w:rsidRPr="006C65E5">
        <w:rPr>
          <w:sz w:val="16"/>
        </w:rPr>
        <w:t xml:space="preserve">nology, </w:t>
      </w:r>
      <w:r w:rsidRPr="009A204E">
        <w:rPr>
          <w:rStyle w:val="StyleUnderline"/>
          <w:highlight w:val="cyan"/>
        </w:rPr>
        <w:t>is</w:t>
      </w:r>
      <w:r w:rsidRPr="006C65E5">
        <w:rPr>
          <w:sz w:val="16"/>
        </w:rPr>
        <w:t xml:space="preserve"> also </w:t>
      </w:r>
      <w:r w:rsidRPr="009A204E">
        <w:rPr>
          <w:rStyle w:val="StyleUnderline"/>
          <w:highlight w:val="cyan"/>
        </w:rPr>
        <w:t xml:space="preserve">a </w:t>
      </w:r>
      <w:r w:rsidRPr="009A204E">
        <w:rPr>
          <w:rStyle w:val="Emphasis"/>
          <w:highlight w:val="cyan"/>
        </w:rPr>
        <w:t>prime</w:t>
      </w:r>
      <w:r w:rsidRPr="009A204E">
        <w:rPr>
          <w:rStyle w:val="StyleUnderline"/>
          <w:highlight w:val="cyan"/>
        </w:rPr>
        <w:t xml:space="preserve"> target</w:t>
      </w:r>
      <w:r w:rsidRPr="006C65E5">
        <w:rPr>
          <w:sz w:val="16"/>
        </w:rPr>
        <w:t xml:space="preserve"> of an authoritarian regime or belligerents </w:t>
      </w:r>
      <w:r w:rsidRPr="00CC453D">
        <w:rPr>
          <w:rStyle w:val="StyleUnderline"/>
        </w:rPr>
        <w:t xml:space="preserve">in a civil </w:t>
      </w:r>
      <w:r w:rsidRPr="006C65E5">
        <w:rPr>
          <w:rStyle w:val="Emphasis"/>
        </w:rPr>
        <w:t>conflict</w:t>
      </w:r>
      <w:r w:rsidRPr="006C65E5">
        <w:rPr>
          <w:sz w:val="16"/>
        </w:rPr>
        <w:t xml:space="preserve">. San Francisco is a liberal bastion that is a national symbol of Leftism and cultural openness—perceived opposition to the Right-wing. </w:t>
      </w:r>
      <w:r w:rsidRPr="00CC453D">
        <w:rPr>
          <w:rStyle w:val="StyleUnderline"/>
        </w:rPr>
        <w:t>It could be</w:t>
      </w:r>
      <w:r w:rsidRPr="006C65E5">
        <w:rPr>
          <w:sz w:val="16"/>
        </w:rPr>
        <w:t xml:space="preserve"> the </w:t>
      </w:r>
      <w:r w:rsidRPr="00CC453D">
        <w:rPr>
          <w:rStyle w:val="StyleUnderline"/>
        </w:rPr>
        <w:t xml:space="preserve">target </w:t>
      </w:r>
      <w:r w:rsidRPr="009A204E">
        <w:rPr>
          <w:rStyle w:val="StyleUnderline"/>
          <w:highlight w:val="cyan"/>
        </w:rPr>
        <w:t>of</w:t>
      </w:r>
      <w:r w:rsidRPr="006C65E5">
        <w:rPr>
          <w:sz w:val="16"/>
        </w:rPr>
        <w:t xml:space="preserve"> punitive policies by </w:t>
      </w:r>
      <w:r w:rsidRPr="009A204E">
        <w:rPr>
          <w:rStyle w:val="StyleUnderline"/>
          <w:highlight w:val="cyan"/>
        </w:rPr>
        <w:t xml:space="preserve">a </w:t>
      </w:r>
      <w:r w:rsidRPr="009A204E">
        <w:rPr>
          <w:rStyle w:val="Emphasis"/>
          <w:highlight w:val="cyan"/>
        </w:rPr>
        <w:t>tyrant</w:t>
      </w:r>
      <w:r w:rsidRPr="006C65E5">
        <w:rPr>
          <w:sz w:val="16"/>
        </w:rPr>
        <w:t xml:space="preserve">,[57] domestic </w:t>
      </w:r>
      <w:r w:rsidRPr="009A204E">
        <w:rPr>
          <w:rStyle w:val="Emphasis"/>
          <w:highlight w:val="cyan"/>
        </w:rPr>
        <w:t>terrorism</w:t>
      </w:r>
      <w:r w:rsidRPr="006C65E5">
        <w:rPr>
          <w:sz w:val="16"/>
        </w:rPr>
        <w:t xml:space="preserve">, or combat operations </w:t>
      </w:r>
      <w:r w:rsidRPr="00CC453D">
        <w:rPr>
          <w:rStyle w:val="StyleUnderline"/>
        </w:rPr>
        <w:t>attacking</w:t>
      </w:r>
      <w:r w:rsidRPr="006C65E5">
        <w:rPr>
          <w:sz w:val="16"/>
        </w:rPr>
        <w:t xml:space="preserve"> the metropolitan areas </w:t>
      </w:r>
      <w:r w:rsidRPr="006C65E5">
        <w:rPr>
          <w:rStyle w:val="Emphasis"/>
        </w:rPr>
        <w:t>supply</w:t>
      </w:r>
      <w:r w:rsidRPr="00CC453D">
        <w:rPr>
          <w:rStyle w:val="StyleUnderline"/>
        </w:rPr>
        <w:t xml:space="preserve"> lines</w:t>
      </w:r>
      <w:r w:rsidRPr="006C65E5">
        <w:rPr>
          <w:sz w:val="16"/>
        </w:rPr>
        <w:t xml:space="preserve">. This point is highly speculative but illustrates plausible scenarios on the darker side. In It Could Happen Here: The </w:t>
      </w:r>
      <w:r w:rsidRPr="009A204E">
        <w:rPr>
          <w:sz w:val="16"/>
        </w:rPr>
        <w:t>Revenge</w:t>
      </w:r>
      <w:r w:rsidRPr="006C65E5">
        <w:rPr>
          <w:sz w:val="16"/>
        </w:rPr>
        <w:t xml:space="preserve"> of Rural America, Robert Evans concretely describes how </w:t>
      </w:r>
      <w:r w:rsidRPr="009A204E">
        <w:rPr>
          <w:rStyle w:val="StyleUnderline"/>
          <w:highlight w:val="cyan"/>
        </w:rPr>
        <w:t xml:space="preserve">just a </w:t>
      </w:r>
      <w:r w:rsidRPr="009A204E">
        <w:rPr>
          <w:rStyle w:val="Emphasis"/>
          <w:highlight w:val="cyan"/>
        </w:rPr>
        <w:t>few hundred</w:t>
      </w:r>
      <w:r w:rsidRPr="00CC453D">
        <w:rPr>
          <w:rStyle w:val="StyleUnderline"/>
        </w:rPr>
        <w:t xml:space="preserve"> organized combatants</w:t>
      </w:r>
      <w:r w:rsidRPr="006C65E5">
        <w:rPr>
          <w:sz w:val="16"/>
        </w:rPr>
        <w:t xml:space="preserve"> from the outlying rural conservative areas of Northern California </w:t>
      </w:r>
      <w:r w:rsidRPr="00CC453D">
        <w:rPr>
          <w:rStyle w:val="StyleUnderline"/>
        </w:rPr>
        <w:t>could</w:t>
      </w:r>
      <w:r w:rsidRPr="006C65E5">
        <w:rPr>
          <w:sz w:val="16"/>
        </w:rPr>
        <w:t xml:space="preserve"> [</w:t>
      </w:r>
      <w:r w:rsidRPr="009A204E">
        <w:rPr>
          <w:rStyle w:val="StyleUnderline"/>
          <w:highlight w:val="cyan"/>
        </w:rPr>
        <w:t>cut off</w:t>
      </w:r>
      <w:r w:rsidRPr="006C65E5">
        <w:rPr>
          <w:sz w:val="16"/>
        </w:rPr>
        <w:t xml:space="preserve">] </w:t>
      </w:r>
      <w:r w:rsidRPr="006C65E5">
        <w:rPr>
          <w:strike/>
          <w:sz w:val="16"/>
        </w:rPr>
        <w:t>cripple</w:t>
      </w:r>
      <w:r w:rsidRPr="006C65E5">
        <w:rPr>
          <w:sz w:val="16"/>
        </w:rPr>
        <w:t xml:space="preserve"> the </w:t>
      </w:r>
      <w:r w:rsidRPr="009A204E">
        <w:rPr>
          <w:rStyle w:val="Emphasis"/>
          <w:highlight w:val="cyan"/>
        </w:rPr>
        <w:t>supply</w:t>
      </w:r>
      <w:r w:rsidRPr="009A204E">
        <w:rPr>
          <w:rStyle w:val="StyleUnderline"/>
          <w:highlight w:val="cyan"/>
        </w:rPr>
        <w:t xml:space="preserve"> lines</w:t>
      </w:r>
      <w:r w:rsidRPr="00CC453D">
        <w:rPr>
          <w:rStyle w:val="StyleUnderline"/>
        </w:rPr>
        <w:t xml:space="preserve"> to</w:t>
      </w:r>
      <w:r w:rsidRPr="006C65E5">
        <w:rPr>
          <w:sz w:val="16"/>
        </w:rPr>
        <w:t xml:space="preserve"> the </w:t>
      </w:r>
      <w:r w:rsidRPr="00CC453D">
        <w:rPr>
          <w:rStyle w:val="StyleUnderline"/>
        </w:rPr>
        <w:t>San Francisco</w:t>
      </w:r>
      <w:r w:rsidRPr="006C65E5">
        <w:rPr>
          <w:sz w:val="16"/>
        </w:rPr>
        <w:t xml:space="preserve"> Bay area </w:t>
      </w:r>
      <w:r w:rsidRPr="00CC453D">
        <w:rPr>
          <w:rStyle w:val="StyleUnderline"/>
        </w:rPr>
        <w:t>and disrupt supply lines across</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tates.</w:t>
      </w:r>
    </w:p>
    <w:p w14:paraId="4AA8A95F" w14:textId="77777777" w:rsidR="00937A87" w:rsidRPr="006C65E5" w:rsidRDefault="00937A87" w:rsidP="00937A87">
      <w:pPr>
        <w:rPr>
          <w:sz w:val="16"/>
        </w:rPr>
      </w:pPr>
      <w:r w:rsidRPr="006C65E5">
        <w:rPr>
          <w:sz w:val="16"/>
        </w:rPr>
        <w:t>Artificial Intelligence</w:t>
      </w:r>
    </w:p>
    <w:p w14:paraId="43767EA6" w14:textId="77777777" w:rsidR="00937A87" w:rsidRPr="006C65E5" w:rsidRDefault="00937A87" w:rsidP="00937A87">
      <w:pPr>
        <w:rPr>
          <w:sz w:val="16"/>
        </w:rPr>
      </w:pPr>
      <w:r w:rsidRPr="00CC453D">
        <w:rPr>
          <w:rStyle w:val="StyleUnderline"/>
        </w:rPr>
        <w:t xml:space="preserve">An </w:t>
      </w:r>
      <w:r w:rsidRPr="006C65E5">
        <w:rPr>
          <w:rStyle w:val="Emphasis"/>
        </w:rPr>
        <w:t>authoritarian</w:t>
      </w:r>
      <w:r w:rsidRPr="00CC453D">
        <w:rPr>
          <w:rStyle w:val="StyleUnderline"/>
        </w:rPr>
        <w:t xml:space="preserve"> will</w:t>
      </w:r>
      <w:r w:rsidRPr="006C65E5">
        <w:rPr>
          <w:sz w:val="16"/>
        </w:rPr>
        <w:t xml:space="preserve"> have the incentive to </w:t>
      </w:r>
      <w:r w:rsidRPr="00CC453D">
        <w:rPr>
          <w:rStyle w:val="StyleUnderline"/>
        </w:rPr>
        <w:t xml:space="preserve">develop AI </w:t>
      </w:r>
      <w:r w:rsidRPr="006C65E5">
        <w:rPr>
          <w:rStyle w:val="Emphasis"/>
        </w:rPr>
        <w:t>recklessly</w:t>
      </w:r>
      <w:r w:rsidRPr="00CC453D">
        <w:rPr>
          <w:rStyle w:val="StyleUnderline"/>
        </w:rPr>
        <w:t xml:space="preserve"> to enhance</w:t>
      </w:r>
      <w:r w:rsidRPr="006C65E5">
        <w:rPr>
          <w:sz w:val="16"/>
        </w:rPr>
        <w:t xml:space="preserve"> their </w:t>
      </w:r>
      <w:r w:rsidRPr="006C65E5">
        <w:rPr>
          <w:rStyle w:val="Emphasis"/>
        </w:rPr>
        <w:t>suppression</w:t>
      </w:r>
      <w:r w:rsidRPr="006C65E5">
        <w:rPr>
          <w:sz w:val="16"/>
        </w:rPr>
        <w:t xml:space="preserve"> of the American population.[58] An authoritarian could foreseeably be less likely to listen to technocrats warning about AI safety </w:t>
      </w:r>
      <w:r w:rsidRPr="00CC453D">
        <w:rPr>
          <w:rStyle w:val="StyleUnderline"/>
        </w:rPr>
        <w:t>and engage in</w:t>
      </w:r>
      <w:r w:rsidRPr="006C65E5">
        <w:rPr>
          <w:sz w:val="16"/>
        </w:rPr>
        <w:t xml:space="preserve"> a </w:t>
      </w:r>
      <w:r w:rsidRPr="00CC453D">
        <w:rPr>
          <w:rStyle w:val="StyleUnderline"/>
        </w:rPr>
        <w:t xml:space="preserve">great power </w:t>
      </w:r>
      <w:r w:rsidRPr="006C65E5">
        <w:rPr>
          <w:rStyle w:val="Emphasis"/>
        </w:rPr>
        <w:t>competition</w:t>
      </w:r>
      <w:r w:rsidRPr="00CC453D">
        <w:rPr>
          <w:rStyle w:val="StyleUnderline"/>
        </w:rPr>
        <w:t xml:space="preserve"> over</w:t>
      </w:r>
      <w:r w:rsidRPr="006C65E5">
        <w:rPr>
          <w:sz w:val="16"/>
        </w:rPr>
        <w:t xml:space="preserve"> development of AI.</w:t>
      </w:r>
    </w:p>
    <w:p w14:paraId="33E577AE" w14:textId="77777777" w:rsidR="00937A87" w:rsidRPr="006C65E5" w:rsidRDefault="00937A87" w:rsidP="00937A87">
      <w:pPr>
        <w:rPr>
          <w:sz w:val="16"/>
        </w:rPr>
      </w:pPr>
      <w:r w:rsidRPr="006C65E5">
        <w:rPr>
          <w:sz w:val="16"/>
        </w:rPr>
        <w:t>Accelerating climate disruption</w:t>
      </w:r>
    </w:p>
    <w:p w14:paraId="052D0BBB" w14:textId="77777777" w:rsidR="00937A87" w:rsidRPr="006C65E5" w:rsidRDefault="00937A87" w:rsidP="00937A87">
      <w:pPr>
        <w:rPr>
          <w:sz w:val="16"/>
        </w:rPr>
      </w:pPr>
      <w:r w:rsidRPr="006C65E5">
        <w:rPr>
          <w:sz w:val="16"/>
        </w:rPr>
        <w:t>Authoritarianism</w:t>
      </w:r>
    </w:p>
    <w:p w14:paraId="2C27BD48" w14:textId="77777777" w:rsidR="00937A87" w:rsidRDefault="00937A87" w:rsidP="00937A87">
      <w:pPr>
        <w:rPr>
          <w:sz w:val="16"/>
        </w:rPr>
      </w:pPr>
      <w:r w:rsidRPr="009A204E">
        <w:rPr>
          <w:rStyle w:val="StyleUnderline"/>
          <w:highlight w:val="cyan"/>
        </w:rPr>
        <w:lastRenderedPageBreak/>
        <w:t xml:space="preserve">A </w:t>
      </w:r>
      <w:r w:rsidRPr="009A204E">
        <w:rPr>
          <w:rStyle w:val="Emphasis"/>
          <w:highlight w:val="cyan"/>
        </w:rPr>
        <w:t>regime</w:t>
      </w:r>
      <w:r w:rsidRPr="006C65E5">
        <w:rPr>
          <w:sz w:val="16"/>
        </w:rPr>
        <w:t xml:space="preserve">[59] </w:t>
      </w:r>
      <w:r w:rsidRPr="009A204E">
        <w:rPr>
          <w:rStyle w:val="StyleUnderline"/>
          <w:highlight w:val="cyan"/>
        </w:rPr>
        <w:t>would</w:t>
      </w:r>
      <w:r w:rsidRPr="006C65E5">
        <w:rPr>
          <w:sz w:val="16"/>
        </w:rPr>
        <w:t xml:space="preserve"> most likely stop taking serious proactive action, </w:t>
      </w:r>
      <w:r w:rsidRPr="009A204E">
        <w:rPr>
          <w:rStyle w:val="Emphasis"/>
          <w:highlight w:val="cyan"/>
        </w:rPr>
        <w:t>rollback</w:t>
      </w:r>
      <w:r w:rsidRPr="009A204E">
        <w:rPr>
          <w:rStyle w:val="StyleUnderline"/>
          <w:highlight w:val="cyan"/>
        </w:rPr>
        <w:t xml:space="preserve"> efforts to combat </w:t>
      </w:r>
      <w:r w:rsidRPr="009A204E">
        <w:rPr>
          <w:rStyle w:val="Emphasis"/>
          <w:highlight w:val="cyan"/>
        </w:rPr>
        <w:t>climate</w:t>
      </w:r>
      <w:r w:rsidRPr="00CC453D">
        <w:rPr>
          <w:rStyle w:val="StyleUnderline"/>
        </w:rPr>
        <w:t xml:space="preserve"> </w:t>
      </w:r>
      <w:r w:rsidRPr="009A204E">
        <w:rPr>
          <w:rStyle w:val="StyleUnderline"/>
        </w:rPr>
        <w:t xml:space="preserve">disruption, </w:t>
      </w:r>
      <w:r w:rsidRPr="009A204E">
        <w:rPr>
          <w:rStyle w:val="StyleUnderline"/>
          <w:highlight w:val="cyan"/>
        </w:rPr>
        <w:t>and</w:t>
      </w:r>
      <w:r w:rsidRPr="006C65E5">
        <w:rPr>
          <w:sz w:val="16"/>
        </w:rPr>
        <w:t xml:space="preserve"> not push other nation’s to do better. The regime might also </w:t>
      </w:r>
      <w:r w:rsidRPr="009A204E">
        <w:rPr>
          <w:rStyle w:val="StyleUnderline"/>
          <w:highlight w:val="cyan"/>
        </w:rPr>
        <w:t>be derelict</w:t>
      </w:r>
      <w:r w:rsidRPr="009A204E">
        <w:rPr>
          <w:rStyle w:val="StyleUnderline"/>
        </w:rPr>
        <w:t xml:space="preserve"> in</w:t>
      </w:r>
      <w:r w:rsidRPr="006C65E5">
        <w:rPr>
          <w:rStyle w:val="StyleUnderline"/>
        </w:rPr>
        <w:t xml:space="preserve"> </w:t>
      </w:r>
      <w:r w:rsidRPr="009A204E">
        <w:rPr>
          <w:rStyle w:val="StyleUnderline"/>
          <w:highlight w:val="cyan"/>
        </w:rPr>
        <w:t xml:space="preserve">fighting </w:t>
      </w:r>
      <w:r w:rsidRPr="009A204E">
        <w:rPr>
          <w:rStyle w:val="Emphasis"/>
          <w:highlight w:val="cyan"/>
        </w:rPr>
        <w:t>wildfires</w:t>
      </w:r>
      <w:r w:rsidRPr="006C65E5">
        <w:rPr>
          <w:rStyle w:val="StyleUnderline"/>
        </w:rPr>
        <w:t>,</w:t>
      </w:r>
      <w:r w:rsidRPr="006C65E5">
        <w:rPr>
          <w:sz w:val="16"/>
        </w:rPr>
        <w:t xml:space="preserve"> especially in coastal states perceived as bases of opposition support (namely California). California wildfires in 2020 contributed to 1.7% of the nation’s GHG emissions[60] and it gets worse each year.[61]</w:t>
      </w:r>
    </w:p>
    <w:p w14:paraId="0B953D6A" w14:textId="77777777" w:rsidR="00937A87" w:rsidRDefault="00937A87" w:rsidP="00937A87">
      <w:pPr>
        <w:pStyle w:val="Heading4"/>
      </w:pPr>
      <w:r>
        <w:t xml:space="preserve">Independently causes </w:t>
      </w:r>
      <w:r w:rsidRPr="00D64C83">
        <w:rPr>
          <w:u w:val="single"/>
        </w:rPr>
        <w:t>nuclear terror</w:t>
      </w:r>
      <w:r>
        <w:t xml:space="preserve"> AND there’s </w:t>
      </w:r>
      <w:r w:rsidRPr="00D64C83">
        <w:rPr>
          <w:u w:val="single"/>
        </w:rPr>
        <w:t>no</w:t>
      </w:r>
      <w:r>
        <w:t xml:space="preserve"> checks. </w:t>
      </w:r>
    </w:p>
    <w:p w14:paraId="7761BF35" w14:textId="77777777" w:rsidR="00937A87" w:rsidRDefault="00937A87" w:rsidP="00937A87">
      <w:r w:rsidRPr="005735EE">
        <w:rPr>
          <w:rStyle w:val="Style13ptBold"/>
        </w:rPr>
        <w:t>Marche ’22</w:t>
      </w:r>
      <w:r>
        <w:t xml:space="preserve"> [Stephen; January 4; Doctorate in Early Modern Drama, Novelist and essayist; “Why the U.S. Military Isn’t Ready for Civil War,” https://foreignpolicy.com/2022/01/04/american-civil-war-january-6-capitol/]</w:t>
      </w:r>
    </w:p>
    <w:p w14:paraId="7BF13AD4" w14:textId="77777777" w:rsidR="00937A87" w:rsidRPr="00F90009" w:rsidRDefault="00937A87" w:rsidP="00937A87">
      <w:pPr>
        <w:rPr>
          <w:sz w:val="16"/>
        </w:rPr>
      </w:pPr>
      <w:r w:rsidRPr="0079369D">
        <w:rPr>
          <w:rStyle w:val="StyleUnderline"/>
        </w:rPr>
        <w:t xml:space="preserve">The </w:t>
      </w:r>
      <w:r w:rsidRPr="0079369D">
        <w:rPr>
          <w:rStyle w:val="Emphasis"/>
        </w:rPr>
        <w:t>unimaginable</w:t>
      </w:r>
      <w:r w:rsidRPr="0079369D">
        <w:rPr>
          <w:rStyle w:val="StyleUnderline"/>
        </w:rPr>
        <w:t xml:space="preserve"> has become</w:t>
      </w:r>
      <w:r w:rsidRPr="00B1021C">
        <w:rPr>
          <w:rStyle w:val="StyleUnderline"/>
        </w:rPr>
        <w:t xml:space="preserve"> </w:t>
      </w:r>
      <w:r w:rsidRPr="007B756B">
        <w:rPr>
          <w:rStyle w:val="Emphasis"/>
        </w:rPr>
        <w:t>reality</w:t>
      </w:r>
      <w:r w:rsidRPr="00B1021C">
        <w:rPr>
          <w:rStyle w:val="StyleUnderline"/>
        </w:rPr>
        <w:t xml:space="preserve"> in the United States</w:t>
      </w:r>
      <w:r w:rsidRPr="00F90009">
        <w:rPr>
          <w:sz w:val="16"/>
        </w:rPr>
        <w:t xml:space="preserve">. Buffoonish </w:t>
      </w:r>
      <w:r w:rsidRPr="00B1021C">
        <w:rPr>
          <w:rStyle w:val="StyleUnderline"/>
        </w:rPr>
        <w:t xml:space="preserve">mobs desecrating the U.S. Capitol </w:t>
      </w:r>
      <w:r w:rsidRPr="0079369D">
        <w:rPr>
          <w:rStyle w:val="StyleUnderline"/>
        </w:rPr>
        <w:t xml:space="preserve">building, </w:t>
      </w:r>
      <w:r w:rsidRPr="007B756B">
        <w:rPr>
          <w:rStyle w:val="Emphasis"/>
        </w:rPr>
        <w:t>tanks</w:t>
      </w:r>
      <w:r w:rsidRPr="00B1021C">
        <w:rPr>
          <w:rStyle w:val="StyleUnderline"/>
        </w:rPr>
        <w:t xml:space="preserve"> parading</w:t>
      </w:r>
      <w:r w:rsidRPr="00F90009">
        <w:rPr>
          <w:sz w:val="16"/>
        </w:rPr>
        <w:t xml:space="preserve"> down the </w:t>
      </w:r>
      <w:r w:rsidRPr="007B756B">
        <w:rPr>
          <w:rStyle w:val="Emphasis"/>
        </w:rPr>
        <w:t>streets</w:t>
      </w:r>
      <w:r w:rsidRPr="00B1021C">
        <w:rPr>
          <w:rStyle w:val="StyleUnderline"/>
        </w:rPr>
        <w:t xml:space="preserve"> of Washington</w:t>
      </w:r>
      <w:r w:rsidRPr="00F90009">
        <w:rPr>
          <w:sz w:val="16"/>
        </w:rPr>
        <w:t xml:space="preserve">, running </w:t>
      </w:r>
      <w:r w:rsidRPr="00630242">
        <w:rPr>
          <w:rStyle w:val="Emphasis"/>
        </w:rPr>
        <w:t>battles</w:t>
      </w:r>
      <w:r w:rsidRPr="00630242">
        <w:rPr>
          <w:rStyle w:val="StyleUnderline"/>
        </w:rPr>
        <w:t xml:space="preserve"> between</w:t>
      </w:r>
      <w:r w:rsidRPr="00F90009">
        <w:rPr>
          <w:sz w:val="16"/>
        </w:rPr>
        <w:t xml:space="preserve"> pro</w:t>
      </w:r>
      <w:r w:rsidRPr="0079369D">
        <w:rPr>
          <w:sz w:val="16"/>
          <w:szCs w:val="16"/>
        </w:rPr>
        <w:t xml:space="preserve">testers and </w:t>
      </w:r>
      <w:r w:rsidRPr="00630242">
        <w:rPr>
          <w:rStyle w:val="Emphasis"/>
        </w:rPr>
        <w:t>militias</w:t>
      </w:r>
      <w:r w:rsidRPr="0079369D">
        <w:rPr>
          <w:rStyle w:val="StyleUnderline"/>
        </w:rPr>
        <w:t xml:space="preserve">, </w:t>
      </w:r>
      <w:r w:rsidRPr="007B756B">
        <w:rPr>
          <w:rStyle w:val="Emphasis"/>
        </w:rPr>
        <w:t>armed rebels</w:t>
      </w:r>
      <w:r w:rsidRPr="00B1021C">
        <w:rPr>
          <w:rStyle w:val="StyleUnderline"/>
        </w:rPr>
        <w:t xml:space="preserve"> attempting to kidnap sitting governors, </w:t>
      </w:r>
      <w:r w:rsidRPr="00630242">
        <w:rPr>
          <w:rStyle w:val="StyleUnderline"/>
        </w:rPr>
        <w:t>uncertainty about</w:t>
      </w:r>
      <w:r w:rsidRPr="00B1021C">
        <w:rPr>
          <w:rStyle w:val="StyleUnderline"/>
        </w:rPr>
        <w:t xml:space="preserve"> the peaceful </w:t>
      </w:r>
      <w:r w:rsidRPr="00630242">
        <w:rPr>
          <w:rStyle w:val="Emphasis"/>
        </w:rPr>
        <w:t>transition</w:t>
      </w:r>
      <w:r w:rsidRPr="00630242">
        <w:rPr>
          <w:rStyle w:val="StyleUnderline"/>
        </w:rPr>
        <w:t xml:space="preserve"> of power</w:t>
      </w:r>
      <w:r w:rsidRPr="00F90009">
        <w:rPr>
          <w:sz w:val="16"/>
        </w:rPr>
        <w:t xml:space="preserve">—if you read about them in another country, you would </w:t>
      </w:r>
      <w:r w:rsidRPr="00B1021C">
        <w:rPr>
          <w:rStyle w:val="StyleUnderline"/>
        </w:rPr>
        <w:t xml:space="preserve">think a </w:t>
      </w:r>
      <w:r w:rsidRPr="007B756B">
        <w:rPr>
          <w:rStyle w:val="Emphasis"/>
        </w:rPr>
        <w:t>civil war</w:t>
      </w:r>
      <w:r w:rsidRPr="00B1021C">
        <w:rPr>
          <w:rStyle w:val="StyleUnderline"/>
        </w:rPr>
        <w:t xml:space="preserve"> had already </w:t>
      </w:r>
      <w:r w:rsidRPr="0079369D">
        <w:rPr>
          <w:rStyle w:val="StyleUnderline"/>
        </w:rPr>
        <w:t>begun. The basic t</w:t>
      </w:r>
      <w:r w:rsidRPr="00B1021C">
        <w:rPr>
          <w:rStyle w:val="StyleUnderline"/>
        </w:rPr>
        <w:t xml:space="preserve">ruth is </w:t>
      </w:r>
      <w:r w:rsidRPr="00C05C35">
        <w:rPr>
          <w:rStyle w:val="StyleUnderline"/>
          <w:highlight w:val="cyan"/>
        </w:rPr>
        <w:t xml:space="preserve">the </w:t>
      </w:r>
      <w:r w:rsidRPr="00C05C35">
        <w:rPr>
          <w:rStyle w:val="Emphasis"/>
          <w:highlight w:val="cyan"/>
        </w:rPr>
        <w:t>U</w:t>
      </w:r>
      <w:r w:rsidRPr="00B1021C">
        <w:rPr>
          <w:rStyle w:val="StyleUnderline"/>
        </w:rPr>
        <w:t xml:space="preserve">nited </w:t>
      </w:r>
      <w:r w:rsidRPr="00C05C35">
        <w:rPr>
          <w:rStyle w:val="Emphasis"/>
          <w:highlight w:val="cyan"/>
        </w:rPr>
        <w:t>S</w:t>
      </w:r>
      <w:r w:rsidRPr="00B1021C">
        <w:rPr>
          <w:rStyle w:val="StyleUnderline"/>
        </w:rPr>
        <w:t xml:space="preserve">tates might be on the </w:t>
      </w:r>
      <w:r w:rsidRPr="00C05C35">
        <w:rPr>
          <w:rStyle w:val="Emphasis"/>
          <w:highlight w:val="cyan"/>
        </w:rPr>
        <w:t>brink</w:t>
      </w:r>
      <w:r w:rsidRPr="00C05C35">
        <w:rPr>
          <w:rStyle w:val="StyleUnderline"/>
          <w:highlight w:val="cyan"/>
        </w:rPr>
        <w:t xml:space="preserve"> of</w:t>
      </w:r>
      <w:r w:rsidRPr="00B1021C">
        <w:rPr>
          <w:rStyle w:val="StyleUnderline"/>
        </w:rPr>
        <w:t xml:space="preserve"> such a </w:t>
      </w:r>
      <w:r w:rsidRPr="00C05C35">
        <w:rPr>
          <w:rStyle w:val="StyleUnderline"/>
          <w:highlight w:val="cyan"/>
        </w:rPr>
        <w:t>war</w:t>
      </w:r>
      <w:r w:rsidRPr="00B1021C">
        <w:rPr>
          <w:rStyle w:val="StyleUnderline"/>
        </w:rPr>
        <w:t xml:space="preserve"> today</w:t>
      </w:r>
      <w:r w:rsidRPr="00F90009">
        <w:rPr>
          <w:sz w:val="16"/>
        </w:rPr>
        <w:t>. Americans must now take the proposition seriously, not just as a political warning but as a probable military scenario—and a potential catastrophe.</w:t>
      </w:r>
    </w:p>
    <w:p w14:paraId="706ACA7A" w14:textId="77777777" w:rsidR="00937A87" w:rsidRPr="00F90009" w:rsidRDefault="00937A87" w:rsidP="00937A87">
      <w:pPr>
        <w:rPr>
          <w:sz w:val="16"/>
        </w:rPr>
      </w:pPr>
      <w:r w:rsidRPr="00F90009">
        <w:rPr>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4BE6A713" w14:textId="77777777" w:rsidR="00937A87" w:rsidRPr="00F90009" w:rsidRDefault="00937A87" w:rsidP="00937A87">
      <w:pPr>
        <w:rPr>
          <w:sz w:val="16"/>
        </w:rPr>
      </w:pPr>
      <w:r w:rsidRPr="0099421C">
        <w:rPr>
          <w:rStyle w:val="StyleUnderline"/>
        </w:rPr>
        <w:t>There are plenty of reasons</w:t>
      </w:r>
      <w:r w:rsidRPr="007B756B">
        <w:rPr>
          <w:rStyle w:val="StyleUnderline"/>
        </w:rPr>
        <w:t xml:space="preserve"> to </w:t>
      </w:r>
      <w:r w:rsidRPr="0099421C">
        <w:rPr>
          <w:rStyle w:val="StyleUnderline"/>
        </w:rPr>
        <w:t>trust</w:t>
      </w:r>
      <w:r w:rsidRPr="007B756B">
        <w:rPr>
          <w:rStyle w:val="StyleUnderline"/>
        </w:rPr>
        <w:t xml:space="preserve"> this assessment. The </w:t>
      </w:r>
      <w:r w:rsidRPr="007B756B">
        <w:rPr>
          <w:rStyle w:val="Emphasis"/>
        </w:rPr>
        <w:t>U</w:t>
      </w:r>
      <w:r w:rsidRPr="007B756B">
        <w:rPr>
          <w:rStyle w:val="StyleUnderline"/>
        </w:rPr>
        <w:t xml:space="preserve">nited </w:t>
      </w:r>
      <w:r w:rsidRPr="007B756B">
        <w:rPr>
          <w:rStyle w:val="Emphasis"/>
        </w:rPr>
        <w:t>S</w:t>
      </w:r>
      <w:r w:rsidRPr="007B756B">
        <w:rPr>
          <w:rStyle w:val="StyleUnderline"/>
        </w:rPr>
        <w:t xml:space="preserve">tates, as is stands, is a </w:t>
      </w:r>
      <w:r w:rsidRPr="00C05C35">
        <w:rPr>
          <w:rStyle w:val="Emphasis"/>
          <w:highlight w:val="cyan"/>
        </w:rPr>
        <w:t>textbook case</w:t>
      </w:r>
      <w:r w:rsidRPr="00C05C35">
        <w:rPr>
          <w:rStyle w:val="StyleUnderline"/>
          <w:highlight w:val="cyan"/>
        </w:rPr>
        <w:t xml:space="preserve"> of</w:t>
      </w:r>
      <w:r w:rsidRPr="007B756B">
        <w:rPr>
          <w:rStyle w:val="StyleUnderline"/>
        </w:rPr>
        <w:t xml:space="preserve"> a country </w:t>
      </w:r>
      <w:r w:rsidRPr="00630242">
        <w:rPr>
          <w:rStyle w:val="StyleUnderline"/>
        </w:rPr>
        <w:t>on</w:t>
      </w:r>
      <w:r w:rsidRPr="007B756B">
        <w:rPr>
          <w:rStyle w:val="StyleUnderline"/>
        </w:rPr>
        <w:t xml:space="preserve"> the </w:t>
      </w:r>
      <w:r w:rsidRPr="00C05C35">
        <w:rPr>
          <w:rStyle w:val="Emphasis"/>
          <w:highlight w:val="cyan"/>
        </w:rPr>
        <w:t>brink</w:t>
      </w:r>
      <w:r w:rsidRPr="00630242">
        <w:rPr>
          <w:rStyle w:val="StyleUnderline"/>
        </w:rPr>
        <w:t xml:space="preserve"> of </w:t>
      </w:r>
      <w:r w:rsidRPr="00630242">
        <w:rPr>
          <w:rStyle w:val="Emphasis"/>
        </w:rPr>
        <w:t>civil conflict</w:t>
      </w:r>
      <w:r w:rsidRPr="00F90009">
        <w:rPr>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1642EB">
        <w:rPr>
          <w:rStyle w:val="StyleUnderline"/>
        </w:rPr>
        <w:t>The Oath Keepers, one of the lar</w:t>
      </w:r>
      <w:r w:rsidRPr="007B756B">
        <w:rPr>
          <w:rStyle w:val="StyleUnderline"/>
        </w:rPr>
        <w:t xml:space="preserve">gest </w:t>
      </w:r>
      <w:r w:rsidRPr="00C05C35">
        <w:rPr>
          <w:rStyle w:val="Emphasis"/>
          <w:highlight w:val="cyan"/>
        </w:rPr>
        <w:t>anti-gov</w:t>
      </w:r>
      <w:r w:rsidRPr="00630242">
        <w:rPr>
          <w:rStyle w:val="StyleUnderline"/>
        </w:rPr>
        <w:t xml:space="preserve">ernment </w:t>
      </w:r>
      <w:r w:rsidRPr="00C05C35">
        <w:rPr>
          <w:rStyle w:val="StyleUnderline"/>
          <w:highlight w:val="cyan"/>
        </w:rPr>
        <w:t>militias</w:t>
      </w:r>
      <w:r w:rsidRPr="007B756B">
        <w:rPr>
          <w:rStyle w:val="StyleUnderline"/>
        </w:rPr>
        <w:t xml:space="preserve">, have effectively </w:t>
      </w:r>
      <w:r w:rsidRPr="00C05C35">
        <w:rPr>
          <w:rStyle w:val="Emphasis"/>
          <w:highlight w:val="cyan"/>
        </w:rPr>
        <w:t>infiltrated</w:t>
      </w:r>
      <w:r w:rsidRPr="007B756B">
        <w:rPr>
          <w:rStyle w:val="Emphasis"/>
        </w:rPr>
        <w:t xml:space="preserve"> police </w:t>
      </w:r>
      <w:r w:rsidRPr="00C05C35">
        <w:rPr>
          <w:rStyle w:val="Emphasis"/>
          <w:highlight w:val="cyan"/>
        </w:rPr>
        <w:t>forces</w:t>
      </w:r>
      <w:r w:rsidRPr="007B756B">
        <w:rPr>
          <w:rStyle w:val="StyleUnderline"/>
        </w:rPr>
        <w:t xml:space="preserve"> and the </w:t>
      </w:r>
      <w:r w:rsidRPr="007B756B">
        <w:rPr>
          <w:rStyle w:val="Emphasis"/>
        </w:rPr>
        <w:t>Republican</w:t>
      </w:r>
      <w:r w:rsidRPr="007B756B">
        <w:rPr>
          <w:rStyle w:val="StyleUnderline"/>
        </w:rPr>
        <w:t xml:space="preserve"> Party</w:t>
      </w:r>
      <w:r w:rsidRPr="00F90009">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6AA46E60" w14:textId="77777777" w:rsidR="00937A87" w:rsidRPr="00F90009" w:rsidRDefault="00937A87" w:rsidP="00937A87">
      <w:pPr>
        <w:rPr>
          <w:sz w:val="16"/>
        </w:rPr>
      </w:pPr>
      <w:r w:rsidRPr="00C05C35">
        <w:rPr>
          <w:rStyle w:val="Emphasis"/>
          <w:highlight w:val="cyan"/>
        </w:rPr>
        <w:t>Only a spark is needed</w:t>
      </w:r>
      <w:r w:rsidRPr="00F90009">
        <w:rPr>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347EE1">
        <w:rPr>
          <w:rStyle w:val="StyleUnderline"/>
        </w:rPr>
        <w:t>Peter Mansoor</w:t>
      </w:r>
      <w:r w:rsidRPr="00F90009">
        <w:rPr>
          <w:sz w:val="16"/>
        </w:rPr>
        <w:t>, a professor of military history at the Ohio State University</w:t>
      </w:r>
      <w:r w:rsidRPr="00A90F6D">
        <w:rPr>
          <w:sz w:val="16"/>
          <w:szCs w:val="16"/>
        </w:rPr>
        <w:t>, is a veteran of the Iraq War</w:t>
      </w:r>
      <w:r w:rsidRPr="00A90F6D">
        <w:t xml:space="preserve"> </w:t>
      </w:r>
      <w:r w:rsidRPr="00347EE1">
        <w:rPr>
          <w:rStyle w:val="StyleUnderline"/>
        </w:rPr>
        <w:t xml:space="preserve">who now studies the insurgencies of the past. He </w:t>
      </w:r>
      <w:r w:rsidRPr="00347EE1">
        <w:rPr>
          <w:rStyle w:val="Emphasis"/>
        </w:rPr>
        <w:t>doesn’t have</w:t>
      </w:r>
      <w:r w:rsidRPr="00347EE1">
        <w:rPr>
          <w:rStyle w:val="StyleUnderline"/>
        </w:rPr>
        <w:t xml:space="preserve"> any difficulty picturing a </w:t>
      </w:r>
      <w:r w:rsidRPr="00347EE1">
        <w:rPr>
          <w:rStyle w:val="Emphasis"/>
        </w:rPr>
        <w:t>contemporary U.S.</w:t>
      </w:r>
      <w:r w:rsidRPr="00347EE1">
        <w:rPr>
          <w:rStyle w:val="StyleUnderline"/>
        </w:rPr>
        <w:t xml:space="preserve"> equivalent to </w:t>
      </w:r>
      <w:r w:rsidRPr="00347EE1">
        <w:rPr>
          <w:rStyle w:val="Emphasis"/>
        </w:rPr>
        <w:t>civil wars</w:t>
      </w:r>
      <w:r w:rsidRPr="00347EE1">
        <w:rPr>
          <w:rStyle w:val="StyleUnderline"/>
        </w:rPr>
        <w:t xml:space="preserve"> elsewhere</w:t>
      </w:r>
      <w:r w:rsidRPr="00F90009">
        <w:rPr>
          <w:sz w:val="16"/>
        </w:rPr>
        <w:t xml:space="preserve">. “It would not be like the first Civil War, with armies maneuvering on the battlefield,” he said. “I think it would very much be a free-for-all, neighbor on neighbor, based on beliefs and skin colors and religion. </w:t>
      </w:r>
      <w:r w:rsidRPr="00347EE1">
        <w:rPr>
          <w:rStyle w:val="StyleUnderline"/>
        </w:rPr>
        <w:t xml:space="preserve">And it would be </w:t>
      </w:r>
      <w:r w:rsidRPr="00347EE1">
        <w:rPr>
          <w:rStyle w:val="Emphasis"/>
        </w:rPr>
        <w:t>horrific</w:t>
      </w:r>
      <w:r w:rsidRPr="00F90009">
        <w:rPr>
          <w:sz w:val="16"/>
        </w:rPr>
        <w:t>.”</w:t>
      </w:r>
    </w:p>
    <w:p w14:paraId="412B36FC" w14:textId="77777777" w:rsidR="00937A87" w:rsidRPr="00F90009" w:rsidRDefault="00937A87" w:rsidP="00937A87">
      <w:pPr>
        <w:rPr>
          <w:sz w:val="16"/>
        </w:rPr>
      </w:pPr>
      <w:r w:rsidRPr="00F90009">
        <w:rPr>
          <w:sz w:val="16"/>
        </w:rPr>
        <w:t xml:space="preserve">For the U.S. government, an outbreak of widespread political violence inside the country’s borders would necessarily become a military operation. </w:t>
      </w:r>
      <w:r w:rsidRPr="007162C9">
        <w:rPr>
          <w:rStyle w:val="StyleUnderline"/>
        </w:rPr>
        <w:t xml:space="preserve">U.S. militias are </w:t>
      </w:r>
      <w:r w:rsidRPr="002671F7">
        <w:rPr>
          <w:rStyle w:val="Emphasis"/>
        </w:rPr>
        <w:t>significant</w:t>
      </w:r>
      <w:r w:rsidRPr="007162C9">
        <w:rPr>
          <w:rStyle w:val="StyleUnderline"/>
        </w:rPr>
        <w:t xml:space="preserve"> enough that the </w:t>
      </w:r>
      <w:r w:rsidRPr="00C05C35">
        <w:rPr>
          <w:rStyle w:val="Emphasis"/>
          <w:highlight w:val="cyan"/>
        </w:rPr>
        <w:t>FBI</w:t>
      </w:r>
      <w:r w:rsidRPr="007162C9">
        <w:rPr>
          <w:rStyle w:val="StyleUnderline"/>
        </w:rPr>
        <w:t xml:space="preserve"> or the </w:t>
      </w:r>
      <w:r w:rsidRPr="00C05C35">
        <w:rPr>
          <w:rStyle w:val="Emphasis"/>
          <w:highlight w:val="cyan"/>
        </w:rPr>
        <w:t>D</w:t>
      </w:r>
      <w:r w:rsidRPr="007162C9">
        <w:rPr>
          <w:rStyle w:val="StyleUnderline"/>
        </w:rPr>
        <w:t xml:space="preserve">epartment of </w:t>
      </w:r>
      <w:r w:rsidRPr="00C05C35">
        <w:rPr>
          <w:rStyle w:val="Emphasis"/>
          <w:highlight w:val="cyan"/>
        </w:rPr>
        <w:t>H</w:t>
      </w:r>
      <w:r w:rsidRPr="007162C9">
        <w:rPr>
          <w:rStyle w:val="StyleUnderline"/>
        </w:rPr>
        <w:t xml:space="preserve">omeland </w:t>
      </w:r>
      <w:r w:rsidRPr="00C05C35">
        <w:rPr>
          <w:rStyle w:val="Emphasis"/>
          <w:highlight w:val="cyan"/>
        </w:rPr>
        <w:t>S</w:t>
      </w:r>
      <w:r w:rsidRPr="007162C9">
        <w:rPr>
          <w:rStyle w:val="StyleUnderline"/>
        </w:rPr>
        <w:t xml:space="preserve">ecurity </w:t>
      </w:r>
      <w:r w:rsidRPr="00C05C35">
        <w:rPr>
          <w:rStyle w:val="StyleUnderline"/>
          <w:highlight w:val="cyan"/>
        </w:rPr>
        <w:t>would</w:t>
      </w:r>
      <w:r w:rsidRPr="007162C9">
        <w:rPr>
          <w:rStyle w:val="StyleUnderline"/>
        </w:rPr>
        <w:t xml:space="preserve"> simply </w:t>
      </w:r>
      <w:r w:rsidRPr="00C05C35">
        <w:rPr>
          <w:rStyle w:val="StyleUnderline"/>
          <w:highlight w:val="cyan"/>
        </w:rPr>
        <w:t xml:space="preserve">be </w:t>
      </w:r>
      <w:r w:rsidRPr="00C05C35">
        <w:rPr>
          <w:rStyle w:val="Emphasis"/>
          <w:highlight w:val="cyan"/>
        </w:rPr>
        <w:t>insufficient</w:t>
      </w:r>
      <w:r w:rsidRPr="007162C9">
        <w:rPr>
          <w:rStyle w:val="StyleUnderline"/>
        </w:rPr>
        <w:t xml:space="preserve"> to deal with them</w:t>
      </w:r>
      <w:r w:rsidRPr="00F90009">
        <w:rPr>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31E940C8" w14:textId="77777777" w:rsidR="00937A87" w:rsidRPr="00F90009" w:rsidRDefault="00937A87" w:rsidP="00937A87">
      <w:pPr>
        <w:rPr>
          <w:sz w:val="16"/>
        </w:rPr>
      </w:pPr>
      <w:r w:rsidRPr="00F90009">
        <w:rPr>
          <w:sz w:val="16"/>
        </w:rPr>
        <w:lastRenderedPageBreak/>
        <w:t xml:space="preserve">The real </w:t>
      </w:r>
      <w:r w:rsidRPr="006757A9">
        <w:rPr>
          <w:rStyle w:val="StyleUnderline"/>
        </w:rPr>
        <w:t xml:space="preserve">problems would be </w:t>
      </w:r>
      <w:r w:rsidRPr="006757A9">
        <w:rPr>
          <w:rStyle w:val="Emphasis"/>
        </w:rPr>
        <w:t>legal</w:t>
      </w:r>
      <w:r w:rsidRPr="006757A9">
        <w:rPr>
          <w:rStyle w:val="StyleUnderline"/>
        </w:rPr>
        <w:t xml:space="preserve"> and</w:t>
      </w:r>
      <w:r w:rsidRPr="002671F7">
        <w:rPr>
          <w:rStyle w:val="StyleUnderline"/>
        </w:rPr>
        <w:t xml:space="preserve"> </w:t>
      </w:r>
      <w:r w:rsidRPr="006757A9">
        <w:rPr>
          <w:rStyle w:val="Emphasis"/>
        </w:rPr>
        <w:t>bureaucratic</w:t>
      </w:r>
      <w:r w:rsidRPr="00F90009">
        <w:rPr>
          <w:sz w:val="16"/>
        </w:rPr>
        <w:t xml:space="preserve">, and these problems, in turn, would quickly take on a military character. </w:t>
      </w:r>
      <w:r w:rsidRPr="002671F7">
        <w:rPr>
          <w:rStyle w:val="StyleUnderline"/>
        </w:rPr>
        <w:t xml:space="preserve">The U.S. </w:t>
      </w:r>
      <w:r w:rsidRPr="00C05C35">
        <w:rPr>
          <w:rStyle w:val="StyleUnderline"/>
          <w:highlight w:val="cyan"/>
        </w:rPr>
        <w:t>military</w:t>
      </w:r>
      <w:r w:rsidRPr="00D57F94">
        <w:rPr>
          <w:rStyle w:val="StyleUnderline"/>
        </w:rPr>
        <w:t xml:space="preserve"> isn’t</w:t>
      </w:r>
      <w:r w:rsidRPr="002671F7">
        <w:rPr>
          <w:rStyle w:val="StyleUnderline"/>
        </w:rPr>
        <w:t xml:space="preserve"> culturally or </w:t>
      </w:r>
      <w:r w:rsidRPr="002671F7">
        <w:rPr>
          <w:rStyle w:val="Emphasis"/>
        </w:rPr>
        <w:t xml:space="preserve">institutionally </w:t>
      </w:r>
      <w:r w:rsidRPr="00C05C35">
        <w:rPr>
          <w:rStyle w:val="Emphasis"/>
          <w:highlight w:val="cyan"/>
        </w:rPr>
        <w:t>designed</w:t>
      </w:r>
      <w:r w:rsidRPr="00C05C35">
        <w:rPr>
          <w:rStyle w:val="StyleUnderline"/>
          <w:highlight w:val="cyan"/>
        </w:rPr>
        <w:t xml:space="preserve"> to be</w:t>
      </w:r>
      <w:r w:rsidRPr="002671F7">
        <w:rPr>
          <w:rStyle w:val="StyleUnderline"/>
        </w:rPr>
        <w:t xml:space="preserve"> an </w:t>
      </w:r>
      <w:r w:rsidRPr="00D57F94">
        <w:rPr>
          <w:rStyle w:val="StyleUnderline"/>
        </w:rPr>
        <w:t xml:space="preserve">adequate </w:t>
      </w:r>
      <w:r w:rsidRPr="00D57F94">
        <w:rPr>
          <w:rStyle w:val="Emphasis"/>
        </w:rPr>
        <w:t>domestic</w:t>
      </w:r>
      <w:r w:rsidRPr="00D57F94">
        <w:rPr>
          <w:rStyle w:val="StyleUnderline"/>
        </w:rPr>
        <w:t xml:space="preserve"> actor</w:t>
      </w:r>
      <w:r w:rsidRPr="002671F7">
        <w:rPr>
          <w:rStyle w:val="StyleUnderline"/>
        </w:rPr>
        <w:t xml:space="preserve">—rather, the opposite. Its </w:t>
      </w:r>
      <w:r w:rsidRPr="00D57F94">
        <w:rPr>
          <w:rStyle w:val="StyleUnderline"/>
        </w:rPr>
        <w:t>role in American life</w:t>
      </w:r>
      <w:r w:rsidRPr="002671F7">
        <w:rPr>
          <w:rStyle w:val="StyleUnderline"/>
        </w:rPr>
        <w:t xml:space="preserve"> has been specifically designed to make it </w:t>
      </w:r>
      <w:r w:rsidRPr="00C05C35">
        <w:rPr>
          <w:rStyle w:val="Emphasis"/>
          <w:highlight w:val="cyan"/>
        </w:rPr>
        <w:t>ineffective</w:t>
      </w:r>
      <w:r w:rsidRPr="00C05C35">
        <w:rPr>
          <w:rStyle w:val="StyleUnderline"/>
          <w:highlight w:val="cyan"/>
        </w:rPr>
        <w:t xml:space="preserve"> in domestic operations</w:t>
      </w:r>
      <w:r w:rsidRPr="00F90009">
        <w:rPr>
          <w:sz w:val="16"/>
        </w:rPr>
        <w:t>. The use of the military would not be</w:t>
      </w:r>
      <w:r w:rsidRPr="00D57F94">
        <w:rPr>
          <w:sz w:val="16"/>
          <w:szCs w:val="16"/>
        </w:rPr>
        <w:t xml:space="preserve">, in itself, a </w:t>
      </w:r>
      <w:r w:rsidRPr="002671F7">
        <w:rPr>
          <w:rStyle w:val="Emphasis"/>
        </w:rPr>
        <w:t>constitutional crisis</w:t>
      </w:r>
      <w:r w:rsidRPr="00D57F94">
        <w:rPr>
          <w:sz w:val="16"/>
          <w:szCs w:val="16"/>
        </w:rPr>
        <w:t>; there are legal precedents and explicit executive orders governing the use of military force on U.S. soil.</w:t>
      </w:r>
      <w:r w:rsidRPr="00D57F94">
        <w:rPr>
          <w:sz w:val="10"/>
          <w:szCs w:val="16"/>
        </w:rPr>
        <w:t xml:space="preserve"> </w:t>
      </w:r>
      <w:r w:rsidRPr="00240D70">
        <w:rPr>
          <w:rStyle w:val="StyleUnderline"/>
        </w:rPr>
        <w:t xml:space="preserve">But </w:t>
      </w:r>
      <w:r w:rsidRPr="00C05C35">
        <w:rPr>
          <w:rStyle w:val="StyleUnderline"/>
          <w:highlight w:val="cyan"/>
        </w:rPr>
        <w:t>any</w:t>
      </w:r>
      <w:r w:rsidRPr="00240D70">
        <w:rPr>
          <w:rStyle w:val="StyleUnderline"/>
        </w:rPr>
        <w:t xml:space="preserve"> military </w:t>
      </w:r>
      <w:r w:rsidRPr="00C05C35">
        <w:rPr>
          <w:rStyle w:val="StyleUnderline"/>
          <w:highlight w:val="cyan"/>
        </w:rPr>
        <w:t>response</w:t>
      </w:r>
      <w:r w:rsidRPr="00240D70">
        <w:rPr>
          <w:rStyle w:val="StyleUnderline"/>
        </w:rPr>
        <w:t xml:space="preserve"> to </w:t>
      </w:r>
      <w:r w:rsidRPr="00240D70">
        <w:rPr>
          <w:rStyle w:val="Emphasis"/>
        </w:rPr>
        <w:t>civil unrest</w:t>
      </w:r>
      <w:r w:rsidRPr="00240D70">
        <w:rPr>
          <w:rStyle w:val="StyleUnderline"/>
        </w:rPr>
        <w:t xml:space="preserve"> is </w:t>
      </w:r>
      <w:r w:rsidRPr="00240D70">
        <w:rPr>
          <w:rStyle w:val="Emphasis"/>
        </w:rPr>
        <w:t>highly likely</w:t>
      </w:r>
      <w:r w:rsidRPr="00240D70">
        <w:rPr>
          <w:rStyle w:val="StyleUnderline"/>
        </w:rPr>
        <w:t xml:space="preserve"> to </w:t>
      </w:r>
      <w:r w:rsidRPr="00C05C35">
        <w:rPr>
          <w:rStyle w:val="StyleUnderline"/>
          <w:highlight w:val="cyan"/>
        </w:rPr>
        <w:t>spin</w:t>
      </w:r>
      <w:r w:rsidRPr="00630242">
        <w:rPr>
          <w:rStyle w:val="StyleUnderline"/>
        </w:rPr>
        <w:t xml:space="preserve"> </w:t>
      </w:r>
      <w:r w:rsidRPr="00630242">
        <w:rPr>
          <w:rStyle w:val="Emphasis"/>
        </w:rPr>
        <w:t>out</w:t>
      </w:r>
      <w:r w:rsidRPr="00FF2388">
        <w:rPr>
          <w:rStyle w:val="Emphasis"/>
        </w:rPr>
        <w:t xml:space="preserve"> of control</w:t>
      </w:r>
      <w:r w:rsidRPr="00240D70">
        <w:rPr>
          <w:rStyle w:val="StyleUnderline"/>
        </w:rPr>
        <w:t xml:space="preserve"> </w:t>
      </w:r>
      <w:r w:rsidRPr="00C05C35">
        <w:rPr>
          <w:rStyle w:val="StyleUnderline"/>
          <w:highlight w:val="cyan"/>
        </w:rPr>
        <w:t>into</w:t>
      </w:r>
      <w:r w:rsidRPr="00240D70">
        <w:rPr>
          <w:rStyle w:val="StyleUnderline"/>
        </w:rPr>
        <w:t xml:space="preserve"> </w:t>
      </w:r>
      <w:r w:rsidRPr="00240D70">
        <w:rPr>
          <w:rStyle w:val="Emphasis"/>
        </w:rPr>
        <w:t xml:space="preserve">extended </w:t>
      </w:r>
      <w:r w:rsidRPr="00C05C35">
        <w:rPr>
          <w:rStyle w:val="Emphasis"/>
          <w:highlight w:val="cyan"/>
        </w:rPr>
        <w:t>insurgency</w:t>
      </w:r>
      <w:r w:rsidRPr="00240D70">
        <w:rPr>
          <w:rStyle w:val="StyleUnderline"/>
        </w:rPr>
        <w:t xml:space="preserve">. And for all the U.S. military’s prowess, the </w:t>
      </w:r>
      <w:r w:rsidRPr="00C05C35">
        <w:rPr>
          <w:rStyle w:val="StyleUnderline"/>
          <w:highlight w:val="cyan"/>
        </w:rPr>
        <w:t>outcome</w:t>
      </w:r>
      <w:r w:rsidRPr="00240D70">
        <w:rPr>
          <w:rStyle w:val="StyleUnderline"/>
        </w:rPr>
        <w:t xml:space="preserve"> would be entirely </w:t>
      </w:r>
      <w:r w:rsidRPr="00C05C35">
        <w:rPr>
          <w:rStyle w:val="Emphasis"/>
          <w:highlight w:val="cyan"/>
        </w:rPr>
        <w:t>uncertain</w:t>
      </w:r>
      <w:r w:rsidRPr="00F90009">
        <w:rPr>
          <w:sz w:val="16"/>
        </w:rPr>
        <w:t>.</w:t>
      </w:r>
    </w:p>
    <w:p w14:paraId="5C670D53" w14:textId="77777777" w:rsidR="00937A87" w:rsidRPr="00F90009" w:rsidRDefault="00937A87" w:rsidP="00937A87">
      <w:pPr>
        <w:rPr>
          <w:sz w:val="16"/>
        </w:rPr>
      </w:pPr>
      <w:r w:rsidRPr="00F90009">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78770CBB" w14:textId="77777777" w:rsidR="00937A87" w:rsidRPr="00F90009" w:rsidRDefault="00937A87" w:rsidP="00937A87">
      <w:pPr>
        <w:rPr>
          <w:sz w:val="16"/>
        </w:rPr>
      </w:pPr>
      <w:r w:rsidRPr="00FF2388">
        <w:rPr>
          <w:rStyle w:val="StyleUnderline"/>
        </w:rPr>
        <w:t>The United States currently contains</w:t>
      </w:r>
      <w:r w:rsidRPr="00BB0DDB">
        <w:rPr>
          <w:rStyle w:val="StyleUnderline"/>
        </w:rPr>
        <w:t xml:space="preserve"> a </w:t>
      </w:r>
      <w:r w:rsidRPr="00BB0DDB">
        <w:rPr>
          <w:rStyle w:val="Emphasis"/>
        </w:rPr>
        <w:t>diverse assortment</w:t>
      </w:r>
      <w:r w:rsidRPr="00BB0DDB">
        <w:rPr>
          <w:rStyle w:val="StyleUnderline"/>
        </w:rPr>
        <w:t xml:space="preserve"> of </w:t>
      </w:r>
      <w:r w:rsidRPr="00630242">
        <w:rPr>
          <w:rStyle w:val="StyleUnderline"/>
        </w:rPr>
        <w:t xml:space="preserve">anti-government </w:t>
      </w:r>
      <w:r w:rsidRPr="00C05C35">
        <w:rPr>
          <w:rStyle w:val="StyleUnderline"/>
          <w:highlight w:val="cyan"/>
        </w:rPr>
        <w:t>movements</w:t>
      </w:r>
      <w:r w:rsidRPr="00FF2388">
        <w:rPr>
          <w:sz w:val="16"/>
          <w:szCs w:val="16"/>
        </w:rPr>
        <w:t>, f</w:t>
      </w:r>
      <w:r w:rsidRPr="00F90009">
        <w:rPr>
          <w:sz w:val="16"/>
        </w:rPr>
        <w:t xml:space="preserve">rom groups that are little more than survivalist hobbyists to neo-Nazi accelerationists and sovereign citizens. They </w:t>
      </w:r>
      <w:r w:rsidRPr="00FF2388">
        <w:rPr>
          <w:rStyle w:val="StyleUnderline"/>
        </w:rPr>
        <w:t xml:space="preserve">are </w:t>
      </w:r>
      <w:r w:rsidRPr="00FF2388">
        <w:rPr>
          <w:rStyle w:val="Emphasis"/>
        </w:rPr>
        <w:t>armed</w:t>
      </w:r>
      <w:r w:rsidRPr="00F90009">
        <w:rPr>
          <w:sz w:val="16"/>
        </w:rPr>
        <w:t xml:space="preserve">; several members of </w:t>
      </w:r>
      <w:r w:rsidRPr="00BB0DDB">
        <w:rPr>
          <w:rStyle w:val="StyleUnderline"/>
        </w:rPr>
        <w:t xml:space="preserve">these groups </w:t>
      </w:r>
      <w:r w:rsidRPr="00C05C35">
        <w:rPr>
          <w:rStyle w:val="StyleUnderline"/>
          <w:highlight w:val="cyan"/>
        </w:rPr>
        <w:t>have</w:t>
      </w:r>
      <w:r w:rsidRPr="00F90009">
        <w:rPr>
          <w:sz w:val="16"/>
        </w:rPr>
        <w:t xml:space="preserve"> been caught with the </w:t>
      </w:r>
      <w:r w:rsidRPr="00C05C35">
        <w:rPr>
          <w:rStyle w:val="Emphasis"/>
          <w:highlight w:val="cyan"/>
        </w:rPr>
        <w:t>materials</w:t>
      </w:r>
      <w:r w:rsidRPr="00C05C35">
        <w:rPr>
          <w:rStyle w:val="StyleUnderline"/>
          <w:highlight w:val="cyan"/>
        </w:rPr>
        <w:t xml:space="preserve"> needed to build</w:t>
      </w:r>
      <w:r w:rsidRPr="00F90009">
        <w:rPr>
          <w:sz w:val="16"/>
        </w:rPr>
        <w:t xml:space="preserve"> low-grade </w:t>
      </w:r>
      <w:r w:rsidRPr="00C05C35">
        <w:rPr>
          <w:rStyle w:val="Emphasis"/>
          <w:highlight w:val="cyan"/>
        </w:rPr>
        <w:t>nuc</w:t>
      </w:r>
      <w:r w:rsidRPr="00FF2388">
        <w:rPr>
          <w:rStyle w:val="Emphasis"/>
        </w:rPr>
        <w:t>lear weapon</w:t>
      </w:r>
      <w:r w:rsidRPr="00C05C35">
        <w:rPr>
          <w:rStyle w:val="Emphasis"/>
          <w:highlight w:val="cyan"/>
        </w:rPr>
        <w:t>s</w:t>
      </w:r>
      <w:r w:rsidRPr="00F90009">
        <w:rPr>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0A304B23" w14:textId="77777777" w:rsidR="00937A87" w:rsidRPr="00F90009" w:rsidRDefault="00937A87" w:rsidP="00937A87">
      <w:pPr>
        <w:rPr>
          <w:sz w:val="16"/>
        </w:rPr>
      </w:pPr>
      <w:r w:rsidRPr="00F90009">
        <w:rPr>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79BF3216" w14:textId="77777777" w:rsidR="00937A87" w:rsidRPr="00F90009" w:rsidRDefault="00937A87" w:rsidP="00937A87">
      <w:pPr>
        <w:rPr>
          <w:sz w:val="16"/>
        </w:rPr>
      </w:pPr>
      <w:r w:rsidRPr="00F90009">
        <w:rPr>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36F174EC" w14:textId="77777777" w:rsidR="00937A87" w:rsidRPr="00FF2388" w:rsidRDefault="00937A87" w:rsidP="00937A87">
      <w:pPr>
        <w:rPr>
          <w:rStyle w:val="StyleUnderline"/>
        </w:rPr>
      </w:pPr>
      <w:r w:rsidRPr="00F90009">
        <w:rPr>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FF2388">
        <w:rPr>
          <w:rStyle w:val="StyleUnderline"/>
        </w:rPr>
        <w:t>what would happen if the U.S. military were obliged to respond in kind?</w:t>
      </w:r>
    </w:p>
    <w:p w14:paraId="681F502F" w14:textId="77777777" w:rsidR="00937A87" w:rsidRPr="00F90009" w:rsidRDefault="00937A87" w:rsidP="00937A87">
      <w:pPr>
        <w:rPr>
          <w:sz w:val="16"/>
        </w:rPr>
      </w:pPr>
      <w:r w:rsidRPr="00F90009">
        <w:rPr>
          <w:sz w:val="16"/>
        </w:rPr>
        <w:t xml:space="preserve">Under the conditions of the Insurrection Act, the Justice Department is the lead federal agency in cases of homeland pacification. </w:t>
      </w:r>
      <w:r w:rsidRPr="00FF2388">
        <w:rPr>
          <w:rStyle w:val="StyleUnderline"/>
        </w:rPr>
        <w:t>In practice</w:t>
      </w:r>
      <w:r w:rsidRPr="00FF2388">
        <w:rPr>
          <w:sz w:val="16"/>
          <w:szCs w:val="16"/>
        </w:rPr>
        <w:t xml:space="preserve">, this means </w:t>
      </w:r>
      <w:r w:rsidRPr="00BB0DDB">
        <w:rPr>
          <w:rStyle w:val="StyleUnderline"/>
        </w:rPr>
        <w:t xml:space="preserve">the </w:t>
      </w:r>
      <w:r w:rsidRPr="00C05C35">
        <w:rPr>
          <w:rStyle w:val="StyleUnderline"/>
          <w:highlight w:val="cyan"/>
        </w:rPr>
        <w:t>pres</w:t>
      </w:r>
      <w:r w:rsidRPr="00BB0DDB">
        <w:rPr>
          <w:rStyle w:val="StyleUnderline"/>
        </w:rPr>
        <w:t xml:space="preserve">ident would </w:t>
      </w:r>
      <w:r w:rsidRPr="00C05C35">
        <w:rPr>
          <w:rStyle w:val="StyleUnderline"/>
          <w:highlight w:val="cyan"/>
        </w:rPr>
        <w:t>appoint</w:t>
      </w:r>
      <w:r w:rsidRPr="00BB0DDB">
        <w:rPr>
          <w:rStyle w:val="StyleUnderline"/>
        </w:rPr>
        <w:t xml:space="preserve"> a senior </w:t>
      </w:r>
      <w:r w:rsidRPr="00C05C35">
        <w:rPr>
          <w:rStyle w:val="Emphasis"/>
          <w:highlight w:val="cyan"/>
        </w:rPr>
        <w:t>civilian rep</w:t>
      </w:r>
      <w:r w:rsidRPr="00630242">
        <w:rPr>
          <w:rStyle w:val="Emphasis"/>
        </w:rPr>
        <w:t>resentative</w:t>
      </w:r>
      <w:r w:rsidRPr="00BB0DDB">
        <w:rPr>
          <w:rStyle w:val="StyleUnderline"/>
        </w:rPr>
        <w:t xml:space="preserve"> of the attorney general</w:t>
      </w:r>
      <w:r w:rsidRPr="00F90009">
        <w:rPr>
          <w:sz w:val="16"/>
        </w:rPr>
        <w:t xml:space="preserve"> </w:t>
      </w:r>
      <w:r w:rsidRPr="00FF2388">
        <w:rPr>
          <w:rStyle w:val="StyleUnderline"/>
        </w:rPr>
        <w:t xml:space="preserve">to </w:t>
      </w:r>
      <w:r w:rsidRPr="00EE243E">
        <w:rPr>
          <w:rStyle w:val="Emphasis"/>
        </w:rPr>
        <w:t>oversee military operations</w:t>
      </w:r>
      <w:r w:rsidRPr="00FF2388">
        <w:rPr>
          <w:rStyle w:val="StyleUnderline"/>
        </w:rPr>
        <w:t xml:space="preserve">. The </w:t>
      </w:r>
      <w:r w:rsidRPr="00FF2388">
        <w:rPr>
          <w:rStyle w:val="Emphasis"/>
        </w:rPr>
        <w:t>two-tier authority</w:t>
      </w:r>
      <w:r w:rsidRPr="00BB0DDB">
        <w:rPr>
          <w:rStyle w:val="StyleUnderline"/>
        </w:rPr>
        <w:t xml:space="preserve"> that results</w:t>
      </w:r>
      <w:r w:rsidRPr="00F90009">
        <w:rPr>
          <w:sz w:val="16"/>
        </w:rPr>
        <w:t>—</w:t>
      </w:r>
      <w:r w:rsidRPr="00BB0DDB">
        <w:rPr>
          <w:rStyle w:val="StyleUnderline"/>
        </w:rPr>
        <w:t xml:space="preserve">inherent in the </w:t>
      </w:r>
      <w:r w:rsidRPr="00C05C35">
        <w:rPr>
          <w:rStyle w:val="StyleUnderline"/>
          <w:highlight w:val="cyan"/>
        </w:rPr>
        <w:t>double role</w:t>
      </w:r>
      <w:r w:rsidRPr="00630242">
        <w:rPr>
          <w:rStyle w:val="StyleUnderline"/>
        </w:rPr>
        <w:t xml:space="preserve"> of police</w:t>
      </w:r>
      <w:r w:rsidRPr="00BB0DDB">
        <w:rPr>
          <w:rStyle w:val="StyleUnderline"/>
        </w:rPr>
        <w:t xml:space="preserve"> action </w:t>
      </w:r>
      <w:r w:rsidRPr="00630242">
        <w:rPr>
          <w:rStyle w:val="StyleUnderline"/>
        </w:rPr>
        <w:t>and military</w:t>
      </w:r>
      <w:r w:rsidRPr="00BB0DDB">
        <w:rPr>
          <w:rStyle w:val="StyleUnderline"/>
        </w:rPr>
        <w:t xml:space="preserve"> action</w:t>
      </w:r>
      <w:r w:rsidRPr="00F90009">
        <w:rPr>
          <w:sz w:val="16"/>
        </w:rPr>
        <w:t>—</w:t>
      </w:r>
      <w:r w:rsidRPr="00BB0DDB">
        <w:rPr>
          <w:rStyle w:val="StyleUnderline"/>
        </w:rPr>
        <w:t xml:space="preserve">would </w:t>
      </w:r>
      <w:r w:rsidRPr="00C05C35">
        <w:rPr>
          <w:rStyle w:val="Emphasis"/>
          <w:highlight w:val="cyan"/>
        </w:rPr>
        <w:t>crush</w:t>
      </w:r>
      <w:r w:rsidRPr="00C05C35">
        <w:rPr>
          <w:rStyle w:val="StyleUnderline"/>
          <w:highlight w:val="cyan"/>
        </w:rPr>
        <w:t xml:space="preserve"> </w:t>
      </w:r>
      <w:r w:rsidRPr="00C05C35">
        <w:rPr>
          <w:rStyle w:val="Emphasis"/>
          <w:highlight w:val="cyan"/>
        </w:rPr>
        <w:t>intel</w:t>
      </w:r>
      <w:r w:rsidRPr="00BB0DDB">
        <w:rPr>
          <w:rStyle w:val="StyleUnderline"/>
        </w:rPr>
        <w:t>ligence-</w:t>
      </w:r>
      <w:r w:rsidRPr="00C05C35">
        <w:rPr>
          <w:rStyle w:val="Emphasis"/>
          <w:highlight w:val="cyan"/>
        </w:rPr>
        <w:t>gathering</w:t>
      </w:r>
      <w:r w:rsidRPr="00BB0DDB">
        <w:rPr>
          <w:rStyle w:val="StyleUnderline"/>
        </w:rPr>
        <w:t xml:space="preserve"> efforts</w:t>
      </w:r>
      <w:r w:rsidRPr="00F90009">
        <w:rPr>
          <w:sz w:val="16"/>
        </w:rPr>
        <w:t xml:space="preserve">. The Reagan administration explicitly decreed in Executive Order 12333 that the </w:t>
      </w:r>
      <w:r w:rsidRPr="00BB0DDB">
        <w:rPr>
          <w:rStyle w:val="StyleUnderline"/>
        </w:rPr>
        <w:t xml:space="preserve">military is only allowed, in the case of </w:t>
      </w:r>
      <w:r w:rsidRPr="00BB0DDB">
        <w:rPr>
          <w:rStyle w:val="Emphasis"/>
        </w:rPr>
        <w:t>U.S. citizens</w:t>
      </w:r>
      <w:r w:rsidRPr="00BB0DDB">
        <w:rPr>
          <w:rStyle w:val="StyleUnderline"/>
        </w:rPr>
        <w:t>, to gather enough information f</w:t>
      </w:r>
      <w:r w:rsidRPr="00FF2388">
        <w:rPr>
          <w:rStyle w:val="StyleUnderline"/>
        </w:rPr>
        <w:t xml:space="preserve">or </w:t>
      </w:r>
      <w:r w:rsidRPr="00EE243E">
        <w:rPr>
          <w:rStyle w:val="Emphasis"/>
        </w:rPr>
        <w:t>situational awareness</w:t>
      </w:r>
      <w:r w:rsidRPr="00F90009">
        <w:rPr>
          <w:sz w:val="16"/>
        </w:rPr>
        <w:t xml:space="preserve">. The nub of the problem is coming up with an effective definition of the phrase “essential to meet operational requirements,” as the Defense Department terms it. Any </w:t>
      </w:r>
      <w:r w:rsidRPr="00BB0DDB">
        <w:rPr>
          <w:rStyle w:val="StyleUnderline"/>
        </w:rPr>
        <w:t>failure</w:t>
      </w:r>
      <w:r w:rsidRPr="00F90009">
        <w:rPr>
          <w:sz w:val="16"/>
        </w:rPr>
        <w:t xml:space="preserve"> to </w:t>
      </w:r>
      <w:r w:rsidRPr="00BB0DDB">
        <w:rPr>
          <w:rStyle w:val="StyleUnderline"/>
        </w:rPr>
        <w:t xml:space="preserve">uphold the </w:t>
      </w:r>
      <w:r w:rsidRPr="00BB0DDB">
        <w:rPr>
          <w:rStyle w:val="Emphasis"/>
        </w:rPr>
        <w:t>constitutional rights</w:t>
      </w:r>
      <w:r w:rsidRPr="00BB0DDB">
        <w:rPr>
          <w:rStyle w:val="StyleUnderline"/>
        </w:rPr>
        <w:t xml:space="preserve"> of the rebels would </w:t>
      </w:r>
      <w:r w:rsidRPr="00BB0DDB">
        <w:rPr>
          <w:rStyle w:val="Emphasis"/>
        </w:rPr>
        <w:t>justify</w:t>
      </w:r>
      <w:r w:rsidRPr="00BB0DDB">
        <w:rPr>
          <w:rStyle w:val="StyleUnderline"/>
        </w:rPr>
        <w:t xml:space="preserve"> their claim that the government is </w:t>
      </w:r>
      <w:r w:rsidRPr="00BB0DDB">
        <w:rPr>
          <w:rStyle w:val="Emphasis"/>
        </w:rPr>
        <w:t>illegitimate</w:t>
      </w:r>
      <w:r w:rsidRPr="00F90009">
        <w:rPr>
          <w:sz w:val="16"/>
        </w:rPr>
        <w:t>.</w:t>
      </w:r>
    </w:p>
    <w:p w14:paraId="1453FBBC" w14:textId="77777777" w:rsidR="00937A87" w:rsidRPr="00F90009" w:rsidRDefault="00937A87" w:rsidP="00937A87">
      <w:pPr>
        <w:rPr>
          <w:sz w:val="16"/>
        </w:rPr>
      </w:pPr>
      <w:r w:rsidRPr="00FF2388">
        <w:rPr>
          <w:rStyle w:val="StyleUnderline"/>
        </w:rPr>
        <w:t xml:space="preserve">The struggle would take place under conditions of </w:t>
      </w:r>
      <w:r w:rsidRPr="00FF2388">
        <w:rPr>
          <w:rStyle w:val="Emphasis"/>
        </w:rPr>
        <w:t>greater scrutiny</w:t>
      </w:r>
      <w:r w:rsidRPr="00BB0DDB">
        <w:rPr>
          <w:rStyle w:val="StyleUnderline"/>
        </w:rPr>
        <w:t xml:space="preserve"> than any U.S. military operation in </w:t>
      </w:r>
      <w:r w:rsidRPr="00BB0DDB">
        <w:rPr>
          <w:rStyle w:val="Emphasis"/>
        </w:rPr>
        <w:t>history</w:t>
      </w:r>
      <w:r w:rsidRPr="00FF2388">
        <w:rPr>
          <w:rStyle w:val="StyleUnderline"/>
        </w:rPr>
        <w:t xml:space="preserve">. </w:t>
      </w:r>
      <w:r w:rsidRPr="00C05C35">
        <w:rPr>
          <w:rStyle w:val="Emphasis"/>
          <w:highlight w:val="cyan"/>
        </w:rPr>
        <w:t>Info</w:t>
      </w:r>
      <w:r w:rsidRPr="00BB0DDB">
        <w:rPr>
          <w:rStyle w:val="StyleUnderline"/>
        </w:rPr>
        <w:t xml:space="preserve">rmation </w:t>
      </w:r>
      <w:r w:rsidRPr="00C05C35">
        <w:rPr>
          <w:rStyle w:val="Emphasis"/>
          <w:highlight w:val="cyan"/>
        </w:rPr>
        <w:t>op</w:t>
      </w:r>
      <w:r w:rsidRPr="00BB0DDB">
        <w:rPr>
          <w:rStyle w:val="StyleUnderline"/>
        </w:rPr>
        <w:t>eration</w:t>
      </w:r>
      <w:r w:rsidRPr="00C05C35">
        <w:rPr>
          <w:rStyle w:val="Emphasis"/>
          <w:highlight w:val="cyan"/>
        </w:rPr>
        <w:t>s</w:t>
      </w:r>
      <w:r w:rsidRPr="00C05C35">
        <w:rPr>
          <w:rStyle w:val="StyleUnderline"/>
          <w:highlight w:val="cyan"/>
        </w:rPr>
        <w:t xml:space="preserve"> are</w:t>
      </w:r>
      <w:r w:rsidRPr="00BB0DDB">
        <w:rPr>
          <w:rStyle w:val="StyleUnderline"/>
        </w:rPr>
        <w:t xml:space="preserve"> the </w:t>
      </w:r>
      <w:r w:rsidRPr="00FF2388">
        <w:rPr>
          <w:rStyle w:val="Emphasis"/>
        </w:rPr>
        <w:t xml:space="preserve">great </w:t>
      </w:r>
      <w:r w:rsidRPr="00C05C35">
        <w:rPr>
          <w:rStyle w:val="Emphasis"/>
          <w:highlight w:val="cyan"/>
        </w:rPr>
        <w:t>weakness</w:t>
      </w:r>
      <w:r w:rsidRPr="00BB0DDB">
        <w:rPr>
          <w:rStyle w:val="StyleUnderline"/>
        </w:rPr>
        <w:t xml:space="preserve"> of the U.S. military; control</w:t>
      </w:r>
      <w:r w:rsidRPr="00F90009">
        <w:rPr>
          <w:sz w:val="16"/>
        </w:rPr>
        <w:t xml:space="preserve"> over the subtle but all-powerful narratives that give governments legitimacy have always </w:t>
      </w:r>
      <w:r w:rsidRPr="00BB0DDB">
        <w:rPr>
          <w:rStyle w:val="Emphasis"/>
        </w:rPr>
        <w:t>eluded</w:t>
      </w:r>
      <w:r w:rsidRPr="00BB0DDB">
        <w:rPr>
          <w:rStyle w:val="StyleUnderline"/>
        </w:rPr>
        <w:t xml:space="preserve"> even the most </w:t>
      </w:r>
      <w:r w:rsidRPr="00FF2388">
        <w:rPr>
          <w:rStyle w:val="Emphasis"/>
        </w:rPr>
        <w:t>brilliant</w:t>
      </w:r>
      <w:r w:rsidRPr="00BB0DDB">
        <w:rPr>
          <w:rStyle w:val="StyleUnderline"/>
        </w:rPr>
        <w:t xml:space="preserve"> American soldiers</w:t>
      </w:r>
      <w:r w:rsidRPr="00F90009">
        <w:rPr>
          <w:sz w:val="16"/>
        </w:rPr>
        <w:t xml:space="preserve">. Four-star Army Gen. John Galvin, back in 1986, described the military mind as “uncomfortable with warfare’s societal dimension.” </w:t>
      </w:r>
      <w:r w:rsidRPr="00FF2388">
        <w:rPr>
          <w:rStyle w:val="StyleUnderline"/>
        </w:rPr>
        <w:t>Every</w:t>
      </w:r>
      <w:r w:rsidRPr="00F90009">
        <w:rPr>
          <w:sz w:val="16"/>
        </w:rPr>
        <w:t xml:space="preserve"> general </w:t>
      </w:r>
      <w:r w:rsidRPr="00F90009">
        <w:rPr>
          <w:sz w:val="16"/>
        </w:rPr>
        <w:lastRenderedPageBreak/>
        <w:t xml:space="preserve">who </w:t>
      </w:r>
      <w:r w:rsidRPr="00FF2388">
        <w:rPr>
          <w:sz w:val="16"/>
          <w:szCs w:val="16"/>
        </w:rPr>
        <w:t>has written a</w:t>
      </w:r>
      <w:r w:rsidRPr="00FF2388">
        <w:t xml:space="preserve"> </w:t>
      </w:r>
      <w:r w:rsidRPr="005A44CE">
        <w:rPr>
          <w:rStyle w:val="StyleUnderline"/>
        </w:rPr>
        <w:t>new counterinsurgency operating manual</w:t>
      </w:r>
      <w:r w:rsidRPr="00F90009">
        <w:rPr>
          <w:sz w:val="16"/>
        </w:rPr>
        <w:t>—</w:t>
      </w:r>
      <w:r w:rsidRPr="00FF2388">
        <w:rPr>
          <w:rStyle w:val="StyleUnderline"/>
        </w:rPr>
        <w:t>or</w:t>
      </w:r>
      <w:r w:rsidRPr="00F90009">
        <w:rPr>
          <w:sz w:val="16"/>
        </w:rPr>
        <w:t xml:space="preserve"> reported on the </w:t>
      </w:r>
      <w:r w:rsidRPr="00C05C35">
        <w:rPr>
          <w:rStyle w:val="StyleUnderline"/>
          <w:highlight w:val="cyan"/>
        </w:rPr>
        <w:t>reasons for</w:t>
      </w:r>
      <w:r w:rsidRPr="005A44CE">
        <w:rPr>
          <w:rStyle w:val="StyleUnderline"/>
        </w:rPr>
        <w:t xml:space="preserve"> the </w:t>
      </w:r>
      <w:r w:rsidRPr="00C05C35">
        <w:rPr>
          <w:rStyle w:val="Emphasis"/>
          <w:highlight w:val="cyan"/>
        </w:rPr>
        <w:t>failures</w:t>
      </w:r>
      <w:r w:rsidRPr="00C05C35">
        <w:rPr>
          <w:rStyle w:val="StyleUnderline"/>
          <w:highlight w:val="cyan"/>
        </w:rPr>
        <w:t xml:space="preserve"> in </w:t>
      </w:r>
      <w:r w:rsidRPr="0052559F">
        <w:rPr>
          <w:rStyle w:val="Emphasis"/>
          <w:highlight w:val="cyan"/>
        </w:rPr>
        <w:t>Afghanistan</w:t>
      </w:r>
      <w:r w:rsidRPr="0052559F">
        <w:rPr>
          <w:rStyle w:val="Emphasis"/>
        </w:rPr>
        <w:t xml:space="preserve"> and Iraq</w:t>
      </w:r>
      <w:r w:rsidRPr="00F90009">
        <w:rPr>
          <w:sz w:val="16"/>
        </w:rPr>
        <w:t xml:space="preserve">, including retired Army Gens. David Petraeus and Stanley McChrystal—has </w:t>
      </w:r>
      <w:r w:rsidRPr="00C05C35">
        <w:rPr>
          <w:rStyle w:val="StyleUnderline"/>
          <w:highlight w:val="cyan"/>
        </w:rPr>
        <w:t>mentioned</w:t>
      </w:r>
      <w:r w:rsidRPr="005A44CE">
        <w:rPr>
          <w:rStyle w:val="StyleUnderline"/>
        </w:rPr>
        <w:t xml:space="preserve"> the same </w:t>
      </w:r>
      <w:r w:rsidRPr="00C05C35">
        <w:rPr>
          <w:rStyle w:val="StyleUnderline"/>
          <w:highlight w:val="cyan"/>
        </w:rPr>
        <w:t xml:space="preserve">weakness in </w:t>
      </w:r>
      <w:r w:rsidRPr="00C05C35">
        <w:rPr>
          <w:rStyle w:val="Emphasis"/>
          <w:highlight w:val="cyan"/>
        </w:rPr>
        <w:t>understanding</w:t>
      </w:r>
      <w:r w:rsidRPr="005A44CE">
        <w:rPr>
          <w:rStyle w:val="StyleUnderline"/>
        </w:rPr>
        <w:t xml:space="preserve"> the interplay of </w:t>
      </w:r>
      <w:r w:rsidRPr="00C05C35">
        <w:rPr>
          <w:rStyle w:val="Emphasis"/>
          <w:highlight w:val="cyan"/>
        </w:rPr>
        <w:t>culture</w:t>
      </w:r>
      <w:r w:rsidRPr="00C05C35">
        <w:rPr>
          <w:rStyle w:val="StyleUnderline"/>
          <w:highlight w:val="cyan"/>
        </w:rPr>
        <w:t xml:space="preserve"> and </w:t>
      </w:r>
      <w:r w:rsidRPr="00C05C35">
        <w:rPr>
          <w:rStyle w:val="Emphasis"/>
          <w:highlight w:val="cyan"/>
        </w:rPr>
        <w:t>conflict</w:t>
      </w:r>
      <w:r w:rsidRPr="00FF2388">
        <w:rPr>
          <w:rStyle w:val="StyleUnderline"/>
        </w:rPr>
        <w:t>. Military leaders are</w:t>
      </w:r>
      <w:r w:rsidRPr="00F90009">
        <w:rPr>
          <w:sz w:val="16"/>
        </w:rPr>
        <w:t xml:space="preserve">, by nature, </w:t>
      </w:r>
      <w:r w:rsidRPr="005A44CE">
        <w:rPr>
          <w:rStyle w:val="Emphasis"/>
        </w:rPr>
        <w:t>technicians</w:t>
      </w:r>
      <w:r w:rsidRPr="005A44CE">
        <w:rPr>
          <w:rStyle w:val="StyleUnderline"/>
        </w:rPr>
        <w:t xml:space="preserve"> rather than </w:t>
      </w:r>
      <w:r w:rsidRPr="00FF2388">
        <w:rPr>
          <w:rStyle w:val="Emphasis"/>
        </w:rPr>
        <w:t>humanists</w:t>
      </w:r>
      <w:r w:rsidRPr="00FF2388">
        <w:rPr>
          <w:rStyle w:val="StyleUnderline"/>
        </w:rPr>
        <w:t>. They are deliberately</w:t>
      </w:r>
      <w:r w:rsidRPr="005A44CE">
        <w:rPr>
          <w:rStyle w:val="StyleUnderline"/>
        </w:rPr>
        <w:t xml:space="preserve"> </w:t>
      </w:r>
      <w:r w:rsidRPr="005A44CE">
        <w:rPr>
          <w:rStyle w:val="Emphasis"/>
        </w:rPr>
        <w:t>not politicians</w:t>
      </w:r>
      <w:r w:rsidRPr="00FF2388">
        <w:rPr>
          <w:rStyle w:val="StyleUnderline"/>
        </w:rPr>
        <w:t xml:space="preserve">. The </w:t>
      </w:r>
      <w:r w:rsidRPr="005A44CE">
        <w:rPr>
          <w:rStyle w:val="Emphasis"/>
        </w:rPr>
        <w:t>J</w:t>
      </w:r>
      <w:r w:rsidRPr="00FF2388">
        <w:rPr>
          <w:sz w:val="16"/>
          <w:szCs w:val="16"/>
        </w:rPr>
        <w:t xml:space="preserve">oint </w:t>
      </w:r>
      <w:r w:rsidRPr="005A44CE">
        <w:rPr>
          <w:rStyle w:val="Emphasis"/>
        </w:rPr>
        <w:t>C</w:t>
      </w:r>
      <w:r w:rsidRPr="007C65FD">
        <w:rPr>
          <w:sz w:val="16"/>
          <w:szCs w:val="16"/>
        </w:rPr>
        <w:t>hiefs of</w:t>
      </w:r>
      <w:r w:rsidRPr="007C65FD">
        <w:rPr>
          <w:sz w:val="15"/>
          <w:szCs w:val="15"/>
        </w:rPr>
        <w:t xml:space="preserve"> </w:t>
      </w:r>
      <w:r w:rsidRPr="005A44CE">
        <w:rPr>
          <w:rStyle w:val="Emphasis"/>
        </w:rPr>
        <w:t>S</w:t>
      </w:r>
      <w:r w:rsidRPr="007C65FD">
        <w:rPr>
          <w:sz w:val="16"/>
          <w:szCs w:val="16"/>
        </w:rPr>
        <w:t xml:space="preserve">taff’s </w:t>
      </w:r>
      <w:r w:rsidRPr="005A44CE">
        <w:rPr>
          <w:rStyle w:val="Emphasis"/>
        </w:rPr>
        <w:t>failure</w:t>
      </w:r>
      <w:r w:rsidRPr="005A44CE">
        <w:rPr>
          <w:rStyle w:val="StyleUnderline"/>
        </w:rPr>
        <w:t xml:space="preserve"> to address the </w:t>
      </w:r>
      <w:r w:rsidRPr="005A44CE">
        <w:rPr>
          <w:rStyle w:val="Emphasis"/>
        </w:rPr>
        <w:t>informational</w:t>
      </w:r>
      <w:r w:rsidRPr="005A44CE">
        <w:rPr>
          <w:rStyle w:val="StyleUnderline"/>
        </w:rPr>
        <w:t xml:space="preserve"> nature of conflict in the 21st century is another </w:t>
      </w:r>
      <w:r w:rsidRPr="005A44CE">
        <w:rPr>
          <w:rStyle w:val="Emphasis"/>
        </w:rPr>
        <w:t>example</w:t>
      </w:r>
      <w:r w:rsidRPr="005A44CE">
        <w:rPr>
          <w:rStyle w:val="StyleUnderline"/>
        </w:rPr>
        <w:t xml:space="preserve"> of the oldest </w:t>
      </w:r>
      <w:r w:rsidRPr="005A44CE">
        <w:rPr>
          <w:rStyle w:val="Emphasis"/>
        </w:rPr>
        <w:t>crisis</w:t>
      </w:r>
      <w:r w:rsidRPr="005A44CE">
        <w:rPr>
          <w:rStyle w:val="StyleUnderline"/>
        </w:rPr>
        <w:t xml:space="preserve"> in </w:t>
      </w:r>
      <w:r w:rsidRPr="005A44CE">
        <w:rPr>
          <w:rStyle w:val="Emphasis"/>
        </w:rPr>
        <w:t>warfare</w:t>
      </w:r>
      <w:r w:rsidRPr="00F90009">
        <w:rPr>
          <w:sz w:val="16"/>
        </w:rPr>
        <w:t>. The generals are always preparing for the last war.</w:t>
      </w:r>
    </w:p>
    <w:p w14:paraId="74ED1AE8" w14:textId="45C4A886" w:rsidR="00937A87" w:rsidRPr="00D01239" w:rsidRDefault="00937A87" w:rsidP="00937A87">
      <w:pPr>
        <w:rPr>
          <w:b/>
          <w:iCs/>
          <w:u w:val="single"/>
          <w:bdr w:val="single" w:sz="12" w:space="0" w:color="auto"/>
        </w:rPr>
      </w:pPr>
      <w:r w:rsidRPr="00F90009">
        <w:rPr>
          <w:sz w:val="16"/>
        </w:rPr>
        <w:t xml:space="preserve">During a domestic operation, the </w:t>
      </w:r>
      <w:r w:rsidRPr="005A44CE">
        <w:rPr>
          <w:rStyle w:val="StyleUnderline"/>
        </w:rPr>
        <w:t xml:space="preserve">military </w:t>
      </w:r>
      <w:r w:rsidRPr="00C43B7D">
        <w:rPr>
          <w:rStyle w:val="StyleUnderline"/>
        </w:rPr>
        <w:t>information support officer</w:t>
      </w:r>
      <w:r w:rsidRPr="005A44CE">
        <w:rPr>
          <w:rStyle w:val="StyleUnderline"/>
        </w:rPr>
        <w:t xml:space="preserve"> would be </w:t>
      </w:r>
      <w:r w:rsidRPr="005A44CE">
        <w:rPr>
          <w:rStyle w:val="Emphasis"/>
        </w:rPr>
        <w:t>more important</w:t>
      </w:r>
      <w:r w:rsidRPr="00C43B7D">
        <w:rPr>
          <w:rStyle w:val="StyleUnderline"/>
        </w:rPr>
        <w:t xml:space="preserve"> than an</w:t>
      </w:r>
      <w:r w:rsidRPr="005A44CE">
        <w:rPr>
          <w:rStyle w:val="StyleUnderline"/>
        </w:rPr>
        <w:t xml:space="preserve">yone in the intelligence preparation of the battlefield process or any of the engineering </w:t>
      </w:r>
      <w:r w:rsidRPr="00C43B7D">
        <w:rPr>
          <w:rStyle w:val="StyleUnderline"/>
        </w:rPr>
        <w:t xml:space="preserve">officers. Whatever actions are undertaken will be in the context of a </w:t>
      </w:r>
      <w:r w:rsidRPr="00C43B7D">
        <w:rPr>
          <w:rStyle w:val="Emphasis"/>
        </w:rPr>
        <w:t>highly active</w:t>
      </w:r>
      <w:r w:rsidRPr="005A44CE">
        <w:rPr>
          <w:rStyle w:val="StyleUnderline"/>
        </w:rPr>
        <w:t xml:space="preserve"> and highly </w:t>
      </w:r>
      <w:r w:rsidRPr="005A44CE">
        <w:rPr>
          <w:rStyle w:val="Emphasis"/>
        </w:rPr>
        <w:t>polarized media</w:t>
      </w:r>
      <w:r w:rsidRPr="005A44CE">
        <w:rPr>
          <w:rStyle w:val="StyleUnderline"/>
        </w:rPr>
        <w:t xml:space="preserve"> and in the context of a highly </w:t>
      </w:r>
      <w:r w:rsidRPr="00C43B7D">
        <w:rPr>
          <w:rStyle w:val="Emphasis"/>
        </w:rPr>
        <w:t>polarized</w:t>
      </w:r>
      <w:r w:rsidRPr="005A44CE">
        <w:rPr>
          <w:rStyle w:val="Emphasis"/>
        </w:rPr>
        <w:t xml:space="preserve"> legal system</w:t>
      </w:r>
      <w:r w:rsidRPr="005A44CE">
        <w:rPr>
          <w:rStyle w:val="StyleUnderline"/>
        </w:rPr>
        <w:t xml:space="preserve"> with </w:t>
      </w:r>
      <w:r w:rsidRPr="00C43B7D">
        <w:rPr>
          <w:rStyle w:val="Emphasis"/>
        </w:rPr>
        <w:t>diminishing legitimacy</w:t>
      </w:r>
      <w:r w:rsidRPr="00F90009">
        <w:rPr>
          <w:sz w:val="16"/>
        </w:rPr>
        <w:t xml:space="preserve">. For half the country, the </w:t>
      </w:r>
      <w:r w:rsidRPr="005A44CE">
        <w:rPr>
          <w:rStyle w:val="StyleUnderline"/>
        </w:rPr>
        <w:t>military engagement against insurrectionists</w:t>
      </w:r>
      <w:r w:rsidRPr="00F90009">
        <w:rPr>
          <w:sz w:val="16"/>
        </w:rPr>
        <w:t xml:space="preserve"> or terrorists will be </w:t>
      </w:r>
      <w:r w:rsidRPr="005A44CE">
        <w:rPr>
          <w:rStyle w:val="StyleUnderline"/>
        </w:rPr>
        <w:t>necessary</w:t>
      </w:r>
      <w:r w:rsidRPr="00F90009">
        <w:rPr>
          <w:sz w:val="16"/>
        </w:rPr>
        <w:t xml:space="preserve"> to preserve </w:t>
      </w:r>
      <w:r w:rsidRPr="005A44CE">
        <w:rPr>
          <w:rStyle w:val="StyleUnderline"/>
        </w:rPr>
        <w:t>democracy</w:t>
      </w:r>
      <w:r w:rsidRPr="00F90009">
        <w:rPr>
          <w:sz w:val="16"/>
        </w:rPr>
        <w:t xml:space="preserve"> and </w:t>
      </w:r>
      <w:r w:rsidRPr="005A44CE">
        <w:rPr>
          <w:rStyle w:val="StyleUnderline"/>
        </w:rPr>
        <w:t>the rule of law</w:t>
      </w:r>
      <w:r w:rsidRPr="00F90009">
        <w:rPr>
          <w:sz w:val="16"/>
        </w:rPr>
        <w:t xml:space="preserve">. For the other half, it will be the </w:t>
      </w:r>
      <w:r w:rsidRPr="005A44CE">
        <w:rPr>
          <w:rStyle w:val="StyleUnderline"/>
        </w:rPr>
        <w:t xml:space="preserve">desecration of </w:t>
      </w:r>
      <w:r w:rsidRPr="005A44CE">
        <w:rPr>
          <w:rStyle w:val="Emphasis"/>
        </w:rPr>
        <w:t>individual liberty</w:t>
      </w:r>
      <w:r w:rsidRPr="00F90009">
        <w:rPr>
          <w:sz w:val="16"/>
        </w:rPr>
        <w:t xml:space="preserve">. The beginning of </w:t>
      </w:r>
      <w:r w:rsidRPr="005A44CE">
        <w:rPr>
          <w:rStyle w:val="StyleUnderline"/>
        </w:rPr>
        <w:t>any action</w:t>
      </w:r>
      <w:r w:rsidRPr="00F90009">
        <w:rPr>
          <w:sz w:val="16"/>
        </w:rPr>
        <w:t xml:space="preserve">, of any sort, </w:t>
      </w:r>
      <w:r w:rsidRPr="00C43B7D">
        <w:rPr>
          <w:rStyle w:val="StyleUnderline"/>
        </w:rPr>
        <w:t>by a U.S. military</w:t>
      </w:r>
      <w:r w:rsidRPr="005A44CE">
        <w:rPr>
          <w:rStyle w:val="StyleUnderline"/>
        </w:rPr>
        <w:t xml:space="preserve"> force</w:t>
      </w:r>
      <w:r w:rsidRPr="00F90009">
        <w:rPr>
          <w:sz w:val="16"/>
        </w:rPr>
        <w:t xml:space="preserve"> against U.S. citizens </w:t>
      </w:r>
      <w:r w:rsidRPr="00C43B7D">
        <w:rPr>
          <w:rStyle w:val="StyleUnderline"/>
        </w:rPr>
        <w:t xml:space="preserve">would create an </w:t>
      </w:r>
      <w:r w:rsidRPr="005A44CE">
        <w:rPr>
          <w:rStyle w:val="Emphasis"/>
        </w:rPr>
        <w:t>automatic sense</w:t>
      </w:r>
      <w:r w:rsidRPr="005A44CE">
        <w:rPr>
          <w:rStyle w:val="StyleUnderline"/>
        </w:rPr>
        <w:t xml:space="preserve"> of </w:t>
      </w:r>
      <w:r w:rsidRPr="00C43B7D">
        <w:rPr>
          <w:rStyle w:val="StyleUnderline"/>
        </w:rPr>
        <w:t>illegitimacy. The</w:t>
      </w:r>
      <w:r w:rsidRPr="00F90009">
        <w:rPr>
          <w:sz w:val="16"/>
        </w:rPr>
        <w:t xml:space="preserve"> already </w:t>
      </w:r>
      <w:r w:rsidRPr="005A44CE">
        <w:rPr>
          <w:rStyle w:val="StyleUnderline"/>
        </w:rPr>
        <w:t xml:space="preserve">incipient </w:t>
      </w:r>
      <w:r w:rsidRPr="00C05C35">
        <w:rPr>
          <w:rStyle w:val="Emphasis"/>
          <w:highlight w:val="cyan"/>
        </w:rPr>
        <w:t>legitimacy crisis</w:t>
      </w:r>
      <w:r w:rsidR="00D01239" w:rsidRPr="00E11D6B">
        <w:rPr>
          <w:rStyle w:val="StyleUnderline"/>
        </w:rPr>
        <w:t xml:space="preserve"> </w:t>
      </w:r>
      <w:r w:rsidRPr="005A44CE">
        <w:rPr>
          <w:rStyle w:val="StyleUnderline"/>
        </w:rPr>
        <w:t xml:space="preserve">would be </w:t>
      </w:r>
      <w:r w:rsidRPr="00C05C35">
        <w:rPr>
          <w:rStyle w:val="StyleUnderline"/>
          <w:highlight w:val="cyan"/>
        </w:rPr>
        <w:t>exacerbated</w:t>
      </w:r>
      <w:r w:rsidRPr="00F90009">
        <w:rPr>
          <w:sz w:val="16"/>
        </w:rPr>
        <w:t>.</w:t>
      </w:r>
    </w:p>
    <w:p w14:paraId="472E3EA7" w14:textId="77777777" w:rsidR="00937A87" w:rsidRPr="00DD41CA" w:rsidRDefault="00937A87" w:rsidP="00937A87">
      <w:pPr>
        <w:rPr>
          <w:rStyle w:val="StyleUnderline"/>
        </w:rPr>
      </w:pPr>
      <w:r w:rsidRPr="00F90009">
        <w:rPr>
          <w:sz w:val="16"/>
        </w:rPr>
        <w:t xml:space="preserve">Sixty years of </w:t>
      </w:r>
      <w:r w:rsidRPr="004B3AC8">
        <w:rPr>
          <w:rStyle w:val="StyleUnderline"/>
        </w:rPr>
        <w:t>U.S. experience has taught the same lesson about counterinsurgency: If you lose, you lose. If you win, you still lose</w:t>
      </w:r>
      <w:r w:rsidRPr="00F90009">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DD41CA">
        <w:rPr>
          <w:rStyle w:val="StyleUnderline"/>
        </w:rPr>
        <w:t xml:space="preserve">strategies have the smack of </w:t>
      </w:r>
      <w:r w:rsidRPr="00DD41CA">
        <w:rPr>
          <w:rStyle w:val="Emphasis"/>
        </w:rPr>
        <w:t>desperation</w:t>
      </w:r>
      <w:r w:rsidRPr="00DD41CA">
        <w:rPr>
          <w:rStyle w:val="StyleUnderline"/>
        </w:rPr>
        <w:t xml:space="preserve"> in their operating </w:t>
      </w:r>
      <w:r w:rsidRPr="007F37B0">
        <w:rPr>
          <w:rStyle w:val="StyleUnderline"/>
        </w:rPr>
        <w:t>modes. The military holds</w:t>
      </w:r>
      <w:r w:rsidRPr="00240EBE">
        <w:rPr>
          <w:rStyle w:val="StyleUnderline"/>
        </w:rPr>
        <w:t xml:space="preserve"> on to these strategies because at least they are </w:t>
      </w:r>
      <w:r w:rsidRPr="007F37B0">
        <w:rPr>
          <w:rStyle w:val="StyleUnderline"/>
        </w:rPr>
        <w:t xml:space="preserve">strategies, </w:t>
      </w:r>
      <w:r w:rsidRPr="007F37B0">
        <w:rPr>
          <w:rStyle w:val="Emphasis"/>
        </w:rPr>
        <w:t>not because they work</w:t>
      </w:r>
      <w:r w:rsidRPr="00F90009">
        <w:rPr>
          <w:sz w:val="16"/>
        </w:rPr>
        <w:t xml:space="preserve">. For decades, </w:t>
      </w:r>
      <w:r w:rsidRPr="00DD41CA">
        <w:rPr>
          <w:rStyle w:val="StyleUnderline"/>
        </w:rPr>
        <w:t xml:space="preserve">the U.S. </w:t>
      </w:r>
      <w:r w:rsidRPr="00C05C35">
        <w:rPr>
          <w:rStyle w:val="StyleUnderline"/>
          <w:highlight w:val="cyan"/>
        </w:rPr>
        <w:t>military</w:t>
      </w:r>
      <w:r w:rsidRPr="00DD41CA">
        <w:rPr>
          <w:rStyle w:val="StyleUnderline"/>
        </w:rPr>
        <w:t xml:space="preserve"> has been </w:t>
      </w:r>
      <w:r w:rsidRPr="00C05C35">
        <w:rPr>
          <w:rStyle w:val="StyleUnderline"/>
          <w:highlight w:val="cyan"/>
        </w:rPr>
        <w:t>defined by</w:t>
      </w:r>
      <w:r w:rsidRPr="00DD41CA">
        <w:rPr>
          <w:rStyle w:val="StyleUnderline"/>
        </w:rPr>
        <w:t xml:space="preserve"> its </w:t>
      </w:r>
      <w:r w:rsidRPr="00C05C35">
        <w:rPr>
          <w:rStyle w:val="Emphasis"/>
          <w:highlight w:val="cyan"/>
        </w:rPr>
        <w:t>ineffectiveness</w:t>
      </w:r>
      <w:r w:rsidRPr="00C05C35">
        <w:rPr>
          <w:rStyle w:val="StyleUnderline"/>
          <w:highlight w:val="cyan"/>
        </w:rPr>
        <w:t xml:space="preserve"> against insurgencies</w:t>
      </w:r>
      <w:r w:rsidRPr="00DD41CA">
        <w:rPr>
          <w:rStyle w:val="StyleUnderline"/>
        </w:rPr>
        <w:t xml:space="preserve"> in </w:t>
      </w:r>
      <w:r w:rsidRPr="00DD41CA">
        <w:rPr>
          <w:rStyle w:val="Emphasis"/>
        </w:rPr>
        <w:t>foreign countries</w:t>
      </w:r>
      <w:r w:rsidRPr="00DD41CA">
        <w:rPr>
          <w:rStyle w:val="StyleUnderline"/>
        </w:rPr>
        <w:t xml:space="preserve">. Why would it do </w:t>
      </w:r>
      <w:r w:rsidRPr="007F37B0">
        <w:rPr>
          <w:rStyle w:val="Emphasis"/>
        </w:rPr>
        <w:t>any better</w:t>
      </w:r>
      <w:r w:rsidRPr="007F37B0">
        <w:rPr>
          <w:rStyle w:val="StyleUnderline"/>
        </w:rPr>
        <w:t xml:space="preserve"> at</w:t>
      </w:r>
      <w:r w:rsidRPr="00DD41CA">
        <w:rPr>
          <w:rStyle w:val="Emphasis"/>
        </w:rPr>
        <w:t xml:space="preserve"> home</w:t>
      </w:r>
      <w:r w:rsidRPr="00DD41CA">
        <w:rPr>
          <w:rStyle w:val="StyleUnderline"/>
        </w:rPr>
        <w:t>?</w:t>
      </w:r>
    </w:p>
    <w:p w14:paraId="5426569F" w14:textId="77777777" w:rsidR="00937A87" w:rsidRPr="00F90009" w:rsidRDefault="00937A87" w:rsidP="00937A87">
      <w:pPr>
        <w:rPr>
          <w:sz w:val="16"/>
        </w:rPr>
      </w:pPr>
      <w:r w:rsidRPr="00F90009">
        <w:rPr>
          <w:sz w:val="16"/>
        </w:rPr>
        <w:t xml:space="preserve">The </w:t>
      </w:r>
      <w:r w:rsidRPr="006F7052">
        <w:rPr>
          <w:rStyle w:val="StyleUnderline"/>
        </w:rPr>
        <w:t xml:space="preserve">central problem is that it is impossible to build legitimacy as an occupier; </w:t>
      </w:r>
      <w:r w:rsidRPr="00F90009">
        <w:rPr>
          <w:sz w:val="16"/>
        </w:rPr>
        <w:t xml:space="preserve">the process of holding, </w:t>
      </w:r>
      <w:r w:rsidRPr="006F7052">
        <w:rPr>
          <w:rStyle w:val="StyleUnderline"/>
        </w:rPr>
        <w:t xml:space="preserve">even with the best of </w:t>
      </w:r>
      <w:r w:rsidRPr="006F7052">
        <w:rPr>
          <w:rStyle w:val="Emphasis"/>
        </w:rPr>
        <w:t>intentions</w:t>
      </w:r>
      <w:r w:rsidRPr="006F7052">
        <w:rPr>
          <w:rStyle w:val="StyleUnderline"/>
        </w:rPr>
        <w:t xml:space="preserve">, is </w:t>
      </w:r>
      <w:r w:rsidRPr="006F7052">
        <w:rPr>
          <w:rStyle w:val="Emphasis"/>
        </w:rPr>
        <w:t>humiliating and disruptive</w:t>
      </w:r>
      <w:r w:rsidRPr="006F7052">
        <w:rPr>
          <w:rStyle w:val="StyleUnderline"/>
        </w:rPr>
        <w:t xml:space="preserve">. The </w:t>
      </w:r>
      <w:r w:rsidRPr="00C05C35">
        <w:rPr>
          <w:rStyle w:val="StyleUnderline"/>
          <w:highlight w:val="cyan"/>
        </w:rPr>
        <w:t>illegitimacy of</w:t>
      </w:r>
      <w:r w:rsidRPr="006F7052">
        <w:rPr>
          <w:rStyle w:val="StyleUnderline"/>
        </w:rPr>
        <w:t xml:space="preserve"> any occupying </w:t>
      </w:r>
      <w:r w:rsidRPr="00C05C35">
        <w:rPr>
          <w:rStyle w:val="StyleUnderline"/>
          <w:highlight w:val="cyan"/>
        </w:rPr>
        <w:t>force</w:t>
      </w:r>
      <w:r w:rsidRPr="00F90009">
        <w:rPr>
          <w:sz w:val="16"/>
        </w:rPr>
        <w:t xml:space="preserve">—the French in Algeria and Indochina, the Russians in Afghanistan, the British everywhere—would </w:t>
      </w:r>
      <w:r w:rsidRPr="006F7052">
        <w:rPr>
          <w:rStyle w:val="StyleUnderline"/>
        </w:rPr>
        <w:t xml:space="preserve">meet </w:t>
      </w:r>
      <w:r w:rsidRPr="00C05C35">
        <w:rPr>
          <w:rStyle w:val="Emphasis"/>
          <w:highlight w:val="cyan"/>
        </w:rPr>
        <w:t>greater</w:t>
      </w:r>
      <w:r w:rsidRPr="006F7052">
        <w:rPr>
          <w:rStyle w:val="Emphasis"/>
        </w:rPr>
        <w:t xml:space="preserve"> opposition</w:t>
      </w:r>
      <w:r w:rsidRPr="006F7052">
        <w:rPr>
          <w:rStyle w:val="StyleUnderline"/>
        </w:rPr>
        <w:t xml:space="preserve"> </w:t>
      </w:r>
      <w:r w:rsidRPr="00C05C35">
        <w:rPr>
          <w:rStyle w:val="StyleUnderline"/>
          <w:highlight w:val="cyan"/>
        </w:rPr>
        <w:t>than ever</w:t>
      </w:r>
      <w:r w:rsidRPr="006F7052">
        <w:rPr>
          <w:rStyle w:val="StyleUnderline"/>
        </w:rPr>
        <w:t xml:space="preserve"> in an American-on-American context</w:t>
      </w:r>
      <w:r w:rsidRPr="00F90009">
        <w:rPr>
          <w:sz w:val="16"/>
        </w:rPr>
        <w:t xml:space="preserve">. The </w:t>
      </w:r>
      <w:r w:rsidRPr="006F7052">
        <w:rPr>
          <w:rStyle w:val="StyleUnderline"/>
        </w:rPr>
        <w:t xml:space="preserve">defiance begins in a claim to the illegitimacy of </w:t>
      </w:r>
      <w:r w:rsidRPr="006F7052">
        <w:rPr>
          <w:rStyle w:val="Emphasis"/>
        </w:rPr>
        <w:t>federal authority</w:t>
      </w:r>
      <w:r w:rsidRPr="00F90009">
        <w:rPr>
          <w:sz w:val="16"/>
        </w:rPr>
        <w:t xml:space="preserve">. If </w:t>
      </w:r>
      <w:r w:rsidRPr="006F7052">
        <w:rPr>
          <w:rStyle w:val="StyleUnderline"/>
        </w:rPr>
        <w:t>you are occupying an anti-government patriot stronghold, any state-building, of any kind, will be forced</w:t>
      </w:r>
      <w:r w:rsidRPr="00B2449C">
        <w:rPr>
          <w:rStyle w:val="StyleUnderline"/>
        </w:rPr>
        <w:t xml:space="preserve">. </w:t>
      </w:r>
      <w:r w:rsidRPr="006F7052">
        <w:rPr>
          <w:rStyle w:val="StyleUnderline"/>
        </w:rPr>
        <w:t xml:space="preserve">The </w:t>
      </w:r>
      <w:r w:rsidRPr="006F7052">
        <w:rPr>
          <w:rStyle w:val="Emphasis"/>
        </w:rPr>
        <w:t>locals don’t want government</w:t>
      </w:r>
      <w:r w:rsidRPr="00F90009">
        <w:rPr>
          <w:sz w:val="16"/>
        </w:rPr>
        <w:t>. That’s the point. But how could any force “address the underlying causes of violence,” as JP 3-24 states, without the machinery of legitimization?</w:t>
      </w:r>
    </w:p>
    <w:p w14:paraId="5DD5F650" w14:textId="77777777" w:rsidR="00937A87" w:rsidRPr="00F90009" w:rsidRDefault="00937A87" w:rsidP="00937A87">
      <w:pPr>
        <w:rPr>
          <w:sz w:val="16"/>
        </w:rPr>
      </w:pPr>
      <w:r w:rsidRPr="00F90009">
        <w:rPr>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7457521F" w14:textId="4D0B0853" w:rsidR="00937A87" w:rsidRPr="00B8236E" w:rsidRDefault="00937A87" w:rsidP="00B8236E">
      <w:pPr>
        <w:rPr>
          <w:rStyle w:val="StyleUnderline"/>
          <w:b/>
          <w:iCs/>
          <w:bdr w:val="single" w:sz="12" w:space="0" w:color="auto"/>
        </w:rPr>
      </w:pPr>
      <w:r w:rsidRPr="006F7052">
        <w:rPr>
          <w:rStyle w:val="StyleUnderline"/>
        </w:rPr>
        <w:t>It’s in the</w:t>
      </w:r>
      <w:r w:rsidRPr="00F90009">
        <w:rPr>
          <w:sz w:val="16"/>
        </w:rPr>
        <w:t xml:space="preserve"> </w:t>
      </w:r>
      <w:r w:rsidRPr="006F7052">
        <w:rPr>
          <w:rStyle w:val="Emphasis"/>
        </w:rPr>
        <w:t>nature</w:t>
      </w:r>
      <w:r w:rsidRPr="006F7052">
        <w:rPr>
          <w:rStyle w:val="StyleUnderline"/>
        </w:rPr>
        <w:t xml:space="preserve"> of insurgent conflict that </w:t>
      </w:r>
      <w:r w:rsidRPr="00C05C35">
        <w:rPr>
          <w:rStyle w:val="Emphasis"/>
          <w:highlight w:val="cyan"/>
        </w:rPr>
        <w:t>violence builds on itself</w:t>
      </w:r>
      <w:r w:rsidRPr="00F90009">
        <w:rPr>
          <w:sz w:val="16"/>
        </w:rPr>
        <w:t xml:space="preserve">. </w:t>
      </w:r>
      <w:r w:rsidRPr="006F7052">
        <w:rPr>
          <w:rStyle w:val="StyleUnderline"/>
        </w:rPr>
        <w:t>Symbolic horrors echo. Resonance compounds</w:t>
      </w:r>
      <w:r w:rsidRPr="00F90009">
        <w:rPr>
          <w:sz w:val="16"/>
        </w:rPr>
        <w:t xml:space="preserve">. The most recent COIN manual has digested, or at least acknowledged, the </w:t>
      </w:r>
      <w:r w:rsidRPr="00C05C35">
        <w:rPr>
          <w:rStyle w:val="StyleUnderline"/>
          <w:highlight w:val="cyan"/>
        </w:rPr>
        <w:t xml:space="preserve">problem of </w:t>
      </w:r>
      <w:r w:rsidRPr="00C05C35">
        <w:rPr>
          <w:rStyle w:val="Emphasis"/>
          <w:highlight w:val="cyan"/>
        </w:rPr>
        <w:t>perception</w:t>
      </w:r>
      <w:r w:rsidRPr="00F90009">
        <w:rPr>
          <w:sz w:val="16"/>
        </w:rPr>
        <w:t xml:space="preserve">. </w:t>
      </w:r>
      <w:r w:rsidRPr="006F7052">
        <w:rPr>
          <w:rStyle w:val="StyleUnderline"/>
        </w:rPr>
        <w:t>Insurgencies and counterinsurgencies are engaged in</w:t>
      </w:r>
      <w:r w:rsidRPr="00F90009">
        <w:rPr>
          <w:sz w:val="16"/>
        </w:rPr>
        <w:t xml:space="preserve"> </w:t>
      </w:r>
      <w:r w:rsidRPr="00C05C35">
        <w:rPr>
          <w:rStyle w:val="StyleUnderline"/>
          <w:highlight w:val="cyan"/>
        </w:rPr>
        <w:t xml:space="preserve">competitive </w:t>
      </w:r>
      <w:r w:rsidRPr="00C05C35">
        <w:rPr>
          <w:rStyle w:val="Emphasis"/>
          <w:highlight w:val="cyan"/>
        </w:rPr>
        <w:t>storytelling</w:t>
      </w:r>
      <w:r w:rsidRPr="006F7052">
        <w:rPr>
          <w:rStyle w:val="StyleUnderline"/>
        </w:rPr>
        <w:t>.</w:t>
      </w:r>
      <w:r w:rsidRPr="00F90009">
        <w:rPr>
          <w:sz w:val="16"/>
        </w:rPr>
        <w:t xml:space="preserve"> “</w:t>
      </w:r>
      <w:r w:rsidRPr="006F7052">
        <w:rPr>
          <w:rStyle w:val="StyleUnderline"/>
        </w:rPr>
        <w:t>Insurgent</w:t>
      </w:r>
      <w:r w:rsidRPr="00F90009">
        <w:rPr>
          <w:sz w:val="16"/>
        </w:rPr>
        <w:t xml:space="preserve"> groups harness </w:t>
      </w:r>
      <w:r w:rsidRPr="006F7052">
        <w:rPr>
          <w:rStyle w:val="StyleUnderline"/>
        </w:rPr>
        <w:t>narratives</w:t>
      </w:r>
      <w:r w:rsidRPr="00F90009">
        <w:rPr>
          <w:sz w:val="16"/>
        </w:rPr>
        <w:t xml:space="preserve"> to </w:t>
      </w:r>
      <w:r w:rsidRPr="006F7052">
        <w:rPr>
          <w:rStyle w:val="StyleUnderline"/>
        </w:rPr>
        <w:t>communicate grievances, goals</w:t>
      </w:r>
      <w:r w:rsidRPr="00F90009">
        <w:rPr>
          <w:sz w:val="16"/>
        </w:rPr>
        <w:t xml:space="preserve">, and </w:t>
      </w:r>
      <w:r w:rsidRPr="006F7052">
        <w:rPr>
          <w:rStyle w:val="StyleUnderline"/>
        </w:rPr>
        <w:t>justifications</w:t>
      </w:r>
      <w:r w:rsidRPr="00F90009">
        <w:rPr>
          <w:sz w:val="16"/>
        </w:rPr>
        <w:t xml:space="preserve"> for </w:t>
      </w:r>
      <w:r w:rsidRPr="006F7052">
        <w:rPr>
          <w:rStyle w:val="StyleUnderline"/>
        </w:rPr>
        <w:t>actions</w:t>
      </w:r>
      <w:r w:rsidRPr="00F90009">
        <w:rPr>
          <w:sz w:val="16"/>
        </w:rPr>
        <w:t xml:space="preserve"> to both </w:t>
      </w:r>
      <w:r w:rsidRPr="006F7052">
        <w:rPr>
          <w:rStyle w:val="StyleUnderline"/>
        </w:rPr>
        <w:t>internal</w:t>
      </w:r>
      <w:r w:rsidRPr="00F90009">
        <w:rPr>
          <w:sz w:val="16"/>
        </w:rPr>
        <w:t xml:space="preserve"> and </w:t>
      </w:r>
      <w:r w:rsidRPr="006F7052">
        <w:rPr>
          <w:rStyle w:val="StyleUnderline"/>
        </w:rPr>
        <w:t>external audiences</w:t>
      </w:r>
      <w:r w:rsidRPr="00F90009">
        <w:rPr>
          <w:sz w:val="16"/>
        </w:rPr>
        <w:t>,” JP 3-24 reads. “</w:t>
      </w:r>
      <w:r w:rsidRPr="006F7052">
        <w:rPr>
          <w:rStyle w:val="StyleUnderline"/>
        </w:rPr>
        <w:t>Insurgency narratives</w:t>
      </w:r>
      <w:r w:rsidRPr="00F90009">
        <w:rPr>
          <w:sz w:val="16"/>
        </w:rPr>
        <w:t xml:space="preserve"> have </w:t>
      </w:r>
      <w:r w:rsidRPr="006F7052">
        <w:rPr>
          <w:rStyle w:val="StyleUnderline"/>
        </w:rPr>
        <w:t>three elements</w:t>
      </w:r>
      <w:r w:rsidRPr="00F90009">
        <w:rPr>
          <w:sz w:val="16"/>
        </w:rPr>
        <w:t xml:space="preserve"> or components: </w:t>
      </w:r>
      <w:r w:rsidRPr="006F7052">
        <w:rPr>
          <w:rStyle w:val="StyleUnderline"/>
        </w:rPr>
        <w:t>actors</w:t>
      </w:r>
      <w:r w:rsidRPr="00F90009">
        <w:rPr>
          <w:sz w:val="16"/>
        </w:rPr>
        <w:t xml:space="preserve"> and the </w:t>
      </w:r>
      <w:r w:rsidRPr="006F7052">
        <w:rPr>
          <w:rStyle w:val="StyleUnderline"/>
        </w:rPr>
        <w:t>environments</w:t>
      </w:r>
      <w:r w:rsidRPr="00F90009">
        <w:rPr>
          <w:sz w:val="16"/>
        </w:rPr>
        <w:t xml:space="preserve"> in which they </w:t>
      </w:r>
      <w:r w:rsidRPr="006F7052">
        <w:rPr>
          <w:rStyle w:val="StyleUnderline"/>
        </w:rPr>
        <w:t>operate</w:t>
      </w:r>
      <w:r w:rsidRPr="00F90009">
        <w:rPr>
          <w:sz w:val="16"/>
        </w:rPr>
        <w:t xml:space="preserve">, </w:t>
      </w:r>
      <w:r w:rsidRPr="006F7052">
        <w:rPr>
          <w:rStyle w:val="StyleUnderline"/>
        </w:rPr>
        <w:lastRenderedPageBreak/>
        <w:t>events</w:t>
      </w:r>
      <w:r w:rsidRPr="00F90009">
        <w:rPr>
          <w:sz w:val="16"/>
        </w:rPr>
        <w:t xml:space="preserve"> </w:t>
      </w:r>
      <w:r w:rsidRPr="006F7052">
        <w:rPr>
          <w:rStyle w:val="StyleUnderline"/>
        </w:rPr>
        <w:t>along a temporal continuum</w:t>
      </w:r>
      <w:r w:rsidRPr="00F90009">
        <w:rPr>
          <w:sz w:val="16"/>
        </w:rPr>
        <w:t xml:space="preserve">, and </w:t>
      </w:r>
      <w:r w:rsidRPr="006F7052">
        <w:rPr>
          <w:rStyle w:val="StyleUnderline"/>
        </w:rPr>
        <w:t>causality</w:t>
      </w:r>
      <w:r w:rsidRPr="00F90009">
        <w:rPr>
          <w:sz w:val="16"/>
        </w:rPr>
        <w:t xml:space="preserve">—cause and </w:t>
      </w:r>
      <w:r w:rsidRPr="006F7052">
        <w:rPr>
          <w:rStyle w:val="StyleUnderline"/>
        </w:rPr>
        <w:t>effect</w:t>
      </w:r>
      <w:r w:rsidRPr="00F90009">
        <w:rPr>
          <w:sz w:val="16"/>
        </w:rPr>
        <w:t xml:space="preserve"> relative to the first two elements.” </w:t>
      </w:r>
      <w:r w:rsidRPr="00240EBE">
        <w:rPr>
          <w:rStyle w:val="StyleUnderline"/>
        </w:rPr>
        <w:t xml:space="preserve">The </w:t>
      </w:r>
      <w:r w:rsidRPr="006F7052">
        <w:rPr>
          <w:rStyle w:val="Emphasis"/>
        </w:rPr>
        <w:t>key</w:t>
      </w:r>
      <w:r w:rsidRPr="00240EBE">
        <w:rPr>
          <w:rStyle w:val="StyleUnderline"/>
        </w:rPr>
        <w:t xml:space="preserve"> word here is “</w:t>
      </w:r>
      <w:r w:rsidRPr="006F7052">
        <w:rPr>
          <w:rStyle w:val="Emphasis"/>
        </w:rPr>
        <w:t>audiences</w:t>
      </w:r>
      <w:r w:rsidRPr="00240EBE">
        <w:rPr>
          <w:rStyle w:val="StyleUnderline"/>
        </w:rPr>
        <w:t xml:space="preserve">.” And how good can any </w:t>
      </w:r>
      <w:r w:rsidRPr="006F7052">
        <w:rPr>
          <w:rStyle w:val="Emphasis"/>
        </w:rPr>
        <w:t>military force</w:t>
      </w:r>
      <w:r w:rsidRPr="00240EBE">
        <w:rPr>
          <w:rStyle w:val="StyleUnderline"/>
        </w:rPr>
        <w:t xml:space="preserve"> be at </w:t>
      </w:r>
      <w:r w:rsidRPr="006F7052">
        <w:rPr>
          <w:rStyle w:val="Emphasis"/>
        </w:rPr>
        <w:t>playing</w:t>
      </w:r>
      <w:r w:rsidRPr="00240EBE">
        <w:rPr>
          <w:rStyle w:val="StyleUnderline"/>
        </w:rPr>
        <w:t xml:space="preserve"> to audiences?</w:t>
      </w:r>
    </w:p>
    <w:p w14:paraId="54F66127" w14:textId="77777777" w:rsidR="00937A87" w:rsidRPr="00F90009" w:rsidRDefault="00937A87" w:rsidP="00937A87">
      <w:pPr>
        <w:rPr>
          <w:sz w:val="16"/>
        </w:rPr>
      </w:pPr>
      <w:r w:rsidRPr="00F90009">
        <w:rPr>
          <w:sz w:val="16"/>
        </w:rPr>
        <w:t xml:space="preserve">The </w:t>
      </w:r>
      <w:r w:rsidRPr="00C05C35">
        <w:rPr>
          <w:rStyle w:val="Emphasis"/>
          <w:highlight w:val="cyan"/>
        </w:rPr>
        <w:t>tactical</w:t>
      </w:r>
      <w:r w:rsidRPr="00C05C35">
        <w:rPr>
          <w:rStyle w:val="StyleUnderline"/>
          <w:highlight w:val="cyan"/>
        </w:rPr>
        <w:t xml:space="preserve"> considerations</w:t>
      </w:r>
      <w:r w:rsidRPr="006F7052">
        <w:rPr>
          <w:rStyle w:val="StyleUnderline"/>
        </w:rPr>
        <w:t xml:space="preserve"> of battles between the U.S. military and any domestic militia forces would be </w:t>
      </w:r>
      <w:r w:rsidRPr="006F7052">
        <w:rPr>
          <w:rStyle w:val="Emphasis"/>
        </w:rPr>
        <w:t xml:space="preserve">completely </w:t>
      </w:r>
      <w:r w:rsidRPr="00C05C35">
        <w:rPr>
          <w:rStyle w:val="Emphasis"/>
          <w:highlight w:val="cyan"/>
        </w:rPr>
        <w:t>irrelevant</w:t>
      </w:r>
      <w:r w:rsidRPr="00F90009">
        <w:rPr>
          <w:sz w:val="16"/>
        </w:rPr>
        <w:t>. No one with any tactical expertise can imagine anything other than a one-sided engagement. Professional military forces are professional.</w:t>
      </w:r>
    </w:p>
    <w:p w14:paraId="0AF9F29B" w14:textId="77777777" w:rsidR="00937A87" w:rsidRPr="00F90009" w:rsidRDefault="00937A87" w:rsidP="00937A87">
      <w:pPr>
        <w:rPr>
          <w:sz w:val="16"/>
        </w:rPr>
      </w:pPr>
      <w:r w:rsidRPr="00F90009">
        <w:rPr>
          <w:sz w:val="16"/>
        </w:rPr>
        <w:t xml:space="preserve">By the same token, </w:t>
      </w:r>
      <w:r w:rsidRPr="006F7052">
        <w:rPr>
          <w:rStyle w:val="StyleUnderline"/>
        </w:rPr>
        <w:t xml:space="preserve">no one with any </w:t>
      </w:r>
      <w:r w:rsidRPr="006F7052">
        <w:rPr>
          <w:rStyle w:val="Emphasis"/>
        </w:rPr>
        <w:t>political expertise</w:t>
      </w:r>
      <w:r w:rsidRPr="006F7052">
        <w:rPr>
          <w:rStyle w:val="StyleUnderline"/>
        </w:rPr>
        <w:t xml:space="preserve"> in counterinsurgency could imagine that any of those </w:t>
      </w:r>
      <w:r w:rsidRPr="006F7052">
        <w:rPr>
          <w:rStyle w:val="Emphasis"/>
        </w:rPr>
        <w:t>victories</w:t>
      </w:r>
      <w:r w:rsidRPr="006F7052">
        <w:rPr>
          <w:rStyle w:val="StyleUnderline"/>
        </w:rPr>
        <w:t xml:space="preserve"> would matter</w:t>
      </w:r>
      <w:r w:rsidRPr="00F90009">
        <w:rPr>
          <w:sz w:val="16"/>
        </w:rPr>
        <w:t xml:space="preserve">. For retired Army Lt. Gen. Daniel Bolger, who teaches history at North Carolina State University, </w:t>
      </w:r>
      <w:r w:rsidRPr="006F7052">
        <w:rPr>
          <w:rStyle w:val="StyleUnderline"/>
        </w:rPr>
        <w:t xml:space="preserve">the </w:t>
      </w:r>
      <w:r w:rsidRPr="00610D23">
        <w:rPr>
          <w:rStyle w:val="StyleUnderline"/>
        </w:rPr>
        <w:t>problem of counterinsurgency</w:t>
      </w:r>
      <w:r w:rsidRPr="006F7052">
        <w:rPr>
          <w:rStyle w:val="StyleUnderline"/>
        </w:rPr>
        <w:t xml:space="preserve"> is fundamentally </w:t>
      </w:r>
      <w:r w:rsidRPr="00610D23">
        <w:rPr>
          <w:rStyle w:val="Emphasis"/>
        </w:rPr>
        <w:t>not a military</w:t>
      </w:r>
      <w:r w:rsidRPr="00610D23">
        <w:rPr>
          <w:rStyle w:val="StyleUnderline"/>
        </w:rPr>
        <w:t xml:space="preserve"> one</w:t>
      </w:r>
      <w:r w:rsidRPr="006F7052">
        <w:rPr>
          <w:rStyle w:val="StyleUnderline"/>
        </w:rPr>
        <w:t xml:space="preserve">. “A succession of </w:t>
      </w:r>
      <w:r w:rsidRPr="00C05C35">
        <w:rPr>
          <w:rStyle w:val="StyleUnderline"/>
          <w:highlight w:val="cyan"/>
        </w:rPr>
        <w:t xml:space="preserve">winning </w:t>
      </w:r>
      <w:r w:rsidRPr="00C05C35">
        <w:rPr>
          <w:rStyle w:val="Emphasis"/>
          <w:highlight w:val="cyan"/>
        </w:rPr>
        <w:t>firefights</w:t>
      </w:r>
      <w:r w:rsidRPr="00C05C35">
        <w:rPr>
          <w:rStyle w:val="StyleUnderline"/>
          <w:highlight w:val="cyan"/>
        </w:rPr>
        <w:t xml:space="preserve"> makes</w:t>
      </w:r>
      <w:r w:rsidRPr="006F7052">
        <w:rPr>
          <w:rStyle w:val="StyleUnderline"/>
        </w:rPr>
        <w:t xml:space="preserve"> </w:t>
      </w:r>
      <w:r w:rsidRPr="006F7052">
        <w:rPr>
          <w:rStyle w:val="Emphasis"/>
        </w:rPr>
        <w:t xml:space="preserve">exactly </w:t>
      </w:r>
      <w:r w:rsidRPr="00C05C35">
        <w:rPr>
          <w:rStyle w:val="Emphasis"/>
          <w:highlight w:val="cyan"/>
        </w:rPr>
        <w:t>no difference</w:t>
      </w:r>
      <w:r w:rsidRPr="00F90009">
        <w:rPr>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6F7052">
        <w:rPr>
          <w:rStyle w:val="StyleUnderline"/>
        </w:rPr>
        <w:t>definition</w:t>
      </w:r>
      <w:r w:rsidRPr="00F90009">
        <w:rPr>
          <w:sz w:val="16"/>
        </w:rPr>
        <w:t xml:space="preserve">, you’re the </w:t>
      </w:r>
      <w:r w:rsidRPr="006F7052">
        <w:rPr>
          <w:rStyle w:val="StyleUnderline"/>
        </w:rPr>
        <w:t>occupier</w:t>
      </w:r>
      <w:r w:rsidRPr="00F90009">
        <w:rPr>
          <w:sz w:val="16"/>
        </w:rPr>
        <w:t xml:space="preserve">, and everything you do just </w:t>
      </w:r>
      <w:r w:rsidRPr="006F7052">
        <w:rPr>
          <w:rStyle w:val="StyleUnderline"/>
        </w:rPr>
        <w:t>proves to the local population that their ‘local government’</w:t>
      </w:r>
      <w:r w:rsidRPr="00F90009">
        <w:rPr>
          <w:sz w:val="16"/>
        </w:rPr>
        <w:t xml:space="preserve"> is </w:t>
      </w:r>
      <w:r w:rsidRPr="006F7052">
        <w:rPr>
          <w:rStyle w:val="StyleUnderline"/>
        </w:rPr>
        <w:t xml:space="preserve">nothing but a </w:t>
      </w:r>
      <w:r w:rsidRPr="006F7052">
        <w:rPr>
          <w:rStyle w:val="Emphasis"/>
        </w:rPr>
        <w:t>proxy</w:t>
      </w:r>
      <w:r w:rsidRPr="006F7052">
        <w:rPr>
          <w:rStyle w:val="StyleUnderline"/>
        </w:rPr>
        <w:t xml:space="preserve"> or a tool</w:t>
      </w:r>
      <w:r w:rsidRPr="00F90009">
        <w:rPr>
          <w:sz w:val="16"/>
        </w:rPr>
        <w:t>,” he said.</w:t>
      </w:r>
    </w:p>
    <w:p w14:paraId="31DCEB31" w14:textId="77777777" w:rsidR="00937A87" w:rsidRPr="006F7052" w:rsidRDefault="00937A87" w:rsidP="00937A87">
      <w:pPr>
        <w:rPr>
          <w:rStyle w:val="StyleUnderline"/>
        </w:rPr>
      </w:pPr>
      <w:r w:rsidRPr="00610D23">
        <w:rPr>
          <w:rStyle w:val="StyleUnderline"/>
        </w:rPr>
        <w:t>Every time</w:t>
      </w:r>
      <w:r w:rsidRPr="006F7052">
        <w:rPr>
          <w:rStyle w:val="StyleUnderline"/>
        </w:rPr>
        <w:t xml:space="preserve"> the </w:t>
      </w:r>
      <w:r w:rsidRPr="00C05C35">
        <w:rPr>
          <w:rStyle w:val="StyleUnderline"/>
          <w:highlight w:val="cyan"/>
        </w:rPr>
        <w:t>Marines demolished</w:t>
      </w:r>
      <w:r w:rsidRPr="006F7052">
        <w:rPr>
          <w:rStyle w:val="StyleUnderline"/>
        </w:rPr>
        <w:t xml:space="preserve"> another </w:t>
      </w:r>
      <w:r w:rsidRPr="00C05C35">
        <w:rPr>
          <w:rStyle w:val="Emphasis"/>
          <w:highlight w:val="cyan"/>
        </w:rPr>
        <w:t>outpost</w:t>
      </w:r>
      <w:r w:rsidRPr="006F7052">
        <w:rPr>
          <w:rStyle w:val="StyleUnderline"/>
        </w:rPr>
        <w:t xml:space="preserve"> of domestic resistance, it would </w:t>
      </w:r>
      <w:r w:rsidRPr="00610D23">
        <w:rPr>
          <w:rStyle w:val="StyleUnderline"/>
        </w:rPr>
        <w:t xml:space="preserve">only </w:t>
      </w:r>
      <w:r w:rsidRPr="00C05C35">
        <w:rPr>
          <w:rStyle w:val="Emphasis"/>
          <w:highlight w:val="cyan"/>
        </w:rPr>
        <w:t>exacerbate</w:t>
      </w:r>
      <w:r w:rsidRPr="006F7052">
        <w:rPr>
          <w:rStyle w:val="StyleUnderline"/>
        </w:rPr>
        <w:t xml:space="preserve"> the underlying </w:t>
      </w:r>
      <w:r w:rsidRPr="00C05C35">
        <w:rPr>
          <w:rStyle w:val="StyleUnderline"/>
          <w:highlight w:val="cyan"/>
        </w:rPr>
        <w:t>crises</w:t>
      </w:r>
      <w:r w:rsidRPr="00F90009">
        <w:rPr>
          <w:sz w:val="16"/>
        </w:rPr>
        <w:t>. “You will occasionally hear people say, ‘I’m not worried about an insurrection because the Army’s got all the tanks and the Air Force has bombers,’” Bolger said. “</w:t>
      </w:r>
      <w:r w:rsidRPr="006F7052">
        <w:rPr>
          <w:rStyle w:val="StyleUnderline"/>
        </w:rPr>
        <w:t xml:space="preserve">Look, </w:t>
      </w:r>
      <w:r w:rsidRPr="00F13EEF">
        <w:rPr>
          <w:rStyle w:val="StyleUnderline"/>
        </w:rPr>
        <w:t>if</w:t>
      </w:r>
      <w:r w:rsidRPr="006F7052">
        <w:rPr>
          <w:rStyle w:val="StyleUnderline"/>
        </w:rPr>
        <w:t xml:space="preserve"> that’s what </w:t>
      </w:r>
      <w:r w:rsidRPr="00F13EEF">
        <w:rPr>
          <w:rStyle w:val="StyleUnderline"/>
        </w:rPr>
        <w:t>you’re</w:t>
      </w:r>
      <w:r w:rsidRPr="006F7052">
        <w:rPr>
          <w:rStyle w:val="StyleUnderline"/>
        </w:rPr>
        <w:t xml:space="preserve"> reduced to, just going in and </w:t>
      </w:r>
      <w:r w:rsidRPr="00C05C35">
        <w:rPr>
          <w:rStyle w:val="Emphasis"/>
          <w:highlight w:val="cyan"/>
        </w:rPr>
        <w:t>killing</w:t>
      </w:r>
      <w:r w:rsidRPr="00C05C35">
        <w:rPr>
          <w:rStyle w:val="StyleUnderline"/>
          <w:highlight w:val="cyan"/>
        </w:rPr>
        <w:t xml:space="preserve"> people</w:t>
      </w:r>
      <w:r w:rsidRPr="00F13EEF">
        <w:rPr>
          <w:rStyle w:val="StyleUnderline"/>
        </w:rPr>
        <w:t xml:space="preserve">, you’re </w:t>
      </w:r>
      <w:r w:rsidRPr="00C05C35">
        <w:rPr>
          <w:rStyle w:val="StyleUnderline"/>
          <w:highlight w:val="cyan"/>
        </w:rPr>
        <w:t>not solving</w:t>
      </w:r>
      <w:r w:rsidRPr="00F13EEF">
        <w:rPr>
          <w:rStyle w:val="StyleUnderline"/>
        </w:rPr>
        <w:t xml:space="preserve"> the </w:t>
      </w:r>
      <w:r w:rsidRPr="00F13EEF">
        <w:rPr>
          <w:rStyle w:val="Emphasis"/>
        </w:rPr>
        <w:t>insurrection</w:t>
      </w:r>
      <w:r w:rsidRPr="006F7052">
        <w:rPr>
          <w:rStyle w:val="StyleUnderline"/>
        </w:rPr>
        <w:t xml:space="preserve">. In fact, you’re spreading it. </w:t>
      </w:r>
      <w:r w:rsidRPr="00C05C35">
        <w:rPr>
          <w:rStyle w:val="StyleUnderline"/>
          <w:highlight w:val="cyan"/>
        </w:rPr>
        <w:t xml:space="preserve">You’re </w:t>
      </w:r>
      <w:r w:rsidRPr="00C05C35">
        <w:rPr>
          <w:rStyle w:val="Emphasis"/>
          <w:highlight w:val="cyan"/>
        </w:rPr>
        <w:t>guaranteeing</w:t>
      </w:r>
      <w:r w:rsidRPr="00C05C35">
        <w:rPr>
          <w:rStyle w:val="StyleUnderline"/>
          <w:highlight w:val="cyan"/>
        </w:rPr>
        <w:t xml:space="preserve"> more of it</w:t>
      </w:r>
      <w:r w:rsidRPr="006F7052">
        <w:rPr>
          <w:rStyle w:val="StyleUnderline"/>
        </w:rPr>
        <w:t>.”</w:t>
      </w:r>
      <w:r w:rsidRPr="00F90009">
        <w:rPr>
          <w:sz w:val="16"/>
        </w:rPr>
        <w:t xml:space="preserve"> </w:t>
      </w:r>
      <w:r w:rsidRPr="006F7052">
        <w:rPr>
          <w:rStyle w:val="StyleUnderline"/>
        </w:rPr>
        <w:t xml:space="preserve">You cannot punish people out of hating you. The military is an </w:t>
      </w:r>
      <w:r w:rsidRPr="006F7052">
        <w:rPr>
          <w:rStyle w:val="Emphasis"/>
        </w:rPr>
        <w:t>instrument of punishment</w:t>
      </w:r>
      <w:r w:rsidRPr="006F7052">
        <w:rPr>
          <w:rStyle w:val="StyleUnderline"/>
        </w:rPr>
        <w:t xml:space="preserve">. Its very function makes it </w:t>
      </w:r>
      <w:r w:rsidRPr="006F7052">
        <w:rPr>
          <w:rStyle w:val="Emphasis"/>
        </w:rPr>
        <w:t>useless</w:t>
      </w:r>
      <w:r w:rsidRPr="006F7052">
        <w:rPr>
          <w:rStyle w:val="StyleUnderline"/>
        </w:rPr>
        <w:t>.</w:t>
      </w:r>
    </w:p>
    <w:p w14:paraId="03378A33" w14:textId="77777777" w:rsidR="00937A87" w:rsidRPr="00F90009" w:rsidRDefault="00937A87" w:rsidP="00937A87">
      <w:pPr>
        <w:rPr>
          <w:sz w:val="16"/>
        </w:rPr>
      </w:pPr>
      <w:r w:rsidRPr="00F90009">
        <w:rPr>
          <w:sz w:val="16"/>
        </w:rPr>
        <w:t>For Bolger, who has seen this futility from every angle, counterinsurgency strategy is a contradiction in terms. It is a game in which the only winning strategy is not to play. But not everyone has the luxury of not playing.</w:t>
      </w:r>
    </w:p>
    <w:p w14:paraId="04BD8060" w14:textId="77777777" w:rsidR="00937A87" w:rsidRPr="00F90009" w:rsidRDefault="00937A87" w:rsidP="00937A87">
      <w:pPr>
        <w:rPr>
          <w:sz w:val="16"/>
        </w:rPr>
      </w:pPr>
      <w:r w:rsidRPr="00F90009">
        <w:rPr>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74F29F0B" w14:textId="77777777" w:rsidR="00937A87" w:rsidRPr="00F90009" w:rsidRDefault="00937A87" w:rsidP="00937A87">
      <w:pPr>
        <w:rPr>
          <w:sz w:val="16"/>
        </w:rPr>
      </w:pPr>
      <w:r w:rsidRPr="00F90009">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1ACC545D" w14:textId="77777777" w:rsidR="00937A87" w:rsidRPr="00F90009" w:rsidRDefault="00937A87" w:rsidP="00937A87">
      <w:pPr>
        <w:rPr>
          <w:sz w:val="16"/>
        </w:rPr>
      </w:pPr>
      <w:r w:rsidRPr="00F90009">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2BCD2337" w14:textId="77777777" w:rsidR="00937A87" w:rsidRPr="00F90009" w:rsidRDefault="00937A87" w:rsidP="00937A87">
      <w:pPr>
        <w:rPr>
          <w:sz w:val="16"/>
        </w:rPr>
      </w:pPr>
      <w:r w:rsidRPr="00F90009">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77CCCDFE" w14:textId="77777777" w:rsidR="00937A87" w:rsidRDefault="00937A87" w:rsidP="00937A87">
      <w:pPr>
        <w:rPr>
          <w:sz w:val="16"/>
        </w:rPr>
      </w:pPr>
      <w:r w:rsidRPr="00F90009">
        <w:rPr>
          <w:sz w:val="16"/>
        </w:rPr>
        <w:t xml:space="preserve">For Mansoor, the </w:t>
      </w:r>
      <w:r w:rsidRPr="00610D23">
        <w:rPr>
          <w:rStyle w:val="StyleUnderline"/>
        </w:rPr>
        <w:t xml:space="preserve">sheer </w:t>
      </w:r>
      <w:r w:rsidRPr="00C05C35">
        <w:rPr>
          <w:rStyle w:val="Emphasis"/>
          <w:highlight w:val="cyan"/>
        </w:rPr>
        <w:t>scale</w:t>
      </w:r>
      <w:r w:rsidRPr="00C05C35">
        <w:rPr>
          <w:rStyle w:val="StyleUnderline"/>
          <w:highlight w:val="cyan"/>
        </w:rPr>
        <w:t xml:space="preserve"> of</w:t>
      </w:r>
      <w:r w:rsidRPr="006F7052">
        <w:rPr>
          <w:rStyle w:val="StyleUnderline"/>
        </w:rPr>
        <w:t xml:space="preserve"> the United States in terms of </w:t>
      </w:r>
      <w:r w:rsidRPr="00C05C35">
        <w:rPr>
          <w:rStyle w:val="Emphasis"/>
          <w:highlight w:val="cyan"/>
        </w:rPr>
        <w:t>geography</w:t>
      </w:r>
      <w:r w:rsidRPr="006F7052">
        <w:rPr>
          <w:rStyle w:val="StyleUnderline"/>
        </w:rPr>
        <w:t xml:space="preserve"> and </w:t>
      </w:r>
      <w:r w:rsidRPr="00C05C35">
        <w:rPr>
          <w:rStyle w:val="Emphasis"/>
          <w:highlight w:val="cyan"/>
        </w:rPr>
        <w:t>population</w:t>
      </w:r>
      <w:r w:rsidRPr="006F7052">
        <w:rPr>
          <w:rStyle w:val="StyleUnderline"/>
        </w:rPr>
        <w:t xml:space="preserve"> would </w:t>
      </w:r>
      <w:r w:rsidRPr="00C05C35">
        <w:rPr>
          <w:rStyle w:val="StyleUnderline"/>
          <w:highlight w:val="cyan"/>
        </w:rPr>
        <w:t>present</w:t>
      </w:r>
      <w:r w:rsidRPr="006F7052">
        <w:rPr>
          <w:rStyle w:val="StyleUnderline"/>
        </w:rPr>
        <w:t xml:space="preserve"> a massive military </w:t>
      </w:r>
      <w:r w:rsidRPr="00C05C35">
        <w:rPr>
          <w:rStyle w:val="StyleUnderline"/>
          <w:highlight w:val="cyan"/>
        </w:rPr>
        <w:t>problem</w:t>
      </w:r>
      <w:r w:rsidRPr="00F90009">
        <w:rPr>
          <w:sz w:val="16"/>
        </w:rPr>
        <w:t xml:space="preserve">. “You </w:t>
      </w:r>
      <w:r w:rsidRPr="00C05C35">
        <w:rPr>
          <w:rStyle w:val="StyleUnderline"/>
          <w:highlight w:val="cyan"/>
        </w:rPr>
        <w:t>need</w:t>
      </w:r>
      <w:r w:rsidRPr="006F7052">
        <w:rPr>
          <w:rStyle w:val="StyleUnderline"/>
        </w:rPr>
        <w:t xml:space="preserve"> a </w:t>
      </w:r>
      <w:r w:rsidRPr="00C05C35">
        <w:rPr>
          <w:rStyle w:val="Emphasis"/>
          <w:highlight w:val="cyan"/>
        </w:rPr>
        <w:t>troop ratio</w:t>
      </w:r>
      <w:r w:rsidRPr="006F7052">
        <w:rPr>
          <w:rStyle w:val="StyleUnderline"/>
        </w:rPr>
        <w:t xml:space="preserve"> where you have a lot of security forces to clamp down on violence</w:t>
      </w:r>
      <w:r w:rsidRPr="00F90009">
        <w:rPr>
          <w:sz w:val="16"/>
        </w:rPr>
        <w:t xml:space="preserve">. The United States is a very large continent with a large population. I’m </w:t>
      </w:r>
      <w:r w:rsidRPr="00C05C35">
        <w:rPr>
          <w:rStyle w:val="StyleUnderline"/>
          <w:highlight w:val="cyan"/>
        </w:rPr>
        <w:t xml:space="preserve">not sure we </w:t>
      </w:r>
      <w:r w:rsidRPr="00C05C35">
        <w:rPr>
          <w:rStyle w:val="Emphasis"/>
          <w:highlight w:val="cyan"/>
        </w:rPr>
        <w:t>could ever</w:t>
      </w:r>
      <w:r w:rsidRPr="00C05C35">
        <w:rPr>
          <w:rStyle w:val="StyleUnderline"/>
          <w:highlight w:val="cyan"/>
        </w:rPr>
        <w:t xml:space="preserve"> have</w:t>
      </w:r>
      <w:r w:rsidRPr="006F7052">
        <w:rPr>
          <w:rStyle w:val="StyleUnderline"/>
        </w:rPr>
        <w:t xml:space="preserve"> that many </w:t>
      </w:r>
      <w:r w:rsidRPr="006F7052">
        <w:rPr>
          <w:rStyle w:val="StyleUnderline"/>
        </w:rPr>
        <w:lastRenderedPageBreak/>
        <w:t>people in uniform</w:t>
      </w:r>
      <w:r w:rsidRPr="00F90009">
        <w:rPr>
          <w:sz w:val="16"/>
        </w:rPr>
        <w:t xml:space="preserve"> to make it happen. </w:t>
      </w:r>
      <w:r w:rsidRPr="006F7052">
        <w:rPr>
          <w:rStyle w:val="StyleUnderline"/>
        </w:rPr>
        <w:t xml:space="preserve">What you </w:t>
      </w:r>
      <w:r w:rsidRPr="00610D23">
        <w:rPr>
          <w:rStyle w:val="StyleUnderline"/>
        </w:rPr>
        <w:t>would see is</w:t>
      </w:r>
      <w:r w:rsidRPr="006F7052">
        <w:rPr>
          <w:rStyle w:val="StyleUnderline"/>
        </w:rPr>
        <w:t xml:space="preserve"> the </w:t>
      </w:r>
      <w:r w:rsidRPr="00C05C35">
        <w:rPr>
          <w:rStyle w:val="Emphasis"/>
          <w:highlight w:val="cyan"/>
        </w:rPr>
        <w:t>rise of militias</w:t>
      </w:r>
      <w:r w:rsidRPr="006F7052">
        <w:rPr>
          <w:rStyle w:val="StyleUnderline"/>
        </w:rPr>
        <w:t xml:space="preserve"> on both sides</w:t>
      </w:r>
      <w:r w:rsidRPr="00F90009">
        <w:rPr>
          <w:sz w:val="16"/>
        </w:rPr>
        <w:t>.” The military’s role would be to suppress violence. The only way to suppress violence would be to put the country on lockdown.</w:t>
      </w:r>
    </w:p>
    <w:p w14:paraId="07078163" w14:textId="77777777" w:rsidR="00937A87" w:rsidRPr="000E2F61" w:rsidRDefault="00937A87" w:rsidP="00937A87">
      <w:pPr>
        <w:pStyle w:val="Heading4"/>
        <w:rPr>
          <w:rStyle w:val="Style13ptBold"/>
          <w:b/>
          <w:bCs w:val="0"/>
        </w:rPr>
      </w:pPr>
      <w:r w:rsidRPr="000E2F61">
        <w:rPr>
          <w:rStyle w:val="Style13ptBold"/>
          <w:b/>
        </w:rPr>
        <w:t>Extinction.</w:t>
      </w:r>
    </w:p>
    <w:p w14:paraId="45FB6D09" w14:textId="77777777" w:rsidR="00937A87" w:rsidRPr="004371B4" w:rsidRDefault="00937A87" w:rsidP="00937A87">
      <w:r w:rsidRPr="004371B4">
        <w:rPr>
          <w:rStyle w:val="Style13ptBold"/>
        </w:rPr>
        <w:t>Nair ’23</w:t>
      </w:r>
      <w:r w:rsidRPr="004371B4">
        <w:t xml:space="preserve"> [Sneha, Anna Pluff, and Christina McAllister; November 2; Research Analyst with the Nuclear Security Program at Stimson Center, M.A. in geography and international relations from the University of St </w:t>
      </w:r>
      <w:r w:rsidRPr="00824F41">
        <w:t>Andrews; Researcher for the Proliferation Prevention Program at the Stimson center, M.A. in History from the University of Chicago; senior fellow at the Proliferation Prevention program at the Stimson Center M.A. in International Relations and International Economics from Johns Hopkins University; Stimson, "The Threat from Within: An Overview of the Domestic Violent Extremist Threat Facing US Nuclear Security Practitioners," stimson.org/2023/the-threat-from-within-an-overview</w:t>
      </w:r>
      <w:r w:rsidRPr="004371B4">
        <w:t>-of-the-domestic-violent-extremist-threat-facing-us-nuclear-security-practitioners/]</w:t>
      </w:r>
    </w:p>
    <w:p w14:paraId="5992C357" w14:textId="77777777" w:rsidR="00937A87" w:rsidRPr="004371B4" w:rsidRDefault="00937A87" w:rsidP="00937A87">
      <w:pPr>
        <w:rPr>
          <w:sz w:val="16"/>
        </w:rPr>
      </w:pPr>
      <w:r w:rsidRPr="004371B4">
        <w:rPr>
          <w:sz w:val="16"/>
        </w:rPr>
        <w:t xml:space="preserve">Many </w:t>
      </w:r>
      <w:r w:rsidRPr="004371B4">
        <w:rPr>
          <w:rStyle w:val="StyleUnderline"/>
        </w:rPr>
        <w:t xml:space="preserve">scholars have pointed to </w:t>
      </w:r>
      <w:r w:rsidRPr="00325506">
        <w:rPr>
          <w:rStyle w:val="Emphasis"/>
        </w:rPr>
        <w:t>January 6th</w:t>
      </w:r>
      <w:r w:rsidRPr="00325506">
        <w:rPr>
          <w:rStyle w:val="StyleUnderline"/>
        </w:rPr>
        <w:t xml:space="preserve"> as</w:t>
      </w:r>
      <w:r w:rsidRPr="004371B4">
        <w:rPr>
          <w:rStyle w:val="StyleUnderline"/>
        </w:rPr>
        <w:t xml:space="preserve"> the </w:t>
      </w:r>
      <w:r w:rsidRPr="00325506">
        <w:rPr>
          <w:rStyle w:val="Emphasis"/>
        </w:rPr>
        <w:t>catalyst</w:t>
      </w:r>
      <w:r w:rsidRPr="004371B4">
        <w:rPr>
          <w:rStyle w:val="StyleUnderline"/>
        </w:rPr>
        <w:t xml:space="preserve"> for</w:t>
      </w:r>
      <w:r w:rsidRPr="004371B4">
        <w:rPr>
          <w:sz w:val="16"/>
        </w:rPr>
        <w:t xml:space="preserve"> renewed </w:t>
      </w:r>
      <w:r w:rsidRPr="004371B4">
        <w:rPr>
          <w:rStyle w:val="StyleUnderline"/>
        </w:rPr>
        <w:t>attention on</w:t>
      </w:r>
      <w:r w:rsidRPr="004371B4">
        <w:rPr>
          <w:sz w:val="16"/>
        </w:rPr>
        <w:t xml:space="preserve"> insider threats and </w:t>
      </w:r>
      <w:r w:rsidRPr="009C5F41">
        <w:rPr>
          <w:rStyle w:val="Emphasis"/>
        </w:rPr>
        <w:t>domestic violent extremism</w:t>
      </w:r>
      <w:r w:rsidRPr="004371B4">
        <w:rPr>
          <w:sz w:val="16"/>
        </w:rPr>
        <w:t xml:space="preserve">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w:t>
      </w:r>
      <w:r w:rsidRPr="004371B4">
        <w:rPr>
          <w:rStyle w:val="StyleUnderline"/>
        </w:rPr>
        <w:t>most participants were</w:t>
      </w:r>
      <w:r w:rsidRPr="004371B4">
        <w:rPr>
          <w:sz w:val="16"/>
        </w:rPr>
        <w:t xml:space="preserve"> adherents of </w:t>
      </w:r>
      <w:r w:rsidRPr="004371B4">
        <w:rPr>
          <w:rStyle w:val="Emphasis"/>
        </w:rPr>
        <w:t>extremist</w:t>
      </w:r>
      <w:r w:rsidRPr="004371B4">
        <w:rPr>
          <w:sz w:val="16"/>
        </w:rPr>
        <w:t xml:space="preserve"> ideology, many of whom were </w:t>
      </w:r>
      <w:r w:rsidRPr="009C5F41">
        <w:rPr>
          <w:rStyle w:val="StyleUnderline"/>
        </w:rPr>
        <w:t xml:space="preserve">radicalized </w:t>
      </w:r>
      <w:r w:rsidRPr="009C5F41">
        <w:rPr>
          <w:rStyle w:val="Emphasis"/>
        </w:rPr>
        <w:t>online</w:t>
      </w:r>
      <w:r w:rsidRPr="009C5F41">
        <w:rPr>
          <w:rStyle w:val="StyleUnderline"/>
        </w:rPr>
        <w:t xml:space="preserve"> and mobilized to take part in the insurrection</w:t>
      </w:r>
      <w:r w:rsidRPr="004371B4">
        <w:rPr>
          <w:sz w:val="16"/>
        </w:rPr>
        <w:t>. Some also adhered to a DVE ideology of concern for nuclear security, accelerationism, which is described in more detail later in this paper.</w:t>
      </w:r>
    </w:p>
    <w:p w14:paraId="6E5CCEF9" w14:textId="77777777" w:rsidR="00937A87" w:rsidRPr="004371B4" w:rsidRDefault="00937A87" w:rsidP="00937A87">
      <w:pPr>
        <w:rPr>
          <w:sz w:val="16"/>
        </w:rPr>
      </w:pPr>
      <w:r w:rsidRPr="00325506">
        <w:rPr>
          <w:rStyle w:val="StyleUnderline"/>
        </w:rPr>
        <w:t>What is concerning</w:t>
      </w:r>
      <w:r w:rsidRPr="004371B4">
        <w:rPr>
          <w:sz w:val="16"/>
        </w:rPr>
        <w:t xml:space="preserve">, however, </w:t>
      </w:r>
      <w:r w:rsidRPr="00325506">
        <w:rPr>
          <w:rStyle w:val="StyleUnderline"/>
        </w:rPr>
        <w:t>is the</w:t>
      </w:r>
      <w:r w:rsidRPr="009C5F41">
        <w:rPr>
          <w:rStyle w:val="StyleUnderline"/>
        </w:rPr>
        <w:t xml:space="preserve"> original </w:t>
      </w:r>
      <w:r w:rsidRPr="00C05C35">
        <w:rPr>
          <w:rStyle w:val="Emphasis"/>
          <w:highlight w:val="cyan"/>
        </w:rPr>
        <w:t>failure</w:t>
      </w:r>
      <w:r w:rsidRPr="00C05C35">
        <w:rPr>
          <w:rStyle w:val="StyleUnderline"/>
          <w:highlight w:val="cyan"/>
        </w:rPr>
        <w:t xml:space="preserve"> of the FBI to </w:t>
      </w:r>
      <w:r w:rsidRPr="00C05C35">
        <w:rPr>
          <w:rStyle w:val="Emphasis"/>
          <w:highlight w:val="cyan"/>
        </w:rPr>
        <w:t>anticipate</w:t>
      </w:r>
      <w:r w:rsidRPr="007F782A">
        <w:rPr>
          <w:rStyle w:val="StyleUnderline"/>
        </w:rPr>
        <w:t xml:space="preserve"> the Capitol attack</w:t>
      </w:r>
      <w:r w:rsidRPr="004371B4">
        <w:rPr>
          <w:sz w:val="16"/>
        </w:rPr>
        <w:t xml:space="preserve"> in the first place. </w:t>
      </w:r>
      <w:r w:rsidRPr="004371B4">
        <w:rPr>
          <w:rStyle w:val="StyleUnderline"/>
        </w:rPr>
        <w:t>Before the end o</w:t>
      </w:r>
      <w:r w:rsidRPr="009C5F41">
        <w:rPr>
          <w:rStyle w:val="StyleUnderline"/>
        </w:rPr>
        <w:t>f the 2020 presidential ra</w:t>
      </w:r>
      <w:r w:rsidRPr="004371B4">
        <w:rPr>
          <w:rStyle w:val="StyleUnderline"/>
        </w:rPr>
        <w:t>ce</w:t>
      </w:r>
      <w:r w:rsidRPr="004371B4">
        <w:rPr>
          <w:sz w:val="16"/>
        </w:rPr>
        <w:t xml:space="preserve">, a team of intelligence </w:t>
      </w:r>
      <w:r w:rsidRPr="004371B4">
        <w:rPr>
          <w:rStyle w:val="StyleUnderline"/>
        </w:rPr>
        <w:t xml:space="preserve">analysts tried to game out the </w:t>
      </w:r>
      <w:r w:rsidRPr="00541A04">
        <w:rPr>
          <w:rStyle w:val="Emphasis"/>
        </w:rPr>
        <w:t>worst potential outcomes</w:t>
      </w:r>
      <w:r w:rsidRPr="004371B4">
        <w:rPr>
          <w:sz w:val="16"/>
        </w:rPr>
        <w:t xml:space="preserve"> of a disputed election. </w:t>
      </w:r>
      <w:r w:rsidRPr="00541A04">
        <w:rPr>
          <w:rStyle w:val="StyleUnderline"/>
        </w:rPr>
        <w:t>But they</w:t>
      </w:r>
      <w:r w:rsidRPr="004371B4">
        <w:rPr>
          <w:rStyle w:val="StyleUnderline"/>
        </w:rPr>
        <w:t xml:space="preserve"> </w:t>
      </w:r>
      <w:r w:rsidRPr="004371B4">
        <w:rPr>
          <w:rStyle w:val="Emphasis"/>
        </w:rPr>
        <w:t>never</w:t>
      </w:r>
      <w:r w:rsidRPr="004371B4">
        <w:rPr>
          <w:rStyle w:val="StyleUnderline"/>
        </w:rPr>
        <w:t xml:space="preserve"> thought of the one </w:t>
      </w:r>
      <w:r w:rsidRPr="00541A04">
        <w:rPr>
          <w:rStyle w:val="StyleUnderline"/>
        </w:rPr>
        <w:t xml:space="preserve">that transpired: a </w:t>
      </w:r>
      <w:r w:rsidRPr="00541A04">
        <w:rPr>
          <w:rStyle w:val="Emphasis"/>
        </w:rPr>
        <w:t>violent mob</w:t>
      </w:r>
      <w:r w:rsidRPr="00541A04">
        <w:rPr>
          <w:rStyle w:val="StyleUnderline"/>
        </w:rPr>
        <w:t xml:space="preserve"> </w:t>
      </w:r>
      <w:r w:rsidRPr="00541A04">
        <w:rPr>
          <w:rStyle w:val="Emphasis"/>
        </w:rPr>
        <w:t>mobilizing</w:t>
      </w:r>
      <w:r w:rsidRPr="00541A04">
        <w:rPr>
          <w:rStyle w:val="StyleUnderline"/>
        </w:rPr>
        <w:t xml:space="preserve"> to overturn the election</w:t>
      </w:r>
      <w:r w:rsidRPr="004371B4">
        <w:rPr>
          <w:sz w:val="16"/>
        </w:rPr>
        <w:t xml:space="preserve"> in support of Donald Trump.8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w:t>
      </w:r>
    </w:p>
    <w:p w14:paraId="797D15A6" w14:textId="77777777" w:rsidR="00937A87" w:rsidRPr="004371B4" w:rsidRDefault="00937A87" w:rsidP="00937A87">
      <w:pPr>
        <w:rPr>
          <w:sz w:val="16"/>
        </w:rPr>
      </w:pPr>
      <w:r w:rsidRPr="004371B4">
        <w:rPr>
          <w:sz w:val="16"/>
        </w:rPr>
        <w:t xml:space="preserve">In May 2021, </w:t>
      </w:r>
      <w:r w:rsidRPr="004371B4">
        <w:rPr>
          <w:rStyle w:val="StyleUnderline"/>
        </w:rPr>
        <w:t>Attorney General</w:t>
      </w:r>
      <w:r w:rsidRPr="004371B4">
        <w:rPr>
          <w:sz w:val="16"/>
        </w:rPr>
        <w:t xml:space="preserve"> Merrick B. Garland and </w:t>
      </w:r>
      <w:r w:rsidRPr="004371B4">
        <w:rPr>
          <w:rStyle w:val="StyleUnderline"/>
        </w:rPr>
        <w:t>Homeland Security Secretary</w:t>
      </w:r>
      <w:r w:rsidRPr="004371B4">
        <w:rPr>
          <w:sz w:val="16"/>
        </w:rPr>
        <w:t xml:space="preserve"> Alejandro N. Mayorkas </w:t>
      </w:r>
      <w:r w:rsidRPr="004371B4">
        <w:rPr>
          <w:rStyle w:val="StyleUnderline"/>
        </w:rPr>
        <w:t xml:space="preserve">identified </w:t>
      </w:r>
      <w:r w:rsidRPr="00325506">
        <w:rPr>
          <w:rStyle w:val="StyleUnderline"/>
        </w:rPr>
        <w:t xml:space="preserve">the </w:t>
      </w:r>
      <w:r w:rsidRPr="00C05C35">
        <w:rPr>
          <w:rStyle w:val="Emphasis"/>
          <w:highlight w:val="cyan"/>
        </w:rPr>
        <w:t>greatest</w:t>
      </w:r>
      <w:r w:rsidRPr="004371B4">
        <w:rPr>
          <w:sz w:val="16"/>
        </w:rPr>
        <w:t xml:space="preserve"> domestic </w:t>
      </w:r>
      <w:r w:rsidRPr="00C05C35">
        <w:rPr>
          <w:rStyle w:val="StyleUnderline"/>
          <w:highlight w:val="cyan"/>
        </w:rPr>
        <w:t xml:space="preserve">threat facing the </w:t>
      </w:r>
      <w:r w:rsidRPr="00C05C35">
        <w:rPr>
          <w:rStyle w:val="Emphasis"/>
          <w:highlight w:val="cyan"/>
        </w:rPr>
        <w:t>U</w:t>
      </w:r>
      <w:r w:rsidRPr="004371B4">
        <w:rPr>
          <w:sz w:val="16"/>
        </w:rPr>
        <w:t xml:space="preserve">nited </w:t>
      </w:r>
      <w:r w:rsidRPr="00C05C35">
        <w:rPr>
          <w:rStyle w:val="Emphasis"/>
          <w:highlight w:val="cyan"/>
        </w:rPr>
        <w:t>S</w:t>
      </w:r>
      <w:r w:rsidRPr="004B1BE8">
        <w:rPr>
          <w:sz w:val="16"/>
        </w:rPr>
        <w:t>t</w:t>
      </w:r>
      <w:r w:rsidRPr="004371B4">
        <w:rPr>
          <w:sz w:val="16"/>
        </w:rPr>
        <w:t xml:space="preserve">ates </w:t>
      </w:r>
      <w:r w:rsidRPr="00C05C35">
        <w:rPr>
          <w:rStyle w:val="StyleUnderline"/>
          <w:highlight w:val="cyan"/>
        </w:rPr>
        <w:t>as</w:t>
      </w:r>
      <w:r w:rsidRPr="004371B4">
        <w:rPr>
          <w:sz w:val="16"/>
        </w:rPr>
        <w:t xml:space="preserve"> “racially or ethnically motivated </w:t>
      </w:r>
      <w:r w:rsidRPr="00C05C35">
        <w:rPr>
          <w:rStyle w:val="Emphasis"/>
          <w:highlight w:val="cyan"/>
        </w:rPr>
        <w:t>violent extremists</w:t>
      </w:r>
      <w:r w:rsidRPr="004371B4">
        <w:rPr>
          <w:sz w:val="16"/>
        </w:rPr>
        <w:t xml:space="preserve">,” specifically, white supremacists.10 </w:t>
      </w:r>
      <w:r w:rsidRPr="004371B4">
        <w:rPr>
          <w:rStyle w:val="StyleUnderline"/>
        </w:rPr>
        <w:t xml:space="preserve">White </w:t>
      </w:r>
      <w:r w:rsidRPr="00D82395">
        <w:rPr>
          <w:rStyle w:val="StyleUnderline"/>
        </w:rPr>
        <w:t>supremacist extremists</w:t>
      </w:r>
      <w:r w:rsidRPr="004371B4">
        <w:rPr>
          <w:rStyle w:val="StyleUnderline"/>
        </w:rPr>
        <w:t xml:space="preserve"> pose the </w:t>
      </w:r>
      <w:r w:rsidRPr="00D82395">
        <w:rPr>
          <w:rStyle w:val="Emphasis"/>
        </w:rPr>
        <w:t>primary threat</w:t>
      </w:r>
      <w:r w:rsidRPr="004371B4">
        <w:rPr>
          <w:sz w:val="16"/>
        </w:rPr>
        <w:t xml:space="preserve">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4371B4">
        <w:rPr>
          <w:rStyle w:val="StyleUnderline"/>
        </w:rPr>
        <w:t xml:space="preserve">domestic violent extremists represent one of the most </w:t>
      </w:r>
      <w:r w:rsidRPr="00D82395">
        <w:rPr>
          <w:rStyle w:val="Emphasis"/>
        </w:rPr>
        <w:t>persistent threats</w:t>
      </w:r>
      <w:r w:rsidRPr="004371B4">
        <w:rPr>
          <w:rStyle w:val="StyleUnderline"/>
        </w:rPr>
        <w:t xml:space="preserve"> to the United States</w:t>
      </w:r>
      <w:r w:rsidRPr="004371B4">
        <w:rPr>
          <w:sz w:val="16"/>
        </w:rPr>
        <w:t xml:space="preserve"> today.”13</w:t>
      </w:r>
    </w:p>
    <w:p w14:paraId="4EB4706C" w14:textId="77777777" w:rsidR="00937A87" w:rsidRPr="004371B4" w:rsidRDefault="00937A87" w:rsidP="00937A87">
      <w:pPr>
        <w:rPr>
          <w:sz w:val="16"/>
        </w:rPr>
      </w:pPr>
      <w:r w:rsidRPr="004371B4">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B49C775" w14:textId="77777777" w:rsidR="00937A87" w:rsidRPr="004371B4" w:rsidRDefault="00937A87" w:rsidP="00937A87">
      <w:pPr>
        <w:rPr>
          <w:sz w:val="16"/>
        </w:rPr>
      </w:pPr>
      <w:r w:rsidRPr="004371B4">
        <w:rPr>
          <w:sz w:val="16"/>
        </w:rPr>
        <w:t>DVE, Accelerationism, and Critical Nuclear Infrastructure</w:t>
      </w:r>
    </w:p>
    <w:p w14:paraId="5875C6BE" w14:textId="77777777" w:rsidR="00937A87" w:rsidRPr="004371B4" w:rsidRDefault="00937A87" w:rsidP="00937A87">
      <w:pPr>
        <w:rPr>
          <w:sz w:val="16"/>
        </w:rPr>
      </w:pPr>
      <w:r w:rsidRPr="004371B4">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w:t>
      </w:r>
      <w:r w:rsidRPr="004371B4">
        <w:rPr>
          <w:sz w:val="16"/>
        </w:rPr>
        <w:lastRenderedPageBreak/>
        <w:t xml:space="preserve">from across the political spectrum.15 While DVE represents a range of threats, the </w:t>
      </w:r>
      <w:r w:rsidRPr="00C05C35">
        <w:rPr>
          <w:rStyle w:val="StyleUnderline"/>
          <w:highlight w:val="cyan"/>
        </w:rPr>
        <w:t xml:space="preserve">interest in </w:t>
      </w:r>
      <w:r w:rsidRPr="00C05C35">
        <w:rPr>
          <w:rStyle w:val="Emphasis"/>
          <w:highlight w:val="cyan"/>
        </w:rPr>
        <w:t>nuclear terrorism</w:t>
      </w:r>
      <w:r w:rsidRPr="007F782A">
        <w:rPr>
          <w:rStyle w:val="StyleUnderline"/>
        </w:rPr>
        <w:t xml:space="preserve"> by</w:t>
      </w:r>
      <w:r w:rsidRPr="004371B4">
        <w:rPr>
          <w:sz w:val="16"/>
        </w:rPr>
        <w:t xml:space="preserve"> accelerationist </w:t>
      </w:r>
      <w:r w:rsidRPr="00325506">
        <w:rPr>
          <w:sz w:val="16"/>
          <w:szCs w:val="16"/>
        </w:rPr>
        <w:t xml:space="preserve">white </w:t>
      </w:r>
      <w:r w:rsidRPr="007F782A">
        <w:rPr>
          <w:rStyle w:val="Emphasis"/>
        </w:rPr>
        <w:t>nationalist</w:t>
      </w:r>
      <w:r w:rsidRPr="007F782A">
        <w:rPr>
          <w:rStyle w:val="StyleUnderline"/>
        </w:rPr>
        <w:t xml:space="preserve"> groups represents</w:t>
      </w:r>
      <w:r w:rsidRPr="000701C0">
        <w:rPr>
          <w:rStyle w:val="StyleUnderline"/>
        </w:rPr>
        <w:t xml:space="preserve"> a</w:t>
      </w:r>
      <w:r w:rsidRPr="004371B4">
        <w:rPr>
          <w:sz w:val="16"/>
        </w:rPr>
        <w:t xml:space="preserve"> </w:t>
      </w:r>
      <w:r w:rsidRPr="004371B4">
        <w:rPr>
          <w:rStyle w:val="Emphasis"/>
        </w:rPr>
        <w:t>particular</w:t>
      </w:r>
      <w:r w:rsidRPr="004371B4">
        <w:rPr>
          <w:rStyle w:val="StyleUnderline"/>
        </w:rPr>
        <w:t xml:space="preserve"> </w:t>
      </w:r>
      <w:r w:rsidRPr="00C05C35">
        <w:rPr>
          <w:rStyle w:val="StyleUnderline"/>
          <w:highlight w:val="cyan"/>
        </w:rPr>
        <w:t>security concern</w:t>
      </w:r>
      <w:r w:rsidRPr="004371B4">
        <w:rPr>
          <w:sz w:val="16"/>
        </w:rPr>
        <w:t xml:space="preserve"> for the nuclear policy community.</w:t>
      </w:r>
    </w:p>
    <w:p w14:paraId="39564EF3" w14:textId="77777777" w:rsidR="00937A87" w:rsidRPr="002B1CFA" w:rsidRDefault="00937A87" w:rsidP="00937A87">
      <w:pPr>
        <w:rPr>
          <w:sz w:val="16"/>
          <w:szCs w:val="16"/>
        </w:rPr>
      </w:pPr>
      <w:r w:rsidRPr="002B1CFA">
        <w:rPr>
          <w:sz w:val="16"/>
          <w:szCs w:val="16"/>
        </w:rPr>
        <w:t>CRITICAL INFRASTRUCTURE</w:t>
      </w:r>
    </w:p>
    <w:p w14:paraId="3F1F97A5" w14:textId="77777777" w:rsidR="00937A87" w:rsidRPr="004371B4" w:rsidRDefault="00937A87" w:rsidP="00937A87">
      <w:pPr>
        <w:rPr>
          <w:sz w:val="16"/>
        </w:rPr>
      </w:pPr>
      <w:r w:rsidRPr="000701C0">
        <w:rPr>
          <w:rStyle w:val="StyleUnderline"/>
        </w:rPr>
        <w:t xml:space="preserve">One </w:t>
      </w:r>
      <w:r w:rsidRPr="000701C0">
        <w:rPr>
          <w:rStyle w:val="Emphasis"/>
        </w:rPr>
        <w:t>commonly</w:t>
      </w:r>
      <w:r w:rsidRPr="000701C0">
        <w:rPr>
          <w:rStyle w:val="StyleUnderline"/>
        </w:rPr>
        <w:t xml:space="preserve"> shared</w:t>
      </w:r>
      <w:r w:rsidRPr="002B1CFA">
        <w:rPr>
          <w:rStyle w:val="StyleUnderline"/>
        </w:rPr>
        <w:t xml:space="preserve"> feature of DVE</w:t>
      </w:r>
      <w:r w:rsidRPr="004371B4">
        <w:rPr>
          <w:sz w:val="16"/>
        </w:rPr>
        <w:t xml:space="preserve"> adherents is the </w:t>
      </w:r>
      <w:r w:rsidRPr="00C05C35">
        <w:rPr>
          <w:rStyle w:val="StyleUnderline"/>
          <w:highlight w:val="cyan"/>
        </w:rPr>
        <w:t>focus</w:t>
      </w:r>
      <w:r w:rsidRPr="004371B4">
        <w:rPr>
          <w:sz w:val="16"/>
        </w:rPr>
        <w:t xml:space="preserve"> on </w:t>
      </w:r>
      <w:r w:rsidRPr="00C05C35">
        <w:rPr>
          <w:rStyle w:val="StyleUnderline"/>
          <w:highlight w:val="cyan"/>
        </w:rPr>
        <w:t xml:space="preserve">attacking </w:t>
      </w:r>
      <w:r w:rsidRPr="00C05C35">
        <w:rPr>
          <w:rStyle w:val="Emphasis"/>
          <w:highlight w:val="cyan"/>
        </w:rPr>
        <w:t>crit</w:t>
      </w:r>
      <w:r w:rsidRPr="004371B4">
        <w:rPr>
          <w:rStyle w:val="StyleUnderline"/>
        </w:rPr>
        <w:t xml:space="preserve">ical </w:t>
      </w:r>
      <w:r w:rsidRPr="00C05C35">
        <w:rPr>
          <w:rStyle w:val="Emphasis"/>
          <w:highlight w:val="cyan"/>
        </w:rPr>
        <w:t>infra</w:t>
      </w:r>
      <w:r w:rsidRPr="004371B4">
        <w:rPr>
          <w:rStyle w:val="StyleUnderline"/>
        </w:rPr>
        <w:t>structure</w:t>
      </w:r>
      <w:r w:rsidRPr="004371B4">
        <w:rPr>
          <w:sz w:val="16"/>
        </w:rPr>
        <w:t xml:space="preserve"> – </w:t>
      </w:r>
      <w:r w:rsidRPr="007F782A">
        <w:rPr>
          <w:rStyle w:val="StyleUnderline"/>
        </w:rPr>
        <w:t xml:space="preserve">including </w:t>
      </w:r>
      <w:r w:rsidRPr="00C05C35">
        <w:rPr>
          <w:rStyle w:val="Emphasis"/>
          <w:highlight w:val="cyan"/>
        </w:rPr>
        <w:t>nuclear power plants</w:t>
      </w:r>
      <w:r w:rsidRPr="000701C0">
        <w:rPr>
          <w:rStyle w:val="StyleUnderline"/>
        </w:rPr>
        <w:t>. Attacks</w:t>
      </w:r>
      <w:r w:rsidRPr="004371B4">
        <w:rPr>
          <w:rStyle w:val="StyleUnderline"/>
        </w:rPr>
        <w:t xml:space="preserve"> on U.S. energy </w:t>
      </w:r>
      <w:r w:rsidRPr="00356691">
        <w:rPr>
          <w:rStyle w:val="StyleUnderline"/>
        </w:rPr>
        <w:t xml:space="preserve">infrastructure </w:t>
      </w:r>
      <w:r w:rsidRPr="000701C0">
        <w:rPr>
          <w:rStyle w:val="StyleUnderline"/>
        </w:rPr>
        <w:t xml:space="preserve">are </w:t>
      </w:r>
      <w:r w:rsidRPr="000701C0">
        <w:rPr>
          <w:rStyle w:val="Emphasis"/>
        </w:rPr>
        <w:t>increasing</w:t>
      </w:r>
      <w:r w:rsidRPr="004371B4">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C05C35">
        <w:rPr>
          <w:rStyle w:val="StyleUnderline"/>
          <w:highlight w:val="cyan"/>
        </w:rPr>
        <w:t>Attackers</w:t>
      </w:r>
      <w:r w:rsidRPr="004371B4">
        <w:rPr>
          <w:sz w:val="16"/>
        </w:rPr>
        <w:t xml:space="preserve"> often seek to </w:t>
      </w:r>
      <w:r w:rsidRPr="004371B4">
        <w:rPr>
          <w:rStyle w:val="StyleUnderline"/>
        </w:rPr>
        <w:t>attack</w:t>
      </w:r>
      <w:r w:rsidRPr="004371B4">
        <w:rPr>
          <w:sz w:val="16"/>
        </w:rPr>
        <w:t xml:space="preserve"> regional </w:t>
      </w:r>
      <w:r w:rsidRPr="004371B4">
        <w:rPr>
          <w:rStyle w:val="StyleUnderline"/>
        </w:rPr>
        <w:t>power substations</w:t>
      </w:r>
      <w:r w:rsidRPr="004371B4">
        <w:rPr>
          <w:sz w:val="16"/>
        </w:rPr>
        <w:t xml:space="preserve"> in order </w:t>
      </w:r>
      <w:r w:rsidRPr="004371B4">
        <w:rPr>
          <w:rStyle w:val="StyleUnderline"/>
        </w:rPr>
        <w:t xml:space="preserve">to </w:t>
      </w:r>
      <w:r w:rsidRPr="00C05C35">
        <w:rPr>
          <w:rStyle w:val="StyleUnderline"/>
          <w:highlight w:val="cyan"/>
        </w:rPr>
        <w:t>cause</w:t>
      </w:r>
      <w:r w:rsidRPr="000701C0">
        <w:rPr>
          <w:rStyle w:val="StyleUnderline"/>
        </w:rPr>
        <w:t xml:space="preserve"> </w:t>
      </w:r>
      <w:r w:rsidRPr="000701C0">
        <w:rPr>
          <w:rStyle w:val="Emphasis"/>
        </w:rPr>
        <w:t xml:space="preserve">economic </w:t>
      </w:r>
      <w:r w:rsidRPr="00C05C35">
        <w:rPr>
          <w:rStyle w:val="Emphasis"/>
          <w:highlight w:val="cyan"/>
        </w:rPr>
        <w:t>distress</w:t>
      </w:r>
      <w:r w:rsidRPr="00C05C35">
        <w:rPr>
          <w:rStyle w:val="StyleUnderline"/>
          <w:highlight w:val="cyan"/>
        </w:rPr>
        <w:t xml:space="preserve"> and</w:t>
      </w:r>
      <w:r w:rsidRPr="00483ED5">
        <w:rPr>
          <w:rStyle w:val="StyleUnderline"/>
        </w:rPr>
        <w:t xml:space="preserve"> </w:t>
      </w:r>
      <w:r w:rsidRPr="007F782A">
        <w:rPr>
          <w:rStyle w:val="Emphasis"/>
        </w:rPr>
        <w:t xml:space="preserve">civil </w:t>
      </w:r>
      <w:r w:rsidRPr="00C05C35">
        <w:rPr>
          <w:rStyle w:val="Emphasis"/>
          <w:highlight w:val="cyan"/>
        </w:rPr>
        <w:t>unrest</w:t>
      </w:r>
      <w:r w:rsidRPr="004371B4">
        <w:rPr>
          <w:sz w:val="16"/>
        </w:rPr>
        <w:t xml:space="preserve">. Leftist, anti-statist, accelerationist </w:t>
      </w:r>
      <w:r w:rsidRPr="007F782A">
        <w:rPr>
          <w:rStyle w:val="StyleUnderline"/>
        </w:rPr>
        <w:t>groups</w:t>
      </w:r>
      <w:r w:rsidRPr="004371B4">
        <w:rPr>
          <w:sz w:val="16"/>
        </w:rPr>
        <w:t xml:space="preserve"> have also emerged on Telegram, to </w:t>
      </w:r>
      <w:r w:rsidRPr="007F782A">
        <w:rPr>
          <w:rStyle w:val="StyleUnderline"/>
        </w:rPr>
        <w:t>espouse</w:t>
      </w:r>
      <w:r w:rsidRPr="00356691">
        <w:rPr>
          <w:rStyle w:val="StyleUnderline"/>
        </w:rPr>
        <w:t xml:space="preserve"> their </w:t>
      </w:r>
      <w:r w:rsidRPr="007F782A">
        <w:rPr>
          <w:rStyle w:val="StyleUnderline"/>
        </w:rPr>
        <w:t>views that the</w:t>
      </w:r>
      <w:r w:rsidRPr="004371B4">
        <w:rPr>
          <w:sz w:val="16"/>
        </w:rPr>
        <w:t xml:space="preserve"> U.S. electrical </w:t>
      </w:r>
      <w:r w:rsidRPr="00C05C35">
        <w:rPr>
          <w:rStyle w:val="Emphasis"/>
          <w:highlight w:val="cyan"/>
        </w:rPr>
        <w:t>grid</w:t>
      </w:r>
      <w:r w:rsidRPr="00C05C35">
        <w:rPr>
          <w:rStyle w:val="StyleUnderline"/>
          <w:highlight w:val="cyan"/>
        </w:rPr>
        <w:t xml:space="preserve"> must be</w:t>
      </w:r>
      <w:r w:rsidRPr="000701C0">
        <w:rPr>
          <w:rStyle w:val="StyleUnderline"/>
        </w:rPr>
        <w:t xml:space="preserve"> </w:t>
      </w:r>
      <w:r w:rsidRPr="000701C0">
        <w:rPr>
          <w:rStyle w:val="Emphasis"/>
        </w:rPr>
        <w:t xml:space="preserve">systematically </w:t>
      </w:r>
      <w:r w:rsidRPr="00C05C35">
        <w:rPr>
          <w:rStyle w:val="Emphasis"/>
          <w:highlight w:val="cyan"/>
        </w:rPr>
        <w:t>attacked</w:t>
      </w:r>
      <w:r w:rsidRPr="004371B4">
        <w:rPr>
          <w:sz w:val="16"/>
        </w:rPr>
        <w:t xml:space="preserve"> and dismantled. Telegram has attempted to remove much of the content but has been ineffective at regulating its content to filter extremist messaging.18 As laid out in detail in the Case Studies section below, </w:t>
      </w:r>
      <w:r w:rsidRPr="000701C0">
        <w:rPr>
          <w:sz w:val="16"/>
          <w:szCs w:val="16"/>
        </w:rPr>
        <w:t>white supremacists Brandon</w:t>
      </w:r>
      <w:r w:rsidRPr="004371B4">
        <w:rPr>
          <w:sz w:val="16"/>
        </w:rPr>
        <w:t xml:space="preserve">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w:t>
      </w:r>
      <w:r w:rsidRPr="00356691">
        <w:rPr>
          <w:rStyle w:val="StyleUnderline"/>
        </w:rPr>
        <w:t xml:space="preserve">are </w:t>
      </w:r>
      <w:r w:rsidRPr="00C05C35">
        <w:rPr>
          <w:rStyle w:val="StyleUnderline"/>
          <w:highlight w:val="cyan"/>
        </w:rPr>
        <w:t>seeking</w:t>
      </w:r>
      <w:r w:rsidRPr="00356691">
        <w:rPr>
          <w:rStyle w:val="StyleUnderline"/>
        </w:rPr>
        <w:t xml:space="preserve"> to</w:t>
      </w:r>
      <w:r w:rsidRPr="004371B4">
        <w:rPr>
          <w:sz w:val="16"/>
        </w:rPr>
        <w:t xml:space="preserve"> disrupt the nation’s power supply in hopes of </w:t>
      </w:r>
      <w:r w:rsidRPr="00356691">
        <w:rPr>
          <w:rStyle w:val="StyleUnderline"/>
        </w:rPr>
        <w:t>ushering in</w:t>
      </w:r>
      <w:r w:rsidRPr="004371B4">
        <w:rPr>
          <w:rStyle w:val="StyleUnderline"/>
        </w:rPr>
        <w:t xml:space="preserve"> </w:t>
      </w:r>
      <w:r w:rsidRPr="0075634D">
        <w:rPr>
          <w:rStyle w:val="Emphasis"/>
        </w:rPr>
        <w:t xml:space="preserve">economic </w:t>
      </w:r>
      <w:r w:rsidRPr="00C05C35">
        <w:rPr>
          <w:rStyle w:val="Emphasis"/>
          <w:highlight w:val="cyan"/>
        </w:rPr>
        <w:t>collapse</w:t>
      </w:r>
      <w:r w:rsidRPr="000701C0">
        <w:rPr>
          <w:rStyle w:val="StyleUnderline"/>
        </w:rPr>
        <w:t xml:space="preserve"> </w:t>
      </w:r>
      <w:r w:rsidRPr="000701C0">
        <w:rPr>
          <w:sz w:val="16"/>
          <w:szCs w:val="16"/>
        </w:rPr>
        <w:t>and race war</w:t>
      </w:r>
      <w:r w:rsidRPr="004371B4">
        <w:rPr>
          <w:sz w:val="16"/>
        </w:rPr>
        <w:t>.”20</w:t>
      </w:r>
    </w:p>
    <w:p w14:paraId="3A0966D7" w14:textId="77777777" w:rsidR="00937A87" w:rsidRPr="004371B4" w:rsidRDefault="00937A87" w:rsidP="00937A87">
      <w:pPr>
        <w:rPr>
          <w:sz w:val="16"/>
        </w:rPr>
      </w:pPr>
      <w:r w:rsidRPr="004371B4">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15BB0E0A" w14:textId="77777777" w:rsidR="00937A87" w:rsidRPr="004371B4" w:rsidRDefault="00937A87" w:rsidP="00937A87">
      <w:pPr>
        <w:rPr>
          <w:sz w:val="16"/>
        </w:rPr>
      </w:pPr>
      <w:r w:rsidRPr="004371B4">
        <w:rPr>
          <w:sz w:val="16"/>
        </w:rPr>
        <w:t>ACCELERATIONISM</w:t>
      </w:r>
    </w:p>
    <w:p w14:paraId="4416577F" w14:textId="77777777" w:rsidR="00937A87" w:rsidRPr="004371B4" w:rsidRDefault="00937A87" w:rsidP="00937A87">
      <w:pPr>
        <w:rPr>
          <w:sz w:val="16"/>
        </w:rPr>
      </w:pPr>
      <w:r w:rsidRPr="000701C0">
        <w:rPr>
          <w:rStyle w:val="StyleUnderline"/>
        </w:rPr>
        <w:t xml:space="preserve">Accelerationist </w:t>
      </w:r>
      <w:r w:rsidRPr="00C05C35">
        <w:rPr>
          <w:rStyle w:val="StyleUnderline"/>
          <w:highlight w:val="cyan"/>
        </w:rPr>
        <w:t>ideology</w:t>
      </w:r>
      <w:r w:rsidRPr="00356691">
        <w:rPr>
          <w:rStyle w:val="StyleUnderline"/>
        </w:rPr>
        <w:t xml:space="preserve">, which </w:t>
      </w:r>
      <w:r w:rsidRPr="00C05C35">
        <w:rPr>
          <w:rStyle w:val="StyleUnderline"/>
          <w:highlight w:val="cyan"/>
        </w:rPr>
        <w:t>holds</w:t>
      </w:r>
      <w:r w:rsidRPr="00356691">
        <w:rPr>
          <w:rStyle w:val="StyleUnderline"/>
        </w:rPr>
        <w:t xml:space="preserve"> that </w:t>
      </w:r>
      <w:r w:rsidRPr="0075634D">
        <w:rPr>
          <w:rStyle w:val="StyleUnderline"/>
        </w:rPr>
        <w:t>the</w:t>
      </w:r>
      <w:r w:rsidRPr="00356691">
        <w:rPr>
          <w:rStyle w:val="StyleUnderline"/>
        </w:rPr>
        <w:t xml:space="preserve"> modern</w:t>
      </w:r>
      <w:r w:rsidRPr="004371B4">
        <w:rPr>
          <w:sz w:val="16"/>
        </w:rPr>
        <w:t xml:space="preserve">, Western democratic </w:t>
      </w:r>
      <w:r w:rsidRPr="0075634D">
        <w:rPr>
          <w:rStyle w:val="StyleUnderline"/>
        </w:rPr>
        <w:t xml:space="preserve">state is so </w:t>
      </w:r>
      <w:r w:rsidRPr="0075634D">
        <w:rPr>
          <w:rStyle w:val="Emphasis"/>
        </w:rPr>
        <w:t>mired</w:t>
      </w:r>
      <w:r w:rsidRPr="0075634D">
        <w:rPr>
          <w:rStyle w:val="StyleUnderline"/>
        </w:rPr>
        <w:t xml:space="preserve"> in </w:t>
      </w:r>
      <w:r w:rsidRPr="0075634D">
        <w:rPr>
          <w:rStyle w:val="Emphasis"/>
        </w:rPr>
        <w:t>corruption</w:t>
      </w:r>
      <w:r w:rsidRPr="0075634D">
        <w:rPr>
          <w:rStyle w:val="StyleUnderline"/>
        </w:rPr>
        <w:t xml:space="preserve"> and</w:t>
      </w:r>
      <w:r w:rsidRPr="004371B4">
        <w:rPr>
          <w:sz w:val="16"/>
        </w:rPr>
        <w:t xml:space="preserve"> ineptitude that true </w:t>
      </w:r>
      <w:r w:rsidRPr="00C05C35">
        <w:rPr>
          <w:rStyle w:val="Emphasis"/>
          <w:highlight w:val="cyan"/>
        </w:rPr>
        <w:t>patriots</w:t>
      </w:r>
      <w:r w:rsidRPr="00C05C35">
        <w:rPr>
          <w:rStyle w:val="StyleUnderline"/>
          <w:highlight w:val="cyan"/>
        </w:rPr>
        <w:t xml:space="preserve"> should instigate</w:t>
      </w:r>
      <w:r w:rsidRPr="004371B4">
        <w:rPr>
          <w:rStyle w:val="StyleUnderline"/>
        </w:rPr>
        <w:t xml:space="preserve"> a </w:t>
      </w:r>
      <w:r w:rsidRPr="004371B4">
        <w:rPr>
          <w:rStyle w:val="Emphasis"/>
        </w:rPr>
        <w:t xml:space="preserve">violent </w:t>
      </w:r>
      <w:r w:rsidRPr="00C05C35">
        <w:rPr>
          <w:rStyle w:val="Emphasis"/>
          <w:highlight w:val="cyan"/>
        </w:rPr>
        <w:t>insurrection</w:t>
      </w:r>
      <w:r w:rsidRPr="004371B4">
        <w:rPr>
          <w:sz w:val="16"/>
        </w:rPr>
        <w:t xml:space="preserve">, ultimately allowing a new, white-dominated order to emerge, presents additional concerns for the nuclear security community as some </w:t>
      </w:r>
      <w:r w:rsidRPr="00C05C35">
        <w:rPr>
          <w:rStyle w:val="StyleUnderline"/>
          <w:highlight w:val="cyan"/>
        </w:rPr>
        <w:t>groups advocate</w:t>
      </w:r>
      <w:r w:rsidRPr="0075634D">
        <w:rPr>
          <w:rStyle w:val="StyleUnderline"/>
        </w:rPr>
        <w:t xml:space="preserve"> for the </w:t>
      </w:r>
      <w:r w:rsidRPr="00C05C35">
        <w:rPr>
          <w:rStyle w:val="Emphasis"/>
          <w:highlight w:val="cyan"/>
        </w:rPr>
        <w:t>use</w:t>
      </w:r>
      <w:r w:rsidRPr="00C05C35">
        <w:rPr>
          <w:rStyle w:val="StyleUnderline"/>
          <w:highlight w:val="cyan"/>
        </w:rPr>
        <w:t xml:space="preserve"> of </w:t>
      </w:r>
      <w:r w:rsidRPr="00C05C35">
        <w:rPr>
          <w:rStyle w:val="Emphasis"/>
          <w:highlight w:val="cyan"/>
        </w:rPr>
        <w:t>nuc</w:t>
      </w:r>
      <w:r w:rsidRPr="00356691">
        <w:rPr>
          <w:rStyle w:val="StyleUnderline"/>
        </w:rPr>
        <w:t>lear weapon</w:t>
      </w:r>
      <w:r w:rsidRPr="00C05C35">
        <w:rPr>
          <w:rStyle w:val="Emphasis"/>
          <w:highlight w:val="cyan"/>
        </w:rPr>
        <w:t>s</w:t>
      </w:r>
      <w:r w:rsidRPr="004371B4">
        <w:rPr>
          <w:rStyle w:val="StyleUnderline"/>
        </w:rPr>
        <w:t xml:space="preserve"> to achieve the new order</w:t>
      </w:r>
      <w:r w:rsidRPr="004371B4">
        <w:rPr>
          <w:sz w:val="16"/>
        </w:rPr>
        <w:t xml:space="preserve">.22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8277004" w14:textId="77777777" w:rsidR="00937A87" w:rsidRPr="00584171" w:rsidRDefault="00937A87" w:rsidP="00937A87">
      <w:pPr>
        <w:rPr>
          <w:sz w:val="16"/>
        </w:rPr>
      </w:pPr>
      <w:r w:rsidRPr="004371B4">
        <w:rPr>
          <w:rStyle w:val="StyleUnderline"/>
        </w:rPr>
        <w:t>One</w:t>
      </w:r>
      <w:r w:rsidRPr="004371B4">
        <w:rPr>
          <w:sz w:val="16"/>
        </w:rPr>
        <w:t xml:space="preserve"> accelerationist </w:t>
      </w:r>
      <w:r w:rsidRPr="004371B4">
        <w:rPr>
          <w:rStyle w:val="StyleUnderline"/>
        </w:rPr>
        <w:t>group</w:t>
      </w:r>
      <w:r w:rsidRPr="004371B4">
        <w:rPr>
          <w:sz w:val="16"/>
        </w:rPr>
        <w:t xml:space="preserve"> that caught the attention of the nuclear community is the </w:t>
      </w:r>
      <w:r w:rsidRPr="004371B4">
        <w:rPr>
          <w:rStyle w:val="StyleUnderline"/>
        </w:rPr>
        <w:t>Atomwaffen Division</w:t>
      </w:r>
      <w:r w:rsidRPr="004371B4">
        <w:rPr>
          <w:sz w:val="16"/>
        </w:rPr>
        <w:t xml:space="preserve"> (AWD). AWD was organized as a series of </w:t>
      </w:r>
      <w:r w:rsidRPr="00D01853">
        <w:rPr>
          <w:rStyle w:val="StyleUnderline"/>
        </w:rPr>
        <w:t>terror cells advocating for the use</w:t>
      </w:r>
      <w:r w:rsidRPr="004371B4">
        <w:rPr>
          <w:rStyle w:val="StyleUnderline"/>
        </w:rPr>
        <w:t xml:space="preserve"> of </w:t>
      </w:r>
      <w:r w:rsidRPr="004371B4">
        <w:rPr>
          <w:rStyle w:val="Emphasis"/>
        </w:rPr>
        <w:t>nuclear weapons</w:t>
      </w:r>
      <w:r w:rsidRPr="004371B4">
        <w:rPr>
          <w:rStyle w:val="StyleUnderline"/>
        </w:rPr>
        <w:t xml:space="preserve"> </w:t>
      </w:r>
      <w:r w:rsidRPr="000701C0">
        <w:rPr>
          <w:rStyle w:val="StyleUnderline"/>
        </w:rPr>
        <w:t xml:space="preserve">to yield the </w:t>
      </w:r>
      <w:r w:rsidRPr="00C05C35">
        <w:rPr>
          <w:rStyle w:val="Emphasis"/>
          <w:highlight w:val="cyan"/>
        </w:rPr>
        <w:t>collapse</w:t>
      </w:r>
      <w:r w:rsidRPr="00C05C35">
        <w:rPr>
          <w:rStyle w:val="StyleUnderline"/>
          <w:highlight w:val="cyan"/>
        </w:rPr>
        <w:t xml:space="preserve"> of </w:t>
      </w:r>
      <w:r w:rsidRPr="00C05C35">
        <w:rPr>
          <w:rStyle w:val="Emphasis"/>
          <w:highlight w:val="cyan"/>
        </w:rPr>
        <w:t>civilization</w:t>
      </w:r>
      <w:r w:rsidRPr="004371B4">
        <w:rPr>
          <w:sz w:val="16"/>
        </w:rPr>
        <w:t xml:space="preserve">. Unlike some other white power activists, </w:t>
      </w:r>
      <w:r w:rsidRPr="00C05C35">
        <w:rPr>
          <w:rStyle w:val="StyleUnderline"/>
          <w:highlight w:val="cyan"/>
        </w:rPr>
        <w:t>accelerationists believe modernity</w:t>
      </w:r>
      <w:r w:rsidRPr="000701C0">
        <w:rPr>
          <w:rStyle w:val="StyleUnderline"/>
        </w:rPr>
        <w:t xml:space="preserve"> “has reached </w:t>
      </w:r>
      <w:r w:rsidRPr="000701C0">
        <w:rPr>
          <w:rStyle w:val="Emphasis"/>
        </w:rPr>
        <w:t>such</w:t>
      </w:r>
      <w:r w:rsidRPr="000701C0">
        <w:rPr>
          <w:sz w:val="16"/>
        </w:rPr>
        <w:t xml:space="preserve"> a level of </w:t>
      </w:r>
      <w:r w:rsidRPr="000701C0">
        <w:rPr>
          <w:rStyle w:val="Emphasis"/>
        </w:rPr>
        <w:t>degeneracy</w:t>
      </w:r>
      <w:r w:rsidRPr="004371B4">
        <w:rPr>
          <w:sz w:val="16"/>
        </w:rPr>
        <w:t xml:space="preserve"> and corruption that </w:t>
      </w:r>
      <w:r w:rsidRPr="000701C0">
        <w:rPr>
          <w:rStyle w:val="StyleUnderline"/>
        </w:rPr>
        <w:t xml:space="preserve">it </w:t>
      </w:r>
      <w:r w:rsidRPr="00C05C35">
        <w:rPr>
          <w:rStyle w:val="Emphasis"/>
          <w:highlight w:val="cyan"/>
        </w:rPr>
        <w:t>cannot</w:t>
      </w:r>
      <w:r w:rsidRPr="00C05C35">
        <w:rPr>
          <w:rStyle w:val="StyleUnderline"/>
          <w:highlight w:val="cyan"/>
        </w:rPr>
        <w:t xml:space="preserve"> be </w:t>
      </w:r>
      <w:r w:rsidRPr="00C05C35">
        <w:rPr>
          <w:rStyle w:val="Emphasis"/>
          <w:highlight w:val="cyan"/>
        </w:rPr>
        <w:t>rescued</w:t>
      </w:r>
      <w:r w:rsidRPr="004371B4">
        <w:rPr>
          <w:sz w:val="16"/>
        </w:rPr>
        <w:t xml:space="preserve">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similar </w:t>
      </w:r>
      <w:r w:rsidRPr="004371B4">
        <w:rPr>
          <w:rStyle w:val="StyleUnderline"/>
        </w:rPr>
        <w:t>neo-</w:t>
      </w:r>
      <w:r w:rsidRPr="00C05C35">
        <w:rPr>
          <w:rStyle w:val="StyleUnderline"/>
          <w:highlight w:val="cyan"/>
        </w:rPr>
        <w:t>fascist</w:t>
      </w:r>
      <w:r w:rsidRPr="004371B4">
        <w:rPr>
          <w:sz w:val="16"/>
        </w:rPr>
        <w:t xml:space="preserve"> accelerationist </w:t>
      </w:r>
      <w:r w:rsidRPr="00C05C35">
        <w:rPr>
          <w:rStyle w:val="StyleUnderline"/>
          <w:highlight w:val="cyan"/>
        </w:rPr>
        <w:t>groups</w:t>
      </w:r>
      <w:r w:rsidRPr="004371B4">
        <w:rPr>
          <w:sz w:val="16"/>
        </w:rPr>
        <w:t xml:space="preserve"> such as The Base, which unlike AWD, has tried to veil its </w:t>
      </w:r>
      <w:r w:rsidRPr="00C05C35">
        <w:rPr>
          <w:rStyle w:val="StyleUnderline"/>
          <w:highlight w:val="cyan"/>
        </w:rPr>
        <w:t>desire</w:t>
      </w:r>
      <w:r w:rsidRPr="004371B4">
        <w:rPr>
          <w:rStyle w:val="StyleUnderline"/>
        </w:rPr>
        <w:t xml:space="preserve"> to spark </w:t>
      </w:r>
      <w:r w:rsidRPr="00C05C35">
        <w:rPr>
          <w:rStyle w:val="StyleUnderline"/>
          <w:highlight w:val="cyan"/>
        </w:rPr>
        <w:t>a “</w:t>
      </w:r>
      <w:r w:rsidRPr="00C05C35">
        <w:rPr>
          <w:rStyle w:val="Emphasis"/>
          <w:highlight w:val="cyan"/>
        </w:rPr>
        <w:t>nuclear civil war</w:t>
      </w:r>
      <w:r w:rsidRPr="004371B4">
        <w:rPr>
          <w:rStyle w:val="StyleUnderline"/>
        </w:rPr>
        <w:t>”</w:t>
      </w:r>
      <w:r w:rsidRPr="004371B4">
        <w:rPr>
          <w:sz w:val="16"/>
        </w:rPr>
        <w:t xml:space="preserve"> behind claims that it is focused on maintaining a “survivalism and self-defense network” in an effort to recruit broader membership.26</w:t>
      </w:r>
    </w:p>
    <w:p w14:paraId="0C010ADE" w14:textId="77777777" w:rsidR="00937A87" w:rsidRDefault="00937A87" w:rsidP="00937A87">
      <w:pPr>
        <w:pStyle w:val="Heading2"/>
      </w:pPr>
      <w:r>
        <w:lastRenderedPageBreak/>
        <w:t>Solvency</w:t>
      </w:r>
    </w:p>
    <w:p w14:paraId="1F0AB015" w14:textId="77777777" w:rsidR="00937A87" w:rsidRPr="007C4586" w:rsidRDefault="00937A87" w:rsidP="00937A87">
      <w:pPr>
        <w:pStyle w:val="Heading4"/>
      </w:pPr>
      <w:r>
        <w:t>Finally---</w:t>
      </w:r>
      <w:r w:rsidRPr="007C4586">
        <w:rPr>
          <w:u w:val="single"/>
        </w:rPr>
        <w:t>SOLVENCY</w:t>
      </w:r>
      <w:r>
        <w:t>:</w:t>
      </w:r>
    </w:p>
    <w:p w14:paraId="7811C967" w14:textId="77777777" w:rsidR="00937A87" w:rsidRPr="00EC4FBD" w:rsidRDefault="00937A87" w:rsidP="00937A87">
      <w:pPr>
        <w:pStyle w:val="Heading4"/>
      </w:pPr>
      <w:r>
        <w:t xml:space="preserve">Bargaining checks the president through </w:t>
      </w:r>
      <w:r>
        <w:rPr>
          <w:u w:val="single"/>
        </w:rPr>
        <w:t>lobbying</w:t>
      </w:r>
      <w:r>
        <w:t xml:space="preserve"> and </w:t>
      </w:r>
      <w:r>
        <w:rPr>
          <w:u w:val="single"/>
        </w:rPr>
        <w:t>litigation</w:t>
      </w:r>
      <w:r>
        <w:t xml:space="preserve">---without it, Trump </w:t>
      </w:r>
      <w:r>
        <w:rPr>
          <w:u w:val="single"/>
        </w:rPr>
        <w:t>steamrolls</w:t>
      </w:r>
      <w:r>
        <w:t xml:space="preserve"> the admin state. </w:t>
      </w:r>
    </w:p>
    <w:p w14:paraId="5D6861F6" w14:textId="77777777" w:rsidR="00937A87" w:rsidRPr="00392B87" w:rsidRDefault="00937A87" w:rsidP="00937A87">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088309CA" w14:textId="77777777" w:rsidR="00937A87" w:rsidRPr="00392B87" w:rsidRDefault="00937A87" w:rsidP="00937A87">
      <w:pPr>
        <w:rPr>
          <w:rStyle w:val="Emphasis"/>
        </w:rPr>
      </w:pPr>
      <w:r w:rsidRPr="00995796">
        <w:rPr>
          <w:sz w:val="16"/>
        </w:rPr>
        <w:t xml:space="preserve">C. </w:t>
      </w:r>
      <w:r w:rsidRPr="008E4DB8">
        <w:rPr>
          <w:rStyle w:val="StyleUnderline"/>
          <w:highlight w:val="cyan"/>
        </w:rPr>
        <w:t>Labor Rights</w:t>
      </w:r>
      <w:r w:rsidRPr="00392B87">
        <w:rPr>
          <w:rStyle w:val="StyleUnderline"/>
        </w:rPr>
        <w:t xml:space="preserve"> as a </w:t>
      </w:r>
      <w:r w:rsidRPr="00392B87">
        <w:rPr>
          <w:rStyle w:val="Emphasis"/>
        </w:rPr>
        <w:t>Restraint</w:t>
      </w:r>
      <w:r w:rsidRPr="00392B87">
        <w:rPr>
          <w:rStyle w:val="StyleUnderline"/>
        </w:rPr>
        <w:t xml:space="preserve"> on </w:t>
      </w:r>
      <w:r w:rsidRPr="00392B87">
        <w:rPr>
          <w:rStyle w:val="Emphasis"/>
        </w:rPr>
        <w:t>Presidential Power</w:t>
      </w:r>
    </w:p>
    <w:p w14:paraId="261B41AF" w14:textId="77777777" w:rsidR="00937A87" w:rsidRPr="007D7E93" w:rsidRDefault="00937A87" w:rsidP="00937A87">
      <w:pPr>
        <w:rPr>
          <w:sz w:val="16"/>
        </w:rPr>
      </w:pPr>
      <w:r w:rsidRPr="00995796">
        <w:rPr>
          <w:sz w:val="16"/>
        </w:rPr>
        <w:t xml:space="preserve">The President thus leveraged bargaining rights to recruit talent to the executive branch and to consolidate presidential control over the bureaucracy. </w:t>
      </w:r>
      <w:r w:rsidRPr="00392B87">
        <w:rPr>
          <w:rStyle w:val="Emphasis"/>
        </w:rPr>
        <w:t>Congress</w:t>
      </w:r>
      <w:r w:rsidRPr="00995796">
        <w:rPr>
          <w:sz w:val="16"/>
        </w:rPr>
        <w:t xml:space="preserve">, by contrast, viewed those same </w:t>
      </w:r>
      <w:r w:rsidRPr="00392B87">
        <w:rPr>
          <w:rStyle w:val="StyleUnderline"/>
        </w:rPr>
        <w:t xml:space="preserve">labor rights as tools for exercising </w:t>
      </w:r>
      <w:r w:rsidRPr="008E4DB8">
        <w:rPr>
          <w:rStyle w:val="StyleUnderline"/>
          <w:highlight w:val="cyan"/>
        </w:rPr>
        <w:t xml:space="preserve">greater </w:t>
      </w:r>
      <w:r w:rsidRPr="008E4DB8">
        <w:rPr>
          <w:rStyle w:val="Emphasis"/>
          <w:highlight w:val="cyan"/>
        </w:rPr>
        <w:t>supervision</w:t>
      </w:r>
      <w:r w:rsidRPr="00392B87">
        <w:rPr>
          <w:rStyle w:val="StyleUnderline"/>
        </w:rPr>
        <w:t xml:space="preserve"> over presidential administration</w:t>
      </w:r>
      <w:r w:rsidRPr="00995796">
        <w:rPr>
          <w:sz w:val="16"/>
        </w:rPr>
        <w:t xml:space="preserve">. The same attributes that made contract and bargaining effective tools for recruiting and negotiating with labor—their </w:t>
      </w:r>
      <w:r w:rsidRPr="008E4DB8">
        <w:rPr>
          <w:rStyle w:val="Emphasis"/>
          <w:highlight w:val="cyan"/>
        </w:rPr>
        <w:t>transparency</w:t>
      </w:r>
      <w:r w:rsidRPr="00392B87">
        <w:rPr>
          <w:rStyle w:val="StyleUnderline"/>
        </w:rPr>
        <w:t xml:space="preserve">, their </w:t>
      </w:r>
      <w:r w:rsidRPr="008E4DB8">
        <w:rPr>
          <w:rStyle w:val="Emphasis"/>
          <w:highlight w:val="cyan"/>
        </w:rPr>
        <w:t>enforceability</w:t>
      </w:r>
      <w:r w:rsidRPr="008E4DB8">
        <w:rPr>
          <w:rStyle w:val="StyleUnderline"/>
        </w:rPr>
        <w:t xml:space="preserve"> against</w:t>
      </w:r>
      <w:r w:rsidRPr="00392B87">
        <w:rPr>
          <w:rStyle w:val="StyleUnderline"/>
        </w:rPr>
        <w:t xml:space="preserve"> the </w:t>
      </w:r>
      <w:r w:rsidRPr="008E4DB8">
        <w:rPr>
          <w:rStyle w:val="StyleUnderline"/>
        </w:rPr>
        <w:t>President</w:t>
      </w:r>
      <w:r w:rsidRPr="00392B87">
        <w:rPr>
          <w:rStyle w:val="StyleUnderline"/>
        </w:rPr>
        <w:t xml:space="preserve">, their capacity to </w:t>
      </w:r>
      <w:r w:rsidRPr="007D7E93">
        <w:rPr>
          <w:rStyle w:val="StyleUnderline"/>
        </w:rPr>
        <w:t>change in response to shifting political and economic conditions</w:t>
      </w:r>
      <w:r w:rsidRPr="007D7E93">
        <w:rPr>
          <w:sz w:val="16"/>
        </w:rPr>
        <w:t xml:space="preserve">, and their ability to </w:t>
      </w:r>
      <w:r w:rsidRPr="007D7E93">
        <w:rPr>
          <w:rStyle w:val="Emphasis"/>
        </w:rPr>
        <w:t>cover</w:t>
      </w:r>
      <w:r w:rsidRPr="007D7E93">
        <w:rPr>
          <w:rStyle w:val="StyleUnderline"/>
        </w:rPr>
        <w:t xml:space="preserve"> conditions of </w:t>
      </w:r>
      <w:r w:rsidRPr="007D7E93">
        <w:rPr>
          <w:rStyle w:val="Emphasis"/>
        </w:rPr>
        <w:t>employment</w:t>
      </w:r>
      <w:r w:rsidRPr="007D7E93">
        <w:rPr>
          <w:rStyle w:val="StyleUnderline"/>
        </w:rPr>
        <w:t xml:space="preserve"> not captured by civil service laws—also made them </w:t>
      </w:r>
      <w:r w:rsidRPr="007D7E93">
        <w:rPr>
          <w:rStyle w:val="Emphasis"/>
        </w:rPr>
        <w:t>effective tools</w:t>
      </w:r>
      <w:r w:rsidRPr="007D7E93">
        <w:rPr>
          <w:rStyle w:val="StyleUnderline"/>
        </w:rPr>
        <w:t xml:space="preserve"> for supervising presidential control of the executive branc</w:t>
      </w:r>
      <w:r w:rsidRPr="007D7E93">
        <w:rPr>
          <w:sz w:val="16"/>
        </w:rPr>
        <w:t>h.</w:t>
      </w:r>
    </w:p>
    <w:p w14:paraId="7EB38BFF" w14:textId="77777777" w:rsidR="00937A87" w:rsidRPr="00995796" w:rsidRDefault="00937A87" w:rsidP="00937A87">
      <w:pPr>
        <w:rPr>
          <w:sz w:val="16"/>
        </w:rPr>
      </w:pPr>
      <w:r w:rsidRPr="007D7E93">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w:t>
      </w:r>
      <w:r w:rsidRPr="00995796">
        <w:rPr>
          <w:sz w:val="16"/>
        </w:rPr>
        <w:t xml:space="preserve">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w:t>
      </w:r>
      <w:r w:rsidRPr="00392B87">
        <w:rPr>
          <w:rStyle w:val="StyleUnderline"/>
        </w:rPr>
        <w:t xml:space="preserve">statutory </w:t>
      </w:r>
      <w:r w:rsidRPr="00392B87">
        <w:rPr>
          <w:rStyle w:val="Emphasis"/>
        </w:rPr>
        <w:t>labor rights</w:t>
      </w:r>
      <w:r w:rsidRPr="00392B87">
        <w:rPr>
          <w:rStyle w:val="StyleUnderline"/>
        </w:rPr>
        <w:t xml:space="preserve"> would </w:t>
      </w:r>
      <w:r w:rsidRPr="008E4DB8">
        <w:rPr>
          <w:rStyle w:val="StyleUnderline"/>
          <w:highlight w:val="cyan"/>
        </w:rPr>
        <w:t xml:space="preserve">provide </w:t>
      </w:r>
      <w:r w:rsidRPr="008E4DB8">
        <w:rPr>
          <w:rStyle w:val="Emphasis"/>
          <w:highlight w:val="cyan"/>
        </w:rPr>
        <w:t>civil service</w:t>
      </w:r>
      <w:r w:rsidRPr="00995796">
        <w:rPr>
          <w:sz w:val="16"/>
        </w:rPr>
        <w:t xml:space="preserve"> with “a source of </w:t>
      </w:r>
      <w:r w:rsidRPr="008E4DB8">
        <w:rPr>
          <w:rStyle w:val="Emphasis"/>
          <w:highlight w:val="cyan"/>
        </w:rPr>
        <w:t>authority</w:t>
      </w:r>
      <w:r w:rsidRPr="008E4DB8">
        <w:rPr>
          <w:rStyle w:val="StyleUnderline"/>
        </w:rPr>
        <w:t xml:space="preserve"> outside</w:t>
      </w:r>
      <w:r w:rsidRPr="00392B87">
        <w:rPr>
          <w:rStyle w:val="StyleUnderline"/>
        </w:rPr>
        <w:t xml:space="preserve"> the executive branch and </w:t>
      </w:r>
      <w:r w:rsidRPr="008E4DB8">
        <w:rPr>
          <w:rStyle w:val="Emphasis"/>
          <w:highlight w:val="cyan"/>
        </w:rPr>
        <w:t>beyond</w:t>
      </w:r>
      <w:r w:rsidRPr="00392B87">
        <w:rPr>
          <w:rStyle w:val="StyleUnderline"/>
        </w:rPr>
        <w:t xml:space="preserve"> </w:t>
      </w:r>
      <w:r w:rsidRPr="008E4DB8">
        <w:rPr>
          <w:rStyle w:val="StyleUnderline"/>
        </w:rPr>
        <w:t>the</w:t>
      </w:r>
      <w:r w:rsidRPr="00392B87">
        <w:rPr>
          <w:rStyle w:val="StyleUnderline"/>
        </w:rPr>
        <w:t xml:space="preserve"> </w:t>
      </w:r>
      <w:r w:rsidRPr="008E4DB8">
        <w:rPr>
          <w:rStyle w:val="StyleUnderline"/>
          <w:highlight w:val="cyan"/>
        </w:rPr>
        <w:t xml:space="preserve">control of the </w:t>
      </w:r>
      <w:r w:rsidRPr="008E4DB8">
        <w:rPr>
          <w:rStyle w:val="Emphasis"/>
          <w:highlight w:val="cyan"/>
        </w:rPr>
        <w:t>exec</w:t>
      </w:r>
      <w:r w:rsidRPr="00392B87">
        <w:rPr>
          <w:rStyle w:val="StyleUnderline"/>
        </w:rPr>
        <w:t xml:space="preserve">utive as the </w:t>
      </w:r>
      <w:r w:rsidRPr="00392B87">
        <w:rPr>
          <w:rStyle w:val="Emphasis"/>
        </w:rPr>
        <w:t>primary employer</w:t>
      </w:r>
      <w:r w:rsidRPr="00392B87">
        <w:rPr>
          <w:rStyle w:val="StyleUnderline"/>
        </w:rPr>
        <w:t xml:space="preserve"> of Federal civil servants</w:t>
      </w:r>
      <w:r w:rsidRPr="00995796">
        <w:rPr>
          <w:sz w:val="16"/>
        </w:rPr>
        <w:t>,” allowing for “</w:t>
      </w:r>
      <w:r w:rsidRPr="008E4DB8">
        <w:rPr>
          <w:rStyle w:val="StyleUnderline"/>
          <w:highlight w:val="cyan"/>
        </w:rPr>
        <w:t xml:space="preserve">access to the </w:t>
      </w:r>
      <w:r w:rsidRPr="008E4DB8">
        <w:rPr>
          <w:rStyle w:val="Emphasis"/>
          <w:highlight w:val="cyan"/>
        </w:rPr>
        <w:t>judicial</w:t>
      </w:r>
      <w:r w:rsidRPr="008E4DB8">
        <w:rPr>
          <w:rStyle w:val="StyleUnderline"/>
          <w:highlight w:val="cyan"/>
        </w:rPr>
        <w:t xml:space="preserve"> branch </w:t>
      </w:r>
      <w:r w:rsidRPr="007D7E93">
        <w:rPr>
          <w:rStyle w:val="StyleUnderline"/>
        </w:rPr>
        <w:t xml:space="preserve">for </w:t>
      </w:r>
      <w:r w:rsidRPr="007D7E93">
        <w:rPr>
          <w:rStyle w:val="Emphasis"/>
        </w:rPr>
        <w:t>redress</w:t>
      </w:r>
      <w:r w:rsidRPr="007D7E93">
        <w:rPr>
          <w:rStyle w:val="StyleUnderline"/>
        </w:rPr>
        <w:t xml:space="preserve"> of</w:t>
      </w:r>
      <w:r w:rsidRPr="00392B87">
        <w:rPr>
          <w:rStyle w:val="StyleUnderline"/>
        </w:rPr>
        <w:t xml:space="preserve"> </w:t>
      </w:r>
      <w:r w:rsidRPr="00392B87">
        <w:rPr>
          <w:rStyle w:val="Emphasis"/>
        </w:rPr>
        <w:t>grievances</w:t>
      </w:r>
      <w:r w:rsidRPr="00392B87">
        <w:rPr>
          <w:rStyle w:val="StyleUnderline"/>
        </w:rPr>
        <w:t xml:space="preserve"> with the executive branch</w:t>
      </w:r>
      <w:r w:rsidRPr="00995796">
        <w:rPr>
          <w:sz w:val="16"/>
        </w:rPr>
        <w:t>” and “meaningful bilateralism in the collective bargaining relationship.”91</w:t>
      </w:r>
    </w:p>
    <w:p w14:paraId="490EA308" w14:textId="77777777" w:rsidR="00937A87" w:rsidRPr="007D7E93" w:rsidRDefault="00937A87" w:rsidP="00937A87">
      <w:pPr>
        <w:rPr>
          <w:rStyle w:val="Emphasis"/>
        </w:rPr>
      </w:pPr>
      <w:r w:rsidRPr="00995796">
        <w:rPr>
          <w:sz w:val="16"/>
        </w:rPr>
        <w:t xml:space="preserve">Like the President, Congress relied on the language of efficiency to justify the enlargement of labor rights. Here, it was the efficiency of management, rather than the bureaucracy, that Congress claimed to be advancing. In a committee report in support </w:t>
      </w:r>
      <w:r w:rsidRPr="007D7E93">
        <w:rPr>
          <w:sz w:val="16"/>
        </w:rPr>
        <w:t>of draft labor legislation from 1977, the House Committee on the Post Office and Civil Service opined that “</w:t>
      </w:r>
      <w:r w:rsidRPr="007D7E93">
        <w:rPr>
          <w:rStyle w:val="Emphasis"/>
        </w:rPr>
        <w:t>collective bargaining</w:t>
      </w:r>
      <w:r w:rsidRPr="007D7E93">
        <w:rPr>
          <w:rStyle w:val="StyleUnderline"/>
        </w:rPr>
        <w:t xml:space="preserve"> rights for Federal employees</w:t>
      </w:r>
      <w:r w:rsidRPr="007D7E93">
        <w:rPr>
          <w:sz w:val="16"/>
        </w:rPr>
        <w:t>,” including “</w:t>
      </w:r>
      <w:r w:rsidRPr="007D7E93">
        <w:rPr>
          <w:rStyle w:val="StyleUnderline"/>
        </w:rPr>
        <w:t xml:space="preserve">[e]ffective labor </w:t>
      </w:r>
      <w:r w:rsidRPr="007D7E93">
        <w:rPr>
          <w:rStyle w:val="Emphasis"/>
        </w:rPr>
        <w:t>unions</w:t>
      </w:r>
      <w:r w:rsidRPr="007D7E93">
        <w:rPr>
          <w:sz w:val="16"/>
        </w:rPr>
        <w:t xml:space="preserve">,” would “play a </w:t>
      </w:r>
      <w:r w:rsidRPr="007D7E93">
        <w:rPr>
          <w:rStyle w:val="Emphasis"/>
        </w:rPr>
        <w:t>positive role</w:t>
      </w:r>
      <w:r w:rsidRPr="007D7E93">
        <w:rPr>
          <w:rStyle w:val="StyleUnderline"/>
        </w:rPr>
        <w:t xml:space="preserve"> in improving productivity in public service</w:t>
      </w:r>
      <w:r w:rsidRPr="007D7E93">
        <w:rPr>
          <w:sz w:val="16"/>
        </w:rPr>
        <w:t>.”92</w:t>
      </w:r>
    </w:p>
    <w:p w14:paraId="51914B3D" w14:textId="77777777" w:rsidR="00937A87" w:rsidRPr="00995796" w:rsidRDefault="00937A87" w:rsidP="00937A87">
      <w:pPr>
        <w:rPr>
          <w:sz w:val="16"/>
        </w:rPr>
      </w:pPr>
      <w:r w:rsidRPr="007D7E93">
        <w:rPr>
          <w:sz w:val="16"/>
        </w:rPr>
        <w:t>Federal workers also lobbied for collective bargaining to play a greater role in</w:t>
      </w:r>
      <w:r w:rsidRPr="00995796">
        <w:rPr>
          <w:sz w:val="16"/>
        </w:rPr>
        <w:t xml:space="preserve">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w:t>
      </w:r>
    </w:p>
    <w:p w14:paraId="4E003B20" w14:textId="77777777" w:rsidR="00937A87" w:rsidRPr="00995796" w:rsidRDefault="00937A87" w:rsidP="00937A87">
      <w:pPr>
        <w:rPr>
          <w:sz w:val="16"/>
        </w:rPr>
      </w:pPr>
      <w:r w:rsidRPr="00995796">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w:t>
      </w:r>
      <w:r w:rsidRPr="00995796">
        <w:rPr>
          <w:sz w:val="16"/>
        </w:rPr>
        <w:lastRenderedPageBreak/>
        <w:t>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9E91DE7" w14:textId="77777777" w:rsidR="00937A87" w:rsidRPr="00995796" w:rsidRDefault="00937A87" w:rsidP="00937A87">
      <w:pPr>
        <w:rPr>
          <w:sz w:val="16"/>
        </w:rPr>
      </w:pPr>
      <w:r w:rsidRPr="00995796">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F2D1A9B" w14:textId="77777777" w:rsidR="00937A87" w:rsidRPr="00995796" w:rsidRDefault="00937A87" w:rsidP="00937A87">
      <w:pPr>
        <w:rPr>
          <w:sz w:val="16"/>
        </w:rPr>
      </w:pPr>
      <w:r w:rsidRPr="00995796">
        <w:rPr>
          <w:sz w:val="16"/>
        </w:rPr>
        <w:t>II How Bargaining Rights Shape Bureaucratic Power</w:t>
      </w:r>
    </w:p>
    <w:p w14:paraId="00629789" w14:textId="77777777" w:rsidR="00937A87" w:rsidRPr="00995796" w:rsidRDefault="00937A87" w:rsidP="00937A87">
      <w:pPr>
        <w:rPr>
          <w:sz w:val="16"/>
        </w:rPr>
      </w:pPr>
      <w:r w:rsidRPr="00995796">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5C138C" w14:textId="77777777" w:rsidR="00937A87" w:rsidRPr="008E4DB8" w:rsidRDefault="00937A87" w:rsidP="00937A87">
      <w:pPr>
        <w:rPr>
          <w:sz w:val="16"/>
        </w:rPr>
      </w:pPr>
      <w:r w:rsidRPr="008E4DB8">
        <w:rPr>
          <w:sz w:val="16"/>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2466C538" w14:textId="77777777" w:rsidR="00937A87" w:rsidRPr="00995796" w:rsidRDefault="00937A87" w:rsidP="00937A87">
      <w:pPr>
        <w:rPr>
          <w:sz w:val="16"/>
        </w:rPr>
      </w:pPr>
      <w:r w:rsidRPr="00995796">
        <w:rPr>
          <w:sz w:val="16"/>
        </w:rPr>
        <w:t xml:space="preserve">Normatively, this Part aims to </w:t>
      </w:r>
      <w:r w:rsidRPr="008E4DB8">
        <w:rPr>
          <w:sz w:val="16"/>
        </w:rPr>
        <w:t>upend a core assumption about bureaucratic power in the contemporary executive branch.</w:t>
      </w:r>
      <w:r w:rsidRPr="008E4DB8">
        <w:t xml:space="preserve"> </w:t>
      </w:r>
      <w:r w:rsidRPr="00252C2D">
        <w:rPr>
          <w:rStyle w:val="StyleUnderline"/>
        </w:rPr>
        <w:t xml:space="preserve">There are </w:t>
      </w:r>
      <w:r w:rsidRPr="008E4DB8">
        <w:rPr>
          <w:rStyle w:val="Emphasis"/>
          <w:highlight w:val="cyan"/>
        </w:rPr>
        <w:t>many tools</w:t>
      </w:r>
      <w:r w:rsidRPr="00252C2D">
        <w:rPr>
          <w:rStyle w:val="StyleUnderline"/>
        </w:rPr>
        <w:t xml:space="preserve"> that the </w:t>
      </w:r>
      <w:r w:rsidRPr="008E4DB8">
        <w:rPr>
          <w:rStyle w:val="StyleUnderline"/>
          <w:highlight w:val="cyan"/>
        </w:rPr>
        <w:t xml:space="preserve">President uses to </w:t>
      </w:r>
      <w:r w:rsidRPr="008E4DB8">
        <w:rPr>
          <w:rStyle w:val="Emphasis"/>
          <w:highlight w:val="cyan"/>
        </w:rPr>
        <w:t>structure</w:t>
      </w:r>
      <w:r w:rsidRPr="00252C2D">
        <w:rPr>
          <w:rStyle w:val="StyleUnderline"/>
        </w:rPr>
        <w:t xml:space="preserve"> the incentives and behavior of </w:t>
      </w:r>
      <w:r w:rsidRPr="008E4DB8">
        <w:rPr>
          <w:rStyle w:val="Emphasis"/>
          <w:highlight w:val="cyan"/>
        </w:rPr>
        <w:t>civil servants</w:t>
      </w:r>
      <w:r w:rsidRPr="00252C2D">
        <w:rPr>
          <w:rStyle w:val="StyleUnderline"/>
        </w:rPr>
        <w:t>, and thereby to influence how they implement federal policy</w:t>
      </w:r>
      <w:r w:rsidRPr="00995796">
        <w:rPr>
          <w:sz w:val="16"/>
        </w:rPr>
        <w:t xml:space="preserve">: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w:t>
      </w:r>
      <w:r w:rsidRPr="008E4DB8">
        <w:rPr>
          <w:rStyle w:val="Emphasis"/>
          <w:highlight w:val="cyan"/>
        </w:rPr>
        <w:t>presume</w:t>
      </w:r>
      <w:r w:rsidRPr="00252C2D">
        <w:rPr>
          <w:rStyle w:val="StyleUnderline"/>
        </w:rPr>
        <w:t xml:space="preserve"> these tools to operate in a </w:t>
      </w:r>
      <w:r w:rsidRPr="008E4DB8">
        <w:rPr>
          <w:rStyle w:val="Emphasis"/>
          <w:highlight w:val="cyan"/>
        </w:rPr>
        <w:t>top-down</w:t>
      </w:r>
      <w:r w:rsidRPr="00252C2D">
        <w:rPr>
          <w:rStyle w:val="StyleUnderline"/>
        </w:rPr>
        <w:t xml:space="preserve"> manner</w:t>
      </w:r>
      <w:r w:rsidRPr="00995796">
        <w:rPr>
          <w:sz w:val="16"/>
        </w:rPr>
        <w:t xml:space="preserve">: The President implements new management directives, and </w:t>
      </w:r>
      <w:r w:rsidRPr="008E4DB8">
        <w:rPr>
          <w:rStyle w:val="StyleUnderline"/>
          <w:highlight w:val="cyan"/>
        </w:rPr>
        <w:t>bureaucrats</w:t>
      </w:r>
      <w:r w:rsidRPr="00252C2D">
        <w:rPr>
          <w:rStyle w:val="StyleUnderline"/>
        </w:rPr>
        <w:t xml:space="preserve"> either </w:t>
      </w:r>
      <w:r w:rsidRPr="008E4DB8">
        <w:rPr>
          <w:rStyle w:val="Emphasis"/>
          <w:highlight w:val="cyan"/>
        </w:rPr>
        <w:t>obediently follow</w:t>
      </w:r>
      <w:r w:rsidRPr="00252C2D">
        <w:rPr>
          <w:rStyle w:val="StyleUnderline"/>
        </w:rPr>
        <w:t xml:space="preserve"> or illicitly resist them</w:t>
      </w:r>
      <w:r w:rsidRPr="00995796">
        <w:rPr>
          <w:sz w:val="16"/>
        </w:rPr>
        <w:t>.102</w:t>
      </w:r>
    </w:p>
    <w:p w14:paraId="15A8B1AA" w14:textId="77777777" w:rsidR="00937A87" w:rsidRPr="00995796" w:rsidRDefault="00937A87" w:rsidP="00937A87">
      <w:pPr>
        <w:rPr>
          <w:sz w:val="16"/>
        </w:rPr>
      </w:pPr>
      <w:r w:rsidRPr="00995796">
        <w:rPr>
          <w:sz w:val="16"/>
        </w:rPr>
        <w:t xml:space="preserve">But, as set forth below, this </w:t>
      </w:r>
      <w:r w:rsidRPr="00252C2D">
        <w:rPr>
          <w:rStyle w:val="StyleUnderline"/>
        </w:rPr>
        <w:t xml:space="preserve">model of top-down implementation and bottom-up resistance is </w:t>
      </w:r>
      <w:r w:rsidRPr="00252C2D">
        <w:rPr>
          <w:rStyle w:val="Emphasis"/>
        </w:rPr>
        <w:t>critically incomplete</w:t>
      </w:r>
      <w:r w:rsidRPr="00995796">
        <w:rPr>
          <w:sz w:val="16"/>
        </w:rPr>
        <w:t xml:space="preserve">. More often, the President and the unionized civil service </w:t>
      </w:r>
      <w:r w:rsidRPr="00E43D66">
        <w:rPr>
          <w:rStyle w:val="Emphasis"/>
          <w:highlight w:val="cyan"/>
        </w:rPr>
        <w:t>bargain</w:t>
      </w:r>
      <w:r w:rsidRPr="00E43D66">
        <w:rPr>
          <w:rStyle w:val="StyleUnderline"/>
          <w:highlight w:val="cyan"/>
        </w:rPr>
        <w:t xml:space="preserve"> over</w:t>
      </w:r>
      <w:r w:rsidRPr="00252C2D">
        <w:rPr>
          <w:rStyle w:val="StyleUnderline"/>
        </w:rPr>
        <w:t xml:space="preserve"> questions of </w:t>
      </w:r>
      <w:r w:rsidRPr="00E43D66">
        <w:rPr>
          <w:rStyle w:val="StyleUnderline"/>
          <w:highlight w:val="cyan"/>
        </w:rPr>
        <w:t xml:space="preserve">management, </w:t>
      </w:r>
      <w:r w:rsidRPr="00E43D66">
        <w:rPr>
          <w:rStyle w:val="Emphasis"/>
          <w:highlight w:val="cyan"/>
        </w:rPr>
        <w:t>rather</w:t>
      </w:r>
      <w:r w:rsidRPr="00E43D66">
        <w:rPr>
          <w:rStyle w:val="StyleUnderline"/>
          <w:highlight w:val="cyan"/>
        </w:rPr>
        <w:t xml:space="preserve"> than </w:t>
      </w:r>
      <w:r w:rsidRPr="00E43D66">
        <w:rPr>
          <w:rStyle w:val="Emphasis"/>
          <w:highlight w:val="cyan"/>
        </w:rPr>
        <w:t>fight</w:t>
      </w:r>
      <w:r w:rsidRPr="00E43D66">
        <w:rPr>
          <w:rStyle w:val="StyleUnderline"/>
          <w:highlight w:val="cyan"/>
        </w:rPr>
        <w:t xml:space="preserve"> out</w:t>
      </w:r>
      <w:r w:rsidRPr="00252C2D">
        <w:rPr>
          <w:rStyle w:val="StyleUnderline"/>
        </w:rPr>
        <w:t xml:space="preserve"> their differences through the exercise of raw </w:t>
      </w:r>
      <w:r w:rsidRPr="00E43D66">
        <w:rPr>
          <w:rStyle w:val="Emphasis"/>
          <w:highlight w:val="cyan"/>
        </w:rPr>
        <w:t>institutional power</w:t>
      </w:r>
      <w:r w:rsidRPr="00995796">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E43D66">
        <w:rPr>
          <w:rStyle w:val="Emphasis"/>
          <w:highlight w:val="cyan"/>
        </w:rPr>
        <w:t>Unions</w:t>
      </w:r>
      <w:r w:rsidRPr="00252C2D">
        <w:rPr>
          <w:rStyle w:val="StyleUnderline"/>
        </w:rPr>
        <w:t xml:space="preserve"> thus engage directly in democratic politics and serve as a </w:t>
      </w:r>
      <w:r w:rsidRPr="00E43D66">
        <w:rPr>
          <w:rStyle w:val="Emphasis"/>
          <w:highlight w:val="cyan"/>
        </w:rPr>
        <w:t>key mech</w:t>
      </w:r>
      <w:r w:rsidRPr="00252C2D">
        <w:rPr>
          <w:rStyle w:val="StyleUnderline"/>
        </w:rPr>
        <w:t xml:space="preserve">anism </w:t>
      </w:r>
      <w:r w:rsidRPr="00E43D66">
        <w:rPr>
          <w:rStyle w:val="StyleUnderline"/>
          <w:highlight w:val="cyan"/>
        </w:rPr>
        <w:t>for</w:t>
      </w:r>
      <w:r w:rsidRPr="00252C2D">
        <w:rPr>
          <w:rStyle w:val="StyleUnderline"/>
        </w:rPr>
        <w:t xml:space="preserve"> bringing other </w:t>
      </w:r>
      <w:r w:rsidRPr="00E43D66">
        <w:rPr>
          <w:rStyle w:val="Emphasis"/>
          <w:highlight w:val="cyan"/>
        </w:rPr>
        <w:t>democratic stakeholders</w:t>
      </w:r>
      <w:r w:rsidRPr="00252C2D">
        <w:rPr>
          <w:rStyle w:val="StyleUnderline"/>
        </w:rPr>
        <w:t xml:space="preserve">, such as Congress and the judiciary, into disputes over the President’s </w:t>
      </w:r>
      <w:r w:rsidRPr="00252C2D">
        <w:rPr>
          <w:rStyle w:val="Emphasis"/>
        </w:rPr>
        <w:t>managerial power</w:t>
      </w:r>
      <w:r w:rsidRPr="00995796">
        <w:rPr>
          <w:sz w:val="16"/>
        </w:rPr>
        <w:t xml:space="preserve">. In short, modern bureaucratic management is </w:t>
      </w:r>
      <w:r w:rsidRPr="00252C2D">
        <w:rPr>
          <w:rStyle w:val="StyleUnderline"/>
        </w:rPr>
        <w:t xml:space="preserve">far more mutualistic, legalistic, and democratically </w:t>
      </w:r>
      <w:r w:rsidRPr="00E43D66">
        <w:rPr>
          <w:rStyle w:val="Emphasis"/>
        </w:rPr>
        <w:t>engaged</w:t>
      </w:r>
      <w:r w:rsidRPr="00995796">
        <w:rPr>
          <w:sz w:val="16"/>
        </w:rPr>
        <w:t xml:space="preserve"> than administrative law scholarship generally presumes.</w:t>
      </w:r>
    </w:p>
    <w:p w14:paraId="03B482B4" w14:textId="77777777" w:rsidR="00937A87" w:rsidRPr="00995796" w:rsidRDefault="00937A87" w:rsidP="00937A87">
      <w:pPr>
        <w:rPr>
          <w:sz w:val="16"/>
        </w:rPr>
      </w:pPr>
      <w:r w:rsidRPr="00995796">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F06F2DB" w14:textId="77777777" w:rsidR="00937A87" w:rsidRPr="00995796" w:rsidRDefault="00937A87" w:rsidP="00937A87">
      <w:pPr>
        <w:rPr>
          <w:sz w:val="16"/>
        </w:rPr>
      </w:pPr>
      <w:r w:rsidRPr="00995796">
        <w:rPr>
          <w:sz w:val="16"/>
        </w:rPr>
        <w:t>A. How Substantive Rights Mediate Bureaucratic Relations</w:t>
      </w:r>
    </w:p>
    <w:p w14:paraId="089F8FA2" w14:textId="77777777" w:rsidR="00937A87" w:rsidRPr="00995796" w:rsidRDefault="00937A87" w:rsidP="00937A87">
      <w:pPr>
        <w:rPr>
          <w:sz w:val="16"/>
        </w:rPr>
      </w:pPr>
      <w:r w:rsidRPr="00252C2D">
        <w:rPr>
          <w:rStyle w:val="StyleUnderline"/>
        </w:rPr>
        <w:lastRenderedPageBreak/>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E43D66">
        <w:rPr>
          <w:rStyle w:val="Emphasis"/>
          <w:highlight w:val="cyan"/>
        </w:rPr>
        <w:t>c</w:t>
      </w:r>
      <w:r w:rsidRPr="00252C2D">
        <w:rPr>
          <w:rStyle w:val="StyleUnderline"/>
        </w:rPr>
        <w:t xml:space="preserve">ollective </w:t>
      </w:r>
      <w:r w:rsidRPr="00E43D66">
        <w:rPr>
          <w:rStyle w:val="Emphasis"/>
          <w:highlight w:val="cyan"/>
        </w:rPr>
        <w:t>b</w:t>
      </w:r>
      <w:r w:rsidRPr="00252C2D">
        <w:rPr>
          <w:rStyle w:val="StyleUnderline"/>
        </w:rPr>
        <w:t xml:space="preserve">argaining </w:t>
      </w:r>
      <w:r w:rsidRPr="00E43D66">
        <w:rPr>
          <w:rStyle w:val="Emphasis"/>
          <w:highlight w:val="cyan"/>
        </w:rPr>
        <w:t>a</w:t>
      </w:r>
      <w:r w:rsidRPr="00252C2D">
        <w:rPr>
          <w:rStyle w:val="StyleUnderline"/>
        </w:rPr>
        <w:t xml:space="preserve">greements, are </w:t>
      </w:r>
      <w:r w:rsidRPr="00E43D66">
        <w:rPr>
          <w:rStyle w:val="StyleUnderline"/>
          <w:highlight w:val="cyan"/>
        </w:rPr>
        <w:t xml:space="preserve">at the </w:t>
      </w:r>
      <w:r w:rsidRPr="00E43D66">
        <w:rPr>
          <w:rStyle w:val="Emphasis"/>
          <w:highlight w:val="cyan"/>
        </w:rPr>
        <w:t>heart</w:t>
      </w:r>
      <w:r w:rsidRPr="00E43D66">
        <w:rPr>
          <w:rStyle w:val="StyleUnderline"/>
          <w:highlight w:val="cyan"/>
        </w:rPr>
        <w:t xml:space="preserve"> of how labor </w:t>
      </w:r>
      <w:r w:rsidRPr="00E43D66">
        <w:rPr>
          <w:rStyle w:val="Emphasis"/>
          <w:highlight w:val="cyan"/>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6C55E5AF" w14:textId="77777777" w:rsidR="00937A87" w:rsidRPr="00995796" w:rsidRDefault="00937A87" w:rsidP="00937A87">
      <w:pPr>
        <w:rPr>
          <w:sz w:val="16"/>
        </w:rPr>
      </w:pPr>
      <w:r w:rsidRPr="00252C2D">
        <w:rPr>
          <w:rStyle w:val="StyleUnderline"/>
        </w:rPr>
        <w:t xml:space="preserve">Through </w:t>
      </w:r>
      <w:r w:rsidRPr="00E43D66">
        <w:rPr>
          <w:rStyle w:val="Emphasis"/>
          <w:highlight w:val="cyan"/>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E43D66">
        <w:rPr>
          <w:rStyle w:val="Emphasis"/>
          <w:highlight w:val="cyan"/>
        </w:rPr>
        <w:t>modify</w:t>
      </w:r>
      <w:r w:rsidRPr="00252C2D">
        <w:rPr>
          <w:rStyle w:val="StyleUnderline"/>
        </w:rPr>
        <w:t xml:space="preserve"> any number of key </w:t>
      </w:r>
      <w:r w:rsidRPr="00E43D66">
        <w:rPr>
          <w:rStyle w:val="Emphasis"/>
          <w:highlight w:val="cyan"/>
        </w:rPr>
        <w:t>management</w:t>
      </w:r>
      <w:r w:rsidRPr="00E43D66">
        <w:rPr>
          <w:rStyle w:val="StyleUnderline"/>
          <w:highlight w:val="cyan"/>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E43D66">
        <w:rPr>
          <w:rStyle w:val="Emphasis"/>
          <w:highlight w:val="cyan"/>
        </w:rPr>
        <w:t>check</w:t>
      </w:r>
      <w:r w:rsidRPr="00252C2D">
        <w:rPr>
          <w:rStyle w:val="StyleUnderline"/>
        </w:rPr>
        <w:t xml:space="preserve"> on </w:t>
      </w:r>
      <w:r w:rsidRPr="00E43D66">
        <w:rPr>
          <w:rStyle w:val="StyleUnderline"/>
          <w:highlight w:val="cyan"/>
        </w:rPr>
        <w:t xml:space="preserve">structural </w:t>
      </w:r>
      <w:r w:rsidRPr="00E43D66">
        <w:rPr>
          <w:rStyle w:val="Emphasis"/>
          <w:highlight w:val="cyan"/>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E43D66">
        <w:rPr>
          <w:rStyle w:val="Emphasis"/>
          <w:highlight w:val="cyan"/>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E43D66">
        <w:rPr>
          <w:rStyle w:val="Emphasis"/>
          <w:highlight w:val="cyan"/>
        </w:rPr>
        <w:t>nudge</w:t>
      </w:r>
      <w:r w:rsidRPr="00252C2D">
        <w:rPr>
          <w:rStyle w:val="StyleUnderline"/>
        </w:rPr>
        <w:t xml:space="preserve"> civil servants’ </w:t>
      </w:r>
      <w:r w:rsidRPr="00E43D66">
        <w:rPr>
          <w:rStyle w:val="Emphasis"/>
          <w:highlight w:val="cyan"/>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36594E61" w14:textId="77777777" w:rsidR="00937A87" w:rsidRPr="00995796" w:rsidRDefault="00937A87" w:rsidP="00937A87">
      <w:pPr>
        <w:rPr>
          <w:sz w:val="16"/>
        </w:rPr>
      </w:pPr>
      <w:r w:rsidRPr="00995796">
        <w:rPr>
          <w:sz w:val="16"/>
        </w:rPr>
        <w:t>1. Check on Structural Deregulation</w:t>
      </w:r>
    </w:p>
    <w:p w14:paraId="1B20B6FB" w14:textId="77777777" w:rsidR="00937A87" w:rsidRPr="00995796" w:rsidRDefault="00937A87" w:rsidP="00937A87">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E43D66">
        <w:rPr>
          <w:rStyle w:val="Emphasis"/>
          <w:highlight w:val="cyan"/>
        </w:rPr>
        <w:t>defund</w:t>
      </w:r>
      <w:r w:rsidRPr="00E43D66">
        <w:rPr>
          <w:rStyle w:val="StyleUnderline"/>
          <w:highlight w:val="cyan"/>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E43D66">
        <w:rPr>
          <w:rStyle w:val="StyleUnderline"/>
          <w:highlight w:val="cyan"/>
        </w:rPr>
        <w:t>imposing burdensome</w:t>
      </w:r>
      <w:r w:rsidRPr="00E43D66">
        <w:rPr>
          <w:rStyle w:val="StyleUnderline"/>
        </w:rPr>
        <w:t xml:space="preserve"> working </w:t>
      </w:r>
      <w:r w:rsidRPr="00E43D66">
        <w:rPr>
          <w:rStyle w:val="Emphasis"/>
          <w:highlight w:val="cyan"/>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5118898F" w14:textId="77777777" w:rsidR="00937A87" w:rsidRPr="00995796" w:rsidRDefault="00937A87" w:rsidP="00937A87">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E43D66">
        <w:rPr>
          <w:rStyle w:val="StyleUnderline"/>
          <w:highlight w:val="cyan"/>
        </w:rPr>
        <w:t>Unions</w:t>
      </w:r>
      <w:r w:rsidRPr="005612C6">
        <w:rPr>
          <w:rStyle w:val="StyleUnderline"/>
        </w:rPr>
        <w:t xml:space="preserve"> routinely </w:t>
      </w:r>
      <w:r w:rsidRPr="00E43D66">
        <w:rPr>
          <w:rStyle w:val="StyleUnderline"/>
          <w:highlight w:val="cyan"/>
        </w:rPr>
        <w:t xml:space="preserve">leverage </w:t>
      </w:r>
      <w:r w:rsidRPr="00E43D66">
        <w:rPr>
          <w:rStyle w:val="Emphasis"/>
          <w:highlight w:val="cyan"/>
        </w:rPr>
        <w:t>contract rights</w:t>
      </w:r>
      <w:r w:rsidRPr="00E43D66">
        <w:rPr>
          <w:rStyle w:val="StyleUnderline"/>
          <w:highlight w:val="cyan"/>
        </w:rPr>
        <w:t xml:space="preserve"> to </w:t>
      </w:r>
      <w:r w:rsidRPr="00E43D66">
        <w:rPr>
          <w:rStyle w:val="Emphasis"/>
          <w:highlight w:val="cyan"/>
        </w:rPr>
        <w:t>prevent deterioration</w:t>
      </w:r>
      <w:r w:rsidRPr="005612C6">
        <w:rPr>
          <w:rStyle w:val="StyleUnderline"/>
        </w:rPr>
        <w:t xml:space="preserve"> in working conditions, </w:t>
      </w:r>
      <w:r w:rsidRPr="00E43D66">
        <w:rPr>
          <w:rStyle w:val="Emphasis"/>
          <w:highlight w:val="cyan"/>
        </w:rPr>
        <w:t>litigating</w:t>
      </w:r>
      <w:r w:rsidRPr="005612C6">
        <w:rPr>
          <w:rStyle w:val="StyleUnderline"/>
        </w:rPr>
        <w:t xml:space="preserve"> issues such as increases in </w:t>
      </w:r>
      <w:r w:rsidRPr="00E43D66">
        <w:rPr>
          <w:rStyle w:val="Emphasis"/>
          <w:highlight w:val="cyan"/>
        </w:rPr>
        <w:t>workloads</w:t>
      </w:r>
      <w:r w:rsidRPr="005612C6">
        <w:rPr>
          <w:rStyle w:val="StyleUnderline"/>
        </w:rPr>
        <w:t xml:space="preserve">,110 </w:t>
      </w:r>
      <w:r w:rsidRPr="00E43D66">
        <w:rPr>
          <w:rStyle w:val="Emphasis"/>
          <w:highlight w:val="cyan"/>
        </w:rPr>
        <w:t>compensation</w:t>
      </w:r>
      <w:r w:rsidRPr="005612C6">
        <w:rPr>
          <w:rStyle w:val="StyleUnderline"/>
        </w:rPr>
        <w:t xml:space="preserve"> for travel </w:t>
      </w:r>
      <w:r w:rsidRPr="00E43D66">
        <w:rPr>
          <w:rStyle w:val="StyleUnderline"/>
          <w:highlight w:val="cyan"/>
        </w:rPr>
        <w:t>and</w:t>
      </w:r>
      <w:r w:rsidRPr="005612C6">
        <w:rPr>
          <w:rStyle w:val="StyleUnderline"/>
        </w:rPr>
        <w:t xml:space="preserve"> other </w:t>
      </w:r>
      <w:r w:rsidRPr="005612C6">
        <w:rPr>
          <w:rStyle w:val="Emphasis"/>
        </w:rPr>
        <w:t>overtime</w:t>
      </w:r>
      <w:r w:rsidRPr="005612C6">
        <w:rPr>
          <w:rStyle w:val="StyleUnderline"/>
        </w:rPr>
        <w:t xml:space="preserve"> </w:t>
      </w:r>
      <w:r w:rsidRPr="00E43D66">
        <w:rPr>
          <w:rStyle w:val="StyleUnderline"/>
          <w:highlight w:val="cyan"/>
        </w:rPr>
        <w:t>expenses</w:t>
      </w:r>
      <w:r w:rsidRPr="00995796">
        <w:rPr>
          <w:sz w:val="16"/>
        </w:rPr>
        <w:t xml:space="preserve">,111 backpay for wrongful personnel actions,112 and how and when to award bonuses or special compensation required by contract or statute.113 Agencies can also be required to </w:t>
      </w:r>
      <w:r w:rsidRPr="00E43D66">
        <w:rPr>
          <w:rStyle w:val="Emphasis"/>
          <w:highlight w:val="cyan"/>
        </w:rPr>
        <w:t>bargain</w:t>
      </w:r>
      <w:r w:rsidRPr="005612C6">
        <w:rPr>
          <w:rStyle w:val="StyleUnderline"/>
        </w:rPr>
        <w:t xml:space="preserve"> over reductions in </w:t>
      </w:r>
      <w:r w:rsidRPr="00E43D66">
        <w:rPr>
          <w:rStyle w:val="StyleUnderline"/>
          <w:highlight w:val="cyan"/>
        </w:rPr>
        <w:t>staffing</w:t>
      </w:r>
      <w:r w:rsidRPr="005612C6">
        <w:rPr>
          <w:rStyle w:val="StyleUnderline"/>
        </w:rPr>
        <w:t xml:space="preserve"> levels or reorganization of </w:t>
      </w:r>
      <w:r w:rsidRPr="005612C6">
        <w:rPr>
          <w:rStyle w:val="Emphasis"/>
        </w:rPr>
        <w:t>duties</w:t>
      </w:r>
      <w:r w:rsidRPr="00995796">
        <w:rPr>
          <w:sz w:val="16"/>
        </w:rPr>
        <w:t>.114</w:t>
      </w:r>
    </w:p>
    <w:p w14:paraId="35620CA4" w14:textId="77777777" w:rsidR="00937A87" w:rsidRPr="00995796" w:rsidRDefault="00937A87" w:rsidP="00937A87">
      <w:pPr>
        <w:rPr>
          <w:sz w:val="16"/>
        </w:rPr>
      </w:pPr>
      <w:r w:rsidRPr="00995796">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w:t>
      </w:r>
      <w:r w:rsidRPr="00995796">
        <w:rPr>
          <w:sz w:val="16"/>
        </w:rPr>
        <w:lastRenderedPageBreak/>
        <w:t>for controllers increasingly difficult and airport conditions less safe, leading to crashes. It was the FAA’s failure to respond to these worker complaints, and its attempt to cover up safety risks, that first inspired the formation of the PATCO union.117</w:t>
      </w:r>
    </w:p>
    <w:p w14:paraId="0D8BB351" w14:textId="77777777" w:rsidR="00937A87" w:rsidRPr="00995796" w:rsidRDefault="00937A87" w:rsidP="00937A87">
      <w:pPr>
        <w:rPr>
          <w:sz w:val="16"/>
        </w:rPr>
      </w:pPr>
      <w:r w:rsidRPr="00995796">
        <w:rPr>
          <w:sz w:val="16"/>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36AE5B2" w14:textId="77777777" w:rsidR="00937A87" w:rsidRPr="00995796" w:rsidRDefault="00937A87" w:rsidP="00937A87">
      <w:pPr>
        <w:rPr>
          <w:sz w:val="16"/>
        </w:rPr>
      </w:pPr>
      <w:r w:rsidRPr="00995796">
        <w:rPr>
          <w:sz w:val="16"/>
        </w:rPr>
        <w:t>2. Indirect Constraints on Policy</w:t>
      </w:r>
    </w:p>
    <w:p w14:paraId="76FAAB23" w14:textId="77777777" w:rsidR="00937A87" w:rsidRPr="005612C6" w:rsidRDefault="00937A87" w:rsidP="00937A87">
      <w:pPr>
        <w:rPr>
          <w:rStyle w:val="Emphasis"/>
        </w:rPr>
      </w:pPr>
      <w:r w:rsidRPr="00995796">
        <w:rPr>
          <w:sz w:val="16"/>
        </w:rPr>
        <w:t xml:space="preserve">Labor can also serve to </w:t>
      </w:r>
      <w:r w:rsidRPr="005612C6">
        <w:rPr>
          <w:rStyle w:val="Emphasis"/>
        </w:rPr>
        <w:t>constrain</w:t>
      </w:r>
      <w:r w:rsidRPr="005612C6">
        <w:rPr>
          <w:rStyle w:val="StyleUnderline"/>
        </w:rPr>
        <w:t xml:space="preserve"> substantive </w:t>
      </w:r>
      <w:r w:rsidRPr="005612C6">
        <w:rPr>
          <w:rStyle w:val="Emphasis"/>
        </w:rPr>
        <w:t>exec</w:t>
      </w:r>
      <w:r w:rsidRPr="005612C6">
        <w:rPr>
          <w:rStyle w:val="StyleUnderline"/>
        </w:rPr>
        <w:t>utive branch policy in many indirect but significant ways</w:t>
      </w:r>
      <w:r w:rsidRPr="00995796">
        <w:rPr>
          <w:sz w:val="16"/>
        </w:rPr>
        <w:t xml:space="preserve">. It has long been recognized that certain </w:t>
      </w:r>
      <w:r w:rsidRPr="005612C6">
        <w:rPr>
          <w:rStyle w:val="StyleUnderline"/>
        </w:rPr>
        <w:t>presidential management techniques</w:t>
      </w:r>
      <w:r w:rsidRPr="00995796">
        <w:rPr>
          <w:sz w:val="16"/>
        </w:rPr>
        <w:t xml:space="preserve">, while they putatively </w:t>
      </w:r>
      <w:r w:rsidRPr="005612C6">
        <w:rPr>
          <w:rStyle w:val="Emphasis"/>
        </w:rPr>
        <w:t>concern</w:t>
      </w:r>
      <w:r w:rsidRPr="005612C6">
        <w:rPr>
          <w:rStyle w:val="StyleUnderline"/>
        </w:rPr>
        <w:t xml:space="preserve"> the internal business of </w:t>
      </w:r>
      <w:r w:rsidRPr="005612C6">
        <w:rPr>
          <w:rStyle w:val="Emphasis"/>
        </w:rPr>
        <w:t>overseeing exec</w:t>
      </w:r>
      <w:r w:rsidRPr="005612C6">
        <w:rPr>
          <w:rStyle w:val="StyleUnderline"/>
        </w:rPr>
        <w:t>utive branch resources</w:t>
      </w:r>
      <w:r w:rsidRPr="00995796">
        <w:rPr>
          <w:sz w:val="16"/>
        </w:rPr>
        <w:t xml:space="preserve"> and personnel, can </w:t>
      </w:r>
      <w:r w:rsidRPr="005612C6">
        <w:rPr>
          <w:rStyle w:val="StyleUnderline"/>
        </w:rPr>
        <w:t>impact substantive enforcement outcomes</w:t>
      </w:r>
      <w:r w:rsidRPr="00995796">
        <w:rPr>
          <w:sz w:val="16"/>
        </w:rPr>
        <w:t xml:space="preserve">.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w:t>
      </w:r>
      <w:r w:rsidRPr="005612C6">
        <w:rPr>
          <w:rStyle w:val="Emphasis"/>
        </w:rPr>
        <w:t>Labor</w:t>
      </w:r>
      <w:r w:rsidRPr="005612C6">
        <w:rPr>
          <w:rStyle w:val="StyleUnderline"/>
        </w:rPr>
        <w:t xml:space="preserve"> can reshape how many of these tools are used, in turn </w:t>
      </w:r>
      <w:r w:rsidRPr="005612C6">
        <w:rPr>
          <w:rStyle w:val="Emphasis"/>
        </w:rPr>
        <w:t>reshaping agency</w:t>
      </w:r>
      <w:r w:rsidRPr="005612C6">
        <w:rPr>
          <w:rStyle w:val="StyleUnderline"/>
        </w:rPr>
        <w:t xml:space="preserve"> outcomes</w:t>
      </w:r>
      <w:r w:rsidRPr="00995796">
        <w:rPr>
          <w:sz w:val="16"/>
        </w:rPr>
        <w:t>.</w:t>
      </w:r>
    </w:p>
    <w:p w14:paraId="098456E1" w14:textId="77777777" w:rsidR="00937A87" w:rsidRPr="00995796" w:rsidRDefault="00937A87" w:rsidP="00937A87">
      <w:pPr>
        <w:rPr>
          <w:sz w:val="16"/>
        </w:rPr>
      </w:pPr>
      <w:r w:rsidRPr="00995796">
        <w:rPr>
          <w:sz w:val="16"/>
        </w:rPr>
        <w:t xml:space="preserve">One important example is </w:t>
      </w:r>
      <w:r w:rsidRPr="00995796">
        <w:rPr>
          <w:rStyle w:val="Emphasis"/>
        </w:rPr>
        <w:t>productivity</w:t>
      </w:r>
      <w:r w:rsidRPr="005612C6">
        <w:rPr>
          <w:rStyle w:val="StyleUnderline"/>
        </w:rPr>
        <w:t xml:space="preserve"> requirements</w:t>
      </w:r>
      <w:r w:rsidRPr="00995796">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w:t>
      </w:r>
      <w:r w:rsidRPr="0067489D">
        <w:rPr>
          <w:rStyle w:val="StyleUnderline"/>
        </w:rPr>
        <w:t>Rules governing decision</w:t>
      </w:r>
      <w:r>
        <w:rPr>
          <w:rStyle w:val="StyleUnderline"/>
        </w:rPr>
        <w:t>-</w:t>
      </w:r>
      <w:r w:rsidRPr="0067489D">
        <w:rPr>
          <w:rStyle w:val="StyleUnderline"/>
        </w:rPr>
        <w:t xml:space="preserve">making processes </w:t>
      </w:r>
      <w:r w:rsidRPr="00995796">
        <w:rPr>
          <w:rStyle w:val="StyleUnderline"/>
        </w:rPr>
        <w:t>limit adjudicators’ flexibility</w:t>
      </w:r>
      <w:r w:rsidRPr="0067489D">
        <w:rPr>
          <w:rStyle w:val="StyleUnderline"/>
        </w:rPr>
        <w:t xml:space="preserve">, while </w:t>
      </w:r>
      <w:r w:rsidRPr="00995796">
        <w:rPr>
          <w:rStyle w:val="Emphasis"/>
        </w:rPr>
        <w:t>increased productivity requirements</w:t>
      </w:r>
      <w:r w:rsidRPr="0067489D">
        <w:rPr>
          <w:rStyle w:val="StyleUnderline"/>
        </w:rPr>
        <w:t xml:space="preserve"> </w:t>
      </w:r>
      <w:r w:rsidRPr="00995796">
        <w:rPr>
          <w:rStyle w:val="StyleUnderline"/>
        </w:rPr>
        <w:t>reduce</w:t>
      </w:r>
      <w:r w:rsidRPr="0067489D">
        <w:rPr>
          <w:rStyle w:val="StyleUnderline"/>
        </w:rPr>
        <w:t xml:space="preserve"> the amount of time and effort adjudicators can spend on any one case, making it </w:t>
      </w:r>
      <w:r w:rsidRPr="00995796">
        <w:rPr>
          <w:rStyle w:val="Emphasis"/>
        </w:rPr>
        <w:t>difficult</w:t>
      </w:r>
      <w:r w:rsidRPr="0067489D">
        <w:rPr>
          <w:rStyle w:val="StyleUnderline"/>
        </w:rPr>
        <w:t xml:space="preserve"> to rule in favor of poorly represented or </w:t>
      </w:r>
      <w:r w:rsidRPr="00995796">
        <w:rPr>
          <w:rStyle w:val="Emphasis"/>
        </w:rPr>
        <w:t>underresourced parties</w:t>
      </w:r>
      <w:r w:rsidRPr="00995796">
        <w:rPr>
          <w:sz w:val="16"/>
        </w:rPr>
        <w:t>.128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5059E47" w14:textId="77777777" w:rsidR="00937A87" w:rsidRPr="007D7E93" w:rsidRDefault="00937A87" w:rsidP="00937A87">
      <w:pPr>
        <w:rPr>
          <w:sz w:val="16"/>
        </w:rPr>
      </w:pPr>
      <w:r w:rsidRPr="007D7E93">
        <w:rPr>
          <w:sz w:val="16"/>
        </w:rPr>
        <w:t xml:space="preserve">The </w:t>
      </w:r>
      <w:r w:rsidRPr="007D7E93">
        <w:rPr>
          <w:rStyle w:val="Emphasis"/>
        </w:rPr>
        <w:t>Trump</w:t>
      </w:r>
      <w:r w:rsidRPr="007D7E93">
        <w:rPr>
          <w:rStyle w:val="StyleUnderline"/>
        </w:rPr>
        <w:t xml:space="preserve"> Administration engaged in particularly </w:t>
      </w:r>
      <w:r w:rsidRPr="007D7E93">
        <w:rPr>
          <w:rStyle w:val="Emphasis"/>
        </w:rPr>
        <w:t>hard-fought disputes</w:t>
      </w:r>
      <w:r w:rsidRPr="007D7E93">
        <w:rPr>
          <w:rStyle w:val="StyleUnderline"/>
        </w:rPr>
        <w:t xml:space="preserve"> over productivity and process rules</w:t>
      </w:r>
      <w:r w:rsidRPr="007D7E93">
        <w:rPr>
          <w:sz w:val="16"/>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w:t>
      </w:r>
      <w:r w:rsidRPr="00995796">
        <w:rPr>
          <w:sz w:val="16"/>
        </w:rPr>
        <w:t xml:space="preserve">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w:t>
      </w:r>
      <w:r w:rsidRPr="007D7E93">
        <w:rPr>
          <w:sz w:val="16"/>
        </w:rPr>
        <w:t>policies “unlawful” and even filing an amicus brief in support of a lawsuit challenging them.138</w:t>
      </w:r>
    </w:p>
    <w:p w14:paraId="3395C789" w14:textId="77777777" w:rsidR="00937A87" w:rsidRPr="00995796" w:rsidRDefault="00937A87" w:rsidP="00937A87">
      <w:pPr>
        <w:rPr>
          <w:sz w:val="16"/>
        </w:rPr>
      </w:pPr>
      <w:r w:rsidRPr="007D7E93">
        <w:rPr>
          <w:rStyle w:val="Emphasis"/>
        </w:rPr>
        <w:t>Negotiated provisions</w:t>
      </w:r>
      <w:r w:rsidRPr="007D7E93">
        <w:rPr>
          <w:rStyle w:val="StyleUnderline"/>
        </w:rPr>
        <w:t xml:space="preserve"> governing selection and promotion likewise can yield “significant” </w:t>
      </w:r>
      <w:r w:rsidRPr="007D7E93">
        <w:rPr>
          <w:rStyle w:val="Emphasis"/>
        </w:rPr>
        <w:t>divergences</w:t>
      </w:r>
      <w:r w:rsidRPr="007D7E93">
        <w:rPr>
          <w:rStyle w:val="StyleUnderline"/>
        </w:rPr>
        <w:t xml:space="preserve"> from management’s preferences</w:t>
      </w:r>
      <w:r w:rsidRPr="007D7E93">
        <w:rPr>
          <w:sz w:val="16"/>
        </w:rPr>
        <w:t xml:space="preserve">.139 Federally unionized technicians with the Ohio National Guard, for instance, negotiated extensive contractual requirements for promotions, including criteria used to evaluate candidates and differences in merit promotion </w:t>
      </w:r>
      <w:r w:rsidRPr="007D7E93">
        <w:rPr>
          <w:sz w:val="16"/>
        </w:rPr>
        <w:lastRenderedPageBreak/>
        <w:t xml:space="preserve">procedures.140 </w:t>
      </w:r>
      <w:r w:rsidRPr="007D7E93">
        <w:rPr>
          <w:rStyle w:val="StyleUnderline"/>
        </w:rPr>
        <w:t>Agencies can be required</w:t>
      </w:r>
      <w:r w:rsidRPr="0067489D">
        <w:rPr>
          <w:rStyle w:val="StyleUnderline"/>
        </w:rPr>
        <w:t xml:space="preserve"> to honor promotions dictated by contract</w:t>
      </w:r>
      <w:r w:rsidRPr="00995796">
        <w:rPr>
          <w:sz w:val="16"/>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414A006" w14:textId="77777777" w:rsidR="00937A87" w:rsidRPr="00995796" w:rsidRDefault="00937A87" w:rsidP="00937A87">
      <w:pPr>
        <w:rPr>
          <w:sz w:val="16"/>
        </w:rPr>
      </w:pPr>
      <w:r w:rsidRPr="00995796">
        <w:rPr>
          <w:sz w:val="16"/>
        </w:rPr>
        <w:t xml:space="preserve">Labor can also </w:t>
      </w:r>
      <w:r w:rsidRPr="007D7E93">
        <w:rPr>
          <w:rStyle w:val="StyleUnderline"/>
        </w:rPr>
        <w:t xml:space="preserve">substantially </w:t>
      </w:r>
      <w:r w:rsidRPr="00E43D66">
        <w:rPr>
          <w:rStyle w:val="Emphasis"/>
          <w:highlight w:val="cyan"/>
        </w:rPr>
        <w:t>reshape</w:t>
      </w:r>
      <w:r w:rsidRPr="0067489D">
        <w:rPr>
          <w:rStyle w:val="StyleUnderline"/>
        </w:rPr>
        <w:t xml:space="preserve"> employment-based </w:t>
      </w:r>
      <w:r w:rsidRPr="00E43D66">
        <w:rPr>
          <w:rStyle w:val="Emphasis"/>
          <w:highlight w:val="cyan"/>
        </w:rPr>
        <w:t>discipline</w:t>
      </w:r>
      <w:r w:rsidRPr="00E43D66">
        <w:rPr>
          <w:rStyle w:val="StyleUnderline"/>
          <w:highlight w:val="cyan"/>
        </w:rPr>
        <w:t xml:space="preserve"> and</w:t>
      </w:r>
      <w:r w:rsidRPr="0067489D">
        <w:rPr>
          <w:rStyle w:val="StyleUnderline"/>
        </w:rPr>
        <w:t xml:space="preserve"> the hierarchies and </w:t>
      </w:r>
      <w:r w:rsidRPr="00E43D66">
        <w:rPr>
          <w:rStyle w:val="Emphasis"/>
          <w:highlight w:val="cyan"/>
        </w:rPr>
        <w:t>incentives</w:t>
      </w:r>
      <w:r w:rsidRPr="00E43D66">
        <w:rPr>
          <w:rStyle w:val="StyleUnderline"/>
          <w:highlight w:val="cyan"/>
        </w:rPr>
        <w:t xml:space="preserve"> that disciplinary </w:t>
      </w:r>
      <w:r w:rsidRPr="00E43D66">
        <w:rPr>
          <w:rStyle w:val="Emphasis"/>
          <w:highlight w:val="cyan"/>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64BC411" w14:textId="77777777" w:rsidR="00937A87" w:rsidRPr="00995796" w:rsidRDefault="00937A87" w:rsidP="00937A87">
      <w:pPr>
        <w:rPr>
          <w:sz w:val="16"/>
        </w:rPr>
      </w:pPr>
      <w:r w:rsidRPr="00995796">
        <w:rPr>
          <w:sz w:val="16"/>
        </w:rPr>
        <w:t xml:space="preserve">Finally, labor rights </w:t>
      </w:r>
      <w:r w:rsidRPr="00E43D66">
        <w:rPr>
          <w:rStyle w:val="Emphasis"/>
        </w:rPr>
        <w:t>condition</w:t>
      </w:r>
      <w:r w:rsidRPr="00E43D66">
        <w:rPr>
          <w:rStyle w:val="StyleUnderline"/>
        </w:rPr>
        <w:t xml:space="preserve"> the ability of civil servants to </w:t>
      </w:r>
      <w:r w:rsidRPr="00E43D66">
        <w:rPr>
          <w:rStyle w:val="Emphasis"/>
        </w:rPr>
        <w:t>leak</w:t>
      </w:r>
      <w:r w:rsidRPr="00E43D66">
        <w:rPr>
          <w:rStyle w:val="StyleUnderline"/>
        </w:rPr>
        <w:t xml:space="preserve">, </w:t>
      </w:r>
      <w:r w:rsidRPr="00E43D66">
        <w:rPr>
          <w:rStyle w:val="Emphasis"/>
        </w:rPr>
        <w:t>criticize</w:t>
      </w:r>
      <w:r w:rsidRPr="00E43D66">
        <w:rPr>
          <w:rStyle w:val="StyleUnderline"/>
        </w:rPr>
        <w:t xml:space="preserve">, or otherwise </w:t>
      </w:r>
      <w:r w:rsidRPr="00E43D66">
        <w:rPr>
          <w:rStyle w:val="Emphasis"/>
        </w:rPr>
        <w:t>speak out</w:t>
      </w:r>
      <w:r w:rsidRPr="00E43D66">
        <w:rPr>
          <w:rStyle w:val="StyleUnderline"/>
        </w:rPr>
        <w:t xml:space="preserve"> publicly about agency policy</w:t>
      </w:r>
      <w:r w:rsidRPr="00E43D66">
        <w:rPr>
          <w:sz w:val="16"/>
        </w:rPr>
        <w:t xml:space="preserve">. David Pozen and Jennifer Nou, among others, have described how unauthorized disclosures of critical information by civil servants can check agency abuses, inform policy debates, and shape agencies’ agendas by shifting public opinion.148 Labor rights are a </w:t>
      </w:r>
      <w:r w:rsidRPr="00E43D66">
        <w:rPr>
          <w:rStyle w:val="StyleUnderline"/>
        </w:rPr>
        <w:t>key guarantor of civil servants’ ability to speak publicly about agency policy through testimony</w:t>
      </w:r>
      <w:r w:rsidRPr="00E43D66">
        <w:rPr>
          <w:sz w:val="16"/>
        </w:rPr>
        <w:t xml:space="preserve">,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w:t>
      </w:r>
      <w:r w:rsidRPr="00E43D66">
        <w:rPr>
          <w:rStyle w:val="StyleUnderline"/>
        </w:rPr>
        <w:t>Union officials can thus speak publicly about agency policy and management, even when line employees cannot</w:t>
      </w:r>
      <w:r w:rsidRPr="00E43D66">
        <w:rPr>
          <w:sz w:val="16"/>
        </w:rPr>
        <w:t xml:space="preserve">. Union officials have leveraged their protected status to criticize executive branch policy in environmental regulation, education, immigration, and labor, among other policy areas.150 Unions also </w:t>
      </w:r>
      <w:r w:rsidRPr="00E43D66">
        <w:rPr>
          <w:rStyle w:val="Emphasis"/>
        </w:rPr>
        <w:t>advocate</w:t>
      </w:r>
      <w:r w:rsidRPr="00E43D66">
        <w:rPr>
          <w:rStyle w:val="StyleUnderline"/>
        </w:rPr>
        <w:t xml:space="preserve"> for the right</w:t>
      </w:r>
      <w:r w:rsidRPr="0067489D">
        <w:rPr>
          <w:rStyle w:val="StyleUnderline"/>
        </w:rPr>
        <w:t xml:space="preserve"> of other employees to </w:t>
      </w:r>
      <w:r w:rsidRPr="00995796">
        <w:rPr>
          <w:rStyle w:val="Emphasis"/>
        </w:rPr>
        <w:t>speak out</w:t>
      </w:r>
      <w:r w:rsidRPr="0067489D">
        <w:rPr>
          <w:rStyle w:val="StyleUnderline"/>
        </w:rPr>
        <w:t xml:space="preserve"> through </w:t>
      </w:r>
      <w:r w:rsidRPr="00995796">
        <w:rPr>
          <w:rStyle w:val="Emphasis"/>
        </w:rPr>
        <w:t>litigation</w:t>
      </w:r>
      <w:r w:rsidRPr="0067489D">
        <w:rPr>
          <w:rStyle w:val="StyleUnderline"/>
        </w:rPr>
        <w:t xml:space="preserve"> and </w:t>
      </w:r>
      <w:r w:rsidRPr="00995796">
        <w:rPr>
          <w:rStyle w:val="Emphasis"/>
        </w:rPr>
        <w:t>labor agreements</w:t>
      </w:r>
      <w:r w:rsidRPr="00995796">
        <w:rPr>
          <w:sz w:val="16"/>
        </w:rPr>
        <w:t>. Immigration judges, for example, have historically been protected by labor agreements in their right to critique removal policies, even if they are not union officials.151</w:t>
      </w:r>
    </w:p>
    <w:p w14:paraId="53ADC1BA" w14:textId="77777777" w:rsidR="00937A87" w:rsidRPr="00995796" w:rsidRDefault="00937A87" w:rsidP="00937A87">
      <w:pPr>
        <w:rPr>
          <w:sz w:val="16"/>
        </w:rPr>
      </w:pPr>
      <w:r w:rsidRPr="00995796">
        <w:rPr>
          <w:sz w:val="16"/>
        </w:rPr>
        <w:t>3. Direct Constraints on Policy</w:t>
      </w:r>
    </w:p>
    <w:p w14:paraId="4BEDD8A8" w14:textId="77777777" w:rsidR="00937A87" w:rsidRPr="00995796" w:rsidRDefault="00937A87" w:rsidP="00937A87">
      <w:pPr>
        <w:rPr>
          <w:sz w:val="16"/>
        </w:rPr>
      </w:pPr>
      <w:r w:rsidRPr="00995796">
        <w:rPr>
          <w:sz w:val="16"/>
        </w:rPr>
        <w:t>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w:t>
      </w:r>
    </w:p>
    <w:p w14:paraId="7E9D87EF" w14:textId="77777777" w:rsidR="00937A87" w:rsidRPr="00995796" w:rsidRDefault="00937A87" w:rsidP="00937A87">
      <w:pPr>
        <w:rPr>
          <w:sz w:val="16"/>
        </w:rPr>
      </w:pPr>
      <w:r w:rsidRPr="00995796">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C74D308" w14:textId="77777777" w:rsidR="00937A87" w:rsidRPr="007D7E93" w:rsidRDefault="00937A87" w:rsidP="00937A87">
      <w:pPr>
        <w:rPr>
          <w:sz w:val="16"/>
        </w:rPr>
      </w:pPr>
      <w:r w:rsidRPr="00995796">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w:t>
      </w:r>
      <w:r w:rsidRPr="007D7E93">
        <w:rPr>
          <w:sz w:val="16"/>
        </w:rPr>
        <w:t xml:space="preserve">labor to </w:t>
      </w:r>
      <w:r w:rsidRPr="007D7E93">
        <w:rPr>
          <w:rStyle w:val="StyleUnderline"/>
        </w:rPr>
        <w:t xml:space="preserve">become not only an </w:t>
      </w:r>
      <w:r w:rsidRPr="007D7E93">
        <w:rPr>
          <w:rStyle w:val="Emphasis"/>
        </w:rPr>
        <w:t>influence</w:t>
      </w:r>
      <w:r w:rsidRPr="007D7E93">
        <w:rPr>
          <w:rStyle w:val="StyleUnderline"/>
        </w:rPr>
        <w:t xml:space="preserve"> on policy but, through the deliberate use of conditions of employment as a </w:t>
      </w:r>
      <w:r w:rsidRPr="007D7E93">
        <w:rPr>
          <w:rStyle w:val="Emphasis"/>
        </w:rPr>
        <w:t>restraint</w:t>
      </w:r>
      <w:r w:rsidRPr="007D7E93">
        <w:rPr>
          <w:rStyle w:val="StyleUnderline"/>
        </w:rPr>
        <w:t xml:space="preserve"> on managerial </w:t>
      </w:r>
      <w:r w:rsidRPr="007D7E93">
        <w:rPr>
          <w:rStyle w:val="Emphasis"/>
        </w:rPr>
        <w:t>discretion</w:t>
      </w:r>
      <w:r w:rsidRPr="007D7E93">
        <w:rPr>
          <w:rStyle w:val="StyleUnderline"/>
        </w:rPr>
        <w:t xml:space="preserve">, a </w:t>
      </w:r>
      <w:r w:rsidRPr="007D7E93">
        <w:rPr>
          <w:rStyle w:val="Emphasis"/>
        </w:rPr>
        <w:t>primary driver</w:t>
      </w:r>
      <w:r w:rsidRPr="007D7E93">
        <w:rPr>
          <w:rStyle w:val="StyleUnderline"/>
        </w:rPr>
        <w:t xml:space="preserve"> of it</w:t>
      </w:r>
      <w:r w:rsidRPr="007D7E93">
        <w:rPr>
          <w:sz w:val="16"/>
        </w:rPr>
        <w:t>.</w:t>
      </w:r>
    </w:p>
    <w:p w14:paraId="28D0D9D0" w14:textId="77777777" w:rsidR="00937A87" w:rsidRPr="00995796" w:rsidRDefault="00937A87" w:rsidP="00937A87">
      <w:pPr>
        <w:rPr>
          <w:sz w:val="16"/>
        </w:rPr>
      </w:pPr>
      <w:r w:rsidRPr="007D7E93">
        <w:rPr>
          <w:sz w:val="16"/>
        </w:rPr>
        <w:t>B. How Unionization Rights Mediate Bureaucratic Relations</w:t>
      </w:r>
    </w:p>
    <w:p w14:paraId="6F40B66F" w14:textId="77777777" w:rsidR="00937A87" w:rsidRPr="00995796" w:rsidRDefault="00937A87" w:rsidP="00937A87">
      <w:pPr>
        <w:rPr>
          <w:sz w:val="16"/>
        </w:rPr>
      </w:pPr>
      <w:r w:rsidRPr="00995796">
        <w:rPr>
          <w:sz w:val="16"/>
        </w:rPr>
        <w:lastRenderedPageBreak/>
        <w:t xml:space="preserve">This Section sets forth the special rights that unions enjoy under the CSRA, and the ways in which </w:t>
      </w:r>
      <w:r w:rsidRPr="009711B5">
        <w:rPr>
          <w:rStyle w:val="StyleUnderline"/>
        </w:rPr>
        <w:t>union rights advance the separation-of-powers goals of the CSRA</w:t>
      </w:r>
      <w:r w:rsidRPr="00995796">
        <w:rPr>
          <w:sz w:val="16"/>
        </w:rPr>
        <w:t xml:space="preserve">. Unions are the </w:t>
      </w:r>
      <w:r w:rsidRPr="009711B5">
        <w:rPr>
          <w:rStyle w:val="StyleUnderline"/>
        </w:rPr>
        <w:t>bedrock of legalized resistance to presidential management</w:t>
      </w:r>
      <w:r w:rsidRPr="00995796">
        <w:rPr>
          <w:sz w:val="16"/>
        </w:rPr>
        <w: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0A3B12B" w14:textId="77777777" w:rsidR="00937A87" w:rsidRPr="00995796" w:rsidRDefault="00937A87" w:rsidP="00937A87">
      <w:pPr>
        <w:rPr>
          <w:sz w:val="16"/>
        </w:rPr>
      </w:pPr>
      <w:r w:rsidRPr="00995796">
        <w:rPr>
          <w:sz w:val="16"/>
        </w:rPr>
        <w:t>1. The Value of Unions</w:t>
      </w:r>
    </w:p>
    <w:p w14:paraId="42D08760" w14:textId="77777777" w:rsidR="00937A87" w:rsidRPr="00995796" w:rsidRDefault="00937A87" w:rsidP="00937A87">
      <w:pPr>
        <w:rPr>
          <w:sz w:val="16"/>
        </w:rPr>
      </w:pPr>
      <w:r w:rsidRPr="00995796">
        <w:rPr>
          <w:sz w:val="16"/>
        </w:rPr>
        <w:t xml:space="preserve">The civil service’s move toward unionization reflects a broader recognition of the value of organized groups in protecting rights and pursuing key political objectives.160 </w:t>
      </w:r>
      <w:r w:rsidRPr="000745AB">
        <w:rPr>
          <w:rStyle w:val="Emphasis"/>
        </w:rPr>
        <w:t>Unions</w:t>
      </w:r>
      <w:r w:rsidRPr="000745AB">
        <w:rPr>
          <w:rStyle w:val="StyleUnderline"/>
        </w:rPr>
        <w:t xml:space="preserve"> accumulate resources</w:t>
      </w:r>
      <w:r w:rsidRPr="009711B5">
        <w:rPr>
          <w:rStyle w:val="StyleUnderline"/>
        </w:rPr>
        <w:t xml:space="preserve"> and </w:t>
      </w:r>
      <w:r w:rsidRPr="009711B5">
        <w:rPr>
          <w:rStyle w:val="Emphasis"/>
        </w:rPr>
        <w:t>expertise</w:t>
      </w:r>
      <w:r w:rsidRPr="009711B5">
        <w:rPr>
          <w:rStyle w:val="StyleUnderline"/>
        </w:rPr>
        <w:t xml:space="preserve">, allowing civil servants to mount sophisticated and </w:t>
      </w:r>
      <w:r w:rsidRPr="00E43D66">
        <w:rPr>
          <w:rStyle w:val="Emphasis"/>
          <w:highlight w:val="cyan"/>
        </w:rPr>
        <w:t>well-financed defenses</w:t>
      </w:r>
      <w:r w:rsidRPr="009711B5">
        <w:rPr>
          <w:rStyle w:val="StyleUnderline"/>
        </w:rPr>
        <w:t xml:space="preserve"> in labor disputes and to </w:t>
      </w:r>
      <w:r w:rsidRPr="00E43D66">
        <w:rPr>
          <w:rStyle w:val="Emphasis"/>
          <w:highlight w:val="cyan"/>
        </w:rPr>
        <w:t>lobby effectively</w:t>
      </w:r>
      <w:r w:rsidRPr="009711B5">
        <w:rPr>
          <w:rStyle w:val="StyleUnderline"/>
        </w:rPr>
        <w:t xml:space="preserve"> on key issues</w:t>
      </w:r>
      <w:r w:rsidRPr="00995796">
        <w:rPr>
          <w:sz w:val="16"/>
        </w:rPr>
        <w:t xml:space="preserve">.161 Unions, for instance, are </w:t>
      </w:r>
      <w:r w:rsidRPr="009711B5">
        <w:rPr>
          <w:rStyle w:val="StyleUnderline"/>
        </w:rPr>
        <w:t xml:space="preserve">more effective at </w:t>
      </w:r>
      <w:r w:rsidRPr="009711B5">
        <w:rPr>
          <w:rStyle w:val="Emphasis"/>
        </w:rPr>
        <w:t>litigating employment</w:t>
      </w:r>
      <w:r w:rsidRPr="009711B5">
        <w:rPr>
          <w:rStyle w:val="StyleUnderline"/>
        </w:rPr>
        <w:t xml:space="preserve"> disputes</w:t>
      </w:r>
      <w:r w:rsidRPr="00995796">
        <w:rPr>
          <w:sz w:val="16"/>
        </w:rPr>
        <w:t xml:space="preserve">, a key tool in </w:t>
      </w:r>
      <w:r w:rsidRPr="00E43D66">
        <w:rPr>
          <w:rStyle w:val="Emphasis"/>
          <w:highlight w:val="cyan"/>
        </w:rPr>
        <w:t>resisting</w:t>
      </w:r>
      <w:r w:rsidRPr="009711B5">
        <w:rPr>
          <w:rStyle w:val="StyleUnderline"/>
        </w:rPr>
        <w:t xml:space="preserve"> the </w:t>
      </w:r>
      <w:r w:rsidRPr="00E43D66">
        <w:rPr>
          <w:rStyle w:val="Emphasis"/>
          <w:highlight w:val="cyan"/>
        </w:rPr>
        <w:t>disciplinary efforts</w:t>
      </w:r>
      <w:r w:rsidRPr="00E43D66">
        <w:rPr>
          <w:rStyle w:val="StyleUnderline"/>
          <w:highlight w:val="cyan"/>
        </w:rPr>
        <w:t xml:space="preserve"> of management</w:t>
      </w:r>
      <w:r w:rsidRPr="00995796">
        <w:rPr>
          <w:sz w:val="16"/>
        </w:rPr>
        <w:t xml:space="preserve">.162 They achieve </w:t>
      </w:r>
      <w:r w:rsidRPr="00E43D66">
        <w:rPr>
          <w:rStyle w:val="Emphasis"/>
          <w:highlight w:val="cyan"/>
        </w:rPr>
        <w:t>higher win rates</w:t>
      </w:r>
      <w:r w:rsidRPr="009711B5">
        <w:rPr>
          <w:rStyle w:val="StyleUnderline"/>
        </w:rPr>
        <w:t xml:space="preserve"> than unrepresented employees </w:t>
      </w:r>
      <w:r w:rsidRPr="00E43D66">
        <w:rPr>
          <w:rStyle w:val="StyleUnderline"/>
          <w:highlight w:val="cyan"/>
        </w:rPr>
        <w:t xml:space="preserve">before </w:t>
      </w:r>
      <w:r w:rsidRPr="00E43D66">
        <w:rPr>
          <w:rStyle w:val="Emphasis"/>
          <w:highlight w:val="cyan"/>
        </w:rPr>
        <w:t>arbitrators</w:t>
      </w:r>
      <w:r w:rsidRPr="009711B5">
        <w:rPr>
          <w:rStyle w:val="StyleUnderline"/>
        </w:rPr>
        <w:t xml:space="preserve">, a key </w:t>
      </w:r>
      <w:r w:rsidRPr="009711B5">
        <w:rPr>
          <w:rStyle w:val="Emphasis"/>
        </w:rPr>
        <w:t>strategic consideration</w:t>
      </w:r>
      <w:r w:rsidRPr="009711B5">
        <w:rPr>
          <w:rStyle w:val="StyleUnderline"/>
        </w:rPr>
        <w:t xml:space="preserve"> for union side counsel, as well as a key source of criticism from opponents of unionization rights</w:t>
      </w:r>
      <w:r w:rsidRPr="00995796">
        <w:rPr>
          <w:sz w:val="16"/>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54E65606" w14:textId="77777777" w:rsidR="00937A87" w:rsidRPr="00995796" w:rsidRDefault="00937A87" w:rsidP="00937A87">
      <w:pPr>
        <w:rPr>
          <w:sz w:val="16"/>
        </w:rPr>
      </w:pPr>
      <w:r w:rsidRPr="00995796">
        <w:rPr>
          <w:sz w:val="16"/>
        </w:rPr>
        <w:t xml:space="preserve">Even when unions do not litigate labor disputes directly, the </w:t>
      </w:r>
      <w:r w:rsidRPr="00E43D66">
        <w:rPr>
          <w:rStyle w:val="StyleUnderline"/>
          <w:highlight w:val="cyan"/>
        </w:rPr>
        <w:t xml:space="preserve">threat of </w:t>
      </w:r>
      <w:r w:rsidRPr="00E43D66">
        <w:rPr>
          <w:rStyle w:val="Emphasis"/>
          <w:highlight w:val="cyan"/>
        </w:rPr>
        <w:t>litigation</w:t>
      </w:r>
      <w:r w:rsidRPr="00995796">
        <w:rPr>
          <w:sz w:val="16"/>
        </w:rPr>
        <w:t>—the possibility of losing, the need to delay policy implementation, the drain on budgets, and the attendant uncertainty—</w:t>
      </w:r>
      <w:r w:rsidRPr="00E43D66">
        <w:rPr>
          <w:rStyle w:val="Emphasis"/>
          <w:highlight w:val="cyan"/>
        </w:rPr>
        <w:t>incentivizes</w:t>
      </w:r>
      <w:r w:rsidRPr="00E43D66">
        <w:rPr>
          <w:rStyle w:val="StyleUnderline"/>
          <w:highlight w:val="cyan"/>
        </w:rPr>
        <w:t xml:space="preserve"> agencies to </w:t>
      </w:r>
      <w:r w:rsidRPr="00E43D66">
        <w:rPr>
          <w:rStyle w:val="Emphasis"/>
          <w:highlight w:val="cyan"/>
        </w:rPr>
        <w:t>cooperate</w:t>
      </w:r>
      <w:r w:rsidRPr="00E43D66">
        <w:rPr>
          <w:rStyle w:val="StyleUnderline"/>
          <w:highlight w:val="cyan"/>
        </w:rPr>
        <w:t xml:space="preserve"> with unions</w:t>
      </w:r>
      <w:r w:rsidRPr="00995796">
        <w:rPr>
          <w:sz w:val="16"/>
        </w:rPr>
        <w:t xml:space="preserve">, and to take their preferences into account when staffing political positions and formulating policy. For instance, powerful unions, including those representing ICE and the EPA, can and do </w:t>
      </w:r>
      <w:r w:rsidRPr="00E43D66">
        <w:rPr>
          <w:rStyle w:val="StyleUnderline"/>
        </w:rPr>
        <w:t>express</w:t>
      </w:r>
      <w:r w:rsidRPr="00995796">
        <w:rPr>
          <w:rStyle w:val="StyleUnderline"/>
        </w:rPr>
        <w:t xml:space="preserve"> their </w:t>
      </w:r>
      <w:r w:rsidRPr="000745AB">
        <w:rPr>
          <w:rStyle w:val="Emphasis"/>
          <w:highlight w:val="cyan"/>
        </w:rPr>
        <w:t>opposition</w:t>
      </w:r>
      <w:r w:rsidRPr="000745AB">
        <w:rPr>
          <w:rStyle w:val="StyleUnderline"/>
          <w:highlight w:val="cyan"/>
        </w:rPr>
        <w:t xml:space="preserve"> to certain </w:t>
      </w:r>
      <w:r w:rsidRPr="000745AB">
        <w:rPr>
          <w:rStyle w:val="Emphasis"/>
          <w:highlight w:val="cyan"/>
        </w:rPr>
        <w:t>agency heads</w:t>
      </w:r>
      <w:r w:rsidRPr="000745AB">
        <w:rPr>
          <w:rStyle w:val="StyleUnderline"/>
          <w:highlight w:val="cyan"/>
        </w:rPr>
        <w:t xml:space="preserve">, </w:t>
      </w:r>
      <w:r w:rsidRPr="000745AB">
        <w:rPr>
          <w:rStyle w:val="Emphasis"/>
          <w:highlight w:val="cyan"/>
        </w:rPr>
        <w:t>dissuading</w:t>
      </w:r>
      <w:r w:rsidRPr="00995796">
        <w:rPr>
          <w:rStyle w:val="StyleUnderline"/>
        </w:rPr>
        <w:t xml:space="preserve"> the </w:t>
      </w:r>
      <w:r w:rsidRPr="00E43D66">
        <w:rPr>
          <w:rStyle w:val="StyleUnderline"/>
          <w:highlight w:val="cyan"/>
        </w:rPr>
        <w:t xml:space="preserve">President from </w:t>
      </w:r>
      <w:r w:rsidRPr="00E43D66">
        <w:rPr>
          <w:rStyle w:val="Emphasis"/>
          <w:highlight w:val="cyan"/>
        </w:rPr>
        <w:t>appointing</w:t>
      </w:r>
      <w:r w:rsidRPr="00995796">
        <w:rPr>
          <w:rStyle w:val="StyleUnderline"/>
        </w:rPr>
        <w:t xml:space="preserve"> t</w:t>
      </w:r>
      <w:r w:rsidRPr="009711B5">
        <w:rPr>
          <w:rStyle w:val="StyleUnderline"/>
        </w:rPr>
        <w:t xml:space="preserve">hem </w:t>
      </w:r>
      <w:r w:rsidRPr="00E43D66">
        <w:rPr>
          <w:rStyle w:val="StyleUnderline"/>
          <w:highlight w:val="cyan"/>
        </w:rPr>
        <w:t xml:space="preserve">for fear of </w:t>
      </w:r>
      <w:r w:rsidRPr="00E43D66">
        <w:rPr>
          <w:rStyle w:val="Emphasis"/>
          <w:highlight w:val="cyan"/>
        </w:rPr>
        <w:t>souring labor relations</w:t>
      </w:r>
      <w:r w:rsidRPr="009711B5">
        <w:rPr>
          <w:rStyle w:val="StyleUnderline"/>
        </w:rPr>
        <w:t xml:space="preserve"> and inciting costly litigation battles</w:t>
      </w:r>
      <w:r w:rsidRPr="00995796">
        <w:rPr>
          <w:sz w:val="16"/>
        </w:rPr>
        <w:t>.167</w:t>
      </w:r>
    </w:p>
    <w:p w14:paraId="237F1074" w14:textId="77777777" w:rsidR="00937A87" w:rsidRPr="00995796" w:rsidRDefault="00937A87" w:rsidP="00937A87">
      <w:pPr>
        <w:rPr>
          <w:sz w:val="16"/>
        </w:rPr>
      </w:pPr>
      <w:r w:rsidRPr="00995796">
        <w:rPr>
          <w:sz w:val="16"/>
        </w:rPr>
        <w:t>Perhaps the best example of labor’s deterrent power is President Clinton’s National Performance Review (</w:t>
      </w:r>
      <w:r w:rsidRPr="009711B5">
        <w:rPr>
          <w:rStyle w:val="Emphasis"/>
        </w:rPr>
        <w:t>NPR</w:t>
      </w:r>
      <w:r w:rsidRPr="00995796">
        <w:rPr>
          <w:sz w:val="16"/>
        </w:rPr>
        <w:t xml:space="preserve">) program, launched in 1993. NPR’s goal was to “reinvent[]” government by </w:t>
      </w:r>
      <w:r w:rsidRPr="009711B5">
        <w:rPr>
          <w:rStyle w:val="StyleUnderline"/>
        </w:rPr>
        <w:t xml:space="preserve">streamlining agency operations, </w:t>
      </w:r>
      <w:r w:rsidRPr="00995796">
        <w:rPr>
          <w:rStyle w:val="Emphasis"/>
        </w:rPr>
        <w:t>reducing</w:t>
      </w:r>
      <w:r w:rsidRPr="009711B5">
        <w:rPr>
          <w:rStyle w:val="StyleUnderline"/>
        </w:rPr>
        <w:t xml:space="preserve"> the size of the </w:t>
      </w:r>
      <w:r w:rsidRPr="00995796">
        <w:rPr>
          <w:rStyle w:val="Emphasis"/>
        </w:rPr>
        <w:t>federal workforce</w:t>
      </w:r>
      <w:r w:rsidRPr="00995796">
        <w:rPr>
          <w:sz w:val="16"/>
        </w:rPr>
        <w:t xml:space="preserv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95796">
        <w:rPr>
          <w:rStyle w:val="Emphasis"/>
        </w:rPr>
        <w:t>Unions</w:t>
      </w:r>
      <w:r w:rsidRPr="00995796">
        <w:rPr>
          <w:rStyle w:val="StyleUnderline"/>
        </w:rPr>
        <w:t xml:space="preserve"> also took a substantial</w:t>
      </w:r>
      <w:r w:rsidRPr="009711B5">
        <w:rPr>
          <w:rStyle w:val="StyleUnderline"/>
        </w:rPr>
        <w:t xml:space="preserve"> role in </w:t>
      </w:r>
      <w:r w:rsidRPr="00995796">
        <w:rPr>
          <w:rStyle w:val="Emphasis"/>
        </w:rPr>
        <w:t>shaping</w:t>
      </w:r>
      <w:r w:rsidRPr="009711B5">
        <w:rPr>
          <w:rStyle w:val="StyleUnderline"/>
        </w:rPr>
        <w:t xml:space="preserve"> the federal government’s </w:t>
      </w:r>
      <w:r w:rsidRPr="00995796">
        <w:rPr>
          <w:rStyle w:val="Emphasis"/>
        </w:rPr>
        <w:t>downsizing</w:t>
      </w:r>
      <w:r w:rsidRPr="009711B5">
        <w:rPr>
          <w:rStyle w:val="StyleUnderline"/>
        </w:rPr>
        <w:t xml:space="preserve"> to ensure union positions </w:t>
      </w:r>
      <w:r w:rsidRPr="00995796">
        <w:rPr>
          <w:rStyle w:val="Emphasis"/>
        </w:rPr>
        <w:t>received protection</w:t>
      </w:r>
      <w:r w:rsidRPr="009711B5">
        <w:rPr>
          <w:rStyle w:val="StyleUnderline"/>
        </w:rPr>
        <w:t xml:space="preserve"> during workforce </w:t>
      </w:r>
      <w:r w:rsidRPr="00995796">
        <w:rPr>
          <w:rStyle w:val="Emphasis"/>
        </w:rPr>
        <w:t>reduction</w:t>
      </w:r>
      <w:r w:rsidRPr="00995796">
        <w:rPr>
          <w:sz w:val="16"/>
        </w:rPr>
        <w:t>.172</w:t>
      </w:r>
    </w:p>
    <w:p w14:paraId="5CA6F7AC" w14:textId="77777777" w:rsidR="00937A87" w:rsidRPr="00995796" w:rsidRDefault="00937A87" w:rsidP="00937A87">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C7870E8" w14:textId="77777777" w:rsidR="00937A87" w:rsidRDefault="00937A87" w:rsidP="00937A87">
      <w:pPr>
        <w:rPr>
          <w:sz w:val="16"/>
        </w:rPr>
      </w:pPr>
      <w:r w:rsidRPr="00995796">
        <w:rPr>
          <w:sz w:val="16"/>
        </w:rPr>
        <w:lastRenderedPageBreak/>
        <w:t xml:space="preserve">Unionized federal employees have been </w:t>
      </w:r>
      <w:r w:rsidRPr="00E43D66">
        <w:rPr>
          <w:rStyle w:val="Emphasis"/>
          <w:highlight w:val="cyan"/>
        </w:rPr>
        <w:t>politically engaged</w:t>
      </w:r>
      <w:r w:rsidRPr="00AB2747">
        <w:rPr>
          <w:rStyle w:val="StyleUnderline"/>
        </w:rPr>
        <w:t xml:space="preserve"> since the enactment of the CSRA</w:t>
      </w:r>
      <w:r w:rsidRPr="00995796">
        <w:rPr>
          <w:sz w:val="16"/>
        </w:rPr>
        <w:t xml:space="preserve">, lobbying on a range of budgetary and regulatory reform issues.175 Unions lobby on issues </w:t>
      </w:r>
      <w:r w:rsidRPr="00AB2747">
        <w:rPr>
          <w:rStyle w:val="StyleUnderline"/>
        </w:rPr>
        <w:t xml:space="preserve">ranging </w:t>
      </w:r>
      <w:r w:rsidRPr="00E43D66">
        <w:rPr>
          <w:rStyle w:val="StyleUnderline"/>
          <w:highlight w:val="cyan"/>
        </w:rPr>
        <w:t xml:space="preserve">from </w:t>
      </w:r>
      <w:r w:rsidRPr="00E43D66">
        <w:rPr>
          <w:rStyle w:val="Emphasis"/>
          <w:highlight w:val="cyan"/>
        </w:rPr>
        <w:t>regulatory enforcement</w:t>
      </w:r>
      <w:r w:rsidRPr="00AB2747">
        <w:rPr>
          <w:rStyle w:val="StyleUnderline"/>
        </w:rPr>
        <w:t xml:space="preserve"> policy, </w:t>
      </w:r>
      <w:r w:rsidRPr="00E43D66">
        <w:rPr>
          <w:rStyle w:val="StyleUnderline"/>
          <w:highlight w:val="cyan"/>
        </w:rPr>
        <w:t>to</w:t>
      </w:r>
      <w:r w:rsidRPr="00AB2747">
        <w:rPr>
          <w:rStyle w:val="StyleUnderline"/>
        </w:rPr>
        <w:t xml:space="preserve"> the selection of </w:t>
      </w:r>
      <w:r w:rsidRPr="00E43D66">
        <w:rPr>
          <w:rStyle w:val="StyleUnderline"/>
          <w:highlight w:val="cyan"/>
        </w:rPr>
        <w:t xml:space="preserve">agency </w:t>
      </w:r>
      <w:r w:rsidRPr="00E43D66">
        <w:rPr>
          <w:rStyle w:val="Emphasis"/>
          <w:highlight w:val="cyan"/>
        </w:rPr>
        <w:t>leadership</w:t>
      </w:r>
      <w:r w:rsidRPr="00AB2747">
        <w:rPr>
          <w:rStyle w:val="StyleUnderline"/>
        </w:rPr>
        <w:t xml:space="preserve">, to questions of </w:t>
      </w:r>
      <w:r w:rsidRPr="00E43D66">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03902B95" w14:textId="77777777" w:rsidR="00937A87" w:rsidRPr="00EC4FBD" w:rsidRDefault="00937A87" w:rsidP="00937A87">
      <w:pPr>
        <w:pStyle w:val="Heading4"/>
      </w:pPr>
      <w:r>
        <w:t xml:space="preserve">Restoring CBR </w:t>
      </w:r>
      <w:r>
        <w:rPr>
          <w:u w:val="single"/>
        </w:rPr>
        <w:t>limits</w:t>
      </w:r>
      <w:r>
        <w:t xml:space="preserve"> Schedule F. </w:t>
      </w:r>
    </w:p>
    <w:p w14:paraId="4CE4A88D" w14:textId="77777777" w:rsidR="00937A87" w:rsidRDefault="00937A87" w:rsidP="00937A87">
      <w:r w:rsidRPr="001F7348">
        <w:rPr>
          <w:rStyle w:val="Style13ptBold"/>
        </w:rPr>
        <w:t>Handler ’25</w:t>
      </w:r>
      <w:r>
        <w:t xml:space="preserve"> [Nicholas; May 5; J.D. from Yale Law School, B.A. in History from Yale University, Masters in Philosophy from Cambridge University, Associate Professor at Texas A&amp;M School of Law; LPE Project, “Federal Labor Unions Strengthen the Administrative State,” </w:t>
      </w:r>
      <w:r w:rsidRPr="001F7348">
        <w:t>https://lpeproject.org/blog/federal-labor-unions-strengthen-the-administrative-state/</w:t>
      </w:r>
      <w:r>
        <w:t>]</w:t>
      </w:r>
    </w:p>
    <w:p w14:paraId="7B23169D" w14:textId="77777777" w:rsidR="00937A87" w:rsidRPr="00E16554" w:rsidRDefault="00937A87" w:rsidP="00937A87">
      <w:pPr>
        <w:rPr>
          <w:sz w:val="16"/>
        </w:rPr>
      </w:pPr>
      <w:r w:rsidRPr="00E16554">
        <w:rPr>
          <w:sz w:val="16"/>
        </w:rPr>
        <w:t>Tradeoffs in the Administrative State</w:t>
      </w:r>
    </w:p>
    <w:p w14:paraId="0C278CBC" w14:textId="77777777" w:rsidR="00937A87" w:rsidRPr="00E16554" w:rsidRDefault="00937A87" w:rsidP="00937A87">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6C0C23">
        <w:rPr>
          <w:rStyle w:val="Emphasis"/>
          <w:highlight w:val="cyan"/>
        </w:rPr>
        <w:t>Bargaining</w:t>
      </w:r>
      <w:r w:rsidRPr="00E16554">
        <w:rPr>
          <w:rStyle w:val="StyleUnderline"/>
        </w:rPr>
        <w:t xml:space="preserve"> might </w:t>
      </w:r>
      <w:r w:rsidRPr="006C0C23">
        <w:rPr>
          <w:rStyle w:val="Emphasis"/>
          <w:highlight w:val="cyan"/>
        </w:rPr>
        <w:t>limit</w:t>
      </w:r>
      <w:r w:rsidRPr="00E16554">
        <w:rPr>
          <w:sz w:val="16"/>
        </w:rPr>
        <w:t xml:space="preserve"> the President’s </w:t>
      </w:r>
      <w:r w:rsidRPr="006C0C23">
        <w:rPr>
          <w:rStyle w:val="StyleUnderline"/>
          <w:highlight w:val="cyan"/>
        </w:rPr>
        <w:t xml:space="preserve">ability to </w:t>
      </w:r>
      <w:r w:rsidRPr="006C0C23">
        <w:rPr>
          <w:rStyle w:val="Emphasis"/>
          <w:highlight w:val="cyan"/>
        </w:rPr>
        <w:t>micromanage</w:t>
      </w:r>
      <w:r w:rsidRPr="00E16554">
        <w:rPr>
          <w:sz w:val="16"/>
        </w:rPr>
        <w:t xml:space="preserve"> (and manipulate) </w:t>
      </w:r>
      <w:r w:rsidRPr="00E16554">
        <w:rPr>
          <w:rStyle w:val="StyleUnderline"/>
        </w:rPr>
        <w:t xml:space="preserve">the lower reaches of the federal </w:t>
      </w:r>
      <w:r w:rsidRPr="006C0C23">
        <w:rPr>
          <w:rStyle w:val="Emphasis"/>
          <w:highlight w:val="cyan"/>
        </w:rPr>
        <w:t>bureaucracy</w:t>
      </w:r>
      <w:r w:rsidRPr="00E16554">
        <w:rPr>
          <w:sz w:val="16"/>
        </w:rPr>
        <w:t xml:space="preserve">. But in exchange, the </w:t>
      </w:r>
      <w:r w:rsidRPr="006C0C23">
        <w:rPr>
          <w:rStyle w:val="Emphasis"/>
          <w:highlight w:val="cyan"/>
        </w:rPr>
        <w:t>protections</w:t>
      </w:r>
      <w:r w:rsidRPr="00E16554">
        <w:rPr>
          <w:rStyle w:val="StyleUnderline"/>
        </w:rPr>
        <w:t xml:space="preserve"> and autonomy provided </w:t>
      </w:r>
      <w:r w:rsidRPr="006C0C23">
        <w:rPr>
          <w:rStyle w:val="StyleUnderline"/>
          <w:highlight w:val="cyan"/>
        </w:rPr>
        <w:t xml:space="preserve">by enforceable </w:t>
      </w:r>
      <w:r w:rsidRPr="006C0C23">
        <w:rPr>
          <w:rStyle w:val="Emphasis"/>
          <w:highlight w:val="cyan"/>
        </w:rPr>
        <w:t>labor agreements</w:t>
      </w:r>
      <w:r w:rsidRPr="00E16554">
        <w:rPr>
          <w:sz w:val="16"/>
        </w:rPr>
        <w:t xml:space="preserve"> allow the President to </w:t>
      </w:r>
      <w:r w:rsidRPr="006C0C23">
        <w:rPr>
          <w:rStyle w:val="StyleUnderline"/>
          <w:highlight w:val="cyan"/>
        </w:rPr>
        <w:t xml:space="preserve">recruit </w:t>
      </w:r>
      <w:r w:rsidRPr="006C0C23">
        <w:rPr>
          <w:rStyle w:val="Emphasis"/>
          <w:highlight w:val="cyan"/>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6C0C23">
        <w:rPr>
          <w:rStyle w:val="StyleUnderline"/>
          <w:highlight w:val="cyan"/>
        </w:rPr>
        <w:t xml:space="preserve">providing </w:t>
      </w:r>
      <w:r w:rsidRPr="006C0C23">
        <w:rPr>
          <w:rStyle w:val="Emphasis"/>
          <w:highlight w:val="cyan"/>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6C0C23">
        <w:rPr>
          <w:rStyle w:val="Emphasis"/>
          <w:highlight w:val="cyan"/>
        </w:rPr>
        <w:t>deliver</w:t>
      </w:r>
      <w:r w:rsidRPr="006C0C23">
        <w:rPr>
          <w:rStyle w:val="StyleUnderline"/>
          <w:highlight w:val="cyan"/>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6C0C23">
        <w:rPr>
          <w:rStyle w:val="Emphasis"/>
          <w:highlight w:val="cyan"/>
        </w:rPr>
        <w:t>environmental protection</w:t>
      </w:r>
      <w:r w:rsidRPr="006C0C23">
        <w:rPr>
          <w:rStyle w:val="StyleUnderline"/>
          <w:highlight w:val="cyan"/>
        </w:rPr>
        <w:t xml:space="preserve"> to national </w:t>
      </w:r>
      <w:r w:rsidRPr="006C0C23">
        <w:rPr>
          <w:rStyle w:val="Emphasis"/>
          <w:highlight w:val="cyan"/>
        </w:rPr>
        <w:t>security</w:t>
      </w:r>
      <w:r w:rsidRPr="00E16554">
        <w:rPr>
          <w:sz w:val="16"/>
        </w:rPr>
        <w:t xml:space="preserve">. Labor rights thus represent not a diminution of presidential power, but a </w:t>
      </w:r>
      <w:r w:rsidRPr="006C0C23">
        <w:rPr>
          <w:rStyle w:val="Emphasis"/>
          <w:highlight w:val="cyan"/>
        </w:rPr>
        <w:t>tradeoff</w:t>
      </w:r>
      <w:r w:rsidRPr="006C0C23">
        <w:rPr>
          <w:rStyle w:val="StyleUnderline"/>
          <w:highlight w:val="cyan"/>
        </w:rPr>
        <w:t xml:space="preserve"> of</w:t>
      </w:r>
      <w:r w:rsidRPr="00E16554">
        <w:rPr>
          <w:rStyle w:val="StyleUnderline"/>
        </w:rPr>
        <w:t xml:space="preserve"> one form of presidential power (</w:t>
      </w:r>
      <w:r w:rsidRPr="006C0C23">
        <w:rPr>
          <w:rStyle w:val="Emphasis"/>
          <w:highlight w:val="cyan"/>
        </w:rPr>
        <w:t>managerial</w:t>
      </w:r>
      <w:r w:rsidRPr="00E16554">
        <w:rPr>
          <w:rStyle w:val="StyleUnderline"/>
        </w:rPr>
        <w:t xml:space="preserve">) </w:t>
      </w:r>
      <w:r w:rsidRPr="006C0C23">
        <w:rPr>
          <w:rStyle w:val="StyleUnderline"/>
          <w:highlight w:val="cyan"/>
        </w:rPr>
        <w:t>for</w:t>
      </w:r>
      <w:r w:rsidRPr="00E16554">
        <w:rPr>
          <w:rStyle w:val="StyleUnderline"/>
        </w:rPr>
        <w:t xml:space="preserve"> another (expanded </w:t>
      </w:r>
      <w:r w:rsidRPr="006C0C23">
        <w:rPr>
          <w:rStyle w:val="Emphasis"/>
          <w:highlight w:val="cyan"/>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644EB9F9" w14:textId="77777777" w:rsidR="00937A87" w:rsidRPr="007D7E93" w:rsidRDefault="00937A87" w:rsidP="00937A87">
      <w:pPr>
        <w:rPr>
          <w:sz w:val="16"/>
        </w:rPr>
      </w:pPr>
      <w:r w:rsidRPr="00E16554">
        <w:rPr>
          <w:sz w:val="16"/>
        </w:rPr>
        <w:t xml:space="preserve">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w:t>
      </w:r>
      <w:r w:rsidRPr="007D7E93">
        <w:rPr>
          <w:sz w:val="16"/>
        </w:rPr>
        <w:t>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B416FB5" w14:textId="77777777" w:rsidR="00937A87" w:rsidRPr="007D7E93" w:rsidRDefault="00937A87" w:rsidP="00937A87">
      <w:pPr>
        <w:rPr>
          <w:sz w:val="16"/>
        </w:rPr>
      </w:pPr>
      <w:r w:rsidRPr="007D7E93">
        <w:rPr>
          <w:sz w:val="16"/>
        </w:rPr>
        <w:t xml:space="preserve">Presidents repeatedly explained that these </w:t>
      </w:r>
      <w:r w:rsidRPr="00554456">
        <w:rPr>
          <w:rStyle w:val="Emphasis"/>
          <w:highlight w:val="cyan"/>
        </w:rPr>
        <w:t>expansions</w:t>
      </w:r>
      <w:r w:rsidRPr="007D7E93">
        <w:rPr>
          <w:rStyle w:val="StyleUnderline"/>
        </w:rPr>
        <w:t xml:space="preserve"> of bargaining rights were necessary to </w:t>
      </w:r>
      <w:r w:rsidRPr="00554456">
        <w:rPr>
          <w:rStyle w:val="Emphasis"/>
          <w:highlight w:val="cyan"/>
        </w:rPr>
        <w:t>recruit skilled workers</w:t>
      </w:r>
      <w:r w:rsidRPr="007D7E93">
        <w:rPr>
          <w:sz w:val="16"/>
        </w:rPr>
        <w:t xml:space="preserve"> (especially knowledge workers) to the executive branch, and thus to </w:t>
      </w:r>
      <w:r w:rsidRPr="007D7E93">
        <w:rPr>
          <w:rStyle w:val="Emphasis"/>
        </w:rPr>
        <w:t>meet</w:t>
      </w:r>
      <w:r w:rsidRPr="007D7E93">
        <w:rPr>
          <w:rStyle w:val="StyleUnderline"/>
        </w:rPr>
        <w:t xml:space="preserve"> the increasingly labor- and </w:t>
      </w:r>
      <w:r w:rsidRPr="007D7E93">
        <w:rPr>
          <w:rStyle w:val="Emphasis"/>
        </w:rPr>
        <w:t>skill-intensive</w:t>
      </w:r>
      <w:r w:rsidRPr="007D7E93">
        <w:rPr>
          <w:rStyle w:val="StyleUnderline"/>
        </w:rPr>
        <w:t xml:space="preserve"> demands of the </w:t>
      </w:r>
      <w:r w:rsidRPr="007D7E93">
        <w:rPr>
          <w:rStyle w:val="Emphasis"/>
        </w:rPr>
        <w:t>modern presidency</w:t>
      </w:r>
      <w:r w:rsidRPr="007D7E93">
        <w:rPr>
          <w:sz w:val="16"/>
        </w:rPr>
        <w:t xml:space="preserve">. As a major government reform commission explained in 1955, “[t]he </w:t>
      </w:r>
      <w:r w:rsidRPr="007D7E93">
        <w:rPr>
          <w:rStyle w:val="StyleUnderline"/>
        </w:rPr>
        <w:t xml:space="preserve">Federal </w:t>
      </w:r>
      <w:r w:rsidRPr="00554456">
        <w:rPr>
          <w:rStyle w:val="Emphasis"/>
          <w:highlight w:val="cyan"/>
        </w:rPr>
        <w:t>Gov</w:t>
      </w:r>
      <w:r w:rsidRPr="007D7E93">
        <w:rPr>
          <w:rStyle w:val="StyleUnderline"/>
        </w:rPr>
        <w:t xml:space="preserve">ernment ha[d] </w:t>
      </w:r>
      <w:r w:rsidRPr="00554456">
        <w:rPr>
          <w:rStyle w:val="Emphasis"/>
          <w:highlight w:val="cyan"/>
        </w:rPr>
        <w:t>lagged</w:t>
      </w:r>
      <w:r w:rsidRPr="007D7E93">
        <w:rPr>
          <w:rStyle w:val="StyleUnderline"/>
        </w:rPr>
        <w:t xml:space="preserve"> behind other organizations </w:t>
      </w:r>
      <w:r w:rsidRPr="00554456">
        <w:rPr>
          <w:rStyle w:val="StyleUnderline"/>
          <w:highlight w:val="cyan"/>
        </w:rPr>
        <w:t xml:space="preserve">in </w:t>
      </w:r>
      <w:r w:rsidRPr="00554456">
        <w:rPr>
          <w:rStyle w:val="Emphasis"/>
          <w:highlight w:val="cyan"/>
        </w:rPr>
        <w:t>recognizing</w:t>
      </w:r>
      <w:r w:rsidRPr="007D7E93">
        <w:rPr>
          <w:rStyle w:val="StyleUnderline"/>
        </w:rPr>
        <w:t xml:space="preserve"> the </w:t>
      </w:r>
      <w:r w:rsidRPr="00554456">
        <w:rPr>
          <w:rStyle w:val="StyleUnderline"/>
        </w:rPr>
        <w:t>value</w:t>
      </w:r>
      <w:r w:rsidRPr="007D7E93">
        <w:rPr>
          <w:rStyle w:val="StyleUnderline"/>
        </w:rPr>
        <w:t xml:space="preserve"> of providing </w:t>
      </w:r>
      <w:r w:rsidRPr="00554456">
        <w:rPr>
          <w:rStyle w:val="Emphasis"/>
          <w:highlight w:val="cyan"/>
        </w:rPr>
        <w:t>formal</w:t>
      </w:r>
      <w:r w:rsidRPr="007D7E93">
        <w:rPr>
          <w:rStyle w:val="Emphasis"/>
        </w:rPr>
        <w:t xml:space="preserve"> means</w:t>
      </w:r>
      <w:r w:rsidRPr="007D7E93">
        <w:rPr>
          <w:rStyle w:val="StyleUnderline"/>
        </w:rPr>
        <w:t xml:space="preserve"> for employee </w:t>
      </w:r>
      <w:r w:rsidRPr="00554456">
        <w:rPr>
          <w:rStyle w:val="Emphasis"/>
          <w:highlight w:val="cyan"/>
        </w:rPr>
        <w:t>management consultation</w:t>
      </w:r>
      <w:r w:rsidRPr="007D7E93">
        <w:rPr>
          <w:sz w:val="16"/>
        </w:rPr>
        <w:t xml:space="preserve">,” and as a result had </w:t>
      </w:r>
      <w:r w:rsidRPr="00554456">
        <w:rPr>
          <w:rStyle w:val="Emphasis"/>
          <w:highlight w:val="cyan"/>
        </w:rPr>
        <w:t>failed</w:t>
      </w:r>
      <w:r w:rsidRPr="00554456">
        <w:rPr>
          <w:rStyle w:val="StyleUnderline"/>
          <w:highlight w:val="cyan"/>
        </w:rPr>
        <w:t xml:space="preserve"> to attract</w:t>
      </w:r>
      <w:r w:rsidRPr="007D7E93">
        <w:rPr>
          <w:rStyle w:val="StyleUnderline"/>
        </w:rPr>
        <w:t xml:space="preserve"> the </w:t>
      </w:r>
      <w:r w:rsidRPr="00554456">
        <w:rPr>
          <w:rStyle w:val="Emphasis"/>
          <w:highlight w:val="cyan"/>
        </w:rPr>
        <w:t>white-collar</w:t>
      </w:r>
      <w:r w:rsidRPr="007D7E93">
        <w:rPr>
          <w:rStyle w:val="StyleUnderline"/>
        </w:rPr>
        <w:t xml:space="preserve"> workers it needed </w:t>
      </w:r>
      <w:r w:rsidRPr="00554456">
        <w:rPr>
          <w:rStyle w:val="StyleUnderline"/>
          <w:highlight w:val="cyan"/>
        </w:rPr>
        <w:t>for</w:t>
      </w:r>
      <w:r w:rsidRPr="007D7E93">
        <w:rPr>
          <w:rStyle w:val="StyleUnderline"/>
        </w:rPr>
        <w:t xml:space="preserve"> more </w:t>
      </w:r>
      <w:r w:rsidRPr="00554456">
        <w:rPr>
          <w:rStyle w:val="Emphasis"/>
          <w:highlight w:val="cyan"/>
        </w:rPr>
        <w:t>knowledge-intensive</w:t>
      </w:r>
      <w:r w:rsidRPr="007D7E93">
        <w:rPr>
          <w:rStyle w:val="StyleUnderline"/>
        </w:rPr>
        <w:t xml:space="preserve"> public administration</w:t>
      </w:r>
      <w:r w:rsidRPr="007D7E93">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58673BF5" w14:textId="77777777" w:rsidR="00937A87" w:rsidRPr="00E16554" w:rsidRDefault="00937A87" w:rsidP="00937A87">
      <w:pPr>
        <w:rPr>
          <w:sz w:val="16"/>
        </w:rPr>
      </w:pPr>
      <w:r w:rsidRPr="007D7E93">
        <w:rPr>
          <w:sz w:val="16"/>
        </w:rPr>
        <w:t xml:space="preserve">Second, labor rights also </w:t>
      </w:r>
      <w:r w:rsidRPr="007D7E93">
        <w:rPr>
          <w:rStyle w:val="StyleUnderline"/>
        </w:rPr>
        <w:t xml:space="preserve">provide </w:t>
      </w:r>
      <w:r w:rsidRPr="007D7E93">
        <w:rPr>
          <w:rStyle w:val="Emphasis"/>
        </w:rPr>
        <w:t>presidential-bureaucratic</w:t>
      </w:r>
      <w:r w:rsidRPr="007D7E93">
        <w:rPr>
          <w:rStyle w:val="StyleUnderline"/>
        </w:rPr>
        <w:t xml:space="preserve"> relations a more </w:t>
      </w:r>
      <w:r w:rsidRPr="007D7E93">
        <w:rPr>
          <w:rStyle w:val="Emphasis"/>
        </w:rPr>
        <w:t>transparent</w:t>
      </w:r>
      <w:r w:rsidRPr="007D7E93">
        <w:rPr>
          <w:rStyle w:val="StyleUnderline"/>
        </w:rPr>
        <w:t xml:space="preserve">, </w:t>
      </w:r>
      <w:r w:rsidRPr="007D7E93">
        <w:rPr>
          <w:rStyle w:val="Emphasis"/>
        </w:rPr>
        <w:t>legally accountable</w:t>
      </w:r>
      <w:r w:rsidRPr="007D7E93">
        <w:rPr>
          <w:rStyle w:val="StyleUnderline"/>
        </w:rPr>
        <w:t xml:space="preserve"> structure</w:t>
      </w:r>
      <w:r w:rsidRPr="007D7E93">
        <w:rPr>
          <w:sz w:val="16"/>
        </w:rPr>
        <w:t xml:space="preserve"> than they would otherwise have. Absent an absolutely catastrophic loss of state capacity, the </w:t>
      </w:r>
      <w:r w:rsidRPr="007D7E93">
        <w:rPr>
          <w:rStyle w:val="Emphasis"/>
        </w:rPr>
        <w:t>exec</w:t>
      </w:r>
      <w:r w:rsidRPr="007D7E93">
        <w:rPr>
          <w:rStyle w:val="StyleUnderline"/>
        </w:rPr>
        <w:t xml:space="preserve">utive branch needs </w:t>
      </w:r>
      <w:r w:rsidRPr="007D7E93">
        <w:rPr>
          <w:rStyle w:val="StyleUnderline"/>
        </w:rPr>
        <w:lastRenderedPageBreak/>
        <w:t xml:space="preserve">to </w:t>
      </w:r>
      <w:r w:rsidRPr="007D7E93">
        <w:rPr>
          <w:rStyle w:val="Emphasis"/>
        </w:rPr>
        <w:t>employ millions</w:t>
      </w:r>
      <w:r w:rsidRPr="007D7E93">
        <w:rPr>
          <w:rStyle w:val="StyleUnderline"/>
        </w:rPr>
        <w:t xml:space="preserve"> of people across a </w:t>
      </w:r>
      <w:r w:rsidRPr="007D7E93">
        <w:rPr>
          <w:rStyle w:val="Emphasis"/>
        </w:rPr>
        <w:t>wide range</w:t>
      </w:r>
      <w:r w:rsidRPr="007D7E93">
        <w:rPr>
          <w:rStyle w:val="StyleUnderline"/>
        </w:rPr>
        <w:t xml:space="preserve"> of fields to implement </w:t>
      </w:r>
      <w:r w:rsidRPr="007D7E93">
        <w:rPr>
          <w:rStyle w:val="Emphasis"/>
        </w:rPr>
        <w:t>public policy</w:t>
      </w:r>
      <w:r w:rsidRPr="007D7E93">
        <w:rPr>
          <w:sz w:val="16"/>
        </w:rPr>
        <w:t xml:space="preserve">. A bureaucracy of that size and complexity will </w:t>
      </w:r>
      <w:r w:rsidRPr="007D7E93">
        <w:rPr>
          <w:rStyle w:val="StyleUnderline"/>
        </w:rPr>
        <w:t xml:space="preserve">inevitably pose </w:t>
      </w:r>
      <w:r w:rsidRPr="007D7E93">
        <w:rPr>
          <w:rStyle w:val="Emphasis"/>
        </w:rPr>
        <w:t>difficulties</w:t>
      </w:r>
      <w:r w:rsidRPr="007D7E93">
        <w:rPr>
          <w:rStyle w:val="StyleUnderline"/>
        </w:rPr>
        <w:t xml:space="preserve"> in terms of oversight and </w:t>
      </w:r>
      <w:r w:rsidRPr="007D7E93">
        <w:rPr>
          <w:rStyle w:val="Emphasis"/>
        </w:rPr>
        <w:t>political control</w:t>
      </w:r>
      <w:r w:rsidRPr="007D7E93">
        <w:rPr>
          <w:sz w:val="16"/>
        </w:rPr>
        <w:t>: There is only one president, and h</w:t>
      </w:r>
      <w:r w:rsidRPr="00E16554">
        <w:rPr>
          <w:sz w:val="16"/>
        </w:rPr>
        <w:t xml:space="preserve">e has only a limited ability to monitor and control individual civil servants at any given point in time. Thus, </w:t>
      </w:r>
      <w:r w:rsidRPr="00E16554">
        <w:rPr>
          <w:rStyle w:val="Emphasis"/>
        </w:rPr>
        <w:t>regardless</w:t>
      </w:r>
      <w:r w:rsidRPr="00E16554">
        <w:rPr>
          <w:rStyle w:val="StyleUnderline"/>
        </w:rPr>
        <w:t xml:space="preserve"> of how much </w:t>
      </w:r>
      <w:r w:rsidRPr="00E16554">
        <w:rPr>
          <w:rStyle w:val="Emphasis"/>
        </w:rPr>
        <w:t>formal power</w:t>
      </w:r>
      <w:r w:rsidRPr="00E16554">
        <w:rPr>
          <w:rStyle w:val="StyleUnderline"/>
        </w:rPr>
        <w:t xml:space="preserve"> the president has, </w:t>
      </w:r>
      <w:r w:rsidRPr="006C0C23">
        <w:rPr>
          <w:rStyle w:val="Emphasis"/>
          <w:highlight w:val="cyan"/>
        </w:rPr>
        <w:t>oversight breakdowns</w:t>
      </w:r>
      <w:r w:rsidRPr="00E16554">
        <w:rPr>
          <w:rStyle w:val="StyleUnderline"/>
        </w:rPr>
        <w:t xml:space="preserve"> and tensions</w:t>
      </w:r>
      <w:r w:rsidRPr="00E16554">
        <w:rPr>
          <w:sz w:val="16"/>
        </w:rPr>
        <w:t xml:space="preserve"> between the desires of the President and the </w:t>
      </w:r>
      <w:r w:rsidRPr="00E16554">
        <w:rPr>
          <w:rStyle w:val="StyleUnderline"/>
        </w:rPr>
        <w:t xml:space="preserve">interests of the </w:t>
      </w:r>
      <w:r w:rsidRPr="006C0C23">
        <w:rPr>
          <w:rStyle w:val="StyleUnderline"/>
          <w:highlight w:val="cyan"/>
        </w:rPr>
        <w:t>bureaucracy</w:t>
      </w:r>
      <w:r w:rsidRPr="00E16554">
        <w:rPr>
          <w:rStyle w:val="StyleUnderline"/>
        </w:rPr>
        <w:t xml:space="preserve"> are </w:t>
      </w:r>
      <w:r w:rsidRPr="006C0C23">
        <w:rPr>
          <w:rStyle w:val="StyleUnderline"/>
          <w:highlight w:val="cyan"/>
        </w:rPr>
        <w:t xml:space="preserve">bound to </w:t>
      </w:r>
      <w:r w:rsidRPr="006C0C23">
        <w:rPr>
          <w:rStyle w:val="Emphasis"/>
          <w:highlight w:val="cyan"/>
        </w:rPr>
        <w:t>arise</w:t>
      </w:r>
      <w:r w:rsidRPr="00E16554">
        <w:rPr>
          <w:sz w:val="16"/>
        </w:rPr>
        <w:t>. This is not an issue of constitutional law, but a reality of large-scale organizational management.</w:t>
      </w:r>
    </w:p>
    <w:p w14:paraId="0B74119B" w14:textId="77777777" w:rsidR="00937A87" w:rsidRPr="00E16554" w:rsidRDefault="00937A87" w:rsidP="00937A87">
      <w:pPr>
        <w:rPr>
          <w:sz w:val="16"/>
        </w:rPr>
      </w:pPr>
      <w:r w:rsidRPr="00E16554">
        <w:rPr>
          <w:sz w:val="16"/>
        </w:rPr>
        <w:t xml:space="preserve">The question is what form these tensions and breakdowns will take. In </w:t>
      </w:r>
      <w:r w:rsidRPr="006C0C23">
        <w:rPr>
          <w:rStyle w:val="Emphasis"/>
          <w:highlight w:val="cyan"/>
        </w:rPr>
        <w:t>poorly regulated</w:t>
      </w:r>
      <w:r w:rsidRPr="006C0C23">
        <w:rPr>
          <w:rStyle w:val="StyleUnderline"/>
        </w:rPr>
        <w:t xml:space="preserve"> systems </w:t>
      </w:r>
      <w:r w:rsidRPr="006C0C23">
        <w:rPr>
          <w:rStyle w:val="StyleUnderline"/>
          <w:highlight w:val="cyan"/>
        </w:rPr>
        <w:t xml:space="preserve">without </w:t>
      </w:r>
      <w:r w:rsidRPr="006C0C23">
        <w:rPr>
          <w:rStyle w:val="Emphasis"/>
          <w:highlight w:val="cyan"/>
        </w:rPr>
        <w:t>well-defined</w:t>
      </w:r>
      <w:r w:rsidRPr="006C0C23">
        <w:rPr>
          <w:rStyle w:val="StyleUnderline"/>
          <w:highlight w:val="cyan"/>
        </w:rPr>
        <w:t xml:space="preserve"> worker rights, </w:t>
      </w:r>
      <w:r w:rsidRPr="006C0C23">
        <w:rPr>
          <w:rStyle w:val="Emphasis"/>
          <w:highlight w:val="cyan"/>
        </w:rPr>
        <w:t>bureaucrats</w:t>
      </w:r>
      <w:r w:rsidRPr="00E16554">
        <w:rPr>
          <w:rStyle w:val="StyleUnderline"/>
        </w:rPr>
        <w:t xml:space="preserve"> might </w:t>
      </w:r>
      <w:r w:rsidRPr="006C0C23">
        <w:rPr>
          <w:rStyle w:val="StyleUnderline"/>
          <w:highlight w:val="cyan"/>
        </w:rPr>
        <w:t xml:space="preserve">express </w:t>
      </w:r>
      <w:r w:rsidRPr="006C0C23">
        <w:rPr>
          <w:rStyle w:val="Emphasis"/>
          <w:highlight w:val="cyan"/>
        </w:rPr>
        <w:t>displeasure</w:t>
      </w:r>
      <w:r w:rsidRPr="00E16554">
        <w:rPr>
          <w:rStyle w:val="StyleUnderline"/>
        </w:rPr>
        <w:t xml:space="preserve"> with the president </w:t>
      </w:r>
      <w:r w:rsidRPr="006C0C23">
        <w:rPr>
          <w:rStyle w:val="StyleUnderline"/>
          <w:highlight w:val="cyan"/>
        </w:rPr>
        <w:t>through</w:t>
      </w:r>
      <w:r w:rsidRPr="00E16554">
        <w:rPr>
          <w:rStyle w:val="StyleUnderline"/>
        </w:rPr>
        <w:t xml:space="preserve"> various forms of </w:t>
      </w:r>
      <w:r w:rsidRPr="00E16554">
        <w:rPr>
          <w:rStyle w:val="Emphasis"/>
        </w:rPr>
        <w:t>quasi-legal</w:t>
      </w:r>
      <w:r w:rsidRPr="00E16554">
        <w:rPr>
          <w:rStyle w:val="StyleUnderline"/>
        </w:rPr>
        <w:t xml:space="preserve"> “resistance”</w:t>
      </w:r>
      <w:r w:rsidRPr="00E16554">
        <w:rPr>
          <w:sz w:val="16"/>
        </w:rPr>
        <w:t xml:space="preserve"> (for example, </w:t>
      </w:r>
      <w:r w:rsidRPr="006C0C23">
        <w:rPr>
          <w:rStyle w:val="Emphasis"/>
          <w:highlight w:val="cyan"/>
        </w:rPr>
        <w:t>shirking</w:t>
      </w:r>
      <w:r w:rsidRPr="00E16554">
        <w:rPr>
          <w:rStyle w:val="StyleUnderline"/>
        </w:rPr>
        <w:t xml:space="preserve"> duties, </w:t>
      </w:r>
      <w:r w:rsidRPr="006C0C23">
        <w:rPr>
          <w:rStyle w:val="Emphasis"/>
          <w:highlight w:val="cyan"/>
        </w:rPr>
        <w:t>leaking</w:t>
      </w:r>
      <w:r w:rsidRPr="00E16554">
        <w:rPr>
          <w:rStyle w:val="StyleUnderline"/>
        </w:rPr>
        <w:t xml:space="preserve"> to the press</w:t>
      </w:r>
      <w:r w:rsidRPr="00E16554">
        <w:rPr>
          <w:sz w:val="16"/>
        </w:rPr>
        <w:t xml:space="preserve">, or performing their job functions in manner designed to hinder presidential objectives). </w:t>
      </w:r>
      <w:r w:rsidRPr="006C0C23">
        <w:rPr>
          <w:rStyle w:val="Emphasis"/>
          <w:highlight w:val="cyan"/>
        </w:rPr>
        <w:t>Presidents</w:t>
      </w:r>
      <w:r w:rsidRPr="00E16554">
        <w:rPr>
          <w:rStyle w:val="StyleUnderline"/>
        </w:rPr>
        <w:t xml:space="preserve"> might </w:t>
      </w:r>
      <w:r w:rsidRPr="006C0C23">
        <w:rPr>
          <w:rStyle w:val="StyleUnderline"/>
          <w:highlight w:val="cyan"/>
        </w:rPr>
        <w:t xml:space="preserve">assert </w:t>
      </w:r>
      <w:r w:rsidRPr="006C0C23">
        <w:rPr>
          <w:rStyle w:val="Emphasis"/>
          <w:highlight w:val="cyan"/>
        </w:rPr>
        <w:t>managerial authority</w:t>
      </w:r>
      <w:r w:rsidRPr="006C0C23">
        <w:rPr>
          <w:rStyle w:val="StyleUnderline"/>
          <w:highlight w:val="cyan"/>
        </w:rPr>
        <w:t xml:space="preserve"> through</w:t>
      </w:r>
      <w:r w:rsidRPr="00E16554">
        <w:rPr>
          <w:rStyle w:val="StyleUnderline"/>
        </w:rPr>
        <w:t xml:space="preserve"> threats, abuses, and </w:t>
      </w:r>
      <w:r w:rsidRPr="006C0C23">
        <w:rPr>
          <w:rStyle w:val="Emphasis"/>
          <w:highlight w:val="cyan"/>
        </w:rPr>
        <w:t>preferential treatment</w:t>
      </w:r>
      <w:r w:rsidRPr="00E16554">
        <w:rPr>
          <w:rStyle w:val="StyleUnderline"/>
        </w:rPr>
        <w:t xml:space="preserve"> of political allies</w:t>
      </w:r>
      <w:r w:rsidRPr="00E16554">
        <w:rPr>
          <w:sz w:val="16"/>
        </w:rPr>
        <w:t>. In short, the ordinary disputes that arise between labor and management would work themselves out through opaque, inefficient, and often counter-productive conflicts that would be impossible for democratic institutions to effectively monitor.</w:t>
      </w:r>
    </w:p>
    <w:p w14:paraId="7ED4147D" w14:textId="77777777" w:rsidR="00937A87" w:rsidRDefault="00937A87" w:rsidP="00937A87">
      <w:pPr>
        <w:rPr>
          <w:sz w:val="16"/>
        </w:rPr>
      </w:pPr>
      <w:r w:rsidRPr="00E16554">
        <w:rPr>
          <w:sz w:val="16"/>
        </w:rPr>
        <w:t xml:space="preserve">In a bureaucracy with </w:t>
      </w:r>
      <w:r w:rsidRPr="006C0C23">
        <w:rPr>
          <w:rStyle w:val="StyleUnderline"/>
          <w:highlight w:val="cyan"/>
        </w:rPr>
        <w:t xml:space="preserve">well-defined </w:t>
      </w:r>
      <w:r w:rsidRPr="006C0C23">
        <w:rPr>
          <w:rStyle w:val="Emphasis"/>
          <w:highlight w:val="cyan"/>
        </w:rPr>
        <w:t>labor rights</w:t>
      </w:r>
      <w:r w:rsidRPr="00E16554">
        <w:rPr>
          <w:sz w:val="16"/>
        </w:rPr>
        <w:t xml:space="preserve">, by contrast, </w:t>
      </w:r>
      <w:r w:rsidRPr="00E16554">
        <w:rPr>
          <w:rStyle w:val="StyleUnderline"/>
        </w:rPr>
        <w:t xml:space="preserve">agency heads and </w:t>
      </w:r>
      <w:r w:rsidRPr="006C0C23">
        <w:rPr>
          <w:rStyle w:val="StyleUnderline"/>
          <w:highlight w:val="cyan"/>
        </w:rPr>
        <w:t xml:space="preserve">workers </w:t>
      </w:r>
      <w:r w:rsidRPr="006C0C23">
        <w:rPr>
          <w:rStyle w:val="Emphasis"/>
          <w:highlight w:val="cyan"/>
        </w:rPr>
        <w:t>bargain</w:t>
      </w:r>
      <w:r w:rsidRPr="00E16554">
        <w:rPr>
          <w:rStyle w:val="StyleUnderline"/>
        </w:rPr>
        <w:t xml:space="preserve"> over points of </w:t>
      </w:r>
      <w:r w:rsidRPr="00E16554">
        <w:rPr>
          <w:rStyle w:val="Emphasis"/>
        </w:rPr>
        <w:t>contention</w:t>
      </w:r>
      <w:r w:rsidRPr="00E16554">
        <w:rPr>
          <w:rStyle w:val="StyleUnderline"/>
        </w:rPr>
        <w:t xml:space="preserve">, </w:t>
      </w:r>
      <w:r w:rsidRPr="006C0C23">
        <w:rPr>
          <w:rStyle w:val="StyleUnderline"/>
          <w:highlight w:val="cyan"/>
        </w:rPr>
        <w:t xml:space="preserve">reduce agreements to </w:t>
      </w:r>
      <w:r w:rsidRPr="006C0C23">
        <w:rPr>
          <w:rStyle w:val="Emphasis"/>
          <w:highlight w:val="cyan"/>
        </w:rPr>
        <w:t>written contracts</w:t>
      </w:r>
      <w:r w:rsidRPr="006C0C23">
        <w:rPr>
          <w:rStyle w:val="StyleUnderline"/>
          <w:highlight w:val="cyan"/>
        </w:rPr>
        <w:t xml:space="preserve">, and </w:t>
      </w:r>
      <w:r w:rsidRPr="006C0C23">
        <w:rPr>
          <w:rStyle w:val="Emphasis"/>
          <w:highlight w:val="cyan"/>
        </w:rPr>
        <w:t>litigate</w:t>
      </w:r>
      <w:r w:rsidRPr="00E16554">
        <w:rPr>
          <w:rStyle w:val="StyleUnderline"/>
        </w:rPr>
        <w:t xml:space="preserve"> disputes </w:t>
      </w:r>
      <w:r w:rsidRPr="006C0C23">
        <w:rPr>
          <w:rStyle w:val="StyleUnderline"/>
          <w:highlight w:val="cyan"/>
        </w:rPr>
        <w:t>before</w:t>
      </w:r>
      <w:r w:rsidRPr="00E16554">
        <w:rPr>
          <w:rStyle w:val="StyleUnderline"/>
        </w:rPr>
        <w:t xml:space="preserve"> formal </w:t>
      </w:r>
      <w:r w:rsidRPr="006C0C23">
        <w:rPr>
          <w:rStyle w:val="Emphasis"/>
          <w:highlight w:val="cyan"/>
        </w:rPr>
        <w:t>arbitral bodies</w:t>
      </w:r>
      <w:r w:rsidRPr="00E16554">
        <w:rPr>
          <w:sz w:val="16"/>
        </w:rPr>
        <w:t xml:space="preserve">. The President and his agency heads can </w:t>
      </w:r>
      <w:r w:rsidRPr="00E16554">
        <w:rPr>
          <w:rStyle w:val="StyleUnderline"/>
        </w:rPr>
        <w:t xml:space="preserve">negotiate and </w:t>
      </w:r>
      <w:r w:rsidRPr="006C0C23">
        <w:rPr>
          <w:rStyle w:val="Emphasis"/>
          <w:highlight w:val="cyan"/>
        </w:rPr>
        <w:t>litigate conflicts openly</w:t>
      </w:r>
      <w:r w:rsidRPr="006C0C23">
        <w:rPr>
          <w:rStyle w:val="StyleUnderline"/>
        </w:rPr>
        <w:t>;</w:t>
      </w:r>
      <w:r w:rsidRPr="00E16554">
        <w:rPr>
          <w:rStyle w:val="StyleUnderline"/>
        </w:rPr>
        <w:t xml:space="preserve"> </w:t>
      </w:r>
      <w:r w:rsidRPr="006C0C23">
        <w:rPr>
          <w:rStyle w:val="Emphasis"/>
          <w:highlight w:val="cyan"/>
        </w:rPr>
        <w:t>admin</w:t>
      </w:r>
      <w:r w:rsidRPr="00E16554">
        <w:rPr>
          <w:rStyle w:val="StyleUnderline"/>
        </w:rPr>
        <w:t xml:space="preserve">istrative </w:t>
      </w:r>
      <w:r w:rsidRPr="006C0C23">
        <w:rPr>
          <w:rStyle w:val="Emphasis"/>
          <w:highlight w:val="cyan"/>
        </w:rPr>
        <w:t>judges</w:t>
      </w:r>
      <w:r w:rsidRPr="006C0C23">
        <w:rPr>
          <w:rStyle w:val="StyleUnderline"/>
          <w:highlight w:val="cyan"/>
        </w:rPr>
        <w:t xml:space="preserve"> and </w:t>
      </w:r>
      <w:r w:rsidRPr="006C0C23">
        <w:rPr>
          <w:rStyle w:val="Emphasis"/>
          <w:highlight w:val="cyan"/>
        </w:rPr>
        <w:t>Article III</w:t>
      </w:r>
      <w:r w:rsidRPr="006C0C23">
        <w:rPr>
          <w:rStyle w:val="StyleUnderline"/>
          <w:highlight w:val="cyan"/>
        </w:rPr>
        <w:t xml:space="preserve"> courts</w:t>
      </w:r>
      <w:r w:rsidRPr="00E16554">
        <w:rPr>
          <w:rStyle w:val="StyleUnderline"/>
        </w:rPr>
        <w:t xml:space="preserve"> can </w:t>
      </w:r>
      <w:r w:rsidRPr="006C0C23">
        <w:rPr>
          <w:rStyle w:val="Emphasis"/>
          <w:highlight w:val="cyan"/>
        </w:rPr>
        <w:t>supervise</w:t>
      </w:r>
      <w:r w:rsidRPr="00E16554">
        <w:rPr>
          <w:rStyle w:val="StyleUnderline"/>
        </w:rPr>
        <w:t xml:space="preserve"> disputes; and </w:t>
      </w:r>
      <w:r w:rsidRPr="006C0C23">
        <w:rPr>
          <w:rStyle w:val="StyleUnderline"/>
          <w:highlight w:val="cyan"/>
        </w:rPr>
        <w:t>Congress</w:t>
      </w:r>
      <w:r w:rsidRPr="00E16554">
        <w:rPr>
          <w:rStyle w:val="StyleUnderline"/>
        </w:rPr>
        <w:t xml:space="preserve"> can </w:t>
      </w:r>
      <w:r w:rsidRPr="006C0C23">
        <w:rPr>
          <w:rStyle w:val="StyleUnderline"/>
          <w:highlight w:val="cyan"/>
        </w:rPr>
        <w:t xml:space="preserve">amend </w:t>
      </w:r>
      <w:r w:rsidRPr="006C0C23">
        <w:rPr>
          <w:rStyle w:val="Emphasis"/>
          <w:highlight w:val="cyan"/>
        </w:rPr>
        <w:t>statutes</w:t>
      </w:r>
      <w:r w:rsidRPr="00E16554">
        <w:rPr>
          <w:rStyle w:val="StyleUnderline"/>
        </w:rPr>
        <w:t xml:space="preserve"> to alter the balance of labor and management rights </w:t>
      </w:r>
      <w:r w:rsidRPr="006C0C23">
        <w:rPr>
          <w:rStyle w:val="StyleUnderline"/>
          <w:highlight w:val="cyan"/>
        </w:rPr>
        <w:t xml:space="preserve">to </w:t>
      </w:r>
      <w:r w:rsidRPr="006C0C23">
        <w:rPr>
          <w:rStyle w:val="Emphasis"/>
          <w:highlight w:val="cyan"/>
        </w:rPr>
        <w:t>address</w:t>
      </w:r>
      <w:r w:rsidRPr="006C0C23">
        <w:rPr>
          <w:rStyle w:val="StyleUnderline"/>
          <w:highlight w:val="cyan"/>
        </w:rPr>
        <w:t xml:space="preserve"> any </w:t>
      </w:r>
      <w:r w:rsidRPr="006C0C23">
        <w:rPr>
          <w:rStyle w:val="Emphasis"/>
          <w:highlight w:val="cyan"/>
        </w:rPr>
        <w:t>perceived imbalances</w:t>
      </w:r>
      <w:r w:rsidRPr="00E16554">
        <w:rPr>
          <w:sz w:val="16"/>
        </w:rPr>
        <w:t xml:space="preserve">. In other words, bureaucratic disputes that would otherwise be opaque and unregulated are instead </w:t>
      </w:r>
      <w:r w:rsidRPr="00E16554">
        <w:rPr>
          <w:rStyle w:val="StyleUnderline"/>
        </w:rPr>
        <w:t xml:space="preserve">managed and </w:t>
      </w:r>
      <w:r w:rsidRPr="00E16554">
        <w:rPr>
          <w:rStyle w:val="Emphasis"/>
        </w:rPr>
        <w:t>overseen</w:t>
      </w:r>
      <w:r w:rsidRPr="00E16554">
        <w:rPr>
          <w:rStyle w:val="StyleUnderline"/>
        </w:rPr>
        <w:t xml:space="preserve"> by all </w:t>
      </w:r>
      <w:r w:rsidRPr="00E16554">
        <w:rPr>
          <w:rStyle w:val="Emphasis"/>
        </w:rPr>
        <w:t>three branches</w:t>
      </w:r>
      <w:r w:rsidRPr="00E16554">
        <w:rPr>
          <w:rStyle w:val="StyleUnderline"/>
        </w:rPr>
        <w:t xml:space="preserve"> of federal government</w:t>
      </w:r>
      <w:r w:rsidRPr="00E16554">
        <w:rPr>
          <w:sz w:val="16"/>
        </w:rPr>
        <w:t>, with ample room for the President to vindicate his managerial rights and press his policy objectives.</w:t>
      </w:r>
    </w:p>
    <w:p w14:paraId="2922ED8E" w14:textId="77777777" w:rsidR="00937A87" w:rsidRDefault="00937A87" w:rsidP="00937A87">
      <w:pPr>
        <w:pStyle w:val="Heading4"/>
      </w:pPr>
      <w:r>
        <w:t xml:space="preserve">Litigation is </w:t>
      </w:r>
      <w:r>
        <w:rPr>
          <w:u w:val="single"/>
        </w:rPr>
        <w:t>empirically</w:t>
      </w:r>
      <w:r>
        <w:t xml:space="preserve"> successful.</w:t>
      </w:r>
    </w:p>
    <w:p w14:paraId="3C003B06" w14:textId="77777777" w:rsidR="00937A87" w:rsidRPr="00392B87" w:rsidRDefault="00937A87" w:rsidP="00937A87">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6FE5383B" w14:textId="77777777" w:rsidR="00937A87" w:rsidRPr="00373997" w:rsidRDefault="00937A87" w:rsidP="00937A87">
      <w:pPr>
        <w:rPr>
          <w:sz w:val="16"/>
        </w:rPr>
      </w:pPr>
      <w:r w:rsidRPr="00373997">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7AB3495" w14:textId="77777777" w:rsidR="00937A87" w:rsidRPr="00373997" w:rsidRDefault="00937A87" w:rsidP="00937A87">
      <w:pPr>
        <w:rPr>
          <w:sz w:val="16"/>
        </w:rPr>
      </w:pPr>
      <w:r w:rsidRPr="00362A4E">
        <w:rPr>
          <w:rStyle w:val="StyleUnderline"/>
        </w:rPr>
        <w:t xml:space="preserve">The </w:t>
      </w:r>
      <w:r w:rsidRPr="00D86F8E">
        <w:rPr>
          <w:rStyle w:val="Emphasis"/>
        </w:rPr>
        <w:t>data</w:t>
      </w:r>
      <w:r w:rsidRPr="00362A4E">
        <w:rPr>
          <w:rStyle w:val="StyleUnderline"/>
        </w:rPr>
        <w:t xml:space="preserve"> indicates that both </w:t>
      </w:r>
      <w:r w:rsidRPr="00B1740A">
        <w:rPr>
          <w:rStyle w:val="StyleUnderline"/>
          <w:highlight w:val="cyan"/>
        </w:rPr>
        <w:t>labor</w:t>
      </w:r>
      <w:r w:rsidRPr="00362A4E">
        <w:rPr>
          <w:rStyle w:val="StyleUnderline"/>
        </w:rPr>
        <w:t xml:space="preserve"> and management do </w:t>
      </w:r>
      <w:r w:rsidRPr="00B1740A">
        <w:rPr>
          <w:rStyle w:val="Emphasis"/>
          <w:highlight w:val="cyan"/>
        </w:rPr>
        <w:t>win</w:t>
      </w:r>
      <w:r w:rsidRPr="00362A4E">
        <w:rPr>
          <w:rStyle w:val="StyleUnderline"/>
        </w:rPr>
        <w:t xml:space="preserve"> a </w:t>
      </w:r>
      <w:r w:rsidRPr="00B1740A">
        <w:rPr>
          <w:rStyle w:val="Emphasis"/>
          <w:highlight w:val="cyan"/>
        </w:rPr>
        <w:t>meaningful</w:t>
      </w:r>
      <w:r w:rsidRPr="00D86F8E">
        <w:rPr>
          <w:rStyle w:val="Emphasis"/>
        </w:rPr>
        <w:t xml:space="preserve"> percentage</w:t>
      </w:r>
      <w:r w:rsidRPr="00362A4E">
        <w:rPr>
          <w:rStyle w:val="StyleUnderline"/>
        </w:rPr>
        <w:t xml:space="preserve"> of the time</w:t>
      </w:r>
      <w:r w:rsidRPr="00373997">
        <w:rPr>
          <w:sz w:val="16"/>
        </w:rPr>
        <w:t xml:space="preserve">.208 As shown in Figures 1 and 2, </w:t>
      </w:r>
      <w:r w:rsidRPr="007555DA">
        <w:rPr>
          <w:rStyle w:val="StyleUnderline"/>
        </w:rPr>
        <w:t xml:space="preserve">this is true </w:t>
      </w:r>
      <w:r w:rsidRPr="00B1740A">
        <w:rPr>
          <w:rStyle w:val="Emphasis"/>
          <w:highlight w:val="cyan"/>
        </w:rPr>
        <w:t>across</w:t>
      </w:r>
      <w:r w:rsidRPr="007555DA">
        <w:rPr>
          <w:rStyle w:val="Emphasis"/>
        </w:rPr>
        <w:t xml:space="preserve"> president</w:t>
      </w:r>
      <w:r w:rsidRPr="007555DA">
        <w:rPr>
          <w:rStyle w:val="StyleUnderline"/>
        </w:rPr>
        <w:t xml:space="preserve">ial </w:t>
      </w:r>
      <w:r w:rsidRPr="00B1740A">
        <w:rPr>
          <w:rStyle w:val="StyleUnderline"/>
          <w:highlight w:val="cyan"/>
        </w:rPr>
        <w:t>administrations</w:t>
      </w:r>
      <w:r w:rsidRPr="00373997">
        <w:rPr>
          <w:sz w:val="16"/>
        </w:rPr>
        <w:t xml:space="preserve">, from 1979 to the present. It is </w:t>
      </w:r>
      <w:r w:rsidRPr="007555DA">
        <w:rPr>
          <w:rStyle w:val="Emphasis"/>
        </w:rPr>
        <w:t>true</w:t>
      </w:r>
      <w:r w:rsidRPr="007555DA">
        <w:rPr>
          <w:rStyle w:val="StyleUnderline"/>
        </w:rPr>
        <w:t xml:space="preserve"> in periods of labor </w:t>
      </w:r>
      <w:r w:rsidRPr="007555DA">
        <w:rPr>
          <w:rStyle w:val="Emphasis"/>
        </w:rPr>
        <w:t>turmoil</w:t>
      </w:r>
      <w:r w:rsidRPr="007555DA">
        <w:rPr>
          <w:rStyle w:val="StyleUnderline"/>
        </w:rPr>
        <w:t xml:space="preserve">, such as the </w:t>
      </w:r>
      <w:r w:rsidRPr="007555DA">
        <w:rPr>
          <w:rStyle w:val="Emphasis"/>
        </w:rPr>
        <w:t>Reagan</w:t>
      </w:r>
      <w:r w:rsidRPr="00373997">
        <w:rPr>
          <w:sz w:val="16"/>
        </w:rPr>
        <w:t xml:space="preserve"> Administration, as well as times of relative rapprochement, such as the Clinton era.</w:t>
      </w:r>
    </w:p>
    <w:p w14:paraId="0E0D096E" w14:textId="77777777" w:rsidR="00937A87" w:rsidRPr="00373997" w:rsidRDefault="00937A87" w:rsidP="00937A87">
      <w:pPr>
        <w:rPr>
          <w:sz w:val="16"/>
        </w:rPr>
      </w:pPr>
      <w:r w:rsidRPr="00373997">
        <w:rPr>
          <w:sz w:val="16"/>
        </w:rPr>
        <w:t xml:space="preserve">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w:t>
      </w:r>
      <w:r w:rsidRPr="007555DA">
        <w:rPr>
          <w:rStyle w:val="Emphasis"/>
        </w:rPr>
        <w:t>supports labor</w:t>
      </w:r>
      <w:r w:rsidRPr="007555DA">
        <w:rPr>
          <w:rStyle w:val="StyleUnderline"/>
        </w:rPr>
        <w:t xml:space="preserve"> and Congress’s assumption that </w:t>
      </w:r>
      <w:r w:rsidRPr="00B1740A">
        <w:rPr>
          <w:rStyle w:val="Emphasis"/>
          <w:highlight w:val="cyan"/>
        </w:rPr>
        <w:t>union</w:t>
      </w:r>
      <w:r w:rsidRPr="007555DA">
        <w:rPr>
          <w:rStyle w:val="StyleUnderline"/>
        </w:rPr>
        <w:t xml:space="preserve">ized representation could </w:t>
      </w:r>
      <w:r w:rsidRPr="00B1740A">
        <w:rPr>
          <w:rStyle w:val="StyleUnderline"/>
          <w:highlight w:val="cyan"/>
        </w:rPr>
        <w:t>serve as a</w:t>
      </w:r>
      <w:r w:rsidRPr="007555DA">
        <w:rPr>
          <w:rStyle w:val="StyleUnderline"/>
        </w:rPr>
        <w:t xml:space="preserve"> more </w:t>
      </w:r>
      <w:r w:rsidRPr="00B1740A">
        <w:rPr>
          <w:rStyle w:val="Emphasis"/>
          <w:highlight w:val="cyan"/>
        </w:rPr>
        <w:t>effective check</w:t>
      </w:r>
      <w:r w:rsidRPr="007555DA">
        <w:rPr>
          <w:rStyle w:val="StyleUnderline"/>
        </w:rPr>
        <w:t xml:space="preserve"> on managerial authority </w:t>
      </w:r>
      <w:r w:rsidRPr="00B1740A">
        <w:rPr>
          <w:rStyle w:val="StyleUnderline"/>
          <w:highlight w:val="cyan"/>
        </w:rPr>
        <w:t xml:space="preserve">than </w:t>
      </w:r>
      <w:r w:rsidRPr="00B1740A">
        <w:rPr>
          <w:rStyle w:val="Emphasis"/>
          <w:highlight w:val="cyan"/>
        </w:rPr>
        <w:t>traditional</w:t>
      </w:r>
      <w:r w:rsidRPr="007555DA">
        <w:rPr>
          <w:rStyle w:val="Emphasis"/>
        </w:rPr>
        <w:t xml:space="preserve"> civil service </w:t>
      </w:r>
      <w:r w:rsidRPr="00B1740A">
        <w:rPr>
          <w:rStyle w:val="Emphasis"/>
          <w:highlight w:val="cyan"/>
        </w:rPr>
        <w:t>protections</w:t>
      </w:r>
      <w:r w:rsidRPr="00373997">
        <w:rPr>
          <w:sz w:val="16"/>
        </w:rPr>
        <w:t>.</w:t>
      </w:r>
    </w:p>
    <w:p w14:paraId="252F7783" w14:textId="77777777" w:rsidR="00937A87" w:rsidRPr="00373997" w:rsidRDefault="00937A87" w:rsidP="00937A87">
      <w:pPr>
        <w:rPr>
          <w:sz w:val="16"/>
        </w:rPr>
      </w:pPr>
      <w:r w:rsidRPr="00373997">
        <w:rPr>
          <w:sz w:val="16"/>
        </w:rPr>
        <w:lastRenderedPageBreak/>
        <w:t xml:space="preserve">One other aspect of this data is worth noting. The </w:t>
      </w:r>
      <w:r w:rsidRPr="009A4728">
        <w:rPr>
          <w:rStyle w:val="StyleUnderline"/>
        </w:rPr>
        <w:t xml:space="preserve">total number of </w:t>
      </w:r>
      <w:r w:rsidRPr="00B1740A">
        <w:rPr>
          <w:rStyle w:val="Emphasis"/>
          <w:highlight w:val="cyan"/>
        </w:rPr>
        <w:t>cases declined</w:t>
      </w:r>
      <w:r w:rsidRPr="009A4728">
        <w:rPr>
          <w:rStyle w:val="StyleUnderline"/>
        </w:rPr>
        <w:t xml:space="preserve"> dramatically from the 1980s to </w:t>
      </w:r>
      <w:r w:rsidRPr="009A4728">
        <w:rPr>
          <w:rStyle w:val="Emphasis"/>
        </w:rPr>
        <w:t>2020s</w:t>
      </w:r>
      <w:r w:rsidRPr="00373997">
        <w:rPr>
          <w:sz w:val="16"/>
        </w:rPr>
        <w:t xml:space="preserve">.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w:t>
      </w:r>
      <w:r w:rsidRPr="00B1740A">
        <w:rPr>
          <w:rStyle w:val="Emphasis"/>
          <w:highlight w:val="cyan"/>
        </w:rPr>
        <w:t>disputes</w:t>
      </w:r>
      <w:r w:rsidRPr="00435303">
        <w:rPr>
          <w:rStyle w:val="StyleUnderline"/>
        </w:rPr>
        <w:t xml:space="preserve"> that were litigated in the CSRA’s first decade </w:t>
      </w:r>
      <w:r w:rsidRPr="00B1740A">
        <w:rPr>
          <w:rStyle w:val="StyleUnderline"/>
          <w:highlight w:val="cyan"/>
        </w:rPr>
        <w:t>are</w:t>
      </w:r>
      <w:r w:rsidRPr="00435303">
        <w:rPr>
          <w:rStyle w:val="StyleUnderline"/>
        </w:rPr>
        <w:t xml:space="preserve"> now </w:t>
      </w:r>
      <w:r w:rsidRPr="00B1740A">
        <w:rPr>
          <w:rStyle w:val="Emphasis"/>
          <w:highlight w:val="cyan"/>
        </w:rPr>
        <w:t>settled</w:t>
      </w:r>
      <w:r w:rsidRPr="00435303">
        <w:rPr>
          <w:rStyle w:val="Emphasis"/>
        </w:rPr>
        <w:t xml:space="preserve"> informally</w:t>
      </w:r>
      <w:r w:rsidRPr="00435303">
        <w:rPr>
          <w:rStyle w:val="StyleUnderline"/>
        </w:rPr>
        <w:t xml:space="preserve"> </w:t>
      </w:r>
      <w:r w:rsidRPr="00B1740A">
        <w:rPr>
          <w:rStyle w:val="StyleUnderline"/>
          <w:highlight w:val="cyan"/>
        </w:rPr>
        <w:t xml:space="preserve">through </w:t>
      </w:r>
      <w:r w:rsidRPr="00B1740A">
        <w:rPr>
          <w:rStyle w:val="Emphasis"/>
          <w:highlight w:val="cyan"/>
        </w:rPr>
        <w:t>grievance</w:t>
      </w:r>
      <w:r w:rsidRPr="00B1740A">
        <w:rPr>
          <w:rStyle w:val="StyleUnderline"/>
          <w:highlight w:val="cyan"/>
        </w:rPr>
        <w:t xml:space="preserve"> procedures and </w:t>
      </w:r>
      <w:r w:rsidRPr="00B1740A">
        <w:rPr>
          <w:rStyle w:val="Emphasis"/>
          <w:highlight w:val="cyan"/>
        </w:rPr>
        <w:t>labor-management</w:t>
      </w:r>
      <w:r w:rsidRPr="00B1740A">
        <w:rPr>
          <w:rStyle w:val="StyleUnderline"/>
          <w:highlight w:val="cyan"/>
        </w:rPr>
        <w:t xml:space="preserve"> programs</w:t>
      </w:r>
      <w:r w:rsidRPr="00435303">
        <w:rPr>
          <w:rStyle w:val="StyleUnderline"/>
        </w:rPr>
        <w:t xml:space="preserve"> such as those established</w:t>
      </w:r>
      <w:r w:rsidRPr="00373997">
        <w:rPr>
          <w:sz w:val="16"/>
        </w:rPr>
        <w:t xml:space="preserve"> under President Clinton’s NPR program.211 These efforts </w:t>
      </w:r>
      <w:r w:rsidRPr="0028050F">
        <w:rPr>
          <w:rStyle w:val="StyleUnderline"/>
        </w:rPr>
        <w:t xml:space="preserve">reflect the </w:t>
      </w:r>
      <w:r w:rsidRPr="0028050F">
        <w:rPr>
          <w:rStyle w:val="Emphasis"/>
        </w:rPr>
        <w:t>bargaining power</w:t>
      </w:r>
      <w:r w:rsidRPr="0028050F">
        <w:rPr>
          <w:rStyle w:val="StyleUnderline"/>
        </w:rPr>
        <w:t xml:space="preserve"> of </w:t>
      </w:r>
      <w:r w:rsidRPr="0028050F">
        <w:rPr>
          <w:rStyle w:val="Emphasis"/>
        </w:rPr>
        <w:t>federal workers</w:t>
      </w:r>
      <w:r w:rsidRPr="00373997">
        <w:rPr>
          <w:sz w:val="16"/>
        </w:rPr>
        <w:t xml:space="preserve">. FLRA litigation is costly and disruptive. While there is no clear data on management council outcomes, anecdotes suggest that labor has a </w:t>
      </w:r>
      <w:r w:rsidRPr="00A86181">
        <w:rPr>
          <w:rStyle w:val="Emphasis"/>
        </w:rPr>
        <w:t>meaningful role</w:t>
      </w:r>
      <w:r w:rsidRPr="00A86181">
        <w:rPr>
          <w:rStyle w:val="StyleUnderline"/>
        </w:rPr>
        <w:t xml:space="preserve"> in shaping </w:t>
      </w:r>
      <w:r w:rsidRPr="00A86181">
        <w:rPr>
          <w:rStyle w:val="Emphasis"/>
        </w:rPr>
        <w:t>management</w:t>
      </w:r>
      <w:r w:rsidRPr="00A86181">
        <w:rPr>
          <w:rStyle w:val="StyleUnderline"/>
        </w:rPr>
        <w:t xml:space="preserve"> policy, and the councils are </w:t>
      </w:r>
      <w:r w:rsidRPr="00A86181">
        <w:rPr>
          <w:rStyle w:val="Emphasis"/>
        </w:rPr>
        <w:t>responsive</w:t>
      </w:r>
      <w:r w:rsidRPr="00A86181">
        <w:rPr>
          <w:rStyle w:val="StyleUnderline"/>
        </w:rPr>
        <w:t xml:space="preserve"> to </w:t>
      </w:r>
      <w:r w:rsidRPr="007E669E">
        <w:rPr>
          <w:rStyle w:val="Emphasis"/>
        </w:rPr>
        <w:t>unions</w:t>
      </w:r>
      <w:r w:rsidRPr="007E669E">
        <w:rPr>
          <w:rStyle w:val="StyleUnderline"/>
        </w:rPr>
        <w:t>’ concerns</w:t>
      </w:r>
      <w:r w:rsidRPr="00373997">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908990F" w14:textId="77777777" w:rsidR="00937A87" w:rsidRPr="00373997" w:rsidRDefault="00937A87" w:rsidP="00937A87">
      <w:pPr>
        <w:rPr>
          <w:sz w:val="16"/>
        </w:rPr>
      </w:pPr>
      <w:r w:rsidRPr="00373997">
        <w:rPr>
          <w:sz w:val="16"/>
        </w:rPr>
        <w:t>2. Controversy</w:t>
      </w:r>
    </w:p>
    <w:p w14:paraId="49E49E54" w14:textId="77777777" w:rsidR="00937A87" w:rsidRPr="00373997" w:rsidRDefault="00937A87" w:rsidP="00937A87">
      <w:pPr>
        <w:rPr>
          <w:sz w:val="16"/>
        </w:rPr>
      </w:pPr>
      <w:r w:rsidRPr="006452A5">
        <w:rPr>
          <w:rStyle w:val="StyleUnderline"/>
        </w:rPr>
        <w:t xml:space="preserve">The </w:t>
      </w:r>
      <w:r w:rsidRPr="006452A5">
        <w:rPr>
          <w:rStyle w:val="Emphasis"/>
        </w:rPr>
        <w:t>data</w:t>
      </w:r>
      <w:r w:rsidRPr="006452A5">
        <w:rPr>
          <w:rStyle w:val="StyleUnderline"/>
        </w:rPr>
        <w:t xml:space="preserve"> also appear to show </w:t>
      </w:r>
      <w:r w:rsidRPr="00AA219B">
        <w:rPr>
          <w:rStyle w:val="Emphasis"/>
        </w:rPr>
        <w:t xml:space="preserve">relative </w:t>
      </w:r>
      <w:r w:rsidRPr="00B1740A">
        <w:rPr>
          <w:rStyle w:val="Emphasis"/>
          <w:highlight w:val="cyan"/>
        </w:rPr>
        <w:t>stability</w:t>
      </w:r>
      <w:r w:rsidRPr="00B1740A">
        <w:rPr>
          <w:rStyle w:val="StyleUnderline"/>
          <w:highlight w:val="cyan"/>
        </w:rPr>
        <w:t xml:space="preserve"> through</w:t>
      </w:r>
      <w:r w:rsidRPr="006452A5">
        <w:rPr>
          <w:rStyle w:val="StyleUnderline"/>
        </w:rPr>
        <w:t xml:space="preserve"> the </w:t>
      </w:r>
      <w:r w:rsidRPr="00B1740A">
        <w:rPr>
          <w:rStyle w:val="Emphasis"/>
          <w:highlight w:val="cyan"/>
        </w:rPr>
        <w:t>Trump</w:t>
      </w:r>
      <w:r w:rsidRPr="006452A5">
        <w:rPr>
          <w:rStyle w:val="StyleUnderline"/>
        </w:rPr>
        <w:t xml:space="preserve"> </w:t>
      </w:r>
      <w:r w:rsidRPr="00AA219B">
        <w:rPr>
          <w:rStyle w:val="StyleUnderline"/>
        </w:rPr>
        <w:t xml:space="preserve">Administration. This is </w:t>
      </w:r>
      <w:r w:rsidRPr="00AA219B">
        <w:rPr>
          <w:rStyle w:val="Emphasis"/>
        </w:rPr>
        <w:t>significant</w:t>
      </w:r>
      <w:r w:rsidRPr="00AA219B">
        <w:rPr>
          <w:rStyle w:val="StyleUnderline"/>
        </w:rPr>
        <w:t xml:space="preserve">, given President Trump’s </w:t>
      </w:r>
      <w:r w:rsidRPr="00AA219B">
        <w:rPr>
          <w:rStyle w:val="Emphasis"/>
        </w:rPr>
        <w:t>overt hostility</w:t>
      </w:r>
      <w:r w:rsidRPr="00AA219B">
        <w:rPr>
          <w:rStyle w:val="StyleUnderline"/>
        </w:rPr>
        <w:t xml:space="preserve"> to labor and the many ways in which his administration </w:t>
      </w:r>
      <w:r w:rsidRPr="00AA219B">
        <w:rPr>
          <w:rStyle w:val="Emphasis"/>
        </w:rPr>
        <w:t>departed</w:t>
      </w:r>
      <w:r w:rsidRPr="00AA219B">
        <w:rPr>
          <w:rStyle w:val="StyleUnderline"/>
        </w:rPr>
        <w:t xml:space="preserve"> from traditional norms of </w:t>
      </w:r>
      <w:r w:rsidRPr="00AA219B">
        <w:rPr>
          <w:rStyle w:val="Emphasis"/>
        </w:rPr>
        <w:t>labor relations</w:t>
      </w:r>
      <w:r w:rsidRPr="00373997">
        <w:rPr>
          <w:sz w:val="16"/>
        </w:rPr>
        <w:t xml:space="preserve">.214 Observers have </w:t>
      </w:r>
      <w:r w:rsidRPr="008F6BF0">
        <w:rPr>
          <w:rStyle w:val="Emphasis"/>
        </w:rPr>
        <w:t>presumed</w:t>
      </w:r>
      <w:r w:rsidRPr="008F6BF0">
        <w:rPr>
          <w:rStyle w:val="StyleUnderline"/>
        </w:rPr>
        <w:t xml:space="preserve"> that the </w:t>
      </w:r>
      <w:r w:rsidRPr="008F6BF0">
        <w:rPr>
          <w:rStyle w:val="Emphasis"/>
        </w:rPr>
        <w:t>FLRA majority</w:t>
      </w:r>
      <w:r w:rsidRPr="008F6BF0">
        <w:rPr>
          <w:rStyle w:val="StyleUnderline"/>
        </w:rPr>
        <w:t xml:space="preserve"> appointed by President Trump was </w:t>
      </w:r>
      <w:r w:rsidRPr="008F6BF0">
        <w:rPr>
          <w:rStyle w:val="Emphasis"/>
        </w:rPr>
        <w:t>more hostile</w:t>
      </w:r>
      <w:r w:rsidRPr="008F6BF0">
        <w:rPr>
          <w:rStyle w:val="StyleUnderline"/>
        </w:rPr>
        <w:t xml:space="preserve"> to labor than previous boards</w:t>
      </w:r>
      <w:r w:rsidRPr="00373997">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w:t>
      </w:r>
      <w:r w:rsidRPr="00F51117">
        <w:rPr>
          <w:rStyle w:val="Emphasis"/>
          <w:highlight w:val="cyan"/>
        </w:rPr>
        <w:t>no clear indication</w:t>
      </w:r>
      <w:r w:rsidRPr="00F51117">
        <w:rPr>
          <w:rStyle w:val="StyleUnderline"/>
          <w:highlight w:val="cyan"/>
        </w:rPr>
        <w:t xml:space="preserve"> of</w:t>
      </w:r>
      <w:r w:rsidRPr="008F6BF0">
        <w:rPr>
          <w:rStyle w:val="StyleUnderline"/>
        </w:rPr>
        <w:t xml:space="preserve"> a strong anti-union </w:t>
      </w:r>
      <w:r w:rsidRPr="00F51117">
        <w:rPr>
          <w:rStyle w:val="Emphasis"/>
          <w:highlight w:val="cyan"/>
        </w:rPr>
        <w:t>bias</w:t>
      </w:r>
      <w:r w:rsidRPr="00373997">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29ADA19" w14:textId="77777777" w:rsidR="00937A87" w:rsidRPr="00373997" w:rsidRDefault="00937A87" w:rsidP="00937A87">
      <w:pPr>
        <w:rPr>
          <w:sz w:val="16"/>
        </w:rPr>
      </w:pPr>
      <w:r w:rsidRPr="00373997">
        <w:rPr>
          <w:sz w:val="16"/>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w:t>
      </w:r>
    </w:p>
    <w:p w14:paraId="69ADEC43" w14:textId="77777777" w:rsidR="00937A87" w:rsidRPr="00373997" w:rsidRDefault="00937A87" w:rsidP="00937A87">
      <w:pPr>
        <w:rPr>
          <w:sz w:val="16"/>
        </w:rPr>
      </w:pPr>
      <w:r w:rsidRPr="00373997">
        <w:rPr>
          <w:sz w:val="16"/>
        </w:rPr>
        <w:t>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w:t>
      </w:r>
    </w:p>
    <w:p w14:paraId="504DB7DB" w14:textId="77777777" w:rsidR="00937A87" w:rsidRPr="00373997" w:rsidRDefault="00937A87" w:rsidP="00937A87">
      <w:pPr>
        <w:rPr>
          <w:sz w:val="16"/>
        </w:rPr>
      </w:pPr>
      <w:r w:rsidRPr="00373997">
        <w:rPr>
          <w:sz w:val="16"/>
        </w:rPr>
        <w:t>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 and 2021 labor did not successfully secure a single reversal on appeal. One study suggests similar disparities in outcomes under the FLRA since 2018.223</w:t>
      </w:r>
    </w:p>
    <w:p w14:paraId="50932D84" w14:textId="77777777" w:rsidR="00937A87" w:rsidRPr="00373997" w:rsidRDefault="00937A87" w:rsidP="00937A87">
      <w:pPr>
        <w:rPr>
          <w:sz w:val="16"/>
        </w:rPr>
      </w:pPr>
      <w:r w:rsidRPr="00373997">
        <w:rPr>
          <w:sz w:val="16"/>
        </w:rPr>
        <w:lastRenderedPageBreak/>
        <w:t xml:space="preserve">In short, the </w:t>
      </w:r>
      <w:r w:rsidRPr="00373997">
        <w:rPr>
          <w:rStyle w:val="Emphasis"/>
        </w:rPr>
        <w:t>data confirms</w:t>
      </w:r>
      <w:r w:rsidRPr="00373997">
        <w:rPr>
          <w:rStyle w:val="StyleUnderline"/>
        </w:rPr>
        <w:t xml:space="preserve"> that the CSRA has historically </w:t>
      </w:r>
      <w:r w:rsidRPr="00B1740A">
        <w:rPr>
          <w:rStyle w:val="Emphasis"/>
          <w:highlight w:val="cyan"/>
        </w:rPr>
        <w:t>empowered labor</w:t>
      </w:r>
      <w:r w:rsidRPr="00B1740A">
        <w:rPr>
          <w:rStyle w:val="StyleUnderline"/>
          <w:highlight w:val="cyan"/>
        </w:rPr>
        <w:t xml:space="preserve"> to </w:t>
      </w:r>
      <w:r w:rsidRPr="00B1740A">
        <w:rPr>
          <w:rStyle w:val="Emphasis"/>
          <w:highlight w:val="cyan"/>
        </w:rPr>
        <w:t>reshape</w:t>
      </w:r>
      <w:r w:rsidRPr="00373997">
        <w:rPr>
          <w:rStyle w:val="Emphasis"/>
        </w:rPr>
        <w:t xml:space="preserve"> bureaucratic </w:t>
      </w:r>
      <w:r w:rsidRPr="00B1740A">
        <w:rPr>
          <w:rStyle w:val="Emphasis"/>
          <w:highlight w:val="cyan"/>
        </w:rPr>
        <w:t>relations</w:t>
      </w:r>
      <w:r w:rsidRPr="00B1740A">
        <w:rPr>
          <w:rStyle w:val="StyleUnderline"/>
          <w:highlight w:val="cyan"/>
        </w:rPr>
        <w:t xml:space="preserve"> through</w:t>
      </w:r>
      <w:r w:rsidRPr="00373997">
        <w:rPr>
          <w:rStyle w:val="StyleUnderline"/>
        </w:rPr>
        <w:t xml:space="preserve"> the </w:t>
      </w:r>
      <w:r w:rsidRPr="00373997">
        <w:rPr>
          <w:rStyle w:val="Emphasis"/>
        </w:rPr>
        <w:t xml:space="preserve">successful </w:t>
      </w:r>
      <w:r w:rsidRPr="00B1740A">
        <w:rPr>
          <w:rStyle w:val="Emphasis"/>
          <w:highlight w:val="cyan"/>
        </w:rPr>
        <w:t>litigation</w:t>
      </w:r>
      <w:r w:rsidRPr="00373997">
        <w:rPr>
          <w:rStyle w:val="StyleUnderline"/>
        </w:rPr>
        <w:t xml:space="preserve"> of labor disputes</w:t>
      </w:r>
      <w:r w:rsidRPr="00373997">
        <w:rPr>
          <w:sz w:val="16"/>
        </w:rPr>
        <w:t>. But the data also confirm anecdotal observations that, in recent years, FLRA litigation has become increasingly polarized, in line with developments in other democratic institutions.</w:t>
      </w:r>
    </w:p>
    <w:p w14:paraId="202EBB1A" w14:textId="3EB8A7E6" w:rsidR="00265A32" w:rsidRDefault="002A77F9" w:rsidP="002A77F9">
      <w:pPr>
        <w:pStyle w:val="Heading1"/>
      </w:pPr>
      <w:r>
        <w:lastRenderedPageBreak/>
        <w:t>2AC---</w:t>
      </w:r>
      <w:r w:rsidR="007A07D4">
        <w:t>Round 3---Gonzaga</w:t>
      </w:r>
    </w:p>
    <w:p w14:paraId="25E3A12A" w14:textId="014DC943" w:rsidR="00B8236E" w:rsidRDefault="00B8236E" w:rsidP="00B8236E">
      <w:pPr>
        <w:pStyle w:val="Heading2"/>
      </w:pPr>
      <w:r>
        <w:lastRenderedPageBreak/>
        <w:t>Adv---Doctrine</w:t>
      </w:r>
    </w:p>
    <w:p w14:paraId="6FFDE897" w14:textId="77777777" w:rsidR="00B8236E" w:rsidRDefault="00B8236E" w:rsidP="00B8236E">
      <w:pPr>
        <w:pStyle w:val="Heading2"/>
      </w:pPr>
      <w:r>
        <w:lastRenderedPageBreak/>
        <w:t>Adv---Inequality</w:t>
      </w:r>
    </w:p>
    <w:p w14:paraId="611BA9F2" w14:textId="77777777" w:rsidR="00B8236E" w:rsidRDefault="00B8236E" w:rsidP="00B8236E">
      <w:pPr>
        <w:pStyle w:val="Heading2"/>
      </w:pPr>
      <w:r>
        <w:lastRenderedPageBreak/>
        <w:t>T---CBR</w:t>
      </w:r>
    </w:p>
    <w:p w14:paraId="15616B42" w14:textId="77777777" w:rsidR="00B8236E" w:rsidRDefault="00B8236E" w:rsidP="00B8236E">
      <w:pPr>
        <w:pStyle w:val="Heading2"/>
      </w:pPr>
      <w:r>
        <w:lastRenderedPageBreak/>
        <w:t>T---Subsets</w:t>
      </w:r>
    </w:p>
    <w:p w14:paraId="555C7913" w14:textId="77777777" w:rsidR="00B8236E" w:rsidRDefault="00B8236E" w:rsidP="00B8236E">
      <w:pPr>
        <w:pStyle w:val="Heading3"/>
      </w:pPr>
      <w:r>
        <w:lastRenderedPageBreak/>
        <w:t>T Subsets---2AC</w:t>
      </w:r>
    </w:p>
    <w:p w14:paraId="579DAD49" w14:textId="77777777" w:rsidR="00B8236E" w:rsidRDefault="00B8236E" w:rsidP="00B8236E">
      <w:pPr>
        <w:pStyle w:val="Heading4"/>
      </w:pPr>
      <w:r>
        <w:t>‘</w:t>
      </w:r>
      <w:r w:rsidRPr="00C4080A">
        <w:t>Substantial</w:t>
      </w:r>
      <w:r>
        <w:t>’</w:t>
      </w:r>
      <w:r w:rsidRPr="00C4080A">
        <w:t xml:space="preserve"> refers to </w:t>
      </w:r>
      <w:r w:rsidRPr="00C4080A">
        <w:rPr>
          <w:u w:val="single"/>
        </w:rPr>
        <w:t>significance</w:t>
      </w:r>
      <w:r w:rsidRPr="00C4080A">
        <w:t>.</w:t>
      </w:r>
    </w:p>
    <w:p w14:paraId="570DAC20" w14:textId="77777777" w:rsidR="00B8236E" w:rsidRPr="004B5A50" w:rsidRDefault="00B8236E" w:rsidP="00B8236E">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429122F6" w14:textId="77777777" w:rsidR="00B8236E" w:rsidRDefault="00B8236E" w:rsidP="00B8236E">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54F72151" w14:textId="77777777" w:rsidR="00B8236E" w:rsidRDefault="00B8236E" w:rsidP="00B8236E">
      <w:pPr>
        <w:pStyle w:val="Heading4"/>
        <w:jc w:val="both"/>
      </w:pPr>
      <w:r>
        <w:t xml:space="preserve">‘Workers’ </w:t>
      </w:r>
      <w:r>
        <w:rPr>
          <w:u w:val="single"/>
        </w:rPr>
        <w:t>only</w:t>
      </w:r>
      <w:r>
        <w:t xml:space="preserve"> refers to more than one worker.</w:t>
      </w:r>
    </w:p>
    <w:p w14:paraId="27C5F41F" w14:textId="77777777" w:rsidR="00B8236E" w:rsidRPr="00EA3EF0" w:rsidRDefault="00B8236E" w:rsidP="00B8236E">
      <w:r w:rsidRPr="00EA3EF0">
        <w:rPr>
          <w:rStyle w:val="Style13ptBold"/>
        </w:rPr>
        <w:t>Collins Dictionary ND</w:t>
      </w:r>
      <w:r>
        <w:t xml:space="preserve"> [Collins Dictionary, "WORKER definition in American English," https://www.collinsdictionary.com/us/dictionary/english/worker]</w:t>
      </w:r>
    </w:p>
    <w:p w14:paraId="70331EFA" w14:textId="77777777" w:rsidR="00B8236E" w:rsidRPr="00E43CFC" w:rsidRDefault="00B8236E" w:rsidP="00B8236E">
      <w:r w:rsidRPr="00EA3EF0">
        <w:rPr>
          <w:rStyle w:val="Emphasis"/>
          <w:highlight w:val="cyan"/>
        </w:rPr>
        <w:t>countable noun</w:t>
      </w:r>
    </w:p>
    <w:p w14:paraId="7438553A" w14:textId="77777777" w:rsidR="00B8236E" w:rsidRDefault="00B8236E" w:rsidP="00B8236E">
      <w:r w:rsidRPr="00EA3EF0">
        <w:rPr>
          <w:rStyle w:val="Emphasis"/>
          <w:highlight w:val="cyan"/>
        </w:rPr>
        <w:t>Workers are people who are employed in industry</w:t>
      </w:r>
      <w:r w:rsidRPr="00E43CFC">
        <w:t xml:space="preserve"> or business and who are not managers.</w:t>
      </w:r>
    </w:p>
    <w:p w14:paraId="302A8E61" w14:textId="77777777" w:rsidR="00B8236E" w:rsidRDefault="00B8236E" w:rsidP="00B8236E">
      <w:pPr>
        <w:pStyle w:val="Heading4"/>
      </w:pPr>
      <w:r>
        <w:t>‘In’ means within.</w:t>
      </w:r>
    </w:p>
    <w:p w14:paraId="6BA4DFE6" w14:textId="77777777" w:rsidR="00B8236E" w:rsidRPr="00054BCB" w:rsidRDefault="00B8236E" w:rsidP="00B8236E">
      <w:r w:rsidRPr="00054BCB">
        <w:rPr>
          <w:rStyle w:val="Style13ptBold"/>
        </w:rPr>
        <w:t>Bea ’21</w:t>
      </w:r>
      <w:r>
        <w:t xml:space="preserve"> [Carlos T. Bea; July 7, 2021; Federal Court of Appeals Judge for the Ninth Circuit; Westlaw, “Salisbury v. City of Santa Monica,” 998 F.3d 852]</w:t>
      </w:r>
    </w:p>
    <w:p w14:paraId="2F2E7164" w14:textId="77777777" w:rsidR="00B8236E" w:rsidRPr="0014791F" w:rsidRDefault="00B8236E" w:rsidP="00B8236E">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23C0E677" w14:textId="77777777" w:rsidR="00B8236E" w:rsidRPr="00085EA0" w:rsidRDefault="00B8236E" w:rsidP="00B8236E">
      <w:pPr>
        <w:pStyle w:val="Heading4"/>
      </w:pPr>
      <w:r>
        <w:t xml:space="preserve">That’s the </w:t>
      </w:r>
      <w:r>
        <w:rPr>
          <w:u w:val="single"/>
        </w:rPr>
        <w:t>tie-breaker</w:t>
      </w:r>
      <w:r>
        <w:t>.</w:t>
      </w:r>
    </w:p>
    <w:p w14:paraId="3A56349A" w14:textId="77777777" w:rsidR="00B8236E" w:rsidRPr="0084138E" w:rsidRDefault="00B8236E" w:rsidP="00B8236E">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182CDBD4" w14:textId="77777777" w:rsidR="00B8236E" w:rsidRPr="0084138E" w:rsidRDefault="00B8236E" w:rsidP="00B8236E">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0BFA0C5D" w14:textId="77777777" w:rsidR="00B8236E" w:rsidRPr="0084138E" w:rsidRDefault="00B8236E" w:rsidP="00B8236E">
      <w:pPr>
        <w:ind w:left="720"/>
        <w:rPr>
          <w:sz w:val="16"/>
        </w:rPr>
      </w:pPr>
      <w:r w:rsidRPr="0084138E">
        <w:rPr>
          <w:sz w:val="16"/>
        </w:rPr>
        <w:lastRenderedPageBreak/>
        <w:t>“The enlightened patriots who framed our constitution, and the people who adopted it, must be understood to have employed words in their natural sense, and to have intended what they have said.”</w:t>
      </w:r>
    </w:p>
    <w:p w14:paraId="12B9160B" w14:textId="77777777" w:rsidR="00B8236E" w:rsidRPr="0084138E" w:rsidRDefault="00B8236E" w:rsidP="00B8236E">
      <w:pPr>
        <w:ind w:left="720" w:firstLine="720"/>
        <w:rPr>
          <w:sz w:val="16"/>
        </w:rPr>
      </w:pPr>
      <w:r w:rsidRPr="0084138E">
        <w:rPr>
          <w:sz w:val="16"/>
        </w:rPr>
        <w:t>Chief Justice John Marshall,</w:t>
      </w:r>
    </w:p>
    <w:p w14:paraId="618F57B2" w14:textId="77777777" w:rsidR="00B8236E" w:rsidRPr="0084138E" w:rsidRDefault="00B8236E" w:rsidP="00B8236E">
      <w:pPr>
        <w:ind w:left="720" w:firstLine="720"/>
        <w:rPr>
          <w:sz w:val="16"/>
        </w:rPr>
      </w:pPr>
      <w:r w:rsidRPr="0084138E">
        <w:rPr>
          <w:sz w:val="16"/>
        </w:rPr>
        <w:t>Gibbons v. Ogden, 22 U.S. (9 Wheat.) 1, 71 (1824).</w:t>
      </w:r>
    </w:p>
    <w:p w14:paraId="53242E3D" w14:textId="77777777" w:rsidR="00B8236E" w:rsidRPr="0084138E" w:rsidRDefault="00B8236E" w:rsidP="00B8236E">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2E0ECD8D" w14:textId="77777777" w:rsidR="00B8236E" w:rsidRPr="000E3886" w:rsidRDefault="00B8236E" w:rsidP="00B8236E">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08F06993" w14:textId="77777777" w:rsidR="00B8236E" w:rsidRDefault="00B8236E" w:rsidP="00B8236E">
      <w:pPr>
        <w:pStyle w:val="Heading2"/>
      </w:pPr>
      <w:r>
        <w:lastRenderedPageBreak/>
        <w:t>T---Pre-Existing</w:t>
      </w:r>
    </w:p>
    <w:p w14:paraId="0A0EED98" w14:textId="77777777" w:rsidR="00B8236E" w:rsidRDefault="00B8236E" w:rsidP="00B8236E">
      <w:pPr>
        <w:pStyle w:val="Heading3"/>
      </w:pPr>
      <w:r>
        <w:lastRenderedPageBreak/>
        <w:t>T Pre-Existing---2AC</w:t>
      </w:r>
    </w:p>
    <w:p w14:paraId="79BD94BE" w14:textId="77777777" w:rsidR="00B8236E" w:rsidRPr="00B25578" w:rsidRDefault="00B8236E" w:rsidP="00B8236E">
      <w:pPr>
        <w:pStyle w:val="Heading4"/>
      </w:pPr>
      <w:r>
        <w:t xml:space="preserve">‘Strengthen’ means to </w:t>
      </w:r>
      <w:r>
        <w:rPr>
          <w:u w:val="single"/>
        </w:rPr>
        <w:t>bestow</w:t>
      </w:r>
      <w:r>
        <w:t xml:space="preserve"> strength.</w:t>
      </w:r>
    </w:p>
    <w:p w14:paraId="79002386" w14:textId="77777777" w:rsidR="00B8236E" w:rsidRPr="008930A7" w:rsidRDefault="00B8236E" w:rsidP="00B8236E">
      <w:r w:rsidRPr="008930A7">
        <w:rPr>
          <w:rStyle w:val="Style13ptBold"/>
        </w:rPr>
        <w:t>Dictionary ’25</w:t>
      </w:r>
      <w:r>
        <w:t xml:space="preserve"> [Dictionary.com; 2025; Dictionary, “Strengthen,” </w:t>
      </w:r>
      <w:r w:rsidRPr="008930A7">
        <w:t>https://www.dictionary.com/browse/strengthen</w:t>
      </w:r>
      <w:r>
        <w:t>]</w:t>
      </w:r>
    </w:p>
    <w:p w14:paraId="155FB81B" w14:textId="77777777" w:rsidR="00B8236E" w:rsidRDefault="00B8236E" w:rsidP="00B8236E">
      <w:pPr>
        <w:rPr>
          <w:sz w:val="16"/>
        </w:rPr>
      </w:pPr>
      <w:r w:rsidRPr="008930A7">
        <w:rPr>
          <w:rStyle w:val="StyleUnderline"/>
          <w:highlight w:val="cyan"/>
        </w:rPr>
        <w:t>to</w:t>
      </w:r>
      <w:r w:rsidRPr="008930A7">
        <w:rPr>
          <w:sz w:val="16"/>
        </w:rPr>
        <w:t xml:space="preserve"> make stronger; </w:t>
      </w:r>
      <w:r w:rsidRPr="008930A7">
        <w:rPr>
          <w:rStyle w:val="StyleUnderline"/>
          <w:highlight w:val="cyan"/>
        </w:rPr>
        <w:t xml:space="preserve">give </w:t>
      </w:r>
      <w:r w:rsidRPr="008930A7">
        <w:rPr>
          <w:rStyle w:val="Emphasis"/>
          <w:highlight w:val="cyan"/>
        </w:rPr>
        <w:t>strength</w:t>
      </w:r>
      <w:r w:rsidRPr="008930A7">
        <w:rPr>
          <w:rStyle w:val="StyleUnderline"/>
          <w:highlight w:val="cyan"/>
        </w:rPr>
        <w:t xml:space="preserve"> to</w:t>
      </w:r>
      <w:r w:rsidRPr="008930A7">
        <w:rPr>
          <w:sz w:val="16"/>
        </w:rPr>
        <w:t>.</w:t>
      </w:r>
    </w:p>
    <w:p w14:paraId="142690FE" w14:textId="77777777" w:rsidR="00B8236E" w:rsidRDefault="00B8236E" w:rsidP="00B8236E">
      <w:pPr>
        <w:pStyle w:val="Heading4"/>
      </w:pPr>
      <w:r>
        <w:t xml:space="preserve">Strengthening CBRs alters </w:t>
      </w:r>
      <w:r>
        <w:rPr>
          <w:u w:val="single"/>
        </w:rPr>
        <w:t>duties</w:t>
      </w:r>
      <w:r>
        <w:t xml:space="preserve"> to bargain.</w:t>
      </w:r>
    </w:p>
    <w:p w14:paraId="2695280E" w14:textId="77777777" w:rsidR="00B8236E" w:rsidRPr="00610590" w:rsidRDefault="00B8236E" w:rsidP="00B8236E">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432E7B60" w14:textId="77777777" w:rsidR="00B8236E" w:rsidRPr="002A2530" w:rsidRDefault="00B8236E" w:rsidP="00B8236E">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693FE6FE" w14:textId="77777777" w:rsidR="00B8236E" w:rsidRDefault="00B8236E" w:rsidP="00B8236E">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538D854D" w14:textId="77777777" w:rsidR="00B8236E" w:rsidRPr="006C3CAE" w:rsidRDefault="00B8236E" w:rsidP="00B8236E">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773FAB71" w14:textId="77777777" w:rsidR="00B8236E" w:rsidRDefault="00B8236E" w:rsidP="00B8236E">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w:t>
      </w:r>
      <w:r w:rsidRPr="00740505">
        <w:rPr>
          <w:rStyle w:val="StyleUnderline"/>
        </w:rPr>
        <w:lastRenderedPageBreak/>
        <w:t>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60A11166" w14:textId="77777777" w:rsidR="00B8236E" w:rsidRPr="00817AB4" w:rsidRDefault="00B8236E" w:rsidP="00B8236E">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1E255FEE" w14:textId="77777777" w:rsidR="00B8236E" w:rsidRPr="00817AB4" w:rsidRDefault="00B8236E" w:rsidP="00B8236E">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1ADDFA31" w14:textId="3948AD94" w:rsidR="00B8236E" w:rsidRDefault="00B8236E" w:rsidP="00B8236E">
      <w:pPr>
        <w:pStyle w:val="Heading2"/>
      </w:pPr>
      <w:r>
        <w:lastRenderedPageBreak/>
        <w:t>CP---</w:t>
      </w:r>
      <w:r w:rsidR="00AE3D47">
        <w:t>States</w:t>
      </w:r>
    </w:p>
    <w:p w14:paraId="50D3DD47" w14:textId="77777777" w:rsidR="00B8236E" w:rsidRDefault="00B8236E" w:rsidP="00B8236E">
      <w:pPr>
        <w:pStyle w:val="Heading3"/>
      </w:pPr>
      <w:bookmarkStart w:id="3" w:name="_Hlk206673227"/>
      <w:r>
        <w:lastRenderedPageBreak/>
        <w:t>Federalism CP---2AC</w:t>
      </w:r>
    </w:p>
    <w:p w14:paraId="6ADCBE76" w14:textId="77777777" w:rsidR="00B8236E" w:rsidRDefault="00B8236E" w:rsidP="00B8236E">
      <w:r>
        <w:t>&lt;&lt;FOR REFERENCE&gt;&gt;</w:t>
      </w:r>
    </w:p>
    <w:p w14:paraId="3183B49F" w14:textId="77777777" w:rsidR="00B8236E" w:rsidRPr="002C4C4B" w:rsidRDefault="00B8236E" w:rsidP="00B8236E">
      <w:pPr>
        <w:rPr>
          <w:sz w:val="16"/>
          <w:szCs w:val="20"/>
        </w:rPr>
      </w:pPr>
      <w:r w:rsidRPr="002C4C4B">
        <w:rPr>
          <w:sz w:val="16"/>
          <w:szCs w:val="20"/>
        </w:rPr>
        <w:t xml:space="preserve">The unions pointed to </w:t>
      </w:r>
      <w:r w:rsidRPr="002C4C4B">
        <w:rPr>
          <w:rStyle w:val="Emphasis"/>
          <w:sz w:val="20"/>
          <w:szCs w:val="20"/>
          <w:highlight w:val="lightGray"/>
        </w:rPr>
        <w:t>statements</w:t>
      </w:r>
      <w:r w:rsidRPr="002C4C4B">
        <w:rPr>
          <w:rStyle w:val="StyleUnderline"/>
          <w:sz w:val="20"/>
          <w:szCs w:val="20"/>
          <w:highlight w:val="lightGray"/>
        </w:rPr>
        <w:t xml:space="preserve"> from</w:t>
      </w:r>
      <w:r w:rsidRPr="002C4C4B">
        <w:rPr>
          <w:rStyle w:val="StyleUnderline"/>
          <w:sz w:val="20"/>
          <w:szCs w:val="20"/>
        </w:rPr>
        <w:t xml:space="preserve"> the </w:t>
      </w:r>
      <w:r w:rsidRPr="002C4C4B">
        <w:rPr>
          <w:rStyle w:val="StyleUnderline"/>
          <w:sz w:val="20"/>
          <w:szCs w:val="20"/>
          <w:highlight w:val="lightGray"/>
        </w:rPr>
        <w:t>White House</w:t>
      </w:r>
      <w:r w:rsidRPr="002C4C4B">
        <w:rPr>
          <w:sz w:val="16"/>
          <w:szCs w:val="20"/>
        </w:rPr>
        <w:t xml:space="preserve"> justifying the order that said “</w:t>
      </w:r>
      <w:r w:rsidRPr="002C4C4B">
        <w:rPr>
          <w:rStyle w:val="StyleUnderline"/>
          <w:sz w:val="20"/>
          <w:szCs w:val="20"/>
        </w:rPr>
        <w:t xml:space="preserve">certain federal </w:t>
      </w:r>
      <w:r w:rsidRPr="002C4C4B">
        <w:rPr>
          <w:rStyle w:val="StyleUnderline"/>
          <w:sz w:val="20"/>
          <w:szCs w:val="20"/>
          <w:highlight w:val="lightGray"/>
        </w:rPr>
        <w:t xml:space="preserve">unions have </w:t>
      </w:r>
      <w:r w:rsidRPr="002C4C4B">
        <w:rPr>
          <w:rStyle w:val="Emphasis"/>
          <w:sz w:val="20"/>
          <w:szCs w:val="20"/>
          <w:highlight w:val="lightGray"/>
        </w:rPr>
        <w:t>declared war</w:t>
      </w:r>
      <w:r w:rsidRPr="002C4C4B">
        <w:rPr>
          <w:rStyle w:val="StyleUnderline"/>
          <w:sz w:val="20"/>
          <w:szCs w:val="20"/>
        </w:rPr>
        <w:t xml:space="preserve"> on President Trump’s agenda</w:t>
      </w:r>
      <w:r w:rsidRPr="002C4C4B">
        <w:rPr>
          <w:sz w:val="16"/>
          <w:szCs w:val="20"/>
        </w:rPr>
        <w:t xml:space="preserve">” and that the president “will </w:t>
      </w:r>
      <w:r w:rsidRPr="002C4C4B">
        <w:rPr>
          <w:rStyle w:val="StyleUnderline"/>
          <w:sz w:val="20"/>
          <w:szCs w:val="20"/>
          <w:highlight w:val="lightGray"/>
        </w:rPr>
        <w:t>not tolerate</w:t>
      </w:r>
      <w:r w:rsidRPr="002C4C4B">
        <w:rPr>
          <w:rStyle w:val="StyleUnderline"/>
          <w:sz w:val="20"/>
          <w:szCs w:val="20"/>
        </w:rPr>
        <w:t xml:space="preserve"> mass </w:t>
      </w:r>
      <w:r w:rsidRPr="002C4C4B">
        <w:rPr>
          <w:rStyle w:val="Emphasis"/>
          <w:sz w:val="20"/>
          <w:szCs w:val="20"/>
          <w:highlight w:val="lightGray"/>
        </w:rPr>
        <w:t>obstruction</w:t>
      </w:r>
      <w:r w:rsidRPr="002C4C4B">
        <w:rPr>
          <w:rStyle w:val="StyleUnderline"/>
          <w:sz w:val="20"/>
          <w:szCs w:val="20"/>
          <w:highlight w:val="lightGray"/>
        </w:rPr>
        <w:t xml:space="preserve"> that jeopardizes</w:t>
      </w:r>
      <w:r w:rsidRPr="002C4C4B">
        <w:rPr>
          <w:rStyle w:val="StyleUnderline"/>
          <w:sz w:val="20"/>
          <w:szCs w:val="20"/>
        </w:rPr>
        <w:t xml:space="preserve"> his </w:t>
      </w:r>
      <w:r w:rsidRPr="002C4C4B">
        <w:rPr>
          <w:rStyle w:val="StyleUnderline"/>
          <w:sz w:val="20"/>
          <w:szCs w:val="20"/>
          <w:highlight w:val="lightGray"/>
        </w:rPr>
        <w:t xml:space="preserve">ability to manage </w:t>
      </w:r>
      <w:r w:rsidRPr="002C4C4B">
        <w:rPr>
          <w:rStyle w:val="Emphasis"/>
          <w:sz w:val="20"/>
          <w:szCs w:val="20"/>
          <w:highlight w:val="lightGray"/>
        </w:rPr>
        <w:t>agencies</w:t>
      </w:r>
      <w:r w:rsidRPr="002C4C4B">
        <w:rPr>
          <w:rStyle w:val="StyleUnderline"/>
          <w:sz w:val="20"/>
          <w:szCs w:val="20"/>
        </w:rPr>
        <w:t xml:space="preserve"> with vital national security missions</w:t>
      </w:r>
      <w:r w:rsidRPr="002C4C4B">
        <w:rPr>
          <w:sz w:val="16"/>
          <w:szCs w:val="20"/>
        </w:rPr>
        <w:t>.”</w:t>
      </w:r>
    </w:p>
    <w:p w14:paraId="24B50610" w14:textId="77777777" w:rsidR="00B8236E" w:rsidRPr="002C4C4B" w:rsidRDefault="00B8236E" w:rsidP="00B8236E">
      <w:pPr>
        <w:rPr>
          <w:sz w:val="16"/>
          <w:szCs w:val="20"/>
        </w:rPr>
      </w:pPr>
      <w:r w:rsidRPr="002C4C4B">
        <w:rPr>
          <w:sz w:val="16"/>
          <w:szCs w:val="20"/>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4FB66688" w14:textId="77777777" w:rsidR="00B8236E" w:rsidRDefault="00B8236E" w:rsidP="00B8236E">
      <w:pPr>
        <w:rPr>
          <w:sz w:val="16"/>
          <w:szCs w:val="20"/>
        </w:rPr>
      </w:pPr>
      <w:r w:rsidRPr="002C4C4B">
        <w:rPr>
          <w:sz w:val="16"/>
          <w:szCs w:val="20"/>
        </w:rPr>
        <w:t xml:space="preserve">The unions had also argued that the order </w:t>
      </w:r>
      <w:r w:rsidRPr="002C4C4B">
        <w:rPr>
          <w:rStyle w:val="StyleUnderline"/>
          <w:sz w:val="20"/>
          <w:szCs w:val="20"/>
        </w:rPr>
        <w:t xml:space="preserve">broadly </w:t>
      </w:r>
      <w:r w:rsidRPr="002C4C4B">
        <w:rPr>
          <w:rStyle w:val="StyleUnderline"/>
          <w:sz w:val="20"/>
          <w:szCs w:val="20"/>
          <w:highlight w:val="lightGray"/>
        </w:rPr>
        <w:t>targeted agencies across the government</w:t>
      </w:r>
      <w:r w:rsidRPr="002C4C4B">
        <w:rPr>
          <w:sz w:val="16"/>
          <w:szCs w:val="20"/>
        </w:rPr>
        <w:t xml:space="preserve">, some of which had no obvious national security portfolio — including the </w:t>
      </w:r>
      <w:r w:rsidRPr="002C4C4B">
        <w:rPr>
          <w:rStyle w:val="Emphasis"/>
          <w:sz w:val="20"/>
          <w:szCs w:val="20"/>
        </w:rPr>
        <w:t>D</w:t>
      </w:r>
      <w:r w:rsidRPr="002C4C4B">
        <w:rPr>
          <w:sz w:val="16"/>
          <w:szCs w:val="20"/>
        </w:rPr>
        <w:t xml:space="preserve">epartment of </w:t>
      </w:r>
      <w:r w:rsidRPr="002C4C4B">
        <w:rPr>
          <w:rStyle w:val="Emphasis"/>
          <w:sz w:val="20"/>
          <w:szCs w:val="20"/>
        </w:rPr>
        <w:t>H</w:t>
      </w:r>
      <w:r w:rsidRPr="002C4C4B">
        <w:rPr>
          <w:sz w:val="16"/>
          <w:szCs w:val="20"/>
        </w:rPr>
        <w:t xml:space="preserve">ealth and </w:t>
      </w:r>
      <w:r w:rsidRPr="002C4C4B">
        <w:rPr>
          <w:rStyle w:val="Emphasis"/>
          <w:sz w:val="20"/>
          <w:szCs w:val="20"/>
        </w:rPr>
        <w:t>H</w:t>
      </w:r>
      <w:r w:rsidRPr="002C4C4B">
        <w:rPr>
          <w:sz w:val="16"/>
          <w:szCs w:val="20"/>
        </w:rPr>
        <w:t xml:space="preserve">uman </w:t>
      </w:r>
      <w:r w:rsidRPr="002C4C4B">
        <w:rPr>
          <w:rStyle w:val="Emphasis"/>
          <w:sz w:val="20"/>
          <w:szCs w:val="20"/>
        </w:rPr>
        <w:t>S</w:t>
      </w:r>
      <w:r w:rsidRPr="002C4C4B">
        <w:rPr>
          <w:sz w:val="16"/>
          <w:szCs w:val="20"/>
        </w:rPr>
        <w:t xml:space="preserve">ervices </w:t>
      </w:r>
      <w:r w:rsidRPr="002C4C4B">
        <w:rPr>
          <w:rStyle w:val="StyleUnderline"/>
          <w:sz w:val="20"/>
          <w:szCs w:val="20"/>
        </w:rPr>
        <w:t xml:space="preserve">and the </w:t>
      </w:r>
      <w:r w:rsidRPr="002C4C4B">
        <w:rPr>
          <w:rStyle w:val="Emphasis"/>
          <w:sz w:val="20"/>
          <w:szCs w:val="20"/>
        </w:rPr>
        <w:t>E</w:t>
      </w:r>
      <w:r w:rsidRPr="002C4C4B">
        <w:rPr>
          <w:sz w:val="16"/>
          <w:szCs w:val="20"/>
        </w:rPr>
        <w:t xml:space="preserve">nvironmental </w:t>
      </w:r>
      <w:r w:rsidRPr="002C4C4B">
        <w:rPr>
          <w:rStyle w:val="Emphasis"/>
          <w:sz w:val="20"/>
          <w:szCs w:val="20"/>
        </w:rPr>
        <w:t>P</w:t>
      </w:r>
      <w:r w:rsidRPr="002C4C4B">
        <w:rPr>
          <w:sz w:val="16"/>
          <w:szCs w:val="20"/>
        </w:rPr>
        <w:t xml:space="preserve">rotection </w:t>
      </w:r>
      <w:r w:rsidRPr="002C4C4B">
        <w:rPr>
          <w:rStyle w:val="Emphasis"/>
          <w:sz w:val="20"/>
          <w:szCs w:val="20"/>
        </w:rPr>
        <w:t>A</w:t>
      </w:r>
      <w:r w:rsidRPr="002C4C4B">
        <w:rPr>
          <w:sz w:val="16"/>
          <w:szCs w:val="20"/>
        </w:rPr>
        <w:t xml:space="preserve">gency — using national security as a </w:t>
      </w:r>
      <w:r w:rsidRPr="002C4C4B">
        <w:rPr>
          <w:rStyle w:val="StyleUnderline"/>
          <w:sz w:val="20"/>
          <w:szCs w:val="20"/>
        </w:rPr>
        <w:t xml:space="preserve">pretext </w:t>
      </w:r>
      <w:r w:rsidRPr="002C4C4B">
        <w:rPr>
          <w:rStyle w:val="StyleUnderline"/>
          <w:sz w:val="20"/>
          <w:szCs w:val="20"/>
          <w:highlight w:val="lightGray"/>
        </w:rPr>
        <w:t xml:space="preserve">to </w:t>
      </w:r>
      <w:r w:rsidRPr="002C4C4B">
        <w:rPr>
          <w:rStyle w:val="Emphasis"/>
          <w:sz w:val="20"/>
          <w:szCs w:val="20"/>
          <w:highlight w:val="lightGray"/>
        </w:rPr>
        <w:t>strip</w:t>
      </w:r>
      <w:r w:rsidRPr="002C4C4B">
        <w:rPr>
          <w:rStyle w:val="StyleUnderline"/>
          <w:sz w:val="20"/>
          <w:szCs w:val="20"/>
        </w:rPr>
        <w:t xml:space="preserve"> the </w:t>
      </w:r>
      <w:r w:rsidRPr="002C4C4B">
        <w:rPr>
          <w:rStyle w:val="StyleUnderline"/>
          <w:sz w:val="20"/>
          <w:szCs w:val="20"/>
          <w:highlight w:val="lightGray"/>
        </w:rPr>
        <w:t>unions of</w:t>
      </w:r>
      <w:r w:rsidRPr="002C4C4B">
        <w:rPr>
          <w:rStyle w:val="StyleUnderline"/>
          <w:sz w:val="20"/>
          <w:szCs w:val="20"/>
        </w:rPr>
        <w:t xml:space="preserve"> their </w:t>
      </w:r>
      <w:r w:rsidRPr="002C4C4B">
        <w:rPr>
          <w:rStyle w:val="Emphasis"/>
          <w:sz w:val="20"/>
          <w:szCs w:val="20"/>
          <w:highlight w:val="lightGray"/>
        </w:rPr>
        <w:t>power</w:t>
      </w:r>
      <w:r w:rsidRPr="002C4C4B">
        <w:rPr>
          <w:sz w:val="16"/>
          <w:szCs w:val="20"/>
        </w:rPr>
        <w:t>.</w:t>
      </w:r>
    </w:p>
    <w:p w14:paraId="23885DA1" w14:textId="77777777" w:rsidR="00B8236E" w:rsidRDefault="00B8236E" w:rsidP="00B8236E">
      <w:pPr>
        <w:pStyle w:val="Heading4"/>
      </w:pPr>
      <w:r>
        <w:t xml:space="preserve">Trump won’t stop at </w:t>
      </w:r>
      <w:r>
        <w:rPr>
          <w:u w:val="single"/>
        </w:rPr>
        <w:t>anything</w:t>
      </w:r>
      <w:r>
        <w:t>.</w:t>
      </w:r>
    </w:p>
    <w:p w14:paraId="417CA462" w14:textId="77777777" w:rsidR="00B8236E" w:rsidRPr="00B36E4D" w:rsidRDefault="00B8236E" w:rsidP="00B8236E">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65BB1499" w14:textId="77777777" w:rsidR="00B8236E" w:rsidRPr="00B36E4D" w:rsidRDefault="00B8236E" w:rsidP="00B8236E">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551218FB" w14:textId="77777777" w:rsidR="00B8236E" w:rsidRPr="00B36E4D" w:rsidRDefault="00B8236E" w:rsidP="00B8236E">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32554880" w14:textId="77777777" w:rsidR="00B8236E" w:rsidRPr="00B36E4D" w:rsidRDefault="00B8236E" w:rsidP="00B8236E">
      <w:pPr>
        <w:rPr>
          <w:sz w:val="16"/>
        </w:rPr>
      </w:pPr>
      <w:r w:rsidRPr="00B36E4D">
        <w:rPr>
          <w:sz w:val="16"/>
        </w:rPr>
        <w:t>On 27 March, Donald Trump issued an executive order, citing national security, to exempt collective bargaining at several federal departments for more than 1 million workers.</w:t>
      </w:r>
    </w:p>
    <w:p w14:paraId="0CCB1EE2" w14:textId="77777777" w:rsidR="00B8236E" w:rsidRPr="00B36E4D" w:rsidRDefault="00B8236E" w:rsidP="00B8236E">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676C8968" w14:textId="77777777" w:rsidR="00B8236E" w:rsidRPr="00B36E4D" w:rsidRDefault="00B8236E" w:rsidP="00B8236E">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9E05BA8" w14:textId="77777777" w:rsidR="00B8236E" w:rsidRPr="00B36E4D" w:rsidRDefault="00B8236E" w:rsidP="00B8236E">
      <w:pPr>
        <w:rPr>
          <w:sz w:val="16"/>
        </w:rPr>
      </w:pPr>
      <w:r w:rsidRPr="00B36E4D">
        <w:rPr>
          <w:sz w:val="16"/>
        </w:rPr>
        <w:t>Rushab Sanghvi, AFGE’s general counsel, expects a decision in their lawsuit against the administration next month. But he expects the four cases are likely to end up in the supreme court.</w:t>
      </w:r>
    </w:p>
    <w:p w14:paraId="3F29260E" w14:textId="77777777" w:rsidR="00B8236E" w:rsidRPr="00B36E4D" w:rsidRDefault="00B8236E" w:rsidP="00B8236E">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28A5C1C0" w14:textId="77777777" w:rsidR="00B8236E" w:rsidRPr="00B36E4D" w:rsidRDefault="00B8236E" w:rsidP="00B8236E">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7A06B458" w14:textId="77777777" w:rsidR="00B8236E" w:rsidRPr="00B36E4D" w:rsidRDefault="00B8236E" w:rsidP="00B8236E">
      <w:pPr>
        <w:rPr>
          <w:sz w:val="16"/>
        </w:rPr>
      </w:pPr>
      <w:r w:rsidRPr="00B36E4D">
        <w:rPr>
          <w:sz w:val="16"/>
        </w:rPr>
        <w:lastRenderedPageBreak/>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6E418CC0" w14:textId="77777777" w:rsidR="00B8236E" w:rsidRPr="00B36E4D" w:rsidRDefault="00B8236E" w:rsidP="00B8236E">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63C19A75" w14:textId="77777777" w:rsidR="00B8236E" w:rsidRPr="00BE4E4C" w:rsidRDefault="00B8236E" w:rsidP="00B8236E">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bookmarkEnd w:id="3"/>
    <w:p w14:paraId="662A4FEB" w14:textId="77777777" w:rsidR="00B8236E" w:rsidRDefault="00B8236E" w:rsidP="00B8236E">
      <w:pPr>
        <w:pStyle w:val="Heading3"/>
      </w:pPr>
      <w:r>
        <w:lastRenderedPageBreak/>
        <w:t>Federalism CP---Food---2AC</w:t>
      </w:r>
    </w:p>
    <w:p w14:paraId="0048CB08" w14:textId="77777777" w:rsidR="00B8236E" w:rsidRPr="000707A2" w:rsidRDefault="00B8236E" w:rsidP="00B8236E">
      <w:pPr>
        <w:pStyle w:val="Heading4"/>
        <w:rPr>
          <w:rFonts w:cs="Arial"/>
        </w:rPr>
      </w:pPr>
      <w:r w:rsidRPr="000707A2">
        <w:rPr>
          <w:rFonts w:cs="Arial"/>
        </w:rPr>
        <w:t>No food wars.</w:t>
      </w:r>
    </w:p>
    <w:p w14:paraId="03A1B186" w14:textId="77777777" w:rsidR="00B8236E" w:rsidRPr="000707A2" w:rsidRDefault="00B8236E" w:rsidP="00B8236E">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6D241D52" w14:textId="77777777" w:rsidR="00B8236E" w:rsidRPr="000707A2" w:rsidRDefault="00B8236E" w:rsidP="00B8236E">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1D85D17B" w14:textId="77777777" w:rsidR="00B8236E" w:rsidRPr="0066052A" w:rsidRDefault="00B8236E" w:rsidP="00B8236E">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31C22497" w14:textId="77777777" w:rsidR="00B8236E" w:rsidRDefault="00B8236E" w:rsidP="00B8236E">
      <w:pPr>
        <w:pStyle w:val="Heading3"/>
      </w:pPr>
      <w:r>
        <w:lastRenderedPageBreak/>
        <w:t>Con Con CP---2AC</w:t>
      </w:r>
    </w:p>
    <w:p w14:paraId="00028495" w14:textId="77777777" w:rsidR="00B8236E" w:rsidRDefault="00B8236E" w:rsidP="00B8236E">
      <w:pPr>
        <w:pStyle w:val="Heading4"/>
      </w:pPr>
      <w:r>
        <w:t xml:space="preserve">Convention is </w:t>
      </w:r>
      <w:r>
        <w:rPr>
          <w:u w:val="single"/>
        </w:rPr>
        <w:t>chaos</w:t>
      </w:r>
      <w:r>
        <w:t xml:space="preserve"> – causes legal challenges which </w:t>
      </w:r>
      <w:r>
        <w:rPr>
          <w:u w:val="single"/>
        </w:rPr>
        <w:t>destroy perception</w:t>
      </w:r>
      <w:r>
        <w:t>.</w:t>
      </w:r>
    </w:p>
    <w:p w14:paraId="7BA505CB" w14:textId="77777777" w:rsidR="00B8236E" w:rsidRDefault="00B8236E" w:rsidP="00B8236E">
      <w:r>
        <w:rPr>
          <w:rStyle w:val="Style13ptBold"/>
        </w:rPr>
        <w:t xml:space="preserve">Riestenberg 18 </w:t>
      </w:r>
      <w:r>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9C219F">
        <w:t>https://www.commoncause.org/resource/u-s-constitution-threatened-as-article-v-convention-movement-nears-success/</w:t>
      </w:r>
      <w:r>
        <w:t>]</w:t>
      </w:r>
    </w:p>
    <w:p w14:paraId="04DC2966" w14:textId="77777777" w:rsidR="00B8236E" w:rsidRDefault="00B8236E" w:rsidP="00B8236E">
      <w:pPr>
        <w:rPr>
          <w:sz w:val="16"/>
        </w:rPr>
      </w:pPr>
      <w:r>
        <w:rPr>
          <w:sz w:val="16"/>
        </w:rPr>
        <w:t xml:space="preserve">Why </w:t>
      </w:r>
      <w:r>
        <w:rPr>
          <w:rStyle w:val="StyleUnderline"/>
        </w:rPr>
        <w:t>the</w:t>
      </w:r>
      <w:r>
        <w:rPr>
          <w:sz w:val="16"/>
        </w:rPr>
        <w:t xml:space="preserve"> Article V </w:t>
      </w:r>
      <w:r>
        <w:rPr>
          <w:rStyle w:val="StyleUnderline"/>
        </w:rPr>
        <w:t>Convention</w:t>
      </w:r>
      <w:r>
        <w:rPr>
          <w:sz w:val="16"/>
        </w:rPr>
        <w:t xml:space="preserve"> Process </w:t>
      </w:r>
      <w:r>
        <w:rPr>
          <w:rStyle w:val="StyleUnderline"/>
        </w:rPr>
        <w:t xml:space="preserve">is a </w:t>
      </w:r>
      <w:r>
        <w:rPr>
          <w:rStyle w:val="Emphasis"/>
        </w:rPr>
        <w:t>Threat</w:t>
      </w:r>
    </w:p>
    <w:p w14:paraId="0D2CD7A5" w14:textId="77777777" w:rsidR="00B8236E" w:rsidRDefault="00B8236E" w:rsidP="00B8236E">
      <w:pPr>
        <w:rPr>
          <w:rStyle w:val="StyleUnderline"/>
        </w:rPr>
      </w:pPr>
      <w:r>
        <w:rPr>
          <w:sz w:val="16"/>
        </w:rPr>
        <w:t>As outlined in Common Cause’s 2015 report, </w:t>
      </w:r>
      <w:r>
        <w:rPr>
          <w:rStyle w:val="StyleUnderline"/>
        </w:rPr>
        <w:t>The</w:t>
      </w:r>
      <w:r>
        <w:rPr>
          <w:sz w:val="16"/>
        </w:rPr>
        <w:t xml:space="preserve"> Dangerous Path: Big Money’s </w:t>
      </w:r>
      <w:r>
        <w:rPr>
          <w:rStyle w:val="StyleUnderline"/>
        </w:rPr>
        <w:t xml:space="preserve">Plan to </w:t>
      </w:r>
      <w:r>
        <w:rPr>
          <w:rStyle w:val="Emphasis"/>
        </w:rPr>
        <w:t>Shred the Constitution</w:t>
      </w:r>
      <w:r>
        <w:rPr>
          <w:sz w:val="16"/>
        </w:rPr>
        <w:t xml:space="preserve">, a constitutional convention </w:t>
      </w:r>
      <w:r>
        <w:rPr>
          <w:rStyle w:val="StyleUnderline"/>
        </w:rPr>
        <w:t xml:space="preserve">is open to </w:t>
      </w:r>
      <w:r>
        <w:rPr>
          <w:rStyle w:val="Emphasis"/>
        </w:rPr>
        <w:t>many problems</w:t>
      </w:r>
      <w:r>
        <w:rPr>
          <w:rStyle w:val="StyleUnderline"/>
        </w:rPr>
        <w:t>, including:</w:t>
      </w:r>
    </w:p>
    <w:p w14:paraId="0C598127" w14:textId="77777777" w:rsidR="00B8236E" w:rsidRDefault="00B8236E" w:rsidP="00B8236E">
      <w:pPr>
        <w:pStyle w:val="ListParagraph"/>
        <w:numPr>
          <w:ilvl w:val="0"/>
          <w:numId w:val="66"/>
        </w:numPr>
        <w:spacing w:line="254" w:lineRule="auto"/>
        <w:rPr>
          <w:sz w:val="16"/>
        </w:rPr>
      </w:pPr>
      <w:r>
        <w:rPr>
          <w:rStyle w:val="StyleUnderline"/>
        </w:rPr>
        <w:t xml:space="preserve">Threat of a </w:t>
      </w:r>
      <w:r>
        <w:rPr>
          <w:rStyle w:val="Emphasis"/>
        </w:rPr>
        <w:t>Runaway</w:t>
      </w:r>
      <w:r>
        <w:rPr>
          <w:sz w:val="16"/>
        </w:rPr>
        <w:t xml:space="preserve"> Convention: </w:t>
      </w:r>
      <w:r>
        <w:rPr>
          <w:rStyle w:val="StyleUnderline"/>
          <w:highlight w:val="cyan"/>
        </w:rPr>
        <w:t xml:space="preserve">There is </w:t>
      </w:r>
      <w:r>
        <w:rPr>
          <w:rStyle w:val="Emphasis"/>
          <w:highlight w:val="cyan"/>
        </w:rPr>
        <w:t>nothing</w:t>
      </w:r>
      <w:r>
        <w:rPr>
          <w:sz w:val="16"/>
        </w:rPr>
        <w:t xml:space="preserve"> in the Constitution </w:t>
      </w:r>
      <w:r>
        <w:rPr>
          <w:rStyle w:val="StyleUnderline"/>
          <w:highlight w:val="cyan"/>
        </w:rPr>
        <w:t xml:space="preserve">to </w:t>
      </w:r>
      <w:r>
        <w:rPr>
          <w:rStyle w:val="Emphasis"/>
          <w:highlight w:val="cyan"/>
        </w:rPr>
        <w:t>prevent</w:t>
      </w:r>
      <w:r>
        <w:rPr>
          <w:rStyle w:val="StyleUnderline"/>
          <w:highlight w:val="cyan"/>
        </w:rPr>
        <w:t xml:space="preserve"> a</w:t>
      </w:r>
      <w:r>
        <w:rPr>
          <w:rStyle w:val="StyleUnderline"/>
        </w:rPr>
        <w:t xml:space="preserve"> constitutional </w:t>
      </w:r>
      <w:r>
        <w:rPr>
          <w:rStyle w:val="StyleUnderline"/>
          <w:highlight w:val="cyan"/>
        </w:rPr>
        <w:t>convention</w:t>
      </w:r>
      <w:r>
        <w:rPr>
          <w:rStyle w:val="StyleUnderline"/>
        </w:rPr>
        <w:t xml:space="preserve"> from </w:t>
      </w:r>
      <w:r>
        <w:rPr>
          <w:rStyle w:val="StyleUnderline"/>
          <w:highlight w:val="cyan"/>
        </w:rPr>
        <w:t>being</w:t>
      </w:r>
      <w:r>
        <w:rPr>
          <w:rStyle w:val="StyleUnderline"/>
        </w:rPr>
        <w:t xml:space="preserve"> </w:t>
      </w:r>
      <w:r>
        <w:rPr>
          <w:rStyle w:val="Emphasis"/>
          <w:highlight w:val="cyan"/>
        </w:rPr>
        <w:t>expanded</w:t>
      </w:r>
      <w:r>
        <w:rPr>
          <w:rStyle w:val="Emphasis"/>
        </w:rPr>
        <w:t xml:space="preserve"> in scope</w:t>
      </w:r>
      <w:r>
        <w:rPr>
          <w:rStyle w:val="StyleUnderline"/>
        </w:rPr>
        <w:t xml:space="preserve"> to issues </w:t>
      </w:r>
      <w:r>
        <w:rPr>
          <w:rStyle w:val="Emphasis"/>
        </w:rPr>
        <w:t>not raised</w:t>
      </w:r>
      <w:r>
        <w:rPr>
          <w:rStyle w:val="StyleUnderline"/>
        </w:rPr>
        <w:t xml:space="preserve"> in convention calls passed by the</w:t>
      </w:r>
      <w:r>
        <w:rPr>
          <w:sz w:val="16"/>
        </w:rPr>
        <w:t xml:space="preserve"> state </w:t>
      </w:r>
      <w:r>
        <w:rPr>
          <w:rStyle w:val="StyleUnderline"/>
        </w:rPr>
        <w:t xml:space="preserve">legislatures, </w:t>
      </w:r>
      <w:r>
        <w:rPr>
          <w:rStyle w:val="StyleUnderline"/>
          <w:highlight w:val="cyan"/>
        </w:rPr>
        <w:t>and</w:t>
      </w:r>
      <w:r>
        <w:rPr>
          <w:sz w:val="16"/>
        </w:rPr>
        <w:t xml:space="preserve"> therefore </w:t>
      </w:r>
      <w:r>
        <w:rPr>
          <w:rStyle w:val="StyleUnderline"/>
        </w:rPr>
        <w:t xml:space="preserve">could </w:t>
      </w:r>
      <w:r>
        <w:rPr>
          <w:rStyle w:val="StyleUnderline"/>
          <w:highlight w:val="cyan"/>
        </w:rPr>
        <w:t>lead to a</w:t>
      </w:r>
      <w:r>
        <w:rPr>
          <w:rStyle w:val="StyleUnderline"/>
        </w:rPr>
        <w:t xml:space="preserve"> </w:t>
      </w:r>
      <w:r>
        <w:rPr>
          <w:rStyle w:val="Emphasis"/>
          <w:highlight w:val="cyan"/>
        </w:rPr>
        <w:t>runaway</w:t>
      </w:r>
      <w:r>
        <w:rPr>
          <w:rStyle w:val="Emphasis"/>
        </w:rPr>
        <w:t xml:space="preserve"> convention</w:t>
      </w:r>
      <w:r>
        <w:rPr>
          <w:sz w:val="16"/>
        </w:rPr>
        <w:t>.</w:t>
      </w:r>
    </w:p>
    <w:p w14:paraId="60BC6F16" w14:textId="77777777" w:rsidR="00B8236E" w:rsidRDefault="00B8236E" w:rsidP="00B8236E">
      <w:pPr>
        <w:pStyle w:val="ListParagraph"/>
        <w:numPr>
          <w:ilvl w:val="0"/>
          <w:numId w:val="66"/>
        </w:numPr>
        <w:spacing w:line="254" w:lineRule="auto"/>
        <w:rPr>
          <w:sz w:val="16"/>
        </w:rPr>
      </w:pPr>
      <w:r>
        <w:rPr>
          <w:rStyle w:val="StyleUnderline"/>
        </w:rPr>
        <w:t xml:space="preserve">Influence of </w:t>
      </w:r>
      <w:r>
        <w:rPr>
          <w:rStyle w:val="Emphasis"/>
          <w:highlight w:val="cyan"/>
        </w:rPr>
        <w:t>Special Interests</w:t>
      </w:r>
      <w:r>
        <w:rPr>
          <w:rStyle w:val="StyleUnderline"/>
        </w:rPr>
        <w:t>: A</w:t>
      </w:r>
      <w:r>
        <w:rPr>
          <w:sz w:val="16"/>
        </w:rPr>
        <w:t xml:space="preserve">n Article V </w:t>
      </w:r>
      <w:r>
        <w:rPr>
          <w:rStyle w:val="StyleUnderline"/>
        </w:rPr>
        <w:t xml:space="preserve">convention would </w:t>
      </w:r>
      <w:r>
        <w:rPr>
          <w:rStyle w:val="StyleUnderline"/>
          <w:highlight w:val="cyan"/>
        </w:rPr>
        <w:t>open the Constitution to</w:t>
      </w:r>
      <w:r>
        <w:rPr>
          <w:rStyle w:val="StyleUnderline"/>
        </w:rPr>
        <w:t xml:space="preserve"> revisions at a time of</w:t>
      </w:r>
      <w:r>
        <w:rPr>
          <w:sz w:val="16"/>
        </w:rPr>
        <w:t xml:space="preserve"> extreme </w:t>
      </w:r>
      <w:r>
        <w:rPr>
          <w:rStyle w:val="Emphasis"/>
          <w:highlight w:val="cyan"/>
        </w:rPr>
        <w:t>gerrymandering</w:t>
      </w:r>
      <w:r>
        <w:rPr>
          <w:rStyle w:val="StyleUnderline"/>
          <w:highlight w:val="cyan"/>
        </w:rPr>
        <w:t xml:space="preserve"> and </w:t>
      </w:r>
      <w:r>
        <w:rPr>
          <w:rStyle w:val="Emphasis"/>
          <w:highlight w:val="cyan"/>
        </w:rPr>
        <w:t>polarization</w:t>
      </w:r>
      <w:r>
        <w:rPr>
          <w:rStyle w:val="StyleUnderline"/>
        </w:rPr>
        <w:t xml:space="preserve"> amid unlimited</w:t>
      </w:r>
      <w:r>
        <w:rPr>
          <w:sz w:val="16"/>
        </w:rPr>
        <w:t xml:space="preserve"> political </w:t>
      </w:r>
      <w:r>
        <w:rPr>
          <w:rStyle w:val="StyleUnderline"/>
        </w:rPr>
        <w:t>spending. It could allow special interests</w:t>
      </w:r>
      <w:r>
        <w:rPr>
          <w:sz w:val="16"/>
        </w:rPr>
        <w:t xml:space="preserve"> and the wealthiest </w:t>
      </w:r>
      <w:r>
        <w:rPr>
          <w:rStyle w:val="StyleUnderline"/>
        </w:rPr>
        <w:t xml:space="preserve">to </w:t>
      </w:r>
      <w:r>
        <w:rPr>
          <w:rStyle w:val="Emphasis"/>
        </w:rPr>
        <w:t>re-write</w:t>
      </w:r>
      <w:r>
        <w:rPr>
          <w:rStyle w:val="StyleUnderline"/>
        </w:rPr>
        <w:t xml:space="preserve"> the rules</w:t>
      </w:r>
      <w:r>
        <w:rPr>
          <w:sz w:val="16"/>
        </w:rPr>
        <w:t xml:space="preserve"> governing our system </w:t>
      </w:r>
      <w:r>
        <w:rPr>
          <w:rStyle w:val="StyleUnderline"/>
        </w:rPr>
        <w:t>of government</w:t>
      </w:r>
      <w:r>
        <w:rPr>
          <w:sz w:val="16"/>
        </w:rPr>
        <w:t>.</w:t>
      </w:r>
    </w:p>
    <w:p w14:paraId="37FE887E" w14:textId="77777777" w:rsidR="00B8236E" w:rsidRDefault="00B8236E" w:rsidP="00B8236E">
      <w:pPr>
        <w:pStyle w:val="ListParagraph"/>
        <w:numPr>
          <w:ilvl w:val="0"/>
          <w:numId w:val="66"/>
        </w:numPr>
        <w:spacing w:line="254" w:lineRule="auto"/>
        <w:rPr>
          <w:sz w:val="16"/>
        </w:rPr>
      </w:pPr>
      <w:r>
        <w:rPr>
          <w:rStyle w:val="StyleUnderline"/>
        </w:rPr>
        <w:t xml:space="preserve">Lack of </w:t>
      </w:r>
      <w:r>
        <w:rPr>
          <w:rStyle w:val="Emphasis"/>
        </w:rPr>
        <w:t>Convention Rules</w:t>
      </w:r>
      <w:r>
        <w:rPr>
          <w:rStyle w:val="StyleUnderline"/>
        </w:rPr>
        <w:t>: </w:t>
      </w:r>
      <w:r>
        <w:rPr>
          <w:rStyle w:val="StyleUnderline"/>
          <w:highlight w:val="cyan"/>
        </w:rPr>
        <w:t xml:space="preserve">There are </w:t>
      </w:r>
      <w:r>
        <w:rPr>
          <w:rStyle w:val="Emphasis"/>
          <w:highlight w:val="cyan"/>
        </w:rPr>
        <w:t>no rules</w:t>
      </w:r>
      <w:r>
        <w:rPr>
          <w:rStyle w:val="StyleUnderline"/>
        </w:rPr>
        <w:t xml:space="preserve"> governing</w:t>
      </w:r>
      <w:r>
        <w:rPr>
          <w:sz w:val="16"/>
        </w:rPr>
        <w:t xml:space="preserve"> constitutional </w:t>
      </w:r>
      <w:r>
        <w:rPr>
          <w:rStyle w:val="StyleUnderline"/>
        </w:rPr>
        <w:t xml:space="preserve">conventions. </w:t>
      </w:r>
      <w:r>
        <w:rPr>
          <w:rStyle w:val="StyleUnderline"/>
          <w:highlight w:val="cyan"/>
        </w:rPr>
        <w:t>A convention would be</w:t>
      </w:r>
      <w:r>
        <w:rPr>
          <w:rStyle w:val="StyleUnderline"/>
        </w:rPr>
        <w:t xml:space="preserve"> an </w:t>
      </w:r>
      <w:r>
        <w:rPr>
          <w:rStyle w:val="Emphasis"/>
        </w:rPr>
        <w:t xml:space="preserve">unpredictable </w:t>
      </w:r>
      <w:r>
        <w:rPr>
          <w:rStyle w:val="Emphasis"/>
          <w:highlight w:val="cyan"/>
        </w:rPr>
        <w:t>Pandora’s Box</w:t>
      </w:r>
      <w:r>
        <w:rPr>
          <w:rStyle w:val="StyleUnderline"/>
        </w:rPr>
        <w:t>; the last one</w:t>
      </w:r>
      <w:r>
        <w:rPr>
          <w:sz w:val="16"/>
        </w:rPr>
        <w:t xml:space="preserve">, in 1787, </w:t>
      </w:r>
      <w:r>
        <w:rPr>
          <w:rStyle w:val="StyleUnderline"/>
        </w:rPr>
        <w:t xml:space="preserve">resulted in a </w:t>
      </w:r>
      <w:r>
        <w:rPr>
          <w:rStyle w:val="Emphasis"/>
        </w:rPr>
        <w:t>brand-new</w:t>
      </w:r>
      <w:r>
        <w:rPr>
          <w:rStyle w:val="StyleUnderline"/>
        </w:rPr>
        <w:t xml:space="preserve"> Constitution. One group</w:t>
      </w:r>
      <w:r>
        <w:rPr>
          <w:sz w:val="16"/>
        </w:rPr>
        <w:t xml:space="preserve"> advocating for a “Convention of States” </w:t>
      </w:r>
      <w:r>
        <w:rPr>
          <w:rStyle w:val="StyleUnderline"/>
        </w:rPr>
        <w:t xml:space="preserve">openly discusses the possibility of using the process to </w:t>
      </w:r>
      <w:r>
        <w:rPr>
          <w:rStyle w:val="Emphasis"/>
        </w:rPr>
        <w:t>undo</w:t>
      </w:r>
      <w:r>
        <w:rPr>
          <w:sz w:val="16"/>
        </w:rPr>
        <w:t xml:space="preserve"> hard-won </w:t>
      </w:r>
      <w:r>
        <w:rPr>
          <w:rStyle w:val="StyleUnderline"/>
        </w:rPr>
        <w:t>civil rights</w:t>
      </w:r>
      <w:r>
        <w:rPr>
          <w:sz w:val="16"/>
        </w:rPr>
        <w:t xml:space="preserve"> and civil liberties advances </w:t>
      </w:r>
      <w:r>
        <w:rPr>
          <w:rStyle w:val="StyleUnderline"/>
        </w:rPr>
        <w:t>and undermine basic rights</w:t>
      </w:r>
      <w:r>
        <w:rPr>
          <w:sz w:val="16"/>
        </w:rPr>
        <w:t xml:space="preserve"> extended </w:t>
      </w:r>
      <w:r>
        <w:rPr>
          <w:rStyle w:val="StyleUnderline"/>
        </w:rPr>
        <w:t>throughout history</w:t>
      </w:r>
      <w:r>
        <w:rPr>
          <w:sz w:val="16"/>
        </w:rPr>
        <w:t xml:space="preserve"> as our nation strove to deliver on the promise of a democracy that works for everyone.</w:t>
      </w:r>
    </w:p>
    <w:p w14:paraId="3AC71A06" w14:textId="77777777" w:rsidR="00B8236E" w:rsidRDefault="00B8236E" w:rsidP="00B8236E">
      <w:pPr>
        <w:pStyle w:val="ListParagraph"/>
        <w:numPr>
          <w:ilvl w:val="0"/>
          <w:numId w:val="66"/>
        </w:numPr>
        <w:spacing w:line="254" w:lineRule="auto"/>
        <w:rPr>
          <w:sz w:val="16"/>
        </w:rPr>
      </w:pPr>
      <w:r>
        <w:rPr>
          <w:rStyle w:val="StyleUnderline"/>
          <w:highlight w:val="cyan"/>
        </w:rPr>
        <w:t>Threat of</w:t>
      </w:r>
      <w:r>
        <w:rPr>
          <w:rStyle w:val="StyleUnderline"/>
        </w:rPr>
        <w:t xml:space="preserve"> </w:t>
      </w:r>
      <w:r>
        <w:rPr>
          <w:rStyle w:val="Emphasis"/>
        </w:rPr>
        <w:t xml:space="preserve">Legal </w:t>
      </w:r>
      <w:r>
        <w:rPr>
          <w:rStyle w:val="Emphasis"/>
          <w:highlight w:val="cyan"/>
        </w:rPr>
        <w:t>Disputes</w:t>
      </w:r>
      <w:r>
        <w:rPr>
          <w:rStyle w:val="StyleUnderline"/>
          <w:highlight w:val="cyan"/>
        </w:rPr>
        <w:t xml:space="preserve">: No </w:t>
      </w:r>
      <w:r>
        <w:rPr>
          <w:rStyle w:val="Emphasis"/>
          <w:highlight w:val="cyan"/>
        </w:rPr>
        <w:t>judicial</w:t>
      </w:r>
      <w:r>
        <w:rPr>
          <w:rStyle w:val="StyleUnderline"/>
          <w:highlight w:val="cyan"/>
        </w:rPr>
        <w:t xml:space="preserve">, </w:t>
      </w:r>
      <w:r>
        <w:rPr>
          <w:rStyle w:val="Emphasis"/>
          <w:highlight w:val="cyan"/>
        </w:rPr>
        <w:t>legislative</w:t>
      </w:r>
      <w:r>
        <w:rPr>
          <w:rStyle w:val="StyleUnderline"/>
          <w:highlight w:val="cyan"/>
        </w:rPr>
        <w:t xml:space="preserve">, or </w:t>
      </w:r>
      <w:r>
        <w:rPr>
          <w:rStyle w:val="Emphasis"/>
          <w:highlight w:val="cyan"/>
        </w:rPr>
        <w:t>executive</w:t>
      </w:r>
      <w:r>
        <w:rPr>
          <w:rStyle w:val="StyleUnderline"/>
        </w:rPr>
        <w:t xml:space="preserve"> body </w:t>
      </w:r>
      <w:r>
        <w:rPr>
          <w:rStyle w:val="StyleUnderline"/>
          <w:highlight w:val="cyan"/>
        </w:rPr>
        <w:t>would have</w:t>
      </w:r>
      <w:r>
        <w:rPr>
          <w:rStyle w:val="StyleUnderline"/>
        </w:rPr>
        <w:t xml:space="preserve"> </w:t>
      </w:r>
      <w:r>
        <w:rPr>
          <w:rStyle w:val="Emphasis"/>
        </w:rPr>
        <w:t xml:space="preserve">clear </w:t>
      </w:r>
      <w:r>
        <w:rPr>
          <w:rStyle w:val="Emphasis"/>
          <w:highlight w:val="cyan"/>
        </w:rPr>
        <w:t>authority</w:t>
      </w:r>
      <w:r>
        <w:rPr>
          <w:rStyle w:val="StyleUnderline"/>
          <w:highlight w:val="cyan"/>
        </w:rPr>
        <w:t xml:space="preserve"> to </w:t>
      </w:r>
      <w:r>
        <w:rPr>
          <w:rStyle w:val="Emphasis"/>
          <w:highlight w:val="cyan"/>
        </w:rPr>
        <w:t>settle disputes</w:t>
      </w:r>
      <w:r>
        <w:rPr>
          <w:rStyle w:val="StyleUnderline"/>
        </w:rPr>
        <w:t xml:space="preserve"> about a convention, </w:t>
      </w:r>
      <w:r>
        <w:rPr>
          <w:rStyle w:val="StyleUnderline"/>
          <w:highlight w:val="cyan"/>
        </w:rPr>
        <w:t>opening</w:t>
      </w:r>
      <w:r>
        <w:rPr>
          <w:rStyle w:val="StyleUnderline"/>
        </w:rPr>
        <w:t xml:space="preserve"> the </w:t>
      </w:r>
      <w:r>
        <w:rPr>
          <w:rStyle w:val="Emphasis"/>
          <w:highlight w:val="cyan"/>
        </w:rPr>
        <w:t>process to chaos</w:t>
      </w:r>
      <w:r>
        <w:rPr>
          <w:rStyle w:val="StyleUnderline"/>
          <w:highlight w:val="cyan"/>
        </w:rPr>
        <w:t xml:space="preserve"> and protracted</w:t>
      </w:r>
      <w:r>
        <w:rPr>
          <w:rStyle w:val="StyleUnderline"/>
        </w:rPr>
        <w:t xml:space="preserve"> </w:t>
      </w:r>
      <w:r>
        <w:rPr>
          <w:rStyle w:val="Emphasis"/>
        </w:rPr>
        <w:t xml:space="preserve">legal </w:t>
      </w:r>
      <w:r>
        <w:rPr>
          <w:rStyle w:val="Emphasis"/>
          <w:highlight w:val="cyan"/>
        </w:rPr>
        <w:t>battles</w:t>
      </w:r>
      <w:r>
        <w:rPr>
          <w:rStyle w:val="StyleUnderline"/>
          <w:highlight w:val="cyan"/>
        </w:rPr>
        <w:t xml:space="preserve"> that</w:t>
      </w:r>
      <w:r>
        <w:rPr>
          <w:rStyle w:val="StyleUnderline"/>
        </w:rPr>
        <w:t xml:space="preserve"> would </w:t>
      </w:r>
      <w:r>
        <w:rPr>
          <w:rStyle w:val="Emphasis"/>
          <w:highlight w:val="cyan"/>
        </w:rPr>
        <w:t>threaten</w:t>
      </w:r>
      <w:r>
        <w:rPr>
          <w:rStyle w:val="Emphasis"/>
        </w:rPr>
        <w:t xml:space="preserve"> the functioning</w:t>
      </w:r>
      <w:r>
        <w:rPr>
          <w:rStyle w:val="StyleUnderline"/>
        </w:rPr>
        <w:t xml:space="preserve"> of our </w:t>
      </w:r>
      <w:r>
        <w:rPr>
          <w:rStyle w:val="StyleUnderline"/>
          <w:highlight w:val="cyan"/>
        </w:rPr>
        <w:t>democracy</w:t>
      </w:r>
      <w:r>
        <w:rPr>
          <w:rStyle w:val="StyleUnderline"/>
        </w:rPr>
        <w:t xml:space="preserve"> and economy</w:t>
      </w:r>
      <w:r>
        <w:rPr>
          <w:sz w:val="16"/>
        </w:rPr>
        <w:t>.</w:t>
      </w:r>
    </w:p>
    <w:p w14:paraId="033E2044" w14:textId="77777777" w:rsidR="00B8236E" w:rsidRDefault="00B8236E" w:rsidP="00B8236E">
      <w:pPr>
        <w:pStyle w:val="ListParagraph"/>
        <w:numPr>
          <w:ilvl w:val="0"/>
          <w:numId w:val="66"/>
        </w:numPr>
        <w:spacing w:line="254" w:lineRule="auto"/>
        <w:rPr>
          <w:sz w:val="16"/>
        </w:rPr>
      </w:pPr>
      <w:r>
        <w:rPr>
          <w:sz w:val="16"/>
        </w:rPr>
        <w:t xml:space="preserve">Application </w:t>
      </w:r>
      <w:r>
        <w:rPr>
          <w:rStyle w:val="StyleUnderline"/>
        </w:rPr>
        <w:t xml:space="preserve">Process </w:t>
      </w:r>
      <w:r>
        <w:rPr>
          <w:rStyle w:val="Emphasis"/>
          <w:highlight w:val="cyan"/>
        </w:rPr>
        <w:t>Uncertainty</w:t>
      </w:r>
      <w:r>
        <w:rPr>
          <w:rStyle w:val="StyleUnderline"/>
          <w:highlight w:val="cyan"/>
        </w:rPr>
        <w:t>: There is no</w:t>
      </w:r>
      <w:r>
        <w:rPr>
          <w:rStyle w:val="StyleUnderline"/>
        </w:rPr>
        <w:t xml:space="preserve"> </w:t>
      </w:r>
      <w:r>
        <w:rPr>
          <w:rStyle w:val="Emphasis"/>
        </w:rPr>
        <w:t xml:space="preserve">clear </w:t>
      </w:r>
      <w:r>
        <w:rPr>
          <w:rStyle w:val="Emphasis"/>
          <w:highlight w:val="cyan"/>
        </w:rPr>
        <w:t>process</w:t>
      </w:r>
      <w:r>
        <w:rPr>
          <w:rStyle w:val="StyleUnderline"/>
          <w:highlight w:val="cyan"/>
        </w:rPr>
        <w:t xml:space="preserve"> on</w:t>
      </w:r>
      <w:r>
        <w:rPr>
          <w:rStyle w:val="StyleUnderline"/>
        </w:rPr>
        <w:t xml:space="preserve"> how Congress or any</w:t>
      </w:r>
      <w:r>
        <w:rPr>
          <w:sz w:val="16"/>
        </w:rPr>
        <w:t xml:space="preserve"> other governmental </w:t>
      </w:r>
      <w:r>
        <w:rPr>
          <w:rStyle w:val="StyleUnderline"/>
        </w:rPr>
        <w:t>body would count</w:t>
      </w:r>
      <w:r>
        <w:rPr>
          <w:sz w:val="16"/>
        </w:rPr>
        <w:t xml:space="preserve"> and add up Article V </w:t>
      </w:r>
      <w:r>
        <w:rPr>
          <w:rStyle w:val="StyleUnderline"/>
          <w:highlight w:val="cyan"/>
        </w:rPr>
        <w:t>applications</w:t>
      </w:r>
      <w:r>
        <w:rPr>
          <w:rStyle w:val="StyleUnderline"/>
        </w:rPr>
        <w:t>, or if Congress</w:t>
      </w:r>
      <w:r>
        <w:rPr>
          <w:sz w:val="16"/>
        </w:rPr>
        <w:t xml:space="preserve"> and the states </w:t>
      </w:r>
      <w:r>
        <w:rPr>
          <w:rStyle w:val="StyleUnderline"/>
        </w:rPr>
        <w:t xml:space="preserve">could </w:t>
      </w:r>
      <w:r>
        <w:rPr>
          <w:rStyle w:val="Emphasis"/>
        </w:rPr>
        <w:t>restrain</w:t>
      </w:r>
      <w:r>
        <w:rPr>
          <w:rStyle w:val="StyleUnderline"/>
        </w:rPr>
        <w:t xml:space="preserve"> the </w:t>
      </w:r>
      <w:r>
        <w:rPr>
          <w:rStyle w:val="Emphasis"/>
        </w:rPr>
        <w:t>convention’s mandate</w:t>
      </w:r>
      <w:r>
        <w:rPr>
          <w:rStyle w:val="StyleUnderline"/>
        </w:rPr>
        <w:t xml:space="preserve"> based on</w:t>
      </w:r>
      <w:r>
        <w:rPr>
          <w:sz w:val="16"/>
        </w:rPr>
        <w:t xml:space="preserve"> those </w:t>
      </w:r>
      <w:r>
        <w:rPr>
          <w:rStyle w:val="StyleUnderline"/>
        </w:rPr>
        <w:t>applications</w:t>
      </w:r>
      <w:r>
        <w:rPr>
          <w:sz w:val="16"/>
        </w:rPr>
        <w:t>.</w:t>
      </w:r>
    </w:p>
    <w:p w14:paraId="01687A25" w14:textId="77777777" w:rsidR="00B8236E" w:rsidRDefault="00B8236E" w:rsidP="00B8236E">
      <w:pPr>
        <w:pStyle w:val="ListParagraph"/>
        <w:numPr>
          <w:ilvl w:val="0"/>
          <w:numId w:val="66"/>
        </w:numPr>
        <w:spacing w:line="254" w:lineRule="auto"/>
        <w:rPr>
          <w:sz w:val="16"/>
        </w:rPr>
      </w:pPr>
      <w:r>
        <w:rPr>
          <w:sz w:val="16"/>
        </w:rPr>
        <w:t xml:space="preserve">Possibility of </w:t>
      </w:r>
      <w:r>
        <w:rPr>
          <w:rStyle w:val="StyleUnderline"/>
        </w:rPr>
        <w:t>Unequal Representation: It is unclear how states</w:t>
      </w:r>
      <w:r>
        <w:rPr>
          <w:sz w:val="16"/>
        </w:rPr>
        <w:t xml:space="preserve"> would </w:t>
      </w:r>
      <w:r>
        <w:rPr>
          <w:rStyle w:val="StyleUnderline"/>
        </w:rPr>
        <w:t>choose delegates</w:t>
      </w:r>
      <w:r>
        <w:rPr>
          <w:sz w:val="16"/>
        </w:rPr>
        <w:t xml:space="preserve"> to a convention, how states and citizens would be represented in a convention, </w:t>
      </w:r>
      <w:r>
        <w:rPr>
          <w:rStyle w:val="StyleUnderline"/>
        </w:rPr>
        <w:t>and who would</w:t>
      </w:r>
      <w:r>
        <w:rPr>
          <w:sz w:val="16"/>
        </w:rPr>
        <w:t xml:space="preserve"> ultimately get to </w:t>
      </w:r>
      <w:r>
        <w:rPr>
          <w:rStyle w:val="StyleUnderline"/>
        </w:rPr>
        <w:t>vote on items</w:t>
      </w:r>
      <w:r>
        <w:rPr>
          <w:sz w:val="16"/>
        </w:rPr>
        <w:t xml:space="preserve"> raised </w:t>
      </w:r>
      <w:r>
        <w:rPr>
          <w:rStyle w:val="StyleUnderline"/>
        </w:rPr>
        <w:t>in a convention</w:t>
      </w:r>
      <w:r>
        <w:rPr>
          <w:sz w:val="16"/>
        </w:rPr>
        <w:t>.</w:t>
      </w:r>
    </w:p>
    <w:p w14:paraId="20227BB8" w14:textId="77777777" w:rsidR="00B8236E" w:rsidRPr="00A969A9" w:rsidRDefault="00B8236E" w:rsidP="00B8236E">
      <w:pPr>
        <w:pStyle w:val="Heading4"/>
        <w:rPr>
          <w:rFonts w:asciiTheme="minorHAnsi" w:hAnsiTheme="minorHAnsi" w:cstheme="minorHAnsi"/>
        </w:rPr>
      </w:pPr>
      <w:r>
        <w:rPr>
          <w:rFonts w:asciiTheme="minorHAnsi" w:hAnsiTheme="minorHAnsi" w:cstheme="minorHAnsi"/>
          <w:u w:val="single"/>
        </w:rPr>
        <w:t>A</w:t>
      </w:r>
      <w:r w:rsidRPr="00A969A9">
        <w:rPr>
          <w:rFonts w:asciiTheme="minorHAnsi" w:hAnsiTheme="minorHAnsi" w:cstheme="minorHAnsi"/>
          <w:u w:val="single"/>
        </w:rPr>
        <w:t>ll</w:t>
      </w:r>
      <w:r w:rsidRPr="00A969A9">
        <w:rPr>
          <w:rFonts w:asciiTheme="minorHAnsi" w:hAnsiTheme="minorHAnsi" w:cstheme="minorHAnsi"/>
        </w:rPr>
        <w:t xml:space="preserve"> paths to an amendment </w:t>
      </w:r>
      <w:r w:rsidRPr="00A969A9">
        <w:rPr>
          <w:rFonts w:asciiTheme="minorHAnsi" w:hAnsiTheme="minorHAnsi" w:cstheme="minorHAnsi"/>
          <w:u w:val="single"/>
        </w:rPr>
        <w:t>require</w:t>
      </w:r>
      <w:r w:rsidRPr="00A969A9">
        <w:rPr>
          <w:rFonts w:asciiTheme="minorHAnsi" w:hAnsiTheme="minorHAnsi" w:cstheme="minorHAnsi"/>
        </w:rPr>
        <w:t xml:space="preserve"> Congress. </w:t>
      </w:r>
    </w:p>
    <w:p w14:paraId="65F0F4A3" w14:textId="77777777" w:rsidR="00B8236E" w:rsidRPr="00A969A9" w:rsidRDefault="00B8236E" w:rsidP="00B8236E">
      <w:pPr>
        <w:rPr>
          <w:rFonts w:asciiTheme="minorHAnsi" w:hAnsiTheme="minorHAnsi" w:cstheme="minorHAnsi"/>
        </w:rPr>
      </w:pPr>
      <w:r w:rsidRPr="00A969A9">
        <w:rPr>
          <w:rStyle w:val="Style13ptBold"/>
          <w:rFonts w:asciiTheme="minorHAnsi" w:hAnsiTheme="minorHAnsi" w:cstheme="minorHAnsi"/>
        </w:rPr>
        <w:t xml:space="preserve">Riestenberg ’18 </w:t>
      </w:r>
      <w:r w:rsidRPr="00A969A9">
        <w:rPr>
          <w:rFonts w:asciiTheme="minorHAnsi" w:hAnsiTheme="minorHAnsi" w:cstheme="minorHAnsi"/>
        </w:rPr>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8" w:history="1">
        <w:r w:rsidRPr="00A969A9">
          <w:rPr>
            <w:rStyle w:val="Hyperlink"/>
            <w:rFonts w:asciiTheme="minorHAnsi" w:hAnsiTheme="minorHAnsi" w:cstheme="minorHAnsi"/>
          </w:rPr>
          <w:t>https://www.commoncause.org/resource/u-s-constitution-threatened-as-article-v-convention-movement-nears-success/</w:t>
        </w:r>
      </w:hyperlink>
      <w:r w:rsidRPr="00A969A9">
        <w:rPr>
          <w:rFonts w:asciiTheme="minorHAnsi" w:hAnsiTheme="minorHAnsi" w:cstheme="minorHAnsi"/>
        </w:rPr>
        <w:t>]</w:t>
      </w:r>
    </w:p>
    <w:p w14:paraId="67E6041E" w14:textId="77777777" w:rsidR="00B8236E" w:rsidRPr="00A969A9" w:rsidRDefault="00B8236E" w:rsidP="00B8236E">
      <w:pPr>
        <w:rPr>
          <w:rFonts w:asciiTheme="minorHAnsi" w:hAnsiTheme="minorHAnsi" w:cstheme="minorHAnsi"/>
          <w:sz w:val="16"/>
        </w:rPr>
      </w:pPr>
      <w:r w:rsidRPr="00A969A9">
        <w:rPr>
          <w:rStyle w:val="StyleUnderline"/>
          <w:rFonts w:asciiTheme="minorHAnsi" w:hAnsiTheme="minorHAnsi" w:cstheme="minorHAnsi"/>
        </w:rPr>
        <w:lastRenderedPageBreak/>
        <w:t xml:space="preserve">The text of </w:t>
      </w:r>
      <w:r w:rsidRPr="00A969A9">
        <w:rPr>
          <w:rStyle w:val="Emphasis"/>
          <w:rFonts w:asciiTheme="minorHAnsi" w:hAnsiTheme="minorHAnsi" w:cstheme="minorHAnsi"/>
        </w:rPr>
        <w:t>Article V</w:t>
      </w:r>
      <w:r w:rsidRPr="00A969A9">
        <w:rPr>
          <w:rFonts w:asciiTheme="minorHAnsi" w:hAnsiTheme="minorHAnsi" w:cstheme="minorHAnsi"/>
          <w:sz w:val="16"/>
        </w:rPr>
        <w:t xml:space="preserve"> of the U.S. Constitution:</w:t>
      </w:r>
    </w:p>
    <w:p w14:paraId="7E38CE75" w14:textId="77777777" w:rsidR="00B8236E" w:rsidRDefault="00B8236E" w:rsidP="00B8236E">
      <w:pPr>
        <w:rPr>
          <w:rFonts w:asciiTheme="minorHAnsi" w:hAnsiTheme="minorHAnsi" w:cstheme="minorHAnsi"/>
          <w:sz w:val="16"/>
        </w:rPr>
      </w:pPr>
      <w:r w:rsidRPr="00A969A9">
        <w:rPr>
          <w:rStyle w:val="StyleUnderline"/>
          <w:rFonts w:asciiTheme="minorHAnsi" w:hAnsiTheme="minorHAnsi" w:cstheme="minorHAnsi"/>
        </w:rPr>
        <w:t xml:space="preserve">The </w:t>
      </w:r>
      <w:r w:rsidRPr="00A969A9">
        <w:rPr>
          <w:rStyle w:val="Emphasis"/>
          <w:rFonts w:asciiTheme="minorHAnsi" w:hAnsiTheme="minorHAnsi" w:cstheme="minorHAnsi"/>
          <w:highlight w:val="cyan"/>
        </w:rPr>
        <w:t>Congress</w:t>
      </w:r>
      <w:r w:rsidRPr="00A969A9">
        <w:rPr>
          <w:rFonts w:asciiTheme="minorHAnsi" w:hAnsiTheme="minorHAnsi" w:cstheme="minorHAnsi"/>
          <w:sz w:val="16"/>
        </w:rPr>
        <w:t xml:space="preserve">, whenever two thirds of both houses shall deem it necessary, </w:t>
      </w:r>
      <w:r w:rsidRPr="00A969A9">
        <w:rPr>
          <w:rStyle w:val="StyleUnderline"/>
          <w:rFonts w:asciiTheme="minorHAnsi" w:hAnsiTheme="minorHAnsi" w:cstheme="minorHAnsi"/>
        </w:rPr>
        <w:t xml:space="preserve">shall </w:t>
      </w:r>
      <w:r w:rsidRPr="00A969A9">
        <w:rPr>
          <w:rStyle w:val="StyleUnderline"/>
          <w:rFonts w:asciiTheme="minorHAnsi" w:hAnsiTheme="minorHAnsi" w:cstheme="minorHAnsi"/>
          <w:highlight w:val="cyan"/>
        </w:rPr>
        <w:t xml:space="preserve">propose </w:t>
      </w:r>
      <w:r w:rsidRPr="00A969A9">
        <w:rPr>
          <w:rStyle w:val="Emphasis"/>
          <w:rFonts w:asciiTheme="minorHAnsi" w:hAnsiTheme="minorHAnsi" w:cstheme="minorHAnsi"/>
          <w:highlight w:val="cyan"/>
        </w:rPr>
        <w:t>amendments</w:t>
      </w:r>
      <w:r w:rsidRPr="00A969A9">
        <w:rPr>
          <w:rStyle w:val="StyleUnderline"/>
          <w:rFonts w:asciiTheme="minorHAnsi" w:hAnsiTheme="minorHAnsi" w:cstheme="minorHAnsi"/>
        </w:rPr>
        <w:t xml:space="preserve"> to this Constitution, </w:t>
      </w:r>
      <w:r w:rsidRPr="00A969A9">
        <w:rPr>
          <w:rStyle w:val="StyleUnderline"/>
          <w:rFonts w:asciiTheme="minorHAnsi" w:hAnsiTheme="minorHAnsi" w:cstheme="minorHAnsi"/>
          <w:highlight w:val="cyan"/>
        </w:rPr>
        <w:t>or, on</w:t>
      </w:r>
      <w:r w:rsidRPr="00A969A9">
        <w:rPr>
          <w:rStyle w:val="StyleUnderline"/>
          <w:rFonts w:asciiTheme="minorHAnsi" w:hAnsiTheme="minorHAnsi" w:cstheme="minorHAnsi"/>
        </w:rPr>
        <w:t xml:space="preserve"> the </w:t>
      </w:r>
      <w:r w:rsidRPr="00A969A9">
        <w:rPr>
          <w:rStyle w:val="Emphasis"/>
          <w:rFonts w:asciiTheme="minorHAnsi" w:hAnsiTheme="minorHAnsi" w:cstheme="minorHAnsi"/>
          <w:highlight w:val="cyan"/>
        </w:rPr>
        <w:t>application</w:t>
      </w:r>
      <w:r w:rsidRPr="00A969A9">
        <w:rPr>
          <w:rStyle w:val="StyleUnderline"/>
          <w:rFonts w:asciiTheme="minorHAnsi" w:hAnsiTheme="minorHAnsi" w:cstheme="minorHAnsi"/>
          <w:highlight w:val="cyan"/>
        </w:rPr>
        <w:t xml:space="preserve"> of the</w:t>
      </w:r>
      <w:r w:rsidRPr="00A969A9">
        <w:rPr>
          <w:rStyle w:val="StyleUnderline"/>
          <w:rFonts w:asciiTheme="minorHAnsi" w:hAnsiTheme="minorHAnsi" w:cstheme="minorHAnsi"/>
        </w:rPr>
        <w:t xml:space="preserve"> legislatures of </w:t>
      </w:r>
      <w:r w:rsidRPr="00A969A9">
        <w:rPr>
          <w:rStyle w:val="Emphasis"/>
          <w:rFonts w:asciiTheme="minorHAnsi" w:hAnsiTheme="minorHAnsi" w:cstheme="minorHAnsi"/>
        </w:rPr>
        <w:t>two thirds of the</w:t>
      </w:r>
      <w:r w:rsidRPr="00A969A9">
        <w:rPr>
          <w:rFonts w:asciiTheme="minorHAnsi" w:hAnsiTheme="minorHAnsi" w:cstheme="minorHAnsi"/>
          <w:sz w:val="16"/>
        </w:rPr>
        <w:t xml:space="preserve"> several </w:t>
      </w:r>
      <w:r w:rsidRPr="00A969A9">
        <w:rPr>
          <w:rStyle w:val="Emphasis"/>
          <w:rFonts w:asciiTheme="minorHAnsi" w:hAnsiTheme="minorHAnsi" w:cstheme="minorHAnsi"/>
          <w:highlight w:val="cyan"/>
        </w:rPr>
        <w:t>states</w:t>
      </w:r>
      <w:r w:rsidRPr="00A969A9">
        <w:rPr>
          <w:rStyle w:val="StyleUnderline"/>
          <w:rFonts w:asciiTheme="minorHAnsi" w:hAnsiTheme="minorHAnsi" w:cstheme="minorHAnsi"/>
        </w:rPr>
        <w:t xml:space="preserve">, shall </w:t>
      </w:r>
      <w:r w:rsidRPr="00A969A9">
        <w:rPr>
          <w:rStyle w:val="Emphasis"/>
          <w:rFonts w:asciiTheme="minorHAnsi" w:hAnsiTheme="minorHAnsi" w:cstheme="minorHAnsi"/>
          <w:highlight w:val="cyan"/>
        </w:rPr>
        <w:t>call</w:t>
      </w:r>
      <w:r w:rsidRPr="00A969A9">
        <w:rPr>
          <w:rStyle w:val="Emphasis"/>
          <w:rFonts w:asciiTheme="minorHAnsi" w:hAnsiTheme="minorHAnsi" w:cstheme="minorHAnsi"/>
        </w:rPr>
        <w:t xml:space="preserve"> a </w:t>
      </w:r>
      <w:r w:rsidRPr="00A969A9">
        <w:rPr>
          <w:rStyle w:val="Emphasis"/>
          <w:rFonts w:asciiTheme="minorHAnsi" w:hAnsiTheme="minorHAnsi" w:cstheme="minorHAnsi"/>
          <w:highlight w:val="cyan"/>
        </w:rPr>
        <w:t>convention</w:t>
      </w:r>
      <w:r w:rsidRPr="00A969A9">
        <w:rPr>
          <w:rStyle w:val="StyleUnderline"/>
          <w:rFonts w:asciiTheme="minorHAnsi" w:hAnsiTheme="minorHAnsi" w:cstheme="minorHAnsi"/>
        </w:rPr>
        <w:t xml:space="preserve"> for proposing amendments</w:t>
      </w:r>
      <w:r w:rsidRPr="00A969A9">
        <w:rPr>
          <w:rFonts w:asciiTheme="minorHAnsi" w:hAnsiTheme="minorHAnsi" w:cstheme="minorHAnsi"/>
          <w:sz w:val="16"/>
        </w:rPr>
        <w:t xml:space="preserve">, which, in either case, shall be valid to all intents and purposes, as part of this Constitution, when ratified by the legislatures of three fourths of the several states, or by conventions in three fourths thereof, as the </w:t>
      </w:r>
      <w:r w:rsidRPr="00A969A9">
        <w:rPr>
          <w:rStyle w:val="Emphasis"/>
          <w:rFonts w:asciiTheme="minorHAnsi" w:hAnsiTheme="minorHAnsi" w:cstheme="minorHAnsi"/>
          <w:highlight w:val="cyan"/>
        </w:rPr>
        <w:t>one</w:t>
      </w:r>
      <w:r w:rsidRPr="00A969A9">
        <w:rPr>
          <w:rStyle w:val="StyleUnderline"/>
          <w:rFonts w:asciiTheme="minorHAnsi" w:hAnsiTheme="minorHAnsi" w:cstheme="minorHAnsi"/>
          <w:highlight w:val="cyan"/>
        </w:rPr>
        <w:t xml:space="preserve"> or the </w:t>
      </w:r>
      <w:r w:rsidRPr="00A969A9">
        <w:rPr>
          <w:rStyle w:val="Emphasis"/>
          <w:rFonts w:asciiTheme="minorHAnsi" w:hAnsiTheme="minorHAnsi" w:cstheme="minorHAnsi"/>
          <w:highlight w:val="cyan"/>
        </w:rPr>
        <w:t>other</w:t>
      </w:r>
      <w:r w:rsidRPr="00A969A9">
        <w:rPr>
          <w:rStyle w:val="StyleUnderline"/>
          <w:rFonts w:asciiTheme="minorHAnsi" w:hAnsiTheme="minorHAnsi" w:cstheme="minorHAnsi"/>
        </w:rPr>
        <w:t xml:space="preserve"> mode of ratification may be </w:t>
      </w:r>
      <w:r w:rsidRPr="00A969A9">
        <w:rPr>
          <w:rStyle w:val="Emphasis"/>
          <w:rFonts w:asciiTheme="minorHAnsi" w:hAnsiTheme="minorHAnsi" w:cstheme="minorHAnsi"/>
        </w:rPr>
        <w:t xml:space="preserve">proposed </w:t>
      </w:r>
      <w:r w:rsidRPr="00A969A9">
        <w:rPr>
          <w:rStyle w:val="Emphasis"/>
          <w:rFonts w:asciiTheme="minorHAnsi" w:hAnsiTheme="minorHAnsi" w:cstheme="minorHAnsi"/>
          <w:highlight w:val="cyan"/>
        </w:rPr>
        <w:t>by the Congress</w:t>
      </w:r>
      <w:r w:rsidRPr="00A969A9">
        <w:rPr>
          <w:rFonts w:asciiTheme="minorHAnsi" w:hAnsiTheme="minorHAnsi" w:cstheme="minorHAnsi"/>
          <w:sz w:val="16"/>
        </w:rPr>
        <w:t>;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w:t>
      </w:r>
    </w:p>
    <w:p w14:paraId="64555D5B" w14:textId="77777777" w:rsidR="00B8236E" w:rsidRDefault="00B8236E" w:rsidP="00B8236E">
      <w:pPr>
        <w:pStyle w:val="Heading4"/>
      </w:pPr>
      <w:r>
        <w:t xml:space="preserve">A convention is </w:t>
      </w:r>
      <w:r>
        <w:rPr>
          <w:u w:val="single"/>
        </w:rPr>
        <w:t>existential</w:t>
      </w:r>
      <w:r>
        <w:t xml:space="preserve">---it sparks a </w:t>
      </w:r>
      <w:r>
        <w:rPr>
          <w:u w:val="single"/>
        </w:rPr>
        <w:t>civil war</w:t>
      </w:r>
      <w:r>
        <w:t xml:space="preserve">. </w:t>
      </w:r>
    </w:p>
    <w:p w14:paraId="39EB59D4" w14:textId="77777777" w:rsidR="00B8236E" w:rsidRDefault="00B8236E" w:rsidP="00B8236E">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9" w:history="1">
        <w:r w:rsidRPr="004A7FB7">
          <w:rPr>
            <w:rStyle w:val="Hyperlink"/>
          </w:rPr>
          <w:t>https://www.commoncause.org/resource/u-s-constitution-threatened-as-article-v-convention-movement-nears-success/</w:t>
        </w:r>
      </w:hyperlink>
      <w:r w:rsidRPr="0071198A">
        <w:t>]</w:t>
      </w:r>
    </w:p>
    <w:p w14:paraId="14E1F7D4" w14:textId="77777777" w:rsidR="00B8236E" w:rsidRPr="00876B53" w:rsidRDefault="00B8236E" w:rsidP="00B8236E">
      <w:pPr>
        <w:rPr>
          <w:sz w:val="16"/>
        </w:rPr>
      </w:pPr>
      <w:r w:rsidRPr="00876B53">
        <w:rPr>
          <w:sz w:val="16"/>
        </w:rPr>
        <w:t xml:space="preserve">“Even more frightening is that </w:t>
      </w:r>
      <w:r w:rsidRPr="00876B53">
        <w:rPr>
          <w:rStyle w:val="StyleUnderline"/>
          <w:highlight w:val="cyan"/>
        </w:rPr>
        <w:t>the</w:t>
      </w:r>
      <w:r w:rsidRPr="007D646F">
        <w:rPr>
          <w:rStyle w:val="StyleUnderline"/>
        </w:rPr>
        <w:t xml:space="preserve"> </w:t>
      </w:r>
      <w:r w:rsidRPr="007D646F">
        <w:rPr>
          <w:rStyle w:val="Emphasis"/>
        </w:rPr>
        <w:t xml:space="preserve">entire </w:t>
      </w:r>
      <w:r w:rsidRPr="00876B53">
        <w:rPr>
          <w:rStyle w:val="Emphasis"/>
          <w:highlight w:val="cyan"/>
        </w:rPr>
        <w:t>Constitution</w:t>
      </w:r>
      <w:r w:rsidRPr="007D646F">
        <w:rPr>
          <w:rStyle w:val="StyleUnderline"/>
        </w:rPr>
        <w:t xml:space="preserve"> will be in play during a convention. The </w:t>
      </w:r>
      <w:r w:rsidRPr="007D646F">
        <w:rPr>
          <w:rStyle w:val="Emphasis"/>
        </w:rPr>
        <w:t>First Amendment</w:t>
      </w:r>
      <w:r w:rsidRPr="007D646F">
        <w:rPr>
          <w:rStyle w:val="StyleUnderline"/>
        </w:rPr>
        <w:t xml:space="preserve"> </w:t>
      </w:r>
      <w:r w:rsidRPr="00876B53">
        <w:rPr>
          <w:rStyle w:val="StyleUnderline"/>
          <w:highlight w:val="cyan"/>
        </w:rPr>
        <w:t xml:space="preserve">could </w:t>
      </w:r>
      <w:r w:rsidRPr="00876B53">
        <w:rPr>
          <w:rStyle w:val="Emphasis"/>
          <w:highlight w:val="cyan"/>
        </w:rPr>
        <w:t>disappear</w:t>
      </w:r>
      <w:r w:rsidRPr="007D646F">
        <w:rPr>
          <w:rStyle w:val="StyleUnderline"/>
        </w:rPr>
        <w:t xml:space="preserve">, so could </w:t>
      </w:r>
      <w:r w:rsidRPr="007D646F">
        <w:rPr>
          <w:rStyle w:val="Emphasis"/>
        </w:rPr>
        <w:t>gun rights</w:t>
      </w:r>
      <w:r w:rsidRPr="007D646F">
        <w:rPr>
          <w:rStyle w:val="StyleUnderline"/>
        </w:rPr>
        <w:t xml:space="preserve">. There is </w:t>
      </w:r>
      <w:r w:rsidRPr="007D646F">
        <w:rPr>
          <w:rStyle w:val="Emphasis"/>
        </w:rPr>
        <w:t>no guarantee</w:t>
      </w:r>
      <w:r w:rsidRPr="00876B53">
        <w:rPr>
          <w:sz w:val="16"/>
        </w:rPr>
        <w:t xml:space="preserve"> that </w:t>
      </w:r>
      <w:r w:rsidRPr="007D646F">
        <w:rPr>
          <w:rStyle w:val="StyleUnderline"/>
        </w:rPr>
        <w:t>any of our</w:t>
      </w:r>
      <w:r w:rsidRPr="00876B53">
        <w:rPr>
          <w:sz w:val="16"/>
        </w:rPr>
        <w:t xml:space="preserve"> current </w:t>
      </w:r>
      <w:r w:rsidRPr="007D646F">
        <w:rPr>
          <w:rStyle w:val="StyleUnderline"/>
        </w:rPr>
        <w:t>constitutionally protected rights would be included</w:t>
      </w:r>
      <w:r w:rsidRPr="00876B53">
        <w:rPr>
          <w:sz w:val="16"/>
        </w:rPr>
        <w:t xml:space="preserve"> in a new constitution. </w:t>
      </w:r>
      <w:r w:rsidRPr="007D646F">
        <w:rPr>
          <w:rStyle w:val="StyleUnderline"/>
        </w:rPr>
        <w:t xml:space="preserve">The </w:t>
      </w:r>
      <w:r w:rsidRPr="007D646F">
        <w:rPr>
          <w:rStyle w:val="Emphasis"/>
        </w:rPr>
        <w:t>only guarantee</w:t>
      </w:r>
      <w:r w:rsidRPr="007D646F">
        <w:rPr>
          <w:rStyle w:val="StyleUnderline"/>
        </w:rPr>
        <w:t xml:space="preserve"> is that </w:t>
      </w:r>
      <w:r w:rsidRPr="00876B53">
        <w:rPr>
          <w:rStyle w:val="Emphasis"/>
          <w:highlight w:val="cyan"/>
        </w:rPr>
        <w:t>all</w:t>
      </w:r>
      <w:r w:rsidRPr="007D646F">
        <w:rPr>
          <w:rStyle w:val="Emphasis"/>
        </w:rPr>
        <w:t xml:space="preserve"> of those </w:t>
      </w:r>
      <w:r w:rsidRPr="00876B53">
        <w:rPr>
          <w:rStyle w:val="Emphasis"/>
          <w:highlight w:val="cyan"/>
        </w:rPr>
        <w:t>rights</w:t>
      </w:r>
      <w:r w:rsidRPr="00876B53">
        <w:rPr>
          <w:rStyle w:val="StyleUnderline"/>
        </w:rPr>
        <w:t xml:space="preserve"> would be </w:t>
      </w:r>
      <w:r w:rsidRPr="00876B53">
        <w:rPr>
          <w:rStyle w:val="Emphasis"/>
          <w:highlight w:val="cyan"/>
        </w:rPr>
        <w:t>imperiled</w:t>
      </w:r>
      <w:r w:rsidRPr="007D646F">
        <w:rPr>
          <w:rStyle w:val="StyleUnderline"/>
        </w:rPr>
        <w:t>.”</w:t>
      </w:r>
      <w:r w:rsidRPr="00876B53">
        <w:rPr>
          <w:sz w:val="16"/>
        </w:rPr>
        <w:t xml:space="preserve"> – </w:t>
      </w:r>
      <w:hyperlink r:id="rId10" w:history="1">
        <w:r w:rsidRPr="00876B53">
          <w:rPr>
            <w:rStyle w:val="Hyperlink"/>
            <w:sz w:val="16"/>
          </w:rPr>
          <w:t>Mark Rush</w:t>
        </w:r>
      </w:hyperlink>
      <w:r w:rsidRPr="00876B53">
        <w:rPr>
          <w:sz w:val="16"/>
        </w:rPr>
        <w:t>, the Waxberg Professor of Politics and Law at Washington and Lee University in Lexington</w:t>
      </w:r>
    </w:p>
    <w:p w14:paraId="3BED4360" w14:textId="77777777" w:rsidR="00B8236E" w:rsidRPr="00876B53" w:rsidRDefault="00B8236E" w:rsidP="00B8236E">
      <w:pPr>
        <w:rPr>
          <w:sz w:val="16"/>
        </w:rPr>
      </w:pPr>
      <w:r w:rsidRPr="00876B53">
        <w:rPr>
          <w:sz w:val="16"/>
        </w:rPr>
        <w:t xml:space="preserve">“Most significantly, we advise the Legislature that a federal constitutional convention called with this resolution could potentially open up each and every provision of the United States Constitution to amendment or repeal. In other words, </w:t>
      </w:r>
      <w:r w:rsidRPr="007D646F">
        <w:rPr>
          <w:rStyle w:val="StyleUnderline"/>
        </w:rPr>
        <w:t>a</w:t>
      </w:r>
      <w:r w:rsidRPr="00876B53">
        <w:rPr>
          <w:sz w:val="16"/>
        </w:rPr>
        <w:t xml:space="preserve"> federal </w:t>
      </w:r>
      <w:r w:rsidRPr="007D646F">
        <w:rPr>
          <w:rStyle w:val="StyleUnderline"/>
        </w:rPr>
        <w:t>constitutional convention could</w:t>
      </w:r>
      <w:r w:rsidRPr="00876B53">
        <w:rPr>
          <w:sz w:val="16"/>
        </w:rPr>
        <w:t xml:space="preserve"> propose amendments to </w:t>
      </w:r>
      <w:r w:rsidRPr="007D646F">
        <w:rPr>
          <w:rStyle w:val="StyleUnderline"/>
        </w:rPr>
        <w:t>eliminate</w:t>
      </w:r>
      <w:r w:rsidRPr="00876B53">
        <w:rPr>
          <w:sz w:val="16"/>
        </w:rPr>
        <w:t xml:space="preserve"> the protections of free speech; the protections against racial discrimination; the protections of freedom of religion; or any of </w:t>
      </w:r>
      <w:r w:rsidRPr="007D646F">
        <w:rPr>
          <w:rStyle w:val="StyleUnderline"/>
        </w:rPr>
        <w:t>the</w:t>
      </w:r>
      <w:r w:rsidRPr="00876B53">
        <w:rPr>
          <w:sz w:val="16"/>
        </w:rPr>
        <w:t xml:space="preserve"> other </w:t>
      </w:r>
      <w:r w:rsidRPr="007D646F">
        <w:rPr>
          <w:rStyle w:val="StyleUnderline"/>
        </w:rPr>
        <w:t>myriad provisions that</w:t>
      </w:r>
      <w:r w:rsidRPr="00876B53">
        <w:rPr>
          <w:sz w:val="16"/>
        </w:rPr>
        <w:t xml:space="preserve"> presently </w:t>
      </w:r>
      <w:r w:rsidRPr="007D646F">
        <w:rPr>
          <w:rStyle w:val="StyleUnderline"/>
        </w:rPr>
        <w:t xml:space="preserve">provide the </w:t>
      </w:r>
      <w:r w:rsidRPr="007D646F">
        <w:rPr>
          <w:rStyle w:val="Emphasis"/>
        </w:rPr>
        <w:t>backbone</w:t>
      </w:r>
      <w:r w:rsidRPr="007D646F">
        <w:rPr>
          <w:rStyle w:val="StyleUnderline"/>
        </w:rPr>
        <w:t xml:space="preserve"> of </w:t>
      </w:r>
      <w:r w:rsidRPr="007D646F">
        <w:rPr>
          <w:rStyle w:val="Emphasis"/>
        </w:rPr>
        <w:t>American law</w:t>
      </w:r>
      <w:r w:rsidRPr="007D646F">
        <w:rPr>
          <w:rStyle w:val="StyleUnderline"/>
        </w:rPr>
        <w:t>.”</w:t>
      </w:r>
      <w:r w:rsidRPr="00876B53">
        <w:rPr>
          <w:sz w:val="16"/>
        </w:rPr>
        <w:t xml:space="preserve"> – </w:t>
      </w:r>
      <w:hyperlink r:id="rId11" w:history="1">
        <w:r w:rsidRPr="00876B53">
          <w:rPr>
            <w:rStyle w:val="Hyperlink"/>
            <w:sz w:val="16"/>
          </w:rPr>
          <w:t>March 2018 legislative testimony</w:t>
        </w:r>
      </w:hyperlink>
      <w:r w:rsidRPr="00876B53">
        <w:rPr>
          <w:sz w:val="16"/>
        </w:rPr>
        <w:t> of Russell Suzuki, Acting Attorney General, and Deirdre Marie-Iha, Deputy Attorney General, of the state of Hawaii</w:t>
      </w:r>
    </w:p>
    <w:p w14:paraId="183E9F08" w14:textId="77777777" w:rsidR="00B8236E" w:rsidRPr="00876B53" w:rsidRDefault="00B8236E" w:rsidP="00B8236E">
      <w:pPr>
        <w:rPr>
          <w:sz w:val="16"/>
        </w:rPr>
      </w:pPr>
      <w:r w:rsidRPr="00876B53">
        <w:rPr>
          <w:sz w:val="16"/>
        </w:rPr>
        <w:t xml:space="preserve">“Whatever one thinks about these proposed amendments, trying to pass them through an Article V convention is a risky business. The Constitution does not specify how the delegates for such a convention would be chosen, how many delegates each state would have, what rules would apply at the convention or whether there would be any limits on what amendments the convention could consider. A convention that was called to address a specific issue, such as budget deficits, might propose changes to freedom of speech, the right to keep and bear arms, the Electoral College or anything else in the Constitution. </w:t>
      </w:r>
      <w:r w:rsidRPr="00876B53">
        <w:rPr>
          <w:rStyle w:val="StyleUnderline"/>
          <w:highlight w:val="cyan"/>
        </w:rPr>
        <w:t xml:space="preserve">There is </w:t>
      </w:r>
      <w:r w:rsidRPr="00876B53">
        <w:rPr>
          <w:rStyle w:val="Emphasis"/>
          <w:highlight w:val="cyan"/>
        </w:rPr>
        <w:t>no</w:t>
      </w:r>
      <w:r w:rsidRPr="008E3A46">
        <w:rPr>
          <w:rStyle w:val="Emphasis"/>
        </w:rPr>
        <w:t xml:space="preserve"> rule</w:t>
      </w:r>
      <w:r w:rsidRPr="008E3A46">
        <w:rPr>
          <w:rStyle w:val="StyleUnderline"/>
        </w:rPr>
        <w:t xml:space="preserve"> or </w:t>
      </w:r>
      <w:r w:rsidRPr="00876B53">
        <w:rPr>
          <w:rStyle w:val="Emphasis"/>
          <w:highlight w:val="cyan"/>
        </w:rPr>
        <w:t>precedent</w:t>
      </w:r>
      <w:r w:rsidRPr="008E3A46">
        <w:rPr>
          <w:rStyle w:val="StyleUnderline"/>
        </w:rPr>
        <w:t xml:space="preserve"> saying what the </w:t>
      </w:r>
      <w:r w:rsidRPr="008E3A46">
        <w:rPr>
          <w:rStyle w:val="Emphasis"/>
        </w:rPr>
        <w:t>proper scope</w:t>
      </w:r>
      <w:r w:rsidRPr="008E3A46">
        <w:rPr>
          <w:rStyle w:val="StyleUnderline"/>
        </w:rPr>
        <w:t xml:space="preserve"> of the convention’s work would be.”</w:t>
      </w:r>
      <w:r w:rsidRPr="00876B53">
        <w:rPr>
          <w:sz w:val="16"/>
        </w:rPr>
        <w:t xml:space="preserve"> – </w:t>
      </w:r>
      <w:hyperlink r:id="rId12" w:history="1">
        <w:r w:rsidRPr="00876B53">
          <w:rPr>
            <w:rStyle w:val="Hyperlink"/>
            <w:sz w:val="16"/>
          </w:rPr>
          <w:t>Allen Rostron</w:t>
        </w:r>
      </w:hyperlink>
      <w:r w:rsidRPr="00876B53">
        <w:rPr>
          <w:sz w:val="16"/>
        </w:rPr>
        <w:t>, associate dean for students, the William R. Jacques Constitutional Law Scholar, and a professor at the University of Missouri</w:t>
      </w:r>
    </w:p>
    <w:p w14:paraId="3567B1A0" w14:textId="77777777" w:rsidR="00B8236E" w:rsidRPr="00876B53" w:rsidRDefault="00B8236E" w:rsidP="00B8236E">
      <w:pPr>
        <w:rPr>
          <w:sz w:val="16"/>
        </w:rPr>
      </w:pPr>
      <w:r w:rsidRPr="00876B53">
        <w:rPr>
          <w:sz w:val="16"/>
        </w:rPr>
        <w:t xml:space="preserve">“Whether I like or dislike the specific proposal is not the point — the point is that </w:t>
      </w:r>
      <w:r w:rsidRPr="00876B53">
        <w:rPr>
          <w:rStyle w:val="StyleUnderline"/>
          <w:highlight w:val="cyan"/>
        </w:rPr>
        <w:t>a</w:t>
      </w:r>
      <w:r w:rsidRPr="008E3A46">
        <w:rPr>
          <w:rStyle w:val="StyleUnderline"/>
        </w:rPr>
        <w:t xml:space="preserve"> constitutional </w:t>
      </w:r>
      <w:r w:rsidRPr="00876B53">
        <w:rPr>
          <w:rStyle w:val="StyleUnderline"/>
          <w:highlight w:val="cyan"/>
        </w:rPr>
        <w:t>convention is</w:t>
      </w:r>
      <w:r w:rsidRPr="00876B53">
        <w:rPr>
          <w:sz w:val="16"/>
        </w:rPr>
        <w:t xml:space="preserve"> a </w:t>
      </w:r>
      <w:r w:rsidRPr="008E3A46">
        <w:rPr>
          <w:rStyle w:val="Emphasis"/>
        </w:rPr>
        <w:t>risky</w:t>
      </w:r>
      <w:r w:rsidRPr="008E3A46">
        <w:rPr>
          <w:rStyle w:val="StyleUnderline"/>
        </w:rPr>
        <w:t xml:space="preserve"> and</w:t>
      </w:r>
      <w:r w:rsidRPr="00876B53">
        <w:rPr>
          <w:sz w:val="16"/>
        </w:rPr>
        <w:t xml:space="preserve"> potentially </w:t>
      </w:r>
      <w:r w:rsidRPr="00876B53">
        <w:rPr>
          <w:rStyle w:val="Emphasis"/>
        </w:rPr>
        <w:t>dangerous</w:t>
      </w:r>
      <w:r w:rsidRPr="00876B53">
        <w:rPr>
          <w:sz w:val="16"/>
        </w:rPr>
        <w:t xml:space="preserve"> way to propose amendments.” – </w:t>
      </w:r>
      <w:hyperlink r:id="rId13" w:history="1">
        <w:r w:rsidRPr="00876B53">
          <w:rPr>
            <w:rStyle w:val="Hyperlink"/>
            <w:sz w:val="16"/>
          </w:rPr>
          <w:t>Hugh Spitzer</w:t>
        </w:r>
      </w:hyperlink>
      <w:r w:rsidRPr="00876B53">
        <w:rPr>
          <w:sz w:val="16"/>
        </w:rPr>
        <w:t>, professor of law at the University of Washington School of Law</w:t>
      </w:r>
    </w:p>
    <w:p w14:paraId="6616180C" w14:textId="77777777" w:rsidR="00B8236E" w:rsidRPr="00876B53" w:rsidRDefault="00B8236E" w:rsidP="00B8236E">
      <w:pPr>
        <w:rPr>
          <w:sz w:val="16"/>
        </w:rPr>
      </w:pPr>
      <w:r w:rsidRPr="008E3A46">
        <w:rPr>
          <w:rStyle w:val="StyleUnderline"/>
        </w:rPr>
        <w:t>“A</w:t>
      </w:r>
      <w:r w:rsidRPr="00876B53">
        <w:rPr>
          <w:sz w:val="16"/>
        </w:rPr>
        <w:t xml:space="preserve"> Constitutional </w:t>
      </w:r>
      <w:r w:rsidRPr="008E3A46">
        <w:rPr>
          <w:rStyle w:val="StyleUnderline"/>
        </w:rPr>
        <w:t xml:space="preserve">Convention could be </w:t>
      </w:r>
      <w:r w:rsidRPr="008E3A46">
        <w:rPr>
          <w:rStyle w:val="Emphasis"/>
        </w:rPr>
        <w:t>dangerous</w:t>
      </w:r>
      <w:r w:rsidRPr="008E3A46">
        <w:rPr>
          <w:rStyle w:val="StyleUnderline"/>
        </w:rPr>
        <w:t xml:space="preserve"> and </w:t>
      </w:r>
      <w:r w:rsidRPr="00876B53">
        <w:rPr>
          <w:rStyle w:val="Emphasis"/>
          <w:highlight w:val="cyan"/>
        </w:rPr>
        <w:t>destructive</w:t>
      </w:r>
      <w:r w:rsidRPr="00876B53">
        <w:rPr>
          <w:rStyle w:val="StyleUnderline"/>
          <w:highlight w:val="cyan"/>
        </w:rPr>
        <w:t xml:space="preserve"> to our country</w:t>
      </w:r>
      <w:r w:rsidRPr="00876B53">
        <w:rPr>
          <w:sz w:val="16"/>
        </w:rPr>
        <w:t>, and citizens should approach the idea with the same wariness the founders did…</w:t>
      </w:r>
      <w:r w:rsidRPr="008E3A46">
        <w:rPr>
          <w:rStyle w:val="StyleUnderline"/>
        </w:rPr>
        <w:t xml:space="preserve">Do </w:t>
      </w:r>
      <w:r w:rsidRPr="00876B53">
        <w:rPr>
          <w:rStyle w:val="StyleUnderline"/>
          <w:highlight w:val="cyan"/>
        </w:rPr>
        <w:t>we</w:t>
      </w:r>
      <w:r w:rsidRPr="008E3A46">
        <w:rPr>
          <w:rStyle w:val="StyleUnderline"/>
        </w:rPr>
        <w:t xml:space="preserve"> really want to </w:t>
      </w:r>
      <w:r w:rsidRPr="00876B53">
        <w:rPr>
          <w:rStyle w:val="Emphasis"/>
          <w:highlight w:val="cyan"/>
        </w:rPr>
        <w:t>tinker</w:t>
      </w:r>
      <w:r w:rsidRPr="00876B53">
        <w:rPr>
          <w:rStyle w:val="StyleUnderline"/>
          <w:highlight w:val="cyan"/>
        </w:rPr>
        <w:t xml:space="preserve"> with</w:t>
      </w:r>
      <w:r w:rsidRPr="008E3A46">
        <w:rPr>
          <w:rStyle w:val="StyleUnderline"/>
        </w:rPr>
        <w:t xml:space="preserve"> this nation’s </w:t>
      </w:r>
      <w:r w:rsidRPr="008E3A46">
        <w:rPr>
          <w:rStyle w:val="Emphasis"/>
        </w:rPr>
        <w:t xml:space="preserve">fundamental </w:t>
      </w:r>
      <w:r w:rsidRPr="00876B53">
        <w:rPr>
          <w:rStyle w:val="Emphasis"/>
          <w:highlight w:val="cyan"/>
        </w:rPr>
        <w:t>rights</w:t>
      </w:r>
      <w:r w:rsidRPr="00876B53">
        <w:rPr>
          <w:sz w:val="16"/>
        </w:rPr>
        <w:t xml:space="preserve"> – especially at a time </w:t>
      </w:r>
      <w:r w:rsidRPr="00876B53">
        <w:rPr>
          <w:rStyle w:val="StyleUnderline"/>
          <w:highlight w:val="cyan"/>
        </w:rPr>
        <w:t>when our country is</w:t>
      </w:r>
      <w:r w:rsidRPr="008E3A46">
        <w:rPr>
          <w:rStyle w:val="StyleUnderline"/>
        </w:rPr>
        <w:t xml:space="preserve"> </w:t>
      </w:r>
      <w:r w:rsidRPr="008E3A46">
        <w:rPr>
          <w:rStyle w:val="Emphasis"/>
        </w:rPr>
        <w:t xml:space="preserve">deeply </w:t>
      </w:r>
      <w:r w:rsidRPr="00876B53">
        <w:rPr>
          <w:rStyle w:val="Emphasis"/>
          <w:highlight w:val="cyan"/>
        </w:rPr>
        <w:t>divided</w:t>
      </w:r>
      <w:r w:rsidRPr="008E3A46">
        <w:rPr>
          <w:rStyle w:val="StyleUnderline"/>
        </w:rPr>
        <w:t xml:space="preserve"> politically? Let’s not risk </w:t>
      </w:r>
      <w:r w:rsidRPr="00876B53">
        <w:rPr>
          <w:rStyle w:val="Emphasis"/>
          <w:highlight w:val="cyan"/>
        </w:rPr>
        <w:t>opening</w:t>
      </w:r>
      <w:r w:rsidRPr="00876B53">
        <w:rPr>
          <w:sz w:val="16"/>
        </w:rPr>
        <w:t xml:space="preserve"> what could be </w:t>
      </w:r>
      <w:r w:rsidRPr="00876B53">
        <w:rPr>
          <w:rStyle w:val="StyleUnderline"/>
          <w:highlight w:val="cyan"/>
        </w:rPr>
        <w:t xml:space="preserve">a </w:t>
      </w:r>
      <w:r w:rsidRPr="00876B53">
        <w:rPr>
          <w:rStyle w:val="Emphasis"/>
          <w:highlight w:val="cyan"/>
        </w:rPr>
        <w:t>Pandora’s box</w:t>
      </w:r>
      <w:r w:rsidRPr="00876B53">
        <w:rPr>
          <w:rStyle w:val="StyleUnderline"/>
          <w:highlight w:val="cyan"/>
        </w:rPr>
        <w:t xml:space="preserve"> of </w:t>
      </w:r>
      <w:r w:rsidRPr="00876B53">
        <w:rPr>
          <w:rStyle w:val="Emphasis"/>
          <w:highlight w:val="cyan"/>
        </w:rPr>
        <w:t>chaos</w:t>
      </w:r>
      <w:r w:rsidRPr="00876B53">
        <w:rPr>
          <w:rStyle w:val="StyleUnderline"/>
          <w:highlight w:val="cyan"/>
        </w:rPr>
        <w:t xml:space="preserve"> and</w:t>
      </w:r>
      <w:r w:rsidRPr="008E3A46">
        <w:rPr>
          <w:rStyle w:val="StyleUnderline"/>
        </w:rPr>
        <w:t xml:space="preserve"> an </w:t>
      </w:r>
      <w:r w:rsidRPr="00876B53">
        <w:rPr>
          <w:rStyle w:val="Emphasis"/>
          <w:highlight w:val="cyan"/>
        </w:rPr>
        <w:t>existential crisis</w:t>
      </w:r>
      <w:r w:rsidRPr="008E3A46">
        <w:rPr>
          <w:rStyle w:val="StyleUnderline"/>
        </w:rPr>
        <w:t xml:space="preserve"> for the country.”</w:t>
      </w:r>
      <w:r w:rsidRPr="00876B53">
        <w:rPr>
          <w:sz w:val="16"/>
        </w:rPr>
        <w:t xml:space="preserve"> – </w:t>
      </w:r>
      <w:hyperlink r:id="rId14" w:history="1">
        <w:r w:rsidRPr="00876B53">
          <w:rPr>
            <w:rStyle w:val="Hyperlink"/>
            <w:sz w:val="16"/>
          </w:rPr>
          <w:t>Dewey M. Clayton</w:t>
        </w:r>
      </w:hyperlink>
      <w:r w:rsidRPr="00876B53">
        <w:rPr>
          <w:sz w:val="16"/>
        </w:rPr>
        <w:t>, professor of political science at the University of Louisville</w:t>
      </w:r>
    </w:p>
    <w:p w14:paraId="78A564CA" w14:textId="77777777" w:rsidR="00B8236E" w:rsidRPr="00876B53" w:rsidRDefault="00B8236E" w:rsidP="00B8236E">
      <w:pPr>
        <w:rPr>
          <w:sz w:val="16"/>
        </w:rPr>
      </w:pPr>
      <w:r w:rsidRPr="00876B53">
        <w:rPr>
          <w:sz w:val="16"/>
        </w:rPr>
        <w:lastRenderedPageBreak/>
        <w:t xml:space="preserve">“If a national constitutional convention were held, all of our rights under the current Constitution, and all of the government’s reciprocal obligations, would be up for grabs. </w:t>
      </w:r>
      <w:r w:rsidRPr="008E3A46">
        <w:rPr>
          <w:rStyle w:val="Emphasis"/>
        </w:rPr>
        <w:t>Nothing</w:t>
      </w:r>
      <w:r w:rsidRPr="008E3A46">
        <w:rPr>
          <w:rStyle w:val="StyleUnderline"/>
        </w:rPr>
        <w:t xml:space="preserve"> in the </w:t>
      </w:r>
      <w:r w:rsidRPr="008E3A46">
        <w:rPr>
          <w:rStyle w:val="Emphasis"/>
        </w:rPr>
        <w:t>Constitution</w:t>
      </w:r>
      <w:r w:rsidRPr="008E3A46">
        <w:rPr>
          <w:rStyle w:val="StyleUnderline"/>
        </w:rPr>
        <w:t xml:space="preserve"> constrains the process that would apply if a convention is</w:t>
      </w:r>
      <w:r w:rsidRPr="00876B53">
        <w:rPr>
          <w:sz w:val="16"/>
        </w:rPr>
        <w:t xml:space="preserve"> actually </w:t>
      </w:r>
      <w:r w:rsidRPr="008E3A46">
        <w:rPr>
          <w:rStyle w:val="StyleUnderline"/>
        </w:rPr>
        <w:t xml:space="preserve">called. </w:t>
      </w:r>
      <w:r w:rsidRPr="008E3A46">
        <w:rPr>
          <w:rStyle w:val="Emphasis"/>
        </w:rPr>
        <w:t>Anything could go</w:t>
      </w:r>
      <w:r w:rsidRPr="008E3A46">
        <w:rPr>
          <w:rStyle w:val="StyleUnderline"/>
        </w:rPr>
        <w:t>, including</w:t>
      </w:r>
      <w:r w:rsidRPr="00876B53">
        <w:rPr>
          <w:sz w:val="16"/>
        </w:rPr>
        <w:t xml:space="preserve"> the </w:t>
      </w:r>
      <w:r w:rsidRPr="008E3A46">
        <w:rPr>
          <w:rStyle w:val="StyleUnderline"/>
        </w:rPr>
        <w:t xml:space="preserve">process for </w:t>
      </w:r>
      <w:r w:rsidRPr="008E3A46">
        <w:rPr>
          <w:rStyle w:val="Emphasis"/>
        </w:rPr>
        <w:t>ratification itself</w:t>
      </w:r>
      <w:r w:rsidRPr="008E3A46">
        <w:rPr>
          <w:rStyle w:val="StyleUnderline"/>
        </w:rPr>
        <w:t xml:space="preserve">, and </w:t>
      </w:r>
      <w:r w:rsidRPr="008E3A46">
        <w:rPr>
          <w:rStyle w:val="StyleUnderline"/>
          <w:highlight w:val="cyan"/>
        </w:rPr>
        <w:t xml:space="preserve">there would be </w:t>
      </w:r>
      <w:r w:rsidRPr="008E3A46">
        <w:rPr>
          <w:rStyle w:val="Emphasis"/>
          <w:highlight w:val="cyan"/>
        </w:rPr>
        <w:t>no</w:t>
      </w:r>
      <w:r w:rsidRPr="008E3A46">
        <w:rPr>
          <w:rStyle w:val="Emphasis"/>
        </w:rPr>
        <w:t xml:space="preserve"> Constitution </w:t>
      </w:r>
      <w:r w:rsidRPr="008E3A46">
        <w:rPr>
          <w:rStyle w:val="Emphasis"/>
          <w:highlight w:val="cyan"/>
        </w:rPr>
        <w:t>cop</w:t>
      </w:r>
      <w:r w:rsidRPr="008E3A46">
        <w:rPr>
          <w:rStyle w:val="StyleUnderline"/>
        </w:rPr>
        <w:t xml:space="preserve"> on the block </w:t>
      </w:r>
      <w:r w:rsidRPr="008E3A46">
        <w:rPr>
          <w:rStyle w:val="StyleUnderline"/>
          <w:highlight w:val="cyan"/>
        </w:rPr>
        <w:t>to ensure</w:t>
      </w:r>
      <w:r w:rsidRPr="00876B53">
        <w:rPr>
          <w:sz w:val="16"/>
        </w:rPr>
        <w:t xml:space="preserve"> that </w:t>
      </w:r>
      <w:r w:rsidRPr="008E3A46">
        <w:rPr>
          <w:rStyle w:val="StyleUnderline"/>
          <w:highlight w:val="cyan"/>
        </w:rPr>
        <w:t>things don’t go</w:t>
      </w:r>
      <w:r w:rsidRPr="008E3A46">
        <w:rPr>
          <w:rStyle w:val="StyleUnderline"/>
        </w:rPr>
        <w:t xml:space="preserve"> </w:t>
      </w:r>
      <w:r w:rsidRPr="008E3A46">
        <w:rPr>
          <w:rStyle w:val="Emphasis"/>
        </w:rPr>
        <w:t xml:space="preserve">seriously </w:t>
      </w:r>
      <w:r w:rsidRPr="008E3A46">
        <w:rPr>
          <w:rStyle w:val="Emphasis"/>
          <w:highlight w:val="cyan"/>
        </w:rPr>
        <w:t>haywire</w:t>
      </w:r>
      <w:r w:rsidRPr="00876B53">
        <w:rPr>
          <w:sz w:val="16"/>
        </w:rPr>
        <w:t>.” – </w:t>
      </w:r>
      <w:hyperlink r:id="rId15" w:history="1">
        <w:r w:rsidRPr="00876B53">
          <w:rPr>
            <w:rStyle w:val="Hyperlink"/>
            <w:sz w:val="16"/>
          </w:rPr>
          <w:t>Kim Wehle</w:t>
        </w:r>
      </w:hyperlink>
      <w:r w:rsidRPr="00876B53">
        <w:rPr>
          <w:sz w:val="16"/>
        </w:rPr>
        <w:t>, professor at the University of Baltimore School of Law and a former assistant U.S. attorney and associate independent counsel in the Whitewater investigation</w:t>
      </w:r>
    </w:p>
    <w:p w14:paraId="7C1890D1" w14:textId="77777777" w:rsidR="00B8236E" w:rsidRPr="00876B53" w:rsidRDefault="00B8236E" w:rsidP="00B8236E">
      <w:pPr>
        <w:rPr>
          <w:sz w:val="16"/>
        </w:rPr>
      </w:pPr>
      <w:r w:rsidRPr="00876B53">
        <w:rPr>
          <w:sz w:val="16"/>
        </w:rPr>
        <w:t xml:space="preserve">“Amendment by convention has never been attempted and little is certain about the powers and prerogatives of such a convention. The basic problem is that </w:t>
      </w:r>
      <w:r w:rsidRPr="008E3A46">
        <w:rPr>
          <w:rStyle w:val="StyleUnderline"/>
        </w:rPr>
        <w:t xml:space="preserve">there appears to be </w:t>
      </w:r>
      <w:r w:rsidRPr="008E3A46">
        <w:rPr>
          <w:rStyle w:val="Emphasis"/>
        </w:rPr>
        <w:t>no effective way</w:t>
      </w:r>
      <w:r w:rsidRPr="008E3A46">
        <w:rPr>
          <w:rStyle w:val="StyleUnderline"/>
        </w:rPr>
        <w:t xml:space="preserve"> to limit the convention’s scope once</w:t>
      </w:r>
      <w:r w:rsidRPr="00876B53">
        <w:rPr>
          <w:sz w:val="16"/>
        </w:rPr>
        <w:t xml:space="preserve"> it is </w:t>
      </w:r>
      <w:r w:rsidRPr="008E3A46">
        <w:rPr>
          <w:rStyle w:val="StyleUnderline"/>
        </w:rPr>
        <w:t>called</w:t>
      </w:r>
      <w:r w:rsidRPr="00876B53">
        <w:rPr>
          <w:sz w:val="16"/>
        </w:rPr>
        <w:t>.” – </w:t>
      </w:r>
      <w:hyperlink r:id="rId16" w:history="1">
        <w:r w:rsidRPr="00876B53">
          <w:rPr>
            <w:rStyle w:val="Hyperlink"/>
            <w:sz w:val="16"/>
          </w:rPr>
          <w:t>Stephen H. Sach</w:t>
        </w:r>
      </w:hyperlink>
      <w:r w:rsidRPr="00876B53">
        <w:rPr>
          <w:sz w:val="16"/>
        </w:rPr>
        <w:t>, Attorney General of Maryland (1979-1987)</w:t>
      </w:r>
    </w:p>
    <w:p w14:paraId="55789072" w14:textId="77777777" w:rsidR="00B8236E" w:rsidRPr="00876B53" w:rsidRDefault="00B8236E" w:rsidP="00B8236E">
      <w:pPr>
        <w:rPr>
          <w:sz w:val="16"/>
        </w:rPr>
      </w:pPr>
      <w:r w:rsidRPr="00876B53">
        <w:rPr>
          <w:sz w:val="16"/>
        </w:rPr>
        <w:t>“It is unclear, for instance, what the agenda of the convention that the states would call would be. Some people even think that the scope of the convention would be unlimited, and that makes a lot of very rational people wary of making the whole Constitution up for grabs.” – </w:t>
      </w:r>
      <w:hyperlink r:id="rId17" w:history="1">
        <w:r w:rsidRPr="00876B53">
          <w:rPr>
            <w:rStyle w:val="Hyperlink"/>
            <w:sz w:val="16"/>
          </w:rPr>
          <w:t>John O. McGinnis</w:t>
        </w:r>
      </w:hyperlink>
      <w:r w:rsidRPr="00876B53">
        <w:rPr>
          <w:sz w:val="16"/>
        </w:rPr>
        <w:t>, the George C. Dix Professor in Constitutional Law at Northwestern University Pritzker School of Law</w:t>
      </w:r>
    </w:p>
    <w:p w14:paraId="0D4A3C42" w14:textId="77777777" w:rsidR="00B8236E" w:rsidRPr="00876B53" w:rsidRDefault="00B8236E" w:rsidP="00B8236E">
      <w:pPr>
        <w:rPr>
          <w:sz w:val="16"/>
        </w:rPr>
      </w:pPr>
      <w:r w:rsidRPr="00876B53">
        <w:rPr>
          <w:sz w:val="16"/>
        </w:rPr>
        <w:t xml:space="preserve">“The dangers stem largely from the fact that </w:t>
      </w:r>
      <w:r w:rsidRPr="00876B53">
        <w:rPr>
          <w:rStyle w:val="StyleUnderline"/>
          <w:highlight w:val="cyan"/>
        </w:rPr>
        <w:t>it is</w:t>
      </w:r>
      <w:r w:rsidRPr="00876B53">
        <w:rPr>
          <w:rStyle w:val="StyleUnderline"/>
        </w:rPr>
        <w:t xml:space="preserve"> an </w:t>
      </w:r>
      <w:r w:rsidRPr="00876B53">
        <w:rPr>
          <w:rStyle w:val="Emphasis"/>
          <w:highlight w:val="cyan"/>
        </w:rPr>
        <w:t>uncharted</w:t>
      </w:r>
      <w:r w:rsidRPr="00876B53">
        <w:rPr>
          <w:rStyle w:val="Emphasis"/>
        </w:rPr>
        <w:t xml:space="preserve"> course</w:t>
      </w:r>
      <w:r w:rsidRPr="00876B53">
        <w:rPr>
          <w:sz w:val="16"/>
        </w:rPr>
        <w:t>…The alternative route in Article V is one that has never been taken. This route is obviously legitimate, but it is an unknown…Moreover, the convention would have a plausible case for taking an even broader view of its agenda. Convention delegates could claim that they represent the people who elected them, and that they are entitled to deal with any constitutional issue of major concern to their constituency. </w:t>
      </w:r>
      <w:r w:rsidRPr="00876B53">
        <w:rPr>
          <w:rStyle w:val="StyleUnderline"/>
        </w:rPr>
        <w:t>The states</w:t>
      </w:r>
      <w:r w:rsidRPr="00876B53">
        <w:rPr>
          <w:sz w:val="16"/>
        </w:rPr>
        <w:t xml:space="preserve">, quite </w:t>
      </w:r>
      <w:r w:rsidRPr="00876B53">
        <w:rPr>
          <w:rStyle w:val="StyleUnderline"/>
        </w:rPr>
        <w:t>unthinkingly</w:t>
      </w:r>
      <w:r w:rsidRPr="00876B53">
        <w:rPr>
          <w:sz w:val="16"/>
        </w:rPr>
        <w:t xml:space="preserve"> and without consideration of the implications, have started a process that may eventually </w:t>
      </w:r>
      <w:r w:rsidRPr="00876B53">
        <w:rPr>
          <w:rStyle w:val="Emphasis"/>
        </w:rPr>
        <w:t xml:space="preserve">produce </w:t>
      </w:r>
      <w:r w:rsidRPr="00876B53">
        <w:rPr>
          <w:rStyle w:val="Emphasis"/>
          <w:highlight w:val="cyan"/>
        </w:rPr>
        <w:t>a shock</w:t>
      </w:r>
      <w:r w:rsidRPr="00876B53">
        <w:rPr>
          <w:sz w:val="16"/>
        </w:rPr>
        <w:t xml:space="preserve"> to them and </w:t>
      </w:r>
      <w:r w:rsidRPr="00876B53">
        <w:rPr>
          <w:rStyle w:val="StyleUnderline"/>
          <w:highlight w:val="cyan"/>
        </w:rPr>
        <w:t>to the country</w:t>
      </w:r>
      <w:r w:rsidRPr="00876B53">
        <w:rPr>
          <w:rStyle w:val="StyleUnderline"/>
        </w:rPr>
        <w:t xml:space="preserve">. It is a process of </w:t>
      </w:r>
      <w:r w:rsidRPr="00876B53">
        <w:rPr>
          <w:rStyle w:val="Emphasis"/>
        </w:rPr>
        <w:t>undeliberate</w:t>
      </w:r>
      <w:r w:rsidRPr="00876B53">
        <w:rPr>
          <w:rStyle w:val="StyleUnderline"/>
        </w:rPr>
        <w:t xml:space="preserve"> constitution making that</w:t>
      </w:r>
      <w:r w:rsidRPr="00876B53">
        <w:rPr>
          <w:sz w:val="16"/>
        </w:rPr>
        <w:t xml:space="preserve"> would </w:t>
      </w:r>
      <w:r w:rsidRPr="00876B53">
        <w:rPr>
          <w:rStyle w:val="StyleUnderline"/>
        </w:rPr>
        <w:t>make</w:t>
      </w:r>
      <w:r w:rsidRPr="00876B53">
        <w:rPr>
          <w:sz w:val="16"/>
        </w:rPr>
        <w:t xml:space="preserve"> James </w:t>
      </w:r>
      <w:r w:rsidRPr="00876B53">
        <w:rPr>
          <w:rStyle w:val="StyleUnderline"/>
        </w:rPr>
        <w:t xml:space="preserve">Madison </w:t>
      </w:r>
      <w:r w:rsidRPr="00876B53">
        <w:rPr>
          <w:rStyle w:val="Emphasis"/>
        </w:rPr>
        <w:t>turn over</w:t>
      </w:r>
      <w:r w:rsidRPr="00876B53">
        <w:rPr>
          <w:rStyle w:val="StyleUnderline"/>
        </w:rPr>
        <w:t xml:space="preserve"> in his </w:t>
      </w:r>
      <w:r w:rsidRPr="00876B53">
        <w:rPr>
          <w:rStyle w:val="Emphasis"/>
        </w:rPr>
        <w:t>grave</w:t>
      </w:r>
      <w:r w:rsidRPr="00876B53">
        <w:rPr>
          <w:rStyle w:val="StyleUnderline"/>
        </w:rPr>
        <w:t>.”</w:t>
      </w:r>
      <w:r w:rsidRPr="00876B53">
        <w:rPr>
          <w:sz w:val="16"/>
        </w:rPr>
        <w:t xml:space="preserve"> – </w:t>
      </w:r>
      <w:hyperlink r:id="rId18" w:history="1">
        <w:r w:rsidRPr="00876B53">
          <w:rPr>
            <w:rStyle w:val="Hyperlink"/>
            <w:sz w:val="16"/>
          </w:rPr>
          <w:t>Gerald Gunther</w:t>
        </w:r>
      </w:hyperlink>
      <w:r w:rsidRPr="00876B53">
        <w:rPr>
          <w:sz w:val="16"/>
        </w:rPr>
        <w:t>, constitutional law scholar and professor of law at Stanford Law School</w:t>
      </w:r>
    </w:p>
    <w:p w14:paraId="73F67775" w14:textId="77777777" w:rsidR="00B8236E" w:rsidRDefault="00B8236E" w:rsidP="00B8236E">
      <w:pPr>
        <w:rPr>
          <w:sz w:val="16"/>
        </w:rPr>
      </w:pPr>
      <w:r w:rsidRPr="00876B53">
        <w:rPr>
          <w:rStyle w:val="StyleUnderline"/>
          <w:highlight w:val="cyan"/>
        </w:rPr>
        <w:t>“In these</w:t>
      </w:r>
      <w:r w:rsidRPr="00876B53">
        <w:rPr>
          <w:rStyle w:val="StyleUnderline"/>
        </w:rPr>
        <w:t xml:space="preserve"> </w:t>
      </w:r>
      <w:r w:rsidRPr="00876B53">
        <w:rPr>
          <w:rStyle w:val="Emphasis"/>
        </w:rPr>
        <w:t xml:space="preserve">contentious </w:t>
      </w:r>
      <w:r w:rsidRPr="00876B53">
        <w:rPr>
          <w:rStyle w:val="Emphasis"/>
          <w:highlight w:val="cyan"/>
        </w:rPr>
        <w:t>times</w:t>
      </w:r>
      <w:r w:rsidRPr="00876B53">
        <w:rPr>
          <w:rStyle w:val="StyleUnderline"/>
          <w:highlight w:val="cyan"/>
        </w:rPr>
        <w:t xml:space="preserve">, democratic </w:t>
      </w:r>
      <w:r w:rsidRPr="00876B53">
        <w:rPr>
          <w:rStyle w:val="Emphasis"/>
          <w:highlight w:val="cyan"/>
        </w:rPr>
        <w:t>institutions</w:t>
      </w:r>
      <w:r w:rsidRPr="00876B53">
        <w:rPr>
          <w:rStyle w:val="StyleUnderline"/>
          <w:highlight w:val="cyan"/>
        </w:rPr>
        <w:t xml:space="preserve">, </w:t>
      </w:r>
      <w:r w:rsidRPr="00876B53">
        <w:rPr>
          <w:rStyle w:val="Emphasis"/>
          <w:highlight w:val="cyan"/>
        </w:rPr>
        <w:t>norms</w:t>
      </w:r>
      <w:r w:rsidRPr="00876B53">
        <w:rPr>
          <w:rStyle w:val="StyleUnderline"/>
          <w:highlight w:val="cyan"/>
        </w:rPr>
        <w:t xml:space="preserve">, and </w:t>
      </w:r>
      <w:r w:rsidRPr="00876B53">
        <w:rPr>
          <w:rStyle w:val="Emphasis"/>
          <w:highlight w:val="cyan"/>
        </w:rPr>
        <w:t>views</w:t>
      </w:r>
      <w:r w:rsidRPr="00876B53">
        <w:rPr>
          <w:rStyle w:val="StyleUnderline"/>
          <w:highlight w:val="cyan"/>
        </w:rPr>
        <w:t xml:space="preserve"> are under</w:t>
      </w:r>
      <w:r w:rsidRPr="00876B53">
        <w:rPr>
          <w:rStyle w:val="StyleUnderline"/>
        </w:rPr>
        <w:t xml:space="preserve"> </w:t>
      </w:r>
      <w:r w:rsidRPr="00876B53">
        <w:rPr>
          <w:rStyle w:val="Emphasis"/>
        </w:rPr>
        <w:t xml:space="preserve">unprecedented </w:t>
      </w:r>
      <w:r w:rsidRPr="00876B53">
        <w:rPr>
          <w:rStyle w:val="Emphasis"/>
          <w:highlight w:val="cyan"/>
        </w:rPr>
        <w:t>stress</w:t>
      </w:r>
      <w:r w:rsidRPr="00876B53">
        <w:rPr>
          <w:sz w:val="16"/>
        </w:rPr>
        <w:t xml:space="preserve">. When debating whether to adopt a resolution to apply to Congress to call for </w:t>
      </w:r>
      <w:r w:rsidRPr="00876B53">
        <w:rPr>
          <w:rStyle w:val="StyleUnderline"/>
          <w:highlight w:val="cyan"/>
        </w:rPr>
        <w:t>a</w:t>
      </w:r>
      <w:r w:rsidRPr="00876B53">
        <w:rPr>
          <w:rStyle w:val="StyleUnderline"/>
        </w:rPr>
        <w:t xml:space="preserve">n Article V </w:t>
      </w:r>
      <w:r w:rsidRPr="00876B53">
        <w:rPr>
          <w:rStyle w:val="StyleUnderline"/>
          <w:highlight w:val="cyan"/>
        </w:rPr>
        <w:t>Convention</w:t>
      </w:r>
      <w:r w:rsidRPr="00876B53">
        <w:rPr>
          <w:sz w:val="16"/>
        </w:rPr>
        <w:t xml:space="preserve">, Maryland legislators should keep in mind the possibility that the call </w:t>
      </w:r>
      <w:r w:rsidRPr="00876B53">
        <w:rPr>
          <w:rStyle w:val="StyleUnderline"/>
        </w:rPr>
        <w:t xml:space="preserve">could </w:t>
      </w:r>
      <w:r w:rsidRPr="00876B53">
        <w:rPr>
          <w:rStyle w:val="StyleUnderline"/>
          <w:highlight w:val="cyan"/>
        </w:rPr>
        <w:t>add to</w:t>
      </w:r>
      <w:r w:rsidRPr="00876B53">
        <w:rPr>
          <w:rStyle w:val="StyleUnderline"/>
        </w:rPr>
        <w:t xml:space="preserve"> a </w:t>
      </w:r>
      <w:r w:rsidRPr="00876B53">
        <w:rPr>
          <w:rStyle w:val="Emphasis"/>
          <w:highlight w:val="cyan"/>
        </w:rPr>
        <w:t>widespread</w:t>
      </w:r>
      <w:r w:rsidRPr="00876B53">
        <w:rPr>
          <w:rStyle w:val="Emphasis"/>
        </w:rPr>
        <w:t xml:space="preserve"> perception</w:t>
      </w:r>
      <w:r w:rsidRPr="00876B53">
        <w:rPr>
          <w:rStyle w:val="StyleUnderline"/>
        </w:rPr>
        <w:t xml:space="preserve"> of </w:t>
      </w:r>
      <w:r w:rsidRPr="00876B53">
        <w:rPr>
          <w:rStyle w:val="Emphasis"/>
        </w:rPr>
        <w:t xml:space="preserve">national </w:t>
      </w:r>
      <w:r w:rsidRPr="00876B53">
        <w:rPr>
          <w:rStyle w:val="Emphasis"/>
          <w:highlight w:val="cyan"/>
        </w:rPr>
        <w:t>disarray</w:t>
      </w:r>
      <w:r w:rsidRPr="00876B53">
        <w:rPr>
          <w:rStyle w:val="StyleUnderline"/>
          <w:highlight w:val="cyan"/>
        </w:rPr>
        <w:t xml:space="preserve"> and push the</w:t>
      </w:r>
      <w:r w:rsidRPr="00876B53">
        <w:rPr>
          <w:rStyle w:val="StyleUnderline"/>
        </w:rPr>
        <w:t xml:space="preserve"> </w:t>
      </w:r>
      <w:r w:rsidRPr="00876B53">
        <w:rPr>
          <w:rStyle w:val="Emphasis"/>
        </w:rPr>
        <w:t xml:space="preserve">American </w:t>
      </w:r>
      <w:r w:rsidRPr="00876B53">
        <w:rPr>
          <w:rStyle w:val="Emphasis"/>
          <w:highlight w:val="cyan"/>
        </w:rPr>
        <w:t>Republic</w:t>
      </w:r>
      <w:r w:rsidRPr="00876B53">
        <w:rPr>
          <w:rStyle w:val="StyleUnderline"/>
        </w:rPr>
        <w:t xml:space="preserve"> closer </w:t>
      </w:r>
      <w:r w:rsidRPr="00876B53">
        <w:rPr>
          <w:rStyle w:val="StyleUnderline"/>
          <w:highlight w:val="cyan"/>
        </w:rPr>
        <w:t xml:space="preserve">to a </w:t>
      </w:r>
      <w:r w:rsidRPr="00876B53">
        <w:rPr>
          <w:rStyle w:val="Emphasis"/>
          <w:highlight w:val="cyan"/>
        </w:rPr>
        <w:t>breaking point</w:t>
      </w:r>
      <w:r w:rsidRPr="00876B53">
        <w:rPr>
          <w:rStyle w:val="StyleUnderline"/>
        </w:rPr>
        <w:t>. The perils of a</w:t>
      </w:r>
      <w:r w:rsidRPr="00876B53">
        <w:rPr>
          <w:sz w:val="16"/>
        </w:rPr>
        <w:t xml:space="preserve">n Article V </w:t>
      </w:r>
      <w:r w:rsidRPr="00876B53">
        <w:rPr>
          <w:rStyle w:val="StyleUnderline"/>
        </w:rPr>
        <w:t xml:space="preserve">Convention </w:t>
      </w:r>
      <w:r w:rsidRPr="00876B53">
        <w:rPr>
          <w:rStyle w:val="Emphasis"/>
        </w:rPr>
        <w:t>running amok</w:t>
      </w:r>
      <w:r w:rsidRPr="00876B53">
        <w:rPr>
          <w:rStyle w:val="StyleUnderline"/>
        </w:rPr>
        <w:t xml:space="preserve"> and altering the </w:t>
      </w:r>
      <w:r w:rsidRPr="00876B53">
        <w:rPr>
          <w:rStyle w:val="Emphasis"/>
        </w:rPr>
        <w:t>core framework</w:t>
      </w:r>
      <w:r w:rsidRPr="00876B53">
        <w:rPr>
          <w:rStyle w:val="StyleUnderline"/>
        </w:rPr>
        <w:t xml:space="preserve"> of the</w:t>
      </w:r>
      <w:r w:rsidRPr="00876B53">
        <w:rPr>
          <w:sz w:val="16"/>
        </w:rPr>
        <w:t xml:space="preserve"> American </w:t>
      </w:r>
      <w:r w:rsidRPr="00876B53">
        <w:rPr>
          <w:rStyle w:val="StyleUnderline"/>
        </w:rPr>
        <w:t>Republic are high</w:t>
      </w:r>
      <w:r w:rsidRPr="00876B53">
        <w:rPr>
          <w:sz w:val="16"/>
        </w:rPr>
        <w:t>. This method of reform should therefore be used only as a last resort.” – </w:t>
      </w:r>
      <w:hyperlink r:id="rId19" w:history="1">
        <w:r w:rsidRPr="00876B53">
          <w:rPr>
            <w:rStyle w:val="Hyperlink"/>
            <w:sz w:val="16"/>
          </w:rPr>
          <w:t>Miguel González-Marcos</w:t>
        </w:r>
      </w:hyperlink>
      <w:r w:rsidRPr="00876B53">
        <w:rPr>
          <w:sz w:val="16"/>
        </w:rPr>
        <w:t>, professor of law at the University of Maryland</w:t>
      </w:r>
    </w:p>
    <w:p w14:paraId="5151A848" w14:textId="77777777" w:rsidR="00B8236E" w:rsidRPr="00460E88" w:rsidRDefault="00B8236E" w:rsidP="00B8236E"/>
    <w:p w14:paraId="44B1B7D5" w14:textId="77777777" w:rsidR="00B8236E" w:rsidRDefault="00B8236E" w:rsidP="00B8236E">
      <w:pPr>
        <w:pStyle w:val="Heading2"/>
      </w:pPr>
      <w:r>
        <w:lastRenderedPageBreak/>
        <w:t>CP---Adv</w:t>
      </w:r>
    </w:p>
    <w:p w14:paraId="4F0635D0" w14:textId="77777777" w:rsidR="00B8236E" w:rsidRDefault="00B8236E" w:rsidP="00B8236E">
      <w:pPr>
        <w:pStyle w:val="Heading3"/>
      </w:pPr>
      <w:r>
        <w:lastRenderedPageBreak/>
        <w:t>Unions Key---2AC</w:t>
      </w:r>
    </w:p>
    <w:p w14:paraId="3C4B4FB1" w14:textId="77777777" w:rsidR="00B8236E" w:rsidRDefault="00B8236E" w:rsidP="00B8236E">
      <w:pPr>
        <w:pStyle w:val="Heading4"/>
      </w:pPr>
      <w:r>
        <w:t xml:space="preserve">1. </w:t>
      </w:r>
      <w:r w:rsidRPr="00250E23">
        <w:rPr>
          <w:u w:val="single"/>
        </w:rPr>
        <w:t>EFFICIENCY</w:t>
      </w:r>
      <w:r>
        <w:t>.</w:t>
      </w:r>
    </w:p>
    <w:p w14:paraId="303D1F0E" w14:textId="77777777" w:rsidR="00B8236E" w:rsidRPr="00A0030E" w:rsidRDefault="00B8236E" w:rsidP="00B8236E">
      <w:pPr>
        <w:pStyle w:val="Heading4"/>
      </w:pPr>
      <w:r>
        <w:t xml:space="preserve">Only </w:t>
      </w:r>
      <w:r>
        <w:rPr>
          <w:u w:val="single"/>
        </w:rPr>
        <w:t>bargaining</w:t>
      </w:r>
      <w:r>
        <w:t xml:space="preserve"> checks </w:t>
      </w:r>
      <w:r>
        <w:rPr>
          <w:u w:val="single"/>
        </w:rPr>
        <w:t>burdensome</w:t>
      </w:r>
      <w:r>
        <w:t xml:space="preserve"> disciplinary structures, preventing </w:t>
      </w:r>
      <w:r>
        <w:rPr>
          <w:u w:val="single"/>
        </w:rPr>
        <w:t>worker-employee</w:t>
      </w:r>
      <w:r>
        <w:t xml:space="preserve"> conflicts that </w:t>
      </w:r>
      <w:r>
        <w:rPr>
          <w:u w:val="single"/>
        </w:rPr>
        <w:t>halt</w:t>
      </w:r>
      <w:r>
        <w:t xml:space="preserve"> productivity. That’s Handler.</w:t>
      </w:r>
    </w:p>
    <w:p w14:paraId="33DD2930" w14:textId="77777777" w:rsidR="00B8236E" w:rsidRDefault="00B8236E" w:rsidP="00B8236E">
      <w:r>
        <w:t>&lt;&lt;FOR REFERENCE&gt;&gt;</w:t>
      </w:r>
    </w:p>
    <w:p w14:paraId="4681ECC1" w14:textId="77777777" w:rsidR="00B8236E" w:rsidRPr="00A0030E" w:rsidRDefault="00B8236E" w:rsidP="00B8236E">
      <w:pPr>
        <w:rPr>
          <w:sz w:val="16"/>
          <w:szCs w:val="20"/>
        </w:rPr>
      </w:pPr>
      <w:r w:rsidRPr="00A0030E">
        <w:rPr>
          <w:sz w:val="16"/>
          <w:szCs w:val="20"/>
        </w:rPr>
        <w:t>1. Check on Structural Deregulation</w:t>
      </w:r>
    </w:p>
    <w:p w14:paraId="01648B8C" w14:textId="77777777" w:rsidR="00B8236E" w:rsidRPr="00A0030E" w:rsidRDefault="00B8236E" w:rsidP="00B8236E">
      <w:pPr>
        <w:rPr>
          <w:sz w:val="16"/>
          <w:szCs w:val="20"/>
        </w:rPr>
      </w:pPr>
      <w:bookmarkStart w:id="4" w:name="_Hlk205560065"/>
      <w:r w:rsidRPr="00A0030E">
        <w:rPr>
          <w:sz w:val="16"/>
          <w:szCs w:val="20"/>
        </w:rPr>
        <w:t xml:space="preserve">A </w:t>
      </w:r>
      <w:r w:rsidRPr="00A0030E">
        <w:rPr>
          <w:rStyle w:val="StyleUnderline"/>
          <w:sz w:val="20"/>
          <w:szCs w:val="20"/>
        </w:rPr>
        <w:t xml:space="preserve">major method of </w:t>
      </w:r>
      <w:r w:rsidRPr="00A0030E">
        <w:rPr>
          <w:rStyle w:val="Emphasis"/>
          <w:sz w:val="20"/>
          <w:szCs w:val="20"/>
        </w:rPr>
        <w:t>undermining reg</w:t>
      </w:r>
      <w:r w:rsidRPr="00A0030E">
        <w:rPr>
          <w:rStyle w:val="StyleUnderline"/>
          <w:sz w:val="20"/>
          <w:szCs w:val="20"/>
        </w:rPr>
        <w:t xml:space="preserve">ulatory effectiveness is to </w:t>
      </w:r>
      <w:r w:rsidRPr="00A0030E">
        <w:rPr>
          <w:rStyle w:val="Emphasis"/>
          <w:sz w:val="20"/>
          <w:szCs w:val="20"/>
          <w:highlight w:val="lightGray"/>
        </w:rPr>
        <w:t>defund</w:t>
      </w:r>
      <w:r w:rsidRPr="00A0030E">
        <w:rPr>
          <w:rStyle w:val="StyleUnderline"/>
          <w:sz w:val="20"/>
          <w:szCs w:val="20"/>
          <w:highlight w:val="lightGray"/>
        </w:rPr>
        <w:t xml:space="preserve"> agencies,</w:t>
      </w:r>
      <w:r w:rsidRPr="00A0030E">
        <w:rPr>
          <w:rStyle w:val="StyleUnderline"/>
          <w:sz w:val="20"/>
          <w:szCs w:val="20"/>
        </w:rPr>
        <w:t xml:space="preserve"> </w:t>
      </w:r>
      <w:r w:rsidRPr="00A0030E">
        <w:rPr>
          <w:rStyle w:val="Emphasis"/>
          <w:sz w:val="20"/>
          <w:szCs w:val="20"/>
        </w:rPr>
        <w:t>undermine</w:t>
      </w:r>
      <w:r w:rsidRPr="00A0030E">
        <w:rPr>
          <w:rStyle w:val="StyleUnderline"/>
          <w:sz w:val="20"/>
          <w:szCs w:val="20"/>
        </w:rPr>
        <w:t xml:space="preserve"> the morale of agency </w:t>
      </w:r>
      <w:r w:rsidRPr="00A0030E">
        <w:rPr>
          <w:rStyle w:val="Emphasis"/>
          <w:sz w:val="20"/>
          <w:szCs w:val="20"/>
        </w:rPr>
        <w:t>personnel</w:t>
      </w:r>
      <w:r w:rsidRPr="00A0030E">
        <w:rPr>
          <w:rStyle w:val="StyleUnderline"/>
          <w:sz w:val="20"/>
          <w:szCs w:val="20"/>
        </w:rPr>
        <w:t xml:space="preserve">, and </w:t>
      </w:r>
      <w:r w:rsidRPr="00A0030E">
        <w:rPr>
          <w:rStyle w:val="Emphasis"/>
          <w:sz w:val="20"/>
          <w:szCs w:val="20"/>
        </w:rPr>
        <w:t>obstruct</w:t>
      </w:r>
      <w:r w:rsidRPr="00A0030E">
        <w:rPr>
          <w:rStyle w:val="StyleUnderline"/>
          <w:sz w:val="20"/>
          <w:szCs w:val="20"/>
        </w:rPr>
        <w:t xml:space="preserve"> agency </w:t>
      </w:r>
      <w:r w:rsidRPr="00A0030E">
        <w:rPr>
          <w:rStyle w:val="Emphasis"/>
          <w:sz w:val="20"/>
          <w:szCs w:val="20"/>
        </w:rPr>
        <w:t>op</w:t>
      </w:r>
      <w:r w:rsidRPr="00A0030E">
        <w:rPr>
          <w:rStyle w:val="StyleUnderline"/>
          <w:sz w:val="20"/>
          <w:szCs w:val="20"/>
        </w:rPr>
        <w:t>eration</w:t>
      </w:r>
      <w:r w:rsidRPr="00A0030E">
        <w:rPr>
          <w:rStyle w:val="Emphasis"/>
          <w:sz w:val="20"/>
          <w:szCs w:val="20"/>
        </w:rPr>
        <w:t>s</w:t>
      </w:r>
      <w:r w:rsidRPr="00A0030E">
        <w:rPr>
          <w:sz w:val="16"/>
          <w:szCs w:val="20"/>
        </w:rPr>
        <w:t xml:space="preserve">. Jody Freeman and Sharon Jacobs have identified many of the strategies that the President may use to </w:t>
      </w:r>
      <w:r w:rsidRPr="00A0030E">
        <w:rPr>
          <w:strike/>
          <w:sz w:val="16"/>
          <w:szCs w:val="20"/>
        </w:rPr>
        <w:t>cripple</w:t>
      </w:r>
      <w:r w:rsidRPr="00A0030E">
        <w:rPr>
          <w:sz w:val="16"/>
          <w:szCs w:val="20"/>
        </w:rPr>
        <w:t xml:space="preserve"> weaken agencies while evading civil service protections, including </w:t>
      </w:r>
      <w:r w:rsidRPr="00A0030E">
        <w:rPr>
          <w:rStyle w:val="StyleUnderline"/>
          <w:sz w:val="20"/>
          <w:szCs w:val="20"/>
          <w:highlight w:val="lightGray"/>
        </w:rPr>
        <w:t>imposing burdensome</w:t>
      </w:r>
      <w:r w:rsidRPr="00A0030E">
        <w:rPr>
          <w:rStyle w:val="StyleUnderline"/>
          <w:sz w:val="20"/>
          <w:szCs w:val="20"/>
        </w:rPr>
        <w:t xml:space="preserve"> working </w:t>
      </w:r>
      <w:r w:rsidRPr="00A0030E">
        <w:rPr>
          <w:rStyle w:val="Emphasis"/>
          <w:sz w:val="20"/>
          <w:szCs w:val="20"/>
          <w:highlight w:val="lightGray"/>
        </w:rPr>
        <w:t>conditions</w:t>
      </w:r>
      <w:r w:rsidRPr="00A0030E">
        <w:rPr>
          <w:sz w:val="16"/>
          <w:szCs w:val="20"/>
        </w:rPr>
        <w:t xml:space="preserve">, reassigning staff to undesirable roles, “demoralizing” staff through denigration and abuse, and cutting funding, resources, and pay.106 These are not direct attacks on an agency’s legal authority, but a </w:t>
      </w:r>
      <w:r w:rsidRPr="00A0030E">
        <w:rPr>
          <w:rStyle w:val="StyleUnderline"/>
          <w:sz w:val="20"/>
          <w:szCs w:val="20"/>
        </w:rPr>
        <w:t>“</w:t>
      </w:r>
      <w:r w:rsidRPr="00A0030E">
        <w:rPr>
          <w:rStyle w:val="Emphasis"/>
          <w:sz w:val="20"/>
          <w:szCs w:val="20"/>
        </w:rPr>
        <w:t>structural</w:t>
      </w:r>
      <w:r w:rsidRPr="00A0030E">
        <w:rPr>
          <w:rStyle w:val="StyleUnderline"/>
          <w:sz w:val="20"/>
          <w:szCs w:val="20"/>
        </w:rPr>
        <w:t>” attack on an agency’s ability to function</w:t>
      </w:r>
      <w:r w:rsidRPr="00A0030E">
        <w:rPr>
          <w:sz w:val="16"/>
          <w:szCs w:val="20"/>
        </w:rPr>
        <w:t xml:space="preserve">.107 President </w:t>
      </w:r>
      <w:r w:rsidRPr="00A0030E">
        <w:rPr>
          <w:rStyle w:val="Emphasis"/>
          <w:sz w:val="20"/>
          <w:szCs w:val="20"/>
        </w:rPr>
        <w:t>Trump</w:t>
      </w:r>
      <w:r w:rsidRPr="00A0030E">
        <w:rPr>
          <w:rStyle w:val="StyleUnderline"/>
          <w:sz w:val="20"/>
          <w:szCs w:val="20"/>
        </w:rPr>
        <w:t xml:space="preserve">’s unusually aggressive posture towards administrative agencies has put structural deregulation back in </w:t>
      </w:r>
      <w:r w:rsidRPr="00A0030E">
        <w:rPr>
          <w:rStyle w:val="Emphasis"/>
          <w:sz w:val="20"/>
          <w:szCs w:val="20"/>
        </w:rPr>
        <w:t>public focus</w:t>
      </w:r>
      <w:r w:rsidRPr="00A0030E">
        <w:rPr>
          <w:rStyle w:val="StyleUnderline"/>
          <w:sz w:val="20"/>
          <w:szCs w:val="20"/>
        </w:rPr>
        <w:t xml:space="preserve">, but it has </w:t>
      </w:r>
      <w:r w:rsidRPr="00A0030E">
        <w:rPr>
          <w:rStyle w:val="Emphasis"/>
          <w:sz w:val="20"/>
          <w:szCs w:val="20"/>
        </w:rPr>
        <w:t>long</w:t>
      </w:r>
      <w:r w:rsidRPr="00A0030E">
        <w:rPr>
          <w:rStyle w:val="StyleUnderline"/>
          <w:sz w:val="20"/>
          <w:szCs w:val="20"/>
        </w:rPr>
        <w:t xml:space="preserve"> been a feature of presidential </w:t>
      </w:r>
      <w:r w:rsidRPr="00A0030E">
        <w:rPr>
          <w:rStyle w:val="Emphasis"/>
          <w:sz w:val="20"/>
          <w:szCs w:val="20"/>
        </w:rPr>
        <w:t>management</w:t>
      </w:r>
      <w:r w:rsidRPr="00A0030E">
        <w:rPr>
          <w:sz w:val="16"/>
          <w:szCs w:val="20"/>
        </w:rPr>
        <w:t>, as the controversy surrounding the Malek memo in the 1970s illustrates.108</w:t>
      </w:r>
    </w:p>
    <w:p w14:paraId="094A2EC3" w14:textId="77777777" w:rsidR="00B8236E" w:rsidRPr="00A0030E" w:rsidRDefault="00B8236E" w:rsidP="00B8236E">
      <w:pPr>
        <w:rPr>
          <w:sz w:val="16"/>
          <w:szCs w:val="20"/>
        </w:rPr>
      </w:pPr>
      <w:r w:rsidRPr="00A0030E">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A0030E">
        <w:rPr>
          <w:rStyle w:val="StyleUnderline"/>
          <w:sz w:val="20"/>
          <w:szCs w:val="20"/>
        </w:rPr>
        <w:t xml:space="preserve">Changes to </w:t>
      </w:r>
      <w:r w:rsidRPr="00A0030E">
        <w:rPr>
          <w:rStyle w:val="Emphasis"/>
          <w:sz w:val="20"/>
          <w:szCs w:val="20"/>
        </w:rPr>
        <w:t>remote work</w:t>
      </w:r>
      <w:r w:rsidRPr="00A0030E">
        <w:rPr>
          <w:rStyle w:val="StyleUnderline"/>
          <w:sz w:val="20"/>
          <w:szCs w:val="20"/>
        </w:rPr>
        <w:t xml:space="preserve"> policies, </w:t>
      </w:r>
      <w:r w:rsidRPr="00A0030E">
        <w:rPr>
          <w:rStyle w:val="Emphasis"/>
          <w:sz w:val="20"/>
          <w:szCs w:val="20"/>
        </w:rPr>
        <w:t>scheduling</w:t>
      </w:r>
      <w:r w:rsidRPr="00A0030E">
        <w:rPr>
          <w:rStyle w:val="StyleUnderline"/>
          <w:sz w:val="20"/>
          <w:szCs w:val="20"/>
        </w:rPr>
        <w:t xml:space="preserve">, and other routine </w:t>
      </w:r>
      <w:r w:rsidRPr="00A0030E">
        <w:rPr>
          <w:rStyle w:val="Emphasis"/>
          <w:sz w:val="20"/>
          <w:szCs w:val="20"/>
        </w:rPr>
        <w:t>workplace concerns</w:t>
      </w:r>
      <w:r w:rsidRPr="00A0030E">
        <w:rPr>
          <w:rStyle w:val="StyleUnderline"/>
          <w:sz w:val="20"/>
          <w:szCs w:val="20"/>
        </w:rPr>
        <w:t xml:space="preserve"> can be used to </w:t>
      </w:r>
      <w:r w:rsidRPr="00A0030E">
        <w:rPr>
          <w:rStyle w:val="Emphasis"/>
          <w:sz w:val="20"/>
          <w:szCs w:val="20"/>
        </w:rPr>
        <w:t>demoralize</w:t>
      </w:r>
      <w:r w:rsidRPr="00A0030E">
        <w:rPr>
          <w:rStyle w:val="StyleUnderline"/>
          <w:sz w:val="20"/>
          <w:szCs w:val="20"/>
        </w:rPr>
        <w:t xml:space="preserve"> or undermine an agency’s staff</w:t>
      </w:r>
      <w:r w:rsidRPr="00A0030E">
        <w:rPr>
          <w:sz w:val="16"/>
          <w:szCs w:val="20"/>
        </w:rPr>
        <w:t xml:space="preserve">.109 </w:t>
      </w:r>
      <w:r w:rsidRPr="00A0030E">
        <w:rPr>
          <w:rStyle w:val="StyleUnderline"/>
          <w:sz w:val="20"/>
          <w:szCs w:val="20"/>
          <w:highlight w:val="lightGray"/>
        </w:rPr>
        <w:t>Unions</w:t>
      </w:r>
      <w:r w:rsidRPr="00A0030E">
        <w:rPr>
          <w:rStyle w:val="StyleUnderline"/>
          <w:sz w:val="20"/>
          <w:szCs w:val="20"/>
        </w:rPr>
        <w:t xml:space="preserve"> routinely </w:t>
      </w:r>
      <w:r w:rsidRPr="00A0030E">
        <w:rPr>
          <w:rStyle w:val="StyleUnderline"/>
          <w:sz w:val="20"/>
          <w:szCs w:val="20"/>
          <w:highlight w:val="lightGray"/>
        </w:rPr>
        <w:t xml:space="preserve">leverage </w:t>
      </w:r>
      <w:r w:rsidRPr="00A0030E">
        <w:rPr>
          <w:rStyle w:val="Emphasis"/>
          <w:sz w:val="20"/>
          <w:szCs w:val="20"/>
          <w:highlight w:val="lightGray"/>
        </w:rPr>
        <w:t>contract rights</w:t>
      </w:r>
      <w:r w:rsidRPr="00A0030E">
        <w:rPr>
          <w:rStyle w:val="StyleUnderline"/>
          <w:sz w:val="20"/>
          <w:szCs w:val="20"/>
          <w:highlight w:val="lightGray"/>
        </w:rPr>
        <w:t xml:space="preserve"> to </w:t>
      </w:r>
      <w:r w:rsidRPr="00A0030E">
        <w:rPr>
          <w:rStyle w:val="Emphasis"/>
          <w:sz w:val="20"/>
          <w:szCs w:val="20"/>
          <w:highlight w:val="lightGray"/>
        </w:rPr>
        <w:t>prevent deterioration</w:t>
      </w:r>
      <w:r w:rsidRPr="00A0030E">
        <w:rPr>
          <w:rStyle w:val="StyleUnderline"/>
          <w:sz w:val="20"/>
          <w:szCs w:val="20"/>
        </w:rPr>
        <w:t xml:space="preserve"> in working conditions, </w:t>
      </w:r>
      <w:r w:rsidRPr="00A0030E">
        <w:rPr>
          <w:rStyle w:val="Emphasis"/>
          <w:sz w:val="20"/>
          <w:szCs w:val="20"/>
          <w:highlight w:val="lightGray"/>
        </w:rPr>
        <w:t>litigating</w:t>
      </w:r>
      <w:r w:rsidRPr="00A0030E">
        <w:rPr>
          <w:rStyle w:val="StyleUnderline"/>
          <w:sz w:val="20"/>
          <w:szCs w:val="20"/>
        </w:rPr>
        <w:t xml:space="preserve"> issues such as increases in </w:t>
      </w:r>
      <w:r w:rsidRPr="00A0030E">
        <w:rPr>
          <w:rStyle w:val="Emphasis"/>
          <w:sz w:val="20"/>
          <w:szCs w:val="20"/>
          <w:highlight w:val="lightGray"/>
        </w:rPr>
        <w:t>workloads</w:t>
      </w:r>
      <w:r w:rsidRPr="00A0030E">
        <w:rPr>
          <w:rStyle w:val="StyleUnderline"/>
          <w:sz w:val="20"/>
          <w:szCs w:val="20"/>
        </w:rPr>
        <w:t xml:space="preserve">,110 </w:t>
      </w:r>
      <w:r w:rsidRPr="00A0030E">
        <w:rPr>
          <w:rStyle w:val="Emphasis"/>
          <w:sz w:val="20"/>
          <w:szCs w:val="20"/>
          <w:highlight w:val="lightGray"/>
        </w:rPr>
        <w:t>compensation</w:t>
      </w:r>
      <w:r w:rsidRPr="00A0030E">
        <w:rPr>
          <w:rStyle w:val="StyleUnderline"/>
          <w:sz w:val="20"/>
          <w:szCs w:val="20"/>
        </w:rPr>
        <w:t xml:space="preserve"> for travel </w:t>
      </w:r>
      <w:r w:rsidRPr="00A0030E">
        <w:rPr>
          <w:rStyle w:val="StyleUnderline"/>
          <w:sz w:val="20"/>
          <w:szCs w:val="20"/>
          <w:highlight w:val="lightGray"/>
        </w:rPr>
        <w:t>and</w:t>
      </w:r>
      <w:r w:rsidRPr="00A0030E">
        <w:rPr>
          <w:rStyle w:val="StyleUnderline"/>
          <w:sz w:val="20"/>
          <w:szCs w:val="20"/>
        </w:rPr>
        <w:t xml:space="preserve"> other </w:t>
      </w:r>
      <w:r w:rsidRPr="00A0030E">
        <w:rPr>
          <w:rStyle w:val="Emphasis"/>
          <w:sz w:val="20"/>
          <w:szCs w:val="20"/>
        </w:rPr>
        <w:t>overtime</w:t>
      </w:r>
      <w:r w:rsidRPr="00A0030E">
        <w:rPr>
          <w:rStyle w:val="StyleUnderline"/>
          <w:sz w:val="20"/>
          <w:szCs w:val="20"/>
        </w:rPr>
        <w:t xml:space="preserve"> </w:t>
      </w:r>
      <w:r w:rsidRPr="00A0030E">
        <w:rPr>
          <w:rStyle w:val="StyleUnderline"/>
          <w:sz w:val="20"/>
          <w:szCs w:val="20"/>
          <w:highlight w:val="lightGray"/>
        </w:rPr>
        <w:t>expenses</w:t>
      </w:r>
      <w:r w:rsidRPr="00A0030E">
        <w:rPr>
          <w:sz w:val="16"/>
          <w:szCs w:val="20"/>
        </w:rPr>
        <w:t xml:space="preserve">,111 backpay for wrongful personnel actions,112 and how and when to award bonuses or special compensation required by contract or statute.113 Agencies can also be required to </w:t>
      </w:r>
      <w:r w:rsidRPr="00A0030E">
        <w:rPr>
          <w:rStyle w:val="Emphasis"/>
          <w:sz w:val="20"/>
          <w:szCs w:val="20"/>
          <w:highlight w:val="lightGray"/>
        </w:rPr>
        <w:t>bargain</w:t>
      </w:r>
      <w:r w:rsidRPr="00A0030E">
        <w:rPr>
          <w:rStyle w:val="StyleUnderline"/>
          <w:sz w:val="20"/>
          <w:szCs w:val="20"/>
        </w:rPr>
        <w:t xml:space="preserve"> over reductions in </w:t>
      </w:r>
      <w:r w:rsidRPr="00A0030E">
        <w:rPr>
          <w:rStyle w:val="StyleUnderline"/>
          <w:sz w:val="20"/>
          <w:szCs w:val="20"/>
          <w:highlight w:val="lightGray"/>
        </w:rPr>
        <w:t>staffing</w:t>
      </w:r>
      <w:r w:rsidRPr="00A0030E">
        <w:rPr>
          <w:rStyle w:val="StyleUnderline"/>
          <w:sz w:val="20"/>
          <w:szCs w:val="20"/>
        </w:rPr>
        <w:t xml:space="preserve"> levels or reorganization of </w:t>
      </w:r>
      <w:r w:rsidRPr="00A0030E">
        <w:rPr>
          <w:rStyle w:val="Emphasis"/>
          <w:sz w:val="20"/>
          <w:szCs w:val="20"/>
        </w:rPr>
        <w:t>duties</w:t>
      </w:r>
      <w:r w:rsidRPr="00A0030E">
        <w:rPr>
          <w:sz w:val="16"/>
          <w:szCs w:val="20"/>
        </w:rPr>
        <w:t>.114</w:t>
      </w:r>
    </w:p>
    <w:bookmarkEnd w:id="4"/>
    <w:p w14:paraId="7DF0AB74" w14:textId="77777777" w:rsidR="00B8236E" w:rsidRDefault="00B8236E" w:rsidP="00B8236E">
      <w:r>
        <w:t>AND</w:t>
      </w:r>
    </w:p>
    <w:p w14:paraId="14EE8AD3" w14:textId="77777777" w:rsidR="00B8236E" w:rsidRPr="00A0030E" w:rsidRDefault="00B8236E" w:rsidP="00B8236E">
      <w:pPr>
        <w:rPr>
          <w:sz w:val="16"/>
          <w:szCs w:val="20"/>
        </w:rPr>
      </w:pPr>
      <w:r w:rsidRPr="00A0030E">
        <w:rPr>
          <w:sz w:val="16"/>
          <w:szCs w:val="20"/>
        </w:rPr>
        <w:t xml:space="preserve">The </w:t>
      </w:r>
      <w:r w:rsidRPr="00A0030E">
        <w:rPr>
          <w:rStyle w:val="Emphasis"/>
          <w:sz w:val="20"/>
          <w:szCs w:val="20"/>
          <w:highlight w:val="lightGray"/>
        </w:rPr>
        <w:t>Trump</w:t>
      </w:r>
      <w:r w:rsidRPr="00A0030E">
        <w:rPr>
          <w:rStyle w:val="StyleUnderline"/>
          <w:sz w:val="20"/>
          <w:szCs w:val="20"/>
        </w:rPr>
        <w:t xml:space="preserve"> Administration engaged in particularly </w:t>
      </w:r>
      <w:r w:rsidRPr="00A0030E">
        <w:rPr>
          <w:rStyle w:val="Emphasis"/>
          <w:sz w:val="20"/>
          <w:szCs w:val="20"/>
          <w:highlight w:val="lightGray"/>
        </w:rPr>
        <w:t>hard-fought disputes</w:t>
      </w:r>
      <w:r w:rsidRPr="00A0030E">
        <w:rPr>
          <w:rStyle w:val="StyleUnderline"/>
          <w:sz w:val="20"/>
          <w:szCs w:val="20"/>
          <w:highlight w:val="lightGray"/>
        </w:rPr>
        <w:t xml:space="preserve"> over productivity</w:t>
      </w:r>
      <w:r w:rsidRPr="00A0030E">
        <w:rPr>
          <w:rStyle w:val="StyleUnderline"/>
          <w:sz w:val="20"/>
          <w:szCs w:val="20"/>
        </w:rPr>
        <w:t xml:space="preserve"> and process rules</w:t>
      </w:r>
      <w:r w:rsidRPr="00A0030E">
        <w:rPr>
          <w:sz w:val="16"/>
          <w:szCs w:val="20"/>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E507E52" w14:textId="77777777" w:rsidR="00B8236E" w:rsidRPr="00A0030E" w:rsidRDefault="00B8236E" w:rsidP="00B8236E">
      <w:pPr>
        <w:rPr>
          <w:sz w:val="16"/>
          <w:szCs w:val="20"/>
        </w:rPr>
      </w:pPr>
      <w:r w:rsidRPr="00A0030E">
        <w:rPr>
          <w:rStyle w:val="Emphasis"/>
          <w:sz w:val="20"/>
          <w:szCs w:val="20"/>
          <w:highlight w:val="lightGray"/>
        </w:rPr>
        <w:t>Negotiated provisions</w:t>
      </w:r>
      <w:r w:rsidRPr="00A0030E">
        <w:rPr>
          <w:rStyle w:val="StyleUnderline"/>
          <w:sz w:val="20"/>
          <w:szCs w:val="20"/>
        </w:rPr>
        <w:t xml:space="preserve"> governing selection and promotion likewise can </w:t>
      </w:r>
      <w:r w:rsidRPr="00A0030E">
        <w:rPr>
          <w:rStyle w:val="StyleUnderline"/>
          <w:sz w:val="20"/>
          <w:szCs w:val="20"/>
          <w:highlight w:val="lightGray"/>
        </w:rPr>
        <w:t xml:space="preserve">yield “significant” </w:t>
      </w:r>
      <w:r w:rsidRPr="00A0030E">
        <w:rPr>
          <w:rStyle w:val="Emphasis"/>
          <w:sz w:val="20"/>
          <w:szCs w:val="20"/>
          <w:highlight w:val="lightGray"/>
        </w:rPr>
        <w:t>divergences</w:t>
      </w:r>
      <w:r w:rsidRPr="00A0030E">
        <w:rPr>
          <w:rStyle w:val="StyleUnderline"/>
          <w:sz w:val="20"/>
          <w:szCs w:val="20"/>
          <w:highlight w:val="lightGray"/>
        </w:rPr>
        <w:t xml:space="preserve"> from management’s preferences</w:t>
      </w:r>
      <w:r w:rsidRPr="00A0030E">
        <w:rPr>
          <w:sz w:val="16"/>
          <w:szCs w:val="20"/>
        </w:rPr>
        <w:t xml:space="preserve">.139 Federally unionized technicians with the Ohio National Guard, for instance, negotiated extensive contractual requirements for promotions, including criteria used to evaluate candidates and differences in merit promotion procedures.140 </w:t>
      </w:r>
      <w:r w:rsidRPr="00A0030E">
        <w:rPr>
          <w:rStyle w:val="StyleUnderline"/>
          <w:sz w:val="20"/>
          <w:szCs w:val="20"/>
        </w:rPr>
        <w:t>Agencies can be required to honor promotions dictated by contract</w:t>
      </w:r>
      <w:r w:rsidRPr="00A0030E">
        <w:rPr>
          <w:sz w:val="16"/>
          <w:szCs w:val="20"/>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10AD613" w14:textId="77777777" w:rsidR="00B8236E" w:rsidRDefault="00B8236E" w:rsidP="00B8236E">
      <w:pPr>
        <w:rPr>
          <w:sz w:val="16"/>
          <w:szCs w:val="20"/>
        </w:rPr>
      </w:pPr>
      <w:r w:rsidRPr="00A0030E">
        <w:rPr>
          <w:sz w:val="16"/>
          <w:szCs w:val="20"/>
        </w:rPr>
        <w:t xml:space="preserve">Labor can also </w:t>
      </w:r>
      <w:r w:rsidRPr="00A0030E">
        <w:rPr>
          <w:rStyle w:val="StyleUnderline"/>
          <w:sz w:val="20"/>
          <w:szCs w:val="20"/>
          <w:highlight w:val="lightGray"/>
        </w:rPr>
        <w:t xml:space="preserve">substantially </w:t>
      </w:r>
      <w:r w:rsidRPr="00A0030E">
        <w:rPr>
          <w:rStyle w:val="Emphasis"/>
          <w:sz w:val="20"/>
          <w:szCs w:val="20"/>
          <w:highlight w:val="lightGray"/>
        </w:rPr>
        <w:t>reshape</w:t>
      </w:r>
      <w:r w:rsidRPr="00A0030E">
        <w:rPr>
          <w:rStyle w:val="StyleUnderline"/>
          <w:sz w:val="20"/>
          <w:szCs w:val="20"/>
        </w:rPr>
        <w:t xml:space="preserve"> employment-based </w:t>
      </w:r>
      <w:r w:rsidRPr="00A0030E">
        <w:rPr>
          <w:rStyle w:val="Emphasis"/>
          <w:sz w:val="20"/>
          <w:szCs w:val="20"/>
          <w:highlight w:val="lightGray"/>
        </w:rPr>
        <w:t>discipline</w:t>
      </w:r>
      <w:r w:rsidRPr="00A0030E">
        <w:rPr>
          <w:rStyle w:val="StyleUnderline"/>
          <w:sz w:val="20"/>
          <w:szCs w:val="20"/>
          <w:highlight w:val="lightGray"/>
        </w:rPr>
        <w:t xml:space="preserve"> and</w:t>
      </w:r>
      <w:r w:rsidRPr="00A0030E">
        <w:rPr>
          <w:rStyle w:val="StyleUnderline"/>
          <w:sz w:val="20"/>
          <w:szCs w:val="20"/>
        </w:rPr>
        <w:t xml:space="preserve"> the hierarchies and </w:t>
      </w:r>
      <w:r w:rsidRPr="00A0030E">
        <w:rPr>
          <w:rStyle w:val="Emphasis"/>
          <w:sz w:val="20"/>
          <w:szCs w:val="20"/>
          <w:highlight w:val="lightGray"/>
        </w:rPr>
        <w:t>incentives</w:t>
      </w:r>
      <w:r w:rsidRPr="00A0030E">
        <w:rPr>
          <w:rStyle w:val="StyleUnderline"/>
          <w:sz w:val="20"/>
          <w:szCs w:val="20"/>
          <w:highlight w:val="lightGray"/>
        </w:rPr>
        <w:t xml:space="preserve"> that disciplinary </w:t>
      </w:r>
      <w:r w:rsidRPr="00A0030E">
        <w:rPr>
          <w:rStyle w:val="Emphasis"/>
          <w:sz w:val="20"/>
          <w:szCs w:val="20"/>
          <w:highlight w:val="lightGray"/>
        </w:rPr>
        <w:t>power creates</w:t>
      </w:r>
      <w:r w:rsidRPr="00A0030E">
        <w:rPr>
          <w:sz w:val="16"/>
          <w:szCs w:val="20"/>
        </w:rPr>
        <w:t xml:space="preserve">. While agencies are subject to formal disciplinary procedures under civil service statutes, they often </w:t>
      </w:r>
      <w:r w:rsidRPr="00A0030E">
        <w:rPr>
          <w:sz w:val="16"/>
          <w:szCs w:val="20"/>
        </w:rPr>
        <w:lastRenderedPageBreak/>
        <w:t>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67C358E9" w14:textId="77777777" w:rsidR="00B8236E" w:rsidRDefault="00B8236E" w:rsidP="00B8236E">
      <w:r>
        <w:t>AND</w:t>
      </w:r>
    </w:p>
    <w:p w14:paraId="4C36E3D2" w14:textId="77777777" w:rsidR="00B8236E" w:rsidRPr="005641E5" w:rsidRDefault="00B8236E" w:rsidP="00B8236E">
      <w:pPr>
        <w:rPr>
          <w:sz w:val="16"/>
          <w:szCs w:val="20"/>
        </w:rPr>
      </w:pPr>
      <w:r w:rsidRPr="005641E5">
        <w:rPr>
          <w:sz w:val="16"/>
          <w:szCs w:val="20"/>
        </w:rPr>
        <w:t xml:space="preserve">The question is what form these tensions and breakdowns will take. In </w:t>
      </w:r>
      <w:r w:rsidRPr="005641E5">
        <w:rPr>
          <w:rStyle w:val="Emphasis"/>
          <w:sz w:val="20"/>
          <w:szCs w:val="20"/>
          <w:highlight w:val="lightGray"/>
        </w:rPr>
        <w:t>poorly regulated</w:t>
      </w:r>
      <w:r w:rsidRPr="005641E5">
        <w:rPr>
          <w:rStyle w:val="StyleUnderline"/>
          <w:sz w:val="20"/>
          <w:szCs w:val="20"/>
        </w:rPr>
        <w:t xml:space="preserve"> systems </w:t>
      </w:r>
      <w:r w:rsidRPr="005641E5">
        <w:rPr>
          <w:rStyle w:val="StyleUnderline"/>
          <w:sz w:val="20"/>
          <w:szCs w:val="20"/>
          <w:highlight w:val="lightGray"/>
        </w:rPr>
        <w:t xml:space="preserve">without </w:t>
      </w:r>
      <w:r w:rsidRPr="005641E5">
        <w:rPr>
          <w:rStyle w:val="Emphasis"/>
          <w:sz w:val="20"/>
          <w:szCs w:val="20"/>
          <w:highlight w:val="lightGray"/>
        </w:rPr>
        <w:t>well-defined</w:t>
      </w:r>
      <w:r w:rsidRPr="005641E5">
        <w:rPr>
          <w:rStyle w:val="StyleUnderline"/>
          <w:sz w:val="20"/>
          <w:szCs w:val="20"/>
          <w:highlight w:val="lightGray"/>
        </w:rPr>
        <w:t xml:space="preserve"> worker rights, </w:t>
      </w:r>
      <w:r w:rsidRPr="005641E5">
        <w:rPr>
          <w:rStyle w:val="Emphasis"/>
          <w:sz w:val="20"/>
          <w:szCs w:val="20"/>
          <w:highlight w:val="lightGray"/>
        </w:rPr>
        <w:t>bureaucrats</w:t>
      </w:r>
      <w:r w:rsidRPr="005641E5">
        <w:rPr>
          <w:rStyle w:val="StyleUnderline"/>
          <w:sz w:val="20"/>
          <w:szCs w:val="20"/>
        </w:rPr>
        <w:t xml:space="preserve"> might </w:t>
      </w:r>
      <w:r w:rsidRPr="005641E5">
        <w:rPr>
          <w:rStyle w:val="StyleUnderline"/>
          <w:sz w:val="20"/>
          <w:szCs w:val="20"/>
          <w:highlight w:val="lightGray"/>
        </w:rPr>
        <w:t xml:space="preserve">express </w:t>
      </w:r>
      <w:r w:rsidRPr="005641E5">
        <w:rPr>
          <w:rStyle w:val="Emphasis"/>
          <w:sz w:val="20"/>
          <w:szCs w:val="20"/>
          <w:highlight w:val="lightGray"/>
        </w:rPr>
        <w:t>displeasure</w:t>
      </w:r>
      <w:r w:rsidRPr="005641E5">
        <w:rPr>
          <w:rStyle w:val="StyleUnderline"/>
          <w:sz w:val="20"/>
          <w:szCs w:val="20"/>
        </w:rPr>
        <w:t xml:space="preserve"> with the president </w:t>
      </w:r>
      <w:r w:rsidRPr="005641E5">
        <w:rPr>
          <w:rStyle w:val="StyleUnderline"/>
          <w:sz w:val="20"/>
          <w:szCs w:val="20"/>
          <w:highlight w:val="lightGray"/>
        </w:rPr>
        <w:t>through</w:t>
      </w:r>
      <w:r w:rsidRPr="005641E5">
        <w:rPr>
          <w:rStyle w:val="StyleUnderline"/>
          <w:sz w:val="20"/>
          <w:szCs w:val="20"/>
        </w:rPr>
        <w:t xml:space="preserve"> various forms of </w:t>
      </w:r>
      <w:r w:rsidRPr="005641E5">
        <w:rPr>
          <w:rStyle w:val="Emphasis"/>
          <w:sz w:val="20"/>
          <w:szCs w:val="20"/>
        </w:rPr>
        <w:t>quasi-legal</w:t>
      </w:r>
      <w:r w:rsidRPr="005641E5">
        <w:rPr>
          <w:rStyle w:val="StyleUnderline"/>
          <w:sz w:val="20"/>
          <w:szCs w:val="20"/>
        </w:rPr>
        <w:t xml:space="preserve"> “resistance”</w:t>
      </w:r>
      <w:r w:rsidRPr="005641E5">
        <w:rPr>
          <w:sz w:val="16"/>
          <w:szCs w:val="20"/>
        </w:rPr>
        <w:t xml:space="preserve"> (for example, </w:t>
      </w:r>
      <w:r w:rsidRPr="005641E5">
        <w:rPr>
          <w:rStyle w:val="Emphasis"/>
          <w:sz w:val="20"/>
          <w:szCs w:val="20"/>
          <w:highlight w:val="lightGray"/>
        </w:rPr>
        <w:t>shirking</w:t>
      </w:r>
      <w:r w:rsidRPr="005641E5">
        <w:rPr>
          <w:rStyle w:val="StyleUnderline"/>
          <w:sz w:val="20"/>
          <w:szCs w:val="20"/>
        </w:rPr>
        <w:t xml:space="preserve"> duties, </w:t>
      </w:r>
      <w:r w:rsidRPr="005641E5">
        <w:rPr>
          <w:rStyle w:val="Emphasis"/>
          <w:sz w:val="20"/>
          <w:szCs w:val="20"/>
          <w:highlight w:val="lightGray"/>
        </w:rPr>
        <w:t>leaking</w:t>
      </w:r>
      <w:r w:rsidRPr="005641E5">
        <w:rPr>
          <w:rStyle w:val="StyleUnderline"/>
          <w:sz w:val="20"/>
          <w:szCs w:val="20"/>
        </w:rPr>
        <w:t xml:space="preserve"> to the press</w:t>
      </w:r>
      <w:r w:rsidRPr="005641E5">
        <w:rPr>
          <w:sz w:val="16"/>
          <w:szCs w:val="20"/>
        </w:rPr>
        <w:t xml:space="preserve">, or performing their job functions in manner designed to hinder presidential objectives). </w:t>
      </w:r>
      <w:r w:rsidRPr="005641E5">
        <w:rPr>
          <w:rStyle w:val="Emphasis"/>
          <w:sz w:val="20"/>
          <w:szCs w:val="20"/>
          <w:highlight w:val="lightGray"/>
        </w:rPr>
        <w:t>Presidents</w:t>
      </w:r>
      <w:r w:rsidRPr="005641E5">
        <w:rPr>
          <w:rStyle w:val="StyleUnderline"/>
          <w:sz w:val="20"/>
          <w:szCs w:val="20"/>
        </w:rPr>
        <w:t xml:space="preserve"> might </w:t>
      </w:r>
      <w:r w:rsidRPr="005641E5">
        <w:rPr>
          <w:rStyle w:val="StyleUnderline"/>
          <w:sz w:val="20"/>
          <w:szCs w:val="20"/>
          <w:highlight w:val="lightGray"/>
        </w:rPr>
        <w:t xml:space="preserve">assert </w:t>
      </w:r>
      <w:r w:rsidRPr="005641E5">
        <w:rPr>
          <w:rStyle w:val="Emphasis"/>
          <w:sz w:val="20"/>
          <w:szCs w:val="20"/>
          <w:highlight w:val="lightGray"/>
        </w:rPr>
        <w:t>managerial authority</w:t>
      </w:r>
      <w:r w:rsidRPr="005641E5">
        <w:rPr>
          <w:rStyle w:val="StyleUnderline"/>
          <w:sz w:val="20"/>
          <w:szCs w:val="20"/>
          <w:highlight w:val="lightGray"/>
        </w:rPr>
        <w:t xml:space="preserve"> through</w:t>
      </w:r>
      <w:r w:rsidRPr="005641E5">
        <w:rPr>
          <w:rStyle w:val="StyleUnderline"/>
          <w:sz w:val="20"/>
          <w:szCs w:val="20"/>
        </w:rPr>
        <w:t xml:space="preserve"> threats, abuses, and </w:t>
      </w:r>
      <w:r w:rsidRPr="005641E5">
        <w:rPr>
          <w:rStyle w:val="Emphasis"/>
          <w:sz w:val="20"/>
          <w:szCs w:val="20"/>
          <w:highlight w:val="lightGray"/>
        </w:rPr>
        <w:t>preferential treatment</w:t>
      </w:r>
      <w:r w:rsidRPr="005641E5">
        <w:rPr>
          <w:rStyle w:val="StyleUnderline"/>
          <w:sz w:val="20"/>
          <w:szCs w:val="20"/>
        </w:rPr>
        <w:t xml:space="preserve"> of political allies</w:t>
      </w:r>
      <w:r w:rsidRPr="005641E5">
        <w:rPr>
          <w:sz w:val="16"/>
          <w:szCs w:val="20"/>
        </w:rPr>
        <w:t>. In short, the ordinary disputes that arise between labor and management would work themselves out through opaque, inefficient, and often counter-productive conflicts that would be impossible for democratic institutions to effectively monitor.</w:t>
      </w:r>
    </w:p>
    <w:p w14:paraId="70CECED2" w14:textId="77777777" w:rsidR="00B8236E" w:rsidRDefault="00B8236E" w:rsidP="00B8236E">
      <w:pPr>
        <w:rPr>
          <w:sz w:val="16"/>
          <w:szCs w:val="20"/>
        </w:rPr>
      </w:pPr>
      <w:r w:rsidRPr="005641E5">
        <w:rPr>
          <w:sz w:val="16"/>
          <w:szCs w:val="20"/>
        </w:rPr>
        <w:t xml:space="preserve">In a bureaucracy with </w:t>
      </w:r>
      <w:r w:rsidRPr="005641E5">
        <w:rPr>
          <w:rStyle w:val="StyleUnderline"/>
          <w:sz w:val="20"/>
          <w:szCs w:val="20"/>
          <w:highlight w:val="lightGray"/>
        </w:rPr>
        <w:t xml:space="preserve">well-defined </w:t>
      </w:r>
      <w:r w:rsidRPr="005641E5">
        <w:rPr>
          <w:rStyle w:val="Emphasis"/>
          <w:sz w:val="20"/>
          <w:szCs w:val="20"/>
          <w:highlight w:val="lightGray"/>
        </w:rPr>
        <w:t>labor rights</w:t>
      </w:r>
      <w:r w:rsidRPr="005641E5">
        <w:rPr>
          <w:sz w:val="16"/>
          <w:szCs w:val="20"/>
        </w:rPr>
        <w:t xml:space="preserve">, by contrast, </w:t>
      </w:r>
      <w:r w:rsidRPr="005641E5">
        <w:rPr>
          <w:rStyle w:val="StyleUnderline"/>
          <w:sz w:val="20"/>
          <w:szCs w:val="20"/>
        </w:rPr>
        <w:t xml:space="preserve">agency heads and </w:t>
      </w:r>
      <w:r w:rsidRPr="005641E5">
        <w:rPr>
          <w:rStyle w:val="StyleUnderline"/>
          <w:sz w:val="20"/>
          <w:szCs w:val="20"/>
          <w:highlight w:val="lightGray"/>
        </w:rPr>
        <w:t xml:space="preserve">workers </w:t>
      </w:r>
      <w:r w:rsidRPr="005641E5">
        <w:rPr>
          <w:rStyle w:val="Emphasis"/>
          <w:sz w:val="20"/>
          <w:szCs w:val="20"/>
          <w:highlight w:val="lightGray"/>
        </w:rPr>
        <w:t>bargain</w:t>
      </w:r>
      <w:r w:rsidRPr="005641E5">
        <w:rPr>
          <w:rStyle w:val="StyleUnderline"/>
          <w:sz w:val="20"/>
          <w:szCs w:val="20"/>
        </w:rPr>
        <w:t xml:space="preserve"> over points of </w:t>
      </w:r>
      <w:r w:rsidRPr="005641E5">
        <w:rPr>
          <w:rStyle w:val="Emphasis"/>
          <w:sz w:val="20"/>
          <w:szCs w:val="20"/>
        </w:rPr>
        <w:t>contention</w:t>
      </w:r>
      <w:r w:rsidRPr="005641E5">
        <w:rPr>
          <w:rStyle w:val="StyleUnderline"/>
          <w:sz w:val="20"/>
          <w:szCs w:val="20"/>
        </w:rPr>
        <w:t xml:space="preserve">, </w:t>
      </w:r>
      <w:r w:rsidRPr="005641E5">
        <w:rPr>
          <w:rStyle w:val="StyleUnderline"/>
          <w:sz w:val="20"/>
          <w:szCs w:val="20"/>
          <w:highlight w:val="lightGray"/>
        </w:rPr>
        <w:t xml:space="preserve">reduce agreements to </w:t>
      </w:r>
      <w:r w:rsidRPr="005641E5">
        <w:rPr>
          <w:rStyle w:val="Emphasis"/>
          <w:sz w:val="20"/>
          <w:szCs w:val="20"/>
          <w:highlight w:val="lightGray"/>
        </w:rPr>
        <w:t>written contracts</w:t>
      </w:r>
      <w:r w:rsidRPr="005641E5">
        <w:rPr>
          <w:rStyle w:val="StyleUnderline"/>
          <w:sz w:val="20"/>
          <w:szCs w:val="20"/>
          <w:highlight w:val="lightGray"/>
        </w:rPr>
        <w:t xml:space="preserve">, and </w:t>
      </w:r>
      <w:r w:rsidRPr="005641E5">
        <w:rPr>
          <w:rStyle w:val="Emphasis"/>
          <w:sz w:val="20"/>
          <w:szCs w:val="20"/>
          <w:highlight w:val="lightGray"/>
        </w:rPr>
        <w:t>litigate</w:t>
      </w:r>
      <w:r w:rsidRPr="005641E5">
        <w:rPr>
          <w:rStyle w:val="StyleUnderline"/>
          <w:sz w:val="20"/>
          <w:szCs w:val="20"/>
        </w:rPr>
        <w:t xml:space="preserve"> disputes </w:t>
      </w:r>
      <w:r w:rsidRPr="005641E5">
        <w:rPr>
          <w:rStyle w:val="StyleUnderline"/>
          <w:sz w:val="20"/>
          <w:szCs w:val="20"/>
          <w:highlight w:val="lightGray"/>
        </w:rPr>
        <w:t>before</w:t>
      </w:r>
      <w:r w:rsidRPr="005641E5">
        <w:rPr>
          <w:rStyle w:val="StyleUnderline"/>
          <w:sz w:val="20"/>
          <w:szCs w:val="20"/>
        </w:rPr>
        <w:t xml:space="preserve"> formal </w:t>
      </w:r>
      <w:r w:rsidRPr="005641E5">
        <w:rPr>
          <w:rStyle w:val="Emphasis"/>
          <w:sz w:val="20"/>
          <w:szCs w:val="20"/>
          <w:highlight w:val="lightGray"/>
        </w:rPr>
        <w:t>arbitral bodies</w:t>
      </w:r>
      <w:r w:rsidRPr="005641E5">
        <w:rPr>
          <w:sz w:val="16"/>
          <w:szCs w:val="20"/>
        </w:rPr>
        <w:t xml:space="preserve">. The President and his agency heads can </w:t>
      </w:r>
      <w:r w:rsidRPr="005641E5">
        <w:rPr>
          <w:rStyle w:val="StyleUnderline"/>
          <w:sz w:val="20"/>
          <w:szCs w:val="20"/>
        </w:rPr>
        <w:t xml:space="preserve">negotiate and </w:t>
      </w:r>
      <w:r w:rsidRPr="005641E5">
        <w:rPr>
          <w:rStyle w:val="Emphasis"/>
          <w:sz w:val="20"/>
          <w:szCs w:val="20"/>
          <w:highlight w:val="lightGray"/>
        </w:rPr>
        <w:t>litigate conflicts openly</w:t>
      </w:r>
      <w:r w:rsidRPr="005641E5">
        <w:rPr>
          <w:rStyle w:val="StyleUnderline"/>
          <w:sz w:val="20"/>
          <w:szCs w:val="20"/>
        </w:rPr>
        <w:t xml:space="preserve">; </w:t>
      </w:r>
      <w:r w:rsidRPr="005641E5">
        <w:rPr>
          <w:rStyle w:val="Emphasis"/>
          <w:sz w:val="20"/>
          <w:szCs w:val="20"/>
          <w:highlight w:val="lightGray"/>
        </w:rPr>
        <w:t>admin</w:t>
      </w:r>
      <w:r w:rsidRPr="005641E5">
        <w:rPr>
          <w:rStyle w:val="StyleUnderline"/>
          <w:sz w:val="20"/>
          <w:szCs w:val="20"/>
        </w:rPr>
        <w:t xml:space="preserve">istrative </w:t>
      </w:r>
      <w:r w:rsidRPr="005641E5">
        <w:rPr>
          <w:rStyle w:val="Emphasis"/>
          <w:sz w:val="20"/>
          <w:szCs w:val="20"/>
          <w:highlight w:val="lightGray"/>
        </w:rPr>
        <w:t>judges</w:t>
      </w:r>
      <w:r w:rsidRPr="005641E5">
        <w:rPr>
          <w:rStyle w:val="StyleUnderline"/>
          <w:sz w:val="20"/>
          <w:szCs w:val="20"/>
          <w:highlight w:val="lightGray"/>
        </w:rPr>
        <w:t xml:space="preserve"> and </w:t>
      </w:r>
      <w:r w:rsidRPr="005641E5">
        <w:rPr>
          <w:rStyle w:val="Emphasis"/>
          <w:sz w:val="20"/>
          <w:szCs w:val="20"/>
          <w:highlight w:val="lightGray"/>
        </w:rPr>
        <w:t>Article III</w:t>
      </w:r>
      <w:r w:rsidRPr="005641E5">
        <w:rPr>
          <w:rStyle w:val="StyleUnderline"/>
          <w:sz w:val="20"/>
          <w:szCs w:val="20"/>
          <w:highlight w:val="lightGray"/>
        </w:rPr>
        <w:t xml:space="preserve"> courts</w:t>
      </w:r>
      <w:r w:rsidRPr="005641E5">
        <w:rPr>
          <w:rStyle w:val="StyleUnderline"/>
          <w:sz w:val="20"/>
          <w:szCs w:val="20"/>
        </w:rPr>
        <w:t xml:space="preserve"> can </w:t>
      </w:r>
      <w:r w:rsidRPr="005641E5">
        <w:rPr>
          <w:rStyle w:val="Emphasis"/>
          <w:sz w:val="20"/>
          <w:szCs w:val="20"/>
          <w:highlight w:val="lightGray"/>
        </w:rPr>
        <w:t>supervise</w:t>
      </w:r>
      <w:r w:rsidRPr="005641E5">
        <w:rPr>
          <w:rStyle w:val="StyleUnderline"/>
          <w:sz w:val="20"/>
          <w:szCs w:val="20"/>
        </w:rPr>
        <w:t xml:space="preserve"> disputes; and </w:t>
      </w:r>
      <w:r w:rsidRPr="005641E5">
        <w:rPr>
          <w:rStyle w:val="StyleUnderline"/>
          <w:sz w:val="20"/>
          <w:szCs w:val="20"/>
          <w:highlight w:val="lightGray"/>
        </w:rPr>
        <w:t>Congress</w:t>
      </w:r>
      <w:r w:rsidRPr="005641E5">
        <w:rPr>
          <w:rStyle w:val="StyleUnderline"/>
          <w:sz w:val="20"/>
          <w:szCs w:val="20"/>
        </w:rPr>
        <w:t xml:space="preserve"> can </w:t>
      </w:r>
      <w:r w:rsidRPr="005641E5">
        <w:rPr>
          <w:rStyle w:val="StyleUnderline"/>
          <w:sz w:val="20"/>
          <w:szCs w:val="20"/>
          <w:highlight w:val="lightGray"/>
        </w:rPr>
        <w:t xml:space="preserve">amend </w:t>
      </w:r>
      <w:r w:rsidRPr="005641E5">
        <w:rPr>
          <w:rStyle w:val="Emphasis"/>
          <w:sz w:val="20"/>
          <w:szCs w:val="20"/>
          <w:highlight w:val="lightGray"/>
        </w:rPr>
        <w:t>statutes</w:t>
      </w:r>
      <w:r w:rsidRPr="005641E5">
        <w:rPr>
          <w:rStyle w:val="StyleUnderline"/>
          <w:sz w:val="20"/>
          <w:szCs w:val="20"/>
        </w:rPr>
        <w:t xml:space="preserve"> to alter the balance of labor and management rights </w:t>
      </w:r>
      <w:r w:rsidRPr="005641E5">
        <w:rPr>
          <w:rStyle w:val="StyleUnderline"/>
          <w:sz w:val="20"/>
          <w:szCs w:val="20"/>
          <w:highlight w:val="lightGray"/>
        </w:rPr>
        <w:t xml:space="preserve">to </w:t>
      </w:r>
      <w:r w:rsidRPr="005641E5">
        <w:rPr>
          <w:rStyle w:val="Emphasis"/>
          <w:sz w:val="20"/>
          <w:szCs w:val="20"/>
          <w:highlight w:val="lightGray"/>
        </w:rPr>
        <w:t>address</w:t>
      </w:r>
      <w:r w:rsidRPr="005641E5">
        <w:rPr>
          <w:rStyle w:val="StyleUnderline"/>
          <w:sz w:val="20"/>
          <w:szCs w:val="20"/>
          <w:highlight w:val="lightGray"/>
        </w:rPr>
        <w:t xml:space="preserve"> any </w:t>
      </w:r>
      <w:r w:rsidRPr="005641E5">
        <w:rPr>
          <w:rStyle w:val="Emphasis"/>
          <w:sz w:val="20"/>
          <w:szCs w:val="20"/>
          <w:highlight w:val="lightGray"/>
        </w:rPr>
        <w:t>perceived imbalances</w:t>
      </w:r>
      <w:r w:rsidRPr="005641E5">
        <w:rPr>
          <w:sz w:val="16"/>
          <w:szCs w:val="20"/>
        </w:rPr>
        <w:t xml:space="preserve">. In other words, bureaucratic disputes that would otherwise be opaque and unregulated are instead </w:t>
      </w:r>
      <w:r w:rsidRPr="005641E5">
        <w:rPr>
          <w:rStyle w:val="StyleUnderline"/>
          <w:sz w:val="20"/>
          <w:szCs w:val="20"/>
        </w:rPr>
        <w:t xml:space="preserve">managed and </w:t>
      </w:r>
      <w:r w:rsidRPr="005641E5">
        <w:rPr>
          <w:rStyle w:val="Emphasis"/>
          <w:sz w:val="20"/>
          <w:szCs w:val="20"/>
        </w:rPr>
        <w:t>overseen</w:t>
      </w:r>
      <w:r w:rsidRPr="005641E5">
        <w:rPr>
          <w:rStyle w:val="StyleUnderline"/>
          <w:sz w:val="20"/>
          <w:szCs w:val="20"/>
        </w:rPr>
        <w:t xml:space="preserve"> by all </w:t>
      </w:r>
      <w:r w:rsidRPr="005641E5">
        <w:rPr>
          <w:rStyle w:val="Emphasis"/>
          <w:sz w:val="20"/>
          <w:szCs w:val="20"/>
        </w:rPr>
        <w:t>three branches</w:t>
      </w:r>
      <w:r w:rsidRPr="005641E5">
        <w:rPr>
          <w:rStyle w:val="StyleUnderline"/>
          <w:sz w:val="20"/>
          <w:szCs w:val="20"/>
        </w:rPr>
        <w:t xml:space="preserve"> of federal government</w:t>
      </w:r>
      <w:r w:rsidRPr="005641E5">
        <w:rPr>
          <w:sz w:val="16"/>
          <w:szCs w:val="20"/>
        </w:rPr>
        <w:t>, with ample room for the President to vindicate his managerial rights and press his policy objectives.</w:t>
      </w:r>
    </w:p>
    <w:p w14:paraId="48E13ED5" w14:textId="77777777" w:rsidR="00B8236E" w:rsidRDefault="00B8236E" w:rsidP="00B8236E">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043444A1" w14:textId="77777777" w:rsidR="00B8236E" w:rsidRPr="00A52652" w:rsidRDefault="00B8236E" w:rsidP="00B8236E">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64398065" w14:textId="77777777" w:rsidR="00B8236E" w:rsidRPr="00A52652" w:rsidRDefault="00B8236E" w:rsidP="00B8236E">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0CFF8D78" w14:textId="77777777" w:rsidR="00B8236E" w:rsidRPr="00A52652" w:rsidRDefault="00B8236E" w:rsidP="00B8236E">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w:t>
      </w:r>
      <w:r w:rsidRPr="00AF4984">
        <w:rPr>
          <w:sz w:val="16"/>
        </w:rPr>
        <w:lastRenderedPageBreak/>
        <w:t xml:space="preserve">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42E2E1DA" w14:textId="77777777" w:rsidR="00B8236E" w:rsidRPr="00A52652" w:rsidRDefault="00B8236E" w:rsidP="00B8236E">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14FF36F3" w14:textId="77777777" w:rsidR="00B8236E" w:rsidRPr="00A52652" w:rsidRDefault="00B8236E" w:rsidP="00B8236E">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1DEBB816" w14:textId="77777777" w:rsidR="00B8236E" w:rsidRPr="00A52652" w:rsidRDefault="00B8236E" w:rsidP="00B8236E">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7701D31E" w14:textId="77777777" w:rsidR="00B8236E" w:rsidRPr="00A52652" w:rsidRDefault="00B8236E" w:rsidP="00B8236E">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1C0D2FC5" w14:textId="77777777" w:rsidR="00B8236E" w:rsidRPr="00A52652" w:rsidRDefault="00B8236E" w:rsidP="00B8236E">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w:t>
      </w:r>
      <w:r w:rsidRPr="00A52652">
        <w:rPr>
          <w:rStyle w:val="StyleUnderline"/>
        </w:rPr>
        <w:lastRenderedPageBreak/>
        <w:t xml:space="preserve">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40EE546F" w14:textId="77777777" w:rsidR="00B8236E" w:rsidRDefault="00B8236E" w:rsidP="00B8236E">
      <w:pPr>
        <w:pStyle w:val="Heading4"/>
      </w:pPr>
      <w:r>
        <w:t xml:space="preserve">2. </w:t>
      </w:r>
      <w:r w:rsidRPr="00250E23">
        <w:rPr>
          <w:u w:val="single"/>
        </w:rPr>
        <w:t>RECRUITMENT</w:t>
      </w:r>
      <w:r>
        <w:t>.</w:t>
      </w:r>
    </w:p>
    <w:p w14:paraId="122A0530" w14:textId="77777777" w:rsidR="00B8236E" w:rsidRDefault="00B8236E" w:rsidP="00B8236E">
      <w:pPr>
        <w:pStyle w:val="Heading4"/>
      </w:pPr>
      <w:r>
        <w:t xml:space="preserve">Formal venues for </w:t>
      </w:r>
      <w:r>
        <w:rPr>
          <w:u w:val="single"/>
        </w:rPr>
        <w:t>employee-management</w:t>
      </w:r>
      <w:r>
        <w:t xml:space="preserve"> interaction </w:t>
      </w:r>
      <w:r>
        <w:rPr>
          <w:u w:val="single"/>
        </w:rPr>
        <w:t>overcome</w:t>
      </w:r>
      <w:r>
        <w:t xml:space="preserve"> public-private wage disparities, </w:t>
      </w:r>
      <w:r>
        <w:rPr>
          <w:u w:val="single"/>
        </w:rPr>
        <w:t>attracting</w:t>
      </w:r>
      <w:r>
        <w:t xml:space="preserve"> skilled workers. That’s Handler.</w:t>
      </w:r>
    </w:p>
    <w:p w14:paraId="7115B443" w14:textId="77777777" w:rsidR="00B8236E" w:rsidRPr="002964CE" w:rsidRDefault="00B8236E" w:rsidP="00B8236E">
      <w:r>
        <w:t>&lt;&lt;FOR REFERENCE&gt;&gt;</w:t>
      </w:r>
    </w:p>
    <w:p w14:paraId="68B16686" w14:textId="77777777" w:rsidR="00B8236E" w:rsidRDefault="00B8236E" w:rsidP="00B8236E">
      <w:pPr>
        <w:rPr>
          <w:sz w:val="16"/>
          <w:szCs w:val="20"/>
        </w:rPr>
      </w:pPr>
      <w:r w:rsidRPr="002071D4">
        <w:rPr>
          <w:sz w:val="16"/>
          <w:szCs w:val="20"/>
        </w:rPr>
        <w:t xml:space="preserve">First, it is simplistic to suggest that federal labor rights limit presidential power, while eliminating unions expands it. </w:t>
      </w:r>
      <w:r w:rsidRPr="002071D4">
        <w:rPr>
          <w:rStyle w:val="Emphasis"/>
          <w:sz w:val="20"/>
          <w:szCs w:val="20"/>
          <w:highlight w:val="lightGray"/>
        </w:rPr>
        <w:t>Bargaining</w:t>
      </w:r>
      <w:r w:rsidRPr="002071D4">
        <w:rPr>
          <w:rStyle w:val="StyleUnderline"/>
          <w:sz w:val="20"/>
          <w:szCs w:val="20"/>
        </w:rPr>
        <w:t xml:space="preserve"> might </w:t>
      </w:r>
      <w:r w:rsidRPr="002071D4">
        <w:rPr>
          <w:rStyle w:val="Emphasis"/>
          <w:sz w:val="20"/>
          <w:szCs w:val="20"/>
          <w:highlight w:val="lightGray"/>
        </w:rPr>
        <w:t>limit</w:t>
      </w:r>
      <w:r w:rsidRPr="002071D4">
        <w:rPr>
          <w:sz w:val="16"/>
          <w:szCs w:val="20"/>
        </w:rPr>
        <w:t xml:space="preserve"> the President’s </w:t>
      </w:r>
      <w:r w:rsidRPr="002071D4">
        <w:rPr>
          <w:rStyle w:val="StyleUnderline"/>
          <w:sz w:val="20"/>
          <w:szCs w:val="20"/>
          <w:highlight w:val="lightGray"/>
        </w:rPr>
        <w:t xml:space="preserve">ability to </w:t>
      </w:r>
      <w:r w:rsidRPr="002071D4">
        <w:rPr>
          <w:rStyle w:val="Emphasis"/>
          <w:sz w:val="20"/>
          <w:szCs w:val="20"/>
          <w:highlight w:val="lightGray"/>
        </w:rPr>
        <w:t>micromanage</w:t>
      </w:r>
      <w:r w:rsidRPr="002071D4">
        <w:rPr>
          <w:sz w:val="16"/>
          <w:szCs w:val="20"/>
        </w:rPr>
        <w:t xml:space="preserve"> (and manipulate) </w:t>
      </w:r>
      <w:r w:rsidRPr="002071D4">
        <w:rPr>
          <w:rStyle w:val="StyleUnderline"/>
          <w:sz w:val="20"/>
          <w:szCs w:val="20"/>
        </w:rPr>
        <w:t xml:space="preserve">the lower reaches of the federal </w:t>
      </w:r>
      <w:r w:rsidRPr="002071D4">
        <w:rPr>
          <w:rStyle w:val="Emphasis"/>
          <w:sz w:val="20"/>
          <w:szCs w:val="20"/>
          <w:highlight w:val="lightGray"/>
        </w:rPr>
        <w:t>bureaucracy</w:t>
      </w:r>
      <w:r w:rsidRPr="002071D4">
        <w:rPr>
          <w:sz w:val="16"/>
          <w:szCs w:val="20"/>
        </w:rPr>
        <w:t xml:space="preserve">. But in exchange, the </w:t>
      </w:r>
      <w:r w:rsidRPr="002071D4">
        <w:rPr>
          <w:rStyle w:val="Emphasis"/>
          <w:sz w:val="20"/>
          <w:szCs w:val="20"/>
          <w:highlight w:val="lightGray"/>
        </w:rPr>
        <w:t>protections</w:t>
      </w:r>
      <w:r w:rsidRPr="002071D4">
        <w:rPr>
          <w:rStyle w:val="StyleUnderline"/>
          <w:sz w:val="20"/>
          <w:szCs w:val="20"/>
        </w:rPr>
        <w:t xml:space="preserve"> and autonomy provided </w:t>
      </w:r>
      <w:r w:rsidRPr="002071D4">
        <w:rPr>
          <w:rStyle w:val="StyleUnderline"/>
          <w:sz w:val="20"/>
          <w:szCs w:val="20"/>
          <w:highlight w:val="lightGray"/>
        </w:rPr>
        <w:t xml:space="preserve">by enforceable </w:t>
      </w:r>
      <w:r w:rsidRPr="002071D4">
        <w:rPr>
          <w:rStyle w:val="Emphasis"/>
          <w:sz w:val="20"/>
          <w:szCs w:val="20"/>
          <w:highlight w:val="lightGray"/>
        </w:rPr>
        <w:t>labor agreements</w:t>
      </w:r>
      <w:r w:rsidRPr="002071D4">
        <w:rPr>
          <w:sz w:val="16"/>
          <w:szCs w:val="20"/>
        </w:rPr>
        <w:t xml:space="preserve"> allow the President to </w:t>
      </w:r>
      <w:r w:rsidRPr="002071D4">
        <w:rPr>
          <w:rStyle w:val="StyleUnderline"/>
          <w:sz w:val="20"/>
          <w:szCs w:val="20"/>
          <w:highlight w:val="lightGray"/>
        </w:rPr>
        <w:t xml:space="preserve">recruit </w:t>
      </w:r>
      <w:r w:rsidRPr="002071D4">
        <w:rPr>
          <w:rStyle w:val="Emphasis"/>
          <w:sz w:val="20"/>
          <w:szCs w:val="20"/>
          <w:highlight w:val="lightGray"/>
        </w:rPr>
        <w:t>skilled workers</w:t>
      </w:r>
      <w:r w:rsidRPr="002071D4">
        <w:rPr>
          <w:rStyle w:val="StyleUnderline"/>
          <w:sz w:val="20"/>
          <w:szCs w:val="20"/>
        </w:rPr>
        <w:t xml:space="preserve"> in a variety of fields</w:t>
      </w:r>
      <w:r w:rsidRPr="002071D4">
        <w:rPr>
          <w:sz w:val="16"/>
          <w:szCs w:val="20"/>
        </w:rPr>
        <w:t xml:space="preserve"> (scientists, doctors, attorneys, economists, and experts in dozens more areas) to work for the executive branch, </w:t>
      </w:r>
      <w:r w:rsidRPr="002071D4">
        <w:rPr>
          <w:rStyle w:val="StyleUnderline"/>
          <w:sz w:val="20"/>
          <w:szCs w:val="20"/>
          <w:highlight w:val="lightGray"/>
        </w:rPr>
        <w:t xml:space="preserve">providing </w:t>
      </w:r>
      <w:r w:rsidRPr="002071D4">
        <w:rPr>
          <w:rStyle w:val="Emphasis"/>
          <w:sz w:val="20"/>
          <w:szCs w:val="20"/>
          <w:highlight w:val="lightGray"/>
        </w:rPr>
        <w:t>valuable skills</w:t>
      </w:r>
      <w:r w:rsidRPr="002071D4">
        <w:rPr>
          <w:rStyle w:val="StyleUnderline"/>
          <w:sz w:val="20"/>
          <w:szCs w:val="20"/>
          <w:highlight w:val="lightGray"/>
        </w:rPr>
        <w:t xml:space="preserve"> for</w:t>
      </w:r>
      <w:r w:rsidRPr="002071D4">
        <w:rPr>
          <w:rStyle w:val="StyleUnderline"/>
          <w:sz w:val="20"/>
          <w:szCs w:val="20"/>
        </w:rPr>
        <w:t xml:space="preserve"> much </w:t>
      </w:r>
      <w:r w:rsidRPr="002071D4">
        <w:rPr>
          <w:rStyle w:val="Emphasis"/>
          <w:sz w:val="20"/>
          <w:szCs w:val="20"/>
          <w:highlight w:val="lightGray"/>
        </w:rPr>
        <w:t>lower pay</w:t>
      </w:r>
      <w:r w:rsidRPr="002071D4">
        <w:rPr>
          <w:rStyle w:val="StyleUnderline"/>
          <w:sz w:val="20"/>
          <w:szCs w:val="20"/>
          <w:highlight w:val="lightGray"/>
        </w:rPr>
        <w:t xml:space="preserve"> than</w:t>
      </w:r>
      <w:r w:rsidRPr="002071D4">
        <w:rPr>
          <w:rStyle w:val="StyleUnderline"/>
          <w:sz w:val="20"/>
          <w:szCs w:val="20"/>
        </w:rPr>
        <w:t xml:space="preserve"> they would earn in the </w:t>
      </w:r>
      <w:r w:rsidRPr="002071D4">
        <w:rPr>
          <w:rStyle w:val="Emphasis"/>
          <w:sz w:val="20"/>
          <w:szCs w:val="20"/>
          <w:highlight w:val="lightGray"/>
        </w:rPr>
        <w:t>private sector</w:t>
      </w:r>
      <w:r w:rsidRPr="002071D4">
        <w:rPr>
          <w:sz w:val="16"/>
          <w:szCs w:val="20"/>
        </w:rPr>
        <w:t xml:space="preserve">. This expanded recruitment pool gives the President power to </w:t>
      </w:r>
      <w:r w:rsidRPr="002071D4">
        <w:rPr>
          <w:rStyle w:val="Emphasis"/>
          <w:sz w:val="20"/>
          <w:szCs w:val="20"/>
          <w:highlight w:val="lightGray"/>
        </w:rPr>
        <w:t>deliver</w:t>
      </w:r>
      <w:r w:rsidRPr="002071D4">
        <w:rPr>
          <w:rStyle w:val="StyleUnderline"/>
          <w:sz w:val="20"/>
          <w:szCs w:val="20"/>
          <w:highlight w:val="lightGray"/>
        </w:rPr>
        <w:t xml:space="preserve"> </w:t>
      </w:r>
      <w:r w:rsidRPr="002071D4">
        <w:rPr>
          <w:rStyle w:val="StyleUnderline"/>
          <w:sz w:val="20"/>
          <w:szCs w:val="20"/>
        </w:rPr>
        <w:t>on</w:t>
      </w:r>
      <w:r w:rsidRPr="002071D4">
        <w:rPr>
          <w:sz w:val="16"/>
          <w:szCs w:val="20"/>
        </w:rPr>
        <w:t xml:space="preserve"> key campaign promises in </w:t>
      </w:r>
      <w:r w:rsidRPr="002071D4">
        <w:rPr>
          <w:rStyle w:val="StyleUnderline"/>
          <w:sz w:val="20"/>
          <w:szCs w:val="20"/>
        </w:rPr>
        <w:t>areas ranging from</w:t>
      </w:r>
      <w:r w:rsidRPr="002071D4">
        <w:rPr>
          <w:sz w:val="16"/>
          <w:szCs w:val="20"/>
        </w:rPr>
        <w:t xml:space="preserve"> </w:t>
      </w:r>
      <w:r w:rsidRPr="002071D4">
        <w:rPr>
          <w:rStyle w:val="Emphasis"/>
          <w:sz w:val="20"/>
          <w:szCs w:val="20"/>
          <w:highlight w:val="lightGray"/>
        </w:rPr>
        <w:t>environmental protection</w:t>
      </w:r>
      <w:r w:rsidRPr="002071D4">
        <w:rPr>
          <w:rStyle w:val="StyleUnderline"/>
          <w:sz w:val="20"/>
          <w:szCs w:val="20"/>
          <w:highlight w:val="lightGray"/>
        </w:rPr>
        <w:t xml:space="preserve"> to national </w:t>
      </w:r>
      <w:r w:rsidRPr="002071D4">
        <w:rPr>
          <w:rStyle w:val="Emphasis"/>
          <w:sz w:val="20"/>
          <w:szCs w:val="20"/>
          <w:highlight w:val="lightGray"/>
        </w:rPr>
        <w:t>security</w:t>
      </w:r>
      <w:r w:rsidRPr="002071D4">
        <w:rPr>
          <w:sz w:val="16"/>
          <w:szCs w:val="20"/>
        </w:rPr>
        <w:t xml:space="preserve">. Labor rights thus represent not a diminution of presidential power, but a </w:t>
      </w:r>
      <w:r w:rsidRPr="002071D4">
        <w:rPr>
          <w:rStyle w:val="Emphasis"/>
          <w:sz w:val="20"/>
          <w:szCs w:val="20"/>
          <w:highlight w:val="lightGray"/>
        </w:rPr>
        <w:t>tradeoff</w:t>
      </w:r>
      <w:r w:rsidRPr="002071D4">
        <w:rPr>
          <w:rStyle w:val="StyleUnderline"/>
          <w:sz w:val="20"/>
          <w:szCs w:val="20"/>
          <w:highlight w:val="lightGray"/>
        </w:rPr>
        <w:t xml:space="preserve"> of</w:t>
      </w:r>
      <w:r w:rsidRPr="002071D4">
        <w:rPr>
          <w:rStyle w:val="StyleUnderline"/>
          <w:sz w:val="20"/>
          <w:szCs w:val="20"/>
        </w:rPr>
        <w:t xml:space="preserve"> one form of presidential power (</w:t>
      </w:r>
      <w:r w:rsidRPr="002071D4">
        <w:rPr>
          <w:rStyle w:val="Emphasis"/>
          <w:sz w:val="20"/>
          <w:szCs w:val="20"/>
          <w:highlight w:val="lightGray"/>
        </w:rPr>
        <w:t>managerial</w:t>
      </w:r>
      <w:r w:rsidRPr="002071D4">
        <w:rPr>
          <w:rStyle w:val="StyleUnderline"/>
          <w:sz w:val="20"/>
          <w:szCs w:val="20"/>
        </w:rPr>
        <w:t xml:space="preserve">) </w:t>
      </w:r>
      <w:r w:rsidRPr="002071D4">
        <w:rPr>
          <w:rStyle w:val="StyleUnderline"/>
          <w:sz w:val="20"/>
          <w:szCs w:val="20"/>
          <w:highlight w:val="lightGray"/>
        </w:rPr>
        <w:t>for</w:t>
      </w:r>
      <w:r w:rsidRPr="002071D4">
        <w:rPr>
          <w:rStyle w:val="StyleUnderline"/>
          <w:sz w:val="20"/>
          <w:szCs w:val="20"/>
        </w:rPr>
        <w:t xml:space="preserve"> another (expanded </w:t>
      </w:r>
      <w:r w:rsidRPr="002071D4">
        <w:rPr>
          <w:rStyle w:val="Emphasis"/>
          <w:sz w:val="20"/>
          <w:szCs w:val="20"/>
          <w:highlight w:val="lightGray"/>
        </w:rPr>
        <w:t>state capacity</w:t>
      </w:r>
      <w:r w:rsidRPr="002071D4">
        <w:rPr>
          <w:rStyle w:val="StyleUnderline"/>
          <w:sz w:val="20"/>
          <w:szCs w:val="20"/>
        </w:rPr>
        <w:t>)</w:t>
      </w:r>
      <w:r w:rsidRPr="002071D4">
        <w:rPr>
          <w:sz w:val="16"/>
          <w:szCs w:val="20"/>
        </w:rPr>
        <w:t xml:space="preserve">. Conversely, </w:t>
      </w:r>
      <w:r w:rsidRPr="002071D4">
        <w:rPr>
          <w:rStyle w:val="Emphasis"/>
          <w:sz w:val="20"/>
          <w:szCs w:val="20"/>
        </w:rPr>
        <w:t>undermining labor</w:t>
      </w:r>
      <w:r w:rsidRPr="002071D4">
        <w:rPr>
          <w:rStyle w:val="StyleUnderline"/>
          <w:sz w:val="20"/>
          <w:szCs w:val="20"/>
        </w:rPr>
        <w:t xml:space="preserve"> agreements</w:t>
      </w:r>
      <w:r w:rsidRPr="002071D4">
        <w:rPr>
          <w:sz w:val="16"/>
          <w:szCs w:val="20"/>
        </w:rPr>
        <w:t xml:space="preserve"> doesn’t really expand presidential power—it simply </w:t>
      </w:r>
      <w:r w:rsidRPr="002071D4">
        <w:rPr>
          <w:rStyle w:val="Emphasis"/>
          <w:sz w:val="20"/>
          <w:szCs w:val="20"/>
        </w:rPr>
        <w:t>swaps</w:t>
      </w:r>
      <w:r w:rsidRPr="002071D4">
        <w:rPr>
          <w:sz w:val="16"/>
          <w:szCs w:val="20"/>
        </w:rPr>
        <w:t xml:space="preserve"> out one form of policy-implementing presidential power for another. </w:t>
      </w:r>
    </w:p>
    <w:p w14:paraId="78B70A01" w14:textId="77777777" w:rsidR="00B8236E" w:rsidRPr="004A59C1" w:rsidRDefault="00B8236E" w:rsidP="00B8236E">
      <w:pPr>
        <w:rPr>
          <w:sz w:val="16"/>
          <w:szCs w:val="20"/>
        </w:rPr>
      </w:pPr>
      <w:r w:rsidRPr="004A59C1">
        <w:rPr>
          <w:sz w:val="16"/>
          <w:szCs w:val="20"/>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107B4B6" w14:textId="77777777" w:rsidR="00B8236E" w:rsidRDefault="00B8236E" w:rsidP="00B8236E">
      <w:pPr>
        <w:rPr>
          <w:sz w:val="16"/>
        </w:rPr>
      </w:pPr>
      <w:r w:rsidRPr="004A59C1">
        <w:rPr>
          <w:sz w:val="16"/>
        </w:rPr>
        <w:t xml:space="preserve">Presidents repeatedly explained that these </w:t>
      </w:r>
      <w:r w:rsidRPr="004A59C1">
        <w:rPr>
          <w:rStyle w:val="Emphasis"/>
          <w:sz w:val="20"/>
          <w:szCs w:val="20"/>
          <w:highlight w:val="lightGray"/>
        </w:rPr>
        <w:t>expansions</w:t>
      </w:r>
      <w:r w:rsidRPr="004A59C1">
        <w:rPr>
          <w:rStyle w:val="StyleUnderline"/>
          <w:sz w:val="20"/>
          <w:szCs w:val="20"/>
          <w:highlight w:val="lightGray"/>
        </w:rPr>
        <w:t xml:space="preserve"> of bargaining rights</w:t>
      </w:r>
      <w:r w:rsidRPr="004A59C1">
        <w:rPr>
          <w:rStyle w:val="StyleUnderline"/>
          <w:sz w:val="20"/>
          <w:szCs w:val="20"/>
        </w:rPr>
        <w:t xml:space="preserve"> were </w:t>
      </w:r>
      <w:r w:rsidRPr="004A59C1">
        <w:rPr>
          <w:rStyle w:val="StyleUnderline"/>
          <w:sz w:val="20"/>
          <w:szCs w:val="20"/>
          <w:highlight w:val="lightGray"/>
        </w:rPr>
        <w:t xml:space="preserve">necessary to </w:t>
      </w:r>
      <w:r w:rsidRPr="004A59C1">
        <w:rPr>
          <w:rStyle w:val="Emphasis"/>
          <w:sz w:val="20"/>
          <w:szCs w:val="20"/>
          <w:highlight w:val="lightGray"/>
        </w:rPr>
        <w:t>recruit skilled workers</w:t>
      </w:r>
      <w:r w:rsidRPr="004A59C1">
        <w:rPr>
          <w:sz w:val="16"/>
        </w:rPr>
        <w:t xml:space="preserve"> (especially knowledge workers) to the executive branch, and thus to </w:t>
      </w:r>
      <w:r w:rsidRPr="004A59C1">
        <w:rPr>
          <w:rStyle w:val="Emphasis"/>
          <w:sz w:val="20"/>
          <w:szCs w:val="20"/>
          <w:highlight w:val="lightGray"/>
        </w:rPr>
        <w:t>meet</w:t>
      </w:r>
      <w:r w:rsidRPr="004A59C1">
        <w:rPr>
          <w:rStyle w:val="StyleUnderline"/>
          <w:sz w:val="20"/>
          <w:szCs w:val="20"/>
        </w:rPr>
        <w:t xml:space="preserve"> the increasingly labor- and </w:t>
      </w:r>
      <w:r w:rsidRPr="004A59C1">
        <w:rPr>
          <w:rStyle w:val="Emphasis"/>
          <w:sz w:val="20"/>
          <w:szCs w:val="20"/>
          <w:highlight w:val="lightGray"/>
        </w:rPr>
        <w:t>skill-intensive</w:t>
      </w:r>
      <w:r w:rsidRPr="004A59C1">
        <w:rPr>
          <w:rStyle w:val="StyleUnderline"/>
          <w:sz w:val="20"/>
          <w:szCs w:val="20"/>
          <w:highlight w:val="lightGray"/>
        </w:rPr>
        <w:t xml:space="preserve"> demands</w:t>
      </w:r>
      <w:r w:rsidRPr="004A59C1">
        <w:rPr>
          <w:rStyle w:val="StyleUnderline"/>
          <w:sz w:val="20"/>
          <w:szCs w:val="20"/>
        </w:rPr>
        <w:t xml:space="preserve"> of the </w:t>
      </w:r>
      <w:r w:rsidRPr="004A59C1">
        <w:rPr>
          <w:rStyle w:val="Emphasis"/>
          <w:sz w:val="20"/>
          <w:szCs w:val="20"/>
        </w:rPr>
        <w:t>modern presidency</w:t>
      </w:r>
      <w:r w:rsidRPr="004A59C1">
        <w:rPr>
          <w:sz w:val="16"/>
        </w:rPr>
        <w:t xml:space="preserve">. As a major government reform commission explained in 1955, “[t]he </w:t>
      </w:r>
      <w:r w:rsidRPr="004A59C1">
        <w:rPr>
          <w:rStyle w:val="StyleUnderline"/>
          <w:sz w:val="20"/>
          <w:szCs w:val="20"/>
        </w:rPr>
        <w:t xml:space="preserve">Federal </w:t>
      </w:r>
      <w:r w:rsidRPr="004A59C1">
        <w:rPr>
          <w:rStyle w:val="Emphasis"/>
          <w:sz w:val="20"/>
          <w:szCs w:val="20"/>
          <w:highlight w:val="lightGray"/>
        </w:rPr>
        <w:t>Gov</w:t>
      </w:r>
      <w:r w:rsidRPr="004A59C1">
        <w:rPr>
          <w:rStyle w:val="StyleUnderline"/>
          <w:sz w:val="20"/>
          <w:szCs w:val="20"/>
        </w:rPr>
        <w:t xml:space="preserve">ernment ha[d] </w:t>
      </w:r>
      <w:r w:rsidRPr="004A59C1">
        <w:rPr>
          <w:rStyle w:val="Emphasis"/>
          <w:sz w:val="20"/>
          <w:szCs w:val="20"/>
          <w:highlight w:val="lightGray"/>
        </w:rPr>
        <w:t>lagged</w:t>
      </w:r>
      <w:r w:rsidRPr="004A59C1">
        <w:rPr>
          <w:rStyle w:val="StyleUnderline"/>
          <w:sz w:val="20"/>
          <w:szCs w:val="20"/>
          <w:highlight w:val="lightGray"/>
        </w:rPr>
        <w:t xml:space="preserve"> behind other org</w:t>
      </w:r>
      <w:r w:rsidRPr="004A59C1">
        <w:rPr>
          <w:rStyle w:val="StyleUnderline"/>
          <w:sz w:val="20"/>
          <w:szCs w:val="20"/>
        </w:rPr>
        <w:t>anization</w:t>
      </w:r>
      <w:r w:rsidRPr="004A59C1">
        <w:rPr>
          <w:rStyle w:val="StyleUnderline"/>
          <w:sz w:val="20"/>
          <w:szCs w:val="20"/>
          <w:highlight w:val="lightGray"/>
        </w:rPr>
        <w:t>s</w:t>
      </w:r>
      <w:r w:rsidRPr="004A59C1">
        <w:rPr>
          <w:rStyle w:val="StyleUnderline"/>
          <w:sz w:val="20"/>
          <w:szCs w:val="20"/>
        </w:rPr>
        <w:t xml:space="preserve"> </w:t>
      </w:r>
      <w:r w:rsidRPr="004A59C1">
        <w:rPr>
          <w:rStyle w:val="StyleUnderline"/>
          <w:sz w:val="20"/>
          <w:szCs w:val="20"/>
          <w:highlight w:val="lightGray"/>
        </w:rPr>
        <w:t xml:space="preserve">in </w:t>
      </w:r>
      <w:r w:rsidRPr="004A59C1">
        <w:rPr>
          <w:rStyle w:val="Emphasis"/>
          <w:sz w:val="20"/>
          <w:szCs w:val="20"/>
          <w:highlight w:val="lightGray"/>
        </w:rPr>
        <w:t>recognizing</w:t>
      </w:r>
      <w:r w:rsidRPr="004A59C1">
        <w:rPr>
          <w:rStyle w:val="StyleUnderline"/>
          <w:sz w:val="20"/>
          <w:szCs w:val="20"/>
        </w:rPr>
        <w:t xml:space="preserve"> the value of providing </w:t>
      </w:r>
      <w:r w:rsidRPr="004A59C1">
        <w:rPr>
          <w:rStyle w:val="Emphasis"/>
          <w:sz w:val="20"/>
          <w:szCs w:val="20"/>
          <w:highlight w:val="lightGray"/>
        </w:rPr>
        <w:t>formal means</w:t>
      </w:r>
      <w:r w:rsidRPr="004A59C1">
        <w:rPr>
          <w:rStyle w:val="StyleUnderline"/>
          <w:sz w:val="20"/>
          <w:szCs w:val="20"/>
          <w:highlight w:val="lightGray"/>
        </w:rPr>
        <w:t xml:space="preserve"> for employee </w:t>
      </w:r>
      <w:r w:rsidRPr="004A59C1">
        <w:rPr>
          <w:rStyle w:val="Emphasis"/>
          <w:sz w:val="20"/>
          <w:szCs w:val="20"/>
          <w:highlight w:val="lightGray"/>
        </w:rPr>
        <w:t>management consultation</w:t>
      </w:r>
      <w:r w:rsidRPr="004A59C1">
        <w:rPr>
          <w:sz w:val="16"/>
        </w:rPr>
        <w:t xml:space="preserve">,” and as a result had </w:t>
      </w:r>
      <w:r w:rsidRPr="004A59C1">
        <w:rPr>
          <w:rStyle w:val="Emphasis"/>
          <w:sz w:val="20"/>
          <w:szCs w:val="20"/>
          <w:highlight w:val="lightGray"/>
        </w:rPr>
        <w:t>failed</w:t>
      </w:r>
      <w:r w:rsidRPr="004A59C1">
        <w:rPr>
          <w:rStyle w:val="StyleUnderline"/>
          <w:sz w:val="20"/>
          <w:szCs w:val="20"/>
          <w:highlight w:val="lightGray"/>
        </w:rPr>
        <w:t xml:space="preserve"> to attract</w:t>
      </w:r>
      <w:r w:rsidRPr="004A59C1">
        <w:rPr>
          <w:rStyle w:val="StyleUnderline"/>
          <w:sz w:val="20"/>
          <w:szCs w:val="20"/>
        </w:rPr>
        <w:t xml:space="preserve"> the </w:t>
      </w:r>
      <w:r w:rsidRPr="004A59C1">
        <w:rPr>
          <w:rStyle w:val="Emphasis"/>
          <w:sz w:val="20"/>
          <w:szCs w:val="20"/>
          <w:highlight w:val="lightGray"/>
        </w:rPr>
        <w:t>white-collar</w:t>
      </w:r>
      <w:r w:rsidRPr="004A59C1">
        <w:rPr>
          <w:rStyle w:val="StyleUnderline"/>
          <w:sz w:val="20"/>
          <w:szCs w:val="20"/>
          <w:highlight w:val="lightGray"/>
        </w:rPr>
        <w:t xml:space="preserve"> workers</w:t>
      </w:r>
      <w:r w:rsidRPr="004A59C1">
        <w:rPr>
          <w:rStyle w:val="StyleUnderline"/>
          <w:sz w:val="20"/>
          <w:szCs w:val="20"/>
        </w:rPr>
        <w:t xml:space="preserve"> it needed </w:t>
      </w:r>
      <w:r w:rsidRPr="004A59C1">
        <w:rPr>
          <w:rStyle w:val="StyleUnderline"/>
          <w:sz w:val="20"/>
          <w:szCs w:val="20"/>
          <w:highlight w:val="lightGray"/>
        </w:rPr>
        <w:t>for</w:t>
      </w:r>
      <w:r w:rsidRPr="004A59C1">
        <w:rPr>
          <w:rStyle w:val="StyleUnderline"/>
          <w:sz w:val="20"/>
          <w:szCs w:val="20"/>
        </w:rPr>
        <w:t xml:space="preserve"> more </w:t>
      </w:r>
      <w:r w:rsidRPr="004A59C1">
        <w:rPr>
          <w:rStyle w:val="Emphasis"/>
          <w:sz w:val="20"/>
          <w:szCs w:val="20"/>
          <w:highlight w:val="lightGray"/>
        </w:rPr>
        <w:t>knowledge-intensive</w:t>
      </w:r>
      <w:r w:rsidRPr="004A59C1">
        <w:rPr>
          <w:rStyle w:val="StyleUnderline"/>
          <w:sz w:val="20"/>
          <w:szCs w:val="20"/>
        </w:rPr>
        <w:t xml:space="preserve"> public </w:t>
      </w:r>
      <w:r w:rsidRPr="004A59C1">
        <w:rPr>
          <w:rStyle w:val="StyleUnderline"/>
          <w:sz w:val="20"/>
          <w:szCs w:val="20"/>
          <w:highlight w:val="lightGray"/>
        </w:rPr>
        <w:t>administration</w:t>
      </w:r>
      <w:r w:rsidRPr="004A59C1">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r>
        <w:rPr>
          <w:sz w:val="16"/>
        </w:rPr>
        <w:t>.</w:t>
      </w:r>
    </w:p>
    <w:p w14:paraId="3FAC76C5" w14:textId="77777777" w:rsidR="00B8236E" w:rsidRDefault="00B8236E" w:rsidP="00B8236E">
      <w:pPr>
        <w:pStyle w:val="Heading4"/>
      </w:pPr>
      <w:r>
        <w:t xml:space="preserve">3. </w:t>
      </w:r>
      <w:r>
        <w:rPr>
          <w:u w:val="single"/>
        </w:rPr>
        <w:t>LITIGATION</w:t>
      </w:r>
      <w:r>
        <w:t>.</w:t>
      </w:r>
    </w:p>
    <w:p w14:paraId="56553670" w14:textId="77777777" w:rsidR="00B8236E" w:rsidRDefault="00B8236E" w:rsidP="00B8236E">
      <w:pPr>
        <w:pStyle w:val="Heading4"/>
      </w:pPr>
      <w:r>
        <w:t xml:space="preserve">The </w:t>
      </w:r>
      <w:r>
        <w:rPr>
          <w:u w:val="single"/>
        </w:rPr>
        <w:t>threat</w:t>
      </w:r>
      <w:r>
        <w:t xml:space="preserve"> of litigation </w:t>
      </w:r>
      <w:r>
        <w:rPr>
          <w:u w:val="single"/>
        </w:rPr>
        <w:t>forces</w:t>
      </w:r>
      <w:r>
        <w:t xml:space="preserve"> cooperation, maximizing </w:t>
      </w:r>
      <w:r>
        <w:rPr>
          <w:u w:val="single"/>
        </w:rPr>
        <w:t>professional</w:t>
      </w:r>
      <w:r>
        <w:t xml:space="preserve"> input while </w:t>
      </w:r>
      <w:r>
        <w:rPr>
          <w:u w:val="single"/>
        </w:rPr>
        <w:t>counterbalancing</w:t>
      </w:r>
      <w:r>
        <w:t xml:space="preserve"> corruption. That’s Handler.</w:t>
      </w:r>
    </w:p>
    <w:p w14:paraId="1E163C7C" w14:textId="77777777" w:rsidR="00B8236E" w:rsidRPr="002964CE" w:rsidRDefault="00B8236E" w:rsidP="00B8236E">
      <w:r>
        <w:t>&lt;&lt;FOR REFERENCE&gt;&gt;</w:t>
      </w:r>
    </w:p>
    <w:p w14:paraId="561B13B3" w14:textId="77777777" w:rsidR="00B8236E" w:rsidRPr="00A0030E" w:rsidRDefault="00B8236E" w:rsidP="00B8236E">
      <w:pPr>
        <w:rPr>
          <w:sz w:val="16"/>
          <w:szCs w:val="20"/>
        </w:rPr>
      </w:pPr>
      <w:r w:rsidRPr="00A0030E">
        <w:rPr>
          <w:rStyle w:val="StyleUnderline"/>
          <w:sz w:val="20"/>
          <w:szCs w:val="20"/>
        </w:rPr>
        <w:t xml:space="preserve">Substantive labor </w:t>
      </w:r>
      <w:r w:rsidRPr="00A0030E">
        <w:rPr>
          <w:rStyle w:val="Emphasis"/>
          <w:sz w:val="20"/>
          <w:szCs w:val="20"/>
        </w:rPr>
        <w:t>rights</w:t>
      </w:r>
      <w:r w:rsidRPr="00A0030E">
        <w:rPr>
          <w:rStyle w:val="StyleUnderline"/>
          <w:sz w:val="20"/>
          <w:szCs w:val="20"/>
        </w:rPr>
        <w:t xml:space="preserve">, particularly those memorialized in </w:t>
      </w:r>
      <w:r w:rsidRPr="00A0030E">
        <w:rPr>
          <w:rStyle w:val="Emphasis"/>
          <w:sz w:val="20"/>
          <w:szCs w:val="20"/>
          <w:highlight w:val="lightGray"/>
        </w:rPr>
        <w:t>c</w:t>
      </w:r>
      <w:r w:rsidRPr="00A0030E">
        <w:rPr>
          <w:rStyle w:val="StyleUnderline"/>
          <w:sz w:val="20"/>
          <w:szCs w:val="20"/>
        </w:rPr>
        <w:t xml:space="preserve">ollective </w:t>
      </w:r>
      <w:r w:rsidRPr="00A0030E">
        <w:rPr>
          <w:rStyle w:val="Emphasis"/>
          <w:sz w:val="20"/>
          <w:szCs w:val="20"/>
          <w:highlight w:val="lightGray"/>
        </w:rPr>
        <w:t>b</w:t>
      </w:r>
      <w:r w:rsidRPr="00A0030E">
        <w:rPr>
          <w:rStyle w:val="StyleUnderline"/>
          <w:sz w:val="20"/>
          <w:szCs w:val="20"/>
        </w:rPr>
        <w:t xml:space="preserve">argaining </w:t>
      </w:r>
      <w:r w:rsidRPr="00A0030E">
        <w:rPr>
          <w:rStyle w:val="Emphasis"/>
          <w:sz w:val="20"/>
          <w:szCs w:val="20"/>
          <w:highlight w:val="lightGray"/>
        </w:rPr>
        <w:t>a</w:t>
      </w:r>
      <w:r w:rsidRPr="00A0030E">
        <w:rPr>
          <w:rStyle w:val="StyleUnderline"/>
          <w:sz w:val="20"/>
          <w:szCs w:val="20"/>
        </w:rPr>
        <w:t xml:space="preserve">greements, are </w:t>
      </w:r>
      <w:r w:rsidRPr="00A0030E">
        <w:rPr>
          <w:rStyle w:val="StyleUnderline"/>
          <w:sz w:val="20"/>
          <w:szCs w:val="20"/>
          <w:highlight w:val="lightGray"/>
        </w:rPr>
        <w:t xml:space="preserve">at the </w:t>
      </w:r>
      <w:r w:rsidRPr="00A0030E">
        <w:rPr>
          <w:rStyle w:val="Emphasis"/>
          <w:sz w:val="20"/>
          <w:szCs w:val="20"/>
          <w:highlight w:val="lightGray"/>
        </w:rPr>
        <w:t>heart</w:t>
      </w:r>
      <w:r w:rsidRPr="00A0030E">
        <w:rPr>
          <w:rStyle w:val="StyleUnderline"/>
          <w:sz w:val="20"/>
          <w:szCs w:val="20"/>
          <w:highlight w:val="lightGray"/>
        </w:rPr>
        <w:t xml:space="preserve"> of how labor </w:t>
      </w:r>
      <w:r w:rsidRPr="00A0030E">
        <w:rPr>
          <w:rStyle w:val="Emphasis"/>
          <w:sz w:val="20"/>
          <w:szCs w:val="20"/>
          <w:highlight w:val="lightGray"/>
        </w:rPr>
        <w:t>rebalances exec</w:t>
      </w:r>
      <w:r w:rsidRPr="00A0030E">
        <w:rPr>
          <w:rStyle w:val="StyleUnderline"/>
          <w:sz w:val="20"/>
          <w:szCs w:val="20"/>
        </w:rPr>
        <w:t>utive branch power</w:t>
      </w:r>
      <w:r w:rsidRPr="00A0030E">
        <w:rPr>
          <w:sz w:val="16"/>
          <w:szCs w:val="20"/>
        </w:rPr>
        <w:t xml:space="preserve">. The CSRA grants extensive rights to labor. With certain important </w:t>
      </w:r>
      <w:r w:rsidRPr="00A0030E">
        <w:rPr>
          <w:rStyle w:val="Emphasis"/>
          <w:sz w:val="20"/>
          <w:szCs w:val="20"/>
        </w:rPr>
        <w:t>exceptions</w:t>
      </w:r>
      <w:r w:rsidRPr="00A0030E">
        <w:rPr>
          <w:rStyle w:val="StyleUnderline"/>
          <w:sz w:val="20"/>
          <w:szCs w:val="20"/>
        </w:rPr>
        <w:t xml:space="preserve">, particularly for </w:t>
      </w:r>
      <w:r w:rsidRPr="00A0030E">
        <w:rPr>
          <w:rStyle w:val="Emphasis"/>
          <w:sz w:val="20"/>
          <w:szCs w:val="20"/>
        </w:rPr>
        <w:t>salary</w:t>
      </w:r>
      <w:r w:rsidRPr="00A0030E">
        <w:rPr>
          <w:rStyle w:val="StyleUnderline"/>
          <w:sz w:val="20"/>
          <w:szCs w:val="20"/>
        </w:rPr>
        <w:t xml:space="preserve"> and </w:t>
      </w:r>
      <w:r w:rsidRPr="00A0030E">
        <w:rPr>
          <w:rStyle w:val="Emphasis"/>
          <w:sz w:val="20"/>
          <w:szCs w:val="20"/>
        </w:rPr>
        <w:t>benefits</w:t>
      </w:r>
      <w:r w:rsidRPr="00A0030E">
        <w:rPr>
          <w:sz w:val="16"/>
          <w:szCs w:val="20"/>
        </w:rPr>
        <w:t xml:space="preserve"> which cannot be altered by contract,103 </w:t>
      </w:r>
      <w:r w:rsidRPr="00A0030E">
        <w:rPr>
          <w:rStyle w:val="StyleUnderline"/>
          <w:sz w:val="20"/>
          <w:szCs w:val="20"/>
        </w:rPr>
        <w:t xml:space="preserve">unions are permitted to </w:t>
      </w:r>
      <w:r w:rsidRPr="00A0030E">
        <w:rPr>
          <w:rStyle w:val="Emphasis"/>
          <w:sz w:val="20"/>
          <w:szCs w:val="20"/>
        </w:rPr>
        <w:t>bargain</w:t>
      </w:r>
      <w:r w:rsidRPr="00A0030E">
        <w:rPr>
          <w:rStyle w:val="StyleUnderline"/>
          <w:sz w:val="20"/>
          <w:szCs w:val="20"/>
        </w:rPr>
        <w:t xml:space="preserve"> over nearly any issue affecting “</w:t>
      </w:r>
      <w:r w:rsidRPr="00A0030E">
        <w:rPr>
          <w:rStyle w:val="Emphasis"/>
          <w:sz w:val="20"/>
          <w:szCs w:val="20"/>
        </w:rPr>
        <w:t>conditions</w:t>
      </w:r>
      <w:r w:rsidRPr="00A0030E">
        <w:rPr>
          <w:rStyle w:val="StyleUnderline"/>
          <w:sz w:val="20"/>
          <w:szCs w:val="20"/>
        </w:rPr>
        <w:t xml:space="preserve"> of employment.”</w:t>
      </w:r>
      <w:r w:rsidRPr="00A0030E">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67CF8BC6" w14:textId="77777777" w:rsidR="00B8236E" w:rsidRPr="00A0030E" w:rsidRDefault="00B8236E" w:rsidP="00B8236E">
      <w:pPr>
        <w:rPr>
          <w:sz w:val="16"/>
          <w:szCs w:val="20"/>
        </w:rPr>
      </w:pPr>
      <w:r w:rsidRPr="00A0030E">
        <w:rPr>
          <w:rStyle w:val="StyleUnderline"/>
          <w:sz w:val="20"/>
          <w:szCs w:val="20"/>
        </w:rPr>
        <w:lastRenderedPageBreak/>
        <w:t xml:space="preserve">Through </w:t>
      </w:r>
      <w:r w:rsidRPr="00A0030E">
        <w:rPr>
          <w:rStyle w:val="Emphasis"/>
          <w:sz w:val="20"/>
          <w:szCs w:val="20"/>
          <w:highlight w:val="lightGray"/>
        </w:rPr>
        <w:t>contractual provisions</w:t>
      </w:r>
      <w:r w:rsidRPr="00A0030E">
        <w:rPr>
          <w:rStyle w:val="StyleUnderline"/>
          <w:sz w:val="20"/>
          <w:szCs w:val="20"/>
        </w:rPr>
        <w:t xml:space="preserve">, the President and the civil service can agree to </w:t>
      </w:r>
      <w:r w:rsidRPr="00A0030E">
        <w:rPr>
          <w:rStyle w:val="Emphasis"/>
          <w:sz w:val="20"/>
          <w:szCs w:val="20"/>
          <w:highlight w:val="lightGray"/>
        </w:rPr>
        <w:t>modify</w:t>
      </w:r>
      <w:r w:rsidRPr="00A0030E">
        <w:rPr>
          <w:rStyle w:val="StyleUnderline"/>
          <w:sz w:val="20"/>
          <w:szCs w:val="20"/>
        </w:rPr>
        <w:t xml:space="preserve"> any number of key </w:t>
      </w:r>
      <w:r w:rsidRPr="00A0030E">
        <w:rPr>
          <w:rStyle w:val="Emphasis"/>
          <w:sz w:val="20"/>
          <w:szCs w:val="20"/>
          <w:highlight w:val="lightGray"/>
        </w:rPr>
        <w:t>management</w:t>
      </w:r>
      <w:r w:rsidRPr="00A0030E">
        <w:rPr>
          <w:rStyle w:val="StyleUnderline"/>
          <w:sz w:val="20"/>
          <w:szCs w:val="20"/>
          <w:highlight w:val="lightGray"/>
        </w:rPr>
        <w:t xml:space="preserve"> tools</w:t>
      </w:r>
      <w:r w:rsidRPr="00A0030E">
        <w:rPr>
          <w:sz w:val="16"/>
          <w:szCs w:val="20"/>
        </w:rPr>
        <w:t xml:space="preserve">, from employee discipline to performance evaluation metrics to merit pay. For the purpose of analyzing their impact on presidential power, contractual rights can be sorted into three categories. First are rights that act as a </w:t>
      </w:r>
      <w:r w:rsidRPr="00A0030E">
        <w:rPr>
          <w:rStyle w:val="Emphasis"/>
          <w:sz w:val="20"/>
          <w:szCs w:val="20"/>
          <w:highlight w:val="lightGray"/>
        </w:rPr>
        <w:t>check</w:t>
      </w:r>
      <w:r w:rsidRPr="00A0030E">
        <w:rPr>
          <w:rStyle w:val="StyleUnderline"/>
          <w:sz w:val="20"/>
          <w:szCs w:val="20"/>
        </w:rPr>
        <w:t xml:space="preserve"> on </w:t>
      </w:r>
      <w:r w:rsidRPr="00A0030E">
        <w:rPr>
          <w:rStyle w:val="StyleUnderline"/>
          <w:sz w:val="20"/>
          <w:szCs w:val="20"/>
          <w:highlight w:val="lightGray"/>
        </w:rPr>
        <w:t xml:space="preserve">structural </w:t>
      </w:r>
      <w:r w:rsidRPr="00A0030E">
        <w:rPr>
          <w:rStyle w:val="Emphasis"/>
          <w:sz w:val="20"/>
          <w:szCs w:val="20"/>
          <w:highlight w:val="lightGray"/>
        </w:rPr>
        <w:t>deregulation</w:t>
      </w:r>
      <w:r w:rsidRPr="00A0030E">
        <w:rPr>
          <w:sz w:val="16"/>
          <w:szCs w:val="20"/>
        </w:rPr>
        <w:t xml:space="preserve">, or the use of abusive working conditions to demoralize or sideline bureaucrats in order </w:t>
      </w:r>
      <w:r w:rsidRPr="00A0030E">
        <w:rPr>
          <w:rStyle w:val="StyleUnderline"/>
          <w:sz w:val="20"/>
          <w:szCs w:val="20"/>
        </w:rPr>
        <w:t xml:space="preserve">to </w:t>
      </w:r>
      <w:r w:rsidRPr="00A0030E">
        <w:rPr>
          <w:rStyle w:val="Emphasis"/>
          <w:sz w:val="20"/>
          <w:szCs w:val="20"/>
        </w:rPr>
        <w:t>undermine</w:t>
      </w:r>
      <w:r w:rsidRPr="00A0030E">
        <w:rPr>
          <w:rStyle w:val="StyleUnderline"/>
          <w:sz w:val="20"/>
          <w:szCs w:val="20"/>
        </w:rPr>
        <w:t xml:space="preserve"> an agency’s substantive </w:t>
      </w:r>
      <w:r w:rsidRPr="00A0030E">
        <w:rPr>
          <w:rStyle w:val="Emphasis"/>
          <w:sz w:val="20"/>
          <w:szCs w:val="20"/>
        </w:rPr>
        <w:t>policy mission</w:t>
      </w:r>
      <w:r w:rsidRPr="00A0030E">
        <w:rPr>
          <w:sz w:val="16"/>
          <w:szCs w:val="20"/>
        </w:rPr>
        <w:t xml:space="preserve">. Second, labor rights can act as </w:t>
      </w:r>
      <w:r w:rsidRPr="00A0030E">
        <w:rPr>
          <w:rStyle w:val="Emphasis"/>
          <w:sz w:val="20"/>
          <w:szCs w:val="20"/>
          <w:highlight w:val="lightGray"/>
        </w:rPr>
        <w:t>indirect constraints</w:t>
      </w:r>
      <w:r w:rsidRPr="00A0030E">
        <w:rPr>
          <w:rStyle w:val="StyleUnderline"/>
          <w:sz w:val="20"/>
          <w:szCs w:val="20"/>
        </w:rPr>
        <w:t xml:space="preserve"> on policy by shaping management tools</w:t>
      </w:r>
      <w:r w:rsidRPr="00A0030E">
        <w:rPr>
          <w:sz w:val="16"/>
          <w:szCs w:val="20"/>
        </w:rPr>
        <w:t xml:space="preserve">, such as performance reviews and productivity requirements, that are well known to </w:t>
      </w:r>
      <w:r w:rsidRPr="00A0030E">
        <w:rPr>
          <w:rStyle w:val="Emphasis"/>
          <w:sz w:val="20"/>
          <w:szCs w:val="20"/>
          <w:highlight w:val="lightGray"/>
        </w:rPr>
        <w:t>nudge</w:t>
      </w:r>
      <w:r w:rsidRPr="00A0030E">
        <w:rPr>
          <w:rStyle w:val="StyleUnderline"/>
          <w:sz w:val="20"/>
          <w:szCs w:val="20"/>
        </w:rPr>
        <w:t xml:space="preserve"> civil servants’ </w:t>
      </w:r>
      <w:r w:rsidRPr="00A0030E">
        <w:rPr>
          <w:rStyle w:val="Emphasis"/>
          <w:sz w:val="20"/>
          <w:szCs w:val="20"/>
          <w:highlight w:val="lightGray"/>
        </w:rPr>
        <w:t>decisionmaking</w:t>
      </w:r>
      <w:r w:rsidRPr="00A0030E">
        <w:rPr>
          <w:rStyle w:val="StyleUnderline"/>
          <w:sz w:val="20"/>
          <w:szCs w:val="20"/>
        </w:rPr>
        <w:t xml:space="preserve"> in certain ways</w:t>
      </w:r>
      <w:r w:rsidRPr="00A0030E">
        <w:rPr>
          <w:sz w:val="16"/>
          <w:szCs w:val="20"/>
        </w:rPr>
        <w:t>. Finally, in certain circumstances labor can act as a direct constraint on policy by seriously limiting the types of enforcement directives management can issue to employees.</w:t>
      </w:r>
    </w:p>
    <w:p w14:paraId="20320B4A" w14:textId="77777777" w:rsidR="00B8236E" w:rsidRDefault="00B8236E" w:rsidP="00B8236E">
      <w:r>
        <w:t>AND</w:t>
      </w:r>
    </w:p>
    <w:p w14:paraId="3AE7DFFD" w14:textId="77777777" w:rsidR="00B8236E" w:rsidRPr="00A0030E" w:rsidRDefault="00B8236E" w:rsidP="00B8236E">
      <w:pPr>
        <w:rPr>
          <w:sz w:val="16"/>
          <w:szCs w:val="20"/>
        </w:rPr>
      </w:pPr>
      <w:bookmarkStart w:id="5" w:name="_Hlk205560103"/>
      <w:r w:rsidRPr="00A0030E">
        <w:rPr>
          <w:sz w:val="16"/>
          <w:szCs w:val="20"/>
        </w:rPr>
        <w:t xml:space="preserve">The civil service’s move toward unionization reflects a broader recognition of the value of organized groups in protecting rights and pursuing key political objectives.160 </w:t>
      </w:r>
      <w:r w:rsidRPr="00A0030E">
        <w:rPr>
          <w:rStyle w:val="Emphasis"/>
          <w:sz w:val="20"/>
          <w:szCs w:val="20"/>
        </w:rPr>
        <w:t>Unions</w:t>
      </w:r>
      <w:r w:rsidRPr="00A0030E">
        <w:rPr>
          <w:rStyle w:val="StyleUnderline"/>
          <w:sz w:val="20"/>
          <w:szCs w:val="20"/>
        </w:rPr>
        <w:t xml:space="preserve"> accumulate resources and </w:t>
      </w:r>
      <w:r w:rsidRPr="00A0030E">
        <w:rPr>
          <w:rStyle w:val="Emphasis"/>
          <w:sz w:val="20"/>
          <w:szCs w:val="20"/>
        </w:rPr>
        <w:t>expertise</w:t>
      </w:r>
      <w:r w:rsidRPr="00A0030E">
        <w:rPr>
          <w:rStyle w:val="StyleUnderline"/>
          <w:sz w:val="20"/>
          <w:szCs w:val="20"/>
        </w:rPr>
        <w:t xml:space="preserve">, allowing civil servants to mount sophisticated and </w:t>
      </w:r>
      <w:r w:rsidRPr="00A0030E">
        <w:rPr>
          <w:rStyle w:val="Emphasis"/>
          <w:sz w:val="20"/>
          <w:szCs w:val="20"/>
          <w:highlight w:val="lightGray"/>
        </w:rPr>
        <w:t>well-financed defenses</w:t>
      </w:r>
      <w:r w:rsidRPr="00A0030E">
        <w:rPr>
          <w:rStyle w:val="StyleUnderline"/>
          <w:sz w:val="20"/>
          <w:szCs w:val="20"/>
        </w:rPr>
        <w:t xml:space="preserve"> in labor disputes and to </w:t>
      </w:r>
      <w:r w:rsidRPr="00A0030E">
        <w:rPr>
          <w:rStyle w:val="Emphasis"/>
          <w:sz w:val="20"/>
          <w:szCs w:val="20"/>
          <w:highlight w:val="lightGray"/>
        </w:rPr>
        <w:t>lobby effectively</w:t>
      </w:r>
      <w:r w:rsidRPr="00A0030E">
        <w:rPr>
          <w:rStyle w:val="StyleUnderline"/>
          <w:sz w:val="20"/>
          <w:szCs w:val="20"/>
        </w:rPr>
        <w:t xml:space="preserve"> on key issues</w:t>
      </w:r>
      <w:r w:rsidRPr="00A0030E">
        <w:rPr>
          <w:sz w:val="16"/>
          <w:szCs w:val="20"/>
        </w:rPr>
        <w:t xml:space="preserve">.161 Unions, for instance, are </w:t>
      </w:r>
      <w:r w:rsidRPr="00A0030E">
        <w:rPr>
          <w:rStyle w:val="StyleUnderline"/>
          <w:sz w:val="20"/>
          <w:szCs w:val="20"/>
        </w:rPr>
        <w:t xml:space="preserve">more effective at </w:t>
      </w:r>
      <w:r w:rsidRPr="00A0030E">
        <w:rPr>
          <w:rStyle w:val="Emphasis"/>
          <w:sz w:val="20"/>
          <w:szCs w:val="20"/>
        </w:rPr>
        <w:t>litigating employment</w:t>
      </w:r>
      <w:r w:rsidRPr="00A0030E">
        <w:rPr>
          <w:rStyle w:val="StyleUnderline"/>
          <w:sz w:val="20"/>
          <w:szCs w:val="20"/>
        </w:rPr>
        <w:t xml:space="preserve"> disputes</w:t>
      </w:r>
      <w:r w:rsidRPr="00A0030E">
        <w:rPr>
          <w:sz w:val="16"/>
          <w:szCs w:val="20"/>
        </w:rPr>
        <w:t xml:space="preserve">, a key tool in </w:t>
      </w:r>
      <w:r w:rsidRPr="00A0030E">
        <w:rPr>
          <w:rStyle w:val="Emphasis"/>
          <w:sz w:val="20"/>
          <w:szCs w:val="20"/>
          <w:highlight w:val="lightGray"/>
        </w:rPr>
        <w:t>resisting</w:t>
      </w:r>
      <w:r w:rsidRPr="00A0030E">
        <w:rPr>
          <w:rStyle w:val="StyleUnderline"/>
          <w:sz w:val="20"/>
          <w:szCs w:val="20"/>
        </w:rPr>
        <w:t xml:space="preserve"> the </w:t>
      </w:r>
      <w:r w:rsidRPr="00A0030E">
        <w:rPr>
          <w:rStyle w:val="Emphasis"/>
          <w:sz w:val="20"/>
          <w:szCs w:val="20"/>
          <w:highlight w:val="lightGray"/>
        </w:rPr>
        <w:t>disciplinary efforts</w:t>
      </w:r>
      <w:r w:rsidRPr="00A0030E">
        <w:rPr>
          <w:rStyle w:val="StyleUnderline"/>
          <w:sz w:val="20"/>
          <w:szCs w:val="20"/>
          <w:highlight w:val="lightGray"/>
        </w:rPr>
        <w:t xml:space="preserve"> of management</w:t>
      </w:r>
      <w:r w:rsidRPr="00A0030E">
        <w:rPr>
          <w:sz w:val="16"/>
          <w:szCs w:val="20"/>
        </w:rPr>
        <w:t xml:space="preserve">.162 They achieve </w:t>
      </w:r>
      <w:r w:rsidRPr="00A0030E">
        <w:rPr>
          <w:rStyle w:val="Emphasis"/>
          <w:sz w:val="20"/>
          <w:szCs w:val="20"/>
          <w:highlight w:val="lightGray"/>
        </w:rPr>
        <w:t>higher win rates</w:t>
      </w:r>
      <w:r w:rsidRPr="00A0030E">
        <w:rPr>
          <w:rStyle w:val="StyleUnderline"/>
          <w:sz w:val="20"/>
          <w:szCs w:val="20"/>
        </w:rPr>
        <w:t xml:space="preserve"> than unrepresented employees </w:t>
      </w:r>
      <w:r w:rsidRPr="00A0030E">
        <w:rPr>
          <w:rStyle w:val="StyleUnderline"/>
          <w:sz w:val="20"/>
          <w:szCs w:val="20"/>
          <w:highlight w:val="lightGray"/>
        </w:rPr>
        <w:t xml:space="preserve">before </w:t>
      </w:r>
      <w:r w:rsidRPr="00A0030E">
        <w:rPr>
          <w:rStyle w:val="Emphasis"/>
          <w:sz w:val="20"/>
          <w:szCs w:val="20"/>
          <w:highlight w:val="lightGray"/>
        </w:rPr>
        <w:t>arbitrators</w:t>
      </w:r>
      <w:r w:rsidRPr="00A0030E">
        <w:rPr>
          <w:rStyle w:val="StyleUnderline"/>
          <w:sz w:val="20"/>
          <w:szCs w:val="20"/>
        </w:rPr>
        <w:t xml:space="preserve">, a key </w:t>
      </w:r>
      <w:r w:rsidRPr="00A0030E">
        <w:rPr>
          <w:rStyle w:val="Emphasis"/>
          <w:sz w:val="20"/>
          <w:szCs w:val="20"/>
        </w:rPr>
        <w:t>strategic consideration</w:t>
      </w:r>
      <w:r w:rsidRPr="00A0030E">
        <w:rPr>
          <w:rStyle w:val="StyleUnderline"/>
          <w:sz w:val="20"/>
          <w:szCs w:val="20"/>
        </w:rPr>
        <w:t xml:space="preserve"> for union side counsel, as well as a key source of criticism from opponents of unionization rights</w:t>
      </w:r>
      <w:r w:rsidRPr="00A0030E">
        <w:rPr>
          <w:sz w:val="16"/>
          <w:szCs w:val="20"/>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6C88B909" w14:textId="77777777" w:rsidR="00B8236E" w:rsidRDefault="00B8236E" w:rsidP="00B8236E">
      <w:pPr>
        <w:rPr>
          <w:sz w:val="16"/>
          <w:szCs w:val="20"/>
        </w:rPr>
      </w:pPr>
      <w:r w:rsidRPr="00A0030E">
        <w:rPr>
          <w:sz w:val="16"/>
          <w:szCs w:val="20"/>
        </w:rPr>
        <w:t xml:space="preserve">Even when unions do not litigate labor disputes directly, the </w:t>
      </w:r>
      <w:r w:rsidRPr="00A0030E">
        <w:rPr>
          <w:rStyle w:val="StyleUnderline"/>
          <w:sz w:val="20"/>
          <w:szCs w:val="20"/>
          <w:highlight w:val="lightGray"/>
        </w:rPr>
        <w:t xml:space="preserve">threat of </w:t>
      </w:r>
      <w:r w:rsidRPr="00A0030E">
        <w:rPr>
          <w:rStyle w:val="Emphasis"/>
          <w:sz w:val="20"/>
          <w:szCs w:val="20"/>
          <w:highlight w:val="lightGray"/>
        </w:rPr>
        <w:t>litigation</w:t>
      </w:r>
      <w:r w:rsidRPr="00A0030E">
        <w:rPr>
          <w:sz w:val="16"/>
          <w:szCs w:val="20"/>
        </w:rPr>
        <w:t>—the possibility of losing, the need to delay policy implementation, the drain on budgets, and the attendant uncertainty—</w:t>
      </w:r>
      <w:r w:rsidRPr="00A0030E">
        <w:rPr>
          <w:rStyle w:val="Emphasis"/>
          <w:sz w:val="20"/>
          <w:szCs w:val="20"/>
          <w:highlight w:val="lightGray"/>
        </w:rPr>
        <w:t>incentivizes</w:t>
      </w:r>
      <w:r w:rsidRPr="00A0030E">
        <w:rPr>
          <w:rStyle w:val="StyleUnderline"/>
          <w:sz w:val="20"/>
          <w:szCs w:val="20"/>
          <w:highlight w:val="lightGray"/>
        </w:rPr>
        <w:t xml:space="preserve"> agencies to </w:t>
      </w:r>
      <w:r w:rsidRPr="00A0030E">
        <w:rPr>
          <w:rStyle w:val="Emphasis"/>
          <w:sz w:val="20"/>
          <w:szCs w:val="20"/>
          <w:highlight w:val="lightGray"/>
        </w:rPr>
        <w:t>cooperate</w:t>
      </w:r>
      <w:r w:rsidRPr="00A0030E">
        <w:rPr>
          <w:rStyle w:val="StyleUnderline"/>
          <w:sz w:val="20"/>
          <w:szCs w:val="20"/>
          <w:highlight w:val="lightGray"/>
        </w:rPr>
        <w:t xml:space="preserve"> with unions</w:t>
      </w:r>
      <w:r w:rsidRPr="00A0030E">
        <w:rPr>
          <w:sz w:val="16"/>
          <w:szCs w:val="20"/>
        </w:rPr>
        <w:t xml:space="preserve">, and to take their preferences into account when staffing political positions and formulating policy. For instance, powerful unions, including those representing ICE and the EPA, can and do </w:t>
      </w:r>
      <w:r w:rsidRPr="00A0030E">
        <w:rPr>
          <w:rStyle w:val="StyleUnderline"/>
          <w:sz w:val="20"/>
          <w:szCs w:val="20"/>
        </w:rPr>
        <w:t xml:space="preserve">express their </w:t>
      </w:r>
      <w:r w:rsidRPr="00A0030E">
        <w:rPr>
          <w:rStyle w:val="Emphasis"/>
          <w:sz w:val="20"/>
          <w:szCs w:val="20"/>
          <w:highlight w:val="lightGray"/>
        </w:rPr>
        <w:t>opposition</w:t>
      </w:r>
      <w:r w:rsidRPr="00A0030E">
        <w:rPr>
          <w:rStyle w:val="StyleUnderline"/>
          <w:sz w:val="20"/>
          <w:szCs w:val="20"/>
          <w:highlight w:val="lightGray"/>
        </w:rPr>
        <w:t xml:space="preserve"> to certain </w:t>
      </w:r>
      <w:r w:rsidRPr="00A0030E">
        <w:rPr>
          <w:rStyle w:val="Emphasis"/>
          <w:sz w:val="20"/>
          <w:szCs w:val="20"/>
          <w:highlight w:val="lightGray"/>
        </w:rPr>
        <w:t>agency heads</w:t>
      </w:r>
      <w:r w:rsidRPr="00A0030E">
        <w:rPr>
          <w:rStyle w:val="StyleUnderline"/>
          <w:sz w:val="20"/>
          <w:szCs w:val="20"/>
          <w:highlight w:val="lightGray"/>
        </w:rPr>
        <w:t xml:space="preserve">, </w:t>
      </w:r>
      <w:r w:rsidRPr="00A0030E">
        <w:rPr>
          <w:rStyle w:val="Emphasis"/>
          <w:sz w:val="20"/>
          <w:szCs w:val="20"/>
          <w:highlight w:val="lightGray"/>
        </w:rPr>
        <w:t>dissuading</w:t>
      </w:r>
      <w:r w:rsidRPr="00A0030E">
        <w:rPr>
          <w:rStyle w:val="StyleUnderline"/>
          <w:sz w:val="20"/>
          <w:szCs w:val="20"/>
        </w:rPr>
        <w:t xml:space="preserve"> the </w:t>
      </w:r>
      <w:r w:rsidRPr="00A0030E">
        <w:rPr>
          <w:rStyle w:val="StyleUnderline"/>
          <w:sz w:val="20"/>
          <w:szCs w:val="20"/>
          <w:highlight w:val="lightGray"/>
        </w:rPr>
        <w:t xml:space="preserve">President from </w:t>
      </w:r>
      <w:r w:rsidRPr="00A0030E">
        <w:rPr>
          <w:rStyle w:val="Emphasis"/>
          <w:sz w:val="20"/>
          <w:szCs w:val="20"/>
          <w:highlight w:val="lightGray"/>
        </w:rPr>
        <w:t>appointing</w:t>
      </w:r>
      <w:r w:rsidRPr="00A0030E">
        <w:rPr>
          <w:rStyle w:val="StyleUnderline"/>
          <w:sz w:val="20"/>
          <w:szCs w:val="20"/>
        </w:rPr>
        <w:t xml:space="preserve"> them </w:t>
      </w:r>
      <w:r w:rsidRPr="00A0030E">
        <w:rPr>
          <w:rStyle w:val="StyleUnderline"/>
          <w:sz w:val="20"/>
          <w:szCs w:val="20"/>
          <w:highlight w:val="lightGray"/>
        </w:rPr>
        <w:t xml:space="preserve">for fear of </w:t>
      </w:r>
      <w:r w:rsidRPr="00A0030E">
        <w:rPr>
          <w:rStyle w:val="Emphasis"/>
          <w:sz w:val="20"/>
          <w:szCs w:val="20"/>
          <w:highlight w:val="lightGray"/>
        </w:rPr>
        <w:t>souring labor relations</w:t>
      </w:r>
      <w:r w:rsidRPr="00A0030E">
        <w:rPr>
          <w:rStyle w:val="StyleUnderline"/>
          <w:sz w:val="20"/>
          <w:szCs w:val="20"/>
        </w:rPr>
        <w:t xml:space="preserve"> and inciting costly litigation battles</w:t>
      </w:r>
      <w:r w:rsidRPr="00A0030E">
        <w:rPr>
          <w:sz w:val="16"/>
          <w:szCs w:val="20"/>
        </w:rPr>
        <w:t>.167</w:t>
      </w:r>
      <w:bookmarkEnd w:id="5"/>
    </w:p>
    <w:p w14:paraId="44D4A81D" w14:textId="77777777" w:rsidR="00B8236E" w:rsidRDefault="00B8236E" w:rsidP="00B8236E">
      <w:pPr>
        <w:pStyle w:val="Heading2"/>
      </w:pPr>
      <w:r>
        <w:lastRenderedPageBreak/>
        <w:t>P---New Affs</w:t>
      </w:r>
    </w:p>
    <w:p w14:paraId="62A37114" w14:textId="77777777" w:rsidR="00B8236E" w:rsidRDefault="00B8236E" w:rsidP="00B8236E">
      <w:pPr>
        <w:pStyle w:val="Heading2"/>
      </w:pPr>
      <w:r>
        <w:lastRenderedPageBreak/>
        <w:t>DA---Major Questions Doctrine</w:t>
      </w:r>
    </w:p>
    <w:p w14:paraId="3335EC1A" w14:textId="77777777" w:rsidR="00B8236E" w:rsidRDefault="00B8236E" w:rsidP="00B8236E">
      <w:pPr>
        <w:pStyle w:val="Heading3"/>
      </w:pPr>
      <w:r>
        <w:lastRenderedPageBreak/>
        <w:t>MQD DA---2AC</w:t>
      </w:r>
    </w:p>
    <w:p w14:paraId="36AF6123" w14:textId="77777777" w:rsidR="00B8236E" w:rsidRPr="00A3746F" w:rsidRDefault="00B8236E" w:rsidP="00B8236E">
      <w:pPr>
        <w:pStyle w:val="Heading4"/>
      </w:pPr>
      <w:r>
        <w:t xml:space="preserve">Schedule F violates </w:t>
      </w:r>
      <w:r>
        <w:rPr>
          <w:u w:val="single"/>
        </w:rPr>
        <w:t>every</w:t>
      </w:r>
      <w:r>
        <w:t xml:space="preserve"> part of the doctrine. </w:t>
      </w:r>
    </w:p>
    <w:p w14:paraId="012E3E55" w14:textId="77777777" w:rsidR="00B8236E" w:rsidRDefault="00B8236E" w:rsidP="00B8236E">
      <w:r w:rsidRPr="00A3746F">
        <w:rPr>
          <w:rStyle w:val="Style13ptBold"/>
        </w:rPr>
        <w:t>Governing for Impact ’24</w:t>
      </w:r>
      <w:r>
        <w:t xml:space="preserve"> [Governing for Impact; December 2024 ; Non-Partisan Policy Advocacy Group; “Deploying the Major Questions: MQD Claims Primer,” https://governingforimpact.org/wp-content/uploads/2024/12/MQD-Claims-Primer-Templated-Major-Questions-final-11_26_2024s-2.pdf]</w:t>
      </w:r>
    </w:p>
    <w:p w14:paraId="6619E259" w14:textId="77777777" w:rsidR="00B8236E" w:rsidRPr="00A3746F" w:rsidRDefault="00B8236E" w:rsidP="00B8236E">
      <w:pPr>
        <w:rPr>
          <w:sz w:val="16"/>
        </w:rPr>
      </w:pPr>
      <w:r w:rsidRPr="00A3746F">
        <w:rPr>
          <w:sz w:val="16"/>
        </w:rPr>
        <w:t xml:space="preserve">First, a new </w:t>
      </w:r>
      <w:r w:rsidRPr="00A3746F">
        <w:rPr>
          <w:rStyle w:val="Emphasis"/>
          <w:highlight w:val="cyan"/>
        </w:rPr>
        <w:t>Schedule F</w:t>
      </w:r>
      <w:r w:rsidRPr="003F2C3F">
        <w:rPr>
          <w:rStyle w:val="StyleUnderline"/>
        </w:rPr>
        <w:t xml:space="preserve"> order would be </w:t>
      </w:r>
      <w:r w:rsidRPr="00A3746F">
        <w:rPr>
          <w:rStyle w:val="Emphasis"/>
          <w:highlight w:val="cyan"/>
        </w:rPr>
        <w:t>novel</w:t>
      </w:r>
      <w:r w:rsidRPr="00A3746F">
        <w:rPr>
          <w:sz w:val="16"/>
        </w:rPr>
        <w:t xml:space="preserve">. An administration action is novel under the MQD if it </w:t>
      </w:r>
      <w:r w:rsidRPr="003F2C3F">
        <w:rPr>
          <w:rStyle w:val="StyleUnderline"/>
        </w:rPr>
        <w:t xml:space="preserve">represents a </w:t>
      </w:r>
      <w:r w:rsidRPr="003F2C3F">
        <w:rPr>
          <w:rStyle w:val="Emphasis"/>
        </w:rPr>
        <w:t>marked departure</w:t>
      </w:r>
      <w:r w:rsidRPr="00A3746F">
        <w:rPr>
          <w:sz w:val="16"/>
        </w:rPr>
        <w:t xml:space="preserve"> (in size, scope, or kind) from past action taken under the same statutory authority. 39 </w:t>
      </w:r>
      <w:r w:rsidRPr="00095DFB">
        <w:rPr>
          <w:rStyle w:val="Emphasis"/>
        </w:rPr>
        <w:t>Historically</w:t>
      </w:r>
      <w:r w:rsidRPr="00095DFB">
        <w:rPr>
          <w:rStyle w:val="StyleUnderline"/>
        </w:rPr>
        <w:t xml:space="preserve">, only a very </w:t>
      </w:r>
      <w:r w:rsidRPr="00095DFB">
        <w:rPr>
          <w:rStyle w:val="Emphasis"/>
        </w:rPr>
        <w:t>small number</w:t>
      </w:r>
      <w:r w:rsidRPr="00095DFB">
        <w:rPr>
          <w:rStyle w:val="StyleUnderline"/>
        </w:rPr>
        <w:t xml:space="preserve"> of federal employees have qualified as having a “</w:t>
      </w:r>
      <w:r w:rsidRPr="00095DFB">
        <w:rPr>
          <w:rStyle w:val="Emphasis"/>
        </w:rPr>
        <w:t>confidential</w:t>
      </w:r>
      <w:r w:rsidRPr="003F2C3F">
        <w:rPr>
          <w:rStyle w:val="StyleUnderline"/>
        </w:rPr>
        <w:t xml:space="preserve">, policy-determining, </w:t>
      </w:r>
      <w:r w:rsidRPr="003F2C3F">
        <w:rPr>
          <w:rStyle w:val="Emphasis"/>
        </w:rPr>
        <w:t>policy-making</w:t>
      </w:r>
      <w:r w:rsidRPr="003F2C3F">
        <w:rPr>
          <w:rStyle w:val="StyleUnderline"/>
        </w:rPr>
        <w:t>, or policy-advocating character.”</w:t>
      </w:r>
      <w:r w:rsidRPr="00A3746F">
        <w:rPr>
          <w:sz w:val="16"/>
        </w:rPr>
        <w:t xml:space="preserve"> 40 In fact, the number of confidential policy positions exempted from the competitive service has remained relatively steady, </w:t>
      </w:r>
      <w:r w:rsidRPr="003F2C3F">
        <w:rPr>
          <w:rStyle w:val="StyleUnderline"/>
        </w:rPr>
        <w:t xml:space="preserve">at around </w:t>
      </w:r>
      <w:r w:rsidRPr="003F2C3F">
        <w:rPr>
          <w:rStyle w:val="Emphasis"/>
        </w:rPr>
        <w:t>1,500</w:t>
      </w:r>
      <w:r w:rsidRPr="003F2C3F">
        <w:rPr>
          <w:rStyle w:val="StyleUnderline"/>
        </w:rPr>
        <w:t xml:space="preserve">, over the last </w:t>
      </w:r>
      <w:r w:rsidRPr="003F2C3F">
        <w:rPr>
          <w:rStyle w:val="Emphasis"/>
        </w:rPr>
        <w:t>70 years</w:t>
      </w:r>
      <w:r w:rsidRPr="00A3746F">
        <w:rPr>
          <w:sz w:val="16"/>
        </w:rPr>
        <w:t xml:space="preserve">. 41 Past presidential uses of the §3302 authority to move competitive service positions into the excepted service appear to be both </w:t>
      </w:r>
      <w:r w:rsidRPr="003F2C3F">
        <w:rPr>
          <w:rStyle w:val="Emphasis"/>
        </w:rPr>
        <w:t>rare</w:t>
      </w:r>
      <w:r w:rsidRPr="00A3746F">
        <w:rPr>
          <w:sz w:val="16"/>
        </w:rPr>
        <w:t xml:space="preserve"> and, </w:t>
      </w:r>
      <w:r w:rsidRPr="003F2C3F">
        <w:rPr>
          <w:rStyle w:val="StyleUnderline"/>
        </w:rPr>
        <w:t xml:space="preserve">with </w:t>
      </w:r>
      <w:r w:rsidRPr="00095DFB">
        <w:rPr>
          <w:rStyle w:val="Emphasis"/>
        </w:rPr>
        <w:t>one exception</w:t>
      </w:r>
      <w:r w:rsidRPr="003F2C3F">
        <w:rPr>
          <w:rStyle w:val="StyleUnderline"/>
        </w:rPr>
        <w:t xml:space="preserve">, narrowly </w:t>
      </w:r>
      <w:r w:rsidRPr="00095DFB">
        <w:rPr>
          <w:rStyle w:val="Emphasis"/>
        </w:rPr>
        <w:t>tailored</w:t>
      </w:r>
      <w:r w:rsidRPr="00A3746F">
        <w:rPr>
          <w:sz w:val="16"/>
        </w:rPr>
        <w:t xml:space="preserve"> 42 to address recruiting problems within specific agencies. 43 Even the order in that one exception, although applicable to multiple agencies, was confined to a single functional role—that of an administrative law judge. 44 An order expanding the universe of jobs “of a confidential, policy-determining, policy-making, or policy-advocating character”—by one estimate, to 50,000 positions—is far more ambitious. 45</w:t>
      </w:r>
    </w:p>
    <w:p w14:paraId="0A0D5544" w14:textId="77777777" w:rsidR="00B8236E" w:rsidRPr="00A3746F" w:rsidRDefault="00B8236E" w:rsidP="00B8236E">
      <w:pPr>
        <w:rPr>
          <w:sz w:val="16"/>
        </w:rPr>
      </w:pPr>
      <w:r w:rsidRPr="00A3746F">
        <w:rPr>
          <w:sz w:val="16"/>
        </w:rPr>
        <w:t xml:space="preserve">Second, a new Schedule F order would </w:t>
      </w:r>
      <w:r w:rsidRPr="003F2C3F">
        <w:rPr>
          <w:rStyle w:val="StyleUnderline"/>
        </w:rPr>
        <w:t>represent a “</w:t>
      </w:r>
      <w:r w:rsidRPr="00A3746F">
        <w:rPr>
          <w:rStyle w:val="Emphasis"/>
          <w:highlight w:val="cyan"/>
        </w:rPr>
        <w:t>transformative expansion</w:t>
      </w:r>
      <w:r w:rsidRPr="003F2C3F">
        <w:rPr>
          <w:rStyle w:val="StyleUnderline"/>
        </w:rPr>
        <w:t xml:space="preserve">” </w:t>
      </w:r>
      <w:r w:rsidRPr="00A3746F">
        <w:rPr>
          <w:rStyle w:val="StyleUnderline"/>
          <w:highlight w:val="cyan"/>
        </w:rPr>
        <w:t>of</w:t>
      </w:r>
      <w:r w:rsidRPr="003F2C3F">
        <w:rPr>
          <w:rStyle w:val="StyleUnderline"/>
        </w:rPr>
        <w:t xml:space="preserve"> the President’s </w:t>
      </w:r>
      <w:r w:rsidRPr="00A3746F">
        <w:rPr>
          <w:rStyle w:val="Emphasis"/>
          <w:highlight w:val="cyan"/>
        </w:rPr>
        <w:t>authority</w:t>
      </w:r>
      <w:r w:rsidRPr="00A3746F">
        <w:rPr>
          <w:sz w:val="16"/>
        </w:rPr>
        <w:t xml:space="preserve"> under §3302. 46 The </w:t>
      </w:r>
      <w:r w:rsidRPr="003F2C3F">
        <w:rPr>
          <w:rStyle w:val="StyleUnderline"/>
        </w:rPr>
        <w:t xml:space="preserve">MQD contains a number of </w:t>
      </w:r>
      <w:r w:rsidRPr="00095DFB">
        <w:rPr>
          <w:rStyle w:val="Emphasis"/>
        </w:rPr>
        <w:t>indicia</w:t>
      </w:r>
      <w:r w:rsidRPr="00095DFB">
        <w:rPr>
          <w:rStyle w:val="StyleUnderline"/>
        </w:rPr>
        <w:t xml:space="preserve"> of </w:t>
      </w:r>
      <w:r w:rsidRPr="00095DFB">
        <w:rPr>
          <w:rStyle w:val="Emphasis"/>
        </w:rPr>
        <w:t>transformativeness</w:t>
      </w:r>
      <w:r w:rsidRPr="00A3746F">
        <w:rPr>
          <w:sz w:val="16"/>
        </w:rPr>
        <w:t xml:space="preserve">, but those most relevant here are when administration actions </w:t>
      </w:r>
      <w:r w:rsidRPr="003F2C3F">
        <w:rPr>
          <w:rStyle w:val="StyleUnderline"/>
        </w:rPr>
        <w:t xml:space="preserve">assert authority over a </w:t>
      </w:r>
      <w:r w:rsidRPr="003F2C3F">
        <w:rPr>
          <w:rStyle w:val="Emphasis"/>
        </w:rPr>
        <w:t>new class</w:t>
      </w:r>
      <w:r w:rsidRPr="003F2C3F">
        <w:rPr>
          <w:rStyle w:val="StyleUnderline"/>
        </w:rPr>
        <w:t xml:space="preserve"> of entities or </w:t>
      </w:r>
      <w:r w:rsidRPr="003F2C3F">
        <w:rPr>
          <w:rStyle w:val="Emphasis"/>
        </w:rPr>
        <w:t>persons</w:t>
      </w:r>
      <w:r w:rsidRPr="00A3746F">
        <w:rPr>
          <w:sz w:val="16"/>
        </w:rPr>
        <w:t xml:space="preserve">, 47 when the asserted interpretation would </w:t>
      </w:r>
      <w:r w:rsidRPr="003F2C3F">
        <w:rPr>
          <w:rStyle w:val="StyleUnderline"/>
        </w:rPr>
        <w:t xml:space="preserve">effectively </w:t>
      </w:r>
      <w:r w:rsidRPr="00A3746F">
        <w:rPr>
          <w:rStyle w:val="Emphasis"/>
          <w:highlight w:val="cyan"/>
        </w:rPr>
        <w:t>amend</w:t>
      </w:r>
      <w:r w:rsidRPr="003F2C3F">
        <w:rPr>
          <w:rStyle w:val="StyleUnderline"/>
        </w:rPr>
        <w:t xml:space="preserve"> the </w:t>
      </w:r>
      <w:r w:rsidRPr="00A3746F">
        <w:rPr>
          <w:rStyle w:val="StyleUnderline"/>
          <w:highlight w:val="cyan"/>
        </w:rPr>
        <w:t xml:space="preserve">authorizing </w:t>
      </w:r>
      <w:r w:rsidRPr="00A3746F">
        <w:rPr>
          <w:rStyle w:val="Emphasis"/>
          <w:highlight w:val="cyan"/>
        </w:rPr>
        <w:t>statute</w:t>
      </w:r>
      <w:r w:rsidRPr="00A3746F">
        <w:rPr>
          <w:sz w:val="16"/>
        </w:rPr>
        <w:t xml:space="preserve">, 48 </w:t>
      </w:r>
      <w:r w:rsidRPr="003F2C3F">
        <w:rPr>
          <w:rStyle w:val="StyleUnderline"/>
        </w:rPr>
        <w:t xml:space="preserve">and when </w:t>
      </w:r>
      <w:r w:rsidRPr="003F2C3F">
        <w:rPr>
          <w:rStyle w:val="Emphasis"/>
        </w:rPr>
        <w:t>statutory language</w:t>
      </w:r>
      <w:r w:rsidRPr="003F2C3F">
        <w:rPr>
          <w:rStyle w:val="StyleUnderline"/>
        </w:rPr>
        <w:t xml:space="preserve"> may be too </w:t>
      </w:r>
      <w:r w:rsidRPr="003F2C3F">
        <w:rPr>
          <w:rStyle w:val="Emphasis"/>
        </w:rPr>
        <w:t>vague</w:t>
      </w:r>
      <w:r w:rsidRPr="003F2C3F">
        <w:rPr>
          <w:rStyle w:val="StyleUnderline"/>
        </w:rPr>
        <w:t xml:space="preserve"> or modest to </w:t>
      </w:r>
      <w:r w:rsidRPr="003F2C3F">
        <w:rPr>
          <w:rStyle w:val="Emphasis"/>
        </w:rPr>
        <w:t>support</w:t>
      </w:r>
      <w:r w:rsidRPr="003F2C3F">
        <w:rPr>
          <w:rStyle w:val="StyleUnderline"/>
        </w:rPr>
        <w:t xml:space="preserve"> the authority asserted</w:t>
      </w:r>
      <w:r w:rsidRPr="00A3746F">
        <w:rPr>
          <w:sz w:val="16"/>
        </w:rPr>
        <w:t xml:space="preserve">. 49 </w:t>
      </w:r>
      <w:r w:rsidRPr="003F2C3F">
        <w:rPr>
          <w:rStyle w:val="Emphasis"/>
        </w:rPr>
        <w:t>All three</w:t>
      </w:r>
      <w:r w:rsidRPr="003F2C3F">
        <w:rPr>
          <w:rStyle w:val="StyleUnderline"/>
        </w:rPr>
        <w:t xml:space="preserve"> of these indicia are </w:t>
      </w:r>
      <w:r w:rsidRPr="003F2C3F">
        <w:rPr>
          <w:rStyle w:val="Emphasis"/>
        </w:rPr>
        <w:t>present</w:t>
      </w:r>
      <w:r w:rsidRPr="00A3746F">
        <w:rPr>
          <w:sz w:val="16"/>
        </w:rPr>
        <w:t xml:space="preserve"> here. As noted above, the Schedule F order would </w:t>
      </w:r>
      <w:r w:rsidRPr="00095DFB">
        <w:rPr>
          <w:rStyle w:val="Emphasis"/>
        </w:rPr>
        <w:t>re-classify tens of thousands</w:t>
      </w:r>
      <w:r w:rsidRPr="003F2C3F">
        <w:rPr>
          <w:rStyle w:val="StyleUnderline"/>
        </w:rPr>
        <w:t xml:space="preserve"> of career civil servants into a </w:t>
      </w:r>
      <w:r w:rsidRPr="00095DFB">
        <w:rPr>
          <w:rStyle w:val="StyleUnderline"/>
        </w:rPr>
        <w:t xml:space="preserve">new </w:t>
      </w:r>
      <w:r w:rsidRPr="00095DFB">
        <w:rPr>
          <w:rStyle w:val="Emphasis"/>
        </w:rPr>
        <w:t>precarious classification</w:t>
      </w:r>
      <w:r w:rsidRPr="003F2C3F">
        <w:rPr>
          <w:rStyle w:val="StyleUnderline"/>
        </w:rPr>
        <w:t xml:space="preserve">, dramatically </w:t>
      </w:r>
      <w:r w:rsidRPr="00A3746F">
        <w:rPr>
          <w:rStyle w:val="Emphasis"/>
          <w:highlight w:val="cyan"/>
        </w:rPr>
        <w:t>expanding</w:t>
      </w:r>
      <w:r w:rsidRPr="003F2C3F">
        <w:rPr>
          <w:rStyle w:val="StyleUnderline"/>
        </w:rPr>
        <w:t xml:space="preserve"> the “</w:t>
      </w:r>
      <w:r w:rsidRPr="00A3746F">
        <w:rPr>
          <w:rStyle w:val="Emphasis"/>
        </w:rPr>
        <w:t>excepted service</w:t>
      </w:r>
      <w:r w:rsidRPr="003F2C3F">
        <w:rPr>
          <w:rStyle w:val="StyleUnderline"/>
        </w:rPr>
        <w:t xml:space="preserve">” </w:t>
      </w:r>
      <w:r w:rsidRPr="00095DFB">
        <w:rPr>
          <w:rStyle w:val="StyleUnderline"/>
          <w:highlight w:val="cyan"/>
        </w:rPr>
        <w:t>beyond</w:t>
      </w:r>
      <w:r w:rsidRPr="003F2C3F">
        <w:rPr>
          <w:rStyle w:val="StyleUnderline"/>
        </w:rPr>
        <w:t xml:space="preserve"> its </w:t>
      </w:r>
      <w:r w:rsidRPr="00A3746F">
        <w:rPr>
          <w:rStyle w:val="Emphasis"/>
          <w:highlight w:val="cyan"/>
        </w:rPr>
        <w:t>historical scope</w:t>
      </w:r>
      <w:r w:rsidRPr="00A3746F">
        <w:rPr>
          <w:sz w:val="16"/>
        </w:rPr>
        <w:t xml:space="preserve"> to include many more positions and people. Title 5 creates a comprehensive set of requirements for nearly all government workers. 50 Section 3302 recognizes the need for managerial flexibility and allows the President to create “necessary” exceptions to those default requirements. Schedule F would </w:t>
      </w:r>
      <w:r w:rsidRPr="00A3746F">
        <w:rPr>
          <w:rStyle w:val="Emphasis"/>
          <w:highlight w:val="cyan"/>
        </w:rPr>
        <w:t>abuse</w:t>
      </w:r>
      <w:r w:rsidRPr="003F2C3F">
        <w:rPr>
          <w:rStyle w:val="StyleUnderline"/>
        </w:rPr>
        <w:t xml:space="preserve"> that </w:t>
      </w:r>
      <w:r w:rsidRPr="00A3746F">
        <w:rPr>
          <w:rStyle w:val="StyleUnderline"/>
          <w:highlight w:val="cyan"/>
        </w:rPr>
        <w:t xml:space="preserve">authority to create </w:t>
      </w:r>
      <w:r w:rsidRPr="00A3746F">
        <w:rPr>
          <w:rStyle w:val="Emphasis"/>
          <w:highlight w:val="cyan"/>
        </w:rPr>
        <w:t>exceptions</w:t>
      </w:r>
      <w:r w:rsidRPr="003F2C3F">
        <w:rPr>
          <w:rStyle w:val="StyleUnderline"/>
        </w:rPr>
        <w:t xml:space="preserve"> large enough to </w:t>
      </w:r>
      <w:r w:rsidRPr="00A3746F">
        <w:rPr>
          <w:rStyle w:val="StyleUnderline"/>
          <w:highlight w:val="cyan"/>
        </w:rPr>
        <w:t>bend</w:t>
      </w:r>
      <w:r w:rsidRPr="003F2C3F">
        <w:rPr>
          <w:rStyle w:val="StyleUnderline"/>
        </w:rPr>
        <w:t xml:space="preserve"> the federal </w:t>
      </w:r>
      <w:r w:rsidRPr="00A3746F">
        <w:rPr>
          <w:rStyle w:val="Emphasis"/>
          <w:highlight w:val="cyan"/>
        </w:rPr>
        <w:t>bureaucracy</w:t>
      </w:r>
      <w:r w:rsidRPr="00A3746F">
        <w:rPr>
          <w:rStyle w:val="StyleUnderline"/>
          <w:highlight w:val="cyan"/>
        </w:rPr>
        <w:t xml:space="preserve"> to</w:t>
      </w:r>
      <w:r w:rsidRPr="003F2C3F">
        <w:rPr>
          <w:rStyle w:val="StyleUnderline"/>
        </w:rPr>
        <w:t xml:space="preserve"> the </w:t>
      </w:r>
      <w:r w:rsidRPr="00095DFB">
        <w:rPr>
          <w:rStyle w:val="Emphasis"/>
          <w:highlight w:val="cyan"/>
        </w:rPr>
        <w:t>President’s whims</w:t>
      </w:r>
      <w:r w:rsidRPr="00A3746F">
        <w:rPr>
          <w:sz w:val="16"/>
        </w:rPr>
        <w:t xml:space="preserve">, the precise outcome that the drafters of Title 5 </w:t>
      </w:r>
      <w:r w:rsidRPr="00095DFB">
        <w:rPr>
          <w:rStyle w:val="StyleUnderline"/>
        </w:rPr>
        <w:t xml:space="preserve">sought to </w:t>
      </w:r>
      <w:r w:rsidRPr="00A3746F">
        <w:rPr>
          <w:rStyle w:val="Emphasis"/>
          <w:highlight w:val="cyan"/>
        </w:rPr>
        <w:t>avoid</w:t>
      </w:r>
      <w:r w:rsidRPr="00095DFB">
        <w:rPr>
          <w:rStyle w:val="StyleUnderline"/>
        </w:rPr>
        <w:t xml:space="preserve"> with</w:t>
      </w:r>
      <w:r w:rsidRPr="003F2C3F">
        <w:rPr>
          <w:rStyle w:val="StyleUnderline"/>
        </w:rPr>
        <w:t xml:space="preserve"> the enactment of the </w:t>
      </w:r>
      <w:r w:rsidRPr="00A3746F">
        <w:rPr>
          <w:rStyle w:val="Emphasis"/>
          <w:highlight w:val="cyan"/>
        </w:rPr>
        <w:t>C</w:t>
      </w:r>
      <w:r w:rsidRPr="00A3746F">
        <w:rPr>
          <w:sz w:val="16"/>
        </w:rPr>
        <w:t xml:space="preserve">ivil </w:t>
      </w:r>
      <w:r w:rsidRPr="00A3746F">
        <w:rPr>
          <w:rStyle w:val="Emphasis"/>
          <w:highlight w:val="cyan"/>
        </w:rPr>
        <w:t>S</w:t>
      </w:r>
      <w:r w:rsidRPr="00A3746F">
        <w:rPr>
          <w:sz w:val="16"/>
        </w:rPr>
        <w:t xml:space="preserve">ervice </w:t>
      </w:r>
      <w:r w:rsidRPr="00A3746F">
        <w:rPr>
          <w:rStyle w:val="Emphasis"/>
          <w:highlight w:val="cyan"/>
        </w:rPr>
        <w:t>R</w:t>
      </w:r>
      <w:r w:rsidRPr="00A3746F">
        <w:rPr>
          <w:sz w:val="16"/>
        </w:rPr>
        <w:t xml:space="preserve">eform </w:t>
      </w:r>
      <w:r w:rsidRPr="00A3746F">
        <w:rPr>
          <w:rStyle w:val="Emphasis"/>
          <w:highlight w:val="cyan"/>
        </w:rPr>
        <w:t>A</w:t>
      </w:r>
      <w:r w:rsidRPr="00A3746F">
        <w:rPr>
          <w:sz w:val="16"/>
        </w:rPr>
        <w:t>ct. 51 It is unlikely that Congress would have hidden such formidable authority in the general language found in §3302. 52 As the Supreme Court has explained, Congress does not typically “alter the fundamental details of a regulatory scheme in vague terms or ancillary provisions—it does not, one might say, hide elephants in mouseholes.” 53</w:t>
      </w:r>
    </w:p>
    <w:p w14:paraId="3C8CC3FB" w14:textId="77777777" w:rsidR="00B8236E" w:rsidRPr="00A3746F" w:rsidRDefault="00B8236E" w:rsidP="00B8236E">
      <w:pPr>
        <w:rPr>
          <w:sz w:val="16"/>
        </w:rPr>
      </w:pPr>
      <w:r w:rsidRPr="00A3746F">
        <w:rPr>
          <w:sz w:val="16"/>
        </w:rPr>
        <w:t xml:space="preserve">Third and finally, a renewed Schedule F effort would </w:t>
      </w:r>
      <w:r w:rsidRPr="00A3746F">
        <w:rPr>
          <w:rStyle w:val="StyleUnderline"/>
        </w:rPr>
        <w:t xml:space="preserve">likely be </w:t>
      </w:r>
      <w:r w:rsidRPr="00A3746F">
        <w:rPr>
          <w:rStyle w:val="Emphasis"/>
          <w:highlight w:val="cyan"/>
        </w:rPr>
        <w:t>econ</w:t>
      </w:r>
      <w:r w:rsidRPr="00A3746F">
        <w:rPr>
          <w:rStyle w:val="StyleUnderline"/>
        </w:rPr>
        <w:t xml:space="preserve">omically </w:t>
      </w:r>
      <w:r w:rsidRPr="00A3746F">
        <w:rPr>
          <w:rStyle w:val="StyleUnderline"/>
          <w:highlight w:val="cyan"/>
        </w:rPr>
        <w:t xml:space="preserve">and </w:t>
      </w:r>
      <w:r w:rsidRPr="00A3746F">
        <w:rPr>
          <w:rStyle w:val="Emphasis"/>
          <w:highlight w:val="cyan"/>
        </w:rPr>
        <w:t>politically significant</w:t>
      </w:r>
      <w:r w:rsidRPr="00A3746F">
        <w:rPr>
          <w:rStyle w:val="StyleUnderline"/>
        </w:rPr>
        <w:t xml:space="preserve"> under the MQD</w:t>
      </w:r>
      <w:r w:rsidRPr="00A3746F">
        <w:rPr>
          <w:sz w:val="16"/>
        </w:rPr>
        <w:t xml:space="preserve">. The MQD tends to apply when a particular action’s impacts amount to billions of dollars annually or greatly affect a sector that is deeply intertwined with the broader American economy. 54 Schedule F could lead to the </w:t>
      </w:r>
      <w:r w:rsidRPr="00095DFB">
        <w:rPr>
          <w:rStyle w:val="StyleUnderline"/>
        </w:rPr>
        <w:t xml:space="preserve">firing of </w:t>
      </w:r>
      <w:r w:rsidRPr="00095DFB">
        <w:rPr>
          <w:rStyle w:val="Emphasis"/>
        </w:rPr>
        <w:t>50,000</w:t>
      </w:r>
      <w:r w:rsidRPr="00A3746F">
        <w:rPr>
          <w:rStyle w:val="StyleUnderline"/>
        </w:rPr>
        <w:t xml:space="preserve"> civil servants, whose </w:t>
      </w:r>
      <w:r w:rsidRPr="00A3746F">
        <w:rPr>
          <w:rStyle w:val="Emphasis"/>
          <w:highlight w:val="cyan"/>
        </w:rPr>
        <w:t>lost salaries</w:t>
      </w:r>
      <w:r w:rsidRPr="00A3746F">
        <w:rPr>
          <w:rStyle w:val="StyleUnderline"/>
        </w:rPr>
        <w:t xml:space="preserve"> would </w:t>
      </w:r>
      <w:r w:rsidRPr="00A3746F">
        <w:rPr>
          <w:rStyle w:val="StyleUnderline"/>
          <w:highlight w:val="cyan"/>
        </w:rPr>
        <w:t>add</w:t>
      </w:r>
      <w:r w:rsidRPr="00095DFB">
        <w:rPr>
          <w:rStyle w:val="StyleUnderline"/>
        </w:rPr>
        <w:t xml:space="preserve"> up </w:t>
      </w:r>
      <w:r w:rsidRPr="00A3746F">
        <w:rPr>
          <w:rStyle w:val="StyleUnderline"/>
          <w:highlight w:val="cyan"/>
        </w:rPr>
        <w:t xml:space="preserve">to </w:t>
      </w:r>
      <w:r w:rsidRPr="00A3746F">
        <w:rPr>
          <w:rStyle w:val="Emphasis"/>
          <w:highlight w:val="cyan"/>
        </w:rPr>
        <w:t>billions</w:t>
      </w:r>
      <w:r w:rsidRPr="00A3746F">
        <w:rPr>
          <w:rStyle w:val="StyleUnderline"/>
        </w:rPr>
        <w:t xml:space="preserve"> of dollars annually</w:t>
      </w:r>
      <w:r w:rsidRPr="00A3746F">
        <w:rPr>
          <w:sz w:val="16"/>
        </w:rPr>
        <w:t xml:space="preserve">. And the legal justification upon which the order rests implies that the statute gives the President virtually unbounded authority to modify civil service protections and working conditions for the entire workforce of the largest employer in the country, which is sure to have </w:t>
      </w:r>
      <w:r w:rsidRPr="00A3746F">
        <w:rPr>
          <w:rStyle w:val="Emphasis"/>
        </w:rPr>
        <w:t>knock-on</w:t>
      </w:r>
      <w:r w:rsidRPr="00A3746F">
        <w:rPr>
          <w:rStyle w:val="StyleUnderline"/>
        </w:rPr>
        <w:t xml:space="preserve"> effects in the </w:t>
      </w:r>
      <w:r w:rsidRPr="00A3746F">
        <w:rPr>
          <w:rStyle w:val="Emphasis"/>
        </w:rPr>
        <w:t>broader econ</w:t>
      </w:r>
      <w:r w:rsidRPr="00A3746F">
        <w:rPr>
          <w:rStyle w:val="StyleUnderline"/>
        </w:rPr>
        <w:t>omy</w:t>
      </w:r>
      <w:r w:rsidRPr="00A3746F">
        <w:rPr>
          <w:sz w:val="16"/>
        </w:rPr>
        <w:t>.</w:t>
      </w:r>
    </w:p>
    <w:p w14:paraId="7F474973" w14:textId="77777777" w:rsidR="00B8236E" w:rsidRPr="00A3746F" w:rsidRDefault="00B8236E" w:rsidP="00B8236E">
      <w:pPr>
        <w:rPr>
          <w:sz w:val="16"/>
        </w:rPr>
      </w:pPr>
      <w:r w:rsidRPr="00A3746F">
        <w:rPr>
          <w:sz w:val="16"/>
        </w:rPr>
        <w:t xml:space="preserve">Meanwhile, a Schedule F-type order’s political significance would be </w:t>
      </w:r>
      <w:r w:rsidRPr="00A3746F">
        <w:rPr>
          <w:rStyle w:val="Emphasis"/>
        </w:rPr>
        <w:t>hard to overstate</w:t>
      </w:r>
      <w:r w:rsidRPr="00A3746F">
        <w:rPr>
          <w:sz w:val="16"/>
        </w:rPr>
        <w:t xml:space="preserve">. Political significance under the MQD tends to </w:t>
      </w:r>
      <w:r w:rsidRPr="00A3746F">
        <w:rPr>
          <w:rStyle w:val="StyleUnderline"/>
        </w:rPr>
        <w:t xml:space="preserve">flow from </w:t>
      </w:r>
      <w:r w:rsidRPr="00095DFB">
        <w:rPr>
          <w:rStyle w:val="StyleUnderline"/>
        </w:rPr>
        <w:t xml:space="preserve">intense </w:t>
      </w:r>
      <w:r w:rsidRPr="00095DFB">
        <w:rPr>
          <w:rStyle w:val="Emphasis"/>
        </w:rPr>
        <w:t>public discussion</w:t>
      </w:r>
      <w:r w:rsidRPr="00095DFB">
        <w:rPr>
          <w:rStyle w:val="StyleUnderline"/>
        </w:rPr>
        <w:t xml:space="preserve"> and </w:t>
      </w:r>
      <w:r w:rsidRPr="00095DFB">
        <w:rPr>
          <w:rStyle w:val="Emphasis"/>
        </w:rPr>
        <w:t>partisan controversy</w:t>
      </w:r>
      <w:r w:rsidRPr="00095DFB">
        <w:rPr>
          <w:sz w:val="16"/>
        </w:rPr>
        <w:t xml:space="preserve">. 55 Schedule F has been the subject of </w:t>
      </w:r>
      <w:r w:rsidRPr="00095DFB">
        <w:rPr>
          <w:rStyle w:val="Emphasis"/>
        </w:rPr>
        <w:t>fierce public debate</w:t>
      </w:r>
      <w:r w:rsidRPr="00095DFB">
        <w:rPr>
          <w:rStyle w:val="StyleUnderline"/>
        </w:rPr>
        <w:t xml:space="preserve"> since President Trump issued the first Schedule F order in October </w:t>
      </w:r>
      <w:r w:rsidRPr="00095DFB">
        <w:rPr>
          <w:rStyle w:val="Emphasis"/>
        </w:rPr>
        <w:t>2020</w:t>
      </w:r>
      <w:r w:rsidRPr="00095DFB">
        <w:rPr>
          <w:sz w:val="16"/>
        </w:rPr>
        <w:t xml:space="preserve">. 56 Media coverage of plans to </w:t>
      </w:r>
      <w:r w:rsidRPr="00095DFB">
        <w:rPr>
          <w:sz w:val="16"/>
        </w:rPr>
        <w:lastRenderedPageBreak/>
        <w:t xml:space="preserve">reinstate the Schedule F order has emphasized its </w:t>
      </w:r>
      <w:r w:rsidRPr="00095DFB">
        <w:rPr>
          <w:rStyle w:val="StyleUnderline"/>
        </w:rPr>
        <w:t xml:space="preserve">potentially vast impact and </w:t>
      </w:r>
      <w:r w:rsidRPr="00095DFB">
        <w:rPr>
          <w:rStyle w:val="Emphasis"/>
        </w:rPr>
        <w:t>controversial nature</w:t>
      </w:r>
      <w:r w:rsidRPr="00267957">
        <w:rPr>
          <w:sz w:val="16"/>
        </w:rPr>
        <w:t>.</w:t>
      </w:r>
      <w:r w:rsidRPr="00A3746F">
        <w:rPr>
          <w:sz w:val="16"/>
        </w:rPr>
        <w:t xml:space="preserve"> Further, civil service reform and the efforts to end the spoils system have been topics of controversy throughout American history. 57 </w:t>
      </w:r>
      <w:r w:rsidRPr="00A3746F">
        <w:rPr>
          <w:rStyle w:val="StyleUnderline"/>
        </w:rPr>
        <w:t xml:space="preserve">The </w:t>
      </w:r>
      <w:r w:rsidRPr="00A3746F">
        <w:rPr>
          <w:rStyle w:val="Emphasis"/>
        </w:rPr>
        <w:t>last time</w:t>
      </w:r>
      <w:r w:rsidRPr="00A3746F">
        <w:rPr>
          <w:rStyle w:val="StyleUnderline"/>
        </w:rPr>
        <w:t xml:space="preserve"> Congress turned its attention</w:t>
      </w:r>
      <w:r w:rsidRPr="00A3746F">
        <w:rPr>
          <w:sz w:val="16"/>
        </w:rPr>
        <w:t xml:space="preserve"> to a comprehensive </w:t>
      </w:r>
      <w:r w:rsidRPr="00A3746F">
        <w:rPr>
          <w:rStyle w:val="Emphasis"/>
        </w:rPr>
        <w:t>rethinking</w:t>
      </w:r>
      <w:r w:rsidRPr="00A3746F">
        <w:rPr>
          <w:rStyle w:val="StyleUnderline"/>
        </w:rPr>
        <w:t xml:space="preserve"> of civil service law produced the Civil Service Reform Act of </w:t>
      </w:r>
      <w:r w:rsidRPr="00A3746F">
        <w:rPr>
          <w:rStyle w:val="Emphasis"/>
        </w:rPr>
        <w:t>1978</w:t>
      </w:r>
      <w:r w:rsidRPr="00A3746F">
        <w:rPr>
          <w:sz w:val="16"/>
        </w:rPr>
        <w:t xml:space="preserve">. 58 The extraordinary care and planning, both professional and political, that went into its drafting and enactment belie the notion that a president alone, without new legislation, could </w:t>
      </w:r>
      <w:r w:rsidRPr="00A3746F">
        <w:rPr>
          <w:rStyle w:val="Emphasis"/>
          <w:highlight w:val="cyan"/>
        </w:rPr>
        <w:t>dramatically reconfigure</w:t>
      </w:r>
      <w:r w:rsidRPr="00A3746F">
        <w:rPr>
          <w:rStyle w:val="StyleUnderline"/>
        </w:rPr>
        <w:t xml:space="preserve"> the categorization of </w:t>
      </w:r>
      <w:r w:rsidRPr="00A3746F">
        <w:rPr>
          <w:rStyle w:val="Emphasis"/>
          <w:highlight w:val="cyan"/>
        </w:rPr>
        <w:t>exec</w:t>
      </w:r>
      <w:r w:rsidRPr="00A3746F">
        <w:rPr>
          <w:rStyle w:val="StyleUnderline"/>
        </w:rPr>
        <w:t xml:space="preserve">utive branch appointees based on his </w:t>
      </w:r>
      <w:r w:rsidRPr="00095DFB">
        <w:rPr>
          <w:rStyle w:val="StyleUnderline"/>
        </w:rPr>
        <w:t xml:space="preserve">own </w:t>
      </w:r>
      <w:r w:rsidRPr="00095DFB">
        <w:rPr>
          <w:rStyle w:val="Emphasis"/>
        </w:rPr>
        <w:t>policy preferences</w:t>
      </w:r>
      <w:r w:rsidRPr="00A3746F">
        <w:rPr>
          <w:sz w:val="16"/>
        </w:rPr>
        <w:t>. 59</w:t>
      </w:r>
    </w:p>
    <w:p w14:paraId="78ACDCB1" w14:textId="77777777" w:rsidR="00B8236E" w:rsidRDefault="00B8236E" w:rsidP="00B8236E">
      <w:pPr>
        <w:pStyle w:val="Heading3"/>
      </w:pPr>
      <w:r>
        <w:lastRenderedPageBreak/>
        <w:t>MQD DA---AT: Non-Delegation---2AC</w:t>
      </w:r>
    </w:p>
    <w:p w14:paraId="1A9B62B2" w14:textId="77777777" w:rsidR="00B8236E" w:rsidRDefault="00B8236E" w:rsidP="00B8236E">
      <w:pPr>
        <w:pStyle w:val="Heading4"/>
      </w:pPr>
      <w:r>
        <w:t xml:space="preserve">No impact. </w:t>
      </w:r>
    </w:p>
    <w:p w14:paraId="56260BD2" w14:textId="77777777" w:rsidR="00B8236E" w:rsidRPr="00767E53" w:rsidRDefault="00B8236E" w:rsidP="00B8236E">
      <w:r w:rsidRPr="00E8277A">
        <w:rPr>
          <w:rStyle w:val="Style13ptBold"/>
        </w:rPr>
        <w:t>Whittington ’17</w:t>
      </w:r>
      <w:r>
        <w:t xml:space="preserve"> [Keith E. and Jason Iuliano; 2017; Ph.D., Yale University; Professor of Law, Yale Law School; Ph.D. in Politics, Princeton University; Professor of Law, University of Utah; University of Pennsylvania Law Review, “The Myth of the Nondelegation Doctrine,” vol. 165]</w:t>
      </w:r>
    </w:p>
    <w:p w14:paraId="0CA06A3C" w14:textId="77777777" w:rsidR="00B8236E" w:rsidRPr="001063FA" w:rsidRDefault="00B8236E" w:rsidP="00B8236E">
      <w:pPr>
        <w:rPr>
          <w:sz w:val="16"/>
        </w:rPr>
      </w:pPr>
      <w:r w:rsidRPr="000F2660">
        <w:rPr>
          <w:rStyle w:val="Emphasis"/>
        </w:rPr>
        <w:t>Nondelegation</w:t>
      </w:r>
      <w:r w:rsidRPr="001063FA">
        <w:rPr>
          <w:sz w:val="16"/>
        </w:rPr>
        <w:t xml:space="preserve"> doctrine cases </w:t>
      </w:r>
      <w:r w:rsidRPr="00DA63FA">
        <w:rPr>
          <w:rStyle w:val="StyleUnderline"/>
        </w:rPr>
        <w:t xml:space="preserve">follow a </w:t>
      </w:r>
      <w:r w:rsidRPr="00E1371C">
        <w:rPr>
          <w:rStyle w:val="Emphasis"/>
        </w:rPr>
        <w:t>predictable pattern</w:t>
      </w:r>
      <w:r w:rsidRPr="004415C7">
        <w:rPr>
          <w:rStyle w:val="StyleUnderline"/>
        </w:rPr>
        <w:t xml:space="preserve">. Every </w:t>
      </w:r>
      <w:r w:rsidRPr="00426B74">
        <w:rPr>
          <w:rStyle w:val="Emphasis"/>
        </w:rPr>
        <w:t>few years</w:t>
      </w:r>
      <w:r w:rsidRPr="00C56CDD">
        <w:rPr>
          <w:rStyle w:val="StyleUnderline"/>
        </w:rPr>
        <w:t xml:space="preserve">, a </w:t>
      </w:r>
      <w:r w:rsidRPr="00EA3EB3">
        <w:rPr>
          <w:rStyle w:val="StyleUnderline"/>
          <w:highlight w:val="cyan"/>
        </w:rPr>
        <w:t xml:space="preserve">court of </w:t>
      </w:r>
      <w:r w:rsidRPr="0047307D">
        <w:rPr>
          <w:rStyle w:val="Emphasis"/>
          <w:highlight w:val="cyan"/>
        </w:rPr>
        <w:t>appeals invokes</w:t>
      </w:r>
      <w:r w:rsidRPr="00752C18">
        <w:rPr>
          <w:rStyle w:val="StyleUnderline"/>
        </w:rPr>
        <w:t xml:space="preserve"> the </w:t>
      </w:r>
      <w:r w:rsidRPr="00731CAC">
        <w:rPr>
          <w:rStyle w:val="StyleUnderline"/>
          <w:highlight w:val="cyan"/>
        </w:rPr>
        <w:t xml:space="preserve">doctrine to </w:t>
      </w:r>
      <w:r w:rsidRPr="00731CAC">
        <w:rPr>
          <w:rStyle w:val="Emphasis"/>
          <w:highlight w:val="cyan"/>
        </w:rPr>
        <w:t>strike down</w:t>
      </w:r>
      <w:r w:rsidRPr="00731CAC">
        <w:rPr>
          <w:rStyle w:val="StyleUnderline"/>
          <w:highlight w:val="cyan"/>
        </w:rPr>
        <w:t xml:space="preserve"> a</w:t>
      </w:r>
      <w:r w:rsidRPr="00752C18">
        <w:rPr>
          <w:rStyle w:val="StyleUnderline"/>
        </w:rPr>
        <w:t xml:space="preserve"> federal </w:t>
      </w:r>
      <w:r w:rsidRPr="00B061AD">
        <w:rPr>
          <w:rStyle w:val="Emphasis"/>
          <w:highlight w:val="cyan"/>
        </w:rPr>
        <w:t>statute</w:t>
      </w:r>
      <w:r w:rsidRPr="001063FA">
        <w:rPr>
          <w:sz w:val="16"/>
        </w:rPr>
        <w:t xml:space="preserve">.1 </w:t>
      </w:r>
      <w:r w:rsidRPr="00CC5B15">
        <w:rPr>
          <w:rStyle w:val="StyleUnderline"/>
          <w:highlight w:val="cyan"/>
        </w:rPr>
        <w:t>The Supreme Court</w:t>
      </w:r>
      <w:r w:rsidRPr="001063FA">
        <w:rPr>
          <w:sz w:val="16"/>
        </w:rPr>
        <w:t xml:space="preserve"> inevitably grants certiorari and </w:t>
      </w:r>
      <w:r w:rsidRPr="000A6DB7">
        <w:rPr>
          <w:rStyle w:val="Emphasis"/>
          <w:highlight w:val="cyan"/>
        </w:rPr>
        <w:t>overturns</w:t>
      </w:r>
      <w:r w:rsidRPr="001063FA">
        <w:rPr>
          <w:sz w:val="16"/>
        </w:rPr>
        <w:t xml:space="preserve"> the appellate decision, </w:t>
      </w:r>
      <w:r w:rsidRPr="007325DD">
        <w:rPr>
          <w:rStyle w:val="StyleUnderline"/>
        </w:rPr>
        <w:t xml:space="preserve">holding that the </w:t>
      </w:r>
      <w:r w:rsidRPr="008108F7">
        <w:rPr>
          <w:rStyle w:val="Emphasis"/>
        </w:rPr>
        <w:t>statute</w:t>
      </w:r>
      <w:r w:rsidRPr="007325DD">
        <w:rPr>
          <w:rStyle w:val="StyleUnderline"/>
        </w:rPr>
        <w:t xml:space="preserve"> is</w:t>
      </w:r>
      <w:r w:rsidRPr="001063FA">
        <w:rPr>
          <w:sz w:val="16"/>
        </w:rPr>
        <w:t xml:space="preserve"> a </w:t>
      </w:r>
      <w:r w:rsidRPr="00364F82">
        <w:rPr>
          <w:rStyle w:val="Emphasis"/>
        </w:rPr>
        <w:t>constitutional</w:t>
      </w:r>
      <w:r w:rsidRPr="001063FA">
        <w:rPr>
          <w:sz w:val="16"/>
        </w:rPr>
        <w:t xml:space="preserve"> delegation of legislative authority.2 Without fail, the Supreme Court ruling sparks a heated debate among constitutional law scholars. Some support the decision—praising the Court for driving another nail into the coffin of the nondelegation doctrine.3 Others oppose the decision—lamenting the Court’s failure to revive the doctrine and use it to rein in the ever-expanding administrative state.4</w:t>
      </w:r>
    </w:p>
    <w:p w14:paraId="01182557" w14:textId="77777777" w:rsidR="00B8236E" w:rsidRPr="001063FA" w:rsidRDefault="00B8236E" w:rsidP="00B8236E">
      <w:pPr>
        <w:rPr>
          <w:sz w:val="16"/>
        </w:rPr>
      </w:pPr>
      <w:r w:rsidRPr="001063FA">
        <w:rPr>
          <w:sz w:val="16"/>
        </w:rPr>
        <w:t>Despite their intense disagreement over what role the nondelegation doctrine ought to play in today’s legal system, both groups of scholars agree on the role that the doctrine has played throughout U.S. history. Specifically, they all endorse the narrative that, during the nineteenth and early twentienth centuries, the nondelegation doctrine served as a meaningful check on the unbridled expansion of the administrative state.5 Then, during the New Deal, the Supreme Court dismantled the doctrine and paved the way for Congress to delegate away any powers it deemed appropriate.6</w:t>
      </w:r>
    </w:p>
    <w:p w14:paraId="165D2E29" w14:textId="77777777" w:rsidR="00B8236E" w:rsidRDefault="00B8236E" w:rsidP="00B8236E">
      <w:pPr>
        <w:rPr>
          <w:sz w:val="16"/>
        </w:rPr>
      </w:pPr>
      <w:r w:rsidRPr="001063FA">
        <w:rPr>
          <w:sz w:val="16"/>
        </w:rPr>
        <w:t xml:space="preserve">In this Article, we argue that this narrative is wrong. </w:t>
      </w:r>
      <w:r w:rsidRPr="008E1856">
        <w:rPr>
          <w:rStyle w:val="StyleUnderline"/>
          <w:highlight w:val="cyan"/>
        </w:rPr>
        <w:t>Drawing from</w:t>
      </w:r>
      <w:r w:rsidRPr="00981D62">
        <w:rPr>
          <w:rStyle w:val="StyleUnderline"/>
        </w:rPr>
        <w:t xml:space="preserve"> our</w:t>
      </w:r>
      <w:r w:rsidRPr="001063FA">
        <w:rPr>
          <w:sz w:val="16"/>
        </w:rPr>
        <w:t xml:space="preserve"> own </w:t>
      </w:r>
      <w:r w:rsidRPr="0026759B">
        <w:rPr>
          <w:rStyle w:val="StyleUnderline"/>
          <w:highlight w:val="cyan"/>
        </w:rPr>
        <w:t>dataset of</w:t>
      </w:r>
      <w:r w:rsidRPr="001063FA">
        <w:rPr>
          <w:sz w:val="16"/>
        </w:rPr>
        <w:t xml:space="preserve"> more than </w:t>
      </w:r>
      <w:r w:rsidRPr="00D85FE9">
        <w:rPr>
          <w:rStyle w:val="Emphasis"/>
          <w:highlight w:val="cyan"/>
        </w:rPr>
        <w:t>two thousand</w:t>
      </w:r>
      <w:r w:rsidRPr="001063FA">
        <w:rPr>
          <w:sz w:val="16"/>
        </w:rPr>
        <w:t xml:space="preserve"> nondelegation </w:t>
      </w:r>
      <w:r w:rsidRPr="00635810">
        <w:rPr>
          <w:rStyle w:val="Emphasis"/>
          <w:highlight w:val="cyan"/>
        </w:rPr>
        <w:t>cases</w:t>
      </w:r>
      <w:r w:rsidRPr="00DF2F44">
        <w:rPr>
          <w:rStyle w:val="StyleUnderline"/>
        </w:rPr>
        <w:t xml:space="preserve">, we show that </w:t>
      </w:r>
      <w:r w:rsidRPr="00D41887">
        <w:rPr>
          <w:rStyle w:val="StyleUnderline"/>
          <w:highlight w:val="cyan"/>
        </w:rPr>
        <w:t xml:space="preserve">there was </w:t>
      </w:r>
      <w:r w:rsidRPr="00D41887">
        <w:rPr>
          <w:rStyle w:val="Emphasis"/>
          <w:highlight w:val="cyan"/>
        </w:rPr>
        <w:t>never a time in</w:t>
      </w:r>
      <w:r w:rsidRPr="00D41887">
        <w:rPr>
          <w:rStyle w:val="StyleUnderline"/>
          <w:highlight w:val="cyan"/>
        </w:rPr>
        <w:t xml:space="preserve"> which the </w:t>
      </w:r>
      <w:r w:rsidRPr="005D6719">
        <w:rPr>
          <w:rStyle w:val="StyleUnderline"/>
          <w:highlight w:val="cyan"/>
        </w:rPr>
        <w:t xml:space="preserve">courts used the </w:t>
      </w:r>
      <w:r w:rsidRPr="005D6719">
        <w:rPr>
          <w:rStyle w:val="Emphasis"/>
          <w:highlight w:val="cyan"/>
        </w:rPr>
        <w:t>nondelegation</w:t>
      </w:r>
      <w:r w:rsidRPr="001063FA">
        <w:rPr>
          <w:sz w:val="16"/>
        </w:rPr>
        <w:t xml:space="preserve"> doctrine </w:t>
      </w:r>
      <w:r w:rsidRPr="005B4F17">
        <w:rPr>
          <w:rStyle w:val="StyleUnderline"/>
          <w:highlight w:val="cyan"/>
        </w:rPr>
        <w:t xml:space="preserve">to </w:t>
      </w:r>
      <w:r w:rsidRPr="00613B6B">
        <w:rPr>
          <w:rStyle w:val="StyleUnderline"/>
          <w:highlight w:val="cyan"/>
        </w:rPr>
        <w:t>limit legislative</w:t>
      </w:r>
      <w:r w:rsidRPr="00D76A8E">
        <w:rPr>
          <w:rStyle w:val="StyleUnderline"/>
        </w:rPr>
        <w:t xml:space="preserve"> </w:t>
      </w:r>
      <w:r w:rsidRPr="00F20F3A">
        <w:rPr>
          <w:rStyle w:val="Emphasis"/>
        </w:rPr>
        <w:t>delegations</w:t>
      </w:r>
      <w:r w:rsidRPr="001063FA">
        <w:rPr>
          <w:sz w:val="16"/>
        </w:rPr>
        <w:t xml:space="preserve"> of </w:t>
      </w:r>
      <w:r w:rsidRPr="004E64CF">
        <w:rPr>
          <w:rStyle w:val="StyleUnderline"/>
          <w:highlight w:val="cyan"/>
        </w:rPr>
        <w:t>power</w:t>
      </w:r>
      <w:r w:rsidRPr="001063FA">
        <w:rPr>
          <w:sz w:val="16"/>
        </w:rPr>
        <w:t>. In short, we expose the myth of the nondelegation doctrine. Before presenting these findings, we briefly situate the nondelegation doctrine in the context of the New Deal to illustrate why our analysis represents such an important and dramatic departure from accepted wisdom.</w:t>
      </w:r>
    </w:p>
    <w:p w14:paraId="0FC08D2D" w14:textId="77777777" w:rsidR="00B8236E" w:rsidRPr="001063FA" w:rsidRDefault="00B8236E" w:rsidP="00B8236E">
      <w:pPr>
        <w:rPr>
          <w:sz w:val="16"/>
        </w:rPr>
      </w:pPr>
      <w:r>
        <w:rPr>
          <w:sz w:val="16"/>
        </w:rPr>
        <w:t>&lt;&lt;TEXT CONDENSED, NONE OMITTED&gt;&gt;</w:t>
      </w:r>
    </w:p>
    <w:p w14:paraId="68F4B1C1" w14:textId="77777777" w:rsidR="00B8236E" w:rsidRPr="00D9359D" w:rsidRDefault="00B8236E" w:rsidP="00B8236E">
      <w:pPr>
        <w:rPr>
          <w:sz w:val="6"/>
          <w:szCs w:val="6"/>
        </w:rPr>
      </w:pPr>
      <w:r w:rsidRPr="00D9359D">
        <w:rPr>
          <w:sz w:val="6"/>
          <w:szCs w:val="6"/>
        </w:rPr>
        <w:t>As scholars have long maintained, the New Deal transformed the landscape of American constitutional law. The constitutional scholar Edward Corwin characterized the U.S. Supreme Court’s capitulation to the Franklin D. Roosevelt Administration as a “constitutional revolution.”7 Historian William Leuchtenberg saw the Supreme Court—and the Constitution—as “reborn” following the 1937 “switch in time.”8 Constitutional theorist Bruce Ackerman characterized the New Deal as a moment of transformation that marked the transition to an entirely new constitutional regime.9 And political scientist Howard Gillman concluded that the Constitution, as well-trained lawyers understood it, was “besieged” and eventually “collapsed” in the 1930s.10 Part of what distinguishes the New Deal from other episodes of constitutional change is the breadth and depth of the reevaluation of established constitutional doctrine. Most famously, the bonds of “substantive due process” and expansive constitutional protections for property rights were cast off in favor of a regime of “preferred freedoms.”11 The economic rights jurisprudence of Lochner12 gave way to the individual and political rights jurisprudence of Carolene Products.13 At the same time, the constitutional rules of federalism were thoroughly reevaluated to empower the national government to take more action to guide social and economic development within the nation.14 The scope of federal regulatory power was dramatically expanded,15 while federal budgetary authority was given new significance.16 Another key component of the New Deal constitutional revolution was the alteration of the separation of powers and the expansion of presidential power. In particular, the Court significantly reworked the nondelegation doctrine in order to allow the assignment of substantial discretion over regulatory policy to executive branch officials.17 Reviled by some, the Court’s new approach to the delegation of legislative power underscored its reassessment of the judicial role within the constitutional system that was visible in other areas of constitutional law.18 Henceforth, the federal judiciary was to take a hands-off approach to assessing the congressional assignment of policy responsibility to other government officials. In the view of some critics, the Court transformed the constitutional scheme into a system of executive governance. As Judge Douglas Ginsburg famously put the issue, [F]or 60 years the nondelegation doctrine has existed only as part of the Constitution-in-exile . . . . The memory of these ancient exiles, banished for standing in opposition to unlimited government, is kept alive by a few scholars who labor on in the hope of a restoration, a second coming of the Constitution of liberty . . . .19</w:t>
      </w:r>
    </w:p>
    <w:p w14:paraId="0E54165D" w14:textId="77777777" w:rsidR="00B8236E" w:rsidRPr="001063FA" w:rsidRDefault="00B8236E" w:rsidP="00B8236E">
      <w:pPr>
        <w:rPr>
          <w:sz w:val="16"/>
        </w:rPr>
      </w:pPr>
      <w:r>
        <w:rPr>
          <w:sz w:val="16"/>
        </w:rPr>
        <w:t>&lt;&lt;PARAGRAPH BREAKS RESUME&gt;&gt;</w:t>
      </w:r>
    </w:p>
    <w:p w14:paraId="4AEAB677" w14:textId="77777777" w:rsidR="00B8236E" w:rsidRPr="001063FA" w:rsidRDefault="00B8236E" w:rsidP="00B8236E">
      <w:pPr>
        <w:rPr>
          <w:sz w:val="16"/>
        </w:rPr>
      </w:pPr>
      <w:r w:rsidRPr="001063FA">
        <w:rPr>
          <w:sz w:val="16"/>
        </w:rPr>
        <w:t xml:space="preserve">We argue that </w:t>
      </w:r>
      <w:r w:rsidRPr="007D2F3D">
        <w:rPr>
          <w:rStyle w:val="StyleUnderline"/>
        </w:rPr>
        <w:t>this</w:t>
      </w:r>
      <w:r w:rsidRPr="001063FA">
        <w:rPr>
          <w:sz w:val="16"/>
        </w:rPr>
        <w:t xml:space="preserve"> familiar </w:t>
      </w:r>
      <w:r w:rsidRPr="00094C1F">
        <w:rPr>
          <w:rStyle w:val="Emphasis"/>
        </w:rPr>
        <w:t>narrative</w:t>
      </w:r>
      <w:r w:rsidRPr="00902890">
        <w:rPr>
          <w:rStyle w:val="StyleUnderline"/>
        </w:rPr>
        <w:t xml:space="preserve"> is </w:t>
      </w:r>
      <w:r w:rsidRPr="00F5471C">
        <w:rPr>
          <w:rStyle w:val="Emphasis"/>
        </w:rPr>
        <w:t>mistaken</w:t>
      </w:r>
      <w:r w:rsidRPr="00EF31F8">
        <w:rPr>
          <w:rStyle w:val="StyleUnderline"/>
        </w:rPr>
        <w:t xml:space="preserve">. </w:t>
      </w:r>
      <w:r w:rsidRPr="00474C8B">
        <w:rPr>
          <w:rStyle w:val="StyleUnderline"/>
          <w:highlight w:val="cyan"/>
        </w:rPr>
        <w:t xml:space="preserve">There was no </w:t>
      </w:r>
      <w:r w:rsidRPr="009156DE">
        <w:rPr>
          <w:rStyle w:val="Emphasis"/>
          <w:highlight w:val="cyan"/>
        </w:rPr>
        <w:t>golden age</w:t>
      </w:r>
      <w:r w:rsidRPr="009156DE">
        <w:rPr>
          <w:rStyle w:val="StyleUnderline"/>
          <w:highlight w:val="cyan"/>
        </w:rPr>
        <w:t xml:space="preserve"> in which</w:t>
      </w:r>
      <w:r w:rsidRPr="001063FA">
        <w:rPr>
          <w:sz w:val="16"/>
        </w:rPr>
        <w:t xml:space="preserve"> the </w:t>
      </w:r>
      <w:r w:rsidRPr="0088227B">
        <w:rPr>
          <w:rStyle w:val="StyleUnderline"/>
          <w:highlight w:val="cyan"/>
        </w:rPr>
        <w:t>courts enforced</w:t>
      </w:r>
      <w:r w:rsidRPr="001063FA">
        <w:rPr>
          <w:sz w:val="16"/>
        </w:rPr>
        <w:t xml:space="preserve"> a </w:t>
      </w:r>
      <w:r w:rsidRPr="003756A5">
        <w:rPr>
          <w:rStyle w:val="Emphasis"/>
        </w:rPr>
        <w:t xml:space="preserve">robust </w:t>
      </w:r>
      <w:r w:rsidRPr="000C0FE1">
        <w:rPr>
          <w:rStyle w:val="Emphasis"/>
          <w:highlight w:val="cyan"/>
        </w:rPr>
        <w:t>nondelegation</w:t>
      </w:r>
      <w:r w:rsidRPr="001063FA">
        <w:rPr>
          <w:sz w:val="16"/>
        </w:rPr>
        <w:t xml:space="preserve"> doctrine </w:t>
      </w:r>
      <w:r w:rsidRPr="00A85CA8">
        <w:rPr>
          <w:rStyle w:val="StyleUnderline"/>
        </w:rPr>
        <w:t xml:space="preserve">that </w:t>
      </w:r>
      <w:r w:rsidRPr="001F0FF2">
        <w:rPr>
          <w:rStyle w:val="Emphasis"/>
          <w:highlight w:val="cyan"/>
        </w:rPr>
        <w:t>compelled legislators</w:t>
      </w:r>
      <w:r w:rsidRPr="001F0FF2">
        <w:rPr>
          <w:rStyle w:val="StyleUnderline"/>
          <w:highlight w:val="cyan"/>
        </w:rPr>
        <w:t xml:space="preserve"> to make</w:t>
      </w:r>
      <w:r w:rsidRPr="001063FA">
        <w:rPr>
          <w:sz w:val="16"/>
        </w:rPr>
        <w:t xml:space="preserve"> hard </w:t>
      </w:r>
      <w:r w:rsidRPr="00657776">
        <w:rPr>
          <w:rStyle w:val="Emphasis"/>
        </w:rPr>
        <w:t xml:space="preserve">policy </w:t>
      </w:r>
      <w:r w:rsidRPr="00670548">
        <w:rPr>
          <w:rStyle w:val="Emphasis"/>
          <w:highlight w:val="cyan"/>
        </w:rPr>
        <w:t>choices</w:t>
      </w:r>
      <w:r w:rsidRPr="001063FA">
        <w:rPr>
          <w:sz w:val="16"/>
        </w:rPr>
        <w:t xml:space="preserve">. The </w:t>
      </w:r>
      <w:r w:rsidRPr="008D15E5">
        <w:rPr>
          <w:rStyle w:val="StyleUnderline"/>
        </w:rPr>
        <w:t>prevalent vision</w:t>
      </w:r>
      <w:r w:rsidRPr="001063FA">
        <w:rPr>
          <w:sz w:val="16"/>
        </w:rPr>
        <w:t xml:space="preserve"> of the pre–New Deal nondelegation doctrine </w:t>
      </w:r>
      <w:r w:rsidRPr="00E22EF7">
        <w:rPr>
          <w:rStyle w:val="StyleUnderline"/>
        </w:rPr>
        <w:t xml:space="preserve">is a </w:t>
      </w:r>
      <w:r w:rsidRPr="00A13A53">
        <w:rPr>
          <w:rStyle w:val="Emphasis"/>
        </w:rPr>
        <w:t>myth</w:t>
      </w:r>
      <w:r w:rsidRPr="001063FA">
        <w:rPr>
          <w:sz w:val="16"/>
        </w:rPr>
        <w:t xml:space="preserve">. Although the New Deal Court revised the formula for assessing whether Congress had improperly delegated legislative power to others, the </w:t>
      </w:r>
      <w:r w:rsidRPr="00110ED5">
        <w:rPr>
          <w:rStyle w:val="StyleUnderline"/>
          <w:highlight w:val="cyan"/>
        </w:rPr>
        <w:t>change was</w:t>
      </w:r>
      <w:r w:rsidRPr="001063FA">
        <w:rPr>
          <w:sz w:val="16"/>
        </w:rPr>
        <w:t xml:space="preserve"> more </w:t>
      </w:r>
      <w:r w:rsidRPr="002172F1">
        <w:rPr>
          <w:rStyle w:val="Emphasis"/>
          <w:highlight w:val="cyan"/>
        </w:rPr>
        <w:t>formal</w:t>
      </w:r>
      <w:r w:rsidRPr="001063FA">
        <w:rPr>
          <w:sz w:val="16"/>
        </w:rPr>
        <w:t xml:space="preserve"> than real. </w:t>
      </w:r>
      <w:r w:rsidRPr="00664B15">
        <w:rPr>
          <w:rStyle w:val="StyleUnderline"/>
        </w:rPr>
        <w:t xml:space="preserve">The </w:t>
      </w:r>
      <w:r w:rsidRPr="00BE484F">
        <w:rPr>
          <w:rStyle w:val="Emphasis"/>
        </w:rPr>
        <w:t>federal courts</w:t>
      </w:r>
      <w:r w:rsidRPr="00664B15">
        <w:rPr>
          <w:rStyle w:val="StyleUnderline"/>
        </w:rPr>
        <w:t xml:space="preserve"> never posed a </w:t>
      </w:r>
      <w:r w:rsidRPr="00F50150">
        <w:rPr>
          <w:rStyle w:val="Emphasis"/>
        </w:rPr>
        <w:t>significant obstacle</w:t>
      </w:r>
      <w:r w:rsidRPr="00664B15">
        <w:rPr>
          <w:rStyle w:val="StyleUnderline"/>
        </w:rPr>
        <w:t xml:space="preserve"> to the </w:t>
      </w:r>
      <w:r w:rsidRPr="004F1568">
        <w:rPr>
          <w:rStyle w:val="Emphasis"/>
        </w:rPr>
        <w:t>development</w:t>
      </w:r>
      <w:r w:rsidRPr="00664B15">
        <w:rPr>
          <w:rStyle w:val="StyleUnderline"/>
        </w:rPr>
        <w:t xml:space="preserve"> of the </w:t>
      </w:r>
      <w:r w:rsidRPr="00291952">
        <w:rPr>
          <w:rStyle w:val="Emphasis"/>
        </w:rPr>
        <w:t>admin</w:t>
      </w:r>
      <w:r w:rsidRPr="00664B15">
        <w:rPr>
          <w:rStyle w:val="StyleUnderline"/>
        </w:rPr>
        <w:t xml:space="preserve">istrative </w:t>
      </w:r>
      <w:r w:rsidRPr="004852D7">
        <w:rPr>
          <w:rStyle w:val="Emphasis"/>
        </w:rPr>
        <w:t>state</w:t>
      </w:r>
      <w:r w:rsidRPr="001063FA">
        <w:rPr>
          <w:sz w:val="16"/>
        </w:rPr>
        <w:t xml:space="preserve"> and the delegation of extensive policymaking authority to executive officials. </w:t>
      </w:r>
      <w:r w:rsidRPr="00E036CF">
        <w:rPr>
          <w:rStyle w:val="StyleUnderline"/>
        </w:rPr>
        <w:t>When it comes to</w:t>
      </w:r>
      <w:r w:rsidRPr="001063FA">
        <w:rPr>
          <w:sz w:val="16"/>
        </w:rPr>
        <w:t xml:space="preserve"> the </w:t>
      </w:r>
      <w:r w:rsidRPr="000934FA">
        <w:rPr>
          <w:rStyle w:val="Emphasis"/>
        </w:rPr>
        <w:t>nondelegation</w:t>
      </w:r>
      <w:r w:rsidRPr="001063FA">
        <w:rPr>
          <w:sz w:val="16"/>
        </w:rPr>
        <w:t xml:space="preserve"> doctrine, </w:t>
      </w:r>
      <w:r w:rsidRPr="0055699F">
        <w:rPr>
          <w:rStyle w:val="StyleUnderline"/>
        </w:rPr>
        <w:t xml:space="preserve">there is </w:t>
      </w:r>
      <w:r w:rsidRPr="00184640">
        <w:rPr>
          <w:rStyle w:val="Emphasis"/>
        </w:rPr>
        <w:t>much less</w:t>
      </w:r>
      <w:r w:rsidRPr="001063FA">
        <w:rPr>
          <w:sz w:val="16"/>
        </w:rPr>
        <w:t xml:space="preserve"> to the constitutional revolution of 1937 </w:t>
      </w:r>
      <w:r w:rsidRPr="00B81B40">
        <w:rPr>
          <w:rStyle w:val="StyleUnderline"/>
        </w:rPr>
        <w:t xml:space="preserve">than is </w:t>
      </w:r>
      <w:r w:rsidRPr="00B438EE">
        <w:rPr>
          <w:rStyle w:val="Emphasis"/>
        </w:rPr>
        <w:t>commonly thought</w:t>
      </w:r>
      <w:r w:rsidRPr="001063FA">
        <w:rPr>
          <w:sz w:val="16"/>
        </w:rPr>
        <w:t>.</w:t>
      </w:r>
    </w:p>
    <w:p w14:paraId="2966D46A" w14:textId="77777777" w:rsidR="00B8236E" w:rsidRDefault="00B8236E" w:rsidP="00B8236E">
      <w:pPr>
        <w:rPr>
          <w:sz w:val="16"/>
        </w:rPr>
      </w:pPr>
      <w:r w:rsidRPr="001063FA">
        <w:rPr>
          <w:sz w:val="16"/>
        </w:rPr>
        <w:t xml:space="preserve">To appreciate the scope of the traditional nondelegation doctrine, one must cast a wide net. Even though the idea of the nondelegation doctrine was well established in pre–New Deal law and constitutional thought, </w:t>
      </w:r>
      <w:r w:rsidRPr="00DD03E0">
        <w:rPr>
          <w:rStyle w:val="StyleUnderline"/>
        </w:rPr>
        <w:t xml:space="preserve">the U.S. Supreme </w:t>
      </w:r>
      <w:r w:rsidRPr="007404AA">
        <w:rPr>
          <w:rStyle w:val="StyleUnderline"/>
        </w:rPr>
        <w:t>Court hear</w:t>
      </w:r>
      <w:r w:rsidRPr="001063FA">
        <w:rPr>
          <w:sz w:val="16"/>
        </w:rPr>
        <w:t xml:space="preserve">d </w:t>
      </w:r>
      <w:r w:rsidRPr="00D07109">
        <w:rPr>
          <w:rStyle w:val="Emphasis"/>
        </w:rPr>
        <w:t>relatively</w:t>
      </w:r>
      <w:r w:rsidRPr="001063FA">
        <w:rPr>
          <w:sz w:val="16"/>
        </w:rPr>
        <w:t xml:space="preserve"> few </w:t>
      </w:r>
      <w:r w:rsidRPr="00204F90">
        <w:rPr>
          <w:rStyle w:val="StyleUnderline"/>
        </w:rPr>
        <w:t xml:space="preserve">nondelegation </w:t>
      </w:r>
      <w:r w:rsidRPr="002D3A05">
        <w:rPr>
          <w:rStyle w:val="Emphasis"/>
        </w:rPr>
        <w:t>cases</w:t>
      </w:r>
      <w:r w:rsidRPr="001063FA">
        <w:rPr>
          <w:sz w:val="16"/>
        </w:rPr>
        <w:t xml:space="preserve"> prior to the New Deal. The real work of developing and applying nondelegation principles over the course of the nineteenth and early twentieth centuries was done by the state and lower federal courts. As a consequence, the pre–New Deal tradition of nondelegation jurisprudence has largely been left in obscurity. This Article seeks to recover that tradition and examine its contours. In doing so, it reveals that </w:t>
      </w:r>
      <w:r w:rsidRPr="00DC47C1">
        <w:rPr>
          <w:rStyle w:val="StyleUnderline"/>
          <w:highlight w:val="cyan"/>
        </w:rPr>
        <w:t xml:space="preserve">the </w:t>
      </w:r>
      <w:r w:rsidRPr="00DC47C1">
        <w:rPr>
          <w:rStyle w:val="Emphasis"/>
          <w:highlight w:val="cyan"/>
        </w:rPr>
        <w:t>constitutional limitation</w:t>
      </w:r>
      <w:r w:rsidRPr="001063FA">
        <w:rPr>
          <w:sz w:val="16"/>
        </w:rPr>
        <w:t xml:space="preserve"> on the delegation of legislative power </w:t>
      </w:r>
      <w:r w:rsidRPr="0045641E">
        <w:rPr>
          <w:rStyle w:val="StyleUnderline"/>
          <w:highlight w:val="cyan"/>
        </w:rPr>
        <w:t>was</w:t>
      </w:r>
      <w:r w:rsidRPr="00322676">
        <w:rPr>
          <w:rStyle w:val="StyleUnderline"/>
        </w:rPr>
        <w:t xml:space="preserve"> </w:t>
      </w:r>
      <w:r w:rsidRPr="002F0999">
        <w:rPr>
          <w:rStyle w:val="Emphasis"/>
        </w:rPr>
        <w:t xml:space="preserve">frequently </w:t>
      </w:r>
      <w:r w:rsidRPr="0043322D">
        <w:rPr>
          <w:rStyle w:val="Emphasis"/>
          <w:highlight w:val="cyan"/>
        </w:rPr>
        <w:t>observed</w:t>
      </w:r>
      <w:r w:rsidRPr="001063FA">
        <w:rPr>
          <w:sz w:val="16"/>
        </w:rPr>
        <w:t xml:space="preserve"> in theory </w:t>
      </w:r>
      <w:r w:rsidRPr="000A1339">
        <w:rPr>
          <w:rStyle w:val="StyleUnderline"/>
          <w:highlight w:val="cyan"/>
        </w:rPr>
        <w:t xml:space="preserve">but </w:t>
      </w:r>
      <w:r w:rsidRPr="000A1339">
        <w:rPr>
          <w:rStyle w:val="Emphasis"/>
          <w:highlight w:val="cyan"/>
        </w:rPr>
        <w:t>rarely enforced</w:t>
      </w:r>
      <w:r w:rsidRPr="001063FA">
        <w:rPr>
          <w:sz w:val="16"/>
        </w:rPr>
        <w:t xml:space="preserve"> in practice. When it comes to the nondelegation doctrine, there is no “lost constitution” to recover.</w:t>
      </w:r>
    </w:p>
    <w:p w14:paraId="68EFB089" w14:textId="77777777" w:rsidR="00B8236E" w:rsidRDefault="00B8236E" w:rsidP="00B8236E">
      <w:pPr>
        <w:pStyle w:val="Heading2"/>
      </w:pPr>
      <w:r>
        <w:lastRenderedPageBreak/>
        <w:t>K---Capitalism</w:t>
      </w:r>
    </w:p>
    <w:p w14:paraId="4E54634B" w14:textId="77777777" w:rsidR="00B8236E" w:rsidRDefault="00B8236E" w:rsidP="00B8236E">
      <w:pPr>
        <w:pStyle w:val="Heading3"/>
      </w:pPr>
      <w:r>
        <w:lastRenderedPageBreak/>
        <w:t>Cap K---2AC</w:t>
      </w:r>
    </w:p>
    <w:p w14:paraId="167200D3" w14:textId="77777777" w:rsidR="00B8236E" w:rsidRDefault="00B8236E" w:rsidP="00B8236E">
      <w:pPr>
        <w:pStyle w:val="Heading4"/>
      </w:pPr>
      <w:r>
        <w:t xml:space="preserve">Capitalist economies and open markets cause </w:t>
      </w:r>
      <w:r>
        <w:rPr>
          <w:u w:val="single"/>
        </w:rPr>
        <w:t>peace</w:t>
      </w:r>
      <w:r>
        <w:t>. It outweighs ‘</w:t>
      </w:r>
      <w:r w:rsidRPr="00B907A6">
        <w:rPr>
          <w:u w:val="single"/>
        </w:rPr>
        <w:t>imperialism</w:t>
      </w:r>
      <w:r>
        <w:t>.’</w:t>
      </w:r>
    </w:p>
    <w:p w14:paraId="2E966A8E" w14:textId="77777777" w:rsidR="00B8236E" w:rsidRPr="0023716C" w:rsidRDefault="00B8236E" w:rsidP="00B8236E">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5B82A380" w14:textId="77777777" w:rsidR="00B8236E" w:rsidRPr="00B43805" w:rsidRDefault="00B8236E" w:rsidP="00B8236E">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3DC73E24" w14:textId="77777777" w:rsidR="00B8236E" w:rsidRPr="00B43805" w:rsidRDefault="00B8236E" w:rsidP="00B8236E">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1FA7C059" w14:textId="77777777" w:rsidR="00B8236E" w:rsidRPr="00B43805" w:rsidRDefault="00B8236E" w:rsidP="00B8236E">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018AE4F0" w14:textId="77777777" w:rsidR="00B8236E" w:rsidRPr="00B43805" w:rsidRDefault="00B8236E" w:rsidP="00B8236E">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w:t>
      </w:r>
      <w:r w:rsidRPr="00B43805">
        <w:rPr>
          <w:sz w:val="16"/>
        </w:rPr>
        <w:lastRenderedPageBreak/>
        <w:t xml:space="preserve">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487D6D0E" w14:textId="77777777" w:rsidR="00B8236E" w:rsidRPr="00B43805" w:rsidRDefault="00B8236E" w:rsidP="00B8236E">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0ECD8FD3" w14:textId="77777777" w:rsidR="00B8236E" w:rsidRPr="00B43805" w:rsidRDefault="00B8236E" w:rsidP="00B8236E">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7F135981" w14:textId="77777777" w:rsidR="00B8236E" w:rsidRPr="00B43805" w:rsidRDefault="00B8236E" w:rsidP="00B8236E">
      <w:pPr>
        <w:rPr>
          <w:sz w:val="16"/>
        </w:rPr>
      </w:pPr>
      <w:bookmarkStart w:id="6"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245DB17C" w14:textId="77777777" w:rsidR="00B8236E" w:rsidRPr="00B43805" w:rsidRDefault="00B8236E" w:rsidP="00B8236E">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6"/>
    <w:p w14:paraId="396EB332" w14:textId="77777777" w:rsidR="00B8236E" w:rsidRDefault="00B8236E" w:rsidP="00B8236E">
      <w:pPr>
        <w:pStyle w:val="Heading4"/>
      </w:pPr>
      <w:r>
        <w:t xml:space="preserve">Capitalism is </w:t>
      </w:r>
      <w:r w:rsidRPr="008C64A4">
        <w:rPr>
          <w:u w:val="single"/>
        </w:rPr>
        <w:t>sustainable</w:t>
      </w:r>
      <w:r>
        <w:t>---studies prove.</w:t>
      </w:r>
    </w:p>
    <w:p w14:paraId="66DD5423" w14:textId="77777777" w:rsidR="00B8236E" w:rsidRPr="00474A9D" w:rsidRDefault="00B8236E" w:rsidP="00B8236E">
      <w:r w:rsidRPr="008C64A4">
        <w:t>IEF=Index of Economic Freedom, EPI=Environmental Performance Index, EFW=Economic Freedom of the World Index</w:t>
      </w:r>
    </w:p>
    <w:p w14:paraId="53F1ADC9" w14:textId="77777777" w:rsidR="00B8236E" w:rsidRPr="008C64A4" w:rsidRDefault="00B8236E" w:rsidP="00B8236E">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79A4E782" w14:textId="77777777" w:rsidR="00B8236E" w:rsidRPr="003A27B9" w:rsidRDefault="00B8236E" w:rsidP="00B8236E">
      <w:pPr>
        <w:rPr>
          <w:sz w:val="14"/>
        </w:rPr>
      </w:pPr>
      <w:r w:rsidRPr="003A27B9">
        <w:rPr>
          <w:sz w:val="14"/>
        </w:rPr>
        <w:lastRenderedPageBreak/>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46527138" w14:textId="77777777" w:rsidR="00B8236E" w:rsidRPr="00477209" w:rsidRDefault="00B8236E" w:rsidP="00B8236E">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63CE4915" w14:textId="77777777" w:rsidR="00B8236E" w:rsidRPr="003A27B9" w:rsidRDefault="00B8236E" w:rsidP="00B8236E">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7BD69F5D" w14:textId="77777777" w:rsidR="00B8236E" w:rsidRPr="003A27B9" w:rsidRDefault="00B8236E" w:rsidP="00B8236E">
      <w:pPr>
        <w:rPr>
          <w:sz w:val="14"/>
        </w:rPr>
      </w:pPr>
      <w:r w:rsidRPr="003A27B9">
        <w:rPr>
          <w:sz w:val="14"/>
        </w:rPr>
        <w:t>COUNTRIES’ ECONOMIC FREEDOM AND ENVIRONMENTAL PERFORMANCE</w:t>
      </w:r>
    </w:p>
    <w:p w14:paraId="73ACB2D6" w14:textId="77777777" w:rsidR="00B8236E" w:rsidRPr="003A27B9" w:rsidRDefault="00B8236E" w:rsidP="00B8236E">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4355A5EA" w14:textId="77777777" w:rsidR="00B8236E" w:rsidRPr="003A27B9" w:rsidRDefault="00B8236E" w:rsidP="00B8236E">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47CAEAAF" w14:textId="77777777" w:rsidR="00B8236E" w:rsidRPr="003A27B9" w:rsidRDefault="00B8236E" w:rsidP="00B8236E">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4E9A0BE6" w14:textId="77777777" w:rsidR="00B8236E" w:rsidRPr="003A27B9" w:rsidRDefault="00B8236E" w:rsidP="00B8236E">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w:t>
      </w:r>
      <w:r w:rsidRPr="003A27B9">
        <w:rPr>
          <w:sz w:val="14"/>
        </w:rPr>
        <w:lastRenderedPageBreak/>
        <w:t xml:space="preserve">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06C7459C" w14:textId="77777777" w:rsidR="00B8236E" w:rsidRPr="003A27B9" w:rsidRDefault="00B8236E" w:rsidP="00B8236E">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25C616FD" w14:textId="77777777" w:rsidR="00B8236E" w:rsidRPr="003A27B9" w:rsidRDefault="00B8236E" w:rsidP="00B8236E">
      <w:pPr>
        <w:rPr>
          <w:sz w:val="14"/>
        </w:rPr>
      </w:pPr>
      <w:r w:rsidRPr="003A27B9">
        <w:rPr>
          <w:sz w:val="14"/>
        </w:rPr>
        <w:t>Table 23.1 Top 20 countries in EPI index 2021</w:t>
      </w:r>
    </w:p>
    <w:p w14:paraId="3B6CACEB" w14:textId="77777777" w:rsidR="00B8236E" w:rsidRPr="003A27B9" w:rsidRDefault="00B8236E" w:rsidP="00B8236E">
      <w:pPr>
        <w:rPr>
          <w:sz w:val="14"/>
        </w:rPr>
      </w:pPr>
      <w:r w:rsidRPr="003A27B9">
        <w:rPr>
          <w:sz w:val="14"/>
        </w:rPr>
        <w:t>Country EPI rank 2021 EPI score 2021 10-year change EPI EFW 2020 IEF 2021</w:t>
      </w:r>
    </w:p>
    <w:p w14:paraId="53329860" w14:textId="77777777" w:rsidR="00B8236E" w:rsidRPr="003A27B9" w:rsidRDefault="00B8236E" w:rsidP="00B8236E">
      <w:pPr>
        <w:rPr>
          <w:sz w:val="14"/>
        </w:rPr>
      </w:pPr>
      <w:r w:rsidRPr="003A27B9">
        <w:rPr>
          <w:sz w:val="14"/>
        </w:rPr>
        <w:t>Denmark 1 82.5 7.3 8.09 77.8</w:t>
      </w:r>
    </w:p>
    <w:p w14:paraId="570C6F05" w14:textId="77777777" w:rsidR="00B8236E" w:rsidRPr="003A27B9" w:rsidRDefault="00B8236E" w:rsidP="00B8236E">
      <w:pPr>
        <w:rPr>
          <w:sz w:val="14"/>
        </w:rPr>
      </w:pPr>
      <w:r w:rsidRPr="003A27B9">
        <w:rPr>
          <w:sz w:val="14"/>
        </w:rPr>
        <w:t>Luxembourg 2 82.3 11.6 7.54 76.0</w:t>
      </w:r>
    </w:p>
    <w:p w14:paraId="130BEBFC" w14:textId="77777777" w:rsidR="00B8236E" w:rsidRPr="003A27B9" w:rsidRDefault="00B8236E" w:rsidP="00B8236E">
      <w:pPr>
        <w:rPr>
          <w:sz w:val="14"/>
        </w:rPr>
      </w:pPr>
      <w:r w:rsidRPr="003A27B9">
        <w:rPr>
          <w:sz w:val="14"/>
        </w:rPr>
        <w:t>Switzerland 3 81.5 8.6 8.37 81.9</w:t>
      </w:r>
    </w:p>
    <w:p w14:paraId="4B68DBDE" w14:textId="77777777" w:rsidR="00B8236E" w:rsidRPr="003A27B9" w:rsidRDefault="00B8236E" w:rsidP="00B8236E">
      <w:pPr>
        <w:rPr>
          <w:sz w:val="14"/>
        </w:rPr>
      </w:pPr>
      <w:r w:rsidRPr="003A27B9">
        <w:rPr>
          <w:sz w:val="14"/>
        </w:rPr>
        <w:t>United Kingdom 4 81.3 9 7.71 78.4</w:t>
      </w:r>
    </w:p>
    <w:p w14:paraId="10C7ABC4" w14:textId="77777777" w:rsidR="00B8236E" w:rsidRPr="003A27B9" w:rsidRDefault="00B8236E" w:rsidP="00B8236E">
      <w:pPr>
        <w:rPr>
          <w:sz w:val="14"/>
        </w:rPr>
      </w:pPr>
      <w:r w:rsidRPr="003A27B9">
        <w:rPr>
          <w:sz w:val="14"/>
        </w:rPr>
        <w:t>France 5 80 5.8 7.33 65.7</w:t>
      </w:r>
    </w:p>
    <w:p w14:paraId="5715490E" w14:textId="77777777" w:rsidR="00B8236E" w:rsidRPr="003A27B9" w:rsidRDefault="00B8236E" w:rsidP="00B8236E">
      <w:pPr>
        <w:rPr>
          <w:sz w:val="14"/>
        </w:rPr>
      </w:pPr>
      <w:r w:rsidRPr="003A27B9">
        <w:rPr>
          <w:sz w:val="14"/>
        </w:rPr>
        <w:t>Austria 6 79.6 5.4 7.56 70.1</w:t>
      </w:r>
    </w:p>
    <w:p w14:paraId="66A08988" w14:textId="77777777" w:rsidR="00B8236E" w:rsidRPr="003A27B9" w:rsidRDefault="00B8236E" w:rsidP="00B8236E">
      <w:pPr>
        <w:rPr>
          <w:sz w:val="14"/>
        </w:rPr>
      </w:pPr>
      <w:r w:rsidRPr="003A27B9">
        <w:rPr>
          <w:sz w:val="14"/>
        </w:rPr>
        <w:t>Finland 7 78.9 6 7.64 76.1</w:t>
      </w:r>
    </w:p>
    <w:p w14:paraId="37C91261" w14:textId="77777777" w:rsidR="00B8236E" w:rsidRPr="003A27B9" w:rsidRDefault="00B8236E" w:rsidP="00B8236E">
      <w:pPr>
        <w:rPr>
          <w:sz w:val="14"/>
        </w:rPr>
      </w:pPr>
      <w:r w:rsidRPr="003A27B9">
        <w:rPr>
          <w:sz w:val="14"/>
        </w:rPr>
        <w:t>Sweden 8 78.7 5.3 7.56 74.7</w:t>
      </w:r>
    </w:p>
    <w:p w14:paraId="37D2E343" w14:textId="77777777" w:rsidR="00B8236E" w:rsidRPr="003A27B9" w:rsidRDefault="00B8236E" w:rsidP="00B8236E">
      <w:pPr>
        <w:rPr>
          <w:sz w:val="14"/>
        </w:rPr>
      </w:pPr>
      <w:r w:rsidRPr="003A27B9">
        <w:rPr>
          <w:sz w:val="14"/>
        </w:rPr>
        <w:t>Norway 9 77.7 7.6 7.58 73.4</w:t>
      </w:r>
    </w:p>
    <w:p w14:paraId="30655AE1" w14:textId="77777777" w:rsidR="00B8236E" w:rsidRPr="003A27B9" w:rsidRDefault="00B8236E" w:rsidP="00B8236E">
      <w:pPr>
        <w:rPr>
          <w:sz w:val="14"/>
        </w:rPr>
      </w:pPr>
      <w:r w:rsidRPr="003A27B9">
        <w:rPr>
          <w:sz w:val="14"/>
        </w:rPr>
        <w:t>Germany 10 77.2 1.2 7.65 72.5</w:t>
      </w:r>
    </w:p>
    <w:p w14:paraId="3B5C45E7" w14:textId="77777777" w:rsidR="00B8236E" w:rsidRPr="003A27B9" w:rsidRDefault="00B8236E" w:rsidP="00B8236E">
      <w:pPr>
        <w:rPr>
          <w:sz w:val="14"/>
        </w:rPr>
      </w:pPr>
      <w:r w:rsidRPr="003A27B9">
        <w:rPr>
          <w:sz w:val="14"/>
        </w:rPr>
        <w:t>Netherlands 11 75.3 1.5 7.75 76.8</w:t>
      </w:r>
    </w:p>
    <w:p w14:paraId="5DF2726D" w14:textId="77777777" w:rsidR="00B8236E" w:rsidRPr="003A27B9" w:rsidRDefault="00B8236E" w:rsidP="00B8236E">
      <w:pPr>
        <w:rPr>
          <w:sz w:val="14"/>
        </w:rPr>
      </w:pPr>
      <w:r w:rsidRPr="003A27B9">
        <w:rPr>
          <w:sz w:val="14"/>
        </w:rPr>
        <w:t>Japan 12 75.1 –0.5 7.75 74.1</w:t>
      </w:r>
    </w:p>
    <w:p w14:paraId="391CB2B0" w14:textId="77777777" w:rsidR="00B8236E" w:rsidRPr="003A27B9" w:rsidRDefault="00B8236E" w:rsidP="00B8236E">
      <w:pPr>
        <w:rPr>
          <w:sz w:val="14"/>
        </w:rPr>
      </w:pPr>
      <w:r w:rsidRPr="003A27B9">
        <w:rPr>
          <w:sz w:val="14"/>
        </w:rPr>
        <w:t>Australia 13 74.9 5.5 8.04 82.4</w:t>
      </w:r>
    </w:p>
    <w:p w14:paraId="1CFFE3C7" w14:textId="77777777" w:rsidR="00B8236E" w:rsidRPr="003A27B9" w:rsidRDefault="00B8236E" w:rsidP="00B8236E">
      <w:pPr>
        <w:rPr>
          <w:sz w:val="14"/>
        </w:rPr>
      </w:pPr>
      <w:r w:rsidRPr="003A27B9">
        <w:rPr>
          <w:sz w:val="14"/>
        </w:rPr>
        <w:t>Spain 14 74.3 8.6 7.63 69.9</w:t>
      </w:r>
    </w:p>
    <w:p w14:paraId="1FD21AF8" w14:textId="77777777" w:rsidR="00B8236E" w:rsidRPr="003A27B9" w:rsidRDefault="00B8236E" w:rsidP="00B8236E">
      <w:pPr>
        <w:rPr>
          <w:sz w:val="14"/>
        </w:rPr>
      </w:pPr>
      <w:r w:rsidRPr="003A27B9">
        <w:rPr>
          <w:sz w:val="14"/>
        </w:rPr>
        <w:t>Belgium 15 73.3 2.1 7.37 70.1</w:t>
      </w:r>
    </w:p>
    <w:p w14:paraId="5A614F1E" w14:textId="77777777" w:rsidR="00B8236E" w:rsidRPr="003A27B9" w:rsidRDefault="00B8236E" w:rsidP="00B8236E">
      <w:pPr>
        <w:rPr>
          <w:sz w:val="14"/>
        </w:rPr>
      </w:pPr>
      <w:r w:rsidRPr="003A27B9">
        <w:rPr>
          <w:sz w:val="14"/>
        </w:rPr>
        <w:t>Ireland 16 72.8 2.9 7.86 81.4</w:t>
      </w:r>
    </w:p>
    <w:p w14:paraId="6225267C" w14:textId="77777777" w:rsidR="00B8236E" w:rsidRPr="003A27B9" w:rsidRDefault="00B8236E" w:rsidP="00B8236E">
      <w:pPr>
        <w:rPr>
          <w:sz w:val="14"/>
        </w:rPr>
      </w:pPr>
      <w:r w:rsidRPr="003A27B9">
        <w:rPr>
          <w:sz w:val="14"/>
        </w:rPr>
        <w:t>Iceland 17 72.3 0.4 7.73 77.4</w:t>
      </w:r>
    </w:p>
    <w:p w14:paraId="4642552A" w14:textId="77777777" w:rsidR="00B8236E" w:rsidRPr="003A27B9" w:rsidRDefault="00B8236E" w:rsidP="00B8236E">
      <w:pPr>
        <w:rPr>
          <w:sz w:val="14"/>
        </w:rPr>
      </w:pPr>
      <w:r w:rsidRPr="003A27B9">
        <w:rPr>
          <w:sz w:val="14"/>
        </w:rPr>
        <w:t>Slovenia 18 72 4.6 7.00 68.3</w:t>
      </w:r>
    </w:p>
    <w:p w14:paraId="79C9F83B" w14:textId="77777777" w:rsidR="00B8236E" w:rsidRPr="003A27B9" w:rsidRDefault="00B8236E" w:rsidP="00B8236E">
      <w:pPr>
        <w:rPr>
          <w:sz w:val="14"/>
        </w:rPr>
      </w:pPr>
      <w:r w:rsidRPr="003A27B9">
        <w:rPr>
          <w:sz w:val="14"/>
        </w:rPr>
        <w:t>New Zealand 19 71.3 1.8 8.27 83.9</w:t>
      </w:r>
    </w:p>
    <w:p w14:paraId="5444F6AE" w14:textId="77777777" w:rsidR="00B8236E" w:rsidRPr="003A27B9" w:rsidRDefault="00B8236E" w:rsidP="00B8236E">
      <w:pPr>
        <w:rPr>
          <w:sz w:val="14"/>
        </w:rPr>
      </w:pPr>
      <w:r w:rsidRPr="003A27B9">
        <w:rPr>
          <w:sz w:val="14"/>
        </w:rPr>
        <w:t>Canada 20 71 3.7 7.81 77.9</w:t>
      </w:r>
    </w:p>
    <w:p w14:paraId="74B845CD" w14:textId="77777777" w:rsidR="00B8236E" w:rsidRPr="003A27B9" w:rsidRDefault="00B8236E" w:rsidP="00B8236E">
      <w:pPr>
        <w:rPr>
          <w:sz w:val="14"/>
        </w:rPr>
      </w:pPr>
      <w:r w:rsidRPr="003A27B9">
        <w:rPr>
          <w:sz w:val="14"/>
        </w:rPr>
        <w:t>Average 76.6 4.92 7.71 75.8</w:t>
      </w:r>
    </w:p>
    <w:p w14:paraId="5C5ACC72" w14:textId="77777777" w:rsidR="00B8236E" w:rsidRPr="003A27B9" w:rsidRDefault="00B8236E" w:rsidP="00B8236E">
      <w:pPr>
        <w:rPr>
          <w:sz w:val="14"/>
        </w:rPr>
      </w:pPr>
      <w:r w:rsidRPr="003A27B9">
        <w:rPr>
          <w:sz w:val="14"/>
        </w:rPr>
        <w:t>DISCUSSION</w:t>
      </w:r>
    </w:p>
    <w:p w14:paraId="22621EBD" w14:textId="77777777" w:rsidR="00B8236E" w:rsidRPr="00477209" w:rsidRDefault="00B8236E" w:rsidP="00B8236E">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2941ECA9" w14:textId="77777777" w:rsidR="00B8236E" w:rsidRPr="00477209" w:rsidRDefault="00B8236E" w:rsidP="00B8236E">
      <w:pPr>
        <w:rPr>
          <w:sz w:val="14"/>
        </w:rPr>
      </w:pPr>
      <w:r w:rsidRPr="00477209">
        <w:rPr>
          <w:sz w:val="14"/>
        </w:rPr>
        <w:t>Table 23.2 Bottom 20 countries in EPI index 2021</w:t>
      </w:r>
    </w:p>
    <w:p w14:paraId="6120EB7B" w14:textId="77777777" w:rsidR="00B8236E" w:rsidRPr="00477209" w:rsidRDefault="00B8236E" w:rsidP="00B8236E">
      <w:pPr>
        <w:rPr>
          <w:sz w:val="14"/>
        </w:rPr>
      </w:pPr>
      <w:r w:rsidRPr="00477209">
        <w:rPr>
          <w:sz w:val="14"/>
        </w:rPr>
        <w:lastRenderedPageBreak/>
        <w:t>Country Rank EPI score 10-year change EPI EFW 2020 IEF 2021</w:t>
      </w:r>
    </w:p>
    <w:p w14:paraId="46F6B097" w14:textId="77777777" w:rsidR="00B8236E" w:rsidRPr="00477209" w:rsidRDefault="00B8236E" w:rsidP="00B8236E">
      <w:pPr>
        <w:rPr>
          <w:sz w:val="14"/>
        </w:rPr>
      </w:pPr>
      <w:r w:rsidRPr="00477209">
        <w:rPr>
          <w:sz w:val="14"/>
        </w:rPr>
        <w:t>Mali 159 28.5 –1.8 5.85 55.6</w:t>
      </w:r>
    </w:p>
    <w:p w14:paraId="00E161B5" w14:textId="77777777" w:rsidR="00B8236E" w:rsidRPr="00477209" w:rsidRDefault="00B8236E" w:rsidP="00B8236E">
      <w:pPr>
        <w:rPr>
          <w:sz w:val="14"/>
        </w:rPr>
      </w:pPr>
      <w:r w:rsidRPr="00477209">
        <w:rPr>
          <w:sz w:val="14"/>
        </w:rPr>
        <w:t>China 160 28.4 11.4 6.27 58.4</w:t>
      </w:r>
    </w:p>
    <w:p w14:paraId="616E0FDA" w14:textId="77777777" w:rsidR="00B8236E" w:rsidRPr="00477209" w:rsidRDefault="00B8236E" w:rsidP="00B8236E">
      <w:pPr>
        <w:rPr>
          <w:sz w:val="14"/>
        </w:rPr>
      </w:pPr>
      <w:r w:rsidRPr="00477209">
        <w:rPr>
          <w:sz w:val="14"/>
        </w:rPr>
        <w:t>Morocco 160 28.4 2.6 6.55 63.3</w:t>
      </w:r>
    </w:p>
    <w:p w14:paraId="566319C1" w14:textId="77777777" w:rsidR="00B8236E" w:rsidRPr="00477209" w:rsidRDefault="00B8236E" w:rsidP="00B8236E">
      <w:pPr>
        <w:rPr>
          <w:sz w:val="14"/>
        </w:rPr>
      </w:pPr>
      <w:r w:rsidRPr="00477209">
        <w:rPr>
          <w:sz w:val="14"/>
        </w:rPr>
        <w:t>Nepal 162 28.3 –10.3 6.54 50.7</w:t>
      </w:r>
    </w:p>
    <w:p w14:paraId="32DFD436" w14:textId="77777777" w:rsidR="00B8236E" w:rsidRPr="00477209" w:rsidRDefault="00B8236E" w:rsidP="00B8236E">
      <w:pPr>
        <w:rPr>
          <w:sz w:val="14"/>
        </w:rPr>
      </w:pPr>
      <w:r w:rsidRPr="00477209">
        <w:rPr>
          <w:sz w:val="14"/>
        </w:rPr>
        <w:t>Nigeria 162 28.3 –6.1 6.70 58.7</w:t>
      </w:r>
    </w:p>
    <w:p w14:paraId="4FDCDFF3" w14:textId="77777777" w:rsidR="00B8236E" w:rsidRPr="003A27B9" w:rsidRDefault="00B8236E" w:rsidP="00B8236E">
      <w:pPr>
        <w:rPr>
          <w:sz w:val="14"/>
        </w:rPr>
      </w:pPr>
      <w:r w:rsidRPr="00477209">
        <w:rPr>
          <w:sz w:val="14"/>
        </w:rPr>
        <w:t>Indonesia 164 28.2 4.1 7.09 66.9</w:t>
      </w:r>
    </w:p>
    <w:p w14:paraId="6788604A" w14:textId="77777777" w:rsidR="00B8236E" w:rsidRPr="003A27B9" w:rsidRDefault="00B8236E" w:rsidP="00B8236E">
      <w:pPr>
        <w:rPr>
          <w:sz w:val="14"/>
        </w:rPr>
      </w:pPr>
      <w:r w:rsidRPr="003A27B9">
        <w:rPr>
          <w:sz w:val="14"/>
        </w:rPr>
        <w:t>Chad 165 28.1 NA 5.55 50.4</w:t>
      </w:r>
    </w:p>
    <w:p w14:paraId="75E2F01D" w14:textId="77777777" w:rsidR="00B8236E" w:rsidRPr="003A27B9" w:rsidRDefault="00B8236E" w:rsidP="00B8236E">
      <w:pPr>
        <w:rPr>
          <w:sz w:val="14"/>
        </w:rPr>
      </w:pPr>
      <w:r w:rsidRPr="003A27B9">
        <w:rPr>
          <w:sz w:val="14"/>
        </w:rPr>
        <w:t>Mauritania 165 28.1 –3.3 6.13 56.1</w:t>
      </w:r>
    </w:p>
    <w:p w14:paraId="1E2284B2" w14:textId="77777777" w:rsidR="00B8236E" w:rsidRPr="003A27B9" w:rsidRDefault="00B8236E" w:rsidP="00B8236E">
      <w:pPr>
        <w:rPr>
          <w:sz w:val="14"/>
        </w:rPr>
      </w:pPr>
      <w:r w:rsidRPr="003A27B9">
        <w:rPr>
          <w:sz w:val="14"/>
        </w:rPr>
        <w:t>Guatemala 167 28 –3 7.56 64.0</w:t>
      </w:r>
    </w:p>
    <w:p w14:paraId="2D495364" w14:textId="77777777" w:rsidR="00B8236E" w:rsidRPr="003A27B9" w:rsidRDefault="00B8236E" w:rsidP="00B8236E">
      <w:pPr>
        <w:rPr>
          <w:sz w:val="14"/>
        </w:rPr>
      </w:pPr>
      <w:r w:rsidRPr="003A27B9">
        <w:rPr>
          <w:sz w:val="14"/>
        </w:rPr>
        <w:t>Madagascar 167 28 –5.4 6.10 57.7</w:t>
      </w:r>
    </w:p>
    <w:p w14:paraId="7110FC0A" w14:textId="77777777" w:rsidR="00B8236E" w:rsidRPr="003A27B9" w:rsidRDefault="00B8236E" w:rsidP="00B8236E">
      <w:pPr>
        <w:rPr>
          <w:sz w:val="14"/>
        </w:rPr>
      </w:pPr>
      <w:r w:rsidRPr="003A27B9">
        <w:rPr>
          <w:sz w:val="14"/>
        </w:rPr>
        <w:t>Ghana 169 27.7 –6.1 6.49 59.2</w:t>
      </w:r>
    </w:p>
    <w:p w14:paraId="33A20E3C" w14:textId="77777777" w:rsidR="00B8236E" w:rsidRPr="003A27B9" w:rsidRDefault="00B8236E" w:rsidP="00B8236E">
      <w:pPr>
        <w:rPr>
          <w:sz w:val="14"/>
        </w:rPr>
      </w:pPr>
      <w:r w:rsidRPr="003A27B9">
        <w:rPr>
          <w:sz w:val="14"/>
        </w:rPr>
        <w:t>Sudan 170 27.6 1.7 4.21 39.1</w:t>
      </w:r>
    </w:p>
    <w:p w14:paraId="6B08DE59" w14:textId="77777777" w:rsidR="00B8236E" w:rsidRPr="003A27B9" w:rsidRDefault="00B8236E" w:rsidP="00B8236E">
      <w:pPr>
        <w:rPr>
          <w:sz w:val="14"/>
        </w:rPr>
      </w:pPr>
      <w:r w:rsidRPr="003A27B9">
        <w:rPr>
          <w:sz w:val="14"/>
        </w:rPr>
        <w:t>Turkey 171 26.3 –0.5 6.48 64.0</w:t>
      </w:r>
    </w:p>
    <w:p w14:paraId="4E46F245" w14:textId="77777777" w:rsidR="00B8236E" w:rsidRPr="003A27B9" w:rsidRDefault="00B8236E" w:rsidP="00B8236E">
      <w:pPr>
        <w:rPr>
          <w:sz w:val="14"/>
        </w:rPr>
      </w:pPr>
      <w:r w:rsidRPr="003A27B9">
        <w:rPr>
          <w:sz w:val="14"/>
        </w:rPr>
        <w:t>Haiti 172 26.1 2.4 6.57 50.8</w:t>
      </w:r>
    </w:p>
    <w:p w14:paraId="12C91750" w14:textId="77777777" w:rsidR="00B8236E" w:rsidRPr="003A27B9" w:rsidRDefault="00B8236E" w:rsidP="00B8236E">
      <w:pPr>
        <w:rPr>
          <w:sz w:val="14"/>
        </w:rPr>
      </w:pPr>
      <w:r w:rsidRPr="003A27B9">
        <w:rPr>
          <w:sz w:val="14"/>
        </w:rPr>
        <w:t>Liberia 173 24.9 –4 6.51 49.2</w:t>
      </w:r>
    </w:p>
    <w:p w14:paraId="47900E29" w14:textId="77777777" w:rsidR="00B8236E" w:rsidRPr="003A27B9" w:rsidRDefault="00B8236E" w:rsidP="00B8236E">
      <w:pPr>
        <w:rPr>
          <w:sz w:val="14"/>
        </w:rPr>
      </w:pPr>
      <w:r w:rsidRPr="003A27B9">
        <w:rPr>
          <w:sz w:val="14"/>
        </w:rPr>
        <w:t>Papua New Guinea 174 24.8 0.2 6.17 58.9</w:t>
      </w:r>
    </w:p>
    <w:p w14:paraId="7C7C1A46" w14:textId="77777777" w:rsidR="00B8236E" w:rsidRPr="003A27B9" w:rsidRDefault="00B8236E" w:rsidP="00B8236E">
      <w:pPr>
        <w:rPr>
          <w:sz w:val="14"/>
        </w:rPr>
      </w:pPr>
      <w:r w:rsidRPr="003A27B9">
        <w:rPr>
          <w:sz w:val="14"/>
        </w:rPr>
        <w:t>Pakistan 175 24.6 1.4 6.03 51.7</w:t>
      </w:r>
    </w:p>
    <w:p w14:paraId="4008F866" w14:textId="77777777" w:rsidR="00B8236E" w:rsidRPr="003A27B9" w:rsidRDefault="00B8236E" w:rsidP="00B8236E">
      <w:pPr>
        <w:rPr>
          <w:sz w:val="14"/>
        </w:rPr>
      </w:pPr>
      <w:r w:rsidRPr="003A27B9">
        <w:rPr>
          <w:sz w:val="14"/>
        </w:rPr>
        <w:t>Bangladesh 176 23.1 –1.9 5.89 56.5</w:t>
      </w:r>
    </w:p>
    <w:p w14:paraId="332E3C65" w14:textId="77777777" w:rsidR="00B8236E" w:rsidRPr="003A27B9" w:rsidRDefault="00B8236E" w:rsidP="00B8236E">
      <w:pPr>
        <w:rPr>
          <w:sz w:val="14"/>
        </w:rPr>
      </w:pPr>
      <w:r w:rsidRPr="003A27B9">
        <w:rPr>
          <w:sz w:val="14"/>
        </w:rPr>
        <w:t>Vietnam 177 20.1 –0.6 6.42 61.7</w:t>
      </w:r>
    </w:p>
    <w:p w14:paraId="0FCFB248" w14:textId="77777777" w:rsidR="00B8236E" w:rsidRPr="003A27B9" w:rsidRDefault="00B8236E" w:rsidP="00B8236E">
      <w:pPr>
        <w:rPr>
          <w:sz w:val="14"/>
        </w:rPr>
      </w:pPr>
      <w:r w:rsidRPr="003A27B9">
        <w:rPr>
          <w:sz w:val="14"/>
        </w:rPr>
        <w:t>India 178 18.9 –0.6 6.72 56.5</w:t>
      </w:r>
    </w:p>
    <w:p w14:paraId="2DF7217D" w14:textId="77777777" w:rsidR="00B8236E" w:rsidRPr="003A27B9" w:rsidRDefault="00B8236E" w:rsidP="00B8236E">
      <w:pPr>
        <w:rPr>
          <w:sz w:val="14"/>
        </w:rPr>
      </w:pPr>
      <w:r w:rsidRPr="003A27B9">
        <w:rPr>
          <w:sz w:val="14"/>
        </w:rPr>
        <w:t>Average 26.3 –0.99 6.29 56.4</w:t>
      </w:r>
    </w:p>
    <w:p w14:paraId="7CCC8E20" w14:textId="77777777" w:rsidR="00B8236E" w:rsidRPr="003A27B9" w:rsidRDefault="00B8236E" w:rsidP="00B8236E">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4E755A09" w14:textId="77777777" w:rsidR="00B8236E" w:rsidRPr="003A27B9" w:rsidRDefault="00B8236E" w:rsidP="00B8236E">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070BE137" w14:textId="77777777" w:rsidR="00B8236E" w:rsidRPr="00477209" w:rsidRDefault="00B8236E" w:rsidP="00B8236E">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w:t>
      </w:r>
      <w:r w:rsidRPr="00477209">
        <w:rPr>
          <w:rStyle w:val="StyleUnderline"/>
        </w:rPr>
        <w:lastRenderedPageBreak/>
        <w:t xml:space="preserve">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6DCBBB91" w14:textId="77777777" w:rsidR="00B8236E" w:rsidRPr="003A27B9" w:rsidRDefault="00B8236E" w:rsidP="00B8236E">
      <w:pPr>
        <w:rPr>
          <w:sz w:val="14"/>
        </w:rPr>
      </w:pPr>
      <w:r w:rsidRPr="00477209">
        <w:rPr>
          <w:sz w:val="14"/>
        </w:rPr>
        <w:t>CONCLUSION</w:t>
      </w:r>
    </w:p>
    <w:p w14:paraId="3BE7998B" w14:textId="77777777" w:rsidR="00B8236E" w:rsidRPr="003A27B9" w:rsidRDefault="00B8236E" w:rsidP="00B8236E">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3EFA4AAE" w14:textId="77777777" w:rsidR="00B8236E" w:rsidRPr="003A27B9" w:rsidRDefault="00B8236E" w:rsidP="00B8236E">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230FBF3E" w14:textId="77777777" w:rsidR="00B8236E" w:rsidRPr="003A27B9" w:rsidRDefault="00B8236E" w:rsidP="00B8236E">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2E2872AF" w14:textId="77777777" w:rsidR="00B8236E" w:rsidRPr="00477209" w:rsidRDefault="00B8236E" w:rsidP="00B8236E">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1A572EC9" w14:textId="77777777" w:rsidR="00B8236E" w:rsidRDefault="00B8236E" w:rsidP="00B8236E">
      <w:pPr>
        <w:pStyle w:val="Heading2"/>
      </w:pPr>
      <w:r>
        <w:lastRenderedPageBreak/>
        <w:t>DA---Lobbying</w:t>
      </w:r>
    </w:p>
    <w:p w14:paraId="1DAA929D" w14:textId="77777777" w:rsidR="00B8236E" w:rsidRDefault="00B8236E" w:rsidP="00B8236E">
      <w:pPr>
        <w:pStyle w:val="Heading3"/>
      </w:pPr>
      <w:r>
        <w:lastRenderedPageBreak/>
        <w:t>Lobbying DA---2AC</w:t>
      </w:r>
    </w:p>
    <w:p w14:paraId="33C7505A" w14:textId="77777777" w:rsidR="00B8236E" w:rsidRDefault="00B8236E" w:rsidP="00B8236E">
      <w:pPr>
        <w:pStyle w:val="Heading4"/>
      </w:pPr>
      <w:r>
        <w:t xml:space="preserve">It’s about </w:t>
      </w:r>
      <w:r>
        <w:rPr>
          <w:u w:val="single"/>
        </w:rPr>
        <w:t>tech unions</w:t>
      </w:r>
      <w:r>
        <w:t xml:space="preserve">, not </w:t>
      </w:r>
      <w:r>
        <w:rPr>
          <w:u w:val="single"/>
        </w:rPr>
        <w:t>federal ones</w:t>
      </w:r>
      <w:r>
        <w:t xml:space="preserve">. Insert. </w:t>
      </w:r>
    </w:p>
    <w:p w14:paraId="006252D5" w14:textId="77777777" w:rsidR="00B8236E" w:rsidRDefault="00B8236E" w:rsidP="00B8236E">
      <w:r w:rsidRPr="00C15A67">
        <w:rPr>
          <w:rStyle w:val="Style13ptBold"/>
        </w:rPr>
        <w:t>Paslaski 24</w:t>
      </w:r>
      <w:r>
        <w:t xml:space="preserve"> – M.A. in Comparative and International Social Policy from the University of York.</w:t>
      </w:r>
    </w:p>
    <w:p w14:paraId="57106974" w14:textId="77777777" w:rsidR="00B8236E" w:rsidRDefault="00B8236E" w:rsidP="00B8236E">
      <w:r>
        <w:t>Sophia Paslaski, “Organized Labor Is Key to Governing Big Tech,” Lawfare, 11-18-2024, https://www.lawfaremedia.org/article/organized-labor-is-key-to-governing-big-tech</w:t>
      </w:r>
    </w:p>
    <w:p w14:paraId="2BAA6A33" w14:textId="77777777" w:rsidR="00B8236E" w:rsidRPr="007266E5" w:rsidRDefault="00B8236E" w:rsidP="00B8236E">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43B8ED56" w14:textId="77777777" w:rsidR="00B8236E" w:rsidRPr="0052291B" w:rsidRDefault="00B8236E" w:rsidP="00B8236E">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2875C8AC" w14:textId="77777777" w:rsidR="00B8236E" w:rsidRPr="0052291B" w:rsidRDefault="00B8236E" w:rsidP="00B8236E">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49A02C73" w14:textId="77777777" w:rsidR="00B8236E" w:rsidRPr="0052291B" w:rsidRDefault="00B8236E" w:rsidP="00B8236E">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20D619F0" w14:textId="77777777" w:rsidR="00B8236E" w:rsidRPr="0052291B" w:rsidRDefault="00B8236E" w:rsidP="00B8236E">
      <w:pPr>
        <w:rPr>
          <w:sz w:val="16"/>
          <w:szCs w:val="16"/>
        </w:rPr>
      </w:pPr>
      <w:r w:rsidRPr="0052291B">
        <w:rPr>
          <w:sz w:val="16"/>
          <w:szCs w:val="16"/>
        </w:rPr>
        <w:t>Regulating Big Tech Through Big Tech Unions</w:t>
      </w:r>
    </w:p>
    <w:p w14:paraId="50ADBDB7" w14:textId="77777777" w:rsidR="00B8236E" w:rsidRPr="0052291B" w:rsidRDefault="00B8236E" w:rsidP="00B8236E">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453F1CB" w14:textId="77777777" w:rsidR="00B8236E" w:rsidRPr="0052291B" w:rsidRDefault="00B8236E" w:rsidP="00B8236E">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136FCA32" w14:textId="77777777" w:rsidR="00B8236E" w:rsidRPr="0052291B" w:rsidRDefault="00B8236E" w:rsidP="00B8236E">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w:t>
      </w:r>
      <w:r w:rsidRPr="0052291B">
        <w:rPr>
          <w:sz w:val="16"/>
        </w:rPr>
        <w:lastRenderedPageBreak/>
        <w:t xml:space="preserve">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2ACA4A6" w14:textId="77777777" w:rsidR="00B8236E" w:rsidRPr="0052291B" w:rsidRDefault="00B8236E" w:rsidP="00B8236E">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74354EE4" w14:textId="77777777" w:rsidR="00B8236E" w:rsidRPr="0052291B" w:rsidRDefault="00B8236E" w:rsidP="00B8236E">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3C2071D2" w14:textId="77777777" w:rsidR="00B8236E" w:rsidRPr="0052291B" w:rsidRDefault="00B8236E" w:rsidP="00B8236E">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C684C">
        <w:rPr>
          <w:rStyle w:val="Emphasis"/>
          <w:highlight w:val="cyan"/>
        </w:rPr>
        <w:t>unionized</w:t>
      </w:r>
      <w:r w:rsidRPr="00AC684C">
        <w:rPr>
          <w:sz w:val="16"/>
          <w:highlight w:val="cyan"/>
        </w:rPr>
        <w:t xml:space="preserve"> tech </w:t>
      </w:r>
      <w:r w:rsidRPr="00AC684C">
        <w:rPr>
          <w:rStyle w:val="Emphasis"/>
          <w:highlight w:val="cyan"/>
        </w:rPr>
        <w:t>workers</w:t>
      </w:r>
      <w:r w:rsidRPr="00AC684C">
        <w:rPr>
          <w:rStyle w:val="StyleUnderline"/>
          <w:highlight w:val="cyan"/>
        </w:rPr>
        <w:t xml:space="preserve"> are </w:t>
      </w:r>
      <w:r w:rsidRPr="00AC684C">
        <w:rPr>
          <w:rStyle w:val="Emphasis"/>
          <w:highlight w:val="cya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43BB5BD5" w14:textId="77777777" w:rsidR="00B8236E" w:rsidRPr="0052291B" w:rsidRDefault="00B8236E" w:rsidP="00B8236E">
      <w:pPr>
        <w:rPr>
          <w:sz w:val="16"/>
          <w:szCs w:val="16"/>
        </w:rPr>
      </w:pPr>
      <w:r w:rsidRPr="0052291B">
        <w:rPr>
          <w:sz w:val="16"/>
          <w:szCs w:val="16"/>
        </w:rPr>
        <w:t>Working Within (and Without) the NLRA</w:t>
      </w:r>
    </w:p>
    <w:p w14:paraId="05BECC5B" w14:textId="77777777" w:rsidR="00B8236E" w:rsidRPr="0052291B" w:rsidRDefault="00B8236E" w:rsidP="00B8236E">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03B26799" w14:textId="77777777" w:rsidR="00B8236E" w:rsidRPr="0052291B" w:rsidRDefault="00B8236E" w:rsidP="00B8236E">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6E3D1652" w14:textId="77777777" w:rsidR="00B8236E" w:rsidRPr="0052291B" w:rsidRDefault="00B8236E" w:rsidP="00B8236E">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388E3B67" w14:textId="77777777" w:rsidR="00B8236E" w:rsidRPr="0052291B" w:rsidRDefault="00B8236E" w:rsidP="00B8236E">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w:t>
      </w:r>
      <w:r w:rsidRPr="0052291B">
        <w:rPr>
          <w:sz w:val="16"/>
          <w:szCs w:val="16"/>
        </w:rPr>
        <w:lastRenderedPageBreak/>
        <w:t xml:space="preserve">Alphabet and Google, but on the internet writ large. AWU, unconstrained by the traditional scope of bargaining, could use its organizing power to influence its employer in ways lawmakers, regulators, and traditional unions cannot. </w:t>
      </w:r>
    </w:p>
    <w:p w14:paraId="4389C2BF" w14:textId="77777777" w:rsidR="00B8236E" w:rsidRPr="0052291B" w:rsidRDefault="00B8236E" w:rsidP="00B8236E">
      <w:pPr>
        <w:rPr>
          <w:sz w:val="16"/>
          <w:szCs w:val="16"/>
        </w:rPr>
      </w:pPr>
      <w:r w:rsidRPr="0052291B">
        <w:rPr>
          <w:sz w:val="16"/>
          <w:szCs w:val="16"/>
        </w:rPr>
        <w:t>***</w:t>
      </w:r>
    </w:p>
    <w:p w14:paraId="1700FB8C" w14:textId="77777777" w:rsidR="00B8236E" w:rsidRDefault="00B8236E" w:rsidP="00B8236E">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1BBEDB64" w14:textId="77777777" w:rsidR="00B8236E" w:rsidRPr="00B261EE" w:rsidRDefault="00B8236E" w:rsidP="00B8236E">
      <w:pPr>
        <w:pStyle w:val="Heading3"/>
      </w:pPr>
      <w:r w:rsidRPr="00B261EE">
        <w:lastRenderedPageBreak/>
        <w:t>Chinese AI---2AC</w:t>
      </w:r>
    </w:p>
    <w:p w14:paraId="03F34148" w14:textId="77777777" w:rsidR="00B8236E" w:rsidRDefault="00B8236E" w:rsidP="00B8236E">
      <w:pPr>
        <w:pStyle w:val="Heading4"/>
      </w:pPr>
      <w:r>
        <w:t xml:space="preserve">China won’t use AI for military purposes because that would require surrendering </w:t>
      </w:r>
      <w:r w:rsidRPr="0079241A">
        <w:rPr>
          <w:u w:val="single"/>
        </w:rPr>
        <w:t>too much control</w:t>
      </w:r>
    </w:p>
    <w:p w14:paraId="261C123E" w14:textId="77777777" w:rsidR="00B8236E" w:rsidRDefault="00B8236E" w:rsidP="00B8236E">
      <w:r w:rsidRPr="005A51CC">
        <w:rPr>
          <w:rStyle w:val="Style13ptBold"/>
        </w:rPr>
        <w:t>Bresnick 12-31</w:t>
      </w:r>
      <w:r>
        <w:t>-2024, MA Asian Studies, Research Fellow at Georgetown University’s Center for Security and Emerging Technology. (Sam, "The Obstacles to China’s AI Power," Foreign Affairs, https://www.foreignaffairs.com/china/obstacles-china-ai-military-power) [Language edited]</w:t>
      </w:r>
    </w:p>
    <w:p w14:paraId="1DF49903" w14:textId="77777777" w:rsidR="00B8236E" w:rsidRPr="00091A4F" w:rsidRDefault="00B8236E" w:rsidP="00B8236E">
      <w:pPr>
        <w:rPr>
          <w:sz w:val="16"/>
        </w:rPr>
      </w:pPr>
      <w:r w:rsidRPr="00091A4F">
        <w:rPr>
          <w:sz w:val="16"/>
        </w:rPr>
        <w:t xml:space="preserve">But </w:t>
      </w:r>
      <w:r w:rsidRPr="00091A4F">
        <w:rPr>
          <w:rStyle w:val="Emphasis"/>
          <w:highlight w:val="cyan"/>
        </w:rPr>
        <w:t>even if China</w:t>
      </w:r>
      <w:r w:rsidRPr="00091A4F">
        <w:rPr>
          <w:sz w:val="16"/>
        </w:rPr>
        <w:t xml:space="preserve"> </w:t>
      </w:r>
      <w:r w:rsidRPr="00091A4F">
        <w:rPr>
          <w:rStyle w:val="StyleUnderline"/>
        </w:rPr>
        <w:t>figures out how to</w:t>
      </w:r>
      <w:r w:rsidRPr="00091A4F">
        <w:rPr>
          <w:sz w:val="16"/>
        </w:rPr>
        <w:t xml:space="preserve"> </w:t>
      </w:r>
      <w:r w:rsidRPr="00091A4F">
        <w:rPr>
          <w:rStyle w:val="Emphasis"/>
          <w:highlight w:val="cyan"/>
        </w:rPr>
        <w:t>overcome</w:t>
      </w:r>
      <w:r w:rsidRPr="00091A4F">
        <w:rPr>
          <w:sz w:val="16"/>
        </w:rPr>
        <w:t xml:space="preserve"> </w:t>
      </w:r>
      <w:r w:rsidRPr="00AC7C36">
        <w:rPr>
          <w:rStyle w:val="StyleUnderline"/>
        </w:rPr>
        <w:t>these</w:t>
      </w:r>
      <w:r w:rsidRPr="00091A4F">
        <w:rPr>
          <w:sz w:val="16"/>
        </w:rPr>
        <w:t xml:space="preserve"> </w:t>
      </w:r>
      <w:r w:rsidRPr="001E36FC">
        <w:rPr>
          <w:rStyle w:val="Emphasis"/>
          <w:highlight w:val="cyan"/>
        </w:rPr>
        <w:t>technical roadblocks</w:t>
      </w:r>
      <w:r w:rsidRPr="00AC7C36">
        <w:rPr>
          <w:sz w:val="16"/>
        </w:rPr>
        <w:t xml:space="preserve">, </w:t>
      </w:r>
      <w:r w:rsidRPr="00AC7C36">
        <w:rPr>
          <w:rStyle w:val="StyleUnderline"/>
        </w:rPr>
        <w:t>it will still face</w:t>
      </w:r>
      <w:r w:rsidRPr="00AC7C36">
        <w:rPr>
          <w:sz w:val="16"/>
        </w:rPr>
        <w:t xml:space="preserve"> several </w:t>
      </w:r>
      <w:r w:rsidRPr="00AC7C36">
        <w:rPr>
          <w:rStyle w:val="Emphasis"/>
        </w:rPr>
        <w:t>organizational</w:t>
      </w:r>
      <w:r w:rsidRPr="00F72E14">
        <w:rPr>
          <w:rStyle w:val="StyleUnderline"/>
        </w:rPr>
        <w:t xml:space="preserve"> and </w:t>
      </w:r>
      <w:r w:rsidRPr="00091A4F">
        <w:rPr>
          <w:rStyle w:val="Emphasis"/>
          <w:highlight w:val="cyan"/>
        </w:rPr>
        <w:t>political hurdles</w:t>
      </w:r>
      <w:r w:rsidRPr="00F72E14">
        <w:rPr>
          <w:rStyle w:val="StyleUnderline"/>
        </w:rPr>
        <w:t xml:space="preserve"> </w:t>
      </w:r>
      <w:r w:rsidRPr="00AC7C36">
        <w:rPr>
          <w:rStyle w:val="StyleUnderline"/>
        </w:rPr>
        <w:t>that</w:t>
      </w:r>
      <w:r w:rsidRPr="00091A4F">
        <w:rPr>
          <w:sz w:val="16"/>
        </w:rPr>
        <w:t xml:space="preserve"> </w:t>
      </w:r>
      <w:r w:rsidRPr="00F72E14">
        <w:rPr>
          <w:rStyle w:val="StyleUnderline"/>
        </w:rPr>
        <w:t xml:space="preserve">could </w:t>
      </w:r>
      <w:r w:rsidRPr="00091A4F">
        <w:rPr>
          <w:rStyle w:val="StyleUnderline"/>
          <w:highlight w:val="cyan"/>
        </w:rPr>
        <w:t xml:space="preserve">keep it from </w:t>
      </w:r>
      <w:r w:rsidRPr="00091A4F">
        <w:rPr>
          <w:rStyle w:val="Emphasis"/>
          <w:highlight w:val="cyan"/>
        </w:rPr>
        <w:t>taking</w:t>
      </w:r>
      <w:r w:rsidRPr="00091A4F">
        <w:rPr>
          <w:sz w:val="16"/>
        </w:rPr>
        <w:t xml:space="preserve"> full </w:t>
      </w:r>
      <w:r w:rsidRPr="00091A4F">
        <w:rPr>
          <w:rStyle w:val="Emphasis"/>
          <w:highlight w:val="cyan"/>
        </w:rPr>
        <w:t>advantage</w:t>
      </w:r>
      <w:r w:rsidRPr="00091A4F">
        <w:rPr>
          <w:sz w:val="16"/>
          <w:highlight w:val="cyan"/>
        </w:rPr>
        <w:t xml:space="preserve"> </w:t>
      </w:r>
      <w:r w:rsidRPr="00091A4F">
        <w:rPr>
          <w:rStyle w:val="StyleUnderline"/>
          <w:highlight w:val="cyan"/>
        </w:rPr>
        <w:t xml:space="preserve">of </w:t>
      </w:r>
      <w:r w:rsidRPr="00091A4F">
        <w:rPr>
          <w:rStyle w:val="Emphasis"/>
          <w:highlight w:val="cyan"/>
        </w:rPr>
        <w:t>AI</w:t>
      </w:r>
      <w:r w:rsidRPr="00F72E14">
        <w:rPr>
          <w:rStyle w:val="Emphasis"/>
        </w:rPr>
        <w:t>-enabled military tech</w:t>
      </w:r>
      <w:r w:rsidRPr="00091A4F">
        <w:rPr>
          <w:sz w:val="16"/>
        </w:rPr>
        <w:t xml:space="preserve">nologies in tomorrow’s conflicts. </w:t>
      </w:r>
      <w:r w:rsidRPr="00091A4F">
        <w:rPr>
          <w:rStyle w:val="StyleUnderline"/>
          <w:highlight w:val="cyan"/>
        </w:rPr>
        <w:t>There is</w:t>
      </w:r>
      <w:r w:rsidRPr="00F72E14">
        <w:rPr>
          <w:rStyle w:val="StyleUnderline"/>
        </w:rPr>
        <w:t>,</w:t>
      </w:r>
      <w:r w:rsidRPr="00091A4F">
        <w:rPr>
          <w:sz w:val="16"/>
        </w:rPr>
        <w:t xml:space="preserve"> for instance, </w:t>
      </w:r>
      <w:r w:rsidRPr="00F72E14">
        <w:rPr>
          <w:rStyle w:val="StyleUnderline"/>
        </w:rPr>
        <w:t xml:space="preserve">a looming </w:t>
      </w:r>
      <w:r w:rsidRPr="00091A4F">
        <w:rPr>
          <w:rStyle w:val="Emphasis"/>
          <w:highlight w:val="cyan"/>
        </w:rPr>
        <w:t>tension</w:t>
      </w:r>
      <w:r w:rsidRPr="00091A4F">
        <w:rPr>
          <w:rStyle w:val="StyleUnderline"/>
          <w:highlight w:val="cyan"/>
        </w:rPr>
        <w:t xml:space="preserve"> between </w:t>
      </w:r>
      <w:r w:rsidRPr="00091A4F">
        <w:rPr>
          <w:rStyle w:val="Emphasis"/>
          <w:highlight w:val="cyan"/>
        </w:rPr>
        <w:t>relying on AI</w:t>
      </w:r>
      <w:r w:rsidRPr="00091A4F">
        <w:rPr>
          <w:sz w:val="16"/>
        </w:rPr>
        <w:t xml:space="preserve"> to guide battlefield operations and decision-making, on the one hand, </w:t>
      </w:r>
      <w:r w:rsidRPr="00091A4F">
        <w:rPr>
          <w:rStyle w:val="StyleUnderline"/>
          <w:highlight w:val="cyan"/>
        </w:rPr>
        <w:t>and the PLA’s</w:t>
      </w:r>
      <w:r w:rsidRPr="00F72E14">
        <w:rPr>
          <w:rStyle w:val="StyleUnderline"/>
        </w:rPr>
        <w:t xml:space="preserve"> highly </w:t>
      </w:r>
      <w:r w:rsidRPr="00F72E14">
        <w:rPr>
          <w:rStyle w:val="Emphasis"/>
        </w:rPr>
        <w:t>hierarchical</w:t>
      </w:r>
      <w:r w:rsidRPr="00091A4F">
        <w:rPr>
          <w:sz w:val="16"/>
        </w:rPr>
        <w:t xml:space="preserve">, </w:t>
      </w:r>
      <w:r w:rsidRPr="00091A4F">
        <w:rPr>
          <w:rStyle w:val="Emphasis"/>
          <w:highlight w:val="cyan"/>
        </w:rPr>
        <w:t>centralized</w:t>
      </w:r>
      <w:r w:rsidRPr="00091A4F">
        <w:rPr>
          <w:sz w:val="16"/>
        </w:rPr>
        <w:t xml:space="preserve"> bureaucratic </w:t>
      </w:r>
      <w:r w:rsidRPr="00091A4F">
        <w:rPr>
          <w:rStyle w:val="Emphasis"/>
          <w:highlight w:val="cyan"/>
        </w:rPr>
        <w:t>processes</w:t>
      </w:r>
      <w:r w:rsidRPr="00091A4F">
        <w:rPr>
          <w:sz w:val="16"/>
        </w:rPr>
        <w:t xml:space="preserve">, on the other. </w:t>
      </w:r>
      <w:r w:rsidRPr="001E36FC">
        <w:rPr>
          <w:rStyle w:val="StyleUnderline"/>
          <w:highlight w:val="cyan"/>
        </w:rPr>
        <w:t>Xi’s</w:t>
      </w:r>
      <w:r w:rsidRPr="00091A4F">
        <w:rPr>
          <w:sz w:val="16"/>
        </w:rPr>
        <w:t xml:space="preserve"> ongoing </w:t>
      </w:r>
      <w:r w:rsidRPr="001E36FC">
        <w:rPr>
          <w:rStyle w:val="Emphasis"/>
          <w:highlight w:val="cyan"/>
        </w:rPr>
        <w:t>consolidation</w:t>
      </w:r>
      <w:r w:rsidRPr="00F72E14">
        <w:rPr>
          <w:rStyle w:val="Emphasis"/>
        </w:rPr>
        <w:t xml:space="preserve"> of power</w:t>
      </w:r>
      <w:r w:rsidRPr="00091A4F">
        <w:rPr>
          <w:sz w:val="16"/>
        </w:rPr>
        <w:t xml:space="preserve"> </w:t>
      </w:r>
      <w:r w:rsidRPr="001E36FC">
        <w:rPr>
          <w:rStyle w:val="StyleUnderline"/>
          <w:highlight w:val="cyan"/>
        </w:rPr>
        <w:t>might</w:t>
      </w:r>
      <w:r w:rsidRPr="00091A4F">
        <w:rPr>
          <w:sz w:val="16"/>
        </w:rPr>
        <w:t xml:space="preserve"> also </w:t>
      </w:r>
      <w:r w:rsidRPr="001E36FC">
        <w:rPr>
          <w:rStyle w:val="Emphasis"/>
          <w:highlight w:val="cyan"/>
        </w:rPr>
        <w:t>limit</w:t>
      </w:r>
      <w:r w:rsidRPr="00091A4F">
        <w:rPr>
          <w:sz w:val="16"/>
        </w:rPr>
        <w:t xml:space="preserve"> the effective </w:t>
      </w:r>
      <w:r w:rsidRPr="001E36FC">
        <w:rPr>
          <w:rStyle w:val="Emphasis"/>
          <w:highlight w:val="cyan"/>
        </w:rPr>
        <w:t>application</w:t>
      </w:r>
      <w:r w:rsidRPr="00091A4F">
        <w:rPr>
          <w:sz w:val="16"/>
        </w:rPr>
        <w:t xml:space="preserve"> </w:t>
      </w:r>
      <w:r w:rsidRPr="00F72E14">
        <w:rPr>
          <w:rStyle w:val="StyleUnderline"/>
        </w:rPr>
        <w:t>of AI</w:t>
      </w:r>
      <w:r w:rsidRPr="00091A4F">
        <w:rPr>
          <w:sz w:val="16"/>
        </w:rPr>
        <w:t xml:space="preserve">-enabled </w:t>
      </w:r>
      <w:r w:rsidRPr="00F72E14">
        <w:rPr>
          <w:rStyle w:val="StyleUnderline"/>
        </w:rPr>
        <w:t>tools</w:t>
      </w:r>
      <w:r w:rsidRPr="00091A4F">
        <w:rPr>
          <w:sz w:val="16"/>
        </w:rPr>
        <w:t xml:space="preserve">. Although Beijing clearly hopes that AI will allow its soldiers to automate their way around thorny political choices in future wars, it is unlikely that the technology, </w:t>
      </w:r>
      <w:r w:rsidRPr="00F72E14">
        <w:rPr>
          <w:rStyle w:val="Emphasis"/>
        </w:rPr>
        <w:t>even if</w:t>
      </w:r>
      <w:r w:rsidRPr="00091A4F">
        <w:rPr>
          <w:sz w:val="16"/>
        </w:rPr>
        <w:t xml:space="preserve"> exquisitely </w:t>
      </w:r>
      <w:r w:rsidRPr="00F72E14">
        <w:rPr>
          <w:rStyle w:val="StyleUnderline"/>
        </w:rPr>
        <w:t>developed</w:t>
      </w:r>
      <w:r w:rsidRPr="00091A4F">
        <w:rPr>
          <w:sz w:val="16"/>
        </w:rPr>
        <w:t>, will fully ameliorate the Chinese military’s decision-making difficulties.</w:t>
      </w:r>
    </w:p>
    <w:p w14:paraId="4B9EBC51" w14:textId="77777777" w:rsidR="00B8236E" w:rsidRPr="00091A4F" w:rsidRDefault="00B8236E" w:rsidP="00B8236E">
      <w:pPr>
        <w:rPr>
          <w:sz w:val="16"/>
        </w:rPr>
      </w:pPr>
      <w:r w:rsidRPr="00091A4F">
        <w:rPr>
          <w:sz w:val="16"/>
        </w:rPr>
        <w:t>Decision Trouble</w:t>
      </w:r>
    </w:p>
    <w:p w14:paraId="23AB3A0E" w14:textId="77777777" w:rsidR="00B8236E" w:rsidRPr="00091A4F" w:rsidRDefault="00B8236E" w:rsidP="00B8236E">
      <w:pPr>
        <w:rPr>
          <w:sz w:val="16"/>
        </w:rPr>
      </w:pPr>
      <w:r w:rsidRPr="00091A4F">
        <w:rPr>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7ADF01A0" w14:textId="77777777" w:rsidR="00B8236E" w:rsidRPr="00F72E14" w:rsidRDefault="00B8236E" w:rsidP="00B8236E">
      <w:pPr>
        <w:rPr>
          <w:rStyle w:val="StyleUnderline"/>
        </w:rPr>
      </w:pPr>
      <w:r w:rsidRPr="00091A4F">
        <w:rPr>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F72E14">
        <w:rPr>
          <w:rStyle w:val="StyleUnderlin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584E4F75" w14:textId="77777777" w:rsidR="00B8236E" w:rsidRPr="00091A4F" w:rsidRDefault="00B8236E" w:rsidP="00B8236E">
      <w:pPr>
        <w:rPr>
          <w:sz w:val="16"/>
        </w:rPr>
      </w:pPr>
      <w:r w:rsidRPr="00091A4F">
        <w:rPr>
          <w:sz w:val="16"/>
        </w:rPr>
        <w:t xml:space="preserve">Chinese military publications, for example, have reported on complaints about the tendency of </w:t>
      </w:r>
      <w:r w:rsidRPr="00F72E14">
        <w:rPr>
          <w:rStyle w:val="StyleUnderline"/>
        </w:rPr>
        <w:t>senior officers</w:t>
      </w:r>
      <w:r w:rsidRPr="00091A4F">
        <w:rPr>
          <w:sz w:val="16"/>
        </w:rPr>
        <w:t xml:space="preserve"> in the Chinese armed forces to </w:t>
      </w:r>
      <w:r w:rsidRPr="00F72E14">
        <w:rPr>
          <w:rStyle w:val="Emphasis"/>
        </w:rPr>
        <w:t>micromanage</w:t>
      </w:r>
      <w:r w:rsidRPr="00091A4F">
        <w:rPr>
          <w:sz w:val="16"/>
        </w:rPr>
        <w:t xml:space="preserve"> </w:t>
      </w:r>
      <w:r w:rsidRPr="00F72E14">
        <w:rPr>
          <w:rStyle w:val="StyleUnderline"/>
        </w:rPr>
        <w:t>their subordinates’ activities</w:t>
      </w:r>
      <w:r w:rsidRPr="00091A4F">
        <w:rPr>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4F4B30EA" w14:textId="77777777" w:rsidR="00B8236E" w:rsidRPr="00091A4F" w:rsidRDefault="00B8236E" w:rsidP="00B8236E">
      <w:pPr>
        <w:rPr>
          <w:sz w:val="16"/>
        </w:rPr>
      </w:pPr>
      <w:r w:rsidRPr="00091A4F">
        <w:rPr>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12A0730D" w14:textId="77777777" w:rsidR="00B8236E" w:rsidRPr="00091A4F" w:rsidRDefault="00B8236E" w:rsidP="00B8236E">
      <w:pPr>
        <w:rPr>
          <w:sz w:val="16"/>
        </w:rPr>
      </w:pPr>
      <w:r w:rsidRPr="00091A4F">
        <w:rPr>
          <w:sz w:val="16"/>
        </w:rPr>
        <w:t>Increasing Centralization</w:t>
      </w:r>
    </w:p>
    <w:p w14:paraId="306A7EBC" w14:textId="77777777" w:rsidR="00B8236E" w:rsidRPr="00091A4F" w:rsidRDefault="00B8236E" w:rsidP="00B8236E">
      <w:pPr>
        <w:rPr>
          <w:sz w:val="16"/>
        </w:rPr>
      </w:pPr>
      <w:r w:rsidRPr="00091A4F">
        <w:rPr>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008CB0F1" w14:textId="77777777" w:rsidR="00B8236E" w:rsidRPr="00091A4F" w:rsidRDefault="00B8236E" w:rsidP="00B8236E">
      <w:pPr>
        <w:rPr>
          <w:sz w:val="16"/>
        </w:rPr>
      </w:pPr>
      <w:r w:rsidRPr="00091A4F">
        <w:rPr>
          <w:sz w:val="16"/>
        </w:rPr>
        <w:t xml:space="preserve">Xi’s campaign for centralized power has extended to the military. Although exerting absolute control over the PLA may not be possible, Xi has tried. He has consolidated command structures to ensure the PLA’s loyalty and has purged, suspended, or placed under investigation several </w:t>
      </w:r>
      <w:r w:rsidRPr="00091A4F">
        <w:rPr>
          <w:sz w:val="16"/>
        </w:rPr>
        <w:lastRenderedPageBreak/>
        <w:t>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306CBB55" w14:textId="77777777" w:rsidR="00B8236E" w:rsidRPr="00091A4F" w:rsidRDefault="00B8236E" w:rsidP="00B8236E">
      <w:pPr>
        <w:rPr>
          <w:sz w:val="16"/>
        </w:rPr>
      </w:pPr>
      <w:r w:rsidRPr="00091A4F">
        <w:rPr>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091A4F">
        <w:rPr>
          <w:rStyle w:val="StyleUnderline"/>
          <w:highlight w:val="cyan"/>
        </w:rPr>
        <w:t xml:space="preserve">China’s </w:t>
      </w:r>
      <w:r w:rsidRPr="00091A4F">
        <w:rPr>
          <w:rStyle w:val="Emphasis"/>
          <w:highlight w:val="cyan"/>
        </w:rPr>
        <w:t>hierarchical</w:t>
      </w:r>
      <w:r w:rsidRPr="00091A4F">
        <w:rPr>
          <w:rStyle w:val="StyleUnderline"/>
          <w:highlight w:val="cyan"/>
        </w:rPr>
        <w:t xml:space="preserve"> military culture</w:t>
      </w:r>
      <w:r w:rsidRPr="00091A4F">
        <w:rPr>
          <w:sz w:val="16"/>
        </w:rPr>
        <w:t xml:space="preserve">, </w:t>
      </w:r>
      <w:r w:rsidRPr="00091A4F">
        <w:rPr>
          <w:rStyle w:val="StyleUnderline"/>
          <w:highlight w:val="cyan"/>
        </w:rPr>
        <w:t>could</w:t>
      </w:r>
      <w:r w:rsidRPr="00091A4F">
        <w:rPr>
          <w:rStyle w:val="StyleUnderline"/>
        </w:rPr>
        <w:t xml:space="preserve"> weaken or</w:t>
      </w:r>
      <w:r w:rsidRPr="00091A4F">
        <w:rPr>
          <w:sz w:val="16"/>
        </w:rPr>
        <w:t xml:space="preserve"> even </w:t>
      </w:r>
      <w:r w:rsidRPr="00091A4F">
        <w:rPr>
          <w:rStyle w:val="Emphasis"/>
          <w:highlight w:val="cyan"/>
        </w:rPr>
        <w:t>obviate</w:t>
      </w:r>
      <w:r w:rsidRPr="00091A4F">
        <w:rPr>
          <w:sz w:val="16"/>
        </w:rPr>
        <w:t xml:space="preserve"> </w:t>
      </w:r>
      <w:r w:rsidRPr="00091A4F">
        <w:rPr>
          <w:rStyle w:val="StyleUnderline"/>
          <w:highlight w:val="cyan"/>
        </w:rPr>
        <w:t>the</w:t>
      </w:r>
      <w:r w:rsidRPr="00091A4F">
        <w:rPr>
          <w:rStyle w:val="StyleUnderline"/>
        </w:rPr>
        <w:t xml:space="preserve"> </w:t>
      </w:r>
      <w:r w:rsidRPr="00091A4F">
        <w:rPr>
          <w:rStyle w:val="Emphasis"/>
        </w:rPr>
        <w:t xml:space="preserve">supposed </w:t>
      </w:r>
      <w:r w:rsidRPr="00091A4F">
        <w:rPr>
          <w:rStyle w:val="Emphasis"/>
          <w:highlight w:val="cyan"/>
        </w:rPr>
        <w:t>advantages</w:t>
      </w:r>
      <w:r w:rsidRPr="00091A4F">
        <w:rPr>
          <w:rStyle w:val="StyleUnderline"/>
          <w:highlight w:val="cyan"/>
        </w:rPr>
        <w:t xml:space="preserve"> of AI</w:t>
      </w:r>
      <w:r w:rsidRPr="00AC7C36">
        <w:rPr>
          <w:rStyle w:val="StyleUnderline"/>
        </w:rPr>
        <w:t xml:space="preserve"> tools</w:t>
      </w:r>
      <w:r w:rsidRPr="00091A4F">
        <w:rPr>
          <w:rStyle w:val="StyleUnderline"/>
        </w:rPr>
        <w:t xml:space="preserve"> in future conflicts</w:t>
      </w:r>
      <w:r w:rsidRPr="00091A4F">
        <w:rPr>
          <w:sz w:val="16"/>
        </w:rPr>
        <w:t>.</w:t>
      </w:r>
    </w:p>
    <w:p w14:paraId="565B850B" w14:textId="77777777" w:rsidR="00B8236E" w:rsidRPr="00091A4F" w:rsidRDefault="00B8236E" w:rsidP="00B8236E">
      <w:pPr>
        <w:rPr>
          <w:sz w:val="16"/>
        </w:rPr>
      </w:pPr>
      <w:r w:rsidRPr="00091A4F">
        <w:rPr>
          <w:sz w:val="16"/>
        </w:rPr>
        <w:t>Xi’s consolidation of power might limit China’s effective use of AI.</w:t>
      </w:r>
    </w:p>
    <w:p w14:paraId="100BE22F" w14:textId="77777777" w:rsidR="00B8236E" w:rsidRPr="00091A4F" w:rsidRDefault="00B8236E" w:rsidP="00B8236E">
      <w:pPr>
        <w:rPr>
          <w:sz w:val="16"/>
        </w:rPr>
      </w:pPr>
      <w:r w:rsidRPr="00091A4F">
        <w:rPr>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32F0E584" w14:textId="77777777" w:rsidR="00B8236E" w:rsidRPr="00F75C62" w:rsidRDefault="00B8236E" w:rsidP="00B8236E">
      <w:pPr>
        <w:rPr>
          <w:sz w:val="16"/>
        </w:rPr>
      </w:pPr>
      <w:r w:rsidRPr="00F75C62">
        <w:rPr>
          <w:sz w:val="16"/>
        </w:rPr>
        <w:t xml:space="preserve">Even if Xi delegates warfighting decisions to </w:t>
      </w:r>
      <w:r w:rsidRPr="00AC7C36">
        <w:rPr>
          <w:rStyle w:val="StyleUnderline"/>
          <w:highlight w:val="cyan"/>
        </w:rPr>
        <w:t>PLA officers</w:t>
      </w:r>
      <w:r w:rsidRPr="00F75C62">
        <w:rPr>
          <w:sz w:val="16"/>
        </w:rPr>
        <w:t xml:space="preserve">, however, it stands to reason that they </w:t>
      </w:r>
      <w:r w:rsidRPr="00AC7C36">
        <w:rPr>
          <w:rStyle w:val="StyleUnderline"/>
          <w:highlight w:val="cyan"/>
        </w:rPr>
        <w:t xml:space="preserve">may be reluctant to </w:t>
      </w:r>
      <w:r w:rsidRPr="00AC7C36">
        <w:rPr>
          <w:rStyle w:val="Emphasis"/>
          <w:highlight w:val="cyan"/>
        </w:rPr>
        <w:t>delegate</w:t>
      </w:r>
      <w:r w:rsidRPr="00F75C62">
        <w:rPr>
          <w:sz w:val="16"/>
        </w:rPr>
        <w:t xml:space="preserve"> their own decisions </w:t>
      </w:r>
      <w:r w:rsidRPr="00F75C62">
        <w:rPr>
          <w:rStyle w:val="Emphasis"/>
        </w:rPr>
        <w:t xml:space="preserve">to </w:t>
      </w:r>
      <w:r w:rsidRPr="00091A4F">
        <w:rPr>
          <w:rStyle w:val="Emphasis"/>
        </w:rPr>
        <w:t>AI</w:t>
      </w:r>
      <w:r w:rsidRPr="00F75C62">
        <w:rPr>
          <w:sz w:val="16"/>
        </w:rPr>
        <w:t xml:space="preserve">. The Chinese system punishes PLA officers who fail to carry out their duties to certain standards. </w:t>
      </w:r>
      <w:r w:rsidRPr="00F75C62">
        <w:rPr>
          <w:rStyle w:val="StyleUnderline"/>
        </w:rPr>
        <w:t xml:space="preserve">It is easy to imagine commanders being disciplined if AI-enabled systems lead them to make militarily or politically </w:t>
      </w:r>
      <w:r w:rsidRPr="00F75C62">
        <w:rPr>
          <w:rStyle w:val="Emphasis"/>
        </w:rPr>
        <w:t>disastrous choices</w:t>
      </w:r>
      <w:r w:rsidRPr="00F75C62">
        <w:rPr>
          <w:sz w:val="16"/>
        </w:rPr>
        <w:t xml:space="preserve">. </w:t>
      </w:r>
      <w:r w:rsidRPr="00091A4F">
        <w:rPr>
          <w:rStyle w:val="StyleUnderline"/>
          <w:highlight w:val="cyan"/>
        </w:rPr>
        <w:t xml:space="preserve">The </w:t>
      </w:r>
      <w:r w:rsidRPr="00091A4F">
        <w:rPr>
          <w:rStyle w:val="Emphasis"/>
          <w:highlight w:val="cyan"/>
        </w:rPr>
        <w:t>unpredictability</w:t>
      </w:r>
      <w:r w:rsidRPr="00091A4F">
        <w:rPr>
          <w:rStyle w:val="StyleUnderline"/>
        </w:rPr>
        <w:t xml:space="preserve"> and </w:t>
      </w:r>
      <w:r w:rsidRPr="00AC7C36">
        <w:rPr>
          <w:rStyle w:val="StyleUnderline"/>
        </w:rPr>
        <w:t>unreliability of</w:t>
      </w:r>
      <w:r w:rsidRPr="00AC7C36">
        <w:rPr>
          <w:sz w:val="16"/>
        </w:rPr>
        <w:t xml:space="preserve"> current-generation </w:t>
      </w:r>
      <w:r w:rsidRPr="00AC7C36">
        <w:rPr>
          <w:rStyle w:val="StyleUnderline"/>
        </w:rPr>
        <w:t>AI might</w:t>
      </w:r>
      <w:r w:rsidRPr="00F75C62">
        <w:rPr>
          <w:rStyle w:val="StyleUnderline"/>
        </w:rPr>
        <w:t xml:space="preserve"> also </w:t>
      </w:r>
      <w:r w:rsidRPr="00091A4F">
        <w:rPr>
          <w:rStyle w:val="StyleUnderline"/>
          <w:highlight w:val="cyan"/>
        </w:rPr>
        <w:t xml:space="preserve">make it </w:t>
      </w:r>
      <w:r w:rsidRPr="00091A4F">
        <w:rPr>
          <w:rStyle w:val="Emphasis"/>
          <w:highlight w:val="cyan"/>
        </w:rPr>
        <w:t>difficult</w:t>
      </w:r>
      <w:r w:rsidRPr="00091A4F">
        <w:rPr>
          <w:rStyle w:val="StyleUnderline"/>
          <w:highlight w:val="cyan"/>
        </w:rPr>
        <w:t xml:space="preserve"> for the PLA</w:t>
      </w:r>
      <w:r w:rsidRPr="00F75C62">
        <w:rPr>
          <w:sz w:val="16"/>
        </w:rPr>
        <w:t xml:space="preserve">’s decision-makers </w:t>
      </w:r>
      <w:r w:rsidRPr="00091A4F">
        <w:rPr>
          <w:rStyle w:val="StyleUnderline"/>
          <w:highlight w:val="cyan"/>
        </w:rPr>
        <w:t>to</w:t>
      </w:r>
      <w:r w:rsidRPr="00F75C62">
        <w:rPr>
          <w:sz w:val="16"/>
        </w:rPr>
        <w:t xml:space="preserve"> fully </w:t>
      </w:r>
      <w:r w:rsidRPr="00091A4F">
        <w:rPr>
          <w:rStyle w:val="Emphasis"/>
          <w:highlight w:val="cyan"/>
        </w:rPr>
        <w:t>trust</w:t>
      </w:r>
      <w:r w:rsidRPr="00F75C62">
        <w:rPr>
          <w:rStyle w:val="Emphasis"/>
        </w:rPr>
        <w:t xml:space="preserve"> these </w:t>
      </w:r>
      <w:r w:rsidRPr="00091A4F">
        <w:rPr>
          <w:rStyle w:val="Emphasis"/>
          <w:highlight w:val="cyan"/>
        </w:rPr>
        <w:t>new tools</w:t>
      </w:r>
      <w:r w:rsidRPr="00F75C62">
        <w:rPr>
          <w:sz w:val="16"/>
        </w:rPr>
        <w:t>.</w:t>
      </w:r>
    </w:p>
    <w:p w14:paraId="5EA1B485" w14:textId="77777777" w:rsidR="00B8236E" w:rsidRDefault="00B8236E" w:rsidP="00B8236E">
      <w:pPr>
        <w:rPr>
          <w:sz w:val="16"/>
        </w:rPr>
      </w:pPr>
      <w:r w:rsidRPr="00F75C62">
        <w:rPr>
          <w:sz w:val="16"/>
        </w:rPr>
        <w:t xml:space="preserve">Further complicating PLA decision-making is the fact that </w:t>
      </w:r>
      <w:r w:rsidRPr="00F75C62">
        <w:rPr>
          <w:rStyle w:val="StyleUnderline"/>
        </w:rPr>
        <w:t xml:space="preserve">Xi has strengthened the </w:t>
      </w:r>
      <w:r w:rsidRPr="00091A4F">
        <w:rPr>
          <w:rStyle w:val="Emphasis"/>
          <w:highlight w:val="cyan"/>
        </w:rPr>
        <w:t>party</w:t>
      </w:r>
      <w:r w:rsidRPr="00F75C62">
        <w:rPr>
          <w:rStyle w:val="StyleUnderline"/>
        </w:rPr>
        <w:t xml:space="preserve">’s </w:t>
      </w:r>
      <w:r w:rsidRPr="00091A4F">
        <w:rPr>
          <w:rStyle w:val="Emphasis"/>
          <w:highlight w:val="cyan"/>
        </w:rPr>
        <w:t>control</w:t>
      </w:r>
      <w:r w:rsidRPr="00F75C62">
        <w:rPr>
          <w:rStyle w:val="StyleUnderline"/>
        </w:rPr>
        <w:t xml:space="preserve"> over the military</w:t>
      </w:r>
      <w:r w:rsidRPr="00F75C62">
        <w:rPr>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F75C62">
        <w:rPr>
          <w:rStyle w:val="StyleUnderline"/>
        </w:rPr>
        <w:t xml:space="preserve">their prominence </w:t>
      </w:r>
      <w:r w:rsidRPr="00091A4F">
        <w:rPr>
          <w:rStyle w:val="StyleUnderline"/>
          <w:highlight w:val="cyan"/>
        </w:rPr>
        <w:t xml:space="preserve">could </w:t>
      </w:r>
      <w:r w:rsidRPr="00091A4F">
        <w:rPr>
          <w:rStyle w:val="Emphasis"/>
          <w:highlight w:val="cyan"/>
        </w:rPr>
        <w:t>complicate</w:t>
      </w:r>
      <w:r w:rsidRPr="00F75C62">
        <w:rPr>
          <w:rStyle w:val="StyleUnderline"/>
        </w:rPr>
        <w:t xml:space="preserve"> the use of </w:t>
      </w:r>
      <w:r w:rsidRPr="00091A4F">
        <w:rPr>
          <w:rStyle w:val="StyleUnderline"/>
          <w:highlight w:val="cyan"/>
        </w:rPr>
        <w:t>AI tools</w:t>
      </w:r>
      <w:r w:rsidRPr="00F75C62">
        <w:rPr>
          <w:rStyle w:val="StyleUnderline"/>
        </w:rPr>
        <w:t xml:space="preserve">, especially </w:t>
      </w:r>
      <w:r w:rsidRPr="00091A4F">
        <w:rPr>
          <w:rStyle w:val="StyleUnderline"/>
          <w:highlight w:val="cyan"/>
        </w:rPr>
        <w:t>if those</w:t>
      </w:r>
      <w:r w:rsidRPr="00F75C62">
        <w:rPr>
          <w:rStyle w:val="StyleUnderline"/>
        </w:rPr>
        <w:t xml:space="preserve"> technologies </w:t>
      </w:r>
      <w:r w:rsidRPr="00091A4F">
        <w:rPr>
          <w:rStyle w:val="StyleUnderline"/>
          <w:highlight w:val="cyan"/>
        </w:rPr>
        <w:t>recommend</w:t>
      </w:r>
      <w:r w:rsidRPr="00F75C62">
        <w:rPr>
          <w:rStyle w:val="StyleUnderline"/>
        </w:rPr>
        <w:t xml:space="preserve"> </w:t>
      </w:r>
      <w:r w:rsidRPr="00091A4F">
        <w:rPr>
          <w:rStyle w:val="Emphasis"/>
          <w:highlight w:val="cyan"/>
        </w:rPr>
        <w:t>politically risky</w:t>
      </w:r>
      <w:r w:rsidRPr="00F75C62">
        <w:rPr>
          <w:rStyle w:val="StyleUnderline"/>
        </w:rPr>
        <w:t xml:space="preserve"> or otherwise unacceptable </w:t>
      </w:r>
      <w:r w:rsidRPr="00091A4F">
        <w:rPr>
          <w:rStyle w:val="Emphasis"/>
          <w:highlight w:val="cyan"/>
        </w:rPr>
        <w:t>operations</w:t>
      </w:r>
      <w:r w:rsidRPr="00F75C62">
        <w:rPr>
          <w:sz w:val="16"/>
        </w:rPr>
        <w:t xml:space="preserve">. </w:t>
      </w:r>
      <w:r w:rsidRPr="00F75C62">
        <w:rPr>
          <w:rStyle w:val="StyleUnderline"/>
        </w:rPr>
        <w:t xml:space="preserve">Differences between </w:t>
      </w:r>
      <w:r w:rsidRPr="00F75C62">
        <w:rPr>
          <w:rStyle w:val="Emphasis"/>
        </w:rPr>
        <w:t>Xi’s view</w:t>
      </w:r>
      <w:r w:rsidRPr="00F75C62">
        <w:rPr>
          <w:sz w:val="16"/>
        </w:rPr>
        <w:t xml:space="preserve"> </w:t>
      </w:r>
      <w:r w:rsidRPr="00F75C62">
        <w:rPr>
          <w:rStyle w:val="StyleUnderline"/>
        </w:rPr>
        <w:t>of the correct political decision</w:t>
      </w:r>
      <w:r w:rsidRPr="00F75C62">
        <w:rPr>
          <w:sz w:val="16"/>
        </w:rPr>
        <w:t xml:space="preserve"> in a conflict </w:t>
      </w:r>
      <w:r w:rsidRPr="00F75C62">
        <w:rPr>
          <w:rStyle w:val="StyleUnderline"/>
        </w:rPr>
        <w:t xml:space="preserve">and the recommendation of an </w:t>
      </w:r>
      <w:r w:rsidRPr="00F75C62">
        <w:rPr>
          <w:rStyle w:val="Emphasis"/>
        </w:rPr>
        <w:t>AI tool,</w:t>
      </w:r>
      <w:r w:rsidRPr="00F75C62">
        <w:rPr>
          <w:sz w:val="16"/>
        </w:rPr>
        <w:t xml:space="preserve"> or even concern among military officers that there might be a difference, </w:t>
      </w:r>
      <w:r w:rsidRPr="00F75C62">
        <w:rPr>
          <w:rStyle w:val="StyleUnderline"/>
        </w:rPr>
        <w:t>could lead to</w:t>
      </w:r>
      <w:r w:rsidRPr="00F75C62">
        <w:rPr>
          <w:sz w:val="16"/>
        </w:rPr>
        <w:t xml:space="preserve"> operational [</w:t>
      </w:r>
      <w:r w:rsidRPr="00F75C62">
        <w:rPr>
          <w:rStyle w:val="Emphasis"/>
        </w:rPr>
        <w:t>inaction</w:t>
      </w:r>
      <w:r w:rsidRPr="00F75C62">
        <w:rPr>
          <w:sz w:val="16"/>
        </w:rPr>
        <w:t>] paralysis.</w:t>
      </w:r>
    </w:p>
    <w:p w14:paraId="46504E59" w14:textId="77777777" w:rsidR="00B8236E" w:rsidRDefault="00B8236E" w:rsidP="00B8236E">
      <w:pPr>
        <w:pStyle w:val="Heading3"/>
      </w:pPr>
      <w:r>
        <w:lastRenderedPageBreak/>
        <w:t>FTC DeReg---2AC</w:t>
      </w:r>
    </w:p>
    <w:p w14:paraId="11DA92FD" w14:textId="77777777" w:rsidR="00B8236E" w:rsidRDefault="00B8236E" w:rsidP="00B8236E">
      <w:pPr>
        <w:pStyle w:val="Heading4"/>
      </w:pPr>
      <w:r>
        <w:t xml:space="preserve">Politicization of the </w:t>
      </w:r>
      <w:r>
        <w:rPr>
          <w:u w:val="single"/>
        </w:rPr>
        <w:t>FTC</w:t>
      </w:r>
      <w:r>
        <w:t xml:space="preserve"> collapses its </w:t>
      </w:r>
      <w:r>
        <w:rPr>
          <w:u w:val="single"/>
        </w:rPr>
        <w:t>independence</w:t>
      </w:r>
      <w:r>
        <w:t xml:space="preserve">, making anti-trust enforcement </w:t>
      </w:r>
      <w:r>
        <w:rPr>
          <w:u w:val="single"/>
        </w:rPr>
        <w:t>impossible</w:t>
      </w:r>
      <w:r>
        <w:t>.</w:t>
      </w:r>
    </w:p>
    <w:p w14:paraId="0945A18C" w14:textId="77777777" w:rsidR="00B8236E" w:rsidRPr="00365856" w:rsidRDefault="00B8236E" w:rsidP="00B8236E">
      <w:r w:rsidRPr="00B05EA4">
        <w:rPr>
          <w:rStyle w:val="Style13ptBold"/>
        </w:rPr>
        <w:t>Tuttle ’25</w:t>
      </w:r>
      <w:r>
        <w:t xml:space="preserve"> [Bryce; March 28; B.A. in Political Science from Stanford University, J.D. Candidate at Stanford Law School; The Sling, “The FTC Should Not Be Wielded as a Weapon of Authoritarianism,” https://www.thesling.org/the-ftc-should-not-be-wielded-as-a-weapon-of-authoritarianism/]</w:t>
      </w:r>
    </w:p>
    <w:p w14:paraId="4F531CB9" w14:textId="77777777" w:rsidR="00B8236E" w:rsidRDefault="00B8236E" w:rsidP="00B8236E">
      <w:pPr>
        <w:rPr>
          <w:sz w:val="16"/>
        </w:rPr>
      </w:pPr>
      <w:r w:rsidRPr="0088270C">
        <w:rPr>
          <w:rStyle w:val="StyleUnderline"/>
        </w:rPr>
        <w:t xml:space="preserve">I </w:t>
      </w:r>
      <w:r w:rsidRPr="0088270C">
        <w:rPr>
          <w:rStyle w:val="Emphasis"/>
        </w:rPr>
        <w:t>was wrong</w:t>
      </w:r>
      <w:r w:rsidRPr="00EA6072">
        <w:rPr>
          <w:sz w:val="16"/>
        </w:rPr>
        <w:t xml:space="preserve">. Wednesday’s actions, likely directed by Chair </w:t>
      </w:r>
      <w:r w:rsidRPr="00D8448A">
        <w:rPr>
          <w:rStyle w:val="Emphasis"/>
        </w:rPr>
        <w:t>Ferguson</w:t>
      </w:r>
      <w:r w:rsidRPr="00EA6072">
        <w:rPr>
          <w:rStyle w:val="StyleUnderline"/>
        </w:rPr>
        <w:t xml:space="preserve"> and his staff, </w:t>
      </w:r>
      <w:r w:rsidRPr="00D8448A">
        <w:rPr>
          <w:rStyle w:val="StyleUnderline"/>
        </w:rPr>
        <w:t>indicate</w:t>
      </w:r>
      <w:r w:rsidRPr="00EA6072">
        <w:rPr>
          <w:sz w:val="16"/>
        </w:rPr>
        <w:t xml:space="preserve"> that </w:t>
      </w:r>
      <w:r w:rsidRPr="00D8448A">
        <w:rPr>
          <w:rStyle w:val="StyleUnderline"/>
        </w:rPr>
        <w:t>the</w:t>
      </w:r>
      <w:r w:rsidRPr="00EA6072">
        <w:rPr>
          <w:sz w:val="16"/>
        </w:rPr>
        <w:t xml:space="preserve"> Chair of the </w:t>
      </w:r>
      <w:r w:rsidRPr="00EA6072">
        <w:rPr>
          <w:rStyle w:val="Emphasis"/>
          <w:highlight w:val="cyan"/>
        </w:rPr>
        <w:t>FTC</w:t>
      </w:r>
      <w:r w:rsidRPr="00EA6072">
        <w:rPr>
          <w:sz w:val="16"/>
        </w:rPr>
        <w:t xml:space="preserve"> plans to </w:t>
      </w:r>
      <w:r w:rsidRPr="00D8448A">
        <w:rPr>
          <w:rStyle w:val="StyleUnderline"/>
        </w:rPr>
        <w:t xml:space="preserve">use his agency as a </w:t>
      </w:r>
      <w:r w:rsidRPr="00EA6072">
        <w:rPr>
          <w:rStyle w:val="Emphasis"/>
          <w:highlight w:val="cyan"/>
        </w:rPr>
        <w:t>weapon</w:t>
      </w:r>
      <w:r w:rsidRPr="00EA6072">
        <w:rPr>
          <w:rStyle w:val="StyleUnderline"/>
          <w:highlight w:val="cyan"/>
        </w:rPr>
        <w:t xml:space="preserve"> in Trump’s</w:t>
      </w:r>
      <w:r w:rsidRPr="00EA6072">
        <w:rPr>
          <w:rStyle w:val="StyleUnderline"/>
        </w:rPr>
        <w:t xml:space="preserve"> </w:t>
      </w:r>
      <w:r w:rsidRPr="00EA6072">
        <w:rPr>
          <w:rStyle w:val="Emphasis"/>
        </w:rPr>
        <w:t xml:space="preserve">antidemocratic </w:t>
      </w:r>
      <w:r w:rsidRPr="00EA6072">
        <w:rPr>
          <w:rStyle w:val="Emphasis"/>
          <w:highlight w:val="cyan"/>
        </w:rPr>
        <w:t>arsenal</w:t>
      </w:r>
      <w:r w:rsidRPr="00EA6072">
        <w:rPr>
          <w:rStyle w:val="StyleUnderline"/>
        </w:rPr>
        <w:t>.</w:t>
      </w:r>
      <w:r w:rsidRPr="00EA6072">
        <w:rPr>
          <w:sz w:val="16"/>
        </w:rPr>
        <w:t xml:space="preserve"> Ferguson will, presumably </w:t>
      </w:r>
      <w:r w:rsidRPr="00EA6072">
        <w:rPr>
          <w:rStyle w:val="StyleUnderline"/>
          <w:highlight w:val="cyan"/>
        </w:rPr>
        <w:t xml:space="preserve">in pursuit of Trump’s </w:t>
      </w:r>
      <w:r w:rsidRPr="00EA6072">
        <w:rPr>
          <w:rStyle w:val="Emphasis"/>
          <w:highlight w:val="cyan"/>
        </w:rPr>
        <w:t>favor</w:t>
      </w:r>
      <w:r w:rsidRPr="00EA6072">
        <w:rPr>
          <w:sz w:val="16"/>
        </w:rPr>
        <w:t xml:space="preserve"> and Musk’s political war chest, </w:t>
      </w:r>
      <w:r w:rsidRPr="00EA6072">
        <w:rPr>
          <w:rStyle w:val="StyleUnderline"/>
          <w:highlight w:val="cyan"/>
        </w:rPr>
        <w:t>sacrifice</w:t>
      </w:r>
      <w:r w:rsidRPr="00EA6072">
        <w:rPr>
          <w:sz w:val="16"/>
        </w:rPr>
        <w:t xml:space="preserve"> the </w:t>
      </w:r>
      <w:r w:rsidRPr="00EA6072">
        <w:rPr>
          <w:rStyle w:val="Emphasis"/>
          <w:highlight w:val="cyan"/>
        </w:rPr>
        <w:t>goodwill</w:t>
      </w:r>
      <w:r w:rsidRPr="00EA6072">
        <w:rPr>
          <w:rStyle w:val="StyleUnderline"/>
          <w:highlight w:val="cyan"/>
        </w:rPr>
        <w:t xml:space="preserve"> the agency has built up with the </w:t>
      </w:r>
      <w:r w:rsidRPr="00B066A5">
        <w:rPr>
          <w:rStyle w:val="Emphasis"/>
          <w:highlight w:val="cyan"/>
        </w:rPr>
        <w:t>judiciary</w:t>
      </w:r>
      <w:r w:rsidRPr="00B066A5">
        <w:rPr>
          <w:rStyle w:val="StyleUnderline"/>
          <w:highlight w:val="cyan"/>
        </w:rPr>
        <w:t xml:space="preserve"> and</w:t>
      </w:r>
      <w:r w:rsidRPr="00EA6072">
        <w:rPr>
          <w:rStyle w:val="StyleUnderline"/>
        </w:rPr>
        <w:t xml:space="preserve"> the </w:t>
      </w:r>
      <w:r w:rsidRPr="00B066A5">
        <w:rPr>
          <w:rStyle w:val="Emphasis"/>
          <w:highlight w:val="cyan"/>
        </w:rPr>
        <w:t>public</w:t>
      </w:r>
      <w:r w:rsidRPr="00EA6072">
        <w:rPr>
          <w:rStyle w:val="StyleUnderline"/>
        </w:rPr>
        <w:t xml:space="preserve"> over the decades</w:t>
      </w:r>
      <w:r w:rsidRPr="00EA6072">
        <w:rPr>
          <w:sz w:val="16"/>
        </w:rPr>
        <w:t xml:space="preserve">. I fear that </w:t>
      </w:r>
      <w:r w:rsidRPr="00B066A5">
        <w:rPr>
          <w:rStyle w:val="StyleUnderline"/>
          <w:highlight w:val="cyan"/>
        </w:rPr>
        <w:t xml:space="preserve">after this </w:t>
      </w:r>
      <w:r w:rsidRPr="00B066A5">
        <w:rPr>
          <w:rStyle w:val="Emphasis"/>
          <w:highlight w:val="cyan"/>
        </w:rPr>
        <w:t>admin</w:t>
      </w:r>
      <w:r w:rsidRPr="00B066A5">
        <w:rPr>
          <w:rStyle w:val="StyleUnderline"/>
        </w:rPr>
        <w:t>istration</w:t>
      </w:r>
      <w:r w:rsidRPr="00EA6072">
        <w:rPr>
          <w:rStyle w:val="StyleUnderline"/>
        </w:rPr>
        <w:t xml:space="preserve"> </w:t>
      </w:r>
      <w:r w:rsidRPr="00B066A5">
        <w:rPr>
          <w:rStyle w:val="StyleUnderline"/>
          <w:highlight w:val="cyan"/>
        </w:rPr>
        <w:t xml:space="preserve">is </w:t>
      </w:r>
      <w:r w:rsidRPr="00B066A5">
        <w:rPr>
          <w:rStyle w:val="Emphasis"/>
          <w:highlight w:val="cyan"/>
        </w:rPr>
        <w:t>over</w:t>
      </w:r>
      <w:r w:rsidRPr="00B066A5">
        <w:rPr>
          <w:rStyle w:val="StyleUnderline"/>
          <w:highlight w:val="cyan"/>
        </w:rPr>
        <w:t>, the agency</w:t>
      </w:r>
      <w:r w:rsidRPr="00EA6072">
        <w:rPr>
          <w:sz w:val="16"/>
        </w:rPr>
        <w:t xml:space="preserve"> where I started my career </w:t>
      </w:r>
      <w:r w:rsidRPr="00B066A5">
        <w:rPr>
          <w:rStyle w:val="StyleUnderline"/>
          <w:highlight w:val="cyan"/>
        </w:rPr>
        <w:t>will be</w:t>
      </w:r>
      <w:r w:rsidRPr="00EA6072">
        <w:rPr>
          <w:rStyle w:val="StyleUnderline"/>
        </w:rPr>
        <w:t xml:space="preserve"> a </w:t>
      </w:r>
      <w:r w:rsidRPr="00EA6072">
        <w:rPr>
          <w:rStyle w:val="Emphasis"/>
        </w:rPr>
        <w:t>shadow</w:t>
      </w:r>
      <w:r w:rsidRPr="00EA6072">
        <w:rPr>
          <w:sz w:val="16"/>
        </w:rPr>
        <w:t xml:space="preserve"> of what it once was—</w:t>
      </w:r>
      <w:r w:rsidRPr="00B066A5">
        <w:rPr>
          <w:rStyle w:val="StyleUnderline"/>
          <w:highlight w:val="cyan"/>
        </w:rPr>
        <w:t>depleted of</w:t>
      </w:r>
      <w:r w:rsidRPr="00EA6072">
        <w:rPr>
          <w:rStyle w:val="StyleUnderline"/>
        </w:rPr>
        <w:t xml:space="preserve"> all </w:t>
      </w:r>
      <w:r w:rsidRPr="00B066A5">
        <w:rPr>
          <w:rStyle w:val="StyleUnderline"/>
          <w:highlight w:val="cyan"/>
        </w:rPr>
        <w:t>its</w:t>
      </w:r>
      <w:r w:rsidRPr="00EA6072">
        <w:rPr>
          <w:rStyle w:val="StyleUnderline"/>
        </w:rPr>
        <w:t xml:space="preserve"> </w:t>
      </w:r>
      <w:r w:rsidRPr="00EA6072">
        <w:rPr>
          <w:rStyle w:val="Emphasis"/>
        </w:rPr>
        <w:t>credibility</w:t>
      </w:r>
      <w:r w:rsidRPr="00EA6072">
        <w:rPr>
          <w:rStyle w:val="StyleUnderline"/>
        </w:rPr>
        <w:t xml:space="preserve">, </w:t>
      </w:r>
      <w:r w:rsidRPr="00EA6072">
        <w:rPr>
          <w:rStyle w:val="Emphasis"/>
        </w:rPr>
        <w:t xml:space="preserve">quality </w:t>
      </w:r>
      <w:r w:rsidRPr="0088270C">
        <w:rPr>
          <w:rStyle w:val="Emphasis"/>
          <w:highlight w:val="cyan"/>
        </w:rPr>
        <w:t>staff</w:t>
      </w:r>
      <w:r w:rsidRPr="0088270C">
        <w:rPr>
          <w:rStyle w:val="StyleUnderline"/>
          <w:highlight w:val="cyan"/>
        </w:rPr>
        <w:t xml:space="preserve">, and </w:t>
      </w:r>
      <w:r w:rsidRPr="0088270C">
        <w:rPr>
          <w:rStyle w:val="Emphasis"/>
          <w:highlight w:val="cyan"/>
        </w:rPr>
        <w:t>legitimacy</w:t>
      </w:r>
      <w:r w:rsidRPr="00EA6072">
        <w:rPr>
          <w:sz w:val="16"/>
        </w:rPr>
        <w:t xml:space="preserve">. The Wall Steet Journal editorial page lambasted Lina Khan for “politicizing” antitrust by trying to dismantle concentrations of economic power—even though dismantling such concentrations was the original purpose of the FTC Act. Yet Khan’s FTC never once </w:t>
      </w:r>
      <w:r w:rsidRPr="0088270C">
        <w:rPr>
          <w:rStyle w:val="StyleUnderline"/>
        </w:rPr>
        <w:t xml:space="preserve">used its power to harass a </w:t>
      </w:r>
      <w:r w:rsidRPr="0088270C">
        <w:rPr>
          <w:rStyle w:val="Emphasis"/>
        </w:rPr>
        <w:t>political enemy</w:t>
      </w:r>
      <w:r w:rsidRPr="00EA6072">
        <w:rPr>
          <w:sz w:val="16"/>
        </w:rPr>
        <w:t>. But that’s precisely what Ferguson’s FTC is doing.</w:t>
      </w:r>
    </w:p>
    <w:p w14:paraId="4281CD22" w14:textId="77777777" w:rsidR="00B8236E" w:rsidRDefault="00B8236E" w:rsidP="00B8236E">
      <w:pPr>
        <w:pStyle w:val="Heading4"/>
      </w:pPr>
      <w:r>
        <w:t xml:space="preserve">Absent regulation, big tech monopolies cause </w:t>
      </w:r>
      <w:r>
        <w:rPr>
          <w:u w:val="single"/>
        </w:rPr>
        <w:t>extinction</w:t>
      </w:r>
      <w:r>
        <w:t>.</w:t>
      </w:r>
    </w:p>
    <w:p w14:paraId="08A768B9" w14:textId="77777777" w:rsidR="00B8236E" w:rsidRPr="00303FA1" w:rsidRDefault="00B8236E" w:rsidP="00B8236E">
      <w:r w:rsidRPr="00CB1FD7">
        <w:rPr>
          <w:rStyle w:val="Style13ptBold"/>
        </w:rPr>
        <w:t>Keen ’17</w:t>
      </w:r>
      <w:r>
        <w:t xml:space="preserve"> [Andrew and Franklin Foer; September 19; Commentator on the Digital Revolution, </w:t>
      </w:r>
      <w:r w:rsidRPr="00BE0F54">
        <w:t>executive director</w:t>
      </w:r>
      <w:r>
        <w:t xml:space="preserve">, </w:t>
      </w:r>
      <w:r w:rsidRPr="00BE0F54">
        <w:t>Silicon Valley innovation salon FutureCast</w:t>
      </w:r>
      <w:r>
        <w:t>, Senior Fellow, CALInnovates; E</w:t>
      </w:r>
      <w:r w:rsidRPr="00E7743E">
        <w:t>ditor of The New Republic</w:t>
      </w:r>
      <w:r>
        <w:t xml:space="preserve">, Author of </w:t>
      </w:r>
      <w:r w:rsidRPr="00303FA1">
        <w:rPr>
          <w:i/>
          <w:iCs/>
        </w:rPr>
        <w:t>World Without Mind: The Existential Threat of Big Tech</w:t>
      </w:r>
      <w:r>
        <w:t>; Literary Hub, “</w:t>
      </w:r>
      <w:r w:rsidRPr="000F33B3">
        <w:t>Franklin Foer on the Existential Threat of Big Tech</w:t>
      </w:r>
      <w:r>
        <w:t xml:space="preserve">,” </w:t>
      </w:r>
      <w:r w:rsidRPr="00795C12">
        <w:t>https://lithub.com/franklin-foer-on-the-existential-threat-of-big-tech/</w:t>
      </w:r>
      <w:r>
        <w:t>]</w:t>
      </w:r>
    </w:p>
    <w:p w14:paraId="19692CBE" w14:textId="77777777" w:rsidR="00B8236E" w:rsidRPr="00284842" w:rsidRDefault="00B8236E" w:rsidP="00B8236E">
      <w:pPr>
        <w:rPr>
          <w:sz w:val="16"/>
        </w:rPr>
      </w:pPr>
      <w:r w:rsidRPr="00284842">
        <w:rPr>
          <w:sz w:val="16"/>
        </w:rPr>
        <w:t xml:space="preserve">Hot on the heels of Jonathan Taplin’s influential Move Fast and Break Things, comes another </w:t>
      </w:r>
      <w:r w:rsidRPr="00284842">
        <w:rPr>
          <w:rStyle w:val="StyleUnderline"/>
        </w:rPr>
        <w:t xml:space="preserve">unabashed </w:t>
      </w:r>
      <w:r w:rsidRPr="00284842">
        <w:rPr>
          <w:rStyle w:val="Emphasis"/>
        </w:rPr>
        <w:t>polemic</w:t>
      </w:r>
      <w:r w:rsidRPr="00284842">
        <w:rPr>
          <w:rStyle w:val="StyleUnderline"/>
        </w:rPr>
        <w:t xml:space="preserve"> against</w:t>
      </w:r>
      <w:r w:rsidRPr="00284842">
        <w:rPr>
          <w:sz w:val="16"/>
        </w:rPr>
        <w:t xml:space="preserve"> the impact of </w:t>
      </w:r>
      <w:r w:rsidRPr="00284842">
        <w:rPr>
          <w:rStyle w:val="Emphasis"/>
        </w:rPr>
        <w:t>digital tech</w:t>
      </w:r>
      <w:r w:rsidRPr="00284842">
        <w:rPr>
          <w:sz w:val="16"/>
        </w:rPr>
        <w:t xml:space="preserve">nology, particularly Silicon Valley, on America. World Without Mind is Franklin Foer’s critique of what he sees as </w:t>
      </w:r>
      <w:r w:rsidRPr="00284842">
        <w:rPr>
          <w:rStyle w:val="StyleUnderline"/>
        </w:rPr>
        <w:t>the</w:t>
      </w:r>
      <w:r w:rsidRPr="00284842">
        <w:rPr>
          <w:sz w:val="16"/>
        </w:rPr>
        <w:t xml:space="preserve"> “</w:t>
      </w:r>
      <w:r w:rsidRPr="00284842">
        <w:rPr>
          <w:rStyle w:val="Emphasis"/>
          <w:highlight w:val="cyan"/>
        </w:rPr>
        <w:t>existential threat</w:t>
      </w:r>
      <w:r w:rsidRPr="00284842">
        <w:rPr>
          <w:rStyle w:val="StyleUnderline"/>
          <w:highlight w:val="cyan"/>
        </w:rPr>
        <w:t xml:space="preserve"> of </w:t>
      </w:r>
      <w:r w:rsidRPr="00284842">
        <w:rPr>
          <w:rStyle w:val="Emphasis"/>
          <w:highlight w:val="cyan"/>
        </w:rPr>
        <w:t>Big Tech</w:t>
      </w:r>
      <w:r w:rsidRPr="00284842">
        <w:rPr>
          <w:sz w:val="16"/>
        </w:rPr>
        <w:t>”—a threat which, amongst other things, Foer argues, is resulting in the “death of the author.” Given that Foer—the author of the engaging How Soccer Explains the World—is, with Jonathan and Joshua—one of the three bestselling writers in the Foer family, it’s no wonder that he takes the threat of Facebook, Google and Amazon so personally.</w:t>
      </w:r>
    </w:p>
    <w:p w14:paraId="72E63CF4" w14:textId="77777777" w:rsidR="00B8236E" w:rsidRPr="00284842" w:rsidRDefault="00B8236E" w:rsidP="00B8236E">
      <w:pPr>
        <w:rPr>
          <w:sz w:val="16"/>
        </w:rPr>
      </w:pPr>
      <w:r w:rsidRPr="00284842">
        <w:rPr>
          <w:sz w:val="16"/>
        </w:rPr>
        <w:t>*</w:t>
      </w:r>
    </w:p>
    <w:p w14:paraId="05BD44DF" w14:textId="77777777" w:rsidR="00B8236E" w:rsidRPr="00284842" w:rsidRDefault="00B8236E" w:rsidP="00B8236E">
      <w:pPr>
        <w:rPr>
          <w:sz w:val="16"/>
        </w:rPr>
      </w:pPr>
      <w:r w:rsidRPr="00284842">
        <w:rPr>
          <w:sz w:val="16"/>
        </w:rPr>
        <w:t>Andrew Keen: What do you mean by a “world without mind”?</w:t>
      </w:r>
    </w:p>
    <w:p w14:paraId="4907C599" w14:textId="77777777" w:rsidR="00B8236E" w:rsidRPr="00284842" w:rsidRDefault="00B8236E" w:rsidP="00B8236E">
      <w:pPr>
        <w:rPr>
          <w:sz w:val="16"/>
        </w:rPr>
      </w:pPr>
      <w:r w:rsidRPr="00284842">
        <w:rPr>
          <w:sz w:val="16"/>
        </w:rPr>
        <w:t xml:space="preserve">Franklin Foer: </w:t>
      </w:r>
      <w:r w:rsidRPr="00284842">
        <w:rPr>
          <w:rStyle w:val="StyleUnderline"/>
        </w:rPr>
        <w:t xml:space="preserve">Let’s get </w:t>
      </w:r>
      <w:r w:rsidRPr="00284842">
        <w:rPr>
          <w:rStyle w:val="Emphasis"/>
        </w:rPr>
        <w:t>apocalyptic</w:t>
      </w:r>
      <w:r w:rsidRPr="00284842">
        <w:rPr>
          <w:sz w:val="16"/>
        </w:rPr>
        <w:t xml:space="preserve">. I worry that </w:t>
      </w:r>
      <w:r w:rsidRPr="00284842">
        <w:rPr>
          <w:rStyle w:val="StyleUnderline"/>
        </w:rPr>
        <w:t xml:space="preserve">we’re </w:t>
      </w:r>
      <w:r w:rsidRPr="00284842">
        <w:rPr>
          <w:rStyle w:val="StyleUnderline"/>
          <w:highlight w:val="cyan"/>
        </w:rPr>
        <w:t>headed to</w:t>
      </w:r>
      <w:r w:rsidRPr="00284842">
        <w:rPr>
          <w:sz w:val="16"/>
        </w:rPr>
        <w:t xml:space="preserve"> a world of </w:t>
      </w:r>
      <w:r w:rsidRPr="00284842">
        <w:rPr>
          <w:rStyle w:val="Emphasis"/>
        </w:rPr>
        <w:t xml:space="preserve">total </w:t>
      </w:r>
      <w:r w:rsidRPr="00284842">
        <w:rPr>
          <w:rStyle w:val="Emphasis"/>
          <w:highlight w:val="cyan"/>
        </w:rPr>
        <w:t>surveillance</w:t>
      </w:r>
      <w:r w:rsidRPr="00284842">
        <w:rPr>
          <w:sz w:val="16"/>
        </w:rPr>
        <w:t>—</w:t>
      </w:r>
      <w:r w:rsidRPr="00284842">
        <w:rPr>
          <w:rStyle w:val="StyleUnderline"/>
        </w:rPr>
        <w:t>and that</w:t>
      </w:r>
      <w:r w:rsidRPr="00284842">
        <w:rPr>
          <w:sz w:val="16"/>
        </w:rPr>
        <w:t xml:space="preserve"> the presence of </w:t>
      </w:r>
      <w:r w:rsidRPr="00284842">
        <w:rPr>
          <w:rStyle w:val="Emphasis"/>
        </w:rPr>
        <w:t>watchful eyes</w:t>
      </w:r>
      <w:r w:rsidRPr="00284842">
        <w:rPr>
          <w:rStyle w:val="StyleUnderline"/>
        </w:rPr>
        <w:t xml:space="preserve"> will </w:t>
      </w:r>
      <w:r w:rsidRPr="00284842">
        <w:rPr>
          <w:rStyle w:val="Emphasis"/>
        </w:rPr>
        <w:t>inhibit</w:t>
      </w:r>
      <w:r w:rsidRPr="00284842">
        <w:rPr>
          <w:sz w:val="16"/>
        </w:rPr>
        <w:t xml:space="preserve"> us from thinking </w:t>
      </w:r>
      <w:r w:rsidRPr="00284842">
        <w:rPr>
          <w:rStyle w:val="Emphasis"/>
        </w:rPr>
        <w:t>original</w:t>
      </w:r>
      <w:r w:rsidRPr="00284842">
        <w:rPr>
          <w:sz w:val="16"/>
        </w:rPr>
        <w:t xml:space="preserve">, subversive </w:t>
      </w:r>
      <w:r w:rsidRPr="00284842">
        <w:rPr>
          <w:rStyle w:val="Emphasis"/>
        </w:rPr>
        <w:t>thoughts</w:t>
      </w:r>
      <w:r w:rsidRPr="00284842">
        <w:rPr>
          <w:sz w:val="16"/>
        </w:rPr>
        <w:t xml:space="preserve">. I worry that </w:t>
      </w:r>
      <w:r w:rsidRPr="00284842">
        <w:rPr>
          <w:rStyle w:val="StyleUnderline"/>
        </w:rPr>
        <w:t xml:space="preserve">we’re </w:t>
      </w:r>
      <w:r w:rsidRPr="00284842">
        <w:rPr>
          <w:rStyle w:val="Emphasis"/>
          <w:highlight w:val="cyan"/>
        </w:rPr>
        <w:t>outsourcing</w:t>
      </w:r>
      <w:r w:rsidRPr="00284842">
        <w:rPr>
          <w:sz w:val="16"/>
        </w:rPr>
        <w:t xml:space="preserve"> too many of our </w:t>
      </w:r>
      <w:r w:rsidRPr="00284842">
        <w:rPr>
          <w:rStyle w:val="Emphasis"/>
          <w:highlight w:val="cyan"/>
        </w:rPr>
        <w:t>mental activities</w:t>
      </w:r>
      <w:r w:rsidRPr="00284842">
        <w:rPr>
          <w:rStyle w:val="StyleUnderline"/>
          <w:highlight w:val="cyan"/>
        </w:rPr>
        <w:t xml:space="preserve"> to </w:t>
      </w:r>
      <w:r w:rsidRPr="00284842">
        <w:rPr>
          <w:rStyle w:val="Emphasis"/>
          <w:highlight w:val="cyan"/>
        </w:rPr>
        <w:t>machines</w:t>
      </w:r>
      <w:r w:rsidRPr="00284842">
        <w:rPr>
          <w:sz w:val="16"/>
        </w:rPr>
        <w:t xml:space="preserve">—and these machines are </w:t>
      </w:r>
      <w:r w:rsidRPr="00284842">
        <w:rPr>
          <w:rStyle w:val="StyleUnderline"/>
          <w:highlight w:val="cyan"/>
        </w:rPr>
        <w:t>run by</w:t>
      </w:r>
      <w:r w:rsidRPr="00284842">
        <w:rPr>
          <w:rStyle w:val="StyleUnderline"/>
        </w:rPr>
        <w:t xml:space="preserve"> a </w:t>
      </w:r>
      <w:r w:rsidRPr="00284842">
        <w:rPr>
          <w:rStyle w:val="Emphasis"/>
        </w:rPr>
        <w:t>small handful</w:t>
      </w:r>
      <w:r w:rsidRPr="00284842">
        <w:rPr>
          <w:rStyle w:val="StyleUnderline"/>
        </w:rPr>
        <w:t xml:space="preserve"> of </w:t>
      </w:r>
      <w:r w:rsidRPr="00284842">
        <w:rPr>
          <w:rStyle w:val="Emphasis"/>
        </w:rPr>
        <w:t xml:space="preserve">monopolistic </w:t>
      </w:r>
      <w:r w:rsidRPr="00284842">
        <w:rPr>
          <w:rStyle w:val="Emphasis"/>
          <w:highlight w:val="cyan"/>
        </w:rPr>
        <w:t>corporations</w:t>
      </w:r>
      <w:r w:rsidRPr="00284842">
        <w:rPr>
          <w:sz w:val="16"/>
        </w:rPr>
        <w:t xml:space="preserve">. I worry that </w:t>
      </w:r>
      <w:r w:rsidRPr="00284842">
        <w:rPr>
          <w:rStyle w:val="StyleUnderline"/>
        </w:rPr>
        <w:t xml:space="preserve">we’re creating an </w:t>
      </w:r>
      <w:r w:rsidRPr="00284842">
        <w:rPr>
          <w:rStyle w:val="StyleUnderline"/>
          <w:highlight w:val="cyan"/>
        </w:rPr>
        <w:t>economy</w:t>
      </w:r>
      <w:r w:rsidRPr="00284842">
        <w:rPr>
          <w:rStyle w:val="StyleUnderline"/>
        </w:rPr>
        <w:t xml:space="preserve"> that </w:t>
      </w:r>
      <w:r w:rsidRPr="00284842">
        <w:rPr>
          <w:rStyle w:val="Emphasis"/>
          <w:highlight w:val="cyan"/>
        </w:rPr>
        <w:t>squeezes</w:t>
      </w:r>
      <w:r w:rsidRPr="00284842">
        <w:rPr>
          <w:sz w:val="16"/>
        </w:rPr>
        <w:t xml:space="preserve"> producers of </w:t>
      </w:r>
      <w:r w:rsidRPr="00284842">
        <w:rPr>
          <w:rStyle w:val="Emphasis"/>
          <w:highlight w:val="cyan"/>
        </w:rPr>
        <w:t>knowledge</w:t>
      </w:r>
      <w:r w:rsidRPr="00284842">
        <w:rPr>
          <w:sz w:val="16"/>
        </w:rPr>
        <w:t xml:space="preserve">—the journalists, the novelists, the essayists, who produce the words that help us make sense of the world. I worry that the </w:t>
      </w:r>
      <w:r w:rsidRPr="00284842">
        <w:rPr>
          <w:rStyle w:val="Emphasis"/>
        </w:rPr>
        <w:t>big tech</w:t>
      </w:r>
      <w:r w:rsidRPr="00284842">
        <w:rPr>
          <w:sz w:val="16"/>
        </w:rPr>
        <w:t xml:space="preserve">nology companies </w:t>
      </w:r>
      <w:r w:rsidRPr="00284842">
        <w:rPr>
          <w:rStyle w:val="StyleUnderline"/>
        </w:rPr>
        <w:t>use</w:t>
      </w:r>
      <w:r w:rsidRPr="00284842">
        <w:rPr>
          <w:sz w:val="16"/>
        </w:rPr>
        <w:t xml:space="preserve"> their </w:t>
      </w:r>
      <w:r w:rsidRPr="00284842">
        <w:rPr>
          <w:rStyle w:val="Emphasis"/>
          <w:highlight w:val="cyan"/>
        </w:rPr>
        <w:t>surveillance</w:t>
      </w:r>
      <w:r w:rsidRPr="00284842">
        <w:rPr>
          <w:sz w:val="16"/>
        </w:rPr>
        <w:t xml:space="preserve"> of us </w:t>
      </w:r>
      <w:r w:rsidRPr="00284842">
        <w:rPr>
          <w:rStyle w:val="StyleUnderline"/>
        </w:rPr>
        <w:t xml:space="preserve">to create a </w:t>
      </w:r>
      <w:r w:rsidRPr="00284842">
        <w:rPr>
          <w:rStyle w:val="Emphasis"/>
        </w:rPr>
        <w:t>portrait</w:t>
      </w:r>
      <w:r w:rsidRPr="00284842">
        <w:rPr>
          <w:rStyle w:val="StyleUnderline"/>
        </w:rPr>
        <w:t xml:space="preserve"> of our </w:t>
      </w:r>
      <w:r w:rsidRPr="00284842">
        <w:rPr>
          <w:rStyle w:val="Emphasis"/>
        </w:rPr>
        <w:t>mind</w:t>
      </w:r>
      <w:r w:rsidRPr="00284842">
        <w:rPr>
          <w:rStyle w:val="StyleUnderline"/>
        </w:rPr>
        <w:t>, and</w:t>
      </w:r>
      <w:r w:rsidRPr="00284842">
        <w:rPr>
          <w:sz w:val="16"/>
        </w:rPr>
        <w:t xml:space="preserve"> that </w:t>
      </w:r>
      <w:r w:rsidRPr="00284842">
        <w:rPr>
          <w:rStyle w:val="StyleUnderline"/>
        </w:rPr>
        <w:t xml:space="preserve">they </w:t>
      </w:r>
      <w:r w:rsidRPr="00284842">
        <w:rPr>
          <w:rStyle w:val="Emphasis"/>
          <w:highlight w:val="cyan"/>
        </w:rPr>
        <w:t>exploit</w:t>
      </w:r>
      <w:r w:rsidRPr="00284842">
        <w:rPr>
          <w:sz w:val="16"/>
        </w:rPr>
        <w:t xml:space="preserve"> their </w:t>
      </w:r>
      <w:r w:rsidRPr="00284842">
        <w:rPr>
          <w:rStyle w:val="Emphasis"/>
          <w:highlight w:val="cyan"/>
        </w:rPr>
        <w:t>intimate knowledge</w:t>
      </w:r>
      <w:r w:rsidRPr="00284842">
        <w:rPr>
          <w:sz w:val="16"/>
        </w:rPr>
        <w:t xml:space="preserve"> of us to keep us clicking and watching. In short, I worry that we’re headed to a world without contemplation, a world lacking in originality and depth.</w:t>
      </w:r>
    </w:p>
    <w:p w14:paraId="4A346D53" w14:textId="77777777" w:rsidR="00B8236E" w:rsidRPr="00284842" w:rsidRDefault="00B8236E" w:rsidP="00B8236E">
      <w:pPr>
        <w:rPr>
          <w:sz w:val="16"/>
        </w:rPr>
      </w:pPr>
      <w:r w:rsidRPr="00284842">
        <w:rPr>
          <w:sz w:val="16"/>
        </w:rPr>
        <w:t xml:space="preserve">AK: So what you call, in your subtitle, </w:t>
      </w:r>
      <w:r w:rsidRPr="00284842">
        <w:rPr>
          <w:rStyle w:val="StyleUnderline"/>
        </w:rPr>
        <w:t>the</w:t>
      </w:r>
      <w:r w:rsidRPr="00284842">
        <w:rPr>
          <w:sz w:val="16"/>
        </w:rPr>
        <w:t xml:space="preserve"> “</w:t>
      </w:r>
      <w:r w:rsidRPr="00284842">
        <w:rPr>
          <w:rStyle w:val="Emphasis"/>
          <w:highlight w:val="cyan"/>
        </w:rPr>
        <w:t>existential threat</w:t>
      </w:r>
      <w:r w:rsidRPr="00284842">
        <w:rPr>
          <w:sz w:val="16"/>
        </w:rPr>
        <w:t xml:space="preserve"> of big tech” </w:t>
      </w:r>
      <w:r w:rsidRPr="00284842">
        <w:rPr>
          <w:rStyle w:val="StyleUnderline"/>
          <w:highlight w:val="cyan"/>
        </w:rPr>
        <w:t xml:space="preserve">is </w:t>
      </w:r>
      <w:r w:rsidRPr="00284842">
        <w:rPr>
          <w:rStyle w:val="Emphasis"/>
          <w:highlight w:val="cyan"/>
        </w:rPr>
        <w:t>literal</w:t>
      </w:r>
      <w:r w:rsidRPr="00284842">
        <w:rPr>
          <w:sz w:val="16"/>
        </w:rPr>
        <w:t xml:space="preserve"> rather than metaphorical. You really believe that </w:t>
      </w:r>
      <w:r w:rsidRPr="00284842">
        <w:rPr>
          <w:rStyle w:val="StyleUnderline"/>
        </w:rPr>
        <w:t xml:space="preserve">Silicon Valley is </w:t>
      </w:r>
      <w:r w:rsidRPr="00284842">
        <w:rPr>
          <w:rStyle w:val="Emphasis"/>
        </w:rPr>
        <w:t>killing</w:t>
      </w:r>
      <w:r w:rsidRPr="00284842">
        <w:rPr>
          <w:sz w:val="16"/>
        </w:rPr>
        <w:t xml:space="preserve"> our culture, perhaps even our </w:t>
      </w:r>
      <w:r w:rsidRPr="00284842">
        <w:rPr>
          <w:rStyle w:val="Emphasis"/>
        </w:rPr>
        <w:t>society</w:t>
      </w:r>
      <w:r w:rsidRPr="00284842">
        <w:rPr>
          <w:sz w:val="16"/>
        </w:rPr>
        <w:t xml:space="preserve">. You even have a chapter entitled “Death of the Author.” But might this be a bit overdramatic. Every new technology—from the invention of writing to printed books to the novel to cinema to television—has </w:t>
      </w:r>
      <w:r w:rsidRPr="00284842">
        <w:rPr>
          <w:sz w:val="16"/>
        </w:rPr>
        <w:lastRenderedPageBreak/>
        <w:t xml:space="preserve">elicited the same apocalyptic forecasts. And yet culture and creativity and the author always seem to survive. </w:t>
      </w:r>
      <w:r w:rsidRPr="00284842">
        <w:rPr>
          <w:rStyle w:val="StyleUnderline"/>
        </w:rPr>
        <w:t>Why</w:t>
      </w:r>
      <w:r w:rsidRPr="00284842">
        <w:rPr>
          <w:sz w:val="16"/>
        </w:rPr>
        <w:t xml:space="preserve">, then, </w:t>
      </w:r>
      <w:r w:rsidRPr="00284842">
        <w:rPr>
          <w:rStyle w:val="StyleUnderline"/>
        </w:rPr>
        <w:t xml:space="preserve">is </w:t>
      </w:r>
      <w:r w:rsidRPr="00284842">
        <w:rPr>
          <w:rStyle w:val="Emphasis"/>
          <w:highlight w:val="cyan"/>
        </w:rPr>
        <w:t>today different</w:t>
      </w:r>
      <w:r w:rsidRPr="00284842">
        <w:rPr>
          <w:sz w:val="16"/>
        </w:rPr>
        <w:t>?</w:t>
      </w:r>
    </w:p>
    <w:p w14:paraId="5852F4D3" w14:textId="77777777" w:rsidR="00B8236E" w:rsidRPr="00284842" w:rsidRDefault="00B8236E" w:rsidP="00B8236E">
      <w:pPr>
        <w:rPr>
          <w:sz w:val="16"/>
        </w:rPr>
      </w:pPr>
      <w:r w:rsidRPr="00284842">
        <w:rPr>
          <w:sz w:val="16"/>
        </w:rPr>
        <w:t xml:space="preserve">FF: Actually, I mean existential quite literally. Over the long history of human beings, we have had tools. These tools have been an extension of us. And they have been wonderful. They have made us more prosperous and inventive. Yet, </w:t>
      </w:r>
      <w:r w:rsidRPr="00284842">
        <w:rPr>
          <w:rStyle w:val="StyleUnderline"/>
          <w:highlight w:val="cyan"/>
        </w:rPr>
        <w:t>we’re embarking on a</w:t>
      </w:r>
      <w:r w:rsidRPr="00284842">
        <w:rPr>
          <w:rStyle w:val="StyleUnderline"/>
        </w:rPr>
        <w:t xml:space="preserve"> </w:t>
      </w:r>
      <w:r w:rsidRPr="00284842">
        <w:rPr>
          <w:rStyle w:val="Emphasis"/>
        </w:rPr>
        <w:t xml:space="preserve">far </w:t>
      </w:r>
      <w:r w:rsidRPr="00284842">
        <w:rPr>
          <w:rStyle w:val="Emphasis"/>
          <w:highlight w:val="cyan"/>
        </w:rPr>
        <w:t>different</w:t>
      </w:r>
      <w:r w:rsidRPr="00284842">
        <w:rPr>
          <w:rStyle w:val="StyleUnderline"/>
          <w:highlight w:val="cyan"/>
        </w:rPr>
        <w:t xml:space="preserve"> merger</w:t>
      </w:r>
      <w:r w:rsidRPr="00284842">
        <w:rPr>
          <w:rStyle w:val="StyleUnderline"/>
        </w:rPr>
        <w:t xml:space="preserve"> with</w:t>
      </w:r>
      <w:r w:rsidRPr="00284842">
        <w:rPr>
          <w:sz w:val="16"/>
        </w:rPr>
        <w:t xml:space="preserve"> our </w:t>
      </w:r>
      <w:r w:rsidRPr="00284842">
        <w:rPr>
          <w:rStyle w:val="Emphasis"/>
        </w:rPr>
        <w:t>machines</w:t>
      </w:r>
      <w:r w:rsidRPr="00284842">
        <w:rPr>
          <w:sz w:val="16"/>
        </w:rPr>
        <w:t xml:space="preserve"> now. These machines are intellectual. They filter the world for us. They shape the way that we view reality. Indeed, </w:t>
      </w:r>
      <w:r w:rsidRPr="00284842">
        <w:rPr>
          <w:rStyle w:val="StyleUnderline"/>
        </w:rPr>
        <w:t xml:space="preserve">they create a </w:t>
      </w:r>
      <w:r w:rsidRPr="00284842">
        <w:rPr>
          <w:rStyle w:val="Emphasis"/>
        </w:rPr>
        <w:t>virtual reality</w:t>
      </w:r>
      <w:r w:rsidRPr="00284842">
        <w:rPr>
          <w:rStyle w:val="StyleUnderline"/>
        </w:rPr>
        <w:t xml:space="preserve">. Soon these </w:t>
      </w:r>
      <w:r w:rsidRPr="00284842">
        <w:rPr>
          <w:rStyle w:val="Emphasis"/>
          <w:highlight w:val="cyan"/>
        </w:rPr>
        <w:t>machines</w:t>
      </w:r>
      <w:r w:rsidRPr="00284842">
        <w:rPr>
          <w:rStyle w:val="StyleUnderline"/>
          <w:highlight w:val="cyan"/>
        </w:rPr>
        <w:t xml:space="preserve"> will be </w:t>
      </w:r>
      <w:r w:rsidRPr="00284842">
        <w:rPr>
          <w:rStyle w:val="Emphasis"/>
          <w:highlight w:val="cyan"/>
        </w:rPr>
        <w:t>implanted</w:t>
      </w:r>
      <w:r w:rsidRPr="00284842">
        <w:rPr>
          <w:rStyle w:val="StyleUnderline"/>
        </w:rPr>
        <w:t xml:space="preserve"> </w:t>
      </w:r>
      <w:r w:rsidRPr="00284842">
        <w:rPr>
          <w:sz w:val="16"/>
        </w:rPr>
        <w:t xml:space="preserve">within us. What’s wrong with this? Well, we’re not just merging with machines. </w:t>
      </w:r>
      <w:r w:rsidRPr="00284842">
        <w:rPr>
          <w:rStyle w:val="StyleUnderline"/>
          <w:highlight w:val="cyan"/>
        </w:rPr>
        <w:t xml:space="preserve">We’re </w:t>
      </w:r>
      <w:r w:rsidRPr="00284842">
        <w:rPr>
          <w:rStyle w:val="Emphasis"/>
          <w:highlight w:val="cyan"/>
        </w:rPr>
        <w:t>merging</w:t>
      </w:r>
      <w:r w:rsidRPr="00284842">
        <w:rPr>
          <w:rStyle w:val="StyleUnderline"/>
          <w:highlight w:val="cyan"/>
        </w:rPr>
        <w:t xml:space="preserve"> with</w:t>
      </w:r>
      <w:r w:rsidRPr="00284842">
        <w:rPr>
          <w:sz w:val="16"/>
        </w:rPr>
        <w:t xml:space="preserve"> the </w:t>
      </w:r>
      <w:r w:rsidRPr="00284842">
        <w:rPr>
          <w:rStyle w:val="Emphasis"/>
          <w:highlight w:val="cyan"/>
        </w:rPr>
        <w:t>companies</w:t>
      </w:r>
      <w:r w:rsidRPr="00284842">
        <w:rPr>
          <w:sz w:val="16"/>
        </w:rPr>
        <w:t xml:space="preserve"> that run these machines—who run these machines for profit. And </w:t>
      </w:r>
      <w:r w:rsidRPr="00284842">
        <w:rPr>
          <w:rStyle w:val="StyleUnderline"/>
        </w:rPr>
        <w:t xml:space="preserve">here’s the </w:t>
      </w:r>
      <w:r w:rsidRPr="00284842">
        <w:rPr>
          <w:rStyle w:val="Emphasis"/>
        </w:rPr>
        <w:t>existential threat</w:t>
      </w:r>
      <w:r w:rsidRPr="00284842">
        <w:rPr>
          <w:sz w:val="16"/>
        </w:rPr>
        <w:t xml:space="preserve">… these </w:t>
      </w:r>
      <w:r w:rsidRPr="00284842">
        <w:rPr>
          <w:rStyle w:val="StyleUnderline"/>
          <w:highlight w:val="cyan"/>
        </w:rPr>
        <w:t>tech</w:t>
      </w:r>
      <w:r w:rsidRPr="00284842">
        <w:rPr>
          <w:sz w:val="16"/>
        </w:rPr>
        <w:t xml:space="preserve">nologies </w:t>
      </w:r>
      <w:r w:rsidRPr="00284842">
        <w:rPr>
          <w:rStyle w:val="StyleUnderline"/>
          <w:highlight w:val="cyan"/>
        </w:rPr>
        <w:t xml:space="preserve">will </w:t>
      </w:r>
      <w:r w:rsidRPr="00284842">
        <w:rPr>
          <w:rStyle w:val="Emphasis"/>
          <w:highlight w:val="cyan"/>
        </w:rPr>
        <w:t>change</w:t>
      </w:r>
      <w:r w:rsidRPr="00284842">
        <w:rPr>
          <w:rStyle w:val="StyleUnderline"/>
          <w:highlight w:val="cyan"/>
        </w:rPr>
        <w:t xml:space="preserve"> what it </w:t>
      </w:r>
      <w:r w:rsidRPr="00284842">
        <w:rPr>
          <w:rStyle w:val="Emphasis"/>
          <w:highlight w:val="cyan"/>
        </w:rPr>
        <w:t>means</w:t>
      </w:r>
      <w:r w:rsidRPr="00284842">
        <w:rPr>
          <w:rStyle w:val="StyleUnderline"/>
          <w:highlight w:val="cyan"/>
        </w:rPr>
        <w:t xml:space="preserve"> to be </w:t>
      </w:r>
      <w:r w:rsidRPr="00284842">
        <w:rPr>
          <w:rStyle w:val="Emphasis"/>
          <w:highlight w:val="cyan"/>
        </w:rPr>
        <w:t>human</w:t>
      </w:r>
      <w:r w:rsidRPr="00284842">
        <w:rPr>
          <w:sz w:val="16"/>
        </w:rPr>
        <w:t xml:space="preserve">. Once we take this leap, </w:t>
      </w:r>
      <w:r w:rsidRPr="00284842">
        <w:rPr>
          <w:rStyle w:val="StyleUnderline"/>
        </w:rPr>
        <w:t>it will be</w:t>
      </w:r>
      <w:r w:rsidRPr="00284842">
        <w:rPr>
          <w:sz w:val="16"/>
        </w:rPr>
        <w:t xml:space="preserve"> very </w:t>
      </w:r>
      <w:r w:rsidRPr="00284842">
        <w:rPr>
          <w:rStyle w:val="Emphasis"/>
          <w:highlight w:val="cyan"/>
        </w:rPr>
        <w:t>hard</w:t>
      </w:r>
      <w:r w:rsidRPr="00284842">
        <w:rPr>
          <w:rStyle w:val="StyleUnderline"/>
          <w:highlight w:val="cyan"/>
        </w:rPr>
        <w:t xml:space="preserve"> to </w:t>
      </w:r>
      <w:r w:rsidRPr="00284842">
        <w:rPr>
          <w:rStyle w:val="Emphasis"/>
          <w:highlight w:val="cyan"/>
        </w:rPr>
        <w:t>reverse</w:t>
      </w:r>
      <w:r w:rsidRPr="00284842">
        <w:rPr>
          <w:rStyle w:val="Emphasis"/>
        </w:rPr>
        <w:t xml:space="preserve"> course</w:t>
      </w:r>
      <w:r w:rsidRPr="00284842">
        <w:rPr>
          <w:sz w:val="16"/>
        </w:rPr>
        <w:t>.</w:t>
      </w:r>
    </w:p>
    <w:p w14:paraId="01871D2B" w14:textId="77777777" w:rsidR="00B8236E" w:rsidRPr="00284842" w:rsidRDefault="00B8236E" w:rsidP="00B8236E">
      <w:pPr>
        <w:rPr>
          <w:sz w:val="16"/>
        </w:rPr>
      </w:pPr>
      <w:r w:rsidRPr="00284842">
        <w:rPr>
          <w:sz w:val="16"/>
        </w:rPr>
        <w:t>AK: Your narrative about this existential crisis is also quite personal. Do you think your experience at the New Republic, when one of the Facebook co-founders acquired the venerable publication and later fired you as editor, colored your reading of the threat from big tech? Did it affect the way you think about yourself—as a vulnerable human being in the midst of this great technological “leap”?</w:t>
      </w:r>
    </w:p>
    <w:p w14:paraId="3776BE48" w14:textId="77777777" w:rsidR="00B8236E" w:rsidRPr="00284842" w:rsidRDefault="00B8236E" w:rsidP="00B8236E">
      <w:pPr>
        <w:rPr>
          <w:sz w:val="16"/>
        </w:rPr>
      </w:pPr>
      <w:r w:rsidRPr="00284842">
        <w:rPr>
          <w:sz w:val="16"/>
        </w:rPr>
        <w:t>FF: Of course! This is a personal book. My argument flows from experience. It wasn’t just my bruising exit from the New Republic—and everything I learned about the pernicious impact of Facebook along the way. I had published a book with Hachette, the French publishing conglomerate. And I watched the bullying way that Amazon treated Hachette during the renegotiation of a contract governing ebook sales. I was horrified by Amazon’s tactics, how they leveraged their monopoly to squeeze publishers and authors. When these companies achieve a monopoly—when the world comes to depend on their platforms—we become their servants.</w:t>
      </w:r>
    </w:p>
    <w:p w14:paraId="616EAAD2" w14:textId="77777777" w:rsidR="00B8236E" w:rsidRPr="00284842" w:rsidRDefault="00B8236E" w:rsidP="00B8236E">
      <w:pPr>
        <w:rPr>
          <w:sz w:val="16"/>
        </w:rPr>
      </w:pPr>
      <w:r w:rsidRPr="00284842">
        <w:rPr>
          <w:sz w:val="16"/>
        </w:rPr>
        <w:t>AK: Are there any historical equivalencies or analogies we can use to compare with today’s threat of big tech? For example, might we compare the situation now to what happened in the early history of the industrial revolution—with its heartless factory owners, inhuman working conditions, environmental degradation and unregulated market?</w:t>
      </w:r>
    </w:p>
    <w:p w14:paraId="6D9C1759" w14:textId="77777777" w:rsidR="00B8236E" w:rsidRPr="00284842" w:rsidRDefault="00B8236E" w:rsidP="00B8236E">
      <w:pPr>
        <w:rPr>
          <w:sz w:val="16"/>
        </w:rPr>
      </w:pPr>
      <w:r w:rsidRPr="00284842">
        <w:rPr>
          <w:sz w:val="16"/>
        </w:rPr>
        <w:t xml:space="preserve">FF: </w:t>
      </w:r>
      <w:r w:rsidRPr="00284842">
        <w:rPr>
          <w:rStyle w:val="StyleUnderline"/>
        </w:rPr>
        <w:t xml:space="preserve">There are all sorts of </w:t>
      </w:r>
      <w:r w:rsidRPr="00284842">
        <w:rPr>
          <w:rStyle w:val="Emphasis"/>
        </w:rPr>
        <w:t>antecedents</w:t>
      </w:r>
      <w:r w:rsidRPr="00284842">
        <w:rPr>
          <w:sz w:val="16"/>
        </w:rPr>
        <w:t xml:space="preserve"> for today’s monopolies. But we shouldn’t comfort ourselves by drawing easy parallels—and assuming that everything will work out fine eventually. These </w:t>
      </w:r>
      <w:r w:rsidRPr="00284842">
        <w:rPr>
          <w:rStyle w:val="StyleUnderline"/>
          <w:highlight w:val="cyan"/>
        </w:rPr>
        <w:t xml:space="preserve">monopolies are </w:t>
      </w:r>
      <w:r w:rsidRPr="00284842">
        <w:rPr>
          <w:rStyle w:val="Emphasis"/>
          <w:highlight w:val="cyan"/>
        </w:rPr>
        <w:t>different</w:t>
      </w:r>
      <w:r w:rsidRPr="00284842">
        <w:rPr>
          <w:rStyle w:val="StyleUnderline"/>
          <w:highlight w:val="cyan"/>
        </w:rPr>
        <w:t>, because</w:t>
      </w:r>
      <w:r w:rsidRPr="00284842">
        <w:rPr>
          <w:sz w:val="16"/>
        </w:rPr>
        <w:t xml:space="preserve"> their </w:t>
      </w:r>
      <w:r w:rsidRPr="00284842">
        <w:rPr>
          <w:rStyle w:val="Emphasis"/>
          <w:highlight w:val="cyan"/>
        </w:rPr>
        <w:t>tech</w:t>
      </w:r>
      <w:r w:rsidRPr="00284842">
        <w:rPr>
          <w:sz w:val="16"/>
        </w:rPr>
        <w:t xml:space="preserve">nologies </w:t>
      </w:r>
      <w:r w:rsidRPr="00284842">
        <w:rPr>
          <w:rStyle w:val="Emphasis"/>
        </w:rPr>
        <w:t>are so powerful</w:t>
      </w:r>
      <w:r w:rsidRPr="00284842">
        <w:rPr>
          <w:sz w:val="16"/>
        </w:rPr>
        <w:t xml:space="preserve">. For starters, </w:t>
      </w:r>
      <w:r w:rsidRPr="00284842">
        <w:rPr>
          <w:rStyle w:val="StyleUnderline"/>
        </w:rPr>
        <w:t xml:space="preserve">they are </w:t>
      </w:r>
      <w:r w:rsidRPr="00284842">
        <w:rPr>
          <w:rStyle w:val="Emphasis"/>
        </w:rPr>
        <w:t>intellectual</w:t>
      </w:r>
      <w:r w:rsidRPr="00284842">
        <w:rPr>
          <w:rStyle w:val="StyleUnderline"/>
        </w:rPr>
        <w:t xml:space="preserve"> tech</w:t>
      </w:r>
      <w:r w:rsidRPr="00284842">
        <w:rPr>
          <w:sz w:val="16"/>
        </w:rPr>
        <w:t xml:space="preserve">nologies. They aren’t simply means of communication or transportation. </w:t>
      </w:r>
      <w:r w:rsidRPr="00284842">
        <w:rPr>
          <w:rStyle w:val="StyleUnderline"/>
        </w:rPr>
        <w:t xml:space="preserve">They </w:t>
      </w:r>
      <w:r w:rsidRPr="00284842">
        <w:rPr>
          <w:rStyle w:val="Emphasis"/>
        </w:rPr>
        <w:t>filter</w:t>
      </w:r>
      <w:r w:rsidRPr="00284842">
        <w:rPr>
          <w:sz w:val="16"/>
        </w:rPr>
        <w:t xml:space="preserve"> our </w:t>
      </w:r>
      <w:r w:rsidRPr="00284842">
        <w:rPr>
          <w:rStyle w:val="Emphasis"/>
        </w:rPr>
        <w:t>reality</w:t>
      </w:r>
      <w:r w:rsidRPr="00284842">
        <w:rPr>
          <w:sz w:val="16"/>
        </w:rPr>
        <w:t xml:space="preserve">. Secondly, </w:t>
      </w:r>
      <w:r w:rsidRPr="00284842">
        <w:rPr>
          <w:rStyle w:val="StyleUnderline"/>
        </w:rPr>
        <w:t>our merger</w:t>
      </w:r>
      <w:r w:rsidRPr="00284842">
        <w:rPr>
          <w:sz w:val="16"/>
        </w:rPr>
        <w:t xml:space="preserve"> with these technologies </w:t>
      </w:r>
      <w:r w:rsidRPr="00284842">
        <w:rPr>
          <w:rStyle w:val="StyleUnderline"/>
        </w:rPr>
        <w:t xml:space="preserve">is </w:t>
      </w:r>
      <w:r w:rsidRPr="00284842">
        <w:rPr>
          <w:rStyle w:val="Emphasis"/>
        </w:rPr>
        <w:t>intimate</w:t>
      </w:r>
      <w:r w:rsidRPr="00284842">
        <w:rPr>
          <w:sz w:val="16"/>
        </w:rPr>
        <w:t xml:space="preserve">. Google has a good sense of our private thoughts and wants. They have all amassed detail portraits of our psyche through their collection of data. What’s more, we’re going to soon be wearing their technology—on our wrists, as our glasses. Maybe you already do. Soon after that, the </w:t>
      </w:r>
      <w:r w:rsidRPr="00284842">
        <w:rPr>
          <w:rStyle w:val="Emphasis"/>
        </w:rPr>
        <w:t>tech</w:t>
      </w:r>
      <w:r w:rsidRPr="00284842">
        <w:rPr>
          <w:sz w:val="16"/>
        </w:rPr>
        <w:t xml:space="preserve">nology </w:t>
      </w:r>
      <w:r w:rsidRPr="00284842">
        <w:rPr>
          <w:rStyle w:val="StyleUnderline"/>
        </w:rPr>
        <w:t>will be</w:t>
      </w:r>
      <w:r w:rsidRPr="00284842">
        <w:rPr>
          <w:sz w:val="16"/>
        </w:rPr>
        <w:t xml:space="preserve"> even more </w:t>
      </w:r>
      <w:r w:rsidRPr="00284842">
        <w:rPr>
          <w:rStyle w:val="Emphasis"/>
        </w:rPr>
        <w:t>closely attached</w:t>
      </w:r>
      <w:r w:rsidRPr="00284842">
        <w:rPr>
          <w:sz w:val="16"/>
        </w:rPr>
        <w:t xml:space="preserve"> to us. Zuckerberg and Musk are obsessed with telepathic communication. Brin has talked about implanting </w:t>
      </w:r>
      <w:r w:rsidRPr="00284842">
        <w:rPr>
          <w:rStyle w:val="Emphasis"/>
        </w:rPr>
        <w:t>Google</w:t>
      </w:r>
      <w:r w:rsidRPr="00284842">
        <w:rPr>
          <w:rStyle w:val="StyleUnderline"/>
        </w:rPr>
        <w:t xml:space="preserve"> in our </w:t>
      </w:r>
      <w:r w:rsidRPr="00284842">
        <w:rPr>
          <w:rStyle w:val="Emphasis"/>
        </w:rPr>
        <w:t>brain</w:t>
      </w:r>
      <w:r w:rsidRPr="00284842">
        <w:rPr>
          <w:sz w:val="16"/>
        </w:rPr>
        <w:t>.</w:t>
      </w:r>
    </w:p>
    <w:p w14:paraId="1838A21A" w14:textId="77777777" w:rsidR="00B8236E" w:rsidRPr="00284842" w:rsidRDefault="00B8236E" w:rsidP="00B8236E">
      <w:pPr>
        <w:rPr>
          <w:sz w:val="16"/>
        </w:rPr>
      </w:pPr>
      <w:r w:rsidRPr="00284842">
        <w:rPr>
          <w:sz w:val="16"/>
        </w:rPr>
        <w:t xml:space="preserve">AK: You dedicate the book to your dad, Albert Foer, the well known anti-trust lawyer. Given what you just called “today’s monopolies,” </w:t>
      </w:r>
      <w:r w:rsidRPr="00284842">
        <w:rPr>
          <w:rStyle w:val="StyleUnderline"/>
        </w:rPr>
        <w:t xml:space="preserve">is the way to </w:t>
      </w:r>
      <w:r w:rsidRPr="00284842">
        <w:rPr>
          <w:rStyle w:val="Emphasis"/>
        </w:rPr>
        <w:t>counter</w:t>
      </w:r>
      <w:r w:rsidRPr="00284842">
        <w:rPr>
          <w:sz w:val="16"/>
        </w:rPr>
        <w:t xml:space="preserve"> the threat of </w:t>
      </w:r>
      <w:r w:rsidRPr="00284842">
        <w:rPr>
          <w:rStyle w:val="Emphasis"/>
        </w:rPr>
        <w:t>big tech</w:t>
      </w:r>
      <w:r w:rsidRPr="00284842">
        <w:rPr>
          <w:rStyle w:val="StyleUnderline"/>
        </w:rPr>
        <w:t xml:space="preserve"> through the </w:t>
      </w:r>
      <w:r w:rsidRPr="00284842">
        <w:rPr>
          <w:rStyle w:val="Emphasis"/>
        </w:rPr>
        <w:t>courts</w:t>
      </w:r>
      <w:r w:rsidRPr="00284842">
        <w:rPr>
          <w:sz w:val="16"/>
        </w:rPr>
        <w:t>? Do you think companies like Google and Amazon should be broken up in the same way as another of your intellectual heroes, Louis Brandeis, broke up some of the early 20th-century American monopolies?</w:t>
      </w:r>
    </w:p>
    <w:p w14:paraId="4FAF8128" w14:textId="77777777" w:rsidR="00B8236E" w:rsidRPr="00EF2051" w:rsidRDefault="00B8236E" w:rsidP="00B8236E">
      <w:pPr>
        <w:rPr>
          <w:sz w:val="16"/>
        </w:rPr>
      </w:pPr>
      <w:r w:rsidRPr="00284842">
        <w:rPr>
          <w:sz w:val="16"/>
        </w:rPr>
        <w:t xml:space="preserve">FF: We’ve gotten quite squeamish in our discussions of monopoly. For many years, my dad was a lonely crusader against corporate gigantism. I learned a lot from him about the subject. Among the things I learned: In this country, we have a robust tradition of constraining companies like Google and Amazon. Going all the way back to Thomas Jefferson, we considered it essential to our survival as a democracy. We need to revive this legacy. And, </w:t>
      </w:r>
      <w:r w:rsidRPr="00284842">
        <w:rPr>
          <w:rStyle w:val="StyleUnderline"/>
        </w:rPr>
        <w:t xml:space="preserve">yes, </w:t>
      </w:r>
      <w:r w:rsidRPr="00284842">
        <w:rPr>
          <w:rStyle w:val="StyleUnderline"/>
          <w:highlight w:val="cyan"/>
        </w:rPr>
        <w:t xml:space="preserve">that means </w:t>
      </w:r>
      <w:r w:rsidRPr="00284842">
        <w:rPr>
          <w:rStyle w:val="Emphasis"/>
          <w:highlight w:val="cyan"/>
        </w:rPr>
        <w:t>breaking up</w:t>
      </w:r>
      <w:r w:rsidRPr="00284842">
        <w:rPr>
          <w:rStyle w:val="StyleUnderline"/>
        </w:rPr>
        <w:t xml:space="preserve"> companies like </w:t>
      </w:r>
      <w:r w:rsidRPr="00284842">
        <w:rPr>
          <w:rStyle w:val="Emphasis"/>
          <w:highlight w:val="cyan"/>
        </w:rPr>
        <w:t>Google</w:t>
      </w:r>
      <w:r w:rsidRPr="00284842">
        <w:rPr>
          <w:rStyle w:val="StyleUnderline"/>
          <w:highlight w:val="cyan"/>
        </w:rPr>
        <w:t xml:space="preserve"> and </w:t>
      </w:r>
      <w:r w:rsidRPr="00284842">
        <w:rPr>
          <w:rStyle w:val="Emphasis"/>
          <w:highlight w:val="cyan"/>
        </w:rPr>
        <w:t>Amazon</w:t>
      </w:r>
      <w:r w:rsidRPr="00284842">
        <w:rPr>
          <w:sz w:val="16"/>
        </w:rPr>
        <w:t>. Or at the very least, preventing them from extending their monopolies into new sectors. I don’t pretend to be an expert like my dad. I don’t know the ins and outs of antitrust regulation. But I’m convinced that these laws are meaningless, if they don’t constrain the powers of these powerful companies.</w:t>
      </w:r>
    </w:p>
    <w:p w14:paraId="0B971B22" w14:textId="77777777" w:rsidR="00C35A7A" w:rsidRDefault="00C35A7A" w:rsidP="00C35A7A">
      <w:pPr>
        <w:pStyle w:val="Heading1"/>
      </w:pPr>
      <w:r>
        <w:lastRenderedPageBreak/>
        <w:t>1AR---Gonzaga---Round 3</w:t>
      </w:r>
    </w:p>
    <w:p w14:paraId="423F7D9C" w14:textId="77777777" w:rsidR="00C35A7A" w:rsidRDefault="00C35A7A" w:rsidP="00C35A7A">
      <w:pPr>
        <w:pStyle w:val="Heading2"/>
      </w:pPr>
      <w:r>
        <w:lastRenderedPageBreak/>
        <w:t>CP---Advantage</w:t>
      </w:r>
    </w:p>
    <w:p w14:paraId="18C29235" w14:textId="77777777" w:rsidR="00C35A7A" w:rsidRDefault="00C35A7A" w:rsidP="00C35A7A">
      <w:pPr>
        <w:pStyle w:val="Heading3"/>
      </w:pPr>
      <w:r>
        <w:lastRenderedPageBreak/>
        <w:t>Unions Key---1AR</w:t>
      </w:r>
    </w:p>
    <w:p w14:paraId="7B6FA822" w14:textId="77777777" w:rsidR="00C35A7A" w:rsidRPr="00F92945" w:rsidRDefault="00C35A7A" w:rsidP="00C35A7A">
      <w:pPr>
        <w:pStyle w:val="Heading4"/>
      </w:pPr>
      <w:r>
        <w:t xml:space="preserve">Otherwise, </w:t>
      </w:r>
      <w:r>
        <w:rPr>
          <w:u w:val="single"/>
        </w:rPr>
        <w:t>unprofessional</w:t>
      </w:r>
      <w:r>
        <w:t xml:space="preserve"> disputes ruin administrative productivity.</w:t>
      </w:r>
    </w:p>
    <w:p w14:paraId="059218FD" w14:textId="77777777" w:rsidR="00C35A7A" w:rsidRPr="000762DA" w:rsidRDefault="00C35A7A" w:rsidP="00C35A7A">
      <w:r w:rsidRPr="0003654A">
        <w:rPr>
          <w:rStyle w:val="Style13ptBold"/>
        </w:rPr>
        <w:t>Nou ’16</w:t>
      </w:r>
      <w:r>
        <w:t xml:space="preserve"> [Jennifer; November 16; Professor of Law at University of Chicago Law School, MPhil in Politics from Oxford University; Yale Journal of Regulation, “Bureaucratic Resistance from Below,” </w:t>
      </w:r>
      <w:r w:rsidRPr="0003654A">
        <w:t>https://www.yalejreg.com/nc/bureaucratic-resistance-from-below-by-jennifer-nou/</w:t>
      </w:r>
      <w:r>
        <w:t>]</w:t>
      </w:r>
    </w:p>
    <w:p w14:paraId="50D56678" w14:textId="77777777" w:rsidR="00C35A7A" w:rsidRPr="00A24420" w:rsidRDefault="00C35A7A" w:rsidP="00C35A7A">
      <w:pPr>
        <w:rPr>
          <w:sz w:val="16"/>
        </w:rPr>
      </w:pPr>
      <w:r w:rsidRPr="00A24420">
        <w:rPr>
          <w:sz w:val="16"/>
        </w:rPr>
        <w:t xml:space="preserve">Donald Trump is the President-Elect with both houses of Congress at his disposal. He promises judicial nominations to help bring the courts under his sway. He invokes authoritarian rulers as paragons of leadership. </w:t>
      </w:r>
      <w:r w:rsidRPr="0027274A">
        <w:rPr>
          <w:rStyle w:val="StyleUnderline"/>
        </w:rPr>
        <w:t xml:space="preserve">Trump’s </w:t>
      </w:r>
      <w:r w:rsidRPr="0027274A">
        <w:rPr>
          <w:rStyle w:val="Emphasis"/>
        </w:rPr>
        <w:t>instinct</w:t>
      </w:r>
      <w:r w:rsidRPr="0027274A">
        <w:rPr>
          <w:rStyle w:val="StyleUnderline"/>
        </w:rPr>
        <w:t xml:space="preserve">ive reaction to </w:t>
      </w:r>
      <w:r w:rsidRPr="0027274A">
        <w:rPr>
          <w:rStyle w:val="Emphasis"/>
        </w:rPr>
        <w:t>dissent</w:t>
      </w:r>
      <w:r w:rsidRPr="0027274A">
        <w:rPr>
          <w:rStyle w:val="StyleUnderline"/>
        </w:rPr>
        <w:t xml:space="preserve"> is not to listen, but to </w:t>
      </w:r>
      <w:r w:rsidRPr="0027274A">
        <w:rPr>
          <w:rStyle w:val="Emphasis"/>
        </w:rPr>
        <w:t>destroy</w:t>
      </w:r>
      <w:r w:rsidRPr="00A24420">
        <w:rPr>
          <w:sz w:val="16"/>
        </w:rPr>
        <w:t>. And what hopes lie in the moderating norms of the presidency are obliterated by Twitter outbursts. The future of the separation-of-powers looks bleak.</w:t>
      </w:r>
    </w:p>
    <w:p w14:paraId="25C8EB27" w14:textId="77777777" w:rsidR="00C35A7A" w:rsidRPr="00A24420" w:rsidRDefault="00C35A7A" w:rsidP="00C35A7A">
      <w:pPr>
        <w:rPr>
          <w:sz w:val="16"/>
        </w:rPr>
      </w:pPr>
      <w:r w:rsidRPr="0027274A">
        <w:rPr>
          <w:rStyle w:val="StyleUnderline"/>
        </w:rPr>
        <w:t xml:space="preserve">Many have thus taken </w:t>
      </w:r>
      <w:r w:rsidRPr="0027274A">
        <w:rPr>
          <w:rStyle w:val="Emphasis"/>
        </w:rPr>
        <w:t>solace</w:t>
      </w:r>
      <w:r w:rsidRPr="0027274A">
        <w:rPr>
          <w:rStyle w:val="StyleUnderline"/>
        </w:rPr>
        <w:t xml:space="preserve"> at the prospect of another </w:t>
      </w:r>
      <w:r w:rsidRPr="0027274A">
        <w:rPr>
          <w:rStyle w:val="Emphasis"/>
        </w:rPr>
        <w:t>presidential check</w:t>
      </w:r>
      <w:r w:rsidRPr="0027274A">
        <w:rPr>
          <w:rStyle w:val="StyleUnderline"/>
        </w:rPr>
        <w:t xml:space="preserve">: the federal </w:t>
      </w:r>
      <w:r w:rsidRPr="0027274A">
        <w:rPr>
          <w:rStyle w:val="Emphasis"/>
        </w:rPr>
        <w:t>bureaucracy</w:t>
      </w:r>
      <w:r w:rsidRPr="00A24420">
        <w:rPr>
          <w:sz w:val="16"/>
        </w:rPr>
        <w:t xml:space="preserve"> (see, e.g., here, here, and here). Career staff are a diverse bunch, but what unites them is their tenure and salary protections; by law, they are hired on the basis of merit, not political ties. As a result, they often enter government with professional norms informed by technical or legal training. Moreover, political appointees cannot fire them without a costly fight. Unsurprisingly perhaps, the federal bureaucracy takes the long view.</w:t>
      </w:r>
    </w:p>
    <w:p w14:paraId="27F1FDAD" w14:textId="77777777" w:rsidR="00C35A7A" w:rsidRPr="00A24420" w:rsidRDefault="00C35A7A" w:rsidP="00C35A7A">
      <w:pPr>
        <w:rPr>
          <w:sz w:val="16"/>
        </w:rPr>
      </w:pPr>
      <w:r w:rsidRPr="00A24420">
        <w:rPr>
          <w:sz w:val="16"/>
        </w:rPr>
        <w:t xml:space="preserve">It is thus the right time to ask what </w:t>
      </w:r>
      <w:r w:rsidRPr="001559AB">
        <w:rPr>
          <w:rStyle w:val="Emphasis"/>
          <w:highlight w:val="cyan"/>
        </w:rPr>
        <w:t>levers of resistance</w:t>
      </w:r>
      <w:r w:rsidRPr="004D4AD8">
        <w:rPr>
          <w:rStyle w:val="StyleUnderline"/>
        </w:rPr>
        <w:t xml:space="preserve"> are </w:t>
      </w:r>
      <w:r w:rsidRPr="001559AB">
        <w:rPr>
          <w:rStyle w:val="Emphasis"/>
          <w:highlight w:val="cyan"/>
        </w:rPr>
        <w:t>available</w:t>
      </w:r>
      <w:r w:rsidRPr="001559AB">
        <w:rPr>
          <w:rStyle w:val="StyleUnderline"/>
          <w:highlight w:val="cyan"/>
        </w:rPr>
        <w:t xml:space="preserve"> to civil servants</w:t>
      </w:r>
      <w:r w:rsidRPr="00A24420">
        <w:rPr>
          <w:sz w:val="16"/>
        </w:rPr>
        <w:t xml:space="preserve">. These levers may be </w:t>
      </w:r>
      <w:r w:rsidRPr="004D4AD8">
        <w:rPr>
          <w:rStyle w:val="StyleUnderline"/>
        </w:rPr>
        <w:t xml:space="preserve">especially </w:t>
      </w:r>
      <w:r w:rsidRPr="004D4AD8">
        <w:rPr>
          <w:rStyle w:val="Emphasis"/>
        </w:rPr>
        <w:t>attractive</w:t>
      </w:r>
      <w:r w:rsidRPr="004D4AD8">
        <w:rPr>
          <w:rStyle w:val="StyleUnderline"/>
        </w:rPr>
        <w:t xml:space="preserve"> to those </w:t>
      </w:r>
      <w:r w:rsidRPr="004D4AD8">
        <w:rPr>
          <w:rStyle w:val="Emphasis"/>
        </w:rPr>
        <w:t>faced</w:t>
      </w:r>
      <w:r w:rsidRPr="004D4AD8">
        <w:rPr>
          <w:rStyle w:val="StyleUnderline"/>
        </w:rPr>
        <w:t xml:space="preserve"> with</w:t>
      </w:r>
      <w:r w:rsidRPr="00A24420">
        <w:rPr>
          <w:sz w:val="16"/>
        </w:rPr>
        <w:t xml:space="preserve"> one of several prospects: </w:t>
      </w:r>
      <w:r w:rsidRPr="004D4AD8">
        <w:rPr>
          <w:rStyle w:val="StyleUnderline"/>
        </w:rPr>
        <w:t xml:space="preserve">top-down orders to carry out </w:t>
      </w:r>
      <w:r w:rsidRPr="004D4AD8">
        <w:rPr>
          <w:rStyle w:val="Emphasis"/>
        </w:rPr>
        <w:t>illegal tasks</w:t>
      </w:r>
      <w:r w:rsidRPr="004D4AD8">
        <w:rPr>
          <w:rStyle w:val="StyleUnderline"/>
        </w:rPr>
        <w:t xml:space="preserve">, </w:t>
      </w:r>
      <w:r w:rsidRPr="004D4AD8">
        <w:rPr>
          <w:rStyle w:val="Emphasis"/>
        </w:rPr>
        <w:t>suppress info</w:t>
      </w:r>
      <w:r w:rsidRPr="004D4AD8">
        <w:rPr>
          <w:rStyle w:val="StyleUnderline"/>
        </w:rPr>
        <w:t>rmation</w:t>
      </w:r>
      <w:r w:rsidRPr="00A24420">
        <w:rPr>
          <w:sz w:val="16"/>
        </w:rPr>
        <w:t>, or doctor technical documents. This question also arises at a time when many law students are questioning whether they should enter government service. Their deepest worries are not so much partisan as motivated by fears they will be directed to violate their legal or ethical obligations.</w:t>
      </w:r>
    </w:p>
    <w:p w14:paraId="099DACC5" w14:textId="77777777" w:rsidR="00C35A7A" w:rsidRPr="00A24420" w:rsidRDefault="00C35A7A" w:rsidP="00C35A7A">
      <w:pPr>
        <w:rPr>
          <w:sz w:val="16"/>
        </w:rPr>
      </w:pPr>
      <w:r w:rsidRPr="00A24420">
        <w:rPr>
          <w:sz w:val="16"/>
        </w:rPr>
        <w:t xml:space="preserve">In response, below is a catalogue of tactics that </w:t>
      </w:r>
      <w:r w:rsidRPr="004D4AD8">
        <w:rPr>
          <w:rStyle w:val="Emphasis"/>
        </w:rPr>
        <w:t>civil servants</w:t>
      </w:r>
      <w:r w:rsidRPr="004D4AD8">
        <w:rPr>
          <w:rStyle w:val="StyleUnderline"/>
        </w:rPr>
        <w:t xml:space="preserve"> have </w:t>
      </w:r>
      <w:r w:rsidRPr="001559AB">
        <w:rPr>
          <w:rStyle w:val="Emphasis"/>
          <w:highlight w:val="cyan"/>
        </w:rPr>
        <w:t>historically</w:t>
      </w:r>
      <w:r w:rsidRPr="001559AB">
        <w:rPr>
          <w:rStyle w:val="StyleUnderline"/>
          <w:highlight w:val="cyan"/>
        </w:rPr>
        <w:t xml:space="preserve"> used</w:t>
      </w:r>
      <w:r w:rsidRPr="004D4AD8">
        <w:rPr>
          <w:rStyle w:val="StyleUnderline"/>
        </w:rPr>
        <w:t xml:space="preserve"> to </w:t>
      </w:r>
      <w:r w:rsidRPr="004D4AD8">
        <w:rPr>
          <w:rStyle w:val="Emphasis"/>
        </w:rPr>
        <w:t>defy</w:t>
      </w:r>
      <w:r w:rsidRPr="004D4AD8">
        <w:rPr>
          <w:rStyle w:val="StyleUnderline"/>
        </w:rPr>
        <w:t xml:space="preserve"> their superiors, both covertly and overtly</w:t>
      </w:r>
      <w:r w:rsidRPr="00A24420">
        <w:rPr>
          <w:sz w:val="16"/>
        </w:rPr>
        <w:t xml:space="preserve">. From the outset, let me be clear that this list is descriptive, not prescriptive. There are thorny legal and moral questions about whether and when this is a good idea. Some of the examples below reflect both good- and </w:t>
      </w:r>
      <w:r w:rsidRPr="001559AB">
        <w:rPr>
          <w:rStyle w:val="Emphasis"/>
          <w:highlight w:val="cyan"/>
        </w:rPr>
        <w:t>bad- faith</w:t>
      </w:r>
      <w:r w:rsidRPr="00A24420">
        <w:rPr>
          <w:sz w:val="16"/>
        </w:rPr>
        <w:t>. Wherever one comes out on these debates, like it or not, the reality is that the administrative state has a history of bureaucratic resistance — a dynamic that Rosemary O’Leary refers to as “</w:t>
      </w:r>
      <w:r w:rsidRPr="004D4AD8">
        <w:rPr>
          <w:rStyle w:val="Emphasis"/>
        </w:rPr>
        <w:t>guerilla government</w:t>
      </w:r>
      <w:r w:rsidRPr="00A24420">
        <w:rPr>
          <w:sz w:val="16"/>
        </w:rPr>
        <w:t>”; many others have demonstrated the phenomenon empirically.</w:t>
      </w:r>
    </w:p>
    <w:p w14:paraId="00F9A9A8" w14:textId="77777777" w:rsidR="00C35A7A" w:rsidRPr="00A24420" w:rsidRDefault="00C35A7A" w:rsidP="00C35A7A">
      <w:pPr>
        <w:rPr>
          <w:sz w:val="16"/>
        </w:rPr>
      </w:pPr>
      <w:r w:rsidRPr="00A24420">
        <w:rPr>
          <w:sz w:val="16"/>
        </w:rPr>
        <w:t>So what mechanisms have civil servants used to resist from below?</w:t>
      </w:r>
    </w:p>
    <w:p w14:paraId="04EE4C54" w14:textId="77777777" w:rsidR="00C35A7A" w:rsidRPr="00A24420" w:rsidRDefault="00C35A7A" w:rsidP="00C35A7A">
      <w:pPr>
        <w:rPr>
          <w:sz w:val="16"/>
        </w:rPr>
      </w:pPr>
      <w:r w:rsidRPr="00A24420">
        <w:rPr>
          <w:sz w:val="16"/>
        </w:rPr>
        <w:t xml:space="preserve">Slow down. </w:t>
      </w:r>
      <w:r w:rsidRPr="001559AB">
        <w:rPr>
          <w:rStyle w:val="Emphasis"/>
          <w:highlight w:val="cyan"/>
        </w:rPr>
        <w:t>Slowdowns</w:t>
      </w:r>
      <w:r w:rsidRPr="00A24420">
        <w:rPr>
          <w:sz w:val="16"/>
        </w:rPr>
        <w:t xml:space="preserve"> occur when employees perform their duties, but </w:t>
      </w:r>
      <w:r w:rsidRPr="001559AB">
        <w:rPr>
          <w:rStyle w:val="Emphasis"/>
          <w:highlight w:val="cyan"/>
        </w:rPr>
        <w:t>drag their feet</w:t>
      </w:r>
      <w:r w:rsidRPr="00B04398">
        <w:rPr>
          <w:rStyle w:val="StyleUnderline"/>
        </w:rPr>
        <w:t xml:space="preserve"> when doing so</w:t>
      </w:r>
      <w:r w:rsidRPr="00A24420">
        <w:rPr>
          <w:sz w:val="16"/>
        </w:rPr>
        <w:t xml:space="preserve">. Slowdowns are used in the private sector in lieu of overt strikes as they are more </w:t>
      </w:r>
      <w:r w:rsidRPr="003236B3">
        <w:rPr>
          <w:rStyle w:val="StyleUnderline"/>
        </w:rPr>
        <w:t>difficult to detect</w:t>
      </w:r>
      <w:r w:rsidRPr="00A24420">
        <w:rPr>
          <w:sz w:val="16"/>
        </w:rPr>
        <w:t xml:space="preserve">. For similar reasons, </w:t>
      </w:r>
      <w:r w:rsidRPr="003236B3">
        <w:rPr>
          <w:rStyle w:val="StyleUnderline"/>
        </w:rPr>
        <w:t>civil servants use them too</w:t>
      </w:r>
      <w:r w:rsidRPr="00A24420">
        <w:rPr>
          <w:sz w:val="16"/>
        </w:rPr>
        <w:t xml:space="preserve">. Take careerists at USDA’s Food and Nutrition Service disturbed by President Reagan’s efforts to dash the food stamp budget and deem ketchup a “vegetable” in school lunches. In one staff member’s words: “I did what I was told to do but wouldn’t fight for their policies. I </w:t>
      </w:r>
      <w:r w:rsidRPr="003236B3">
        <w:rPr>
          <w:rStyle w:val="Emphasis"/>
        </w:rPr>
        <w:t>did</w:t>
      </w:r>
      <w:r w:rsidRPr="003236B3">
        <w:rPr>
          <w:rStyle w:val="StyleUnderline"/>
        </w:rPr>
        <w:t xml:space="preserve"> what was </w:t>
      </w:r>
      <w:r w:rsidRPr="003236B3">
        <w:rPr>
          <w:rStyle w:val="Emphasis"/>
        </w:rPr>
        <w:t>technically required</w:t>
      </w:r>
      <w:r w:rsidRPr="00A24420">
        <w:rPr>
          <w:sz w:val="16"/>
        </w:rPr>
        <w:t xml:space="preserve"> . . . I would just explain but not be an advocate.”</w:t>
      </w:r>
    </w:p>
    <w:p w14:paraId="44F2F222" w14:textId="77777777" w:rsidR="00C35A7A" w:rsidRPr="00A24420" w:rsidRDefault="00C35A7A" w:rsidP="00C35A7A">
      <w:pPr>
        <w:rPr>
          <w:sz w:val="16"/>
        </w:rPr>
      </w:pPr>
      <w:r w:rsidRPr="00A24420">
        <w:rPr>
          <w:sz w:val="16"/>
        </w:rPr>
        <w:t>Build a record. In some ways, this strategy is the opposite of the above: instead of taking it easy, work harder. Work harder, that is, to build a record that will make it more difficult for the administrator to reverse the decision in good-faith. Appointees with reputations to protect may pause when faced with overwhelming evidence that the law or an emerging scientific consensus requires a particular path forward. This approach essentially depends on the power to persuade. Record-building was arguably the tactic used by EPA career staff who issued an advance notice of proposed rulemaking regarding the ability of the agency to regulate greenhouse gases under existing statutory authorities. Career officials helped compile over 600 pages outlining numerous legal paths to regulation, despite an unusual preface by the Bush-appointed EPA Administrator noting his personal skepticism. Building the record later helped pave the way for further regulatory action.</w:t>
      </w:r>
    </w:p>
    <w:p w14:paraId="373FC97E" w14:textId="77777777" w:rsidR="00C35A7A" w:rsidRPr="00A24420" w:rsidRDefault="00C35A7A" w:rsidP="00C35A7A">
      <w:pPr>
        <w:rPr>
          <w:sz w:val="16"/>
        </w:rPr>
      </w:pPr>
      <w:r w:rsidRPr="001559AB">
        <w:rPr>
          <w:rStyle w:val="Emphasis"/>
          <w:highlight w:val="cyan"/>
        </w:rPr>
        <w:t>Leak</w:t>
      </w:r>
      <w:r w:rsidRPr="00A24420">
        <w:rPr>
          <w:sz w:val="16"/>
        </w:rPr>
        <w:t xml:space="preserve">. Perhaps the most famous example of a bureaucratic leak is that of Mark Felt, a.k.a., “Deep Throat.” Felt, of course, was a high-level official at the FBI during the Watergate years who regularly fed information to the Washington Post about the Nixon administration’s illegalities. Effective leaks, of course, do not have to be this dramatic, nor do they even have to be to the media. </w:t>
      </w:r>
      <w:r w:rsidRPr="009C0B8F">
        <w:rPr>
          <w:rStyle w:val="StyleUnderline"/>
        </w:rPr>
        <w:t xml:space="preserve">Many agencies </w:t>
      </w:r>
      <w:r w:rsidRPr="001559AB">
        <w:rPr>
          <w:rStyle w:val="StyleUnderline"/>
        </w:rPr>
        <w:t xml:space="preserve">leak </w:t>
      </w:r>
      <w:r w:rsidRPr="001559AB">
        <w:rPr>
          <w:rStyle w:val="Emphasis"/>
          <w:highlight w:val="cyan"/>
        </w:rPr>
        <w:t>internal doc</w:t>
      </w:r>
      <w:r w:rsidRPr="009C0B8F">
        <w:rPr>
          <w:rStyle w:val="StyleUnderline"/>
        </w:rPr>
        <w:t>ument</w:t>
      </w:r>
      <w:r w:rsidRPr="001559AB">
        <w:rPr>
          <w:rStyle w:val="Emphasis"/>
          <w:highlight w:val="cyan"/>
        </w:rPr>
        <w:t>s</w:t>
      </w:r>
      <w:r w:rsidRPr="001559AB">
        <w:rPr>
          <w:rStyle w:val="StyleUnderline"/>
          <w:highlight w:val="cyan"/>
        </w:rPr>
        <w:t xml:space="preserve"> to </w:t>
      </w:r>
      <w:r w:rsidRPr="001559AB">
        <w:rPr>
          <w:rStyle w:val="Emphasis"/>
          <w:highlight w:val="cyan"/>
        </w:rPr>
        <w:t>interest groups</w:t>
      </w:r>
      <w:r w:rsidRPr="00A24420">
        <w:rPr>
          <w:sz w:val="16"/>
        </w:rPr>
        <w:t xml:space="preserve"> and other stakeholders </w:t>
      </w:r>
      <w:r w:rsidRPr="001559AB">
        <w:rPr>
          <w:rStyle w:val="StyleUnderline"/>
          <w:highlight w:val="cyan"/>
        </w:rPr>
        <w:t>who</w:t>
      </w:r>
      <w:r w:rsidRPr="009C0B8F">
        <w:rPr>
          <w:rStyle w:val="StyleUnderline"/>
        </w:rPr>
        <w:t xml:space="preserve"> can then </w:t>
      </w:r>
      <w:r w:rsidRPr="001559AB">
        <w:rPr>
          <w:rStyle w:val="Emphasis"/>
          <w:highlight w:val="cyan"/>
        </w:rPr>
        <w:t>marshal opposition</w:t>
      </w:r>
      <w:r w:rsidRPr="00A24420">
        <w:rPr>
          <w:sz w:val="16"/>
        </w:rPr>
        <w:t xml:space="preserve"> — a strategy </w:t>
      </w:r>
      <w:r w:rsidRPr="00A24420">
        <w:rPr>
          <w:sz w:val="16"/>
        </w:rPr>
        <w:lastRenderedPageBreak/>
        <w:t>used to great effect according to one senior official at the Bureau of Land Management during the Clinton administration: “It doesn’t matter what interest group or what administration; anyone who is sort of on the outs ha[s] people within agencies that are aligned with their interests.”</w:t>
      </w:r>
    </w:p>
    <w:p w14:paraId="2521B7C6" w14:textId="77777777" w:rsidR="00C35A7A" w:rsidRPr="00A24420" w:rsidRDefault="00C35A7A" w:rsidP="00C35A7A">
      <w:pPr>
        <w:rPr>
          <w:sz w:val="16"/>
        </w:rPr>
      </w:pPr>
      <w:r w:rsidRPr="00A24420">
        <w:rPr>
          <w:sz w:val="16"/>
        </w:rPr>
        <w:t>Enlist internal inspectors general, “offices of goodness,” and other allies. Federal inspector generals are legally authorized to combat fraud and abuse within agencies mainly through audits and investigations. They currently exist in over 70 federal agencies. Cooperating with them has helped shed light on what were previously only rumored illegalities. Exhibit A: the explosive report on the politicized hiring practices of the George W. Bush Department of Justice. Offices of Goodness, to use Margo Schlanger’s terminology, are similarly offices embedded within agencies, charged with promoting a value that constrains and checks the agency’s mission. Examples include the Department of Homeland Security’s Office for Civil Rights and Civil Liberties and the National Security Agency’s Office of Civil Liberties and Privacy. Enlisting the aid of both inspector generals and offices of goodness (secretly or not) can help foster powerful internal agency allies.</w:t>
      </w:r>
    </w:p>
    <w:p w14:paraId="1993E7F8" w14:textId="77777777" w:rsidR="00C35A7A" w:rsidRPr="00A24420" w:rsidRDefault="00C35A7A" w:rsidP="00C35A7A">
      <w:pPr>
        <w:rPr>
          <w:sz w:val="16"/>
        </w:rPr>
      </w:pPr>
      <w:r w:rsidRPr="001559AB">
        <w:rPr>
          <w:rStyle w:val="Emphasis"/>
          <w:highlight w:val="cyan"/>
        </w:rPr>
        <w:t>Sue</w:t>
      </w:r>
      <w:r w:rsidRPr="001559AB">
        <w:rPr>
          <w:rStyle w:val="StyleUnderline"/>
          <w:highlight w:val="cyan"/>
        </w:rPr>
        <w:t xml:space="preserve"> the agency</w:t>
      </w:r>
      <w:r w:rsidRPr="00A24420">
        <w:rPr>
          <w:sz w:val="16"/>
        </w:rPr>
        <w:t xml:space="preserve">. Should more under-the-radar strategies fail, some civil servants have </w:t>
      </w:r>
      <w:r w:rsidRPr="00ED4DD6">
        <w:rPr>
          <w:rStyle w:val="StyleUnderline"/>
        </w:rPr>
        <w:t xml:space="preserve">instead </w:t>
      </w:r>
      <w:r w:rsidRPr="00ED4DD6">
        <w:rPr>
          <w:rStyle w:val="Emphasis"/>
        </w:rPr>
        <w:t>chosen</w:t>
      </w:r>
      <w:r w:rsidRPr="00ED4DD6">
        <w:rPr>
          <w:rStyle w:val="StyleUnderline"/>
        </w:rPr>
        <w:t xml:space="preserve"> to go to </w:t>
      </w:r>
      <w:r w:rsidRPr="00ED4DD6">
        <w:rPr>
          <w:rStyle w:val="Emphasis"/>
        </w:rPr>
        <w:t>court</w:t>
      </w:r>
      <w:r w:rsidRPr="00A24420">
        <w:rPr>
          <w:sz w:val="16"/>
        </w:rPr>
        <w:t>. This path generates public attention and can increase external support. Various Immigration and Customs Enforcement border agents, for example, objected to the Obama administration’s directives regarding undocumented immigrants. In their view, these orders required them to violate federal law and thus required judicial intervention.</w:t>
      </w:r>
    </w:p>
    <w:p w14:paraId="5A36E20B" w14:textId="77777777" w:rsidR="00C35A7A" w:rsidRDefault="00C35A7A" w:rsidP="00C35A7A">
      <w:pPr>
        <w:rPr>
          <w:sz w:val="16"/>
        </w:rPr>
      </w:pPr>
      <w:r w:rsidRPr="00A24420">
        <w:rPr>
          <w:rStyle w:val="Emphasis"/>
        </w:rPr>
        <w:t>Resign</w:t>
      </w:r>
      <w:r w:rsidRPr="00A24420">
        <w:rPr>
          <w:sz w:val="16"/>
        </w:rPr>
        <w:t xml:space="preserve">. Finally, if </w:t>
      </w:r>
      <w:r w:rsidRPr="001559AB">
        <w:rPr>
          <w:rStyle w:val="StyleUnderline"/>
          <w:highlight w:val="cyan"/>
        </w:rPr>
        <w:t xml:space="preserve">efforts to exercise </w:t>
      </w:r>
      <w:r w:rsidRPr="001559AB">
        <w:rPr>
          <w:rStyle w:val="Emphasis"/>
          <w:highlight w:val="cyan"/>
        </w:rPr>
        <w:t>voice</w:t>
      </w:r>
      <w:r w:rsidRPr="001559AB">
        <w:rPr>
          <w:rStyle w:val="StyleUnderline"/>
          <w:highlight w:val="cyan"/>
        </w:rPr>
        <w:t xml:space="preserve"> in</w:t>
      </w:r>
      <w:r w:rsidRPr="00A24420">
        <w:rPr>
          <w:rStyle w:val="StyleUnderline"/>
        </w:rPr>
        <w:t xml:space="preserve"> the </w:t>
      </w:r>
      <w:r w:rsidRPr="001559AB">
        <w:rPr>
          <w:rStyle w:val="Emphasis"/>
          <w:highlight w:val="cyan"/>
        </w:rPr>
        <w:t>absence of loyalty</w:t>
      </w:r>
      <w:r w:rsidRPr="001559AB">
        <w:rPr>
          <w:rStyle w:val="StyleUnderline"/>
          <w:highlight w:val="cyan"/>
        </w:rPr>
        <w:t xml:space="preserve"> fail</w:t>
      </w:r>
      <w:r w:rsidRPr="00A24420">
        <w:rPr>
          <w:sz w:val="16"/>
        </w:rPr>
        <w:t xml:space="preserve">, then what may be </w:t>
      </w:r>
      <w:r w:rsidRPr="00A24420">
        <w:rPr>
          <w:rStyle w:val="StyleUnderline"/>
        </w:rPr>
        <w:t xml:space="preserve">left is the </w:t>
      </w:r>
      <w:r w:rsidRPr="001559AB">
        <w:rPr>
          <w:rStyle w:val="Emphasis"/>
          <w:highlight w:val="cyan"/>
        </w:rPr>
        <w:t>last option</w:t>
      </w:r>
      <w:r w:rsidRPr="00A24420">
        <w:rPr>
          <w:sz w:val="16"/>
        </w:rPr>
        <w:t xml:space="preserve"> in Albert Hirschman’s trifecta: </w:t>
      </w:r>
      <w:r w:rsidRPr="00A24420">
        <w:rPr>
          <w:rStyle w:val="StyleUnderline"/>
        </w:rPr>
        <w:t xml:space="preserve">to </w:t>
      </w:r>
      <w:r w:rsidRPr="001559AB">
        <w:rPr>
          <w:rStyle w:val="Emphasis"/>
          <w:highlight w:val="cyan"/>
        </w:rPr>
        <w:t>exit</w:t>
      </w:r>
      <w:r w:rsidRPr="00A24420">
        <w:rPr>
          <w:sz w:val="16"/>
        </w:rPr>
        <w:t>. Such was the decision of several FDA staffers who resigned in protest over the Obama administration’s handling of Plan B, an emergency contraception pill. By overruling the agency’s determination that the pill was safe for girls under age 15 over-the-counter, the White House in their view had politically interfered in what should have been a scientific determination.</w:t>
      </w:r>
    </w:p>
    <w:p w14:paraId="068AAEBE" w14:textId="77777777" w:rsidR="00C35A7A" w:rsidRPr="00553490" w:rsidRDefault="00C35A7A" w:rsidP="00C35A7A">
      <w:pPr>
        <w:pStyle w:val="Heading4"/>
      </w:pPr>
      <w:r>
        <w:t xml:space="preserve">Performance upsides are </w:t>
      </w:r>
      <w:r>
        <w:rPr>
          <w:u w:val="single"/>
        </w:rPr>
        <w:t>empirically verified</w:t>
      </w:r>
      <w:r>
        <w:t xml:space="preserve">. Turnover, satisfaction, and morale </w:t>
      </w:r>
      <w:r>
        <w:rPr>
          <w:u w:val="single"/>
        </w:rPr>
        <w:t>boost</w:t>
      </w:r>
      <w:r>
        <w:t xml:space="preserve"> quality BUT it’s </w:t>
      </w:r>
      <w:r>
        <w:rPr>
          <w:u w:val="single"/>
        </w:rPr>
        <w:t>reverse-causal</w:t>
      </w:r>
      <w:r>
        <w:t>.</w:t>
      </w:r>
    </w:p>
    <w:p w14:paraId="115E7456" w14:textId="77777777" w:rsidR="00C35A7A" w:rsidRPr="003B0F47" w:rsidRDefault="00C35A7A" w:rsidP="00C35A7A">
      <w:r w:rsidRPr="003B0F47">
        <w:rPr>
          <w:rStyle w:val="Style13ptBold"/>
        </w:rPr>
        <w:t>Brewer ’22</w:t>
      </w:r>
      <w:r>
        <w:t xml:space="preserve"> [Gene; 2022; PhD, Professor, Public Administration &amp; Policy, University of Georgia; Review of Public Personnel Administration, "The Importance of Merit Principles for Civil Service Systems: Evidence from the U.S. Federal Sector," vol. 42]</w:t>
      </w:r>
    </w:p>
    <w:p w14:paraId="6FA1BB64" w14:textId="77777777" w:rsidR="00C35A7A" w:rsidRPr="009C1A4E" w:rsidRDefault="00C35A7A" w:rsidP="00C35A7A">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3B0F47">
        <w:rPr>
          <w:rStyle w:val="StyleUnderline"/>
          <w:highlight w:val="cyan"/>
        </w:rPr>
        <w:t>Trump’s Order</w:t>
      </w:r>
      <w:r w:rsidRPr="009C1A4E">
        <w:rPr>
          <w:sz w:val="16"/>
        </w:rPr>
        <w:t xml:space="preserve"> creating Schedule F, along with three earlier orders from 2018 that made it easier to fire federal employees, </w:t>
      </w:r>
      <w:r w:rsidRPr="003B0F47">
        <w:rPr>
          <w:rStyle w:val="Emphasis"/>
          <w:highlight w:val="cyan"/>
        </w:rPr>
        <w:t>restricted</w:t>
      </w:r>
      <w:r w:rsidRPr="00565D91">
        <w:rPr>
          <w:rStyle w:val="Emphasis"/>
        </w:rPr>
        <w:t xml:space="preserve"> the </w:t>
      </w:r>
      <w:r w:rsidRPr="003B0F47">
        <w:rPr>
          <w:rStyle w:val="Emphasis"/>
          <w:highlight w:val="cyan"/>
        </w:rPr>
        <w:t xml:space="preserve">scope of </w:t>
      </w:r>
      <w:r w:rsidRPr="00203DBB">
        <w:rPr>
          <w:rStyle w:val="Emphasis"/>
        </w:rPr>
        <w:t xml:space="preserve">collective </w:t>
      </w:r>
      <w:r w:rsidRPr="003B0F47">
        <w:rPr>
          <w:rStyle w:val="Emphasis"/>
          <w:highlight w:val="cyan"/>
        </w:rPr>
        <w:t>bargaining</w:t>
      </w:r>
      <w:r w:rsidRPr="009C1A4E">
        <w:rPr>
          <w:sz w:val="16"/>
        </w:rPr>
        <w:t xml:space="preserve"> (which was already highly constrained), and prohibited employees in union positions from conducting union business while at work.3 Nevertheless, President Trump’s orders </w:t>
      </w:r>
      <w:r w:rsidRPr="003B0F47">
        <w:rPr>
          <w:rStyle w:val="StyleUnderline"/>
          <w:highlight w:val="cyan"/>
        </w:rPr>
        <w:t>demonstrate</w:t>
      </w:r>
      <w:r w:rsidRPr="00565D91">
        <w:rPr>
          <w:rStyle w:val="StyleUnderline"/>
        </w:rPr>
        <w:t>d the</w:t>
      </w:r>
      <w:r w:rsidRPr="009C1A4E">
        <w:rPr>
          <w:sz w:val="16"/>
        </w:rPr>
        <w:t xml:space="preserve"> </w:t>
      </w:r>
      <w:r w:rsidRPr="003B0F47">
        <w:rPr>
          <w:rStyle w:val="Emphasis"/>
          <w:highlight w:val="cyan"/>
        </w:rPr>
        <w:t>fragility</w:t>
      </w:r>
      <w:r w:rsidRPr="003B0F47">
        <w:rPr>
          <w:sz w:val="16"/>
          <w:highlight w:val="cyan"/>
        </w:rPr>
        <w:t xml:space="preserve"> </w:t>
      </w:r>
      <w:r w:rsidRPr="003B0F47">
        <w:rPr>
          <w:rStyle w:val="StyleUnderline"/>
          <w:highlight w:val="cyan"/>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2A9ED55A" w14:textId="77777777" w:rsidR="00C35A7A" w:rsidRPr="009C1A4E" w:rsidRDefault="00C35A7A" w:rsidP="00C35A7A">
      <w:pPr>
        <w:rPr>
          <w:sz w:val="16"/>
        </w:rPr>
      </w:pPr>
      <w:bookmarkStart w:id="7" w:name="_Hlk209570207"/>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3B0F47">
        <w:rPr>
          <w:rStyle w:val="Emphasis"/>
          <w:highlight w:val="cyan"/>
        </w:rPr>
        <w:t>limit</w:t>
      </w:r>
      <w:r w:rsidRPr="009C1A4E">
        <w:rPr>
          <w:sz w:val="16"/>
        </w:rPr>
        <w:t xml:space="preserve"> </w:t>
      </w:r>
      <w:r w:rsidRPr="00565D91">
        <w:rPr>
          <w:rStyle w:val="StyleUnderline"/>
        </w:rPr>
        <w:t>the reach of</w:t>
      </w:r>
      <w:r w:rsidRPr="009C1A4E">
        <w:rPr>
          <w:sz w:val="16"/>
        </w:rPr>
        <w:t xml:space="preserve"> </w:t>
      </w:r>
      <w:r w:rsidRPr="003B0F47">
        <w:rPr>
          <w:rStyle w:val="Emphasis"/>
          <w:highlight w:val="cyan"/>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3B0F47">
        <w:rPr>
          <w:rStyle w:val="Emphasis"/>
          <w:highlight w:val="cyan"/>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3B0F47">
        <w:rPr>
          <w:rStyle w:val="Emphasis"/>
          <w:highlight w:val="cyan"/>
        </w:rPr>
        <w:t>Knowledge of</w:t>
      </w:r>
      <w:r w:rsidRPr="009C1A4E">
        <w:rPr>
          <w:sz w:val="16"/>
        </w:rPr>
        <w:t xml:space="preserve"> due process </w:t>
      </w:r>
      <w:r w:rsidRPr="003B0F47">
        <w:rPr>
          <w:rStyle w:val="Emphasis"/>
          <w:highlight w:val="cyan"/>
        </w:rPr>
        <w:t>rights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3B0F47">
        <w:rPr>
          <w:rStyle w:val="Emphasis"/>
          <w:highlight w:val="cyan"/>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3B0F47">
        <w:rPr>
          <w:rStyle w:val="StyleUnderline"/>
          <w:highlight w:val="cyan"/>
        </w:rPr>
        <w:t>promote</w:t>
      </w:r>
      <w:r w:rsidRPr="003B0F47">
        <w:rPr>
          <w:sz w:val="16"/>
          <w:highlight w:val="cyan"/>
        </w:rPr>
        <w:t xml:space="preserve"> </w:t>
      </w:r>
      <w:r w:rsidRPr="003B0F47">
        <w:rPr>
          <w:rStyle w:val="Emphasis"/>
          <w:highlight w:val="cyan"/>
        </w:rPr>
        <w:t>better</w:t>
      </w:r>
      <w:r w:rsidRPr="009C1A4E">
        <w:rPr>
          <w:sz w:val="16"/>
        </w:rPr>
        <w:t xml:space="preserve"> </w:t>
      </w:r>
      <w:r w:rsidRPr="00565D91">
        <w:rPr>
          <w:rStyle w:val="StyleUnderline"/>
        </w:rPr>
        <w:t xml:space="preserve">individual </w:t>
      </w:r>
      <w:r w:rsidRPr="003B0F47">
        <w:rPr>
          <w:rStyle w:val="StyleUnderline"/>
          <w:highlight w:val="cyan"/>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3B0F47">
        <w:rPr>
          <w:rStyle w:val="StyleUnderline"/>
          <w:highlight w:val="cyan"/>
        </w:rPr>
        <w:t>enhance</w:t>
      </w:r>
      <w:r w:rsidRPr="00565D91">
        <w:rPr>
          <w:rStyle w:val="StyleUnderline"/>
        </w:rPr>
        <w:t xml:space="preserve"> workplace</w:t>
      </w:r>
      <w:r w:rsidRPr="009C1A4E">
        <w:rPr>
          <w:sz w:val="16"/>
        </w:rPr>
        <w:t xml:space="preserve"> </w:t>
      </w:r>
      <w:r w:rsidRPr="003B0F47">
        <w:rPr>
          <w:rStyle w:val="Emphasis"/>
          <w:highlight w:val="cyan"/>
        </w:rPr>
        <w:t>satisfaction</w:t>
      </w:r>
      <w:r w:rsidRPr="003B0F47">
        <w:rPr>
          <w:sz w:val="16"/>
          <w:highlight w:val="cyan"/>
        </w:rPr>
        <w:t xml:space="preserve">, </w:t>
      </w:r>
      <w:r w:rsidRPr="003B0F47">
        <w:rPr>
          <w:rStyle w:val="Emphasis"/>
          <w:highlight w:val="cyan"/>
        </w:rPr>
        <w:t>lower turnover</w:t>
      </w:r>
      <w:r w:rsidRPr="009C1A4E">
        <w:rPr>
          <w:sz w:val="16"/>
        </w:rPr>
        <w:t xml:space="preserve"> intentions, </w:t>
      </w:r>
      <w:r w:rsidRPr="003B0F47">
        <w:rPr>
          <w:rStyle w:val="StyleUnderline"/>
          <w:highlight w:val="cyan"/>
        </w:rPr>
        <w:t>and lead to</w:t>
      </w:r>
      <w:r w:rsidRPr="003B0F47">
        <w:rPr>
          <w:sz w:val="16"/>
          <w:highlight w:val="cyan"/>
        </w:rPr>
        <w:t xml:space="preserve"> </w:t>
      </w:r>
      <w:r w:rsidRPr="003B0F47">
        <w:rPr>
          <w:rStyle w:val="Emphasis"/>
          <w:highlight w:val="cyan"/>
        </w:rPr>
        <w:t>better</w:t>
      </w:r>
      <w:r w:rsidRPr="00565D91">
        <w:rPr>
          <w:rStyle w:val="Emphasis"/>
        </w:rPr>
        <w:t xml:space="preserve"> quality</w:t>
      </w:r>
      <w:r w:rsidRPr="009C1A4E">
        <w:rPr>
          <w:sz w:val="16"/>
        </w:rPr>
        <w:t xml:space="preserve"> work-unit </w:t>
      </w:r>
      <w:r w:rsidRPr="003B0F47">
        <w:rPr>
          <w:rStyle w:val="Emphasis"/>
          <w:highlight w:val="cyan"/>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3B0F47">
        <w:rPr>
          <w:rStyle w:val="StyleUnderline"/>
          <w:highlight w:val="cyan"/>
        </w:rPr>
        <w:t>effects</w:t>
      </w:r>
      <w:r w:rsidRPr="00565D91">
        <w:rPr>
          <w:rStyle w:val="StyleUnderline"/>
        </w:rPr>
        <w:t xml:space="preserve"> of adherence to </w:t>
      </w:r>
      <w:r w:rsidRPr="00565D91">
        <w:rPr>
          <w:rStyle w:val="StyleUnderline"/>
        </w:rPr>
        <w:lastRenderedPageBreak/>
        <w:t>merit principles can</w:t>
      </w:r>
      <w:r w:rsidRPr="009C1A4E">
        <w:rPr>
          <w:sz w:val="16"/>
        </w:rPr>
        <w:t xml:space="preserve"> </w:t>
      </w:r>
      <w:r w:rsidRPr="003B0F47">
        <w:rPr>
          <w:rStyle w:val="Emphasis"/>
          <w:highlight w:val="cyan"/>
        </w:rPr>
        <w:t>buttress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3B0F47">
        <w:rPr>
          <w:rStyle w:val="StyleUnderline"/>
          <w:highlight w:val="cyan"/>
        </w:rPr>
        <w:t>public admin</w:t>
      </w:r>
      <w:r w:rsidRPr="00565D91">
        <w:rPr>
          <w:rStyle w:val="StyleUnderline"/>
        </w:rPr>
        <w:t>istration</w:t>
      </w:r>
      <w:r w:rsidRPr="009C1A4E">
        <w:rPr>
          <w:sz w:val="16"/>
        </w:rPr>
        <w:t>.</w:t>
      </w:r>
    </w:p>
    <w:bookmarkEnd w:id="7"/>
    <w:p w14:paraId="2A6BB86F" w14:textId="77777777" w:rsidR="00C35A7A" w:rsidRPr="009C1A4E" w:rsidRDefault="00C35A7A" w:rsidP="00C35A7A">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18F52E5" w14:textId="77777777" w:rsidR="00C35A7A" w:rsidRPr="009C1A4E" w:rsidRDefault="00C35A7A" w:rsidP="00C35A7A">
      <w:pPr>
        <w:rPr>
          <w:sz w:val="12"/>
          <w:szCs w:val="12"/>
        </w:rPr>
      </w:pPr>
      <w:r w:rsidRPr="009C1A4E">
        <w:rPr>
          <w:sz w:val="12"/>
          <w:szCs w:val="12"/>
        </w:rPr>
        <w:t>Civil Service Reform and Merit Principles</w:t>
      </w:r>
    </w:p>
    <w:p w14:paraId="726BC320" w14:textId="77777777" w:rsidR="00C35A7A" w:rsidRPr="009C1A4E" w:rsidRDefault="00C35A7A" w:rsidP="00C35A7A">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B299BB6" w14:textId="77777777" w:rsidR="00C35A7A" w:rsidRPr="009C1A4E" w:rsidRDefault="00C35A7A" w:rsidP="00C35A7A">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76476882" w14:textId="77777777" w:rsidR="00C35A7A" w:rsidRPr="009C1A4E" w:rsidRDefault="00C35A7A" w:rsidP="00C35A7A">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C8149CD" w14:textId="77777777" w:rsidR="00C35A7A" w:rsidRPr="009C1A4E" w:rsidRDefault="00C35A7A" w:rsidP="00C35A7A">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3B0F47">
        <w:rPr>
          <w:rStyle w:val="Emphasis"/>
          <w:highlight w:val="cyan"/>
        </w:rPr>
        <w:t>rhetorical claims</w:t>
      </w:r>
      <w:r w:rsidRPr="003B0F47">
        <w:rPr>
          <w:sz w:val="16"/>
          <w:highlight w:val="cyan"/>
        </w:rPr>
        <w:t xml:space="preserve"> </w:t>
      </w:r>
      <w:r w:rsidRPr="003B0F47">
        <w:rPr>
          <w:rStyle w:val="StyleUnderline"/>
          <w:highlight w:val="cyan"/>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3B0F47">
        <w:rPr>
          <w:rStyle w:val="StyleUnderline"/>
          <w:highlight w:val="cyan"/>
        </w:rPr>
        <w:t>but</w:t>
      </w:r>
      <w:r w:rsidRPr="009C1A4E">
        <w:rPr>
          <w:rStyle w:val="StyleUnderline"/>
        </w:rPr>
        <w:t xml:space="preserve"> the</w:t>
      </w:r>
      <w:r w:rsidRPr="009C1A4E">
        <w:rPr>
          <w:sz w:val="16"/>
        </w:rPr>
        <w:t xml:space="preserve"> </w:t>
      </w:r>
      <w:r w:rsidRPr="003B0F47">
        <w:rPr>
          <w:rStyle w:val="Emphasis"/>
          <w:highlight w:val="cyan"/>
        </w:rPr>
        <w:t>actual</w:t>
      </w:r>
      <w:r w:rsidRPr="009C1A4E">
        <w:rPr>
          <w:rStyle w:val="Emphasis"/>
        </w:rPr>
        <w:t xml:space="preserve"> level</w:t>
      </w:r>
      <w:r w:rsidRPr="009C1A4E">
        <w:rPr>
          <w:sz w:val="16"/>
        </w:rPr>
        <w:t xml:space="preserve"> </w:t>
      </w:r>
      <w:r w:rsidRPr="009C1A4E">
        <w:rPr>
          <w:rStyle w:val="StyleUnderline"/>
        </w:rPr>
        <w:t xml:space="preserve">of employee </w:t>
      </w:r>
      <w:r w:rsidRPr="003B0F47">
        <w:rPr>
          <w:rStyle w:val="StyleUnderline"/>
          <w:highlight w:val="cyan"/>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3B0F47">
        <w:rPr>
          <w:rStyle w:val="StyleUnderline"/>
          <w:highlight w:val="cyan"/>
        </w:rPr>
        <w:t>begs for</w:t>
      </w:r>
      <w:r w:rsidRPr="009C1A4E">
        <w:rPr>
          <w:sz w:val="16"/>
        </w:rPr>
        <w:t xml:space="preserve"> </w:t>
      </w:r>
      <w:r w:rsidRPr="009C1A4E">
        <w:rPr>
          <w:rStyle w:val="Emphasis"/>
        </w:rPr>
        <w:t xml:space="preserve">more </w:t>
      </w:r>
      <w:r w:rsidRPr="003B0F47">
        <w:rPr>
          <w:rStyle w:val="Emphasis"/>
          <w:highlight w:val="cyan"/>
        </w:rPr>
        <w:t>systematic</w:t>
      </w:r>
      <w:r w:rsidRPr="003B0F47">
        <w:rPr>
          <w:sz w:val="16"/>
          <w:highlight w:val="cyan"/>
        </w:rPr>
        <w:t xml:space="preserve"> </w:t>
      </w:r>
      <w:r w:rsidRPr="003B0F47">
        <w:rPr>
          <w:rStyle w:val="StyleUnderline"/>
          <w:highlight w:val="cyan"/>
        </w:rPr>
        <w:t>analysis</w:t>
      </w:r>
      <w:r w:rsidRPr="009C1A4E">
        <w:rPr>
          <w:sz w:val="16"/>
        </w:rPr>
        <w:t>.</w:t>
      </w:r>
    </w:p>
    <w:p w14:paraId="76F8F9A3" w14:textId="77777777" w:rsidR="00C35A7A" w:rsidRPr="009C1A4E" w:rsidRDefault="00C35A7A" w:rsidP="00C35A7A">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488DDCF2" w14:textId="77777777" w:rsidR="00C35A7A" w:rsidRPr="009C1A4E" w:rsidRDefault="00C35A7A" w:rsidP="00C35A7A">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5621E23" w14:textId="77777777" w:rsidR="00C35A7A" w:rsidRDefault="00C35A7A" w:rsidP="00C35A7A">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3B0F47">
        <w:rPr>
          <w:rStyle w:val="StyleUnderline"/>
          <w:highlight w:val="cyan"/>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3B0F47">
        <w:rPr>
          <w:rStyle w:val="Emphasis"/>
          <w:highlight w:val="cyan"/>
        </w:rPr>
        <w:t>positively associated</w:t>
      </w:r>
      <w:r w:rsidRPr="003B0F47">
        <w:rPr>
          <w:sz w:val="16"/>
          <w:highlight w:val="cyan"/>
        </w:rPr>
        <w:t xml:space="preserve"> </w:t>
      </w:r>
      <w:r w:rsidRPr="003B0F47">
        <w:rPr>
          <w:rStyle w:val="StyleUnderline"/>
          <w:highlight w:val="cyan"/>
        </w:rPr>
        <w:t>with</w:t>
      </w:r>
      <w:r w:rsidRPr="003B0F47">
        <w:rPr>
          <w:sz w:val="16"/>
          <w:highlight w:val="cyan"/>
        </w:rPr>
        <w:t xml:space="preserve"> </w:t>
      </w:r>
      <w:r w:rsidRPr="003B0F47">
        <w:rPr>
          <w:rStyle w:val="Emphasis"/>
          <w:highlight w:val="cyan"/>
        </w:rPr>
        <w:t>productive</w:t>
      </w:r>
      <w:r w:rsidRPr="009C1A4E">
        <w:rPr>
          <w:sz w:val="16"/>
        </w:rPr>
        <w:t xml:space="preserve"> </w:t>
      </w:r>
      <w:r w:rsidRPr="009C1A4E">
        <w:rPr>
          <w:rStyle w:val="StyleUnderline"/>
        </w:rPr>
        <w:t xml:space="preserve">work </w:t>
      </w:r>
      <w:r w:rsidRPr="003B0F47">
        <w:rPr>
          <w:rStyle w:val="StyleUnderline"/>
          <w:highlight w:val="cyan"/>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lastRenderedPageBreak/>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3B0F47">
        <w:rPr>
          <w:rStyle w:val="StyleUnderline"/>
          <w:highlight w:val="cyan"/>
        </w:rPr>
        <w:t>employees who</w:t>
      </w:r>
      <w:r w:rsidRPr="003B0F47">
        <w:rPr>
          <w:sz w:val="16"/>
          <w:highlight w:val="cyan"/>
        </w:rPr>
        <w:t xml:space="preserve"> </w:t>
      </w:r>
      <w:r w:rsidRPr="003B0F47">
        <w:rPr>
          <w:rStyle w:val="Emphasis"/>
          <w:highlight w:val="cyan"/>
        </w:rPr>
        <w:t>perceive</w:t>
      </w:r>
      <w:r w:rsidRPr="009C1A4E">
        <w:rPr>
          <w:sz w:val="16"/>
        </w:rPr>
        <w:t xml:space="preserve"> </w:t>
      </w:r>
      <w:r w:rsidRPr="009C1A4E">
        <w:rPr>
          <w:rStyle w:val="StyleUnderline"/>
        </w:rPr>
        <w:t>that they work in</w:t>
      </w:r>
      <w:r w:rsidRPr="009C1A4E">
        <w:rPr>
          <w:sz w:val="16"/>
        </w:rPr>
        <w:t xml:space="preserve"> </w:t>
      </w:r>
      <w:r w:rsidRPr="003B0F47">
        <w:rPr>
          <w:rStyle w:val="Emphasis"/>
          <w:highlight w:val="cyan"/>
        </w:rPr>
        <w:t>high-performing</w:t>
      </w:r>
      <w:r w:rsidRPr="009C1A4E">
        <w:rPr>
          <w:rStyle w:val="Emphasis"/>
        </w:rPr>
        <w:t xml:space="preserve"> work </w:t>
      </w:r>
      <w:r w:rsidRPr="003B0F47">
        <w:rPr>
          <w:rStyle w:val="Emphasis"/>
          <w:highlight w:val="cyan"/>
        </w:rPr>
        <w:t>units</w:t>
      </w:r>
      <w:r w:rsidRPr="003B0F47">
        <w:rPr>
          <w:sz w:val="16"/>
          <w:highlight w:val="cyan"/>
        </w:rPr>
        <w:t xml:space="preserve"> </w:t>
      </w:r>
      <w:r w:rsidRPr="003B0F47">
        <w:rPr>
          <w:rStyle w:val="StyleUnderline"/>
          <w:highlight w:val="cyan"/>
        </w:rPr>
        <w:t>are</w:t>
      </w:r>
      <w:r w:rsidRPr="009C1A4E">
        <w:rPr>
          <w:rStyle w:val="StyleUnderline"/>
        </w:rPr>
        <w:t xml:space="preserve"> happier and </w:t>
      </w:r>
      <w:r w:rsidRPr="003B0F47">
        <w:rPr>
          <w:rStyle w:val="StyleUnderline"/>
          <w:highlight w:val="cyan"/>
        </w:rPr>
        <w:t>more productive</w:t>
      </w:r>
      <w:r w:rsidRPr="009C1A4E">
        <w:rPr>
          <w:sz w:val="16"/>
        </w:rPr>
        <w:t xml:space="preserve"> workers (Leisink et al., 2021; Walker et al., 2012).</w:t>
      </w:r>
    </w:p>
    <w:p w14:paraId="202ADF9C" w14:textId="77777777" w:rsidR="00C35A7A" w:rsidRDefault="00C35A7A" w:rsidP="00C35A7A">
      <w:pPr>
        <w:pStyle w:val="Heading4"/>
      </w:pPr>
      <w:r>
        <w:t xml:space="preserve">Turnover </w:t>
      </w:r>
      <w:r>
        <w:rPr>
          <w:u w:val="single"/>
        </w:rPr>
        <w:t>alone</w:t>
      </w:r>
      <w:r>
        <w:t xml:space="preserve"> collapses </w:t>
      </w:r>
      <w:r>
        <w:rPr>
          <w:u w:val="single"/>
        </w:rPr>
        <w:t>morale</w:t>
      </w:r>
      <w:r>
        <w:t xml:space="preserve"> AND creates </w:t>
      </w:r>
      <w:r>
        <w:rPr>
          <w:u w:val="single"/>
        </w:rPr>
        <w:t>barriers</w:t>
      </w:r>
      <w:r>
        <w:t xml:space="preserve"> for qualified staffing.</w:t>
      </w:r>
    </w:p>
    <w:p w14:paraId="27D134AC" w14:textId="77777777" w:rsidR="00C35A7A" w:rsidRPr="00110160" w:rsidRDefault="00C35A7A" w:rsidP="00C35A7A">
      <w:r w:rsidRPr="000D60A3">
        <w:rPr>
          <w:rStyle w:val="Style13ptBold"/>
        </w:rPr>
        <w:t>Perez ’24</w:t>
      </w:r>
      <w:r>
        <w:t xml:space="preserve"> [Alejandro; 2024; J.D. from Boston University School of Law; Boston University Law Review, “The Return Of Schedule F And The Perils Of Mandating Loyalty In The Civil Service,” vol. 104]</w:t>
      </w:r>
    </w:p>
    <w:p w14:paraId="1FDE6B86" w14:textId="77777777" w:rsidR="00C35A7A" w:rsidRPr="00782961" w:rsidRDefault="00C35A7A" w:rsidP="00C35A7A">
      <w:pPr>
        <w:rPr>
          <w:sz w:val="16"/>
        </w:rPr>
      </w:pPr>
      <w:r w:rsidRPr="00782961">
        <w:rPr>
          <w:sz w:val="16"/>
        </w:rPr>
        <w:t xml:space="preserve">The </w:t>
      </w:r>
      <w:r w:rsidRPr="00207593">
        <w:rPr>
          <w:rStyle w:val="Emphasis"/>
          <w:highlight w:val="cyan"/>
        </w:rPr>
        <w:t>widespread dismissal</w:t>
      </w:r>
      <w:r w:rsidRPr="00DC355C">
        <w:rPr>
          <w:rStyle w:val="StyleUnderline"/>
        </w:rPr>
        <w:t xml:space="preserve"> of career </w:t>
      </w:r>
      <w:r w:rsidRPr="00DC355C">
        <w:rPr>
          <w:rStyle w:val="Emphasis"/>
        </w:rPr>
        <w:t>civil servants</w:t>
      </w:r>
      <w:r w:rsidRPr="00DC355C">
        <w:rPr>
          <w:rStyle w:val="StyleUnderline"/>
        </w:rPr>
        <w:t xml:space="preserve"> </w:t>
      </w:r>
      <w:r w:rsidRPr="00207593">
        <w:rPr>
          <w:rStyle w:val="StyleUnderline"/>
          <w:highlight w:val="cyan"/>
        </w:rPr>
        <w:t>in favor of</w:t>
      </w:r>
      <w:r w:rsidRPr="00DC355C">
        <w:rPr>
          <w:rStyle w:val="StyleUnderline"/>
        </w:rPr>
        <w:t xml:space="preserve"> political </w:t>
      </w:r>
      <w:r w:rsidRPr="00207593">
        <w:rPr>
          <w:rStyle w:val="Emphasis"/>
          <w:highlight w:val="cyan"/>
        </w:rPr>
        <w:t>loyalists</w:t>
      </w:r>
      <w:r w:rsidRPr="00DC355C">
        <w:rPr>
          <w:rStyle w:val="StyleUnderline"/>
        </w:rPr>
        <w:t xml:space="preserve"> poses several critical problems</w:t>
      </w:r>
      <w:r w:rsidRPr="00782961">
        <w:rPr>
          <w:sz w:val="16"/>
        </w:rPr>
        <w:t>, including: the loss of expertise and continuity; the politicization of scientific research; compromised regulatory standards; diminished government quality; reduced effectiveness and morale; and threats to democratic values.</w:t>
      </w:r>
    </w:p>
    <w:p w14:paraId="32CFC0A2" w14:textId="77777777" w:rsidR="00C35A7A" w:rsidRPr="00782961" w:rsidRDefault="00C35A7A" w:rsidP="00C35A7A">
      <w:pPr>
        <w:rPr>
          <w:sz w:val="16"/>
        </w:rPr>
      </w:pPr>
      <w:r w:rsidRPr="00782961">
        <w:rPr>
          <w:sz w:val="16"/>
        </w:rPr>
        <w:t xml:space="preserve">First, the </w:t>
      </w:r>
      <w:r w:rsidRPr="00207593">
        <w:rPr>
          <w:rStyle w:val="Emphasis"/>
          <w:highlight w:val="cyan"/>
        </w:rPr>
        <w:t>loss</w:t>
      </w:r>
      <w:r w:rsidRPr="00207593">
        <w:rPr>
          <w:rStyle w:val="StyleUnderline"/>
          <w:highlight w:val="cyan"/>
        </w:rPr>
        <w:t xml:space="preserve"> of expertise and </w:t>
      </w:r>
      <w:r w:rsidRPr="00207593">
        <w:rPr>
          <w:rStyle w:val="Emphasis"/>
          <w:highlight w:val="cyan"/>
        </w:rPr>
        <w:t>continuity</w:t>
      </w:r>
      <w:r w:rsidRPr="00782961">
        <w:rPr>
          <w:sz w:val="16"/>
        </w:rPr>
        <w:t xml:space="preserve"> is a significant concern. Many </w:t>
      </w:r>
      <w:r w:rsidRPr="00DC355C">
        <w:rPr>
          <w:rStyle w:val="Emphasis"/>
        </w:rPr>
        <w:t>federal employees</w:t>
      </w:r>
      <w:r w:rsidRPr="00DC355C">
        <w:rPr>
          <w:rStyle w:val="StyleUnderline"/>
        </w:rPr>
        <w:t xml:space="preserve"> work in highly </w:t>
      </w:r>
      <w:r w:rsidRPr="00207593">
        <w:rPr>
          <w:rStyle w:val="Emphasis"/>
          <w:highlight w:val="cyan"/>
        </w:rPr>
        <w:t>specialized</w:t>
      </w:r>
      <w:r w:rsidRPr="00207593">
        <w:rPr>
          <w:rStyle w:val="StyleUnderline"/>
          <w:highlight w:val="cyan"/>
        </w:rPr>
        <w:t xml:space="preserve"> roles involving </w:t>
      </w:r>
      <w:r w:rsidRPr="00207593">
        <w:rPr>
          <w:rStyle w:val="Emphasis"/>
          <w:highlight w:val="cyan"/>
        </w:rPr>
        <w:t>complex laws</w:t>
      </w:r>
      <w:r w:rsidRPr="00DC355C">
        <w:rPr>
          <w:rStyle w:val="StyleUnderline"/>
        </w:rPr>
        <w:t xml:space="preserve">, </w:t>
      </w:r>
      <w:r w:rsidRPr="00DC355C">
        <w:rPr>
          <w:rStyle w:val="Emphasis"/>
        </w:rPr>
        <w:t>reg</w:t>
      </w:r>
      <w:r w:rsidRPr="00DC355C">
        <w:rPr>
          <w:rStyle w:val="StyleUnderline"/>
        </w:rPr>
        <w:t xml:space="preserve">ulations, </w:t>
      </w:r>
      <w:r w:rsidRPr="00DC355C">
        <w:rPr>
          <w:rStyle w:val="Emphasis"/>
        </w:rPr>
        <w:t>policies</w:t>
      </w:r>
      <w:r w:rsidRPr="00DC355C">
        <w:rPr>
          <w:rStyle w:val="StyleUnderline"/>
        </w:rPr>
        <w:t xml:space="preserve">, </w:t>
      </w:r>
      <w:r w:rsidRPr="00207593">
        <w:rPr>
          <w:rStyle w:val="StyleUnderline"/>
          <w:highlight w:val="cyan"/>
        </w:rPr>
        <w:t xml:space="preserve">and </w:t>
      </w:r>
      <w:r w:rsidRPr="00207593">
        <w:rPr>
          <w:rStyle w:val="Emphasis"/>
          <w:highlight w:val="cyan"/>
        </w:rPr>
        <w:t>scientific theories</w:t>
      </w:r>
      <w:r w:rsidRPr="00782961">
        <w:rPr>
          <w:sz w:val="16"/>
        </w:rPr>
        <w:t xml:space="preserve">. Unlike presidential appointees, most civil servants </w:t>
      </w:r>
      <w:r w:rsidRPr="00DC355C">
        <w:rPr>
          <w:rStyle w:val="Emphasis"/>
        </w:rPr>
        <w:t>stay</w:t>
      </w:r>
      <w:r w:rsidRPr="00DC355C">
        <w:rPr>
          <w:rStyle w:val="StyleUnderline"/>
        </w:rPr>
        <w:t xml:space="preserve"> on from </w:t>
      </w:r>
      <w:r w:rsidRPr="00DC355C">
        <w:rPr>
          <w:rStyle w:val="Emphasis"/>
        </w:rPr>
        <w:t>admin</w:t>
      </w:r>
      <w:r w:rsidRPr="00DC355C">
        <w:rPr>
          <w:rStyle w:val="StyleUnderline"/>
        </w:rPr>
        <w:t xml:space="preserve">istration </w:t>
      </w:r>
      <w:r w:rsidRPr="00DC355C">
        <w:rPr>
          <w:rStyle w:val="Emphasis"/>
        </w:rPr>
        <w:t>to admin</w:t>
      </w:r>
      <w:r w:rsidRPr="00DC355C">
        <w:rPr>
          <w:rStyle w:val="StyleUnderline"/>
        </w:rPr>
        <w:t xml:space="preserve">istration, ensuring </w:t>
      </w:r>
      <w:r w:rsidRPr="00DC355C">
        <w:rPr>
          <w:rStyle w:val="Emphasis"/>
        </w:rPr>
        <w:t>continuity</w:t>
      </w:r>
      <w:r w:rsidRPr="00DC355C">
        <w:rPr>
          <w:rStyle w:val="StyleUnderline"/>
        </w:rPr>
        <w:t xml:space="preserve"> in governmental </w:t>
      </w:r>
      <w:r w:rsidRPr="00DC355C">
        <w:rPr>
          <w:rStyle w:val="Emphasis"/>
        </w:rPr>
        <w:t>knowledge</w:t>
      </w:r>
      <w:r w:rsidRPr="00782961">
        <w:rPr>
          <w:sz w:val="16"/>
        </w:rPr>
        <w:t xml:space="preserve"> and reducing the likelihood of repeated mistakes.73 </w:t>
      </w:r>
      <w:r w:rsidRPr="00207593">
        <w:rPr>
          <w:rStyle w:val="StyleUnderline"/>
          <w:highlight w:val="cyan"/>
        </w:rPr>
        <w:t xml:space="preserve">New </w:t>
      </w:r>
      <w:r w:rsidRPr="00207593">
        <w:rPr>
          <w:rStyle w:val="Emphasis"/>
          <w:highlight w:val="cyan"/>
        </w:rPr>
        <w:t>political hires</w:t>
      </w:r>
      <w:r w:rsidRPr="00207593">
        <w:rPr>
          <w:rStyle w:val="StyleUnderline"/>
          <w:highlight w:val="cyan"/>
        </w:rPr>
        <w:t xml:space="preserve">, </w:t>
      </w:r>
      <w:r w:rsidRPr="00207593">
        <w:rPr>
          <w:rStyle w:val="Emphasis"/>
          <w:highlight w:val="cyan"/>
        </w:rPr>
        <w:t>lack</w:t>
      </w:r>
      <w:r w:rsidRPr="00DC355C">
        <w:rPr>
          <w:rStyle w:val="StyleUnderline"/>
        </w:rPr>
        <w:t xml:space="preserve">ing this institutional </w:t>
      </w:r>
      <w:r w:rsidRPr="00207593">
        <w:rPr>
          <w:rStyle w:val="Emphasis"/>
          <w:highlight w:val="cyan"/>
        </w:rPr>
        <w:t>experience</w:t>
      </w:r>
      <w:r w:rsidRPr="00782961">
        <w:rPr>
          <w:sz w:val="16"/>
        </w:rPr>
        <w:t xml:space="preserve">, would likely </w:t>
      </w:r>
      <w:r w:rsidRPr="00207593">
        <w:rPr>
          <w:rStyle w:val="Emphasis"/>
          <w:highlight w:val="cyan"/>
        </w:rPr>
        <w:t>struggle</w:t>
      </w:r>
      <w:r w:rsidRPr="00207593">
        <w:rPr>
          <w:rStyle w:val="StyleUnderline"/>
          <w:highlight w:val="cyan"/>
        </w:rPr>
        <w:t xml:space="preserve"> to</w:t>
      </w:r>
      <w:r w:rsidRPr="00DC355C">
        <w:rPr>
          <w:rStyle w:val="StyleUnderline"/>
        </w:rPr>
        <w:t xml:space="preserve"> match the </w:t>
      </w:r>
      <w:r w:rsidRPr="00207593">
        <w:rPr>
          <w:rStyle w:val="Emphasis"/>
          <w:highlight w:val="cyan"/>
        </w:rPr>
        <w:t>depth</w:t>
      </w:r>
      <w:r w:rsidRPr="00DC355C">
        <w:rPr>
          <w:rStyle w:val="StyleUnderline"/>
        </w:rPr>
        <w:t xml:space="preserve"> of understanding </w:t>
      </w:r>
      <w:r w:rsidRPr="00207593">
        <w:rPr>
          <w:rStyle w:val="StyleUnderline"/>
          <w:highlight w:val="cyan"/>
        </w:rPr>
        <w:t xml:space="preserve">and </w:t>
      </w:r>
      <w:r w:rsidRPr="00207593">
        <w:rPr>
          <w:rStyle w:val="Emphasis"/>
          <w:highlight w:val="cyan"/>
        </w:rPr>
        <w:t>stability</w:t>
      </w:r>
      <w:r w:rsidRPr="00DC355C">
        <w:rPr>
          <w:rStyle w:val="StyleUnderline"/>
        </w:rPr>
        <w:t xml:space="preserve"> provided by seasoned civil servants</w:t>
      </w:r>
      <w:r w:rsidRPr="00782961">
        <w:rPr>
          <w:sz w:val="16"/>
        </w:rPr>
        <w:t>.74</w:t>
      </w:r>
    </w:p>
    <w:p w14:paraId="671DCF3B" w14:textId="77777777" w:rsidR="00C35A7A" w:rsidRPr="00782961" w:rsidRDefault="00C35A7A" w:rsidP="00C35A7A">
      <w:pPr>
        <w:rPr>
          <w:sz w:val="16"/>
        </w:rPr>
      </w:pPr>
      <w:r w:rsidRPr="00782961">
        <w:rPr>
          <w:sz w:val="16"/>
        </w:rPr>
        <w:t xml:space="preserve">Second, </w:t>
      </w:r>
      <w:r w:rsidRPr="00DC355C">
        <w:rPr>
          <w:rStyle w:val="StyleUnderline"/>
        </w:rPr>
        <w:t xml:space="preserve">injecting </w:t>
      </w:r>
      <w:r w:rsidRPr="00207593">
        <w:rPr>
          <w:rStyle w:val="Emphasis"/>
          <w:highlight w:val="cyan"/>
        </w:rPr>
        <w:t>politics</w:t>
      </w:r>
      <w:r w:rsidRPr="00DC355C">
        <w:rPr>
          <w:rStyle w:val="StyleUnderline"/>
        </w:rPr>
        <w:t xml:space="preserve"> into scientific agencies can </w:t>
      </w:r>
      <w:r w:rsidRPr="00207593">
        <w:rPr>
          <w:rStyle w:val="Emphasis"/>
          <w:highlight w:val="cyan"/>
        </w:rPr>
        <w:t>undermine</w:t>
      </w:r>
      <w:r w:rsidRPr="00DC355C">
        <w:rPr>
          <w:rStyle w:val="StyleUnderline"/>
        </w:rPr>
        <w:t xml:space="preserve"> their </w:t>
      </w:r>
      <w:r w:rsidRPr="00207593">
        <w:rPr>
          <w:rStyle w:val="Emphasis"/>
          <w:highlight w:val="cyan"/>
        </w:rPr>
        <w:t>effectiveness</w:t>
      </w:r>
      <w:r w:rsidRPr="00782961">
        <w:rPr>
          <w:sz w:val="16"/>
        </w:rPr>
        <w:t xml:space="preserve">. Consider the Department of Energy, which provides grants for small businesses to develop innovative projects, such as sustainable aviation fuels and energy-efficient residential heating and cooling systems.75 If suddenly politicized, these </w:t>
      </w:r>
      <w:r w:rsidRPr="00207593">
        <w:rPr>
          <w:rStyle w:val="Emphasis"/>
          <w:highlight w:val="cyan"/>
        </w:rPr>
        <w:t>research grants</w:t>
      </w:r>
      <w:r w:rsidRPr="00782961">
        <w:rPr>
          <w:sz w:val="16"/>
        </w:rPr>
        <w:t xml:space="preserve"> “will </w:t>
      </w:r>
      <w:r w:rsidRPr="00207593">
        <w:rPr>
          <w:rStyle w:val="StyleUnderline"/>
          <w:highlight w:val="cyan"/>
        </w:rPr>
        <w:t>go</w:t>
      </w:r>
      <w:r w:rsidRPr="00782961">
        <w:rPr>
          <w:sz w:val="16"/>
        </w:rPr>
        <w:t xml:space="preserve"> not to the most promising ideas, but </w:t>
      </w:r>
      <w:r w:rsidRPr="00207593">
        <w:rPr>
          <w:rStyle w:val="StyleUnderline"/>
          <w:highlight w:val="cyan"/>
        </w:rPr>
        <w:t>to</w:t>
      </w:r>
      <w:r w:rsidRPr="00DC355C">
        <w:rPr>
          <w:rStyle w:val="StyleUnderline"/>
        </w:rPr>
        <w:t xml:space="preserve"> the </w:t>
      </w:r>
      <w:r w:rsidRPr="00DC355C">
        <w:rPr>
          <w:rStyle w:val="Emphasis"/>
        </w:rPr>
        <w:t xml:space="preserve">closest </w:t>
      </w:r>
      <w:r w:rsidRPr="00207593">
        <w:rPr>
          <w:rStyle w:val="Emphasis"/>
          <w:highlight w:val="cyan"/>
        </w:rPr>
        <w:t>allies</w:t>
      </w:r>
      <w:r w:rsidRPr="00782961">
        <w:rPr>
          <w:sz w:val="16"/>
        </w:rPr>
        <w:t>.”76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DA3F61A" w14:textId="77777777" w:rsidR="00C35A7A" w:rsidRPr="00782961" w:rsidRDefault="00C35A7A" w:rsidP="00C35A7A">
      <w:pPr>
        <w:rPr>
          <w:sz w:val="16"/>
        </w:rPr>
      </w:pPr>
      <w:r w:rsidRPr="00782961">
        <w:rPr>
          <w:sz w:val="16"/>
        </w:rPr>
        <w:t xml:space="preserve">Third, </w:t>
      </w:r>
      <w:r w:rsidRPr="00DC355C">
        <w:rPr>
          <w:rStyle w:val="Emphasis"/>
        </w:rPr>
        <w:t>compromising reg</w:t>
      </w:r>
      <w:r w:rsidRPr="00DC355C">
        <w:rPr>
          <w:rStyle w:val="StyleUnderline"/>
        </w:rPr>
        <w:t xml:space="preserve">ulatory standards can endanger </w:t>
      </w:r>
      <w:r w:rsidRPr="00DC355C">
        <w:rPr>
          <w:rStyle w:val="Emphasis"/>
        </w:rPr>
        <w:t>public health</w:t>
      </w:r>
      <w:r w:rsidRPr="007829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w:t>
      </w:r>
      <w:r w:rsidRPr="00DC355C">
        <w:rPr>
          <w:rStyle w:val="StyleUnderline"/>
        </w:rPr>
        <w:t xml:space="preserve">maximize its </w:t>
      </w:r>
      <w:r w:rsidRPr="00DC355C">
        <w:rPr>
          <w:rStyle w:val="Emphasis"/>
        </w:rPr>
        <w:t>profits</w:t>
      </w:r>
      <w:r w:rsidRPr="00DC355C">
        <w:rPr>
          <w:rStyle w:val="StyleUnderline"/>
        </w:rPr>
        <w:t xml:space="preserve"> by selling more chicken</w:t>
      </w:r>
      <w:r w:rsidRPr="00782961">
        <w:rPr>
          <w:sz w:val="16"/>
        </w:rPr>
        <w:t xml:space="preserve">, may have an </w:t>
      </w:r>
      <w:r w:rsidRPr="00DC355C">
        <w:rPr>
          <w:rStyle w:val="StyleUnderline"/>
        </w:rPr>
        <w:t xml:space="preserve">interest in </w:t>
      </w:r>
      <w:r w:rsidRPr="00207593">
        <w:rPr>
          <w:rStyle w:val="Emphasis"/>
        </w:rPr>
        <w:t>rushing</w:t>
      </w:r>
      <w:r w:rsidRPr="00DC355C">
        <w:rPr>
          <w:rStyle w:val="StyleUnderline"/>
        </w:rPr>
        <w:t xml:space="preserve"> through </w:t>
      </w:r>
      <w:r w:rsidRPr="00207593">
        <w:rPr>
          <w:rStyle w:val="StyleUnderline"/>
        </w:rPr>
        <w:t xml:space="preserve">food </w:t>
      </w:r>
      <w:r w:rsidRPr="00207593">
        <w:rPr>
          <w:rStyle w:val="Emphasis"/>
        </w:rPr>
        <w:t>regulation processes</w:t>
      </w:r>
      <w:r w:rsidRPr="00DC355C">
        <w:rPr>
          <w:rStyle w:val="StyleUnderline"/>
        </w:rPr>
        <w:t xml:space="preserve">. Installing </w:t>
      </w:r>
      <w:r w:rsidRPr="00DC355C">
        <w:rPr>
          <w:rStyle w:val="Emphasis"/>
        </w:rPr>
        <w:t>individuals</w:t>
      </w:r>
      <w:r w:rsidRPr="00782961">
        <w:rPr>
          <w:sz w:val="16"/>
        </w:rPr>
        <w:t xml:space="preserve"> at the USDA who are more </w:t>
      </w:r>
      <w:r w:rsidRPr="00207593">
        <w:rPr>
          <w:rStyle w:val="Emphasis"/>
          <w:highlight w:val="cyan"/>
        </w:rPr>
        <w:t>amenable</w:t>
      </w:r>
      <w:r w:rsidRPr="00207593">
        <w:rPr>
          <w:rStyle w:val="StyleUnderline"/>
          <w:highlight w:val="cyan"/>
        </w:rPr>
        <w:t xml:space="preserve"> to </w:t>
      </w:r>
      <w:r w:rsidRPr="00207593">
        <w:rPr>
          <w:rStyle w:val="Emphasis"/>
          <w:highlight w:val="cyan"/>
        </w:rPr>
        <w:t>corporate interests</w:t>
      </w:r>
      <w:r w:rsidRPr="00DC355C">
        <w:rPr>
          <w:rStyle w:val="StyleUnderline"/>
        </w:rPr>
        <w:t xml:space="preserve"> could </w:t>
      </w:r>
      <w:r w:rsidRPr="00207593">
        <w:rPr>
          <w:rStyle w:val="StyleUnderline"/>
          <w:highlight w:val="cyan"/>
        </w:rPr>
        <w:t>lead to</w:t>
      </w:r>
      <w:r w:rsidRPr="00DC355C">
        <w:rPr>
          <w:rStyle w:val="StyleUnderline"/>
        </w:rPr>
        <w:t xml:space="preserve"> these </w:t>
      </w:r>
      <w:r w:rsidRPr="00207593">
        <w:rPr>
          <w:rStyle w:val="StyleUnderline"/>
          <w:highlight w:val="cyan"/>
        </w:rPr>
        <w:t xml:space="preserve">regulations being </w:t>
      </w:r>
      <w:r w:rsidRPr="00207593">
        <w:rPr>
          <w:rStyle w:val="Emphasis"/>
          <w:highlight w:val="cyan"/>
        </w:rPr>
        <w:t>disregarded</w:t>
      </w:r>
      <w:r w:rsidRPr="00782961">
        <w:rPr>
          <w:sz w:val="16"/>
        </w:rPr>
        <w:t xml:space="preserve">. Consequently, </w:t>
      </w:r>
      <w:r w:rsidRPr="00DC355C">
        <w:rPr>
          <w:rStyle w:val="Emphasis"/>
        </w:rPr>
        <w:t>caution</w:t>
      </w:r>
      <w:r w:rsidRPr="00DC355C">
        <w:rPr>
          <w:rStyle w:val="StyleUnderline"/>
        </w:rPr>
        <w:t xml:space="preserve"> and safety would be </w:t>
      </w:r>
      <w:r w:rsidRPr="00DC355C">
        <w:rPr>
          <w:rStyle w:val="Emphasis"/>
        </w:rPr>
        <w:t>sacrificed</w:t>
      </w:r>
      <w:r w:rsidRPr="00DC355C">
        <w:rPr>
          <w:rStyle w:val="StyleUnderline"/>
        </w:rPr>
        <w:t xml:space="preserve"> in favor of speed and </w:t>
      </w:r>
      <w:r w:rsidRPr="00DC355C">
        <w:rPr>
          <w:rStyle w:val="Emphasis"/>
        </w:rPr>
        <w:t>efficiency</w:t>
      </w:r>
      <w:r w:rsidRPr="00782961">
        <w:rPr>
          <w:sz w:val="16"/>
        </w:rPr>
        <w:t>. This could compromise food safety and public health,79 illustrating the dangers of politicizing regulatory processes.</w:t>
      </w:r>
    </w:p>
    <w:p w14:paraId="16254453" w14:textId="77777777" w:rsidR="00C35A7A" w:rsidRPr="00782961" w:rsidRDefault="00C35A7A" w:rsidP="00C35A7A">
      <w:pPr>
        <w:rPr>
          <w:sz w:val="16"/>
        </w:rPr>
      </w:pPr>
      <w:r w:rsidRPr="00782961">
        <w:rPr>
          <w:sz w:val="16"/>
        </w:rPr>
        <w:t xml:space="preserve">Fourth, replacing moderate civil servants with </w:t>
      </w:r>
      <w:r w:rsidRPr="00207593">
        <w:rPr>
          <w:rStyle w:val="Emphasis"/>
          <w:highlight w:val="cyan"/>
        </w:rPr>
        <w:t>extremists undermine</w:t>
      </w:r>
      <w:r w:rsidRPr="00DC355C">
        <w:rPr>
          <w:rStyle w:val="StyleUnderline"/>
        </w:rPr>
        <w:t xml:space="preserve">s the </w:t>
      </w:r>
      <w:r w:rsidRPr="00207593">
        <w:rPr>
          <w:rStyle w:val="StyleUnderline"/>
          <w:highlight w:val="cyan"/>
        </w:rPr>
        <w:t>quality</w:t>
      </w:r>
      <w:r w:rsidRPr="00DC355C">
        <w:rPr>
          <w:rStyle w:val="StyleUnderline"/>
        </w:rPr>
        <w:t xml:space="preserve"> of </w:t>
      </w:r>
      <w:r w:rsidRPr="00DC355C">
        <w:rPr>
          <w:rStyle w:val="Emphasis"/>
        </w:rPr>
        <w:t>government</w:t>
      </w:r>
      <w:r w:rsidRPr="00782961">
        <w:rPr>
          <w:sz w:val="16"/>
        </w:rPr>
        <w:t xml:space="preserve">. Whereas the ideologies of agency leadership regularly swing from left to right depending on who occupies the Oval Office, </w:t>
      </w:r>
      <w:r w:rsidRPr="00DC355C">
        <w:rPr>
          <w:rStyle w:val="Emphasis"/>
        </w:rPr>
        <w:t>civil servants</w:t>
      </w:r>
      <w:r w:rsidRPr="00DC355C">
        <w:rPr>
          <w:rStyle w:val="StyleUnderline"/>
        </w:rPr>
        <w:t xml:space="preserve"> tend to be more </w:t>
      </w:r>
      <w:r w:rsidRPr="00DC355C">
        <w:rPr>
          <w:rStyle w:val="Emphasis"/>
        </w:rPr>
        <w:t>moderate</w:t>
      </w:r>
      <w:r w:rsidRPr="00782961">
        <w:rPr>
          <w:sz w:val="16"/>
        </w:rPr>
        <w:t xml:space="preserve">.80 This contrast serves as a </w:t>
      </w:r>
      <w:r w:rsidRPr="00DC355C">
        <w:rPr>
          <w:rStyle w:val="Emphasis"/>
        </w:rPr>
        <w:t>check</w:t>
      </w:r>
      <w:r w:rsidRPr="00DC355C">
        <w:rPr>
          <w:rStyle w:val="StyleUnderline"/>
        </w:rPr>
        <w:t>ing function</w:t>
      </w:r>
      <w:r w:rsidRPr="00782961">
        <w:rPr>
          <w:sz w:val="16"/>
        </w:rPr>
        <w:t xml:space="preserve"> on the other’s power and thus serves as an “administrative </w:t>
      </w:r>
      <w:r w:rsidRPr="00DC355C">
        <w:rPr>
          <w:rStyle w:val="Emphasis"/>
        </w:rPr>
        <w:t>s</w:t>
      </w:r>
      <w:r w:rsidRPr="00782961">
        <w:rPr>
          <w:sz w:val="16"/>
        </w:rPr>
        <w:t xml:space="preserve">eparation </w:t>
      </w:r>
      <w:r w:rsidRPr="00DC355C">
        <w:rPr>
          <w:rStyle w:val="Emphasis"/>
        </w:rPr>
        <w:t>o</w:t>
      </w:r>
      <w:r w:rsidRPr="00782961">
        <w:rPr>
          <w:sz w:val="16"/>
        </w:rPr>
        <w:t xml:space="preserve">f </w:t>
      </w:r>
      <w:r w:rsidRPr="00DC355C">
        <w:rPr>
          <w:rStyle w:val="Emphasis"/>
        </w:rPr>
        <w:t>p</w:t>
      </w:r>
      <w:r w:rsidRPr="00782961">
        <w:rPr>
          <w:sz w:val="16"/>
        </w:rPr>
        <w:t xml:space="preserve">owers.”81 Therefore, civil servants act as bulwarks, positioned to </w:t>
      </w:r>
      <w:r w:rsidRPr="00DC355C">
        <w:rPr>
          <w:rStyle w:val="Emphasis"/>
        </w:rPr>
        <w:t>resist</w:t>
      </w:r>
      <w:r w:rsidRPr="00DC355C">
        <w:rPr>
          <w:rStyle w:val="StyleUnderline"/>
        </w:rPr>
        <w:t xml:space="preserve"> the efforts of political </w:t>
      </w:r>
      <w:r w:rsidRPr="00DC355C">
        <w:rPr>
          <w:rStyle w:val="Emphasis"/>
        </w:rPr>
        <w:t>appointees</w:t>
      </w:r>
      <w:r w:rsidRPr="00DC355C">
        <w:rPr>
          <w:rStyle w:val="StyleUnderline"/>
        </w:rPr>
        <w:t xml:space="preserve"> to push forward </w:t>
      </w:r>
      <w:r w:rsidRPr="00DC355C">
        <w:rPr>
          <w:rStyle w:val="Emphasis"/>
        </w:rPr>
        <w:t>hyper-partisan</w:t>
      </w:r>
      <w:r w:rsidRPr="00DC355C">
        <w:rPr>
          <w:rStyle w:val="StyleUnderline"/>
        </w:rPr>
        <w:t xml:space="preserve"> agendas</w:t>
      </w:r>
      <w:r w:rsidRPr="00782961">
        <w:rPr>
          <w:sz w:val="16"/>
        </w:rPr>
        <w:t xml:space="preserve">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w:t>
      </w:r>
      <w:r w:rsidRPr="00782961">
        <w:rPr>
          <w:sz w:val="16"/>
        </w:rPr>
        <w:lastRenderedPageBreak/>
        <w:t>have brought the department’s operations to a standstill, hundreds of civil servants threatened to resign en masse, prompting Trump to backpedal on his actions.84</w:t>
      </w:r>
    </w:p>
    <w:p w14:paraId="2EBAE7D0" w14:textId="77777777" w:rsidR="00C35A7A" w:rsidRPr="00DC355C" w:rsidRDefault="00C35A7A" w:rsidP="00C35A7A">
      <w:pPr>
        <w:rPr>
          <w:rStyle w:val="Emphasis"/>
        </w:rPr>
      </w:pPr>
      <w:r w:rsidRPr="00782961">
        <w:rPr>
          <w:sz w:val="16"/>
        </w:rPr>
        <w:t xml:space="preserve">Fifth, a </w:t>
      </w:r>
      <w:r w:rsidRPr="00207593">
        <w:rPr>
          <w:rStyle w:val="Emphasis"/>
        </w:rPr>
        <w:t>politicized</w:t>
      </w:r>
      <w:r w:rsidRPr="00782961">
        <w:rPr>
          <w:rStyle w:val="StyleUnderline"/>
        </w:rPr>
        <w:t xml:space="preserve"> civil service results in </w:t>
      </w:r>
      <w:r w:rsidRPr="00207593">
        <w:rPr>
          <w:rStyle w:val="Emphasis"/>
          <w:highlight w:val="cyan"/>
        </w:rPr>
        <w:t>decreased effectiveness</w:t>
      </w:r>
      <w:r w:rsidRPr="00207593">
        <w:rPr>
          <w:rStyle w:val="StyleUnderline"/>
          <w:highlight w:val="cyan"/>
        </w:rPr>
        <w:t xml:space="preserve"> and morale</w:t>
      </w:r>
      <w:r w:rsidRPr="00782961">
        <w:rPr>
          <w:sz w:val="16"/>
        </w:rPr>
        <w:t xml:space="preserve">. The theory of </w:t>
      </w:r>
      <w:r w:rsidRPr="00207593">
        <w:rPr>
          <w:rStyle w:val="Emphasis"/>
        </w:rPr>
        <w:t>neutral competence</w:t>
      </w:r>
      <w:r w:rsidRPr="00207593">
        <w:rPr>
          <w:rStyle w:val="StyleUnderline"/>
        </w:rPr>
        <w:t xml:space="preserve"> suggests</w:t>
      </w:r>
      <w:r w:rsidRPr="00782961">
        <w:rPr>
          <w:rStyle w:val="StyleUnderline"/>
        </w:rPr>
        <w:t xml:space="preserve"> that </w:t>
      </w:r>
      <w:r w:rsidRPr="00207593">
        <w:rPr>
          <w:rStyle w:val="Emphasis"/>
        </w:rPr>
        <w:t>nonpartisan</w:t>
      </w:r>
      <w:r w:rsidRPr="00782961">
        <w:rPr>
          <w:rStyle w:val="StyleUnderline"/>
        </w:rPr>
        <w:t xml:space="preserve"> civil servants</w:t>
      </w:r>
      <w:r w:rsidRPr="00782961">
        <w:rPr>
          <w:sz w:val="16"/>
        </w:rPr>
        <w:t xml:space="preserve"> are “</w:t>
      </w:r>
      <w:r w:rsidRPr="00207593">
        <w:rPr>
          <w:rStyle w:val="StyleUnderline"/>
          <w:highlight w:val="cyan"/>
        </w:rPr>
        <w:t>more apt to possess</w:t>
      </w:r>
      <w:r w:rsidRPr="00782961">
        <w:rPr>
          <w:rStyle w:val="StyleUnderline"/>
        </w:rPr>
        <w:t xml:space="preserve"> specialized </w:t>
      </w:r>
      <w:r w:rsidRPr="00207593">
        <w:rPr>
          <w:rStyle w:val="Emphasis"/>
          <w:highlight w:val="cyan"/>
        </w:rPr>
        <w:t>policy expertise</w:t>
      </w:r>
      <w:r w:rsidRPr="00782961">
        <w:rPr>
          <w:rStyle w:val="StyleUnderline"/>
        </w:rPr>
        <w:t xml:space="preserve">, meaningful </w:t>
      </w:r>
      <w:r w:rsidRPr="00782961">
        <w:rPr>
          <w:rStyle w:val="Emphasis"/>
        </w:rPr>
        <w:t>experience</w:t>
      </w:r>
      <w:r w:rsidRPr="00782961">
        <w:rPr>
          <w:rStyle w:val="StyleUnderline"/>
        </w:rPr>
        <w:t xml:space="preserve">, public </w:t>
      </w:r>
      <w:r w:rsidRPr="00782961">
        <w:rPr>
          <w:rStyle w:val="Emphasis"/>
        </w:rPr>
        <w:t>management skills</w:t>
      </w:r>
      <w:r w:rsidRPr="00782961">
        <w:rPr>
          <w:rStyle w:val="StyleUnderline"/>
        </w:rPr>
        <w:t xml:space="preserve">, and </w:t>
      </w:r>
      <w:r w:rsidRPr="00207593">
        <w:rPr>
          <w:rStyle w:val="StyleUnderline"/>
          <w:highlight w:val="cyan"/>
        </w:rPr>
        <w:t xml:space="preserve">relationships with key </w:t>
      </w:r>
      <w:r w:rsidRPr="00207593">
        <w:rPr>
          <w:rStyle w:val="Emphasis"/>
          <w:highlight w:val="cyan"/>
        </w:rPr>
        <w:t>stakeholders</w:t>
      </w:r>
      <w:r w:rsidRPr="00782961">
        <w:rPr>
          <w:sz w:val="16"/>
        </w:rPr>
        <w:t xml:space="preserve">. . . . and also serve as ‘honest brokers’ in a world of partisan and ideological divisions.”85 </w:t>
      </w:r>
      <w:r w:rsidRPr="00207593">
        <w:rPr>
          <w:rStyle w:val="Emphasis"/>
        </w:rPr>
        <w:t>Politicized</w:t>
      </w:r>
      <w:r w:rsidRPr="00782961">
        <w:rPr>
          <w:rStyle w:val="StyleUnderline"/>
        </w:rPr>
        <w:t xml:space="preserve"> civil service systems</w:t>
      </w:r>
      <w:r w:rsidRPr="00782961">
        <w:rPr>
          <w:sz w:val="16"/>
        </w:rPr>
        <w:t xml:space="preserve">, on the other hand, </w:t>
      </w:r>
      <w:r w:rsidRPr="00207593">
        <w:rPr>
          <w:rStyle w:val="StyleUnderline"/>
        </w:rPr>
        <w:t xml:space="preserve">result in </w:t>
      </w:r>
      <w:r w:rsidRPr="00207593">
        <w:rPr>
          <w:rStyle w:val="Emphasis"/>
        </w:rPr>
        <w:t>shorter tenures</w:t>
      </w:r>
      <w:r w:rsidRPr="00782961">
        <w:rPr>
          <w:rStyle w:val="StyleUnderline"/>
        </w:rPr>
        <w:t xml:space="preserve">, greater </w:t>
      </w:r>
      <w:r w:rsidRPr="00207593">
        <w:rPr>
          <w:rStyle w:val="Emphasis"/>
          <w:highlight w:val="cyan"/>
        </w:rPr>
        <w:t>turnover</w:t>
      </w:r>
      <w:r w:rsidRPr="00782961">
        <w:rPr>
          <w:rStyle w:val="StyleUnderline"/>
        </w:rPr>
        <w:t xml:space="preserve">, </w:t>
      </w:r>
      <w:r w:rsidRPr="00782961">
        <w:rPr>
          <w:rStyle w:val="Emphasis"/>
        </w:rPr>
        <w:t>reduced morale</w:t>
      </w:r>
      <w:r w:rsidRPr="00782961">
        <w:rPr>
          <w:rStyle w:val="StyleUnderline"/>
        </w:rPr>
        <w:t xml:space="preserve">, and </w:t>
      </w:r>
      <w:r w:rsidRPr="00207593">
        <w:rPr>
          <w:rStyle w:val="Emphasis"/>
          <w:highlight w:val="cyan"/>
        </w:rPr>
        <w:t>barriers to recruitment</w:t>
      </w:r>
      <w:r w:rsidRPr="00207593">
        <w:rPr>
          <w:rStyle w:val="StyleUnderline"/>
          <w:highlight w:val="cyan"/>
        </w:rPr>
        <w:t xml:space="preserve"> of</w:t>
      </w:r>
      <w:r w:rsidRPr="00782961">
        <w:rPr>
          <w:rStyle w:val="StyleUnderline"/>
        </w:rPr>
        <w:t xml:space="preserve"> highly </w:t>
      </w:r>
      <w:r w:rsidRPr="00207593">
        <w:rPr>
          <w:rStyle w:val="StyleUnderline"/>
          <w:highlight w:val="cyan"/>
        </w:rPr>
        <w:t>qualified individuals</w:t>
      </w:r>
      <w:r w:rsidRPr="00782961">
        <w:rPr>
          <w:sz w:val="16"/>
        </w:rPr>
        <w:t>.86</w:t>
      </w:r>
    </w:p>
    <w:p w14:paraId="535BF13A" w14:textId="77777777" w:rsidR="00C35A7A" w:rsidRPr="00746675" w:rsidRDefault="00C35A7A" w:rsidP="00C35A7A">
      <w:pPr>
        <w:pStyle w:val="Heading4"/>
      </w:pPr>
      <w:r>
        <w:t>Transparent info-sharing and dispute resolution channels keep productivity afloat.</w:t>
      </w:r>
    </w:p>
    <w:p w14:paraId="09420FAC" w14:textId="77777777" w:rsidR="00C35A7A" w:rsidRPr="00A65CCA" w:rsidRDefault="00C35A7A" w:rsidP="00C35A7A">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465FE58B" w14:textId="77777777" w:rsidR="00C35A7A" w:rsidRPr="00F356E7" w:rsidRDefault="00C35A7A" w:rsidP="00C35A7A">
      <w:pPr>
        <w:rPr>
          <w:sz w:val="16"/>
        </w:rPr>
      </w:pPr>
      <w:r w:rsidRPr="00C26361">
        <w:rPr>
          <w:rStyle w:val="StyleUnderline"/>
        </w:rPr>
        <w:t xml:space="preserve">An </w:t>
      </w:r>
      <w:r w:rsidRPr="00E6178E">
        <w:rPr>
          <w:rStyle w:val="StyleUnderline"/>
        </w:rPr>
        <w:t xml:space="preserve">individual </w:t>
      </w:r>
      <w:r w:rsidRPr="00E6178E">
        <w:rPr>
          <w:rStyle w:val="Emphasis"/>
        </w:rPr>
        <w:t>employee</w:t>
      </w:r>
      <w:r w:rsidRPr="00C26361">
        <w:rPr>
          <w:rStyle w:val="StyleUnderline"/>
        </w:rPr>
        <w:t xml:space="preserve"> is significantly </w:t>
      </w:r>
      <w:r w:rsidRPr="00E6178E">
        <w:rPr>
          <w:rStyle w:val="Emphasis"/>
        </w:rPr>
        <w:t>disadvantaged</w:t>
      </w:r>
      <w:r w:rsidRPr="00C26361">
        <w:rPr>
          <w:rStyle w:val="StyleUnderline"/>
        </w:rPr>
        <w:t xml:space="preserve"> when attempting to seek </w:t>
      </w:r>
      <w:r w:rsidRPr="00C26361">
        <w:rPr>
          <w:rStyle w:val="Emphasis"/>
        </w:rPr>
        <w:t>relief</w:t>
      </w:r>
      <w:r w:rsidRPr="00F356E7">
        <w:rPr>
          <w:sz w:val="16"/>
        </w:rPr>
        <w:t xml:space="preserve"> from his or her employer.523 </w:t>
      </w:r>
      <w:r w:rsidRPr="00C26361">
        <w:rPr>
          <w:rStyle w:val="StyleUnderline"/>
        </w:rPr>
        <w:t xml:space="preserve">Collective </w:t>
      </w:r>
      <w:r w:rsidRPr="00E6178E">
        <w:rPr>
          <w:rStyle w:val="Emphasis"/>
          <w:highlight w:val="cyan"/>
        </w:rPr>
        <w:t>bargaining</w:t>
      </w:r>
      <w:r w:rsidRPr="00E6178E">
        <w:rPr>
          <w:rStyle w:val="StyleUnderline"/>
          <w:highlight w:val="cyan"/>
        </w:rPr>
        <w:t xml:space="preserve"> gives</w:t>
      </w:r>
      <w:r w:rsidRPr="00C26361">
        <w:rPr>
          <w:rStyle w:val="StyleUnderline"/>
        </w:rPr>
        <w:t xml:space="preserve"> employees </w:t>
      </w:r>
      <w:r w:rsidRPr="00E6178E">
        <w:rPr>
          <w:rStyle w:val="StyleUnderline"/>
          <w:highlight w:val="cyan"/>
        </w:rPr>
        <w:t>a</w:t>
      </w:r>
      <w:r w:rsidRPr="00C26361">
        <w:rPr>
          <w:rStyle w:val="StyleUnderline"/>
        </w:rPr>
        <w:t xml:space="preserve"> collective "</w:t>
      </w:r>
      <w:r w:rsidRPr="00E6178E">
        <w:rPr>
          <w:rStyle w:val="Emphasis"/>
          <w:highlight w:val="cyan"/>
        </w:rPr>
        <w:t>voice</w:t>
      </w:r>
      <w:r w:rsidRPr="00C26361">
        <w:rPr>
          <w:rStyle w:val="StyleUnderline"/>
        </w:rPr>
        <w:t xml:space="preserve">" in an effort </w:t>
      </w:r>
      <w:r w:rsidRPr="00E6178E">
        <w:rPr>
          <w:rStyle w:val="StyleUnderline"/>
          <w:highlight w:val="cyan"/>
        </w:rPr>
        <w:t xml:space="preserve">to </w:t>
      </w:r>
      <w:r w:rsidRPr="00E6178E">
        <w:rPr>
          <w:rStyle w:val="Emphasis"/>
          <w:highlight w:val="cyan"/>
        </w:rPr>
        <w:t>level</w:t>
      </w:r>
      <w:r w:rsidRPr="00C26361">
        <w:rPr>
          <w:rStyle w:val="StyleUnderline"/>
        </w:rPr>
        <w:t xml:space="preserve"> the </w:t>
      </w:r>
      <w:r w:rsidRPr="00E6178E">
        <w:rPr>
          <w:rStyle w:val="StyleUnderline"/>
          <w:highlight w:val="cyan"/>
        </w:rPr>
        <w:t>playing field</w:t>
      </w:r>
      <w:r w:rsidRPr="00F356E7">
        <w:rPr>
          <w:sz w:val="16"/>
        </w:rPr>
        <w:t xml:space="preserve">. 524 A primary driver behind employees' efforts to organize and collectively bargain is, in fact, to gain a voice in the conduct of operations. 525 Exercising their voice </w:t>
      </w:r>
      <w:r w:rsidRPr="00C26361">
        <w:rPr>
          <w:rStyle w:val="Emphasis"/>
        </w:rPr>
        <w:t>not only</w:t>
      </w:r>
      <w:r w:rsidRPr="00C26361">
        <w:rPr>
          <w:rStyle w:val="StyleUnderline"/>
        </w:rPr>
        <w:t xml:space="preserve"> permits employees to </w:t>
      </w:r>
      <w:r w:rsidRPr="00C26361">
        <w:rPr>
          <w:rStyle w:val="Emphasis"/>
        </w:rPr>
        <w:t>improve</w:t>
      </w:r>
      <w:r w:rsidRPr="00C26361">
        <w:rPr>
          <w:rStyle w:val="StyleUnderline"/>
        </w:rPr>
        <w:t xml:space="preserve"> their working </w:t>
      </w:r>
      <w:r w:rsidRPr="00C26361">
        <w:rPr>
          <w:rStyle w:val="Emphasis"/>
        </w:rPr>
        <w:t>conditions</w:t>
      </w:r>
      <w:r w:rsidRPr="00C26361">
        <w:rPr>
          <w:rStyle w:val="StyleUnderline"/>
        </w:rPr>
        <w:t xml:space="preserve"> but also </w:t>
      </w:r>
      <w:r w:rsidRPr="00E6178E">
        <w:rPr>
          <w:rStyle w:val="StyleUnderline"/>
          <w:highlight w:val="cyan"/>
        </w:rPr>
        <w:t xml:space="preserve">results in </w:t>
      </w:r>
      <w:r w:rsidRPr="00E6178E">
        <w:rPr>
          <w:rStyle w:val="Emphasis"/>
          <w:highlight w:val="cyan"/>
        </w:rPr>
        <w:t>info</w:t>
      </w:r>
      <w:r w:rsidRPr="00C26361">
        <w:rPr>
          <w:rStyle w:val="StyleUnderline"/>
        </w:rPr>
        <w:t xml:space="preserve">rmation </w:t>
      </w:r>
      <w:r w:rsidRPr="00E6178E">
        <w:rPr>
          <w:rStyle w:val="Emphasis"/>
          <w:highlight w:val="cyan"/>
        </w:rPr>
        <w:t>sharing</w:t>
      </w:r>
      <w:r w:rsidRPr="00C26361">
        <w:rPr>
          <w:rStyle w:val="StyleUnderline"/>
        </w:rPr>
        <w:t xml:space="preserve"> between employees and management </w:t>
      </w:r>
      <w:r w:rsidRPr="00E6178E">
        <w:rPr>
          <w:rStyle w:val="StyleUnderline"/>
          <w:highlight w:val="cyan"/>
        </w:rPr>
        <w:t>that</w:t>
      </w:r>
      <w:r w:rsidRPr="00C26361">
        <w:rPr>
          <w:rStyle w:val="StyleUnderline"/>
        </w:rPr>
        <w:t xml:space="preserve"> can </w:t>
      </w:r>
      <w:r w:rsidRPr="00E6178E">
        <w:rPr>
          <w:rStyle w:val="StyleUnderline"/>
          <w:highlight w:val="cyan"/>
        </w:rPr>
        <w:t xml:space="preserve">produce a </w:t>
      </w:r>
      <w:r w:rsidRPr="00E6178E">
        <w:rPr>
          <w:rStyle w:val="Emphasis"/>
          <w:highlight w:val="cyan"/>
        </w:rPr>
        <w:t>more effective</w:t>
      </w:r>
      <w:r w:rsidRPr="00C26361">
        <w:rPr>
          <w:rStyle w:val="StyleUnderline"/>
        </w:rPr>
        <w:t xml:space="preserve"> and efficient working </w:t>
      </w:r>
      <w:r w:rsidRPr="00E6178E">
        <w:rPr>
          <w:rStyle w:val="Emphasis"/>
          <w:highlight w:val="cyan"/>
        </w:rPr>
        <w:t>environment</w:t>
      </w:r>
      <w:r w:rsidRPr="00F356E7">
        <w:rPr>
          <w:sz w:val="16"/>
        </w:rPr>
        <w:t>.526</w:t>
      </w:r>
    </w:p>
    <w:p w14:paraId="67F5D7D7" w14:textId="77777777" w:rsidR="00C35A7A" w:rsidRPr="00F356E7" w:rsidRDefault="00C35A7A" w:rsidP="00C35A7A">
      <w:pPr>
        <w:rPr>
          <w:sz w:val="16"/>
        </w:rPr>
      </w:pPr>
      <w:r w:rsidRPr="00F356E7">
        <w:rPr>
          <w:sz w:val="16"/>
        </w:rPr>
        <w:t xml:space="preserve">The Supreme Court has acknowledged the important role that collective bargaining serves in providing an opportunity for employees to communicate information and suggestions that may be helpful to management.527 Unions can effectively </w:t>
      </w:r>
      <w:r w:rsidRPr="00E6178E">
        <w:rPr>
          <w:rStyle w:val="Emphasis"/>
        </w:rPr>
        <w:t>gather info</w:t>
      </w:r>
      <w:r w:rsidRPr="00E6178E">
        <w:rPr>
          <w:rStyle w:val="StyleUnderline"/>
        </w:rPr>
        <w:t>rmation</w:t>
      </w:r>
      <w:r w:rsidRPr="00C26361">
        <w:rPr>
          <w:rStyle w:val="StyleUnderline"/>
        </w:rPr>
        <w:t xml:space="preserve"> from their </w:t>
      </w:r>
      <w:r w:rsidRPr="00C26361">
        <w:rPr>
          <w:rStyle w:val="Emphasis"/>
        </w:rPr>
        <w:t>membership</w:t>
      </w:r>
      <w:r w:rsidRPr="00C26361">
        <w:rPr>
          <w:rStyle w:val="StyleUnderline"/>
        </w:rPr>
        <w:t xml:space="preserve">, </w:t>
      </w:r>
      <w:r w:rsidRPr="00E6178E">
        <w:rPr>
          <w:rStyle w:val="StyleUnderline"/>
          <w:highlight w:val="cyan"/>
        </w:rPr>
        <w:t>bring concerns to</w:t>
      </w:r>
      <w:r w:rsidRPr="00C26361">
        <w:rPr>
          <w:rStyle w:val="StyleUnderline"/>
        </w:rPr>
        <w:t xml:space="preserve"> management's </w:t>
      </w:r>
      <w:r w:rsidRPr="00E6178E">
        <w:rPr>
          <w:rStyle w:val="Emphasis"/>
          <w:highlight w:val="cyan"/>
        </w:rPr>
        <w:t>attention</w:t>
      </w:r>
      <w:r w:rsidRPr="00E6178E">
        <w:rPr>
          <w:rStyle w:val="StyleUnderline"/>
          <w:highlight w:val="cyan"/>
        </w:rPr>
        <w:t xml:space="preserve">, and provide </w:t>
      </w:r>
      <w:r w:rsidRPr="00E6178E">
        <w:rPr>
          <w:rStyle w:val="Emphasis"/>
          <w:highlight w:val="cyan"/>
        </w:rPr>
        <w:t>clarification</w:t>
      </w:r>
      <w:r w:rsidRPr="00C26361">
        <w:rPr>
          <w:rStyle w:val="StyleUnderline"/>
        </w:rPr>
        <w:t xml:space="preserve"> to their membership </w:t>
      </w:r>
      <w:r w:rsidRPr="00E6178E">
        <w:rPr>
          <w:rStyle w:val="StyleUnderline"/>
          <w:highlight w:val="cyan"/>
        </w:rPr>
        <w:t xml:space="preserve">regarding </w:t>
      </w:r>
      <w:r w:rsidRPr="00E6178E">
        <w:rPr>
          <w:rStyle w:val="Emphasis"/>
          <w:highlight w:val="cyan"/>
        </w:rPr>
        <w:t>rules</w:t>
      </w:r>
      <w:r w:rsidRPr="00C26361">
        <w:rPr>
          <w:rStyle w:val="StyleUnderline"/>
        </w:rPr>
        <w:t xml:space="preserve"> or policies being </w:t>
      </w:r>
      <w:r w:rsidRPr="00C26361">
        <w:rPr>
          <w:rStyle w:val="Emphasis"/>
        </w:rPr>
        <w:t>proposed</w:t>
      </w:r>
      <w:r w:rsidRPr="00C26361">
        <w:rPr>
          <w:rStyle w:val="StyleUnderline"/>
        </w:rPr>
        <w:t xml:space="preserve"> or implemented by </w:t>
      </w:r>
      <w:r w:rsidRPr="00C26361">
        <w:rPr>
          <w:rStyle w:val="Emphasis"/>
        </w:rPr>
        <w:t>management</w:t>
      </w:r>
      <w:r w:rsidRPr="00F356E7">
        <w:rPr>
          <w:sz w:val="16"/>
        </w:rPr>
        <w:t xml:space="preserve">. 528 There is </w:t>
      </w:r>
      <w:r w:rsidRPr="00C26361">
        <w:rPr>
          <w:rStyle w:val="Emphasis"/>
        </w:rPr>
        <w:t>significant ev</w:t>
      </w:r>
      <w:r w:rsidRPr="00C26361">
        <w:rPr>
          <w:rStyle w:val="StyleUnderline"/>
        </w:rPr>
        <w:t>idence</w:t>
      </w:r>
      <w:r w:rsidRPr="00F356E7">
        <w:rPr>
          <w:sz w:val="16"/>
        </w:rPr>
        <w:t xml:space="preserve">, in fact, that collective bargaining serves as an </w:t>
      </w:r>
      <w:r w:rsidRPr="00E6178E">
        <w:rPr>
          <w:rStyle w:val="Emphasis"/>
          <w:highlight w:val="cyan"/>
        </w:rPr>
        <w:t>effective mech</w:t>
      </w:r>
      <w:r w:rsidRPr="00C26361">
        <w:rPr>
          <w:rStyle w:val="StyleUnderline"/>
        </w:rPr>
        <w:t xml:space="preserve">anism for employees and employers </w:t>
      </w:r>
      <w:r w:rsidRPr="00E6178E">
        <w:rPr>
          <w:rStyle w:val="StyleUnderline"/>
          <w:highlight w:val="cyan"/>
        </w:rPr>
        <w:t xml:space="preserve">to </w:t>
      </w:r>
      <w:r w:rsidRPr="00E6178E">
        <w:rPr>
          <w:rStyle w:val="Emphasis"/>
          <w:highlight w:val="cyan"/>
        </w:rPr>
        <w:t>work together</w:t>
      </w:r>
      <w:r w:rsidRPr="00F356E7">
        <w:rPr>
          <w:sz w:val="16"/>
        </w:rPr>
        <w:t xml:space="preserve">, thereby giving employees a voice and </w:t>
      </w:r>
      <w:r w:rsidRPr="00E6178E">
        <w:rPr>
          <w:rStyle w:val="Emphasis"/>
          <w:highlight w:val="cyan"/>
        </w:rPr>
        <w:t>boost</w:t>
      </w:r>
      <w:r w:rsidRPr="00C26361">
        <w:rPr>
          <w:rStyle w:val="StyleUnderline"/>
        </w:rPr>
        <w:t xml:space="preserve">ing their </w:t>
      </w:r>
      <w:r w:rsidRPr="00E6178E">
        <w:rPr>
          <w:rStyle w:val="Emphasis"/>
          <w:highlight w:val="cyan"/>
        </w:rPr>
        <w:t>performance</w:t>
      </w:r>
      <w:r w:rsidRPr="00E6178E">
        <w:rPr>
          <w:rStyle w:val="StyleUnderline"/>
          <w:highlight w:val="cyan"/>
        </w:rPr>
        <w:t xml:space="preserve"> and </w:t>
      </w:r>
      <w:r w:rsidRPr="00E6178E">
        <w:rPr>
          <w:rStyle w:val="Emphasis"/>
          <w:highlight w:val="cyan"/>
        </w:rPr>
        <w:t>morale</w:t>
      </w:r>
      <w:r w:rsidRPr="00F356E7">
        <w:rPr>
          <w:sz w:val="16"/>
        </w:rPr>
        <w:t xml:space="preserve">. 529 </w:t>
      </w:r>
      <w:r w:rsidRPr="00C26361">
        <w:rPr>
          <w:rStyle w:val="Emphasis"/>
        </w:rPr>
        <w:t>Studies</w:t>
      </w:r>
      <w:r w:rsidRPr="00C26361">
        <w:rPr>
          <w:rStyle w:val="StyleUnderline"/>
        </w:rPr>
        <w:t xml:space="preserve"> have shown that employee </w:t>
      </w:r>
      <w:r w:rsidRPr="00E6178E">
        <w:rPr>
          <w:rStyle w:val="Emphasis"/>
        </w:rPr>
        <w:t>engagement</w:t>
      </w:r>
      <w:r w:rsidRPr="00C26361">
        <w:rPr>
          <w:rStyle w:val="StyleUnderline"/>
        </w:rPr>
        <w:t xml:space="preserve"> with management is </w:t>
      </w:r>
      <w:r w:rsidRPr="00E6178E">
        <w:rPr>
          <w:rStyle w:val="Emphasis"/>
          <w:highlight w:val="cyan"/>
        </w:rPr>
        <w:t>more productive</w:t>
      </w:r>
      <w:r w:rsidRPr="00E6178E">
        <w:rPr>
          <w:rStyle w:val="StyleUnderline"/>
          <w:highlight w:val="cyan"/>
        </w:rPr>
        <w:t xml:space="preserve"> when</w:t>
      </w:r>
      <w:r w:rsidRPr="00C26361">
        <w:rPr>
          <w:rStyle w:val="StyleUnderline"/>
        </w:rPr>
        <w:t xml:space="preserve"> employee </w:t>
      </w:r>
      <w:r w:rsidRPr="00E6178E">
        <w:rPr>
          <w:rStyle w:val="StyleUnderline"/>
          <w:highlight w:val="cyan"/>
        </w:rPr>
        <w:t xml:space="preserve">communications are </w:t>
      </w:r>
      <w:r w:rsidRPr="00E6178E">
        <w:rPr>
          <w:rStyle w:val="Emphasis"/>
          <w:highlight w:val="cyan"/>
        </w:rPr>
        <w:t>channeled</w:t>
      </w:r>
      <w:r w:rsidRPr="00C26361">
        <w:rPr>
          <w:rStyle w:val="StyleUnderline"/>
        </w:rPr>
        <w:t xml:space="preserve"> through an independent representative such as a </w:t>
      </w:r>
      <w:r w:rsidRPr="00C26361">
        <w:rPr>
          <w:rStyle w:val="Emphasis"/>
        </w:rPr>
        <w:t>labor union</w:t>
      </w:r>
      <w:r w:rsidRPr="00F356E7">
        <w:rPr>
          <w:sz w:val="16"/>
        </w:rPr>
        <w:t xml:space="preserve">. 530 Given the </w:t>
      </w:r>
      <w:r w:rsidRPr="00E6178E">
        <w:rPr>
          <w:rStyle w:val="Emphasis"/>
        </w:rPr>
        <w:t>adversarial approach</w:t>
      </w:r>
      <w:r w:rsidRPr="00C26361">
        <w:rPr>
          <w:rStyle w:val="StyleUnderline"/>
        </w:rPr>
        <w:t xml:space="preserve"> that </w:t>
      </w:r>
      <w:r w:rsidRPr="00E6178E">
        <w:rPr>
          <w:rStyle w:val="StyleUnderline"/>
          <w:highlight w:val="cyan"/>
        </w:rPr>
        <w:t>natural</w:t>
      </w:r>
      <w:r w:rsidRPr="00E6178E">
        <w:rPr>
          <w:rStyle w:val="StyleUnderline"/>
        </w:rPr>
        <w:t>ly results</w:t>
      </w:r>
      <w:r w:rsidRPr="00C26361">
        <w:rPr>
          <w:rStyle w:val="StyleUnderline"/>
        </w:rPr>
        <w:t xml:space="preserve"> due to the parties' </w:t>
      </w:r>
      <w:r w:rsidRPr="00E6178E">
        <w:rPr>
          <w:rStyle w:val="StyleUnderline"/>
        </w:rPr>
        <w:t xml:space="preserve">commonly </w:t>
      </w:r>
      <w:r w:rsidRPr="00E6178E">
        <w:rPr>
          <w:rStyle w:val="Emphasis"/>
          <w:highlight w:val="cyan"/>
        </w:rPr>
        <w:t>conflicting interests</w:t>
      </w:r>
      <w:r w:rsidRPr="00E6178E">
        <w:rPr>
          <w:sz w:val="16"/>
        </w:rPr>
        <w:t>,</w:t>
      </w:r>
      <w:r w:rsidRPr="00F356E7">
        <w:rPr>
          <w:sz w:val="16"/>
        </w:rPr>
        <w:t xml:space="preserve"> the statutory </w:t>
      </w:r>
      <w:r w:rsidRPr="00C26361">
        <w:rPr>
          <w:rStyle w:val="StyleUnderline"/>
        </w:rPr>
        <w:t xml:space="preserve">requirement to </w:t>
      </w:r>
      <w:r w:rsidRPr="00E6178E">
        <w:rPr>
          <w:rStyle w:val="StyleUnderline"/>
          <w:highlight w:val="cyan"/>
        </w:rPr>
        <w:t xml:space="preserve">bargain in </w:t>
      </w:r>
      <w:r w:rsidRPr="00E6178E">
        <w:rPr>
          <w:rStyle w:val="Emphasis"/>
          <w:highlight w:val="cyan"/>
        </w:rPr>
        <w:t>good faith</w:t>
      </w:r>
      <w:r w:rsidRPr="00C26361">
        <w:rPr>
          <w:rStyle w:val="StyleUnderline"/>
        </w:rPr>
        <w:t xml:space="preserve"> serves an </w:t>
      </w:r>
      <w:r w:rsidRPr="00E6178E">
        <w:rPr>
          <w:rStyle w:val="Emphasis"/>
          <w:highlight w:val="cyan"/>
        </w:rPr>
        <w:t>invaluable</w:t>
      </w:r>
      <w:r w:rsidRPr="00C26361">
        <w:rPr>
          <w:rStyle w:val="StyleUnderline"/>
        </w:rPr>
        <w:t xml:space="preserve"> purpose of securing a </w:t>
      </w:r>
      <w:r w:rsidRPr="00C26361">
        <w:rPr>
          <w:rStyle w:val="Emphasis"/>
        </w:rPr>
        <w:t>channel of communication</w:t>
      </w:r>
      <w:r w:rsidRPr="00F356E7">
        <w:rPr>
          <w:sz w:val="16"/>
        </w:rPr>
        <w:t>. 53 1 Removing that requirement increases the likelihood that open communication will cease and workplace disputes will linger without resolution.</w:t>
      </w:r>
    </w:p>
    <w:p w14:paraId="5D6644D8" w14:textId="77777777" w:rsidR="00C35A7A" w:rsidRDefault="00C35A7A" w:rsidP="00C35A7A">
      <w:pPr>
        <w:rPr>
          <w:sz w:val="16"/>
        </w:rPr>
      </w:pPr>
      <w:r w:rsidRPr="00F356E7">
        <w:rPr>
          <w:sz w:val="16"/>
        </w:rPr>
        <w:t xml:space="preserve">Giving employees a voice in the conduct of operations reaps benefits beyond information sharing; it also </w:t>
      </w:r>
      <w:r w:rsidRPr="003F00E6">
        <w:rPr>
          <w:rStyle w:val="Emphasis"/>
        </w:rPr>
        <w:t>positive</w:t>
      </w:r>
      <w:r w:rsidRPr="003F00E6">
        <w:rPr>
          <w:rStyle w:val="StyleUnderline"/>
        </w:rPr>
        <w:t xml:space="preserve">ly impacts morale and </w:t>
      </w:r>
      <w:r w:rsidRPr="003F00E6">
        <w:rPr>
          <w:rStyle w:val="Emphasis"/>
        </w:rPr>
        <w:t>productivity</w:t>
      </w:r>
      <w:r w:rsidRPr="00F356E7">
        <w:rPr>
          <w:sz w:val="16"/>
        </w:rPr>
        <w:t xml:space="preserve">.532 Direct engagement that results in </w:t>
      </w:r>
      <w:r w:rsidRPr="00E6178E">
        <w:rPr>
          <w:rStyle w:val="StyleUnderline"/>
          <w:highlight w:val="cyan"/>
        </w:rPr>
        <w:t xml:space="preserve">even </w:t>
      </w:r>
      <w:r w:rsidRPr="00E6178E">
        <w:rPr>
          <w:rStyle w:val="Emphasis"/>
          <w:highlight w:val="cyan"/>
        </w:rPr>
        <w:t>small concessions</w:t>
      </w:r>
      <w:r w:rsidRPr="003F00E6">
        <w:rPr>
          <w:rStyle w:val="StyleUnderline"/>
        </w:rPr>
        <w:t xml:space="preserve"> from management can </w:t>
      </w:r>
      <w:r w:rsidRPr="00E6178E">
        <w:rPr>
          <w:rStyle w:val="StyleUnderline"/>
          <w:highlight w:val="cyan"/>
        </w:rPr>
        <w:t>generate</w:t>
      </w:r>
      <w:r w:rsidRPr="003F00E6">
        <w:rPr>
          <w:rStyle w:val="StyleUnderline"/>
        </w:rPr>
        <w:t xml:space="preserve"> a </w:t>
      </w:r>
      <w:r w:rsidRPr="003F00E6">
        <w:rPr>
          <w:rStyle w:val="Emphasis"/>
        </w:rPr>
        <w:t>sense</w:t>
      </w:r>
      <w:r w:rsidRPr="003F00E6">
        <w:rPr>
          <w:rStyle w:val="StyleUnderline"/>
        </w:rPr>
        <w:t xml:space="preserve"> of employee </w:t>
      </w:r>
      <w:r w:rsidRPr="00E6178E">
        <w:rPr>
          <w:rStyle w:val="Emphasis"/>
          <w:highlight w:val="cyan"/>
        </w:rPr>
        <w:t>empowerment</w:t>
      </w:r>
      <w:r w:rsidRPr="003F00E6">
        <w:rPr>
          <w:rStyle w:val="StyleUnderline"/>
        </w:rPr>
        <w:t xml:space="preserve"> that has </w:t>
      </w:r>
      <w:r w:rsidRPr="00E6178E">
        <w:rPr>
          <w:rStyle w:val="Emphasis"/>
          <w:highlight w:val="cyan"/>
        </w:rPr>
        <w:t>outsized effects</w:t>
      </w:r>
      <w:r w:rsidRPr="00E6178E">
        <w:rPr>
          <w:rStyle w:val="StyleUnderline"/>
          <w:highlight w:val="cyan"/>
        </w:rPr>
        <w:t xml:space="preserve"> on morale</w:t>
      </w:r>
      <w:r w:rsidRPr="00F356E7">
        <w:rPr>
          <w:sz w:val="16"/>
        </w:rPr>
        <w:t xml:space="preserve">. 533 According to a report published by the World Bank, </w:t>
      </w:r>
      <w:r w:rsidRPr="003F00E6">
        <w:rPr>
          <w:rStyle w:val="StyleUnderline"/>
        </w:rPr>
        <w:t xml:space="preserve">countries with </w:t>
      </w:r>
      <w:r w:rsidRPr="003F00E6">
        <w:rPr>
          <w:rStyle w:val="Emphasis"/>
        </w:rPr>
        <w:t>higher union</w:t>
      </w:r>
      <w:r w:rsidRPr="003F00E6">
        <w:rPr>
          <w:rStyle w:val="StyleUnderline"/>
        </w:rPr>
        <w:t xml:space="preserve">ization rates tend to exhibit </w:t>
      </w:r>
      <w:r w:rsidRPr="00E6178E">
        <w:rPr>
          <w:rStyle w:val="Emphasis"/>
          <w:highlight w:val="cyan"/>
        </w:rPr>
        <w:t>higher productivity</w:t>
      </w:r>
      <w:r w:rsidRPr="00F356E7">
        <w:rPr>
          <w:sz w:val="16"/>
        </w:rPr>
        <w:t xml:space="preserve">, and a sizable population of labor union members tends to have a stabilizing and beneficial effect on the national economy. 534 </w:t>
      </w:r>
      <w:r w:rsidRPr="00E6178E">
        <w:rPr>
          <w:rStyle w:val="Emphasis"/>
        </w:rPr>
        <w:t>Empirical ev</w:t>
      </w:r>
      <w:r w:rsidRPr="003F00E6">
        <w:rPr>
          <w:rStyle w:val="StyleUnderline"/>
        </w:rPr>
        <w:t xml:space="preserve">idence </w:t>
      </w:r>
      <w:r w:rsidRPr="003F00E6">
        <w:rPr>
          <w:rStyle w:val="StyleUnderline"/>
        </w:rPr>
        <w:lastRenderedPageBreak/>
        <w:t xml:space="preserve">also </w:t>
      </w:r>
      <w:r w:rsidRPr="00E6178E">
        <w:rPr>
          <w:rStyle w:val="StyleUnderline"/>
        </w:rPr>
        <w:t>shows</w:t>
      </w:r>
      <w:r w:rsidRPr="003F00E6">
        <w:rPr>
          <w:rStyle w:val="StyleUnderline"/>
        </w:rPr>
        <w:t xml:space="preserve"> a </w:t>
      </w:r>
      <w:r w:rsidRPr="00E6178E">
        <w:rPr>
          <w:rStyle w:val="Emphasis"/>
        </w:rPr>
        <w:t>positive correlation</w:t>
      </w:r>
      <w:r w:rsidRPr="003F00E6">
        <w:rPr>
          <w:rStyle w:val="StyleUnderline"/>
        </w:rPr>
        <w:t xml:space="preserve"> between participation in collective </w:t>
      </w:r>
      <w:r w:rsidRPr="00A65CCA">
        <w:rPr>
          <w:rStyle w:val="Emphasis"/>
        </w:rPr>
        <w:t>bargaining</w:t>
      </w:r>
      <w:r w:rsidRPr="003F00E6">
        <w:rPr>
          <w:rStyle w:val="StyleUnderline"/>
        </w:rPr>
        <w:t xml:space="preserve"> and participation in societal </w:t>
      </w:r>
      <w:r w:rsidRPr="00A65CCA">
        <w:rPr>
          <w:rStyle w:val="Emphasis"/>
        </w:rPr>
        <w:t>democratic processes</w:t>
      </w:r>
      <w:r w:rsidRPr="00F356E7">
        <w:rPr>
          <w:sz w:val="16"/>
        </w:rPr>
        <w:t xml:space="preserve">. 535 Collective bargaining's positive impact on communication, morale, and productivity demonstrate that its importance </w:t>
      </w:r>
      <w:r w:rsidRPr="00A65CCA">
        <w:rPr>
          <w:rStyle w:val="StyleUnderline"/>
        </w:rPr>
        <w:t xml:space="preserve">extends </w:t>
      </w:r>
      <w:r w:rsidRPr="00A65CCA">
        <w:rPr>
          <w:rStyle w:val="Emphasis"/>
        </w:rPr>
        <w:t>beyond</w:t>
      </w:r>
      <w:r w:rsidRPr="00A65CCA">
        <w:rPr>
          <w:rStyle w:val="StyleUnderline"/>
        </w:rPr>
        <w:t xml:space="preserve"> the </w:t>
      </w:r>
      <w:r w:rsidRPr="00A65CCA">
        <w:rPr>
          <w:rStyle w:val="Emphasis"/>
        </w:rPr>
        <w:t>tangible gains</w:t>
      </w:r>
      <w:r w:rsidRPr="00A65CCA">
        <w:rPr>
          <w:rStyle w:val="StyleUnderline"/>
        </w:rPr>
        <w:t xml:space="preserve"> yielded by negotiation and litigation</w:t>
      </w:r>
      <w:r w:rsidRPr="00F356E7">
        <w:rPr>
          <w:sz w:val="16"/>
        </w:rPr>
        <w:t>.</w:t>
      </w:r>
    </w:p>
    <w:p w14:paraId="376C0855" w14:textId="77777777" w:rsidR="00C35A7A" w:rsidRDefault="00C35A7A" w:rsidP="00C35A7A">
      <w:pPr>
        <w:pStyle w:val="Heading4"/>
      </w:pPr>
      <w:r>
        <w:t xml:space="preserve">The costs </w:t>
      </w:r>
      <w:r>
        <w:rPr>
          <w:u w:val="single"/>
        </w:rPr>
        <w:t>drastically</w:t>
      </w:r>
      <w:r>
        <w:t xml:space="preserve"> outweigh.</w:t>
      </w:r>
    </w:p>
    <w:p w14:paraId="46887401" w14:textId="77777777" w:rsidR="00C35A7A" w:rsidRPr="009D1810" w:rsidRDefault="00C35A7A" w:rsidP="00C35A7A">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7BD71D02" w14:textId="77777777" w:rsidR="00C35A7A" w:rsidRPr="00C66FB3" w:rsidRDefault="00C35A7A" w:rsidP="00C35A7A">
      <w:pPr>
        <w:rPr>
          <w:sz w:val="16"/>
        </w:rPr>
      </w:pPr>
      <w:r w:rsidRPr="009D1810">
        <w:rPr>
          <w:rStyle w:val="StyleUnderline"/>
        </w:rPr>
        <w:t xml:space="preserve">Although the </w:t>
      </w:r>
      <w:r w:rsidRPr="009D1810">
        <w:rPr>
          <w:rStyle w:val="Emphasis"/>
          <w:highlight w:val="cyan"/>
        </w:rPr>
        <w:t>elimination</w:t>
      </w:r>
      <w:r w:rsidRPr="009D1810">
        <w:rPr>
          <w:rStyle w:val="StyleUnderline"/>
          <w:highlight w:val="cyan"/>
        </w:rPr>
        <w:t xml:space="preserve"> of </w:t>
      </w:r>
      <w:r w:rsidRPr="009D1810">
        <w:rPr>
          <w:rStyle w:val="Emphasis"/>
          <w:highlight w:val="cyan"/>
        </w:rPr>
        <w:t>c</w:t>
      </w:r>
      <w:r w:rsidRPr="009D1810">
        <w:rPr>
          <w:rStyle w:val="StyleUnderline"/>
        </w:rPr>
        <w:t xml:space="preserve">ollective </w:t>
      </w:r>
      <w:r w:rsidRPr="009D1810">
        <w:rPr>
          <w:rStyle w:val="Emphasis"/>
          <w:highlight w:val="cyan"/>
        </w:rPr>
        <w:t>b</w:t>
      </w:r>
      <w:r w:rsidRPr="009D1810">
        <w:rPr>
          <w:rStyle w:val="StyleUnderline"/>
        </w:rPr>
        <w:t>argaining</w:t>
      </w:r>
      <w:r w:rsidRPr="00C66FB3">
        <w:rPr>
          <w:sz w:val="16"/>
        </w:rPr>
        <w:t xml:space="preserve"> </w:t>
      </w:r>
      <w:r w:rsidRPr="009D1810">
        <w:rPr>
          <w:rStyle w:val="StyleUnderline"/>
        </w:rPr>
        <w:t xml:space="preserve">would </w:t>
      </w:r>
      <w:r w:rsidRPr="009D1810">
        <w:rPr>
          <w:rStyle w:val="Emphasis"/>
        </w:rPr>
        <w:t>theoretically</w:t>
      </w:r>
      <w:r w:rsidRPr="009D1810">
        <w:rPr>
          <w:rStyle w:val="StyleUnderline"/>
        </w:rPr>
        <w:t xml:space="preserve"> result in Department employees </w:t>
      </w:r>
      <w:r w:rsidRPr="009D1810">
        <w:rPr>
          <w:rStyle w:val="Emphasis"/>
        </w:rPr>
        <w:t>dedicating</w:t>
      </w:r>
      <w:r w:rsidRPr="009D1810">
        <w:rPr>
          <w:rStyle w:val="StyleUnderline"/>
        </w:rPr>
        <w:t xml:space="preserve"> more of their </w:t>
      </w:r>
      <w:r w:rsidRPr="009D1810">
        <w:rPr>
          <w:rStyle w:val="Emphasis"/>
        </w:rPr>
        <w:t>work hours</w:t>
      </w:r>
      <w:r w:rsidRPr="009D1810">
        <w:rPr>
          <w:rStyle w:val="StyleUnderline"/>
        </w:rPr>
        <w:t xml:space="preserve"> to their assigned job </w:t>
      </w:r>
      <w:r w:rsidRPr="009D1810">
        <w:rPr>
          <w:rStyle w:val="Emphasis"/>
        </w:rPr>
        <w:t>duties</w:t>
      </w:r>
      <w:r w:rsidRPr="00C66FB3">
        <w:rPr>
          <w:sz w:val="16"/>
        </w:rPr>
        <w:t xml:space="preserve">, this benefit would be </w:t>
      </w:r>
      <w:r w:rsidRPr="009D1810">
        <w:rPr>
          <w:rStyle w:val="Emphasis"/>
        </w:rPr>
        <w:t>outweighed</w:t>
      </w:r>
      <w:r w:rsidRPr="009D1810">
        <w:rPr>
          <w:rStyle w:val="StyleUnderline"/>
        </w:rPr>
        <w:t xml:space="preserve"> by the countervailing </w:t>
      </w:r>
      <w:r w:rsidRPr="009D1810">
        <w:rPr>
          <w:rStyle w:val="Emphasis"/>
        </w:rPr>
        <w:t>costs</w:t>
      </w:r>
      <w:r w:rsidRPr="00C66FB3">
        <w:rPr>
          <w:sz w:val="16"/>
        </w:rPr>
        <w:t xml:space="preserve">. 542 </w:t>
      </w:r>
      <w:r w:rsidRPr="009D1810">
        <w:rPr>
          <w:rStyle w:val="Emphasis"/>
        </w:rPr>
        <w:t>Rescinding</w:t>
      </w:r>
      <w:r w:rsidRPr="009D1810">
        <w:rPr>
          <w:rStyle w:val="StyleUnderline"/>
        </w:rPr>
        <w:t xml:space="preserve"> rights </w:t>
      </w:r>
      <w:r w:rsidRPr="009D1810">
        <w:rPr>
          <w:rStyle w:val="Emphasis"/>
        </w:rPr>
        <w:t>enjoyed</w:t>
      </w:r>
      <w:r w:rsidRPr="009D1810">
        <w:rPr>
          <w:rStyle w:val="StyleUnderline"/>
        </w:rPr>
        <w:t xml:space="preserve"> for so </w:t>
      </w:r>
      <w:r w:rsidRPr="009D1810">
        <w:rPr>
          <w:rStyle w:val="Emphasis"/>
        </w:rPr>
        <w:t>long</w:t>
      </w:r>
      <w:r w:rsidRPr="009D1810">
        <w:rPr>
          <w:rStyle w:val="StyleUnderline"/>
        </w:rPr>
        <w:t xml:space="preserve"> by so many </w:t>
      </w:r>
      <w:r w:rsidRPr="009D1810">
        <w:rPr>
          <w:rStyle w:val="Emphasis"/>
          <w:highlight w:val="cyan"/>
        </w:rPr>
        <w:t>cannot reasonably</w:t>
      </w:r>
      <w:r w:rsidRPr="009D1810">
        <w:rPr>
          <w:rStyle w:val="StyleUnderline"/>
          <w:highlight w:val="cyan"/>
        </w:rPr>
        <w:t xml:space="preserve"> be</w:t>
      </w:r>
      <w:r w:rsidRPr="009D1810">
        <w:rPr>
          <w:rStyle w:val="StyleUnderline"/>
        </w:rPr>
        <w:t xml:space="preserve"> expected to go </w:t>
      </w:r>
      <w:r w:rsidRPr="009D1810">
        <w:rPr>
          <w:rStyle w:val="Emphasis"/>
          <w:highlight w:val="cyan"/>
        </w:rPr>
        <w:t>smooth</w:t>
      </w:r>
      <w:r w:rsidRPr="009D1810">
        <w:rPr>
          <w:rStyle w:val="StyleUnderline"/>
        </w:rPr>
        <w:t>ly</w:t>
      </w:r>
      <w:r w:rsidRPr="00C66FB3">
        <w:rPr>
          <w:sz w:val="16"/>
        </w:rPr>
        <w:t xml:space="preserve">. The </w:t>
      </w:r>
      <w:r w:rsidRPr="009D1810">
        <w:rPr>
          <w:rStyle w:val="Emphasis"/>
          <w:highlight w:val="cyan"/>
        </w:rPr>
        <w:t>emotion</w:t>
      </w:r>
      <w:r w:rsidRPr="009D1810">
        <w:rPr>
          <w:rStyle w:val="StyleUnderline"/>
          <w:highlight w:val="cyan"/>
        </w:rPr>
        <w:t>al reaction</w:t>
      </w:r>
      <w:r w:rsidRPr="00C66FB3">
        <w:rPr>
          <w:sz w:val="16"/>
        </w:rPr>
        <w:t xml:space="preserve"> to such a substantial change-one implemented </w:t>
      </w:r>
      <w:r w:rsidRPr="009D1810">
        <w:rPr>
          <w:rStyle w:val="Emphasis"/>
          <w:highlight w:val="cyan"/>
        </w:rPr>
        <w:t>without input</w:t>
      </w:r>
      <w:r w:rsidRPr="009D1810">
        <w:rPr>
          <w:rStyle w:val="StyleUnderline"/>
        </w:rPr>
        <w:t xml:space="preserve"> from those affected-would likely </w:t>
      </w:r>
      <w:r w:rsidRPr="009D1810">
        <w:rPr>
          <w:rStyle w:val="Emphasis"/>
          <w:highlight w:val="cyan"/>
        </w:rPr>
        <w:t>permeate</w:t>
      </w:r>
      <w:r w:rsidRPr="009D1810">
        <w:rPr>
          <w:rStyle w:val="StyleUnderline"/>
          <w:highlight w:val="cyan"/>
        </w:rPr>
        <w:t xml:space="preserve"> workplaces </w:t>
      </w:r>
      <w:r w:rsidRPr="009D1810">
        <w:rPr>
          <w:rStyle w:val="Emphasis"/>
          <w:highlight w:val="cyan"/>
        </w:rPr>
        <w:t>nationwide</w:t>
      </w:r>
      <w:r w:rsidRPr="00C66FB3">
        <w:rPr>
          <w:sz w:val="16"/>
        </w:rPr>
        <w:t xml:space="preserve">.543 The resulting </w:t>
      </w:r>
      <w:r w:rsidRPr="009D1810">
        <w:rPr>
          <w:rStyle w:val="Emphasis"/>
          <w:highlight w:val="cyan"/>
        </w:rPr>
        <w:t>downturn</w:t>
      </w:r>
      <w:r w:rsidRPr="009D1810">
        <w:rPr>
          <w:rStyle w:val="StyleUnderline"/>
          <w:highlight w:val="cyan"/>
        </w:rPr>
        <w:t xml:space="preserve"> in</w:t>
      </w:r>
      <w:r w:rsidRPr="009D1810">
        <w:rPr>
          <w:rStyle w:val="StyleUnderline"/>
        </w:rPr>
        <w:t xml:space="preserve"> employee </w:t>
      </w:r>
      <w:r w:rsidRPr="009D1810">
        <w:rPr>
          <w:rStyle w:val="StyleUnderline"/>
          <w:highlight w:val="cyan"/>
        </w:rPr>
        <w:t>morale and</w:t>
      </w:r>
      <w:r w:rsidRPr="009D1810">
        <w:rPr>
          <w:rStyle w:val="StyleUnderline"/>
        </w:rPr>
        <w:t xml:space="preserve">, in turn, </w:t>
      </w:r>
      <w:r w:rsidRPr="009D1810">
        <w:rPr>
          <w:rStyle w:val="Emphasis"/>
          <w:highlight w:val="cyan"/>
        </w:rPr>
        <w:t>productivity</w:t>
      </w:r>
      <w:r w:rsidRPr="009D1810">
        <w:rPr>
          <w:rStyle w:val="StyleUnderline"/>
        </w:rPr>
        <w:t xml:space="preserve"> would </w:t>
      </w:r>
      <w:r w:rsidRPr="009D1810">
        <w:rPr>
          <w:rStyle w:val="Emphasis"/>
          <w:highlight w:val="cyan"/>
        </w:rPr>
        <w:t>negatively impact</w:t>
      </w:r>
      <w:r w:rsidRPr="009D1810">
        <w:rPr>
          <w:rStyle w:val="StyleUnderline"/>
          <w:highlight w:val="cyan"/>
        </w:rPr>
        <w:t xml:space="preserve"> operations</w:t>
      </w:r>
      <w:r w:rsidRPr="00C66FB3">
        <w:rPr>
          <w:sz w:val="16"/>
        </w:rPr>
        <w:t xml:space="preserve">. 544 The </w:t>
      </w:r>
      <w:r w:rsidRPr="009D1810">
        <w:rPr>
          <w:rStyle w:val="Emphasis"/>
          <w:highlight w:val="cyan"/>
        </w:rPr>
        <w:t>time saved</w:t>
      </w:r>
      <w:r w:rsidRPr="00C66FB3">
        <w:rPr>
          <w:sz w:val="16"/>
        </w:rPr>
        <w:t xml:space="preserve"> Department-wide with the elimination of collective bargaining </w:t>
      </w:r>
      <w:r w:rsidRPr="009D1810">
        <w:rPr>
          <w:rStyle w:val="StyleUnderline"/>
        </w:rPr>
        <w:t xml:space="preserve">would </w:t>
      </w:r>
      <w:r w:rsidRPr="009D1810">
        <w:rPr>
          <w:rStyle w:val="Emphasis"/>
          <w:highlight w:val="cyan"/>
        </w:rPr>
        <w:t>not offset</w:t>
      </w:r>
      <w:r w:rsidRPr="009D1810">
        <w:rPr>
          <w:rStyle w:val="StyleUnderline"/>
        </w:rPr>
        <w:t xml:space="preserve"> these negative results</w:t>
      </w:r>
      <w:r w:rsidRPr="00C66FB3">
        <w:rPr>
          <w:sz w:val="16"/>
        </w:rPr>
        <w:t>. 545</w:t>
      </w:r>
    </w:p>
    <w:p w14:paraId="0680BCFB" w14:textId="77777777" w:rsidR="00C35A7A" w:rsidRDefault="00C35A7A" w:rsidP="00C35A7A">
      <w:pPr>
        <w:pStyle w:val="Heading4"/>
      </w:pPr>
      <w:r>
        <w:t xml:space="preserve">Independently, it provides </w:t>
      </w:r>
      <w:r>
        <w:rPr>
          <w:u w:val="single"/>
        </w:rPr>
        <w:t>intrinsic value</w:t>
      </w:r>
      <w:r>
        <w:t xml:space="preserve"> that </w:t>
      </w:r>
      <w:r>
        <w:rPr>
          <w:u w:val="single"/>
        </w:rPr>
        <w:t>maximizes</w:t>
      </w:r>
      <w:r>
        <w:t xml:space="preserve"> performance.</w:t>
      </w:r>
    </w:p>
    <w:p w14:paraId="13DEA85A" w14:textId="77777777" w:rsidR="00C35A7A" w:rsidRPr="00B66C30" w:rsidRDefault="00C35A7A" w:rsidP="00C35A7A">
      <w:r w:rsidRPr="005F5A14">
        <w:rPr>
          <w:rStyle w:val="Style13ptBold"/>
        </w:rPr>
        <w:t>Bruno ’16</w:t>
      </w:r>
      <w:r>
        <w:t xml:space="preserve"> [Robert A.; October 14; </w:t>
      </w:r>
      <w:r w:rsidRPr="00B66C30">
        <w:t>Director of the Labor Education Program and Project for Middle Class Renewal and a Professor of Labor and Employment Relations in the School of Labor and Employment Relations at the University of Illinois, Urbana-Champaign</w:t>
      </w:r>
      <w:r>
        <w:t>; University of Illinois at Urbana-Champaign School of Labor and Employment Relations, “</w:t>
      </w:r>
      <w:r w:rsidRPr="00B66C30">
        <w:t>The Relationship Between Unions and Meaningful Work: A Study of Public Sector Workers in Illinois</w:t>
      </w:r>
      <w:r>
        <w:t xml:space="preserve">,” </w:t>
      </w:r>
      <w:r w:rsidRPr="00B66C30">
        <w:t>https://lep.illinois.edu/wp-content/uploads/2021/08/Public-Sector-Meaningful-Work-Report-FINAL.pdf</w:t>
      </w:r>
      <w:r>
        <w:t>]</w:t>
      </w:r>
    </w:p>
    <w:p w14:paraId="5FED3CE4" w14:textId="77777777" w:rsidR="00C35A7A" w:rsidRPr="004D6074" w:rsidRDefault="00C35A7A" w:rsidP="00C35A7A">
      <w:pPr>
        <w:rPr>
          <w:sz w:val="16"/>
        </w:rPr>
      </w:pPr>
      <w:r w:rsidRPr="004D6074">
        <w:rPr>
          <w:sz w:val="16"/>
        </w:rPr>
        <w:t xml:space="preserve">Researchers have </w:t>
      </w:r>
      <w:r w:rsidRPr="00AD178E">
        <w:rPr>
          <w:rStyle w:val="Emphasis"/>
          <w:highlight w:val="cyan"/>
        </w:rPr>
        <w:t>investigated</w:t>
      </w:r>
      <w:r w:rsidRPr="00B66C30">
        <w:rPr>
          <w:rStyle w:val="StyleUnderline"/>
        </w:rPr>
        <w:t xml:space="preserve"> the reasons </w:t>
      </w:r>
      <w:r w:rsidRPr="00AD178E">
        <w:rPr>
          <w:rStyle w:val="StyleUnderline"/>
          <w:highlight w:val="cyan"/>
        </w:rPr>
        <w:t>why</w:t>
      </w:r>
      <w:r w:rsidRPr="00B66C30">
        <w:rPr>
          <w:rStyle w:val="StyleUnderline"/>
        </w:rPr>
        <w:t xml:space="preserve"> people </w:t>
      </w:r>
      <w:r w:rsidRPr="00B66C30">
        <w:rPr>
          <w:rStyle w:val="Emphasis"/>
        </w:rPr>
        <w:t>pursue</w:t>
      </w:r>
      <w:r w:rsidRPr="00B66C30">
        <w:rPr>
          <w:rStyle w:val="StyleUnderline"/>
        </w:rPr>
        <w:t xml:space="preserve"> a career in the </w:t>
      </w:r>
      <w:r w:rsidRPr="00AD178E">
        <w:rPr>
          <w:rStyle w:val="Emphasis"/>
          <w:highlight w:val="cyan"/>
        </w:rPr>
        <w:t>public sector</w:t>
      </w:r>
      <w:r w:rsidRPr="004D6074">
        <w:rPr>
          <w:sz w:val="16"/>
        </w:rPr>
        <w:t xml:space="preserve">. A compelling case has been made that individuals who pursue careers in the public sector are more </w:t>
      </w:r>
      <w:r w:rsidRPr="00AD178E">
        <w:rPr>
          <w:rStyle w:val="Emphasis"/>
          <w:highlight w:val="cyan"/>
        </w:rPr>
        <w:t>highly motivated</w:t>
      </w:r>
      <w:r w:rsidRPr="00AD178E">
        <w:rPr>
          <w:rStyle w:val="StyleUnderline"/>
          <w:highlight w:val="cyan"/>
        </w:rPr>
        <w:t xml:space="preserve"> by </w:t>
      </w:r>
      <w:r w:rsidRPr="00AD178E">
        <w:rPr>
          <w:rStyle w:val="Emphasis"/>
          <w:highlight w:val="cyan"/>
        </w:rPr>
        <w:t>intrinsic</w:t>
      </w:r>
      <w:r w:rsidRPr="00AD178E">
        <w:rPr>
          <w:rStyle w:val="StyleUnderline"/>
          <w:highlight w:val="cyan"/>
        </w:rPr>
        <w:t xml:space="preserve"> factors</w:t>
      </w:r>
      <w:r w:rsidRPr="004D6074">
        <w:rPr>
          <w:sz w:val="16"/>
        </w:rPr>
        <w:t xml:space="preserve"> such as “work that is important” and work that “</w:t>
      </w:r>
      <w:r w:rsidRPr="00B66C30">
        <w:rPr>
          <w:rStyle w:val="StyleUnderline"/>
        </w:rPr>
        <w:t xml:space="preserve">provides a feeling of </w:t>
      </w:r>
      <w:r w:rsidRPr="00B66C30">
        <w:rPr>
          <w:rStyle w:val="Emphasis"/>
        </w:rPr>
        <w:t>accomplishment</w:t>
      </w:r>
      <w:r w:rsidRPr="004D6074">
        <w:rPr>
          <w:sz w:val="16"/>
        </w:rPr>
        <w:t>.”</w:t>
      </w:r>
    </w:p>
    <w:p w14:paraId="2B45D983" w14:textId="77777777" w:rsidR="00C35A7A" w:rsidRPr="004D6074" w:rsidRDefault="00C35A7A" w:rsidP="00C35A7A">
      <w:pPr>
        <w:rPr>
          <w:sz w:val="16"/>
        </w:rPr>
      </w:pPr>
      <w:r w:rsidRPr="004D6074">
        <w:rPr>
          <w:sz w:val="16"/>
        </w:rPr>
        <w:t xml:space="preserve">This report, The Relationship Between Unions and Meaningful Work describes findings from a survey of a small group of Illinois public sector workers which investigates the work motivations of public employees. The study shows new evidence that government employees are strongly motivated to find “purpose in work that is greater than the extrinsic outcomes of the work.” Additionally, we find that </w:t>
      </w:r>
      <w:r w:rsidRPr="00B66C30">
        <w:rPr>
          <w:rStyle w:val="Emphasis"/>
        </w:rPr>
        <w:t>government employees</w:t>
      </w:r>
      <w:r w:rsidRPr="00B66C30">
        <w:rPr>
          <w:rStyle w:val="StyleUnderline"/>
        </w:rPr>
        <w:t xml:space="preserve"> </w:t>
      </w:r>
      <w:r w:rsidRPr="00AD178E">
        <w:rPr>
          <w:rStyle w:val="StyleUnderline"/>
          <w:highlight w:val="cyan"/>
        </w:rPr>
        <w:t>view</w:t>
      </w:r>
      <w:r w:rsidRPr="00B66C30">
        <w:rPr>
          <w:rStyle w:val="StyleUnderline"/>
        </w:rPr>
        <w:t xml:space="preserve"> their public sector </w:t>
      </w:r>
      <w:r w:rsidRPr="00AD178E">
        <w:rPr>
          <w:rStyle w:val="Emphasis"/>
          <w:highlight w:val="cyan"/>
        </w:rPr>
        <w:t>union</w:t>
      </w:r>
      <w:r w:rsidRPr="00AD178E">
        <w:rPr>
          <w:rStyle w:val="StyleUnderline"/>
          <w:highlight w:val="cyan"/>
        </w:rPr>
        <w:t xml:space="preserve"> as</w:t>
      </w:r>
      <w:r w:rsidRPr="00B66C30">
        <w:rPr>
          <w:rStyle w:val="StyleUnderline"/>
        </w:rPr>
        <w:t xml:space="preserve"> a </w:t>
      </w:r>
      <w:r w:rsidRPr="00AD178E">
        <w:rPr>
          <w:rStyle w:val="StyleUnderline"/>
          <w:highlight w:val="cyan"/>
        </w:rPr>
        <w:t>primary source</w:t>
      </w:r>
      <w:r w:rsidRPr="00B66C30">
        <w:rPr>
          <w:rStyle w:val="StyleUnderline"/>
        </w:rPr>
        <w:t xml:space="preserve"> of </w:t>
      </w:r>
      <w:r w:rsidRPr="00B66C30">
        <w:rPr>
          <w:rStyle w:val="Emphasis"/>
        </w:rPr>
        <w:t>intrinsic motivation</w:t>
      </w:r>
      <w:r w:rsidRPr="004D6074">
        <w:rPr>
          <w:sz w:val="16"/>
        </w:rPr>
        <w:t>.</w:t>
      </w:r>
    </w:p>
    <w:p w14:paraId="31B63289" w14:textId="77777777" w:rsidR="00C35A7A" w:rsidRPr="004D6074" w:rsidRDefault="00C35A7A" w:rsidP="00C35A7A">
      <w:pPr>
        <w:rPr>
          <w:sz w:val="16"/>
        </w:rPr>
      </w:pPr>
      <w:r w:rsidRPr="004D6074">
        <w:rPr>
          <w:sz w:val="16"/>
        </w:rPr>
        <w:t xml:space="preserve">The unions that public sector workers belong to, do </w:t>
      </w:r>
      <w:r w:rsidRPr="00AD178E">
        <w:rPr>
          <w:rStyle w:val="Emphasis"/>
          <w:highlight w:val="cyan"/>
        </w:rPr>
        <w:t>more</w:t>
      </w:r>
      <w:r w:rsidRPr="00AD178E">
        <w:rPr>
          <w:rStyle w:val="StyleUnderline"/>
          <w:highlight w:val="cyan"/>
        </w:rPr>
        <w:t xml:space="preserve"> than</w:t>
      </w:r>
      <w:r w:rsidRPr="00B66C30">
        <w:rPr>
          <w:rStyle w:val="StyleUnderline"/>
        </w:rPr>
        <w:t xml:space="preserve"> simply negotiate and </w:t>
      </w:r>
      <w:r w:rsidRPr="00AD178E">
        <w:rPr>
          <w:rStyle w:val="Emphasis"/>
          <w:highlight w:val="cyan"/>
        </w:rPr>
        <w:t>enforce c</w:t>
      </w:r>
      <w:r w:rsidRPr="004D6074">
        <w:rPr>
          <w:sz w:val="16"/>
        </w:rPr>
        <w:t xml:space="preserve">ollective </w:t>
      </w:r>
      <w:r w:rsidRPr="00AD178E">
        <w:rPr>
          <w:rStyle w:val="Emphasis"/>
          <w:highlight w:val="cyan"/>
        </w:rPr>
        <w:t>b</w:t>
      </w:r>
      <w:r w:rsidRPr="004D6074">
        <w:rPr>
          <w:sz w:val="16"/>
        </w:rPr>
        <w:t xml:space="preserve">argaining </w:t>
      </w:r>
      <w:r w:rsidRPr="00AD178E">
        <w:rPr>
          <w:rStyle w:val="Emphasis"/>
          <w:highlight w:val="cyan"/>
        </w:rPr>
        <w:t>a</w:t>
      </w:r>
      <w:r w:rsidRPr="004D6074">
        <w:rPr>
          <w:sz w:val="16"/>
        </w:rPr>
        <w:t xml:space="preserve">greements. As our findings suggest, they are also </w:t>
      </w:r>
      <w:r w:rsidRPr="00AD178E">
        <w:rPr>
          <w:rStyle w:val="StyleUnderline"/>
          <w:highlight w:val="cyan"/>
        </w:rPr>
        <w:t>related to</w:t>
      </w:r>
      <w:r w:rsidRPr="00B66C30">
        <w:rPr>
          <w:rStyle w:val="StyleUnderline"/>
        </w:rPr>
        <w:t xml:space="preserve"> the </w:t>
      </w:r>
      <w:r w:rsidRPr="00AD178E">
        <w:rPr>
          <w:rStyle w:val="Emphasis"/>
          <w:highlight w:val="cyan"/>
        </w:rPr>
        <w:t>competence</w:t>
      </w:r>
      <w:r w:rsidRPr="00AD178E">
        <w:rPr>
          <w:rStyle w:val="StyleUnderline"/>
          <w:highlight w:val="cyan"/>
        </w:rPr>
        <w:t xml:space="preserve"> and </w:t>
      </w:r>
      <w:r w:rsidRPr="00AD178E">
        <w:rPr>
          <w:rStyle w:val="Emphasis"/>
          <w:highlight w:val="cyan"/>
        </w:rPr>
        <w:t>performance level</w:t>
      </w:r>
      <w:r w:rsidRPr="00B66C30">
        <w:rPr>
          <w:rStyle w:val="StyleUnderline"/>
        </w:rPr>
        <w:t xml:space="preserve"> of public sector employees</w:t>
      </w:r>
      <w:r w:rsidRPr="004D6074">
        <w:rPr>
          <w:sz w:val="16"/>
        </w:rPr>
        <w:t xml:space="preserve">. But perhaps more provocatively, it is likely that the union plays an </w:t>
      </w:r>
      <w:r w:rsidRPr="00B66C30">
        <w:rPr>
          <w:rStyle w:val="Emphasis"/>
        </w:rPr>
        <w:t>important</w:t>
      </w:r>
      <w:r w:rsidRPr="00B66C30">
        <w:rPr>
          <w:rStyle w:val="StyleUnderline"/>
        </w:rPr>
        <w:t xml:space="preserve"> role in the </w:t>
      </w:r>
      <w:r w:rsidRPr="00B66C30">
        <w:rPr>
          <w:rStyle w:val="Emphasis"/>
        </w:rPr>
        <w:t>meaningful work</w:t>
      </w:r>
      <w:r w:rsidRPr="00B66C30">
        <w:rPr>
          <w:rStyle w:val="StyleUnderline"/>
        </w:rPr>
        <w:t xml:space="preserve"> that they experience while on the job, the </w:t>
      </w:r>
      <w:r w:rsidRPr="00B66C30">
        <w:rPr>
          <w:rStyle w:val="Emphasis"/>
        </w:rPr>
        <w:t>job satisfaction</w:t>
      </w:r>
      <w:r w:rsidRPr="00B66C30">
        <w:rPr>
          <w:rStyle w:val="StyleUnderline"/>
        </w:rPr>
        <w:t xml:space="preserve"> they experience, and the </w:t>
      </w:r>
      <w:r w:rsidRPr="00AD178E">
        <w:rPr>
          <w:rStyle w:val="Emphasis"/>
          <w:highlight w:val="cyan"/>
        </w:rPr>
        <w:t>prosocial values</w:t>
      </w:r>
      <w:r w:rsidRPr="00B66C30">
        <w:rPr>
          <w:rStyle w:val="StyleUnderline"/>
        </w:rPr>
        <w:t xml:space="preserve"> they maintain</w:t>
      </w:r>
      <w:r w:rsidRPr="004D6074">
        <w:rPr>
          <w:sz w:val="16"/>
        </w:rPr>
        <w:t xml:space="preserve">; some of the very factors that </w:t>
      </w:r>
      <w:r w:rsidRPr="00AD178E">
        <w:rPr>
          <w:rStyle w:val="Emphasis"/>
          <w:highlight w:val="cyan"/>
        </w:rPr>
        <w:t>drawl</w:t>
      </w:r>
      <w:r w:rsidRPr="00B66C30">
        <w:rPr>
          <w:rStyle w:val="StyleUnderline"/>
        </w:rPr>
        <w:t xml:space="preserve"> individuals </w:t>
      </w:r>
      <w:r w:rsidRPr="00AD178E">
        <w:rPr>
          <w:rStyle w:val="StyleUnderline"/>
          <w:highlight w:val="cyan"/>
        </w:rPr>
        <w:t xml:space="preserve">into </w:t>
      </w:r>
      <w:r w:rsidRPr="00AD178E">
        <w:rPr>
          <w:rStyle w:val="Emphasis"/>
          <w:highlight w:val="cyan"/>
        </w:rPr>
        <w:t>public service</w:t>
      </w:r>
      <w:r w:rsidRPr="004D6074">
        <w:rPr>
          <w:sz w:val="16"/>
        </w:rPr>
        <w:t>.</w:t>
      </w:r>
    </w:p>
    <w:p w14:paraId="35BD713C" w14:textId="77777777" w:rsidR="00C35A7A" w:rsidRPr="004D6074" w:rsidRDefault="00C35A7A" w:rsidP="00C35A7A">
      <w:pPr>
        <w:rPr>
          <w:sz w:val="16"/>
        </w:rPr>
      </w:pPr>
      <w:r w:rsidRPr="004D6074">
        <w:rPr>
          <w:sz w:val="16"/>
        </w:rPr>
        <w:lastRenderedPageBreak/>
        <w:t xml:space="preserve">The policy implications for Illinois and other states are obvious. First, by </w:t>
      </w:r>
      <w:r w:rsidRPr="00AD178E">
        <w:rPr>
          <w:rStyle w:val="Emphasis"/>
          <w:highlight w:val="cyan"/>
        </w:rPr>
        <w:t>taking away</w:t>
      </w:r>
      <w:r w:rsidRPr="00B66C30">
        <w:rPr>
          <w:rStyle w:val="StyleUnderline"/>
        </w:rPr>
        <w:t xml:space="preserve"> the </w:t>
      </w:r>
      <w:r w:rsidRPr="00AD178E">
        <w:rPr>
          <w:rStyle w:val="StyleUnderline"/>
          <w:highlight w:val="cyan"/>
        </w:rPr>
        <w:t xml:space="preserve">right to </w:t>
      </w:r>
      <w:r w:rsidRPr="00AD178E">
        <w:rPr>
          <w:rStyle w:val="Emphasis"/>
          <w:highlight w:val="cyan"/>
        </w:rPr>
        <w:t>union</w:t>
      </w:r>
      <w:r w:rsidRPr="00B66C30">
        <w:rPr>
          <w:rStyle w:val="StyleUnderline"/>
        </w:rPr>
        <w:t xml:space="preserve">ize or </w:t>
      </w:r>
      <w:r w:rsidRPr="00B66C30">
        <w:rPr>
          <w:rStyle w:val="Emphasis"/>
        </w:rPr>
        <w:t>denigrating</w:t>
      </w:r>
      <w:r w:rsidRPr="00B66C30">
        <w:rPr>
          <w:rStyle w:val="StyleUnderline"/>
        </w:rPr>
        <w:t xml:space="preserve"> the value of </w:t>
      </w:r>
      <w:r w:rsidRPr="00B66C30">
        <w:rPr>
          <w:rStyle w:val="Emphasis"/>
        </w:rPr>
        <w:t>collective bargaining</w:t>
      </w:r>
      <w:r w:rsidRPr="004D6074">
        <w:rPr>
          <w:sz w:val="16"/>
        </w:rPr>
        <w:t xml:space="preserve">, as occurred in Wisconsin, Indiana, and Michigan the state may be </w:t>
      </w:r>
      <w:r w:rsidRPr="00AD178E">
        <w:rPr>
          <w:rStyle w:val="Emphasis"/>
          <w:highlight w:val="cyan"/>
        </w:rPr>
        <w:t>removing</w:t>
      </w:r>
      <w:r w:rsidRPr="00B66C30">
        <w:rPr>
          <w:rStyle w:val="StyleUnderline"/>
        </w:rPr>
        <w:t xml:space="preserve"> one of the </w:t>
      </w:r>
      <w:r w:rsidRPr="00AD178E">
        <w:rPr>
          <w:rStyle w:val="StyleUnderline"/>
          <w:highlight w:val="cyan"/>
        </w:rPr>
        <w:t xml:space="preserve">most </w:t>
      </w:r>
      <w:r w:rsidRPr="00AD178E">
        <w:rPr>
          <w:rStyle w:val="Emphasis"/>
          <w:highlight w:val="cyan"/>
        </w:rPr>
        <w:t>important incent</w:t>
      </w:r>
      <w:r w:rsidRPr="00B66C30">
        <w:rPr>
          <w:rStyle w:val="StyleUnderline"/>
        </w:rPr>
        <w:t xml:space="preserve">ives </w:t>
      </w:r>
      <w:r w:rsidRPr="00AD178E">
        <w:rPr>
          <w:rStyle w:val="StyleUnderline"/>
          <w:highlight w:val="cyan"/>
        </w:rPr>
        <w:t>to recruit</w:t>
      </w:r>
      <w:r w:rsidRPr="00B66C30">
        <w:rPr>
          <w:rStyle w:val="StyleUnderline"/>
        </w:rPr>
        <w:t xml:space="preserve"> highly educated people </w:t>
      </w:r>
      <w:r w:rsidRPr="00AD178E">
        <w:rPr>
          <w:rStyle w:val="StyleUnderline"/>
          <w:highlight w:val="cyan"/>
        </w:rPr>
        <w:t xml:space="preserve">to </w:t>
      </w:r>
      <w:r w:rsidRPr="00AD178E">
        <w:rPr>
          <w:rStyle w:val="Emphasis"/>
          <w:highlight w:val="cyan"/>
        </w:rPr>
        <w:t>public service</w:t>
      </w:r>
      <w:r w:rsidRPr="004D6074">
        <w:rPr>
          <w:sz w:val="16"/>
        </w:rPr>
        <w:t xml:space="preserve">. Second, a weaker or </w:t>
      </w:r>
      <w:r w:rsidRPr="00B66C30">
        <w:rPr>
          <w:rStyle w:val="Emphasis"/>
        </w:rPr>
        <w:t>nonexistent union</w:t>
      </w:r>
      <w:r w:rsidRPr="004D6074">
        <w:rPr>
          <w:sz w:val="16"/>
        </w:rPr>
        <w:t xml:space="preserve">ized government labor force may </w:t>
      </w:r>
      <w:r w:rsidRPr="00B66C30">
        <w:rPr>
          <w:rStyle w:val="Emphasis"/>
        </w:rPr>
        <w:t>transform</w:t>
      </w:r>
      <w:r w:rsidRPr="00B66C30">
        <w:rPr>
          <w:rStyle w:val="StyleUnderline"/>
        </w:rPr>
        <w:t xml:space="preserve"> the choice of public service into merely a </w:t>
      </w:r>
      <w:r w:rsidRPr="00B66C30">
        <w:rPr>
          <w:rStyle w:val="Emphasis"/>
        </w:rPr>
        <w:t>self-interested</w:t>
      </w:r>
      <w:r w:rsidRPr="00B66C30">
        <w:rPr>
          <w:rStyle w:val="StyleUnderline"/>
        </w:rPr>
        <w:t xml:space="preserve"> financial exchange; </w:t>
      </w:r>
      <w:r w:rsidRPr="00AD178E">
        <w:rPr>
          <w:rStyle w:val="Emphasis"/>
          <w:highlight w:val="cyan"/>
        </w:rPr>
        <w:t>labor</w:t>
      </w:r>
      <w:r w:rsidRPr="00AD178E">
        <w:rPr>
          <w:rStyle w:val="StyleUnderline"/>
          <w:highlight w:val="cyan"/>
        </w:rPr>
        <w:t xml:space="preserve"> becomes</w:t>
      </w:r>
      <w:r w:rsidRPr="00B66C30">
        <w:rPr>
          <w:rStyle w:val="StyleUnderline"/>
        </w:rPr>
        <w:t xml:space="preserve"> just </w:t>
      </w:r>
      <w:r w:rsidRPr="00AD178E">
        <w:rPr>
          <w:rStyle w:val="StyleUnderline"/>
          <w:highlight w:val="cyan"/>
        </w:rPr>
        <w:t xml:space="preserve">another </w:t>
      </w:r>
      <w:r w:rsidRPr="00AD178E">
        <w:rPr>
          <w:rStyle w:val="Emphasis"/>
          <w:highlight w:val="cyan"/>
        </w:rPr>
        <w:t>commodity</w:t>
      </w:r>
      <w:r w:rsidRPr="004D6074">
        <w:rPr>
          <w:sz w:val="16"/>
        </w:rPr>
        <w:t>.</w:t>
      </w:r>
    </w:p>
    <w:p w14:paraId="3FADDEDE" w14:textId="77777777" w:rsidR="00C35A7A" w:rsidRPr="00B66C30" w:rsidRDefault="00C35A7A" w:rsidP="00C35A7A">
      <w:pPr>
        <w:rPr>
          <w:rStyle w:val="Emphasis"/>
        </w:rPr>
      </w:pPr>
      <w:r w:rsidRPr="004D6074">
        <w:rPr>
          <w:sz w:val="16"/>
        </w:rPr>
        <w:t xml:space="preserve">Finally and most potentially troubling, if workers are </w:t>
      </w:r>
      <w:r w:rsidRPr="00AD178E">
        <w:rPr>
          <w:rStyle w:val="StyleUnderline"/>
          <w:highlight w:val="cyan"/>
        </w:rPr>
        <w:t>without</w:t>
      </w:r>
      <w:r w:rsidRPr="00B66C30">
        <w:rPr>
          <w:rStyle w:val="StyleUnderline"/>
        </w:rPr>
        <w:t xml:space="preserve"> a </w:t>
      </w:r>
      <w:r w:rsidRPr="00AD178E">
        <w:rPr>
          <w:rStyle w:val="Emphasis"/>
          <w:highlight w:val="cyan"/>
        </w:rPr>
        <w:t>collective identity</w:t>
      </w:r>
      <w:r w:rsidRPr="00B66C30">
        <w:rPr>
          <w:rStyle w:val="StyleUnderline"/>
        </w:rPr>
        <w:t xml:space="preserve"> that potentially </w:t>
      </w:r>
      <w:r w:rsidRPr="00AD178E">
        <w:rPr>
          <w:rStyle w:val="Emphasis"/>
        </w:rPr>
        <w:t>facilitates</w:t>
      </w:r>
      <w:r w:rsidRPr="00B66C30">
        <w:rPr>
          <w:rStyle w:val="StyleUnderline"/>
        </w:rPr>
        <w:t xml:space="preserve"> their </w:t>
      </w:r>
      <w:r w:rsidRPr="00AD178E">
        <w:rPr>
          <w:rStyle w:val="StyleUnderline"/>
        </w:rPr>
        <w:t xml:space="preserve">quest for </w:t>
      </w:r>
      <w:r w:rsidRPr="00AD178E">
        <w:rPr>
          <w:rStyle w:val="Emphasis"/>
        </w:rPr>
        <w:t>meaningful work</w:t>
      </w:r>
      <w:r w:rsidRPr="00B66C30">
        <w:rPr>
          <w:rStyle w:val="StyleUnderline"/>
        </w:rPr>
        <w:t xml:space="preserve"> and subsequently, they </w:t>
      </w:r>
      <w:r w:rsidRPr="00AD178E">
        <w:rPr>
          <w:rStyle w:val="Emphasis"/>
          <w:highlight w:val="cyan"/>
        </w:rPr>
        <w:t>perceive</w:t>
      </w:r>
      <w:r w:rsidRPr="00B66C30">
        <w:rPr>
          <w:rStyle w:val="StyleUnderline"/>
        </w:rPr>
        <w:t xml:space="preserve"> their </w:t>
      </w:r>
      <w:r w:rsidRPr="00AD178E">
        <w:rPr>
          <w:rStyle w:val="StyleUnderline"/>
          <w:highlight w:val="cyan"/>
        </w:rPr>
        <w:t>employment as</w:t>
      </w:r>
      <w:r w:rsidRPr="004D6074">
        <w:rPr>
          <w:sz w:val="16"/>
        </w:rPr>
        <w:t xml:space="preserve"> primarily or </w:t>
      </w:r>
      <w:r w:rsidRPr="00B66C30">
        <w:rPr>
          <w:rStyle w:val="Emphasis"/>
        </w:rPr>
        <w:t>solely</w:t>
      </w:r>
      <w:r w:rsidRPr="00B66C30">
        <w:rPr>
          <w:rStyle w:val="StyleUnderline"/>
        </w:rPr>
        <w:t xml:space="preserve"> as </w:t>
      </w:r>
      <w:r w:rsidRPr="00AD178E">
        <w:rPr>
          <w:rStyle w:val="StyleUnderline"/>
          <w:highlight w:val="cyan"/>
        </w:rPr>
        <w:t xml:space="preserve">a way to earn </w:t>
      </w:r>
      <w:r w:rsidRPr="00AD178E">
        <w:rPr>
          <w:rStyle w:val="Emphasis"/>
          <w:highlight w:val="cyan"/>
        </w:rPr>
        <w:t>living</w:t>
      </w:r>
      <w:r w:rsidRPr="00B66C30">
        <w:rPr>
          <w:rStyle w:val="StyleUnderline"/>
        </w:rPr>
        <w:t xml:space="preserve">, then public service itself </w:t>
      </w:r>
      <w:r w:rsidRPr="00AD178E">
        <w:rPr>
          <w:rStyle w:val="Emphasis"/>
          <w:highlight w:val="cyan"/>
        </w:rPr>
        <w:t>loses</w:t>
      </w:r>
      <w:r w:rsidRPr="00B66C30">
        <w:rPr>
          <w:rStyle w:val="StyleUnderline"/>
        </w:rPr>
        <w:t xml:space="preserve"> a significant portion of </w:t>
      </w:r>
      <w:r w:rsidRPr="00AD178E">
        <w:rPr>
          <w:rStyle w:val="StyleUnderline"/>
          <w:highlight w:val="cyan"/>
        </w:rPr>
        <w:t xml:space="preserve">its </w:t>
      </w:r>
      <w:r w:rsidRPr="00AD178E">
        <w:rPr>
          <w:rStyle w:val="Emphasis"/>
          <w:highlight w:val="cyan"/>
        </w:rPr>
        <w:t>service dimension</w:t>
      </w:r>
      <w:r w:rsidRPr="004D6074">
        <w:rPr>
          <w:sz w:val="16"/>
        </w:rPr>
        <w:t xml:space="preserve">. Ironically, weakening the institution that is unjustifiably characterized as imposing a financial burden on citizens may produce a workforce that labors for little more than a paycheck. </w:t>
      </w:r>
      <w:r w:rsidRPr="00AD178E">
        <w:rPr>
          <w:rStyle w:val="StyleUnderline"/>
        </w:rPr>
        <w:t xml:space="preserve">Fair </w:t>
      </w:r>
      <w:r w:rsidRPr="00AD178E">
        <w:rPr>
          <w:rStyle w:val="Emphasis"/>
        </w:rPr>
        <w:t>compensation</w:t>
      </w:r>
      <w:r w:rsidRPr="00AD178E">
        <w:rPr>
          <w:rStyle w:val="StyleUnderline"/>
        </w:rPr>
        <w:t xml:space="preserve"> should be a </w:t>
      </w:r>
      <w:r w:rsidRPr="00AD178E">
        <w:rPr>
          <w:rStyle w:val="Emphasis"/>
        </w:rPr>
        <w:t>minimum</w:t>
      </w:r>
      <w:r w:rsidRPr="00AD178E">
        <w:rPr>
          <w:rStyle w:val="StyleUnderline"/>
        </w:rPr>
        <w:t xml:space="preserve"> requirement</w:t>
      </w:r>
      <w:r w:rsidRPr="00B66C30">
        <w:rPr>
          <w:rStyle w:val="StyleUnderline"/>
        </w:rPr>
        <w:t xml:space="preserve"> for government</w:t>
      </w:r>
      <w:r w:rsidRPr="004D6074">
        <w:rPr>
          <w:sz w:val="16"/>
        </w:rPr>
        <w:t xml:space="preserve"> employees, but </w:t>
      </w:r>
      <w:r w:rsidRPr="00B66C30">
        <w:rPr>
          <w:rStyle w:val="StyleUnderline"/>
        </w:rPr>
        <w:t xml:space="preserve">so should a </w:t>
      </w:r>
      <w:r w:rsidRPr="00B66C30">
        <w:rPr>
          <w:rStyle w:val="Emphasis"/>
        </w:rPr>
        <w:t>commitment</w:t>
      </w:r>
      <w:r w:rsidRPr="00B66C30">
        <w:rPr>
          <w:rStyle w:val="StyleUnderline"/>
        </w:rPr>
        <w:t xml:space="preserve"> to preserving the people’s </w:t>
      </w:r>
      <w:r w:rsidRPr="00B66C30">
        <w:rPr>
          <w:rStyle w:val="Emphasis"/>
        </w:rPr>
        <w:t>common assets</w:t>
      </w:r>
      <w:r w:rsidRPr="004D6074">
        <w:rPr>
          <w:sz w:val="16"/>
        </w:rPr>
        <w:t>.</w:t>
      </w:r>
    </w:p>
    <w:p w14:paraId="0C4BBCD9" w14:textId="77777777" w:rsidR="00C35A7A" w:rsidRPr="004D6074" w:rsidRDefault="00C35A7A" w:rsidP="00C35A7A">
      <w:pPr>
        <w:rPr>
          <w:sz w:val="16"/>
        </w:rPr>
      </w:pPr>
      <w:r w:rsidRPr="004D6074">
        <w:rPr>
          <w:sz w:val="16"/>
        </w:rPr>
        <w:t xml:space="preserve">Our study challenges the claim that public sector unions act contrary to the common good. We found evidence that not only do </w:t>
      </w:r>
      <w:r w:rsidRPr="00AD178E">
        <w:rPr>
          <w:rStyle w:val="Emphasis"/>
          <w:highlight w:val="cyan"/>
        </w:rPr>
        <w:t>workers</w:t>
      </w:r>
      <w:r w:rsidRPr="00AD178E">
        <w:rPr>
          <w:rStyle w:val="StyleUnderline"/>
          <w:highlight w:val="cyan"/>
        </w:rPr>
        <w:t xml:space="preserve"> who choose</w:t>
      </w:r>
      <w:r w:rsidRPr="00B66C30">
        <w:rPr>
          <w:rStyle w:val="StyleUnderline"/>
        </w:rPr>
        <w:t xml:space="preserve"> to pursue careers in the </w:t>
      </w:r>
      <w:r w:rsidRPr="00AD178E">
        <w:rPr>
          <w:rStyle w:val="Emphasis"/>
          <w:highlight w:val="cyan"/>
        </w:rPr>
        <w:t>public sector</w:t>
      </w:r>
      <w:r w:rsidRPr="00B66C30">
        <w:rPr>
          <w:rStyle w:val="StyleUnderline"/>
        </w:rPr>
        <w:t xml:space="preserve"> do so </w:t>
      </w:r>
      <w:r w:rsidRPr="00AD178E">
        <w:rPr>
          <w:rStyle w:val="StyleUnderline"/>
          <w:highlight w:val="cyan"/>
        </w:rPr>
        <w:t xml:space="preserve">in </w:t>
      </w:r>
      <w:r w:rsidRPr="00AD178E">
        <w:rPr>
          <w:rStyle w:val="Emphasis"/>
          <w:highlight w:val="cyan"/>
        </w:rPr>
        <w:t>spite</w:t>
      </w:r>
      <w:r w:rsidRPr="00AD178E">
        <w:rPr>
          <w:rStyle w:val="StyleUnderline"/>
          <w:highlight w:val="cyan"/>
        </w:rPr>
        <w:t xml:space="preserve"> of</w:t>
      </w:r>
      <w:r w:rsidRPr="00B66C30">
        <w:rPr>
          <w:rStyle w:val="StyleUnderline"/>
        </w:rPr>
        <w:t xml:space="preserve"> the comparative </w:t>
      </w:r>
      <w:r w:rsidRPr="00AD178E">
        <w:rPr>
          <w:rStyle w:val="Emphasis"/>
          <w:highlight w:val="cyan"/>
        </w:rPr>
        <w:t>lower wages</w:t>
      </w:r>
      <w:r w:rsidRPr="00B66C30">
        <w:rPr>
          <w:rStyle w:val="StyleUnderline"/>
        </w:rPr>
        <w:t xml:space="preserve"> that they earn</w:t>
      </w:r>
      <w:r w:rsidRPr="004D6074">
        <w:rPr>
          <w:sz w:val="16"/>
        </w:rPr>
        <w:t xml:space="preserve">, but that the </w:t>
      </w:r>
      <w:r w:rsidRPr="00AD178E">
        <w:rPr>
          <w:rStyle w:val="Emphasis"/>
          <w:highlight w:val="cyan"/>
        </w:rPr>
        <w:t>unions</w:t>
      </w:r>
      <w:r w:rsidRPr="00B66C30">
        <w:rPr>
          <w:rStyle w:val="StyleUnderline"/>
        </w:rPr>
        <w:t xml:space="preserve"> they belong to </w:t>
      </w:r>
      <w:r w:rsidRPr="00AD178E">
        <w:rPr>
          <w:rStyle w:val="Emphasis"/>
          <w:highlight w:val="cyan"/>
        </w:rPr>
        <w:t>strongly related</w:t>
      </w:r>
      <w:r w:rsidRPr="00B66C30">
        <w:rPr>
          <w:rStyle w:val="StyleUnderline"/>
        </w:rPr>
        <w:t xml:space="preserve"> to their </w:t>
      </w:r>
      <w:r w:rsidRPr="00B66C30">
        <w:rPr>
          <w:rStyle w:val="Emphasis"/>
        </w:rPr>
        <w:t>desire</w:t>
      </w:r>
      <w:r w:rsidRPr="00B66C30">
        <w:rPr>
          <w:rStyle w:val="StyleUnderline"/>
        </w:rPr>
        <w:t xml:space="preserve"> to accomplish more </w:t>
      </w:r>
      <w:r w:rsidRPr="00B66C30">
        <w:rPr>
          <w:rStyle w:val="Emphasis"/>
        </w:rPr>
        <w:t>thorough work</w:t>
      </w:r>
      <w:r w:rsidRPr="00B66C30">
        <w:rPr>
          <w:rStyle w:val="StyleUnderline"/>
        </w:rPr>
        <w:t xml:space="preserve"> than earning an income</w:t>
      </w:r>
      <w:r w:rsidRPr="004D6074">
        <w:rPr>
          <w:sz w:val="16"/>
        </w:rPr>
        <w:t xml:space="preserve">. Work in the public sector serves as a </w:t>
      </w:r>
      <w:r w:rsidRPr="00B66C30">
        <w:rPr>
          <w:rStyle w:val="Emphasis"/>
        </w:rPr>
        <w:t>vehicle</w:t>
      </w:r>
      <w:r w:rsidRPr="00B66C30">
        <w:rPr>
          <w:rStyle w:val="StyleUnderline"/>
        </w:rPr>
        <w:t xml:space="preserve"> to fulfill</w:t>
      </w:r>
      <w:r w:rsidRPr="004D6074">
        <w:rPr>
          <w:sz w:val="16"/>
        </w:rPr>
        <w:t xml:space="preserve">, at least in part, a </w:t>
      </w:r>
      <w:r w:rsidRPr="00B66C30">
        <w:rPr>
          <w:rStyle w:val="StyleUnderline"/>
        </w:rPr>
        <w:t xml:space="preserve">personal need to experience a </w:t>
      </w:r>
      <w:r w:rsidRPr="00B66C30">
        <w:rPr>
          <w:rStyle w:val="Emphasis"/>
        </w:rPr>
        <w:t>meaningful life</w:t>
      </w:r>
      <w:r w:rsidRPr="00B66C30">
        <w:rPr>
          <w:rStyle w:val="StyleUnderline"/>
        </w:rPr>
        <w:t xml:space="preserve"> and job</w:t>
      </w:r>
      <w:r w:rsidRPr="004D6074">
        <w:rPr>
          <w:sz w:val="16"/>
        </w:rPr>
        <w:t>.</w:t>
      </w:r>
    </w:p>
    <w:p w14:paraId="50988E46" w14:textId="77777777" w:rsidR="00C35A7A" w:rsidRPr="00A0030E" w:rsidRDefault="00C35A7A" w:rsidP="00C35A7A">
      <w:pPr>
        <w:pStyle w:val="Heading4"/>
        <w:rPr>
          <w:b w:val="0"/>
          <w:bCs/>
        </w:rPr>
      </w:pPr>
      <w:r>
        <w:t xml:space="preserve">Otherwise, lack of morale </w:t>
      </w:r>
      <w:r>
        <w:rPr>
          <w:u w:val="single"/>
        </w:rPr>
        <w:t>drains</w:t>
      </w:r>
      <w:r>
        <w:t xml:space="preserve"> administrative hiring. </w:t>
      </w:r>
      <w:r>
        <w:rPr>
          <w:b w:val="0"/>
          <w:bCs/>
        </w:rPr>
        <w:t xml:space="preserve">Even if </w:t>
      </w:r>
      <w:r>
        <w:rPr>
          <w:b w:val="0"/>
          <w:bCs/>
          <w:u w:val="single"/>
        </w:rPr>
        <w:t>offered</w:t>
      </w:r>
      <w:r>
        <w:rPr>
          <w:b w:val="0"/>
          <w:bCs/>
        </w:rPr>
        <w:t xml:space="preserve"> positions, they won’t </w:t>
      </w:r>
      <w:r>
        <w:rPr>
          <w:b w:val="0"/>
          <w:bCs/>
          <w:u w:val="single"/>
        </w:rPr>
        <w:t>take</w:t>
      </w:r>
      <w:r>
        <w:rPr>
          <w:b w:val="0"/>
          <w:bCs/>
        </w:rPr>
        <w:t xml:space="preserve"> them without guaranteed bargaining rights.</w:t>
      </w:r>
    </w:p>
    <w:p w14:paraId="0796EB2D" w14:textId="77777777" w:rsidR="00C35A7A" w:rsidRPr="00A0030E" w:rsidRDefault="00C35A7A" w:rsidP="00C35A7A">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43C8C55C" w14:textId="77777777" w:rsidR="00C35A7A" w:rsidRPr="003A440B" w:rsidRDefault="00C35A7A" w:rsidP="00C35A7A">
      <w:pPr>
        <w:rPr>
          <w:rStyle w:val="Emphasis"/>
        </w:rPr>
      </w:pPr>
      <w:r w:rsidRPr="003A440B">
        <w:rPr>
          <w:sz w:val="16"/>
        </w:rPr>
        <w:t xml:space="preserve">Fears of a </w:t>
      </w:r>
      <w:r w:rsidRPr="003A440B">
        <w:rPr>
          <w:rStyle w:val="Emphasis"/>
        </w:rPr>
        <w:t>brain drain</w:t>
      </w:r>
    </w:p>
    <w:p w14:paraId="0848341D" w14:textId="77777777" w:rsidR="00C35A7A" w:rsidRPr="003A440B" w:rsidRDefault="00C35A7A" w:rsidP="00C35A7A">
      <w:pPr>
        <w:rPr>
          <w:sz w:val="16"/>
        </w:rPr>
      </w:pPr>
      <w:r w:rsidRPr="00A0030E">
        <w:rPr>
          <w:rStyle w:val="StyleUnderline"/>
        </w:rPr>
        <w:t>Across the</w:t>
      </w:r>
      <w:r w:rsidRPr="003A440B">
        <w:rPr>
          <w:rStyle w:val="StyleUnderline"/>
        </w:rPr>
        <w:t xml:space="preserve"> </w:t>
      </w:r>
      <w:r w:rsidRPr="00A0030E">
        <w:rPr>
          <w:rStyle w:val="StyleUnderline"/>
          <w:highlight w:val="cyan"/>
        </w:rPr>
        <w:t>federal</w:t>
      </w:r>
      <w:r w:rsidRPr="003A440B">
        <w:rPr>
          <w:rStyle w:val="StyleUnderline"/>
        </w:rPr>
        <w:t xml:space="preserve"> </w:t>
      </w:r>
      <w:r w:rsidRPr="00A0030E">
        <w:rPr>
          <w:rStyle w:val="StyleUnderline"/>
        </w:rPr>
        <w:t>government</w:t>
      </w:r>
      <w:r w:rsidRPr="003A440B">
        <w:rPr>
          <w:sz w:val="16"/>
        </w:rPr>
        <w:t xml:space="preserve">, some </w:t>
      </w:r>
      <w:r w:rsidRPr="003A440B">
        <w:rPr>
          <w:rStyle w:val="StyleUnderline"/>
          <w:highlight w:val="cyan"/>
        </w:rPr>
        <w:t xml:space="preserve">workers </w:t>
      </w:r>
      <w:r w:rsidRPr="00A0030E">
        <w:rPr>
          <w:rStyle w:val="Emphasis"/>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A0030E">
        <w:rPr>
          <w:rStyle w:val="StyleUnderline"/>
        </w:rPr>
        <w:t>having decided a government job</w:t>
      </w:r>
      <w:r w:rsidRPr="003A440B">
        <w:rPr>
          <w:sz w:val="16"/>
        </w:rPr>
        <w:t xml:space="preserve"> just </w:t>
      </w:r>
      <w:r w:rsidRPr="00A0030E">
        <w:rPr>
          <w:rStyle w:val="Emphasis"/>
        </w:rPr>
        <w:t>isn't worth it</w:t>
      </w:r>
      <w:r w:rsidRPr="003A440B">
        <w:rPr>
          <w:sz w:val="16"/>
        </w:rPr>
        <w:t xml:space="preserve"> anymore. Many </w:t>
      </w:r>
      <w:r w:rsidRPr="00A0030E">
        <w:rPr>
          <w:rStyle w:val="StyleUnderline"/>
        </w:rPr>
        <w:t xml:space="preserve">workers </w:t>
      </w:r>
      <w:r w:rsidRPr="003A440B">
        <w:rPr>
          <w:rStyle w:val="StyleUnderline"/>
          <w:highlight w:val="cyan"/>
        </w:rPr>
        <w:t>fear with</w:t>
      </w:r>
      <w:r w:rsidRPr="003A440B">
        <w:rPr>
          <w:sz w:val="16"/>
          <w:highlight w:val="cyan"/>
        </w:rPr>
        <w:t xml:space="preserve"> </w:t>
      </w:r>
      <w:r w:rsidRPr="003A440B">
        <w:rPr>
          <w:rStyle w:val="Emphasis"/>
          <w:highlight w:val="cyan"/>
        </w:rPr>
        <w:t>unions gone</w:t>
      </w:r>
      <w:r w:rsidRPr="00A0030E">
        <w:rPr>
          <w:sz w:val="16"/>
        </w:rPr>
        <w:t xml:space="preserve">, </w:t>
      </w:r>
      <w:r w:rsidRPr="00A0030E">
        <w:rPr>
          <w:rStyle w:val="StyleUnderline"/>
        </w:rPr>
        <w:t xml:space="preserve">they </w:t>
      </w:r>
      <w:r w:rsidRPr="003A440B">
        <w:rPr>
          <w:rStyle w:val="StyleUnderline"/>
          <w:highlight w:val="cyan"/>
        </w:rPr>
        <w:t>won't have a say in</w:t>
      </w:r>
      <w:r w:rsidRPr="003A440B">
        <w:rPr>
          <w:sz w:val="16"/>
        </w:rPr>
        <w:t xml:space="preserve"> matters such as telework or family leave </w:t>
      </w:r>
      <w:r w:rsidRPr="00A0030E">
        <w:rPr>
          <w:rStyle w:val="StyleUnderline"/>
        </w:rPr>
        <w:t>policies that make a</w:t>
      </w:r>
      <w:r w:rsidRPr="00A0030E">
        <w:rPr>
          <w:sz w:val="16"/>
        </w:rPr>
        <w:t xml:space="preserve"> </w:t>
      </w:r>
      <w:r w:rsidRPr="00A0030E">
        <w:rPr>
          <w:rStyle w:val="Emphasis"/>
        </w:rPr>
        <w:t>difference</w:t>
      </w:r>
      <w:r w:rsidRPr="00A0030E">
        <w:rPr>
          <w:sz w:val="16"/>
        </w:rPr>
        <w:t xml:space="preserve"> </w:t>
      </w:r>
      <w:r w:rsidRPr="00A0030E">
        <w:rPr>
          <w:rStyle w:val="StyleUnderline"/>
        </w:rPr>
        <w:t xml:space="preserve">to </w:t>
      </w:r>
      <w:r w:rsidRPr="00A0030E">
        <w:rPr>
          <w:rStyle w:val="StyleUnderline"/>
          <w:highlight w:val="cyan"/>
        </w:rPr>
        <w:t>their</w:t>
      </w:r>
      <w:r w:rsidRPr="00A0030E">
        <w:rPr>
          <w:sz w:val="16"/>
          <w:highlight w:val="cyan"/>
        </w:rPr>
        <w:t xml:space="preserve"> </w:t>
      </w:r>
      <w:r w:rsidRPr="00A0030E">
        <w:rPr>
          <w:rStyle w:val="Emphasis"/>
          <w:highlight w:val="cyan"/>
        </w:rPr>
        <w:t>quality of life</w:t>
      </w:r>
      <w:r w:rsidRPr="00A0030E">
        <w:rPr>
          <w:sz w:val="16"/>
        </w:rPr>
        <w:t>.</w:t>
      </w:r>
    </w:p>
    <w:p w14:paraId="55040045" w14:textId="77777777" w:rsidR="00C35A7A" w:rsidRPr="003A440B" w:rsidRDefault="00C35A7A" w:rsidP="00C35A7A">
      <w:pPr>
        <w:rPr>
          <w:sz w:val="16"/>
        </w:rPr>
      </w:pPr>
      <w:r w:rsidRPr="003A440B">
        <w:rPr>
          <w:sz w:val="16"/>
        </w:rPr>
        <w:t xml:space="preserve">"Although </w:t>
      </w:r>
      <w:r w:rsidRPr="00A0030E">
        <w:rPr>
          <w:rStyle w:val="StyleUnderline"/>
        </w:rPr>
        <w:t xml:space="preserve">they </w:t>
      </w:r>
      <w:r w:rsidRPr="003A440B">
        <w:rPr>
          <w:rStyle w:val="StyleUnderline"/>
          <w:highlight w:val="cyan"/>
        </w:rPr>
        <w:t>came to</w:t>
      </w:r>
      <w:r w:rsidRPr="00A0030E">
        <w:rPr>
          <w:rStyle w:val="StyleUnderline"/>
        </w:rPr>
        <w:t xml:space="preserve">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A0030E">
        <w:rPr>
          <w:sz w:val="16"/>
        </w:rPr>
        <w:t xml:space="preserve"> </w:t>
      </w:r>
      <w:r w:rsidRPr="00A0030E">
        <w:rPr>
          <w:rStyle w:val="StyleUnderline"/>
        </w:rPr>
        <w:t>for</w:t>
      </w:r>
      <w:r w:rsidRPr="00A0030E">
        <w:rPr>
          <w:sz w:val="16"/>
        </w:rPr>
        <w:t xml:space="preserve"> </w:t>
      </w:r>
      <w:r w:rsidRPr="00A0030E">
        <w:rPr>
          <w:rStyle w:val="Emphasis"/>
        </w:rPr>
        <w:t>public service</w:t>
      </w:r>
      <w:r w:rsidRPr="003A440B">
        <w:rPr>
          <w:sz w:val="16"/>
        </w:rPr>
        <w:t xml:space="preserve">, </w:t>
      </w:r>
      <w:r w:rsidRPr="003A440B">
        <w:rPr>
          <w:rStyle w:val="StyleUnderline"/>
        </w:rPr>
        <w:t xml:space="preserve">they </w:t>
      </w:r>
      <w:r w:rsidRPr="00A0030E">
        <w:rPr>
          <w:rStyle w:val="StyleUnderline"/>
        </w:rPr>
        <w:t>also</w:t>
      </w:r>
      <w:r w:rsidRPr="003A440B">
        <w:rPr>
          <w:rStyle w:val="StyleUnderline"/>
        </w:rPr>
        <w:t xml:space="preserve"> came </w:t>
      </w:r>
      <w:r w:rsidRPr="00A0030E">
        <w:rPr>
          <w:rStyle w:val="StyleUnderline"/>
        </w:rPr>
        <w:t>because of the</w:t>
      </w:r>
      <w:r w:rsidRPr="00A0030E">
        <w:rPr>
          <w:sz w:val="16"/>
        </w:rPr>
        <w:t xml:space="preserve"> </w:t>
      </w:r>
      <w:r w:rsidRPr="003A440B">
        <w:rPr>
          <w:rStyle w:val="Emphasis"/>
          <w:highlight w:val="cyan"/>
        </w:rPr>
        <w:t>flexibility</w:t>
      </w:r>
      <w:r w:rsidRPr="00A0030E">
        <w:rPr>
          <w:sz w:val="16"/>
        </w:rPr>
        <w:t xml:space="preserve"> </w:t>
      </w:r>
      <w:r w:rsidRPr="00A0030E">
        <w:rPr>
          <w:rStyle w:val="StyleUnderline"/>
        </w:rPr>
        <w:t>of the</w:t>
      </w:r>
      <w:r w:rsidRPr="00A0030E">
        <w:rPr>
          <w:sz w:val="16"/>
        </w:rPr>
        <w:t xml:space="preserve"> </w:t>
      </w:r>
      <w:r w:rsidRPr="00A0030E">
        <w:rPr>
          <w:rStyle w:val="Emphasis"/>
        </w:rPr>
        <w:t>government</w:t>
      </w:r>
      <w:r w:rsidRPr="00A0030E">
        <w:rPr>
          <w:sz w:val="16"/>
        </w:rPr>
        <w:t>,</w:t>
      </w:r>
      <w:r w:rsidRPr="003A440B">
        <w:rPr>
          <w:sz w:val="16"/>
        </w:rPr>
        <w:t xml:space="preserve"> </w:t>
      </w:r>
      <w:r w:rsidRPr="003A440B">
        <w:rPr>
          <w:rStyle w:val="StyleUnderline"/>
        </w:rPr>
        <w:t xml:space="preserve">and those </w:t>
      </w:r>
      <w:r w:rsidRPr="00A0030E">
        <w:rPr>
          <w:rStyle w:val="StyleUnderline"/>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58B38B3" w14:textId="77777777" w:rsidR="00C35A7A" w:rsidRPr="003A440B" w:rsidRDefault="00C35A7A" w:rsidP="00C35A7A">
      <w:pPr>
        <w:rPr>
          <w:sz w:val="16"/>
        </w:rPr>
      </w:pPr>
      <w:r w:rsidRPr="003A440B">
        <w:rPr>
          <w:sz w:val="16"/>
        </w:rPr>
        <w:t>Although the FDA has not yet terminated the union's contract, it has ordered the union to pack up its offices.</w:t>
      </w:r>
    </w:p>
    <w:p w14:paraId="190AF882" w14:textId="77777777" w:rsidR="00C35A7A" w:rsidRPr="003A440B" w:rsidRDefault="00C35A7A" w:rsidP="00C35A7A">
      <w:pPr>
        <w:rPr>
          <w:sz w:val="16"/>
        </w:rPr>
      </w:pPr>
      <w:r w:rsidRPr="003A440B">
        <w:rPr>
          <w:sz w:val="16"/>
        </w:rPr>
        <w:t xml:space="preserve">Lee says </w:t>
      </w:r>
      <w:r w:rsidRPr="00A0030E">
        <w:rPr>
          <w:rStyle w:val="StyleUnderline"/>
        </w:rPr>
        <w:t xml:space="preserve">the government is </w:t>
      </w:r>
      <w:r w:rsidRPr="003A440B">
        <w:rPr>
          <w:rStyle w:val="StyleUnderline"/>
          <w:highlight w:val="cyan"/>
        </w:rPr>
        <w:t>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54EC3FA8" w14:textId="77777777" w:rsidR="00C35A7A" w:rsidRDefault="00C35A7A" w:rsidP="00C35A7A">
      <w:pPr>
        <w:rPr>
          <w:sz w:val="16"/>
        </w:rPr>
      </w:pPr>
      <w:r w:rsidRPr="003A440B">
        <w:rPr>
          <w:sz w:val="16"/>
        </w:rPr>
        <w:lastRenderedPageBreak/>
        <w:t>"</w:t>
      </w:r>
      <w:r w:rsidRPr="003A440B">
        <w:rPr>
          <w:rStyle w:val="StyleUnderline"/>
        </w:rPr>
        <w:t>It is</w:t>
      </w:r>
      <w:r w:rsidRPr="003A440B">
        <w:rPr>
          <w:sz w:val="16"/>
        </w:rPr>
        <w:t xml:space="preserve"> </w:t>
      </w:r>
      <w:r w:rsidRPr="00A0030E">
        <w:rPr>
          <w:rStyle w:val="Emphasis"/>
        </w:rPr>
        <w:t>already</w:t>
      </w:r>
      <w:r w:rsidRPr="003A440B">
        <w:rPr>
          <w:sz w:val="16"/>
        </w:rPr>
        <w:t xml:space="preserve">, in my view, </w:t>
      </w:r>
      <w:r w:rsidRPr="00A0030E">
        <w:rPr>
          <w:rStyle w:val="StyleUnderline"/>
        </w:rPr>
        <w:t>harming the public because we're</w:t>
      </w:r>
      <w:r w:rsidRPr="003A440B">
        <w:rPr>
          <w:rStyle w:val="StyleUnderline"/>
          <w:highlight w:val="cyan"/>
        </w:rPr>
        <w:t xml:space="preserv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6530539" w14:textId="77777777" w:rsidR="00C35A7A" w:rsidRDefault="00C35A7A" w:rsidP="00C35A7A">
      <w:pPr>
        <w:pStyle w:val="Heading2"/>
      </w:pPr>
      <w:r>
        <w:lastRenderedPageBreak/>
        <w:t>DA---Lobbying</w:t>
      </w:r>
    </w:p>
    <w:p w14:paraId="39FC127B" w14:textId="77777777" w:rsidR="00C35A7A" w:rsidRDefault="00C35A7A" w:rsidP="00C35A7A">
      <w:pPr>
        <w:pStyle w:val="Heading3"/>
      </w:pPr>
      <w:r>
        <w:lastRenderedPageBreak/>
        <w:t>Add-On---1AR</w:t>
      </w:r>
    </w:p>
    <w:p w14:paraId="165DCA0F" w14:textId="77777777" w:rsidR="00C35A7A" w:rsidRPr="0004143C" w:rsidRDefault="00C35A7A" w:rsidP="00C35A7A">
      <w:pPr>
        <w:pStyle w:val="Heading4"/>
      </w:pPr>
      <w:r>
        <w:t xml:space="preserve">Big data policing causes </w:t>
      </w:r>
      <w:r w:rsidRPr="0004143C">
        <w:rPr>
          <w:u w:val="single"/>
        </w:rPr>
        <w:t>extinction</w:t>
      </w:r>
      <w:r>
        <w:t xml:space="preserve">. </w:t>
      </w:r>
    </w:p>
    <w:p w14:paraId="271D5EF8" w14:textId="77777777" w:rsidR="00C35A7A" w:rsidRPr="001F0769" w:rsidRDefault="00C35A7A" w:rsidP="00C35A7A">
      <w:r w:rsidRPr="001F0769">
        <w:rPr>
          <w:rStyle w:val="Style13ptBold"/>
        </w:rPr>
        <w:t>Harel and Brownsword, 19</w:t>
      </w:r>
      <w:r w:rsidRPr="001F0769">
        <w:t>—law professor at the Hebrew University of Jerusalem AND Professor in Law at King's College London (Alon and Roger, “Law, liberty and technology: criminal justice in the context of smart machines,” International Journal of Law in Context, Volume 15, Special Issue 2, June 2019, pp. 107-125, dml) [language modifications denoted by brackets]</w:t>
      </w:r>
    </w:p>
    <w:p w14:paraId="2CD10871" w14:textId="77777777" w:rsidR="00C35A7A" w:rsidRPr="00615760" w:rsidRDefault="00C35A7A" w:rsidP="00C35A7A">
      <w:pPr>
        <w:rPr>
          <w:sz w:val="16"/>
        </w:rPr>
      </w:pPr>
      <w:r w:rsidRPr="001F0769">
        <w:rPr>
          <w:sz w:val="16"/>
        </w:rPr>
        <w:t xml:space="preserve">Famously, Stephen Hawking (2018, p. 188) remarked that ‘the advent of super-intelligent AI would be either the best or the worst thing ever to happen to humanity’. At best, smart machines, </w:t>
      </w:r>
      <w:r w:rsidRPr="00C54612">
        <w:rPr>
          <w:rStyle w:val="Emphasis"/>
          <w:highlight w:val="cyan"/>
        </w:rPr>
        <w:t>smart policing</w:t>
      </w:r>
      <w:r w:rsidRPr="001F0769">
        <w:rPr>
          <w:sz w:val="16"/>
        </w:rPr>
        <w:t xml:space="preserve"> and smart cities of the kind contemplated by Elizabeth Joh </w:t>
      </w:r>
      <w:r w:rsidRPr="001F0769">
        <w:rPr>
          <w:rStyle w:val="Emphasis"/>
        </w:rPr>
        <w:t>might</w:t>
      </w:r>
      <w:r w:rsidRPr="001F0769">
        <w:rPr>
          <w:rStyle w:val="StyleUnderline"/>
        </w:rPr>
        <w:t xml:space="preserve"> signal the </w:t>
      </w:r>
      <w:r w:rsidRPr="001F0769">
        <w:rPr>
          <w:rStyle w:val="Emphasis"/>
        </w:rPr>
        <w:t>end of crime</w:t>
      </w:r>
      <w:r w:rsidRPr="001F0769">
        <w:rPr>
          <w:sz w:val="16"/>
        </w:rPr>
        <w:t xml:space="preserve">; </w:t>
      </w:r>
      <w:r w:rsidRPr="001F0769">
        <w:rPr>
          <w:rStyle w:val="StyleUnderline"/>
        </w:rPr>
        <w:t>but</w:t>
      </w:r>
      <w:r w:rsidRPr="001F0769">
        <w:rPr>
          <w:sz w:val="16"/>
        </w:rPr>
        <w:t xml:space="preserve">, at worst, </w:t>
      </w:r>
      <w:r w:rsidRPr="001F0769">
        <w:rPr>
          <w:rStyle w:val="StyleUnderline"/>
        </w:rPr>
        <w:t xml:space="preserve">we can imagine </w:t>
      </w:r>
      <w:r w:rsidRPr="001F0769">
        <w:rPr>
          <w:rStyle w:val="Emphasis"/>
        </w:rPr>
        <w:t>various dystopian futures</w:t>
      </w:r>
      <w:r w:rsidRPr="001F0769">
        <w:rPr>
          <w:rStyle w:val="StyleUnderline"/>
        </w:rPr>
        <w:t xml:space="preserve"> where the </w:t>
      </w:r>
      <w:r w:rsidRPr="001F0769">
        <w:rPr>
          <w:rStyle w:val="Emphasis"/>
        </w:rPr>
        <w:t>existential</w:t>
      </w:r>
      <w:r w:rsidRPr="001F0769">
        <w:rPr>
          <w:rStyle w:val="StyleUnderline"/>
        </w:rPr>
        <w:t xml:space="preserve"> and </w:t>
      </w:r>
      <w:r w:rsidRPr="001F0769">
        <w:rPr>
          <w:rStyle w:val="Emphasis"/>
        </w:rPr>
        <w:t>agential threats</w:t>
      </w:r>
      <w:r w:rsidRPr="001F0769">
        <w:rPr>
          <w:rStyle w:val="StyleUnderline"/>
        </w:rPr>
        <w:t xml:space="preserve"> presented by AI have been </w:t>
      </w:r>
      <w:r w:rsidRPr="001F0769">
        <w:rPr>
          <w:rStyle w:val="Emphasis"/>
        </w:rPr>
        <w:t>realised</w:t>
      </w:r>
      <w:r w:rsidRPr="001F0769">
        <w:rPr>
          <w:sz w:val="16"/>
        </w:rPr>
        <w:t xml:space="preserve">. </w:t>
      </w:r>
      <w:r w:rsidRPr="001F0769">
        <w:rPr>
          <w:rStyle w:val="StyleUnderline"/>
        </w:rPr>
        <w:t>Given</w:t>
      </w:r>
      <w:r w:rsidRPr="001F0769">
        <w:rPr>
          <w:sz w:val="16"/>
        </w:rPr>
        <w:t xml:space="preserve">, in James Bridle's (2018, p. 2) words, </w:t>
      </w:r>
      <w:r w:rsidRPr="001F0769">
        <w:rPr>
          <w:rStyle w:val="StyleUnderline"/>
        </w:rPr>
        <w:t xml:space="preserve">that our </w:t>
      </w:r>
      <w:r w:rsidRPr="00C54612">
        <w:rPr>
          <w:rStyle w:val="StyleUnderline"/>
          <w:highlight w:val="cyan"/>
        </w:rPr>
        <w:t>tech</w:t>
      </w:r>
      <w:r w:rsidRPr="0004143C">
        <w:rPr>
          <w:rStyle w:val="StyleUnderline"/>
        </w:rPr>
        <w:t xml:space="preserve">nologies </w:t>
      </w:r>
      <w:r w:rsidRPr="00C54612">
        <w:rPr>
          <w:rStyle w:val="StyleUnderline"/>
          <w:highlight w:val="cyan"/>
        </w:rPr>
        <w:t xml:space="preserve">are </w:t>
      </w:r>
      <w:r w:rsidRPr="00C54612">
        <w:rPr>
          <w:rStyle w:val="Emphasis"/>
          <w:highlight w:val="cyan"/>
        </w:rPr>
        <w:t>complicit</w:t>
      </w:r>
      <w:r w:rsidRPr="00C54612">
        <w:rPr>
          <w:rStyle w:val="StyleUnderline"/>
          <w:highlight w:val="cyan"/>
        </w:rPr>
        <w:t xml:space="preserve"> in ‘an </w:t>
      </w:r>
      <w:r w:rsidRPr="00C54612">
        <w:rPr>
          <w:rStyle w:val="Emphasis"/>
          <w:highlight w:val="cyan"/>
        </w:rPr>
        <w:t>out-of-control</w:t>
      </w:r>
      <w:r w:rsidRPr="001F0769">
        <w:rPr>
          <w:rStyle w:val="StyleUnderline"/>
        </w:rPr>
        <w:t xml:space="preserve"> economic </w:t>
      </w:r>
      <w:r w:rsidRPr="00C54612">
        <w:rPr>
          <w:rStyle w:val="StyleUnderline"/>
          <w:highlight w:val="cyan"/>
        </w:rPr>
        <w:t xml:space="preserve">system </w:t>
      </w:r>
      <w:r w:rsidRPr="0004143C">
        <w:rPr>
          <w:rStyle w:val="StyleUnderline"/>
        </w:rPr>
        <w:t xml:space="preserve">that </w:t>
      </w:r>
      <w:r w:rsidRPr="0004143C">
        <w:rPr>
          <w:rStyle w:val="Emphasis"/>
        </w:rPr>
        <w:t>immiserates many</w:t>
      </w:r>
      <w:r w:rsidRPr="0004143C">
        <w:rPr>
          <w:rStyle w:val="StyleUnderline"/>
        </w:rPr>
        <w:t xml:space="preserve"> and continues to </w:t>
      </w:r>
      <w:r w:rsidRPr="0004143C">
        <w:rPr>
          <w:rStyle w:val="Emphasis"/>
        </w:rPr>
        <w:t>widen the gap</w:t>
      </w:r>
      <w:r w:rsidRPr="0004143C">
        <w:rPr>
          <w:rStyle w:val="StyleUnderline"/>
        </w:rPr>
        <w:t xml:space="preserve"> between rich and poor; the </w:t>
      </w:r>
      <w:r w:rsidRPr="0004143C">
        <w:rPr>
          <w:rStyle w:val="Emphasis"/>
        </w:rPr>
        <w:t>collapse of political</w:t>
      </w:r>
      <w:r w:rsidRPr="0004143C">
        <w:rPr>
          <w:rStyle w:val="StyleUnderline"/>
        </w:rPr>
        <w:t xml:space="preserve"> and </w:t>
      </w:r>
      <w:r w:rsidRPr="0004143C">
        <w:rPr>
          <w:rStyle w:val="Emphasis"/>
        </w:rPr>
        <w:t>societal consensus</w:t>
      </w:r>
      <w:r w:rsidRPr="0004143C">
        <w:rPr>
          <w:rStyle w:val="StyleUnderline"/>
        </w:rPr>
        <w:t xml:space="preserve"> across the globe resulting in</w:t>
      </w:r>
      <w:r w:rsidRPr="001F0769">
        <w:rPr>
          <w:rStyle w:val="StyleUnderline"/>
        </w:rPr>
        <w:t xml:space="preserve"> </w:t>
      </w:r>
      <w:r w:rsidRPr="001F0769">
        <w:rPr>
          <w:rStyle w:val="Emphasis"/>
        </w:rPr>
        <w:t xml:space="preserve">increasing </w:t>
      </w:r>
      <w:r w:rsidRPr="00C54612">
        <w:rPr>
          <w:rStyle w:val="Emphasis"/>
          <w:highlight w:val="cyan"/>
        </w:rPr>
        <w:t>nationalisms</w:t>
      </w:r>
      <w:r w:rsidRPr="00C54612">
        <w:rPr>
          <w:rStyle w:val="StyleUnderline"/>
          <w:highlight w:val="cyan"/>
        </w:rPr>
        <w:t xml:space="preserve">, </w:t>
      </w:r>
      <w:r w:rsidRPr="00C54612">
        <w:rPr>
          <w:rStyle w:val="Emphasis"/>
          <w:highlight w:val="cyan"/>
        </w:rPr>
        <w:t>social divisions</w:t>
      </w:r>
      <w:r w:rsidRPr="00C54612">
        <w:rPr>
          <w:rStyle w:val="StyleUnderline"/>
          <w:highlight w:val="cyan"/>
        </w:rPr>
        <w:t xml:space="preserve">, </w:t>
      </w:r>
      <w:r w:rsidRPr="00C54612">
        <w:rPr>
          <w:rStyle w:val="Emphasis"/>
          <w:highlight w:val="cyan"/>
        </w:rPr>
        <w:t>ethnic conflicts</w:t>
      </w:r>
      <w:r w:rsidRPr="00C54612">
        <w:rPr>
          <w:rStyle w:val="StyleUnderline"/>
          <w:highlight w:val="cyan"/>
        </w:rPr>
        <w:t xml:space="preserve"> and </w:t>
      </w:r>
      <w:r w:rsidRPr="00C54612">
        <w:rPr>
          <w:rStyle w:val="Emphasis"/>
          <w:highlight w:val="cyan"/>
        </w:rPr>
        <w:t>shadow wars</w:t>
      </w:r>
      <w:r w:rsidRPr="00C54612">
        <w:rPr>
          <w:rStyle w:val="StyleUnderline"/>
          <w:highlight w:val="cyan"/>
        </w:rPr>
        <w:t xml:space="preserve">; and a </w:t>
      </w:r>
      <w:r w:rsidRPr="00C54612">
        <w:rPr>
          <w:rStyle w:val="Emphasis"/>
          <w:highlight w:val="cyan"/>
        </w:rPr>
        <w:t>warming climate</w:t>
      </w:r>
      <w:r w:rsidRPr="00C54612">
        <w:rPr>
          <w:rStyle w:val="StyleUnderline"/>
          <w:highlight w:val="cyan"/>
        </w:rPr>
        <w:t xml:space="preserve">, which </w:t>
      </w:r>
      <w:r w:rsidRPr="00C54612">
        <w:rPr>
          <w:rStyle w:val="Emphasis"/>
          <w:highlight w:val="cyan"/>
        </w:rPr>
        <w:t>existentially threatens us all</w:t>
      </w:r>
      <w:r w:rsidRPr="00C54612">
        <w:rPr>
          <w:rStyle w:val="StyleUnderline"/>
          <w:highlight w:val="cyan"/>
        </w:rPr>
        <w:t>’</w:t>
      </w:r>
      <w:r w:rsidRPr="001F0769">
        <w:rPr>
          <w:rStyle w:val="StyleUnderline"/>
        </w:rPr>
        <w:t>, then</w:t>
      </w:r>
      <w:r w:rsidRPr="001F0769">
        <w:rPr>
          <w:sz w:val="16"/>
        </w:rPr>
        <w:t xml:space="preserve"> Vincent Chiao might well be right in claiming that </w:t>
      </w:r>
      <w:r w:rsidRPr="001F0769">
        <w:rPr>
          <w:rStyle w:val="StyleUnderline"/>
        </w:rPr>
        <w:t xml:space="preserve">the turn </w:t>
      </w:r>
      <w:r w:rsidRPr="00615760">
        <w:rPr>
          <w:rStyle w:val="StyleUnderline"/>
        </w:rPr>
        <w:t xml:space="preserve">to smart technology </w:t>
      </w:r>
      <w:r w:rsidRPr="00615760">
        <w:rPr>
          <w:rStyle w:val="Emphasis"/>
        </w:rPr>
        <w:t>might not be the</w:t>
      </w:r>
      <w:r w:rsidRPr="00615760">
        <w:rPr>
          <w:sz w:val="16"/>
        </w:rPr>
        <w:t xml:space="preserve"> smartest </w:t>
      </w:r>
      <w:r w:rsidRPr="00615760">
        <w:rPr>
          <w:rStyle w:val="Emphasis"/>
        </w:rPr>
        <w:t>[best] way</w:t>
      </w:r>
      <w:r w:rsidRPr="00615760">
        <w:rPr>
          <w:rStyle w:val="StyleUnderline"/>
        </w:rPr>
        <w:t xml:space="preserve"> of trying to achieve the </w:t>
      </w:r>
      <w:r w:rsidRPr="00615760">
        <w:rPr>
          <w:rStyle w:val="Emphasis"/>
        </w:rPr>
        <w:t>end of crime</w:t>
      </w:r>
      <w:r w:rsidRPr="00615760">
        <w:rPr>
          <w:sz w:val="16"/>
        </w:rPr>
        <w:t>.</w:t>
      </w:r>
    </w:p>
    <w:p w14:paraId="6A3DA14D" w14:textId="77777777" w:rsidR="00C35A7A" w:rsidRPr="001F0769" w:rsidRDefault="00C35A7A" w:rsidP="00C35A7A">
      <w:pPr>
        <w:rPr>
          <w:sz w:val="16"/>
        </w:rPr>
      </w:pPr>
      <w:r w:rsidRPr="00615760">
        <w:rPr>
          <w:sz w:val="16"/>
        </w:rPr>
        <w:t>In this collection, our contributors have not highlighted</w:t>
      </w:r>
      <w:r w:rsidRPr="001F0769">
        <w:rPr>
          <w:sz w:val="16"/>
        </w:rPr>
        <w:t xml:space="preserve"> concerns of an existential nature. Nevertheless, we might fear that, </w:t>
      </w:r>
      <w:r w:rsidRPr="001F0769">
        <w:rPr>
          <w:rStyle w:val="StyleUnderline"/>
        </w:rPr>
        <w:t xml:space="preserve">in </w:t>
      </w:r>
      <w:r w:rsidRPr="00C54612">
        <w:rPr>
          <w:rStyle w:val="StyleUnderline"/>
          <w:highlight w:val="cyan"/>
        </w:rPr>
        <w:t xml:space="preserve">our quest for </w:t>
      </w:r>
      <w:r w:rsidRPr="00C54612">
        <w:rPr>
          <w:rStyle w:val="Emphasis"/>
          <w:highlight w:val="cyan"/>
        </w:rPr>
        <w:t>crime-free societies</w:t>
      </w:r>
      <w:r w:rsidRPr="001F0769">
        <w:rPr>
          <w:rStyle w:val="StyleUnderline"/>
        </w:rPr>
        <w:t xml:space="preserve">, for </w:t>
      </w:r>
      <w:r w:rsidRPr="001F0769">
        <w:rPr>
          <w:rStyle w:val="Emphasis"/>
        </w:rPr>
        <w:t>greater safety</w:t>
      </w:r>
      <w:r w:rsidRPr="001F0769">
        <w:rPr>
          <w:rStyle w:val="StyleUnderline"/>
        </w:rPr>
        <w:t xml:space="preserve"> and </w:t>
      </w:r>
      <w:r w:rsidRPr="001F0769">
        <w:rPr>
          <w:rStyle w:val="Emphasis"/>
        </w:rPr>
        <w:t>well-being</w:t>
      </w:r>
      <w:r w:rsidRPr="001F0769">
        <w:rPr>
          <w:rStyle w:val="StyleUnderline"/>
        </w:rPr>
        <w:t xml:space="preserve">, we </w:t>
      </w:r>
      <w:r w:rsidRPr="00C54612">
        <w:rPr>
          <w:rStyle w:val="StyleUnderline"/>
          <w:highlight w:val="cyan"/>
        </w:rPr>
        <w:t xml:space="preserve">will </w:t>
      </w:r>
      <w:r w:rsidRPr="00C54612">
        <w:rPr>
          <w:rStyle w:val="Emphasis"/>
          <w:highlight w:val="cyan"/>
        </w:rPr>
        <w:t>develop</w:t>
      </w:r>
      <w:r w:rsidRPr="00615760">
        <w:rPr>
          <w:rStyle w:val="StyleUnderline"/>
        </w:rPr>
        <w:t xml:space="preserve"> and </w:t>
      </w:r>
      <w:r w:rsidRPr="00615760">
        <w:rPr>
          <w:rStyle w:val="Emphasis"/>
        </w:rPr>
        <w:t>embed ever</w:t>
      </w:r>
      <w:r w:rsidRPr="001F0769">
        <w:rPr>
          <w:rStyle w:val="Emphasis"/>
        </w:rPr>
        <w:t xml:space="preserve"> more </w:t>
      </w:r>
      <w:r w:rsidRPr="00C54612">
        <w:rPr>
          <w:rStyle w:val="Emphasis"/>
          <w:highlight w:val="cyan"/>
        </w:rPr>
        <w:t>intelligent devices</w:t>
      </w:r>
      <w:r w:rsidRPr="001F0769">
        <w:rPr>
          <w:rStyle w:val="StyleUnderline"/>
        </w:rPr>
        <w:t xml:space="preserve"> to the point that </w:t>
      </w:r>
      <w:r w:rsidRPr="00C54612">
        <w:rPr>
          <w:rStyle w:val="StyleUnderline"/>
          <w:highlight w:val="cyan"/>
        </w:rPr>
        <w:t xml:space="preserve">there is a risk of the </w:t>
      </w:r>
      <w:r w:rsidRPr="00C54612">
        <w:rPr>
          <w:rStyle w:val="Emphasis"/>
          <w:highlight w:val="cyan"/>
        </w:rPr>
        <w:t>extinction of humans</w:t>
      </w:r>
      <w:r w:rsidRPr="001F0769">
        <w:rPr>
          <w:rStyle w:val="StyleUnderline"/>
        </w:rPr>
        <w:t xml:space="preserve"> – </w:t>
      </w:r>
      <w:r w:rsidRPr="00C54612">
        <w:rPr>
          <w:rStyle w:val="StyleUnderline"/>
          <w:highlight w:val="cyan"/>
        </w:rPr>
        <w:t>or</w:t>
      </w:r>
      <w:r w:rsidRPr="001F0769">
        <w:rPr>
          <w:sz w:val="16"/>
        </w:rPr>
        <w:t xml:space="preserve">, if not that, then </w:t>
      </w:r>
      <w:r w:rsidRPr="001F0769">
        <w:rPr>
          <w:rStyle w:val="StyleUnderline"/>
        </w:rPr>
        <w:t xml:space="preserve">a risk of humanity surviving ‘in some </w:t>
      </w:r>
      <w:r w:rsidRPr="001F0769">
        <w:rPr>
          <w:rStyle w:val="Emphasis"/>
        </w:rPr>
        <w:t>highly suboptimal state</w:t>
      </w:r>
      <w:r w:rsidRPr="001F0769">
        <w:rPr>
          <w:rStyle w:val="StyleUnderline"/>
        </w:rPr>
        <w:t xml:space="preserve"> or in which a large portion of </w:t>
      </w:r>
      <w:r w:rsidRPr="00C54612">
        <w:rPr>
          <w:rStyle w:val="StyleUnderline"/>
          <w:highlight w:val="cyan"/>
        </w:rPr>
        <w:t>our potential</w:t>
      </w:r>
      <w:r w:rsidRPr="001F0769">
        <w:rPr>
          <w:rStyle w:val="StyleUnderline"/>
        </w:rPr>
        <w:t xml:space="preserve"> for desirable development </w:t>
      </w:r>
      <w:r w:rsidRPr="00C54612">
        <w:rPr>
          <w:rStyle w:val="StyleUnderline"/>
          <w:highlight w:val="cyan"/>
        </w:rPr>
        <w:t>is</w:t>
      </w:r>
      <w:r w:rsidRPr="00615760">
        <w:rPr>
          <w:rStyle w:val="StyleUnderline"/>
        </w:rPr>
        <w:t xml:space="preserve"> </w:t>
      </w:r>
      <w:r w:rsidRPr="00615760">
        <w:rPr>
          <w:rStyle w:val="Emphasis"/>
        </w:rPr>
        <w:t xml:space="preserve">irreversibly </w:t>
      </w:r>
      <w:r w:rsidRPr="00C54612">
        <w:rPr>
          <w:rStyle w:val="Emphasis"/>
          <w:highlight w:val="cyan"/>
        </w:rPr>
        <w:t>squandered</w:t>
      </w:r>
      <w:r w:rsidRPr="00C54612">
        <w:rPr>
          <w:rStyle w:val="StyleUnderline"/>
          <w:highlight w:val="cyan"/>
        </w:rPr>
        <w:t>’</w:t>
      </w:r>
      <w:r w:rsidRPr="001F0769">
        <w:rPr>
          <w:sz w:val="16"/>
        </w:rPr>
        <w:t xml:space="preserve"> (Bostrom, 2014, p. 281, note 1; see also Ford, 2015). Our contributors have not yet recommended that we should follow the example of Samuel Butler's Erewhonians who, fearful for their liberty, destroyed their machines (Butler, 1872) – and who also, of course, inverted conventional wisdom by punishing those who fell ill while, by contrast, treating in hospital and sympathising with those who committed crimes such as forging cheques, setting property on fire or robbing with violence. Yet, the beauty of Erewhon is that, to some present-day readers – particularly readers who are familiar with, say, Harari's Homo Deus (2016) 15 or Häggerström's Here be Dragons (2016) – the practices of the Erewhonians might seem to be anything but benighted. </w:t>
      </w:r>
      <w:r w:rsidRPr="001F0769">
        <w:rPr>
          <w:rStyle w:val="StyleUnderline"/>
        </w:rPr>
        <w:t xml:space="preserve">Is it </w:t>
      </w:r>
      <w:r w:rsidRPr="001F0769">
        <w:rPr>
          <w:rStyle w:val="Emphasis"/>
        </w:rPr>
        <w:t>so ridiculous</w:t>
      </w:r>
      <w:r w:rsidRPr="001F0769">
        <w:rPr>
          <w:rStyle w:val="StyleUnderline"/>
        </w:rPr>
        <w:t xml:space="preserve"> to think that, with the </w:t>
      </w:r>
      <w:r w:rsidRPr="001F0769">
        <w:rPr>
          <w:rStyle w:val="Emphasis"/>
        </w:rPr>
        <w:t>acceleration in technological development</w:t>
      </w:r>
      <w:r w:rsidRPr="001F0769">
        <w:rPr>
          <w:rStyle w:val="StyleUnderline"/>
        </w:rPr>
        <w:t xml:space="preserve">, machines might become </w:t>
      </w:r>
      <w:r w:rsidRPr="001F0769">
        <w:rPr>
          <w:rStyle w:val="Emphasis"/>
        </w:rPr>
        <w:t>much smaller</w:t>
      </w:r>
      <w:r w:rsidRPr="001F0769">
        <w:rPr>
          <w:rStyle w:val="StyleUnderline"/>
        </w:rPr>
        <w:t xml:space="preserve"> and </w:t>
      </w:r>
      <w:r w:rsidRPr="001F0769">
        <w:rPr>
          <w:rStyle w:val="Emphasis"/>
        </w:rPr>
        <w:t>smarter</w:t>
      </w:r>
      <w:r w:rsidRPr="001F0769">
        <w:rPr>
          <w:rStyle w:val="StyleUnderline"/>
        </w:rPr>
        <w:t xml:space="preserve">, capable of </w:t>
      </w:r>
      <w:r w:rsidRPr="001F0769">
        <w:rPr>
          <w:rStyle w:val="Emphasis"/>
        </w:rPr>
        <w:t>reproducing themselves</w:t>
      </w:r>
      <w:r w:rsidRPr="001F0769">
        <w:rPr>
          <w:rStyle w:val="StyleUnderline"/>
        </w:rPr>
        <w:t xml:space="preserve">, </w:t>
      </w:r>
      <w:r w:rsidRPr="001F0769">
        <w:rPr>
          <w:rStyle w:val="Emphasis"/>
        </w:rPr>
        <w:t>communicating</w:t>
      </w:r>
      <w:r w:rsidRPr="001F0769">
        <w:rPr>
          <w:rStyle w:val="StyleUnderline"/>
        </w:rPr>
        <w:t xml:space="preserve"> with one another and displaying various degrees of </w:t>
      </w:r>
      <w:r w:rsidRPr="001F0769">
        <w:rPr>
          <w:rStyle w:val="Emphasis"/>
        </w:rPr>
        <w:t>intelligence</w:t>
      </w:r>
      <w:r w:rsidRPr="001F0769">
        <w:rPr>
          <w:sz w:val="16"/>
        </w:rPr>
        <w:t xml:space="preserve"> (if not consciousness as humans experience it) </w:t>
      </w:r>
      <w:r w:rsidRPr="001F0769">
        <w:rPr>
          <w:rStyle w:val="StyleUnderline"/>
        </w:rPr>
        <w:t xml:space="preserve">and </w:t>
      </w:r>
      <w:r w:rsidRPr="001F0769">
        <w:rPr>
          <w:rStyle w:val="Emphasis"/>
        </w:rPr>
        <w:t>agency</w:t>
      </w:r>
      <w:r w:rsidRPr="001F0769">
        <w:rPr>
          <w:rStyle w:val="StyleUnderline"/>
        </w:rPr>
        <w:t>?</w:t>
      </w:r>
      <w:r w:rsidRPr="001F0769">
        <w:rPr>
          <w:sz w:val="16"/>
        </w:rPr>
        <w:t xml:space="preserve"> Most importantly, </w:t>
      </w:r>
      <w:r w:rsidRPr="001F0769">
        <w:rPr>
          <w:rStyle w:val="StyleUnderline"/>
        </w:rPr>
        <w:t>which policy would be the more</w:t>
      </w:r>
      <w:r w:rsidRPr="001F0769">
        <w:rPr>
          <w:sz w:val="16"/>
        </w:rPr>
        <w:t xml:space="preserve"> crazy </w:t>
      </w:r>
      <w:r w:rsidRPr="001F0769">
        <w:rPr>
          <w:rStyle w:val="StyleUnderline"/>
        </w:rPr>
        <w:t xml:space="preserve">[imprudent]: to </w:t>
      </w:r>
      <w:r w:rsidRPr="001F0769">
        <w:rPr>
          <w:rStyle w:val="Emphasis"/>
        </w:rPr>
        <w:t>disregard</w:t>
      </w:r>
      <w:r w:rsidRPr="001F0769">
        <w:rPr>
          <w:rStyle w:val="StyleUnderline"/>
        </w:rPr>
        <w:t xml:space="preserve"> machines as a threat to the human condition or to </w:t>
      </w:r>
      <w:r w:rsidRPr="00615760">
        <w:rPr>
          <w:rStyle w:val="StyleUnderline"/>
        </w:rPr>
        <w:t xml:space="preserve">treat </w:t>
      </w:r>
      <w:r w:rsidRPr="00C54612">
        <w:rPr>
          <w:rStyle w:val="StyleUnderline"/>
          <w:highlight w:val="cyan"/>
        </w:rPr>
        <w:t>the threat</w:t>
      </w:r>
      <w:r w:rsidRPr="00615760">
        <w:rPr>
          <w:rStyle w:val="StyleUnderline"/>
        </w:rPr>
        <w:t xml:space="preserve"> as </w:t>
      </w:r>
      <w:r w:rsidRPr="00615760">
        <w:rPr>
          <w:rStyle w:val="Emphasis"/>
        </w:rPr>
        <w:t>sufficiently serious</w:t>
      </w:r>
      <w:r w:rsidRPr="00615760">
        <w:rPr>
          <w:rStyle w:val="StyleUnderline"/>
        </w:rPr>
        <w:t xml:space="preserve"> to </w:t>
      </w:r>
      <w:r w:rsidRPr="00C54612">
        <w:rPr>
          <w:rStyle w:val="StyleUnderline"/>
          <w:highlight w:val="cyan"/>
        </w:rPr>
        <w:t>warrant</w:t>
      </w:r>
      <w:r w:rsidRPr="001F0769">
        <w:rPr>
          <w:rStyle w:val="StyleUnderline"/>
        </w:rPr>
        <w:t xml:space="preserve"> at least some </w:t>
      </w:r>
      <w:r w:rsidRPr="00C54612">
        <w:rPr>
          <w:rStyle w:val="Emphasis"/>
          <w:highlight w:val="cyan"/>
        </w:rPr>
        <w:t>precautionary measures</w:t>
      </w:r>
      <w:r w:rsidRPr="001F0769">
        <w:rPr>
          <w:sz w:val="16"/>
        </w:rPr>
        <w:t xml:space="preserve"> – albeit perhaps not precaution on the scale exercised by the Erewhonians, who destroyed ‘all the inventions that had been discovered for the preceding 271 years’ (Butler, 1872, p. 260)?</w:t>
      </w:r>
    </w:p>
    <w:p w14:paraId="59620766" w14:textId="77777777" w:rsidR="00C35A7A" w:rsidRPr="001F0769" w:rsidRDefault="00C35A7A" w:rsidP="00C35A7A">
      <w:pPr>
        <w:rPr>
          <w:sz w:val="16"/>
        </w:rPr>
      </w:pPr>
      <w:r w:rsidRPr="001F0769">
        <w:rPr>
          <w:sz w:val="16"/>
        </w:rPr>
        <w:t xml:space="preserve">Such, however, are not </w:t>
      </w:r>
      <w:r w:rsidRPr="00C54612">
        <w:rPr>
          <w:rStyle w:val="StyleUnderline"/>
          <w:highlight w:val="cyan"/>
        </w:rPr>
        <w:t xml:space="preserve">the </w:t>
      </w:r>
      <w:r w:rsidRPr="00C54612">
        <w:rPr>
          <w:rStyle w:val="Emphasis"/>
          <w:highlight w:val="cyan"/>
        </w:rPr>
        <w:t>most explicit concerns</w:t>
      </w:r>
      <w:r w:rsidRPr="001F0769">
        <w:rPr>
          <w:sz w:val="16"/>
        </w:rPr>
        <w:t xml:space="preserve"> of our contributors. Rather, the concerns expressed by Bowling and Iyer, by Lynskey and by Macdonald, Correia and Watkin </w:t>
      </w:r>
      <w:r w:rsidRPr="00C54612">
        <w:rPr>
          <w:rStyle w:val="StyleUnderline"/>
          <w:highlight w:val="cyan"/>
        </w:rPr>
        <w:t>relate to</w:t>
      </w:r>
      <w:r w:rsidRPr="001F0769">
        <w:rPr>
          <w:rStyle w:val="StyleUnderline"/>
        </w:rPr>
        <w:t xml:space="preserve"> our </w:t>
      </w:r>
      <w:r w:rsidRPr="001F0769">
        <w:rPr>
          <w:rStyle w:val="Emphasis"/>
        </w:rPr>
        <w:t>agential interests</w:t>
      </w:r>
      <w:r w:rsidRPr="001F0769">
        <w:rPr>
          <w:rStyle w:val="StyleUnderline"/>
        </w:rPr>
        <w:t xml:space="preserve"> and</w:t>
      </w:r>
      <w:r w:rsidRPr="001F0769">
        <w:rPr>
          <w:sz w:val="16"/>
        </w:rPr>
        <w:t xml:space="preserve">, in particular to our interests </w:t>
      </w:r>
      <w:r w:rsidRPr="001F0769">
        <w:rPr>
          <w:rStyle w:val="StyleUnderline"/>
        </w:rPr>
        <w:t xml:space="preserve">in </w:t>
      </w:r>
      <w:r w:rsidRPr="00C54612">
        <w:rPr>
          <w:rStyle w:val="Emphasis"/>
          <w:highlight w:val="cyan"/>
        </w:rPr>
        <w:t>privacy</w:t>
      </w:r>
      <w:r w:rsidRPr="00615760">
        <w:rPr>
          <w:sz w:val="16"/>
        </w:rPr>
        <w:t xml:space="preserve">, in </w:t>
      </w:r>
      <w:r w:rsidRPr="00615760">
        <w:rPr>
          <w:rStyle w:val="StyleUnderline"/>
        </w:rPr>
        <w:t xml:space="preserve">the </w:t>
      </w:r>
      <w:r w:rsidRPr="00615760">
        <w:rPr>
          <w:rStyle w:val="Emphasis"/>
        </w:rPr>
        <w:t xml:space="preserve">fair </w:t>
      </w:r>
      <w:r w:rsidRPr="00C54612">
        <w:rPr>
          <w:rStyle w:val="Emphasis"/>
          <w:highlight w:val="cyan"/>
        </w:rPr>
        <w:t>collection</w:t>
      </w:r>
      <w:r w:rsidRPr="00C54612">
        <w:rPr>
          <w:rStyle w:val="StyleUnderline"/>
          <w:highlight w:val="cyan"/>
        </w:rPr>
        <w:t xml:space="preserve"> and </w:t>
      </w:r>
      <w:r w:rsidRPr="00C54612">
        <w:rPr>
          <w:rStyle w:val="Emphasis"/>
          <w:highlight w:val="cyan"/>
        </w:rPr>
        <w:t>processing</w:t>
      </w:r>
      <w:r w:rsidRPr="00C54612">
        <w:rPr>
          <w:rStyle w:val="StyleUnderline"/>
          <w:highlight w:val="cyan"/>
        </w:rPr>
        <w:t xml:space="preserve"> of </w:t>
      </w:r>
      <w:r w:rsidRPr="0004143C">
        <w:rPr>
          <w:rStyle w:val="StyleUnderline"/>
        </w:rPr>
        <w:t>o</w:t>
      </w:r>
      <w:r w:rsidRPr="001F0769">
        <w:rPr>
          <w:rStyle w:val="StyleUnderline"/>
        </w:rPr>
        <w:t xml:space="preserve">ur personal </w:t>
      </w:r>
      <w:r w:rsidRPr="00C54612">
        <w:rPr>
          <w:rStyle w:val="StyleUnderline"/>
          <w:highlight w:val="cyan"/>
        </w:rPr>
        <w:t>data and</w:t>
      </w:r>
      <w:r w:rsidRPr="001F0769">
        <w:rPr>
          <w:rStyle w:val="StyleUnderline"/>
        </w:rPr>
        <w:t xml:space="preserve"> in </w:t>
      </w:r>
      <w:r w:rsidRPr="00C54612">
        <w:rPr>
          <w:rStyle w:val="Emphasis"/>
          <w:highlight w:val="cyan"/>
        </w:rPr>
        <w:t>access</w:t>
      </w:r>
      <w:r w:rsidRPr="001F0769">
        <w:rPr>
          <w:rStyle w:val="StyleUnderline"/>
        </w:rPr>
        <w:t xml:space="preserve"> to (and the </w:t>
      </w:r>
      <w:r w:rsidRPr="001F0769">
        <w:rPr>
          <w:rStyle w:val="Emphasis"/>
        </w:rPr>
        <w:t>integrity</w:t>
      </w:r>
      <w:r w:rsidRPr="001F0769">
        <w:rPr>
          <w:rStyle w:val="StyleUnderline"/>
        </w:rPr>
        <w:t xml:space="preserve"> of) the informational eco-system</w:t>
      </w:r>
      <w:r w:rsidRPr="001F0769">
        <w:rPr>
          <w:sz w:val="16"/>
        </w:rPr>
        <w:t xml:space="preserve">. Increasingly, it is being recognised that </w:t>
      </w:r>
      <w:r w:rsidRPr="001F0769">
        <w:rPr>
          <w:rStyle w:val="StyleUnderline"/>
        </w:rPr>
        <w:t>such interests are ‘</w:t>
      </w:r>
      <w:r w:rsidRPr="001F0769">
        <w:rPr>
          <w:rStyle w:val="Emphasis"/>
        </w:rPr>
        <w:t>contextual</w:t>
      </w:r>
      <w:r w:rsidRPr="001F0769">
        <w:rPr>
          <w:rStyle w:val="StyleUnderline"/>
        </w:rPr>
        <w:t xml:space="preserve">’ not only in the sense that their demands might </w:t>
      </w:r>
      <w:r w:rsidRPr="001F0769">
        <w:rPr>
          <w:rStyle w:val="Emphasis"/>
        </w:rPr>
        <w:t>vary</w:t>
      </w:r>
      <w:r w:rsidRPr="001F0769">
        <w:rPr>
          <w:rStyle w:val="StyleUnderline"/>
        </w:rPr>
        <w:t xml:space="preserve"> from one context to another, but in the </w:t>
      </w:r>
      <w:r w:rsidRPr="001F0769">
        <w:rPr>
          <w:rStyle w:val="Emphasis"/>
        </w:rPr>
        <w:t>more fundamental sense</w:t>
      </w:r>
      <w:r w:rsidRPr="001F0769">
        <w:rPr>
          <w:rStyle w:val="StyleUnderline"/>
        </w:rPr>
        <w:t xml:space="preserve"> </w:t>
      </w:r>
      <w:r w:rsidRPr="001F0769">
        <w:rPr>
          <w:rStyle w:val="StyleUnderline"/>
        </w:rPr>
        <w:lastRenderedPageBreak/>
        <w:t xml:space="preserve">that </w:t>
      </w:r>
      <w:r w:rsidRPr="00C54612">
        <w:rPr>
          <w:rStyle w:val="StyleUnderline"/>
          <w:highlight w:val="cyan"/>
        </w:rPr>
        <w:t xml:space="preserve">we have a </w:t>
      </w:r>
      <w:r w:rsidRPr="00C54612">
        <w:rPr>
          <w:rStyle w:val="Emphasis"/>
          <w:highlight w:val="cyan"/>
        </w:rPr>
        <w:t>common interest</w:t>
      </w:r>
      <w:r w:rsidRPr="00C54612">
        <w:rPr>
          <w:rStyle w:val="StyleUnderline"/>
          <w:highlight w:val="cyan"/>
        </w:rPr>
        <w:t xml:space="preserve"> in a context that </w:t>
      </w:r>
      <w:r w:rsidRPr="00C54612">
        <w:rPr>
          <w:rStyle w:val="Emphasis"/>
          <w:highlight w:val="cyan"/>
        </w:rPr>
        <w:t>enables</w:t>
      </w:r>
      <w:r w:rsidRPr="001F0769">
        <w:rPr>
          <w:rStyle w:val="Emphasis"/>
        </w:rPr>
        <w:t xml:space="preserve"> our </w:t>
      </w:r>
      <w:r w:rsidRPr="00C54612">
        <w:rPr>
          <w:rStyle w:val="Emphasis"/>
          <w:highlight w:val="cyan"/>
        </w:rPr>
        <w:t>self-development</w:t>
      </w:r>
      <w:r w:rsidRPr="001F0769">
        <w:rPr>
          <w:sz w:val="16"/>
        </w:rPr>
        <w:t xml:space="preserve"> (Hu, 2017; Brincker, 2017). This is nicely expressed in a paper (discussing data governance) from the Royal Society and British Academy:</w:t>
      </w:r>
    </w:p>
    <w:p w14:paraId="20C2BAA2" w14:textId="77777777" w:rsidR="00C35A7A" w:rsidRPr="001F0769" w:rsidRDefault="00C35A7A" w:rsidP="00C35A7A">
      <w:pPr>
        <w:rPr>
          <w:sz w:val="16"/>
        </w:rPr>
      </w:pPr>
      <w:r w:rsidRPr="001F0769">
        <w:rPr>
          <w:sz w:val="16"/>
        </w:rPr>
        <w:t>‘</w:t>
      </w:r>
      <w:r w:rsidRPr="001F0769">
        <w:rPr>
          <w:rStyle w:val="StyleUnderline"/>
        </w:rPr>
        <w:t xml:space="preserve">Future concerns will likely relate to the </w:t>
      </w:r>
      <w:r w:rsidRPr="001F0769">
        <w:rPr>
          <w:rStyle w:val="Emphasis"/>
        </w:rPr>
        <w:t>freedom</w:t>
      </w:r>
      <w:r w:rsidRPr="001F0769">
        <w:rPr>
          <w:rStyle w:val="StyleUnderline"/>
        </w:rPr>
        <w:t xml:space="preserve"> and </w:t>
      </w:r>
      <w:r w:rsidRPr="001F0769">
        <w:rPr>
          <w:rStyle w:val="Emphasis"/>
        </w:rPr>
        <w:t>capacity</w:t>
      </w:r>
      <w:r w:rsidRPr="001F0769">
        <w:rPr>
          <w:rStyle w:val="StyleUnderline"/>
        </w:rPr>
        <w:t xml:space="preserve"> to create conditions in which we can </w:t>
      </w:r>
      <w:r w:rsidRPr="001F0769">
        <w:rPr>
          <w:rStyle w:val="Emphasis"/>
        </w:rPr>
        <w:t>flourish</w:t>
      </w:r>
      <w:r w:rsidRPr="001F0769">
        <w:rPr>
          <w:rStyle w:val="StyleUnderline"/>
        </w:rPr>
        <w:t xml:space="preserve"> as individuals; </w:t>
      </w:r>
      <w:r w:rsidRPr="00C54612">
        <w:rPr>
          <w:rStyle w:val="Emphasis"/>
          <w:highlight w:val="cyan"/>
        </w:rPr>
        <w:t>governance</w:t>
      </w:r>
      <w:r w:rsidRPr="00C54612">
        <w:rPr>
          <w:rStyle w:val="StyleUnderline"/>
          <w:highlight w:val="cyan"/>
        </w:rPr>
        <w:t xml:space="preserve"> </w:t>
      </w:r>
      <w:r w:rsidRPr="0004143C">
        <w:rPr>
          <w:rStyle w:val="StyleUnderline"/>
        </w:rPr>
        <w:t>will</w:t>
      </w:r>
      <w:r w:rsidRPr="001F0769">
        <w:rPr>
          <w:rStyle w:val="StyleUnderline"/>
        </w:rPr>
        <w:t xml:space="preserve"> determine the </w:t>
      </w:r>
      <w:r w:rsidRPr="001F0769">
        <w:rPr>
          <w:rStyle w:val="Emphasis"/>
        </w:rPr>
        <w:t>social</w:t>
      </w:r>
      <w:r w:rsidRPr="001F0769">
        <w:rPr>
          <w:rStyle w:val="StyleUnderline"/>
        </w:rPr>
        <w:t xml:space="preserve">, </w:t>
      </w:r>
      <w:r w:rsidRPr="001F0769">
        <w:rPr>
          <w:rStyle w:val="Emphasis"/>
        </w:rPr>
        <w:t>political</w:t>
      </w:r>
      <w:r w:rsidRPr="001F0769">
        <w:rPr>
          <w:rStyle w:val="StyleUnderline"/>
        </w:rPr>
        <w:t xml:space="preserve">, </w:t>
      </w:r>
      <w:r w:rsidRPr="001F0769">
        <w:rPr>
          <w:rStyle w:val="Emphasis"/>
        </w:rPr>
        <w:t>legal</w:t>
      </w:r>
      <w:r w:rsidRPr="001F0769">
        <w:rPr>
          <w:rStyle w:val="StyleUnderline"/>
        </w:rPr>
        <w:t xml:space="preserve"> and </w:t>
      </w:r>
      <w:r w:rsidRPr="001F0769">
        <w:rPr>
          <w:rStyle w:val="Emphasis"/>
        </w:rPr>
        <w:t>moral infrastructure</w:t>
      </w:r>
      <w:r w:rsidRPr="001F0769">
        <w:rPr>
          <w:rStyle w:val="StyleUnderline"/>
        </w:rPr>
        <w:t xml:space="preserve"> that </w:t>
      </w:r>
      <w:r w:rsidRPr="00C54612">
        <w:rPr>
          <w:rStyle w:val="StyleUnderline"/>
          <w:highlight w:val="cyan"/>
        </w:rPr>
        <w:t xml:space="preserve">gives each </w:t>
      </w:r>
      <w:r w:rsidRPr="00615760">
        <w:rPr>
          <w:rStyle w:val="StyleUnderline"/>
        </w:rPr>
        <w:t xml:space="preserve">person </w:t>
      </w:r>
      <w:r w:rsidRPr="00C54612">
        <w:rPr>
          <w:rStyle w:val="StyleUnderline"/>
          <w:highlight w:val="cyan"/>
        </w:rPr>
        <w:t xml:space="preserve">a </w:t>
      </w:r>
      <w:r w:rsidRPr="00C54612">
        <w:rPr>
          <w:rStyle w:val="Emphasis"/>
          <w:highlight w:val="cyan"/>
        </w:rPr>
        <w:t>sphere of protection</w:t>
      </w:r>
      <w:r w:rsidRPr="00C54612">
        <w:rPr>
          <w:rStyle w:val="StyleUnderline"/>
          <w:highlight w:val="cyan"/>
        </w:rPr>
        <w:t xml:space="preserve"> through which they can </w:t>
      </w:r>
      <w:r w:rsidRPr="00C54612">
        <w:rPr>
          <w:rStyle w:val="Emphasis"/>
          <w:highlight w:val="cyan"/>
        </w:rPr>
        <w:t>explore who they are</w:t>
      </w:r>
      <w:r w:rsidRPr="00C54612">
        <w:rPr>
          <w:rStyle w:val="StyleUnderline"/>
          <w:highlight w:val="cyan"/>
        </w:rPr>
        <w:t xml:space="preserve">, </w:t>
      </w:r>
      <w:r w:rsidRPr="00C54612">
        <w:rPr>
          <w:rStyle w:val="Emphasis"/>
          <w:highlight w:val="cyan"/>
        </w:rPr>
        <w:t>with whom they</w:t>
      </w:r>
      <w:r w:rsidRPr="001F0769">
        <w:rPr>
          <w:rStyle w:val="Emphasis"/>
        </w:rPr>
        <w:t xml:space="preserve"> want to </w:t>
      </w:r>
      <w:r w:rsidRPr="00C54612">
        <w:rPr>
          <w:rStyle w:val="Emphasis"/>
          <w:highlight w:val="cyan"/>
        </w:rPr>
        <w:t>relate</w:t>
      </w:r>
      <w:r w:rsidRPr="00C54612">
        <w:rPr>
          <w:rStyle w:val="StyleUnderline"/>
          <w:highlight w:val="cyan"/>
        </w:rPr>
        <w:t xml:space="preserve"> and </w:t>
      </w:r>
      <w:r w:rsidRPr="00C54612">
        <w:rPr>
          <w:rStyle w:val="Emphasis"/>
          <w:highlight w:val="cyan"/>
        </w:rPr>
        <w:t>how</w:t>
      </w:r>
      <w:r w:rsidRPr="00615760">
        <w:rPr>
          <w:rStyle w:val="Emphasis"/>
        </w:rPr>
        <w:t xml:space="preserve"> they want to understand themselves</w:t>
      </w:r>
      <w:r w:rsidRPr="00615760">
        <w:rPr>
          <w:rStyle w:val="StyleUnderline"/>
        </w:rPr>
        <w:t>, free from</w:t>
      </w:r>
      <w:r w:rsidRPr="001F0769">
        <w:rPr>
          <w:rStyle w:val="StyleUnderline"/>
        </w:rPr>
        <w:t xml:space="preserve"> </w:t>
      </w:r>
      <w:r w:rsidRPr="001F0769">
        <w:rPr>
          <w:rStyle w:val="Emphasis"/>
        </w:rPr>
        <w:t>intrusion</w:t>
      </w:r>
      <w:r w:rsidRPr="001F0769">
        <w:rPr>
          <w:rStyle w:val="StyleUnderline"/>
        </w:rPr>
        <w:t xml:space="preserve"> or </w:t>
      </w:r>
      <w:r w:rsidRPr="001F0769">
        <w:rPr>
          <w:rStyle w:val="Emphasis"/>
        </w:rPr>
        <w:t>limitation</w:t>
      </w:r>
      <w:r w:rsidRPr="001F0769">
        <w:rPr>
          <w:rStyle w:val="StyleUnderline"/>
        </w:rPr>
        <w:t xml:space="preserve"> of choice</w:t>
      </w:r>
      <w:r w:rsidRPr="001F0769">
        <w:rPr>
          <w:sz w:val="16"/>
        </w:rPr>
        <w:t>.’ (Royal Society and British Academy, 2016, p. 5)</w:t>
      </w:r>
    </w:p>
    <w:p w14:paraId="697EA5E0" w14:textId="77777777" w:rsidR="00C35A7A" w:rsidRPr="001F0769" w:rsidRDefault="00C35A7A" w:rsidP="00C35A7A">
      <w:pPr>
        <w:rPr>
          <w:sz w:val="16"/>
        </w:rPr>
      </w:pPr>
      <w:r w:rsidRPr="001F0769">
        <w:rPr>
          <w:rStyle w:val="StyleUnderline"/>
        </w:rPr>
        <w:t>With data being gathered</w:t>
      </w:r>
      <w:r w:rsidRPr="001F0769">
        <w:rPr>
          <w:sz w:val="16"/>
        </w:rPr>
        <w:t xml:space="preserve">, in both the public and the private sector, </w:t>
      </w:r>
      <w:r w:rsidRPr="001F0769">
        <w:rPr>
          <w:rStyle w:val="StyleUnderline"/>
        </w:rPr>
        <w:t xml:space="preserve">on an </w:t>
      </w:r>
      <w:r w:rsidRPr="001F0769">
        <w:rPr>
          <w:rStyle w:val="Emphasis"/>
        </w:rPr>
        <w:t>unprecedented scale</w:t>
      </w:r>
      <w:r w:rsidRPr="001F0769">
        <w:rPr>
          <w:sz w:val="16"/>
        </w:rPr>
        <w:t xml:space="preserve"> (Vaidhyanathan, 2011; Galloway, 2017), </w:t>
      </w:r>
      <w:r w:rsidRPr="001F0769">
        <w:rPr>
          <w:rStyle w:val="StyleUnderline"/>
        </w:rPr>
        <w:t xml:space="preserve">we might </w:t>
      </w:r>
      <w:r w:rsidRPr="00615760">
        <w:rPr>
          <w:rStyle w:val="StyleUnderline"/>
        </w:rPr>
        <w:t>treat</w:t>
      </w:r>
      <w:r w:rsidRPr="001F0769">
        <w:rPr>
          <w:rStyle w:val="StyleUnderline"/>
        </w:rPr>
        <w:t xml:space="preserve"> such </w:t>
      </w:r>
      <w:r w:rsidRPr="00C54612">
        <w:rPr>
          <w:rStyle w:val="StyleUnderline"/>
          <w:highlight w:val="cyan"/>
        </w:rPr>
        <w:t>dataveillance</w:t>
      </w:r>
      <w:r w:rsidRPr="00615760">
        <w:rPr>
          <w:rStyle w:val="StyleUnderline"/>
        </w:rPr>
        <w:t xml:space="preserve"> as </w:t>
      </w:r>
      <w:r w:rsidRPr="00C54612">
        <w:rPr>
          <w:rStyle w:val="Emphasis"/>
          <w:highlight w:val="cyan"/>
        </w:rPr>
        <w:t>compromis</w:t>
      </w:r>
      <w:r w:rsidRPr="00615760">
        <w:rPr>
          <w:rStyle w:val="Emphasis"/>
        </w:rPr>
        <w:t xml:space="preserve">ing the </w:t>
      </w:r>
      <w:r w:rsidRPr="00C54612">
        <w:rPr>
          <w:rStyle w:val="Emphasis"/>
          <w:highlight w:val="cyan"/>
        </w:rPr>
        <w:t>conditions for</w:t>
      </w:r>
      <w:r w:rsidRPr="001F0769">
        <w:rPr>
          <w:rStyle w:val="Emphasis"/>
        </w:rPr>
        <w:t xml:space="preserve"> self-development</w:t>
      </w:r>
      <w:r w:rsidRPr="001F0769">
        <w:rPr>
          <w:rStyle w:val="StyleUnderline"/>
        </w:rPr>
        <w:t xml:space="preserve"> and </w:t>
      </w:r>
      <w:r w:rsidRPr="00C54612">
        <w:rPr>
          <w:rStyle w:val="Emphasis"/>
          <w:highlight w:val="cyan"/>
        </w:rPr>
        <w:t>agency</w:t>
      </w:r>
      <w:r w:rsidRPr="001F0769">
        <w:rPr>
          <w:sz w:val="16"/>
        </w:rPr>
        <w:t xml:space="preserve"> (Pasquale, 2015). Moreover, we might fear that, </w:t>
      </w:r>
      <w:r w:rsidRPr="001F0769">
        <w:rPr>
          <w:rStyle w:val="StyleUnderline"/>
        </w:rPr>
        <w:t xml:space="preserve">where data are used to </w:t>
      </w:r>
      <w:r w:rsidRPr="001F0769">
        <w:rPr>
          <w:rStyle w:val="Emphasis"/>
        </w:rPr>
        <w:t xml:space="preserve">train </w:t>
      </w:r>
      <w:r w:rsidRPr="00C54612">
        <w:rPr>
          <w:rStyle w:val="Emphasis"/>
          <w:highlight w:val="cyan"/>
        </w:rPr>
        <w:t>smart machines that</w:t>
      </w:r>
      <w:r w:rsidRPr="00615760">
        <w:rPr>
          <w:rStyle w:val="Emphasis"/>
        </w:rPr>
        <w:t xml:space="preserve"> </w:t>
      </w:r>
      <w:r w:rsidRPr="001F0769">
        <w:rPr>
          <w:rStyle w:val="Emphasis"/>
        </w:rPr>
        <w:t>sift</w:t>
      </w:r>
      <w:r w:rsidRPr="001F0769">
        <w:rPr>
          <w:rStyle w:val="StyleUnderline"/>
        </w:rPr>
        <w:t xml:space="preserve"> and </w:t>
      </w:r>
      <w:r w:rsidRPr="00C54612">
        <w:rPr>
          <w:rStyle w:val="Emphasis"/>
          <w:highlight w:val="cyan"/>
        </w:rPr>
        <w:t>sort citizens</w:t>
      </w:r>
      <w:r w:rsidRPr="001F0769">
        <w:rPr>
          <w:sz w:val="16"/>
        </w:rPr>
        <w:t xml:space="preserve"> (as mooted by the Chinese social credit system) (Chen and Cheung, 2017), then, in Glen Greenwald's (2014, p. 6) words, </w:t>
      </w:r>
      <w:r w:rsidRPr="001F0769">
        <w:rPr>
          <w:rStyle w:val="StyleUnderline"/>
        </w:rPr>
        <w:t xml:space="preserve">this </w:t>
      </w:r>
      <w:r w:rsidRPr="00C54612">
        <w:rPr>
          <w:rStyle w:val="StyleUnderline"/>
          <w:highlight w:val="cyan"/>
        </w:rPr>
        <w:t xml:space="preserve">could be the </w:t>
      </w:r>
      <w:r w:rsidRPr="00C54612">
        <w:rPr>
          <w:rStyle w:val="Emphasis"/>
          <w:highlight w:val="cyan"/>
        </w:rPr>
        <w:t>precursor</w:t>
      </w:r>
      <w:r w:rsidRPr="00C54612">
        <w:rPr>
          <w:rStyle w:val="StyleUnderline"/>
          <w:highlight w:val="cyan"/>
        </w:rPr>
        <w:t xml:space="preserve"> to a</w:t>
      </w:r>
      <w:r w:rsidRPr="001F0769">
        <w:rPr>
          <w:rStyle w:val="StyleUnderline"/>
        </w:rPr>
        <w:t xml:space="preserve"> </w:t>
      </w:r>
      <w:r w:rsidRPr="001F0769">
        <w:rPr>
          <w:rStyle w:val="Emphasis"/>
        </w:rPr>
        <w:t xml:space="preserve">truly </w:t>
      </w:r>
      <w:r w:rsidRPr="00C54612">
        <w:rPr>
          <w:rStyle w:val="Emphasis"/>
          <w:highlight w:val="cyan"/>
        </w:rPr>
        <w:t>dystopian</w:t>
      </w:r>
      <w:r w:rsidRPr="00C54612">
        <w:rPr>
          <w:rStyle w:val="StyleUnderline"/>
          <w:highlight w:val="cyan"/>
        </w:rPr>
        <w:t xml:space="preserve"> ‘system of </w:t>
      </w:r>
      <w:r w:rsidRPr="00C54612">
        <w:rPr>
          <w:rStyle w:val="Emphasis"/>
          <w:highlight w:val="cyan"/>
        </w:rPr>
        <w:t>omnipresent monitoring</w:t>
      </w:r>
      <w:r w:rsidRPr="00C54612">
        <w:rPr>
          <w:rStyle w:val="StyleUnderline"/>
          <w:highlight w:val="cyan"/>
        </w:rPr>
        <w:t xml:space="preserve"> and </w:t>
      </w:r>
      <w:r w:rsidRPr="00C54612">
        <w:rPr>
          <w:rStyle w:val="Emphasis"/>
          <w:highlight w:val="cyan"/>
        </w:rPr>
        <w:t>control</w:t>
      </w:r>
      <w:r w:rsidRPr="00C54612">
        <w:rPr>
          <w:rStyle w:val="StyleUnderline"/>
          <w:highlight w:val="cyan"/>
        </w:rPr>
        <w:t>’</w:t>
      </w:r>
      <w:r w:rsidRPr="001F0769">
        <w:rPr>
          <w:sz w:val="16"/>
        </w:rPr>
        <w:t>.</w:t>
      </w:r>
    </w:p>
    <w:p w14:paraId="3AAE7817" w14:textId="77777777" w:rsidR="00C35A7A" w:rsidRPr="001F0769" w:rsidRDefault="00C35A7A" w:rsidP="00C35A7A">
      <w:pPr>
        <w:rPr>
          <w:sz w:val="16"/>
        </w:rPr>
      </w:pPr>
      <w:r w:rsidRPr="001F0769">
        <w:rPr>
          <w:sz w:val="16"/>
        </w:rPr>
        <w:t xml:space="preserve">Finally, there is the subtle and insidious way in </w:t>
      </w:r>
      <w:r w:rsidRPr="001F0769">
        <w:rPr>
          <w:rStyle w:val="StyleUnderline"/>
        </w:rPr>
        <w:t xml:space="preserve">which smart machines might compromise the </w:t>
      </w:r>
      <w:r w:rsidRPr="001F0769">
        <w:rPr>
          <w:rStyle w:val="Emphasis"/>
        </w:rPr>
        <w:t>conditions for moral development</w:t>
      </w:r>
      <w:r w:rsidRPr="001F0769">
        <w:rPr>
          <w:sz w:val="16"/>
        </w:rPr>
        <w:t xml:space="preserve">. If we accept that the fundamental aspiration of any moral community is that its members should try to do the right thing, then this presupposes a process of moral reflection and action that accords with one's moral judgment. Of course, this does not imply that each agent will make the same moral judgment or apply the same reasons. A utilitarian community is very different to a Kantian community; but, in both cases, these are moral communities and it is their shared aspiration to do the right thing that is the lowest common denominator (Brownsword, 2013; 2018a). Arguably, </w:t>
      </w:r>
      <w:r w:rsidRPr="00C54612">
        <w:rPr>
          <w:rStyle w:val="Emphasis"/>
          <w:highlight w:val="cyan"/>
        </w:rPr>
        <w:t>liberty</w:t>
      </w:r>
      <w:r w:rsidRPr="001F0769">
        <w:rPr>
          <w:sz w:val="16"/>
        </w:rPr>
        <w:t xml:space="preserve"> – in the sense of </w:t>
      </w:r>
      <w:r w:rsidRPr="001F0769">
        <w:rPr>
          <w:rStyle w:val="StyleUnderline"/>
        </w:rPr>
        <w:t xml:space="preserve">having the </w:t>
      </w:r>
      <w:r w:rsidRPr="001F0769">
        <w:rPr>
          <w:rStyle w:val="Emphasis"/>
        </w:rPr>
        <w:t>practical option</w:t>
      </w:r>
      <w:r w:rsidRPr="001F0769">
        <w:rPr>
          <w:rStyle w:val="StyleUnderline"/>
        </w:rPr>
        <w:t xml:space="preserve"> of doing both the </w:t>
      </w:r>
      <w:r w:rsidRPr="001F0769">
        <w:rPr>
          <w:rStyle w:val="Emphasis"/>
        </w:rPr>
        <w:t>right</w:t>
      </w:r>
      <w:r w:rsidRPr="001F0769">
        <w:rPr>
          <w:rStyle w:val="StyleUnderline"/>
        </w:rPr>
        <w:t xml:space="preserve"> thing and the </w:t>
      </w:r>
      <w:r w:rsidRPr="001F0769">
        <w:rPr>
          <w:rStyle w:val="Emphasis"/>
        </w:rPr>
        <w:t>wrong</w:t>
      </w:r>
      <w:r w:rsidRPr="001F0769">
        <w:rPr>
          <w:rStyle w:val="StyleUnderline"/>
        </w:rPr>
        <w:t xml:space="preserve"> thing</w:t>
      </w:r>
      <w:r w:rsidRPr="001F0769">
        <w:rPr>
          <w:sz w:val="16"/>
        </w:rPr>
        <w:t xml:space="preserve"> – </w:t>
      </w:r>
      <w:r w:rsidRPr="001F0769">
        <w:rPr>
          <w:rStyle w:val="StyleUnderline"/>
        </w:rPr>
        <w:t xml:space="preserve">is </w:t>
      </w:r>
      <w:r w:rsidRPr="001F0769">
        <w:rPr>
          <w:rStyle w:val="Emphasis"/>
        </w:rPr>
        <w:t>critical</w:t>
      </w:r>
      <w:r w:rsidRPr="001F0769">
        <w:rPr>
          <w:rStyle w:val="StyleUnderline"/>
        </w:rPr>
        <w:t xml:space="preserve"> to moral community</w:t>
      </w:r>
      <w:r w:rsidRPr="001F0769">
        <w:rPr>
          <w:sz w:val="16"/>
        </w:rPr>
        <w:t xml:space="preserve">. On the East coast, where crime is rife and where prudential reasoning dominates, the moral project is poorly realised; but it is at least a community with moral possibilities and with room for moral improvement. By contrast, in the well-ordered technologically managed West coast, </w:t>
      </w:r>
      <w:r w:rsidRPr="001F0769">
        <w:rPr>
          <w:rStyle w:val="StyleUnderline"/>
        </w:rPr>
        <w:t xml:space="preserve">if the possibility of moral community is </w:t>
      </w:r>
      <w:r w:rsidRPr="001F0769">
        <w:rPr>
          <w:rStyle w:val="Emphasis"/>
        </w:rPr>
        <w:t>lost</w:t>
      </w:r>
      <w:r w:rsidRPr="001F0769">
        <w:rPr>
          <w:sz w:val="16"/>
        </w:rPr>
        <w:t xml:space="preserve">, then, as Beyleveld and Brownsword emphasise, </w:t>
      </w:r>
      <w:r w:rsidRPr="001F0769">
        <w:rPr>
          <w:rStyle w:val="StyleUnderline"/>
        </w:rPr>
        <w:t>this should</w:t>
      </w:r>
      <w:r w:rsidRPr="001F0769">
        <w:rPr>
          <w:sz w:val="16"/>
        </w:rPr>
        <w:t xml:space="preserve"> certainly </w:t>
      </w:r>
      <w:r w:rsidRPr="001F0769">
        <w:rPr>
          <w:rStyle w:val="StyleUnderline"/>
        </w:rPr>
        <w:t xml:space="preserve">give us </w:t>
      </w:r>
      <w:r w:rsidRPr="001F0769">
        <w:rPr>
          <w:rStyle w:val="Emphasis"/>
        </w:rPr>
        <w:t>pause</w:t>
      </w:r>
      <w:r w:rsidRPr="001F0769">
        <w:rPr>
          <w:rStyle w:val="StyleUnderline"/>
        </w:rPr>
        <w:t xml:space="preserve"> about the direction of travel in the </w:t>
      </w:r>
      <w:r w:rsidRPr="001F0769">
        <w:rPr>
          <w:rStyle w:val="Emphasis"/>
        </w:rPr>
        <w:t>criminal justice system</w:t>
      </w:r>
      <w:r w:rsidRPr="001F0769">
        <w:rPr>
          <w:sz w:val="16"/>
        </w:rPr>
        <w:t>.</w:t>
      </w:r>
    </w:p>
    <w:p w14:paraId="5241CB8B" w14:textId="77777777" w:rsidR="00C35A7A" w:rsidRPr="001F0769" w:rsidRDefault="00C35A7A" w:rsidP="00C35A7A">
      <w:pPr>
        <w:rPr>
          <w:sz w:val="16"/>
        </w:rPr>
      </w:pPr>
      <w:r w:rsidRPr="001F0769">
        <w:rPr>
          <w:rStyle w:val="StyleUnderline"/>
        </w:rPr>
        <w:t>The ability to do the right thing</w:t>
      </w:r>
      <w:r w:rsidRPr="001F0769">
        <w:rPr>
          <w:sz w:val="16"/>
        </w:rPr>
        <w:t xml:space="preserve"> also </w:t>
      </w:r>
      <w:r w:rsidRPr="00C54612">
        <w:rPr>
          <w:rStyle w:val="Emphasis"/>
          <w:highlight w:val="cyan"/>
        </w:rPr>
        <w:t>hinges</w:t>
      </w:r>
      <w:r w:rsidRPr="001F0769">
        <w:rPr>
          <w:sz w:val="16"/>
        </w:rPr>
        <w:t xml:space="preserve"> not only on individual deliberation, but also </w:t>
      </w:r>
      <w:r w:rsidRPr="00C54612">
        <w:rPr>
          <w:rStyle w:val="StyleUnderline"/>
          <w:highlight w:val="cyan"/>
        </w:rPr>
        <w:t>on</w:t>
      </w:r>
      <w:r w:rsidRPr="001F0769">
        <w:rPr>
          <w:rStyle w:val="StyleUnderline"/>
        </w:rPr>
        <w:t xml:space="preserve"> </w:t>
      </w:r>
      <w:r w:rsidRPr="001F0769">
        <w:rPr>
          <w:rStyle w:val="Emphasis"/>
        </w:rPr>
        <w:t xml:space="preserve">public </w:t>
      </w:r>
      <w:r w:rsidRPr="00C54612">
        <w:rPr>
          <w:rStyle w:val="Emphasis"/>
          <w:highlight w:val="cyan"/>
        </w:rPr>
        <w:t>moral deliberation</w:t>
      </w:r>
      <w:r w:rsidRPr="001F0769">
        <w:rPr>
          <w:sz w:val="16"/>
        </w:rPr>
        <w:t xml:space="preserve">. The </w:t>
      </w:r>
      <w:r w:rsidRPr="001F0769">
        <w:rPr>
          <w:rStyle w:val="StyleUnderline"/>
        </w:rPr>
        <w:t>automated processes designed to disable crime also</w:t>
      </w:r>
      <w:r w:rsidRPr="001F0769">
        <w:rPr>
          <w:sz w:val="16"/>
        </w:rPr>
        <w:t xml:space="preserve"> typically mute and </w:t>
      </w:r>
      <w:r w:rsidRPr="001F0769">
        <w:rPr>
          <w:rStyle w:val="StyleUnderline"/>
        </w:rPr>
        <w:t xml:space="preserve">disable public moral deliberation. </w:t>
      </w:r>
      <w:r w:rsidRPr="00C54612">
        <w:rPr>
          <w:rStyle w:val="StyleUnderline"/>
          <w:highlight w:val="cyan"/>
        </w:rPr>
        <w:t>If behaviour that</w:t>
      </w:r>
      <w:r w:rsidRPr="001F0769">
        <w:rPr>
          <w:rStyle w:val="StyleUnderline"/>
        </w:rPr>
        <w:t xml:space="preserve"> previously </w:t>
      </w:r>
      <w:r w:rsidRPr="00C54612">
        <w:rPr>
          <w:rStyle w:val="StyleUnderline"/>
          <w:highlight w:val="cyan"/>
        </w:rPr>
        <w:t>was</w:t>
      </w:r>
      <w:r w:rsidRPr="001F0769">
        <w:rPr>
          <w:rStyle w:val="StyleUnderline"/>
        </w:rPr>
        <w:t xml:space="preserve"> condemned and </w:t>
      </w:r>
      <w:r w:rsidRPr="00C54612">
        <w:rPr>
          <w:rStyle w:val="StyleUnderline"/>
          <w:highlight w:val="cyan"/>
        </w:rPr>
        <w:t xml:space="preserve">prohibited has become </w:t>
      </w:r>
      <w:r w:rsidRPr="00C54612">
        <w:rPr>
          <w:rStyle w:val="Emphasis"/>
          <w:highlight w:val="cyan"/>
        </w:rPr>
        <w:t>impossible</w:t>
      </w:r>
      <w:r w:rsidRPr="001F0769">
        <w:rPr>
          <w:rStyle w:val="StyleUnderline"/>
        </w:rPr>
        <w:t xml:space="preserve"> to engage in</w:t>
      </w:r>
      <w:r w:rsidRPr="001F0769">
        <w:rPr>
          <w:sz w:val="16"/>
        </w:rPr>
        <w:t xml:space="preserve"> (due to technological innovations), </w:t>
      </w:r>
      <w:r w:rsidRPr="00C54612">
        <w:rPr>
          <w:rStyle w:val="StyleUnderline"/>
          <w:highlight w:val="cyan"/>
        </w:rPr>
        <w:t xml:space="preserve">we are </w:t>
      </w:r>
      <w:r w:rsidRPr="00C54612">
        <w:rPr>
          <w:rStyle w:val="Emphasis"/>
          <w:highlight w:val="cyan"/>
        </w:rPr>
        <w:t>less likely</w:t>
      </w:r>
      <w:r w:rsidRPr="00C54612">
        <w:rPr>
          <w:rStyle w:val="StyleUnderline"/>
          <w:highlight w:val="cyan"/>
        </w:rPr>
        <w:t xml:space="preserve"> to debate it</w:t>
      </w:r>
      <w:r w:rsidRPr="001F0769">
        <w:rPr>
          <w:rStyle w:val="StyleUnderline"/>
        </w:rPr>
        <w:t>s justifiability</w:t>
      </w:r>
      <w:r w:rsidRPr="001F0769">
        <w:rPr>
          <w:sz w:val="16"/>
        </w:rPr>
        <w:t xml:space="preserve">. We will never know whether speed limits are justified unless some people violate them; </w:t>
      </w:r>
      <w:r w:rsidRPr="00C54612">
        <w:rPr>
          <w:rStyle w:val="StyleUnderline"/>
          <w:highlight w:val="cyan"/>
        </w:rPr>
        <w:t xml:space="preserve">we </w:t>
      </w:r>
      <w:r w:rsidRPr="00C54612">
        <w:rPr>
          <w:rStyle w:val="Emphasis"/>
          <w:highlight w:val="cyan"/>
        </w:rPr>
        <w:t>can never know</w:t>
      </w:r>
      <w:r w:rsidRPr="00C54612">
        <w:rPr>
          <w:rStyle w:val="StyleUnderline"/>
          <w:highlight w:val="cyan"/>
        </w:rPr>
        <w:t xml:space="preserve"> whether</w:t>
      </w:r>
      <w:r w:rsidRPr="001F0769">
        <w:rPr>
          <w:rStyle w:val="StyleUnderline"/>
        </w:rPr>
        <w:t xml:space="preserve"> certain </w:t>
      </w:r>
      <w:r w:rsidRPr="00C54612">
        <w:rPr>
          <w:rStyle w:val="StyleUnderline"/>
          <w:highlight w:val="cyan"/>
        </w:rPr>
        <w:t>restrictions</w:t>
      </w:r>
      <w:r w:rsidRPr="001F0769">
        <w:rPr>
          <w:sz w:val="16"/>
        </w:rPr>
        <w:t xml:space="preserve"> on movement </w:t>
      </w:r>
      <w:r w:rsidRPr="00C54612">
        <w:rPr>
          <w:rStyle w:val="StyleUnderline"/>
          <w:highlight w:val="cyan"/>
        </w:rPr>
        <w:t>promote</w:t>
      </w:r>
      <w:r w:rsidRPr="001F0769">
        <w:rPr>
          <w:rStyle w:val="StyleUnderline"/>
        </w:rPr>
        <w:t xml:space="preserve"> the public </w:t>
      </w:r>
      <w:r w:rsidRPr="00C54612">
        <w:rPr>
          <w:rStyle w:val="StyleUnderline"/>
          <w:highlight w:val="cyan"/>
        </w:rPr>
        <w:t>interest if</w:t>
      </w:r>
      <w:r w:rsidRPr="001F0769">
        <w:rPr>
          <w:rStyle w:val="StyleUnderline"/>
        </w:rPr>
        <w:t xml:space="preserve"> such restrictions are </w:t>
      </w:r>
      <w:r w:rsidRPr="00C54612">
        <w:rPr>
          <w:rStyle w:val="Emphasis"/>
          <w:highlight w:val="cyan"/>
        </w:rPr>
        <w:t>enforced perfectly</w:t>
      </w:r>
      <w:r w:rsidRPr="001F0769">
        <w:rPr>
          <w:rStyle w:val="StyleUnderline"/>
        </w:rPr>
        <w:t xml:space="preserve"> by using technological innovations</w:t>
      </w:r>
      <w:r w:rsidRPr="001F0769">
        <w:rPr>
          <w:sz w:val="16"/>
        </w:rPr>
        <w:t xml:space="preserve">. In other words, </w:t>
      </w:r>
      <w:r w:rsidRPr="001F0769">
        <w:rPr>
          <w:rStyle w:val="StyleUnderline"/>
        </w:rPr>
        <w:t>automated processes</w:t>
      </w:r>
      <w:r w:rsidRPr="001F0769">
        <w:rPr>
          <w:sz w:val="16"/>
        </w:rPr>
        <w:t xml:space="preserve"> do not only erode individual moral sensibilities; they also </w:t>
      </w:r>
      <w:r w:rsidRPr="001F0769">
        <w:rPr>
          <w:rStyle w:val="Emphasis"/>
        </w:rPr>
        <w:t>erode</w:t>
      </w:r>
      <w:r w:rsidRPr="001F0769">
        <w:rPr>
          <w:rStyle w:val="StyleUnderline"/>
        </w:rPr>
        <w:t xml:space="preserve"> public moral deliberation</w:t>
      </w:r>
      <w:r w:rsidRPr="001F0769">
        <w:rPr>
          <w:sz w:val="16"/>
        </w:rPr>
        <w:t>.</w:t>
      </w:r>
    </w:p>
    <w:p w14:paraId="412A6E62" w14:textId="77777777" w:rsidR="00C35A7A" w:rsidRPr="001F0769" w:rsidRDefault="00C35A7A" w:rsidP="00C35A7A">
      <w:pPr>
        <w:rPr>
          <w:sz w:val="16"/>
        </w:rPr>
      </w:pPr>
      <w:r w:rsidRPr="001F0769">
        <w:rPr>
          <w:sz w:val="16"/>
        </w:rPr>
        <w:t>Whether or not it will go well for those communities that head West, we do not know. As it has rightly been remarked, public debate about emerging technologies often tends ‘to oscillate between unrealistic expectations on one hand, and potentially overblown fears on the other’ (Olhede and Wolfe, 2018, p. 2). However, for communities that begin (or are already on) this journey, it is worth recalling a priceless remark by Robert Merton in his Foreword to Jacques Ellul's The Technological Society (1964, p. vi). There</w:t>
      </w:r>
      <w:r w:rsidRPr="00615760">
        <w:rPr>
          <w:sz w:val="16"/>
        </w:rPr>
        <w:t xml:space="preserve">, Merton </w:t>
      </w:r>
      <w:r w:rsidRPr="00615760">
        <w:rPr>
          <w:rStyle w:val="Emphasis"/>
        </w:rPr>
        <w:t>caution</w:t>
      </w:r>
      <w:r w:rsidRPr="00615760">
        <w:rPr>
          <w:sz w:val="16"/>
        </w:rPr>
        <w:t xml:space="preserve">ed </w:t>
      </w:r>
      <w:r w:rsidRPr="00615760">
        <w:rPr>
          <w:rStyle w:val="StyleUnderline"/>
        </w:rPr>
        <w:t xml:space="preserve">against civilisations and technocrats that are ‘committed to the quest for </w:t>
      </w:r>
      <w:r w:rsidRPr="00615760">
        <w:rPr>
          <w:rStyle w:val="Emphasis"/>
        </w:rPr>
        <w:t>continually improved means</w:t>
      </w:r>
      <w:r w:rsidRPr="00615760">
        <w:rPr>
          <w:rStyle w:val="StyleUnderline"/>
        </w:rPr>
        <w:t xml:space="preserve"> to </w:t>
      </w:r>
      <w:r w:rsidRPr="00615760">
        <w:rPr>
          <w:rStyle w:val="Emphasis"/>
        </w:rPr>
        <w:t>carelessly examined ends</w:t>
      </w:r>
      <w:r w:rsidRPr="00615760">
        <w:rPr>
          <w:rStyle w:val="StyleUnderline"/>
        </w:rPr>
        <w:t>’</w:t>
      </w:r>
      <w:r w:rsidRPr="00615760">
        <w:rPr>
          <w:sz w:val="16"/>
        </w:rPr>
        <w:t>. Although</w:t>
      </w:r>
      <w:r w:rsidRPr="001F0769">
        <w:rPr>
          <w:sz w:val="16"/>
        </w:rPr>
        <w:t xml:space="preserve"> this caution is appropriate to all domains of our lives, as the contributions to this Special Issue </w:t>
      </w:r>
      <w:r w:rsidRPr="00615760">
        <w:rPr>
          <w:sz w:val="16"/>
        </w:rPr>
        <w:t>convincingly demonstra</w:t>
      </w:r>
      <w:r w:rsidRPr="00615760">
        <w:rPr>
          <w:sz w:val="16"/>
          <w:szCs w:val="16"/>
        </w:rPr>
        <w:t>te, it is particularly apt to the adoption of smart technologies in the criminal justice system.</w:t>
      </w:r>
    </w:p>
    <w:p w14:paraId="13D98C1B" w14:textId="77777777" w:rsidR="00C35A7A" w:rsidRDefault="00C35A7A" w:rsidP="00C35A7A">
      <w:pPr>
        <w:pStyle w:val="Heading3"/>
      </w:pPr>
      <w:r>
        <w:lastRenderedPageBreak/>
        <w:t>Defense---1AR</w:t>
      </w:r>
    </w:p>
    <w:p w14:paraId="1BE0ADDE" w14:textId="77777777" w:rsidR="00C35A7A" w:rsidRPr="006F5B27" w:rsidRDefault="00C35A7A" w:rsidP="00C35A7A">
      <w:pPr>
        <w:pStyle w:val="Heading4"/>
      </w:pPr>
      <w:r w:rsidRPr="006F5B27">
        <w:t xml:space="preserve">Chinese leadership is </w:t>
      </w:r>
      <w:r w:rsidRPr="006F5B27">
        <w:rPr>
          <w:u w:val="single"/>
        </w:rPr>
        <w:t>better</w:t>
      </w:r>
      <w:r w:rsidRPr="006F5B27">
        <w:t xml:space="preserve"> for AI safety. </w:t>
      </w:r>
    </w:p>
    <w:p w14:paraId="157AF11F" w14:textId="77777777" w:rsidR="00C35A7A" w:rsidRPr="006F5B27" w:rsidRDefault="00C35A7A" w:rsidP="00C35A7A">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2880F314" w14:textId="77777777" w:rsidR="00C35A7A" w:rsidRPr="006F5B27" w:rsidRDefault="00C35A7A" w:rsidP="00C35A7A">
      <w:pPr>
        <w:rPr>
          <w:sz w:val="16"/>
        </w:rPr>
      </w:pPr>
      <w:r w:rsidRPr="006F5B27">
        <w:rPr>
          <w:sz w:val="16"/>
        </w:rPr>
        <w:t xml:space="preserve">Today, there is mounting evidence that China does indeed share these concerns. </w:t>
      </w:r>
      <w:r w:rsidRPr="006F5B27">
        <w:rPr>
          <w:rStyle w:val="StyleUnderline"/>
          <w:highlight w:val="cyan"/>
        </w:rPr>
        <w:t xml:space="preserve">A </w:t>
      </w:r>
      <w:r w:rsidRPr="006F5B27">
        <w:rPr>
          <w:rStyle w:val="Emphasis"/>
          <w:highlight w:val="cyan"/>
        </w:rPr>
        <w:t>growing number of</w:t>
      </w:r>
      <w:r w:rsidRPr="006F5B27">
        <w:rPr>
          <w:sz w:val="16"/>
        </w:rPr>
        <w:t xml:space="preserve"> research </w:t>
      </w:r>
      <w:r w:rsidRPr="006F5B27">
        <w:rPr>
          <w:rStyle w:val="Emphasis"/>
          <w:highlight w:val="cyan"/>
        </w:rPr>
        <w:t>papers</w:t>
      </w:r>
      <w:r w:rsidRPr="006F5B27">
        <w:rPr>
          <w:sz w:val="16"/>
        </w:rPr>
        <w:t xml:space="preserve">, </w:t>
      </w:r>
      <w:r w:rsidRPr="006F5B27">
        <w:rPr>
          <w:rStyle w:val="Emphasis"/>
        </w:rPr>
        <w:t xml:space="preserve">public </w:t>
      </w:r>
      <w:r w:rsidRPr="006F5B27">
        <w:rPr>
          <w:rStyle w:val="Emphasis"/>
          <w:highlight w:val="cyan"/>
        </w:rPr>
        <w:t>statements</w:t>
      </w:r>
      <w:r w:rsidRPr="006F5B27">
        <w:rPr>
          <w:sz w:val="16"/>
        </w:rPr>
        <w:t xml:space="preserve">, </w:t>
      </w:r>
      <w:r w:rsidRPr="006F5B27">
        <w:rPr>
          <w:rStyle w:val="StyleUnderline"/>
          <w:highlight w:val="cyan"/>
        </w:rPr>
        <w:t xml:space="preserve">and </w:t>
      </w:r>
      <w:r w:rsidRPr="006F5B27">
        <w:rPr>
          <w:rStyle w:val="Emphasis"/>
          <w:highlight w:val="cyan"/>
        </w:rPr>
        <w:t>government documents</w:t>
      </w:r>
      <w:r w:rsidRPr="006F5B27">
        <w:rPr>
          <w:rStyle w:val="StyleUnderline"/>
        </w:rPr>
        <w:t xml:space="preserve"> </w:t>
      </w:r>
      <w:r w:rsidRPr="006F5B27">
        <w:rPr>
          <w:rStyle w:val="StyleUnderline"/>
          <w:highlight w:val="cyan"/>
        </w:rPr>
        <w:t>suggest</w:t>
      </w:r>
      <w:r w:rsidRPr="006F5B27">
        <w:rPr>
          <w:sz w:val="16"/>
        </w:rPr>
        <w:t xml:space="preserve"> that </w:t>
      </w:r>
      <w:r w:rsidRPr="006F5B27">
        <w:rPr>
          <w:rStyle w:val="StyleUnderline"/>
          <w:highlight w:val="cyan"/>
        </w:rPr>
        <w:t>China is treating AI safety as</w:t>
      </w:r>
      <w:r w:rsidRPr="006F5B27">
        <w:rPr>
          <w:rStyle w:val="StyleUnderline"/>
        </w:rPr>
        <w:t xml:space="preserve"> an </w:t>
      </w:r>
      <w:r w:rsidRPr="006F5B27">
        <w:rPr>
          <w:rStyle w:val="Emphasis"/>
          <w:highlight w:val="cyan"/>
        </w:rPr>
        <w:t>increasingly urgent</w:t>
      </w:r>
      <w:r w:rsidRPr="006F5B27">
        <w:rPr>
          <w:rStyle w:val="Emphasis"/>
        </w:rPr>
        <w:t xml:space="preserve"> concern</w:t>
      </w:r>
      <w:r w:rsidRPr="006F5B27">
        <w:rPr>
          <w:sz w:val="16"/>
        </w:rPr>
        <w:t xml:space="preserve">, one </w:t>
      </w:r>
      <w:r w:rsidRPr="006F5B27">
        <w:rPr>
          <w:rStyle w:val="StyleUnderline"/>
          <w:highlight w:val="cyan"/>
        </w:rPr>
        <w:t>worthy of significant</w:t>
      </w:r>
      <w:r w:rsidRPr="006F5B27">
        <w:rPr>
          <w:rStyle w:val="StyleUnderline"/>
        </w:rPr>
        <w:t xml:space="preserve"> technical </w:t>
      </w:r>
      <w:r w:rsidRPr="006F5B27">
        <w:rPr>
          <w:rStyle w:val="StyleUnderline"/>
          <w:highlight w:val="cyan"/>
        </w:rPr>
        <w:t>investment and</w:t>
      </w:r>
      <w:r w:rsidRPr="006F5B27">
        <w:rPr>
          <w:sz w:val="16"/>
        </w:rPr>
        <w:t xml:space="preserve"> potential </w:t>
      </w:r>
      <w:r w:rsidRPr="006F5B27">
        <w:rPr>
          <w:rStyle w:val="StyleUnderline"/>
          <w:highlight w:val="cyan"/>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75F9FE4F" w14:textId="77777777" w:rsidR="00C35A7A" w:rsidRPr="006F5B27" w:rsidRDefault="00C35A7A" w:rsidP="00C35A7A">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129E17CF" w14:textId="77777777" w:rsidR="00C35A7A" w:rsidRPr="006F5B27" w:rsidRDefault="00C35A7A" w:rsidP="00C35A7A">
      <w:pPr>
        <w:rPr>
          <w:sz w:val="16"/>
        </w:rPr>
      </w:pPr>
      <w:r w:rsidRPr="006F5B27">
        <w:rPr>
          <w:sz w:val="16"/>
        </w:rPr>
        <w:t>Contested Science and Translation Troubles</w:t>
      </w:r>
    </w:p>
    <w:p w14:paraId="56042475" w14:textId="77777777" w:rsidR="00C35A7A" w:rsidRPr="006F5B27" w:rsidRDefault="00C35A7A" w:rsidP="00C35A7A">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77F7888C" w14:textId="77777777" w:rsidR="00C35A7A" w:rsidRPr="006F5B27" w:rsidRDefault="00C35A7A" w:rsidP="00C35A7A">
      <w:pPr>
        <w:rPr>
          <w:sz w:val="16"/>
        </w:rPr>
      </w:pPr>
      <w:r w:rsidRPr="006F5B27">
        <w:rPr>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6E3E6036" w14:textId="77777777" w:rsidR="00C35A7A" w:rsidRPr="006F5B27" w:rsidRDefault="00C35A7A" w:rsidP="00C35A7A">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69FDF379" w14:textId="77777777" w:rsidR="00C35A7A" w:rsidRPr="006F5B27" w:rsidRDefault="00C35A7A" w:rsidP="00C35A7A">
      <w:pPr>
        <w:rPr>
          <w:sz w:val="16"/>
        </w:rPr>
      </w:pPr>
      <w:r w:rsidRPr="006F5B27">
        <w:rPr>
          <w:sz w:val="16"/>
        </w:rPr>
        <w:t>Early Signs of Concern</w:t>
      </w:r>
    </w:p>
    <w:p w14:paraId="4E724C89" w14:textId="77777777" w:rsidR="00C35A7A" w:rsidRPr="006F5B27" w:rsidRDefault="00C35A7A" w:rsidP="00C35A7A">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11EF0CF9" w14:textId="77777777" w:rsidR="00C35A7A" w:rsidRPr="006F5B27" w:rsidRDefault="00C35A7A" w:rsidP="00C35A7A">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1AD160D6" w14:textId="77777777" w:rsidR="00C35A7A" w:rsidRPr="006F5B27" w:rsidRDefault="00C35A7A" w:rsidP="00C35A7A">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6D7CA3F1" w14:textId="77777777" w:rsidR="00C35A7A" w:rsidRPr="006F5B27" w:rsidRDefault="00C35A7A" w:rsidP="00C35A7A">
      <w:pPr>
        <w:rPr>
          <w:sz w:val="16"/>
        </w:rPr>
      </w:pPr>
      <w:r w:rsidRPr="006F5B27">
        <w:rPr>
          <w:sz w:val="16"/>
        </w:rPr>
        <w:lastRenderedPageBreak/>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61AA4936" w14:textId="77777777" w:rsidR="00C35A7A" w:rsidRPr="006F5B27" w:rsidRDefault="00C35A7A" w:rsidP="00C35A7A">
      <w:pPr>
        <w:rPr>
          <w:sz w:val="16"/>
        </w:rPr>
      </w:pPr>
      <w:r w:rsidRPr="006F5B27">
        <w:rPr>
          <w:sz w:val="16"/>
        </w:rPr>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5CC795C6" w14:textId="77777777" w:rsidR="00C35A7A" w:rsidRPr="006F5B27" w:rsidRDefault="00C35A7A" w:rsidP="00C35A7A">
      <w:pPr>
        <w:rPr>
          <w:sz w:val="16"/>
        </w:rPr>
      </w:pPr>
      <w:r w:rsidRPr="006F5B27">
        <w:rPr>
          <w:sz w:val="16"/>
        </w:rPr>
        <w:t xml:space="preserve">Over the following year, </w:t>
      </w:r>
      <w:r w:rsidRPr="006F5B27">
        <w:rPr>
          <w:rStyle w:val="StyleUnderline"/>
          <w:highlight w:val="cyan"/>
        </w:rPr>
        <w:t>China rolled out</w:t>
      </w:r>
      <w:r w:rsidRPr="006F5B27">
        <w:rPr>
          <w:rStyle w:val="StyleUnderline"/>
        </w:rPr>
        <w:t xml:space="preserve"> its first pair of </w:t>
      </w:r>
      <w:r w:rsidRPr="006F5B27">
        <w:rPr>
          <w:rStyle w:val="Emphasis"/>
          <w:highlight w:val="cyan"/>
        </w:rPr>
        <w:t>AI-focused reg</w:t>
      </w:r>
      <w:r w:rsidRPr="006F5B27">
        <w:rPr>
          <w:rStyle w:val="StyleUnderline"/>
        </w:rPr>
        <w:t>ulation</w:t>
      </w:r>
      <w:r w:rsidRPr="006F5B27">
        <w:rPr>
          <w:rStyle w:val="Emphasis"/>
          <w:highlight w:val="cyan"/>
        </w:rPr>
        <w:t>s</w:t>
      </w:r>
      <w:r w:rsidRPr="006F5B27">
        <w:rPr>
          <w:rStyle w:val="StyleUnderline"/>
        </w:rPr>
        <w:t xml:space="preserve">, </w:t>
      </w:r>
      <w:r w:rsidRPr="006F5B27">
        <w:rPr>
          <w:rStyle w:val="StyleUnderline"/>
          <w:highlight w:val="cyan"/>
        </w:rPr>
        <w:t>targeting</w:t>
      </w:r>
      <w:r w:rsidRPr="006F5B27">
        <w:rPr>
          <w:rStyle w:val="StyleUnderline"/>
        </w:rPr>
        <w:t xml:space="preserve"> recommendation </w:t>
      </w:r>
      <w:r w:rsidRPr="006F5B27">
        <w:rPr>
          <w:rStyle w:val="StyleUnderline"/>
          <w:highlight w:val="cyan"/>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6FC9C21D" w14:textId="77777777" w:rsidR="00C35A7A" w:rsidRPr="006F5B27" w:rsidRDefault="00C35A7A" w:rsidP="00C35A7A">
      <w:pPr>
        <w:rPr>
          <w:sz w:val="16"/>
        </w:rPr>
      </w:pPr>
      <w:r w:rsidRPr="006F5B27">
        <w:rPr>
          <w:sz w:val="16"/>
        </w:rPr>
        <w:t>ChatGPT Changes the Conversation</w:t>
      </w:r>
    </w:p>
    <w:p w14:paraId="2A28D609" w14:textId="77777777" w:rsidR="00C35A7A" w:rsidRPr="006F5B27" w:rsidRDefault="00C35A7A" w:rsidP="00C35A7A">
      <w:pPr>
        <w:rPr>
          <w:sz w:val="16"/>
        </w:rPr>
      </w:pPr>
      <w:r w:rsidRPr="006F5B27">
        <w:rPr>
          <w:sz w:val="16"/>
        </w:rPr>
        <w:t xml:space="preserve">The debut of </w:t>
      </w:r>
      <w:r w:rsidRPr="006F5B27">
        <w:rPr>
          <w:rStyle w:val="Emphasis"/>
          <w:highlight w:val="cyan"/>
        </w:rPr>
        <w:t>ChatGPT</w:t>
      </w:r>
      <w:r w:rsidRPr="006F5B27">
        <w:rPr>
          <w:sz w:val="16"/>
        </w:rPr>
        <w:t xml:space="preserve"> in late 2022 </w:t>
      </w:r>
      <w:r w:rsidRPr="006F5B27">
        <w:rPr>
          <w:rStyle w:val="StyleUnderline"/>
          <w:highlight w:val="cyan"/>
        </w:rPr>
        <w:t>brought AI safety</w:t>
      </w:r>
      <w:r w:rsidRPr="006F5B27">
        <w:rPr>
          <w:rStyle w:val="StyleUnderline"/>
        </w:rPr>
        <w:t xml:space="preserve"> concerns </w:t>
      </w:r>
      <w:r w:rsidRPr="006F5B27">
        <w:rPr>
          <w:rStyle w:val="StyleUnderline"/>
          <w:highlight w:val="cyan"/>
        </w:rPr>
        <w:t>into the limelight</w:t>
      </w:r>
      <w:r w:rsidRPr="006F5B27">
        <w:rPr>
          <w:sz w:val="16"/>
        </w:rPr>
        <w:t xml:space="preserve">. During the first half of 2023, Chinese </w:t>
      </w:r>
      <w:r w:rsidRPr="006F5B27">
        <w:rPr>
          <w:rStyle w:val="StyleUnderline"/>
        </w:rPr>
        <w:t xml:space="preserve">technical and </w:t>
      </w:r>
      <w:r w:rsidRPr="006F5B27">
        <w:rPr>
          <w:rStyle w:val="StyleUnderline"/>
          <w:highlight w:val="cyan"/>
        </w:rPr>
        <w:t>policy conversations</w:t>
      </w:r>
      <w:r w:rsidRPr="006F5B27">
        <w:rPr>
          <w:rStyle w:val="StyleUnderline"/>
        </w:rPr>
        <w:t xml:space="preserve"> around AI safety </w:t>
      </w:r>
      <w:r w:rsidRPr="006F5B27">
        <w:rPr>
          <w:rStyle w:val="StyleUnderline"/>
          <w:highlight w:val="cyan"/>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7BA7E8B7" w14:textId="77777777" w:rsidR="00C35A7A" w:rsidRPr="006F5B27" w:rsidRDefault="00C35A7A" w:rsidP="00C35A7A">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73979F53" w14:textId="77777777" w:rsidR="00C35A7A" w:rsidRPr="006F5B27" w:rsidRDefault="00C35A7A" w:rsidP="00C35A7A">
      <w:pPr>
        <w:rPr>
          <w:sz w:val="16"/>
        </w:rPr>
      </w:pPr>
      <w:r w:rsidRPr="006F5B27">
        <w:rPr>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1AC83442" w14:textId="77777777" w:rsidR="00C35A7A" w:rsidRPr="006F5B27" w:rsidRDefault="00C35A7A" w:rsidP="00C35A7A">
      <w:pPr>
        <w:rPr>
          <w:rStyle w:val="StyleUnderline"/>
        </w:rPr>
      </w:pPr>
      <w:r w:rsidRPr="006F5B27">
        <w:rPr>
          <w:rStyle w:val="StyleUnderline"/>
          <w:highlight w:val="cyan"/>
        </w:rPr>
        <w:t>In China</w:t>
      </w:r>
      <w:r w:rsidRPr="006F5B27">
        <w:rPr>
          <w:rStyle w:val="StyleUnderline"/>
        </w:rPr>
        <w:t xml:space="preserve">, </w:t>
      </w:r>
      <w:r w:rsidRPr="006F5B27">
        <w:rPr>
          <w:rStyle w:val="Emphasis"/>
        </w:rPr>
        <w:t xml:space="preserve">senior </w:t>
      </w:r>
      <w:r w:rsidRPr="006F5B27">
        <w:rPr>
          <w:rStyle w:val="Emphasis"/>
          <w:highlight w:val="cyan"/>
        </w:rPr>
        <w:t>scientists</w:t>
      </w:r>
      <w:r w:rsidRPr="006F5B27">
        <w:rPr>
          <w:rStyle w:val="StyleUnderline"/>
        </w:rPr>
        <w:t xml:space="preserve"> and </w:t>
      </w:r>
      <w:r w:rsidRPr="006F5B27">
        <w:rPr>
          <w:rStyle w:val="Emphasis"/>
        </w:rPr>
        <w:t>academics</w:t>
      </w:r>
      <w:r w:rsidRPr="006F5B27">
        <w:rPr>
          <w:sz w:val="16"/>
        </w:rPr>
        <w:t xml:space="preserve"> often </w:t>
      </w:r>
      <w:r w:rsidRPr="006F5B27">
        <w:rPr>
          <w:rStyle w:val="StyleUnderline"/>
          <w:highlight w:val="cyan"/>
        </w:rPr>
        <w:t xml:space="preserve">have a </w:t>
      </w:r>
      <w:r w:rsidRPr="006F5B27">
        <w:rPr>
          <w:rStyle w:val="Emphasis"/>
          <w:highlight w:val="cyan"/>
        </w:rPr>
        <w:t>stronger voice</w:t>
      </w:r>
      <w:r w:rsidRPr="006F5B27">
        <w:rPr>
          <w:rStyle w:val="StyleUnderline"/>
          <w:highlight w:val="cyan"/>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6F5B27">
        <w:rPr>
          <w:rStyle w:val="StyleUnderline"/>
          <w:highlight w:val="cyan"/>
        </w:rPr>
        <w:t>Whereas AI</w:t>
      </w:r>
      <w:r w:rsidRPr="006F5B27">
        <w:rPr>
          <w:rStyle w:val="StyleUnderline"/>
        </w:rPr>
        <w:t xml:space="preserve"> policy </w:t>
      </w:r>
      <w:r w:rsidRPr="006F5B27">
        <w:rPr>
          <w:rStyle w:val="StyleUnderline"/>
          <w:highlight w:val="cyan"/>
        </w:rPr>
        <w:t xml:space="preserve">debates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 xml:space="preserve">tates </w:t>
      </w:r>
      <w:r w:rsidRPr="006F5B27">
        <w:rPr>
          <w:rStyle w:val="StyleUnderline"/>
          <w:highlight w:val="cyan"/>
        </w:rPr>
        <w:t>are</w:t>
      </w:r>
      <w:r w:rsidRPr="006F5B27">
        <w:rPr>
          <w:sz w:val="16"/>
        </w:rPr>
        <w:t xml:space="preserve"> often </w:t>
      </w:r>
      <w:r w:rsidRPr="006F5B27">
        <w:rPr>
          <w:rStyle w:val="Emphasis"/>
          <w:highlight w:val="cyan"/>
        </w:rPr>
        <w:t>dominated by</w:t>
      </w:r>
      <w:r w:rsidRPr="006F5B27">
        <w:rPr>
          <w:sz w:val="16"/>
        </w:rPr>
        <w:t xml:space="preserve"> executives from </w:t>
      </w:r>
      <w:r w:rsidRPr="006F5B27">
        <w:rPr>
          <w:rStyle w:val="Emphasis"/>
          <w:highlight w:val="cyan"/>
        </w:rPr>
        <w:t>tech</w:t>
      </w:r>
      <w:r w:rsidRPr="006F5B27">
        <w:rPr>
          <w:sz w:val="16"/>
        </w:rPr>
        <w:t xml:space="preserve">nology </w:t>
      </w:r>
      <w:r w:rsidRPr="006F5B27">
        <w:rPr>
          <w:rStyle w:val="Emphasis"/>
          <w:highlight w:val="cyan"/>
        </w:rPr>
        <w:t>companies</w:t>
      </w:r>
      <w:r w:rsidRPr="006F5B27">
        <w:rPr>
          <w:rStyle w:val="StyleUnderline"/>
        </w:rPr>
        <w:t xml:space="preserve">, </w:t>
      </w:r>
      <w:r w:rsidRPr="006F5B27">
        <w:rPr>
          <w:rStyle w:val="StyleUnderline"/>
          <w:highlight w:val="cyan"/>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6F5B27">
        <w:rPr>
          <w:rStyle w:val="Emphasis"/>
          <w:highlight w:val="cyan"/>
        </w:rPr>
        <w:t>academics</w:t>
      </w:r>
      <w:r w:rsidRPr="006F5B27">
        <w:rPr>
          <w:sz w:val="16"/>
        </w:rPr>
        <w:t xml:space="preserve"> tend to </w:t>
      </w:r>
      <w:r w:rsidRPr="006F5B27">
        <w:rPr>
          <w:rStyle w:val="StyleUnderline"/>
          <w:highlight w:val="cyan"/>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0D897A42" w14:textId="77777777" w:rsidR="00C35A7A" w:rsidRPr="006F5B27" w:rsidRDefault="00C35A7A" w:rsidP="00C35A7A">
      <w:pPr>
        <w:pStyle w:val="Heading4"/>
        <w:rPr>
          <w:u w:val="single"/>
        </w:rPr>
      </w:pPr>
      <w:r w:rsidRPr="006F5B27">
        <w:t xml:space="preserve">China’s a </w:t>
      </w:r>
      <w:r w:rsidRPr="006F5B27">
        <w:rPr>
          <w:u w:val="single"/>
        </w:rPr>
        <w:t>more careful</w:t>
      </w:r>
      <w:r w:rsidRPr="006F5B27">
        <w:t xml:space="preserve"> innovator and slower innovation reduces arms race dynamics</w:t>
      </w:r>
    </w:p>
    <w:p w14:paraId="6E23E4E1" w14:textId="77777777" w:rsidR="00C35A7A" w:rsidRPr="006F5B27" w:rsidRDefault="00C35A7A" w:rsidP="00C35A7A">
      <w:r w:rsidRPr="00F15E91">
        <w:rPr>
          <w:rStyle w:val="Style13ptBold"/>
        </w:rPr>
        <w:t>Samuel 23</w:t>
      </w:r>
      <w:r w:rsidRPr="006F5B27">
        <w:t xml:space="preserve">, senior reporter for Vox’s Future Perfect. Citing </w:t>
      </w:r>
      <w:r w:rsidRPr="006F5B27">
        <w:rPr>
          <w:b/>
          <w:bCs/>
        </w:rPr>
        <w:t>Ajeya Cotra</w:t>
      </w:r>
      <w:r w:rsidRPr="006F5B27">
        <w:t xml:space="preserve">, an AI-focused analyst at the research and grant-making foundation Open Philanthropy, and </w:t>
      </w:r>
      <w:r w:rsidRPr="006F5B27">
        <w:rPr>
          <w:b/>
          <w:bCs/>
        </w:rPr>
        <w:t>Jeffrey Ding</w:t>
      </w:r>
      <w:r w:rsidRPr="006F5B27">
        <w:t xml:space="preserve">, PhD, assistant professor of </w:t>
      </w:r>
      <w:r w:rsidRPr="006F5B27">
        <w:lastRenderedPageBreak/>
        <w:t>political science at George Washington University. (Sigal, 3-20-2023, "The case for slowing down AI," Vox, https://www.vox.com/the-highlight/23621198/artificial-intelligence-chatgpt-openai-existential-risk-china-ai-safety-technology)</w:t>
      </w:r>
    </w:p>
    <w:p w14:paraId="721080B3" w14:textId="77777777" w:rsidR="00C35A7A" w:rsidRPr="006F5B27" w:rsidRDefault="00C35A7A" w:rsidP="00C35A7A">
      <w:pPr>
        <w:rPr>
          <w:rStyle w:val="StyleUnderline"/>
        </w:rPr>
      </w:pPr>
      <w:r w:rsidRPr="006F5B27">
        <w:rPr>
          <w:rStyle w:val="StyleUnderline"/>
        </w:rPr>
        <w:t xml:space="preserve">If you’re worried about how present-day AI systems can reinforce bias against women, people of color, and others, that’s still reason enough to worry about the fast pace of AI development, and to think </w:t>
      </w:r>
      <w:r w:rsidRPr="006F5B27">
        <w:rPr>
          <w:rStyle w:val="StyleUnderline"/>
          <w:highlight w:val="cyan"/>
        </w:rPr>
        <w:t xml:space="preserve">we should </w:t>
      </w:r>
      <w:r w:rsidRPr="006F5B27">
        <w:rPr>
          <w:rStyle w:val="Emphasis"/>
          <w:highlight w:val="cyan"/>
        </w:rPr>
        <w:t>slow</w:t>
      </w:r>
      <w:r w:rsidRPr="006F5B27">
        <w:rPr>
          <w:rStyle w:val="StyleUnderline"/>
        </w:rPr>
        <w:t xml:space="preserve"> it </w:t>
      </w:r>
      <w:r w:rsidRPr="006F5B27">
        <w:rPr>
          <w:rStyle w:val="Emphasis"/>
          <w:highlight w:val="cyan"/>
        </w:rPr>
        <w:t>down</w:t>
      </w:r>
      <w:r w:rsidRPr="006F5B27">
        <w:rPr>
          <w:rStyle w:val="StyleUnderline"/>
          <w:highlight w:val="cyan"/>
        </w:rPr>
        <w:t xml:space="preserve"> until we’ve got </w:t>
      </w:r>
      <w:r w:rsidRPr="006F5B27">
        <w:rPr>
          <w:rStyle w:val="Emphasis"/>
          <w:highlight w:val="cyan"/>
        </w:rPr>
        <w:t>more</w:t>
      </w:r>
      <w:r w:rsidRPr="006F5B27">
        <w:rPr>
          <w:rStyle w:val="Emphasis"/>
        </w:rPr>
        <w:t xml:space="preserve"> technical </w:t>
      </w:r>
      <w:r w:rsidRPr="006F5B27">
        <w:rPr>
          <w:rStyle w:val="Emphasis"/>
          <w:highlight w:val="cyan"/>
        </w:rPr>
        <w:t>know-how</w:t>
      </w:r>
      <w:r w:rsidRPr="006F5B27">
        <w:rPr>
          <w:rStyle w:val="StyleUnderline"/>
          <w:highlight w:val="cyan"/>
        </w:rPr>
        <w:t xml:space="preserve"> and</w:t>
      </w:r>
      <w:r w:rsidRPr="006F5B27">
        <w:rPr>
          <w:rStyle w:val="StyleUnderline"/>
        </w:rPr>
        <w:t xml:space="preserve"> </w:t>
      </w:r>
      <w:r w:rsidRPr="006F5B27">
        <w:rPr>
          <w:rStyle w:val="Emphasis"/>
        </w:rPr>
        <w:t xml:space="preserve">more </w:t>
      </w:r>
      <w:r w:rsidRPr="006F5B27">
        <w:rPr>
          <w:rStyle w:val="Emphasis"/>
          <w:highlight w:val="cyan"/>
        </w:rPr>
        <w:t>reg</w:t>
      </w:r>
      <w:r w:rsidRPr="006F5B27">
        <w:rPr>
          <w:sz w:val="16"/>
          <w:szCs w:val="16"/>
        </w:rPr>
        <w:t>ulation</w:t>
      </w:r>
      <w:r w:rsidRPr="006F5B27">
        <w:rPr>
          <w:rStyle w:val="Emphasis"/>
          <w:highlight w:val="cyan"/>
        </w:rPr>
        <w:t>s</w:t>
      </w:r>
      <w:r w:rsidRPr="006F5B27">
        <w:rPr>
          <w:rStyle w:val="StyleUnderline"/>
          <w:highlight w:val="cyan"/>
        </w:rPr>
        <w:t xml:space="preserve"> to ensure these systems</w:t>
      </w:r>
      <w:r w:rsidRPr="006F5B27">
        <w:rPr>
          <w:rStyle w:val="StyleUnderline"/>
        </w:rPr>
        <w:t xml:space="preserve"> </w:t>
      </w:r>
      <w:r w:rsidRPr="006F5B27">
        <w:rPr>
          <w:rStyle w:val="Emphasis"/>
          <w:highlight w:val="cyan"/>
        </w:rPr>
        <w:t>don’t harm people</w:t>
      </w:r>
      <w:r w:rsidRPr="006F5B27">
        <w:rPr>
          <w:rStyle w:val="StyleUnderline"/>
        </w:rPr>
        <w:t>.</w:t>
      </w:r>
    </w:p>
    <w:p w14:paraId="7E2641B1" w14:textId="77777777" w:rsidR="00C35A7A" w:rsidRPr="006F5B27" w:rsidRDefault="00C35A7A" w:rsidP="00C35A7A">
      <w:pPr>
        <w:rPr>
          <w:sz w:val="16"/>
        </w:rPr>
      </w:pPr>
      <w:r w:rsidRPr="006F5B27">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w:t>
      </w:r>
      <w:r w:rsidRPr="006F5B27">
        <w:rPr>
          <w:rStyle w:val="StyleUnderline"/>
        </w:rPr>
        <w:t xml:space="preserve">If I could have it my way, I’d definitely be moving </w:t>
      </w:r>
      <w:r w:rsidRPr="006F5B27">
        <w:rPr>
          <w:rStyle w:val="Emphasis"/>
        </w:rPr>
        <w:t>much</w:t>
      </w:r>
      <w:r w:rsidRPr="006F5B27">
        <w:rPr>
          <w:sz w:val="16"/>
        </w:rPr>
        <w:t xml:space="preserve">, much </w:t>
      </w:r>
      <w:r w:rsidRPr="006F5B27">
        <w:rPr>
          <w:rStyle w:val="Emphasis"/>
        </w:rPr>
        <w:t>slower</w:t>
      </w:r>
      <w:r w:rsidRPr="006F5B27">
        <w:rPr>
          <w:sz w:val="16"/>
        </w:rPr>
        <w:t>.”</w:t>
      </w:r>
    </w:p>
    <w:p w14:paraId="1CB32E72" w14:textId="77777777" w:rsidR="00C35A7A" w:rsidRPr="006F5B27" w:rsidRDefault="00C35A7A" w:rsidP="00C35A7A">
      <w:pPr>
        <w:rPr>
          <w:rStyle w:val="StyleUnderline"/>
        </w:rPr>
      </w:pPr>
      <w:r w:rsidRPr="006F5B27">
        <w:rPr>
          <w:sz w:val="16"/>
        </w:rPr>
        <w:t xml:space="preserve">In her ideal world, we’d halt work on making AI more powerful for the next five to 10 years. </w:t>
      </w:r>
      <w:r w:rsidRPr="006F5B27">
        <w:rPr>
          <w:rStyle w:val="StyleUnderline"/>
          <w:highlight w:val="cyan"/>
        </w:rPr>
        <w:t xml:space="preserve">In the </w:t>
      </w:r>
      <w:r w:rsidRPr="006F5B27">
        <w:rPr>
          <w:rStyle w:val="Emphasis"/>
          <w:highlight w:val="cyan"/>
        </w:rPr>
        <w:t>meantime</w:t>
      </w:r>
      <w:r w:rsidRPr="006F5B27">
        <w:rPr>
          <w:rStyle w:val="StyleUnderline"/>
        </w:rPr>
        <w:t xml:space="preserve">, society could get used to the very powerful systems we already have, and </w:t>
      </w:r>
      <w:r w:rsidRPr="006F5B27">
        <w:rPr>
          <w:rStyle w:val="StyleUnderline"/>
          <w:highlight w:val="cyan"/>
        </w:rPr>
        <w:t xml:space="preserve">experts could do </w:t>
      </w:r>
      <w:r w:rsidRPr="006F5B27">
        <w:rPr>
          <w:rStyle w:val="Emphasis"/>
          <w:highlight w:val="cyan"/>
        </w:rPr>
        <w:t>as much safety research</w:t>
      </w:r>
      <w:r w:rsidRPr="006F5B27">
        <w:rPr>
          <w:rStyle w:val="Emphasis"/>
        </w:rPr>
        <w:t xml:space="preserve"> on them </w:t>
      </w:r>
      <w:r w:rsidRPr="006F5B27">
        <w:rPr>
          <w:rStyle w:val="Emphasis"/>
          <w:highlight w:val="cyan"/>
        </w:rPr>
        <w:t>as possible</w:t>
      </w:r>
      <w:r w:rsidRPr="006F5B27">
        <w:rPr>
          <w:sz w:val="16"/>
        </w:rPr>
        <w:t xml:space="preserve"> </w:t>
      </w:r>
      <w:r w:rsidRPr="006F5B27">
        <w:rPr>
          <w:rStyle w:val="StyleUnderline"/>
        </w:rPr>
        <w:t>until they hit diminishing returns</w:t>
      </w:r>
      <w:r w:rsidRPr="006F5B27">
        <w:rPr>
          <w:sz w:val="16"/>
        </w:rPr>
        <w:t>. Then they could make AI systems slightly more powerful, wait another five to 10 years, and do that process all over again.</w:t>
      </w:r>
    </w:p>
    <w:p w14:paraId="21098ABB" w14:textId="77777777" w:rsidR="00C35A7A" w:rsidRPr="006F5B27" w:rsidRDefault="00C35A7A" w:rsidP="00C35A7A">
      <w:pPr>
        <w:rPr>
          <w:sz w:val="8"/>
          <w:szCs w:val="8"/>
        </w:rPr>
      </w:pPr>
      <w:r w:rsidRPr="006F5B27">
        <w:rPr>
          <w:sz w:val="8"/>
          <w:szCs w:val="8"/>
        </w:rPr>
        <w:t>“I’d just slowly ease the world into this transition,” Cotra said. “I’m very scared because I think it’s not going to happen like that.”</w:t>
      </w:r>
    </w:p>
    <w:p w14:paraId="061BEE12" w14:textId="77777777" w:rsidR="00C35A7A" w:rsidRPr="006F5B27" w:rsidRDefault="00C35A7A" w:rsidP="00C35A7A">
      <w:pPr>
        <w:rPr>
          <w:sz w:val="8"/>
          <w:szCs w:val="8"/>
        </w:rPr>
      </w:pPr>
      <w:r w:rsidRPr="006F5B27">
        <w:rPr>
          <w:sz w:val="8"/>
          <w:szCs w:val="8"/>
        </w:rPr>
        <w:t>Why not? Because of the objections to slowing down AI progress. Let’s break down the three main ones, starting with the idea that rapid progress on AI is inevitable because of the strong financial drive for first-mover dominance in a research area that’s overwhelmingly private.</w:t>
      </w:r>
    </w:p>
    <w:p w14:paraId="7888DC9C" w14:textId="77777777" w:rsidR="00C35A7A" w:rsidRPr="006F5B27" w:rsidRDefault="00C35A7A" w:rsidP="00C35A7A">
      <w:pPr>
        <w:rPr>
          <w:sz w:val="8"/>
          <w:szCs w:val="8"/>
        </w:rPr>
      </w:pPr>
      <w:r w:rsidRPr="006F5B27">
        <w:rPr>
          <w:sz w:val="8"/>
          <w:szCs w:val="8"/>
        </w:rPr>
        <w:t>Objection 1: “Technological progress is inevitable, and trying to slow it down is futile”</w:t>
      </w:r>
    </w:p>
    <w:p w14:paraId="35845617" w14:textId="77777777" w:rsidR="00C35A7A" w:rsidRPr="006F5B27" w:rsidRDefault="00C35A7A" w:rsidP="00C35A7A">
      <w:pPr>
        <w:rPr>
          <w:sz w:val="8"/>
          <w:szCs w:val="8"/>
        </w:rPr>
      </w:pPr>
      <w:r w:rsidRPr="006F5B27">
        <w:rPr>
          <w:sz w:val="8"/>
          <w:szCs w:val="8"/>
        </w:rPr>
        <w:t>This is a myth the tech industry often tells itself and the rest of us.</w:t>
      </w:r>
    </w:p>
    <w:p w14:paraId="30E78F4A" w14:textId="77777777" w:rsidR="00C35A7A" w:rsidRPr="006F5B27" w:rsidRDefault="00C35A7A" w:rsidP="00C35A7A">
      <w:pPr>
        <w:rPr>
          <w:sz w:val="8"/>
          <w:szCs w:val="8"/>
        </w:rPr>
      </w:pPr>
      <w:r w:rsidRPr="006F5B27">
        <w:rPr>
          <w:sz w:val="8"/>
          <w:szCs w:val="8"/>
        </w:rPr>
        <w:t>“If we don’t build it, someone else will, so we might as well do it” is a common refrain I’ve heard when interviewing Silicon Valley technologists. They say you can’t halt the march of technological progress, which they liken to the natural laws of evolution: It’s unstoppable!</w:t>
      </w:r>
    </w:p>
    <w:p w14:paraId="3E70E90B" w14:textId="77777777" w:rsidR="00C35A7A" w:rsidRPr="006F5B27" w:rsidRDefault="00C35A7A" w:rsidP="00C35A7A">
      <w:pPr>
        <w:rPr>
          <w:sz w:val="8"/>
          <w:szCs w:val="8"/>
        </w:rPr>
      </w:pPr>
      <w:r w:rsidRPr="006F5B27">
        <w:rPr>
          <w:sz w:val="8"/>
          <w:szCs w:val="8"/>
        </w:rPr>
        <w:t>In fact, though, there are lots of technologies that we’ve decided not to build, or that we’ve built but placed very tight restrictions on — the kind of innovations where we need to balance substantial potential benefits and economic value with very real risk.</w:t>
      </w:r>
    </w:p>
    <w:p w14:paraId="0CA918B3" w14:textId="77777777" w:rsidR="00C35A7A" w:rsidRPr="006F5B27" w:rsidRDefault="00C35A7A" w:rsidP="00C35A7A">
      <w:pPr>
        <w:rPr>
          <w:sz w:val="8"/>
          <w:szCs w:val="8"/>
        </w:rPr>
      </w:pPr>
      <w:r w:rsidRPr="006F5B27">
        <w:rPr>
          <w:sz w:val="8"/>
          <w:szCs w:val="8"/>
        </w:rPr>
        <w:t>“The FDA banned human trials of strep A vaccines from the ’70s to the 2000s, in spite of 500,000 global deaths every year,” Katja Grace, the lead researcher at AI Impacts, notes. The “genetic modification of foods, gene drives, [and] early recombinant DNA researchers famously organized a moratorium and then ongoing research guidelines including prohibition of certain experiments (see the Asilomar Conference).”</w:t>
      </w:r>
    </w:p>
    <w:p w14:paraId="4E254C5D" w14:textId="77777777" w:rsidR="00C35A7A" w:rsidRPr="006F5B27" w:rsidRDefault="00C35A7A" w:rsidP="00C35A7A">
      <w:pPr>
        <w:rPr>
          <w:sz w:val="8"/>
          <w:szCs w:val="8"/>
        </w:rPr>
      </w:pPr>
      <w:r w:rsidRPr="006F5B27">
        <w:rPr>
          <w:sz w:val="8"/>
          <w:szCs w:val="8"/>
        </w:rPr>
        <w:t>Although there’s no law of nature pushing us to create certain technologies ... there are such strong incentives pushing us to create a given technology that it can feel as inevitable as, say, gravity</w:t>
      </w:r>
    </w:p>
    <w:p w14:paraId="07EF749D" w14:textId="77777777" w:rsidR="00C35A7A" w:rsidRPr="006F5B27" w:rsidRDefault="00C35A7A" w:rsidP="00C35A7A">
      <w:pPr>
        <w:rPr>
          <w:sz w:val="8"/>
          <w:szCs w:val="8"/>
        </w:rPr>
      </w:pPr>
      <w:r w:rsidRPr="006F5B27">
        <w:rPr>
          <w:sz w:val="8"/>
          <w:szCs w:val="8"/>
        </w:rPr>
        <w:t>The cloning of humans or genetic manipulation of humans, she adds, is “a notable example of an economically valuable technology that is to my knowledge barely pursued across different countries, without explicit coordination between those countries, even though it would make those countries more competitive.”</w:t>
      </w:r>
    </w:p>
    <w:p w14:paraId="085962EF" w14:textId="77777777" w:rsidR="00C35A7A" w:rsidRPr="006F5B27" w:rsidRDefault="00C35A7A" w:rsidP="00C35A7A">
      <w:pPr>
        <w:rPr>
          <w:sz w:val="8"/>
          <w:szCs w:val="8"/>
        </w:rPr>
      </w:pPr>
      <w:r w:rsidRPr="006F5B27">
        <w:rPr>
          <w:sz w:val="8"/>
          <w:szCs w:val="8"/>
        </w:rPr>
        <w:t>But whereas biomedicine has many built-in mechanisms that slow things down (think institutional review boards and the ethics of “first, do no harm”), the world of tech — and AI in particular — does not. Just the opposite: The slogan here is “move fast and break things,” as Mark Zuckerberg infamously said.</w:t>
      </w:r>
    </w:p>
    <w:p w14:paraId="683531A1" w14:textId="77777777" w:rsidR="00C35A7A" w:rsidRPr="006F5B27" w:rsidRDefault="00C35A7A" w:rsidP="00C35A7A">
      <w:pPr>
        <w:rPr>
          <w:sz w:val="8"/>
          <w:szCs w:val="8"/>
        </w:rPr>
      </w:pPr>
      <w:r w:rsidRPr="006F5B27">
        <w:rPr>
          <w:sz w:val="8"/>
          <w:szCs w:val="8"/>
        </w:rPr>
        <w:t>Although there’s no law of nature pushing us to create certain technologies — that’s something humans decide to do or not do — in some cases, there are such strong incentives pushing us to create a given technology that it can feel as inevitable as, say, gravity.</w:t>
      </w:r>
    </w:p>
    <w:p w14:paraId="5BBDE047" w14:textId="77777777" w:rsidR="00C35A7A" w:rsidRPr="006F5B27" w:rsidRDefault="00C35A7A" w:rsidP="00C35A7A">
      <w:pPr>
        <w:rPr>
          <w:sz w:val="8"/>
          <w:szCs w:val="8"/>
        </w:rPr>
      </w:pPr>
      <w:r w:rsidRPr="006F5B27">
        <w:rPr>
          <w:sz w:val="8"/>
          <w:szCs w:val="8"/>
        </w:rPr>
        <w:t>As the team at Anthropic, an AI safety and research company, put it in a paper last year, “The economic incentives to build such [AI] models, and the prestige incentives to announce them, are quite strong.” By one estimate, the size of the generative AI market alone could pass $100 billion by the end of the decade — and Silicon Valley is only too aware of the first-mover advantage on new technology.</w:t>
      </w:r>
    </w:p>
    <w:p w14:paraId="1E51E820" w14:textId="77777777" w:rsidR="00C35A7A" w:rsidRPr="006F5B27" w:rsidRDefault="00C35A7A" w:rsidP="00C35A7A">
      <w:pPr>
        <w:rPr>
          <w:sz w:val="8"/>
          <w:szCs w:val="8"/>
        </w:rPr>
      </w:pPr>
      <w:r w:rsidRPr="006F5B27">
        <w:rPr>
          <w:sz w:val="8"/>
          <w:szCs w:val="8"/>
        </w:rPr>
        <w:t>But it’s easy to see how these incentives may be misaligned for producing AI that truly benefits all of humanity. As DeepMind founder Demis Hassabis tweeted last year, “It’s important *NOT* to ‘move fast and break things’ for tech as important as AI.” Rather than assuming that other actors will inevitably create and deploy these models, so there’s no point in holding off, we should ask the question: How can we actually change the underlying incentive structure that drives all actors?</w:t>
      </w:r>
    </w:p>
    <w:p w14:paraId="4742CF6B" w14:textId="77777777" w:rsidR="00C35A7A" w:rsidRPr="006F5B27" w:rsidRDefault="00C35A7A" w:rsidP="00C35A7A">
      <w:pPr>
        <w:rPr>
          <w:sz w:val="8"/>
          <w:szCs w:val="8"/>
        </w:rPr>
      </w:pPr>
      <w:r w:rsidRPr="006F5B27">
        <w:rPr>
          <w:sz w:val="8"/>
          <w:szCs w:val="8"/>
        </w:rPr>
        <w:t>The Anthropic team offers several ideas, one of which gets at the heart of something that makes AI so different from past transformative technologies like nuclear weapons or bioengineering: the central role of private companies. Over the past few years, a lot of the splashiest AI research has been migrating from academia to industry. To run large-scale AI experiments these days, you need a ton of computing power — more than 300,000 times what you needed a decade ago — as well as top technical talent. That’s both expensive and scarce, and the resulting cost is often prohibitive in an academic setting.</w:t>
      </w:r>
    </w:p>
    <w:p w14:paraId="691C13C3" w14:textId="77777777" w:rsidR="00C35A7A" w:rsidRPr="006F5B27" w:rsidRDefault="00C35A7A" w:rsidP="00C35A7A">
      <w:pPr>
        <w:rPr>
          <w:sz w:val="8"/>
          <w:szCs w:val="8"/>
        </w:rPr>
      </w:pPr>
      <w:r w:rsidRPr="006F5B27">
        <w:rPr>
          <w:sz w:val="8"/>
          <w:szCs w:val="8"/>
        </w:rPr>
        <w:t>So one solution would be to give more resources to academic researchers; since they don’t have a profit incentive to commercially deploy their models quickly the same way industry researchers do, they can serve as a counterweight. Specifically, countries could develop national research clouds to give academics access to free, or at least cheap, computing power; there’s already an example of this in Canada, and Stanford’s Institute for Human-Centered Artificial Intelligence has put forward a similar idea for the US.</w:t>
      </w:r>
    </w:p>
    <w:p w14:paraId="752EFC26" w14:textId="77777777" w:rsidR="00C35A7A" w:rsidRPr="006F5B27" w:rsidRDefault="00C35A7A" w:rsidP="00C35A7A">
      <w:pPr>
        <w:rPr>
          <w:sz w:val="8"/>
          <w:szCs w:val="8"/>
        </w:rPr>
      </w:pPr>
      <w:r w:rsidRPr="006F5B27">
        <w:rPr>
          <w:sz w:val="8"/>
          <w:szCs w:val="8"/>
        </w:rPr>
        <w:t>Another way to shift incentives is through stigmatizing certain types of AI work. Don’t underestimate this one. Companies care about their reputations, which affect their bottom line. Creating broad public consensus that some AI work is unhelpful or unhelpfully fast, so that companies doing that work get shamed instead of celebrated, could change companies’ decisions.</w:t>
      </w:r>
    </w:p>
    <w:p w14:paraId="268C359E" w14:textId="77777777" w:rsidR="00C35A7A" w:rsidRPr="006F5B27" w:rsidRDefault="00C35A7A" w:rsidP="00C35A7A">
      <w:pPr>
        <w:rPr>
          <w:sz w:val="8"/>
          <w:szCs w:val="8"/>
        </w:rPr>
      </w:pPr>
      <w:r w:rsidRPr="006F5B27">
        <w:rPr>
          <w:sz w:val="8"/>
          <w:szCs w:val="8"/>
        </w:rPr>
        <w:t>The Anthropic team also recommends exploring regulation that would change the incentives. “To do this,” they write, “there will be a combination of soft regulation (e.g., the creation of voluntary best practices by industry, academia, civil society, and government), and hard regulation (e.g., transferring these best practices into standards and legislation).”</w:t>
      </w:r>
    </w:p>
    <w:p w14:paraId="6BF1B2F5" w14:textId="77777777" w:rsidR="00C35A7A" w:rsidRPr="006F5B27" w:rsidRDefault="00C35A7A" w:rsidP="00C35A7A">
      <w:pPr>
        <w:rPr>
          <w:sz w:val="8"/>
          <w:szCs w:val="8"/>
        </w:rPr>
      </w:pPr>
      <w:r w:rsidRPr="006F5B27">
        <w:rPr>
          <w:sz w:val="8"/>
          <w:szCs w:val="8"/>
        </w:rPr>
        <w:t>Grace proposes another idea: We could alter the publishing system to reduce research dissemination in some cases. A journal could verify research results and release the fact of their publication without releasing any details that could help other labs go faster.</w:t>
      </w:r>
    </w:p>
    <w:p w14:paraId="326B4290" w14:textId="77777777" w:rsidR="00C35A7A" w:rsidRPr="006F5B27" w:rsidRDefault="00C35A7A" w:rsidP="00C35A7A">
      <w:pPr>
        <w:rPr>
          <w:sz w:val="8"/>
          <w:szCs w:val="8"/>
        </w:rPr>
      </w:pPr>
      <w:r w:rsidRPr="006F5B27">
        <w:rPr>
          <w:sz w:val="8"/>
          <w:szCs w:val="8"/>
        </w:rPr>
        <w:t>This idea might sound pretty out there, but at least one major AI company takes for granted that changes to publishing norms will become necessary. OpenAI’s charter notes, “we expect that safety and security concerns will reduce our traditional publishing in the future.”</w:t>
      </w:r>
    </w:p>
    <w:p w14:paraId="57E554F8" w14:textId="77777777" w:rsidR="00C35A7A" w:rsidRPr="006F5B27" w:rsidRDefault="00C35A7A" w:rsidP="00C35A7A">
      <w:pPr>
        <w:rPr>
          <w:sz w:val="8"/>
          <w:szCs w:val="8"/>
        </w:rPr>
      </w:pPr>
      <w:r w:rsidRPr="006F5B27">
        <w:rPr>
          <w:sz w:val="8"/>
          <w:szCs w:val="8"/>
        </w:rPr>
        <w:t>Plus, this kind of thing has been done before. Consider how Leo Szilard, the physicist who patented the nuclear chain reaction in 1934, arranged to mitigate the spread of research so it wouldn’t help Nazi Germany create nuclear weapons. First, he asked the British War Office to hold his patent in secret. Then, after the 1938 discovery of fission, Szilard worked to convince other scientists to keep their discoveries under wraps. He was partly successful — until fears that Nazi Germany would develop an atomic bomb prompted Szilard to write a letter with Albert Einstein to President Franklin D. Roosevelt, urging him to start a US nuclear program. That became the Manhattan Project, which ultimately ended with the destruction of Hiroshima and Nagasaki and the dawn of the nuclear age.</w:t>
      </w:r>
    </w:p>
    <w:p w14:paraId="13F992F3" w14:textId="77777777" w:rsidR="00C35A7A" w:rsidRPr="006F5B27" w:rsidRDefault="00C35A7A" w:rsidP="00C35A7A">
      <w:pPr>
        <w:rPr>
          <w:sz w:val="16"/>
        </w:rPr>
      </w:pPr>
      <w:r w:rsidRPr="006F5B27">
        <w:rPr>
          <w:sz w:val="16"/>
        </w:rPr>
        <w:t>And that brings us to the second objection ...</w:t>
      </w:r>
    </w:p>
    <w:p w14:paraId="68873A7C" w14:textId="77777777" w:rsidR="00C35A7A" w:rsidRPr="006F5B27" w:rsidRDefault="00C35A7A" w:rsidP="00C35A7A">
      <w:pPr>
        <w:rPr>
          <w:sz w:val="16"/>
        </w:rPr>
      </w:pPr>
      <w:r w:rsidRPr="006F5B27">
        <w:rPr>
          <w:rStyle w:val="Emphasis"/>
          <w:highlight w:val="cyan"/>
        </w:rPr>
        <w:t>Objection</w:t>
      </w:r>
      <w:r w:rsidRPr="006F5B27">
        <w:rPr>
          <w:rStyle w:val="Emphasis"/>
        </w:rPr>
        <w:t xml:space="preserve"> 2</w:t>
      </w:r>
      <w:r w:rsidRPr="006F5B27">
        <w:rPr>
          <w:sz w:val="16"/>
        </w:rPr>
        <w:t xml:space="preserve">: “We don’t want to lose an AI arms race with </w:t>
      </w:r>
      <w:r w:rsidRPr="006F5B27">
        <w:rPr>
          <w:rStyle w:val="Emphasis"/>
          <w:highlight w:val="cyan"/>
        </w:rPr>
        <w:t>China</w:t>
      </w:r>
      <w:r w:rsidRPr="006F5B27">
        <w:rPr>
          <w:sz w:val="16"/>
        </w:rPr>
        <w:t>”</w:t>
      </w:r>
    </w:p>
    <w:p w14:paraId="26DB8875" w14:textId="77777777" w:rsidR="00C35A7A" w:rsidRPr="006F5B27" w:rsidRDefault="00C35A7A" w:rsidP="00C35A7A">
      <w:pPr>
        <w:rPr>
          <w:sz w:val="16"/>
        </w:rPr>
      </w:pPr>
      <w:r w:rsidRPr="006F5B27">
        <w:rPr>
          <w:sz w:val="16"/>
        </w:rPr>
        <w:t>You might believe that slowing down a new technology is possible but still think it’s not desirable. Maybe you think the US would be foolish to slow down AI progress because that could mean losing an arms race with China.</w:t>
      </w:r>
    </w:p>
    <w:p w14:paraId="4F0EA913" w14:textId="77777777" w:rsidR="00C35A7A" w:rsidRPr="006F5B27" w:rsidRDefault="00C35A7A" w:rsidP="00C35A7A">
      <w:pPr>
        <w:rPr>
          <w:sz w:val="16"/>
        </w:rPr>
      </w:pPr>
      <w:r w:rsidRPr="006F5B27">
        <w:rPr>
          <w:rStyle w:val="StyleUnderline"/>
        </w:rPr>
        <w:lastRenderedPageBreak/>
        <w:t xml:space="preserve">This </w:t>
      </w:r>
      <w:r w:rsidRPr="006F5B27">
        <w:rPr>
          <w:rStyle w:val="Emphasis"/>
        </w:rPr>
        <w:t>arms race narrative</w:t>
      </w:r>
      <w:r w:rsidRPr="006F5B27">
        <w:rPr>
          <w:rStyle w:val="StyleUnderline"/>
        </w:rPr>
        <w:t xml:space="preserve"> has become incredibly popular</w:t>
      </w:r>
      <w:r w:rsidRPr="006F5B27">
        <w:rPr>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00791D11" w14:textId="77777777" w:rsidR="00C35A7A" w:rsidRPr="006F5B27" w:rsidRDefault="00C35A7A" w:rsidP="00C35A7A">
      <w:pPr>
        <w:rPr>
          <w:sz w:val="16"/>
        </w:rPr>
      </w:pPr>
      <w:r w:rsidRPr="006F5B27">
        <w:rPr>
          <w:sz w:val="16"/>
        </w:rPr>
        <w:t>“The problem with the idea of a race is that it implies that all that matters is who’s a nose ahead when they cross the finish line”</w:t>
      </w:r>
    </w:p>
    <w:p w14:paraId="415CBC83" w14:textId="77777777" w:rsidR="00C35A7A" w:rsidRPr="006F5B27" w:rsidRDefault="00C35A7A" w:rsidP="00C35A7A">
      <w:pPr>
        <w:rPr>
          <w:sz w:val="16"/>
        </w:rPr>
      </w:pPr>
      <w:r w:rsidRPr="006F5B27">
        <w:rPr>
          <w:rStyle w:val="StyleUnderline"/>
        </w:rPr>
        <w:t xml:space="preserve">But this narrative is too </w:t>
      </w:r>
      <w:r w:rsidRPr="006F5B27">
        <w:rPr>
          <w:rStyle w:val="Emphasis"/>
        </w:rPr>
        <w:t>simplistic</w:t>
      </w:r>
      <w:r w:rsidRPr="006F5B27">
        <w:rPr>
          <w:sz w:val="16"/>
        </w:rPr>
        <w:t>. For one thing, remember that AI is not just one thing with one purpose, like the atomic bomb. It’s a much more general-purpose technology, like electricity.</w:t>
      </w:r>
    </w:p>
    <w:p w14:paraId="1DB8D54B" w14:textId="77777777" w:rsidR="00C35A7A" w:rsidRPr="006F5B27" w:rsidRDefault="00C35A7A" w:rsidP="00C35A7A">
      <w:pPr>
        <w:rPr>
          <w:sz w:val="16"/>
        </w:rPr>
      </w:pPr>
      <w:r w:rsidRPr="006F5B27">
        <w:rPr>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56DB6C2C" w14:textId="77777777" w:rsidR="00C35A7A" w:rsidRPr="006F5B27" w:rsidRDefault="00C35A7A" w:rsidP="00C35A7A">
      <w:pPr>
        <w:rPr>
          <w:sz w:val="16"/>
        </w:rPr>
      </w:pPr>
      <w:r w:rsidRPr="006F5B27">
        <w:rPr>
          <w:sz w:val="16"/>
        </w:rPr>
        <w:t>As Toner has argued elsewhere, “</w:t>
      </w:r>
      <w:r w:rsidRPr="006F5B27">
        <w:rPr>
          <w:rStyle w:val="StyleUnderline"/>
        </w:rPr>
        <w:t>It’s a little strange to say, ‘Oh, who’s going to get AI first? Who’s going to get electricity first</w:t>
      </w:r>
      <w:r w:rsidRPr="006F5B27">
        <w:rPr>
          <w:sz w:val="16"/>
        </w:rPr>
        <w:t>?’ It seems more like ‘Who’s going to use it in what ways, and who’s going to be able to deploy it and actually have it be in widespread use?’”</w:t>
      </w:r>
    </w:p>
    <w:p w14:paraId="3AD1AA3A" w14:textId="77777777" w:rsidR="00C35A7A" w:rsidRPr="006F5B27" w:rsidRDefault="00C35A7A" w:rsidP="00C35A7A">
      <w:pPr>
        <w:rPr>
          <w:sz w:val="16"/>
        </w:rPr>
      </w:pPr>
      <w:r w:rsidRPr="006F5B27">
        <w:rPr>
          <w:sz w:val="16"/>
        </w:rPr>
        <w:t xml:space="preserve">The upshot: </w:t>
      </w:r>
      <w:r w:rsidRPr="006F5B27">
        <w:rPr>
          <w:rStyle w:val="StyleUnderline"/>
        </w:rPr>
        <w:t>What matters here isn’t just speed, but norms</w:t>
      </w:r>
      <w:r w:rsidRPr="006F5B27">
        <w:rPr>
          <w:sz w:val="16"/>
        </w:rPr>
        <w:t>. We should be concerned about which norms different countries are adopting when it comes to developing, deploying, and regulating AI.</w:t>
      </w:r>
    </w:p>
    <w:p w14:paraId="187C4F89" w14:textId="77777777" w:rsidR="00C35A7A" w:rsidRPr="006F5B27" w:rsidRDefault="00C35A7A" w:rsidP="00C35A7A">
      <w:pPr>
        <w:rPr>
          <w:sz w:val="16"/>
        </w:rPr>
      </w:pPr>
      <w:r w:rsidRPr="006F5B27">
        <w:rPr>
          <w:sz w:val="16"/>
        </w:rPr>
        <w:t xml:space="preserve">Jeffrey Ding, an assistant professor of political science at George Washington University, told me that </w:t>
      </w:r>
      <w:r w:rsidRPr="006F5B27">
        <w:rPr>
          <w:rStyle w:val="StyleUnderline"/>
          <w:highlight w:val="cyan"/>
        </w:rPr>
        <w:t xml:space="preserve">China has shown interest in </w:t>
      </w:r>
      <w:r w:rsidRPr="006F5B27">
        <w:rPr>
          <w:rStyle w:val="Emphasis"/>
          <w:highlight w:val="cyan"/>
        </w:rPr>
        <w:t>regulating AI</w:t>
      </w:r>
      <w:r w:rsidRPr="006F5B27">
        <w:rPr>
          <w:rStyle w:val="StyleUnderline"/>
        </w:rPr>
        <w:t xml:space="preserve"> in some ways, </w:t>
      </w:r>
      <w:r w:rsidRPr="006F5B27">
        <w:rPr>
          <w:rStyle w:val="StyleUnderline"/>
          <w:highlight w:val="cyan"/>
        </w:rPr>
        <w:t>though</w:t>
      </w:r>
      <w:r w:rsidRPr="006F5B27">
        <w:rPr>
          <w:rStyle w:val="StyleUnderline"/>
        </w:rPr>
        <w:t xml:space="preserve"> </w:t>
      </w:r>
      <w:r w:rsidRPr="006F5B27">
        <w:rPr>
          <w:rStyle w:val="StyleUnderline"/>
          <w:highlight w:val="cyan"/>
        </w:rPr>
        <w:t>Americans don’t</w:t>
      </w:r>
      <w:r w:rsidRPr="006F5B27">
        <w:rPr>
          <w:rStyle w:val="StyleUnderline"/>
        </w:rPr>
        <w:t xml:space="preserve"> seem to </w:t>
      </w:r>
      <w:r w:rsidRPr="006F5B27">
        <w:rPr>
          <w:rStyle w:val="Emphasis"/>
          <w:highlight w:val="cyan"/>
        </w:rPr>
        <w:t>pay much attention</w:t>
      </w:r>
      <w:r w:rsidRPr="006F5B27">
        <w:rPr>
          <w:rStyle w:val="StyleUnderline"/>
        </w:rPr>
        <w:t xml:space="preserve"> to that</w:t>
      </w:r>
      <w:r w:rsidRPr="006F5B27">
        <w:rPr>
          <w:sz w:val="16"/>
        </w:rPr>
        <w:t>. “</w:t>
      </w:r>
      <w:r w:rsidRPr="006F5B27">
        <w:rPr>
          <w:rStyle w:val="StyleUnderline"/>
          <w:highlight w:val="cyan"/>
        </w:rPr>
        <w:t xml:space="preserve">The </w:t>
      </w:r>
      <w:r w:rsidRPr="006F5B27">
        <w:rPr>
          <w:rStyle w:val="Emphasis"/>
          <w:highlight w:val="cyan"/>
        </w:rPr>
        <w:t>boogeyman</w:t>
      </w:r>
      <w:r w:rsidRPr="006F5B27">
        <w:rPr>
          <w:rStyle w:val="StyleUnderline"/>
          <w:highlight w:val="cyan"/>
        </w:rPr>
        <w:t xml:space="preserve"> of a China that will push ahead without</w:t>
      </w:r>
      <w:r w:rsidRPr="006F5B27">
        <w:rPr>
          <w:rStyle w:val="StyleUnderline"/>
        </w:rPr>
        <w:t xml:space="preserve"> any </w:t>
      </w:r>
      <w:r w:rsidRPr="006F5B27">
        <w:rPr>
          <w:rStyle w:val="StyleUnderline"/>
          <w:highlight w:val="cyan"/>
        </w:rPr>
        <w:t>reg</w:t>
      </w:r>
      <w:r w:rsidRPr="006F5B27">
        <w:rPr>
          <w:sz w:val="16"/>
        </w:rPr>
        <w:t>ulation</w:t>
      </w:r>
      <w:r w:rsidRPr="006F5B27">
        <w:rPr>
          <w:rStyle w:val="StyleUnderline"/>
          <w:highlight w:val="cyan"/>
        </w:rPr>
        <w:t>s</w:t>
      </w:r>
      <w:r w:rsidRPr="006F5B27">
        <w:rPr>
          <w:rStyle w:val="StyleUnderline"/>
        </w:rPr>
        <w:t xml:space="preserve"> </w:t>
      </w:r>
      <w:r w:rsidRPr="006F5B27">
        <w:rPr>
          <w:rStyle w:val="StyleUnderline"/>
          <w:highlight w:val="cyan"/>
        </w:rPr>
        <w:t>might be</w:t>
      </w:r>
      <w:r w:rsidRPr="006F5B27">
        <w:rPr>
          <w:sz w:val="16"/>
          <w:szCs w:val="16"/>
        </w:rPr>
        <w:t xml:space="preserve"> </w:t>
      </w:r>
      <w:r w:rsidRPr="006F5B27">
        <w:rPr>
          <w:sz w:val="16"/>
        </w:rPr>
        <w:t xml:space="preserve">a </w:t>
      </w:r>
      <w:r w:rsidRPr="006F5B27">
        <w:rPr>
          <w:rStyle w:val="Emphasis"/>
          <w:highlight w:val="cyan"/>
        </w:rPr>
        <w:t>flawed</w:t>
      </w:r>
      <w:r w:rsidRPr="006F5B27">
        <w:rPr>
          <w:sz w:val="16"/>
        </w:rPr>
        <w:t xml:space="preserve"> conception,” he said.</w:t>
      </w:r>
    </w:p>
    <w:p w14:paraId="7403F3CA" w14:textId="77777777" w:rsidR="00C35A7A" w:rsidRPr="006F5B27" w:rsidRDefault="00C35A7A" w:rsidP="00C35A7A">
      <w:pPr>
        <w:rPr>
          <w:rStyle w:val="StyleUnderline"/>
        </w:rPr>
      </w:pPr>
      <w:r w:rsidRPr="006F5B27">
        <w:rPr>
          <w:sz w:val="16"/>
        </w:rPr>
        <w:t>In fact, he added, “</w:t>
      </w:r>
      <w:r w:rsidRPr="006F5B27">
        <w:rPr>
          <w:rStyle w:val="StyleUnderline"/>
        </w:rPr>
        <w:t xml:space="preserve">China could take an </w:t>
      </w:r>
      <w:r w:rsidRPr="006F5B27">
        <w:rPr>
          <w:rStyle w:val="Emphasis"/>
        </w:rPr>
        <w:t>even slower approach</w:t>
      </w:r>
      <w:r w:rsidRPr="006F5B27">
        <w:rPr>
          <w:rStyle w:val="StyleUnderline"/>
        </w:rPr>
        <w:t xml:space="preserve"> [than the </w:t>
      </w:r>
      <w:r w:rsidRPr="006F5B27">
        <w:rPr>
          <w:rStyle w:val="Emphasis"/>
        </w:rPr>
        <w:t>US</w:t>
      </w:r>
      <w:r w:rsidRPr="006F5B27">
        <w:rPr>
          <w:rStyle w:val="StyleUnderline"/>
        </w:rPr>
        <w:t>] to developing AI</w:t>
      </w:r>
      <w:r w:rsidRPr="006F5B27">
        <w:rPr>
          <w:sz w:val="16"/>
        </w:rPr>
        <w:t xml:space="preserve">, just </w:t>
      </w:r>
      <w:r w:rsidRPr="006F5B27">
        <w:rPr>
          <w:rStyle w:val="StyleUnderline"/>
          <w:highlight w:val="cyan"/>
        </w:rPr>
        <w:t>because the government is</w:t>
      </w:r>
      <w:r w:rsidRPr="006F5B27">
        <w:rPr>
          <w:rStyle w:val="StyleUnderline"/>
        </w:rPr>
        <w:t xml:space="preserve"> so </w:t>
      </w:r>
      <w:r w:rsidRPr="006F5B27">
        <w:rPr>
          <w:rStyle w:val="Emphasis"/>
          <w:highlight w:val="cyan"/>
        </w:rPr>
        <w:t>concerned</w:t>
      </w:r>
      <w:r w:rsidRPr="006F5B27">
        <w:rPr>
          <w:rStyle w:val="StyleUnderline"/>
          <w:highlight w:val="cyan"/>
        </w:rPr>
        <w:t xml:space="preserve"> about having </w:t>
      </w:r>
      <w:r w:rsidRPr="006F5B27">
        <w:rPr>
          <w:rStyle w:val="Emphasis"/>
          <w:highlight w:val="cyan"/>
        </w:rPr>
        <w:t>secure and controllable tech</w:t>
      </w:r>
      <w:r w:rsidRPr="006F5B27">
        <w:rPr>
          <w:sz w:val="16"/>
        </w:rPr>
        <w:t xml:space="preserve">nology.” </w:t>
      </w:r>
      <w:r w:rsidRPr="006F5B27">
        <w:rPr>
          <w:rStyle w:val="StyleUnderline"/>
          <w:highlight w:val="cyan"/>
        </w:rPr>
        <w:t xml:space="preserve">An </w:t>
      </w:r>
      <w:r w:rsidRPr="006F5B27">
        <w:rPr>
          <w:rStyle w:val="Emphasis"/>
          <w:highlight w:val="cyan"/>
        </w:rPr>
        <w:t>unpredictably mouthy</w:t>
      </w:r>
      <w:r w:rsidRPr="006F5B27">
        <w:rPr>
          <w:rStyle w:val="StyleUnderline"/>
          <w:highlight w:val="cyan"/>
        </w:rPr>
        <w:t xml:space="preserve"> tech</w:t>
      </w:r>
      <w:r w:rsidRPr="006F5B27">
        <w:rPr>
          <w:rStyle w:val="StyleUnderline"/>
        </w:rPr>
        <w:t>nology like ChatGPT</w:t>
      </w:r>
      <w:r w:rsidRPr="006F5B27">
        <w:rPr>
          <w:sz w:val="16"/>
        </w:rPr>
        <w:t xml:space="preserve">, for example, </w:t>
      </w:r>
      <w:r w:rsidRPr="006F5B27">
        <w:rPr>
          <w:rStyle w:val="StyleUnderline"/>
          <w:highlight w:val="cyan"/>
        </w:rPr>
        <w:t xml:space="preserve">could be </w:t>
      </w:r>
      <w:r w:rsidRPr="006F5B27">
        <w:rPr>
          <w:rStyle w:val="Emphasis"/>
          <w:highlight w:val="cyan"/>
        </w:rPr>
        <w:t>nightmarish</w:t>
      </w:r>
      <w:r w:rsidRPr="006F5B27">
        <w:rPr>
          <w:rStyle w:val="StyleUnderline"/>
          <w:highlight w:val="cyan"/>
        </w:rPr>
        <w:t xml:space="preserve"> to the </w:t>
      </w:r>
      <w:r w:rsidRPr="006F5B27">
        <w:rPr>
          <w:rStyle w:val="Emphasis"/>
          <w:highlight w:val="cyan"/>
        </w:rPr>
        <w:t>C</w:t>
      </w:r>
      <w:r w:rsidRPr="006F5B27">
        <w:rPr>
          <w:sz w:val="16"/>
        </w:rPr>
        <w:t xml:space="preserve">hinese </w:t>
      </w:r>
      <w:r w:rsidRPr="006F5B27">
        <w:rPr>
          <w:rStyle w:val="Emphasis"/>
          <w:highlight w:val="cyan"/>
        </w:rPr>
        <w:t>C</w:t>
      </w:r>
      <w:r w:rsidRPr="006F5B27">
        <w:rPr>
          <w:sz w:val="16"/>
        </w:rPr>
        <w:t xml:space="preserve">ommunist </w:t>
      </w:r>
      <w:r w:rsidRPr="006F5B27">
        <w:rPr>
          <w:rStyle w:val="Emphasis"/>
          <w:highlight w:val="cyan"/>
        </w:rPr>
        <w:t>P</w:t>
      </w:r>
      <w:r w:rsidRPr="006F5B27">
        <w:rPr>
          <w:sz w:val="16"/>
        </w:rPr>
        <w:t xml:space="preserve">arty, </w:t>
      </w:r>
      <w:r w:rsidRPr="006F5B27">
        <w:rPr>
          <w:rStyle w:val="StyleUnderline"/>
        </w:rPr>
        <w:t>which likes to keep a tight lid on</w:t>
      </w:r>
      <w:r w:rsidRPr="006F5B27">
        <w:rPr>
          <w:sz w:val="16"/>
        </w:rPr>
        <w:t xml:space="preserve"> discussions about </w:t>
      </w:r>
      <w:r w:rsidRPr="006F5B27">
        <w:rPr>
          <w:rStyle w:val="StyleUnderline"/>
        </w:rPr>
        <w:t>politically sensitive topics.</w:t>
      </w:r>
    </w:p>
    <w:p w14:paraId="56AC6EFD" w14:textId="77777777" w:rsidR="00C35A7A" w:rsidRPr="006F5B27" w:rsidRDefault="00C35A7A" w:rsidP="00C35A7A">
      <w:pPr>
        <w:rPr>
          <w:sz w:val="16"/>
        </w:rPr>
      </w:pPr>
      <w:r w:rsidRPr="006F5B27">
        <w:rPr>
          <w:sz w:val="16"/>
        </w:rPr>
        <w:t>However, given how intertwined China’s military and tech sectors are, many people still perceive there to be a classic arms race afoot. At the same meeting between Microsoft executives and reporters days after the launch of the new Bing, I asked whether the US should slow down AI progress. I was told we can’t afford to because we’re in a two-horse race between the US and China.</w:t>
      </w:r>
    </w:p>
    <w:p w14:paraId="302ABB40" w14:textId="77777777" w:rsidR="00C35A7A" w:rsidRPr="006F5B27" w:rsidRDefault="00C35A7A" w:rsidP="00C35A7A">
      <w:pPr>
        <w:rPr>
          <w:sz w:val="16"/>
        </w:rPr>
      </w:pPr>
      <w:r w:rsidRPr="006F5B27">
        <w:rPr>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725E49D5" w14:textId="77777777" w:rsidR="00C35A7A" w:rsidRPr="006F5B27" w:rsidRDefault="00C35A7A" w:rsidP="00C35A7A">
      <w:pPr>
        <w:rPr>
          <w:sz w:val="16"/>
        </w:rPr>
      </w:pPr>
      <w:r w:rsidRPr="006F5B27">
        <w:rPr>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26436A70" w14:textId="77777777" w:rsidR="00C35A7A" w:rsidRPr="006F5B27" w:rsidRDefault="00C35A7A" w:rsidP="00C35A7A">
      <w:pPr>
        <w:rPr>
          <w:sz w:val="16"/>
        </w:rPr>
      </w:pPr>
      <w:r w:rsidRPr="006F5B27">
        <w:rPr>
          <w:sz w:val="16"/>
        </w:rPr>
        <w:t xml:space="preserve">But even if you think your country has better values and cares more about safety, and </w:t>
      </w:r>
      <w:r w:rsidRPr="006F5B27">
        <w:rPr>
          <w:rStyle w:val="StyleUnderline"/>
        </w:rPr>
        <w:t xml:space="preserve">even if you believe there’s a classic arms race afoot and China is racing full speed ahead, it </w:t>
      </w:r>
      <w:r w:rsidRPr="006F5B27">
        <w:rPr>
          <w:rStyle w:val="Emphasis"/>
        </w:rPr>
        <w:t>still may not be in your interest</w:t>
      </w:r>
      <w:r w:rsidRPr="006F5B27">
        <w:rPr>
          <w:rStyle w:val="StyleUnderline"/>
        </w:rPr>
        <w:t xml:space="preserve"> to go faster at the expense of safety</w:t>
      </w:r>
      <w:r w:rsidRPr="006F5B27">
        <w:rPr>
          <w:sz w:val="16"/>
        </w:rPr>
        <w:t>.</w:t>
      </w:r>
    </w:p>
    <w:p w14:paraId="0357207C" w14:textId="77777777" w:rsidR="00C35A7A" w:rsidRPr="006F5B27" w:rsidRDefault="00C35A7A" w:rsidP="00C35A7A">
      <w:pPr>
        <w:rPr>
          <w:rStyle w:val="StyleUnderline"/>
        </w:rPr>
      </w:pPr>
      <w:r w:rsidRPr="006F5B27">
        <w:rPr>
          <w:sz w:val="16"/>
        </w:rPr>
        <w:t xml:space="preserve">Consider that </w:t>
      </w:r>
      <w:r w:rsidRPr="006F5B27">
        <w:rPr>
          <w:rStyle w:val="StyleUnderline"/>
          <w:highlight w:val="cyan"/>
        </w:rPr>
        <w:t xml:space="preserve">if you take the time to </w:t>
      </w:r>
      <w:r w:rsidRPr="006F5B27">
        <w:rPr>
          <w:rStyle w:val="Emphasis"/>
          <w:highlight w:val="cyan"/>
        </w:rPr>
        <w:t>iron out</w:t>
      </w:r>
      <w:r w:rsidRPr="006F5B27">
        <w:rPr>
          <w:rStyle w:val="StyleUnderline"/>
        </w:rPr>
        <w:t xml:space="preserve"> some </w:t>
      </w:r>
      <w:r w:rsidRPr="006F5B27">
        <w:rPr>
          <w:rStyle w:val="Emphasis"/>
          <w:highlight w:val="cyan"/>
        </w:rPr>
        <w:t>safety</w:t>
      </w:r>
      <w:r w:rsidRPr="006F5B27">
        <w:rPr>
          <w:rStyle w:val="Emphasis"/>
        </w:rPr>
        <w:t xml:space="preserve"> issues</w:t>
      </w:r>
      <w:r w:rsidRPr="006F5B27">
        <w:rPr>
          <w:sz w:val="16"/>
        </w:rPr>
        <w:t xml:space="preserve">, </w:t>
      </w:r>
      <w:r w:rsidRPr="006F5B27">
        <w:rPr>
          <w:rStyle w:val="StyleUnderline"/>
          <w:highlight w:val="cyan"/>
        </w:rPr>
        <w:t>the other party may take</w:t>
      </w:r>
      <w:r w:rsidRPr="006F5B27">
        <w:rPr>
          <w:rStyle w:val="StyleUnderline"/>
        </w:rPr>
        <w:t xml:space="preserve"> those </w:t>
      </w:r>
      <w:r w:rsidRPr="006F5B27">
        <w:rPr>
          <w:rStyle w:val="StyleUnderline"/>
          <w:highlight w:val="cyan"/>
        </w:rPr>
        <w:t>improvements on board</w:t>
      </w:r>
      <w:r w:rsidRPr="006F5B27">
        <w:rPr>
          <w:rStyle w:val="StyleUnderline"/>
        </w:rPr>
        <w:t>, which would benefit everyone.</w:t>
      </w:r>
    </w:p>
    <w:p w14:paraId="4085E7B3" w14:textId="77777777" w:rsidR="00C35A7A" w:rsidRPr="006F5B27" w:rsidRDefault="00C35A7A" w:rsidP="00C35A7A">
      <w:pPr>
        <w:rPr>
          <w:sz w:val="16"/>
        </w:rPr>
      </w:pPr>
      <w:r w:rsidRPr="006F5B27">
        <w:rPr>
          <w:sz w:val="16"/>
        </w:rPr>
        <w:t>“</w:t>
      </w:r>
      <w:r w:rsidRPr="006F5B27">
        <w:rPr>
          <w:rStyle w:val="StyleUnderline"/>
        </w:rPr>
        <w:t xml:space="preserve">By aggressively pursuing safety, you can get the other side halfway to </w:t>
      </w:r>
      <w:r w:rsidRPr="006F5B27">
        <w:rPr>
          <w:rStyle w:val="Emphasis"/>
        </w:rPr>
        <w:t>full safety</w:t>
      </w:r>
      <w:r w:rsidRPr="006F5B27">
        <w:rPr>
          <w:rStyle w:val="StyleUnderline"/>
        </w:rPr>
        <w:t>, which is worth a lot more than the lost chance of winning</w:t>
      </w:r>
      <w:r w:rsidRPr="006F5B27">
        <w:rPr>
          <w:sz w:val="16"/>
        </w:rPr>
        <w:t>,” Grace writes. “</w:t>
      </w:r>
      <w:r w:rsidRPr="006F5B27">
        <w:rPr>
          <w:rStyle w:val="StyleUnderline"/>
        </w:rPr>
        <w:t xml:space="preserve">Especially since if you ‘win,’ you do so without much safety, and your victory </w:t>
      </w:r>
      <w:r w:rsidRPr="006F5B27">
        <w:rPr>
          <w:rStyle w:val="Emphasis"/>
        </w:rPr>
        <w:t>without safety</w:t>
      </w:r>
      <w:r w:rsidRPr="006F5B27">
        <w:rPr>
          <w:rStyle w:val="StyleUnderline"/>
        </w:rPr>
        <w:t xml:space="preserve"> is worse than your </w:t>
      </w:r>
      <w:r w:rsidRPr="006F5B27">
        <w:rPr>
          <w:rStyle w:val="Emphasis"/>
        </w:rPr>
        <w:t>opponent’s victory</w:t>
      </w:r>
      <w:r w:rsidRPr="006F5B27">
        <w:rPr>
          <w:rStyle w:val="StyleUnderline"/>
        </w:rPr>
        <w:t xml:space="preserve"> with safety</w:t>
      </w:r>
      <w:r w:rsidRPr="006F5B27">
        <w:rPr>
          <w:sz w:val="16"/>
        </w:rPr>
        <w:t>.”</w:t>
      </w:r>
    </w:p>
    <w:p w14:paraId="6C168FC6" w14:textId="77777777" w:rsidR="00C35A7A" w:rsidRPr="006F5B27" w:rsidRDefault="00C35A7A" w:rsidP="00C35A7A">
      <w:pPr>
        <w:rPr>
          <w:sz w:val="16"/>
        </w:rPr>
      </w:pPr>
      <w:r w:rsidRPr="006F5B27">
        <w:rPr>
          <w:sz w:val="16"/>
        </w:rPr>
        <w:t>Besides, if you are in a classic arms race and the harms from AI are so large that you’re considering slowing down, then the same reasoning should be relevant for the other party, too.</w:t>
      </w:r>
    </w:p>
    <w:p w14:paraId="38967F4A" w14:textId="77777777" w:rsidR="00C35A7A" w:rsidRPr="006F5B27" w:rsidRDefault="00C35A7A" w:rsidP="00C35A7A">
      <w:pPr>
        <w:rPr>
          <w:sz w:val="16"/>
        </w:rPr>
      </w:pPr>
      <w:r w:rsidRPr="006F5B27">
        <w:rPr>
          <w:sz w:val="16"/>
        </w:rPr>
        <w:lastRenderedPageBreak/>
        <w:t>“</w:t>
      </w:r>
      <w:r w:rsidRPr="006F5B27">
        <w:rPr>
          <w:rStyle w:val="StyleUnderline"/>
        </w:rPr>
        <w:t>If the world were in the basic arms race situation sometimes imagined</w:t>
      </w:r>
      <w:r w:rsidRPr="006F5B27">
        <w:rPr>
          <w:sz w:val="16"/>
        </w:rPr>
        <w:t xml:space="preserve">, and the United States would be willing to make laws to mitigate AI risk but could not because China would barge ahead, then that means </w:t>
      </w:r>
      <w:r w:rsidRPr="006F5B27">
        <w:rPr>
          <w:rStyle w:val="StyleUnderline"/>
          <w:highlight w:val="cyan"/>
        </w:rPr>
        <w:t xml:space="preserve">China is in a </w:t>
      </w:r>
      <w:r w:rsidRPr="006F5B27">
        <w:rPr>
          <w:rStyle w:val="Emphasis"/>
          <w:highlight w:val="cyan"/>
        </w:rPr>
        <w:t>great place</w:t>
      </w:r>
      <w:r w:rsidRPr="006F5B27">
        <w:rPr>
          <w:rStyle w:val="StyleUnderline"/>
          <w:highlight w:val="cyan"/>
        </w:rPr>
        <w:t xml:space="preserve"> to </w:t>
      </w:r>
      <w:r w:rsidRPr="006F5B27">
        <w:rPr>
          <w:rStyle w:val="Emphasis"/>
          <w:highlight w:val="cyan"/>
        </w:rPr>
        <w:t>mitigate AI</w:t>
      </w:r>
      <w:r w:rsidRPr="006F5B27">
        <w:rPr>
          <w:rStyle w:val="Emphasis"/>
        </w:rPr>
        <w:t xml:space="preserve"> risk</w:t>
      </w:r>
      <w:r w:rsidRPr="006F5B27">
        <w:rPr>
          <w:sz w:val="16"/>
        </w:rPr>
        <w:t>,” Grace writes. “</w:t>
      </w:r>
      <w:r w:rsidRPr="006F5B27">
        <w:rPr>
          <w:rStyle w:val="Emphasis"/>
          <w:highlight w:val="cyan"/>
        </w:rPr>
        <w:t>Unlike the US</w:t>
      </w:r>
      <w:r w:rsidRPr="006F5B27">
        <w:rPr>
          <w:sz w:val="16"/>
        </w:rPr>
        <w:t xml:space="preserve">, </w:t>
      </w:r>
      <w:r w:rsidRPr="006F5B27">
        <w:rPr>
          <w:rStyle w:val="StyleUnderline"/>
        </w:rPr>
        <w:t xml:space="preserve">China could propose </w:t>
      </w:r>
      <w:r w:rsidRPr="006F5B27">
        <w:rPr>
          <w:rStyle w:val="Emphasis"/>
        </w:rPr>
        <w:t>mutual slowing down</w:t>
      </w:r>
      <w:r w:rsidRPr="006F5B27">
        <w:rPr>
          <w:rStyle w:val="StyleUnderline"/>
        </w:rPr>
        <w:t>, and the US would go along</w:t>
      </w:r>
      <w:r w:rsidRPr="006F5B27">
        <w:rPr>
          <w:sz w:val="16"/>
        </w:rPr>
        <w:t>. Maybe it’s not impossible to communicate this to relevant people in China.”</w:t>
      </w:r>
    </w:p>
    <w:p w14:paraId="009E0424" w14:textId="77777777" w:rsidR="00C35A7A" w:rsidRPr="006F5B27" w:rsidRDefault="00C35A7A" w:rsidP="00C35A7A">
      <w:pPr>
        <w:rPr>
          <w:sz w:val="16"/>
        </w:rPr>
      </w:pPr>
      <w:r w:rsidRPr="006F5B27">
        <w:rPr>
          <w:sz w:val="16"/>
        </w:rPr>
        <w:t xml:space="preserve">Grace’s argument is not that </w:t>
      </w:r>
      <w:r w:rsidRPr="006F5B27">
        <w:rPr>
          <w:rStyle w:val="StyleUnderline"/>
        </w:rPr>
        <w:t>international coordination is</w:t>
      </w:r>
      <w:r w:rsidRPr="006F5B27">
        <w:rPr>
          <w:sz w:val="16"/>
        </w:rPr>
        <w:t xml:space="preserve"> easy, but simply that it’s </w:t>
      </w:r>
      <w:r w:rsidRPr="006F5B27">
        <w:rPr>
          <w:rStyle w:val="StyleUnderline"/>
        </w:rPr>
        <w:t>possible</w:t>
      </w:r>
      <w:r w:rsidRPr="006F5B27">
        <w:rPr>
          <w:sz w:val="16"/>
        </w:rPr>
        <w:t xml:space="preserve">; </w:t>
      </w:r>
      <w:r w:rsidRPr="006F5B27">
        <w:rPr>
          <w:rStyle w:val="StyleUnderline"/>
        </w:rPr>
        <w:t>on balance, we’ve managed it far better with nuclear nonprolif</w:t>
      </w:r>
      <w:r w:rsidRPr="006F5B27">
        <w:rPr>
          <w:sz w:val="16"/>
        </w:rPr>
        <w:t xml:space="preserve">eration </w:t>
      </w:r>
      <w:r w:rsidRPr="006F5B27">
        <w:rPr>
          <w:rStyle w:val="StyleUnderline"/>
        </w:rPr>
        <w:t>than many feared</w:t>
      </w:r>
      <w:r w:rsidRPr="006F5B27">
        <w:rPr>
          <w:sz w:val="16"/>
        </w:rPr>
        <w:t xml:space="preserve"> in the early days of the atomic age. So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49118CC7" w14:textId="77777777" w:rsidR="00C35A7A" w:rsidRPr="006F5B27" w:rsidRDefault="00C35A7A" w:rsidP="00C35A7A">
      <w:pPr>
        <w:rPr>
          <w:sz w:val="16"/>
        </w:rPr>
      </w:pPr>
      <w:r w:rsidRPr="006F5B27">
        <w:rPr>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415294DF" w14:textId="77777777" w:rsidR="00C35A7A" w:rsidRDefault="00C35A7A" w:rsidP="00C35A7A">
      <w:pPr>
        <w:pStyle w:val="Heading4"/>
      </w:pPr>
      <w:r>
        <w:t xml:space="preserve">General emerging tech impacts are </w:t>
      </w:r>
      <w:r>
        <w:rPr>
          <w:u w:val="single"/>
        </w:rPr>
        <w:t>fake</w:t>
      </w:r>
      <w:r>
        <w:t xml:space="preserve">. </w:t>
      </w:r>
    </w:p>
    <w:p w14:paraId="18260781" w14:textId="77777777" w:rsidR="00C35A7A" w:rsidRDefault="00C35A7A" w:rsidP="00C35A7A">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05FAA733" w14:textId="77777777" w:rsidR="00C35A7A" w:rsidRPr="00E16653" w:rsidRDefault="00C35A7A" w:rsidP="00C35A7A">
      <w:pPr>
        <w:rPr>
          <w:sz w:val="16"/>
          <w:szCs w:val="16"/>
        </w:rPr>
      </w:pPr>
      <w:r w:rsidRPr="00E16653">
        <w:rPr>
          <w:sz w:val="16"/>
          <w:szCs w:val="16"/>
        </w:rPr>
        <w:t>More Hype, Less Sonic</w:t>
      </w:r>
    </w:p>
    <w:p w14:paraId="7BED0001" w14:textId="77777777" w:rsidR="00C35A7A" w:rsidRPr="00E16653" w:rsidRDefault="00C35A7A" w:rsidP="00C35A7A">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4E261435" w14:textId="77777777" w:rsidR="00C35A7A" w:rsidRPr="00E16653" w:rsidRDefault="00C35A7A" w:rsidP="00C35A7A">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25E21A2F" w14:textId="77777777" w:rsidR="00C35A7A" w:rsidRPr="00E16653" w:rsidRDefault="00C35A7A" w:rsidP="00C35A7A">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E134A3F" w14:textId="77777777" w:rsidR="00C35A7A" w:rsidRPr="00E16653" w:rsidRDefault="00C35A7A" w:rsidP="00C35A7A">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75145688" w14:textId="77777777" w:rsidR="00C35A7A" w:rsidRPr="00E16653" w:rsidRDefault="00C35A7A" w:rsidP="00C35A7A">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2848A528" w14:textId="77777777" w:rsidR="00C35A7A" w:rsidRPr="00E16653" w:rsidRDefault="00C35A7A" w:rsidP="00C35A7A">
      <w:pPr>
        <w:rPr>
          <w:sz w:val="16"/>
        </w:rPr>
      </w:pPr>
      <w:r w:rsidRPr="00E16653">
        <w:rPr>
          <w:sz w:val="16"/>
        </w:rPr>
        <w:lastRenderedPageBreak/>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05F4ABDA" w14:textId="77777777" w:rsidR="00C35A7A" w:rsidRPr="00E16653" w:rsidRDefault="00C35A7A" w:rsidP="00C35A7A">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16718624" w14:textId="77777777" w:rsidR="00C35A7A" w:rsidRPr="00E16653" w:rsidRDefault="00C35A7A" w:rsidP="00C35A7A">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1C33D28B" w14:textId="77777777" w:rsidR="00C35A7A" w:rsidRPr="00E16653" w:rsidRDefault="00C35A7A" w:rsidP="00C35A7A">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0B20F292" w14:textId="77777777" w:rsidR="00C35A7A" w:rsidRPr="00901FBF" w:rsidRDefault="00C35A7A" w:rsidP="00C35A7A">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A0676E0" w14:textId="77777777" w:rsidR="00C35A7A" w:rsidRPr="00980DD6" w:rsidRDefault="00C35A7A" w:rsidP="00C35A7A">
      <w:pPr>
        <w:pStyle w:val="Heading4"/>
      </w:pPr>
      <w:r>
        <w:t xml:space="preserve">China </w:t>
      </w:r>
      <w:r>
        <w:rPr>
          <w:u w:val="single"/>
        </w:rPr>
        <w:t>forces</w:t>
      </w:r>
      <w:r>
        <w:t xml:space="preserve"> alignment---they’re better.</w:t>
      </w:r>
    </w:p>
    <w:p w14:paraId="350B2CD1" w14:textId="77777777" w:rsidR="00C35A7A" w:rsidRPr="00892DC5" w:rsidRDefault="00C35A7A" w:rsidP="00C35A7A">
      <w:pPr>
        <w:rPr>
          <w:rStyle w:val="Style13ptBold"/>
        </w:rPr>
      </w:pPr>
      <w:r>
        <w:rPr>
          <w:rStyle w:val="Style13ptBold"/>
        </w:rPr>
        <w:t xml:space="preserve">Sheehan ’23 </w:t>
      </w:r>
      <w:r w:rsidRPr="00892DC5">
        <w:t>[</w:t>
      </w:r>
      <w:r>
        <w:t>Matt; July 10; Fellow at the Carnegie Endowment for International Peace, B.A. from Stanford University; Carnegie Endowment for International Peace, “</w:t>
      </w:r>
      <w:r w:rsidRPr="00892DC5">
        <w:t>China’s AI Regulations and How They Get Made</w:t>
      </w:r>
      <w:r>
        <w:t xml:space="preserve">,” </w:t>
      </w:r>
      <w:hyperlink r:id="rId20" w:history="1">
        <w:r w:rsidRPr="00537649">
          <w:rPr>
            <w:rStyle w:val="Hyperlink"/>
          </w:rPr>
          <w:t>https://carnegieendowment.org/research/2023/07/chinas-ai-regulations-and-how-they-get-made?lang=en</w:t>
        </w:r>
      </w:hyperlink>
      <w:r w:rsidRPr="00892DC5">
        <w:t>]</w:t>
      </w:r>
      <w:r>
        <w:t xml:space="preserve"> </w:t>
      </w:r>
    </w:p>
    <w:p w14:paraId="08C325AC" w14:textId="77777777" w:rsidR="00C35A7A" w:rsidRPr="00E8292B" w:rsidRDefault="00C35A7A" w:rsidP="00C35A7A">
      <w:pPr>
        <w:rPr>
          <w:sz w:val="16"/>
        </w:rPr>
      </w:pPr>
      <w:r w:rsidRPr="00E8292B">
        <w:rPr>
          <w:sz w:val="16"/>
        </w:rPr>
        <w:t>Vertical and Iterative—For Now</w:t>
      </w:r>
    </w:p>
    <w:p w14:paraId="4188DF7F" w14:textId="77777777" w:rsidR="00C35A7A" w:rsidRPr="00E8292B" w:rsidRDefault="00C35A7A" w:rsidP="00C35A7A">
      <w:pPr>
        <w:rPr>
          <w:sz w:val="16"/>
        </w:rPr>
      </w:pPr>
      <w:r w:rsidRPr="00E8292B">
        <w:rPr>
          <w:sz w:val="16"/>
        </w:rPr>
        <w:t xml:space="preserve">Stepping further back to the scope of each regulation, </w:t>
      </w:r>
      <w:r w:rsidRPr="00E8292B">
        <w:rPr>
          <w:rStyle w:val="Emphasis"/>
          <w:highlight w:val="cyan"/>
        </w:rPr>
        <w:t>China</w:t>
      </w:r>
      <w:r w:rsidRPr="00E8292B">
        <w:rPr>
          <w:sz w:val="16"/>
        </w:rPr>
        <w:t xml:space="preserve"> has taken a regulatory approach that is both vertical and iterative. </w:t>
      </w:r>
      <w:r w:rsidRPr="00E8292B">
        <w:rPr>
          <w:rStyle w:val="Emphasis"/>
          <w:highlight w:val="cyan"/>
        </w:rPr>
        <w:t>Vertical reg</w:t>
      </w:r>
      <w:r w:rsidRPr="00E8292B">
        <w:rPr>
          <w:rStyle w:val="StyleUnderline"/>
        </w:rPr>
        <w:t>ulation</w:t>
      </w:r>
      <w:r w:rsidRPr="00E8292B">
        <w:rPr>
          <w:rStyle w:val="Emphasis"/>
          <w:highlight w:val="cyan"/>
        </w:rPr>
        <w:t>s</w:t>
      </w:r>
      <w:r w:rsidRPr="00E8292B">
        <w:rPr>
          <w:rStyle w:val="StyleUnderline"/>
          <w:highlight w:val="cyan"/>
        </w:rPr>
        <w:t xml:space="preserve"> target a </w:t>
      </w:r>
      <w:r w:rsidRPr="00E8292B">
        <w:rPr>
          <w:rStyle w:val="Emphasis"/>
          <w:highlight w:val="cyan"/>
        </w:rPr>
        <w:t>specific application</w:t>
      </w:r>
      <w:r w:rsidRPr="00E8292B">
        <w:rPr>
          <w:rStyle w:val="StyleUnderline"/>
        </w:rPr>
        <w:t xml:space="preserve"> or manifestation of a technology. This </w:t>
      </w:r>
      <w:r w:rsidRPr="00E8292B">
        <w:rPr>
          <w:rStyle w:val="Emphasis"/>
          <w:highlight w:val="cyan"/>
        </w:rPr>
        <w:t>contrasts</w:t>
      </w:r>
      <w:r w:rsidRPr="00E8292B">
        <w:rPr>
          <w:rStyle w:val="StyleUnderline"/>
          <w:highlight w:val="cyan"/>
        </w:rPr>
        <w:t xml:space="preserve"> with </w:t>
      </w:r>
      <w:r w:rsidRPr="00E8292B">
        <w:rPr>
          <w:rStyle w:val="Emphasis"/>
          <w:highlight w:val="cyan"/>
        </w:rPr>
        <w:t>horizontal</w:t>
      </w:r>
      <w:r w:rsidRPr="00E8292B">
        <w:rPr>
          <w:rStyle w:val="StyleUnderline"/>
        </w:rPr>
        <w:t xml:space="preserve"> regulations, such as the </w:t>
      </w:r>
      <w:r w:rsidRPr="00E8292B">
        <w:rPr>
          <w:rStyle w:val="Emphasis"/>
        </w:rPr>
        <w:t>E</w:t>
      </w:r>
      <w:r w:rsidRPr="00E8292B">
        <w:rPr>
          <w:rStyle w:val="StyleUnderline"/>
        </w:rPr>
        <w:t xml:space="preserve">uropean </w:t>
      </w:r>
      <w:r w:rsidRPr="00E8292B">
        <w:rPr>
          <w:rStyle w:val="Emphasis"/>
        </w:rPr>
        <w:t>U</w:t>
      </w:r>
      <w:r w:rsidRPr="00E8292B">
        <w:rPr>
          <w:rStyle w:val="StyleUnderline"/>
        </w:rPr>
        <w:t xml:space="preserve">nion’s </w:t>
      </w:r>
      <w:r w:rsidRPr="00E8292B">
        <w:rPr>
          <w:rStyle w:val="Emphasis"/>
        </w:rPr>
        <w:t>AI Act</w:t>
      </w:r>
      <w:r w:rsidRPr="00E8292B">
        <w:rPr>
          <w:rStyle w:val="StyleUnderline"/>
        </w:rPr>
        <w:t xml:space="preserve">, that are </w:t>
      </w:r>
      <w:r w:rsidRPr="00E8292B">
        <w:rPr>
          <w:rStyle w:val="StyleUnderline"/>
          <w:highlight w:val="cyan"/>
        </w:rPr>
        <w:t xml:space="preserve">comprehensive </w:t>
      </w:r>
      <w:r w:rsidRPr="00E8292B">
        <w:rPr>
          <w:rStyle w:val="Emphasis"/>
          <w:highlight w:val="cyan"/>
        </w:rPr>
        <w:t>umbrella laws</w:t>
      </w:r>
      <w:r w:rsidRPr="00E8292B">
        <w:rPr>
          <w:sz w:val="16"/>
        </w:rPr>
        <w:t xml:space="preserve"> attempting to cover all applications of a given technology. No regulation is perfectly horizontal or vertical, but most regulations lean in one direction or the other.</w:t>
      </w:r>
    </w:p>
    <w:p w14:paraId="3AF2E4D4" w14:textId="77777777" w:rsidR="00C35A7A" w:rsidRPr="00E8292B" w:rsidRDefault="00C35A7A" w:rsidP="00C35A7A">
      <w:pPr>
        <w:rPr>
          <w:sz w:val="16"/>
        </w:rPr>
      </w:pPr>
      <w:r w:rsidRPr="00E8292B">
        <w:rPr>
          <w:sz w:val="16"/>
        </w:rPr>
        <w:t xml:space="preserve">China’s first batch of algorithm and AI regulations are relatively vertical. Each covers a basket of related applications that </w:t>
      </w:r>
      <w:r w:rsidRPr="00E8292B">
        <w:rPr>
          <w:rStyle w:val="StyleUnderline"/>
        </w:rPr>
        <w:t xml:space="preserve">Chinese </w:t>
      </w:r>
      <w:r w:rsidRPr="00E8292B">
        <w:rPr>
          <w:rStyle w:val="Emphasis"/>
          <w:highlight w:val="cyan"/>
        </w:rPr>
        <w:t>regulators</w:t>
      </w:r>
      <w:r w:rsidRPr="00E8292B">
        <w:rPr>
          <w:rStyle w:val="StyleUnderline"/>
        </w:rPr>
        <w:t xml:space="preserve"> are concerned about and </w:t>
      </w:r>
      <w:r w:rsidRPr="00E8292B">
        <w:rPr>
          <w:rStyle w:val="Emphasis"/>
          <w:highlight w:val="cyan"/>
        </w:rPr>
        <w:t>impose</w:t>
      </w:r>
      <w:r w:rsidRPr="00E8292B">
        <w:rPr>
          <w:rStyle w:val="StyleUnderline"/>
        </w:rPr>
        <w:t xml:space="preserve">s </w:t>
      </w:r>
      <w:r w:rsidRPr="00E8292B">
        <w:rPr>
          <w:rStyle w:val="StyleUnderline"/>
          <w:highlight w:val="cyan"/>
        </w:rPr>
        <w:t xml:space="preserve">requirements </w:t>
      </w:r>
      <w:r w:rsidRPr="00E8292B">
        <w:rPr>
          <w:rStyle w:val="Emphasis"/>
          <w:highlight w:val="cyan"/>
        </w:rPr>
        <w:t>specific</w:t>
      </w:r>
      <w:r w:rsidRPr="00E8292B">
        <w:rPr>
          <w:rStyle w:val="StyleUnderline"/>
          <w:highlight w:val="cyan"/>
        </w:rPr>
        <w:t xml:space="preserve"> to</w:t>
      </w:r>
      <w:r w:rsidRPr="00E8292B">
        <w:rPr>
          <w:rStyle w:val="StyleUnderline"/>
        </w:rPr>
        <w:t xml:space="preserve"> these </w:t>
      </w:r>
      <w:r w:rsidRPr="00E8292B">
        <w:rPr>
          <w:rStyle w:val="Emphasis"/>
          <w:highlight w:val="cyan"/>
        </w:rPr>
        <w:t>concerns</w:t>
      </w:r>
      <w:r w:rsidRPr="00E8292B">
        <w:rPr>
          <w:sz w:val="16"/>
        </w:rPr>
        <w:t>. The baskets of applications are relatively large; for example, the recommendation algorithm regulation covers things from social media feeds to algorithms that set expected wait times for food delivery.</w:t>
      </w:r>
    </w:p>
    <w:p w14:paraId="13415CC1" w14:textId="77777777" w:rsidR="00C35A7A" w:rsidRPr="00E8292B" w:rsidRDefault="00C35A7A" w:rsidP="00C35A7A">
      <w:pPr>
        <w:rPr>
          <w:sz w:val="16"/>
        </w:rPr>
      </w:pPr>
      <w:r w:rsidRPr="00E8292B">
        <w:rPr>
          <w:sz w:val="16"/>
        </w:rPr>
        <w:t xml:space="preserve">In addition to being vertical, the regulations are iterative. </w:t>
      </w:r>
      <w:r w:rsidRPr="00E8292B">
        <w:rPr>
          <w:rStyle w:val="Emphasis"/>
          <w:highlight w:val="cyan"/>
        </w:rPr>
        <w:t>If</w:t>
      </w:r>
      <w:r w:rsidRPr="00E8292B">
        <w:rPr>
          <w:rStyle w:val="StyleUnderline"/>
        </w:rPr>
        <w:t xml:space="preserve"> the government deems a </w:t>
      </w:r>
      <w:r w:rsidRPr="00E8292B">
        <w:rPr>
          <w:rStyle w:val="StyleUnderline"/>
          <w:highlight w:val="cyan"/>
        </w:rPr>
        <w:t>regulation</w:t>
      </w:r>
      <w:r w:rsidRPr="00E8292B">
        <w:rPr>
          <w:rStyle w:val="StyleUnderline"/>
        </w:rPr>
        <w:t xml:space="preserve"> it</w:t>
      </w:r>
      <w:r w:rsidRPr="00E8292B">
        <w:rPr>
          <w:sz w:val="16"/>
        </w:rPr>
        <w:t xml:space="preserve"> </w:t>
      </w:r>
      <w:r w:rsidRPr="00E8292B">
        <w:rPr>
          <w:rStyle w:val="StyleUnderline"/>
        </w:rPr>
        <w:t xml:space="preserve">has issued to be </w:t>
      </w:r>
      <w:r w:rsidRPr="00E8292B">
        <w:rPr>
          <w:rStyle w:val="Emphasis"/>
          <w:highlight w:val="cyan"/>
        </w:rPr>
        <w:t>flawed</w:t>
      </w:r>
      <w:r w:rsidRPr="00E8292B">
        <w:rPr>
          <w:rStyle w:val="StyleUnderline"/>
        </w:rPr>
        <w:t xml:space="preserve"> or </w:t>
      </w:r>
      <w:r w:rsidRPr="00E8292B">
        <w:rPr>
          <w:rStyle w:val="Emphasis"/>
        </w:rPr>
        <w:t>insufficient</w:t>
      </w:r>
      <w:r w:rsidRPr="00E8292B">
        <w:rPr>
          <w:rStyle w:val="StyleUnderline"/>
        </w:rPr>
        <w:t xml:space="preserve">, it will simply </w:t>
      </w:r>
      <w:r w:rsidRPr="00E8292B">
        <w:rPr>
          <w:rStyle w:val="StyleUnderline"/>
          <w:highlight w:val="cyan"/>
        </w:rPr>
        <w:t xml:space="preserve">release a </w:t>
      </w:r>
      <w:r w:rsidRPr="00E8292B">
        <w:rPr>
          <w:rStyle w:val="Emphasis"/>
          <w:highlight w:val="cyan"/>
        </w:rPr>
        <w:t>new one</w:t>
      </w:r>
      <w:r w:rsidRPr="00E8292B">
        <w:rPr>
          <w:rStyle w:val="StyleUnderline"/>
        </w:rPr>
        <w:t xml:space="preserve"> that </w:t>
      </w:r>
      <w:r w:rsidRPr="00E8292B">
        <w:rPr>
          <w:rStyle w:val="Emphasis"/>
        </w:rPr>
        <w:t>plugs holes</w:t>
      </w:r>
      <w:r w:rsidRPr="00E8292B">
        <w:rPr>
          <w:sz w:val="16"/>
        </w:rPr>
        <w:t xml:space="preserve"> or expands the scope, as it did with the generative AI draft regulation expanding on the deep synthesis measures. This </w:t>
      </w:r>
      <w:r w:rsidRPr="00E8292B">
        <w:rPr>
          <w:rStyle w:val="StyleUnderline"/>
        </w:rPr>
        <w:t xml:space="preserve">iterative process can </w:t>
      </w:r>
      <w:r w:rsidRPr="00E8292B">
        <w:rPr>
          <w:rStyle w:val="StyleUnderline"/>
          <w:highlight w:val="cyan"/>
        </w:rPr>
        <w:t xml:space="preserve">lead to </w:t>
      </w:r>
      <w:r w:rsidRPr="00E8292B">
        <w:rPr>
          <w:rStyle w:val="Emphasis"/>
          <w:highlight w:val="cyan"/>
        </w:rPr>
        <w:t>confusion</w:t>
      </w:r>
      <w:r w:rsidRPr="00E8292B">
        <w:rPr>
          <w:sz w:val="16"/>
        </w:rPr>
        <w:t xml:space="preserve"> for </w:t>
      </w:r>
      <w:r w:rsidRPr="00E8292B">
        <w:rPr>
          <w:sz w:val="16"/>
        </w:rPr>
        <w:lastRenderedPageBreak/>
        <w:t xml:space="preserve">companies doing compliance, </w:t>
      </w:r>
      <w:r w:rsidRPr="00E8292B">
        <w:rPr>
          <w:rStyle w:val="Emphasis"/>
          <w:highlight w:val="cyan"/>
        </w:rPr>
        <w:t>but</w:t>
      </w:r>
      <w:r w:rsidRPr="00E8292B">
        <w:rPr>
          <w:rStyle w:val="StyleUnderline"/>
        </w:rPr>
        <w:t xml:space="preserve"> Chinese regulators view that as an </w:t>
      </w:r>
      <w:r w:rsidRPr="00E8292B">
        <w:rPr>
          <w:rStyle w:val="Emphasis"/>
          <w:highlight w:val="cyan"/>
        </w:rPr>
        <w:t>acceptable</w:t>
      </w:r>
      <w:r w:rsidRPr="00E8292B">
        <w:rPr>
          <w:rStyle w:val="StyleUnderline"/>
          <w:highlight w:val="cyan"/>
        </w:rPr>
        <w:t xml:space="preserve"> cost in </w:t>
      </w:r>
      <w:r w:rsidRPr="00E8292B">
        <w:rPr>
          <w:rStyle w:val="Emphasis"/>
          <w:highlight w:val="cyan"/>
        </w:rPr>
        <w:t>regulating</w:t>
      </w:r>
      <w:r w:rsidRPr="00E8292B">
        <w:rPr>
          <w:rStyle w:val="StyleUnderline"/>
        </w:rPr>
        <w:t xml:space="preserve"> a </w:t>
      </w:r>
      <w:r w:rsidRPr="00E8292B">
        <w:rPr>
          <w:rStyle w:val="Emphasis"/>
          <w:highlight w:val="cyan"/>
        </w:rPr>
        <w:t>fast-changing tech</w:t>
      </w:r>
      <w:r w:rsidRPr="00E8292B">
        <w:rPr>
          <w:rStyle w:val="StyleUnderline"/>
        </w:rPr>
        <w:t>nology</w:t>
      </w:r>
      <w:r w:rsidRPr="00E8292B">
        <w:rPr>
          <w:sz w:val="16"/>
        </w:rPr>
        <w:t xml:space="preserve"> </w:t>
      </w:r>
      <w:r w:rsidRPr="00E8292B">
        <w:rPr>
          <w:rStyle w:val="StyleUnderline"/>
        </w:rPr>
        <w:t>environment</w:t>
      </w:r>
      <w:r w:rsidRPr="00E8292B">
        <w:rPr>
          <w:sz w:val="16"/>
        </w:rPr>
        <w:t>.</w:t>
      </w:r>
    </w:p>
    <w:p w14:paraId="4D901362" w14:textId="77777777" w:rsidR="00C35A7A" w:rsidRPr="00662C18" w:rsidRDefault="00C35A7A" w:rsidP="00C35A7A">
      <w:pPr>
        <w:rPr>
          <w:sz w:val="16"/>
        </w:rPr>
      </w:pPr>
      <w:r w:rsidRPr="00E8292B">
        <w:rPr>
          <w:sz w:val="16"/>
        </w:rPr>
        <w:t>The vertical and iterative approach of the past few years now appears to be building toward something more ambitious. In June 2023, China’s State Council—the rough equivalent of the U.S. Cabinet—announced that this year it would begin preparations on a draft Artificial Intelligence Law (</w:t>
      </w:r>
      <w:r w:rsidRPr="00E8292B">
        <w:rPr>
          <w:rFonts w:ascii="MS Gothic" w:eastAsia="MS Gothic" w:hAnsi="MS Gothic" w:cs="MS Gothic" w:hint="eastAsia"/>
          <w:sz w:val="16"/>
        </w:rPr>
        <w:t>人工智能法</w:t>
      </w:r>
      <w:r w:rsidRPr="00E8292B">
        <w:rPr>
          <w:sz w:val="16"/>
        </w:rPr>
        <w:t xml:space="preserve">) to be submitted to the National People’s Congress, China’s legislature. Details remain sparse, but </w:t>
      </w:r>
      <w:r w:rsidRPr="00E8292B">
        <w:rPr>
          <w:rStyle w:val="StyleUnderline"/>
        </w:rPr>
        <w:t>Chinese scholars anticipate</w:t>
      </w:r>
      <w:r w:rsidRPr="00E8292B">
        <w:rPr>
          <w:sz w:val="16"/>
        </w:rPr>
        <w:t xml:space="preserve"> that the law will build on the existing regulations to create a </w:t>
      </w:r>
      <w:r w:rsidRPr="00E8292B">
        <w:rPr>
          <w:rStyle w:val="StyleUnderline"/>
          <w:highlight w:val="cyan"/>
        </w:rPr>
        <w:t xml:space="preserve">more </w:t>
      </w:r>
      <w:r w:rsidRPr="00E8292B">
        <w:rPr>
          <w:rStyle w:val="Emphasis"/>
          <w:highlight w:val="cyan"/>
        </w:rPr>
        <w:t>comprehensive</w:t>
      </w:r>
      <w:r w:rsidRPr="00E8292B">
        <w:rPr>
          <w:rStyle w:val="StyleUnderline"/>
          <w:highlight w:val="cyan"/>
        </w:rPr>
        <w:t xml:space="preserve">, </w:t>
      </w:r>
      <w:r w:rsidRPr="00E8292B">
        <w:rPr>
          <w:rStyle w:val="Emphasis"/>
          <w:highlight w:val="cyan"/>
        </w:rPr>
        <w:t>horizontal</w:t>
      </w:r>
      <w:r w:rsidRPr="00E8292B">
        <w:rPr>
          <w:rStyle w:val="StyleUnderline"/>
        </w:rPr>
        <w:t xml:space="preserve"> piece of </w:t>
      </w:r>
      <w:r w:rsidRPr="00E8292B">
        <w:rPr>
          <w:rStyle w:val="StyleUnderline"/>
          <w:highlight w:val="cyan"/>
        </w:rPr>
        <w:t>legislation</w:t>
      </w:r>
      <w:r w:rsidRPr="00E8292B">
        <w:rPr>
          <w:rStyle w:val="StyleUnderline"/>
        </w:rPr>
        <w:t xml:space="preserve"> that acts as a </w:t>
      </w:r>
      <w:r w:rsidRPr="00E8292B">
        <w:rPr>
          <w:rStyle w:val="Emphasis"/>
          <w:highlight w:val="cyan"/>
        </w:rPr>
        <w:t>capstone</w:t>
      </w:r>
      <w:r w:rsidRPr="00E8292B">
        <w:rPr>
          <w:rStyle w:val="StyleUnderline"/>
        </w:rPr>
        <w:t xml:space="preserve"> on Chinese AI</w:t>
      </w:r>
      <w:r w:rsidRPr="00E8292B">
        <w:rPr>
          <w:sz w:val="16"/>
        </w:rPr>
        <w:t xml:space="preserve"> </w:t>
      </w:r>
      <w:r w:rsidRPr="00E8292B">
        <w:rPr>
          <w:rStyle w:val="StyleUnderline"/>
        </w:rPr>
        <w:t>policy</w:t>
      </w:r>
      <w:r w:rsidRPr="00E8292B">
        <w:rPr>
          <w:sz w:val="16"/>
        </w:rPr>
        <w:t>.</w:t>
      </w:r>
    </w:p>
    <w:p w14:paraId="2B446414" w14:textId="77777777" w:rsidR="00C35A7A" w:rsidRPr="005A107F" w:rsidRDefault="00C35A7A" w:rsidP="00C35A7A">
      <w:pPr>
        <w:pStyle w:val="Heading4"/>
        <w:tabs>
          <w:tab w:val="num" w:pos="720"/>
        </w:tabs>
      </w:pPr>
      <w:r>
        <w:t xml:space="preserve">We solve terminal </w:t>
      </w:r>
      <w:r w:rsidRPr="00863F05">
        <w:rPr>
          <w:u w:val="single"/>
        </w:rPr>
        <w:t>better</w:t>
      </w:r>
      <w:r>
        <w:t>.</w:t>
      </w:r>
    </w:p>
    <w:p w14:paraId="79C0260F" w14:textId="77777777" w:rsidR="00C35A7A" w:rsidRPr="00022C09" w:rsidRDefault="00C35A7A" w:rsidP="00C35A7A">
      <w:r>
        <w:t xml:space="preserve">James </w:t>
      </w:r>
      <w:r w:rsidRPr="00E729D2">
        <w:rPr>
          <w:rStyle w:val="Style13ptBold"/>
        </w:rPr>
        <w:t>Lewis 24</w:t>
      </w:r>
      <w:r>
        <w:t xml:space="preserve">. </w:t>
      </w:r>
      <w:r w:rsidRPr="00C7606E">
        <w:t>Senior Vice President</w:t>
      </w:r>
      <w:r>
        <w:t>,</w:t>
      </w:r>
      <w:r w:rsidRPr="00C7606E">
        <w:t xml:space="preserve"> Pritzker Chair</w:t>
      </w:r>
      <w:r>
        <w:t xml:space="preserve"> &amp; </w:t>
      </w:r>
      <w:r w:rsidRPr="00C7606E">
        <w:t>Director</w:t>
      </w:r>
      <w:r>
        <w:t xml:space="preserve"> of the </w:t>
      </w:r>
      <w:r w:rsidRPr="00C7606E">
        <w:t>Strategic Technologies Program</w:t>
      </w:r>
      <w:r>
        <w:t>, Center for Strategic and International Studies; Ph.D., University of Chicago. “</w:t>
      </w:r>
      <w:r w:rsidRPr="00E02BBA">
        <w:t>America is Losing the Shoe Race With China</w:t>
      </w:r>
      <w:r>
        <w:t xml:space="preserve">.” </w:t>
      </w:r>
      <w:r w:rsidRPr="00E02BBA">
        <w:t>https://www.csis.org/blogs/working-papers/america-losing-shoe-race-china</w:t>
      </w:r>
    </w:p>
    <w:p w14:paraId="5B8102A3" w14:textId="77777777" w:rsidR="00C35A7A" w:rsidRPr="005A107F" w:rsidRDefault="00C35A7A" w:rsidP="00C35A7A">
      <w:pPr>
        <w:rPr>
          <w:sz w:val="16"/>
        </w:rPr>
      </w:pPr>
      <w:r w:rsidRPr="001C152D">
        <w:rPr>
          <w:rStyle w:val="StyleUnderline"/>
          <w:highlight w:val="cyan"/>
        </w:rPr>
        <w:t xml:space="preserve">Nor does </w:t>
      </w:r>
      <w:r w:rsidRPr="001C152D">
        <w:rPr>
          <w:rStyle w:val="Emphasis"/>
          <w:highlight w:val="cyan"/>
        </w:rPr>
        <w:t>tech</w:t>
      </w:r>
      <w:r w:rsidRPr="00A93578">
        <w:rPr>
          <w:rStyle w:val="Emphasis"/>
        </w:rPr>
        <w:t xml:space="preserve">nological </w:t>
      </w:r>
      <w:r w:rsidRPr="001C152D">
        <w:rPr>
          <w:rStyle w:val="Emphasis"/>
          <w:sz w:val="30"/>
          <w:szCs w:val="30"/>
          <w:highlight w:val="cyan"/>
        </w:rPr>
        <w:t>“</w:t>
      </w:r>
      <w:r w:rsidRPr="001C152D">
        <w:rPr>
          <w:rStyle w:val="Emphasis"/>
          <w:highlight w:val="cyan"/>
        </w:rPr>
        <w:t>leadership</w:t>
      </w:r>
      <w:r w:rsidRPr="001C152D">
        <w:rPr>
          <w:rStyle w:val="Emphasis"/>
          <w:sz w:val="28"/>
          <w:szCs w:val="28"/>
          <w:highlight w:val="cyan"/>
        </w:rPr>
        <w:t>”</w:t>
      </w:r>
      <w:r w:rsidRPr="001C152D">
        <w:rPr>
          <w:rStyle w:val="StyleUnderline"/>
          <w:highlight w:val="cyan"/>
        </w:rPr>
        <w:t xml:space="preserve"> guarantee </w:t>
      </w:r>
      <w:r w:rsidRPr="001C152D">
        <w:rPr>
          <w:rStyle w:val="Emphasis"/>
          <w:highlight w:val="cyan"/>
        </w:rPr>
        <w:t>military advantage</w:t>
      </w:r>
      <w:r w:rsidRPr="007B232F">
        <w:rPr>
          <w:sz w:val="16"/>
        </w:rPr>
        <w:t xml:space="preserve">. </w:t>
      </w:r>
      <w:r w:rsidRPr="001C152D">
        <w:rPr>
          <w:rStyle w:val="StyleUnderline"/>
          <w:highlight w:val="cyan"/>
        </w:rPr>
        <w:t>Other factors determine</w:t>
      </w:r>
      <w:r w:rsidRPr="007D4F6D">
        <w:rPr>
          <w:rStyle w:val="StyleUnderline"/>
        </w:rPr>
        <w:t xml:space="preserve"> </w:t>
      </w:r>
      <w:r w:rsidRPr="00BC24D4">
        <w:rPr>
          <w:rStyle w:val="Emphasis"/>
        </w:rPr>
        <w:t>military success</w:t>
      </w:r>
      <w:r w:rsidRPr="007B232F">
        <w:rPr>
          <w:sz w:val="16"/>
        </w:rPr>
        <w:t xml:space="preserve">, </w:t>
      </w:r>
      <w:r w:rsidRPr="007D4F6D">
        <w:rPr>
          <w:rStyle w:val="StyleUnderline"/>
        </w:rPr>
        <w:t xml:space="preserve">the most important being </w:t>
      </w:r>
      <w:r w:rsidRPr="001C152D">
        <w:rPr>
          <w:rStyle w:val="StyleUnderline"/>
          <w:highlight w:val="cyan"/>
        </w:rPr>
        <w:t>political will</w:t>
      </w:r>
      <w:r w:rsidRPr="007B232F">
        <w:rPr>
          <w:sz w:val="16"/>
        </w:rPr>
        <w:t xml:space="preserve">, </w:t>
      </w:r>
      <w:r w:rsidRPr="001C152D">
        <w:rPr>
          <w:rStyle w:val="StyleUnderline"/>
          <w:highlight w:val="cyan"/>
        </w:rPr>
        <w:t>leadership</w:t>
      </w:r>
      <w:r w:rsidRPr="007B232F">
        <w:rPr>
          <w:sz w:val="16"/>
        </w:rPr>
        <w:t xml:space="preserve">, </w:t>
      </w:r>
      <w:r w:rsidRPr="007D4F6D">
        <w:rPr>
          <w:rStyle w:val="StyleUnderline"/>
        </w:rPr>
        <w:t xml:space="preserve">and </w:t>
      </w:r>
      <w:r w:rsidRPr="001C152D">
        <w:rPr>
          <w:rStyle w:val="StyleUnderline"/>
          <w:highlight w:val="cyan"/>
        </w:rPr>
        <w:t>strategy</w:t>
      </w:r>
      <w:r w:rsidRPr="007B232F">
        <w:rPr>
          <w:sz w:val="16"/>
        </w:rPr>
        <w:t xml:space="preserve">. An opponent that has an advantage in these areas will be able to resist and thwart a more technologically advanced opponent (the Taliban, for example). </w:t>
      </w:r>
      <w:r w:rsidRPr="001C152D">
        <w:rPr>
          <w:rStyle w:val="Emphasis"/>
          <w:highlight w:val="cyan"/>
        </w:rPr>
        <w:t>Advanced tech</w:t>
      </w:r>
      <w:r w:rsidRPr="00262C58">
        <w:rPr>
          <w:rStyle w:val="Emphasis"/>
        </w:rPr>
        <w:t>nology</w:t>
      </w:r>
      <w:r w:rsidRPr="00262C58">
        <w:rPr>
          <w:rStyle w:val="StyleUnderline"/>
        </w:rPr>
        <w:t xml:space="preserve"> </w:t>
      </w:r>
      <w:r w:rsidRPr="001C152D">
        <w:rPr>
          <w:rStyle w:val="StyleUnderline"/>
          <w:highlight w:val="cyan"/>
        </w:rPr>
        <w:t>in</w:t>
      </w:r>
      <w:r w:rsidRPr="00262C58">
        <w:rPr>
          <w:rStyle w:val="StyleUnderline"/>
        </w:rPr>
        <w:t xml:space="preserve"> the </w:t>
      </w:r>
      <w:r w:rsidRPr="001C152D">
        <w:rPr>
          <w:rStyle w:val="StyleUnderline"/>
          <w:highlight w:val="cyan"/>
        </w:rPr>
        <w:t xml:space="preserve">service of </w:t>
      </w:r>
      <w:r w:rsidRPr="001C152D">
        <w:rPr>
          <w:rStyle w:val="Emphasis"/>
          <w:highlight w:val="cyan"/>
        </w:rPr>
        <w:t>flawed strategy</w:t>
      </w:r>
      <w:r w:rsidRPr="00262C58">
        <w:rPr>
          <w:rStyle w:val="StyleUnderline"/>
        </w:rPr>
        <w:t xml:space="preserve"> will </w:t>
      </w:r>
      <w:r w:rsidRPr="001C152D">
        <w:rPr>
          <w:rStyle w:val="StyleUnderline"/>
          <w:highlight w:val="cyan"/>
        </w:rPr>
        <w:t>not change outcomes</w:t>
      </w:r>
      <w:r w:rsidRPr="007B232F">
        <w:rPr>
          <w:sz w:val="16"/>
        </w:rPr>
        <w:t xml:space="preserve">. There is an </w:t>
      </w:r>
      <w:r w:rsidRPr="00262C58">
        <w:rPr>
          <w:rStyle w:val="StyleUnderline"/>
        </w:rPr>
        <w:t>assumption</w:t>
      </w:r>
      <w:r w:rsidRPr="007B232F">
        <w:rPr>
          <w:sz w:val="16"/>
        </w:rPr>
        <w:t xml:space="preserve"> that </w:t>
      </w:r>
      <w:r w:rsidRPr="00262C58">
        <w:rPr>
          <w:rStyle w:val="StyleUnderline"/>
        </w:rPr>
        <w:t>technology provides an advantage</w:t>
      </w:r>
      <w:r w:rsidRPr="007B232F">
        <w:rPr>
          <w:sz w:val="16"/>
        </w:rPr>
        <w:t xml:space="preserve"> and, in a contest, where other factors are equal, technological leadership can be critical, but </w:t>
      </w:r>
      <w:r w:rsidRPr="00262C58">
        <w:rPr>
          <w:rStyle w:val="StyleUnderline"/>
        </w:rPr>
        <w:t xml:space="preserve">in most situations this </w:t>
      </w:r>
      <w:r w:rsidRPr="001C152D">
        <w:rPr>
          <w:rStyle w:val="Emphasis"/>
          <w:highlight w:val="cyan"/>
        </w:rPr>
        <w:t>tech</w:t>
      </w:r>
      <w:r w:rsidRPr="0094788B">
        <w:rPr>
          <w:rStyle w:val="Emphasis"/>
        </w:rPr>
        <w:t>nological advantage</w:t>
      </w:r>
      <w:r w:rsidRPr="00262C58">
        <w:rPr>
          <w:rStyle w:val="StyleUnderline"/>
        </w:rPr>
        <w:t xml:space="preserve"> </w:t>
      </w:r>
      <w:r w:rsidRPr="001C152D">
        <w:rPr>
          <w:rStyle w:val="StyleUnderline"/>
          <w:highlight w:val="cyan"/>
        </w:rPr>
        <w:t>is</w:t>
      </w:r>
      <w:r w:rsidRPr="00262C58">
        <w:rPr>
          <w:rStyle w:val="StyleUnderline"/>
        </w:rPr>
        <w:t xml:space="preserve"> </w:t>
      </w:r>
      <w:r w:rsidRPr="00262C58">
        <w:rPr>
          <w:rStyle w:val="Emphasis"/>
        </w:rPr>
        <w:t xml:space="preserve">only </w:t>
      </w:r>
      <w:r w:rsidRPr="001C152D">
        <w:rPr>
          <w:rStyle w:val="Emphasis"/>
          <w:highlight w:val="cyan"/>
        </w:rPr>
        <w:t>one factor</w:t>
      </w:r>
      <w:r w:rsidRPr="001C152D">
        <w:rPr>
          <w:rStyle w:val="StyleUnderline"/>
          <w:highlight w:val="cyan"/>
        </w:rPr>
        <w:t xml:space="preserve"> among many</w:t>
      </w:r>
      <w:r w:rsidRPr="00262C58">
        <w:rPr>
          <w:rStyle w:val="StyleUnderline"/>
        </w:rPr>
        <w:t xml:space="preserve"> in determining effectiveness</w:t>
      </w:r>
      <w:r w:rsidRPr="007B232F">
        <w:rPr>
          <w:sz w:val="16"/>
        </w:rPr>
        <w:t xml:space="preserve">. </w:t>
      </w:r>
      <w:r w:rsidRPr="00484226">
        <w:rPr>
          <w:rStyle w:val="Emphasis"/>
        </w:rPr>
        <w:t>Specific quantitative</w:t>
      </w:r>
      <w:r w:rsidRPr="00262C58">
        <w:rPr>
          <w:rStyle w:val="Emphasis"/>
        </w:rPr>
        <w:t xml:space="preserve"> measures</w:t>
      </w:r>
      <w:r w:rsidRPr="007B232F">
        <w:rPr>
          <w:sz w:val="16"/>
        </w:rPr>
        <w:t xml:space="preserve"> may </w:t>
      </w:r>
      <w:r w:rsidRPr="00262C58">
        <w:rPr>
          <w:rStyle w:val="StyleUnderline"/>
        </w:rPr>
        <w:t xml:space="preserve">not </w:t>
      </w:r>
      <w:r w:rsidRPr="00262C58">
        <w:rPr>
          <w:rStyle w:val="Emphasis"/>
        </w:rPr>
        <w:t>actually measure</w:t>
      </w:r>
      <w:r w:rsidRPr="00262C58">
        <w:rPr>
          <w:rStyle w:val="StyleUnderline"/>
        </w:rPr>
        <w:t xml:space="preserve"> what we want to assess</w:t>
      </w:r>
      <w:r w:rsidRPr="007B232F">
        <w:rPr>
          <w:sz w:val="16"/>
        </w:rPr>
        <w:t>. It may be better to ask what nations want (wealth, international influence, military power) to determine the contribution of a basket of technologies.</w:t>
      </w:r>
    </w:p>
    <w:p w14:paraId="7F4F0459" w14:textId="77777777" w:rsidR="00C35A7A" w:rsidRPr="001E5DEC" w:rsidRDefault="00C35A7A" w:rsidP="00C35A7A">
      <w:pPr>
        <w:keepNext/>
        <w:keepLines/>
        <w:spacing w:before="40" w:after="0"/>
        <w:outlineLvl w:val="3"/>
        <w:rPr>
          <w:rFonts w:eastAsiaTheme="majorEastAsia" w:cstheme="majorBidi"/>
          <w:b/>
          <w:iCs/>
          <w:sz w:val="26"/>
        </w:rPr>
      </w:pPr>
      <w:r>
        <w:rPr>
          <w:rFonts w:eastAsiaTheme="majorEastAsia" w:cstheme="majorBidi"/>
          <w:b/>
          <w:iCs/>
          <w:sz w:val="26"/>
        </w:rPr>
        <w:t xml:space="preserve">Slowing rollout is good. </w:t>
      </w:r>
    </w:p>
    <w:p w14:paraId="1566C212" w14:textId="77777777" w:rsidR="00C35A7A" w:rsidRPr="001E5DEC" w:rsidRDefault="00C35A7A" w:rsidP="00C35A7A">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222FEA35" w14:textId="77777777" w:rsidR="00C35A7A" w:rsidRPr="001E5DEC" w:rsidRDefault="00C35A7A" w:rsidP="00C35A7A">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2338B98A" w14:textId="77777777" w:rsidR="00C35A7A" w:rsidRPr="001E5DEC" w:rsidRDefault="00C35A7A" w:rsidP="00C35A7A">
      <w:pPr>
        <w:rPr>
          <w:sz w:val="16"/>
        </w:rPr>
      </w:pPr>
      <w:r w:rsidRPr="001E5DEC">
        <w:rPr>
          <w:sz w:val="16"/>
        </w:rPr>
        <w:t xml:space="preserve">We saw that </w:t>
      </w:r>
      <w:r w:rsidRPr="001E5DEC">
        <w:rPr>
          <w:b/>
          <w:iCs/>
          <w:u w:val="single"/>
          <w:bdr w:val="single" w:sz="8" w:space="0" w:color="auto"/>
        </w:rPr>
        <w:t>AI</w:t>
      </w:r>
      <w:r w:rsidRPr="001E5DEC">
        <w:rPr>
          <w:sz w:val="16"/>
        </w:rPr>
        <w:t xml:space="preserve"> </w:t>
      </w:r>
      <w:r w:rsidRPr="001E5DEC">
        <w:rPr>
          <w:u w:val="single"/>
        </w:rPr>
        <w:t>capabilities were growing very fast</w:t>
      </w:r>
      <w:r w:rsidRPr="001E5DEC">
        <w:rPr>
          <w:sz w:val="16"/>
        </w:rPr>
        <w:t>.</w:t>
      </w:r>
    </w:p>
    <w:p w14:paraId="5232A525" w14:textId="77777777" w:rsidR="00C35A7A" w:rsidRPr="001E5DEC" w:rsidRDefault="00C35A7A" w:rsidP="00C35A7A">
      <w:pPr>
        <w:rPr>
          <w:sz w:val="16"/>
        </w:rPr>
      </w:pPr>
      <w:r w:rsidRPr="001E5DEC">
        <w:rPr>
          <w:sz w:val="16"/>
        </w:rPr>
        <w:t>We saw that the research field in which we were involved—the one aimed at understanding AIs and having them maybe not go wrong—was progressing much, much slower.</w:t>
      </w:r>
    </w:p>
    <w:p w14:paraId="7BF65740" w14:textId="77777777" w:rsidR="00C35A7A" w:rsidRPr="001E5DEC" w:rsidRDefault="00C35A7A" w:rsidP="00C35A7A">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1E5DEC">
        <w:rPr>
          <w:b/>
          <w:iCs/>
          <w:highlight w:val="cyan"/>
          <w:u w:val="single"/>
          <w:bdr w:val="single" w:sz="8" w:space="0" w:color="auto"/>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1E5DEC">
        <w:rPr>
          <w:b/>
          <w:iCs/>
          <w:highlight w:val="cyan"/>
          <w:u w:val="single"/>
          <w:bdr w:val="single" w:sz="8" w:space="0" w:color="auto"/>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347E3826" w14:textId="77777777" w:rsidR="00C35A7A" w:rsidRPr="001E5DEC" w:rsidRDefault="00C35A7A" w:rsidP="00C35A7A">
      <w:pPr>
        <w:rPr>
          <w:b/>
          <w:iCs/>
          <w:u w:val="single"/>
          <w:bdr w:val="single" w:sz="8" w:space="0" w:color="auto"/>
        </w:rPr>
      </w:pPr>
      <w:r w:rsidRPr="001E5DEC">
        <w:rPr>
          <w:highlight w:val="cyan"/>
          <w:u w:val="single"/>
        </w:rPr>
        <w:lastRenderedPageBreak/>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1E5DEC">
        <w:rPr>
          <w:b/>
          <w:iCs/>
          <w:highlight w:val="cyan"/>
          <w:u w:val="single"/>
          <w:bdr w:val="single" w:sz="8" w:space="0" w:color="auto"/>
        </w:rPr>
        <w:t>Not</w:t>
      </w:r>
      <w:r w:rsidRPr="001E5DEC">
        <w:rPr>
          <w:highlight w:val="cyan"/>
          <w:u w:val="single"/>
        </w:rPr>
        <w:t xml:space="preserve"> under </w:t>
      </w:r>
      <w:r w:rsidRPr="001E5DEC">
        <w:rPr>
          <w:b/>
          <w:iCs/>
          <w:highlight w:val="cyan"/>
          <w:u w:val="single"/>
          <w:bdr w:val="single" w:sz="8" w:space="0" w:color="auto"/>
        </w:rPr>
        <w:t>conditions like these</w:t>
      </w:r>
      <w:r w:rsidRPr="001E5DEC">
        <w:rPr>
          <w:highlight w:val="cyan"/>
          <w:u w:val="single"/>
        </w:rPr>
        <w:t xml:space="preserve">. </w:t>
      </w:r>
      <w:r w:rsidRPr="001E5DEC">
        <w:rPr>
          <w:b/>
          <w:iCs/>
          <w:highlight w:val="cyan"/>
          <w:u w:val="single"/>
          <w:bdr w:val="single" w:sz="8" w:space="0" w:color="auto"/>
        </w:rPr>
        <w:t>Not in time.</w:t>
      </w:r>
    </w:p>
    <w:p w14:paraId="693CD40E" w14:textId="77777777" w:rsidR="00C35A7A" w:rsidRPr="001E5DEC" w:rsidRDefault="00C35A7A" w:rsidP="00C35A7A">
      <w:pPr>
        <w:rPr>
          <w:sz w:val="16"/>
        </w:rPr>
      </w:pPr>
      <w:r w:rsidRPr="001E5DEC">
        <w:rPr>
          <w:sz w:val="16"/>
        </w:rPr>
        <w:t>We wrote off our previous efforts as failures, wound down most of MIRI’s research, and shifted the institute’s focus to conveying one single point, the warning at the core of this book:</w:t>
      </w:r>
    </w:p>
    <w:p w14:paraId="5DA01D83" w14:textId="77777777" w:rsidR="00C35A7A" w:rsidRPr="001E5DEC" w:rsidRDefault="00C35A7A" w:rsidP="00C35A7A">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6299112A" w14:textId="77777777" w:rsidR="00C35A7A" w:rsidRPr="001E5DEC" w:rsidRDefault="00C35A7A" w:rsidP="00C35A7A">
      <w:pPr>
        <w:rPr>
          <w:u w:val="single"/>
        </w:rPr>
      </w:pPr>
      <w:r w:rsidRPr="001E5DEC">
        <w:rPr>
          <w:u w:val="single"/>
        </w:rPr>
        <w:t xml:space="preserve">We do </w:t>
      </w:r>
      <w:r w:rsidRPr="001E5DEC">
        <w:rPr>
          <w:b/>
          <w:iCs/>
          <w:u w:val="single"/>
          <w:bdr w:val="single" w:sz="8" w:space="0" w:color="auto"/>
        </w:rPr>
        <w:t>not</w:t>
      </w:r>
      <w:r w:rsidRPr="001E5DEC">
        <w:rPr>
          <w:u w:val="single"/>
        </w:rPr>
        <w:t xml:space="preserve"> mean that as </w:t>
      </w:r>
      <w:r w:rsidRPr="001E5DEC">
        <w:rPr>
          <w:b/>
          <w:iCs/>
          <w:u w:val="single"/>
          <w:bdr w:val="single" w:sz="8" w:space="0" w:color="auto"/>
        </w:rPr>
        <w:t>hyperbole</w:t>
      </w:r>
      <w:r w:rsidRPr="001E5DEC">
        <w:rPr>
          <w:sz w:val="16"/>
        </w:rPr>
        <w:t xml:space="preserve">. </w:t>
      </w:r>
      <w:r w:rsidRPr="001E5DEC">
        <w:rPr>
          <w:highlight w:val="cyan"/>
          <w:u w:val="single"/>
        </w:rPr>
        <w:t>We are</w:t>
      </w:r>
      <w:r w:rsidRPr="001E5DEC">
        <w:rPr>
          <w:sz w:val="16"/>
          <w:highlight w:val="cyan"/>
        </w:rPr>
        <w:t xml:space="preserve"> </w:t>
      </w:r>
      <w:r w:rsidRPr="001E5DEC">
        <w:rPr>
          <w:b/>
          <w:iCs/>
          <w:highlight w:val="cyan"/>
          <w:u w:val="single"/>
          <w:bdr w:val="single" w:sz="8" w:space="0" w:color="auto"/>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25346BA6" w14:textId="77777777" w:rsidR="00C35A7A" w:rsidRPr="001E5DEC" w:rsidRDefault="00C35A7A" w:rsidP="00C35A7A">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1E5DEC">
        <w:rPr>
          <w:b/>
          <w:iCs/>
          <w:highlight w:val="cyan"/>
          <w:u w:val="single"/>
          <w:bdr w:val="single" w:sz="8" w:space="0" w:color="auto"/>
        </w:rPr>
        <w:t>creation</w:t>
      </w:r>
      <w:r w:rsidRPr="001E5DEC">
        <w:rPr>
          <w:highlight w:val="cyan"/>
          <w:u w:val="single"/>
        </w:rPr>
        <w:t xml:space="preserve"> can </w:t>
      </w:r>
      <w:r w:rsidRPr="001E5DEC">
        <w:rPr>
          <w:b/>
          <w:iCs/>
          <w:highlight w:val="cyan"/>
          <w:u w:val="single"/>
          <w:bdr w:val="single" w:sz="8" w:space="0" w:color="auto"/>
        </w:rPr>
        <w:t>still</w:t>
      </w:r>
      <w:r w:rsidRPr="001E5DEC">
        <w:rPr>
          <w:highlight w:val="cyan"/>
          <w:u w:val="single"/>
        </w:rPr>
        <w:t xml:space="preserve"> be </w:t>
      </w:r>
      <w:r w:rsidRPr="001E5DEC">
        <w:rPr>
          <w:b/>
          <w:iCs/>
          <w:highlight w:val="cyan"/>
          <w:u w:val="single"/>
          <w:bdr w:val="single" w:sz="8" w:space="0" w:color="auto"/>
        </w:rPr>
        <w:t>prevented</w:t>
      </w:r>
      <w:r w:rsidRPr="001E5DEC">
        <w:rPr>
          <w:u w:val="single"/>
        </w:rPr>
        <w:t>.</w:t>
      </w:r>
    </w:p>
    <w:p w14:paraId="67128EA7" w14:textId="77777777" w:rsidR="00C35A7A" w:rsidRPr="001E5DEC" w:rsidRDefault="00C35A7A" w:rsidP="00C35A7A">
      <w:pPr>
        <w:rPr>
          <w:sz w:val="16"/>
        </w:rPr>
      </w:pPr>
      <w:r w:rsidRPr="001E5DEC">
        <w:rPr>
          <w:sz w:val="16"/>
        </w:rPr>
        <w:t>How can anyone be confident of what will happen with regard to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4DF78438" w14:textId="77777777" w:rsidR="00C35A7A" w:rsidRPr="001E5DEC" w:rsidRDefault="00C35A7A" w:rsidP="00C35A7A">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2B98333C" w14:textId="77777777" w:rsidR="00C35A7A" w:rsidRPr="00913E55" w:rsidRDefault="00C35A7A" w:rsidP="00C35A7A">
      <w:pPr>
        <w:rPr>
          <w:sz w:val="16"/>
        </w:rPr>
      </w:pPr>
      <w:r w:rsidRPr="001E5DEC">
        <w:rPr>
          <w:sz w:val="16"/>
        </w:rPr>
        <w:t>Some aspects of the future are predictable, with the right knowledge and effort; others are impossibly hard calls. Competent futurism is built around knowing the difference.</w:t>
      </w:r>
    </w:p>
    <w:p w14:paraId="08F244F0" w14:textId="77777777" w:rsidR="00C35A7A" w:rsidRPr="001E5DEC" w:rsidRDefault="00C35A7A" w:rsidP="00C35A7A">
      <w:pPr>
        <w:keepNext/>
        <w:keepLines/>
        <w:spacing w:before="40" w:after="0"/>
        <w:outlineLvl w:val="3"/>
        <w:rPr>
          <w:rFonts w:eastAsia="Times New Roman"/>
          <w:b/>
          <w:iCs/>
          <w:sz w:val="26"/>
        </w:rPr>
      </w:pPr>
      <w:r>
        <w:rPr>
          <w:rFonts w:eastAsia="Times New Roman"/>
          <w:b/>
          <w:iCs/>
          <w:sz w:val="26"/>
        </w:rPr>
        <w:t>Regs</w:t>
      </w:r>
      <w:r w:rsidRPr="001E5DEC">
        <w:rPr>
          <w:rFonts w:eastAsia="Times New Roman"/>
          <w:b/>
          <w:iCs/>
          <w:sz w:val="26"/>
        </w:rPr>
        <w:t xml:space="preserve"> </w:t>
      </w:r>
      <w:r w:rsidRPr="001E5DEC">
        <w:rPr>
          <w:rFonts w:eastAsia="Times New Roman"/>
          <w:b/>
          <w:iCs/>
          <w:sz w:val="26"/>
          <w:u w:val="single"/>
        </w:rPr>
        <w:t>exponentially reduces</w:t>
      </w:r>
      <w:r w:rsidRPr="001E5DEC">
        <w:rPr>
          <w:rFonts w:eastAsia="Times New Roman"/>
          <w:b/>
          <w:iCs/>
          <w:sz w:val="26"/>
        </w:rPr>
        <w:t xml:space="preserve"> AI’s risks</w:t>
      </w:r>
    </w:p>
    <w:p w14:paraId="514B713F" w14:textId="77777777" w:rsidR="00C35A7A" w:rsidRPr="001E5DEC" w:rsidRDefault="00C35A7A" w:rsidP="00C35A7A">
      <w:pPr>
        <w:rPr>
          <w:rFonts w:eastAsia="Calibri"/>
        </w:rPr>
      </w:pPr>
      <w:r w:rsidRPr="001E5DEC">
        <w:rPr>
          <w:rFonts w:eastAsia="Calibri"/>
          <w:b/>
          <w:bCs/>
          <w:sz w:val="26"/>
        </w:rPr>
        <w:t>Bengio 23</w:t>
      </w:r>
      <w:r w:rsidRPr="001E5DEC">
        <w:rPr>
          <w:rFonts w:eastAsia="Calibri"/>
        </w:rPr>
        <w:t>, PhD, Full Professor @ Université de Montréal, Founder and Scientific Director of Mila – Quebec AI Institute, winner of the 2018 Turing Award</w:t>
      </w:r>
      <w:r w:rsidRPr="001E5DEC">
        <w:rPr>
          <w:rFonts w:eastAsia="Calibri"/>
          <w:b/>
          <w:bCs/>
        </w:rPr>
        <w:t>, has the largest number of citations AND h-index of any computer scientist</w:t>
      </w:r>
      <w:r w:rsidRPr="001E5DEC">
        <w:rPr>
          <w:rFonts w:eastAsia="Calibri"/>
        </w:rPr>
        <w:t xml:space="preserve"> (Yoshua, 6-24-2023, "FAQ on Catastrophic AI Risks," Yoshua Bengio, https://yoshuabengio.org/2023/06/24/faq-on-catastrophic-ai-risks/)</w:t>
      </w:r>
    </w:p>
    <w:p w14:paraId="5644515B" w14:textId="77777777" w:rsidR="00C35A7A" w:rsidRPr="001E5DEC" w:rsidRDefault="00C35A7A" w:rsidP="00C35A7A">
      <w:pPr>
        <w:rPr>
          <w:rFonts w:eastAsia="Times New Roman"/>
          <w:b/>
          <w:sz w:val="32"/>
          <w:u w:val="single"/>
        </w:rPr>
      </w:pPr>
      <w:r w:rsidRPr="001E5DEC">
        <w:rPr>
          <w:rFonts w:eastAsia="Calibri"/>
          <w:sz w:val="16"/>
        </w:rPr>
        <w:t xml:space="preserve">A7b: More specifically, we only need to limit access to superhuman AI systems that are not demonstrably safe. When they are safe, they can help defend against rogue AIs. But while they are unsafe, this seems rather unwise. I agree that there are trade-offs and I agree that </w:t>
      </w:r>
      <w:r w:rsidRPr="001E5DEC">
        <w:rPr>
          <w:rFonts w:eastAsia="Calibri"/>
          <w:u w:val="single"/>
        </w:rPr>
        <w:t>having a large and diverse set of safe and beneficial AIs of comparable intelligence should help us to counter a rogue AI</w:t>
      </w:r>
      <w:r w:rsidRPr="001E5DEC">
        <w:rPr>
          <w:rFonts w:eastAsia="Calibri"/>
          <w:sz w:val="16"/>
        </w:rPr>
        <w:t>. However, the scenario I am most concerned with is when someone finds an algorithmic improvement which, when scaled up with the kind of massive training set and computation resources we already see, yields a major jump in intelligence, either much above human intelligence or much above the existing AI systems</w:t>
      </w:r>
      <w:r w:rsidRPr="001E5DEC">
        <w:rPr>
          <w:rFonts w:eastAsia="Calibri"/>
          <w:sz w:val="16"/>
          <w:szCs w:val="16"/>
        </w:rPr>
        <w:t xml:space="preserve">. </w:t>
      </w:r>
      <w:r w:rsidRPr="001E5DEC">
        <w:rPr>
          <w:rFonts w:eastAsia="Calibri"/>
          <w:u w:val="single"/>
        </w:rPr>
        <w:t xml:space="preserve">There is always a first time for things like this, and at that moment, I surmise that the </w:t>
      </w:r>
      <w:r w:rsidRPr="001E5DEC">
        <w:rPr>
          <w:rFonts w:eastAsia="Calibri"/>
          <w:highlight w:val="cyan"/>
          <w:u w:val="single"/>
        </w:rPr>
        <w:t>handlers of</w:t>
      </w:r>
      <w:r w:rsidRPr="001E5DEC">
        <w:rPr>
          <w:rFonts w:eastAsia="Calibri"/>
          <w:u w:val="single"/>
        </w:rPr>
        <w:t xml:space="preserve"> this </w:t>
      </w:r>
      <w:r w:rsidRPr="001E5DEC">
        <w:rPr>
          <w:rFonts w:eastAsia="Calibri"/>
          <w:highlight w:val="cyan"/>
          <w:u w:val="single"/>
        </w:rPr>
        <w:t>superior AI</w:t>
      </w:r>
      <w:r w:rsidRPr="001E5DEC">
        <w:rPr>
          <w:rFonts w:eastAsia="Calibri"/>
          <w:u w:val="single"/>
        </w:rPr>
        <w:t xml:space="preserve"> system </w:t>
      </w:r>
      <w:r w:rsidRPr="001E5DEC">
        <w:rPr>
          <w:rFonts w:eastAsia="Calibri"/>
          <w:highlight w:val="cyan"/>
          <w:u w:val="single"/>
        </w:rPr>
        <w:t>will have</w:t>
      </w:r>
      <w:r w:rsidRPr="001E5DEC">
        <w:rPr>
          <w:rFonts w:eastAsia="Calibri"/>
          <w:u w:val="single"/>
        </w:rPr>
        <w:t xml:space="preserve"> something like </w:t>
      </w:r>
      <w:r w:rsidRPr="001E5DEC">
        <w:rPr>
          <w:rFonts w:eastAsia="Calibri"/>
          <w:b/>
          <w:iCs/>
          <w:highlight w:val="cyan"/>
          <w:u w:val="single"/>
          <w:bdr w:val="single" w:sz="8" w:space="0" w:color="auto"/>
        </w:rPr>
        <w:t>dynamite in their hands</w:t>
      </w:r>
      <w:r w:rsidRPr="001E5DEC">
        <w:rPr>
          <w:rFonts w:eastAsia="Calibri"/>
          <w:u w:val="single"/>
        </w:rPr>
        <w:t xml:space="preserve">. </w:t>
      </w:r>
      <w:r w:rsidRPr="001E5DEC">
        <w:rPr>
          <w:rFonts w:eastAsia="Calibri"/>
          <w:highlight w:val="cyan"/>
          <w:u w:val="single"/>
        </w:rPr>
        <w:t xml:space="preserve">They </w:t>
      </w:r>
      <w:r w:rsidRPr="001E5DEC">
        <w:rPr>
          <w:rFonts w:eastAsia="Calibri"/>
          <w:b/>
          <w:iCs/>
          <w:highlight w:val="cyan"/>
          <w:u w:val="single"/>
          <w:bdr w:val="single" w:sz="8" w:space="0" w:color="auto"/>
        </w:rPr>
        <w:t>better be people</w:t>
      </w:r>
      <w:r w:rsidRPr="001E5DEC">
        <w:rPr>
          <w:rFonts w:eastAsia="Calibri"/>
          <w:u w:val="single"/>
        </w:rPr>
        <w:t xml:space="preserve"> with </w:t>
      </w:r>
      <w:r w:rsidRPr="001E5DEC">
        <w:rPr>
          <w:rFonts w:eastAsia="Calibri"/>
          <w:b/>
          <w:iCs/>
          <w:u w:val="single"/>
          <w:bdr w:val="single" w:sz="8" w:space="0" w:color="auto"/>
        </w:rPr>
        <w:t>high ethical standards</w:t>
      </w:r>
      <w:r w:rsidRPr="001E5DEC">
        <w:rPr>
          <w:rFonts w:eastAsia="Calibri"/>
          <w:u w:val="single"/>
        </w:rPr>
        <w:t xml:space="preserve"> </w:t>
      </w:r>
      <w:r w:rsidRPr="001E5DEC">
        <w:rPr>
          <w:rFonts w:eastAsia="Calibri"/>
          <w:highlight w:val="cyan"/>
          <w:u w:val="single"/>
        </w:rPr>
        <w:t xml:space="preserve">who have been </w:t>
      </w:r>
      <w:r w:rsidRPr="001E5DEC">
        <w:rPr>
          <w:rFonts w:eastAsia="Calibri"/>
          <w:b/>
          <w:iCs/>
          <w:highlight w:val="cyan"/>
          <w:u w:val="single"/>
          <w:bdr w:val="single" w:sz="8" w:space="0" w:color="auto"/>
        </w:rPr>
        <w:t>trained</w:t>
      </w:r>
      <w:r w:rsidRPr="001E5DEC">
        <w:rPr>
          <w:rFonts w:eastAsia="Calibri"/>
          <w:highlight w:val="cyan"/>
          <w:u w:val="single"/>
        </w:rPr>
        <w:t xml:space="preserve"> to follow</w:t>
      </w:r>
      <w:r w:rsidRPr="001E5DEC">
        <w:rPr>
          <w:rFonts w:eastAsia="Calibri"/>
          <w:u w:val="single"/>
        </w:rPr>
        <w:t xml:space="preserve"> </w:t>
      </w:r>
      <w:r w:rsidRPr="001E5DEC">
        <w:rPr>
          <w:rFonts w:eastAsia="Calibri"/>
          <w:b/>
          <w:iCs/>
          <w:u w:val="single"/>
          <w:bdr w:val="single" w:sz="8" w:space="0" w:color="auto"/>
        </w:rPr>
        <w:t xml:space="preserve">very rigorous </w:t>
      </w:r>
      <w:r w:rsidRPr="001E5DEC">
        <w:rPr>
          <w:rFonts w:eastAsia="Calibri"/>
          <w:b/>
          <w:iCs/>
          <w:highlight w:val="cyan"/>
          <w:u w:val="single"/>
          <w:bdr w:val="single" w:sz="8" w:space="0" w:color="auto"/>
        </w:rPr>
        <w:t>procedures</w:t>
      </w:r>
      <w:r w:rsidRPr="001E5DEC">
        <w:rPr>
          <w:rFonts w:eastAsia="Calibri"/>
          <w:sz w:val="16"/>
        </w:rPr>
        <w:t xml:space="preserve"> (so that for example it is not a single human but a committee which takes the important decisions about what to ask to the AI in its initial tests), </w:t>
      </w:r>
      <w:r w:rsidRPr="001E5DEC">
        <w:rPr>
          <w:rFonts w:eastAsia="Calibri"/>
          <w:u w:val="single"/>
        </w:rPr>
        <w:t>in a way analogous to how we handle nuclear bombs</w:t>
      </w:r>
      <w:r w:rsidRPr="001E5DEC">
        <w:rPr>
          <w:rFonts w:eastAsia="Calibri"/>
          <w:sz w:val="16"/>
        </w:rPr>
        <w:t xml:space="preserve"> and large quantities of nuclear material. In general, </w:t>
      </w:r>
      <w:r w:rsidRPr="001E5DEC">
        <w:rPr>
          <w:rFonts w:eastAsia="Calibri"/>
          <w:highlight w:val="cyan"/>
          <w:u w:val="single"/>
        </w:rPr>
        <w:t>I am concerned with</w:t>
      </w:r>
      <w:r w:rsidRPr="001E5DEC">
        <w:rPr>
          <w:rFonts w:eastAsia="Calibri"/>
          <w:u w:val="single"/>
        </w:rPr>
        <w:t xml:space="preserve"> the </w:t>
      </w:r>
      <w:r w:rsidRPr="001E5DEC">
        <w:rPr>
          <w:rFonts w:eastAsia="Calibri"/>
          <w:b/>
          <w:iCs/>
          <w:sz w:val="28"/>
          <w:szCs w:val="28"/>
          <w:highlight w:val="cyan"/>
          <w:u w:val="single"/>
          <w:bdr w:val="single" w:sz="8" w:space="0" w:color="auto"/>
        </w:rPr>
        <w:t>speed</w:t>
      </w:r>
      <w:r w:rsidRPr="001E5DEC">
        <w:rPr>
          <w:rFonts w:eastAsia="Calibri"/>
          <w:sz w:val="28"/>
          <w:szCs w:val="28"/>
          <w:u w:val="single"/>
        </w:rPr>
        <w:t xml:space="preserve"> </w:t>
      </w:r>
      <w:r w:rsidRPr="001E5DEC">
        <w:rPr>
          <w:rFonts w:eastAsia="Calibri"/>
          <w:u w:val="single"/>
        </w:rPr>
        <w:t xml:space="preserve">at which the intelligence of AI systems could grow. </w:t>
      </w:r>
      <w:r w:rsidRPr="001E5DEC">
        <w:rPr>
          <w:rFonts w:eastAsia="Calibri"/>
          <w:highlight w:val="cyan"/>
          <w:u w:val="single"/>
        </w:rPr>
        <w:t xml:space="preserve">If it is </w:t>
      </w:r>
      <w:r w:rsidRPr="001E5DEC">
        <w:rPr>
          <w:rFonts w:eastAsia="Calibri"/>
          <w:b/>
          <w:iCs/>
          <w:highlight w:val="cyan"/>
          <w:u w:val="single"/>
          <w:bdr w:val="single" w:sz="8" w:space="0" w:color="auto"/>
        </w:rPr>
        <w:t>slow</w:t>
      </w:r>
      <w:r w:rsidRPr="001E5DEC">
        <w:rPr>
          <w:rFonts w:eastAsia="Calibri"/>
          <w:b/>
          <w:iCs/>
          <w:u w:val="single"/>
          <w:bdr w:val="single" w:sz="8" w:space="0" w:color="auto"/>
        </w:rPr>
        <w:t xml:space="preserve"> </w:t>
      </w:r>
      <w:r w:rsidRPr="001E5DEC">
        <w:rPr>
          <w:rFonts w:eastAsia="Calibri"/>
          <w:b/>
          <w:iCs/>
          <w:u w:val="single"/>
          <w:bdr w:val="single" w:sz="8" w:space="0" w:color="auto"/>
        </w:rPr>
        <w:lastRenderedPageBreak/>
        <w:t>enough</w:t>
      </w:r>
      <w:r w:rsidRPr="001E5DEC">
        <w:rPr>
          <w:rFonts w:eastAsia="Calibri"/>
          <w:sz w:val="16"/>
        </w:rPr>
        <w:t xml:space="preserve">, then </w:t>
      </w:r>
      <w:r w:rsidRPr="001E5DEC">
        <w:rPr>
          <w:rFonts w:eastAsia="Calibri"/>
          <w:b/>
          <w:iCs/>
          <w:highlight w:val="cyan"/>
          <w:u w:val="single"/>
          <w:bdr w:val="single" w:sz="8" w:space="0" w:color="auto"/>
        </w:rPr>
        <w:t>humans</w:t>
      </w:r>
      <w:r w:rsidRPr="001E5DEC">
        <w:rPr>
          <w:rFonts w:eastAsia="Calibri"/>
          <w:sz w:val="16"/>
          <w:highlight w:val="cyan"/>
        </w:rPr>
        <w:t xml:space="preserve"> </w:t>
      </w:r>
      <w:r w:rsidRPr="001E5DEC">
        <w:rPr>
          <w:rFonts w:eastAsia="Calibri"/>
          <w:highlight w:val="cyan"/>
          <w:u w:val="single"/>
        </w:rPr>
        <w:t>and our</w:t>
      </w:r>
      <w:r w:rsidRPr="001E5DEC">
        <w:rPr>
          <w:rFonts w:eastAsia="Calibri"/>
          <w:u w:val="single"/>
        </w:rPr>
        <w:t xml:space="preserve"> social </w:t>
      </w:r>
      <w:r w:rsidRPr="001E5DEC">
        <w:rPr>
          <w:rFonts w:eastAsia="Calibri"/>
          <w:b/>
          <w:iCs/>
          <w:highlight w:val="cyan"/>
          <w:u w:val="single"/>
          <w:bdr w:val="single" w:sz="8" w:space="0" w:color="auto"/>
        </w:rPr>
        <w:t>organization</w:t>
      </w:r>
      <w:r w:rsidRPr="001E5DEC">
        <w:rPr>
          <w:rFonts w:eastAsia="Calibri"/>
          <w:highlight w:val="cyan"/>
          <w:u w:val="single"/>
        </w:rPr>
        <w:t xml:space="preserve"> have a </w:t>
      </w:r>
      <w:r w:rsidRPr="001E5DEC">
        <w:rPr>
          <w:rFonts w:eastAsia="Calibri"/>
          <w:b/>
          <w:iCs/>
          <w:highlight w:val="cyan"/>
          <w:u w:val="single"/>
          <w:bdr w:val="single" w:sz="8" w:space="0" w:color="auto"/>
        </w:rPr>
        <w:t>chance to adapt</w:t>
      </w:r>
      <w:r w:rsidRPr="001E5DEC">
        <w:rPr>
          <w:rFonts w:eastAsia="Calibri"/>
          <w:sz w:val="16"/>
          <w:highlight w:val="cyan"/>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mitigate</w:t>
      </w:r>
      <w:r w:rsidRPr="001E5DEC">
        <w:rPr>
          <w:rFonts w:eastAsia="Calibri"/>
          <w:b/>
          <w:iCs/>
          <w:u w:val="single"/>
          <w:bdr w:val="single" w:sz="8" w:space="0" w:color="auto"/>
        </w:rPr>
        <w:t xml:space="preserve"> the risks</w:t>
      </w:r>
      <w:r w:rsidRPr="001E5DEC">
        <w:rPr>
          <w:rFonts w:eastAsia="Calibri"/>
          <w:sz w:val="16"/>
        </w:rPr>
        <w:t xml:space="preserve">. </w:t>
      </w:r>
      <w:r w:rsidRPr="001E5DEC">
        <w:rPr>
          <w:rFonts w:eastAsia="Calibri"/>
          <w:highlight w:val="cyan"/>
          <w:u w:val="single"/>
        </w:rPr>
        <w:t>If it is</w:t>
      </w:r>
      <w:r w:rsidRPr="001E5DEC">
        <w:rPr>
          <w:rFonts w:eastAsia="Calibri"/>
          <w:sz w:val="16"/>
        </w:rPr>
        <w:t xml:space="preserve"> too </w:t>
      </w:r>
      <w:r w:rsidRPr="001E5DEC">
        <w:rPr>
          <w:rFonts w:eastAsia="Calibri"/>
          <w:b/>
          <w:iCs/>
          <w:highlight w:val="cyan"/>
          <w:u w:val="single"/>
          <w:bdr w:val="single" w:sz="8" w:space="0" w:color="auto"/>
        </w:rPr>
        <w:t>quick</w:t>
      </w:r>
      <w:r w:rsidRPr="001E5DEC">
        <w:rPr>
          <w:rFonts w:eastAsia="Calibri"/>
          <w:sz w:val="16"/>
        </w:rPr>
        <w:t xml:space="preserve">, </w:t>
      </w:r>
      <w:r w:rsidRPr="001E5DEC">
        <w:rPr>
          <w:rFonts w:eastAsia="Calibri"/>
          <w:highlight w:val="cyan"/>
          <w:u w:val="single"/>
        </w:rPr>
        <w:t xml:space="preserve">the </w:t>
      </w:r>
      <w:r w:rsidRPr="001E5DEC">
        <w:rPr>
          <w:rFonts w:eastAsia="Calibri"/>
          <w:b/>
          <w:iCs/>
          <w:highlight w:val="cyan"/>
          <w:u w:val="single"/>
          <w:bdr w:val="single" w:sz="8" w:space="0" w:color="auto"/>
        </w:rPr>
        <w:t>danger of mishaps</w:t>
      </w:r>
      <w:r w:rsidRPr="001E5DEC">
        <w:rPr>
          <w:rFonts w:eastAsia="Calibri"/>
          <w:highlight w:val="cyan"/>
          <w:u w:val="single"/>
        </w:rPr>
        <w:t xml:space="preserve"> </w:t>
      </w:r>
      <w:r w:rsidRPr="001E5DEC">
        <w:rPr>
          <w:rFonts w:eastAsia="Calibri"/>
          <w:b/>
          <w:iCs/>
          <w:highlight w:val="cyan"/>
          <w:u w:val="single"/>
          <w:bdr w:val="single" w:sz="8" w:space="0" w:color="auto"/>
        </w:rPr>
        <w:t>increases greatly</w:t>
      </w:r>
      <w:r w:rsidRPr="001E5DEC">
        <w:rPr>
          <w:rFonts w:eastAsia="Calibri"/>
          <w:sz w:val="16"/>
        </w:rPr>
        <w:t>. Reducing access would indeed slow things down, but this may be a good thing. I believe that the safest path is to put the development of the most powerful AI systems in the hands of international organizations that are not furthering the interests of a single company or country but instead seek humanity’s welfare.</w:t>
      </w:r>
    </w:p>
    <w:p w14:paraId="15F1F73D" w14:textId="77777777" w:rsidR="00C35A7A" w:rsidRDefault="00C35A7A" w:rsidP="00C35A7A">
      <w:pPr>
        <w:pStyle w:val="Heading3"/>
      </w:pPr>
      <w:r>
        <w:lastRenderedPageBreak/>
        <w:t>AGI---1AR</w:t>
      </w:r>
    </w:p>
    <w:p w14:paraId="7EA69734" w14:textId="77777777" w:rsidR="00C35A7A" w:rsidRPr="006F5B27" w:rsidRDefault="00C35A7A" w:rsidP="00C35A7A">
      <w:pPr>
        <w:pStyle w:val="Heading4"/>
      </w:pPr>
      <w:bookmarkStart w:id="8" w:name="_Hlk192332657"/>
      <w:bookmarkStart w:id="9" w:name="_Hlk205642693"/>
      <w:r w:rsidRPr="006F5B27">
        <w:t xml:space="preserve">Trump will </w:t>
      </w:r>
      <w:r w:rsidRPr="006F5B27">
        <w:rPr>
          <w:u w:val="single"/>
        </w:rPr>
        <w:t>demolish</w:t>
      </w:r>
      <w:r w:rsidRPr="006F5B27">
        <w:t xml:space="preserve"> all safeguards on AI</w:t>
      </w:r>
      <w:r>
        <w:t>---turns their laundrylist.</w:t>
      </w:r>
    </w:p>
    <w:p w14:paraId="5803A0FF" w14:textId="77777777" w:rsidR="00C35A7A" w:rsidRPr="006F5B27" w:rsidRDefault="00C35A7A" w:rsidP="00C35A7A">
      <w:r w:rsidRPr="00F15E91">
        <w:rPr>
          <w:rStyle w:val="Style13ptBold"/>
        </w:rPr>
        <w:t>Akselrod 25</w:t>
      </w:r>
      <w:r w:rsidRPr="006F5B27">
        <w:t>, *MA Political Science, JD, Senior Counsel in the Racial Justice Program at the American Civil Liberties Union. **Senior Policy Counsel in the ACLU's National Political Advocacy Department. (*Olga and **Cody Venzke, 2-11-2025, "Trump's Efforts to Dismantle AI Protections, Explained," American Civil Liberties Union, https://www.aclu.org/news/privacy-technology/trumps-efforts-to-dismantle-ai-protections-explained)</w:t>
      </w:r>
    </w:p>
    <w:p w14:paraId="1E444143" w14:textId="77777777" w:rsidR="00C35A7A" w:rsidRPr="006F5B27" w:rsidRDefault="00C35A7A" w:rsidP="00C35A7A">
      <w:pPr>
        <w:rPr>
          <w:sz w:val="16"/>
        </w:rPr>
      </w:pPr>
      <w:r w:rsidRPr="006F5B27">
        <w:rPr>
          <w:sz w:val="16"/>
        </w:rPr>
        <w:t xml:space="preserve">Amid the crush of executive orders and agency directives issued during Donald </w:t>
      </w:r>
      <w:r w:rsidRPr="006F5B27">
        <w:rPr>
          <w:rStyle w:val="StyleUnderline"/>
          <w:highlight w:val="cyan"/>
        </w:rPr>
        <w:t>Trump</w:t>
      </w:r>
      <w:r w:rsidRPr="006F5B27">
        <w:rPr>
          <w:sz w:val="16"/>
        </w:rPr>
        <w:t xml:space="preserve">’s first weeks in office, his administration </w:t>
      </w:r>
      <w:r w:rsidRPr="006F5B27">
        <w:rPr>
          <w:rStyle w:val="StyleUnderline"/>
          <w:highlight w:val="cyan"/>
        </w:rPr>
        <w:t xml:space="preserve">has begun to </w:t>
      </w:r>
      <w:r w:rsidRPr="006F5B27">
        <w:rPr>
          <w:rStyle w:val="Emphasis"/>
          <w:highlight w:val="cyan"/>
        </w:rPr>
        <w:t>demolish the foundations</w:t>
      </w:r>
      <w:r w:rsidRPr="006F5B27">
        <w:rPr>
          <w:rStyle w:val="StyleUnderline"/>
          <w:highlight w:val="cyan"/>
        </w:rPr>
        <w:t xml:space="preserve"> for</w:t>
      </w:r>
      <w:r w:rsidRPr="006F5B27">
        <w:rPr>
          <w:rStyle w:val="StyleUnderline"/>
        </w:rPr>
        <w:t xml:space="preserve"> </w:t>
      </w:r>
      <w:r w:rsidRPr="006F5B27">
        <w:rPr>
          <w:rStyle w:val="StyleUnderline"/>
          <w:highlight w:val="cyan"/>
        </w:rPr>
        <w:t>ensuring</w:t>
      </w:r>
      <w:r w:rsidRPr="006F5B27">
        <w:rPr>
          <w:sz w:val="16"/>
        </w:rPr>
        <w:t xml:space="preserve"> that artificial intelligence (</w:t>
      </w:r>
      <w:r w:rsidRPr="006F5B27">
        <w:rPr>
          <w:rStyle w:val="Emphasis"/>
          <w:highlight w:val="cyan"/>
        </w:rPr>
        <w:t>AI</w:t>
      </w:r>
      <w:r w:rsidRPr="006F5B27">
        <w:rPr>
          <w:sz w:val="16"/>
        </w:rPr>
        <w:t xml:space="preserve">) </w:t>
      </w:r>
      <w:r w:rsidRPr="006F5B27">
        <w:rPr>
          <w:rStyle w:val="Emphasis"/>
          <w:highlight w:val="cyan"/>
        </w:rPr>
        <w:t>in the U.S. is safe</w:t>
      </w:r>
      <w:r w:rsidRPr="006F5B27">
        <w:rPr>
          <w:sz w:val="16"/>
        </w:rPr>
        <w:t xml:space="preserve"> and responsible. </w:t>
      </w:r>
      <w:r w:rsidRPr="006F5B27">
        <w:rPr>
          <w:rStyle w:val="StyleUnderline"/>
        </w:rPr>
        <w:t>The pres</w:t>
      </w:r>
      <w:r w:rsidRPr="006F5B27">
        <w:rPr>
          <w:sz w:val="16"/>
        </w:rPr>
        <w:t xml:space="preserve">ident </w:t>
      </w:r>
      <w:r w:rsidRPr="006F5B27">
        <w:rPr>
          <w:rStyle w:val="StyleUnderline"/>
        </w:rPr>
        <w:t xml:space="preserve">is not only set to completely roll back </w:t>
      </w:r>
      <w:r w:rsidRPr="006F5B27">
        <w:rPr>
          <w:rStyle w:val="Emphasis"/>
        </w:rPr>
        <w:t>the fledgling protections</w:t>
      </w:r>
      <w:r w:rsidRPr="006F5B27">
        <w:rPr>
          <w:sz w:val="16"/>
        </w:rPr>
        <w:t xml:space="preserve"> Joe </w:t>
      </w:r>
      <w:r w:rsidRPr="006F5B27">
        <w:rPr>
          <w:rStyle w:val="StyleUnderline"/>
        </w:rPr>
        <w:t>Biden</w:t>
      </w:r>
      <w:r w:rsidRPr="006F5B27">
        <w:rPr>
          <w:sz w:val="16"/>
        </w:rPr>
        <w:t xml:space="preserve">’s administration </w:t>
      </w:r>
      <w:r w:rsidRPr="006F5B27">
        <w:rPr>
          <w:rStyle w:val="StyleUnderline"/>
        </w:rPr>
        <w:t>instituted</w:t>
      </w:r>
      <w:r w:rsidRPr="006F5B27">
        <w:rPr>
          <w:sz w:val="16"/>
        </w:rPr>
        <w:t xml:space="preserve">, </w:t>
      </w:r>
      <w:r w:rsidRPr="006F5B27">
        <w:rPr>
          <w:rStyle w:val="StyleUnderline"/>
        </w:rPr>
        <w:t>but</w:t>
      </w:r>
      <w:r w:rsidRPr="006F5B27">
        <w:rPr>
          <w:sz w:val="16"/>
        </w:rPr>
        <w:t xml:space="preserve"> also to </w:t>
      </w:r>
      <w:r w:rsidRPr="006F5B27">
        <w:rPr>
          <w:rStyle w:val="StyleUnderline"/>
        </w:rPr>
        <w:t xml:space="preserve">further accelerate the spread of </w:t>
      </w:r>
      <w:r w:rsidRPr="006F5B27">
        <w:rPr>
          <w:rStyle w:val="Emphasis"/>
        </w:rPr>
        <w:t>unchecked AI</w:t>
      </w:r>
      <w:r w:rsidRPr="006F5B27">
        <w:rPr>
          <w:sz w:val="16"/>
        </w:rPr>
        <w:t xml:space="preserve"> across American life.</w:t>
      </w:r>
    </w:p>
    <w:p w14:paraId="3B886D06" w14:textId="77777777" w:rsidR="00C35A7A" w:rsidRPr="006F5B27" w:rsidRDefault="00C35A7A" w:rsidP="00C35A7A">
      <w:pPr>
        <w:rPr>
          <w:sz w:val="16"/>
        </w:rPr>
      </w:pPr>
      <w:r w:rsidRPr="006F5B27">
        <w:rPr>
          <w:sz w:val="16"/>
        </w:rPr>
        <w:t>How is President Trump Dismantling AI Protections?</w:t>
      </w:r>
    </w:p>
    <w:p w14:paraId="7BCB562B" w14:textId="77777777" w:rsidR="00C35A7A" w:rsidRPr="006F5B27" w:rsidRDefault="00C35A7A" w:rsidP="00C35A7A">
      <w:pPr>
        <w:rPr>
          <w:rStyle w:val="StyleUnderline"/>
        </w:rPr>
      </w:pPr>
      <w:r w:rsidRPr="006F5B27">
        <w:rPr>
          <w:rStyle w:val="StyleUnderline"/>
        </w:rPr>
        <w:t xml:space="preserve">President Trump has undone existing AI protections at a </w:t>
      </w:r>
      <w:r w:rsidRPr="006F5B27">
        <w:rPr>
          <w:rStyle w:val="Emphasis"/>
        </w:rPr>
        <w:t>breathtaking pace</w:t>
      </w:r>
      <w:r w:rsidRPr="006F5B27">
        <w:rPr>
          <w:sz w:val="16"/>
        </w:rPr>
        <w:t xml:space="preserve">. One of President </w:t>
      </w:r>
      <w:r w:rsidRPr="006F5B27">
        <w:rPr>
          <w:rStyle w:val="StyleUnderline"/>
          <w:highlight w:val="cyan"/>
        </w:rPr>
        <w:t>Trump’s first action</w:t>
      </w:r>
      <w:r w:rsidRPr="006F5B27">
        <w:rPr>
          <w:rStyle w:val="StyleUnderline"/>
        </w:rPr>
        <w:t xml:space="preserve">s </w:t>
      </w:r>
      <w:r w:rsidRPr="006F5B27">
        <w:rPr>
          <w:rStyle w:val="StyleUnderline"/>
          <w:highlight w:val="cyan"/>
        </w:rPr>
        <w:t>was</w:t>
      </w:r>
      <w:r w:rsidRPr="006F5B27">
        <w:rPr>
          <w:rStyle w:val="StyleUnderline"/>
        </w:rPr>
        <w:t xml:space="preserve"> </w:t>
      </w:r>
      <w:r w:rsidRPr="006F5B27">
        <w:rPr>
          <w:rStyle w:val="StyleUnderline"/>
          <w:highlight w:val="cyan"/>
        </w:rPr>
        <w:t>repealing the Biden</w:t>
      </w:r>
      <w:r w:rsidRPr="006F5B27">
        <w:rPr>
          <w:sz w:val="16"/>
        </w:rPr>
        <w:t xml:space="preserve"> administration’s </w:t>
      </w:r>
      <w:r w:rsidRPr="006F5B27">
        <w:rPr>
          <w:rStyle w:val="Emphasis"/>
          <w:highlight w:val="cyan"/>
        </w:rPr>
        <w:t>Ex</w:t>
      </w:r>
      <w:r w:rsidRPr="006F5B27">
        <w:rPr>
          <w:sz w:val="16"/>
        </w:rPr>
        <w:t xml:space="preserve">ecutive </w:t>
      </w:r>
      <w:r w:rsidRPr="006F5B27">
        <w:rPr>
          <w:rStyle w:val="Emphasis"/>
          <w:highlight w:val="cyan"/>
        </w:rPr>
        <w:t>O</w:t>
      </w:r>
      <w:r w:rsidRPr="006F5B27">
        <w:rPr>
          <w:sz w:val="16"/>
        </w:rPr>
        <w:t xml:space="preserve">rder </w:t>
      </w:r>
      <w:r w:rsidRPr="006F5B27">
        <w:rPr>
          <w:rStyle w:val="StyleUnderline"/>
        </w:rPr>
        <w:t>on Safe</w:t>
      </w:r>
      <w:r w:rsidRPr="006F5B27">
        <w:rPr>
          <w:sz w:val="16"/>
        </w:rPr>
        <w:t xml:space="preserve">, Secure, and Trustworthy Development and Use of </w:t>
      </w:r>
      <w:r w:rsidRPr="006F5B27">
        <w:rPr>
          <w:rStyle w:val="Emphasis"/>
        </w:rPr>
        <w:t>A</w:t>
      </w:r>
      <w:r w:rsidRPr="006F5B27">
        <w:rPr>
          <w:sz w:val="16"/>
        </w:rPr>
        <w:t xml:space="preserve">rtificial </w:t>
      </w:r>
      <w:r w:rsidRPr="006F5B27">
        <w:rPr>
          <w:rStyle w:val="Emphasis"/>
        </w:rPr>
        <w:t>I</w:t>
      </w:r>
      <w:r w:rsidRPr="006F5B27">
        <w:rPr>
          <w:sz w:val="16"/>
        </w:rPr>
        <w:t xml:space="preserve">ntelligence. That repeal also included instructions to review a presidential directive, known as a National Security Memo, governing national security use of AI. Days later, President </w:t>
      </w:r>
      <w:r w:rsidRPr="006F5B27">
        <w:rPr>
          <w:rStyle w:val="StyleUnderline"/>
        </w:rPr>
        <w:t>Trump issued his own AI ex</w:t>
      </w:r>
      <w:r w:rsidRPr="006F5B27">
        <w:rPr>
          <w:sz w:val="16"/>
        </w:rPr>
        <w:t xml:space="preserve">ecutive </w:t>
      </w:r>
      <w:r w:rsidRPr="006F5B27">
        <w:rPr>
          <w:rStyle w:val="StyleUnderline"/>
        </w:rPr>
        <w:t>o</w:t>
      </w:r>
      <w:r w:rsidRPr="006F5B27">
        <w:rPr>
          <w:sz w:val="16"/>
        </w:rPr>
        <w:t xml:space="preserve">rder, </w:t>
      </w:r>
      <w:r w:rsidRPr="006F5B27">
        <w:rPr>
          <w:rStyle w:val="StyleUnderline"/>
        </w:rPr>
        <w:t>directing the Office of Management and Budget</w:t>
      </w:r>
      <w:r w:rsidRPr="006F5B27">
        <w:rPr>
          <w:sz w:val="16"/>
        </w:rPr>
        <w:t xml:space="preserve">, which coordinates agencies across the federal government, </w:t>
      </w:r>
      <w:r w:rsidRPr="006F5B27">
        <w:rPr>
          <w:rStyle w:val="StyleUnderline"/>
        </w:rPr>
        <w:t xml:space="preserve">to overhaul its existing directive on federal uses of AI. Federal agencies have followed the president’s lead, </w:t>
      </w:r>
      <w:r w:rsidRPr="006F5B27">
        <w:rPr>
          <w:rStyle w:val="Emphasis"/>
          <w:highlight w:val="cyan"/>
        </w:rPr>
        <w:t>scrubbing websites</w:t>
      </w:r>
      <w:r w:rsidRPr="006F5B27">
        <w:rPr>
          <w:rStyle w:val="StyleUnderline"/>
          <w:highlight w:val="cyan"/>
        </w:rPr>
        <w:t xml:space="preserve"> of </w:t>
      </w:r>
      <w:r w:rsidRPr="006F5B27">
        <w:rPr>
          <w:rStyle w:val="Emphasis"/>
          <w:highlight w:val="cyan"/>
        </w:rPr>
        <w:t>AI guidelines</w:t>
      </w:r>
      <w:r w:rsidRPr="006F5B27">
        <w:rPr>
          <w:sz w:val="16"/>
        </w:rPr>
        <w:t xml:space="preserve">, protections for jobseekers, and more. President </w:t>
      </w:r>
      <w:r w:rsidRPr="006F5B27">
        <w:rPr>
          <w:rStyle w:val="StyleUnderline"/>
        </w:rPr>
        <w:t>Trump’s goal is clear: undo anything that could get in the way of breakneck AI development and deployment.</w:t>
      </w:r>
    </w:p>
    <w:p w14:paraId="42B5AB67" w14:textId="77777777" w:rsidR="00C35A7A" w:rsidRPr="006F5B27" w:rsidRDefault="00C35A7A" w:rsidP="00C35A7A">
      <w:pPr>
        <w:rPr>
          <w:sz w:val="16"/>
        </w:rPr>
      </w:pPr>
      <w:r w:rsidRPr="006F5B27">
        <w:rPr>
          <w:rStyle w:val="Emphasis"/>
          <w:sz w:val="36"/>
          <w:szCs w:val="36"/>
          <w:highlight w:val="cyan"/>
        </w:rPr>
        <w:t>That emphasis on speed is dangerous</w:t>
      </w:r>
      <w:r w:rsidRPr="006F5B27">
        <w:rPr>
          <w:sz w:val="16"/>
        </w:rPr>
        <w:t xml:space="preserve">. Artificial intelligence and other automated tools have already been rapidly adopted in the private and public sectors, without first ensuring that the tools are fair or appropriate. </w:t>
      </w:r>
      <w:r w:rsidRPr="006F5B27">
        <w:rPr>
          <w:rStyle w:val="StyleUnderline"/>
        </w:rPr>
        <w:t>In the absence of strong guardrails, those tools are creating real-world harms</w:t>
      </w:r>
      <w:r w:rsidRPr="006F5B27">
        <w:rPr>
          <w:sz w:val="16"/>
        </w:rPr>
        <w:t xml:space="preserve"> when companies and government agencies use them to help decide who gets a job, who gets a loan, who goes to jail, and a host of other sensitive decisions.</w:t>
      </w:r>
    </w:p>
    <w:p w14:paraId="4E7D6AF4" w14:textId="77777777" w:rsidR="00C35A7A" w:rsidRPr="006F5B27" w:rsidRDefault="00C35A7A" w:rsidP="00C35A7A">
      <w:pPr>
        <w:rPr>
          <w:sz w:val="16"/>
        </w:rPr>
      </w:pPr>
      <w:r w:rsidRPr="006F5B27">
        <w:rPr>
          <w:sz w:val="16"/>
        </w:rPr>
        <w:t>Why Are AI Safeguards Essential for Civil Rights and Public Safety?</w:t>
      </w:r>
    </w:p>
    <w:p w14:paraId="3C7CF8FE" w14:textId="77777777" w:rsidR="00C35A7A" w:rsidRPr="006F5B27" w:rsidRDefault="00C35A7A" w:rsidP="00C35A7A">
      <w:pPr>
        <w:rPr>
          <w:sz w:val="16"/>
        </w:rPr>
      </w:pPr>
      <w:r w:rsidRPr="006F5B27">
        <w:rPr>
          <w:sz w:val="16"/>
        </w:rPr>
        <w:t>During the Biden administration, federal agencies began to develop guardrails to protect people when AI threatened their civil rights or safety. Those measures included critical protections for at least some of the federal government’s uses of AI and commonsense guidance from agencies on steps the private sector should take to ensure that AI use complies with existing civil rights and other laws.</w:t>
      </w:r>
    </w:p>
    <w:p w14:paraId="216906C3" w14:textId="77777777" w:rsidR="00C35A7A" w:rsidRPr="006F5B27" w:rsidRDefault="00C35A7A" w:rsidP="00C35A7A">
      <w:pPr>
        <w:rPr>
          <w:sz w:val="16"/>
        </w:rPr>
      </w:pPr>
      <w:r w:rsidRPr="006F5B27">
        <w:rPr>
          <w:sz w:val="16"/>
        </w:rPr>
        <w:t xml:space="preserve">But President </w:t>
      </w:r>
      <w:r w:rsidRPr="006F5B27">
        <w:rPr>
          <w:rStyle w:val="StyleUnderline"/>
        </w:rPr>
        <w:t xml:space="preserve">Trump is already rolling back these modest measures with little to replace them. This is a </w:t>
      </w:r>
      <w:r w:rsidRPr="006F5B27">
        <w:rPr>
          <w:rStyle w:val="Emphasis"/>
        </w:rPr>
        <w:t>grave mistake</w:t>
      </w:r>
      <w:r w:rsidRPr="006F5B27">
        <w:rPr>
          <w:sz w:val="16"/>
        </w:rPr>
        <w:t xml:space="preserve">. Many of the </w:t>
      </w:r>
      <w:r w:rsidRPr="006F5B27">
        <w:rPr>
          <w:rStyle w:val="StyleUnderline"/>
          <w:highlight w:val="cyan"/>
        </w:rPr>
        <w:t>Biden</w:t>
      </w:r>
      <w:r w:rsidRPr="006F5B27">
        <w:rPr>
          <w:sz w:val="16"/>
        </w:rPr>
        <w:t xml:space="preserve"> administration</w:t>
      </w:r>
      <w:r w:rsidRPr="006F5B27">
        <w:rPr>
          <w:rStyle w:val="StyleUnderline"/>
          <w:highlight w:val="cyan"/>
        </w:rPr>
        <w:t>’s</w:t>
      </w:r>
      <w:r w:rsidRPr="006F5B27">
        <w:rPr>
          <w:rStyle w:val="StyleUnderline"/>
        </w:rPr>
        <w:t xml:space="preserve"> </w:t>
      </w:r>
      <w:r w:rsidRPr="006F5B27">
        <w:rPr>
          <w:rStyle w:val="StyleUnderline"/>
          <w:highlight w:val="cyan"/>
        </w:rPr>
        <w:t xml:space="preserve">directives were </w:t>
      </w:r>
      <w:r w:rsidRPr="006F5B27">
        <w:rPr>
          <w:rStyle w:val="Emphasis"/>
          <w:highlight w:val="cyan"/>
        </w:rPr>
        <w:t>basic</w:t>
      </w:r>
      <w:r w:rsidRPr="006F5B27">
        <w:rPr>
          <w:rStyle w:val="StyleUnderline"/>
          <w:highlight w:val="cyan"/>
        </w:rPr>
        <w:t xml:space="preserve">, </w:t>
      </w:r>
      <w:r w:rsidRPr="006F5B27">
        <w:rPr>
          <w:rStyle w:val="Emphasis"/>
          <w:highlight w:val="cyan"/>
        </w:rPr>
        <w:t>common sense steps</w:t>
      </w:r>
      <w:r w:rsidRPr="006F5B27">
        <w:rPr>
          <w:sz w:val="16"/>
        </w:rPr>
        <w:t xml:space="preserve"> </w:t>
      </w:r>
      <w:r w:rsidRPr="006F5B27">
        <w:rPr>
          <w:rStyle w:val="StyleUnderline"/>
        </w:rPr>
        <w:t>the government should take any time agencies are experimenting with and deploying a powerful new tech</w:t>
      </w:r>
      <w:r w:rsidRPr="006F5B27">
        <w:rPr>
          <w:sz w:val="16"/>
        </w:rPr>
        <w:t xml:space="preserve">nology. </w:t>
      </w:r>
      <w:r w:rsidRPr="006F5B27">
        <w:rPr>
          <w:rStyle w:val="StyleUnderline"/>
        </w:rPr>
        <w:t xml:space="preserve">These steps include robust public </w:t>
      </w:r>
      <w:r w:rsidRPr="006F5B27">
        <w:rPr>
          <w:rStyle w:val="StyleUnderline"/>
          <w:highlight w:val="cyan"/>
        </w:rPr>
        <w:t>transparency and</w:t>
      </w:r>
      <w:r w:rsidRPr="006F5B27">
        <w:rPr>
          <w:rStyle w:val="StyleUnderline"/>
        </w:rPr>
        <w:t xml:space="preserve"> </w:t>
      </w:r>
      <w:r w:rsidRPr="006F5B27">
        <w:rPr>
          <w:rStyle w:val="Emphasis"/>
        </w:rPr>
        <w:t xml:space="preserve">internal </w:t>
      </w:r>
      <w:r w:rsidRPr="006F5B27">
        <w:rPr>
          <w:rStyle w:val="Emphasis"/>
          <w:highlight w:val="cyan"/>
        </w:rPr>
        <w:t>oversight</w:t>
      </w:r>
      <w:r w:rsidRPr="006F5B27">
        <w:rPr>
          <w:sz w:val="16"/>
        </w:rPr>
        <w:t xml:space="preserve"> (</w:t>
      </w:r>
      <w:r w:rsidRPr="006F5B27">
        <w:rPr>
          <w:rStyle w:val="StyleUnderline"/>
          <w:highlight w:val="cyan"/>
        </w:rPr>
        <w:t>such as agency</w:t>
      </w:r>
      <w:r w:rsidRPr="006F5B27">
        <w:rPr>
          <w:sz w:val="16"/>
        </w:rPr>
        <w:t xml:space="preserve"> chief </w:t>
      </w:r>
      <w:r w:rsidRPr="006F5B27">
        <w:rPr>
          <w:rStyle w:val="StyleUnderline"/>
          <w:highlight w:val="cyan"/>
        </w:rPr>
        <w:t>AI officers</w:t>
      </w:r>
      <w:r w:rsidRPr="006F5B27">
        <w:rPr>
          <w:sz w:val="16"/>
        </w:rPr>
        <w:t xml:space="preserve">) </w:t>
      </w:r>
      <w:r w:rsidRPr="006F5B27">
        <w:rPr>
          <w:rStyle w:val="StyleUnderline"/>
          <w:highlight w:val="cyan"/>
        </w:rPr>
        <w:t xml:space="preserve">as well as </w:t>
      </w:r>
      <w:r w:rsidRPr="006F5B27">
        <w:rPr>
          <w:rStyle w:val="Emphasis"/>
          <w:highlight w:val="cyan"/>
        </w:rPr>
        <w:t>regular testing requirements</w:t>
      </w:r>
      <w:r w:rsidRPr="006F5B27">
        <w:rPr>
          <w:sz w:val="16"/>
        </w:rPr>
        <w:t xml:space="preserve"> to ensure that AI tools follow existing laws protecting civil rights and civil liberties, accurately perform the tasks they're given, and don't waste agency resources. There's no reason for the Trump administration to jettison those protections.</w:t>
      </w:r>
    </w:p>
    <w:p w14:paraId="55351C30" w14:textId="77777777" w:rsidR="00C35A7A" w:rsidRPr="006F5B27" w:rsidRDefault="00C35A7A" w:rsidP="00C35A7A">
      <w:pPr>
        <w:rPr>
          <w:sz w:val="16"/>
        </w:rPr>
      </w:pPr>
      <w:r w:rsidRPr="006F5B27">
        <w:rPr>
          <w:sz w:val="16"/>
        </w:rPr>
        <w:t>Who Benefits from Rolling Back AI Regulations?</w:t>
      </w:r>
    </w:p>
    <w:p w14:paraId="718743DD" w14:textId="77777777" w:rsidR="00C35A7A" w:rsidRPr="006F5B27" w:rsidRDefault="00C35A7A" w:rsidP="00C35A7A">
      <w:pPr>
        <w:rPr>
          <w:sz w:val="16"/>
        </w:rPr>
      </w:pPr>
      <w:r w:rsidRPr="006F5B27">
        <w:rPr>
          <w:sz w:val="16"/>
        </w:rPr>
        <w:t xml:space="preserve">Rolling back AI protections signals the pronounced power Big Tech has in the new administration. This includes deploying AI to probe and slash critical government programs and grants. We are also seeing Tech’s outsized influence in key personnel decisions and a new executive order </w:t>
      </w:r>
      <w:r w:rsidRPr="006F5B27">
        <w:rPr>
          <w:sz w:val="16"/>
        </w:rPr>
        <w:lastRenderedPageBreak/>
        <w:t>that directs federal agencies to “integrate modern technology” into hiring and to "leverag[e] digital platforms to improve candidate engagement,” which we fear is veiled language for the unproven products like gamified assessments, automated video interviews, and chatbots that technology vendors often try to sell with such claims. These technologies have been repeatedly demonstrated to lead to discriminatory harms, and many workers have reported that today’s digital-application platforms are particularly confusing, inaccessible and opaque. Without safeguards, this influence will translate directly into real world harms.</w:t>
      </w:r>
    </w:p>
    <w:p w14:paraId="6D435ABC" w14:textId="77777777" w:rsidR="00C35A7A" w:rsidRPr="006F5B27" w:rsidRDefault="00C35A7A" w:rsidP="00C35A7A">
      <w:pPr>
        <w:rPr>
          <w:rStyle w:val="StyleUnderline"/>
        </w:rPr>
      </w:pPr>
      <w:r w:rsidRPr="006F5B27">
        <w:rPr>
          <w:sz w:val="16"/>
        </w:rPr>
        <w:t xml:space="preserve">The Trump administration is primed to accelerate AI’s development and deployment without critical guardrails to protect people from harm. </w:t>
      </w:r>
      <w:r w:rsidRPr="006F5B27">
        <w:rPr>
          <w:rStyle w:val="Emphasis"/>
          <w:highlight w:val="cyan"/>
        </w:rPr>
        <w:t>Supercharging AI</w:t>
      </w:r>
      <w:r w:rsidRPr="006F5B27">
        <w:rPr>
          <w:rStyle w:val="StyleUnderline"/>
        </w:rPr>
        <w:t xml:space="preserve"> deployment without guardrails </w:t>
      </w:r>
      <w:r w:rsidRPr="006F5B27">
        <w:rPr>
          <w:rStyle w:val="StyleUnderline"/>
          <w:highlight w:val="cyan"/>
        </w:rPr>
        <w:t>will</w:t>
      </w:r>
      <w:r w:rsidRPr="006F5B27">
        <w:rPr>
          <w:sz w:val="16"/>
        </w:rPr>
        <w:t xml:space="preserve"> also </w:t>
      </w:r>
      <w:r w:rsidRPr="006F5B27">
        <w:rPr>
          <w:rStyle w:val="Emphasis"/>
          <w:highlight w:val="cyan"/>
        </w:rPr>
        <w:t>supercharge the</w:t>
      </w:r>
      <w:r w:rsidRPr="006F5B27">
        <w:rPr>
          <w:sz w:val="16"/>
        </w:rPr>
        <w:t xml:space="preserve"> well-documented </w:t>
      </w:r>
      <w:r w:rsidRPr="006F5B27">
        <w:rPr>
          <w:rStyle w:val="Emphasis"/>
          <w:highlight w:val="cyan"/>
        </w:rPr>
        <w:t>harms</w:t>
      </w:r>
      <w:r w:rsidRPr="006F5B27">
        <w:rPr>
          <w:sz w:val="16"/>
        </w:rPr>
        <w:t xml:space="preserve"> that are already happening. That means more people are being denied jobs because AI ranked them lower than an equally qualified person. More people are also having their benefits cut or flagged for fraud based on erroneous or unfair AI determinations. </w:t>
      </w:r>
      <w:r w:rsidRPr="006F5B27">
        <w:rPr>
          <w:rStyle w:val="StyleUnderline"/>
        </w:rPr>
        <w:t>We've also seen numerous instances where automated systems</w:t>
      </w:r>
      <w:r w:rsidRPr="006F5B27">
        <w:rPr>
          <w:sz w:val="16"/>
        </w:rPr>
        <w:t xml:space="preserve"> deployed in government contexts without appropriate guardrails </w:t>
      </w:r>
      <w:r w:rsidRPr="006F5B27">
        <w:rPr>
          <w:rStyle w:val="StyleUnderline"/>
        </w:rPr>
        <w:t>lead to costly, inaccurate, and inefficient outcomes for everyone -- achieving the direct opposite of the oft-stated goals of adopting AI in the first place.</w:t>
      </w:r>
    </w:p>
    <w:p w14:paraId="4BFCDC67" w14:textId="77777777" w:rsidR="00C35A7A" w:rsidRPr="006F5B27" w:rsidRDefault="00C35A7A" w:rsidP="00C35A7A">
      <w:pPr>
        <w:rPr>
          <w:sz w:val="16"/>
        </w:rPr>
      </w:pPr>
      <w:r w:rsidRPr="006F5B27">
        <w:rPr>
          <w:sz w:val="16"/>
        </w:rPr>
        <w:t>Common sense guardrails are not an impediment to AI innovation; they’re necessary to ensure that innovation is making our lives better rather than worse. Progress is about greater fairness, safety, opportunity and convenience for everyone, not worsening existing discrimination and creating more roadblocks for underrepresented and marginalized people.</w:t>
      </w:r>
    </w:p>
    <w:bookmarkEnd w:id="8"/>
    <w:p w14:paraId="3EA029DE" w14:textId="77777777" w:rsidR="00C35A7A" w:rsidRPr="00B01FEA" w:rsidRDefault="00C35A7A" w:rsidP="00C35A7A">
      <w:pPr>
        <w:pStyle w:val="Heading4"/>
      </w:pPr>
      <w:r>
        <w:t xml:space="preserve">Even the simplest, most </w:t>
      </w:r>
      <w:r>
        <w:rPr>
          <w:u w:val="single"/>
        </w:rPr>
        <w:t>bare-bones</w:t>
      </w:r>
      <w:r>
        <w:t xml:space="preserve"> application of AGI requires an </w:t>
      </w:r>
      <w:r>
        <w:rPr>
          <w:u w:val="single"/>
        </w:rPr>
        <w:t>impossibly perfect</w:t>
      </w:r>
      <w:r>
        <w:t xml:space="preserve"> scenario. Examples of ‘</w:t>
      </w:r>
      <w:r w:rsidRPr="00AE539F">
        <w:t>success</w:t>
      </w:r>
      <w:r>
        <w:t xml:space="preserve">’ are </w:t>
      </w:r>
      <w:r w:rsidRPr="00AE539F">
        <w:rPr>
          <w:u w:val="single"/>
        </w:rPr>
        <w:t>decoys</w:t>
      </w:r>
      <w:r>
        <w:t xml:space="preserve"> and will </w:t>
      </w:r>
      <w:r>
        <w:rPr>
          <w:u w:val="single"/>
        </w:rPr>
        <w:t>inevitably fail</w:t>
      </w:r>
      <w:r>
        <w:t xml:space="preserve"> when rigorously tested.</w:t>
      </w:r>
    </w:p>
    <w:p w14:paraId="21730A4F" w14:textId="77777777" w:rsidR="00C35A7A" w:rsidRDefault="00C35A7A" w:rsidP="00C35A7A">
      <w:r w:rsidRPr="00410C54">
        <w:rPr>
          <w:rStyle w:val="Style13ptBold"/>
        </w:rPr>
        <w:t>Rooij ’24</w:t>
      </w:r>
      <w:r>
        <w:t xml:space="preserve"> [Iris van; September 27; Donders Institute for Brain, Cognition, and Behaviour, Department of Cognitive Science and Artificial Intelligence, Radboud University; SpringerNature, “Reclaiming AI as a Theoretical Tool for Cognitive Science,” </w:t>
      </w:r>
      <w:r w:rsidRPr="00410C54">
        <w:t>https://link.springer.com/article/10.1007/s42113-024-00217-5#Sec3</w:t>
      </w:r>
      <w:r>
        <w:t>]</w:t>
      </w:r>
    </w:p>
    <w:p w14:paraId="555F3850" w14:textId="77777777" w:rsidR="00C35A7A" w:rsidRDefault="00C35A7A" w:rsidP="00C35A7A">
      <w:pPr>
        <w:rPr>
          <w:rStyle w:val="Emphasis"/>
        </w:rPr>
      </w:pPr>
      <w:r w:rsidRPr="00410C54">
        <w:rPr>
          <w:sz w:val="16"/>
        </w:rPr>
        <w:t xml:space="preserve">In the previous section, we presented a proof that Dr. Ingenia set themselves a machine learning problem for which no tractable method exists or can exist. The ‘intractability’ means that, </w:t>
      </w:r>
      <w:r w:rsidRPr="00002FC4">
        <w:rPr>
          <w:rStyle w:val="StyleUnderline"/>
          <w:highlight w:val="cyan"/>
        </w:rPr>
        <w:t>even</w:t>
      </w:r>
      <w:r w:rsidRPr="00002FC4">
        <w:rPr>
          <w:rStyle w:val="StyleUnderline"/>
        </w:rPr>
        <w:t xml:space="preserve"> if</w:t>
      </w:r>
      <w:r w:rsidRPr="00CE2B60">
        <w:rPr>
          <w:rStyle w:val="StyleUnderline"/>
        </w:rPr>
        <w:t xml:space="preserve"> the problem may be practically solvable </w:t>
      </w:r>
      <w:r w:rsidRPr="00002FC4">
        <w:rPr>
          <w:rStyle w:val="StyleUnderline"/>
        </w:rPr>
        <w:t>for</w:t>
      </w:r>
      <w:r w:rsidRPr="00CE2B60">
        <w:rPr>
          <w:rStyle w:val="StyleUnderline"/>
        </w:rPr>
        <w:t xml:space="preserve"> trivially </w:t>
      </w:r>
      <w:r w:rsidRPr="00410C54">
        <w:rPr>
          <w:rStyle w:val="Emphasis"/>
          <w:highlight w:val="cyan"/>
        </w:rPr>
        <w:t>simple</w:t>
      </w:r>
      <w:r w:rsidRPr="00002FC4">
        <w:rPr>
          <w:rStyle w:val="StyleUnderline"/>
        </w:rPr>
        <w:t xml:space="preserve"> situations</w:t>
      </w:r>
      <w:r w:rsidRPr="00410C54">
        <w:rPr>
          <w:sz w:val="16"/>
        </w:rPr>
        <w:t xml:space="preserve"> (small n), </w:t>
      </w:r>
      <w:r w:rsidRPr="00CE2B60">
        <w:rPr>
          <w:rStyle w:val="Emphasis"/>
        </w:rPr>
        <w:t>any attempts</w:t>
      </w:r>
      <w:r w:rsidRPr="00CE2B60">
        <w:rPr>
          <w:rStyle w:val="StyleUnderline"/>
        </w:rPr>
        <w:t xml:space="preserve"> to scale up to situations of real-world, </w:t>
      </w:r>
      <w:r w:rsidRPr="00002FC4">
        <w:rPr>
          <w:rStyle w:val="StyleUnderline"/>
        </w:rPr>
        <w:t xml:space="preserve">human-level </w:t>
      </w:r>
      <w:r w:rsidRPr="00410C54">
        <w:rPr>
          <w:rStyle w:val="Emphasis"/>
          <w:highlight w:val="cyan"/>
        </w:rPr>
        <w:t>complexity</w:t>
      </w:r>
      <w:r w:rsidRPr="00410C54">
        <w:rPr>
          <w:sz w:val="16"/>
        </w:rPr>
        <w:t xml:space="preserve">Footnote17 (medium to large n) will </w:t>
      </w:r>
      <w:r w:rsidRPr="00CE2B60">
        <w:rPr>
          <w:rStyle w:val="StyleUnderline"/>
        </w:rPr>
        <w:t xml:space="preserve">necessarily </w:t>
      </w:r>
      <w:r w:rsidRPr="00410C54">
        <w:rPr>
          <w:rStyle w:val="StyleUnderline"/>
          <w:highlight w:val="cyan"/>
        </w:rPr>
        <w:t>consume</w:t>
      </w:r>
      <w:r w:rsidRPr="00CE2B60">
        <w:rPr>
          <w:rStyle w:val="StyleUnderline"/>
        </w:rPr>
        <w:t xml:space="preserve"> an </w:t>
      </w:r>
      <w:r w:rsidRPr="00410C54">
        <w:rPr>
          <w:rStyle w:val="Emphasis"/>
          <w:highlight w:val="cyan"/>
        </w:rPr>
        <w:t>astronomical</w:t>
      </w:r>
      <w:r w:rsidRPr="00CE2B60">
        <w:rPr>
          <w:rStyle w:val="StyleUnderline"/>
        </w:rPr>
        <w:t xml:space="preserve"> amount of </w:t>
      </w:r>
      <w:r w:rsidRPr="00410C54">
        <w:rPr>
          <w:rStyle w:val="Emphasis"/>
          <w:highlight w:val="cyan"/>
        </w:rPr>
        <w:t>resources</w:t>
      </w:r>
      <w:r w:rsidRPr="00410C54">
        <w:rPr>
          <w:sz w:val="16"/>
        </w:rPr>
        <w:t xml:space="preserve"> (such as time and number of samples; see Box 1 for an illustration).</w:t>
      </w:r>
    </w:p>
    <w:p w14:paraId="41003712" w14:textId="77777777" w:rsidR="00C35A7A" w:rsidRPr="00410C54" w:rsidRDefault="00C35A7A" w:rsidP="00C35A7A">
      <w:pPr>
        <w:rPr>
          <w:sz w:val="16"/>
        </w:rPr>
      </w:pPr>
      <w:r w:rsidRPr="00410C54">
        <w:rPr>
          <w:sz w:val="16"/>
        </w:rPr>
        <w:t xml:space="preserve">The proven intractability holds for the highly simplified and idealised model of AI-by-Learning that grants Dr. Ingenia much better conditions than apply to their real-world counterparts. As explained in Section “FormalisingAI-by-Engineering”, the intractability </w:t>
      </w:r>
      <w:r w:rsidRPr="00CE2B60">
        <w:rPr>
          <w:rStyle w:val="StyleUnderline"/>
        </w:rPr>
        <w:t xml:space="preserve">result </w:t>
      </w:r>
      <w:r w:rsidRPr="008F1A4F">
        <w:rPr>
          <w:rStyle w:val="StyleUnderline"/>
          <w:highlight w:val="cyan"/>
        </w:rPr>
        <w:t xml:space="preserve">holds even </w:t>
      </w:r>
      <w:r w:rsidRPr="00410C54">
        <w:rPr>
          <w:rStyle w:val="StyleUnderline"/>
          <w:highlight w:val="cyan"/>
        </w:rPr>
        <w:t>if</w:t>
      </w:r>
      <w:r w:rsidRPr="00CE2B60">
        <w:rPr>
          <w:rStyle w:val="StyleUnderline"/>
        </w:rPr>
        <w:t xml:space="preserve"> Dr. Ingenia</w:t>
      </w:r>
      <w:r w:rsidRPr="00410C54">
        <w:rPr>
          <w:sz w:val="16"/>
        </w:rPr>
        <w:t xml:space="preserve"> (a) can </w:t>
      </w:r>
      <w:r w:rsidRPr="00410C54">
        <w:rPr>
          <w:rStyle w:val="Emphasis"/>
          <w:highlight w:val="cyan"/>
        </w:rPr>
        <w:t>sample randomly</w:t>
      </w:r>
      <w:r w:rsidRPr="00CE2B60">
        <w:rPr>
          <w:rStyle w:val="StyleUnderline"/>
        </w:rPr>
        <w:t xml:space="preserve"> and unbiasedly, if they so wish</w:t>
      </w:r>
      <w:r w:rsidRPr="00410C54">
        <w:rPr>
          <w:sz w:val="16"/>
        </w:rPr>
        <w:t xml:space="preserve">; (b) has </w:t>
      </w:r>
      <w:r w:rsidRPr="00410C54">
        <w:rPr>
          <w:rStyle w:val="Emphasis"/>
          <w:highlight w:val="cyan"/>
        </w:rPr>
        <w:t>data</w:t>
      </w:r>
      <w:r w:rsidRPr="00CE2B60">
        <w:rPr>
          <w:rStyle w:val="StyleUnderline"/>
        </w:rPr>
        <w:t xml:space="preserve"> which are noiseless, </w:t>
      </w:r>
      <w:r w:rsidRPr="00410C54">
        <w:rPr>
          <w:rStyle w:val="Emphasis"/>
          <w:highlight w:val="cyan"/>
        </w:rPr>
        <w:t>without error</w:t>
      </w:r>
      <w:r w:rsidRPr="00CE2B60">
        <w:rPr>
          <w:rStyle w:val="StyleUnderline"/>
        </w:rPr>
        <w:t xml:space="preserve">, and </w:t>
      </w:r>
      <w:r w:rsidRPr="008F1A4F">
        <w:rPr>
          <w:rStyle w:val="Emphasis"/>
        </w:rPr>
        <w:t>uncontaminated</w:t>
      </w:r>
      <w:r w:rsidRPr="00410C54">
        <w:rPr>
          <w:sz w:val="16"/>
        </w:rPr>
        <w:t xml:space="preserve">; (c) </w:t>
      </w:r>
      <w:r w:rsidRPr="00CE2B60">
        <w:rPr>
          <w:rStyle w:val="StyleUnderline"/>
        </w:rPr>
        <w:t xml:space="preserve">is free to use </w:t>
      </w:r>
      <w:r w:rsidRPr="00CE2B60">
        <w:rPr>
          <w:rStyle w:val="Emphasis"/>
        </w:rPr>
        <w:t>any means</w:t>
      </w:r>
      <w:r w:rsidRPr="00CE2B60">
        <w:rPr>
          <w:rStyle w:val="StyleUnderline"/>
        </w:rPr>
        <w:t xml:space="preserve"> or methods for </w:t>
      </w:r>
      <w:r w:rsidRPr="00CE2B60">
        <w:rPr>
          <w:rStyle w:val="Emphasis"/>
        </w:rPr>
        <w:t>producing</w:t>
      </w:r>
      <w:r w:rsidRPr="00CE2B60">
        <w:rPr>
          <w:rStyle w:val="StyleUnderline"/>
        </w:rPr>
        <w:t xml:space="preserve"> the </w:t>
      </w:r>
      <w:r w:rsidRPr="00CE2B60">
        <w:rPr>
          <w:rStyle w:val="Emphasis"/>
        </w:rPr>
        <w:t>AI</w:t>
      </w:r>
      <w:r w:rsidRPr="00410C54">
        <w:rPr>
          <w:sz w:val="16"/>
        </w:rPr>
        <w:t xml:space="preserve"> (this can include present and future machine learning approaches, but is not limited to them); (d) is </w:t>
      </w:r>
      <w:r w:rsidRPr="00AE539F">
        <w:rPr>
          <w:rStyle w:val="Emphasis"/>
          <w:highlight w:val="cyan"/>
        </w:rPr>
        <w:t>only required</w:t>
      </w:r>
      <w:r w:rsidRPr="00CE2B60">
        <w:rPr>
          <w:rStyle w:val="StyleUnderline"/>
        </w:rPr>
        <w:t xml:space="preserve"> to produce with a probability </w:t>
      </w:r>
      <w:r w:rsidRPr="00AE539F">
        <w:rPr>
          <w:rStyle w:val="Emphasis"/>
          <w:highlight w:val="cyan"/>
        </w:rPr>
        <w:t>slightly higher</w:t>
      </w:r>
      <w:r w:rsidRPr="00AE539F">
        <w:rPr>
          <w:rStyle w:val="StyleUnderline"/>
          <w:highlight w:val="cyan"/>
        </w:rPr>
        <w:t xml:space="preserve"> than </w:t>
      </w:r>
      <w:r w:rsidRPr="00AE539F">
        <w:rPr>
          <w:rStyle w:val="Emphasis"/>
          <w:highlight w:val="cyan"/>
        </w:rPr>
        <w:t>chance</w:t>
      </w:r>
      <w:r w:rsidRPr="00CE2B60">
        <w:rPr>
          <w:rStyle w:val="StyleUnderline"/>
        </w:rPr>
        <w:t xml:space="preserve"> an AI </w:t>
      </w:r>
      <w:r w:rsidRPr="00AE539F">
        <w:rPr>
          <w:rStyle w:val="StyleUnderline"/>
          <w:highlight w:val="cyan"/>
        </w:rPr>
        <w:t xml:space="preserve">that </w:t>
      </w:r>
      <w:r w:rsidRPr="00AE539F">
        <w:rPr>
          <w:rStyle w:val="Emphasis"/>
          <w:highlight w:val="cyan"/>
        </w:rPr>
        <w:t>matches human</w:t>
      </w:r>
      <w:r w:rsidRPr="00AE539F">
        <w:rPr>
          <w:rStyle w:val="StyleUnderline"/>
          <w:highlight w:val="cyan"/>
        </w:rPr>
        <w:t xml:space="preserve"> behaviour</w:t>
      </w:r>
      <w:r w:rsidRPr="00CE2B60">
        <w:rPr>
          <w:rStyle w:val="StyleUnderline"/>
        </w:rPr>
        <w:t xml:space="preserve"> slightly better than chance</w:t>
      </w:r>
      <w:r w:rsidRPr="00410C54">
        <w:rPr>
          <w:sz w:val="16"/>
        </w:rPr>
        <w:t xml:space="preserve">; (e) is </w:t>
      </w:r>
      <w:r w:rsidRPr="00CE2B60">
        <w:rPr>
          <w:rStyle w:val="Emphasis"/>
        </w:rPr>
        <w:t>guaranteed</w:t>
      </w:r>
      <w:r w:rsidRPr="00CE2B60">
        <w:rPr>
          <w:rStyle w:val="StyleUnderline"/>
        </w:rPr>
        <w:t xml:space="preserve"> that there exists an </w:t>
      </w:r>
      <w:r w:rsidRPr="00CE2B60">
        <w:rPr>
          <w:rStyle w:val="Emphasis"/>
        </w:rPr>
        <w:t>algorithm</w:t>
      </w:r>
      <w:r w:rsidRPr="00CE2B60">
        <w:rPr>
          <w:rStyle w:val="StyleUnderline"/>
        </w:rPr>
        <w:t xml:space="preserve"> that meets those low-bar requirements</w:t>
      </w:r>
      <w:r w:rsidRPr="00410C54">
        <w:rPr>
          <w:sz w:val="16"/>
        </w:rPr>
        <w:t>. Idealizations (a)–(e) make clear that the computational complexity of Dr. Ingenia’s problem is a gross underestimation of the true complexity of the much more messy real-world AI-by-Learning problem.</w:t>
      </w:r>
    </w:p>
    <w:p w14:paraId="404D777E" w14:textId="77777777" w:rsidR="00C35A7A" w:rsidRPr="00410C54" w:rsidRDefault="00C35A7A" w:rsidP="00C35A7A">
      <w:pPr>
        <w:rPr>
          <w:sz w:val="16"/>
        </w:rPr>
      </w:pPr>
      <w:r w:rsidRPr="00CE2B60">
        <w:rPr>
          <w:rStyle w:val="StyleUnderline"/>
        </w:rPr>
        <w:t xml:space="preserve">Given the </w:t>
      </w:r>
      <w:r w:rsidRPr="00CE2B60">
        <w:rPr>
          <w:rStyle w:val="Emphasis"/>
        </w:rPr>
        <w:t>proof</w:t>
      </w:r>
      <w:r w:rsidRPr="00CE2B60">
        <w:rPr>
          <w:rStyle w:val="StyleUnderline"/>
        </w:rPr>
        <w:t xml:space="preserve"> nature</w:t>
      </w:r>
      <w:r w:rsidRPr="00410C54">
        <w:rPr>
          <w:sz w:val="16"/>
        </w:rPr>
        <w:t xml:space="preserve"> of the complexity-theoretic result, the </w:t>
      </w:r>
      <w:r w:rsidRPr="00CE2B60">
        <w:rPr>
          <w:rStyle w:val="Emphasis"/>
        </w:rPr>
        <w:t>claim</w:t>
      </w:r>
      <w:r w:rsidRPr="00CE2B60">
        <w:rPr>
          <w:rStyle w:val="StyleUnderline"/>
        </w:rPr>
        <w:t xml:space="preserve"> that we are presently on a </w:t>
      </w:r>
      <w:r w:rsidRPr="00CE2B60">
        <w:rPr>
          <w:rStyle w:val="Emphasis"/>
        </w:rPr>
        <w:t>fast track</w:t>
      </w:r>
      <w:r w:rsidRPr="00CE2B60">
        <w:rPr>
          <w:rStyle w:val="StyleUnderline"/>
        </w:rPr>
        <w:t xml:space="preserve"> to inevitably produce </w:t>
      </w:r>
      <w:r w:rsidRPr="00CE2B60">
        <w:rPr>
          <w:rStyle w:val="Emphasis"/>
        </w:rPr>
        <w:t>human-like</w:t>
      </w:r>
      <w:r w:rsidRPr="00CE2B60">
        <w:rPr>
          <w:rStyle w:val="StyleUnderline"/>
        </w:rPr>
        <w:t xml:space="preserve"> and -level </w:t>
      </w:r>
      <w:r w:rsidRPr="00CE2B60">
        <w:rPr>
          <w:rStyle w:val="Emphasis"/>
        </w:rPr>
        <w:t>AI</w:t>
      </w:r>
      <w:r w:rsidRPr="00CE2B60">
        <w:rPr>
          <w:rStyle w:val="StyleUnderline"/>
        </w:rPr>
        <w:t xml:space="preserve"> poses a </w:t>
      </w:r>
      <w:r w:rsidRPr="009007D1">
        <w:rPr>
          <w:rStyle w:val="Emphasis"/>
        </w:rPr>
        <w:t>logical contradiction</w:t>
      </w:r>
      <w:r w:rsidRPr="00410C54">
        <w:rPr>
          <w:sz w:val="16"/>
        </w:rPr>
        <w:t xml:space="preserve">. Let us unpack why this is so: While there are many claims that might reasonably be based on intuitions, </w:t>
      </w:r>
      <w:r w:rsidRPr="00CE2B60">
        <w:rPr>
          <w:rStyle w:val="StyleUnderline"/>
        </w:rPr>
        <w:t xml:space="preserve">any claim of the </w:t>
      </w:r>
      <w:r w:rsidRPr="009007D1">
        <w:rPr>
          <w:rStyle w:val="Emphasis"/>
        </w:rPr>
        <w:t>inevitability</w:t>
      </w:r>
      <w:r w:rsidRPr="00410C54">
        <w:rPr>
          <w:sz w:val="16"/>
        </w:rPr>
        <w:t xml:space="preserve"> of producing any desired object (or event, or state of affairs) </w:t>
      </w:r>
      <w:r w:rsidRPr="009007D1">
        <w:rPr>
          <w:rStyle w:val="StyleUnderline"/>
        </w:rPr>
        <w:t>requires</w:t>
      </w:r>
      <w:r w:rsidRPr="00CE2B60">
        <w:rPr>
          <w:rStyle w:val="StyleUnderline"/>
        </w:rPr>
        <w:t xml:space="preserve"> a </w:t>
      </w:r>
      <w:r w:rsidRPr="009007D1">
        <w:rPr>
          <w:rStyle w:val="Emphasis"/>
        </w:rPr>
        <w:t>tractable procedure</w:t>
      </w:r>
      <w:r w:rsidRPr="00CE2B60">
        <w:rPr>
          <w:rStyle w:val="StyleUnderline"/>
        </w:rPr>
        <w:t xml:space="preserve"> as a precondition</w:t>
      </w:r>
      <w:r w:rsidRPr="00410C54">
        <w:rPr>
          <w:sz w:val="16"/>
        </w:rPr>
        <w:t xml:space="preserve">. To see this, note that, without loss of generality, we can cast the problem of building human-like AI as that of searching for such an object in some space of possibilities. </w:t>
      </w:r>
      <w:r w:rsidRPr="00CE2B60">
        <w:rPr>
          <w:rStyle w:val="StyleUnderline"/>
        </w:rPr>
        <w:t xml:space="preserve">To </w:t>
      </w:r>
      <w:r w:rsidRPr="00CE2B60">
        <w:rPr>
          <w:rStyle w:val="Emphasis"/>
        </w:rPr>
        <w:t>claim</w:t>
      </w:r>
      <w:r w:rsidRPr="00CE2B60">
        <w:rPr>
          <w:rStyle w:val="StyleUnderline"/>
        </w:rPr>
        <w:t xml:space="preserve"> </w:t>
      </w:r>
      <w:r w:rsidRPr="00CE2B60">
        <w:rPr>
          <w:rStyle w:val="StyleUnderline"/>
        </w:rPr>
        <w:lastRenderedPageBreak/>
        <w:t xml:space="preserve">that the search for this object is </w:t>
      </w:r>
      <w:r w:rsidRPr="00CE2B60">
        <w:rPr>
          <w:rStyle w:val="Emphasis"/>
        </w:rPr>
        <w:t>bound to succeed</w:t>
      </w:r>
      <w:r w:rsidRPr="00CE2B60">
        <w:rPr>
          <w:rStyle w:val="StyleUnderline"/>
        </w:rPr>
        <w:t xml:space="preserve"> in practice is to </w:t>
      </w:r>
      <w:r w:rsidRPr="00CE2B60">
        <w:rPr>
          <w:rStyle w:val="Emphasis"/>
        </w:rPr>
        <w:t>minimally claim</w:t>
      </w:r>
      <w:r w:rsidRPr="00CE2B60">
        <w:rPr>
          <w:rStyle w:val="StyleUnderline"/>
        </w:rPr>
        <w:t xml:space="preserve"> that one has a </w:t>
      </w:r>
      <w:r w:rsidRPr="00CE2B60">
        <w:rPr>
          <w:rStyle w:val="Emphasis"/>
        </w:rPr>
        <w:t>tractable procedure</w:t>
      </w:r>
      <w:r w:rsidRPr="00CE2B60">
        <w:rPr>
          <w:rStyle w:val="StyleUnderline"/>
        </w:rPr>
        <w:t xml:space="preserve"> for conducting the search that provably finds the object if it exists</w:t>
      </w:r>
      <w:r w:rsidRPr="00410C54">
        <w:rPr>
          <w:sz w:val="16"/>
        </w:rPr>
        <w:t xml:space="preserve"> (i.e. one has a way of performing the search in a realistic amount of time). That is, to support the inevitability claim one would have to put forth a set of arguments, logically and mathematically sound, to prove not only that such a tractable procedure can exist, but also that one has it. Theorem 2 (the </w:t>
      </w:r>
      <w:r w:rsidRPr="009007D1">
        <w:rPr>
          <w:rStyle w:val="Emphasis"/>
        </w:rPr>
        <w:t>Ingenia Theorem</w:t>
      </w:r>
      <w:r w:rsidRPr="00410C54">
        <w:rPr>
          <w:sz w:val="16"/>
        </w:rPr>
        <w:t xml:space="preserve">) </w:t>
      </w:r>
      <w:r w:rsidRPr="009007D1">
        <w:rPr>
          <w:rStyle w:val="StyleUnderline"/>
        </w:rPr>
        <w:t>shows</w:t>
      </w:r>
      <w:r w:rsidRPr="00CE2B60">
        <w:rPr>
          <w:rStyle w:val="StyleUnderline"/>
        </w:rPr>
        <w:t xml:space="preserve"> that this is </w:t>
      </w:r>
      <w:r w:rsidRPr="009007D1">
        <w:rPr>
          <w:rStyle w:val="Emphasis"/>
        </w:rPr>
        <w:t>impossible</w:t>
      </w:r>
      <w:r w:rsidRPr="00410C54">
        <w:rPr>
          <w:sz w:val="16"/>
        </w:rPr>
        <w:t>.</w:t>
      </w:r>
    </w:p>
    <w:p w14:paraId="76EE0153" w14:textId="77777777" w:rsidR="00C35A7A" w:rsidRPr="00410C54" w:rsidRDefault="00C35A7A" w:rsidP="00C35A7A">
      <w:pPr>
        <w:rPr>
          <w:sz w:val="16"/>
        </w:rPr>
      </w:pPr>
      <w:r w:rsidRPr="00410C54">
        <w:rPr>
          <w:sz w:val="16"/>
        </w:rPr>
        <w:t xml:space="preserve">Given the Ingenia Theorem, how should we interpret what is happening in practice? In practice, </w:t>
      </w:r>
      <w:r w:rsidRPr="00AE539F">
        <w:rPr>
          <w:rStyle w:val="StyleUnderline"/>
          <w:highlight w:val="cyan"/>
        </w:rPr>
        <w:t>AIs</w:t>
      </w:r>
      <w:r w:rsidRPr="00CE2B60">
        <w:rPr>
          <w:rStyle w:val="StyleUnderline"/>
        </w:rPr>
        <w:t xml:space="preserve"> are being </w:t>
      </w:r>
      <w:r w:rsidRPr="00AE539F">
        <w:rPr>
          <w:rStyle w:val="Emphasis"/>
          <w:highlight w:val="cyan"/>
        </w:rPr>
        <w:t>continuously produced</w:t>
      </w:r>
      <w:r w:rsidRPr="00CE2B60">
        <w:rPr>
          <w:rStyle w:val="StyleUnderline"/>
        </w:rPr>
        <w:t xml:space="preserve"> which are </w:t>
      </w:r>
      <w:r w:rsidRPr="00AE539F">
        <w:rPr>
          <w:rStyle w:val="Emphasis"/>
          <w:highlight w:val="cyan"/>
        </w:rPr>
        <w:t>claimed</w:t>
      </w:r>
      <w:r w:rsidRPr="00AE539F">
        <w:rPr>
          <w:rStyle w:val="StyleUnderline"/>
          <w:highlight w:val="cyan"/>
        </w:rPr>
        <w:t xml:space="preserve"> to be</w:t>
      </w:r>
      <w:r w:rsidRPr="00CE2B60">
        <w:rPr>
          <w:rStyle w:val="StyleUnderline"/>
        </w:rPr>
        <w:t xml:space="preserve"> either human-like and </w:t>
      </w:r>
      <w:r w:rsidRPr="00AE539F">
        <w:rPr>
          <w:rStyle w:val="Emphasis"/>
          <w:highlight w:val="cyan"/>
        </w:rPr>
        <w:t>human-level</w:t>
      </w:r>
      <w:r w:rsidRPr="00CE2B60">
        <w:rPr>
          <w:rStyle w:val="StyleUnderline"/>
        </w:rPr>
        <w:t xml:space="preserve"> AI or inevitably on a path leading there. Any AIs produced </w:t>
      </w:r>
      <w:r w:rsidRPr="00AE539F">
        <w:rPr>
          <w:rStyle w:val="StyleUnderline"/>
          <w:highlight w:val="cyan"/>
        </w:rPr>
        <w:t xml:space="preserve">in </w:t>
      </w:r>
      <w:r w:rsidRPr="00AE539F">
        <w:rPr>
          <w:rStyle w:val="Emphasis"/>
          <w:highlight w:val="cyan"/>
        </w:rPr>
        <w:t>practice</w:t>
      </w:r>
      <w:r w:rsidRPr="00410C54">
        <w:rPr>
          <w:sz w:val="16"/>
        </w:rPr>
        <w:t xml:space="preserve">, however, are produced either by tractable procedures or by </w:t>
      </w:r>
      <w:r w:rsidRPr="00AE539F">
        <w:rPr>
          <w:rStyle w:val="Emphasis"/>
          <w:highlight w:val="cyan"/>
        </w:rPr>
        <w:t>cutting short</w:t>
      </w:r>
      <w:r w:rsidRPr="00CE2B60">
        <w:rPr>
          <w:rStyle w:val="StyleUnderline"/>
        </w:rPr>
        <w:t xml:space="preserve"> a </w:t>
      </w:r>
      <w:r w:rsidRPr="00CE2B60">
        <w:rPr>
          <w:rStyle w:val="Emphasis"/>
        </w:rPr>
        <w:t>procedure</w:t>
      </w:r>
      <w:r w:rsidRPr="00CE2B60">
        <w:rPr>
          <w:rStyle w:val="StyleUnderline"/>
        </w:rPr>
        <w:t xml:space="preserve"> that would </w:t>
      </w:r>
      <w:r w:rsidRPr="00CE2B60">
        <w:rPr>
          <w:rStyle w:val="Emphasis"/>
        </w:rPr>
        <w:t>run longer</w:t>
      </w:r>
      <w:r w:rsidRPr="00410C54">
        <w:rPr>
          <w:sz w:val="16"/>
        </w:rPr>
        <w:t xml:space="preserve"> (for an unfeasible amount of time). Hence, the produced AIs </w:t>
      </w:r>
      <w:r w:rsidRPr="00CE2B60">
        <w:rPr>
          <w:rStyle w:val="StyleUnderline"/>
        </w:rPr>
        <w:t xml:space="preserve">necessarily </w:t>
      </w:r>
      <w:r w:rsidRPr="00CE2B60">
        <w:rPr>
          <w:rStyle w:val="Emphasis"/>
        </w:rPr>
        <w:t>fail</w:t>
      </w:r>
      <w:r w:rsidRPr="00CE2B60">
        <w:rPr>
          <w:rStyle w:val="StyleUnderline"/>
        </w:rPr>
        <w:t xml:space="preserve"> to solve the intractable learning problem</w:t>
      </w:r>
      <w:r w:rsidRPr="00410C54">
        <w:rPr>
          <w:sz w:val="16"/>
        </w:rPr>
        <w:t>. Concretely, this means that they make lots of errors—</w:t>
      </w:r>
      <w:r w:rsidRPr="00AE539F">
        <w:rPr>
          <w:rStyle w:val="Emphasis"/>
          <w:highlight w:val="cyan"/>
        </w:rPr>
        <w:t>deviating substantially</w:t>
      </w:r>
      <w:r w:rsidRPr="00AE539F">
        <w:rPr>
          <w:rStyle w:val="StyleUnderline"/>
          <w:highlight w:val="cyan"/>
        </w:rPr>
        <w:t xml:space="preserve"> from human behaviour</w:t>
      </w:r>
      <w:r w:rsidRPr="00410C54">
        <w:rPr>
          <w:sz w:val="16"/>
        </w:rPr>
        <w:t xml:space="preserve"> (e.g. Bowers et al., 2022)—and </w:t>
      </w:r>
      <w:r w:rsidRPr="00AE539F">
        <w:rPr>
          <w:rStyle w:val="Emphasis"/>
          <w:highlight w:val="cyan"/>
        </w:rPr>
        <w:t>fail</w:t>
      </w:r>
      <w:r w:rsidRPr="00AE539F">
        <w:rPr>
          <w:rStyle w:val="StyleUnderline"/>
          <w:highlight w:val="cyan"/>
        </w:rPr>
        <w:t xml:space="preserve"> to meet</w:t>
      </w:r>
      <w:r w:rsidRPr="00410C54">
        <w:rPr>
          <w:rStyle w:val="StyleUnderline"/>
        </w:rPr>
        <w:t xml:space="preserve"> the </w:t>
      </w:r>
      <w:r w:rsidRPr="00AE539F">
        <w:rPr>
          <w:rStyle w:val="Emphasis"/>
          <w:highlight w:val="cyan"/>
        </w:rPr>
        <w:t>low standard</w:t>
      </w:r>
      <w:r w:rsidRPr="00410C54">
        <w:rPr>
          <w:rStyle w:val="StyleUnderline"/>
        </w:rPr>
        <w:t xml:space="preserve"> set in the Ingenia Theorem</w:t>
      </w:r>
      <w:r w:rsidRPr="00410C54">
        <w:rPr>
          <w:sz w:val="16"/>
        </w:rPr>
        <w:t xml:space="preserve"> (see also the list of simplifications and idealisations (a)–(e) above). These errors cannot be contained to be small, and no matter how impressive the produced AIs may appear, they </w:t>
      </w:r>
      <w:r w:rsidRPr="00410C54">
        <w:rPr>
          <w:rStyle w:val="Emphasis"/>
        </w:rPr>
        <w:t>fail</w:t>
      </w:r>
      <w:r w:rsidRPr="00410C54">
        <w:rPr>
          <w:rStyle w:val="StyleUnderline"/>
        </w:rPr>
        <w:t xml:space="preserve"> to </w:t>
      </w:r>
      <w:r w:rsidRPr="00410C54">
        <w:rPr>
          <w:rStyle w:val="Emphasis"/>
        </w:rPr>
        <w:t>capture</w:t>
      </w:r>
      <w:r w:rsidRPr="00410C54">
        <w:rPr>
          <w:rStyle w:val="StyleUnderline"/>
        </w:rPr>
        <w:t xml:space="preserve"> the distribution of </w:t>
      </w:r>
      <w:r w:rsidRPr="00410C54">
        <w:rPr>
          <w:rStyle w:val="Emphasis"/>
        </w:rPr>
        <w:t>human</w:t>
      </w:r>
      <w:r w:rsidRPr="00410C54">
        <w:rPr>
          <w:rStyle w:val="StyleUnderline"/>
        </w:rPr>
        <w:t xml:space="preserve"> behaviour even </w:t>
      </w:r>
      <w:r w:rsidRPr="00410C54">
        <w:rPr>
          <w:rStyle w:val="Emphasis"/>
        </w:rPr>
        <w:t>approximately</w:t>
      </w:r>
      <w:r w:rsidRPr="00410C54">
        <w:rPr>
          <w:sz w:val="16"/>
        </w:rPr>
        <w:t>.</w:t>
      </w:r>
    </w:p>
    <w:p w14:paraId="23B5C437" w14:textId="77777777" w:rsidR="00C35A7A" w:rsidRPr="00410C54" w:rsidRDefault="00C35A7A" w:rsidP="00C35A7A">
      <w:pPr>
        <w:rPr>
          <w:sz w:val="16"/>
        </w:rPr>
      </w:pPr>
      <w:r w:rsidRPr="00410C54">
        <w:rPr>
          <w:sz w:val="16"/>
        </w:rPr>
        <w:t xml:space="preserve">We realise that the implications that we have drawn out from our complexity-theoretic results may appear to contradict both intuition and experiences with existing AIs. However, the pattern of observations is </w:t>
      </w:r>
      <w:r w:rsidRPr="00410C54">
        <w:rPr>
          <w:rStyle w:val="Emphasis"/>
        </w:rPr>
        <w:t>entirely consistent</w:t>
      </w:r>
      <w:r w:rsidRPr="00410C54">
        <w:rPr>
          <w:rStyle w:val="StyleUnderline"/>
        </w:rPr>
        <w:t xml:space="preserve"> with and predictable from the Ingenia Theorem. </w:t>
      </w:r>
      <w:r w:rsidRPr="00AE539F">
        <w:rPr>
          <w:rStyle w:val="StyleUnderline"/>
        </w:rPr>
        <w:t>Many AIs</w:t>
      </w:r>
      <w:r w:rsidRPr="00410C54">
        <w:rPr>
          <w:rStyle w:val="StyleUnderline"/>
        </w:rPr>
        <w:t xml:space="preserve"> do </w:t>
      </w:r>
      <w:r w:rsidRPr="00AE539F">
        <w:rPr>
          <w:rStyle w:val="Emphasis"/>
        </w:rPr>
        <w:t>seem</w:t>
      </w:r>
      <w:r w:rsidRPr="00410C54">
        <w:rPr>
          <w:rStyle w:val="StyleUnderline"/>
        </w:rPr>
        <w:t xml:space="preserve"> to have truly impressive </w:t>
      </w:r>
      <w:r w:rsidRPr="00AE539F">
        <w:rPr>
          <w:rStyle w:val="StyleUnderline"/>
        </w:rPr>
        <w:t xml:space="preserve">human </w:t>
      </w:r>
      <w:r w:rsidRPr="00AE539F">
        <w:rPr>
          <w:rStyle w:val="Emphasis"/>
        </w:rPr>
        <w:t>likeness</w:t>
      </w:r>
      <w:r w:rsidRPr="00410C54">
        <w:rPr>
          <w:sz w:val="16"/>
        </w:rPr>
        <w:t xml:space="preserve"> and may even sometimes </w:t>
      </w:r>
      <w:r w:rsidRPr="00AE539F">
        <w:rPr>
          <w:rStyle w:val="Emphasis"/>
          <w:highlight w:val="cyan"/>
        </w:rPr>
        <w:t>fool</w:t>
      </w:r>
      <w:r w:rsidRPr="00410C54">
        <w:rPr>
          <w:rStyle w:val="StyleUnderline"/>
        </w:rPr>
        <w:t xml:space="preserve"> one </w:t>
      </w:r>
      <w:r w:rsidRPr="00AE539F">
        <w:rPr>
          <w:rStyle w:val="StyleUnderline"/>
          <w:highlight w:val="cyan"/>
        </w:rPr>
        <w:t>into thinking</w:t>
      </w:r>
      <w:r w:rsidRPr="00410C54">
        <w:rPr>
          <w:rStyle w:val="StyleUnderline"/>
        </w:rPr>
        <w:t xml:space="preserve"> that they have </w:t>
      </w:r>
      <w:r w:rsidRPr="00410C54">
        <w:rPr>
          <w:rStyle w:val="Emphasis"/>
        </w:rPr>
        <w:t>agency</w:t>
      </w:r>
      <w:r w:rsidRPr="00410C54">
        <w:rPr>
          <w:rStyle w:val="StyleUnderline"/>
        </w:rPr>
        <w:t xml:space="preserve"> or are </w:t>
      </w:r>
      <w:r w:rsidRPr="00AE539F">
        <w:rPr>
          <w:rStyle w:val="Emphasis"/>
          <w:highlight w:val="cyan"/>
        </w:rPr>
        <w:t>sentient</w:t>
      </w:r>
      <w:r w:rsidRPr="00410C54">
        <w:rPr>
          <w:sz w:val="16"/>
        </w:rPr>
        <w:t xml:space="preserve">.Footnote18 Moreover, the </w:t>
      </w:r>
      <w:r w:rsidRPr="00D510E8">
        <w:rPr>
          <w:rStyle w:val="Emphasis"/>
        </w:rPr>
        <w:t>field</w:t>
      </w:r>
      <w:r w:rsidRPr="00410C54">
        <w:rPr>
          <w:sz w:val="16"/>
        </w:rPr>
        <w:t xml:space="preserve"> of AI-as-engineering has a </w:t>
      </w:r>
      <w:r w:rsidRPr="00410C54">
        <w:rPr>
          <w:rStyle w:val="StyleUnderline"/>
        </w:rPr>
        <w:t>habit of</w:t>
      </w:r>
      <w:r w:rsidRPr="00410C54">
        <w:rPr>
          <w:sz w:val="16"/>
        </w:rPr>
        <w:t xml:space="preserve"> interpreting (or </w:t>
      </w:r>
      <w:r w:rsidRPr="00D510E8">
        <w:rPr>
          <w:rStyle w:val="Emphasis"/>
        </w:rPr>
        <w:t>selling</w:t>
      </w:r>
      <w:r w:rsidRPr="00410C54">
        <w:rPr>
          <w:sz w:val="16"/>
        </w:rPr>
        <w:t xml:space="preserve">) </w:t>
      </w:r>
      <w:r w:rsidRPr="00410C54">
        <w:rPr>
          <w:rStyle w:val="StyleUnderline"/>
        </w:rPr>
        <w:t xml:space="preserve">‘better than the </w:t>
      </w:r>
      <w:r w:rsidRPr="00D510E8">
        <w:rPr>
          <w:rStyle w:val="Emphasis"/>
        </w:rPr>
        <w:t>state of the art</w:t>
      </w:r>
      <w:r w:rsidRPr="00D510E8">
        <w:rPr>
          <w:rStyle w:val="StyleUnderline"/>
        </w:rPr>
        <w:t>’ as ‘</w:t>
      </w:r>
      <w:r w:rsidRPr="00D510E8">
        <w:rPr>
          <w:rStyle w:val="Emphasis"/>
        </w:rPr>
        <w:t>good accuracy</w:t>
      </w:r>
      <w:r w:rsidRPr="00D510E8">
        <w:rPr>
          <w:rStyle w:val="StyleUnderline"/>
        </w:rPr>
        <w:t>’</w:t>
      </w:r>
      <w:r w:rsidRPr="00D510E8">
        <w:rPr>
          <w:sz w:val="16"/>
        </w:rPr>
        <w:t>,</w:t>
      </w:r>
      <w:r w:rsidRPr="00410C54">
        <w:rPr>
          <w:sz w:val="16"/>
        </w:rPr>
        <w:t xml:space="preserve"> but our </w:t>
      </w:r>
      <w:r w:rsidRPr="00410C54">
        <w:rPr>
          <w:rStyle w:val="StyleUnderline"/>
        </w:rPr>
        <w:t xml:space="preserve">results imply that </w:t>
      </w:r>
      <w:r w:rsidRPr="00D510E8">
        <w:rPr>
          <w:rStyle w:val="Emphasis"/>
          <w:highlight w:val="cyan"/>
        </w:rPr>
        <w:t>no matter</w:t>
      </w:r>
      <w:r w:rsidRPr="00D510E8">
        <w:rPr>
          <w:rStyle w:val="StyleUnderline"/>
          <w:highlight w:val="cyan"/>
        </w:rPr>
        <w:t xml:space="preserve"> how </w:t>
      </w:r>
      <w:r w:rsidRPr="00AE539F">
        <w:rPr>
          <w:rStyle w:val="StyleUnderline"/>
          <w:highlight w:val="cyan"/>
        </w:rPr>
        <w:t>much ‘</w:t>
      </w:r>
      <w:r w:rsidRPr="00AE539F">
        <w:rPr>
          <w:rStyle w:val="Emphasis"/>
          <w:highlight w:val="cyan"/>
        </w:rPr>
        <w:t>better</w:t>
      </w:r>
      <w:r w:rsidRPr="00AE539F">
        <w:rPr>
          <w:rStyle w:val="StyleUnderline"/>
          <w:highlight w:val="cyan"/>
        </w:rPr>
        <w:t>’ AI gets</w:t>
      </w:r>
      <w:r w:rsidRPr="00410C54">
        <w:rPr>
          <w:rStyle w:val="StyleUnderline"/>
        </w:rPr>
        <w:t xml:space="preserve">, it will be </w:t>
      </w:r>
      <w:r w:rsidRPr="00AE539F">
        <w:rPr>
          <w:rStyle w:val="Emphasis"/>
          <w:highlight w:val="cyan"/>
        </w:rPr>
        <w:t>off</w:t>
      </w:r>
      <w:r w:rsidRPr="00AE539F">
        <w:rPr>
          <w:rStyle w:val="StyleUnderline"/>
          <w:highlight w:val="cyan"/>
        </w:rPr>
        <w:t xml:space="preserve"> by </w:t>
      </w:r>
      <w:r w:rsidRPr="00AE539F">
        <w:rPr>
          <w:rStyle w:val="Emphasis"/>
          <w:highlight w:val="cyan"/>
        </w:rPr>
        <w:t>light-years</w:t>
      </w:r>
      <w:r w:rsidRPr="00410C54">
        <w:rPr>
          <w:rStyle w:val="StyleUnderline"/>
        </w:rPr>
        <w:t>, wrong in exponentially many situations</w:t>
      </w:r>
      <w:r w:rsidRPr="00410C54">
        <w:rPr>
          <w:sz w:val="16"/>
        </w:rPr>
        <w:t>. This kind of self-fooling is possible in part because:</w:t>
      </w:r>
    </w:p>
    <w:p w14:paraId="0F353D96" w14:textId="77777777" w:rsidR="00C35A7A" w:rsidRPr="00410C54" w:rsidRDefault="00C35A7A" w:rsidP="00C35A7A">
      <w:pPr>
        <w:rPr>
          <w:sz w:val="16"/>
        </w:rPr>
      </w:pPr>
      <w:r w:rsidRPr="00410C54">
        <w:rPr>
          <w:sz w:val="16"/>
        </w:rPr>
        <w:t xml:space="preserve">The </w:t>
      </w:r>
      <w:r w:rsidRPr="00410C54">
        <w:rPr>
          <w:rStyle w:val="StyleUnderline"/>
        </w:rPr>
        <w:t xml:space="preserve">prioritization of </w:t>
      </w:r>
      <w:r w:rsidRPr="00AE539F">
        <w:rPr>
          <w:rStyle w:val="Emphasis"/>
          <w:highlight w:val="cyan"/>
        </w:rPr>
        <w:t>performance values</w:t>
      </w:r>
      <w:r w:rsidRPr="00410C54">
        <w:rPr>
          <w:rStyle w:val="StyleUnderline"/>
        </w:rPr>
        <w:t xml:space="preserve"> is so </w:t>
      </w:r>
      <w:r w:rsidRPr="00AE539F">
        <w:rPr>
          <w:rStyle w:val="Emphasis"/>
          <w:highlight w:val="cyan"/>
        </w:rPr>
        <w:t>entrenched</w:t>
      </w:r>
      <w:r w:rsidRPr="00AE539F">
        <w:rPr>
          <w:rStyle w:val="StyleUnderline"/>
          <w:highlight w:val="cyan"/>
        </w:rPr>
        <w:t xml:space="preserve"> in</w:t>
      </w:r>
      <w:r w:rsidRPr="00410C54">
        <w:rPr>
          <w:rStyle w:val="StyleUnderline"/>
        </w:rPr>
        <w:t xml:space="preserve"> the field that </w:t>
      </w:r>
      <w:r w:rsidRPr="00AE539F">
        <w:rPr>
          <w:rStyle w:val="Emphasis"/>
          <w:highlight w:val="cyan"/>
        </w:rPr>
        <w:t>generic success</w:t>
      </w:r>
      <w:r w:rsidRPr="00AE539F">
        <w:rPr>
          <w:rStyle w:val="StyleUnderline"/>
          <w:highlight w:val="cyan"/>
        </w:rPr>
        <w:t xml:space="preserve"> </w:t>
      </w:r>
      <w:r w:rsidRPr="00D510E8">
        <w:rPr>
          <w:rStyle w:val="StyleUnderline"/>
        </w:rPr>
        <w:t>terms</w:t>
      </w:r>
      <w:r w:rsidRPr="00410C54">
        <w:rPr>
          <w:sz w:val="16"/>
        </w:rPr>
        <w:t xml:space="preserve">, such as ‘success’, ‘progress’, or ‘improvement’ are used as synonyms for performance and accuracy [...] However, </w:t>
      </w:r>
      <w:r w:rsidRPr="00410C54">
        <w:rPr>
          <w:rStyle w:val="StyleUnderline"/>
        </w:rPr>
        <w:t xml:space="preserve">models are </w:t>
      </w:r>
      <w:r w:rsidRPr="00AE539F">
        <w:rPr>
          <w:rStyle w:val="StyleUnderline"/>
          <w:highlight w:val="cyan"/>
        </w:rPr>
        <w:t>not</w:t>
      </w:r>
      <w:r w:rsidRPr="00410C54">
        <w:rPr>
          <w:rStyle w:val="StyleUnderline"/>
        </w:rPr>
        <w:t xml:space="preserve"> simply ‘</w:t>
      </w:r>
      <w:r w:rsidRPr="00AE539F">
        <w:rPr>
          <w:rStyle w:val="Emphasis"/>
          <w:highlight w:val="cyan"/>
        </w:rPr>
        <w:t>well-performing</w:t>
      </w:r>
      <w:r w:rsidRPr="00410C54">
        <w:rPr>
          <w:rStyle w:val="StyleUnderline"/>
        </w:rPr>
        <w:t xml:space="preserve">’ or ‘accurate’ </w:t>
      </w:r>
      <w:r w:rsidRPr="00AE539F">
        <w:rPr>
          <w:rStyle w:val="StyleUnderline"/>
          <w:highlight w:val="cyan"/>
        </w:rPr>
        <w:t>in</w:t>
      </w:r>
      <w:r w:rsidRPr="00410C54">
        <w:rPr>
          <w:rStyle w:val="StyleUnderline"/>
        </w:rPr>
        <w:t xml:space="preserve"> the </w:t>
      </w:r>
      <w:r w:rsidRPr="00AE539F">
        <w:rPr>
          <w:rStyle w:val="StyleUnderline"/>
          <w:highlight w:val="cyan"/>
        </w:rPr>
        <w:t>abstract but</w:t>
      </w:r>
      <w:r w:rsidRPr="00410C54">
        <w:rPr>
          <w:rStyle w:val="StyleUnderline"/>
        </w:rPr>
        <w:t xml:space="preserve"> always </w:t>
      </w:r>
      <w:r w:rsidRPr="00AE539F">
        <w:rPr>
          <w:rStyle w:val="Emphasis"/>
          <w:highlight w:val="cyan"/>
        </w:rPr>
        <w:t>in relation</w:t>
      </w:r>
      <w:r w:rsidRPr="00AE539F">
        <w:rPr>
          <w:rStyle w:val="StyleUnderline"/>
          <w:highlight w:val="cyan"/>
        </w:rPr>
        <w:t xml:space="preserve"> to</w:t>
      </w:r>
      <w:r w:rsidRPr="00410C54">
        <w:rPr>
          <w:rStyle w:val="StyleUnderline"/>
        </w:rPr>
        <w:t xml:space="preserve"> and as quantified by some metric on some </w:t>
      </w:r>
      <w:r w:rsidRPr="00AE539F">
        <w:rPr>
          <w:rStyle w:val="StyleUnderline"/>
          <w:highlight w:val="cyan"/>
        </w:rPr>
        <w:t>dataset</w:t>
      </w:r>
      <w:r w:rsidRPr="00410C54">
        <w:rPr>
          <w:sz w:val="16"/>
        </w:rPr>
        <w:t>” (Birhane et al., 2022).</w:t>
      </w:r>
    </w:p>
    <w:p w14:paraId="08886189" w14:textId="77777777" w:rsidR="00C35A7A" w:rsidRPr="00410C54" w:rsidRDefault="00C35A7A" w:rsidP="00C35A7A">
      <w:pPr>
        <w:rPr>
          <w:sz w:val="16"/>
        </w:rPr>
      </w:pPr>
      <w:r w:rsidRPr="00410C54">
        <w:rPr>
          <w:sz w:val="16"/>
        </w:rPr>
        <w:t xml:space="preserve">However, the </w:t>
      </w:r>
      <w:r w:rsidRPr="00410C54">
        <w:rPr>
          <w:rStyle w:val="StyleUnderline"/>
        </w:rPr>
        <w:t xml:space="preserve">Ingenia Theorem implies that if one were to </w:t>
      </w:r>
      <w:r w:rsidRPr="00AE539F">
        <w:rPr>
          <w:rStyle w:val="Emphasis"/>
          <w:highlight w:val="cyan"/>
        </w:rPr>
        <w:t>test</w:t>
      </w:r>
      <w:r w:rsidRPr="00410C54">
        <w:rPr>
          <w:rStyle w:val="StyleUnderline"/>
        </w:rPr>
        <w:t xml:space="preserve"> these AIs </w:t>
      </w:r>
      <w:r w:rsidRPr="00AE539F">
        <w:rPr>
          <w:rStyle w:val="Emphasis"/>
          <w:highlight w:val="cyan"/>
        </w:rPr>
        <w:t>rigorously</w:t>
      </w:r>
      <w:r w:rsidRPr="00410C54">
        <w:rPr>
          <w:rStyle w:val="StyleUnderline"/>
        </w:rPr>
        <w:t xml:space="preserve"> and unbiasedly for </w:t>
      </w:r>
      <w:r w:rsidRPr="00410C54">
        <w:rPr>
          <w:rStyle w:val="Emphasis"/>
        </w:rPr>
        <w:t>human-likeness</w:t>
      </w:r>
      <w:r w:rsidRPr="00410C54">
        <w:rPr>
          <w:sz w:val="16"/>
        </w:rPr>
        <w:t xml:space="preserve">, it would </w:t>
      </w:r>
      <w:r w:rsidRPr="00AE539F">
        <w:rPr>
          <w:rStyle w:val="StyleUnderline"/>
          <w:highlight w:val="cyan"/>
        </w:rPr>
        <w:t>quickly</w:t>
      </w:r>
      <w:r w:rsidRPr="00410C54">
        <w:rPr>
          <w:rStyle w:val="StyleUnderline"/>
        </w:rPr>
        <w:t xml:space="preserve"> become </w:t>
      </w:r>
      <w:r w:rsidRPr="00AE539F">
        <w:rPr>
          <w:rStyle w:val="Emphasis"/>
          <w:highlight w:val="cyan"/>
        </w:rPr>
        <w:t>evident</w:t>
      </w:r>
      <w:r w:rsidRPr="00410C54">
        <w:rPr>
          <w:rStyle w:val="StyleUnderline"/>
        </w:rPr>
        <w:t xml:space="preserve"> that they </w:t>
      </w:r>
      <w:r w:rsidRPr="00AE539F">
        <w:rPr>
          <w:rStyle w:val="StyleUnderline"/>
          <w:highlight w:val="cyan"/>
        </w:rPr>
        <w:t xml:space="preserve">behave </w:t>
      </w:r>
      <w:r w:rsidRPr="00AE539F">
        <w:rPr>
          <w:rStyle w:val="Emphasis"/>
          <w:highlight w:val="cyan"/>
        </w:rPr>
        <w:t>qualitatively differently</w:t>
      </w:r>
      <w:r w:rsidRPr="00410C54">
        <w:rPr>
          <w:rStyle w:val="StyleUnderline"/>
        </w:rPr>
        <w:t xml:space="preserve"> from humans</w:t>
      </w:r>
      <w:r w:rsidRPr="00410C54">
        <w:rPr>
          <w:sz w:val="16"/>
        </w:rPr>
        <w:t xml:space="preserve">. That is, </w:t>
      </w:r>
      <w:r w:rsidRPr="00AE539F">
        <w:rPr>
          <w:rStyle w:val="StyleUnderline"/>
          <w:highlight w:val="cyan"/>
        </w:rPr>
        <w:t>if you think</w:t>
      </w:r>
      <w:r w:rsidRPr="00410C54">
        <w:rPr>
          <w:rStyle w:val="StyleUnderline"/>
        </w:rPr>
        <w:t xml:space="preserve"> your AI </w:t>
      </w:r>
      <w:r w:rsidRPr="00AE539F">
        <w:rPr>
          <w:rStyle w:val="StyleUnderline"/>
        </w:rPr>
        <w:t>is</w:t>
      </w:r>
      <w:r w:rsidRPr="00410C54">
        <w:rPr>
          <w:rStyle w:val="StyleUnderline"/>
        </w:rPr>
        <w:t xml:space="preserve"> very </w:t>
      </w:r>
      <w:r w:rsidRPr="00AE539F">
        <w:rPr>
          <w:rStyle w:val="StyleUnderline"/>
          <w:highlight w:val="cyan"/>
        </w:rPr>
        <w:t>human-like</w:t>
      </w:r>
      <w:r w:rsidRPr="00410C54">
        <w:rPr>
          <w:rStyle w:val="StyleUnderline"/>
        </w:rPr>
        <w:t xml:space="preserve">, then you are </w:t>
      </w:r>
      <w:r w:rsidRPr="00AE539F">
        <w:rPr>
          <w:rStyle w:val="Emphasis"/>
          <w:highlight w:val="cyan"/>
        </w:rPr>
        <w:t>not testing</w:t>
      </w:r>
      <w:r w:rsidRPr="00410C54">
        <w:rPr>
          <w:rStyle w:val="StyleUnderline"/>
        </w:rPr>
        <w:t xml:space="preserve"> it </w:t>
      </w:r>
      <w:r w:rsidRPr="00AE539F">
        <w:rPr>
          <w:rStyle w:val="Emphasis"/>
          <w:highlight w:val="cyan"/>
        </w:rPr>
        <w:t>critically enough</w:t>
      </w:r>
      <w:r w:rsidRPr="00410C54">
        <w:rPr>
          <w:sz w:val="16"/>
        </w:rPr>
        <w:t xml:space="preserve"> (cf. Bowers et al., 2023).</w:t>
      </w:r>
    </w:p>
    <w:p w14:paraId="73128787" w14:textId="77777777" w:rsidR="00C35A7A" w:rsidRDefault="00C35A7A" w:rsidP="00C35A7A">
      <w:pPr>
        <w:rPr>
          <w:sz w:val="16"/>
        </w:rPr>
      </w:pPr>
      <w:r w:rsidRPr="00410C54">
        <w:rPr>
          <w:sz w:val="16"/>
        </w:rPr>
        <w:t xml:space="preserve">Unsurprisingly given our theoretical results, we see exactly this play out in practice: AIs </w:t>
      </w:r>
      <w:r w:rsidRPr="00410C54">
        <w:rPr>
          <w:rStyle w:val="StyleUnderline"/>
        </w:rPr>
        <w:t xml:space="preserve">appear </w:t>
      </w:r>
      <w:r w:rsidRPr="00410C54">
        <w:rPr>
          <w:rStyle w:val="Emphasis"/>
        </w:rPr>
        <w:t>human-like</w:t>
      </w:r>
      <w:r w:rsidRPr="00410C54">
        <w:rPr>
          <w:rStyle w:val="StyleUnderline"/>
        </w:rPr>
        <w:t xml:space="preserve"> in non-rigorous tests, but the likeness is </w:t>
      </w:r>
      <w:r w:rsidRPr="00410C54">
        <w:rPr>
          <w:rStyle w:val="Emphasis"/>
        </w:rPr>
        <w:t>debunked</w:t>
      </w:r>
      <w:r w:rsidRPr="00410C54">
        <w:rPr>
          <w:rStyle w:val="StyleUnderline"/>
        </w:rPr>
        <w:t xml:space="preserve"> when more </w:t>
      </w:r>
      <w:r w:rsidRPr="00410C54">
        <w:rPr>
          <w:rStyle w:val="Emphasis"/>
        </w:rPr>
        <w:t>rigorous tests</w:t>
      </w:r>
      <w:r w:rsidRPr="00410C54">
        <w:rPr>
          <w:rStyle w:val="StyleUnderline"/>
        </w:rPr>
        <w:t xml:space="preserve"> are made</w:t>
      </w:r>
      <w:r w:rsidRPr="00410C54">
        <w:rPr>
          <w:sz w:val="16"/>
        </w:rPr>
        <w:t xml:space="preserve"> (e.g. Adolfi, et al., 2023; Dentella et al., 2023). For instance, claims of abilities emerging with the scaling up of models are often revealed to be trivial products of the researcher’s choice of metric (Schaeffer et al., 2023). This back and forth between claims of human-likeness and debunking (cf. Mitchell, 2021) will keep happening if the field does not realise that AI-by-learning is intractable, and hence </w:t>
      </w:r>
      <w:r w:rsidRPr="00AE539F">
        <w:rPr>
          <w:rStyle w:val="Emphasis"/>
          <w:highlight w:val="cyan"/>
        </w:rPr>
        <w:t>any model</w:t>
      </w:r>
      <w:r w:rsidRPr="00410C54">
        <w:rPr>
          <w:rStyle w:val="StyleUnderline"/>
        </w:rPr>
        <w:t xml:space="preserve"> produced </w:t>
      </w:r>
      <w:r w:rsidRPr="00AE539F">
        <w:rPr>
          <w:rStyle w:val="StyleUnderline"/>
          <w:highlight w:val="cyan"/>
        </w:rPr>
        <w:t>in</w:t>
      </w:r>
      <w:r w:rsidRPr="00410C54">
        <w:rPr>
          <w:rStyle w:val="StyleUnderline"/>
        </w:rPr>
        <w:t xml:space="preserve"> the </w:t>
      </w:r>
      <w:r w:rsidRPr="00AE539F">
        <w:rPr>
          <w:rStyle w:val="StyleUnderline"/>
          <w:highlight w:val="cyan"/>
        </w:rPr>
        <w:t>short run is</w:t>
      </w:r>
      <w:r w:rsidRPr="00410C54">
        <w:rPr>
          <w:rStyle w:val="StyleUnderline"/>
        </w:rPr>
        <w:t xml:space="preserve"> but a ‘</w:t>
      </w:r>
      <w:r w:rsidRPr="00AE539F">
        <w:rPr>
          <w:rStyle w:val="Emphasis"/>
          <w:highlight w:val="cyan"/>
        </w:rPr>
        <w:t>decoy</w:t>
      </w:r>
      <w:r w:rsidRPr="00AE539F">
        <w:rPr>
          <w:rStyle w:val="StyleUnderline"/>
        </w:rPr>
        <w:t>’</w:t>
      </w:r>
      <w:r w:rsidRPr="00AE539F">
        <w:rPr>
          <w:sz w:val="16"/>
        </w:rPr>
        <w:t>.</w:t>
      </w:r>
    </w:p>
    <w:bookmarkEnd w:id="9"/>
    <w:p w14:paraId="28E6402E" w14:textId="77777777" w:rsidR="00C35A7A" w:rsidRDefault="00C35A7A" w:rsidP="00C35A7A">
      <w:pPr>
        <w:pStyle w:val="Heading4"/>
      </w:pPr>
      <w:r>
        <w:lastRenderedPageBreak/>
        <w:t xml:space="preserve">Consensus is </w:t>
      </w:r>
      <w:r>
        <w:rPr>
          <w:u w:val="single"/>
        </w:rPr>
        <w:t>aff</w:t>
      </w:r>
      <w:r>
        <w:t>.</w:t>
      </w:r>
    </w:p>
    <w:p w14:paraId="2438DB30" w14:textId="77777777" w:rsidR="00C35A7A" w:rsidRPr="00275D8E" w:rsidRDefault="00C35A7A" w:rsidP="00C35A7A">
      <w:r w:rsidRPr="00275D8E">
        <w:rPr>
          <w:rStyle w:val="Style13ptBold"/>
        </w:rPr>
        <w:t>Etwaru ’24</w:t>
      </w:r>
      <w:r>
        <w:t xml:space="preserve"> [Richie; July 1; Former Forbes Councils Member; Forbes, “There Could Never Be An Artificial General Intelligence,” </w:t>
      </w:r>
      <w:r w:rsidRPr="00275D8E">
        <w:t>https://www.forbes.com/councils/forbestechcouncil/2024/07/01/there-could-never-be-an-artificial-general-intelligence/</w:t>
      </w:r>
      <w:r>
        <w:t>]</w:t>
      </w:r>
    </w:p>
    <w:p w14:paraId="343D75F0" w14:textId="77777777" w:rsidR="00C35A7A" w:rsidRPr="00275D8E" w:rsidRDefault="00C35A7A" w:rsidP="00C35A7A">
      <w:pPr>
        <w:rPr>
          <w:sz w:val="16"/>
        </w:rPr>
      </w:pPr>
      <w:r w:rsidRPr="00275D8E">
        <w:rPr>
          <w:sz w:val="16"/>
        </w:rPr>
        <w:t>Although generative artificial intelligence (GenAI) has been making headlines, another of today's most tantalizing and controversial topics is the concept of artificial general intelligence (</w:t>
      </w:r>
      <w:r w:rsidRPr="00A039E2">
        <w:rPr>
          <w:rStyle w:val="Emphasis"/>
        </w:rPr>
        <w:t>AGI</w:t>
      </w:r>
      <w:r w:rsidRPr="00275D8E">
        <w:rPr>
          <w:sz w:val="16"/>
        </w:rPr>
        <w:t xml:space="preserve">). The idea of AGI—a machine with "the ability to understand, learn, and apply knowledge across a wide range of tasks," much like a human—has captured the imaginations of scientists, entrepreneurs and science fiction writers alike. However, despite the allure of creating such a machine, a </w:t>
      </w:r>
      <w:r w:rsidRPr="008E2EAD">
        <w:rPr>
          <w:rStyle w:val="Emphasis"/>
          <w:highlight w:val="cyan"/>
        </w:rPr>
        <w:t>growing</w:t>
      </w:r>
      <w:r w:rsidRPr="00275D8E">
        <w:rPr>
          <w:rStyle w:val="StyleUnderline"/>
        </w:rPr>
        <w:t xml:space="preserve"> body</w:t>
      </w:r>
      <w:r w:rsidRPr="00A039E2">
        <w:rPr>
          <w:rStyle w:val="StyleUnderline"/>
        </w:rPr>
        <w:t xml:space="preserve"> of </w:t>
      </w:r>
      <w:r w:rsidRPr="008E2EAD">
        <w:rPr>
          <w:rStyle w:val="Emphasis"/>
          <w:highlight w:val="cyan"/>
        </w:rPr>
        <w:t>ev</w:t>
      </w:r>
      <w:r w:rsidRPr="00A039E2">
        <w:rPr>
          <w:rStyle w:val="StyleUnderline"/>
        </w:rPr>
        <w:t xml:space="preserve">idence suggests that </w:t>
      </w:r>
      <w:r w:rsidRPr="008E2EAD">
        <w:rPr>
          <w:rStyle w:val="StyleUnderline"/>
          <w:highlight w:val="cyan"/>
        </w:rPr>
        <w:t>AGI</w:t>
      </w:r>
      <w:r w:rsidRPr="00A039E2">
        <w:rPr>
          <w:rStyle w:val="StyleUnderline"/>
        </w:rPr>
        <w:t xml:space="preserve"> will </w:t>
      </w:r>
      <w:r w:rsidRPr="008E2EAD">
        <w:rPr>
          <w:rStyle w:val="Emphasis"/>
          <w:highlight w:val="cyan"/>
        </w:rPr>
        <w:t>never</w:t>
      </w:r>
      <w:r w:rsidRPr="00A039E2">
        <w:rPr>
          <w:rStyle w:val="StyleUnderline"/>
        </w:rPr>
        <w:t xml:space="preserve"> be </w:t>
      </w:r>
      <w:r w:rsidRPr="008E2EAD">
        <w:rPr>
          <w:rStyle w:val="StyleUnderline"/>
          <w:highlight w:val="cyan"/>
        </w:rPr>
        <w:t>realized</w:t>
      </w:r>
      <w:r w:rsidRPr="00275D8E">
        <w:rPr>
          <w:sz w:val="16"/>
        </w:rPr>
        <w:t>.</w:t>
      </w:r>
    </w:p>
    <w:p w14:paraId="34E24630" w14:textId="77777777" w:rsidR="00C35A7A" w:rsidRPr="00275D8E" w:rsidRDefault="00C35A7A" w:rsidP="00C35A7A">
      <w:pPr>
        <w:rPr>
          <w:sz w:val="16"/>
        </w:rPr>
      </w:pPr>
      <w:r w:rsidRPr="00275D8E">
        <w:rPr>
          <w:sz w:val="16"/>
        </w:rPr>
        <w:t>The Nature Of Human Intelligence</w:t>
      </w:r>
    </w:p>
    <w:p w14:paraId="67AB7CA5" w14:textId="77777777" w:rsidR="00C35A7A" w:rsidRPr="00275D8E" w:rsidRDefault="00C35A7A" w:rsidP="00C35A7A">
      <w:pPr>
        <w:rPr>
          <w:sz w:val="16"/>
        </w:rPr>
      </w:pPr>
      <w:r w:rsidRPr="008E2EAD">
        <w:rPr>
          <w:rStyle w:val="Emphasis"/>
          <w:highlight w:val="cyan"/>
        </w:rPr>
        <w:t>Human</w:t>
      </w:r>
      <w:r w:rsidRPr="008E2EAD">
        <w:rPr>
          <w:rStyle w:val="StyleUnderline"/>
          <w:highlight w:val="cyan"/>
        </w:rPr>
        <w:t xml:space="preserve"> intel</w:t>
      </w:r>
      <w:r w:rsidRPr="00275D8E">
        <w:rPr>
          <w:rStyle w:val="StyleUnderline"/>
        </w:rPr>
        <w:t>ligence</w:t>
      </w:r>
      <w:r w:rsidRPr="00A039E2">
        <w:rPr>
          <w:rStyle w:val="StyleUnderline"/>
        </w:rPr>
        <w:t xml:space="preserve"> is fundamentally collective and </w:t>
      </w:r>
      <w:r w:rsidRPr="00A039E2">
        <w:rPr>
          <w:rStyle w:val="Emphasis"/>
        </w:rPr>
        <w:t>constantly evolving</w:t>
      </w:r>
      <w:r w:rsidRPr="00275D8E">
        <w:rPr>
          <w:sz w:val="16"/>
        </w:rPr>
        <w:t xml:space="preserve">. As individuals, we contribute to a vast pool of knowledge that grows exponentially over time. This </w:t>
      </w:r>
      <w:r w:rsidRPr="00A039E2">
        <w:rPr>
          <w:rStyle w:val="StyleUnderline"/>
        </w:rPr>
        <w:t>collective intelligence</w:t>
      </w:r>
      <w:r w:rsidRPr="00275D8E">
        <w:rPr>
          <w:sz w:val="16"/>
        </w:rPr>
        <w:t xml:space="preserve"> isn't merely the sum of all human knowledge but a </w:t>
      </w:r>
      <w:r w:rsidRPr="00A039E2">
        <w:rPr>
          <w:rStyle w:val="StyleUnderline"/>
        </w:rPr>
        <w:t xml:space="preserve">complex, </w:t>
      </w:r>
      <w:r w:rsidRPr="008E2EAD">
        <w:rPr>
          <w:rStyle w:val="Emphasis"/>
        </w:rPr>
        <w:t xml:space="preserve">interconnected </w:t>
      </w:r>
      <w:r w:rsidRPr="008E2EAD">
        <w:rPr>
          <w:rStyle w:val="Emphasis"/>
          <w:highlight w:val="cyan"/>
        </w:rPr>
        <w:t>web</w:t>
      </w:r>
      <w:r w:rsidRPr="00A039E2">
        <w:rPr>
          <w:rStyle w:val="StyleUnderline"/>
        </w:rPr>
        <w:t xml:space="preserve"> of ideas, insights and innovations that </w:t>
      </w:r>
      <w:r w:rsidRPr="008E2EAD">
        <w:rPr>
          <w:rStyle w:val="Emphasis"/>
          <w:highlight w:val="cyan"/>
        </w:rPr>
        <w:t>continuous</w:t>
      </w:r>
      <w:r w:rsidRPr="008E2EAD">
        <w:rPr>
          <w:rStyle w:val="StyleUnderline"/>
          <w:highlight w:val="cyan"/>
        </w:rPr>
        <w:t>ly build upon</w:t>
      </w:r>
      <w:r w:rsidRPr="00A039E2">
        <w:rPr>
          <w:rStyle w:val="StyleUnderline"/>
        </w:rPr>
        <w:t xml:space="preserve"> one another</w:t>
      </w:r>
      <w:r w:rsidRPr="00275D8E">
        <w:rPr>
          <w:sz w:val="16"/>
        </w:rPr>
        <w:t>. I’m deliberately excluding human instincts from the dialogue, as this requires another article.</w:t>
      </w:r>
    </w:p>
    <w:p w14:paraId="38D9C4A5" w14:textId="77777777" w:rsidR="00C35A7A" w:rsidRPr="00275D8E" w:rsidRDefault="00C35A7A" w:rsidP="00C35A7A">
      <w:pPr>
        <w:rPr>
          <w:sz w:val="16"/>
        </w:rPr>
      </w:pPr>
      <w:r w:rsidRPr="00275D8E">
        <w:rPr>
          <w:sz w:val="16"/>
        </w:rPr>
        <w:t xml:space="preserve">This </w:t>
      </w:r>
      <w:r w:rsidRPr="008E2EAD">
        <w:rPr>
          <w:rStyle w:val="Emphasis"/>
          <w:highlight w:val="cyan"/>
        </w:rPr>
        <w:t>compounding nature</w:t>
      </w:r>
      <w:r w:rsidRPr="00A039E2">
        <w:rPr>
          <w:rStyle w:val="StyleUnderline"/>
        </w:rPr>
        <w:t xml:space="preserve"> of human intelligence presents a </w:t>
      </w:r>
      <w:r w:rsidRPr="008E2EAD">
        <w:rPr>
          <w:rStyle w:val="Emphasis"/>
          <w:highlight w:val="cyan"/>
        </w:rPr>
        <w:t>significant challenge</w:t>
      </w:r>
      <w:r w:rsidRPr="00A039E2">
        <w:rPr>
          <w:rStyle w:val="StyleUnderline"/>
        </w:rPr>
        <w:t xml:space="preserve"> for the development of AGI</w:t>
      </w:r>
      <w:r w:rsidRPr="00275D8E">
        <w:rPr>
          <w:sz w:val="16"/>
        </w:rPr>
        <w:t xml:space="preserve">. To achieve parity with human intelligence, an AGI would </w:t>
      </w:r>
      <w:r w:rsidRPr="008E2EAD">
        <w:rPr>
          <w:rStyle w:val="StyleUnderline"/>
          <w:highlight w:val="cyan"/>
        </w:rPr>
        <w:t>need to</w:t>
      </w:r>
      <w:r w:rsidRPr="00A039E2">
        <w:rPr>
          <w:rStyle w:val="StyleUnderline"/>
        </w:rPr>
        <w:t xml:space="preserve"> </w:t>
      </w:r>
      <w:r w:rsidRPr="00A039E2">
        <w:rPr>
          <w:rStyle w:val="Emphasis"/>
        </w:rPr>
        <w:t>encompass</w:t>
      </w:r>
      <w:r w:rsidRPr="00A039E2">
        <w:rPr>
          <w:rStyle w:val="StyleUnderline"/>
        </w:rPr>
        <w:t xml:space="preserve"> the full breadth and depth of this </w:t>
      </w:r>
      <w:r w:rsidRPr="00A039E2">
        <w:rPr>
          <w:rStyle w:val="Emphasis"/>
        </w:rPr>
        <w:t>collective knowledge</w:t>
      </w:r>
      <w:r w:rsidRPr="00A039E2">
        <w:rPr>
          <w:rStyle w:val="StyleUnderline"/>
        </w:rPr>
        <w:t xml:space="preserve"> and </w:t>
      </w:r>
      <w:r w:rsidRPr="008E2EAD">
        <w:rPr>
          <w:rStyle w:val="StyleUnderline"/>
          <w:highlight w:val="cyan"/>
        </w:rPr>
        <w:t xml:space="preserve">evolve at the </w:t>
      </w:r>
      <w:r w:rsidRPr="008E2EAD">
        <w:rPr>
          <w:rStyle w:val="Emphasis"/>
          <w:highlight w:val="cyan"/>
        </w:rPr>
        <w:t>same pace</w:t>
      </w:r>
      <w:r w:rsidRPr="00275D8E">
        <w:rPr>
          <w:sz w:val="16"/>
        </w:rPr>
        <w:t xml:space="preserve">. The </w:t>
      </w:r>
      <w:r w:rsidRPr="00A039E2">
        <w:rPr>
          <w:rStyle w:val="StyleUnderline"/>
        </w:rPr>
        <w:t xml:space="preserve">sheer scale of this task is </w:t>
      </w:r>
      <w:r w:rsidRPr="00A039E2">
        <w:rPr>
          <w:rStyle w:val="Emphasis"/>
        </w:rPr>
        <w:t>daunting</w:t>
      </w:r>
      <w:r w:rsidRPr="00275D8E">
        <w:rPr>
          <w:sz w:val="16"/>
        </w:rPr>
        <w:t xml:space="preserve">, as it would </w:t>
      </w:r>
      <w:r w:rsidRPr="00A039E2">
        <w:rPr>
          <w:rStyle w:val="StyleUnderline"/>
        </w:rPr>
        <w:t xml:space="preserve">require not only the </w:t>
      </w:r>
      <w:r w:rsidRPr="00A039E2">
        <w:rPr>
          <w:rStyle w:val="Emphasis"/>
        </w:rPr>
        <w:t>accumulation</w:t>
      </w:r>
      <w:r w:rsidRPr="00A039E2">
        <w:rPr>
          <w:rStyle w:val="StyleUnderline"/>
        </w:rPr>
        <w:t xml:space="preserve"> of vast amounts of info</w:t>
      </w:r>
      <w:r w:rsidRPr="00275D8E">
        <w:rPr>
          <w:sz w:val="16"/>
        </w:rPr>
        <w:t xml:space="preserve">rmation but also the </w:t>
      </w:r>
      <w:r w:rsidRPr="00A039E2">
        <w:rPr>
          <w:rStyle w:val="StyleUnderline"/>
        </w:rPr>
        <w:t xml:space="preserve">ability to understand and </w:t>
      </w:r>
      <w:r w:rsidRPr="00A039E2">
        <w:rPr>
          <w:rStyle w:val="Emphasis"/>
        </w:rPr>
        <w:t>integrate</w:t>
      </w:r>
      <w:r w:rsidRPr="00A039E2">
        <w:rPr>
          <w:rStyle w:val="StyleUnderline"/>
        </w:rPr>
        <w:t xml:space="preserve"> it in ways that </w:t>
      </w:r>
      <w:r w:rsidRPr="00A039E2">
        <w:rPr>
          <w:rStyle w:val="Emphasis"/>
        </w:rPr>
        <w:t>mirror</w:t>
      </w:r>
      <w:r w:rsidRPr="00A039E2">
        <w:rPr>
          <w:rStyle w:val="StyleUnderline"/>
        </w:rPr>
        <w:t xml:space="preserve"> the dynamic, ever-changing nature of </w:t>
      </w:r>
      <w:r w:rsidRPr="00A039E2">
        <w:rPr>
          <w:rStyle w:val="Emphasis"/>
        </w:rPr>
        <w:t>human thought</w:t>
      </w:r>
      <w:r w:rsidRPr="00275D8E">
        <w:rPr>
          <w:sz w:val="16"/>
        </w:rPr>
        <w:t>.</w:t>
      </w:r>
    </w:p>
    <w:p w14:paraId="1559CDB4" w14:textId="77777777" w:rsidR="00C35A7A" w:rsidRPr="00275D8E" w:rsidRDefault="00C35A7A" w:rsidP="00C35A7A">
      <w:pPr>
        <w:rPr>
          <w:sz w:val="16"/>
        </w:rPr>
      </w:pPr>
      <w:r w:rsidRPr="00275D8E">
        <w:rPr>
          <w:sz w:val="16"/>
        </w:rPr>
        <w:t>The Boundaries Of Machine Learning</w:t>
      </w:r>
    </w:p>
    <w:p w14:paraId="31352B1D" w14:textId="77777777" w:rsidR="00C35A7A" w:rsidRPr="00275D8E" w:rsidRDefault="00C35A7A" w:rsidP="00C35A7A">
      <w:pPr>
        <w:rPr>
          <w:sz w:val="16"/>
        </w:rPr>
      </w:pPr>
      <w:r w:rsidRPr="00275D8E">
        <w:rPr>
          <w:sz w:val="16"/>
        </w:rPr>
        <w:t xml:space="preserve">Current advancements in AI, particularly in </w:t>
      </w:r>
      <w:r w:rsidRPr="008E2EAD">
        <w:rPr>
          <w:rStyle w:val="Emphasis"/>
        </w:rPr>
        <w:t>m</w:t>
      </w:r>
      <w:r w:rsidRPr="008E2EAD">
        <w:rPr>
          <w:sz w:val="16"/>
        </w:rPr>
        <w:t xml:space="preserve">achine </w:t>
      </w:r>
      <w:r w:rsidRPr="008E2EAD">
        <w:rPr>
          <w:rStyle w:val="Emphasis"/>
        </w:rPr>
        <w:t>l</w:t>
      </w:r>
      <w:r w:rsidRPr="008E2EAD">
        <w:rPr>
          <w:sz w:val="16"/>
        </w:rPr>
        <w:t xml:space="preserve">earning, </w:t>
      </w:r>
      <w:r w:rsidRPr="008E2EAD">
        <w:rPr>
          <w:rStyle w:val="StyleUnderline"/>
        </w:rPr>
        <w:t xml:space="preserve">highlight the </w:t>
      </w:r>
      <w:r w:rsidRPr="008E2EAD">
        <w:rPr>
          <w:rStyle w:val="Emphasis"/>
        </w:rPr>
        <w:t>limitations</w:t>
      </w:r>
      <w:r w:rsidRPr="00A039E2">
        <w:rPr>
          <w:rStyle w:val="StyleUnderline"/>
        </w:rPr>
        <w:t xml:space="preserve"> of creating a truly general intelligence</w:t>
      </w:r>
      <w:r w:rsidRPr="00275D8E">
        <w:rPr>
          <w:sz w:val="16"/>
        </w:rPr>
        <w:t xml:space="preserve">. Machine learning models, such as those used in natural language processing and computer vision, </w:t>
      </w:r>
      <w:r w:rsidRPr="008E2EAD">
        <w:rPr>
          <w:rStyle w:val="StyleUnderline"/>
          <w:highlight w:val="cyan"/>
        </w:rPr>
        <w:t xml:space="preserve">excel at </w:t>
      </w:r>
      <w:r w:rsidRPr="008E2EAD">
        <w:rPr>
          <w:rStyle w:val="Emphasis"/>
          <w:highlight w:val="cyan"/>
        </w:rPr>
        <w:t>specific tasks</w:t>
      </w:r>
      <w:r w:rsidRPr="00A039E2">
        <w:rPr>
          <w:rStyle w:val="StyleUnderline"/>
        </w:rPr>
        <w:t xml:space="preserve"> by learning patterns from large datasets</w:t>
      </w:r>
      <w:r w:rsidRPr="00275D8E">
        <w:rPr>
          <w:sz w:val="16"/>
        </w:rPr>
        <w:t xml:space="preserve">. These models can be incredibly powerful, achieving superhuman performance in narrowly defined domains. However, their </w:t>
      </w:r>
      <w:r w:rsidRPr="008E2EAD">
        <w:rPr>
          <w:rStyle w:val="StyleUnderline"/>
          <w:highlight w:val="cyan"/>
        </w:rPr>
        <w:t>learning process</w:t>
      </w:r>
      <w:r w:rsidRPr="00A039E2">
        <w:rPr>
          <w:rStyle w:val="StyleUnderline"/>
        </w:rPr>
        <w:t xml:space="preserve"> is </w:t>
      </w:r>
      <w:r w:rsidRPr="008E2EAD">
        <w:rPr>
          <w:rStyle w:val="Emphasis"/>
          <w:highlight w:val="cyan"/>
        </w:rPr>
        <w:t>fundamentally different</w:t>
      </w:r>
      <w:r w:rsidRPr="00A039E2">
        <w:rPr>
          <w:rStyle w:val="StyleUnderline"/>
        </w:rPr>
        <w:t xml:space="preserve"> from human learning</w:t>
      </w:r>
      <w:r w:rsidRPr="00275D8E">
        <w:rPr>
          <w:sz w:val="16"/>
        </w:rPr>
        <w:t>.</w:t>
      </w:r>
    </w:p>
    <w:p w14:paraId="5FC3BE44" w14:textId="77777777" w:rsidR="00C35A7A" w:rsidRPr="00275D8E" w:rsidRDefault="00C35A7A" w:rsidP="00C35A7A">
      <w:pPr>
        <w:rPr>
          <w:sz w:val="16"/>
        </w:rPr>
      </w:pPr>
      <w:r w:rsidRPr="00275D8E">
        <w:rPr>
          <w:sz w:val="16"/>
        </w:rPr>
        <w:t xml:space="preserve">Machine learning relies on </w:t>
      </w:r>
      <w:r w:rsidRPr="00A039E2">
        <w:rPr>
          <w:rStyle w:val="StyleUnderline"/>
        </w:rPr>
        <w:t xml:space="preserve">identifying and </w:t>
      </w:r>
      <w:r w:rsidRPr="008E2EAD">
        <w:rPr>
          <w:rStyle w:val="Emphasis"/>
          <w:highlight w:val="cyan"/>
        </w:rPr>
        <w:t>extrapolating patterns</w:t>
      </w:r>
      <w:r w:rsidRPr="00A039E2">
        <w:rPr>
          <w:rStyle w:val="StyleUnderline"/>
        </w:rPr>
        <w:t xml:space="preserve"> from data </w:t>
      </w:r>
      <w:r w:rsidRPr="008E2EAD">
        <w:rPr>
          <w:rStyle w:val="StyleUnderline"/>
          <w:highlight w:val="cyan"/>
        </w:rPr>
        <w:t xml:space="preserve">humans have </w:t>
      </w:r>
      <w:r w:rsidRPr="008E2EAD">
        <w:rPr>
          <w:rStyle w:val="Emphasis"/>
          <w:highlight w:val="cyan"/>
        </w:rPr>
        <w:t>labeled</w:t>
      </w:r>
      <w:r w:rsidRPr="008E2EAD">
        <w:rPr>
          <w:rStyle w:val="StyleUnderline"/>
          <w:highlight w:val="cyan"/>
        </w:rPr>
        <w:t xml:space="preserve"> as correct</w:t>
      </w:r>
      <w:r w:rsidRPr="00275D8E">
        <w:rPr>
          <w:sz w:val="16"/>
        </w:rPr>
        <w:t>. This process can be thought of as "</w:t>
      </w:r>
      <w:r w:rsidRPr="008E2EAD">
        <w:rPr>
          <w:rStyle w:val="Emphasis"/>
        </w:rPr>
        <w:t>stretching</w:t>
      </w:r>
      <w:r w:rsidRPr="00275D8E">
        <w:rPr>
          <w:sz w:val="16"/>
        </w:rPr>
        <w:t xml:space="preserve">" </w:t>
      </w:r>
      <w:r w:rsidRPr="00A039E2">
        <w:rPr>
          <w:rStyle w:val="StyleUnderline"/>
        </w:rPr>
        <w:t xml:space="preserve">the </w:t>
      </w:r>
      <w:r w:rsidRPr="008E2EAD">
        <w:rPr>
          <w:rStyle w:val="Emphasis"/>
        </w:rPr>
        <w:t>confirmation</w:t>
      </w:r>
      <w:r w:rsidRPr="00A039E2">
        <w:rPr>
          <w:rStyle w:val="StyleUnderline"/>
        </w:rPr>
        <w:t xml:space="preserve"> provided by humans to </w:t>
      </w:r>
      <w:r w:rsidRPr="008E2EAD">
        <w:rPr>
          <w:rStyle w:val="StyleUnderline"/>
        </w:rPr>
        <w:t xml:space="preserve">then make </w:t>
      </w:r>
      <w:r w:rsidRPr="008E2EAD">
        <w:rPr>
          <w:rStyle w:val="Emphasis"/>
          <w:highlight w:val="cyan"/>
        </w:rPr>
        <w:t>educated guesses</w:t>
      </w:r>
      <w:r w:rsidRPr="00A039E2">
        <w:rPr>
          <w:rStyle w:val="StyleUnderline"/>
        </w:rPr>
        <w:t xml:space="preserve"> about similar data</w:t>
      </w:r>
      <w:r w:rsidRPr="00275D8E">
        <w:rPr>
          <w:sz w:val="16"/>
        </w:rPr>
        <w:t xml:space="preserve">. However, this stretching </w:t>
      </w:r>
      <w:r w:rsidRPr="008E2EAD">
        <w:rPr>
          <w:rStyle w:val="Emphasis"/>
          <w:highlight w:val="cyan"/>
        </w:rPr>
        <w:t>isn't</w:t>
      </w:r>
      <w:r w:rsidRPr="00A039E2">
        <w:rPr>
          <w:rStyle w:val="Emphasis"/>
        </w:rPr>
        <w:t xml:space="preserve"> equivalent</w:t>
      </w:r>
      <w:r w:rsidRPr="00A039E2">
        <w:rPr>
          <w:rStyle w:val="StyleUnderline"/>
        </w:rPr>
        <w:t xml:space="preserve"> to the kind of learning that occurs in humans</w:t>
      </w:r>
      <w:r w:rsidRPr="00275D8E">
        <w:rPr>
          <w:sz w:val="16"/>
        </w:rPr>
        <w:t xml:space="preserve">. It's more </w:t>
      </w:r>
      <w:r w:rsidRPr="00A039E2">
        <w:rPr>
          <w:rStyle w:val="StyleUnderline"/>
        </w:rPr>
        <w:t xml:space="preserve">akin to sophisticated </w:t>
      </w:r>
      <w:r w:rsidRPr="008E2EAD">
        <w:rPr>
          <w:rStyle w:val="Emphasis"/>
          <w:highlight w:val="cyan"/>
        </w:rPr>
        <w:t>pattern recognition</w:t>
      </w:r>
      <w:r w:rsidRPr="008E2EAD">
        <w:rPr>
          <w:sz w:val="16"/>
        </w:rPr>
        <w:t>, and</w:t>
      </w:r>
      <w:r w:rsidRPr="00275D8E">
        <w:rPr>
          <w:sz w:val="16"/>
        </w:rPr>
        <w:t xml:space="preserve"> the further the model stretches from the original human confirmation, the </w:t>
      </w:r>
      <w:r w:rsidRPr="00A039E2">
        <w:rPr>
          <w:rStyle w:val="StyleUnderline"/>
        </w:rPr>
        <w:t xml:space="preserve">greater the </w:t>
      </w:r>
      <w:r w:rsidRPr="00A039E2">
        <w:rPr>
          <w:rStyle w:val="Emphasis"/>
        </w:rPr>
        <w:t>likelihood</w:t>
      </w:r>
      <w:r w:rsidRPr="00A039E2">
        <w:rPr>
          <w:rStyle w:val="StyleUnderline"/>
        </w:rPr>
        <w:t xml:space="preserve"> of error and </w:t>
      </w:r>
      <w:r w:rsidRPr="00A039E2">
        <w:rPr>
          <w:rStyle w:val="Emphasis"/>
        </w:rPr>
        <w:t>imprecision</w:t>
      </w:r>
      <w:r w:rsidRPr="00275D8E">
        <w:rPr>
          <w:sz w:val="16"/>
        </w:rPr>
        <w:t>.</w:t>
      </w:r>
    </w:p>
    <w:p w14:paraId="73672286" w14:textId="77777777" w:rsidR="00C35A7A" w:rsidRPr="00275D8E" w:rsidRDefault="00C35A7A" w:rsidP="00C35A7A">
      <w:pPr>
        <w:rPr>
          <w:sz w:val="16"/>
        </w:rPr>
      </w:pPr>
      <w:r w:rsidRPr="00275D8E">
        <w:rPr>
          <w:sz w:val="16"/>
        </w:rPr>
        <w:t xml:space="preserve">The </w:t>
      </w:r>
      <w:r w:rsidRPr="00A039E2">
        <w:rPr>
          <w:rStyle w:val="Emphasis"/>
        </w:rPr>
        <w:t>Complexity</w:t>
      </w:r>
      <w:r w:rsidRPr="00275D8E">
        <w:rPr>
          <w:sz w:val="16"/>
        </w:rPr>
        <w:t xml:space="preserve"> Of Human Cognition</w:t>
      </w:r>
    </w:p>
    <w:p w14:paraId="56A45721" w14:textId="77777777" w:rsidR="00C35A7A" w:rsidRPr="00275D8E" w:rsidRDefault="00C35A7A" w:rsidP="00C35A7A">
      <w:pPr>
        <w:rPr>
          <w:sz w:val="16"/>
        </w:rPr>
      </w:pPr>
      <w:r w:rsidRPr="00275D8E">
        <w:rPr>
          <w:sz w:val="16"/>
        </w:rPr>
        <w:t xml:space="preserve">Human cognition is a </w:t>
      </w:r>
      <w:r w:rsidRPr="00A039E2">
        <w:rPr>
          <w:rStyle w:val="StyleUnderline"/>
        </w:rPr>
        <w:t xml:space="preserve">multifaceted and </w:t>
      </w:r>
      <w:r w:rsidRPr="008E2EAD">
        <w:rPr>
          <w:rStyle w:val="Emphasis"/>
        </w:rPr>
        <w:t>deeply intricate</w:t>
      </w:r>
      <w:r w:rsidRPr="00A039E2">
        <w:rPr>
          <w:rStyle w:val="StyleUnderline"/>
        </w:rPr>
        <w:t xml:space="preserve"> process that </w:t>
      </w:r>
      <w:r w:rsidRPr="008E2EAD">
        <w:rPr>
          <w:rStyle w:val="StyleUnderline"/>
          <w:highlight w:val="cyan"/>
        </w:rPr>
        <w:t>involves</w:t>
      </w:r>
      <w:r w:rsidRPr="00A039E2">
        <w:rPr>
          <w:rStyle w:val="StyleUnderline"/>
        </w:rPr>
        <w:t xml:space="preserve"> not </w:t>
      </w:r>
      <w:r w:rsidRPr="008E2EAD">
        <w:rPr>
          <w:rStyle w:val="StyleUnderline"/>
        </w:rPr>
        <w:t xml:space="preserve">only </w:t>
      </w:r>
      <w:r w:rsidRPr="008E2EAD">
        <w:rPr>
          <w:rStyle w:val="Emphasis"/>
          <w:highlight w:val="cyan"/>
        </w:rPr>
        <w:t>logic</w:t>
      </w:r>
      <w:r w:rsidRPr="008E2EAD">
        <w:rPr>
          <w:rStyle w:val="Emphasis"/>
        </w:rPr>
        <w:t>al reasoning</w:t>
      </w:r>
      <w:r w:rsidRPr="00A039E2">
        <w:rPr>
          <w:rStyle w:val="StyleUnderline"/>
        </w:rPr>
        <w:t xml:space="preserve"> and pattern recognition but also </w:t>
      </w:r>
      <w:r w:rsidRPr="008E2EAD">
        <w:rPr>
          <w:rStyle w:val="Emphasis"/>
          <w:highlight w:val="cyan"/>
        </w:rPr>
        <w:t>emotion</w:t>
      </w:r>
      <w:r w:rsidRPr="00A039E2">
        <w:rPr>
          <w:rStyle w:val="StyleUnderline"/>
        </w:rPr>
        <w:t xml:space="preserve">al intelligence, </w:t>
      </w:r>
      <w:r w:rsidRPr="00A039E2">
        <w:rPr>
          <w:rStyle w:val="Emphasis"/>
        </w:rPr>
        <w:t>creativity</w:t>
      </w:r>
      <w:r w:rsidRPr="00A039E2">
        <w:rPr>
          <w:rStyle w:val="StyleUnderline"/>
        </w:rPr>
        <w:t xml:space="preserve"> </w:t>
      </w:r>
      <w:r w:rsidRPr="008E2EAD">
        <w:rPr>
          <w:rStyle w:val="StyleUnderline"/>
          <w:highlight w:val="cyan"/>
        </w:rPr>
        <w:t xml:space="preserve">and </w:t>
      </w:r>
      <w:r w:rsidRPr="008E2EAD">
        <w:rPr>
          <w:rStyle w:val="Emphasis"/>
          <w:highlight w:val="cyan"/>
        </w:rPr>
        <w:t>social understanding</w:t>
      </w:r>
      <w:r w:rsidRPr="00275D8E">
        <w:rPr>
          <w:sz w:val="16"/>
        </w:rPr>
        <w:t xml:space="preserve">. These aspects of human intelligence are </w:t>
      </w:r>
      <w:r w:rsidRPr="00A039E2">
        <w:rPr>
          <w:rStyle w:val="Emphasis"/>
        </w:rPr>
        <w:t>deeply intertwined</w:t>
      </w:r>
      <w:r w:rsidRPr="00A039E2">
        <w:rPr>
          <w:rStyle w:val="StyleUnderline"/>
        </w:rPr>
        <w:t xml:space="preserve"> and contribute to our ability to navigate complex </w:t>
      </w:r>
      <w:r w:rsidRPr="00A039E2">
        <w:rPr>
          <w:rStyle w:val="Emphasis"/>
        </w:rPr>
        <w:t>social environments</w:t>
      </w:r>
      <w:r w:rsidRPr="00275D8E">
        <w:rPr>
          <w:sz w:val="16"/>
        </w:rPr>
        <w:t>, solve novel problems and generate innovative ideas.</w:t>
      </w:r>
    </w:p>
    <w:p w14:paraId="79AF6EEB" w14:textId="77777777" w:rsidR="00C35A7A" w:rsidRPr="00275D8E" w:rsidRDefault="00C35A7A" w:rsidP="00C35A7A">
      <w:pPr>
        <w:rPr>
          <w:sz w:val="16"/>
        </w:rPr>
      </w:pPr>
      <w:r w:rsidRPr="00275D8E">
        <w:rPr>
          <w:sz w:val="16"/>
        </w:rPr>
        <w:lastRenderedPageBreak/>
        <w:t xml:space="preserve">Research in cognitive science and psychology underscores the complexity of human thought processes. For instance, studies on human creativity reveal that it </w:t>
      </w:r>
      <w:r w:rsidRPr="00A039E2">
        <w:rPr>
          <w:rStyle w:val="StyleUnderline"/>
        </w:rPr>
        <w:t xml:space="preserve">involves a </w:t>
      </w:r>
      <w:r w:rsidRPr="00A039E2">
        <w:rPr>
          <w:rStyle w:val="Emphasis"/>
        </w:rPr>
        <w:t>unique</w:t>
      </w:r>
      <w:r w:rsidRPr="00A039E2">
        <w:rPr>
          <w:rStyle w:val="StyleUnderline"/>
        </w:rPr>
        <w:t xml:space="preserve"> combination of </w:t>
      </w:r>
      <w:r w:rsidRPr="008E2EAD">
        <w:rPr>
          <w:rStyle w:val="Emphasis"/>
          <w:highlight w:val="cyan"/>
        </w:rPr>
        <w:t>divergent</w:t>
      </w:r>
      <w:r w:rsidRPr="008E2EAD">
        <w:rPr>
          <w:rStyle w:val="StyleUnderline"/>
          <w:highlight w:val="cyan"/>
        </w:rPr>
        <w:t xml:space="preserve"> thinking</w:t>
      </w:r>
      <w:r w:rsidRPr="00275D8E">
        <w:rPr>
          <w:sz w:val="16"/>
        </w:rPr>
        <w:t xml:space="preserve"> (generating multiple ideas) and </w:t>
      </w:r>
      <w:r w:rsidRPr="00A039E2">
        <w:rPr>
          <w:rStyle w:val="Emphasis"/>
        </w:rPr>
        <w:t>convergent thinking</w:t>
      </w:r>
      <w:r w:rsidRPr="00275D8E">
        <w:rPr>
          <w:sz w:val="16"/>
        </w:rPr>
        <w:t xml:space="preserve"> (narrowing down to the best idea)—processes that </w:t>
      </w:r>
      <w:r w:rsidRPr="008E2EAD">
        <w:rPr>
          <w:rStyle w:val="Emphasis"/>
          <w:highlight w:val="cyan"/>
        </w:rPr>
        <w:t>aren't easily replicated</w:t>
      </w:r>
      <w:r w:rsidRPr="00A039E2">
        <w:rPr>
          <w:rStyle w:val="StyleUnderline"/>
        </w:rPr>
        <w:t xml:space="preserve"> by machines</w:t>
      </w:r>
      <w:r w:rsidRPr="00275D8E">
        <w:rPr>
          <w:sz w:val="16"/>
        </w:rPr>
        <w:t xml:space="preserve">. Similarly, </w:t>
      </w:r>
      <w:r w:rsidRPr="00A039E2">
        <w:rPr>
          <w:rStyle w:val="StyleUnderline"/>
        </w:rPr>
        <w:t>emotional intelligence</w:t>
      </w:r>
      <w:r w:rsidRPr="00275D8E">
        <w:rPr>
          <w:sz w:val="16"/>
        </w:rPr>
        <w:t xml:space="preserve">, which encompasses the ability to recognize, understand and manage our own emotions and those of others, is a critical component of human intelligence that </w:t>
      </w:r>
      <w:r w:rsidRPr="008E2EAD">
        <w:rPr>
          <w:rStyle w:val="StyleUnderline"/>
          <w:highlight w:val="cyan"/>
        </w:rPr>
        <w:t xml:space="preserve">remains </w:t>
      </w:r>
      <w:r w:rsidRPr="008E2EAD">
        <w:rPr>
          <w:rStyle w:val="Emphasis"/>
          <w:highlight w:val="cyan"/>
        </w:rPr>
        <w:t>elusive</w:t>
      </w:r>
      <w:r w:rsidRPr="00A039E2">
        <w:rPr>
          <w:rStyle w:val="StyleUnderline"/>
        </w:rPr>
        <w:t xml:space="preserve"> for artificial systems</w:t>
      </w:r>
      <w:r w:rsidRPr="00275D8E">
        <w:rPr>
          <w:sz w:val="16"/>
        </w:rPr>
        <w:t>.</w:t>
      </w:r>
    </w:p>
    <w:p w14:paraId="5A3F16B8" w14:textId="77777777" w:rsidR="00C35A7A" w:rsidRPr="00275D8E" w:rsidRDefault="00C35A7A" w:rsidP="00C35A7A">
      <w:pPr>
        <w:rPr>
          <w:sz w:val="16"/>
        </w:rPr>
      </w:pPr>
      <w:r w:rsidRPr="00275D8E">
        <w:rPr>
          <w:sz w:val="16"/>
        </w:rPr>
        <w:t>The Role Of Embodiment In Intelligence</w:t>
      </w:r>
    </w:p>
    <w:p w14:paraId="415779AB" w14:textId="77777777" w:rsidR="00C35A7A" w:rsidRPr="00275D8E" w:rsidRDefault="00C35A7A" w:rsidP="00C35A7A">
      <w:pPr>
        <w:rPr>
          <w:sz w:val="16"/>
        </w:rPr>
      </w:pPr>
      <w:r w:rsidRPr="00275D8E">
        <w:rPr>
          <w:sz w:val="16"/>
        </w:rPr>
        <w:t xml:space="preserve">One of the key arguments against the feasibility of AGI is the </w:t>
      </w:r>
      <w:r w:rsidRPr="00A039E2">
        <w:rPr>
          <w:rStyle w:val="StyleUnderline"/>
        </w:rPr>
        <w:t xml:space="preserve">importance of </w:t>
      </w:r>
      <w:r w:rsidRPr="00A039E2">
        <w:rPr>
          <w:rStyle w:val="Emphasis"/>
        </w:rPr>
        <w:t>embodiment</w:t>
      </w:r>
      <w:r w:rsidRPr="00A039E2">
        <w:rPr>
          <w:rStyle w:val="StyleUnderline"/>
        </w:rPr>
        <w:t xml:space="preserve"> in the development of intelligence</w:t>
      </w:r>
      <w:r w:rsidRPr="00275D8E">
        <w:rPr>
          <w:sz w:val="16"/>
        </w:rPr>
        <w:t xml:space="preserve">. Human intelligence is deeply rooted in our physical experiences and interactions with the world. This concept, known as embodied cognition, posits that our </w:t>
      </w:r>
      <w:r w:rsidRPr="008E2EAD">
        <w:rPr>
          <w:rStyle w:val="Emphasis"/>
        </w:rPr>
        <w:t>cognitive processes</w:t>
      </w:r>
      <w:r w:rsidRPr="00A039E2">
        <w:rPr>
          <w:rStyle w:val="StyleUnderline"/>
        </w:rPr>
        <w:t xml:space="preserve"> are </w:t>
      </w:r>
      <w:r w:rsidRPr="008E2EAD">
        <w:rPr>
          <w:rStyle w:val="StyleUnderline"/>
          <w:highlight w:val="cyan"/>
        </w:rPr>
        <w:t>shaped by</w:t>
      </w:r>
      <w:r w:rsidRPr="00A039E2">
        <w:rPr>
          <w:rStyle w:val="StyleUnderline"/>
        </w:rPr>
        <w:t xml:space="preserve"> our </w:t>
      </w:r>
      <w:r w:rsidRPr="00A039E2">
        <w:rPr>
          <w:rStyle w:val="Emphasis"/>
        </w:rPr>
        <w:t xml:space="preserve">physical </w:t>
      </w:r>
      <w:r w:rsidRPr="008E2EAD">
        <w:rPr>
          <w:rStyle w:val="Emphasis"/>
          <w:highlight w:val="cyan"/>
        </w:rPr>
        <w:t>bodies</w:t>
      </w:r>
      <w:r w:rsidRPr="008E2EAD">
        <w:rPr>
          <w:rStyle w:val="StyleUnderline"/>
          <w:highlight w:val="cyan"/>
        </w:rPr>
        <w:t xml:space="preserve"> and</w:t>
      </w:r>
      <w:r w:rsidRPr="00A039E2">
        <w:rPr>
          <w:rStyle w:val="StyleUnderline"/>
        </w:rPr>
        <w:t xml:space="preserve"> the </w:t>
      </w:r>
      <w:r w:rsidRPr="008E2EAD">
        <w:rPr>
          <w:rStyle w:val="Emphasis"/>
          <w:highlight w:val="cyan"/>
        </w:rPr>
        <w:t>environment</w:t>
      </w:r>
      <w:r w:rsidRPr="00A039E2">
        <w:rPr>
          <w:rStyle w:val="StyleUnderline"/>
        </w:rPr>
        <w:t xml:space="preserve"> in which we operate</w:t>
      </w:r>
      <w:r w:rsidRPr="00275D8E">
        <w:rPr>
          <w:sz w:val="16"/>
        </w:rPr>
        <w:t>.</w:t>
      </w:r>
    </w:p>
    <w:p w14:paraId="53E37361" w14:textId="77777777" w:rsidR="00C35A7A" w:rsidRPr="00275D8E" w:rsidRDefault="00C35A7A" w:rsidP="00C35A7A">
      <w:pPr>
        <w:rPr>
          <w:sz w:val="16"/>
        </w:rPr>
      </w:pPr>
      <w:r w:rsidRPr="00A039E2">
        <w:rPr>
          <w:rStyle w:val="StyleUnderline"/>
        </w:rPr>
        <w:t xml:space="preserve">Artificial systems, </w:t>
      </w:r>
      <w:r w:rsidRPr="00A039E2">
        <w:rPr>
          <w:rStyle w:val="Emphasis"/>
        </w:rPr>
        <w:t>lack</w:t>
      </w:r>
      <w:r w:rsidRPr="00A039E2">
        <w:rPr>
          <w:rStyle w:val="StyleUnderline"/>
        </w:rPr>
        <w:t xml:space="preserve">ing a physical body and the rich </w:t>
      </w:r>
      <w:r w:rsidRPr="00A039E2">
        <w:rPr>
          <w:rStyle w:val="Emphasis"/>
        </w:rPr>
        <w:t>sensory experiences</w:t>
      </w:r>
      <w:r w:rsidRPr="00A039E2">
        <w:rPr>
          <w:rStyle w:val="StyleUnderline"/>
        </w:rPr>
        <w:t xml:space="preserve"> that come with it, face </w:t>
      </w:r>
      <w:r w:rsidRPr="00A039E2">
        <w:rPr>
          <w:rStyle w:val="Emphasis"/>
        </w:rPr>
        <w:t>significant challenges</w:t>
      </w:r>
      <w:r w:rsidRPr="00275D8E">
        <w:rPr>
          <w:sz w:val="16"/>
        </w:rPr>
        <w:t xml:space="preserve"> in developing the kind of understanding humans possess. Without the ability to physically interact with the world, an AGI would be </w:t>
      </w:r>
      <w:r w:rsidRPr="008E2EAD">
        <w:rPr>
          <w:rStyle w:val="Emphasis"/>
          <w:highlight w:val="cyan"/>
        </w:rPr>
        <w:t>deprived</w:t>
      </w:r>
      <w:r w:rsidRPr="008E2EAD">
        <w:rPr>
          <w:rStyle w:val="StyleUnderline"/>
          <w:highlight w:val="cyan"/>
        </w:rPr>
        <w:t xml:space="preserve"> of</w:t>
      </w:r>
      <w:r w:rsidRPr="00A039E2">
        <w:rPr>
          <w:rStyle w:val="StyleUnderline"/>
        </w:rPr>
        <w:t xml:space="preserve"> the context and </w:t>
      </w:r>
      <w:r w:rsidRPr="008E2EAD">
        <w:rPr>
          <w:rStyle w:val="Emphasis"/>
          <w:highlight w:val="cyan"/>
        </w:rPr>
        <w:t>grounding</w:t>
      </w:r>
      <w:r w:rsidRPr="00A039E2">
        <w:rPr>
          <w:rStyle w:val="StyleUnderline"/>
        </w:rPr>
        <w:t xml:space="preserve"> essential </w:t>
      </w:r>
      <w:r w:rsidRPr="008E2EAD">
        <w:rPr>
          <w:rStyle w:val="StyleUnderline"/>
          <w:highlight w:val="cyan"/>
        </w:rPr>
        <w:t>for</w:t>
      </w:r>
      <w:r w:rsidRPr="00A039E2">
        <w:rPr>
          <w:rStyle w:val="StyleUnderline"/>
        </w:rPr>
        <w:t xml:space="preserve"> true comprehension and </w:t>
      </w:r>
      <w:r w:rsidRPr="008E2EAD">
        <w:rPr>
          <w:rStyle w:val="Emphasis"/>
          <w:highlight w:val="cyan"/>
        </w:rPr>
        <w:t>learning</w:t>
      </w:r>
      <w:r w:rsidRPr="00275D8E">
        <w:rPr>
          <w:sz w:val="16"/>
        </w:rPr>
        <w:t>.</w:t>
      </w:r>
    </w:p>
    <w:p w14:paraId="57CE3D68" w14:textId="77777777" w:rsidR="00C35A7A" w:rsidRPr="00275D8E" w:rsidRDefault="00C35A7A" w:rsidP="00C35A7A">
      <w:pPr>
        <w:rPr>
          <w:sz w:val="16"/>
        </w:rPr>
      </w:pPr>
      <w:r w:rsidRPr="00275D8E">
        <w:rPr>
          <w:sz w:val="16"/>
        </w:rPr>
        <w:t>Insights From Key Thought Leaders</w:t>
      </w:r>
    </w:p>
    <w:p w14:paraId="1E16B193" w14:textId="77777777" w:rsidR="00C35A7A" w:rsidRPr="00275D8E" w:rsidRDefault="00C35A7A" w:rsidP="00C35A7A">
      <w:pPr>
        <w:rPr>
          <w:sz w:val="16"/>
        </w:rPr>
      </w:pPr>
      <w:r w:rsidRPr="00275D8E">
        <w:rPr>
          <w:sz w:val="16"/>
        </w:rPr>
        <w:t xml:space="preserve">Prominent thinkers and researchers have weighed in on the challenges and limitations of AGI. For instance, renowned cognitive scientist </w:t>
      </w:r>
      <w:r w:rsidRPr="00A039E2">
        <w:rPr>
          <w:rStyle w:val="StyleUnderline"/>
        </w:rPr>
        <w:t xml:space="preserve">Marvin </w:t>
      </w:r>
      <w:r w:rsidRPr="00A039E2">
        <w:rPr>
          <w:rStyle w:val="Emphasis"/>
        </w:rPr>
        <w:t>Minsky</w:t>
      </w:r>
      <w:r w:rsidRPr="00275D8E">
        <w:rPr>
          <w:sz w:val="16"/>
        </w:rPr>
        <w:t xml:space="preserve">, one of the </w:t>
      </w:r>
      <w:r w:rsidRPr="00A039E2">
        <w:rPr>
          <w:rStyle w:val="StyleUnderline"/>
        </w:rPr>
        <w:t xml:space="preserve">pioneers of </w:t>
      </w:r>
      <w:r w:rsidRPr="00A039E2">
        <w:rPr>
          <w:rStyle w:val="Emphasis"/>
        </w:rPr>
        <w:t>a</w:t>
      </w:r>
      <w:r w:rsidRPr="00275D8E">
        <w:rPr>
          <w:sz w:val="16"/>
        </w:rPr>
        <w:t xml:space="preserve">rtificial </w:t>
      </w:r>
      <w:r w:rsidRPr="00A039E2">
        <w:rPr>
          <w:rStyle w:val="Emphasis"/>
        </w:rPr>
        <w:t>i</w:t>
      </w:r>
      <w:r w:rsidRPr="00275D8E">
        <w:rPr>
          <w:sz w:val="16"/>
        </w:rPr>
        <w:t xml:space="preserve">ntelligence, </w:t>
      </w:r>
      <w:r w:rsidRPr="00A039E2">
        <w:rPr>
          <w:rStyle w:val="StyleUnderline"/>
        </w:rPr>
        <w:t xml:space="preserve">acknowledged the </w:t>
      </w:r>
      <w:r w:rsidRPr="00A039E2">
        <w:rPr>
          <w:rStyle w:val="Emphasis"/>
        </w:rPr>
        <w:t>difficulties</w:t>
      </w:r>
      <w:r w:rsidRPr="00A039E2">
        <w:rPr>
          <w:rStyle w:val="StyleUnderline"/>
        </w:rPr>
        <w:t xml:space="preserve"> of creating machines with human-like intelligence</w:t>
      </w:r>
      <w:r w:rsidRPr="00275D8E">
        <w:rPr>
          <w:sz w:val="16"/>
        </w:rPr>
        <w:t xml:space="preserve">. He noted that human intelligence </w:t>
      </w:r>
      <w:r w:rsidRPr="00A039E2">
        <w:rPr>
          <w:rStyle w:val="Emphasis"/>
        </w:rPr>
        <w:t>isn't</w:t>
      </w:r>
      <w:r w:rsidRPr="00A039E2">
        <w:rPr>
          <w:rStyle w:val="StyleUnderline"/>
        </w:rPr>
        <w:t xml:space="preserve"> a "single, </w:t>
      </w:r>
      <w:r w:rsidRPr="00A039E2">
        <w:rPr>
          <w:rStyle w:val="Emphasis"/>
        </w:rPr>
        <w:t>monolithic capability</w:t>
      </w:r>
      <w:r w:rsidRPr="00A039E2">
        <w:rPr>
          <w:rStyle w:val="StyleUnderline"/>
        </w:rPr>
        <w:t xml:space="preserve">" but a </w:t>
      </w:r>
      <w:r w:rsidRPr="008E2EAD">
        <w:rPr>
          <w:rStyle w:val="StyleUnderline"/>
          <w:highlight w:val="cyan"/>
        </w:rPr>
        <w:t>collection of</w:t>
      </w:r>
      <w:r w:rsidRPr="00A039E2">
        <w:rPr>
          <w:rStyle w:val="StyleUnderline"/>
        </w:rPr>
        <w:t xml:space="preserve"> diverse and </w:t>
      </w:r>
      <w:r w:rsidRPr="008E2EAD">
        <w:rPr>
          <w:rStyle w:val="Emphasis"/>
          <w:highlight w:val="cyan"/>
        </w:rPr>
        <w:t>interdependent skills</w:t>
      </w:r>
      <w:r w:rsidRPr="00A039E2">
        <w:rPr>
          <w:rStyle w:val="StyleUnderline"/>
        </w:rPr>
        <w:t xml:space="preserve"> and processes</w:t>
      </w:r>
      <w:r w:rsidRPr="00275D8E">
        <w:rPr>
          <w:sz w:val="16"/>
        </w:rPr>
        <w:t>.</w:t>
      </w:r>
    </w:p>
    <w:p w14:paraId="67A7125E" w14:textId="77777777" w:rsidR="00C35A7A" w:rsidRPr="00275D8E" w:rsidRDefault="00C35A7A" w:rsidP="00C35A7A">
      <w:pPr>
        <w:rPr>
          <w:sz w:val="16"/>
        </w:rPr>
      </w:pPr>
      <w:r w:rsidRPr="00275D8E">
        <w:rPr>
          <w:sz w:val="16"/>
        </w:rPr>
        <w:t xml:space="preserve">Similarly, philosopher John Searle, known for his work on the philosophy of mind, has argued that machines, </w:t>
      </w:r>
      <w:r w:rsidRPr="00275D8E">
        <w:rPr>
          <w:rStyle w:val="Emphasis"/>
        </w:rPr>
        <w:t>regardless</w:t>
      </w:r>
      <w:r w:rsidRPr="00275D8E">
        <w:rPr>
          <w:rStyle w:val="StyleUnderline"/>
        </w:rPr>
        <w:t xml:space="preserve"> of their </w:t>
      </w:r>
      <w:r w:rsidRPr="00275D8E">
        <w:rPr>
          <w:rStyle w:val="Emphasis"/>
        </w:rPr>
        <w:t>computation</w:t>
      </w:r>
      <w:r w:rsidRPr="00275D8E">
        <w:rPr>
          <w:rStyle w:val="StyleUnderline"/>
        </w:rPr>
        <w:t xml:space="preserve">al power, </w:t>
      </w:r>
      <w:r w:rsidRPr="008E2EAD">
        <w:rPr>
          <w:rStyle w:val="Emphasis"/>
          <w:highlight w:val="cyan"/>
        </w:rPr>
        <w:t>lack</w:t>
      </w:r>
      <w:r w:rsidRPr="00275D8E">
        <w:rPr>
          <w:rStyle w:val="StyleUnderline"/>
        </w:rPr>
        <w:t xml:space="preserve"> the </w:t>
      </w:r>
      <w:r w:rsidRPr="008E2EAD">
        <w:rPr>
          <w:rStyle w:val="StyleUnderline"/>
          <w:highlight w:val="cyan"/>
        </w:rPr>
        <w:t>intrinsic understanding</w:t>
      </w:r>
      <w:r w:rsidRPr="00275D8E">
        <w:rPr>
          <w:rStyle w:val="StyleUnderline"/>
        </w:rPr>
        <w:t xml:space="preserve"> that characterizes human </w:t>
      </w:r>
      <w:r w:rsidRPr="00275D8E">
        <w:rPr>
          <w:rStyle w:val="Emphasis"/>
        </w:rPr>
        <w:t>cognition</w:t>
      </w:r>
      <w:r w:rsidRPr="00275D8E">
        <w:rPr>
          <w:sz w:val="16"/>
        </w:rPr>
        <w:t xml:space="preserve">. His famous Chinese Room argument illustrates that </w:t>
      </w:r>
      <w:r w:rsidRPr="00275D8E">
        <w:rPr>
          <w:rStyle w:val="StyleUnderline"/>
        </w:rPr>
        <w:t xml:space="preserve">syntactic </w:t>
      </w:r>
      <w:r w:rsidRPr="008E2EAD">
        <w:rPr>
          <w:rStyle w:val="Emphasis"/>
          <w:highlight w:val="cyan"/>
        </w:rPr>
        <w:t>manipulation</w:t>
      </w:r>
      <w:r w:rsidRPr="00275D8E">
        <w:rPr>
          <w:sz w:val="16"/>
        </w:rPr>
        <w:t xml:space="preserve"> of symbols (which machines do) </w:t>
      </w:r>
      <w:r w:rsidRPr="008E2EAD">
        <w:rPr>
          <w:rStyle w:val="Emphasis"/>
          <w:highlight w:val="cyan"/>
        </w:rPr>
        <w:t>isn't equivalent</w:t>
      </w:r>
      <w:r w:rsidRPr="008E2EAD">
        <w:rPr>
          <w:rStyle w:val="StyleUnderline"/>
          <w:highlight w:val="cyan"/>
        </w:rPr>
        <w:t xml:space="preserve"> to </w:t>
      </w:r>
      <w:r w:rsidRPr="008E2EAD">
        <w:rPr>
          <w:rStyle w:val="Emphasis"/>
          <w:highlight w:val="cyan"/>
        </w:rPr>
        <w:t>semantic</w:t>
      </w:r>
      <w:r w:rsidRPr="00275D8E">
        <w:rPr>
          <w:rStyle w:val="StyleUnderline"/>
        </w:rPr>
        <w:t xml:space="preserve"> understanding</w:t>
      </w:r>
      <w:r w:rsidRPr="00275D8E">
        <w:rPr>
          <w:sz w:val="16"/>
        </w:rPr>
        <w:t xml:space="preserve"> (which humans possess).</w:t>
      </w:r>
    </w:p>
    <w:p w14:paraId="0F78824F" w14:textId="77777777" w:rsidR="00C35A7A" w:rsidRPr="00275D8E" w:rsidRDefault="00C35A7A" w:rsidP="00C35A7A">
      <w:pPr>
        <w:rPr>
          <w:rStyle w:val="StyleUnderline"/>
        </w:rPr>
      </w:pPr>
      <w:r w:rsidRPr="00275D8E">
        <w:rPr>
          <w:sz w:val="16"/>
        </w:rPr>
        <w:t xml:space="preserve">The </w:t>
      </w:r>
      <w:r w:rsidRPr="00275D8E">
        <w:rPr>
          <w:rStyle w:val="Emphasis"/>
        </w:rPr>
        <w:t>Evolution</w:t>
      </w:r>
      <w:r w:rsidRPr="00275D8E">
        <w:rPr>
          <w:rStyle w:val="StyleUnderline"/>
        </w:rPr>
        <w:t>ary Perspective</w:t>
      </w:r>
    </w:p>
    <w:p w14:paraId="1D2BC23B" w14:textId="77777777" w:rsidR="00C35A7A" w:rsidRPr="00275D8E" w:rsidRDefault="00C35A7A" w:rsidP="00C35A7A">
      <w:pPr>
        <w:rPr>
          <w:sz w:val="16"/>
        </w:rPr>
      </w:pPr>
      <w:r w:rsidRPr="00275D8E">
        <w:rPr>
          <w:sz w:val="16"/>
        </w:rPr>
        <w:t xml:space="preserve">An evolutionary perspective further underscores the implausibility of AGI. Human intelligence has evolved over millions of years, shaped by countless environmental pressures and genetic variations. This evolutionary process has </w:t>
      </w:r>
      <w:r w:rsidRPr="00275D8E">
        <w:rPr>
          <w:rStyle w:val="StyleUnderline"/>
        </w:rPr>
        <w:t xml:space="preserve">resulted in a </w:t>
      </w:r>
      <w:r w:rsidRPr="00275D8E">
        <w:rPr>
          <w:rStyle w:val="Emphasis"/>
        </w:rPr>
        <w:t>highly adaptive</w:t>
      </w:r>
      <w:r w:rsidRPr="00275D8E">
        <w:rPr>
          <w:rStyle w:val="StyleUnderline"/>
        </w:rPr>
        <w:t xml:space="preserve"> and flexible form of intelligence, </w:t>
      </w:r>
      <w:r w:rsidRPr="00275D8E">
        <w:rPr>
          <w:rStyle w:val="Emphasis"/>
        </w:rPr>
        <w:t>finely tuned</w:t>
      </w:r>
      <w:r w:rsidRPr="00275D8E">
        <w:rPr>
          <w:rStyle w:val="StyleUnderline"/>
        </w:rPr>
        <w:t xml:space="preserve"> to our specific needs and circumstances</w:t>
      </w:r>
      <w:r w:rsidRPr="00275D8E">
        <w:rPr>
          <w:sz w:val="16"/>
        </w:rPr>
        <w:t>.</w:t>
      </w:r>
    </w:p>
    <w:p w14:paraId="32C70762" w14:textId="77777777" w:rsidR="00C35A7A" w:rsidRPr="00275D8E" w:rsidRDefault="00C35A7A" w:rsidP="00C35A7A">
      <w:pPr>
        <w:rPr>
          <w:sz w:val="16"/>
        </w:rPr>
      </w:pPr>
      <w:r w:rsidRPr="00275D8E">
        <w:rPr>
          <w:sz w:val="16"/>
        </w:rPr>
        <w:t xml:space="preserve">Creating an </w:t>
      </w:r>
      <w:r w:rsidRPr="009F6DED">
        <w:rPr>
          <w:rStyle w:val="Emphasis"/>
        </w:rPr>
        <w:t>AGI</w:t>
      </w:r>
      <w:r w:rsidRPr="00275D8E">
        <w:rPr>
          <w:sz w:val="16"/>
        </w:rPr>
        <w:t xml:space="preserve"> would require </w:t>
      </w:r>
      <w:r w:rsidRPr="00275D8E">
        <w:rPr>
          <w:rStyle w:val="Emphasis"/>
        </w:rPr>
        <w:t>replicating</w:t>
      </w:r>
      <w:r w:rsidRPr="00275D8E">
        <w:rPr>
          <w:rStyle w:val="StyleUnderline"/>
        </w:rPr>
        <w:t xml:space="preserve"> this intricate and lengthy evolutionary process</w:t>
      </w:r>
      <w:r w:rsidRPr="00275D8E">
        <w:rPr>
          <w:sz w:val="16"/>
        </w:rPr>
        <w:t xml:space="preserve">—a feat that seems </w:t>
      </w:r>
      <w:r w:rsidRPr="009F6DED">
        <w:rPr>
          <w:rStyle w:val="Emphasis"/>
          <w:highlight w:val="cyan"/>
        </w:rPr>
        <w:t>improbable</w:t>
      </w:r>
      <w:r w:rsidRPr="009F6DED">
        <w:rPr>
          <w:rStyle w:val="StyleUnderline"/>
          <w:highlight w:val="cyan"/>
        </w:rPr>
        <w:t xml:space="preserve"> given</w:t>
      </w:r>
      <w:r w:rsidRPr="00275D8E">
        <w:rPr>
          <w:rStyle w:val="StyleUnderline"/>
        </w:rPr>
        <w:t xml:space="preserve"> the </w:t>
      </w:r>
      <w:r w:rsidRPr="009F6DED">
        <w:rPr>
          <w:rStyle w:val="StyleUnderline"/>
          <w:highlight w:val="cyan"/>
        </w:rPr>
        <w:t>current state</w:t>
      </w:r>
      <w:r w:rsidRPr="00275D8E">
        <w:rPr>
          <w:rStyle w:val="StyleUnderline"/>
        </w:rPr>
        <w:t xml:space="preserve"> of technology</w:t>
      </w:r>
      <w:r w:rsidRPr="00275D8E">
        <w:rPr>
          <w:sz w:val="16"/>
        </w:rPr>
        <w:t xml:space="preserve">. Moreover, </w:t>
      </w:r>
      <w:r w:rsidRPr="00275D8E">
        <w:rPr>
          <w:rStyle w:val="StyleUnderline"/>
        </w:rPr>
        <w:t xml:space="preserve">human </w:t>
      </w:r>
      <w:r w:rsidRPr="009F6DED">
        <w:rPr>
          <w:rStyle w:val="StyleUnderline"/>
          <w:highlight w:val="cyan"/>
        </w:rPr>
        <w:t>intelligence</w:t>
      </w:r>
      <w:r w:rsidRPr="00275D8E">
        <w:rPr>
          <w:rStyle w:val="StyleUnderline"/>
        </w:rPr>
        <w:t xml:space="preserve"> </w:t>
      </w:r>
      <w:r w:rsidRPr="00275D8E">
        <w:rPr>
          <w:rStyle w:val="Emphasis"/>
        </w:rPr>
        <w:t>isn't static</w:t>
      </w:r>
      <w:r w:rsidRPr="00275D8E">
        <w:rPr>
          <w:rStyle w:val="StyleUnderline"/>
        </w:rPr>
        <w:t xml:space="preserve">; it </w:t>
      </w:r>
      <w:r w:rsidRPr="009F6DED">
        <w:rPr>
          <w:rStyle w:val="StyleUnderline"/>
          <w:highlight w:val="cyan"/>
        </w:rPr>
        <w:t xml:space="preserve">continues to </w:t>
      </w:r>
      <w:r w:rsidRPr="009F6DED">
        <w:rPr>
          <w:rStyle w:val="Emphasis"/>
          <w:highlight w:val="cyan"/>
        </w:rPr>
        <w:t>evolve</w:t>
      </w:r>
      <w:r w:rsidRPr="00275D8E">
        <w:rPr>
          <w:rStyle w:val="StyleUnderline"/>
        </w:rPr>
        <w:t xml:space="preserve"> in response to new challenges and experiences. Any AGI</w:t>
      </w:r>
      <w:r w:rsidRPr="00275D8E">
        <w:rPr>
          <w:sz w:val="16"/>
        </w:rPr>
        <w:t xml:space="preserve"> would need to not only match but also</w:t>
      </w:r>
      <w:r w:rsidRPr="00275D8E">
        <w:rPr>
          <w:rStyle w:val="StyleUnderline"/>
        </w:rPr>
        <w:t xml:space="preserve"> </w:t>
      </w:r>
      <w:r w:rsidRPr="00275D8E">
        <w:rPr>
          <w:rStyle w:val="Emphasis"/>
        </w:rPr>
        <w:t>keep pace</w:t>
      </w:r>
      <w:r w:rsidRPr="00275D8E">
        <w:rPr>
          <w:rStyle w:val="StyleUnderline"/>
        </w:rPr>
        <w:t xml:space="preserve"> with this ongoing evolution—a task of </w:t>
      </w:r>
      <w:r w:rsidRPr="00275D8E">
        <w:rPr>
          <w:rStyle w:val="Emphasis"/>
        </w:rPr>
        <w:t>staggering complexity</w:t>
      </w:r>
      <w:r w:rsidRPr="00275D8E">
        <w:rPr>
          <w:sz w:val="16"/>
        </w:rPr>
        <w:t>.</w:t>
      </w:r>
    </w:p>
    <w:p w14:paraId="18730C0D" w14:textId="77777777" w:rsidR="00C35A7A" w:rsidRPr="00275D8E" w:rsidRDefault="00C35A7A" w:rsidP="00C35A7A">
      <w:pPr>
        <w:rPr>
          <w:sz w:val="16"/>
        </w:rPr>
      </w:pPr>
      <w:r w:rsidRPr="00275D8E">
        <w:rPr>
          <w:sz w:val="16"/>
        </w:rPr>
        <w:t>The Impossibility Of AGI</w:t>
      </w:r>
    </w:p>
    <w:p w14:paraId="10A21336" w14:textId="77777777" w:rsidR="00C35A7A" w:rsidRDefault="00C35A7A" w:rsidP="00C35A7A">
      <w:pPr>
        <w:rPr>
          <w:sz w:val="16"/>
        </w:rPr>
      </w:pPr>
      <w:r w:rsidRPr="00275D8E">
        <w:rPr>
          <w:sz w:val="16"/>
        </w:rPr>
        <w:t xml:space="preserve">Although the dream of creating an AGI continues to inspire and motivate researchers, the </w:t>
      </w:r>
      <w:r w:rsidRPr="009F6DED">
        <w:rPr>
          <w:rStyle w:val="Emphasis"/>
          <w:highlight w:val="cyan"/>
        </w:rPr>
        <w:t>overwhelming ev</w:t>
      </w:r>
      <w:r w:rsidRPr="00275D8E">
        <w:rPr>
          <w:rStyle w:val="StyleUnderline"/>
        </w:rPr>
        <w:t xml:space="preserve">idence suggests that such a </w:t>
      </w:r>
      <w:r w:rsidRPr="009F6DED">
        <w:rPr>
          <w:rStyle w:val="StyleUnderline"/>
          <w:highlight w:val="cyan"/>
        </w:rPr>
        <w:t xml:space="preserve">goal is </w:t>
      </w:r>
      <w:r w:rsidRPr="009F6DED">
        <w:rPr>
          <w:rStyle w:val="Emphasis"/>
          <w:highlight w:val="cyan"/>
        </w:rPr>
        <w:t>unlikely</w:t>
      </w:r>
      <w:r w:rsidRPr="009F6DED">
        <w:rPr>
          <w:rStyle w:val="StyleUnderline"/>
          <w:highlight w:val="cyan"/>
        </w:rPr>
        <w:t xml:space="preserve"> to be </w:t>
      </w:r>
      <w:r w:rsidRPr="009F6DED">
        <w:rPr>
          <w:rStyle w:val="Emphasis"/>
          <w:highlight w:val="cyan"/>
        </w:rPr>
        <w:t>achieved</w:t>
      </w:r>
      <w:r w:rsidRPr="00275D8E">
        <w:rPr>
          <w:sz w:val="16"/>
        </w:rPr>
        <w:t xml:space="preserve">. Human intelligence is a unique and multifaceted phenomenon that arises from our </w:t>
      </w:r>
      <w:r w:rsidRPr="00275D8E">
        <w:rPr>
          <w:sz w:val="16"/>
        </w:rPr>
        <w:lastRenderedPageBreak/>
        <w:t xml:space="preserve">collective knowledge, cognitive complexity and embodied experiences. The </w:t>
      </w:r>
      <w:r w:rsidRPr="00275D8E">
        <w:rPr>
          <w:rStyle w:val="Emphasis"/>
        </w:rPr>
        <w:t>limitations</w:t>
      </w:r>
      <w:r w:rsidRPr="00275D8E">
        <w:rPr>
          <w:rStyle w:val="StyleUnderline"/>
        </w:rPr>
        <w:t xml:space="preserve"> of current AI tech</w:t>
      </w:r>
      <w:r w:rsidRPr="00275D8E">
        <w:rPr>
          <w:sz w:val="16"/>
        </w:rPr>
        <w:t xml:space="preserve">nologies, coupled with the </w:t>
      </w:r>
      <w:r w:rsidRPr="00275D8E">
        <w:rPr>
          <w:rStyle w:val="Emphasis"/>
        </w:rPr>
        <w:t>profound challenges</w:t>
      </w:r>
      <w:r w:rsidRPr="00275D8E">
        <w:rPr>
          <w:rStyle w:val="StyleUnderline"/>
        </w:rPr>
        <w:t xml:space="preserve"> of replicating the </w:t>
      </w:r>
      <w:r w:rsidRPr="00275D8E">
        <w:rPr>
          <w:rStyle w:val="Emphasis"/>
        </w:rPr>
        <w:t>evolution</w:t>
      </w:r>
      <w:r w:rsidRPr="00275D8E">
        <w:rPr>
          <w:rStyle w:val="StyleUnderline"/>
        </w:rPr>
        <w:t>ary processes</w:t>
      </w:r>
      <w:r w:rsidRPr="00275D8E">
        <w:rPr>
          <w:sz w:val="16"/>
        </w:rPr>
        <w:t xml:space="preserve"> that shaped human intelligence, make the prospect of AGI </w:t>
      </w:r>
      <w:r w:rsidRPr="00275D8E">
        <w:rPr>
          <w:rStyle w:val="StyleUnderline"/>
        </w:rPr>
        <w:t xml:space="preserve">highly </w:t>
      </w:r>
      <w:r w:rsidRPr="00275D8E">
        <w:rPr>
          <w:rStyle w:val="Emphasis"/>
        </w:rPr>
        <w:t>improbable</w:t>
      </w:r>
      <w:r w:rsidRPr="00275D8E">
        <w:rPr>
          <w:sz w:val="16"/>
        </w:rPr>
        <w:t>.</w:t>
      </w:r>
    </w:p>
    <w:p w14:paraId="34C7B2D8" w14:textId="77777777" w:rsidR="00C35A7A" w:rsidRDefault="00C35A7A" w:rsidP="00C35A7A">
      <w:pPr>
        <w:pStyle w:val="Heading4"/>
        <w:rPr>
          <w:b w:val="0"/>
          <w:bCs/>
        </w:rPr>
      </w:pPr>
      <w:r>
        <w:t xml:space="preserve">The world has </w:t>
      </w:r>
      <w:r>
        <w:rPr>
          <w:u w:val="single"/>
        </w:rPr>
        <w:t>volunteered</w:t>
      </w:r>
      <w:r>
        <w:t xml:space="preserve"> to embed a </w:t>
      </w:r>
      <w:r>
        <w:rPr>
          <w:u w:val="single"/>
        </w:rPr>
        <w:t>kill switch</w:t>
      </w:r>
      <w:r>
        <w:rPr>
          <w:b w:val="0"/>
          <w:bCs/>
        </w:rPr>
        <w:t xml:space="preserve"> which </w:t>
      </w:r>
      <w:r>
        <w:rPr>
          <w:b w:val="0"/>
          <w:bCs/>
          <w:u w:val="single"/>
        </w:rPr>
        <w:t>directly</w:t>
      </w:r>
      <w:r>
        <w:rPr>
          <w:b w:val="0"/>
          <w:bCs/>
        </w:rPr>
        <w:t xml:space="preserve"> contradicts profit motive ‘undermining safety’.</w:t>
      </w:r>
    </w:p>
    <w:p w14:paraId="6C24D318" w14:textId="77777777" w:rsidR="00C35A7A" w:rsidRPr="00E43A16" w:rsidRDefault="00C35A7A" w:rsidP="00C35A7A">
      <w:r w:rsidRPr="00E43A16">
        <w:rPr>
          <w:rStyle w:val="Style13ptBold"/>
        </w:rPr>
        <w:t>Browne ’24</w:t>
      </w:r>
      <w:r>
        <w:t xml:space="preserve"> [Ryan; May 21; Tech Correspondent; CNBC, “Tech giants pledge AI safety commitments — including a ‘kill switch’ if they can’t mitigate risks,” </w:t>
      </w:r>
      <w:r w:rsidRPr="00E43A16">
        <w:t>https://www.cnbc.com/2024/05/21/tech-giants-pledge-ai-safety-commitments-including-a-kill-switch.html</w:t>
      </w:r>
      <w:r>
        <w:t>]</w:t>
      </w:r>
    </w:p>
    <w:p w14:paraId="5BC33C9F" w14:textId="77777777" w:rsidR="00C35A7A" w:rsidRPr="00E43A16" w:rsidRDefault="00C35A7A" w:rsidP="00C35A7A">
      <w:pPr>
        <w:rPr>
          <w:sz w:val="16"/>
        </w:rPr>
      </w:pPr>
      <w:r w:rsidRPr="00493216">
        <w:rPr>
          <w:rStyle w:val="StyleUnderline"/>
          <w:highlight w:val="cyan"/>
        </w:rPr>
        <w:t>Major tech</w:t>
      </w:r>
      <w:r w:rsidRPr="00E43A16">
        <w:rPr>
          <w:sz w:val="16"/>
        </w:rPr>
        <w:t xml:space="preserve"> companies, including </w:t>
      </w:r>
      <w:r w:rsidRPr="00493216">
        <w:rPr>
          <w:rStyle w:val="Emphasis"/>
        </w:rPr>
        <w:t>Microsoft</w:t>
      </w:r>
      <w:r w:rsidRPr="00E43A16">
        <w:rPr>
          <w:rStyle w:val="StyleUnderline"/>
        </w:rPr>
        <w:t xml:space="preserve">, </w:t>
      </w:r>
      <w:r w:rsidRPr="00E43A16">
        <w:rPr>
          <w:rStyle w:val="Emphasis"/>
        </w:rPr>
        <w:t>Amazon</w:t>
      </w:r>
      <w:r w:rsidRPr="00E43A16">
        <w:rPr>
          <w:rStyle w:val="StyleUnderline"/>
        </w:rPr>
        <w:t xml:space="preserve">, and </w:t>
      </w:r>
      <w:r w:rsidRPr="00E43A16">
        <w:rPr>
          <w:rStyle w:val="Emphasis"/>
        </w:rPr>
        <w:t>OpenAI</w:t>
      </w:r>
      <w:r w:rsidRPr="00E43A16">
        <w:rPr>
          <w:sz w:val="16"/>
        </w:rPr>
        <w:t xml:space="preserve">, came together in a </w:t>
      </w:r>
      <w:r w:rsidRPr="00493216">
        <w:rPr>
          <w:rStyle w:val="StyleUnderline"/>
          <w:highlight w:val="cyan"/>
        </w:rPr>
        <w:t xml:space="preserve">landmark </w:t>
      </w:r>
      <w:r w:rsidRPr="00493216">
        <w:rPr>
          <w:rStyle w:val="Emphasis"/>
          <w:highlight w:val="cyan"/>
        </w:rPr>
        <w:t>international agreement</w:t>
      </w:r>
      <w:r w:rsidRPr="00E43A16">
        <w:rPr>
          <w:sz w:val="16"/>
        </w:rPr>
        <w:t xml:space="preserve"> on </w:t>
      </w:r>
      <w:r w:rsidRPr="00E43A16">
        <w:rPr>
          <w:rStyle w:val="Emphasis"/>
        </w:rPr>
        <w:t>a</w:t>
      </w:r>
      <w:r w:rsidRPr="00E43A16">
        <w:rPr>
          <w:sz w:val="16"/>
        </w:rPr>
        <w:t xml:space="preserve">rtificial </w:t>
      </w:r>
      <w:r w:rsidRPr="00E43A16">
        <w:rPr>
          <w:rStyle w:val="Emphasis"/>
        </w:rPr>
        <w:t>i</w:t>
      </w:r>
      <w:r w:rsidRPr="00E43A16">
        <w:rPr>
          <w:sz w:val="16"/>
        </w:rPr>
        <w:t xml:space="preserve">ntelligence </w:t>
      </w:r>
      <w:r w:rsidRPr="00E43A16">
        <w:rPr>
          <w:rStyle w:val="StyleUnderline"/>
        </w:rPr>
        <w:t>safety</w:t>
      </w:r>
      <w:r w:rsidRPr="00E43A16">
        <w:rPr>
          <w:sz w:val="16"/>
        </w:rPr>
        <w:t xml:space="preserve"> at the Seoul AI Safety Summit on Tuesday.</w:t>
      </w:r>
    </w:p>
    <w:p w14:paraId="6BF9982B" w14:textId="77777777" w:rsidR="00C35A7A" w:rsidRPr="00E43A16" w:rsidRDefault="00C35A7A" w:rsidP="00C35A7A">
      <w:pPr>
        <w:rPr>
          <w:sz w:val="16"/>
        </w:rPr>
      </w:pPr>
      <w:r w:rsidRPr="00E43A16">
        <w:rPr>
          <w:sz w:val="16"/>
        </w:rPr>
        <w:t xml:space="preserve">In light of the agreement, </w:t>
      </w:r>
      <w:r w:rsidRPr="00E43A16">
        <w:rPr>
          <w:rStyle w:val="StyleUnderline"/>
        </w:rPr>
        <w:t>companies from various countries</w:t>
      </w:r>
      <w:r w:rsidRPr="00E43A16">
        <w:rPr>
          <w:sz w:val="16"/>
        </w:rPr>
        <w:t xml:space="preserve">, including the </w:t>
      </w:r>
      <w:r w:rsidRPr="00E43A16">
        <w:rPr>
          <w:rStyle w:val="Emphasis"/>
        </w:rPr>
        <w:t>U.S</w:t>
      </w:r>
      <w:r w:rsidRPr="00E43A16">
        <w:t xml:space="preserve">., </w:t>
      </w:r>
      <w:r w:rsidRPr="00E43A16">
        <w:rPr>
          <w:rStyle w:val="Emphasis"/>
        </w:rPr>
        <w:t>China</w:t>
      </w:r>
      <w:r w:rsidRPr="00E43A16">
        <w:rPr>
          <w:rStyle w:val="StyleUnderline"/>
        </w:rPr>
        <w:t xml:space="preserve">, </w:t>
      </w:r>
      <w:r w:rsidRPr="00E43A16">
        <w:rPr>
          <w:rStyle w:val="Emphasis"/>
        </w:rPr>
        <w:t>Canada</w:t>
      </w:r>
      <w:r w:rsidRPr="00E43A16">
        <w:rPr>
          <w:rStyle w:val="StyleUnderline"/>
        </w:rPr>
        <w:t xml:space="preserve">, the </w:t>
      </w:r>
      <w:r w:rsidRPr="00E43A16">
        <w:rPr>
          <w:rStyle w:val="Emphasis"/>
        </w:rPr>
        <w:t>U.K</w:t>
      </w:r>
      <w:r w:rsidRPr="00E43A16">
        <w:t xml:space="preserve">., </w:t>
      </w:r>
      <w:r w:rsidRPr="00E43A16">
        <w:rPr>
          <w:rStyle w:val="Emphasis"/>
        </w:rPr>
        <w:t>France</w:t>
      </w:r>
      <w:r w:rsidRPr="00E43A16">
        <w:rPr>
          <w:rStyle w:val="StyleUnderline"/>
        </w:rPr>
        <w:t xml:space="preserve">, </w:t>
      </w:r>
      <w:r w:rsidRPr="00E43A16">
        <w:rPr>
          <w:rStyle w:val="Emphasis"/>
        </w:rPr>
        <w:t>So</w:t>
      </w:r>
      <w:r w:rsidRPr="00E43A16">
        <w:rPr>
          <w:sz w:val="16"/>
        </w:rPr>
        <w:t xml:space="preserve">uth </w:t>
      </w:r>
      <w:r w:rsidRPr="00E43A16">
        <w:rPr>
          <w:rStyle w:val="Emphasis"/>
        </w:rPr>
        <w:t>Ko</w:t>
      </w:r>
      <w:r w:rsidRPr="00E43A16">
        <w:rPr>
          <w:sz w:val="16"/>
        </w:rPr>
        <w:t xml:space="preserve">rea, and the </w:t>
      </w:r>
      <w:r w:rsidRPr="00E43A16">
        <w:rPr>
          <w:rStyle w:val="Emphasis"/>
        </w:rPr>
        <w:t>U</w:t>
      </w:r>
      <w:r w:rsidRPr="00E43A16">
        <w:rPr>
          <w:sz w:val="16"/>
        </w:rPr>
        <w:t xml:space="preserve">nited </w:t>
      </w:r>
      <w:r w:rsidRPr="00E43A16">
        <w:rPr>
          <w:rStyle w:val="Emphasis"/>
        </w:rPr>
        <w:t>A</w:t>
      </w:r>
      <w:r w:rsidRPr="00E43A16">
        <w:rPr>
          <w:sz w:val="16"/>
        </w:rPr>
        <w:t xml:space="preserve">rab </w:t>
      </w:r>
      <w:r w:rsidRPr="00E43A16">
        <w:rPr>
          <w:rStyle w:val="Emphasis"/>
        </w:rPr>
        <w:t>E</w:t>
      </w:r>
      <w:r w:rsidRPr="00E43A16">
        <w:rPr>
          <w:sz w:val="16"/>
        </w:rPr>
        <w:t xml:space="preserve">mirates, will </w:t>
      </w:r>
      <w:r w:rsidRPr="00E43A16">
        <w:rPr>
          <w:rStyle w:val="StyleUnderline"/>
        </w:rPr>
        <w:t xml:space="preserve">make </w:t>
      </w:r>
      <w:r w:rsidRPr="00493216">
        <w:rPr>
          <w:rStyle w:val="Emphasis"/>
          <w:highlight w:val="cyan"/>
        </w:rPr>
        <w:t>voluntary</w:t>
      </w:r>
      <w:r w:rsidRPr="00493216">
        <w:rPr>
          <w:rStyle w:val="Emphasis"/>
        </w:rPr>
        <w:t xml:space="preserve"> commitments</w:t>
      </w:r>
      <w:r w:rsidRPr="00493216">
        <w:rPr>
          <w:rStyle w:val="StyleUnderline"/>
        </w:rPr>
        <w:t xml:space="preserve"> to </w:t>
      </w:r>
      <w:r w:rsidRPr="00493216">
        <w:rPr>
          <w:rStyle w:val="StyleUnderline"/>
          <w:highlight w:val="cyan"/>
        </w:rPr>
        <w:t>ensure</w:t>
      </w:r>
      <w:r w:rsidRPr="00E43A16">
        <w:rPr>
          <w:rStyle w:val="StyleUnderline"/>
        </w:rPr>
        <w:t xml:space="preserve"> the </w:t>
      </w:r>
      <w:r w:rsidRPr="00493216">
        <w:rPr>
          <w:rStyle w:val="Emphasis"/>
          <w:highlight w:val="cyan"/>
        </w:rPr>
        <w:t>safe development</w:t>
      </w:r>
      <w:r w:rsidRPr="00E43A16">
        <w:rPr>
          <w:rStyle w:val="StyleUnderline"/>
        </w:rPr>
        <w:t xml:space="preserve"> of their most advanced AI models</w:t>
      </w:r>
      <w:r w:rsidRPr="00E43A16">
        <w:rPr>
          <w:sz w:val="16"/>
        </w:rPr>
        <w:t>.</w:t>
      </w:r>
    </w:p>
    <w:p w14:paraId="614FA5DA" w14:textId="77777777" w:rsidR="00C35A7A" w:rsidRPr="00E43A16" w:rsidRDefault="00C35A7A" w:rsidP="00C35A7A">
      <w:pPr>
        <w:rPr>
          <w:sz w:val="16"/>
        </w:rPr>
      </w:pPr>
      <w:r w:rsidRPr="00E43A16">
        <w:rPr>
          <w:sz w:val="16"/>
        </w:rPr>
        <w:t xml:space="preserve">Where they have not done so already, AI model makers agreed to </w:t>
      </w:r>
      <w:r w:rsidRPr="00E43A16">
        <w:rPr>
          <w:rStyle w:val="StyleUnderline"/>
        </w:rPr>
        <w:t>publish safety frameworks laying out how they’ll measure the challenges of their frontier models</w:t>
      </w:r>
      <w:r w:rsidRPr="00E43A16">
        <w:rPr>
          <w:sz w:val="16"/>
        </w:rPr>
        <w:t xml:space="preserve">, such as </w:t>
      </w:r>
      <w:r w:rsidRPr="00493216">
        <w:rPr>
          <w:rStyle w:val="Emphasis"/>
          <w:highlight w:val="cyan"/>
        </w:rPr>
        <w:t>preventing misuse</w:t>
      </w:r>
      <w:r w:rsidRPr="00E43A16">
        <w:rPr>
          <w:rStyle w:val="StyleUnderline"/>
        </w:rPr>
        <w:t xml:space="preserve"> of the technology </w:t>
      </w:r>
      <w:r w:rsidRPr="00493216">
        <w:rPr>
          <w:rStyle w:val="StyleUnderline"/>
          <w:highlight w:val="cyan"/>
        </w:rPr>
        <w:t>by bad actors</w:t>
      </w:r>
      <w:r w:rsidRPr="00E43A16">
        <w:rPr>
          <w:sz w:val="16"/>
        </w:rPr>
        <w:t>.</w:t>
      </w:r>
    </w:p>
    <w:p w14:paraId="479A7C54" w14:textId="77777777" w:rsidR="00C35A7A" w:rsidRPr="00E43A16" w:rsidRDefault="00C35A7A" w:rsidP="00C35A7A">
      <w:pPr>
        <w:rPr>
          <w:sz w:val="16"/>
        </w:rPr>
      </w:pPr>
      <w:r w:rsidRPr="00E43A16">
        <w:rPr>
          <w:sz w:val="16"/>
        </w:rPr>
        <w:t>These frameworks will include “</w:t>
      </w:r>
      <w:r w:rsidRPr="00493216">
        <w:rPr>
          <w:rStyle w:val="Emphasis"/>
          <w:highlight w:val="cyan"/>
        </w:rPr>
        <w:t>red lines</w:t>
      </w:r>
      <w:r w:rsidRPr="00E43A16">
        <w:rPr>
          <w:sz w:val="16"/>
        </w:rPr>
        <w:t xml:space="preserve">” for the tech firms that </w:t>
      </w:r>
      <w:r w:rsidRPr="00493216">
        <w:rPr>
          <w:rStyle w:val="Emphasis"/>
        </w:rPr>
        <w:t>define</w:t>
      </w:r>
      <w:r w:rsidRPr="00E43A16">
        <w:rPr>
          <w:rStyle w:val="StyleUnderline"/>
        </w:rPr>
        <w:t xml:space="preserve"> the kinds of </w:t>
      </w:r>
      <w:r w:rsidRPr="00E43A16">
        <w:rPr>
          <w:rStyle w:val="Emphasis"/>
        </w:rPr>
        <w:t>risks</w:t>
      </w:r>
      <w:r w:rsidRPr="00E43A16">
        <w:rPr>
          <w:rStyle w:val="StyleUnderline"/>
        </w:rPr>
        <w:t xml:space="preserve"> associated with frontier AI systems</w:t>
      </w:r>
      <w:r w:rsidRPr="00E43A16">
        <w:rPr>
          <w:sz w:val="16"/>
        </w:rPr>
        <w:t>, which would be considered “</w:t>
      </w:r>
      <w:r w:rsidRPr="00493216">
        <w:rPr>
          <w:rStyle w:val="Emphasis"/>
        </w:rPr>
        <w:t>intolerable</w:t>
      </w:r>
      <w:r w:rsidRPr="00E43A16">
        <w:rPr>
          <w:sz w:val="16"/>
        </w:rPr>
        <w:t xml:space="preserve">.” These risks include but aren’t limited to </w:t>
      </w:r>
      <w:r w:rsidRPr="00E43A16">
        <w:rPr>
          <w:rStyle w:val="StyleUnderline"/>
        </w:rPr>
        <w:t xml:space="preserve">automated </w:t>
      </w:r>
      <w:r w:rsidRPr="00493216">
        <w:rPr>
          <w:rStyle w:val="Emphasis"/>
          <w:highlight w:val="cyan"/>
        </w:rPr>
        <w:t>cyberattacks</w:t>
      </w:r>
      <w:r w:rsidRPr="00493216">
        <w:rPr>
          <w:rStyle w:val="StyleUnderline"/>
          <w:highlight w:val="cyan"/>
        </w:rPr>
        <w:t xml:space="preserve"> and</w:t>
      </w:r>
      <w:r w:rsidRPr="00E43A16">
        <w:rPr>
          <w:rStyle w:val="StyleUnderline"/>
        </w:rPr>
        <w:t xml:space="preserve"> the threat of </w:t>
      </w:r>
      <w:r w:rsidRPr="00493216">
        <w:rPr>
          <w:rStyle w:val="Emphasis"/>
          <w:highlight w:val="cyan"/>
        </w:rPr>
        <w:t>bioweapons</w:t>
      </w:r>
      <w:r w:rsidRPr="00E43A16">
        <w:rPr>
          <w:sz w:val="16"/>
        </w:rPr>
        <w:t>.</w:t>
      </w:r>
    </w:p>
    <w:p w14:paraId="0CA07E15" w14:textId="77777777" w:rsidR="00C35A7A" w:rsidRPr="00E43A16" w:rsidRDefault="00C35A7A" w:rsidP="00C35A7A">
      <w:pPr>
        <w:rPr>
          <w:sz w:val="16"/>
        </w:rPr>
      </w:pPr>
      <w:r w:rsidRPr="00E43A16">
        <w:rPr>
          <w:sz w:val="16"/>
        </w:rPr>
        <w:t xml:space="preserve">To respond to such extreme circumstances, companies said they </w:t>
      </w:r>
      <w:r w:rsidRPr="00E43A16">
        <w:rPr>
          <w:rStyle w:val="StyleUnderline"/>
        </w:rPr>
        <w:t>plan to implement a</w:t>
      </w:r>
      <w:r w:rsidRPr="00E43A16">
        <w:rPr>
          <w:sz w:val="16"/>
        </w:rPr>
        <w:t xml:space="preserve"> “</w:t>
      </w:r>
      <w:r w:rsidRPr="00493216">
        <w:rPr>
          <w:rStyle w:val="Emphasis"/>
          <w:highlight w:val="cyan"/>
        </w:rPr>
        <w:t>kill switch</w:t>
      </w:r>
      <w:r w:rsidRPr="00E43A16">
        <w:rPr>
          <w:sz w:val="16"/>
        </w:rPr>
        <w:t xml:space="preserve">” that would </w:t>
      </w:r>
      <w:r w:rsidRPr="00493216">
        <w:rPr>
          <w:rStyle w:val="Emphasis"/>
          <w:highlight w:val="cyan"/>
        </w:rPr>
        <w:t>cease</w:t>
      </w:r>
      <w:r w:rsidRPr="00E43A16">
        <w:rPr>
          <w:rStyle w:val="StyleUnderline"/>
        </w:rPr>
        <w:t xml:space="preserve"> the </w:t>
      </w:r>
      <w:r w:rsidRPr="00493216">
        <w:rPr>
          <w:rStyle w:val="StyleUnderline"/>
          <w:highlight w:val="cyan"/>
        </w:rPr>
        <w:t>development</w:t>
      </w:r>
      <w:r w:rsidRPr="00E43A16">
        <w:rPr>
          <w:rStyle w:val="StyleUnderline"/>
        </w:rPr>
        <w:t xml:space="preserve"> of their AI </w:t>
      </w:r>
      <w:r w:rsidRPr="00E43A16">
        <w:rPr>
          <w:rStyle w:val="Emphasis"/>
        </w:rPr>
        <w:t>models</w:t>
      </w:r>
      <w:r w:rsidRPr="00E43A16">
        <w:rPr>
          <w:sz w:val="16"/>
        </w:rPr>
        <w:t xml:space="preserve"> if they can’t guarantee mitigation of these risks.</w:t>
      </w:r>
    </w:p>
    <w:p w14:paraId="04119DC3" w14:textId="77777777" w:rsidR="00C35A7A" w:rsidRPr="00E43A16" w:rsidRDefault="00C35A7A" w:rsidP="00C35A7A">
      <w:pPr>
        <w:rPr>
          <w:sz w:val="16"/>
        </w:rPr>
      </w:pPr>
      <w:r w:rsidRPr="00E43A16">
        <w:rPr>
          <w:sz w:val="16"/>
        </w:rPr>
        <w:t xml:space="preserve">“It’s a </w:t>
      </w:r>
      <w:r w:rsidRPr="00E43A16">
        <w:rPr>
          <w:rStyle w:val="Emphasis"/>
        </w:rPr>
        <w:t>world first</w:t>
      </w:r>
      <w:r w:rsidRPr="00E43A16">
        <w:rPr>
          <w:sz w:val="16"/>
        </w:rPr>
        <w:t xml:space="preserve"> to have so many leading AI companies from so </w:t>
      </w:r>
      <w:r w:rsidRPr="00E43A16">
        <w:rPr>
          <w:rStyle w:val="StyleUnderline"/>
        </w:rPr>
        <w:t xml:space="preserve">many different parts of the </w:t>
      </w:r>
      <w:r w:rsidRPr="00493216">
        <w:rPr>
          <w:rStyle w:val="StyleUnderline"/>
          <w:highlight w:val="cyan"/>
        </w:rPr>
        <w:t>globe</w:t>
      </w:r>
      <w:r w:rsidRPr="00E43A16">
        <w:rPr>
          <w:rStyle w:val="StyleUnderline"/>
        </w:rPr>
        <w:t xml:space="preserve"> all </w:t>
      </w:r>
      <w:r w:rsidRPr="00493216">
        <w:rPr>
          <w:rStyle w:val="StyleUnderline"/>
          <w:highlight w:val="cyan"/>
        </w:rPr>
        <w:t>agreeing</w:t>
      </w:r>
      <w:r w:rsidRPr="00E43A16">
        <w:rPr>
          <w:rStyle w:val="StyleUnderline"/>
        </w:rPr>
        <w:t xml:space="preserve"> to the </w:t>
      </w:r>
      <w:r w:rsidRPr="00E43A16">
        <w:rPr>
          <w:rStyle w:val="Emphasis"/>
        </w:rPr>
        <w:t>same commitments</w:t>
      </w:r>
      <w:r w:rsidRPr="00E43A16">
        <w:rPr>
          <w:rStyle w:val="StyleUnderline"/>
        </w:rPr>
        <w:t xml:space="preserve"> on AI safety</w:t>
      </w:r>
      <w:r w:rsidRPr="00E43A16">
        <w:rPr>
          <w:sz w:val="16"/>
        </w:rPr>
        <w:t>,” Rishi Sunak, the U.K.’s prime minister, said in a statement Tuesday.</w:t>
      </w:r>
    </w:p>
    <w:p w14:paraId="32DDE2CF" w14:textId="77777777" w:rsidR="00C35A7A" w:rsidRPr="00E43A16" w:rsidRDefault="00C35A7A" w:rsidP="00C35A7A">
      <w:pPr>
        <w:rPr>
          <w:sz w:val="16"/>
        </w:rPr>
      </w:pPr>
      <w:r w:rsidRPr="00E43A16">
        <w:rPr>
          <w:sz w:val="16"/>
        </w:rPr>
        <w:t xml:space="preserve">“These commitments ensure the world’s leading AI companies will </w:t>
      </w:r>
      <w:r w:rsidRPr="00493216">
        <w:rPr>
          <w:rStyle w:val="StyleUnderline"/>
          <w:highlight w:val="cyan"/>
        </w:rPr>
        <w:t xml:space="preserve">provide </w:t>
      </w:r>
      <w:r w:rsidRPr="00493216">
        <w:rPr>
          <w:rStyle w:val="Emphasis"/>
          <w:highlight w:val="cyan"/>
        </w:rPr>
        <w:t>transparency</w:t>
      </w:r>
      <w:r w:rsidRPr="00E43A16">
        <w:rPr>
          <w:rStyle w:val="StyleUnderline"/>
        </w:rPr>
        <w:t xml:space="preserve"> and </w:t>
      </w:r>
      <w:r w:rsidRPr="00E43A16">
        <w:rPr>
          <w:rStyle w:val="Emphasis"/>
        </w:rPr>
        <w:t>accountability</w:t>
      </w:r>
      <w:r w:rsidRPr="00E43A16">
        <w:rPr>
          <w:rStyle w:val="StyleUnderline"/>
        </w:rPr>
        <w:t xml:space="preserve"> on their plans to develop safe AI</w:t>
      </w:r>
      <w:r w:rsidRPr="00E43A16">
        <w:rPr>
          <w:sz w:val="16"/>
        </w:rPr>
        <w:t>,” he added.</w:t>
      </w:r>
    </w:p>
    <w:p w14:paraId="0552F60C" w14:textId="77777777" w:rsidR="00C35A7A" w:rsidRPr="00E43A16" w:rsidRDefault="00C35A7A" w:rsidP="00C35A7A">
      <w:pPr>
        <w:rPr>
          <w:sz w:val="16"/>
        </w:rPr>
      </w:pPr>
      <w:r w:rsidRPr="00E43A16">
        <w:rPr>
          <w:sz w:val="16"/>
        </w:rPr>
        <w:t xml:space="preserve">The pact on Tuesday </w:t>
      </w:r>
      <w:r w:rsidRPr="00E43A16">
        <w:rPr>
          <w:rStyle w:val="Emphasis"/>
        </w:rPr>
        <w:t>expands</w:t>
      </w:r>
      <w:r w:rsidRPr="00E43A16">
        <w:rPr>
          <w:rStyle w:val="StyleUnderline"/>
        </w:rPr>
        <w:t xml:space="preserve"> on a previous set of </w:t>
      </w:r>
      <w:r w:rsidRPr="00E43A16">
        <w:rPr>
          <w:rStyle w:val="Emphasis"/>
        </w:rPr>
        <w:t>commitments</w:t>
      </w:r>
      <w:r w:rsidRPr="00E43A16">
        <w:rPr>
          <w:sz w:val="16"/>
        </w:rPr>
        <w:t xml:space="preserve"> made by companies involved in the development of generative AI software last November.</w:t>
      </w:r>
    </w:p>
    <w:p w14:paraId="5AB5CB7A" w14:textId="77777777" w:rsidR="00C35A7A" w:rsidRPr="00E43A16" w:rsidRDefault="00C35A7A" w:rsidP="00C35A7A">
      <w:pPr>
        <w:rPr>
          <w:sz w:val="16"/>
        </w:rPr>
      </w:pPr>
      <w:r w:rsidRPr="00E43A16">
        <w:rPr>
          <w:sz w:val="16"/>
        </w:rPr>
        <w:t xml:space="preserve">The companies have </w:t>
      </w:r>
      <w:r w:rsidRPr="00493216">
        <w:rPr>
          <w:rStyle w:val="StyleUnderline"/>
          <w:highlight w:val="cyan"/>
        </w:rPr>
        <w:t>agreed</w:t>
      </w:r>
      <w:r w:rsidRPr="00E43A16">
        <w:rPr>
          <w:rStyle w:val="StyleUnderline"/>
        </w:rPr>
        <w:t xml:space="preserve"> to take </w:t>
      </w:r>
      <w:r w:rsidRPr="00493216">
        <w:rPr>
          <w:rStyle w:val="Emphasis"/>
          <w:highlight w:val="cyan"/>
        </w:rPr>
        <w:t>input</w:t>
      </w:r>
      <w:r w:rsidRPr="00E43A16">
        <w:rPr>
          <w:rStyle w:val="StyleUnderline"/>
        </w:rPr>
        <w:t xml:space="preserve"> on these thresholds </w:t>
      </w:r>
      <w:r w:rsidRPr="00493216">
        <w:rPr>
          <w:rStyle w:val="StyleUnderline"/>
          <w:highlight w:val="cyan"/>
        </w:rPr>
        <w:t>from “</w:t>
      </w:r>
      <w:r w:rsidRPr="00493216">
        <w:rPr>
          <w:rStyle w:val="Emphasis"/>
          <w:highlight w:val="cyan"/>
        </w:rPr>
        <w:t>trusted actors</w:t>
      </w:r>
      <w:r w:rsidRPr="00493216">
        <w:rPr>
          <w:rStyle w:val="StyleUnderline"/>
          <w:highlight w:val="cyan"/>
        </w:rPr>
        <w:t>,”</w:t>
      </w:r>
      <w:r w:rsidRPr="00E43A16">
        <w:rPr>
          <w:rStyle w:val="StyleUnderline"/>
        </w:rPr>
        <w:t xml:space="preserve"> including their home governments as appropriate</w:t>
      </w:r>
      <w:r w:rsidRPr="00E43A16">
        <w:rPr>
          <w:sz w:val="16"/>
        </w:rPr>
        <w:t>, before releasing them ahead of the next planned AI summit — the AI Action Summit in France — in early 2025.</w:t>
      </w:r>
    </w:p>
    <w:p w14:paraId="0B4BEC1A" w14:textId="77777777" w:rsidR="00C35A7A" w:rsidRPr="00377102" w:rsidRDefault="00C35A7A" w:rsidP="00C35A7A">
      <w:pPr>
        <w:pStyle w:val="Heading4"/>
      </w:pPr>
      <w:r w:rsidRPr="00377102">
        <w:t xml:space="preserve">Volcanoes will </w:t>
      </w:r>
      <w:r w:rsidRPr="00377102">
        <w:rPr>
          <w:u w:val="single"/>
        </w:rPr>
        <w:t>not cause extinction</w:t>
      </w:r>
      <w:r>
        <w:t xml:space="preserve"> AND </w:t>
      </w:r>
      <w:r w:rsidRPr="00377102">
        <w:rPr>
          <w:u w:val="single"/>
        </w:rPr>
        <w:t>eruptions</w:t>
      </w:r>
      <w:r>
        <w:t xml:space="preserve"> are </w:t>
      </w:r>
      <w:r w:rsidRPr="00377102">
        <w:rPr>
          <w:u w:val="single"/>
        </w:rPr>
        <w:t>long-term</w:t>
      </w:r>
      <w:r>
        <w:t>.</w:t>
      </w:r>
    </w:p>
    <w:p w14:paraId="7AAD60AE" w14:textId="77777777" w:rsidR="00C35A7A" w:rsidRPr="00CA38DB" w:rsidRDefault="00C35A7A" w:rsidP="00C35A7A">
      <w:r w:rsidRPr="00CA38DB">
        <w:rPr>
          <w:rStyle w:val="Style13ptBold"/>
        </w:rPr>
        <w:t xml:space="preserve">Ord ’20 </w:t>
      </w:r>
      <w:r w:rsidRPr="00CA38DB">
        <w:t xml:space="preserve">[Toby; 2020; Senior Research Fellow in Philosophy at Oxford University, DPhil in Philosophy from the University of Oxford; </w:t>
      </w:r>
      <w:r>
        <w:t>The Precipice: Existential Risk and the Future of Humanity</w:t>
      </w:r>
      <w:r w:rsidRPr="00CA38DB">
        <w:t xml:space="preserve">, </w:t>
      </w:r>
      <w:r>
        <w:t>“Natural Risksa</w:t>
      </w:r>
      <w:r w:rsidRPr="00CA38DB">
        <w:t>,</w:t>
      </w:r>
      <w:r>
        <w:t>”</w:t>
      </w:r>
      <w:r w:rsidRPr="00CA38DB">
        <w:t xml:space="preserve"> p. </w:t>
      </w:r>
      <w:r>
        <w:t>77</w:t>
      </w:r>
      <w:r w:rsidRPr="00CA38DB">
        <w:t>]</w:t>
      </w:r>
    </w:p>
    <w:p w14:paraId="6862FF1A" w14:textId="77777777" w:rsidR="00C35A7A" w:rsidRPr="003B5C64" w:rsidRDefault="00C35A7A" w:rsidP="00C35A7A">
      <w:pPr>
        <w:rPr>
          <w:sz w:val="16"/>
        </w:rPr>
      </w:pPr>
      <w:r w:rsidRPr="003B5C64">
        <w:rPr>
          <w:rStyle w:val="Emphasis"/>
          <w:highlight w:val="cyan"/>
        </w:rPr>
        <w:lastRenderedPageBreak/>
        <w:t>Experts</w:t>
      </w:r>
      <w:r w:rsidRPr="003B5C64">
        <w:rPr>
          <w:rStyle w:val="StyleUnderline"/>
          <w:highlight w:val="cyan"/>
        </w:rPr>
        <w:t xml:space="preserve"> on</w:t>
      </w:r>
      <w:r w:rsidRPr="003B5C64">
        <w:rPr>
          <w:rStyle w:val="StyleUnderline"/>
        </w:rPr>
        <w:t xml:space="preserve"> supervolcanic </w:t>
      </w:r>
      <w:r w:rsidRPr="003B5C64">
        <w:rPr>
          <w:rStyle w:val="StyleUnderline"/>
          <w:highlight w:val="cyan"/>
        </w:rPr>
        <w:t>eruptions</w:t>
      </w:r>
      <w:r w:rsidRPr="003B5C64">
        <w:rPr>
          <w:rStyle w:val="StyleUnderline"/>
        </w:rPr>
        <w:t xml:space="preserve"> do </w:t>
      </w:r>
      <w:r w:rsidRPr="003B5C64">
        <w:rPr>
          <w:rStyle w:val="StyleUnderline"/>
          <w:highlight w:val="cyan"/>
        </w:rPr>
        <w:t>not</w:t>
      </w:r>
      <w:r w:rsidRPr="003B5C64">
        <w:rPr>
          <w:sz w:val="16"/>
        </w:rPr>
        <w:t xml:space="preserve"> typically </w:t>
      </w:r>
      <w:r w:rsidRPr="003B5C64">
        <w:rPr>
          <w:rStyle w:val="Emphasis"/>
          <w:highlight w:val="cyan"/>
        </w:rPr>
        <w:t>suggest</w:t>
      </w:r>
      <w:r w:rsidRPr="003B5C64">
        <w:rPr>
          <w:rStyle w:val="StyleUnderline"/>
        </w:rPr>
        <w:t xml:space="preserve"> that </w:t>
      </w:r>
      <w:r w:rsidRPr="003B5C64">
        <w:rPr>
          <w:rStyle w:val="StyleUnderline"/>
          <w:highlight w:val="cyan"/>
        </w:rPr>
        <w:t>there is</w:t>
      </w:r>
      <w:r w:rsidRPr="003B5C64">
        <w:rPr>
          <w:rStyle w:val="StyleUnderline"/>
        </w:rPr>
        <w:t xml:space="preserve"> a </w:t>
      </w:r>
      <w:r w:rsidRPr="003B5C64">
        <w:rPr>
          <w:rStyle w:val="Emphasis"/>
        </w:rPr>
        <w:t xml:space="preserve">direct </w:t>
      </w:r>
      <w:r w:rsidRPr="003B5C64">
        <w:rPr>
          <w:rStyle w:val="Emphasis"/>
          <w:highlight w:val="cyan"/>
        </w:rPr>
        <w:t>threat</w:t>
      </w:r>
      <w:r w:rsidRPr="003B5C64">
        <w:rPr>
          <w:rStyle w:val="StyleUnderline"/>
          <w:highlight w:val="cyan"/>
        </w:rPr>
        <w:t xml:space="preserve"> of</w:t>
      </w:r>
      <w:r w:rsidRPr="003B5C64">
        <w:rPr>
          <w:rStyle w:val="StyleUnderline"/>
        </w:rPr>
        <w:t xml:space="preserve"> human </w:t>
      </w:r>
      <w:r w:rsidRPr="003B5C64">
        <w:rPr>
          <w:rStyle w:val="StyleUnderline"/>
          <w:highlight w:val="cyan"/>
        </w:rPr>
        <w:t>extinction</w:t>
      </w:r>
      <w:r w:rsidRPr="003B5C64">
        <w:rPr>
          <w:sz w:val="16"/>
        </w:rPr>
        <w:t xml:space="preserve">. While there was some early evidence that the Toba eruption may have nearly destroyed humanity 74,000 years ago, </w:t>
      </w:r>
      <w:r w:rsidRPr="003B5C64">
        <w:rPr>
          <w:rStyle w:val="Emphasis"/>
          <w:highlight w:val="cyan"/>
        </w:rPr>
        <w:t>new</w:t>
      </w:r>
      <w:r w:rsidRPr="003B5C64">
        <w:rPr>
          <w:rStyle w:val="StyleUnderline"/>
        </w:rPr>
        <w:t xml:space="preserve">er </w:t>
      </w:r>
      <w:r w:rsidRPr="003B5C64">
        <w:rPr>
          <w:rStyle w:val="Emphasis"/>
          <w:highlight w:val="cyan"/>
        </w:rPr>
        <w:t>ev</w:t>
      </w:r>
      <w:r w:rsidRPr="003B5C64">
        <w:rPr>
          <w:rStyle w:val="StyleUnderline"/>
        </w:rPr>
        <w:t xml:space="preserve">idence has </w:t>
      </w:r>
      <w:r w:rsidRPr="003B5C64">
        <w:rPr>
          <w:rStyle w:val="StyleUnderline"/>
          <w:highlight w:val="cyan"/>
        </w:rPr>
        <w:t>made this look</w:t>
      </w:r>
      <w:r w:rsidRPr="003B5C64">
        <w:rPr>
          <w:rStyle w:val="StyleUnderline"/>
        </w:rPr>
        <w:t xml:space="preserve"> </w:t>
      </w:r>
      <w:r w:rsidRPr="003B5C64">
        <w:rPr>
          <w:rStyle w:val="Emphasis"/>
        </w:rPr>
        <w:t xml:space="preserve">increasingly </w:t>
      </w:r>
      <w:r w:rsidRPr="003B5C64">
        <w:rPr>
          <w:rStyle w:val="Emphasis"/>
          <w:highlight w:val="cyan"/>
        </w:rPr>
        <w:t>unlikely</w:t>
      </w:r>
      <w:r w:rsidRPr="003B5C64">
        <w:rPr>
          <w:rStyle w:val="StyleUnderline"/>
          <w:highlight w:val="cyan"/>
        </w:rPr>
        <w:t xml:space="preserve">. Since </w:t>
      </w:r>
      <w:r w:rsidRPr="003B5C64">
        <w:rPr>
          <w:rStyle w:val="Emphasis"/>
          <w:highlight w:val="cyan"/>
        </w:rPr>
        <w:t>Toba</w:t>
      </w:r>
      <w:r w:rsidRPr="003B5C64">
        <w:rPr>
          <w:rStyle w:val="StyleUnderline"/>
          <w:highlight w:val="cyan"/>
        </w:rPr>
        <w:t xml:space="preserve"> was</w:t>
      </w:r>
      <w:r w:rsidRPr="003B5C64">
        <w:rPr>
          <w:rStyle w:val="StyleUnderline"/>
        </w:rPr>
        <w:t xml:space="preserve"> the </w:t>
      </w:r>
      <w:r w:rsidRPr="003B5C64">
        <w:rPr>
          <w:rStyle w:val="Emphasis"/>
          <w:highlight w:val="cyan"/>
        </w:rPr>
        <w:t>largest</w:t>
      </w:r>
      <w:r w:rsidRPr="003B5C64">
        <w:rPr>
          <w:rStyle w:val="StyleUnderline"/>
          <w:highlight w:val="cyan"/>
        </w:rPr>
        <w:t xml:space="preserve"> known</w:t>
      </w:r>
      <w:r w:rsidRPr="003B5C64">
        <w:rPr>
          <w:rStyle w:val="StyleUnderline"/>
        </w:rPr>
        <w:t xml:space="preserve"> eruption </w:t>
      </w:r>
      <w:r w:rsidRPr="003B5C64">
        <w:rPr>
          <w:rStyle w:val="StyleUnderline"/>
          <w:highlight w:val="cyan"/>
        </w:rPr>
        <w:t>in</w:t>
      </w:r>
      <w:r w:rsidRPr="003B5C64">
        <w:rPr>
          <w:rStyle w:val="StyleUnderline"/>
        </w:rPr>
        <w:t xml:space="preserve"> the </w:t>
      </w:r>
      <w:r w:rsidRPr="003B5C64">
        <w:rPr>
          <w:rStyle w:val="StyleUnderline"/>
          <w:highlight w:val="cyan"/>
        </w:rPr>
        <w:t xml:space="preserve">last </w:t>
      </w:r>
      <w:r w:rsidRPr="003B5C64">
        <w:rPr>
          <w:rStyle w:val="Emphasis"/>
          <w:highlight w:val="cyan"/>
        </w:rPr>
        <w:t>2 million</w:t>
      </w:r>
      <w:r w:rsidRPr="003B5C64">
        <w:rPr>
          <w:rStyle w:val="StyleUnderline"/>
        </w:rPr>
        <w:t xml:space="preserve"> years and </w:t>
      </w:r>
      <w:r w:rsidRPr="003B5C64">
        <w:rPr>
          <w:rStyle w:val="StyleUnderline"/>
          <w:highlight w:val="cyan"/>
        </w:rPr>
        <w:t xml:space="preserve">we now have </w:t>
      </w:r>
      <w:r w:rsidRPr="003B5C64">
        <w:rPr>
          <w:rStyle w:val="Emphasis"/>
          <w:highlight w:val="cyan"/>
        </w:rPr>
        <w:t>thousands</w:t>
      </w:r>
      <w:r w:rsidRPr="003B5C64">
        <w:rPr>
          <w:rStyle w:val="StyleUnderline"/>
          <w:highlight w:val="cyan"/>
        </w:rPr>
        <w:t xml:space="preserve"> of </w:t>
      </w:r>
      <w:r w:rsidRPr="003B5C64">
        <w:rPr>
          <w:rStyle w:val="Emphasis"/>
          <w:highlight w:val="cyan"/>
        </w:rPr>
        <w:t>times</w:t>
      </w:r>
      <w:r w:rsidRPr="003B5C64">
        <w:rPr>
          <w:rStyle w:val="StyleUnderline"/>
        </w:rPr>
        <w:t xml:space="preserve"> the </w:t>
      </w:r>
      <w:r w:rsidRPr="003B5C64">
        <w:rPr>
          <w:rStyle w:val="Emphasis"/>
          <w:highlight w:val="cyan"/>
        </w:rPr>
        <w:t>population spread</w:t>
      </w:r>
      <w:r w:rsidRPr="003B5C64">
        <w:rPr>
          <w:rStyle w:val="StyleUnderline"/>
          <w:highlight w:val="cyan"/>
        </w:rPr>
        <w:t xml:space="preserve"> over</w:t>
      </w:r>
      <w:r w:rsidRPr="003B5C64">
        <w:rPr>
          <w:rStyle w:val="StyleUnderline"/>
        </w:rPr>
        <w:t xml:space="preserve"> a much </w:t>
      </w:r>
      <w:r w:rsidRPr="003B5C64">
        <w:rPr>
          <w:rStyle w:val="Emphasis"/>
          <w:highlight w:val="cyan"/>
        </w:rPr>
        <w:t>greater part</w:t>
      </w:r>
      <w:r w:rsidRPr="003B5C64">
        <w:rPr>
          <w:rStyle w:val="StyleUnderline"/>
          <w:highlight w:val="cyan"/>
        </w:rPr>
        <w:t xml:space="preserve"> of</w:t>
      </w:r>
      <w:r w:rsidRPr="003B5C64">
        <w:rPr>
          <w:rStyle w:val="StyleUnderline"/>
        </w:rPr>
        <w:t xml:space="preserve"> the </w:t>
      </w:r>
      <w:r w:rsidRPr="003B5C64">
        <w:rPr>
          <w:rStyle w:val="StyleUnderline"/>
          <w:highlight w:val="cyan"/>
        </w:rPr>
        <w:t>Earth</w:t>
      </w:r>
      <w:r w:rsidRPr="003B5C64">
        <w:rPr>
          <w:rStyle w:val="StyleUnderline"/>
        </w:rPr>
        <w:t xml:space="preserve">, we should </w:t>
      </w:r>
      <w:r w:rsidRPr="003B5C64">
        <w:rPr>
          <w:rStyle w:val="StyleUnderline"/>
          <w:highlight w:val="cyan"/>
        </w:rPr>
        <w:t>assume extinction</w:t>
      </w:r>
      <w:r w:rsidRPr="003B5C64">
        <w:rPr>
          <w:rStyle w:val="StyleUnderline"/>
        </w:rPr>
        <w:t xml:space="preserve"> to be a </w:t>
      </w:r>
      <w:r w:rsidRPr="003B5C64">
        <w:rPr>
          <w:rStyle w:val="Emphasis"/>
        </w:rPr>
        <w:t xml:space="preserve">very </w:t>
      </w:r>
      <w:r w:rsidRPr="003B5C64">
        <w:rPr>
          <w:rStyle w:val="Emphasis"/>
          <w:highlight w:val="cyan"/>
        </w:rPr>
        <w:t>unlikely</w:t>
      </w:r>
      <w:r w:rsidRPr="003B5C64">
        <w:rPr>
          <w:rStyle w:val="Emphasis"/>
        </w:rPr>
        <w:t xml:space="preserve"> consequence</w:t>
      </w:r>
      <w:r w:rsidRPr="003B5C64">
        <w:rPr>
          <w:sz w:val="16"/>
        </w:rPr>
        <w:t xml:space="preserve">. The effects may be roughly comparable to those of the one-to ten-kilometer asteroids, with major global crop failures lasting for years on end. Since the world only has about six months of food reserves, there is a possibility that billions of people could starve and that civilization could suffer a global collapse. I think that </w:t>
      </w:r>
      <w:r w:rsidRPr="003B5C64">
        <w:rPr>
          <w:rStyle w:val="Emphasis"/>
          <w:highlight w:val="cyan"/>
        </w:rPr>
        <w:t>even if</w:t>
      </w:r>
      <w:r w:rsidRPr="003B5C64">
        <w:rPr>
          <w:rStyle w:val="StyleUnderline"/>
          <w:highlight w:val="cyan"/>
        </w:rPr>
        <w:t xml:space="preserve"> civilization</w:t>
      </w:r>
      <w:r w:rsidRPr="003B5C64">
        <w:rPr>
          <w:rStyle w:val="StyleUnderline"/>
        </w:rPr>
        <w:t xml:space="preserve"> did </w:t>
      </w:r>
      <w:r w:rsidRPr="003B5C64">
        <w:rPr>
          <w:rStyle w:val="Emphasis"/>
          <w:highlight w:val="cyan"/>
        </w:rPr>
        <w:t>collapse</w:t>
      </w:r>
      <w:r w:rsidRPr="003B5C64">
        <w:rPr>
          <w:rStyle w:val="StyleUnderline"/>
          <w:highlight w:val="cyan"/>
        </w:rPr>
        <w:t>, it would be</w:t>
      </w:r>
      <w:r w:rsidRPr="003B5C64">
        <w:rPr>
          <w:rStyle w:val="StyleUnderline"/>
        </w:rPr>
        <w:t xml:space="preserve"> </w:t>
      </w:r>
      <w:r w:rsidRPr="003B5C64">
        <w:rPr>
          <w:rStyle w:val="Emphasis"/>
        </w:rPr>
        <w:t xml:space="preserve">very </w:t>
      </w:r>
      <w:r w:rsidRPr="003B5C64">
        <w:rPr>
          <w:rStyle w:val="Emphasis"/>
          <w:highlight w:val="cyan"/>
        </w:rPr>
        <w:t>likely</w:t>
      </w:r>
      <w:r w:rsidRPr="003B5C64">
        <w:rPr>
          <w:rStyle w:val="StyleUnderline"/>
          <w:highlight w:val="cyan"/>
        </w:rPr>
        <w:t xml:space="preserve"> to </w:t>
      </w:r>
      <w:r w:rsidRPr="003B5C64">
        <w:rPr>
          <w:rStyle w:val="Emphasis"/>
          <w:highlight w:val="cyan"/>
        </w:rPr>
        <w:t>recover</w:t>
      </w:r>
      <w:r w:rsidRPr="003B5C64">
        <w:rPr>
          <w:sz w:val="16"/>
        </w:rPr>
        <w:t>. But if it could not, that would constitute an existential catastrophe.</w:t>
      </w:r>
    </w:p>
    <w:p w14:paraId="38E16715" w14:textId="77777777" w:rsidR="00C35A7A" w:rsidRDefault="00C35A7A" w:rsidP="00C35A7A">
      <w:pPr>
        <w:rPr>
          <w:sz w:val="16"/>
        </w:rPr>
      </w:pPr>
      <w:r w:rsidRPr="003B5C64">
        <w:rPr>
          <w:sz w:val="16"/>
        </w:rPr>
        <w:t xml:space="preserve">While geologists have identified the remnants of dozens of supereruptions, their frequency remains very uncertain. </w:t>
      </w:r>
      <w:r w:rsidRPr="003B5C64">
        <w:rPr>
          <w:rStyle w:val="StyleUnderline"/>
        </w:rPr>
        <w:t xml:space="preserve">A </w:t>
      </w:r>
      <w:r w:rsidRPr="003B5C64">
        <w:rPr>
          <w:rStyle w:val="StyleUnderline"/>
          <w:highlight w:val="cyan"/>
        </w:rPr>
        <w:t xml:space="preserve">recent </w:t>
      </w:r>
      <w:r w:rsidRPr="003B5C64">
        <w:rPr>
          <w:rStyle w:val="Emphasis"/>
          <w:highlight w:val="cyan"/>
        </w:rPr>
        <w:t>review</w:t>
      </w:r>
      <w:r w:rsidRPr="003B5C64">
        <w:rPr>
          <w:rStyle w:val="StyleUnderline"/>
          <w:highlight w:val="cyan"/>
        </w:rPr>
        <w:t xml:space="preserve"> gave</w:t>
      </w:r>
      <w:r w:rsidRPr="003B5C64">
        <w:rPr>
          <w:rStyle w:val="StyleUnderline"/>
        </w:rPr>
        <w:t xml:space="preserve"> a </w:t>
      </w:r>
      <w:r w:rsidRPr="003B5C64">
        <w:rPr>
          <w:rStyle w:val="StyleUnderline"/>
          <w:highlight w:val="cyan"/>
        </w:rPr>
        <w:t>central estimate</w:t>
      </w:r>
      <w:r w:rsidRPr="003B5C64">
        <w:rPr>
          <w:rStyle w:val="StyleUnderline"/>
        </w:rPr>
        <w:t xml:space="preserve"> of one per </w:t>
      </w:r>
      <w:r w:rsidRPr="003B5C64">
        <w:rPr>
          <w:rStyle w:val="Emphasis"/>
        </w:rPr>
        <w:t>20,000</w:t>
      </w:r>
      <w:r w:rsidRPr="003B5C64">
        <w:rPr>
          <w:rStyle w:val="StyleUnderline"/>
        </w:rPr>
        <w:t xml:space="preserve"> years, with </w:t>
      </w:r>
      <w:r w:rsidRPr="003B5C64">
        <w:rPr>
          <w:rStyle w:val="Emphasis"/>
        </w:rPr>
        <w:t>substantial uncertainty</w:t>
      </w:r>
      <w:r w:rsidRPr="003B5C64">
        <w:rPr>
          <w:rStyle w:val="StyleUnderline"/>
        </w:rPr>
        <w:t xml:space="preserve">. For </w:t>
      </w:r>
      <w:r w:rsidRPr="003B5C64">
        <w:rPr>
          <w:rStyle w:val="Emphasis"/>
        </w:rPr>
        <w:t>Toba-sized</w:t>
      </w:r>
      <w:r w:rsidRPr="003B5C64">
        <w:rPr>
          <w:rStyle w:val="StyleUnderline"/>
        </w:rPr>
        <w:t xml:space="preserve"> eruptions, the same </w:t>
      </w:r>
      <w:r w:rsidRPr="003B5C64">
        <w:rPr>
          <w:rStyle w:val="Emphasis"/>
        </w:rPr>
        <w:t>analysis</w:t>
      </w:r>
      <w:r w:rsidRPr="003B5C64">
        <w:rPr>
          <w:rStyle w:val="StyleUnderline"/>
        </w:rPr>
        <w:t xml:space="preserve"> gives a central estimate of </w:t>
      </w:r>
      <w:r w:rsidRPr="003B5C64">
        <w:rPr>
          <w:rStyle w:val="StyleUnderline"/>
          <w:highlight w:val="cyan"/>
        </w:rPr>
        <w:t xml:space="preserve">one in </w:t>
      </w:r>
      <w:r w:rsidRPr="003B5C64">
        <w:rPr>
          <w:rStyle w:val="Emphasis"/>
          <w:highlight w:val="cyan"/>
        </w:rPr>
        <w:t>80,0</w:t>
      </w:r>
      <w:r w:rsidRPr="003B5C64">
        <w:rPr>
          <w:rStyle w:val="Emphasis"/>
        </w:rPr>
        <w:t>00</w:t>
      </w:r>
      <w:r w:rsidRPr="003B5C64">
        <w:rPr>
          <w:rStyle w:val="StyleUnderline"/>
        </w:rPr>
        <w:t xml:space="preserve"> years</w:t>
      </w:r>
      <w:r w:rsidRPr="003B5C64">
        <w:rPr>
          <w:sz w:val="16"/>
        </w:rPr>
        <w:t xml:space="preserve">, but with even more uncertainty. </w:t>
      </w:r>
    </w:p>
    <w:p w14:paraId="3A3C53EA" w14:textId="77777777" w:rsidR="00C35A7A" w:rsidRDefault="00C35A7A" w:rsidP="00C35A7A">
      <w:pPr>
        <w:pStyle w:val="Heading4"/>
        <w:rPr>
          <w:rFonts w:cs="Times New Roman"/>
        </w:rPr>
      </w:pPr>
      <w:r>
        <w:rPr>
          <w:rFonts w:cs="Times New Roman"/>
        </w:rPr>
        <w:t xml:space="preserve">No asteroids AND we’d </w:t>
      </w:r>
      <w:r>
        <w:rPr>
          <w:rFonts w:cs="Times New Roman"/>
          <w:u w:val="single"/>
        </w:rPr>
        <w:t>survive</w:t>
      </w:r>
      <w:r>
        <w:rPr>
          <w:rFonts w:cs="Times New Roman"/>
        </w:rPr>
        <w:t>.</w:t>
      </w:r>
    </w:p>
    <w:p w14:paraId="376C1632" w14:textId="77777777" w:rsidR="00C35A7A" w:rsidRPr="007C25A1" w:rsidRDefault="00C35A7A" w:rsidP="00C35A7A">
      <w:r>
        <w:rPr>
          <w:rStyle w:val="Style13ptBold"/>
        </w:rPr>
        <w:t xml:space="preserve">Monzon ’19 </w:t>
      </w:r>
      <w:r w:rsidRPr="007C25A1">
        <w:t xml:space="preserve">[Inigo; September 2; Reporter, citing Lewiss Dartnell, a Ph.D. in Astrobiology from University College London and Professor of Science Communication at the University of Westminster; International Business Times, </w:t>
      </w:r>
      <w:r>
        <w:t>“</w:t>
      </w:r>
      <w:r w:rsidRPr="007C25A1">
        <w:t>Scientist Reveals Truth About Earth’s Chances of Surviving an Asteroid Impact,</w:t>
      </w:r>
      <w:r>
        <w:t>”</w:t>
      </w:r>
      <w:r w:rsidRPr="007C25A1">
        <w:t xml:space="preserve"> https://www.ibtimes.com/scientist-reveals-truth-about-earths-chances-surviving-asteroid-impact-2820951]</w:t>
      </w:r>
    </w:p>
    <w:p w14:paraId="489C3C01" w14:textId="77777777" w:rsidR="00C35A7A" w:rsidRPr="007C25A1" w:rsidRDefault="00C35A7A" w:rsidP="00C35A7A">
      <w:pPr>
        <w:rPr>
          <w:sz w:val="16"/>
        </w:rPr>
      </w:pPr>
      <w:r w:rsidRPr="007C25A1">
        <w:rPr>
          <w:sz w:val="16"/>
        </w:rPr>
        <w:t xml:space="preserve">Dr. Lewiss Dartnell, a professor of science communication, believes that </w:t>
      </w:r>
      <w:r w:rsidRPr="007C25A1">
        <w:rPr>
          <w:rStyle w:val="StyleUnderline"/>
          <w:highlight w:val="cyan"/>
        </w:rPr>
        <w:t xml:space="preserve">humans have </w:t>
      </w:r>
      <w:r w:rsidRPr="007C25A1">
        <w:rPr>
          <w:rStyle w:val="StyleUnderline"/>
        </w:rPr>
        <w:t xml:space="preserve">a </w:t>
      </w:r>
      <w:r w:rsidRPr="007C25A1">
        <w:rPr>
          <w:rStyle w:val="Emphasis"/>
        </w:rPr>
        <w:t xml:space="preserve">very </w:t>
      </w:r>
      <w:r w:rsidRPr="007C25A1">
        <w:rPr>
          <w:rStyle w:val="Emphasis"/>
          <w:highlight w:val="cyan"/>
        </w:rPr>
        <w:t>good chance</w:t>
      </w:r>
      <w:r w:rsidRPr="007C25A1">
        <w:rPr>
          <w:rStyle w:val="StyleUnderline"/>
          <w:highlight w:val="cyan"/>
        </w:rPr>
        <w:t xml:space="preserve"> of </w:t>
      </w:r>
      <w:r w:rsidRPr="007C25A1">
        <w:rPr>
          <w:rStyle w:val="Emphasis"/>
          <w:highlight w:val="cyan"/>
        </w:rPr>
        <w:t>enduring</w:t>
      </w:r>
      <w:r w:rsidRPr="007C25A1">
        <w:rPr>
          <w:rStyle w:val="StyleUnderline"/>
          <w:highlight w:val="cyan"/>
        </w:rPr>
        <w:t xml:space="preserve"> an asteroid</w:t>
      </w:r>
      <w:r w:rsidRPr="007C25A1">
        <w:rPr>
          <w:rStyle w:val="StyleUnderline"/>
        </w:rPr>
        <w:t xml:space="preserve"> impact. </w:t>
      </w:r>
      <w:r w:rsidRPr="007C25A1">
        <w:rPr>
          <w:rStyle w:val="StyleUnderline"/>
          <w:highlight w:val="cyan"/>
        </w:rPr>
        <w:t>Despite</w:t>
      </w:r>
      <w:r w:rsidRPr="007C25A1">
        <w:rPr>
          <w:sz w:val="16"/>
        </w:rPr>
        <w:t xml:space="preserve"> what happened to </w:t>
      </w:r>
      <w:r w:rsidRPr="007C25A1">
        <w:rPr>
          <w:rStyle w:val="StyleUnderline"/>
        </w:rPr>
        <w:t xml:space="preserve">the </w:t>
      </w:r>
      <w:r w:rsidRPr="007C25A1">
        <w:rPr>
          <w:rStyle w:val="Emphasis"/>
          <w:highlight w:val="cyan"/>
        </w:rPr>
        <w:t>dinosaurs</w:t>
      </w:r>
      <w:r w:rsidRPr="007C25A1">
        <w:rPr>
          <w:rStyle w:val="StyleUnderline"/>
        </w:rPr>
        <w:t xml:space="preserve"> 66 million years ago</w:t>
      </w:r>
      <w:r w:rsidRPr="007C25A1">
        <w:rPr>
          <w:sz w:val="16"/>
        </w:rPr>
        <w:t xml:space="preserve">, Dartnell thinks that </w:t>
      </w:r>
      <w:r w:rsidRPr="007C25A1">
        <w:rPr>
          <w:rStyle w:val="StyleUnderline"/>
          <w:highlight w:val="cyan"/>
        </w:rPr>
        <w:t xml:space="preserve">humans are </w:t>
      </w:r>
      <w:r w:rsidRPr="007C25A1">
        <w:rPr>
          <w:rStyle w:val="Emphasis"/>
          <w:highlight w:val="cyan"/>
        </w:rPr>
        <w:t>not</w:t>
      </w:r>
      <w:r w:rsidRPr="007C25A1">
        <w:rPr>
          <w:rStyle w:val="Emphasis"/>
        </w:rPr>
        <w:t xml:space="preserve"> in danger</w:t>
      </w:r>
      <w:r w:rsidRPr="007C25A1">
        <w:rPr>
          <w:rStyle w:val="StyleUnderline"/>
        </w:rPr>
        <w:t xml:space="preserve"> of </w:t>
      </w:r>
      <w:r w:rsidRPr="007C25A1">
        <w:rPr>
          <w:rStyle w:val="StyleUnderline"/>
          <w:highlight w:val="cyan"/>
        </w:rPr>
        <w:t xml:space="preserve">going </w:t>
      </w:r>
      <w:r w:rsidRPr="007C25A1">
        <w:rPr>
          <w:rStyle w:val="Emphasis"/>
          <w:highlight w:val="cyan"/>
        </w:rPr>
        <w:t>extinct</w:t>
      </w:r>
      <w:r w:rsidRPr="007C25A1">
        <w:rPr>
          <w:rStyle w:val="StyleUnderline"/>
          <w:highlight w:val="cyan"/>
        </w:rPr>
        <w:t xml:space="preserve"> due to </w:t>
      </w:r>
      <w:r w:rsidRPr="007C25A1">
        <w:rPr>
          <w:rStyle w:val="Emphasis"/>
          <w:highlight w:val="cyan"/>
        </w:rPr>
        <w:t>a</w:t>
      </w:r>
      <w:r w:rsidRPr="007C25A1">
        <w:rPr>
          <w:rStyle w:val="StyleUnderline"/>
        </w:rPr>
        <w:t xml:space="preserve">n asteroid </w:t>
      </w:r>
      <w:r w:rsidRPr="007C25A1">
        <w:rPr>
          <w:rStyle w:val="Emphasis"/>
          <w:highlight w:val="cyan"/>
        </w:rPr>
        <w:t>strike</w:t>
      </w:r>
      <w:r w:rsidRPr="007C25A1">
        <w:rPr>
          <w:sz w:val="16"/>
        </w:rPr>
        <w:t>.</w:t>
      </w:r>
    </w:p>
    <w:p w14:paraId="2CB6C2EA" w14:textId="77777777" w:rsidR="00C35A7A" w:rsidRPr="007C25A1" w:rsidRDefault="00C35A7A" w:rsidP="00C35A7A">
      <w:pPr>
        <w:rPr>
          <w:sz w:val="16"/>
        </w:rPr>
      </w:pPr>
      <w:r w:rsidRPr="007C25A1">
        <w:rPr>
          <w:sz w:val="16"/>
        </w:rPr>
        <w:t xml:space="preserve">The professor noted that in order </w:t>
      </w:r>
      <w:r w:rsidRPr="007C25A1">
        <w:rPr>
          <w:rStyle w:val="StyleUnderline"/>
          <w:highlight w:val="cyan"/>
        </w:rPr>
        <w:t>to wipe out</w:t>
      </w:r>
      <w:r w:rsidRPr="007C25A1">
        <w:rPr>
          <w:rStyle w:val="StyleUnderline"/>
        </w:rPr>
        <w:t xml:space="preserve"> </w:t>
      </w:r>
      <w:r w:rsidRPr="007C25A1">
        <w:rPr>
          <w:rStyle w:val="Emphasis"/>
        </w:rPr>
        <w:t xml:space="preserve">all </w:t>
      </w:r>
      <w:r w:rsidRPr="007C25A1">
        <w:rPr>
          <w:rStyle w:val="Emphasis"/>
          <w:highlight w:val="cyan"/>
        </w:rPr>
        <w:t>life</w:t>
      </w:r>
      <w:r w:rsidRPr="007C25A1">
        <w:rPr>
          <w:rStyle w:val="StyleUnderline"/>
        </w:rPr>
        <w:t xml:space="preserve"> on Earth, </w:t>
      </w:r>
      <w:r w:rsidRPr="007C25A1">
        <w:rPr>
          <w:rStyle w:val="StyleUnderline"/>
          <w:highlight w:val="cyan"/>
        </w:rPr>
        <w:t>an asteroid has to be</w:t>
      </w:r>
      <w:r w:rsidRPr="007C25A1">
        <w:rPr>
          <w:rStyle w:val="StyleUnderline"/>
        </w:rPr>
        <w:t xml:space="preserve"> hundreds or even </w:t>
      </w:r>
      <w:r w:rsidRPr="007C25A1">
        <w:rPr>
          <w:rStyle w:val="Emphasis"/>
          <w:highlight w:val="cyan"/>
        </w:rPr>
        <w:t>thousands</w:t>
      </w:r>
      <w:r w:rsidRPr="007C25A1">
        <w:rPr>
          <w:rStyle w:val="StyleUnderline"/>
          <w:highlight w:val="cyan"/>
        </w:rPr>
        <w:t xml:space="preserve"> of </w:t>
      </w:r>
      <w:r w:rsidRPr="007C25A1">
        <w:rPr>
          <w:rStyle w:val="Emphasis"/>
          <w:highlight w:val="cyan"/>
        </w:rPr>
        <w:t>k</w:t>
      </w:r>
      <w:r w:rsidRPr="007C25A1">
        <w:rPr>
          <w:sz w:val="16"/>
        </w:rPr>
        <w:t>ilo</w:t>
      </w:r>
      <w:r w:rsidRPr="007C25A1">
        <w:rPr>
          <w:rStyle w:val="Emphasis"/>
          <w:highlight w:val="cyan"/>
        </w:rPr>
        <w:t>m</w:t>
      </w:r>
      <w:r w:rsidRPr="007C25A1">
        <w:rPr>
          <w:sz w:val="16"/>
        </w:rPr>
        <w:t xml:space="preserve">eters </w:t>
      </w:r>
      <w:r w:rsidRPr="007C25A1">
        <w:rPr>
          <w:rStyle w:val="StyleUnderline"/>
          <w:highlight w:val="cyan"/>
        </w:rPr>
        <w:t>long</w:t>
      </w:r>
      <w:r w:rsidRPr="007C25A1">
        <w:rPr>
          <w:rStyle w:val="StyleUnderline"/>
        </w:rPr>
        <w:t xml:space="preserve">. Although NASA has </w:t>
      </w:r>
      <w:r w:rsidRPr="007C25A1">
        <w:rPr>
          <w:rStyle w:val="Emphasis"/>
        </w:rPr>
        <w:t>already</w:t>
      </w:r>
      <w:r w:rsidRPr="007C25A1">
        <w:rPr>
          <w:rStyle w:val="StyleUnderline"/>
        </w:rPr>
        <w:t xml:space="preserve"> detected</w:t>
      </w:r>
      <w:r w:rsidRPr="007C25A1">
        <w:rPr>
          <w:sz w:val="16"/>
        </w:rPr>
        <w:t xml:space="preserve"> and identified </w:t>
      </w:r>
      <w:r w:rsidRPr="007C25A1">
        <w:rPr>
          <w:rStyle w:val="StyleUnderline"/>
        </w:rPr>
        <w:t>asteroids</w:t>
      </w:r>
      <w:r w:rsidRPr="007C25A1">
        <w:rPr>
          <w:sz w:val="16"/>
        </w:rPr>
        <w:t xml:space="preserve"> that are certainly big enough to kill planets, the agency noted that </w:t>
      </w:r>
      <w:r w:rsidRPr="007C25A1">
        <w:rPr>
          <w:rStyle w:val="Emphasis"/>
          <w:highlight w:val="cyan"/>
        </w:rPr>
        <w:t>none</w:t>
      </w:r>
      <w:r w:rsidRPr="007C25A1">
        <w:rPr>
          <w:rStyle w:val="StyleUnderline"/>
        </w:rPr>
        <w:t xml:space="preserve"> of these </w:t>
      </w:r>
      <w:r w:rsidRPr="007C25A1">
        <w:rPr>
          <w:rStyle w:val="StyleUnderline"/>
          <w:highlight w:val="cyan"/>
        </w:rPr>
        <w:t>are</w:t>
      </w:r>
      <w:r w:rsidRPr="007C25A1">
        <w:rPr>
          <w:rStyle w:val="StyleUnderline"/>
        </w:rPr>
        <w:t xml:space="preserve"> currently </w:t>
      </w:r>
      <w:r w:rsidRPr="007C25A1">
        <w:rPr>
          <w:rStyle w:val="StyleUnderline"/>
          <w:highlight w:val="cyan"/>
        </w:rPr>
        <w:t xml:space="preserve">on a </w:t>
      </w:r>
      <w:r w:rsidRPr="007C25A1">
        <w:rPr>
          <w:rStyle w:val="Emphasis"/>
          <w:highlight w:val="cyan"/>
        </w:rPr>
        <w:t>collision course</w:t>
      </w:r>
      <w:r w:rsidRPr="007C25A1">
        <w:rPr>
          <w:rStyle w:val="StyleUnderline"/>
        </w:rPr>
        <w:t xml:space="preserve"> with Earth</w:t>
      </w:r>
      <w:r w:rsidRPr="007C25A1">
        <w:rPr>
          <w:sz w:val="16"/>
        </w:rPr>
        <w:t>.</w:t>
      </w:r>
    </w:p>
    <w:p w14:paraId="7A604898" w14:textId="77777777" w:rsidR="00C35A7A" w:rsidRPr="007C25A1" w:rsidRDefault="00C35A7A" w:rsidP="00C35A7A">
      <w:pPr>
        <w:rPr>
          <w:sz w:val="16"/>
        </w:rPr>
      </w:pPr>
      <w:r>
        <w:rPr>
          <w:sz w:val="16"/>
        </w:rPr>
        <w:t>“</w:t>
      </w:r>
      <w:r w:rsidRPr="007C25A1">
        <w:rPr>
          <w:sz w:val="16"/>
        </w:rPr>
        <w:t>The Earth is not going to be destroyed by an asteroid,</w:t>
      </w:r>
      <w:r>
        <w:rPr>
          <w:sz w:val="16"/>
        </w:rPr>
        <w:t>”</w:t>
      </w:r>
      <w:r w:rsidRPr="007C25A1">
        <w:rPr>
          <w:sz w:val="16"/>
        </w:rPr>
        <w:t xml:space="preserve"> Dartnell told Mashable India. </w:t>
      </w:r>
      <w:r>
        <w:rPr>
          <w:sz w:val="16"/>
        </w:rPr>
        <w:t>“</w:t>
      </w:r>
      <w:r w:rsidRPr="007C25A1">
        <w:rPr>
          <w:sz w:val="16"/>
        </w:rPr>
        <w:t>Alright, so a different question might be, could all life on Earth be driven to extinction by asteroids?</w:t>
      </w:r>
      <w:r>
        <w:rPr>
          <w:sz w:val="16"/>
        </w:rPr>
        <w:t>”</w:t>
      </w:r>
    </w:p>
    <w:p w14:paraId="5ACDFB42" w14:textId="77777777" w:rsidR="00C35A7A" w:rsidRPr="007C25A1" w:rsidRDefault="00C35A7A" w:rsidP="00C35A7A">
      <w:pPr>
        <w:rPr>
          <w:sz w:val="16"/>
        </w:rPr>
      </w:pPr>
      <w:r>
        <w:rPr>
          <w:sz w:val="16"/>
        </w:rPr>
        <w:t>“</w:t>
      </w:r>
      <w:r w:rsidRPr="007C25A1">
        <w:rPr>
          <w:sz w:val="16"/>
        </w:rPr>
        <w:t>Again, the answer would be that no,</w:t>
      </w:r>
      <w:r>
        <w:rPr>
          <w:sz w:val="16"/>
        </w:rPr>
        <w:t>”</w:t>
      </w:r>
      <w:r w:rsidRPr="007C25A1">
        <w:rPr>
          <w:sz w:val="16"/>
        </w:rPr>
        <w:t xml:space="preserve"> he continued. </w:t>
      </w:r>
      <w:r>
        <w:rPr>
          <w:sz w:val="16"/>
        </w:rPr>
        <w:t>“</w:t>
      </w:r>
      <w:r w:rsidRPr="007C25A1">
        <w:rPr>
          <w:sz w:val="16"/>
        </w:rPr>
        <w:t>There’s no asteroid big enough that on a collision with the Earth could do that.</w:t>
      </w:r>
      <w:r>
        <w:rPr>
          <w:sz w:val="16"/>
        </w:rPr>
        <w:t>”</w:t>
      </w:r>
    </w:p>
    <w:p w14:paraId="2B2CFF8D" w14:textId="77777777" w:rsidR="00C35A7A" w:rsidRPr="007C25A1" w:rsidRDefault="00C35A7A" w:rsidP="00C35A7A">
      <w:pPr>
        <w:rPr>
          <w:sz w:val="16"/>
        </w:rPr>
      </w:pPr>
      <w:r w:rsidRPr="007C25A1">
        <w:rPr>
          <w:sz w:val="16"/>
        </w:rPr>
        <w:t xml:space="preserve">Dartnell, however, believes that there asteroids out there that can easily take out cities. Despite this, he still believes that </w:t>
      </w:r>
      <w:r w:rsidRPr="007C25A1">
        <w:rPr>
          <w:rStyle w:val="StyleUnderline"/>
          <w:highlight w:val="cyan"/>
        </w:rPr>
        <w:t xml:space="preserve">chances of </w:t>
      </w:r>
      <w:r w:rsidRPr="007C25A1">
        <w:rPr>
          <w:rStyle w:val="Emphasis"/>
          <w:highlight w:val="cyan"/>
        </w:rPr>
        <w:t>city-killers</w:t>
      </w:r>
      <w:r w:rsidRPr="007C25A1">
        <w:rPr>
          <w:rStyle w:val="StyleUnderline"/>
        </w:rPr>
        <w:t xml:space="preserve"> hitting Earth </w:t>
      </w:r>
      <w:r w:rsidRPr="007C25A1">
        <w:rPr>
          <w:rStyle w:val="StyleUnderline"/>
          <w:highlight w:val="cyan"/>
        </w:rPr>
        <w:t>are</w:t>
      </w:r>
      <w:r w:rsidRPr="007C25A1">
        <w:rPr>
          <w:rStyle w:val="StyleUnderline"/>
        </w:rPr>
        <w:t xml:space="preserve"> </w:t>
      </w:r>
      <w:r w:rsidRPr="007C25A1">
        <w:rPr>
          <w:rStyle w:val="Emphasis"/>
        </w:rPr>
        <w:t xml:space="preserve">very </w:t>
      </w:r>
      <w:r w:rsidRPr="007C25A1">
        <w:rPr>
          <w:rStyle w:val="Emphasis"/>
          <w:highlight w:val="cyan"/>
        </w:rPr>
        <w:t>slim</w:t>
      </w:r>
      <w:r w:rsidRPr="007C25A1">
        <w:rPr>
          <w:sz w:val="16"/>
        </w:rPr>
        <w:t>.</w:t>
      </w:r>
    </w:p>
    <w:p w14:paraId="78547F43" w14:textId="77777777" w:rsidR="00C35A7A" w:rsidRPr="007C25A1" w:rsidRDefault="00C35A7A" w:rsidP="00C35A7A">
      <w:pPr>
        <w:rPr>
          <w:sz w:val="16"/>
        </w:rPr>
      </w:pPr>
      <w:r w:rsidRPr="007C25A1">
        <w:rPr>
          <w:sz w:val="16"/>
        </w:rPr>
        <w:t>One of the currently known asteroids that are capable of destroying entire cities is Apophis. Scientists once thought that his asteroid, which measures about 1,214 feet long, was in danger of colliding with Earth in the next decade.</w:t>
      </w:r>
    </w:p>
    <w:p w14:paraId="5CA332A3" w14:textId="77777777" w:rsidR="00C35A7A" w:rsidRPr="007C25A1" w:rsidRDefault="00C35A7A" w:rsidP="00C35A7A">
      <w:pPr>
        <w:rPr>
          <w:sz w:val="16"/>
        </w:rPr>
      </w:pPr>
      <w:r w:rsidRPr="007C25A1">
        <w:rPr>
          <w:sz w:val="16"/>
        </w:rPr>
        <w:t>However, after follow-up observations, space agencies ruled out a possible collision between Apophis and Earth in the near future.</w:t>
      </w:r>
    </w:p>
    <w:p w14:paraId="7BDA7672" w14:textId="77777777" w:rsidR="00C35A7A" w:rsidRPr="007C25A1" w:rsidRDefault="00C35A7A" w:rsidP="00C35A7A">
      <w:pPr>
        <w:rPr>
          <w:sz w:val="16"/>
        </w:rPr>
      </w:pPr>
      <w:r>
        <w:rPr>
          <w:sz w:val="16"/>
        </w:rPr>
        <w:t>“</w:t>
      </w:r>
      <w:r w:rsidRPr="007C25A1">
        <w:rPr>
          <w:sz w:val="16"/>
        </w:rPr>
        <w:t>If we were very, very unlucky, and they strike over a major city, then they could destroy the city,</w:t>
      </w:r>
      <w:r>
        <w:rPr>
          <w:sz w:val="16"/>
        </w:rPr>
        <w:t>”</w:t>
      </w:r>
      <w:r w:rsidRPr="007C25A1">
        <w:rPr>
          <w:sz w:val="16"/>
        </w:rPr>
        <w:t xml:space="preserve"> Dartnell said. </w:t>
      </w:r>
      <w:r>
        <w:rPr>
          <w:sz w:val="16"/>
        </w:rPr>
        <w:t>“</w:t>
      </w:r>
      <w:r w:rsidRPr="007C25A1">
        <w:rPr>
          <w:sz w:val="16"/>
        </w:rPr>
        <w:t>But the chances of that happening are very unlikely.</w:t>
      </w:r>
      <w:r>
        <w:rPr>
          <w:sz w:val="16"/>
        </w:rPr>
        <w:t>”</w:t>
      </w:r>
    </w:p>
    <w:p w14:paraId="06FEEE73" w14:textId="77777777" w:rsidR="00C35A7A" w:rsidRPr="007C25A1" w:rsidRDefault="00C35A7A" w:rsidP="00C35A7A">
      <w:pPr>
        <w:rPr>
          <w:sz w:val="16"/>
        </w:rPr>
      </w:pPr>
      <w:r>
        <w:rPr>
          <w:rStyle w:val="StyleUnderline"/>
        </w:rPr>
        <w:t>“</w:t>
      </w:r>
      <w:r w:rsidRPr="007C25A1">
        <w:rPr>
          <w:rStyle w:val="StyleUnderline"/>
        </w:rPr>
        <w:t>Asteroid Apophis</w:t>
      </w:r>
      <w:r w:rsidRPr="007C25A1">
        <w:rPr>
          <w:sz w:val="16"/>
        </w:rPr>
        <w:t xml:space="preserve"> is one of the asteroids that we are tracking and we know that it </w:t>
      </w:r>
      <w:r w:rsidRPr="007C25A1">
        <w:rPr>
          <w:rStyle w:val="StyleUnderline"/>
        </w:rPr>
        <w:t xml:space="preserve">is </w:t>
      </w:r>
      <w:r w:rsidRPr="007C25A1">
        <w:rPr>
          <w:rStyle w:val="Emphasis"/>
          <w:highlight w:val="cyan"/>
        </w:rPr>
        <w:t>not</w:t>
      </w:r>
      <w:r w:rsidRPr="007C25A1">
        <w:rPr>
          <w:rStyle w:val="StyleUnderline"/>
        </w:rPr>
        <w:t xml:space="preserve"> going to impact </w:t>
      </w:r>
      <w:r w:rsidRPr="007C25A1">
        <w:rPr>
          <w:rStyle w:val="StyleUnderline"/>
          <w:highlight w:val="cyan"/>
        </w:rPr>
        <w:t>for</w:t>
      </w:r>
      <w:r w:rsidRPr="007C25A1">
        <w:rPr>
          <w:rStyle w:val="StyleUnderline"/>
        </w:rPr>
        <w:t xml:space="preserve"> the next </w:t>
      </w:r>
      <w:r w:rsidRPr="007C25A1">
        <w:rPr>
          <w:rStyle w:val="Emphasis"/>
        </w:rPr>
        <w:t xml:space="preserve">few </w:t>
      </w:r>
      <w:r w:rsidRPr="007C25A1">
        <w:rPr>
          <w:rStyle w:val="Emphasis"/>
          <w:highlight w:val="cyan"/>
        </w:rPr>
        <w:t>decades</w:t>
      </w:r>
      <w:r w:rsidRPr="007C25A1">
        <w:rPr>
          <w:rStyle w:val="StyleUnderline"/>
        </w:rPr>
        <w:t xml:space="preserve"> and will continue on trail,</w:t>
      </w:r>
      <w:r>
        <w:rPr>
          <w:rStyle w:val="StyleUnderline"/>
        </w:rPr>
        <w:t>”</w:t>
      </w:r>
      <w:r w:rsidRPr="007C25A1">
        <w:rPr>
          <w:sz w:val="16"/>
        </w:rPr>
        <w:t xml:space="preserve"> the professor added.</w:t>
      </w:r>
    </w:p>
    <w:p w14:paraId="7D0E6F24" w14:textId="77777777" w:rsidR="00C35A7A" w:rsidRPr="005101DB" w:rsidRDefault="00C35A7A" w:rsidP="00C35A7A">
      <w:pPr>
        <w:rPr>
          <w:sz w:val="16"/>
        </w:rPr>
      </w:pPr>
      <w:r w:rsidRPr="007C25A1">
        <w:rPr>
          <w:rStyle w:val="StyleUnderline"/>
          <w:highlight w:val="cyan"/>
        </w:rPr>
        <w:lastRenderedPageBreak/>
        <w:t>Aside from</w:t>
      </w:r>
      <w:r w:rsidRPr="007C25A1">
        <w:rPr>
          <w:rStyle w:val="StyleUnderline"/>
        </w:rPr>
        <w:t xml:space="preserve"> the asteroid’s </w:t>
      </w:r>
      <w:r w:rsidRPr="007C25A1">
        <w:rPr>
          <w:rStyle w:val="StyleUnderline"/>
          <w:highlight w:val="cyan"/>
        </w:rPr>
        <w:t>slim chances, space agencies</w:t>
      </w:r>
      <w:r w:rsidRPr="007C25A1">
        <w:rPr>
          <w:sz w:val="16"/>
        </w:rPr>
        <w:t xml:space="preserve"> from various countries </w:t>
      </w:r>
      <w:r w:rsidRPr="007C25A1">
        <w:rPr>
          <w:rStyle w:val="StyleUnderline"/>
          <w:highlight w:val="cyan"/>
        </w:rPr>
        <w:t>are hatching</w:t>
      </w:r>
      <w:r w:rsidRPr="007C25A1">
        <w:rPr>
          <w:rStyle w:val="StyleUnderline"/>
        </w:rPr>
        <w:t xml:space="preserve"> their </w:t>
      </w:r>
      <w:r w:rsidRPr="007C25A1">
        <w:rPr>
          <w:rStyle w:val="Emphasis"/>
        </w:rPr>
        <w:t xml:space="preserve">own </w:t>
      </w:r>
      <w:r w:rsidRPr="007C25A1">
        <w:rPr>
          <w:rStyle w:val="Emphasis"/>
          <w:highlight w:val="cyan"/>
        </w:rPr>
        <w:t>plans</w:t>
      </w:r>
      <w:r w:rsidRPr="007C25A1">
        <w:rPr>
          <w:rStyle w:val="StyleUnderline"/>
          <w:highlight w:val="cyan"/>
        </w:rPr>
        <w:t xml:space="preserve"> to </w:t>
      </w:r>
      <w:r w:rsidRPr="007C25A1">
        <w:rPr>
          <w:rStyle w:val="Emphasis"/>
          <w:highlight w:val="cyan"/>
        </w:rPr>
        <w:t>save Earth</w:t>
      </w:r>
      <w:r w:rsidRPr="007C25A1">
        <w:rPr>
          <w:sz w:val="16"/>
        </w:rPr>
        <w:t xml:space="preserve"> from getting hit by a massive space boulder.</w:t>
      </w:r>
    </w:p>
    <w:p w14:paraId="2DCAAF37" w14:textId="77777777" w:rsidR="00C35A7A" w:rsidRPr="0019232A" w:rsidRDefault="00C35A7A" w:rsidP="00C35A7A"/>
    <w:p w14:paraId="2B78C7D0" w14:textId="41B3036C" w:rsidR="005D388F" w:rsidRPr="00C35A7A" w:rsidRDefault="005D388F" w:rsidP="005D388F">
      <w:pPr>
        <w:rPr>
          <w:sz w:val="16"/>
        </w:rPr>
      </w:pPr>
    </w:p>
    <w:sectPr w:rsidR="005D388F" w:rsidRPr="00C35A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BCFA7" w14:textId="77777777" w:rsidR="0024781D" w:rsidRDefault="0024781D" w:rsidP="00066D2C">
      <w:pPr>
        <w:spacing w:after="0" w:line="240" w:lineRule="auto"/>
      </w:pPr>
      <w:r>
        <w:separator/>
      </w:r>
    </w:p>
  </w:endnote>
  <w:endnote w:type="continuationSeparator" w:id="0">
    <w:p w14:paraId="3CB73C10" w14:textId="77777777" w:rsidR="0024781D" w:rsidRDefault="002478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pitch w:val="variable"/>
  </w:font>
  <w:font w:name="Minion Pro">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BF80E" w14:textId="77777777" w:rsidR="0024781D" w:rsidRDefault="0024781D" w:rsidP="00066D2C">
      <w:pPr>
        <w:spacing w:after="0" w:line="240" w:lineRule="auto"/>
      </w:pPr>
      <w:r>
        <w:separator/>
      </w:r>
    </w:p>
  </w:footnote>
  <w:footnote w:type="continuationSeparator" w:id="0">
    <w:p w14:paraId="07EC52EF" w14:textId="77777777" w:rsidR="0024781D" w:rsidRDefault="002478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0960ECC"/>
    <w:multiLevelType w:val="multilevel"/>
    <w:tmpl w:val="931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EC5BE9"/>
    <w:multiLevelType w:val="hybridMultilevel"/>
    <w:tmpl w:val="1C58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C44C3A"/>
    <w:multiLevelType w:val="hybridMultilevel"/>
    <w:tmpl w:val="46BA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F97B2E"/>
    <w:multiLevelType w:val="hybridMultilevel"/>
    <w:tmpl w:val="C1264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572447"/>
    <w:multiLevelType w:val="hybridMultilevel"/>
    <w:tmpl w:val="C0F4CD16"/>
    <w:lvl w:ilvl="0" w:tplc="7A160584">
      <w:start w:val="1"/>
      <w:numFmt w:val="lowerLetter"/>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4"/>
  </w:num>
  <w:num w:numId="45" w16cid:durableId="552887696">
    <w:abstractNumId w:val="38"/>
  </w:num>
  <w:num w:numId="46" w16cid:durableId="576789711">
    <w:abstractNumId w:val="28"/>
  </w:num>
  <w:num w:numId="47" w16cid:durableId="1749964656">
    <w:abstractNumId w:val="30"/>
  </w:num>
  <w:num w:numId="48" w16cid:durableId="752825795">
    <w:abstractNumId w:val="35"/>
  </w:num>
  <w:num w:numId="49" w16cid:durableId="853807130">
    <w:abstractNumId w:val="15"/>
  </w:num>
  <w:num w:numId="50" w16cid:durableId="1845394175">
    <w:abstractNumId w:val="11"/>
  </w:num>
  <w:num w:numId="51" w16cid:durableId="2138253771">
    <w:abstractNumId w:val="24"/>
  </w:num>
  <w:num w:numId="52" w16cid:durableId="191308829">
    <w:abstractNumId w:val="13"/>
  </w:num>
  <w:num w:numId="53" w16cid:durableId="697395343">
    <w:abstractNumId w:val="23"/>
  </w:num>
  <w:num w:numId="54" w16cid:durableId="91518336">
    <w:abstractNumId w:val="32"/>
  </w:num>
  <w:num w:numId="55" w16cid:durableId="2009555544">
    <w:abstractNumId w:val="16"/>
  </w:num>
  <w:num w:numId="56" w16cid:durableId="306664031">
    <w:abstractNumId w:val="18"/>
  </w:num>
  <w:num w:numId="57" w16cid:durableId="1562062201">
    <w:abstractNumId w:val="26"/>
  </w:num>
  <w:num w:numId="58" w16cid:durableId="1009020563">
    <w:abstractNumId w:val="10"/>
  </w:num>
  <w:num w:numId="59" w16cid:durableId="1148278851">
    <w:abstractNumId w:val="37"/>
  </w:num>
  <w:num w:numId="60" w16cid:durableId="1138456828">
    <w:abstractNumId w:val="25"/>
  </w:num>
  <w:num w:numId="61" w16cid:durableId="782119409">
    <w:abstractNumId w:val="17"/>
  </w:num>
  <w:num w:numId="62" w16cid:durableId="526674186">
    <w:abstractNumId w:val="33"/>
  </w:num>
  <w:num w:numId="63" w16cid:durableId="2070490403">
    <w:abstractNumId w:val="22"/>
  </w:num>
  <w:num w:numId="64" w16cid:durableId="1345520393">
    <w:abstractNumId w:val="12"/>
  </w:num>
  <w:num w:numId="65" w16cid:durableId="783889609">
    <w:abstractNumId w:val="21"/>
  </w:num>
  <w:num w:numId="66" w16cid:durableId="989673514">
    <w:abstractNumId w:val="31"/>
  </w:num>
  <w:num w:numId="67" w16cid:durableId="1496192442">
    <w:abstractNumId w:val="34"/>
  </w:num>
  <w:num w:numId="68" w16cid:durableId="748620355">
    <w:abstractNumId w:val="29"/>
  </w:num>
  <w:num w:numId="69" w16cid:durableId="1385175758">
    <w:abstractNumId w:val="36"/>
  </w:num>
  <w:num w:numId="70" w16cid:durableId="39401416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937A87"/>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980"/>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4781D"/>
    <w:rsid w:val="002508CB"/>
    <w:rsid w:val="002514A7"/>
    <w:rsid w:val="00251B0C"/>
    <w:rsid w:val="00253733"/>
    <w:rsid w:val="00256AC0"/>
    <w:rsid w:val="002573AF"/>
    <w:rsid w:val="00263CC5"/>
    <w:rsid w:val="00265A32"/>
    <w:rsid w:val="00271866"/>
    <w:rsid w:val="00276E12"/>
    <w:rsid w:val="00277BB1"/>
    <w:rsid w:val="00281B05"/>
    <w:rsid w:val="00282932"/>
    <w:rsid w:val="00282FFC"/>
    <w:rsid w:val="002878D0"/>
    <w:rsid w:val="00290F1B"/>
    <w:rsid w:val="002912E8"/>
    <w:rsid w:val="00291C09"/>
    <w:rsid w:val="002A3018"/>
    <w:rsid w:val="002A4DA5"/>
    <w:rsid w:val="002A57B1"/>
    <w:rsid w:val="002A77F9"/>
    <w:rsid w:val="002A78EE"/>
    <w:rsid w:val="002B108C"/>
    <w:rsid w:val="002B2116"/>
    <w:rsid w:val="002B3050"/>
    <w:rsid w:val="002B565A"/>
    <w:rsid w:val="002B5F0C"/>
    <w:rsid w:val="002B743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F14"/>
    <w:rsid w:val="0031761F"/>
    <w:rsid w:val="00323E50"/>
    <w:rsid w:val="003264E7"/>
    <w:rsid w:val="00333A69"/>
    <w:rsid w:val="003352D6"/>
    <w:rsid w:val="00345BF2"/>
    <w:rsid w:val="00347131"/>
    <w:rsid w:val="003479B5"/>
    <w:rsid w:val="003500B6"/>
    <w:rsid w:val="00352622"/>
    <w:rsid w:val="00355B45"/>
    <w:rsid w:val="00361FA0"/>
    <w:rsid w:val="003646B4"/>
    <w:rsid w:val="003662DB"/>
    <w:rsid w:val="00367770"/>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9CF"/>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03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05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276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1577"/>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1B4"/>
    <w:rsid w:val="0079136A"/>
    <w:rsid w:val="00792AD8"/>
    <w:rsid w:val="00792D84"/>
    <w:rsid w:val="00795030"/>
    <w:rsid w:val="00795A26"/>
    <w:rsid w:val="007A00CB"/>
    <w:rsid w:val="007A07D4"/>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1EA4"/>
    <w:rsid w:val="00844377"/>
    <w:rsid w:val="008443EF"/>
    <w:rsid w:val="008452CF"/>
    <w:rsid w:val="00846F90"/>
    <w:rsid w:val="00852FB9"/>
    <w:rsid w:val="008536B7"/>
    <w:rsid w:val="00860F34"/>
    <w:rsid w:val="00862AC4"/>
    <w:rsid w:val="0086319B"/>
    <w:rsid w:val="008631FD"/>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37A87"/>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93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AE7"/>
    <w:rsid w:val="00AC46C7"/>
    <w:rsid w:val="00AC5B71"/>
    <w:rsid w:val="00AC5F18"/>
    <w:rsid w:val="00AC6ED5"/>
    <w:rsid w:val="00AE00AE"/>
    <w:rsid w:val="00AE0CAB"/>
    <w:rsid w:val="00AE3D47"/>
    <w:rsid w:val="00AE56E1"/>
    <w:rsid w:val="00AE6C9A"/>
    <w:rsid w:val="00AF2207"/>
    <w:rsid w:val="00AF2612"/>
    <w:rsid w:val="00AF2A61"/>
    <w:rsid w:val="00AF30D9"/>
    <w:rsid w:val="00AF63BF"/>
    <w:rsid w:val="00AF6B3B"/>
    <w:rsid w:val="00AF72C6"/>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236E"/>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A7A"/>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0128"/>
    <w:rsid w:val="00D0123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1DAD"/>
    <w:rsid w:val="00DE28ED"/>
    <w:rsid w:val="00DE419E"/>
    <w:rsid w:val="00DE44C3"/>
    <w:rsid w:val="00DE4D5E"/>
    <w:rsid w:val="00DF139C"/>
    <w:rsid w:val="00DF7D53"/>
    <w:rsid w:val="00E11D6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AF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D1D2F"/>
  <w15:chartTrackingRefBased/>
  <w15:docId w15:val="{503241D7-F2B4-CF4F-848D-0EA5EDDF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236E"/>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B823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823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8236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B8236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823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37A8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82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82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82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823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236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8236E"/>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B8236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B8236E"/>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8236E"/>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B8236E"/>
    <w:rPr>
      <w:rFonts w:eastAsiaTheme="majorEastAs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B8236E"/>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236E"/>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8236E"/>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B8236E"/>
    <w:rPr>
      <w:b/>
      <w:bCs/>
    </w:rPr>
  </w:style>
  <w:style w:type="character" w:styleId="BookTitle">
    <w:name w:val="Book Title"/>
    <w:basedOn w:val="DefaultParagraphFont"/>
    <w:uiPriority w:val="33"/>
    <w:qFormat/>
    <w:rsid w:val="00B8236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823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236E"/>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B8236E"/>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B8236E"/>
  </w:style>
  <w:style w:type="paragraph" w:styleId="Footer">
    <w:name w:val="footer"/>
    <w:basedOn w:val="Normal"/>
    <w:link w:val="FooterChar"/>
    <w:uiPriority w:val="99"/>
    <w:rsid w:val="00B82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36E"/>
  </w:style>
  <w:style w:type="paragraph" w:styleId="BodyText">
    <w:name w:val="Body Text"/>
    <w:aliases w:val="BT"/>
    <w:basedOn w:val="Normal"/>
    <w:link w:val="BodyTextChar"/>
    <w:uiPriority w:val="99"/>
    <w:unhideWhenUsed/>
    <w:rsid w:val="00B8236E"/>
    <w:pPr>
      <w:spacing w:after="120"/>
    </w:pPr>
  </w:style>
  <w:style w:type="character" w:customStyle="1" w:styleId="BodyTextChar">
    <w:name w:val="Body Text Char"/>
    <w:aliases w:val="BT Char"/>
    <w:basedOn w:val="DefaultParagraphFont"/>
    <w:link w:val="BodyText"/>
    <w:uiPriority w:val="99"/>
    <w:rsid w:val="00B8236E"/>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B8236E"/>
    <w:pPr>
      <w:spacing w:after="0" w:line="240" w:lineRule="auto"/>
    </w:p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B8236E"/>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B8236E"/>
    <w:rPr>
      <w:color w:val="0563C1" w:themeColor="hyperlink"/>
      <w:u w:val="single"/>
    </w:rPr>
  </w:style>
  <w:style w:type="character" w:styleId="UnresolvedMention">
    <w:name w:val="Unresolved Mention"/>
    <w:basedOn w:val="DefaultParagraphFont"/>
    <w:uiPriority w:val="99"/>
    <w:unhideWhenUsed/>
    <w:rsid w:val="00B8236E"/>
    <w:rPr>
      <w:color w:val="605E5C"/>
      <w:shd w:val="clear" w:color="auto" w:fill="E1DFDD"/>
    </w:rPr>
  </w:style>
  <w:style w:type="paragraph" w:customStyle="1" w:styleId="Analytics">
    <w:name w:val="Analytics"/>
    <w:link w:val="AnalyticsChar"/>
    <w:autoRedefine/>
    <w:uiPriority w:val="5"/>
    <w:qFormat/>
    <w:rsid w:val="00B8236E"/>
    <w:rPr>
      <w:sz w:val="26"/>
    </w:rPr>
  </w:style>
  <w:style w:type="character" w:customStyle="1" w:styleId="AnalyticsChar">
    <w:name w:val="Analytics Char"/>
    <w:basedOn w:val="DefaultParagraphFont"/>
    <w:link w:val="Analytics"/>
    <w:uiPriority w:val="5"/>
    <w:rsid w:val="00B8236E"/>
    <w:rPr>
      <w:sz w:val="26"/>
    </w:rPr>
  </w:style>
  <w:style w:type="character" w:customStyle="1" w:styleId="Heading6Char">
    <w:name w:val="Heading 6 Char"/>
    <w:aliases w:val="Title (no index) Char,cites2 Char"/>
    <w:basedOn w:val="DefaultParagraphFont"/>
    <w:link w:val="Heading6"/>
    <w:uiPriority w:val="9"/>
    <w:rsid w:val="00937A87"/>
    <w:rPr>
      <w:rFonts w:asciiTheme="majorHAnsi" w:eastAsiaTheme="majorEastAsia" w:hAnsiTheme="majorHAnsi" w:cstheme="majorBidi"/>
      <w:color w:val="1F3763" w:themeColor="accent1" w:themeShade="7F"/>
    </w:rPr>
  </w:style>
  <w:style w:type="paragraph" w:customStyle="1" w:styleId="textbold">
    <w:name w:val="text bold"/>
    <w:basedOn w:val="Normal"/>
    <w:link w:val="Emphasis"/>
    <w:autoRedefine/>
    <w:uiPriority w:val="8"/>
    <w:qFormat/>
    <w:rsid w:val="00937A87"/>
    <w:pPr>
      <w:widowControl w:val="0"/>
      <w:ind w:left="720"/>
      <w:jc w:val="both"/>
    </w:pPr>
    <w:rPr>
      <w:b/>
      <w:iCs/>
      <w:u w:val="single"/>
      <w:bdr w:val="single" w:sz="12" w:space="0" w:color="auto"/>
    </w:rPr>
  </w:style>
  <w:style w:type="paragraph" w:customStyle="1" w:styleId="UnderlinePara">
    <w:name w:val="Underline Para"/>
    <w:basedOn w:val="Normal"/>
    <w:autoRedefine/>
    <w:uiPriority w:val="7"/>
    <w:qFormat/>
    <w:rsid w:val="00937A87"/>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937A87"/>
    <w:pPr>
      <w:ind w:left="144"/>
    </w:pPr>
    <w:rPr>
      <w:rFonts w:eastAsia="Times New Roman"/>
    </w:rPr>
  </w:style>
  <w:style w:type="character" w:customStyle="1" w:styleId="HotRouteChar">
    <w:name w:val="Hot Route Char"/>
    <w:link w:val="HotRoute"/>
    <w:rsid w:val="00937A87"/>
    <w:rPr>
      <w:rFonts w:eastAsia="Times New Roman"/>
    </w:rPr>
  </w:style>
  <w:style w:type="paragraph" w:styleId="ListParagraph">
    <w:name w:val="List Paragraph"/>
    <w:aliases w:val="6 font,List Paragraph1,List Paragraph2,Colorful List - Accent 11"/>
    <w:basedOn w:val="Normal"/>
    <w:uiPriority w:val="99"/>
    <w:unhideWhenUsed/>
    <w:qFormat/>
    <w:rsid w:val="00937A87"/>
    <w:pPr>
      <w:ind w:left="720"/>
      <w:contextualSpacing/>
    </w:pPr>
  </w:style>
  <w:style w:type="paragraph" w:customStyle="1" w:styleId="Heading411">
    <w:name w:val="Heading 411"/>
    <w:basedOn w:val="Heading1"/>
    <w:next w:val="NoSpacing"/>
    <w:link w:val="Hyperlink"/>
    <w:autoRedefine/>
    <w:uiPriority w:val="99"/>
    <w:qFormat/>
    <w:rsid w:val="00937A8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customStyle="1" w:styleId="Analytic">
    <w:name w:val="Analytic"/>
    <w:basedOn w:val="Normal"/>
    <w:link w:val="AnalyticChar"/>
    <w:uiPriority w:val="5"/>
    <w:qFormat/>
    <w:rsid w:val="00937A87"/>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937A87"/>
    <w:rPr>
      <w:rFonts w:eastAsiaTheme="majorEastAsia" w:cstheme="majorBidi"/>
      <w:b/>
      <w:iCs/>
      <w:color w:val="1F3864" w:themeColor="accent1" w:themeShade="80"/>
      <w:sz w:val="26"/>
      <w:lang w:eastAsia="zh-CN"/>
    </w:rPr>
  </w:style>
  <w:style w:type="paragraph" w:customStyle="1" w:styleId="Emphasis1">
    <w:name w:val="Emphasis1"/>
    <w:basedOn w:val="Normal"/>
    <w:uiPriority w:val="8"/>
    <w:qFormat/>
    <w:rsid w:val="00937A8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937A8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7A87"/>
    <w:rPr>
      <w:rFonts w:ascii="Calibri" w:hAnsi="Calibri"/>
      <w:b w:val="0"/>
      <w:sz w:val="22"/>
      <w:u w:val="single"/>
    </w:rPr>
  </w:style>
  <w:style w:type="character" w:customStyle="1" w:styleId="Heading7Char">
    <w:name w:val="Heading 7 Char"/>
    <w:basedOn w:val="DefaultParagraphFont"/>
    <w:link w:val="Heading7"/>
    <w:uiPriority w:val="9"/>
    <w:rsid w:val="00B8236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82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8236E"/>
    <w:rPr>
      <w:rFonts w:eastAsiaTheme="majorEastAsia" w:cstheme="majorBidi"/>
      <w:color w:val="272727" w:themeColor="text1" w:themeTint="D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8236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B82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B823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82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8236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823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8236E"/>
    <w:rPr>
      <w:i/>
      <w:iCs/>
      <w:color w:val="404040" w:themeColor="text1" w:themeTint="BF"/>
    </w:rPr>
  </w:style>
  <w:style w:type="character" w:styleId="IntenseEmphasis">
    <w:name w:val="Intense Emphasis"/>
    <w:basedOn w:val="DefaultParagraphFont"/>
    <w:uiPriority w:val="6"/>
    <w:qFormat/>
    <w:rsid w:val="00B8236E"/>
    <w:rPr>
      <w:i/>
      <w:iCs/>
      <w:color w:val="2F5496" w:themeColor="accent1" w:themeShade="BF"/>
    </w:rPr>
  </w:style>
  <w:style w:type="paragraph" w:styleId="IntenseQuote">
    <w:name w:val="Intense Quote"/>
    <w:basedOn w:val="Normal"/>
    <w:next w:val="Normal"/>
    <w:link w:val="IntenseQuoteChar"/>
    <w:uiPriority w:val="30"/>
    <w:qFormat/>
    <w:rsid w:val="00B82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36E"/>
    <w:rPr>
      <w:i/>
      <w:iCs/>
      <w:color w:val="2F5496" w:themeColor="accent1" w:themeShade="BF"/>
    </w:rPr>
  </w:style>
  <w:style w:type="character" w:styleId="IntenseReference">
    <w:name w:val="Intense Reference"/>
    <w:basedOn w:val="DefaultParagraphFont"/>
    <w:uiPriority w:val="32"/>
    <w:qFormat/>
    <w:rsid w:val="00B8236E"/>
    <w:rPr>
      <w:b/>
      <w:bCs/>
      <w:smallCaps/>
      <w:color w:val="2F5496" w:themeColor="accent1" w:themeShade="BF"/>
      <w:spacing w:val="5"/>
    </w:rPr>
  </w:style>
  <w:style w:type="paragraph" w:customStyle="1" w:styleId="Emphasize">
    <w:name w:val="Emphasize"/>
    <w:basedOn w:val="Normal"/>
    <w:uiPriority w:val="8"/>
    <w:qFormat/>
    <w:rsid w:val="00B8236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B8236E"/>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B8236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B8236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B8236E"/>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B8236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B8236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B8236E"/>
    <w:pPr>
      <w:spacing w:before="60" w:after="60"/>
    </w:pPr>
  </w:style>
  <w:style w:type="paragraph" w:customStyle="1" w:styleId="analytic0">
    <w:name w:val="analytic"/>
    <w:basedOn w:val="Normal"/>
    <w:link w:val="analyticChar0"/>
    <w:uiPriority w:val="5"/>
    <w:qFormat/>
    <w:rsid w:val="00B8236E"/>
    <w:pPr>
      <w:spacing w:after="40"/>
      <w:outlineLvl w:val="3"/>
    </w:pPr>
    <w:rPr>
      <w:b/>
      <w:color w:val="00B050"/>
      <w:sz w:val="26"/>
    </w:rPr>
  </w:style>
  <w:style w:type="character" w:customStyle="1" w:styleId="analyticChar0">
    <w:name w:val="analytic Char"/>
    <w:basedOn w:val="DefaultParagraphFont"/>
    <w:link w:val="analytic0"/>
    <w:uiPriority w:val="5"/>
    <w:rsid w:val="00B8236E"/>
    <w:rPr>
      <w:b/>
      <w:color w:val="00B050"/>
      <w:sz w:val="26"/>
    </w:rPr>
  </w:style>
  <w:style w:type="character" w:customStyle="1" w:styleId="boxboxbox">
    <w:name w:val="boxboxbox"/>
    <w:basedOn w:val="DefaultParagraphFont"/>
    <w:uiPriority w:val="1"/>
    <w:qFormat/>
    <w:rsid w:val="00B8236E"/>
    <w:rPr>
      <w:rFonts w:ascii="Calibri" w:hAnsi="Calibri"/>
      <w:b/>
      <w:sz w:val="22"/>
      <w:u w:val="single"/>
      <w:bdr w:val="single" w:sz="4" w:space="0" w:color="auto"/>
    </w:rPr>
  </w:style>
  <w:style w:type="character" w:customStyle="1" w:styleId="8-PointSmall">
    <w:name w:val="8-Point Small"/>
    <w:basedOn w:val="DefaultParagraphFont"/>
    <w:uiPriority w:val="1"/>
    <w:qFormat/>
    <w:rsid w:val="00B8236E"/>
    <w:rPr>
      <w:rFonts w:ascii="Calibri" w:hAnsi="Calibri"/>
      <w:b/>
      <w:sz w:val="16"/>
      <w:u w:val="none"/>
    </w:rPr>
  </w:style>
  <w:style w:type="paragraph" w:customStyle="1" w:styleId="Analytics1">
    <w:name w:val="Analytics1"/>
    <w:link w:val="Analytics1Char"/>
    <w:autoRedefine/>
    <w:uiPriority w:val="5"/>
    <w:rsid w:val="00B8236E"/>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B8236E"/>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B8236E"/>
  </w:style>
  <w:style w:type="paragraph" w:customStyle="1" w:styleId="text-xl">
    <w:name w:val="text-xl"/>
    <w:basedOn w:val="Normal"/>
    <w:rsid w:val="00B8236E"/>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8236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B8236E"/>
  </w:style>
  <w:style w:type="paragraph" w:styleId="BodyText2">
    <w:name w:val="Body Text 2"/>
    <w:aliases w:val="Tagging"/>
    <w:basedOn w:val="Normal"/>
    <w:link w:val="BodyText2Char"/>
    <w:uiPriority w:val="99"/>
    <w:unhideWhenUsed/>
    <w:qFormat/>
    <w:rsid w:val="00B8236E"/>
    <w:pPr>
      <w:spacing w:after="120" w:line="480" w:lineRule="auto"/>
    </w:pPr>
  </w:style>
  <w:style w:type="character" w:customStyle="1" w:styleId="BodyText2Char">
    <w:name w:val="Body Text 2 Char"/>
    <w:aliases w:val="Tagging Char"/>
    <w:basedOn w:val="DefaultParagraphFont"/>
    <w:link w:val="BodyText2"/>
    <w:uiPriority w:val="99"/>
    <w:rsid w:val="00B8236E"/>
  </w:style>
  <w:style w:type="paragraph" w:customStyle="1" w:styleId="Basic">
    <w:name w:val="Basic"/>
    <w:link w:val="BasicChar"/>
    <w:autoRedefine/>
    <w:uiPriority w:val="4"/>
    <w:qFormat/>
    <w:rsid w:val="00B8236E"/>
    <w:rPr>
      <w:rFonts w:eastAsiaTheme="majorEastAsia" w:cstheme="majorBidi"/>
      <w:iCs/>
      <w:szCs w:val="22"/>
    </w:rPr>
  </w:style>
  <w:style w:type="character" w:customStyle="1" w:styleId="BasicChar">
    <w:name w:val="Basic Char"/>
    <w:basedOn w:val="DefaultParagraphFont"/>
    <w:link w:val="Basic"/>
    <w:uiPriority w:val="4"/>
    <w:rsid w:val="00B8236E"/>
    <w:rPr>
      <w:rFonts w:eastAsiaTheme="majorEastAsia" w:cstheme="majorBidi"/>
      <w:iCs/>
      <w:szCs w:val="22"/>
    </w:rPr>
  </w:style>
  <w:style w:type="character" w:customStyle="1" w:styleId="u-visually-hidden">
    <w:name w:val="u-visually-hidden"/>
    <w:basedOn w:val="DefaultParagraphFont"/>
    <w:rsid w:val="00B8236E"/>
  </w:style>
  <w:style w:type="character" w:customStyle="1" w:styleId="mi">
    <w:name w:val="mi"/>
    <w:basedOn w:val="DefaultParagraphFont"/>
    <w:rsid w:val="00B8236E"/>
  </w:style>
  <w:style w:type="character" w:customStyle="1" w:styleId="mo">
    <w:name w:val="mo"/>
    <w:basedOn w:val="DefaultParagraphFont"/>
    <w:rsid w:val="00B8236E"/>
  </w:style>
  <w:style w:type="character" w:customStyle="1" w:styleId="mjxassistivemathml">
    <w:name w:val="mjx_assistive_mathml"/>
    <w:basedOn w:val="DefaultParagraphFont"/>
    <w:rsid w:val="00B8236E"/>
  </w:style>
  <w:style w:type="character" w:customStyle="1" w:styleId="html-italic">
    <w:name w:val="html-italic"/>
    <w:basedOn w:val="DefaultParagraphFont"/>
    <w:rsid w:val="00B8236E"/>
  </w:style>
  <w:style w:type="character" w:styleId="PlaceholderText">
    <w:name w:val="Placeholder Text"/>
    <w:basedOn w:val="DefaultParagraphFont"/>
    <w:uiPriority w:val="99"/>
    <w:unhideWhenUsed/>
    <w:rsid w:val="00B8236E"/>
    <w:rPr>
      <w:color w:val="666666"/>
    </w:rPr>
  </w:style>
  <w:style w:type="character" w:customStyle="1" w:styleId="annotation-link">
    <w:name w:val="annotation-link"/>
    <w:basedOn w:val="DefaultParagraphFont"/>
    <w:rsid w:val="00B8236E"/>
  </w:style>
  <w:style w:type="character" w:customStyle="1" w:styleId="citetitle">
    <w:name w:val="cite_title"/>
    <w:basedOn w:val="DefaultParagraphFont"/>
    <w:rsid w:val="00B8236E"/>
  </w:style>
  <w:style w:type="character" w:customStyle="1" w:styleId="anchor-text">
    <w:name w:val="anchor-text"/>
    <w:basedOn w:val="DefaultParagraphFont"/>
    <w:rsid w:val="00B8236E"/>
  </w:style>
  <w:style w:type="character" w:customStyle="1" w:styleId="label">
    <w:name w:val="label"/>
    <w:basedOn w:val="DefaultParagraphFont"/>
    <w:rsid w:val="00B8236E"/>
  </w:style>
  <w:style w:type="character" w:customStyle="1" w:styleId="screen-reader-only">
    <w:name w:val="screen-reader-only"/>
    <w:basedOn w:val="DefaultParagraphFont"/>
    <w:rsid w:val="00B8236E"/>
  </w:style>
  <w:style w:type="character" w:customStyle="1" w:styleId="ref-lnk">
    <w:name w:val="ref-lnk"/>
    <w:basedOn w:val="DefaultParagraphFont"/>
    <w:rsid w:val="00B8236E"/>
  </w:style>
  <w:style w:type="character" w:customStyle="1" w:styleId="off-screen">
    <w:name w:val="off-screen"/>
    <w:basedOn w:val="DefaultParagraphFont"/>
    <w:rsid w:val="00B8236E"/>
  </w:style>
  <w:style w:type="paragraph" w:customStyle="1" w:styleId="last">
    <w:name w:val="last"/>
    <w:basedOn w:val="Normal"/>
    <w:rsid w:val="00B8236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B8236E"/>
  </w:style>
  <w:style w:type="character" w:customStyle="1" w:styleId="mtext">
    <w:name w:val="mtext"/>
    <w:basedOn w:val="DefaultParagraphFont"/>
    <w:rsid w:val="00B8236E"/>
  </w:style>
  <w:style w:type="character" w:customStyle="1" w:styleId="mn">
    <w:name w:val="mn"/>
    <w:basedOn w:val="DefaultParagraphFont"/>
    <w:rsid w:val="00B8236E"/>
  </w:style>
  <w:style w:type="character" w:customStyle="1" w:styleId="dispformulalabeldiv">
    <w:name w:val="disp_formula_label_div"/>
    <w:basedOn w:val="DefaultParagraphFont"/>
    <w:rsid w:val="00B8236E"/>
  </w:style>
  <w:style w:type="paragraph" w:customStyle="1" w:styleId="captiontext">
    <w:name w:val="captiontext"/>
    <w:basedOn w:val="Normal"/>
    <w:rsid w:val="00B8236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B8236E"/>
  </w:style>
  <w:style w:type="paragraph" w:customStyle="1" w:styleId="Analyticss">
    <w:name w:val="Analyticss"/>
    <w:basedOn w:val="Normal"/>
    <w:link w:val="AnalyticssChar"/>
    <w:autoRedefine/>
    <w:uiPriority w:val="5"/>
    <w:qFormat/>
    <w:rsid w:val="00B8236E"/>
    <w:pPr>
      <w:spacing w:after="0"/>
    </w:pPr>
    <w:rPr>
      <w:b/>
      <w:color w:val="000000" w:themeColor="text1"/>
      <w:sz w:val="26"/>
    </w:rPr>
  </w:style>
  <w:style w:type="character" w:customStyle="1" w:styleId="AnalyticssChar">
    <w:name w:val="Analyticss Char"/>
    <w:basedOn w:val="DefaultParagraphFont"/>
    <w:link w:val="Analyticss"/>
    <w:uiPriority w:val="5"/>
    <w:rsid w:val="00B8236E"/>
    <w:rPr>
      <w:b/>
      <w:color w:val="000000" w:themeColor="text1"/>
      <w:sz w:val="26"/>
    </w:rPr>
  </w:style>
  <w:style w:type="paragraph" w:customStyle="1" w:styleId="Style4">
    <w:name w:val="Style4"/>
    <w:basedOn w:val="Normal"/>
    <w:link w:val="Style4Char"/>
    <w:qFormat/>
    <w:rsid w:val="00B8236E"/>
    <w:pPr>
      <w:numPr>
        <w:numId w:val="5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B8236E"/>
  </w:style>
  <w:style w:type="character" w:customStyle="1" w:styleId="StyleStyle49ptChar">
    <w:name w:val="Style Style4 + 9 pt Char"/>
    <w:basedOn w:val="DefaultParagraphFont"/>
    <w:link w:val="StyleStyle49pt"/>
    <w:locked/>
    <w:rsid w:val="00B8236E"/>
    <w:rPr>
      <w:rFonts w:ascii="Times New Roman" w:eastAsia="Times New Roman" w:hAnsi="Times New Roman" w:cs="Times New Roman"/>
      <w:sz w:val="20"/>
      <w:u w:val="single"/>
    </w:rPr>
  </w:style>
  <w:style w:type="character" w:customStyle="1" w:styleId="StyleTimesNewRoman9pt">
    <w:name w:val="Style Times New Roman 9 pt"/>
    <w:rsid w:val="00B8236E"/>
    <w:rPr>
      <w:sz w:val="20"/>
    </w:rPr>
  </w:style>
  <w:style w:type="character" w:customStyle="1" w:styleId="Style9ptItalicUnderline">
    <w:name w:val="Style 9 pt Italic Underline"/>
    <w:rsid w:val="00B8236E"/>
    <w:rPr>
      <w:i/>
      <w:sz w:val="20"/>
      <w:u w:val="single"/>
    </w:rPr>
  </w:style>
  <w:style w:type="paragraph" w:styleId="DocumentMap">
    <w:name w:val="Document Map"/>
    <w:basedOn w:val="Normal"/>
    <w:link w:val="DocumentMapChar"/>
    <w:uiPriority w:val="99"/>
    <w:unhideWhenUsed/>
    <w:rsid w:val="00B823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8236E"/>
    <w:rPr>
      <w:rFonts w:ascii="Lucida Grande" w:hAnsi="Lucida Grande" w:cs="Lucida Grande"/>
      <w:sz w:val="24"/>
    </w:rPr>
  </w:style>
  <w:style w:type="character" w:customStyle="1" w:styleId="m-2465724180919302213gmail-style13ptbold">
    <w:name w:val="m_-2465724180919302213gmail-style13ptbold"/>
    <w:basedOn w:val="DefaultParagraphFont"/>
    <w:rsid w:val="00B8236E"/>
  </w:style>
  <w:style w:type="character" w:customStyle="1" w:styleId="m-2465724180919302213gmail-styleunderline">
    <w:name w:val="m_-2465724180919302213gmail-styleunderline"/>
    <w:basedOn w:val="DefaultParagraphFont"/>
    <w:rsid w:val="00B8236E"/>
  </w:style>
  <w:style w:type="character" w:customStyle="1" w:styleId="underline">
    <w:name w:val="underline"/>
    <w:basedOn w:val="DefaultParagraphFont"/>
    <w:qFormat/>
    <w:rsid w:val="00B8236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8236E"/>
    <w:rPr>
      <w:rFonts w:eastAsia="Times New Roman"/>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B8236E"/>
    <w:rPr>
      <w:rFonts w:asciiTheme="majorHAnsi" w:eastAsiaTheme="majorEastAsia" w:hAnsiTheme="majorHAnsi" w:cstheme="majorBidi"/>
      <w:spacing w:val="-10"/>
      <w:kern w:val="28"/>
      <w:sz w:val="56"/>
      <w:szCs w:val="56"/>
    </w:rPr>
  </w:style>
  <w:style w:type="character" w:customStyle="1" w:styleId="Author-Date">
    <w:name w:val="Author-Date"/>
    <w:qFormat/>
    <w:rsid w:val="00B8236E"/>
    <w:rPr>
      <w:b/>
      <w:sz w:val="24"/>
    </w:rPr>
  </w:style>
  <w:style w:type="paragraph" w:customStyle="1" w:styleId="underlined">
    <w:name w:val="underlined"/>
    <w:next w:val="Normal"/>
    <w:link w:val="underlinedChar"/>
    <w:autoRedefine/>
    <w:qFormat/>
    <w:rsid w:val="00B8236E"/>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B8236E"/>
    <w:rPr>
      <w:rFonts w:ascii="Times New Roman" w:eastAsia="Malgun Gothic" w:hAnsi="Times New Roman" w:cs="Times New Roman"/>
      <w:sz w:val="24"/>
      <w:u w:val="single"/>
    </w:rPr>
  </w:style>
  <w:style w:type="character" w:customStyle="1" w:styleId="sssh">
    <w:name w:val="ss_sh"/>
    <w:basedOn w:val="DefaultParagraphFont"/>
    <w:rsid w:val="00B8236E"/>
  </w:style>
  <w:style w:type="paragraph" w:styleId="HTMLPreformatted">
    <w:name w:val="HTML Preformatted"/>
    <w:basedOn w:val="Normal"/>
    <w:link w:val="HTMLPreformattedChar"/>
    <w:uiPriority w:val="99"/>
    <w:unhideWhenUsed/>
    <w:rsid w:val="00B82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236E"/>
    <w:rPr>
      <w:rFonts w:ascii="Courier New" w:eastAsia="Times New Roman" w:hAnsi="Courier New" w:cs="Courier New"/>
      <w:sz w:val="20"/>
      <w:szCs w:val="20"/>
    </w:rPr>
  </w:style>
  <w:style w:type="paragraph" w:customStyle="1" w:styleId="paragraph">
    <w:name w:val="paragraph"/>
    <w:basedOn w:val="Normal"/>
    <w:qFormat/>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B8236E"/>
  </w:style>
  <w:style w:type="paragraph" w:customStyle="1" w:styleId="messagelistitem-zz7v6g">
    <w:name w:val="messagelistitem-zz7v6g"/>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B8236E"/>
  </w:style>
  <w:style w:type="character" w:customStyle="1" w:styleId="easy-footnote">
    <w:name w:val="easy-footnote"/>
    <w:basedOn w:val="DefaultParagraphFont"/>
    <w:rsid w:val="00B8236E"/>
  </w:style>
  <w:style w:type="paragraph" w:customStyle="1" w:styleId="Subtitle1">
    <w:name w:val="Subtitle1"/>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B8236E"/>
  </w:style>
  <w:style w:type="character" w:customStyle="1" w:styleId="Quote1">
    <w:name w:val="Quote1"/>
    <w:basedOn w:val="DefaultParagraphFont"/>
    <w:rsid w:val="00B8236E"/>
  </w:style>
  <w:style w:type="paragraph" w:customStyle="1" w:styleId="css-axufdj">
    <w:name w:val="css-axufdj"/>
    <w:basedOn w:val="Normal"/>
    <w:uiPriority w:val="99"/>
    <w:qFormat/>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B8236E"/>
  </w:style>
  <w:style w:type="character" w:customStyle="1" w:styleId="endnotereference">
    <w:name w:val="endnotereference"/>
    <w:basedOn w:val="DefaultParagraphFont"/>
    <w:rsid w:val="00B8236E"/>
  </w:style>
  <w:style w:type="character" w:customStyle="1" w:styleId="heading3char0">
    <w:name w:val="heading3char"/>
    <w:basedOn w:val="DefaultParagraphFont"/>
    <w:rsid w:val="00B8236E"/>
  </w:style>
  <w:style w:type="paragraph" w:customStyle="1" w:styleId="callout">
    <w:name w:val="callout"/>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B8236E"/>
  </w:style>
  <w:style w:type="character" w:customStyle="1" w:styleId="heading">
    <w:name w:val="heading"/>
    <w:basedOn w:val="DefaultParagraphFont"/>
    <w:rsid w:val="00B8236E"/>
  </w:style>
  <w:style w:type="paragraph" w:customStyle="1" w:styleId="paywall">
    <w:name w:val="paywall"/>
    <w:basedOn w:val="Normal"/>
    <w:uiPriority w:val="99"/>
    <w:qFormat/>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B8236E"/>
  </w:style>
  <w:style w:type="paragraph" w:customStyle="1" w:styleId="comp">
    <w:name w:val="comp"/>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B8236E"/>
  </w:style>
  <w:style w:type="paragraph" w:customStyle="1" w:styleId="a">
    <w:name w:val="a"/>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B8236E"/>
  </w:style>
  <w:style w:type="character" w:customStyle="1" w:styleId="sd">
    <w:name w:val="sd"/>
    <w:basedOn w:val="DefaultParagraphFont"/>
    <w:rsid w:val="00B8236E"/>
  </w:style>
  <w:style w:type="character" w:customStyle="1" w:styleId="dttext">
    <w:name w:val="dttext"/>
    <w:basedOn w:val="DefaultParagraphFont"/>
    <w:rsid w:val="00B8236E"/>
  </w:style>
  <w:style w:type="character" w:customStyle="1" w:styleId="hvr">
    <w:name w:val="hvr"/>
    <w:basedOn w:val="DefaultParagraphFont"/>
    <w:rsid w:val="00B8236E"/>
  </w:style>
  <w:style w:type="character" w:customStyle="1" w:styleId="illustration">
    <w:name w:val="illustration"/>
    <w:basedOn w:val="DefaultParagraphFont"/>
    <w:rsid w:val="00B8236E"/>
  </w:style>
  <w:style w:type="paragraph" w:customStyle="1" w:styleId="has-drop-cap">
    <w:name w:val="has-drop-cap"/>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B8236E"/>
  </w:style>
  <w:style w:type="character" w:styleId="HTMLCite">
    <w:name w:val="HTML Cite"/>
    <w:basedOn w:val="DefaultParagraphFont"/>
    <w:unhideWhenUsed/>
    <w:rsid w:val="00B8236E"/>
    <w:rPr>
      <w:i/>
      <w:iCs/>
    </w:rPr>
  </w:style>
  <w:style w:type="paragraph" w:customStyle="1" w:styleId="sics-componenthtml-injector">
    <w:name w:val="sics-component__html-injector"/>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B8236E"/>
  </w:style>
  <w:style w:type="paragraph" w:customStyle="1" w:styleId="expanded">
    <w:name w:val="expanded"/>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B8236E"/>
  </w:style>
  <w:style w:type="character" w:customStyle="1" w:styleId="result-heading">
    <w:name w:val="result-heading"/>
    <w:basedOn w:val="DefaultParagraphFont"/>
    <w:rsid w:val="00B8236E"/>
  </w:style>
  <w:style w:type="character" w:customStyle="1" w:styleId="result-title">
    <w:name w:val="result-title"/>
    <w:basedOn w:val="DefaultParagraphFont"/>
    <w:rsid w:val="00B8236E"/>
  </w:style>
  <w:style w:type="character" w:customStyle="1" w:styleId="result-item">
    <w:name w:val="result-item"/>
    <w:basedOn w:val="DefaultParagraphFont"/>
    <w:rsid w:val="00B8236E"/>
  </w:style>
  <w:style w:type="paragraph" w:customStyle="1" w:styleId="hidefromsighted">
    <w:name w:val="hide_fromsighted"/>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B8236E"/>
  </w:style>
  <w:style w:type="paragraph" w:customStyle="1" w:styleId="texttext3evx1j">
    <w:name w:val="text__text___3evx1j"/>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B8236E"/>
  </w:style>
  <w:style w:type="paragraph" w:customStyle="1" w:styleId="c-text-paragraph">
    <w:name w:val="c-text-paragraph"/>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B8236E"/>
  </w:style>
  <w:style w:type="character" w:customStyle="1" w:styleId="leadin">
    <w:name w:val="leadin"/>
    <w:basedOn w:val="DefaultParagraphFont"/>
    <w:rsid w:val="00B8236E"/>
  </w:style>
  <w:style w:type="paragraph" w:customStyle="1" w:styleId="articleparagraphrootwy3ui">
    <w:name w:val="articleparagraph_root__wy3ui"/>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B8236E"/>
  </w:style>
  <w:style w:type="character" w:customStyle="1" w:styleId="company-name">
    <w:name w:val="company-name"/>
    <w:basedOn w:val="DefaultParagraphFont"/>
    <w:rsid w:val="00B8236E"/>
  </w:style>
  <w:style w:type="character" w:customStyle="1" w:styleId="company-name-type">
    <w:name w:val="company-name-type"/>
    <w:basedOn w:val="DefaultParagraphFont"/>
    <w:rsid w:val="00B8236E"/>
  </w:style>
  <w:style w:type="paragraph" w:customStyle="1" w:styleId="Emphasis0">
    <w:name w:val="!!_Emphasis"/>
    <w:basedOn w:val="Normal"/>
    <w:autoRedefine/>
    <w:uiPriority w:val="7"/>
    <w:qFormat/>
    <w:rsid w:val="00B8236E"/>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B8236E"/>
  </w:style>
  <w:style w:type="paragraph" w:customStyle="1" w:styleId="mb15">
    <w:name w:val="mb15"/>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B8236E"/>
  </w:style>
  <w:style w:type="character" w:customStyle="1" w:styleId="mjx-math">
    <w:name w:val="mjx-math"/>
    <w:basedOn w:val="DefaultParagraphFont"/>
    <w:rsid w:val="00B8236E"/>
  </w:style>
  <w:style w:type="character" w:customStyle="1" w:styleId="mjx-mrow">
    <w:name w:val="mjx-mrow"/>
    <w:basedOn w:val="DefaultParagraphFont"/>
    <w:rsid w:val="00B8236E"/>
  </w:style>
  <w:style w:type="character" w:customStyle="1" w:styleId="mjx-msub">
    <w:name w:val="mjx-msub"/>
    <w:basedOn w:val="DefaultParagraphFont"/>
    <w:rsid w:val="00B8236E"/>
  </w:style>
  <w:style w:type="character" w:customStyle="1" w:styleId="mjx-base">
    <w:name w:val="mjx-base"/>
    <w:basedOn w:val="DefaultParagraphFont"/>
    <w:rsid w:val="00B8236E"/>
  </w:style>
  <w:style w:type="character" w:customStyle="1" w:styleId="mjx-mi">
    <w:name w:val="mjx-mi"/>
    <w:basedOn w:val="DefaultParagraphFont"/>
    <w:rsid w:val="00B8236E"/>
  </w:style>
  <w:style w:type="character" w:customStyle="1" w:styleId="mjx-char">
    <w:name w:val="mjx-char"/>
    <w:basedOn w:val="DefaultParagraphFont"/>
    <w:rsid w:val="00B8236E"/>
  </w:style>
  <w:style w:type="character" w:customStyle="1" w:styleId="mjx-sub">
    <w:name w:val="mjx-sub"/>
    <w:basedOn w:val="DefaultParagraphFont"/>
    <w:rsid w:val="00B8236E"/>
  </w:style>
  <w:style w:type="character" w:customStyle="1" w:styleId="mjx-mo">
    <w:name w:val="mjx-mo"/>
    <w:basedOn w:val="DefaultParagraphFont"/>
    <w:rsid w:val="00B8236E"/>
  </w:style>
  <w:style w:type="character" w:customStyle="1" w:styleId="mjx-msubsup">
    <w:name w:val="mjx-msubsup"/>
    <w:basedOn w:val="DefaultParagraphFont"/>
    <w:rsid w:val="00B8236E"/>
  </w:style>
  <w:style w:type="character" w:customStyle="1" w:styleId="mjx-stack">
    <w:name w:val="mjx-stack"/>
    <w:basedOn w:val="DefaultParagraphFont"/>
    <w:rsid w:val="00B8236E"/>
  </w:style>
  <w:style w:type="character" w:customStyle="1" w:styleId="mjx-sup">
    <w:name w:val="mjx-sup"/>
    <w:basedOn w:val="DefaultParagraphFont"/>
    <w:rsid w:val="00B8236E"/>
  </w:style>
  <w:style w:type="character" w:customStyle="1" w:styleId="mjx-munderover">
    <w:name w:val="mjx-munderover"/>
    <w:basedOn w:val="DefaultParagraphFont"/>
    <w:rsid w:val="00B8236E"/>
  </w:style>
  <w:style w:type="character" w:customStyle="1" w:styleId="mjx-mfenced">
    <w:name w:val="mjx-mfenced"/>
    <w:basedOn w:val="DefaultParagraphFont"/>
    <w:rsid w:val="00B8236E"/>
  </w:style>
  <w:style w:type="character" w:customStyle="1" w:styleId="mjx-mspace">
    <w:name w:val="mjx-mspace"/>
    <w:basedOn w:val="DefaultParagraphFont"/>
    <w:rsid w:val="00B8236E"/>
  </w:style>
  <w:style w:type="character" w:customStyle="1" w:styleId="mjx-mn">
    <w:name w:val="mjx-mn"/>
    <w:basedOn w:val="DefaultParagraphFont"/>
    <w:rsid w:val="00B8236E"/>
  </w:style>
  <w:style w:type="character" w:customStyle="1" w:styleId="mjx-mtext">
    <w:name w:val="mjx-mtext"/>
    <w:basedOn w:val="DefaultParagraphFont"/>
    <w:rsid w:val="00B8236E"/>
  </w:style>
  <w:style w:type="character" w:customStyle="1" w:styleId="mjx-charbox">
    <w:name w:val="mjx-charbox"/>
    <w:basedOn w:val="DefaultParagraphFont"/>
    <w:rsid w:val="00B8236E"/>
  </w:style>
  <w:style w:type="paragraph" w:customStyle="1" w:styleId="noindent">
    <w:name w:val="noindent"/>
    <w:basedOn w:val="Normal"/>
    <w:qFormat/>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B8236E"/>
  </w:style>
  <w:style w:type="character" w:customStyle="1" w:styleId="mjx-box">
    <w:name w:val="mjx-box"/>
    <w:basedOn w:val="DefaultParagraphFont"/>
    <w:rsid w:val="00B8236E"/>
  </w:style>
  <w:style w:type="character" w:customStyle="1" w:styleId="mjx-numerator">
    <w:name w:val="mjx-numerator"/>
    <w:basedOn w:val="DefaultParagraphFont"/>
    <w:rsid w:val="00B8236E"/>
  </w:style>
  <w:style w:type="character" w:customStyle="1" w:styleId="mjx-denominator">
    <w:name w:val="mjx-denominator"/>
    <w:basedOn w:val="DefaultParagraphFont"/>
    <w:rsid w:val="00B8236E"/>
  </w:style>
  <w:style w:type="character" w:customStyle="1" w:styleId="mjx-line">
    <w:name w:val="mjx-line"/>
    <w:basedOn w:val="DefaultParagraphFont"/>
    <w:rsid w:val="00B8236E"/>
  </w:style>
  <w:style w:type="character" w:customStyle="1" w:styleId="mjx-vsize">
    <w:name w:val="mjx-vsize"/>
    <w:basedOn w:val="DefaultParagraphFont"/>
    <w:rsid w:val="00B8236E"/>
  </w:style>
  <w:style w:type="character" w:customStyle="1" w:styleId="mjx-msup">
    <w:name w:val="mjx-msup"/>
    <w:basedOn w:val="DefaultParagraphFont"/>
    <w:rsid w:val="00B8236E"/>
  </w:style>
  <w:style w:type="character" w:customStyle="1" w:styleId="mjx-mtable">
    <w:name w:val="mjx-mtable"/>
    <w:basedOn w:val="DefaultParagraphFont"/>
    <w:rsid w:val="00B8236E"/>
  </w:style>
  <w:style w:type="character" w:customStyle="1" w:styleId="mjx-table">
    <w:name w:val="mjx-table"/>
    <w:basedOn w:val="DefaultParagraphFont"/>
    <w:rsid w:val="00B8236E"/>
  </w:style>
  <w:style w:type="character" w:customStyle="1" w:styleId="mjx-mtr">
    <w:name w:val="mjx-mtr"/>
    <w:basedOn w:val="DefaultParagraphFont"/>
    <w:rsid w:val="00B8236E"/>
  </w:style>
  <w:style w:type="character" w:customStyle="1" w:styleId="mjx-mtd">
    <w:name w:val="mjx-mtd"/>
    <w:basedOn w:val="DefaultParagraphFont"/>
    <w:rsid w:val="00B8236E"/>
  </w:style>
  <w:style w:type="character" w:customStyle="1" w:styleId="mjx-strut">
    <w:name w:val="mjx-strut"/>
    <w:basedOn w:val="DefaultParagraphFont"/>
    <w:rsid w:val="00B8236E"/>
  </w:style>
  <w:style w:type="character" w:styleId="CommentReference">
    <w:name w:val="annotation reference"/>
    <w:basedOn w:val="DefaultParagraphFont"/>
    <w:uiPriority w:val="99"/>
    <w:unhideWhenUsed/>
    <w:rsid w:val="00B8236E"/>
    <w:rPr>
      <w:sz w:val="16"/>
      <w:szCs w:val="16"/>
    </w:rPr>
  </w:style>
  <w:style w:type="paragraph" w:styleId="CommentText">
    <w:name w:val="annotation text"/>
    <w:basedOn w:val="Normal"/>
    <w:link w:val="CommentTextChar"/>
    <w:uiPriority w:val="99"/>
    <w:unhideWhenUsed/>
    <w:qFormat/>
    <w:rsid w:val="00B8236E"/>
    <w:pPr>
      <w:spacing w:line="240" w:lineRule="auto"/>
    </w:pPr>
    <w:rPr>
      <w:sz w:val="20"/>
      <w:szCs w:val="20"/>
    </w:rPr>
  </w:style>
  <w:style w:type="character" w:customStyle="1" w:styleId="CommentTextChar">
    <w:name w:val="Comment Text Char"/>
    <w:basedOn w:val="DefaultParagraphFont"/>
    <w:link w:val="CommentText"/>
    <w:uiPriority w:val="99"/>
    <w:rsid w:val="00B8236E"/>
    <w:rPr>
      <w:sz w:val="20"/>
      <w:szCs w:val="20"/>
    </w:rPr>
  </w:style>
  <w:style w:type="paragraph" w:styleId="CommentSubject">
    <w:name w:val="annotation subject"/>
    <w:basedOn w:val="CommentText"/>
    <w:next w:val="CommentText"/>
    <w:link w:val="CommentSubjectChar"/>
    <w:uiPriority w:val="99"/>
    <w:unhideWhenUsed/>
    <w:rsid w:val="00B8236E"/>
    <w:rPr>
      <w:b/>
      <w:bCs/>
    </w:rPr>
  </w:style>
  <w:style w:type="character" w:customStyle="1" w:styleId="CommentSubjectChar">
    <w:name w:val="Comment Subject Char"/>
    <w:basedOn w:val="CommentTextChar"/>
    <w:link w:val="CommentSubject"/>
    <w:uiPriority w:val="99"/>
    <w:rsid w:val="00B8236E"/>
    <w:rPr>
      <w:b/>
      <w:bCs/>
      <w:sz w:val="20"/>
      <w:szCs w:val="20"/>
    </w:rPr>
  </w:style>
  <w:style w:type="character" w:customStyle="1" w:styleId="NewEmphasis">
    <w:name w:val="NewEmphasis"/>
    <w:basedOn w:val="DefaultParagraphFont"/>
    <w:uiPriority w:val="1"/>
    <w:qFormat/>
    <w:rsid w:val="00B8236E"/>
    <w:rPr>
      <w:rFonts w:asciiTheme="minorHAnsi" w:hAnsiTheme="minorHAnsi" w:cstheme="minorHAnsi"/>
      <w:b/>
      <w:sz w:val="24"/>
      <w:bdr w:val="single" w:sz="2" w:space="0" w:color="auto"/>
    </w:rPr>
  </w:style>
  <w:style w:type="character" w:customStyle="1" w:styleId="textline">
    <w:name w:val="text_line"/>
    <w:basedOn w:val="DefaultParagraphFont"/>
    <w:rsid w:val="00B8236E"/>
  </w:style>
  <w:style w:type="character" w:customStyle="1" w:styleId="highlight">
    <w:name w:val="highlight"/>
    <w:basedOn w:val="DefaultParagraphFont"/>
    <w:rsid w:val="00B8236E"/>
  </w:style>
  <w:style w:type="paragraph" w:customStyle="1" w:styleId="AnalyticsFAKE">
    <w:name w:val="AnalyticsFAKE"/>
    <w:basedOn w:val="Heading4"/>
    <w:link w:val="AnalyticsFAKEChar"/>
    <w:autoRedefine/>
    <w:uiPriority w:val="4"/>
    <w:qFormat/>
    <w:rsid w:val="00B8236E"/>
    <w:rPr>
      <w:color w:val="262626" w:themeColor="text1" w:themeTint="D9"/>
    </w:rPr>
  </w:style>
  <w:style w:type="character" w:customStyle="1" w:styleId="AnalyticsFAKEChar">
    <w:name w:val="AnalyticsFAKE Char"/>
    <w:basedOn w:val="DefaultParagraphFont"/>
    <w:link w:val="AnalyticsFAKE"/>
    <w:uiPriority w:val="4"/>
    <w:rsid w:val="00B8236E"/>
    <w:rPr>
      <w:rFonts w:eastAsiaTheme="majorEastAsia" w:cstheme="majorBidi"/>
      <w:b/>
      <w:iCs/>
      <w:color w:val="262626" w:themeColor="text1" w:themeTint="D9"/>
      <w:sz w:val="26"/>
    </w:rPr>
  </w:style>
  <w:style w:type="character" w:customStyle="1" w:styleId="dt">
    <w:name w:val="dt"/>
    <w:basedOn w:val="DefaultParagraphFont"/>
    <w:rsid w:val="00B8236E"/>
  </w:style>
  <w:style w:type="character" w:customStyle="1" w:styleId="ex-sent">
    <w:name w:val="ex-sent"/>
    <w:basedOn w:val="DefaultParagraphFont"/>
    <w:rsid w:val="00B8236E"/>
  </w:style>
  <w:style w:type="character" w:customStyle="1" w:styleId="mwtsp">
    <w:name w:val="mw_t_sp"/>
    <w:basedOn w:val="DefaultParagraphFont"/>
    <w:rsid w:val="00B8236E"/>
  </w:style>
  <w:style w:type="character" w:customStyle="1" w:styleId="mwtwi">
    <w:name w:val="mw_t_wi"/>
    <w:basedOn w:val="DefaultParagraphFont"/>
    <w:rsid w:val="00B8236E"/>
  </w:style>
  <w:style w:type="character" w:customStyle="1" w:styleId="luna-pos">
    <w:name w:val="luna-pos"/>
    <w:basedOn w:val="DefaultParagraphFont"/>
    <w:rsid w:val="00B8236E"/>
  </w:style>
  <w:style w:type="character" w:customStyle="1" w:styleId="luna-label">
    <w:name w:val="luna-label"/>
    <w:basedOn w:val="DefaultParagraphFont"/>
    <w:rsid w:val="00B8236E"/>
  </w:style>
  <w:style w:type="character" w:customStyle="1" w:styleId="mdash">
    <w:name w:val="mdash"/>
    <w:basedOn w:val="DefaultParagraphFont"/>
    <w:rsid w:val="00B8236E"/>
  </w:style>
  <w:style w:type="character" w:customStyle="1" w:styleId="untext">
    <w:name w:val="untext"/>
    <w:basedOn w:val="DefaultParagraphFont"/>
    <w:rsid w:val="00B8236E"/>
  </w:style>
  <w:style w:type="character" w:customStyle="1" w:styleId="person-popover">
    <w:name w:val="person-popover"/>
    <w:basedOn w:val="DefaultParagraphFont"/>
    <w:rsid w:val="00B8236E"/>
  </w:style>
  <w:style w:type="paragraph" w:customStyle="1" w:styleId="inq-p">
    <w:name w:val="inq-p"/>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B8236E"/>
  </w:style>
  <w:style w:type="character" w:customStyle="1" w:styleId="sr-only">
    <w:name w:val="sr-only"/>
    <w:basedOn w:val="DefaultParagraphFont"/>
    <w:rsid w:val="00B8236E"/>
  </w:style>
  <w:style w:type="paragraph" w:customStyle="1" w:styleId="sc-77igqf-0">
    <w:name w:val="sc-77igqf-0"/>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B8236E"/>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B8236E"/>
  </w:style>
  <w:style w:type="character" w:customStyle="1" w:styleId="brief-paragraph">
    <w:name w:val="brief-paragraph"/>
    <w:basedOn w:val="DefaultParagraphFont"/>
    <w:rsid w:val="00B8236E"/>
  </w:style>
  <w:style w:type="character" w:customStyle="1" w:styleId="brief-title">
    <w:name w:val="brief-title"/>
    <w:basedOn w:val="DefaultParagraphFont"/>
    <w:rsid w:val="00B8236E"/>
  </w:style>
  <w:style w:type="character" w:customStyle="1" w:styleId="c-article-sectiontitle-number">
    <w:name w:val="c-article-section__title-number"/>
    <w:basedOn w:val="DefaultParagraphFont"/>
    <w:rsid w:val="00B8236E"/>
  </w:style>
  <w:style w:type="paragraph" w:customStyle="1" w:styleId="reader-text-blockparagraph">
    <w:name w:val="reader-text-block__paragraph"/>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B8236E"/>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B8236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B8236E"/>
  </w:style>
  <w:style w:type="paragraph" w:customStyle="1" w:styleId="Analyticc">
    <w:name w:val="Analyticc"/>
    <w:link w:val="AnalyticcChar"/>
    <w:autoRedefine/>
    <w:uiPriority w:val="4"/>
    <w:qFormat/>
    <w:rsid w:val="00B8236E"/>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B8236E"/>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B8236E"/>
    <w:rPr>
      <w:rFonts w:ascii="Calibri" w:hAnsi="Calibri" w:cs="Calibri"/>
      <w:b/>
      <w:iCs/>
      <w:sz w:val="24"/>
      <w:u w:val="single"/>
      <w:bdr w:val="single" w:sz="8" w:space="0" w:color="auto"/>
    </w:rPr>
  </w:style>
  <w:style w:type="character" w:customStyle="1" w:styleId="cosearchterm">
    <w:name w:val="co_searchterm"/>
    <w:basedOn w:val="DefaultParagraphFont"/>
    <w:rsid w:val="00B8236E"/>
  </w:style>
  <w:style w:type="character" w:customStyle="1" w:styleId="BalloonTextChar">
    <w:name w:val="Balloon Text Char"/>
    <w:basedOn w:val="DefaultParagraphFont"/>
    <w:link w:val="BalloonText"/>
    <w:uiPriority w:val="99"/>
    <w:rsid w:val="00B8236E"/>
    <w:rPr>
      <w:rFonts w:ascii="Tahoma" w:hAnsi="Tahoma" w:cs="Tahoma"/>
      <w:spacing w:val="6"/>
      <w:sz w:val="16"/>
      <w:szCs w:val="16"/>
    </w:rPr>
  </w:style>
  <w:style w:type="paragraph" w:styleId="BalloonText">
    <w:name w:val="Balloon Text"/>
    <w:basedOn w:val="Normal"/>
    <w:link w:val="BalloonTextChar"/>
    <w:uiPriority w:val="99"/>
    <w:unhideWhenUsed/>
    <w:rsid w:val="00B8236E"/>
    <w:rPr>
      <w:rFonts w:ascii="Tahoma" w:hAnsi="Tahoma" w:cs="Tahoma"/>
      <w:spacing w:val="6"/>
      <w:sz w:val="16"/>
      <w:szCs w:val="16"/>
    </w:rPr>
  </w:style>
  <w:style w:type="character" w:customStyle="1" w:styleId="BalloonTextChar1">
    <w:name w:val="Balloon Text Char1"/>
    <w:basedOn w:val="DefaultParagraphFont"/>
    <w:uiPriority w:val="99"/>
    <w:rsid w:val="00B8236E"/>
    <w:rPr>
      <w:rFonts w:ascii="Times New Roman" w:hAnsi="Times New Roman" w:cs="Times New Roman"/>
      <w:sz w:val="18"/>
      <w:szCs w:val="18"/>
    </w:rPr>
  </w:style>
  <w:style w:type="paragraph" w:customStyle="1" w:styleId="selectionshareable">
    <w:name w:val="selectionshareable"/>
    <w:basedOn w:val="Normal"/>
    <w:uiPriority w:val="99"/>
    <w:qFormat/>
    <w:rsid w:val="00B8236E"/>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B8236E"/>
  </w:style>
  <w:style w:type="paragraph" w:customStyle="1" w:styleId="tiny">
    <w:name w:val="tiny"/>
    <w:next w:val="Normal"/>
    <w:link w:val="tinyChar"/>
    <w:autoRedefine/>
    <w:qFormat/>
    <w:rsid w:val="00B8236E"/>
    <w:pPr>
      <w:spacing w:after="0" w:line="240" w:lineRule="auto"/>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B8236E"/>
    <w:rPr>
      <w:rFonts w:ascii="Times New Roman" w:eastAsia="Malgun Gothic" w:hAnsi="Times New Roman" w:cs="Times New Roman"/>
      <w:sz w:val="12"/>
    </w:rPr>
  </w:style>
  <w:style w:type="paragraph" w:customStyle="1" w:styleId="tx">
    <w:name w:val="tx"/>
    <w:basedOn w:val="Normal"/>
    <w:rsid w:val="00B8236E"/>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B8236E"/>
  </w:style>
  <w:style w:type="paragraph" w:styleId="z-TopofForm">
    <w:name w:val="HTML Top of Form"/>
    <w:basedOn w:val="Normal"/>
    <w:next w:val="Normal"/>
    <w:link w:val="z-TopofFormChar"/>
    <w:hidden/>
    <w:unhideWhenUsed/>
    <w:rsid w:val="00B8236E"/>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B8236E"/>
    <w:rPr>
      <w:rFonts w:eastAsia="Times New Roman"/>
      <w:vanish/>
      <w:szCs w:val="16"/>
    </w:rPr>
  </w:style>
  <w:style w:type="character" w:customStyle="1" w:styleId="icon-text">
    <w:name w:val="icon-text"/>
    <w:basedOn w:val="DefaultParagraphFont"/>
    <w:rsid w:val="00B8236E"/>
  </w:style>
  <w:style w:type="paragraph" w:styleId="z-BottomofForm">
    <w:name w:val="HTML Bottom of Form"/>
    <w:basedOn w:val="Normal"/>
    <w:next w:val="Normal"/>
    <w:link w:val="z-BottomofFormChar"/>
    <w:hidden/>
    <w:unhideWhenUsed/>
    <w:rsid w:val="00B8236E"/>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B8236E"/>
    <w:rPr>
      <w:rFonts w:eastAsia="Times New Roman"/>
      <w:vanish/>
      <w:szCs w:val="16"/>
    </w:rPr>
  </w:style>
  <w:style w:type="paragraph" w:customStyle="1" w:styleId="tx1">
    <w:name w:val="tx1"/>
    <w:basedOn w:val="Normal"/>
    <w:rsid w:val="00B8236E"/>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B8236E"/>
    <w:pPr>
      <w:spacing w:before="100" w:beforeAutospacing="1" w:after="100" w:afterAutospacing="1"/>
    </w:pPr>
    <w:rPr>
      <w:rFonts w:eastAsia="Times New Roman" w:cs="Times New Roman"/>
      <w:sz w:val="24"/>
    </w:rPr>
  </w:style>
  <w:style w:type="character" w:customStyle="1" w:styleId="overlay">
    <w:name w:val="overlay"/>
    <w:basedOn w:val="DefaultParagraphFont"/>
    <w:rsid w:val="00B8236E"/>
  </w:style>
  <w:style w:type="character" w:customStyle="1" w:styleId="copyright">
    <w:name w:val="copyright"/>
    <w:basedOn w:val="DefaultParagraphFont"/>
    <w:rsid w:val="00B8236E"/>
  </w:style>
  <w:style w:type="character" w:customStyle="1" w:styleId="cardtextChar">
    <w:name w:val="card text Char"/>
    <w:basedOn w:val="DefaultParagraphFont"/>
    <w:link w:val="cardtext"/>
    <w:locked/>
    <w:rsid w:val="00B8236E"/>
    <w:rPr>
      <w:rFonts w:ascii="Georgia" w:hAnsi="Georgia"/>
      <w:sz w:val="20"/>
    </w:rPr>
  </w:style>
  <w:style w:type="paragraph" w:customStyle="1" w:styleId="cardtext">
    <w:name w:val="card text"/>
    <w:basedOn w:val="Normal"/>
    <w:link w:val="cardtextChar"/>
    <w:qFormat/>
    <w:rsid w:val="00B8236E"/>
    <w:pPr>
      <w:ind w:left="288" w:right="288"/>
    </w:pPr>
    <w:rPr>
      <w:rFonts w:ascii="Georgia" w:hAnsi="Georgia"/>
      <w:sz w:val="20"/>
    </w:rPr>
  </w:style>
  <w:style w:type="character" w:customStyle="1" w:styleId="cardChar">
    <w:name w:val="card Char"/>
    <w:aliases w:val="Bold Cite Char Char,Speed Cite Char"/>
    <w:locked/>
    <w:rsid w:val="00B8236E"/>
    <w:rPr>
      <w:rFonts w:ascii="Georgia" w:eastAsia="Calibri" w:hAnsi="Georgia" w:cs="Times New Roman"/>
      <w:szCs w:val="20"/>
    </w:rPr>
  </w:style>
  <w:style w:type="character" w:customStyle="1" w:styleId="TagCharCharCharChar">
    <w:name w:val="Tag Char Char Char Char"/>
    <w:basedOn w:val="DefaultParagraphFont"/>
    <w:rsid w:val="00B8236E"/>
    <w:rPr>
      <w:rFonts w:ascii="Calibri" w:hAnsi="Calibri" w:cs="Calibri"/>
      <w:b/>
      <w:sz w:val="24"/>
    </w:rPr>
  </w:style>
  <w:style w:type="paragraph" w:customStyle="1" w:styleId="description">
    <w:name w:val="description"/>
    <w:basedOn w:val="Normal"/>
    <w:qFormat/>
    <w:rsid w:val="00B8236E"/>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B8236E"/>
    <w:rPr>
      <w:rFonts w:ascii="Georgia" w:hAnsi="Georgia"/>
    </w:rPr>
  </w:style>
  <w:style w:type="character" w:customStyle="1" w:styleId="see">
    <w:name w:val="see"/>
    <w:basedOn w:val="DefaultParagraphFont"/>
    <w:rsid w:val="00B8236E"/>
  </w:style>
  <w:style w:type="paragraph" w:customStyle="1" w:styleId="Cards">
    <w:name w:val="Cards"/>
    <w:basedOn w:val="Normal"/>
    <w:link w:val="CardsChar"/>
    <w:qFormat/>
    <w:rsid w:val="00B8236E"/>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B8236E"/>
    <w:pPr>
      <w:spacing w:after="0" w:line="240" w:lineRule="auto"/>
      <w:jc w:val="both"/>
    </w:pPr>
    <w:rPr>
      <w:rFonts w:ascii="Times New Roman" w:eastAsia="Times New Roman" w:hAnsi="Times New Roman" w:cs="Times New Roman"/>
      <w:sz w:val="20"/>
    </w:rPr>
  </w:style>
  <w:style w:type="character" w:customStyle="1" w:styleId="Emphasis2">
    <w:name w:val="Emphasis2"/>
    <w:rsid w:val="00B8236E"/>
    <w:rPr>
      <w:rFonts w:ascii="Franklin Gothic Heavy" w:hAnsi="Franklin Gothic Heavy" w:hint="default"/>
      <w:iCs/>
      <w:u w:val="single"/>
    </w:rPr>
  </w:style>
  <w:style w:type="character" w:customStyle="1" w:styleId="SmallText-New">
    <w:name w:val="Small Text - New"/>
    <w:rsid w:val="00B8236E"/>
    <w:rPr>
      <w:rFonts w:ascii="Arial Narrow" w:hAnsi="Arial Narrow" w:hint="default"/>
      <w:sz w:val="14"/>
    </w:rPr>
  </w:style>
  <w:style w:type="paragraph" w:customStyle="1" w:styleId="BlockTitle">
    <w:name w:val="Block Title"/>
    <w:basedOn w:val="Normal"/>
    <w:next w:val="Normal"/>
    <w:link w:val="BlockTitleChar"/>
    <w:qFormat/>
    <w:rsid w:val="00B8236E"/>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B8236E"/>
    <w:rPr>
      <w:rFonts w:eastAsia="Times New Roman"/>
      <w:b/>
      <w:sz w:val="32"/>
      <w:u w:val="single"/>
    </w:rPr>
  </w:style>
  <w:style w:type="paragraph" w:customStyle="1" w:styleId="evidencetext">
    <w:name w:val="evidence text"/>
    <w:basedOn w:val="Normal"/>
    <w:link w:val="evidencetextChar1"/>
    <w:qFormat/>
    <w:rsid w:val="00B8236E"/>
    <w:pPr>
      <w:ind w:left="432" w:right="432"/>
    </w:pPr>
    <w:rPr>
      <w:color w:val="000000"/>
      <w:lang w:val="x-none" w:eastAsia="x-none"/>
    </w:rPr>
  </w:style>
  <w:style w:type="character" w:customStyle="1" w:styleId="evidencetextChar1">
    <w:name w:val="evidence text Char1"/>
    <w:link w:val="evidencetext"/>
    <w:rsid w:val="00B8236E"/>
    <w:rPr>
      <w:color w:val="000000"/>
      <w:lang w:val="x-none" w:eastAsia="x-none"/>
    </w:rPr>
  </w:style>
  <w:style w:type="paragraph" w:customStyle="1" w:styleId="g-body">
    <w:name w:val="g-body"/>
    <w:basedOn w:val="Normal"/>
    <w:uiPriority w:val="99"/>
    <w:qFormat/>
    <w:rsid w:val="00B8236E"/>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B8236E"/>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B8236E"/>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B8236E"/>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B8236E"/>
    <w:pPr>
      <w:spacing w:before="100" w:beforeAutospacing="1" w:after="100" w:afterAutospacing="1"/>
    </w:pPr>
    <w:rPr>
      <w:rFonts w:eastAsia="Times New Roman" w:cs="Times New Roman"/>
      <w:sz w:val="24"/>
    </w:rPr>
  </w:style>
  <w:style w:type="character" w:customStyle="1" w:styleId="source">
    <w:name w:val="source"/>
    <w:basedOn w:val="DefaultParagraphFont"/>
    <w:rsid w:val="00B8236E"/>
  </w:style>
  <w:style w:type="character" w:customStyle="1" w:styleId="pmterms1">
    <w:name w:val="pmterms1"/>
    <w:basedOn w:val="DefaultParagraphFont"/>
    <w:rsid w:val="00B8236E"/>
  </w:style>
  <w:style w:type="character" w:customStyle="1" w:styleId="Style1Char1">
    <w:name w:val="Style1 Char1"/>
    <w:basedOn w:val="DefaultParagraphFont"/>
    <w:rsid w:val="00B8236E"/>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B8236E"/>
    <w:rPr>
      <w:rFonts w:eastAsia="Times New Roman"/>
      <w:sz w:val="20"/>
      <w:u w:val="single"/>
    </w:rPr>
  </w:style>
  <w:style w:type="character" w:customStyle="1" w:styleId="BoldUnderline">
    <w:name w:val="BoldUnderline"/>
    <w:uiPriority w:val="1"/>
    <w:qFormat/>
    <w:rsid w:val="00B8236E"/>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B8236E"/>
  </w:style>
  <w:style w:type="paragraph" w:customStyle="1" w:styleId="BreakTag">
    <w:name w:val="Break Tag"/>
    <w:basedOn w:val="Normal"/>
    <w:autoRedefine/>
    <w:uiPriority w:val="4"/>
    <w:qFormat/>
    <w:rsid w:val="00B8236E"/>
    <w:pPr>
      <w:spacing w:before="240"/>
    </w:pPr>
    <w:rPr>
      <w:b/>
      <w:sz w:val="26"/>
    </w:rPr>
  </w:style>
  <w:style w:type="character" w:customStyle="1" w:styleId="m-5498913268213319940gmail-styleunderline">
    <w:name w:val="m_-5498913268213319940gmail-styleunderline"/>
    <w:basedOn w:val="DefaultParagraphFont"/>
    <w:rsid w:val="00B8236E"/>
  </w:style>
  <w:style w:type="character" w:customStyle="1" w:styleId="StyleBold">
    <w:name w:val="Style Bold"/>
    <w:basedOn w:val="DefaultParagraphFont"/>
    <w:uiPriority w:val="9"/>
    <w:qFormat/>
    <w:rsid w:val="00B8236E"/>
    <w:rPr>
      <w:b/>
      <w:bCs/>
    </w:rPr>
  </w:style>
  <w:style w:type="character" w:customStyle="1" w:styleId="DebateUnderline">
    <w:name w:val="Debate Underline"/>
    <w:qFormat/>
    <w:rsid w:val="00B8236E"/>
    <w:rPr>
      <w:rFonts w:ascii="Times New Roman" w:hAnsi="Times New Roman"/>
      <w:sz w:val="24"/>
      <w:u w:val="thick"/>
    </w:rPr>
  </w:style>
  <w:style w:type="paragraph" w:customStyle="1" w:styleId="Normal20pt">
    <w:name w:val="Normal  + 20 pt"/>
    <w:basedOn w:val="Normal"/>
    <w:uiPriority w:val="6"/>
    <w:qFormat/>
    <w:rsid w:val="00B8236E"/>
    <w:rPr>
      <w:b/>
      <w:bCs/>
      <w:u w:val="single"/>
    </w:rPr>
  </w:style>
  <w:style w:type="character" w:customStyle="1" w:styleId="UnderlineBold">
    <w:name w:val="Underline + Bold"/>
    <w:uiPriority w:val="1"/>
    <w:qFormat/>
    <w:rsid w:val="00B8236E"/>
    <w:rPr>
      <w:rFonts w:ascii="Georgia" w:hAnsi="Georgia" w:hint="default"/>
      <w:b/>
      <w:bCs w:val="0"/>
      <w:sz w:val="24"/>
      <w:u w:val="single"/>
    </w:rPr>
  </w:style>
  <w:style w:type="paragraph" w:customStyle="1" w:styleId="js-tweet-text">
    <w:name w:val="js-tweet-text"/>
    <w:basedOn w:val="Normal"/>
    <w:uiPriority w:val="99"/>
    <w:qFormat/>
    <w:rsid w:val="00B8236E"/>
    <w:pPr>
      <w:spacing w:before="100" w:beforeAutospacing="1" w:after="100" w:afterAutospacing="1"/>
    </w:pPr>
    <w:rPr>
      <w:sz w:val="24"/>
    </w:rPr>
  </w:style>
  <w:style w:type="character" w:customStyle="1" w:styleId="NothingChar">
    <w:name w:val="Nothing Char"/>
    <w:basedOn w:val="DefaultParagraphFont"/>
    <w:link w:val="Nothing"/>
    <w:qFormat/>
    <w:locked/>
    <w:rsid w:val="00B8236E"/>
    <w:rPr>
      <w:rFonts w:ascii="Times New Roman" w:eastAsia="Times New Roman" w:hAnsi="Times New Roman" w:cs="Times New Roman"/>
      <w:sz w:val="20"/>
    </w:rPr>
  </w:style>
  <w:style w:type="character" w:customStyle="1" w:styleId="SmalltextChar">
    <w:name w:val="Small text Char"/>
    <w:aliases w:val="Quote1 Char1,Quote111 Char1,Quote21 Char1,Quote3 Char1,Quote4 Char1"/>
    <w:basedOn w:val="DefaultParagraphFont"/>
    <w:link w:val="Smalltext"/>
    <w:locked/>
    <w:rsid w:val="00B8236E"/>
    <w:rPr>
      <w:rFonts w:ascii="Georgia" w:eastAsia="MS Mincho" w:hAnsi="Georgia"/>
      <w:sz w:val="16"/>
    </w:rPr>
  </w:style>
  <w:style w:type="paragraph" w:customStyle="1" w:styleId="Smalltext">
    <w:name w:val="Small text"/>
    <w:aliases w:val="Quote11,Quote4,Quote111"/>
    <w:basedOn w:val="Normal"/>
    <w:link w:val="SmalltextChar"/>
    <w:qFormat/>
    <w:rsid w:val="00B8236E"/>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B8236E"/>
    <w:rPr>
      <w:b/>
      <w:sz w:val="24"/>
      <w:szCs w:val="20"/>
    </w:rPr>
  </w:style>
  <w:style w:type="character" w:customStyle="1" w:styleId="CardsChar">
    <w:name w:val="Cards Char"/>
    <w:basedOn w:val="DefaultParagraphFont"/>
    <w:link w:val="Cards"/>
    <w:locked/>
    <w:rsid w:val="00B8236E"/>
    <w:rPr>
      <w:rFonts w:eastAsia="Times New Roman"/>
      <w:sz w:val="20"/>
      <w:szCs w:val="20"/>
    </w:rPr>
  </w:style>
  <w:style w:type="character" w:customStyle="1" w:styleId="CitesChar">
    <w:name w:val="Cites Char"/>
    <w:basedOn w:val="DefaultParagraphFont"/>
    <w:link w:val="Cites"/>
    <w:locked/>
    <w:rsid w:val="00B8236E"/>
    <w:rPr>
      <w:rFonts w:ascii="Times New Roman" w:eastAsia="Times New Roman" w:hAnsi="Times New Roman" w:cs="Times New Roman"/>
      <w:sz w:val="20"/>
    </w:rPr>
  </w:style>
  <w:style w:type="paragraph" w:customStyle="1" w:styleId="Cites">
    <w:name w:val="Cites"/>
    <w:next w:val="Normal"/>
    <w:link w:val="CitesChar"/>
    <w:qFormat/>
    <w:rsid w:val="00B8236E"/>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B8236E"/>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B8236E"/>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B8236E"/>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B8236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B8236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B8236E"/>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B8236E"/>
    <w:pPr>
      <w:spacing w:before="100" w:beforeAutospacing="1" w:after="100" w:afterAutospacing="1"/>
    </w:pPr>
    <w:rPr>
      <w:sz w:val="24"/>
    </w:rPr>
  </w:style>
  <w:style w:type="paragraph" w:customStyle="1" w:styleId="style40">
    <w:name w:val="style4"/>
    <w:basedOn w:val="Normal"/>
    <w:uiPriority w:val="99"/>
    <w:qFormat/>
    <w:rsid w:val="00B8236E"/>
    <w:pPr>
      <w:spacing w:before="100" w:beforeAutospacing="1" w:after="100" w:afterAutospacing="1"/>
    </w:pPr>
    <w:rPr>
      <w:sz w:val="24"/>
    </w:rPr>
  </w:style>
  <w:style w:type="paragraph" w:customStyle="1" w:styleId="speech">
    <w:name w:val="speech"/>
    <w:basedOn w:val="Normal"/>
    <w:uiPriority w:val="99"/>
    <w:qFormat/>
    <w:rsid w:val="00B8236E"/>
    <w:pPr>
      <w:spacing w:before="100" w:beforeAutospacing="1" w:after="100" w:afterAutospacing="1"/>
    </w:pPr>
    <w:rPr>
      <w:sz w:val="24"/>
    </w:rPr>
  </w:style>
  <w:style w:type="character" w:customStyle="1" w:styleId="TitleChar2">
    <w:name w:val="Title Char2"/>
    <w:basedOn w:val="DefaultParagraphFont"/>
    <w:uiPriority w:val="5"/>
    <w:qFormat/>
    <w:locked/>
    <w:rsid w:val="00B8236E"/>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B8236E"/>
  </w:style>
  <w:style w:type="character" w:customStyle="1" w:styleId="StyleDate">
    <w:name w:val="Style Date"/>
    <w:aliases w:val="Author"/>
    <w:basedOn w:val="DefaultParagraphFont"/>
    <w:qFormat/>
    <w:rsid w:val="00B8236E"/>
    <w:rPr>
      <w:rFonts w:ascii="Georgia" w:hAnsi="Georgia" w:cs="Times New Roman" w:hint="default"/>
      <w:b/>
      <w:bCs w:val="0"/>
      <w:sz w:val="24"/>
      <w:u w:val="single"/>
    </w:rPr>
  </w:style>
  <w:style w:type="character" w:customStyle="1" w:styleId="blue">
    <w:name w:val="blue"/>
    <w:basedOn w:val="DefaultParagraphFont"/>
    <w:rsid w:val="00B8236E"/>
  </w:style>
  <w:style w:type="character" w:customStyle="1" w:styleId="verdana">
    <w:name w:val="verdana"/>
    <w:basedOn w:val="DefaultParagraphFont"/>
    <w:rsid w:val="00B8236E"/>
  </w:style>
  <w:style w:type="character" w:customStyle="1" w:styleId="hit">
    <w:name w:val="hit"/>
    <w:basedOn w:val="DefaultParagraphFont"/>
    <w:rsid w:val="00B8236E"/>
  </w:style>
  <w:style w:type="character" w:customStyle="1" w:styleId="term">
    <w:name w:val="term"/>
    <w:basedOn w:val="DefaultParagraphFont"/>
    <w:rsid w:val="00B8236E"/>
  </w:style>
  <w:style w:type="character" w:customStyle="1" w:styleId="italic">
    <w:name w:val="italic"/>
    <w:basedOn w:val="DefaultParagraphFont"/>
    <w:rsid w:val="00B8236E"/>
  </w:style>
  <w:style w:type="character" w:customStyle="1" w:styleId="CardsFont12pt0">
    <w:name w:val="Cards + Font 12pt"/>
    <w:basedOn w:val="CardsChar"/>
    <w:uiPriority w:val="1"/>
    <w:rsid w:val="00B8236E"/>
    <w:rPr>
      <w:rFonts w:eastAsia="Calibri"/>
      <w:sz w:val="24"/>
      <w:szCs w:val="20"/>
      <w:u w:val="single"/>
    </w:rPr>
  </w:style>
  <w:style w:type="character" w:customStyle="1" w:styleId="CardsHighlight">
    <w:name w:val="Cards Highlight"/>
    <w:basedOn w:val="DefaultParagraphFont"/>
    <w:uiPriority w:val="1"/>
    <w:qFormat/>
    <w:rsid w:val="00B8236E"/>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B8236E"/>
    <w:rPr>
      <w:u w:val="thick"/>
    </w:rPr>
  </w:style>
  <w:style w:type="character" w:customStyle="1" w:styleId="UL-None">
    <w:name w:val="UL-None"/>
    <w:basedOn w:val="DefaultParagraphFont"/>
    <w:rsid w:val="00B8236E"/>
    <w:rPr>
      <w:strike w:val="0"/>
      <w:dstrike w:val="0"/>
      <w:u w:val="none"/>
      <w:effect w:val="none"/>
    </w:rPr>
  </w:style>
  <w:style w:type="character" w:customStyle="1" w:styleId="highlightedsearchterm">
    <w:name w:val="highlightedsearchterm"/>
    <w:basedOn w:val="DefaultParagraphFont"/>
    <w:rsid w:val="00B8236E"/>
  </w:style>
  <w:style w:type="character" w:customStyle="1" w:styleId="gl">
    <w:name w:val="gl"/>
    <w:basedOn w:val="DefaultParagraphFont"/>
    <w:rsid w:val="00B8236E"/>
  </w:style>
  <w:style w:type="character" w:customStyle="1" w:styleId="CardTextChar0">
    <w:name w:val="Card Text Char"/>
    <w:locked/>
    <w:rsid w:val="00B8236E"/>
    <w:rPr>
      <w:rFonts w:ascii="Times New Roman" w:eastAsia="Cambria" w:hAnsi="Times New Roman" w:cs="Times New Roman" w:hint="default"/>
      <w:kern w:val="2"/>
      <w:sz w:val="24"/>
      <w:szCs w:val="24"/>
    </w:rPr>
  </w:style>
  <w:style w:type="character" w:customStyle="1" w:styleId="qu730rj69h">
    <w:name w:val="qu730rj69h"/>
    <w:basedOn w:val="DefaultParagraphFont"/>
    <w:rsid w:val="00B8236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B8236E"/>
    <w:rPr>
      <w:b/>
      <w:bCs/>
      <w:strike w:val="0"/>
      <w:dstrike w:val="0"/>
      <w:sz w:val="26"/>
      <w:u w:val="none"/>
      <w:effect w:val="none"/>
    </w:rPr>
  </w:style>
  <w:style w:type="paragraph" w:customStyle="1" w:styleId="optext">
    <w:name w:val="optext"/>
    <w:basedOn w:val="Normal"/>
    <w:uiPriority w:val="99"/>
    <w:qFormat/>
    <w:rsid w:val="00B8236E"/>
    <w:pPr>
      <w:spacing w:before="100" w:beforeAutospacing="1" w:after="100" w:afterAutospacing="1"/>
    </w:pPr>
    <w:rPr>
      <w:sz w:val="24"/>
    </w:rPr>
  </w:style>
  <w:style w:type="character" w:customStyle="1" w:styleId="lmy74qr12z">
    <w:name w:val="lmy74qr12z"/>
    <w:basedOn w:val="DefaultParagraphFont"/>
    <w:rsid w:val="00B8236E"/>
  </w:style>
  <w:style w:type="paragraph" w:customStyle="1" w:styleId="Tag2">
    <w:name w:val="Tag2"/>
    <w:basedOn w:val="Normal"/>
    <w:qFormat/>
    <w:rsid w:val="00B8236E"/>
    <w:rPr>
      <w:b/>
      <w:sz w:val="20"/>
    </w:rPr>
  </w:style>
  <w:style w:type="character" w:customStyle="1" w:styleId="icr880">
    <w:name w:val="icr880"/>
    <w:basedOn w:val="DefaultParagraphFont"/>
    <w:rsid w:val="00B8236E"/>
  </w:style>
  <w:style w:type="character" w:customStyle="1" w:styleId="hx23q54">
    <w:name w:val="hx23q54"/>
    <w:basedOn w:val="DefaultParagraphFont"/>
    <w:rsid w:val="00B8236E"/>
  </w:style>
  <w:style w:type="character" w:customStyle="1" w:styleId="Style4Char">
    <w:name w:val="Style4 Char"/>
    <w:link w:val="Style4"/>
    <w:rsid w:val="00B8236E"/>
    <w:rPr>
      <w:rFonts w:ascii="Times New Roman" w:eastAsia="Times New Roman" w:hAnsi="Times New Roman" w:cs="Times New Roman"/>
      <w:sz w:val="20"/>
      <w:u w:val="single"/>
    </w:rPr>
  </w:style>
  <w:style w:type="paragraph" w:customStyle="1" w:styleId="teaserpermalink">
    <w:name w:val="teaser_permalink"/>
    <w:basedOn w:val="Normal"/>
    <w:qFormat/>
    <w:rsid w:val="00B8236E"/>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B823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8236E"/>
    <w:rPr>
      <w:rFonts w:ascii="Arial bold" w:hAnsi="Arial bold"/>
      <w:b/>
      <w:caps/>
      <w:sz w:val="32"/>
      <w:u w:val="single"/>
    </w:rPr>
  </w:style>
  <w:style w:type="character" w:customStyle="1" w:styleId="m-5348258726587825636gmail-style13ptbold">
    <w:name w:val="m_-5348258726587825636gmail-style13ptbold"/>
    <w:basedOn w:val="DefaultParagraphFont"/>
    <w:rsid w:val="00B8236E"/>
  </w:style>
  <w:style w:type="character" w:customStyle="1" w:styleId="m-5348258726587825636gmail-styleunderline">
    <w:name w:val="m_-5348258726587825636gmail-styleunderline"/>
    <w:basedOn w:val="DefaultParagraphFont"/>
    <w:rsid w:val="00B8236E"/>
  </w:style>
  <w:style w:type="character" w:customStyle="1" w:styleId="storyheadline">
    <w:name w:val="story__headline"/>
    <w:basedOn w:val="DefaultParagraphFont"/>
    <w:rsid w:val="00B8236E"/>
  </w:style>
  <w:style w:type="character" w:customStyle="1" w:styleId="c-controlbutton-text">
    <w:name w:val="c-control__button-text"/>
    <w:basedOn w:val="DefaultParagraphFont"/>
    <w:rsid w:val="00B8236E"/>
  </w:style>
  <w:style w:type="character" w:customStyle="1" w:styleId="c-controllabel">
    <w:name w:val="c-control__label"/>
    <w:basedOn w:val="DefaultParagraphFont"/>
    <w:rsid w:val="00B8236E"/>
  </w:style>
  <w:style w:type="character" w:customStyle="1" w:styleId="c-label">
    <w:name w:val="c-label"/>
    <w:basedOn w:val="DefaultParagraphFont"/>
    <w:rsid w:val="00B8236E"/>
  </w:style>
  <w:style w:type="paragraph" w:customStyle="1" w:styleId="article-spotlight">
    <w:name w:val="article-spotlight"/>
    <w:basedOn w:val="Normal"/>
    <w:rsid w:val="00B8236E"/>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B8236E"/>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B8236E"/>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B8236E"/>
  </w:style>
  <w:style w:type="paragraph" w:customStyle="1" w:styleId="c-article-bodytext">
    <w:name w:val="c-article-body__text"/>
    <w:basedOn w:val="Normal"/>
    <w:rsid w:val="00B8236E"/>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B8236E"/>
  </w:style>
  <w:style w:type="character" w:customStyle="1" w:styleId="gc-legenditemtext">
    <w:name w:val="gc-legend_item_text"/>
    <w:basedOn w:val="DefaultParagraphFont"/>
    <w:rsid w:val="00B8236E"/>
  </w:style>
  <w:style w:type="character" w:customStyle="1" w:styleId="c-article-correctiontype">
    <w:name w:val="c-article-correction__type"/>
    <w:basedOn w:val="DefaultParagraphFont"/>
    <w:rsid w:val="00B8236E"/>
  </w:style>
  <w:style w:type="character" w:customStyle="1" w:styleId="c-follow-authorsmessage">
    <w:name w:val="c-follow-authors__message"/>
    <w:basedOn w:val="DefaultParagraphFont"/>
    <w:rsid w:val="00B8236E"/>
  </w:style>
  <w:style w:type="character" w:customStyle="1" w:styleId="c-follow-authorslinks">
    <w:name w:val="c-follow-authors__links"/>
    <w:basedOn w:val="DefaultParagraphFont"/>
    <w:rsid w:val="00B8236E"/>
  </w:style>
  <w:style w:type="character" w:customStyle="1" w:styleId="c-indicator-icon">
    <w:name w:val="c-indicator-icon"/>
    <w:basedOn w:val="DefaultParagraphFont"/>
    <w:rsid w:val="00B8236E"/>
  </w:style>
  <w:style w:type="character" w:customStyle="1" w:styleId="c-article-actiontext">
    <w:name w:val="c-article-action__text"/>
    <w:basedOn w:val="DefaultParagraphFont"/>
    <w:rsid w:val="00B8236E"/>
  </w:style>
  <w:style w:type="paragraph" w:customStyle="1" w:styleId="c-article-listheading">
    <w:name w:val="c-article-list__heading"/>
    <w:basedOn w:val="Normal"/>
    <w:rsid w:val="00B8236E"/>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B8236E"/>
  </w:style>
  <w:style w:type="character" w:customStyle="1" w:styleId="c-article-listlink-text">
    <w:name w:val="c-article-list__link-text"/>
    <w:basedOn w:val="DefaultParagraphFont"/>
    <w:rsid w:val="00B8236E"/>
  </w:style>
  <w:style w:type="character" w:customStyle="1" w:styleId="o-video-time">
    <w:name w:val="o-video-time"/>
    <w:basedOn w:val="DefaultParagraphFont"/>
    <w:rsid w:val="00B8236E"/>
  </w:style>
  <w:style w:type="character" w:customStyle="1" w:styleId="o-cardhedduration">
    <w:name w:val="o-card__hed__duration"/>
    <w:basedOn w:val="DefaultParagraphFont"/>
    <w:rsid w:val="00B8236E"/>
  </w:style>
  <w:style w:type="paragraph" w:customStyle="1" w:styleId="c-footer-textcopyright">
    <w:name w:val="c-footer-text__copyright"/>
    <w:basedOn w:val="Normal"/>
    <w:rsid w:val="00B8236E"/>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B8236E"/>
    <w:rPr>
      <w:rFonts w:eastAsia="Times New Roman" w:cs="Times New Roman"/>
      <w:i/>
      <w:iCs/>
      <w:sz w:val="24"/>
    </w:rPr>
  </w:style>
  <w:style w:type="character" w:customStyle="1" w:styleId="HTMLAddressChar">
    <w:name w:val="HTML Address Char"/>
    <w:basedOn w:val="DefaultParagraphFont"/>
    <w:link w:val="HTMLAddress"/>
    <w:uiPriority w:val="99"/>
    <w:rsid w:val="00B8236E"/>
    <w:rPr>
      <w:rFonts w:eastAsia="Times New Roman" w:cs="Times New Roman"/>
      <w:i/>
      <w:iCs/>
      <w:sz w:val="24"/>
    </w:rPr>
  </w:style>
  <w:style w:type="paragraph" w:customStyle="1" w:styleId="c-footer-textpublisher">
    <w:name w:val="c-footer-text__publisher"/>
    <w:basedOn w:val="Normal"/>
    <w:rsid w:val="00B8236E"/>
    <w:pPr>
      <w:spacing w:before="100" w:beforeAutospacing="1" w:after="100" w:afterAutospacing="1"/>
    </w:pPr>
    <w:rPr>
      <w:rFonts w:eastAsia="Times New Roman" w:cs="Times New Roman"/>
      <w:sz w:val="24"/>
    </w:rPr>
  </w:style>
  <w:style w:type="character" w:customStyle="1" w:styleId="Style11pt">
    <w:name w:val="Style 11 pt"/>
    <w:rsid w:val="00B8236E"/>
    <w:rPr>
      <w:sz w:val="20"/>
    </w:rPr>
  </w:style>
  <w:style w:type="character" w:customStyle="1" w:styleId="StyleStyle4CharTimesNewRoman11pt">
    <w:name w:val="Style Style4 Char + Times New Roman 11 pt"/>
    <w:rsid w:val="00B8236E"/>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B8236E"/>
    <w:pPr>
      <w:keepNext/>
      <w:keepLines/>
    </w:pPr>
    <w:rPr>
      <w:rFonts w:eastAsia="Calibri"/>
      <w:b/>
      <w:sz w:val="24"/>
    </w:rPr>
  </w:style>
  <w:style w:type="character" w:customStyle="1" w:styleId="TagtemplateChar">
    <w:name w:val="Tagtemplate Char"/>
    <w:link w:val="Tagtemplate"/>
    <w:rsid w:val="00B8236E"/>
    <w:rPr>
      <w:rFonts w:eastAsia="Calibri"/>
      <w:b/>
      <w:sz w:val="24"/>
    </w:rPr>
  </w:style>
  <w:style w:type="character" w:customStyle="1" w:styleId="UnresolvedMention1">
    <w:name w:val="Unresolved Mention1"/>
    <w:basedOn w:val="DefaultParagraphFont"/>
    <w:uiPriority w:val="99"/>
    <w:unhideWhenUsed/>
    <w:rsid w:val="00B8236E"/>
    <w:rPr>
      <w:color w:val="605E5C"/>
      <w:shd w:val="clear" w:color="auto" w:fill="E1DFDD"/>
    </w:rPr>
  </w:style>
  <w:style w:type="character" w:styleId="PageNumber">
    <w:name w:val="page number"/>
    <w:aliases w:val="card ununderlined"/>
    <w:basedOn w:val="DefaultParagraphFont"/>
    <w:uiPriority w:val="99"/>
    <w:unhideWhenUsed/>
    <w:rsid w:val="00B8236E"/>
  </w:style>
  <w:style w:type="character" w:customStyle="1" w:styleId="tl8wme">
    <w:name w:val="tl8wme"/>
    <w:basedOn w:val="DefaultParagraphFont"/>
    <w:rsid w:val="00B8236E"/>
  </w:style>
  <w:style w:type="character" w:customStyle="1" w:styleId="ur">
    <w:name w:val="ur"/>
    <w:basedOn w:val="DefaultParagraphFont"/>
    <w:rsid w:val="00B8236E"/>
  </w:style>
  <w:style w:type="character" w:customStyle="1" w:styleId="vpqmgb">
    <w:name w:val="vpqmgb"/>
    <w:basedOn w:val="DefaultParagraphFont"/>
    <w:rsid w:val="00B8236E"/>
  </w:style>
  <w:style w:type="character" w:customStyle="1" w:styleId="sv">
    <w:name w:val="sv"/>
    <w:basedOn w:val="DefaultParagraphFont"/>
    <w:rsid w:val="00B8236E"/>
  </w:style>
  <w:style w:type="paragraph" w:customStyle="1" w:styleId="Underline2">
    <w:name w:val="Underline2"/>
    <w:basedOn w:val="Normal"/>
    <w:link w:val="Underline2Char"/>
    <w:uiPriority w:val="4"/>
    <w:qFormat/>
    <w:rsid w:val="00B8236E"/>
    <w:rPr>
      <w:rFonts w:eastAsia="Calibri" w:cs="Times New Roman"/>
      <w:u w:val="single"/>
    </w:rPr>
  </w:style>
  <w:style w:type="character" w:customStyle="1" w:styleId="Underline2Char">
    <w:name w:val="Underline2 Char"/>
    <w:link w:val="Underline2"/>
    <w:uiPriority w:val="4"/>
    <w:rsid w:val="00B8236E"/>
    <w:rPr>
      <w:rFonts w:eastAsia="Calibri" w:cs="Times New Roman"/>
      <w:u w:val="single"/>
    </w:rPr>
  </w:style>
  <w:style w:type="character" w:customStyle="1" w:styleId="Mention1">
    <w:name w:val="Mention1"/>
    <w:basedOn w:val="DefaultParagraphFont"/>
    <w:uiPriority w:val="99"/>
    <w:semiHidden/>
    <w:unhideWhenUsed/>
    <w:rsid w:val="00B8236E"/>
    <w:rPr>
      <w:color w:val="2B579A"/>
      <w:shd w:val="clear" w:color="auto" w:fill="E6E6E6"/>
    </w:rPr>
  </w:style>
  <w:style w:type="character" w:customStyle="1" w:styleId="UnresolvedMention2">
    <w:name w:val="Unresolved Mention2"/>
    <w:basedOn w:val="DefaultParagraphFont"/>
    <w:uiPriority w:val="99"/>
    <w:unhideWhenUsed/>
    <w:rsid w:val="00B8236E"/>
    <w:rPr>
      <w:color w:val="808080"/>
      <w:shd w:val="clear" w:color="auto" w:fill="E6E6E6"/>
    </w:rPr>
  </w:style>
  <w:style w:type="character" w:customStyle="1" w:styleId="Style1Char">
    <w:name w:val="Style1 Char"/>
    <w:rsid w:val="00B8236E"/>
    <w:rPr>
      <w:rFonts w:ascii="Times New Roman" w:eastAsia="SimSun" w:hAnsi="Times New Roman" w:cs="Times New Roman"/>
      <w:sz w:val="20"/>
      <w:szCs w:val="24"/>
      <w:u w:val="single"/>
      <w:lang w:eastAsia="zh-CN"/>
    </w:rPr>
  </w:style>
  <w:style w:type="character" w:customStyle="1" w:styleId="Styleunderline11pt">
    <w:name w:val="Style underline + 11 pt"/>
    <w:rsid w:val="00B8236E"/>
    <w:rPr>
      <w:rFonts w:ascii="Times New Roman" w:hAnsi="Times New Roman"/>
      <w:sz w:val="20"/>
      <w:u w:val="single"/>
    </w:rPr>
  </w:style>
  <w:style w:type="paragraph" w:customStyle="1" w:styleId="Stylecard11pt">
    <w:name w:val="Style card + 11 pt"/>
    <w:basedOn w:val="Normal"/>
    <w:link w:val="Stylecard11ptChar"/>
    <w:qFormat/>
    <w:rsid w:val="00B8236E"/>
    <w:pPr>
      <w:ind w:left="288" w:right="288"/>
    </w:pPr>
    <w:rPr>
      <w:rFonts w:eastAsia="SimSun"/>
      <w:lang w:eastAsia="zh-CN"/>
    </w:rPr>
  </w:style>
  <w:style w:type="character" w:customStyle="1" w:styleId="Stylecard11ptChar">
    <w:name w:val="Style card + 11 pt Char"/>
    <w:link w:val="Stylecard11pt"/>
    <w:rsid w:val="00B8236E"/>
    <w:rPr>
      <w:rFonts w:eastAsia="SimSun"/>
      <w:lang w:eastAsia="zh-CN"/>
    </w:rPr>
  </w:style>
  <w:style w:type="paragraph" w:customStyle="1" w:styleId="Minimize">
    <w:name w:val="Minimize"/>
    <w:basedOn w:val="Normal"/>
    <w:next w:val="Normal"/>
    <w:link w:val="MinimizeChar"/>
    <w:qFormat/>
    <w:rsid w:val="00B8236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B8236E"/>
    <w:rPr>
      <w:color w:val="000000"/>
      <w:sz w:val="12"/>
      <w:szCs w:val="20"/>
    </w:rPr>
  </w:style>
  <w:style w:type="character" w:customStyle="1" w:styleId="byline">
    <w:name w:val="byline"/>
    <w:basedOn w:val="DefaultParagraphFont"/>
    <w:rsid w:val="00B8236E"/>
  </w:style>
  <w:style w:type="paragraph" w:customStyle="1" w:styleId="StyleStyle411pt">
    <w:name w:val="Style Style4 + 11 pt"/>
    <w:basedOn w:val="Normal"/>
    <w:link w:val="StyleStyle411ptChar"/>
    <w:qFormat/>
    <w:rsid w:val="00B8236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B8236E"/>
    <w:rPr>
      <w:rFonts w:eastAsia="Times New Roman"/>
      <w:u w:val="single"/>
    </w:rPr>
  </w:style>
  <w:style w:type="character" w:customStyle="1" w:styleId="Style11ptUnderline">
    <w:name w:val="Style 11 pt Underline"/>
    <w:rsid w:val="00B8236E"/>
    <w:rPr>
      <w:sz w:val="20"/>
      <w:u w:val="single"/>
    </w:rPr>
  </w:style>
  <w:style w:type="character" w:customStyle="1" w:styleId="Style11ptBoldUnderline">
    <w:name w:val="Style 11 pt Bold Underline"/>
    <w:rsid w:val="00B8236E"/>
    <w:rPr>
      <w:b/>
      <w:bCs/>
      <w:sz w:val="20"/>
      <w:u w:val="single"/>
    </w:rPr>
  </w:style>
  <w:style w:type="paragraph" w:customStyle="1" w:styleId="StyleStyle411ptBold">
    <w:name w:val="Style Style4 + 11 pt Bold"/>
    <w:basedOn w:val="Normal"/>
    <w:link w:val="StyleStyle411ptBoldChar"/>
    <w:qFormat/>
    <w:rsid w:val="00B8236E"/>
    <w:rPr>
      <w:rFonts w:eastAsia="Times New Roman"/>
      <w:b/>
      <w:bCs/>
      <w:u w:val="single"/>
    </w:rPr>
  </w:style>
  <w:style w:type="character" w:customStyle="1" w:styleId="StyleStyle411ptBoldChar">
    <w:name w:val="Style Style4 + 11 pt Bold Char"/>
    <w:basedOn w:val="DefaultParagraphFont"/>
    <w:link w:val="StyleStyle411ptBold"/>
    <w:rsid w:val="00B8236E"/>
    <w:rPr>
      <w:rFonts w:eastAsia="Times New Roman"/>
      <w:b/>
      <w:bCs/>
      <w:u w:val="single"/>
    </w:rPr>
  </w:style>
  <w:style w:type="character" w:customStyle="1" w:styleId="hilite1">
    <w:name w:val="hilite1"/>
    <w:basedOn w:val="DefaultParagraphFont"/>
    <w:rsid w:val="00B8236E"/>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B8236E"/>
    <w:rPr>
      <w:rFonts w:eastAsia="Times New Roman"/>
      <w:b/>
      <w:szCs w:val="20"/>
    </w:rPr>
  </w:style>
  <w:style w:type="character" w:customStyle="1" w:styleId="NormaltagChar">
    <w:name w:val="Normal tag Char"/>
    <w:basedOn w:val="DefaultParagraphFont"/>
    <w:link w:val="Normaltag"/>
    <w:locked/>
    <w:rsid w:val="00B8236E"/>
    <w:rPr>
      <w:rFonts w:eastAsia="Times New Roman"/>
      <w:b/>
      <w:szCs w:val="20"/>
    </w:rPr>
  </w:style>
  <w:style w:type="paragraph" w:customStyle="1" w:styleId="cites0">
    <w:name w:val="cites"/>
    <w:link w:val="Heading1Char3"/>
    <w:autoRedefine/>
    <w:qFormat/>
    <w:rsid w:val="00B8236E"/>
    <w:pPr>
      <w:spacing w:after="0" w:line="240" w:lineRule="auto"/>
      <w:contextualSpacing/>
    </w:pPr>
    <w:rPr>
      <w:rFonts w:ascii="Times New Roman" w:eastAsia="Malgun Gothic" w:hAnsi="Times New Roman" w:cs="Times New Roman"/>
      <w:b/>
      <w:sz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B8236E"/>
    <w:rPr>
      <w:rFonts w:ascii="Times New Roman" w:eastAsia="Malgun Gothic" w:hAnsi="Times New Roman" w:cs="Times New Roman"/>
      <w:b/>
      <w:sz w:val="24"/>
      <w:u w:val="single"/>
    </w:rPr>
  </w:style>
  <w:style w:type="character" w:customStyle="1" w:styleId="CitesChar2">
    <w:name w:val="Cites Char2"/>
    <w:rsid w:val="00B8236E"/>
    <w:rPr>
      <w:rFonts w:eastAsia="Times New Roman" w:cs="Times New Roman"/>
      <w:b/>
      <w:bCs/>
      <w:sz w:val="20"/>
      <w:szCs w:val="20"/>
    </w:rPr>
  </w:style>
  <w:style w:type="paragraph" w:customStyle="1" w:styleId="BlockTitle2">
    <w:name w:val="Block Title2"/>
    <w:basedOn w:val="Normal"/>
    <w:next w:val="Normal"/>
    <w:link w:val="BlockTitle2Char"/>
    <w:qFormat/>
    <w:rsid w:val="00B8236E"/>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B8236E"/>
    <w:pPr>
      <w:spacing w:before="120" w:after="120"/>
    </w:pPr>
    <w:rPr>
      <w:rFonts w:eastAsia="Times New Roman"/>
      <w:b/>
      <w:u w:val="single"/>
      <w:lang w:bidi="en-US"/>
    </w:rPr>
  </w:style>
  <w:style w:type="paragraph" w:styleId="TOC9">
    <w:name w:val="toc 9"/>
    <w:basedOn w:val="Normal"/>
    <w:next w:val="Normal"/>
    <w:autoRedefine/>
    <w:rsid w:val="00B8236E"/>
    <w:pPr>
      <w:ind w:left="1600"/>
    </w:pPr>
    <w:rPr>
      <w:rFonts w:eastAsia="Times New Roman"/>
      <w:sz w:val="20"/>
      <w:lang w:bidi="en-US"/>
    </w:rPr>
  </w:style>
  <w:style w:type="paragraph" w:customStyle="1" w:styleId="TxBrp1">
    <w:name w:val="TxBr_p1"/>
    <w:basedOn w:val="Normal"/>
    <w:qFormat/>
    <w:rsid w:val="00B8236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B8236E"/>
    <w:pPr>
      <w:spacing w:before="100" w:beforeAutospacing="1" w:after="100" w:afterAutospacing="1"/>
    </w:pPr>
    <w:rPr>
      <w:rFonts w:eastAsia="Times New Roman"/>
      <w:lang w:bidi="en-US"/>
    </w:rPr>
  </w:style>
  <w:style w:type="character" w:customStyle="1" w:styleId="standardcontent">
    <w:name w:val="standardcontent"/>
    <w:basedOn w:val="DefaultParagraphFont"/>
    <w:rsid w:val="00B8236E"/>
  </w:style>
  <w:style w:type="paragraph" w:customStyle="1" w:styleId="hat">
    <w:name w:val="hat"/>
    <w:basedOn w:val="Normal"/>
    <w:next w:val="Normal"/>
    <w:link w:val="hatChar"/>
    <w:qFormat/>
    <w:rsid w:val="00B8236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B8236E"/>
  </w:style>
  <w:style w:type="paragraph" w:customStyle="1" w:styleId="HotRouteChar0">
    <w:name w:val="Hot Route! Char"/>
    <w:basedOn w:val="Normal"/>
    <w:qFormat/>
    <w:rsid w:val="00B8236E"/>
    <w:pPr>
      <w:ind w:left="144"/>
    </w:pPr>
    <w:rPr>
      <w:rFonts w:eastAsia="Times New Roman"/>
      <w:sz w:val="20"/>
      <w:lang w:bidi="en-US"/>
    </w:rPr>
  </w:style>
  <w:style w:type="paragraph" w:customStyle="1" w:styleId="Default">
    <w:name w:val="Default"/>
    <w:qFormat/>
    <w:rsid w:val="00B8236E"/>
    <w:pPr>
      <w:autoSpaceDE w:val="0"/>
      <w:autoSpaceDN w:val="0"/>
      <w:adjustRightInd w:val="0"/>
      <w:spacing w:after="0" w:line="240" w:lineRule="auto"/>
    </w:pPr>
    <w:rPr>
      <w:rFonts w:ascii="Times New Roman" w:eastAsia="Times New Roman" w:hAnsi="Times New Roman" w:cs="Times New Roman"/>
      <w:color w:val="000000"/>
      <w:sz w:val="24"/>
    </w:rPr>
  </w:style>
  <w:style w:type="character" w:customStyle="1" w:styleId="CiteCharChar">
    <w:name w:val="Cite Char Char"/>
    <w:basedOn w:val="DefaultParagraphFont"/>
    <w:rsid w:val="00B8236E"/>
    <w:rPr>
      <w:rFonts w:ascii="Cambria" w:hAnsi="Cambria" w:cs="Times New Roman"/>
      <w:b/>
      <w:bCs/>
      <w:sz w:val="26"/>
      <w:szCs w:val="26"/>
    </w:rPr>
  </w:style>
  <w:style w:type="character" w:customStyle="1" w:styleId="UnderliningChar">
    <w:name w:val="Underlining Char"/>
    <w:basedOn w:val="DefaultParagraphFont"/>
    <w:link w:val="Underlining"/>
    <w:rsid w:val="00B8236E"/>
    <w:rPr>
      <w:rFonts w:ascii="Arial Narrow" w:hAnsi="Arial Narrow" w:cs="Times New Roman"/>
      <w:sz w:val="24"/>
      <w:u w:val="single"/>
    </w:rPr>
  </w:style>
  <w:style w:type="character" w:customStyle="1" w:styleId="CardCharChar1">
    <w:name w:val="Card Char Char1"/>
    <w:basedOn w:val="DefaultParagraphFont"/>
    <w:rsid w:val="00B8236E"/>
    <w:rPr>
      <w:rFonts w:cs="Times New Roman"/>
      <w:b/>
      <w:bCs/>
      <w:sz w:val="28"/>
      <w:szCs w:val="28"/>
    </w:rPr>
  </w:style>
  <w:style w:type="paragraph" w:customStyle="1" w:styleId="SmallFont">
    <w:name w:val="Small Font"/>
    <w:basedOn w:val="Normal"/>
    <w:link w:val="SmallFontChar"/>
    <w:qFormat/>
    <w:rsid w:val="00B8236E"/>
    <w:pPr>
      <w:spacing w:after="200"/>
      <w:jc w:val="both"/>
    </w:pPr>
    <w:rPr>
      <w:rFonts w:eastAsia="Calibri"/>
      <w:szCs w:val="18"/>
    </w:rPr>
  </w:style>
  <w:style w:type="character" w:customStyle="1" w:styleId="SmallFontChar">
    <w:name w:val="Small Font Char"/>
    <w:basedOn w:val="DefaultParagraphFont"/>
    <w:link w:val="SmallFont"/>
    <w:locked/>
    <w:rsid w:val="00B8236E"/>
    <w:rPr>
      <w:rFonts w:eastAsia="Calibri"/>
      <w:szCs w:val="18"/>
    </w:rPr>
  </w:style>
  <w:style w:type="character" w:customStyle="1" w:styleId="CircleChar1">
    <w:name w:val="Circle Char1"/>
    <w:basedOn w:val="DefaultParagraphFont"/>
    <w:rsid w:val="00B8236E"/>
    <w:rPr>
      <w:rFonts w:cs="Times New Roman"/>
      <w:b/>
      <w:i/>
      <w:sz w:val="18"/>
      <w:szCs w:val="18"/>
      <w:u w:val="single"/>
      <w:lang w:val="en-US" w:eastAsia="en-US" w:bidi="ar-SA"/>
    </w:rPr>
  </w:style>
  <w:style w:type="character" w:customStyle="1" w:styleId="CardsChar1">
    <w:name w:val="Cards Char1"/>
    <w:rsid w:val="00B8236E"/>
    <w:rPr>
      <w:rFonts w:ascii="Arial" w:eastAsia="Times New Roman" w:hAnsi="Arial" w:cs="Times New Roman"/>
      <w:sz w:val="20"/>
      <w:szCs w:val="20"/>
    </w:rPr>
  </w:style>
  <w:style w:type="character" w:customStyle="1" w:styleId="hit1">
    <w:name w:val="hit1"/>
    <w:basedOn w:val="DefaultParagraphFont"/>
    <w:rsid w:val="00B8236E"/>
    <w:rPr>
      <w:b/>
      <w:bCs/>
      <w:color w:val="CC0033"/>
    </w:rPr>
  </w:style>
  <w:style w:type="character" w:customStyle="1" w:styleId="upper">
    <w:name w:val="upper"/>
    <w:basedOn w:val="DefaultParagraphFont"/>
    <w:rsid w:val="00B8236E"/>
  </w:style>
  <w:style w:type="character" w:customStyle="1" w:styleId="SmallFont7pt">
    <w:name w:val="Small Font (7 pt)"/>
    <w:basedOn w:val="DefaultParagraphFont"/>
    <w:qFormat/>
    <w:rsid w:val="00B8236E"/>
    <w:rPr>
      <w:sz w:val="14"/>
    </w:rPr>
  </w:style>
  <w:style w:type="character" w:customStyle="1" w:styleId="Underlined-New">
    <w:name w:val="Underlined - New"/>
    <w:basedOn w:val="DefaultParagraphFont"/>
    <w:rsid w:val="00B8236E"/>
    <w:rPr>
      <w:rFonts w:ascii="Arial Narrow" w:hAnsi="Arial Narrow"/>
      <w:sz w:val="16"/>
      <w:u w:val="single"/>
    </w:rPr>
  </w:style>
  <w:style w:type="paragraph" w:styleId="TOC2">
    <w:name w:val="toc 2"/>
    <w:basedOn w:val="Normal"/>
    <w:next w:val="Normal"/>
    <w:autoRedefine/>
    <w:qFormat/>
    <w:rsid w:val="00B8236E"/>
    <w:pPr>
      <w:ind w:left="200"/>
    </w:pPr>
    <w:rPr>
      <w:rFonts w:eastAsia="Times New Roman"/>
      <w:sz w:val="20"/>
      <w:lang w:bidi="en-US"/>
    </w:rPr>
  </w:style>
  <w:style w:type="paragraph" w:styleId="Caption">
    <w:name w:val="caption"/>
    <w:aliases w:val="caption"/>
    <w:basedOn w:val="Normal"/>
    <w:next w:val="Normal"/>
    <w:qFormat/>
    <w:rsid w:val="00B8236E"/>
    <w:rPr>
      <w:rFonts w:eastAsia="Times New Roman"/>
      <w:b/>
      <w:bCs/>
      <w:sz w:val="18"/>
      <w:szCs w:val="18"/>
      <w:lang w:bidi="en-US"/>
    </w:rPr>
  </w:style>
  <w:style w:type="paragraph" w:styleId="TOCHeading">
    <w:name w:val="TOC Heading"/>
    <w:basedOn w:val="Heading1"/>
    <w:next w:val="Normal"/>
    <w:qFormat/>
    <w:rsid w:val="00B8236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8236E"/>
    <w:rPr>
      <w:rFonts w:ascii="Arial Narrow" w:hAnsi="Arial Narrow"/>
      <w:dstrike w:val="0"/>
      <w:sz w:val="20"/>
      <w:bdr w:val="single" w:sz="2" w:space="0" w:color="auto"/>
      <w:vertAlign w:val="baseline"/>
    </w:rPr>
  </w:style>
  <w:style w:type="character" w:customStyle="1" w:styleId="style65">
    <w:name w:val="style65"/>
    <w:basedOn w:val="DefaultParagraphFont"/>
    <w:rsid w:val="00B8236E"/>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B8236E"/>
    <w:rPr>
      <w:rFonts w:cs="Arial"/>
      <w:bCs/>
      <w:szCs w:val="26"/>
      <w:u w:val="single"/>
      <w:lang w:val="en-US" w:eastAsia="en-US" w:bidi="ar-SA"/>
    </w:rPr>
  </w:style>
  <w:style w:type="character" w:customStyle="1" w:styleId="UnderlineCharChar">
    <w:name w:val="Underline Char Char"/>
    <w:basedOn w:val="DefaultParagraphFont"/>
    <w:qFormat/>
    <w:rsid w:val="00B8236E"/>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B8236E"/>
    <w:rPr>
      <w:rFonts w:eastAsia="MS Mincho"/>
      <w:b/>
      <w:u w:val="single"/>
      <w:lang w:val="en-US" w:eastAsia="en-US" w:bidi="ar-SA"/>
    </w:rPr>
  </w:style>
  <w:style w:type="character" w:customStyle="1" w:styleId="reduce2">
    <w:name w:val="reduce2"/>
    <w:basedOn w:val="DefaultParagraphFont"/>
    <w:rsid w:val="00B8236E"/>
    <w:rPr>
      <w:rFonts w:ascii="Arial" w:hAnsi="Arial" w:cs="Arial"/>
      <w:color w:val="000000"/>
      <w:sz w:val="10"/>
      <w:szCs w:val="22"/>
    </w:rPr>
  </w:style>
  <w:style w:type="character" w:customStyle="1" w:styleId="BoldUnderlineChar">
    <w:name w:val="BoldUnderline Char"/>
    <w:basedOn w:val="DefaultParagraphFont"/>
    <w:uiPriority w:val="99"/>
    <w:rsid w:val="00B8236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8236E"/>
    <w:rPr>
      <w:rFonts w:cs="Arial"/>
      <w:bCs/>
      <w:szCs w:val="26"/>
      <w:u w:val="single"/>
      <w:lang w:val="en-US" w:eastAsia="en-US" w:bidi="ar-SA"/>
    </w:rPr>
  </w:style>
  <w:style w:type="paragraph" w:customStyle="1" w:styleId="evidencetextChar">
    <w:name w:val="evidence text Char"/>
    <w:basedOn w:val="Normal"/>
    <w:uiPriority w:val="99"/>
    <w:qFormat/>
    <w:rsid w:val="00B8236E"/>
    <w:pPr>
      <w:ind w:left="1728" w:right="1008"/>
    </w:pPr>
    <w:rPr>
      <w:rFonts w:eastAsia="Times New Roman"/>
      <w:color w:val="000000"/>
      <w:sz w:val="18"/>
    </w:rPr>
  </w:style>
  <w:style w:type="character" w:customStyle="1" w:styleId="underline20">
    <w:name w:val="underline2"/>
    <w:basedOn w:val="DefaultParagraphFont"/>
    <w:qFormat/>
    <w:rsid w:val="00B8236E"/>
    <w:rPr>
      <w:u w:val="single"/>
    </w:rPr>
  </w:style>
  <w:style w:type="character" w:customStyle="1" w:styleId="Style11ptUnderlineBorderSinglesolidlineAuto05pt">
    <w:name w:val="Style 11 pt Underline Border: : (Single solid line Auto  0.5 pt..."/>
    <w:rsid w:val="00B8236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8236E"/>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8236E"/>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B8236E"/>
    <w:rPr>
      <w:u w:val="single"/>
    </w:rPr>
  </w:style>
  <w:style w:type="paragraph" w:customStyle="1" w:styleId="UnderlineChar4">
    <w:name w:val="Underline Char4"/>
    <w:basedOn w:val="Normal"/>
    <w:link w:val="UnderlineChar4Char"/>
    <w:qFormat/>
    <w:rsid w:val="00B8236E"/>
    <w:rPr>
      <w:u w:val="single"/>
    </w:rPr>
  </w:style>
  <w:style w:type="character" w:customStyle="1" w:styleId="BoldandUnderlineChar3Char2">
    <w:name w:val="Bold and Underline Char3 Char2"/>
    <w:basedOn w:val="DefaultParagraphFont"/>
    <w:link w:val="BoldandUnderlineChar3"/>
    <w:rsid w:val="00B8236E"/>
    <w:rPr>
      <w:b/>
      <w:u w:val="single"/>
    </w:rPr>
  </w:style>
  <w:style w:type="paragraph" w:customStyle="1" w:styleId="BoldandUnderlineChar3">
    <w:name w:val="Bold and Underline Char3"/>
    <w:basedOn w:val="Normal"/>
    <w:link w:val="BoldandUnderlineChar3Char2"/>
    <w:qFormat/>
    <w:rsid w:val="00B8236E"/>
    <w:rPr>
      <w:b/>
      <w:u w:val="single"/>
    </w:rPr>
  </w:style>
  <w:style w:type="paragraph" w:customStyle="1" w:styleId="StyleUnderlineChar11pt">
    <w:name w:val="Style Underline Char + 11 pt"/>
    <w:basedOn w:val="Normal"/>
    <w:link w:val="StyleUnderlineChar11ptChar"/>
    <w:qFormat/>
    <w:rsid w:val="00B8236E"/>
    <w:rPr>
      <w:rFonts w:eastAsia="Times New Roman"/>
      <w:u w:val="single"/>
    </w:rPr>
  </w:style>
  <w:style w:type="character" w:customStyle="1" w:styleId="StyleUnderlineChar11ptChar">
    <w:name w:val="Style Underline Char + 11 pt Char"/>
    <w:basedOn w:val="DefaultParagraphFont"/>
    <w:link w:val="StyleUnderlineChar11pt"/>
    <w:rsid w:val="00B8236E"/>
    <w:rPr>
      <w:rFonts w:eastAsia="Times New Roman"/>
      <w:u w:val="single"/>
    </w:rPr>
  </w:style>
  <w:style w:type="paragraph" w:customStyle="1" w:styleId="StyleUnderlineChar11ptBold">
    <w:name w:val="Style Underline Char + 11 pt Bold"/>
    <w:basedOn w:val="Normal"/>
    <w:link w:val="StyleUnderlineChar11ptBoldChar"/>
    <w:qFormat/>
    <w:rsid w:val="00B8236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8236E"/>
    <w:rPr>
      <w:rFonts w:eastAsia="Times New Roman"/>
      <w:b/>
      <w:bCs/>
      <w:u w:val="single"/>
    </w:rPr>
  </w:style>
  <w:style w:type="character" w:customStyle="1" w:styleId="inside-head">
    <w:name w:val="inside-head"/>
    <w:basedOn w:val="DefaultParagraphFont"/>
    <w:rsid w:val="00B8236E"/>
  </w:style>
  <w:style w:type="paragraph" w:customStyle="1" w:styleId="Style3">
    <w:name w:val="Style3"/>
    <w:basedOn w:val="Normal"/>
    <w:link w:val="Style3Char"/>
    <w:qFormat/>
    <w:rsid w:val="00B8236E"/>
    <w:rPr>
      <w:rFonts w:ascii="Arial Narrow" w:eastAsia="Times New Roman" w:hAnsi="Arial Narrow"/>
      <w:b/>
    </w:rPr>
  </w:style>
  <w:style w:type="character" w:customStyle="1" w:styleId="Style3Char">
    <w:name w:val="Style3 Char"/>
    <w:basedOn w:val="DefaultParagraphFont"/>
    <w:link w:val="Style3"/>
    <w:rsid w:val="00B8236E"/>
    <w:rPr>
      <w:rFonts w:ascii="Arial Narrow" w:eastAsia="Times New Roman" w:hAnsi="Arial Narrow"/>
      <w:b/>
    </w:rPr>
  </w:style>
  <w:style w:type="character" w:customStyle="1" w:styleId="7TimesNewRoman">
    <w:name w:val="7 Times New Roman"/>
    <w:rsid w:val="00B8236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8236E"/>
  </w:style>
  <w:style w:type="character" w:customStyle="1" w:styleId="officialsbureau">
    <w:name w:val="official_s_bureau"/>
    <w:basedOn w:val="DefaultParagraphFont"/>
    <w:rsid w:val="00B8236E"/>
  </w:style>
  <w:style w:type="paragraph" w:customStyle="1" w:styleId="Stylecard11ptUnderline">
    <w:name w:val="Style card + 11 pt Underline"/>
    <w:basedOn w:val="Normal"/>
    <w:link w:val="Stylecard11ptUnderlineChar"/>
    <w:qFormat/>
    <w:rsid w:val="00B8236E"/>
    <w:pPr>
      <w:ind w:left="288" w:right="288"/>
    </w:pPr>
    <w:rPr>
      <w:rFonts w:eastAsia="SimSun"/>
      <w:u w:val="single"/>
      <w:lang w:eastAsia="zh-CN"/>
    </w:rPr>
  </w:style>
  <w:style w:type="character" w:customStyle="1" w:styleId="Stylecard11ptUnderlineChar">
    <w:name w:val="Style card + 11 pt Underline Char"/>
    <w:link w:val="Stylecard11ptUnderline"/>
    <w:rsid w:val="00B8236E"/>
    <w:rPr>
      <w:rFonts w:eastAsia="SimSun"/>
      <w:u w:val="single"/>
      <w:lang w:eastAsia="zh-CN"/>
    </w:rPr>
  </w:style>
  <w:style w:type="paragraph" w:customStyle="1" w:styleId="Stylecard11ptBoldUnderline">
    <w:name w:val="Style card + 11 pt Bold Underline"/>
    <w:basedOn w:val="Normal"/>
    <w:link w:val="Stylecard11ptBoldUnderlineChar"/>
    <w:qFormat/>
    <w:rsid w:val="00B8236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B8236E"/>
    <w:rPr>
      <w:rFonts w:eastAsia="SimSun"/>
      <w:b/>
      <w:bCs/>
      <w:u w:val="single"/>
      <w:lang w:eastAsia="zh-CN"/>
    </w:rPr>
  </w:style>
  <w:style w:type="character" w:customStyle="1" w:styleId="StyleStyle11ptBoldUnderlineBorderSinglesolidlineAuto">
    <w:name w:val="Style Style 11 pt Bold Underline Border: : (Single solid line Auto ..."/>
    <w:basedOn w:val="DefaultParagraphFont"/>
    <w:rsid w:val="00B8236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8236E"/>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B8236E"/>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B8236E"/>
    <w:rPr>
      <w:u w:val="single"/>
    </w:rPr>
  </w:style>
  <w:style w:type="character" w:customStyle="1" w:styleId="StyleUnderlining11ptChar">
    <w:name w:val="Style Underlining + 11 pt Char"/>
    <w:basedOn w:val="DefaultParagraphFont"/>
    <w:link w:val="StyleUnderlining11pt"/>
    <w:rsid w:val="00B8236E"/>
    <w:rPr>
      <w:u w:val="single"/>
    </w:rPr>
  </w:style>
  <w:style w:type="paragraph" w:customStyle="1" w:styleId="StyleCardText9pt">
    <w:name w:val="Style Card Text + 9 pt"/>
    <w:basedOn w:val="Normal"/>
    <w:link w:val="StyleCardText9ptChar"/>
    <w:qFormat/>
    <w:rsid w:val="00B8236E"/>
    <w:pPr>
      <w:spacing w:after="200"/>
      <w:contextualSpacing/>
    </w:pPr>
    <w:rPr>
      <w:rFonts w:eastAsia="Calibri"/>
    </w:rPr>
  </w:style>
  <w:style w:type="character" w:customStyle="1" w:styleId="StyleCardText9ptChar">
    <w:name w:val="Style Card Text + 9 pt Char"/>
    <w:basedOn w:val="DefaultParagraphFont"/>
    <w:link w:val="StyleCardText9pt"/>
    <w:rsid w:val="00B8236E"/>
    <w:rPr>
      <w:rFonts w:eastAsia="Calibri"/>
    </w:rPr>
  </w:style>
  <w:style w:type="paragraph" w:customStyle="1" w:styleId="Underlining">
    <w:name w:val="Underlining"/>
    <w:basedOn w:val="Normal"/>
    <w:link w:val="UnderliningChar"/>
    <w:qFormat/>
    <w:rsid w:val="00B8236E"/>
    <w:rPr>
      <w:rFonts w:ascii="Arial Narrow" w:hAnsi="Arial Narrow" w:cs="Times New Roman"/>
      <w:sz w:val="24"/>
      <w:u w:val="single"/>
    </w:rPr>
  </w:style>
  <w:style w:type="character" w:customStyle="1" w:styleId="ital-inline">
    <w:name w:val="ital-inline"/>
    <w:basedOn w:val="DefaultParagraphFont"/>
    <w:rsid w:val="00B8236E"/>
  </w:style>
  <w:style w:type="character" w:customStyle="1" w:styleId="underlineChar">
    <w:name w:val="underline Char"/>
    <w:basedOn w:val="DefaultParagraphFont"/>
    <w:rsid w:val="00B823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823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8236E"/>
    <w:rPr>
      <w:sz w:val="20"/>
      <w:u w:val="single"/>
    </w:rPr>
  </w:style>
  <w:style w:type="paragraph" w:styleId="BodyTextIndent2">
    <w:name w:val="Body Text Indent 2"/>
    <w:basedOn w:val="Normal"/>
    <w:link w:val="BodyTextIndent2Char"/>
    <w:unhideWhenUsed/>
    <w:rsid w:val="00B8236E"/>
    <w:pPr>
      <w:spacing w:after="120" w:line="480" w:lineRule="auto"/>
      <w:ind w:left="360"/>
    </w:pPr>
  </w:style>
  <w:style w:type="character" w:customStyle="1" w:styleId="BodyTextIndent2Char">
    <w:name w:val="Body Text Indent 2 Char"/>
    <w:basedOn w:val="DefaultParagraphFont"/>
    <w:link w:val="BodyTextIndent2"/>
    <w:rsid w:val="00B8236E"/>
  </w:style>
  <w:style w:type="paragraph" w:styleId="BodyTextIndent3">
    <w:name w:val="Body Text Indent 3"/>
    <w:basedOn w:val="Normal"/>
    <w:link w:val="BodyTextIndent3Char"/>
    <w:uiPriority w:val="99"/>
    <w:unhideWhenUsed/>
    <w:rsid w:val="00B8236E"/>
    <w:pPr>
      <w:spacing w:after="120"/>
      <w:ind w:left="360"/>
    </w:pPr>
    <w:rPr>
      <w:szCs w:val="16"/>
    </w:rPr>
  </w:style>
  <w:style w:type="character" w:customStyle="1" w:styleId="BodyTextIndent3Char">
    <w:name w:val="Body Text Indent 3 Char"/>
    <w:basedOn w:val="DefaultParagraphFont"/>
    <w:link w:val="BodyTextIndent3"/>
    <w:uiPriority w:val="99"/>
    <w:rsid w:val="00B8236E"/>
    <w:rPr>
      <w:szCs w:val="16"/>
    </w:rPr>
  </w:style>
  <w:style w:type="paragraph" w:styleId="BodyTextIndent">
    <w:name w:val="Body Text Indent"/>
    <w:aliases w:val="Body Text EJ"/>
    <w:basedOn w:val="Normal"/>
    <w:link w:val="BodyTextIndentChar"/>
    <w:unhideWhenUsed/>
    <w:rsid w:val="00B8236E"/>
    <w:pPr>
      <w:spacing w:after="120"/>
      <w:ind w:left="360"/>
    </w:pPr>
  </w:style>
  <w:style w:type="character" w:customStyle="1" w:styleId="BodyTextIndentChar">
    <w:name w:val="Body Text Indent Char"/>
    <w:aliases w:val="Body Text EJ Char"/>
    <w:basedOn w:val="DefaultParagraphFont"/>
    <w:link w:val="BodyTextIndent"/>
    <w:rsid w:val="00B8236E"/>
  </w:style>
  <w:style w:type="paragraph" w:styleId="BodyText3">
    <w:name w:val="Body Text 3"/>
    <w:basedOn w:val="Normal"/>
    <w:link w:val="BodyText3Char"/>
    <w:unhideWhenUsed/>
    <w:qFormat/>
    <w:rsid w:val="00B8236E"/>
    <w:pPr>
      <w:spacing w:after="120"/>
    </w:pPr>
    <w:rPr>
      <w:szCs w:val="16"/>
    </w:rPr>
  </w:style>
  <w:style w:type="character" w:customStyle="1" w:styleId="BodyText3Char">
    <w:name w:val="Body Text 3 Char"/>
    <w:basedOn w:val="DefaultParagraphFont"/>
    <w:link w:val="BodyText3"/>
    <w:rsid w:val="00B8236E"/>
    <w:rPr>
      <w:szCs w:val="16"/>
    </w:rPr>
  </w:style>
  <w:style w:type="character" w:customStyle="1" w:styleId="body-text">
    <w:name w:val="body-text"/>
    <w:basedOn w:val="DefaultParagraphFont"/>
    <w:rsid w:val="00B8236E"/>
  </w:style>
  <w:style w:type="paragraph" w:customStyle="1" w:styleId="StyleStyle411ptBoldBorderSinglesolidlineAuto0">
    <w:name w:val="Style Style4 + 11 pt Bold Border: : (Single solid line Auto  0...."/>
    <w:basedOn w:val="Normal"/>
    <w:link w:val="StyleStyle411ptBoldBorderSinglesolidlineAuto0Char"/>
    <w:qFormat/>
    <w:rsid w:val="00B8236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8236E"/>
    <w:rPr>
      <w:rFonts w:eastAsia="Times New Roman"/>
      <w:b/>
      <w:bCs/>
      <w:u w:val="single"/>
      <w:bdr w:val="single" w:sz="4" w:space="0" w:color="auto"/>
    </w:rPr>
  </w:style>
  <w:style w:type="character" w:customStyle="1" w:styleId="globalcontentbody">
    <w:name w:val="globalcontentbody"/>
    <w:basedOn w:val="DefaultParagraphFont"/>
    <w:rsid w:val="00B8236E"/>
  </w:style>
  <w:style w:type="paragraph" w:customStyle="1" w:styleId="StyleStyle112pt">
    <w:name w:val="Style Style1 + 12 pt"/>
    <w:basedOn w:val="Normal"/>
    <w:link w:val="StyleStyle112ptChar"/>
    <w:qFormat/>
    <w:rsid w:val="00B8236E"/>
    <w:rPr>
      <w:rFonts w:eastAsia="SimSun"/>
      <w:u w:val="single"/>
      <w:lang w:eastAsia="zh-CN"/>
    </w:rPr>
  </w:style>
  <w:style w:type="character" w:customStyle="1" w:styleId="StyleStyle112ptChar">
    <w:name w:val="Style Style1 + 12 pt Char"/>
    <w:basedOn w:val="DefaultParagraphFont"/>
    <w:link w:val="StyleStyle112pt"/>
    <w:rsid w:val="00B8236E"/>
    <w:rPr>
      <w:rFonts w:eastAsia="SimSun"/>
      <w:u w:val="single"/>
      <w:lang w:eastAsia="zh-CN"/>
    </w:rPr>
  </w:style>
  <w:style w:type="paragraph" w:customStyle="1" w:styleId="MinimizedText">
    <w:name w:val="Minimized Text"/>
    <w:basedOn w:val="Normal"/>
    <w:link w:val="MinimizedTextChar"/>
    <w:qFormat/>
    <w:rsid w:val="00B8236E"/>
    <w:rPr>
      <w:rFonts w:eastAsia="Times New Roman"/>
    </w:rPr>
  </w:style>
  <w:style w:type="character" w:customStyle="1" w:styleId="MinimizedTextChar">
    <w:name w:val="Minimized Text Char"/>
    <w:basedOn w:val="DefaultParagraphFont"/>
    <w:link w:val="MinimizedText"/>
    <w:rsid w:val="00B8236E"/>
    <w:rPr>
      <w:rFonts w:eastAsia="Times New Roman"/>
    </w:rPr>
  </w:style>
  <w:style w:type="character" w:customStyle="1" w:styleId="term1">
    <w:name w:val="term1"/>
    <w:basedOn w:val="DefaultParagraphFont"/>
    <w:rsid w:val="00B8236E"/>
    <w:rPr>
      <w:b/>
      <w:bCs/>
    </w:rPr>
  </w:style>
  <w:style w:type="character" w:customStyle="1" w:styleId="Styleterm111ptUnderline">
    <w:name w:val="Style term1 + 11 pt Underline"/>
    <w:basedOn w:val="term1"/>
    <w:rsid w:val="00B8236E"/>
    <w:rPr>
      <w:b/>
      <w:bCs/>
      <w:sz w:val="20"/>
      <w:u w:val="single"/>
    </w:rPr>
  </w:style>
  <w:style w:type="paragraph" w:customStyle="1" w:styleId="StyleMinimizedTextArialNarrow10pt">
    <w:name w:val="Style Minimized Text + Arial Narrow 10 pt"/>
    <w:basedOn w:val="MinimizedText"/>
    <w:link w:val="StyleMinimizedTextArialNarrow10ptChar"/>
    <w:qFormat/>
    <w:rsid w:val="00B8236E"/>
    <w:rPr>
      <w:sz w:val="20"/>
    </w:rPr>
  </w:style>
  <w:style w:type="character" w:customStyle="1" w:styleId="StyleMinimizedTextArialNarrow10ptChar">
    <w:name w:val="Style Minimized Text + Arial Narrow 10 pt Char"/>
    <w:basedOn w:val="MinimizedTextChar"/>
    <w:link w:val="StyleMinimizedTextArialNarrow10pt"/>
    <w:rsid w:val="00B8236E"/>
    <w:rPr>
      <w:rFonts w:eastAsia="Times New Roman"/>
      <w:sz w:val="20"/>
    </w:rPr>
  </w:style>
  <w:style w:type="character" w:customStyle="1" w:styleId="Styleunderline11ptBold">
    <w:name w:val="Style underline + 11 pt Bold"/>
    <w:basedOn w:val="underline"/>
    <w:rsid w:val="00B8236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8236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8236E"/>
    <w:rPr>
      <w:rFonts w:eastAsia="Times New Roman"/>
      <w:u w:val="single"/>
      <w:bdr w:val="single" w:sz="4" w:space="0" w:color="auto"/>
    </w:rPr>
  </w:style>
  <w:style w:type="character" w:customStyle="1" w:styleId="Style9pt">
    <w:name w:val="Style 9 pt"/>
    <w:basedOn w:val="DefaultParagraphFont"/>
    <w:rsid w:val="00B8236E"/>
    <w:rPr>
      <w:rFonts w:ascii="Times New Roman" w:hAnsi="Times New Roman"/>
      <w:sz w:val="20"/>
    </w:rPr>
  </w:style>
  <w:style w:type="paragraph" w:customStyle="1" w:styleId="StyleStyle49pt3">
    <w:name w:val="Style Style4 + 9 pt3"/>
    <w:basedOn w:val="Style4"/>
    <w:link w:val="StyleStyle49pt3Char"/>
    <w:qFormat/>
    <w:rsid w:val="00B8236E"/>
    <w:pPr>
      <w:numPr>
        <w:numId w:val="0"/>
      </w:numPr>
    </w:pPr>
    <w:rPr>
      <w:rFonts w:ascii="Arial Narrow" w:hAnsi="Arial Narrow"/>
      <w:sz w:val="24"/>
    </w:rPr>
  </w:style>
  <w:style w:type="character" w:customStyle="1" w:styleId="StyleStyle49pt3Char">
    <w:name w:val="Style Style4 + 9 pt3 Char"/>
    <w:basedOn w:val="Style4Char"/>
    <w:link w:val="StyleStyle49pt3"/>
    <w:rsid w:val="00B8236E"/>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B8236E"/>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B8236E"/>
    <w:rPr>
      <w:rFonts w:ascii="Arial Narrow" w:eastAsia="Times New Roman" w:hAnsi="Arial Narrow" w:cs="Times New Roman"/>
      <w:b/>
      <w:bCs/>
      <w:sz w:val="24"/>
      <w:u w:val="single"/>
    </w:rPr>
  </w:style>
  <w:style w:type="character" w:customStyle="1" w:styleId="CharChar11">
    <w:name w:val="Char Char11"/>
    <w:basedOn w:val="DefaultParagraphFont"/>
    <w:rsid w:val="00B8236E"/>
    <w:rPr>
      <w:rFonts w:cs="Arial"/>
      <w:bCs/>
      <w:szCs w:val="26"/>
      <w:u w:val="single"/>
      <w:lang w:val="en-US" w:eastAsia="en-US" w:bidi="ar-SA"/>
    </w:rPr>
  </w:style>
  <w:style w:type="character" w:customStyle="1" w:styleId="authorbio">
    <w:name w:val="authorbio"/>
    <w:basedOn w:val="DefaultParagraphFont"/>
    <w:rsid w:val="00B8236E"/>
  </w:style>
  <w:style w:type="character" w:customStyle="1" w:styleId="StyleStyleUnderline411pt">
    <w:name w:val="Style Style Underline4 + 11 pt"/>
    <w:basedOn w:val="DefaultParagraphFont"/>
    <w:rsid w:val="00B8236E"/>
    <w:rPr>
      <w:sz w:val="20"/>
      <w:u w:val="single"/>
    </w:rPr>
  </w:style>
  <w:style w:type="character" w:customStyle="1" w:styleId="StyleStyleUnderline411ptBold">
    <w:name w:val="Style Style Underline4 + 11 pt Bold"/>
    <w:basedOn w:val="DefaultParagraphFont"/>
    <w:rsid w:val="00B8236E"/>
    <w:rPr>
      <w:b/>
      <w:bCs/>
      <w:sz w:val="20"/>
      <w:u w:val="single"/>
    </w:rPr>
  </w:style>
  <w:style w:type="character" w:customStyle="1" w:styleId="StyleStyleUnderline311pt">
    <w:name w:val="Style Style Underline3 + 11 pt"/>
    <w:basedOn w:val="DefaultParagraphFont"/>
    <w:rsid w:val="00B8236E"/>
    <w:rPr>
      <w:sz w:val="20"/>
      <w:u w:val="single"/>
    </w:rPr>
  </w:style>
  <w:style w:type="character" w:customStyle="1" w:styleId="StyleStyleUnderline311ptBold">
    <w:name w:val="Style Style Underline3 + 11 pt Bold"/>
    <w:basedOn w:val="DefaultParagraphFont"/>
    <w:rsid w:val="00B8236E"/>
    <w:rPr>
      <w:b/>
      <w:bCs/>
      <w:sz w:val="20"/>
      <w:u w:val="single"/>
    </w:rPr>
  </w:style>
  <w:style w:type="character" w:customStyle="1" w:styleId="StyleUnderline3">
    <w:name w:val="Style Underline3"/>
    <w:basedOn w:val="DefaultParagraphFont"/>
    <w:rsid w:val="00B8236E"/>
    <w:rPr>
      <w:u w:val="single"/>
    </w:rPr>
  </w:style>
  <w:style w:type="paragraph" w:customStyle="1" w:styleId="StyleStyle111ptBorderSinglesolidlineAuto05ptL">
    <w:name w:val="Style Style1 + 11 pt Border: : (Single solid line Auto  0.5 pt L..."/>
    <w:link w:val="StyleStyle111ptBorderSinglesolidlineAuto05ptLChar"/>
    <w:qFormat/>
    <w:rsid w:val="00B8236E"/>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8236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8236E"/>
    <w:rPr>
      <w:u w:val="single"/>
    </w:rPr>
  </w:style>
  <w:style w:type="paragraph" w:customStyle="1" w:styleId="Circled">
    <w:name w:val="Circled"/>
    <w:link w:val="CircledChar"/>
    <w:qFormat/>
    <w:rsid w:val="00B8236E"/>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B8236E"/>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B8236E"/>
  </w:style>
  <w:style w:type="character" w:customStyle="1" w:styleId="part-of-speech">
    <w:name w:val="part-of-speech"/>
    <w:basedOn w:val="DefaultParagraphFont"/>
    <w:rsid w:val="00B8236E"/>
  </w:style>
  <w:style w:type="character" w:customStyle="1" w:styleId="sep">
    <w:name w:val="sep"/>
    <w:basedOn w:val="DefaultParagraphFont"/>
    <w:rsid w:val="00B8236E"/>
  </w:style>
  <w:style w:type="character" w:customStyle="1" w:styleId="pron">
    <w:name w:val="pron"/>
    <w:basedOn w:val="DefaultParagraphFont"/>
    <w:rsid w:val="00B8236E"/>
  </w:style>
  <w:style w:type="paragraph" w:customStyle="1" w:styleId="StyleStyle4LatinTimesNewRomanAsianSimSun">
    <w:name w:val="Style Style4 + (Latin) Times New Roman (Asian) SimSun"/>
    <w:basedOn w:val="Normal"/>
    <w:link w:val="StyleStyle4LatinTimesNewRomanAsianSimSunChar"/>
    <w:qFormat/>
    <w:rsid w:val="00B8236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8236E"/>
    <w:rPr>
      <w:rFonts w:eastAsia="SimSu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8236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8236E"/>
    <w:rPr>
      <w:rFonts w:eastAsia="SimSun"/>
      <w:b/>
      <w:bCs/>
      <w:u w:val="single"/>
    </w:rPr>
  </w:style>
  <w:style w:type="character" w:customStyle="1" w:styleId="CharChar3">
    <w:name w:val="Char Char3"/>
    <w:aliases w:val="Heading 2 Char2 Char Char Char Char1,Heading 2 Char Char Char1 Char1,Head"/>
    <w:basedOn w:val="DefaultParagraphFont"/>
    <w:qFormat/>
    <w:rsid w:val="00B8236E"/>
    <w:rPr>
      <w:rFonts w:cs="Arial"/>
      <w:b/>
      <w:bCs/>
      <w:iCs/>
      <w:lang w:val="en-US" w:eastAsia="en-US" w:bidi="ar-SA"/>
    </w:rPr>
  </w:style>
  <w:style w:type="character" w:customStyle="1" w:styleId="SubtitleChar1">
    <w:name w:val="Subtitle Char1"/>
    <w:aliases w:val="Underlined card text Char1"/>
    <w:basedOn w:val="DefaultParagraphFont"/>
    <w:uiPriority w:val="11"/>
    <w:rsid w:val="00B8236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8236E"/>
    <w:pPr>
      <w:numPr>
        <w:numId w:val="0"/>
      </w:numPr>
    </w:pPr>
    <w:rPr>
      <w:rFonts w:ascii="Arial Narrow" w:hAnsi="Arial Narrow"/>
      <w:sz w:val="24"/>
    </w:rPr>
  </w:style>
  <w:style w:type="character" w:customStyle="1" w:styleId="StyleStyle411pt1Char">
    <w:name w:val="Style Style4 + 11 pt1 Char"/>
    <w:basedOn w:val="Style4Char"/>
    <w:link w:val="StyleStyle411pt1"/>
    <w:rsid w:val="00B8236E"/>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B8236E"/>
    <w:rPr>
      <w:b/>
      <w:u w:val="single"/>
      <w:lang w:val="en-US" w:eastAsia="en-US" w:bidi="ar-SA"/>
    </w:rPr>
  </w:style>
  <w:style w:type="character" w:customStyle="1" w:styleId="StyleUnderlineCharChar111pt">
    <w:name w:val="Style Underline Char Char1 + 11 pt"/>
    <w:basedOn w:val="DefaultParagraphFont"/>
    <w:rsid w:val="00B8236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8236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8236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8236E"/>
    <w:rPr>
      <w:sz w:val="22"/>
      <w:u w:val="single"/>
    </w:rPr>
  </w:style>
  <w:style w:type="paragraph" w:customStyle="1" w:styleId="StyleMinimizedTextArialNarrow9pt">
    <w:name w:val="Style Minimized Text + Arial Narrow 9 pt"/>
    <w:basedOn w:val="Normal"/>
    <w:link w:val="StyleMinimizedTextArialNarrow9ptChar"/>
    <w:qFormat/>
    <w:rsid w:val="00B8236E"/>
    <w:rPr>
      <w:rFonts w:eastAsia="Times New Roman"/>
    </w:rPr>
  </w:style>
  <w:style w:type="character" w:customStyle="1" w:styleId="StyleMinimizedTextArialNarrow9ptChar">
    <w:name w:val="Style Minimized Text + Arial Narrow 9 pt Char"/>
    <w:basedOn w:val="DefaultParagraphFont"/>
    <w:link w:val="StyleMinimizedTextArialNarrow9pt"/>
    <w:rsid w:val="00B8236E"/>
    <w:rPr>
      <w:rFonts w:eastAsia="Times New Roman"/>
    </w:rPr>
  </w:style>
  <w:style w:type="paragraph" w:customStyle="1" w:styleId="StyleBoldandUnderlineChar11ptNotBold">
    <w:name w:val="Style Bold and Underline Char + 11 pt Not Bold"/>
    <w:link w:val="StyleBoldandUnderlineChar11ptNotBoldChar"/>
    <w:qFormat/>
    <w:rsid w:val="00B8236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8236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8236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8236E"/>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B8236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8236E"/>
    <w:rPr>
      <w:b w:val="0"/>
      <w:bCs/>
      <w:sz w:val="20"/>
      <w:u w:val="single"/>
      <w:lang w:val="en-US" w:eastAsia="en-US" w:bidi="ar-SA"/>
    </w:rPr>
  </w:style>
  <w:style w:type="character" w:customStyle="1" w:styleId="Styleunderline9pt">
    <w:name w:val="Style underline + 9 pt"/>
    <w:basedOn w:val="underline"/>
    <w:rsid w:val="00B8236E"/>
    <w:rPr>
      <w:rFonts w:ascii="Times New Roman" w:hAnsi="Times New Roman" w:cs="Times New Roman"/>
      <w:b/>
      <w:sz w:val="20"/>
      <w:u w:val="single"/>
    </w:rPr>
  </w:style>
  <w:style w:type="character" w:customStyle="1" w:styleId="Styleunderline9pt1">
    <w:name w:val="Style underline + 9 pt1"/>
    <w:basedOn w:val="underline"/>
    <w:rsid w:val="00B8236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8236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8236E"/>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B8236E"/>
    <w:rPr>
      <w:b/>
      <w:bCs/>
      <w:noProof w:val="0"/>
      <w:sz w:val="20"/>
      <w:u w:val="single"/>
      <w:lang w:val="en-US" w:eastAsia="en-US" w:bidi="ar-SA"/>
    </w:rPr>
  </w:style>
  <w:style w:type="character" w:customStyle="1" w:styleId="Hyperlink23">
    <w:name w:val="Hyperlink23"/>
    <w:basedOn w:val="DefaultParagraphFont"/>
    <w:rsid w:val="00B8236E"/>
    <w:rPr>
      <w:color w:val="3300CC"/>
      <w:u w:val="single"/>
    </w:rPr>
  </w:style>
  <w:style w:type="paragraph" w:customStyle="1" w:styleId="cardCharChar">
    <w:name w:val="card Char Char"/>
    <w:basedOn w:val="Normal"/>
    <w:link w:val="cardCharCharChar"/>
    <w:qFormat/>
    <w:rsid w:val="00B8236E"/>
    <w:pPr>
      <w:ind w:left="288" w:right="288"/>
    </w:pPr>
    <w:rPr>
      <w:rFonts w:eastAsia="Times New Roman"/>
      <w:szCs w:val="20"/>
    </w:rPr>
  </w:style>
  <w:style w:type="character" w:customStyle="1" w:styleId="cardCharCharChar">
    <w:name w:val="card Char Char Char"/>
    <w:basedOn w:val="DefaultParagraphFont"/>
    <w:link w:val="cardCharChar"/>
    <w:rsid w:val="00B8236E"/>
    <w:rPr>
      <w:rFonts w:eastAsia="Times New Roman"/>
      <w:szCs w:val="20"/>
    </w:rPr>
  </w:style>
  <w:style w:type="character" w:customStyle="1" w:styleId="StyleunderlineArialNarrow9ptBold">
    <w:name w:val="Style underline + Arial Narrow 9 pt Bold"/>
    <w:basedOn w:val="underline"/>
    <w:rsid w:val="00B8236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8236E"/>
  </w:style>
  <w:style w:type="character" w:customStyle="1" w:styleId="StylecardCharCharArialNarrow9ptChar">
    <w:name w:val="Style card Char Char + Arial Narrow 9 pt Char"/>
    <w:basedOn w:val="cardCharCharChar"/>
    <w:link w:val="StylecardCharCharArialNarrow9pt"/>
    <w:rsid w:val="00B8236E"/>
    <w:rPr>
      <w:rFonts w:eastAsia="Times New Roman"/>
      <w:szCs w:val="20"/>
    </w:rPr>
  </w:style>
  <w:style w:type="character" w:customStyle="1" w:styleId="UnderlineCharCharChar">
    <w:name w:val="Underline Char Char Char"/>
    <w:basedOn w:val="DefaultParagraphFont"/>
    <w:rsid w:val="00B8236E"/>
    <w:rPr>
      <w:noProof w:val="0"/>
      <w:u w:val="single"/>
      <w:lang w:val="en-US" w:eastAsia="en-US" w:bidi="ar-SA"/>
    </w:rPr>
  </w:style>
  <w:style w:type="character" w:customStyle="1" w:styleId="CardTextChar1">
    <w:name w:val="Card Text Char1"/>
    <w:basedOn w:val="DefaultParagraphFont"/>
    <w:rsid w:val="00B8236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8236E"/>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B8236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823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823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823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8236E"/>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B8236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8236E"/>
    <w:rPr>
      <w:rFonts w:eastAsia="Times New Roman"/>
    </w:rPr>
  </w:style>
  <w:style w:type="character" w:customStyle="1" w:styleId="TextsmallChar">
    <w:name w:val="Textsmall Char"/>
    <w:basedOn w:val="DefaultParagraphFont"/>
    <w:link w:val="Textsmall"/>
    <w:rsid w:val="00B8236E"/>
    <w:rPr>
      <w:rFonts w:eastAsia="Times New Roman"/>
    </w:rPr>
  </w:style>
  <w:style w:type="character" w:customStyle="1" w:styleId="CharChar111">
    <w:name w:val="Char Char111"/>
    <w:basedOn w:val="DefaultParagraphFont"/>
    <w:rsid w:val="00B8236E"/>
    <w:rPr>
      <w:rFonts w:cs="Arial"/>
      <w:bCs/>
      <w:szCs w:val="26"/>
      <w:u w:val="single"/>
      <w:lang w:val="en-US" w:eastAsia="en-US" w:bidi="ar-SA"/>
    </w:rPr>
  </w:style>
  <w:style w:type="paragraph" w:customStyle="1" w:styleId="cardtextsmall">
    <w:name w:val="card text small"/>
    <w:basedOn w:val="Normal"/>
    <w:qFormat/>
    <w:rsid w:val="00B8236E"/>
    <w:rPr>
      <w:rFonts w:ascii="Arial Narrow" w:eastAsia="Times New Roman" w:hAnsi="Arial Narrow"/>
    </w:rPr>
  </w:style>
  <w:style w:type="character" w:customStyle="1" w:styleId="AUnterdline">
    <w:name w:val="AUnterdline"/>
    <w:qFormat/>
    <w:rsid w:val="00B8236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8236E"/>
    <w:rPr>
      <w:rFonts w:ascii="Times New Roman" w:hAnsi="Times New Roman"/>
      <w:b/>
      <w:bCs/>
      <w:sz w:val="20"/>
      <w:u w:val="single"/>
      <w:bdr w:val="single" w:sz="4" w:space="0" w:color="auto"/>
    </w:rPr>
  </w:style>
  <w:style w:type="character" w:customStyle="1" w:styleId="StyleUnderline1">
    <w:name w:val="Style Underline1"/>
    <w:basedOn w:val="DefaultParagraphFont"/>
    <w:rsid w:val="00B8236E"/>
    <w:rPr>
      <w:rFonts w:ascii="Times New Roman" w:hAnsi="Times New Roman"/>
      <w:sz w:val="20"/>
      <w:u w:val="single"/>
    </w:rPr>
  </w:style>
  <w:style w:type="paragraph" w:customStyle="1" w:styleId="CardIndented">
    <w:name w:val="Card (Indented)"/>
    <w:basedOn w:val="Normal"/>
    <w:link w:val="CardIndentedChar"/>
    <w:qFormat/>
    <w:rsid w:val="00B8236E"/>
    <w:pPr>
      <w:ind w:left="288"/>
    </w:pPr>
  </w:style>
  <w:style w:type="paragraph" w:customStyle="1" w:styleId="StyleStyle49pt10">
    <w:name w:val="Style Style4 + 9 pt10"/>
    <w:basedOn w:val="Style4"/>
    <w:link w:val="StyleStyle49pt10Char"/>
    <w:qFormat/>
    <w:rsid w:val="00B8236E"/>
    <w:pPr>
      <w:numPr>
        <w:numId w:val="0"/>
      </w:numPr>
    </w:pPr>
    <w:rPr>
      <w:rFonts w:ascii="Arial Narrow" w:hAnsi="Arial Narrow"/>
      <w:sz w:val="24"/>
    </w:rPr>
  </w:style>
  <w:style w:type="character" w:customStyle="1" w:styleId="StyleStyle49pt10Char">
    <w:name w:val="Style Style4 + 9 pt10 Char"/>
    <w:basedOn w:val="Style4Char"/>
    <w:link w:val="StyleStyle49pt10"/>
    <w:rsid w:val="00B8236E"/>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B8236E"/>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B8236E"/>
    <w:rPr>
      <w:rFonts w:ascii="Arial Narrow" w:hAnsi="Arial Narrow" w:cs="Times New Roman"/>
      <w:b/>
      <w:bCs/>
      <w:sz w:val="24"/>
      <w:u w:val="single"/>
    </w:rPr>
  </w:style>
  <w:style w:type="paragraph" w:customStyle="1" w:styleId="NormalUnderline">
    <w:name w:val="Normal Underline"/>
    <w:basedOn w:val="Normal"/>
    <w:link w:val="NormalUnderlineChar"/>
    <w:qFormat/>
    <w:rsid w:val="00B8236E"/>
    <w:pPr>
      <w:ind w:left="288"/>
    </w:pPr>
    <w:rPr>
      <w:rFonts w:eastAsia="Times New Roman"/>
      <w:u w:val="single"/>
    </w:rPr>
  </w:style>
  <w:style w:type="character" w:customStyle="1" w:styleId="NormalUnderlineChar">
    <w:name w:val="Normal Underline Char"/>
    <w:link w:val="NormalUnderline"/>
    <w:rsid w:val="00B8236E"/>
    <w:rPr>
      <w:rFonts w:eastAsia="Times New Roman"/>
      <w:u w:val="single"/>
    </w:rPr>
  </w:style>
  <w:style w:type="character" w:customStyle="1" w:styleId="DontRead">
    <w:name w:val="Don't Read"/>
    <w:qFormat/>
    <w:rsid w:val="00B8236E"/>
    <w:rPr>
      <w:rFonts w:ascii="Times New Roman" w:hAnsi="Times New Roman"/>
      <w:sz w:val="16"/>
    </w:rPr>
  </w:style>
  <w:style w:type="paragraph" w:customStyle="1" w:styleId="Underlinestyle">
    <w:name w:val="Underline style"/>
    <w:basedOn w:val="Normal"/>
    <w:qFormat/>
    <w:rsid w:val="00B8236E"/>
    <w:rPr>
      <w:rFonts w:eastAsia="Times New Roman"/>
      <w:u w:val="single"/>
    </w:rPr>
  </w:style>
  <w:style w:type="character" w:customStyle="1" w:styleId="Style11ptUnderline3">
    <w:name w:val="Style 11 pt Underline3"/>
    <w:rsid w:val="00B8236E"/>
    <w:rPr>
      <w:sz w:val="20"/>
      <w:u w:val="single"/>
    </w:rPr>
  </w:style>
  <w:style w:type="character" w:customStyle="1" w:styleId="27">
    <w:name w:val="27"/>
    <w:rsid w:val="00B8236E"/>
    <w:rPr>
      <w:rFonts w:cs="Arial"/>
      <w:bCs/>
      <w:sz w:val="20"/>
      <w:u w:val="single"/>
      <w:lang w:val="en-US" w:eastAsia="en-US" w:bidi="ar-SA"/>
    </w:rPr>
  </w:style>
  <w:style w:type="character" w:customStyle="1" w:styleId="2">
    <w:name w:val="2"/>
    <w:rsid w:val="00B8236E"/>
    <w:rPr>
      <w:rFonts w:cs="Arial"/>
      <w:bCs/>
      <w:sz w:val="20"/>
      <w:u w:val="single"/>
      <w:lang w:val="en-US" w:eastAsia="en-US" w:bidi="ar-SA"/>
    </w:rPr>
  </w:style>
  <w:style w:type="character" w:customStyle="1" w:styleId="Style9ptUnderline11">
    <w:name w:val="Style 9 pt Underline11"/>
    <w:basedOn w:val="DefaultParagraphFont"/>
    <w:rsid w:val="00B8236E"/>
    <w:rPr>
      <w:sz w:val="20"/>
      <w:u w:val="single"/>
    </w:rPr>
  </w:style>
  <w:style w:type="character" w:customStyle="1" w:styleId="Style9ptBoldUnderline5">
    <w:name w:val="Style 9 pt Bold Underline5"/>
    <w:basedOn w:val="DefaultParagraphFont"/>
    <w:rsid w:val="00B8236E"/>
    <w:rPr>
      <w:b/>
      <w:bCs/>
      <w:sz w:val="20"/>
      <w:u w:val="single"/>
    </w:rPr>
  </w:style>
  <w:style w:type="character" w:customStyle="1" w:styleId="CharChar114">
    <w:name w:val="Char Char114"/>
    <w:basedOn w:val="DefaultParagraphFont"/>
    <w:rsid w:val="00B8236E"/>
    <w:rPr>
      <w:rFonts w:cs="Arial"/>
      <w:bCs/>
      <w:szCs w:val="26"/>
      <w:u w:val="single"/>
      <w:lang w:val="en-US" w:eastAsia="en-US" w:bidi="ar-SA"/>
    </w:rPr>
  </w:style>
  <w:style w:type="character" w:customStyle="1" w:styleId="CharChar113">
    <w:name w:val="Char Char113"/>
    <w:basedOn w:val="DefaultParagraphFont"/>
    <w:rsid w:val="00B8236E"/>
    <w:rPr>
      <w:rFonts w:cs="Arial"/>
      <w:bCs/>
      <w:szCs w:val="26"/>
      <w:u w:val="single"/>
      <w:lang w:val="en-US" w:eastAsia="en-US" w:bidi="ar-SA"/>
    </w:rPr>
  </w:style>
  <w:style w:type="character" w:customStyle="1" w:styleId="CharChar112">
    <w:name w:val="Char Char112"/>
    <w:basedOn w:val="DefaultParagraphFont"/>
    <w:rsid w:val="00B8236E"/>
    <w:rPr>
      <w:rFonts w:cs="Arial"/>
      <w:bCs/>
      <w:szCs w:val="26"/>
      <w:u w:val="single"/>
      <w:lang w:val="en-US" w:eastAsia="en-US" w:bidi="ar-SA"/>
    </w:rPr>
  </w:style>
  <w:style w:type="character" w:customStyle="1" w:styleId="ssl0">
    <w:name w:val="ss_l0"/>
    <w:basedOn w:val="DefaultParagraphFont"/>
    <w:rsid w:val="00B8236E"/>
  </w:style>
  <w:style w:type="character" w:customStyle="1" w:styleId="CommentSubjectChar1">
    <w:name w:val="Comment Subject Char1"/>
    <w:basedOn w:val="CommentTextChar"/>
    <w:uiPriority w:val="99"/>
    <w:rsid w:val="00B8236E"/>
    <w:rPr>
      <w:rFonts w:ascii="Georgia" w:hAnsi="Georgia" w:cs="Calibri"/>
      <w:b/>
      <w:bCs/>
      <w:sz w:val="20"/>
      <w:szCs w:val="20"/>
    </w:rPr>
  </w:style>
  <w:style w:type="paragraph" w:customStyle="1" w:styleId="WW-Default1">
    <w:name w:val="WW-Default1"/>
    <w:basedOn w:val="Normal"/>
    <w:qFormat/>
    <w:rsid w:val="00B8236E"/>
    <w:pPr>
      <w:suppressAutoHyphens/>
    </w:pPr>
    <w:rPr>
      <w:rFonts w:eastAsia="Times New Roman"/>
      <w:b/>
      <w:bCs/>
      <w:szCs w:val="20"/>
      <w:lang w:eastAsia="ar-SA"/>
    </w:rPr>
  </w:style>
  <w:style w:type="paragraph" w:customStyle="1" w:styleId="Normal1">
    <w:name w:val="Normal1"/>
    <w:basedOn w:val="BodyText"/>
    <w:uiPriority w:val="99"/>
    <w:qFormat/>
    <w:rsid w:val="00B8236E"/>
  </w:style>
  <w:style w:type="character" w:customStyle="1" w:styleId="zoomme">
    <w:name w:val="zoomme"/>
    <w:basedOn w:val="DefaultParagraphFont"/>
    <w:rsid w:val="00B8236E"/>
  </w:style>
  <w:style w:type="character" w:customStyle="1" w:styleId="Date1">
    <w:name w:val="Date1"/>
    <w:basedOn w:val="DefaultParagraphFont"/>
    <w:rsid w:val="00B8236E"/>
  </w:style>
  <w:style w:type="character" w:customStyle="1" w:styleId="classauthor">
    <w:name w:val="class=&quot;author&quot;"/>
    <w:basedOn w:val="DefaultParagraphFont"/>
    <w:rsid w:val="00B8236E"/>
  </w:style>
  <w:style w:type="paragraph" w:customStyle="1" w:styleId="CardStyle">
    <w:name w:val="Card Style"/>
    <w:basedOn w:val="Normal"/>
    <w:link w:val="CardStyleChar"/>
    <w:qFormat/>
    <w:rsid w:val="00B8236E"/>
    <w:rPr>
      <w:rFonts w:eastAsia="Times New Roman"/>
    </w:rPr>
  </w:style>
  <w:style w:type="character" w:customStyle="1" w:styleId="CharCharChar">
    <w:name w:val="Char Char Char"/>
    <w:basedOn w:val="DefaultParagraphFont"/>
    <w:rsid w:val="00B8236E"/>
    <w:rPr>
      <w:rFonts w:cs="Arial"/>
      <w:bCs/>
      <w:szCs w:val="26"/>
      <w:u w:val="single"/>
      <w:lang w:val="en-US" w:eastAsia="en-US" w:bidi="ar-SA"/>
    </w:rPr>
  </w:style>
  <w:style w:type="character" w:customStyle="1" w:styleId="BoldUnderlineChar0">
    <w:name w:val="Bold Underline Char"/>
    <w:rsid w:val="00B8236E"/>
    <w:rPr>
      <w:rFonts w:ascii="Times New Roman" w:eastAsia="Times New Roman" w:hAnsi="Times New Roman"/>
      <w:b/>
      <w:bCs/>
      <w:szCs w:val="24"/>
      <w:u w:val="single"/>
    </w:rPr>
  </w:style>
  <w:style w:type="character" w:customStyle="1" w:styleId="texto1">
    <w:name w:val="texto1"/>
    <w:rsid w:val="00B8236E"/>
  </w:style>
  <w:style w:type="paragraph" w:customStyle="1" w:styleId="citenon-bold">
    <w:name w:val="cite non-bold"/>
    <w:basedOn w:val="Normal"/>
    <w:link w:val="citenon-boldChar"/>
    <w:qFormat/>
    <w:rsid w:val="00B8236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8236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8236E"/>
    <w:rPr>
      <w:rFonts w:eastAsia="Times New Roman" w:cs="Arial"/>
      <w:b/>
      <w:sz w:val="24"/>
      <w:szCs w:val="28"/>
    </w:rPr>
  </w:style>
  <w:style w:type="paragraph" w:customStyle="1" w:styleId="Style23">
    <w:name w:val="Style23"/>
    <w:basedOn w:val="Normal"/>
    <w:uiPriority w:val="99"/>
    <w:qFormat/>
    <w:rsid w:val="00B8236E"/>
    <w:pPr>
      <w:widowControl w:val="0"/>
      <w:autoSpaceDE w:val="0"/>
      <w:autoSpaceDN w:val="0"/>
      <w:adjustRightInd w:val="0"/>
      <w:spacing w:line="209" w:lineRule="exact"/>
    </w:pPr>
    <w:rPr>
      <w:rFonts w:eastAsia="SimSun"/>
    </w:rPr>
  </w:style>
  <w:style w:type="character" w:customStyle="1" w:styleId="gray">
    <w:name w:val="gray"/>
    <w:basedOn w:val="DefaultParagraphFont"/>
    <w:rsid w:val="00B8236E"/>
  </w:style>
  <w:style w:type="character" w:customStyle="1" w:styleId="Styleunderline11ptBorderSinglesolidlineAuto05p">
    <w:name w:val="Style underline + 11 pt Border: : (Single solid line Auto  0.5 p..."/>
    <w:rsid w:val="00B8236E"/>
    <w:rPr>
      <w:sz w:val="20"/>
      <w:u w:val="single"/>
      <w:bdr w:val="single" w:sz="4" w:space="0" w:color="auto"/>
    </w:rPr>
  </w:style>
  <w:style w:type="paragraph" w:customStyle="1" w:styleId="Citation-FirstLine">
    <w:name w:val="Citation - First Line"/>
    <w:basedOn w:val="Normal"/>
    <w:next w:val="Normal"/>
    <w:autoRedefine/>
    <w:qFormat/>
    <w:rsid w:val="00B8236E"/>
    <w:pPr>
      <w:spacing w:line="240" w:lineRule="atLeast"/>
      <w:jc w:val="both"/>
    </w:pPr>
    <w:rPr>
      <w:rFonts w:ascii="Book Antiqua" w:eastAsia="Times New Roman" w:hAnsi="Book Antiqua"/>
    </w:rPr>
  </w:style>
  <w:style w:type="character" w:customStyle="1" w:styleId="CardText-Underlined">
    <w:name w:val="Card Text - Underlined"/>
    <w:rsid w:val="00B8236E"/>
    <w:rPr>
      <w:b/>
      <w:sz w:val="20"/>
      <w:u w:val="single"/>
    </w:rPr>
  </w:style>
  <w:style w:type="paragraph" w:customStyle="1" w:styleId="Citation-Complete">
    <w:name w:val="Citation - Complete"/>
    <w:basedOn w:val="Normal"/>
    <w:next w:val="Normal"/>
    <w:link w:val="Citation-CompleteChar"/>
    <w:autoRedefine/>
    <w:qFormat/>
    <w:rsid w:val="00B8236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8236E"/>
    <w:rPr>
      <w:rFonts w:ascii="Book Antiqua" w:eastAsia="Times New Roman" w:hAnsi="Book Antiqua"/>
    </w:rPr>
  </w:style>
  <w:style w:type="character" w:customStyle="1" w:styleId="MicroTextChar">
    <w:name w:val="MicroText Char"/>
    <w:link w:val="MicroText"/>
    <w:rsid w:val="00B8236E"/>
    <w:rPr>
      <w:rFonts w:ascii="Arial Narrow" w:hAnsi="Arial Narrow"/>
      <w:sz w:val="12"/>
    </w:rPr>
  </w:style>
  <w:style w:type="paragraph" w:customStyle="1" w:styleId="TagCite">
    <w:name w:val="Tag/Cite"/>
    <w:basedOn w:val="Normal"/>
    <w:qFormat/>
    <w:rsid w:val="00B8236E"/>
    <w:rPr>
      <w:rFonts w:eastAsia="Times New Roman"/>
      <w:b/>
    </w:rPr>
  </w:style>
  <w:style w:type="character" w:customStyle="1" w:styleId="Style11ptItalicUnderline">
    <w:name w:val="Style 11 pt Italic Underline"/>
    <w:basedOn w:val="DefaultParagraphFont"/>
    <w:rsid w:val="00B8236E"/>
    <w:rPr>
      <w:i/>
      <w:iCs/>
      <w:sz w:val="20"/>
      <w:u w:val="single"/>
    </w:rPr>
  </w:style>
  <w:style w:type="character" w:customStyle="1" w:styleId="Style11ptItalic">
    <w:name w:val="Style 11 pt Italic"/>
    <w:basedOn w:val="DefaultParagraphFont"/>
    <w:rsid w:val="00B8236E"/>
    <w:rPr>
      <w:rFonts w:ascii="Times New Roman" w:hAnsi="Times New Roman"/>
      <w:i/>
      <w:iCs/>
      <w:sz w:val="20"/>
    </w:rPr>
  </w:style>
  <w:style w:type="character" w:customStyle="1" w:styleId="BoldandUnderlineChar">
    <w:name w:val="Bold and Underline Char"/>
    <w:basedOn w:val="DefaultParagraphFont"/>
    <w:link w:val="BoldandUnderline"/>
    <w:locked/>
    <w:rsid w:val="00B8236E"/>
    <w:rPr>
      <w:b/>
      <w:u w:val="single"/>
    </w:rPr>
  </w:style>
  <w:style w:type="paragraph" w:customStyle="1" w:styleId="BoldandUnderline">
    <w:name w:val="Bold and Underline"/>
    <w:basedOn w:val="Normal"/>
    <w:link w:val="BoldandUnderlineChar"/>
    <w:qFormat/>
    <w:rsid w:val="00B8236E"/>
    <w:rPr>
      <w:b/>
      <w:u w:val="single"/>
    </w:rPr>
  </w:style>
  <w:style w:type="character" w:customStyle="1" w:styleId="hdr">
    <w:name w:val="hdr"/>
    <w:basedOn w:val="DefaultParagraphFont"/>
    <w:rsid w:val="00B8236E"/>
  </w:style>
  <w:style w:type="paragraph" w:customStyle="1" w:styleId="StyleStyle49ptBold3">
    <w:name w:val="Style Style4 + 9 pt Bold3"/>
    <w:basedOn w:val="Style4"/>
    <w:link w:val="StyleStyle49ptBold3Char"/>
    <w:qFormat/>
    <w:rsid w:val="00B8236E"/>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B8236E"/>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B8236E"/>
    <w:rPr>
      <w:sz w:val="20"/>
      <w:u w:val="single"/>
    </w:rPr>
  </w:style>
  <w:style w:type="character" w:customStyle="1" w:styleId="ct-with-fmlt">
    <w:name w:val="ct-with-fmlt"/>
    <w:basedOn w:val="DefaultParagraphFont"/>
    <w:rsid w:val="00B8236E"/>
  </w:style>
  <w:style w:type="paragraph" w:customStyle="1" w:styleId="TagText">
    <w:name w:val="TagText"/>
    <w:basedOn w:val="Normal"/>
    <w:qFormat/>
    <w:rsid w:val="00B8236E"/>
    <w:rPr>
      <w:rFonts w:eastAsiaTheme="minorEastAsia"/>
      <w:b/>
    </w:rPr>
  </w:style>
  <w:style w:type="paragraph" w:customStyle="1" w:styleId="StyleStyle49ptBold">
    <w:name w:val="Style Style4 + 9 pt Bold"/>
    <w:basedOn w:val="Normal"/>
    <w:link w:val="StyleStyle49ptBoldChar"/>
    <w:qFormat/>
    <w:rsid w:val="00B8236E"/>
    <w:rPr>
      <w:rFonts w:eastAsia="Times New Roman"/>
      <w:b/>
      <w:bCs/>
      <w:u w:val="single"/>
    </w:rPr>
  </w:style>
  <w:style w:type="character" w:customStyle="1" w:styleId="StyleStyle49ptBoldChar">
    <w:name w:val="Style Style4 + 9 pt Bold Char"/>
    <w:basedOn w:val="DefaultParagraphFont"/>
    <w:link w:val="StyleStyle49ptBold"/>
    <w:rsid w:val="00B8236E"/>
    <w:rPr>
      <w:rFonts w:eastAsia="Times New Roman"/>
      <w:b/>
      <w:bCs/>
      <w:u w:val="single"/>
    </w:rPr>
  </w:style>
  <w:style w:type="paragraph" w:customStyle="1" w:styleId="StyleStyle49ptBoldItalic">
    <w:name w:val="Style Style4 + 9 pt Bold Italic"/>
    <w:basedOn w:val="Normal"/>
    <w:link w:val="StyleStyle49ptBoldItalicChar"/>
    <w:qFormat/>
    <w:rsid w:val="00B8236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8236E"/>
    <w:rPr>
      <w:rFonts w:eastAsia="Times New Roman"/>
      <w:b/>
      <w:bCs/>
      <w:i/>
      <w:iCs/>
      <w:u w:val="single"/>
    </w:rPr>
  </w:style>
  <w:style w:type="paragraph" w:customStyle="1" w:styleId="StyleUnderlined11ptBold">
    <w:name w:val="Style Underlined + 11 pt Bold"/>
    <w:link w:val="StyleUnderlined11ptBoldChar"/>
    <w:qFormat/>
    <w:rsid w:val="00B8236E"/>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B8236E"/>
    <w:rPr>
      <w:rFonts w:ascii="Arial" w:eastAsia="Times New Roman" w:hAnsi="Arial" w:cs="Arial"/>
      <w:b/>
      <w:bCs/>
      <w:u w:val="single"/>
    </w:rPr>
  </w:style>
  <w:style w:type="paragraph" w:customStyle="1" w:styleId="StyleUnderlined11pt">
    <w:name w:val="Style Underlined + 11 pt"/>
    <w:link w:val="StyleUnderlined11ptChar"/>
    <w:qFormat/>
    <w:rsid w:val="00B8236E"/>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B8236E"/>
    <w:rPr>
      <w:rFonts w:ascii="Arial" w:eastAsia="Times New Roman" w:hAnsi="Arial" w:cs="Arial"/>
      <w:u w:val="single"/>
    </w:rPr>
  </w:style>
  <w:style w:type="character" w:customStyle="1" w:styleId="newscontent">
    <w:name w:val="newscontent"/>
    <w:rsid w:val="00B8236E"/>
  </w:style>
  <w:style w:type="character" w:customStyle="1" w:styleId="StyleUnderlinePatternClearYellow">
    <w:name w:val="Style Underline Pattern: Clear (Yellow)"/>
    <w:basedOn w:val="DefaultParagraphFont"/>
    <w:rsid w:val="00B8236E"/>
    <w:rPr>
      <w:u w:val="single"/>
      <w:shd w:val="clear" w:color="auto" w:fill="00FF00"/>
    </w:rPr>
  </w:style>
  <w:style w:type="paragraph" w:customStyle="1" w:styleId="StyleUnderlineChar11pt3">
    <w:name w:val="Style Underline Char + 11 pt3"/>
    <w:link w:val="StyleUnderlineChar11pt3Char"/>
    <w:qFormat/>
    <w:rsid w:val="00B8236E"/>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B8236E"/>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B8236E"/>
    <w:rPr>
      <w:b w:val="0"/>
      <w:bCs/>
      <w:u w:val="single"/>
    </w:rPr>
  </w:style>
  <w:style w:type="character" w:customStyle="1" w:styleId="date-display-single">
    <w:name w:val="date-display-single"/>
    <w:basedOn w:val="DefaultParagraphFont"/>
    <w:rsid w:val="00B8236E"/>
  </w:style>
  <w:style w:type="character" w:customStyle="1" w:styleId="CommentTextChar1">
    <w:name w:val="Comment Text Char1"/>
    <w:basedOn w:val="DefaultParagraphFont"/>
    <w:uiPriority w:val="99"/>
    <w:rsid w:val="00B8236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B8236E"/>
    <w:rPr>
      <w:rFonts w:ascii="Times New Roman" w:hAnsi="Times New Roman" w:cs="Times New Roman"/>
      <w:sz w:val="20"/>
    </w:rPr>
  </w:style>
  <w:style w:type="paragraph" w:customStyle="1" w:styleId="Cite2">
    <w:name w:val="Cite 2"/>
    <w:basedOn w:val="Normal"/>
    <w:qFormat/>
    <w:rsid w:val="00B8236E"/>
    <w:rPr>
      <w:rFonts w:eastAsia="MS Mincho"/>
      <w:b/>
      <w:u w:val="single"/>
    </w:rPr>
  </w:style>
  <w:style w:type="character" w:customStyle="1" w:styleId="StyleunderlineBold">
    <w:name w:val="Style underline + Bold"/>
    <w:basedOn w:val="underline"/>
    <w:rsid w:val="00B8236E"/>
    <w:rPr>
      <w:rFonts w:ascii="Times New Roman" w:hAnsi="Times New Roman" w:cs="Times New Roman"/>
      <w:b w:val="0"/>
      <w:bCs/>
      <w:sz w:val="20"/>
      <w:u w:val="single"/>
    </w:rPr>
  </w:style>
  <w:style w:type="paragraph" w:customStyle="1" w:styleId="cards0">
    <w:name w:val="cards"/>
    <w:basedOn w:val="Cites"/>
    <w:qFormat/>
    <w:rsid w:val="00B8236E"/>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B8236E"/>
    <w:rPr>
      <w:sz w:val="20"/>
      <w:u w:val="single"/>
    </w:rPr>
  </w:style>
  <w:style w:type="character" w:customStyle="1" w:styleId="slug-pub-date">
    <w:name w:val="slug-pub-date"/>
    <w:basedOn w:val="DefaultParagraphFont"/>
    <w:rsid w:val="00B8236E"/>
  </w:style>
  <w:style w:type="character" w:customStyle="1" w:styleId="slug-vol">
    <w:name w:val="slug-vol"/>
    <w:basedOn w:val="DefaultParagraphFont"/>
    <w:rsid w:val="00B8236E"/>
  </w:style>
  <w:style w:type="character" w:customStyle="1" w:styleId="slug-issue">
    <w:name w:val="slug-issue"/>
    <w:basedOn w:val="DefaultParagraphFont"/>
    <w:rsid w:val="00B8236E"/>
  </w:style>
  <w:style w:type="character" w:customStyle="1" w:styleId="slug-pages">
    <w:name w:val="slug-pages"/>
    <w:basedOn w:val="DefaultParagraphFont"/>
    <w:rsid w:val="00B8236E"/>
  </w:style>
  <w:style w:type="character" w:customStyle="1" w:styleId="tagchar">
    <w:name w:val="tagchar"/>
    <w:basedOn w:val="DefaultParagraphFont"/>
    <w:rsid w:val="00B8236E"/>
  </w:style>
  <w:style w:type="paragraph" w:customStyle="1" w:styleId="NormalText">
    <w:name w:val="Normal Text"/>
    <w:basedOn w:val="Normal"/>
    <w:link w:val="NormalTextChar"/>
    <w:autoRedefine/>
    <w:qFormat/>
    <w:rsid w:val="00B8236E"/>
    <w:pPr>
      <w:jc w:val="both"/>
    </w:pPr>
    <w:rPr>
      <w:rFonts w:eastAsia="Times New Roman"/>
      <w:szCs w:val="26"/>
    </w:rPr>
  </w:style>
  <w:style w:type="character" w:customStyle="1" w:styleId="pmterms11">
    <w:name w:val="pmterms11"/>
    <w:basedOn w:val="DefaultParagraphFont"/>
    <w:rsid w:val="00B8236E"/>
    <w:rPr>
      <w:b/>
      <w:bCs/>
      <w:i w:val="0"/>
      <w:iCs w:val="0"/>
      <w:color w:val="000000"/>
    </w:rPr>
  </w:style>
  <w:style w:type="character" w:customStyle="1" w:styleId="StyleUnderlineChar9ptBold">
    <w:name w:val="Style Underline Char + 9 pt Bold"/>
    <w:basedOn w:val="DefaultParagraphFont"/>
    <w:rsid w:val="00B8236E"/>
    <w:rPr>
      <w:rFonts w:ascii="Times New Roman" w:hAnsi="Times New Roman"/>
      <w:b/>
      <w:bCs/>
      <w:sz w:val="20"/>
      <w:u w:val="single"/>
      <w:lang w:val="en-US" w:eastAsia="en-US" w:bidi="ar-SA"/>
    </w:rPr>
  </w:style>
  <w:style w:type="character" w:customStyle="1" w:styleId="Style8pt">
    <w:name w:val="Style 8 pt"/>
    <w:basedOn w:val="DefaultParagraphFont"/>
    <w:rsid w:val="00B8236E"/>
    <w:rPr>
      <w:sz w:val="20"/>
    </w:rPr>
  </w:style>
  <w:style w:type="character" w:customStyle="1" w:styleId="UnderlineChar5Char">
    <w:name w:val="Underline Char5 Char"/>
    <w:basedOn w:val="DefaultParagraphFont"/>
    <w:rsid w:val="00B8236E"/>
    <w:rPr>
      <w:szCs w:val="24"/>
      <w:u w:val="single"/>
      <w:lang w:val="en-US" w:eastAsia="en-US" w:bidi="ar-SA"/>
    </w:rPr>
  </w:style>
  <w:style w:type="character" w:customStyle="1" w:styleId="BoldandUnderlineChar2Char1">
    <w:name w:val="Bold and Underline Char2 Char1"/>
    <w:basedOn w:val="DefaultParagraphFont"/>
    <w:rsid w:val="00B823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823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8236E"/>
    <w:rPr>
      <w:szCs w:val="24"/>
      <w:u w:val="single"/>
      <w:lang w:val="en-US" w:eastAsia="en-US" w:bidi="ar-SA"/>
    </w:rPr>
  </w:style>
  <w:style w:type="paragraph" w:customStyle="1" w:styleId="Language">
    <w:name w:val="Language"/>
    <w:basedOn w:val="Normal"/>
    <w:link w:val="LanguageChar"/>
    <w:qFormat/>
    <w:rsid w:val="00B8236E"/>
    <w:rPr>
      <w:rFonts w:eastAsia="Times New Roman"/>
      <w:strike/>
      <w:szCs w:val="20"/>
    </w:rPr>
  </w:style>
  <w:style w:type="character" w:customStyle="1" w:styleId="LanguageChar">
    <w:name w:val="Language Char"/>
    <w:basedOn w:val="DefaultParagraphFont"/>
    <w:link w:val="Language"/>
    <w:rsid w:val="00B8236E"/>
    <w:rPr>
      <w:rFonts w:eastAsia="Times New Roman"/>
      <w:strike/>
      <w:szCs w:val="20"/>
    </w:rPr>
  </w:style>
  <w:style w:type="paragraph" w:customStyle="1" w:styleId="UnderlineChar3">
    <w:name w:val="Underline Char3"/>
    <w:basedOn w:val="Normal"/>
    <w:link w:val="UnderlineChar3Char"/>
    <w:qFormat/>
    <w:rsid w:val="00B8236E"/>
    <w:rPr>
      <w:rFonts w:eastAsia="Times New Roman"/>
      <w:u w:val="single"/>
    </w:rPr>
  </w:style>
  <w:style w:type="character" w:customStyle="1" w:styleId="UnderlineChar3Char">
    <w:name w:val="Underline Char3 Char"/>
    <w:basedOn w:val="DefaultParagraphFont"/>
    <w:link w:val="UnderlineChar3"/>
    <w:rsid w:val="00B8236E"/>
    <w:rPr>
      <w:rFonts w:eastAsia="Times New Roman"/>
      <w:u w:val="single"/>
    </w:rPr>
  </w:style>
  <w:style w:type="paragraph" w:customStyle="1" w:styleId="BoldandUnderlineChar3Char">
    <w:name w:val="Bold and Underline Char3 Char"/>
    <w:basedOn w:val="Normal"/>
    <w:link w:val="BoldandUnderlineChar3CharChar"/>
    <w:qFormat/>
    <w:rsid w:val="00B8236E"/>
    <w:rPr>
      <w:rFonts w:eastAsia="Times New Roman"/>
      <w:b/>
      <w:u w:val="single"/>
    </w:rPr>
  </w:style>
  <w:style w:type="character" w:customStyle="1" w:styleId="BoldandUnderlineChar3CharChar">
    <w:name w:val="Bold and Underline Char3 Char Char"/>
    <w:basedOn w:val="DefaultParagraphFont"/>
    <w:link w:val="BoldandUnderlineChar3Char"/>
    <w:rsid w:val="00B8236E"/>
    <w:rPr>
      <w:rFonts w:eastAsia="Times New Roman"/>
      <w:b/>
      <w:u w:val="single"/>
    </w:rPr>
  </w:style>
  <w:style w:type="character" w:customStyle="1" w:styleId="UnderlineChar1">
    <w:name w:val="Underline Char1"/>
    <w:aliases w:val="Cards + Font: 12 pt Char1"/>
    <w:basedOn w:val="DefaultParagraphFont"/>
    <w:rsid w:val="00B8236E"/>
    <w:rPr>
      <w:szCs w:val="24"/>
      <w:u w:val="single"/>
      <w:lang w:val="en-US" w:eastAsia="en-US" w:bidi="ar-SA"/>
    </w:rPr>
  </w:style>
  <w:style w:type="character" w:customStyle="1" w:styleId="BoldandUnderlineChar1Char2Char">
    <w:name w:val="Bold and Underline Char1 Char2 Char"/>
    <w:basedOn w:val="DefaultParagraphFont"/>
    <w:rsid w:val="00B8236E"/>
    <w:rPr>
      <w:b/>
      <w:szCs w:val="24"/>
      <w:u w:val="single"/>
      <w:lang w:val="en-US" w:eastAsia="en-US" w:bidi="ar-SA"/>
    </w:rPr>
  </w:style>
  <w:style w:type="paragraph" w:customStyle="1" w:styleId="Cardstyle0">
    <w:name w:val="Cardstyle"/>
    <w:basedOn w:val="Normal"/>
    <w:next w:val="Normal"/>
    <w:qFormat/>
    <w:rsid w:val="00B8236E"/>
    <w:rPr>
      <w:rFonts w:eastAsia="Times New Roman"/>
    </w:rPr>
  </w:style>
  <w:style w:type="character" w:customStyle="1" w:styleId="Style12ptBoldUnderline1">
    <w:name w:val="Style 12 pt Bold Underline1"/>
    <w:basedOn w:val="DefaultParagraphFont"/>
    <w:rsid w:val="00B8236E"/>
    <w:rPr>
      <w:b/>
      <w:bCs/>
      <w:sz w:val="24"/>
      <w:u w:val="single"/>
    </w:rPr>
  </w:style>
  <w:style w:type="character" w:customStyle="1" w:styleId="StyleEmphasisArial12ptBoldNotItalic">
    <w:name w:val="Style Emphasis + Arial 12 pt Bold Not Italic"/>
    <w:basedOn w:val="Emphasis"/>
    <w:rsid w:val="00B8236E"/>
    <w:rPr>
      <w:rFonts w:ascii="Arial" w:hAnsi="Arial" w:cs="Times New Roman"/>
      <w:b w:val="0"/>
      <w:bCs/>
      <w:i/>
      <w:iCs/>
      <w:sz w:val="24"/>
      <w:u w:val="single"/>
      <w:bdr w:val="single" w:sz="8" w:space="0" w:color="auto"/>
    </w:rPr>
  </w:style>
  <w:style w:type="character" w:customStyle="1" w:styleId="DebateHighlighted">
    <w:name w:val="Debate Highlighted"/>
    <w:qFormat/>
    <w:rsid w:val="00B8236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8236E"/>
    <w:rPr>
      <w:rFonts w:ascii="SimSun" w:eastAsia="SimSun" w:hAnsi="SimSun"/>
      <w:sz w:val="15"/>
      <w:lang w:eastAsia="zh-CN"/>
    </w:rPr>
  </w:style>
  <w:style w:type="paragraph" w:customStyle="1" w:styleId="UnreadText">
    <w:name w:val="Unread Text"/>
    <w:basedOn w:val="Normal"/>
    <w:next w:val="Normal"/>
    <w:link w:val="UnreadTextChar"/>
    <w:autoRedefine/>
    <w:qFormat/>
    <w:rsid w:val="00B8236E"/>
    <w:pPr>
      <w:ind w:left="360"/>
    </w:pPr>
    <w:rPr>
      <w:rFonts w:ascii="SimSun" w:eastAsia="SimSun" w:hAnsi="SimSun"/>
      <w:sz w:val="15"/>
      <w:lang w:eastAsia="zh-CN"/>
    </w:rPr>
  </w:style>
  <w:style w:type="character" w:customStyle="1" w:styleId="Highlightedunderline">
    <w:name w:val="Highlighted underline"/>
    <w:qFormat/>
    <w:rsid w:val="00B8236E"/>
    <w:rPr>
      <w:rFonts w:ascii="Times New Roman" w:hAnsi="Times New Roman"/>
      <w:sz w:val="20"/>
      <w:u w:val="single"/>
      <w:bdr w:val="none" w:sz="0" w:space="0" w:color="auto"/>
      <w:shd w:val="clear" w:color="auto" w:fill="C0C0C0"/>
    </w:rPr>
  </w:style>
  <w:style w:type="character" w:customStyle="1" w:styleId="smallChar">
    <w:name w:val="small Char"/>
    <w:rsid w:val="00B8236E"/>
    <w:rPr>
      <w:rFonts w:ascii="Calibri" w:eastAsia="Calibri" w:hAnsi="Calibri" w:cs="Calibri"/>
      <w:sz w:val="16"/>
      <w:szCs w:val="20"/>
      <w:lang w:val="x-none" w:eastAsia="x-none"/>
    </w:rPr>
  </w:style>
  <w:style w:type="paragraph" w:customStyle="1" w:styleId="HotRoute0">
    <w:name w:val="Hot Route!"/>
    <w:basedOn w:val="Normal"/>
    <w:qFormat/>
    <w:rsid w:val="00B8236E"/>
    <w:pPr>
      <w:ind w:left="144"/>
    </w:pPr>
    <w:rPr>
      <w:rFonts w:eastAsia="Times New Roman"/>
      <w:lang w:val="x-none" w:eastAsia="x-none"/>
    </w:rPr>
  </w:style>
  <w:style w:type="character" w:customStyle="1" w:styleId="BodyTextIndent3Char1">
    <w:name w:val="Body Text Indent 3 Char1"/>
    <w:basedOn w:val="DefaultParagraphFont"/>
    <w:uiPriority w:val="99"/>
    <w:rsid w:val="00B8236E"/>
    <w:rPr>
      <w:rFonts w:ascii="Times New Roman" w:hAnsi="Times New Roman" w:cs="Times New Roman"/>
      <w:sz w:val="16"/>
      <w:szCs w:val="16"/>
    </w:rPr>
  </w:style>
  <w:style w:type="character" w:customStyle="1" w:styleId="BodyText2Char1">
    <w:name w:val="Body Text 2 Char1"/>
    <w:basedOn w:val="DefaultParagraphFont"/>
    <w:uiPriority w:val="99"/>
    <w:rsid w:val="00B8236E"/>
    <w:rPr>
      <w:rFonts w:ascii="Times New Roman" w:hAnsi="Times New Roman" w:cs="Times New Roman"/>
      <w:sz w:val="20"/>
    </w:rPr>
  </w:style>
  <w:style w:type="character" w:customStyle="1" w:styleId="Heading2Char1CharCharCharCharCharC">
    <w:name w:val="Heading 2 Char1 Char Char Char Char Char C"/>
    <w:rsid w:val="00B8236E"/>
    <w:rPr>
      <w:rFonts w:cs="Arial"/>
      <w:b/>
      <w:bCs/>
      <w:iCs/>
      <w:sz w:val="24"/>
      <w:szCs w:val="28"/>
      <w:lang w:val="en-US" w:eastAsia="en-US" w:bidi="ar-SA"/>
    </w:rPr>
  </w:style>
  <w:style w:type="character" w:customStyle="1" w:styleId="underline1">
    <w:name w:val="underline1"/>
    <w:basedOn w:val="DefaultParagraphFont"/>
    <w:rsid w:val="00B8236E"/>
    <w:rPr>
      <w:u w:val="single"/>
    </w:rPr>
  </w:style>
  <w:style w:type="character" w:customStyle="1" w:styleId="FontStyle291">
    <w:name w:val="Font Style291"/>
    <w:basedOn w:val="DefaultParagraphFont"/>
    <w:uiPriority w:val="99"/>
    <w:rsid w:val="00B823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8236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8236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8236E"/>
    <w:rPr>
      <w:rFonts w:eastAsia="Times New Roman"/>
    </w:rPr>
  </w:style>
  <w:style w:type="paragraph" w:customStyle="1" w:styleId="Cards1">
    <w:name w:val="Cards1"/>
    <w:basedOn w:val="Normal"/>
    <w:link w:val="Cards1Char"/>
    <w:qFormat/>
    <w:rsid w:val="00B8236E"/>
    <w:pPr>
      <w:ind w:left="288"/>
    </w:pPr>
    <w:rPr>
      <w:rFonts w:eastAsia="Times New Roman"/>
      <w:u w:val="single"/>
    </w:rPr>
  </w:style>
  <w:style w:type="character" w:customStyle="1" w:styleId="Cards1Char">
    <w:name w:val="Cards1 Char"/>
    <w:basedOn w:val="DefaultParagraphFont"/>
    <w:link w:val="Cards1"/>
    <w:rsid w:val="00B8236E"/>
    <w:rPr>
      <w:rFonts w:eastAsia="Times New Roman"/>
      <w:u w:val="single"/>
    </w:rPr>
  </w:style>
  <w:style w:type="paragraph" w:customStyle="1" w:styleId="StyleCardTextTimesNewRoman11ptUnderline">
    <w:name w:val="Style Card Text + Times New Roman 11 pt Underline"/>
    <w:link w:val="StyleCardTextTimesNewRoman11ptUnderlineChar"/>
    <w:qFormat/>
    <w:rsid w:val="00B8236E"/>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B8236E"/>
    <w:rPr>
      <w:rFonts w:ascii="Arial" w:eastAsia="Calibri" w:hAnsi="Arial" w:cs="Arial"/>
      <w:szCs w:val="22"/>
      <w:u w:val="single"/>
    </w:rPr>
  </w:style>
  <w:style w:type="character" w:customStyle="1" w:styleId="EmphasizeThis">
    <w:name w:val="EmphasizeThis"/>
    <w:rsid w:val="00B8236E"/>
    <w:rPr>
      <w:rFonts w:ascii="Georgia" w:hAnsi="Georgia"/>
      <w:b/>
      <w:iCs/>
      <w:sz w:val="24"/>
      <w:u w:val="thick"/>
    </w:rPr>
  </w:style>
  <w:style w:type="paragraph" w:customStyle="1" w:styleId="Stylecard8pt">
    <w:name w:val="Style card + 8 pt"/>
    <w:basedOn w:val="Normal"/>
    <w:link w:val="Stylecard8ptChar"/>
    <w:qFormat/>
    <w:rsid w:val="00B8236E"/>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B8236E"/>
    <w:rPr>
      <w:rFonts w:ascii="Georgia" w:eastAsia="Cambria" w:hAnsi="Georgia" w:cs="Times New Roman"/>
      <w:color w:val="000000"/>
      <w:sz w:val="20"/>
      <w:szCs w:val="20"/>
      <w:u w:val="single"/>
      <w:lang w:eastAsia="ar-SA"/>
    </w:rPr>
  </w:style>
  <w:style w:type="character" w:customStyle="1" w:styleId="bhl">
    <w:name w:val="bhl"/>
    <w:basedOn w:val="DefaultParagraphFont"/>
    <w:rsid w:val="00B8236E"/>
  </w:style>
  <w:style w:type="paragraph" w:customStyle="1" w:styleId="TagGA11">
    <w:name w:val="Tag GA 11"/>
    <w:basedOn w:val="TOC1"/>
    <w:qFormat/>
    <w:rsid w:val="00B8236E"/>
    <w:pPr>
      <w:spacing w:before="0" w:after="160"/>
    </w:pPr>
    <w:rPr>
      <w:rFonts w:eastAsia="Calibri"/>
      <w:u w:val="none"/>
      <w:lang w:bidi="ar-SA"/>
    </w:rPr>
  </w:style>
  <w:style w:type="paragraph" w:customStyle="1" w:styleId="CiteCard">
    <w:name w:val="Cite/Card"/>
    <w:basedOn w:val="TOC2"/>
    <w:qFormat/>
    <w:rsid w:val="00B8236E"/>
    <w:pPr>
      <w:tabs>
        <w:tab w:val="left" w:pos="4360"/>
      </w:tabs>
      <w:ind w:left="220"/>
    </w:pPr>
    <w:rPr>
      <w:rFonts w:eastAsia="Calibri"/>
      <w:sz w:val="22"/>
      <w:lang w:bidi="ar-SA"/>
    </w:rPr>
  </w:style>
  <w:style w:type="character" w:customStyle="1" w:styleId="CardTextUnderlinedChar">
    <w:name w:val="Card Text Underlined Char"/>
    <w:basedOn w:val="DefaultParagraphFont"/>
    <w:rsid w:val="00B8236E"/>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B8236E"/>
    <w:rPr>
      <w:rFonts w:ascii="Tahoma" w:hAnsi="Tahoma" w:cs="Tahoma"/>
      <w:sz w:val="16"/>
      <w:szCs w:val="16"/>
    </w:rPr>
  </w:style>
  <w:style w:type="character" w:customStyle="1" w:styleId="addmd">
    <w:name w:val="addmd"/>
    <w:basedOn w:val="DefaultParagraphFont"/>
    <w:rsid w:val="00B8236E"/>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B8236E"/>
    <w:rPr>
      <w:rFonts w:ascii="Arial" w:hAnsi="Arial"/>
      <w:b/>
      <w:sz w:val="26"/>
    </w:rPr>
  </w:style>
  <w:style w:type="paragraph" w:styleId="FootnoteText">
    <w:name w:val="footnote text"/>
    <w:basedOn w:val="Normal"/>
    <w:link w:val="FootnoteTextChar"/>
    <w:unhideWhenUsed/>
    <w:qFormat/>
    <w:rsid w:val="00B8236E"/>
    <w:rPr>
      <w:rFonts w:eastAsia="Calibri"/>
      <w:szCs w:val="20"/>
      <w:lang w:eastAsia="zh-CN"/>
    </w:rPr>
  </w:style>
  <w:style w:type="character" w:customStyle="1" w:styleId="FootnoteTextChar">
    <w:name w:val="Footnote Text Char"/>
    <w:basedOn w:val="DefaultParagraphFont"/>
    <w:link w:val="FootnoteText"/>
    <w:rsid w:val="00B8236E"/>
    <w:rPr>
      <w:rFonts w:eastAsia="Calibri"/>
      <w:szCs w:val="20"/>
      <w:lang w:eastAsia="zh-CN"/>
    </w:rPr>
  </w:style>
  <w:style w:type="character" w:customStyle="1" w:styleId="UnderlinedTextCharChar">
    <w:name w:val="Underlined Text Char Char"/>
    <w:basedOn w:val="DefaultParagraphFont"/>
    <w:rsid w:val="00B8236E"/>
    <w:rPr>
      <w:rFonts w:cs="Arial"/>
      <w:bCs/>
      <w:noProof w:val="0"/>
      <w:szCs w:val="26"/>
      <w:u w:val="single"/>
      <w:lang w:val="en-US" w:eastAsia="en-US" w:bidi="ar-SA"/>
    </w:rPr>
  </w:style>
  <w:style w:type="character" w:customStyle="1" w:styleId="StyleTimesNewRoman12ptBold">
    <w:name w:val="Style Times New Roman 12 pt Bold"/>
    <w:rsid w:val="00B8236E"/>
    <w:rPr>
      <w:b/>
      <w:bCs/>
      <w:sz w:val="24"/>
    </w:rPr>
  </w:style>
  <w:style w:type="character" w:customStyle="1" w:styleId="CardText1Char">
    <w:name w:val="Card Text 1 Char"/>
    <w:rsid w:val="00B8236E"/>
    <w:rPr>
      <w:rFonts w:ascii="Georgia" w:hAnsi="Georgia"/>
      <w:color w:val="000000"/>
      <w:sz w:val="22"/>
      <w:szCs w:val="22"/>
      <w:u w:val="single"/>
    </w:rPr>
  </w:style>
  <w:style w:type="character" w:customStyle="1" w:styleId="BoldUnderlining">
    <w:name w:val="Bold Underlining"/>
    <w:rsid w:val="00B8236E"/>
    <w:rPr>
      <w:u w:val="single"/>
    </w:rPr>
  </w:style>
  <w:style w:type="character" w:customStyle="1" w:styleId="Intemphasis">
    <w:name w:val="Intemphasis"/>
    <w:uiPriority w:val="1"/>
    <w:qFormat/>
    <w:rsid w:val="00B8236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8236E"/>
    <w:pPr>
      <w:ind w:left="288" w:right="288"/>
    </w:pPr>
    <w:rPr>
      <w:szCs w:val="16"/>
    </w:rPr>
  </w:style>
  <w:style w:type="character" w:customStyle="1" w:styleId="cardtextChar2">
    <w:name w:val="cardtext Char"/>
    <w:basedOn w:val="DefaultParagraphFont"/>
    <w:link w:val="cardtext0"/>
    <w:rsid w:val="00B8236E"/>
    <w:rPr>
      <w:szCs w:val="16"/>
    </w:rPr>
  </w:style>
  <w:style w:type="character" w:customStyle="1" w:styleId="BoldUnderlineChar1">
    <w:name w:val="BoldUnderline Char1"/>
    <w:rsid w:val="00B823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8236E"/>
    <w:pPr>
      <w:spacing w:after="200"/>
      <w:contextualSpacing/>
    </w:pPr>
    <w:rPr>
      <w:rFonts w:eastAsia="Calibri"/>
      <w:u w:val="single"/>
    </w:rPr>
  </w:style>
  <w:style w:type="character" w:customStyle="1" w:styleId="UnderlinedCardTextChar">
    <w:name w:val="Underlined Card Text Char"/>
    <w:link w:val="UnderlinedCardText"/>
    <w:rsid w:val="00B8236E"/>
    <w:rPr>
      <w:rFonts w:eastAsia="Calibri"/>
      <w:u w:val="single"/>
    </w:rPr>
  </w:style>
  <w:style w:type="character" w:customStyle="1" w:styleId="Hyperlink6">
    <w:name w:val="Hyperlink6"/>
    <w:basedOn w:val="DefaultParagraphFont"/>
    <w:rsid w:val="00B8236E"/>
    <w:rPr>
      <w:color w:val="3300CC"/>
      <w:u w:val="single"/>
    </w:rPr>
  </w:style>
  <w:style w:type="paragraph" w:customStyle="1" w:styleId="Tag12">
    <w:name w:val="Tag12"/>
    <w:basedOn w:val="Normal"/>
    <w:qFormat/>
    <w:rsid w:val="00B8236E"/>
    <w:pPr>
      <w:contextualSpacing/>
    </w:pPr>
    <w:rPr>
      <w:rFonts w:eastAsia="Cambria"/>
      <w:b/>
    </w:rPr>
  </w:style>
  <w:style w:type="paragraph" w:customStyle="1" w:styleId="Shrink8">
    <w:name w:val="Shrink8"/>
    <w:basedOn w:val="Normal"/>
    <w:qFormat/>
    <w:rsid w:val="00B8236E"/>
    <w:rPr>
      <w:rFonts w:eastAsia="Cambria"/>
    </w:rPr>
  </w:style>
  <w:style w:type="character" w:customStyle="1" w:styleId="highlight2">
    <w:name w:val="highlight2"/>
    <w:rsid w:val="00B8236E"/>
    <w:rPr>
      <w:rFonts w:ascii="Arial" w:hAnsi="Arial"/>
      <w:b/>
      <w:sz w:val="19"/>
      <w:u w:val="thick"/>
      <w:bdr w:val="none" w:sz="0" w:space="0" w:color="auto"/>
      <w:shd w:val="clear" w:color="auto" w:fill="auto"/>
    </w:rPr>
  </w:style>
  <w:style w:type="character" w:customStyle="1" w:styleId="citation">
    <w:name w:val="citation"/>
    <w:basedOn w:val="DefaultParagraphFont"/>
    <w:rsid w:val="00B8236E"/>
  </w:style>
  <w:style w:type="paragraph" w:customStyle="1" w:styleId="UnderlineText">
    <w:name w:val="Underline Text"/>
    <w:basedOn w:val="Normal"/>
    <w:link w:val="UnderlineTextChar"/>
    <w:qFormat/>
    <w:rsid w:val="00B8236E"/>
    <w:pPr>
      <w:ind w:left="288"/>
    </w:pPr>
    <w:rPr>
      <w:rFonts w:eastAsia="Times New Roman"/>
      <w:u w:val="single"/>
    </w:rPr>
  </w:style>
  <w:style w:type="character" w:customStyle="1" w:styleId="UnderlineTextChar">
    <w:name w:val="Underline Text Char"/>
    <w:basedOn w:val="DefaultParagraphFont"/>
    <w:link w:val="UnderlineText"/>
    <w:rsid w:val="00B8236E"/>
    <w:rPr>
      <w:rFonts w:eastAsia="Times New Roman"/>
      <w:u w:val="single"/>
    </w:rPr>
  </w:style>
  <w:style w:type="character" w:customStyle="1" w:styleId="il">
    <w:name w:val="il"/>
    <w:basedOn w:val="DefaultParagraphFont"/>
    <w:rsid w:val="00B8236E"/>
  </w:style>
  <w:style w:type="character" w:customStyle="1" w:styleId="commentstext">
    <w:name w:val="comments_text"/>
    <w:uiPriority w:val="99"/>
    <w:rsid w:val="00B8236E"/>
    <w:rPr>
      <w:rFonts w:cs="Times New Roman"/>
    </w:rPr>
  </w:style>
  <w:style w:type="paragraph" w:customStyle="1" w:styleId="Heading42">
    <w:name w:val="Heading 42"/>
    <w:basedOn w:val="Normal"/>
    <w:qFormat/>
    <w:rsid w:val="00B8236E"/>
    <w:rPr>
      <w:rFonts w:eastAsia="Times New Roman"/>
    </w:rPr>
  </w:style>
  <w:style w:type="paragraph" w:customStyle="1" w:styleId="DebateNormal">
    <w:name w:val="DebateNormal"/>
    <w:basedOn w:val="Normal"/>
    <w:link w:val="DebateNormalChar"/>
    <w:qFormat/>
    <w:rsid w:val="00B8236E"/>
    <w:pPr>
      <w:spacing w:line="276" w:lineRule="auto"/>
    </w:pPr>
    <w:rPr>
      <w:rFonts w:eastAsia="Calibri"/>
      <w:szCs w:val="20"/>
    </w:rPr>
  </w:style>
  <w:style w:type="character" w:customStyle="1" w:styleId="DebateNormalChar">
    <w:name w:val="DebateNormal Char"/>
    <w:basedOn w:val="DefaultParagraphFont"/>
    <w:link w:val="DebateNormal"/>
    <w:rsid w:val="00B8236E"/>
    <w:rPr>
      <w:rFonts w:eastAsia="Calibri"/>
      <w:szCs w:val="20"/>
    </w:rPr>
  </w:style>
  <w:style w:type="paragraph" w:customStyle="1" w:styleId="DebateEmphasis">
    <w:name w:val="DebateEmphasis"/>
    <w:basedOn w:val="Normal"/>
    <w:link w:val="DebateEmphasisChar"/>
    <w:qFormat/>
    <w:rsid w:val="00B823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8236E"/>
    <w:rPr>
      <w:rFonts w:eastAsia="Calibri"/>
      <w:b/>
      <w:szCs w:val="20"/>
      <w:u w:val="single"/>
    </w:rPr>
  </w:style>
  <w:style w:type="paragraph" w:customStyle="1" w:styleId="NormalCite">
    <w:name w:val="NormalCite"/>
    <w:link w:val="NormalCiteChar"/>
    <w:qFormat/>
    <w:rsid w:val="00B8236E"/>
    <w:pPr>
      <w:spacing w:after="0" w:line="240" w:lineRule="auto"/>
    </w:pPr>
    <w:rPr>
      <w:rFonts w:ascii="Times New Roman" w:hAnsi="Times New Roman" w:cs="Times New Roman"/>
      <w:sz w:val="18"/>
      <w:szCs w:val="22"/>
    </w:rPr>
  </w:style>
  <w:style w:type="character" w:customStyle="1" w:styleId="NormalCiteChar">
    <w:name w:val="NormalCite Char"/>
    <w:basedOn w:val="DefaultParagraphFont"/>
    <w:link w:val="NormalCite"/>
    <w:rsid w:val="00B8236E"/>
    <w:rPr>
      <w:rFonts w:ascii="Times New Roman" w:hAnsi="Times New Roman" w:cs="Times New Roman"/>
      <w:sz w:val="18"/>
      <w:szCs w:val="22"/>
    </w:rPr>
  </w:style>
  <w:style w:type="character" w:customStyle="1" w:styleId="articletext">
    <w:name w:val="articletext"/>
    <w:basedOn w:val="DefaultParagraphFont"/>
    <w:rsid w:val="00B8236E"/>
  </w:style>
  <w:style w:type="character" w:customStyle="1" w:styleId="grey10">
    <w:name w:val="grey10"/>
    <w:basedOn w:val="DefaultParagraphFont"/>
    <w:rsid w:val="00B8236E"/>
  </w:style>
  <w:style w:type="character" w:customStyle="1" w:styleId="navy13bd">
    <w:name w:val="navy13bd"/>
    <w:basedOn w:val="DefaultParagraphFont"/>
    <w:rsid w:val="00B8236E"/>
  </w:style>
  <w:style w:type="character" w:customStyle="1" w:styleId="Style9ptUnderline2">
    <w:name w:val="Style 9 pt Underline2"/>
    <w:basedOn w:val="DefaultParagraphFont"/>
    <w:rsid w:val="00B8236E"/>
    <w:rPr>
      <w:sz w:val="20"/>
      <w:u w:val="single"/>
    </w:rPr>
  </w:style>
  <w:style w:type="character" w:customStyle="1" w:styleId="Style9ptBoldUnderline1">
    <w:name w:val="Style 9 pt Bold Underline1"/>
    <w:basedOn w:val="DefaultParagraphFont"/>
    <w:rsid w:val="00B8236E"/>
    <w:rPr>
      <w:b/>
      <w:bCs/>
      <w:sz w:val="20"/>
      <w:u w:val="single"/>
    </w:rPr>
  </w:style>
  <w:style w:type="character" w:customStyle="1" w:styleId="TagsCharChar">
    <w:name w:val="Tags Char Char"/>
    <w:basedOn w:val="DefaultParagraphFont"/>
    <w:rsid w:val="00B8236E"/>
    <w:rPr>
      <w:rFonts w:eastAsia="SimSun"/>
      <w:b/>
      <w:sz w:val="24"/>
      <w:lang w:val="en-US" w:eastAsia="zh-CN" w:bidi="ar-SA"/>
    </w:rPr>
  </w:style>
  <w:style w:type="paragraph" w:customStyle="1" w:styleId="cardCharCharCharChar">
    <w:name w:val="card Char Char Char Char"/>
    <w:basedOn w:val="Normal"/>
    <w:uiPriority w:val="99"/>
    <w:qFormat/>
    <w:rsid w:val="00B8236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B8236E"/>
    <w:rPr>
      <w:rFonts w:ascii="Times" w:eastAsia="Times New Roman" w:hAnsi="Times"/>
    </w:rPr>
  </w:style>
  <w:style w:type="paragraph" w:customStyle="1" w:styleId="CARD">
    <w:name w:val="CARD"/>
    <w:basedOn w:val="Normal"/>
    <w:link w:val="CARDChar0"/>
    <w:qFormat/>
    <w:rsid w:val="00B8236E"/>
    <w:rPr>
      <w:rFonts w:eastAsia="Times New Roman"/>
      <w:u w:val="single"/>
    </w:rPr>
  </w:style>
  <w:style w:type="character" w:customStyle="1" w:styleId="CARDChar0">
    <w:name w:val="CARD Char"/>
    <w:basedOn w:val="DefaultParagraphFont"/>
    <w:link w:val="CARD"/>
    <w:rsid w:val="00B8236E"/>
    <w:rPr>
      <w:rFonts w:eastAsia="Times New Roman"/>
      <w:u w:val="single"/>
    </w:rPr>
  </w:style>
  <w:style w:type="paragraph" w:customStyle="1" w:styleId="Normal2">
    <w:name w:val="Normal2"/>
    <w:basedOn w:val="Normal"/>
    <w:uiPriority w:val="99"/>
    <w:qFormat/>
    <w:rsid w:val="00B8236E"/>
    <w:rPr>
      <w:rFonts w:eastAsia="Times New Roman"/>
    </w:rPr>
  </w:style>
  <w:style w:type="character" w:customStyle="1" w:styleId="Style11ptThickunderline">
    <w:name w:val="Style 11 pt Thick underline"/>
    <w:rsid w:val="00B8236E"/>
    <w:rPr>
      <w:rFonts w:ascii="Times New Roman" w:hAnsi="Times New Roman"/>
      <w:sz w:val="20"/>
      <w:u w:val="single"/>
    </w:rPr>
  </w:style>
  <w:style w:type="character" w:customStyle="1" w:styleId="Style11ptBoldThickunderline">
    <w:name w:val="Style 11 pt Bold Thick underline"/>
    <w:rsid w:val="00B8236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8236E"/>
    <w:rPr>
      <w:vertAlign w:val="superscript"/>
    </w:rPr>
  </w:style>
  <w:style w:type="character" w:customStyle="1" w:styleId="CharChar5">
    <w:name w:val="Char Char5"/>
    <w:rsid w:val="00B823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823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8236E"/>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B8236E"/>
    <w:rPr>
      <w:u w:val="single"/>
    </w:rPr>
  </w:style>
  <w:style w:type="character" w:customStyle="1" w:styleId="StyleUnderlineBoldIndent11ptChar">
    <w:name w:val="Style Underline + Bold Indent + 11 pt Char"/>
    <w:link w:val="StyleUnderlineBoldIndent11pt"/>
    <w:rsid w:val="00B8236E"/>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8236E"/>
    <w:rPr>
      <w:b/>
      <w:bCs/>
      <w:u w:val="single"/>
    </w:rPr>
  </w:style>
  <w:style w:type="character" w:customStyle="1" w:styleId="StyleUnderlineBoldIndent11ptBoldChar">
    <w:name w:val="Style Underline + Bold Indent + 11 pt Bold Char"/>
    <w:link w:val="StyleUnderlineBoldIndent11ptBold"/>
    <w:rsid w:val="00B8236E"/>
    <w:rPr>
      <w:rFonts w:eastAsia="Times New Roman"/>
      <w:b/>
      <w:bCs/>
      <w:szCs w:val="20"/>
      <w:u w:val="single"/>
    </w:rPr>
  </w:style>
  <w:style w:type="paragraph" w:customStyle="1" w:styleId="author-name">
    <w:name w:val="author-name"/>
    <w:basedOn w:val="Normal"/>
    <w:uiPriority w:val="99"/>
    <w:qFormat/>
    <w:rsid w:val="00B8236E"/>
    <w:pPr>
      <w:spacing w:before="100" w:beforeAutospacing="1" w:after="100" w:afterAutospacing="1"/>
    </w:pPr>
    <w:rPr>
      <w:rFonts w:eastAsia="Times New Roman"/>
    </w:rPr>
  </w:style>
  <w:style w:type="paragraph" w:customStyle="1" w:styleId="author-credentials">
    <w:name w:val="author-credentials"/>
    <w:basedOn w:val="Normal"/>
    <w:qFormat/>
    <w:rsid w:val="00B8236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B8236E"/>
    <w:rPr>
      <w:rFonts w:ascii="Consolas" w:hAnsi="Consolas" w:cs="Consolas"/>
      <w:sz w:val="20"/>
      <w:szCs w:val="20"/>
    </w:rPr>
  </w:style>
  <w:style w:type="character" w:customStyle="1" w:styleId="StyleStyle4CharTimesNewRoman11ptBold">
    <w:name w:val="Style Style4 Char + Times New Roman 11 pt Bold"/>
    <w:basedOn w:val="DefaultParagraphFont"/>
    <w:rsid w:val="00B823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8236E"/>
    <w:rPr>
      <w:rFonts w:ascii="Times New Roman" w:hAnsi="Times New Roman"/>
      <w:i/>
      <w:iCs/>
      <w:sz w:val="20"/>
      <w:szCs w:val="24"/>
      <w:u w:val="single"/>
      <w:lang w:val="en-US" w:eastAsia="en-US" w:bidi="ar-SA"/>
    </w:rPr>
  </w:style>
  <w:style w:type="character" w:customStyle="1" w:styleId="headline">
    <w:name w:val="headline"/>
    <w:basedOn w:val="DefaultParagraphFont"/>
    <w:rsid w:val="00B8236E"/>
  </w:style>
  <w:style w:type="character" w:customStyle="1" w:styleId="CharChar4">
    <w:name w:val="Char Char4"/>
    <w:basedOn w:val="DefaultParagraphFont"/>
    <w:rsid w:val="00B8236E"/>
    <w:rPr>
      <w:rFonts w:cs="Arial"/>
      <w:b/>
      <w:bCs/>
      <w:iCs/>
      <w:szCs w:val="28"/>
      <w:lang w:val="en-US" w:eastAsia="en-US" w:bidi="ar-SA"/>
    </w:rPr>
  </w:style>
  <w:style w:type="character" w:customStyle="1" w:styleId="yshortcuts">
    <w:name w:val="yshortcuts"/>
    <w:basedOn w:val="DefaultParagraphFont"/>
    <w:rsid w:val="00B8236E"/>
  </w:style>
  <w:style w:type="paragraph" w:styleId="PlainText">
    <w:name w:val="Plain Text"/>
    <w:basedOn w:val="Normal"/>
    <w:link w:val="PlainTextChar"/>
    <w:rsid w:val="00B8236E"/>
    <w:rPr>
      <w:rFonts w:ascii="Courier New" w:eastAsia="Times New Roman" w:hAnsi="Courier New" w:cs="Courier New"/>
      <w:szCs w:val="20"/>
    </w:rPr>
  </w:style>
  <w:style w:type="character" w:customStyle="1" w:styleId="PlainTextChar">
    <w:name w:val="Plain Text Char"/>
    <w:basedOn w:val="DefaultParagraphFont"/>
    <w:link w:val="PlainText"/>
    <w:rsid w:val="00B8236E"/>
    <w:rPr>
      <w:rFonts w:ascii="Courier New" w:eastAsia="Times New Roman" w:hAnsi="Courier New" w:cs="Courier New"/>
      <w:szCs w:val="20"/>
    </w:rPr>
  </w:style>
  <w:style w:type="character" w:customStyle="1" w:styleId="senselabelstart">
    <w:name w:val="sense_label start"/>
    <w:basedOn w:val="DefaultParagraphFont"/>
    <w:rsid w:val="00B8236E"/>
  </w:style>
  <w:style w:type="character" w:customStyle="1" w:styleId="sensecontent">
    <w:name w:val="sense_content"/>
    <w:basedOn w:val="DefaultParagraphFont"/>
    <w:rsid w:val="00B8236E"/>
  </w:style>
  <w:style w:type="character" w:customStyle="1" w:styleId="vi">
    <w:name w:val="vi"/>
    <w:basedOn w:val="DefaultParagraphFont"/>
    <w:rsid w:val="00B8236E"/>
  </w:style>
  <w:style w:type="paragraph" w:customStyle="1" w:styleId="Microtext0">
    <w:name w:val="Microtext"/>
    <w:basedOn w:val="Normal"/>
    <w:next w:val="Normal"/>
    <w:link w:val="MicrotextChar0"/>
    <w:qFormat/>
    <w:rsid w:val="00B8236E"/>
    <w:rPr>
      <w:sz w:val="12"/>
    </w:rPr>
  </w:style>
  <w:style w:type="character" w:customStyle="1" w:styleId="MicrotextChar0">
    <w:name w:val="Microtext Char"/>
    <w:link w:val="Microtext0"/>
    <w:rsid w:val="00B8236E"/>
    <w:rPr>
      <w:sz w:val="12"/>
    </w:rPr>
  </w:style>
  <w:style w:type="character" w:customStyle="1" w:styleId="st">
    <w:name w:val="st"/>
    <w:basedOn w:val="DefaultParagraphFont"/>
    <w:rsid w:val="00B8236E"/>
  </w:style>
  <w:style w:type="paragraph" w:customStyle="1" w:styleId="Style6">
    <w:name w:val="Style6"/>
    <w:basedOn w:val="Normal"/>
    <w:link w:val="Style6Char"/>
    <w:autoRedefine/>
    <w:qFormat/>
    <w:rsid w:val="00B8236E"/>
    <w:rPr>
      <w:b/>
    </w:rPr>
  </w:style>
  <w:style w:type="character" w:customStyle="1" w:styleId="Style6Char">
    <w:name w:val="Style6 Char"/>
    <w:basedOn w:val="DefaultParagraphFont"/>
    <w:link w:val="Style6"/>
    <w:rsid w:val="00B8236E"/>
    <w:rPr>
      <w:b/>
    </w:rPr>
  </w:style>
  <w:style w:type="paragraph" w:customStyle="1" w:styleId="Style11">
    <w:name w:val="Style11"/>
    <w:basedOn w:val="Normal"/>
    <w:link w:val="Style11Char"/>
    <w:qFormat/>
    <w:rsid w:val="00B8236E"/>
    <w:rPr>
      <w:rFonts w:eastAsia="Times New Roman"/>
      <w:b/>
      <w:szCs w:val="20"/>
      <w:u w:val="thick"/>
    </w:rPr>
  </w:style>
  <w:style w:type="paragraph" w:customStyle="1" w:styleId="Style12">
    <w:name w:val="Style12"/>
    <w:basedOn w:val="Normal"/>
    <w:link w:val="Style12Char"/>
    <w:qFormat/>
    <w:rsid w:val="00B8236E"/>
    <w:rPr>
      <w:rFonts w:eastAsia="Times New Roman"/>
      <w:b/>
      <w:u w:val="thick"/>
    </w:rPr>
  </w:style>
  <w:style w:type="character" w:customStyle="1" w:styleId="Style11Char">
    <w:name w:val="Style11 Char"/>
    <w:basedOn w:val="DefaultParagraphFont"/>
    <w:link w:val="Style11"/>
    <w:rsid w:val="00B8236E"/>
    <w:rPr>
      <w:rFonts w:eastAsia="Times New Roman"/>
      <w:b/>
      <w:szCs w:val="20"/>
      <w:u w:val="thick"/>
    </w:rPr>
  </w:style>
  <w:style w:type="character" w:customStyle="1" w:styleId="Style12Char">
    <w:name w:val="Style12 Char"/>
    <w:basedOn w:val="DefaultParagraphFont"/>
    <w:link w:val="Style12"/>
    <w:rsid w:val="00B8236E"/>
    <w:rPr>
      <w:rFonts w:eastAsia="Times New Roman"/>
      <w:b/>
      <w:u w:val="thick"/>
    </w:rPr>
  </w:style>
  <w:style w:type="character" w:customStyle="1" w:styleId="caps-label">
    <w:name w:val="caps-label"/>
    <w:basedOn w:val="DefaultParagraphFont"/>
    <w:rsid w:val="00B8236E"/>
  </w:style>
  <w:style w:type="character" w:customStyle="1" w:styleId="wikiexternallink">
    <w:name w:val="wikiexternallink"/>
    <w:basedOn w:val="DefaultParagraphFont"/>
    <w:rsid w:val="00B8236E"/>
  </w:style>
  <w:style w:type="character" w:customStyle="1" w:styleId="wikigeneratedlinkcontent">
    <w:name w:val="wikigeneratedlinkcontent"/>
    <w:basedOn w:val="DefaultParagraphFont"/>
    <w:rsid w:val="00B8236E"/>
  </w:style>
  <w:style w:type="character" w:customStyle="1" w:styleId="ShrinkChar">
    <w:name w:val="Shrink Char"/>
    <w:link w:val="Shrink"/>
    <w:locked/>
    <w:rsid w:val="00B8236E"/>
    <w:rPr>
      <w:rFonts w:ascii="Garamond" w:eastAsia="Times New Roman" w:hAnsi="Garamond"/>
      <w:sz w:val="12"/>
    </w:rPr>
  </w:style>
  <w:style w:type="paragraph" w:customStyle="1" w:styleId="Shrink">
    <w:name w:val="Shrink"/>
    <w:link w:val="ShrinkChar"/>
    <w:qFormat/>
    <w:rsid w:val="00B8236E"/>
    <w:pPr>
      <w:spacing w:after="0" w:line="240" w:lineRule="auto"/>
      <w:ind w:left="288" w:right="288"/>
    </w:pPr>
    <w:rPr>
      <w:rFonts w:ascii="Garamond" w:eastAsia="Times New Roman" w:hAnsi="Garamond"/>
      <w:sz w:val="12"/>
    </w:rPr>
  </w:style>
  <w:style w:type="character" w:customStyle="1" w:styleId="aqj">
    <w:name w:val="aqj"/>
    <w:basedOn w:val="DefaultParagraphFont"/>
    <w:rsid w:val="00B8236E"/>
  </w:style>
  <w:style w:type="character" w:customStyle="1" w:styleId="StyleStyleBoldUnderlineIntenseEmphasisUnderlineapple-style-s">
    <w:name w:val="Style Style Bold UnderlineIntense EmphasisUnderlineapple-style-s..."/>
    <w:basedOn w:val="DefaultParagraphFont"/>
    <w:rsid w:val="00B8236E"/>
    <w:rPr>
      <w:b w:val="0"/>
      <w:bCs w:val="0"/>
      <w:sz w:val="22"/>
      <w:u w:val="single"/>
      <w:bdr w:val="none" w:sz="0" w:space="0" w:color="auto"/>
    </w:rPr>
  </w:style>
  <w:style w:type="paragraph" w:customStyle="1" w:styleId="blocktitle0">
    <w:name w:val="block title"/>
    <w:basedOn w:val="Normal"/>
    <w:link w:val="blocktitleChar0"/>
    <w:autoRedefine/>
    <w:qFormat/>
    <w:rsid w:val="00B8236E"/>
    <w:pPr>
      <w:spacing w:after="240"/>
      <w:jc w:val="center"/>
      <w:outlineLvl w:val="0"/>
    </w:pPr>
    <w:rPr>
      <w:rFonts w:eastAsia="Calibri"/>
      <w:b/>
      <w:caps/>
      <w:sz w:val="28"/>
      <w:szCs w:val="28"/>
      <w:lang w:val="es-ES"/>
    </w:rPr>
  </w:style>
  <w:style w:type="character" w:customStyle="1" w:styleId="Boxed">
    <w:name w:val="Boxed"/>
    <w:qFormat/>
    <w:rsid w:val="00B8236E"/>
    <w:rPr>
      <w:rFonts w:ascii="Times New Roman" w:hAnsi="Times New Roman"/>
      <w:sz w:val="20"/>
      <w:bdr w:val="single" w:sz="6" w:space="0" w:color="auto"/>
    </w:rPr>
  </w:style>
  <w:style w:type="character" w:customStyle="1" w:styleId="UnderlineCard">
    <w:name w:val="Underline Card"/>
    <w:uiPriority w:val="6"/>
    <w:qFormat/>
    <w:rsid w:val="00B8236E"/>
    <w:rPr>
      <w:rFonts w:ascii="Arial" w:hAnsi="Arial"/>
      <w:b w:val="0"/>
      <w:bCs/>
      <w:sz w:val="20"/>
      <w:u w:val="single"/>
    </w:rPr>
  </w:style>
  <w:style w:type="character" w:customStyle="1" w:styleId="story-author">
    <w:name w:val="story-author"/>
    <w:basedOn w:val="DefaultParagraphFont"/>
    <w:rsid w:val="00B8236E"/>
  </w:style>
  <w:style w:type="paragraph" w:customStyle="1" w:styleId="type">
    <w:name w:val="type"/>
    <w:basedOn w:val="Normal"/>
    <w:qFormat/>
    <w:rsid w:val="00B8236E"/>
    <w:pPr>
      <w:spacing w:before="100" w:beforeAutospacing="1" w:after="100" w:afterAutospacing="1"/>
    </w:pPr>
    <w:rPr>
      <w:rFonts w:eastAsia="Times New Roman"/>
    </w:rPr>
  </w:style>
  <w:style w:type="character" w:customStyle="1" w:styleId="institution">
    <w:name w:val="institution"/>
    <w:basedOn w:val="DefaultParagraphFont"/>
    <w:rsid w:val="00B8236E"/>
  </w:style>
  <w:style w:type="character" w:customStyle="1" w:styleId="abodyblack3">
    <w:name w:val="abodyblack3"/>
    <w:basedOn w:val="DefaultParagraphFont"/>
    <w:rsid w:val="00B8236E"/>
  </w:style>
  <w:style w:type="paragraph" w:customStyle="1" w:styleId="UnderlineChar2CharChar">
    <w:name w:val="Underline Char2 Char Char"/>
    <w:basedOn w:val="Normal"/>
    <w:link w:val="UnderlineChar2CharCharChar"/>
    <w:qFormat/>
    <w:rsid w:val="00B8236E"/>
    <w:rPr>
      <w:rFonts w:eastAsia="MS Mincho"/>
      <w:szCs w:val="20"/>
      <w:u w:val="single"/>
    </w:rPr>
  </w:style>
  <w:style w:type="character" w:customStyle="1" w:styleId="UnderlineChar2CharCharChar">
    <w:name w:val="Underline Char2 Char Char Char"/>
    <w:link w:val="UnderlineChar2CharChar"/>
    <w:rsid w:val="00B8236E"/>
    <w:rPr>
      <w:rFonts w:eastAsia="MS Mincho"/>
      <w:szCs w:val="20"/>
      <w:u w:val="single"/>
    </w:rPr>
  </w:style>
  <w:style w:type="character" w:customStyle="1" w:styleId="CharacterStyle1">
    <w:name w:val="Character Style 1"/>
    <w:rsid w:val="00B8236E"/>
    <w:rPr>
      <w:sz w:val="20"/>
      <w:szCs w:val="20"/>
    </w:rPr>
  </w:style>
  <w:style w:type="character" w:customStyle="1" w:styleId="FontStyle177">
    <w:name w:val="Font Style177"/>
    <w:basedOn w:val="DefaultParagraphFont"/>
    <w:uiPriority w:val="99"/>
    <w:rsid w:val="00B8236E"/>
    <w:rPr>
      <w:rFonts w:ascii="Times New Roman" w:hAnsi="Times New Roman" w:cs="Times New Roman"/>
      <w:sz w:val="20"/>
      <w:szCs w:val="20"/>
    </w:rPr>
  </w:style>
  <w:style w:type="character" w:customStyle="1" w:styleId="FontStyle173">
    <w:name w:val="Font Style173"/>
    <w:basedOn w:val="DefaultParagraphFont"/>
    <w:uiPriority w:val="99"/>
    <w:rsid w:val="00B8236E"/>
    <w:rPr>
      <w:rFonts w:ascii="Times New Roman" w:hAnsi="Times New Roman" w:cs="Times New Roman"/>
      <w:sz w:val="14"/>
      <w:szCs w:val="14"/>
    </w:rPr>
  </w:style>
  <w:style w:type="character" w:customStyle="1" w:styleId="FontStyle151">
    <w:name w:val="Font Style151"/>
    <w:basedOn w:val="DefaultParagraphFont"/>
    <w:uiPriority w:val="99"/>
    <w:rsid w:val="00B8236E"/>
    <w:rPr>
      <w:rFonts w:ascii="Arial Narrow" w:hAnsi="Arial Narrow" w:cs="Arial Narrow"/>
      <w:b/>
      <w:bCs/>
      <w:sz w:val="12"/>
      <w:szCs w:val="12"/>
    </w:rPr>
  </w:style>
  <w:style w:type="character" w:customStyle="1" w:styleId="FontStyle156">
    <w:name w:val="Font Style156"/>
    <w:basedOn w:val="DefaultParagraphFont"/>
    <w:uiPriority w:val="99"/>
    <w:rsid w:val="00B8236E"/>
    <w:rPr>
      <w:rFonts w:ascii="Arial Narrow" w:hAnsi="Arial Narrow" w:cs="Arial Narrow"/>
      <w:sz w:val="8"/>
      <w:szCs w:val="8"/>
    </w:rPr>
  </w:style>
  <w:style w:type="character" w:customStyle="1" w:styleId="FontStyle160">
    <w:name w:val="Font Style160"/>
    <w:basedOn w:val="DefaultParagraphFont"/>
    <w:uiPriority w:val="99"/>
    <w:rsid w:val="00B8236E"/>
    <w:rPr>
      <w:rFonts w:ascii="Times New Roman" w:hAnsi="Times New Roman" w:cs="Times New Roman"/>
      <w:b/>
      <w:bCs/>
      <w:sz w:val="20"/>
      <w:szCs w:val="20"/>
    </w:rPr>
  </w:style>
  <w:style w:type="character" w:customStyle="1" w:styleId="FontStyle178">
    <w:name w:val="Font Style178"/>
    <w:basedOn w:val="DefaultParagraphFont"/>
    <w:uiPriority w:val="99"/>
    <w:rsid w:val="00B8236E"/>
    <w:rPr>
      <w:rFonts w:ascii="Times New Roman" w:hAnsi="Times New Roman" w:cs="Times New Roman"/>
      <w:sz w:val="18"/>
      <w:szCs w:val="18"/>
    </w:rPr>
  </w:style>
  <w:style w:type="paragraph" w:customStyle="1" w:styleId="Style14">
    <w:name w:val="Style14"/>
    <w:basedOn w:val="Normal"/>
    <w:uiPriority w:val="99"/>
    <w:qFormat/>
    <w:rsid w:val="00B823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823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8236E"/>
    <w:rPr>
      <w:rFonts w:ascii="Times New Roman" w:hAnsi="Times New Roman" w:cs="Times New Roman"/>
      <w:sz w:val="12"/>
      <w:szCs w:val="12"/>
    </w:rPr>
  </w:style>
  <w:style w:type="paragraph" w:customStyle="1" w:styleId="Style9">
    <w:name w:val="Style9"/>
    <w:basedOn w:val="Normal"/>
    <w:uiPriority w:val="99"/>
    <w:qFormat/>
    <w:rsid w:val="00B823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823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823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8236E"/>
    <w:rPr>
      <w:rFonts w:ascii="Times New Roman" w:hAnsi="Times New Roman" w:cs="Times New Roman"/>
      <w:sz w:val="16"/>
      <w:szCs w:val="16"/>
    </w:rPr>
  </w:style>
  <w:style w:type="character" w:customStyle="1" w:styleId="f">
    <w:name w:val="f"/>
    <w:basedOn w:val="DefaultParagraphFont"/>
    <w:rsid w:val="00B8236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8236E"/>
    <w:rPr>
      <w:b/>
      <w:sz w:val="24"/>
    </w:rPr>
  </w:style>
  <w:style w:type="paragraph" w:customStyle="1" w:styleId="CardsFont6ptChar">
    <w:name w:val="Cards + Font: 6 pt Char"/>
    <w:basedOn w:val="Normal"/>
    <w:link w:val="CardsFont6ptCharChar"/>
    <w:qFormat/>
    <w:rsid w:val="00B8236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B8236E"/>
    <w:rPr>
      <w:rFonts w:eastAsia="Times New Roman"/>
      <w:sz w:val="12"/>
    </w:rPr>
  </w:style>
  <w:style w:type="character" w:customStyle="1" w:styleId="FontStyle172">
    <w:name w:val="Font Style172"/>
    <w:basedOn w:val="DefaultParagraphFont"/>
    <w:uiPriority w:val="99"/>
    <w:rsid w:val="00B8236E"/>
    <w:rPr>
      <w:rFonts w:ascii="Times New Roman" w:hAnsi="Times New Roman" w:cs="Times New Roman"/>
      <w:b/>
      <w:bCs/>
      <w:sz w:val="16"/>
      <w:szCs w:val="16"/>
    </w:rPr>
  </w:style>
  <w:style w:type="paragraph" w:customStyle="1" w:styleId="Style18">
    <w:name w:val="Style18"/>
    <w:basedOn w:val="Normal"/>
    <w:uiPriority w:val="99"/>
    <w:qFormat/>
    <w:rsid w:val="00B823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8236E"/>
    <w:rPr>
      <w:rFonts w:ascii="Times New Roman" w:hAnsi="Times New Roman" w:cs="Times New Roman"/>
      <w:i/>
      <w:iCs/>
      <w:sz w:val="16"/>
      <w:szCs w:val="16"/>
    </w:rPr>
  </w:style>
  <w:style w:type="character" w:customStyle="1" w:styleId="FontStyle162">
    <w:name w:val="Font Style162"/>
    <w:basedOn w:val="DefaultParagraphFont"/>
    <w:uiPriority w:val="99"/>
    <w:rsid w:val="00B8236E"/>
    <w:rPr>
      <w:rFonts w:ascii="Times New Roman" w:hAnsi="Times New Roman" w:cs="Times New Roman"/>
      <w:b/>
      <w:bCs/>
      <w:sz w:val="18"/>
      <w:szCs w:val="18"/>
    </w:rPr>
  </w:style>
  <w:style w:type="character" w:customStyle="1" w:styleId="FontStyle167">
    <w:name w:val="Font Style167"/>
    <w:basedOn w:val="DefaultParagraphFont"/>
    <w:uiPriority w:val="99"/>
    <w:rsid w:val="00B8236E"/>
    <w:rPr>
      <w:rFonts w:ascii="Times New Roman" w:hAnsi="Times New Roman" w:cs="Times New Roman"/>
      <w:sz w:val="10"/>
      <w:szCs w:val="10"/>
    </w:rPr>
  </w:style>
  <w:style w:type="character" w:customStyle="1" w:styleId="FontStyle174">
    <w:name w:val="Font Style174"/>
    <w:basedOn w:val="DefaultParagraphFont"/>
    <w:uiPriority w:val="99"/>
    <w:rsid w:val="00B8236E"/>
    <w:rPr>
      <w:rFonts w:ascii="Arial Narrow" w:hAnsi="Arial Narrow" w:cs="Arial Narrow"/>
      <w:b/>
      <w:bCs/>
      <w:sz w:val="18"/>
      <w:szCs w:val="18"/>
    </w:rPr>
  </w:style>
  <w:style w:type="paragraph" w:customStyle="1" w:styleId="Style47">
    <w:name w:val="Style47"/>
    <w:basedOn w:val="Normal"/>
    <w:uiPriority w:val="99"/>
    <w:qFormat/>
    <w:rsid w:val="00B823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8236E"/>
    <w:rPr>
      <w:rFonts w:ascii="Times New Roman" w:hAnsi="Times New Roman" w:cs="Times New Roman"/>
      <w:sz w:val="12"/>
      <w:szCs w:val="12"/>
    </w:rPr>
  </w:style>
  <w:style w:type="paragraph" w:customStyle="1" w:styleId="Style24">
    <w:name w:val="Style24"/>
    <w:basedOn w:val="Normal"/>
    <w:uiPriority w:val="99"/>
    <w:qFormat/>
    <w:rsid w:val="00B823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823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823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8236E"/>
    <w:rPr>
      <w:rFonts w:ascii="Times New Roman" w:hAnsi="Times New Roman" w:cs="Times New Roman"/>
      <w:b/>
      <w:bCs/>
      <w:sz w:val="18"/>
      <w:szCs w:val="18"/>
    </w:rPr>
  </w:style>
  <w:style w:type="paragraph" w:customStyle="1" w:styleId="Style21">
    <w:name w:val="Style21"/>
    <w:basedOn w:val="Normal"/>
    <w:uiPriority w:val="99"/>
    <w:qFormat/>
    <w:rsid w:val="00B823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8236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B8236E"/>
    <w:rPr>
      <w:rFonts w:ascii="Calibri" w:hAnsi="Calibri"/>
      <w:sz w:val="20"/>
      <w:szCs w:val="20"/>
    </w:rPr>
  </w:style>
  <w:style w:type="paragraph" w:customStyle="1" w:styleId="Standard">
    <w:name w:val="Standard"/>
    <w:qFormat/>
    <w:rsid w:val="00B8236E"/>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B8236E"/>
    <w:rPr>
      <w:color w:val="000000"/>
      <w:sz w:val="32"/>
      <w:szCs w:val="32"/>
    </w:rPr>
  </w:style>
  <w:style w:type="paragraph" w:customStyle="1" w:styleId="Cardnon-underlined">
    <w:name w:val="Card non-underlined"/>
    <w:basedOn w:val="Normal"/>
    <w:link w:val="Cardnon-underlinedChar"/>
    <w:autoRedefine/>
    <w:qFormat/>
    <w:rsid w:val="00B8236E"/>
    <w:rPr>
      <w:rFonts w:eastAsia="Times New Roman"/>
      <w:szCs w:val="20"/>
    </w:rPr>
  </w:style>
  <w:style w:type="character" w:customStyle="1" w:styleId="Cardnon-underlinedChar">
    <w:name w:val="Card non-underlined Char"/>
    <w:basedOn w:val="DefaultParagraphFont"/>
    <w:link w:val="Cardnon-underlined"/>
    <w:rsid w:val="00B8236E"/>
    <w:rPr>
      <w:rFonts w:eastAsia="Times New Roman"/>
      <w:szCs w:val="20"/>
    </w:rPr>
  </w:style>
  <w:style w:type="paragraph" w:styleId="TOC3">
    <w:name w:val="toc 3"/>
    <w:basedOn w:val="Normal"/>
    <w:next w:val="Normal"/>
    <w:autoRedefine/>
    <w:qFormat/>
    <w:rsid w:val="00B8236E"/>
    <w:pPr>
      <w:ind w:left="400"/>
    </w:pPr>
    <w:rPr>
      <w:rFonts w:eastAsia="Times New Roman"/>
      <w:szCs w:val="20"/>
    </w:rPr>
  </w:style>
  <w:style w:type="paragraph" w:styleId="TOC4">
    <w:name w:val="toc 4"/>
    <w:basedOn w:val="Normal"/>
    <w:next w:val="Normal"/>
    <w:autoRedefine/>
    <w:rsid w:val="00B8236E"/>
    <w:pPr>
      <w:ind w:left="600"/>
    </w:pPr>
    <w:rPr>
      <w:rFonts w:eastAsia="Times New Roman"/>
      <w:szCs w:val="20"/>
    </w:rPr>
  </w:style>
  <w:style w:type="paragraph" w:styleId="TOC5">
    <w:name w:val="toc 5"/>
    <w:basedOn w:val="Normal"/>
    <w:next w:val="Normal"/>
    <w:autoRedefine/>
    <w:rsid w:val="00B8236E"/>
    <w:pPr>
      <w:ind w:left="800"/>
    </w:pPr>
    <w:rPr>
      <w:rFonts w:eastAsia="Times New Roman"/>
      <w:szCs w:val="20"/>
    </w:rPr>
  </w:style>
  <w:style w:type="paragraph" w:styleId="TOC6">
    <w:name w:val="toc 6"/>
    <w:basedOn w:val="Normal"/>
    <w:next w:val="Normal"/>
    <w:autoRedefine/>
    <w:rsid w:val="00B8236E"/>
    <w:pPr>
      <w:ind w:left="1000"/>
    </w:pPr>
    <w:rPr>
      <w:rFonts w:eastAsia="Times New Roman"/>
      <w:szCs w:val="20"/>
    </w:rPr>
  </w:style>
  <w:style w:type="paragraph" w:styleId="TOC7">
    <w:name w:val="toc 7"/>
    <w:basedOn w:val="Normal"/>
    <w:next w:val="Normal"/>
    <w:autoRedefine/>
    <w:rsid w:val="00B8236E"/>
    <w:pPr>
      <w:ind w:left="1200"/>
    </w:pPr>
    <w:rPr>
      <w:rFonts w:eastAsia="Times New Roman"/>
      <w:szCs w:val="20"/>
    </w:rPr>
  </w:style>
  <w:style w:type="paragraph" w:styleId="TOC8">
    <w:name w:val="toc 8"/>
    <w:basedOn w:val="Normal"/>
    <w:next w:val="Normal"/>
    <w:autoRedefine/>
    <w:rsid w:val="00B8236E"/>
    <w:pPr>
      <w:ind w:left="1400"/>
    </w:pPr>
    <w:rPr>
      <w:rFonts w:eastAsia="Times New Roman"/>
      <w:szCs w:val="20"/>
    </w:rPr>
  </w:style>
  <w:style w:type="character" w:customStyle="1" w:styleId="allocatoragentsleft">
    <w:name w:val="al_locatoragentsleft"/>
    <w:basedOn w:val="DefaultParagraphFont"/>
    <w:rsid w:val="00B8236E"/>
  </w:style>
  <w:style w:type="character" w:styleId="HTMLTypewriter">
    <w:name w:val="HTML Typewriter"/>
    <w:basedOn w:val="DefaultParagraphFont"/>
    <w:unhideWhenUsed/>
    <w:rsid w:val="00B8236E"/>
    <w:rPr>
      <w:rFonts w:ascii="Courier New" w:eastAsia="Times New Roman" w:hAnsi="Courier New" w:cs="Courier New"/>
      <w:sz w:val="20"/>
      <w:szCs w:val="20"/>
    </w:rPr>
  </w:style>
  <w:style w:type="character" w:customStyle="1" w:styleId="caps">
    <w:name w:val="caps"/>
    <w:basedOn w:val="DefaultParagraphFont"/>
    <w:rsid w:val="00B8236E"/>
  </w:style>
  <w:style w:type="character" w:customStyle="1" w:styleId="UnderlinesCharChar">
    <w:name w:val="Underlines Char Char"/>
    <w:basedOn w:val="DefaultParagraphFont"/>
    <w:rsid w:val="00B8236E"/>
    <w:rPr>
      <w:rFonts w:cs="Arial"/>
      <w:b/>
      <w:bCs/>
      <w:noProof w:val="0"/>
      <w:sz w:val="22"/>
      <w:szCs w:val="26"/>
      <w:u w:val="single"/>
      <w:lang w:val="en-US" w:eastAsia="en-US" w:bidi="ar-SA"/>
    </w:rPr>
  </w:style>
  <w:style w:type="paragraph" w:customStyle="1" w:styleId="Carding">
    <w:name w:val="Carding"/>
    <w:basedOn w:val="Normal"/>
    <w:qFormat/>
    <w:rsid w:val="00B8236E"/>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B8236E"/>
    <w:rPr>
      <w:rFonts w:ascii="Arial Narrow" w:hAnsi="Arial Narrow"/>
      <w:b/>
      <w:noProof w:val="0"/>
      <w:sz w:val="22"/>
      <w:szCs w:val="60"/>
      <w:lang w:val="en-US" w:eastAsia="en-US" w:bidi="ar-SA"/>
    </w:rPr>
  </w:style>
  <w:style w:type="character" w:customStyle="1" w:styleId="aunderline">
    <w:name w:val="aunderline"/>
    <w:basedOn w:val="DefaultParagraphFont"/>
    <w:qFormat/>
    <w:rsid w:val="00B8236E"/>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B8236E"/>
    <w:rPr>
      <w:b/>
      <w:noProof w:val="0"/>
      <w:sz w:val="24"/>
      <w:lang w:val="en-US" w:eastAsia="en-US" w:bidi="ar-SA"/>
    </w:rPr>
  </w:style>
  <w:style w:type="character" w:customStyle="1" w:styleId="Taggin-New">
    <w:name w:val="Taggin - New"/>
    <w:basedOn w:val="DefaultParagraphFont"/>
    <w:rsid w:val="00B8236E"/>
    <w:rPr>
      <w:rFonts w:ascii="Arial Narrow" w:hAnsi="Arial Narrow"/>
      <w:b/>
      <w:sz w:val="22"/>
    </w:rPr>
  </w:style>
  <w:style w:type="character" w:customStyle="1" w:styleId="Boxing-New">
    <w:name w:val="Boxing - New"/>
    <w:basedOn w:val="DefaultParagraphFont"/>
    <w:rsid w:val="00B8236E"/>
    <w:rPr>
      <w:rFonts w:ascii="Arial Narrow" w:hAnsi="Arial Narrow"/>
      <w:sz w:val="16"/>
      <w:u w:val="none"/>
      <w:bdr w:val="single" w:sz="4" w:space="0" w:color="auto"/>
    </w:rPr>
  </w:style>
  <w:style w:type="character" w:customStyle="1" w:styleId="ilad">
    <w:name w:val="il_ad"/>
    <w:rsid w:val="00B8236E"/>
  </w:style>
  <w:style w:type="character" w:customStyle="1" w:styleId="CardUnderlined">
    <w:name w:val="Card Underlined"/>
    <w:basedOn w:val="DefaultParagraphFont"/>
    <w:rsid w:val="00B8236E"/>
    <w:rPr>
      <w:rFonts w:ascii="Garamond" w:hAnsi="Garamond"/>
      <w:sz w:val="22"/>
      <w:szCs w:val="24"/>
      <w:u w:val="single"/>
      <w:lang w:val="en-US" w:eastAsia="en-US" w:bidi="ar-SA"/>
    </w:rPr>
  </w:style>
  <w:style w:type="paragraph" w:customStyle="1" w:styleId="Style2">
    <w:name w:val="Style2"/>
    <w:basedOn w:val="Heading4"/>
    <w:qFormat/>
    <w:rsid w:val="00B8236E"/>
    <w:rPr>
      <w:rFonts w:eastAsia="Times New Roman" w:cs="Times New Roman"/>
      <w:bCs/>
      <w:caps/>
      <w:szCs w:val="20"/>
    </w:rPr>
  </w:style>
  <w:style w:type="character" w:customStyle="1" w:styleId="pagetitle">
    <w:name w:val="pagetitle"/>
    <w:basedOn w:val="DefaultParagraphFont"/>
    <w:rsid w:val="00B8236E"/>
  </w:style>
  <w:style w:type="character" w:customStyle="1" w:styleId="StyleUnderlineCharChar9ptBold1">
    <w:name w:val="Style Underline Char Char + 9 pt Bold1"/>
    <w:rsid w:val="00B823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8236E"/>
    <w:rPr>
      <w:rFonts w:ascii="Times New Roman" w:hAnsi="Times New Roman"/>
      <w:sz w:val="20"/>
      <w:szCs w:val="24"/>
      <w:u w:val="single"/>
      <w:lang w:val="en-US" w:eastAsia="en-US" w:bidi="ar-SA"/>
    </w:rPr>
  </w:style>
  <w:style w:type="character" w:customStyle="1" w:styleId="Style9ptBoldUnderline">
    <w:name w:val="Style 9 pt Bold Underline"/>
    <w:rsid w:val="00B8236E"/>
    <w:rPr>
      <w:b/>
      <w:bCs/>
      <w:sz w:val="20"/>
      <w:u w:val="single"/>
    </w:rPr>
  </w:style>
  <w:style w:type="paragraph" w:customStyle="1" w:styleId="StyleUnderline9pt0">
    <w:name w:val="Style Underline + 9 pt"/>
    <w:link w:val="StyleUnderline9ptChar"/>
    <w:qFormat/>
    <w:rsid w:val="00B8236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8236E"/>
    <w:rPr>
      <w:rFonts w:ascii="Arial" w:eastAsia="Times New Roman" w:hAnsi="Arial" w:cs="Times New Roman"/>
      <w:szCs w:val="20"/>
      <w:u w:val="single"/>
    </w:rPr>
  </w:style>
  <w:style w:type="character" w:customStyle="1" w:styleId="StyleUnderlineChar1Bold">
    <w:name w:val="Style Underline Char1 + Bold"/>
    <w:rsid w:val="00B823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8236E"/>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B8236E"/>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B8236E"/>
    <w:rPr>
      <w:rFonts w:ascii="Times" w:eastAsia="Times" w:hAnsi="Times"/>
      <w:b/>
      <w:noProof w:val="0"/>
      <w:sz w:val="24"/>
      <w:szCs w:val="24"/>
      <w:lang w:val="en-US" w:eastAsia="en-US" w:bidi="ar-SA"/>
    </w:rPr>
  </w:style>
  <w:style w:type="paragraph" w:customStyle="1" w:styleId="NormalWeb8">
    <w:name w:val="Normal (Web)8"/>
    <w:basedOn w:val="Normal"/>
    <w:qFormat/>
    <w:rsid w:val="00B8236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B8236E"/>
    <w:rPr>
      <w:color w:val="000000"/>
      <w:sz w:val="20"/>
      <w:u w:val="single"/>
    </w:rPr>
  </w:style>
  <w:style w:type="character" w:customStyle="1" w:styleId="Style11ptBlack">
    <w:name w:val="Style 11 pt Black"/>
    <w:basedOn w:val="DefaultParagraphFont"/>
    <w:rsid w:val="00B8236E"/>
    <w:rPr>
      <w:color w:val="000000"/>
      <w:sz w:val="20"/>
    </w:rPr>
  </w:style>
  <w:style w:type="character" w:customStyle="1" w:styleId="StyleUnderlineCharTimesBold">
    <w:name w:val="Style Underline Char + Times Bold"/>
    <w:basedOn w:val="DefaultParagraphFont"/>
    <w:rsid w:val="00B8236E"/>
    <w:rPr>
      <w:rFonts w:ascii="Times" w:hAnsi="Times"/>
      <w:b w:val="0"/>
      <w:bCs/>
      <w:sz w:val="20"/>
      <w:u w:val="single"/>
    </w:rPr>
  </w:style>
  <w:style w:type="character" w:customStyle="1" w:styleId="blubigktbiz">
    <w:name w:val="blubigktbiz"/>
    <w:rsid w:val="00B823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8236E"/>
  </w:style>
  <w:style w:type="character" w:customStyle="1" w:styleId="StyleevidencetextBorderSinglesolidlineAuto05ptLChar">
    <w:name w:val="Style evidence text + Border: : (Single solid line Auto  0.5 pt L... Char"/>
    <w:link w:val="StyleevidencetextBorderSinglesolidlineAuto05ptL"/>
    <w:rsid w:val="00B8236E"/>
    <w:rPr>
      <w:color w:val="000000"/>
      <w:lang w:val="x-none" w:eastAsia="x-none"/>
    </w:rPr>
  </w:style>
  <w:style w:type="character" w:customStyle="1" w:styleId="Style4CharChar">
    <w:name w:val="Style4 Char Char"/>
    <w:basedOn w:val="DefaultParagraphFont"/>
    <w:rsid w:val="00B8236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8236E"/>
    <w:rPr>
      <w:rFonts w:ascii="Times New Roman" w:hAnsi="Times New Roman" w:cs="Times New Roman"/>
      <w:sz w:val="16"/>
      <w:szCs w:val="16"/>
    </w:rPr>
  </w:style>
  <w:style w:type="character" w:customStyle="1" w:styleId="StyleEmphasisArial12ptBold">
    <w:name w:val="Style Emphasis + Arial 12 pt Bold"/>
    <w:rsid w:val="00B8236E"/>
    <w:rPr>
      <w:rFonts w:ascii="Arial" w:hAnsi="Arial"/>
      <w:b/>
      <w:bCs/>
      <w:i/>
      <w:iCs/>
      <w:sz w:val="24"/>
    </w:rPr>
  </w:style>
  <w:style w:type="character" w:customStyle="1" w:styleId="super">
    <w:name w:val="super"/>
    <w:rsid w:val="00B8236E"/>
  </w:style>
  <w:style w:type="character" w:customStyle="1" w:styleId="text30">
    <w:name w:val="text30"/>
    <w:rsid w:val="00B8236E"/>
  </w:style>
  <w:style w:type="character" w:customStyle="1" w:styleId="uppercase">
    <w:name w:val="uppercase"/>
    <w:rsid w:val="00B8236E"/>
  </w:style>
  <w:style w:type="character" w:customStyle="1" w:styleId="bodytext0">
    <w:name w:val="bodytext"/>
    <w:rsid w:val="00B8236E"/>
  </w:style>
  <w:style w:type="character" w:customStyle="1" w:styleId="entry-title">
    <w:name w:val="entry-title"/>
    <w:rsid w:val="00B8236E"/>
  </w:style>
  <w:style w:type="character" w:customStyle="1" w:styleId="BodyTextIndentChar1">
    <w:name w:val="Body Text Indent Char1"/>
    <w:basedOn w:val="DefaultParagraphFont"/>
    <w:uiPriority w:val="99"/>
    <w:rsid w:val="00B8236E"/>
    <w:rPr>
      <w:rFonts w:ascii="Times New Roman" w:hAnsi="Times New Roman" w:cs="Times New Roman"/>
      <w:sz w:val="20"/>
    </w:rPr>
  </w:style>
  <w:style w:type="character" w:customStyle="1" w:styleId="Style6pt">
    <w:name w:val="Style 6 pt"/>
    <w:basedOn w:val="DefaultParagraphFont"/>
    <w:qFormat/>
    <w:rsid w:val="00B8236E"/>
    <w:rPr>
      <w:sz w:val="12"/>
    </w:rPr>
  </w:style>
  <w:style w:type="character" w:customStyle="1" w:styleId="CiteCharCharCharCharCharChar">
    <w:name w:val="Cite Char Char Char Char Char Char"/>
    <w:basedOn w:val="DefaultParagraphFont"/>
    <w:rsid w:val="00B8236E"/>
    <w:rPr>
      <w:b/>
      <w:noProof w:val="0"/>
      <w:sz w:val="22"/>
      <w:szCs w:val="24"/>
      <w:u w:val="single"/>
      <w:lang w:val="en-US" w:eastAsia="en-US" w:bidi="ar-SA"/>
    </w:rPr>
  </w:style>
  <w:style w:type="character" w:customStyle="1" w:styleId="mainbody1">
    <w:name w:val="mainbody1"/>
    <w:basedOn w:val="DefaultParagraphFont"/>
    <w:rsid w:val="00B8236E"/>
    <w:rPr>
      <w:rFonts w:ascii="Verdana" w:hAnsi="Verdana" w:hint="default"/>
      <w:color w:val="000000"/>
      <w:sz w:val="22"/>
      <w:szCs w:val="22"/>
    </w:rPr>
  </w:style>
  <w:style w:type="character" w:customStyle="1" w:styleId="ssl4">
    <w:name w:val="ss_l4"/>
    <w:basedOn w:val="DefaultParagraphFont"/>
    <w:rsid w:val="00B8236E"/>
  </w:style>
  <w:style w:type="paragraph" w:customStyle="1" w:styleId="StyleNormalWeb11ptUnderline">
    <w:name w:val="Style Normal (Web) + 11 pt Underline"/>
    <w:basedOn w:val="NormalWeb"/>
    <w:link w:val="StyleNormalWeb11ptUnderlineChar"/>
    <w:qFormat/>
    <w:rsid w:val="00B8236E"/>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B8236E"/>
    <w:rPr>
      <w:rFonts w:eastAsia="Calibri" w:cs="Arial"/>
      <w:u w:val="single"/>
    </w:rPr>
  </w:style>
  <w:style w:type="character" w:customStyle="1" w:styleId="cit-first-element">
    <w:name w:val="cit-first-element"/>
    <w:basedOn w:val="DefaultParagraphFont"/>
    <w:rsid w:val="00B8236E"/>
  </w:style>
  <w:style w:type="character" w:customStyle="1" w:styleId="title1">
    <w:name w:val="title1"/>
    <w:basedOn w:val="DefaultParagraphFont"/>
    <w:rsid w:val="00B8236E"/>
  </w:style>
  <w:style w:type="character" w:customStyle="1" w:styleId="StyleThickunderline1">
    <w:name w:val="Style Thick underline1"/>
    <w:basedOn w:val="DefaultParagraphFont"/>
    <w:rsid w:val="00B8236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B8236E"/>
    <w:rPr>
      <w:rFonts w:ascii="Georgia" w:hAnsi="Georgia"/>
    </w:rPr>
  </w:style>
  <w:style w:type="character" w:customStyle="1" w:styleId="UnderlineBold0">
    <w:name w:val="Underline Bold"/>
    <w:uiPriority w:val="6"/>
    <w:qFormat/>
    <w:rsid w:val="00B8236E"/>
    <w:rPr>
      <w:b/>
      <w:sz w:val="20"/>
      <w:u w:val="single"/>
    </w:rPr>
  </w:style>
  <w:style w:type="character" w:customStyle="1" w:styleId="NormalTextChar">
    <w:name w:val="Normal Text Char"/>
    <w:link w:val="NormalText"/>
    <w:rsid w:val="00B8236E"/>
    <w:rPr>
      <w:rFonts w:eastAsia="Times New Roman"/>
      <w:szCs w:val="26"/>
    </w:rPr>
  </w:style>
  <w:style w:type="paragraph" w:customStyle="1" w:styleId="TableParagraph">
    <w:name w:val="Table Paragraph"/>
    <w:basedOn w:val="Normal"/>
    <w:uiPriority w:val="1"/>
    <w:qFormat/>
    <w:rsid w:val="00B8236E"/>
    <w:pPr>
      <w:widowControl w:val="0"/>
    </w:pPr>
  </w:style>
  <w:style w:type="character" w:customStyle="1" w:styleId="UnderlineChar0">
    <w:name w:val="UnderlineChar"/>
    <w:rsid w:val="00B8236E"/>
    <w:rPr>
      <w:sz w:val="24"/>
      <w:u w:val="single"/>
      <w:shd w:val="clear" w:color="auto" w:fill="auto"/>
    </w:rPr>
  </w:style>
  <w:style w:type="character" w:customStyle="1" w:styleId="foreground">
    <w:name w:val="foreground"/>
    <w:basedOn w:val="DefaultParagraphFont"/>
    <w:rsid w:val="00B8236E"/>
  </w:style>
  <w:style w:type="paragraph" w:customStyle="1" w:styleId="StyleCircled11pt">
    <w:name w:val="Style Circled + 11 pt"/>
    <w:basedOn w:val="Normal"/>
    <w:link w:val="StyleCircled11ptChar"/>
    <w:qFormat/>
    <w:rsid w:val="00B8236E"/>
    <w:rPr>
      <w:rFonts w:eastAsia="Times New Roman"/>
      <w:b/>
      <w:bCs/>
      <w:sz w:val="20"/>
      <w:u w:val="single"/>
    </w:rPr>
  </w:style>
  <w:style w:type="character" w:customStyle="1" w:styleId="StyleCircled11ptChar">
    <w:name w:val="Style Circled + 11 pt Char"/>
    <w:link w:val="StyleCircled11pt"/>
    <w:rsid w:val="00B8236E"/>
    <w:rPr>
      <w:rFonts w:eastAsia="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B8236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B8236E"/>
    <w:rPr>
      <w:rFonts w:ascii="Times" w:eastAsia="Times New Roman" w:hAnsi="Times"/>
      <w:sz w:val="20"/>
      <w:szCs w:val="28"/>
      <w:u w:val="single"/>
    </w:rPr>
  </w:style>
  <w:style w:type="paragraph" w:customStyle="1" w:styleId="cite20">
    <w:name w:val="cite2"/>
    <w:basedOn w:val="Normal"/>
    <w:qFormat/>
    <w:rsid w:val="00B8236E"/>
    <w:rPr>
      <w:rFonts w:eastAsia="Times New Roman"/>
      <w:color w:val="000000"/>
      <w:sz w:val="20"/>
      <w:szCs w:val="20"/>
    </w:rPr>
  </w:style>
  <w:style w:type="character" w:customStyle="1" w:styleId="postby">
    <w:name w:val="post_by"/>
    <w:basedOn w:val="DefaultParagraphFont"/>
    <w:rsid w:val="00B8236E"/>
  </w:style>
  <w:style w:type="character" w:customStyle="1" w:styleId="Style11ptBorderSinglesolidlineAuto05ptLinewidth">
    <w:name w:val="Style 11 pt Border: : (Single solid line Auto  0.5 pt Line width)"/>
    <w:rsid w:val="00B8236E"/>
    <w:rPr>
      <w:sz w:val="20"/>
      <w:bdr w:val="single" w:sz="4" w:space="0" w:color="auto" w:frame="1"/>
    </w:rPr>
  </w:style>
  <w:style w:type="character" w:customStyle="1" w:styleId="StyleUnderlineChar9ptBorderSinglesolidlineAuto0">
    <w:name w:val="Style Underline Char + 9 pt Border: : (Single solid line Auto  0..."/>
    <w:rsid w:val="00B8236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823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823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823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8236E"/>
    <w:rPr>
      <w:sz w:val="20"/>
      <w:szCs w:val="24"/>
      <w:u w:val="single"/>
      <w:bdr w:val="single" w:sz="4" w:space="0" w:color="auto"/>
      <w:lang w:val="en-US" w:eastAsia="en-US" w:bidi="ar-SA"/>
    </w:rPr>
  </w:style>
  <w:style w:type="character" w:customStyle="1" w:styleId="StyleLatinGaramondUnderline">
    <w:name w:val="Style (Latin) Garamond Underline"/>
    <w:rsid w:val="00B8236E"/>
    <w:rPr>
      <w:rFonts w:ascii="Times New Roman" w:hAnsi="Times New Roman"/>
      <w:sz w:val="20"/>
      <w:u w:val="single"/>
    </w:rPr>
  </w:style>
  <w:style w:type="character" w:customStyle="1" w:styleId="StyleLatinGaramond">
    <w:name w:val="Style (Latin) Garamond"/>
    <w:rsid w:val="00B8236E"/>
    <w:rPr>
      <w:rFonts w:ascii="Times New Roman" w:hAnsi="Times New Roman"/>
      <w:sz w:val="20"/>
    </w:rPr>
  </w:style>
  <w:style w:type="character" w:customStyle="1" w:styleId="styletimesnewroman12ptbold0">
    <w:name w:val="styletimesnewroman12ptbold"/>
    <w:basedOn w:val="DefaultParagraphFont"/>
    <w:rsid w:val="00B8236E"/>
  </w:style>
  <w:style w:type="character" w:customStyle="1" w:styleId="mainheading">
    <w:name w:val="mainheading"/>
    <w:basedOn w:val="DefaultParagraphFont"/>
    <w:rsid w:val="00B8236E"/>
  </w:style>
  <w:style w:type="paragraph" w:customStyle="1" w:styleId="BoldandUnderlineChar2CharChar">
    <w:name w:val="Bold and Underline Char2 Char Char"/>
    <w:basedOn w:val="Normal"/>
    <w:link w:val="BoldandUnderlineChar2CharCharChar"/>
    <w:qFormat/>
    <w:rsid w:val="00B8236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8236E"/>
    <w:rPr>
      <w:rFonts w:eastAsia="Times New Roman"/>
      <w:b/>
      <w:u w:val="single"/>
    </w:rPr>
  </w:style>
  <w:style w:type="character" w:customStyle="1" w:styleId="StyleUnderlineChar9ptChar">
    <w:name w:val="Style Underline Char + 9 pt Char"/>
    <w:basedOn w:val="UnderlineCharChar"/>
    <w:rsid w:val="00B8236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8236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8236E"/>
    <w:rPr>
      <w:sz w:val="16"/>
    </w:rPr>
  </w:style>
  <w:style w:type="paragraph" w:customStyle="1" w:styleId="Reduce8pt">
    <w:name w:val="Reduce 8pt"/>
    <w:basedOn w:val="Normal"/>
    <w:link w:val="Reduce8ptCharChar"/>
    <w:qFormat/>
    <w:rsid w:val="00B8236E"/>
    <w:pPr>
      <w:autoSpaceDE w:val="0"/>
      <w:autoSpaceDN w:val="0"/>
      <w:adjustRightInd w:val="0"/>
      <w:jc w:val="both"/>
    </w:pPr>
    <w:rPr>
      <w:sz w:val="16"/>
    </w:rPr>
  </w:style>
  <w:style w:type="paragraph" w:styleId="List">
    <w:name w:val="List"/>
    <w:basedOn w:val="Normal"/>
    <w:uiPriority w:val="99"/>
    <w:unhideWhenUsed/>
    <w:rsid w:val="00B8236E"/>
    <w:pPr>
      <w:contextualSpacing/>
    </w:pPr>
    <w:rPr>
      <w:rFonts w:eastAsia="Calibri"/>
    </w:rPr>
  </w:style>
  <w:style w:type="character" w:customStyle="1" w:styleId="CardIndentedChar">
    <w:name w:val="Card (Indented) Char"/>
    <w:link w:val="CardIndented"/>
    <w:locked/>
    <w:rsid w:val="00B8236E"/>
  </w:style>
  <w:style w:type="character" w:customStyle="1" w:styleId="citenon-boldChar">
    <w:name w:val="cite non-bold Char"/>
    <w:basedOn w:val="DefaultParagraphFont"/>
    <w:link w:val="citenon-bold"/>
    <w:locked/>
    <w:rsid w:val="00B8236E"/>
    <w:rPr>
      <w:rFonts w:ascii="Garamond" w:eastAsia="Times New Roman" w:hAnsi="Garamond"/>
      <w:szCs w:val="20"/>
    </w:rPr>
  </w:style>
  <w:style w:type="character" w:customStyle="1" w:styleId="boldciteChar4">
    <w:name w:val="bold cite Char4"/>
    <w:link w:val="boldcite"/>
    <w:locked/>
    <w:rsid w:val="00B8236E"/>
    <w:rPr>
      <w:rFonts w:eastAsia="Times New Roman" w:cs="Times New Roman"/>
      <w:b/>
      <w:color w:val="000000"/>
      <w:sz w:val="20"/>
      <w:u w:val="thick" w:color="000000"/>
    </w:rPr>
  </w:style>
  <w:style w:type="paragraph" w:customStyle="1" w:styleId="boldcite">
    <w:name w:val="bold cite"/>
    <w:basedOn w:val="Normal"/>
    <w:link w:val="boldciteChar4"/>
    <w:qFormat/>
    <w:rsid w:val="00B8236E"/>
    <w:rPr>
      <w:rFonts w:eastAsia="Times New Roman" w:cs="Times New Roman"/>
      <w:b/>
      <w:color w:val="000000"/>
      <w:sz w:val="20"/>
      <w:u w:val="thick" w:color="000000"/>
    </w:rPr>
  </w:style>
  <w:style w:type="paragraph" w:customStyle="1" w:styleId="Style7">
    <w:name w:val="Style7"/>
    <w:basedOn w:val="Normal"/>
    <w:uiPriority w:val="99"/>
    <w:qFormat/>
    <w:rsid w:val="00B8236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B8236E"/>
    <w:rPr>
      <w:rFonts w:eastAsia="Calibri"/>
      <w:b/>
    </w:rPr>
  </w:style>
  <w:style w:type="character" w:customStyle="1" w:styleId="HeadingsBaseChar">
    <w:name w:val="Headings Base Char"/>
    <w:basedOn w:val="DefaultParagraphFont"/>
    <w:link w:val="HeadingsBase"/>
    <w:locked/>
    <w:rsid w:val="00B8236E"/>
    <w:rPr>
      <w:rFonts w:ascii="Times New Roman" w:hAnsi="Times New Roman" w:cs="Times New Roman"/>
      <w:b/>
      <w:sz w:val="32"/>
    </w:rPr>
  </w:style>
  <w:style w:type="paragraph" w:customStyle="1" w:styleId="HeadingsBase">
    <w:name w:val="Headings Base"/>
    <w:basedOn w:val="Normal"/>
    <w:link w:val="HeadingsBaseChar"/>
    <w:qFormat/>
    <w:rsid w:val="00B8236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B8236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8236E"/>
    <w:pPr>
      <w:spacing w:line="480" w:lineRule="auto"/>
      <w:ind w:firstLine="720"/>
    </w:pPr>
    <w:rPr>
      <w:rFonts w:eastAsia="Calibri"/>
    </w:rPr>
  </w:style>
  <w:style w:type="paragraph" w:customStyle="1" w:styleId="SchoolBlockQuote">
    <w:name w:val="School Block Quote"/>
    <w:basedOn w:val="SchoolPaper"/>
    <w:qFormat/>
    <w:rsid w:val="00B8236E"/>
  </w:style>
  <w:style w:type="paragraph" w:customStyle="1" w:styleId="SchoolWorksCited">
    <w:name w:val="School Works Cited"/>
    <w:basedOn w:val="SchoolPaper"/>
    <w:qFormat/>
    <w:rsid w:val="00B8236E"/>
  </w:style>
  <w:style w:type="paragraph" w:customStyle="1" w:styleId="BlockQuote">
    <w:name w:val="Block Quote"/>
    <w:basedOn w:val="Normal"/>
    <w:qFormat/>
    <w:rsid w:val="00B8236E"/>
    <w:pPr>
      <w:ind w:left="720" w:right="720"/>
    </w:pPr>
    <w:rPr>
      <w:rFonts w:eastAsia="Calibri"/>
    </w:rPr>
  </w:style>
  <w:style w:type="paragraph" w:customStyle="1" w:styleId="PaperBody">
    <w:name w:val="Paper Body"/>
    <w:basedOn w:val="Normal"/>
    <w:qFormat/>
    <w:rsid w:val="00B8236E"/>
    <w:pPr>
      <w:spacing w:line="480" w:lineRule="auto"/>
      <w:ind w:firstLine="720"/>
    </w:pPr>
    <w:rPr>
      <w:rFonts w:eastAsia="Calibri"/>
    </w:rPr>
  </w:style>
  <w:style w:type="paragraph" w:customStyle="1" w:styleId="PaperCitation">
    <w:name w:val="Paper Citation"/>
    <w:basedOn w:val="Normal"/>
    <w:qFormat/>
    <w:rsid w:val="00B8236E"/>
    <w:pPr>
      <w:spacing w:line="480" w:lineRule="auto"/>
      <w:ind w:left="720" w:hanging="720"/>
    </w:pPr>
    <w:rPr>
      <w:rFonts w:eastAsia="Calibri"/>
    </w:rPr>
  </w:style>
  <w:style w:type="character" w:customStyle="1" w:styleId="hatChar">
    <w:name w:val="hat Char"/>
    <w:basedOn w:val="DefaultParagraphFont"/>
    <w:link w:val="hat"/>
    <w:locked/>
    <w:rsid w:val="00B8236E"/>
    <w:rPr>
      <w:rFonts w:eastAsia="Times New Roman"/>
      <w:b/>
      <w:bCs/>
      <w:sz w:val="32"/>
      <w:u w:val="single"/>
      <w:lang w:bidi="en-US"/>
    </w:rPr>
  </w:style>
  <w:style w:type="paragraph" w:customStyle="1" w:styleId="WW-Default">
    <w:name w:val="WW-Default"/>
    <w:qFormat/>
    <w:rsid w:val="00B8236E"/>
    <w:pPr>
      <w:suppressAutoHyphens/>
      <w:spacing w:after="0" w:line="240" w:lineRule="auto"/>
    </w:pPr>
    <w:rPr>
      <w:rFonts w:ascii="Georgia" w:eastAsia="Calibri" w:hAnsi="Georgia"/>
      <w:szCs w:val="22"/>
      <w:lang w:eastAsia="ar-SA"/>
    </w:rPr>
  </w:style>
  <w:style w:type="paragraph" w:customStyle="1" w:styleId="B-TagCite">
    <w:name w:val="B-TagCite"/>
    <w:qFormat/>
    <w:rsid w:val="00B8236E"/>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AuthorChar">
    <w:name w:val="Author Char"/>
    <w:aliases w:val="Normal Bold Char"/>
    <w:basedOn w:val="DefaultParagraphFont"/>
    <w:qFormat/>
    <w:locked/>
    <w:rsid w:val="00B8236E"/>
    <w:rPr>
      <w:rFonts w:ascii="Times New Roman" w:hAnsi="Times New Roman" w:cs="Times New Roman"/>
      <w:b/>
      <w:sz w:val="20"/>
    </w:rPr>
  </w:style>
  <w:style w:type="paragraph" w:customStyle="1" w:styleId="MicroText">
    <w:name w:val="MicroText"/>
    <w:basedOn w:val="Normal"/>
    <w:next w:val="Normal"/>
    <w:link w:val="MicroTextChar"/>
    <w:qFormat/>
    <w:rsid w:val="00B8236E"/>
    <w:rPr>
      <w:rFonts w:ascii="Arial Narrow" w:hAnsi="Arial Narrow"/>
      <w:sz w:val="12"/>
    </w:rPr>
  </w:style>
  <w:style w:type="character" w:customStyle="1" w:styleId="Footnote2Char">
    <w:name w:val="Footnote2 Char"/>
    <w:link w:val="Footnote2"/>
    <w:locked/>
    <w:rsid w:val="00B8236E"/>
  </w:style>
  <w:style w:type="paragraph" w:customStyle="1" w:styleId="Footnote2">
    <w:name w:val="Footnote2"/>
    <w:basedOn w:val="Normal"/>
    <w:next w:val="Normal"/>
    <w:link w:val="Footnote2Char"/>
    <w:autoRedefine/>
    <w:qFormat/>
    <w:rsid w:val="00B8236E"/>
    <w:pPr>
      <w:spacing w:after="120" w:line="480" w:lineRule="auto"/>
    </w:pPr>
  </w:style>
  <w:style w:type="paragraph" w:customStyle="1" w:styleId="indent">
    <w:name w:val="indent"/>
    <w:basedOn w:val="Normal"/>
    <w:qFormat/>
    <w:rsid w:val="00B8236E"/>
    <w:pPr>
      <w:spacing w:before="100" w:beforeAutospacing="1" w:after="100" w:afterAutospacing="1"/>
    </w:pPr>
    <w:rPr>
      <w:rFonts w:eastAsia="Times New Roman"/>
    </w:rPr>
  </w:style>
  <w:style w:type="paragraph" w:customStyle="1" w:styleId="PageHeaderLine1">
    <w:name w:val="PageHeaderLine1"/>
    <w:basedOn w:val="Normal"/>
    <w:qFormat/>
    <w:rsid w:val="00B8236E"/>
    <w:pPr>
      <w:tabs>
        <w:tab w:val="right" w:pos="10800"/>
      </w:tabs>
    </w:pPr>
    <w:rPr>
      <w:rFonts w:eastAsia="Calibri"/>
      <w:b/>
    </w:rPr>
  </w:style>
  <w:style w:type="paragraph" w:customStyle="1" w:styleId="PageHeaderLine2">
    <w:name w:val="PageHeaderLine2"/>
    <w:basedOn w:val="Normal"/>
    <w:next w:val="Normal"/>
    <w:link w:val="PageHeaderLine2Char"/>
    <w:qFormat/>
    <w:rsid w:val="00B8236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8236E"/>
    <w:rPr>
      <w:rFonts w:ascii="Times New Roman" w:hAnsi="Times New Roman" w:cs="Times New Roman"/>
      <w:sz w:val="20"/>
    </w:rPr>
  </w:style>
  <w:style w:type="paragraph" w:customStyle="1" w:styleId="CardText1">
    <w:name w:val="CardText"/>
    <w:basedOn w:val="Normal"/>
    <w:link w:val="CardTextChar3"/>
    <w:qFormat/>
    <w:rsid w:val="00B8236E"/>
    <w:pPr>
      <w:ind w:left="288"/>
    </w:pPr>
    <w:rPr>
      <w:rFonts w:ascii="Times New Roman" w:hAnsi="Times New Roman" w:cs="Times New Roman"/>
      <w:sz w:val="20"/>
    </w:rPr>
  </w:style>
  <w:style w:type="character" w:customStyle="1" w:styleId="stylestylebold12pt">
    <w:name w:val="stylestylebold12pt"/>
    <w:basedOn w:val="DefaultParagraphFont"/>
    <w:rsid w:val="00B8236E"/>
  </w:style>
  <w:style w:type="character" w:customStyle="1" w:styleId="styleboldunderline">
    <w:name w:val="styleboldunderline"/>
    <w:basedOn w:val="DefaultParagraphFont"/>
    <w:rsid w:val="00B8236E"/>
  </w:style>
  <w:style w:type="character" w:customStyle="1" w:styleId="box">
    <w:name w:val="box"/>
    <w:basedOn w:val="DefaultParagraphFont"/>
    <w:rsid w:val="00B8236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8236E"/>
    <w:rPr>
      <w:rFonts w:ascii="Arial Narrow" w:hAnsi="Arial Narrow" w:cs="Arial Narrow" w:hint="default"/>
      <w:sz w:val="18"/>
      <w:szCs w:val="18"/>
    </w:rPr>
  </w:style>
  <w:style w:type="character" w:customStyle="1" w:styleId="FontStyle14">
    <w:name w:val="Font Style14"/>
    <w:basedOn w:val="DefaultParagraphFont"/>
    <w:uiPriority w:val="99"/>
    <w:rsid w:val="00B8236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8236E"/>
    <w:rPr>
      <w:rFonts w:ascii="Arial Narrow" w:hAnsi="Arial Narrow" w:cs="Arial Narrow" w:hint="default"/>
      <w:b/>
      <w:bCs/>
      <w:sz w:val="10"/>
      <w:szCs w:val="10"/>
    </w:rPr>
  </w:style>
  <w:style w:type="character" w:customStyle="1" w:styleId="CardTagandCiteChar">
    <w:name w:val="Card Tag and Cite Char"/>
    <w:basedOn w:val="DefaultParagraphFont"/>
    <w:rsid w:val="00B8236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8236E"/>
    <w:rPr>
      <w:rFonts w:ascii="Arial Narrow" w:hAnsi="Arial Narrow"/>
      <w:b/>
      <w:color w:val="000000"/>
      <w:sz w:val="22"/>
      <w:szCs w:val="22"/>
      <w:u w:val="single"/>
    </w:rPr>
  </w:style>
  <w:style w:type="character" w:customStyle="1" w:styleId="SmallText0">
    <w:name w:val="SmallText"/>
    <w:rsid w:val="00B8236E"/>
    <w:rPr>
      <w:color w:val="000000"/>
    </w:rPr>
  </w:style>
  <w:style w:type="character" w:customStyle="1" w:styleId="CitesChar1">
    <w:name w:val="Cites Char1"/>
    <w:basedOn w:val="DefaultParagraphFont"/>
    <w:rsid w:val="00B8236E"/>
    <w:rPr>
      <w:b/>
      <w:bCs w:val="0"/>
      <w:szCs w:val="24"/>
      <w:u w:val="single"/>
      <w:lang w:val="en-US" w:eastAsia="en-US" w:bidi="ar-SA"/>
    </w:rPr>
  </w:style>
  <w:style w:type="character" w:customStyle="1" w:styleId="CardUnderlinedChar">
    <w:name w:val="Card Underlined Char"/>
    <w:basedOn w:val="DefaultParagraphFont"/>
    <w:rsid w:val="00B8236E"/>
    <w:rPr>
      <w:rFonts w:ascii="Arial Narrow" w:hAnsi="Arial Narrow" w:hint="default"/>
      <w:sz w:val="22"/>
      <w:szCs w:val="24"/>
      <w:u w:val="single"/>
      <w:lang w:val="en-US" w:eastAsia="en-US" w:bidi="ar-SA"/>
    </w:rPr>
  </w:style>
  <w:style w:type="character" w:customStyle="1" w:styleId="underline3">
    <w:name w:val="underline3"/>
    <w:basedOn w:val="underline20"/>
    <w:rsid w:val="00B8236E"/>
    <w:rPr>
      <w:rFonts w:ascii="Arial" w:hAnsi="Arial"/>
      <w:sz w:val="18"/>
      <w:u w:val="single"/>
      <w:bdr w:val="none" w:sz="0" w:space="0" w:color="auto" w:frame="1"/>
      <w:shd w:val="clear" w:color="auto" w:fill="FFFF00"/>
    </w:rPr>
  </w:style>
  <w:style w:type="character" w:customStyle="1" w:styleId="menu">
    <w:name w:val="menu"/>
    <w:basedOn w:val="DefaultParagraphFont"/>
    <w:rsid w:val="00B8236E"/>
  </w:style>
  <w:style w:type="character" w:customStyle="1" w:styleId="itxtrst">
    <w:name w:val="itxtrst"/>
    <w:rsid w:val="00B8236E"/>
  </w:style>
  <w:style w:type="character" w:customStyle="1" w:styleId="A-Underlining">
    <w:name w:val="A-Underlining"/>
    <w:basedOn w:val="DefaultParagraphFont"/>
    <w:rsid w:val="00B8236E"/>
    <w:rPr>
      <w:rFonts w:ascii="Garamond" w:hAnsi="Garamond" w:hint="default"/>
      <w:color w:val="auto"/>
      <w:sz w:val="24"/>
      <w:u w:val="single"/>
    </w:rPr>
  </w:style>
  <w:style w:type="character" w:customStyle="1" w:styleId="StyleUnderlineBold0">
    <w:name w:val="Style Underline + Bold"/>
    <w:rsid w:val="00B8236E"/>
    <w:rPr>
      <w:b/>
      <w:bCs/>
      <w:u w:val="single"/>
    </w:rPr>
  </w:style>
  <w:style w:type="character" w:customStyle="1" w:styleId="Underline-Highlighted">
    <w:name w:val="Underline-Highlighted"/>
    <w:uiPriority w:val="1"/>
    <w:qFormat/>
    <w:rsid w:val="00B8236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8236E"/>
  </w:style>
  <w:style w:type="character" w:customStyle="1" w:styleId="newsmain">
    <w:name w:val="news_main"/>
    <w:basedOn w:val="DefaultParagraphFont"/>
    <w:rsid w:val="00B8236E"/>
  </w:style>
  <w:style w:type="character" w:customStyle="1" w:styleId="vitstoryheadline">
    <w:name w:val="vitstoryheadline"/>
    <w:rsid w:val="00B8236E"/>
  </w:style>
  <w:style w:type="character" w:customStyle="1" w:styleId="AuthorDate0">
    <w:name w:val="Author Date"/>
    <w:qFormat/>
    <w:rsid w:val="00B8236E"/>
    <w:rPr>
      <w:b/>
      <w:bCs w:val="0"/>
      <w:sz w:val="24"/>
      <w:u w:val="thick"/>
    </w:rPr>
  </w:style>
  <w:style w:type="character" w:customStyle="1" w:styleId="red">
    <w:name w:val="red"/>
    <w:basedOn w:val="DefaultParagraphFont"/>
    <w:rsid w:val="00B8236E"/>
  </w:style>
  <w:style w:type="character" w:customStyle="1" w:styleId="at">
    <w:name w:val="at"/>
    <w:rsid w:val="00B8236E"/>
  </w:style>
  <w:style w:type="character" w:customStyle="1" w:styleId="org">
    <w:name w:val="org"/>
    <w:rsid w:val="00B8236E"/>
  </w:style>
  <w:style w:type="character" w:customStyle="1" w:styleId="pnumber">
    <w:name w:val="pnumber"/>
    <w:rsid w:val="00B8236E"/>
  </w:style>
  <w:style w:type="character" w:customStyle="1" w:styleId="ital">
    <w:name w:val="ital"/>
    <w:rsid w:val="00B8236E"/>
  </w:style>
  <w:style w:type="character" w:customStyle="1" w:styleId="orgdiv">
    <w:name w:val="orgdiv"/>
    <w:rsid w:val="00B8236E"/>
  </w:style>
  <w:style w:type="character" w:customStyle="1" w:styleId="orgname">
    <w:name w:val="orgname"/>
    <w:rsid w:val="00B8236E"/>
  </w:style>
  <w:style w:type="character" w:customStyle="1" w:styleId="city">
    <w:name w:val="city"/>
    <w:rsid w:val="00B8236E"/>
  </w:style>
  <w:style w:type="character" w:customStyle="1" w:styleId="state">
    <w:name w:val="state"/>
    <w:rsid w:val="00B8236E"/>
  </w:style>
  <w:style w:type="character" w:customStyle="1" w:styleId="country">
    <w:name w:val="country"/>
    <w:rsid w:val="00B8236E"/>
  </w:style>
  <w:style w:type="character" w:customStyle="1" w:styleId="articletitle">
    <w:name w:val="articletitle"/>
    <w:rsid w:val="00B8236E"/>
    <w:rPr>
      <w:rFonts w:ascii="Times New Roman" w:hAnsi="Times New Roman" w:cs="Times New Roman" w:hint="default"/>
    </w:rPr>
  </w:style>
  <w:style w:type="character" w:customStyle="1" w:styleId="6pointChar">
    <w:name w:val="6 point Char"/>
    <w:rsid w:val="00B8236E"/>
    <w:rPr>
      <w:rFonts w:ascii="Times New Roman" w:hAnsi="Times New Roman" w:cs="Times New Roman" w:hint="default"/>
      <w:sz w:val="12"/>
      <w:lang w:val="en-US" w:eastAsia="en-US"/>
    </w:rPr>
  </w:style>
  <w:style w:type="character" w:customStyle="1" w:styleId="StyleThickunderline">
    <w:name w:val="Style Thick underline"/>
    <w:qFormat/>
    <w:rsid w:val="00B8236E"/>
    <w:rPr>
      <w:u w:val="thick"/>
    </w:rPr>
  </w:style>
  <w:style w:type="character" w:customStyle="1" w:styleId="Box0">
    <w:name w:val="Box!"/>
    <w:rsid w:val="00B8236E"/>
    <w:rPr>
      <w:rFonts w:ascii="Garamond" w:hAnsi="Garamond" w:hint="default"/>
      <w:sz w:val="24"/>
      <w:u w:val="single"/>
      <w:bdr w:val="single" w:sz="4" w:space="0" w:color="auto" w:frame="1"/>
    </w:rPr>
  </w:style>
  <w:style w:type="character" w:customStyle="1" w:styleId="citechar">
    <w:name w:val="citechar"/>
    <w:basedOn w:val="DefaultParagraphFont"/>
    <w:rsid w:val="00B8236E"/>
  </w:style>
  <w:style w:type="character" w:customStyle="1" w:styleId="underlinechar2">
    <w:name w:val="underlinechar"/>
    <w:basedOn w:val="DefaultParagraphFont"/>
    <w:rsid w:val="00B8236E"/>
  </w:style>
  <w:style w:type="character" w:customStyle="1" w:styleId="CardUnderlineChar">
    <w:name w:val="Card Underline Char"/>
    <w:rsid w:val="00B8236E"/>
    <w:rPr>
      <w:szCs w:val="24"/>
      <w:u w:val="single"/>
      <w:lang w:val="en-US" w:eastAsia="en-US" w:bidi="ar-SA"/>
    </w:rPr>
  </w:style>
  <w:style w:type="character" w:customStyle="1" w:styleId="tagciteChar0">
    <w:name w:val="tag/cite Char"/>
    <w:basedOn w:val="DefaultParagraphFont"/>
    <w:rsid w:val="00B8236E"/>
    <w:rPr>
      <w:b/>
      <w:bCs w:val="0"/>
      <w:sz w:val="24"/>
      <w:lang w:val="en-US" w:eastAsia="en-US" w:bidi="ar-SA"/>
    </w:rPr>
  </w:style>
  <w:style w:type="character" w:customStyle="1" w:styleId="8pointChar">
    <w:name w:val="8 point Char"/>
    <w:basedOn w:val="DefaultParagraphFont"/>
    <w:rsid w:val="00B8236E"/>
    <w:rPr>
      <w:sz w:val="16"/>
      <w:lang w:val="en-US" w:eastAsia="en-US" w:bidi="ar-SA"/>
    </w:rPr>
  </w:style>
  <w:style w:type="character" w:customStyle="1" w:styleId="BoldText12pt">
    <w:name w:val="Bold Text 12 pt"/>
    <w:rsid w:val="00B8236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8236E"/>
  </w:style>
  <w:style w:type="character" w:customStyle="1" w:styleId="tagCharChar">
    <w:name w:val="tag Char Char"/>
    <w:rsid w:val="00B8236E"/>
    <w:rPr>
      <w:b/>
      <w:bCs w:val="0"/>
      <w:sz w:val="24"/>
      <w:lang w:val="en-US" w:eastAsia="en-US" w:bidi="ar-SA"/>
    </w:rPr>
  </w:style>
  <w:style w:type="character" w:customStyle="1" w:styleId="Mention11">
    <w:name w:val="Mention11"/>
    <w:basedOn w:val="DefaultParagraphFont"/>
    <w:uiPriority w:val="99"/>
    <w:semiHidden/>
    <w:unhideWhenUsed/>
    <w:rsid w:val="00B8236E"/>
    <w:rPr>
      <w:color w:val="2B579A"/>
      <w:shd w:val="clear" w:color="auto" w:fill="E6E6E6"/>
    </w:rPr>
  </w:style>
  <w:style w:type="character" w:customStyle="1" w:styleId="Emph">
    <w:name w:val="Emph"/>
    <w:basedOn w:val="DefaultParagraphFont"/>
    <w:uiPriority w:val="1"/>
    <w:qFormat/>
    <w:rsid w:val="00B8236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8236E"/>
  </w:style>
  <w:style w:type="character" w:customStyle="1" w:styleId="Heading3Char2">
    <w:name w:val="Heading 3 Char2"/>
    <w:aliases w:val="Heading 3 Char Char Char4, Char Char1, Char Char Char4"/>
    <w:basedOn w:val="DefaultParagraphFont"/>
    <w:rsid w:val="00B8236E"/>
    <w:rPr>
      <w:rFonts w:cs="Arial"/>
      <w:bCs/>
      <w:szCs w:val="26"/>
      <w:u w:val="single"/>
      <w:lang w:val="en-US" w:eastAsia="en-US" w:bidi="ar-SA"/>
    </w:rPr>
  </w:style>
  <w:style w:type="character" w:customStyle="1" w:styleId="Mention2">
    <w:name w:val="Mention2"/>
    <w:basedOn w:val="DefaultParagraphFont"/>
    <w:uiPriority w:val="99"/>
    <w:semiHidden/>
    <w:unhideWhenUsed/>
    <w:rsid w:val="00B8236E"/>
    <w:rPr>
      <w:color w:val="2B579A"/>
      <w:shd w:val="clear" w:color="auto" w:fill="E6E6E6"/>
    </w:rPr>
  </w:style>
  <w:style w:type="paragraph" w:customStyle="1" w:styleId="FlashTag">
    <w:name w:val="FlashTag"/>
    <w:basedOn w:val="Normal"/>
    <w:link w:val="FlashTagChar"/>
    <w:autoRedefine/>
    <w:uiPriority w:val="4"/>
    <w:qFormat/>
    <w:rsid w:val="00B8236E"/>
    <w:rPr>
      <w:rFonts w:asciiTheme="majorHAnsi" w:hAnsiTheme="majorHAnsi"/>
      <w:b/>
      <w:sz w:val="28"/>
    </w:rPr>
  </w:style>
  <w:style w:type="character" w:customStyle="1" w:styleId="FlashTagChar">
    <w:name w:val="FlashTag Char"/>
    <w:basedOn w:val="DefaultParagraphFont"/>
    <w:link w:val="FlashTag"/>
    <w:uiPriority w:val="4"/>
    <w:rsid w:val="00B8236E"/>
    <w:rPr>
      <w:rFonts w:asciiTheme="majorHAnsi" w:hAnsiTheme="majorHAnsi"/>
      <w:b/>
      <w:sz w:val="28"/>
    </w:rPr>
  </w:style>
  <w:style w:type="paragraph" w:customStyle="1" w:styleId="Warrant">
    <w:name w:val="Warrant"/>
    <w:autoRedefine/>
    <w:uiPriority w:val="4"/>
    <w:qFormat/>
    <w:rsid w:val="00B8236E"/>
    <w:pPr>
      <w:ind w:left="720"/>
    </w:pPr>
    <w:rPr>
      <w:rFonts w:cs="Arial"/>
      <w:szCs w:val="22"/>
    </w:rPr>
  </w:style>
  <w:style w:type="character" w:customStyle="1" w:styleId="m-8793234324905335251gmail-style13ptbold">
    <w:name w:val="m_-8793234324905335251gmail-style13ptbold"/>
    <w:basedOn w:val="DefaultParagraphFont"/>
    <w:rsid w:val="00B8236E"/>
  </w:style>
  <w:style w:type="character" w:customStyle="1" w:styleId="m3965771245576658108gmail-styleunderline">
    <w:name w:val="m_3965771245576658108gmail-styleunderline"/>
    <w:basedOn w:val="DefaultParagraphFont"/>
    <w:rsid w:val="00B8236E"/>
  </w:style>
  <w:style w:type="paragraph" w:customStyle="1" w:styleId="Header1">
    <w:name w:val="Header1"/>
    <w:aliases w:val="Header Char Char,Header Char Char Char Char Char Char Char Cha,Header Char2,Header Char1 Char,Char Char Char Cha"/>
    <w:basedOn w:val="Normal"/>
    <w:qFormat/>
    <w:rsid w:val="00B8236E"/>
    <w:pPr>
      <w:tabs>
        <w:tab w:val="center" w:pos="4680"/>
        <w:tab w:val="right" w:pos="9360"/>
      </w:tabs>
    </w:pPr>
  </w:style>
  <w:style w:type="character" w:customStyle="1" w:styleId="EndnoteTextChar">
    <w:name w:val="Endnote Text Char"/>
    <w:basedOn w:val="DefaultParagraphFont"/>
    <w:link w:val="EndnoteText"/>
    <w:locked/>
    <w:rsid w:val="00B8236E"/>
    <w:rPr>
      <w:rFonts w:ascii="Georgia" w:eastAsia="Times New Roman" w:hAnsi="Georgia"/>
      <w:szCs w:val="20"/>
    </w:rPr>
  </w:style>
  <w:style w:type="paragraph" w:styleId="EndnoteText">
    <w:name w:val="endnote text"/>
    <w:basedOn w:val="Normal"/>
    <w:link w:val="EndnoteTextChar"/>
    <w:unhideWhenUsed/>
    <w:rsid w:val="00B8236E"/>
    <w:rPr>
      <w:rFonts w:ascii="Georgia" w:eastAsia="Times New Roman" w:hAnsi="Georgia"/>
      <w:szCs w:val="20"/>
    </w:rPr>
  </w:style>
  <w:style w:type="character" w:customStyle="1" w:styleId="EndnoteTextChar1">
    <w:name w:val="Endnote Text Char1"/>
    <w:basedOn w:val="DefaultParagraphFont"/>
    <w:rsid w:val="00B8236E"/>
    <w:rPr>
      <w:sz w:val="20"/>
      <w:szCs w:val="20"/>
    </w:rPr>
  </w:style>
  <w:style w:type="character" w:customStyle="1" w:styleId="DateChar">
    <w:name w:val="Date Char"/>
    <w:aliases w:val="date Char"/>
    <w:basedOn w:val="DefaultParagraphFont"/>
    <w:link w:val="Date"/>
    <w:locked/>
    <w:rsid w:val="00B8236E"/>
    <w:rPr>
      <w:rFonts w:ascii="Georgia" w:eastAsia="Times New Roman" w:hAnsi="Georgia"/>
    </w:rPr>
  </w:style>
  <w:style w:type="paragraph" w:styleId="Date">
    <w:name w:val="Date"/>
    <w:aliases w:val="date"/>
    <w:basedOn w:val="Normal"/>
    <w:next w:val="Normal"/>
    <w:link w:val="DateChar"/>
    <w:unhideWhenUsed/>
    <w:qFormat/>
    <w:rsid w:val="00B8236E"/>
    <w:rPr>
      <w:rFonts w:ascii="Georgia" w:eastAsia="Times New Roman" w:hAnsi="Georgia"/>
    </w:rPr>
  </w:style>
  <w:style w:type="character" w:customStyle="1" w:styleId="DateChar1">
    <w:name w:val="Date Char1"/>
    <w:aliases w:val="date Char1"/>
    <w:basedOn w:val="DefaultParagraphFont"/>
    <w:rsid w:val="00B8236E"/>
  </w:style>
  <w:style w:type="character" w:customStyle="1" w:styleId="BodyTextFirstIndentChar">
    <w:name w:val="Body Text First Indent Char"/>
    <w:basedOn w:val="BodyTextChar"/>
    <w:link w:val="BodyTextFirstIndent"/>
    <w:locked/>
    <w:rsid w:val="00B8236E"/>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B8236E"/>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B8236E"/>
  </w:style>
  <w:style w:type="character" w:customStyle="1" w:styleId="BodyTextIndent2Char1">
    <w:name w:val="Body Text Indent 2 Char1"/>
    <w:basedOn w:val="DefaultParagraphFont"/>
    <w:rsid w:val="00B8236E"/>
    <w:rPr>
      <w:rFonts w:ascii="Calibri" w:hAnsi="Calibri" w:cs="Calibri"/>
    </w:rPr>
  </w:style>
  <w:style w:type="character" w:customStyle="1" w:styleId="PlainTextChar1">
    <w:name w:val="Plain Text Char1"/>
    <w:basedOn w:val="DefaultParagraphFont"/>
    <w:uiPriority w:val="99"/>
    <w:rsid w:val="00B8236E"/>
    <w:rPr>
      <w:rFonts w:ascii="Consolas" w:hAnsi="Consolas" w:cs="Calibri"/>
      <w:sz w:val="21"/>
      <w:szCs w:val="21"/>
    </w:rPr>
  </w:style>
  <w:style w:type="paragraph" w:customStyle="1" w:styleId="msolistparagraphcxspfirst">
    <w:name w:val="msolistparagraphcxspfirst"/>
    <w:basedOn w:val="Normal"/>
    <w:uiPriority w:val="99"/>
    <w:qFormat/>
    <w:rsid w:val="00B8236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8236E"/>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B8236E"/>
    <w:rPr>
      <w:rFonts w:ascii="Calibri" w:hAnsi="Calibri" w:cs="Calibri"/>
      <w:i/>
      <w:iCs/>
      <w:color w:val="000000" w:themeColor="text1"/>
    </w:rPr>
  </w:style>
  <w:style w:type="paragraph" w:customStyle="1" w:styleId="Heading2-NotBold">
    <w:name w:val="Heading 2 - Not Bold"/>
    <w:basedOn w:val="Heading2"/>
    <w:autoRedefine/>
    <w:qFormat/>
    <w:rsid w:val="00B8236E"/>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B8236E"/>
    <w:rPr>
      <w:rFonts w:eastAsia="Calibri"/>
      <w:b/>
    </w:rPr>
  </w:style>
  <w:style w:type="paragraph" w:customStyle="1" w:styleId="Heading2-Bold">
    <w:name w:val="Heading 2 - Bold"/>
    <w:basedOn w:val="Normal"/>
    <w:autoRedefine/>
    <w:qFormat/>
    <w:rsid w:val="00B8236E"/>
    <w:rPr>
      <w:rFonts w:ascii="Garamond" w:eastAsia="Calibri" w:hAnsi="Garamond"/>
      <w:b/>
    </w:rPr>
  </w:style>
  <w:style w:type="paragraph" w:customStyle="1" w:styleId="tag">
    <w:name w:val="%tag"/>
    <w:basedOn w:val="Normal"/>
    <w:next w:val="Normal"/>
    <w:link w:val="tagChar0"/>
    <w:qFormat/>
    <w:rsid w:val="00B8236E"/>
    <w:rPr>
      <w:rFonts w:ascii="Garamond" w:eastAsia="Calibri" w:hAnsi="Garamond"/>
      <w:bCs/>
      <w:sz w:val="18"/>
    </w:rPr>
  </w:style>
  <w:style w:type="character" w:customStyle="1" w:styleId="Style2Char">
    <w:name w:val="Style 2 Char"/>
    <w:link w:val="Style20"/>
    <w:locked/>
    <w:rsid w:val="00B8236E"/>
    <w:rPr>
      <w:rFonts w:ascii="Georgia" w:eastAsia="Times New Roman" w:hAnsi="Georgia"/>
      <w:szCs w:val="20"/>
      <w:u w:val="single"/>
      <w:lang w:val="x-none" w:eastAsia="x-none"/>
    </w:rPr>
  </w:style>
  <w:style w:type="paragraph" w:customStyle="1" w:styleId="Style20">
    <w:name w:val="Style 2"/>
    <w:basedOn w:val="Normal"/>
    <w:link w:val="Style2Char"/>
    <w:qFormat/>
    <w:rsid w:val="00B8236E"/>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B8236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8236E"/>
    <w:rPr>
      <w:rFonts w:ascii="Garamond" w:eastAsia="Times New Roman" w:hAnsi="Garamond"/>
      <w:szCs w:val="20"/>
      <w:u w:val="single"/>
      <w:lang w:val="x-none" w:eastAsia="x-none"/>
    </w:rPr>
  </w:style>
  <w:style w:type="character" w:customStyle="1" w:styleId="textsmallChar0">
    <w:name w:val="textsmall Char"/>
    <w:link w:val="textsmall0"/>
    <w:locked/>
    <w:rsid w:val="00B8236E"/>
    <w:rPr>
      <w:rFonts w:ascii="Georgia" w:eastAsia="Times New Roman" w:hAnsi="Georgia"/>
      <w:sz w:val="18"/>
      <w:szCs w:val="20"/>
      <w:lang w:val="x-none" w:eastAsia="x-none"/>
    </w:rPr>
  </w:style>
  <w:style w:type="paragraph" w:customStyle="1" w:styleId="textsmall0">
    <w:name w:val="textsmall"/>
    <w:basedOn w:val="Normal"/>
    <w:link w:val="textsmallChar0"/>
    <w:qFormat/>
    <w:rsid w:val="00B8236E"/>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B8236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8236E"/>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B8236E"/>
    <w:rPr>
      <w:rFonts w:ascii="Arial" w:eastAsia="Times New Roman" w:hAnsi="Arial" w:cs="Arial"/>
      <w:sz w:val="12"/>
    </w:rPr>
  </w:style>
  <w:style w:type="paragraph" w:customStyle="1" w:styleId="Micro">
    <w:name w:val="Micro"/>
    <w:basedOn w:val="Normal"/>
    <w:next w:val="Normal"/>
    <w:link w:val="MicroChar"/>
    <w:qFormat/>
    <w:rsid w:val="00B8236E"/>
    <w:rPr>
      <w:rFonts w:ascii="Arial" w:eastAsia="Times New Roman" w:hAnsi="Arial" w:cs="Arial"/>
      <w:sz w:val="12"/>
    </w:rPr>
  </w:style>
  <w:style w:type="character" w:customStyle="1" w:styleId="CardNotUnderlinedChar1">
    <w:name w:val="Card Not Underlined Char1"/>
    <w:link w:val="CardNotUnderlined"/>
    <w:locked/>
    <w:rsid w:val="00B8236E"/>
    <w:rPr>
      <w:rFonts w:ascii="Bell MT" w:eastAsia="Calibri" w:hAnsi="Bell MT"/>
      <w:szCs w:val="20"/>
    </w:rPr>
  </w:style>
  <w:style w:type="paragraph" w:customStyle="1" w:styleId="CardNotUnderlined">
    <w:name w:val="Card Not Underlined"/>
    <w:basedOn w:val="Normal"/>
    <w:link w:val="CardNotUnderlinedChar1"/>
    <w:autoRedefine/>
    <w:qFormat/>
    <w:rsid w:val="00B8236E"/>
    <w:rPr>
      <w:rFonts w:ascii="Bell MT" w:eastAsia="Calibri" w:hAnsi="Bell MT"/>
      <w:szCs w:val="20"/>
    </w:rPr>
  </w:style>
  <w:style w:type="paragraph" w:customStyle="1" w:styleId="h-lead">
    <w:name w:val="h-lead"/>
    <w:basedOn w:val="Normal"/>
    <w:qFormat/>
    <w:rsid w:val="00B8236E"/>
    <w:pPr>
      <w:spacing w:before="100" w:beforeAutospacing="1" w:after="100" w:afterAutospacing="1"/>
    </w:pPr>
    <w:rPr>
      <w:rFonts w:eastAsia="Times New Roman"/>
      <w:sz w:val="24"/>
    </w:rPr>
  </w:style>
  <w:style w:type="paragraph" w:customStyle="1" w:styleId="intro">
    <w:name w:val="intro"/>
    <w:basedOn w:val="Normal"/>
    <w:qFormat/>
    <w:rsid w:val="00B8236E"/>
    <w:pPr>
      <w:spacing w:before="100" w:beforeAutospacing="1" w:after="100" w:afterAutospacing="1"/>
    </w:pPr>
    <w:rPr>
      <w:rFonts w:eastAsia="Times New Roman"/>
      <w:sz w:val="24"/>
    </w:rPr>
  </w:style>
  <w:style w:type="paragraph" w:customStyle="1" w:styleId="body-paragraph">
    <w:name w:val="body-paragraph"/>
    <w:basedOn w:val="Normal"/>
    <w:qFormat/>
    <w:rsid w:val="00B8236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8236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8236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B8236E"/>
    <w:rPr>
      <w:rFonts w:eastAsia="Calibri"/>
    </w:rPr>
  </w:style>
  <w:style w:type="paragraph" w:customStyle="1" w:styleId="F3-TagAuthor">
    <w:name w:val="F3 - Tag/Author"/>
    <w:basedOn w:val="Normal"/>
    <w:qFormat/>
    <w:rsid w:val="00B8236E"/>
    <w:rPr>
      <w:rFonts w:eastAsia="Times New Roman"/>
      <w:b/>
    </w:rPr>
  </w:style>
  <w:style w:type="paragraph" w:customStyle="1" w:styleId="F5-UnderlineNormal">
    <w:name w:val="F5 - Underline Normal"/>
    <w:basedOn w:val="Normal"/>
    <w:qFormat/>
    <w:rsid w:val="00B8236E"/>
    <w:rPr>
      <w:rFonts w:eastAsia="Calibri"/>
      <w:u w:val="single"/>
    </w:rPr>
  </w:style>
  <w:style w:type="paragraph" w:customStyle="1" w:styleId="Brief-PrimarySource">
    <w:name w:val="Brief - Primary Source"/>
    <w:basedOn w:val="Normal"/>
    <w:qFormat/>
    <w:rsid w:val="00B8236E"/>
    <w:rPr>
      <w:rFonts w:eastAsia="Times New Roman"/>
      <w:b/>
      <w:sz w:val="24"/>
      <w:u w:val="single"/>
    </w:rPr>
  </w:style>
  <w:style w:type="paragraph" w:customStyle="1" w:styleId="Brief-Underline">
    <w:name w:val="Brief - Underline"/>
    <w:basedOn w:val="Normal"/>
    <w:qFormat/>
    <w:rsid w:val="00B8236E"/>
    <w:rPr>
      <w:rFonts w:eastAsia="Times New Roman"/>
      <w:u w:val="single"/>
    </w:rPr>
  </w:style>
  <w:style w:type="paragraph" w:customStyle="1" w:styleId="Brief">
    <w:name w:val="Brief"/>
    <w:basedOn w:val="Brief-PrimarySource"/>
    <w:qFormat/>
    <w:rsid w:val="00B8236E"/>
    <w:rPr>
      <w:b w:val="0"/>
    </w:rPr>
  </w:style>
  <w:style w:type="paragraph" w:customStyle="1" w:styleId="CM2">
    <w:name w:val="CM2"/>
    <w:basedOn w:val="Normal"/>
    <w:next w:val="Normal"/>
    <w:qFormat/>
    <w:rsid w:val="00B8236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8236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8236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8236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8236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8236E"/>
    <w:pPr>
      <w:widowControl w:val="0"/>
      <w:spacing w:line="276" w:lineRule="atLeast"/>
    </w:pPr>
    <w:rPr>
      <w:color w:val="auto"/>
    </w:rPr>
  </w:style>
  <w:style w:type="paragraph" w:customStyle="1" w:styleId="CM34">
    <w:name w:val="CM34"/>
    <w:basedOn w:val="Default"/>
    <w:next w:val="Default"/>
    <w:qFormat/>
    <w:rsid w:val="00B8236E"/>
    <w:pPr>
      <w:widowControl w:val="0"/>
    </w:pPr>
    <w:rPr>
      <w:color w:val="auto"/>
    </w:rPr>
  </w:style>
  <w:style w:type="paragraph" w:customStyle="1" w:styleId="CM56">
    <w:name w:val="CM56"/>
    <w:basedOn w:val="Default"/>
    <w:next w:val="Default"/>
    <w:qFormat/>
    <w:rsid w:val="00B8236E"/>
    <w:pPr>
      <w:widowControl w:val="0"/>
    </w:pPr>
    <w:rPr>
      <w:rFonts w:eastAsia="Calibri"/>
      <w:color w:val="auto"/>
    </w:rPr>
  </w:style>
  <w:style w:type="paragraph" w:customStyle="1" w:styleId="CM58">
    <w:name w:val="CM58"/>
    <w:basedOn w:val="Default"/>
    <w:next w:val="Default"/>
    <w:qFormat/>
    <w:rsid w:val="00B8236E"/>
    <w:pPr>
      <w:widowControl w:val="0"/>
    </w:pPr>
    <w:rPr>
      <w:rFonts w:eastAsia="Calibri"/>
      <w:color w:val="auto"/>
    </w:rPr>
  </w:style>
  <w:style w:type="paragraph" w:customStyle="1" w:styleId="CM57">
    <w:name w:val="CM57"/>
    <w:basedOn w:val="Default"/>
    <w:next w:val="Default"/>
    <w:qFormat/>
    <w:rsid w:val="00B8236E"/>
    <w:pPr>
      <w:widowControl w:val="0"/>
    </w:pPr>
    <w:rPr>
      <w:rFonts w:eastAsia="Calibri"/>
      <w:color w:val="auto"/>
    </w:rPr>
  </w:style>
  <w:style w:type="paragraph" w:customStyle="1" w:styleId="CM1">
    <w:name w:val="CM1"/>
    <w:basedOn w:val="Default"/>
    <w:next w:val="Default"/>
    <w:qFormat/>
    <w:rsid w:val="00B8236E"/>
    <w:pPr>
      <w:widowControl w:val="0"/>
    </w:pPr>
    <w:rPr>
      <w:rFonts w:eastAsia="Calibri"/>
      <w:color w:val="auto"/>
    </w:rPr>
  </w:style>
  <w:style w:type="paragraph" w:customStyle="1" w:styleId="CM49">
    <w:name w:val="CM49"/>
    <w:basedOn w:val="Default"/>
    <w:next w:val="Default"/>
    <w:qFormat/>
    <w:rsid w:val="00B8236E"/>
    <w:pPr>
      <w:widowControl w:val="0"/>
    </w:pPr>
    <w:rPr>
      <w:rFonts w:eastAsia="Calibri"/>
      <w:color w:val="auto"/>
    </w:rPr>
  </w:style>
  <w:style w:type="paragraph" w:customStyle="1" w:styleId="CM41">
    <w:name w:val="CM41"/>
    <w:basedOn w:val="Default"/>
    <w:next w:val="Default"/>
    <w:qFormat/>
    <w:rsid w:val="00B8236E"/>
    <w:pPr>
      <w:widowControl w:val="0"/>
    </w:pPr>
    <w:rPr>
      <w:rFonts w:eastAsia="Calibri"/>
      <w:color w:val="auto"/>
    </w:rPr>
  </w:style>
  <w:style w:type="paragraph" w:customStyle="1" w:styleId="3rdOrderPara">
    <w:name w:val="3rd Order Para"/>
    <w:basedOn w:val="Default"/>
    <w:next w:val="Default"/>
    <w:qFormat/>
    <w:rsid w:val="00B8236E"/>
    <w:pPr>
      <w:widowControl w:val="0"/>
    </w:pPr>
    <w:rPr>
      <w:rFonts w:eastAsia="Calibri"/>
      <w:color w:val="auto"/>
    </w:rPr>
  </w:style>
  <w:style w:type="paragraph" w:customStyle="1" w:styleId="2ndOrderPara">
    <w:name w:val="2nd Order Para"/>
    <w:basedOn w:val="Default"/>
    <w:next w:val="Default"/>
    <w:qFormat/>
    <w:rsid w:val="00B8236E"/>
    <w:pPr>
      <w:widowControl w:val="0"/>
    </w:pPr>
    <w:rPr>
      <w:rFonts w:eastAsia="Calibri"/>
      <w:color w:val="auto"/>
    </w:rPr>
  </w:style>
  <w:style w:type="paragraph" w:customStyle="1" w:styleId="Normal-SIGN2">
    <w:name w:val="Normal-SIGN2"/>
    <w:basedOn w:val="Default"/>
    <w:next w:val="Default"/>
    <w:qFormat/>
    <w:rsid w:val="00B8236E"/>
    <w:pPr>
      <w:widowControl w:val="0"/>
    </w:pPr>
    <w:rPr>
      <w:rFonts w:eastAsia="Calibri"/>
      <w:color w:val="auto"/>
    </w:rPr>
  </w:style>
  <w:style w:type="paragraph" w:customStyle="1" w:styleId="Normal-SIGN1">
    <w:name w:val="Normal-SIGN1"/>
    <w:basedOn w:val="Default"/>
    <w:next w:val="Default"/>
    <w:qFormat/>
    <w:rsid w:val="00B8236E"/>
    <w:pPr>
      <w:widowControl w:val="0"/>
    </w:pPr>
    <w:rPr>
      <w:rFonts w:eastAsia="Calibri"/>
      <w:color w:val="auto"/>
    </w:rPr>
  </w:style>
  <w:style w:type="paragraph" w:customStyle="1" w:styleId="CM3">
    <w:name w:val="CM3"/>
    <w:basedOn w:val="Default"/>
    <w:next w:val="Default"/>
    <w:qFormat/>
    <w:rsid w:val="00B8236E"/>
    <w:pPr>
      <w:widowControl w:val="0"/>
      <w:spacing w:line="553" w:lineRule="atLeast"/>
    </w:pPr>
    <w:rPr>
      <w:rFonts w:eastAsia="Calibri"/>
      <w:color w:val="auto"/>
    </w:rPr>
  </w:style>
  <w:style w:type="paragraph" w:customStyle="1" w:styleId="CM33">
    <w:name w:val="CM33"/>
    <w:basedOn w:val="Default"/>
    <w:next w:val="Default"/>
    <w:qFormat/>
    <w:rsid w:val="00B8236E"/>
    <w:pPr>
      <w:widowControl w:val="0"/>
    </w:pPr>
    <w:rPr>
      <w:rFonts w:eastAsia="Calibri"/>
      <w:color w:val="auto"/>
    </w:rPr>
  </w:style>
  <w:style w:type="paragraph" w:customStyle="1" w:styleId="CM37">
    <w:name w:val="CM37"/>
    <w:basedOn w:val="Default"/>
    <w:next w:val="Default"/>
    <w:qFormat/>
    <w:rsid w:val="00B8236E"/>
    <w:pPr>
      <w:widowControl w:val="0"/>
    </w:pPr>
    <w:rPr>
      <w:rFonts w:eastAsia="Calibri"/>
      <w:color w:val="auto"/>
    </w:rPr>
  </w:style>
  <w:style w:type="paragraph" w:customStyle="1" w:styleId="CM7">
    <w:name w:val="CM7"/>
    <w:basedOn w:val="Default"/>
    <w:next w:val="Default"/>
    <w:qFormat/>
    <w:rsid w:val="00B8236E"/>
    <w:pPr>
      <w:widowControl w:val="0"/>
      <w:spacing w:line="553" w:lineRule="atLeast"/>
    </w:pPr>
    <w:rPr>
      <w:rFonts w:eastAsia="Calibri"/>
      <w:color w:val="auto"/>
    </w:rPr>
  </w:style>
  <w:style w:type="paragraph" w:customStyle="1" w:styleId="Brief-SecondarySource">
    <w:name w:val="Brief - Secondary Source"/>
    <w:basedOn w:val="Normal"/>
    <w:qFormat/>
    <w:rsid w:val="00B8236E"/>
    <w:rPr>
      <w:rFonts w:eastAsia="Times New Roman"/>
      <w:sz w:val="14"/>
      <w:szCs w:val="20"/>
    </w:rPr>
  </w:style>
  <w:style w:type="paragraph" w:customStyle="1" w:styleId="Brief-Card">
    <w:name w:val="Brief - Card"/>
    <w:basedOn w:val="Normal"/>
    <w:qFormat/>
    <w:rsid w:val="00B8236E"/>
    <w:rPr>
      <w:rFonts w:eastAsia="Times New Roman"/>
    </w:rPr>
  </w:style>
  <w:style w:type="paragraph" w:customStyle="1" w:styleId="Pa2">
    <w:name w:val="Pa2"/>
    <w:basedOn w:val="Default"/>
    <w:next w:val="Default"/>
    <w:qFormat/>
    <w:rsid w:val="00B8236E"/>
    <w:pPr>
      <w:widowControl w:val="0"/>
      <w:spacing w:line="201" w:lineRule="atLeast"/>
    </w:pPr>
    <w:rPr>
      <w:rFonts w:ascii="Futura Book" w:hAnsi="Futura Book"/>
      <w:color w:val="auto"/>
    </w:rPr>
  </w:style>
  <w:style w:type="paragraph" w:customStyle="1" w:styleId="Normal3">
    <w:name w:val="Normal+3"/>
    <w:basedOn w:val="Normal"/>
    <w:next w:val="Normal"/>
    <w:qFormat/>
    <w:rsid w:val="00B8236E"/>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B8236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8236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8236E"/>
    <w:pPr>
      <w:widowControl w:val="0"/>
    </w:pPr>
    <w:rPr>
      <w:rFonts w:ascii="Arial Black" w:hAnsi="Arial Black"/>
      <w:color w:val="auto"/>
    </w:rPr>
  </w:style>
  <w:style w:type="paragraph" w:customStyle="1" w:styleId="Cover1">
    <w:name w:val="Cover 1"/>
    <w:basedOn w:val="Normal"/>
    <w:next w:val="Normal"/>
    <w:qFormat/>
    <w:rsid w:val="00B8236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8236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8236E"/>
    <w:pPr>
      <w:widowControl w:val="0"/>
    </w:pPr>
    <w:rPr>
      <w:color w:val="auto"/>
    </w:rPr>
  </w:style>
  <w:style w:type="paragraph" w:customStyle="1" w:styleId="Pa11">
    <w:name w:val="Pa11"/>
    <w:basedOn w:val="Normal"/>
    <w:next w:val="Normal"/>
    <w:qFormat/>
    <w:rsid w:val="00B8236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8236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B8236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B8236E"/>
    <w:pPr>
      <w:widowControl w:val="0"/>
    </w:pPr>
    <w:rPr>
      <w:rFonts w:eastAsia="Calibri"/>
      <w:color w:val="auto"/>
    </w:rPr>
  </w:style>
  <w:style w:type="paragraph" w:customStyle="1" w:styleId="CM5">
    <w:name w:val="CM5"/>
    <w:basedOn w:val="Default"/>
    <w:next w:val="Default"/>
    <w:uiPriority w:val="99"/>
    <w:qFormat/>
    <w:rsid w:val="00B8236E"/>
    <w:pPr>
      <w:widowControl w:val="0"/>
      <w:spacing w:line="553" w:lineRule="atLeast"/>
    </w:pPr>
    <w:rPr>
      <w:rFonts w:eastAsia="Calibri"/>
      <w:color w:val="auto"/>
    </w:rPr>
  </w:style>
  <w:style w:type="paragraph" w:customStyle="1" w:styleId="CM28">
    <w:name w:val="CM28"/>
    <w:basedOn w:val="Default"/>
    <w:next w:val="Default"/>
    <w:qFormat/>
    <w:rsid w:val="00B8236E"/>
    <w:pPr>
      <w:widowControl w:val="0"/>
    </w:pPr>
    <w:rPr>
      <w:rFonts w:eastAsia="Calibri"/>
      <w:color w:val="auto"/>
    </w:rPr>
  </w:style>
  <w:style w:type="paragraph" w:customStyle="1" w:styleId="CM8">
    <w:name w:val="CM8"/>
    <w:basedOn w:val="Default"/>
    <w:next w:val="Default"/>
    <w:qFormat/>
    <w:rsid w:val="00B8236E"/>
    <w:pPr>
      <w:widowControl w:val="0"/>
    </w:pPr>
    <w:rPr>
      <w:rFonts w:eastAsia="Calibri"/>
      <w:color w:val="auto"/>
    </w:rPr>
  </w:style>
  <w:style w:type="paragraph" w:customStyle="1" w:styleId="CM6">
    <w:name w:val="CM6"/>
    <w:basedOn w:val="Default"/>
    <w:next w:val="Default"/>
    <w:uiPriority w:val="99"/>
    <w:qFormat/>
    <w:rsid w:val="00B8236E"/>
    <w:pPr>
      <w:widowControl w:val="0"/>
      <w:spacing w:line="553" w:lineRule="atLeast"/>
    </w:pPr>
    <w:rPr>
      <w:rFonts w:eastAsia="Calibri"/>
      <w:color w:val="auto"/>
    </w:rPr>
  </w:style>
  <w:style w:type="paragraph" w:customStyle="1" w:styleId="CM22">
    <w:name w:val="CM22"/>
    <w:basedOn w:val="Default"/>
    <w:next w:val="Default"/>
    <w:uiPriority w:val="99"/>
    <w:qFormat/>
    <w:rsid w:val="00B8236E"/>
    <w:pPr>
      <w:widowControl w:val="0"/>
    </w:pPr>
    <w:rPr>
      <w:rFonts w:eastAsia="Calibri"/>
      <w:color w:val="auto"/>
    </w:rPr>
  </w:style>
  <w:style w:type="paragraph" w:customStyle="1" w:styleId="DoubleUnderlined">
    <w:name w:val="Double Underlined"/>
    <w:basedOn w:val="Heading2"/>
    <w:autoRedefine/>
    <w:qFormat/>
    <w:rsid w:val="00B8236E"/>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B8236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B8236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823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B8236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823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8236E"/>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B8236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8236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B8236E"/>
  </w:style>
  <w:style w:type="paragraph" w:customStyle="1" w:styleId="StyleUnderliningTimesNewRomanBoldNounderlineKernat16">
    <w:name w:val="Style Underlining + Times New Roman Bold No underline Kern at 16..."/>
    <w:basedOn w:val="Normal"/>
    <w:qFormat/>
    <w:rsid w:val="00B823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8236E"/>
    <w:rPr>
      <w:rFonts w:eastAsia="Times New Roman"/>
      <w:b/>
      <w:bCs/>
      <w:kern w:val="32"/>
      <w:sz w:val="32"/>
      <w:szCs w:val="32"/>
    </w:rPr>
  </w:style>
  <w:style w:type="paragraph" w:customStyle="1" w:styleId="StyleBoldUnderliningKernat16pt">
    <w:name w:val="Style Bold Underlining + Kern at 16 pt"/>
    <w:qFormat/>
    <w:rsid w:val="00B8236E"/>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B8236E"/>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B8236E"/>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B823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8236E"/>
    <w:pPr>
      <w:ind w:left="400"/>
    </w:pPr>
    <w:rPr>
      <w:rFonts w:eastAsia="Times New Roman"/>
      <w:szCs w:val="20"/>
    </w:rPr>
  </w:style>
  <w:style w:type="paragraph" w:customStyle="1" w:styleId="Paste">
    <w:name w:val="Paste"/>
    <w:basedOn w:val="Normal"/>
    <w:qFormat/>
    <w:rsid w:val="00B8236E"/>
    <w:rPr>
      <w:rFonts w:ascii="Arial Narrow" w:eastAsia="Times New Roman" w:hAnsi="Arial Narrow"/>
      <w:szCs w:val="20"/>
      <w:lang w:val="x-none" w:eastAsia="x-none"/>
    </w:rPr>
  </w:style>
  <w:style w:type="character" w:customStyle="1" w:styleId="UnderlineStyleChar">
    <w:name w:val="Underline Style Char"/>
    <w:link w:val="UnderlineStyle0"/>
    <w:locked/>
    <w:rsid w:val="00B8236E"/>
    <w:rPr>
      <w:rFonts w:ascii="Georgia" w:eastAsia="Times New Roman" w:hAnsi="Georgia"/>
      <w:b/>
      <w:u w:val="single"/>
    </w:rPr>
  </w:style>
  <w:style w:type="paragraph" w:customStyle="1" w:styleId="UnderlineStyle0">
    <w:name w:val="Underline Style"/>
    <w:basedOn w:val="Normal"/>
    <w:link w:val="UnderlineStyleChar"/>
    <w:qFormat/>
    <w:rsid w:val="00B8236E"/>
    <w:rPr>
      <w:rFonts w:ascii="Georgia" w:eastAsia="Times New Roman" w:hAnsi="Georgia"/>
      <w:b/>
      <w:u w:val="single"/>
    </w:rPr>
  </w:style>
  <w:style w:type="paragraph" w:customStyle="1" w:styleId="Normalization">
    <w:name w:val="Normalization"/>
    <w:basedOn w:val="Normal"/>
    <w:qFormat/>
    <w:rsid w:val="00B8236E"/>
    <w:rPr>
      <w:rFonts w:eastAsia="Times New Roman"/>
      <w:sz w:val="18"/>
    </w:rPr>
  </w:style>
  <w:style w:type="paragraph" w:customStyle="1" w:styleId="BreifTitle">
    <w:name w:val="Breif Title"/>
    <w:basedOn w:val="Normal"/>
    <w:autoRedefine/>
    <w:qFormat/>
    <w:rsid w:val="00B8236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823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8236E"/>
    <w:pPr>
      <w:spacing w:before="0" w:after="0"/>
      <w:jc w:val="center"/>
      <w:outlineLvl w:val="0"/>
    </w:pPr>
    <w:rPr>
      <w:sz w:val="32"/>
      <w:szCs w:val="32"/>
      <w:lang w:bidi="ar-SA"/>
    </w:rPr>
  </w:style>
  <w:style w:type="paragraph" w:customStyle="1" w:styleId="Tagandcite">
    <w:name w:val="Tag and cite"/>
    <w:basedOn w:val="Normal"/>
    <w:autoRedefine/>
    <w:qFormat/>
    <w:rsid w:val="00B8236E"/>
    <w:rPr>
      <w:rFonts w:eastAsia="Times New Roman"/>
      <w:color w:val="333333"/>
    </w:rPr>
  </w:style>
  <w:style w:type="paragraph" w:customStyle="1" w:styleId="StyleTagandCiteFranklinGothicDemi">
    <w:name w:val="Style Tag and Cite + Franklin Gothic Demi"/>
    <w:basedOn w:val="Normal"/>
    <w:autoRedefine/>
    <w:qFormat/>
    <w:rsid w:val="00B8236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8236E"/>
    <w:rPr>
      <w:bCs/>
    </w:rPr>
  </w:style>
  <w:style w:type="paragraph" w:customStyle="1" w:styleId="tagCharCharCharCharCharCharChar">
    <w:name w:val="tag Char Char Char Char Char Char Char"/>
    <w:basedOn w:val="Normal"/>
    <w:qFormat/>
    <w:rsid w:val="00B8236E"/>
    <w:rPr>
      <w:rFonts w:eastAsia="Times New Roman"/>
      <w:b/>
      <w:sz w:val="24"/>
      <w:szCs w:val="20"/>
    </w:rPr>
  </w:style>
  <w:style w:type="paragraph" w:customStyle="1" w:styleId="title-bold-medium">
    <w:name w:val="title-bold-medium"/>
    <w:basedOn w:val="Normal"/>
    <w:qFormat/>
    <w:rsid w:val="00B8236E"/>
    <w:pPr>
      <w:spacing w:before="100" w:beforeAutospacing="1" w:after="100" w:afterAutospacing="1"/>
    </w:pPr>
    <w:rPr>
      <w:rFonts w:eastAsia="Arial Unicode MS"/>
      <w:b/>
      <w:bCs/>
      <w:color w:val="000000"/>
      <w:szCs w:val="20"/>
    </w:rPr>
  </w:style>
  <w:style w:type="paragraph" w:customStyle="1" w:styleId="lact">
    <w:name w:val="lact"/>
    <w:basedOn w:val="Normal"/>
    <w:qFormat/>
    <w:rsid w:val="00B8236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8236E"/>
    <w:rPr>
      <w:rFonts w:ascii="Arial Narrow" w:eastAsia="Times New Roman" w:hAnsi="Arial Narrow"/>
      <w:b/>
      <w:sz w:val="24"/>
    </w:rPr>
  </w:style>
  <w:style w:type="paragraph" w:customStyle="1" w:styleId="BLOCKTITLE1">
    <w:name w:val="BLOCK TITLE"/>
    <w:basedOn w:val="Heading1"/>
    <w:qFormat/>
    <w:rsid w:val="00B8236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B8236E"/>
    <w:pPr>
      <w:widowControl w:val="0"/>
      <w:autoSpaceDE w:val="0"/>
      <w:autoSpaceDN w:val="0"/>
      <w:adjustRightInd w:val="0"/>
    </w:pPr>
    <w:rPr>
      <w:sz w:val="24"/>
      <w:szCs w:val="20"/>
    </w:rPr>
  </w:style>
  <w:style w:type="paragraph" w:customStyle="1" w:styleId="BriefTitle1">
    <w:name w:val="Brief Title 1"/>
    <w:basedOn w:val="Normal"/>
    <w:qFormat/>
    <w:rsid w:val="00B8236E"/>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B8236E"/>
    <w:pPr>
      <w:widowControl w:val="0"/>
      <w:autoSpaceDE w:val="0"/>
      <w:autoSpaceDN w:val="0"/>
      <w:adjustRightInd w:val="0"/>
    </w:pPr>
    <w:rPr>
      <w:rFonts w:eastAsia="Times New Roman"/>
      <w:b/>
      <w:szCs w:val="20"/>
    </w:rPr>
  </w:style>
  <w:style w:type="paragraph" w:customStyle="1" w:styleId="ShellTitles">
    <w:name w:val="ShellTitles"/>
    <w:basedOn w:val="Normal"/>
    <w:qFormat/>
    <w:rsid w:val="00B8236E"/>
    <w:pPr>
      <w:widowControl w:val="0"/>
      <w:autoSpaceDE w:val="0"/>
      <w:autoSpaceDN w:val="0"/>
      <w:adjustRightInd w:val="0"/>
    </w:pPr>
    <w:rPr>
      <w:rFonts w:eastAsia="Times New Roman"/>
      <w:b/>
      <w:szCs w:val="20"/>
    </w:rPr>
  </w:style>
  <w:style w:type="paragraph" w:customStyle="1" w:styleId="maintext">
    <w:name w:val="maintext"/>
    <w:basedOn w:val="Normal"/>
    <w:qFormat/>
    <w:rsid w:val="00B8236E"/>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B8236E"/>
    <w:pPr>
      <w:ind w:left="720"/>
    </w:pPr>
    <w:rPr>
      <w:rFonts w:ascii="Verdana" w:eastAsia="Times New Roman" w:hAnsi="Verdana"/>
      <w:b/>
      <w:u w:val="single"/>
    </w:rPr>
  </w:style>
  <w:style w:type="paragraph" w:customStyle="1" w:styleId="Style1">
    <w:name w:val="Style 1"/>
    <w:basedOn w:val="Normal"/>
    <w:qFormat/>
    <w:rsid w:val="00B8236E"/>
    <w:pPr>
      <w:widowControl w:val="0"/>
      <w:ind w:firstLine="216"/>
    </w:pPr>
    <w:rPr>
      <w:rFonts w:eastAsia="Times New Roman"/>
      <w:noProof/>
      <w:color w:val="000000"/>
      <w:szCs w:val="20"/>
    </w:rPr>
  </w:style>
  <w:style w:type="paragraph" w:customStyle="1" w:styleId="Style41">
    <w:name w:val="Style 4"/>
    <w:basedOn w:val="Normal"/>
    <w:qFormat/>
    <w:rsid w:val="00B8236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8236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8236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8236E"/>
    <w:pPr>
      <w:ind w:left="1660"/>
    </w:pPr>
  </w:style>
  <w:style w:type="paragraph" w:customStyle="1" w:styleId="PageNumber1">
    <w:name w:val="Page Number1"/>
    <w:basedOn w:val="Normal"/>
    <w:next w:val="Normal"/>
    <w:qFormat/>
    <w:rsid w:val="00B8236E"/>
    <w:rPr>
      <w:rFonts w:eastAsia="Times New Roman"/>
    </w:rPr>
  </w:style>
  <w:style w:type="paragraph" w:customStyle="1" w:styleId="Card1">
    <w:name w:val="Card1"/>
    <w:qFormat/>
    <w:rsid w:val="00B823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823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8236E"/>
    <w:pPr>
      <w:ind w:left="288" w:right="288"/>
    </w:pPr>
    <w:rPr>
      <w:rFonts w:eastAsia="Times New Roman"/>
    </w:rPr>
  </w:style>
  <w:style w:type="paragraph" w:customStyle="1" w:styleId="CaseListNormal">
    <w:name w:val="Case List Normal"/>
    <w:basedOn w:val="Normal"/>
    <w:qFormat/>
    <w:rsid w:val="00B8236E"/>
    <w:rPr>
      <w:rFonts w:ascii="Times" w:eastAsia="Times New Roman" w:hAnsi="Times"/>
      <w:szCs w:val="26"/>
    </w:rPr>
  </w:style>
  <w:style w:type="paragraph" w:customStyle="1" w:styleId="Body">
    <w:name w:val="Body"/>
    <w:basedOn w:val="Normal"/>
    <w:qFormat/>
    <w:rsid w:val="00B8236E"/>
    <w:pPr>
      <w:outlineLvl w:val="3"/>
    </w:pPr>
    <w:rPr>
      <w:rFonts w:eastAsia="Times New Roman"/>
      <w:szCs w:val="20"/>
    </w:rPr>
  </w:style>
  <w:style w:type="paragraph" w:customStyle="1" w:styleId="3text">
    <w:name w:val="3text"/>
    <w:basedOn w:val="Normal"/>
    <w:qFormat/>
    <w:rsid w:val="00B8236E"/>
    <w:pPr>
      <w:spacing w:before="100" w:beforeAutospacing="1" w:after="100" w:afterAutospacing="1"/>
    </w:pPr>
    <w:rPr>
      <w:rFonts w:eastAsia="Times New Roman"/>
      <w:sz w:val="24"/>
    </w:rPr>
  </w:style>
  <w:style w:type="paragraph" w:customStyle="1" w:styleId="TimesNewRoman12">
    <w:name w:val="TimesNewRoman12"/>
    <w:qFormat/>
    <w:rsid w:val="00B8236E"/>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B8236E"/>
    <w:pPr>
      <w:spacing w:before="100" w:beforeAutospacing="1" w:after="100" w:afterAutospacing="1"/>
    </w:pPr>
    <w:rPr>
      <w:rFonts w:eastAsia="Times New Roman"/>
      <w:sz w:val="24"/>
    </w:rPr>
  </w:style>
  <w:style w:type="paragraph" w:customStyle="1" w:styleId="medium-normal">
    <w:name w:val="medium-normal"/>
    <w:basedOn w:val="Normal"/>
    <w:qFormat/>
    <w:rsid w:val="00B8236E"/>
    <w:pPr>
      <w:spacing w:before="100" w:beforeAutospacing="1" w:after="100" w:afterAutospacing="1"/>
    </w:pPr>
    <w:rPr>
      <w:rFonts w:eastAsia="Times New Roman"/>
      <w:sz w:val="24"/>
    </w:rPr>
  </w:style>
  <w:style w:type="paragraph" w:customStyle="1" w:styleId="textChar">
    <w:name w:val="text Char"/>
    <w:basedOn w:val="Normal"/>
    <w:autoRedefine/>
    <w:qFormat/>
    <w:rsid w:val="00B8236E"/>
    <w:rPr>
      <w:rFonts w:eastAsia="Times New Roman"/>
      <w:color w:val="000000"/>
      <w:sz w:val="18"/>
    </w:rPr>
  </w:style>
  <w:style w:type="paragraph" w:customStyle="1" w:styleId="text1">
    <w:name w:val="text1"/>
    <w:basedOn w:val="Normal"/>
    <w:autoRedefine/>
    <w:qFormat/>
    <w:rsid w:val="00B8236E"/>
    <w:rPr>
      <w:rFonts w:eastAsia="Times New Roman"/>
      <w:szCs w:val="20"/>
    </w:rPr>
  </w:style>
  <w:style w:type="paragraph" w:customStyle="1" w:styleId="RepeatBlockHeading">
    <w:name w:val="Repeat Block Heading"/>
    <w:basedOn w:val="Normal"/>
    <w:autoRedefine/>
    <w:qFormat/>
    <w:rsid w:val="00B8236E"/>
    <w:pPr>
      <w:jc w:val="center"/>
    </w:pPr>
    <w:rPr>
      <w:rFonts w:eastAsia="Times New Roman"/>
      <w:b/>
      <w:smallCaps/>
      <w:color w:val="000000"/>
      <w:sz w:val="24"/>
      <w:u w:val="thick"/>
    </w:rPr>
  </w:style>
  <w:style w:type="paragraph" w:customStyle="1" w:styleId="story-headline">
    <w:name w:val="story-headline"/>
    <w:basedOn w:val="Normal"/>
    <w:qFormat/>
    <w:rsid w:val="00B8236E"/>
    <w:pPr>
      <w:spacing w:before="72" w:after="72"/>
    </w:pPr>
    <w:rPr>
      <w:rFonts w:eastAsia="Times New Roman"/>
      <w:b/>
      <w:bCs/>
      <w:sz w:val="26"/>
      <w:szCs w:val="26"/>
    </w:rPr>
  </w:style>
  <w:style w:type="paragraph" w:customStyle="1" w:styleId="story-body">
    <w:name w:val="story-body"/>
    <w:basedOn w:val="Normal"/>
    <w:qFormat/>
    <w:rsid w:val="00B8236E"/>
    <w:pPr>
      <w:spacing w:before="100" w:beforeAutospacing="1" w:after="100" w:afterAutospacing="1"/>
    </w:pPr>
    <w:rPr>
      <w:rFonts w:eastAsia="Times New Roman"/>
    </w:rPr>
  </w:style>
  <w:style w:type="paragraph" w:customStyle="1" w:styleId="story-dateline">
    <w:name w:val="story-dateline"/>
    <w:basedOn w:val="Normal"/>
    <w:qFormat/>
    <w:rsid w:val="00B8236E"/>
    <w:rPr>
      <w:rFonts w:eastAsia="Times New Roman"/>
      <w:b/>
      <w:bCs/>
    </w:rPr>
  </w:style>
  <w:style w:type="paragraph" w:customStyle="1" w:styleId="TextofCards">
    <w:name w:val="Text of Cards"/>
    <w:basedOn w:val="Normal"/>
    <w:qFormat/>
    <w:rsid w:val="00B8236E"/>
    <w:rPr>
      <w:rFonts w:eastAsia="Times New Roman"/>
      <w:color w:val="000000"/>
      <w:spacing w:val="6"/>
      <w:szCs w:val="23"/>
    </w:rPr>
  </w:style>
  <w:style w:type="paragraph" w:customStyle="1" w:styleId="Corpotesto">
    <w:name w:val="Corpo testo"/>
    <w:basedOn w:val="Normal"/>
    <w:qFormat/>
    <w:rsid w:val="00B8236E"/>
    <w:pPr>
      <w:widowControl w:val="0"/>
      <w:adjustRightInd w:val="0"/>
      <w:spacing w:after="283"/>
    </w:pPr>
    <w:rPr>
      <w:rFonts w:ascii="Times" w:eastAsia="Times New Roman" w:hAnsi="Times"/>
    </w:rPr>
  </w:style>
  <w:style w:type="paragraph" w:customStyle="1" w:styleId="PageHeading">
    <w:name w:val="Page Heading"/>
    <w:basedOn w:val="Heading2"/>
    <w:qFormat/>
    <w:rsid w:val="00B8236E"/>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B8236E"/>
    <w:pPr>
      <w:spacing w:after="0" w:line="240" w:lineRule="auto"/>
    </w:pPr>
    <w:rPr>
      <w:rFonts w:asciiTheme="minorHAnsi" w:eastAsia="Times New Roman" w:hAnsiTheme="minorHAnsi"/>
      <w:b/>
      <w:bCs/>
      <w:sz w:val="24"/>
    </w:rPr>
  </w:style>
  <w:style w:type="paragraph" w:customStyle="1" w:styleId="inside-copy">
    <w:name w:val="inside-copy"/>
    <w:basedOn w:val="Normal"/>
    <w:qFormat/>
    <w:rsid w:val="00B8236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8236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8236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B8236E"/>
    <w:rPr>
      <w:rFonts w:ascii="Arial" w:hAnsi="Arial"/>
      <w:b w:val="0"/>
      <w:caps w:val="0"/>
      <w:sz w:val="20"/>
    </w:rPr>
  </w:style>
  <w:style w:type="paragraph" w:customStyle="1" w:styleId="ProjectTitleLine">
    <w:name w:val="Project Title Line"/>
    <w:basedOn w:val="Normal"/>
    <w:next w:val="Normal"/>
    <w:autoRedefine/>
    <w:qFormat/>
    <w:rsid w:val="00B8236E"/>
    <w:pPr>
      <w:jc w:val="center"/>
    </w:pPr>
    <w:rPr>
      <w:rFonts w:eastAsia="Times New Roman"/>
      <w:caps/>
      <w:szCs w:val="20"/>
    </w:rPr>
  </w:style>
  <w:style w:type="paragraph" w:customStyle="1" w:styleId="LanguageStrike">
    <w:name w:val="Language Strike"/>
    <w:basedOn w:val="Normal"/>
    <w:next w:val="Normal"/>
    <w:qFormat/>
    <w:rsid w:val="00B8236E"/>
    <w:rPr>
      <w:rFonts w:ascii="Arial Narrow" w:eastAsia="Times New Roman" w:hAnsi="Arial Narrow"/>
      <w:strike/>
    </w:rPr>
  </w:style>
  <w:style w:type="paragraph" w:customStyle="1" w:styleId="NormalVerdana">
    <w:name w:val="Normal + Verdana"/>
    <w:aliases w:val="10 pt,White,Normal + Arial"/>
    <w:basedOn w:val="Normal"/>
    <w:qFormat/>
    <w:rsid w:val="00B8236E"/>
    <w:rPr>
      <w:rFonts w:eastAsia="Times New Roman"/>
      <w:szCs w:val="20"/>
      <w:u w:val="single"/>
    </w:rPr>
  </w:style>
  <w:style w:type="paragraph" w:customStyle="1" w:styleId="Normal10pt">
    <w:name w:val="Normal + 10 pt"/>
    <w:basedOn w:val="Normal"/>
    <w:qFormat/>
    <w:rsid w:val="00B8236E"/>
    <w:rPr>
      <w:rFonts w:eastAsia="Times New Roman"/>
      <w:szCs w:val="20"/>
    </w:rPr>
  </w:style>
  <w:style w:type="paragraph" w:customStyle="1" w:styleId="cardChar1Char">
    <w:name w:val="card Char1 Char"/>
    <w:basedOn w:val="Normal"/>
    <w:qFormat/>
    <w:rsid w:val="00B8236E"/>
    <w:pPr>
      <w:ind w:left="288" w:right="288"/>
    </w:pPr>
    <w:rPr>
      <w:rFonts w:eastAsia="Times New Roman"/>
      <w:szCs w:val="20"/>
    </w:rPr>
  </w:style>
  <w:style w:type="paragraph" w:customStyle="1" w:styleId="CM12">
    <w:name w:val="CM12"/>
    <w:basedOn w:val="Default"/>
    <w:next w:val="Default"/>
    <w:qFormat/>
    <w:rsid w:val="00B8236E"/>
    <w:pPr>
      <w:widowControl w:val="0"/>
      <w:spacing w:line="320" w:lineRule="atLeast"/>
    </w:pPr>
    <w:rPr>
      <w:rFonts w:ascii="Granjon LT Std" w:hAnsi="Granjon LT Std"/>
      <w:color w:val="auto"/>
    </w:rPr>
  </w:style>
  <w:style w:type="paragraph" w:customStyle="1" w:styleId="CM44">
    <w:name w:val="CM44"/>
    <w:basedOn w:val="Default"/>
    <w:next w:val="Default"/>
    <w:qFormat/>
    <w:rsid w:val="00B8236E"/>
    <w:pPr>
      <w:widowControl w:val="0"/>
      <w:spacing w:after="480"/>
    </w:pPr>
    <w:rPr>
      <w:rFonts w:ascii="Granjon LT Std" w:hAnsi="Granjon LT Std"/>
      <w:color w:val="auto"/>
    </w:rPr>
  </w:style>
  <w:style w:type="paragraph" w:customStyle="1" w:styleId="CM10">
    <w:name w:val="CM10"/>
    <w:basedOn w:val="Default"/>
    <w:next w:val="Default"/>
    <w:qFormat/>
    <w:rsid w:val="00B8236E"/>
    <w:pPr>
      <w:widowControl w:val="0"/>
      <w:spacing w:line="320" w:lineRule="atLeast"/>
    </w:pPr>
    <w:rPr>
      <w:rFonts w:ascii="Granjon LT Std" w:hAnsi="Granjon LT Std"/>
      <w:color w:val="auto"/>
    </w:rPr>
  </w:style>
  <w:style w:type="paragraph" w:customStyle="1" w:styleId="bold">
    <w:name w:val="bold"/>
    <w:basedOn w:val="Normal"/>
    <w:uiPriority w:val="99"/>
    <w:qFormat/>
    <w:rsid w:val="00B8236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8236E"/>
    <w:rPr>
      <w:rFonts w:ascii="Arial Narrow" w:eastAsia="Times New Roman" w:hAnsi="Arial Narrow"/>
      <w:strike/>
      <w:szCs w:val="20"/>
    </w:rPr>
  </w:style>
  <w:style w:type="paragraph" w:customStyle="1" w:styleId="textbodyblack">
    <w:name w:val="textbodyblack"/>
    <w:basedOn w:val="Normal"/>
    <w:qFormat/>
    <w:rsid w:val="00B8236E"/>
    <w:pPr>
      <w:spacing w:before="100" w:beforeAutospacing="1" w:after="100" w:afterAutospacing="1"/>
    </w:pPr>
    <w:rPr>
      <w:rFonts w:eastAsia="Times New Roman"/>
      <w:sz w:val="24"/>
    </w:rPr>
  </w:style>
  <w:style w:type="paragraph" w:customStyle="1" w:styleId="BlockHeading1">
    <w:name w:val="Block Heading 1"/>
    <w:basedOn w:val="Normal"/>
    <w:qFormat/>
    <w:rsid w:val="00B823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B82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B82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B8236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8236E"/>
    <w:rPr>
      <w:rFonts w:ascii="Georgia" w:eastAsia="Times New Roman" w:hAnsi="Georgia"/>
      <w:b/>
      <w:bCs/>
      <w:szCs w:val="16"/>
      <w:u w:val="single"/>
    </w:rPr>
  </w:style>
  <w:style w:type="paragraph" w:customStyle="1" w:styleId="CiteCorrected">
    <w:name w:val="Cite Corrected"/>
    <w:basedOn w:val="Normal"/>
    <w:link w:val="CiteCorrectedChar"/>
    <w:qFormat/>
    <w:rsid w:val="00B8236E"/>
    <w:rPr>
      <w:rFonts w:ascii="Georgia" w:eastAsia="Times New Roman" w:hAnsi="Georgia"/>
      <w:b/>
      <w:bCs/>
      <w:szCs w:val="16"/>
      <w:u w:val="single"/>
    </w:rPr>
  </w:style>
  <w:style w:type="paragraph" w:customStyle="1" w:styleId="CardText2">
    <w:name w:val="Card Text 2"/>
    <w:basedOn w:val="CardText10"/>
    <w:link w:val="CardText2Char"/>
    <w:qFormat/>
    <w:rsid w:val="00B8236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qFormat/>
    <w:rsid w:val="00B8236E"/>
    <w:pPr>
      <w:ind w:left="288"/>
    </w:pPr>
    <w:rPr>
      <w:rFonts w:eastAsia="SimSun"/>
      <w:szCs w:val="20"/>
      <w:lang w:eastAsia="zh-CN"/>
    </w:rPr>
  </w:style>
  <w:style w:type="paragraph" w:customStyle="1" w:styleId="BriefTitle2">
    <w:name w:val="Brief Title 2"/>
    <w:basedOn w:val="BriefTitle"/>
    <w:uiPriority w:val="99"/>
    <w:qFormat/>
    <w:rsid w:val="00B8236E"/>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B8236E"/>
    <w:rPr>
      <w:u w:val="single"/>
    </w:rPr>
  </w:style>
  <w:style w:type="paragraph" w:customStyle="1" w:styleId="StyleCardText11ptUnderline">
    <w:name w:val="Style Card Text + 11 pt Underline"/>
    <w:link w:val="StyleCardText11ptUnderlineChar"/>
    <w:qFormat/>
    <w:rsid w:val="00B8236E"/>
    <w:pPr>
      <w:spacing w:line="254" w:lineRule="auto"/>
    </w:pPr>
    <w:rPr>
      <w:u w:val="single"/>
    </w:rPr>
  </w:style>
  <w:style w:type="character" w:customStyle="1" w:styleId="StyleMinimizedText11ptChar">
    <w:name w:val="Style Minimized Text + 11 pt Char"/>
    <w:basedOn w:val="DefaultParagraphFont"/>
    <w:link w:val="StyleMinimizedText11pt"/>
    <w:locked/>
    <w:rsid w:val="00B8236E"/>
    <w:rPr>
      <w:rFonts w:ascii="Georgia" w:hAnsi="Georgia"/>
      <w:sz w:val="16"/>
    </w:rPr>
  </w:style>
  <w:style w:type="paragraph" w:customStyle="1" w:styleId="StyleMinimizedText11pt">
    <w:name w:val="Style Minimized Text + 11 pt"/>
    <w:basedOn w:val="Normal"/>
    <w:link w:val="StyleMinimizedText11ptChar"/>
    <w:qFormat/>
    <w:rsid w:val="00B8236E"/>
    <w:rPr>
      <w:rFonts w:ascii="Georgia" w:hAnsi="Georgia"/>
      <w:sz w:val="16"/>
    </w:rPr>
  </w:style>
  <w:style w:type="character" w:customStyle="1" w:styleId="StyleMinimizedText11pt1Char">
    <w:name w:val="Style Minimized Text + 11 pt1 Char"/>
    <w:basedOn w:val="DefaultParagraphFont"/>
    <w:link w:val="StyleMinimizedText11pt1"/>
    <w:locked/>
    <w:rsid w:val="00B8236E"/>
    <w:rPr>
      <w:rFonts w:ascii="Georgia" w:hAnsi="Georgia"/>
      <w:sz w:val="16"/>
    </w:rPr>
  </w:style>
  <w:style w:type="paragraph" w:customStyle="1" w:styleId="StyleMinimizedText11pt1">
    <w:name w:val="Style Minimized Text + 11 pt1"/>
    <w:basedOn w:val="Normal"/>
    <w:link w:val="StyleMinimizedText11pt1Char"/>
    <w:qFormat/>
    <w:rsid w:val="00B8236E"/>
    <w:rPr>
      <w:rFonts w:ascii="Georgia" w:hAnsi="Georgia"/>
      <w:sz w:val="16"/>
    </w:rPr>
  </w:style>
  <w:style w:type="character" w:customStyle="1" w:styleId="Debate-CardSmalltextF2Char">
    <w:name w:val="Debate- Card Small text F2 Char"/>
    <w:link w:val="Debate-CardSmalltextF2"/>
    <w:locked/>
    <w:rsid w:val="00B8236E"/>
    <w:rPr>
      <w:rFonts w:ascii="Arial Narrow" w:hAnsi="Arial Narrow"/>
      <w:sz w:val="16"/>
    </w:rPr>
  </w:style>
  <w:style w:type="paragraph" w:customStyle="1" w:styleId="Debate-CardSmalltextF2">
    <w:name w:val="Debate- Card Small text F2"/>
    <w:basedOn w:val="Normal"/>
    <w:next w:val="Normal"/>
    <w:link w:val="Debate-CardSmalltextF2Char"/>
    <w:qFormat/>
    <w:rsid w:val="00B8236E"/>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B8236E"/>
    <w:rPr>
      <w:rFonts w:ascii="Arial Narrow" w:hAnsi="Arial Narrow"/>
      <w:b/>
      <w:sz w:val="18"/>
      <w:u w:val="single"/>
    </w:rPr>
  </w:style>
  <w:style w:type="paragraph" w:customStyle="1" w:styleId="Debate-EmphasizedText-F5">
    <w:name w:val="Debate- Emphasized Text- F5"/>
    <w:basedOn w:val="Normal"/>
    <w:link w:val="Debate-EmphasizedText-F5Char"/>
    <w:qFormat/>
    <w:rsid w:val="00B8236E"/>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B8236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8236E"/>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B8236E"/>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B8236E"/>
    <w:rPr>
      <w:rFonts w:ascii="Times New Roman" w:eastAsia="Times New Roman" w:hAnsi="Times New Roman"/>
      <w:sz w:val="16"/>
    </w:rPr>
  </w:style>
  <w:style w:type="character" w:customStyle="1" w:styleId="CardStyleChar">
    <w:name w:val="Card Style Char"/>
    <w:link w:val="CardStyle"/>
    <w:locked/>
    <w:rsid w:val="00B8236E"/>
    <w:rPr>
      <w:rFonts w:eastAsia="Times New Roman"/>
    </w:rPr>
  </w:style>
  <w:style w:type="paragraph" w:customStyle="1" w:styleId="emactive">
    <w:name w:val="emactive"/>
    <w:basedOn w:val="Normal"/>
    <w:uiPriority w:val="99"/>
    <w:qFormat/>
    <w:rsid w:val="00B8236E"/>
    <w:pPr>
      <w:spacing w:before="100" w:beforeAutospacing="1" w:after="100" w:afterAutospacing="1"/>
    </w:pPr>
    <w:rPr>
      <w:rFonts w:eastAsia="Times New Roman"/>
      <w:sz w:val="24"/>
    </w:rPr>
  </w:style>
  <w:style w:type="paragraph" w:customStyle="1" w:styleId="emready">
    <w:name w:val="emready"/>
    <w:basedOn w:val="Normal"/>
    <w:uiPriority w:val="99"/>
    <w:qFormat/>
    <w:rsid w:val="00B8236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B823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8236E"/>
    <w:rPr>
      <w:rFonts w:ascii="Georgia" w:eastAsia="Times New Roman" w:hAnsi="Georgia" w:cs="Times New Roman"/>
      <w:b/>
      <w:u w:val="single"/>
    </w:rPr>
  </w:style>
  <w:style w:type="character" w:customStyle="1" w:styleId="CardHighlightChar">
    <w:name w:val="Card Highlight Char"/>
    <w:link w:val="CardHighlight"/>
    <w:locked/>
    <w:rsid w:val="00B8236E"/>
    <w:rPr>
      <w:rFonts w:eastAsia="Calibri"/>
      <w:u w:val="single"/>
      <w:shd w:val="clear" w:color="auto" w:fill="66FFFF"/>
    </w:rPr>
  </w:style>
  <w:style w:type="paragraph" w:customStyle="1" w:styleId="CardHighlight">
    <w:name w:val="Card Highlight"/>
    <w:basedOn w:val="Normal"/>
    <w:link w:val="CardHighlightChar"/>
    <w:qFormat/>
    <w:rsid w:val="00B8236E"/>
    <w:pPr>
      <w:shd w:val="clear" w:color="auto" w:fill="66FFFF"/>
    </w:pPr>
    <w:rPr>
      <w:rFonts w:eastAsia="Calibri"/>
      <w:u w:val="single"/>
    </w:rPr>
  </w:style>
  <w:style w:type="character" w:customStyle="1" w:styleId="BlockHeaderHiddenChar">
    <w:name w:val="Block Header Hidden Char"/>
    <w:link w:val="BlockHeaderHidden"/>
    <w:locked/>
    <w:rsid w:val="00B8236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823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8236E"/>
    <w:pPr>
      <w:spacing w:before="100" w:beforeAutospacing="1" w:after="100" w:afterAutospacing="1"/>
    </w:pPr>
    <w:rPr>
      <w:rFonts w:eastAsia="Times New Roman"/>
      <w:sz w:val="24"/>
    </w:rPr>
  </w:style>
  <w:style w:type="paragraph" w:customStyle="1" w:styleId="norma">
    <w:name w:val="norma"/>
    <w:basedOn w:val="Heading3"/>
    <w:uiPriority w:val="99"/>
    <w:qFormat/>
    <w:rsid w:val="00B8236E"/>
    <w:rPr>
      <w:rFonts w:eastAsia="MS Gothic" w:cs="Arial"/>
      <w:bCs/>
      <w:sz w:val="24"/>
    </w:rPr>
  </w:style>
  <w:style w:type="paragraph" w:customStyle="1" w:styleId="nromal">
    <w:name w:val="nromal"/>
    <w:basedOn w:val="Normal"/>
    <w:uiPriority w:val="99"/>
    <w:qFormat/>
    <w:rsid w:val="00B8236E"/>
    <w:pPr>
      <w:keepNext/>
      <w:keepLines/>
      <w:spacing w:before="200"/>
      <w:outlineLvl w:val="3"/>
    </w:pPr>
    <w:rPr>
      <w:rFonts w:eastAsia="Times New Roman" w:cs="Cambria"/>
      <w:b/>
      <w:iCs/>
    </w:rPr>
  </w:style>
  <w:style w:type="paragraph" w:customStyle="1" w:styleId="natural">
    <w:name w:val="natural"/>
    <w:basedOn w:val="Normal"/>
    <w:uiPriority w:val="99"/>
    <w:qFormat/>
    <w:rsid w:val="00B8236E"/>
    <w:pPr>
      <w:keepNext/>
      <w:keepLines/>
      <w:spacing w:before="200"/>
      <w:outlineLvl w:val="3"/>
    </w:pPr>
    <w:rPr>
      <w:rFonts w:eastAsia="Times New Roman"/>
      <w:b/>
      <w:iCs/>
    </w:rPr>
  </w:style>
  <w:style w:type="paragraph" w:customStyle="1" w:styleId="nroaml">
    <w:name w:val="nroaml"/>
    <w:basedOn w:val="Normal"/>
    <w:uiPriority w:val="99"/>
    <w:qFormat/>
    <w:rsid w:val="00B8236E"/>
    <w:pPr>
      <w:keepNext/>
      <w:keepLines/>
      <w:spacing w:before="200"/>
      <w:outlineLvl w:val="3"/>
    </w:pPr>
    <w:rPr>
      <w:rFonts w:eastAsia="Times New Roman"/>
      <w:b/>
      <w:iCs/>
    </w:rPr>
  </w:style>
  <w:style w:type="paragraph" w:customStyle="1" w:styleId="noraml">
    <w:name w:val="noraml"/>
    <w:basedOn w:val="Normal"/>
    <w:uiPriority w:val="99"/>
    <w:qFormat/>
    <w:rsid w:val="00B8236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8236E"/>
    <w:rPr>
      <w:rFonts w:ascii="Georgia" w:eastAsia="Calibri" w:hAnsi="Georgia"/>
      <w:sz w:val="16"/>
      <w:szCs w:val="16"/>
    </w:rPr>
  </w:style>
  <w:style w:type="paragraph" w:customStyle="1" w:styleId="SmallSizeParagraph">
    <w:name w:val="Small Size Paragraph"/>
    <w:basedOn w:val="Normal"/>
    <w:link w:val="SmallSizeParagraphChar"/>
    <w:qFormat/>
    <w:rsid w:val="00B8236E"/>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8236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8236E"/>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22"/>
      <w:bdr w:val="single" w:sz="4" w:space="0" w:color="auto" w:frame="1"/>
    </w:rPr>
  </w:style>
  <w:style w:type="character" w:customStyle="1" w:styleId="LanguageEditingChar">
    <w:name w:val="Language Editing Char"/>
    <w:link w:val="LanguageEditing"/>
    <w:locked/>
    <w:rsid w:val="00B823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8236E"/>
    <w:rPr>
      <w:rFonts w:ascii="Times New Roman" w:eastAsia="Times New Roman" w:hAnsi="Times New Roman" w:cs="Times New Roman"/>
      <w:strike/>
      <w:sz w:val="20"/>
    </w:rPr>
  </w:style>
  <w:style w:type="character" w:customStyle="1" w:styleId="CardT1Char">
    <w:name w:val="CardT1 Char"/>
    <w:link w:val="CardT1"/>
    <w:locked/>
    <w:rsid w:val="00B8236E"/>
    <w:rPr>
      <w:rFonts w:ascii="Arial" w:eastAsia="Calibri" w:hAnsi="Arial" w:cs="Arial"/>
      <w:kern w:val="2"/>
      <w:sz w:val="14"/>
      <w:szCs w:val="14"/>
      <w:lang w:eastAsia="zh-TW"/>
    </w:rPr>
  </w:style>
  <w:style w:type="paragraph" w:customStyle="1" w:styleId="CardT1">
    <w:name w:val="CardT1"/>
    <w:basedOn w:val="Normal"/>
    <w:link w:val="CardT1Char"/>
    <w:qFormat/>
    <w:rsid w:val="00B8236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8236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8236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8236E"/>
    <w:pPr>
      <w:spacing w:before="100" w:beforeAutospacing="1" w:after="100" w:afterAutospacing="1"/>
    </w:pPr>
    <w:rPr>
      <w:rFonts w:eastAsia="Times New Roman"/>
      <w:sz w:val="24"/>
    </w:rPr>
  </w:style>
  <w:style w:type="paragraph" w:customStyle="1" w:styleId="CiteReal">
    <w:name w:val="Cite Real"/>
    <w:basedOn w:val="Normal"/>
    <w:next w:val="Normal"/>
    <w:qFormat/>
    <w:rsid w:val="00B8236E"/>
    <w:rPr>
      <w:rFonts w:eastAsia="MS Mincho"/>
      <w:b/>
      <w:sz w:val="24"/>
      <w:u w:val="single"/>
    </w:rPr>
  </w:style>
  <w:style w:type="paragraph" w:customStyle="1" w:styleId="2909F619802848F09E01365C32F34654">
    <w:name w:val="2909F619802848F09E01365C32F34654"/>
    <w:qFormat/>
    <w:rsid w:val="00B8236E"/>
    <w:pPr>
      <w:spacing w:after="200" w:line="276" w:lineRule="auto"/>
    </w:pPr>
    <w:rPr>
      <w:rFonts w:eastAsia="Times New Roman" w:cs="Times New Roman"/>
      <w:szCs w:val="22"/>
      <w:lang w:eastAsia="ja-JP"/>
    </w:rPr>
  </w:style>
  <w:style w:type="character" w:customStyle="1" w:styleId="UnderlineSChar">
    <w:name w:val="Underline S Char"/>
    <w:link w:val="UnderlineS"/>
    <w:locked/>
    <w:rsid w:val="00B8236E"/>
    <w:rPr>
      <w:rFonts w:ascii="Georgia" w:eastAsia="Calibri" w:hAnsi="Georgia"/>
      <w:u w:val="single"/>
      <w:lang w:val="x-none" w:eastAsia="zh-CN"/>
    </w:rPr>
  </w:style>
  <w:style w:type="paragraph" w:customStyle="1" w:styleId="UnderlineS">
    <w:name w:val="Underline S"/>
    <w:basedOn w:val="Normal"/>
    <w:link w:val="UnderlineSChar"/>
    <w:qFormat/>
    <w:rsid w:val="00B8236E"/>
    <w:pPr>
      <w:spacing w:after="200"/>
    </w:pPr>
    <w:rPr>
      <w:rFonts w:ascii="Georgia" w:eastAsia="Calibri" w:hAnsi="Georgia"/>
      <w:u w:val="single"/>
      <w:lang w:val="x-none" w:eastAsia="zh-CN"/>
    </w:rPr>
  </w:style>
  <w:style w:type="character" w:customStyle="1" w:styleId="UnunderlinedChar">
    <w:name w:val="Ununderlined Char"/>
    <w:link w:val="Ununderlined"/>
    <w:locked/>
    <w:rsid w:val="00B8236E"/>
    <w:rPr>
      <w:rFonts w:ascii="Georgia" w:eastAsia="SimSun" w:hAnsi="Georgia"/>
      <w:sz w:val="12"/>
    </w:rPr>
  </w:style>
  <w:style w:type="paragraph" w:customStyle="1" w:styleId="Ununderlined">
    <w:name w:val="Ununderlined"/>
    <w:basedOn w:val="Normal"/>
    <w:link w:val="UnunderlinedChar"/>
    <w:qFormat/>
    <w:rsid w:val="00B8236E"/>
    <w:rPr>
      <w:rFonts w:ascii="Georgia" w:eastAsia="SimSun" w:hAnsi="Georgia"/>
      <w:sz w:val="12"/>
    </w:rPr>
  </w:style>
  <w:style w:type="character" w:customStyle="1" w:styleId="HighlightingChar">
    <w:name w:val="Highlighting Char"/>
    <w:link w:val="Highlighting"/>
    <w:locked/>
    <w:rsid w:val="00B8236E"/>
    <w:rPr>
      <w:rFonts w:ascii="Georgia" w:eastAsia="SimSun" w:hAnsi="Georgia"/>
      <w:u w:val="thick"/>
    </w:rPr>
  </w:style>
  <w:style w:type="paragraph" w:customStyle="1" w:styleId="Highlighting">
    <w:name w:val="Highlighting"/>
    <w:basedOn w:val="Normal"/>
    <w:link w:val="HighlightingChar"/>
    <w:autoRedefine/>
    <w:qFormat/>
    <w:rsid w:val="00B8236E"/>
    <w:rPr>
      <w:rFonts w:ascii="Georgia" w:eastAsia="SimSun" w:hAnsi="Georgia"/>
      <w:u w:val="thick"/>
    </w:rPr>
  </w:style>
  <w:style w:type="character" w:customStyle="1" w:styleId="CITEChar0">
    <w:name w:val="CITE Char"/>
    <w:link w:val="CITE"/>
    <w:locked/>
    <w:rsid w:val="00B8236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8236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B8236E"/>
    <w:pPr>
      <w:spacing w:after="200" w:line="276" w:lineRule="auto"/>
    </w:pPr>
    <w:rPr>
      <w:rFonts w:eastAsia="Times New Roman" w:cs="Times New Roman"/>
      <w:szCs w:val="22"/>
      <w:lang w:eastAsia="ja-JP"/>
    </w:rPr>
  </w:style>
  <w:style w:type="character" w:customStyle="1" w:styleId="NormaltextCharChar">
    <w:name w:val="Normal text Char Char"/>
    <w:link w:val="Normaltext0"/>
    <w:locked/>
    <w:rsid w:val="00B8236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8236E"/>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B8236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8236E"/>
    <w:rPr>
      <w:b/>
      <w:sz w:val="28"/>
    </w:rPr>
  </w:style>
  <w:style w:type="character" w:customStyle="1" w:styleId="SourcenameChar">
    <w:name w:val="Source name Char"/>
    <w:link w:val="Sourcename"/>
    <w:locked/>
    <w:rsid w:val="00B8236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8236E"/>
    <w:rPr>
      <w:b/>
      <w:bCs/>
      <w:sz w:val="20"/>
    </w:rPr>
  </w:style>
  <w:style w:type="character" w:customStyle="1" w:styleId="underlinedcardChar">
    <w:name w:val="underlined card Char"/>
    <w:link w:val="underlinedcard0"/>
    <w:locked/>
    <w:rsid w:val="00B8236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8236E"/>
    <w:rPr>
      <w:sz w:val="22"/>
      <w:u w:val="single"/>
    </w:rPr>
  </w:style>
  <w:style w:type="paragraph" w:customStyle="1" w:styleId="FullText">
    <w:name w:val="Full Text"/>
    <w:basedOn w:val="Normal"/>
    <w:qFormat/>
    <w:rsid w:val="00B8236E"/>
    <w:rPr>
      <w:rFonts w:eastAsia="Times New Roman"/>
    </w:rPr>
  </w:style>
  <w:style w:type="character" w:customStyle="1" w:styleId="TextUnderlineChar">
    <w:name w:val="Text Underline Char"/>
    <w:link w:val="TextUnderline"/>
    <w:locked/>
    <w:rsid w:val="00B8236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8236E"/>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B8236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8236E"/>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B8236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8236E"/>
    <w:rPr>
      <w:rFonts w:ascii="Georgia" w:eastAsia="Times New Roman" w:hAnsi="Georgia"/>
      <w:b/>
      <w:szCs w:val="20"/>
      <w:u w:val="single"/>
      <w:lang w:val="x-none" w:eastAsia="x-none"/>
    </w:rPr>
  </w:style>
  <w:style w:type="paragraph" w:customStyle="1" w:styleId="2ndLevel-TAG">
    <w:name w:val="2nd Level - TAG"/>
    <w:basedOn w:val="Normal"/>
    <w:next w:val="Normal"/>
    <w:qFormat/>
    <w:rsid w:val="00B8236E"/>
    <w:pPr>
      <w:spacing w:before="240"/>
      <w:outlineLvl w:val="2"/>
    </w:pPr>
    <w:rPr>
      <w:rFonts w:eastAsia="Times New Roman"/>
      <w:b/>
    </w:rPr>
  </w:style>
  <w:style w:type="character" w:customStyle="1" w:styleId="CiteCardChar">
    <w:name w:val="Cite_Card Char"/>
    <w:link w:val="CiteCard0"/>
    <w:locked/>
    <w:rsid w:val="00B8236E"/>
    <w:rPr>
      <w:rFonts w:ascii="Times New Roman" w:eastAsia="Times New Roman" w:hAnsi="Times New Roman" w:cs="Arial"/>
      <w:bCs/>
      <w:sz w:val="20"/>
      <w:szCs w:val="20"/>
    </w:rPr>
  </w:style>
  <w:style w:type="paragraph" w:customStyle="1" w:styleId="CiteCard0">
    <w:name w:val="Cite_Card"/>
    <w:link w:val="CiteCardChar"/>
    <w:qFormat/>
    <w:rsid w:val="00B8236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B8236E"/>
    <w:pPr>
      <w:widowControl w:val="0"/>
    </w:pPr>
    <w:rPr>
      <w:rFonts w:eastAsia="MS Mincho"/>
      <w:color w:val="auto"/>
    </w:rPr>
  </w:style>
  <w:style w:type="paragraph" w:customStyle="1" w:styleId="dropcap">
    <w:name w:val="dropcap"/>
    <w:basedOn w:val="Normal"/>
    <w:uiPriority w:val="99"/>
    <w:qFormat/>
    <w:rsid w:val="00B8236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8236E"/>
    <w:rPr>
      <w:rFonts w:ascii="Georgia" w:eastAsia="Times New Roman" w:hAnsi="Georgia" w:cs="Arial"/>
      <w:sz w:val="20"/>
      <w:u w:val="single"/>
    </w:rPr>
  </w:style>
  <w:style w:type="paragraph" w:customStyle="1" w:styleId="StyleStyle49pt6">
    <w:name w:val="Style Style4 + 9 pt6"/>
    <w:basedOn w:val="Style4"/>
    <w:link w:val="StyleStyle49pt6Char"/>
    <w:qFormat/>
    <w:rsid w:val="00B8236E"/>
    <w:pPr>
      <w:numPr>
        <w:numId w:val="0"/>
      </w:numPr>
    </w:pPr>
    <w:rPr>
      <w:rFonts w:ascii="Georgia" w:hAnsi="Georgia" w:cs="Arial"/>
    </w:rPr>
  </w:style>
  <w:style w:type="character" w:customStyle="1" w:styleId="UnderlineCharCharCharCharChar">
    <w:name w:val="Underline Char Char Char Char Char"/>
    <w:link w:val="UnderlineCharCharCharChar"/>
    <w:locked/>
    <w:rsid w:val="00B8236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8236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8236E"/>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823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8236E"/>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8236E"/>
    <w:rPr>
      <w:rFonts w:ascii="Georgia" w:hAnsi="Georgia"/>
      <w:b/>
      <w:bCs/>
      <w:u w:val="single"/>
    </w:rPr>
  </w:style>
  <w:style w:type="character" w:customStyle="1" w:styleId="DebatenoramlChar">
    <w:name w:val="Debatenoraml Char"/>
    <w:link w:val="Debatenoraml"/>
    <w:locked/>
    <w:rsid w:val="00B8236E"/>
    <w:rPr>
      <w:rFonts w:ascii="Times New Roman" w:hAnsi="Times New Roman" w:cs="Times New Roman"/>
    </w:rPr>
  </w:style>
  <w:style w:type="paragraph" w:customStyle="1" w:styleId="Debatenoraml">
    <w:name w:val="Debatenoraml"/>
    <w:basedOn w:val="NoSpacing"/>
    <w:link w:val="DebatenoramlChar"/>
    <w:qFormat/>
    <w:rsid w:val="00B8236E"/>
    <w:rPr>
      <w:rFonts w:ascii="Times New Roman" w:hAnsi="Times New Roman" w:cs="Times New Roman"/>
    </w:rPr>
  </w:style>
  <w:style w:type="paragraph" w:customStyle="1" w:styleId="SynergyTag">
    <w:name w:val="SynergyTag"/>
    <w:basedOn w:val="Normal"/>
    <w:uiPriority w:val="99"/>
    <w:qFormat/>
    <w:rsid w:val="00B8236E"/>
    <w:rPr>
      <w:rFonts w:eastAsia="Calibri"/>
      <w:b/>
    </w:rPr>
  </w:style>
  <w:style w:type="character" w:customStyle="1" w:styleId="QualsChar">
    <w:name w:val="Quals Char"/>
    <w:link w:val="Quals"/>
    <w:locked/>
    <w:rsid w:val="00B8236E"/>
    <w:rPr>
      <w:rFonts w:ascii="Georgia" w:eastAsia="Calibri" w:hAnsi="Georgia"/>
      <w:sz w:val="18"/>
    </w:rPr>
  </w:style>
  <w:style w:type="paragraph" w:customStyle="1" w:styleId="Quals">
    <w:name w:val="Quals"/>
    <w:basedOn w:val="Normal"/>
    <w:link w:val="QualsChar"/>
    <w:qFormat/>
    <w:rsid w:val="00B8236E"/>
    <w:rPr>
      <w:rFonts w:ascii="Georgia" w:eastAsia="Calibri" w:hAnsi="Georgia"/>
      <w:sz w:val="18"/>
    </w:rPr>
  </w:style>
  <w:style w:type="paragraph" w:customStyle="1" w:styleId="times">
    <w:name w:val="times"/>
    <w:basedOn w:val="Normal"/>
    <w:qFormat/>
    <w:rsid w:val="00B8236E"/>
    <w:pPr>
      <w:spacing w:before="100" w:beforeAutospacing="1" w:after="100" w:afterAutospacing="1"/>
    </w:pPr>
    <w:rPr>
      <w:rFonts w:eastAsia="Times New Roman"/>
      <w:sz w:val="24"/>
    </w:rPr>
  </w:style>
  <w:style w:type="paragraph" w:customStyle="1" w:styleId="BodyA">
    <w:name w:val="Body A"/>
    <w:qFormat/>
    <w:rsid w:val="00B8236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8236E"/>
    <w:rPr>
      <w:rFonts w:ascii="Georgia" w:eastAsia="Times New Roman" w:hAnsi="Georgia"/>
      <w:b/>
      <w:caps/>
      <w:szCs w:val="28"/>
      <w:u w:val="single"/>
    </w:rPr>
  </w:style>
  <w:style w:type="paragraph" w:customStyle="1" w:styleId="Starred">
    <w:name w:val="Starred"/>
    <w:basedOn w:val="Normal"/>
    <w:link w:val="StarredChar"/>
    <w:qFormat/>
    <w:rsid w:val="00B8236E"/>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B8236E"/>
    <w:rPr>
      <w:rFonts w:ascii="Georgia" w:eastAsia="Times New Roman" w:hAnsi="Georgia"/>
      <w:b/>
      <w:caps/>
      <w:szCs w:val="28"/>
      <w:u w:val="single"/>
    </w:rPr>
  </w:style>
  <w:style w:type="paragraph" w:customStyle="1" w:styleId="NotStarred">
    <w:name w:val="NotStarred"/>
    <w:basedOn w:val="Normal"/>
    <w:link w:val="NotStarredChar"/>
    <w:qFormat/>
    <w:rsid w:val="00B8236E"/>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B8236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8236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8236E"/>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B8236E"/>
    <w:rPr>
      <w:rFonts w:ascii="Georgia" w:eastAsia="Calibri" w:hAnsi="Georgia"/>
      <w:b/>
    </w:rPr>
  </w:style>
  <w:style w:type="paragraph" w:customStyle="1" w:styleId="H4Tag">
    <w:name w:val="H4 (Tag)"/>
    <w:basedOn w:val="Normal"/>
    <w:link w:val="H4TagChar1"/>
    <w:qFormat/>
    <w:rsid w:val="00B8236E"/>
    <w:rPr>
      <w:rFonts w:ascii="Georgia" w:eastAsia="Calibri" w:hAnsi="Georgia"/>
      <w:b/>
    </w:rPr>
  </w:style>
  <w:style w:type="paragraph" w:customStyle="1" w:styleId="CM25">
    <w:name w:val="CM25"/>
    <w:basedOn w:val="Default"/>
    <w:next w:val="Default"/>
    <w:qFormat/>
    <w:rsid w:val="00B8236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8236E"/>
    <w:rPr>
      <w:rFonts w:ascii="Georgia" w:hAnsi="Georgia"/>
      <w:b/>
    </w:rPr>
  </w:style>
  <w:style w:type="paragraph" w:customStyle="1" w:styleId="Debate-CardTagandCite-F6">
    <w:name w:val="Debate- Card Tag and Cite- F6"/>
    <w:basedOn w:val="Normal"/>
    <w:link w:val="Debate-CardTagandCite-F6Char"/>
    <w:qFormat/>
    <w:rsid w:val="00B8236E"/>
    <w:pPr>
      <w:contextualSpacing/>
    </w:pPr>
    <w:rPr>
      <w:rFonts w:ascii="Georgia" w:hAnsi="Georgia"/>
      <w:b/>
    </w:rPr>
  </w:style>
  <w:style w:type="character" w:customStyle="1" w:styleId="CardtextChar4">
    <w:name w:val="Card text Char"/>
    <w:link w:val="Cardtext3"/>
    <w:uiPriority w:val="99"/>
    <w:locked/>
    <w:rsid w:val="00B8236E"/>
    <w:rPr>
      <w:rFonts w:ascii="Arial Narrow" w:hAnsi="Arial Narrow"/>
      <w:u w:val="single"/>
    </w:rPr>
  </w:style>
  <w:style w:type="paragraph" w:customStyle="1" w:styleId="Cardtext3">
    <w:name w:val="Card text"/>
    <w:link w:val="CardtextChar4"/>
    <w:uiPriority w:val="99"/>
    <w:qFormat/>
    <w:rsid w:val="00B8236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8236E"/>
    <w:rPr>
      <w:rFonts w:ascii="Georgia" w:eastAsia="Times New Roman" w:hAnsi="Georgia"/>
      <w:b/>
      <w:szCs w:val="28"/>
      <w:u w:val="single"/>
    </w:rPr>
  </w:style>
  <w:style w:type="paragraph" w:customStyle="1" w:styleId="NewHeading2">
    <w:name w:val="NewHeading2"/>
    <w:basedOn w:val="Normal"/>
    <w:link w:val="NewHeading2Char"/>
    <w:qFormat/>
    <w:rsid w:val="00B8236E"/>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B8236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8236E"/>
    <w:rPr>
      <w:rFonts w:eastAsia="Calibri"/>
    </w:rPr>
  </w:style>
  <w:style w:type="paragraph" w:customStyle="1" w:styleId="TagLine">
    <w:name w:val="Tag Line"/>
    <w:basedOn w:val="Normal"/>
    <w:next w:val="FullText"/>
    <w:qFormat/>
    <w:rsid w:val="00B8236E"/>
    <w:rPr>
      <w:rFonts w:ascii="Arial Narrow" w:eastAsia="Times New Roman" w:hAnsi="Arial Narrow"/>
      <w:b/>
      <w:sz w:val="28"/>
    </w:rPr>
  </w:style>
  <w:style w:type="paragraph" w:customStyle="1" w:styleId="Card6pt">
    <w:name w:val="Card 6pt"/>
    <w:basedOn w:val="Normal"/>
    <w:qFormat/>
    <w:rsid w:val="00B8236E"/>
    <w:pPr>
      <w:ind w:left="288" w:right="288"/>
    </w:pPr>
    <w:rPr>
      <w:rFonts w:eastAsia="Calibri"/>
      <w:color w:val="000000"/>
      <w:sz w:val="12"/>
      <w:szCs w:val="20"/>
    </w:rPr>
  </w:style>
  <w:style w:type="character" w:customStyle="1" w:styleId="FullCiteChar">
    <w:name w:val="Full Cite Char"/>
    <w:link w:val="FullCite"/>
    <w:locked/>
    <w:rsid w:val="00B8236E"/>
    <w:rPr>
      <w:rFonts w:ascii="Garamond" w:eastAsia="Calibri" w:hAnsi="Garamond"/>
    </w:rPr>
  </w:style>
  <w:style w:type="paragraph" w:customStyle="1" w:styleId="FullCite">
    <w:name w:val="Full Cite"/>
    <w:basedOn w:val="Normal"/>
    <w:next w:val="Normal"/>
    <w:link w:val="FullCiteChar"/>
    <w:qFormat/>
    <w:rsid w:val="00B8236E"/>
    <w:rPr>
      <w:rFonts w:ascii="Garamond" w:eastAsia="Calibri" w:hAnsi="Garamond"/>
    </w:rPr>
  </w:style>
  <w:style w:type="character" w:customStyle="1" w:styleId="StyleCardStyleBlackUnderlineChar">
    <w:name w:val="Style Card Style + Black Underline Char"/>
    <w:link w:val="StyleCardStyleBlackUnderline"/>
    <w:locked/>
    <w:rsid w:val="00B8236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8236E"/>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B8236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8236E"/>
    <w:rPr>
      <w:rFonts w:ascii="Century Gothic" w:eastAsia="Times New Roman" w:hAnsi="Century Gothic"/>
    </w:rPr>
  </w:style>
  <w:style w:type="character" w:customStyle="1" w:styleId="StylecardThickunderlineChar">
    <w:name w:val="Style card + Thick underline Char"/>
    <w:link w:val="StylecardThickunderline"/>
    <w:locked/>
    <w:rsid w:val="00B8236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8236E"/>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B8236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8236E"/>
    <w:pPr>
      <w:ind w:left="288" w:right="288"/>
    </w:pPr>
    <w:rPr>
      <w:rFonts w:ascii="Georgia" w:eastAsia="SimSun" w:hAnsi="Georgia"/>
      <w:b/>
      <w:bCs/>
      <w:u w:val="single"/>
      <w:lang w:eastAsia="zh-CN"/>
    </w:rPr>
  </w:style>
  <w:style w:type="paragraph" w:customStyle="1" w:styleId="CM27">
    <w:name w:val="CM27"/>
    <w:basedOn w:val="Default"/>
    <w:next w:val="Default"/>
    <w:uiPriority w:val="99"/>
    <w:qFormat/>
    <w:rsid w:val="00B8236E"/>
    <w:pPr>
      <w:spacing w:after="200" w:line="276" w:lineRule="auto"/>
    </w:pPr>
    <w:rPr>
      <w:rFonts w:eastAsia="Calibri"/>
      <w:color w:val="auto"/>
      <w:sz w:val="22"/>
    </w:rPr>
  </w:style>
  <w:style w:type="paragraph" w:customStyle="1" w:styleId="font-null">
    <w:name w:val="font-null"/>
    <w:basedOn w:val="Normal"/>
    <w:uiPriority w:val="99"/>
    <w:qFormat/>
    <w:rsid w:val="00B8236E"/>
    <w:pPr>
      <w:spacing w:before="100" w:beforeAutospacing="1" w:after="100" w:afterAutospacing="1"/>
    </w:pPr>
    <w:rPr>
      <w:rFonts w:eastAsia="Times New Roman"/>
      <w:sz w:val="24"/>
    </w:rPr>
  </w:style>
  <w:style w:type="paragraph" w:customStyle="1" w:styleId="rteindent1">
    <w:name w:val="rteindent1"/>
    <w:basedOn w:val="Normal"/>
    <w:uiPriority w:val="99"/>
    <w:qFormat/>
    <w:rsid w:val="00B8236E"/>
    <w:pPr>
      <w:spacing w:before="100" w:beforeAutospacing="1" w:after="100" w:afterAutospacing="1"/>
    </w:pPr>
    <w:rPr>
      <w:rFonts w:eastAsia="Times New Roman"/>
      <w:sz w:val="24"/>
    </w:rPr>
  </w:style>
  <w:style w:type="paragraph" w:customStyle="1" w:styleId="Pa12">
    <w:name w:val="Pa12"/>
    <w:basedOn w:val="Default"/>
    <w:next w:val="Default"/>
    <w:qFormat/>
    <w:rsid w:val="00B8236E"/>
    <w:pPr>
      <w:spacing w:after="200" w:line="191" w:lineRule="atLeast"/>
    </w:pPr>
    <w:rPr>
      <w:rFonts w:ascii="Scala" w:eastAsia="Calibri" w:hAnsi="Scala"/>
      <w:color w:val="auto"/>
      <w:sz w:val="22"/>
    </w:rPr>
  </w:style>
  <w:style w:type="paragraph" w:customStyle="1" w:styleId="introduction">
    <w:name w:val="introduction"/>
    <w:basedOn w:val="Normal"/>
    <w:qFormat/>
    <w:rsid w:val="00B8236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8236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8236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8236E"/>
    <w:pPr>
      <w:spacing w:before="100" w:beforeAutospacing="1" w:after="100" w:afterAutospacing="1"/>
    </w:pPr>
    <w:rPr>
      <w:rFonts w:eastAsia="Times New Roman"/>
      <w:sz w:val="24"/>
    </w:rPr>
  </w:style>
  <w:style w:type="paragraph" w:customStyle="1" w:styleId="class">
    <w:name w:val="class"/>
    <w:basedOn w:val="Normal"/>
    <w:uiPriority w:val="99"/>
    <w:qFormat/>
    <w:rsid w:val="00B8236E"/>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B8236E"/>
    <w:rPr>
      <w:rFonts w:eastAsia="Calibri"/>
      <w:b/>
      <w:caps/>
      <w:sz w:val="28"/>
      <w:szCs w:val="28"/>
      <w:lang w:val="es-ES"/>
    </w:rPr>
  </w:style>
  <w:style w:type="paragraph" w:customStyle="1" w:styleId="Pa6">
    <w:name w:val="Pa6"/>
    <w:basedOn w:val="Normal"/>
    <w:next w:val="Normal"/>
    <w:qFormat/>
    <w:rsid w:val="00B8236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B8236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8236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B8236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8236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8236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8236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8236E"/>
    <w:pPr>
      <w:numPr>
        <w:numId w:val="0"/>
      </w:numPr>
    </w:pPr>
    <w:rPr>
      <w:rFonts w:ascii="Georgia" w:eastAsia="SimSun" w:hAnsi="Georgia" w:cs="Calibri"/>
      <w:b/>
      <w:bCs/>
      <w:sz w:val="22"/>
    </w:rPr>
  </w:style>
  <w:style w:type="paragraph" w:customStyle="1" w:styleId="summary">
    <w:name w:val="summary"/>
    <w:basedOn w:val="Normal"/>
    <w:qFormat/>
    <w:rsid w:val="00B8236E"/>
    <w:pPr>
      <w:spacing w:before="100" w:beforeAutospacing="1" w:after="100" w:afterAutospacing="1"/>
    </w:pPr>
    <w:rPr>
      <w:rFonts w:eastAsia="Times New Roman"/>
      <w:sz w:val="24"/>
    </w:rPr>
  </w:style>
  <w:style w:type="paragraph" w:customStyle="1" w:styleId="Caption2">
    <w:name w:val="Caption2"/>
    <w:basedOn w:val="Normal"/>
    <w:uiPriority w:val="99"/>
    <w:qFormat/>
    <w:rsid w:val="00B8236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8236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8236E"/>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B8236E"/>
    <w:pPr>
      <w:jc w:val="center"/>
    </w:pPr>
    <w:rPr>
      <w:rFonts w:ascii="Book Antiqua" w:eastAsia="Times New Roman" w:hAnsi="Book Antiqua"/>
      <w:b/>
      <w:sz w:val="28"/>
    </w:rPr>
  </w:style>
  <w:style w:type="paragraph" w:customStyle="1" w:styleId="Little">
    <w:name w:val="Little"/>
    <w:basedOn w:val="Normal"/>
    <w:next w:val="Normal"/>
    <w:link w:val="LittleChar"/>
    <w:qFormat/>
    <w:rsid w:val="00B8236E"/>
    <w:pPr>
      <w:ind w:left="288"/>
    </w:pPr>
    <w:rPr>
      <w:rFonts w:ascii="Garamond" w:eastAsia="Times New Roman" w:hAnsi="Garamond"/>
    </w:rPr>
  </w:style>
  <w:style w:type="paragraph" w:customStyle="1" w:styleId="AAAcard">
    <w:name w:val="AAAcard"/>
    <w:basedOn w:val="Normal"/>
    <w:link w:val="AAAcardChar"/>
    <w:qFormat/>
    <w:rsid w:val="00B8236E"/>
    <w:pPr>
      <w:ind w:left="288" w:right="288"/>
    </w:pPr>
    <w:rPr>
      <w:rFonts w:eastAsia="Times New Roman"/>
    </w:rPr>
  </w:style>
  <w:style w:type="paragraph" w:customStyle="1" w:styleId="Caption3">
    <w:name w:val="Caption3"/>
    <w:basedOn w:val="Normal"/>
    <w:qFormat/>
    <w:rsid w:val="00B8236E"/>
    <w:pPr>
      <w:spacing w:before="100" w:beforeAutospacing="1" w:after="100" w:afterAutospacing="1"/>
    </w:pPr>
    <w:rPr>
      <w:rFonts w:eastAsia="Times New Roman"/>
      <w:sz w:val="24"/>
    </w:rPr>
  </w:style>
  <w:style w:type="paragraph" w:customStyle="1" w:styleId="body-12-5">
    <w:name w:val="body-12-5"/>
    <w:basedOn w:val="Normal"/>
    <w:uiPriority w:val="99"/>
    <w:qFormat/>
    <w:rsid w:val="00B8236E"/>
    <w:pPr>
      <w:spacing w:before="100" w:beforeAutospacing="1" w:after="100" w:afterAutospacing="1"/>
    </w:pPr>
    <w:rPr>
      <w:rFonts w:eastAsia="Times New Roman"/>
      <w:sz w:val="24"/>
    </w:rPr>
  </w:style>
  <w:style w:type="paragraph" w:customStyle="1" w:styleId="infuse">
    <w:name w:val="infuse"/>
    <w:basedOn w:val="Normal"/>
    <w:uiPriority w:val="99"/>
    <w:qFormat/>
    <w:rsid w:val="00B8236E"/>
    <w:pPr>
      <w:spacing w:before="100" w:beforeAutospacing="1" w:after="100" w:afterAutospacing="1"/>
    </w:pPr>
    <w:rPr>
      <w:rFonts w:eastAsia="Times New Roman"/>
      <w:sz w:val="24"/>
    </w:rPr>
  </w:style>
  <w:style w:type="paragraph" w:customStyle="1" w:styleId="fontreg">
    <w:name w:val="font_reg"/>
    <w:basedOn w:val="Normal"/>
    <w:uiPriority w:val="99"/>
    <w:qFormat/>
    <w:rsid w:val="00B8236E"/>
    <w:pPr>
      <w:spacing w:before="100" w:beforeAutospacing="1" w:after="100" w:afterAutospacing="1"/>
    </w:pPr>
    <w:rPr>
      <w:rFonts w:eastAsia="Times New Roman"/>
      <w:sz w:val="24"/>
    </w:rPr>
  </w:style>
  <w:style w:type="paragraph" w:customStyle="1" w:styleId="CITEF3">
    <w:name w:val="CITE F3"/>
    <w:uiPriority w:val="99"/>
    <w:qFormat/>
    <w:rsid w:val="00B8236E"/>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B8236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8236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8236E"/>
    <w:rPr>
      <w:rFonts w:eastAsia="Calibri" w:cs="Times New Roman"/>
      <w:sz w:val="20"/>
      <w:szCs w:val="20"/>
      <w:u w:val="single"/>
    </w:rPr>
  </w:style>
  <w:style w:type="paragraph" w:customStyle="1" w:styleId="StyleUnderlineTimesNewRoman">
    <w:name w:val="Style Underline + Times New Roman"/>
    <w:link w:val="StyleUnderlineTimesNewRomanChar"/>
    <w:qFormat/>
    <w:rsid w:val="00B8236E"/>
    <w:pPr>
      <w:spacing w:after="200" w:line="240" w:lineRule="auto"/>
    </w:pPr>
    <w:rPr>
      <w:rFonts w:eastAsia="Calibri" w:cs="Times New Roman"/>
      <w:sz w:val="20"/>
      <w:szCs w:val="20"/>
      <w:u w:val="single"/>
    </w:rPr>
  </w:style>
  <w:style w:type="paragraph" w:customStyle="1" w:styleId="hotroute1">
    <w:name w:val="hot route!"/>
    <w:basedOn w:val="Normal"/>
    <w:qFormat/>
    <w:rsid w:val="00B8236E"/>
    <w:pPr>
      <w:ind w:left="144"/>
    </w:pPr>
    <w:rPr>
      <w:rFonts w:ascii="Cambria" w:eastAsia="Calibri" w:hAnsi="Cambria"/>
      <w:sz w:val="24"/>
    </w:rPr>
  </w:style>
  <w:style w:type="paragraph" w:customStyle="1" w:styleId="FreeFormA">
    <w:name w:val="Free Form A"/>
    <w:autoRedefine/>
    <w:qFormat/>
    <w:rsid w:val="00B8236E"/>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B8236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8236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8236E"/>
    <w:rPr>
      <w:rFonts w:ascii="Times New Roman" w:eastAsia="Times New Roman" w:hAnsi="Times New Roman" w:cs="Times New Roman"/>
      <w:sz w:val="10"/>
    </w:rPr>
  </w:style>
  <w:style w:type="paragraph" w:customStyle="1" w:styleId="subheader">
    <w:name w:val="subheader"/>
    <w:basedOn w:val="Normal"/>
    <w:uiPriority w:val="99"/>
    <w:qFormat/>
    <w:rsid w:val="00B8236E"/>
    <w:pPr>
      <w:spacing w:before="100" w:beforeAutospacing="1" w:after="100" w:afterAutospacing="1"/>
    </w:pPr>
    <w:rPr>
      <w:rFonts w:eastAsia="Times New Roman"/>
      <w:sz w:val="24"/>
    </w:rPr>
  </w:style>
  <w:style w:type="paragraph" w:customStyle="1" w:styleId="firstletter">
    <w:name w:val="firstletter"/>
    <w:basedOn w:val="Normal"/>
    <w:qFormat/>
    <w:rsid w:val="00B8236E"/>
    <w:pPr>
      <w:spacing w:before="100" w:beforeAutospacing="1" w:after="100" w:afterAutospacing="1"/>
    </w:pPr>
    <w:rPr>
      <w:rFonts w:eastAsia="Times New Roman"/>
      <w:sz w:val="24"/>
    </w:rPr>
  </w:style>
  <w:style w:type="paragraph" w:customStyle="1" w:styleId="more">
    <w:name w:val="more"/>
    <w:basedOn w:val="Normal"/>
    <w:qFormat/>
    <w:rsid w:val="00B8236E"/>
    <w:pPr>
      <w:spacing w:before="100" w:beforeAutospacing="1" w:after="100" w:afterAutospacing="1"/>
    </w:pPr>
    <w:rPr>
      <w:rFonts w:eastAsia="Times New Roman"/>
      <w:sz w:val="24"/>
    </w:rPr>
  </w:style>
  <w:style w:type="paragraph" w:customStyle="1" w:styleId="story">
    <w:name w:val="story"/>
    <w:basedOn w:val="Normal"/>
    <w:uiPriority w:val="99"/>
    <w:qFormat/>
    <w:rsid w:val="00B8236E"/>
    <w:pPr>
      <w:spacing w:before="100" w:beforeAutospacing="1" w:after="100" w:afterAutospacing="1"/>
    </w:pPr>
    <w:rPr>
      <w:rFonts w:eastAsia="Times New Roman"/>
      <w:sz w:val="24"/>
    </w:rPr>
  </w:style>
  <w:style w:type="paragraph" w:customStyle="1" w:styleId="H1numbered">
    <w:name w:val="H1 numbered"/>
    <w:basedOn w:val="Normal"/>
    <w:qFormat/>
    <w:rsid w:val="00B8236E"/>
    <w:pPr>
      <w:pageBreakBefore/>
      <w:widowControl w:val="0"/>
      <w:numPr>
        <w:numId w:val="57"/>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8236E"/>
    <w:pPr>
      <w:widowControl w:val="0"/>
      <w:numPr>
        <w:ilvl w:val="1"/>
        <w:numId w:val="57"/>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B8236E"/>
    <w:pPr>
      <w:spacing w:before="100" w:beforeAutospacing="1" w:after="100" w:afterAutospacing="1"/>
    </w:pPr>
    <w:rPr>
      <w:rFonts w:eastAsia="Times New Roman"/>
      <w:sz w:val="24"/>
    </w:rPr>
  </w:style>
  <w:style w:type="paragraph" w:customStyle="1" w:styleId="image-caption">
    <w:name w:val="image-caption"/>
    <w:basedOn w:val="Normal"/>
    <w:qFormat/>
    <w:rsid w:val="00B8236E"/>
    <w:pPr>
      <w:spacing w:before="100" w:beforeAutospacing="1" w:after="100" w:afterAutospacing="1"/>
    </w:pPr>
    <w:rPr>
      <w:rFonts w:eastAsia="Times New Roman"/>
      <w:sz w:val="24"/>
    </w:rPr>
  </w:style>
  <w:style w:type="paragraph" w:customStyle="1" w:styleId="imagecontain">
    <w:name w:val="imagecontain"/>
    <w:basedOn w:val="Normal"/>
    <w:qFormat/>
    <w:rsid w:val="00B8236E"/>
    <w:pPr>
      <w:spacing w:before="100" w:beforeAutospacing="1" w:after="100" w:afterAutospacing="1"/>
    </w:pPr>
    <w:rPr>
      <w:rFonts w:eastAsia="Times New Roman"/>
      <w:sz w:val="24"/>
    </w:rPr>
  </w:style>
  <w:style w:type="paragraph" w:customStyle="1" w:styleId="CM62">
    <w:name w:val="CM62"/>
    <w:basedOn w:val="Normal"/>
    <w:next w:val="Normal"/>
    <w:qFormat/>
    <w:rsid w:val="00B8236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8236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8236E"/>
    <w:pPr>
      <w:widowControl w:val="0"/>
      <w:spacing w:after="63"/>
    </w:pPr>
    <w:rPr>
      <w:rFonts w:ascii="Arial" w:hAnsi="Arial"/>
      <w:color w:val="auto"/>
    </w:rPr>
  </w:style>
  <w:style w:type="paragraph" w:customStyle="1" w:styleId="CM35">
    <w:name w:val="CM35"/>
    <w:basedOn w:val="Default"/>
    <w:next w:val="Default"/>
    <w:qFormat/>
    <w:rsid w:val="00B8236E"/>
    <w:pPr>
      <w:widowControl w:val="0"/>
      <w:spacing w:line="228" w:lineRule="atLeast"/>
    </w:pPr>
    <w:rPr>
      <w:rFonts w:ascii="Showcard Gothic" w:hAnsi="Showcard Gothic"/>
      <w:color w:val="auto"/>
    </w:rPr>
  </w:style>
  <w:style w:type="paragraph" w:customStyle="1" w:styleId="CM60">
    <w:name w:val="CM60"/>
    <w:basedOn w:val="Default"/>
    <w:next w:val="Default"/>
    <w:qFormat/>
    <w:rsid w:val="00B8236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8236E"/>
    <w:rPr>
      <w:rFonts w:eastAsia="Times New Roman" w:cs="Times New Roman"/>
      <w:sz w:val="20"/>
      <w:szCs w:val="20"/>
    </w:rPr>
  </w:style>
  <w:style w:type="paragraph" w:customStyle="1" w:styleId="StylecardCharCharChar11pt">
    <w:name w:val="Style card Char Char Char + 11 pt"/>
    <w:link w:val="StylecardCharCharChar11ptChar"/>
    <w:qFormat/>
    <w:rsid w:val="00B8236E"/>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B8236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8236E"/>
    <w:rPr>
      <w:rFonts w:ascii="Georgia" w:hAnsi="Georgia" w:cs="Times New Roman"/>
      <w:sz w:val="22"/>
      <w:szCs w:val="24"/>
      <w:lang w:val="x-none" w:eastAsia="x-none"/>
    </w:rPr>
  </w:style>
  <w:style w:type="character" w:customStyle="1" w:styleId="StyleCards11ptUnderlineChar">
    <w:name w:val="Style Cards + 11 pt Underline Char"/>
    <w:link w:val="StyleCards11ptUnderline"/>
    <w:locked/>
    <w:rsid w:val="00B8236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8236E"/>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B8236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8236E"/>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8236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8236E"/>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B8236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8236E"/>
    <w:rPr>
      <w:rFonts w:ascii="Georgia" w:hAnsi="Georgia"/>
      <w:lang w:val="x-none" w:eastAsia="x-none"/>
    </w:rPr>
  </w:style>
  <w:style w:type="character" w:customStyle="1" w:styleId="NormalFontChar">
    <w:name w:val="Normal Font Char"/>
    <w:link w:val="NormalFont"/>
    <w:locked/>
    <w:rsid w:val="00B8236E"/>
    <w:rPr>
      <w:rFonts w:ascii="Times New Roman" w:eastAsia="Times New Roman" w:hAnsi="Times New Roman" w:cs="Times New Roman"/>
      <w:sz w:val="20"/>
      <w:szCs w:val="20"/>
    </w:rPr>
  </w:style>
  <w:style w:type="paragraph" w:customStyle="1" w:styleId="NormalFont">
    <w:name w:val="Normal Font"/>
    <w:link w:val="NormalFontChar"/>
    <w:qFormat/>
    <w:rsid w:val="00B8236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8236E"/>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B8236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8236E"/>
    <w:rPr>
      <w:u w:val="single"/>
      <w:lang w:val="x-none" w:eastAsia="x-none"/>
    </w:rPr>
  </w:style>
  <w:style w:type="character" w:customStyle="1" w:styleId="StyleNormalFont11ptBoldUnderlineChar">
    <w:name w:val="Style Normal Font + 11 pt Bold Underline Char"/>
    <w:link w:val="StyleNormalFont11ptBoldUnderline"/>
    <w:locked/>
    <w:rsid w:val="00B8236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8236E"/>
    <w:rPr>
      <w:b/>
      <w:bCs/>
      <w:u w:val="single"/>
      <w:lang w:val="x-none" w:eastAsia="x-none"/>
    </w:rPr>
  </w:style>
  <w:style w:type="paragraph" w:customStyle="1" w:styleId="Smallfont0">
    <w:name w:val="Smallfont"/>
    <w:basedOn w:val="Normal"/>
    <w:qFormat/>
    <w:rsid w:val="00B8236E"/>
    <w:rPr>
      <w:rFonts w:eastAsia="Times New Roman"/>
      <w:sz w:val="15"/>
    </w:rPr>
  </w:style>
  <w:style w:type="paragraph" w:customStyle="1" w:styleId="formatvorlage2">
    <w:name w:val="formatvorlage2"/>
    <w:basedOn w:val="Normal"/>
    <w:qFormat/>
    <w:rsid w:val="00B8236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8236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8236E"/>
    <w:pPr>
      <w:spacing w:after="0" w:line="259" w:lineRule="auto"/>
      <w:contextualSpacing w:val="0"/>
      <w:jc w:val="center"/>
    </w:pPr>
    <w:rPr>
      <w:rFonts w:ascii="Georgia" w:eastAsia="Times New Roman" w:hAnsi="Georgia" w:cs="Calibr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B8236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8236E"/>
    <w:pPr>
      <w:spacing w:after="0" w:line="259" w:lineRule="auto"/>
      <w:contextualSpacing w:val="0"/>
      <w:jc w:val="center"/>
    </w:pPr>
    <w:rPr>
      <w:rFonts w:ascii="Georgia" w:eastAsia="Times New Roman" w:hAnsi="Georgia" w:cs="Calibr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B8236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8236E"/>
    <w:pPr>
      <w:ind w:left="144"/>
    </w:pPr>
    <w:rPr>
      <w:rFonts w:ascii="Georgia" w:eastAsia="Times New Roman" w:hAnsi="Georgia"/>
      <w:lang w:val="x-none" w:eastAsia="x-none"/>
    </w:rPr>
  </w:style>
  <w:style w:type="paragraph" w:customStyle="1" w:styleId="deck">
    <w:name w:val="deck"/>
    <w:basedOn w:val="Normal"/>
    <w:uiPriority w:val="99"/>
    <w:qFormat/>
    <w:rsid w:val="00B8236E"/>
    <w:pPr>
      <w:spacing w:before="100" w:beforeAutospacing="1" w:after="100" w:afterAutospacing="1"/>
    </w:pPr>
    <w:rPr>
      <w:rFonts w:eastAsia="Times New Roman"/>
      <w:sz w:val="24"/>
    </w:rPr>
  </w:style>
  <w:style w:type="paragraph" w:customStyle="1" w:styleId="i1">
    <w:name w:val="i1"/>
    <w:basedOn w:val="Normal"/>
    <w:qFormat/>
    <w:rsid w:val="00B8236E"/>
    <w:pPr>
      <w:spacing w:before="100" w:beforeAutospacing="1" w:after="100" w:afterAutospacing="1"/>
    </w:pPr>
    <w:rPr>
      <w:rFonts w:eastAsia="Times New Roman"/>
      <w:sz w:val="24"/>
    </w:rPr>
  </w:style>
  <w:style w:type="paragraph" w:customStyle="1" w:styleId="question">
    <w:name w:val="question"/>
    <w:basedOn w:val="Normal"/>
    <w:uiPriority w:val="99"/>
    <w:qFormat/>
    <w:rsid w:val="00B8236E"/>
    <w:pPr>
      <w:spacing w:before="100" w:beforeAutospacing="1" w:after="100" w:afterAutospacing="1"/>
    </w:pPr>
    <w:rPr>
      <w:rFonts w:eastAsia="Times New Roman"/>
      <w:sz w:val="24"/>
    </w:rPr>
  </w:style>
  <w:style w:type="paragraph" w:customStyle="1" w:styleId="bodycopy">
    <w:name w:val="bodycopy"/>
    <w:basedOn w:val="Normal"/>
    <w:uiPriority w:val="99"/>
    <w:qFormat/>
    <w:rsid w:val="00B8236E"/>
    <w:pPr>
      <w:spacing w:before="100" w:beforeAutospacing="1" w:after="100" w:afterAutospacing="1"/>
    </w:pPr>
    <w:rPr>
      <w:rFonts w:eastAsia="Times New Roman"/>
      <w:sz w:val="24"/>
    </w:rPr>
  </w:style>
  <w:style w:type="paragraph" w:customStyle="1" w:styleId="Fifth">
    <w:name w:val="Fifth"/>
    <w:basedOn w:val="Normal"/>
    <w:link w:val="FifthChar"/>
    <w:qFormat/>
    <w:rsid w:val="00B8236E"/>
    <w:rPr>
      <w:rFonts w:eastAsia="Calibri"/>
    </w:rPr>
  </w:style>
  <w:style w:type="paragraph" w:customStyle="1" w:styleId="NoteLevel22">
    <w:name w:val="Note Level 22"/>
    <w:basedOn w:val="Normal"/>
    <w:next w:val="Normal"/>
    <w:uiPriority w:val="99"/>
    <w:qFormat/>
    <w:rsid w:val="00B8236E"/>
    <w:pPr>
      <w:keepNext/>
      <w:ind w:left="288" w:right="288"/>
    </w:pPr>
    <w:rPr>
      <w:rFonts w:eastAsia="MS Gothic"/>
      <w:szCs w:val="20"/>
    </w:rPr>
  </w:style>
  <w:style w:type="paragraph" w:customStyle="1" w:styleId="wp-caption-text">
    <w:name w:val="wp-caption-text"/>
    <w:basedOn w:val="Normal"/>
    <w:qFormat/>
    <w:rsid w:val="00B8236E"/>
    <w:pPr>
      <w:spacing w:before="100" w:beforeAutospacing="1" w:after="100" w:afterAutospacing="1"/>
    </w:pPr>
    <w:rPr>
      <w:rFonts w:eastAsia="Times New Roman"/>
      <w:sz w:val="24"/>
    </w:rPr>
  </w:style>
  <w:style w:type="paragraph" w:customStyle="1" w:styleId="svarticle">
    <w:name w:val="svarticle"/>
    <w:basedOn w:val="Normal"/>
    <w:uiPriority w:val="99"/>
    <w:qFormat/>
    <w:rsid w:val="00B8236E"/>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B8236E"/>
    <w:pPr>
      <w:spacing w:before="100" w:beforeAutospacing="1" w:after="100" w:afterAutospacing="1"/>
    </w:pPr>
  </w:style>
  <w:style w:type="paragraph" w:customStyle="1" w:styleId="graf">
    <w:name w:val="graf"/>
    <w:basedOn w:val="Normal"/>
    <w:uiPriority w:val="99"/>
    <w:qFormat/>
    <w:rsid w:val="00B8236E"/>
    <w:pPr>
      <w:spacing w:before="100" w:beforeAutospacing="1" w:after="100" w:afterAutospacing="1"/>
    </w:pPr>
  </w:style>
  <w:style w:type="paragraph" w:customStyle="1" w:styleId="column">
    <w:name w:val="column"/>
    <w:basedOn w:val="Normal"/>
    <w:uiPriority w:val="99"/>
    <w:qFormat/>
    <w:rsid w:val="00B8236E"/>
    <w:pPr>
      <w:spacing w:before="100" w:beforeAutospacing="1" w:after="100" w:afterAutospacing="1"/>
    </w:pPr>
  </w:style>
  <w:style w:type="paragraph" w:customStyle="1" w:styleId="recirc-container">
    <w:name w:val="recirc-container"/>
    <w:basedOn w:val="Normal"/>
    <w:uiPriority w:val="99"/>
    <w:qFormat/>
    <w:rsid w:val="00B8236E"/>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B8236E"/>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B8236E"/>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B8236E"/>
    <w:rPr>
      <w:rFonts w:ascii="Georgia" w:hAnsi="Georgia" w:hint="default"/>
      <w:i/>
      <w:iCs/>
      <w:color w:val="808080"/>
    </w:rPr>
  </w:style>
  <w:style w:type="character" w:customStyle="1" w:styleId="cardchar00">
    <w:name w:val="cardchar0"/>
    <w:basedOn w:val="DefaultParagraphFont"/>
    <w:rsid w:val="00B8236E"/>
  </w:style>
  <w:style w:type="character" w:customStyle="1" w:styleId="UnderlineNon-bold">
    <w:name w:val="Underline Non - bold"/>
    <w:rsid w:val="00B8236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B8236E"/>
  </w:style>
  <w:style w:type="character" w:customStyle="1" w:styleId="StyleHeading4UnderlinedsmalltextGaramondChar">
    <w:name w:val="Style Heading 4Underlinedsmall text + Garamond Char"/>
    <w:link w:val="StyleHeading4UnderlinedsmalltextGaramond"/>
    <w:locked/>
    <w:rsid w:val="00B8236E"/>
  </w:style>
  <w:style w:type="character" w:customStyle="1" w:styleId="Heading5Char2">
    <w:name w:val="Heading 5 Char2"/>
    <w:aliases w:val="Blocks Char2"/>
    <w:rsid w:val="00B8236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8236E"/>
    <w:rPr>
      <w:rFonts w:ascii="Arial" w:hAnsi="Arial" w:cs="Arial"/>
      <w:vanish/>
      <w:sz w:val="16"/>
      <w:szCs w:val="16"/>
    </w:rPr>
  </w:style>
  <w:style w:type="character" w:customStyle="1" w:styleId="z-BottomofFormChar1">
    <w:name w:val="z-Bottom of Form Char1"/>
    <w:basedOn w:val="DefaultParagraphFont"/>
    <w:uiPriority w:val="99"/>
    <w:rsid w:val="00B8236E"/>
    <w:rPr>
      <w:rFonts w:ascii="Arial" w:hAnsi="Arial" w:cs="Arial"/>
      <w:vanish/>
      <w:sz w:val="16"/>
      <w:szCs w:val="16"/>
    </w:rPr>
  </w:style>
  <w:style w:type="character" w:customStyle="1" w:styleId="Style2CharChar">
    <w:name w:val="Style2 Char Char"/>
    <w:rsid w:val="00B8236E"/>
    <w:rPr>
      <w:u w:val="thick"/>
      <w:lang w:val="en-US" w:eastAsia="en-US" w:bidi="ar-SA"/>
    </w:rPr>
  </w:style>
  <w:style w:type="character" w:customStyle="1" w:styleId="authordate1">
    <w:name w:val="authordate"/>
    <w:rsid w:val="00B8236E"/>
  </w:style>
  <w:style w:type="character" w:customStyle="1" w:styleId="underline0">
    <w:name w:val="%underline"/>
    <w:qFormat/>
    <w:rsid w:val="00B8236E"/>
    <w:rPr>
      <w:rFonts w:ascii="Times New Roman" w:hAnsi="Times New Roman" w:cs="Times New Roman" w:hint="default"/>
      <w:strike w:val="0"/>
      <w:dstrike w:val="0"/>
      <w:sz w:val="16"/>
      <w:u w:val="none"/>
      <w:effect w:val="none"/>
    </w:rPr>
  </w:style>
  <w:style w:type="character" w:customStyle="1" w:styleId="AUNDERLINE0">
    <w:name w:val="AUNDERLINE"/>
    <w:qFormat/>
    <w:rsid w:val="00B8236E"/>
    <w:rPr>
      <w:rFonts w:ascii="Times New Roman" w:hAnsi="Times New Roman" w:cs="Times New Roman" w:hint="default"/>
      <w:sz w:val="20"/>
      <w:u w:val="single"/>
    </w:rPr>
  </w:style>
  <w:style w:type="character" w:customStyle="1" w:styleId="UnderlinedCharChar">
    <w:name w:val="Underlined Char Char"/>
    <w:rsid w:val="00B8236E"/>
    <w:rPr>
      <w:rFonts w:ascii="Garamond" w:hAnsi="Garamond" w:hint="default"/>
      <w:szCs w:val="28"/>
      <w:u w:val="single"/>
      <w:lang w:val="en-US" w:eastAsia="en-US" w:bidi="ar-SA"/>
    </w:rPr>
  </w:style>
  <w:style w:type="character" w:customStyle="1" w:styleId="slug-doi">
    <w:name w:val="slug-doi"/>
    <w:basedOn w:val="DefaultParagraphFont"/>
    <w:rsid w:val="00B8236E"/>
  </w:style>
  <w:style w:type="character" w:customStyle="1" w:styleId="af">
    <w:name w:val="af"/>
    <w:basedOn w:val="DefaultParagraphFont"/>
    <w:rsid w:val="00B8236E"/>
  </w:style>
  <w:style w:type="character" w:customStyle="1" w:styleId="ab">
    <w:name w:val="ab"/>
    <w:basedOn w:val="DefaultParagraphFont"/>
    <w:rsid w:val="00B8236E"/>
  </w:style>
  <w:style w:type="character" w:customStyle="1" w:styleId="em">
    <w:name w:val="em"/>
    <w:basedOn w:val="DefaultParagraphFont"/>
    <w:rsid w:val="00B8236E"/>
  </w:style>
  <w:style w:type="character" w:customStyle="1" w:styleId="au">
    <w:name w:val="au"/>
    <w:basedOn w:val="DefaultParagraphFont"/>
    <w:rsid w:val="00B8236E"/>
  </w:style>
  <w:style w:type="character" w:customStyle="1" w:styleId="ti">
    <w:name w:val="ti"/>
    <w:basedOn w:val="DefaultParagraphFont"/>
    <w:rsid w:val="00B8236E"/>
  </w:style>
  <w:style w:type="character" w:customStyle="1" w:styleId="subheadblue">
    <w:name w:val="subhead_blue"/>
    <w:basedOn w:val="DefaultParagraphFont"/>
    <w:rsid w:val="00B8236E"/>
  </w:style>
  <w:style w:type="character" w:customStyle="1" w:styleId="affiliation">
    <w:name w:val="affiliation"/>
    <w:basedOn w:val="DefaultParagraphFont"/>
    <w:rsid w:val="00B8236E"/>
  </w:style>
  <w:style w:type="character" w:customStyle="1" w:styleId="slug-doi-wrapper">
    <w:name w:val="slug-doi-wrapper"/>
    <w:basedOn w:val="DefaultParagraphFont"/>
    <w:rsid w:val="00B8236E"/>
  </w:style>
  <w:style w:type="character" w:customStyle="1" w:styleId="slug-metadata-noteahead-of-print">
    <w:name w:val="slug-metadata-note ahead-of-print"/>
    <w:basedOn w:val="DefaultParagraphFont"/>
    <w:rsid w:val="00B8236E"/>
  </w:style>
  <w:style w:type="character" w:customStyle="1" w:styleId="slug-ahead-of-print-date">
    <w:name w:val="slug-ahead-of-print-date"/>
    <w:basedOn w:val="DefaultParagraphFont"/>
    <w:rsid w:val="00B8236E"/>
  </w:style>
  <w:style w:type="character" w:customStyle="1" w:styleId="medium-bold">
    <w:name w:val="medium-bold"/>
    <w:basedOn w:val="DefaultParagraphFont"/>
    <w:rsid w:val="00B8236E"/>
  </w:style>
  <w:style w:type="character" w:customStyle="1" w:styleId="updated-short-citation">
    <w:name w:val="updated-short-citation"/>
    <w:basedOn w:val="DefaultParagraphFont"/>
    <w:rsid w:val="00B8236E"/>
  </w:style>
  <w:style w:type="character" w:customStyle="1" w:styleId="goohl0">
    <w:name w:val="goohl0"/>
    <w:basedOn w:val="DefaultParagraphFont"/>
    <w:rsid w:val="00B8236E"/>
  </w:style>
  <w:style w:type="character" w:customStyle="1" w:styleId="CharChar6">
    <w:name w:val="Char Char6"/>
    <w:rsid w:val="00B8236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B8236E"/>
    <w:rPr>
      <w:b/>
      <w:bCs w:val="0"/>
      <w:sz w:val="24"/>
      <w:szCs w:val="24"/>
      <w:lang w:val="en-US" w:eastAsia="en-US" w:bidi="ar-SA"/>
    </w:rPr>
  </w:style>
  <w:style w:type="character" w:customStyle="1" w:styleId="12TimesNewRoman">
    <w:name w:val="12 Times New Roman"/>
    <w:rsid w:val="00B8236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8236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8236E"/>
    <w:rPr>
      <w:rFonts w:ascii="Times New Roman" w:hAnsi="Times New Roman" w:cs="Times New Roman" w:hint="default"/>
      <w:strike w:val="0"/>
      <w:dstrike w:val="0"/>
      <w:sz w:val="14"/>
      <w:u w:val="none"/>
      <w:effect w:val="none"/>
    </w:rPr>
  </w:style>
  <w:style w:type="character" w:customStyle="1" w:styleId="F8-UnderlineBold">
    <w:name w:val="F8 - Underline/Bold"/>
    <w:rsid w:val="00B8236E"/>
    <w:rPr>
      <w:rFonts w:ascii="Times New Roman" w:hAnsi="Times New Roman" w:cs="Times New Roman" w:hint="default"/>
      <w:b/>
      <w:bCs w:val="0"/>
      <w:sz w:val="20"/>
      <w:u w:val="single"/>
    </w:rPr>
  </w:style>
  <w:style w:type="character" w:customStyle="1" w:styleId="F7-SmallFont">
    <w:name w:val="F7 - Small Font"/>
    <w:rsid w:val="00B8236E"/>
    <w:rPr>
      <w:rFonts w:ascii="Times New Roman" w:hAnsi="Times New Roman" w:cs="Times New Roman" w:hint="default"/>
      <w:sz w:val="14"/>
    </w:rPr>
  </w:style>
  <w:style w:type="character" w:customStyle="1" w:styleId="Brief-Bold">
    <w:name w:val="Brief - Bold"/>
    <w:rsid w:val="00B8236E"/>
    <w:rPr>
      <w:rFonts w:ascii="Times New Roman" w:hAnsi="Times New Roman" w:cs="Times New Roman" w:hint="default"/>
      <w:b/>
      <w:bCs w:val="0"/>
    </w:rPr>
  </w:style>
  <w:style w:type="character" w:customStyle="1" w:styleId="Card-Underline">
    <w:name w:val="Card - Underline"/>
    <w:rsid w:val="00B8236E"/>
    <w:rPr>
      <w:rFonts w:ascii="Times New Roman" w:hAnsi="Times New Roman" w:cs="Times New Roman" w:hint="default"/>
      <w:u w:val="single"/>
    </w:rPr>
  </w:style>
  <w:style w:type="character" w:customStyle="1" w:styleId="BoldText10pt">
    <w:name w:val="Bold Text 10 pt"/>
    <w:rsid w:val="00B8236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B8236E"/>
    <w:rPr>
      <w:i/>
      <w:iCs w:val="0"/>
    </w:rPr>
  </w:style>
  <w:style w:type="character" w:customStyle="1" w:styleId="eoeaheader">
    <w:name w:val="eoea_header"/>
    <w:basedOn w:val="DefaultParagraphFont"/>
    <w:rsid w:val="00B8236E"/>
  </w:style>
  <w:style w:type="character" w:customStyle="1" w:styleId="SC4208902">
    <w:name w:val="SC.4.208902"/>
    <w:rsid w:val="00B8236E"/>
    <w:rPr>
      <w:rFonts w:ascii="Century" w:hAnsi="Century" w:cs="Century" w:hint="default"/>
      <w:color w:val="000000"/>
      <w:sz w:val="22"/>
      <w:szCs w:val="22"/>
    </w:rPr>
  </w:style>
  <w:style w:type="character" w:customStyle="1" w:styleId="SC4208915">
    <w:name w:val="SC.4.208915"/>
    <w:rsid w:val="00B8236E"/>
    <w:rPr>
      <w:rFonts w:ascii="Century" w:hAnsi="Century" w:cs="Century" w:hint="default"/>
      <w:color w:val="000000"/>
      <w:sz w:val="13"/>
      <w:szCs w:val="13"/>
    </w:rPr>
  </w:style>
  <w:style w:type="character" w:customStyle="1" w:styleId="SC273764">
    <w:name w:val="SC.2.73764"/>
    <w:rsid w:val="00B8236E"/>
    <w:rPr>
      <w:rFonts w:ascii="Century" w:hAnsi="Century" w:cs="Century" w:hint="default"/>
      <w:color w:val="000000"/>
      <w:sz w:val="72"/>
      <w:szCs w:val="72"/>
    </w:rPr>
  </w:style>
  <w:style w:type="character" w:customStyle="1" w:styleId="SC273779">
    <w:name w:val="SC.2.73779"/>
    <w:rsid w:val="00B8236E"/>
    <w:rPr>
      <w:rFonts w:ascii="Century" w:hAnsi="Century" w:cs="Century" w:hint="default"/>
      <w:color w:val="000000"/>
      <w:sz w:val="40"/>
      <w:szCs w:val="40"/>
    </w:rPr>
  </w:style>
  <w:style w:type="character" w:customStyle="1" w:styleId="SC273763">
    <w:name w:val="SC.2.73763"/>
    <w:rsid w:val="00B8236E"/>
    <w:rPr>
      <w:rFonts w:ascii="Century" w:hAnsi="Century" w:cs="Century" w:hint="default"/>
      <w:b/>
      <w:bCs/>
      <w:color w:val="000000"/>
    </w:rPr>
  </w:style>
  <w:style w:type="character" w:customStyle="1" w:styleId="SC4208910">
    <w:name w:val="SC.4.208910"/>
    <w:rsid w:val="00B8236E"/>
    <w:rPr>
      <w:rFonts w:ascii="Century" w:hAnsi="Century" w:cs="Century" w:hint="default"/>
      <w:color w:val="000000"/>
      <w:sz w:val="28"/>
      <w:szCs w:val="28"/>
    </w:rPr>
  </w:style>
  <w:style w:type="character" w:customStyle="1" w:styleId="SC4208911">
    <w:name w:val="SC.4.208911"/>
    <w:rsid w:val="00B8236E"/>
    <w:rPr>
      <w:rFonts w:ascii="Century" w:hAnsi="Century" w:cs="Century" w:hint="default"/>
      <w:color w:val="000000"/>
    </w:rPr>
  </w:style>
  <w:style w:type="character" w:customStyle="1" w:styleId="articlesubtitle">
    <w:name w:val="article_sub_title"/>
    <w:basedOn w:val="DefaultParagraphFont"/>
    <w:rsid w:val="00B8236E"/>
  </w:style>
  <w:style w:type="character" w:customStyle="1" w:styleId="newsdate2">
    <w:name w:val="news_date2"/>
    <w:basedOn w:val="DefaultParagraphFont"/>
    <w:rsid w:val="00B8236E"/>
  </w:style>
  <w:style w:type="character" w:customStyle="1" w:styleId="readarticleheader">
    <w:name w:val="readarticleheader"/>
    <w:basedOn w:val="DefaultParagraphFont"/>
    <w:rsid w:val="00B8236E"/>
  </w:style>
  <w:style w:type="character" w:customStyle="1" w:styleId="UnderlineChar20">
    <w:name w:val="Underline Char2"/>
    <w:rsid w:val="00B8236E"/>
    <w:rPr>
      <w:rFonts w:ascii="Trebuchet MS" w:hAnsi="Trebuchet MS" w:hint="default"/>
      <w:u w:val="thick"/>
      <w:lang w:val="en-US" w:eastAsia="zh-CN" w:bidi="ar-SA"/>
    </w:rPr>
  </w:style>
  <w:style w:type="character" w:customStyle="1" w:styleId="BoldUnderliningChar">
    <w:name w:val="Bold Underlining Char"/>
    <w:rsid w:val="00B8236E"/>
    <w:rPr>
      <w:rFonts w:ascii="Arial Narrow" w:eastAsia="Times New Roman" w:hAnsi="Arial Narrow" w:hint="default"/>
      <w:b/>
      <w:bCs w:val="0"/>
      <w:szCs w:val="24"/>
      <w:u w:val="single"/>
      <w:lang w:val="en-GB" w:eastAsia="en-US" w:bidi="ar-SA"/>
    </w:rPr>
  </w:style>
  <w:style w:type="character" w:customStyle="1" w:styleId="medium-normal1">
    <w:name w:val="medium-normal1"/>
    <w:rsid w:val="00B8236E"/>
    <w:rPr>
      <w:rFonts w:ascii="Arial" w:hAnsi="Arial" w:cs="Arial" w:hint="default"/>
      <w:b w:val="0"/>
      <w:bCs w:val="0"/>
      <w:i w:val="0"/>
      <w:iCs w:val="0"/>
      <w:sz w:val="20"/>
      <w:szCs w:val="20"/>
    </w:rPr>
  </w:style>
  <w:style w:type="character" w:customStyle="1" w:styleId="UnderlinedCardChar0">
    <w:name w:val="Underlined Card Char"/>
    <w:rsid w:val="00B8236E"/>
    <w:rPr>
      <w:rFonts w:ascii="Palatino Linotype" w:hAnsi="Palatino Linotype" w:hint="default"/>
      <w:u w:val="single"/>
      <w:lang w:val="en-US" w:eastAsia="en-US" w:bidi="ar-SA"/>
    </w:rPr>
  </w:style>
  <w:style w:type="character" w:customStyle="1" w:styleId="char">
    <w:name w:val="char"/>
    <w:basedOn w:val="DefaultParagraphFont"/>
    <w:rsid w:val="00B8236E"/>
  </w:style>
  <w:style w:type="character" w:customStyle="1" w:styleId="UnderlineCharCharCharCharCharChar">
    <w:name w:val="Underline Char Char Char Char Char Char"/>
    <w:rsid w:val="00B8236E"/>
    <w:rPr>
      <w:rFonts w:ascii="Arial Narrow" w:hAnsi="Arial Narrow" w:hint="default"/>
      <w:szCs w:val="24"/>
      <w:u w:val="single"/>
      <w:lang w:val="en-US" w:eastAsia="en-US" w:bidi="ar-SA"/>
    </w:rPr>
  </w:style>
  <w:style w:type="character" w:customStyle="1" w:styleId="klink">
    <w:name w:val="klink"/>
    <w:basedOn w:val="DefaultParagraphFont"/>
    <w:rsid w:val="00B8236E"/>
  </w:style>
  <w:style w:type="character" w:customStyle="1" w:styleId="date10">
    <w:name w:val="date1"/>
    <w:basedOn w:val="DefaultParagraphFont"/>
    <w:rsid w:val="00B8236E"/>
  </w:style>
  <w:style w:type="character" w:customStyle="1" w:styleId="bolding1">
    <w:name w:val="bolding1"/>
    <w:rsid w:val="00B8236E"/>
    <w:rPr>
      <w:b/>
      <w:bCs/>
    </w:rPr>
  </w:style>
  <w:style w:type="character" w:customStyle="1" w:styleId="bookoptions1">
    <w:name w:val="book_options1"/>
    <w:rsid w:val="00B8236E"/>
    <w:rPr>
      <w:b/>
      <w:bCs/>
      <w:color w:val="333366"/>
    </w:rPr>
  </w:style>
  <w:style w:type="character" w:customStyle="1" w:styleId="descriptionblock">
    <w:name w:val="description block"/>
    <w:basedOn w:val="DefaultParagraphFont"/>
    <w:rsid w:val="00B8236E"/>
  </w:style>
  <w:style w:type="character" w:customStyle="1" w:styleId="detailsboxblock">
    <w:name w:val="detailsbox block"/>
    <w:basedOn w:val="DefaultParagraphFont"/>
    <w:rsid w:val="00B8236E"/>
  </w:style>
  <w:style w:type="character" w:customStyle="1" w:styleId="Char3">
    <w:name w:val="Char3"/>
    <w:aliases w:val="Tag Line Char Char1"/>
    <w:rsid w:val="00B8236E"/>
    <w:rPr>
      <w:rFonts w:ascii="Arial" w:hAnsi="Arial" w:cs="Arial" w:hint="default"/>
      <w:bCs/>
      <w:u w:val="thick"/>
      <w:lang w:val="en-US" w:eastAsia="en-US" w:bidi="ar-SA"/>
    </w:rPr>
  </w:style>
  <w:style w:type="character" w:customStyle="1" w:styleId="texto11">
    <w:name w:val="texto11"/>
    <w:rsid w:val="00B8236E"/>
    <w:rPr>
      <w:rFonts w:ascii="Arial" w:hAnsi="Arial" w:cs="Arial" w:hint="default"/>
      <w:b w:val="0"/>
      <w:bCs w:val="0"/>
      <w:i w:val="0"/>
      <w:iCs w:val="0"/>
      <w:caps w:val="0"/>
      <w:color w:val="000000"/>
      <w:sz w:val="26"/>
      <w:szCs w:val="26"/>
    </w:rPr>
  </w:style>
  <w:style w:type="character" w:customStyle="1" w:styleId="CardTagChar">
    <w:name w:val="Card Tag Char"/>
    <w:rsid w:val="00B8236E"/>
    <w:rPr>
      <w:rFonts w:ascii="Arial Narrow" w:hAnsi="Arial Narrow" w:hint="default"/>
      <w:b/>
      <w:bCs w:val="0"/>
      <w:sz w:val="24"/>
      <w:szCs w:val="24"/>
      <w:lang w:val="en-US" w:eastAsia="en-US" w:bidi="ar-SA"/>
    </w:rPr>
  </w:style>
  <w:style w:type="character" w:customStyle="1" w:styleId="DebateCiteCharCharChar">
    <w:name w:val="Debate Cite Char Char Char"/>
    <w:rsid w:val="00B8236E"/>
    <w:rPr>
      <w:b/>
      <w:bCs w:val="0"/>
      <w:sz w:val="32"/>
      <w:szCs w:val="32"/>
      <w:lang w:val="en-US" w:eastAsia="en-US" w:bidi="ar-SA"/>
    </w:rPr>
  </w:style>
  <w:style w:type="character" w:customStyle="1" w:styleId="TagChar3">
    <w:name w:val="Tag Char3"/>
    <w:rsid w:val="00B8236E"/>
    <w:rPr>
      <w:rFonts w:ascii="Palatino Linotype" w:hAnsi="Palatino Linotype" w:hint="default"/>
      <w:b/>
      <w:bCs w:val="0"/>
      <w:sz w:val="24"/>
      <w:szCs w:val="24"/>
      <w:lang w:val="en-US" w:eastAsia="en-US" w:bidi="ar-SA"/>
    </w:rPr>
  </w:style>
  <w:style w:type="character" w:customStyle="1" w:styleId="TagandCiteChar">
    <w:name w:val="Tag and Cite Char"/>
    <w:rsid w:val="00B8236E"/>
    <w:rPr>
      <w:color w:val="333333"/>
      <w:sz w:val="22"/>
      <w:szCs w:val="22"/>
      <w:lang w:val="en-US" w:eastAsia="en-US" w:bidi="ar-SA"/>
    </w:rPr>
  </w:style>
  <w:style w:type="character" w:customStyle="1" w:styleId="Style10ptBold">
    <w:name w:val="Style 10 pt Bold"/>
    <w:rsid w:val="00B8236E"/>
    <w:rPr>
      <w:b/>
      <w:bCs/>
      <w:sz w:val="20"/>
    </w:rPr>
  </w:style>
  <w:style w:type="character" w:customStyle="1" w:styleId="text9">
    <w:name w:val="text9"/>
    <w:basedOn w:val="DefaultParagraphFont"/>
    <w:rsid w:val="00B8236E"/>
  </w:style>
  <w:style w:type="character" w:customStyle="1" w:styleId="text21">
    <w:name w:val="text21"/>
    <w:basedOn w:val="DefaultParagraphFont"/>
    <w:rsid w:val="00B8236E"/>
  </w:style>
  <w:style w:type="character" w:customStyle="1" w:styleId="text19">
    <w:name w:val="text19"/>
    <w:basedOn w:val="DefaultParagraphFont"/>
    <w:rsid w:val="00B8236E"/>
  </w:style>
  <w:style w:type="character" w:customStyle="1" w:styleId="term2">
    <w:name w:val="term2"/>
    <w:rsid w:val="00B8236E"/>
    <w:rPr>
      <w:b/>
      <w:bCs/>
    </w:rPr>
  </w:style>
  <w:style w:type="character" w:customStyle="1" w:styleId="pmterms12">
    <w:name w:val="pmterms12"/>
    <w:rsid w:val="00B8236E"/>
    <w:rPr>
      <w:b/>
      <w:bCs/>
      <w:i w:val="0"/>
      <w:iCs w:val="0"/>
      <w:color w:val="000000"/>
    </w:rPr>
  </w:style>
  <w:style w:type="character" w:customStyle="1" w:styleId="ToReadChar">
    <w:name w:val="To Read Char"/>
    <w:rsid w:val="00B8236E"/>
    <w:rPr>
      <w:rFonts w:ascii="Verdana" w:hAnsi="Verdana" w:hint="default"/>
      <w:b/>
      <w:bCs w:val="0"/>
      <w:szCs w:val="24"/>
      <w:u w:val="single"/>
      <w:lang w:val="en-US" w:eastAsia="en-US" w:bidi="ar-SA"/>
    </w:rPr>
  </w:style>
  <w:style w:type="character" w:customStyle="1" w:styleId="ToReadCharChar">
    <w:name w:val="To Read Char Char"/>
    <w:rsid w:val="00B8236E"/>
    <w:rPr>
      <w:rFonts w:ascii="Verdana" w:hAnsi="Verdana" w:hint="default"/>
      <w:b/>
      <w:bCs w:val="0"/>
      <w:szCs w:val="24"/>
      <w:u w:val="single"/>
      <w:lang w:val="en-US" w:eastAsia="en-US" w:bidi="ar-SA"/>
    </w:rPr>
  </w:style>
  <w:style w:type="character" w:customStyle="1" w:styleId="bio">
    <w:name w:val="bio"/>
    <w:basedOn w:val="DefaultParagraphFont"/>
    <w:rsid w:val="00B8236E"/>
  </w:style>
  <w:style w:type="character" w:customStyle="1" w:styleId="storytextstyle">
    <w:name w:val="storytextstyle"/>
    <w:basedOn w:val="DefaultParagraphFont"/>
    <w:rsid w:val="00B8236E"/>
  </w:style>
  <w:style w:type="character" w:customStyle="1" w:styleId="cardunderlinedCharChar">
    <w:name w:val="card underlined Char Char"/>
    <w:rsid w:val="00B8236E"/>
    <w:rPr>
      <w:rFonts w:ascii="Arial" w:hAnsi="Arial" w:cs="Arial" w:hint="default"/>
      <w:sz w:val="22"/>
      <w:szCs w:val="24"/>
      <w:u w:val="single"/>
      <w:lang w:val="en-US" w:eastAsia="en-US" w:bidi="ar-SA"/>
    </w:rPr>
  </w:style>
  <w:style w:type="character" w:customStyle="1" w:styleId="Style2Char0">
    <w:name w:val="Style2 Char"/>
    <w:rsid w:val="00B8236E"/>
    <w:rPr>
      <w:rFonts w:ascii="Book Antiqua" w:hAnsi="Book Antiqua" w:hint="default"/>
      <w:u w:val="thick"/>
      <w:lang w:val="en-US" w:eastAsia="en-US" w:bidi="ar-SA"/>
    </w:rPr>
  </w:style>
  <w:style w:type="character" w:customStyle="1" w:styleId="Style2Char1">
    <w:name w:val="Style2 Char1"/>
    <w:rsid w:val="00B8236E"/>
    <w:rPr>
      <w:rFonts w:ascii="Book Antiqua" w:hAnsi="Book Antiqua" w:hint="default"/>
      <w:szCs w:val="24"/>
      <w:u w:val="thick"/>
      <w:lang w:val="en-US" w:eastAsia="en-US" w:bidi="ar-SA"/>
    </w:rPr>
  </w:style>
  <w:style w:type="character" w:customStyle="1" w:styleId="articlehead21">
    <w:name w:val="articlehead21"/>
    <w:rsid w:val="00B8236E"/>
    <w:rPr>
      <w:rFonts w:ascii="Arial" w:hAnsi="Arial" w:cs="Arial" w:hint="default"/>
      <w:b/>
      <w:bCs/>
      <w:color w:val="660000"/>
      <w:sz w:val="20"/>
      <w:szCs w:val="20"/>
    </w:rPr>
  </w:style>
  <w:style w:type="character" w:customStyle="1" w:styleId="TagCiteChar10">
    <w:name w:val="Tag/Cite Char1"/>
    <w:rsid w:val="00B8236E"/>
    <w:rPr>
      <w:b/>
      <w:bCs w:val="0"/>
      <w:lang w:val="en-US" w:eastAsia="en-US" w:bidi="ar-SA"/>
    </w:rPr>
  </w:style>
  <w:style w:type="character" w:customStyle="1" w:styleId="goohl2">
    <w:name w:val="goohl2"/>
    <w:basedOn w:val="DefaultParagraphFont"/>
    <w:rsid w:val="00B8236E"/>
  </w:style>
  <w:style w:type="character" w:customStyle="1" w:styleId="CardCharChar0">
    <w:name w:val="Card Char Char"/>
    <w:rsid w:val="00B8236E"/>
    <w:rPr>
      <w:lang w:val="en-US" w:eastAsia="en-US" w:bidi="ar-SA"/>
    </w:rPr>
  </w:style>
  <w:style w:type="character" w:customStyle="1" w:styleId="BriefTitle1Char">
    <w:name w:val="Brief Title 1 Char"/>
    <w:rsid w:val="00B8236E"/>
    <w:rPr>
      <w:b/>
      <w:bCs w:val="0"/>
      <w:u w:val="single"/>
      <w:lang w:val="en-US" w:eastAsia="en-US" w:bidi="ar-SA"/>
    </w:rPr>
  </w:style>
  <w:style w:type="character" w:customStyle="1" w:styleId="TagCiteCharChar">
    <w:name w:val="Tag/Cite Char Char"/>
    <w:rsid w:val="00B8236E"/>
    <w:rPr>
      <w:b/>
      <w:bCs w:val="0"/>
      <w:lang w:val="en-US" w:eastAsia="en-US" w:bidi="ar-SA"/>
    </w:rPr>
  </w:style>
  <w:style w:type="character" w:customStyle="1" w:styleId="btx">
    <w:name w:val="btx"/>
    <w:basedOn w:val="DefaultParagraphFont"/>
    <w:rsid w:val="00B8236E"/>
  </w:style>
  <w:style w:type="character" w:customStyle="1" w:styleId="prodgeneral1">
    <w:name w:val="prodgeneral1"/>
    <w:rsid w:val="00B8236E"/>
    <w:rPr>
      <w:rFonts w:ascii="Verdana" w:hAnsi="Verdana" w:hint="default"/>
      <w:b w:val="0"/>
      <w:bCs w:val="0"/>
      <w:caps w:val="0"/>
      <w:color w:val="000000"/>
      <w:spacing w:val="0"/>
      <w:sz w:val="16"/>
      <w:szCs w:val="16"/>
    </w:rPr>
  </w:style>
  <w:style w:type="character" w:customStyle="1" w:styleId="summary1">
    <w:name w:val="summary1"/>
    <w:rsid w:val="00B8236E"/>
    <w:rPr>
      <w:rFonts w:ascii="Arial" w:hAnsi="Arial" w:cs="Arial" w:hint="default"/>
      <w:sz w:val="18"/>
      <w:szCs w:val="18"/>
    </w:rPr>
  </w:style>
  <w:style w:type="character" w:customStyle="1" w:styleId="text3">
    <w:name w:val="text3"/>
    <w:basedOn w:val="DefaultParagraphFont"/>
    <w:rsid w:val="00B8236E"/>
  </w:style>
  <w:style w:type="character" w:customStyle="1" w:styleId="cardtextsmallChar">
    <w:name w:val="card text small Char"/>
    <w:rsid w:val="00B8236E"/>
    <w:rPr>
      <w:rFonts w:ascii="Arial Narrow" w:hAnsi="Arial Narrow" w:hint="default"/>
      <w:sz w:val="16"/>
      <w:szCs w:val="24"/>
      <w:lang w:val="en-US" w:eastAsia="en-US" w:bidi="ar-SA"/>
    </w:rPr>
  </w:style>
  <w:style w:type="character" w:customStyle="1" w:styleId="countrytitle1">
    <w:name w:val="countrytitle1"/>
    <w:rsid w:val="00B8236E"/>
    <w:rPr>
      <w:rFonts w:ascii="Verdana" w:hAnsi="Verdana" w:hint="default"/>
      <w:b/>
      <w:bCs/>
      <w:color w:val="293643"/>
      <w:sz w:val="24"/>
      <w:szCs w:val="24"/>
    </w:rPr>
  </w:style>
  <w:style w:type="character" w:customStyle="1" w:styleId="storyheader1">
    <w:name w:val="storyheader1"/>
    <w:rsid w:val="00B8236E"/>
    <w:rPr>
      <w:rFonts w:ascii="Verdana" w:hAnsi="Verdana" w:hint="default"/>
      <w:b/>
      <w:bCs/>
      <w:color w:val="000000"/>
      <w:sz w:val="21"/>
      <w:szCs w:val="21"/>
    </w:rPr>
  </w:style>
  <w:style w:type="character" w:customStyle="1" w:styleId="cardunderlinedChar0">
    <w:name w:val="card underlined Char"/>
    <w:rsid w:val="00B8236E"/>
    <w:rPr>
      <w:rFonts w:ascii="Arial" w:hAnsi="Arial" w:cs="Arial" w:hint="default"/>
      <w:sz w:val="22"/>
      <w:szCs w:val="24"/>
      <w:u w:val="single"/>
      <w:lang w:val="en-US" w:eastAsia="en-US" w:bidi="ar-SA"/>
    </w:rPr>
  </w:style>
  <w:style w:type="character" w:customStyle="1" w:styleId="article1">
    <w:name w:val="article1"/>
    <w:rsid w:val="00B8236E"/>
    <w:rPr>
      <w:rFonts w:ascii="Verdana" w:hAnsi="Verdana" w:hint="default"/>
      <w:color w:val="333333"/>
      <w:sz w:val="16"/>
      <w:szCs w:val="16"/>
    </w:rPr>
  </w:style>
  <w:style w:type="character" w:customStyle="1" w:styleId="story-posted-date1">
    <w:name w:val="story-posted-date1"/>
    <w:rsid w:val="00B8236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8236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8236E"/>
  </w:style>
  <w:style w:type="character" w:customStyle="1" w:styleId="textmedium">
    <w:name w:val="textmedium"/>
    <w:basedOn w:val="DefaultParagraphFont"/>
    <w:rsid w:val="00B8236E"/>
  </w:style>
  <w:style w:type="character" w:customStyle="1" w:styleId="citation1">
    <w:name w:val="citation1"/>
    <w:rsid w:val="00B8236E"/>
    <w:rPr>
      <w:rFonts w:ascii="Verdana" w:hAnsi="Verdana" w:hint="default"/>
      <w:sz w:val="17"/>
      <w:szCs w:val="17"/>
    </w:rPr>
  </w:style>
  <w:style w:type="character" w:customStyle="1" w:styleId="hithighlite">
    <w:name w:val="hithighlite"/>
    <w:basedOn w:val="DefaultParagraphFont"/>
    <w:rsid w:val="00B8236E"/>
  </w:style>
  <w:style w:type="character" w:customStyle="1" w:styleId="articlecontent">
    <w:name w:val="articlecontent"/>
    <w:basedOn w:val="DefaultParagraphFont"/>
    <w:rsid w:val="00B8236E"/>
  </w:style>
  <w:style w:type="character" w:customStyle="1" w:styleId="fource1">
    <w:name w:val="fource1"/>
    <w:rsid w:val="00B8236E"/>
    <w:rPr>
      <w:sz w:val="34"/>
      <w:szCs w:val="34"/>
    </w:rPr>
  </w:style>
  <w:style w:type="character" w:customStyle="1" w:styleId="LanguageStrikeChar">
    <w:name w:val="Language Strike Char"/>
    <w:rsid w:val="00B8236E"/>
    <w:rPr>
      <w:rFonts w:ascii="Arial Narrow" w:hAnsi="Arial Narrow" w:hint="default"/>
      <w:strike/>
      <w:szCs w:val="24"/>
      <w:lang w:val="en-US" w:eastAsia="en-US" w:bidi="ar-SA"/>
    </w:rPr>
  </w:style>
  <w:style w:type="character" w:customStyle="1" w:styleId="normal11">
    <w:name w:val="normal1"/>
    <w:basedOn w:val="DefaultParagraphFont"/>
    <w:rsid w:val="00B8236E"/>
  </w:style>
  <w:style w:type="character" w:customStyle="1" w:styleId="ds">
    <w:name w:val="ds"/>
    <w:basedOn w:val="DefaultParagraphFont"/>
    <w:rsid w:val="00B8236E"/>
  </w:style>
  <w:style w:type="character" w:customStyle="1" w:styleId="UnderliningChar1">
    <w:name w:val="Underlining Char1"/>
    <w:rsid w:val="00B8236E"/>
    <w:rPr>
      <w:rFonts w:ascii="Arial Narrow" w:hAnsi="Arial Narrow" w:hint="default"/>
      <w:szCs w:val="24"/>
      <w:u w:val="single"/>
      <w:lang w:val="en-US" w:eastAsia="en-US" w:bidi="ar-SA"/>
    </w:rPr>
  </w:style>
  <w:style w:type="character" w:customStyle="1" w:styleId="UnderliningChar2">
    <w:name w:val="Underlining Char2"/>
    <w:rsid w:val="00B8236E"/>
    <w:rPr>
      <w:rFonts w:ascii="Arial Narrow" w:hAnsi="Arial Narrow" w:hint="default"/>
      <w:szCs w:val="24"/>
      <w:u w:val="single"/>
      <w:lang w:val="en-US" w:eastAsia="en-US" w:bidi="ar-SA"/>
    </w:rPr>
  </w:style>
  <w:style w:type="character" w:customStyle="1" w:styleId="MicroTextChar1">
    <w:name w:val="MicroText Char1"/>
    <w:rsid w:val="00B8236E"/>
    <w:rPr>
      <w:rFonts w:ascii="Arial Narrow" w:hAnsi="Arial Narrow" w:hint="default"/>
      <w:sz w:val="12"/>
      <w:szCs w:val="24"/>
      <w:lang w:val="en-US" w:eastAsia="en-US" w:bidi="ar-SA"/>
    </w:rPr>
  </w:style>
  <w:style w:type="character" w:customStyle="1" w:styleId="DefaultPara">
    <w:name w:val="Default Para"/>
    <w:rsid w:val="00B8236E"/>
    <w:rPr>
      <w:sz w:val="20"/>
    </w:rPr>
  </w:style>
  <w:style w:type="character" w:customStyle="1" w:styleId="SYSHYPERTEXT">
    <w:name w:val="SYS_HYPERTEXT"/>
    <w:rsid w:val="00B8236E"/>
    <w:rPr>
      <w:color w:val="0000FF"/>
      <w:u w:val="single"/>
    </w:rPr>
  </w:style>
  <w:style w:type="character" w:customStyle="1" w:styleId="Hyperlink1">
    <w:name w:val="Hyperlink1"/>
    <w:rsid w:val="00B823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8236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8236E"/>
    <w:rPr>
      <w:rFonts w:ascii="Arial Narrow" w:hAnsi="Arial Narrow" w:hint="default"/>
      <w:noProof w:val="0"/>
      <w:szCs w:val="24"/>
      <w:u w:val="single"/>
      <w:lang w:val="en-US" w:eastAsia="en-US" w:bidi="ar-SA"/>
    </w:rPr>
  </w:style>
  <w:style w:type="character" w:customStyle="1" w:styleId="BlockHeading1Char">
    <w:name w:val="Block Heading 1 Char"/>
    <w:rsid w:val="00B8236E"/>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8236E"/>
    <w:rPr>
      <w:b/>
      <w:bCs w:val="0"/>
      <w:sz w:val="24"/>
      <w:szCs w:val="24"/>
      <w:u w:val="single"/>
      <w:lang w:val="en-US" w:eastAsia="en-US" w:bidi="ar-SA"/>
    </w:rPr>
  </w:style>
  <w:style w:type="character" w:customStyle="1" w:styleId="StyleTagTimesNewRomanChar">
    <w:name w:val="Style Tag + Times New Roman Char"/>
    <w:rsid w:val="00B8236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8236E"/>
    <w:rPr>
      <w:rFonts w:ascii="Arial Narrow" w:hAnsi="Arial Narrow" w:cs="Arial" w:hint="default"/>
      <w:b/>
      <w:bCs/>
      <w:iCs/>
      <w:sz w:val="24"/>
      <w:szCs w:val="28"/>
      <w:lang w:val="en-US" w:eastAsia="en-US" w:bidi="ar-SA"/>
    </w:rPr>
  </w:style>
  <w:style w:type="character" w:customStyle="1" w:styleId="UnderliningCharChar">
    <w:name w:val="Underlining Char Char"/>
    <w:rsid w:val="00B8236E"/>
    <w:rPr>
      <w:rFonts w:ascii="Arial Narrow" w:hAnsi="Arial Narrow" w:hint="default"/>
      <w:szCs w:val="24"/>
      <w:u w:val="single"/>
      <w:lang w:val="en-US" w:eastAsia="en-US" w:bidi="ar-SA"/>
    </w:rPr>
  </w:style>
  <w:style w:type="character" w:customStyle="1" w:styleId="StyleArialNarrow12ptBold">
    <w:name w:val="Style Arial Narrow 12 pt Bold"/>
    <w:rsid w:val="00B8236E"/>
    <w:rPr>
      <w:rFonts w:ascii="Arial Narrow" w:hAnsi="Arial Narrow" w:hint="default"/>
      <w:b/>
      <w:bCs/>
      <w:sz w:val="24"/>
    </w:rPr>
  </w:style>
  <w:style w:type="character" w:customStyle="1" w:styleId="Style1CharChar">
    <w:name w:val="Style1 Char Char"/>
    <w:rsid w:val="00B823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823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8236E"/>
    <w:rPr>
      <w:u w:val="single"/>
    </w:rPr>
  </w:style>
  <w:style w:type="character" w:customStyle="1" w:styleId="UnderlinedCharChar1">
    <w:name w:val="Underlined Char Char1"/>
    <w:rsid w:val="00B8236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B8236E"/>
    <w:rPr>
      <w:rFonts w:ascii="Arial" w:hAnsi="Arial" w:cs="Arial" w:hint="default"/>
      <w:b/>
      <w:bCs/>
      <w:iCs/>
      <w:sz w:val="22"/>
      <w:szCs w:val="28"/>
      <w:lang w:val="en-US" w:eastAsia="en-US" w:bidi="ar-SA"/>
    </w:rPr>
  </w:style>
  <w:style w:type="character" w:customStyle="1" w:styleId="doctitle">
    <w:name w:val="doctitle"/>
    <w:rsid w:val="00B8236E"/>
  </w:style>
  <w:style w:type="character" w:customStyle="1" w:styleId="cardtext-underlined0">
    <w:name w:val="card text- underlined"/>
    <w:rsid w:val="00B8236E"/>
    <w:rPr>
      <w:rFonts w:ascii="Garamond" w:hAnsi="Garamond" w:hint="default"/>
      <w:u w:val="single"/>
    </w:rPr>
  </w:style>
  <w:style w:type="character" w:customStyle="1" w:styleId="BodyText1">
    <w:name w:val="Body Text1"/>
    <w:basedOn w:val="DefaultParagraphFont"/>
    <w:rsid w:val="00B8236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8236E"/>
  </w:style>
  <w:style w:type="character" w:customStyle="1" w:styleId="BriefTitleChar">
    <w:name w:val="Brief Title Char"/>
    <w:basedOn w:val="DefaultParagraphFont"/>
    <w:rsid w:val="00B8236E"/>
    <w:rPr>
      <w:b/>
      <w:bCs w:val="0"/>
      <w:sz w:val="24"/>
      <w:szCs w:val="24"/>
      <w:u w:val="single"/>
      <w:lang w:val="en-US" w:eastAsia="en-US" w:bidi="ar-SA"/>
    </w:rPr>
  </w:style>
  <w:style w:type="character" w:customStyle="1" w:styleId="BriefTitle2Char">
    <w:name w:val="Brief Title 2 Char"/>
    <w:basedOn w:val="BriefTitleChar"/>
    <w:rsid w:val="00B8236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8236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8236E"/>
    <w:rPr>
      <w:rFonts w:ascii="Georgia" w:hAnsi="Georgia" w:hint="default"/>
      <w:b/>
      <w:bCs w:val="0"/>
      <w:sz w:val="24"/>
    </w:rPr>
  </w:style>
  <w:style w:type="character" w:customStyle="1" w:styleId="Emphasis20">
    <w:name w:val="Emphasis 2"/>
    <w:uiPriority w:val="1"/>
    <w:qFormat/>
    <w:rsid w:val="00B8236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8236E"/>
    <w:rPr>
      <w:rFonts w:ascii="AGaramond" w:hAnsi="AGaramond" w:cs="AGaramond" w:hint="default"/>
      <w:color w:val="211D1E"/>
      <w:sz w:val="14"/>
      <w:szCs w:val="14"/>
    </w:rPr>
  </w:style>
  <w:style w:type="character" w:customStyle="1" w:styleId="CharacterStyle2">
    <w:name w:val="Character Style 2"/>
    <w:rsid w:val="00B8236E"/>
    <w:rPr>
      <w:sz w:val="20"/>
      <w:szCs w:val="20"/>
    </w:rPr>
  </w:style>
  <w:style w:type="character" w:customStyle="1" w:styleId="cross-head">
    <w:name w:val="cross-head"/>
    <w:rsid w:val="00B8236E"/>
  </w:style>
  <w:style w:type="character" w:customStyle="1" w:styleId="dateline">
    <w:name w:val="dateline"/>
    <w:rsid w:val="00B8236E"/>
  </w:style>
  <w:style w:type="character" w:customStyle="1" w:styleId="metaorigin">
    <w:name w:val="meta_origin"/>
    <w:rsid w:val="00B8236E"/>
  </w:style>
  <w:style w:type="character" w:customStyle="1" w:styleId="mandelbrotrefrag">
    <w:name w:val="mandelbrot_refrag"/>
    <w:rsid w:val="00B8236E"/>
  </w:style>
  <w:style w:type="character" w:customStyle="1" w:styleId="eminfo">
    <w:name w:val="eminfo"/>
    <w:rsid w:val="00B8236E"/>
  </w:style>
  <w:style w:type="character" w:customStyle="1" w:styleId="emhighlight">
    <w:name w:val="emhighlight"/>
    <w:rsid w:val="00B8236E"/>
  </w:style>
  <w:style w:type="character" w:customStyle="1" w:styleId="name">
    <w:name w:val="name"/>
    <w:rsid w:val="00B8236E"/>
  </w:style>
  <w:style w:type="character" w:customStyle="1" w:styleId="tkrname">
    <w:name w:val="tkrname"/>
    <w:rsid w:val="00B8236E"/>
  </w:style>
  <w:style w:type="character" w:customStyle="1" w:styleId="tkrchange">
    <w:name w:val="tkrchange"/>
    <w:rsid w:val="00B8236E"/>
  </w:style>
  <w:style w:type="character" w:customStyle="1" w:styleId="source-org">
    <w:name w:val="source-org"/>
    <w:rsid w:val="00B8236E"/>
  </w:style>
  <w:style w:type="character" w:customStyle="1" w:styleId="updated">
    <w:name w:val="updated"/>
    <w:rsid w:val="00B8236E"/>
  </w:style>
  <w:style w:type="character" w:customStyle="1" w:styleId="Style11ptBoldUnderline1">
    <w:name w:val="Style 11 pt Bold Underline1"/>
    <w:rsid w:val="00B8236E"/>
    <w:rPr>
      <w:b/>
      <w:bCs/>
      <w:sz w:val="20"/>
      <w:u w:val="single"/>
    </w:rPr>
  </w:style>
  <w:style w:type="character" w:customStyle="1" w:styleId="StyleStyleunderlineBold11pt">
    <w:name w:val="Style Style underline + Bold + 11 pt"/>
    <w:rsid w:val="00B8236E"/>
    <w:rPr>
      <w:bCs/>
      <w:sz w:val="20"/>
      <w:u w:val="single"/>
    </w:rPr>
  </w:style>
  <w:style w:type="character" w:customStyle="1" w:styleId="StyleunderlineAsianTimesNewRomanBold">
    <w:name w:val="Style underline + (Asian) Times New Roman Bold"/>
    <w:rsid w:val="00B823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8236E"/>
    <w:rPr>
      <w:b/>
      <w:bCs/>
      <w:sz w:val="20"/>
      <w:u w:val="single"/>
      <w:bdr w:val="single" w:sz="4" w:space="0" w:color="auto" w:frame="1"/>
    </w:rPr>
  </w:style>
  <w:style w:type="character" w:customStyle="1" w:styleId="A5">
    <w:name w:val="A5"/>
    <w:uiPriority w:val="99"/>
    <w:rsid w:val="00B8236E"/>
    <w:rPr>
      <w:rFonts w:ascii="Times New Roman" w:hAnsi="Times New Roman" w:cs="Times New Roman" w:hint="default"/>
      <w:color w:val="000000"/>
      <w:sz w:val="13"/>
      <w:szCs w:val="13"/>
    </w:rPr>
  </w:style>
  <w:style w:type="character" w:customStyle="1" w:styleId="quotepeekbase">
    <w:name w:val="quotepeekbase"/>
    <w:rsid w:val="00B8236E"/>
  </w:style>
  <w:style w:type="character" w:customStyle="1" w:styleId="cardChar1">
    <w:name w:val="card Char1"/>
    <w:rsid w:val="00B8236E"/>
    <w:rPr>
      <w:rFonts w:ascii="Calibri" w:eastAsia="Calibri" w:hAnsi="Calibri" w:cs="Calibri" w:hint="default"/>
      <w:sz w:val="24"/>
      <w:szCs w:val="22"/>
      <w:lang w:val="x-none" w:eastAsia="x-none"/>
    </w:rPr>
  </w:style>
  <w:style w:type="character" w:customStyle="1" w:styleId="NormalCard">
    <w:name w:val="Normal Card"/>
    <w:uiPriority w:val="1"/>
    <w:qFormat/>
    <w:rsid w:val="00B8236E"/>
    <w:rPr>
      <w:rFonts w:ascii="Times New Roman" w:hAnsi="Times New Roman" w:cs="Times New Roman" w:hint="default"/>
      <w:sz w:val="24"/>
    </w:rPr>
  </w:style>
  <w:style w:type="character" w:customStyle="1" w:styleId="HighlightedUnderline0">
    <w:name w:val="Highlighted Underline"/>
    <w:uiPriority w:val="1"/>
    <w:qFormat/>
    <w:rsid w:val="00B823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8236E"/>
    <w:rPr>
      <w:rFonts w:ascii="Times New Roman" w:hAnsi="Times New Roman" w:cs="Times New Roman" w:hint="default"/>
      <w:sz w:val="16"/>
      <w:szCs w:val="16"/>
    </w:rPr>
  </w:style>
  <w:style w:type="character" w:customStyle="1" w:styleId="timebox">
    <w:name w:val="timebox"/>
    <w:rsid w:val="00B8236E"/>
  </w:style>
  <w:style w:type="character" w:customStyle="1" w:styleId="Heading2Subtext">
    <w:name w:val="Heading 2 Subtext"/>
    <w:rsid w:val="00B8236E"/>
    <w:rPr>
      <w:rFonts w:ascii="Times New Roman" w:hAnsi="Times New Roman" w:cs="Times New Roman" w:hint="default"/>
      <w:sz w:val="16"/>
    </w:rPr>
  </w:style>
  <w:style w:type="character" w:customStyle="1" w:styleId="-SmallText-">
    <w:name w:val="-Small Text-"/>
    <w:rsid w:val="00B8236E"/>
    <w:rPr>
      <w:rFonts w:ascii="Garamond" w:hAnsi="Garamond" w:hint="default"/>
      <w:sz w:val="16"/>
    </w:rPr>
  </w:style>
  <w:style w:type="character" w:customStyle="1" w:styleId="BoldUnderlineCharChar">
    <w:name w:val="BoldUnderline Char Char"/>
    <w:rsid w:val="00B8236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8236E"/>
  </w:style>
  <w:style w:type="character" w:customStyle="1" w:styleId="FontStyle477">
    <w:name w:val="Font Style477"/>
    <w:basedOn w:val="DefaultParagraphFont"/>
    <w:uiPriority w:val="99"/>
    <w:rsid w:val="00B8236E"/>
    <w:rPr>
      <w:rFonts w:ascii="Times New Roman" w:hAnsi="Times New Roman" w:cs="Times New Roman" w:hint="default"/>
      <w:sz w:val="18"/>
      <w:szCs w:val="18"/>
    </w:rPr>
  </w:style>
  <w:style w:type="character" w:customStyle="1" w:styleId="FontStyle505">
    <w:name w:val="Font Style505"/>
    <w:basedOn w:val="DefaultParagraphFont"/>
    <w:uiPriority w:val="99"/>
    <w:rsid w:val="00B8236E"/>
    <w:rPr>
      <w:rFonts w:ascii="Times New Roman" w:hAnsi="Times New Roman" w:cs="Times New Roman" w:hint="default"/>
      <w:sz w:val="18"/>
      <w:szCs w:val="18"/>
    </w:rPr>
  </w:style>
  <w:style w:type="character" w:customStyle="1" w:styleId="FontStyle514">
    <w:name w:val="Font Style514"/>
    <w:basedOn w:val="DefaultParagraphFont"/>
    <w:uiPriority w:val="99"/>
    <w:rsid w:val="00B8236E"/>
    <w:rPr>
      <w:rFonts w:ascii="Times New Roman" w:hAnsi="Times New Roman" w:cs="Times New Roman" w:hint="default"/>
      <w:sz w:val="14"/>
      <w:szCs w:val="14"/>
    </w:rPr>
  </w:style>
  <w:style w:type="character" w:customStyle="1" w:styleId="FontStyle500">
    <w:name w:val="Font Style500"/>
    <w:basedOn w:val="DefaultParagraphFont"/>
    <w:uiPriority w:val="99"/>
    <w:rsid w:val="00B8236E"/>
    <w:rPr>
      <w:rFonts w:ascii="Times New Roman" w:hAnsi="Times New Roman" w:cs="Times New Roman" w:hint="default"/>
      <w:b/>
      <w:bCs/>
      <w:sz w:val="16"/>
      <w:szCs w:val="16"/>
    </w:rPr>
  </w:style>
  <w:style w:type="character" w:customStyle="1" w:styleId="CardCite1">
    <w:name w:val="CardCite1"/>
    <w:qFormat/>
    <w:rsid w:val="00B8236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8236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8236E"/>
    <w:rPr>
      <w:rFonts w:ascii="Times New Roman" w:hAnsi="Times New Roman" w:cs="Times New Roman" w:hint="default"/>
      <w:b/>
      <w:bCs/>
      <w:sz w:val="22"/>
      <w:szCs w:val="22"/>
    </w:rPr>
  </w:style>
  <w:style w:type="character" w:customStyle="1" w:styleId="CharacterStyle3">
    <w:name w:val="Character Style 3"/>
    <w:rsid w:val="00B8236E"/>
    <w:rPr>
      <w:rFonts w:ascii="Bookman Old Style" w:hAnsi="Bookman Old Style" w:cs="Bookman Old Style" w:hint="default"/>
      <w:spacing w:val="-5"/>
      <w:sz w:val="18"/>
      <w:szCs w:val="18"/>
    </w:rPr>
  </w:style>
  <w:style w:type="character" w:customStyle="1" w:styleId="Style8pt1">
    <w:name w:val="Style 8 pt1"/>
    <w:rsid w:val="00B8236E"/>
    <w:rPr>
      <w:rFonts w:ascii="Georgia" w:hAnsi="Georgia" w:hint="default"/>
      <w:sz w:val="16"/>
    </w:rPr>
  </w:style>
  <w:style w:type="character" w:customStyle="1" w:styleId="UnderlineStyleChar7">
    <w:name w:val="Underline Style Char7"/>
    <w:rsid w:val="00B8236E"/>
    <w:rPr>
      <w:rFonts w:ascii="Garamond" w:hAnsi="Garamond" w:hint="default"/>
      <w:sz w:val="22"/>
      <w:szCs w:val="24"/>
      <w:u w:val="single"/>
      <w:lang w:val="en-US" w:eastAsia="en-US" w:bidi="ar-SA"/>
    </w:rPr>
  </w:style>
  <w:style w:type="character" w:customStyle="1" w:styleId="StyleArial6ptBold">
    <w:name w:val="Style Arial 6 pt Bold"/>
    <w:rsid w:val="00B8236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8236E"/>
    <w:rPr>
      <w:rFonts w:ascii="Garamond" w:hAnsi="Garamond" w:cs="Arial" w:hint="default"/>
      <w:b/>
      <w:bCs/>
      <w:iCs/>
      <w:sz w:val="24"/>
      <w:szCs w:val="28"/>
      <w:lang w:val="en-US" w:eastAsia="en-US" w:bidi="ar-SA"/>
    </w:rPr>
  </w:style>
  <w:style w:type="character" w:customStyle="1" w:styleId="TagGreg">
    <w:name w:val="TagGreg"/>
    <w:uiPriority w:val="1"/>
    <w:qFormat/>
    <w:rsid w:val="00B8236E"/>
    <w:rPr>
      <w:b/>
      <w:bCs w:val="0"/>
      <w:sz w:val="24"/>
    </w:rPr>
  </w:style>
  <w:style w:type="character" w:customStyle="1" w:styleId="StyleDebateUnderline10pt">
    <w:name w:val="Style Debate Underline + 10 pt"/>
    <w:rsid w:val="00B8236E"/>
    <w:rPr>
      <w:rFonts w:ascii="Times New Roman" w:hAnsi="Times New Roman" w:cs="Times New Roman" w:hint="default"/>
      <w:sz w:val="20"/>
      <w:szCs w:val="20"/>
      <w:u w:val="single"/>
    </w:rPr>
  </w:style>
  <w:style w:type="character" w:customStyle="1" w:styleId="underlinedCharChar0">
    <w:name w:val="underlined Char Char"/>
    <w:locked/>
    <w:rsid w:val="00B8236E"/>
    <w:rPr>
      <w:u w:val="single"/>
    </w:rPr>
  </w:style>
  <w:style w:type="character" w:customStyle="1" w:styleId="SourceBold">
    <w:name w:val="Source Bold"/>
    <w:rsid w:val="00B8236E"/>
    <w:rPr>
      <w:rFonts w:ascii="Arial Narrow" w:hAnsi="Arial Narrow" w:hint="default"/>
      <w:b/>
      <w:bCs w:val="0"/>
      <w:strike w:val="0"/>
      <w:dstrike w:val="0"/>
      <w:sz w:val="24"/>
      <w:u w:val="none"/>
      <w:effect w:val="none"/>
    </w:rPr>
  </w:style>
  <w:style w:type="character" w:customStyle="1" w:styleId="2xBoldUnderline">
    <w:name w:val="2x_Bold_Underline"/>
    <w:rsid w:val="00B8236E"/>
    <w:rPr>
      <w:b/>
      <w:bCs/>
      <w:sz w:val="24"/>
      <w:u w:val="thick"/>
    </w:rPr>
  </w:style>
  <w:style w:type="character" w:customStyle="1" w:styleId="Dottedunderline">
    <w:name w:val="Dotted underline"/>
    <w:rsid w:val="00B8236E"/>
    <w:rPr>
      <w:u w:val="dotted"/>
    </w:rPr>
  </w:style>
  <w:style w:type="character" w:customStyle="1" w:styleId="readChar">
    <w:name w:val="read Char"/>
    <w:rsid w:val="00B8236E"/>
    <w:rPr>
      <w:szCs w:val="22"/>
      <w:u w:val="single"/>
      <w:lang w:val="en-US" w:eastAsia="en-US" w:bidi="ar-SA"/>
    </w:rPr>
  </w:style>
  <w:style w:type="character" w:customStyle="1" w:styleId="underlining0">
    <w:name w:val="underlining"/>
    <w:rsid w:val="00B8236E"/>
    <w:rPr>
      <w:u w:val="single"/>
    </w:rPr>
  </w:style>
  <w:style w:type="character" w:customStyle="1" w:styleId="btitle">
    <w:name w:val="btitle"/>
    <w:rsid w:val="00B8236E"/>
  </w:style>
  <w:style w:type="character" w:customStyle="1" w:styleId="green">
    <w:name w:val="green"/>
    <w:rsid w:val="00B8236E"/>
  </w:style>
  <w:style w:type="character" w:customStyle="1" w:styleId="BodyText20">
    <w:name w:val="Body Text2"/>
    <w:rsid w:val="00B823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B823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823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823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823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823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823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8236E"/>
    <w:rPr>
      <w:rFonts w:ascii="Sylfaen" w:hAnsi="Sylfaen" w:cs="Sylfaen" w:hint="default"/>
      <w:i/>
      <w:iCs/>
      <w:strike w:val="0"/>
      <w:dstrike w:val="0"/>
      <w:sz w:val="19"/>
      <w:szCs w:val="19"/>
      <w:u w:val="none"/>
      <w:effect w:val="none"/>
      <w:shd w:val="clear" w:color="auto" w:fill="FFFFFF"/>
    </w:rPr>
  </w:style>
  <w:style w:type="character" w:customStyle="1" w:styleId="1">
    <w:name w:val="1"/>
    <w:rsid w:val="00B8236E"/>
    <w:rPr>
      <w:rFonts w:ascii="Arial" w:hAnsi="Arial" w:cs="Arial" w:hint="default"/>
      <w:bCs/>
      <w:sz w:val="20"/>
      <w:u w:val="single"/>
      <w:lang w:val="en-US" w:eastAsia="en-US" w:bidi="ar-SA"/>
    </w:rPr>
  </w:style>
  <w:style w:type="character" w:customStyle="1" w:styleId="CharChar31">
    <w:name w:val="Char Char31"/>
    <w:rsid w:val="00B8236E"/>
    <w:rPr>
      <w:rFonts w:ascii="Arial" w:hAnsi="Arial" w:cs="Arial" w:hint="default"/>
      <w:b/>
      <w:bCs/>
      <w:iCs/>
      <w:lang w:val="en-US" w:eastAsia="en-US" w:bidi="ar-SA"/>
    </w:rPr>
  </w:style>
  <w:style w:type="character" w:customStyle="1" w:styleId="Subtitle2">
    <w:name w:val="Subtitle2"/>
    <w:rsid w:val="00B8236E"/>
  </w:style>
  <w:style w:type="character" w:customStyle="1" w:styleId="bioline">
    <w:name w:val="bioline"/>
    <w:rsid w:val="00B8236E"/>
  </w:style>
  <w:style w:type="character" w:customStyle="1" w:styleId="articletitle0">
    <w:name w:val="article_title"/>
    <w:rsid w:val="00B8236E"/>
  </w:style>
  <w:style w:type="character" w:customStyle="1" w:styleId="A4">
    <w:name w:val="A4"/>
    <w:rsid w:val="00B8236E"/>
    <w:rPr>
      <w:color w:val="000000"/>
    </w:rPr>
  </w:style>
  <w:style w:type="character" w:customStyle="1" w:styleId="s2">
    <w:name w:val="s2"/>
    <w:rsid w:val="00B8236E"/>
  </w:style>
  <w:style w:type="character" w:customStyle="1" w:styleId="s4">
    <w:name w:val="s4"/>
    <w:rsid w:val="00B8236E"/>
  </w:style>
  <w:style w:type="character" w:customStyle="1" w:styleId="s5">
    <w:name w:val="s5"/>
    <w:rsid w:val="00B8236E"/>
  </w:style>
  <w:style w:type="character" w:customStyle="1" w:styleId="cap">
    <w:name w:val="cap"/>
    <w:rsid w:val="00B8236E"/>
  </w:style>
  <w:style w:type="character" w:customStyle="1" w:styleId="rightsnotice">
    <w:name w:val="rightsnotice"/>
    <w:rsid w:val="00B8236E"/>
  </w:style>
  <w:style w:type="character" w:customStyle="1" w:styleId="Caption1">
    <w:name w:val="Caption1"/>
    <w:rsid w:val="00B8236E"/>
  </w:style>
  <w:style w:type="character" w:customStyle="1" w:styleId="credit">
    <w:name w:val="credit"/>
    <w:rsid w:val="00B8236E"/>
  </w:style>
  <w:style w:type="character" w:customStyle="1" w:styleId="scaps">
    <w:name w:val="scaps"/>
    <w:rsid w:val="00B8236E"/>
  </w:style>
  <w:style w:type="character" w:customStyle="1" w:styleId="current-article">
    <w:name w:val="current-article"/>
    <w:rsid w:val="00B8236E"/>
  </w:style>
  <w:style w:type="character" w:customStyle="1" w:styleId="related-current-indicator">
    <w:name w:val="related-current-indicator"/>
    <w:rsid w:val="00B8236E"/>
  </w:style>
  <w:style w:type="character" w:customStyle="1" w:styleId="bylclear">
    <w:name w:val="bylclear"/>
    <w:rsid w:val="00B8236E"/>
  </w:style>
  <w:style w:type="character" w:customStyle="1" w:styleId="timestamp">
    <w:name w:val="timestamp"/>
    <w:rsid w:val="00B8236E"/>
  </w:style>
  <w:style w:type="character" w:customStyle="1" w:styleId="comments">
    <w:name w:val="comments"/>
    <w:rsid w:val="00B8236E"/>
  </w:style>
  <w:style w:type="character" w:customStyle="1" w:styleId="essaytext">
    <w:name w:val="essaytext"/>
    <w:rsid w:val="00B8236E"/>
  </w:style>
  <w:style w:type="character" w:customStyle="1" w:styleId="username">
    <w:name w:val="username"/>
    <w:rsid w:val="00B8236E"/>
  </w:style>
  <w:style w:type="character" w:customStyle="1" w:styleId="toplinks">
    <w:name w:val="toplinks"/>
    <w:rsid w:val="00B8236E"/>
  </w:style>
  <w:style w:type="character" w:customStyle="1" w:styleId="A3">
    <w:name w:val="A3"/>
    <w:rsid w:val="00B8236E"/>
    <w:rPr>
      <w:rFonts w:ascii="Perpetua" w:hAnsi="Perpetua" w:cs="Perpetua" w:hint="default"/>
      <w:color w:val="000000"/>
      <w:sz w:val="15"/>
      <w:szCs w:val="15"/>
    </w:rPr>
  </w:style>
  <w:style w:type="character" w:customStyle="1" w:styleId="first-letter">
    <w:name w:val="first-letter"/>
    <w:rsid w:val="00B8236E"/>
  </w:style>
  <w:style w:type="character" w:customStyle="1" w:styleId="focusparagraph">
    <w:name w:val="focusparagraph"/>
    <w:rsid w:val="00B8236E"/>
  </w:style>
  <w:style w:type="character" w:customStyle="1" w:styleId="lightblue">
    <w:name w:val="lightblue"/>
    <w:rsid w:val="00B8236E"/>
  </w:style>
  <w:style w:type="character" w:customStyle="1" w:styleId="StyleUnderlineCharChar9pt">
    <w:name w:val="Style Underline Char Char + 9 pt"/>
    <w:rsid w:val="00B8236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8236E"/>
  </w:style>
  <w:style w:type="character" w:customStyle="1" w:styleId="Title10">
    <w:name w:val="Title1"/>
    <w:rsid w:val="00B8236E"/>
  </w:style>
  <w:style w:type="character" w:customStyle="1" w:styleId="BoldandUnderlineCharCharCharChar">
    <w:name w:val="Bold and Underline Char Char Char Char"/>
    <w:rsid w:val="00B8236E"/>
    <w:rPr>
      <w:b/>
      <w:bCs w:val="0"/>
      <w:noProof w:val="0"/>
      <w:u w:val="single"/>
      <w:lang w:val="en-US" w:eastAsia="en-US" w:bidi="ar-SA"/>
    </w:rPr>
  </w:style>
  <w:style w:type="character" w:customStyle="1" w:styleId="FontStyle29">
    <w:name w:val="Font Style29"/>
    <w:uiPriority w:val="99"/>
    <w:rsid w:val="00B8236E"/>
    <w:rPr>
      <w:rFonts w:ascii="Arial" w:hAnsi="Arial" w:cs="Arial" w:hint="default"/>
      <w:sz w:val="14"/>
      <w:szCs w:val="14"/>
    </w:rPr>
  </w:style>
  <w:style w:type="character" w:customStyle="1" w:styleId="CardsUnderlined">
    <w:name w:val="Cards Underlined"/>
    <w:qFormat/>
    <w:rsid w:val="00B8236E"/>
    <w:rPr>
      <w:rFonts w:ascii="Helvetica" w:hAnsi="Helvetica" w:cs="Helvetica" w:hint="default"/>
      <w:sz w:val="22"/>
      <w:szCs w:val="24"/>
      <w:u w:val="thick"/>
    </w:rPr>
  </w:style>
  <w:style w:type="character" w:customStyle="1" w:styleId="titles">
    <w:name w:val="titles"/>
    <w:rsid w:val="00B8236E"/>
  </w:style>
  <w:style w:type="character" w:customStyle="1" w:styleId="articletext0">
    <w:name w:val="article_text"/>
    <w:rsid w:val="00B8236E"/>
  </w:style>
  <w:style w:type="character" w:customStyle="1" w:styleId="contentauthor">
    <w:name w:val="contentauthor"/>
    <w:rsid w:val="00B8236E"/>
  </w:style>
  <w:style w:type="character" w:customStyle="1" w:styleId="subarticleheader">
    <w:name w:val="subarticleheader"/>
    <w:rsid w:val="00B8236E"/>
  </w:style>
  <w:style w:type="character" w:customStyle="1" w:styleId="spelle">
    <w:name w:val="spelle"/>
    <w:rsid w:val="00B8236E"/>
  </w:style>
  <w:style w:type="character" w:customStyle="1" w:styleId="grame">
    <w:name w:val="grame"/>
    <w:rsid w:val="00B8236E"/>
  </w:style>
  <w:style w:type="character" w:customStyle="1" w:styleId="newstitle1">
    <w:name w:val="newstitle1"/>
    <w:rsid w:val="00B8236E"/>
  </w:style>
  <w:style w:type="character" w:customStyle="1" w:styleId="copy">
    <w:name w:val="copy"/>
    <w:rsid w:val="00B8236E"/>
  </w:style>
  <w:style w:type="character" w:customStyle="1" w:styleId="topheadline">
    <w:name w:val="topheadline"/>
    <w:rsid w:val="00B8236E"/>
  </w:style>
  <w:style w:type="character" w:customStyle="1" w:styleId="Stylereduce27pt">
    <w:name w:val="Style reduce2 + 7 pt"/>
    <w:rsid w:val="00B8236E"/>
    <w:rPr>
      <w:rFonts w:ascii="Times New Roman" w:hAnsi="Times New Roman" w:cs="Arial" w:hint="default"/>
      <w:color w:val="000000"/>
      <w:sz w:val="14"/>
      <w:szCs w:val="22"/>
    </w:rPr>
  </w:style>
  <w:style w:type="character" w:customStyle="1" w:styleId="srtitle">
    <w:name w:val="srtitle"/>
    <w:rsid w:val="00B8236E"/>
  </w:style>
  <w:style w:type="character" w:customStyle="1" w:styleId="st1">
    <w:name w:val="st1"/>
    <w:rsid w:val="00B8236E"/>
  </w:style>
  <w:style w:type="character" w:customStyle="1" w:styleId="StyleStyleGaramond">
    <w:name w:val="Style Style Garamond +"/>
    <w:rsid w:val="00B8236E"/>
    <w:rPr>
      <w:rFonts w:ascii="Garamond" w:hAnsi="Garamond" w:cs="Times New Roman" w:hint="default"/>
      <w:sz w:val="20"/>
    </w:rPr>
  </w:style>
  <w:style w:type="character" w:customStyle="1" w:styleId="quotechar0">
    <w:name w:val="quotechar"/>
    <w:rsid w:val="00B8236E"/>
  </w:style>
  <w:style w:type="character" w:customStyle="1" w:styleId="boldunderline0">
    <w:name w:val="boldunderline"/>
    <w:rsid w:val="00B8236E"/>
  </w:style>
  <w:style w:type="character" w:customStyle="1" w:styleId="A8">
    <w:name w:val="A8"/>
    <w:rsid w:val="00B8236E"/>
    <w:rPr>
      <w:rFonts w:ascii="Scala" w:hAnsi="Scala" w:cs="Scala" w:hint="default"/>
      <w:color w:val="000000"/>
      <w:sz w:val="15"/>
      <w:szCs w:val="15"/>
    </w:rPr>
  </w:style>
  <w:style w:type="character" w:customStyle="1" w:styleId="A0">
    <w:name w:val="A0"/>
    <w:rsid w:val="00B8236E"/>
    <w:rPr>
      <w:rFonts w:ascii="Scala" w:hAnsi="Scala" w:cs="Scala" w:hint="default"/>
      <w:color w:val="000000"/>
      <w:sz w:val="16"/>
      <w:szCs w:val="16"/>
    </w:rPr>
  </w:style>
  <w:style w:type="character" w:customStyle="1" w:styleId="Date11">
    <w:name w:val="Date11"/>
    <w:rsid w:val="00B8236E"/>
  </w:style>
  <w:style w:type="character" w:customStyle="1" w:styleId="Boxout">
    <w:name w:val="Box out"/>
    <w:uiPriority w:val="1"/>
    <w:qFormat/>
    <w:rsid w:val="00B8236E"/>
    <w:rPr>
      <w:rFonts w:ascii="Tahoma" w:hAnsi="Tahoma" w:cs="Tahoma" w:hint="default"/>
      <w:b/>
      <w:bCs w:val="0"/>
      <w:sz w:val="20"/>
      <w:u w:val="single"/>
      <w:bdr w:val="none" w:sz="0" w:space="0" w:color="auto" w:frame="1"/>
      <w:shd w:val="clear" w:color="auto" w:fill="A9E8F5"/>
    </w:rPr>
  </w:style>
  <w:style w:type="character" w:customStyle="1" w:styleId="metad">
    <w:name w:val="metad"/>
    <w:rsid w:val="00B8236E"/>
  </w:style>
  <w:style w:type="character" w:customStyle="1" w:styleId="sifr-alternate">
    <w:name w:val="sifr-alternate"/>
    <w:rsid w:val="00B8236E"/>
  </w:style>
  <w:style w:type="character" w:customStyle="1" w:styleId="justify1">
    <w:name w:val="justify1"/>
    <w:rsid w:val="00B8236E"/>
  </w:style>
  <w:style w:type="character" w:customStyle="1" w:styleId="artbody1">
    <w:name w:val="art_body1"/>
    <w:rsid w:val="00B8236E"/>
    <w:rPr>
      <w:rFonts w:ascii="Arial" w:hAnsi="Arial" w:cs="Arial" w:hint="default"/>
    </w:rPr>
  </w:style>
  <w:style w:type="character" w:customStyle="1" w:styleId="A1">
    <w:name w:val="A1"/>
    <w:uiPriority w:val="99"/>
    <w:rsid w:val="00B8236E"/>
    <w:rPr>
      <w:rFonts w:ascii="Book Antiqua" w:hAnsi="Book Antiqua" w:cs="Book Antiqua" w:hint="default"/>
      <w:color w:val="221E1F"/>
      <w:sz w:val="22"/>
      <w:szCs w:val="22"/>
    </w:rPr>
  </w:style>
  <w:style w:type="character" w:customStyle="1" w:styleId="reality">
    <w:name w:val="reality"/>
    <w:rsid w:val="00B8236E"/>
  </w:style>
  <w:style w:type="character" w:customStyle="1" w:styleId="text2">
    <w:name w:val="text2"/>
    <w:rsid w:val="00B8236E"/>
  </w:style>
  <w:style w:type="character" w:customStyle="1" w:styleId="StyleUnderlineChar2CharChar11pt">
    <w:name w:val="Style Underline Char2 Char Char + 11 pt"/>
    <w:rsid w:val="00B8236E"/>
    <w:rPr>
      <w:rFonts w:ascii="Times New Roman" w:hAnsi="Times New Roman" w:cs="Times New Roman" w:hint="default"/>
      <w:sz w:val="20"/>
      <w:u w:val="single"/>
    </w:rPr>
  </w:style>
  <w:style w:type="character" w:customStyle="1" w:styleId="StyleStyleBoldUnderline11pt">
    <w:name w:val="Style Style Bold Underline + 11 pt"/>
    <w:rsid w:val="00B8236E"/>
    <w:rPr>
      <w:b/>
      <w:bCs/>
      <w:sz w:val="20"/>
      <w:u w:val="single"/>
    </w:rPr>
  </w:style>
  <w:style w:type="character" w:customStyle="1" w:styleId="articlehead2">
    <w:name w:val="articlehead2"/>
    <w:rsid w:val="00B8236E"/>
  </w:style>
  <w:style w:type="character" w:customStyle="1" w:styleId="pronset">
    <w:name w:val="pronset"/>
    <w:rsid w:val="00B8236E"/>
  </w:style>
  <w:style w:type="character" w:customStyle="1" w:styleId="prondelim">
    <w:name w:val="prondelim"/>
    <w:rsid w:val="00B8236E"/>
  </w:style>
  <w:style w:type="character" w:customStyle="1" w:styleId="prontoggle">
    <w:name w:val="pron_toggle"/>
    <w:rsid w:val="00B8236E"/>
  </w:style>
  <w:style w:type="character" w:customStyle="1" w:styleId="boldface">
    <w:name w:val="boldface"/>
    <w:rsid w:val="00B8236E"/>
  </w:style>
  <w:style w:type="character" w:customStyle="1" w:styleId="secondary-bf">
    <w:name w:val="secondary-bf"/>
    <w:rsid w:val="00B8236E"/>
  </w:style>
  <w:style w:type="table" w:styleId="ColorfulGrid-Accent1">
    <w:name w:val="Colorful Grid Accent 1"/>
    <w:basedOn w:val="TableNormal"/>
    <w:link w:val="ColorfulGrid-Accent1Char"/>
    <w:uiPriority w:val="29"/>
    <w:unhideWhenUsed/>
    <w:rsid w:val="00B8236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8236E"/>
    <w:rPr>
      <w:rFonts w:ascii="Times New Roman" w:hAnsi="Times New Roman" w:cs="Times New Roman" w:hint="default"/>
      <w:iCs/>
      <w:color w:val="000000"/>
      <w:sz w:val="16"/>
    </w:rPr>
  </w:style>
  <w:style w:type="character" w:customStyle="1" w:styleId="Boxout0">
    <w:name w:val="Boxout"/>
    <w:uiPriority w:val="1"/>
    <w:qFormat/>
    <w:rsid w:val="00B8236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8236E"/>
  </w:style>
  <w:style w:type="character" w:customStyle="1" w:styleId="pg">
    <w:name w:val="pg"/>
    <w:rsid w:val="00B8236E"/>
  </w:style>
  <w:style w:type="character" w:customStyle="1" w:styleId="detailtitle">
    <w:name w:val="detailtitle"/>
    <w:rsid w:val="00B8236E"/>
  </w:style>
  <w:style w:type="character" w:customStyle="1" w:styleId="storydate">
    <w:name w:val="storydate"/>
    <w:rsid w:val="00B8236E"/>
  </w:style>
  <w:style w:type="character" w:customStyle="1" w:styleId="preloadwrap">
    <w:name w:val="preloadwrap"/>
    <w:rsid w:val="00B8236E"/>
  </w:style>
  <w:style w:type="character" w:customStyle="1" w:styleId="creditwrap">
    <w:name w:val="creditwrap"/>
    <w:rsid w:val="00B8236E"/>
  </w:style>
  <w:style w:type="character" w:customStyle="1" w:styleId="DefaultChar1">
    <w:name w:val="Default Char1"/>
    <w:rsid w:val="00B8236E"/>
    <w:rPr>
      <w:noProof w:val="0"/>
      <w:color w:val="000000"/>
      <w:lang w:val="en-US" w:eastAsia="en-US" w:bidi="ar-SA"/>
    </w:rPr>
  </w:style>
  <w:style w:type="character" w:customStyle="1" w:styleId="textunderlineChar0">
    <w:name w:val="text underline Char"/>
    <w:rsid w:val="00B8236E"/>
    <w:rPr>
      <w:sz w:val="24"/>
      <w:szCs w:val="22"/>
      <w:u w:val="thick"/>
      <w:lang w:val="en-US" w:eastAsia="en-US" w:bidi="ar-SA"/>
    </w:rPr>
  </w:style>
  <w:style w:type="character" w:customStyle="1" w:styleId="BoldChar">
    <w:name w:val="Bold Char"/>
    <w:rsid w:val="00B8236E"/>
    <w:rPr>
      <w:rFonts w:ascii="Times New Roman" w:eastAsia="Times New Roman" w:hAnsi="Times New Roman" w:cs="Times New Roman" w:hint="default"/>
      <w:b/>
      <w:bCs w:val="0"/>
      <w:szCs w:val="24"/>
    </w:rPr>
  </w:style>
  <w:style w:type="character" w:customStyle="1" w:styleId="pmterms31">
    <w:name w:val="pmterms31"/>
    <w:rsid w:val="00B8236E"/>
    <w:rPr>
      <w:b/>
      <w:bCs/>
      <w:i w:val="0"/>
      <w:iCs w:val="0"/>
      <w:color w:val="000000"/>
    </w:rPr>
  </w:style>
  <w:style w:type="character" w:customStyle="1" w:styleId="copyrightdescription">
    <w:name w:val="copyrightdescription"/>
    <w:rsid w:val="00B8236E"/>
  </w:style>
  <w:style w:type="character" w:customStyle="1" w:styleId="ft01">
    <w:name w:val="ft01"/>
    <w:rsid w:val="00B8236E"/>
    <w:rPr>
      <w:rFonts w:ascii="Times" w:hAnsi="Times" w:cs="Times" w:hint="default"/>
      <w:color w:val="000000"/>
      <w:sz w:val="14"/>
      <w:szCs w:val="14"/>
    </w:rPr>
  </w:style>
  <w:style w:type="character" w:customStyle="1" w:styleId="ft11">
    <w:name w:val="ft11"/>
    <w:rsid w:val="00B8236E"/>
    <w:rPr>
      <w:rFonts w:ascii="Times" w:hAnsi="Times" w:cs="Times" w:hint="default"/>
      <w:color w:val="000000"/>
      <w:sz w:val="17"/>
      <w:szCs w:val="17"/>
    </w:rPr>
  </w:style>
  <w:style w:type="character" w:customStyle="1" w:styleId="ft21">
    <w:name w:val="ft21"/>
    <w:rsid w:val="00B8236E"/>
    <w:rPr>
      <w:rFonts w:ascii="Times" w:hAnsi="Times" w:cs="Times" w:hint="default"/>
      <w:color w:val="000000"/>
      <w:sz w:val="15"/>
      <w:szCs w:val="15"/>
    </w:rPr>
  </w:style>
  <w:style w:type="character" w:customStyle="1" w:styleId="ft31">
    <w:name w:val="ft31"/>
    <w:rsid w:val="00B8236E"/>
    <w:rPr>
      <w:rFonts w:ascii="Times" w:hAnsi="Times" w:cs="Times" w:hint="default"/>
      <w:color w:val="000000"/>
      <w:sz w:val="15"/>
      <w:szCs w:val="15"/>
    </w:rPr>
  </w:style>
  <w:style w:type="character" w:customStyle="1" w:styleId="dquo">
    <w:name w:val="dquo"/>
    <w:rsid w:val="00B8236E"/>
  </w:style>
  <w:style w:type="character" w:customStyle="1" w:styleId="caps2">
    <w:name w:val="caps2"/>
    <w:rsid w:val="00B8236E"/>
  </w:style>
  <w:style w:type="character" w:customStyle="1" w:styleId="CardsFont12ptCharCharCharChar">
    <w:name w:val="Cards + Font: 12 pt Char Char Char Char"/>
    <w:rsid w:val="00B8236E"/>
    <w:rPr>
      <w:sz w:val="24"/>
      <w:szCs w:val="24"/>
      <w:u w:val="thick"/>
      <w:lang w:val="en-US" w:eastAsia="en-US" w:bidi="ar-SA"/>
    </w:rPr>
  </w:style>
  <w:style w:type="character" w:customStyle="1" w:styleId="ccs">
    <w:name w:val="c cs"/>
    <w:rsid w:val="00B8236E"/>
  </w:style>
  <w:style w:type="character" w:customStyle="1" w:styleId="UnderlinedEvChar">
    <w:name w:val="Underlined Ev Char"/>
    <w:link w:val="UnderlinedEv"/>
    <w:rsid w:val="00B8236E"/>
    <w:rPr>
      <w:rFonts w:ascii="Times New Roman" w:eastAsia="Times New Roman" w:hAnsi="Times New Roman" w:cs="Times New Roman"/>
      <w:u w:val="single"/>
    </w:rPr>
  </w:style>
  <w:style w:type="character" w:customStyle="1" w:styleId="dropshadow">
    <w:name w:val="dropshadow"/>
    <w:rsid w:val="00B8236E"/>
  </w:style>
  <w:style w:type="character" w:customStyle="1" w:styleId="d05ws">
    <w:name w:val="d05ws"/>
    <w:rsid w:val="00B8236E"/>
  </w:style>
  <w:style w:type="character" w:customStyle="1" w:styleId="rzibod">
    <w:name w:val="rzibod"/>
    <w:rsid w:val="00B8236E"/>
  </w:style>
  <w:style w:type="character" w:customStyle="1" w:styleId="StyleBold1">
    <w:name w:val="Style Bold1"/>
    <w:rsid w:val="00B8236E"/>
    <w:rPr>
      <w:rFonts w:ascii="Georgia" w:hAnsi="Georgia" w:hint="default"/>
      <w:b/>
      <w:bCs/>
      <w:sz w:val="22"/>
    </w:rPr>
  </w:style>
  <w:style w:type="character" w:customStyle="1" w:styleId="headertext">
    <w:name w:val="headertext"/>
    <w:rsid w:val="00B8236E"/>
  </w:style>
  <w:style w:type="character" w:customStyle="1" w:styleId="endnote-reference">
    <w:name w:val="endnote-reference"/>
    <w:rsid w:val="00B8236E"/>
  </w:style>
  <w:style w:type="character" w:customStyle="1" w:styleId="officialsname">
    <w:name w:val="official_s_name"/>
    <w:rsid w:val="00B8236E"/>
  </w:style>
  <w:style w:type="character" w:customStyle="1" w:styleId="audience">
    <w:name w:val="audience"/>
    <w:rsid w:val="00B8236E"/>
  </w:style>
  <w:style w:type="character" w:customStyle="1" w:styleId="A7">
    <w:name w:val="A7"/>
    <w:rsid w:val="00B8236E"/>
    <w:rPr>
      <w:rFonts w:ascii="Myriad Pro" w:hAnsi="Myriad Pro" w:cs="Myriad Pro" w:hint="default"/>
      <w:color w:val="0066B1"/>
      <w:sz w:val="22"/>
      <w:szCs w:val="22"/>
    </w:rPr>
  </w:style>
  <w:style w:type="character" w:customStyle="1" w:styleId="normalchar">
    <w:name w:val="normal__char"/>
    <w:rsid w:val="00B8236E"/>
  </w:style>
  <w:style w:type="character" w:customStyle="1" w:styleId="hyperlink002cheading0020100200028block0020title0029char">
    <w:name w:val="hyperlink_002cheading_00201_0020_0028block_0020title_0029__char"/>
    <w:rsid w:val="00B8236E"/>
  </w:style>
  <w:style w:type="character" w:customStyle="1" w:styleId="underline002cstyle0020bold0020underlinechar">
    <w:name w:val="underline_002cstyle_0020bold_0020underline__char"/>
    <w:rsid w:val="00B8236E"/>
  </w:style>
  <w:style w:type="character" w:customStyle="1" w:styleId="copyboldblack">
    <w:name w:val="copyboldblack"/>
    <w:rsid w:val="00B8236E"/>
  </w:style>
  <w:style w:type="character" w:customStyle="1" w:styleId="copybold">
    <w:name w:val="copybold"/>
    <w:rsid w:val="00B8236E"/>
  </w:style>
  <w:style w:type="character" w:customStyle="1" w:styleId="author-date0">
    <w:name w:val="author-date"/>
    <w:rsid w:val="00B8236E"/>
  </w:style>
  <w:style w:type="character" w:customStyle="1" w:styleId="hidden">
    <w:name w:val="hidden"/>
    <w:uiPriority w:val="99"/>
    <w:rsid w:val="00B8236E"/>
  </w:style>
  <w:style w:type="character" w:customStyle="1" w:styleId="articlebegin">
    <w:name w:val="articlebegin"/>
    <w:rsid w:val="00B8236E"/>
  </w:style>
  <w:style w:type="character" w:customStyle="1" w:styleId="mediaoverlay">
    <w:name w:val="mediaoverlay"/>
    <w:rsid w:val="00B8236E"/>
  </w:style>
  <w:style w:type="character" w:customStyle="1" w:styleId="blogcaption">
    <w:name w:val="blog_caption"/>
    <w:rsid w:val="00B8236E"/>
  </w:style>
  <w:style w:type="character" w:customStyle="1" w:styleId="commnet-abuzz">
    <w:name w:val="commnet-abuzz"/>
    <w:rsid w:val="00B8236E"/>
  </w:style>
  <w:style w:type="character" w:customStyle="1" w:styleId="fbconnectbuttontext">
    <w:name w:val="fbconnectbutton_text"/>
    <w:rsid w:val="00B8236E"/>
  </w:style>
  <w:style w:type="character" w:customStyle="1" w:styleId="fbsharecountinner">
    <w:name w:val="fb_share_count_inner"/>
    <w:rsid w:val="00B8236E"/>
  </w:style>
  <w:style w:type="character" w:customStyle="1" w:styleId="stbuttontext">
    <w:name w:val="stbuttontext"/>
    <w:rsid w:val="00B8236E"/>
  </w:style>
  <w:style w:type="character" w:customStyle="1" w:styleId="pubdate">
    <w:name w:val="pubdate"/>
    <w:rsid w:val="00B8236E"/>
  </w:style>
  <w:style w:type="character" w:customStyle="1" w:styleId="grey">
    <w:name w:val="grey"/>
    <w:rsid w:val="00B8236E"/>
  </w:style>
  <w:style w:type="character" w:customStyle="1" w:styleId="postdate">
    <w:name w:val="post_date"/>
    <w:rsid w:val="00B8236E"/>
  </w:style>
  <w:style w:type="character" w:customStyle="1" w:styleId="bdx">
    <w:name w:val="bdx"/>
    <w:rsid w:val="00B8236E"/>
  </w:style>
  <w:style w:type="character" w:customStyle="1" w:styleId="bdl">
    <w:name w:val="bdl"/>
    <w:rsid w:val="00B8236E"/>
  </w:style>
  <w:style w:type="character" w:customStyle="1" w:styleId="breadcrumbitemcurrent">
    <w:name w:val="breadcrumbitemcurrent"/>
    <w:rsid w:val="00B8236E"/>
  </w:style>
  <w:style w:type="character" w:customStyle="1" w:styleId="bbl">
    <w:name w:val="bbl"/>
    <w:rsid w:val="00B8236E"/>
  </w:style>
  <w:style w:type="character" w:customStyle="1" w:styleId="Date2">
    <w:name w:val="Date2"/>
    <w:rsid w:val="00B8236E"/>
  </w:style>
  <w:style w:type="character" w:customStyle="1" w:styleId="company">
    <w:name w:val="company"/>
    <w:rsid w:val="00B8236E"/>
  </w:style>
  <w:style w:type="character" w:customStyle="1" w:styleId="itxtnewhookspan">
    <w:name w:val="itxtnewhookspan"/>
    <w:rsid w:val="00B8236E"/>
  </w:style>
  <w:style w:type="character" w:customStyle="1" w:styleId="gstxthlt">
    <w:name w:val="gstxt_hlt"/>
    <w:rsid w:val="00B8236E"/>
  </w:style>
  <w:style w:type="character" w:customStyle="1" w:styleId="SubtleEmphasis1">
    <w:name w:val="Subtle Emphasis1"/>
    <w:uiPriority w:val="19"/>
    <w:qFormat/>
    <w:rsid w:val="00B8236E"/>
    <w:rPr>
      <w:rFonts w:ascii="Times New Roman" w:hAnsi="Times New Roman" w:cs="Times New Roman" w:hint="default"/>
      <w:b/>
      <w:bCs w:val="0"/>
      <w:iCs/>
      <w:color w:val="auto"/>
      <w:sz w:val="22"/>
    </w:rPr>
  </w:style>
  <w:style w:type="character" w:customStyle="1" w:styleId="StyleBoldRed">
    <w:name w:val="Style Bold Red"/>
    <w:rsid w:val="00B8236E"/>
    <w:rPr>
      <w:b/>
      <w:bCs/>
      <w:color w:val="auto"/>
    </w:rPr>
  </w:style>
  <w:style w:type="character" w:customStyle="1" w:styleId="StyleTimesNewRoman8pt">
    <w:name w:val="Style Times New Roman 8 pt"/>
    <w:rsid w:val="00B8236E"/>
    <w:rPr>
      <w:rFonts w:ascii="Georgia" w:hAnsi="Georgia" w:hint="default"/>
      <w:sz w:val="16"/>
    </w:rPr>
  </w:style>
  <w:style w:type="character" w:customStyle="1" w:styleId="StyleStyle7pt8pt">
    <w:name w:val="Style Style 7 pt + 8 pt"/>
    <w:rsid w:val="00B8236E"/>
    <w:rPr>
      <w:sz w:val="16"/>
    </w:rPr>
  </w:style>
  <w:style w:type="character" w:customStyle="1" w:styleId="StyleStyleThickunderlineBold1">
    <w:name w:val="Style Style Thick underline + Bold1"/>
    <w:rsid w:val="00B8236E"/>
    <w:rPr>
      <w:b/>
      <w:bCs/>
      <w:u w:val="thick"/>
    </w:rPr>
  </w:style>
  <w:style w:type="character" w:customStyle="1" w:styleId="StyleUnderline2">
    <w:name w:val="Style Underline2"/>
    <w:rsid w:val="00B8236E"/>
    <w:rPr>
      <w:u w:val="single"/>
    </w:rPr>
  </w:style>
  <w:style w:type="character" w:customStyle="1" w:styleId="ShrinkText">
    <w:name w:val="Shrink Text"/>
    <w:rsid w:val="00B8236E"/>
    <w:rPr>
      <w:sz w:val="16"/>
    </w:rPr>
  </w:style>
  <w:style w:type="character" w:customStyle="1" w:styleId="goldbldtext">
    <w:name w:val="goldbldtext"/>
    <w:rsid w:val="00B8236E"/>
  </w:style>
  <w:style w:type="character" w:customStyle="1" w:styleId="cardshighlight0">
    <w:name w:val="cardshighlight"/>
    <w:rsid w:val="00B8236E"/>
  </w:style>
  <w:style w:type="character" w:customStyle="1" w:styleId="cardsfont12pt1">
    <w:name w:val="cardsfont12pt"/>
    <w:rsid w:val="00B8236E"/>
  </w:style>
  <w:style w:type="character" w:customStyle="1" w:styleId="ft1">
    <w:name w:val="ft1"/>
    <w:rsid w:val="00B8236E"/>
  </w:style>
  <w:style w:type="character" w:customStyle="1" w:styleId="ft6">
    <w:name w:val="ft6"/>
    <w:rsid w:val="00B8236E"/>
  </w:style>
  <w:style w:type="character" w:customStyle="1" w:styleId="kicker">
    <w:name w:val="kicker"/>
    <w:rsid w:val="00B8236E"/>
  </w:style>
  <w:style w:type="character" w:customStyle="1" w:styleId="backcontent">
    <w:name w:val="backcontent"/>
    <w:rsid w:val="00B8236E"/>
  </w:style>
  <w:style w:type="character" w:customStyle="1" w:styleId="daystmp">
    <w:name w:val="daystmp"/>
    <w:rsid w:val="00B8236E"/>
  </w:style>
  <w:style w:type="character" w:customStyle="1" w:styleId="cardsfont12ptchar">
    <w:name w:val="cardsfont12ptchar"/>
    <w:rsid w:val="00B8236E"/>
  </w:style>
  <w:style w:type="character" w:customStyle="1" w:styleId="gal">
    <w:name w:val="gal"/>
    <w:rsid w:val="00B8236E"/>
  </w:style>
  <w:style w:type="character" w:customStyle="1" w:styleId="submitted">
    <w:name w:val="submitted"/>
    <w:rsid w:val="00B8236E"/>
  </w:style>
  <w:style w:type="character" w:customStyle="1" w:styleId="imagedateline">
    <w:name w:val="image_dateline"/>
    <w:rsid w:val="00B8236E"/>
  </w:style>
  <w:style w:type="character" w:customStyle="1" w:styleId="authordatecharchar">
    <w:name w:val="authordatecharchar"/>
    <w:rsid w:val="00B8236E"/>
  </w:style>
  <w:style w:type="character" w:customStyle="1" w:styleId="style1char0">
    <w:name w:val="style1char"/>
    <w:rsid w:val="00B8236E"/>
  </w:style>
  <w:style w:type="character" w:customStyle="1" w:styleId="tagcharchar0">
    <w:name w:val="tagcharchar"/>
    <w:rsid w:val="00B8236E"/>
  </w:style>
  <w:style w:type="character" w:customStyle="1" w:styleId="underlinedcharchar2">
    <w:name w:val="underlinedcharchar"/>
    <w:rsid w:val="00B8236E"/>
  </w:style>
  <w:style w:type="character" w:customStyle="1" w:styleId="BoxedChar">
    <w:name w:val="Boxed Char"/>
    <w:rsid w:val="00B8236E"/>
    <w:rPr>
      <w:rFonts w:ascii="Arial Narrow" w:hAnsi="Arial Narrow" w:hint="default"/>
      <w:b/>
      <w:bCs w:val="0"/>
      <w:sz w:val="18"/>
      <w:bdr w:val="single" w:sz="6" w:space="0" w:color="auto" w:frame="1"/>
    </w:rPr>
  </w:style>
  <w:style w:type="character" w:customStyle="1" w:styleId="Style11ptUnderline2">
    <w:name w:val="Style 11 pt Underline2"/>
    <w:rsid w:val="00B8236E"/>
    <w:rPr>
      <w:sz w:val="20"/>
      <w:u w:val="single"/>
    </w:rPr>
  </w:style>
  <w:style w:type="character" w:customStyle="1" w:styleId="Style11ptBoldUnderline2">
    <w:name w:val="Style 11 pt Bold Underline2"/>
    <w:rsid w:val="00B8236E"/>
    <w:rPr>
      <w:b/>
      <w:bCs/>
      <w:sz w:val="20"/>
      <w:u w:val="single"/>
    </w:rPr>
  </w:style>
  <w:style w:type="character" w:customStyle="1" w:styleId="nw">
    <w:name w:val="nw"/>
    <w:rsid w:val="00B8236E"/>
  </w:style>
  <w:style w:type="character" w:customStyle="1" w:styleId="Styleunderline11ptBoldBorderSinglesolidlineAuto">
    <w:name w:val="Style underline + 11 pt Bold Border: : (Single solid line Auto ..."/>
    <w:rsid w:val="00B8236E"/>
    <w:rPr>
      <w:b/>
      <w:bCs/>
      <w:sz w:val="20"/>
      <w:u w:val="single"/>
      <w:bdr w:val="single" w:sz="4" w:space="0" w:color="auto" w:frame="1"/>
    </w:rPr>
  </w:style>
  <w:style w:type="character" w:customStyle="1" w:styleId="cardCharCharChar1">
    <w:name w:val="card Char Char Char1"/>
    <w:rsid w:val="00B8236E"/>
    <w:rPr>
      <w:lang w:val="en-US" w:eastAsia="en-US" w:bidi="ar-SA"/>
    </w:rPr>
  </w:style>
  <w:style w:type="character" w:customStyle="1" w:styleId="authors1">
    <w:name w:val="authors1"/>
    <w:rsid w:val="00B8236E"/>
    <w:rPr>
      <w:rFonts w:ascii="Verdana" w:hAnsi="Verdana" w:hint="default"/>
      <w:b/>
      <w:bCs/>
      <w:color w:val="006699"/>
      <w:sz w:val="20"/>
      <w:szCs w:val="20"/>
    </w:rPr>
  </w:style>
  <w:style w:type="character" w:customStyle="1" w:styleId="headlinesectionlarge">
    <w:name w:val="headline_section_large"/>
    <w:rsid w:val="00B8236E"/>
  </w:style>
  <w:style w:type="character" w:customStyle="1" w:styleId="Styleunderline11ptBlack">
    <w:name w:val="Style underline + 11 pt Black"/>
    <w:rsid w:val="00B8236E"/>
    <w:rPr>
      <w:color w:val="000000"/>
      <w:sz w:val="20"/>
      <w:u w:val="single"/>
    </w:rPr>
  </w:style>
  <w:style w:type="character" w:customStyle="1" w:styleId="Styleunderline11ptBoldBlack">
    <w:name w:val="Style underline + 11 pt Bold Black"/>
    <w:rsid w:val="00B8236E"/>
    <w:rPr>
      <w:b/>
      <w:bCs/>
      <w:color w:val="000000"/>
      <w:sz w:val="20"/>
      <w:u w:val="single"/>
    </w:rPr>
  </w:style>
  <w:style w:type="character" w:customStyle="1" w:styleId="Style11ptBoldBlackUnderline">
    <w:name w:val="Style 11 pt Bold Black Underline"/>
    <w:rsid w:val="00B8236E"/>
    <w:rPr>
      <w:b/>
      <w:bCs/>
      <w:color w:val="000000"/>
      <w:sz w:val="20"/>
      <w:u w:val="single"/>
    </w:rPr>
  </w:style>
  <w:style w:type="character" w:customStyle="1" w:styleId="Style11ptBoldBlackUnderlineBorderSinglesolidline">
    <w:name w:val="Style 11 pt Bold Black Underline Border: : (Single solid line ..."/>
    <w:rsid w:val="00B8236E"/>
    <w:rPr>
      <w:b/>
      <w:bCs/>
      <w:color w:val="000000"/>
      <w:sz w:val="20"/>
      <w:u w:val="single"/>
      <w:bdr w:val="single" w:sz="4" w:space="0" w:color="auto" w:frame="1"/>
    </w:rPr>
  </w:style>
  <w:style w:type="character" w:customStyle="1" w:styleId="StyleLatinMeridien-Italic11ptItalicUnderline">
    <w:name w:val="Style (Latin) Meridien-Italic 11 pt Italic Underline"/>
    <w:rsid w:val="00B8236E"/>
    <w:rPr>
      <w:rFonts w:ascii="Meridien-Italic" w:hAnsi="Meridien-Italic" w:hint="default"/>
      <w:i/>
      <w:iCs/>
      <w:sz w:val="20"/>
      <w:u w:val="single"/>
    </w:rPr>
  </w:style>
  <w:style w:type="character" w:customStyle="1" w:styleId="Citation-AuthorDate">
    <w:name w:val="Citation - Author/Date"/>
    <w:rsid w:val="00B8236E"/>
    <w:rPr>
      <w:b/>
      <w:bCs w:val="0"/>
      <w:smallCaps/>
      <w:sz w:val="24"/>
      <w:u w:val="single"/>
    </w:rPr>
  </w:style>
  <w:style w:type="character" w:customStyle="1" w:styleId="underlinestylechar0">
    <w:name w:val="underlinestylechar"/>
    <w:rsid w:val="00B8236E"/>
  </w:style>
  <w:style w:type="character" w:customStyle="1" w:styleId="DottedUnderline0">
    <w:name w:val="Dotted Underline"/>
    <w:rsid w:val="00B8236E"/>
    <w:rPr>
      <w:rFonts w:ascii="Times New Roman" w:hAnsi="Times New Roman" w:cs="Times New Roman" w:hint="default"/>
      <w:sz w:val="20"/>
      <w:u w:val="dottedHeavy"/>
    </w:rPr>
  </w:style>
  <w:style w:type="character" w:customStyle="1" w:styleId="titleauthoretc">
    <w:name w:val="titleauthoretc"/>
    <w:rsid w:val="00B8236E"/>
  </w:style>
  <w:style w:type="character" w:customStyle="1" w:styleId="labeltext">
    <w:name w:val="labeltext"/>
    <w:rsid w:val="00B8236E"/>
  </w:style>
  <w:style w:type="character" w:customStyle="1" w:styleId="viewlink">
    <w:name w:val="viewlink"/>
    <w:rsid w:val="00B8236E"/>
  </w:style>
  <w:style w:type="character" w:customStyle="1" w:styleId="share">
    <w:name w:val="share"/>
    <w:rsid w:val="00B8236E"/>
  </w:style>
  <w:style w:type="character" w:customStyle="1" w:styleId="inlinkchart">
    <w:name w:val="inlink_chart"/>
    <w:rsid w:val="00B8236E"/>
  </w:style>
  <w:style w:type="character" w:customStyle="1" w:styleId="underLight">
    <w:name w:val="underLight"/>
    <w:uiPriority w:val="1"/>
    <w:qFormat/>
    <w:rsid w:val="00B823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8236E"/>
  </w:style>
  <w:style w:type="character" w:customStyle="1" w:styleId="author-rss">
    <w:name w:val="author-rss"/>
    <w:rsid w:val="00B8236E"/>
  </w:style>
  <w:style w:type="character" w:customStyle="1" w:styleId="fbsharecountwrapper">
    <w:name w:val="fb_share_count_wrapper"/>
    <w:rsid w:val="00B8236E"/>
  </w:style>
  <w:style w:type="character" w:customStyle="1" w:styleId="fbbuttontext">
    <w:name w:val="fb_button_text"/>
    <w:rsid w:val="00B8236E"/>
  </w:style>
  <w:style w:type="character" w:customStyle="1" w:styleId="hw">
    <w:name w:val="hw"/>
    <w:rsid w:val="00B8236E"/>
  </w:style>
  <w:style w:type="character" w:customStyle="1" w:styleId="linktotop">
    <w:name w:val="linktotop"/>
    <w:rsid w:val="00B8236E"/>
  </w:style>
  <w:style w:type="character" w:customStyle="1" w:styleId="maintextbldleft">
    <w:name w:val="maintextbldleft"/>
    <w:rsid w:val="00B8236E"/>
  </w:style>
  <w:style w:type="character" w:customStyle="1" w:styleId="maintextleft">
    <w:name w:val="maintextleft"/>
    <w:rsid w:val="00B8236E"/>
  </w:style>
  <w:style w:type="character" w:customStyle="1" w:styleId="descriptionstyle1block">
    <w:name w:val="description style1 block"/>
    <w:rsid w:val="00B8236E"/>
  </w:style>
  <w:style w:type="character" w:customStyle="1" w:styleId="gutter-right-1">
    <w:name w:val="gutter-right-1"/>
    <w:basedOn w:val="DefaultParagraphFont"/>
    <w:rsid w:val="00B8236E"/>
  </w:style>
  <w:style w:type="character" w:customStyle="1" w:styleId="ssl3">
    <w:name w:val="ss_l3"/>
    <w:rsid w:val="00B8236E"/>
  </w:style>
  <w:style w:type="character" w:customStyle="1" w:styleId="FontStyle39">
    <w:name w:val="Font Style39"/>
    <w:uiPriority w:val="99"/>
    <w:rsid w:val="00B8236E"/>
    <w:rPr>
      <w:rFonts w:ascii="Constantia" w:hAnsi="Constantia" w:cs="Constantia" w:hint="default"/>
      <w:b/>
      <w:bCs/>
      <w:sz w:val="18"/>
      <w:szCs w:val="18"/>
    </w:rPr>
  </w:style>
  <w:style w:type="character" w:customStyle="1" w:styleId="6">
    <w:name w:val="6"/>
    <w:rsid w:val="00B8236E"/>
    <w:rPr>
      <w:rFonts w:ascii="Arial" w:hAnsi="Arial" w:cs="Arial" w:hint="default"/>
      <w:bCs/>
      <w:sz w:val="20"/>
      <w:u w:val="single"/>
      <w:lang w:val="en-US" w:eastAsia="en-US" w:bidi="ar-SA"/>
    </w:rPr>
  </w:style>
  <w:style w:type="character" w:customStyle="1" w:styleId="Header11">
    <w:name w:val="Header11"/>
    <w:rsid w:val="00B8236E"/>
  </w:style>
  <w:style w:type="character" w:customStyle="1" w:styleId="posa">
    <w:name w:val="pos(a)"/>
    <w:basedOn w:val="DefaultParagraphFont"/>
    <w:rsid w:val="00B8236E"/>
  </w:style>
  <w:style w:type="character" w:customStyle="1" w:styleId="u-hiddeninnarrowenv">
    <w:name w:val="u-hiddeninnarrowenv"/>
    <w:basedOn w:val="DefaultParagraphFont"/>
    <w:rsid w:val="00B8236E"/>
  </w:style>
  <w:style w:type="character" w:customStyle="1" w:styleId="followbutton-bird">
    <w:name w:val="followbutton-bird"/>
    <w:basedOn w:val="DefaultParagraphFont"/>
    <w:rsid w:val="00B8236E"/>
  </w:style>
  <w:style w:type="character" w:customStyle="1" w:styleId="tweetauthor-name">
    <w:name w:val="tweetauthor-name"/>
    <w:basedOn w:val="DefaultParagraphFont"/>
    <w:rsid w:val="00B8236E"/>
  </w:style>
  <w:style w:type="character" w:customStyle="1" w:styleId="tweetauthor-verifiedbadge">
    <w:name w:val="tweetauthor-verifiedbadge"/>
    <w:basedOn w:val="DefaultParagraphFont"/>
    <w:rsid w:val="00B8236E"/>
  </w:style>
  <w:style w:type="character" w:customStyle="1" w:styleId="tweetauthor-screenname">
    <w:name w:val="tweetauthor-screenname"/>
    <w:basedOn w:val="DefaultParagraphFont"/>
    <w:rsid w:val="00B8236E"/>
  </w:style>
  <w:style w:type="character" w:customStyle="1" w:styleId="u-hiddenvisually">
    <w:name w:val="u-hiddenvisually"/>
    <w:basedOn w:val="DefaultParagraphFont"/>
    <w:rsid w:val="00B8236E"/>
  </w:style>
  <w:style w:type="character" w:customStyle="1" w:styleId="tweetaction-stat">
    <w:name w:val="tweetaction-stat"/>
    <w:basedOn w:val="DefaultParagraphFont"/>
    <w:rsid w:val="00B8236E"/>
  </w:style>
  <w:style w:type="character" w:customStyle="1" w:styleId="related">
    <w:name w:val="related"/>
    <w:basedOn w:val="DefaultParagraphFont"/>
    <w:rsid w:val="00B8236E"/>
  </w:style>
  <w:style w:type="character" w:customStyle="1" w:styleId="related-content">
    <w:name w:val="related-content"/>
    <w:basedOn w:val="DefaultParagraphFont"/>
    <w:rsid w:val="00B8236E"/>
  </w:style>
  <w:style w:type="character" w:customStyle="1" w:styleId="name-of-author">
    <w:name w:val="name-of-author"/>
    <w:basedOn w:val="DefaultParagraphFont"/>
    <w:rsid w:val="00B8236E"/>
  </w:style>
  <w:style w:type="character" w:customStyle="1" w:styleId="first-name">
    <w:name w:val="first-name"/>
    <w:basedOn w:val="DefaultParagraphFont"/>
    <w:rsid w:val="00B8236E"/>
  </w:style>
  <w:style w:type="character" w:customStyle="1" w:styleId="last-name">
    <w:name w:val="last-name"/>
    <w:basedOn w:val="DefaultParagraphFont"/>
    <w:rsid w:val="00B8236E"/>
  </w:style>
  <w:style w:type="character" w:customStyle="1" w:styleId="caption10">
    <w:name w:val="caption1"/>
    <w:basedOn w:val="DefaultParagraphFont"/>
    <w:rsid w:val="00B8236E"/>
  </w:style>
  <w:style w:type="character" w:customStyle="1" w:styleId="recirc-text">
    <w:name w:val="&quot;recirc-text”"/>
    <w:basedOn w:val="DefaultParagraphFont"/>
    <w:rsid w:val="00B8236E"/>
  </w:style>
  <w:style w:type="character" w:customStyle="1" w:styleId="video-icon">
    <w:name w:val="video-icon"/>
    <w:basedOn w:val="DefaultParagraphFont"/>
    <w:rsid w:val="00B8236E"/>
  </w:style>
  <w:style w:type="character" w:customStyle="1" w:styleId="powa-shot-play-btn-text">
    <w:name w:val="powa-shot-play-btn-text"/>
    <w:basedOn w:val="DefaultParagraphFont"/>
    <w:rsid w:val="00B8236E"/>
  </w:style>
  <w:style w:type="character" w:customStyle="1" w:styleId="powa-shot-click">
    <w:name w:val="powa-shot-click"/>
    <w:basedOn w:val="DefaultParagraphFont"/>
    <w:rsid w:val="00B8236E"/>
  </w:style>
  <w:style w:type="character" w:customStyle="1" w:styleId="wpv-blurb">
    <w:name w:val="wpv-blurb"/>
    <w:basedOn w:val="DefaultParagraphFont"/>
    <w:rsid w:val="00B8236E"/>
  </w:style>
  <w:style w:type="character" w:customStyle="1" w:styleId="pb-caption">
    <w:name w:val="pb-caption"/>
    <w:basedOn w:val="DefaultParagraphFont"/>
    <w:rsid w:val="00B8236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B8236E"/>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B8236E"/>
    <w:rPr>
      <w:vertAlign w:val="baseline"/>
    </w:rPr>
  </w:style>
  <w:style w:type="character" w:customStyle="1" w:styleId="Heading7Char1">
    <w:name w:val="Heading 7 Char1"/>
    <w:basedOn w:val="DefaultParagraphFont"/>
    <w:semiHidden/>
    <w:rsid w:val="00B8236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B8236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B8236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B8236E"/>
    <w:rPr>
      <w:rFonts w:ascii="Calibri" w:hAnsi="Calibri" w:cs="Calibri"/>
    </w:rPr>
  </w:style>
  <w:style w:type="numbering" w:customStyle="1" w:styleId="NoList2">
    <w:name w:val="No List2"/>
    <w:next w:val="NoList"/>
    <w:uiPriority w:val="99"/>
    <w:semiHidden/>
    <w:unhideWhenUsed/>
    <w:rsid w:val="00B8236E"/>
  </w:style>
  <w:style w:type="numbering" w:customStyle="1" w:styleId="NoList3">
    <w:name w:val="No List3"/>
    <w:next w:val="NoList"/>
    <w:semiHidden/>
    <w:unhideWhenUsed/>
    <w:rsid w:val="00B8236E"/>
  </w:style>
  <w:style w:type="numbering" w:customStyle="1" w:styleId="NoList4">
    <w:name w:val="No List4"/>
    <w:next w:val="NoList"/>
    <w:semiHidden/>
    <w:unhideWhenUsed/>
    <w:rsid w:val="00B8236E"/>
  </w:style>
  <w:style w:type="numbering" w:customStyle="1" w:styleId="NoList5">
    <w:name w:val="No List5"/>
    <w:next w:val="NoList"/>
    <w:semiHidden/>
    <w:unhideWhenUsed/>
    <w:rsid w:val="00B8236E"/>
  </w:style>
  <w:style w:type="paragraph" w:styleId="BlockText">
    <w:name w:val="Block Text"/>
    <w:basedOn w:val="Normal"/>
    <w:rsid w:val="00B8236E"/>
    <w:pPr>
      <w:ind w:left="229" w:right="229"/>
    </w:pPr>
    <w:rPr>
      <w:rFonts w:ascii="Verdana" w:eastAsia="Times New Roman" w:hAnsi="Verdana"/>
      <w:szCs w:val="20"/>
    </w:rPr>
  </w:style>
  <w:style w:type="paragraph" w:styleId="NormalIndent">
    <w:name w:val="Normal Indent"/>
    <w:basedOn w:val="Normal"/>
    <w:rsid w:val="00B8236E"/>
    <w:pPr>
      <w:ind w:left="720"/>
    </w:pPr>
    <w:rPr>
      <w:rFonts w:eastAsia="Times New Roman"/>
      <w:szCs w:val="20"/>
    </w:rPr>
  </w:style>
  <w:style w:type="paragraph" w:styleId="EnvelopeReturn">
    <w:name w:val="envelope return"/>
    <w:basedOn w:val="Normal"/>
    <w:rsid w:val="00B8236E"/>
    <w:rPr>
      <w:rFonts w:eastAsia="Times New Roman"/>
      <w:sz w:val="24"/>
      <w:szCs w:val="20"/>
    </w:rPr>
  </w:style>
  <w:style w:type="paragraph" w:styleId="EnvelopeAddress">
    <w:name w:val="envelope address"/>
    <w:basedOn w:val="Normal"/>
    <w:rsid w:val="00B8236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B8236E"/>
  </w:style>
  <w:style w:type="numbering" w:customStyle="1" w:styleId="NoList7">
    <w:name w:val="No List7"/>
    <w:next w:val="NoList"/>
    <w:semiHidden/>
    <w:unhideWhenUsed/>
    <w:rsid w:val="00B8236E"/>
  </w:style>
  <w:style w:type="paragraph" w:styleId="ListBullet">
    <w:name w:val="List Bullet"/>
    <w:basedOn w:val="Normal"/>
    <w:link w:val="ListBulletChar"/>
    <w:unhideWhenUsed/>
    <w:rsid w:val="00B8236E"/>
    <w:pPr>
      <w:tabs>
        <w:tab w:val="num" w:pos="360"/>
      </w:tabs>
      <w:ind w:left="360" w:hanging="360"/>
      <w:contextualSpacing/>
    </w:pPr>
    <w:rPr>
      <w:rFonts w:eastAsia="Calibri"/>
    </w:rPr>
  </w:style>
  <w:style w:type="table" w:styleId="MediumGrid1">
    <w:name w:val="Medium Grid 1"/>
    <w:basedOn w:val="TableNormal"/>
    <w:uiPriority w:val="67"/>
    <w:rsid w:val="00B8236E"/>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B8236E"/>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B8236E"/>
  </w:style>
  <w:style w:type="numbering" w:customStyle="1" w:styleId="NoList111">
    <w:name w:val="No List111"/>
    <w:next w:val="NoList"/>
    <w:uiPriority w:val="99"/>
    <w:semiHidden/>
    <w:unhideWhenUsed/>
    <w:rsid w:val="00B8236E"/>
  </w:style>
  <w:style w:type="numbering" w:customStyle="1" w:styleId="NoList1111">
    <w:name w:val="No List1111"/>
    <w:next w:val="NoList"/>
    <w:uiPriority w:val="99"/>
    <w:semiHidden/>
    <w:unhideWhenUsed/>
    <w:rsid w:val="00B8236E"/>
  </w:style>
  <w:style w:type="numbering" w:customStyle="1" w:styleId="NoList11111">
    <w:name w:val="No List11111"/>
    <w:next w:val="NoList"/>
    <w:uiPriority w:val="99"/>
    <w:semiHidden/>
    <w:unhideWhenUsed/>
    <w:rsid w:val="00B8236E"/>
  </w:style>
  <w:style w:type="numbering" w:customStyle="1" w:styleId="NoList111111">
    <w:name w:val="No List111111"/>
    <w:next w:val="NoList"/>
    <w:uiPriority w:val="99"/>
    <w:semiHidden/>
    <w:unhideWhenUsed/>
    <w:rsid w:val="00B8236E"/>
  </w:style>
  <w:style w:type="numbering" w:customStyle="1" w:styleId="NoList1111111">
    <w:name w:val="No List1111111"/>
    <w:next w:val="NoList"/>
    <w:uiPriority w:val="99"/>
    <w:semiHidden/>
    <w:unhideWhenUsed/>
    <w:rsid w:val="00B8236E"/>
  </w:style>
  <w:style w:type="numbering" w:customStyle="1" w:styleId="NoList11111111">
    <w:name w:val="No List11111111"/>
    <w:next w:val="NoList"/>
    <w:uiPriority w:val="99"/>
    <w:semiHidden/>
    <w:unhideWhenUsed/>
    <w:rsid w:val="00B8236E"/>
  </w:style>
  <w:style w:type="numbering" w:customStyle="1" w:styleId="NoList111111111">
    <w:name w:val="No List111111111"/>
    <w:next w:val="NoList"/>
    <w:uiPriority w:val="99"/>
    <w:semiHidden/>
    <w:unhideWhenUsed/>
    <w:rsid w:val="00B8236E"/>
  </w:style>
  <w:style w:type="numbering" w:customStyle="1" w:styleId="NoList1111111111">
    <w:name w:val="No List1111111111"/>
    <w:next w:val="NoList"/>
    <w:uiPriority w:val="99"/>
    <w:semiHidden/>
    <w:unhideWhenUsed/>
    <w:rsid w:val="00B8236E"/>
  </w:style>
  <w:style w:type="numbering" w:customStyle="1" w:styleId="NoList11111111111">
    <w:name w:val="No List11111111111"/>
    <w:next w:val="NoList"/>
    <w:uiPriority w:val="99"/>
    <w:semiHidden/>
    <w:unhideWhenUsed/>
    <w:rsid w:val="00B8236E"/>
  </w:style>
  <w:style w:type="numbering" w:customStyle="1" w:styleId="NoList111111111111">
    <w:name w:val="No List111111111111"/>
    <w:next w:val="NoList"/>
    <w:uiPriority w:val="99"/>
    <w:semiHidden/>
    <w:unhideWhenUsed/>
    <w:rsid w:val="00B8236E"/>
  </w:style>
  <w:style w:type="numbering" w:customStyle="1" w:styleId="NoList1111111111111">
    <w:name w:val="No List1111111111111"/>
    <w:next w:val="NoList"/>
    <w:uiPriority w:val="99"/>
    <w:semiHidden/>
    <w:unhideWhenUsed/>
    <w:rsid w:val="00B8236E"/>
  </w:style>
  <w:style w:type="numbering" w:customStyle="1" w:styleId="NoList11111111111111">
    <w:name w:val="No List11111111111111"/>
    <w:next w:val="NoList"/>
    <w:uiPriority w:val="99"/>
    <w:semiHidden/>
    <w:unhideWhenUsed/>
    <w:rsid w:val="00B8236E"/>
  </w:style>
  <w:style w:type="numbering" w:customStyle="1" w:styleId="NoList111111111111111">
    <w:name w:val="No List111111111111111"/>
    <w:next w:val="NoList"/>
    <w:uiPriority w:val="99"/>
    <w:semiHidden/>
    <w:unhideWhenUsed/>
    <w:rsid w:val="00B8236E"/>
  </w:style>
  <w:style w:type="numbering" w:customStyle="1" w:styleId="NoList1111111111111111">
    <w:name w:val="No List1111111111111111"/>
    <w:next w:val="NoList"/>
    <w:uiPriority w:val="99"/>
    <w:semiHidden/>
    <w:unhideWhenUsed/>
    <w:rsid w:val="00B8236E"/>
  </w:style>
  <w:style w:type="numbering" w:customStyle="1" w:styleId="NoList11111111111111111">
    <w:name w:val="No List11111111111111111"/>
    <w:next w:val="NoList"/>
    <w:uiPriority w:val="99"/>
    <w:semiHidden/>
    <w:unhideWhenUsed/>
    <w:rsid w:val="00B8236E"/>
  </w:style>
  <w:style w:type="character" w:customStyle="1" w:styleId="FontStyle220">
    <w:name w:val="Font Style220"/>
    <w:basedOn w:val="DefaultParagraphFont"/>
    <w:uiPriority w:val="99"/>
    <w:rsid w:val="00B8236E"/>
    <w:rPr>
      <w:rFonts w:ascii="Candara" w:hAnsi="Candara" w:cs="Candara" w:hint="default"/>
      <w:i/>
      <w:iCs/>
      <w:sz w:val="18"/>
      <w:szCs w:val="18"/>
    </w:rPr>
  </w:style>
  <w:style w:type="character" w:customStyle="1" w:styleId="FontStyle290">
    <w:name w:val="Font Style290"/>
    <w:basedOn w:val="DefaultParagraphFont"/>
    <w:uiPriority w:val="99"/>
    <w:rsid w:val="00B823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8236E"/>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B8236E"/>
    <w:rPr>
      <w:u w:val="single"/>
      <w:lang w:val="en-US" w:eastAsia="en-US" w:bidi="ar-SA"/>
    </w:rPr>
  </w:style>
  <w:style w:type="character" w:customStyle="1" w:styleId="m4385445901877740177gmail-styleunderline">
    <w:name w:val="m_4385445901877740177gmail-styleunderline"/>
    <w:basedOn w:val="DefaultParagraphFont"/>
    <w:rsid w:val="00B8236E"/>
  </w:style>
  <w:style w:type="character" w:customStyle="1" w:styleId="CardsFont12ptCharChar">
    <w:name w:val="Cards + Font: 12 pt Char Char"/>
    <w:aliases w:val="Thick Underline Char Char,Cards + Font: 12 pt1,Thick Underline1"/>
    <w:basedOn w:val="DefaultParagraphFont"/>
    <w:rsid w:val="00B8236E"/>
    <w:rPr>
      <w:sz w:val="24"/>
      <w:szCs w:val="24"/>
      <w:u w:val="thick"/>
      <w:lang w:val="en-US" w:eastAsia="en-US" w:bidi="ar-SA"/>
    </w:rPr>
  </w:style>
  <w:style w:type="character" w:customStyle="1" w:styleId="NothingChar1">
    <w:name w:val="Nothing Char1"/>
    <w:basedOn w:val="DefaultParagraphFont"/>
    <w:rsid w:val="00B8236E"/>
    <w:rPr>
      <w:lang w:val="en-US" w:eastAsia="en-US" w:bidi="ar-SA"/>
    </w:rPr>
  </w:style>
  <w:style w:type="paragraph" w:customStyle="1" w:styleId="useless">
    <w:name w:val="useless"/>
    <w:basedOn w:val="Normal"/>
    <w:uiPriority w:val="99"/>
    <w:qFormat/>
    <w:rsid w:val="00B8236E"/>
    <w:rPr>
      <w:rFonts w:ascii="Times New Roman" w:eastAsia="Times New Roman" w:hAnsi="Times New Roman"/>
      <w:sz w:val="12"/>
    </w:rPr>
  </w:style>
  <w:style w:type="character" w:customStyle="1" w:styleId="DDIUnderline">
    <w:name w:val="DDI Underline"/>
    <w:qFormat/>
    <w:rsid w:val="00B8236E"/>
    <w:rPr>
      <w:rFonts w:ascii="Times New Roman" w:hAnsi="Times New Roman"/>
      <w:sz w:val="24"/>
      <w:u w:val="single"/>
    </w:rPr>
  </w:style>
  <w:style w:type="paragraph" w:customStyle="1" w:styleId="ALLCAPS">
    <w:name w:val="ALL CAPS"/>
    <w:basedOn w:val="Normal"/>
    <w:link w:val="ALLCAPSChar"/>
    <w:qFormat/>
    <w:rsid w:val="00B8236E"/>
    <w:rPr>
      <w:rFonts w:ascii="Times New Roman" w:eastAsia="Times New Roman" w:hAnsi="Times New Roman"/>
      <w:b/>
      <w:caps/>
    </w:rPr>
  </w:style>
  <w:style w:type="character" w:customStyle="1" w:styleId="ALLCAPSChar">
    <w:name w:val="ALL CAPS Char"/>
    <w:basedOn w:val="DefaultParagraphFont"/>
    <w:link w:val="ALLCAPS"/>
    <w:rsid w:val="00B8236E"/>
    <w:rPr>
      <w:rFonts w:ascii="Times New Roman" w:eastAsia="Times New Roman" w:hAnsi="Times New Roman"/>
      <w:b/>
      <w:caps/>
    </w:rPr>
  </w:style>
  <w:style w:type="paragraph" w:customStyle="1" w:styleId="TagCharCharCharCharCharCharChar0">
    <w:name w:val="Tag Char Char Char Char Char Char Char"/>
    <w:basedOn w:val="Normal"/>
    <w:link w:val="TagCharCharCharCharCharCharCharChar"/>
    <w:qFormat/>
    <w:rsid w:val="00B8236E"/>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B8236E"/>
    <w:rPr>
      <w:rFonts w:ascii="Times New Roman" w:eastAsia="Times New Roman" w:hAnsi="Times New Roman"/>
      <w:b/>
      <w:sz w:val="24"/>
    </w:rPr>
  </w:style>
  <w:style w:type="character" w:customStyle="1" w:styleId="10ptnotbold">
    <w:name w:val="10ptnotbold"/>
    <w:basedOn w:val="DefaultParagraphFont"/>
    <w:rsid w:val="00B8236E"/>
    <w:rPr>
      <w:sz w:val="20"/>
    </w:rPr>
  </w:style>
  <w:style w:type="character" w:customStyle="1" w:styleId="Cites-AuthorDate">
    <w:name w:val="Cites-Author/Date"/>
    <w:qFormat/>
    <w:rsid w:val="00B8236E"/>
    <w:rPr>
      <w:rFonts w:ascii="Helvetica" w:hAnsi="Helvetica"/>
      <w:b/>
      <w:sz w:val="22"/>
      <w:szCs w:val="24"/>
      <w:u w:val="thick"/>
    </w:rPr>
  </w:style>
  <w:style w:type="paragraph" w:customStyle="1" w:styleId="CiteTag">
    <w:name w:val="Cite/Tag"/>
    <w:basedOn w:val="Normal"/>
    <w:qFormat/>
    <w:rsid w:val="00B8236E"/>
    <w:rPr>
      <w:rFonts w:ascii="Times New Roman" w:eastAsia="Cambria" w:hAnsi="Times New Roman"/>
      <w:b/>
    </w:rPr>
  </w:style>
  <w:style w:type="character" w:customStyle="1" w:styleId="CardsFont6ptChar1">
    <w:name w:val="Cards + Font: 6 pt Char1"/>
    <w:basedOn w:val="CardsChar"/>
    <w:link w:val="CardsFont6pt"/>
    <w:rsid w:val="00B8236E"/>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B8236E"/>
  </w:style>
  <w:style w:type="character" w:customStyle="1" w:styleId="m489902567989944824gmail-styleunderline">
    <w:name w:val="m_489902567989944824gmail-styleunderline"/>
    <w:basedOn w:val="DefaultParagraphFont"/>
    <w:rsid w:val="00B8236E"/>
  </w:style>
  <w:style w:type="character" w:customStyle="1" w:styleId="swauthor">
    <w:name w:val="sw_author"/>
    <w:rsid w:val="00B8236E"/>
  </w:style>
  <w:style w:type="character" w:customStyle="1" w:styleId="UnderlineCharChar3">
    <w:name w:val="Underline Char Char3"/>
    <w:rsid w:val="00B8236E"/>
    <w:rPr>
      <w:szCs w:val="24"/>
      <w:u w:val="single"/>
      <w:lang w:val="en-US" w:eastAsia="en-US" w:bidi="ar-SA"/>
    </w:rPr>
  </w:style>
  <w:style w:type="character" w:customStyle="1" w:styleId="Mention3">
    <w:name w:val="Mention3"/>
    <w:basedOn w:val="DefaultParagraphFont"/>
    <w:uiPriority w:val="99"/>
    <w:semiHidden/>
    <w:unhideWhenUsed/>
    <w:rsid w:val="00B8236E"/>
    <w:rPr>
      <w:color w:val="2B579A"/>
      <w:shd w:val="clear" w:color="auto" w:fill="E6E6E6"/>
    </w:rPr>
  </w:style>
  <w:style w:type="character" w:customStyle="1" w:styleId="m-5251091010484660064gmail-style13ptbold">
    <w:name w:val="m_-5251091010484660064gmail-style13ptbold"/>
    <w:basedOn w:val="DefaultParagraphFont"/>
    <w:rsid w:val="00B8236E"/>
  </w:style>
  <w:style w:type="character" w:customStyle="1" w:styleId="m-5251091010484660064gmail-styleunderline">
    <w:name w:val="m_-5251091010484660064gmail-styleunderline"/>
    <w:basedOn w:val="DefaultParagraphFont"/>
    <w:rsid w:val="00B8236E"/>
  </w:style>
  <w:style w:type="character" w:customStyle="1" w:styleId="tablecaption">
    <w:name w:val="tablecaption"/>
    <w:basedOn w:val="DefaultParagraphFont"/>
    <w:rsid w:val="00B8236E"/>
  </w:style>
  <w:style w:type="character" w:customStyle="1" w:styleId="StyleLatinHelvetica105ptBlack">
    <w:name w:val="Style (Latin) Helvetica 10.5 pt Black"/>
    <w:basedOn w:val="DefaultParagraphFont"/>
    <w:rsid w:val="00B8236E"/>
    <w:rPr>
      <w:rFonts w:ascii="Times New Roman" w:hAnsi="Times New Roman"/>
      <w:color w:val="000000"/>
      <w:sz w:val="21"/>
    </w:rPr>
  </w:style>
  <w:style w:type="character" w:customStyle="1" w:styleId="m-413333960618644972gmail-style13ptbold">
    <w:name w:val="m_-413333960618644972gmail-style13ptbold"/>
    <w:basedOn w:val="DefaultParagraphFont"/>
    <w:rsid w:val="00B8236E"/>
  </w:style>
  <w:style w:type="character" w:customStyle="1" w:styleId="m-413333960618644972gmail-styleunderline">
    <w:name w:val="m_-413333960618644972gmail-styleunderline"/>
    <w:basedOn w:val="DefaultParagraphFont"/>
    <w:rsid w:val="00B8236E"/>
  </w:style>
  <w:style w:type="character" w:customStyle="1" w:styleId="m8314098763611656848gmail-stylestylebold12pt">
    <w:name w:val="m_8314098763611656848gmail-stylestylebold12pt"/>
    <w:basedOn w:val="DefaultParagraphFont"/>
    <w:rsid w:val="00B8236E"/>
  </w:style>
  <w:style w:type="character" w:customStyle="1" w:styleId="m8314098763611656848gmail-styleboldunderline">
    <w:name w:val="m_8314098763611656848gmail-styleboldunderline"/>
    <w:basedOn w:val="DefaultParagraphFont"/>
    <w:rsid w:val="00B8236E"/>
  </w:style>
  <w:style w:type="paragraph" w:customStyle="1" w:styleId="Spacer">
    <w:name w:val="Spacer"/>
    <w:basedOn w:val="Heading1"/>
    <w:link w:val="SpacerChar"/>
    <w:autoRedefine/>
    <w:uiPriority w:val="4"/>
    <w:qFormat/>
    <w:rsid w:val="00B8236E"/>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B8236E"/>
    <w:rPr>
      <w:rFonts w:eastAsiaTheme="majorEastAsia" w:cstheme="majorBidi"/>
      <w:b/>
      <w:bCs/>
      <w:sz w:val="24"/>
      <w:szCs w:val="32"/>
    </w:rPr>
  </w:style>
  <w:style w:type="paragraph" w:customStyle="1" w:styleId="TxBr41p1">
    <w:name w:val="TxBr_41p1"/>
    <w:basedOn w:val="Normal"/>
    <w:qFormat/>
    <w:rsid w:val="00B8236E"/>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B8236E"/>
    <w:rPr>
      <w:rFonts w:ascii="Georgia" w:eastAsia="Times New Roman" w:hAnsi="Georgia" w:cs="Arial" w:hint="default"/>
      <w:b/>
      <w:bCs/>
      <w:kern w:val="32"/>
      <w:sz w:val="28"/>
      <w:szCs w:val="32"/>
    </w:rPr>
  </w:style>
  <w:style w:type="character" w:customStyle="1" w:styleId="SmallChar0">
    <w:name w:val="Small Char"/>
    <w:qFormat/>
    <w:rsid w:val="00B8236E"/>
    <w:rPr>
      <w:rFonts w:ascii="Arial Narrow" w:hAnsi="Arial Narrow" w:cs="Times New Roman"/>
      <w:color w:val="000000"/>
      <w:sz w:val="16"/>
    </w:rPr>
  </w:style>
  <w:style w:type="character" w:customStyle="1" w:styleId="CiteReal0">
    <w:name w:val="CiteReal"/>
    <w:uiPriority w:val="1"/>
    <w:qFormat/>
    <w:rsid w:val="00B8236E"/>
    <w:rPr>
      <w:rFonts w:ascii="Arial" w:hAnsi="Arial"/>
      <w:b/>
      <w:sz w:val="24"/>
      <w:u w:val="single"/>
    </w:rPr>
  </w:style>
  <w:style w:type="character" w:customStyle="1" w:styleId="dropcap1">
    <w:name w:val="dropcap1"/>
    <w:rsid w:val="00B8236E"/>
  </w:style>
  <w:style w:type="paragraph" w:customStyle="1" w:styleId="Style31">
    <w:name w:val="Style31"/>
    <w:basedOn w:val="Normal"/>
    <w:uiPriority w:val="99"/>
    <w:qFormat/>
    <w:rsid w:val="00B823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823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8236E"/>
    <w:pPr>
      <w:spacing w:line="200" w:lineRule="exact"/>
      <w:jc w:val="both"/>
    </w:pPr>
    <w:rPr>
      <w:rFonts w:ascii="Palatino Linotype" w:hAnsi="Palatino Linotype" w:cs="Palatino Linotype"/>
    </w:rPr>
  </w:style>
  <w:style w:type="character" w:customStyle="1" w:styleId="FontStyle72">
    <w:name w:val="Font Style72"/>
    <w:rsid w:val="00B8236E"/>
    <w:rPr>
      <w:rFonts w:ascii="Cambria" w:hAnsi="Cambria" w:cs="Cambria" w:hint="default"/>
      <w:sz w:val="16"/>
      <w:szCs w:val="16"/>
    </w:rPr>
  </w:style>
  <w:style w:type="character" w:customStyle="1" w:styleId="FontStyle73">
    <w:name w:val="Font Style73"/>
    <w:uiPriority w:val="99"/>
    <w:rsid w:val="00B8236E"/>
    <w:rPr>
      <w:rFonts w:ascii="Cambria" w:hAnsi="Cambria" w:cs="Cambria" w:hint="default"/>
      <w:i/>
      <w:iCs/>
      <w:sz w:val="16"/>
      <w:szCs w:val="16"/>
    </w:rPr>
  </w:style>
  <w:style w:type="character" w:customStyle="1" w:styleId="UnderlinestyleChar2">
    <w:name w:val="Underline style Char2"/>
    <w:rsid w:val="00B8236E"/>
    <w:rPr>
      <w:sz w:val="22"/>
      <w:szCs w:val="24"/>
      <w:u w:val="single"/>
      <w:lang w:val="en-US" w:eastAsia="en-US" w:bidi="ar-SA"/>
    </w:rPr>
  </w:style>
  <w:style w:type="character" w:customStyle="1" w:styleId="FontStyle49">
    <w:name w:val="Font Style49"/>
    <w:uiPriority w:val="99"/>
    <w:rsid w:val="00B8236E"/>
    <w:rPr>
      <w:rFonts w:ascii="Cambria" w:hAnsi="Cambria" w:cs="Cambria"/>
      <w:sz w:val="20"/>
      <w:szCs w:val="20"/>
    </w:rPr>
  </w:style>
  <w:style w:type="character" w:customStyle="1" w:styleId="FontStyle50">
    <w:name w:val="Font Style50"/>
    <w:uiPriority w:val="99"/>
    <w:rsid w:val="00B823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8236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8236E"/>
    <w:rPr>
      <w:rFonts w:ascii="Cambria" w:eastAsia="Cambria" w:hAnsi="Cambria" w:cs="Cambria"/>
      <w:spacing w:val="-3"/>
      <w:szCs w:val="20"/>
    </w:rPr>
  </w:style>
  <w:style w:type="character" w:customStyle="1" w:styleId="kn">
    <w:name w:val="kn"/>
    <w:basedOn w:val="DefaultParagraphFont"/>
    <w:rsid w:val="00B8236E"/>
  </w:style>
  <w:style w:type="character" w:customStyle="1" w:styleId="StyleStyleUnderlineUnderlineStyleBoldUnderlineIntenseEmphas">
    <w:name w:val="Style Style UnderlineUnderlineStyle Bold UnderlineIntense Emphas..."/>
    <w:basedOn w:val="DefaultParagraphFont"/>
    <w:rsid w:val="00B8236E"/>
    <w:rPr>
      <w:b/>
      <w:bCs/>
      <w:sz w:val="26"/>
      <w:u w:val="single"/>
    </w:rPr>
  </w:style>
  <w:style w:type="character" w:customStyle="1" w:styleId="articoloinside">
    <w:name w:val="articolo_inside"/>
    <w:rsid w:val="00B8236E"/>
  </w:style>
  <w:style w:type="paragraph" w:customStyle="1" w:styleId="pagetools">
    <w:name w:val="pagetools"/>
    <w:basedOn w:val="Normal"/>
    <w:qFormat/>
    <w:rsid w:val="00B8236E"/>
    <w:pPr>
      <w:spacing w:before="100" w:beforeAutospacing="1" w:after="100" w:afterAutospacing="1"/>
    </w:pPr>
    <w:rPr>
      <w:rFonts w:ascii="Cambria" w:eastAsia="Cambria" w:hAnsi="Cambria"/>
      <w:sz w:val="24"/>
    </w:rPr>
  </w:style>
  <w:style w:type="character" w:customStyle="1" w:styleId="desc">
    <w:name w:val="desc"/>
    <w:basedOn w:val="DefaultParagraphFont"/>
    <w:rsid w:val="00B8236E"/>
  </w:style>
  <w:style w:type="character" w:customStyle="1" w:styleId="job">
    <w:name w:val="job"/>
    <w:basedOn w:val="DefaultParagraphFont"/>
    <w:rsid w:val="00B8236E"/>
  </w:style>
  <w:style w:type="character" w:customStyle="1" w:styleId="publisher">
    <w:name w:val="publisher"/>
    <w:basedOn w:val="DefaultParagraphFont"/>
    <w:rsid w:val="00B8236E"/>
  </w:style>
  <w:style w:type="character" w:customStyle="1" w:styleId="pubyear">
    <w:name w:val="pubyear"/>
    <w:basedOn w:val="DefaultParagraphFont"/>
    <w:rsid w:val="00B8236E"/>
  </w:style>
  <w:style w:type="character" w:customStyle="1" w:styleId="pubcity">
    <w:name w:val="pubcity"/>
    <w:basedOn w:val="DefaultParagraphFont"/>
    <w:rsid w:val="00B8236E"/>
  </w:style>
  <w:style w:type="character" w:customStyle="1" w:styleId="bodycontentlink">
    <w:name w:val="bodycontentlink"/>
    <w:basedOn w:val="DefaultParagraphFont"/>
    <w:rsid w:val="00B8236E"/>
  </w:style>
  <w:style w:type="paragraph" w:customStyle="1" w:styleId="C-Text">
    <w:name w:val="C-Text"/>
    <w:basedOn w:val="Normal"/>
    <w:qFormat/>
    <w:rsid w:val="00B8236E"/>
    <w:pPr>
      <w:tabs>
        <w:tab w:val="num" w:pos="720"/>
      </w:tabs>
      <w:ind w:left="720" w:hanging="360"/>
    </w:pPr>
    <w:rPr>
      <w:rFonts w:ascii="Book Antiqua" w:hAnsi="Book Antiqua"/>
      <w:sz w:val="24"/>
    </w:rPr>
  </w:style>
  <w:style w:type="character" w:customStyle="1" w:styleId="ecdate">
    <w:name w:val="ec_date"/>
    <w:basedOn w:val="DefaultParagraphFont"/>
    <w:rsid w:val="00B8236E"/>
    <w:rPr>
      <w:rFonts w:ascii="Symbol" w:hAnsi="Symbol" w:hint="default"/>
      <w:sz w:val="20"/>
      <w:szCs w:val="20"/>
      <w:shd w:val="clear" w:color="auto" w:fill="FFFFFF"/>
    </w:rPr>
  </w:style>
  <w:style w:type="paragraph" w:customStyle="1" w:styleId="ecmsonormal">
    <w:name w:val="ec_msonormal"/>
    <w:basedOn w:val="Normal"/>
    <w:qFormat/>
    <w:rsid w:val="00B8236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8236E"/>
  </w:style>
  <w:style w:type="character" w:customStyle="1" w:styleId="articleheadline">
    <w:name w:val="articleheadline"/>
    <w:basedOn w:val="DefaultParagraphFont"/>
    <w:rsid w:val="00B8236E"/>
  </w:style>
  <w:style w:type="paragraph" w:customStyle="1" w:styleId="u-intro">
    <w:name w:val="u-intro"/>
    <w:basedOn w:val="Normal"/>
    <w:qFormat/>
    <w:rsid w:val="00B8236E"/>
    <w:pPr>
      <w:spacing w:before="100" w:beforeAutospacing="1" w:after="100" w:afterAutospacing="1"/>
    </w:pPr>
    <w:rPr>
      <w:sz w:val="24"/>
    </w:rPr>
  </w:style>
  <w:style w:type="character" w:customStyle="1" w:styleId="u-byline">
    <w:name w:val="u-byline"/>
    <w:basedOn w:val="DefaultParagraphFont"/>
    <w:rsid w:val="00B8236E"/>
  </w:style>
  <w:style w:type="character" w:customStyle="1" w:styleId="articlebya">
    <w:name w:val="articleby_a"/>
    <w:basedOn w:val="DefaultParagraphFont"/>
    <w:rsid w:val="00B8236E"/>
  </w:style>
  <w:style w:type="character" w:customStyle="1" w:styleId="popupwinby">
    <w:name w:val="popupwinby"/>
    <w:basedOn w:val="DefaultParagraphFont"/>
    <w:rsid w:val="00B8236E"/>
  </w:style>
  <w:style w:type="character" w:customStyle="1" w:styleId="storyheader">
    <w:name w:val="storyheader"/>
    <w:basedOn w:val="DefaultParagraphFont"/>
    <w:rsid w:val="00B8236E"/>
  </w:style>
  <w:style w:type="character" w:customStyle="1" w:styleId="marron">
    <w:name w:val="marron"/>
    <w:basedOn w:val="DefaultParagraphFont"/>
    <w:rsid w:val="00B8236E"/>
  </w:style>
  <w:style w:type="paragraph" w:customStyle="1" w:styleId="StyleNormalWeb10pt">
    <w:name w:val="Style Normal (Web) + 10 pt"/>
    <w:basedOn w:val="NormalWeb"/>
    <w:next w:val="Normal"/>
    <w:qFormat/>
    <w:rsid w:val="00B8236E"/>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B8236E"/>
    <w:rPr>
      <w:szCs w:val="24"/>
      <w:lang w:val="en-US" w:eastAsia="en-US" w:bidi="ar-SA"/>
    </w:rPr>
  </w:style>
  <w:style w:type="paragraph" w:customStyle="1" w:styleId="TagCiteShells">
    <w:name w:val="Tag/Cite/Shells"/>
    <w:basedOn w:val="Normal"/>
    <w:qFormat/>
    <w:rsid w:val="00B8236E"/>
    <w:rPr>
      <w:b/>
    </w:rPr>
  </w:style>
  <w:style w:type="paragraph" w:customStyle="1" w:styleId="DefinitionTerm">
    <w:name w:val="Definition Term"/>
    <w:basedOn w:val="Normal"/>
    <w:next w:val="Normal"/>
    <w:qFormat/>
    <w:rsid w:val="00B8236E"/>
    <w:rPr>
      <w:snapToGrid w:val="0"/>
      <w:sz w:val="24"/>
    </w:rPr>
  </w:style>
  <w:style w:type="character" w:customStyle="1" w:styleId="Style3CharChar">
    <w:name w:val="Style3 Char Char"/>
    <w:basedOn w:val="DefaultParagraphFont"/>
    <w:rsid w:val="00B823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8236E"/>
    <w:pPr>
      <w:spacing w:after="60"/>
    </w:pPr>
    <w:rPr>
      <w:rFonts w:eastAsia="Segoe UI" w:cs="Cambria"/>
      <w:bCs/>
      <w:caps/>
      <w:sz w:val="20"/>
      <w:lang w:eastAsia="zh-CN"/>
    </w:rPr>
  </w:style>
  <w:style w:type="character" w:customStyle="1" w:styleId="NormalChar0">
    <w:name w:val="Normal Char"/>
    <w:basedOn w:val="DefaultParagraphFont"/>
    <w:rsid w:val="00B8236E"/>
    <w:rPr>
      <w:lang w:eastAsia="en-US"/>
    </w:rPr>
  </w:style>
  <w:style w:type="character" w:customStyle="1" w:styleId="BoldUnderlineChar2">
    <w:name w:val="Bold + Underline Char"/>
    <w:basedOn w:val="DefaultParagraphFont"/>
    <w:rsid w:val="00B8236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8236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B8236E"/>
  </w:style>
  <w:style w:type="character" w:customStyle="1" w:styleId="CharacterStyle7">
    <w:name w:val="Character Style 7"/>
    <w:rsid w:val="00B8236E"/>
    <w:rPr>
      <w:rFonts w:ascii="Trebuchet MS" w:hAnsi="Trebuchet MS" w:cs="Trebuchet MS"/>
      <w:sz w:val="20"/>
      <w:szCs w:val="20"/>
      <w:u w:val="single"/>
    </w:rPr>
  </w:style>
  <w:style w:type="character" w:customStyle="1" w:styleId="StyleStyle4Char">
    <w:name w:val="Style Style4 + Char"/>
    <w:basedOn w:val="DefaultParagraphFont"/>
    <w:rsid w:val="00B8236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8236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8236E"/>
    <w:rPr>
      <w:rFonts w:ascii="Symbol" w:hAnsi="Symbol"/>
      <w:sz w:val="21"/>
      <w:szCs w:val="21"/>
      <w:u w:val="thick"/>
    </w:rPr>
  </w:style>
  <w:style w:type="character" w:customStyle="1" w:styleId="UnderlinedEvidenceCharChar">
    <w:name w:val="Underlined Evidence Char Char"/>
    <w:basedOn w:val="DefaultParagraphFont"/>
    <w:rsid w:val="00B8236E"/>
    <w:rPr>
      <w:rFonts w:ascii="Symbol" w:hAnsi="Symbol"/>
      <w:sz w:val="21"/>
      <w:szCs w:val="21"/>
      <w:u w:val="thick"/>
      <w:lang w:val="en-US" w:eastAsia="en-US" w:bidi="ar-SA"/>
    </w:rPr>
  </w:style>
  <w:style w:type="paragraph" w:customStyle="1" w:styleId="Cite8">
    <w:name w:val="Cite8"/>
    <w:basedOn w:val="Normal"/>
    <w:autoRedefine/>
    <w:uiPriority w:val="99"/>
    <w:qFormat/>
    <w:rsid w:val="00B8236E"/>
    <w:rPr>
      <w:rFonts w:ascii="Trebuchet MS" w:eastAsia="Verdana" w:hAnsi="Trebuchet MS" w:cs="Cambria"/>
    </w:rPr>
  </w:style>
  <w:style w:type="paragraph" w:customStyle="1" w:styleId="8font">
    <w:name w:val="8font"/>
    <w:basedOn w:val="Normal"/>
    <w:next w:val="Normal"/>
    <w:autoRedefine/>
    <w:qFormat/>
    <w:rsid w:val="00B8236E"/>
    <w:rPr>
      <w:rFonts w:eastAsia="Cambria Math" w:cs="Cambria"/>
      <w:szCs w:val="16"/>
    </w:rPr>
  </w:style>
  <w:style w:type="character" w:customStyle="1" w:styleId="NoterefInText">
    <w:name w:val="_NoterefInText"/>
    <w:uiPriority w:val="99"/>
    <w:rsid w:val="00B8236E"/>
    <w:rPr>
      <w:rFonts w:cs="AKDPE C+ Utopia"/>
      <w:color w:val="000000"/>
    </w:rPr>
  </w:style>
  <w:style w:type="character" w:customStyle="1" w:styleId="postauthor">
    <w:name w:val="postauthor"/>
    <w:basedOn w:val="DefaultParagraphFont"/>
    <w:rsid w:val="00B8236E"/>
  </w:style>
  <w:style w:type="paragraph" w:customStyle="1" w:styleId="notes-source-hasnotes">
    <w:name w:val="notes-source-hasnotes"/>
    <w:basedOn w:val="Normal"/>
    <w:qFormat/>
    <w:rsid w:val="00B8236E"/>
    <w:pPr>
      <w:spacing w:before="100" w:beforeAutospacing="1" w:after="100" w:afterAutospacing="1"/>
    </w:pPr>
    <w:rPr>
      <w:rFonts w:ascii="Tahoma" w:hAnsi="Tahoma"/>
      <w:szCs w:val="20"/>
    </w:rPr>
  </w:style>
  <w:style w:type="character" w:customStyle="1" w:styleId="span">
    <w:name w:val="span"/>
    <w:basedOn w:val="DefaultParagraphFont"/>
    <w:rsid w:val="00B8236E"/>
  </w:style>
  <w:style w:type="character" w:customStyle="1" w:styleId="maintitle">
    <w:name w:val="maintitle"/>
    <w:basedOn w:val="DefaultParagraphFont"/>
    <w:rsid w:val="00B8236E"/>
  </w:style>
  <w:style w:type="character" w:customStyle="1" w:styleId="thirdparty-logo">
    <w:name w:val="thirdparty-logo"/>
    <w:basedOn w:val="DefaultParagraphFont"/>
    <w:rsid w:val="00B8236E"/>
  </w:style>
  <w:style w:type="character" w:customStyle="1" w:styleId="posted">
    <w:name w:val="posted"/>
    <w:basedOn w:val="DefaultParagraphFont"/>
    <w:rsid w:val="00B8236E"/>
  </w:style>
  <w:style w:type="character" w:customStyle="1" w:styleId="ticker">
    <w:name w:val="ticker"/>
    <w:basedOn w:val="DefaultParagraphFont"/>
    <w:rsid w:val="00B8236E"/>
  </w:style>
  <w:style w:type="paragraph" w:customStyle="1" w:styleId="articlemeta">
    <w:name w:val="articlemeta"/>
    <w:basedOn w:val="Normal"/>
    <w:qFormat/>
    <w:rsid w:val="00B8236E"/>
    <w:pPr>
      <w:spacing w:before="100" w:beforeAutospacing="1" w:after="100" w:afterAutospacing="1"/>
    </w:pPr>
    <w:rPr>
      <w:rFonts w:ascii="Tahoma" w:hAnsi="Tahoma"/>
      <w:szCs w:val="20"/>
    </w:rPr>
  </w:style>
  <w:style w:type="character" w:customStyle="1" w:styleId="vcard">
    <w:name w:val="vcard"/>
    <w:basedOn w:val="DefaultParagraphFont"/>
    <w:rsid w:val="00B8236E"/>
  </w:style>
  <w:style w:type="character" w:customStyle="1" w:styleId="print-footnote">
    <w:name w:val="print-footnote"/>
    <w:basedOn w:val="DefaultParagraphFont"/>
    <w:rsid w:val="00B8236E"/>
  </w:style>
  <w:style w:type="character" w:customStyle="1" w:styleId="datestring">
    <w:name w:val="datestring"/>
    <w:basedOn w:val="DefaultParagraphFont"/>
    <w:rsid w:val="00B8236E"/>
  </w:style>
  <w:style w:type="paragraph" w:customStyle="1" w:styleId="noindent0">
    <w:name w:val="no_indent"/>
    <w:basedOn w:val="Normal"/>
    <w:qFormat/>
    <w:rsid w:val="00B8236E"/>
    <w:pPr>
      <w:spacing w:before="100" w:beforeAutospacing="1" w:after="100" w:afterAutospacing="1"/>
    </w:pPr>
    <w:rPr>
      <w:rFonts w:ascii="Tahoma" w:hAnsi="Tahoma"/>
      <w:szCs w:val="20"/>
    </w:rPr>
  </w:style>
  <w:style w:type="character" w:customStyle="1" w:styleId="email">
    <w:name w:val="email"/>
    <w:basedOn w:val="DefaultParagraphFont"/>
    <w:rsid w:val="00B8236E"/>
  </w:style>
  <w:style w:type="paragraph" w:customStyle="1" w:styleId="left">
    <w:name w:val="left"/>
    <w:basedOn w:val="Normal"/>
    <w:qFormat/>
    <w:rsid w:val="00B8236E"/>
    <w:pPr>
      <w:spacing w:before="100" w:beforeAutospacing="1" w:after="100" w:afterAutospacing="1"/>
    </w:pPr>
    <w:rPr>
      <w:rFonts w:ascii="Tahoma" w:hAnsi="Tahoma"/>
      <w:szCs w:val="20"/>
    </w:rPr>
  </w:style>
  <w:style w:type="paragraph" w:customStyle="1" w:styleId="right">
    <w:name w:val="right"/>
    <w:basedOn w:val="Normal"/>
    <w:qFormat/>
    <w:rsid w:val="00B8236E"/>
    <w:pPr>
      <w:spacing w:before="100" w:beforeAutospacing="1" w:after="100" w:afterAutospacing="1"/>
    </w:pPr>
    <w:rPr>
      <w:rFonts w:ascii="Tahoma" w:hAnsi="Tahoma"/>
      <w:szCs w:val="20"/>
    </w:rPr>
  </w:style>
  <w:style w:type="character" w:customStyle="1" w:styleId="gptad">
    <w:name w:val="gptad"/>
    <w:basedOn w:val="DefaultParagraphFont"/>
    <w:rsid w:val="00B8236E"/>
  </w:style>
  <w:style w:type="paragraph" w:customStyle="1" w:styleId="creditpostedmodified">
    <w:name w:val="credit_posted_modified"/>
    <w:basedOn w:val="Normal"/>
    <w:qFormat/>
    <w:rsid w:val="00B8236E"/>
    <w:pPr>
      <w:spacing w:before="100" w:beforeAutospacing="1" w:after="100" w:afterAutospacing="1"/>
    </w:pPr>
    <w:rPr>
      <w:rFonts w:ascii="Tahoma" w:hAnsi="Tahoma"/>
      <w:szCs w:val="20"/>
    </w:rPr>
  </w:style>
  <w:style w:type="character" w:customStyle="1" w:styleId="creditline">
    <w:name w:val="creditline"/>
    <w:basedOn w:val="DefaultParagraphFont"/>
    <w:rsid w:val="00B8236E"/>
  </w:style>
  <w:style w:type="character" w:customStyle="1" w:styleId="grd">
    <w:name w:val="grd"/>
    <w:basedOn w:val="DefaultParagraphFont"/>
    <w:rsid w:val="00B8236E"/>
  </w:style>
  <w:style w:type="paragraph" w:customStyle="1" w:styleId="hs-text-container">
    <w:name w:val="hs-text-container"/>
    <w:basedOn w:val="Normal"/>
    <w:qFormat/>
    <w:rsid w:val="00B8236E"/>
    <w:pPr>
      <w:spacing w:before="100" w:beforeAutospacing="1" w:after="100" w:afterAutospacing="1"/>
    </w:pPr>
    <w:rPr>
      <w:rFonts w:ascii="Tahoma" w:hAnsi="Tahoma"/>
      <w:szCs w:val="20"/>
    </w:rPr>
  </w:style>
  <w:style w:type="character" w:customStyle="1" w:styleId="created">
    <w:name w:val="created"/>
    <w:basedOn w:val="DefaultParagraphFont"/>
    <w:rsid w:val="00B8236E"/>
  </w:style>
  <w:style w:type="character" w:customStyle="1" w:styleId="changed">
    <w:name w:val="changed"/>
    <w:basedOn w:val="DefaultParagraphFont"/>
    <w:rsid w:val="00B8236E"/>
  </w:style>
  <w:style w:type="character" w:customStyle="1" w:styleId="article-author-name">
    <w:name w:val="article-author-name"/>
    <w:basedOn w:val="DefaultParagraphFont"/>
    <w:rsid w:val="00B8236E"/>
  </w:style>
  <w:style w:type="character" w:customStyle="1" w:styleId="bioexcerpt">
    <w:name w:val="bio_excerpt"/>
    <w:basedOn w:val="DefaultParagraphFont"/>
    <w:rsid w:val="00B8236E"/>
  </w:style>
  <w:style w:type="character" w:customStyle="1" w:styleId="commentcount">
    <w:name w:val="comment_count"/>
    <w:basedOn w:val="DefaultParagraphFont"/>
    <w:rsid w:val="00B8236E"/>
  </w:style>
  <w:style w:type="character" w:customStyle="1" w:styleId="searchtermshighlighted">
    <w:name w:val="searchtermshighlighted"/>
    <w:basedOn w:val="DefaultParagraphFont"/>
    <w:rsid w:val="00B8236E"/>
  </w:style>
  <w:style w:type="character" w:customStyle="1" w:styleId="contributornametrigger">
    <w:name w:val="contributornametrigger"/>
    <w:basedOn w:val="DefaultParagraphFont"/>
    <w:rsid w:val="00B8236E"/>
  </w:style>
  <w:style w:type="character" w:customStyle="1" w:styleId="bylinepipe">
    <w:name w:val="bylinepipe"/>
    <w:basedOn w:val="DefaultParagraphFont"/>
    <w:rsid w:val="00B8236E"/>
  </w:style>
  <w:style w:type="character" w:customStyle="1" w:styleId="lucenesearchresulturlb">
    <w:name w:val="lucene_search_result_url_b"/>
    <w:basedOn w:val="DefaultParagraphFont"/>
    <w:rsid w:val="00B8236E"/>
  </w:style>
  <w:style w:type="character" w:customStyle="1" w:styleId="faculty-title">
    <w:name w:val="faculty-title"/>
    <w:basedOn w:val="DefaultParagraphFont"/>
    <w:rsid w:val="00B8236E"/>
  </w:style>
  <w:style w:type="character" w:customStyle="1" w:styleId="count">
    <w:name w:val="count"/>
    <w:basedOn w:val="DefaultParagraphFont"/>
    <w:rsid w:val="00B8236E"/>
  </w:style>
  <w:style w:type="character" w:customStyle="1" w:styleId="volume">
    <w:name w:val="volume"/>
    <w:basedOn w:val="DefaultParagraphFont"/>
    <w:rsid w:val="00B8236E"/>
  </w:style>
  <w:style w:type="character" w:customStyle="1" w:styleId="issue">
    <w:name w:val="issue"/>
    <w:basedOn w:val="DefaultParagraphFont"/>
    <w:rsid w:val="00B8236E"/>
  </w:style>
  <w:style w:type="character" w:customStyle="1" w:styleId="pages">
    <w:name w:val="pages"/>
    <w:basedOn w:val="DefaultParagraphFont"/>
    <w:rsid w:val="00B8236E"/>
  </w:style>
  <w:style w:type="character" w:customStyle="1" w:styleId="field-content">
    <w:name w:val="field-content"/>
    <w:basedOn w:val="DefaultParagraphFont"/>
    <w:rsid w:val="00B8236E"/>
  </w:style>
  <w:style w:type="character" w:customStyle="1" w:styleId="person">
    <w:name w:val="person"/>
    <w:basedOn w:val="DefaultParagraphFont"/>
    <w:rsid w:val="00B8236E"/>
  </w:style>
  <w:style w:type="character" w:customStyle="1" w:styleId="corresponding">
    <w:name w:val="corresponding"/>
    <w:basedOn w:val="DefaultParagraphFont"/>
    <w:rsid w:val="00B8236E"/>
  </w:style>
  <w:style w:type="character" w:customStyle="1" w:styleId="entry-date">
    <w:name w:val="entry-date"/>
    <w:basedOn w:val="DefaultParagraphFont"/>
    <w:rsid w:val="00B8236E"/>
  </w:style>
  <w:style w:type="paragraph" w:customStyle="1" w:styleId="entry-meta">
    <w:name w:val="entry-meta"/>
    <w:basedOn w:val="Normal"/>
    <w:qFormat/>
    <w:rsid w:val="00B8236E"/>
    <w:pPr>
      <w:spacing w:before="100" w:beforeAutospacing="1" w:after="100" w:afterAutospacing="1"/>
    </w:pPr>
    <w:rPr>
      <w:rFonts w:ascii="Tahoma" w:hAnsi="Tahoma"/>
      <w:szCs w:val="20"/>
    </w:rPr>
  </w:style>
  <w:style w:type="character" w:customStyle="1" w:styleId="post-time">
    <w:name w:val="post-time"/>
    <w:basedOn w:val="DefaultParagraphFont"/>
    <w:rsid w:val="00B8236E"/>
  </w:style>
  <w:style w:type="character" w:customStyle="1" w:styleId="post-category">
    <w:name w:val="post-category"/>
    <w:basedOn w:val="DefaultParagraphFont"/>
    <w:rsid w:val="00B8236E"/>
  </w:style>
  <w:style w:type="character" w:customStyle="1" w:styleId="post-author">
    <w:name w:val="post-author"/>
    <w:basedOn w:val="DefaultParagraphFont"/>
    <w:rsid w:val="00B8236E"/>
  </w:style>
  <w:style w:type="character" w:customStyle="1" w:styleId="A10">
    <w:name w:val="A10"/>
    <w:rsid w:val="00B8236E"/>
    <w:rPr>
      <w:rFonts w:cs="MS Mincho"/>
      <w:color w:val="000000"/>
      <w:sz w:val="11"/>
      <w:szCs w:val="11"/>
    </w:rPr>
  </w:style>
  <w:style w:type="paragraph" w:customStyle="1" w:styleId="Pa10">
    <w:name w:val="Pa10"/>
    <w:basedOn w:val="Default"/>
    <w:next w:val="Default"/>
    <w:uiPriority w:val="99"/>
    <w:qFormat/>
    <w:rsid w:val="00B8236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B8236E"/>
    <w:pPr>
      <w:widowControl w:val="0"/>
      <w:spacing w:line="241" w:lineRule="atLeast"/>
    </w:pPr>
    <w:rPr>
      <w:rFonts w:ascii="Verdana" w:eastAsiaTheme="minorEastAsia" w:hAnsi="Verdana" w:cs="Cambria"/>
      <w:color w:val="auto"/>
    </w:rPr>
  </w:style>
  <w:style w:type="character" w:customStyle="1" w:styleId="A9">
    <w:name w:val="A9"/>
    <w:uiPriority w:val="99"/>
    <w:rsid w:val="00B8236E"/>
    <w:rPr>
      <w:rFonts w:cs="MS Mincho"/>
      <w:color w:val="000000"/>
      <w:sz w:val="14"/>
      <w:szCs w:val="14"/>
    </w:rPr>
  </w:style>
  <w:style w:type="paragraph" w:customStyle="1" w:styleId="articledetails">
    <w:name w:val="articledetails"/>
    <w:basedOn w:val="Normal"/>
    <w:qFormat/>
    <w:rsid w:val="00B823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B8236E"/>
  </w:style>
  <w:style w:type="paragraph" w:customStyle="1" w:styleId="aff">
    <w:name w:val="aff"/>
    <w:basedOn w:val="Normal"/>
    <w:qFormat/>
    <w:rsid w:val="00B8236E"/>
    <w:pPr>
      <w:spacing w:before="100" w:beforeAutospacing="1" w:after="100" w:afterAutospacing="1"/>
    </w:pPr>
    <w:rPr>
      <w:rFonts w:ascii="Tahoma" w:hAnsi="Tahoma"/>
      <w:szCs w:val="20"/>
    </w:rPr>
  </w:style>
  <w:style w:type="character" w:customStyle="1" w:styleId="entry-author">
    <w:name w:val="entry-author"/>
    <w:basedOn w:val="DefaultParagraphFont"/>
    <w:rsid w:val="00B8236E"/>
  </w:style>
  <w:style w:type="character" w:customStyle="1" w:styleId="entry-author-name">
    <w:name w:val="entry-author-name"/>
    <w:basedOn w:val="DefaultParagraphFont"/>
    <w:rsid w:val="00B8236E"/>
  </w:style>
  <w:style w:type="character" w:customStyle="1" w:styleId="arial11">
    <w:name w:val="arial_11"/>
    <w:basedOn w:val="DefaultParagraphFont"/>
    <w:rsid w:val="00B8236E"/>
  </w:style>
  <w:style w:type="character" w:customStyle="1" w:styleId="contrib-degrees">
    <w:name w:val="contrib-degrees"/>
    <w:basedOn w:val="DefaultParagraphFont"/>
    <w:rsid w:val="00B8236E"/>
  </w:style>
  <w:style w:type="character" w:customStyle="1" w:styleId="contrib-on-behalf-of">
    <w:name w:val="contrib-on-behalf-of"/>
    <w:basedOn w:val="DefaultParagraphFont"/>
    <w:rsid w:val="00B8236E"/>
  </w:style>
  <w:style w:type="character" w:customStyle="1" w:styleId="pubtime">
    <w:name w:val="pubtime"/>
    <w:basedOn w:val="DefaultParagraphFont"/>
    <w:rsid w:val="00B8236E"/>
  </w:style>
  <w:style w:type="character" w:customStyle="1" w:styleId="time">
    <w:name w:val="time"/>
    <w:basedOn w:val="DefaultParagraphFont"/>
    <w:rsid w:val="00B8236E"/>
  </w:style>
  <w:style w:type="character" w:customStyle="1" w:styleId="fbcommentscount">
    <w:name w:val="fb_comments_count"/>
    <w:basedOn w:val="DefaultParagraphFont"/>
    <w:rsid w:val="00B8236E"/>
  </w:style>
  <w:style w:type="character" w:customStyle="1" w:styleId="stsharethiscustom">
    <w:name w:val="st_sharethis_custom"/>
    <w:basedOn w:val="DefaultParagraphFont"/>
    <w:rsid w:val="00B8236E"/>
  </w:style>
  <w:style w:type="paragraph" w:customStyle="1" w:styleId="permalinkable">
    <w:name w:val="permalinkable"/>
    <w:basedOn w:val="Normal"/>
    <w:qFormat/>
    <w:rsid w:val="00B8236E"/>
    <w:pPr>
      <w:spacing w:before="100" w:beforeAutospacing="1" w:after="100" w:afterAutospacing="1"/>
    </w:pPr>
    <w:rPr>
      <w:rFonts w:ascii="Tahoma" w:hAnsi="Tahoma"/>
      <w:szCs w:val="20"/>
    </w:rPr>
  </w:style>
  <w:style w:type="character" w:customStyle="1" w:styleId="post-date">
    <w:name w:val="post-date"/>
    <w:basedOn w:val="DefaultParagraphFont"/>
    <w:rsid w:val="00B8236E"/>
  </w:style>
  <w:style w:type="character" w:customStyle="1" w:styleId="link-external">
    <w:name w:val="link-external"/>
    <w:basedOn w:val="DefaultParagraphFont"/>
    <w:rsid w:val="00B8236E"/>
  </w:style>
  <w:style w:type="character" w:customStyle="1" w:styleId="articleauthor">
    <w:name w:val="article_author"/>
    <w:basedOn w:val="DefaultParagraphFont"/>
    <w:rsid w:val="00B8236E"/>
  </w:style>
  <w:style w:type="character" w:customStyle="1" w:styleId="articleissue">
    <w:name w:val="article_issue"/>
    <w:basedOn w:val="DefaultParagraphFont"/>
    <w:rsid w:val="00B8236E"/>
  </w:style>
  <w:style w:type="character" w:customStyle="1" w:styleId="a-size-large">
    <w:name w:val="a-size-large"/>
    <w:basedOn w:val="DefaultParagraphFont"/>
    <w:rsid w:val="00B8236E"/>
  </w:style>
  <w:style w:type="character" w:customStyle="1" w:styleId="a-size-medium">
    <w:name w:val="a-size-medium"/>
    <w:basedOn w:val="DefaultParagraphFont"/>
    <w:rsid w:val="00B8236E"/>
  </w:style>
  <w:style w:type="character" w:customStyle="1" w:styleId="contribution">
    <w:name w:val="contribution"/>
    <w:basedOn w:val="DefaultParagraphFont"/>
    <w:rsid w:val="00B8236E"/>
  </w:style>
  <w:style w:type="character" w:customStyle="1" w:styleId="a-color-secondary">
    <w:name w:val="a-color-secondary"/>
    <w:basedOn w:val="DefaultParagraphFont"/>
    <w:rsid w:val="00B8236E"/>
  </w:style>
  <w:style w:type="paragraph" w:customStyle="1" w:styleId="sbyline">
    <w:name w:val="sbyline"/>
    <w:basedOn w:val="Normal"/>
    <w:qFormat/>
    <w:rsid w:val="00B8236E"/>
    <w:pPr>
      <w:spacing w:before="100" w:beforeAutospacing="1" w:after="100" w:afterAutospacing="1"/>
    </w:pPr>
    <w:rPr>
      <w:rFonts w:ascii="Tahoma" w:hAnsi="Tahoma"/>
      <w:szCs w:val="20"/>
    </w:rPr>
  </w:style>
  <w:style w:type="character" w:customStyle="1" w:styleId="ui-author">
    <w:name w:val="ui-author"/>
    <w:basedOn w:val="DefaultParagraphFont"/>
    <w:rsid w:val="00B8236E"/>
  </w:style>
  <w:style w:type="character" w:customStyle="1" w:styleId="ui-staffline">
    <w:name w:val="ui-staffline"/>
    <w:basedOn w:val="DefaultParagraphFont"/>
    <w:rsid w:val="00B8236E"/>
  </w:style>
  <w:style w:type="paragraph" w:customStyle="1" w:styleId="promotion-tag-p">
    <w:name w:val="promotion-tag-p"/>
    <w:basedOn w:val="Normal"/>
    <w:qFormat/>
    <w:rsid w:val="00B8236E"/>
    <w:pPr>
      <w:spacing w:before="100" w:beforeAutospacing="1" w:after="100" w:afterAutospacing="1"/>
    </w:pPr>
    <w:rPr>
      <w:rFonts w:ascii="Tahoma" w:hAnsi="Tahoma"/>
      <w:szCs w:val="20"/>
    </w:rPr>
  </w:style>
  <w:style w:type="character" w:customStyle="1" w:styleId="value">
    <w:name w:val="value"/>
    <w:basedOn w:val="DefaultParagraphFont"/>
    <w:rsid w:val="00B8236E"/>
  </w:style>
  <w:style w:type="character" w:customStyle="1" w:styleId="specialissuelabel">
    <w:name w:val="specialissuelabel"/>
    <w:basedOn w:val="DefaultParagraphFont"/>
    <w:rsid w:val="00B8236E"/>
  </w:style>
  <w:style w:type="character" w:customStyle="1" w:styleId="referencediv">
    <w:name w:val="referencediv"/>
    <w:basedOn w:val="DefaultParagraphFont"/>
    <w:rsid w:val="00B8236E"/>
  </w:style>
  <w:style w:type="character" w:customStyle="1" w:styleId="wp-smiley">
    <w:name w:val="wp-smiley"/>
    <w:basedOn w:val="DefaultParagraphFont"/>
    <w:rsid w:val="00B8236E"/>
  </w:style>
  <w:style w:type="character" w:customStyle="1" w:styleId="meta-prep">
    <w:name w:val="meta-prep"/>
    <w:basedOn w:val="DefaultParagraphFont"/>
    <w:rsid w:val="00B8236E"/>
  </w:style>
  <w:style w:type="character" w:customStyle="1" w:styleId="artjournal">
    <w:name w:val="art_journal"/>
    <w:basedOn w:val="DefaultParagraphFont"/>
    <w:rsid w:val="00B8236E"/>
  </w:style>
  <w:style w:type="character" w:customStyle="1" w:styleId="artdatevolumeissuepart">
    <w:name w:val="art_datevolumeissuepart"/>
    <w:basedOn w:val="DefaultParagraphFont"/>
    <w:rsid w:val="00B8236E"/>
  </w:style>
  <w:style w:type="character" w:customStyle="1" w:styleId="artpages">
    <w:name w:val="art_pages"/>
    <w:basedOn w:val="DefaultParagraphFont"/>
    <w:rsid w:val="00B8236E"/>
  </w:style>
  <w:style w:type="character" w:customStyle="1" w:styleId="singlehighlightclass">
    <w:name w:val="single_highlight_class"/>
    <w:basedOn w:val="DefaultParagraphFont"/>
    <w:rsid w:val="00B8236E"/>
  </w:style>
  <w:style w:type="character" w:customStyle="1" w:styleId="degree">
    <w:name w:val="degree"/>
    <w:basedOn w:val="DefaultParagraphFont"/>
    <w:rsid w:val="00B8236E"/>
  </w:style>
  <w:style w:type="character" w:customStyle="1" w:styleId="major">
    <w:name w:val="major"/>
    <w:basedOn w:val="DefaultParagraphFont"/>
    <w:rsid w:val="00B8236E"/>
  </w:style>
  <w:style w:type="character" w:customStyle="1" w:styleId="authors">
    <w:name w:val="authors"/>
    <w:basedOn w:val="DefaultParagraphFont"/>
    <w:rsid w:val="00B8236E"/>
  </w:style>
  <w:style w:type="character" w:customStyle="1" w:styleId="views">
    <w:name w:val="views"/>
    <w:basedOn w:val="DefaultParagraphFont"/>
    <w:rsid w:val="00B8236E"/>
  </w:style>
  <w:style w:type="character" w:customStyle="1" w:styleId="stmainservices">
    <w:name w:val="stmainservices"/>
    <w:basedOn w:val="DefaultParagraphFont"/>
    <w:rsid w:val="00B8236E"/>
  </w:style>
  <w:style w:type="character" w:customStyle="1" w:styleId="stbubblehcount">
    <w:name w:val="stbubble_hcount"/>
    <w:basedOn w:val="DefaultParagraphFont"/>
    <w:rsid w:val="00B8236E"/>
  </w:style>
  <w:style w:type="paragraph" w:customStyle="1" w:styleId="Document">
    <w:name w:val="_Document"/>
    <w:basedOn w:val="Default"/>
    <w:next w:val="Default"/>
    <w:uiPriority w:val="99"/>
    <w:qFormat/>
    <w:rsid w:val="00B8236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8236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8236E"/>
    <w:pPr>
      <w:widowControl w:val="0"/>
    </w:pPr>
    <w:rPr>
      <w:rFonts w:ascii="AKDPE C+ Utopia" w:eastAsiaTheme="minorEastAsia" w:hAnsi="AKDPE C+ Utopia" w:cs="Cambria"/>
      <w:color w:val="auto"/>
    </w:rPr>
  </w:style>
  <w:style w:type="paragraph" w:customStyle="1" w:styleId="collapsed-hide">
    <w:name w:val="collapsed-hide"/>
    <w:basedOn w:val="Normal"/>
    <w:qFormat/>
    <w:rsid w:val="00B8236E"/>
    <w:pPr>
      <w:spacing w:before="100" w:beforeAutospacing="1" w:after="100" w:afterAutospacing="1"/>
    </w:pPr>
    <w:rPr>
      <w:rFonts w:ascii="Tahoma" w:hAnsi="Tahoma"/>
      <w:szCs w:val="20"/>
    </w:rPr>
  </w:style>
  <w:style w:type="paragraph" w:customStyle="1" w:styleId="Pa7">
    <w:name w:val="Pa7"/>
    <w:basedOn w:val="Default"/>
    <w:next w:val="Default"/>
    <w:qFormat/>
    <w:rsid w:val="00B8236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B8236E"/>
    <w:pPr>
      <w:spacing w:before="100" w:beforeAutospacing="1" w:after="100" w:afterAutospacing="1"/>
    </w:pPr>
    <w:rPr>
      <w:rFonts w:ascii="Tahoma" w:hAnsi="Tahoma"/>
      <w:szCs w:val="20"/>
    </w:rPr>
  </w:style>
  <w:style w:type="character" w:customStyle="1" w:styleId="article-date">
    <w:name w:val="article-date"/>
    <w:basedOn w:val="DefaultParagraphFont"/>
    <w:rsid w:val="00B8236E"/>
  </w:style>
  <w:style w:type="character" w:customStyle="1" w:styleId="article-author">
    <w:name w:val="article-author"/>
    <w:basedOn w:val="DefaultParagraphFont"/>
    <w:rsid w:val="00B8236E"/>
  </w:style>
  <w:style w:type="character" w:customStyle="1" w:styleId="tolocaltime">
    <w:name w:val="tolocaltime"/>
    <w:basedOn w:val="DefaultParagraphFont"/>
    <w:rsid w:val="00B8236E"/>
  </w:style>
  <w:style w:type="character" w:customStyle="1" w:styleId="pb-byline">
    <w:name w:val="pb-byline"/>
    <w:basedOn w:val="DefaultParagraphFont"/>
    <w:rsid w:val="00B8236E"/>
  </w:style>
  <w:style w:type="character" w:customStyle="1" w:styleId="pb-timestamp">
    <w:name w:val="pb-timestamp"/>
    <w:basedOn w:val="DefaultParagraphFont"/>
    <w:rsid w:val="00B8236E"/>
  </w:style>
  <w:style w:type="paragraph" w:customStyle="1" w:styleId="Pa8">
    <w:name w:val="Pa8"/>
    <w:basedOn w:val="Default"/>
    <w:next w:val="Default"/>
    <w:qFormat/>
    <w:rsid w:val="00B8236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B8236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B8236E"/>
  </w:style>
  <w:style w:type="character" w:customStyle="1" w:styleId="even">
    <w:name w:val="even"/>
    <w:basedOn w:val="DefaultParagraphFont"/>
    <w:rsid w:val="00B8236E"/>
  </w:style>
  <w:style w:type="paragraph" w:customStyle="1" w:styleId="volissue">
    <w:name w:val="volissue"/>
    <w:basedOn w:val="Normal"/>
    <w:qFormat/>
    <w:rsid w:val="00B8236E"/>
    <w:pPr>
      <w:spacing w:before="100" w:beforeAutospacing="1" w:after="100" w:afterAutospacing="1"/>
    </w:pPr>
    <w:rPr>
      <w:rFonts w:ascii="Tahoma" w:hAnsi="Tahoma"/>
      <w:szCs w:val="20"/>
    </w:rPr>
  </w:style>
  <w:style w:type="character" w:customStyle="1" w:styleId="view-count">
    <w:name w:val="view-count"/>
    <w:basedOn w:val="DefaultParagraphFont"/>
    <w:rsid w:val="00B8236E"/>
  </w:style>
  <w:style w:type="paragraph" w:customStyle="1" w:styleId="BoldUnderlineChar20">
    <w:name w:val="BoldUnderline Char2"/>
    <w:link w:val="BoldUnderlineChar2Char"/>
    <w:qFormat/>
    <w:rsid w:val="00B8236E"/>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B8236E"/>
    <w:rPr>
      <w:rFonts w:ascii="Times New Roman" w:eastAsia="Times New Roman" w:hAnsi="Times New Roman" w:cs="Times New Roman"/>
      <w:b/>
      <w:sz w:val="20"/>
      <w:u w:val="single"/>
    </w:rPr>
  </w:style>
  <w:style w:type="character" w:customStyle="1" w:styleId="UnderlineCharChar4">
    <w:name w:val="Underline Char Char4"/>
    <w:rsid w:val="00B8236E"/>
    <w:rPr>
      <w:szCs w:val="24"/>
      <w:u w:val="single"/>
      <w:lang w:val="en-US" w:eastAsia="en-US" w:bidi="ar-SA"/>
    </w:rPr>
  </w:style>
  <w:style w:type="character" w:customStyle="1" w:styleId="BoldUnderlineCharChar3">
    <w:name w:val="BoldUnderline Char Char3"/>
    <w:rsid w:val="00B8236E"/>
    <w:rPr>
      <w:b/>
      <w:szCs w:val="24"/>
      <w:u w:val="single"/>
      <w:lang w:val="en-US" w:eastAsia="en-US" w:bidi="ar-SA"/>
    </w:rPr>
  </w:style>
  <w:style w:type="character" w:customStyle="1" w:styleId="BoldUnderlineCharChar2">
    <w:name w:val="BoldUnderline Char Char2"/>
    <w:rsid w:val="00B8236E"/>
    <w:rPr>
      <w:b/>
      <w:szCs w:val="24"/>
      <w:u w:val="single"/>
      <w:lang w:val="en-US" w:eastAsia="en-US" w:bidi="ar-SA"/>
    </w:rPr>
  </w:style>
  <w:style w:type="paragraph" w:customStyle="1" w:styleId="UnderlineCard0">
    <w:name w:val="UnderlineCard"/>
    <w:basedOn w:val="Heading3"/>
    <w:link w:val="UnderlineCardChar"/>
    <w:qFormat/>
    <w:rsid w:val="00B8236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B8236E"/>
    <w:rPr>
      <w:rFonts w:eastAsia="Calibri" w:cs="Times New Roman"/>
      <w:sz w:val="20"/>
      <w:szCs w:val="20"/>
      <w:u w:val="single"/>
      <w:lang w:val="x-none" w:eastAsia="x-none"/>
    </w:rPr>
  </w:style>
  <w:style w:type="character" w:customStyle="1" w:styleId="5Notunderlined">
    <w:name w:val="5 Not underlined"/>
    <w:rsid w:val="00B8236E"/>
    <w:rPr>
      <w:rFonts w:ascii="Times New Roman" w:hAnsi="Times New Roman"/>
      <w:sz w:val="16"/>
    </w:rPr>
  </w:style>
  <w:style w:type="character" w:customStyle="1" w:styleId="volume-issue">
    <w:name w:val="volume-issue"/>
    <w:rsid w:val="00B8236E"/>
    <w:rPr>
      <w:rFonts w:cs="Times New Roman"/>
    </w:rPr>
  </w:style>
  <w:style w:type="character" w:customStyle="1" w:styleId="i">
    <w:name w:val="i"/>
    <w:basedOn w:val="DefaultParagraphFont"/>
    <w:rsid w:val="00B8236E"/>
  </w:style>
  <w:style w:type="character" w:customStyle="1" w:styleId="storytext">
    <w:name w:val="storytext"/>
    <w:basedOn w:val="DefaultParagraphFont"/>
    <w:rsid w:val="00B8236E"/>
  </w:style>
  <w:style w:type="character" w:customStyle="1" w:styleId="boldness1">
    <w:name w:val="boldness1"/>
    <w:rsid w:val="00B8236E"/>
  </w:style>
  <w:style w:type="paragraph" w:customStyle="1" w:styleId="Cardd">
    <w:name w:val="Cardd"/>
    <w:basedOn w:val="Normal"/>
    <w:uiPriority w:val="4"/>
    <w:qFormat/>
    <w:rsid w:val="00B8236E"/>
    <w:pPr>
      <w:ind w:left="288" w:right="288"/>
    </w:pPr>
  </w:style>
  <w:style w:type="paragraph" w:customStyle="1" w:styleId="document0">
    <w:name w:val="document"/>
    <w:basedOn w:val="Normal"/>
    <w:uiPriority w:val="99"/>
    <w:qFormat/>
    <w:rsid w:val="00B8236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B8236E"/>
    <w:rPr>
      <w:rFonts w:cs="Arial"/>
      <w:bCs/>
      <w:szCs w:val="26"/>
      <w:u w:val="single"/>
      <w:lang w:val="en-US" w:eastAsia="en-US" w:bidi="ar-SA"/>
    </w:rPr>
  </w:style>
  <w:style w:type="character" w:customStyle="1" w:styleId="current-selection">
    <w:name w:val="current-selection"/>
    <w:basedOn w:val="DefaultParagraphFont"/>
    <w:rsid w:val="00B8236E"/>
  </w:style>
  <w:style w:type="character" w:customStyle="1" w:styleId="a2">
    <w:name w:val="_"/>
    <w:basedOn w:val="DefaultParagraphFont"/>
    <w:rsid w:val="00B8236E"/>
  </w:style>
  <w:style w:type="paragraph" w:customStyle="1" w:styleId="Shrink6">
    <w:name w:val="Shrink 6"/>
    <w:basedOn w:val="Normal"/>
    <w:qFormat/>
    <w:rsid w:val="00B8236E"/>
    <w:rPr>
      <w:rFonts w:eastAsia="Calibri" w:cs="Times New Roman"/>
      <w:sz w:val="12"/>
    </w:rPr>
  </w:style>
  <w:style w:type="character" w:customStyle="1" w:styleId="messagecontent">
    <w:name w:val="message_content"/>
    <w:rsid w:val="00B8236E"/>
  </w:style>
  <w:style w:type="character" w:customStyle="1" w:styleId="StyleUnderlineChar">
    <w:name w:val="Style Underline Char"/>
    <w:basedOn w:val="DefaultParagraphFont"/>
    <w:rsid w:val="00B8236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B823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B8236E"/>
    <w:rPr>
      <w:rFonts w:eastAsia="Times New Roman" w:cs="Arial"/>
      <w:b/>
      <w:bCs/>
      <w:kern w:val="32"/>
      <w:sz w:val="24"/>
      <w:szCs w:val="32"/>
      <w:u w:val="single"/>
    </w:rPr>
  </w:style>
  <w:style w:type="character" w:customStyle="1" w:styleId="twelptblackblack1">
    <w:name w:val="twelptblackblack1"/>
    <w:basedOn w:val="DefaultParagraphFont"/>
    <w:rsid w:val="00B8236E"/>
    <w:rPr>
      <w:rFonts w:ascii="Verdana" w:hAnsi="Verdana" w:hint="default"/>
      <w:color w:val="000000"/>
      <w:sz w:val="16"/>
      <w:szCs w:val="16"/>
    </w:rPr>
  </w:style>
  <w:style w:type="character" w:customStyle="1" w:styleId="Heading3CharCharCharChar1">
    <w:name w:val="Heading 3 Char Char Char Char1"/>
    <w:rsid w:val="00B8236E"/>
    <w:rPr>
      <w:rFonts w:cs="Arial"/>
      <w:bCs/>
      <w:szCs w:val="26"/>
      <w:u w:val="single"/>
      <w:lang w:val="en-US" w:eastAsia="en-US" w:bidi="ar-SA"/>
    </w:rPr>
  </w:style>
  <w:style w:type="paragraph" w:customStyle="1" w:styleId="conintrotext">
    <w:name w:val="conintrotext"/>
    <w:basedOn w:val="Normal"/>
    <w:uiPriority w:val="99"/>
    <w:qFormat/>
    <w:rsid w:val="00B8236E"/>
    <w:pPr>
      <w:spacing w:before="100" w:beforeAutospacing="1" w:after="100" w:afterAutospacing="1"/>
    </w:pPr>
    <w:rPr>
      <w:rFonts w:eastAsia="Times New Roman"/>
      <w:sz w:val="24"/>
    </w:rPr>
  </w:style>
  <w:style w:type="character" w:customStyle="1" w:styleId="comment-body">
    <w:name w:val="comment-body"/>
    <w:rsid w:val="00B8236E"/>
  </w:style>
  <w:style w:type="character" w:customStyle="1" w:styleId="UnderlineCharCharChar1">
    <w:name w:val="Underline Char Char Char1"/>
    <w:rsid w:val="00B823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823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8236E"/>
    <w:rPr>
      <w:rFonts w:eastAsia="MS Mincho"/>
      <w:b/>
      <w:u w:val="single"/>
    </w:rPr>
  </w:style>
  <w:style w:type="character" w:customStyle="1" w:styleId="mw-headline">
    <w:name w:val="mw-headline"/>
    <w:rsid w:val="00B8236E"/>
  </w:style>
  <w:style w:type="character" w:customStyle="1" w:styleId="flagicon">
    <w:name w:val="flagicon"/>
    <w:rsid w:val="00B8236E"/>
  </w:style>
  <w:style w:type="paragraph" w:customStyle="1" w:styleId="assert">
    <w:name w:val="assert"/>
    <w:basedOn w:val="Normal"/>
    <w:uiPriority w:val="99"/>
    <w:qFormat/>
    <w:rsid w:val="00B8236E"/>
    <w:pPr>
      <w:spacing w:before="100" w:beforeAutospacing="1" w:after="100" w:afterAutospacing="1"/>
    </w:pPr>
    <w:rPr>
      <w:rFonts w:eastAsia="Times New Roman"/>
      <w:sz w:val="24"/>
    </w:rPr>
  </w:style>
  <w:style w:type="character" w:customStyle="1" w:styleId="apturelink">
    <w:name w:val="apturelink"/>
    <w:rsid w:val="00B8236E"/>
  </w:style>
  <w:style w:type="character" w:customStyle="1" w:styleId="apturelinkicon">
    <w:name w:val="apturelinkicon"/>
    <w:rsid w:val="00B8236E"/>
  </w:style>
  <w:style w:type="paragraph" w:customStyle="1" w:styleId="Default1">
    <w:name w:val="Default1"/>
    <w:basedOn w:val="Default"/>
    <w:next w:val="Default"/>
    <w:uiPriority w:val="99"/>
    <w:qFormat/>
    <w:rsid w:val="00B8236E"/>
    <w:rPr>
      <w:color w:val="auto"/>
    </w:rPr>
  </w:style>
  <w:style w:type="paragraph" w:customStyle="1" w:styleId="center">
    <w:name w:val="center"/>
    <w:basedOn w:val="Normal"/>
    <w:qFormat/>
    <w:rsid w:val="00B8236E"/>
    <w:pPr>
      <w:spacing w:before="100" w:beforeAutospacing="1" w:after="100" w:afterAutospacing="1"/>
    </w:pPr>
    <w:rPr>
      <w:rFonts w:eastAsia="Times New Roman"/>
      <w:sz w:val="24"/>
    </w:rPr>
  </w:style>
  <w:style w:type="character" w:customStyle="1" w:styleId="LittleChar">
    <w:name w:val="Little Char"/>
    <w:link w:val="Little"/>
    <w:rsid w:val="00B8236E"/>
    <w:rPr>
      <w:rFonts w:ascii="Garamond" w:eastAsia="Times New Roman" w:hAnsi="Garamond"/>
    </w:rPr>
  </w:style>
  <w:style w:type="character" w:customStyle="1" w:styleId="UnderlineChar1Char">
    <w:name w:val="Underline Char1 Char"/>
    <w:rsid w:val="00B8236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823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8236E"/>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823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8236E"/>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823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8236E"/>
    <w:rPr>
      <w:rFonts w:eastAsia="MS Mincho"/>
      <w:b/>
      <w:u w:val="single"/>
    </w:rPr>
  </w:style>
  <w:style w:type="paragraph" w:customStyle="1" w:styleId="CardBody0">
    <w:name w:val="Card Body"/>
    <w:basedOn w:val="Normal"/>
    <w:link w:val="CardBodyChar"/>
    <w:qFormat/>
    <w:rsid w:val="00B8236E"/>
    <w:rPr>
      <w:rFonts w:eastAsia="Times New Roman"/>
    </w:rPr>
  </w:style>
  <w:style w:type="character" w:customStyle="1" w:styleId="CardBodyChar">
    <w:name w:val="Card Body Char"/>
    <w:link w:val="CardBody0"/>
    <w:rsid w:val="00B8236E"/>
    <w:rPr>
      <w:rFonts w:eastAsia="Times New Roman"/>
    </w:rPr>
  </w:style>
  <w:style w:type="character" w:customStyle="1" w:styleId="ptitleinside">
    <w:name w:val="p_title_inside"/>
    <w:rsid w:val="00B8236E"/>
  </w:style>
  <w:style w:type="paragraph" w:customStyle="1" w:styleId="StyleBoldandUnderlineChar11ptBorderSinglesolidline">
    <w:name w:val="Style Bold and Underline Char + 11 pt Border: : (Single solid line..."/>
    <w:link w:val="StyleBoldandUnderlineChar11ptBorderSinglesolidlineChar"/>
    <w:qFormat/>
    <w:rsid w:val="00B8236E"/>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8236E"/>
    <w:rPr>
      <w:rFonts w:asciiTheme="minorHAnsi" w:eastAsia="Times New Roman" w:hAnsiTheme="minorHAnsi" w:cstheme="minorBidi"/>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B8236E"/>
    <w:rPr>
      <w:rFonts w:cs="Arial"/>
      <w:b/>
      <w:bCs/>
      <w:szCs w:val="32"/>
      <w:lang w:val="en-US" w:eastAsia="en-US" w:bidi="ar-SA"/>
    </w:rPr>
  </w:style>
  <w:style w:type="paragraph" w:customStyle="1" w:styleId="Indentation">
    <w:name w:val="Indentation"/>
    <w:basedOn w:val="Normal"/>
    <w:qFormat/>
    <w:rsid w:val="00B8236E"/>
    <w:pPr>
      <w:ind w:left="288" w:right="288"/>
    </w:pPr>
  </w:style>
  <w:style w:type="character" w:customStyle="1" w:styleId="StyleUnderlineCharChar9ptBold">
    <w:name w:val="Style Underline Char Char + 9 pt Bold"/>
    <w:rsid w:val="00B823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8236E"/>
    <w:rPr>
      <w:rFonts w:eastAsia="Times New Roman"/>
      <w:u w:val="single"/>
    </w:rPr>
  </w:style>
  <w:style w:type="character" w:customStyle="1" w:styleId="StyleStyle4ArialNarrow9ptChar">
    <w:name w:val="Style Style4 + Arial Narrow 9 pt Char"/>
    <w:link w:val="StyleStyle4ArialNarrow9pt"/>
    <w:rsid w:val="00B8236E"/>
    <w:rPr>
      <w:rFonts w:eastAsia="Times New Roman"/>
      <w:u w:val="single"/>
    </w:rPr>
  </w:style>
  <w:style w:type="paragraph" w:customStyle="1" w:styleId="StyleStyle4ArialNarrow9ptBold">
    <w:name w:val="Style Style4 + Arial Narrow 9 pt Bold"/>
    <w:basedOn w:val="Normal"/>
    <w:link w:val="StyleStyle4ArialNarrow9ptBoldChar"/>
    <w:qFormat/>
    <w:rsid w:val="00B8236E"/>
    <w:rPr>
      <w:rFonts w:eastAsia="Times New Roman"/>
      <w:b/>
      <w:bCs/>
      <w:u w:val="single"/>
    </w:rPr>
  </w:style>
  <w:style w:type="character" w:customStyle="1" w:styleId="StyleStyle4ArialNarrow9ptBoldChar">
    <w:name w:val="Style Style4 + Arial Narrow 9 pt Bold Char"/>
    <w:link w:val="StyleStyle4ArialNarrow9ptBold"/>
    <w:rsid w:val="00B8236E"/>
    <w:rPr>
      <w:rFonts w:eastAsia="Times New Roman"/>
      <w:b/>
      <w:bCs/>
      <w:u w:val="single"/>
    </w:rPr>
  </w:style>
  <w:style w:type="character" w:customStyle="1" w:styleId="StyleBoldandUnderlineCharChar29pt">
    <w:name w:val="Style Bold and Underline Char Char2 + 9 pt"/>
    <w:rsid w:val="00B8236E"/>
    <w:rPr>
      <w:rFonts w:ascii="Times New Roman" w:hAnsi="Times New Roman"/>
      <w:b/>
      <w:bCs/>
      <w:noProof w:val="0"/>
      <w:sz w:val="20"/>
      <w:u w:val="single"/>
    </w:rPr>
  </w:style>
  <w:style w:type="character" w:customStyle="1" w:styleId="StyleUnderlineCharChar19pt">
    <w:name w:val="Style Underline Char Char1 + 9 pt"/>
    <w:rsid w:val="00B823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8236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8236E"/>
    <w:rPr>
      <w:rFonts w:ascii="Georgia" w:eastAsia="Times New Roman" w:hAnsi="Georgia"/>
      <w:b/>
      <w:smallCaps/>
      <w:sz w:val="24"/>
      <w:szCs w:val="24"/>
      <w:u w:val="single"/>
    </w:rPr>
  </w:style>
  <w:style w:type="character" w:customStyle="1" w:styleId="CardTextCharChar">
    <w:name w:val="Card Text Char Char"/>
    <w:rsid w:val="00B8236E"/>
    <w:rPr>
      <w:rFonts w:ascii="Times New Roman" w:eastAsia="Times New Roman" w:hAnsi="Times New Roman" w:cs="Times New Roman"/>
      <w:sz w:val="20"/>
      <w:szCs w:val="20"/>
    </w:rPr>
  </w:style>
  <w:style w:type="character" w:customStyle="1" w:styleId="citeChar1">
    <w:name w:val="cite Char"/>
    <w:locked/>
    <w:rsid w:val="00B823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823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8236E"/>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B8236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B8236E"/>
    <w:pPr>
      <w:widowControl w:val="0"/>
      <w:outlineLvl w:val="9"/>
    </w:pPr>
    <w:rPr>
      <w:rFonts w:eastAsia="Times New Roman"/>
      <w:szCs w:val="24"/>
    </w:rPr>
  </w:style>
  <w:style w:type="character" w:customStyle="1" w:styleId="HiddenBlockHeaderChar">
    <w:name w:val="Hidden Block Header Char"/>
    <w:link w:val="HiddenBlockHeader"/>
    <w:rsid w:val="00B8236E"/>
    <w:rPr>
      <w:rFonts w:ascii="Times New Roman" w:eastAsia="Times New Roman" w:hAnsi="Times New Roman" w:cs="Times New Roman"/>
      <w:b/>
      <w:sz w:val="28"/>
    </w:rPr>
  </w:style>
  <w:style w:type="character" w:customStyle="1" w:styleId="FifthChar">
    <w:name w:val="Fifth Char"/>
    <w:link w:val="Fifth"/>
    <w:rsid w:val="00B8236E"/>
    <w:rPr>
      <w:rFonts w:eastAsia="Calibri"/>
    </w:rPr>
  </w:style>
  <w:style w:type="paragraph" w:customStyle="1" w:styleId="Third">
    <w:name w:val="Third"/>
    <w:basedOn w:val="Normal"/>
    <w:link w:val="ThirdChar"/>
    <w:qFormat/>
    <w:rsid w:val="00B8236E"/>
    <w:rPr>
      <w:rFonts w:eastAsia="Times New Roman"/>
      <w:b/>
      <w:u w:val="single"/>
      <w:lang w:val="x-none" w:eastAsia="x-none"/>
    </w:rPr>
  </w:style>
  <w:style w:type="character" w:customStyle="1" w:styleId="ThirdChar">
    <w:name w:val="Third Char"/>
    <w:link w:val="Third"/>
    <w:rsid w:val="00B8236E"/>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8236E"/>
    <w:pPr>
      <w:widowControl w:val="0"/>
      <w:spacing w:after="0" w:line="240" w:lineRule="auto"/>
      <w:jc w:val="both"/>
      <w:outlineLvl w:val="1"/>
    </w:pPr>
    <w:rPr>
      <w:rFonts w:ascii="Times New Roman" w:eastAsia="Times New Roman" w:hAnsi="Times New Roman" w:cs="Times New Roman"/>
      <w:b/>
      <w:sz w:val="24"/>
    </w:rPr>
  </w:style>
  <w:style w:type="character" w:customStyle="1" w:styleId="CardsCharChar">
    <w:name w:val="Cards Char Char"/>
    <w:rsid w:val="00B8236E"/>
    <w:rPr>
      <w:rFonts w:ascii="Times New Roman" w:eastAsia="Times New Roman" w:hAnsi="Times New Roman"/>
      <w:szCs w:val="24"/>
    </w:rPr>
  </w:style>
  <w:style w:type="character" w:customStyle="1" w:styleId="article-record-publication-volume-issue">
    <w:name w:val="article-record-publication-volume-issue"/>
    <w:rsid w:val="00B8236E"/>
  </w:style>
  <w:style w:type="character" w:customStyle="1" w:styleId="NothingCharChar">
    <w:name w:val="Nothing Char Char"/>
    <w:link w:val="NothingCharCharChar"/>
    <w:rsid w:val="00B8236E"/>
  </w:style>
  <w:style w:type="paragraph" w:customStyle="1" w:styleId="DebateUnderlineBoldChar">
    <w:name w:val="Debate Underline Bold Char"/>
    <w:basedOn w:val="Normal"/>
    <w:link w:val="DebateUnderlineBoldCharChar"/>
    <w:qFormat/>
    <w:rsid w:val="00B8236E"/>
    <w:pPr>
      <w:jc w:val="both"/>
    </w:pPr>
    <w:rPr>
      <w:rFonts w:eastAsia="Times New Roman"/>
      <w:b/>
      <w:u w:val="thick"/>
    </w:rPr>
  </w:style>
  <w:style w:type="character" w:customStyle="1" w:styleId="DebateUnderlineBoldCharChar">
    <w:name w:val="Debate Underline Bold Char Char"/>
    <w:link w:val="DebateUnderlineBoldChar"/>
    <w:rsid w:val="00B8236E"/>
    <w:rPr>
      <w:rFonts w:eastAsia="Times New Roman"/>
      <w:b/>
      <w:u w:val="thick"/>
    </w:rPr>
  </w:style>
  <w:style w:type="character" w:customStyle="1" w:styleId="resultbodyblack">
    <w:name w:val="resultbodyblack"/>
    <w:rsid w:val="00B8236E"/>
    <w:rPr>
      <w:rFonts w:cs="Times New Roman"/>
    </w:rPr>
  </w:style>
  <w:style w:type="paragraph" w:customStyle="1" w:styleId="bloctitles">
    <w:name w:val="bloc titles"/>
    <w:basedOn w:val="Heading1"/>
    <w:next w:val="Normal"/>
    <w:link w:val="bloctitlesChar"/>
    <w:autoRedefine/>
    <w:qFormat/>
    <w:rsid w:val="00B8236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B8236E"/>
    <w:rPr>
      <w:rFonts w:eastAsia="Malgun Gothic" w:cs="Arial"/>
      <w:b/>
      <w:bCs/>
      <w:sz w:val="28"/>
      <w:szCs w:val="32"/>
      <w:u w:val="single"/>
    </w:rPr>
  </w:style>
  <w:style w:type="paragraph" w:customStyle="1" w:styleId="CiteSmallText">
    <w:name w:val="Cite Small Text"/>
    <w:basedOn w:val="Normal"/>
    <w:uiPriority w:val="99"/>
    <w:qFormat/>
    <w:rsid w:val="00B8236E"/>
    <w:pPr>
      <w:widowControl w:val="0"/>
      <w:spacing w:after="200"/>
    </w:pPr>
    <w:rPr>
      <w:rFonts w:ascii="Helvetica Neue" w:hAnsi="Helvetica Neue"/>
      <w:b/>
      <w:sz w:val="18"/>
    </w:rPr>
  </w:style>
  <w:style w:type="character" w:customStyle="1" w:styleId="3TagCite">
    <w:name w:val="3 Tag/Cite"/>
    <w:rsid w:val="00B8236E"/>
    <w:rPr>
      <w:rFonts w:ascii="Times New Roman" w:hAnsi="Times New Roman"/>
      <w:b/>
    </w:rPr>
  </w:style>
  <w:style w:type="character" w:customStyle="1" w:styleId="4Qualifications">
    <w:name w:val="4 Qualifications"/>
    <w:rsid w:val="00B8236E"/>
    <w:rPr>
      <w:rFonts w:ascii="Times New Roman" w:hAnsi="Times New Roman"/>
      <w:sz w:val="19"/>
    </w:rPr>
  </w:style>
  <w:style w:type="character" w:customStyle="1" w:styleId="6Underlined">
    <w:name w:val="6 Underlined"/>
    <w:rsid w:val="00B8236E"/>
    <w:rPr>
      <w:rFonts w:ascii="Times New Roman" w:hAnsi="Times New Roman"/>
      <w:b/>
      <w:sz w:val="21"/>
      <w:u w:val="single"/>
    </w:rPr>
  </w:style>
  <w:style w:type="paragraph" w:customStyle="1" w:styleId="Cards1CharChar">
    <w:name w:val="Cards1 Char Char"/>
    <w:basedOn w:val="Normal"/>
    <w:link w:val="Cards1CharCharChar"/>
    <w:qFormat/>
    <w:rsid w:val="00B8236E"/>
    <w:pPr>
      <w:autoSpaceDE w:val="0"/>
      <w:autoSpaceDN w:val="0"/>
      <w:adjustRightInd w:val="0"/>
      <w:ind w:left="432" w:right="432"/>
      <w:jc w:val="both"/>
    </w:pPr>
    <w:rPr>
      <w:lang w:val="x-none"/>
    </w:rPr>
  </w:style>
  <w:style w:type="character" w:customStyle="1" w:styleId="Cards1CharCharChar">
    <w:name w:val="Cards1 Char Char Char"/>
    <w:link w:val="Cards1CharChar"/>
    <w:rsid w:val="00B8236E"/>
    <w:rPr>
      <w:lang w:val="x-none"/>
    </w:rPr>
  </w:style>
  <w:style w:type="character" w:customStyle="1" w:styleId="UnderlineCharCharCharCharCharCharCharChar">
    <w:name w:val="Underline Char Char Char Char Char Char Char Char"/>
    <w:link w:val="UnderlineCharCharCharCharCharCharChar"/>
    <w:rsid w:val="00B8236E"/>
    <w:rPr>
      <w:u w:val="single"/>
    </w:rPr>
  </w:style>
  <w:style w:type="paragraph" w:customStyle="1" w:styleId="UnderlineCharCharCharCharCharCharChar">
    <w:name w:val="Underline Char Char Char Char Char Char Char"/>
    <w:basedOn w:val="Normal"/>
    <w:link w:val="UnderlineCharCharCharCharCharCharCharChar"/>
    <w:qFormat/>
    <w:rsid w:val="00B8236E"/>
    <w:rPr>
      <w:u w:val="single"/>
    </w:rPr>
  </w:style>
  <w:style w:type="paragraph" w:customStyle="1" w:styleId="CitesCharChar">
    <w:name w:val="Cites Char Char"/>
    <w:next w:val="Normal"/>
    <w:link w:val="CitesCharCharChar"/>
    <w:qFormat/>
    <w:rsid w:val="00B8236E"/>
    <w:pPr>
      <w:widowControl w:val="0"/>
      <w:spacing w:after="0" w:line="240" w:lineRule="auto"/>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B8236E"/>
    <w:rPr>
      <w:rFonts w:ascii="Times New Roman" w:eastAsia="Times New Roman" w:hAnsi="Times New Roman" w:cs="Times New Roman"/>
      <w:sz w:val="20"/>
    </w:rPr>
  </w:style>
  <w:style w:type="character" w:customStyle="1" w:styleId="nohighlighting">
    <w:name w:val="no highlighting"/>
    <w:rsid w:val="00B8236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8236E"/>
    <w:rPr>
      <w:rFonts w:ascii="Cambria" w:hAnsi="Cambria" w:hint="default"/>
      <w:sz w:val="21"/>
      <w:u w:val="single"/>
    </w:rPr>
  </w:style>
  <w:style w:type="paragraph" w:customStyle="1" w:styleId="Swag">
    <w:name w:val="Swag"/>
    <w:basedOn w:val="Normal"/>
    <w:link w:val="SwagChar"/>
    <w:qFormat/>
    <w:rsid w:val="00B8236E"/>
    <w:rPr>
      <w:color w:val="0000FF"/>
      <w:sz w:val="12"/>
      <w:u w:val="single"/>
    </w:rPr>
  </w:style>
  <w:style w:type="character" w:customStyle="1" w:styleId="SwagChar">
    <w:name w:val="Swag Char"/>
    <w:link w:val="Swag"/>
    <w:rsid w:val="00B8236E"/>
    <w:rPr>
      <w:color w:val="0000FF"/>
      <w:sz w:val="12"/>
      <w:u w:val="single"/>
    </w:rPr>
  </w:style>
  <w:style w:type="paragraph" w:customStyle="1" w:styleId="StyleUnderlineTimesNewRoman1">
    <w:name w:val="Style Underline + Times New Roman1"/>
    <w:link w:val="StyleUnderlineTimesNewRoman1Char"/>
    <w:qFormat/>
    <w:rsid w:val="00B8236E"/>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B8236E"/>
    <w:rPr>
      <w:rFonts w:eastAsia="Times New Roman" w:cs="Times New Roman"/>
      <w:u w:val="single"/>
    </w:rPr>
  </w:style>
  <w:style w:type="paragraph" w:customStyle="1" w:styleId="StyleUnderlineTimesNewRomanBold1">
    <w:name w:val="Style Underline + Times New Roman Bold1"/>
    <w:link w:val="StyleUnderlineTimesNewRomanBold1Char"/>
    <w:qFormat/>
    <w:rsid w:val="00B8236E"/>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B8236E"/>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B8236E"/>
    <w:rPr>
      <w:rFonts w:ascii="Garamond" w:eastAsia="MS Mincho" w:hAnsi="Garamond"/>
    </w:rPr>
  </w:style>
  <w:style w:type="character" w:customStyle="1" w:styleId="StyleStyleCardTextLeft-075Right0Char">
    <w:name w:val="Style Style Card Text + Left:  -0.75&quot; + Right:  0&quot; Char"/>
    <w:link w:val="StyleStyleCardTextLeft-075Right0"/>
    <w:rsid w:val="00B8236E"/>
    <w:rPr>
      <w:rFonts w:ascii="Garamond" w:eastAsia="MS Mincho" w:hAnsi="Garamond"/>
    </w:rPr>
  </w:style>
  <w:style w:type="character" w:customStyle="1" w:styleId="CharChar61">
    <w:name w:val="Char Char61"/>
    <w:rsid w:val="00B8236E"/>
    <w:rPr>
      <w:rFonts w:cs="Arial"/>
      <w:bCs/>
      <w:sz w:val="16"/>
      <w:szCs w:val="26"/>
      <w:lang w:val="en-US" w:eastAsia="en-US" w:bidi="ar-SA"/>
    </w:rPr>
  </w:style>
  <w:style w:type="character" w:customStyle="1" w:styleId="ListBulletChar">
    <w:name w:val="List Bullet Char"/>
    <w:link w:val="ListBullet"/>
    <w:rsid w:val="00B8236E"/>
    <w:rPr>
      <w:rFonts w:eastAsia="Calibri"/>
    </w:rPr>
  </w:style>
  <w:style w:type="paragraph" w:customStyle="1" w:styleId="subhead10">
    <w:name w:val="subhead1"/>
    <w:basedOn w:val="Normal"/>
    <w:uiPriority w:val="99"/>
    <w:qFormat/>
    <w:rsid w:val="00B8236E"/>
    <w:pPr>
      <w:spacing w:before="100" w:beforeAutospacing="1" w:after="100" w:afterAutospacing="1"/>
    </w:pPr>
    <w:rPr>
      <w:rFonts w:eastAsia="Times New Roman"/>
      <w:sz w:val="24"/>
    </w:rPr>
  </w:style>
  <w:style w:type="character" w:customStyle="1" w:styleId="styledate0">
    <w:name w:val="styledate"/>
    <w:rsid w:val="00B8236E"/>
  </w:style>
  <w:style w:type="character" w:customStyle="1" w:styleId="BoldandUnderlineChar1">
    <w:name w:val="Bold and Underline Char1"/>
    <w:rsid w:val="00B8236E"/>
    <w:rPr>
      <w:b/>
      <w:szCs w:val="24"/>
      <w:u w:val="single"/>
      <w:lang w:val="en-US" w:eastAsia="en-US" w:bidi="ar-SA"/>
    </w:rPr>
  </w:style>
  <w:style w:type="character" w:customStyle="1" w:styleId="BoldandUnderlineChar1Char2">
    <w:name w:val="Bold and Underline Char1 Char2"/>
    <w:rsid w:val="00B8236E"/>
    <w:rPr>
      <w:b/>
      <w:szCs w:val="24"/>
      <w:u w:val="single"/>
      <w:lang w:val="en-US" w:eastAsia="en-US" w:bidi="ar-SA"/>
    </w:rPr>
  </w:style>
  <w:style w:type="character" w:customStyle="1" w:styleId="BoldandUnderlineCharChar1">
    <w:name w:val="Bold and Underline Char Char1"/>
    <w:rsid w:val="00B8236E"/>
    <w:rPr>
      <w:b/>
      <w:szCs w:val="24"/>
      <w:u w:val="single"/>
      <w:lang w:val="en-US" w:eastAsia="en-US" w:bidi="ar-SA"/>
    </w:rPr>
  </w:style>
  <w:style w:type="character" w:customStyle="1" w:styleId="BoldandUnderlineChar6">
    <w:name w:val="Bold and Underline Char6"/>
    <w:rsid w:val="00B8236E"/>
    <w:rPr>
      <w:b/>
      <w:szCs w:val="24"/>
      <w:u w:val="single"/>
      <w:lang w:val="en-US" w:eastAsia="en-US" w:bidi="ar-SA"/>
    </w:rPr>
  </w:style>
  <w:style w:type="character" w:customStyle="1" w:styleId="title-link-wrapper">
    <w:name w:val="title-link-wrapper"/>
    <w:rsid w:val="00B8236E"/>
  </w:style>
  <w:style w:type="character" w:customStyle="1" w:styleId="medium-font">
    <w:name w:val="medium-font"/>
    <w:rsid w:val="00B8236E"/>
  </w:style>
  <w:style w:type="paragraph" w:customStyle="1" w:styleId="abstract">
    <w:name w:val="abstract"/>
    <w:basedOn w:val="Normal"/>
    <w:uiPriority w:val="99"/>
    <w:qFormat/>
    <w:rsid w:val="00B8236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B8236E"/>
    <w:rPr>
      <w:rFonts w:eastAsia="Times New Roman"/>
      <w:b/>
      <w:bCs/>
      <w:u w:val="single"/>
    </w:rPr>
  </w:style>
  <w:style w:type="character" w:customStyle="1" w:styleId="StyleUnderlineChar11ptBold2Char">
    <w:name w:val="Style Underline Char + 11 pt Bold2 Char"/>
    <w:link w:val="StyleUnderlineChar11ptBold2"/>
    <w:rsid w:val="00B8236E"/>
    <w:rPr>
      <w:rFonts w:eastAsia="Times New Roman"/>
      <w:b/>
      <w:bCs/>
      <w:u w:val="single"/>
    </w:rPr>
  </w:style>
  <w:style w:type="character" w:customStyle="1" w:styleId="ReallySamllTextChar">
    <w:name w:val="ReallySamllText Char"/>
    <w:rsid w:val="00B823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8236E"/>
    <w:rPr>
      <w:rFonts w:eastAsia="Times New Roman"/>
      <w:u w:val="single"/>
    </w:rPr>
  </w:style>
  <w:style w:type="character" w:customStyle="1" w:styleId="StyleStyleUnderlineTimesNewRoman11ptChar">
    <w:name w:val="Style Style Underline + Times New Roman + 11 pt Char"/>
    <w:link w:val="StyleStyleUnderlineTimesNewRoman11pt"/>
    <w:rsid w:val="00B8236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8236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8236E"/>
    <w:rPr>
      <w:rFonts w:eastAsia="Times New Roman"/>
      <w:u w:val="single"/>
    </w:rPr>
  </w:style>
  <w:style w:type="character" w:customStyle="1" w:styleId="style10">
    <w:name w:val="style1"/>
    <w:rsid w:val="00B8236E"/>
  </w:style>
  <w:style w:type="character" w:customStyle="1" w:styleId="pmtermsel">
    <w:name w:val="pmtermsel"/>
    <w:rsid w:val="00B8236E"/>
  </w:style>
  <w:style w:type="character" w:customStyle="1" w:styleId="showipapr">
    <w:name w:val="show_ipapr"/>
    <w:rsid w:val="00B8236E"/>
  </w:style>
  <w:style w:type="character" w:customStyle="1" w:styleId="dnindex">
    <w:name w:val="dnindex"/>
    <w:rsid w:val="00B8236E"/>
  </w:style>
  <w:style w:type="character" w:customStyle="1" w:styleId="23">
    <w:name w:val="23"/>
    <w:rsid w:val="00B8236E"/>
    <w:rPr>
      <w:rFonts w:ascii="Times New Roman" w:hAnsi="Times New Roman" w:cs="Arial"/>
      <w:bCs/>
      <w:sz w:val="20"/>
      <w:u w:val="single"/>
      <w:lang w:val="en-US" w:eastAsia="en-US" w:bidi="ar-SA"/>
    </w:rPr>
  </w:style>
  <w:style w:type="character" w:customStyle="1" w:styleId="33">
    <w:name w:val="33"/>
    <w:rsid w:val="00B8236E"/>
    <w:rPr>
      <w:rFonts w:ascii="Times New Roman" w:hAnsi="Times New Roman" w:cs="Arial"/>
      <w:b/>
      <w:bCs/>
      <w:sz w:val="20"/>
      <w:u w:val="single"/>
      <w:lang w:val="en-US" w:eastAsia="en-US" w:bidi="ar-SA"/>
    </w:rPr>
  </w:style>
  <w:style w:type="character" w:customStyle="1" w:styleId="55">
    <w:name w:val="55"/>
    <w:rsid w:val="00B8236E"/>
    <w:rPr>
      <w:rFonts w:cs="Arial"/>
      <w:bCs/>
      <w:sz w:val="20"/>
      <w:u w:val="single"/>
      <w:lang w:val="en-US" w:eastAsia="en-US" w:bidi="ar-SA"/>
    </w:rPr>
  </w:style>
  <w:style w:type="character" w:customStyle="1" w:styleId="authoraffil">
    <w:name w:val="authoraffil"/>
    <w:rsid w:val="00B8236E"/>
  </w:style>
  <w:style w:type="character" w:customStyle="1" w:styleId="CharChar8">
    <w:name w:val="Char Char8"/>
    <w:rsid w:val="00B8236E"/>
    <w:rPr>
      <w:rFonts w:ascii="Georgia" w:eastAsia="Times New Roman" w:hAnsi="Georgia"/>
      <w:b/>
      <w:bCs/>
      <w:sz w:val="30"/>
      <w:szCs w:val="28"/>
      <w:u w:val="single"/>
    </w:rPr>
  </w:style>
  <w:style w:type="character" w:customStyle="1" w:styleId="FontStyle13">
    <w:name w:val="Font Style13"/>
    <w:uiPriority w:val="99"/>
    <w:rsid w:val="00B8236E"/>
    <w:rPr>
      <w:rFonts w:ascii="Constantia" w:hAnsi="Constantia" w:cs="Constantia"/>
      <w:sz w:val="18"/>
      <w:szCs w:val="18"/>
    </w:rPr>
  </w:style>
  <w:style w:type="character" w:customStyle="1" w:styleId="TagsCharCharCharChar">
    <w:name w:val="Tags Char Char Char Char"/>
    <w:rsid w:val="00B8236E"/>
    <w:rPr>
      <w:rFonts w:ascii="Times New Roman" w:eastAsia="Times New Roman" w:hAnsi="Times New Roman" w:cs="Times New Roman"/>
      <w:b/>
      <w:sz w:val="24"/>
      <w:szCs w:val="24"/>
    </w:rPr>
  </w:style>
  <w:style w:type="character" w:customStyle="1" w:styleId="Citation1Char">
    <w:name w:val="Citation1 Char"/>
    <w:link w:val="Citation10"/>
    <w:locked/>
    <w:rsid w:val="00B8236E"/>
    <w:rPr>
      <w:rFonts w:ascii="Georgia" w:hAnsi="Georgia"/>
      <w:b/>
      <w:u w:val="single"/>
    </w:rPr>
  </w:style>
  <w:style w:type="paragraph" w:customStyle="1" w:styleId="Citation10">
    <w:name w:val="Citation1"/>
    <w:basedOn w:val="Normal"/>
    <w:link w:val="Citation1Char"/>
    <w:qFormat/>
    <w:rsid w:val="00B8236E"/>
    <w:rPr>
      <w:rFonts w:ascii="Georgia" w:hAnsi="Georgia"/>
      <w:b/>
      <w:u w:val="single"/>
    </w:rPr>
  </w:style>
  <w:style w:type="character" w:customStyle="1" w:styleId="TaglineChar">
    <w:name w:val="Tagline Char"/>
    <w:link w:val="Tagline0"/>
    <w:locked/>
    <w:rsid w:val="00B8236E"/>
    <w:rPr>
      <w:rFonts w:ascii="Georgia" w:hAnsi="Georgia"/>
      <w:b/>
    </w:rPr>
  </w:style>
  <w:style w:type="paragraph" w:customStyle="1" w:styleId="Tagline0">
    <w:name w:val="Tagline"/>
    <w:basedOn w:val="Normal"/>
    <w:link w:val="TaglineChar"/>
    <w:qFormat/>
    <w:rsid w:val="00B8236E"/>
    <w:rPr>
      <w:rFonts w:ascii="Georgia" w:hAnsi="Georgia"/>
      <w:b/>
    </w:rPr>
  </w:style>
  <w:style w:type="paragraph" w:customStyle="1" w:styleId="NothingCharCharChar">
    <w:name w:val="Nothing Char Char Char"/>
    <w:link w:val="NothingCharChar"/>
    <w:qFormat/>
    <w:rsid w:val="00B8236E"/>
    <w:pPr>
      <w:spacing w:after="0" w:line="240" w:lineRule="auto"/>
      <w:jc w:val="both"/>
    </w:pPr>
  </w:style>
  <w:style w:type="paragraph" w:customStyle="1" w:styleId="StyleLeft021">
    <w:name w:val="Style Left:  0.2&quot;1"/>
    <w:basedOn w:val="Normal"/>
    <w:uiPriority w:val="99"/>
    <w:qFormat/>
    <w:rsid w:val="00B8236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8236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8236E"/>
    <w:rPr>
      <w:rFonts w:eastAsia="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8236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8236E"/>
    <w:rPr>
      <w:rFonts w:eastAsia="Times New Roman"/>
      <w:u w:val="single"/>
      <w:bdr w:val="single" w:sz="4" w:space="0" w:color="auto"/>
    </w:rPr>
  </w:style>
  <w:style w:type="character" w:customStyle="1" w:styleId="boldcitationChar">
    <w:name w:val="bold citation Char"/>
    <w:rsid w:val="00B8236E"/>
    <w:rPr>
      <w:rFonts w:ascii="Arial" w:hAnsi="Arial"/>
      <w:b/>
      <w:sz w:val="28"/>
      <w:szCs w:val="24"/>
      <w:u w:val="thick"/>
      <w:lang w:val="en-US" w:eastAsia="en-US" w:bidi="ar-SA"/>
    </w:rPr>
  </w:style>
  <w:style w:type="paragraph" w:customStyle="1" w:styleId="BlockTitle20">
    <w:name w:val="Block Title #2"/>
    <w:basedOn w:val="Normal"/>
    <w:uiPriority w:val="99"/>
    <w:qFormat/>
    <w:rsid w:val="00B823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8236E"/>
    <w:rPr>
      <w:b/>
    </w:rPr>
  </w:style>
  <w:style w:type="character" w:customStyle="1" w:styleId="BoldunderlineChar3">
    <w:name w:val="Bold/underline Char"/>
    <w:rsid w:val="00B8236E"/>
    <w:rPr>
      <w:rFonts w:eastAsia="SimSun"/>
      <w:b/>
      <w:noProof w:val="0"/>
      <w:sz w:val="24"/>
      <w:szCs w:val="24"/>
      <w:u w:val="single"/>
      <w:lang w:val="en-US" w:eastAsia="zh-CN" w:bidi="ar-SA"/>
    </w:rPr>
  </w:style>
  <w:style w:type="character" w:customStyle="1" w:styleId="underlinetextchar0">
    <w:name w:val="underlinetextchar"/>
    <w:rsid w:val="00B8236E"/>
  </w:style>
  <w:style w:type="character" w:customStyle="1" w:styleId="boldciteChar1">
    <w:name w:val="bold cite Char1"/>
    <w:rsid w:val="00B8236E"/>
    <w:rPr>
      <w:b/>
      <w:sz w:val="28"/>
      <w:u w:val="thick" w:color="000000"/>
    </w:rPr>
  </w:style>
  <w:style w:type="character" w:customStyle="1" w:styleId="tagCharCharChar1">
    <w:name w:val="tag Char Char Char1"/>
    <w:rsid w:val="00B8236E"/>
    <w:rPr>
      <w:b/>
      <w:sz w:val="24"/>
      <w:lang w:val="en-US" w:eastAsia="en-US" w:bidi="ar-SA"/>
    </w:rPr>
  </w:style>
  <w:style w:type="character" w:customStyle="1" w:styleId="underlinecardChar0">
    <w:name w:val="underline card Char"/>
    <w:rsid w:val="00B8236E"/>
    <w:rPr>
      <w:rFonts w:ascii="Arial" w:hAnsi="Arial"/>
      <w:sz w:val="18"/>
      <w:szCs w:val="24"/>
      <w:u w:val="single"/>
      <w:lang w:val="en-US" w:eastAsia="en-US" w:bidi="ar-SA"/>
    </w:rPr>
  </w:style>
  <w:style w:type="paragraph" w:customStyle="1" w:styleId="date-comments">
    <w:name w:val="date-comments"/>
    <w:basedOn w:val="Normal"/>
    <w:qFormat/>
    <w:rsid w:val="00B8236E"/>
    <w:pPr>
      <w:spacing w:before="100" w:beforeAutospacing="1" w:after="100" w:afterAutospacing="1"/>
    </w:pPr>
    <w:rPr>
      <w:rFonts w:ascii="Times" w:hAnsi="Times"/>
      <w:szCs w:val="20"/>
    </w:rPr>
  </w:style>
  <w:style w:type="character" w:customStyle="1" w:styleId="articleauthor0">
    <w:name w:val="articleauthor"/>
    <w:rsid w:val="00B8236E"/>
  </w:style>
  <w:style w:type="character" w:customStyle="1" w:styleId="bodysubtoc">
    <w:name w:val="bodysubtoc"/>
    <w:rsid w:val="00B8236E"/>
  </w:style>
  <w:style w:type="character" w:customStyle="1" w:styleId="lefttitlesmaller">
    <w:name w:val="lefttitlesmaller"/>
    <w:rsid w:val="00B8236E"/>
  </w:style>
  <w:style w:type="character" w:customStyle="1" w:styleId="mb">
    <w:name w:val="mb"/>
    <w:rsid w:val="00B8236E"/>
  </w:style>
  <w:style w:type="character" w:customStyle="1" w:styleId="submitted-date">
    <w:name w:val="submitted-date"/>
    <w:rsid w:val="00B8236E"/>
  </w:style>
  <w:style w:type="character" w:customStyle="1" w:styleId="submitted-time">
    <w:name w:val="submitted-time"/>
    <w:rsid w:val="00B8236E"/>
  </w:style>
  <w:style w:type="character" w:customStyle="1" w:styleId="A20">
    <w:name w:val="A2"/>
    <w:uiPriority w:val="99"/>
    <w:rsid w:val="00B8236E"/>
    <w:rPr>
      <w:rFonts w:ascii="Sabon LT Std" w:hAnsi="Sabon LT Std" w:cs="Sabon LT Std" w:hint="default"/>
      <w:color w:val="000000"/>
      <w:sz w:val="15"/>
      <w:szCs w:val="15"/>
    </w:rPr>
  </w:style>
  <w:style w:type="character" w:customStyle="1" w:styleId="searchword">
    <w:name w:val="searchword"/>
    <w:rsid w:val="00B8236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8236E"/>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B8236E"/>
    <w:rPr>
      <w:rFonts w:ascii="Times New Roman" w:hAnsi="Times New Roman" w:cs="Times New Roman"/>
      <w:sz w:val="18"/>
      <w:szCs w:val="18"/>
    </w:rPr>
  </w:style>
  <w:style w:type="character" w:customStyle="1" w:styleId="bylines">
    <w:name w:val="bylines"/>
    <w:basedOn w:val="DefaultParagraphFont"/>
    <w:rsid w:val="00B8236E"/>
  </w:style>
  <w:style w:type="character" w:customStyle="1" w:styleId="StyleStyleBoldUnderlineUnderlineIntenseEmphasis1apple-style-2">
    <w:name w:val="Style Style Bold UnderlineUnderlineIntense Emphasis1apple-style-...2"/>
    <w:basedOn w:val="DefaultParagraphFont"/>
    <w:rsid w:val="00B8236E"/>
    <w:rPr>
      <w:b w:val="0"/>
      <w:bCs/>
      <w:sz w:val="22"/>
      <w:u w:val="single"/>
    </w:rPr>
  </w:style>
  <w:style w:type="character" w:customStyle="1" w:styleId="FontStyle57">
    <w:name w:val="Font Style57"/>
    <w:rsid w:val="00B8236E"/>
    <w:rPr>
      <w:rFonts w:ascii="Georgia" w:hAnsi="Georgia" w:cs="Georgia"/>
      <w:b/>
      <w:bCs/>
      <w:sz w:val="14"/>
      <w:szCs w:val="14"/>
    </w:rPr>
  </w:style>
  <w:style w:type="character" w:customStyle="1" w:styleId="FontStyle89">
    <w:name w:val="Font Style89"/>
    <w:rsid w:val="00B8236E"/>
    <w:rPr>
      <w:rFonts w:ascii="Times New Roman" w:hAnsi="Times New Roman" w:cs="Times New Roman"/>
      <w:b/>
      <w:bCs/>
      <w:smallCaps/>
      <w:spacing w:val="40"/>
      <w:sz w:val="16"/>
      <w:szCs w:val="16"/>
    </w:rPr>
  </w:style>
  <w:style w:type="character" w:customStyle="1" w:styleId="style3Char0">
    <w:name w:val="style 3 Char"/>
    <w:rsid w:val="00B8236E"/>
    <w:rPr>
      <w:sz w:val="18"/>
      <w:szCs w:val="24"/>
      <w:lang w:val="en-US" w:eastAsia="en-US" w:bidi="ar-SA"/>
    </w:rPr>
  </w:style>
  <w:style w:type="paragraph" w:customStyle="1" w:styleId="003Cite">
    <w:name w:val="003Cite"/>
    <w:basedOn w:val="Normal"/>
    <w:qFormat/>
    <w:rsid w:val="00B8236E"/>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B8236E"/>
    <w:pPr>
      <w:jc w:val="both"/>
    </w:pPr>
    <w:rPr>
      <w:b/>
      <w:color w:val="000000"/>
      <w:u w:val="single"/>
    </w:rPr>
  </w:style>
  <w:style w:type="character" w:customStyle="1" w:styleId="NormalBoldChar">
    <w:name w:val="Normal + Bold Char"/>
    <w:aliases w:val="Double Underline Char"/>
    <w:basedOn w:val="DefaultParagraphFont"/>
    <w:link w:val="NormalBold"/>
    <w:rsid w:val="00B8236E"/>
    <w:rPr>
      <w:b/>
      <w:color w:val="000000"/>
      <w:u w:val="single"/>
    </w:rPr>
  </w:style>
  <w:style w:type="paragraph" w:customStyle="1" w:styleId="StyleCards12ptThickunderline">
    <w:name w:val="Style Cards + 12 pt Thick underline"/>
    <w:basedOn w:val="Normal"/>
    <w:link w:val="StyleCards12ptThickunderlineChar2"/>
    <w:qFormat/>
    <w:rsid w:val="00B8236E"/>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B8236E"/>
    <w:rPr>
      <w:rFonts w:ascii="Times New Roman" w:eastAsia="Times New Roman" w:hAnsi="Times New Roman" w:cs="Times New Roman"/>
      <w:sz w:val="24"/>
      <w:u w:val="thick"/>
      <w:lang w:val="x-none" w:eastAsia="x-none"/>
    </w:rPr>
  </w:style>
  <w:style w:type="character" w:customStyle="1" w:styleId="BlockHeadingsChar1">
    <w:name w:val="Block Headings Char1"/>
    <w:rsid w:val="00B8236E"/>
    <w:rPr>
      <w:b/>
      <w:caps/>
    </w:rPr>
  </w:style>
  <w:style w:type="character" w:customStyle="1" w:styleId="Longcite">
    <w:name w:val="Longcite"/>
    <w:rsid w:val="00B8236E"/>
    <w:rPr>
      <w:sz w:val="16"/>
    </w:rPr>
  </w:style>
  <w:style w:type="paragraph" w:customStyle="1" w:styleId="NormalUnderline0">
    <w:name w:val="Normal + Underline"/>
    <w:basedOn w:val="Normal"/>
    <w:link w:val="NormalUnderlineChar0"/>
    <w:qFormat/>
    <w:rsid w:val="00B8236E"/>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B8236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B8236E"/>
    <w:rPr>
      <w:rFonts w:ascii="Bookman Old Style" w:hAnsi="Bookman Old Style" w:cs="Bookman Old Style"/>
      <w:sz w:val="16"/>
      <w:szCs w:val="16"/>
    </w:rPr>
  </w:style>
  <w:style w:type="character" w:customStyle="1" w:styleId="FontStyle17">
    <w:name w:val="Font Style17"/>
    <w:uiPriority w:val="99"/>
    <w:rsid w:val="00B8236E"/>
    <w:rPr>
      <w:rFonts w:ascii="Book Antiqua" w:hAnsi="Book Antiqua" w:cs="Book Antiqua"/>
      <w:i/>
      <w:iCs/>
      <w:spacing w:val="10"/>
      <w:sz w:val="22"/>
      <w:szCs w:val="22"/>
    </w:rPr>
  </w:style>
  <w:style w:type="character" w:customStyle="1" w:styleId="FontStyle329">
    <w:name w:val="Font Style329"/>
    <w:basedOn w:val="DefaultParagraphFont"/>
    <w:uiPriority w:val="99"/>
    <w:rsid w:val="00B8236E"/>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B8236E"/>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B8236E"/>
    <w:rPr>
      <w:rFonts w:ascii="Georgia" w:eastAsia="SimSun" w:hAnsi="Georgia" w:cstheme="minorBidi"/>
      <w:u w:val="single"/>
      <w:lang w:eastAsia="zh-CN"/>
    </w:rPr>
  </w:style>
  <w:style w:type="paragraph" w:customStyle="1" w:styleId="DebateBlocking">
    <w:name w:val="DebateBlocking"/>
    <w:basedOn w:val="Normal"/>
    <w:next w:val="Nothing"/>
    <w:uiPriority w:val="99"/>
    <w:qFormat/>
    <w:rsid w:val="00B8236E"/>
  </w:style>
  <w:style w:type="paragraph" w:customStyle="1" w:styleId="Stylecardtext5pt">
    <w:name w:val="Style card text + 5 pt"/>
    <w:basedOn w:val="Normal"/>
    <w:qFormat/>
    <w:rsid w:val="00B8236E"/>
  </w:style>
  <w:style w:type="paragraph" w:customStyle="1" w:styleId="StyleJustified">
    <w:name w:val="Style Justified"/>
    <w:basedOn w:val="Normal"/>
    <w:qFormat/>
    <w:rsid w:val="00B8236E"/>
  </w:style>
  <w:style w:type="paragraph" w:customStyle="1" w:styleId="StyleHeading4TagsmalltextBigcardbodyNormalTagNotBold">
    <w:name w:val="Style Heading 4Tagsmall textBig cardbodyNormal Tag + Not Bold"/>
    <w:basedOn w:val="Heading4"/>
    <w:qFormat/>
    <w:rsid w:val="00B8236E"/>
  </w:style>
  <w:style w:type="character" w:customStyle="1" w:styleId="BlockHeadingsCharCharChar">
    <w:name w:val="Block Headings Char Char Char"/>
    <w:locked/>
    <w:rsid w:val="00B8236E"/>
  </w:style>
  <w:style w:type="paragraph" w:customStyle="1" w:styleId="BlockHeadingsCharChar">
    <w:name w:val="Block Headings Char Char"/>
    <w:basedOn w:val="Normal"/>
    <w:next w:val="TagsChar1Char"/>
    <w:qFormat/>
    <w:rsid w:val="00B8236E"/>
  </w:style>
  <w:style w:type="character" w:customStyle="1" w:styleId="CitesCharCharCharChar">
    <w:name w:val="Cites Char Char Char Char"/>
    <w:locked/>
    <w:rsid w:val="00B8236E"/>
  </w:style>
  <w:style w:type="character" w:customStyle="1" w:styleId="TagsChar1CharChar">
    <w:name w:val="Tags Char1 Char Char"/>
    <w:locked/>
    <w:rsid w:val="00B8236E"/>
  </w:style>
  <w:style w:type="paragraph" w:customStyle="1" w:styleId="TagsChar1Char">
    <w:name w:val="Tags Char1 Char"/>
    <w:basedOn w:val="Normal"/>
    <w:qFormat/>
    <w:rsid w:val="00B8236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8236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8236E"/>
  </w:style>
  <w:style w:type="character" w:customStyle="1" w:styleId="CardsFont6ptCharCharChar">
    <w:name w:val="Cards + Font: 6 pt Char Char Char"/>
    <w:locked/>
    <w:rsid w:val="00B8236E"/>
  </w:style>
  <w:style w:type="character" w:customStyle="1" w:styleId="CardsUnderlineChar">
    <w:name w:val="Cards + Underline Char"/>
    <w:locked/>
    <w:rsid w:val="00B8236E"/>
  </w:style>
  <w:style w:type="paragraph" w:customStyle="1" w:styleId="CardsUnderline">
    <w:name w:val="Cards + Underline"/>
    <w:basedOn w:val="Normal"/>
    <w:next w:val="Debate-CardSmalltextF2"/>
    <w:qFormat/>
    <w:rsid w:val="00B8236E"/>
  </w:style>
  <w:style w:type="paragraph" w:customStyle="1" w:styleId="StyleNormalWebNormalWebChar1CharNormalWebCharCharC">
    <w:name w:val="Style Normal (Web)Normal (Web) Char1 CharNormal (Web) Char Char C..."/>
    <w:basedOn w:val="Normal"/>
    <w:qFormat/>
    <w:rsid w:val="00B8236E"/>
  </w:style>
  <w:style w:type="paragraph" w:customStyle="1" w:styleId="Reference">
    <w:name w:val="Reference"/>
    <w:qFormat/>
    <w:rsid w:val="00B8236E"/>
    <w:rPr>
      <w:rFonts w:asciiTheme="minorHAnsi" w:hAnsiTheme="minorHAnsi" w:cstheme="minorBidi"/>
      <w:szCs w:val="22"/>
    </w:rPr>
  </w:style>
  <w:style w:type="paragraph" w:customStyle="1" w:styleId="StyleHeading2Heading2Char2CharHeading2Char1CharCharHead">
    <w:name w:val="Style Heading 2Heading 2 Char2 CharHeading 2 Char1 Char CharHead..."/>
    <w:basedOn w:val="Heading2"/>
    <w:next w:val="BlockHeading1"/>
    <w:qFormat/>
    <w:rsid w:val="00B8236E"/>
  </w:style>
  <w:style w:type="paragraph" w:customStyle="1" w:styleId="Blocktitle3">
    <w:name w:val="Block title"/>
    <w:basedOn w:val="Heading1"/>
    <w:next w:val="RepeatBlockHeading"/>
    <w:autoRedefine/>
    <w:qFormat/>
    <w:rsid w:val="00B8236E"/>
  </w:style>
  <w:style w:type="paragraph" w:customStyle="1" w:styleId="SmallCite">
    <w:name w:val="Small Cite"/>
    <w:basedOn w:val="Normal"/>
    <w:qFormat/>
    <w:rsid w:val="00B8236E"/>
  </w:style>
  <w:style w:type="paragraph" w:customStyle="1" w:styleId="links1">
    <w:name w:val="links1"/>
    <w:basedOn w:val="Normal"/>
    <w:next w:val="text"/>
    <w:qFormat/>
    <w:rsid w:val="00B8236E"/>
  </w:style>
  <w:style w:type="paragraph" w:customStyle="1" w:styleId="endtext">
    <w:name w:val="endtext"/>
    <w:basedOn w:val="Normal"/>
    <w:qFormat/>
    <w:rsid w:val="00B8236E"/>
  </w:style>
  <w:style w:type="paragraph" w:customStyle="1" w:styleId="g">
    <w:name w:val="g"/>
    <w:basedOn w:val="Normal"/>
    <w:next w:val="StyleCardNotUnderlined8pt"/>
    <w:qFormat/>
    <w:rsid w:val="00B8236E"/>
  </w:style>
  <w:style w:type="paragraph" w:customStyle="1" w:styleId="Repeatheader">
    <w:name w:val="Repeat header"/>
    <w:basedOn w:val="Normal"/>
    <w:next w:val="Un-IndexedHeading"/>
    <w:autoRedefine/>
    <w:qFormat/>
    <w:rsid w:val="00B8236E"/>
  </w:style>
  <w:style w:type="paragraph" w:customStyle="1" w:styleId="StyleCardNotUnderlined8pt">
    <w:name w:val="Style Card Not Underlined + 8 pt"/>
    <w:basedOn w:val="CardTag"/>
    <w:next w:val="SmallFont"/>
    <w:qFormat/>
    <w:rsid w:val="00B8236E"/>
    <w:rPr>
      <w:rFonts w:asciiTheme="minorHAnsi" w:eastAsiaTheme="minorHAnsi" w:hAnsiTheme="minorHAnsi"/>
      <w:b w:val="0"/>
      <w:sz w:val="22"/>
    </w:rPr>
  </w:style>
  <w:style w:type="paragraph" w:customStyle="1" w:styleId="CardNotUnderlined3">
    <w:name w:val="Card Not Underlined 3"/>
    <w:basedOn w:val="CardTag"/>
    <w:next w:val="Circle"/>
    <w:qFormat/>
    <w:rsid w:val="00B8236E"/>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B8236E"/>
  </w:style>
  <w:style w:type="paragraph" w:customStyle="1" w:styleId="Numbering">
    <w:name w:val="Numbering"/>
    <w:basedOn w:val="Normal"/>
    <w:next w:val="Normal"/>
    <w:qFormat/>
    <w:rsid w:val="00B8236E"/>
  </w:style>
  <w:style w:type="paragraph" w:customStyle="1" w:styleId="Un-IndexedHeading">
    <w:name w:val="Un-Indexed Heading"/>
    <w:basedOn w:val="Heading1"/>
    <w:next w:val="Normal"/>
    <w:qFormat/>
    <w:rsid w:val="00B8236E"/>
  </w:style>
  <w:style w:type="paragraph" w:customStyle="1" w:styleId="Circle">
    <w:name w:val="Circle"/>
    <w:basedOn w:val="Normal"/>
    <w:next w:val="Normal"/>
    <w:qFormat/>
    <w:rsid w:val="00B8236E"/>
  </w:style>
  <w:style w:type="paragraph" w:customStyle="1" w:styleId="PageHeader">
    <w:name w:val="Page Header"/>
    <w:basedOn w:val="Normal"/>
    <w:next w:val="IndentedNumbering"/>
    <w:link w:val="PageHeaderChar"/>
    <w:qFormat/>
    <w:rsid w:val="00B8236E"/>
  </w:style>
  <w:style w:type="paragraph" w:customStyle="1" w:styleId="IndentedLettering">
    <w:name w:val="Indented Lettering"/>
    <w:next w:val="Normal"/>
    <w:qFormat/>
    <w:rsid w:val="00B8236E"/>
    <w:pPr>
      <w:numPr>
        <w:numId w:val="58"/>
      </w:numPr>
      <w:tabs>
        <w:tab w:val="clear" w:pos="360"/>
        <w:tab w:val="num" w:pos="1800"/>
      </w:tabs>
      <w:ind w:left="0" w:firstLine="0"/>
    </w:pPr>
    <w:rPr>
      <w:rFonts w:asciiTheme="minorHAnsi" w:hAnsiTheme="minorHAnsi" w:cstheme="minorBidi"/>
      <w:szCs w:val="22"/>
    </w:rPr>
  </w:style>
  <w:style w:type="paragraph" w:customStyle="1" w:styleId="Lettering">
    <w:name w:val="Lettering"/>
    <w:basedOn w:val="IndentedLettering"/>
    <w:next w:val="Normal"/>
    <w:qFormat/>
    <w:rsid w:val="00B8236E"/>
  </w:style>
  <w:style w:type="paragraph" w:customStyle="1" w:styleId="FileName">
    <w:name w:val="File Name"/>
    <w:basedOn w:val="Normal"/>
    <w:next w:val="Normal"/>
    <w:qFormat/>
    <w:rsid w:val="00B8236E"/>
  </w:style>
  <w:style w:type="paragraph" w:customStyle="1" w:styleId="Pagination">
    <w:name w:val="Pagination"/>
    <w:basedOn w:val="Normal"/>
    <w:next w:val="Normal"/>
    <w:qFormat/>
    <w:rsid w:val="00B8236E"/>
  </w:style>
  <w:style w:type="paragraph" w:customStyle="1" w:styleId="IndentedNumbering">
    <w:name w:val="Indented Numbering"/>
    <w:basedOn w:val="CardContinued1"/>
    <w:next w:val="Normal"/>
    <w:qFormat/>
    <w:rsid w:val="00B8236E"/>
    <w:pPr>
      <w:numPr>
        <w:numId w:val="0"/>
      </w:numPr>
      <w:tabs>
        <w:tab w:val="clear" w:pos="1080"/>
        <w:tab w:val="num" w:pos="567"/>
      </w:tabs>
    </w:pPr>
  </w:style>
  <w:style w:type="paragraph" w:customStyle="1" w:styleId="CardContinued1">
    <w:name w:val="Card Continued 1"/>
    <w:basedOn w:val="Normal"/>
    <w:next w:val="Normal"/>
    <w:qFormat/>
    <w:rsid w:val="00B8236E"/>
    <w:pPr>
      <w:numPr>
        <w:numId w:val="59"/>
      </w:numPr>
      <w:tabs>
        <w:tab w:val="clear" w:pos="1080"/>
        <w:tab w:val="num" w:pos="360"/>
        <w:tab w:val="num" w:pos="567"/>
      </w:tabs>
      <w:ind w:left="0" w:firstLine="0"/>
    </w:pPr>
  </w:style>
  <w:style w:type="paragraph" w:customStyle="1" w:styleId="CardContinued2">
    <w:name w:val="Card Continued 2"/>
    <w:basedOn w:val="BlockTitle2"/>
    <w:next w:val="Normal"/>
    <w:qFormat/>
    <w:rsid w:val="00B8236E"/>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B8236E"/>
  </w:style>
  <w:style w:type="paragraph" w:customStyle="1" w:styleId="SmallCardText">
    <w:name w:val="Small Card Text"/>
    <w:qFormat/>
    <w:rsid w:val="00B8236E"/>
    <w:rPr>
      <w:rFonts w:asciiTheme="minorHAnsi" w:hAnsiTheme="minorHAnsi" w:cstheme="minorBidi"/>
      <w:szCs w:val="22"/>
    </w:rPr>
  </w:style>
  <w:style w:type="paragraph" w:customStyle="1" w:styleId="TAGFONT">
    <w:name w:val="TAG FONT"/>
    <w:basedOn w:val="Normal"/>
    <w:next w:val="LanguageStrike"/>
    <w:autoRedefine/>
    <w:qFormat/>
    <w:rsid w:val="00B8236E"/>
  </w:style>
  <w:style w:type="paragraph" w:customStyle="1" w:styleId="8point">
    <w:name w:val="8 point"/>
    <w:basedOn w:val="Normal"/>
    <w:next w:val="UnderlinedText"/>
    <w:qFormat/>
    <w:rsid w:val="00B8236E"/>
  </w:style>
  <w:style w:type="paragraph" w:customStyle="1" w:styleId="citationunderline">
    <w:name w:val="citation/underline"/>
    <w:next w:val="Citation-FirstLine"/>
    <w:autoRedefine/>
    <w:qFormat/>
    <w:rsid w:val="00B8236E"/>
    <w:rPr>
      <w:rFonts w:asciiTheme="minorHAnsi" w:hAnsiTheme="minorHAnsi" w:cstheme="minorBidi"/>
      <w:szCs w:val="22"/>
    </w:rPr>
  </w:style>
  <w:style w:type="paragraph" w:customStyle="1" w:styleId="Style60">
    <w:name w:val="Style 6"/>
    <w:next w:val="Style6"/>
    <w:qFormat/>
    <w:rsid w:val="00B8236E"/>
    <w:rPr>
      <w:rFonts w:asciiTheme="minorHAnsi" w:hAnsiTheme="minorHAnsi" w:cstheme="minorBidi"/>
      <w:szCs w:val="22"/>
    </w:rPr>
  </w:style>
  <w:style w:type="character" w:customStyle="1" w:styleId="DateCitesAuthorCharChar">
    <w:name w:val="DateCitesAuthor Char Char"/>
    <w:locked/>
    <w:rsid w:val="00B8236E"/>
  </w:style>
  <w:style w:type="paragraph" w:customStyle="1" w:styleId="DateCitesAuthorChar">
    <w:name w:val="DateCitesAuthor Char"/>
    <w:basedOn w:val="Normal"/>
    <w:qFormat/>
    <w:rsid w:val="00B8236E"/>
  </w:style>
  <w:style w:type="paragraph" w:customStyle="1" w:styleId="articlebodynormaltext">
    <w:name w:val="articlebody_normaltext"/>
    <w:basedOn w:val="Normal"/>
    <w:next w:val="HotRoute0"/>
    <w:qFormat/>
    <w:rsid w:val="00B8236E"/>
  </w:style>
  <w:style w:type="paragraph" w:customStyle="1" w:styleId="targetcaption">
    <w:name w:val="targetcaption"/>
    <w:basedOn w:val="Normal"/>
    <w:next w:val="Normal"/>
    <w:qFormat/>
    <w:rsid w:val="00B8236E"/>
  </w:style>
  <w:style w:type="paragraph" w:customStyle="1" w:styleId="Index">
    <w:name w:val="Index"/>
    <w:basedOn w:val="Normal"/>
    <w:next w:val="NoSpacing"/>
    <w:qFormat/>
    <w:rsid w:val="00B8236E"/>
  </w:style>
  <w:style w:type="paragraph" w:customStyle="1" w:styleId="boldness">
    <w:name w:val="boldness"/>
    <w:basedOn w:val="Normal"/>
    <w:next w:val="CM22"/>
    <w:qFormat/>
    <w:rsid w:val="00B8236E"/>
  </w:style>
  <w:style w:type="paragraph" w:customStyle="1" w:styleId="CM21">
    <w:name w:val="CM21"/>
    <w:basedOn w:val="Normal"/>
    <w:uiPriority w:val="99"/>
    <w:qFormat/>
    <w:rsid w:val="00B8236E"/>
  </w:style>
  <w:style w:type="paragraph" w:customStyle="1" w:styleId="Pa31">
    <w:name w:val="Pa3+1"/>
    <w:basedOn w:val="Normal"/>
    <w:uiPriority w:val="99"/>
    <w:qFormat/>
    <w:rsid w:val="00B8236E"/>
  </w:style>
  <w:style w:type="paragraph" w:customStyle="1" w:styleId="Pa1">
    <w:name w:val="Pa1"/>
    <w:basedOn w:val="Normal"/>
    <w:qFormat/>
    <w:rsid w:val="00B8236E"/>
  </w:style>
  <w:style w:type="character" w:customStyle="1" w:styleId="CardUpSize-LightChar">
    <w:name w:val="CardUpSize - Light Char"/>
    <w:basedOn w:val="DefaultParagraphFont"/>
    <w:locked/>
    <w:rsid w:val="00B8236E"/>
  </w:style>
  <w:style w:type="paragraph" w:customStyle="1" w:styleId="CardUpSize-Light">
    <w:name w:val="CardUpSize - Light"/>
    <w:basedOn w:val="Normal"/>
    <w:qFormat/>
    <w:rsid w:val="00B8236E"/>
  </w:style>
  <w:style w:type="character" w:customStyle="1" w:styleId="CiteCardUpSize-HeavyChar">
    <w:name w:val="Cite // CardUpSize - Heavy Char"/>
    <w:basedOn w:val="DefaultParagraphFont"/>
    <w:locked/>
    <w:rsid w:val="00B8236E"/>
  </w:style>
  <w:style w:type="paragraph" w:customStyle="1" w:styleId="CiteCardUpSize-Heavy">
    <w:name w:val="Cite // CardUpSize - Heavy"/>
    <w:basedOn w:val="Normal"/>
    <w:qFormat/>
    <w:rsid w:val="00B8236E"/>
  </w:style>
  <w:style w:type="character" w:customStyle="1" w:styleId="SmalltextCharCharCharChar0">
    <w:name w:val="Small text Char Char Char Char"/>
    <w:basedOn w:val="DefaultParagraphFont"/>
    <w:locked/>
    <w:rsid w:val="00B8236E"/>
  </w:style>
  <w:style w:type="paragraph" w:customStyle="1" w:styleId="SmalltextCharCharChar0">
    <w:name w:val="Small text Char Char Char"/>
    <w:basedOn w:val="Normal"/>
    <w:next w:val="Textbody"/>
    <w:qFormat/>
    <w:rsid w:val="00B8236E"/>
  </w:style>
  <w:style w:type="paragraph" w:customStyle="1" w:styleId="Textbody">
    <w:name w:val="Text body"/>
    <w:basedOn w:val="NFAPWPheader"/>
    <w:qFormat/>
    <w:rsid w:val="00B8236E"/>
  </w:style>
  <w:style w:type="paragraph" w:customStyle="1" w:styleId="NFAPWPheader">
    <w:name w:val="NFAP WP header"/>
    <w:basedOn w:val="Normal"/>
    <w:uiPriority w:val="99"/>
    <w:qFormat/>
    <w:rsid w:val="00B8236E"/>
  </w:style>
  <w:style w:type="character" w:customStyle="1" w:styleId="CiteCharCharChar">
    <w:name w:val="Cite Char Char Char"/>
    <w:locked/>
    <w:rsid w:val="00B8236E"/>
  </w:style>
  <w:style w:type="paragraph" w:customStyle="1" w:styleId="CiteCardCharChar">
    <w:name w:val="Cite_Card Char Char"/>
    <w:next w:val="Little"/>
    <w:autoRedefine/>
    <w:qFormat/>
    <w:rsid w:val="00B8236E"/>
    <w:rPr>
      <w:rFonts w:asciiTheme="minorHAnsi" w:hAnsiTheme="minorHAnsi" w:cstheme="minorBidi"/>
      <w:szCs w:val="22"/>
    </w:rPr>
  </w:style>
  <w:style w:type="character" w:customStyle="1" w:styleId="CiteCardCharCharCharChar">
    <w:name w:val="Cite_Card Char Char Char Char"/>
    <w:locked/>
    <w:rsid w:val="00B8236E"/>
  </w:style>
  <w:style w:type="paragraph" w:customStyle="1" w:styleId="CiteCardCharCharChar">
    <w:name w:val="Cite_Card Char Char Char"/>
    <w:next w:val="DebateHeader"/>
    <w:qFormat/>
    <w:rsid w:val="00B8236E"/>
    <w:rPr>
      <w:rFonts w:asciiTheme="minorHAnsi" w:hAnsiTheme="minorHAnsi" w:cstheme="minorBidi"/>
      <w:szCs w:val="22"/>
    </w:rPr>
  </w:style>
  <w:style w:type="character" w:customStyle="1" w:styleId="DebateHeaderChar">
    <w:name w:val="Debate Header Char"/>
    <w:locked/>
    <w:rsid w:val="00B8236E"/>
  </w:style>
  <w:style w:type="character" w:customStyle="1" w:styleId="TagCiteChar2">
    <w:name w:val="Tag &amp; Cite Char"/>
    <w:locked/>
    <w:rsid w:val="00B8236E"/>
  </w:style>
  <w:style w:type="paragraph" w:customStyle="1" w:styleId="TagCite1">
    <w:name w:val="Tag &amp; Cite"/>
    <w:basedOn w:val="Normal"/>
    <w:qFormat/>
    <w:rsid w:val="00B8236E"/>
  </w:style>
  <w:style w:type="character" w:customStyle="1" w:styleId="HighlightedTextChar">
    <w:name w:val="Highlighted Text Char"/>
    <w:locked/>
    <w:rsid w:val="00B8236E"/>
  </w:style>
  <w:style w:type="paragraph" w:customStyle="1" w:styleId="HighlightedText">
    <w:name w:val="Highlighted Text"/>
    <w:basedOn w:val="Normal"/>
    <w:qFormat/>
    <w:rsid w:val="00B8236E"/>
  </w:style>
  <w:style w:type="character" w:customStyle="1" w:styleId="UnhighlightedChar">
    <w:name w:val="Unhighlighted Char"/>
    <w:locked/>
    <w:rsid w:val="00B8236E"/>
  </w:style>
  <w:style w:type="paragraph" w:customStyle="1" w:styleId="Unhighlighted">
    <w:name w:val="Unhighlighted"/>
    <w:basedOn w:val="Normal"/>
    <w:next w:val="TagF3"/>
    <w:autoRedefine/>
    <w:qFormat/>
    <w:rsid w:val="00B8236E"/>
  </w:style>
  <w:style w:type="character" w:customStyle="1" w:styleId="StylecardUnderlineChar">
    <w:name w:val="Style card + Underline Char"/>
    <w:locked/>
    <w:rsid w:val="00B8236E"/>
  </w:style>
  <w:style w:type="paragraph" w:customStyle="1" w:styleId="StylecardUnderline">
    <w:name w:val="Style card + Underline"/>
    <w:basedOn w:val="List"/>
    <w:next w:val="i1"/>
    <w:qFormat/>
    <w:rsid w:val="00B8236E"/>
    <w:pPr>
      <w:ind w:left="360" w:hanging="360"/>
    </w:pPr>
    <w:rPr>
      <w:rFonts w:eastAsiaTheme="minorHAnsi"/>
    </w:rPr>
  </w:style>
  <w:style w:type="paragraph" w:customStyle="1" w:styleId="TagF3">
    <w:name w:val="Tag (F3)"/>
    <w:next w:val="style140"/>
    <w:qFormat/>
    <w:rsid w:val="00B8236E"/>
    <w:rPr>
      <w:rFonts w:asciiTheme="minorHAnsi" w:hAnsiTheme="minorHAnsi" w:cstheme="minorBidi"/>
      <w:szCs w:val="22"/>
    </w:rPr>
  </w:style>
  <w:style w:type="paragraph" w:customStyle="1" w:styleId="style140">
    <w:name w:val="style14"/>
    <w:basedOn w:val="Normal"/>
    <w:next w:val="CiteCardCharCharCharCharCharCharChar"/>
    <w:qFormat/>
    <w:rsid w:val="00B8236E"/>
  </w:style>
  <w:style w:type="paragraph" w:customStyle="1" w:styleId="CardTagCite1Char">
    <w:name w:val="Card Tag + Cite #1 Char"/>
    <w:basedOn w:val="Normal"/>
    <w:next w:val="foldie"/>
    <w:qFormat/>
    <w:rsid w:val="00B8236E"/>
  </w:style>
  <w:style w:type="paragraph" w:customStyle="1" w:styleId="articlebody">
    <w:name w:val="articlebody"/>
    <w:basedOn w:val="Normal"/>
    <w:next w:val="wp-caption-text"/>
    <w:qFormat/>
    <w:rsid w:val="00B8236E"/>
  </w:style>
  <w:style w:type="character" w:customStyle="1" w:styleId="CiteCardCharCharCharCharCharCharCharChar">
    <w:name w:val="Cite_Card Char Char Char Char Char Char Char Char"/>
    <w:locked/>
    <w:rsid w:val="00B8236E"/>
  </w:style>
  <w:style w:type="paragraph" w:customStyle="1" w:styleId="CiteCardCharCharCharCharCharCharChar">
    <w:name w:val="Cite_Card Char Char Char Char Char Char Char"/>
    <w:next w:val="CiteNormal"/>
    <w:autoRedefine/>
    <w:qFormat/>
    <w:rsid w:val="00B8236E"/>
    <w:rPr>
      <w:rFonts w:asciiTheme="minorHAnsi" w:hAnsiTheme="minorHAnsi" w:cstheme="minorBidi"/>
      <w:szCs w:val="22"/>
    </w:rPr>
  </w:style>
  <w:style w:type="paragraph" w:customStyle="1" w:styleId="foldie">
    <w:name w:val="foldie"/>
    <w:next w:val="Pa3"/>
    <w:qFormat/>
    <w:rsid w:val="00B8236E"/>
    <w:rPr>
      <w:rFonts w:asciiTheme="minorHAnsi" w:hAnsiTheme="minorHAnsi" w:cstheme="minorBidi"/>
      <w:szCs w:val="22"/>
    </w:rPr>
  </w:style>
  <w:style w:type="paragraph" w:customStyle="1" w:styleId="billtextsection">
    <w:name w:val="bill_text_section"/>
    <w:basedOn w:val="Normal"/>
    <w:qFormat/>
    <w:rsid w:val="00B8236E"/>
  </w:style>
  <w:style w:type="character" w:customStyle="1" w:styleId="CiteNormalChar">
    <w:name w:val="Cite Normal Char"/>
    <w:locked/>
    <w:rsid w:val="00B8236E"/>
  </w:style>
  <w:style w:type="paragraph" w:customStyle="1" w:styleId="CiteNormal">
    <w:name w:val="Cite Normal"/>
    <w:basedOn w:val="Normal"/>
    <w:autoRedefine/>
    <w:qFormat/>
    <w:rsid w:val="00B8236E"/>
  </w:style>
  <w:style w:type="character" w:customStyle="1" w:styleId="BoldunderlineChar4">
    <w:name w:val="Bold underline Char"/>
    <w:locked/>
    <w:rsid w:val="00B8236E"/>
  </w:style>
  <w:style w:type="paragraph" w:customStyle="1" w:styleId="Boldunderline1">
    <w:name w:val="Bold underline"/>
    <w:basedOn w:val="Normal"/>
    <w:next w:val="BlockHeadings"/>
    <w:qFormat/>
    <w:rsid w:val="00B8236E"/>
  </w:style>
  <w:style w:type="character" w:customStyle="1" w:styleId="cardChar2">
    <w:name w:val="%card Char"/>
    <w:locked/>
    <w:rsid w:val="00B8236E"/>
  </w:style>
  <w:style w:type="paragraph" w:customStyle="1" w:styleId="card0">
    <w:name w:val="%card"/>
    <w:basedOn w:val="Normal"/>
    <w:next w:val="NoSpacing"/>
    <w:qFormat/>
    <w:rsid w:val="00B8236E"/>
  </w:style>
  <w:style w:type="character" w:customStyle="1" w:styleId="UnunderlinedTextChar">
    <w:name w:val="Ununderlined Text Char"/>
    <w:locked/>
    <w:rsid w:val="00B8236E"/>
  </w:style>
  <w:style w:type="paragraph" w:customStyle="1" w:styleId="UnunderlinedText">
    <w:name w:val="Ununderlined Text"/>
    <w:basedOn w:val="Normal"/>
    <w:next w:val="ReallyfuckingsmallCharCharChar"/>
    <w:autoRedefine/>
    <w:qFormat/>
    <w:rsid w:val="00B8236E"/>
  </w:style>
  <w:style w:type="character" w:customStyle="1" w:styleId="RegularChar">
    <w:name w:val="Regular Char"/>
    <w:locked/>
    <w:rsid w:val="00B8236E"/>
  </w:style>
  <w:style w:type="paragraph" w:customStyle="1" w:styleId="Regular">
    <w:name w:val="Regular"/>
    <w:next w:val="CardDownx15"/>
    <w:qFormat/>
    <w:rsid w:val="00B8236E"/>
    <w:rPr>
      <w:rFonts w:asciiTheme="minorHAnsi" w:hAnsiTheme="minorHAnsi" w:cstheme="minorBidi"/>
      <w:szCs w:val="22"/>
    </w:rPr>
  </w:style>
  <w:style w:type="character" w:customStyle="1" w:styleId="ReallyfuckingsmallCharCharCharChar">
    <w:name w:val="Really fucking small Char Char Char Char"/>
    <w:locked/>
    <w:rsid w:val="00B8236E"/>
  </w:style>
  <w:style w:type="paragraph" w:customStyle="1" w:styleId="ReallyfuckingsmallCharCharChar">
    <w:name w:val="Really fucking small Char Char Char"/>
    <w:basedOn w:val="Normal"/>
    <w:next w:val="Reallyfuckingsmall"/>
    <w:qFormat/>
    <w:rsid w:val="00B8236E"/>
  </w:style>
  <w:style w:type="character" w:customStyle="1" w:styleId="CardDownx1Char">
    <w:name w:val="CardDown x1 Char"/>
    <w:locked/>
    <w:rsid w:val="00B8236E"/>
  </w:style>
  <w:style w:type="paragraph" w:customStyle="1" w:styleId="CardDownx1">
    <w:name w:val="CardDown x1"/>
    <w:basedOn w:val="Normal"/>
    <w:next w:val="FullCite"/>
    <w:qFormat/>
    <w:rsid w:val="00B8236E"/>
  </w:style>
  <w:style w:type="paragraph" w:customStyle="1" w:styleId="CardDownx15">
    <w:name w:val="CardDown x1.5"/>
    <w:basedOn w:val="Normal"/>
    <w:next w:val="CiteTag"/>
    <w:qFormat/>
    <w:rsid w:val="00B8236E"/>
  </w:style>
  <w:style w:type="paragraph" w:customStyle="1" w:styleId="Heading5SizeDown">
    <w:name w:val="Heading 5 Size Down"/>
    <w:basedOn w:val="Normal"/>
    <w:next w:val="StyleStyleCardTextLeft-075Right0"/>
    <w:autoRedefine/>
    <w:qFormat/>
    <w:rsid w:val="00B8236E"/>
  </w:style>
  <w:style w:type="character" w:customStyle="1" w:styleId="StyleStyleArialNarrow9ptLeft-075ArialNarrowChar">
    <w:name w:val="Style Style Arial Narrow 9 pt Left:  -0.75&quot; + Arial Narrow Char"/>
    <w:locked/>
    <w:rsid w:val="00B8236E"/>
  </w:style>
  <w:style w:type="paragraph" w:customStyle="1" w:styleId="StyleStyleArialNarrow9ptLeft-075ArialNarrow">
    <w:name w:val="Style Style Arial Narrow 9 pt Left:  -0.75&quot; + Arial Narrow"/>
    <w:basedOn w:val="Normal"/>
    <w:next w:val="DebateUnderlineBold"/>
    <w:qFormat/>
    <w:rsid w:val="00B8236E"/>
  </w:style>
  <w:style w:type="paragraph" w:customStyle="1" w:styleId="ecxmsonormal">
    <w:name w:val="ecxmsonormal"/>
    <w:basedOn w:val="Normal"/>
    <w:qFormat/>
    <w:rsid w:val="00B8236E"/>
  </w:style>
  <w:style w:type="paragraph" w:customStyle="1" w:styleId="DebateUnderlineBold">
    <w:name w:val="Debate Underline Bold"/>
    <w:basedOn w:val="Normal"/>
    <w:qFormat/>
    <w:rsid w:val="00B8236E"/>
  </w:style>
  <w:style w:type="character" w:customStyle="1" w:styleId="StyleArialNarrow12ptBoldLeft-075Char">
    <w:name w:val="Style Arial Narrow 12 pt Bold Left:  -0.75&quot; Char"/>
    <w:locked/>
    <w:rsid w:val="00B8236E"/>
  </w:style>
  <w:style w:type="paragraph" w:customStyle="1" w:styleId="StyleArialNarrow12ptBoldLeft-075">
    <w:name w:val="Style Arial Narrow 12 pt Bold Left:  -0.75&quot;"/>
    <w:basedOn w:val="Normal"/>
    <w:qFormat/>
    <w:rsid w:val="00B8236E"/>
  </w:style>
  <w:style w:type="character" w:customStyle="1" w:styleId="StyleStyleevidencetextBorderSinglesolidlineAuto05Char">
    <w:name w:val="Style Style evidence text + Border: : (Single solid line Auto  0.5 ... Char"/>
    <w:locked/>
    <w:rsid w:val="00B8236E"/>
  </w:style>
  <w:style w:type="paragraph" w:customStyle="1" w:styleId="StyleStyleevidencetextBorderSinglesolidlineAuto05">
    <w:name w:val="Style Style evidence text + Border: : (Single solid line Auto  0.5 ..."/>
    <w:basedOn w:val="Normal"/>
    <w:next w:val="CiteCharCharCharChar"/>
    <w:qFormat/>
    <w:rsid w:val="00B8236E"/>
  </w:style>
  <w:style w:type="paragraph" w:customStyle="1" w:styleId="CiteCharCharCharChar">
    <w:name w:val="Cite Char Char Char Char"/>
    <w:basedOn w:val="Normal"/>
    <w:next w:val="Normal"/>
    <w:qFormat/>
    <w:rsid w:val="00B8236E"/>
  </w:style>
  <w:style w:type="character" w:customStyle="1" w:styleId="UnderliningCharChar1CharCharChar">
    <w:name w:val="Underlining Char Char1 Char Char Char"/>
    <w:locked/>
    <w:rsid w:val="00B8236E"/>
  </w:style>
  <w:style w:type="paragraph" w:customStyle="1" w:styleId="UnderliningCharChar1CharChar">
    <w:name w:val="Underlining Char Char1 Char Char"/>
    <w:basedOn w:val="Normal"/>
    <w:next w:val="Normal"/>
    <w:qFormat/>
    <w:rsid w:val="00B8236E"/>
  </w:style>
  <w:style w:type="paragraph" w:customStyle="1" w:styleId="CiteCharCharCharCharChar">
    <w:name w:val="Cite Char Char Char Char Char"/>
    <w:basedOn w:val="Normal"/>
    <w:next w:val="Normal"/>
    <w:qFormat/>
    <w:rsid w:val="00B8236E"/>
  </w:style>
  <w:style w:type="character" w:customStyle="1" w:styleId="UnderliningCharCharChar">
    <w:name w:val="Underlining Char Char Char"/>
    <w:locked/>
    <w:rsid w:val="00B8236E"/>
  </w:style>
  <w:style w:type="paragraph" w:customStyle="1" w:styleId="Style120">
    <w:name w:val="Style 12"/>
    <w:next w:val="SmallCard"/>
    <w:qFormat/>
    <w:rsid w:val="00B8236E"/>
    <w:rPr>
      <w:rFonts w:asciiTheme="minorHAnsi" w:hAnsiTheme="minorHAnsi" w:cstheme="minorBidi"/>
      <w:szCs w:val="22"/>
    </w:rPr>
  </w:style>
  <w:style w:type="paragraph" w:customStyle="1" w:styleId="Style70">
    <w:name w:val="Style 7"/>
    <w:next w:val="BreifTitle"/>
    <w:qFormat/>
    <w:rsid w:val="00B8236E"/>
    <w:rPr>
      <w:rFonts w:asciiTheme="minorHAnsi" w:hAnsiTheme="minorHAnsi" w:cstheme="minorBidi"/>
      <w:szCs w:val="22"/>
    </w:rPr>
  </w:style>
  <w:style w:type="paragraph" w:customStyle="1" w:styleId="Style90">
    <w:name w:val="Style 9"/>
    <w:next w:val="Normal10pt"/>
    <w:qFormat/>
    <w:rsid w:val="00B8236E"/>
    <w:rPr>
      <w:rFonts w:asciiTheme="minorHAnsi" w:hAnsiTheme="minorHAnsi" w:cstheme="minorBidi"/>
      <w:szCs w:val="22"/>
    </w:rPr>
  </w:style>
  <w:style w:type="paragraph" w:customStyle="1" w:styleId="Emphasis3">
    <w:name w:val="Emphasis3"/>
    <w:next w:val="formfldssel"/>
    <w:qFormat/>
    <w:rsid w:val="00B8236E"/>
    <w:rPr>
      <w:rFonts w:asciiTheme="minorHAnsi" w:hAnsiTheme="minorHAnsi" w:cstheme="minorBidi"/>
      <w:szCs w:val="22"/>
    </w:rPr>
  </w:style>
  <w:style w:type="paragraph" w:customStyle="1" w:styleId="formfldssel">
    <w:name w:val="formfldssel"/>
    <w:basedOn w:val="Normal"/>
    <w:next w:val="StyleTagandCiteFranklinGothicDemi"/>
    <w:qFormat/>
    <w:rsid w:val="00B8236E"/>
  </w:style>
  <w:style w:type="paragraph" w:customStyle="1" w:styleId="hpleftlk">
    <w:name w:val="hpleftlk"/>
    <w:basedOn w:val="Normal"/>
    <w:next w:val="StyleStyleTagandCiteFranklinGothicDemi11pt"/>
    <w:qFormat/>
    <w:rsid w:val="00B8236E"/>
  </w:style>
  <w:style w:type="paragraph" w:customStyle="1" w:styleId="lblu">
    <w:name w:val="lblu"/>
    <w:basedOn w:val="Normal"/>
    <w:next w:val="TagCite"/>
    <w:qFormat/>
    <w:rsid w:val="00B8236E"/>
  </w:style>
  <w:style w:type="paragraph" w:customStyle="1" w:styleId="Underlinestyle1">
    <w:name w:val="Underlinestyle"/>
    <w:basedOn w:val="Normal"/>
    <w:next w:val="CiteCard"/>
    <w:qFormat/>
    <w:rsid w:val="00B8236E"/>
  </w:style>
  <w:style w:type="paragraph" w:customStyle="1" w:styleId="OffensiveLanguage">
    <w:name w:val="Offensive Language"/>
    <w:basedOn w:val="Normal"/>
    <w:next w:val="Normal"/>
    <w:qFormat/>
    <w:rsid w:val="00B8236E"/>
  </w:style>
  <w:style w:type="paragraph" w:customStyle="1" w:styleId="clearformatting0">
    <w:name w:val="clear formatting"/>
    <w:basedOn w:val="Normal"/>
    <w:qFormat/>
    <w:rsid w:val="00B8236E"/>
  </w:style>
  <w:style w:type="paragraph" w:customStyle="1" w:styleId="Style180">
    <w:name w:val="Style 18"/>
    <w:uiPriority w:val="99"/>
    <w:qFormat/>
    <w:rsid w:val="00B8236E"/>
    <w:rPr>
      <w:rFonts w:asciiTheme="minorHAnsi" w:hAnsiTheme="minorHAnsi" w:cstheme="minorBidi"/>
      <w:szCs w:val="22"/>
    </w:rPr>
  </w:style>
  <w:style w:type="paragraph" w:customStyle="1" w:styleId="formfld">
    <w:name w:val="formfld"/>
    <w:basedOn w:val="Normal"/>
    <w:qFormat/>
    <w:rsid w:val="00B8236E"/>
  </w:style>
  <w:style w:type="character" w:customStyle="1" w:styleId="sup1">
    <w:name w:val="sup1"/>
    <w:rsid w:val="00B8236E"/>
  </w:style>
  <w:style w:type="character" w:customStyle="1" w:styleId="pgnum1">
    <w:name w:val="pgnum1"/>
    <w:rsid w:val="00B8236E"/>
  </w:style>
  <w:style w:type="character" w:customStyle="1" w:styleId="apple">
    <w:name w:val="apple"/>
    <w:rsid w:val="00B8236E"/>
  </w:style>
  <w:style w:type="character" w:customStyle="1" w:styleId="CardsFont12ptCharCharCharCharCharCharCharCharCharCharChar">
    <w:name w:val="Cards + Font: 12 pt Char Char Char Char Char Char Char Char Char Char Char"/>
    <w:aliases w:val="Thick Underline Char1 Char Char Char Char"/>
    <w:qFormat/>
    <w:rsid w:val="00B8236E"/>
  </w:style>
  <w:style w:type="character" w:customStyle="1" w:styleId="inhoud">
    <w:name w:val="inhoud"/>
    <w:rsid w:val="00B8236E"/>
  </w:style>
  <w:style w:type="character" w:customStyle="1" w:styleId="Highlight1">
    <w:name w:val="Highlight"/>
    <w:uiPriority w:val="1"/>
    <w:qFormat/>
    <w:rsid w:val="00B8236E"/>
  </w:style>
  <w:style w:type="character" w:customStyle="1" w:styleId="StyleCardtextChar10pt">
    <w:name w:val="Style Card text Char + 10 pt"/>
    <w:rsid w:val="00B8236E"/>
  </w:style>
  <w:style w:type="character" w:customStyle="1" w:styleId="smcaps">
    <w:name w:val="smcaps"/>
    <w:rsid w:val="00B8236E"/>
  </w:style>
  <w:style w:type="character" w:customStyle="1" w:styleId="Style1Char2">
    <w:name w:val="Style1 Char2"/>
    <w:rsid w:val="00B8236E"/>
  </w:style>
  <w:style w:type="character" w:customStyle="1" w:styleId="inside-head1">
    <w:name w:val="inside-head1"/>
    <w:rsid w:val="00B8236E"/>
  </w:style>
  <w:style w:type="character" w:customStyle="1" w:styleId="datestamp1">
    <w:name w:val="datestamp1"/>
    <w:rsid w:val="00B8236E"/>
  </w:style>
  <w:style w:type="character" w:customStyle="1" w:styleId="pagetools1">
    <w:name w:val="pagetools1"/>
    <w:rsid w:val="00B8236E"/>
  </w:style>
  <w:style w:type="character" w:customStyle="1" w:styleId="smallredtext">
    <w:name w:val="smallredtext"/>
    <w:rsid w:val="00B8236E"/>
  </w:style>
  <w:style w:type="character" w:customStyle="1" w:styleId="storyheading31">
    <w:name w:val="storyheading31"/>
    <w:rsid w:val="00B8236E"/>
  </w:style>
  <w:style w:type="character" w:customStyle="1" w:styleId="storydeck31">
    <w:name w:val="storydeck31"/>
    <w:rsid w:val="00B8236E"/>
  </w:style>
  <w:style w:type="character" w:customStyle="1" w:styleId="subtitle10">
    <w:name w:val="subtitle1"/>
    <w:rsid w:val="00B8236E"/>
  </w:style>
  <w:style w:type="character" w:customStyle="1" w:styleId="clsbiolink">
    <w:name w:val="clsbiolink"/>
    <w:rsid w:val="00B8236E"/>
  </w:style>
  <w:style w:type="character" w:customStyle="1" w:styleId="clssmaller">
    <w:name w:val="clssmaller"/>
    <w:rsid w:val="00B8236E"/>
  </w:style>
  <w:style w:type="character" w:customStyle="1" w:styleId="sm1">
    <w:name w:val="sm1"/>
    <w:rsid w:val="00B8236E"/>
  </w:style>
  <w:style w:type="character" w:customStyle="1" w:styleId="noindentChar">
    <w:name w:val="noindent Char"/>
    <w:rsid w:val="00B8236E"/>
  </w:style>
  <w:style w:type="character" w:customStyle="1" w:styleId="SmallChar1">
    <w:name w:val="Small Char1"/>
    <w:rsid w:val="00B8236E"/>
  </w:style>
  <w:style w:type="character" w:customStyle="1" w:styleId="fullcite0">
    <w:name w:val="fullcite"/>
    <w:rsid w:val="00B8236E"/>
  </w:style>
  <w:style w:type="character" w:customStyle="1" w:styleId="Style9ptThickunderline">
    <w:name w:val="Style 9 pt Thick underline"/>
    <w:rsid w:val="00B8236E"/>
  </w:style>
  <w:style w:type="character" w:customStyle="1" w:styleId="CardNotUnderlinedChar">
    <w:name w:val="Card Not Underlined Char"/>
    <w:rsid w:val="00B8236E"/>
  </w:style>
  <w:style w:type="character" w:customStyle="1" w:styleId="IndexHeadersCharChar">
    <w:name w:val="Index Headers Char Char"/>
    <w:rsid w:val="00B8236E"/>
  </w:style>
  <w:style w:type="character" w:customStyle="1" w:styleId="justify">
    <w:name w:val="justify"/>
    <w:rsid w:val="00B8236E"/>
  </w:style>
  <w:style w:type="character" w:customStyle="1" w:styleId="SmallCardTextChar">
    <w:name w:val="Small Card Text Char"/>
    <w:rsid w:val="00B8236E"/>
  </w:style>
  <w:style w:type="character" w:customStyle="1" w:styleId="tagChar30">
    <w:name w:val="tag Char3"/>
    <w:rsid w:val="00B8236E"/>
  </w:style>
  <w:style w:type="character" w:customStyle="1" w:styleId="awtw">
    <w:name w:val="awtw"/>
    <w:rsid w:val="00B8236E"/>
  </w:style>
  <w:style w:type="character" w:customStyle="1" w:styleId="ld3">
    <w:name w:val="ld3"/>
    <w:rsid w:val="00B8236E"/>
  </w:style>
  <w:style w:type="character" w:customStyle="1" w:styleId="externaledithide">
    <w:name w:val="external_edit_hide"/>
    <w:rsid w:val="00B8236E"/>
  </w:style>
  <w:style w:type="character" w:customStyle="1" w:styleId="CharacterStyle20">
    <w:name w:val="Character Style 20"/>
    <w:rsid w:val="00B8236E"/>
  </w:style>
  <w:style w:type="character" w:customStyle="1" w:styleId="centerheadlines">
    <w:name w:val="centerheadlines"/>
    <w:rsid w:val="00B8236E"/>
  </w:style>
  <w:style w:type="character" w:customStyle="1" w:styleId="datetime">
    <w:name w:val="datetime"/>
    <w:rsid w:val="00B8236E"/>
  </w:style>
  <w:style w:type="character" w:customStyle="1" w:styleId="info">
    <w:name w:val="info"/>
    <w:rsid w:val="00B8236E"/>
  </w:style>
  <w:style w:type="character" w:customStyle="1" w:styleId="datestory">
    <w:name w:val="datestory"/>
    <w:rsid w:val="00B8236E"/>
  </w:style>
  <w:style w:type="character" w:customStyle="1" w:styleId="goohl1">
    <w:name w:val="goohl1"/>
    <w:rsid w:val="00B8236E"/>
  </w:style>
  <w:style w:type="character" w:customStyle="1" w:styleId="StyleUnderlineBorderSinglesolidlineAuto05ptLinew">
    <w:name w:val="Style Underline Border: : (Single solid line Auto  0.5 pt Line w..."/>
    <w:basedOn w:val="DefaultParagraphFont"/>
    <w:rsid w:val="00B8236E"/>
  </w:style>
  <w:style w:type="character" w:customStyle="1" w:styleId="citeschar10">
    <w:name w:val="citeschar1"/>
    <w:basedOn w:val="DefaultParagraphFont"/>
    <w:rsid w:val="00B8236E"/>
  </w:style>
  <w:style w:type="character" w:customStyle="1" w:styleId="cardunderlinedchar1">
    <w:name w:val="cardunderlinedchar"/>
    <w:basedOn w:val="DefaultParagraphFont"/>
    <w:rsid w:val="00B8236E"/>
  </w:style>
  <w:style w:type="character" w:customStyle="1" w:styleId="Style1CharCharChar">
    <w:name w:val="Style1 Char Char Char"/>
    <w:locked/>
    <w:rsid w:val="00B8236E"/>
  </w:style>
  <w:style w:type="character" w:customStyle="1" w:styleId="provider">
    <w:name w:val="provider"/>
    <w:basedOn w:val="DefaultParagraphFont"/>
    <w:rsid w:val="00B8236E"/>
  </w:style>
  <w:style w:type="character" w:customStyle="1" w:styleId="vitstorybyline">
    <w:name w:val="vitstorybyline"/>
    <w:rsid w:val="00B8236E"/>
  </w:style>
  <w:style w:type="character" w:customStyle="1" w:styleId="yahoobuzzbadge-form">
    <w:name w:val="yahoobuzzbadge-form"/>
    <w:rsid w:val="00B8236E"/>
  </w:style>
  <w:style w:type="character" w:customStyle="1" w:styleId="tickerlinx">
    <w:name w:val="tickerlinx"/>
    <w:rsid w:val="00B8236E"/>
  </w:style>
  <w:style w:type="character" w:customStyle="1" w:styleId="post-timestamp">
    <w:name w:val="post-timestamp"/>
    <w:rsid w:val="00B8236E"/>
  </w:style>
  <w:style w:type="character" w:customStyle="1" w:styleId="month">
    <w:name w:val="month"/>
    <w:rsid w:val="00B8236E"/>
  </w:style>
  <w:style w:type="character" w:customStyle="1" w:styleId="texttitlebigred">
    <w:name w:val="texttitlebigred"/>
    <w:rsid w:val="00B8236E"/>
  </w:style>
  <w:style w:type="character" w:customStyle="1" w:styleId="subtitles">
    <w:name w:val="subtitles"/>
    <w:rsid w:val="00B8236E"/>
  </w:style>
  <w:style w:type="character" w:customStyle="1" w:styleId="CiteCardChar1">
    <w:name w:val="Cite_Card Char1"/>
    <w:rsid w:val="00B8236E"/>
  </w:style>
  <w:style w:type="character" w:customStyle="1" w:styleId="paramv">
    <w:name w:val="paramv"/>
    <w:rsid w:val="00B8236E"/>
  </w:style>
  <w:style w:type="character" w:customStyle="1" w:styleId="symbol">
    <w:name w:val="symbol"/>
    <w:rsid w:val="00B8236E"/>
  </w:style>
  <w:style w:type="character" w:customStyle="1" w:styleId="data">
    <w:name w:val="data"/>
    <w:rsid w:val="00B8236E"/>
  </w:style>
  <w:style w:type="character" w:customStyle="1" w:styleId="pub-date">
    <w:name w:val="pub-date"/>
    <w:rsid w:val="00B8236E"/>
  </w:style>
  <w:style w:type="character" w:customStyle="1" w:styleId="AuthorDateF4">
    <w:name w:val="Author Date (F4)"/>
    <w:rsid w:val="00B8236E"/>
  </w:style>
  <w:style w:type="character" w:customStyle="1" w:styleId="BoldUnderlineF6">
    <w:name w:val="Bold Underline (F6)"/>
    <w:rsid w:val="00B8236E"/>
  </w:style>
  <w:style w:type="character" w:customStyle="1" w:styleId="grouptext">
    <w:name w:val="group_text"/>
    <w:rsid w:val="00B8236E"/>
  </w:style>
  <w:style w:type="character" w:customStyle="1" w:styleId="StyleArial12ptBoldItalic">
    <w:name w:val="Style Arial 12 pt Bold Italic"/>
    <w:rsid w:val="00B8236E"/>
  </w:style>
  <w:style w:type="character" w:customStyle="1" w:styleId="verdana12grey1">
    <w:name w:val="verdana12grey1"/>
    <w:rsid w:val="00B8236E"/>
  </w:style>
  <w:style w:type="character" w:customStyle="1" w:styleId="verdana9grey1a">
    <w:name w:val="verdana9grey1a"/>
    <w:rsid w:val="00B8236E"/>
  </w:style>
  <w:style w:type="character" w:customStyle="1" w:styleId="nn-twttr-share-btn">
    <w:name w:val="nn-twttr-share-btn"/>
    <w:rsid w:val="00B8236E"/>
  </w:style>
  <w:style w:type="character" w:customStyle="1" w:styleId="comment-count">
    <w:name w:val="comment-count"/>
    <w:rsid w:val="00B8236E"/>
  </w:style>
  <w:style w:type="character" w:customStyle="1" w:styleId="comment-count-text">
    <w:name w:val="comment-count-text"/>
    <w:rsid w:val="00B8236E"/>
  </w:style>
  <w:style w:type="character" w:customStyle="1" w:styleId="lightheader">
    <w:name w:val="lightheader"/>
    <w:rsid w:val="00B8236E"/>
  </w:style>
  <w:style w:type="character" w:customStyle="1" w:styleId="CiteCardCharCharCharCharChar">
    <w:name w:val="Cite_Card Char Char Char Char Char"/>
    <w:rsid w:val="00B8236E"/>
  </w:style>
  <w:style w:type="character" w:customStyle="1" w:styleId="CiteCardCharCharCharCharCharChar">
    <w:name w:val="Cite_Card Char Char Char Char Char Char"/>
    <w:rsid w:val="00B8236E"/>
  </w:style>
  <w:style w:type="character" w:customStyle="1" w:styleId="yahoobuzzbadge">
    <w:name w:val="yahoobuzzbadge"/>
    <w:rsid w:val="00B8236E"/>
  </w:style>
  <w:style w:type="character" w:customStyle="1" w:styleId="StrongEmphasis">
    <w:name w:val="Strong Emphasis"/>
    <w:rsid w:val="00B8236E"/>
  </w:style>
  <w:style w:type="character" w:customStyle="1" w:styleId="article-articlebody">
    <w:name w:val="article-articlebody"/>
    <w:basedOn w:val="DefaultParagraphFont"/>
    <w:rsid w:val="00B8236E"/>
  </w:style>
  <w:style w:type="character" w:customStyle="1" w:styleId="pageheader0">
    <w:name w:val="pageheader"/>
    <w:basedOn w:val="DefaultParagraphFont"/>
    <w:rsid w:val="00B8236E"/>
  </w:style>
  <w:style w:type="character" w:customStyle="1" w:styleId="AuthorCharChar">
    <w:name w:val="Author Char Char"/>
    <w:rsid w:val="00B8236E"/>
  </w:style>
  <w:style w:type="character" w:customStyle="1" w:styleId="smallchar2">
    <w:name w:val="smallchar"/>
    <w:basedOn w:val="DefaultParagraphFont"/>
    <w:rsid w:val="00B8236E"/>
  </w:style>
  <w:style w:type="character" w:customStyle="1" w:styleId="Shortcite">
    <w:name w:val="Shortcite"/>
    <w:rsid w:val="00B8236E"/>
  </w:style>
  <w:style w:type="character" w:customStyle="1" w:styleId="address">
    <w:name w:val="address"/>
    <w:rsid w:val="00B8236E"/>
  </w:style>
  <w:style w:type="character" w:customStyle="1" w:styleId="NormalizationChar">
    <w:name w:val="Normalization Char"/>
    <w:rsid w:val="00B8236E"/>
  </w:style>
  <w:style w:type="character" w:customStyle="1" w:styleId="Shrinker">
    <w:name w:val="Shrinker"/>
    <w:rsid w:val="00B8236E"/>
  </w:style>
  <w:style w:type="character" w:customStyle="1" w:styleId="heading2char0">
    <w:name w:val="heading2char"/>
    <w:basedOn w:val="DefaultParagraphFont"/>
    <w:rsid w:val="00B8236E"/>
  </w:style>
  <w:style w:type="character" w:customStyle="1" w:styleId="heading3char1">
    <w:name w:val="heading3char1"/>
    <w:basedOn w:val="DefaultParagraphFont"/>
    <w:rsid w:val="00B8236E"/>
  </w:style>
  <w:style w:type="character" w:customStyle="1" w:styleId="underlinea">
    <w:name w:val="underlinea"/>
    <w:basedOn w:val="DefaultParagraphFont"/>
    <w:rsid w:val="00B8236E"/>
  </w:style>
  <w:style w:type="character" w:customStyle="1" w:styleId="StyleUnderlineChar9pt2">
    <w:name w:val="Style Underline Char + 9 pt2"/>
    <w:rsid w:val="00B8236E"/>
  </w:style>
  <w:style w:type="character" w:customStyle="1" w:styleId="StyleUnderlineChar9ptBold1">
    <w:name w:val="Style Underline Char + 9 pt Bold1"/>
    <w:rsid w:val="00B8236E"/>
  </w:style>
  <w:style w:type="character" w:customStyle="1" w:styleId="FontStyle232">
    <w:name w:val="Font Style232"/>
    <w:uiPriority w:val="99"/>
    <w:rsid w:val="00B8236E"/>
  </w:style>
  <w:style w:type="character" w:customStyle="1" w:styleId="erasure">
    <w:name w:val="erasure"/>
    <w:rsid w:val="00B8236E"/>
  </w:style>
  <w:style w:type="character" w:customStyle="1" w:styleId="MicroTextCharChar">
    <w:name w:val="MicroText Char Char"/>
    <w:rsid w:val="00B8236E"/>
  </w:style>
  <w:style w:type="character" w:customStyle="1" w:styleId="style61">
    <w:name w:val="style6"/>
    <w:rsid w:val="00B8236E"/>
  </w:style>
  <w:style w:type="character" w:customStyle="1" w:styleId="Title2">
    <w:name w:val="Title2"/>
    <w:basedOn w:val="DefaultParagraphFont"/>
    <w:rsid w:val="00B8236E"/>
  </w:style>
  <w:style w:type="character" w:customStyle="1" w:styleId="pmterms2">
    <w:name w:val="pmterms2"/>
    <w:basedOn w:val="DefaultParagraphFont"/>
    <w:rsid w:val="00B8236E"/>
  </w:style>
  <w:style w:type="character" w:customStyle="1" w:styleId="StyleCardTextUnderline3Char">
    <w:name w:val="Style Card Text + Underline3 Char"/>
    <w:basedOn w:val="DefaultParagraphFont"/>
    <w:link w:val="StyleCardTextUnderline3"/>
    <w:rsid w:val="00B8236E"/>
  </w:style>
  <w:style w:type="character" w:customStyle="1" w:styleId="BoldandUnderlineChar1Char2CharChar">
    <w:name w:val="Bold and Underline Char1 Char2 Char Char"/>
    <w:basedOn w:val="DefaultParagraphFont"/>
    <w:rsid w:val="00B8236E"/>
  </w:style>
  <w:style w:type="character" w:customStyle="1" w:styleId="UnderlineChar1Char1">
    <w:name w:val="Underline Char1 Char1"/>
    <w:basedOn w:val="DefaultParagraphFont"/>
    <w:rsid w:val="00B8236E"/>
  </w:style>
  <w:style w:type="character" w:customStyle="1" w:styleId="featurecontentgray1">
    <w:name w:val="featurecontentgray1"/>
    <w:basedOn w:val="DefaultParagraphFont"/>
    <w:rsid w:val="00B8236E"/>
  </w:style>
  <w:style w:type="character" w:customStyle="1" w:styleId="CardCharCharChar0">
    <w:name w:val="Card Char Char Char"/>
    <w:basedOn w:val="DefaultParagraphFont"/>
    <w:rsid w:val="00B8236E"/>
  </w:style>
  <w:style w:type="character" w:customStyle="1" w:styleId="big1">
    <w:name w:val="big1"/>
    <w:basedOn w:val="DefaultParagraphFont"/>
    <w:rsid w:val="00B8236E"/>
  </w:style>
  <w:style w:type="character" w:customStyle="1" w:styleId="articletitle1">
    <w:name w:val="articletitle1"/>
    <w:basedOn w:val="DefaultParagraphFont"/>
    <w:rsid w:val="00B8236E"/>
  </w:style>
  <w:style w:type="character" w:customStyle="1" w:styleId="prodgeneral">
    <w:name w:val="prodgeneral"/>
    <w:basedOn w:val="DefaultParagraphFont"/>
    <w:rsid w:val="00B8236E"/>
  </w:style>
  <w:style w:type="character" w:customStyle="1" w:styleId="Style10pt">
    <w:name w:val="Style 10 pt"/>
    <w:basedOn w:val="DefaultParagraphFont"/>
    <w:rsid w:val="00B8236E"/>
  </w:style>
  <w:style w:type="character" w:customStyle="1" w:styleId="StyleUnderlineChar0">
    <w:name w:val="Style Underline + Char"/>
    <w:basedOn w:val="DefaultParagraphFont"/>
    <w:rsid w:val="00B8236E"/>
  </w:style>
  <w:style w:type="character" w:customStyle="1" w:styleId="highlightChar">
    <w:name w:val="highlight Char"/>
    <w:basedOn w:val="DefaultParagraphFont"/>
    <w:rsid w:val="00B8236E"/>
  </w:style>
  <w:style w:type="character" w:customStyle="1" w:styleId="OffensiveLanguageChar">
    <w:name w:val="Offensive Language Char"/>
    <w:rsid w:val="00B8236E"/>
  </w:style>
  <w:style w:type="character" w:customStyle="1" w:styleId="yellowfadeinnerspan">
    <w:name w:val="yellowfadeinnerspan"/>
    <w:rsid w:val="00B8236E"/>
  </w:style>
  <w:style w:type="character" w:customStyle="1" w:styleId="ipa">
    <w:name w:val="ipa"/>
    <w:basedOn w:val="DefaultParagraphFont"/>
    <w:rsid w:val="00B8236E"/>
  </w:style>
  <w:style w:type="table" w:customStyle="1" w:styleId="TableGrid1">
    <w:name w:val="Table Grid1"/>
    <w:basedOn w:val="TableNormal"/>
    <w:rsid w:val="00B8236E"/>
    <w:rPr>
      <w:rFonts w:asciiTheme="minorHAnsi" w:hAnsiTheme="minorHAnsi" w:cstheme="minorBidi"/>
      <w:szCs w:val="22"/>
    </w:rPr>
    <w:tblPr/>
  </w:style>
  <w:style w:type="character" w:customStyle="1" w:styleId="StyleciteChar">
    <w:name w:val="Style cite + Char"/>
    <w:basedOn w:val="DefaultParagraphFont"/>
    <w:rsid w:val="00B8236E"/>
  </w:style>
  <w:style w:type="character" w:customStyle="1" w:styleId="DebateUnderlinedChar">
    <w:name w:val="Debate Underlined Char"/>
    <w:locked/>
    <w:rsid w:val="00B8236E"/>
  </w:style>
  <w:style w:type="paragraph" w:customStyle="1" w:styleId="DebateUnderlined">
    <w:name w:val="Debate Underlined"/>
    <w:basedOn w:val="Normal"/>
    <w:next w:val="first"/>
    <w:qFormat/>
    <w:rsid w:val="00B8236E"/>
  </w:style>
  <w:style w:type="character" w:customStyle="1" w:styleId="Card10f2Char">
    <w:name w:val="Card.10.f2 Char"/>
    <w:locked/>
    <w:rsid w:val="00B8236E"/>
  </w:style>
  <w:style w:type="paragraph" w:customStyle="1" w:styleId="Card10f2">
    <w:name w:val="Card.10.f2"/>
    <w:basedOn w:val="Normal"/>
    <w:next w:val="thumbnail"/>
    <w:autoRedefine/>
    <w:qFormat/>
    <w:rsid w:val="00B8236E"/>
  </w:style>
  <w:style w:type="character" w:customStyle="1" w:styleId="Bodytext5">
    <w:name w:val="Body text_"/>
    <w:basedOn w:val="DefaultParagraphFont"/>
    <w:locked/>
    <w:rsid w:val="00B8236E"/>
  </w:style>
  <w:style w:type="paragraph" w:customStyle="1" w:styleId="BodyText50">
    <w:name w:val="Body Text5"/>
    <w:basedOn w:val="Normal"/>
    <w:next w:val="wallacepara"/>
    <w:qFormat/>
    <w:rsid w:val="00B8236E"/>
  </w:style>
  <w:style w:type="paragraph" w:customStyle="1" w:styleId="user">
    <w:name w:val="user"/>
    <w:basedOn w:val="Normal"/>
    <w:next w:val="morelink"/>
    <w:qFormat/>
    <w:rsid w:val="00B8236E"/>
  </w:style>
  <w:style w:type="paragraph" w:customStyle="1" w:styleId="about">
    <w:name w:val="about"/>
    <w:basedOn w:val="Normal"/>
    <w:next w:val="audiolink"/>
    <w:qFormat/>
    <w:rsid w:val="00B8236E"/>
  </w:style>
  <w:style w:type="paragraph" w:customStyle="1" w:styleId="t6">
    <w:name w:val="t6"/>
    <w:basedOn w:val="Normal"/>
    <w:next w:val="nav1"/>
    <w:qFormat/>
    <w:rsid w:val="00B8236E"/>
  </w:style>
  <w:style w:type="paragraph" w:customStyle="1" w:styleId="thumbnail">
    <w:name w:val="thumbnail"/>
    <w:basedOn w:val="Normal"/>
    <w:next w:val="nav2"/>
    <w:qFormat/>
    <w:rsid w:val="00B8236E"/>
  </w:style>
  <w:style w:type="paragraph" w:customStyle="1" w:styleId="stand-first-alone">
    <w:name w:val="stand-first-alone"/>
    <w:basedOn w:val="Normal"/>
    <w:next w:val="Pa0"/>
    <w:qFormat/>
    <w:rsid w:val="00B8236E"/>
  </w:style>
  <w:style w:type="paragraph" w:customStyle="1" w:styleId="wallacepara">
    <w:name w:val="wallacepara"/>
    <w:basedOn w:val="Normal"/>
    <w:next w:val="CM45"/>
    <w:qFormat/>
    <w:rsid w:val="00B8236E"/>
  </w:style>
  <w:style w:type="paragraph" w:customStyle="1" w:styleId="morelink">
    <w:name w:val="morelink"/>
    <w:basedOn w:val="Normal"/>
    <w:next w:val="CM46"/>
    <w:qFormat/>
    <w:rsid w:val="00B8236E"/>
  </w:style>
  <w:style w:type="paragraph" w:customStyle="1" w:styleId="audiolink">
    <w:name w:val="audiolink"/>
    <w:basedOn w:val="Normal"/>
    <w:next w:val="F4-NormalText"/>
    <w:qFormat/>
    <w:rsid w:val="00B8236E"/>
  </w:style>
  <w:style w:type="paragraph" w:customStyle="1" w:styleId="titlestyle1">
    <w:name w:val="titlestyle1"/>
    <w:basedOn w:val="Normal"/>
    <w:next w:val="TagLine"/>
    <w:qFormat/>
    <w:rsid w:val="00B8236E"/>
  </w:style>
  <w:style w:type="paragraph" w:customStyle="1" w:styleId="nav1">
    <w:name w:val="nav1"/>
    <w:basedOn w:val="Normal"/>
    <w:qFormat/>
    <w:rsid w:val="00B8236E"/>
  </w:style>
  <w:style w:type="paragraph" w:customStyle="1" w:styleId="nav2">
    <w:name w:val="nav2"/>
    <w:basedOn w:val="Normal"/>
    <w:next w:val="Heading18"/>
    <w:qFormat/>
    <w:rsid w:val="00B8236E"/>
  </w:style>
  <w:style w:type="paragraph" w:customStyle="1" w:styleId="CM45">
    <w:name w:val="CM45"/>
    <w:basedOn w:val="Normal"/>
    <w:uiPriority w:val="99"/>
    <w:qFormat/>
    <w:rsid w:val="00B8236E"/>
  </w:style>
  <w:style w:type="paragraph" w:customStyle="1" w:styleId="CM46">
    <w:name w:val="CM46"/>
    <w:basedOn w:val="Normal"/>
    <w:uiPriority w:val="99"/>
    <w:qFormat/>
    <w:rsid w:val="00B8236E"/>
  </w:style>
  <w:style w:type="character" w:customStyle="1" w:styleId="Heading180">
    <w:name w:val="Heading #18_"/>
    <w:basedOn w:val="DefaultParagraphFont"/>
    <w:locked/>
    <w:rsid w:val="00B8236E"/>
  </w:style>
  <w:style w:type="paragraph" w:customStyle="1" w:styleId="Heading18">
    <w:name w:val="Heading #18"/>
    <w:basedOn w:val="Normal"/>
    <w:qFormat/>
    <w:rsid w:val="00B8236E"/>
  </w:style>
  <w:style w:type="character" w:customStyle="1" w:styleId="Picturecaption2">
    <w:name w:val="Picture caption (2)_"/>
    <w:basedOn w:val="DefaultParagraphFont"/>
    <w:locked/>
    <w:rsid w:val="00B8236E"/>
  </w:style>
  <w:style w:type="paragraph" w:customStyle="1" w:styleId="Picturecaption20">
    <w:name w:val="Picture caption (2)"/>
    <w:basedOn w:val="Normal"/>
    <w:qFormat/>
    <w:rsid w:val="00B8236E"/>
  </w:style>
  <w:style w:type="character" w:customStyle="1" w:styleId="Picturecaption">
    <w:name w:val="Picture caption_"/>
    <w:basedOn w:val="DefaultParagraphFont"/>
    <w:locked/>
    <w:rsid w:val="00B8236E"/>
  </w:style>
  <w:style w:type="paragraph" w:customStyle="1" w:styleId="Picturecaption0">
    <w:name w:val="Picture caption"/>
    <w:basedOn w:val="Normal"/>
    <w:qFormat/>
    <w:rsid w:val="00B8236E"/>
  </w:style>
  <w:style w:type="character" w:customStyle="1" w:styleId="Bodytext31">
    <w:name w:val="Body text (31)_"/>
    <w:basedOn w:val="DefaultParagraphFont"/>
    <w:locked/>
    <w:rsid w:val="00B8236E"/>
  </w:style>
  <w:style w:type="paragraph" w:customStyle="1" w:styleId="Bodytext310">
    <w:name w:val="Body text (31)"/>
    <w:basedOn w:val="Normal"/>
    <w:qFormat/>
    <w:rsid w:val="00B8236E"/>
  </w:style>
  <w:style w:type="character" w:customStyle="1" w:styleId="Heading22">
    <w:name w:val="Heading #22_"/>
    <w:basedOn w:val="DefaultParagraphFont"/>
    <w:locked/>
    <w:rsid w:val="00B8236E"/>
  </w:style>
  <w:style w:type="paragraph" w:customStyle="1" w:styleId="Heading220">
    <w:name w:val="Heading #22"/>
    <w:basedOn w:val="Normal"/>
    <w:qFormat/>
    <w:rsid w:val="00B8236E"/>
  </w:style>
  <w:style w:type="character" w:customStyle="1" w:styleId="Bodytext131">
    <w:name w:val="Body text (131)_"/>
    <w:basedOn w:val="DefaultParagraphFont"/>
    <w:locked/>
    <w:rsid w:val="00B8236E"/>
  </w:style>
  <w:style w:type="paragraph" w:customStyle="1" w:styleId="Bodytext1310">
    <w:name w:val="Body text (131)"/>
    <w:basedOn w:val="Normal"/>
    <w:qFormat/>
    <w:rsid w:val="00B8236E"/>
  </w:style>
  <w:style w:type="character" w:customStyle="1" w:styleId="Bodytext140">
    <w:name w:val="Body text (140)_"/>
    <w:basedOn w:val="DefaultParagraphFont"/>
    <w:locked/>
    <w:rsid w:val="00B8236E"/>
  </w:style>
  <w:style w:type="paragraph" w:customStyle="1" w:styleId="Bodytext1400">
    <w:name w:val="Body text (140)"/>
    <w:basedOn w:val="Normal"/>
    <w:qFormat/>
    <w:rsid w:val="00B8236E"/>
  </w:style>
  <w:style w:type="character" w:customStyle="1" w:styleId="Bodytext141">
    <w:name w:val="Body text (141)_"/>
    <w:basedOn w:val="DefaultParagraphFont"/>
    <w:locked/>
    <w:rsid w:val="00B8236E"/>
  </w:style>
  <w:style w:type="paragraph" w:customStyle="1" w:styleId="Bodytext1410">
    <w:name w:val="Body text (141)"/>
    <w:basedOn w:val="Normal"/>
    <w:qFormat/>
    <w:rsid w:val="00B8236E"/>
  </w:style>
  <w:style w:type="character" w:customStyle="1" w:styleId="Tableofcontents20">
    <w:name w:val="Table of contents (20)_"/>
    <w:basedOn w:val="DefaultParagraphFont"/>
    <w:locked/>
    <w:rsid w:val="00B8236E"/>
  </w:style>
  <w:style w:type="paragraph" w:customStyle="1" w:styleId="Tableofcontents200">
    <w:name w:val="Table of contents (20)"/>
    <w:basedOn w:val="Normal"/>
    <w:qFormat/>
    <w:rsid w:val="00B8236E"/>
  </w:style>
  <w:style w:type="character" w:customStyle="1" w:styleId="Tableofcontents21">
    <w:name w:val="Table of contents (21)_"/>
    <w:basedOn w:val="DefaultParagraphFont"/>
    <w:locked/>
    <w:rsid w:val="00B8236E"/>
  </w:style>
  <w:style w:type="paragraph" w:customStyle="1" w:styleId="Tableofcontents210">
    <w:name w:val="Table of contents (21)"/>
    <w:basedOn w:val="Normal"/>
    <w:qFormat/>
    <w:rsid w:val="00B8236E"/>
  </w:style>
  <w:style w:type="character" w:customStyle="1" w:styleId="Tableofcontents22">
    <w:name w:val="Table of contents (22)_"/>
    <w:basedOn w:val="DefaultParagraphFont"/>
    <w:locked/>
    <w:rsid w:val="00B8236E"/>
  </w:style>
  <w:style w:type="paragraph" w:customStyle="1" w:styleId="Tableofcontents220">
    <w:name w:val="Table of contents (22)"/>
    <w:basedOn w:val="Normal"/>
    <w:qFormat/>
    <w:rsid w:val="00B8236E"/>
  </w:style>
  <w:style w:type="character" w:customStyle="1" w:styleId="Bodytext142">
    <w:name w:val="Body text (142)_"/>
    <w:basedOn w:val="DefaultParagraphFont"/>
    <w:locked/>
    <w:rsid w:val="00B8236E"/>
  </w:style>
  <w:style w:type="paragraph" w:customStyle="1" w:styleId="Bodytext1420">
    <w:name w:val="Body text (142)"/>
    <w:basedOn w:val="Normal"/>
    <w:qFormat/>
    <w:rsid w:val="00B8236E"/>
  </w:style>
  <w:style w:type="character" w:customStyle="1" w:styleId="Bodytext143">
    <w:name w:val="Body text (143)_"/>
    <w:basedOn w:val="DefaultParagraphFont"/>
    <w:locked/>
    <w:rsid w:val="00B8236E"/>
  </w:style>
  <w:style w:type="paragraph" w:customStyle="1" w:styleId="Bodytext1430">
    <w:name w:val="Body text (143)"/>
    <w:basedOn w:val="Normal"/>
    <w:qFormat/>
    <w:rsid w:val="00B8236E"/>
  </w:style>
  <w:style w:type="character" w:customStyle="1" w:styleId="Bodytext144Exact">
    <w:name w:val="Body text (144) Exact"/>
    <w:basedOn w:val="DefaultParagraphFont"/>
    <w:locked/>
    <w:rsid w:val="00B8236E"/>
  </w:style>
  <w:style w:type="paragraph" w:customStyle="1" w:styleId="Bodytext144">
    <w:name w:val="Body text (144)"/>
    <w:basedOn w:val="Normal"/>
    <w:qFormat/>
    <w:rsid w:val="00B8236E"/>
  </w:style>
  <w:style w:type="character" w:customStyle="1" w:styleId="Bodytext145Exact">
    <w:name w:val="Body text (145) Exact"/>
    <w:basedOn w:val="DefaultParagraphFont"/>
    <w:locked/>
    <w:rsid w:val="00B8236E"/>
  </w:style>
  <w:style w:type="paragraph" w:customStyle="1" w:styleId="Bodytext145">
    <w:name w:val="Body text (145)"/>
    <w:basedOn w:val="Normal"/>
    <w:qFormat/>
    <w:rsid w:val="00B8236E"/>
  </w:style>
  <w:style w:type="character" w:customStyle="1" w:styleId="Bodytext146">
    <w:name w:val="Body text (146)_"/>
    <w:basedOn w:val="DefaultParagraphFont"/>
    <w:locked/>
    <w:rsid w:val="00B8236E"/>
  </w:style>
  <w:style w:type="paragraph" w:customStyle="1" w:styleId="Bodytext1460">
    <w:name w:val="Body text (146)"/>
    <w:basedOn w:val="Normal"/>
    <w:qFormat/>
    <w:rsid w:val="00B8236E"/>
  </w:style>
  <w:style w:type="character" w:customStyle="1" w:styleId="Heading230">
    <w:name w:val="Heading #23_"/>
    <w:basedOn w:val="DefaultParagraphFont"/>
    <w:locked/>
    <w:rsid w:val="00B8236E"/>
  </w:style>
  <w:style w:type="paragraph" w:customStyle="1" w:styleId="Heading231">
    <w:name w:val="Heading #23"/>
    <w:basedOn w:val="Normal"/>
    <w:qFormat/>
    <w:rsid w:val="00B8236E"/>
  </w:style>
  <w:style w:type="character" w:customStyle="1" w:styleId="Picturecaption36">
    <w:name w:val="Picture caption (36)_"/>
    <w:basedOn w:val="DefaultParagraphFont"/>
    <w:locked/>
    <w:rsid w:val="00B8236E"/>
  </w:style>
  <w:style w:type="paragraph" w:customStyle="1" w:styleId="Picturecaption360">
    <w:name w:val="Picture caption (36)"/>
    <w:basedOn w:val="Normal"/>
    <w:qFormat/>
    <w:rsid w:val="00B8236E"/>
  </w:style>
  <w:style w:type="character" w:customStyle="1" w:styleId="Picturecaption42">
    <w:name w:val="Picture caption (42)_"/>
    <w:basedOn w:val="DefaultParagraphFont"/>
    <w:locked/>
    <w:rsid w:val="00B8236E"/>
  </w:style>
  <w:style w:type="paragraph" w:customStyle="1" w:styleId="Picturecaption420">
    <w:name w:val="Picture caption (42)"/>
    <w:basedOn w:val="Normal"/>
    <w:qFormat/>
    <w:rsid w:val="00B8236E"/>
  </w:style>
  <w:style w:type="character" w:customStyle="1" w:styleId="Bodytext154">
    <w:name w:val="Body text (154)_"/>
    <w:basedOn w:val="DefaultParagraphFont"/>
    <w:locked/>
    <w:rsid w:val="00B8236E"/>
  </w:style>
  <w:style w:type="paragraph" w:customStyle="1" w:styleId="Bodytext1540">
    <w:name w:val="Body text (154)"/>
    <w:basedOn w:val="Normal"/>
    <w:qFormat/>
    <w:rsid w:val="00B8236E"/>
  </w:style>
  <w:style w:type="character" w:customStyle="1" w:styleId="Bodytext155">
    <w:name w:val="Body text (155)_"/>
    <w:basedOn w:val="DefaultParagraphFont"/>
    <w:locked/>
    <w:rsid w:val="00B8236E"/>
  </w:style>
  <w:style w:type="paragraph" w:customStyle="1" w:styleId="Bodytext1550">
    <w:name w:val="Body text (155)"/>
    <w:basedOn w:val="Normal"/>
    <w:qFormat/>
    <w:rsid w:val="00B8236E"/>
  </w:style>
  <w:style w:type="character" w:customStyle="1" w:styleId="Bodytext156">
    <w:name w:val="Body text (156)_"/>
    <w:basedOn w:val="DefaultParagraphFont"/>
    <w:locked/>
    <w:rsid w:val="00B8236E"/>
  </w:style>
  <w:style w:type="paragraph" w:customStyle="1" w:styleId="Bodytext1560">
    <w:name w:val="Body text (156)"/>
    <w:basedOn w:val="Normal"/>
    <w:qFormat/>
    <w:rsid w:val="00B8236E"/>
  </w:style>
  <w:style w:type="character" w:customStyle="1" w:styleId="Bodytext60">
    <w:name w:val="Body text (60)_"/>
    <w:basedOn w:val="DefaultParagraphFont"/>
    <w:locked/>
    <w:rsid w:val="00B8236E"/>
  </w:style>
  <w:style w:type="paragraph" w:customStyle="1" w:styleId="Bodytext600">
    <w:name w:val="Body text (60)"/>
    <w:basedOn w:val="Normal"/>
    <w:qFormat/>
    <w:rsid w:val="00B8236E"/>
  </w:style>
  <w:style w:type="character" w:customStyle="1" w:styleId="Bodytext158">
    <w:name w:val="Body text (158)_"/>
    <w:basedOn w:val="DefaultParagraphFont"/>
    <w:locked/>
    <w:rsid w:val="00B8236E"/>
  </w:style>
  <w:style w:type="paragraph" w:customStyle="1" w:styleId="Bodytext1580">
    <w:name w:val="Body text (158)"/>
    <w:basedOn w:val="Normal"/>
    <w:qFormat/>
    <w:rsid w:val="00B8236E"/>
  </w:style>
  <w:style w:type="character" w:customStyle="1" w:styleId="Bodytext159">
    <w:name w:val="Body text (159)_"/>
    <w:basedOn w:val="DefaultParagraphFont"/>
    <w:locked/>
    <w:rsid w:val="00B8236E"/>
  </w:style>
  <w:style w:type="paragraph" w:customStyle="1" w:styleId="Bodytext1590">
    <w:name w:val="Body text (159)"/>
    <w:basedOn w:val="Normal"/>
    <w:qFormat/>
    <w:rsid w:val="00B8236E"/>
  </w:style>
  <w:style w:type="character" w:customStyle="1" w:styleId="Bodytext160">
    <w:name w:val="Body text (160)_"/>
    <w:basedOn w:val="DefaultParagraphFont"/>
    <w:locked/>
    <w:rsid w:val="00B8236E"/>
  </w:style>
  <w:style w:type="paragraph" w:customStyle="1" w:styleId="Bodytext1600">
    <w:name w:val="Body text (160)"/>
    <w:basedOn w:val="Normal"/>
    <w:qFormat/>
    <w:rsid w:val="00B8236E"/>
  </w:style>
  <w:style w:type="character" w:customStyle="1" w:styleId="Picturecaption4">
    <w:name w:val="Picture caption (4)_"/>
    <w:basedOn w:val="DefaultParagraphFont"/>
    <w:locked/>
    <w:rsid w:val="00B8236E"/>
  </w:style>
  <w:style w:type="paragraph" w:customStyle="1" w:styleId="Picturecaption40">
    <w:name w:val="Picture caption (4)"/>
    <w:basedOn w:val="Normal"/>
    <w:qFormat/>
    <w:rsid w:val="00B8236E"/>
  </w:style>
  <w:style w:type="character" w:customStyle="1" w:styleId="Heading10">
    <w:name w:val="Heading #10_"/>
    <w:basedOn w:val="DefaultParagraphFont"/>
    <w:locked/>
    <w:rsid w:val="00B8236E"/>
  </w:style>
  <w:style w:type="paragraph" w:customStyle="1" w:styleId="Heading100">
    <w:name w:val="Heading #10"/>
    <w:basedOn w:val="Normal"/>
    <w:qFormat/>
    <w:rsid w:val="00B8236E"/>
  </w:style>
  <w:style w:type="character" w:customStyle="1" w:styleId="Picturecaption3">
    <w:name w:val="Picture caption (3)_"/>
    <w:basedOn w:val="DefaultParagraphFont"/>
    <w:locked/>
    <w:rsid w:val="00B8236E"/>
  </w:style>
  <w:style w:type="paragraph" w:customStyle="1" w:styleId="Picturecaption30">
    <w:name w:val="Picture caption (3)"/>
    <w:basedOn w:val="Normal"/>
    <w:qFormat/>
    <w:rsid w:val="00B8236E"/>
  </w:style>
  <w:style w:type="character" w:customStyle="1" w:styleId="Heading13">
    <w:name w:val="Heading #13_"/>
    <w:basedOn w:val="DefaultParagraphFont"/>
    <w:locked/>
    <w:rsid w:val="00B8236E"/>
  </w:style>
  <w:style w:type="paragraph" w:customStyle="1" w:styleId="Heading130">
    <w:name w:val="Heading #13"/>
    <w:basedOn w:val="Normal"/>
    <w:qFormat/>
    <w:rsid w:val="00B8236E"/>
  </w:style>
  <w:style w:type="character" w:customStyle="1" w:styleId="Heading92">
    <w:name w:val="Heading #9 (2)_"/>
    <w:basedOn w:val="DefaultParagraphFont"/>
    <w:locked/>
    <w:rsid w:val="00B8236E"/>
  </w:style>
  <w:style w:type="paragraph" w:customStyle="1" w:styleId="Heading920">
    <w:name w:val="Heading #9 (2)"/>
    <w:basedOn w:val="Normal"/>
    <w:qFormat/>
    <w:rsid w:val="00B8236E"/>
  </w:style>
  <w:style w:type="character" w:customStyle="1" w:styleId="Heading15">
    <w:name w:val="Heading #15_"/>
    <w:basedOn w:val="DefaultParagraphFont"/>
    <w:locked/>
    <w:rsid w:val="00B8236E"/>
  </w:style>
  <w:style w:type="paragraph" w:customStyle="1" w:styleId="Heading150">
    <w:name w:val="Heading #15"/>
    <w:basedOn w:val="Normal"/>
    <w:qFormat/>
    <w:rsid w:val="00B8236E"/>
  </w:style>
  <w:style w:type="character" w:customStyle="1" w:styleId="Bodytext38">
    <w:name w:val="Body text (38)_"/>
    <w:basedOn w:val="DefaultParagraphFont"/>
    <w:locked/>
    <w:rsid w:val="00B8236E"/>
  </w:style>
  <w:style w:type="paragraph" w:customStyle="1" w:styleId="Bodytext380">
    <w:name w:val="Body text (38)"/>
    <w:basedOn w:val="Normal"/>
    <w:qFormat/>
    <w:rsid w:val="00B8236E"/>
  </w:style>
  <w:style w:type="character" w:customStyle="1" w:styleId="Heading17">
    <w:name w:val="Heading #17_"/>
    <w:basedOn w:val="DefaultParagraphFont"/>
    <w:locked/>
    <w:rsid w:val="00B8236E"/>
  </w:style>
  <w:style w:type="paragraph" w:customStyle="1" w:styleId="Heading170">
    <w:name w:val="Heading #17"/>
    <w:basedOn w:val="Normal"/>
    <w:qFormat/>
    <w:rsid w:val="00B8236E"/>
  </w:style>
  <w:style w:type="character" w:customStyle="1" w:styleId="Bodytext97Exact">
    <w:name w:val="Body text (97) Exact"/>
    <w:basedOn w:val="DefaultParagraphFont"/>
    <w:locked/>
    <w:rsid w:val="00B8236E"/>
  </w:style>
  <w:style w:type="paragraph" w:customStyle="1" w:styleId="Bodytext97">
    <w:name w:val="Body text (97)"/>
    <w:basedOn w:val="Normal"/>
    <w:qFormat/>
    <w:rsid w:val="00B8236E"/>
  </w:style>
  <w:style w:type="character" w:customStyle="1" w:styleId="Bodytext42">
    <w:name w:val="Body text (42)_"/>
    <w:basedOn w:val="DefaultParagraphFont"/>
    <w:locked/>
    <w:rsid w:val="00B8236E"/>
  </w:style>
  <w:style w:type="paragraph" w:customStyle="1" w:styleId="Bodytext420">
    <w:name w:val="Body text (42)"/>
    <w:basedOn w:val="Normal"/>
    <w:qFormat/>
    <w:rsid w:val="00B8236E"/>
  </w:style>
  <w:style w:type="character" w:customStyle="1" w:styleId="Picturecaption9">
    <w:name w:val="Picture caption (9)_"/>
    <w:basedOn w:val="DefaultParagraphFont"/>
    <w:locked/>
    <w:rsid w:val="00B8236E"/>
  </w:style>
  <w:style w:type="paragraph" w:customStyle="1" w:styleId="Picturecaption90">
    <w:name w:val="Picture caption (9)"/>
    <w:basedOn w:val="Normal"/>
    <w:qFormat/>
    <w:rsid w:val="00B8236E"/>
  </w:style>
  <w:style w:type="character" w:customStyle="1" w:styleId="Bodytext96Exact">
    <w:name w:val="Body text (96) Exact"/>
    <w:basedOn w:val="DefaultParagraphFont"/>
    <w:locked/>
    <w:rsid w:val="00B8236E"/>
  </w:style>
  <w:style w:type="paragraph" w:customStyle="1" w:styleId="Bodytext96">
    <w:name w:val="Body text (96)"/>
    <w:basedOn w:val="Normal"/>
    <w:qFormat/>
    <w:rsid w:val="00B8236E"/>
  </w:style>
  <w:style w:type="character" w:customStyle="1" w:styleId="Heading142">
    <w:name w:val="Heading #14 (2)_"/>
    <w:basedOn w:val="DefaultParagraphFont"/>
    <w:locked/>
    <w:rsid w:val="00B8236E"/>
  </w:style>
  <w:style w:type="paragraph" w:customStyle="1" w:styleId="Heading1420">
    <w:name w:val="Heading #14 (2)"/>
    <w:basedOn w:val="Normal"/>
    <w:qFormat/>
    <w:rsid w:val="00B8236E"/>
  </w:style>
  <w:style w:type="character" w:customStyle="1" w:styleId="Picturecaption31">
    <w:name w:val="Picture caption (31)_"/>
    <w:basedOn w:val="DefaultParagraphFont"/>
    <w:locked/>
    <w:rsid w:val="00B8236E"/>
  </w:style>
  <w:style w:type="paragraph" w:customStyle="1" w:styleId="Picturecaption310">
    <w:name w:val="Picture caption (31)"/>
    <w:basedOn w:val="Normal"/>
    <w:qFormat/>
    <w:rsid w:val="00B8236E"/>
  </w:style>
  <w:style w:type="character" w:customStyle="1" w:styleId="Picturecaption27">
    <w:name w:val="Picture caption (27)_"/>
    <w:basedOn w:val="DefaultParagraphFont"/>
    <w:locked/>
    <w:rsid w:val="00B8236E"/>
  </w:style>
  <w:style w:type="paragraph" w:customStyle="1" w:styleId="Picturecaption270">
    <w:name w:val="Picture caption (27)"/>
    <w:basedOn w:val="Normal"/>
    <w:qFormat/>
    <w:rsid w:val="00B8236E"/>
  </w:style>
  <w:style w:type="character" w:customStyle="1" w:styleId="Bodytext43Exact">
    <w:name w:val="Body text (43) Exact"/>
    <w:basedOn w:val="DefaultParagraphFont"/>
    <w:locked/>
    <w:rsid w:val="00B8236E"/>
  </w:style>
  <w:style w:type="paragraph" w:customStyle="1" w:styleId="Bodytext43">
    <w:name w:val="Body text (43)"/>
    <w:basedOn w:val="Normal"/>
    <w:qFormat/>
    <w:rsid w:val="00B8236E"/>
  </w:style>
  <w:style w:type="character" w:customStyle="1" w:styleId="Bodytext109">
    <w:name w:val="Body text (109)_"/>
    <w:basedOn w:val="DefaultParagraphFont"/>
    <w:locked/>
    <w:rsid w:val="00B8236E"/>
  </w:style>
  <w:style w:type="paragraph" w:customStyle="1" w:styleId="Bodytext1090">
    <w:name w:val="Body text (109)"/>
    <w:basedOn w:val="Normal"/>
    <w:qFormat/>
    <w:rsid w:val="00B8236E"/>
  </w:style>
  <w:style w:type="character" w:customStyle="1" w:styleId="Bodytext110">
    <w:name w:val="Body text (110)_"/>
    <w:basedOn w:val="DefaultParagraphFont"/>
    <w:locked/>
    <w:rsid w:val="00B8236E"/>
  </w:style>
  <w:style w:type="paragraph" w:customStyle="1" w:styleId="Bodytext1100">
    <w:name w:val="Body text (110)"/>
    <w:basedOn w:val="Normal"/>
    <w:qFormat/>
    <w:rsid w:val="00B8236E"/>
  </w:style>
  <w:style w:type="character" w:customStyle="1" w:styleId="Bodytext111">
    <w:name w:val="Body text (111)_"/>
    <w:basedOn w:val="DefaultParagraphFont"/>
    <w:locked/>
    <w:rsid w:val="00B8236E"/>
  </w:style>
  <w:style w:type="paragraph" w:customStyle="1" w:styleId="Bodytext1110">
    <w:name w:val="Body text (111)"/>
    <w:basedOn w:val="Normal"/>
    <w:qFormat/>
    <w:rsid w:val="00B8236E"/>
  </w:style>
  <w:style w:type="character" w:customStyle="1" w:styleId="Tablecaption7">
    <w:name w:val="Table caption (7)_"/>
    <w:basedOn w:val="DefaultParagraphFont"/>
    <w:locked/>
    <w:rsid w:val="00B8236E"/>
  </w:style>
  <w:style w:type="paragraph" w:customStyle="1" w:styleId="Tablecaption70">
    <w:name w:val="Table caption (7)"/>
    <w:basedOn w:val="Normal"/>
    <w:qFormat/>
    <w:rsid w:val="00B8236E"/>
  </w:style>
  <w:style w:type="character" w:customStyle="1" w:styleId="Bodytext112">
    <w:name w:val="Body text (112)_"/>
    <w:basedOn w:val="DefaultParagraphFont"/>
    <w:locked/>
    <w:rsid w:val="00B8236E"/>
  </w:style>
  <w:style w:type="paragraph" w:customStyle="1" w:styleId="Bodytext1120">
    <w:name w:val="Body text (112)"/>
    <w:basedOn w:val="Normal"/>
    <w:qFormat/>
    <w:rsid w:val="00B8236E"/>
  </w:style>
  <w:style w:type="character" w:customStyle="1" w:styleId="Bodytext113">
    <w:name w:val="Body text (113)_"/>
    <w:basedOn w:val="DefaultParagraphFont"/>
    <w:locked/>
    <w:rsid w:val="00B8236E"/>
  </w:style>
  <w:style w:type="paragraph" w:customStyle="1" w:styleId="Bodytext1130">
    <w:name w:val="Body text (113)"/>
    <w:basedOn w:val="Normal"/>
    <w:qFormat/>
    <w:rsid w:val="00B8236E"/>
  </w:style>
  <w:style w:type="character" w:customStyle="1" w:styleId="Tableofcontents10">
    <w:name w:val="Table of contents (10)_"/>
    <w:basedOn w:val="DefaultParagraphFont"/>
    <w:locked/>
    <w:rsid w:val="00B8236E"/>
  </w:style>
  <w:style w:type="paragraph" w:customStyle="1" w:styleId="Tableofcontents100">
    <w:name w:val="Table of contents (10)"/>
    <w:basedOn w:val="Normal"/>
    <w:qFormat/>
    <w:rsid w:val="00B8236E"/>
  </w:style>
  <w:style w:type="character" w:customStyle="1" w:styleId="Tableofcontents12">
    <w:name w:val="Table of contents (12)_"/>
    <w:basedOn w:val="DefaultParagraphFont"/>
    <w:locked/>
    <w:rsid w:val="00B8236E"/>
  </w:style>
  <w:style w:type="paragraph" w:customStyle="1" w:styleId="Tableofcontents120">
    <w:name w:val="Table of contents (12)"/>
    <w:basedOn w:val="Normal"/>
    <w:qFormat/>
    <w:rsid w:val="00B8236E"/>
  </w:style>
  <w:style w:type="character" w:customStyle="1" w:styleId="Tableofcontents14">
    <w:name w:val="Table of contents (14)_"/>
    <w:basedOn w:val="DefaultParagraphFont"/>
    <w:locked/>
    <w:rsid w:val="00B8236E"/>
  </w:style>
  <w:style w:type="paragraph" w:customStyle="1" w:styleId="Tableofcontents140">
    <w:name w:val="Table of contents (14)"/>
    <w:basedOn w:val="Normal"/>
    <w:qFormat/>
    <w:rsid w:val="00B8236E"/>
  </w:style>
  <w:style w:type="character" w:customStyle="1" w:styleId="Heading162">
    <w:name w:val="Heading #16 (2)_"/>
    <w:basedOn w:val="DefaultParagraphFont"/>
    <w:locked/>
    <w:rsid w:val="00B8236E"/>
  </w:style>
  <w:style w:type="paragraph" w:customStyle="1" w:styleId="Heading1620">
    <w:name w:val="Heading #16 (2)"/>
    <w:basedOn w:val="Normal"/>
    <w:qFormat/>
    <w:rsid w:val="00B8236E"/>
  </w:style>
  <w:style w:type="paragraph" w:customStyle="1" w:styleId="txgreen">
    <w:name w:val="txgreen"/>
    <w:basedOn w:val="Normal"/>
    <w:uiPriority w:val="99"/>
    <w:qFormat/>
    <w:rsid w:val="00B8236E"/>
  </w:style>
  <w:style w:type="paragraph" w:customStyle="1" w:styleId="rtecenter">
    <w:name w:val="rtecenter"/>
    <w:basedOn w:val="Normal"/>
    <w:uiPriority w:val="99"/>
    <w:qFormat/>
    <w:rsid w:val="00B8236E"/>
  </w:style>
  <w:style w:type="paragraph" w:customStyle="1" w:styleId="StyleHeading4TagBigcardNotBold">
    <w:name w:val="Style Heading 4TagBig card + Not Bold"/>
    <w:basedOn w:val="Heading4"/>
    <w:qFormat/>
    <w:rsid w:val="00B8236E"/>
  </w:style>
  <w:style w:type="paragraph" w:customStyle="1" w:styleId="Stylecardtext8pt">
    <w:name w:val="Style card text + 8 pt"/>
    <w:basedOn w:val="Normal"/>
    <w:qFormat/>
    <w:rsid w:val="00B8236E"/>
  </w:style>
  <w:style w:type="character" w:customStyle="1" w:styleId="regtext">
    <w:name w:val="regtext"/>
    <w:rsid w:val="00B8236E"/>
  </w:style>
  <w:style w:type="character" w:customStyle="1" w:styleId="StyleLatinGaramond9ptUnderline">
    <w:name w:val="Style (Latin) Garamond 9 pt Underline"/>
    <w:rsid w:val="00B8236E"/>
  </w:style>
  <w:style w:type="character" w:customStyle="1" w:styleId="l9">
    <w:name w:val="l9"/>
    <w:basedOn w:val="DefaultParagraphFont"/>
    <w:rsid w:val="00B8236E"/>
  </w:style>
  <w:style w:type="character" w:customStyle="1" w:styleId="l8">
    <w:name w:val="l8"/>
    <w:basedOn w:val="DefaultParagraphFont"/>
    <w:rsid w:val="00B8236E"/>
  </w:style>
  <w:style w:type="character" w:customStyle="1" w:styleId="l6">
    <w:name w:val="l6"/>
    <w:basedOn w:val="DefaultParagraphFont"/>
    <w:rsid w:val="00B8236E"/>
  </w:style>
  <w:style w:type="character" w:customStyle="1" w:styleId="l7">
    <w:name w:val="l7"/>
    <w:basedOn w:val="DefaultParagraphFont"/>
    <w:rsid w:val="00B8236E"/>
  </w:style>
  <w:style w:type="character" w:customStyle="1" w:styleId="ellipsistext">
    <w:name w:val="ellipsis_text"/>
    <w:basedOn w:val="DefaultParagraphFont"/>
    <w:rsid w:val="00B8236E"/>
  </w:style>
  <w:style w:type="character" w:customStyle="1" w:styleId="cite0">
    <w:name w:val="cite0"/>
    <w:rsid w:val="00B8236E"/>
  </w:style>
  <w:style w:type="character" w:customStyle="1" w:styleId="Aunderline1">
    <w:name w:val="Aunderline"/>
    <w:qFormat/>
    <w:rsid w:val="00B8236E"/>
  </w:style>
  <w:style w:type="character" w:customStyle="1" w:styleId="in-widget">
    <w:name w:val="in-widget"/>
    <w:rsid w:val="00B8236E"/>
  </w:style>
  <w:style w:type="character" w:customStyle="1" w:styleId="in-top">
    <w:name w:val="in-top"/>
    <w:rsid w:val="00B8236E"/>
  </w:style>
  <w:style w:type="character" w:customStyle="1" w:styleId="nukeled">
    <w:name w:val="nukeled"/>
    <w:rsid w:val="00B8236E"/>
  </w:style>
  <w:style w:type="character" w:customStyle="1" w:styleId="contextlyrelated">
    <w:name w:val="contextly_related"/>
    <w:rsid w:val="00B8236E"/>
  </w:style>
  <w:style w:type="character" w:customStyle="1" w:styleId="in-right">
    <w:name w:val="in-right"/>
    <w:rsid w:val="00B8236E"/>
  </w:style>
  <w:style w:type="character" w:customStyle="1" w:styleId="adtext0">
    <w:name w:val="ad_text"/>
    <w:rsid w:val="00B8236E"/>
  </w:style>
  <w:style w:type="character" w:customStyle="1" w:styleId="linkrow">
    <w:name w:val="link_row"/>
    <w:rsid w:val="00B8236E"/>
  </w:style>
  <w:style w:type="character" w:customStyle="1" w:styleId="revision-date">
    <w:name w:val="revision-date"/>
    <w:rsid w:val="00B8236E"/>
  </w:style>
  <w:style w:type="character" w:customStyle="1" w:styleId="facebook-share">
    <w:name w:val="facebook-share"/>
    <w:rsid w:val="00B8236E"/>
  </w:style>
  <w:style w:type="character" w:customStyle="1" w:styleId="facebook-share-label">
    <w:name w:val="facebook-share-label"/>
    <w:rsid w:val="00B8236E"/>
  </w:style>
  <w:style w:type="character" w:customStyle="1" w:styleId="UNDERLINECharChar0">
    <w:name w:val="UNDERLINE Char Char"/>
    <w:rsid w:val="00B8236E"/>
  </w:style>
  <w:style w:type="character" w:customStyle="1" w:styleId="ata11y">
    <w:name w:val="at_a11y"/>
    <w:rsid w:val="00B8236E"/>
  </w:style>
  <w:style w:type="character" w:customStyle="1" w:styleId="tpk">
    <w:name w:val="tpk"/>
    <w:rsid w:val="00B8236E"/>
  </w:style>
  <w:style w:type="character" w:customStyle="1" w:styleId="A24">
    <w:name w:val="A24"/>
    <w:uiPriority w:val="99"/>
    <w:rsid w:val="00B8236E"/>
  </w:style>
  <w:style w:type="character" w:customStyle="1" w:styleId="A25">
    <w:name w:val="A25"/>
    <w:uiPriority w:val="99"/>
    <w:rsid w:val="00B8236E"/>
  </w:style>
  <w:style w:type="character" w:customStyle="1" w:styleId="Headerorfooter">
    <w:name w:val="Header or footer_"/>
    <w:basedOn w:val="DefaultParagraphFont"/>
    <w:rsid w:val="00B8236E"/>
  </w:style>
  <w:style w:type="character" w:customStyle="1" w:styleId="Bodytext21">
    <w:name w:val="Body text (2)_"/>
    <w:basedOn w:val="DefaultParagraphFont"/>
    <w:rsid w:val="00B8236E"/>
  </w:style>
  <w:style w:type="character" w:customStyle="1" w:styleId="Bodytext22">
    <w:name w:val="Body text (2)"/>
    <w:basedOn w:val="Bodytext46"/>
    <w:rsid w:val="00B8236E"/>
  </w:style>
  <w:style w:type="character" w:customStyle="1" w:styleId="Headerorfooter0">
    <w:name w:val="Header or footer"/>
    <w:basedOn w:val="Bodytext32"/>
    <w:rsid w:val="00B8236E"/>
  </w:style>
  <w:style w:type="character" w:customStyle="1" w:styleId="Bodytext33">
    <w:name w:val="Body text (3)_"/>
    <w:basedOn w:val="DefaultParagraphFont"/>
    <w:rsid w:val="00B8236E"/>
  </w:style>
  <w:style w:type="character" w:customStyle="1" w:styleId="Bodytext31Exact">
    <w:name w:val="Body text (31) Exact"/>
    <w:basedOn w:val="DefaultParagraphFont"/>
    <w:rsid w:val="00B8236E"/>
  </w:style>
  <w:style w:type="character" w:customStyle="1" w:styleId="Bodytext10">
    <w:name w:val="Body text (10)_"/>
    <w:basedOn w:val="DefaultParagraphFont"/>
    <w:uiPriority w:val="99"/>
    <w:rsid w:val="00B8236E"/>
  </w:style>
  <w:style w:type="character" w:customStyle="1" w:styleId="Bodytext32">
    <w:name w:val="Body text (3)"/>
    <w:basedOn w:val="Bodytext3Spacing0ptExact"/>
    <w:rsid w:val="00B8236E"/>
  </w:style>
  <w:style w:type="character" w:customStyle="1" w:styleId="Bodytext46">
    <w:name w:val="Body text (46)_"/>
    <w:basedOn w:val="DefaultParagraphFont"/>
    <w:rsid w:val="00B8236E"/>
  </w:style>
  <w:style w:type="character" w:customStyle="1" w:styleId="Bodytext51">
    <w:name w:val="Body text (51)_"/>
    <w:basedOn w:val="DefaultParagraphFont"/>
    <w:rsid w:val="00B8236E"/>
  </w:style>
  <w:style w:type="character" w:customStyle="1" w:styleId="Bodytext34">
    <w:name w:val="Body text (34)_"/>
    <w:basedOn w:val="DefaultParagraphFont"/>
    <w:rsid w:val="00B8236E"/>
  </w:style>
  <w:style w:type="character" w:customStyle="1" w:styleId="Bodytext3Spacing0ptExact">
    <w:name w:val="Body text (3) + Spacing 0 pt Exact"/>
    <w:rsid w:val="00B8236E"/>
  </w:style>
  <w:style w:type="character" w:customStyle="1" w:styleId="Bodytext82">
    <w:name w:val="Body text (82)_"/>
    <w:basedOn w:val="DefaultParagraphFont"/>
    <w:rsid w:val="00B8236E"/>
  </w:style>
  <w:style w:type="character" w:customStyle="1" w:styleId="PicturecaptionSpacing0ptExact">
    <w:name w:val="Picture caption + Spacing 0 pt Exact"/>
    <w:basedOn w:val="DefaultParagraphFont"/>
    <w:rsid w:val="00B8236E"/>
  </w:style>
  <w:style w:type="character" w:customStyle="1" w:styleId="Tableofcontents13">
    <w:name w:val="Table of contents (13)_"/>
    <w:basedOn w:val="DefaultParagraphFont"/>
    <w:rsid w:val="00B8236E"/>
  </w:style>
  <w:style w:type="character" w:customStyle="1" w:styleId="Bodytext114">
    <w:name w:val="Body text (114)_"/>
    <w:basedOn w:val="DefaultParagraphFont"/>
    <w:rsid w:val="00B8236E"/>
  </w:style>
  <w:style w:type="character" w:customStyle="1" w:styleId="Bodytext115">
    <w:name w:val="Body text (115)_"/>
    <w:basedOn w:val="DefaultParagraphFont"/>
    <w:rsid w:val="00B8236E"/>
  </w:style>
  <w:style w:type="character" w:customStyle="1" w:styleId="Bodytext1150">
    <w:name w:val="Body text (115)"/>
    <w:basedOn w:val="Bodytext114Exact"/>
    <w:rsid w:val="00B8236E"/>
  </w:style>
  <w:style w:type="character" w:customStyle="1" w:styleId="Bodytext820">
    <w:name w:val="Body text (82)"/>
    <w:basedOn w:val="Bodytext100"/>
    <w:rsid w:val="00B8236E"/>
  </w:style>
  <w:style w:type="character" w:customStyle="1" w:styleId="Bodytext100">
    <w:name w:val="Body text (10)"/>
    <w:basedOn w:val="PicturecaptionSpacing0ptExact"/>
    <w:rsid w:val="00B8236E"/>
  </w:style>
  <w:style w:type="character" w:customStyle="1" w:styleId="Bodytext82Spacing0ptExact">
    <w:name w:val="Body text (82) + Spacing 0 pt Exact"/>
    <w:basedOn w:val="Bodytext100"/>
    <w:rsid w:val="00B8236E"/>
  </w:style>
  <w:style w:type="character" w:customStyle="1" w:styleId="Bodytext131Exact">
    <w:name w:val="Body text (131) Exact"/>
    <w:basedOn w:val="DefaultParagraphFont"/>
    <w:rsid w:val="00B8236E"/>
  </w:style>
  <w:style w:type="character" w:customStyle="1" w:styleId="Picturecaption2Spacing0ptExact">
    <w:name w:val="Picture caption (2) + Spacing 0 pt Exact"/>
    <w:basedOn w:val="DefaultParagraphFont"/>
    <w:rsid w:val="00B8236E"/>
  </w:style>
  <w:style w:type="character" w:customStyle="1" w:styleId="Bodytext114Exact">
    <w:name w:val="Body text (114) Exact"/>
    <w:basedOn w:val="Picturecaption2Spacing0ptExact"/>
    <w:rsid w:val="00B8236E"/>
  </w:style>
  <w:style w:type="character" w:customStyle="1" w:styleId="Bodytext340">
    <w:name w:val="Body text (34)"/>
    <w:basedOn w:val="Bodytext1150"/>
    <w:rsid w:val="00B8236E"/>
  </w:style>
  <w:style w:type="character" w:customStyle="1" w:styleId="Bodytext1409pt">
    <w:name w:val="Body text (140) + 9 pt"/>
    <w:aliases w:val="Not Italic,Table of contents (12) + FrankRuehl,11 pt,Footnote (2) + 5.5 pt"/>
    <w:basedOn w:val="DefaultParagraphFont"/>
    <w:rsid w:val="00B8236E"/>
  </w:style>
  <w:style w:type="character" w:customStyle="1" w:styleId="Bodytext510">
    <w:name w:val="Body text (51)"/>
    <w:basedOn w:val="Bodytext115"/>
    <w:rsid w:val="00B8236E"/>
  </w:style>
  <w:style w:type="character" w:customStyle="1" w:styleId="Bodytext1140">
    <w:name w:val="Body text (114)"/>
    <w:basedOn w:val="Picturecaption2Spacing0ptExact"/>
    <w:rsid w:val="00B8236E"/>
  </w:style>
  <w:style w:type="character" w:customStyle="1" w:styleId="Tableofcontents130">
    <w:name w:val="Table of contents (13)"/>
    <w:basedOn w:val="Bodytext131Exact"/>
    <w:rsid w:val="00B8236E"/>
  </w:style>
  <w:style w:type="character" w:customStyle="1" w:styleId="Bodytext460">
    <w:name w:val="Body text (46)"/>
    <w:basedOn w:val="Bodytext114"/>
    <w:rsid w:val="00B8236E"/>
  </w:style>
  <w:style w:type="character" w:customStyle="1" w:styleId="Bodytext46NotBold">
    <w:name w:val="Body text (46) + Not Bold"/>
    <w:basedOn w:val="Bodytext114"/>
    <w:rsid w:val="00B8236E"/>
  </w:style>
  <w:style w:type="character" w:customStyle="1" w:styleId="Bodytext46SegoeUI">
    <w:name w:val="Body text (46) + Segoe UI"/>
    <w:basedOn w:val="Bodytext114"/>
    <w:rsid w:val="00B8236E"/>
  </w:style>
  <w:style w:type="character" w:customStyle="1" w:styleId="Bodytext115Spacing0ptExact">
    <w:name w:val="Body text (115) + Spacing 0 pt Exact"/>
    <w:basedOn w:val="Bodytext114Exact"/>
    <w:rsid w:val="00B8236E"/>
  </w:style>
  <w:style w:type="character" w:customStyle="1" w:styleId="Picturecaption42SmallCaps">
    <w:name w:val="Picture caption (42) + Small Caps"/>
    <w:basedOn w:val="DefaultParagraphFont"/>
    <w:rsid w:val="00B8236E"/>
  </w:style>
  <w:style w:type="character" w:customStyle="1" w:styleId="Bodytext155Exact">
    <w:name w:val="Body text (155) Exact"/>
    <w:basedOn w:val="DefaultParagraphFont"/>
    <w:rsid w:val="00B8236E"/>
  </w:style>
  <w:style w:type="character" w:customStyle="1" w:styleId="Bodytext157">
    <w:name w:val="Body text (157)_"/>
    <w:basedOn w:val="DefaultParagraphFont"/>
    <w:rsid w:val="00B8236E"/>
  </w:style>
  <w:style w:type="character" w:customStyle="1" w:styleId="Bodytext157Spacing0pt">
    <w:name w:val="Body text (157) + Spacing 0 pt"/>
    <w:basedOn w:val="Bodytext39"/>
    <w:rsid w:val="00B8236E"/>
  </w:style>
  <w:style w:type="character" w:customStyle="1" w:styleId="Bodytext1570">
    <w:name w:val="Body text (157)"/>
    <w:basedOn w:val="Bodytext39"/>
    <w:rsid w:val="00B8236E"/>
  </w:style>
  <w:style w:type="character" w:customStyle="1" w:styleId="Heading2213pt">
    <w:name w:val="Heading #22 + 13 pt"/>
    <w:basedOn w:val="DefaultParagraphFont"/>
    <w:rsid w:val="00B8236E"/>
  </w:style>
  <w:style w:type="character" w:customStyle="1" w:styleId="Heading22125pt">
    <w:name w:val="Heading #22 + 12.5 pt"/>
    <w:basedOn w:val="DefaultParagraphFont"/>
    <w:rsid w:val="00B8236E"/>
  </w:style>
  <w:style w:type="character" w:customStyle="1" w:styleId="Bodytext300">
    <w:name w:val="Body text (30)_"/>
    <w:basedOn w:val="DefaultParagraphFont"/>
    <w:rsid w:val="00B8236E"/>
  </w:style>
  <w:style w:type="character" w:customStyle="1" w:styleId="Bodytext301">
    <w:name w:val="Body text (30)"/>
    <w:basedOn w:val="Bodytext3TimesNewRoman"/>
    <w:rsid w:val="00B8236E"/>
  </w:style>
  <w:style w:type="character" w:customStyle="1" w:styleId="Bodytext39">
    <w:name w:val="Body text (39)_"/>
    <w:basedOn w:val="DefaultParagraphFont"/>
    <w:rsid w:val="00B8236E"/>
  </w:style>
  <w:style w:type="character" w:customStyle="1" w:styleId="Bodytext390">
    <w:name w:val="Body text (39)"/>
    <w:basedOn w:val="BodytextExact"/>
    <w:rsid w:val="00B8236E"/>
  </w:style>
  <w:style w:type="character" w:customStyle="1" w:styleId="Bodytext159Exact">
    <w:name w:val="Body text (159) Exact"/>
    <w:basedOn w:val="DefaultParagraphFont"/>
    <w:rsid w:val="00B8236E"/>
  </w:style>
  <w:style w:type="character" w:customStyle="1" w:styleId="Bodytext60Spacing0pt">
    <w:name w:val="Body text (60) + Spacing 0 pt"/>
    <w:basedOn w:val="DefaultParagraphFont"/>
    <w:rsid w:val="00B8236E"/>
  </w:style>
  <w:style w:type="character" w:customStyle="1" w:styleId="Bodytext3Spacing-1pt">
    <w:name w:val="Body text (3) + Spacing -1 pt"/>
    <w:basedOn w:val="Bodytext3Spacing0ptExact"/>
    <w:rsid w:val="00B8236E"/>
  </w:style>
  <w:style w:type="character" w:customStyle="1" w:styleId="Bodytext3TimesNewRoman">
    <w:name w:val="Body text (3) + Times New Roman"/>
    <w:aliases w:val="11.5 pt,Header or footer + Century Gothic"/>
    <w:basedOn w:val="Bodytext3Spacing0ptExact"/>
    <w:rsid w:val="00B8236E"/>
  </w:style>
  <w:style w:type="character" w:customStyle="1" w:styleId="Bodytext2NotBold">
    <w:name w:val="Body text (2) + Not Bold"/>
    <w:basedOn w:val="Bodytext46"/>
    <w:rsid w:val="00B8236E"/>
  </w:style>
  <w:style w:type="character" w:customStyle="1" w:styleId="BodytextExact">
    <w:name w:val="Body text Exact"/>
    <w:basedOn w:val="DefaultParagraphFont"/>
    <w:rsid w:val="00B8236E"/>
  </w:style>
  <w:style w:type="character" w:customStyle="1" w:styleId="Heading13Italic">
    <w:name w:val="Heading #13 + Italic"/>
    <w:basedOn w:val="DefaultParagraphFont"/>
    <w:rsid w:val="00B8236E"/>
  </w:style>
  <w:style w:type="character" w:customStyle="1" w:styleId="Heading92Spacing2pt">
    <w:name w:val="Heading #9 (2) + Spacing 2 pt"/>
    <w:basedOn w:val="DefaultParagraphFont"/>
    <w:rsid w:val="00B8236E"/>
  </w:style>
  <w:style w:type="character" w:customStyle="1" w:styleId="Bodytext38Spacing0pt">
    <w:name w:val="Body text (38) + Spacing 0 pt"/>
    <w:basedOn w:val="DefaultParagraphFont"/>
    <w:rsid w:val="00B8236E"/>
  </w:style>
  <w:style w:type="character" w:customStyle="1" w:styleId="Bodytext42Spacing-1pt">
    <w:name w:val="Body text (42) + Spacing -1 pt"/>
    <w:basedOn w:val="DefaultParagraphFont"/>
    <w:rsid w:val="00B8236E"/>
  </w:style>
  <w:style w:type="character" w:customStyle="1" w:styleId="Bodytext35">
    <w:name w:val="Body text (35)_"/>
    <w:basedOn w:val="DefaultParagraphFont"/>
    <w:rsid w:val="00B8236E"/>
  </w:style>
  <w:style w:type="character" w:customStyle="1" w:styleId="Picturecaption19">
    <w:name w:val="Picture caption (19)_"/>
    <w:basedOn w:val="DefaultParagraphFont"/>
    <w:rsid w:val="00B8236E"/>
  </w:style>
  <w:style w:type="character" w:customStyle="1" w:styleId="Picturecaption9Exact">
    <w:name w:val="Picture caption (9) Exact"/>
    <w:basedOn w:val="DefaultParagraphFont"/>
    <w:rsid w:val="00B8236E"/>
  </w:style>
  <w:style w:type="character" w:customStyle="1" w:styleId="Bodytext87">
    <w:name w:val="Body text (87)_"/>
    <w:basedOn w:val="DefaultParagraphFont"/>
    <w:rsid w:val="00B8236E"/>
  </w:style>
  <w:style w:type="character" w:customStyle="1" w:styleId="Bodytext6">
    <w:name w:val="Body text (6)_"/>
    <w:basedOn w:val="DefaultParagraphFont"/>
    <w:rsid w:val="00B8236E"/>
  </w:style>
  <w:style w:type="character" w:customStyle="1" w:styleId="Heading142SmallCaps">
    <w:name w:val="Heading #14 (2) + Small Caps"/>
    <w:basedOn w:val="DefaultParagraphFont"/>
    <w:rsid w:val="00B8236E"/>
  </w:style>
  <w:style w:type="character" w:customStyle="1" w:styleId="Bodytext350">
    <w:name w:val="Body text (35)"/>
    <w:basedOn w:val="Picturecaption190"/>
    <w:rsid w:val="00B8236E"/>
  </w:style>
  <w:style w:type="character" w:customStyle="1" w:styleId="Picturecaption190">
    <w:name w:val="Picture caption (19)"/>
    <w:basedOn w:val="Picturecaption27Spacing0pt"/>
    <w:rsid w:val="00B8236E"/>
  </w:style>
  <w:style w:type="character" w:customStyle="1" w:styleId="Picturecaption27Spacing0pt">
    <w:name w:val="Picture caption (27) + Spacing 0 pt"/>
    <w:basedOn w:val="DefaultParagraphFont"/>
    <w:rsid w:val="00B8236E"/>
  </w:style>
  <w:style w:type="character" w:customStyle="1" w:styleId="Bodytext43Spacing0ptExact">
    <w:name w:val="Body text (43) + Spacing 0 pt Exact"/>
    <w:basedOn w:val="DefaultParagraphFont"/>
    <w:rsid w:val="00B8236E"/>
  </w:style>
  <w:style w:type="character" w:customStyle="1" w:styleId="Bodytext61">
    <w:name w:val="Body text (6)"/>
    <w:basedOn w:val="Bodytext870"/>
    <w:rsid w:val="00B8236E"/>
  </w:style>
  <w:style w:type="character" w:customStyle="1" w:styleId="Bodytext870">
    <w:name w:val="Body text (87)"/>
    <w:basedOn w:val="DefaultParagraphFont"/>
    <w:rsid w:val="00B8236E"/>
  </w:style>
  <w:style w:type="character" w:customStyle="1" w:styleId="BodytextSegoeUI">
    <w:name w:val="Body text + Segoe UI"/>
    <w:aliases w:val="21.5 pt"/>
    <w:basedOn w:val="DefaultParagraphFont"/>
    <w:rsid w:val="00B8236E"/>
  </w:style>
  <w:style w:type="character" w:customStyle="1" w:styleId="Bodytext68">
    <w:name w:val="Body text (68)_"/>
    <w:basedOn w:val="DefaultParagraphFont"/>
    <w:rsid w:val="00B8236E"/>
  </w:style>
  <w:style w:type="character" w:customStyle="1" w:styleId="Bodytext112SmallCaps">
    <w:name w:val="Body text (112) + Small Caps"/>
    <w:basedOn w:val="DefaultParagraphFont"/>
    <w:rsid w:val="00B8236E"/>
  </w:style>
  <w:style w:type="character" w:customStyle="1" w:styleId="Bodytext680">
    <w:name w:val="Body text (68)"/>
    <w:basedOn w:val="Heading162SmallCaps"/>
    <w:rsid w:val="00B8236E"/>
  </w:style>
  <w:style w:type="character" w:customStyle="1" w:styleId="Tableofcontents11">
    <w:name w:val="Table of contents (11)_"/>
    <w:basedOn w:val="DefaultParagraphFont"/>
    <w:rsid w:val="00B8236E"/>
  </w:style>
  <w:style w:type="character" w:customStyle="1" w:styleId="Tableofcontents110">
    <w:name w:val="Table of contents (11)"/>
    <w:basedOn w:val="article-quote-right"/>
    <w:rsid w:val="00B8236E"/>
  </w:style>
  <w:style w:type="character" w:customStyle="1" w:styleId="Tableofcontents15">
    <w:name w:val="Table of contents (15)_"/>
    <w:basedOn w:val="DefaultParagraphFont"/>
    <w:rsid w:val="00B8236E"/>
  </w:style>
  <w:style w:type="character" w:customStyle="1" w:styleId="Tableofcontents150">
    <w:name w:val="Table of contents (15)"/>
    <w:basedOn w:val="StyleBox12pt"/>
    <w:rsid w:val="00B8236E"/>
  </w:style>
  <w:style w:type="character" w:customStyle="1" w:styleId="Heading162SmallCaps">
    <w:name w:val="Heading #16 (2) + Small Caps"/>
    <w:basedOn w:val="DefaultParagraphFont"/>
    <w:rsid w:val="00B8236E"/>
  </w:style>
  <w:style w:type="character" w:customStyle="1" w:styleId="amp">
    <w:name w:val="amp"/>
    <w:basedOn w:val="DefaultParagraphFont"/>
    <w:rsid w:val="00B8236E"/>
  </w:style>
  <w:style w:type="character" w:customStyle="1" w:styleId="article-quote-right">
    <w:name w:val="article-quote-right"/>
    <w:basedOn w:val="DefaultParagraphFont"/>
    <w:rsid w:val="00B8236E"/>
  </w:style>
  <w:style w:type="character" w:customStyle="1" w:styleId="StyleBox12ptBold">
    <w:name w:val="Style Box + 12 pt Bold"/>
    <w:basedOn w:val="DefaultParagraphFont"/>
    <w:rsid w:val="00B8236E"/>
  </w:style>
  <w:style w:type="character" w:customStyle="1" w:styleId="StyleBox12pt">
    <w:name w:val="Style Box + 12 pt"/>
    <w:basedOn w:val="DefaultParagraphFont"/>
    <w:rsid w:val="00B8236E"/>
  </w:style>
  <w:style w:type="character" w:customStyle="1" w:styleId="StyleEmphasisEvidenceMinimizedminimizedHighlightedtag2Size1">
    <w:name w:val="Style EmphasisEvidenceMinimizedminimizedHighlightedtag2Size 1..."/>
    <w:basedOn w:val="DefaultParagraphFont"/>
    <w:rsid w:val="00B8236E"/>
  </w:style>
  <w:style w:type="character" w:customStyle="1" w:styleId="commentstext0">
    <w:name w:val="commentstext"/>
    <w:rsid w:val="00B8236E"/>
  </w:style>
  <w:style w:type="character" w:customStyle="1" w:styleId="wikicreatelink">
    <w:name w:val="wikicreatelink"/>
    <w:basedOn w:val="DefaultParagraphFont"/>
    <w:rsid w:val="00B8236E"/>
  </w:style>
  <w:style w:type="character" w:customStyle="1" w:styleId="facebook-share-count">
    <w:name w:val="facebook-share-count"/>
    <w:basedOn w:val="DefaultParagraphFont"/>
    <w:rsid w:val="00B8236E"/>
  </w:style>
  <w:style w:type="character" w:customStyle="1" w:styleId="tickerwrap">
    <w:name w:val="ticker_wrap"/>
    <w:basedOn w:val="DefaultParagraphFont"/>
    <w:rsid w:val="00B8236E"/>
  </w:style>
  <w:style w:type="character" w:customStyle="1" w:styleId="smallcaps0">
    <w:name w:val="small_caps"/>
    <w:basedOn w:val="DefaultParagraphFont"/>
    <w:rsid w:val="00B8236E"/>
  </w:style>
  <w:style w:type="character" w:customStyle="1" w:styleId="StyleGaramondText1">
    <w:name w:val="Style Garamond Text 1"/>
    <w:basedOn w:val="DefaultParagraphFont"/>
    <w:rsid w:val="00B8236E"/>
  </w:style>
  <w:style w:type="character" w:customStyle="1" w:styleId="StyleGaramondText1Underline">
    <w:name w:val="Style Garamond Text 1 Underline"/>
    <w:basedOn w:val="DefaultParagraphFont"/>
    <w:rsid w:val="00B8236E"/>
  </w:style>
  <w:style w:type="character" w:customStyle="1" w:styleId="StyleBoldUnderlineBorderSinglesolidlineAuto05pt">
    <w:name w:val="Style Bold Underline Border: : (Single solid line Auto  0.5 pt ..."/>
    <w:basedOn w:val="DefaultParagraphFont"/>
    <w:rsid w:val="00B8236E"/>
  </w:style>
  <w:style w:type="character" w:customStyle="1" w:styleId="StyleStyleBoldUnderlineUnderlineIntenseEmphasisIntenseEmpha">
    <w:name w:val="Style Style Bold UnderlineUnderlineIntense EmphasisIntense Empha..."/>
    <w:basedOn w:val="DefaultParagraphFont"/>
    <w:rsid w:val="00B8236E"/>
  </w:style>
  <w:style w:type="character" w:customStyle="1" w:styleId="Style7ptBold">
    <w:name w:val="Style 7 pt Bold"/>
    <w:basedOn w:val="DefaultParagraphFont"/>
    <w:rsid w:val="00B8236E"/>
  </w:style>
  <w:style w:type="character" w:styleId="HTMLAcronym">
    <w:name w:val="HTML Acronym"/>
    <w:basedOn w:val="DefaultParagraphFont"/>
    <w:unhideWhenUsed/>
    <w:rsid w:val="00B8236E"/>
  </w:style>
  <w:style w:type="paragraph" w:styleId="Index1">
    <w:name w:val="index 1"/>
    <w:basedOn w:val="Normal"/>
    <w:next w:val="Normal"/>
    <w:autoRedefine/>
    <w:unhideWhenUsed/>
    <w:rsid w:val="00B8236E"/>
    <w:pPr>
      <w:ind w:left="220" w:hanging="220"/>
    </w:pPr>
  </w:style>
  <w:style w:type="character" w:customStyle="1" w:styleId="cardunderlineChar0">
    <w:name w:val="card underline Char"/>
    <w:locked/>
    <w:rsid w:val="00B8236E"/>
  </w:style>
  <w:style w:type="paragraph" w:customStyle="1" w:styleId="cardunderline">
    <w:name w:val="card underline"/>
    <w:basedOn w:val="Normal"/>
    <w:qFormat/>
    <w:rsid w:val="00B8236E"/>
  </w:style>
  <w:style w:type="paragraph" w:customStyle="1" w:styleId="Hat1">
    <w:name w:val="Hat1"/>
    <w:basedOn w:val="Normal"/>
    <w:next w:val="Normal"/>
    <w:uiPriority w:val="2"/>
    <w:qFormat/>
    <w:rsid w:val="00B8236E"/>
  </w:style>
  <w:style w:type="paragraph" w:customStyle="1" w:styleId="post-subtitle">
    <w:name w:val="post-subtitle"/>
    <w:basedOn w:val="Normal"/>
    <w:next w:val="TOCHeading1"/>
    <w:qFormat/>
    <w:rsid w:val="00B8236E"/>
  </w:style>
  <w:style w:type="paragraph" w:customStyle="1" w:styleId="para">
    <w:name w:val="para"/>
    <w:basedOn w:val="Normal"/>
    <w:next w:val="NoteLevel11"/>
    <w:qFormat/>
    <w:rsid w:val="00B8236E"/>
  </w:style>
  <w:style w:type="paragraph" w:customStyle="1" w:styleId="tagline1">
    <w:name w:val="tagline"/>
    <w:basedOn w:val="Normal"/>
    <w:next w:val="CardCites"/>
    <w:qFormat/>
    <w:rsid w:val="00B8236E"/>
  </w:style>
  <w:style w:type="paragraph" w:customStyle="1" w:styleId="Block1">
    <w:name w:val="Block1"/>
    <w:basedOn w:val="Normal"/>
    <w:next w:val="Normal"/>
    <w:uiPriority w:val="3"/>
    <w:qFormat/>
    <w:rsid w:val="00B8236E"/>
  </w:style>
  <w:style w:type="paragraph" w:customStyle="1" w:styleId="TOCHeading1">
    <w:name w:val="TOC Heading1"/>
    <w:basedOn w:val="Heading1"/>
    <w:next w:val="Normal"/>
    <w:uiPriority w:val="39"/>
    <w:qFormat/>
    <w:rsid w:val="00B8236E"/>
  </w:style>
  <w:style w:type="paragraph" w:customStyle="1" w:styleId="NoteLevel11">
    <w:name w:val="Note Level 11"/>
    <w:basedOn w:val="Normal"/>
    <w:next w:val="TagCiteChar"/>
    <w:uiPriority w:val="99"/>
    <w:qFormat/>
    <w:rsid w:val="00B8236E"/>
  </w:style>
  <w:style w:type="paragraph" w:customStyle="1" w:styleId="ReallySamllText">
    <w:name w:val="ReallySamllText"/>
    <w:basedOn w:val="Normal"/>
    <w:next w:val="HeaderFooter"/>
    <w:autoRedefine/>
    <w:qFormat/>
    <w:rsid w:val="00B8236E"/>
  </w:style>
  <w:style w:type="paragraph" w:customStyle="1" w:styleId="CardCites">
    <w:name w:val="Card Cites"/>
    <w:basedOn w:val="Normal"/>
    <w:next w:val="Normal"/>
    <w:qFormat/>
    <w:rsid w:val="00B8236E"/>
  </w:style>
  <w:style w:type="paragraph" w:customStyle="1" w:styleId="NormalWeb3">
    <w:name w:val="Normal (Web)3"/>
    <w:basedOn w:val="Normal"/>
    <w:next w:val="HeaderDebate"/>
    <w:qFormat/>
    <w:rsid w:val="00B8236E"/>
  </w:style>
  <w:style w:type="paragraph" w:customStyle="1" w:styleId="cardCharCharCharCharChar">
    <w:name w:val="card Char Char Char Char Char"/>
    <w:basedOn w:val="Normal"/>
    <w:next w:val="NormalWeb1"/>
    <w:qFormat/>
    <w:rsid w:val="00B8236E"/>
  </w:style>
  <w:style w:type="paragraph" w:customStyle="1" w:styleId="TagCiteChar">
    <w:name w:val="Tag / Cite Char"/>
    <w:basedOn w:val="Normal"/>
    <w:next w:val="CardTagCharChar"/>
    <w:qFormat/>
    <w:rsid w:val="00B8236E"/>
    <w:pPr>
      <w:numPr>
        <w:numId w:val="61"/>
      </w:numPr>
      <w:tabs>
        <w:tab w:val="clear" w:pos="360"/>
        <w:tab w:val="num" w:pos="1080"/>
      </w:tabs>
      <w:ind w:left="0" w:firstLine="0"/>
    </w:pPr>
  </w:style>
  <w:style w:type="paragraph" w:customStyle="1" w:styleId="PageNumber2">
    <w:name w:val="Page Number2"/>
    <w:basedOn w:val="Normal"/>
    <w:next w:val="Normal"/>
    <w:qFormat/>
    <w:rsid w:val="00B8236E"/>
  </w:style>
  <w:style w:type="paragraph" w:customStyle="1" w:styleId="HeaderFooter">
    <w:name w:val="Header &amp; Footer"/>
    <w:next w:val="textonormal"/>
    <w:qFormat/>
    <w:rsid w:val="00B8236E"/>
    <w:rPr>
      <w:rFonts w:asciiTheme="minorHAnsi" w:hAnsiTheme="minorHAnsi" w:cstheme="minorBidi"/>
      <w:szCs w:val="22"/>
    </w:rPr>
  </w:style>
  <w:style w:type="paragraph" w:customStyle="1" w:styleId="CardTextSmall0">
    <w:name w:val="Card Text Small"/>
    <w:basedOn w:val="Normal"/>
    <w:qFormat/>
    <w:rsid w:val="00B8236E"/>
  </w:style>
  <w:style w:type="paragraph" w:customStyle="1" w:styleId="CardTextUnderlined">
    <w:name w:val="Card Text Underlined"/>
    <w:basedOn w:val="Normal"/>
    <w:next w:val="ExecutiveSummarytext"/>
    <w:qFormat/>
    <w:rsid w:val="00B8236E"/>
  </w:style>
  <w:style w:type="paragraph" w:customStyle="1" w:styleId="HeaderDebate">
    <w:name w:val="Header Debate"/>
    <w:basedOn w:val="Normal"/>
    <w:qFormat/>
    <w:rsid w:val="00B8236E"/>
  </w:style>
  <w:style w:type="paragraph" w:customStyle="1" w:styleId="NormalWeb1">
    <w:name w:val="Normal (Web)1"/>
    <w:basedOn w:val="Normal"/>
    <w:next w:val="NormalUnderline"/>
    <w:qFormat/>
    <w:rsid w:val="00B8236E"/>
  </w:style>
  <w:style w:type="paragraph" w:customStyle="1" w:styleId="CardTagCharChar">
    <w:name w:val="Card Tag Char Char"/>
    <w:basedOn w:val="Normal"/>
    <w:next w:val="byline1"/>
    <w:qFormat/>
    <w:rsid w:val="00B8236E"/>
  </w:style>
  <w:style w:type="paragraph" w:customStyle="1" w:styleId="fixed">
    <w:name w:val="fixed"/>
    <w:basedOn w:val="Normal"/>
    <w:next w:val="PlaceholderText1"/>
    <w:qFormat/>
    <w:rsid w:val="00B8236E"/>
  </w:style>
  <w:style w:type="paragraph" w:customStyle="1" w:styleId="textonormal">
    <w:name w:val="textonormal"/>
    <w:basedOn w:val="Normal"/>
    <w:next w:val="NoteLevel31"/>
    <w:qFormat/>
    <w:rsid w:val="00B8236E"/>
  </w:style>
  <w:style w:type="paragraph" w:customStyle="1" w:styleId="ExecutiveSummarytext">
    <w:name w:val="Executive Summary text"/>
    <w:basedOn w:val="Normal"/>
    <w:next w:val="Normal"/>
    <w:qFormat/>
    <w:rsid w:val="00B8236E"/>
  </w:style>
  <w:style w:type="character" w:customStyle="1" w:styleId="NormalUnderlineChar1">
    <w:name w:val="Normal Underline Char1"/>
    <w:locked/>
    <w:rsid w:val="00B8236E"/>
  </w:style>
  <w:style w:type="paragraph" w:customStyle="1" w:styleId="byline1">
    <w:name w:val="byline1"/>
    <w:basedOn w:val="Normal"/>
    <w:next w:val="NoteLevel81"/>
    <w:qFormat/>
    <w:rsid w:val="00B8236E"/>
  </w:style>
  <w:style w:type="paragraph" w:customStyle="1" w:styleId="PlaceholderText1">
    <w:name w:val="Placeholder Text1"/>
    <w:basedOn w:val="Normal"/>
    <w:next w:val="NoteLevel91"/>
    <w:qFormat/>
    <w:rsid w:val="00B8236E"/>
  </w:style>
  <w:style w:type="paragraph" w:customStyle="1" w:styleId="NoteLevel31">
    <w:name w:val="Note Level 31"/>
    <w:basedOn w:val="Normal"/>
    <w:qFormat/>
    <w:rsid w:val="00B8236E"/>
  </w:style>
  <w:style w:type="paragraph" w:customStyle="1" w:styleId="NoteLevel41">
    <w:name w:val="Note Level 41"/>
    <w:basedOn w:val="Normal"/>
    <w:next w:val="ImportantText"/>
    <w:qFormat/>
    <w:rsid w:val="00B8236E"/>
  </w:style>
  <w:style w:type="paragraph" w:customStyle="1" w:styleId="NoteLevel51">
    <w:name w:val="Note Level 51"/>
    <w:basedOn w:val="Normal"/>
    <w:qFormat/>
    <w:rsid w:val="00B8236E"/>
  </w:style>
  <w:style w:type="paragraph" w:customStyle="1" w:styleId="NoteLevel61">
    <w:name w:val="Note Level 61"/>
    <w:basedOn w:val="Normal"/>
    <w:next w:val="StyleBodyText11ptBlackUnderline"/>
    <w:qFormat/>
    <w:rsid w:val="00B8236E"/>
  </w:style>
  <w:style w:type="paragraph" w:customStyle="1" w:styleId="NoteLevel71">
    <w:name w:val="Note Level 71"/>
    <w:basedOn w:val="Normal"/>
    <w:qFormat/>
    <w:rsid w:val="00B8236E"/>
  </w:style>
  <w:style w:type="paragraph" w:customStyle="1" w:styleId="NoteLevel81">
    <w:name w:val="Note Level 81"/>
    <w:basedOn w:val="Normal"/>
    <w:next w:val="StyleBodyText11ptBoldBlack"/>
    <w:qFormat/>
    <w:rsid w:val="00B8236E"/>
  </w:style>
  <w:style w:type="paragraph" w:customStyle="1" w:styleId="NoteLevel91">
    <w:name w:val="Note Level 91"/>
    <w:basedOn w:val="Normal"/>
    <w:qFormat/>
    <w:rsid w:val="00B8236E"/>
  </w:style>
  <w:style w:type="character" w:customStyle="1" w:styleId="ImportantTextChar">
    <w:name w:val="Important Text Char"/>
    <w:locked/>
    <w:rsid w:val="00B8236E"/>
  </w:style>
  <w:style w:type="paragraph" w:customStyle="1" w:styleId="ImportantText">
    <w:name w:val="Important Text"/>
    <w:basedOn w:val="Normal"/>
    <w:next w:val="Normal"/>
    <w:qFormat/>
    <w:rsid w:val="00B8236E"/>
  </w:style>
  <w:style w:type="character" w:customStyle="1" w:styleId="StyleBodyText11ptBlackUnderlineChar">
    <w:name w:val="Style Body Text + 11 pt Black Underline Char"/>
    <w:locked/>
    <w:rsid w:val="00B8236E"/>
  </w:style>
  <w:style w:type="paragraph" w:customStyle="1" w:styleId="StyleBodyText11ptBlackUnderline">
    <w:name w:val="Style Body Text + 11 pt Black Underline"/>
    <w:basedOn w:val="Sourcename"/>
    <w:next w:val="Normal2Bold"/>
    <w:qFormat/>
    <w:rsid w:val="00B8236E"/>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B8236E"/>
  </w:style>
  <w:style w:type="paragraph" w:customStyle="1" w:styleId="StyleBodyText11ptBoldBlack">
    <w:name w:val="Style Body Text + 11 pt Bold Black"/>
    <w:basedOn w:val="Sourcename"/>
    <w:next w:val="ListContents"/>
    <w:qFormat/>
    <w:rsid w:val="00B8236E"/>
    <w:pPr>
      <w:ind w:left="0"/>
    </w:pPr>
    <w:rPr>
      <w:rFonts w:eastAsiaTheme="minorHAnsi"/>
      <w:b w:val="0"/>
      <w:bCs w:val="0"/>
      <w:color w:val="auto"/>
      <w:sz w:val="22"/>
      <w:szCs w:val="22"/>
      <w:lang w:val="en-US" w:eastAsia="en-US"/>
    </w:rPr>
  </w:style>
  <w:style w:type="character" w:customStyle="1" w:styleId="StyletinyBoldChar">
    <w:name w:val="Style tiny + Bold Char"/>
    <w:locked/>
    <w:rsid w:val="00B8236E"/>
  </w:style>
  <w:style w:type="paragraph" w:customStyle="1" w:styleId="StyletinyBold">
    <w:name w:val="Style tiny + Bold"/>
    <w:basedOn w:val="articlebody"/>
    <w:next w:val="StyleListContents11ptCustomColorRGB353132Underline"/>
    <w:qFormat/>
    <w:rsid w:val="00B8236E"/>
  </w:style>
  <w:style w:type="character" w:customStyle="1" w:styleId="Heading5SizeDownChar">
    <w:name w:val="Heading 5 Size Down Char"/>
    <w:locked/>
    <w:rsid w:val="00B8236E"/>
  </w:style>
  <w:style w:type="character" w:customStyle="1" w:styleId="Normal2BoldChar">
    <w:name w:val="Normal2 + Bold Char"/>
    <w:locked/>
    <w:rsid w:val="00B8236E"/>
  </w:style>
  <w:style w:type="paragraph" w:customStyle="1" w:styleId="Normal2Bold">
    <w:name w:val="Normal2 + Bold"/>
    <w:basedOn w:val="Normal"/>
    <w:next w:val="StyleCards12ptThickunderline"/>
    <w:qFormat/>
    <w:rsid w:val="00B8236E"/>
  </w:style>
  <w:style w:type="character" w:customStyle="1" w:styleId="ListContentsChar">
    <w:name w:val="List Contents Char"/>
    <w:locked/>
    <w:rsid w:val="00B8236E"/>
  </w:style>
  <w:style w:type="paragraph" w:customStyle="1" w:styleId="ListContents">
    <w:name w:val="List Contents"/>
    <w:basedOn w:val="Normal"/>
    <w:next w:val="Unimportant"/>
    <w:qFormat/>
    <w:rsid w:val="00B8236E"/>
  </w:style>
  <w:style w:type="character" w:customStyle="1" w:styleId="StyleListContents11ptCustomColorRGB353132UnderlineChar">
    <w:name w:val="Style List Contents + 11 pt Custom Color(RGB(353132)) Underline Char"/>
    <w:locked/>
    <w:rsid w:val="00B8236E"/>
  </w:style>
  <w:style w:type="paragraph" w:customStyle="1" w:styleId="StyleListContents11ptCustomColorRGB353132Underline">
    <w:name w:val="Style List Contents + 11 pt Custom Color(RGB(353132)) Underline"/>
    <w:basedOn w:val="Unimportant"/>
    <w:next w:val="Ununderlined"/>
    <w:qFormat/>
    <w:rsid w:val="00B8236E"/>
  </w:style>
  <w:style w:type="character" w:customStyle="1" w:styleId="UnimportantCharChar">
    <w:name w:val="Unimportant Char Char"/>
    <w:locked/>
    <w:rsid w:val="00B8236E"/>
  </w:style>
  <w:style w:type="paragraph" w:customStyle="1" w:styleId="Unimportant">
    <w:name w:val="Unimportant"/>
    <w:basedOn w:val="Normal"/>
    <w:qFormat/>
    <w:rsid w:val="00B8236E"/>
  </w:style>
  <w:style w:type="paragraph" w:customStyle="1" w:styleId="StyleHeading1Justified">
    <w:name w:val="Style Heading 1 + Justified"/>
    <w:basedOn w:val="Normal"/>
    <w:next w:val="Normal"/>
    <w:qFormat/>
    <w:rsid w:val="00B8236E"/>
  </w:style>
  <w:style w:type="paragraph" w:customStyle="1" w:styleId="textunderline0">
    <w:name w:val="text underline"/>
    <w:basedOn w:val="Normal"/>
    <w:next w:val="NoSpacing"/>
    <w:autoRedefine/>
    <w:qFormat/>
    <w:rsid w:val="00B8236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8236E"/>
  </w:style>
  <w:style w:type="paragraph" w:customStyle="1" w:styleId="DebateTag">
    <w:name w:val="Debate Tag"/>
    <w:basedOn w:val="Normal"/>
    <w:next w:val="Heading4Cite"/>
    <w:autoRedefine/>
    <w:qFormat/>
    <w:rsid w:val="00B8236E"/>
  </w:style>
  <w:style w:type="paragraph" w:customStyle="1" w:styleId="DebateCite">
    <w:name w:val="Debate Cite"/>
    <w:basedOn w:val="Normal"/>
    <w:next w:val="4"/>
    <w:autoRedefine/>
    <w:qFormat/>
    <w:rsid w:val="00B8236E"/>
  </w:style>
  <w:style w:type="paragraph" w:customStyle="1" w:styleId="BlockTitle10">
    <w:name w:val="Block Title #1"/>
    <w:basedOn w:val="Heading1"/>
    <w:qFormat/>
    <w:rsid w:val="00B8236E"/>
  </w:style>
  <w:style w:type="paragraph" w:customStyle="1" w:styleId="PreformattedText">
    <w:name w:val="Preformatted Text"/>
    <w:basedOn w:val="Normal"/>
    <w:next w:val="Normaltag"/>
    <w:qFormat/>
    <w:rsid w:val="00B8236E"/>
  </w:style>
  <w:style w:type="paragraph" w:customStyle="1" w:styleId="MaggieTag">
    <w:name w:val="MaggieTag"/>
    <w:basedOn w:val="Heading2"/>
    <w:qFormat/>
    <w:rsid w:val="00B8236E"/>
  </w:style>
  <w:style w:type="character" w:customStyle="1" w:styleId="Heading4CiteChar">
    <w:name w:val="Heading 4 Cite Char"/>
    <w:locked/>
    <w:rsid w:val="00B8236E"/>
  </w:style>
  <w:style w:type="paragraph" w:customStyle="1" w:styleId="Heading4Cite">
    <w:name w:val="Heading 4 Cite"/>
    <w:basedOn w:val="Normal"/>
    <w:next w:val="CARD"/>
    <w:autoRedefine/>
    <w:qFormat/>
    <w:rsid w:val="00B8236E"/>
  </w:style>
  <w:style w:type="paragraph" w:customStyle="1" w:styleId="4">
    <w:name w:val="4"/>
    <w:basedOn w:val="Normal"/>
    <w:next w:val="HiddenBlockHeader"/>
    <w:qFormat/>
    <w:rsid w:val="00B8236E"/>
  </w:style>
  <w:style w:type="paragraph" w:customStyle="1" w:styleId="BlockTitle4">
    <w:name w:val="%Block Title"/>
    <w:basedOn w:val="Heading1"/>
    <w:next w:val="Card-Underline0"/>
    <w:qFormat/>
    <w:rsid w:val="00B8236E"/>
  </w:style>
  <w:style w:type="paragraph" w:customStyle="1" w:styleId="ThickUnderline">
    <w:name w:val="ThickUnderline"/>
    <w:next w:val="PageNumber5"/>
    <w:qFormat/>
    <w:rsid w:val="00B8236E"/>
    <w:rPr>
      <w:rFonts w:asciiTheme="minorHAnsi" w:hAnsiTheme="minorHAnsi" w:cstheme="minorBidi"/>
      <w:szCs w:val="22"/>
    </w:rPr>
  </w:style>
  <w:style w:type="paragraph" w:customStyle="1" w:styleId="DottedUnderline1">
    <w:name w:val="DottedUnderline"/>
    <w:basedOn w:val="Normal"/>
    <w:next w:val="smalltext1"/>
    <w:qFormat/>
    <w:rsid w:val="00B8236E"/>
  </w:style>
  <w:style w:type="character" w:customStyle="1" w:styleId="Card-UnderlineChar">
    <w:name w:val="Card-Underline Char"/>
    <w:locked/>
    <w:rsid w:val="00B8236E"/>
  </w:style>
  <w:style w:type="paragraph" w:customStyle="1" w:styleId="Card-Underline0">
    <w:name w:val="Card-Underline"/>
    <w:basedOn w:val="Normal"/>
    <w:next w:val="PageNumber6"/>
    <w:qFormat/>
    <w:rsid w:val="00B8236E"/>
  </w:style>
  <w:style w:type="paragraph" w:customStyle="1" w:styleId="PageNumber3">
    <w:name w:val="Page Number3"/>
    <w:basedOn w:val="Normal"/>
    <w:next w:val="Normal"/>
    <w:qFormat/>
    <w:rsid w:val="00B8236E"/>
  </w:style>
  <w:style w:type="paragraph" w:customStyle="1" w:styleId="PageNumber4">
    <w:name w:val="Page Number4"/>
    <w:basedOn w:val="Normal"/>
    <w:next w:val="Normal"/>
    <w:qFormat/>
    <w:rsid w:val="00B8236E"/>
  </w:style>
  <w:style w:type="paragraph" w:customStyle="1" w:styleId="PageNumber5">
    <w:name w:val="Page Number5"/>
    <w:basedOn w:val="Normal"/>
    <w:next w:val="Normal"/>
    <w:qFormat/>
    <w:rsid w:val="00B8236E"/>
  </w:style>
  <w:style w:type="paragraph" w:customStyle="1" w:styleId="smalltext1">
    <w:name w:val="small text1"/>
    <w:basedOn w:val="Normal"/>
    <w:next w:val="Normal"/>
    <w:uiPriority w:val="4"/>
    <w:qFormat/>
    <w:rsid w:val="00B8236E"/>
  </w:style>
  <w:style w:type="character" w:customStyle="1" w:styleId="CircleChar">
    <w:name w:val="Circle Char"/>
    <w:locked/>
    <w:rsid w:val="00B8236E"/>
  </w:style>
  <w:style w:type="paragraph" w:customStyle="1" w:styleId="PageNumber6">
    <w:name w:val="Page Number6"/>
    <w:basedOn w:val="Normal"/>
    <w:next w:val="Normal"/>
    <w:qFormat/>
    <w:rsid w:val="00B8236E"/>
  </w:style>
  <w:style w:type="paragraph" w:customStyle="1" w:styleId="lastupdated">
    <w:name w:val="lastupdated"/>
    <w:basedOn w:val="Normal"/>
    <w:next w:val="OmniPage10"/>
    <w:qFormat/>
    <w:rsid w:val="00B8236E"/>
  </w:style>
  <w:style w:type="paragraph" w:customStyle="1" w:styleId="hn-byline">
    <w:name w:val="hn-byline"/>
    <w:basedOn w:val="Normal"/>
    <w:next w:val="PageNumber8"/>
    <w:qFormat/>
    <w:rsid w:val="00B8236E"/>
  </w:style>
  <w:style w:type="paragraph" w:customStyle="1" w:styleId="articleinfo">
    <w:name w:val="articleinfo"/>
    <w:basedOn w:val="Normal"/>
    <w:qFormat/>
    <w:rsid w:val="00B8236E"/>
  </w:style>
  <w:style w:type="character" w:customStyle="1" w:styleId="StyleStyle16ptChar">
    <w:name w:val="Style Style1 + 6 pt Char"/>
    <w:locked/>
    <w:rsid w:val="00B8236E"/>
  </w:style>
  <w:style w:type="paragraph" w:customStyle="1" w:styleId="StyleStyle16pt">
    <w:name w:val="Style Style1 + 6 pt"/>
    <w:basedOn w:val="Normal"/>
    <w:next w:val="indent"/>
    <w:qFormat/>
    <w:rsid w:val="00B8236E"/>
  </w:style>
  <w:style w:type="paragraph" w:customStyle="1" w:styleId="PageNumber7">
    <w:name w:val="Page Number7"/>
    <w:basedOn w:val="Normal"/>
    <w:next w:val="Normal"/>
    <w:qFormat/>
    <w:rsid w:val="00B8236E"/>
  </w:style>
  <w:style w:type="paragraph" w:customStyle="1" w:styleId="OmniPage4">
    <w:name w:val="OmniPage #4"/>
    <w:basedOn w:val="Normal"/>
    <w:qFormat/>
    <w:rsid w:val="00B8236E"/>
  </w:style>
  <w:style w:type="paragraph" w:customStyle="1" w:styleId="OmniPage10">
    <w:name w:val="OmniPage #10"/>
    <w:basedOn w:val="Normal"/>
    <w:qFormat/>
    <w:rsid w:val="00B8236E"/>
  </w:style>
  <w:style w:type="paragraph" w:customStyle="1" w:styleId="PageNumber8">
    <w:name w:val="Page Number8"/>
    <w:basedOn w:val="Normal"/>
    <w:next w:val="Normal"/>
    <w:uiPriority w:val="99"/>
    <w:qFormat/>
    <w:rsid w:val="00B8236E"/>
  </w:style>
  <w:style w:type="paragraph" w:customStyle="1" w:styleId="bodyintro">
    <w:name w:val="bodyintro"/>
    <w:basedOn w:val="Normal"/>
    <w:uiPriority w:val="99"/>
    <w:qFormat/>
    <w:rsid w:val="00B8236E"/>
  </w:style>
  <w:style w:type="character" w:customStyle="1" w:styleId="Style8ptChar">
    <w:name w:val="Style 8 pt Char"/>
    <w:rsid w:val="00B8236E"/>
  </w:style>
  <w:style w:type="character" w:customStyle="1" w:styleId="message-item">
    <w:name w:val="message-item"/>
    <w:rsid w:val="00B8236E"/>
  </w:style>
  <w:style w:type="character" w:customStyle="1" w:styleId="datestamp">
    <w:name w:val="datestamp"/>
    <w:rsid w:val="00B8236E"/>
  </w:style>
  <w:style w:type="character" w:customStyle="1" w:styleId="forenames">
    <w:name w:val="forenames"/>
    <w:rsid w:val="00B8236E"/>
  </w:style>
  <w:style w:type="character" w:customStyle="1" w:styleId="surname">
    <w:name w:val="surname"/>
    <w:rsid w:val="00B8236E"/>
  </w:style>
  <w:style w:type="character" w:customStyle="1" w:styleId="refpreview">
    <w:name w:val="refpreview"/>
    <w:rsid w:val="00B8236E"/>
  </w:style>
  <w:style w:type="character" w:customStyle="1" w:styleId="loose1">
    <w:name w:val="loose1"/>
    <w:rsid w:val="00B8236E"/>
  </w:style>
  <w:style w:type="character" w:customStyle="1" w:styleId="gsa">
    <w:name w:val="gs_a"/>
    <w:rsid w:val="00B8236E"/>
  </w:style>
  <w:style w:type="character" w:customStyle="1" w:styleId="mainarttitle">
    <w:name w:val="mainarttitle"/>
    <w:rsid w:val="00B8236E"/>
  </w:style>
  <w:style w:type="character" w:customStyle="1" w:styleId="mainartauthor">
    <w:name w:val="mainartauthor"/>
    <w:rsid w:val="00B8236E"/>
  </w:style>
  <w:style w:type="character" w:customStyle="1" w:styleId="mainartdate">
    <w:name w:val="mainartdate"/>
    <w:rsid w:val="00B8236E"/>
  </w:style>
  <w:style w:type="character" w:customStyle="1" w:styleId="gsggs">
    <w:name w:val="gs_ggs"/>
    <w:rsid w:val="00B8236E"/>
  </w:style>
  <w:style w:type="character" w:customStyle="1" w:styleId="ahead">
    <w:name w:val="a_head"/>
    <w:rsid w:val="00B8236E"/>
  </w:style>
  <w:style w:type="character" w:customStyle="1" w:styleId="footnote">
    <w:name w:val="footnote"/>
    <w:rsid w:val="00B8236E"/>
  </w:style>
  <w:style w:type="character" w:customStyle="1" w:styleId="docbody">
    <w:name w:val="docbody"/>
    <w:rsid w:val="00B8236E"/>
  </w:style>
  <w:style w:type="character" w:customStyle="1" w:styleId="superscript">
    <w:name w:val="superscript"/>
    <w:rsid w:val="00B8236E"/>
  </w:style>
  <w:style w:type="character" w:customStyle="1" w:styleId="bwxsm">
    <w:name w:val="b w xsm"/>
    <w:rsid w:val="00B8236E"/>
  </w:style>
  <w:style w:type="character" w:customStyle="1" w:styleId="fstd">
    <w:name w:val="f std"/>
    <w:rsid w:val="00B8236E"/>
  </w:style>
  <w:style w:type="character" w:customStyle="1" w:styleId="heading2char2charchar1">
    <w:name w:val="heading2char2charchar1"/>
    <w:rsid w:val="00B8236E"/>
  </w:style>
  <w:style w:type="character" w:customStyle="1" w:styleId="charchar60">
    <w:name w:val="charchar6"/>
    <w:rsid w:val="00B8236E"/>
  </w:style>
  <w:style w:type="character" w:customStyle="1" w:styleId="bio1">
    <w:name w:val="bio1"/>
    <w:rsid w:val="00B8236E"/>
  </w:style>
  <w:style w:type="character" w:customStyle="1" w:styleId="cardCharCharCharCharCharChar">
    <w:name w:val="card Char Char Char Char Char Char"/>
    <w:rsid w:val="00B8236E"/>
  </w:style>
  <w:style w:type="character" w:customStyle="1" w:styleId="Style24ptBoldUnderlineCenteredCharChar">
    <w:name w:val="Style 24 pt Bold Underline Centered Char Char"/>
    <w:rsid w:val="00B8236E"/>
  </w:style>
  <w:style w:type="character" w:customStyle="1" w:styleId="TagCiteCharChar0">
    <w:name w:val="Tag / Cite Char Char"/>
    <w:rsid w:val="00B8236E"/>
  </w:style>
  <w:style w:type="character" w:customStyle="1" w:styleId="CardTextUnderlinedCharChar">
    <w:name w:val="Card Text Underlined Char Char"/>
    <w:rsid w:val="00B8236E"/>
  </w:style>
  <w:style w:type="character" w:customStyle="1" w:styleId="CardTagCharCharChar">
    <w:name w:val="Card Tag Char Char Char"/>
    <w:rsid w:val="00B8236E"/>
  </w:style>
  <w:style w:type="character" w:customStyle="1" w:styleId="mainbody">
    <w:name w:val="mainbody"/>
    <w:basedOn w:val="DefaultParagraphFont"/>
    <w:rsid w:val="00B8236E"/>
  </w:style>
  <w:style w:type="character" w:customStyle="1" w:styleId="UnderlineStyleChar20">
    <w:name w:val="Underline Style Char2"/>
    <w:rsid w:val="00B8236E"/>
  </w:style>
  <w:style w:type="character" w:customStyle="1" w:styleId="t13">
    <w:name w:val="t13"/>
    <w:basedOn w:val="DefaultParagraphFont"/>
    <w:rsid w:val="00B8236E"/>
  </w:style>
  <w:style w:type="character" w:customStyle="1" w:styleId="lead">
    <w:name w:val="lead"/>
    <w:basedOn w:val="DefaultParagraphFont"/>
    <w:rsid w:val="00B8236E"/>
  </w:style>
  <w:style w:type="character" w:customStyle="1" w:styleId="CharChar17">
    <w:name w:val="Char Char17"/>
    <w:locked/>
    <w:rsid w:val="00B8236E"/>
  </w:style>
  <w:style w:type="character" w:customStyle="1" w:styleId="ilspan">
    <w:name w:val="il_span"/>
    <w:basedOn w:val="DefaultParagraphFont"/>
    <w:rsid w:val="00B8236E"/>
  </w:style>
  <w:style w:type="character" w:customStyle="1" w:styleId="leftidx1">
    <w:name w:val="leftidx1"/>
    <w:rsid w:val="00B8236E"/>
  </w:style>
  <w:style w:type="character" w:customStyle="1" w:styleId="blue1">
    <w:name w:val="blue1"/>
    <w:rsid w:val="00B8236E"/>
  </w:style>
  <w:style w:type="character" w:customStyle="1" w:styleId="author-link1">
    <w:name w:val="author-link1"/>
    <w:rsid w:val="00B8236E"/>
  </w:style>
  <w:style w:type="character" w:customStyle="1" w:styleId="black1">
    <w:name w:val="black1"/>
    <w:rsid w:val="00B8236E"/>
  </w:style>
  <w:style w:type="character" w:customStyle="1" w:styleId="StyleunderlinedCharBold">
    <w:name w:val="Style underlined Char + Bold"/>
    <w:rsid w:val="00B8236E"/>
  </w:style>
  <w:style w:type="character" w:customStyle="1" w:styleId="CardUnderline0">
    <w:name w:val="Card Underline"/>
    <w:rsid w:val="00B8236E"/>
  </w:style>
  <w:style w:type="character" w:customStyle="1" w:styleId="lingoregion">
    <w:name w:val="lingo_region"/>
    <w:basedOn w:val="DefaultParagraphFont"/>
    <w:rsid w:val="00B8236E"/>
  </w:style>
  <w:style w:type="character" w:customStyle="1" w:styleId="cite1">
    <w:name w:val="%cite"/>
    <w:rsid w:val="00B8236E"/>
  </w:style>
  <w:style w:type="character" w:customStyle="1" w:styleId="Emphasis21">
    <w:name w:val="%Emphasis2"/>
    <w:rsid w:val="00B8236E"/>
  </w:style>
  <w:style w:type="character" w:customStyle="1" w:styleId="AAAcite">
    <w:name w:val="AAAcite"/>
    <w:rsid w:val="00B8236E"/>
  </w:style>
  <w:style w:type="character" w:customStyle="1" w:styleId="tmplheaderlink">
    <w:name w:val="tmplheaderlink"/>
    <w:rsid w:val="00B8236E"/>
  </w:style>
  <w:style w:type="character" w:customStyle="1" w:styleId="role">
    <w:name w:val="role"/>
    <w:rsid w:val="00B8236E"/>
  </w:style>
  <w:style w:type="character" w:customStyle="1" w:styleId="pagination0">
    <w:name w:val="pagination"/>
    <w:basedOn w:val="DefaultParagraphFont"/>
    <w:rsid w:val="00B8236E"/>
  </w:style>
  <w:style w:type="character" w:customStyle="1" w:styleId="doi">
    <w:name w:val="doi"/>
    <w:basedOn w:val="DefaultParagraphFont"/>
    <w:rsid w:val="00B8236E"/>
  </w:style>
  <w:style w:type="character" w:customStyle="1" w:styleId="bodycontents">
    <w:name w:val="bodycontents"/>
    <w:basedOn w:val="DefaultParagraphFont"/>
    <w:rsid w:val="00B8236E"/>
  </w:style>
  <w:style w:type="character" w:customStyle="1" w:styleId="comma">
    <w:name w:val="comma"/>
    <w:basedOn w:val="DefaultParagraphFont"/>
    <w:rsid w:val="00B8236E"/>
  </w:style>
  <w:style w:type="character" w:customStyle="1" w:styleId="pad5right">
    <w:name w:val="pad5right"/>
    <w:basedOn w:val="DefaultParagraphFont"/>
    <w:rsid w:val="00B8236E"/>
  </w:style>
  <w:style w:type="character" w:customStyle="1" w:styleId="divider">
    <w:name w:val="divider"/>
    <w:basedOn w:val="DefaultParagraphFont"/>
    <w:rsid w:val="00B8236E"/>
  </w:style>
  <w:style w:type="character" w:customStyle="1" w:styleId="blogdate">
    <w:name w:val="blogdate"/>
    <w:basedOn w:val="DefaultParagraphFont"/>
    <w:rsid w:val="00B8236E"/>
  </w:style>
  <w:style w:type="character" w:customStyle="1" w:styleId="dot">
    <w:name w:val="dot"/>
    <w:basedOn w:val="DefaultParagraphFont"/>
    <w:rsid w:val="00B8236E"/>
  </w:style>
  <w:style w:type="character" w:customStyle="1" w:styleId="hn-date">
    <w:name w:val="hn-date"/>
    <w:basedOn w:val="DefaultParagraphFont"/>
    <w:rsid w:val="00B8236E"/>
  </w:style>
  <w:style w:type="character" w:customStyle="1" w:styleId="location">
    <w:name w:val="location"/>
    <w:basedOn w:val="DefaultParagraphFont"/>
    <w:rsid w:val="00B8236E"/>
  </w:style>
  <w:style w:type="character" w:customStyle="1" w:styleId="dropcap-letter">
    <w:name w:val="dropcap-letter"/>
    <w:basedOn w:val="DefaultParagraphFont"/>
    <w:rsid w:val="00B8236E"/>
  </w:style>
  <w:style w:type="character" w:customStyle="1" w:styleId="offscreen">
    <w:name w:val="offscreen"/>
    <w:basedOn w:val="DefaultParagraphFont"/>
    <w:rsid w:val="00B8236E"/>
  </w:style>
  <w:style w:type="character" w:customStyle="1" w:styleId="linked-in">
    <w:name w:val="linked-in"/>
    <w:basedOn w:val="DefaultParagraphFont"/>
    <w:rsid w:val="00B8236E"/>
  </w:style>
  <w:style w:type="character" w:customStyle="1" w:styleId="divs">
    <w:name w:val="divs"/>
    <w:basedOn w:val="DefaultParagraphFont"/>
    <w:rsid w:val="00B8236E"/>
  </w:style>
  <w:style w:type="character" w:customStyle="1" w:styleId="h4">
    <w:name w:val="h4"/>
    <w:rsid w:val="00B8236E"/>
  </w:style>
  <w:style w:type="character" w:customStyle="1" w:styleId="postheader">
    <w:name w:val="postheader"/>
    <w:basedOn w:val="DefaultParagraphFont"/>
    <w:rsid w:val="00B8236E"/>
  </w:style>
  <w:style w:type="numbering" w:customStyle="1" w:styleId="1ai1">
    <w:name w:val="1 / a / i1"/>
    <w:rsid w:val="00B8236E"/>
    <w:pPr>
      <w:numPr>
        <w:numId w:val="60"/>
      </w:numPr>
    </w:pPr>
  </w:style>
  <w:style w:type="numbering" w:styleId="1ai">
    <w:name w:val="Outline List 1"/>
    <w:basedOn w:val="NoList"/>
    <w:unhideWhenUsed/>
    <w:rsid w:val="00B8236E"/>
    <w:pPr>
      <w:numPr>
        <w:numId w:val="62"/>
      </w:numPr>
    </w:pPr>
  </w:style>
  <w:style w:type="paragraph" w:styleId="Index2">
    <w:name w:val="index 2"/>
    <w:basedOn w:val="Normal"/>
    <w:next w:val="Normal"/>
    <w:autoRedefine/>
    <w:rsid w:val="00B8236E"/>
    <w:pPr>
      <w:spacing w:after="200" w:line="276" w:lineRule="auto"/>
      <w:ind w:left="400" w:hanging="200"/>
    </w:pPr>
    <w:rPr>
      <w:rFonts w:eastAsia="Times New Roman" w:cs="Times New Roman"/>
      <w:bCs/>
    </w:rPr>
  </w:style>
  <w:style w:type="paragraph" w:styleId="Index3">
    <w:name w:val="index 3"/>
    <w:basedOn w:val="Normal"/>
    <w:next w:val="Normal"/>
    <w:autoRedefine/>
    <w:rsid w:val="00B8236E"/>
    <w:pPr>
      <w:spacing w:after="200" w:line="276" w:lineRule="auto"/>
      <w:ind w:left="600" w:hanging="200"/>
    </w:pPr>
    <w:rPr>
      <w:rFonts w:eastAsia="Times New Roman" w:cs="Times New Roman"/>
      <w:bCs/>
    </w:rPr>
  </w:style>
  <w:style w:type="paragraph" w:styleId="Index4">
    <w:name w:val="index 4"/>
    <w:basedOn w:val="Normal"/>
    <w:next w:val="Normal"/>
    <w:autoRedefine/>
    <w:rsid w:val="00B8236E"/>
    <w:pPr>
      <w:spacing w:after="200" w:line="276" w:lineRule="auto"/>
      <w:ind w:left="800" w:hanging="200"/>
    </w:pPr>
    <w:rPr>
      <w:rFonts w:eastAsia="Times New Roman" w:cs="Times New Roman"/>
      <w:bCs/>
    </w:rPr>
  </w:style>
  <w:style w:type="paragraph" w:styleId="Index5">
    <w:name w:val="index 5"/>
    <w:basedOn w:val="Normal"/>
    <w:next w:val="Normal"/>
    <w:autoRedefine/>
    <w:rsid w:val="00B8236E"/>
    <w:pPr>
      <w:spacing w:after="200" w:line="276" w:lineRule="auto"/>
      <w:ind w:left="1000" w:hanging="200"/>
    </w:pPr>
    <w:rPr>
      <w:rFonts w:eastAsia="Times New Roman" w:cs="Times New Roman"/>
      <w:bCs/>
    </w:rPr>
  </w:style>
  <w:style w:type="paragraph" w:styleId="Index6">
    <w:name w:val="index 6"/>
    <w:basedOn w:val="Normal"/>
    <w:next w:val="Normal"/>
    <w:autoRedefine/>
    <w:rsid w:val="00B8236E"/>
    <w:pPr>
      <w:spacing w:after="200" w:line="276" w:lineRule="auto"/>
      <w:ind w:left="1200" w:hanging="200"/>
    </w:pPr>
    <w:rPr>
      <w:rFonts w:eastAsia="Times New Roman" w:cs="Times New Roman"/>
      <w:bCs/>
    </w:rPr>
  </w:style>
  <w:style w:type="paragraph" w:styleId="Index7">
    <w:name w:val="index 7"/>
    <w:basedOn w:val="Normal"/>
    <w:next w:val="Normal"/>
    <w:autoRedefine/>
    <w:rsid w:val="00B8236E"/>
    <w:pPr>
      <w:spacing w:after="200" w:line="276" w:lineRule="auto"/>
      <w:ind w:left="1400" w:hanging="200"/>
    </w:pPr>
    <w:rPr>
      <w:rFonts w:eastAsia="Times New Roman" w:cs="Times New Roman"/>
      <w:bCs/>
    </w:rPr>
  </w:style>
  <w:style w:type="paragraph" w:styleId="Index8">
    <w:name w:val="index 8"/>
    <w:basedOn w:val="Normal"/>
    <w:next w:val="Normal"/>
    <w:autoRedefine/>
    <w:rsid w:val="00B8236E"/>
    <w:pPr>
      <w:spacing w:after="200" w:line="276" w:lineRule="auto"/>
      <w:ind w:left="1600" w:hanging="200"/>
    </w:pPr>
    <w:rPr>
      <w:rFonts w:eastAsia="Times New Roman" w:cs="Times New Roman"/>
      <w:bCs/>
    </w:rPr>
  </w:style>
  <w:style w:type="paragraph" w:styleId="Index9">
    <w:name w:val="index 9"/>
    <w:basedOn w:val="Normal"/>
    <w:next w:val="Normal"/>
    <w:autoRedefine/>
    <w:rsid w:val="00B8236E"/>
    <w:pPr>
      <w:spacing w:after="200" w:line="276" w:lineRule="auto"/>
      <w:ind w:left="1800" w:hanging="200"/>
    </w:pPr>
    <w:rPr>
      <w:rFonts w:eastAsia="Times New Roman" w:cs="Times New Roman"/>
      <w:bCs/>
    </w:rPr>
  </w:style>
  <w:style w:type="paragraph" w:styleId="IndexHeading">
    <w:name w:val="index heading"/>
    <w:basedOn w:val="Normal"/>
    <w:next w:val="Index1"/>
    <w:rsid w:val="00B8236E"/>
    <w:pPr>
      <w:spacing w:after="200" w:line="276" w:lineRule="auto"/>
    </w:pPr>
    <w:rPr>
      <w:rFonts w:eastAsia="Times New Roman" w:cs="Times New Roman"/>
      <w:bCs/>
    </w:rPr>
  </w:style>
  <w:style w:type="numbering" w:customStyle="1" w:styleId="NoList8">
    <w:name w:val="No List8"/>
    <w:next w:val="NoList"/>
    <w:semiHidden/>
    <w:unhideWhenUsed/>
    <w:rsid w:val="00B8236E"/>
  </w:style>
  <w:style w:type="numbering" w:customStyle="1" w:styleId="NoList9">
    <w:name w:val="No List9"/>
    <w:next w:val="NoList"/>
    <w:semiHidden/>
    <w:unhideWhenUsed/>
    <w:rsid w:val="00B8236E"/>
  </w:style>
  <w:style w:type="numbering" w:customStyle="1" w:styleId="NoList10">
    <w:name w:val="No List10"/>
    <w:next w:val="NoList"/>
    <w:semiHidden/>
    <w:unhideWhenUsed/>
    <w:rsid w:val="00B8236E"/>
  </w:style>
  <w:style w:type="numbering" w:customStyle="1" w:styleId="NoList12">
    <w:name w:val="No List12"/>
    <w:next w:val="NoList"/>
    <w:semiHidden/>
    <w:unhideWhenUsed/>
    <w:rsid w:val="00B8236E"/>
  </w:style>
  <w:style w:type="numbering" w:customStyle="1" w:styleId="NoList13">
    <w:name w:val="No List13"/>
    <w:next w:val="NoList"/>
    <w:semiHidden/>
    <w:unhideWhenUsed/>
    <w:rsid w:val="00B8236E"/>
  </w:style>
  <w:style w:type="numbering" w:customStyle="1" w:styleId="NoList14">
    <w:name w:val="No List14"/>
    <w:next w:val="NoList"/>
    <w:semiHidden/>
    <w:unhideWhenUsed/>
    <w:rsid w:val="00B8236E"/>
  </w:style>
  <w:style w:type="numbering" w:customStyle="1" w:styleId="NoList15">
    <w:name w:val="No List15"/>
    <w:next w:val="NoList"/>
    <w:uiPriority w:val="99"/>
    <w:semiHidden/>
    <w:unhideWhenUsed/>
    <w:rsid w:val="00B8236E"/>
  </w:style>
  <w:style w:type="numbering" w:customStyle="1" w:styleId="NoList16">
    <w:name w:val="No List16"/>
    <w:next w:val="NoList"/>
    <w:uiPriority w:val="99"/>
    <w:semiHidden/>
    <w:unhideWhenUsed/>
    <w:rsid w:val="00B8236E"/>
  </w:style>
  <w:style w:type="numbering" w:customStyle="1" w:styleId="NoList17">
    <w:name w:val="No List17"/>
    <w:next w:val="NoList"/>
    <w:semiHidden/>
    <w:unhideWhenUsed/>
    <w:rsid w:val="00B8236E"/>
  </w:style>
  <w:style w:type="numbering" w:customStyle="1" w:styleId="NoList18">
    <w:name w:val="No List18"/>
    <w:next w:val="NoList"/>
    <w:uiPriority w:val="99"/>
    <w:semiHidden/>
    <w:unhideWhenUsed/>
    <w:rsid w:val="00B8236E"/>
  </w:style>
  <w:style w:type="numbering" w:customStyle="1" w:styleId="NoList19">
    <w:name w:val="No List19"/>
    <w:next w:val="NoList"/>
    <w:uiPriority w:val="99"/>
    <w:semiHidden/>
    <w:unhideWhenUsed/>
    <w:rsid w:val="00B8236E"/>
  </w:style>
  <w:style w:type="numbering" w:customStyle="1" w:styleId="NoList20">
    <w:name w:val="No List20"/>
    <w:next w:val="NoList"/>
    <w:semiHidden/>
    <w:unhideWhenUsed/>
    <w:rsid w:val="00B8236E"/>
  </w:style>
  <w:style w:type="numbering" w:customStyle="1" w:styleId="NoList21">
    <w:name w:val="No List21"/>
    <w:next w:val="NoList"/>
    <w:semiHidden/>
    <w:unhideWhenUsed/>
    <w:rsid w:val="00B8236E"/>
  </w:style>
  <w:style w:type="numbering" w:customStyle="1" w:styleId="NoList31">
    <w:name w:val="No List31"/>
    <w:next w:val="NoList"/>
    <w:semiHidden/>
    <w:unhideWhenUsed/>
    <w:rsid w:val="00B8236E"/>
  </w:style>
  <w:style w:type="numbering" w:customStyle="1" w:styleId="NoList41">
    <w:name w:val="No List41"/>
    <w:next w:val="NoList"/>
    <w:semiHidden/>
    <w:unhideWhenUsed/>
    <w:rsid w:val="00B8236E"/>
  </w:style>
  <w:style w:type="numbering" w:customStyle="1" w:styleId="NoList51">
    <w:name w:val="No List51"/>
    <w:next w:val="NoList"/>
    <w:semiHidden/>
    <w:unhideWhenUsed/>
    <w:rsid w:val="00B8236E"/>
  </w:style>
  <w:style w:type="numbering" w:customStyle="1" w:styleId="NoList61">
    <w:name w:val="No List61"/>
    <w:next w:val="NoList"/>
    <w:semiHidden/>
    <w:unhideWhenUsed/>
    <w:rsid w:val="00B8236E"/>
  </w:style>
  <w:style w:type="numbering" w:customStyle="1" w:styleId="NoList71">
    <w:name w:val="No List71"/>
    <w:next w:val="NoList"/>
    <w:semiHidden/>
    <w:unhideWhenUsed/>
    <w:rsid w:val="00B8236E"/>
  </w:style>
  <w:style w:type="numbering" w:customStyle="1" w:styleId="NoList81">
    <w:name w:val="No List81"/>
    <w:next w:val="NoList"/>
    <w:semiHidden/>
    <w:unhideWhenUsed/>
    <w:rsid w:val="00B8236E"/>
  </w:style>
  <w:style w:type="numbering" w:customStyle="1" w:styleId="NoList91">
    <w:name w:val="No List91"/>
    <w:next w:val="NoList"/>
    <w:semiHidden/>
    <w:unhideWhenUsed/>
    <w:rsid w:val="00B8236E"/>
  </w:style>
  <w:style w:type="numbering" w:customStyle="1" w:styleId="NoList101">
    <w:name w:val="No List101"/>
    <w:next w:val="NoList"/>
    <w:uiPriority w:val="99"/>
    <w:semiHidden/>
    <w:unhideWhenUsed/>
    <w:rsid w:val="00B8236E"/>
  </w:style>
  <w:style w:type="numbering" w:customStyle="1" w:styleId="NoList121">
    <w:name w:val="No List121"/>
    <w:next w:val="NoList"/>
    <w:semiHidden/>
    <w:unhideWhenUsed/>
    <w:rsid w:val="00B8236E"/>
  </w:style>
  <w:style w:type="numbering" w:customStyle="1" w:styleId="NoList131">
    <w:name w:val="No List131"/>
    <w:next w:val="NoList"/>
    <w:semiHidden/>
    <w:unhideWhenUsed/>
    <w:rsid w:val="00B8236E"/>
  </w:style>
  <w:style w:type="numbering" w:customStyle="1" w:styleId="NoList141">
    <w:name w:val="No List141"/>
    <w:next w:val="NoList"/>
    <w:semiHidden/>
    <w:unhideWhenUsed/>
    <w:rsid w:val="00B8236E"/>
  </w:style>
  <w:style w:type="paragraph" w:customStyle="1" w:styleId="Quote2">
    <w:name w:val="Quote2"/>
    <w:basedOn w:val="Default"/>
    <w:next w:val="Default"/>
    <w:qFormat/>
    <w:rsid w:val="00B8236E"/>
    <w:rPr>
      <w:rFonts w:eastAsia="Calibri"/>
      <w:color w:val="auto"/>
      <w:szCs w:val="22"/>
    </w:rPr>
  </w:style>
  <w:style w:type="character" w:customStyle="1" w:styleId="StyleLatinBaskervilleUnderline">
    <w:name w:val="Style (Latin) Baskerville Underline"/>
    <w:rsid w:val="00B8236E"/>
    <w:rPr>
      <w:rFonts w:ascii="Baskerville" w:hAnsi="Baskerville"/>
      <w:sz w:val="26"/>
      <w:u w:val="single"/>
    </w:rPr>
  </w:style>
  <w:style w:type="numbering" w:customStyle="1" w:styleId="NoList22">
    <w:name w:val="No List22"/>
    <w:next w:val="NoList"/>
    <w:semiHidden/>
    <w:unhideWhenUsed/>
    <w:rsid w:val="00B8236E"/>
  </w:style>
  <w:style w:type="numbering" w:customStyle="1" w:styleId="NoList23">
    <w:name w:val="No List23"/>
    <w:next w:val="NoList"/>
    <w:semiHidden/>
    <w:unhideWhenUsed/>
    <w:rsid w:val="00B8236E"/>
  </w:style>
  <w:style w:type="numbering" w:customStyle="1" w:styleId="NoList24">
    <w:name w:val="No List24"/>
    <w:next w:val="NoList"/>
    <w:semiHidden/>
    <w:unhideWhenUsed/>
    <w:rsid w:val="00B8236E"/>
  </w:style>
  <w:style w:type="numbering" w:customStyle="1" w:styleId="NoList25">
    <w:name w:val="No List25"/>
    <w:next w:val="NoList"/>
    <w:semiHidden/>
    <w:unhideWhenUsed/>
    <w:rsid w:val="00B8236E"/>
  </w:style>
  <w:style w:type="character" w:customStyle="1" w:styleId="StyleHeading2CharHeading2CharCharCharCharCharCharCharT">
    <w:name w:val="Style Heading 2 CharHeading 2 Char Char Char Char Char Char CharT..."/>
    <w:rsid w:val="00B8236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8236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823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823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8236E"/>
    <w:rPr>
      <w:rFonts w:ascii="Georgia" w:hAnsi="Georgia"/>
      <w:u w:val="single"/>
    </w:rPr>
  </w:style>
  <w:style w:type="paragraph" w:customStyle="1" w:styleId="StyleCardsGeorgia12ptBoldThickunderlineBorderSin">
    <w:name w:val="Style Cards + Georgia 12 pt Bold Thick underline Border: : (Sin..."/>
    <w:basedOn w:val="Normal"/>
    <w:qFormat/>
    <w:rsid w:val="00B823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8236E"/>
    <w:rPr>
      <w:rFonts w:ascii="Georgia" w:hAnsi="Georgia"/>
      <w:sz w:val="24"/>
      <w:u w:val="single"/>
    </w:rPr>
  </w:style>
  <w:style w:type="paragraph" w:customStyle="1" w:styleId="StyleCardsGeorgia">
    <w:name w:val="Style Cards + Georgia"/>
    <w:basedOn w:val="Normal"/>
    <w:qFormat/>
    <w:rsid w:val="00B8236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8236E"/>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B8236E"/>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B8236E"/>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823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8236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8236E"/>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B8236E"/>
    <w:rPr>
      <w:b/>
      <w:bCs w:val="0"/>
      <w:u w:val="single"/>
    </w:rPr>
  </w:style>
  <w:style w:type="paragraph" w:customStyle="1" w:styleId="CiteLittle">
    <w:name w:val="Cite Little"/>
    <w:next w:val="Normal"/>
    <w:qFormat/>
    <w:rsid w:val="00B8236E"/>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B8236E"/>
    <w:rPr>
      <w:b/>
      <w:sz w:val="24"/>
      <w:szCs w:val="20"/>
    </w:rPr>
  </w:style>
  <w:style w:type="character" w:customStyle="1" w:styleId="StyleAsianMSMinchoBold">
    <w:name w:val="Style (Asian) MS Mincho Bold"/>
    <w:rsid w:val="00B8236E"/>
    <w:rPr>
      <w:rFonts w:ascii="Times New Roman" w:eastAsia="MS Mincho" w:hAnsi="Times New Roman"/>
      <w:b/>
      <w:bCs/>
      <w:u w:val="thick"/>
    </w:rPr>
  </w:style>
  <w:style w:type="character" w:customStyle="1" w:styleId="StyleAsianMSMincho">
    <w:name w:val="Style (Asian) MS Mincho"/>
    <w:rsid w:val="00B8236E"/>
    <w:rPr>
      <w:rFonts w:ascii="Times New Roman" w:eastAsia="MS Mincho" w:hAnsi="Times New Roman"/>
      <w:u w:val="thick"/>
    </w:rPr>
  </w:style>
  <w:style w:type="paragraph" w:customStyle="1" w:styleId="docheader">
    <w:name w:val="doc header"/>
    <w:autoRedefine/>
    <w:qFormat/>
    <w:rsid w:val="00B8236E"/>
    <w:pPr>
      <w:spacing w:after="0" w:line="240" w:lineRule="auto"/>
    </w:pPr>
    <w:rPr>
      <w:rFonts w:ascii="Times New Roman" w:eastAsia="Malgun Gothic" w:hAnsi="Times New Roman" w:cs="Times New Roman"/>
      <w:b/>
      <w:sz w:val="20"/>
    </w:rPr>
  </w:style>
  <w:style w:type="paragraph" w:customStyle="1" w:styleId="docfooter">
    <w:name w:val="doc footer"/>
    <w:autoRedefine/>
    <w:qFormat/>
    <w:rsid w:val="00B8236E"/>
    <w:pPr>
      <w:spacing w:after="0" w:line="240" w:lineRule="auto"/>
      <w:jc w:val="right"/>
    </w:pPr>
    <w:rPr>
      <w:rFonts w:ascii="Times New Roman" w:eastAsia="Malgun Gothic" w:hAnsi="Times New Roman" w:cs="Times New Roman"/>
      <w:b/>
    </w:rPr>
  </w:style>
  <w:style w:type="character" w:customStyle="1" w:styleId="crosslinkpopup">
    <w:name w:val="crosslinkpopup"/>
    <w:rsid w:val="00B8236E"/>
  </w:style>
  <w:style w:type="paragraph" w:customStyle="1" w:styleId="blocorganizer">
    <w:name w:val="bloc organizer"/>
    <w:basedOn w:val="Heading1"/>
    <w:next w:val="bloctitles"/>
    <w:link w:val="blocorganizerChar"/>
    <w:autoRedefine/>
    <w:qFormat/>
    <w:rsid w:val="00B8236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B8236E"/>
    <w:rPr>
      <w:rFonts w:ascii="Times New Roman" w:eastAsia="Times New Roman" w:hAnsi="Times New Roman" w:cs="Times New Roman"/>
      <w:b/>
      <w:sz w:val="4"/>
      <w:szCs w:val="32"/>
      <w:u w:val="single"/>
    </w:rPr>
  </w:style>
  <w:style w:type="character" w:customStyle="1" w:styleId="UnderlineBoldChar">
    <w:name w:val="Underline Bold Char"/>
    <w:locked/>
    <w:rsid w:val="00B8236E"/>
    <w:rPr>
      <w:rFonts w:ascii="Times New Roman" w:eastAsia="Times New Roman" w:hAnsi="Times New Roman" w:cs="Calibri"/>
      <w:b/>
      <w:sz w:val="24"/>
      <w:szCs w:val="20"/>
      <w:u w:val="single"/>
    </w:rPr>
  </w:style>
  <w:style w:type="character" w:customStyle="1" w:styleId="tagChar0">
    <w:name w:val="%tag Char"/>
    <w:link w:val="tag"/>
    <w:rsid w:val="00B8236E"/>
    <w:rPr>
      <w:rFonts w:ascii="Garamond" w:eastAsia="Calibri" w:hAnsi="Garamond"/>
      <w:bCs/>
      <w:sz w:val="18"/>
    </w:rPr>
  </w:style>
  <w:style w:type="character" w:customStyle="1" w:styleId="AAAcardChar">
    <w:name w:val="AAAcard Char"/>
    <w:link w:val="AAAcard"/>
    <w:rsid w:val="00B8236E"/>
    <w:rPr>
      <w:rFonts w:eastAsia="Times New Roman"/>
    </w:rPr>
  </w:style>
  <w:style w:type="character" w:customStyle="1" w:styleId="underlineCharChar2">
    <w:name w:val="underline Char Char"/>
    <w:rsid w:val="00B8236E"/>
    <w:rPr>
      <w:rFonts w:ascii="Arial Narrow" w:eastAsia="Times New Roman" w:hAnsi="Arial Narrow" w:cs="Calibri"/>
      <w:sz w:val="24"/>
      <w:u w:val="single"/>
    </w:rPr>
  </w:style>
  <w:style w:type="paragraph" w:customStyle="1" w:styleId="TagStyle0">
    <w:name w:val="Tag Style"/>
    <w:basedOn w:val="Normal"/>
    <w:qFormat/>
    <w:rsid w:val="00B8236E"/>
    <w:rPr>
      <w:rFonts w:ascii="Times New Roman" w:eastAsia="Times New Roman" w:hAnsi="Times New Roman"/>
      <w:b/>
      <w:sz w:val="24"/>
    </w:rPr>
  </w:style>
  <w:style w:type="paragraph" w:customStyle="1" w:styleId="tagstyle1">
    <w:name w:val="tagstyle"/>
    <w:basedOn w:val="Normal"/>
    <w:qFormat/>
    <w:rsid w:val="00B8236E"/>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B8236E"/>
  </w:style>
  <w:style w:type="character" w:customStyle="1" w:styleId="yqlink">
    <w:name w:val="yqlink"/>
    <w:rsid w:val="00B8236E"/>
  </w:style>
  <w:style w:type="character" w:customStyle="1" w:styleId="clbody">
    <w:name w:val="clbody"/>
    <w:rsid w:val="00B8236E"/>
  </w:style>
  <w:style w:type="paragraph" w:customStyle="1" w:styleId="Analyticals">
    <w:name w:val="Analyticals"/>
    <w:basedOn w:val="Normal"/>
    <w:qFormat/>
    <w:rsid w:val="00B8236E"/>
    <w:rPr>
      <w:rFonts w:ascii="Times New Roman" w:eastAsia="Times New Roman" w:hAnsi="Times New Roman"/>
      <w:sz w:val="24"/>
    </w:rPr>
  </w:style>
  <w:style w:type="character" w:customStyle="1" w:styleId="norm">
    <w:name w:val="norm"/>
    <w:rsid w:val="00B8236E"/>
  </w:style>
  <w:style w:type="character" w:customStyle="1" w:styleId="boldandunderlinecharcharcharcharcharcharcharcharcharcharcharcharcharcharcharchar0">
    <w:name w:val="boldandunderlinecharcharcharcharcharcharcharcharcharcharcharcharcharcharcharchar"/>
    <w:rsid w:val="00B8236E"/>
  </w:style>
  <w:style w:type="character" w:customStyle="1" w:styleId="underlinecharcharcharcharcharcharcharcharcharcharcharcharcharchar0">
    <w:name w:val="underlinecharcharcharcharcharcharcharcharcharcharcharcharcharchar"/>
    <w:rsid w:val="00B8236E"/>
  </w:style>
  <w:style w:type="character" w:customStyle="1" w:styleId="CharCharCharCharCharChar1Char">
    <w:name w:val="Char Char Char Char Char Char1 Char"/>
    <w:rsid w:val="00B8236E"/>
    <w:rPr>
      <w:rFonts w:ascii="Times New Roman" w:eastAsia="Times New Roman" w:hAnsi="Times New Roman" w:cs="Times New Roman"/>
      <w:b/>
    </w:rPr>
  </w:style>
  <w:style w:type="character" w:customStyle="1" w:styleId="emphasis22">
    <w:name w:val="emphasis2"/>
    <w:rsid w:val="00B823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8236E"/>
    <w:rPr>
      <w:sz w:val="24"/>
      <w:szCs w:val="24"/>
      <w:lang w:val="en-US" w:eastAsia="en-US" w:bidi="ar-SA"/>
    </w:rPr>
  </w:style>
  <w:style w:type="character" w:customStyle="1" w:styleId="NewTag">
    <w:name w:val="NewTag"/>
    <w:uiPriority w:val="1"/>
    <w:qFormat/>
    <w:rsid w:val="00B8236E"/>
    <w:rPr>
      <w:rFonts w:ascii="Georgia" w:hAnsi="Georgia"/>
      <w:b/>
      <w:sz w:val="24"/>
    </w:rPr>
  </w:style>
  <w:style w:type="character" w:customStyle="1" w:styleId="searchtools-record-title">
    <w:name w:val="searchtools-record-title"/>
    <w:basedOn w:val="DefaultParagraphFont"/>
    <w:rsid w:val="00B8236E"/>
  </w:style>
  <w:style w:type="character" w:customStyle="1" w:styleId="rightside">
    <w:name w:val="rightside"/>
    <w:rsid w:val="00B8236E"/>
  </w:style>
  <w:style w:type="character" w:customStyle="1" w:styleId="flourish">
    <w:name w:val="flourish"/>
    <w:rsid w:val="00B8236E"/>
  </w:style>
  <w:style w:type="character" w:customStyle="1" w:styleId="style150">
    <w:name w:val="style150"/>
    <w:rsid w:val="00B8236E"/>
  </w:style>
  <w:style w:type="character" w:customStyle="1" w:styleId="head">
    <w:name w:val="head"/>
    <w:rsid w:val="00B8236E"/>
  </w:style>
  <w:style w:type="character" w:customStyle="1" w:styleId="marrontitulobig">
    <w:name w:val="marron_titulo_big"/>
    <w:rsid w:val="00B8236E"/>
  </w:style>
  <w:style w:type="character" w:customStyle="1" w:styleId="titletxt">
    <w:name w:val="titletxt"/>
    <w:rsid w:val="00B8236E"/>
  </w:style>
  <w:style w:type="character" w:customStyle="1" w:styleId="colbcopy">
    <w:name w:val="colbcopy"/>
    <w:rsid w:val="00B8236E"/>
  </w:style>
  <w:style w:type="character" w:customStyle="1" w:styleId="hcard">
    <w:name w:val="hcard"/>
    <w:rsid w:val="00B8236E"/>
  </w:style>
  <w:style w:type="table" w:styleId="MediumGrid2">
    <w:name w:val="Medium Grid 2"/>
    <w:basedOn w:val="TableNormal"/>
    <w:uiPriority w:val="68"/>
    <w:rsid w:val="00B8236E"/>
    <w:pPr>
      <w:spacing w:after="0" w:line="240" w:lineRule="auto"/>
    </w:pPr>
    <w:rPr>
      <w:rFonts w:asciiTheme="majorHAnsi" w:eastAsiaTheme="majorEastAsia" w:hAnsiTheme="majorHAnsi" w:cstheme="majorBidi"/>
      <w:color w:val="000000" w:themeColor="text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8236E"/>
    <w:rPr>
      <w:rFonts w:ascii="Courier" w:eastAsia="Cambria" w:hAnsi="Courier" w:cs="Times New Roman"/>
      <w:sz w:val="21"/>
      <w:szCs w:val="21"/>
    </w:rPr>
  </w:style>
  <w:style w:type="paragraph" w:customStyle="1" w:styleId="hotroute2">
    <w:name w:val="hotroute"/>
    <w:basedOn w:val="Normal"/>
    <w:qFormat/>
    <w:rsid w:val="00B8236E"/>
    <w:pPr>
      <w:ind w:left="288"/>
    </w:pPr>
  </w:style>
  <w:style w:type="paragraph" w:customStyle="1" w:styleId="DeleteAnalytics">
    <w:name w:val="Delete Analytics"/>
    <w:basedOn w:val="Heading4"/>
    <w:qFormat/>
    <w:rsid w:val="00B8236E"/>
    <w:rPr>
      <w:color w:val="800000"/>
    </w:rPr>
  </w:style>
  <w:style w:type="paragraph" w:customStyle="1" w:styleId="ReallyFuckingSmall0">
    <w:name w:val="Really Fucking Small"/>
    <w:basedOn w:val="Normal"/>
    <w:link w:val="ReallyFuckingSmallChar0"/>
    <w:qFormat/>
    <w:rsid w:val="00B8236E"/>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8236E"/>
    <w:rPr>
      <w:rFonts w:ascii="Times New Roman" w:eastAsia="Times New Roman" w:hAnsi="Times New Roman" w:cs="Times New Roman"/>
      <w:sz w:val="12"/>
    </w:rPr>
  </w:style>
  <w:style w:type="paragraph" w:customStyle="1" w:styleId="Boxempahsis">
    <w:name w:val="Box empahsis"/>
    <w:basedOn w:val="Normal"/>
    <w:link w:val="BoxempahsisChar"/>
    <w:qFormat/>
    <w:rsid w:val="00B8236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8236E"/>
    <w:rPr>
      <w:rFonts w:ascii="Franklin Gothic Heavy" w:hAnsi="Franklin Gothic Heavy"/>
      <w:sz w:val="24"/>
      <w:u w:val="single"/>
      <w:bdr w:val="single" w:sz="4" w:space="0" w:color="auto"/>
    </w:rPr>
  </w:style>
  <w:style w:type="character" w:customStyle="1" w:styleId="Qualified">
    <w:name w:val="Qualified"/>
    <w:rsid w:val="00B8236E"/>
    <w:rPr>
      <w:rFonts w:asciiTheme="majorHAnsi" w:hAnsiTheme="majorHAnsi"/>
      <w:b/>
      <w:bCs/>
      <w:sz w:val="16"/>
    </w:rPr>
  </w:style>
  <w:style w:type="character" w:customStyle="1" w:styleId="BlockTitleChar1">
    <w:name w:val="%Block Title Char"/>
    <w:rsid w:val="00B8236E"/>
    <w:rPr>
      <w:rFonts w:ascii="Arial" w:eastAsia="Times New Roman" w:hAnsi="Arial" w:cs="Arial"/>
      <w:b/>
      <w:bCs/>
      <w:kern w:val="32"/>
      <w:sz w:val="28"/>
      <w:szCs w:val="32"/>
    </w:rPr>
  </w:style>
  <w:style w:type="character" w:customStyle="1" w:styleId="columntexthead">
    <w:name w:val="columntexthead"/>
    <w:rsid w:val="00B8236E"/>
  </w:style>
  <w:style w:type="character" w:customStyle="1" w:styleId="instruction">
    <w:name w:val="instruction"/>
    <w:rsid w:val="00B8236E"/>
  </w:style>
  <w:style w:type="character" w:customStyle="1" w:styleId="listpipe">
    <w:name w:val="listpipe"/>
    <w:rsid w:val="00B8236E"/>
  </w:style>
  <w:style w:type="character" w:customStyle="1" w:styleId="imagelink">
    <w:name w:val="imagelink"/>
    <w:rsid w:val="00B8236E"/>
  </w:style>
  <w:style w:type="character" w:customStyle="1" w:styleId="noticiabyline">
    <w:name w:val="noticia_byline"/>
    <w:rsid w:val="00B8236E"/>
  </w:style>
  <w:style w:type="character" w:customStyle="1" w:styleId="rightnowyahoo">
    <w:name w:val="right_now_yahoo"/>
    <w:rsid w:val="00B8236E"/>
  </w:style>
  <w:style w:type="character" w:customStyle="1" w:styleId="submittedmeta">
    <w:name w:val="submitted meta"/>
    <w:rsid w:val="00B8236E"/>
  </w:style>
  <w:style w:type="character" w:customStyle="1" w:styleId="A11">
    <w:name w:val="A11"/>
    <w:uiPriority w:val="99"/>
    <w:rsid w:val="00B8236E"/>
    <w:rPr>
      <w:color w:val="000000"/>
      <w:sz w:val="12"/>
      <w:szCs w:val="12"/>
    </w:rPr>
  </w:style>
  <w:style w:type="character" w:customStyle="1" w:styleId="AAAunderline">
    <w:name w:val="AAAunderline"/>
    <w:qFormat/>
    <w:rsid w:val="00B8236E"/>
    <w:rPr>
      <w:b/>
      <w:u w:val="single"/>
    </w:rPr>
  </w:style>
  <w:style w:type="paragraph" w:customStyle="1" w:styleId="IndexHeader">
    <w:name w:val="Index Header"/>
    <w:basedOn w:val="Normal"/>
    <w:qFormat/>
    <w:rsid w:val="00B8236E"/>
    <w:pPr>
      <w:ind w:left="-720"/>
      <w:outlineLvl w:val="0"/>
    </w:pPr>
    <w:rPr>
      <w:rFonts w:ascii="Times New Roman" w:eastAsia="Times New Roman" w:hAnsi="Times New Roman"/>
      <w:b/>
      <w:bCs/>
      <w:sz w:val="36"/>
      <w:szCs w:val="20"/>
    </w:rPr>
  </w:style>
  <w:style w:type="character" w:customStyle="1" w:styleId="IndexHeaderChar">
    <w:name w:val="Index Header Char"/>
    <w:rsid w:val="00B8236E"/>
    <w:rPr>
      <w:rFonts w:ascii="Times New Roman" w:eastAsia="Times New Roman" w:hAnsi="Times New Roman"/>
      <w:b/>
      <w:bCs/>
      <w:sz w:val="36"/>
    </w:rPr>
  </w:style>
  <w:style w:type="paragraph" w:customStyle="1" w:styleId="CardRead">
    <w:name w:val="Card_Read"/>
    <w:basedOn w:val="Normal"/>
    <w:qFormat/>
    <w:rsid w:val="00B8236E"/>
    <w:rPr>
      <w:rFonts w:ascii="Times" w:eastAsia="Times" w:hAnsi="Times"/>
      <w:szCs w:val="20"/>
    </w:rPr>
  </w:style>
  <w:style w:type="paragraph" w:customStyle="1" w:styleId="CardNU">
    <w:name w:val="CardNU"/>
    <w:basedOn w:val="Normal"/>
    <w:qFormat/>
    <w:rsid w:val="00B8236E"/>
    <w:rPr>
      <w:rFonts w:ascii="Times" w:eastAsia="Times" w:hAnsi="Times"/>
      <w:sz w:val="14"/>
      <w:szCs w:val="20"/>
    </w:rPr>
  </w:style>
  <w:style w:type="paragraph" w:customStyle="1" w:styleId="StyleHeading310pt">
    <w:name w:val="Style Heading 3 + 10 pt"/>
    <w:basedOn w:val="Heading3"/>
    <w:qFormat/>
    <w:rsid w:val="00B8236E"/>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B8236E"/>
    <w:rPr>
      <w:rFonts w:ascii="Times New Roman" w:eastAsia="Times New Roman" w:hAnsi="Times New Roman" w:cs="Arial"/>
      <w:b/>
      <w:bCs/>
      <w:sz w:val="26"/>
      <w:szCs w:val="26"/>
    </w:rPr>
  </w:style>
  <w:style w:type="paragraph" w:customStyle="1" w:styleId="Style30">
    <w:name w:val="Style 3"/>
    <w:basedOn w:val="Normal"/>
    <w:qFormat/>
    <w:rsid w:val="00B8236E"/>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B8236E"/>
    <w:pPr>
      <w:spacing w:after="60"/>
    </w:pPr>
    <w:rPr>
      <w:rFonts w:ascii="Times New Roman" w:eastAsia="Times New Roman" w:hAnsi="Times New Roman"/>
      <w:sz w:val="18"/>
    </w:rPr>
  </w:style>
  <w:style w:type="paragraph" w:customStyle="1" w:styleId="OmniPage8">
    <w:name w:val="OmniPage #8"/>
    <w:basedOn w:val="Normal"/>
    <w:qFormat/>
    <w:rsid w:val="00B8236E"/>
    <w:rPr>
      <w:rFonts w:ascii="Times New Roman" w:eastAsia="Times New Roman" w:hAnsi="Times New Roman"/>
      <w:color w:val="000000"/>
      <w:sz w:val="20"/>
      <w:szCs w:val="20"/>
    </w:rPr>
  </w:style>
  <w:style w:type="paragraph" w:customStyle="1" w:styleId="OmniPage2">
    <w:name w:val="OmniPage #2"/>
    <w:basedOn w:val="Normal"/>
    <w:qFormat/>
    <w:rsid w:val="00B8236E"/>
    <w:rPr>
      <w:rFonts w:ascii="Times New Roman" w:eastAsia="Times New Roman" w:hAnsi="Times New Roman"/>
      <w:color w:val="000000"/>
      <w:sz w:val="20"/>
      <w:szCs w:val="20"/>
    </w:rPr>
  </w:style>
  <w:style w:type="paragraph" w:customStyle="1" w:styleId="OmniPage6">
    <w:name w:val="OmniPage #6"/>
    <w:basedOn w:val="Normal"/>
    <w:qFormat/>
    <w:rsid w:val="00B8236E"/>
    <w:rPr>
      <w:rFonts w:ascii="Times New Roman" w:eastAsia="Times New Roman" w:hAnsi="Times New Roman"/>
      <w:color w:val="000000"/>
      <w:sz w:val="20"/>
      <w:szCs w:val="20"/>
    </w:rPr>
  </w:style>
  <w:style w:type="paragraph" w:customStyle="1" w:styleId="OmniPage7">
    <w:name w:val="OmniPage #7"/>
    <w:basedOn w:val="Normal"/>
    <w:qFormat/>
    <w:rsid w:val="00B8236E"/>
    <w:rPr>
      <w:rFonts w:ascii="Times New Roman" w:eastAsia="Times New Roman" w:hAnsi="Times New Roman"/>
      <w:color w:val="000000"/>
      <w:sz w:val="20"/>
      <w:szCs w:val="20"/>
    </w:rPr>
  </w:style>
  <w:style w:type="paragraph" w:customStyle="1" w:styleId="OmniPage11">
    <w:name w:val="OmniPage #11"/>
    <w:basedOn w:val="Normal"/>
    <w:qFormat/>
    <w:rsid w:val="00B8236E"/>
    <w:rPr>
      <w:rFonts w:ascii="Times New Roman" w:eastAsia="Times New Roman" w:hAnsi="Times New Roman"/>
      <w:color w:val="000000"/>
      <w:sz w:val="20"/>
      <w:szCs w:val="20"/>
    </w:rPr>
  </w:style>
  <w:style w:type="paragraph" w:customStyle="1" w:styleId="OmniPage12">
    <w:name w:val="OmniPage #12"/>
    <w:basedOn w:val="Normal"/>
    <w:qFormat/>
    <w:rsid w:val="00B8236E"/>
    <w:rPr>
      <w:rFonts w:ascii="Times New Roman" w:eastAsia="Times New Roman" w:hAnsi="Times New Roman"/>
      <w:color w:val="000000"/>
      <w:sz w:val="20"/>
      <w:szCs w:val="20"/>
    </w:rPr>
  </w:style>
  <w:style w:type="paragraph" w:customStyle="1" w:styleId="OmniPage13">
    <w:name w:val="OmniPage #13"/>
    <w:basedOn w:val="Normal"/>
    <w:qFormat/>
    <w:rsid w:val="00B8236E"/>
    <w:rPr>
      <w:rFonts w:ascii="Times New Roman" w:eastAsia="Times New Roman" w:hAnsi="Times New Roman"/>
      <w:color w:val="000000"/>
      <w:sz w:val="20"/>
      <w:szCs w:val="20"/>
    </w:rPr>
  </w:style>
  <w:style w:type="paragraph" w:customStyle="1" w:styleId="OmniPage14">
    <w:name w:val="OmniPage #14"/>
    <w:basedOn w:val="Normal"/>
    <w:qFormat/>
    <w:rsid w:val="00B8236E"/>
    <w:rPr>
      <w:rFonts w:ascii="Times New Roman" w:eastAsia="Times New Roman" w:hAnsi="Times New Roman"/>
      <w:color w:val="000000"/>
      <w:sz w:val="20"/>
      <w:szCs w:val="20"/>
    </w:rPr>
  </w:style>
  <w:style w:type="paragraph" w:customStyle="1" w:styleId="OmniPage15">
    <w:name w:val="OmniPage #15"/>
    <w:basedOn w:val="Normal"/>
    <w:qFormat/>
    <w:rsid w:val="00B8236E"/>
    <w:rPr>
      <w:rFonts w:ascii="Times New Roman" w:eastAsia="Times New Roman" w:hAnsi="Times New Roman"/>
      <w:color w:val="000000"/>
      <w:sz w:val="20"/>
      <w:szCs w:val="20"/>
    </w:rPr>
  </w:style>
  <w:style w:type="paragraph" w:customStyle="1" w:styleId="OmniPage17">
    <w:name w:val="OmniPage #17"/>
    <w:basedOn w:val="Normal"/>
    <w:qFormat/>
    <w:rsid w:val="00B8236E"/>
    <w:rPr>
      <w:rFonts w:ascii="Times New Roman" w:eastAsia="Times New Roman" w:hAnsi="Times New Roman"/>
      <w:color w:val="000000"/>
      <w:sz w:val="20"/>
      <w:szCs w:val="20"/>
    </w:rPr>
  </w:style>
  <w:style w:type="paragraph" w:customStyle="1" w:styleId="OmniPage19">
    <w:name w:val="OmniPage #19"/>
    <w:basedOn w:val="Normal"/>
    <w:qFormat/>
    <w:rsid w:val="00B8236E"/>
    <w:rPr>
      <w:rFonts w:ascii="Times New Roman" w:eastAsia="Times New Roman" w:hAnsi="Times New Roman"/>
      <w:color w:val="000000"/>
      <w:sz w:val="20"/>
      <w:szCs w:val="20"/>
    </w:rPr>
  </w:style>
  <w:style w:type="paragraph" w:customStyle="1" w:styleId="OmniPage20">
    <w:name w:val="OmniPage #20"/>
    <w:basedOn w:val="Normal"/>
    <w:qFormat/>
    <w:rsid w:val="00B8236E"/>
    <w:rPr>
      <w:rFonts w:ascii="Times New Roman" w:eastAsia="Times New Roman" w:hAnsi="Times New Roman"/>
      <w:color w:val="000000"/>
      <w:sz w:val="20"/>
      <w:szCs w:val="20"/>
    </w:rPr>
  </w:style>
  <w:style w:type="paragraph" w:customStyle="1" w:styleId="OmniPage21">
    <w:name w:val="OmniPage #21"/>
    <w:basedOn w:val="Normal"/>
    <w:qFormat/>
    <w:rsid w:val="00B8236E"/>
    <w:rPr>
      <w:rFonts w:ascii="Times New Roman" w:eastAsia="Times New Roman" w:hAnsi="Times New Roman"/>
      <w:color w:val="000000"/>
      <w:sz w:val="20"/>
      <w:szCs w:val="20"/>
    </w:rPr>
  </w:style>
  <w:style w:type="paragraph" w:customStyle="1" w:styleId="OmniPage22">
    <w:name w:val="OmniPage #22"/>
    <w:basedOn w:val="Normal"/>
    <w:qFormat/>
    <w:rsid w:val="00B8236E"/>
    <w:rPr>
      <w:rFonts w:ascii="Times New Roman" w:eastAsia="Times New Roman" w:hAnsi="Times New Roman"/>
      <w:color w:val="000000"/>
      <w:sz w:val="20"/>
      <w:szCs w:val="20"/>
    </w:rPr>
  </w:style>
  <w:style w:type="paragraph" w:customStyle="1" w:styleId="OmniPage25">
    <w:name w:val="OmniPage #25"/>
    <w:basedOn w:val="Normal"/>
    <w:qFormat/>
    <w:rsid w:val="00B8236E"/>
    <w:rPr>
      <w:rFonts w:ascii="Times New Roman" w:eastAsia="Times New Roman" w:hAnsi="Times New Roman"/>
      <w:color w:val="000000"/>
      <w:sz w:val="20"/>
      <w:szCs w:val="20"/>
    </w:rPr>
  </w:style>
  <w:style w:type="paragraph" w:customStyle="1" w:styleId="OmniPage18">
    <w:name w:val="OmniPage #18"/>
    <w:basedOn w:val="Normal"/>
    <w:qFormat/>
    <w:rsid w:val="00B8236E"/>
    <w:rPr>
      <w:rFonts w:ascii="Times New Roman" w:eastAsia="Times New Roman" w:hAnsi="Times New Roman"/>
      <w:color w:val="000000"/>
      <w:sz w:val="20"/>
      <w:szCs w:val="20"/>
    </w:rPr>
  </w:style>
  <w:style w:type="paragraph" w:customStyle="1" w:styleId="OmniPage26">
    <w:name w:val="OmniPage #26"/>
    <w:basedOn w:val="Normal"/>
    <w:qFormat/>
    <w:rsid w:val="00B8236E"/>
    <w:rPr>
      <w:rFonts w:ascii="Times New Roman" w:eastAsia="Times New Roman" w:hAnsi="Times New Roman"/>
      <w:color w:val="000000"/>
      <w:sz w:val="20"/>
      <w:szCs w:val="20"/>
    </w:rPr>
  </w:style>
  <w:style w:type="character" w:customStyle="1" w:styleId="iagsheaderlarge">
    <w:name w:val="iags_header_large"/>
    <w:rsid w:val="00B8236E"/>
  </w:style>
  <w:style w:type="paragraph" w:customStyle="1" w:styleId="OmniPage9">
    <w:name w:val="OmniPage #9"/>
    <w:basedOn w:val="Normal"/>
    <w:qFormat/>
    <w:rsid w:val="00B8236E"/>
    <w:rPr>
      <w:rFonts w:ascii="Times New Roman" w:eastAsia="Times New Roman" w:hAnsi="Times New Roman"/>
      <w:color w:val="000000"/>
      <w:sz w:val="20"/>
      <w:szCs w:val="20"/>
    </w:rPr>
  </w:style>
  <w:style w:type="paragraph" w:customStyle="1" w:styleId="OmniPage5">
    <w:name w:val="OmniPage #5"/>
    <w:basedOn w:val="Normal"/>
    <w:qFormat/>
    <w:rsid w:val="00B8236E"/>
    <w:rPr>
      <w:rFonts w:ascii="Times New Roman" w:eastAsia="Times New Roman" w:hAnsi="Times New Roman"/>
      <w:color w:val="000000"/>
      <w:sz w:val="20"/>
      <w:szCs w:val="20"/>
    </w:rPr>
  </w:style>
  <w:style w:type="character" w:customStyle="1" w:styleId="style12char0">
    <w:name w:val="style12char"/>
    <w:rsid w:val="00B8236E"/>
  </w:style>
  <w:style w:type="character" w:customStyle="1" w:styleId="charchar2">
    <w:name w:val="charchar2"/>
    <w:rsid w:val="00B8236E"/>
  </w:style>
  <w:style w:type="character" w:customStyle="1" w:styleId="style11char0">
    <w:name w:val="style11char"/>
    <w:rsid w:val="00B8236E"/>
  </w:style>
  <w:style w:type="paragraph" w:customStyle="1" w:styleId="CitesandCardText">
    <w:name w:val="Cites and Card Text"/>
    <w:basedOn w:val="Normal"/>
    <w:qFormat/>
    <w:rsid w:val="00B8236E"/>
    <w:rPr>
      <w:rFonts w:ascii="Times New Roman" w:eastAsia="Times New Roman" w:hAnsi="Times New Roman"/>
      <w:sz w:val="20"/>
    </w:rPr>
  </w:style>
  <w:style w:type="paragraph" w:styleId="List2">
    <w:name w:val="List 2"/>
    <w:basedOn w:val="Default"/>
    <w:next w:val="Default"/>
    <w:rsid w:val="00B8236E"/>
    <w:rPr>
      <w:color w:val="auto"/>
      <w:szCs w:val="22"/>
    </w:rPr>
  </w:style>
  <w:style w:type="character" w:customStyle="1" w:styleId="Heading51">
    <w:name w:val="Heading 51"/>
    <w:aliases w:val="Heading 5 Char Char Char,Heading 511"/>
    <w:rsid w:val="00B8236E"/>
    <w:rPr>
      <w:b/>
      <w:bCs/>
      <w:iCs/>
      <w:szCs w:val="26"/>
      <w:lang w:val="en-US" w:eastAsia="en-US" w:bidi="ar-SA"/>
    </w:rPr>
  </w:style>
  <w:style w:type="paragraph" w:customStyle="1" w:styleId="Style160">
    <w:name w:val="Style 16"/>
    <w:basedOn w:val="Normal"/>
    <w:qFormat/>
    <w:rsid w:val="00B8236E"/>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B8236E"/>
    <w:rPr>
      <w:rFonts w:ascii="Times New Roman" w:eastAsia="Times New Roman" w:hAnsi="Times New Roman" w:cs="Arial"/>
    </w:rPr>
  </w:style>
  <w:style w:type="character" w:customStyle="1" w:styleId="smalltextChar0">
    <w:name w:val="smalltext Char"/>
    <w:link w:val="smalltext2"/>
    <w:rsid w:val="00B8236E"/>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B8236E"/>
    <w:pPr>
      <w:spacing w:after="120"/>
    </w:pPr>
    <w:rPr>
      <w:color w:val="auto"/>
      <w:szCs w:val="22"/>
    </w:rPr>
  </w:style>
  <w:style w:type="paragraph" w:customStyle="1" w:styleId="headingChar">
    <w:name w:val="heading Char"/>
    <w:basedOn w:val="Normal"/>
    <w:qFormat/>
    <w:rsid w:val="00B8236E"/>
    <w:pPr>
      <w:jc w:val="center"/>
    </w:pPr>
    <w:rPr>
      <w:rFonts w:ascii="Arial Black" w:eastAsia="Times New Roman" w:hAnsi="Arial Black"/>
      <w:b/>
      <w:sz w:val="36"/>
      <w:u w:val="single"/>
    </w:rPr>
  </w:style>
  <w:style w:type="character" w:customStyle="1" w:styleId="boldunderlineCharChar0">
    <w:name w:val="boldunderline Char Char"/>
    <w:rsid w:val="00B8236E"/>
    <w:rPr>
      <w:b/>
      <w:sz w:val="22"/>
      <w:szCs w:val="24"/>
      <w:u w:val="single"/>
      <w:lang w:val="en-US" w:eastAsia="en-US" w:bidi="ar-SA"/>
    </w:rPr>
  </w:style>
  <w:style w:type="paragraph" w:customStyle="1" w:styleId="Bullets-squares">
    <w:name w:val="Bullets - squares"/>
    <w:basedOn w:val="Normal"/>
    <w:next w:val="Normal"/>
    <w:qFormat/>
    <w:rsid w:val="00B8236E"/>
    <w:pPr>
      <w:numPr>
        <w:numId w:val="63"/>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B8236E"/>
    <w:pPr>
      <w:spacing w:after="0" w:line="240" w:lineRule="auto"/>
    </w:pPr>
    <w:rPr>
      <w:rFonts w:ascii="Times New Roman" w:eastAsia="Times New Roman" w:hAnsi="Times New Roman" w:cs="Times New Roman"/>
      <w:sz w:val="16"/>
      <w:szCs w:val="22"/>
    </w:rPr>
  </w:style>
  <w:style w:type="character" w:customStyle="1" w:styleId="MediumGrid2Char">
    <w:name w:val="Medium Grid 2 Char"/>
    <w:rsid w:val="00B8236E"/>
    <w:rPr>
      <w:sz w:val="24"/>
      <w:szCs w:val="22"/>
      <w:lang w:val="en-US" w:eastAsia="en-US" w:bidi="ar-SA"/>
    </w:rPr>
  </w:style>
  <w:style w:type="character" w:customStyle="1" w:styleId="Size8Char">
    <w:name w:val="Size 8 Char"/>
    <w:link w:val="Size8"/>
    <w:rsid w:val="00B8236E"/>
    <w:rPr>
      <w:rFonts w:ascii="Times New Roman" w:eastAsia="Times New Roman" w:hAnsi="Times New Roman" w:cs="Times New Roman"/>
      <w:sz w:val="16"/>
      <w:szCs w:val="22"/>
    </w:rPr>
  </w:style>
  <w:style w:type="paragraph" w:customStyle="1" w:styleId="RegularCite">
    <w:name w:val="Regular Cite"/>
    <w:qFormat/>
    <w:rsid w:val="00B8236E"/>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B8236E"/>
  </w:style>
  <w:style w:type="character" w:customStyle="1" w:styleId="emailstyle26">
    <w:name w:val="emailstyle26"/>
    <w:rsid w:val="00B8236E"/>
  </w:style>
  <w:style w:type="paragraph" w:customStyle="1" w:styleId="context">
    <w:name w:val="context"/>
    <w:basedOn w:val="Normal"/>
    <w:qFormat/>
    <w:rsid w:val="00B8236E"/>
    <w:pPr>
      <w:spacing w:before="100" w:beforeAutospacing="1" w:after="100" w:afterAutospacing="1"/>
    </w:pPr>
    <w:rPr>
      <w:rFonts w:ascii="Times New Roman" w:eastAsia="Times New Roman" w:hAnsi="Times New Roman"/>
      <w:sz w:val="24"/>
    </w:rPr>
  </w:style>
  <w:style w:type="character" w:customStyle="1" w:styleId="sendtofriend">
    <w:name w:val="sendtofriend"/>
    <w:rsid w:val="00B8236E"/>
  </w:style>
  <w:style w:type="character" w:customStyle="1" w:styleId="pagetype">
    <w:name w:val="pagetype"/>
    <w:rsid w:val="00B8236E"/>
  </w:style>
  <w:style w:type="character" w:customStyle="1" w:styleId="byl">
    <w:name w:val="byl"/>
    <w:rsid w:val="00B8236E"/>
  </w:style>
  <w:style w:type="character" w:customStyle="1" w:styleId="byd">
    <w:name w:val="byd"/>
    <w:rsid w:val="00B8236E"/>
  </w:style>
  <w:style w:type="paragraph" w:customStyle="1" w:styleId="Size6">
    <w:name w:val="Size 6"/>
    <w:link w:val="Size6Char"/>
    <w:qFormat/>
    <w:rsid w:val="00B8236E"/>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B8236E"/>
    <w:rPr>
      <w:rFonts w:ascii="Times New Roman" w:eastAsia="Times New Roman" w:hAnsi="Times New Roman" w:cs="Times New Roman"/>
      <w:sz w:val="16"/>
      <w:szCs w:val="22"/>
    </w:rPr>
  </w:style>
  <w:style w:type="character" w:customStyle="1" w:styleId="underliningchar0">
    <w:name w:val="underliningchar"/>
    <w:rsid w:val="00B8236E"/>
  </w:style>
  <w:style w:type="paragraph" w:customStyle="1" w:styleId="TxBrp11">
    <w:name w:val="TxBr_p11"/>
    <w:basedOn w:val="Normal"/>
    <w:qFormat/>
    <w:rsid w:val="00B8236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8236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8236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B8236E"/>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B823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8236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8236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823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8236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823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823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823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8236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8236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8236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B8236E"/>
    <w:rPr>
      <w:vanish w:val="0"/>
      <w:webHidden w:val="0"/>
      <w:color w:val="999999"/>
      <w:sz w:val="12"/>
      <w:szCs w:val="12"/>
      <w:specVanish/>
    </w:rPr>
  </w:style>
  <w:style w:type="paragraph" w:customStyle="1" w:styleId="CardsFont8pt">
    <w:name w:val="Cards + Font: 8 pt"/>
    <w:basedOn w:val="Normal"/>
    <w:qFormat/>
    <w:rsid w:val="00B8236E"/>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B8236E"/>
    <w:rPr>
      <w:sz w:val="16"/>
    </w:rPr>
  </w:style>
  <w:style w:type="character" w:customStyle="1" w:styleId="TagLineCharChar">
    <w:name w:val="Tag Line Char Char"/>
    <w:rsid w:val="00B8236E"/>
    <w:rPr>
      <w:rFonts w:cs="Arial"/>
      <w:b/>
      <w:bCs/>
      <w:iCs/>
      <w:sz w:val="24"/>
      <w:szCs w:val="28"/>
      <w:lang w:val="en-US" w:eastAsia="en-US" w:bidi="ar-SA"/>
    </w:rPr>
  </w:style>
  <w:style w:type="paragraph" w:customStyle="1" w:styleId="published">
    <w:name w:val="published"/>
    <w:basedOn w:val="Normal"/>
    <w:rsid w:val="00B8236E"/>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B8236E"/>
  </w:style>
  <w:style w:type="character" w:customStyle="1" w:styleId="articlerecommendcount">
    <w:name w:val="article_recommend_count"/>
    <w:rsid w:val="00B8236E"/>
  </w:style>
  <w:style w:type="character" w:customStyle="1" w:styleId="normaltext1">
    <w:name w:val="normal_text"/>
    <w:rsid w:val="00B8236E"/>
  </w:style>
  <w:style w:type="paragraph" w:customStyle="1" w:styleId="storytimestamp">
    <w:name w:val="storytimestamp"/>
    <w:basedOn w:val="Normal"/>
    <w:qFormat/>
    <w:rsid w:val="00B8236E"/>
    <w:pPr>
      <w:spacing w:before="100" w:beforeAutospacing="1" w:after="100" w:afterAutospacing="1"/>
    </w:pPr>
    <w:rPr>
      <w:rFonts w:ascii="Times New Roman" w:eastAsia="Times New Roman" w:hAnsi="Times New Roman"/>
      <w:sz w:val="24"/>
    </w:rPr>
  </w:style>
  <w:style w:type="character" w:customStyle="1" w:styleId="story-byline">
    <w:name w:val="story-byline"/>
    <w:rsid w:val="00B8236E"/>
  </w:style>
  <w:style w:type="character" w:customStyle="1" w:styleId="story-titleline">
    <w:name w:val="story-titleline"/>
    <w:rsid w:val="00B8236E"/>
  </w:style>
  <w:style w:type="paragraph" w:styleId="ListBullet2">
    <w:name w:val="List Bullet 2"/>
    <w:basedOn w:val="Normal"/>
    <w:rsid w:val="00B8236E"/>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B8236E"/>
    <w:rPr>
      <w:rFonts w:ascii="Times New Roman" w:eastAsia="Times New Roman" w:hAnsi="Times New Roman"/>
      <w:color w:val="000000"/>
      <w:sz w:val="10"/>
    </w:rPr>
  </w:style>
  <w:style w:type="character" w:customStyle="1" w:styleId="UnderlineCardChar1">
    <w:name w:val="Underline Card Char"/>
    <w:rsid w:val="00B8236E"/>
    <w:rPr>
      <w:sz w:val="22"/>
      <w:szCs w:val="24"/>
      <w:u w:val="single"/>
      <w:lang w:val="en-US" w:eastAsia="en-US" w:bidi="ar-SA"/>
    </w:rPr>
  </w:style>
  <w:style w:type="character" w:customStyle="1" w:styleId="SourcesCharChar1">
    <w:name w:val="Sources Char Char1"/>
    <w:rsid w:val="00B8236E"/>
    <w:rPr>
      <w:rFonts w:cs="Arial"/>
      <w:b/>
      <w:bCs/>
      <w:iCs/>
      <w:sz w:val="24"/>
      <w:szCs w:val="28"/>
      <w:lang w:val="en-US" w:eastAsia="en-US" w:bidi="ar-SA"/>
    </w:rPr>
  </w:style>
  <w:style w:type="paragraph" w:customStyle="1" w:styleId="OmniPage3">
    <w:name w:val="OmniPage #3"/>
    <w:basedOn w:val="Normal"/>
    <w:qFormat/>
    <w:rsid w:val="00B8236E"/>
    <w:rPr>
      <w:rFonts w:ascii="Times New Roman" w:eastAsia="Times New Roman" w:hAnsi="Times New Roman"/>
      <w:color w:val="000000"/>
      <w:sz w:val="20"/>
      <w:szCs w:val="20"/>
    </w:rPr>
  </w:style>
  <w:style w:type="paragraph" w:customStyle="1" w:styleId="OmniPage16">
    <w:name w:val="OmniPage #16"/>
    <w:basedOn w:val="Normal"/>
    <w:qFormat/>
    <w:rsid w:val="00B8236E"/>
    <w:rPr>
      <w:rFonts w:ascii="Times New Roman" w:eastAsia="Times New Roman" w:hAnsi="Times New Roman"/>
      <w:color w:val="000000"/>
      <w:sz w:val="20"/>
      <w:szCs w:val="20"/>
    </w:rPr>
  </w:style>
  <w:style w:type="paragraph" w:customStyle="1" w:styleId="OmniPage23">
    <w:name w:val="OmniPage #23"/>
    <w:basedOn w:val="Normal"/>
    <w:qFormat/>
    <w:rsid w:val="00B8236E"/>
    <w:rPr>
      <w:rFonts w:ascii="Times New Roman" w:eastAsia="Times New Roman" w:hAnsi="Times New Roman"/>
      <w:color w:val="000000"/>
      <w:sz w:val="20"/>
      <w:szCs w:val="20"/>
    </w:rPr>
  </w:style>
  <w:style w:type="paragraph" w:customStyle="1" w:styleId="OmniPage24">
    <w:name w:val="OmniPage #24"/>
    <w:basedOn w:val="Normal"/>
    <w:qFormat/>
    <w:rsid w:val="00B8236E"/>
    <w:rPr>
      <w:rFonts w:ascii="Times New Roman" w:eastAsia="Times New Roman" w:hAnsi="Times New Roman"/>
      <w:color w:val="000000"/>
      <w:sz w:val="20"/>
      <w:szCs w:val="20"/>
    </w:rPr>
  </w:style>
  <w:style w:type="paragraph" w:customStyle="1" w:styleId="OmniPage27">
    <w:name w:val="OmniPage #27"/>
    <w:basedOn w:val="Normal"/>
    <w:qFormat/>
    <w:rsid w:val="00B8236E"/>
    <w:rPr>
      <w:rFonts w:ascii="Times New Roman" w:eastAsia="Times New Roman" w:hAnsi="Times New Roman"/>
      <w:color w:val="000000"/>
      <w:sz w:val="20"/>
      <w:szCs w:val="20"/>
    </w:rPr>
  </w:style>
  <w:style w:type="paragraph" w:customStyle="1" w:styleId="OmniPage28">
    <w:name w:val="OmniPage #28"/>
    <w:basedOn w:val="Normal"/>
    <w:qFormat/>
    <w:rsid w:val="00B8236E"/>
    <w:rPr>
      <w:rFonts w:ascii="Times New Roman" w:eastAsia="Times New Roman" w:hAnsi="Times New Roman"/>
      <w:color w:val="000000"/>
      <w:sz w:val="20"/>
      <w:szCs w:val="20"/>
    </w:rPr>
  </w:style>
  <w:style w:type="paragraph" w:customStyle="1" w:styleId="OmniPage29">
    <w:name w:val="OmniPage #29"/>
    <w:basedOn w:val="Normal"/>
    <w:qFormat/>
    <w:rsid w:val="00B8236E"/>
    <w:rPr>
      <w:rFonts w:ascii="Times New Roman" w:eastAsia="Times New Roman" w:hAnsi="Times New Roman"/>
      <w:color w:val="000000"/>
      <w:sz w:val="20"/>
      <w:szCs w:val="20"/>
    </w:rPr>
  </w:style>
  <w:style w:type="paragraph" w:customStyle="1" w:styleId="OmniPage30">
    <w:name w:val="OmniPage #30"/>
    <w:basedOn w:val="Normal"/>
    <w:qFormat/>
    <w:rsid w:val="00B8236E"/>
    <w:rPr>
      <w:rFonts w:ascii="Times New Roman" w:eastAsia="Times New Roman" w:hAnsi="Times New Roman"/>
      <w:color w:val="000000"/>
      <w:sz w:val="20"/>
      <w:szCs w:val="20"/>
    </w:rPr>
  </w:style>
  <w:style w:type="paragraph" w:customStyle="1" w:styleId="OmniPage31">
    <w:name w:val="OmniPage #31"/>
    <w:basedOn w:val="Normal"/>
    <w:qFormat/>
    <w:rsid w:val="00B8236E"/>
    <w:rPr>
      <w:rFonts w:ascii="Times New Roman" w:eastAsia="Times New Roman" w:hAnsi="Times New Roman"/>
      <w:color w:val="000000"/>
      <w:sz w:val="20"/>
      <w:szCs w:val="20"/>
    </w:rPr>
  </w:style>
  <w:style w:type="paragraph" w:customStyle="1" w:styleId="OmniPage32">
    <w:name w:val="OmniPage #32"/>
    <w:basedOn w:val="Normal"/>
    <w:qFormat/>
    <w:rsid w:val="00B8236E"/>
    <w:rPr>
      <w:rFonts w:ascii="Times New Roman" w:eastAsia="Times New Roman" w:hAnsi="Times New Roman"/>
      <w:color w:val="000000"/>
      <w:sz w:val="20"/>
      <w:szCs w:val="20"/>
    </w:rPr>
  </w:style>
  <w:style w:type="paragraph" w:customStyle="1" w:styleId="OmniPage33">
    <w:name w:val="OmniPage #33"/>
    <w:basedOn w:val="Normal"/>
    <w:qFormat/>
    <w:rsid w:val="00B8236E"/>
    <w:rPr>
      <w:rFonts w:ascii="Times New Roman" w:eastAsia="Times New Roman" w:hAnsi="Times New Roman"/>
      <w:color w:val="000000"/>
      <w:sz w:val="20"/>
      <w:szCs w:val="20"/>
    </w:rPr>
  </w:style>
  <w:style w:type="paragraph" w:customStyle="1" w:styleId="OmniPage34">
    <w:name w:val="OmniPage #34"/>
    <w:basedOn w:val="Normal"/>
    <w:qFormat/>
    <w:rsid w:val="00B8236E"/>
    <w:rPr>
      <w:rFonts w:ascii="Times New Roman" w:eastAsia="Times New Roman" w:hAnsi="Times New Roman"/>
      <w:color w:val="000000"/>
      <w:sz w:val="20"/>
      <w:szCs w:val="20"/>
    </w:rPr>
  </w:style>
  <w:style w:type="paragraph" w:customStyle="1" w:styleId="OmniPage35">
    <w:name w:val="OmniPage #35"/>
    <w:basedOn w:val="Normal"/>
    <w:qFormat/>
    <w:rsid w:val="00B8236E"/>
    <w:rPr>
      <w:rFonts w:ascii="Times New Roman" w:eastAsia="Times New Roman" w:hAnsi="Times New Roman"/>
      <w:color w:val="000000"/>
      <w:sz w:val="20"/>
      <w:szCs w:val="20"/>
    </w:rPr>
  </w:style>
  <w:style w:type="paragraph" w:customStyle="1" w:styleId="OmniPage36">
    <w:name w:val="OmniPage #36"/>
    <w:basedOn w:val="Normal"/>
    <w:qFormat/>
    <w:rsid w:val="00B8236E"/>
    <w:rPr>
      <w:rFonts w:ascii="Times New Roman" w:eastAsia="Times New Roman" w:hAnsi="Times New Roman"/>
      <w:color w:val="000000"/>
      <w:sz w:val="20"/>
      <w:szCs w:val="20"/>
    </w:rPr>
  </w:style>
  <w:style w:type="paragraph" w:customStyle="1" w:styleId="OmniPage37">
    <w:name w:val="OmniPage #37"/>
    <w:basedOn w:val="Normal"/>
    <w:qFormat/>
    <w:rsid w:val="00B8236E"/>
    <w:rPr>
      <w:rFonts w:ascii="Times New Roman" w:eastAsia="Times New Roman" w:hAnsi="Times New Roman"/>
      <w:color w:val="000000"/>
      <w:sz w:val="20"/>
      <w:szCs w:val="20"/>
    </w:rPr>
  </w:style>
  <w:style w:type="paragraph" w:customStyle="1" w:styleId="OmniPage38">
    <w:name w:val="OmniPage #38"/>
    <w:basedOn w:val="Normal"/>
    <w:qFormat/>
    <w:rsid w:val="00B8236E"/>
    <w:rPr>
      <w:rFonts w:ascii="Times New Roman" w:eastAsia="Times New Roman" w:hAnsi="Times New Roman"/>
      <w:color w:val="000000"/>
      <w:sz w:val="20"/>
      <w:szCs w:val="20"/>
    </w:rPr>
  </w:style>
  <w:style w:type="paragraph" w:customStyle="1" w:styleId="OmniPage39">
    <w:name w:val="OmniPage #39"/>
    <w:basedOn w:val="Normal"/>
    <w:qFormat/>
    <w:rsid w:val="00B8236E"/>
    <w:rPr>
      <w:rFonts w:ascii="Times New Roman" w:eastAsia="Times New Roman" w:hAnsi="Times New Roman"/>
      <w:color w:val="000000"/>
      <w:sz w:val="20"/>
      <w:szCs w:val="20"/>
    </w:rPr>
  </w:style>
  <w:style w:type="paragraph" w:customStyle="1" w:styleId="OmniPage40">
    <w:name w:val="OmniPage #40"/>
    <w:basedOn w:val="Normal"/>
    <w:qFormat/>
    <w:rsid w:val="00B8236E"/>
    <w:rPr>
      <w:rFonts w:ascii="Times New Roman" w:eastAsia="Times New Roman" w:hAnsi="Times New Roman"/>
      <w:color w:val="000000"/>
      <w:sz w:val="20"/>
      <w:szCs w:val="20"/>
    </w:rPr>
  </w:style>
  <w:style w:type="paragraph" w:customStyle="1" w:styleId="OmniPage41">
    <w:name w:val="OmniPage #41"/>
    <w:basedOn w:val="Normal"/>
    <w:qFormat/>
    <w:rsid w:val="00B8236E"/>
    <w:rPr>
      <w:rFonts w:ascii="Times New Roman" w:eastAsia="Times New Roman" w:hAnsi="Times New Roman"/>
      <w:color w:val="000000"/>
      <w:sz w:val="20"/>
      <w:szCs w:val="20"/>
    </w:rPr>
  </w:style>
  <w:style w:type="paragraph" w:customStyle="1" w:styleId="OmniPage42">
    <w:name w:val="OmniPage #42"/>
    <w:basedOn w:val="Normal"/>
    <w:qFormat/>
    <w:rsid w:val="00B8236E"/>
    <w:rPr>
      <w:rFonts w:ascii="Times New Roman" w:eastAsia="Times New Roman" w:hAnsi="Times New Roman"/>
      <w:color w:val="000000"/>
      <w:sz w:val="20"/>
      <w:szCs w:val="20"/>
    </w:rPr>
  </w:style>
  <w:style w:type="paragraph" w:customStyle="1" w:styleId="OmniPage43">
    <w:name w:val="OmniPage #43"/>
    <w:basedOn w:val="Normal"/>
    <w:qFormat/>
    <w:rsid w:val="00B8236E"/>
    <w:rPr>
      <w:rFonts w:ascii="Times New Roman" w:eastAsia="Times New Roman" w:hAnsi="Times New Roman"/>
      <w:color w:val="000000"/>
      <w:sz w:val="20"/>
      <w:szCs w:val="20"/>
    </w:rPr>
  </w:style>
  <w:style w:type="paragraph" w:customStyle="1" w:styleId="OmniPage44">
    <w:name w:val="OmniPage #44"/>
    <w:basedOn w:val="Normal"/>
    <w:qFormat/>
    <w:rsid w:val="00B8236E"/>
    <w:rPr>
      <w:rFonts w:ascii="Times New Roman" w:eastAsia="Times New Roman" w:hAnsi="Times New Roman"/>
      <w:color w:val="000000"/>
      <w:sz w:val="20"/>
      <w:szCs w:val="20"/>
    </w:rPr>
  </w:style>
  <w:style w:type="paragraph" w:customStyle="1" w:styleId="OmniPage45">
    <w:name w:val="OmniPage #45"/>
    <w:basedOn w:val="Normal"/>
    <w:qFormat/>
    <w:rsid w:val="00B8236E"/>
    <w:rPr>
      <w:rFonts w:ascii="Times New Roman" w:eastAsia="Times New Roman" w:hAnsi="Times New Roman"/>
      <w:color w:val="000000"/>
      <w:sz w:val="20"/>
      <w:szCs w:val="20"/>
    </w:rPr>
  </w:style>
  <w:style w:type="paragraph" w:customStyle="1" w:styleId="OmniPage46">
    <w:name w:val="OmniPage #46"/>
    <w:basedOn w:val="Normal"/>
    <w:qFormat/>
    <w:rsid w:val="00B8236E"/>
    <w:rPr>
      <w:rFonts w:ascii="Times New Roman" w:eastAsia="Times New Roman" w:hAnsi="Times New Roman"/>
      <w:color w:val="000000"/>
      <w:sz w:val="20"/>
      <w:szCs w:val="20"/>
    </w:rPr>
  </w:style>
  <w:style w:type="paragraph" w:customStyle="1" w:styleId="OmniPage47">
    <w:name w:val="OmniPage #47"/>
    <w:basedOn w:val="Normal"/>
    <w:qFormat/>
    <w:rsid w:val="00B8236E"/>
    <w:rPr>
      <w:rFonts w:ascii="Times New Roman" w:eastAsia="Times New Roman" w:hAnsi="Times New Roman"/>
      <w:color w:val="000000"/>
      <w:sz w:val="20"/>
      <w:szCs w:val="20"/>
    </w:rPr>
  </w:style>
  <w:style w:type="paragraph" w:customStyle="1" w:styleId="OmniPage48">
    <w:name w:val="OmniPage #48"/>
    <w:basedOn w:val="Normal"/>
    <w:qFormat/>
    <w:rsid w:val="00B8236E"/>
    <w:rPr>
      <w:rFonts w:ascii="Times New Roman" w:eastAsia="Times New Roman" w:hAnsi="Times New Roman"/>
      <w:color w:val="000000"/>
      <w:sz w:val="20"/>
      <w:szCs w:val="20"/>
    </w:rPr>
  </w:style>
  <w:style w:type="paragraph" w:customStyle="1" w:styleId="OmniPage49">
    <w:name w:val="OmniPage #49"/>
    <w:basedOn w:val="Normal"/>
    <w:qFormat/>
    <w:rsid w:val="00B8236E"/>
    <w:rPr>
      <w:rFonts w:ascii="Times New Roman" w:eastAsia="Times New Roman" w:hAnsi="Times New Roman"/>
      <w:color w:val="000000"/>
      <w:sz w:val="20"/>
      <w:szCs w:val="20"/>
    </w:rPr>
  </w:style>
  <w:style w:type="paragraph" w:customStyle="1" w:styleId="OmniPage50">
    <w:name w:val="OmniPage #50"/>
    <w:basedOn w:val="Normal"/>
    <w:qFormat/>
    <w:rsid w:val="00B8236E"/>
    <w:rPr>
      <w:rFonts w:ascii="Times New Roman" w:eastAsia="Times New Roman" w:hAnsi="Times New Roman"/>
      <w:color w:val="000000"/>
      <w:sz w:val="20"/>
      <w:szCs w:val="20"/>
    </w:rPr>
  </w:style>
  <w:style w:type="paragraph" w:customStyle="1" w:styleId="OmniPage51">
    <w:name w:val="OmniPage #51"/>
    <w:basedOn w:val="Normal"/>
    <w:qFormat/>
    <w:rsid w:val="00B8236E"/>
    <w:rPr>
      <w:rFonts w:ascii="Times New Roman" w:eastAsia="Times New Roman" w:hAnsi="Times New Roman"/>
      <w:color w:val="000000"/>
      <w:sz w:val="20"/>
      <w:szCs w:val="20"/>
    </w:rPr>
  </w:style>
  <w:style w:type="paragraph" w:customStyle="1" w:styleId="OmniPage52">
    <w:name w:val="OmniPage #52"/>
    <w:basedOn w:val="Normal"/>
    <w:qFormat/>
    <w:rsid w:val="00B8236E"/>
    <w:rPr>
      <w:rFonts w:ascii="Times New Roman" w:eastAsia="Times New Roman" w:hAnsi="Times New Roman"/>
      <w:color w:val="000000"/>
      <w:sz w:val="20"/>
      <w:szCs w:val="20"/>
    </w:rPr>
  </w:style>
  <w:style w:type="paragraph" w:customStyle="1" w:styleId="OmniPage53">
    <w:name w:val="OmniPage #53"/>
    <w:basedOn w:val="Normal"/>
    <w:qFormat/>
    <w:rsid w:val="00B8236E"/>
    <w:rPr>
      <w:rFonts w:ascii="Times New Roman" w:eastAsia="Times New Roman" w:hAnsi="Times New Roman"/>
      <w:color w:val="000000"/>
      <w:sz w:val="20"/>
      <w:szCs w:val="20"/>
    </w:rPr>
  </w:style>
  <w:style w:type="paragraph" w:customStyle="1" w:styleId="OmniPage54">
    <w:name w:val="OmniPage #54"/>
    <w:basedOn w:val="Normal"/>
    <w:qFormat/>
    <w:rsid w:val="00B8236E"/>
    <w:rPr>
      <w:rFonts w:ascii="Times New Roman" w:eastAsia="Times New Roman" w:hAnsi="Times New Roman"/>
      <w:color w:val="000000"/>
      <w:sz w:val="20"/>
      <w:szCs w:val="20"/>
    </w:rPr>
  </w:style>
  <w:style w:type="paragraph" w:customStyle="1" w:styleId="OmniPage55">
    <w:name w:val="OmniPage #55"/>
    <w:basedOn w:val="Normal"/>
    <w:qFormat/>
    <w:rsid w:val="00B8236E"/>
    <w:rPr>
      <w:rFonts w:ascii="Times New Roman" w:eastAsia="Times New Roman" w:hAnsi="Times New Roman"/>
      <w:color w:val="000000"/>
      <w:sz w:val="20"/>
      <w:szCs w:val="20"/>
    </w:rPr>
  </w:style>
  <w:style w:type="paragraph" w:customStyle="1" w:styleId="OmniPage56">
    <w:name w:val="OmniPage #56"/>
    <w:basedOn w:val="Normal"/>
    <w:qFormat/>
    <w:rsid w:val="00B8236E"/>
    <w:rPr>
      <w:rFonts w:ascii="Times New Roman" w:eastAsia="Times New Roman" w:hAnsi="Times New Roman"/>
      <w:color w:val="000000"/>
      <w:sz w:val="20"/>
      <w:szCs w:val="20"/>
    </w:rPr>
  </w:style>
  <w:style w:type="paragraph" w:customStyle="1" w:styleId="OmniPage57">
    <w:name w:val="OmniPage #57"/>
    <w:basedOn w:val="Normal"/>
    <w:qFormat/>
    <w:rsid w:val="00B8236E"/>
    <w:rPr>
      <w:rFonts w:ascii="Times New Roman" w:eastAsia="Times New Roman" w:hAnsi="Times New Roman"/>
      <w:color w:val="000000"/>
      <w:sz w:val="20"/>
      <w:szCs w:val="20"/>
    </w:rPr>
  </w:style>
  <w:style w:type="paragraph" w:customStyle="1" w:styleId="OmniPage58">
    <w:name w:val="OmniPage #58"/>
    <w:basedOn w:val="Normal"/>
    <w:qFormat/>
    <w:rsid w:val="00B8236E"/>
    <w:rPr>
      <w:rFonts w:ascii="Times New Roman" w:eastAsia="Times New Roman" w:hAnsi="Times New Roman"/>
      <w:color w:val="000000"/>
      <w:sz w:val="20"/>
      <w:szCs w:val="20"/>
    </w:rPr>
  </w:style>
  <w:style w:type="paragraph" w:customStyle="1" w:styleId="OmniPage59">
    <w:name w:val="OmniPage #59"/>
    <w:basedOn w:val="Normal"/>
    <w:qFormat/>
    <w:rsid w:val="00B8236E"/>
    <w:rPr>
      <w:rFonts w:ascii="Times New Roman" w:eastAsia="Times New Roman" w:hAnsi="Times New Roman"/>
      <w:color w:val="000000"/>
      <w:sz w:val="20"/>
      <w:szCs w:val="20"/>
    </w:rPr>
  </w:style>
  <w:style w:type="paragraph" w:customStyle="1" w:styleId="OmniPage60">
    <w:name w:val="OmniPage #60"/>
    <w:basedOn w:val="Normal"/>
    <w:qFormat/>
    <w:rsid w:val="00B8236E"/>
    <w:rPr>
      <w:rFonts w:ascii="Times New Roman" w:eastAsia="Times New Roman" w:hAnsi="Times New Roman"/>
      <w:color w:val="000000"/>
      <w:sz w:val="20"/>
      <w:szCs w:val="20"/>
    </w:rPr>
  </w:style>
  <w:style w:type="paragraph" w:customStyle="1" w:styleId="OmniPage61">
    <w:name w:val="OmniPage #61"/>
    <w:basedOn w:val="Normal"/>
    <w:qFormat/>
    <w:rsid w:val="00B8236E"/>
    <w:rPr>
      <w:rFonts w:ascii="Times New Roman" w:eastAsia="Times New Roman" w:hAnsi="Times New Roman"/>
      <w:color w:val="000000"/>
      <w:sz w:val="20"/>
      <w:szCs w:val="20"/>
    </w:rPr>
  </w:style>
  <w:style w:type="paragraph" w:customStyle="1" w:styleId="OmniPage62">
    <w:name w:val="OmniPage #62"/>
    <w:basedOn w:val="Normal"/>
    <w:qFormat/>
    <w:rsid w:val="00B8236E"/>
    <w:rPr>
      <w:rFonts w:ascii="Times New Roman" w:eastAsia="Times New Roman" w:hAnsi="Times New Roman"/>
      <w:color w:val="000000"/>
      <w:sz w:val="20"/>
      <w:szCs w:val="20"/>
    </w:rPr>
  </w:style>
  <w:style w:type="paragraph" w:customStyle="1" w:styleId="OmniPage63">
    <w:name w:val="OmniPage #63"/>
    <w:basedOn w:val="Normal"/>
    <w:qFormat/>
    <w:rsid w:val="00B8236E"/>
    <w:rPr>
      <w:rFonts w:ascii="Times New Roman" w:eastAsia="Times New Roman" w:hAnsi="Times New Roman"/>
      <w:color w:val="000000"/>
      <w:sz w:val="20"/>
      <w:szCs w:val="20"/>
    </w:rPr>
  </w:style>
  <w:style w:type="paragraph" w:customStyle="1" w:styleId="OmniPage64">
    <w:name w:val="OmniPage #64"/>
    <w:basedOn w:val="Normal"/>
    <w:qFormat/>
    <w:rsid w:val="00B8236E"/>
    <w:rPr>
      <w:rFonts w:ascii="Times New Roman" w:eastAsia="Times New Roman" w:hAnsi="Times New Roman"/>
      <w:color w:val="000000"/>
      <w:sz w:val="20"/>
      <w:szCs w:val="20"/>
    </w:rPr>
  </w:style>
  <w:style w:type="paragraph" w:customStyle="1" w:styleId="OmniPage65">
    <w:name w:val="OmniPage #65"/>
    <w:basedOn w:val="Normal"/>
    <w:qFormat/>
    <w:rsid w:val="00B8236E"/>
    <w:rPr>
      <w:rFonts w:ascii="Times New Roman" w:eastAsia="Times New Roman" w:hAnsi="Times New Roman"/>
      <w:color w:val="000000"/>
      <w:sz w:val="20"/>
      <w:szCs w:val="20"/>
    </w:rPr>
  </w:style>
  <w:style w:type="paragraph" w:customStyle="1" w:styleId="OmniPage66">
    <w:name w:val="OmniPage #66"/>
    <w:basedOn w:val="Normal"/>
    <w:qFormat/>
    <w:rsid w:val="00B8236E"/>
    <w:rPr>
      <w:rFonts w:ascii="Times New Roman" w:eastAsia="Times New Roman" w:hAnsi="Times New Roman"/>
      <w:color w:val="000000"/>
      <w:sz w:val="20"/>
      <w:szCs w:val="20"/>
    </w:rPr>
  </w:style>
  <w:style w:type="paragraph" w:customStyle="1" w:styleId="OmniPage67">
    <w:name w:val="OmniPage #67"/>
    <w:basedOn w:val="Normal"/>
    <w:qFormat/>
    <w:rsid w:val="00B8236E"/>
    <w:rPr>
      <w:rFonts w:ascii="Times New Roman" w:eastAsia="Times New Roman" w:hAnsi="Times New Roman"/>
      <w:color w:val="000000"/>
      <w:sz w:val="20"/>
      <w:szCs w:val="20"/>
    </w:rPr>
  </w:style>
  <w:style w:type="paragraph" w:customStyle="1" w:styleId="OmniPage68">
    <w:name w:val="OmniPage #68"/>
    <w:basedOn w:val="Normal"/>
    <w:qFormat/>
    <w:rsid w:val="00B8236E"/>
    <w:rPr>
      <w:rFonts w:ascii="Times New Roman" w:eastAsia="Times New Roman" w:hAnsi="Times New Roman"/>
      <w:color w:val="000000"/>
      <w:sz w:val="20"/>
      <w:szCs w:val="20"/>
    </w:rPr>
  </w:style>
  <w:style w:type="paragraph" w:customStyle="1" w:styleId="OmniPage69">
    <w:name w:val="OmniPage #69"/>
    <w:basedOn w:val="Normal"/>
    <w:qFormat/>
    <w:rsid w:val="00B8236E"/>
    <w:rPr>
      <w:rFonts w:ascii="Times New Roman" w:eastAsia="Times New Roman" w:hAnsi="Times New Roman"/>
      <w:color w:val="000000"/>
      <w:sz w:val="20"/>
      <w:szCs w:val="20"/>
    </w:rPr>
  </w:style>
  <w:style w:type="paragraph" w:customStyle="1" w:styleId="OmniPage70">
    <w:name w:val="OmniPage #70"/>
    <w:basedOn w:val="Normal"/>
    <w:qFormat/>
    <w:rsid w:val="00B8236E"/>
    <w:rPr>
      <w:rFonts w:ascii="Times New Roman" w:eastAsia="Times New Roman" w:hAnsi="Times New Roman"/>
      <w:color w:val="000000"/>
      <w:sz w:val="20"/>
      <w:szCs w:val="20"/>
    </w:rPr>
  </w:style>
  <w:style w:type="paragraph" w:customStyle="1" w:styleId="OmniPage71">
    <w:name w:val="OmniPage #71"/>
    <w:basedOn w:val="Normal"/>
    <w:qFormat/>
    <w:rsid w:val="00B8236E"/>
    <w:rPr>
      <w:rFonts w:ascii="Times New Roman" w:eastAsia="Times New Roman" w:hAnsi="Times New Roman"/>
      <w:color w:val="000000"/>
      <w:sz w:val="20"/>
      <w:szCs w:val="20"/>
    </w:rPr>
  </w:style>
  <w:style w:type="table" w:customStyle="1" w:styleId="MediumGrid22">
    <w:name w:val="Medium Grid 22"/>
    <w:basedOn w:val="TableNormal"/>
    <w:uiPriority w:val="68"/>
    <w:rsid w:val="00B823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8236E"/>
    <w:rPr>
      <w:rFonts w:ascii="Times New Roman" w:eastAsia="Times New Roman" w:hAnsi="Times New Roman" w:cs="Calibri"/>
      <w:sz w:val="16"/>
      <w:szCs w:val="20"/>
    </w:rPr>
  </w:style>
  <w:style w:type="character" w:customStyle="1" w:styleId="createby">
    <w:name w:val="createby"/>
    <w:rsid w:val="00B8236E"/>
  </w:style>
  <w:style w:type="character" w:customStyle="1" w:styleId="quote-right">
    <w:name w:val="quote-right"/>
    <w:rsid w:val="00B8236E"/>
  </w:style>
  <w:style w:type="character" w:customStyle="1" w:styleId="smallcase">
    <w:name w:val="smallcase"/>
    <w:rsid w:val="00B8236E"/>
  </w:style>
  <w:style w:type="character" w:customStyle="1" w:styleId="ft0">
    <w:name w:val="ft0"/>
    <w:rsid w:val="00B8236E"/>
  </w:style>
  <w:style w:type="character" w:customStyle="1" w:styleId="ft2">
    <w:name w:val="ft2"/>
    <w:rsid w:val="00B8236E"/>
  </w:style>
  <w:style w:type="character" w:customStyle="1" w:styleId="ft3">
    <w:name w:val="ft3"/>
    <w:rsid w:val="00B8236E"/>
  </w:style>
  <w:style w:type="character" w:customStyle="1" w:styleId="StyleTimesNewRoman12ptBold1">
    <w:name w:val="Style Times New Roman 12 pt Bold1"/>
    <w:rsid w:val="00B8236E"/>
    <w:rPr>
      <w:b/>
      <w:bCs/>
      <w:sz w:val="24"/>
    </w:rPr>
  </w:style>
  <w:style w:type="character" w:customStyle="1" w:styleId="UnderlinedChar2">
    <w:name w:val="Underlined Char2"/>
    <w:aliases w:val="Heading 4 Char2,body Char2"/>
    <w:qFormat/>
    <w:rsid w:val="00B8236E"/>
    <w:rPr>
      <w:rFonts w:eastAsia="MS Mincho"/>
      <w:szCs w:val="24"/>
      <w:u w:val="single"/>
      <w:lang w:val="en-US" w:eastAsia="ja-JP" w:bidi="ar-SA"/>
    </w:rPr>
  </w:style>
  <w:style w:type="character" w:customStyle="1" w:styleId="CircledChar2">
    <w:name w:val="Circled Char2"/>
    <w:rsid w:val="00B8236E"/>
    <w:rPr>
      <w:rFonts w:eastAsia="MS Mincho"/>
      <w:b/>
      <w:szCs w:val="24"/>
      <w:u w:val="single"/>
      <w:lang w:val="en-US" w:eastAsia="ja-JP" w:bidi="ar-SA"/>
    </w:rPr>
  </w:style>
  <w:style w:type="character" w:customStyle="1" w:styleId="SmallTextChar2">
    <w:name w:val="Small Text Char2"/>
    <w:rsid w:val="00B8236E"/>
    <w:rPr>
      <w:rFonts w:eastAsia="MS Mincho"/>
      <w:sz w:val="15"/>
      <w:szCs w:val="24"/>
      <w:lang w:val="en-US" w:eastAsia="ja-JP" w:bidi="ar-SA"/>
    </w:rPr>
  </w:style>
  <w:style w:type="character" w:customStyle="1" w:styleId="BoldandUnderlineCharCharCharCharChar1">
    <w:name w:val="Bold and Underline Char Char Char Char Char1"/>
    <w:rsid w:val="00B8236E"/>
    <w:rPr>
      <w:b/>
      <w:szCs w:val="24"/>
      <w:u w:val="single"/>
      <w:lang w:val="en-US" w:eastAsia="en-US" w:bidi="ar-SA"/>
    </w:rPr>
  </w:style>
  <w:style w:type="character" w:customStyle="1" w:styleId="SmallCardChar">
    <w:name w:val="Small Card Char"/>
    <w:rsid w:val="00B8236E"/>
    <w:rPr>
      <w:rFonts w:ascii="Palatino Linotype" w:eastAsia="Times New Roman" w:hAnsi="Palatino Linotype"/>
      <w:sz w:val="12"/>
      <w:szCs w:val="24"/>
    </w:rPr>
  </w:style>
  <w:style w:type="character" w:customStyle="1" w:styleId="StyleBoldUnderline10ptBold">
    <w:name w:val="Style Bold Underline + 10 pt Bold"/>
    <w:rsid w:val="00B8236E"/>
    <w:rPr>
      <w:b/>
      <w:bCs/>
      <w:sz w:val="20"/>
      <w:u w:val="thick"/>
    </w:rPr>
  </w:style>
  <w:style w:type="character" w:customStyle="1" w:styleId="separator">
    <w:name w:val="separator"/>
    <w:rsid w:val="00B8236E"/>
  </w:style>
  <w:style w:type="character" w:customStyle="1" w:styleId="PageHeaderChar">
    <w:name w:val="Page Header Char"/>
    <w:link w:val="PageHeader"/>
    <w:rsid w:val="00B8236E"/>
  </w:style>
  <w:style w:type="paragraph" w:customStyle="1" w:styleId="NormalNoUnderline">
    <w:name w:val="Normal + No Underline"/>
    <w:basedOn w:val="Normal"/>
    <w:link w:val="NormalNoUnderlineChar"/>
    <w:qFormat/>
    <w:rsid w:val="00B8236E"/>
    <w:pPr>
      <w:ind w:left="720"/>
    </w:pPr>
    <w:rPr>
      <w:rFonts w:ascii="Times New Roman" w:eastAsia="Times New Roman" w:hAnsi="Times New Roman"/>
      <w:sz w:val="12"/>
    </w:rPr>
  </w:style>
  <w:style w:type="character" w:customStyle="1" w:styleId="NormalNoUnderlineChar">
    <w:name w:val="Normal + No Underline Char"/>
    <w:link w:val="NormalNoUnderline"/>
    <w:rsid w:val="00B8236E"/>
    <w:rPr>
      <w:rFonts w:ascii="Times New Roman" w:eastAsia="Times New Roman" w:hAnsi="Times New Roman"/>
      <w:sz w:val="12"/>
    </w:rPr>
  </w:style>
  <w:style w:type="paragraph" w:customStyle="1" w:styleId="TagCite2">
    <w:name w:val="Tag Cite"/>
    <w:basedOn w:val="PageHeader"/>
    <w:link w:val="TagCiteChar3"/>
    <w:qFormat/>
    <w:rsid w:val="00B8236E"/>
    <w:rPr>
      <w:rFonts w:ascii="Arial Narrow" w:eastAsia="SimSun" w:hAnsi="Arial Narrow"/>
      <w:b/>
      <w:sz w:val="24"/>
      <w:lang w:eastAsia="zh-CN"/>
    </w:rPr>
  </w:style>
  <w:style w:type="character" w:customStyle="1" w:styleId="TagCiteChar3">
    <w:name w:val="Tag Cite Char"/>
    <w:link w:val="TagCite2"/>
    <w:rsid w:val="00B8236E"/>
    <w:rPr>
      <w:rFonts w:ascii="Arial Narrow" w:eastAsia="SimSun" w:hAnsi="Arial Narrow"/>
      <w:b/>
      <w:sz w:val="24"/>
      <w:lang w:eastAsia="zh-CN"/>
    </w:rPr>
  </w:style>
  <w:style w:type="character" w:customStyle="1" w:styleId="smalllink">
    <w:name w:val="smalllink"/>
    <w:rsid w:val="00B8236E"/>
  </w:style>
  <w:style w:type="character" w:customStyle="1" w:styleId="bighead1">
    <w:name w:val="bighead1"/>
    <w:rsid w:val="00B8236E"/>
    <w:rPr>
      <w:rFonts w:ascii="Verdana" w:hAnsi="Verdana" w:hint="default"/>
      <w:b/>
      <w:bCs/>
      <w:sz w:val="27"/>
      <w:szCs w:val="27"/>
    </w:rPr>
  </w:style>
  <w:style w:type="paragraph" w:customStyle="1" w:styleId="Tiny-WFU">
    <w:name w:val="Tiny-WFU"/>
    <w:basedOn w:val="Normal"/>
    <w:qFormat/>
    <w:rsid w:val="00B8236E"/>
    <w:rPr>
      <w:rFonts w:ascii="Cambria" w:eastAsia="Malgun Gothic" w:hAnsi="Cambria"/>
      <w:sz w:val="12"/>
      <w:lang w:eastAsia="ko-KR"/>
    </w:rPr>
  </w:style>
  <w:style w:type="character" w:customStyle="1" w:styleId="b">
    <w:name w:val="b"/>
    <w:rsid w:val="00B8236E"/>
  </w:style>
  <w:style w:type="character" w:customStyle="1" w:styleId="left-date1">
    <w:name w:val="left-date1"/>
    <w:rsid w:val="00B8236E"/>
    <w:rPr>
      <w:rFonts w:ascii="Verdana" w:hAnsi="Verdana" w:hint="default"/>
      <w:color w:val="666666"/>
      <w:sz w:val="14"/>
      <w:szCs w:val="14"/>
    </w:rPr>
  </w:style>
  <w:style w:type="character" w:customStyle="1" w:styleId="Bodytext10pt">
    <w:name w:val="Body text + 10 pt"/>
    <w:aliases w:val="Spacing -1 pt"/>
    <w:basedOn w:val="DefaultParagraphFont"/>
    <w:rsid w:val="00B8236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8236E"/>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B8236E"/>
  </w:style>
  <w:style w:type="character" w:customStyle="1" w:styleId="livefyre-commentcount">
    <w:name w:val="livefyre-commentcount"/>
    <w:basedOn w:val="DefaultParagraphFont"/>
    <w:rsid w:val="00B8236E"/>
  </w:style>
  <w:style w:type="character" w:customStyle="1" w:styleId="rednegchange">
    <w:name w:val="red_neg_change"/>
    <w:basedOn w:val="DefaultParagraphFont"/>
    <w:rsid w:val="00B8236E"/>
  </w:style>
  <w:style w:type="character" w:customStyle="1" w:styleId="wsodqchgshow">
    <w:name w:val="wsodq_chgshow"/>
    <w:basedOn w:val="DefaultParagraphFont"/>
    <w:rsid w:val="00B8236E"/>
  </w:style>
  <w:style w:type="character" w:customStyle="1" w:styleId="greenposchange">
    <w:name w:val="green_pos_change"/>
    <w:basedOn w:val="DefaultParagraphFont"/>
    <w:rsid w:val="00B8236E"/>
  </w:style>
  <w:style w:type="character" w:customStyle="1" w:styleId="image-credit">
    <w:name w:val="image-credit"/>
    <w:basedOn w:val="DefaultParagraphFont"/>
    <w:rsid w:val="00B8236E"/>
  </w:style>
  <w:style w:type="paragraph" w:customStyle="1" w:styleId="gascontcredit">
    <w:name w:val="gas_cont_credit"/>
    <w:basedOn w:val="Normal"/>
    <w:qFormat/>
    <w:rsid w:val="00B8236E"/>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B8236E"/>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B8236E"/>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B8236E"/>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B8236E"/>
  </w:style>
  <w:style w:type="character" w:customStyle="1" w:styleId="honorific-prefix">
    <w:name w:val="honorific-prefix"/>
    <w:basedOn w:val="DefaultParagraphFont"/>
    <w:rsid w:val="00B8236E"/>
  </w:style>
  <w:style w:type="character" w:customStyle="1" w:styleId="given-name">
    <w:name w:val="given-name"/>
    <w:basedOn w:val="DefaultParagraphFont"/>
    <w:rsid w:val="00B8236E"/>
  </w:style>
  <w:style w:type="character" w:customStyle="1" w:styleId="family-name">
    <w:name w:val="family-name"/>
    <w:basedOn w:val="DefaultParagraphFont"/>
    <w:rsid w:val="00B8236E"/>
  </w:style>
  <w:style w:type="character" w:customStyle="1" w:styleId="chead">
    <w:name w:val="chead"/>
    <w:basedOn w:val="DefaultParagraphFont"/>
    <w:rsid w:val="00B8236E"/>
  </w:style>
  <w:style w:type="character" w:customStyle="1" w:styleId="obgcapsstart">
    <w:name w:val="obg_caps_start"/>
    <w:basedOn w:val="DefaultParagraphFont"/>
    <w:rsid w:val="00B8236E"/>
  </w:style>
  <w:style w:type="character" w:customStyle="1" w:styleId="althead">
    <w:name w:val="althead"/>
    <w:basedOn w:val="DefaultParagraphFont"/>
    <w:rsid w:val="00B8236E"/>
  </w:style>
  <w:style w:type="character" w:customStyle="1" w:styleId="arbd1">
    <w:name w:val="arbd1"/>
    <w:basedOn w:val="DefaultParagraphFont"/>
    <w:rsid w:val="00B8236E"/>
  </w:style>
  <w:style w:type="character" w:customStyle="1" w:styleId="unx">
    <w:name w:val="unx"/>
    <w:basedOn w:val="DefaultParagraphFont"/>
    <w:rsid w:val="00B8236E"/>
  </w:style>
  <w:style w:type="character" w:customStyle="1" w:styleId="lrdctph">
    <w:name w:val="lr_dct_ph"/>
    <w:basedOn w:val="DefaultParagraphFont"/>
    <w:rsid w:val="00B8236E"/>
  </w:style>
  <w:style w:type="character" w:customStyle="1" w:styleId="BoxX2">
    <w:name w:val="BoxX2"/>
    <w:qFormat/>
    <w:rsid w:val="00B8236E"/>
    <w:rPr>
      <w:rFonts w:ascii="Times New Roman" w:hAnsi="Times New Roman"/>
      <w:b/>
      <w:sz w:val="22"/>
      <w:u w:val="single"/>
      <w:bdr w:val="single" w:sz="4" w:space="0" w:color="auto"/>
    </w:rPr>
  </w:style>
  <w:style w:type="character" w:customStyle="1" w:styleId="Styleunderline12pt">
    <w:name w:val="Style underline + 12 pt"/>
    <w:rsid w:val="00B8236E"/>
    <w:rPr>
      <w:rFonts w:ascii="Times New Roman" w:hAnsi="Times New Roman"/>
      <w:bCs/>
      <w:sz w:val="20"/>
      <w:u w:val="single"/>
    </w:rPr>
  </w:style>
  <w:style w:type="character" w:customStyle="1" w:styleId="StyleUnderlineChar19pt">
    <w:name w:val="Style Underline Char1 + 9 pt"/>
    <w:basedOn w:val="UnderlineChar1"/>
    <w:rsid w:val="00B8236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823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8236E"/>
    <w:rPr>
      <w:rFonts w:ascii="Times New Roman" w:hAnsi="Times New Roman"/>
      <w:sz w:val="20"/>
      <w:u w:val="single"/>
      <w:lang w:val="en-US" w:eastAsia="en-US" w:bidi="ar-SA"/>
    </w:rPr>
  </w:style>
  <w:style w:type="paragraph" w:customStyle="1" w:styleId="StyleUnderline9pt10">
    <w:name w:val="Style Underline + 9 pt1"/>
    <w:qFormat/>
    <w:rsid w:val="00B823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8236E"/>
    <w:rPr>
      <w:sz w:val="20"/>
      <w:u w:val="single"/>
    </w:rPr>
  </w:style>
  <w:style w:type="character" w:customStyle="1" w:styleId="StyleUnderlineChar19pt2">
    <w:name w:val="Style Underline Char1 + 9 pt2"/>
    <w:basedOn w:val="UnderlineChar1"/>
    <w:rsid w:val="00B8236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823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823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8236E"/>
    <w:rPr>
      <w:rFonts w:ascii="Times New Roman" w:hAnsi="Times New Roman"/>
      <w:b/>
      <w:bCs/>
      <w:sz w:val="20"/>
      <w:szCs w:val="24"/>
      <w:u w:val="single"/>
      <w:lang w:val="en-US" w:eastAsia="en-US" w:bidi="ar-SA"/>
    </w:rPr>
  </w:style>
  <w:style w:type="character" w:customStyle="1" w:styleId="content">
    <w:name w:val="content"/>
    <w:basedOn w:val="DefaultParagraphFont"/>
    <w:rsid w:val="00B8236E"/>
  </w:style>
  <w:style w:type="paragraph" w:customStyle="1" w:styleId="StyleUnderline9pt2">
    <w:name w:val="Style Underline + 9 pt2"/>
    <w:link w:val="StyleUnderline9pt2Char"/>
    <w:qFormat/>
    <w:rsid w:val="00B8236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8236E"/>
    <w:rPr>
      <w:rFonts w:ascii="Times New Roman" w:eastAsia="SimSun" w:hAnsi="Times New Roman" w:cs="Times New Roman"/>
      <w:sz w:val="20"/>
      <w:szCs w:val="20"/>
      <w:u w:val="single"/>
    </w:rPr>
  </w:style>
  <w:style w:type="character" w:customStyle="1" w:styleId="tagCharCharCharChar0">
    <w:name w:val="tag Char Char Char Char"/>
    <w:rsid w:val="00B8236E"/>
    <w:rPr>
      <w:rFonts w:ascii="Georgia" w:eastAsia="Calibri" w:hAnsi="Georgia" w:cs="Calibri"/>
      <w:b/>
      <w:sz w:val="24"/>
    </w:rPr>
  </w:style>
  <w:style w:type="character" w:customStyle="1" w:styleId="3">
    <w:name w:val="3"/>
    <w:rsid w:val="00B8236E"/>
    <w:rPr>
      <w:rFonts w:cs="Arial"/>
      <w:bCs/>
      <w:sz w:val="20"/>
      <w:u w:val="single"/>
      <w:lang w:val="en-US" w:eastAsia="en-US" w:bidi="ar-SA"/>
    </w:rPr>
  </w:style>
  <w:style w:type="paragraph" w:customStyle="1" w:styleId="EmphasisText">
    <w:name w:val="Emphasis Text"/>
    <w:basedOn w:val="UnderlinedText"/>
    <w:link w:val="EmphasisTextChar"/>
    <w:qFormat/>
    <w:rsid w:val="00B8236E"/>
    <w:rPr>
      <w:rFonts w:ascii="Times New Roman" w:eastAsia="SimSun" w:hAnsi="Times New Roman" w:cs="Times New Roman"/>
      <w:szCs w:val="22"/>
      <w:u w:val="single"/>
    </w:rPr>
  </w:style>
  <w:style w:type="character" w:customStyle="1" w:styleId="EmphasisTextChar">
    <w:name w:val="Emphasis Text Char"/>
    <w:link w:val="EmphasisText"/>
    <w:rsid w:val="00B8236E"/>
    <w:rPr>
      <w:rFonts w:ascii="Times New Roman" w:eastAsia="SimSun" w:hAnsi="Times New Roman" w:cs="Times New Roman"/>
      <w:b/>
      <w:sz w:val="24"/>
      <w:szCs w:val="22"/>
      <w:u w:val="single"/>
    </w:rPr>
  </w:style>
  <w:style w:type="character" w:customStyle="1" w:styleId="7">
    <w:name w:val="7"/>
    <w:rsid w:val="00B8236E"/>
    <w:rPr>
      <w:rFonts w:cs="Arial"/>
      <w:bCs/>
      <w:sz w:val="20"/>
      <w:u w:val="single"/>
      <w:lang w:val="en-US" w:eastAsia="en-US" w:bidi="ar-SA"/>
    </w:rPr>
  </w:style>
  <w:style w:type="character" w:customStyle="1" w:styleId="StyleUnderlineChar19pt4">
    <w:name w:val="Style Underline Char1 + 9 pt4"/>
    <w:basedOn w:val="UnderlineChar1"/>
    <w:rsid w:val="00B8236E"/>
    <w:rPr>
      <w:rFonts w:ascii="Times New Roman" w:hAnsi="Times New Roman"/>
      <w:sz w:val="20"/>
      <w:szCs w:val="24"/>
      <w:u w:val="single"/>
      <w:lang w:val="en-US" w:eastAsia="en-US" w:bidi="ar-SA"/>
    </w:rPr>
  </w:style>
  <w:style w:type="character" w:customStyle="1" w:styleId="StyleUnderlineChar19ptBold1">
    <w:name w:val="Style Underline Char1 + 9 pt Bold1"/>
    <w:rsid w:val="00B8236E"/>
    <w:rPr>
      <w:rFonts w:ascii="Times New Roman" w:hAnsi="Times New Roman"/>
      <w:b/>
      <w:bCs/>
      <w:sz w:val="20"/>
      <w:szCs w:val="24"/>
      <w:u w:val="single"/>
      <w:lang w:val="en-US" w:eastAsia="en-US" w:bidi="ar-SA"/>
    </w:rPr>
  </w:style>
  <w:style w:type="character" w:customStyle="1" w:styleId="Style9ptUnderline3">
    <w:name w:val="Style 9 pt Underline3"/>
    <w:rsid w:val="00B8236E"/>
    <w:rPr>
      <w:sz w:val="20"/>
      <w:u w:val="single"/>
    </w:rPr>
  </w:style>
  <w:style w:type="character" w:customStyle="1" w:styleId="Style9ptUnderline4">
    <w:name w:val="Style 9 pt Underline4"/>
    <w:rsid w:val="00B8236E"/>
    <w:rPr>
      <w:sz w:val="20"/>
      <w:u w:val="single"/>
    </w:rPr>
  </w:style>
  <w:style w:type="character" w:customStyle="1" w:styleId="Styleunderline9ptBold">
    <w:name w:val="Style underline + 9 pt Bold"/>
    <w:rsid w:val="00B8236E"/>
    <w:rPr>
      <w:b/>
      <w:bCs/>
      <w:sz w:val="20"/>
      <w:u w:val="single"/>
    </w:rPr>
  </w:style>
  <w:style w:type="character" w:customStyle="1" w:styleId="StyleUnderliningChar9ptBold">
    <w:name w:val="Style Underlining Char + 9 pt Bold"/>
    <w:rsid w:val="00B8236E"/>
    <w:rPr>
      <w:rFonts w:ascii="Times New Roman" w:hAnsi="Times New Roman"/>
      <w:b/>
      <w:bCs/>
      <w:sz w:val="20"/>
      <w:szCs w:val="24"/>
      <w:u w:val="single"/>
      <w:lang w:val="en-US" w:eastAsia="en-US" w:bidi="ar-SA"/>
    </w:rPr>
  </w:style>
  <w:style w:type="character" w:customStyle="1" w:styleId="StyleUnderliningChar9pt">
    <w:name w:val="Style Underlining Char + 9 pt"/>
    <w:rsid w:val="00B8236E"/>
    <w:rPr>
      <w:rFonts w:ascii="Times New Roman" w:hAnsi="Times New Roman"/>
      <w:sz w:val="20"/>
      <w:szCs w:val="24"/>
      <w:u w:val="single"/>
      <w:lang w:val="en-US" w:eastAsia="en-US" w:bidi="ar-SA"/>
    </w:rPr>
  </w:style>
  <w:style w:type="character" w:customStyle="1" w:styleId="34">
    <w:name w:val="34"/>
    <w:rsid w:val="00B8236E"/>
    <w:rPr>
      <w:rFonts w:ascii="Times New Roman" w:hAnsi="Times New Roman" w:cs="Arial"/>
      <w:bCs/>
      <w:sz w:val="20"/>
      <w:u w:val="single"/>
      <w:lang w:val="en-US" w:eastAsia="en-US" w:bidi="ar-SA"/>
    </w:rPr>
  </w:style>
  <w:style w:type="character" w:customStyle="1" w:styleId="45">
    <w:name w:val="45"/>
    <w:rsid w:val="00B8236E"/>
    <w:rPr>
      <w:rFonts w:ascii="Times New Roman" w:hAnsi="Times New Roman" w:cs="Arial"/>
      <w:b/>
      <w:bCs/>
      <w:sz w:val="20"/>
      <w:u w:val="single"/>
      <w:lang w:val="en-US" w:eastAsia="en-US" w:bidi="ar-SA"/>
    </w:rPr>
  </w:style>
  <w:style w:type="character" w:customStyle="1" w:styleId="Style9ptUnderline5">
    <w:name w:val="Style 9 pt Underline5"/>
    <w:rsid w:val="00B8236E"/>
    <w:rPr>
      <w:rFonts w:ascii="Times New Roman" w:hAnsi="Times New Roman"/>
      <w:sz w:val="20"/>
      <w:u w:val="single"/>
    </w:rPr>
  </w:style>
  <w:style w:type="character" w:customStyle="1" w:styleId="Style9ptBoldUnderline2">
    <w:name w:val="Style 9 pt Bold Underline2"/>
    <w:rsid w:val="00B823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823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8236E"/>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B8236E"/>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B8236E"/>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B8236E"/>
    <w:rPr>
      <w:rFonts w:ascii="Georgia" w:eastAsia="Calibri" w:hAnsi="Georgia" w:cstheme="minorBidi"/>
      <w:b/>
      <w:bCs/>
      <w:u w:val="single"/>
    </w:rPr>
  </w:style>
  <w:style w:type="paragraph" w:customStyle="1" w:styleId="StyleStyle49pt2">
    <w:name w:val="Style Style4 + 9 pt2"/>
    <w:basedOn w:val="Style4"/>
    <w:link w:val="StyleStyle49pt2Char"/>
    <w:qFormat/>
    <w:rsid w:val="00B8236E"/>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B8236E"/>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B8236E"/>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B8236E"/>
    <w:rPr>
      <w:rFonts w:ascii="Georgia" w:eastAsia="Calibri" w:hAnsi="Georgia" w:cstheme="minorBidi"/>
      <w:b/>
      <w:bCs/>
      <w:u w:val="single"/>
    </w:rPr>
  </w:style>
  <w:style w:type="character" w:customStyle="1" w:styleId="StyleArialNarrow9pt">
    <w:name w:val="Style Arial Narrow 9 pt"/>
    <w:rsid w:val="00B8236E"/>
    <w:rPr>
      <w:rFonts w:ascii="Times New Roman" w:hAnsi="Times New Roman"/>
      <w:sz w:val="20"/>
    </w:rPr>
  </w:style>
  <w:style w:type="paragraph" w:customStyle="1" w:styleId="CiteBody">
    <w:name w:val="Cite Body"/>
    <w:basedOn w:val="Normal"/>
    <w:link w:val="CiteBodyChar"/>
    <w:qFormat/>
    <w:rsid w:val="00B8236E"/>
    <w:rPr>
      <w:rFonts w:eastAsia="Calibri"/>
      <w:szCs w:val="16"/>
    </w:rPr>
  </w:style>
  <w:style w:type="paragraph" w:customStyle="1" w:styleId="CiteBold">
    <w:name w:val="Cite Bold"/>
    <w:basedOn w:val="CiteBody"/>
    <w:link w:val="CiteBoldChar"/>
    <w:qFormat/>
    <w:rsid w:val="00B8236E"/>
    <w:rPr>
      <w:b/>
    </w:rPr>
  </w:style>
  <w:style w:type="character" w:customStyle="1" w:styleId="CiteBodyChar">
    <w:name w:val="Cite Body Char"/>
    <w:link w:val="CiteBody"/>
    <w:rsid w:val="00B8236E"/>
    <w:rPr>
      <w:rFonts w:eastAsia="Calibri"/>
      <w:szCs w:val="16"/>
    </w:rPr>
  </w:style>
  <w:style w:type="character" w:customStyle="1" w:styleId="CiteBoldChar">
    <w:name w:val="Cite Bold Char"/>
    <w:link w:val="CiteBold"/>
    <w:rsid w:val="00B8236E"/>
    <w:rPr>
      <w:rFonts w:eastAsia="Calibri"/>
      <w:b/>
      <w:szCs w:val="16"/>
    </w:rPr>
  </w:style>
  <w:style w:type="paragraph" w:customStyle="1" w:styleId="StyleCardBody11ptUnderline">
    <w:name w:val="Style Card Body + 11 pt Underline"/>
    <w:basedOn w:val="CardBody0"/>
    <w:link w:val="StyleCardBody11ptUnderlineChar"/>
    <w:qFormat/>
    <w:rsid w:val="00B8236E"/>
    <w:rPr>
      <w:rFonts w:eastAsia="Calibri"/>
      <w:sz w:val="20"/>
      <w:u w:val="single"/>
    </w:rPr>
  </w:style>
  <w:style w:type="character" w:customStyle="1" w:styleId="StyleCardBody11ptUnderlineChar">
    <w:name w:val="Style Card Body + 11 pt Underline Char"/>
    <w:link w:val="StyleCardBody11ptUnderline"/>
    <w:rsid w:val="00B8236E"/>
    <w:rPr>
      <w:rFonts w:eastAsia="Calibri"/>
      <w:sz w:val="20"/>
      <w:u w:val="single"/>
    </w:rPr>
  </w:style>
  <w:style w:type="paragraph" w:customStyle="1" w:styleId="StyleStyle49pt4">
    <w:name w:val="Style Style4 + 9 pt4"/>
    <w:basedOn w:val="Style4"/>
    <w:link w:val="StyleStyle49pt4Char"/>
    <w:qFormat/>
    <w:rsid w:val="00B8236E"/>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B8236E"/>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B8236E"/>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B8236E"/>
    <w:rPr>
      <w:rFonts w:ascii="Georgia" w:eastAsia="Calibri" w:hAnsi="Georgia" w:cstheme="minorBidi"/>
      <w:b/>
      <w:bCs/>
      <w:u w:val="single"/>
    </w:rPr>
  </w:style>
  <w:style w:type="character" w:customStyle="1" w:styleId="StyleUnderlineCharChar9pt2">
    <w:name w:val="Style Underline Char Char + 9 pt2"/>
    <w:basedOn w:val="DefaultParagraphFont"/>
    <w:rsid w:val="00B8236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8236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8236E"/>
    <w:rPr>
      <w:b/>
      <w:bCs/>
      <w:sz w:val="20"/>
      <w:u w:val="single"/>
      <w:bdr w:val="single" w:sz="4" w:space="0" w:color="auto"/>
    </w:rPr>
  </w:style>
  <w:style w:type="character" w:customStyle="1" w:styleId="Style9ptUnderline7">
    <w:name w:val="Style 9 pt Underline7"/>
    <w:rsid w:val="00B8236E"/>
    <w:rPr>
      <w:sz w:val="20"/>
      <w:u w:val="single"/>
    </w:rPr>
  </w:style>
  <w:style w:type="character" w:customStyle="1" w:styleId="Style9ptBoldUnderline3">
    <w:name w:val="Style 9 pt Bold Underline3"/>
    <w:rsid w:val="00B8236E"/>
    <w:rPr>
      <w:b/>
      <w:bCs/>
      <w:sz w:val="20"/>
      <w:u w:val="single"/>
    </w:rPr>
  </w:style>
  <w:style w:type="character" w:customStyle="1" w:styleId="Style9ptUnderline8">
    <w:name w:val="Style 9 pt Underline8"/>
    <w:rsid w:val="00B8236E"/>
    <w:rPr>
      <w:sz w:val="20"/>
      <w:u w:val="single"/>
    </w:rPr>
  </w:style>
  <w:style w:type="paragraph" w:customStyle="1" w:styleId="StyleStyle49pt5">
    <w:name w:val="Style Style4 + 9 pt5"/>
    <w:basedOn w:val="Style4"/>
    <w:link w:val="StyleStyle49pt5Char"/>
    <w:qFormat/>
    <w:rsid w:val="00B8236E"/>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B8236E"/>
    <w:rPr>
      <w:rFonts w:ascii="Georgia" w:eastAsia="Calibri" w:hAnsi="Georgia" w:cs="Times New Roman"/>
      <w:sz w:val="20"/>
      <w:u w:val="single"/>
      <w:lang w:eastAsia="zh-CN"/>
    </w:rPr>
  </w:style>
  <w:style w:type="character" w:customStyle="1" w:styleId="66">
    <w:name w:val="66"/>
    <w:rsid w:val="00B8236E"/>
    <w:rPr>
      <w:rFonts w:cs="Arial"/>
      <w:bCs/>
      <w:sz w:val="20"/>
      <w:u w:val="single"/>
      <w:lang w:val="en-US" w:eastAsia="en-US" w:bidi="ar-SA"/>
    </w:rPr>
  </w:style>
  <w:style w:type="character" w:customStyle="1" w:styleId="Style9ptUnderline9">
    <w:name w:val="Style 9 pt Underline9"/>
    <w:rsid w:val="00B8236E"/>
    <w:rPr>
      <w:sz w:val="20"/>
      <w:u w:val="single"/>
    </w:rPr>
  </w:style>
  <w:style w:type="paragraph" w:customStyle="1" w:styleId="StyleStyle49ptBold5">
    <w:name w:val="Style Style4 + 9 pt Bold5"/>
    <w:basedOn w:val="Style4"/>
    <w:link w:val="StyleStyle49ptBold5Char"/>
    <w:qFormat/>
    <w:rsid w:val="00B8236E"/>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B8236E"/>
    <w:rPr>
      <w:rFonts w:ascii="Georgia" w:eastAsia="Calibri" w:hAnsi="Georgia" w:cstheme="minorBidi"/>
      <w:b/>
      <w:bCs/>
      <w:u w:val="single"/>
    </w:rPr>
  </w:style>
  <w:style w:type="character" w:customStyle="1" w:styleId="Style9ptBoldUnderline4">
    <w:name w:val="Style 9 pt Bold Underline4"/>
    <w:rsid w:val="00B8236E"/>
    <w:rPr>
      <w:b/>
      <w:bCs/>
      <w:sz w:val="20"/>
      <w:u w:val="single"/>
    </w:rPr>
  </w:style>
  <w:style w:type="paragraph" w:customStyle="1" w:styleId="StyleStyle49pt7">
    <w:name w:val="Style Style4 + 9 pt7"/>
    <w:basedOn w:val="Style4"/>
    <w:link w:val="StyleStyle49pt7Char"/>
    <w:qFormat/>
    <w:rsid w:val="00B8236E"/>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B8236E"/>
    <w:rPr>
      <w:rFonts w:ascii="Georgia" w:eastAsia="Calibri" w:hAnsi="Georgia" w:cs="Times New Roman"/>
      <w:sz w:val="20"/>
      <w:u w:val="single"/>
      <w:lang w:eastAsia="zh-CN"/>
    </w:rPr>
  </w:style>
  <w:style w:type="character" w:customStyle="1" w:styleId="titleblue14">
    <w:name w:val="titleblue14"/>
    <w:basedOn w:val="DefaultParagraphFont"/>
    <w:rsid w:val="00B8236E"/>
  </w:style>
  <w:style w:type="paragraph" w:customStyle="1" w:styleId="FONT7">
    <w:name w:val="FONT 7"/>
    <w:qFormat/>
    <w:rsid w:val="00B823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8236E"/>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B8236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B8236E"/>
    <w:rPr>
      <w:rFonts w:eastAsia="Times New Roman" w:cs="Times New Roman"/>
      <w:b/>
      <w:sz w:val="24"/>
      <w:szCs w:val="26"/>
      <w:u w:val="single"/>
    </w:rPr>
  </w:style>
  <w:style w:type="paragraph" w:customStyle="1" w:styleId="StyleCardText11ptBoldUnderline">
    <w:name w:val="Style Card Text + 11 pt Bold Underline"/>
    <w:link w:val="StyleCardText11ptBoldUnderlineChar"/>
    <w:qFormat/>
    <w:rsid w:val="00B8236E"/>
    <w:pPr>
      <w:spacing w:after="200" w:line="276" w:lineRule="auto"/>
    </w:pPr>
    <w:rPr>
      <w:rFonts w:asciiTheme="minorHAnsi" w:eastAsia="Calibri" w:hAnsiTheme="minorHAnsi" w:cstheme="minorBidi"/>
      <w:b/>
      <w:bCs/>
      <w:u w:val="single"/>
    </w:rPr>
  </w:style>
  <w:style w:type="character" w:customStyle="1" w:styleId="StyleCardText11ptBoldUnderlineChar">
    <w:name w:val="Style Card Text + 11 pt Bold Underline Char"/>
    <w:link w:val="StyleCardText11ptBoldUnderline"/>
    <w:rsid w:val="00B8236E"/>
    <w:rPr>
      <w:rFonts w:asciiTheme="minorHAnsi" w:eastAsia="Calibri" w:hAnsiTheme="minorHAnsi" w:cstheme="minorBidi"/>
      <w:b/>
      <w:bCs/>
      <w:u w:val="single"/>
    </w:rPr>
  </w:style>
  <w:style w:type="paragraph" w:customStyle="1" w:styleId="StyleStyle49ptBold6">
    <w:name w:val="Style Style4 + 9 pt Bold6"/>
    <w:basedOn w:val="Style4"/>
    <w:link w:val="StyleStyle49ptBold6Char"/>
    <w:qFormat/>
    <w:rsid w:val="00B8236E"/>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B8236E"/>
    <w:rPr>
      <w:rFonts w:ascii="Georgia" w:eastAsia="Calibri" w:hAnsi="Georgia" w:cstheme="minorBid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8236E"/>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8236E"/>
    <w:rPr>
      <w:rFonts w:asciiTheme="minorHAnsi" w:eastAsia="Calibri" w:hAnsiTheme="minorHAnsi" w:cstheme="minorBidi"/>
      <w:b/>
      <w:bCs/>
      <w:szCs w:val="22"/>
      <w:u w:val="single"/>
      <w:bdr w:val="single" w:sz="4" w:space="0" w:color="auto"/>
    </w:rPr>
  </w:style>
  <w:style w:type="character" w:customStyle="1" w:styleId="StyleUnderlineCharChar9pt3">
    <w:name w:val="Style Underline Char Char + 9 pt3"/>
    <w:basedOn w:val="DefaultParagraphFont"/>
    <w:rsid w:val="00B823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8236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8236E"/>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8236E"/>
    <w:rPr>
      <w:b/>
      <w:u w:val="single"/>
    </w:rPr>
  </w:style>
  <w:style w:type="paragraph" w:customStyle="1" w:styleId="textboldChar">
    <w:name w:val="text bold Char"/>
    <w:basedOn w:val="Normal"/>
    <w:link w:val="textboldCharChar"/>
    <w:rsid w:val="00B8236E"/>
    <w:pPr>
      <w:ind w:left="720"/>
    </w:pPr>
    <w:rPr>
      <w:rFonts w:eastAsia="Calibri"/>
      <w:b/>
      <w:sz w:val="24"/>
      <w:u w:val="thick"/>
    </w:rPr>
  </w:style>
  <w:style w:type="character" w:customStyle="1" w:styleId="textboldCharChar">
    <w:name w:val="text bold Char Char"/>
    <w:link w:val="textboldChar"/>
    <w:rsid w:val="00B8236E"/>
    <w:rPr>
      <w:rFonts w:eastAsia="Calibri"/>
      <w:b/>
      <w:sz w:val="24"/>
      <w:u w:val="thick"/>
    </w:rPr>
  </w:style>
  <w:style w:type="character" w:customStyle="1" w:styleId="snapnoshots">
    <w:name w:val="snap_noshots"/>
    <w:basedOn w:val="DefaultParagraphFont"/>
    <w:rsid w:val="00B8236E"/>
  </w:style>
  <w:style w:type="character" w:customStyle="1" w:styleId="manchettebig2">
    <w:name w:val="manchettebig2"/>
    <w:basedOn w:val="DefaultParagraphFont"/>
    <w:rsid w:val="00B8236E"/>
  </w:style>
  <w:style w:type="character" w:customStyle="1" w:styleId="cnbcsbhdcomp">
    <w:name w:val="cnbc_sbhd_comp"/>
    <w:rsid w:val="00B8236E"/>
  </w:style>
  <w:style w:type="character" w:customStyle="1" w:styleId="blox-headline">
    <w:name w:val="blox-headline"/>
    <w:rsid w:val="00B8236E"/>
  </w:style>
  <w:style w:type="character" w:customStyle="1" w:styleId="SmallerReal">
    <w:name w:val="SmallerReal"/>
    <w:basedOn w:val="DefaultParagraphFont"/>
    <w:uiPriority w:val="1"/>
    <w:qFormat/>
    <w:rsid w:val="00B8236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8236E"/>
    <w:rPr>
      <w:rFonts w:cs="Arial"/>
      <w:b/>
      <w:bCs/>
      <w:iCs/>
      <w:sz w:val="28"/>
      <w:lang w:val="en-US" w:eastAsia="en-US"/>
    </w:rPr>
  </w:style>
  <w:style w:type="character" w:customStyle="1" w:styleId="postsubtitle">
    <w:name w:val="post_subtitle"/>
    <w:basedOn w:val="DefaultParagraphFont"/>
    <w:rsid w:val="00B8236E"/>
  </w:style>
  <w:style w:type="character" w:customStyle="1" w:styleId="cat-date-line4">
    <w:name w:val="cat-date-line4"/>
    <w:basedOn w:val="DefaultParagraphFont"/>
    <w:rsid w:val="00B8236E"/>
  </w:style>
  <w:style w:type="character" w:customStyle="1" w:styleId="articledate">
    <w:name w:val="articledate"/>
    <w:basedOn w:val="DefaultParagraphFont"/>
    <w:rsid w:val="00B8236E"/>
  </w:style>
  <w:style w:type="character" w:customStyle="1" w:styleId="post-byline">
    <w:name w:val="post-byline"/>
    <w:basedOn w:val="DefaultParagraphFont"/>
    <w:rsid w:val="00B8236E"/>
  </w:style>
  <w:style w:type="character" w:customStyle="1" w:styleId="metadate">
    <w:name w:val="meta_date"/>
    <w:basedOn w:val="DefaultParagraphFont"/>
    <w:rsid w:val="00B8236E"/>
  </w:style>
  <w:style w:type="character" w:customStyle="1" w:styleId="fa">
    <w:name w:val="fa"/>
    <w:basedOn w:val="DefaultParagraphFont"/>
    <w:rsid w:val="00B8236E"/>
  </w:style>
  <w:style w:type="character" w:customStyle="1" w:styleId="longname">
    <w:name w:val="longname"/>
    <w:basedOn w:val="DefaultParagraphFont"/>
    <w:rsid w:val="00B8236E"/>
  </w:style>
  <w:style w:type="character" w:customStyle="1" w:styleId="echocontainer">
    <w:name w:val="echo_container"/>
    <w:basedOn w:val="DefaultParagraphFont"/>
    <w:rsid w:val="00B8236E"/>
  </w:style>
  <w:style w:type="character" w:customStyle="1" w:styleId="comment-display">
    <w:name w:val="comment-display"/>
    <w:basedOn w:val="DefaultParagraphFont"/>
    <w:rsid w:val="00B8236E"/>
  </w:style>
  <w:style w:type="paragraph" w:customStyle="1" w:styleId="comment-count-label">
    <w:name w:val="comment-count-label"/>
    <w:basedOn w:val="Normal"/>
    <w:qFormat/>
    <w:rsid w:val="00B8236E"/>
    <w:pPr>
      <w:spacing w:before="100" w:beforeAutospacing="1" w:after="100" w:afterAutospacing="1"/>
    </w:pPr>
    <w:rPr>
      <w:rFonts w:ascii="Times" w:hAnsi="Times"/>
      <w:sz w:val="20"/>
      <w:szCs w:val="20"/>
    </w:rPr>
  </w:style>
  <w:style w:type="character" w:customStyle="1" w:styleId="echo-counter">
    <w:name w:val="echo-counter"/>
    <w:basedOn w:val="DefaultParagraphFont"/>
    <w:rsid w:val="00B8236E"/>
  </w:style>
  <w:style w:type="character" w:customStyle="1" w:styleId="discussion-policy">
    <w:name w:val="discussion-policy"/>
    <w:basedOn w:val="DefaultParagraphFont"/>
    <w:rsid w:val="00B8236E"/>
  </w:style>
  <w:style w:type="character" w:customStyle="1" w:styleId="echo-apps-conversations-streamcaption">
    <w:name w:val="echo-apps-conversations-streamcaption"/>
    <w:basedOn w:val="DefaultParagraphFont"/>
    <w:rsid w:val="00B8236E"/>
  </w:style>
  <w:style w:type="character" w:customStyle="1" w:styleId="echo-streamserver-controls-stream-item-text">
    <w:name w:val="echo-streamserver-controls-stream-item-text"/>
    <w:basedOn w:val="DefaultParagraphFont"/>
    <w:rsid w:val="00B8236E"/>
  </w:style>
  <w:style w:type="character" w:customStyle="1" w:styleId="echo-streamserver-controls-facepile-more">
    <w:name w:val="echo-streamserver-controls-facepile-more"/>
    <w:basedOn w:val="DefaultParagraphFont"/>
    <w:rsid w:val="00B8236E"/>
  </w:style>
  <w:style w:type="character" w:customStyle="1" w:styleId="echo-primaryfont">
    <w:name w:val="echo-primaryfont"/>
    <w:basedOn w:val="DefaultParagraphFont"/>
    <w:rsid w:val="00B8236E"/>
  </w:style>
  <w:style w:type="character" w:customStyle="1" w:styleId="section">
    <w:name w:val="section"/>
    <w:basedOn w:val="DefaultParagraphFont"/>
    <w:rsid w:val="00B8236E"/>
  </w:style>
  <w:style w:type="character" w:customStyle="1" w:styleId="wpsr-txt-headline">
    <w:name w:val="wpsr-txt-headline"/>
    <w:basedOn w:val="DefaultParagraphFont"/>
    <w:rsid w:val="00B8236E"/>
  </w:style>
  <w:style w:type="character" w:customStyle="1" w:styleId="asset-metabar-author">
    <w:name w:val="asset-metabar-author"/>
    <w:basedOn w:val="DefaultParagraphFont"/>
    <w:rsid w:val="00B8236E"/>
  </w:style>
  <w:style w:type="character" w:customStyle="1" w:styleId="asset-metabar-time">
    <w:name w:val="asset-metabar-time"/>
    <w:basedOn w:val="DefaultParagraphFont"/>
    <w:rsid w:val="00B8236E"/>
  </w:style>
  <w:style w:type="character" w:customStyle="1" w:styleId="eza-dateline">
    <w:name w:val="eza-dateline"/>
    <w:basedOn w:val="DefaultParagraphFont"/>
    <w:rsid w:val="00B8236E"/>
  </w:style>
  <w:style w:type="character" w:customStyle="1" w:styleId="eza-authors">
    <w:name w:val="eza-authors"/>
    <w:basedOn w:val="DefaultParagraphFont"/>
    <w:rsid w:val="00B8236E"/>
  </w:style>
  <w:style w:type="character" w:customStyle="1" w:styleId="csmstaff">
    <w:name w:val="csm_staff"/>
    <w:basedOn w:val="DefaultParagraphFont"/>
    <w:rsid w:val="00B8236E"/>
  </w:style>
  <w:style w:type="paragraph" w:customStyle="1" w:styleId="mol-para-with-font">
    <w:name w:val="mol-para-with-font"/>
    <w:basedOn w:val="Normal"/>
    <w:qFormat/>
    <w:rsid w:val="00B8236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8236E"/>
  </w:style>
  <w:style w:type="character" w:customStyle="1" w:styleId="byline-text">
    <w:name w:val="byline-text"/>
    <w:basedOn w:val="DefaultParagraphFont"/>
    <w:rsid w:val="00B8236E"/>
  </w:style>
  <w:style w:type="character" w:customStyle="1" w:styleId="itemauthor">
    <w:name w:val="itemauthor"/>
    <w:basedOn w:val="DefaultParagraphFont"/>
    <w:rsid w:val="00B8236E"/>
  </w:style>
  <w:style w:type="character" w:customStyle="1" w:styleId="itemdatecreated">
    <w:name w:val="itemdatecreated"/>
    <w:basedOn w:val="DefaultParagraphFont"/>
    <w:rsid w:val="00B8236E"/>
  </w:style>
  <w:style w:type="character" w:customStyle="1" w:styleId="slug-metadata-note">
    <w:name w:val="slug-metadata-note"/>
    <w:basedOn w:val="DefaultParagraphFont"/>
    <w:rsid w:val="00B8236E"/>
  </w:style>
  <w:style w:type="character" w:customStyle="1" w:styleId="drop-capped">
    <w:name w:val="drop-capped"/>
    <w:basedOn w:val="DefaultParagraphFont"/>
    <w:rsid w:val="00B8236E"/>
  </w:style>
  <w:style w:type="paragraph" w:customStyle="1" w:styleId="articleopinion-standfirst">
    <w:name w:val="articleopinion-standfirst"/>
    <w:basedOn w:val="Normal"/>
    <w:qFormat/>
    <w:rsid w:val="00B8236E"/>
    <w:pPr>
      <w:spacing w:before="100" w:beforeAutospacing="1" w:after="100" w:afterAutospacing="1"/>
    </w:pPr>
    <w:rPr>
      <w:rFonts w:ascii="Times" w:hAnsi="Times"/>
      <w:sz w:val="20"/>
      <w:szCs w:val="20"/>
    </w:rPr>
  </w:style>
  <w:style w:type="paragraph" w:customStyle="1" w:styleId="snippet">
    <w:name w:val="snippet"/>
    <w:basedOn w:val="Normal"/>
    <w:qFormat/>
    <w:rsid w:val="00B8236E"/>
    <w:pPr>
      <w:spacing w:before="100" w:beforeAutospacing="1" w:after="100" w:afterAutospacing="1"/>
    </w:pPr>
    <w:rPr>
      <w:rFonts w:ascii="Times" w:hAnsi="Times"/>
      <w:sz w:val="20"/>
      <w:szCs w:val="20"/>
    </w:rPr>
  </w:style>
  <w:style w:type="character" w:customStyle="1" w:styleId="thetitle">
    <w:name w:val="the_title"/>
    <w:basedOn w:val="DefaultParagraphFont"/>
    <w:rsid w:val="00B8236E"/>
  </w:style>
  <w:style w:type="character" w:customStyle="1" w:styleId="rupee">
    <w:name w:val="rupee"/>
    <w:basedOn w:val="DefaultParagraphFont"/>
    <w:rsid w:val="00B8236E"/>
  </w:style>
  <w:style w:type="character" w:customStyle="1" w:styleId="grey1">
    <w:name w:val="grey1"/>
    <w:basedOn w:val="DefaultParagraphFont"/>
    <w:rsid w:val="00B8236E"/>
  </w:style>
  <w:style w:type="paragraph" w:customStyle="1" w:styleId="Pa13">
    <w:name w:val="Pa13"/>
    <w:basedOn w:val="Default"/>
    <w:next w:val="Default"/>
    <w:uiPriority w:val="99"/>
    <w:qFormat/>
    <w:rsid w:val="00B8236E"/>
    <w:pPr>
      <w:spacing w:line="201" w:lineRule="atLeast"/>
    </w:pPr>
    <w:rPr>
      <w:rFonts w:eastAsiaTheme="minorHAnsi"/>
      <w:color w:val="auto"/>
      <w:szCs w:val="22"/>
    </w:rPr>
  </w:style>
  <w:style w:type="paragraph" w:customStyle="1" w:styleId="Pa14">
    <w:name w:val="Pa14"/>
    <w:basedOn w:val="Default"/>
    <w:next w:val="Default"/>
    <w:uiPriority w:val="99"/>
    <w:qFormat/>
    <w:rsid w:val="00B8236E"/>
    <w:pPr>
      <w:spacing w:line="241" w:lineRule="atLeast"/>
    </w:pPr>
    <w:rPr>
      <w:rFonts w:eastAsiaTheme="minorHAnsi"/>
      <w:color w:val="auto"/>
      <w:szCs w:val="22"/>
    </w:rPr>
  </w:style>
  <w:style w:type="paragraph" w:customStyle="1" w:styleId="Pa9">
    <w:name w:val="Pa9"/>
    <w:basedOn w:val="Default"/>
    <w:next w:val="Default"/>
    <w:uiPriority w:val="99"/>
    <w:qFormat/>
    <w:rsid w:val="00B8236E"/>
    <w:pPr>
      <w:spacing w:line="241" w:lineRule="atLeast"/>
    </w:pPr>
    <w:rPr>
      <w:rFonts w:ascii="Gill Sans" w:eastAsiaTheme="minorHAnsi" w:hAnsi="Gill Sans"/>
      <w:color w:val="auto"/>
      <w:szCs w:val="22"/>
    </w:rPr>
  </w:style>
  <w:style w:type="character" w:customStyle="1" w:styleId="bureau">
    <w:name w:val="bureau"/>
    <w:basedOn w:val="DefaultParagraphFont"/>
    <w:rsid w:val="00B8236E"/>
  </w:style>
  <w:style w:type="character" w:customStyle="1" w:styleId="reporttitle">
    <w:name w:val="report_title"/>
    <w:basedOn w:val="DefaultParagraphFont"/>
    <w:rsid w:val="00B8236E"/>
  </w:style>
  <w:style w:type="character" w:customStyle="1" w:styleId="documenttype-longreleases">
    <w:name w:val="document_type_-_long_releases"/>
    <w:basedOn w:val="DefaultParagraphFont"/>
    <w:rsid w:val="00B8236E"/>
  </w:style>
  <w:style w:type="character" w:customStyle="1" w:styleId="alt-date">
    <w:name w:val="alt-date"/>
    <w:basedOn w:val="DefaultParagraphFont"/>
    <w:rsid w:val="00B8236E"/>
  </w:style>
  <w:style w:type="character" w:customStyle="1" w:styleId="entry-byline">
    <w:name w:val="entry-byline"/>
    <w:basedOn w:val="DefaultParagraphFont"/>
    <w:rsid w:val="00B8236E"/>
  </w:style>
  <w:style w:type="character" w:customStyle="1" w:styleId="taglinecontrib">
    <w:name w:val="tagline_contrib"/>
    <w:basedOn w:val="DefaultParagraphFont"/>
    <w:rsid w:val="00B8236E"/>
  </w:style>
  <w:style w:type="character" w:customStyle="1" w:styleId="articledate0">
    <w:name w:val="article_date"/>
    <w:basedOn w:val="DefaultParagraphFont"/>
    <w:rsid w:val="00B8236E"/>
  </w:style>
  <w:style w:type="paragraph" w:customStyle="1" w:styleId="hg-daily">
    <w:name w:val="hg-daily"/>
    <w:basedOn w:val="Normal"/>
    <w:qFormat/>
    <w:rsid w:val="00B8236E"/>
    <w:pPr>
      <w:spacing w:before="100" w:beforeAutospacing="1" w:after="100" w:afterAutospacing="1"/>
    </w:pPr>
    <w:rPr>
      <w:rFonts w:ascii="Times" w:hAnsi="Times"/>
      <w:sz w:val="20"/>
      <w:szCs w:val="20"/>
    </w:rPr>
  </w:style>
  <w:style w:type="character" w:customStyle="1" w:styleId="cit">
    <w:name w:val="cit"/>
    <w:basedOn w:val="DefaultParagraphFont"/>
    <w:rsid w:val="00B8236E"/>
  </w:style>
  <w:style w:type="paragraph" w:customStyle="1" w:styleId="buttonheading">
    <w:name w:val="buttonheading"/>
    <w:basedOn w:val="Normal"/>
    <w:qFormat/>
    <w:rsid w:val="00B8236E"/>
    <w:pPr>
      <w:spacing w:before="100" w:beforeAutospacing="1" w:after="100" w:afterAutospacing="1"/>
    </w:pPr>
    <w:rPr>
      <w:rFonts w:ascii="Times" w:hAnsi="Times"/>
      <w:sz w:val="20"/>
      <w:szCs w:val="20"/>
    </w:rPr>
  </w:style>
  <w:style w:type="character" w:customStyle="1" w:styleId="createdate">
    <w:name w:val="createdate"/>
    <w:basedOn w:val="DefaultParagraphFont"/>
    <w:rsid w:val="00B8236E"/>
  </w:style>
  <w:style w:type="paragraph" w:customStyle="1" w:styleId="p">
    <w:name w:val="p"/>
    <w:basedOn w:val="Normal"/>
    <w:qFormat/>
    <w:rsid w:val="00B8236E"/>
    <w:pPr>
      <w:spacing w:before="100" w:beforeAutospacing="1" w:after="100" w:afterAutospacing="1"/>
    </w:pPr>
    <w:rPr>
      <w:rFonts w:ascii="Times" w:hAnsi="Times"/>
      <w:sz w:val="20"/>
      <w:szCs w:val="20"/>
    </w:rPr>
  </w:style>
  <w:style w:type="character" w:customStyle="1" w:styleId="text-label">
    <w:name w:val="text-label"/>
    <w:basedOn w:val="DefaultParagraphFont"/>
    <w:rsid w:val="00B8236E"/>
  </w:style>
  <w:style w:type="paragraph" w:customStyle="1" w:styleId="TOC3Char">
    <w:name w:val="TOC 3 Char"/>
    <w:basedOn w:val="Normal"/>
    <w:next w:val="Normal"/>
    <w:qFormat/>
    <w:rsid w:val="00B8236E"/>
    <w:rPr>
      <w:rFonts w:eastAsia="Times New Roman"/>
      <w:sz w:val="24"/>
      <w:szCs w:val="20"/>
    </w:rPr>
  </w:style>
  <w:style w:type="paragraph" w:customStyle="1" w:styleId="TOC1Char">
    <w:name w:val="TOC 1 Char"/>
    <w:basedOn w:val="Normal"/>
    <w:next w:val="Normal"/>
    <w:qFormat/>
    <w:rsid w:val="00B8236E"/>
    <w:rPr>
      <w:rFonts w:eastAsia="Times New Roman"/>
      <w:b/>
      <w:sz w:val="24"/>
      <w:szCs w:val="20"/>
    </w:rPr>
  </w:style>
  <w:style w:type="paragraph" w:customStyle="1" w:styleId="ColorfulGrid-Accent11">
    <w:name w:val="Colorful Grid - Accent 11"/>
    <w:basedOn w:val="Normal"/>
    <w:next w:val="Normal"/>
    <w:uiPriority w:val="29"/>
    <w:qFormat/>
    <w:rsid w:val="00B8236E"/>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B8236E"/>
    <w:rPr>
      <w:color w:val="808080"/>
    </w:rPr>
  </w:style>
  <w:style w:type="paragraph" w:customStyle="1" w:styleId="PlaceholderText2">
    <w:name w:val="Placeholder Text2"/>
    <w:basedOn w:val="Normal"/>
    <w:uiPriority w:val="99"/>
    <w:qFormat/>
    <w:rsid w:val="00B8236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8236E"/>
    <w:pPr>
      <w:keepNext/>
      <w:tabs>
        <w:tab w:val="num" w:pos="1440"/>
      </w:tabs>
      <w:ind w:left="1800" w:hanging="360"/>
      <w:outlineLvl w:val="2"/>
    </w:pPr>
    <w:rPr>
      <w:rFonts w:eastAsia="MS Gothic"/>
      <w:sz w:val="24"/>
    </w:rPr>
  </w:style>
  <w:style w:type="paragraph" w:customStyle="1" w:styleId="LightList1">
    <w:name w:val="Light List1"/>
    <w:basedOn w:val="Normal"/>
    <w:qFormat/>
    <w:rsid w:val="00B8236E"/>
    <w:pPr>
      <w:keepNext/>
      <w:tabs>
        <w:tab w:val="num" w:pos="2160"/>
      </w:tabs>
      <w:ind w:left="2520" w:hanging="360"/>
      <w:outlineLvl w:val="3"/>
    </w:pPr>
    <w:rPr>
      <w:rFonts w:eastAsia="MS Gothic"/>
      <w:sz w:val="24"/>
    </w:rPr>
  </w:style>
  <w:style w:type="paragraph" w:customStyle="1" w:styleId="LightGrid1">
    <w:name w:val="Light Grid1"/>
    <w:basedOn w:val="Normal"/>
    <w:qFormat/>
    <w:rsid w:val="00B823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823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823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B823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B8236E"/>
    <w:pPr>
      <w:keepNext/>
      <w:tabs>
        <w:tab w:val="num" w:pos="5760"/>
      </w:tabs>
      <w:ind w:left="6120" w:hanging="360"/>
      <w:outlineLvl w:val="8"/>
    </w:pPr>
    <w:rPr>
      <w:rFonts w:eastAsia="MS Gothic"/>
      <w:sz w:val="24"/>
    </w:rPr>
  </w:style>
  <w:style w:type="paragraph" w:customStyle="1" w:styleId="bylinejb">
    <w:name w:val="bylinejb"/>
    <w:basedOn w:val="Normal"/>
    <w:qFormat/>
    <w:rsid w:val="00B8236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B8236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8236E"/>
  </w:style>
  <w:style w:type="character" w:customStyle="1" w:styleId="s1">
    <w:name w:val="s1"/>
    <w:basedOn w:val="DefaultParagraphFont"/>
    <w:rsid w:val="00B8236E"/>
  </w:style>
  <w:style w:type="paragraph" w:customStyle="1" w:styleId="Style5">
    <w:name w:val="Style5"/>
    <w:basedOn w:val="Normal"/>
    <w:next w:val="Heading9"/>
    <w:link w:val="Style5Char"/>
    <w:uiPriority w:val="4"/>
    <w:qFormat/>
    <w:rsid w:val="00B8236E"/>
    <w:rPr>
      <w:rFonts w:eastAsia="Times New Roman"/>
      <w:b/>
      <w:bCs/>
      <w:u w:val="single"/>
    </w:rPr>
  </w:style>
  <w:style w:type="character" w:customStyle="1" w:styleId="action-menu-toggled-item">
    <w:name w:val="action-menu-toggled-item"/>
    <w:basedOn w:val="DefaultParagraphFont"/>
    <w:rsid w:val="00B8236E"/>
    <w:rPr>
      <w:rFonts w:ascii="Times New Roman" w:hAnsi="Times New Roman"/>
    </w:rPr>
  </w:style>
  <w:style w:type="character" w:customStyle="1" w:styleId="1Tag">
    <w:name w:val="1) Tag"/>
    <w:rsid w:val="00B823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823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823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823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823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8236E"/>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B8236E"/>
    <w:rPr>
      <w:rFonts w:ascii="Arial" w:eastAsia="Times New Roman" w:hAnsi="Arial"/>
      <w:b/>
      <w:caps/>
      <w:sz w:val="40"/>
      <w:szCs w:val="40"/>
    </w:rPr>
  </w:style>
  <w:style w:type="paragraph" w:customStyle="1" w:styleId="Strikethrough0">
    <w:name w:val="Strikethrough"/>
    <w:basedOn w:val="Normal"/>
    <w:link w:val="StrikethroughChar"/>
    <w:qFormat/>
    <w:rsid w:val="00B8236E"/>
    <w:rPr>
      <w:strike/>
    </w:rPr>
  </w:style>
  <w:style w:type="character" w:customStyle="1" w:styleId="StrikethroughChar">
    <w:name w:val="Strikethrough Char"/>
    <w:basedOn w:val="DefaultParagraphFont"/>
    <w:link w:val="Strikethrough0"/>
    <w:rsid w:val="00B8236E"/>
    <w:rPr>
      <w:strike/>
    </w:rPr>
  </w:style>
  <w:style w:type="character" w:styleId="SubtleReference">
    <w:name w:val="Subtle Reference"/>
    <w:basedOn w:val="DefaultParagraphFont"/>
    <w:uiPriority w:val="31"/>
    <w:qFormat/>
    <w:rsid w:val="00B8236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8236E"/>
    <w:rPr>
      <w:rFonts w:asciiTheme="minorHAnsi" w:hAnsiTheme="minorHAnsi"/>
      <w:bCs/>
    </w:rPr>
  </w:style>
  <w:style w:type="character" w:customStyle="1" w:styleId="BoxBoldUnderline">
    <w:name w:val="Box Bold Underline"/>
    <w:rsid w:val="00B823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8236E"/>
    <w:rPr>
      <w:rFonts w:eastAsia="Times New Roman"/>
      <w:sz w:val="24"/>
    </w:rPr>
  </w:style>
  <w:style w:type="character" w:customStyle="1" w:styleId="NormalF6Char">
    <w:name w:val="Normal F6 Char"/>
    <w:link w:val="NormalF6"/>
    <w:rsid w:val="00B8236E"/>
    <w:rPr>
      <w:rFonts w:eastAsia="Times New Roman"/>
      <w:sz w:val="24"/>
    </w:rPr>
  </w:style>
  <w:style w:type="paragraph" w:customStyle="1" w:styleId="TagNew">
    <w:name w:val="Tag New"/>
    <w:qFormat/>
    <w:rsid w:val="00B8236E"/>
    <w:pPr>
      <w:spacing w:after="0" w:line="240" w:lineRule="auto"/>
    </w:pPr>
    <w:rPr>
      <w:rFonts w:ascii="Times New Roman" w:eastAsiaTheme="minorEastAsia" w:hAnsi="Times New Roman" w:cs="Times New Roman"/>
      <w:b/>
      <w:sz w:val="24"/>
      <w:szCs w:val="20"/>
    </w:rPr>
  </w:style>
  <w:style w:type="character" w:customStyle="1" w:styleId="moretop">
    <w:name w:val="more_top"/>
    <w:rsid w:val="00B8236E"/>
  </w:style>
  <w:style w:type="paragraph" w:customStyle="1" w:styleId="TagNew0">
    <w:name w:val="Tag_New"/>
    <w:qFormat/>
    <w:rsid w:val="00B823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8236E"/>
    <w:pPr>
      <w:spacing w:after="0" w:line="240" w:lineRule="auto"/>
    </w:pPr>
    <w:rPr>
      <w:rFonts w:ascii="Times New Roman" w:eastAsia="Calibri" w:hAnsi="Times New Roman" w:cs="Times New Roman"/>
      <w:b/>
      <w:sz w:val="24"/>
      <w:szCs w:val="22"/>
    </w:rPr>
  </w:style>
  <w:style w:type="paragraph" w:customStyle="1" w:styleId="FreeForm">
    <w:name w:val="Free Form"/>
    <w:autoRedefine/>
    <w:qFormat/>
    <w:rsid w:val="00B8236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B8236E"/>
    <w:rPr>
      <w:rFonts w:ascii="Times New Roman" w:eastAsia="Calibri" w:hAnsi="Times New Roman" w:cs="Times New Roman"/>
      <w:b/>
      <w:u w:val="single"/>
    </w:rPr>
  </w:style>
  <w:style w:type="paragraph" w:customStyle="1" w:styleId="AuthorDate2">
    <w:name w:val="Author/Date"/>
    <w:basedOn w:val="Normal"/>
    <w:link w:val="AuthorDateChar0"/>
    <w:qFormat/>
    <w:rsid w:val="00B8236E"/>
    <w:rPr>
      <w:rFonts w:ascii="Times New Roman" w:eastAsia="Calibri" w:hAnsi="Times New Roman" w:cs="Times New Roman"/>
      <w:b/>
      <w:u w:val="single"/>
    </w:rPr>
  </w:style>
  <w:style w:type="paragraph" w:customStyle="1" w:styleId="cnnstorypgraphtxt">
    <w:name w:val="cnn_storypgraphtxt"/>
    <w:basedOn w:val="Normal"/>
    <w:qFormat/>
    <w:rsid w:val="00B823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8236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8236E"/>
  </w:style>
  <w:style w:type="character" w:customStyle="1" w:styleId="yshortcutscs4-ndcor">
    <w:name w:val="yshortcuts cs4-ndcor"/>
    <w:rsid w:val="00B8236E"/>
  </w:style>
  <w:style w:type="character" w:customStyle="1" w:styleId="price">
    <w:name w:val="price"/>
    <w:rsid w:val="00B8236E"/>
  </w:style>
  <w:style w:type="character" w:customStyle="1" w:styleId="price-change">
    <w:name w:val="price-change"/>
    <w:rsid w:val="00B8236E"/>
  </w:style>
  <w:style w:type="character" w:customStyle="1" w:styleId="percent-change">
    <w:name w:val="percent-change"/>
    <w:rsid w:val="00B8236E"/>
  </w:style>
  <w:style w:type="character" w:customStyle="1" w:styleId="bibfont">
    <w:name w:val="bibfont"/>
    <w:rsid w:val="00B8236E"/>
    <w:rPr>
      <w:rFonts w:cs="Times New Roman"/>
    </w:rPr>
  </w:style>
  <w:style w:type="character" w:customStyle="1" w:styleId="bps-topic-ident">
    <w:name w:val="bps-topic-ident"/>
    <w:rsid w:val="00B8236E"/>
  </w:style>
  <w:style w:type="paragraph" w:customStyle="1" w:styleId="underlined1">
    <w:name w:val="underlined1"/>
    <w:next w:val="Normal"/>
    <w:autoRedefine/>
    <w:qFormat/>
    <w:rsid w:val="00B8236E"/>
    <w:pPr>
      <w:spacing w:after="0" w:line="240" w:lineRule="auto"/>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B8236E"/>
    <w:pPr>
      <w:ind w:left="0"/>
    </w:pPr>
    <w:rPr>
      <w:rFonts w:eastAsia="Times New Roman"/>
      <w:b/>
      <w:color w:val="auto"/>
      <w:sz w:val="24"/>
      <w:szCs w:val="22"/>
    </w:rPr>
  </w:style>
  <w:style w:type="character" w:customStyle="1" w:styleId="SourceBoldedChar">
    <w:name w:val="Source Bolded Char"/>
    <w:link w:val="SourceBolded"/>
    <w:rsid w:val="00B8236E"/>
    <w:rPr>
      <w:rFonts w:ascii="Georgia" w:eastAsia="Times New Roman" w:hAnsi="Georgia"/>
      <w:b/>
      <w:sz w:val="24"/>
      <w:szCs w:val="22"/>
      <w:lang w:val="x-none" w:eastAsia="x-none"/>
    </w:rPr>
  </w:style>
  <w:style w:type="paragraph" w:customStyle="1" w:styleId="CardDownSize">
    <w:name w:val="CardDownSize"/>
    <w:basedOn w:val="Normal"/>
    <w:link w:val="CardDownSizeChar"/>
    <w:qFormat/>
    <w:rsid w:val="00B8236E"/>
    <w:rPr>
      <w:rFonts w:eastAsia="Calibri"/>
      <w:szCs w:val="20"/>
      <w:lang w:val="x-none" w:eastAsia="x-none"/>
    </w:rPr>
  </w:style>
  <w:style w:type="character" w:customStyle="1" w:styleId="CardDownSizeChar">
    <w:name w:val="CardDownSize Char"/>
    <w:link w:val="CardDownSize"/>
    <w:rsid w:val="00B8236E"/>
    <w:rPr>
      <w:rFonts w:eastAsia="Calibri"/>
      <w:szCs w:val="20"/>
      <w:lang w:val="x-none" w:eastAsia="x-none"/>
    </w:rPr>
  </w:style>
  <w:style w:type="character" w:customStyle="1" w:styleId="sectiontitle">
    <w:name w:val="sectiontitle"/>
    <w:basedOn w:val="DefaultParagraphFont"/>
    <w:rsid w:val="00B8236E"/>
  </w:style>
  <w:style w:type="character" w:customStyle="1" w:styleId="leveluptitle">
    <w:name w:val="leveluptitle"/>
    <w:basedOn w:val="DefaultParagraphFont"/>
    <w:rsid w:val="00B8236E"/>
  </w:style>
  <w:style w:type="paragraph" w:customStyle="1" w:styleId="Irrelevant6font">
    <w:name w:val="Irrelevant (6 font)"/>
    <w:basedOn w:val="Normal"/>
    <w:link w:val="Irrelevant6fontChar"/>
    <w:qFormat/>
    <w:rsid w:val="00B8236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8236E"/>
    <w:rPr>
      <w:rFonts w:eastAsia="Times New Roman"/>
      <w:sz w:val="12"/>
      <w:szCs w:val="12"/>
    </w:rPr>
  </w:style>
  <w:style w:type="paragraph" w:customStyle="1" w:styleId="Non-NavPanelTag">
    <w:name w:val="Non-Nav Panel Tag"/>
    <w:basedOn w:val="Normal"/>
    <w:qFormat/>
    <w:rsid w:val="00B8236E"/>
    <w:rPr>
      <w:b/>
      <w:sz w:val="26"/>
    </w:rPr>
  </w:style>
  <w:style w:type="character" w:customStyle="1" w:styleId="Hyperlink3">
    <w:name w:val="Hyperlink.3"/>
    <w:basedOn w:val="DefaultParagraphFont"/>
    <w:rsid w:val="00B8236E"/>
    <w:rPr>
      <w:sz w:val="18"/>
      <w:szCs w:val="18"/>
    </w:rPr>
  </w:style>
  <w:style w:type="character" w:customStyle="1" w:styleId="Hyperlink4">
    <w:name w:val="Hyperlink.4"/>
    <w:basedOn w:val="DefaultParagraphFont"/>
    <w:rsid w:val="00B8236E"/>
    <w:rPr>
      <w:sz w:val="18"/>
      <w:szCs w:val="18"/>
    </w:rPr>
  </w:style>
  <w:style w:type="character" w:customStyle="1" w:styleId="SmallCharChar">
    <w:name w:val="Small Char Char"/>
    <w:basedOn w:val="DefaultParagraphFont"/>
    <w:rsid w:val="00B8236E"/>
    <w:rPr>
      <w:sz w:val="17"/>
      <w:szCs w:val="24"/>
      <w:lang w:val="en-US" w:eastAsia="en-US" w:bidi="ar-SA"/>
    </w:rPr>
  </w:style>
  <w:style w:type="paragraph" w:customStyle="1" w:styleId="TagsFutura">
    <w:name w:val="TagsFutura"/>
    <w:basedOn w:val="Normal"/>
    <w:next w:val="Cites"/>
    <w:qFormat/>
    <w:rsid w:val="00B8236E"/>
    <w:rPr>
      <w:rFonts w:ascii="Futura" w:eastAsia="Times" w:hAnsi="Futura"/>
      <w:b/>
      <w:caps/>
      <w:sz w:val="18"/>
      <w:szCs w:val="20"/>
    </w:rPr>
  </w:style>
  <w:style w:type="paragraph" w:customStyle="1" w:styleId="DebateTag0">
    <w:name w:val="DebateTag"/>
    <w:basedOn w:val="Normal"/>
    <w:qFormat/>
    <w:rsid w:val="00B8236E"/>
    <w:rPr>
      <w:rFonts w:eastAsia="Calibri"/>
      <w:b/>
    </w:rPr>
  </w:style>
  <w:style w:type="paragraph" w:customStyle="1" w:styleId="StyleHeading4TagNotBold">
    <w:name w:val="Style Heading 4Tag + Not Bold"/>
    <w:basedOn w:val="Heading4"/>
    <w:qFormat/>
    <w:rsid w:val="00B8236E"/>
    <w:rPr>
      <w:bCs/>
      <w:iCs w:val="0"/>
    </w:rPr>
  </w:style>
  <w:style w:type="paragraph" w:customStyle="1" w:styleId="Aa">
    <w:name w:val="A"/>
    <w:basedOn w:val="Default"/>
    <w:next w:val="Default"/>
    <w:qFormat/>
    <w:rsid w:val="00B8236E"/>
    <w:rPr>
      <w:color w:val="auto"/>
      <w:szCs w:val="22"/>
      <w:lang w:bidi="en-US"/>
    </w:rPr>
  </w:style>
  <w:style w:type="character" w:customStyle="1" w:styleId="ac">
    <w:name w:val="••••"/>
    <w:rsid w:val="00B8236E"/>
    <w:rPr>
      <w:color w:val="000000"/>
    </w:rPr>
  </w:style>
  <w:style w:type="character" w:customStyle="1" w:styleId="UnderlineBox">
    <w:name w:val="Underline + Box"/>
    <w:uiPriority w:val="1"/>
    <w:qFormat/>
    <w:rsid w:val="00B8236E"/>
    <w:rPr>
      <w:rFonts w:ascii="Georgia" w:hAnsi="Georgia"/>
      <w:b w:val="0"/>
      <w:sz w:val="22"/>
      <w:u w:val="single"/>
      <w:bdr w:val="single" w:sz="4" w:space="0" w:color="auto"/>
    </w:rPr>
  </w:style>
  <w:style w:type="character" w:customStyle="1" w:styleId="review">
    <w:name w:val="review"/>
    <w:basedOn w:val="DefaultParagraphFont"/>
    <w:rsid w:val="00B8236E"/>
  </w:style>
  <w:style w:type="character" w:customStyle="1" w:styleId="feature2caption">
    <w:name w:val="feature2caption"/>
    <w:basedOn w:val="DefaultParagraphFont"/>
    <w:rsid w:val="00B8236E"/>
  </w:style>
  <w:style w:type="character" w:customStyle="1" w:styleId="style22">
    <w:name w:val="style2"/>
    <w:basedOn w:val="DefaultParagraphFont"/>
    <w:rsid w:val="00B8236E"/>
  </w:style>
  <w:style w:type="character" w:customStyle="1" w:styleId="StyleStyleBoldUnderlineUnderlineIntenseEmphasis1apple-style-1">
    <w:name w:val="Style Style Bold UnderlineUnderlineIntense Emphasis1apple-style-...1"/>
    <w:basedOn w:val="DefaultParagraphFont"/>
    <w:rsid w:val="00B8236E"/>
    <w:rPr>
      <w:b w:val="0"/>
      <w:bCs w:val="0"/>
      <w:sz w:val="14"/>
      <w:u w:val="none"/>
    </w:rPr>
  </w:style>
  <w:style w:type="character" w:customStyle="1" w:styleId="lrdctspkr">
    <w:name w:val="lr_dct_spkr"/>
    <w:basedOn w:val="DefaultParagraphFont"/>
    <w:rsid w:val="00B8236E"/>
  </w:style>
  <w:style w:type="character" w:customStyle="1" w:styleId="lrdctlblinl">
    <w:name w:val="lr_dct_lbl_inl"/>
    <w:basedOn w:val="DefaultParagraphFont"/>
    <w:rsid w:val="00B8236E"/>
  </w:style>
  <w:style w:type="character" w:customStyle="1" w:styleId="lrdctlblblk">
    <w:name w:val="lr_dct_lbl_blk"/>
    <w:basedOn w:val="DefaultParagraphFont"/>
    <w:rsid w:val="00B8236E"/>
  </w:style>
  <w:style w:type="character" w:customStyle="1" w:styleId="bnp-articles-title1">
    <w:name w:val="bnp-articles-title1"/>
    <w:basedOn w:val="DefaultParagraphFont"/>
    <w:rsid w:val="00B8236E"/>
    <w:rPr>
      <w:rFonts w:ascii="Verdana" w:hAnsi="Verdana" w:hint="default"/>
      <w:b/>
      <w:bCs/>
      <w:color w:val="545454"/>
      <w:sz w:val="12"/>
      <w:szCs w:val="12"/>
    </w:rPr>
  </w:style>
  <w:style w:type="character" w:customStyle="1" w:styleId="featuretext">
    <w:name w:val="featuretext"/>
    <w:basedOn w:val="DefaultParagraphFont"/>
    <w:rsid w:val="00B8236E"/>
  </w:style>
  <w:style w:type="character" w:customStyle="1" w:styleId="relatedtext">
    <w:name w:val="related_text"/>
    <w:basedOn w:val="DefaultParagraphFont"/>
    <w:rsid w:val="00B8236E"/>
  </w:style>
  <w:style w:type="character" w:customStyle="1" w:styleId="fullpost">
    <w:name w:val="fullpost"/>
    <w:basedOn w:val="DefaultParagraphFont"/>
    <w:rsid w:val="00B8236E"/>
  </w:style>
  <w:style w:type="character" w:customStyle="1" w:styleId="bcktital">
    <w:name w:val="bcktital"/>
    <w:basedOn w:val="DefaultParagraphFont"/>
    <w:rsid w:val="00B8236E"/>
  </w:style>
  <w:style w:type="character" w:customStyle="1" w:styleId="bcktital0">
    <w:name w:val="bckt_ital"/>
    <w:basedOn w:val="DefaultParagraphFont"/>
    <w:rsid w:val="00B8236E"/>
  </w:style>
  <w:style w:type="paragraph" w:styleId="TOAHeading">
    <w:name w:val="toa heading"/>
    <w:basedOn w:val="Normal"/>
    <w:next w:val="Normal"/>
    <w:rsid w:val="00B8236E"/>
    <w:pPr>
      <w:spacing w:before="120"/>
    </w:pPr>
  </w:style>
  <w:style w:type="paragraph" w:customStyle="1" w:styleId="Number">
    <w:name w:val="Number"/>
    <w:basedOn w:val="Heading2"/>
    <w:qFormat/>
    <w:rsid w:val="00B8236E"/>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B8236E"/>
  </w:style>
  <w:style w:type="paragraph" w:customStyle="1" w:styleId="DebateUnderline0">
    <w:name w:val="DebateUnderline"/>
    <w:basedOn w:val="DebateNormal"/>
    <w:qFormat/>
    <w:rsid w:val="00B8236E"/>
    <w:rPr>
      <w:rFonts w:eastAsiaTheme="minorHAnsi"/>
      <w:sz w:val="24"/>
      <w:szCs w:val="24"/>
      <w:u w:val="single"/>
    </w:rPr>
  </w:style>
  <w:style w:type="character" w:customStyle="1" w:styleId="DebateUnderlineChar">
    <w:name w:val="DebateUnderline Char"/>
    <w:basedOn w:val="DebateNormalChar"/>
    <w:rsid w:val="00B8236E"/>
    <w:rPr>
      <w:rFonts w:eastAsia="Calibri"/>
      <w:sz w:val="24"/>
      <w:szCs w:val="24"/>
      <w:u w:val="single"/>
      <w:lang w:val="en-US" w:eastAsia="en-US" w:bidi="ar-SA"/>
    </w:rPr>
  </w:style>
  <w:style w:type="character" w:customStyle="1" w:styleId="DebateTagChar0">
    <w:name w:val="DebateTag Char"/>
    <w:basedOn w:val="DefaultParagraphFont"/>
    <w:rsid w:val="00B8236E"/>
    <w:rPr>
      <w:rFonts w:eastAsia="Calibri"/>
      <w:b/>
      <w:sz w:val="24"/>
      <w:szCs w:val="24"/>
      <w:lang w:val="en-US" w:eastAsia="en-US" w:bidi="ar-SA"/>
    </w:rPr>
  </w:style>
  <w:style w:type="paragraph" w:customStyle="1" w:styleId="DebateHeaderFinal">
    <w:name w:val="DebateHeaderFinal"/>
    <w:basedOn w:val="Heading1"/>
    <w:qFormat/>
    <w:rsid w:val="00B8236E"/>
    <w:pPr>
      <w:spacing w:line="276" w:lineRule="auto"/>
      <w:jc w:val="left"/>
    </w:pPr>
    <w:rPr>
      <w:rFonts w:eastAsia="Times New Roman" w:cs="Times New Roman"/>
      <w:bCs/>
      <w:caps/>
      <w:sz w:val="36"/>
      <w:szCs w:val="36"/>
    </w:rPr>
  </w:style>
  <w:style w:type="character" w:customStyle="1" w:styleId="DebateHeaderFinalChar">
    <w:name w:val="DebateHeaderFinal Char"/>
    <w:rsid w:val="00B8236E"/>
    <w:rPr>
      <w:b/>
      <w:bCs/>
      <w:sz w:val="36"/>
      <w:szCs w:val="36"/>
      <w:u w:val="single"/>
      <w:lang w:val="en-US" w:eastAsia="en-US" w:bidi="ar-SA"/>
    </w:rPr>
  </w:style>
  <w:style w:type="paragraph" w:customStyle="1" w:styleId="HeaderInitial0">
    <w:name w:val="HeaderInitial"/>
    <w:basedOn w:val="Normal"/>
    <w:rsid w:val="00B8236E"/>
    <w:pPr>
      <w:jc w:val="center"/>
      <w:outlineLvl w:val="0"/>
    </w:pPr>
    <w:rPr>
      <w:rFonts w:ascii="Garamond" w:hAnsi="Garamond"/>
      <w:b/>
      <w:caps/>
      <w:sz w:val="28"/>
    </w:rPr>
  </w:style>
  <w:style w:type="character" w:customStyle="1" w:styleId="FooterChar2">
    <w:name w:val="Footer Char2"/>
    <w:basedOn w:val="DefaultParagraphFont"/>
    <w:rsid w:val="00B8236E"/>
    <w:rPr>
      <w:rFonts w:eastAsia="MS Mincho"/>
      <w:sz w:val="24"/>
      <w:szCs w:val="24"/>
      <w:lang w:val="en-US" w:eastAsia="ja-JP" w:bidi="ar-SA"/>
    </w:rPr>
  </w:style>
  <w:style w:type="character" w:customStyle="1" w:styleId="BalloonTextChar2">
    <w:name w:val="Balloon Text Char2"/>
    <w:basedOn w:val="DefaultParagraphFont"/>
    <w:rsid w:val="00B8236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8236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8236E"/>
    <w:rPr>
      <w:rFonts w:ascii="Cambria" w:hAnsi="Cambria"/>
      <w:sz w:val="24"/>
      <w:lang w:val="en-US" w:eastAsia="en-US" w:bidi="ar-SA"/>
    </w:rPr>
  </w:style>
  <w:style w:type="paragraph" w:customStyle="1" w:styleId="Normalspacing">
    <w:name w:val="Normal + spacing"/>
    <w:basedOn w:val="StyleLinespacingDouble"/>
    <w:qFormat/>
    <w:rsid w:val="00B8236E"/>
  </w:style>
  <w:style w:type="character" w:customStyle="1" w:styleId="NormalspacingChar">
    <w:name w:val="Normal + spacing Char"/>
    <w:basedOn w:val="StyleLinespacingDoubleChar"/>
    <w:rsid w:val="00B8236E"/>
    <w:rPr>
      <w:rFonts w:ascii="Cambria" w:hAnsi="Cambria"/>
      <w:sz w:val="24"/>
      <w:lang w:val="en-US" w:eastAsia="en-US" w:bidi="ar-SA"/>
    </w:rPr>
  </w:style>
  <w:style w:type="character" w:customStyle="1" w:styleId="textbold0">
    <w:name w:val="textbold"/>
    <w:basedOn w:val="DefaultParagraphFont"/>
    <w:rsid w:val="00B8236E"/>
  </w:style>
  <w:style w:type="character" w:customStyle="1" w:styleId="textitalics">
    <w:name w:val="textitalics"/>
    <w:basedOn w:val="DefaultParagraphFont"/>
    <w:rsid w:val="00B8236E"/>
  </w:style>
  <w:style w:type="paragraph" w:customStyle="1" w:styleId="lastpar">
    <w:name w:val="lastpar"/>
    <w:basedOn w:val="Normal"/>
    <w:rsid w:val="00B8236E"/>
    <w:pPr>
      <w:spacing w:before="100" w:beforeAutospacing="1" w:after="100" w:afterAutospacing="1"/>
    </w:pPr>
    <w:rPr>
      <w:sz w:val="24"/>
    </w:rPr>
  </w:style>
  <w:style w:type="table" w:styleId="TableClassic1">
    <w:name w:val="Table Classic 1"/>
    <w:basedOn w:val="TableNormal"/>
    <w:rsid w:val="00B8236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8236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8236E"/>
    <w:pPr>
      <w:spacing w:after="0" w:line="240" w:lineRule="auto"/>
    </w:pPr>
    <w:rPr>
      <w:rFonts w:ascii="Cambria" w:eastAsia="Times New Roman" w:hAnsi="Cambria" w:cs="Times New Roman"/>
      <w:color w:val="365F91"/>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B8236E"/>
    <w:pPr>
      <w:tabs>
        <w:tab w:val="left" w:pos="9450"/>
      </w:tabs>
      <w:spacing w:before="100" w:beforeAutospacing="1" w:after="100" w:afterAutospacing="1"/>
    </w:pPr>
  </w:style>
  <w:style w:type="character" w:customStyle="1" w:styleId="CharacterStyle8">
    <w:name w:val="Character Style 8"/>
    <w:rsid w:val="00B8236E"/>
    <w:rPr>
      <w:sz w:val="22"/>
      <w:szCs w:val="22"/>
    </w:rPr>
  </w:style>
  <w:style w:type="paragraph" w:customStyle="1" w:styleId="Style110">
    <w:name w:val="Style 11"/>
    <w:qFormat/>
    <w:rsid w:val="00B823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823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B8236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8236E"/>
    <w:rPr>
      <w:rFonts w:ascii="Arial Narrow" w:hAnsi="Arial Narrow"/>
      <w:color w:val="000000"/>
      <w:sz w:val="22"/>
      <w:szCs w:val="22"/>
      <w:u w:val="single"/>
      <w:lang w:val="en-US" w:eastAsia="en-US" w:bidi="ar-SA"/>
    </w:rPr>
  </w:style>
  <w:style w:type="paragraph" w:customStyle="1" w:styleId="Style52">
    <w:name w:val="Style 5"/>
    <w:qFormat/>
    <w:rsid w:val="00B823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8236E"/>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B8236E"/>
    <w:pPr>
      <w:tabs>
        <w:tab w:val="left" w:pos="9450"/>
      </w:tabs>
    </w:pPr>
    <w:rPr>
      <w:rFonts w:eastAsia="SimSun"/>
      <w:b/>
      <w:sz w:val="24"/>
    </w:rPr>
  </w:style>
  <w:style w:type="paragraph" w:customStyle="1" w:styleId="TableContents">
    <w:name w:val="Table Contents"/>
    <w:basedOn w:val="Normal"/>
    <w:rsid w:val="00B8236E"/>
    <w:pPr>
      <w:suppressLineNumbers/>
      <w:tabs>
        <w:tab w:val="left" w:pos="9450"/>
      </w:tabs>
      <w:suppressAutoHyphens/>
    </w:pPr>
    <w:rPr>
      <w:rFonts w:eastAsia="Arial Unicode MS"/>
      <w:kern w:val="1"/>
      <w:sz w:val="24"/>
    </w:rPr>
  </w:style>
  <w:style w:type="paragraph" w:customStyle="1" w:styleId="faketag">
    <w:name w:val="fake tag"/>
    <w:basedOn w:val="Heading1"/>
    <w:rsid w:val="00B8236E"/>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B8236E"/>
    <w:pPr>
      <w:tabs>
        <w:tab w:val="left" w:pos="9450"/>
      </w:tabs>
      <w:jc w:val="center"/>
    </w:pPr>
    <w:rPr>
      <w:rFonts w:ascii="Verdana" w:hAnsi="Verdana"/>
      <w:sz w:val="24"/>
    </w:rPr>
  </w:style>
  <w:style w:type="paragraph" w:customStyle="1" w:styleId="heading1fake0">
    <w:name w:val="heading 1 fake"/>
    <w:basedOn w:val="Heading1"/>
    <w:autoRedefine/>
    <w:rsid w:val="00B8236E"/>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B8236E"/>
    <w:pPr>
      <w:tabs>
        <w:tab w:val="left" w:pos="9450"/>
      </w:tabs>
    </w:pPr>
    <w:rPr>
      <w:szCs w:val="20"/>
    </w:rPr>
  </w:style>
  <w:style w:type="character" w:customStyle="1" w:styleId="textCharChar1">
    <w:name w:val="text Char Char1"/>
    <w:basedOn w:val="DefaultParagraphFont"/>
    <w:rsid w:val="00B8236E"/>
    <w:rPr>
      <w:sz w:val="18"/>
      <w:szCs w:val="24"/>
      <w:lang w:val="en-US" w:eastAsia="en-US" w:bidi="ar-SA"/>
    </w:rPr>
  </w:style>
  <w:style w:type="character" w:customStyle="1" w:styleId="text1CharChar">
    <w:name w:val="text1 Char Char"/>
    <w:basedOn w:val="DefaultParagraphFont"/>
    <w:rsid w:val="00B8236E"/>
    <w:rPr>
      <w:lang w:val="en-US" w:eastAsia="en-US" w:bidi="ar-SA"/>
    </w:rPr>
  </w:style>
  <w:style w:type="character" w:customStyle="1" w:styleId="textCharChar">
    <w:name w:val="text Char Char"/>
    <w:basedOn w:val="DefaultParagraphFont"/>
    <w:rsid w:val="00B8236E"/>
    <w:rPr>
      <w:sz w:val="18"/>
      <w:szCs w:val="24"/>
      <w:lang w:val="en-US" w:eastAsia="en-US" w:bidi="ar-SA"/>
    </w:rPr>
  </w:style>
  <w:style w:type="character" w:customStyle="1" w:styleId="normalloose1">
    <w:name w:val="normalloose1"/>
    <w:basedOn w:val="DefaultParagraphFont"/>
    <w:rsid w:val="00B8236E"/>
    <w:rPr>
      <w:sz w:val="20"/>
      <w:szCs w:val="20"/>
    </w:rPr>
  </w:style>
  <w:style w:type="paragraph" w:customStyle="1" w:styleId="printerheadline">
    <w:name w:val="printer_headline"/>
    <w:basedOn w:val="Normal"/>
    <w:rsid w:val="00B8236E"/>
    <w:pPr>
      <w:tabs>
        <w:tab w:val="left" w:pos="9450"/>
      </w:tabs>
      <w:spacing w:before="100" w:beforeAutospacing="1" w:after="100" w:afterAutospacing="1"/>
    </w:pPr>
    <w:rPr>
      <w:sz w:val="24"/>
    </w:rPr>
  </w:style>
  <w:style w:type="paragraph" w:customStyle="1" w:styleId="help">
    <w:name w:val="help"/>
    <w:basedOn w:val="Normal"/>
    <w:rsid w:val="00B8236E"/>
    <w:pPr>
      <w:tabs>
        <w:tab w:val="left" w:pos="9450"/>
      </w:tabs>
      <w:spacing w:before="100" w:beforeAutospacing="1" w:after="100" w:afterAutospacing="1"/>
    </w:pPr>
    <w:rPr>
      <w:sz w:val="24"/>
    </w:rPr>
  </w:style>
  <w:style w:type="character" w:customStyle="1" w:styleId="sponsoredadtext">
    <w:name w:val="sponsoredadtext"/>
    <w:basedOn w:val="DefaultParagraphFont"/>
    <w:rsid w:val="00B8236E"/>
  </w:style>
  <w:style w:type="character" w:customStyle="1" w:styleId="georgia">
    <w:name w:val="georgia"/>
    <w:basedOn w:val="DefaultParagraphFont"/>
    <w:rsid w:val="00B8236E"/>
  </w:style>
  <w:style w:type="character" w:customStyle="1" w:styleId="isdefault">
    <w:name w:val="isdefault"/>
    <w:basedOn w:val="DefaultParagraphFont"/>
    <w:rsid w:val="00B8236E"/>
  </w:style>
  <w:style w:type="character" w:customStyle="1" w:styleId="arial">
    <w:name w:val="arial"/>
    <w:basedOn w:val="DefaultParagraphFont"/>
    <w:rsid w:val="00B8236E"/>
  </w:style>
  <w:style w:type="character" w:customStyle="1" w:styleId="pipe">
    <w:name w:val="pipe"/>
    <w:basedOn w:val="DefaultParagraphFont"/>
    <w:rsid w:val="00B8236E"/>
  </w:style>
  <w:style w:type="paragraph" w:customStyle="1" w:styleId="dtlcomment">
    <w:name w:val="dtlcomment"/>
    <w:basedOn w:val="Normal"/>
    <w:rsid w:val="00B8236E"/>
    <w:pPr>
      <w:tabs>
        <w:tab w:val="left" w:pos="9450"/>
      </w:tabs>
      <w:spacing w:before="100" w:beforeAutospacing="1" w:after="100" w:afterAutospacing="1"/>
    </w:pPr>
    <w:rPr>
      <w:sz w:val="24"/>
    </w:rPr>
  </w:style>
  <w:style w:type="character" w:customStyle="1" w:styleId="writername">
    <w:name w:val="writername"/>
    <w:basedOn w:val="DefaultParagraphFont"/>
    <w:rsid w:val="00B8236E"/>
  </w:style>
  <w:style w:type="character" w:customStyle="1" w:styleId="CharChar18">
    <w:name w:val="Char Char18"/>
    <w:basedOn w:val="DefaultParagraphFont"/>
    <w:rsid w:val="00B8236E"/>
    <w:rPr>
      <w:sz w:val="16"/>
      <w:szCs w:val="24"/>
      <w:lang w:val="en-US" w:eastAsia="en-US" w:bidi="ar-SA"/>
    </w:rPr>
  </w:style>
  <w:style w:type="character" w:customStyle="1" w:styleId="CharChar24">
    <w:name w:val="Char Char24"/>
    <w:basedOn w:val="DefaultParagraphFont"/>
    <w:rsid w:val="00B8236E"/>
    <w:rPr>
      <w:b/>
      <w:bCs/>
      <w:sz w:val="28"/>
      <w:szCs w:val="28"/>
      <w:lang w:val="en-US" w:eastAsia="en-US" w:bidi="ar-SA"/>
    </w:rPr>
  </w:style>
  <w:style w:type="character" w:customStyle="1" w:styleId="ln2">
    <w:name w:val="ln2"/>
    <w:basedOn w:val="DefaultParagraphFont"/>
    <w:rsid w:val="00B8236E"/>
  </w:style>
  <w:style w:type="paragraph" w:customStyle="1" w:styleId="StyleStyle1">
    <w:name w:val="Style Style1 +"/>
    <w:basedOn w:val="Normal"/>
    <w:rsid w:val="00B8236E"/>
    <w:rPr>
      <w:sz w:val="24"/>
    </w:rPr>
  </w:style>
  <w:style w:type="character" w:customStyle="1" w:styleId="StyleStyle1Char">
    <w:name w:val="Style Style1 + Char"/>
    <w:basedOn w:val="Style1Char"/>
    <w:rsid w:val="00B8236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8236E"/>
  </w:style>
  <w:style w:type="character" w:customStyle="1" w:styleId="CharChar16">
    <w:name w:val="Char Char16"/>
    <w:basedOn w:val="DefaultParagraphFont"/>
    <w:rsid w:val="00B8236E"/>
    <w:rPr>
      <w:rFonts w:ascii="Cambria" w:hAnsi="Cambria"/>
      <w:lang w:val="en-US" w:eastAsia="en-US" w:bidi="ar-SA"/>
    </w:rPr>
  </w:style>
  <w:style w:type="character" w:customStyle="1" w:styleId="CharChar15">
    <w:name w:val="Char Char15"/>
    <w:basedOn w:val="CharChar16"/>
    <w:rsid w:val="00B8236E"/>
    <w:rPr>
      <w:rFonts w:ascii="Cambria" w:hAnsi="Cambria"/>
      <w:b/>
      <w:bCs/>
      <w:lang w:val="en-US" w:eastAsia="en-US" w:bidi="ar-SA"/>
    </w:rPr>
  </w:style>
  <w:style w:type="character" w:customStyle="1" w:styleId="CharChar14">
    <w:name w:val="Char Char14"/>
    <w:basedOn w:val="DefaultParagraphFont"/>
    <w:rsid w:val="00B8236E"/>
    <w:rPr>
      <w:rFonts w:ascii="Tahoma" w:hAnsi="Tahoma" w:cs="Tahoma"/>
      <w:sz w:val="16"/>
      <w:szCs w:val="16"/>
      <w:lang w:val="en-US" w:eastAsia="en-US" w:bidi="ar-SA"/>
    </w:rPr>
  </w:style>
  <w:style w:type="character" w:customStyle="1" w:styleId="CharChar13">
    <w:name w:val="Char Char13"/>
    <w:basedOn w:val="DefaultParagraphFont"/>
    <w:rsid w:val="00B8236E"/>
    <w:rPr>
      <w:rFonts w:ascii="Cambria" w:hAnsi="Cambria"/>
      <w:lang w:val="en-US" w:eastAsia="en-US" w:bidi="ar-SA"/>
    </w:rPr>
  </w:style>
  <w:style w:type="paragraph" w:customStyle="1" w:styleId="normalChar1">
    <w:name w:val="normal Char"/>
    <w:basedOn w:val="Normal"/>
    <w:rsid w:val="00B8236E"/>
  </w:style>
  <w:style w:type="character" w:customStyle="1" w:styleId="cardtextsmallCharChar">
    <w:name w:val="card text small Char Char"/>
    <w:basedOn w:val="DefaultParagraphFont"/>
    <w:rsid w:val="00B8236E"/>
    <w:rPr>
      <w:rFonts w:ascii="Arial Narrow" w:hAnsi="Arial Narrow" w:cs="Times New Roman"/>
      <w:sz w:val="16"/>
    </w:rPr>
  </w:style>
  <w:style w:type="character" w:customStyle="1" w:styleId="reportbody1">
    <w:name w:val="reportbody1"/>
    <w:basedOn w:val="DefaultParagraphFont"/>
    <w:rsid w:val="00B8236E"/>
    <w:rPr>
      <w:rFonts w:ascii="Tahoma" w:hAnsi="Tahoma" w:cs="Tahoma" w:hint="default"/>
      <w:color w:val="000000"/>
      <w:sz w:val="14"/>
      <w:szCs w:val="14"/>
    </w:rPr>
  </w:style>
  <w:style w:type="character" w:customStyle="1" w:styleId="TagChar4">
    <w:name w:val="Tag Char4"/>
    <w:basedOn w:val="DefaultParagraphFont"/>
    <w:rsid w:val="00B8236E"/>
    <w:rPr>
      <w:b/>
      <w:sz w:val="26"/>
      <w:szCs w:val="24"/>
      <w:lang w:val="en-US" w:eastAsia="en-US" w:bidi="ar-SA"/>
    </w:rPr>
  </w:style>
  <w:style w:type="paragraph" w:customStyle="1" w:styleId="SmallTextGaramond">
    <w:name w:val="Small Text Garamond"/>
    <w:basedOn w:val="Normal"/>
    <w:rsid w:val="00B8236E"/>
    <w:pPr>
      <w:suppressAutoHyphens/>
      <w:contextualSpacing/>
    </w:pPr>
    <w:rPr>
      <w:rFonts w:ascii="Garamond" w:hAnsi="Garamond"/>
      <w:szCs w:val="18"/>
    </w:rPr>
  </w:style>
  <w:style w:type="paragraph" w:customStyle="1" w:styleId="Taglines">
    <w:name w:val="Taglines"/>
    <w:basedOn w:val="Heading2"/>
    <w:rsid w:val="00B8236E"/>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B8236E"/>
    <w:rPr>
      <w:rFonts w:cs="Arial"/>
      <w:bCs/>
      <w:iCs/>
      <w:szCs w:val="22"/>
      <w:lang w:val="en-US" w:eastAsia="en-US" w:bidi="ar-SA"/>
    </w:rPr>
  </w:style>
  <w:style w:type="paragraph" w:customStyle="1" w:styleId="listterm">
    <w:name w:val="listterm"/>
    <w:basedOn w:val="Normal"/>
    <w:rsid w:val="00B8236E"/>
    <w:pPr>
      <w:spacing w:before="100" w:beforeAutospacing="1" w:after="100" w:afterAutospacing="1"/>
    </w:pPr>
    <w:rPr>
      <w:sz w:val="24"/>
    </w:rPr>
  </w:style>
  <w:style w:type="character" w:customStyle="1" w:styleId="WW8Num2z0">
    <w:name w:val="WW8Num2z0"/>
    <w:rsid w:val="00B8236E"/>
    <w:rPr>
      <w:rFonts w:ascii="Garamond" w:hAnsi="Garamond"/>
    </w:rPr>
  </w:style>
  <w:style w:type="character" w:customStyle="1" w:styleId="WW8Num3z0">
    <w:name w:val="WW8Num3z0"/>
    <w:rsid w:val="00B8236E"/>
    <w:rPr>
      <w:rFonts w:ascii="Garamond" w:hAnsi="Garamond"/>
    </w:rPr>
  </w:style>
  <w:style w:type="character" w:customStyle="1" w:styleId="WW8Num4z1">
    <w:name w:val="WW8Num4z1"/>
    <w:rsid w:val="00B8236E"/>
    <w:rPr>
      <w:rFonts w:ascii="Garamond" w:hAnsi="Garamond"/>
    </w:rPr>
  </w:style>
  <w:style w:type="character" w:customStyle="1" w:styleId="WW8Num5z0">
    <w:name w:val="WW8Num5z0"/>
    <w:rsid w:val="00B8236E"/>
    <w:rPr>
      <w:rFonts w:ascii="Garamond" w:hAnsi="Garamond"/>
    </w:rPr>
  </w:style>
  <w:style w:type="character" w:customStyle="1" w:styleId="WW8Num6z0">
    <w:name w:val="WW8Num6z0"/>
    <w:rsid w:val="00B8236E"/>
    <w:rPr>
      <w:rFonts w:ascii="Symbol" w:hAnsi="Symbol"/>
    </w:rPr>
  </w:style>
  <w:style w:type="character" w:customStyle="1" w:styleId="WW8Num7z0">
    <w:name w:val="WW8Num7z0"/>
    <w:rsid w:val="00B8236E"/>
    <w:rPr>
      <w:rFonts w:ascii="Symbol" w:hAnsi="Symbol"/>
    </w:rPr>
  </w:style>
  <w:style w:type="character" w:customStyle="1" w:styleId="WW8Num8z0">
    <w:name w:val="WW8Num8z0"/>
    <w:rsid w:val="00B8236E"/>
    <w:rPr>
      <w:rFonts w:ascii="Symbol" w:hAnsi="Symbol"/>
    </w:rPr>
  </w:style>
  <w:style w:type="character" w:customStyle="1" w:styleId="WW8Num9z0">
    <w:name w:val="WW8Num9z0"/>
    <w:rsid w:val="00B8236E"/>
    <w:rPr>
      <w:rFonts w:ascii="Symbol" w:hAnsi="Symbol"/>
    </w:rPr>
  </w:style>
  <w:style w:type="character" w:customStyle="1" w:styleId="WW8Num10z0">
    <w:name w:val="WW8Num10z0"/>
    <w:rsid w:val="00B8236E"/>
    <w:rPr>
      <w:rFonts w:ascii="Garamond" w:hAnsi="Garamond"/>
    </w:rPr>
  </w:style>
  <w:style w:type="character" w:customStyle="1" w:styleId="WW8Num11z1">
    <w:name w:val="WW8Num11z1"/>
    <w:rsid w:val="00B8236E"/>
    <w:rPr>
      <w:rFonts w:ascii="Garamond" w:hAnsi="Garamond"/>
    </w:rPr>
  </w:style>
  <w:style w:type="character" w:customStyle="1" w:styleId="Absatz-Standardschriftart">
    <w:name w:val="Absatz-Standardschriftart"/>
    <w:rsid w:val="00B8236E"/>
  </w:style>
  <w:style w:type="character" w:customStyle="1" w:styleId="WW-Absatz-Standardschriftart">
    <w:name w:val="WW-Absatz-Standardschriftart"/>
    <w:rsid w:val="00B8236E"/>
  </w:style>
  <w:style w:type="character" w:customStyle="1" w:styleId="WW-Absatz-Standardschriftart1">
    <w:name w:val="WW-Absatz-Standardschriftart1"/>
    <w:rsid w:val="00B8236E"/>
  </w:style>
  <w:style w:type="character" w:customStyle="1" w:styleId="EndnoteCharacters">
    <w:name w:val="Endnote Characters"/>
    <w:basedOn w:val="DefaultParagraphFont"/>
    <w:rsid w:val="00B8236E"/>
    <w:rPr>
      <w:position w:val="0"/>
      <w:sz w:val="24"/>
      <w:vertAlign w:val="baseline"/>
    </w:rPr>
  </w:style>
  <w:style w:type="character" w:customStyle="1" w:styleId="WW8Num1z0">
    <w:name w:val="WW8Num1z0"/>
    <w:rsid w:val="00B8236E"/>
    <w:rPr>
      <w:rFonts w:ascii="Symbol" w:hAnsi="Symbol"/>
    </w:rPr>
  </w:style>
  <w:style w:type="character" w:customStyle="1" w:styleId="WW8Num1z2">
    <w:name w:val="WW8Num1z2"/>
    <w:rsid w:val="00B8236E"/>
    <w:rPr>
      <w:rFonts w:ascii="Courier New" w:hAnsi="Courier New"/>
    </w:rPr>
  </w:style>
  <w:style w:type="character" w:customStyle="1" w:styleId="WW8Num1z3">
    <w:name w:val="WW8Num1z3"/>
    <w:rsid w:val="00B8236E"/>
    <w:rPr>
      <w:rFonts w:ascii="Wingdings" w:hAnsi="Wingdings"/>
    </w:rPr>
  </w:style>
  <w:style w:type="character" w:customStyle="1" w:styleId="WW8Num11z0">
    <w:name w:val="WW8Num11z0"/>
    <w:rsid w:val="00B8236E"/>
    <w:rPr>
      <w:rFonts w:ascii="Symbol" w:hAnsi="Symbol"/>
    </w:rPr>
  </w:style>
  <w:style w:type="character" w:customStyle="1" w:styleId="WW8Num83z0">
    <w:name w:val="WW8Num83z0"/>
    <w:rsid w:val="00B8236E"/>
    <w:rPr>
      <w:rFonts w:ascii="Symbol" w:hAnsi="Symbol"/>
    </w:rPr>
  </w:style>
  <w:style w:type="character" w:customStyle="1" w:styleId="WW8Num83z1">
    <w:name w:val="WW8Num83z1"/>
    <w:rsid w:val="00B8236E"/>
    <w:rPr>
      <w:rFonts w:ascii="Courier New" w:hAnsi="Courier New"/>
    </w:rPr>
  </w:style>
  <w:style w:type="character" w:customStyle="1" w:styleId="WW8Num83z2">
    <w:name w:val="WW8Num83z2"/>
    <w:rsid w:val="00B8236E"/>
    <w:rPr>
      <w:rFonts w:ascii="Wingdings" w:hAnsi="Wingdings"/>
    </w:rPr>
  </w:style>
  <w:style w:type="character" w:customStyle="1" w:styleId="WW8Num89z0">
    <w:name w:val="WW8Num89z0"/>
    <w:rsid w:val="00B8236E"/>
    <w:rPr>
      <w:rFonts w:ascii="Symbol" w:hAnsi="Symbol"/>
      <w:sz w:val="20"/>
    </w:rPr>
  </w:style>
  <w:style w:type="character" w:customStyle="1" w:styleId="WW8Num90z0">
    <w:name w:val="WW8Num90z0"/>
    <w:rsid w:val="00B8236E"/>
    <w:rPr>
      <w:rFonts w:ascii="Times New Roman" w:eastAsia="Times New Roman" w:hAnsi="Times New Roman" w:cs="Times New Roman"/>
    </w:rPr>
  </w:style>
  <w:style w:type="character" w:customStyle="1" w:styleId="WW8Num92z0">
    <w:name w:val="WW8Num92z0"/>
    <w:rsid w:val="00B8236E"/>
    <w:rPr>
      <w:rFonts w:ascii="Symbol" w:eastAsia="Times New Roman" w:hAnsi="Symbol"/>
    </w:rPr>
  </w:style>
  <w:style w:type="character" w:customStyle="1" w:styleId="WW8Num92z1">
    <w:name w:val="WW8Num92z1"/>
    <w:rsid w:val="00B8236E"/>
    <w:rPr>
      <w:rFonts w:ascii="Courier New" w:hAnsi="Courier New"/>
    </w:rPr>
  </w:style>
  <w:style w:type="character" w:customStyle="1" w:styleId="WW8Num92z2">
    <w:name w:val="WW8Num92z2"/>
    <w:rsid w:val="00B8236E"/>
    <w:rPr>
      <w:rFonts w:ascii="Wingdings" w:hAnsi="Wingdings"/>
    </w:rPr>
  </w:style>
  <w:style w:type="character" w:customStyle="1" w:styleId="WW8Num92z3">
    <w:name w:val="WW8Num92z3"/>
    <w:rsid w:val="00B8236E"/>
    <w:rPr>
      <w:rFonts w:ascii="Symbol" w:hAnsi="Symbol"/>
    </w:rPr>
  </w:style>
  <w:style w:type="character" w:customStyle="1" w:styleId="WW8Num96z0">
    <w:name w:val="WW8Num96z0"/>
    <w:rsid w:val="00B8236E"/>
    <w:rPr>
      <w:rFonts w:ascii="Symbol" w:hAnsi="Symbol"/>
      <w:sz w:val="20"/>
    </w:rPr>
  </w:style>
  <w:style w:type="character" w:customStyle="1" w:styleId="WW8Num96z1">
    <w:name w:val="WW8Num96z1"/>
    <w:rsid w:val="00B8236E"/>
    <w:rPr>
      <w:rFonts w:ascii="Courier New" w:hAnsi="Courier New"/>
      <w:sz w:val="20"/>
    </w:rPr>
  </w:style>
  <w:style w:type="character" w:customStyle="1" w:styleId="WW8Num96z2">
    <w:name w:val="WW8Num96z2"/>
    <w:rsid w:val="00B8236E"/>
    <w:rPr>
      <w:rFonts w:ascii="Wingdings" w:hAnsi="Wingdings"/>
      <w:sz w:val="20"/>
    </w:rPr>
  </w:style>
  <w:style w:type="character" w:customStyle="1" w:styleId="WW8Num103z0">
    <w:name w:val="WW8Num103z0"/>
    <w:rsid w:val="00B8236E"/>
    <w:rPr>
      <w:rFonts w:ascii="Symbol" w:hAnsi="Symbol"/>
      <w:sz w:val="20"/>
    </w:rPr>
  </w:style>
  <w:style w:type="character" w:customStyle="1" w:styleId="WW8Num103z1">
    <w:name w:val="WW8Num103z1"/>
    <w:rsid w:val="00B8236E"/>
    <w:rPr>
      <w:rFonts w:ascii="Courier New" w:hAnsi="Courier New"/>
      <w:sz w:val="20"/>
    </w:rPr>
  </w:style>
  <w:style w:type="character" w:customStyle="1" w:styleId="WW8Num103z2">
    <w:name w:val="WW8Num103z2"/>
    <w:rsid w:val="00B8236E"/>
    <w:rPr>
      <w:rFonts w:ascii="Wingdings" w:hAnsi="Wingdings"/>
      <w:sz w:val="20"/>
    </w:rPr>
  </w:style>
  <w:style w:type="character" w:customStyle="1" w:styleId="WW8Num108z0">
    <w:name w:val="WW8Num108z0"/>
    <w:rsid w:val="00B8236E"/>
    <w:rPr>
      <w:rFonts w:ascii="Symbol" w:hAnsi="Symbol"/>
      <w:sz w:val="20"/>
    </w:rPr>
  </w:style>
  <w:style w:type="character" w:customStyle="1" w:styleId="WW8Num108z1">
    <w:name w:val="WW8Num108z1"/>
    <w:rsid w:val="00B8236E"/>
    <w:rPr>
      <w:rFonts w:ascii="Courier New" w:hAnsi="Courier New"/>
      <w:sz w:val="20"/>
    </w:rPr>
  </w:style>
  <w:style w:type="character" w:customStyle="1" w:styleId="WW8Num108z2">
    <w:name w:val="WW8Num108z2"/>
    <w:rsid w:val="00B8236E"/>
    <w:rPr>
      <w:rFonts w:ascii="Wingdings" w:hAnsi="Wingdings"/>
      <w:sz w:val="20"/>
    </w:rPr>
  </w:style>
  <w:style w:type="character" w:customStyle="1" w:styleId="WW8Num109z0">
    <w:name w:val="WW8Num109z0"/>
    <w:rsid w:val="00B8236E"/>
    <w:rPr>
      <w:rFonts w:ascii="Symbol" w:eastAsia="Times New Roman" w:hAnsi="Symbol"/>
    </w:rPr>
  </w:style>
  <w:style w:type="character" w:customStyle="1" w:styleId="WW8Num109z1">
    <w:name w:val="WW8Num109z1"/>
    <w:rsid w:val="00B8236E"/>
    <w:rPr>
      <w:rFonts w:ascii="Courier New" w:hAnsi="Courier New"/>
    </w:rPr>
  </w:style>
  <w:style w:type="character" w:customStyle="1" w:styleId="WW8Num109z2">
    <w:name w:val="WW8Num109z2"/>
    <w:rsid w:val="00B8236E"/>
    <w:rPr>
      <w:rFonts w:ascii="Wingdings" w:hAnsi="Wingdings"/>
    </w:rPr>
  </w:style>
  <w:style w:type="character" w:customStyle="1" w:styleId="WW8Num109z3">
    <w:name w:val="WW8Num109z3"/>
    <w:rsid w:val="00B8236E"/>
    <w:rPr>
      <w:rFonts w:ascii="Symbol" w:hAnsi="Symbol"/>
    </w:rPr>
  </w:style>
  <w:style w:type="character" w:customStyle="1" w:styleId="WW8Num111z0">
    <w:name w:val="WW8Num111z0"/>
    <w:rsid w:val="00B8236E"/>
    <w:rPr>
      <w:rFonts w:ascii="Symbol" w:hAnsi="Symbol"/>
      <w:sz w:val="20"/>
    </w:rPr>
  </w:style>
  <w:style w:type="character" w:customStyle="1" w:styleId="WW8Num111z1">
    <w:name w:val="WW8Num111z1"/>
    <w:rsid w:val="00B8236E"/>
    <w:rPr>
      <w:rFonts w:ascii="Courier New" w:hAnsi="Courier New"/>
      <w:sz w:val="20"/>
    </w:rPr>
  </w:style>
  <w:style w:type="character" w:customStyle="1" w:styleId="WW8Num111z2">
    <w:name w:val="WW8Num111z2"/>
    <w:rsid w:val="00B8236E"/>
    <w:rPr>
      <w:rFonts w:ascii="Wingdings" w:hAnsi="Wingdings"/>
      <w:sz w:val="20"/>
    </w:rPr>
  </w:style>
  <w:style w:type="character" w:customStyle="1" w:styleId="WW8Num117z0">
    <w:name w:val="WW8Num117z0"/>
    <w:rsid w:val="00B8236E"/>
    <w:rPr>
      <w:rFonts w:ascii="Symbol" w:eastAsia="Times New Roman" w:hAnsi="Symbol"/>
    </w:rPr>
  </w:style>
  <w:style w:type="character" w:customStyle="1" w:styleId="WW8Num117z1">
    <w:name w:val="WW8Num117z1"/>
    <w:rsid w:val="00B8236E"/>
    <w:rPr>
      <w:rFonts w:ascii="Courier New" w:hAnsi="Courier New"/>
    </w:rPr>
  </w:style>
  <w:style w:type="character" w:customStyle="1" w:styleId="WW8Num117z2">
    <w:name w:val="WW8Num117z2"/>
    <w:rsid w:val="00B8236E"/>
    <w:rPr>
      <w:rFonts w:ascii="Wingdings" w:hAnsi="Wingdings"/>
    </w:rPr>
  </w:style>
  <w:style w:type="character" w:customStyle="1" w:styleId="WW8Num117z3">
    <w:name w:val="WW8Num117z3"/>
    <w:rsid w:val="00B8236E"/>
    <w:rPr>
      <w:rFonts w:ascii="Symbol" w:hAnsi="Symbol"/>
    </w:rPr>
  </w:style>
  <w:style w:type="character" w:customStyle="1" w:styleId="WW8Num126z0">
    <w:name w:val="WW8Num126z0"/>
    <w:rsid w:val="00B8236E"/>
    <w:rPr>
      <w:rFonts w:ascii="Symbol" w:eastAsia="SimSun" w:hAnsi="Symbol"/>
    </w:rPr>
  </w:style>
  <w:style w:type="character" w:customStyle="1" w:styleId="WW8Num126z1">
    <w:name w:val="WW8Num126z1"/>
    <w:rsid w:val="00B8236E"/>
    <w:rPr>
      <w:rFonts w:ascii="Courier New" w:hAnsi="Courier New"/>
    </w:rPr>
  </w:style>
  <w:style w:type="character" w:customStyle="1" w:styleId="WW8Num126z2">
    <w:name w:val="WW8Num126z2"/>
    <w:rsid w:val="00B8236E"/>
    <w:rPr>
      <w:rFonts w:ascii="Wingdings" w:hAnsi="Wingdings"/>
    </w:rPr>
  </w:style>
  <w:style w:type="character" w:customStyle="1" w:styleId="WW8Num126z3">
    <w:name w:val="WW8Num126z3"/>
    <w:rsid w:val="00B8236E"/>
    <w:rPr>
      <w:rFonts w:ascii="Symbol" w:hAnsi="Symbol"/>
    </w:rPr>
  </w:style>
  <w:style w:type="character" w:customStyle="1" w:styleId="WW8Num128z0">
    <w:name w:val="WW8Num128z0"/>
    <w:rsid w:val="00B8236E"/>
    <w:rPr>
      <w:rFonts w:ascii="Symbol" w:eastAsia="Times New Roman" w:hAnsi="Symbol"/>
    </w:rPr>
  </w:style>
  <w:style w:type="character" w:customStyle="1" w:styleId="WW8Num128z1">
    <w:name w:val="WW8Num128z1"/>
    <w:rsid w:val="00B8236E"/>
    <w:rPr>
      <w:rFonts w:ascii="Courier New" w:hAnsi="Courier New"/>
    </w:rPr>
  </w:style>
  <w:style w:type="character" w:customStyle="1" w:styleId="WW8Num128z2">
    <w:name w:val="WW8Num128z2"/>
    <w:rsid w:val="00B8236E"/>
    <w:rPr>
      <w:rFonts w:ascii="Wingdings" w:hAnsi="Wingdings"/>
    </w:rPr>
  </w:style>
  <w:style w:type="character" w:customStyle="1" w:styleId="WW8Num128z3">
    <w:name w:val="WW8Num128z3"/>
    <w:rsid w:val="00B8236E"/>
    <w:rPr>
      <w:rFonts w:ascii="Symbol" w:hAnsi="Symbol"/>
    </w:rPr>
  </w:style>
  <w:style w:type="character" w:customStyle="1" w:styleId="WW8Num138z0">
    <w:name w:val="WW8Num138z0"/>
    <w:rsid w:val="00B8236E"/>
    <w:rPr>
      <w:rFonts w:ascii="Times-Italic" w:eastAsia="Times New Roman" w:hAnsi="Times-Italic"/>
    </w:rPr>
  </w:style>
  <w:style w:type="character" w:customStyle="1" w:styleId="WW8Num138z1">
    <w:name w:val="WW8Num138z1"/>
    <w:rsid w:val="00B8236E"/>
    <w:rPr>
      <w:rFonts w:ascii="Courier New" w:hAnsi="Courier New"/>
    </w:rPr>
  </w:style>
  <w:style w:type="character" w:customStyle="1" w:styleId="WW8Num138z2">
    <w:name w:val="WW8Num138z2"/>
    <w:rsid w:val="00B8236E"/>
    <w:rPr>
      <w:rFonts w:ascii="Wingdings" w:hAnsi="Wingdings"/>
    </w:rPr>
  </w:style>
  <w:style w:type="character" w:customStyle="1" w:styleId="WW8Num138z3">
    <w:name w:val="WW8Num138z3"/>
    <w:rsid w:val="00B8236E"/>
    <w:rPr>
      <w:rFonts w:ascii="Symbol" w:hAnsi="Symbol"/>
    </w:rPr>
  </w:style>
  <w:style w:type="character" w:customStyle="1" w:styleId="WW8Num143z0">
    <w:name w:val="WW8Num143z0"/>
    <w:rsid w:val="00B8236E"/>
    <w:rPr>
      <w:rFonts w:ascii="Times New Roman" w:eastAsia="Times New Roman" w:hAnsi="Times New Roman" w:cs="Times New Roman"/>
    </w:rPr>
  </w:style>
  <w:style w:type="character" w:customStyle="1" w:styleId="WW8Num148z0">
    <w:name w:val="WW8Num148z0"/>
    <w:rsid w:val="00B8236E"/>
    <w:rPr>
      <w:rFonts w:ascii="Symbol" w:hAnsi="Symbol"/>
      <w:sz w:val="20"/>
    </w:rPr>
  </w:style>
  <w:style w:type="character" w:customStyle="1" w:styleId="WW8Num148z1">
    <w:name w:val="WW8Num148z1"/>
    <w:rsid w:val="00B8236E"/>
    <w:rPr>
      <w:rFonts w:ascii="Courier New" w:hAnsi="Courier New"/>
      <w:sz w:val="20"/>
    </w:rPr>
  </w:style>
  <w:style w:type="character" w:customStyle="1" w:styleId="WW8Num148z2">
    <w:name w:val="WW8Num148z2"/>
    <w:rsid w:val="00B8236E"/>
    <w:rPr>
      <w:rFonts w:ascii="Wingdings" w:hAnsi="Wingdings"/>
      <w:sz w:val="20"/>
    </w:rPr>
  </w:style>
  <w:style w:type="character" w:customStyle="1" w:styleId="WW8Num151z0">
    <w:name w:val="WW8Num151z0"/>
    <w:rsid w:val="00B8236E"/>
    <w:rPr>
      <w:rFonts w:ascii="Times New Roman" w:eastAsia="Times New Roman" w:hAnsi="Times New Roman" w:cs="Times New Roman"/>
    </w:rPr>
  </w:style>
  <w:style w:type="character" w:customStyle="1" w:styleId="WW8Num152z0">
    <w:name w:val="WW8Num152z0"/>
    <w:rsid w:val="00B8236E"/>
    <w:rPr>
      <w:rFonts w:ascii="Symbol" w:hAnsi="Symbol"/>
      <w:sz w:val="20"/>
    </w:rPr>
  </w:style>
  <w:style w:type="character" w:customStyle="1" w:styleId="WW8Num152z1">
    <w:name w:val="WW8Num152z1"/>
    <w:rsid w:val="00B8236E"/>
    <w:rPr>
      <w:rFonts w:ascii="Courier New" w:hAnsi="Courier New"/>
      <w:sz w:val="20"/>
    </w:rPr>
  </w:style>
  <w:style w:type="character" w:customStyle="1" w:styleId="WW8Num152z2">
    <w:name w:val="WW8Num152z2"/>
    <w:rsid w:val="00B8236E"/>
    <w:rPr>
      <w:rFonts w:ascii="Wingdings" w:hAnsi="Wingdings"/>
      <w:sz w:val="20"/>
    </w:rPr>
  </w:style>
  <w:style w:type="character" w:customStyle="1" w:styleId="WW8Num153z0">
    <w:name w:val="WW8Num153z0"/>
    <w:rsid w:val="00B8236E"/>
    <w:rPr>
      <w:sz w:val="24"/>
    </w:rPr>
  </w:style>
  <w:style w:type="character" w:customStyle="1" w:styleId="WW8Num155z0">
    <w:name w:val="WW8Num155z0"/>
    <w:rsid w:val="00B8236E"/>
    <w:rPr>
      <w:rFonts w:ascii="Times New Roman" w:eastAsia="Times New Roman" w:hAnsi="Times New Roman" w:cs="Times New Roman"/>
    </w:rPr>
  </w:style>
  <w:style w:type="character" w:customStyle="1" w:styleId="WW8Num157z0">
    <w:name w:val="WW8Num157z0"/>
    <w:rsid w:val="00B8236E"/>
    <w:rPr>
      <w:rFonts w:ascii="Symbol" w:hAnsi="Symbol"/>
      <w:sz w:val="20"/>
    </w:rPr>
  </w:style>
  <w:style w:type="character" w:customStyle="1" w:styleId="WW8Num157z1">
    <w:name w:val="WW8Num157z1"/>
    <w:rsid w:val="00B8236E"/>
    <w:rPr>
      <w:rFonts w:ascii="Courier New" w:hAnsi="Courier New"/>
      <w:sz w:val="20"/>
    </w:rPr>
  </w:style>
  <w:style w:type="character" w:customStyle="1" w:styleId="WW8Num157z2">
    <w:name w:val="WW8Num157z2"/>
    <w:rsid w:val="00B8236E"/>
    <w:rPr>
      <w:rFonts w:ascii="Wingdings" w:hAnsi="Wingdings"/>
      <w:sz w:val="20"/>
    </w:rPr>
  </w:style>
  <w:style w:type="character" w:customStyle="1" w:styleId="WW8Num163z0">
    <w:name w:val="WW8Num163z0"/>
    <w:rsid w:val="00B8236E"/>
    <w:rPr>
      <w:rFonts w:ascii="Symbol" w:hAnsi="Symbol"/>
      <w:sz w:val="20"/>
    </w:rPr>
  </w:style>
  <w:style w:type="character" w:customStyle="1" w:styleId="WW8Num163z1">
    <w:name w:val="WW8Num163z1"/>
    <w:rsid w:val="00B8236E"/>
    <w:rPr>
      <w:rFonts w:ascii="Courier New" w:hAnsi="Courier New"/>
      <w:sz w:val="20"/>
    </w:rPr>
  </w:style>
  <w:style w:type="character" w:customStyle="1" w:styleId="WW8Num163z2">
    <w:name w:val="WW8Num163z2"/>
    <w:rsid w:val="00B8236E"/>
    <w:rPr>
      <w:rFonts w:ascii="Wingdings" w:hAnsi="Wingdings"/>
      <w:sz w:val="20"/>
    </w:rPr>
  </w:style>
  <w:style w:type="character" w:customStyle="1" w:styleId="WW8Num170z0">
    <w:name w:val="WW8Num170z0"/>
    <w:rsid w:val="00B8236E"/>
    <w:rPr>
      <w:rFonts w:ascii="Symbol" w:eastAsia="Times New Roman" w:hAnsi="Symbol"/>
    </w:rPr>
  </w:style>
  <w:style w:type="character" w:customStyle="1" w:styleId="WW8Num170z1">
    <w:name w:val="WW8Num170z1"/>
    <w:rsid w:val="00B8236E"/>
    <w:rPr>
      <w:rFonts w:ascii="Courier New" w:hAnsi="Courier New"/>
    </w:rPr>
  </w:style>
  <w:style w:type="character" w:customStyle="1" w:styleId="WW8Num170z2">
    <w:name w:val="WW8Num170z2"/>
    <w:rsid w:val="00B8236E"/>
    <w:rPr>
      <w:rFonts w:ascii="Wingdings" w:hAnsi="Wingdings"/>
    </w:rPr>
  </w:style>
  <w:style w:type="character" w:customStyle="1" w:styleId="WW8Num170z3">
    <w:name w:val="WW8Num170z3"/>
    <w:rsid w:val="00B8236E"/>
    <w:rPr>
      <w:rFonts w:ascii="Symbol" w:hAnsi="Symbol"/>
    </w:rPr>
  </w:style>
  <w:style w:type="character" w:customStyle="1" w:styleId="WW8Num177z0">
    <w:name w:val="WW8Num177z0"/>
    <w:rsid w:val="00B8236E"/>
    <w:rPr>
      <w:rFonts w:ascii="Symbol" w:hAnsi="Symbol"/>
      <w:sz w:val="20"/>
    </w:rPr>
  </w:style>
  <w:style w:type="character" w:customStyle="1" w:styleId="WW8Num177z1">
    <w:name w:val="WW8Num177z1"/>
    <w:rsid w:val="00B8236E"/>
    <w:rPr>
      <w:rFonts w:ascii="Courier New" w:hAnsi="Courier New"/>
      <w:sz w:val="20"/>
    </w:rPr>
  </w:style>
  <w:style w:type="character" w:customStyle="1" w:styleId="WW8Num177z2">
    <w:name w:val="WW8Num177z2"/>
    <w:rsid w:val="00B8236E"/>
    <w:rPr>
      <w:rFonts w:ascii="Wingdings" w:hAnsi="Wingdings"/>
      <w:sz w:val="20"/>
    </w:rPr>
  </w:style>
  <w:style w:type="character" w:customStyle="1" w:styleId="WW8Num181z0">
    <w:name w:val="WW8Num181z0"/>
    <w:rsid w:val="00B8236E"/>
    <w:rPr>
      <w:rFonts w:ascii="Symbol" w:eastAsia="Times New Roman" w:hAnsi="Symbol"/>
    </w:rPr>
  </w:style>
  <w:style w:type="character" w:customStyle="1" w:styleId="WW8Num181z1">
    <w:name w:val="WW8Num181z1"/>
    <w:rsid w:val="00B8236E"/>
    <w:rPr>
      <w:rFonts w:ascii="Courier New" w:hAnsi="Courier New"/>
    </w:rPr>
  </w:style>
  <w:style w:type="character" w:customStyle="1" w:styleId="WW8Num181z2">
    <w:name w:val="WW8Num181z2"/>
    <w:rsid w:val="00B8236E"/>
    <w:rPr>
      <w:rFonts w:ascii="Wingdings" w:hAnsi="Wingdings"/>
    </w:rPr>
  </w:style>
  <w:style w:type="character" w:customStyle="1" w:styleId="WW8Num181z3">
    <w:name w:val="WW8Num181z3"/>
    <w:rsid w:val="00B8236E"/>
    <w:rPr>
      <w:rFonts w:ascii="Symbol" w:hAnsi="Symbol"/>
    </w:rPr>
  </w:style>
  <w:style w:type="character" w:customStyle="1" w:styleId="WW8Num185z0">
    <w:name w:val="WW8Num185z0"/>
    <w:rsid w:val="00B8236E"/>
    <w:rPr>
      <w:rFonts w:ascii="Symbol" w:eastAsia="Times New Roman" w:hAnsi="Symbol"/>
    </w:rPr>
  </w:style>
  <w:style w:type="character" w:customStyle="1" w:styleId="WW8Num185z1">
    <w:name w:val="WW8Num185z1"/>
    <w:rsid w:val="00B8236E"/>
    <w:rPr>
      <w:rFonts w:ascii="Courier New" w:hAnsi="Courier New"/>
    </w:rPr>
  </w:style>
  <w:style w:type="character" w:customStyle="1" w:styleId="WW8Num185z2">
    <w:name w:val="WW8Num185z2"/>
    <w:rsid w:val="00B8236E"/>
    <w:rPr>
      <w:rFonts w:ascii="Wingdings" w:hAnsi="Wingdings"/>
    </w:rPr>
  </w:style>
  <w:style w:type="character" w:customStyle="1" w:styleId="WW8Num185z3">
    <w:name w:val="WW8Num185z3"/>
    <w:rsid w:val="00B8236E"/>
    <w:rPr>
      <w:rFonts w:ascii="Symbol" w:hAnsi="Symbol"/>
    </w:rPr>
  </w:style>
  <w:style w:type="character" w:customStyle="1" w:styleId="WW8Num186z0">
    <w:name w:val="WW8Num186z0"/>
    <w:rsid w:val="00B8236E"/>
    <w:rPr>
      <w:rFonts w:ascii="Symbol" w:hAnsi="Symbol"/>
      <w:sz w:val="20"/>
    </w:rPr>
  </w:style>
  <w:style w:type="character" w:customStyle="1" w:styleId="WW8Num186z1">
    <w:name w:val="WW8Num186z1"/>
    <w:rsid w:val="00B8236E"/>
    <w:rPr>
      <w:rFonts w:ascii="Courier New" w:hAnsi="Courier New"/>
      <w:sz w:val="20"/>
    </w:rPr>
  </w:style>
  <w:style w:type="character" w:customStyle="1" w:styleId="WW8Num186z2">
    <w:name w:val="WW8Num186z2"/>
    <w:rsid w:val="00B8236E"/>
    <w:rPr>
      <w:rFonts w:ascii="Wingdings" w:hAnsi="Wingdings"/>
      <w:sz w:val="20"/>
    </w:rPr>
  </w:style>
  <w:style w:type="character" w:customStyle="1" w:styleId="WW8Num192z0">
    <w:name w:val="WW8Num192z0"/>
    <w:rsid w:val="00B8236E"/>
    <w:rPr>
      <w:rFonts w:ascii="Symbol" w:hAnsi="Symbol"/>
    </w:rPr>
  </w:style>
  <w:style w:type="character" w:customStyle="1" w:styleId="WW8Num192z1">
    <w:name w:val="WW8Num192z1"/>
    <w:rsid w:val="00B8236E"/>
    <w:rPr>
      <w:rFonts w:ascii="Courier New" w:hAnsi="Courier New"/>
    </w:rPr>
  </w:style>
  <w:style w:type="character" w:customStyle="1" w:styleId="WW8Num192z2">
    <w:name w:val="WW8Num192z2"/>
    <w:rsid w:val="00B8236E"/>
    <w:rPr>
      <w:rFonts w:ascii="Wingdings" w:hAnsi="Wingdings"/>
    </w:rPr>
  </w:style>
  <w:style w:type="character" w:customStyle="1" w:styleId="WW8Num194z0">
    <w:name w:val="WW8Num194z0"/>
    <w:rsid w:val="00B8236E"/>
    <w:rPr>
      <w:rFonts w:ascii="Times-Roman" w:eastAsia="Times New Roman" w:hAnsi="Times-Roman"/>
      <w:i w:val="0"/>
    </w:rPr>
  </w:style>
  <w:style w:type="character" w:customStyle="1" w:styleId="WW8Num194z1">
    <w:name w:val="WW8Num194z1"/>
    <w:rsid w:val="00B8236E"/>
    <w:rPr>
      <w:rFonts w:ascii="Courier New" w:hAnsi="Courier New"/>
    </w:rPr>
  </w:style>
  <w:style w:type="character" w:customStyle="1" w:styleId="WW8Num194z2">
    <w:name w:val="WW8Num194z2"/>
    <w:rsid w:val="00B8236E"/>
    <w:rPr>
      <w:rFonts w:ascii="Wingdings" w:hAnsi="Wingdings"/>
    </w:rPr>
  </w:style>
  <w:style w:type="character" w:customStyle="1" w:styleId="WW8Num194z3">
    <w:name w:val="WW8Num194z3"/>
    <w:rsid w:val="00B8236E"/>
    <w:rPr>
      <w:rFonts w:ascii="Symbol" w:hAnsi="Symbol"/>
    </w:rPr>
  </w:style>
  <w:style w:type="character" w:customStyle="1" w:styleId="WW8Num203z0">
    <w:name w:val="WW8Num203z0"/>
    <w:rsid w:val="00B8236E"/>
    <w:rPr>
      <w:rFonts w:ascii="Wingdings" w:eastAsia="Times New Roman" w:hAnsi="Wingdings"/>
    </w:rPr>
  </w:style>
  <w:style w:type="character" w:customStyle="1" w:styleId="WW8Num203z1">
    <w:name w:val="WW8Num203z1"/>
    <w:rsid w:val="00B8236E"/>
    <w:rPr>
      <w:rFonts w:ascii="Courier New" w:hAnsi="Courier New"/>
    </w:rPr>
  </w:style>
  <w:style w:type="character" w:customStyle="1" w:styleId="WW8Num203z2">
    <w:name w:val="WW8Num203z2"/>
    <w:rsid w:val="00B8236E"/>
    <w:rPr>
      <w:rFonts w:ascii="Wingdings" w:hAnsi="Wingdings"/>
    </w:rPr>
  </w:style>
  <w:style w:type="character" w:customStyle="1" w:styleId="WW8Num203z3">
    <w:name w:val="WW8Num203z3"/>
    <w:rsid w:val="00B8236E"/>
    <w:rPr>
      <w:rFonts w:ascii="Symbol" w:hAnsi="Symbol"/>
    </w:rPr>
  </w:style>
  <w:style w:type="character" w:customStyle="1" w:styleId="WW8Num204z1">
    <w:name w:val="WW8Num204z1"/>
    <w:rsid w:val="00B8236E"/>
    <w:rPr>
      <w:b/>
    </w:rPr>
  </w:style>
  <w:style w:type="character" w:customStyle="1" w:styleId="WW8Num206z0">
    <w:name w:val="WW8Num206z0"/>
    <w:rsid w:val="00B8236E"/>
    <w:rPr>
      <w:rFonts w:ascii="Symbol" w:eastAsia="Times New Roman" w:hAnsi="Symbol"/>
    </w:rPr>
  </w:style>
  <w:style w:type="character" w:customStyle="1" w:styleId="WW8Num206z1">
    <w:name w:val="WW8Num206z1"/>
    <w:rsid w:val="00B8236E"/>
    <w:rPr>
      <w:rFonts w:ascii="Courier New" w:hAnsi="Courier New"/>
    </w:rPr>
  </w:style>
  <w:style w:type="character" w:customStyle="1" w:styleId="WW8Num206z2">
    <w:name w:val="WW8Num206z2"/>
    <w:rsid w:val="00B8236E"/>
    <w:rPr>
      <w:rFonts w:ascii="Wingdings" w:hAnsi="Wingdings"/>
    </w:rPr>
  </w:style>
  <w:style w:type="character" w:customStyle="1" w:styleId="WW8Num206z3">
    <w:name w:val="WW8Num206z3"/>
    <w:rsid w:val="00B8236E"/>
    <w:rPr>
      <w:rFonts w:ascii="Symbol" w:hAnsi="Symbol"/>
    </w:rPr>
  </w:style>
  <w:style w:type="character" w:customStyle="1" w:styleId="WW8Num207z0">
    <w:name w:val="WW8Num207z0"/>
    <w:rsid w:val="00B8236E"/>
    <w:rPr>
      <w:rFonts w:ascii="Symbol" w:hAnsi="Symbol"/>
      <w:sz w:val="20"/>
    </w:rPr>
  </w:style>
  <w:style w:type="character" w:customStyle="1" w:styleId="WW8Num213z0">
    <w:name w:val="WW8Num213z0"/>
    <w:rsid w:val="00B8236E"/>
    <w:rPr>
      <w:rFonts w:ascii="Symbol" w:hAnsi="Symbol"/>
      <w:sz w:val="20"/>
    </w:rPr>
  </w:style>
  <w:style w:type="character" w:customStyle="1" w:styleId="WW8Num214z0">
    <w:name w:val="WW8Num214z0"/>
    <w:rsid w:val="00B8236E"/>
    <w:rPr>
      <w:rFonts w:ascii="Symbol" w:hAnsi="Symbol"/>
    </w:rPr>
  </w:style>
  <w:style w:type="character" w:customStyle="1" w:styleId="WW8Num214z1">
    <w:name w:val="WW8Num214z1"/>
    <w:rsid w:val="00B8236E"/>
    <w:rPr>
      <w:rFonts w:ascii="Courier New" w:hAnsi="Courier New"/>
    </w:rPr>
  </w:style>
  <w:style w:type="character" w:customStyle="1" w:styleId="WW8Num220z0">
    <w:name w:val="WW8Num220z0"/>
    <w:rsid w:val="00B8236E"/>
    <w:rPr>
      <w:u w:val="single"/>
    </w:rPr>
  </w:style>
  <w:style w:type="character" w:customStyle="1" w:styleId="WW8Num228z0">
    <w:name w:val="WW8Num228z0"/>
    <w:rsid w:val="00B8236E"/>
    <w:rPr>
      <w:rFonts w:ascii="Symbol" w:hAnsi="Symbol"/>
      <w:sz w:val="20"/>
    </w:rPr>
  </w:style>
  <w:style w:type="character" w:customStyle="1" w:styleId="WW8Num228z1">
    <w:name w:val="WW8Num228z1"/>
    <w:rsid w:val="00B8236E"/>
    <w:rPr>
      <w:rFonts w:ascii="Courier New" w:hAnsi="Courier New"/>
      <w:sz w:val="20"/>
    </w:rPr>
  </w:style>
  <w:style w:type="character" w:customStyle="1" w:styleId="WW8Num228z2">
    <w:name w:val="WW8Num228z2"/>
    <w:rsid w:val="00B8236E"/>
    <w:rPr>
      <w:rFonts w:ascii="Wingdings" w:hAnsi="Wingdings"/>
      <w:sz w:val="20"/>
    </w:rPr>
  </w:style>
  <w:style w:type="character" w:customStyle="1" w:styleId="WW8Num236z0">
    <w:name w:val="WW8Num236z0"/>
    <w:rsid w:val="00B8236E"/>
    <w:rPr>
      <w:rFonts w:ascii="Symbol" w:eastAsia="Times New Roman" w:hAnsi="Symbol"/>
    </w:rPr>
  </w:style>
  <w:style w:type="character" w:customStyle="1" w:styleId="WW8Num236z1">
    <w:name w:val="WW8Num236z1"/>
    <w:rsid w:val="00B8236E"/>
    <w:rPr>
      <w:rFonts w:ascii="Courier New" w:hAnsi="Courier New"/>
    </w:rPr>
  </w:style>
  <w:style w:type="character" w:customStyle="1" w:styleId="WW8Num236z2">
    <w:name w:val="WW8Num236z2"/>
    <w:rsid w:val="00B8236E"/>
    <w:rPr>
      <w:rFonts w:ascii="Wingdings" w:hAnsi="Wingdings"/>
    </w:rPr>
  </w:style>
  <w:style w:type="character" w:customStyle="1" w:styleId="WW8Num236z3">
    <w:name w:val="WW8Num236z3"/>
    <w:rsid w:val="00B8236E"/>
    <w:rPr>
      <w:rFonts w:ascii="Symbol" w:hAnsi="Symbol"/>
    </w:rPr>
  </w:style>
  <w:style w:type="character" w:customStyle="1" w:styleId="WW8Num239z0">
    <w:name w:val="WW8Num239z0"/>
    <w:rsid w:val="00B8236E"/>
    <w:rPr>
      <w:rFonts w:ascii="Times New Roman" w:eastAsia="Times New Roman" w:hAnsi="Times New Roman" w:cs="Times New Roman"/>
    </w:rPr>
  </w:style>
  <w:style w:type="character" w:customStyle="1" w:styleId="WW8Num239z1">
    <w:name w:val="WW8Num239z1"/>
    <w:rsid w:val="00B8236E"/>
    <w:rPr>
      <w:rFonts w:ascii="Courier New" w:hAnsi="Courier New"/>
    </w:rPr>
  </w:style>
  <w:style w:type="character" w:customStyle="1" w:styleId="WW8Num239z2">
    <w:name w:val="WW8Num239z2"/>
    <w:rsid w:val="00B8236E"/>
    <w:rPr>
      <w:rFonts w:ascii="Wingdings" w:hAnsi="Wingdings"/>
    </w:rPr>
  </w:style>
  <w:style w:type="character" w:customStyle="1" w:styleId="WW8Num239z3">
    <w:name w:val="WW8Num239z3"/>
    <w:rsid w:val="00B8236E"/>
    <w:rPr>
      <w:rFonts w:ascii="Symbol" w:hAnsi="Symbol"/>
    </w:rPr>
  </w:style>
  <w:style w:type="character" w:customStyle="1" w:styleId="NumberingSymbols">
    <w:name w:val="Numbering Symbols"/>
    <w:rsid w:val="00B8236E"/>
    <w:rPr>
      <w:rFonts w:ascii="Garamond" w:hAnsi="Garamond"/>
    </w:rPr>
  </w:style>
  <w:style w:type="character" w:customStyle="1" w:styleId="Bullets">
    <w:name w:val="Bullets"/>
    <w:rsid w:val="00B8236E"/>
    <w:rPr>
      <w:rFonts w:ascii="StarSymbol" w:eastAsia="StarSymbol" w:hAnsi="StarSymbol" w:cs="StarSymbol"/>
      <w:sz w:val="18"/>
      <w:szCs w:val="18"/>
    </w:rPr>
  </w:style>
  <w:style w:type="paragraph" w:customStyle="1" w:styleId="NoteLevel12">
    <w:name w:val="Note Level 12"/>
    <w:basedOn w:val="Normal"/>
    <w:rsid w:val="00B8236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B8236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B8236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B8236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B8236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B8236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B8236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B8236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B8236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B8236E"/>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B8236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B8236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8236E"/>
    <w:rPr>
      <w:color w:val="008000"/>
    </w:rPr>
  </w:style>
  <w:style w:type="paragraph" w:customStyle="1" w:styleId="Repeatblockheading0">
    <w:name w:val="Repeat block heading"/>
    <w:basedOn w:val="Title"/>
    <w:qFormat/>
    <w:rsid w:val="00B8236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B8236E"/>
  </w:style>
  <w:style w:type="character" w:customStyle="1" w:styleId="quotedtooltip">
    <w:name w:val="quotedtooltip"/>
    <w:basedOn w:val="DefaultParagraphFont"/>
    <w:rsid w:val="00B8236E"/>
  </w:style>
  <w:style w:type="character" w:customStyle="1" w:styleId="quotedtooltipbox">
    <w:name w:val="quotedtooltipbox"/>
    <w:basedOn w:val="DefaultParagraphFont"/>
    <w:rsid w:val="00B8236E"/>
  </w:style>
  <w:style w:type="character" w:customStyle="1" w:styleId="mwlivequotes">
    <w:name w:val="mwlivequotes"/>
    <w:basedOn w:val="DefaultParagraphFont"/>
    <w:rsid w:val="00B8236E"/>
  </w:style>
  <w:style w:type="character" w:customStyle="1" w:styleId="lastlabel">
    <w:name w:val="lastlabel"/>
    <w:basedOn w:val="DefaultParagraphFont"/>
    <w:rsid w:val="00B8236E"/>
  </w:style>
  <w:style w:type="character" w:customStyle="1" w:styleId="lb07">
    <w:name w:val="lb07"/>
    <w:basedOn w:val="DefaultParagraphFont"/>
    <w:rsid w:val="00B8236E"/>
  </w:style>
  <w:style w:type="character" w:customStyle="1" w:styleId="qted">
    <w:name w:val="qted"/>
    <w:basedOn w:val="DefaultParagraphFont"/>
    <w:rsid w:val="00B8236E"/>
  </w:style>
  <w:style w:type="character" w:customStyle="1" w:styleId="t14">
    <w:name w:val="t14"/>
    <w:basedOn w:val="DefaultParagraphFont"/>
    <w:rsid w:val="00B8236E"/>
  </w:style>
  <w:style w:type="paragraph" w:customStyle="1" w:styleId="format-body">
    <w:name w:val="format-body"/>
    <w:basedOn w:val="Normal"/>
    <w:rsid w:val="00B8236E"/>
    <w:pPr>
      <w:spacing w:before="100" w:beforeAutospacing="1" w:after="100" w:afterAutospacing="1"/>
    </w:pPr>
    <w:rPr>
      <w:sz w:val="24"/>
    </w:rPr>
  </w:style>
  <w:style w:type="character" w:customStyle="1" w:styleId="searchtermbold">
    <w:name w:val="searchtermbold"/>
    <w:basedOn w:val="DefaultParagraphFont"/>
    <w:rsid w:val="00B8236E"/>
  </w:style>
  <w:style w:type="character" w:customStyle="1" w:styleId="spanstyle">
    <w:name w:val="spanstyle"/>
    <w:basedOn w:val="DefaultParagraphFont"/>
    <w:rsid w:val="00B8236E"/>
  </w:style>
  <w:style w:type="character" w:customStyle="1" w:styleId="nfakpe">
    <w:name w:val="nfakpe"/>
    <w:basedOn w:val="DefaultParagraphFont"/>
    <w:rsid w:val="00B8236E"/>
  </w:style>
  <w:style w:type="character" w:customStyle="1" w:styleId="DebateBlockCharChar">
    <w:name w:val="Debate Block Char Char"/>
    <w:basedOn w:val="DefaultParagraphFont"/>
    <w:rsid w:val="00B8236E"/>
    <w:rPr>
      <w:rFonts w:cs="Arial"/>
      <w:b/>
      <w:bCs/>
      <w:kern w:val="32"/>
      <w:sz w:val="36"/>
      <w:szCs w:val="32"/>
      <w:u w:val="single"/>
    </w:rPr>
  </w:style>
  <w:style w:type="character" w:customStyle="1" w:styleId="citsource">
    <w:name w:val="citsource"/>
    <w:basedOn w:val="DefaultParagraphFont"/>
    <w:rsid w:val="00B8236E"/>
  </w:style>
  <w:style w:type="character" w:customStyle="1" w:styleId="sc">
    <w:name w:val="sc"/>
    <w:basedOn w:val="DefaultParagraphFont"/>
    <w:rsid w:val="00B8236E"/>
  </w:style>
  <w:style w:type="character" w:customStyle="1" w:styleId="atime">
    <w:name w:val="atime"/>
    <w:basedOn w:val="DefaultParagraphFont"/>
    <w:rsid w:val="00B8236E"/>
  </w:style>
  <w:style w:type="character" w:customStyle="1" w:styleId="ReadText">
    <w:name w:val="Read Text"/>
    <w:basedOn w:val="DefaultParagraphFont"/>
    <w:rsid w:val="00B8236E"/>
    <w:rPr>
      <w:rFonts w:ascii="Times New Roman" w:hAnsi="Times New Roman"/>
      <w:b/>
      <w:bCs/>
      <w:sz w:val="24"/>
      <w:u w:val="single"/>
    </w:rPr>
  </w:style>
  <w:style w:type="paragraph" w:customStyle="1" w:styleId="unread">
    <w:name w:val="unread"/>
    <w:basedOn w:val="Normal"/>
    <w:rsid w:val="00B8236E"/>
  </w:style>
  <w:style w:type="character" w:customStyle="1" w:styleId="unreadChar">
    <w:name w:val="unread Char"/>
    <w:basedOn w:val="DefaultParagraphFont"/>
    <w:rsid w:val="00B8236E"/>
    <w:rPr>
      <w:szCs w:val="24"/>
      <w:lang w:val="en-US" w:eastAsia="en-US" w:bidi="ar-SA"/>
    </w:rPr>
  </w:style>
  <w:style w:type="paragraph" w:customStyle="1" w:styleId="cardunderlined0">
    <w:name w:val="card underlined"/>
    <w:basedOn w:val="Normal"/>
    <w:rsid w:val="00B8236E"/>
    <w:rPr>
      <w:rFonts w:ascii="Arial" w:hAnsi="Arial"/>
      <w:u w:val="single"/>
    </w:rPr>
  </w:style>
  <w:style w:type="character" w:customStyle="1" w:styleId="Internetlink1">
    <w:name w:val="Internet link1"/>
    <w:rsid w:val="00B8236E"/>
    <w:rPr>
      <w:color w:val="000080"/>
      <w:u w:val="single"/>
    </w:rPr>
  </w:style>
  <w:style w:type="character" w:customStyle="1" w:styleId="underliningChar3">
    <w:name w:val="underlining Char"/>
    <w:basedOn w:val="DefaultParagraphFont"/>
    <w:rsid w:val="00B8236E"/>
    <w:rPr>
      <w:b/>
      <w:szCs w:val="24"/>
      <w:u w:val="single"/>
      <w:lang w:val="en-US" w:eastAsia="en-US" w:bidi="ar-SA"/>
    </w:rPr>
  </w:style>
  <w:style w:type="character" w:customStyle="1" w:styleId="notreadChar">
    <w:name w:val="not read Char"/>
    <w:basedOn w:val="DefaultParagraphFont"/>
    <w:rsid w:val="00B8236E"/>
    <w:rPr>
      <w:sz w:val="18"/>
      <w:szCs w:val="24"/>
      <w:lang w:val="en-US" w:eastAsia="en-US" w:bidi="ar-SA"/>
    </w:rPr>
  </w:style>
  <w:style w:type="character" w:customStyle="1" w:styleId="journalname">
    <w:name w:val="journalname"/>
    <w:basedOn w:val="DefaultParagraphFont"/>
    <w:rsid w:val="00B8236E"/>
  </w:style>
  <w:style w:type="character" w:customStyle="1" w:styleId="insideheadline">
    <w:name w:val="insideheadline"/>
    <w:basedOn w:val="DefaultParagraphFont"/>
    <w:rsid w:val="00B8236E"/>
  </w:style>
  <w:style w:type="paragraph" w:customStyle="1" w:styleId="article-text">
    <w:name w:val="article-text"/>
    <w:basedOn w:val="Normal"/>
    <w:rsid w:val="00B8236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B8236E"/>
  </w:style>
  <w:style w:type="character" w:customStyle="1" w:styleId="mwlivequotesdowndelayed">
    <w:name w:val="mwlivequotes down delayed"/>
    <w:basedOn w:val="DefaultParagraphFont"/>
    <w:rsid w:val="00B8236E"/>
  </w:style>
  <w:style w:type="character" w:customStyle="1" w:styleId="shirttail">
    <w:name w:val="shirttail"/>
    <w:basedOn w:val="DefaultParagraphFont"/>
    <w:rsid w:val="00B8236E"/>
  </w:style>
  <w:style w:type="character" w:customStyle="1" w:styleId="definition">
    <w:name w:val="definition"/>
    <w:basedOn w:val="DefaultParagraphFont"/>
    <w:rsid w:val="00B8236E"/>
  </w:style>
  <w:style w:type="character" w:customStyle="1" w:styleId="CardTextCharCharChar">
    <w:name w:val="Card Text Char Char Char"/>
    <w:basedOn w:val="DefaultParagraphFont"/>
    <w:rsid w:val="00B8236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8236E"/>
    <w:rPr>
      <w:rFonts w:ascii="Arial Narrow" w:hAnsi="Arial Narrow"/>
      <w:sz w:val="18"/>
      <w:u w:val="single"/>
    </w:rPr>
  </w:style>
  <w:style w:type="character" w:customStyle="1" w:styleId="UnderlineStyleCharCharChar">
    <w:name w:val="Underline Style Char Char Char"/>
    <w:basedOn w:val="DefaultParagraphFont"/>
    <w:rsid w:val="00B8236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8236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8236E"/>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B8236E"/>
    <w:rPr>
      <w:rFonts w:ascii="Arial" w:hAnsi="Arial" w:cs="Arial" w:hint="default"/>
      <w:b/>
      <w:bCs/>
      <w:color w:val="990000"/>
      <w:sz w:val="26"/>
      <w:szCs w:val="26"/>
    </w:rPr>
  </w:style>
  <w:style w:type="character" w:customStyle="1" w:styleId="bodytitle1">
    <w:name w:val="bodytitle1"/>
    <w:basedOn w:val="DefaultParagraphFont"/>
    <w:rsid w:val="00B8236E"/>
    <w:rPr>
      <w:rFonts w:ascii="Arial" w:hAnsi="Arial" w:cs="Arial" w:hint="default"/>
      <w:b/>
      <w:bCs/>
      <w:smallCaps w:val="0"/>
      <w:color w:val="000000"/>
      <w:sz w:val="28"/>
      <w:szCs w:val="28"/>
    </w:rPr>
  </w:style>
  <w:style w:type="paragraph" w:customStyle="1" w:styleId="style109">
    <w:name w:val="style109"/>
    <w:basedOn w:val="Normal"/>
    <w:rsid w:val="00B8236E"/>
    <w:pPr>
      <w:spacing w:before="100" w:beforeAutospacing="1" w:after="100" w:afterAutospacing="1"/>
    </w:pPr>
    <w:rPr>
      <w:sz w:val="24"/>
    </w:rPr>
  </w:style>
  <w:style w:type="paragraph" w:customStyle="1" w:styleId="style1100">
    <w:name w:val="style110"/>
    <w:basedOn w:val="Normal"/>
    <w:rsid w:val="00B8236E"/>
    <w:pPr>
      <w:spacing w:before="100" w:beforeAutospacing="1" w:after="100" w:afterAutospacing="1"/>
    </w:pPr>
    <w:rPr>
      <w:sz w:val="24"/>
    </w:rPr>
  </w:style>
  <w:style w:type="paragraph" w:customStyle="1" w:styleId="captionpaddingstyle114">
    <w:name w:val="captionpadding style114"/>
    <w:basedOn w:val="Normal"/>
    <w:rsid w:val="00B8236E"/>
    <w:pPr>
      <w:spacing w:before="100" w:beforeAutospacing="1" w:after="100" w:afterAutospacing="1"/>
    </w:pPr>
    <w:rPr>
      <w:sz w:val="24"/>
    </w:rPr>
  </w:style>
  <w:style w:type="character" w:customStyle="1" w:styleId="captionpaddingstyle1141">
    <w:name w:val="captionpadding style1141"/>
    <w:basedOn w:val="DefaultParagraphFont"/>
    <w:rsid w:val="00B8236E"/>
  </w:style>
  <w:style w:type="character" w:customStyle="1" w:styleId="style114style118">
    <w:name w:val="style114 style118"/>
    <w:basedOn w:val="DefaultParagraphFont"/>
    <w:rsid w:val="00B8236E"/>
  </w:style>
  <w:style w:type="paragraph" w:customStyle="1" w:styleId="mainstorybody">
    <w:name w:val="mainstorybody"/>
    <w:basedOn w:val="Normal"/>
    <w:rsid w:val="00B8236E"/>
    <w:pPr>
      <w:spacing w:before="100" w:beforeAutospacing="1" w:after="100" w:afterAutospacing="1"/>
    </w:pPr>
    <w:rPr>
      <w:sz w:val="24"/>
    </w:rPr>
  </w:style>
  <w:style w:type="character" w:customStyle="1" w:styleId="hint">
    <w:name w:val="hint"/>
    <w:basedOn w:val="DefaultParagraphFont"/>
    <w:rsid w:val="00B8236E"/>
  </w:style>
  <w:style w:type="character" w:customStyle="1" w:styleId="flw">
    <w:name w:val="flw"/>
    <w:basedOn w:val="DefaultParagraphFont"/>
    <w:rsid w:val="00B8236E"/>
  </w:style>
  <w:style w:type="paragraph" w:customStyle="1" w:styleId="ga">
    <w:name w:val="ga"/>
    <w:basedOn w:val="Normal"/>
    <w:rsid w:val="00B8236E"/>
    <w:rPr>
      <w:rFonts w:ascii="Times" w:hAnsi="Times"/>
      <w:color w:val="231F20"/>
      <w:sz w:val="18"/>
      <w:szCs w:val="18"/>
    </w:rPr>
  </w:style>
  <w:style w:type="character" w:customStyle="1" w:styleId="StyleArialNarrowBoldThickunderline">
    <w:name w:val="Style Arial Narrow Bold Thick underline"/>
    <w:basedOn w:val="DefaultParagraphFont"/>
    <w:rsid w:val="00B8236E"/>
    <w:rPr>
      <w:rFonts w:ascii="Arial Narrow" w:hAnsi="Arial Narrow"/>
      <w:b/>
      <w:bCs/>
      <w:u w:val="thick"/>
    </w:rPr>
  </w:style>
  <w:style w:type="paragraph" w:customStyle="1" w:styleId="tag1">
    <w:name w:val="tag1"/>
    <w:basedOn w:val="Heading2"/>
    <w:qFormat/>
    <w:rsid w:val="00B8236E"/>
    <w:pPr>
      <w:outlineLvl w:val="9"/>
    </w:pPr>
    <w:rPr>
      <w:rFonts w:eastAsia="Calibri" w:cs="Times New Roman"/>
      <w:sz w:val="24"/>
      <w:szCs w:val="20"/>
    </w:rPr>
  </w:style>
  <w:style w:type="paragraph" w:customStyle="1" w:styleId="tagcite3">
    <w:name w:val="tagcite"/>
    <w:basedOn w:val="TagCite0"/>
    <w:qFormat/>
    <w:rsid w:val="00B8236E"/>
    <w:rPr>
      <w:rFonts w:ascii="Garamond" w:eastAsiaTheme="minorHAnsi" w:hAnsi="Garamond"/>
      <w:sz w:val="24"/>
    </w:rPr>
  </w:style>
  <w:style w:type="character" w:customStyle="1" w:styleId="tag1Char">
    <w:name w:val="tag1 Char"/>
    <w:basedOn w:val="DefaultParagraphFont"/>
    <w:rsid w:val="00B8236E"/>
    <w:rPr>
      <w:b/>
      <w:sz w:val="24"/>
    </w:rPr>
  </w:style>
  <w:style w:type="paragraph" w:customStyle="1" w:styleId="SmallFontCharCharChar">
    <w:name w:val="Small Font Char Char Char"/>
    <w:basedOn w:val="Normal"/>
    <w:qFormat/>
    <w:rsid w:val="00B8236E"/>
    <w:rPr>
      <w:rFonts w:ascii="Arial" w:hAnsi="Arial"/>
      <w:sz w:val="12"/>
    </w:rPr>
  </w:style>
  <w:style w:type="character" w:customStyle="1" w:styleId="SmallFontCharCharCharChar">
    <w:name w:val="Small Font Char Char Char Char"/>
    <w:basedOn w:val="DefaultParagraphFont"/>
    <w:rsid w:val="00B8236E"/>
    <w:rPr>
      <w:rFonts w:ascii="Arial" w:hAnsi="Arial"/>
      <w:sz w:val="12"/>
      <w:szCs w:val="24"/>
    </w:rPr>
  </w:style>
  <w:style w:type="character" w:customStyle="1" w:styleId="TagCiteChar4">
    <w:name w:val="TagCite Char"/>
    <w:basedOn w:val="DefaultParagraphFont"/>
    <w:rsid w:val="00B8236E"/>
    <w:rPr>
      <w:rFonts w:ascii="Garamond" w:hAnsi="Garamond"/>
      <w:b/>
      <w:sz w:val="24"/>
      <w:szCs w:val="24"/>
    </w:rPr>
  </w:style>
  <w:style w:type="character" w:customStyle="1" w:styleId="subtitlesarticles1">
    <w:name w:val="subtitles_articles1"/>
    <w:basedOn w:val="DefaultParagraphFont"/>
    <w:rsid w:val="00B8236E"/>
    <w:rPr>
      <w:rFonts w:ascii="Verdana" w:hAnsi="Verdana" w:cs="Times New Roman"/>
      <w:b/>
      <w:bCs/>
      <w:color w:val="000000"/>
      <w:sz w:val="20"/>
      <w:szCs w:val="20"/>
    </w:rPr>
  </w:style>
  <w:style w:type="character" w:customStyle="1" w:styleId="StyleArial12ptBlack">
    <w:name w:val="Style Arial 12 pt Black"/>
    <w:basedOn w:val="DefaultParagraphFont"/>
    <w:rsid w:val="00B8236E"/>
    <w:rPr>
      <w:rFonts w:ascii="Garamond" w:hAnsi="Garamond"/>
      <w:color w:val="000000"/>
      <w:sz w:val="20"/>
      <w:u w:val="single"/>
    </w:rPr>
  </w:style>
  <w:style w:type="character" w:customStyle="1" w:styleId="StyleArialBlack">
    <w:name w:val="Style Arial Black"/>
    <w:basedOn w:val="DefaultParagraphFont"/>
    <w:rsid w:val="00B8236E"/>
    <w:rPr>
      <w:rFonts w:ascii="Garamond" w:hAnsi="Garamond"/>
      <w:color w:val="000000"/>
      <w:sz w:val="14"/>
    </w:rPr>
  </w:style>
  <w:style w:type="character" w:customStyle="1" w:styleId="mediatype">
    <w:name w:val="mediatype"/>
    <w:basedOn w:val="DefaultParagraphFont"/>
    <w:rsid w:val="00B8236E"/>
  </w:style>
  <w:style w:type="paragraph" w:customStyle="1" w:styleId="StyleHeading4Tagheading2Heading2Char2CharHeading2Char1">
    <w:name w:val="Style Heading 4Tagheading 2Heading 2 Char2 CharHeading 2 Char1 ..."/>
    <w:basedOn w:val="Heading4"/>
    <w:qFormat/>
    <w:rsid w:val="00B8236E"/>
    <w:rPr>
      <w:iCs w:val="0"/>
    </w:rPr>
  </w:style>
  <w:style w:type="paragraph" w:customStyle="1" w:styleId="ReduceText">
    <w:name w:val="Reduce Text"/>
    <w:basedOn w:val="Normal"/>
    <w:autoRedefine/>
    <w:rsid w:val="00B8236E"/>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B8236E"/>
  </w:style>
  <w:style w:type="character" w:customStyle="1" w:styleId="m3305018628354387823inbox-inbox-styleunderline">
    <w:name w:val="m_3305018628354387823inbox-inbox-styleunderline"/>
    <w:basedOn w:val="DefaultParagraphFont"/>
    <w:rsid w:val="00B8236E"/>
  </w:style>
  <w:style w:type="character" w:customStyle="1" w:styleId="getmorearticleslink">
    <w:name w:val="getmorearticleslink"/>
    <w:basedOn w:val="DefaultParagraphFont"/>
    <w:rsid w:val="00B8236E"/>
  </w:style>
  <w:style w:type="paragraph" w:customStyle="1" w:styleId="PhoTag">
    <w:name w:val="PhoTag"/>
    <w:basedOn w:val="Normal"/>
    <w:next w:val="Normal"/>
    <w:autoRedefine/>
    <w:qFormat/>
    <w:rsid w:val="00B8236E"/>
    <w:rPr>
      <w:b/>
    </w:rPr>
  </w:style>
  <w:style w:type="character" w:customStyle="1" w:styleId="boldunderlineChar5">
    <w:name w:val="bold underline Char"/>
    <w:basedOn w:val="DefaultParagraphFont"/>
    <w:rsid w:val="00B8236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8236E"/>
    <w:rPr>
      <w:rFonts w:eastAsia="Times New Roman"/>
      <w:szCs w:val="20"/>
    </w:rPr>
  </w:style>
  <w:style w:type="character" w:customStyle="1" w:styleId="ReallySmallChar">
    <w:name w:val="Really Small Char"/>
    <w:basedOn w:val="DefaultParagraphFont"/>
    <w:link w:val="ReallySmall"/>
    <w:rsid w:val="00B8236E"/>
    <w:rPr>
      <w:rFonts w:eastAsia="Times New Roman"/>
      <w:szCs w:val="20"/>
    </w:rPr>
  </w:style>
  <w:style w:type="paragraph" w:customStyle="1" w:styleId="PageTitle0">
    <w:name w:val="Page Title"/>
    <w:basedOn w:val="Normal"/>
    <w:next w:val="Normal"/>
    <w:qFormat/>
    <w:rsid w:val="00B8236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8236E"/>
    <w:rPr>
      <w:rFonts w:eastAsia="Calibri"/>
      <w:b/>
      <w:color w:val="000000"/>
      <w:u w:val="single"/>
    </w:rPr>
  </w:style>
  <w:style w:type="character" w:customStyle="1" w:styleId="UnderlineEmphasisChar">
    <w:name w:val="Underline + Emphasis Char"/>
    <w:link w:val="UnderlineEmphasis"/>
    <w:rsid w:val="00B8236E"/>
    <w:rPr>
      <w:rFonts w:eastAsia="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8236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8236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8236E"/>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8236E"/>
    <w:rPr>
      <w:rFonts w:eastAsia="Times New Roman" w:cs="Times New Roman"/>
      <w:bCs/>
      <w:color w:val="000000"/>
      <w:sz w:val="16"/>
      <w:szCs w:val="28"/>
    </w:rPr>
  </w:style>
  <w:style w:type="paragraph" w:customStyle="1" w:styleId="TxBr5p1">
    <w:name w:val="TxBr_5p1"/>
    <w:basedOn w:val="Normal"/>
    <w:qFormat/>
    <w:rsid w:val="00B823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8236E"/>
    <w:pPr>
      <w:ind w:left="400"/>
    </w:pPr>
    <w:rPr>
      <w:rFonts w:eastAsia="Calibri"/>
      <w:color w:val="000000"/>
    </w:rPr>
  </w:style>
  <w:style w:type="numbering" w:customStyle="1" w:styleId="NoList211">
    <w:name w:val="No List211"/>
    <w:next w:val="NoList"/>
    <w:uiPriority w:val="99"/>
    <w:semiHidden/>
    <w:unhideWhenUsed/>
    <w:rsid w:val="00B8236E"/>
  </w:style>
  <w:style w:type="character" w:customStyle="1" w:styleId="A120">
    <w:name w:val="A12"/>
    <w:uiPriority w:val="99"/>
    <w:rsid w:val="00B8236E"/>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8236E"/>
    <w:rPr>
      <w:rFonts w:ascii="Times New Roman" w:eastAsia="Times New Roman" w:hAnsi="Times New Roman" w:cs="Arial"/>
      <w:b/>
      <w:sz w:val="20"/>
      <w:szCs w:val="36"/>
    </w:rPr>
  </w:style>
  <w:style w:type="character" w:customStyle="1" w:styleId="bold-italic-sub-c">
    <w:name w:val="bold-italic-sub-c"/>
    <w:basedOn w:val="DefaultParagraphFont"/>
    <w:rsid w:val="00B8236E"/>
  </w:style>
  <w:style w:type="character" w:customStyle="1" w:styleId="charoverride-4">
    <w:name w:val="charoverride-4"/>
    <w:basedOn w:val="DefaultParagraphFont"/>
    <w:rsid w:val="00B8236E"/>
  </w:style>
  <w:style w:type="character" w:customStyle="1" w:styleId="charoverride-3">
    <w:name w:val="charoverride-3"/>
    <w:basedOn w:val="DefaultParagraphFont"/>
    <w:rsid w:val="00B8236E"/>
  </w:style>
  <w:style w:type="character" w:customStyle="1" w:styleId="BlockTitle2Char">
    <w:name w:val="Block Title2 Char"/>
    <w:link w:val="BlockTitle2"/>
    <w:rsid w:val="00B8236E"/>
    <w:rPr>
      <w:rFonts w:eastAsia="Times New Roman"/>
      <w:b/>
      <w:sz w:val="32"/>
      <w:u w:val="single"/>
      <w:lang w:bidi="en-US"/>
    </w:rPr>
  </w:style>
  <w:style w:type="character" w:customStyle="1" w:styleId="HilightChar">
    <w:name w:val="Hilight Char"/>
    <w:rsid w:val="00B8236E"/>
    <w:rPr>
      <w:rFonts w:eastAsia="Calibri"/>
      <w:b/>
      <w:noProof w:val="0"/>
      <w:sz w:val="22"/>
      <w:szCs w:val="22"/>
      <w:u w:val="single"/>
      <w:lang w:val="en-US" w:eastAsia="ar-SA" w:bidi="ar-SA"/>
    </w:rPr>
  </w:style>
  <w:style w:type="character" w:customStyle="1" w:styleId="StyleUnderlineCharChar">
    <w:name w:val="Style Underline Char Char"/>
    <w:rsid w:val="00B8236E"/>
    <w:rPr>
      <w:rFonts w:ascii="Times New Roman" w:eastAsia="Times New Roman" w:hAnsi="Times New Roman" w:cs="Times New Roman"/>
      <w:sz w:val="20"/>
      <w:szCs w:val="20"/>
      <w:u w:val="single"/>
    </w:rPr>
  </w:style>
  <w:style w:type="character" w:customStyle="1" w:styleId="c1">
    <w:name w:val="c1"/>
    <w:rsid w:val="00B8236E"/>
  </w:style>
  <w:style w:type="paragraph" w:customStyle="1" w:styleId="Hat2">
    <w:name w:val="Hat2"/>
    <w:basedOn w:val="Heading2"/>
    <w:next w:val="Heading2"/>
    <w:autoRedefine/>
    <w:uiPriority w:val="99"/>
    <w:qFormat/>
    <w:rsid w:val="00B8236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8236E"/>
    <w:pPr>
      <w:spacing w:after="200" w:line="276" w:lineRule="auto"/>
    </w:pPr>
  </w:style>
  <w:style w:type="character" w:customStyle="1" w:styleId="Underline4">
    <w:name w:val="*Underline*"/>
    <w:rsid w:val="00B8236E"/>
    <w:rPr>
      <w:rFonts w:ascii="Times New Roman" w:hAnsi="Times New Roman"/>
      <w:b/>
      <w:sz w:val="24"/>
      <w:u w:val="single"/>
    </w:rPr>
  </w:style>
  <w:style w:type="paragraph" w:customStyle="1" w:styleId="TxBr33p1">
    <w:name w:val="TxBr_33p1"/>
    <w:basedOn w:val="Normal"/>
    <w:uiPriority w:val="99"/>
    <w:qFormat/>
    <w:rsid w:val="00B823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8236E"/>
    <w:rPr>
      <w:rFonts w:eastAsia="SimSun"/>
      <w:lang w:eastAsia="zh-CN"/>
    </w:rPr>
  </w:style>
  <w:style w:type="character" w:customStyle="1" w:styleId="comments-post">
    <w:name w:val="comments-post"/>
    <w:rsid w:val="00B8236E"/>
  </w:style>
  <w:style w:type="character" w:customStyle="1" w:styleId="Irrelevant5fontChar">
    <w:name w:val="Irrelevant (5 font) Char"/>
    <w:rsid w:val="00B8236E"/>
    <w:rPr>
      <w:sz w:val="10"/>
      <w:szCs w:val="10"/>
      <w:lang w:val="en-US" w:eastAsia="en-US" w:bidi="ar-SA"/>
    </w:rPr>
  </w:style>
  <w:style w:type="character" w:customStyle="1" w:styleId="Hyperlink13">
    <w:name w:val="Hyperlink13"/>
    <w:rsid w:val="00B8236E"/>
    <w:rPr>
      <w:b w:val="0"/>
      <w:bCs w:val="0"/>
      <w:strike w:val="0"/>
      <w:dstrike w:val="0"/>
      <w:color w:val="008000"/>
      <w:sz w:val="20"/>
      <w:szCs w:val="20"/>
      <w:u w:val="none"/>
      <w:effect w:val="none"/>
    </w:rPr>
  </w:style>
  <w:style w:type="character" w:customStyle="1" w:styleId="standardcontent1">
    <w:name w:val="standardcontent1"/>
    <w:rsid w:val="00B8236E"/>
    <w:rPr>
      <w:rFonts w:ascii="Arial" w:hAnsi="Arial" w:cs="Arial" w:hint="default"/>
      <w:strike w:val="0"/>
      <w:dstrike w:val="0"/>
      <w:sz w:val="24"/>
      <w:szCs w:val="24"/>
      <w:u w:val="none"/>
      <w:effect w:val="none"/>
    </w:rPr>
  </w:style>
  <w:style w:type="character" w:customStyle="1" w:styleId="Hyperlink40">
    <w:name w:val="Hyperlink4"/>
    <w:rsid w:val="00B8236E"/>
    <w:rPr>
      <w:color w:val="000066"/>
      <w:u w:val="single"/>
    </w:rPr>
  </w:style>
  <w:style w:type="paragraph" w:customStyle="1" w:styleId="rddateline">
    <w:name w:val="rddateline"/>
    <w:basedOn w:val="Normal"/>
    <w:uiPriority w:val="99"/>
    <w:qFormat/>
    <w:rsid w:val="00B8236E"/>
    <w:rPr>
      <w:rFonts w:eastAsia="Calibri"/>
      <w:szCs w:val="20"/>
    </w:rPr>
  </w:style>
  <w:style w:type="paragraph" w:customStyle="1" w:styleId="rdheadline">
    <w:name w:val="rdheadline"/>
    <w:basedOn w:val="Normal"/>
    <w:uiPriority w:val="99"/>
    <w:qFormat/>
    <w:rsid w:val="00B823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8236E"/>
    <w:pPr>
      <w:spacing w:after="100" w:afterAutospacing="1"/>
    </w:pPr>
    <w:rPr>
      <w:rFonts w:ascii="Verdana" w:eastAsia="Calibri" w:hAnsi="Verdana"/>
      <w:szCs w:val="20"/>
    </w:rPr>
  </w:style>
  <w:style w:type="character" w:customStyle="1" w:styleId="rddeckline1">
    <w:name w:val="rddeckline1"/>
    <w:rsid w:val="00B8236E"/>
    <w:rPr>
      <w:rFonts w:ascii="Verdana" w:hAnsi="Verdana" w:hint="default"/>
      <w:b/>
      <w:bCs/>
      <w:sz w:val="22"/>
      <w:szCs w:val="22"/>
    </w:rPr>
  </w:style>
  <w:style w:type="character" w:customStyle="1" w:styleId="contact1">
    <w:name w:val="contact1"/>
    <w:rsid w:val="00B8236E"/>
    <w:rPr>
      <w:rFonts w:ascii="Tahoma" w:hAnsi="Tahoma" w:cs="Tahoma" w:hint="default"/>
      <w:color w:val="999999"/>
      <w:sz w:val="20"/>
      <w:szCs w:val="20"/>
    </w:rPr>
  </w:style>
  <w:style w:type="character" w:customStyle="1" w:styleId="credits1">
    <w:name w:val="credits1"/>
    <w:rsid w:val="00B8236E"/>
    <w:rPr>
      <w:rFonts w:ascii="Tahoma" w:hAnsi="Tahoma" w:cs="Tahoma" w:hint="default"/>
      <w:color w:val="999999"/>
      <w:sz w:val="16"/>
      <w:szCs w:val="16"/>
    </w:rPr>
  </w:style>
  <w:style w:type="paragraph" w:customStyle="1" w:styleId="Heading20">
    <w:name w:val="Heading2"/>
    <w:basedOn w:val="Normal"/>
    <w:link w:val="Heading2Char2"/>
    <w:qFormat/>
    <w:rsid w:val="00B8236E"/>
    <w:pPr>
      <w:jc w:val="center"/>
    </w:pPr>
    <w:rPr>
      <w:rFonts w:eastAsia="Times New Roman"/>
      <w:b/>
      <w:caps/>
    </w:rPr>
  </w:style>
  <w:style w:type="character" w:customStyle="1" w:styleId="Heading2Char2">
    <w:name w:val="Heading2 Char"/>
    <w:link w:val="Heading20"/>
    <w:rsid w:val="00B8236E"/>
    <w:rPr>
      <w:rFonts w:eastAsia="Times New Roman"/>
      <w:b/>
      <w:caps/>
    </w:rPr>
  </w:style>
  <w:style w:type="paragraph" w:customStyle="1" w:styleId="Header2">
    <w:name w:val="Header2"/>
    <w:basedOn w:val="Heading20"/>
    <w:link w:val="Header2Char"/>
    <w:qFormat/>
    <w:rsid w:val="00B8236E"/>
  </w:style>
  <w:style w:type="character" w:customStyle="1" w:styleId="Header2Char">
    <w:name w:val="Header2 Char"/>
    <w:link w:val="Header2"/>
    <w:rsid w:val="00B8236E"/>
    <w:rPr>
      <w:rFonts w:eastAsia="Times New Roman"/>
      <w:b/>
      <w:caps/>
    </w:rPr>
  </w:style>
  <w:style w:type="paragraph" w:customStyle="1" w:styleId="Underlinedcard1">
    <w:name w:val="Underlined card"/>
    <w:basedOn w:val="Normal"/>
    <w:link w:val="UnderlinedcardChar1"/>
    <w:autoRedefine/>
    <w:qFormat/>
    <w:rsid w:val="00B8236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8236E"/>
    <w:rPr>
      <w:rFonts w:eastAsia="Times New Roman"/>
      <w:u w:val="thick"/>
    </w:rPr>
  </w:style>
  <w:style w:type="paragraph" w:customStyle="1" w:styleId="StyleHeading212pt">
    <w:name w:val="Style Heading2 + 12 pt"/>
    <w:basedOn w:val="Heading20"/>
    <w:link w:val="StyleHeading212ptChar"/>
    <w:qFormat/>
    <w:rsid w:val="00B8236E"/>
    <w:rPr>
      <w:bCs/>
    </w:rPr>
  </w:style>
  <w:style w:type="character" w:customStyle="1" w:styleId="StyleHeading212ptChar">
    <w:name w:val="Style Heading2 + 12 pt Char"/>
    <w:link w:val="StyleHeading212pt"/>
    <w:rsid w:val="00B8236E"/>
    <w:rPr>
      <w:rFonts w:eastAsia="Times New Roman"/>
      <w:b/>
      <w:bCs/>
      <w:caps/>
    </w:rPr>
  </w:style>
  <w:style w:type="paragraph" w:customStyle="1" w:styleId="Heading212pt">
    <w:name w:val="Heading2 + 12 pt"/>
    <w:basedOn w:val="StyleHeading212pt"/>
    <w:link w:val="Heading212ptChar"/>
    <w:qFormat/>
    <w:rsid w:val="00B8236E"/>
  </w:style>
  <w:style w:type="character" w:customStyle="1" w:styleId="Heading212ptChar">
    <w:name w:val="Heading2 + 12 pt Char"/>
    <w:link w:val="Heading212pt"/>
    <w:rsid w:val="00B8236E"/>
    <w:rPr>
      <w:rFonts w:eastAsia="Times New Roman"/>
      <w:b/>
      <w:bCs/>
      <w:caps/>
    </w:rPr>
  </w:style>
  <w:style w:type="character" w:customStyle="1" w:styleId="StyleBoldText12pt10ptNotBoldKernat16pt">
    <w:name w:val="Style Bold Text 12 pt + 10 pt Not Bold Kern at 16 pt"/>
    <w:rsid w:val="00B823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8236E"/>
  </w:style>
  <w:style w:type="paragraph" w:customStyle="1" w:styleId="highlightcardtext">
    <w:name w:val="highlight card text"/>
    <w:basedOn w:val="evidencetext"/>
    <w:uiPriority w:val="99"/>
    <w:qFormat/>
    <w:rsid w:val="00B8236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8236E"/>
    <w:pPr>
      <w:ind w:left="1440" w:right="2016"/>
    </w:pPr>
    <w:rPr>
      <w:rFonts w:eastAsia="Calibri"/>
      <w:sz w:val="18"/>
      <w:u w:val="single"/>
      <w:lang w:val="en-US" w:eastAsia="en-US"/>
    </w:rPr>
  </w:style>
  <w:style w:type="paragraph" w:customStyle="1" w:styleId="underlinecard1">
    <w:name w:val="underline card"/>
    <w:basedOn w:val="Normal"/>
    <w:uiPriority w:val="99"/>
    <w:qFormat/>
    <w:rsid w:val="00B8236E"/>
    <w:pPr>
      <w:ind w:left="1728" w:right="1728"/>
    </w:pPr>
    <w:rPr>
      <w:rFonts w:eastAsia="Calibri"/>
      <w:sz w:val="18"/>
      <w:u w:val="single"/>
    </w:rPr>
  </w:style>
  <w:style w:type="paragraph" w:customStyle="1" w:styleId="CardsChar2">
    <w:name w:val="Cards Char2"/>
    <w:basedOn w:val="Normal"/>
    <w:uiPriority w:val="99"/>
    <w:qFormat/>
    <w:rsid w:val="00B8236E"/>
    <w:pPr>
      <w:autoSpaceDE w:val="0"/>
      <w:autoSpaceDN w:val="0"/>
      <w:adjustRightInd w:val="0"/>
      <w:ind w:left="432" w:right="432"/>
      <w:jc w:val="both"/>
    </w:pPr>
    <w:rPr>
      <w:rFonts w:eastAsia="Calibri"/>
      <w:szCs w:val="20"/>
    </w:rPr>
  </w:style>
  <w:style w:type="character" w:customStyle="1" w:styleId="UnderlinedCards">
    <w:name w:val="Underlined Cards"/>
    <w:rsid w:val="00B8236E"/>
    <w:rPr>
      <w:sz w:val="24"/>
      <w:szCs w:val="24"/>
      <w:u w:val="thick"/>
      <w:lang w:val="en-US" w:eastAsia="en-US" w:bidi="ar-SA"/>
    </w:rPr>
  </w:style>
  <w:style w:type="character" w:customStyle="1" w:styleId="highlightcardtextChar">
    <w:name w:val="highlight card text Char"/>
    <w:rsid w:val="00B823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8236E"/>
    <w:pPr>
      <w:ind w:left="1728" w:right="1728"/>
    </w:pPr>
    <w:rPr>
      <w:rFonts w:eastAsia="Times New Roman"/>
      <w:sz w:val="18"/>
    </w:rPr>
  </w:style>
  <w:style w:type="character" w:customStyle="1" w:styleId="CardTextCharCharCharCharChar">
    <w:name w:val="Card Text Char Char Char Char Char"/>
    <w:link w:val="CardTextCharCharCharChar"/>
    <w:rsid w:val="00B8236E"/>
    <w:rPr>
      <w:rFonts w:eastAsia="Times New Roman"/>
      <w:sz w:val="18"/>
    </w:rPr>
  </w:style>
  <w:style w:type="character" w:customStyle="1" w:styleId="TagsChar4">
    <w:name w:val="Tags Char4"/>
    <w:rsid w:val="00B8236E"/>
    <w:rPr>
      <w:b/>
      <w:lang w:val="en-US" w:eastAsia="en-US" w:bidi="ar-SA"/>
    </w:rPr>
  </w:style>
  <w:style w:type="character" w:customStyle="1" w:styleId="tightinline1">
    <w:name w:val="tightinline1"/>
    <w:rsid w:val="00B8236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823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B8236E"/>
  </w:style>
  <w:style w:type="character" w:customStyle="1" w:styleId="blsp-spelling-error">
    <w:name w:val="blsp-spelling-error"/>
    <w:rsid w:val="00B8236E"/>
  </w:style>
  <w:style w:type="character" w:customStyle="1" w:styleId="sup">
    <w:name w:val="sup"/>
    <w:rsid w:val="00B8236E"/>
  </w:style>
  <w:style w:type="character" w:customStyle="1" w:styleId="pgnum">
    <w:name w:val="pgnum"/>
    <w:rsid w:val="00B8236E"/>
  </w:style>
  <w:style w:type="character" w:customStyle="1" w:styleId="SmallFontCharChar">
    <w:name w:val="Small Font Char Char"/>
    <w:rsid w:val="00B8236E"/>
    <w:rPr>
      <w:rFonts w:ascii="Arial" w:hAnsi="Arial"/>
      <w:sz w:val="12"/>
      <w:szCs w:val="24"/>
      <w:lang w:val="en-US" w:eastAsia="en-US" w:bidi="ar-SA"/>
    </w:rPr>
  </w:style>
  <w:style w:type="paragraph" w:customStyle="1" w:styleId="textmargin">
    <w:name w:val="textmargin"/>
    <w:basedOn w:val="Normal"/>
    <w:uiPriority w:val="99"/>
    <w:qFormat/>
    <w:rsid w:val="00B823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823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8236E"/>
    <w:rPr>
      <w:rFonts w:ascii="Arial Narrow" w:eastAsia="Calibri" w:hAnsi="Arial Narrow"/>
      <w:color w:val="000000"/>
    </w:rPr>
  </w:style>
  <w:style w:type="paragraph" w:customStyle="1" w:styleId="bc2">
    <w:name w:val="bc_2"/>
    <w:basedOn w:val="Normal"/>
    <w:uiPriority w:val="99"/>
    <w:qFormat/>
    <w:rsid w:val="00B8236E"/>
    <w:pPr>
      <w:spacing w:before="100" w:beforeAutospacing="1" w:after="100" w:afterAutospacing="1"/>
    </w:pPr>
    <w:rPr>
      <w:rFonts w:eastAsia="Calibri"/>
      <w:color w:val="000000"/>
    </w:rPr>
  </w:style>
  <w:style w:type="character" w:customStyle="1" w:styleId="bc21">
    <w:name w:val="bc_21"/>
    <w:rsid w:val="00B8236E"/>
  </w:style>
  <w:style w:type="paragraph" w:customStyle="1" w:styleId="quote20">
    <w:name w:val="quote2"/>
    <w:basedOn w:val="Normal"/>
    <w:uiPriority w:val="99"/>
    <w:qFormat/>
    <w:rsid w:val="00B8236E"/>
    <w:rPr>
      <w:rFonts w:ascii="Verdana" w:eastAsia="Calibri" w:hAnsi="Verdana"/>
      <w:szCs w:val="20"/>
    </w:rPr>
  </w:style>
  <w:style w:type="character" w:customStyle="1" w:styleId="copystyle">
    <w:name w:val="copystyle"/>
    <w:rsid w:val="00B8236E"/>
  </w:style>
  <w:style w:type="character" w:customStyle="1" w:styleId="boldciteCharChar1">
    <w:name w:val="bold cite Char Char1"/>
    <w:rsid w:val="00B8236E"/>
    <w:rPr>
      <w:rFonts w:ascii="Arial" w:hAnsi="Arial" w:cs="Arial"/>
      <w:b/>
      <w:bCs/>
      <w:kern w:val="32"/>
      <w:sz w:val="24"/>
      <w:szCs w:val="24"/>
      <w:lang w:val="en-US" w:eastAsia="en-US" w:bidi="ar-SA"/>
    </w:rPr>
  </w:style>
  <w:style w:type="character" w:customStyle="1" w:styleId="ReadUnderline">
    <w:name w:val="Read Underline"/>
    <w:rsid w:val="00B8236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8236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8236E"/>
    <w:rPr>
      <w:rFonts w:ascii="Century Gothic" w:eastAsia="Times New Roman" w:hAnsi="Century Gothic" w:cs="Arial"/>
      <w:caps/>
      <w:spacing w:val="-20"/>
      <w:kern w:val="32"/>
      <w:sz w:val="36"/>
      <w:szCs w:val="32"/>
    </w:rPr>
  </w:style>
  <w:style w:type="paragraph" w:customStyle="1" w:styleId="F4">
    <w:name w:val="F4"/>
    <w:basedOn w:val="Normal"/>
    <w:link w:val="F4Char"/>
    <w:qFormat/>
    <w:rsid w:val="00B8236E"/>
    <w:pPr>
      <w:ind w:left="288" w:right="288"/>
    </w:pPr>
    <w:rPr>
      <w:rFonts w:ascii="Arial Narrow" w:eastAsia="Times New Roman" w:hAnsi="Arial Narrow"/>
      <w:szCs w:val="20"/>
      <w:u w:val="single"/>
    </w:rPr>
  </w:style>
  <w:style w:type="character" w:customStyle="1" w:styleId="F4Char">
    <w:name w:val="F4 Char"/>
    <w:link w:val="F4"/>
    <w:rsid w:val="00B8236E"/>
    <w:rPr>
      <w:rFonts w:ascii="Arial Narrow" w:eastAsia="Times New Roman" w:hAnsi="Arial Narrow"/>
      <w:szCs w:val="20"/>
      <w:u w:val="single"/>
    </w:rPr>
  </w:style>
  <w:style w:type="paragraph" w:customStyle="1" w:styleId="StyleCARD">
    <w:name w:val="Style CARD +"/>
    <w:basedOn w:val="Normal"/>
    <w:link w:val="StyleCARDChar"/>
    <w:qFormat/>
    <w:rsid w:val="00B8236E"/>
    <w:pPr>
      <w:ind w:left="300" w:right="288"/>
    </w:pPr>
    <w:rPr>
      <w:rFonts w:ascii="Arial Narrow" w:eastAsia="Times New Roman" w:hAnsi="Arial Narrow"/>
      <w:szCs w:val="20"/>
    </w:rPr>
  </w:style>
  <w:style w:type="character" w:customStyle="1" w:styleId="StyleCARDChar">
    <w:name w:val="Style CARD + Char"/>
    <w:link w:val="StyleCARD"/>
    <w:rsid w:val="00B8236E"/>
    <w:rPr>
      <w:rFonts w:ascii="Arial Narrow" w:eastAsia="Times New Roman" w:hAnsi="Arial Narrow"/>
      <w:szCs w:val="20"/>
    </w:rPr>
  </w:style>
  <w:style w:type="character" w:customStyle="1" w:styleId="noiconheadline">
    <w:name w:val="noicon_headline"/>
    <w:rsid w:val="00B8236E"/>
  </w:style>
  <w:style w:type="paragraph" w:styleId="MacroText">
    <w:name w:val="macro"/>
    <w:link w:val="MacroTextChar"/>
    <w:rsid w:val="00B823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8236E"/>
    <w:rPr>
      <w:rFonts w:ascii="Courier New" w:eastAsia="Times New Roman" w:hAnsi="Courier New" w:cs="Courier New"/>
      <w:sz w:val="20"/>
      <w:szCs w:val="20"/>
    </w:rPr>
  </w:style>
  <w:style w:type="character" w:customStyle="1" w:styleId="pp1">
    <w:name w:val="pp1"/>
    <w:rsid w:val="00B8236E"/>
    <w:rPr>
      <w:rFonts w:ascii="Times New Roman" w:hAnsi="Times New Roman" w:cs="Times New Roman" w:hint="default"/>
      <w:i w:val="0"/>
      <w:iCs w:val="0"/>
      <w:smallCaps w:val="0"/>
      <w:sz w:val="30"/>
      <w:szCs w:val="30"/>
    </w:rPr>
  </w:style>
  <w:style w:type="character" w:customStyle="1" w:styleId="prbodytext1">
    <w:name w:val="pr_bodytext1"/>
    <w:rsid w:val="00B8236E"/>
    <w:rPr>
      <w:rFonts w:ascii="Arial" w:hAnsi="Arial" w:cs="Arial" w:hint="default"/>
      <w:sz w:val="20"/>
      <w:szCs w:val="20"/>
    </w:rPr>
  </w:style>
  <w:style w:type="character" w:customStyle="1" w:styleId="articlehead">
    <w:name w:val="articlehead"/>
    <w:rsid w:val="00B8236E"/>
  </w:style>
  <w:style w:type="character" w:customStyle="1" w:styleId="blue3">
    <w:name w:val="blue3"/>
    <w:rsid w:val="00B8236E"/>
  </w:style>
  <w:style w:type="paragraph" w:customStyle="1" w:styleId="issuedetails">
    <w:name w:val="issue_details"/>
    <w:basedOn w:val="Normal"/>
    <w:uiPriority w:val="99"/>
    <w:qFormat/>
    <w:rsid w:val="00B8236E"/>
    <w:pPr>
      <w:spacing w:before="100" w:beforeAutospacing="1" w:after="100" w:afterAutospacing="1"/>
    </w:pPr>
    <w:rPr>
      <w:rFonts w:eastAsia="Times New Roman"/>
    </w:rPr>
  </w:style>
  <w:style w:type="character" w:customStyle="1" w:styleId="over-title">
    <w:name w:val="over-title"/>
    <w:rsid w:val="00B8236E"/>
  </w:style>
  <w:style w:type="character" w:customStyle="1" w:styleId="contentheader">
    <w:name w:val="contentheader"/>
    <w:rsid w:val="00B8236E"/>
  </w:style>
  <w:style w:type="character" w:customStyle="1" w:styleId="Stylecites10ptNotBoldChar">
    <w:name w:val="Style cites + 10 pt Not Bold Char"/>
    <w:rsid w:val="00B8236E"/>
    <w:rPr>
      <w:rFonts w:eastAsia="SimSun"/>
      <w:szCs w:val="24"/>
      <w:lang w:val="en-US" w:eastAsia="zh-CN" w:bidi="ar-SA"/>
    </w:rPr>
  </w:style>
  <w:style w:type="character" w:customStyle="1" w:styleId="tagscharchar0">
    <w:name w:val="tagscharchar"/>
    <w:rsid w:val="00B8236E"/>
  </w:style>
  <w:style w:type="character" w:customStyle="1" w:styleId="FontStyle16">
    <w:name w:val="Font Style16"/>
    <w:uiPriority w:val="99"/>
    <w:rsid w:val="00B8236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8236E"/>
    <w:pPr>
      <w:spacing w:before="100" w:beforeAutospacing="1" w:after="100" w:afterAutospacing="1"/>
    </w:pPr>
    <w:rPr>
      <w:rFonts w:eastAsia="Times New Roman"/>
    </w:rPr>
  </w:style>
  <w:style w:type="paragraph" w:customStyle="1" w:styleId="tussenkop">
    <w:name w:val="tussenkop"/>
    <w:basedOn w:val="Normal"/>
    <w:uiPriority w:val="99"/>
    <w:qFormat/>
    <w:rsid w:val="00B8236E"/>
    <w:pPr>
      <w:spacing w:before="100" w:beforeAutospacing="1" w:after="100" w:afterAutospacing="1"/>
    </w:pPr>
    <w:rPr>
      <w:rFonts w:eastAsia="Times New Roman"/>
    </w:rPr>
  </w:style>
  <w:style w:type="character" w:customStyle="1" w:styleId="docnumbertitle">
    <w:name w:val="doc_number_title"/>
    <w:basedOn w:val="DefaultParagraphFont"/>
    <w:rsid w:val="00B8236E"/>
  </w:style>
  <w:style w:type="character" w:customStyle="1" w:styleId="Heading6Char1">
    <w:name w:val="Heading 6 Char1"/>
    <w:aliases w:val="Title (no index) Char1,cites2 Char1"/>
    <w:basedOn w:val="DefaultParagraphFont"/>
    <w:uiPriority w:val="9"/>
    <w:semiHidden/>
    <w:rsid w:val="00B8236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8236E"/>
    <w:rPr>
      <w:rFonts w:ascii="Consolas" w:hAnsi="Consolas" w:cs="Consolas"/>
      <w:sz w:val="20"/>
      <w:szCs w:val="20"/>
    </w:rPr>
  </w:style>
  <w:style w:type="paragraph" w:customStyle="1" w:styleId="StyleHeading3BlockLatinBodyCalibri">
    <w:name w:val="Style Heading 3Block + (Latin) +Body (Calibri)"/>
    <w:basedOn w:val="Heading3"/>
    <w:qFormat/>
    <w:rsid w:val="00B8236E"/>
    <w:rPr>
      <w:caps/>
    </w:rPr>
  </w:style>
  <w:style w:type="character" w:customStyle="1" w:styleId="StyleStyleBoldUnderlineIntenseEmphasisUnderlineStyleapple-s1">
    <w:name w:val="Style Style Bold UnderlineIntense EmphasisUnderlineStyleapple-s...1"/>
    <w:basedOn w:val="DefaultParagraphFont"/>
    <w:rsid w:val="00B8236E"/>
    <w:rPr>
      <w:rFonts w:ascii="Garamond" w:hAnsi="Garamond"/>
      <w:b w:val="0"/>
      <w:bCs w:val="0"/>
      <w:sz w:val="24"/>
      <w:u w:val="single"/>
    </w:rPr>
  </w:style>
  <w:style w:type="paragraph" w:customStyle="1" w:styleId="10ptfont">
    <w:name w:val="10pt font"/>
    <w:basedOn w:val="Normal"/>
    <w:link w:val="10ptfontChar"/>
    <w:autoRedefine/>
    <w:qFormat/>
    <w:rsid w:val="00B8236E"/>
    <w:rPr>
      <w:rFonts w:eastAsia="Times New Roman"/>
      <w:sz w:val="20"/>
    </w:rPr>
  </w:style>
  <w:style w:type="character" w:customStyle="1" w:styleId="10ptfontChar">
    <w:name w:val="10pt font Char"/>
    <w:link w:val="10ptfont"/>
    <w:rsid w:val="00B8236E"/>
    <w:rPr>
      <w:rFonts w:eastAsia="Times New Roman"/>
      <w:sz w:val="20"/>
    </w:rPr>
  </w:style>
  <w:style w:type="character" w:customStyle="1" w:styleId="StyleIntenseReferenceGaramond">
    <w:name w:val="Style Intense Reference + Garamond"/>
    <w:rsid w:val="00B8236E"/>
    <w:rPr>
      <w:rFonts w:ascii="Garamond" w:hAnsi="Garamond"/>
      <w:bCs/>
      <w:color w:val="auto"/>
      <w:spacing w:val="5"/>
      <w:sz w:val="20"/>
      <w:u w:val="single"/>
    </w:rPr>
  </w:style>
  <w:style w:type="character" w:customStyle="1" w:styleId="StyleIntenseReferenceGaramondBold">
    <w:name w:val="Style Intense Reference + Garamond Bold"/>
    <w:rsid w:val="00B8236E"/>
    <w:rPr>
      <w:rFonts w:ascii="Garamond" w:hAnsi="Garamond"/>
      <w:b/>
      <w:bCs/>
      <w:color w:val="auto"/>
      <w:spacing w:val="5"/>
      <w:sz w:val="20"/>
      <w:u w:val="single"/>
    </w:rPr>
  </w:style>
  <w:style w:type="character" w:customStyle="1" w:styleId="newstime">
    <w:name w:val="newstime"/>
    <w:basedOn w:val="DefaultParagraphFont"/>
    <w:rsid w:val="00B8236E"/>
  </w:style>
  <w:style w:type="character" w:customStyle="1" w:styleId="IntenseReference1">
    <w:name w:val="Intense Reference1"/>
    <w:qFormat/>
    <w:rsid w:val="00B8236E"/>
    <w:rPr>
      <w:rFonts w:ascii="Arial" w:hAnsi="Arial"/>
      <w:bCs/>
      <w:color w:val="auto"/>
      <w:spacing w:val="5"/>
      <w:sz w:val="20"/>
      <w:u w:val="thick"/>
    </w:rPr>
  </w:style>
  <w:style w:type="character" w:customStyle="1" w:styleId="ilad1">
    <w:name w:val="il_ad1"/>
    <w:rsid w:val="00B8236E"/>
    <w:rPr>
      <w:vanish/>
      <w:webHidden w:val="0"/>
      <w:color w:val="000000"/>
      <w:u w:val="single"/>
      <w:specVanish/>
    </w:rPr>
  </w:style>
  <w:style w:type="paragraph" w:customStyle="1" w:styleId="analytics0">
    <w:name w:val="analytics"/>
    <w:basedOn w:val="Heading4"/>
    <w:link w:val="analyticsChar0"/>
    <w:uiPriority w:val="4"/>
    <w:qFormat/>
    <w:rsid w:val="00B8236E"/>
  </w:style>
  <w:style w:type="character" w:customStyle="1" w:styleId="oneclick-link">
    <w:name w:val="oneclick-link"/>
    <w:basedOn w:val="DefaultParagraphFont"/>
    <w:rsid w:val="00B8236E"/>
  </w:style>
  <w:style w:type="character" w:customStyle="1" w:styleId="StyleStyleUnderlineUnderlineStyleBoldUnderlineIntenseEmphas1">
    <w:name w:val="Style Style UnderlineUnderlineStyle Bold UnderlineIntense Emphas...1"/>
    <w:basedOn w:val="DefaultParagraphFont"/>
    <w:rsid w:val="00B8236E"/>
    <w:rPr>
      <w:b w:val="0"/>
      <w:sz w:val="24"/>
      <w:u w:val="single"/>
      <w:bdr w:val="none" w:sz="0" w:space="0" w:color="auto"/>
    </w:rPr>
  </w:style>
  <w:style w:type="character" w:customStyle="1" w:styleId="Bodytext116">
    <w:name w:val="Body text (11)"/>
    <w:rsid w:val="00B823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823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8236E"/>
  </w:style>
  <w:style w:type="character" w:customStyle="1" w:styleId="Style5Char">
    <w:name w:val="Style5 Char"/>
    <w:link w:val="Style5"/>
    <w:uiPriority w:val="4"/>
    <w:rsid w:val="00B8236E"/>
    <w:rPr>
      <w:rFonts w:eastAsia="Times New Roman"/>
      <w:b/>
      <w:bCs/>
      <w:u w:val="single"/>
    </w:rPr>
  </w:style>
  <w:style w:type="paragraph" w:customStyle="1" w:styleId="Style100">
    <w:name w:val="Style10"/>
    <w:basedOn w:val="Normal"/>
    <w:link w:val="Style10Char"/>
    <w:qFormat/>
    <w:rsid w:val="00B8236E"/>
    <w:pPr>
      <w:ind w:right="432"/>
    </w:pPr>
    <w:rPr>
      <w:rFonts w:ascii="Times New Roman" w:eastAsia="Times New Roman" w:hAnsi="Times New Roman" w:cs="Times New Roman"/>
      <w:b/>
      <w:sz w:val="24"/>
    </w:rPr>
  </w:style>
  <w:style w:type="character" w:customStyle="1" w:styleId="Style10Char">
    <w:name w:val="Style10 Char"/>
    <w:link w:val="Style100"/>
    <w:rsid w:val="00B8236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B8236E"/>
    <w:rPr>
      <w:b w:val="0"/>
      <w:bCs w:val="0"/>
      <w:sz w:val="22"/>
      <w:u w:val="single"/>
      <w:bdr w:val="none" w:sz="0" w:space="0" w:color="auto"/>
    </w:rPr>
  </w:style>
  <w:style w:type="paragraph" w:customStyle="1" w:styleId="UnderlinedEv">
    <w:name w:val="Underlined Ev"/>
    <w:basedOn w:val="Normal"/>
    <w:next w:val="Normal"/>
    <w:link w:val="UnderlinedEvChar"/>
    <w:qFormat/>
    <w:rsid w:val="00B8236E"/>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B8236E"/>
    <w:rPr>
      <w:u w:val="single"/>
      <w:bdr w:val="none" w:sz="0" w:space="0" w:color="auto"/>
    </w:rPr>
  </w:style>
  <w:style w:type="character" w:customStyle="1" w:styleId="cit-title">
    <w:name w:val="cit-title"/>
    <w:basedOn w:val="DefaultParagraphFont"/>
    <w:rsid w:val="00B8236E"/>
  </w:style>
  <w:style w:type="paragraph" w:customStyle="1" w:styleId="txttitle">
    <w:name w:val="txttitle"/>
    <w:basedOn w:val="Normal"/>
    <w:qFormat/>
    <w:rsid w:val="00B8236E"/>
    <w:pPr>
      <w:spacing w:before="100" w:beforeAutospacing="1" w:after="100" w:afterAutospacing="1"/>
    </w:pPr>
    <w:rPr>
      <w:rFonts w:ascii="Times New Roman" w:hAnsi="Times New Roman"/>
      <w:sz w:val="24"/>
    </w:rPr>
  </w:style>
  <w:style w:type="character" w:customStyle="1" w:styleId="z3988">
    <w:name w:val="z3988"/>
    <w:basedOn w:val="DefaultParagraphFont"/>
    <w:rsid w:val="00B8236E"/>
  </w:style>
  <w:style w:type="character" w:customStyle="1" w:styleId="nowrap">
    <w:name w:val="nowrap"/>
    <w:basedOn w:val="DefaultParagraphFont"/>
    <w:rsid w:val="00B8236E"/>
  </w:style>
  <w:style w:type="paragraph" w:customStyle="1" w:styleId="SmallCards">
    <w:name w:val="Small Cards"/>
    <w:basedOn w:val="Normal"/>
    <w:autoRedefine/>
    <w:qFormat/>
    <w:rsid w:val="00B8236E"/>
    <w:rPr>
      <w:rFonts w:ascii="Times New Roman" w:eastAsia="Times New Roman" w:hAnsi="Times New Roman" w:cs="Times New Roman"/>
      <w:szCs w:val="20"/>
    </w:rPr>
  </w:style>
  <w:style w:type="character" w:customStyle="1" w:styleId="freeaccess">
    <w:name w:val="freeaccess"/>
    <w:basedOn w:val="DefaultParagraphFont"/>
    <w:rsid w:val="00B8236E"/>
  </w:style>
  <w:style w:type="character" w:customStyle="1" w:styleId="CharacterStyle14">
    <w:name w:val="Character Style 14"/>
    <w:rsid w:val="00B8236E"/>
    <w:rPr>
      <w:sz w:val="30"/>
      <w:szCs w:val="30"/>
    </w:rPr>
  </w:style>
  <w:style w:type="character" w:customStyle="1" w:styleId="CharacterStyle13">
    <w:name w:val="Character Style 13"/>
    <w:rsid w:val="00B8236E"/>
    <w:rPr>
      <w:i/>
      <w:iCs/>
      <w:sz w:val="17"/>
      <w:szCs w:val="17"/>
    </w:rPr>
  </w:style>
  <w:style w:type="character" w:customStyle="1" w:styleId="CardsNotUnderlined">
    <w:name w:val="Cards Not Underlined"/>
    <w:rsid w:val="00B8236E"/>
    <w:rPr>
      <w:rFonts w:ascii="Times New Roman" w:hAnsi="Times New Roman"/>
      <w:sz w:val="16"/>
    </w:rPr>
  </w:style>
  <w:style w:type="character" w:customStyle="1" w:styleId="imgcreditcaption">
    <w:name w:val="imgcreditcaption"/>
    <w:rsid w:val="00B8236E"/>
  </w:style>
  <w:style w:type="character" w:customStyle="1" w:styleId="hps">
    <w:name w:val="hps"/>
    <w:rsid w:val="00B8236E"/>
  </w:style>
  <w:style w:type="paragraph" w:customStyle="1" w:styleId="TashmaHeader2">
    <w:name w:val="Tashma_Header2"/>
    <w:basedOn w:val="Heading2"/>
    <w:uiPriority w:val="99"/>
    <w:qFormat/>
    <w:rsid w:val="00B8236E"/>
    <w:pPr>
      <w:spacing w:after="160"/>
    </w:pPr>
    <w:rPr>
      <w:rFonts w:eastAsia="SimSun" w:cstheme="minorBidi"/>
    </w:rPr>
  </w:style>
  <w:style w:type="paragraph" w:customStyle="1" w:styleId="TashmaHeading1">
    <w:name w:val="Tashma_Heading1"/>
    <w:basedOn w:val="Heading1"/>
    <w:uiPriority w:val="99"/>
    <w:qFormat/>
    <w:rsid w:val="00B8236E"/>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B8236E"/>
  </w:style>
  <w:style w:type="paragraph" w:customStyle="1" w:styleId="CitationCharCharCharCharCharCharChar">
    <w:name w:val="Citation Char Char Char Char Char Char Char"/>
    <w:basedOn w:val="Normal"/>
    <w:link w:val="CitationCharCharCharCharCharCharCharChar"/>
    <w:qFormat/>
    <w:rsid w:val="00B8236E"/>
    <w:pPr>
      <w:ind w:left="1440" w:right="1440"/>
    </w:pPr>
  </w:style>
  <w:style w:type="paragraph" w:customStyle="1" w:styleId="pagpag1">
    <w:name w:val="pagpag1"/>
    <w:basedOn w:val="Normal"/>
    <w:uiPriority w:val="99"/>
    <w:qFormat/>
    <w:rsid w:val="00B8236E"/>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B8236E"/>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B8236E"/>
    <w:pPr>
      <w:spacing w:after="120"/>
    </w:pPr>
    <w:rPr>
      <w:bCs/>
      <w:color w:val="000000"/>
    </w:rPr>
  </w:style>
  <w:style w:type="paragraph" w:customStyle="1" w:styleId="BodyText210">
    <w:name w:val="Body Text 21"/>
    <w:basedOn w:val="Normal"/>
    <w:next w:val="BodyText2"/>
    <w:unhideWhenUsed/>
    <w:qFormat/>
    <w:rsid w:val="00B8236E"/>
    <w:pPr>
      <w:spacing w:after="120" w:line="480" w:lineRule="auto"/>
    </w:pPr>
    <w:rPr>
      <w:sz w:val="12"/>
    </w:rPr>
  </w:style>
  <w:style w:type="paragraph" w:customStyle="1" w:styleId="BodyTextIndent1">
    <w:name w:val="Body Text Indent1"/>
    <w:basedOn w:val="Normal"/>
    <w:next w:val="BodyTextIndent"/>
    <w:unhideWhenUsed/>
    <w:qFormat/>
    <w:rsid w:val="00B8236E"/>
    <w:pPr>
      <w:spacing w:after="120"/>
      <w:ind w:left="360"/>
    </w:pPr>
  </w:style>
  <w:style w:type="paragraph" w:customStyle="1" w:styleId="BodyTextIndent31">
    <w:name w:val="Body Text Indent 31"/>
    <w:basedOn w:val="Normal"/>
    <w:next w:val="BodyTextIndent3"/>
    <w:semiHidden/>
    <w:unhideWhenUsed/>
    <w:qFormat/>
    <w:rsid w:val="00B8236E"/>
    <w:pPr>
      <w:spacing w:after="120"/>
      <w:ind w:left="360"/>
    </w:pPr>
    <w:rPr>
      <w:sz w:val="14"/>
    </w:rPr>
  </w:style>
  <w:style w:type="paragraph" w:customStyle="1" w:styleId="BodyTextIndent21">
    <w:name w:val="Body Text Indent 21"/>
    <w:basedOn w:val="Normal"/>
    <w:next w:val="BodyTextIndent2"/>
    <w:unhideWhenUsed/>
    <w:qFormat/>
    <w:rsid w:val="00B8236E"/>
    <w:pPr>
      <w:spacing w:after="120" w:line="480" w:lineRule="auto"/>
      <w:ind w:left="360"/>
    </w:pPr>
  </w:style>
  <w:style w:type="character" w:customStyle="1" w:styleId="Caption11">
    <w:name w:val="Caption11"/>
    <w:rsid w:val="00B8236E"/>
  </w:style>
  <w:style w:type="paragraph" w:customStyle="1" w:styleId="z-BottomofForm1">
    <w:name w:val="z-Bottom of Form1"/>
    <w:basedOn w:val="Normal"/>
    <w:next w:val="Normal"/>
    <w:hidden/>
    <w:unhideWhenUsed/>
    <w:qFormat/>
    <w:rsid w:val="00B8236E"/>
    <w:pPr>
      <w:pBdr>
        <w:top w:val="single" w:sz="6" w:space="1" w:color="auto"/>
      </w:pBdr>
      <w:jc w:val="center"/>
    </w:pPr>
    <w:rPr>
      <w:rFonts w:eastAsia="Times New Roman"/>
      <w:vanish/>
      <w:szCs w:val="16"/>
    </w:rPr>
  </w:style>
  <w:style w:type="paragraph" w:customStyle="1" w:styleId="arcticletext">
    <w:name w:val="arcticle_text"/>
    <w:basedOn w:val="Normal"/>
    <w:qFormat/>
    <w:rsid w:val="00B8236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8236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8236E"/>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B8236E"/>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B8236E"/>
    <w:rPr>
      <w:sz w:val="24"/>
      <w:szCs w:val="24"/>
      <w:u w:val="thick"/>
    </w:rPr>
  </w:style>
  <w:style w:type="character" w:customStyle="1" w:styleId="BodyTextIndentChar2">
    <w:name w:val="Body Text Indent Char2"/>
    <w:basedOn w:val="DefaultParagraphFont"/>
    <w:uiPriority w:val="99"/>
    <w:semiHidden/>
    <w:rsid w:val="00B8236E"/>
    <w:rPr>
      <w:rFonts w:ascii="Georgia" w:hAnsi="Georgia"/>
      <w:sz w:val="22"/>
      <w:szCs w:val="22"/>
    </w:rPr>
  </w:style>
  <w:style w:type="character" w:customStyle="1" w:styleId="BodyText2Char2">
    <w:name w:val="Body Text 2 Char2"/>
    <w:basedOn w:val="DefaultParagraphFont"/>
    <w:uiPriority w:val="99"/>
    <w:semiHidden/>
    <w:rsid w:val="00B8236E"/>
    <w:rPr>
      <w:rFonts w:ascii="Georgia" w:hAnsi="Georgia"/>
      <w:sz w:val="22"/>
      <w:szCs w:val="22"/>
    </w:rPr>
  </w:style>
  <w:style w:type="character" w:customStyle="1" w:styleId="BodyText3Char2">
    <w:name w:val="Body Text 3 Char2"/>
    <w:basedOn w:val="DefaultParagraphFont"/>
    <w:uiPriority w:val="99"/>
    <w:semiHidden/>
    <w:rsid w:val="00B8236E"/>
    <w:rPr>
      <w:rFonts w:ascii="Georgia" w:hAnsi="Georgia"/>
      <w:sz w:val="16"/>
      <w:szCs w:val="16"/>
    </w:rPr>
  </w:style>
  <w:style w:type="character" w:customStyle="1" w:styleId="BodyTextIndent2Char2">
    <w:name w:val="Body Text Indent 2 Char2"/>
    <w:basedOn w:val="DefaultParagraphFont"/>
    <w:uiPriority w:val="99"/>
    <w:semiHidden/>
    <w:rsid w:val="00B8236E"/>
    <w:rPr>
      <w:rFonts w:ascii="Georgia" w:hAnsi="Georgia"/>
      <w:sz w:val="22"/>
      <w:szCs w:val="22"/>
    </w:rPr>
  </w:style>
  <w:style w:type="character" w:customStyle="1" w:styleId="BodyTextIndent3Char2">
    <w:name w:val="Body Text Indent 3 Char2"/>
    <w:basedOn w:val="DefaultParagraphFont"/>
    <w:uiPriority w:val="99"/>
    <w:semiHidden/>
    <w:rsid w:val="00B8236E"/>
    <w:rPr>
      <w:rFonts w:ascii="Georgia" w:hAnsi="Georgia"/>
      <w:sz w:val="16"/>
      <w:szCs w:val="16"/>
    </w:rPr>
  </w:style>
  <w:style w:type="character" w:customStyle="1" w:styleId="z-BottomofFormChar2">
    <w:name w:val="z-Bottom of Form Char2"/>
    <w:basedOn w:val="DefaultParagraphFont"/>
    <w:uiPriority w:val="99"/>
    <w:semiHidden/>
    <w:rsid w:val="00B8236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8236E"/>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B8236E"/>
    <w:rPr>
      <w:rFonts w:ascii="Garamond" w:eastAsia="Cambria" w:hAnsi="Garamond" w:cs="Times New Roman"/>
      <w:sz w:val="20"/>
      <w:szCs w:val="22"/>
    </w:rPr>
  </w:style>
  <w:style w:type="paragraph" w:customStyle="1" w:styleId="StyleHotRouteLatinGaramond10ptUnderline">
    <w:name w:val="Style Hot Route + (Latin) Garamond 10 pt Underline"/>
    <w:basedOn w:val="HotRoute"/>
    <w:link w:val="StyleHotRouteLatinGaramond10ptUnderlineChar"/>
    <w:qFormat/>
    <w:rsid w:val="00B8236E"/>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B8236E"/>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B8236E"/>
  </w:style>
  <w:style w:type="character" w:customStyle="1" w:styleId="m5686307894942199640gmail-styleunderline">
    <w:name w:val="m_5686307894942199640gmail-styleunderline"/>
    <w:basedOn w:val="DefaultParagraphFont"/>
    <w:rsid w:val="00B8236E"/>
  </w:style>
  <w:style w:type="paragraph" w:customStyle="1" w:styleId="Hyperlink2">
    <w:name w:val="Hyperlink2"/>
    <w:basedOn w:val="Normal"/>
    <w:qFormat/>
    <w:rsid w:val="00B8236E"/>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B8236E"/>
    <w:pPr>
      <w:spacing w:after="0" w:line="240" w:lineRule="auto"/>
    </w:pPr>
    <w:rPr>
      <w:rFonts w:ascii="Times New Roman" w:eastAsia="Times New Roman" w:hAnsi="Times New Roman" w:cs="Times New Roman"/>
      <w:sz w:val="24"/>
      <w:u w:val="thick"/>
    </w:rPr>
  </w:style>
  <w:style w:type="paragraph" w:customStyle="1" w:styleId="BoldUnderlineCharCharCharCharChar">
    <w:name w:val="BoldUnderline Char Char Char Char Char"/>
    <w:link w:val="BoldUnderlineCharCharCharCharCharChar"/>
    <w:qFormat/>
    <w:rsid w:val="00B8236E"/>
    <w:pPr>
      <w:spacing w:after="0" w:line="240" w:lineRule="auto"/>
    </w:pPr>
    <w:rPr>
      <w:rFonts w:ascii="Times New Roman" w:eastAsia="Times New Roman" w:hAnsi="Times New Roman" w:cs="Times New Roman"/>
      <w:b/>
      <w:sz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8236E"/>
    <w:rPr>
      <w:rFonts w:ascii="Times New Roman" w:eastAsia="Times New Roman" w:hAnsi="Times New Roman" w:cs="Times New Roman"/>
      <w:sz w:val="24"/>
      <w:u w:val="thick"/>
    </w:rPr>
  </w:style>
  <w:style w:type="character" w:customStyle="1" w:styleId="BoldUnderlineCharCharCharCharCharChar">
    <w:name w:val="BoldUnderline Char Char Char Char Char Char"/>
    <w:basedOn w:val="DefaultParagraphFont"/>
    <w:link w:val="BoldUnderlineCharCharCharCharChar"/>
    <w:rsid w:val="00B8236E"/>
    <w:rPr>
      <w:rFonts w:ascii="Times New Roman" w:eastAsia="Times New Roman" w:hAnsi="Times New Roman" w:cs="Times New Roman"/>
      <w:b/>
      <w:sz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8236E"/>
    <w:rPr>
      <w:rFonts w:ascii="Times New Roman" w:eastAsia="SimSun" w:hAnsi="Times New Roman" w:cs="Times New Roman"/>
      <w:sz w:val="24"/>
      <w:szCs w:val="24"/>
      <w:lang w:eastAsia="zh-CN"/>
    </w:rPr>
  </w:style>
  <w:style w:type="character" w:customStyle="1" w:styleId="Char1Char1">
    <w:name w:val="Char1 Char1"/>
    <w:rsid w:val="00B8236E"/>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B8236E"/>
    <w:rPr>
      <w:color w:val="605E5C"/>
      <w:shd w:val="clear" w:color="auto" w:fill="E1DFDD"/>
    </w:rPr>
  </w:style>
  <w:style w:type="character" w:customStyle="1" w:styleId="UnresolvedMention4">
    <w:name w:val="Unresolved Mention4"/>
    <w:basedOn w:val="DefaultParagraphFont"/>
    <w:uiPriority w:val="99"/>
    <w:unhideWhenUsed/>
    <w:rsid w:val="00B8236E"/>
    <w:rPr>
      <w:color w:val="605E5C"/>
      <w:shd w:val="clear" w:color="auto" w:fill="E1DFDD"/>
    </w:rPr>
  </w:style>
  <w:style w:type="character" w:customStyle="1" w:styleId="UnresolvedMention5">
    <w:name w:val="Unresolved Mention5"/>
    <w:basedOn w:val="DefaultParagraphFont"/>
    <w:uiPriority w:val="99"/>
    <w:unhideWhenUsed/>
    <w:rsid w:val="00B8236E"/>
    <w:rPr>
      <w:color w:val="605E5C"/>
      <w:shd w:val="clear" w:color="auto" w:fill="E1DFDD"/>
    </w:rPr>
  </w:style>
  <w:style w:type="character" w:customStyle="1" w:styleId="m8134770803914199681gmail-styleunderline">
    <w:name w:val="m_8134770803914199681gmail-styleunderline"/>
    <w:basedOn w:val="DefaultParagraphFont"/>
    <w:rsid w:val="00B8236E"/>
  </w:style>
  <w:style w:type="character" w:customStyle="1" w:styleId="UnresolvedMention6">
    <w:name w:val="Unresolved Mention6"/>
    <w:basedOn w:val="DefaultParagraphFont"/>
    <w:uiPriority w:val="99"/>
    <w:unhideWhenUsed/>
    <w:rsid w:val="00B8236E"/>
    <w:rPr>
      <w:color w:val="605E5C"/>
      <w:shd w:val="clear" w:color="auto" w:fill="E1DFDD"/>
    </w:rPr>
  </w:style>
  <w:style w:type="paragraph" w:customStyle="1" w:styleId="slate-paragraph">
    <w:name w:val="slate-paragraph"/>
    <w:basedOn w:val="Normal"/>
    <w:qFormat/>
    <w:rsid w:val="00B8236E"/>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B8236E"/>
    <w:rPr>
      <w:color w:val="1F4E79" w:themeColor="accent5" w:themeShade="80"/>
    </w:rPr>
  </w:style>
  <w:style w:type="character" w:customStyle="1" w:styleId="analyticrealChar">
    <w:name w:val="analytic real Char"/>
    <w:basedOn w:val="DefaultParagraphFont"/>
    <w:link w:val="analyticreal"/>
    <w:uiPriority w:val="4"/>
    <w:rsid w:val="00B8236E"/>
    <w:rPr>
      <w:rFonts w:eastAsiaTheme="majorEastAsia" w:cstheme="majorBidi"/>
      <w:b/>
      <w:iCs/>
      <w:color w:val="1F4E79" w:themeColor="accent5" w:themeShade="80"/>
      <w:sz w:val="26"/>
    </w:rPr>
  </w:style>
  <w:style w:type="paragraph" w:customStyle="1" w:styleId="Tagnotes">
    <w:name w:val="Tag notes"/>
    <w:link w:val="TagnotesChar"/>
    <w:uiPriority w:val="4"/>
    <w:qFormat/>
    <w:rsid w:val="00B8236E"/>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B8236E"/>
    <w:rPr>
      <w:rFonts w:eastAsiaTheme="majorEastAsia" w:cstheme="majorBidi"/>
      <w:b/>
      <w:color w:val="44546A" w:themeColor="text2"/>
      <w:sz w:val="24"/>
    </w:rPr>
  </w:style>
  <w:style w:type="paragraph" w:customStyle="1" w:styleId="cardnotes">
    <w:name w:val="card notes"/>
    <w:uiPriority w:val="4"/>
    <w:qFormat/>
    <w:rsid w:val="00B8236E"/>
    <w:rPr>
      <w:rFonts w:eastAsiaTheme="majorEastAsia" w:cstheme="majorBidi"/>
      <w:b/>
      <w:iCs/>
      <w:color w:val="538135" w:themeColor="accent6" w:themeShade="BF"/>
      <w:szCs w:val="22"/>
    </w:rPr>
  </w:style>
  <w:style w:type="paragraph" w:customStyle="1" w:styleId="Cardnotes0">
    <w:name w:val="Card notes"/>
    <w:uiPriority w:val="4"/>
    <w:qFormat/>
    <w:rsid w:val="00B8236E"/>
    <w:rPr>
      <w:b/>
      <w:color w:val="538135" w:themeColor="accent6" w:themeShade="BF"/>
      <w:szCs w:val="22"/>
    </w:rPr>
  </w:style>
  <w:style w:type="character" w:customStyle="1" w:styleId="m3108068631175614020gmail-style13ptbold">
    <w:name w:val="m_3108068631175614020gmail-style13ptbold"/>
    <w:basedOn w:val="DefaultParagraphFont"/>
    <w:rsid w:val="00B8236E"/>
  </w:style>
  <w:style w:type="character" w:customStyle="1" w:styleId="m3108068631175614020gmail-titlechar">
    <w:name w:val="m_3108068631175614020gmail-titlechar"/>
    <w:basedOn w:val="DefaultParagraphFont"/>
    <w:rsid w:val="00B8236E"/>
  </w:style>
  <w:style w:type="paragraph" w:customStyle="1" w:styleId="8PointFont">
    <w:name w:val="8 Point Font"/>
    <w:next w:val="Normal"/>
    <w:link w:val="8PointFontChar"/>
    <w:qFormat/>
    <w:rsid w:val="00B8236E"/>
    <w:pPr>
      <w:spacing w:after="0" w:line="240" w:lineRule="auto"/>
      <w:jc w:val="both"/>
    </w:pPr>
    <w:rPr>
      <w:rFonts w:ascii="Times New Roman" w:hAnsi="Times New Roman" w:cstheme="minorBidi"/>
      <w:sz w:val="16"/>
      <w:szCs w:val="22"/>
    </w:rPr>
  </w:style>
  <w:style w:type="character" w:customStyle="1" w:styleId="8PointFontChar">
    <w:name w:val="8 Point Font Char"/>
    <w:basedOn w:val="DefaultParagraphFont"/>
    <w:link w:val="8PointFont"/>
    <w:rsid w:val="00B8236E"/>
    <w:rPr>
      <w:rFonts w:ascii="Times New Roman" w:hAnsi="Times New Roman" w:cstheme="minorBidi"/>
      <w:sz w:val="16"/>
      <w:szCs w:val="22"/>
    </w:rPr>
  </w:style>
  <w:style w:type="paragraph" w:customStyle="1" w:styleId="DateTime0">
    <w:name w:val="DateTime"/>
    <w:basedOn w:val="Normal"/>
    <w:link w:val="DateTimeChar"/>
    <w:autoRedefine/>
    <w:uiPriority w:val="4"/>
    <w:qFormat/>
    <w:rsid w:val="00B8236E"/>
    <w:rPr>
      <w:rFonts w:ascii="Avenir LT Std 45 Book" w:hAnsi="Avenir LT Std 45 Book"/>
    </w:rPr>
  </w:style>
  <w:style w:type="character" w:customStyle="1" w:styleId="DateTimeChar">
    <w:name w:val="DateTime Char"/>
    <w:basedOn w:val="DefaultParagraphFont"/>
    <w:link w:val="DateTime0"/>
    <w:uiPriority w:val="4"/>
    <w:rsid w:val="00B8236E"/>
    <w:rPr>
      <w:rFonts w:ascii="Avenir LT Std 45 Book" w:hAnsi="Avenir LT Std 45 Book"/>
    </w:rPr>
  </w:style>
  <w:style w:type="paragraph" w:customStyle="1" w:styleId="Lecture">
    <w:name w:val="Lecture"/>
    <w:next w:val="BodyText"/>
    <w:link w:val="LectureChar"/>
    <w:autoRedefine/>
    <w:uiPriority w:val="4"/>
    <w:qFormat/>
    <w:rsid w:val="00B8236E"/>
    <w:pPr>
      <w:spacing w:after="0"/>
      <w:outlineLvl w:val="5"/>
    </w:pPr>
    <w:rPr>
      <w:rFonts w:ascii="Arial" w:hAnsi="Arial" w:cs="Arial"/>
      <w:spacing w:val="-10"/>
      <w:sz w:val="24"/>
      <w:szCs w:val="22"/>
    </w:rPr>
  </w:style>
  <w:style w:type="character" w:customStyle="1" w:styleId="LectureChar">
    <w:name w:val="Lecture Char"/>
    <w:basedOn w:val="DateTimeChar"/>
    <w:link w:val="Lecture"/>
    <w:uiPriority w:val="4"/>
    <w:rsid w:val="00B8236E"/>
    <w:rPr>
      <w:rFonts w:ascii="Arial" w:hAnsi="Arial" w:cs="Arial"/>
      <w:spacing w:val="-10"/>
      <w:sz w:val="24"/>
      <w:szCs w:val="22"/>
    </w:rPr>
  </w:style>
  <w:style w:type="paragraph" w:customStyle="1" w:styleId="CitationCharChar">
    <w:name w:val="Citation Char Char"/>
    <w:basedOn w:val="Normal"/>
    <w:uiPriority w:val="6"/>
    <w:qFormat/>
    <w:rsid w:val="00B8236E"/>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B8236E"/>
    <w:rPr>
      <w:color w:val="2B579A"/>
      <w:shd w:val="clear" w:color="auto" w:fill="E6E6E6"/>
    </w:rPr>
  </w:style>
  <w:style w:type="character" w:customStyle="1" w:styleId="m-895152127622952443gmail-style13ptbold">
    <w:name w:val="m_-895152127622952443gmail-style13ptbold"/>
    <w:basedOn w:val="DefaultParagraphFont"/>
    <w:rsid w:val="00B8236E"/>
  </w:style>
  <w:style w:type="character" w:customStyle="1" w:styleId="m4133802843404377303gmail-style13ptbold">
    <w:name w:val="m_4133802843404377303gmail-style13ptbold"/>
    <w:basedOn w:val="DefaultParagraphFont"/>
    <w:rsid w:val="00B8236E"/>
  </w:style>
  <w:style w:type="character" w:customStyle="1" w:styleId="m4133802843404377303gmail-styleunderline">
    <w:name w:val="m_4133802843404377303gmail-styleunderline"/>
    <w:basedOn w:val="DefaultParagraphFont"/>
    <w:rsid w:val="00B8236E"/>
  </w:style>
  <w:style w:type="character" w:customStyle="1" w:styleId="m1864609289044096952gmail-style13ptbold">
    <w:name w:val="m_1864609289044096952gmail-style13ptbold"/>
    <w:basedOn w:val="DefaultParagraphFont"/>
    <w:rsid w:val="00B8236E"/>
  </w:style>
  <w:style w:type="character" w:customStyle="1" w:styleId="m-2434640214339110092gmail-style13ptbold">
    <w:name w:val="m_-2434640214339110092gmail-style13ptbold"/>
    <w:basedOn w:val="DefaultParagraphFont"/>
    <w:rsid w:val="00B8236E"/>
  </w:style>
  <w:style w:type="character" w:customStyle="1" w:styleId="m-2434640214339110092gmail-styleunderline">
    <w:name w:val="m_-2434640214339110092gmail-styleunderline"/>
    <w:basedOn w:val="DefaultParagraphFont"/>
    <w:rsid w:val="00B8236E"/>
  </w:style>
  <w:style w:type="character" w:customStyle="1" w:styleId="articlepage-articlebody-firstletter">
    <w:name w:val="articlepage-articlebody-firstletter"/>
    <w:basedOn w:val="DefaultParagraphFont"/>
    <w:rsid w:val="00B8236E"/>
  </w:style>
  <w:style w:type="character" w:customStyle="1" w:styleId="UnresolvedMention32">
    <w:name w:val="Unresolved Mention32"/>
    <w:basedOn w:val="DefaultParagraphFont"/>
    <w:uiPriority w:val="99"/>
    <w:semiHidden/>
    <w:unhideWhenUsed/>
    <w:rsid w:val="00B8236E"/>
    <w:rPr>
      <w:color w:val="605E5C"/>
      <w:shd w:val="clear" w:color="auto" w:fill="E1DFDD"/>
    </w:rPr>
  </w:style>
  <w:style w:type="character" w:customStyle="1" w:styleId="m-2745674872889869693gmail-style13ptbold">
    <w:name w:val="m_-2745674872889869693gmail-style13ptbold"/>
    <w:basedOn w:val="DefaultParagraphFont"/>
    <w:rsid w:val="00B8236E"/>
  </w:style>
  <w:style w:type="character" w:customStyle="1" w:styleId="m-2745674872889869693gmail-styleunderline">
    <w:name w:val="m_-2745674872889869693gmail-styleunderline"/>
    <w:basedOn w:val="DefaultParagraphFont"/>
    <w:rsid w:val="00B8236E"/>
  </w:style>
  <w:style w:type="character" w:customStyle="1" w:styleId="UnresolvedMention31">
    <w:name w:val="Unresolved Mention31"/>
    <w:basedOn w:val="DefaultParagraphFont"/>
    <w:uiPriority w:val="99"/>
    <w:semiHidden/>
    <w:unhideWhenUsed/>
    <w:rsid w:val="00B8236E"/>
    <w:rPr>
      <w:color w:val="808080"/>
      <w:shd w:val="clear" w:color="auto" w:fill="E6E6E6"/>
    </w:rPr>
  </w:style>
  <w:style w:type="character" w:customStyle="1" w:styleId="m-8082899869479211226gmail-styleunderline">
    <w:name w:val="m_-8082899869479211226gmail-styleunderline"/>
    <w:basedOn w:val="DefaultParagraphFont"/>
    <w:rsid w:val="00B8236E"/>
  </w:style>
  <w:style w:type="paragraph" w:customStyle="1" w:styleId="NoteLevel23">
    <w:name w:val="Note Level 23"/>
    <w:basedOn w:val="Normal"/>
    <w:next w:val="Normal"/>
    <w:uiPriority w:val="99"/>
    <w:qFormat/>
    <w:rsid w:val="00B8236E"/>
    <w:pPr>
      <w:keepNext/>
      <w:ind w:left="288" w:right="288"/>
    </w:pPr>
    <w:rPr>
      <w:rFonts w:eastAsia="MS Gothic"/>
      <w:szCs w:val="20"/>
    </w:rPr>
  </w:style>
  <w:style w:type="paragraph" w:customStyle="1" w:styleId="NoteLevel24">
    <w:name w:val="Note Level 24"/>
    <w:basedOn w:val="Normal"/>
    <w:next w:val="Normal"/>
    <w:uiPriority w:val="99"/>
    <w:qFormat/>
    <w:rsid w:val="00B8236E"/>
    <w:pPr>
      <w:keepNext/>
      <w:ind w:left="288" w:right="288"/>
    </w:pPr>
    <w:rPr>
      <w:rFonts w:eastAsia="MS Gothic"/>
      <w:szCs w:val="20"/>
    </w:rPr>
  </w:style>
  <w:style w:type="paragraph" w:customStyle="1" w:styleId="NoteLevel25">
    <w:name w:val="Note Level 25"/>
    <w:basedOn w:val="Normal"/>
    <w:next w:val="Normal"/>
    <w:uiPriority w:val="99"/>
    <w:qFormat/>
    <w:rsid w:val="00B8236E"/>
    <w:pPr>
      <w:keepNext/>
      <w:ind w:left="288" w:right="288"/>
    </w:pPr>
    <w:rPr>
      <w:rFonts w:eastAsia="MS Gothic"/>
      <w:szCs w:val="20"/>
    </w:rPr>
  </w:style>
  <w:style w:type="character" w:customStyle="1" w:styleId="hubidentifier">
    <w:name w:val="hub_identifier"/>
    <w:basedOn w:val="DefaultParagraphFont"/>
    <w:rsid w:val="00B8236E"/>
  </w:style>
  <w:style w:type="paragraph" w:customStyle="1" w:styleId="standardeinzug">
    <w:name w:val="standardeinzug"/>
    <w:basedOn w:val="Normal"/>
    <w:qFormat/>
    <w:rsid w:val="00B8236E"/>
    <w:pPr>
      <w:spacing w:before="100" w:beforeAutospacing="1" w:after="100" w:afterAutospacing="1"/>
    </w:pPr>
    <w:rPr>
      <w:rFonts w:eastAsia="Times New Roman"/>
    </w:rPr>
  </w:style>
  <w:style w:type="paragraph" w:customStyle="1" w:styleId="aufzhlungnormal">
    <w:name w:val="aufzhlungnormal"/>
    <w:basedOn w:val="Normal"/>
    <w:qFormat/>
    <w:rsid w:val="00B8236E"/>
    <w:pPr>
      <w:spacing w:before="100" w:beforeAutospacing="1" w:after="100" w:afterAutospacing="1"/>
    </w:pPr>
    <w:rPr>
      <w:rFonts w:eastAsia="Times New Roman"/>
    </w:rPr>
  </w:style>
  <w:style w:type="character" w:customStyle="1" w:styleId="auszeichnungkursiv">
    <w:name w:val="auszeichnungkursiv"/>
    <w:basedOn w:val="DefaultParagraphFont"/>
    <w:rsid w:val="00B8236E"/>
  </w:style>
  <w:style w:type="paragraph" w:customStyle="1" w:styleId="entrefilet">
    <w:name w:val="entrefilet"/>
    <w:basedOn w:val="Normal"/>
    <w:qFormat/>
    <w:rsid w:val="00B8236E"/>
    <w:pPr>
      <w:spacing w:before="100" w:beforeAutospacing="1" w:after="100" w:afterAutospacing="1"/>
    </w:pPr>
    <w:rPr>
      <w:rFonts w:eastAsia="Times New Roman"/>
    </w:rPr>
  </w:style>
  <w:style w:type="paragraph" w:customStyle="1" w:styleId="kapitelreferenzkopf">
    <w:name w:val="kapitelreferenzkopf"/>
    <w:basedOn w:val="Normal"/>
    <w:qFormat/>
    <w:rsid w:val="00B8236E"/>
    <w:pPr>
      <w:spacing w:before="100" w:beforeAutospacing="1" w:after="100" w:afterAutospacing="1"/>
    </w:pPr>
    <w:rPr>
      <w:rFonts w:eastAsia="Times New Roman"/>
    </w:rPr>
  </w:style>
  <w:style w:type="paragraph" w:customStyle="1" w:styleId="tabberschrift">
    <w:name w:val="tabberschrift"/>
    <w:basedOn w:val="Normal"/>
    <w:qFormat/>
    <w:rsid w:val="00B8236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8236E"/>
  </w:style>
  <w:style w:type="character" w:customStyle="1" w:styleId="m-268162420547309261gmail-stylestylebold12pt">
    <w:name w:val="m_-268162420547309261gmail-stylestylebold12pt"/>
    <w:basedOn w:val="DefaultParagraphFont"/>
    <w:rsid w:val="00B8236E"/>
  </w:style>
  <w:style w:type="character" w:customStyle="1" w:styleId="m-268162420547309261gmail-styleboldunderline">
    <w:name w:val="m_-268162420547309261gmail-styleboldunderline"/>
    <w:basedOn w:val="DefaultParagraphFont"/>
    <w:rsid w:val="00B8236E"/>
  </w:style>
  <w:style w:type="character" w:customStyle="1" w:styleId="m-5621139387307470627gmail-style13ptbold">
    <w:name w:val="m_-5621139387307470627gmail-style13ptbold"/>
    <w:basedOn w:val="DefaultParagraphFont"/>
    <w:rsid w:val="00B8236E"/>
  </w:style>
  <w:style w:type="character" w:customStyle="1" w:styleId="m-5621139387307470627gmail-styleunderline">
    <w:name w:val="m_-5621139387307470627gmail-styleunderline"/>
    <w:basedOn w:val="DefaultParagraphFont"/>
    <w:rsid w:val="00B8236E"/>
  </w:style>
  <w:style w:type="character" w:customStyle="1" w:styleId="m-4930835733434609408gmail-style13ptbold">
    <w:name w:val="m_-4930835733434609408gmail-style13ptbold"/>
    <w:basedOn w:val="DefaultParagraphFont"/>
    <w:rsid w:val="00B8236E"/>
  </w:style>
  <w:style w:type="character" w:customStyle="1" w:styleId="m-4930835733434609408gmail-styleunderline">
    <w:name w:val="m_-4930835733434609408gmail-styleunderline"/>
    <w:basedOn w:val="DefaultParagraphFont"/>
    <w:rsid w:val="00B8236E"/>
  </w:style>
  <w:style w:type="character" w:customStyle="1" w:styleId="m-2456650549122369157gmail-style13ptbold">
    <w:name w:val="m_-2456650549122369157gmail-style13ptbold"/>
    <w:basedOn w:val="DefaultParagraphFont"/>
    <w:rsid w:val="00B8236E"/>
  </w:style>
  <w:style w:type="character" w:customStyle="1" w:styleId="m-2456650549122369157gmail-styleunderline">
    <w:name w:val="m_-2456650549122369157gmail-styleunderline"/>
    <w:basedOn w:val="DefaultParagraphFont"/>
    <w:rsid w:val="00B8236E"/>
  </w:style>
  <w:style w:type="character" w:customStyle="1" w:styleId="m-3350902899047358468gmail-styleunderline">
    <w:name w:val="m_-3350902899047358468gmail-styleunderline"/>
    <w:basedOn w:val="DefaultParagraphFont"/>
    <w:rsid w:val="00B8236E"/>
  </w:style>
  <w:style w:type="paragraph" w:customStyle="1" w:styleId="Style5pt">
    <w:name w:val="Style 5 pt"/>
    <w:basedOn w:val="Normal"/>
    <w:link w:val="Style5ptChar"/>
    <w:qFormat/>
    <w:rsid w:val="00B823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8236E"/>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B8236E"/>
  </w:style>
  <w:style w:type="paragraph" w:customStyle="1" w:styleId="m462447500549623171gmail-msonormal">
    <w:name w:val="m_462447500549623171gmail-msonormal"/>
    <w:basedOn w:val="Normal"/>
    <w:uiPriority w:val="99"/>
    <w:qFormat/>
    <w:rsid w:val="00B823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8236E"/>
  </w:style>
  <w:style w:type="paragraph" w:customStyle="1" w:styleId="dek">
    <w:name w:val="dek"/>
    <w:basedOn w:val="Normal"/>
    <w:qFormat/>
    <w:rsid w:val="00B8236E"/>
    <w:pPr>
      <w:spacing w:before="100" w:beforeAutospacing="1" w:after="100" w:afterAutospacing="1"/>
    </w:pPr>
    <w:rPr>
      <w:rFonts w:eastAsia="Times New Roman"/>
    </w:rPr>
  </w:style>
  <w:style w:type="character" w:customStyle="1" w:styleId="arttitle">
    <w:name w:val="art_title"/>
    <w:basedOn w:val="DefaultParagraphFont"/>
    <w:rsid w:val="00B8236E"/>
  </w:style>
  <w:style w:type="character" w:customStyle="1" w:styleId="serialtitle">
    <w:name w:val="serial_title"/>
    <w:basedOn w:val="DefaultParagraphFont"/>
    <w:rsid w:val="00B8236E"/>
  </w:style>
  <w:style w:type="character" w:customStyle="1" w:styleId="volumeissue">
    <w:name w:val="volume_issue"/>
    <w:basedOn w:val="DefaultParagraphFont"/>
    <w:rsid w:val="00B8236E"/>
  </w:style>
  <w:style w:type="character" w:customStyle="1" w:styleId="pagerange">
    <w:name w:val="page_range"/>
    <w:basedOn w:val="DefaultParagraphFont"/>
    <w:rsid w:val="00B8236E"/>
  </w:style>
  <w:style w:type="character" w:customStyle="1" w:styleId="doilink">
    <w:name w:val="doi_link"/>
    <w:basedOn w:val="DefaultParagraphFont"/>
    <w:rsid w:val="00B8236E"/>
  </w:style>
  <w:style w:type="character" w:customStyle="1" w:styleId="headingnumber">
    <w:name w:val="headingnumber"/>
    <w:basedOn w:val="DefaultParagraphFont"/>
    <w:rsid w:val="00B8236E"/>
  </w:style>
  <w:style w:type="character" w:customStyle="1" w:styleId="internalref">
    <w:name w:val="internalref"/>
    <w:basedOn w:val="DefaultParagraphFont"/>
    <w:rsid w:val="00B8236E"/>
  </w:style>
  <w:style w:type="paragraph" w:customStyle="1" w:styleId="Analyitc">
    <w:name w:val="Analyitc"/>
    <w:basedOn w:val="Normal"/>
    <w:uiPriority w:val="4"/>
    <w:qFormat/>
    <w:rsid w:val="00B8236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B8236E"/>
  </w:style>
  <w:style w:type="character" w:customStyle="1" w:styleId="m-134349766280542120gmail-msohyperlink">
    <w:name w:val="m_-134349766280542120gmail-msohyperlink"/>
    <w:basedOn w:val="DefaultParagraphFont"/>
    <w:rsid w:val="00B8236E"/>
  </w:style>
  <w:style w:type="character" w:customStyle="1" w:styleId="m-134349766280542120gmail-styleunderline">
    <w:name w:val="m_-134349766280542120gmail-styleunderline"/>
    <w:basedOn w:val="DefaultParagraphFont"/>
    <w:rsid w:val="00B8236E"/>
  </w:style>
  <w:style w:type="character" w:customStyle="1" w:styleId="m-134349766280542120gmail-cite">
    <w:name w:val="m_-134349766280542120gmail-cite"/>
    <w:basedOn w:val="DefaultParagraphFont"/>
    <w:rsid w:val="00B8236E"/>
  </w:style>
  <w:style w:type="character" w:customStyle="1" w:styleId="m-134349766280542120gmail-underline">
    <w:name w:val="m_-134349766280542120gmail-underline"/>
    <w:basedOn w:val="DefaultParagraphFont"/>
    <w:rsid w:val="00B8236E"/>
  </w:style>
  <w:style w:type="character" w:customStyle="1" w:styleId="m-134349766280542120gmail-underline0">
    <w:name w:val="m_-134349766280542120gmail-underline0"/>
    <w:basedOn w:val="DefaultParagraphFont"/>
    <w:rsid w:val="00B8236E"/>
  </w:style>
  <w:style w:type="paragraph" w:customStyle="1" w:styleId="element">
    <w:name w:val="element"/>
    <w:basedOn w:val="Normal"/>
    <w:qFormat/>
    <w:rsid w:val="00B8236E"/>
    <w:pPr>
      <w:spacing w:before="100" w:beforeAutospacing="1" w:after="100" w:afterAutospacing="1"/>
    </w:pPr>
    <w:rPr>
      <w:rFonts w:eastAsia="Times New Roman"/>
      <w:lang w:eastAsia="zh-CN"/>
    </w:rPr>
  </w:style>
  <w:style w:type="paragraph" w:customStyle="1" w:styleId="p3">
    <w:name w:val="p3"/>
    <w:basedOn w:val="Normal"/>
    <w:qFormat/>
    <w:rsid w:val="00B8236E"/>
    <w:pPr>
      <w:spacing w:before="100" w:beforeAutospacing="1" w:after="100" w:afterAutospacing="1"/>
    </w:pPr>
    <w:rPr>
      <w:rFonts w:eastAsia="Times New Roman"/>
      <w:lang w:eastAsia="zh-CN"/>
    </w:rPr>
  </w:style>
  <w:style w:type="paragraph" w:customStyle="1" w:styleId="p5">
    <w:name w:val="p5"/>
    <w:basedOn w:val="Normal"/>
    <w:qFormat/>
    <w:rsid w:val="00B8236E"/>
    <w:pPr>
      <w:spacing w:before="100" w:beforeAutospacing="1" w:after="100" w:afterAutospacing="1"/>
    </w:pPr>
    <w:rPr>
      <w:rFonts w:eastAsia="Times New Roman"/>
      <w:lang w:eastAsia="zh-CN"/>
    </w:rPr>
  </w:style>
  <w:style w:type="paragraph" w:customStyle="1" w:styleId="p7">
    <w:name w:val="p7"/>
    <w:basedOn w:val="Normal"/>
    <w:qFormat/>
    <w:rsid w:val="00B8236E"/>
    <w:pPr>
      <w:spacing w:before="100" w:beforeAutospacing="1" w:after="100" w:afterAutospacing="1"/>
    </w:pPr>
    <w:rPr>
      <w:rFonts w:eastAsia="Times New Roman"/>
      <w:lang w:eastAsia="zh-CN"/>
    </w:rPr>
  </w:style>
  <w:style w:type="paragraph" w:customStyle="1" w:styleId="p9">
    <w:name w:val="p9"/>
    <w:basedOn w:val="Normal"/>
    <w:qFormat/>
    <w:rsid w:val="00B8236E"/>
    <w:pPr>
      <w:spacing w:before="100" w:beforeAutospacing="1" w:after="100" w:afterAutospacing="1"/>
    </w:pPr>
    <w:rPr>
      <w:rFonts w:eastAsia="Times New Roman"/>
      <w:lang w:eastAsia="zh-CN"/>
    </w:rPr>
  </w:style>
  <w:style w:type="paragraph" w:customStyle="1" w:styleId="p11">
    <w:name w:val="p11"/>
    <w:basedOn w:val="Normal"/>
    <w:qFormat/>
    <w:rsid w:val="00B8236E"/>
    <w:pPr>
      <w:spacing w:before="100" w:beforeAutospacing="1" w:after="100" w:afterAutospacing="1"/>
    </w:pPr>
    <w:rPr>
      <w:rFonts w:eastAsia="Times New Roman"/>
      <w:lang w:eastAsia="zh-CN"/>
    </w:rPr>
  </w:style>
  <w:style w:type="paragraph" w:customStyle="1" w:styleId="p2">
    <w:name w:val="p2"/>
    <w:basedOn w:val="Normal"/>
    <w:qFormat/>
    <w:rsid w:val="00B8236E"/>
    <w:pPr>
      <w:spacing w:before="100" w:beforeAutospacing="1" w:after="100" w:afterAutospacing="1"/>
    </w:pPr>
    <w:rPr>
      <w:rFonts w:eastAsia="Times New Roman"/>
      <w:lang w:eastAsia="zh-CN"/>
    </w:rPr>
  </w:style>
  <w:style w:type="paragraph" w:customStyle="1" w:styleId="p4">
    <w:name w:val="p4"/>
    <w:basedOn w:val="Normal"/>
    <w:qFormat/>
    <w:rsid w:val="00B8236E"/>
    <w:pPr>
      <w:spacing w:before="100" w:beforeAutospacing="1" w:after="100" w:afterAutospacing="1"/>
    </w:pPr>
    <w:rPr>
      <w:rFonts w:eastAsia="Times New Roman"/>
      <w:lang w:eastAsia="zh-CN"/>
    </w:rPr>
  </w:style>
  <w:style w:type="paragraph" w:customStyle="1" w:styleId="p6">
    <w:name w:val="p6"/>
    <w:basedOn w:val="Normal"/>
    <w:qFormat/>
    <w:rsid w:val="00B8236E"/>
    <w:pPr>
      <w:spacing w:before="100" w:beforeAutospacing="1" w:after="100" w:afterAutospacing="1"/>
    </w:pPr>
    <w:rPr>
      <w:rFonts w:eastAsia="Times New Roman"/>
      <w:lang w:eastAsia="zh-CN"/>
    </w:rPr>
  </w:style>
  <w:style w:type="paragraph" w:customStyle="1" w:styleId="p8">
    <w:name w:val="p8"/>
    <w:basedOn w:val="Normal"/>
    <w:qFormat/>
    <w:rsid w:val="00B8236E"/>
    <w:pPr>
      <w:spacing w:before="100" w:beforeAutospacing="1" w:after="100" w:afterAutospacing="1"/>
    </w:pPr>
    <w:rPr>
      <w:rFonts w:eastAsia="Times New Roman"/>
      <w:lang w:eastAsia="zh-CN"/>
    </w:rPr>
  </w:style>
  <w:style w:type="paragraph" w:customStyle="1" w:styleId="p10">
    <w:name w:val="p10"/>
    <w:basedOn w:val="Normal"/>
    <w:qFormat/>
    <w:rsid w:val="00B8236E"/>
    <w:pPr>
      <w:spacing w:before="100" w:beforeAutospacing="1" w:after="100" w:afterAutospacing="1"/>
    </w:pPr>
    <w:rPr>
      <w:rFonts w:eastAsia="Times New Roman"/>
      <w:lang w:eastAsia="zh-CN"/>
    </w:rPr>
  </w:style>
  <w:style w:type="paragraph" w:customStyle="1" w:styleId="p12">
    <w:name w:val="p12"/>
    <w:basedOn w:val="Normal"/>
    <w:qFormat/>
    <w:rsid w:val="00B8236E"/>
    <w:pPr>
      <w:spacing w:before="100" w:beforeAutospacing="1" w:after="100" w:afterAutospacing="1"/>
    </w:pPr>
    <w:rPr>
      <w:rFonts w:eastAsia="Times New Roman"/>
      <w:lang w:eastAsia="zh-CN"/>
    </w:rPr>
  </w:style>
  <w:style w:type="paragraph" w:customStyle="1" w:styleId="p14">
    <w:name w:val="p14"/>
    <w:basedOn w:val="Normal"/>
    <w:qFormat/>
    <w:rsid w:val="00B8236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B8236E"/>
  </w:style>
  <w:style w:type="character" w:customStyle="1" w:styleId="wsj-article-credit">
    <w:name w:val="wsj-article-credit"/>
    <w:basedOn w:val="DefaultParagraphFont"/>
    <w:rsid w:val="00B8236E"/>
  </w:style>
  <w:style w:type="character" w:customStyle="1" w:styleId="wsj-article-credit-tag">
    <w:name w:val="wsj-article-credit-tag"/>
    <w:basedOn w:val="DefaultParagraphFont"/>
    <w:rsid w:val="00B8236E"/>
  </w:style>
  <w:style w:type="paragraph" w:customStyle="1" w:styleId="initial">
    <w:name w:val="initial"/>
    <w:basedOn w:val="Normal"/>
    <w:qFormat/>
    <w:rsid w:val="00B8236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8236E"/>
    <w:pPr>
      <w:spacing w:before="100" w:beforeAutospacing="1" w:after="100" w:afterAutospacing="1"/>
    </w:pPr>
    <w:rPr>
      <w:rFonts w:eastAsia="Times New Roman"/>
      <w:lang w:eastAsia="zh-CN"/>
    </w:rPr>
  </w:style>
  <w:style w:type="character" w:customStyle="1" w:styleId="CardUnderlinedCharChar0">
    <w:name w:val="Card Underlined Char Char"/>
    <w:rsid w:val="00B8236E"/>
    <w:rPr>
      <w:rFonts w:ascii="Arial Narrow" w:hAnsi="Arial Narrow"/>
      <w:sz w:val="22"/>
      <w:szCs w:val="24"/>
      <w:u w:val="single"/>
      <w:lang w:val="en-US" w:eastAsia="en-US" w:bidi="ar-SA"/>
    </w:rPr>
  </w:style>
  <w:style w:type="paragraph" w:customStyle="1" w:styleId="detailsub">
    <w:name w:val="detail__sub"/>
    <w:basedOn w:val="Normal"/>
    <w:qFormat/>
    <w:rsid w:val="00B8236E"/>
    <w:pPr>
      <w:spacing w:before="100" w:beforeAutospacing="1" w:after="100" w:afterAutospacing="1"/>
    </w:pPr>
    <w:rPr>
      <w:rFonts w:eastAsia="Times New Roman"/>
      <w:lang w:eastAsia="zh-CN"/>
    </w:rPr>
  </w:style>
  <w:style w:type="paragraph" w:customStyle="1" w:styleId="flfc">
    <w:name w:val="flfc"/>
    <w:basedOn w:val="Normal"/>
    <w:qFormat/>
    <w:rsid w:val="00B8236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B8236E"/>
  </w:style>
  <w:style w:type="character" w:customStyle="1" w:styleId="m-299895914748161361gmail-styleunderline">
    <w:name w:val="m_-299895914748161361gmail-styleunderline"/>
    <w:basedOn w:val="DefaultParagraphFont"/>
    <w:rsid w:val="00B8236E"/>
  </w:style>
  <w:style w:type="paragraph" w:customStyle="1" w:styleId="counter-paragraph">
    <w:name w:val="counter-paragraph"/>
    <w:basedOn w:val="Normal"/>
    <w:qFormat/>
    <w:rsid w:val="00B8236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8236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B8236E"/>
  </w:style>
  <w:style w:type="paragraph" w:customStyle="1" w:styleId="m-266642551691440061gmail-cards">
    <w:name w:val="m_-266642551691440061gmail-cards"/>
    <w:basedOn w:val="Normal"/>
    <w:qFormat/>
    <w:rsid w:val="00B8236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B8236E"/>
  </w:style>
  <w:style w:type="paragraph" w:customStyle="1" w:styleId="listingexcerpt">
    <w:name w:val="listing__excerpt"/>
    <w:basedOn w:val="Normal"/>
    <w:qFormat/>
    <w:rsid w:val="00B8236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B8236E"/>
  </w:style>
  <w:style w:type="paragraph" w:customStyle="1" w:styleId="specialbutton">
    <w:name w:val="special__button"/>
    <w:basedOn w:val="Normal"/>
    <w:qFormat/>
    <w:rsid w:val="00B8236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B8236E"/>
  </w:style>
  <w:style w:type="character" w:customStyle="1" w:styleId="m7113523068278247331gmail-underline">
    <w:name w:val="m_7113523068278247331gmail-underline"/>
    <w:basedOn w:val="DefaultParagraphFont"/>
    <w:rsid w:val="00B8236E"/>
  </w:style>
  <w:style w:type="character" w:customStyle="1" w:styleId="m7113523068278247331gmail-styleunderline">
    <w:name w:val="m_7113523068278247331gmail-styleunderline"/>
    <w:basedOn w:val="DefaultParagraphFont"/>
    <w:rsid w:val="00B8236E"/>
  </w:style>
  <w:style w:type="paragraph" w:customStyle="1" w:styleId="Caption40">
    <w:name w:val="Caption4"/>
    <w:basedOn w:val="Normal"/>
    <w:uiPriority w:val="99"/>
    <w:qFormat/>
    <w:rsid w:val="00B8236E"/>
    <w:pPr>
      <w:spacing w:before="100" w:beforeAutospacing="1" w:after="100" w:afterAutospacing="1"/>
    </w:pPr>
    <w:rPr>
      <w:rFonts w:eastAsia="Times New Roman"/>
    </w:rPr>
  </w:style>
  <w:style w:type="character" w:customStyle="1" w:styleId="enhanced-reference">
    <w:name w:val="enhanced-reference"/>
    <w:basedOn w:val="DefaultParagraphFont"/>
    <w:rsid w:val="00B8236E"/>
  </w:style>
  <w:style w:type="character" w:customStyle="1" w:styleId="ff1">
    <w:name w:val="ff1"/>
    <w:basedOn w:val="DefaultParagraphFont"/>
    <w:rsid w:val="00B8236E"/>
  </w:style>
  <w:style w:type="character" w:customStyle="1" w:styleId="ff2">
    <w:name w:val="ff2"/>
    <w:basedOn w:val="DefaultParagraphFont"/>
    <w:rsid w:val="00B8236E"/>
  </w:style>
  <w:style w:type="character" w:customStyle="1" w:styleId="display">
    <w:name w:val="display"/>
    <w:basedOn w:val="DefaultParagraphFont"/>
    <w:rsid w:val="00B8236E"/>
  </w:style>
  <w:style w:type="character" w:customStyle="1" w:styleId="m2030095631327626865gmail-style13ptbold">
    <w:name w:val="m_2030095631327626865gmail-style13ptbold"/>
    <w:basedOn w:val="DefaultParagraphFont"/>
    <w:rsid w:val="00B8236E"/>
  </w:style>
  <w:style w:type="character" w:customStyle="1" w:styleId="m2030095631327626865gmail-styleunderline">
    <w:name w:val="m_2030095631327626865gmail-styleunderline"/>
    <w:basedOn w:val="DefaultParagraphFont"/>
    <w:rsid w:val="00B8236E"/>
  </w:style>
  <w:style w:type="paragraph" w:customStyle="1" w:styleId="m4240400669014671728gmail-msonormal">
    <w:name w:val="m_4240400669014671728gmail-msonormal"/>
    <w:basedOn w:val="Normal"/>
    <w:qFormat/>
    <w:rsid w:val="00B823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8236E"/>
  </w:style>
  <w:style w:type="paragraph" w:customStyle="1" w:styleId="font--body">
    <w:name w:val="font--body"/>
    <w:basedOn w:val="Normal"/>
    <w:qFormat/>
    <w:rsid w:val="00B8236E"/>
    <w:pPr>
      <w:spacing w:before="100" w:beforeAutospacing="1" w:after="100" w:afterAutospacing="1"/>
    </w:pPr>
    <w:rPr>
      <w:rFonts w:eastAsia="Times New Roman"/>
    </w:rPr>
  </w:style>
  <w:style w:type="character" w:customStyle="1" w:styleId="tweetinfo-heartstat">
    <w:name w:val="tweetinfo-heartstat"/>
    <w:basedOn w:val="DefaultParagraphFont"/>
    <w:rsid w:val="00B8236E"/>
  </w:style>
  <w:style w:type="character" w:customStyle="1" w:styleId="playbutton-flyout">
    <w:name w:val="playbutton-flyout"/>
    <w:basedOn w:val="DefaultParagraphFont"/>
    <w:rsid w:val="00B8236E"/>
  </w:style>
  <w:style w:type="character" w:customStyle="1" w:styleId="inlinevideo-videolabel">
    <w:name w:val="inlinevideo-videolabel"/>
    <w:basedOn w:val="DefaultParagraphFont"/>
    <w:rsid w:val="00B8236E"/>
  </w:style>
  <w:style w:type="character" w:customStyle="1" w:styleId="inlinevideo-videoduration">
    <w:name w:val="inlinevideo-videoduration"/>
    <w:basedOn w:val="DefaultParagraphFont"/>
    <w:rsid w:val="00B8236E"/>
  </w:style>
  <w:style w:type="character" w:customStyle="1" w:styleId="cardChar20">
    <w:name w:val="card Char2"/>
    <w:basedOn w:val="DefaultParagraphFont"/>
    <w:uiPriority w:val="6"/>
    <w:rsid w:val="00B8236E"/>
    <w:rPr>
      <w:rFonts w:ascii="Times New Roman" w:hAnsi="Times New Roman" w:cs="Calibri"/>
      <w:szCs w:val="20"/>
    </w:rPr>
  </w:style>
  <w:style w:type="paragraph" w:customStyle="1" w:styleId="Pol">
    <w:name w:val="Pol"/>
    <w:basedOn w:val="Heading2"/>
    <w:uiPriority w:val="99"/>
    <w:qFormat/>
    <w:rsid w:val="00B8236E"/>
  </w:style>
  <w:style w:type="character" w:customStyle="1" w:styleId="link">
    <w:name w:val="link"/>
    <w:basedOn w:val="DefaultParagraphFont"/>
    <w:rsid w:val="00B8236E"/>
  </w:style>
  <w:style w:type="paragraph" w:customStyle="1" w:styleId="xhead">
    <w:name w:val="xhead"/>
    <w:basedOn w:val="Normal"/>
    <w:uiPriority w:val="99"/>
    <w:qFormat/>
    <w:rsid w:val="00B8236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8236E"/>
    <w:pPr>
      <w:spacing w:before="100" w:beforeAutospacing="1" w:after="100" w:afterAutospacing="1"/>
    </w:pPr>
    <w:rPr>
      <w:rFonts w:ascii="Times" w:hAnsi="Times"/>
      <w:szCs w:val="20"/>
    </w:rPr>
  </w:style>
  <w:style w:type="paragraph" w:customStyle="1" w:styleId="Pa37">
    <w:name w:val="Pa37"/>
    <w:basedOn w:val="Default"/>
    <w:next w:val="Default"/>
    <w:qFormat/>
    <w:rsid w:val="00B8236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B8236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B8236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B8236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B823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8236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8236E"/>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B8236E"/>
    <w:rPr>
      <w:rFonts w:ascii="Lucida Grande" w:eastAsia="Cambria" w:hAnsi="Lucida Grande"/>
    </w:rPr>
  </w:style>
  <w:style w:type="paragraph" w:customStyle="1" w:styleId="Pa16">
    <w:name w:val="Pa16"/>
    <w:basedOn w:val="Default"/>
    <w:next w:val="Default"/>
    <w:uiPriority w:val="99"/>
    <w:qFormat/>
    <w:rsid w:val="00B8236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823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8236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8236E"/>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B8236E"/>
  </w:style>
  <w:style w:type="character" w:customStyle="1" w:styleId="meta-sep">
    <w:name w:val="meta-sep"/>
    <w:basedOn w:val="DefaultParagraphFont"/>
    <w:rsid w:val="00B8236E"/>
  </w:style>
  <w:style w:type="character" w:customStyle="1" w:styleId="A19">
    <w:name w:val="A19"/>
    <w:uiPriority w:val="99"/>
    <w:rsid w:val="00B8236E"/>
    <w:rPr>
      <w:rFonts w:ascii="Georgia" w:hAnsi="Georgia" w:cs="Georgia" w:hint="default"/>
      <w:color w:val="000000"/>
      <w:sz w:val="20"/>
      <w:szCs w:val="20"/>
      <w:u w:val="single"/>
    </w:rPr>
  </w:style>
  <w:style w:type="character" w:customStyle="1" w:styleId="A13">
    <w:name w:val="A13"/>
    <w:rsid w:val="00B8236E"/>
    <w:rPr>
      <w:rFonts w:ascii="Georgia" w:hAnsi="Georgia" w:cs="Georgia" w:hint="default"/>
      <w:color w:val="000000"/>
      <w:sz w:val="11"/>
      <w:szCs w:val="11"/>
    </w:rPr>
  </w:style>
  <w:style w:type="character" w:customStyle="1" w:styleId="ontext">
    <w:name w:val="ontext"/>
    <w:basedOn w:val="DefaultParagraphFont"/>
    <w:rsid w:val="00B8236E"/>
  </w:style>
  <w:style w:type="character" w:customStyle="1" w:styleId="archive-title">
    <w:name w:val="archive-title"/>
    <w:basedOn w:val="DefaultParagraphFont"/>
    <w:rsid w:val="00B8236E"/>
  </w:style>
  <w:style w:type="character" w:customStyle="1" w:styleId="imgleft">
    <w:name w:val="imgleft"/>
    <w:basedOn w:val="DefaultParagraphFont"/>
    <w:rsid w:val="00B8236E"/>
  </w:style>
  <w:style w:type="character" w:customStyle="1" w:styleId="imgcenter">
    <w:name w:val="imgcenter"/>
    <w:basedOn w:val="DefaultParagraphFont"/>
    <w:rsid w:val="00B8236E"/>
  </w:style>
  <w:style w:type="character" w:customStyle="1" w:styleId="A42">
    <w:name w:val="A4+2"/>
    <w:uiPriority w:val="99"/>
    <w:rsid w:val="00B8236E"/>
    <w:rPr>
      <w:rFonts w:ascii="Helvetica LT Std" w:hAnsi="Helvetica LT Std" w:cs="Helvetica LT Std" w:hint="default"/>
      <w:color w:val="000000"/>
      <w:sz w:val="11"/>
      <w:szCs w:val="11"/>
    </w:rPr>
  </w:style>
  <w:style w:type="character" w:customStyle="1" w:styleId="fstitle">
    <w:name w:val="fs_title"/>
    <w:basedOn w:val="DefaultParagraphFont"/>
    <w:rsid w:val="00B8236E"/>
  </w:style>
  <w:style w:type="character" w:customStyle="1" w:styleId="dateday">
    <w:name w:val="date_day"/>
    <w:basedOn w:val="DefaultParagraphFont"/>
    <w:rsid w:val="00B8236E"/>
  </w:style>
  <w:style w:type="character" w:customStyle="1" w:styleId="datemonth">
    <w:name w:val="date_month"/>
    <w:basedOn w:val="DefaultParagraphFont"/>
    <w:rsid w:val="00B8236E"/>
  </w:style>
  <w:style w:type="character" w:customStyle="1" w:styleId="dateyear">
    <w:name w:val="date_year"/>
    <w:basedOn w:val="DefaultParagraphFont"/>
    <w:rsid w:val="00B8236E"/>
  </w:style>
  <w:style w:type="character" w:customStyle="1" w:styleId="CharCharCharCharCharCharCharCharCharCharCharCharCharCharCharChar">
    <w:name w:val="Char Char Char Char Char Char Char Char Char Char Char Char Char Char Char Char"/>
    <w:basedOn w:val="DefaultParagraphFont"/>
    <w:rsid w:val="00B823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8236E"/>
    <w:rPr>
      <w:sz w:val="24"/>
      <w:szCs w:val="24"/>
      <w:lang w:val="en-US" w:eastAsia="en-US" w:bidi="ar-SA"/>
    </w:rPr>
  </w:style>
  <w:style w:type="character" w:customStyle="1" w:styleId="insideitro">
    <w:name w:val="insideitro"/>
    <w:basedOn w:val="DefaultParagraphFont"/>
    <w:rsid w:val="00B8236E"/>
  </w:style>
  <w:style w:type="character" w:customStyle="1" w:styleId="wcfont">
    <w:name w:val="wcfont"/>
    <w:basedOn w:val="DefaultParagraphFont"/>
    <w:rsid w:val="00B8236E"/>
  </w:style>
  <w:style w:type="character" w:customStyle="1" w:styleId="qftext">
    <w:name w:val="qftext"/>
    <w:basedOn w:val="DefaultParagraphFont"/>
    <w:rsid w:val="00B8236E"/>
  </w:style>
  <w:style w:type="character" w:customStyle="1" w:styleId="leftidx">
    <w:name w:val="leftidx"/>
    <w:basedOn w:val="DefaultParagraphFont"/>
    <w:rsid w:val="00B8236E"/>
  </w:style>
  <w:style w:type="paragraph" w:customStyle="1" w:styleId="width100">
    <w:name w:val="width100"/>
    <w:basedOn w:val="Normal"/>
    <w:uiPriority w:val="99"/>
    <w:qFormat/>
    <w:rsid w:val="00B823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8236E"/>
  </w:style>
  <w:style w:type="character" w:customStyle="1" w:styleId="eventsubtitle">
    <w:name w:val="eventsubtitle"/>
    <w:basedOn w:val="DefaultParagraphFont"/>
    <w:rsid w:val="00B8236E"/>
  </w:style>
  <w:style w:type="character" w:customStyle="1" w:styleId="eventdate">
    <w:name w:val="eventdate"/>
    <w:basedOn w:val="DefaultParagraphFont"/>
    <w:rsid w:val="00B8236E"/>
  </w:style>
  <w:style w:type="character" w:customStyle="1" w:styleId="legend">
    <w:name w:val="legend"/>
    <w:basedOn w:val="DefaultParagraphFont"/>
    <w:rsid w:val="00B8236E"/>
  </w:style>
  <w:style w:type="character" w:customStyle="1" w:styleId="Bold12">
    <w:name w:val="Bold12"/>
    <w:aliases w:val="Body text + 10.5 pt16"/>
    <w:uiPriority w:val="1"/>
    <w:qFormat/>
    <w:rsid w:val="00B8236E"/>
    <w:rPr>
      <w:rFonts w:ascii="Times New Roman" w:hAnsi="Times New Roman"/>
      <w:b/>
      <w:sz w:val="24"/>
    </w:rPr>
  </w:style>
  <w:style w:type="character" w:customStyle="1" w:styleId="NotBold10Final">
    <w:name w:val="NotBold10Final"/>
    <w:uiPriority w:val="1"/>
    <w:qFormat/>
    <w:rsid w:val="00B8236E"/>
    <w:rPr>
      <w:rFonts w:ascii="Times New Roman" w:hAnsi="Times New Roman"/>
      <w:b w:val="0"/>
      <w:i w:val="0"/>
      <w:sz w:val="20"/>
    </w:rPr>
  </w:style>
  <w:style w:type="character" w:customStyle="1" w:styleId="slug-elocation">
    <w:name w:val="slug-elocation"/>
    <w:basedOn w:val="DefaultParagraphFont"/>
    <w:rsid w:val="00B8236E"/>
  </w:style>
  <w:style w:type="character" w:customStyle="1" w:styleId="fu-autorenangabe-fu-beschreibung">
    <w:name w:val="fu-autorenangabe-fu-beschreibung"/>
    <w:rsid w:val="00B8236E"/>
  </w:style>
  <w:style w:type="paragraph" w:customStyle="1" w:styleId="introshadow">
    <w:name w:val="intro_shadow"/>
    <w:basedOn w:val="Normal"/>
    <w:uiPriority w:val="99"/>
    <w:qFormat/>
    <w:rsid w:val="00B823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8236E"/>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B8236E"/>
  </w:style>
  <w:style w:type="paragraph" w:customStyle="1" w:styleId="publishedon">
    <w:name w:val="published_on"/>
    <w:basedOn w:val="Normal"/>
    <w:uiPriority w:val="99"/>
    <w:qFormat/>
    <w:rsid w:val="00B8236E"/>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B8236E"/>
  </w:style>
  <w:style w:type="table" w:customStyle="1" w:styleId="TableGrid2">
    <w:name w:val="Table Grid2"/>
    <w:basedOn w:val="TableNormal"/>
    <w:next w:val="TableGrid"/>
    <w:rsid w:val="00B823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8236E"/>
  </w:style>
  <w:style w:type="character" w:customStyle="1" w:styleId="BlockCharCharCharCharChar">
    <w:name w:val="Block Char Char Char Char Char"/>
    <w:aliases w:val="Block Char Char Char Char Char Char Char Char,Block Char Char Char Char Char Char Char1"/>
    <w:basedOn w:val="DefaultParagraphFont"/>
    <w:rsid w:val="00B8236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8236E"/>
    <w:rPr>
      <w:rFonts w:ascii="Avenir LT Std 45 Book" w:hAnsi="Avenir LT Std 45 Book"/>
      <w:b/>
      <w:color w:val="000000"/>
      <w:u w:val="single"/>
    </w:rPr>
  </w:style>
  <w:style w:type="character" w:customStyle="1" w:styleId="CiteEmphasisChar">
    <w:name w:val="Cite/Emphasis Char"/>
    <w:basedOn w:val="DefaultParagraphFont"/>
    <w:link w:val="CiteEmphasis"/>
    <w:rsid w:val="00B8236E"/>
    <w:rPr>
      <w:rFonts w:ascii="Avenir LT Std 45 Book" w:hAnsi="Avenir LT Std 45 Book"/>
      <w:b/>
      <w:color w:val="000000"/>
      <w:u w:val="single"/>
    </w:rPr>
  </w:style>
  <w:style w:type="paragraph" w:customStyle="1" w:styleId="Styleunread8pt">
    <w:name w:val="Style unread + 8 pt"/>
    <w:basedOn w:val="Normal"/>
    <w:link w:val="Styleunread8ptChar"/>
    <w:qFormat/>
    <w:rsid w:val="00B8236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B8236E"/>
    <w:rPr>
      <w:rFonts w:ascii="Avenir LT Std 45 Book" w:hAnsi="Avenir LT Std 45 Book"/>
      <w:color w:val="000000"/>
      <w:sz w:val="16"/>
    </w:rPr>
  </w:style>
  <w:style w:type="character" w:customStyle="1" w:styleId="main">
    <w:name w:val="main"/>
    <w:basedOn w:val="DefaultParagraphFont"/>
    <w:rsid w:val="00B8236E"/>
  </w:style>
  <w:style w:type="character" w:customStyle="1" w:styleId="textunderlineCharChar">
    <w:name w:val="text underline Char Char"/>
    <w:basedOn w:val="DefaultParagraphFont"/>
    <w:rsid w:val="00B8236E"/>
    <w:rPr>
      <w:rFonts w:ascii="Garamond" w:hAnsi="Garamond" w:cs="Arial"/>
      <w:color w:val="000000"/>
      <w:sz w:val="24"/>
      <w:u w:val="single"/>
    </w:rPr>
  </w:style>
  <w:style w:type="paragraph" w:customStyle="1" w:styleId="ekprop-p">
    <w:name w:val="ekprop-p"/>
    <w:basedOn w:val="Normal"/>
    <w:uiPriority w:val="99"/>
    <w:qFormat/>
    <w:rsid w:val="00B823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8236E"/>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B8236E"/>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B8236E"/>
    <w:rPr>
      <w:rFonts w:ascii="Avenir LT Std 45 Book" w:hAnsi="Avenir LT Std 45 Book"/>
      <w:color w:val="000000"/>
      <w:sz w:val="16"/>
    </w:rPr>
  </w:style>
  <w:style w:type="character" w:customStyle="1" w:styleId="SmalltextCharChar">
    <w:name w:val="Smalltext Char Char"/>
    <w:basedOn w:val="DefaultParagraphFont"/>
    <w:link w:val="SmalltextChar1"/>
    <w:rsid w:val="00B8236E"/>
    <w:rPr>
      <w:rFonts w:ascii="Avenir LT Std 45 Book" w:hAnsi="Avenir LT Std 45 Book"/>
      <w:color w:val="000000"/>
      <w:sz w:val="16"/>
    </w:rPr>
  </w:style>
  <w:style w:type="character" w:customStyle="1" w:styleId="FullCiteCharChar">
    <w:name w:val="Full Cite Char Char"/>
    <w:basedOn w:val="DefaultParagraphFont"/>
    <w:rsid w:val="00B8236E"/>
    <w:rPr>
      <w:rFonts w:ascii="Georgia" w:hAnsi="Georgia" w:cs="Calibri"/>
      <w:color w:val="000000"/>
      <w:sz w:val="20"/>
      <w:szCs w:val="24"/>
    </w:rPr>
  </w:style>
  <w:style w:type="character" w:customStyle="1" w:styleId="submitted-wrapper">
    <w:name w:val="submitted-wrapper"/>
    <w:basedOn w:val="DefaultParagraphFont"/>
    <w:rsid w:val="00B8236E"/>
  </w:style>
  <w:style w:type="paragraph" w:customStyle="1" w:styleId="CardFormatCharCharCharCharCharChar">
    <w:name w:val="Card Format Char Char Char Char Char Char"/>
    <w:basedOn w:val="Normal"/>
    <w:uiPriority w:val="99"/>
    <w:qFormat/>
    <w:rsid w:val="00B8236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B8236E"/>
  </w:style>
  <w:style w:type="character" w:customStyle="1" w:styleId="top-publish">
    <w:name w:val="top-publish"/>
    <w:basedOn w:val="DefaultParagraphFont"/>
    <w:rsid w:val="00B8236E"/>
  </w:style>
  <w:style w:type="character" w:customStyle="1" w:styleId="byline-italic">
    <w:name w:val="byline-italic"/>
    <w:basedOn w:val="DefaultParagraphFont"/>
    <w:rsid w:val="00B8236E"/>
  </w:style>
  <w:style w:type="character" w:customStyle="1" w:styleId="gd">
    <w:name w:val="gd"/>
    <w:basedOn w:val="DefaultParagraphFont"/>
    <w:rsid w:val="00B8236E"/>
  </w:style>
  <w:style w:type="character" w:customStyle="1" w:styleId="g3">
    <w:name w:val="g3"/>
    <w:basedOn w:val="DefaultParagraphFont"/>
    <w:rsid w:val="00B8236E"/>
  </w:style>
  <w:style w:type="character" w:customStyle="1" w:styleId="hb">
    <w:name w:val="hb"/>
    <w:basedOn w:val="DefaultParagraphFont"/>
    <w:rsid w:val="00B8236E"/>
  </w:style>
  <w:style w:type="character" w:customStyle="1" w:styleId="g2">
    <w:name w:val="g2"/>
    <w:basedOn w:val="DefaultParagraphFont"/>
    <w:rsid w:val="00B8236E"/>
  </w:style>
  <w:style w:type="character" w:customStyle="1" w:styleId="nameplatehead">
    <w:name w:val="nameplatehead"/>
    <w:basedOn w:val="DefaultParagraphFont"/>
    <w:rsid w:val="00B8236E"/>
  </w:style>
  <w:style w:type="character" w:customStyle="1" w:styleId="nameplatelink">
    <w:name w:val="nameplatelink"/>
    <w:basedOn w:val="DefaultParagraphFont"/>
    <w:rsid w:val="00B8236E"/>
  </w:style>
  <w:style w:type="paragraph" w:customStyle="1" w:styleId="calibre8">
    <w:name w:val="calibre8"/>
    <w:basedOn w:val="Normal"/>
    <w:uiPriority w:val="99"/>
    <w:qFormat/>
    <w:rsid w:val="00B8236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B8236E"/>
  </w:style>
  <w:style w:type="character" w:customStyle="1" w:styleId="5yl5">
    <w:name w:val="_5yl5"/>
    <w:basedOn w:val="DefaultParagraphFont"/>
    <w:rsid w:val="00B8236E"/>
  </w:style>
  <w:style w:type="character" w:customStyle="1" w:styleId="balancedheadline">
    <w:name w:val="balancedheadline"/>
    <w:basedOn w:val="DefaultParagraphFont"/>
    <w:rsid w:val="00B8236E"/>
  </w:style>
  <w:style w:type="paragraph" w:customStyle="1" w:styleId="css-xhhu0i">
    <w:name w:val="css-xhhu0i"/>
    <w:basedOn w:val="Normal"/>
    <w:qFormat/>
    <w:rsid w:val="00B8236E"/>
    <w:pPr>
      <w:spacing w:before="100" w:beforeAutospacing="1" w:after="100" w:afterAutospacing="1"/>
    </w:pPr>
    <w:rPr>
      <w:rFonts w:eastAsia="Times New Roman"/>
    </w:rPr>
  </w:style>
  <w:style w:type="paragraph" w:customStyle="1" w:styleId="fellowname">
    <w:name w:val="fellow__name"/>
    <w:basedOn w:val="Normal"/>
    <w:qFormat/>
    <w:rsid w:val="00B8236E"/>
    <w:pPr>
      <w:spacing w:before="100" w:beforeAutospacing="1" w:after="100" w:afterAutospacing="1"/>
    </w:pPr>
    <w:rPr>
      <w:rFonts w:eastAsia="Times New Roman"/>
    </w:rPr>
  </w:style>
  <w:style w:type="paragraph" w:customStyle="1" w:styleId="hword2">
    <w:name w:val="hword2"/>
    <w:basedOn w:val="Normal"/>
    <w:qFormat/>
    <w:rsid w:val="00B8236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B8236E"/>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B8236E"/>
    <w:rPr>
      <w:color w:val="605E5C"/>
      <w:shd w:val="clear" w:color="auto" w:fill="E1DFDD"/>
    </w:rPr>
  </w:style>
  <w:style w:type="character" w:customStyle="1" w:styleId="UnresolvedMention100">
    <w:name w:val="Unresolved Mention100"/>
    <w:basedOn w:val="DefaultParagraphFont"/>
    <w:uiPriority w:val="99"/>
    <w:semiHidden/>
    <w:unhideWhenUsed/>
    <w:rsid w:val="00B8236E"/>
    <w:rPr>
      <w:color w:val="605E5C"/>
      <w:shd w:val="clear" w:color="auto" w:fill="E1DFDD"/>
    </w:rPr>
  </w:style>
  <w:style w:type="character" w:customStyle="1" w:styleId="UnresolvedMention1000">
    <w:name w:val="Unresolved Mention1000"/>
    <w:basedOn w:val="DefaultParagraphFont"/>
    <w:uiPriority w:val="99"/>
    <w:semiHidden/>
    <w:unhideWhenUsed/>
    <w:rsid w:val="00B8236E"/>
    <w:rPr>
      <w:color w:val="605E5C"/>
      <w:shd w:val="clear" w:color="auto" w:fill="E1DFDD"/>
    </w:rPr>
  </w:style>
  <w:style w:type="character" w:customStyle="1" w:styleId="UnresolvedMention10000">
    <w:name w:val="Unresolved Mention10000"/>
    <w:basedOn w:val="DefaultParagraphFont"/>
    <w:uiPriority w:val="99"/>
    <w:semiHidden/>
    <w:unhideWhenUsed/>
    <w:rsid w:val="00B8236E"/>
    <w:rPr>
      <w:color w:val="605E5C"/>
      <w:shd w:val="clear" w:color="auto" w:fill="E1DFDD"/>
    </w:rPr>
  </w:style>
  <w:style w:type="character" w:customStyle="1" w:styleId="UnresolvedMention100000">
    <w:name w:val="Unresolved Mention100000"/>
    <w:basedOn w:val="DefaultParagraphFont"/>
    <w:uiPriority w:val="99"/>
    <w:semiHidden/>
    <w:unhideWhenUsed/>
    <w:rsid w:val="00B8236E"/>
    <w:rPr>
      <w:color w:val="605E5C"/>
      <w:shd w:val="clear" w:color="auto" w:fill="E1DFDD"/>
    </w:rPr>
  </w:style>
  <w:style w:type="character" w:customStyle="1" w:styleId="UnresolvedMention1000000">
    <w:name w:val="Unresolved Mention1000000"/>
    <w:basedOn w:val="DefaultParagraphFont"/>
    <w:uiPriority w:val="99"/>
    <w:semiHidden/>
    <w:unhideWhenUsed/>
    <w:rsid w:val="00B8236E"/>
    <w:rPr>
      <w:color w:val="605E5C"/>
      <w:shd w:val="clear" w:color="auto" w:fill="E1DFDD"/>
    </w:rPr>
  </w:style>
  <w:style w:type="character" w:customStyle="1" w:styleId="UnresolvedMention10000000">
    <w:name w:val="Unresolved Mention10000000"/>
    <w:basedOn w:val="DefaultParagraphFont"/>
    <w:uiPriority w:val="99"/>
    <w:semiHidden/>
    <w:unhideWhenUsed/>
    <w:rsid w:val="00B8236E"/>
    <w:rPr>
      <w:color w:val="605E5C"/>
      <w:shd w:val="clear" w:color="auto" w:fill="E1DFDD"/>
    </w:rPr>
  </w:style>
  <w:style w:type="character" w:customStyle="1" w:styleId="UnresolvedMention100000000">
    <w:name w:val="Unresolved Mention100000000"/>
    <w:basedOn w:val="DefaultParagraphFont"/>
    <w:uiPriority w:val="99"/>
    <w:semiHidden/>
    <w:unhideWhenUsed/>
    <w:rsid w:val="00B823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B823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823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8236E"/>
    <w:rPr>
      <w:color w:val="605E5C"/>
      <w:shd w:val="clear" w:color="auto" w:fill="E1DFDD"/>
    </w:rPr>
  </w:style>
  <w:style w:type="character" w:customStyle="1" w:styleId="m-4768620939706884080gmail-style13ptbold">
    <w:name w:val="m_-4768620939706884080gmail-style13ptbold"/>
    <w:basedOn w:val="DefaultParagraphFont"/>
    <w:rsid w:val="00B8236E"/>
  </w:style>
  <w:style w:type="character" w:customStyle="1" w:styleId="m-6639950760076288358gmail-style13ptbold">
    <w:name w:val="m_-6639950760076288358gmail-style13ptbold"/>
    <w:basedOn w:val="DefaultParagraphFont"/>
    <w:rsid w:val="00B8236E"/>
  </w:style>
  <w:style w:type="character" w:customStyle="1" w:styleId="m-6639950760076288358gmail-msohyperlink">
    <w:name w:val="m_-6639950760076288358gmail-msohyperlink"/>
    <w:basedOn w:val="DefaultParagraphFont"/>
    <w:rsid w:val="00B8236E"/>
  </w:style>
  <w:style w:type="character" w:customStyle="1" w:styleId="m-6639950760076288358gmail-m4841727538114946087gmail-styleunderline">
    <w:name w:val="m_-6639950760076288358gmail-m4841727538114946087gmail-styleunderline"/>
    <w:basedOn w:val="DefaultParagraphFont"/>
    <w:rsid w:val="00B8236E"/>
  </w:style>
  <w:style w:type="character" w:customStyle="1" w:styleId="m8998500066486699605gmail-style13ptbold">
    <w:name w:val="m_8998500066486699605gmail-style13ptbold"/>
    <w:basedOn w:val="DefaultParagraphFont"/>
    <w:rsid w:val="00B8236E"/>
  </w:style>
  <w:style w:type="character" w:customStyle="1" w:styleId="m8998500066486699605gmail-styleunderline">
    <w:name w:val="m_8998500066486699605gmail-styleunderline"/>
    <w:basedOn w:val="DefaultParagraphFont"/>
    <w:rsid w:val="00B8236E"/>
  </w:style>
  <w:style w:type="character" w:customStyle="1" w:styleId="m-4007627453485596929gmail-style13ptbold">
    <w:name w:val="m_-4007627453485596929gmail-style13ptbold"/>
    <w:basedOn w:val="DefaultParagraphFont"/>
    <w:rsid w:val="00B8236E"/>
  </w:style>
  <w:style w:type="character" w:customStyle="1" w:styleId="QuoteChar2">
    <w:name w:val="Quote Char2"/>
    <w:basedOn w:val="DefaultParagraphFont"/>
    <w:uiPriority w:val="29"/>
    <w:rsid w:val="00B8236E"/>
    <w:rPr>
      <w:rFonts w:ascii="Cambria" w:hAnsi="Cambria" w:cs="Calibri"/>
      <w:i/>
      <w:iCs/>
      <w:color w:val="404040" w:themeColor="text1" w:themeTint="BF"/>
    </w:rPr>
  </w:style>
  <w:style w:type="character" w:customStyle="1" w:styleId="letter">
    <w:name w:val="letter"/>
    <w:basedOn w:val="DefaultParagraphFont"/>
    <w:rsid w:val="00B8236E"/>
  </w:style>
  <w:style w:type="character" w:customStyle="1" w:styleId="vis">
    <w:name w:val="vis"/>
    <w:basedOn w:val="DefaultParagraphFont"/>
    <w:rsid w:val="00B8236E"/>
  </w:style>
  <w:style w:type="paragraph" w:customStyle="1" w:styleId="marginright">
    <w:name w:val="margin_right"/>
    <w:basedOn w:val="Normal"/>
    <w:qFormat/>
    <w:rsid w:val="00B8236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B8236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B823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B8236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B8236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B823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8236E"/>
  </w:style>
  <w:style w:type="character" w:customStyle="1" w:styleId="paddingrightxxs1">
    <w:name w:val="padding_right_xxs1"/>
    <w:basedOn w:val="DefaultParagraphFont"/>
    <w:rsid w:val="00B8236E"/>
  </w:style>
  <w:style w:type="character" w:customStyle="1" w:styleId="nowrap1">
    <w:name w:val="nowrap1"/>
    <w:basedOn w:val="DefaultParagraphFont"/>
    <w:rsid w:val="00B8236E"/>
  </w:style>
  <w:style w:type="paragraph" w:customStyle="1" w:styleId="item">
    <w:name w:val="item"/>
    <w:basedOn w:val="Normal"/>
    <w:qFormat/>
    <w:rsid w:val="00B8236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B8236E"/>
    <w:rPr>
      <w:rFonts w:ascii="Lora" w:hAnsi="Lora" w:hint="default"/>
      <w:i/>
      <w:iCs/>
      <w:color w:val="000000"/>
      <w:sz w:val="30"/>
      <w:szCs w:val="30"/>
    </w:rPr>
  </w:style>
  <w:style w:type="character" w:customStyle="1" w:styleId="italic1">
    <w:name w:val="italic1"/>
    <w:basedOn w:val="DefaultParagraphFont"/>
    <w:rsid w:val="00B8236E"/>
    <w:rPr>
      <w:i/>
      <w:iCs/>
    </w:rPr>
  </w:style>
  <w:style w:type="character" w:customStyle="1" w:styleId="articleimagecredit2">
    <w:name w:val="article_image_credit2"/>
    <w:basedOn w:val="DefaultParagraphFont"/>
    <w:rsid w:val="00B8236E"/>
    <w:rPr>
      <w:rFonts w:ascii="Lora" w:hAnsi="Lora" w:hint="default"/>
      <w:i/>
      <w:iCs/>
      <w:sz w:val="24"/>
      <w:szCs w:val="24"/>
    </w:rPr>
  </w:style>
  <w:style w:type="character" w:customStyle="1" w:styleId="articlesponsored2">
    <w:name w:val="article_sponsored2"/>
    <w:basedOn w:val="DefaultParagraphFont"/>
    <w:rsid w:val="00B8236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8236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B8236E"/>
    <w:pPr>
      <w:spacing w:after="180"/>
    </w:pPr>
    <w:rPr>
      <w:rFonts w:ascii="Lora" w:eastAsia="Times New Roman" w:hAnsi="Lora"/>
      <w:szCs w:val="20"/>
      <w:lang w:eastAsia="zh-CN"/>
    </w:rPr>
  </w:style>
  <w:style w:type="paragraph" w:customStyle="1" w:styleId="marginbottomxl1">
    <w:name w:val="margin_bottom_xl1"/>
    <w:basedOn w:val="Normal"/>
    <w:qFormat/>
    <w:rsid w:val="00B8236E"/>
    <w:pPr>
      <w:spacing w:after="540"/>
    </w:pPr>
    <w:rPr>
      <w:rFonts w:ascii="Lora" w:eastAsia="Times New Roman" w:hAnsi="Lora"/>
      <w:szCs w:val="20"/>
      <w:lang w:eastAsia="zh-CN"/>
    </w:rPr>
  </w:style>
  <w:style w:type="character" w:customStyle="1" w:styleId="read-morefooter">
    <w:name w:val="read-more__footer"/>
    <w:basedOn w:val="DefaultParagraphFont"/>
    <w:rsid w:val="00B8236E"/>
  </w:style>
  <w:style w:type="paragraph" w:customStyle="1" w:styleId="jsx-671803276">
    <w:name w:val="jsx-671803276"/>
    <w:basedOn w:val="Normal"/>
    <w:qFormat/>
    <w:rsid w:val="00B8236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B8236E"/>
  </w:style>
  <w:style w:type="character" w:customStyle="1" w:styleId="uwnk-">
    <w:name w:val="uwnk-"/>
    <w:basedOn w:val="DefaultParagraphFont"/>
    <w:rsid w:val="00B8236E"/>
  </w:style>
  <w:style w:type="paragraph" w:customStyle="1" w:styleId="footnotedescription">
    <w:name w:val="footnote description"/>
    <w:next w:val="Normal"/>
    <w:link w:val="footnotedescriptionChar"/>
    <w:hidden/>
    <w:qFormat/>
    <w:rsid w:val="00B8236E"/>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B8236E"/>
    <w:rPr>
      <w:rFonts w:ascii="Times New Roman" w:eastAsia="Times New Roman" w:hAnsi="Times New Roman" w:cs="Times New Roman"/>
      <w:color w:val="000000"/>
      <w:sz w:val="16"/>
      <w:szCs w:val="22"/>
    </w:rPr>
  </w:style>
  <w:style w:type="character" w:customStyle="1" w:styleId="footnotemark">
    <w:name w:val="footnote mark"/>
    <w:hidden/>
    <w:rsid w:val="00B823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8236E"/>
  </w:style>
  <w:style w:type="paragraph" w:customStyle="1" w:styleId="StyleHeading4TagBigcardbodysmalltextNormalTagheading2H">
    <w:name w:val="Style Heading 4TagBig cardbodysmall textNormal Tagheading 2H..."/>
    <w:basedOn w:val="Heading4"/>
    <w:qFormat/>
    <w:rsid w:val="00B8236E"/>
    <w:rPr>
      <w:iCs w:val="0"/>
    </w:rPr>
  </w:style>
  <w:style w:type="paragraph" w:customStyle="1" w:styleId="menu-item">
    <w:name w:val="menu-item"/>
    <w:basedOn w:val="Normal"/>
    <w:qFormat/>
    <w:rsid w:val="00B8236E"/>
    <w:pPr>
      <w:spacing w:before="100" w:beforeAutospacing="1" w:after="100" w:afterAutospacing="1"/>
    </w:pPr>
    <w:rPr>
      <w:rFonts w:eastAsia="Times New Roman"/>
      <w:sz w:val="24"/>
    </w:rPr>
  </w:style>
  <w:style w:type="paragraph" w:customStyle="1" w:styleId="post-meta">
    <w:name w:val="post-meta"/>
    <w:basedOn w:val="Normal"/>
    <w:qFormat/>
    <w:rsid w:val="00B8236E"/>
    <w:pPr>
      <w:spacing w:before="100" w:beforeAutospacing="1" w:after="100" w:afterAutospacing="1"/>
    </w:pPr>
    <w:rPr>
      <w:rFonts w:eastAsia="Times New Roman"/>
      <w:sz w:val="24"/>
    </w:rPr>
  </w:style>
  <w:style w:type="character" w:customStyle="1" w:styleId="post-tag">
    <w:name w:val="post-tag"/>
    <w:basedOn w:val="DefaultParagraphFont"/>
    <w:rsid w:val="00B8236E"/>
  </w:style>
  <w:style w:type="character" w:customStyle="1" w:styleId="imagecaption">
    <w:name w:val="imagecaption"/>
    <w:basedOn w:val="DefaultParagraphFont"/>
    <w:rsid w:val="00B8236E"/>
  </w:style>
  <w:style w:type="paragraph" w:customStyle="1" w:styleId="post-date-wrap">
    <w:name w:val="post-date-wrap"/>
    <w:basedOn w:val="Normal"/>
    <w:qFormat/>
    <w:rsid w:val="00B8236E"/>
    <w:pPr>
      <w:spacing w:before="100" w:beforeAutospacing="1" w:after="100" w:afterAutospacing="1"/>
    </w:pPr>
    <w:rPr>
      <w:rFonts w:eastAsia="Times New Roman"/>
      <w:sz w:val="24"/>
    </w:rPr>
  </w:style>
  <w:style w:type="character" w:customStyle="1" w:styleId="year">
    <w:name w:val="year"/>
    <w:basedOn w:val="DefaultParagraphFont"/>
    <w:rsid w:val="00B8236E"/>
  </w:style>
  <w:style w:type="paragraph" w:customStyle="1" w:styleId="highlight10">
    <w:name w:val="highlight1"/>
    <w:basedOn w:val="Normal"/>
    <w:qFormat/>
    <w:rsid w:val="00B8236E"/>
    <w:pPr>
      <w:spacing w:before="100" w:beforeAutospacing="1" w:after="100" w:afterAutospacing="1"/>
    </w:pPr>
    <w:rPr>
      <w:rFonts w:eastAsia="Times New Roman"/>
      <w:sz w:val="24"/>
    </w:rPr>
  </w:style>
  <w:style w:type="paragraph" w:customStyle="1" w:styleId="author-avatar">
    <w:name w:val="author-avatar"/>
    <w:basedOn w:val="Normal"/>
    <w:qFormat/>
    <w:rsid w:val="00B8236E"/>
    <w:pPr>
      <w:spacing w:before="100" w:beforeAutospacing="1" w:after="100" w:afterAutospacing="1"/>
    </w:pPr>
    <w:rPr>
      <w:rFonts w:eastAsia="Times New Roman"/>
      <w:sz w:val="24"/>
    </w:rPr>
  </w:style>
  <w:style w:type="paragraph" w:customStyle="1" w:styleId="author-link">
    <w:name w:val="author-link"/>
    <w:basedOn w:val="Normal"/>
    <w:qFormat/>
    <w:rsid w:val="00B8236E"/>
    <w:pPr>
      <w:spacing w:before="100" w:beforeAutospacing="1" w:after="100" w:afterAutospacing="1"/>
    </w:pPr>
    <w:rPr>
      <w:rFonts w:eastAsia="Times New Roman"/>
      <w:sz w:val="24"/>
    </w:rPr>
  </w:style>
  <w:style w:type="character" w:customStyle="1" w:styleId="Caption5">
    <w:name w:val="Caption5"/>
    <w:basedOn w:val="DefaultParagraphFont"/>
    <w:rsid w:val="00B8236E"/>
  </w:style>
  <w:style w:type="character" w:customStyle="1" w:styleId="also-readtext--label">
    <w:name w:val="also-read__text--label"/>
    <w:basedOn w:val="DefaultParagraphFont"/>
    <w:rsid w:val="00B8236E"/>
  </w:style>
  <w:style w:type="paragraph" w:customStyle="1" w:styleId="header-menu-item">
    <w:name w:val="header-menu-item"/>
    <w:basedOn w:val="Normal"/>
    <w:qFormat/>
    <w:rsid w:val="00B8236E"/>
    <w:pPr>
      <w:spacing w:before="100" w:beforeAutospacing="1" w:after="100" w:afterAutospacing="1"/>
    </w:pPr>
    <w:rPr>
      <w:rFonts w:eastAsia="Times New Roman"/>
      <w:sz w:val="24"/>
    </w:rPr>
  </w:style>
  <w:style w:type="character" w:customStyle="1" w:styleId="subscribe--long">
    <w:name w:val="subscribe--long"/>
    <w:basedOn w:val="DefaultParagraphFont"/>
    <w:rsid w:val="00B8236E"/>
  </w:style>
  <w:style w:type="character" w:customStyle="1" w:styleId="hed-heading">
    <w:name w:val="hed-heading"/>
    <w:basedOn w:val="DefaultParagraphFont"/>
    <w:rsid w:val="00B8236E"/>
  </w:style>
  <w:style w:type="character" w:customStyle="1" w:styleId="pre">
    <w:name w:val="pre"/>
    <w:basedOn w:val="DefaultParagraphFont"/>
    <w:rsid w:val="00B8236E"/>
  </w:style>
  <w:style w:type="paragraph" w:customStyle="1" w:styleId="heading-container">
    <w:name w:val="heading-container"/>
    <w:basedOn w:val="Normal"/>
    <w:qFormat/>
    <w:rsid w:val="00B8236E"/>
    <w:pPr>
      <w:spacing w:before="100" w:beforeAutospacing="1" w:after="100" w:afterAutospacing="1"/>
    </w:pPr>
    <w:rPr>
      <w:rFonts w:eastAsia="Times New Roman"/>
      <w:sz w:val="24"/>
    </w:rPr>
  </w:style>
  <w:style w:type="paragraph" w:customStyle="1" w:styleId="taboola--heading">
    <w:name w:val="taboola--heading"/>
    <w:basedOn w:val="Normal"/>
    <w:qFormat/>
    <w:rsid w:val="00B8236E"/>
    <w:pPr>
      <w:spacing w:before="100" w:beforeAutospacing="1" w:after="100" w:afterAutospacing="1"/>
    </w:pPr>
    <w:rPr>
      <w:rFonts w:eastAsia="Times New Roman"/>
      <w:sz w:val="24"/>
    </w:rPr>
  </w:style>
  <w:style w:type="character" w:customStyle="1" w:styleId="video-label">
    <w:name w:val="video-label"/>
    <w:basedOn w:val="DefaultParagraphFont"/>
    <w:rsid w:val="00B8236E"/>
  </w:style>
  <w:style w:type="character" w:customStyle="1" w:styleId="branding">
    <w:name w:val="branding"/>
    <w:basedOn w:val="DefaultParagraphFont"/>
    <w:rsid w:val="00B8236E"/>
  </w:style>
  <w:style w:type="paragraph" w:customStyle="1" w:styleId="fp-trending-content">
    <w:name w:val="fp-trending-content"/>
    <w:basedOn w:val="Normal"/>
    <w:uiPriority w:val="99"/>
    <w:qFormat/>
    <w:rsid w:val="00B8236E"/>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B8236E"/>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B8236E"/>
    <w:pPr>
      <w:spacing w:before="100" w:beforeAutospacing="1" w:after="100" w:afterAutospacing="1"/>
    </w:pPr>
    <w:rPr>
      <w:rFonts w:eastAsia="Times New Roman"/>
      <w:sz w:val="24"/>
    </w:rPr>
  </w:style>
  <w:style w:type="character" w:customStyle="1" w:styleId="nav-action">
    <w:name w:val="nav-action"/>
    <w:basedOn w:val="DefaultParagraphFont"/>
    <w:rsid w:val="00B8236E"/>
  </w:style>
  <w:style w:type="character" w:customStyle="1" w:styleId="component-bylines-0-2-40">
    <w:name w:val="component-bylines-0-2-40"/>
    <w:basedOn w:val="DefaultParagraphFont"/>
    <w:rsid w:val="00B8236E"/>
  </w:style>
  <w:style w:type="paragraph" w:customStyle="1" w:styleId="component-root-0-2-62">
    <w:name w:val="component-root-0-2-62"/>
    <w:basedOn w:val="Normal"/>
    <w:uiPriority w:val="99"/>
    <w:qFormat/>
    <w:rsid w:val="00B8236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B8236E"/>
  </w:style>
  <w:style w:type="paragraph" w:customStyle="1" w:styleId="component-item-0-2-80">
    <w:name w:val="component-item-0-2-80"/>
    <w:basedOn w:val="Normal"/>
    <w:uiPriority w:val="99"/>
    <w:qFormat/>
    <w:rsid w:val="00B8236E"/>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B8236E"/>
    <w:pPr>
      <w:spacing w:before="100" w:beforeAutospacing="1" w:after="100" w:afterAutospacing="1"/>
    </w:pPr>
    <w:rPr>
      <w:rFonts w:eastAsia="Times New Roman"/>
      <w:sz w:val="24"/>
    </w:rPr>
  </w:style>
  <w:style w:type="character" w:customStyle="1" w:styleId="component-span-0-2-88">
    <w:name w:val="component-span-0-2-88"/>
    <w:basedOn w:val="DefaultParagraphFont"/>
    <w:rsid w:val="00B8236E"/>
  </w:style>
  <w:style w:type="character" w:customStyle="1" w:styleId="m6540463018285843025gmail-heading4char">
    <w:name w:val="m_6540463018285843025gmail-heading4char"/>
    <w:basedOn w:val="DefaultParagraphFont"/>
    <w:rsid w:val="00B8236E"/>
  </w:style>
  <w:style w:type="character" w:customStyle="1" w:styleId="m6540463018285843025gmail-styleunderline">
    <w:name w:val="m_6540463018285843025gmail-styleunderline"/>
    <w:basedOn w:val="DefaultParagraphFont"/>
    <w:rsid w:val="00B8236E"/>
  </w:style>
  <w:style w:type="character" w:customStyle="1" w:styleId="dispurl">
    <w:name w:val="dispurl"/>
    <w:basedOn w:val="DefaultParagraphFont"/>
    <w:rsid w:val="00B8236E"/>
  </w:style>
  <w:style w:type="character" w:customStyle="1" w:styleId="StyleUnderline11ptChar">
    <w:name w:val="Style Underline + 11 pt Char"/>
    <w:link w:val="StyleUnderline11pt0"/>
    <w:locked/>
    <w:rsid w:val="00B8236E"/>
    <w:rPr>
      <w:rFonts w:ascii="Georgia" w:hAnsi="Georgia"/>
      <w:u w:val="single"/>
    </w:rPr>
  </w:style>
  <w:style w:type="paragraph" w:customStyle="1" w:styleId="StyleUnderline11pt0">
    <w:name w:val="Style Underline + 11 pt"/>
    <w:basedOn w:val="Normal"/>
    <w:link w:val="StyleUnderline11ptChar"/>
    <w:qFormat/>
    <w:rsid w:val="00B8236E"/>
    <w:rPr>
      <w:rFonts w:ascii="Georgia" w:hAnsi="Georgia"/>
      <w:u w:val="single"/>
    </w:rPr>
  </w:style>
  <w:style w:type="character" w:customStyle="1" w:styleId="StyleBoldUnderline11ptChar">
    <w:name w:val="Style BoldUnderline + 11 pt Char"/>
    <w:link w:val="StyleBoldUnderline11pt"/>
    <w:locked/>
    <w:rsid w:val="00B8236E"/>
    <w:rPr>
      <w:rFonts w:ascii="Georgia" w:hAnsi="Georgia"/>
      <w:b/>
      <w:bCs/>
      <w:u w:val="single"/>
    </w:rPr>
  </w:style>
  <w:style w:type="paragraph" w:customStyle="1" w:styleId="StyleBoldUnderline11pt">
    <w:name w:val="Style BoldUnderline + 11 pt"/>
    <w:basedOn w:val="Normal"/>
    <w:link w:val="StyleBoldUnderline11ptChar"/>
    <w:qFormat/>
    <w:rsid w:val="00B8236E"/>
    <w:rPr>
      <w:rFonts w:ascii="Georgia" w:hAnsi="Georgia"/>
      <w:b/>
      <w:bCs/>
      <w:u w:val="single"/>
    </w:rPr>
  </w:style>
  <w:style w:type="character" w:customStyle="1" w:styleId="CardChar10">
    <w:name w:val="Card Char1"/>
    <w:rsid w:val="00B8236E"/>
    <w:rPr>
      <w:lang w:val="en-US" w:eastAsia="en-US" w:bidi="ar-SA"/>
    </w:rPr>
  </w:style>
  <w:style w:type="paragraph" w:customStyle="1" w:styleId="Second">
    <w:name w:val="Second"/>
    <w:basedOn w:val="Normal"/>
    <w:qFormat/>
    <w:rsid w:val="00B8236E"/>
    <w:rPr>
      <w:rFonts w:eastAsia="Calibri"/>
      <w:b/>
      <w:caps/>
      <w:szCs w:val="20"/>
    </w:rPr>
  </w:style>
  <w:style w:type="paragraph" w:customStyle="1" w:styleId="Notes">
    <w:name w:val="Notes"/>
    <w:basedOn w:val="Normal"/>
    <w:link w:val="NotesChar"/>
    <w:autoRedefine/>
    <w:uiPriority w:val="4"/>
    <w:qFormat/>
    <w:rsid w:val="00B8236E"/>
    <w:rPr>
      <w:b/>
    </w:rPr>
  </w:style>
  <w:style w:type="character" w:customStyle="1" w:styleId="NotesChar">
    <w:name w:val="Notes Char"/>
    <w:basedOn w:val="DefaultParagraphFont"/>
    <w:link w:val="Notes"/>
    <w:uiPriority w:val="4"/>
    <w:rsid w:val="00B8236E"/>
    <w:rPr>
      <w:b/>
    </w:rPr>
  </w:style>
  <w:style w:type="paragraph" w:customStyle="1" w:styleId="Notetaking">
    <w:name w:val="Notetaking"/>
    <w:basedOn w:val="Heading6"/>
    <w:link w:val="NotetakingChar"/>
    <w:autoRedefine/>
    <w:uiPriority w:val="4"/>
    <w:qFormat/>
    <w:rsid w:val="00B8236E"/>
    <w:pPr>
      <w:spacing w:line="240" w:lineRule="auto"/>
      <w:outlineLvl w:val="3"/>
    </w:pPr>
    <w:rPr>
      <w:b/>
      <w:sz w:val="26"/>
      <w:lang w:bidi="en-US"/>
    </w:rPr>
  </w:style>
  <w:style w:type="character" w:customStyle="1" w:styleId="NotetakingChar">
    <w:name w:val="Notetaking Char"/>
    <w:basedOn w:val="Heading6Char"/>
    <w:link w:val="Notetaking"/>
    <w:uiPriority w:val="4"/>
    <w:rsid w:val="00B8236E"/>
    <w:rPr>
      <w:rFonts w:asciiTheme="majorHAnsi" w:eastAsiaTheme="majorEastAsia" w:hAnsiTheme="majorHAnsi" w:cstheme="majorBidi"/>
      <w:b/>
      <w:color w:val="1F3763" w:themeColor="accent1" w:themeShade="7F"/>
      <w:sz w:val="26"/>
      <w:lang w:bidi="en-US"/>
    </w:rPr>
  </w:style>
  <w:style w:type="character" w:customStyle="1" w:styleId="font-color-01">
    <w:name w:val="font-color-01"/>
    <w:basedOn w:val="DefaultParagraphFont"/>
    <w:rsid w:val="00B8236E"/>
  </w:style>
  <w:style w:type="character" w:customStyle="1" w:styleId="submitted-by">
    <w:name w:val="submitted-by"/>
    <w:basedOn w:val="DefaultParagraphFont"/>
    <w:rsid w:val="00B8236E"/>
  </w:style>
  <w:style w:type="character" w:customStyle="1" w:styleId="social-share-count">
    <w:name w:val="social-share-count"/>
    <w:basedOn w:val="DefaultParagraphFont"/>
    <w:rsid w:val="00B8236E"/>
  </w:style>
  <w:style w:type="paragraph" w:customStyle="1" w:styleId="views-row">
    <w:name w:val="views-row"/>
    <w:basedOn w:val="Normal"/>
    <w:uiPriority w:val="99"/>
    <w:qFormat/>
    <w:rsid w:val="00B8236E"/>
    <w:pPr>
      <w:spacing w:before="100" w:beforeAutospacing="1" w:after="100" w:afterAutospacing="1"/>
    </w:pPr>
    <w:rPr>
      <w:rFonts w:eastAsia="Times New Roman"/>
      <w:sz w:val="24"/>
    </w:rPr>
  </w:style>
  <w:style w:type="character" w:customStyle="1" w:styleId="al-author-name-more">
    <w:name w:val="al-author-name-more"/>
    <w:basedOn w:val="DefaultParagraphFont"/>
    <w:rsid w:val="00B8236E"/>
  </w:style>
  <w:style w:type="paragraph" w:customStyle="1" w:styleId="zn-bodyparagraph">
    <w:name w:val="zn-body__paragraph"/>
    <w:basedOn w:val="Normal"/>
    <w:qFormat/>
    <w:rsid w:val="00B8236E"/>
    <w:pPr>
      <w:spacing w:before="100" w:beforeAutospacing="1" w:after="100" w:afterAutospacing="1"/>
    </w:pPr>
    <w:rPr>
      <w:rFonts w:eastAsia="Times New Roman"/>
      <w:sz w:val="24"/>
    </w:rPr>
  </w:style>
  <w:style w:type="paragraph" w:customStyle="1" w:styleId="generic-articlebody">
    <w:name w:val="generic-article__body"/>
    <w:basedOn w:val="Normal"/>
    <w:qFormat/>
    <w:rsid w:val="00B8236E"/>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B8236E"/>
    <w:pPr>
      <w:spacing w:before="100" w:beforeAutospacing="1" w:after="100" w:afterAutospacing="1"/>
    </w:pPr>
    <w:rPr>
      <w:rFonts w:eastAsia="Times New Roman"/>
      <w:sz w:val="24"/>
    </w:rPr>
  </w:style>
  <w:style w:type="paragraph" w:customStyle="1" w:styleId="jtbio">
    <w:name w:val="jt_bio"/>
    <w:basedOn w:val="Normal"/>
    <w:uiPriority w:val="99"/>
    <w:qFormat/>
    <w:rsid w:val="00B8236E"/>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B823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8236E"/>
  </w:style>
  <w:style w:type="character" w:customStyle="1" w:styleId="job-description">
    <w:name w:val="job-description"/>
    <w:basedOn w:val="DefaultParagraphFont"/>
    <w:rsid w:val="00B8236E"/>
  </w:style>
  <w:style w:type="paragraph" w:customStyle="1" w:styleId="td-ad-inline">
    <w:name w:val="td-ad-inline"/>
    <w:basedOn w:val="Normal"/>
    <w:uiPriority w:val="99"/>
    <w:qFormat/>
    <w:rsid w:val="00B8236E"/>
    <w:pPr>
      <w:spacing w:before="100" w:beforeAutospacing="1" w:after="100" w:afterAutospacing="1"/>
    </w:pPr>
    <w:rPr>
      <w:rFonts w:eastAsia="Times New Roman"/>
      <w:sz w:val="24"/>
    </w:rPr>
  </w:style>
  <w:style w:type="paragraph" w:customStyle="1" w:styleId="recirc-story">
    <w:name w:val="recirc-story"/>
    <w:basedOn w:val="Normal"/>
    <w:uiPriority w:val="99"/>
    <w:qFormat/>
    <w:rsid w:val="00B8236E"/>
    <w:pPr>
      <w:spacing w:before="100" w:beforeAutospacing="1" w:after="100" w:afterAutospacing="1"/>
    </w:pPr>
    <w:rPr>
      <w:rFonts w:eastAsia="Times New Roman"/>
      <w:sz w:val="24"/>
    </w:rPr>
  </w:style>
  <w:style w:type="character" w:customStyle="1" w:styleId="authorinfodata">
    <w:name w:val="authorinfodata"/>
    <w:basedOn w:val="DefaultParagraphFont"/>
    <w:rsid w:val="00B8236E"/>
  </w:style>
  <w:style w:type="character" w:customStyle="1" w:styleId="ob-widget-text">
    <w:name w:val="ob-widget-text"/>
    <w:basedOn w:val="DefaultParagraphFont"/>
    <w:rsid w:val="00B8236E"/>
  </w:style>
  <w:style w:type="paragraph" w:customStyle="1" w:styleId="ob-dynamic-rec-container">
    <w:name w:val="ob-dynamic-rec-container"/>
    <w:basedOn w:val="Normal"/>
    <w:uiPriority w:val="99"/>
    <w:qFormat/>
    <w:rsid w:val="00B8236E"/>
    <w:pPr>
      <w:spacing w:before="100" w:beforeAutospacing="1" w:after="100" w:afterAutospacing="1"/>
    </w:pPr>
    <w:rPr>
      <w:rFonts w:eastAsia="Times New Roman"/>
      <w:sz w:val="24"/>
    </w:rPr>
  </w:style>
  <w:style w:type="paragraph" w:customStyle="1" w:styleId="zfr3q">
    <w:name w:val="zfr3q"/>
    <w:basedOn w:val="Normal"/>
    <w:uiPriority w:val="99"/>
    <w:qFormat/>
    <w:rsid w:val="00B8236E"/>
    <w:pPr>
      <w:spacing w:before="100" w:beforeAutospacing="1" w:after="100" w:afterAutospacing="1"/>
    </w:pPr>
    <w:rPr>
      <w:rFonts w:eastAsia="Times New Roman"/>
      <w:sz w:val="24"/>
    </w:rPr>
  </w:style>
  <w:style w:type="character" w:customStyle="1" w:styleId="field">
    <w:name w:val="field"/>
    <w:basedOn w:val="DefaultParagraphFont"/>
    <w:rsid w:val="00B8236E"/>
  </w:style>
  <w:style w:type="paragraph" w:customStyle="1" w:styleId="chapter-para">
    <w:name w:val="chapter-para"/>
    <w:basedOn w:val="Normal"/>
    <w:uiPriority w:val="99"/>
    <w:qFormat/>
    <w:rsid w:val="00B8236E"/>
    <w:pPr>
      <w:spacing w:before="100" w:beforeAutospacing="1" w:after="100" w:afterAutospacing="1"/>
    </w:pPr>
    <w:rPr>
      <w:rFonts w:eastAsia="Times New Roman"/>
      <w:sz w:val="24"/>
    </w:rPr>
  </w:style>
  <w:style w:type="character" w:customStyle="1" w:styleId="pull-quote-sidebar">
    <w:name w:val="pull-quote-sidebar"/>
    <w:basedOn w:val="DefaultParagraphFont"/>
    <w:rsid w:val="00B8236E"/>
  </w:style>
  <w:style w:type="character" w:customStyle="1" w:styleId="s12">
    <w:name w:val="s12"/>
    <w:basedOn w:val="DefaultParagraphFont"/>
    <w:rsid w:val="00B8236E"/>
  </w:style>
  <w:style w:type="character" w:customStyle="1" w:styleId="s11">
    <w:name w:val="s11"/>
    <w:basedOn w:val="DefaultParagraphFont"/>
    <w:rsid w:val="00B8236E"/>
  </w:style>
  <w:style w:type="character" w:customStyle="1" w:styleId="lede-text-onlyhighlight">
    <w:name w:val="lede-text-only__highlight"/>
    <w:basedOn w:val="DefaultParagraphFont"/>
    <w:rsid w:val="00B8236E"/>
  </w:style>
  <w:style w:type="paragraph" w:customStyle="1" w:styleId="definition-inner-item">
    <w:name w:val="definition-inner-item"/>
    <w:basedOn w:val="Normal"/>
    <w:uiPriority w:val="99"/>
    <w:qFormat/>
    <w:rsid w:val="00B8236E"/>
    <w:pPr>
      <w:spacing w:before="100" w:beforeAutospacing="1" w:after="100" w:afterAutospacing="1"/>
    </w:pPr>
  </w:style>
  <w:style w:type="character" w:customStyle="1" w:styleId="intro-colon">
    <w:name w:val="intro-colon"/>
    <w:basedOn w:val="DefaultParagraphFont"/>
    <w:rsid w:val="00B8236E"/>
  </w:style>
  <w:style w:type="character" w:customStyle="1" w:styleId="markup--quote">
    <w:name w:val="markup--quote"/>
    <w:basedOn w:val="DefaultParagraphFont"/>
    <w:rsid w:val="00B8236E"/>
  </w:style>
  <w:style w:type="character" w:customStyle="1" w:styleId="pubgrid">
    <w:name w:val="pubgrid"/>
    <w:basedOn w:val="DefaultParagraphFont"/>
    <w:rsid w:val="00B8236E"/>
  </w:style>
  <w:style w:type="paragraph" w:customStyle="1" w:styleId="author-description">
    <w:name w:val="author-description"/>
    <w:basedOn w:val="Normal"/>
    <w:uiPriority w:val="99"/>
    <w:qFormat/>
    <w:rsid w:val="00B8236E"/>
    <w:pPr>
      <w:spacing w:before="100" w:beforeAutospacing="1" w:after="100" w:afterAutospacing="1"/>
    </w:pPr>
    <w:rPr>
      <w:sz w:val="24"/>
    </w:rPr>
  </w:style>
  <w:style w:type="paragraph" w:customStyle="1" w:styleId="author-bio-text">
    <w:name w:val="author-bio-text"/>
    <w:basedOn w:val="Normal"/>
    <w:uiPriority w:val="99"/>
    <w:qFormat/>
    <w:rsid w:val="00B8236E"/>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B8236E"/>
    <w:rPr>
      <w:rFonts w:ascii="Arial Narrow" w:hAnsi="Arial Narrow" w:cs="Times New Roman"/>
      <w:b/>
      <w:sz w:val="24"/>
      <w:u w:val="thick"/>
    </w:rPr>
  </w:style>
  <w:style w:type="character" w:customStyle="1" w:styleId="fppquote">
    <w:name w:val="fp_pquote"/>
    <w:basedOn w:val="DefaultParagraphFont"/>
    <w:rsid w:val="00B8236E"/>
  </w:style>
  <w:style w:type="character" w:customStyle="1" w:styleId="HTMLAddressChar1">
    <w:name w:val="HTML Address Char1"/>
    <w:basedOn w:val="DefaultParagraphFont"/>
    <w:uiPriority w:val="99"/>
    <w:semiHidden/>
    <w:rsid w:val="00B8236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8236E"/>
    <w:rPr>
      <w:color w:val="605E5C"/>
      <w:shd w:val="clear" w:color="auto" w:fill="E1DFDD"/>
    </w:rPr>
  </w:style>
  <w:style w:type="paragraph" w:customStyle="1" w:styleId="font--article-body">
    <w:name w:val="font--article-body"/>
    <w:basedOn w:val="Normal"/>
    <w:rsid w:val="00B8236E"/>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B8236E"/>
  </w:style>
  <w:style w:type="character" w:customStyle="1" w:styleId="table-captionlabel">
    <w:name w:val="table-caption__label"/>
    <w:basedOn w:val="DefaultParagraphFont"/>
    <w:rsid w:val="00B8236E"/>
  </w:style>
  <w:style w:type="character" w:customStyle="1" w:styleId="a-list-item">
    <w:name w:val="a-list-item"/>
    <w:basedOn w:val="DefaultParagraphFont"/>
    <w:rsid w:val="00B8236E"/>
  </w:style>
  <w:style w:type="character" w:customStyle="1" w:styleId="italics">
    <w:name w:val="italics"/>
    <w:basedOn w:val="DefaultParagraphFont"/>
    <w:rsid w:val="00B8236E"/>
  </w:style>
  <w:style w:type="character" w:customStyle="1" w:styleId="analyticsChar0">
    <w:name w:val="analytics Char"/>
    <w:basedOn w:val="DefaultParagraphFont"/>
    <w:link w:val="analytics0"/>
    <w:uiPriority w:val="4"/>
    <w:rsid w:val="00B8236E"/>
    <w:rPr>
      <w:rFonts w:eastAsiaTheme="majorEastAsia" w:cstheme="majorBidi"/>
      <w:b/>
      <w:iCs/>
      <w:sz w:val="26"/>
    </w:rPr>
  </w:style>
  <w:style w:type="character" w:customStyle="1" w:styleId="djhat-arrow">
    <w:name w:val="djhat-arrow"/>
    <w:basedOn w:val="DefaultParagraphFont"/>
    <w:rsid w:val="00B8236E"/>
  </w:style>
  <w:style w:type="character" w:customStyle="1" w:styleId="mname">
    <w:name w:val="mname"/>
    <w:basedOn w:val="DefaultParagraphFont"/>
    <w:rsid w:val="00B8236E"/>
  </w:style>
  <w:style w:type="character" w:customStyle="1" w:styleId="mvalue">
    <w:name w:val="mvalue"/>
    <w:basedOn w:val="DefaultParagraphFont"/>
    <w:rsid w:val="00B8236E"/>
  </w:style>
  <w:style w:type="character" w:customStyle="1" w:styleId="mchange">
    <w:name w:val="mchange"/>
    <w:basedOn w:val="DefaultParagraphFont"/>
    <w:rsid w:val="00B8236E"/>
  </w:style>
  <w:style w:type="character" w:customStyle="1" w:styleId="categoryaside">
    <w:name w:val="category__aside"/>
    <w:basedOn w:val="DefaultParagraphFont"/>
    <w:rsid w:val="00B8236E"/>
  </w:style>
  <w:style w:type="character" w:customStyle="1" w:styleId="article-breadcrumb-wrapper">
    <w:name w:val="article-breadcrumb-wrapper"/>
    <w:basedOn w:val="DefaultParagraphFont"/>
    <w:rsid w:val="00B8236E"/>
  </w:style>
  <w:style w:type="character" w:customStyle="1" w:styleId="commentscounticon">
    <w:name w:val="comments_count_icon"/>
    <w:basedOn w:val="DefaultParagraphFont"/>
    <w:rsid w:val="00B8236E"/>
  </w:style>
  <w:style w:type="character" w:customStyle="1" w:styleId="comments-count-word">
    <w:name w:val="comments-count-word"/>
    <w:basedOn w:val="DefaultParagraphFont"/>
    <w:rsid w:val="00B8236E"/>
  </w:style>
  <w:style w:type="character" w:customStyle="1" w:styleId="nav-prevnext-lbl">
    <w:name w:val="nav-prevnext-lbl"/>
    <w:basedOn w:val="DefaultParagraphFont"/>
    <w:rsid w:val="00B8236E"/>
  </w:style>
  <w:style w:type="character" w:customStyle="1" w:styleId="nav-prevnext-hed">
    <w:name w:val="nav-prevnext-hed"/>
    <w:basedOn w:val="DefaultParagraphFont"/>
    <w:rsid w:val="00B8236E"/>
  </w:style>
  <w:style w:type="character" w:customStyle="1" w:styleId="readcomments">
    <w:name w:val="readcomments"/>
    <w:basedOn w:val="DefaultParagraphFont"/>
    <w:rsid w:val="00B8236E"/>
  </w:style>
  <w:style w:type="character" w:customStyle="1" w:styleId="selected-edition">
    <w:name w:val="selected-edition"/>
    <w:basedOn w:val="DefaultParagraphFont"/>
    <w:rsid w:val="00B8236E"/>
  </w:style>
  <w:style w:type="character" w:customStyle="1" w:styleId="rotate">
    <w:name w:val="rotate"/>
    <w:basedOn w:val="DefaultParagraphFont"/>
    <w:rsid w:val="00B8236E"/>
  </w:style>
  <w:style w:type="paragraph" w:customStyle="1" w:styleId="column-name">
    <w:name w:val="column-name"/>
    <w:basedOn w:val="Normal"/>
    <w:qFormat/>
    <w:rsid w:val="00B8236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8236E"/>
  </w:style>
  <w:style w:type="character" w:customStyle="1" w:styleId="m-765514100411602794gmail-style13ptbold">
    <w:name w:val="m_-765514100411602794gmail-style13ptbold"/>
    <w:basedOn w:val="DefaultParagraphFont"/>
    <w:rsid w:val="00B8236E"/>
  </w:style>
  <w:style w:type="character" w:customStyle="1" w:styleId="m-765514100411602794gmail-styleunderline">
    <w:name w:val="m_-765514100411602794gmail-styleunderline"/>
    <w:basedOn w:val="DefaultParagraphFont"/>
    <w:rsid w:val="00B8236E"/>
  </w:style>
  <w:style w:type="character" w:customStyle="1" w:styleId="FontStyle40">
    <w:name w:val="Font Style40"/>
    <w:basedOn w:val="DefaultParagraphFont"/>
    <w:uiPriority w:val="99"/>
    <w:rsid w:val="00B8236E"/>
    <w:rPr>
      <w:rFonts w:ascii="Cambria" w:hAnsi="Cambria" w:cs="Cambria"/>
      <w:i/>
      <w:iCs/>
      <w:sz w:val="22"/>
      <w:szCs w:val="22"/>
    </w:rPr>
  </w:style>
  <w:style w:type="character" w:customStyle="1" w:styleId="FontStyle42">
    <w:name w:val="Font Style42"/>
    <w:basedOn w:val="DefaultParagraphFont"/>
    <w:uiPriority w:val="99"/>
    <w:rsid w:val="00B8236E"/>
    <w:rPr>
      <w:rFonts w:ascii="Cambria" w:hAnsi="Cambria" w:cs="Cambria"/>
      <w:sz w:val="22"/>
      <w:szCs w:val="22"/>
    </w:rPr>
  </w:style>
  <w:style w:type="paragraph" w:customStyle="1" w:styleId="Style17">
    <w:name w:val="Style17"/>
    <w:basedOn w:val="Normal"/>
    <w:uiPriority w:val="99"/>
    <w:qFormat/>
    <w:rsid w:val="00B8236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8236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8236E"/>
    <w:rPr>
      <w:rFonts w:ascii="Times New Roman" w:hAnsi="Times New Roman" w:cs="Times New Roman"/>
      <w:b/>
      <w:bCs/>
      <w:i/>
      <w:iCs/>
      <w:spacing w:val="-10"/>
      <w:sz w:val="18"/>
      <w:szCs w:val="18"/>
    </w:rPr>
  </w:style>
  <w:style w:type="character" w:customStyle="1" w:styleId="FontStyle370">
    <w:name w:val="Font Style370"/>
    <w:uiPriority w:val="99"/>
    <w:rsid w:val="00B8236E"/>
    <w:rPr>
      <w:rFonts w:ascii="Cambria" w:hAnsi="Cambria" w:cs="Cambria"/>
      <w:b/>
      <w:bCs/>
      <w:spacing w:val="-10"/>
      <w:sz w:val="18"/>
      <w:szCs w:val="18"/>
    </w:rPr>
  </w:style>
  <w:style w:type="character" w:customStyle="1" w:styleId="FontStyle302">
    <w:name w:val="Font Style302"/>
    <w:uiPriority w:val="99"/>
    <w:rsid w:val="00B8236E"/>
    <w:rPr>
      <w:rFonts w:ascii="Times New Roman" w:hAnsi="Times New Roman" w:cs="Times New Roman"/>
      <w:b/>
      <w:bCs/>
      <w:sz w:val="22"/>
      <w:szCs w:val="22"/>
    </w:rPr>
  </w:style>
  <w:style w:type="character" w:customStyle="1" w:styleId="FontStyle347">
    <w:name w:val="Font Style347"/>
    <w:uiPriority w:val="99"/>
    <w:rsid w:val="00B8236E"/>
    <w:rPr>
      <w:rFonts w:ascii="Times New Roman" w:hAnsi="Times New Roman" w:cs="Times New Roman"/>
      <w:b/>
      <w:bCs/>
      <w:spacing w:val="-10"/>
      <w:sz w:val="20"/>
      <w:szCs w:val="20"/>
    </w:rPr>
  </w:style>
  <w:style w:type="paragraph" w:customStyle="1" w:styleId="Style27">
    <w:name w:val="Style27"/>
    <w:basedOn w:val="Normal"/>
    <w:uiPriority w:val="99"/>
    <w:qFormat/>
    <w:rsid w:val="00B8236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8236E"/>
    <w:rPr>
      <w:rFonts w:ascii="Times New Roman" w:hAnsi="Times New Roman" w:cs="Times New Roman"/>
      <w:spacing w:val="-10"/>
      <w:sz w:val="18"/>
      <w:szCs w:val="18"/>
    </w:rPr>
  </w:style>
  <w:style w:type="character" w:customStyle="1" w:styleId="FontStyle312">
    <w:name w:val="Font Style312"/>
    <w:uiPriority w:val="99"/>
    <w:rsid w:val="00B8236E"/>
    <w:rPr>
      <w:rFonts w:ascii="Times New Roman" w:hAnsi="Times New Roman" w:cs="Times New Roman"/>
      <w:b/>
      <w:bCs/>
      <w:spacing w:val="-10"/>
      <w:sz w:val="16"/>
      <w:szCs w:val="16"/>
    </w:rPr>
  </w:style>
  <w:style w:type="character" w:customStyle="1" w:styleId="FontStyle346">
    <w:name w:val="Font Style346"/>
    <w:uiPriority w:val="99"/>
    <w:rsid w:val="00B8236E"/>
    <w:rPr>
      <w:rFonts w:ascii="Times New Roman" w:hAnsi="Times New Roman" w:cs="Times New Roman"/>
      <w:b/>
      <w:bCs/>
      <w:spacing w:val="-10"/>
      <w:sz w:val="18"/>
      <w:szCs w:val="18"/>
    </w:rPr>
  </w:style>
  <w:style w:type="character" w:customStyle="1" w:styleId="FontStyle330">
    <w:name w:val="Font Style330"/>
    <w:uiPriority w:val="99"/>
    <w:rsid w:val="00B8236E"/>
    <w:rPr>
      <w:rFonts w:ascii="Times New Roman" w:hAnsi="Times New Roman" w:cs="Times New Roman"/>
      <w:b/>
      <w:bCs/>
      <w:sz w:val="16"/>
      <w:szCs w:val="16"/>
    </w:rPr>
  </w:style>
  <w:style w:type="character" w:customStyle="1" w:styleId="FontStyle372">
    <w:name w:val="Font Style372"/>
    <w:uiPriority w:val="99"/>
    <w:rsid w:val="00B8236E"/>
    <w:rPr>
      <w:rFonts w:ascii="Times New Roman" w:hAnsi="Times New Roman" w:cs="Times New Roman"/>
      <w:b/>
      <w:bCs/>
      <w:sz w:val="16"/>
      <w:szCs w:val="16"/>
    </w:rPr>
  </w:style>
  <w:style w:type="paragraph" w:customStyle="1" w:styleId="Style59">
    <w:name w:val="Style59"/>
    <w:basedOn w:val="Normal"/>
    <w:uiPriority w:val="99"/>
    <w:qFormat/>
    <w:rsid w:val="00B8236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8236E"/>
    <w:rPr>
      <w:rFonts w:ascii="Times New Roman" w:hAnsi="Times New Roman" w:cs="Times New Roman"/>
      <w:b/>
      <w:bCs/>
      <w:i/>
      <w:iCs/>
      <w:sz w:val="16"/>
      <w:szCs w:val="16"/>
    </w:rPr>
  </w:style>
  <w:style w:type="paragraph" w:customStyle="1" w:styleId="Style200">
    <w:name w:val="Style20"/>
    <w:basedOn w:val="Normal"/>
    <w:uiPriority w:val="99"/>
    <w:qFormat/>
    <w:rsid w:val="00B8236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8236E"/>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oncause.org/resource/u-s-constitution-threatened-as-article-v-convention-movement-nears-success/" TargetMode="External"/><Relationship Id="rId13" Type="http://schemas.openxmlformats.org/officeDocument/2006/relationships/hyperlink" Target="https://www.seattletimes.com/opinion/on-eve-of-constitution-day-defend-the-proper-protocol-for-changing-it/" TargetMode="External"/><Relationship Id="rId18" Type="http://schemas.openxmlformats.org/officeDocument/2006/relationships/hyperlink" Target="https://www.aei.org/wp-content/uploads/2016/03/AEIForums31.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kansascity.com/opinion/readers-opinion/guest-commentary/article218141540.html" TargetMode="External"/><Relationship Id="rId17" Type="http://schemas.openxmlformats.org/officeDocument/2006/relationships/hyperlink" Target="http://www.harvard-jlpp.com/wp-content/uploads/sites/21/2019/02/McGinnis-FINAL.pdf" TargetMode="External"/><Relationship Id="rId2" Type="http://schemas.openxmlformats.org/officeDocument/2006/relationships/numbering" Target="numbering.xml"/><Relationship Id="rId16" Type="http://schemas.openxmlformats.org/officeDocument/2006/relationships/hyperlink" Target="https://defendourconstitution.org/wp-content/uploads/2019/01/AG-Office-Advice-Letter.pdf" TargetMode="External"/><Relationship Id="rId20" Type="http://schemas.openxmlformats.org/officeDocument/2006/relationships/hyperlink" Target="https://carnegieendowment.org/research/2023/07/chinas-ai-regulations-and-how-they-get-made?lang=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pitol.hawaii.gov/Session2018/Testimony/SCR76_TESTIMONY_JDC_03-27-18_.PDF" TargetMode="External"/><Relationship Id="rId5" Type="http://schemas.openxmlformats.org/officeDocument/2006/relationships/webSettings" Target="webSettings.xml"/><Relationship Id="rId15" Type="http://schemas.openxmlformats.org/officeDocument/2006/relationships/hyperlink" Target="https://thehill.com/opinion/immigration/414897-its-very-difficult-to-change-the-constitution-on-purpose" TargetMode="External"/><Relationship Id="rId10" Type="http://schemas.openxmlformats.org/officeDocument/2006/relationships/hyperlink" Target="https://www.richmond.com/opinion/their-opinion/guest-columnists/mark-rush-column-the-last-thing-we-need-right-now/article_b4b9459c-49ba-512a-9d21-6e923a926161.html" TargetMode="External"/><Relationship Id="rId19" Type="http://schemas.openxmlformats.org/officeDocument/2006/relationships/hyperlink" Target="https://scholars.org/contribution/need-caution-amidst-calls-national-constitutional-convention" TargetMode="External"/><Relationship Id="rId4" Type="http://schemas.openxmlformats.org/officeDocument/2006/relationships/settings" Target="settings.xml"/><Relationship Id="rId9" Type="http://schemas.openxmlformats.org/officeDocument/2006/relationships/hyperlink" Target="https://www.commoncause.org/resource/u-s-constitution-threatened-as-article-v-convention-movement-nears-success/" TargetMode="External"/><Relationship Id="rId14" Type="http://schemas.openxmlformats.org/officeDocument/2006/relationships/hyperlink" Target="https://www.courier-journal.com/story/opinion/contributors/2017/02/23/dont-open-pandoras-box-clayton/98294544/"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131</Pages>
  <Words>78338</Words>
  <Characters>446531</Characters>
  <Application>Microsoft Office Word</Application>
  <DocSecurity>0</DocSecurity>
  <Lines>3721</Lines>
  <Paragraphs>1047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29</cp:revision>
  <dcterms:created xsi:type="dcterms:W3CDTF">2025-11-01T21:00:00Z</dcterms:created>
  <dcterms:modified xsi:type="dcterms:W3CDTF">2025-11-02T06:57:00Z</dcterms:modified>
</cp:coreProperties>
</file>