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7C6" w:rsidRDefault="00BD37C6" w:rsidP="00BD37C6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ATIVIDADES DE FIXAÇÃO CICLOS BIOGEOQUÍMICOS</w:t>
      </w:r>
    </w:p>
    <w:p w:rsidR="00481AD2" w:rsidRPr="0094502C" w:rsidRDefault="0094502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4502C">
        <w:rPr>
          <w:rFonts w:cstheme="minorHAnsi"/>
          <w:color w:val="000000"/>
          <w:sz w:val="24"/>
          <w:szCs w:val="24"/>
          <w:shd w:val="clear" w:color="auto" w:fill="FFFFFF"/>
        </w:rPr>
        <w:t>1- Qual a</w:t>
      </w:r>
      <w:r w:rsidRPr="0094502C">
        <w:rPr>
          <w:rFonts w:cstheme="minorHAnsi"/>
          <w:color w:val="000000"/>
          <w:sz w:val="24"/>
          <w:szCs w:val="24"/>
          <w:shd w:val="clear" w:color="auto" w:fill="FFFFFF"/>
        </w:rPr>
        <w:t xml:space="preserve"> etapa do ciclo do nitrogênio em que a amônia, produzida por bactérias e proveniente do processo de decomposição, é convertida em nitritos e, posteriormente, em nitratos</w:t>
      </w:r>
      <w:r w:rsidRPr="0094502C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:rsidR="0094502C" w:rsidRDefault="0094502C" w:rsidP="0094502C">
      <w:pPr>
        <w:rPr>
          <w:sz w:val="24"/>
          <w:szCs w:val="24"/>
        </w:rPr>
      </w:pPr>
      <w:r w:rsidRPr="0094502C">
        <w:rPr>
          <w:sz w:val="24"/>
          <w:szCs w:val="24"/>
        </w:rPr>
        <w:t>2-</w:t>
      </w:r>
      <w:r>
        <w:rPr>
          <w:sz w:val="24"/>
          <w:szCs w:val="24"/>
        </w:rPr>
        <w:t xml:space="preserve"> </w:t>
      </w:r>
      <w:r w:rsidRPr="0094502C">
        <w:rPr>
          <w:sz w:val="24"/>
          <w:szCs w:val="24"/>
        </w:rPr>
        <w:t>O nitrogênio é um elemento importante na constituição de moléculas orgânicas, como proteínas e ácidos nucleicos, e apresenta um dinâmico ciclo na natureza.</w:t>
      </w:r>
      <w:r>
        <w:rPr>
          <w:sz w:val="24"/>
          <w:szCs w:val="24"/>
        </w:rPr>
        <w:t xml:space="preserve"> Descreva as etapas deste ciclo.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3- </w:t>
      </w:r>
      <w:r w:rsidRPr="0094502C">
        <w:rPr>
          <w:sz w:val="24"/>
          <w:szCs w:val="24"/>
        </w:rPr>
        <w:t xml:space="preserve">O ciclo do carbono é um importante ciclo biogeoquímico, principalmente porque todas as moléculas orgânicas possuem o átomo desse elemento em sua composição. </w:t>
      </w:r>
      <w:r>
        <w:rPr>
          <w:sz w:val="24"/>
          <w:szCs w:val="24"/>
        </w:rPr>
        <w:t>Indique qual é</w:t>
      </w:r>
      <w:r w:rsidRPr="0094502C">
        <w:rPr>
          <w:sz w:val="24"/>
          <w:szCs w:val="24"/>
        </w:rPr>
        <w:t xml:space="preserve"> o principal reservatório de carbono no planeta.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4- </w:t>
      </w:r>
      <w:r w:rsidRPr="0094502C">
        <w:rPr>
          <w:sz w:val="24"/>
          <w:szCs w:val="24"/>
        </w:rPr>
        <w:t>O ciclo biogeoquímico do carbono compreende diversos compartimentos, entre os quais a Terra, a atmosfera e os oceanos, e diversos processos que permitem a transferência de compostos entre esses reservatórios. Os estoques de carbono armazenados na forma de recursos não renováveis, por exemplo, o petróleo, são limitados, sendo de grande relevância que se perceba a importância da substituição de combustíveis fósseis por combustíveis de fontes renováveis.</w:t>
      </w:r>
      <w:r>
        <w:rPr>
          <w:sz w:val="24"/>
          <w:szCs w:val="24"/>
        </w:rPr>
        <w:t xml:space="preserve"> Como a </w:t>
      </w:r>
      <w:r w:rsidRPr="0094502C">
        <w:rPr>
          <w:sz w:val="24"/>
          <w:szCs w:val="24"/>
        </w:rPr>
        <w:t>utilização de combustíveis fósseis interfere no ciclo do carbono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5- </w:t>
      </w:r>
      <w:r w:rsidRPr="0094502C">
        <w:rPr>
          <w:sz w:val="24"/>
          <w:szCs w:val="24"/>
        </w:rPr>
        <w:t>Qual o papel da fotossíntese no ciclo do carbono?</w:t>
      </w:r>
    </w:p>
    <w:p w:rsidR="00BD37C6" w:rsidRPr="00BD37C6" w:rsidRDefault="0094502C" w:rsidP="00BD37C6">
      <w:pPr>
        <w:pStyle w:val="NormalWeb"/>
        <w:shd w:val="clear" w:color="auto" w:fill="FFFFFF"/>
        <w:rPr>
          <w:rFonts w:asciiTheme="minorHAnsi" w:eastAsia="Times New Roman" w:hAnsiTheme="minorHAnsi" w:cstheme="minorHAnsi"/>
          <w:color w:val="000000"/>
          <w:lang w:eastAsia="pt-BR"/>
        </w:rPr>
      </w:pPr>
      <w:r>
        <w:t xml:space="preserve">6- </w:t>
      </w:r>
      <w:r w:rsidR="00BD37C6" w:rsidRPr="00BD37C6">
        <w:rPr>
          <w:rFonts w:asciiTheme="minorHAnsi" w:eastAsia="Times New Roman" w:hAnsiTheme="minorHAnsi" w:cstheme="minorHAnsi"/>
          <w:color w:val="000000"/>
          <w:lang w:eastAsia="pt-BR"/>
        </w:rPr>
        <w:t>O esquema abaixo mostra de maneira simplificada o ciclo do nitrogênio na natureza. As letras </w:t>
      </w:r>
      <w:r w:rsidR="00BD37C6" w:rsidRPr="00BD37C6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</w:t>
      </w:r>
      <w:r w:rsidR="00BD37C6" w:rsidRPr="00BD37C6">
        <w:rPr>
          <w:rFonts w:asciiTheme="minorHAnsi" w:eastAsia="Times New Roman" w:hAnsiTheme="minorHAnsi" w:cstheme="minorHAnsi"/>
          <w:color w:val="000000"/>
          <w:lang w:eastAsia="pt-BR"/>
        </w:rPr>
        <w:t>, </w:t>
      </w:r>
      <w:r w:rsidR="00BD37C6" w:rsidRPr="00BD37C6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B</w:t>
      </w:r>
      <w:r w:rsidR="00BD37C6" w:rsidRPr="00BD37C6">
        <w:rPr>
          <w:rFonts w:asciiTheme="minorHAnsi" w:eastAsia="Times New Roman" w:hAnsiTheme="minorHAnsi" w:cstheme="minorHAnsi"/>
          <w:color w:val="000000"/>
          <w:lang w:eastAsia="pt-BR"/>
        </w:rPr>
        <w:t>, </w:t>
      </w:r>
      <w:r w:rsidR="00BD37C6" w:rsidRPr="00BD37C6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C</w:t>
      </w:r>
      <w:r w:rsidR="00BD37C6" w:rsidRPr="00BD37C6">
        <w:rPr>
          <w:rFonts w:asciiTheme="minorHAnsi" w:eastAsia="Times New Roman" w:hAnsiTheme="minorHAnsi" w:cstheme="minorHAnsi"/>
          <w:color w:val="000000"/>
          <w:lang w:eastAsia="pt-BR"/>
        </w:rPr>
        <w:t>, </w:t>
      </w:r>
      <w:r w:rsidR="00BD37C6" w:rsidRPr="00BD37C6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</w:t>
      </w:r>
      <w:r w:rsidR="00BD37C6" w:rsidRPr="00BD37C6">
        <w:rPr>
          <w:rFonts w:asciiTheme="minorHAnsi" w:eastAsia="Times New Roman" w:hAnsiTheme="minorHAnsi" w:cstheme="minorHAnsi"/>
          <w:color w:val="000000"/>
          <w:lang w:eastAsia="pt-BR"/>
        </w:rPr>
        <w:t> e </w:t>
      </w:r>
      <w:proofErr w:type="spellStart"/>
      <w:r w:rsidR="00BD37C6" w:rsidRPr="00BD37C6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E</w:t>
      </w:r>
      <w:proofErr w:type="spellEnd"/>
      <w:r w:rsidR="00BD37C6" w:rsidRPr="00BD37C6">
        <w:rPr>
          <w:rFonts w:asciiTheme="minorHAnsi" w:eastAsia="Times New Roman" w:hAnsiTheme="minorHAnsi" w:cstheme="minorHAnsi"/>
          <w:color w:val="000000"/>
          <w:lang w:eastAsia="pt-BR"/>
        </w:rPr>
        <w:t> indicam processos metabólicos que ocorrem neste ciclo</w:t>
      </w:r>
      <w:r w:rsidR="00BD37C6">
        <w:rPr>
          <w:rFonts w:asciiTheme="minorHAnsi" w:eastAsia="Times New Roman" w:hAnsiTheme="minorHAnsi" w:cstheme="minorHAnsi"/>
          <w:color w:val="000000"/>
          <w:lang w:eastAsia="pt-BR"/>
        </w:rPr>
        <w:t>?</w:t>
      </w:r>
      <w:bookmarkStart w:id="0" w:name="_GoBack"/>
      <w:bookmarkEnd w:id="0"/>
    </w:p>
    <w:p w:rsidR="00BD37C6" w:rsidRPr="00BD37C6" w:rsidRDefault="00BD37C6" w:rsidP="00BD37C6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BD37C6">
        <w:rPr>
          <w:rFonts w:ascii="Verdana" w:eastAsia="Times New Roman" w:hAnsi="Verdana" w:cs="Times New Roman"/>
          <w:noProof/>
          <w:color w:val="398671"/>
          <w:sz w:val="27"/>
          <w:szCs w:val="27"/>
          <w:lang w:eastAsia="pt-BR"/>
        </w:rPr>
        <w:drawing>
          <wp:inline distT="0" distB="0" distL="0" distR="0" wp14:anchorId="11C77D65" wp14:editId="58ECF70E">
            <wp:extent cx="3943350" cy="1809750"/>
            <wp:effectExtent l="0" t="0" r="0" b="0"/>
            <wp:docPr id="2" name="Imagem 2" descr="https://www.infoescola.com/wp-content/uploads/2011/06/ex-ciclo-nitrogeni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foescola.com/wp-content/uploads/2011/06/ex-ciclo-nitrogeni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2C" w:rsidRPr="0094502C" w:rsidRDefault="0094502C" w:rsidP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Default="0094502C">
      <w:pPr>
        <w:rPr>
          <w:sz w:val="24"/>
          <w:szCs w:val="24"/>
        </w:rPr>
      </w:pPr>
    </w:p>
    <w:p w:rsidR="0094502C" w:rsidRPr="0094502C" w:rsidRDefault="0094502C">
      <w:pPr>
        <w:rPr>
          <w:sz w:val="24"/>
          <w:szCs w:val="24"/>
        </w:rPr>
      </w:pPr>
      <w:r w:rsidRPr="0094502C">
        <w:rPr>
          <w:sz w:val="24"/>
          <w:szCs w:val="24"/>
        </w:rPr>
        <w:t xml:space="preserve"> </w:t>
      </w:r>
    </w:p>
    <w:sectPr w:rsidR="0094502C" w:rsidRPr="00945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2C"/>
    <w:rsid w:val="00314E24"/>
    <w:rsid w:val="0094502C"/>
    <w:rsid w:val="009A07B8"/>
    <w:rsid w:val="00BD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9B3B"/>
  <w15:chartTrackingRefBased/>
  <w15:docId w15:val="{F07DCB54-0BCF-4DB5-BDAB-FDF26835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50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0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infoescola.com/wp-content/uploads/2011/06/ex-ciclo-nitrogenio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TADEU MARQUES</dc:creator>
  <cp:keywords/>
  <dc:description/>
  <cp:lastModifiedBy>SERGIO TADEU MARQUES</cp:lastModifiedBy>
  <cp:revision>1</cp:revision>
  <dcterms:created xsi:type="dcterms:W3CDTF">2024-05-21T17:24:00Z</dcterms:created>
  <dcterms:modified xsi:type="dcterms:W3CDTF">2024-05-21T17:39:00Z</dcterms:modified>
</cp:coreProperties>
</file>