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5B699" w14:textId="5F5FE083" w:rsidR="00502A86" w:rsidRPr="00757BC1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4"/>
          <w:szCs w:val="24"/>
        </w:rPr>
      </w:pP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ხ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ლ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შ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კ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რ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უ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ლ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ე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ბ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fr-FR"/>
        </w:rPr>
        <w:t>ა</w:t>
      </w:r>
      <w:r w:rsidRPr="00132A8F">
        <w:rPr>
          <w:rFonts w:ascii="Sylfaen" w:hAnsi="Sylfaen"/>
          <w:b/>
          <w:noProof/>
          <w:sz w:val="24"/>
          <w:szCs w:val="24"/>
          <w:lang w:val="fr-FR"/>
        </w:rPr>
        <w:t xml:space="preserve"> </w:t>
      </w:r>
      <w:r w:rsidR="001F0A69">
        <w:rPr>
          <w:rFonts w:ascii="Sylfaen" w:hAnsi="Sylfaen"/>
          <w:b/>
          <w:noProof/>
          <w:sz w:val="24"/>
          <w:szCs w:val="24"/>
          <w:lang w:val="fr-FR"/>
        </w:rPr>
        <w:t>№</w:t>
      </w:r>
      <w:r w:rsidR="005663B0">
        <w:rPr>
          <w:rFonts w:ascii="Sylfaen" w:hAnsi="Sylfaen"/>
          <w:b/>
          <w:noProof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/>
          <w:b/>
          <w:noProof/>
          <w:sz w:val="24"/>
          <w:szCs w:val="24"/>
        </w:rPr>
        <w:t>{contractNumber}</w:t>
      </w:r>
    </w:p>
    <w:p w14:paraId="6FEAFE4B" w14:textId="77777777" w:rsidR="00502A86" w:rsidRPr="00580D91" w:rsidRDefault="00502A86" w:rsidP="00502A86">
      <w:pPr>
        <w:shd w:val="clear" w:color="auto" w:fill="E6E6E6"/>
        <w:jc w:val="center"/>
        <w:rPr>
          <w:rFonts w:asciiTheme="minorHAnsi" w:hAnsiTheme="minorHAnsi"/>
          <w:b/>
          <w:noProof/>
          <w:sz w:val="24"/>
          <w:szCs w:val="24"/>
          <w:lang w:val="ka-GE"/>
        </w:rPr>
      </w:pPr>
      <w:r w:rsidRPr="00132A8F">
        <w:rPr>
          <w:rFonts w:ascii="Sylfaen" w:hAnsi="Sylfaen"/>
          <w:noProof/>
          <w:sz w:val="24"/>
          <w:szCs w:val="24"/>
          <w:lang w:val="ka-GE"/>
        </w:rPr>
        <w:t>(უძრავი ქონების ნასყიდობის შესახებ)</w:t>
      </w:r>
    </w:p>
    <w:p w14:paraId="252A86F9" w14:textId="13C044DB" w:rsidR="00502A86" w:rsidRPr="00580D91" w:rsidRDefault="00502A86" w:rsidP="00502A86">
      <w:pPr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fr-FR"/>
        </w:rPr>
        <w:t>ქ</w:t>
      </w:r>
      <w:r w:rsidRPr="00132A8F">
        <w:rPr>
          <w:noProof/>
          <w:sz w:val="24"/>
          <w:szCs w:val="24"/>
          <w:lang w:val="fr-FR"/>
        </w:rPr>
        <w:t xml:space="preserve">. </w:t>
      </w:r>
      <w:r w:rsidRPr="00132A8F">
        <w:rPr>
          <w:rFonts w:ascii="Sylfaen" w:hAnsi="Sylfaen" w:cs="Sylfaen"/>
          <w:noProof/>
          <w:sz w:val="24"/>
          <w:szCs w:val="24"/>
          <w:lang w:val="fr-FR"/>
        </w:rPr>
        <w:t>თბილისი</w:t>
      </w:r>
      <w:r w:rsidRPr="00132A8F">
        <w:rPr>
          <w:noProof/>
          <w:sz w:val="24"/>
          <w:szCs w:val="24"/>
          <w:lang w:val="fr-FR"/>
        </w:rPr>
        <w:t xml:space="preserve"> </w:t>
      </w:r>
      <w:r w:rsidRPr="00132A8F">
        <w:rPr>
          <w:noProof/>
          <w:sz w:val="24"/>
          <w:szCs w:val="24"/>
          <w:lang w:val="fr-FR"/>
        </w:rPr>
        <w:tab/>
        <w:t xml:space="preserve">       </w:t>
      </w:r>
      <w:r w:rsidRPr="00132A8F">
        <w:rPr>
          <w:noProof/>
          <w:sz w:val="24"/>
          <w:szCs w:val="24"/>
          <w:lang w:val="fr-FR"/>
        </w:rPr>
        <w:tab/>
      </w:r>
      <w:r w:rsidRPr="00132A8F">
        <w:rPr>
          <w:noProof/>
          <w:sz w:val="24"/>
          <w:szCs w:val="24"/>
          <w:lang w:val="fr-FR"/>
        </w:rPr>
        <w:tab/>
      </w:r>
      <w:r w:rsidRPr="00132A8F">
        <w:rPr>
          <w:noProof/>
          <w:sz w:val="24"/>
          <w:szCs w:val="24"/>
          <w:lang w:val="fr-FR"/>
        </w:rPr>
        <w:tab/>
      </w:r>
      <w:r w:rsidRPr="00132A8F">
        <w:rPr>
          <w:noProof/>
          <w:sz w:val="24"/>
          <w:szCs w:val="24"/>
          <w:lang w:val="fr-FR"/>
        </w:rPr>
        <w:tab/>
      </w:r>
      <w:r w:rsidRPr="00132A8F">
        <w:rPr>
          <w:noProof/>
          <w:sz w:val="24"/>
          <w:szCs w:val="24"/>
          <w:lang w:val="fr-FR"/>
        </w:rPr>
        <w:tab/>
      </w:r>
      <w:r w:rsidRPr="00132A8F">
        <w:rPr>
          <w:noProof/>
          <w:sz w:val="24"/>
          <w:szCs w:val="24"/>
          <w:lang w:val="fr-FR"/>
        </w:rPr>
        <w:tab/>
        <w:t xml:space="preserve">                 </w:t>
      </w:r>
      <w:r w:rsidR="00902E4C">
        <w:rPr>
          <w:rFonts w:ascii="Sylfaen" w:hAnsi="Sylfaen"/>
          <w:noProof/>
          <w:sz w:val="24"/>
          <w:szCs w:val="24"/>
          <w:lang w:val="ka-GE"/>
        </w:rPr>
        <w:t xml:space="preserve">                 </w:t>
      </w:r>
      <w:r w:rsidRPr="00132A8F">
        <w:rPr>
          <w:noProof/>
          <w:sz w:val="24"/>
          <w:szCs w:val="24"/>
          <w:lang w:val="fr-FR"/>
        </w:rPr>
        <w:t xml:space="preserve"> </w:t>
      </w:r>
      <w:r w:rsidR="005663B0" w:rsidRPr="005663B0">
        <w:rPr>
          <w:rFonts w:ascii="Sylfaen" w:hAnsi="Sylfaen"/>
          <w:noProof/>
          <w:sz w:val="24"/>
          <w:szCs w:val="24"/>
        </w:rPr>
        <w:t>{contractDateText}</w:t>
      </w:r>
    </w:p>
    <w:p w14:paraId="6B88BE85" w14:textId="77777777" w:rsidR="00502A86" w:rsidRPr="00580D91" w:rsidRDefault="00502A86" w:rsidP="00502A86">
      <w:pPr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წინამდებარე ხელშეკრულების მხარეები:</w:t>
      </w:r>
    </w:p>
    <w:p w14:paraId="03EDA878" w14:textId="72F19CAA" w:rsidR="005663B0" w:rsidRDefault="005663B0" w:rsidP="002E5954">
      <w:pPr>
        <w:rPr>
          <w:rFonts w:ascii="Sylfaen" w:hAnsi="Sylfaen" w:cs="Sylfaen"/>
          <w:b/>
          <w:noProof/>
          <w:sz w:val="24"/>
          <w:szCs w:val="24"/>
          <w:lang w:val="ka-GE"/>
        </w:rPr>
      </w:pPr>
      <w:r>
        <w:rPr>
          <w:rFonts w:ascii="Sylfaen" w:hAnsi="Sylfaen" w:cs="Sylfaen"/>
          <w:b/>
          <w:noProof/>
          <w:sz w:val="24"/>
          <w:szCs w:val="24"/>
          <w:lang w:val="ka-GE"/>
        </w:rPr>
        <w:t>გამყიდველ(ებ)ი:</w:t>
      </w:r>
    </w:p>
    <w:p w14:paraId="7801D9C4" w14:textId="3A141C5F" w:rsidR="00502A86" w:rsidRDefault="005663B0" w:rsidP="002E5954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 w:cs="Sylfaen"/>
          <w:b/>
          <w:noProof/>
          <w:sz w:val="24"/>
          <w:szCs w:val="24"/>
          <w:lang w:val="ka-GE"/>
        </w:rPr>
        <w:t>{sellerBlock}</w:t>
      </w:r>
      <w:r w:rsidR="00D7640A">
        <w:rPr>
          <w:rFonts w:ascii="Sylfaen" w:hAnsi="Sylfaen"/>
          <w:b/>
          <w:noProof/>
          <w:sz w:val="24"/>
          <w:szCs w:val="24"/>
          <w:lang w:val="ka-GE"/>
        </w:rPr>
        <w:t xml:space="preserve"> </w:t>
      </w:r>
    </w:p>
    <w:p w14:paraId="309130AB" w14:textId="77777777" w:rsidR="005663B0" w:rsidRPr="0089330E" w:rsidRDefault="005663B0" w:rsidP="002E5954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7AAFB596" w14:textId="7E585C38" w:rsidR="005663B0" w:rsidRDefault="005663B0" w:rsidP="002E5954">
      <w:pPr>
        <w:rPr>
          <w:rFonts w:ascii="Sylfaen" w:hAnsi="Sylfaen"/>
          <w:b/>
          <w:noProof/>
          <w:sz w:val="24"/>
          <w:szCs w:val="24"/>
          <w:lang w:val="ka-GE"/>
        </w:rPr>
      </w:pPr>
      <w:r>
        <w:rPr>
          <w:rFonts w:ascii="Sylfaen" w:hAnsi="Sylfaen"/>
          <w:b/>
          <w:noProof/>
          <w:sz w:val="24"/>
          <w:szCs w:val="24"/>
          <w:lang w:val="ka-GE"/>
        </w:rPr>
        <w:t>მყიდველ(ებ)ი:</w:t>
      </w:r>
    </w:p>
    <w:p w14:paraId="2590A66C" w14:textId="0AA1C282" w:rsidR="00522B9C" w:rsidRDefault="005663B0" w:rsidP="002E5954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{buyerBlock}</w:t>
      </w:r>
    </w:p>
    <w:p w14:paraId="0AD0E304" w14:textId="77777777" w:rsidR="005663B0" w:rsidRPr="00132A8F" w:rsidRDefault="005663B0" w:rsidP="00502A86">
      <w:pPr>
        <w:jc w:val="both"/>
        <w:rPr>
          <w:rFonts w:ascii="Sylfaen" w:hAnsi="Sylfaen"/>
          <w:b/>
          <w:noProof/>
          <w:color w:val="FF0000"/>
          <w:sz w:val="24"/>
          <w:szCs w:val="24"/>
          <w:lang w:val="ka-GE"/>
        </w:rPr>
      </w:pPr>
    </w:p>
    <w:p w14:paraId="6ACC8C72" w14:textId="61A97327" w:rsidR="00502A86" w:rsidRPr="00CF0F02" w:rsidRDefault="004614AA" w:rsidP="00CF0F02">
      <w:pPr>
        <w:rPr>
          <w:rFonts w:ascii="Sylfaen" w:hAnsi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სააგენტო: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საქართველოს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ოკუპირებული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ტერიტორიებიდან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დევნილთა, შრომის, ჯანმრთელობისა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და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სოციალური დაცვის სამინისტროს სახელმწიფო კონტროლს დაქვემდებარებული 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სსიპ - </w:t>
      </w:r>
      <w:r w:rsidRPr="00132A8F">
        <w:rPr>
          <w:rFonts w:ascii="Sylfaen" w:hAnsi="Sylfaen"/>
          <w:noProof/>
          <w:sz w:val="24"/>
          <w:szCs w:val="24"/>
          <w:lang w:val="ka-GE"/>
        </w:rPr>
        <w:t>დევნილთა, ეკომიგრანტთა და საარსებო წ</w:t>
      </w:r>
      <w:r w:rsidR="005C2B3C">
        <w:rPr>
          <w:rFonts w:ascii="Sylfaen" w:hAnsi="Sylfaen"/>
          <w:noProof/>
          <w:sz w:val="24"/>
          <w:szCs w:val="24"/>
          <w:lang w:val="ka-GE"/>
        </w:rPr>
        <w:t>ყაროებით უზრუნველყოფის სააგენტო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(მისამართი: საქართველო, 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ქ. </w:t>
      </w:r>
      <w:proofErr w:type="spellStart"/>
      <w:proofErr w:type="gramStart"/>
      <w:r w:rsidRPr="00132A8F">
        <w:rPr>
          <w:rFonts w:ascii="Sylfaen" w:hAnsi="Sylfaen"/>
          <w:sz w:val="24"/>
          <w:szCs w:val="24"/>
          <w:lang w:val="fr-FR"/>
        </w:rPr>
        <w:t>თბილისი</w:t>
      </w:r>
      <w:proofErr w:type="spellEnd"/>
      <w:proofErr w:type="gramEnd"/>
      <w:r w:rsidRPr="00132A8F">
        <w:rPr>
          <w:rFonts w:ascii="Sylfaen" w:hAnsi="Sylfaen"/>
          <w:sz w:val="24"/>
          <w:szCs w:val="24"/>
          <w:lang w:val="fr-FR"/>
        </w:rPr>
        <w:t xml:space="preserve">, </w:t>
      </w:r>
      <w:r w:rsidRPr="00132A8F">
        <w:rPr>
          <w:rFonts w:ascii="Sylfaen" w:hAnsi="Sylfaen"/>
          <w:sz w:val="24"/>
          <w:szCs w:val="24"/>
          <w:lang w:val="ka-GE"/>
        </w:rPr>
        <w:t xml:space="preserve">თამარაშვილის ქ. </w:t>
      </w:r>
      <w:r w:rsidR="001F0A69">
        <w:rPr>
          <w:rFonts w:ascii="Sylfaen" w:hAnsi="Sylfaen"/>
          <w:sz w:val="24"/>
          <w:szCs w:val="24"/>
          <w:lang w:val="ka-GE"/>
        </w:rPr>
        <w:t>№</w:t>
      </w:r>
      <w:r w:rsidRPr="00132A8F">
        <w:rPr>
          <w:rFonts w:ascii="Sylfaen" w:hAnsi="Sylfaen"/>
          <w:sz w:val="24"/>
          <w:szCs w:val="24"/>
          <w:lang w:val="ka-GE"/>
        </w:rPr>
        <w:t>15ა</w:t>
      </w:r>
      <w:r w:rsidR="001F0A69">
        <w:rPr>
          <w:rFonts w:ascii="Sylfaen" w:hAnsi="Sylfaen"/>
          <w:noProof/>
          <w:sz w:val="24"/>
          <w:szCs w:val="24"/>
          <w:lang w:val="ka-GE"/>
        </w:rPr>
        <w:t>,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ს/კ</w:t>
      </w:r>
      <w:r w:rsidR="001F0A69" w:rsidRPr="00CF0F02">
        <w:rPr>
          <w:rFonts w:ascii="Sylfaen" w:hAnsi="Sylfaen"/>
          <w:noProof/>
          <w:sz w:val="24"/>
          <w:szCs w:val="24"/>
          <w:lang w:val="ka-GE"/>
        </w:rPr>
        <w:t>: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Pr="00CF0F02">
        <w:rPr>
          <w:rFonts w:ascii="Sylfaen" w:hAnsi="Sylfaen"/>
          <w:color w:val="000000"/>
          <w:sz w:val="24"/>
          <w:szCs w:val="24"/>
          <w:lang w:val="ka-GE"/>
        </w:rPr>
        <w:t>200293324</w:t>
      </w:r>
      <w:r w:rsidRPr="00132A8F">
        <w:rPr>
          <w:rFonts w:ascii="Sylfaen" w:hAnsi="Sylfaen"/>
          <w:noProof/>
          <w:sz w:val="24"/>
          <w:szCs w:val="24"/>
          <w:lang w:val="ka-GE"/>
        </w:rPr>
        <w:t>)</w:t>
      </w:r>
      <w:r w:rsidR="005C2B3C">
        <w:rPr>
          <w:rFonts w:ascii="Sylfaen" w:hAnsi="Sylfaen"/>
          <w:noProof/>
          <w:sz w:val="24"/>
          <w:szCs w:val="24"/>
          <w:lang w:val="ka-GE"/>
        </w:rPr>
        <w:t>,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წარმოდგენილი </w:t>
      </w:r>
      <w:r w:rsidR="005663B0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{authorizedPersonPosition}</w:t>
      </w:r>
      <w:r w:rsidR="005C2B3C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ს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{authorizedPersonFullName}ს</w:t>
      </w:r>
      <w:r w:rsidR="005663B0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C2B3C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(პ/ნ</w:t>
      </w:r>
      <w:r w:rsidR="001F0A69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:</w:t>
      </w:r>
      <w:r w:rsidR="005C2B3C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{authorizedPersonPersonalNumber}</w:t>
      </w:r>
      <w:r w:rsidR="006C5D05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)</w:t>
      </w:r>
      <w:r w:rsidR="001F0A69" w:rsidRPr="00CF0F02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C2B3C">
        <w:rPr>
          <w:rFonts w:ascii="Sylfaen" w:hAnsi="Sylfaen"/>
          <w:noProof/>
          <w:sz w:val="24"/>
          <w:szCs w:val="24"/>
          <w:lang w:val="ka-GE"/>
        </w:rPr>
        <w:t>სახით (სსიპ</w:t>
      </w:r>
      <w:r w:rsidR="001F0A69" w:rsidRPr="00CF0F02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- </w:t>
      </w:r>
      <w:r w:rsidRPr="00132A8F">
        <w:rPr>
          <w:rFonts w:ascii="Sylfaen" w:hAnsi="Sylfaen"/>
          <w:noProof/>
          <w:sz w:val="24"/>
          <w:szCs w:val="24"/>
          <w:lang w:val="ka-GE"/>
        </w:rPr>
        <w:t>დევნილთა, ეკომიგრანტთა და საარსებო წყ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აროებით უზრუნველყოფის სააგენტოს 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დირექტორის </w:t>
      </w:r>
      <w:r w:rsidR="005663B0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{orderDateText}</w:t>
      </w:r>
      <w:r w:rsidR="00B72FE9">
        <w:rPr>
          <w:rFonts w:ascii="Sylfaen" w:hAnsi="Sylfaen"/>
          <w:b/>
          <w:bCs/>
          <w:noProof/>
          <w:sz w:val="24"/>
          <w:szCs w:val="24"/>
          <w:lang w:val="ka-GE"/>
        </w:rPr>
        <w:t>ს</w:t>
      </w:r>
      <w:r w:rsidR="00F202D7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 </w:t>
      </w:r>
      <w:r w:rsidR="007E40A0" w:rsidRPr="00CF0F02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№ </w:t>
      </w:r>
      <w:r w:rsidR="005663B0" w:rsidRPr="005663B0">
        <w:rPr>
          <w:rFonts w:ascii="Sylfaen" w:hAnsi="Sylfaen"/>
          <w:b/>
          <w:bCs/>
          <w:noProof/>
          <w:sz w:val="24"/>
          <w:szCs w:val="24"/>
          <w:lang w:val="ka-GE"/>
        </w:rPr>
        <w:t>{orderNumber}</w:t>
      </w:r>
      <w:r w:rsidR="0089330E">
        <w:rPr>
          <w:rFonts w:ascii="Sylfaen" w:hAnsi="Sylfaen"/>
          <w:b/>
          <w:bCs/>
          <w:noProof/>
          <w:sz w:val="24"/>
          <w:szCs w:val="24"/>
        </w:rPr>
        <w:t xml:space="preserve"> </w:t>
      </w:r>
      <w:r w:rsidRPr="00CF0F02">
        <w:rPr>
          <w:rFonts w:ascii="Sylfaen" w:hAnsi="Sylfaen"/>
          <w:b/>
          <w:bCs/>
          <w:noProof/>
          <w:sz w:val="24"/>
          <w:szCs w:val="24"/>
          <w:lang w:val="ka-GE"/>
        </w:rPr>
        <w:t>ბრძანება</w:t>
      </w:r>
      <w:r w:rsidRPr="00132A8F">
        <w:rPr>
          <w:rFonts w:ascii="Sylfaen" w:hAnsi="Sylfaen"/>
          <w:noProof/>
          <w:sz w:val="24"/>
          <w:szCs w:val="24"/>
          <w:lang w:val="ka-GE"/>
        </w:rPr>
        <w:t>),</w:t>
      </w:r>
      <w:r w:rsidR="005C2B3C">
        <w:rPr>
          <w:rFonts w:ascii="Sylfaen" w:hAnsi="Sylfaen"/>
          <w:noProof/>
          <w:sz w:val="24"/>
          <w:szCs w:val="24"/>
          <w:lang w:val="ka-GE"/>
        </w:rPr>
        <w:t xml:space="preserve"> </w:t>
      </w:r>
      <w:r w:rsidR="00502A86"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საქართველოს კანონმდებლობის საფუძველზე, </w:t>
      </w:r>
      <w:r w:rsidR="00502A86" w:rsidRPr="00132A8F">
        <w:rPr>
          <w:rFonts w:ascii="Sylfaen" w:hAnsi="Sylfaen" w:cs="Sylfaen"/>
          <w:noProof/>
          <w:sz w:val="24"/>
          <w:szCs w:val="24"/>
          <w:lang w:val="fr-FR"/>
        </w:rPr>
        <w:t>დებენ</w:t>
      </w:r>
      <w:r w:rsidR="00502A86" w:rsidRPr="00132A8F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="00502A86" w:rsidRPr="00132A8F">
        <w:rPr>
          <w:rFonts w:ascii="Sylfaen" w:hAnsi="Sylfaen"/>
          <w:noProof/>
          <w:sz w:val="24"/>
          <w:szCs w:val="24"/>
          <w:lang w:val="ka-GE"/>
        </w:rPr>
        <w:t xml:space="preserve">ამ </w:t>
      </w:r>
      <w:r w:rsidR="00502A86" w:rsidRPr="00132A8F">
        <w:rPr>
          <w:rFonts w:ascii="Sylfaen" w:hAnsi="Sylfaen" w:cs="Sylfaen"/>
          <w:noProof/>
          <w:sz w:val="24"/>
          <w:szCs w:val="24"/>
          <w:lang w:val="fr-FR"/>
        </w:rPr>
        <w:t>ხელშეკრულებას</w:t>
      </w:r>
      <w:r w:rsidR="00502A86" w:rsidRPr="00132A8F">
        <w:rPr>
          <w:rFonts w:ascii="Sylfaen" w:hAnsi="Sylfaen"/>
          <w:noProof/>
          <w:sz w:val="24"/>
          <w:szCs w:val="24"/>
          <w:lang w:val="fr-FR"/>
        </w:rPr>
        <w:t xml:space="preserve"> </w:t>
      </w:r>
      <w:r w:rsidR="00502A86" w:rsidRPr="00132A8F">
        <w:rPr>
          <w:rFonts w:ascii="Sylfaen" w:hAnsi="Sylfaen" w:cs="Sylfaen"/>
          <w:noProof/>
          <w:sz w:val="24"/>
          <w:szCs w:val="24"/>
          <w:lang w:val="fr-FR"/>
        </w:rPr>
        <w:t>შემდეგზე</w:t>
      </w:r>
      <w:r w:rsidR="00502A86" w:rsidRPr="00132A8F">
        <w:rPr>
          <w:rFonts w:ascii="Sylfaen" w:hAnsi="Sylfaen"/>
          <w:noProof/>
          <w:sz w:val="24"/>
          <w:szCs w:val="24"/>
          <w:lang w:val="fr-FR"/>
        </w:rPr>
        <w:t>:</w:t>
      </w:r>
    </w:p>
    <w:p w14:paraId="4434E507" w14:textId="77777777" w:rsidR="00502A86" w:rsidRPr="00CF0F02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/>
          <w:b/>
          <w:noProof/>
          <w:sz w:val="24"/>
          <w:szCs w:val="24"/>
          <w:lang w:val="ka-GE"/>
        </w:rPr>
        <w:t>მუხლი 1.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de-DE"/>
        </w:rPr>
        <w:t>ხელშეკრულების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de-DE"/>
        </w:rPr>
        <w:t>საგანი</w:t>
      </w:r>
    </w:p>
    <w:p w14:paraId="3C4321DF" w14:textId="308E50F3" w:rsidR="00502A86" w:rsidRDefault="00502A86" w:rsidP="00502A86">
      <w:pPr>
        <w:ind w:firstLine="540"/>
        <w:jc w:val="both"/>
        <w:rPr>
          <w:rFonts w:ascii="Sylfaen" w:hAnsi="Sylfaen"/>
          <w:noProof/>
          <w:sz w:val="24"/>
          <w:szCs w:val="24"/>
          <w:lang w:val="pl-PL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წინამდებარე ხელშეკრულების საფუძველზე, გამყიდველი მყიდველს გადასცემს საკუთრების უფლებას ამ ხელშეკრულების მე–2 მუხლში აღნიშნულ უძრავ ქონებაზე (შემდგომში 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>„ნასყიდობის საგანი“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), ხოლო სააგენტო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კისრულობს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ვალდებულებას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გადაუხადოს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გამყიდველს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 მყიდველის სასარგებლოდ უძრავი ქონების ღირებულება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წინამდებარე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ხელშეკრულები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ს 3.1 პუნქტით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განსაზღვრული ოდენობით, ხოლო მყიდველი კისრულობს ვალდებულებას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მიიღოს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ნა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სყიდობის საგანი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ხელშეკრულებით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დადგენილი</w:t>
      </w:r>
      <w:r w:rsidRPr="00132A8F">
        <w:rPr>
          <w:rFonts w:ascii="Sylfaen" w:hAnsi="Sylfaen"/>
          <w:noProof/>
          <w:sz w:val="24"/>
          <w:szCs w:val="24"/>
          <w:lang w:val="pl-P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pl-PL"/>
        </w:rPr>
        <w:t>წესით</w:t>
      </w:r>
      <w:r w:rsidRPr="00132A8F">
        <w:rPr>
          <w:rFonts w:ascii="Sylfaen" w:hAnsi="Sylfaen"/>
          <w:noProof/>
          <w:sz w:val="24"/>
          <w:szCs w:val="24"/>
          <w:lang w:val="pl-PL"/>
        </w:rPr>
        <w:t>.</w:t>
      </w:r>
    </w:p>
    <w:p w14:paraId="5EC45444" w14:textId="77777777" w:rsidR="00522B9C" w:rsidRPr="00CF0F02" w:rsidRDefault="00522B9C" w:rsidP="00502A86">
      <w:pPr>
        <w:ind w:firstLine="540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76774A2A" w14:textId="77777777" w:rsidR="00502A86" w:rsidRPr="00CF0F02" w:rsidRDefault="00502A86" w:rsidP="00502A86">
      <w:pPr>
        <w:shd w:val="clear" w:color="auto" w:fill="E6E6E6"/>
        <w:rPr>
          <w:rFonts w:ascii="Sylfaen" w:hAnsi="Sylfaen"/>
          <w:b/>
          <w:noProof/>
          <w:sz w:val="24"/>
          <w:szCs w:val="24"/>
          <w:lang w:val="ka-GE"/>
        </w:rPr>
      </w:pPr>
      <w:r w:rsidRPr="00CF0F02">
        <w:rPr>
          <w:rFonts w:ascii="Sylfaen" w:hAnsi="Sylfaen"/>
          <w:b/>
          <w:noProof/>
          <w:sz w:val="24"/>
          <w:szCs w:val="24"/>
          <w:lang w:val="ka-GE"/>
        </w:rPr>
        <w:t xml:space="preserve">                                                 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 xml:space="preserve"> მუხლი 2.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 xml:space="preserve">ნასყიდობის საგანი </w:t>
      </w:r>
    </w:p>
    <w:p w14:paraId="59652B83" w14:textId="4B8C17C9" w:rsidR="00502A86" w:rsidRPr="00580D91" w:rsidRDefault="00502A86" w:rsidP="0089330E">
      <w:pPr>
        <w:ind w:firstLine="426"/>
        <w:rPr>
          <w:rFonts w:ascii="Sylfaen" w:hAnsi="Sylfaen" w:cs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2.1. ნასყიდო</w:t>
      </w:r>
      <w:r w:rsidR="00EF23EC">
        <w:rPr>
          <w:rFonts w:ascii="Sylfaen" w:hAnsi="Sylfaen" w:cs="Sylfaen"/>
          <w:noProof/>
          <w:sz w:val="24"/>
          <w:szCs w:val="24"/>
          <w:lang w:val="ka-GE"/>
        </w:rPr>
        <w:t xml:space="preserve">ბის საგანს წარმოადგენს </w:t>
      </w:r>
      <w:r w:rsidR="005663B0" w:rsidRPr="005663B0">
        <w:rPr>
          <w:rFonts w:ascii="Sylfaen" w:hAnsi="Sylfaen" w:cs="Sylfaen"/>
          <w:b/>
          <w:noProof/>
          <w:sz w:val="24"/>
          <w:szCs w:val="24"/>
          <w:lang w:val="ka-GE"/>
        </w:rPr>
        <w:t>{propertyAddress}</w:t>
      </w:r>
      <w:r w:rsidR="005663B0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="00A0325A">
        <w:rPr>
          <w:rFonts w:ascii="Sylfaen" w:hAnsi="Sylfaen" w:cs="Sylfaen"/>
          <w:noProof/>
          <w:sz w:val="24"/>
          <w:szCs w:val="24"/>
          <w:lang w:val="ka-GE"/>
        </w:rPr>
        <w:t xml:space="preserve">მისამართზე </w:t>
      </w:r>
      <w:r w:rsidR="00EF23EC">
        <w:rPr>
          <w:rFonts w:ascii="Sylfaen" w:hAnsi="Sylfaen" w:cs="Sylfaen"/>
          <w:noProof/>
          <w:sz w:val="24"/>
          <w:szCs w:val="24"/>
          <w:lang w:val="ka-GE"/>
        </w:rPr>
        <w:t>მდებარე უძრავ</w:t>
      </w:r>
      <w:r w:rsidR="00C7092C">
        <w:rPr>
          <w:rFonts w:ascii="Sylfaen" w:hAnsi="Sylfaen" w:cs="Sylfaen"/>
          <w:noProof/>
          <w:sz w:val="24"/>
          <w:szCs w:val="24"/>
          <w:lang w:val="ka-GE"/>
        </w:rPr>
        <w:t>ი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 ქონება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(შემდგომში „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>ნასყიდობის საგანი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“), </w:t>
      </w:r>
      <w:r w:rsidRPr="00132A8F">
        <w:rPr>
          <w:rFonts w:ascii="Sylfaen" w:hAnsi="Sylfaen"/>
          <w:sz w:val="24"/>
          <w:szCs w:val="24"/>
          <w:lang w:val="ka-GE"/>
        </w:rPr>
        <w:t xml:space="preserve">რომლის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სარეგისტრაციო მახასიათებლებია:</w:t>
      </w:r>
    </w:p>
    <w:p w14:paraId="19431CFB" w14:textId="37AA9983" w:rsidR="00502A86" w:rsidRPr="0089330E" w:rsidRDefault="00502A86" w:rsidP="0089330E">
      <w:pPr>
        <w:ind w:firstLine="426"/>
        <w:rPr>
          <w:rFonts w:ascii="Sylfaen" w:hAnsi="Sylfaen" w:cs="Sylfaen"/>
          <w:b/>
          <w:noProof/>
          <w:sz w:val="24"/>
          <w:szCs w:val="24"/>
        </w:rPr>
      </w:pP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>2.1.1.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მისამართი: </w:t>
      </w:r>
      <w:r w:rsidR="005663B0" w:rsidRPr="005663B0">
        <w:rPr>
          <w:rFonts w:ascii="Sylfaen" w:hAnsi="Sylfaen" w:cs="Sylfaen"/>
          <w:b/>
          <w:noProof/>
          <w:sz w:val="24"/>
          <w:szCs w:val="24"/>
          <w:lang w:val="ka-GE"/>
        </w:rPr>
        <w:t>{propertyAddress}</w:t>
      </w:r>
      <w:r w:rsidR="0089330E" w:rsidRPr="0089330E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="00580D91">
        <w:rPr>
          <w:rFonts w:ascii="Sylfaen" w:hAnsi="Sylfaen" w:cs="Sylfaen"/>
          <w:b/>
          <w:noProof/>
          <w:sz w:val="24"/>
          <w:szCs w:val="24"/>
          <w:lang w:val="ka-GE"/>
        </w:rPr>
        <w:t xml:space="preserve">(საკადასტრო კოდი: </w:t>
      </w:r>
      <w:r w:rsidR="005663B0" w:rsidRPr="005663B0">
        <w:rPr>
          <w:rFonts w:ascii="Sylfaen" w:hAnsi="Sylfaen" w:cs="Sylfaen"/>
          <w:b/>
          <w:noProof/>
          <w:sz w:val="24"/>
          <w:szCs w:val="24"/>
          <w:lang w:val="ka-GE"/>
        </w:rPr>
        <w:t>{cadastralCode}</w:t>
      </w:r>
      <w:r w:rsidR="0089330E">
        <w:rPr>
          <w:rFonts w:ascii="Sylfaen" w:hAnsi="Sylfaen" w:cs="Sylfaen"/>
          <w:b/>
          <w:noProof/>
          <w:sz w:val="24"/>
          <w:szCs w:val="24"/>
        </w:rPr>
        <w:t>)</w:t>
      </w:r>
    </w:p>
    <w:p w14:paraId="3EBB7B3C" w14:textId="77777777" w:rsidR="00502A86" w:rsidRPr="00132A8F" w:rsidRDefault="00502A86" w:rsidP="00502A86">
      <w:pPr>
        <w:ind w:firstLine="426"/>
        <w:jc w:val="both"/>
        <w:rPr>
          <w:rFonts w:ascii="Sylfaen" w:hAnsi="Sylfaen"/>
          <w:sz w:val="24"/>
          <w:szCs w:val="24"/>
          <w:lang w:val="ka-GE"/>
        </w:rPr>
      </w:pPr>
      <w:r w:rsidRPr="00132A8F">
        <w:rPr>
          <w:rFonts w:ascii="Sylfaen" w:hAnsi="Sylfaen"/>
          <w:sz w:val="24"/>
          <w:szCs w:val="24"/>
          <w:lang w:val="ka-GE"/>
        </w:rPr>
        <w:t xml:space="preserve">2.2. ამ ხელშეკრულებით გამყიდველი მყიდველზე ყიდის „2.1.1.“ პუნქტში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მითითებულ მის საკუთრებაში არსებულ უძრავ ქონებას სრულად.</w:t>
      </w:r>
    </w:p>
    <w:p w14:paraId="39739386" w14:textId="6BD211A2" w:rsidR="00502A86" w:rsidRDefault="00502A86" w:rsidP="00502A86">
      <w:pPr>
        <w:ind w:firstLine="426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2.3. </w:t>
      </w:r>
      <w:r w:rsidR="00474C1E" w:rsidRPr="00132A8F">
        <w:rPr>
          <w:rFonts w:ascii="Sylfaen" w:hAnsi="Sylfaen" w:cs="Sylfaen"/>
          <w:noProof/>
          <w:sz w:val="24"/>
          <w:szCs w:val="24"/>
          <w:lang w:val="ka-GE"/>
        </w:rPr>
        <w:t>ნასყიდობის საგანი არის გამყიდველის საკუთრება და იგი ნივთობრივად და უფლებრივად უნაკლოა, რაც დასტურდება ამონაწერით საჯარო რეესტრიდან.</w:t>
      </w:r>
    </w:p>
    <w:p w14:paraId="74FB6178" w14:textId="6AD72EE7" w:rsidR="006C5D05" w:rsidRDefault="006C5D05" w:rsidP="00502A86">
      <w:pPr>
        <w:ind w:firstLine="426"/>
        <w:jc w:val="both"/>
        <w:rPr>
          <w:rFonts w:ascii="Sylfaen" w:hAnsi="Sylfaen" w:cs="Sylfaen"/>
          <w:noProof/>
          <w:sz w:val="24"/>
          <w:szCs w:val="24"/>
          <w:lang w:val="ka-GE"/>
        </w:rPr>
      </w:pPr>
    </w:p>
    <w:p w14:paraId="5C2F4CED" w14:textId="77777777" w:rsidR="006C5D05" w:rsidRPr="00CF0F02" w:rsidRDefault="006C5D05" w:rsidP="00502A86">
      <w:pPr>
        <w:ind w:firstLine="426"/>
        <w:jc w:val="both"/>
        <w:rPr>
          <w:rFonts w:ascii="Sylfaen" w:hAnsi="Sylfaen" w:cs="Sylfaen"/>
          <w:noProof/>
          <w:sz w:val="24"/>
          <w:szCs w:val="24"/>
          <w:lang w:val="ka-GE"/>
        </w:rPr>
      </w:pPr>
    </w:p>
    <w:p w14:paraId="21EF56A5" w14:textId="77777777" w:rsidR="00502A86" w:rsidRPr="00CF0F02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/>
          <w:b/>
          <w:noProof/>
          <w:sz w:val="24"/>
          <w:szCs w:val="24"/>
          <w:lang w:val="ka-GE"/>
        </w:rPr>
        <w:t>მუხლი 3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>.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 xml:space="preserve"> ქონების ღირებულება, 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>ანგარიშსწორების წესი და პირობები</w:t>
      </w:r>
    </w:p>
    <w:p w14:paraId="75DBBF0C" w14:textId="58B4C8EF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3.1. მხარეთა შეთანხმებით ნასყიდობის ფასი შეადგენს </w:t>
      </w:r>
      <w:r w:rsidRPr="006F6E82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 w:cs="Sylfaen"/>
          <w:b/>
          <w:noProof/>
          <w:sz w:val="24"/>
          <w:szCs w:val="24"/>
        </w:rPr>
        <w:t>{purchaseAmount}</w:t>
      </w:r>
      <w:r w:rsidR="00CF0F02">
        <w:rPr>
          <w:rFonts w:ascii="Sylfaen" w:hAnsi="Sylfaen" w:cs="Sylfaen"/>
          <w:b/>
          <w:noProof/>
          <w:sz w:val="24"/>
          <w:szCs w:val="24"/>
          <w:lang w:val="ka-GE"/>
        </w:rPr>
        <w:t xml:space="preserve"> </w:t>
      </w:r>
      <w:r w:rsidR="009C3D6C" w:rsidRPr="00A140D9">
        <w:rPr>
          <w:rFonts w:ascii="Sylfaen" w:hAnsi="Sylfaen" w:cs="Sylfaen"/>
          <w:b/>
          <w:noProof/>
          <w:sz w:val="24"/>
          <w:szCs w:val="24"/>
          <w:lang w:val="ka-GE"/>
        </w:rPr>
        <w:t xml:space="preserve"> (</w:t>
      </w:r>
      <w:r w:rsidR="005663B0" w:rsidRPr="005663B0">
        <w:rPr>
          <w:rFonts w:ascii="Sylfaen" w:hAnsi="Sylfaen" w:cs="Sylfaen"/>
          <w:b/>
          <w:noProof/>
          <w:sz w:val="24"/>
          <w:szCs w:val="24"/>
          <w:lang w:val="ka-GE"/>
        </w:rPr>
        <w:t>{purchaseAmountWords}</w:t>
      </w:r>
      <w:r w:rsidR="009C3D6C" w:rsidRPr="00A140D9">
        <w:rPr>
          <w:rFonts w:ascii="Sylfaen" w:hAnsi="Sylfaen" w:cs="Sylfaen"/>
          <w:b/>
          <w:noProof/>
          <w:sz w:val="24"/>
          <w:szCs w:val="24"/>
          <w:lang w:val="ka-GE"/>
        </w:rPr>
        <w:t>)</w:t>
      </w:r>
      <w:r w:rsidR="009C3D6C"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ლარს, (შემდგომში „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>ნასყიდობის ფასი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“), საქართველოს კანონმდებლობით გათვალისწინებული გადასახადების ჩათვლით. </w:t>
      </w:r>
    </w:p>
    <w:p w14:paraId="0A3D17AA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3.2. სააგენტო ვალდებულია გადაუხადოს გამყიდველს ნასყიდობის ფასი მყიდველის სასარგებლოდ წინამდებარე ხელშეკრულების ხელმოწერის, მისი საჯარო რეესტრში რეგისტრაციის, მყიდველსა და გამყიდველს შორის შესაბამისი მიღება-ჩაბარების აქტის გაფორმების, ამ მიღება-ჩაბარების აქტის სააგენტოში წარმოდგენისა და მე-2 მუხლის 2.1.1.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lastRenderedPageBreak/>
        <w:t>ქვეპუნქტში მოცემული ნასყიდობის საგნის მყიდველის საკუთრებაში რეგისტრაციის შემდგომ, 20 (ოცი) საბანკო დღის განმავლობაში.</w:t>
      </w:r>
    </w:p>
    <w:p w14:paraId="64C1823D" w14:textId="77777777" w:rsidR="00502A86" w:rsidRPr="00CF0F02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3.3. ნასყიდობის ფასის გადახდა წარმოებს უნაღდო ანგარიშსწორების ფორმით, გამყიდველის  საბანკო ანგარიშზე ჩარიცხვით, რომლის რეკვიზიტებია:</w:t>
      </w:r>
    </w:p>
    <w:p w14:paraId="6EAE41D0" w14:textId="7D862407" w:rsidR="00502A86" w:rsidRPr="005663B0" w:rsidRDefault="00502A86" w:rsidP="00502A86">
      <w:pPr>
        <w:rPr>
          <w:rFonts w:ascii="Sylfaen" w:hAnsi="Sylfaen"/>
          <w:b/>
          <w:bCs/>
          <w:iCs/>
          <w:sz w:val="24"/>
          <w:szCs w:val="24"/>
          <w:lang w:val="ka-GE"/>
        </w:rPr>
      </w:pP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     </w:t>
      </w:r>
      <w:r w:rsidRPr="005663B0">
        <w:rPr>
          <w:rFonts w:ascii="Sylfaen" w:hAnsi="Sylfaen"/>
          <w:b/>
          <w:bCs/>
          <w:iCs/>
          <w:sz w:val="24"/>
          <w:szCs w:val="24"/>
          <w:lang w:val="de-DE"/>
        </w:rPr>
        <w:t xml:space="preserve">  </w:t>
      </w: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მიმღების ბანკი: </w:t>
      </w:r>
      <w:r w:rsidR="005663B0" w:rsidRPr="005663B0">
        <w:rPr>
          <w:rFonts w:ascii="Sylfaen" w:hAnsi="Sylfaen"/>
          <w:b/>
          <w:bCs/>
          <w:iCs/>
          <w:sz w:val="24"/>
          <w:szCs w:val="24"/>
          <w:lang w:val="ka-GE"/>
        </w:rPr>
        <w:t>{</w:t>
      </w:r>
      <w:proofErr w:type="spellStart"/>
      <w:r w:rsidR="005663B0" w:rsidRPr="005663B0">
        <w:rPr>
          <w:rFonts w:ascii="Sylfaen" w:hAnsi="Sylfaen"/>
          <w:b/>
          <w:bCs/>
          <w:iCs/>
          <w:sz w:val="24"/>
          <w:szCs w:val="24"/>
          <w:lang w:val="ka-GE"/>
        </w:rPr>
        <w:t>bankName</w:t>
      </w:r>
      <w:proofErr w:type="spellEnd"/>
      <w:r w:rsidR="005663B0" w:rsidRPr="005663B0">
        <w:rPr>
          <w:rFonts w:ascii="Sylfaen" w:hAnsi="Sylfaen"/>
          <w:b/>
          <w:bCs/>
          <w:iCs/>
          <w:sz w:val="24"/>
          <w:szCs w:val="24"/>
          <w:lang w:val="ka-GE"/>
        </w:rPr>
        <w:t>}</w:t>
      </w:r>
    </w:p>
    <w:p w14:paraId="2E1FB8BB" w14:textId="44C4963C" w:rsidR="00502A86" w:rsidRPr="005663B0" w:rsidRDefault="00502A86" w:rsidP="00502A86">
      <w:pPr>
        <w:rPr>
          <w:rFonts w:ascii="Sylfaen" w:hAnsi="Sylfaen"/>
          <w:b/>
          <w:bCs/>
          <w:iCs/>
          <w:sz w:val="24"/>
          <w:szCs w:val="24"/>
        </w:rPr>
      </w:pPr>
      <w:r w:rsidRPr="005663B0">
        <w:rPr>
          <w:rFonts w:ascii="Sylfaen" w:hAnsi="Sylfaen"/>
          <w:b/>
          <w:bCs/>
          <w:iCs/>
          <w:sz w:val="24"/>
          <w:szCs w:val="24"/>
          <w:lang w:val="de-DE"/>
        </w:rPr>
        <w:t xml:space="preserve">       </w:t>
      </w: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>ბანკის კოდი:</w:t>
      </w:r>
      <w:r w:rsidR="007853E0"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/>
          <w:b/>
          <w:bCs/>
          <w:iCs/>
          <w:sz w:val="24"/>
          <w:szCs w:val="24"/>
        </w:rPr>
        <w:t>{</w:t>
      </w:r>
      <w:proofErr w:type="spellStart"/>
      <w:r w:rsidR="005663B0" w:rsidRPr="005663B0">
        <w:rPr>
          <w:rFonts w:ascii="Sylfaen" w:hAnsi="Sylfaen"/>
          <w:b/>
          <w:bCs/>
          <w:iCs/>
          <w:sz w:val="24"/>
          <w:szCs w:val="24"/>
        </w:rPr>
        <w:t>bankCode</w:t>
      </w:r>
      <w:proofErr w:type="spellEnd"/>
      <w:r w:rsidR="005663B0" w:rsidRPr="005663B0">
        <w:rPr>
          <w:rFonts w:ascii="Sylfaen" w:hAnsi="Sylfaen"/>
          <w:b/>
          <w:bCs/>
          <w:iCs/>
          <w:sz w:val="24"/>
          <w:szCs w:val="24"/>
        </w:rPr>
        <w:t>}</w:t>
      </w:r>
    </w:p>
    <w:p w14:paraId="11FEB4A1" w14:textId="5BA59E8C" w:rsidR="00502A86" w:rsidRPr="005663B0" w:rsidRDefault="00502A86" w:rsidP="00502A86">
      <w:pPr>
        <w:ind w:left="720" w:hanging="720"/>
        <w:jc w:val="both"/>
        <w:rPr>
          <w:rFonts w:ascii="Sylfaen" w:hAnsi="Sylfaen"/>
          <w:b/>
          <w:bCs/>
          <w:noProof/>
          <w:sz w:val="24"/>
          <w:szCs w:val="24"/>
        </w:rPr>
      </w:pP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      </w:t>
      </w:r>
      <w:r w:rsidRPr="005663B0">
        <w:rPr>
          <w:rFonts w:ascii="Sylfaen" w:hAnsi="Sylfaen"/>
          <w:b/>
          <w:bCs/>
          <w:iCs/>
          <w:sz w:val="24"/>
          <w:szCs w:val="24"/>
          <w:lang w:val="de-DE"/>
        </w:rPr>
        <w:t xml:space="preserve"> </w:t>
      </w: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მიმღები: </w:t>
      </w:r>
      <w:r w:rsidR="005663B0" w:rsidRPr="005663B0">
        <w:rPr>
          <w:rFonts w:ascii="Sylfaen" w:hAnsi="Sylfaen"/>
          <w:b/>
          <w:bCs/>
          <w:iCs/>
          <w:sz w:val="24"/>
          <w:szCs w:val="24"/>
        </w:rPr>
        <w:t>{</w:t>
      </w:r>
      <w:proofErr w:type="spellStart"/>
      <w:r w:rsidR="005663B0" w:rsidRPr="005663B0">
        <w:rPr>
          <w:rFonts w:ascii="Sylfaen" w:hAnsi="Sylfaen"/>
          <w:b/>
          <w:bCs/>
          <w:iCs/>
          <w:sz w:val="24"/>
          <w:szCs w:val="24"/>
        </w:rPr>
        <w:t>bankRecipient</w:t>
      </w:r>
      <w:proofErr w:type="spellEnd"/>
      <w:r w:rsidR="005663B0" w:rsidRPr="005663B0">
        <w:rPr>
          <w:rFonts w:ascii="Sylfaen" w:hAnsi="Sylfaen"/>
          <w:b/>
          <w:bCs/>
          <w:iCs/>
          <w:sz w:val="24"/>
          <w:szCs w:val="24"/>
        </w:rPr>
        <w:t>}</w:t>
      </w:r>
    </w:p>
    <w:p w14:paraId="73643E08" w14:textId="03C68E82" w:rsidR="00502A86" w:rsidRPr="005663B0" w:rsidRDefault="00502A86" w:rsidP="00502A86">
      <w:pPr>
        <w:jc w:val="both"/>
        <w:rPr>
          <w:rFonts w:ascii="Sylfaen" w:hAnsi="Sylfaen"/>
          <w:b/>
          <w:bCs/>
          <w:iCs/>
          <w:sz w:val="24"/>
          <w:szCs w:val="24"/>
        </w:rPr>
      </w:pPr>
      <w:r w:rsidRPr="005663B0">
        <w:rPr>
          <w:rFonts w:ascii="Sylfaen" w:hAnsi="Sylfaen"/>
          <w:b/>
          <w:bCs/>
          <w:noProof/>
          <w:sz w:val="24"/>
          <w:szCs w:val="24"/>
          <w:lang w:val="ka-GE"/>
        </w:rPr>
        <w:t xml:space="preserve">      </w:t>
      </w:r>
      <w:r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ა/ა: </w:t>
      </w:r>
      <w:r w:rsidR="007853E0" w:rsidRPr="005663B0">
        <w:rPr>
          <w:rFonts w:ascii="Sylfaen" w:hAnsi="Sylfaen"/>
          <w:b/>
          <w:bCs/>
          <w:iCs/>
          <w:sz w:val="24"/>
          <w:szCs w:val="24"/>
          <w:lang w:val="ka-GE"/>
        </w:rPr>
        <w:t xml:space="preserve"> </w:t>
      </w:r>
      <w:r w:rsidR="005663B0" w:rsidRPr="005663B0">
        <w:rPr>
          <w:rFonts w:ascii="Sylfaen" w:hAnsi="Sylfaen"/>
          <w:b/>
          <w:bCs/>
          <w:iCs/>
          <w:sz w:val="24"/>
          <w:szCs w:val="24"/>
        </w:rPr>
        <w:t>{</w:t>
      </w:r>
      <w:proofErr w:type="spellStart"/>
      <w:r w:rsidR="005663B0" w:rsidRPr="005663B0">
        <w:rPr>
          <w:rFonts w:ascii="Sylfaen" w:hAnsi="Sylfaen"/>
          <w:b/>
          <w:bCs/>
          <w:iCs/>
          <w:sz w:val="24"/>
          <w:szCs w:val="24"/>
        </w:rPr>
        <w:t>bankAccount</w:t>
      </w:r>
      <w:proofErr w:type="spellEnd"/>
      <w:r w:rsidR="005663B0" w:rsidRPr="005663B0">
        <w:rPr>
          <w:rFonts w:ascii="Sylfaen" w:hAnsi="Sylfaen"/>
          <w:b/>
          <w:bCs/>
          <w:iCs/>
          <w:sz w:val="24"/>
          <w:szCs w:val="24"/>
        </w:rPr>
        <w:t>}</w:t>
      </w:r>
    </w:p>
    <w:p w14:paraId="67ACA5ED" w14:textId="4FDB2037" w:rsidR="00502A86" w:rsidRDefault="00502A86" w:rsidP="00502A86">
      <w:pPr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/>
          <w:iCs/>
          <w:sz w:val="24"/>
          <w:szCs w:val="24"/>
          <w:lang w:val="de-DE"/>
        </w:rPr>
        <w:t xml:space="preserve">  </w:t>
      </w:r>
      <w:r w:rsidRPr="00132A8F">
        <w:rPr>
          <w:rFonts w:ascii="Sylfaen" w:hAnsi="Sylfaen" w:cs="Sylfaen"/>
          <w:noProof/>
          <w:sz w:val="24"/>
          <w:szCs w:val="24"/>
          <w:lang w:val="ka-GE"/>
        </w:rPr>
        <w:t>3.4. გამყიდველი ვალდებულია მიიღოს ნასყიდობის ფასი და აღნიშნულთან დაკავშირებით გამოწეროს საქართველოს საგადასახდო კოდექსით გათვალისწინებული დოკუმენტები.</w:t>
      </w:r>
    </w:p>
    <w:p w14:paraId="246FB07B" w14:textId="77777777" w:rsidR="006C5D05" w:rsidRPr="00CF0F02" w:rsidRDefault="006C5D05" w:rsidP="00502A86">
      <w:pPr>
        <w:jc w:val="both"/>
        <w:rPr>
          <w:rFonts w:ascii="Sylfaen" w:hAnsi="Sylfaen" w:cs="Sylfaen"/>
          <w:noProof/>
          <w:sz w:val="24"/>
          <w:szCs w:val="24"/>
          <w:lang w:val="ka-GE"/>
        </w:rPr>
      </w:pPr>
    </w:p>
    <w:p w14:paraId="65665A06" w14:textId="77777777" w:rsidR="00502A86" w:rsidRPr="00CF0F02" w:rsidRDefault="00502A86" w:rsidP="00502A86">
      <w:pPr>
        <w:shd w:val="clear" w:color="auto" w:fill="E6E6E6"/>
        <w:jc w:val="center"/>
        <w:rPr>
          <w:rFonts w:ascii="Sylfaen" w:hAnsi="Sylfaen"/>
          <w:b/>
          <w:sz w:val="24"/>
          <w:szCs w:val="24"/>
          <w:lang w:val="ka-GE"/>
        </w:rPr>
      </w:pPr>
      <w:r w:rsidRPr="00132A8F">
        <w:rPr>
          <w:rFonts w:ascii="Sylfaen" w:hAnsi="Sylfaen"/>
          <w:b/>
          <w:noProof/>
          <w:sz w:val="24"/>
          <w:szCs w:val="24"/>
          <w:lang w:val="ka-GE"/>
        </w:rPr>
        <w:t>მუხლი 4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. </w:t>
      </w:r>
      <w:r w:rsidRPr="00132A8F">
        <w:rPr>
          <w:rFonts w:ascii="Sylfaen" w:hAnsi="Sylfaen"/>
          <w:b/>
          <w:sz w:val="24"/>
          <w:szCs w:val="24"/>
          <w:lang w:val="ka-GE"/>
        </w:rPr>
        <w:t>ნასყიდობის საგნის გადაცემა საკუთრებაში</w:t>
      </w:r>
    </w:p>
    <w:p w14:paraId="22988BB9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4.1. გამყიდველი ვალდებულია მყიდველს ნასყიდობის საგანი საკუთრებაში გადასცეს ამ ხელშეკრულების საჯარო რეესტრში რეგისტრაციისთანავე, რის შემდეგაც  სააგენტო, ამ ხელშეკრულების მე-3 მუხლის 3.2 პუნქტის გათვალიწინებით, სრულად გადაუხდის გამყიდველს ნასყიდობის ფასს. </w:t>
      </w:r>
    </w:p>
    <w:p w14:paraId="5134EF21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4.2. ნასყიდობის საგნის გადაცემა განხორციელდება მიღება-ჩაბარების აქტის გაფორმებით, რომელსაც ხელს აწერს მყიდველი, გამყიდველი და სააგენტო. აქტზე ხელმოწერის შემდეგ, მყიდველზე გადადის ქონების დაზიანების ან დაღუპვის რისკი.</w:t>
      </w:r>
    </w:p>
    <w:p w14:paraId="76C6A44B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4.3. ნასყიდობის საგანი </w:t>
      </w:r>
      <w:r w:rsidRPr="00132A8F">
        <w:rPr>
          <w:rFonts w:ascii="Sylfaen" w:hAnsi="Sylfaen" w:cs="Sylfaen"/>
          <w:sz w:val="24"/>
          <w:szCs w:val="24"/>
          <w:lang w:val="ka-GE"/>
        </w:rPr>
        <w:t xml:space="preserve">რეგისტრირდება ხელშეკრულებაში მოცემული დევნილი ოჯახის სრულწლოვანი და არასრულწლოვანი წევრების </w:t>
      </w:r>
      <w:proofErr w:type="spellStart"/>
      <w:r w:rsidRPr="00132A8F">
        <w:rPr>
          <w:rFonts w:ascii="Sylfaen" w:hAnsi="Sylfaen" w:cs="Sylfaen"/>
          <w:sz w:val="24"/>
          <w:szCs w:val="24"/>
          <w:lang w:val="ka-GE"/>
        </w:rPr>
        <w:t>თანასაკუთრებად</w:t>
      </w:r>
      <w:proofErr w:type="spellEnd"/>
      <w:r w:rsidRPr="00132A8F">
        <w:rPr>
          <w:rFonts w:ascii="Sylfaen" w:hAnsi="Sylfaen" w:cs="Sylfaen"/>
          <w:sz w:val="24"/>
          <w:szCs w:val="24"/>
          <w:lang w:val="ka-GE"/>
        </w:rPr>
        <w:t>. ამ ხელშეკრულებას მყიდველის მხრიდან ხელს აწერენ ხელშეკრულებაში მოცემული დევნილი ოჯახის სრულწლოვანი წევრები ან მათი ნოტარიული თანხმობით ერთ-ერთი მათგანი, ხოლო არასრულწლოვანის შემთხვევაში - მისი კანონიერი წარმომადგენელი.</w:t>
      </w:r>
    </w:p>
    <w:p w14:paraId="48CA16D0" w14:textId="67DF74C1" w:rsidR="00470C50" w:rsidRDefault="00502A86" w:rsidP="00470C50">
      <w:pPr>
        <w:ind w:firstLine="360"/>
        <w:jc w:val="both"/>
        <w:rPr>
          <w:rFonts w:ascii="Sylfaen" w:hAnsi="Sylfaen" w:cs="Sylfaen"/>
          <w:sz w:val="24"/>
          <w:szCs w:val="24"/>
          <w:lang w:val="ka-GE"/>
        </w:rPr>
      </w:pPr>
      <w:r w:rsidRPr="00132A8F">
        <w:rPr>
          <w:rFonts w:ascii="Sylfaen" w:hAnsi="Sylfaen" w:cs="Sylfaen"/>
          <w:sz w:val="24"/>
          <w:szCs w:val="24"/>
          <w:lang w:val="ka-GE"/>
        </w:rPr>
        <w:t>4.4. ნასყიდობის საგანი მყიდველს გადაეცემა საკუთრების უფლებით და მასზე არ მოითხოვება რაიმე ვალდებულების რეგისტრაცია ნასყიდობის ფასის გადახდის უზრუნველყოფის მიზნით.</w:t>
      </w:r>
    </w:p>
    <w:p w14:paraId="19579425" w14:textId="77777777" w:rsidR="006C5D05" w:rsidRPr="00470C50" w:rsidRDefault="006C5D05" w:rsidP="00470C50">
      <w:pPr>
        <w:ind w:firstLine="360"/>
        <w:jc w:val="both"/>
        <w:rPr>
          <w:rFonts w:ascii="Sylfaen" w:hAnsi="Sylfaen" w:cs="Sylfaen"/>
          <w:sz w:val="24"/>
          <w:szCs w:val="24"/>
          <w:lang w:val="ka-GE"/>
        </w:rPr>
      </w:pPr>
    </w:p>
    <w:p w14:paraId="5149F76B" w14:textId="77777777" w:rsidR="00502A86" w:rsidRPr="00CF0F02" w:rsidRDefault="00502A86" w:rsidP="00502A86">
      <w:pPr>
        <w:pStyle w:val="BodyText"/>
        <w:shd w:val="pct10" w:color="auto" w:fill="auto"/>
        <w:rPr>
          <w:rFonts w:ascii="Sylfaen" w:hAnsi="Sylfaen"/>
          <w:noProof/>
          <w:sz w:val="24"/>
          <w:szCs w:val="24"/>
          <w:lang w:val="ka-GE"/>
        </w:rPr>
      </w:pPr>
      <w:r w:rsidRPr="00132A8F">
        <w:rPr>
          <w:rFonts w:ascii="Sylfaen" w:hAnsi="Sylfaen"/>
          <w:sz w:val="24"/>
          <w:szCs w:val="24"/>
          <w:lang w:val="ka-GE"/>
        </w:rPr>
        <w:t>მუხლი 5</w:t>
      </w:r>
      <w:r w:rsidRPr="00132A8F">
        <w:rPr>
          <w:rFonts w:ascii="AcadNusx" w:hAnsi="AcadNusx"/>
          <w:sz w:val="24"/>
          <w:szCs w:val="24"/>
          <w:lang w:val="es-ES_tradnl"/>
        </w:rPr>
        <w:t xml:space="preserve">. </w:t>
      </w:r>
      <w:r w:rsidRPr="00132A8F">
        <w:rPr>
          <w:rFonts w:ascii="Sylfaen" w:hAnsi="Sylfaen" w:cs="Sylfaen"/>
          <w:noProof/>
          <w:sz w:val="24"/>
          <w:szCs w:val="24"/>
          <w:lang w:val="es-ES_tradnl"/>
        </w:rPr>
        <w:t>ხელშეკრულების</w:t>
      </w:r>
      <w:r w:rsidRPr="00132A8F">
        <w:rPr>
          <w:rFonts w:ascii="AcadNusx" w:hAnsi="AcadNusx"/>
          <w:noProof/>
          <w:sz w:val="24"/>
          <w:szCs w:val="24"/>
          <w:lang w:val="es-ES_tradnl"/>
        </w:rPr>
        <w:t xml:space="preserve"> </w:t>
      </w:r>
      <w:r w:rsidRPr="00132A8F">
        <w:rPr>
          <w:rFonts w:ascii="Sylfaen" w:hAnsi="Sylfaen" w:cs="Sylfaen"/>
          <w:noProof/>
          <w:sz w:val="24"/>
          <w:szCs w:val="24"/>
          <w:lang w:val="es-ES_tradnl"/>
        </w:rPr>
        <w:t>მოქმედება</w:t>
      </w:r>
      <w:r w:rsidRPr="00132A8F">
        <w:rPr>
          <w:rFonts w:ascii="AcadNusx" w:hAnsi="AcadNusx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/>
          <w:noProof/>
          <w:sz w:val="24"/>
          <w:szCs w:val="24"/>
          <w:lang w:val="ka-GE"/>
        </w:rPr>
        <w:t>და</w:t>
      </w:r>
      <w:r w:rsidRPr="00132A8F">
        <w:rPr>
          <w:rFonts w:ascii="AcadNusx" w:hAnsi="AcadNusx"/>
          <w:noProof/>
          <w:sz w:val="24"/>
          <w:szCs w:val="24"/>
          <w:lang w:val="ka-GE"/>
        </w:rPr>
        <w:t xml:space="preserve"> </w:t>
      </w:r>
      <w:r w:rsidRPr="00132A8F">
        <w:rPr>
          <w:rFonts w:ascii="Sylfaen" w:hAnsi="Sylfaen"/>
          <w:noProof/>
          <w:sz w:val="24"/>
          <w:szCs w:val="24"/>
          <w:lang w:val="ka-GE"/>
        </w:rPr>
        <w:t>შეწყვეტა</w:t>
      </w:r>
    </w:p>
    <w:p w14:paraId="1DA5B46A" w14:textId="1950EE90" w:rsidR="00502A86" w:rsidRDefault="00502A86" w:rsidP="00502A86">
      <w:pPr>
        <w:ind w:firstLine="360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ხელშეკრულება ძალაში შედის მასზე ხელმოწერის შემდეგ და მოქმედებს მხარეთა მიერ ნაკისრი ვალდებულებების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სრულად შესრულებამდე.</w:t>
      </w:r>
    </w:p>
    <w:p w14:paraId="4CAB6F73" w14:textId="77777777" w:rsidR="00522B9C" w:rsidRPr="00CF0F02" w:rsidRDefault="00522B9C" w:rsidP="00502A86">
      <w:pPr>
        <w:ind w:firstLine="360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7907199A" w14:textId="77777777" w:rsidR="00502A86" w:rsidRPr="00CF0F02" w:rsidRDefault="00502A86" w:rsidP="00502A86">
      <w:pPr>
        <w:shd w:val="clear" w:color="auto" w:fill="E6E6E6"/>
        <w:jc w:val="center"/>
        <w:rPr>
          <w:rFonts w:ascii="Sylfaen" w:hAnsi="Sylfaen" w:cs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>6</w:t>
      </w:r>
      <w:r w:rsidRPr="00132A8F">
        <w:rPr>
          <w:rFonts w:ascii="Sylfaen" w:hAnsi="Sylfaen"/>
          <w:b/>
          <w:sz w:val="24"/>
          <w:szCs w:val="24"/>
          <w:lang w:val="de-DE"/>
        </w:rPr>
        <w:t xml:space="preserve">. </w:t>
      </w:r>
      <w:r w:rsidRPr="00132A8F">
        <w:rPr>
          <w:rFonts w:ascii="Sylfaen" w:hAnsi="Sylfaen" w:cs="Sylfaen"/>
          <w:b/>
          <w:noProof/>
          <w:sz w:val="24"/>
          <w:szCs w:val="24"/>
          <w:lang w:val="de-DE"/>
        </w:rPr>
        <w:t>დავის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de-DE"/>
        </w:rPr>
        <w:t>განხილვა</w:t>
      </w:r>
    </w:p>
    <w:p w14:paraId="206E13A5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6.1. მხარეები კისრულობენ ვალდებულებას ურთიერთშეთანხმების გზით მოაგვარონ წინამდებარე ხელშეკრულებიდან წარმოშობილი ყოველგვარი სადაო საკითხი.</w:t>
      </w:r>
    </w:p>
    <w:p w14:paraId="05C35E27" w14:textId="70CB158A" w:rsidR="006C5D05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6.2. თუ დავის განხილვა არ მოხერხდება ურთიერთშეთანხმების გზით 10 (ათი) დღის ვადაში, მხარეებს უფლება აქვთ მიმართოს საქართველოს სასამართლოს კანონმდებლობით დადგენილი წესით. </w:t>
      </w:r>
    </w:p>
    <w:p w14:paraId="150FC6F9" w14:textId="77777777" w:rsidR="006C5D05" w:rsidRPr="00CF0F02" w:rsidRDefault="006C5D05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</w:p>
    <w:p w14:paraId="711D3316" w14:textId="50403B0B" w:rsidR="00502A86" w:rsidRPr="00CF0F02" w:rsidRDefault="006C5D05" w:rsidP="006C5D05">
      <w:pPr>
        <w:shd w:val="clear" w:color="auto" w:fill="E6E6E6"/>
        <w:rPr>
          <w:rFonts w:ascii="Sylfaen" w:hAnsi="Sylfaen" w:cs="Sylfaen"/>
          <w:b/>
          <w:sz w:val="24"/>
          <w:szCs w:val="24"/>
          <w:lang w:val="ka-GE"/>
        </w:rPr>
      </w:pPr>
      <w:r w:rsidRPr="00CF0F02">
        <w:rPr>
          <w:rFonts w:ascii="Sylfaen" w:hAnsi="Sylfaen" w:cs="Sylfaen"/>
          <w:b/>
          <w:noProof/>
          <w:sz w:val="24"/>
          <w:szCs w:val="24"/>
          <w:lang w:val="ka-GE"/>
        </w:rPr>
        <w:t xml:space="preserve">                                                         </w:t>
      </w:r>
      <w:r w:rsidR="00E22B86"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="00502A86" w:rsidRPr="00132A8F">
        <w:rPr>
          <w:rFonts w:ascii="Sylfaen" w:hAnsi="Sylfaen"/>
          <w:b/>
          <w:sz w:val="24"/>
          <w:szCs w:val="24"/>
          <w:lang w:val="ka-GE"/>
        </w:rPr>
        <w:t xml:space="preserve">7.  </w:t>
      </w:r>
      <w:r w:rsidR="00502A86" w:rsidRPr="00132A8F">
        <w:rPr>
          <w:rFonts w:ascii="Sylfaen" w:hAnsi="Sylfaen" w:cs="Sylfaen"/>
          <w:b/>
          <w:sz w:val="24"/>
          <w:szCs w:val="24"/>
          <w:lang w:val="ka-GE"/>
        </w:rPr>
        <w:t>მხარეთა პასუხისმგებლობა</w:t>
      </w:r>
    </w:p>
    <w:p w14:paraId="083DCF27" w14:textId="77777777" w:rsidR="00502A86" w:rsidRPr="00132A8F" w:rsidRDefault="00502A86" w:rsidP="00502A86">
      <w:pPr>
        <w:pStyle w:val="Default"/>
        <w:jc w:val="both"/>
        <w:rPr>
          <w:rFonts w:ascii="Sylfaen" w:hAnsi="Sylfaen" w:cs="Sylfaen"/>
          <w:color w:val="auto"/>
          <w:lang w:val="ka-GE"/>
        </w:rPr>
      </w:pPr>
      <w:r w:rsidRPr="00132A8F">
        <w:rPr>
          <w:rFonts w:ascii="Sylfaen" w:hAnsi="Sylfaen" w:cs="Sylfaen"/>
          <w:color w:val="auto"/>
          <w:lang w:val="ka-GE"/>
        </w:rPr>
        <w:t xml:space="preserve">       7.1. მხარეებს, ამ ხელშეკრულებით ნაკისრი ვალდებულებების შეუსრულებლობის შემთხვევაში, დაეკისრებათ პასუხისმგებლობა კანონმდებლობით გათვალისწინებული წესით.</w:t>
      </w:r>
    </w:p>
    <w:p w14:paraId="4640BDE5" w14:textId="484DDABC" w:rsidR="00502A86" w:rsidRDefault="00502A86" w:rsidP="00502A86">
      <w:pPr>
        <w:pStyle w:val="Default"/>
        <w:jc w:val="both"/>
        <w:rPr>
          <w:rFonts w:ascii="Sylfaen" w:hAnsi="Sylfaen" w:cs="Sylfaen"/>
          <w:color w:val="auto"/>
          <w:lang w:val="ka-GE"/>
        </w:rPr>
      </w:pPr>
      <w:r w:rsidRPr="00132A8F">
        <w:rPr>
          <w:rFonts w:ascii="Sylfaen" w:hAnsi="Sylfaen" w:cs="Sylfaen"/>
          <w:color w:val="auto"/>
          <w:lang w:val="ka-GE"/>
        </w:rPr>
        <w:t xml:space="preserve">       7.2. გამყიდველისა ან/და მყიდველის მიერ, ამ ხელშეკრულების პირობების შესაბამისად ხელმოწერის შემდგომ, მათ მიერ ნაკისრი ვალდებულებების შეუსრულებლობის შემთხვევაში, დამრღვევ მხარეს ჯარიმის სახით შესაძლოა დაეკისროს სააგენტოს სასარგებლოდ 500 (ხუთასი) ლარის გადახდა.</w:t>
      </w:r>
    </w:p>
    <w:p w14:paraId="5D9B31CC" w14:textId="4AFA818A" w:rsidR="007F1230" w:rsidRPr="00CF0F02" w:rsidRDefault="00470C50" w:rsidP="00BF24B0">
      <w:pPr>
        <w:pStyle w:val="Default"/>
        <w:ind w:firstLine="450"/>
        <w:jc w:val="both"/>
        <w:rPr>
          <w:rFonts w:ascii="Sylfaen" w:hAnsi="Sylfaen"/>
          <w:lang w:val="ka-GE"/>
        </w:rPr>
      </w:pPr>
      <w:r w:rsidRPr="00CF0F02">
        <w:rPr>
          <w:rFonts w:ascii="Sylfaen" w:hAnsi="Sylfaen" w:cs="Sylfaen"/>
          <w:color w:val="auto"/>
          <w:lang w:val="ka-GE"/>
        </w:rPr>
        <w:lastRenderedPageBreak/>
        <w:t xml:space="preserve">7.3. </w:t>
      </w:r>
      <w:r w:rsidRPr="001E56DA">
        <w:rPr>
          <w:rFonts w:ascii="Sylfaen" w:hAnsi="Sylfaen" w:cs="Sylfaen"/>
          <w:color w:val="auto"/>
          <w:lang w:val="ka-GE"/>
        </w:rPr>
        <w:t xml:space="preserve">ამ ხელშეკრულებაზე ხელმოწერით, მყიდველი ადასტურებს, რომ მას დევნილის სტატუსიდან გამომდინარე, </w:t>
      </w:r>
      <w:r w:rsidR="007F1230" w:rsidRPr="001E56DA">
        <w:rPr>
          <w:rFonts w:ascii="Sylfaen" w:hAnsi="Sylfaen" w:cs="Sylfaen"/>
          <w:color w:val="auto"/>
          <w:lang w:val="ka-GE"/>
        </w:rPr>
        <w:t xml:space="preserve">დევნილთა </w:t>
      </w:r>
      <w:r w:rsidR="007F1230" w:rsidRPr="00CF0F02">
        <w:rPr>
          <w:rFonts w:ascii="Sylfaen" w:hAnsi="Sylfaen"/>
          <w:lang w:val="ka-GE"/>
        </w:rPr>
        <w:t>გრძელვადიანი საცხოვრებლით უზრუნველყოფ</w:t>
      </w:r>
      <w:r w:rsidR="007F1230" w:rsidRPr="001E56DA">
        <w:rPr>
          <w:rFonts w:ascii="Sylfaen" w:hAnsi="Sylfaen"/>
          <w:lang w:val="ka-GE"/>
        </w:rPr>
        <w:t>ის ღონისძიებების ფარგლებში,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სახელმწიფო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ორგანოების</w:t>
      </w:r>
      <w:r w:rsidR="00BF24B0" w:rsidRPr="00CF0F02">
        <w:rPr>
          <w:rFonts w:ascii="Sylfaen" w:hAnsi="Sylfaen"/>
          <w:lang w:val="ka-GE"/>
        </w:rPr>
        <w:t xml:space="preserve">, </w:t>
      </w:r>
      <w:r w:rsidR="00BF24B0" w:rsidRPr="00CF0F02">
        <w:rPr>
          <w:rFonts w:ascii="Sylfaen" w:hAnsi="Sylfaen" w:cs="Sylfaen"/>
          <w:lang w:val="ka-GE"/>
        </w:rPr>
        <w:t>მუნიციპალიტეტების</w:t>
      </w:r>
      <w:r w:rsidR="00BF24B0" w:rsidRPr="00CF0F02">
        <w:rPr>
          <w:rFonts w:ascii="Sylfaen" w:hAnsi="Sylfaen"/>
          <w:lang w:val="ka-GE"/>
        </w:rPr>
        <w:t xml:space="preserve">, </w:t>
      </w:r>
      <w:r w:rsidR="00BF24B0" w:rsidRPr="00CF0F02">
        <w:rPr>
          <w:rFonts w:ascii="Sylfaen" w:hAnsi="Sylfaen" w:cs="Sylfaen"/>
          <w:lang w:val="ka-GE"/>
        </w:rPr>
        <w:t>საერთაშორისო</w:t>
      </w:r>
      <w:r w:rsidR="00BF24B0" w:rsidRPr="00CF0F02">
        <w:rPr>
          <w:rFonts w:ascii="Sylfaen" w:hAnsi="Sylfaen"/>
          <w:lang w:val="ka-GE"/>
        </w:rPr>
        <w:t xml:space="preserve">, </w:t>
      </w:r>
      <w:r w:rsidR="00BF24B0" w:rsidRPr="00CF0F02">
        <w:rPr>
          <w:rFonts w:ascii="Sylfaen" w:hAnsi="Sylfaen" w:cs="Sylfaen"/>
          <w:lang w:val="ka-GE"/>
        </w:rPr>
        <w:t>დონორი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ან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ადგილობრივი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ორგანიზაციების</w:t>
      </w:r>
      <w:r w:rsidR="00BF24B0" w:rsidRPr="00CF0F02">
        <w:rPr>
          <w:rFonts w:ascii="Sylfaen" w:hAnsi="Sylfaen"/>
          <w:lang w:val="ka-GE"/>
        </w:rPr>
        <w:t xml:space="preserve">, </w:t>
      </w:r>
      <w:r w:rsidR="00BF24B0" w:rsidRPr="00CF0F02">
        <w:rPr>
          <w:rFonts w:ascii="Sylfaen" w:hAnsi="Sylfaen" w:cs="Sylfaen"/>
          <w:lang w:val="ka-GE"/>
        </w:rPr>
        <w:t>ფიზიკური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ან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კერძო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სამართლის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იურიდიული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პირების</w:t>
      </w:r>
      <w:r w:rsidR="00BF24B0" w:rsidRPr="00CF0F02">
        <w:rPr>
          <w:rFonts w:ascii="Sylfaen" w:hAnsi="Sylfaen"/>
          <w:lang w:val="ka-GE"/>
        </w:rPr>
        <w:t xml:space="preserve"> </w:t>
      </w:r>
      <w:r w:rsidR="00BF24B0" w:rsidRPr="00CF0F02">
        <w:rPr>
          <w:rFonts w:ascii="Sylfaen" w:hAnsi="Sylfaen" w:cs="Sylfaen"/>
          <w:lang w:val="ka-GE"/>
        </w:rPr>
        <w:t>მიერ</w:t>
      </w:r>
      <w:r w:rsidR="00BF24B0" w:rsidRPr="00CF0F02">
        <w:rPr>
          <w:rFonts w:ascii="Sylfaen" w:hAnsi="Sylfaen"/>
          <w:lang w:val="ka-GE"/>
        </w:rPr>
        <w:t xml:space="preserve"> </w:t>
      </w:r>
      <w:r w:rsidR="007F1230" w:rsidRPr="001E56DA">
        <w:rPr>
          <w:rFonts w:ascii="Sylfaen" w:hAnsi="Sylfaen" w:cs="Sylfaen"/>
          <w:lang w:val="ka-GE"/>
        </w:rPr>
        <w:t xml:space="preserve">საკუთრებაში არ მიუღია საცხოვრებელი ფართობი </w:t>
      </w:r>
      <w:r w:rsidR="007F1230" w:rsidRPr="00CF0F02">
        <w:rPr>
          <w:rFonts w:ascii="Sylfaen" w:hAnsi="Sylfaen"/>
          <w:lang w:val="ka-GE"/>
        </w:rPr>
        <w:t xml:space="preserve">ან </w:t>
      </w:r>
      <w:r w:rsidR="007F1230" w:rsidRPr="001E56DA">
        <w:rPr>
          <w:rFonts w:ascii="Sylfaen" w:hAnsi="Sylfaen"/>
          <w:lang w:val="ka-GE"/>
        </w:rPr>
        <w:t xml:space="preserve">მის </w:t>
      </w:r>
      <w:r w:rsidR="007F1230" w:rsidRPr="00CF0F02">
        <w:rPr>
          <w:rFonts w:ascii="Sylfaen" w:hAnsi="Sylfaen"/>
          <w:lang w:val="ka-GE"/>
        </w:rPr>
        <w:t>სანაცვლოდ სათანადო ფულადი ან სხვა სახის დახმარებ</w:t>
      </w:r>
      <w:r w:rsidR="007F1230" w:rsidRPr="001E56DA">
        <w:rPr>
          <w:rFonts w:ascii="Sylfaen" w:hAnsi="Sylfaen"/>
          <w:lang w:val="ka-GE"/>
        </w:rPr>
        <w:t xml:space="preserve">ა. </w:t>
      </w:r>
      <w:r w:rsidRPr="001E56DA">
        <w:rPr>
          <w:rFonts w:ascii="Sylfaen" w:hAnsi="Sylfaen" w:cs="Sylfaen"/>
          <w:color w:val="auto"/>
          <w:lang w:val="ka-GE"/>
        </w:rPr>
        <w:t>იმ შემთხვევაში</w:t>
      </w:r>
      <w:r w:rsidR="002D13A7" w:rsidRPr="00CF0F02">
        <w:rPr>
          <w:rFonts w:ascii="Sylfaen" w:hAnsi="Sylfaen" w:cs="Sylfaen"/>
          <w:color w:val="auto"/>
          <w:lang w:val="ka-GE"/>
        </w:rPr>
        <w:t>,</w:t>
      </w:r>
      <w:r w:rsidRPr="001E56DA">
        <w:rPr>
          <w:rFonts w:ascii="Sylfaen" w:hAnsi="Sylfaen" w:cs="Sylfaen"/>
          <w:color w:val="auto"/>
          <w:lang w:val="ka-GE"/>
        </w:rPr>
        <w:t xml:space="preserve"> თუ</w:t>
      </w:r>
      <w:r w:rsidR="002D13A7" w:rsidRPr="00CF0F02">
        <w:rPr>
          <w:rFonts w:ascii="Sylfaen" w:hAnsi="Sylfaen" w:cs="Sylfaen"/>
          <w:color w:val="auto"/>
          <w:lang w:val="ka-GE"/>
        </w:rPr>
        <w:t xml:space="preserve"> </w:t>
      </w:r>
      <w:r w:rsidRPr="001E56DA">
        <w:rPr>
          <w:rFonts w:ascii="Sylfaen" w:hAnsi="Sylfaen" w:cs="Sylfaen"/>
          <w:color w:val="auto"/>
          <w:lang w:val="ka-GE"/>
        </w:rPr>
        <w:t>ამ ხელშ</w:t>
      </w:r>
      <w:r w:rsidR="007F1230" w:rsidRPr="001E56DA">
        <w:rPr>
          <w:rFonts w:ascii="Sylfaen" w:hAnsi="Sylfaen" w:cs="Sylfaen"/>
          <w:color w:val="auto"/>
          <w:lang w:val="ka-GE"/>
        </w:rPr>
        <w:t>ე</w:t>
      </w:r>
      <w:r w:rsidRPr="001E56DA">
        <w:rPr>
          <w:rFonts w:ascii="Sylfaen" w:hAnsi="Sylfaen" w:cs="Sylfaen"/>
          <w:color w:val="auto"/>
          <w:lang w:val="ka-GE"/>
        </w:rPr>
        <w:t xml:space="preserve">კრულების გაფორმების შემდგომ, აღმოჩნდება, რომ მყიდველს დევნილის სტატუსიდან გამომდინარე, </w:t>
      </w:r>
      <w:r w:rsidR="00D1311B" w:rsidRPr="001E56DA">
        <w:rPr>
          <w:rFonts w:ascii="Sylfaen" w:hAnsi="Sylfaen" w:cs="Sylfaen"/>
          <w:color w:val="auto"/>
          <w:lang w:val="ka-GE"/>
        </w:rPr>
        <w:t xml:space="preserve">დევნილთა </w:t>
      </w:r>
      <w:r w:rsidR="00D1311B" w:rsidRPr="00CF0F02">
        <w:rPr>
          <w:rFonts w:ascii="Sylfaen" w:hAnsi="Sylfaen"/>
          <w:lang w:val="ka-GE"/>
        </w:rPr>
        <w:t>გრძელვადიანი საცხოვრებლით უზრუნველყოფ</w:t>
      </w:r>
      <w:r w:rsidR="00D1311B" w:rsidRPr="001E56DA">
        <w:rPr>
          <w:rFonts w:ascii="Sylfaen" w:hAnsi="Sylfaen"/>
          <w:lang w:val="ka-GE"/>
        </w:rPr>
        <w:t>ის ღონისძიებების ფარგლებში,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სახელმწიფო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ორგანოების</w:t>
      </w:r>
      <w:r w:rsidR="00D1311B" w:rsidRPr="00CF0F02">
        <w:rPr>
          <w:rFonts w:ascii="Sylfaen" w:hAnsi="Sylfaen"/>
          <w:lang w:val="ka-GE"/>
        </w:rPr>
        <w:t xml:space="preserve">, </w:t>
      </w:r>
      <w:r w:rsidR="00D1311B" w:rsidRPr="00CF0F02">
        <w:rPr>
          <w:rFonts w:ascii="Sylfaen" w:hAnsi="Sylfaen" w:cs="Sylfaen"/>
          <w:lang w:val="ka-GE"/>
        </w:rPr>
        <w:t>მუნიციპალიტეტების</w:t>
      </w:r>
      <w:r w:rsidR="00D1311B" w:rsidRPr="00CF0F02">
        <w:rPr>
          <w:rFonts w:ascii="Sylfaen" w:hAnsi="Sylfaen"/>
          <w:lang w:val="ka-GE"/>
        </w:rPr>
        <w:t xml:space="preserve">, </w:t>
      </w:r>
      <w:r w:rsidR="00D1311B" w:rsidRPr="00CF0F02">
        <w:rPr>
          <w:rFonts w:ascii="Sylfaen" w:hAnsi="Sylfaen" w:cs="Sylfaen"/>
          <w:lang w:val="ka-GE"/>
        </w:rPr>
        <w:t>საერთაშორისო</w:t>
      </w:r>
      <w:r w:rsidR="00D1311B" w:rsidRPr="00CF0F02">
        <w:rPr>
          <w:rFonts w:ascii="Sylfaen" w:hAnsi="Sylfaen"/>
          <w:lang w:val="ka-GE"/>
        </w:rPr>
        <w:t xml:space="preserve">, </w:t>
      </w:r>
      <w:r w:rsidR="00D1311B" w:rsidRPr="00CF0F02">
        <w:rPr>
          <w:rFonts w:ascii="Sylfaen" w:hAnsi="Sylfaen" w:cs="Sylfaen"/>
          <w:lang w:val="ka-GE"/>
        </w:rPr>
        <w:t>დონორი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ან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ადგილობრივი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ორგანიზაციების</w:t>
      </w:r>
      <w:r w:rsidR="00D1311B" w:rsidRPr="00CF0F02">
        <w:rPr>
          <w:rFonts w:ascii="Sylfaen" w:hAnsi="Sylfaen"/>
          <w:lang w:val="ka-GE"/>
        </w:rPr>
        <w:t xml:space="preserve">, </w:t>
      </w:r>
      <w:r w:rsidR="00D1311B" w:rsidRPr="00CF0F02">
        <w:rPr>
          <w:rFonts w:ascii="Sylfaen" w:hAnsi="Sylfaen" w:cs="Sylfaen"/>
          <w:lang w:val="ka-GE"/>
        </w:rPr>
        <w:t>ფიზიკური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ან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კერძო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სამართლის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იურიდიული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>პირების</w:t>
      </w:r>
      <w:r w:rsidR="00D1311B" w:rsidRPr="00CF0F02">
        <w:rPr>
          <w:rFonts w:ascii="Sylfaen" w:hAnsi="Sylfaen"/>
          <w:lang w:val="ka-GE"/>
        </w:rPr>
        <w:t xml:space="preserve"> </w:t>
      </w:r>
      <w:r w:rsidR="00D1311B" w:rsidRPr="00CF0F02">
        <w:rPr>
          <w:rFonts w:ascii="Sylfaen" w:hAnsi="Sylfaen" w:cs="Sylfaen"/>
          <w:lang w:val="ka-GE"/>
        </w:rPr>
        <w:t xml:space="preserve">მიერ </w:t>
      </w:r>
      <w:r w:rsidRPr="001E56DA">
        <w:rPr>
          <w:rFonts w:ascii="Sylfaen" w:hAnsi="Sylfaen" w:cs="Sylfaen"/>
          <w:color w:val="auto"/>
          <w:lang w:val="ka-GE"/>
        </w:rPr>
        <w:t>საკუთრებაში მიღებული აქვს</w:t>
      </w:r>
      <w:r w:rsidR="00D1311B" w:rsidRPr="00CF0F02">
        <w:rPr>
          <w:rFonts w:ascii="Sylfaen" w:hAnsi="Sylfaen" w:cs="Sylfaen"/>
          <w:color w:val="auto"/>
          <w:lang w:val="ka-GE"/>
        </w:rPr>
        <w:t xml:space="preserve"> </w:t>
      </w:r>
      <w:r w:rsidR="007F1230" w:rsidRPr="001E56DA">
        <w:rPr>
          <w:rFonts w:ascii="Sylfaen" w:hAnsi="Sylfaen" w:cs="Sylfaen"/>
          <w:lang w:val="ka-GE"/>
        </w:rPr>
        <w:t xml:space="preserve">საცხოვრებელი ფართობი </w:t>
      </w:r>
      <w:r w:rsidR="007F1230" w:rsidRPr="00CF0F02">
        <w:rPr>
          <w:rFonts w:ascii="Sylfaen" w:hAnsi="Sylfaen"/>
          <w:lang w:val="ka-GE"/>
        </w:rPr>
        <w:t xml:space="preserve">ან </w:t>
      </w:r>
      <w:r w:rsidR="007F1230" w:rsidRPr="001E56DA">
        <w:rPr>
          <w:rFonts w:ascii="Sylfaen" w:hAnsi="Sylfaen"/>
          <w:lang w:val="ka-GE"/>
        </w:rPr>
        <w:t xml:space="preserve">მის </w:t>
      </w:r>
      <w:r w:rsidR="007F1230" w:rsidRPr="00CF0F02">
        <w:rPr>
          <w:rFonts w:ascii="Sylfaen" w:hAnsi="Sylfaen"/>
          <w:lang w:val="ka-GE"/>
        </w:rPr>
        <w:t>სანაცვლოდ სათანადო ფულადი ან სხვა სახის დახმარებ</w:t>
      </w:r>
      <w:r w:rsidR="007F1230" w:rsidRPr="001E56DA">
        <w:rPr>
          <w:rFonts w:ascii="Sylfaen" w:hAnsi="Sylfaen"/>
          <w:lang w:val="ka-GE"/>
        </w:rPr>
        <w:t xml:space="preserve">ა, </w:t>
      </w:r>
      <w:r w:rsidRPr="001E56DA">
        <w:rPr>
          <w:rFonts w:ascii="Sylfaen" w:hAnsi="Sylfaen" w:cs="Sylfaen"/>
          <w:color w:val="auto"/>
          <w:lang w:val="ka-GE"/>
        </w:rPr>
        <w:t>წინამდებარე ხელშეკრულება ბათილია და მხარეთა მიმართ აღდგენილ უნდა იქნეს ამ ხელშეკრულების გაფორმებამდე არსებული მდგომარეობა.</w:t>
      </w:r>
    </w:p>
    <w:p w14:paraId="1182BE8A" w14:textId="77777777" w:rsidR="007F1230" w:rsidRPr="00470C50" w:rsidRDefault="007F1230" w:rsidP="00020B08">
      <w:pPr>
        <w:pStyle w:val="Default"/>
        <w:ind w:firstLine="450"/>
        <w:jc w:val="both"/>
        <w:rPr>
          <w:rFonts w:ascii="Sylfaen" w:hAnsi="Sylfaen" w:cs="Sylfaen"/>
          <w:color w:val="auto"/>
          <w:lang w:val="ka-GE"/>
        </w:rPr>
      </w:pPr>
    </w:p>
    <w:p w14:paraId="3CC1D2E8" w14:textId="77777777" w:rsidR="00502A86" w:rsidRPr="00CF0F02" w:rsidRDefault="00502A86" w:rsidP="00502A86">
      <w:pPr>
        <w:pStyle w:val="PlainText"/>
        <w:shd w:val="pct10" w:color="auto" w:fill="auto"/>
        <w:jc w:val="center"/>
        <w:rPr>
          <w:rFonts w:ascii="Sylfaen" w:hAnsi="Sylfaen" w:cs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მუხლი </w:t>
      </w:r>
      <w:r w:rsidRPr="00132A8F">
        <w:rPr>
          <w:rFonts w:ascii="Sylfaen" w:hAnsi="Sylfaen"/>
          <w:b/>
          <w:noProof/>
          <w:sz w:val="24"/>
          <w:szCs w:val="24"/>
          <w:lang w:val="ka-GE"/>
        </w:rPr>
        <w:t>8</w:t>
      </w:r>
      <w:r w:rsidRPr="00132A8F">
        <w:rPr>
          <w:rFonts w:ascii="AcadNusx" w:hAnsi="AcadNusx"/>
          <w:b/>
          <w:noProof/>
          <w:sz w:val="24"/>
          <w:szCs w:val="24"/>
          <w:lang w:val="es-ES_tradnl"/>
        </w:rPr>
        <w:t xml:space="preserve">. 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 xml:space="preserve">სხვა </w:t>
      </w:r>
      <w:r w:rsidRPr="00132A8F">
        <w:rPr>
          <w:rFonts w:ascii="Sylfaen" w:hAnsi="Sylfaen" w:cs="Sylfaen"/>
          <w:b/>
          <w:noProof/>
          <w:sz w:val="24"/>
          <w:szCs w:val="24"/>
          <w:lang w:val="es-ES_tradnl"/>
        </w:rPr>
        <w:t>დებულებები</w:t>
      </w:r>
    </w:p>
    <w:p w14:paraId="72C4EA84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8.1. წინამდებარე ხელშეკრულების დამოწმებისა და აგრეთვე საკუთრების უფლების სათანადო ორგანოში რეგისტრაციის ხარჯებს გაიღებს მყიდველი ან გამყიდველი. </w:t>
      </w:r>
    </w:p>
    <w:p w14:paraId="0765BACD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8.2. ხელშეკრულების საგანთან დაკავშირებული მხარეთა ურთიერთობა რეგულირდება მხოლოდ წინამდებარე ხელშეკრულებით და ყველა სახის ზეპირ მოლაპარაკებას ხელშეკრულების საგანთან დაკავშირებით არ აქვს იურიდიული ძალა.</w:t>
      </w:r>
    </w:p>
    <w:p w14:paraId="64BBECDD" w14:textId="77777777" w:rsidR="00502A86" w:rsidRPr="00132A8F" w:rsidRDefault="00502A86" w:rsidP="00502A86">
      <w:pPr>
        <w:ind w:firstLine="360"/>
        <w:jc w:val="both"/>
        <w:rPr>
          <w:rFonts w:ascii="Sylfaen" w:hAnsi="Sylfaen" w:cs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 xml:space="preserve">8.3. ხელშეკრულების ყოველი დამატება, ცვლილება ან შესწორება ფორმდება წერილობითი ფორმით და ხელმოწერილი უნდა იქნას მხარეთა უფლებამოსილი წარმომადგენლის მიერ. </w:t>
      </w:r>
    </w:p>
    <w:p w14:paraId="187AC270" w14:textId="3A063BC8" w:rsidR="00502A86" w:rsidRDefault="00502A86" w:rsidP="00502A86">
      <w:pPr>
        <w:ind w:firstLine="360"/>
        <w:jc w:val="both"/>
        <w:rPr>
          <w:rFonts w:ascii="Sylfaen" w:hAnsi="Sylfaen"/>
          <w:noProof/>
          <w:sz w:val="24"/>
          <w:szCs w:val="24"/>
          <w:lang w:val="ka-GE"/>
        </w:rPr>
      </w:pPr>
      <w:r w:rsidRPr="00132A8F">
        <w:rPr>
          <w:rFonts w:ascii="Sylfaen" w:hAnsi="Sylfaen" w:cs="Sylfaen"/>
          <w:noProof/>
          <w:sz w:val="24"/>
          <w:szCs w:val="24"/>
          <w:lang w:val="ka-GE"/>
        </w:rPr>
        <w:t>8.4. ხელშეკრულება შედგენილია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 ქართულ ენაზე, </w:t>
      </w:r>
      <w:r w:rsidR="00E317AF">
        <w:rPr>
          <w:rFonts w:ascii="Sylfaen" w:hAnsi="Sylfaen"/>
          <w:noProof/>
          <w:sz w:val="24"/>
          <w:szCs w:val="24"/>
          <w:lang w:val="ka-GE"/>
        </w:rPr>
        <w:t>თანაბარი იურიდიული ძალის მქონე 4 (ოთხი</w:t>
      </w:r>
      <w:r w:rsidRPr="00132A8F">
        <w:rPr>
          <w:rFonts w:ascii="Sylfaen" w:hAnsi="Sylfaen"/>
          <w:noProof/>
          <w:sz w:val="24"/>
          <w:szCs w:val="24"/>
          <w:lang w:val="ka-GE"/>
        </w:rPr>
        <w:t xml:space="preserve">) ეგზემპლარად. </w:t>
      </w:r>
    </w:p>
    <w:p w14:paraId="1C3029D2" w14:textId="77777777" w:rsidR="005663B0" w:rsidRDefault="005663B0" w:rsidP="00502A86">
      <w:pPr>
        <w:ind w:firstLine="360"/>
        <w:jc w:val="both"/>
        <w:rPr>
          <w:rFonts w:ascii="Sylfaen" w:hAnsi="Sylfaen"/>
          <w:noProof/>
          <w:sz w:val="24"/>
          <w:szCs w:val="24"/>
          <w:lang w:val="ka-GE"/>
        </w:rPr>
      </w:pPr>
    </w:p>
    <w:p w14:paraId="38820899" w14:textId="77777777" w:rsidR="00502A86" w:rsidRPr="00132A8F" w:rsidRDefault="00502A86" w:rsidP="00502A86">
      <w:pPr>
        <w:shd w:val="clear" w:color="auto" w:fill="E6E6E6"/>
        <w:jc w:val="center"/>
        <w:rPr>
          <w:rFonts w:ascii="Sylfaen" w:hAnsi="Sylfaen"/>
          <w:b/>
          <w:noProof/>
          <w:sz w:val="24"/>
          <w:szCs w:val="24"/>
          <w:lang w:val="ka-GE"/>
        </w:rPr>
      </w:pPr>
      <w:r w:rsidRPr="00132A8F">
        <w:rPr>
          <w:rFonts w:ascii="Sylfaen" w:hAnsi="Sylfaen"/>
          <w:b/>
          <w:noProof/>
          <w:sz w:val="24"/>
          <w:szCs w:val="24"/>
          <w:lang w:val="ka-GE"/>
        </w:rPr>
        <w:t>მუხლი 9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. </w:t>
      </w:r>
      <w:r w:rsidRPr="00132A8F">
        <w:rPr>
          <w:rFonts w:ascii="Sylfaen" w:hAnsi="Sylfaen" w:cs="Sylfaen"/>
          <w:b/>
          <w:noProof/>
          <w:sz w:val="24"/>
          <w:szCs w:val="24"/>
          <w:lang w:val="de-DE"/>
        </w:rPr>
        <w:t>მხარეთა</w:t>
      </w:r>
      <w:r w:rsidRPr="00132A8F">
        <w:rPr>
          <w:rFonts w:ascii="Sylfaen" w:hAnsi="Sylfaen"/>
          <w:b/>
          <w:noProof/>
          <w:sz w:val="24"/>
          <w:szCs w:val="24"/>
          <w:lang w:val="de-DE"/>
        </w:rPr>
        <w:t xml:space="preserve"> </w:t>
      </w:r>
      <w:r w:rsidRPr="00132A8F">
        <w:rPr>
          <w:rFonts w:ascii="Sylfaen" w:hAnsi="Sylfaen" w:cs="Sylfaen"/>
          <w:b/>
          <w:noProof/>
          <w:sz w:val="24"/>
          <w:szCs w:val="24"/>
          <w:lang w:val="ka-GE"/>
        </w:rPr>
        <w:t>ხელმოწერები</w:t>
      </w:r>
    </w:p>
    <w:p w14:paraId="4CA4EE75" w14:textId="130A377A" w:rsidR="00317FBD" w:rsidRDefault="00187244"/>
    <w:p w14:paraId="1673F498" w14:textId="5ADAE6B3" w:rsidR="005663B0" w:rsidRPr="005663B0" w:rsidRDefault="005663B0" w:rsidP="004D1E40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გამყიდველ(ებ)ი:</w:t>
      </w:r>
    </w:p>
    <w:p w14:paraId="1AD158D7" w14:textId="3267EF4A" w:rsidR="005663B0" w:rsidRPr="005663B0" w:rsidRDefault="005663B0" w:rsidP="004D1E40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{sellerSignatureBlock}</w:t>
      </w:r>
    </w:p>
    <w:p w14:paraId="09FEFE71" w14:textId="797B1FE4" w:rsidR="005663B0" w:rsidRPr="005663B0" w:rsidRDefault="005663B0" w:rsidP="004D1E40">
      <w:pPr>
        <w:rPr>
          <w:b/>
        </w:rPr>
      </w:pPr>
    </w:p>
    <w:p w14:paraId="625DAF08" w14:textId="7D0C45B3" w:rsidR="005663B0" w:rsidRPr="005663B0" w:rsidRDefault="005663B0" w:rsidP="004D1E40">
      <w:pPr>
        <w:spacing w:line="276" w:lineRule="auto"/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მყიდველ(ებ)ი:</w:t>
      </w:r>
    </w:p>
    <w:p w14:paraId="03836245" w14:textId="0D022471" w:rsidR="005663B0" w:rsidRDefault="005663B0" w:rsidP="004D1E40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{signatureBuyerBlock}</w:t>
      </w:r>
    </w:p>
    <w:p w14:paraId="263CB016" w14:textId="607B7AB9" w:rsidR="005663B0" w:rsidRDefault="005663B0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09AA5C34" w14:textId="77777777" w:rsidR="005663B0" w:rsidRDefault="005663B0" w:rsidP="005663B0">
      <w:pPr>
        <w:ind w:left="720" w:hanging="720"/>
        <w:jc w:val="both"/>
        <w:rPr>
          <w:rFonts w:ascii="Sylfaen" w:hAnsi="Sylfaen"/>
          <w:b/>
          <w:noProof/>
          <w:sz w:val="24"/>
          <w:szCs w:val="24"/>
        </w:rPr>
      </w:pPr>
      <w:r>
        <w:rPr>
          <w:rFonts w:ascii="Sylfaen" w:hAnsi="Sylfaen"/>
          <w:b/>
          <w:noProof/>
          <w:sz w:val="24"/>
          <w:szCs w:val="24"/>
          <w:lang w:val="ka-GE"/>
        </w:rPr>
        <w:t>სააგენტო:</w:t>
      </w:r>
    </w:p>
    <w:p w14:paraId="679FE57E" w14:textId="77777777" w:rsidR="005663B0" w:rsidRDefault="005663B0" w:rsidP="005663B0">
      <w:pPr>
        <w:autoSpaceDE w:val="0"/>
        <w:autoSpaceDN w:val="0"/>
        <w:adjustRightInd w:val="0"/>
        <w:spacing w:line="276" w:lineRule="auto"/>
        <w:rPr>
          <w:rFonts w:ascii="Sylfaen" w:hAnsi="Sylfaen"/>
          <w:noProof/>
          <w:sz w:val="24"/>
          <w:szCs w:val="24"/>
        </w:rPr>
      </w:pPr>
      <w:r>
        <w:rPr>
          <w:rFonts w:ascii="Sylfaen" w:hAnsi="Sylfaen" w:cs="Sylfaen"/>
          <w:noProof/>
          <w:sz w:val="24"/>
          <w:szCs w:val="24"/>
          <w:lang w:val="ka-GE"/>
        </w:rPr>
        <w:t>საქართველოს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ოკუპირებული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ტერიტორიებიდან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დევნილთა, შრომის, ჯანმრთელობისა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და</w:t>
      </w:r>
      <w:r>
        <w:rPr>
          <w:rFonts w:ascii="Sylfaen" w:hAnsi="Sylfaen"/>
          <w:noProof/>
          <w:sz w:val="24"/>
          <w:szCs w:val="24"/>
          <w:lang w:val="ka-GE"/>
        </w:rPr>
        <w:t xml:space="preserve"> </w:t>
      </w:r>
      <w:r>
        <w:rPr>
          <w:rFonts w:ascii="Sylfaen" w:hAnsi="Sylfaen" w:cs="Sylfaen"/>
          <w:noProof/>
          <w:sz w:val="24"/>
          <w:szCs w:val="24"/>
          <w:lang w:val="ka-GE"/>
        </w:rPr>
        <w:t>სოციალური დაცვის სამინისტრო</w:t>
      </w:r>
      <w:r>
        <w:rPr>
          <w:rFonts w:ascii="Sylfaen" w:hAnsi="Sylfaen"/>
          <w:noProof/>
          <w:sz w:val="24"/>
          <w:szCs w:val="24"/>
          <w:lang w:val="ka-GE"/>
        </w:rPr>
        <w:t>ს სახელმწიფო კონტროლს დაქვემდებარებული სსიპ</w:t>
      </w:r>
      <w:r>
        <w:rPr>
          <w:rFonts w:ascii="Sylfaen" w:hAnsi="Sylfaen"/>
          <w:noProof/>
          <w:sz w:val="24"/>
          <w:szCs w:val="24"/>
        </w:rPr>
        <w:t xml:space="preserve"> -</w:t>
      </w:r>
      <w:r>
        <w:rPr>
          <w:rFonts w:ascii="Sylfaen" w:hAnsi="Sylfaen"/>
          <w:noProof/>
          <w:sz w:val="24"/>
          <w:szCs w:val="24"/>
          <w:lang w:val="ka-GE"/>
        </w:rPr>
        <w:t xml:space="preserve"> დევნილთა, ეკომიგრანტთა და საარსებო წყაროებით უზრუნველყოფის სააგენტო</w:t>
      </w:r>
    </w:p>
    <w:p w14:paraId="7C200124" w14:textId="7C34DDF9" w:rsidR="005663B0" w:rsidRDefault="005663B0" w:rsidP="005663B0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  <w:r>
        <w:rPr>
          <w:rFonts w:ascii="Sylfaen" w:hAnsi="Sylfaen"/>
          <w:noProof/>
          <w:sz w:val="24"/>
          <w:szCs w:val="24"/>
          <w:lang w:val="ka-GE"/>
        </w:rPr>
        <w:t xml:space="preserve">მის: საქართველო, ქ. </w:t>
      </w:r>
      <w:proofErr w:type="spellStart"/>
      <w:proofErr w:type="gramStart"/>
      <w:r>
        <w:rPr>
          <w:rFonts w:ascii="Sylfaen" w:hAnsi="Sylfaen"/>
          <w:sz w:val="24"/>
          <w:szCs w:val="24"/>
          <w:lang w:val="fr-FR"/>
        </w:rPr>
        <w:t>თბილისი</w:t>
      </w:r>
      <w:proofErr w:type="spellEnd"/>
      <w:proofErr w:type="gramEnd"/>
      <w:r>
        <w:rPr>
          <w:rFonts w:ascii="Sylfaen" w:hAnsi="Sylfaen"/>
          <w:sz w:val="24"/>
          <w:szCs w:val="24"/>
          <w:lang w:val="fr-FR"/>
        </w:rPr>
        <w:t xml:space="preserve">, </w:t>
      </w:r>
      <w:r>
        <w:rPr>
          <w:rFonts w:ascii="Sylfaen" w:hAnsi="Sylfaen"/>
          <w:sz w:val="24"/>
          <w:szCs w:val="24"/>
          <w:lang w:val="ka-GE"/>
        </w:rPr>
        <w:t>თამარაშვილის ქ. №15ა</w:t>
      </w:r>
      <w:r>
        <w:rPr>
          <w:rFonts w:ascii="Sylfaen" w:hAnsi="Sylfaen"/>
          <w:noProof/>
          <w:sz w:val="24"/>
          <w:szCs w:val="24"/>
          <w:lang w:val="ka-GE"/>
        </w:rPr>
        <w:t xml:space="preserve">, ს/კ: </w:t>
      </w:r>
      <w:r>
        <w:rPr>
          <w:rFonts w:ascii="Sylfaen" w:hAnsi="Sylfaen"/>
          <w:color w:val="000000"/>
          <w:sz w:val="24"/>
          <w:szCs w:val="24"/>
        </w:rPr>
        <w:t>200293324</w:t>
      </w:r>
    </w:p>
    <w:p w14:paraId="1334983D" w14:textId="77777777" w:rsidR="002E5954" w:rsidRPr="005663B0" w:rsidRDefault="002E5954" w:rsidP="005663B0">
      <w:pPr>
        <w:autoSpaceDE w:val="0"/>
        <w:autoSpaceDN w:val="0"/>
        <w:adjustRightInd w:val="0"/>
        <w:spacing w:line="276" w:lineRule="auto"/>
        <w:rPr>
          <w:rFonts w:ascii="Sylfaen" w:hAnsi="Sylfaen"/>
          <w:color w:val="000000"/>
          <w:sz w:val="24"/>
          <w:szCs w:val="24"/>
        </w:rPr>
      </w:pPr>
    </w:p>
    <w:p w14:paraId="7452F545" w14:textId="63C11C86" w:rsidR="005663B0" w:rsidRDefault="005663B0">
      <w:pPr>
        <w:rPr>
          <w:rFonts w:ascii="Sylfaen" w:hAnsi="Sylfaen"/>
          <w:b/>
          <w:noProof/>
          <w:sz w:val="24"/>
          <w:szCs w:val="24"/>
          <w:lang w:val="ka-GE"/>
        </w:rPr>
      </w:pPr>
      <w:r w:rsidRPr="005663B0">
        <w:rPr>
          <w:rFonts w:ascii="Sylfaen" w:hAnsi="Sylfaen"/>
          <w:b/>
          <w:noProof/>
          <w:sz w:val="24"/>
          <w:szCs w:val="24"/>
          <w:lang w:val="ka-GE"/>
        </w:rPr>
        <w:t>{authorizedPersonFullName}</w:t>
      </w:r>
    </w:p>
    <w:p w14:paraId="02701BA6" w14:textId="21E1500D" w:rsidR="002E5954" w:rsidRDefault="002E5954">
      <w:pPr>
        <w:rPr>
          <w:rFonts w:ascii="Sylfaen" w:hAnsi="Sylfaen"/>
          <w:b/>
          <w:noProof/>
          <w:sz w:val="24"/>
          <w:szCs w:val="24"/>
          <w:lang w:val="ka-GE"/>
        </w:rPr>
      </w:pPr>
    </w:p>
    <w:p w14:paraId="5BC8C4A9" w14:textId="358092A7" w:rsidR="002E5954" w:rsidRPr="002E5954" w:rsidRDefault="002E5954" w:rsidP="002E5954">
      <w:pPr>
        <w:autoSpaceDE w:val="0"/>
        <w:autoSpaceDN w:val="0"/>
        <w:adjustRightInd w:val="0"/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t>------------------------------------------</w:t>
      </w:r>
    </w:p>
    <w:sectPr w:rsidR="002E5954" w:rsidRPr="002E5954" w:rsidSect="009D1A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7AB8F" w14:textId="77777777" w:rsidR="00187244" w:rsidRDefault="00187244" w:rsidP="00F44E7E">
      <w:r>
        <w:separator/>
      </w:r>
    </w:p>
  </w:endnote>
  <w:endnote w:type="continuationSeparator" w:id="0">
    <w:p w14:paraId="65F29E54" w14:textId="77777777" w:rsidR="00187244" w:rsidRDefault="00187244" w:rsidP="00F44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lkhet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Nusx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6B30" w14:textId="77777777" w:rsidR="00187244" w:rsidRDefault="00187244" w:rsidP="00F44E7E">
      <w:r>
        <w:separator/>
      </w:r>
    </w:p>
  </w:footnote>
  <w:footnote w:type="continuationSeparator" w:id="0">
    <w:p w14:paraId="32A83752" w14:textId="77777777" w:rsidR="00187244" w:rsidRDefault="00187244" w:rsidP="00F44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0"/>
  <w:activeWritingStyle w:appName="MSWord" w:lang="fr-FR" w:vendorID="64" w:dllVersion="4096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E18"/>
    <w:rsid w:val="00020B08"/>
    <w:rsid w:val="000722E2"/>
    <w:rsid w:val="0009260A"/>
    <w:rsid w:val="000A7D80"/>
    <w:rsid w:val="000B4409"/>
    <w:rsid w:val="000D3423"/>
    <w:rsid w:val="000D7853"/>
    <w:rsid w:val="000F69F3"/>
    <w:rsid w:val="00114057"/>
    <w:rsid w:val="00116035"/>
    <w:rsid w:val="00132A8F"/>
    <w:rsid w:val="0016121A"/>
    <w:rsid w:val="00162F24"/>
    <w:rsid w:val="00187244"/>
    <w:rsid w:val="00194C74"/>
    <w:rsid w:val="001C140E"/>
    <w:rsid w:val="001C2E26"/>
    <w:rsid w:val="001D106E"/>
    <w:rsid w:val="001D5315"/>
    <w:rsid w:val="001E3389"/>
    <w:rsid w:val="001E56DA"/>
    <w:rsid w:val="001F0A69"/>
    <w:rsid w:val="00212FAD"/>
    <w:rsid w:val="0022086C"/>
    <w:rsid w:val="00220DB5"/>
    <w:rsid w:val="0022614B"/>
    <w:rsid w:val="00263170"/>
    <w:rsid w:val="0027467A"/>
    <w:rsid w:val="00275056"/>
    <w:rsid w:val="002C7259"/>
    <w:rsid w:val="002D13A7"/>
    <w:rsid w:val="002E5954"/>
    <w:rsid w:val="002F0891"/>
    <w:rsid w:val="0030249A"/>
    <w:rsid w:val="00353984"/>
    <w:rsid w:val="0038055F"/>
    <w:rsid w:val="003D160E"/>
    <w:rsid w:val="003E32E1"/>
    <w:rsid w:val="00420F6E"/>
    <w:rsid w:val="0042472A"/>
    <w:rsid w:val="00432080"/>
    <w:rsid w:val="004534BB"/>
    <w:rsid w:val="004539A6"/>
    <w:rsid w:val="004614AA"/>
    <w:rsid w:val="00470C50"/>
    <w:rsid w:val="004725AE"/>
    <w:rsid w:val="00474831"/>
    <w:rsid w:val="00474C1E"/>
    <w:rsid w:val="00483DFD"/>
    <w:rsid w:val="00496D5B"/>
    <w:rsid w:val="004C68F5"/>
    <w:rsid w:val="004D1E40"/>
    <w:rsid w:val="0050191C"/>
    <w:rsid w:val="00502A86"/>
    <w:rsid w:val="005034C7"/>
    <w:rsid w:val="0050394A"/>
    <w:rsid w:val="00503D4D"/>
    <w:rsid w:val="00522B9C"/>
    <w:rsid w:val="005335DD"/>
    <w:rsid w:val="00553C8D"/>
    <w:rsid w:val="005663B0"/>
    <w:rsid w:val="00577A3C"/>
    <w:rsid w:val="00580D91"/>
    <w:rsid w:val="0058326F"/>
    <w:rsid w:val="00586C3B"/>
    <w:rsid w:val="005979ED"/>
    <w:rsid w:val="00597FC3"/>
    <w:rsid w:val="005B65D5"/>
    <w:rsid w:val="005C2B3C"/>
    <w:rsid w:val="005C77DB"/>
    <w:rsid w:val="005D7589"/>
    <w:rsid w:val="005F2AC9"/>
    <w:rsid w:val="00640933"/>
    <w:rsid w:val="0065295F"/>
    <w:rsid w:val="00672F0B"/>
    <w:rsid w:val="006B1438"/>
    <w:rsid w:val="006C488A"/>
    <w:rsid w:val="006C5D05"/>
    <w:rsid w:val="006D1E3D"/>
    <w:rsid w:val="006D665F"/>
    <w:rsid w:val="006F6E82"/>
    <w:rsid w:val="007525D0"/>
    <w:rsid w:val="00757BC1"/>
    <w:rsid w:val="007853E0"/>
    <w:rsid w:val="0079761A"/>
    <w:rsid w:val="007C098C"/>
    <w:rsid w:val="007C705B"/>
    <w:rsid w:val="007E40A0"/>
    <w:rsid w:val="007E60C8"/>
    <w:rsid w:val="007F1230"/>
    <w:rsid w:val="007F2274"/>
    <w:rsid w:val="00800936"/>
    <w:rsid w:val="00805C90"/>
    <w:rsid w:val="00826EC8"/>
    <w:rsid w:val="008308C0"/>
    <w:rsid w:val="00840D79"/>
    <w:rsid w:val="00841D17"/>
    <w:rsid w:val="00873D66"/>
    <w:rsid w:val="0089330E"/>
    <w:rsid w:val="008956FE"/>
    <w:rsid w:val="008B3DE2"/>
    <w:rsid w:val="008C0395"/>
    <w:rsid w:val="008F6578"/>
    <w:rsid w:val="00902E4C"/>
    <w:rsid w:val="00930159"/>
    <w:rsid w:val="009365AC"/>
    <w:rsid w:val="00956CBA"/>
    <w:rsid w:val="00964D45"/>
    <w:rsid w:val="0099337A"/>
    <w:rsid w:val="009C3D6C"/>
    <w:rsid w:val="009D1722"/>
    <w:rsid w:val="009D1A40"/>
    <w:rsid w:val="009D426D"/>
    <w:rsid w:val="009F2F62"/>
    <w:rsid w:val="00A0325A"/>
    <w:rsid w:val="00A03D76"/>
    <w:rsid w:val="00A04CA0"/>
    <w:rsid w:val="00A140D9"/>
    <w:rsid w:val="00A32D79"/>
    <w:rsid w:val="00A336AD"/>
    <w:rsid w:val="00A33956"/>
    <w:rsid w:val="00A56823"/>
    <w:rsid w:val="00A83DE1"/>
    <w:rsid w:val="00A85C07"/>
    <w:rsid w:val="00AA1493"/>
    <w:rsid w:val="00AD4E42"/>
    <w:rsid w:val="00B64F50"/>
    <w:rsid w:val="00B717BF"/>
    <w:rsid w:val="00B72FE9"/>
    <w:rsid w:val="00B7573A"/>
    <w:rsid w:val="00B836B0"/>
    <w:rsid w:val="00B85B63"/>
    <w:rsid w:val="00BB087F"/>
    <w:rsid w:val="00BB5E96"/>
    <w:rsid w:val="00BC30B4"/>
    <w:rsid w:val="00BF24B0"/>
    <w:rsid w:val="00BF599B"/>
    <w:rsid w:val="00C3572C"/>
    <w:rsid w:val="00C369BC"/>
    <w:rsid w:val="00C518F2"/>
    <w:rsid w:val="00C54C7E"/>
    <w:rsid w:val="00C64E0D"/>
    <w:rsid w:val="00C7092C"/>
    <w:rsid w:val="00C76E18"/>
    <w:rsid w:val="00CB2D6D"/>
    <w:rsid w:val="00CE6433"/>
    <w:rsid w:val="00CF0F02"/>
    <w:rsid w:val="00D02DDF"/>
    <w:rsid w:val="00D0693F"/>
    <w:rsid w:val="00D1311B"/>
    <w:rsid w:val="00D34B72"/>
    <w:rsid w:val="00D53BE6"/>
    <w:rsid w:val="00D703DA"/>
    <w:rsid w:val="00D70FCC"/>
    <w:rsid w:val="00D73DB0"/>
    <w:rsid w:val="00D7640A"/>
    <w:rsid w:val="00DA291D"/>
    <w:rsid w:val="00DC432E"/>
    <w:rsid w:val="00DE61D5"/>
    <w:rsid w:val="00DE713D"/>
    <w:rsid w:val="00DF022F"/>
    <w:rsid w:val="00DF46AF"/>
    <w:rsid w:val="00E03EF1"/>
    <w:rsid w:val="00E22B86"/>
    <w:rsid w:val="00E2315F"/>
    <w:rsid w:val="00E317AF"/>
    <w:rsid w:val="00E36F0D"/>
    <w:rsid w:val="00E663C4"/>
    <w:rsid w:val="00E77B47"/>
    <w:rsid w:val="00E8720C"/>
    <w:rsid w:val="00ED0845"/>
    <w:rsid w:val="00ED7B87"/>
    <w:rsid w:val="00EF23EC"/>
    <w:rsid w:val="00F202D7"/>
    <w:rsid w:val="00F2275E"/>
    <w:rsid w:val="00F33051"/>
    <w:rsid w:val="00F44E7E"/>
    <w:rsid w:val="00F51069"/>
    <w:rsid w:val="00F611F3"/>
    <w:rsid w:val="00F66F3C"/>
    <w:rsid w:val="00F80AAB"/>
    <w:rsid w:val="00FE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5627"/>
  <w15:docId w15:val="{0A3AD9E9-1292-41F0-80DD-7FA937ED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E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1C2E26"/>
    <w:pPr>
      <w:jc w:val="center"/>
    </w:pPr>
    <w:rPr>
      <w:rFonts w:ascii="Kolkheti" w:hAnsi="Kolkheti"/>
      <w:b/>
      <w:sz w:val="28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1C2E26"/>
    <w:rPr>
      <w:rFonts w:ascii="Kolkheti" w:eastAsia="Times New Roman" w:hAnsi="Kolkheti" w:cs="Times New Roman"/>
      <w:b/>
      <w:sz w:val="28"/>
      <w:szCs w:val="20"/>
    </w:rPr>
  </w:style>
  <w:style w:type="paragraph" w:styleId="PlainText">
    <w:name w:val="Plain Text"/>
    <w:basedOn w:val="Normal"/>
    <w:link w:val="PlainTextChar"/>
    <w:semiHidden/>
    <w:unhideWhenUsed/>
    <w:rsid w:val="001C2E26"/>
    <w:rPr>
      <w:rFonts w:ascii="Courier New" w:hAnsi="Courier New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1C2E26"/>
    <w:rPr>
      <w:rFonts w:ascii="Courier New" w:eastAsia="Times New Roman" w:hAnsi="Courier New" w:cs="Times New Roman"/>
      <w:sz w:val="20"/>
      <w:szCs w:val="20"/>
    </w:rPr>
  </w:style>
  <w:style w:type="paragraph" w:customStyle="1" w:styleId="Default">
    <w:name w:val="Default"/>
    <w:rsid w:val="001C2E26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E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E3D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44E7E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E7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1F0A69"/>
    <w:rPr>
      <w:color w:val="808080"/>
    </w:rPr>
  </w:style>
  <w:style w:type="paragraph" w:styleId="ListParagraph">
    <w:name w:val="List Paragraph"/>
    <w:basedOn w:val="Normal"/>
    <w:uiPriority w:val="34"/>
    <w:qFormat/>
    <w:rsid w:val="007F12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DF201-489D-4F13-9B5D-86A25366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Roin Mchedlidze</dc:creator>
  <cp:keywords/>
  <dc:description/>
  <cp:lastModifiedBy>Davit kaikatsishvili</cp:lastModifiedBy>
  <cp:revision>124</cp:revision>
  <cp:lastPrinted>2025-09-25T06:26:00Z</cp:lastPrinted>
  <dcterms:created xsi:type="dcterms:W3CDTF">2018-10-26T09:25:00Z</dcterms:created>
  <dcterms:modified xsi:type="dcterms:W3CDTF">2026-07-05T21:37:00Z</dcterms:modified>
</cp:coreProperties>
</file>