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69E9" w14:textId="4083CD9C" w:rsidR="00AB2A63" w:rsidRPr="00AB2A63" w:rsidRDefault="00AB2A63" w:rsidP="00AB2A63">
      <w:pPr>
        <w:rPr>
          <w:lang w:val="en-US"/>
        </w:rPr>
      </w:pPr>
      <w:r>
        <w:rPr>
          <w:lang w:val="en-US"/>
        </w:rPr>
        <w:t>S</w:t>
      </w:r>
      <w:r w:rsidRPr="00AB2A63">
        <w:rPr>
          <w:lang w:val="en-US"/>
        </w:rPr>
        <w:t>ymptoms of common tomato diseases:</w:t>
      </w:r>
    </w:p>
    <w:p w14:paraId="0F37A61B" w14:textId="1558775E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593C56">
        <w:rPr>
          <w:b/>
          <w:bCs/>
          <w:lang w:val="en-US"/>
        </w:rPr>
        <w:t xml:space="preserve">Alternaria </w:t>
      </w:r>
      <w:proofErr w:type="spellStart"/>
      <w:r w:rsidRPr="00593C56">
        <w:rPr>
          <w:b/>
          <w:bCs/>
          <w:lang w:val="en-US"/>
        </w:rPr>
        <w:t>solani</w:t>
      </w:r>
      <w:proofErr w:type="spellEnd"/>
      <w:r w:rsidRPr="00593C56">
        <w:rPr>
          <w:b/>
          <w:bCs/>
          <w:lang w:val="en-US"/>
        </w:rPr>
        <w:t xml:space="preserve"> (early blight)</w:t>
      </w:r>
      <w:r w:rsidRPr="0071592A">
        <w:rPr>
          <w:lang w:val="en-US"/>
        </w:rPr>
        <w:t xml:space="preserve"> - Dark concentric spots on leaves, defoliation, necrotic lesions on flowers and stems, necrotic lesions on berries.</w:t>
      </w:r>
    </w:p>
    <w:p w14:paraId="4E3C8166" w14:textId="1E93B31D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593C56">
        <w:rPr>
          <w:b/>
          <w:bCs/>
          <w:lang w:val="en-US"/>
        </w:rPr>
        <w:t xml:space="preserve">Septoria </w:t>
      </w:r>
      <w:proofErr w:type="spellStart"/>
      <w:r w:rsidRPr="00593C56">
        <w:rPr>
          <w:b/>
          <w:bCs/>
          <w:lang w:val="en-US"/>
        </w:rPr>
        <w:t>lycopersici</w:t>
      </w:r>
      <w:proofErr w:type="spellEnd"/>
      <w:r w:rsidRPr="00593C56">
        <w:rPr>
          <w:b/>
          <w:bCs/>
          <w:lang w:val="en-US"/>
        </w:rPr>
        <w:t xml:space="preserve"> (Septoria leaf spot)</w:t>
      </w:r>
      <w:r w:rsidRPr="0071592A">
        <w:rPr>
          <w:lang w:val="en-US"/>
        </w:rPr>
        <w:t xml:space="preserve"> - Circular to oval necrotic lesions with grey centers on leaves, defoliation, pycnidia in lesions. </w:t>
      </w:r>
    </w:p>
    <w:p w14:paraId="7A067C4A" w14:textId="4ADB4480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593C56">
        <w:rPr>
          <w:b/>
          <w:bCs/>
          <w:lang w:val="en-US"/>
        </w:rPr>
        <w:t xml:space="preserve">Botrytis cinerea (grey </w:t>
      </w:r>
      <w:proofErr w:type="spellStart"/>
      <w:r w:rsidRPr="00593C56">
        <w:rPr>
          <w:b/>
          <w:bCs/>
          <w:lang w:val="en-US"/>
        </w:rPr>
        <w:t>mould</w:t>
      </w:r>
      <w:proofErr w:type="spellEnd"/>
      <w:r w:rsidRPr="00593C56">
        <w:rPr>
          <w:b/>
          <w:bCs/>
          <w:lang w:val="en-US"/>
        </w:rPr>
        <w:t>)</w:t>
      </w:r>
      <w:r w:rsidRPr="0071592A">
        <w:rPr>
          <w:lang w:val="en-US"/>
        </w:rPr>
        <w:t xml:space="preserve"> - Soft rots, water soaking of tissues, grey mold on stems, </w:t>
      </w:r>
      <w:proofErr w:type="gramStart"/>
      <w:r w:rsidRPr="0071592A">
        <w:rPr>
          <w:lang w:val="en-US"/>
        </w:rPr>
        <w:t>flowers</w:t>
      </w:r>
      <w:proofErr w:type="gramEnd"/>
      <w:r w:rsidRPr="0071592A">
        <w:rPr>
          <w:lang w:val="en-US"/>
        </w:rPr>
        <w:t xml:space="preserve"> and fruits. </w:t>
      </w:r>
    </w:p>
    <w:p w14:paraId="23176915" w14:textId="021D75E7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9E06DB">
        <w:rPr>
          <w:b/>
          <w:bCs/>
          <w:lang w:val="en-US"/>
        </w:rPr>
        <w:t xml:space="preserve">Fusarium </w:t>
      </w:r>
      <w:proofErr w:type="spellStart"/>
      <w:r w:rsidRPr="009E06DB">
        <w:rPr>
          <w:b/>
          <w:bCs/>
          <w:lang w:val="en-US"/>
        </w:rPr>
        <w:t>oxysporum</w:t>
      </w:r>
      <w:proofErr w:type="spellEnd"/>
      <w:r w:rsidRPr="009E06DB">
        <w:rPr>
          <w:b/>
          <w:bCs/>
          <w:lang w:val="en-US"/>
        </w:rPr>
        <w:t xml:space="preserve"> f. sp. </w:t>
      </w:r>
      <w:proofErr w:type="spellStart"/>
      <w:r w:rsidRPr="009E06DB">
        <w:rPr>
          <w:b/>
          <w:bCs/>
          <w:lang w:val="en-US"/>
        </w:rPr>
        <w:t>lycopersici</w:t>
      </w:r>
      <w:proofErr w:type="spellEnd"/>
      <w:r w:rsidRPr="009E06DB">
        <w:rPr>
          <w:b/>
          <w:bCs/>
          <w:lang w:val="en-US"/>
        </w:rPr>
        <w:t xml:space="preserve"> (Fusarium wilt)</w:t>
      </w:r>
      <w:r w:rsidRPr="0071592A">
        <w:rPr>
          <w:lang w:val="en-US"/>
        </w:rPr>
        <w:t xml:space="preserve"> - Yellowing of lower leaves, vascular browning, wilting, plant collapse.</w:t>
      </w:r>
    </w:p>
    <w:p w14:paraId="7A675B84" w14:textId="40EB5650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9E06DB">
        <w:rPr>
          <w:b/>
          <w:bCs/>
          <w:lang w:val="en-US"/>
        </w:rPr>
        <w:t xml:space="preserve">Fusarium </w:t>
      </w:r>
      <w:proofErr w:type="spellStart"/>
      <w:r w:rsidRPr="009E06DB">
        <w:rPr>
          <w:b/>
          <w:bCs/>
          <w:lang w:val="en-US"/>
        </w:rPr>
        <w:t>oxysporum</w:t>
      </w:r>
      <w:proofErr w:type="spellEnd"/>
      <w:r w:rsidRPr="009E06DB">
        <w:rPr>
          <w:b/>
          <w:bCs/>
          <w:lang w:val="en-US"/>
        </w:rPr>
        <w:t xml:space="preserve"> f. sp. </w:t>
      </w:r>
      <w:proofErr w:type="spellStart"/>
      <w:r w:rsidRPr="009E06DB">
        <w:rPr>
          <w:b/>
          <w:bCs/>
          <w:lang w:val="en-US"/>
        </w:rPr>
        <w:t>radicis-lycopersici</w:t>
      </w:r>
      <w:proofErr w:type="spellEnd"/>
      <w:r w:rsidRPr="009E06DB">
        <w:rPr>
          <w:b/>
          <w:bCs/>
          <w:lang w:val="en-US"/>
        </w:rPr>
        <w:t xml:space="preserve"> (crown and root rot)</w:t>
      </w:r>
      <w:r w:rsidRPr="0071592A">
        <w:rPr>
          <w:lang w:val="en-US"/>
        </w:rPr>
        <w:t xml:space="preserve"> - Vascular and cortical discoloration of roots and stems, necrosis on roots, plant wilting.</w:t>
      </w:r>
    </w:p>
    <w:p w14:paraId="20D318EF" w14:textId="7E142281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9E06DB">
        <w:rPr>
          <w:b/>
          <w:bCs/>
          <w:lang w:val="en-US"/>
        </w:rPr>
        <w:t xml:space="preserve">Verticillium </w:t>
      </w:r>
      <w:proofErr w:type="spellStart"/>
      <w:r w:rsidRPr="009E06DB">
        <w:rPr>
          <w:b/>
          <w:bCs/>
          <w:lang w:val="en-US"/>
        </w:rPr>
        <w:t>dahliae</w:t>
      </w:r>
      <w:proofErr w:type="spellEnd"/>
      <w:r w:rsidRPr="009E06DB">
        <w:rPr>
          <w:b/>
          <w:bCs/>
          <w:lang w:val="en-US"/>
        </w:rPr>
        <w:t xml:space="preserve"> (Verticillium wilt)</w:t>
      </w:r>
      <w:r w:rsidRPr="0071592A">
        <w:rPr>
          <w:lang w:val="en-US"/>
        </w:rPr>
        <w:t xml:space="preserve"> - Yellowing and necrosis of lower leaves progressing upwards, vascular browning, plant wilting.</w:t>
      </w:r>
    </w:p>
    <w:p w14:paraId="39669DDF" w14:textId="6709C609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9E06DB">
        <w:rPr>
          <w:b/>
          <w:bCs/>
          <w:lang w:val="en-US"/>
        </w:rPr>
        <w:t>Clavibacter</w:t>
      </w:r>
      <w:proofErr w:type="spellEnd"/>
      <w:r w:rsidRPr="009E06DB">
        <w:rPr>
          <w:b/>
          <w:bCs/>
          <w:lang w:val="en-US"/>
        </w:rPr>
        <w:t xml:space="preserve"> </w:t>
      </w:r>
      <w:proofErr w:type="spellStart"/>
      <w:r w:rsidRPr="009E06DB">
        <w:rPr>
          <w:b/>
          <w:bCs/>
          <w:lang w:val="en-US"/>
        </w:rPr>
        <w:t>michiganensis</w:t>
      </w:r>
      <w:proofErr w:type="spellEnd"/>
      <w:r w:rsidRPr="009E06DB">
        <w:rPr>
          <w:b/>
          <w:bCs/>
          <w:lang w:val="en-US"/>
        </w:rPr>
        <w:t xml:space="preserve"> (bacterial canker) </w:t>
      </w:r>
      <w:r w:rsidRPr="0071592A">
        <w:rPr>
          <w:lang w:val="en-US"/>
        </w:rPr>
        <w:t xml:space="preserve">- Marginal leaf roll, stem cankers, bird's eye lesions on fruit. </w:t>
      </w:r>
    </w:p>
    <w:p w14:paraId="513AC299" w14:textId="381EC1F6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9E06DB">
        <w:rPr>
          <w:b/>
          <w:bCs/>
          <w:lang w:val="en-US"/>
        </w:rPr>
        <w:t xml:space="preserve">Pseudomonas </w:t>
      </w:r>
      <w:proofErr w:type="spellStart"/>
      <w:r w:rsidRPr="009E06DB">
        <w:rPr>
          <w:b/>
          <w:bCs/>
          <w:lang w:val="en-US"/>
        </w:rPr>
        <w:t>syringae</w:t>
      </w:r>
      <w:proofErr w:type="spellEnd"/>
      <w:r w:rsidRPr="009E06DB">
        <w:rPr>
          <w:b/>
          <w:bCs/>
          <w:lang w:val="en-US"/>
        </w:rPr>
        <w:t xml:space="preserve"> </w:t>
      </w:r>
      <w:proofErr w:type="spellStart"/>
      <w:r w:rsidRPr="009E06DB">
        <w:rPr>
          <w:b/>
          <w:bCs/>
          <w:lang w:val="en-US"/>
        </w:rPr>
        <w:t>pv</w:t>
      </w:r>
      <w:proofErr w:type="spellEnd"/>
      <w:r w:rsidRPr="009E06DB">
        <w:rPr>
          <w:b/>
          <w:bCs/>
          <w:lang w:val="en-US"/>
        </w:rPr>
        <w:t>. tomato (bacterial speck)</w:t>
      </w:r>
      <w:r w:rsidRPr="0071592A">
        <w:rPr>
          <w:lang w:val="en-US"/>
        </w:rPr>
        <w:t xml:space="preserve"> - Angular leaf spots, stem spots, fruit spotting.</w:t>
      </w:r>
    </w:p>
    <w:p w14:paraId="2CE8BF12" w14:textId="04D9CAE9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9E06DB">
        <w:rPr>
          <w:b/>
          <w:bCs/>
          <w:lang w:val="en-US"/>
        </w:rPr>
        <w:t>Candidatus</w:t>
      </w:r>
      <w:proofErr w:type="spellEnd"/>
      <w:r w:rsidRPr="009E06DB">
        <w:rPr>
          <w:b/>
          <w:bCs/>
          <w:lang w:val="en-US"/>
        </w:rPr>
        <w:t xml:space="preserve"> Phytoplasma </w:t>
      </w:r>
      <w:proofErr w:type="spellStart"/>
      <w:r w:rsidRPr="009E06DB">
        <w:rPr>
          <w:b/>
          <w:bCs/>
          <w:lang w:val="en-US"/>
        </w:rPr>
        <w:t>solani</w:t>
      </w:r>
      <w:proofErr w:type="spellEnd"/>
      <w:r w:rsidRPr="009E06DB">
        <w:rPr>
          <w:b/>
          <w:bCs/>
          <w:lang w:val="en-US"/>
        </w:rPr>
        <w:t xml:space="preserve"> (</w:t>
      </w:r>
      <w:proofErr w:type="spellStart"/>
      <w:r w:rsidRPr="009E06DB">
        <w:rPr>
          <w:b/>
          <w:bCs/>
          <w:lang w:val="en-US"/>
        </w:rPr>
        <w:t>stolbur</w:t>
      </w:r>
      <w:proofErr w:type="spellEnd"/>
      <w:r w:rsidRPr="009E06DB">
        <w:rPr>
          <w:b/>
          <w:bCs/>
          <w:lang w:val="en-US"/>
        </w:rPr>
        <w:t xml:space="preserve"> phytoplasma)</w:t>
      </w:r>
      <w:r w:rsidRPr="0071592A">
        <w:rPr>
          <w:lang w:val="en-US"/>
        </w:rPr>
        <w:t xml:space="preserve"> - Yellowing, little leaf, bushy growth, virescence, small malformed fruits.</w:t>
      </w:r>
    </w:p>
    <w:p w14:paraId="570810E2" w14:textId="73955F50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9E06DB">
        <w:rPr>
          <w:b/>
          <w:bCs/>
          <w:lang w:val="en-US"/>
        </w:rPr>
        <w:t>Tomato spotted wilt virus (TSWV)</w:t>
      </w:r>
      <w:r w:rsidRPr="0071592A">
        <w:rPr>
          <w:lang w:val="en-US"/>
        </w:rPr>
        <w:t xml:space="preserve"> - Leaf bronzing, necrotic spots on leaves, stems and fruit, plant death. </w:t>
      </w:r>
    </w:p>
    <w:p w14:paraId="261E5BB4" w14:textId="5CBF0CEC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A52147">
        <w:rPr>
          <w:b/>
          <w:bCs/>
          <w:lang w:val="en-US"/>
        </w:rPr>
        <w:t>Cucumber mosaic virus (CMV)</w:t>
      </w:r>
      <w:r w:rsidRPr="0071592A">
        <w:rPr>
          <w:lang w:val="en-US"/>
        </w:rPr>
        <w:t xml:space="preserve"> - Mosaic, mottling, leaf deformation, necrotic </w:t>
      </w:r>
      <w:proofErr w:type="gramStart"/>
      <w:r w:rsidRPr="0071592A">
        <w:rPr>
          <w:lang w:val="en-US"/>
        </w:rPr>
        <w:t>lesions</w:t>
      </w:r>
      <w:proofErr w:type="gramEnd"/>
      <w:r w:rsidRPr="0071592A">
        <w:rPr>
          <w:lang w:val="en-US"/>
        </w:rPr>
        <w:t xml:space="preserve"> and fruit deformation.</w:t>
      </w:r>
    </w:p>
    <w:p w14:paraId="1BD2DAE7" w14:textId="580FA8FD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A52147">
        <w:rPr>
          <w:b/>
          <w:bCs/>
          <w:lang w:val="en-US"/>
        </w:rPr>
        <w:lastRenderedPageBreak/>
        <w:t>Tomato yellow leaf curl virus (TYLCV)</w:t>
      </w:r>
      <w:r w:rsidRPr="0071592A">
        <w:rPr>
          <w:lang w:val="en-US"/>
        </w:rPr>
        <w:t xml:space="preserve"> - Leaf curling, yellowing, little leaf, plant stunting.</w:t>
      </w:r>
    </w:p>
    <w:p w14:paraId="2F2CD930" w14:textId="23CE9FBC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A52147">
        <w:rPr>
          <w:b/>
          <w:bCs/>
          <w:lang w:val="en-US"/>
        </w:rPr>
        <w:t>Tomato brown rugose fruit virus (</w:t>
      </w:r>
      <w:proofErr w:type="spellStart"/>
      <w:r w:rsidRPr="00A52147">
        <w:rPr>
          <w:b/>
          <w:bCs/>
          <w:lang w:val="en-US"/>
        </w:rPr>
        <w:t>ToBRFV</w:t>
      </w:r>
      <w:proofErr w:type="spellEnd"/>
      <w:r w:rsidRPr="00A52147">
        <w:rPr>
          <w:b/>
          <w:bCs/>
          <w:lang w:val="en-US"/>
        </w:rPr>
        <w:t>)</w:t>
      </w:r>
      <w:r w:rsidRPr="0071592A">
        <w:rPr>
          <w:lang w:val="en-US"/>
        </w:rPr>
        <w:t xml:space="preserve"> - Leaf deformation, yellowing, fruit marbling and deformation. </w:t>
      </w:r>
    </w:p>
    <w:p w14:paraId="74735A3F" w14:textId="195A12FD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A52147">
        <w:rPr>
          <w:b/>
          <w:bCs/>
          <w:lang w:val="en-US"/>
        </w:rPr>
        <w:t>Tomato mosaic virus (</w:t>
      </w:r>
      <w:proofErr w:type="spellStart"/>
      <w:r w:rsidRPr="00A52147">
        <w:rPr>
          <w:b/>
          <w:bCs/>
          <w:lang w:val="en-US"/>
        </w:rPr>
        <w:t>ToMV</w:t>
      </w:r>
      <w:proofErr w:type="spellEnd"/>
      <w:r w:rsidRPr="00A52147">
        <w:rPr>
          <w:b/>
          <w:bCs/>
          <w:lang w:val="en-US"/>
        </w:rPr>
        <w:t>)</w:t>
      </w:r>
      <w:r w:rsidRPr="0071592A">
        <w:rPr>
          <w:lang w:val="en-US"/>
        </w:rPr>
        <w:t xml:space="preserve"> - Leaf mottling, spotting, fruit spotting and deformity. </w:t>
      </w:r>
    </w:p>
    <w:p w14:paraId="03BC29CC" w14:textId="25178FEF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A52147">
        <w:rPr>
          <w:b/>
          <w:bCs/>
          <w:lang w:val="en-US"/>
        </w:rPr>
        <w:t>Parietaria</w:t>
      </w:r>
      <w:proofErr w:type="spellEnd"/>
      <w:r w:rsidRPr="00A52147">
        <w:rPr>
          <w:b/>
          <w:bCs/>
          <w:lang w:val="en-US"/>
        </w:rPr>
        <w:t xml:space="preserve"> mottle virus (</w:t>
      </w:r>
      <w:proofErr w:type="spellStart"/>
      <w:r w:rsidRPr="00A52147">
        <w:rPr>
          <w:b/>
          <w:bCs/>
          <w:lang w:val="en-US"/>
        </w:rPr>
        <w:t>PMoV</w:t>
      </w:r>
      <w:proofErr w:type="spellEnd"/>
      <w:r w:rsidRPr="00A52147">
        <w:rPr>
          <w:b/>
          <w:bCs/>
          <w:lang w:val="en-US"/>
        </w:rPr>
        <w:t>)</w:t>
      </w:r>
      <w:r w:rsidRPr="0071592A">
        <w:rPr>
          <w:lang w:val="en-US"/>
        </w:rPr>
        <w:t xml:space="preserve"> - Leaf necrosis, stem apex necrosis, ring spots on fruit.</w:t>
      </w:r>
    </w:p>
    <w:p w14:paraId="532C4FEB" w14:textId="4AD82DF3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A52147">
        <w:rPr>
          <w:b/>
          <w:bCs/>
          <w:lang w:val="en-US"/>
        </w:rPr>
        <w:t>Pepino mosaic virus (</w:t>
      </w:r>
      <w:proofErr w:type="spellStart"/>
      <w:r w:rsidRPr="00A52147">
        <w:rPr>
          <w:b/>
          <w:bCs/>
          <w:lang w:val="en-US"/>
        </w:rPr>
        <w:t>PepMV</w:t>
      </w:r>
      <w:proofErr w:type="spellEnd"/>
      <w:r w:rsidRPr="00A52147">
        <w:rPr>
          <w:b/>
          <w:bCs/>
          <w:lang w:val="en-US"/>
        </w:rPr>
        <w:t>)</w:t>
      </w:r>
      <w:r w:rsidRPr="0071592A">
        <w:rPr>
          <w:lang w:val="en-US"/>
        </w:rPr>
        <w:t xml:space="preserve"> - Leaf mottling, fruit marbling. </w:t>
      </w:r>
    </w:p>
    <w:p w14:paraId="48BC68CF" w14:textId="7677A45E" w:rsidR="00B3422E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A52147">
        <w:rPr>
          <w:b/>
          <w:bCs/>
          <w:lang w:val="en-US"/>
        </w:rPr>
        <w:t>Potato spindle tuber viroid (</w:t>
      </w:r>
      <w:proofErr w:type="spellStart"/>
      <w:r w:rsidRPr="00A52147">
        <w:rPr>
          <w:b/>
          <w:bCs/>
          <w:lang w:val="en-US"/>
        </w:rPr>
        <w:t>PSTVd</w:t>
      </w:r>
      <w:proofErr w:type="spellEnd"/>
      <w:r w:rsidRPr="00A52147">
        <w:rPr>
          <w:b/>
          <w:bCs/>
          <w:lang w:val="en-US"/>
        </w:rPr>
        <w:t>)</w:t>
      </w:r>
      <w:r w:rsidRPr="0071592A">
        <w:rPr>
          <w:lang w:val="en-US"/>
        </w:rPr>
        <w:t xml:space="preserve"> - Stunting, leaf curling, chlorosis, vein necrosis, fruit deformity.</w:t>
      </w:r>
    </w:p>
    <w:sectPr w:rsidR="00B3422E" w:rsidRPr="0071592A" w:rsidSect="006206F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1833"/>
    <w:multiLevelType w:val="hybridMultilevel"/>
    <w:tmpl w:val="4B6E1F0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E9670C"/>
    <w:multiLevelType w:val="multilevel"/>
    <w:tmpl w:val="AB44E358"/>
    <w:styleLink w:val="economi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8280D"/>
    <w:multiLevelType w:val="hybridMultilevel"/>
    <w:tmpl w:val="49967C72"/>
    <w:lvl w:ilvl="0" w:tplc="3212400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6A6FA2"/>
    <w:multiLevelType w:val="hybridMultilevel"/>
    <w:tmpl w:val="1E98055C"/>
    <w:lvl w:ilvl="0" w:tplc="3212400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04944"/>
    <w:multiLevelType w:val="hybridMultilevel"/>
    <w:tmpl w:val="072452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66629">
    <w:abstractNumId w:val="1"/>
  </w:num>
  <w:num w:numId="2" w16cid:durableId="1286736231">
    <w:abstractNumId w:val="4"/>
  </w:num>
  <w:num w:numId="3" w16cid:durableId="1837723712">
    <w:abstractNumId w:val="3"/>
  </w:num>
  <w:num w:numId="4" w16cid:durableId="1711147929">
    <w:abstractNumId w:val="2"/>
  </w:num>
  <w:num w:numId="5" w16cid:durableId="50705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63"/>
    <w:rsid w:val="003F1C1A"/>
    <w:rsid w:val="00593C56"/>
    <w:rsid w:val="006206F5"/>
    <w:rsid w:val="00686F89"/>
    <w:rsid w:val="0071592A"/>
    <w:rsid w:val="007F4C12"/>
    <w:rsid w:val="009E06DB"/>
    <w:rsid w:val="00A52147"/>
    <w:rsid w:val="00AB2A63"/>
    <w:rsid w:val="00B21613"/>
    <w:rsid w:val="00B3422E"/>
    <w:rsid w:val="00BF7E76"/>
    <w:rsid w:val="00C7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07B10"/>
  <w15:chartTrackingRefBased/>
  <w15:docId w15:val="{19D86A78-AF97-4293-97C6-A32CAE02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bCs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C12"/>
    <w:pPr>
      <w:spacing w:line="480" w:lineRule="auto"/>
      <w:jc w:val="both"/>
    </w:pPr>
    <w:rPr>
      <w:rFonts w:cs="Calibri"/>
      <w:bCs w:val="0"/>
      <w:kern w:val="0"/>
      <w:szCs w:val="22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F4C12"/>
    <w:pPr>
      <w:keepNext/>
      <w:keepLines/>
      <w:spacing w:before="240" w:after="0"/>
      <w:outlineLvl w:val="1"/>
    </w:pPr>
    <w:rPr>
      <w:rFonts w:eastAsia="Times New Roman"/>
      <w:b/>
      <w:i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F4C12"/>
    <w:pPr>
      <w:keepNext/>
      <w:keepLines/>
      <w:spacing w:before="280" w:after="80"/>
      <w:outlineLvl w:val="2"/>
    </w:pPr>
    <w:rPr>
      <w:b/>
      <w:bCs/>
      <w:i/>
      <w:szCs w:val="28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7F4C12"/>
    <w:pPr>
      <w:keepNext/>
      <w:keepLines/>
      <w:spacing w:before="240" w:after="40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conomia">
    <w:name w:val="economia"/>
    <w:uiPriority w:val="99"/>
    <w:rsid w:val="00686F89"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7F4C12"/>
    <w:rPr>
      <w:rFonts w:eastAsia="Times New Roman"/>
      <w:b/>
      <w:i/>
    </w:rPr>
  </w:style>
  <w:style w:type="character" w:customStyle="1" w:styleId="Ttulo3Car">
    <w:name w:val="Título 3 Car"/>
    <w:basedOn w:val="Fuentedeprrafopredeter"/>
    <w:link w:val="Ttulo3"/>
    <w:uiPriority w:val="9"/>
    <w:rsid w:val="007F4C12"/>
    <w:rPr>
      <w:rFonts w:eastAsia="Calibri" w:cs="Calibri"/>
      <w:b/>
      <w:bCs w:val="0"/>
      <w:i/>
      <w:kern w:val="0"/>
      <w:szCs w:val="28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12"/>
    <w:rPr>
      <w:rFonts w:eastAsia="Calibri" w:cs="Calibri"/>
      <w:b/>
      <w:bCs w:val="0"/>
      <w:kern w:val="0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715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300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David Valencia Alvarez</dc:creator>
  <cp:keywords/>
  <dc:description/>
  <cp:lastModifiedBy>Oscar David Valencia Alvarez</cp:lastModifiedBy>
  <cp:revision>7</cp:revision>
  <dcterms:created xsi:type="dcterms:W3CDTF">2023-09-06T16:18:00Z</dcterms:created>
  <dcterms:modified xsi:type="dcterms:W3CDTF">2023-09-06T16:32:00Z</dcterms:modified>
</cp:coreProperties>
</file>