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Places to Visit in Paris</w:t>
      </w:r>
    </w:p>
    <w:p>
      <w:pPr>
        <w:pStyle w:val="BodyText"/>
      </w:pPr>
    </w:p>
    <w:p>
      <w:pPr>
        <w:pStyle w:val="BodyText"/>
      </w:pPr>
      <w:r>
        <w:t>If you're planning a trip to Paris and wondering what places to visit, here are some top recommendations:</w:t>
      </w:r>
    </w:p>
    <w:p>
      <w:pPr>
        <w:pStyle w:val="BodyText"/>
      </w:pPr>
    </w:p>
    <w:p>
      <w:pPr>
        <w:pStyle w:val="Heading1"/>
      </w:pPr>
      <w:r>
        <w:t>1. Eiffel Tower</w:t>
      </w:r>
    </w:p>
    <w:p>
      <w:pPr>
        <w:pStyle w:val="BodyText"/>
      </w:pPr>
    </w:p>
    <w:p>
      <w:pPr>
        <w:pStyle w:val="BodyText"/>
      </w:pPr>
      <w:r>
        <w:t>No visit to Paris would be complete without seeing the iconic Eiffel Tower. Take a trip to the top for breathtaking views of the city or simply enjoy a picnic in the nearby Champ de Mars park.</w:t>
      </w:r>
    </w:p>
    <w:p>
      <w:pPr>
        <w:pStyle w:val="BodyText"/>
      </w:pPr>
    </w:p>
    <w:p>
      <w:pPr>
        <w:pStyle w:val="Heading1"/>
      </w:pPr>
      <w:r>
        <w:t>2. Louvre Museum</w:t>
      </w:r>
    </w:p>
    <w:p>
      <w:pPr>
        <w:pStyle w:val="BodyText"/>
      </w:pPr>
    </w:p>
    <w:p>
      <w:pPr>
        <w:pStyle w:val="BodyText"/>
      </w:pPr>
      <w:r>
        <w:t>Art enthusiasts must visit the Louvre Museum, home to the famous Mona Lisa. Explore its vast collection of art and artifacts, including ancient Egyptian treasures and Renaissance masterpieces.</w:t>
      </w:r>
    </w:p>
    <w:p>
      <w:pPr>
        <w:pStyle w:val="BodyText"/>
      </w:pPr>
    </w:p>
    <w:p>
      <w:pPr>
        <w:pStyle w:val="Heading1"/>
      </w:pPr>
      <w:r>
        <w:t>3. Notre-Dame Cathedral</w:t>
      </w:r>
    </w:p>
    <w:p>
      <w:pPr>
        <w:pStyle w:val="BodyText"/>
      </w:pPr>
    </w:p>
    <w:p>
      <w:pPr>
        <w:pStyle w:val="BodyText"/>
      </w:pPr>
      <w:r>
        <w:t>Marvel at the stunning Gothic architecture of Notre-Dame Cathedral. Climb to the top for panoramic views of Paris, or simply soak in the atmosphere while strolling along the Seine River.</w:t>
      </w:r>
    </w:p>
    <w:p>
      <w:pPr>
        <w:pStyle w:val="BodyText"/>
      </w:pPr>
    </w:p>
    <w:p>
      <w:pPr>
        <w:pStyle w:val="Heading1"/>
      </w:pPr>
      <w:r>
        <w:t>4. Montmartre</w:t>
      </w:r>
    </w:p>
    <w:p>
      <w:pPr>
        <w:pStyle w:val="BodyText"/>
      </w:pPr>
    </w:p>
    <w:p>
      <w:pPr>
        <w:pStyle w:val="BodyText"/>
      </w:pPr>
      <w:r>
        <w:t>Discover the bohemian charm of Montmartre, a lively neighborhood known for its artistic history. Visit the famous Sacré-Cœur Basilica, wander through quaint streets, and enjoy the vibrant café culture.</w:t>
      </w:r>
    </w:p>
    <w:p>
      <w:pPr>
        <w:pStyle w:val="BodyText"/>
      </w:pPr>
    </w:p>
    <w:p>
      <w:pPr>
        <w:pStyle w:val="Heading1"/>
      </w:pPr>
      <w:r>
        <w:t>5. Champs-Élysées</w:t>
      </w:r>
    </w:p>
    <w:p>
      <w:pPr>
        <w:pStyle w:val="BodyText"/>
      </w:pPr>
    </w:p>
    <w:p>
      <w:pPr>
        <w:pStyle w:val="BodyText"/>
      </w:pPr>
      <w:r>
        <w:t>Take a leisurely stroll along the Champs-Élysées, one of the world's most famous avenues. Enjoy shopping at high-end boutiques, visit the Arc de Triomphe, and indulge in delicious French cuisine at one of the many restaurants.</w:t>
      </w:r>
    </w:p>
    <w:p>
      <w:pPr>
        <w:pStyle w:val="BodyText"/>
      </w:pPr>
    </w:p>
    <w:p>
      <w:pPr>
        <w:pStyle w:val="Heading1"/>
      </w:pPr>
      <w:r>
        <w:t>6. Palace of Versailles</w:t>
      </w:r>
    </w:p>
    <w:p>
      <w:pPr>
        <w:pStyle w:val="BodyText"/>
      </w:pPr>
    </w:p>
    <w:p>
      <w:pPr>
        <w:pStyle w:val="BodyText"/>
      </w:pPr>
      <w:r>
        <w:t>Just outside Paris, the Palace of Versailles is a must-visit for history and architecture enthusiasts. Explore the opulent palace, its stunning gardens, and learn about the French monarchy's extravagant lifestyle.</w:t>
      </w:r>
    </w:p>
    <w:p>
      <w:pPr>
        <w:pStyle w:val="BodyText"/>
      </w:pPr>
    </w:p>
    <w:p>
      <w:pPr>
        <w:pStyle w:val="Heading1"/>
      </w:pPr>
      <w:r>
        <w:t>7. Sainte-Chapelle</w:t>
      </w:r>
    </w:p>
    <w:p>
      <w:pPr>
        <w:pStyle w:val="BodyText"/>
      </w:pPr>
    </w:p>
    <w:p>
      <w:pPr>
        <w:pStyle w:val="BodyText"/>
      </w:pPr>
      <w:r>
        <w:t>Admire the exquisite stained glass windows of Sainte-Chapelle, a hidden gem within the city. This medieval chapel is renowned for its stunning Gothic architecture and incredible visual spectacle.</w:t>
      </w:r>
    </w:p>
    <w:p>
      <w:pPr>
        <w:pStyle w:val="BodyText"/>
      </w:pPr>
    </w:p>
    <w:p>
      <w:pPr>
        <w:pStyle w:val="Heading1"/>
      </w:pPr>
      <w:r>
        <w:t>8. Seine River Cruise</w:t>
      </w:r>
    </w:p>
    <w:p>
      <w:pPr>
        <w:pStyle w:val="BodyText"/>
      </w:pPr>
    </w:p>
    <w:p>
      <w:pPr>
        <w:pStyle w:val="BodyText"/>
      </w:pPr>
      <w:r>
        <w:t>Take a relaxing cruise along the Seine River to see the city from a different perspective. Enjoy the scenic views of Paris' landmarks, including the Notre-Dame Cathedral, Louvre Museum, and the Eiffel Tower.</w:t>
      </w:r>
    </w:p>
    <w:p>
      <w:pPr>
        <w:pStyle w:val="BodyText"/>
      </w:pPr>
    </w:p>
    <w:p>
      <w:pPr>
        <w:pStyle w:val="Heading1"/>
      </w:pPr>
      <w:r>
        <w:t>9. Orsay Museum</w:t>
      </w:r>
    </w:p>
    <w:p>
      <w:pPr>
        <w:pStyle w:val="BodyText"/>
      </w:pPr>
    </w:p>
    <w:p>
      <w:pPr>
        <w:pStyle w:val="BodyText"/>
      </w:pPr>
      <w:r>
        <w:t>Art lovers shouldn't miss the Musée d'Orsay, home to an extensive collection of Impressionist and Post-Impressionist masterpieces. Marvel at works by Monet, Renoir, Van Gogh, and more.</w:t>
      </w:r>
    </w:p>
    <w:p>
      <w:pPr>
        <w:pStyle w:val="BodyText"/>
      </w:pPr>
    </w:p>
    <w:p>
      <w:pPr>
        <w:pStyle w:val="Heading1"/>
      </w:pPr>
      <w:r>
        <w:t>10. Luxembourg Gardens</w:t>
      </w:r>
    </w:p>
    <w:p>
      <w:pPr>
        <w:pStyle w:val="BodyText"/>
      </w:pPr>
    </w:p>
    <w:p>
      <w:pPr>
        <w:pStyle w:val="BodyText"/>
      </w:pPr>
      <w:r>
        <w:t>Escape the bustling city and unwind at the Luxembourg Gardens. This beautiful park offers serene surroundings, stunning flowerbeds, and plenty of space for a leisurely stroll or a picnic.</w:t>
      </w:r>
    </w:p>
    <w:p>
      <w:pPr>
        <w:pStyle w:val="BodyText"/>
      </w:pPr>
    </w:p>
    <w:p>
      <w:pPr>
        <w:pStyle w:val="BodyText"/>
      </w:pPr>
      <w:r>
        <w:t>Whether you're interested in art, history, or simply exploring the city's vibrant neighborhoods, Paris offers a wealth of attractions to suit every traveler's taste. Enjoy your visit to the City of Light!</w:t>
      </w:r>
    </w:p>
    <w:p>
      <w:pPr>
        <w:pStyle w:val="BodyTex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