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argument for IncreaseEcoPoints is a String rather than an action or an Int</w:t>
      </w:r>
    </w:p>
    <w:p w14:paraId="58255109" w14:textId="3738777F" w:rsidR="00A7412A" w:rsidRDefault="00A7412A" w:rsidP="00A7412A">
      <w:pPr>
        <w:rPr>
          <w:rFonts w:ascii="Times New Roman" w:hAnsi="Times New Roman" w:cs="Times New Roman"/>
          <w:sz w:val="24"/>
          <w:szCs w:val="24"/>
        </w:rPr>
      </w:pPr>
      <w:r>
        <w:rPr>
          <w:rFonts w:ascii="Times New Roman" w:hAnsi="Times New Roman" w:cs="Times New Roman"/>
          <w:sz w:val="24"/>
          <w:szCs w:val="24"/>
        </w:rPr>
        <w:t>EcoPoints will store a hashMap to match certain actions represented by strings with an int value of how many points that action is worth. Storing it as a hashMap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MateBehaviour rather than using just MateAction and FollowBehaviour</w:t>
      </w:r>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297DCB83" w:rsidR="001F7C47"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9F537CE" w14:textId="4B9988F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is ground type</w:t>
      </w:r>
    </w:p>
    <w:p w14:paraId="5C274AB5" w14:textId="35C16E62" w:rsidR="001B6C0F" w:rsidRDefault="001B6C0F" w:rsidP="001B6C0F">
      <w:pPr>
        <w:rPr>
          <w:rFonts w:ascii="Times New Roman" w:hAnsi="Times New Roman" w:cs="Times New Roman"/>
          <w:sz w:val="24"/>
          <w:szCs w:val="24"/>
        </w:rPr>
      </w:pPr>
    </w:p>
    <w:p w14:paraId="58B46DD5" w14:textId="536399D0" w:rsidR="001B6C0F" w:rsidRDefault="001B6C0F" w:rsidP="001B6C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addFruit method is not in </w:t>
      </w:r>
      <w:r w:rsidR="00BD304C">
        <w:rPr>
          <w:rFonts w:ascii="Times New Roman" w:hAnsi="Times New Roman" w:cs="Times New Roman"/>
          <w:sz w:val="24"/>
          <w:szCs w:val="24"/>
        </w:rPr>
        <w:t>Ground</w:t>
      </w:r>
    </w:p>
    <w:p w14:paraId="2F10A9EA" w14:textId="6F76F103" w:rsid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addFruit capability is added to Dirt.</w:t>
      </w:r>
    </w:p>
    <w:p w14:paraId="4108E59E" w14:textId="209516AB"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p>
    <w:p w14:paraId="12935FFC" w14:textId="05C043F2" w:rsidR="00177B7C" w:rsidRDefault="00177B7C"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Fruit function in Ground Interface</w:t>
      </w:r>
      <w:r w:rsidR="006F24F4">
        <w:rPr>
          <w:rFonts w:ascii="Times New Roman" w:hAnsi="Times New Roman" w:cs="Times New Roman"/>
          <w:sz w:val="24"/>
          <w:szCs w:val="24"/>
        </w:rPr>
        <w:t>\</w:t>
      </w:r>
    </w:p>
    <w:p w14:paraId="3BFB513D" w14:textId="2EC343ED" w:rsidR="006F24F4"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p w14:paraId="1411B1A5" w14:textId="0A42C84F" w:rsidR="00FD1B3B" w:rsidRPr="008F679E" w:rsidRDefault="00FD1B3B"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 for bush to grow</w:t>
      </w:r>
    </w:p>
    <w:sectPr w:rsidR="00FD1B3B" w:rsidRPr="008F6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6F24F4"/>
    <w:rsid w:val="007949B2"/>
    <w:rsid w:val="008F679E"/>
    <w:rsid w:val="00946B35"/>
    <w:rsid w:val="009C271F"/>
    <w:rsid w:val="00A7412A"/>
    <w:rsid w:val="00A91CAA"/>
    <w:rsid w:val="00AA14D0"/>
    <w:rsid w:val="00AA501C"/>
    <w:rsid w:val="00AC16A5"/>
    <w:rsid w:val="00BD304C"/>
    <w:rsid w:val="00C251ED"/>
    <w:rsid w:val="00CC66B8"/>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24</cp:revision>
  <dcterms:created xsi:type="dcterms:W3CDTF">2021-04-20T05:20:00Z</dcterms:created>
  <dcterms:modified xsi:type="dcterms:W3CDTF">2021-05-07T04:59:00Z</dcterms:modified>
</cp:coreProperties>
</file>