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Altana Dinner   Friday, December 5, 2025  </w:t>
      </w:r>
    </w:p>
    <w:p>
      <w:pPr>
        <w:pStyle w:val="Heading2"/>
      </w:pPr>
      <w:r>
        <w:t xml:space="preserve">Guests: 13  </w:t>
      </w:r>
    </w:p>
    <w:p>
      <w:pPr>
        <w:pStyle w:val="Heading2"/>
      </w:pPr>
      <w:r>
        <w:t xml:space="preserve">Start: 6:00 PM - 10:00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 xml:space="preserve">Beef Tartare </w:t>
      </w:r>
    </w:p>
    <w:p>
      <w:r>
        <w:t>☐ Diced beef</w:t>
      </w:r>
    </w:p>
    <w:p>
      <w:r>
        <w:t>☐ Diced daikon</w:t>
      </w:r>
    </w:p>
    <w:p>
      <w:r>
        <w:t>☐ Yuzu ponzu mayo</w:t>
      </w:r>
    </w:p>
    <w:p>
      <w:r>
        <w:t>☐ Mignonette base</w:t>
      </w:r>
    </w:p>
    <w:p>
      <w:r>
        <w:t>☐ Finely cut chives</w:t>
      </w:r>
    </w:p>
    <w:p>
      <w:r>
        <w:t>☐ Yuzu ponzu mayo</w:t>
      </w:r>
    </w:p>
    <w:p>
      <w:pPr>
        <w:pStyle w:val="Heading2"/>
      </w:pPr>
      <w:r>
        <w:t>Cavatelli</w:t>
      </w:r>
    </w:p>
    <w:p>
      <w:r>
        <w:t>☐ Broccoli pesto</w:t>
      </w:r>
    </w:p>
    <w:p>
      <w:r>
        <w:t>☐ Pecorino bread crumbs</w:t>
      </w:r>
    </w:p>
    <w:p>
      <w:r>
        <w:t xml:space="preserve">☐ Pot / rondeau for pasta </w:t>
      </w:r>
    </w:p>
    <w:p>
      <w:r>
        <w:t>☐ Cavatelli</w:t>
      </w:r>
    </w:p>
    <w:p>
      <w:pPr>
        <w:pStyle w:val="Heading2"/>
      </w:pPr>
      <w:r>
        <w:t>Hamachi Crudo</w:t>
      </w:r>
    </w:p>
    <w:p>
      <w:r>
        <w:t>☐ Sliced hamachi</w:t>
      </w:r>
    </w:p>
    <w:p>
      <w:r>
        <w:t>☐ Yuzu-mandarin vinaigrette</w:t>
      </w:r>
    </w:p>
    <w:p>
      <w:r>
        <w:t>☐ Crispy black amaranth</w:t>
      </w:r>
    </w:p>
    <w:p>
      <w:r>
        <w:t>☐ Sliced shallot rings</w:t>
      </w:r>
    </w:p>
    <w:p>
      <w:r>
        <w:t>☐ Mandarin agrumato oil</w:t>
      </w:r>
    </w:p>
    <w:p>
      <w:pPr>
        <w:pStyle w:val="Heading2"/>
      </w:pPr>
      <w:r>
        <w:t>Golden Beets</w:t>
      </w:r>
    </w:p>
    <w:p>
      <w:r>
        <w:t>☐ Whipped sheeps milk feta</w:t>
      </w:r>
    </w:p>
    <w:p>
      <w:r>
        <w:t>☐ Golden beets</w:t>
      </w:r>
    </w:p>
    <w:p>
      <w:r>
        <w:t>☐ Strawberries</w:t>
      </w:r>
    </w:p>
    <w:p>
      <w:r>
        <w:t>☐ Sliced citrus</w:t>
      </w:r>
    </w:p>
    <w:p>
      <w:r>
        <w:t>☐ Assorted yogurt cups</w:t>
      </w:r>
    </w:p>
    <w:p>
      <w:r>
        <w:t>☐ Roasted broccoli</w:t>
      </w:r>
    </w:p>
    <w:p>
      <w:pPr>
        <w:pStyle w:val="Heading2"/>
      </w:pPr>
      <w:r>
        <w:t>Ribeye Loin</w:t>
      </w:r>
    </w:p>
    <w:p>
      <w:r>
        <w:t>☐ Ribeye loin</w:t>
      </w:r>
    </w:p>
    <w:p>
      <w:r>
        <w:t>☐ Treviso chimichurri</w:t>
      </w:r>
    </w:p>
    <w:p>
      <w:r>
        <w:t>☐ Grilled lemon halves</w:t>
      </w:r>
    </w:p>
    <w:p>
      <w:r>
        <w:t>☐ Confit shallots</w:t>
      </w:r>
    </w:p>
    <w:p>
      <w:r>
        <w:t>☐ Chicken jus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