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196F" w:rsidRDefault="00AC196F">
      <w:pPr>
        <w:rPr>
          <w:rFonts w:ascii="Times New Roman" w:hAnsi="Times New Roman" w:cs="Times New Roman"/>
          <w:b/>
          <w:sz w:val="40"/>
          <w:szCs w:val="40"/>
        </w:rPr>
      </w:pPr>
      <w:r>
        <w:tab/>
      </w:r>
      <w:r>
        <w:tab/>
      </w:r>
      <w:r>
        <w:tab/>
        <w:t xml:space="preserve">    </w:t>
      </w:r>
      <w:r w:rsidRPr="00AC196F">
        <w:rPr>
          <w:rFonts w:ascii="Times New Roman" w:hAnsi="Times New Roman" w:cs="Times New Roman"/>
          <w:b/>
          <w:sz w:val="40"/>
          <w:szCs w:val="40"/>
        </w:rPr>
        <w:t>DLP PROJECT REPORT</w:t>
      </w:r>
    </w:p>
    <w:p w:rsidR="001A3904" w:rsidRDefault="00AC196F" w:rsidP="00AC196F">
      <w:pPr>
        <w:ind w:left="2880"/>
      </w:pPr>
      <w:r>
        <w:rPr>
          <w:rFonts w:ascii="Times New Roman" w:hAnsi="Times New Roman" w:cs="Times New Roman"/>
          <w:b/>
          <w:sz w:val="40"/>
          <w:szCs w:val="40"/>
        </w:rPr>
        <w:t xml:space="preserve"> </w:t>
      </w:r>
      <w:r>
        <w:t xml:space="preserve">    </w:t>
      </w:r>
      <w:r>
        <w:object w:dxaOrig="3750" w:dyaOrig="3750">
          <v:rect id="rectole0000000000" o:spid="_x0000_i1028" style="width:137.45pt;height:137.45pt" o:ole="" o:preferrelative="t" stroked="f">
            <v:imagedata r:id="rId6" o:title=""/>
          </v:rect>
          <o:OLEObject Type="Embed" ProgID="StaticMetafile" ShapeID="rectole0000000000" DrawAspect="Content" ObjectID="_1807989953" r:id="rId7"/>
        </w:object>
      </w:r>
    </w:p>
    <w:p w:rsidR="00AC196F" w:rsidRDefault="00AC196F" w:rsidP="00AC196F">
      <w:pPr>
        <w:ind w:left="2880"/>
      </w:pPr>
    </w:p>
    <w:p w:rsidR="00AC196F" w:rsidRDefault="00853009" w:rsidP="00853009">
      <w:pPr>
        <w:rPr>
          <w:rFonts w:ascii="Times New Roman" w:hAnsi="Times New Roman" w:cs="Times New Roman"/>
          <w:b/>
          <w:sz w:val="40"/>
          <w:szCs w:val="40"/>
          <w:u w:val="single"/>
        </w:rPr>
      </w:pPr>
      <w:r>
        <w:rPr>
          <w:rFonts w:ascii="Times New Roman" w:hAnsi="Times New Roman" w:cs="Times New Roman"/>
          <w:b/>
          <w:sz w:val="40"/>
          <w:szCs w:val="40"/>
        </w:rPr>
        <w:t xml:space="preserve">           </w:t>
      </w:r>
      <w:r w:rsidR="00AC196F">
        <w:rPr>
          <w:rFonts w:ascii="Times New Roman" w:hAnsi="Times New Roman" w:cs="Times New Roman"/>
          <w:b/>
          <w:sz w:val="40"/>
          <w:szCs w:val="40"/>
        </w:rPr>
        <w:t xml:space="preserve">  </w:t>
      </w:r>
      <w:r w:rsidR="00AC196F" w:rsidRPr="00853009">
        <w:rPr>
          <w:rFonts w:ascii="Times New Roman" w:hAnsi="Times New Roman" w:cs="Times New Roman"/>
          <w:b/>
          <w:sz w:val="40"/>
          <w:szCs w:val="40"/>
          <w:u w:val="single"/>
        </w:rPr>
        <w:t xml:space="preserve">Deep Self-Learning </w:t>
      </w:r>
      <w:proofErr w:type="gramStart"/>
      <w:r w:rsidR="00E11051" w:rsidRPr="00853009">
        <w:rPr>
          <w:rFonts w:ascii="Times New Roman" w:hAnsi="Times New Roman" w:cs="Times New Roman"/>
          <w:b/>
          <w:sz w:val="40"/>
          <w:szCs w:val="40"/>
          <w:u w:val="single"/>
        </w:rPr>
        <w:t>F</w:t>
      </w:r>
      <w:r w:rsidR="00AC196F" w:rsidRPr="00853009">
        <w:rPr>
          <w:rFonts w:ascii="Times New Roman" w:hAnsi="Times New Roman" w:cs="Times New Roman"/>
          <w:b/>
          <w:sz w:val="40"/>
          <w:szCs w:val="40"/>
          <w:u w:val="single"/>
        </w:rPr>
        <w:t>rom</w:t>
      </w:r>
      <w:proofErr w:type="gramEnd"/>
      <w:r w:rsidR="00AC196F" w:rsidRPr="00853009">
        <w:rPr>
          <w:rFonts w:ascii="Times New Roman" w:hAnsi="Times New Roman" w:cs="Times New Roman"/>
          <w:b/>
          <w:sz w:val="40"/>
          <w:szCs w:val="40"/>
          <w:u w:val="single"/>
        </w:rPr>
        <w:t xml:space="preserve"> Noisy</w:t>
      </w:r>
      <w:r w:rsidR="00AC196F" w:rsidRPr="00853009">
        <w:rPr>
          <w:rFonts w:ascii="Times New Roman" w:hAnsi="Times New Roman" w:cs="Times New Roman"/>
          <w:b/>
          <w:sz w:val="40"/>
          <w:szCs w:val="40"/>
          <w:u w:val="single"/>
        </w:rPr>
        <w:t xml:space="preserve"> </w:t>
      </w:r>
      <w:r w:rsidR="00AC196F" w:rsidRPr="00853009">
        <w:rPr>
          <w:rFonts w:ascii="Times New Roman" w:hAnsi="Times New Roman" w:cs="Times New Roman"/>
          <w:b/>
          <w:sz w:val="40"/>
          <w:szCs w:val="40"/>
          <w:u w:val="single"/>
        </w:rPr>
        <w:t>Labels</w:t>
      </w:r>
    </w:p>
    <w:p w:rsidR="0033151B" w:rsidRDefault="0033151B" w:rsidP="00853009">
      <w:pPr>
        <w:rPr>
          <w:rFonts w:ascii="Times New Roman" w:hAnsi="Times New Roman" w:cs="Times New Roman"/>
          <w:b/>
          <w:sz w:val="40"/>
          <w:szCs w:val="40"/>
          <w:u w:val="single"/>
        </w:rPr>
      </w:pPr>
    </w:p>
    <w:p w:rsidR="002616AA" w:rsidRPr="00853009" w:rsidRDefault="002616AA" w:rsidP="00853009">
      <w:pPr>
        <w:rPr>
          <w:rFonts w:ascii="Times New Roman" w:hAnsi="Times New Roman" w:cs="Times New Roman"/>
          <w:b/>
          <w:sz w:val="40"/>
          <w:szCs w:val="40"/>
          <w:u w:val="single"/>
        </w:rPr>
      </w:pPr>
      <w:r w:rsidRPr="002616AA">
        <w:rPr>
          <w:rFonts w:ascii="Times New Roman" w:hAnsi="Times New Roman" w:cs="Times New Roman"/>
          <w:b/>
          <w:sz w:val="40"/>
          <w:szCs w:val="40"/>
          <w:u w:val="single"/>
        </w:rPr>
        <w:drawing>
          <wp:inline distT="0" distB="0" distL="0" distR="0" wp14:anchorId="18AC2240" wp14:editId="5924B4AB">
            <wp:extent cx="5943600" cy="1751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1965"/>
                    </a:xfrm>
                    <a:prstGeom prst="rect">
                      <a:avLst/>
                    </a:prstGeom>
                  </pic:spPr>
                </pic:pic>
              </a:graphicData>
            </a:graphic>
          </wp:inline>
        </w:drawing>
      </w:r>
    </w:p>
    <w:p w:rsidR="00AC196F" w:rsidRDefault="00AC196F" w:rsidP="00AC196F">
      <w:pPr>
        <w:rPr>
          <w:rFonts w:ascii="Times New Roman" w:hAnsi="Times New Roman" w:cs="Times New Roman"/>
          <w:b/>
          <w:sz w:val="40"/>
          <w:szCs w:val="40"/>
        </w:rPr>
      </w:pPr>
    </w:p>
    <w:p w:rsidR="00AC196F" w:rsidRDefault="00AC196F" w:rsidP="00AC196F">
      <w:pPr>
        <w:rPr>
          <w:rFonts w:ascii="Times New Roman" w:hAnsi="Times New Roman" w:cs="Times New Roman"/>
          <w:b/>
          <w:sz w:val="40"/>
          <w:szCs w:val="40"/>
        </w:rPr>
      </w:pPr>
      <w:r>
        <w:rPr>
          <w:rFonts w:ascii="Times New Roman" w:hAnsi="Times New Roman" w:cs="Times New Roman"/>
          <w:b/>
          <w:sz w:val="40"/>
          <w:szCs w:val="40"/>
        </w:rPr>
        <w:t>Members:</w:t>
      </w:r>
    </w:p>
    <w:p w:rsidR="00AC196F" w:rsidRPr="00AC196F" w:rsidRDefault="00AC196F" w:rsidP="00AC196F">
      <w:pPr>
        <w:rPr>
          <w:rFonts w:ascii="Times New Roman" w:hAnsi="Times New Roman" w:cs="Times New Roman"/>
          <w:b/>
          <w:sz w:val="30"/>
          <w:szCs w:val="30"/>
        </w:rPr>
      </w:pPr>
      <w:r w:rsidRPr="00AC196F">
        <w:rPr>
          <w:rFonts w:ascii="Times New Roman" w:hAnsi="Times New Roman" w:cs="Times New Roman"/>
          <w:b/>
          <w:sz w:val="30"/>
          <w:szCs w:val="30"/>
        </w:rPr>
        <w:t xml:space="preserve">21k-4696 </w:t>
      </w:r>
      <w:proofErr w:type="spellStart"/>
      <w:r w:rsidRPr="00AC196F">
        <w:rPr>
          <w:rFonts w:ascii="Times New Roman" w:hAnsi="Times New Roman" w:cs="Times New Roman"/>
          <w:b/>
          <w:sz w:val="30"/>
          <w:szCs w:val="30"/>
        </w:rPr>
        <w:t>Sahil</w:t>
      </w:r>
      <w:proofErr w:type="spellEnd"/>
      <w:r w:rsidRPr="00AC196F">
        <w:rPr>
          <w:rFonts w:ascii="Times New Roman" w:hAnsi="Times New Roman" w:cs="Times New Roman"/>
          <w:b/>
          <w:sz w:val="30"/>
          <w:szCs w:val="30"/>
        </w:rPr>
        <w:t xml:space="preserve"> </w:t>
      </w:r>
      <w:proofErr w:type="spellStart"/>
      <w:r w:rsidRPr="00AC196F">
        <w:rPr>
          <w:rFonts w:ascii="Times New Roman" w:hAnsi="Times New Roman" w:cs="Times New Roman"/>
          <w:b/>
          <w:sz w:val="30"/>
          <w:szCs w:val="30"/>
        </w:rPr>
        <w:t>Kukreja</w:t>
      </w:r>
      <w:proofErr w:type="spellEnd"/>
    </w:p>
    <w:p w:rsidR="00AC196F" w:rsidRPr="00AC196F" w:rsidRDefault="00AC196F" w:rsidP="00AC196F">
      <w:pPr>
        <w:rPr>
          <w:rFonts w:ascii="Times New Roman" w:hAnsi="Times New Roman" w:cs="Times New Roman"/>
          <w:b/>
          <w:sz w:val="30"/>
          <w:szCs w:val="30"/>
        </w:rPr>
      </w:pPr>
      <w:r w:rsidRPr="00AC196F">
        <w:rPr>
          <w:rFonts w:ascii="Times New Roman" w:hAnsi="Times New Roman" w:cs="Times New Roman"/>
          <w:b/>
          <w:sz w:val="30"/>
          <w:szCs w:val="30"/>
        </w:rPr>
        <w:t>21k-3410 Rohan Kumar</w:t>
      </w:r>
    </w:p>
    <w:p w:rsidR="00AC196F" w:rsidRPr="00AC196F" w:rsidRDefault="00AC196F" w:rsidP="00AC196F">
      <w:pPr>
        <w:rPr>
          <w:rFonts w:ascii="Times New Roman" w:hAnsi="Times New Roman" w:cs="Times New Roman"/>
          <w:b/>
          <w:sz w:val="30"/>
          <w:szCs w:val="30"/>
        </w:rPr>
      </w:pPr>
      <w:r w:rsidRPr="00AC196F">
        <w:rPr>
          <w:rFonts w:ascii="Times New Roman" w:hAnsi="Times New Roman" w:cs="Times New Roman"/>
          <w:b/>
          <w:sz w:val="30"/>
          <w:szCs w:val="30"/>
        </w:rPr>
        <w:t xml:space="preserve">21k-4821 </w:t>
      </w:r>
      <w:proofErr w:type="spellStart"/>
      <w:r w:rsidRPr="00AC196F">
        <w:rPr>
          <w:rFonts w:ascii="Times New Roman" w:hAnsi="Times New Roman" w:cs="Times New Roman"/>
          <w:b/>
          <w:sz w:val="30"/>
          <w:szCs w:val="30"/>
        </w:rPr>
        <w:t>Lov</w:t>
      </w:r>
      <w:proofErr w:type="spellEnd"/>
      <w:r w:rsidRPr="00AC196F">
        <w:rPr>
          <w:rFonts w:ascii="Times New Roman" w:hAnsi="Times New Roman" w:cs="Times New Roman"/>
          <w:b/>
          <w:sz w:val="30"/>
          <w:szCs w:val="30"/>
        </w:rPr>
        <w:t xml:space="preserve"> Kumar</w:t>
      </w:r>
    </w:p>
    <w:p w:rsidR="00AC196F" w:rsidRDefault="00AC196F" w:rsidP="00AC196F">
      <w:pPr>
        <w:ind w:left="1440"/>
        <w:rPr>
          <w:rFonts w:ascii="Times New Roman" w:hAnsi="Times New Roman" w:cs="Times New Roman"/>
          <w:b/>
          <w:sz w:val="40"/>
          <w:szCs w:val="40"/>
        </w:rPr>
      </w:pPr>
    </w:p>
    <w:p w:rsidR="0033151B" w:rsidRDefault="0033151B" w:rsidP="00AC196F">
      <w:pPr>
        <w:rPr>
          <w:rFonts w:ascii="Times New Roman" w:hAnsi="Times New Roman" w:cs="Times New Roman"/>
          <w:b/>
          <w:sz w:val="40"/>
          <w:szCs w:val="40"/>
        </w:rPr>
      </w:pPr>
    </w:p>
    <w:p w:rsidR="00AC196F" w:rsidRDefault="004E2024" w:rsidP="00AC196F">
      <w:pPr>
        <w:rPr>
          <w:rFonts w:ascii="Times New Roman" w:hAnsi="Times New Roman" w:cs="Times New Roman"/>
          <w:b/>
          <w:sz w:val="32"/>
          <w:szCs w:val="32"/>
        </w:rPr>
      </w:pPr>
      <w:r>
        <w:rPr>
          <w:rFonts w:ascii="Times New Roman" w:hAnsi="Times New Roman" w:cs="Times New Roman"/>
          <w:b/>
          <w:sz w:val="32"/>
          <w:szCs w:val="32"/>
        </w:rPr>
        <w:lastRenderedPageBreak/>
        <w:t>Objective:</w:t>
      </w:r>
    </w:p>
    <w:p w:rsidR="004E2024" w:rsidRPr="0001474F" w:rsidRDefault="002616AA" w:rsidP="00AC196F">
      <w:pPr>
        <w:rPr>
          <w:rFonts w:ascii="Times New Roman" w:hAnsi="Times New Roman" w:cs="Times New Roman"/>
          <w:sz w:val="26"/>
          <w:szCs w:val="26"/>
        </w:rPr>
      </w:pPr>
      <w:r w:rsidRPr="0001474F">
        <w:rPr>
          <w:rFonts w:ascii="Times New Roman" w:hAnsi="Times New Roman" w:cs="Times New Roman"/>
          <w:sz w:val="26"/>
          <w:szCs w:val="26"/>
        </w:rPr>
        <w:t>The objective of this project is to implement and evaluate a noise-</w:t>
      </w:r>
      <w:r w:rsidR="0033151B" w:rsidRPr="0001474F">
        <w:rPr>
          <w:rFonts w:ascii="Times New Roman" w:hAnsi="Times New Roman" w:cs="Times New Roman"/>
          <w:sz w:val="26"/>
          <w:szCs w:val="26"/>
        </w:rPr>
        <w:t xml:space="preserve">robust deep </w:t>
      </w:r>
      <w:r w:rsidRPr="0001474F">
        <w:rPr>
          <w:rFonts w:ascii="Times New Roman" w:hAnsi="Times New Roman" w:cs="Times New Roman"/>
          <w:sz w:val="26"/>
          <w:szCs w:val="26"/>
        </w:rPr>
        <w:t>learning framework for image classification on real-world noisy datasets, specifically Clothing1M and Food-101. By integrating the Semantic Mean Prototypes (SMP) strategy within a Deep Self-Learning (DSL) framework, the model aims to automatically refine its training labels through pseudo-labeling based on dense feature representations. This self-correcting mechanism enhances label reliability without requiring manually cleaned annotations, leading to improved classification performance in the presence of web-sourced or weakly supervised noisy labels.</w:t>
      </w:r>
    </w:p>
    <w:p w:rsidR="0033151B" w:rsidRPr="002616AA" w:rsidRDefault="0033151B" w:rsidP="00AC196F">
      <w:pPr>
        <w:rPr>
          <w:rFonts w:ascii="Times New Roman" w:hAnsi="Times New Roman" w:cs="Times New Roman"/>
          <w:sz w:val="28"/>
          <w:szCs w:val="28"/>
        </w:rPr>
      </w:pPr>
    </w:p>
    <w:p w:rsidR="004E2024" w:rsidRDefault="004E2024" w:rsidP="00AC196F">
      <w:pPr>
        <w:rPr>
          <w:rFonts w:ascii="Times New Roman" w:hAnsi="Times New Roman" w:cs="Times New Roman"/>
          <w:b/>
          <w:sz w:val="32"/>
          <w:szCs w:val="32"/>
        </w:rPr>
      </w:pPr>
      <w:r>
        <w:rPr>
          <w:rFonts w:ascii="Times New Roman" w:hAnsi="Times New Roman" w:cs="Times New Roman"/>
          <w:b/>
          <w:sz w:val="32"/>
          <w:szCs w:val="32"/>
        </w:rPr>
        <w:t>Problem Statement:</w:t>
      </w:r>
    </w:p>
    <w:p w:rsidR="004E2024" w:rsidRDefault="0001474F" w:rsidP="00AC196F">
      <w:pPr>
        <w:rPr>
          <w:rFonts w:ascii="Times New Roman" w:hAnsi="Times New Roman" w:cs="Times New Roman"/>
          <w:sz w:val="26"/>
          <w:szCs w:val="26"/>
        </w:rPr>
      </w:pPr>
      <w:r w:rsidRPr="0001474F">
        <w:rPr>
          <w:rFonts w:ascii="Times New Roman" w:hAnsi="Times New Roman" w:cs="Times New Roman"/>
          <w:sz w:val="26"/>
          <w:szCs w:val="26"/>
        </w:rPr>
        <w:t>Large image datasets like Clothing1M and Food-101 often have incorrect or noisy labels because they are collected from the web or labeled automatically. This noise makes it hard for deep learning models to learn correctly, as they tend to memorize these wrong labels, which hurts their performance. Many existing methods try to fix this but require clean data, knowledge of how much noise there is, or complicated training processes. Our goal is to create a simple and effective way to train models that can handle noisy labels on their own, without needing clean labels or extra information. We aim to do this by using a strategy that finds the most common features for each class (called prototypes) to help correct the noisy labels and improve training.</w:t>
      </w:r>
    </w:p>
    <w:p w:rsidR="0001474F" w:rsidRPr="0001474F" w:rsidRDefault="0001474F" w:rsidP="00AC196F">
      <w:pPr>
        <w:rPr>
          <w:rFonts w:ascii="Times New Roman" w:hAnsi="Times New Roman" w:cs="Times New Roman"/>
          <w:sz w:val="26"/>
          <w:szCs w:val="26"/>
        </w:rPr>
      </w:pPr>
    </w:p>
    <w:p w:rsidR="004E2024" w:rsidRDefault="004E2024" w:rsidP="00AC196F">
      <w:pPr>
        <w:rPr>
          <w:rFonts w:ascii="Times New Roman" w:hAnsi="Times New Roman" w:cs="Times New Roman"/>
          <w:b/>
          <w:sz w:val="32"/>
          <w:szCs w:val="32"/>
        </w:rPr>
      </w:pPr>
      <w:r>
        <w:rPr>
          <w:rFonts w:ascii="Times New Roman" w:hAnsi="Times New Roman" w:cs="Times New Roman"/>
          <w:b/>
          <w:sz w:val="32"/>
          <w:szCs w:val="32"/>
        </w:rPr>
        <w:t>Methodology:</w:t>
      </w:r>
    </w:p>
    <w:p w:rsidR="004E09AB" w:rsidRPr="004E09AB" w:rsidRDefault="004E09AB" w:rsidP="004E09AB">
      <w:pPr>
        <w:spacing w:before="100" w:beforeAutospacing="1" w:after="100" w:afterAutospacing="1" w:line="240" w:lineRule="auto"/>
        <w:outlineLvl w:val="3"/>
        <w:rPr>
          <w:rFonts w:ascii="Times New Roman" w:eastAsia="Times New Roman" w:hAnsi="Times New Roman" w:cs="Times New Roman"/>
          <w:b/>
          <w:bCs/>
          <w:sz w:val="26"/>
          <w:szCs w:val="26"/>
        </w:rPr>
      </w:pPr>
      <w:r w:rsidRPr="004E09AB">
        <w:rPr>
          <w:rFonts w:ascii="Times New Roman" w:eastAsia="Times New Roman" w:hAnsi="Times New Roman" w:cs="Times New Roman"/>
          <w:b/>
          <w:bCs/>
          <w:sz w:val="26"/>
          <w:szCs w:val="26"/>
        </w:rPr>
        <w:t>Datasets</w:t>
      </w:r>
    </w:p>
    <w:p w:rsidR="004E09AB" w:rsidRPr="004E09AB" w:rsidRDefault="004E09AB" w:rsidP="004E09AB">
      <w:pPr>
        <w:numPr>
          <w:ilvl w:val="0"/>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b/>
          <w:bCs/>
          <w:sz w:val="26"/>
          <w:szCs w:val="26"/>
        </w:rPr>
        <w:t>Clothing1M</w:t>
      </w:r>
      <w:r w:rsidRPr="004E09AB">
        <w:rPr>
          <w:rFonts w:ascii="Times New Roman" w:eastAsia="Times New Roman" w:hAnsi="Times New Roman" w:cs="Times New Roman"/>
          <w:sz w:val="26"/>
          <w:szCs w:val="26"/>
        </w:rPr>
        <w:t>:</w:t>
      </w:r>
    </w:p>
    <w:p w:rsidR="004E09AB" w:rsidRPr="004E09AB" w:rsidRDefault="004E09AB" w:rsidP="004E09AB">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sz w:val="26"/>
          <w:szCs w:val="26"/>
        </w:rPr>
        <w:t>1 million training images with real-world noisy labels.</w:t>
      </w:r>
    </w:p>
    <w:p w:rsidR="004E09AB" w:rsidRPr="004E09AB" w:rsidRDefault="004E09AB" w:rsidP="004E09AB">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sz w:val="26"/>
          <w:szCs w:val="26"/>
        </w:rPr>
        <w:t>For efficient experimentation, 20,000 randomly selected training samples were used.</w:t>
      </w:r>
    </w:p>
    <w:p w:rsidR="004E09AB" w:rsidRPr="004E09AB" w:rsidRDefault="004E09AB" w:rsidP="004E09AB">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sz w:val="26"/>
          <w:szCs w:val="26"/>
        </w:rPr>
        <w:t>Evaluation was conducted on 10,000 clean test images.</w:t>
      </w:r>
    </w:p>
    <w:p w:rsidR="004E09AB" w:rsidRPr="004E09AB" w:rsidRDefault="004E09AB" w:rsidP="004E09AB">
      <w:pPr>
        <w:numPr>
          <w:ilvl w:val="0"/>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b/>
          <w:bCs/>
          <w:sz w:val="26"/>
          <w:szCs w:val="26"/>
        </w:rPr>
        <w:t>Food-101</w:t>
      </w:r>
      <w:r w:rsidRPr="004E09AB">
        <w:rPr>
          <w:rFonts w:ascii="Times New Roman" w:eastAsia="Times New Roman" w:hAnsi="Times New Roman" w:cs="Times New Roman"/>
          <w:sz w:val="26"/>
          <w:szCs w:val="26"/>
        </w:rPr>
        <w:t>:</w:t>
      </w:r>
    </w:p>
    <w:p w:rsidR="004E09AB" w:rsidRPr="004E09AB" w:rsidRDefault="004E09AB" w:rsidP="004E09AB">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sz w:val="26"/>
          <w:szCs w:val="26"/>
        </w:rPr>
        <w:t>75,750 training images across 101 food categories with weak supervision and noise.</w:t>
      </w:r>
    </w:p>
    <w:p w:rsidR="006045B4" w:rsidRDefault="004E09AB" w:rsidP="006045B4">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4E09AB">
        <w:rPr>
          <w:rFonts w:ascii="Times New Roman" w:eastAsia="Times New Roman" w:hAnsi="Times New Roman" w:cs="Times New Roman"/>
          <w:sz w:val="26"/>
          <w:szCs w:val="26"/>
        </w:rPr>
        <w:t>25,250 clean test images were used for evaluation.</w:t>
      </w:r>
    </w:p>
    <w:p w:rsidR="006045B4" w:rsidRDefault="006045B4" w:rsidP="006045B4">
      <w:pPr>
        <w:pStyle w:val="Heading4"/>
        <w:rPr>
          <w:rStyle w:val="Strong"/>
          <w:b/>
          <w:bCs/>
        </w:rPr>
      </w:pPr>
    </w:p>
    <w:p w:rsidR="006045B4" w:rsidRPr="006045B4" w:rsidRDefault="006045B4" w:rsidP="006045B4">
      <w:pPr>
        <w:pStyle w:val="Heading4"/>
      </w:pPr>
      <w:r w:rsidRPr="006045B4">
        <w:rPr>
          <w:rStyle w:val="Strong"/>
          <w:b/>
          <w:bCs/>
        </w:rPr>
        <w:lastRenderedPageBreak/>
        <w:t>Data Preprocessing</w:t>
      </w:r>
    </w:p>
    <w:p w:rsidR="006045B4" w:rsidRPr="006045B4" w:rsidRDefault="006045B4" w:rsidP="006045B4">
      <w:pPr>
        <w:numPr>
          <w:ilvl w:val="0"/>
          <w:numId w:val="2"/>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Resizing</w:t>
      </w:r>
      <w:r w:rsidRPr="006045B4">
        <w:rPr>
          <w:rFonts w:ascii="Times New Roman" w:hAnsi="Times New Roman" w:cs="Times New Roman"/>
          <w:sz w:val="24"/>
          <w:szCs w:val="24"/>
        </w:rPr>
        <w:t>: All images were resized to 256×256 pixels.</w:t>
      </w:r>
    </w:p>
    <w:p w:rsidR="006045B4" w:rsidRPr="006045B4" w:rsidRDefault="006045B4" w:rsidP="006045B4">
      <w:pPr>
        <w:numPr>
          <w:ilvl w:val="0"/>
          <w:numId w:val="2"/>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Cropping</w:t>
      </w:r>
      <w:r w:rsidRPr="006045B4">
        <w:rPr>
          <w:rFonts w:ascii="Times New Roman" w:hAnsi="Times New Roman" w:cs="Times New Roman"/>
          <w:sz w:val="24"/>
          <w:szCs w:val="24"/>
        </w:rPr>
        <w:t>: A center crop of 224×224 was applied.</w:t>
      </w:r>
    </w:p>
    <w:p w:rsidR="006045B4" w:rsidRPr="006045B4" w:rsidRDefault="006045B4" w:rsidP="006045B4">
      <w:pPr>
        <w:numPr>
          <w:ilvl w:val="0"/>
          <w:numId w:val="2"/>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Normalization</w:t>
      </w:r>
      <w:r w:rsidRPr="006045B4">
        <w:rPr>
          <w:rFonts w:ascii="Times New Roman" w:hAnsi="Times New Roman" w:cs="Times New Roman"/>
          <w:sz w:val="24"/>
          <w:szCs w:val="24"/>
        </w:rPr>
        <w:t xml:space="preserve">: Images were normalized using mean = </w:t>
      </w:r>
      <w:r w:rsidRPr="006045B4">
        <w:rPr>
          <w:rStyle w:val="HTMLCode"/>
          <w:rFonts w:ascii="Times New Roman" w:eastAsiaTheme="minorHAnsi" w:hAnsi="Times New Roman" w:cs="Times New Roman"/>
          <w:sz w:val="24"/>
          <w:szCs w:val="24"/>
        </w:rPr>
        <w:t>[0.5, 0.5, 0.5]</w:t>
      </w:r>
      <w:r w:rsidRPr="006045B4">
        <w:rPr>
          <w:rFonts w:ascii="Times New Roman" w:hAnsi="Times New Roman" w:cs="Times New Roman"/>
          <w:sz w:val="24"/>
          <w:szCs w:val="24"/>
        </w:rPr>
        <w:t xml:space="preserve"> and </w:t>
      </w:r>
      <w:proofErr w:type="spellStart"/>
      <w:r w:rsidRPr="006045B4">
        <w:rPr>
          <w:rFonts w:ascii="Times New Roman" w:hAnsi="Times New Roman" w:cs="Times New Roman"/>
          <w:sz w:val="24"/>
          <w:szCs w:val="24"/>
        </w:rPr>
        <w:t>std</w:t>
      </w:r>
      <w:proofErr w:type="spellEnd"/>
      <w:r w:rsidRPr="006045B4">
        <w:rPr>
          <w:rFonts w:ascii="Times New Roman" w:hAnsi="Times New Roman" w:cs="Times New Roman"/>
          <w:sz w:val="24"/>
          <w:szCs w:val="24"/>
        </w:rPr>
        <w:t xml:space="preserve"> = </w:t>
      </w:r>
      <w:r w:rsidRPr="006045B4">
        <w:rPr>
          <w:rStyle w:val="HTMLCode"/>
          <w:rFonts w:ascii="Times New Roman" w:eastAsiaTheme="minorHAnsi" w:hAnsi="Times New Roman" w:cs="Times New Roman"/>
          <w:sz w:val="24"/>
          <w:szCs w:val="24"/>
        </w:rPr>
        <w:t>[0.5, 0.5, 0.5]</w:t>
      </w:r>
      <w:r w:rsidRPr="006045B4">
        <w:rPr>
          <w:rFonts w:ascii="Times New Roman" w:hAnsi="Times New Roman" w:cs="Times New Roman"/>
          <w:sz w:val="24"/>
          <w:szCs w:val="24"/>
        </w:rPr>
        <w:t>.</w:t>
      </w:r>
    </w:p>
    <w:p w:rsidR="006045B4" w:rsidRPr="006045B4" w:rsidRDefault="006045B4" w:rsidP="006045B4">
      <w:pPr>
        <w:numPr>
          <w:ilvl w:val="0"/>
          <w:numId w:val="2"/>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Augmentation (DSL only)</w:t>
      </w:r>
      <w:r w:rsidRPr="006045B4">
        <w:rPr>
          <w:rFonts w:ascii="Times New Roman" w:hAnsi="Times New Roman" w:cs="Times New Roman"/>
          <w:sz w:val="24"/>
          <w:szCs w:val="24"/>
        </w:rPr>
        <w:t>:</w:t>
      </w:r>
    </w:p>
    <w:p w:rsidR="006045B4" w:rsidRPr="006045B4" w:rsidRDefault="006045B4" w:rsidP="006045B4">
      <w:pPr>
        <w:numPr>
          <w:ilvl w:val="1"/>
          <w:numId w:val="2"/>
        </w:numPr>
        <w:spacing w:before="100" w:beforeAutospacing="1" w:after="100" w:afterAutospacing="1" w:line="240" w:lineRule="auto"/>
        <w:rPr>
          <w:rFonts w:ascii="Times New Roman" w:hAnsi="Times New Roman" w:cs="Times New Roman"/>
          <w:sz w:val="24"/>
          <w:szCs w:val="24"/>
        </w:rPr>
      </w:pPr>
      <w:r w:rsidRPr="006045B4">
        <w:rPr>
          <w:rFonts w:ascii="Times New Roman" w:hAnsi="Times New Roman" w:cs="Times New Roman"/>
          <w:sz w:val="24"/>
          <w:szCs w:val="24"/>
        </w:rPr>
        <w:t>Random</w:t>
      </w:r>
      <w:r>
        <w:rPr>
          <w:rFonts w:ascii="Times New Roman" w:hAnsi="Times New Roman" w:cs="Times New Roman"/>
          <w:sz w:val="24"/>
          <w:szCs w:val="24"/>
        </w:rPr>
        <w:t xml:space="preserve"> </w:t>
      </w:r>
      <w:r w:rsidRPr="006045B4">
        <w:rPr>
          <w:rFonts w:ascii="Times New Roman" w:hAnsi="Times New Roman" w:cs="Times New Roman"/>
          <w:sz w:val="24"/>
          <w:szCs w:val="24"/>
        </w:rPr>
        <w:t>Horizontal</w:t>
      </w:r>
      <w:r>
        <w:rPr>
          <w:rFonts w:ascii="Times New Roman" w:hAnsi="Times New Roman" w:cs="Times New Roman"/>
          <w:sz w:val="24"/>
          <w:szCs w:val="24"/>
        </w:rPr>
        <w:t xml:space="preserve"> </w:t>
      </w:r>
      <w:r w:rsidRPr="006045B4">
        <w:rPr>
          <w:rFonts w:ascii="Times New Roman" w:hAnsi="Times New Roman" w:cs="Times New Roman"/>
          <w:sz w:val="24"/>
          <w:szCs w:val="24"/>
        </w:rPr>
        <w:t>Flip</w:t>
      </w:r>
    </w:p>
    <w:p w:rsidR="006045B4" w:rsidRPr="006045B4" w:rsidRDefault="006045B4" w:rsidP="006045B4">
      <w:pPr>
        <w:numPr>
          <w:ilvl w:val="1"/>
          <w:numId w:val="2"/>
        </w:numPr>
        <w:spacing w:before="100" w:beforeAutospacing="1" w:after="100" w:afterAutospacing="1" w:line="240" w:lineRule="auto"/>
        <w:rPr>
          <w:rFonts w:ascii="Times New Roman" w:hAnsi="Times New Roman" w:cs="Times New Roman"/>
          <w:sz w:val="24"/>
          <w:szCs w:val="24"/>
        </w:rPr>
      </w:pPr>
      <w:r w:rsidRPr="006045B4">
        <w:rPr>
          <w:rFonts w:ascii="Times New Roman" w:hAnsi="Times New Roman" w:cs="Times New Roman"/>
          <w:sz w:val="24"/>
          <w:szCs w:val="24"/>
        </w:rPr>
        <w:t>Color</w:t>
      </w:r>
      <w:r>
        <w:rPr>
          <w:rFonts w:ascii="Times New Roman" w:hAnsi="Times New Roman" w:cs="Times New Roman"/>
          <w:sz w:val="24"/>
          <w:szCs w:val="24"/>
        </w:rPr>
        <w:t xml:space="preserve"> </w:t>
      </w:r>
      <w:r w:rsidRPr="006045B4">
        <w:rPr>
          <w:rFonts w:ascii="Times New Roman" w:hAnsi="Times New Roman" w:cs="Times New Roman"/>
          <w:sz w:val="24"/>
          <w:szCs w:val="24"/>
        </w:rPr>
        <w:t>Jitter</w:t>
      </w:r>
    </w:p>
    <w:p w:rsidR="006045B4" w:rsidRPr="006045B4" w:rsidRDefault="006045B4" w:rsidP="006045B4">
      <w:pPr>
        <w:numPr>
          <w:ilvl w:val="1"/>
          <w:numId w:val="2"/>
        </w:numPr>
        <w:spacing w:before="100" w:beforeAutospacing="1" w:after="100" w:afterAutospacing="1" w:line="240" w:lineRule="auto"/>
        <w:rPr>
          <w:rFonts w:ascii="Times New Roman" w:hAnsi="Times New Roman" w:cs="Times New Roman"/>
          <w:sz w:val="24"/>
          <w:szCs w:val="24"/>
        </w:rPr>
      </w:pPr>
      <w:r w:rsidRPr="006045B4">
        <w:rPr>
          <w:rFonts w:ascii="Times New Roman" w:hAnsi="Times New Roman" w:cs="Times New Roman"/>
          <w:sz w:val="24"/>
          <w:szCs w:val="24"/>
        </w:rPr>
        <w:t>Random</w:t>
      </w:r>
      <w:r>
        <w:rPr>
          <w:rFonts w:ascii="Times New Roman" w:hAnsi="Times New Roman" w:cs="Times New Roman"/>
          <w:sz w:val="24"/>
          <w:szCs w:val="24"/>
        </w:rPr>
        <w:t xml:space="preserve"> </w:t>
      </w:r>
      <w:r w:rsidRPr="006045B4">
        <w:rPr>
          <w:rFonts w:ascii="Times New Roman" w:hAnsi="Times New Roman" w:cs="Times New Roman"/>
          <w:sz w:val="24"/>
          <w:szCs w:val="24"/>
        </w:rPr>
        <w:t>Crop (optional)</w:t>
      </w:r>
    </w:p>
    <w:p w:rsidR="006045B4" w:rsidRPr="006045B4" w:rsidRDefault="006045B4" w:rsidP="006045B4">
      <w:pPr>
        <w:pStyle w:val="Heading4"/>
      </w:pPr>
      <w:r w:rsidRPr="006045B4">
        <w:rPr>
          <w:rStyle w:val="Strong"/>
          <w:b/>
          <w:bCs/>
        </w:rPr>
        <w:t>Base Model Setup</w:t>
      </w:r>
    </w:p>
    <w:p w:rsidR="006045B4" w:rsidRPr="006045B4" w:rsidRDefault="006045B4" w:rsidP="006045B4">
      <w:pPr>
        <w:spacing w:before="100" w:beforeAutospacing="1" w:after="100" w:afterAutospacing="1"/>
        <w:rPr>
          <w:rFonts w:ascii="Times New Roman" w:hAnsi="Times New Roman" w:cs="Times New Roman"/>
          <w:sz w:val="24"/>
          <w:szCs w:val="24"/>
        </w:rPr>
      </w:pPr>
      <w:r w:rsidRPr="006045B4">
        <w:rPr>
          <w:rFonts w:ascii="Times New Roman" w:hAnsi="Times New Roman" w:cs="Times New Roman"/>
          <w:sz w:val="24"/>
          <w:szCs w:val="24"/>
        </w:rPr>
        <w:t xml:space="preserve">A </w:t>
      </w:r>
      <w:proofErr w:type="spellStart"/>
      <w:r w:rsidRPr="006045B4">
        <w:rPr>
          <w:rFonts w:ascii="Times New Roman" w:hAnsi="Times New Roman" w:cs="Times New Roman"/>
          <w:sz w:val="24"/>
          <w:szCs w:val="24"/>
        </w:rPr>
        <w:t>ResNet</w:t>
      </w:r>
      <w:proofErr w:type="spellEnd"/>
      <w:r w:rsidRPr="006045B4">
        <w:rPr>
          <w:rFonts w:ascii="Times New Roman" w:hAnsi="Times New Roman" w:cs="Times New Roman"/>
          <w:sz w:val="24"/>
          <w:szCs w:val="24"/>
        </w:rPr>
        <w:t xml:space="preserve"> architecture </w:t>
      </w:r>
      <w:proofErr w:type="spellStart"/>
      <w:r w:rsidRPr="006045B4">
        <w:rPr>
          <w:rFonts w:ascii="Times New Roman" w:hAnsi="Times New Roman" w:cs="Times New Roman"/>
          <w:sz w:val="24"/>
          <w:szCs w:val="24"/>
        </w:rPr>
        <w:t>pretrained</w:t>
      </w:r>
      <w:proofErr w:type="spellEnd"/>
      <w:r w:rsidRPr="006045B4">
        <w:rPr>
          <w:rFonts w:ascii="Times New Roman" w:hAnsi="Times New Roman" w:cs="Times New Roman"/>
          <w:sz w:val="24"/>
          <w:szCs w:val="24"/>
        </w:rPr>
        <w:t xml:space="preserve"> on ImageNet was fine-tuned for both datasets:</w:t>
      </w:r>
    </w:p>
    <w:p w:rsidR="006045B4" w:rsidRPr="006045B4" w:rsidRDefault="006045B4" w:rsidP="006045B4">
      <w:pPr>
        <w:numPr>
          <w:ilvl w:val="0"/>
          <w:numId w:val="3"/>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Clothing1M</w:t>
      </w:r>
      <w:r w:rsidRPr="006045B4">
        <w:rPr>
          <w:rFonts w:ascii="Times New Roman" w:hAnsi="Times New Roman" w:cs="Times New Roman"/>
          <w:sz w:val="24"/>
          <w:szCs w:val="24"/>
        </w:rPr>
        <w:t>: Final FC layer modified to output 14 logits.</w:t>
      </w:r>
    </w:p>
    <w:p w:rsidR="006045B4" w:rsidRPr="006045B4" w:rsidRDefault="006045B4" w:rsidP="006045B4">
      <w:pPr>
        <w:numPr>
          <w:ilvl w:val="0"/>
          <w:numId w:val="3"/>
        </w:num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Food-101</w:t>
      </w:r>
      <w:r w:rsidRPr="006045B4">
        <w:rPr>
          <w:rFonts w:ascii="Times New Roman" w:hAnsi="Times New Roman" w:cs="Times New Roman"/>
          <w:sz w:val="24"/>
          <w:szCs w:val="24"/>
        </w:rPr>
        <w:t>: Final FC layer outputs 101 logits.</w:t>
      </w:r>
    </w:p>
    <w:p w:rsidR="006045B4" w:rsidRPr="006045B4" w:rsidRDefault="006045B4" w:rsidP="006045B4">
      <w:pPr>
        <w:pStyle w:val="HTMLPreformatted"/>
        <w:rPr>
          <w:rStyle w:val="HTMLCode"/>
          <w:rFonts w:ascii="Times New Roman" w:hAnsi="Times New Roman" w:cs="Times New Roman"/>
          <w:sz w:val="24"/>
          <w:szCs w:val="24"/>
        </w:rPr>
      </w:pPr>
      <w:r w:rsidRPr="006045B4">
        <w:rPr>
          <w:rStyle w:val="HTMLCode"/>
          <w:rFonts w:ascii="Times New Roman" w:hAnsi="Times New Roman" w:cs="Times New Roman"/>
          <w:sz w:val="24"/>
          <w:szCs w:val="24"/>
        </w:rPr>
        <w:t xml:space="preserve">model = </w:t>
      </w:r>
      <w:proofErr w:type="gramStart"/>
      <w:r w:rsidRPr="006045B4">
        <w:rPr>
          <w:rStyle w:val="HTMLCode"/>
          <w:rFonts w:ascii="Times New Roman" w:hAnsi="Times New Roman" w:cs="Times New Roman"/>
          <w:sz w:val="24"/>
          <w:szCs w:val="24"/>
        </w:rPr>
        <w:t>torchvision.models</w:t>
      </w:r>
      <w:proofErr w:type="gramEnd"/>
      <w:r w:rsidRPr="006045B4">
        <w:rPr>
          <w:rStyle w:val="HTMLCode"/>
          <w:rFonts w:ascii="Times New Roman" w:hAnsi="Times New Roman" w:cs="Times New Roman"/>
          <w:sz w:val="24"/>
          <w:szCs w:val="24"/>
        </w:rPr>
        <w:t>.resnet50(</w:t>
      </w:r>
      <w:proofErr w:type="spellStart"/>
      <w:r w:rsidRPr="006045B4">
        <w:rPr>
          <w:rStyle w:val="HTMLCode"/>
          <w:rFonts w:ascii="Times New Roman" w:hAnsi="Times New Roman" w:cs="Times New Roman"/>
          <w:sz w:val="24"/>
          <w:szCs w:val="24"/>
        </w:rPr>
        <w:t>pretrained</w:t>
      </w:r>
      <w:proofErr w:type="spellEnd"/>
      <w:r w:rsidRPr="006045B4">
        <w:rPr>
          <w:rStyle w:val="HTMLCode"/>
          <w:rFonts w:ascii="Times New Roman" w:hAnsi="Times New Roman" w:cs="Times New Roman"/>
          <w:sz w:val="24"/>
          <w:szCs w:val="24"/>
        </w:rPr>
        <w:t>=</w:t>
      </w:r>
      <w:r w:rsidRPr="006045B4">
        <w:rPr>
          <w:rStyle w:val="hljs-literal"/>
          <w:rFonts w:ascii="Times New Roman" w:eastAsiaTheme="majorEastAsia" w:hAnsi="Times New Roman" w:cs="Times New Roman"/>
          <w:sz w:val="24"/>
          <w:szCs w:val="24"/>
        </w:rPr>
        <w:t>True</w:t>
      </w:r>
      <w:r w:rsidRPr="006045B4">
        <w:rPr>
          <w:rStyle w:val="HTMLCode"/>
          <w:rFonts w:ascii="Times New Roman" w:hAnsi="Times New Roman" w:cs="Times New Roman"/>
          <w:sz w:val="24"/>
          <w:szCs w:val="24"/>
        </w:rPr>
        <w:t>)</w:t>
      </w:r>
    </w:p>
    <w:p w:rsidR="006045B4" w:rsidRPr="006045B4" w:rsidRDefault="006045B4" w:rsidP="006045B4">
      <w:pPr>
        <w:pStyle w:val="HTMLPreformatted"/>
        <w:rPr>
          <w:rStyle w:val="HTMLCode"/>
          <w:rFonts w:ascii="Times New Roman" w:hAnsi="Times New Roman" w:cs="Times New Roman"/>
          <w:sz w:val="24"/>
          <w:szCs w:val="24"/>
        </w:rPr>
      </w:pPr>
      <w:proofErr w:type="spellStart"/>
      <w:r w:rsidRPr="006045B4">
        <w:rPr>
          <w:rStyle w:val="HTMLCode"/>
          <w:rFonts w:ascii="Times New Roman" w:hAnsi="Times New Roman" w:cs="Times New Roman"/>
          <w:sz w:val="24"/>
          <w:szCs w:val="24"/>
        </w:rPr>
        <w:t>model.fc</w:t>
      </w:r>
      <w:proofErr w:type="spellEnd"/>
      <w:r w:rsidRPr="006045B4">
        <w:rPr>
          <w:rStyle w:val="HTMLCode"/>
          <w:rFonts w:ascii="Times New Roman" w:hAnsi="Times New Roman" w:cs="Times New Roman"/>
          <w:sz w:val="24"/>
          <w:szCs w:val="24"/>
        </w:rPr>
        <w:t xml:space="preserve"> = </w:t>
      </w:r>
      <w:proofErr w:type="spellStart"/>
      <w:proofErr w:type="gramStart"/>
      <w:r w:rsidRPr="006045B4">
        <w:rPr>
          <w:rStyle w:val="HTMLCode"/>
          <w:rFonts w:ascii="Times New Roman" w:hAnsi="Times New Roman" w:cs="Times New Roman"/>
          <w:sz w:val="24"/>
          <w:szCs w:val="24"/>
        </w:rPr>
        <w:t>nn.Linear</w:t>
      </w:r>
      <w:proofErr w:type="spellEnd"/>
      <w:r w:rsidRPr="006045B4">
        <w:rPr>
          <w:rStyle w:val="HTMLCode"/>
          <w:rFonts w:ascii="Times New Roman" w:hAnsi="Times New Roman" w:cs="Times New Roman"/>
          <w:sz w:val="24"/>
          <w:szCs w:val="24"/>
        </w:rPr>
        <w:t>(</w:t>
      </w:r>
      <w:proofErr w:type="spellStart"/>
      <w:r w:rsidRPr="006045B4">
        <w:rPr>
          <w:rStyle w:val="HTMLCode"/>
          <w:rFonts w:ascii="Times New Roman" w:hAnsi="Times New Roman" w:cs="Times New Roman"/>
          <w:sz w:val="24"/>
          <w:szCs w:val="24"/>
        </w:rPr>
        <w:t>model.fc.in</w:t>
      </w:r>
      <w:proofErr w:type="gramEnd"/>
      <w:r w:rsidRPr="006045B4">
        <w:rPr>
          <w:rStyle w:val="HTMLCode"/>
          <w:rFonts w:ascii="Times New Roman" w:hAnsi="Times New Roman" w:cs="Times New Roman"/>
          <w:sz w:val="24"/>
          <w:szCs w:val="24"/>
        </w:rPr>
        <w:t>_features</w:t>
      </w:r>
      <w:proofErr w:type="spellEnd"/>
      <w:r w:rsidRPr="006045B4">
        <w:rPr>
          <w:rStyle w:val="HTMLCode"/>
          <w:rFonts w:ascii="Times New Roman" w:hAnsi="Times New Roman" w:cs="Times New Roman"/>
          <w:sz w:val="24"/>
          <w:szCs w:val="24"/>
        </w:rPr>
        <w:t xml:space="preserve">, </w:t>
      </w:r>
      <w:proofErr w:type="spellStart"/>
      <w:r w:rsidRPr="006045B4">
        <w:rPr>
          <w:rStyle w:val="HTMLCode"/>
          <w:rFonts w:ascii="Times New Roman" w:hAnsi="Times New Roman" w:cs="Times New Roman"/>
          <w:sz w:val="24"/>
          <w:szCs w:val="24"/>
        </w:rPr>
        <w:t>num_classes</w:t>
      </w:r>
      <w:proofErr w:type="spellEnd"/>
      <w:r w:rsidRPr="006045B4">
        <w:rPr>
          <w:rStyle w:val="HTMLCode"/>
          <w:rFonts w:ascii="Times New Roman" w:hAnsi="Times New Roman" w:cs="Times New Roman"/>
          <w:sz w:val="24"/>
          <w:szCs w:val="24"/>
        </w:rPr>
        <w:t>)</w:t>
      </w:r>
    </w:p>
    <w:p w:rsidR="006045B4" w:rsidRPr="006045B4" w:rsidRDefault="006045B4" w:rsidP="006045B4">
      <w:pPr>
        <w:spacing w:before="100" w:beforeAutospacing="1" w:after="100" w:afterAutospacing="1"/>
        <w:rPr>
          <w:rFonts w:ascii="Times New Roman" w:hAnsi="Times New Roman" w:cs="Times New Roman"/>
          <w:sz w:val="24"/>
          <w:szCs w:val="24"/>
        </w:rPr>
      </w:pPr>
      <w:r w:rsidRPr="006045B4">
        <w:rPr>
          <w:rFonts w:ascii="Times New Roman" w:hAnsi="Times New Roman" w:cs="Times New Roman"/>
          <w:sz w:val="24"/>
          <w:szCs w:val="24"/>
        </w:rPr>
        <w:t>The penultimate feature vector (2048-dimensional) was extracted to compute semantic prototypes for each class.</w:t>
      </w:r>
    </w:p>
    <w:p w:rsidR="006045B4" w:rsidRPr="006045B4" w:rsidRDefault="006045B4" w:rsidP="006045B4">
      <w:pPr>
        <w:pStyle w:val="Heading4"/>
      </w:pPr>
      <w:r w:rsidRPr="006045B4">
        <w:rPr>
          <w:rStyle w:val="Strong"/>
          <w:b/>
          <w:bCs/>
        </w:rPr>
        <w:t>Training Strategy (SMP + DSL Fusion)</w:t>
      </w:r>
    </w:p>
    <w:p w:rsidR="006045B4" w:rsidRPr="006045B4" w:rsidRDefault="006045B4" w:rsidP="006045B4">
      <w:pPr>
        <w:spacing w:before="100" w:beforeAutospacing="1" w:after="100" w:afterAutospacing="1"/>
        <w:rPr>
          <w:rFonts w:ascii="Times New Roman" w:hAnsi="Times New Roman" w:cs="Times New Roman"/>
          <w:sz w:val="24"/>
          <w:szCs w:val="24"/>
        </w:rPr>
      </w:pPr>
      <w:r w:rsidRPr="006045B4">
        <w:rPr>
          <w:rFonts w:ascii="Times New Roman" w:hAnsi="Times New Roman" w:cs="Times New Roman"/>
          <w:sz w:val="24"/>
          <w:szCs w:val="24"/>
        </w:rPr>
        <w:t>Training proceeds in two phases:</w:t>
      </w:r>
    </w:p>
    <w:p w:rsidR="006045B4" w:rsidRPr="006045B4" w:rsidRDefault="006045B4" w:rsidP="006045B4">
      <w:pPr>
        <w:pStyle w:val="Heading5"/>
        <w:rPr>
          <w:rFonts w:ascii="Times New Roman" w:hAnsi="Times New Roman" w:cs="Times New Roman"/>
          <w:color w:val="000000" w:themeColor="text1"/>
          <w:sz w:val="24"/>
          <w:szCs w:val="24"/>
        </w:rPr>
      </w:pPr>
      <w:r w:rsidRPr="006045B4">
        <w:rPr>
          <w:rStyle w:val="Strong"/>
          <w:rFonts w:ascii="Times New Roman" w:hAnsi="Times New Roman" w:cs="Times New Roman"/>
          <w:b w:val="0"/>
          <w:bCs w:val="0"/>
          <w:color w:val="000000" w:themeColor="text1"/>
          <w:sz w:val="24"/>
          <w:szCs w:val="24"/>
        </w:rPr>
        <w:t>Phase A: Warm-up</w:t>
      </w:r>
    </w:p>
    <w:p w:rsidR="006045B4" w:rsidRPr="006045B4" w:rsidRDefault="006045B4" w:rsidP="006045B4">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Epochs 1–3</w:t>
      </w:r>
      <w:r w:rsidRPr="006045B4">
        <w:rPr>
          <w:rFonts w:ascii="Times New Roman" w:hAnsi="Times New Roman" w:cs="Times New Roman"/>
          <w:sz w:val="24"/>
          <w:szCs w:val="24"/>
        </w:rPr>
        <w:t>: Train using only original noisy labels.</w:t>
      </w:r>
    </w:p>
    <w:p w:rsidR="006045B4" w:rsidRPr="006045B4" w:rsidRDefault="006045B4" w:rsidP="006045B4">
      <w:pPr>
        <w:numPr>
          <w:ilvl w:val="0"/>
          <w:numId w:val="4"/>
        </w:numPr>
        <w:spacing w:before="100" w:beforeAutospacing="1" w:after="100" w:afterAutospacing="1" w:line="240" w:lineRule="auto"/>
        <w:rPr>
          <w:rFonts w:ascii="Times New Roman" w:hAnsi="Times New Roman" w:cs="Times New Roman"/>
          <w:sz w:val="24"/>
          <w:szCs w:val="24"/>
        </w:rPr>
      </w:pPr>
      <w:r w:rsidRPr="006045B4">
        <w:rPr>
          <w:rFonts w:ascii="Times New Roman" w:hAnsi="Times New Roman" w:cs="Times New Roman"/>
          <w:sz w:val="24"/>
          <w:szCs w:val="24"/>
        </w:rPr>
        <w:t xml:space="preserve">Loss function: Standard </w:t>
      </w:r>
      <w:proofErr w:type="spellStart"/>
      <w:r w:rsidRPr="006045B4">
        <w:rPr>
          <w:rFonts w:ascii="Times New Roman" w:hAnsi="Times New Roman" w:cs="Times New Roman"/>
          <w:sz w:val="24"/>
          <w:szCs w:val="24"/>
        </w:rPr>
        <w:t>CrossEntropy</w:t>
      </w:r>
      <w:proofErr w:type="spellEnd"/>
      <w:r w:rsidRPr="006045B4">
        <w:rPr>
          <w:rFonts w:ascii="Times New Roman" w:hAnsi="Times New Roman" w:cs="Times New Roman"/>
          <w:sz w:val="24"/>
          <w:szCs w:val="24"/>
        </w:rPr>
        <w:t>.</w:t>
      </w:r>
    </w:p>
    <w:p w:rsidR="006045B4" w:rsidRPr="006045B4" w:rsidRDefault="006045B4" w:rsidP="006045B4">
      <w:pPr>
        <w:pStyle w:val="Heading5"/>
        <w:rPr>
          <w:rFonts w:ascii="Times New Roman" w:hAnsi="Times New Roman" w:cs="Times New Roman"/>
          <w:color w:val="000000" w:themeColor="text1"/>
          <w:sz w:val="24"/>
          <w:szCs w:val="24"/>
        </w:rPr>
      </w:pPr>
      <w:r w:rsidRPr="006045B4">
        <w:rPr>
          <w:rStyle w:val="Strong"/>
          <w:rFonts w:ascii="Times New Roman" w:hAnsi="Times New Roman" w:cs="Times New Roman"/>
          <w:b w:val="0"/>
          <w:bCs w:val="0"/>
          <w:color w:val="000000" w:themeColor="text1"/>
          <w:sz w:val="24"/>
          <w:szCs w:val="24"/>
        </w:rPr>
        <w:t>Phase B: Label Fusion Training</w:t>
      </w:r>
    </w:p>
    <w:p w:rsidR="006045B4" w:rsidRPr="006045B4" w:rsidRDefault="006045B4" w:rsidP="006045B4">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Epochs 7</w:t>
      </w:r>
      <w:r w:rsidRPr="006045B4">
        <w:rPr>
          <w:rFonts w:ascii="Times New Roman" w:hAnsi="Times New Roman" w:cs="Times New Roman"/>
          <w:sz w:val="24"/>
          <w:szCs w:val="24"/>
        </w:rPr>
        <w:t xml:space="preserve">–10: Combine noisy and pseudo-labels using a </w:t>
      </w:r>
      <w:r w:rsidRPr="006045B4">
        <w:rPr>
          <w:rStyle w:val="Strong"/>
          <w:rFonts w:ascii="Times New Roman" w:hAnsi="Times New Roman" w:cs="Times New Roman"/>
          <w:b w:val="0"/>
          <w:sz w:val="24"/>
          <w:szCs w:val="24"/>
        </w:rPr>
        <w:t>label fusion loss</w:t>
      </w:r>
    </w:p>
    <w:p w:rsidR="006045B4" w:rsidRDefault="006045B4" w:rsidP="006045B4">
      <w:pPr>
        <w:spacing w:before="100" w:beforeAutospacing="1" w:after="100" w:afterAutospacing="1" w:line="240" w:lineRule="auto"/>
        <w:rPr>
          <w:rFonts w:ascii="Times New Roman" w:hAnsi="Times New Roman" w:cs="Times New Roman"/>
          <w:sz w:val="24"/>
          <w:szCs w:val="24"/>
        </w:rPr>
      </w:pPr>
      <w:r w:rsidRPr="006045B4">
        <w:rPr>
          <w:rStyle w:val="Strong"/>
          <w:rFonts w:ascii="Times New Roman" w:hAnsi="Times New Roman" w:cs="Times New Roman"/>
          <w:sz w:val="24"/>
          <w:szCs w:val="24"/>
        </w:rPr>
        <w:t>Optimization</w:t>
      </w:r>
      <w:r w:rsidRPr="006045B4">
        <w:rPr>
          <w:rFonts w:ascii="Times New Roman" w:hAnsi="Times New Roman" w:cs="Times New Roman"/>
          <w:sz w:val="24"/>
          <w:szCs w:val="24"/>
        </w:rPr>
        <w:t>:</w:t>
      </w:r>
    </w:p>
    <w:p w:rsidR="006045B4" w:rsidRDefault="006045B4" w:rsidP="006045B4">
      <w:pPr>
        <w:spacing w:before="100" w:beforeAutospacing="1" w:after="100" w:afterAutospacing="1" w:line="240" w:lineRule="auto"/>
        <w:rPr>
          <w:rStyle w:val="katex-mathml"/>
          <w:rFonts w:ascii="Times New Roman" w:hAnsi="Times New Roman" w:cs="Times New Roman"/>
          <w:sz w:val="24"/>
          <w:szCs w:val="24"/>
        </w:rPr>
      </w:pPr>
      <w:r w:rsidRPr="006045B4">
        <w:rPr>
          <w:rFonts w:ascii="Times New Roman" w:hAnsi="Times New Roman" w:cs="Times New Roman"/>
          <w:sz w:val="24"/>
          <w:szCs w:val="24"/>
        </w:rPr>
        <w:t>Optimizer: SGD</w:t>
      </w:r>
      <w:r>
        <w:rPr>
          <w:rFonts w:ascii="Times New Roman" w:hAnsi="Times New Roman" w:cs="Times New Roman"/>
          <w:sz w:val="24"/>
          <w:szCs w:val="24"/>
        </w:rPr>
        <w:t xml:space="preserve">, </w:t>
      </w:r>
      <w:r w:rsidRPr="006045B4">
        <w:rPr>
          <w:rFonts w:ascii="Times New Roman" w:hAnsi="Times New Roman" w:cs="Times New Roman"/>
          <w:sz w:val="24"/>
          <w:szCs w:val="24"/>
        </w:rPr>
        <w:t>Learning Rate: 0.01</w:t>
      </w:r>
      <w:r>
        <w:rPr>
          <w:rFonts w:ascii="Times New Roman" w:hAnsi="Times New Roman" w:cs="Times New Roman"/>
          <w:sz w:val="24"/>
          <w:szCs w:val="24"/>
        </w:rPr>
        <w:t xml:space="preserve">, </w:t>
      </w:r>
      <w:r w:rsidRPr="006045B4">
        <w:rPr>
          <w:rFonts w:ascii="Times New Roman" w:hAnsi="Times New Roman" w:cs="Times New Roman"/>
          <w:sz w:val="24"/>
          <w:szCs w:val="24"/>
        </w:rPr>
        <w:t>Momentum: 0.9</w:t>
      </w:r>
      <w:r>
        <w:rPr>
          <w:rFonts w:ascii="Times New Roman" w:hAnsi="Times New Roman" w:cs="Times New Roman"/>
          <w:sz w:val="24"/>
          <w:szCs w:val="24"/>
        </w:rPr>
        <w:t xml:space="preserve">, </w:t>
      </w:r>
      <w:r w:rsidRPr="006045B4">
        <w:rPr>
          <w:rFonts w:ascii="Times New Roman" w:hAnsi="Times New Roman" w:cs="Times New Roman"/>
          <w:sz w:val="24"/>
          <w:szCs w:val="24"/>
        </w:rPr>
        <w:t xml:space="preserve">Weight Decay: </w:t>
      </w:r>
      <w:r w:rsidRPr="006045B4">
        <w:rPr>
          <w:rStyle w:val="katex-mathml"/>
          <w:rFonts w:ascii="Times New Roman" w:hAnsi="Times New Roman" w:cs="Times New Roman"/>
          <w:sz w:val="24"/>
          <w:szCs w:val="24"/>
        </w:rPr>
        <w:t>5×10</w:t>
      </w:r>
      <w:r>
        <w:rPr>
          <w:rStyle w:val="katex-mathml"/>
          <w:rFonts w:ascii="Times New Roman" w:hAnsi="Times New Roman" w:cs="Times New Roman"/>
          <w:sz w:val="24"/>
          <w:szCs w:val="24"/>
        </w:rPr>
        <w:t>e-4</w:t>
      </w:r>
    </w:p>
    <w:p w:rsidR="006045B4" w:rsidRPr="006045B4" w:rsidRDefault="006045B4" w:rsidP="006045B4">
      <w:pPr>
        <w:spacing w:before="100" w:beforeAutospacing="1" w:after="100" w:afterAutospacing="1" w:line="240" w:lineRule="auto"/>
        <w:rPr>
          <w:rFonts w:ascii="Times New Roman" w:hAnsi="Times New Roman" w:cs="Times New Roman"/>
          <w:sz w:val="24"/>
          <w:szCs w:val="24"/>
        </w:rPr>
      </w:pPr>
    </w:p>
    <w:p w:rsidR="002D658D" w:rsidRDefault="002D658D" w:rsidP="00AC196F">
      <w:pPr>
        <w:rPr>
          <w:rFonts w:ascii="Times New Roman" w:eastAsia="Times New Roman" w:hAnsi="Times New Roman" w:cs="Times New Roman"/>
          <w:sz w:val="26"/>
          <w:szCs w:val="26"/>
        </w:rPr>
      </w:pPr>
    </w:p>
    <w:p w:rsidR="002D658D" w:rsidRDefault="002D658D" w:rsidP="00AC196F">
      <w:pPr>
        <w:rPr>
          <w:rFonts w:ascii="Times New Roman" w:eastAsia="Times New Roman" w:hAnsi="Times New Roman" w:cs="Times New Roman"/>
          <w:sz w:val="26"/>
          <w:szCs w:val="26"/>
        </w:rPr>
      </w:pPr>
    </w:p>
    <w:p w:rsidR="00440D86" w:rsidRDefault="00440D86" w:rsidP="00AC196F">
      <w:pPr>
        <w:rPr>
          <w:rFonts w:ascii="Times New Roman" w:hAnsi="Times New Roman" w:cs="Times New Roman"/>
          <w:b/>
          <w:sz w:val="32"/>
          <w:szCs w:val="32"/>
        </w:rPr>
      </w:pPr>
      <w:r>
        <w:rPr>
          <w:rFonts w:ascii="Times New Roman" w:hAnsi="Times New Roman" w:cs="Times New Roman"/>
          <w:b/>
          <w:sz w:val="32"/>
          <w:szCs w:val="32"/>
        </w:rPr>
        <w:lastRenderedPageBreak/>
        <w:t>Results</w:t>
      </w:r>
    </w:p>
    <w:p w:rsidR="00440D86" w:rsidRDefault="00440D86" w:rsidP="00AC196F">
      <w:pPr>
        <w:rPr>
          <w:rFonts w:ascii="Times New Roman" w:hAnsi="Times New Roman" w:cs="Times New Roman"/>
          <w:b/>
          <w:sz w:val="32"/>
          <w:szCs w:val="32"/>
        </w:rPr>
      </w:pPr>
    </w:p>
    <w:p w:rsidR="002D658D" w:rsidRDefault="00CA0DCB" w:rsidP="00AC196F">
      <w:pPr>
        <w:rPr>
          <w:rFonts w:ascii="Times New Roman" w:hAnsi="Times New Roman" w:cs="Times New Roman"/>
          <w:b/>
          <w:sz w:val="24"/>
          <w:szCs w:val="24"/>
        </w:rPr>
      </w:pPr>
      <w:r w:rsidRPr="00CA0DCB">
        <w:rPr>
          <w:rFonts w:ascii="Times New Roman" w:hAnsi="Times New Roman" w:cs="Times New Roman"/>
          <w:b/>
          <w:sz w:val="24"/>
          <w:szCs w:val="24"/>
        </w:rPr>
        <w:t>For Food101N</w:t>
      </w:r>
      <w:r>
        <w:rPr>
          <w:rFonts w:ascii="Times New Roman" w:hAnsi="Times New Roman" w:cs="Times New Roman"/>
          <w:b/>
          <w:sz w:val="24"/>
          <w:szCs w:val="24"/>
        </w:rPr>
        <w:t>:</w:t>
      </w:r>
    </w:p>
    <w:p w:rsidR="00CA0DCB" w:rsidRPr="00CA0DCB" w:rsidRDefault="00CA0DCB" w:rsidP="00CA0DCB">
      <w:pPr>
        <w:numPr>
          <w:ilvl w:val="0"/>
          <w:numId w:val="6"/>
        </w:numPr>
        <w:spacing w:before="100" w:beforeAutospacing="1" w:after="100" w:afterAutospacing="1" w:line="240" w:lineRule="auto"/>
        <w:rPr>
          <w:rFonts w:ascii="Times New Roman" w:hAnsi="Times New Roman" w:cs="Times New Roman"/>
          <w:sz w:val="24"/>
          <w:szCs w:val="24"/>
        </w:rPr>
      </w:pPr>
      <w:r w:rsidRPr="00CA0DCB">
        <w:rPr>
          <w:rFonts w:ascii="Times New Roman" w:hAnsi="Times New Roman" w:cs="Times New Roman"/>
          <w:sz w:val="24"/>
          <w:szCs w:val="24"/>
        </w:rPr>
        <w:t xml:space="preserve">The model demonstrated </w:t>
      </w:r>
      <w:r w:rsidRPr="00CA0DCB">
        <w:rPr>
          <w:rStyle w:val="Strong"/>
          <w:rFonts w:ascii="Times New Roman" w:hAnsi="Times New Roman" w:cs="Times New Roman"/>
          <w:b w:val="0"/>
          <w:sz w:val="24"/>
          <w:szCs w:val="24"/>
        </w:rPr>
        <w:t>strong generalization</w:t>
      </w:r>
      <w:r w:rsidRPr="00CA0DCB">
        <w:rPr>
          <w:rFonts w:ascii="Times New Roman" w:hAnsi="Times New Roman" w:cs="Times New Roman"/>
          <w:b/>
          <w:sz w:val="24"/>
          <w:szCs w:val="24"/>
        </w:rPr>
        <w:t xml:space="preserve"> </w:t>
      </w:r>
      <w:r w:rsidRPr="00CA0DCB">
        <w:rPr>
          <w:rFonts w:ascii="Times New Roman" w:hAnsi="Times New Roman" w:cs="Times New Roman"/>
          <w:sz w:val="24"/>
          <w:szCs w:val="24"/>
        </w:rPr>
        <w:t>despite noisy labels, improving steadily in both training and testing.</w:t>
      </w:r>
    </w:p>
    <w:p w:rsidR="00CA0DCB" w:rsidRPr="00CA0DCB" w:rsidRDefault="00CA0DCB" w:rsidP="00CA0DCB">
      <w:pPr>
        <w:numPr>
          <w:ilvl w:val="0"/>
          <w:numId w:val="6"/>
        </w:numPr>
        <w:spacing w:before="100" w:beforeAutospacing="1" w:after="100" w:afterAutospacing="1" w:line="240" w:lineRule="auto"/>
        <w:rPr>
          <w:rFonts w:ascii="Times New Roman" w:hAnsi="Times New Roman" w:cs="Times New Roman"/>
          <w:sz w:val="24"/>
          <w:szCs w:val="24"/>
        </w:rPr>
      </w:pPr>
      <w:r w:rsidRPr="00CA0DCB">
        <w:rPr>
          <w:rFonts w:ascii="Times New Roman" w:hAnsi="Times New Roman" w:cs="Times New Roman"/>
          <w:sz w:val="24"/>
          <w:szCs w:val="24"/>
        </w:rPr>
        <w:t xml:space="preserve">Peak test accuracy reached </w:t>
      </w:r>
      <w:r w:rsidRPr="00CA0DCB">
        <w:rPr>
          <w:rStyle w:val="Strong"/>
          <w:rFonts w:ascii="Times New Roman" w:hAnsi="Times New Roman" w:cs="Times New Roman"/>
          <w:b w:val="0"/>
          <w:sz w:val="24"/>
          <w:szCs w:val="24"/>
        </w:rPr>
        <w:t>89.94% at Epoch 11</w:t>
      </w:r>
      <w:r w:rsidRPr="00CA0DCB">
        <w:rPr>
          <w:rFonts w:ascii="Times New Roman" w:hAnsi="Times New Roman" w:cs="Times New Roman"/>
          <w:sz w:val="24"/>
          <w:szCs w:val="24"/>
        </w:rPr>
        <w:t>, reflecting high noise robustness, likely due to the large dataset size and effective optimization.</w:t>
      </w:r>
    </w:p>
    <w:p w:rsidR="00CA0DCB" w:rsidRPr="00CA0DCB" w:rsidRDefault="00CA0DCB" w:rsidP="00CA0DCB">
      <w:pPr>
        <w:numPr>
          <w:ilvl w:val="0"/>
          <w:numId w:val="6"/>
        </w:numPr>
        <w:spacing w:before="100" w:beforeAutospacing="1" w:after="100" w:afterAutospacing="1" w:line="240" w:lineRule="auto"/>
        <w:rPr>
          <w:rFonts w:ascii="Times New Roman" w:hAnsi="Times New Roman" w:cs="Times New Roman"/>
          <w:sz w:val="24"/>
          <w:szCs w:val="24"/>
        </w:rPr>
      </w:pPr>
      <w:r w:rsidRPr="00CA0DCB">
        <w:rPr>
          <w:rFonts w:ascii="Times New Roman" w:hAnsi="Times New Roman" w:cs="Times New Roman"/>
          <w:sz w:val="24"/>
          <w:szCs w:val="24"/>
        </w:rPr>
        <w:t>The training loss consistently dropped while accuracy rose, indicating stable convergence.</w:t>
      </w:r>
    </w:p>
    <w:p w:rsidR="00CA0DCB" w:rsidRPr="00CA0DCB" w:rsidRDefault="00CA0DCB" w:rsidP="00AC196F">
      <w:pPr>
        <w:rPr>
          <w:rFonts w:ascii="Times New Roman" w:hAnsi="Times New Roman" w:cs="Times New Roman"/>
          <w:sz w:val="24"/>
          <w:szCs w:val="24"/>
        </w:rPr>
      </w:pPr>
    </w:p>
    <w:p w:rsidR="00CA0DCB" w:rsidRDefault="00CA0DCB" w:rsidP="00AC196F">
      <w:pPr>
        <w:rPr>
          <w:rFonts w:ascii="Times New Roman" w:hAnsi="Times New Roman" w:cs="Times New Roman"/>
          <w:b/>
          <w:sz w:val="24"/>
          <w:szCs w:val="24"/>
        </w:rPr>
      </w:pPr>
      <w:r w:rsidRPr="00CA0DCB">
        <w:rPr>
          <w:rFonts w:ascii="Times New Roman" w:hAnsi="Times New Roman" w:cs="Times New Roman"/>
          <w:b/>
          <w:sz w:val="24"/>
          <w:szCs w:val="24"/>
        </w:rPr>
        <w:drawing>
          <wp:inline distT="0" distB="0" distL="0" distR="0" wp14:anchorId="0ED2FF75" wp14:editId="48EFA7F7">
            <wp:extent cx="2984707" cy="1516091"/>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1204" cy="1554948"/>
                    </a:xfrm>
                    <a:prstGeom prst="rect">
                      <a:avLst/>
                    </a:prstGeom>
                  </pic:spPr>
                </pic:pic>
              </a:graphicData>
            </a:graphic>
          </wp:inline>
        </w:drawing>
      </w:r>
      <w:r w:rsidRPr="00CA0DCB">
        <w:rPr>
          <w:rFonts w:ascii="Times New Roman" w:hAnsi="Times New Roman" w:cs="Times New Roman"/>
          <w:b/>
          <w:sz w:val="24"/>
          <w:szCs w:val="24"/>
        </w:rPr>
        <w:drawing>
          <wp:inline distT="0" distB="0" distL="0" distR="0" wp14:anchorId="37A48026" wp14:editId="529FDC76">
            <wp:extent cx="2679700" cy="16417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0349" cy="1685049"/>
                    </a:xfrm>
                    <a:prstGeom prst="rect">
                      <a:avLst/>
                    </a:prstGeom>
                  </pic:spPr>
                </pic:pic>
              </a:graphicData>
            </a:graphic>
          </wp:inline>
        </w:drawing>
      </w:r>
    </w:p>
    <w:p w:rsidR="00CA0DCB" w:rsidRDefault="00CA0DCB" w:rsidP="00AC196F">
      <w:pPr>
        <w:rPr>
          <w:rFonts w:ascii="Times New Roman" w:hAnsi="Times New Roman" w:cs="Times New Roman"/>
          <w:b/>
          <w:sz w:val="24"/>
          <w:szCs w:val="24"/>
        </w:rPr>
      </w:pPr>
    </w:p>
    <w:p w:rsidR="00CA0DCB" w:rsidRDefault="002D658D" w:rsidP="00AC196F">
      <w:pPr>
        <w:rPr>
          <w:rFonts w:ascii="Times New Roman" w:hAnsi="Times New Roman" w:cs="Times New Roman"/>
          <w:b/>
          <w:sz w:val="24"/>
          <w:szCs w:val="24"/>
        </w:rPr>
      </w:pPr>
      <w:r w:rsidRPr="00CA0DCB">
        <w:rPr>
          <w:rFonts w:ascii="Times New Roman" w:hAnsi="Times New Roman" w:cs="Times New Roman"/>
          <w:b/>
          <w:sz w:val="24"/>
          <w:szCs w:val="24"/>
        </w:rPr>
        <w:t>For Clothing1M</w:t>
      </w:r>
      <w:r w:rsidR="00CA0DCB">
        <w:rPr>
          <w:rFonts w:ascii="Times New Roman" w:hAnsi="Times New Roman" w:cs="Times New Roman"/>
          <w:b/>
          <w:sz w:val="24"/>
          <w:szCs w:val="24"/>
        </w:rPr>
        <w:t>:</w:t>
      </w:r>
    </w:p>
    <w:p w:rsidR="00440D86" w:rsidRDefault="00440D86" w:rsidP="00AC196F">
      <w:pPr>
        <w:rPr>
          <w:rFonts w:ascii="Times New Roman" w:hAnsi="Times New Roman" w:cs="Times New Roman"/>
          <w:sz w:val="24"/>
          <w:szCs w:val="24"/>
        </w:rPr>
      </w:pPr>
      <w:r w:rsidRPr="00440D86">
        <w:rPr>
          <w:rFonts w:ascii="Times New Roman" w:hAnsi="Times New Roman" w:cs="Times New Roman"/>
          <w:sz w:val="24"/>
          <w:szCs w:val="24"/>
        </w:rPr>
        <w:t>The model was trained using 20,000 noisy training images and evaluated on 10,000 clean test samples. The experiment followed a 15-epoch schedule, with the first 5 epochs using only noisy labels (</w:t>
      </w:r>
      <w:r w:rsidRPr="00440D86">
        <w:rPr>
          <w:rStyle w:val="HTMLCode"/>
          <w:rFonts w:ascii="Times New Roman" w:eastAsiaTheme="minorHAnsi" w:hAnsi="Times New Roman" w:cs="Times New Roman"/>
          <w:sz w:val="24"/>
          <w:szCs w:val="24"/>
        </w:rPr>
        <w:t>α = 0</w:t>
      </w:r>
      <w:r w:rsidRPr="00440D86">
        <w:rPr>
          <w:rFonts w:ascii="Times New Roman" w:hAnsi="Times New Roman" w:cs="Times New Roman"/>
          <w:sz w:val="24"/>
          <w:szCs w:val="24"/>
        </w:rPr>
        <w:t>), and the remaining epochs incorporating SMP-based pseudo-labels (</w:t>
      </w:r>
      <w:r w:rsidRPr="00440D86">
        <w:rPr>
          <w:rStyle w:val="HTMLCode"/>
          <w:rFonts w:ascii="Times New Roman" w:eastAsiaTheme="minorHAnsi" w:hAnsi="Times New Roman" w:cs="Times New Roman"/>
          <w:sz w:val="24"/>
          <w:szCs w:val="24"/>
        </w:rPr>
        <w:t>α = 0.5</w:t>
      </w:r>
      <w:r w:rsidRPr="00440D86">
        <w:rPr>
          <w:rFonts w:ascii="Times New Roman" w:hAnsi="Times New Roman" w:cs="Times New Roman"/>
          <w:sz w:val="24"/>
          <w:szCs w:val="24"/>
        </w:rPr>
        <w:t>).</w:t>
      </w:r>
    </w:p>
    <w:p w:rsidR="00440D86" w:rsidRDefault="00440D86" w:rsidP="00440D86">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0D86">
        <w:rPr>
          <w:rFonts w:ascii="Times New Roman" w:eastAsia="Times New Roman" w:hAnsi="Times New Roman" w:cs="Times New Roman"/>
          <w:bCs/>
          <w:sz w:val="24"/>
          <w:szCs w:val="24"/>
        </w:rPr>
        <w:t>Warm-up phase</w:t>
      </w:r>
      <w:r w:rsidRPr="00440D86">
        <w:rPr>
          <w:rFonts w:ascii="Times New Roman" w:eastAsia="Times New Roman" w:hAnsi="Times New Roman" w:cs="Times New Roman"/>
          <w:sz w:val="24"/>
          <w:szCs w:val="24"/>
        </w:rPr>
        <w:t xml:space="preserve"> showed a slight decline in accuracy, potentially due to noisy supervision.</w:t>
      </w:r>
    </w:p>
    <w:p w:rsidR="00440D86" w:rsidRDefault="00440D86" w:rsidP="00440D86">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0D86">
        <w:rPr>
          <w:rFonts w:ascii="Times New Roman" w:eastAsia="Times New Roman" w:hAnsi="Times New Roman" w:cs="Times New Roman"/>
          <w:sz w:val="24"/>
          <w:szCs w:val="24"/>
        </w:rPr>
        <w:t>After SMP-based label correction began (Epoch 6), accuracy initially dropped due to unstable pseudo-labeling, but gradually improved with more refined predictions.</w:t>
      </w:r>
    </w:p>
    <w:p w:rsidR="00440D86" w:rsidRPr="00440D86" w:rsidRDefault="00440D86" w:rsidP="00440D86">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0D86">
        <w:rPr>
          <w:rFonts w:ascii="Times New Roman" w:eastAsia="Times New Roman" w:hAnsi="Times New Roman" w:cs="Times New Roman"/>
          <w:sz w:val="24"/>
          <w:szCs w:val="24"/>
        </w:rPr>
        <w:t>Final accuracy (</w:t>
      </w:r>
      <w:r w:rsidRPr="00440D86">
        <w:rPr>
          <w:rFonts w:ascii="Times New Roman" w:eastAsia="Times New Roman" w:hAnsi="Times New Roman" w:cs="Times New Roman"/>
          <w:b/>
          <w:bCs/>
          <w:sz w:val="24"/>
          <w:szCs w:val="24"/>
        </w:rPr>
        <w:t>57.59%</w:t>
      </w:r>
      <w:r w:rsidRPr="00440D86">
        <w:rPr>
          <w:rFonts w:ascii="Times New Roman" w:eastAsia="Times New Roman" w:hAnsi="Times New Roman" w:cs="Times New Roman"/>
          <w:sz w:val="24"/>
          <w:szCs w:val="24"/>
        </w:rPr>
        <w:t>) reflects the ability of SMP and DSL to partially recover from label noise, despite using a small subset (20k of 1M) for training.</w:t>
      </w:r>
    </w:p>
    <w:p w:rsidR="00440D86" w:rsidRPr="00440D86" w:rsidRDefault="00440D86" w:rsidP="00AC196F">
      <w:pPr>
        <w:rPr>
          <w:rFonts w:ascii="Times New Roman" w:hAnsi="Times New Roman" w:cs="Times New Roman"/>
          <w:b/>
          <w:sz w:val="24"/>
          <w:szCs w:val="24"/>
        </w:rPr>
      </w:pPr>
    </w:p>
    <w:p w:rsidR="004E2024" w:rsidRDefault="002D658D" w:rsidP="00AC196F">
      <w:pPr>
        <w:rPr>
          <w:rFonts w:ascii="Times New Roman" w:hAnsi="Times New Roman" w:cs="Times New Roman"/>
          <w:b/>
          <w:sz w:val="32"/>
          <w:szCs w:val="32"/>
        </w:rPr>
      </w:pPr>
      <w:r w:rsidRPr="002D658D">
        <w:rPr>
          <w:rFonts w:ascii="Times New Roman" w:hAnsi="Times New Roman" w:cs="Times New Roman"/>
          <w:b/>
          <w:sz w:val="32"/>
          <w:szCs w:val="32"/>
        </w:rPr>
        <w:lastRenderedPageBreak/>
        <w:drawing>
          <wp:inline distT="0" distB="0" distL="0" distR="0" wp14:anchorId="756E692C" wp14:editId="5183F0D3">
            <wp:extent cx="2715017" cy="152388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988" cy="1550809"/>
                    </a:xfrm>
                    <a:prstGeom prst="rect">
                      <a:avLst/>
                    </a:prstGeom>
                  </pic:spPr>
                </pic:pic>
              </a:graphicData>
            </a:graphic>
          </wp:inline>
        </w:drawing>
      </w:r>
      <w:r w:rsidRPr="002D658D">
        <w:rPr>
          <w:rFonts w:ascii="Times New Roman" w:hAnsi="Times New Roman" w:cs="Times New Roman"/>
          <w:b/>
          <w:sz w:val="32"/>
          <w:szCs w:val="32"/>
        </w:rPr>
        <w:drawing>
          <wp:inline distT="0" distB="0" distL="0" distR="0" wp14:anchorId="0D518E06" wp14:editId="6C46B79F">
            <wp:extent cx="2555875" cy="1620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797" cy="1643084"/>
                    </a:xfrm>
                    <a:prstGeom prst="rect">
                      <a:avLst/>
                    </a:prstGeom>
                  </pic:spPr>
                </pic:pic>
              </a:graphicData>
            </a:graphic>
          </wp:inline>
        </w:drawing>
      </w:r>
    </w:p>
    <w:p w:rsidR="004E2024" w:rsidRPr="004E2024" w:rsidRDefault="004E2024" w:rsidP="00AC196F">
      <w:pPr>
        <w:rPr>
          <w:rFonts w:ascii="Times New Roman" w:hAnsi="Times New Roman" w:cs="Times New Roman"/>
          <w:b/>
          <w:sz w:val="32"/>
          <w:szCs w:val="32"/>
        </w:rPr>
      </w:pPr>
      <w:r>
        <w:rPr>
          <w:rFonts w:ascii="Times New Roman" w:hAnsi="Times New Roman" w:cs="Times New Roman"/>
          <w:b/>
          <w:sz w:val="32"/>
          <w:szCs w:val="32"/>
        </w:rPr>
        <w:t>References:</w:t>
      </w:r>
    </w:p>
    <w:p w:rsidR="004E2024" w:rsidRPr="006E1433" w:rsidRDefault="006E1433" w:rsidP="00AC196F">
      <w:pPr>
        <w:rPr>
          <w:rFonts w:ascii="Times New Roman" w:hAnsi="Times New Roman" w:cs="Times New Roman"/>
        </w:rPr>
      </w:pPr>
      <w:r w:rsidRPr="006E1433">
        <w:rPr>
          <w:rFonts w:ascii="Times New Roman" w:hAnsi="Times New Roman" w:cs="Times New Roman"/>
        </w:rPr>
        <w:t xml:space="preserve">[1] </w:t>
      </w:r>
      <w:r w:rsidRPr="006E1433">
        <w:rPr>
          <w:rFonts w:ascii="Times New Roman" w:hAnsi="Times New Roman" w:cs="Times New Roman"/>
        </w:rPr>
        <w:t xml:space="preserve">Giorgio </w:t>
      </w:r>
      <w:proofErr w:type="spellStart"/>
      <w:r w:rsidRPr="006E1433">
        <w:rPr>
          <w:rFonts w:ascii="Times New Roman" w:hAnsi="Times New Roman" w:cs="Times New Roman"/>
        </w:rPr>
        <w:t>Patrini</w:t>
      </w:r>
      <w:proofErr w:type="spellEnd"/>
      <w:r w:rsidRPr="006E1433">
        <w:rPr>
          <w:rFonts w:ascii="Times New Roman" w:hAnsi="Times New Roman" w:cs="Times New Roman"/>
        </w:rPr>
        <w:t xml:space="preserve">, Alessandro </w:t>
      </w:r>
      <w:proofErr w:type="spellStart"/>
      <w:r w:rsidRPr="006E1433">
        <w:rPr>
          <w:rFonts w:ascii="Times New Roman" w:hAnsi="Times New Roman" w:cs="Times New Roman"/>
        </w:rPr>
        <w:t>Rozza</w:t>
      </w:r>
      <w:proofErr w:type="spellEnd"/>
      <w:r w:rsidRPr="006E1433">
        <w:rPr>
          <w:rFonts w:ascii="Times New Roman" w:hAnsi="Times New Roman" w:cs="Times New Roman"/>
        </w:rPr>
        <w:t xml:space="preserve">, Aditya Krishna Menon, Richard Nock, and </w:t>
      </w:r>
      <w:proofErr w:type="spellStart"/>
      <w:r w:rsidRPr="006E1433">
        <w:rPr>
          <w:rFonts w:ascii="Times New Roman" w:hAnsi="Times New Roman" w:cs="Times New Roman"/>
        </w:rPr>
        <w:t>Lizhen</w:t>
      </w:r>
      <w:proofErr w:type="spellEnd"/>
      <w:r w:rsidRPr="006E1433">
        <w:rPr>
          <w:rFonts w:ascii="Times New Roman" w:hAnsi="Times New Roman" w:cs="Times New Roman"/>
        </w:rPr>
        <w:t xml:space="preserve"> Qu. Making</w:t>
      </w:r>
      <w:r w:rsidRPr="006E1433">
        <w:rPr>
          <w:rFonts w:ascii="Times New Roman" w:hAnsi="Times New Roman" w:cs="Times New Roman"/>
        </w:rPr>
        <w:t xml:space="preserve"> </w:t>
      </w:r>
      <w:r w:rsidRPr="006E1433">
        <w:rPr>
          <w:rFonts w:ascii="Times New Roman" w:hAnsi="Times New Roman" w:cs="Times New Roman"/>
        </w:rPr>
        <w:t>deep</w:t>
      </w:r>
      <w:r w:rsidRPr="006E1433">
        <w:rPr>
          <w:rFonts w:ascii="Times New Roman" w:hAnsi="Times New Roman" w:cs="Times New Roman"/>
        </w:rPr>
        <w:t xml:space="preserve"> </w:t>
      </w:r>
      <w:r w:rsidRPr="006E1433">
        <w:rPr>
          <w:rFonts w:ascii="Times New Roman" w:hAnsi="Times New Roman" w:cs="Times New Roman"/>
        </w:rPr>
        <w:t>neural networks robust to label noise: A l</w:t>
      </w:r>
      <w:r w:rsidRPr="006E1433">
        <w:rPr>
          <w:rFonts w:ascii="Times New Roman" w:hAnsi="Times New Roman" w:cs="Times New Roman"/>
        </w:rPr>
        <w:t>oss correction approach. In Pro</w:t>
      </w:r>
      <w:r w:rsidRPr="006E1433">
        <w:rPr>
          <w:rFonts w:ascii="Times New Roman" w:hAnsi="Times New Roman" w:cs="Times New Roman"/>
        </w:rPr>
        <w:t>ceedings of the IEEE Conference on Computer Vision and Pattern Recognition, pages 1944–1952, 2017.</w:t>
      </w:r>
    </w:p>
    <w:p w:rsidR="006E1433" w:rsidRPr="006E1433" w:rsidRDefault="006E1433" w:rsidP="00AC196F">
      <w:pPr>
        <w:rPr>
          <w:rFonts w:ascii="Times New Roman" w:hAnsi="Times New Roman" w:cs="Times New Roman"/>
        </w:rPr>
      </w:pPr>
      <w:r w:rsidRPr="006E1433">
        <w:rPr>
          <w:rFonts w:ascii="Times New Roman" w:hAnsi="Times New Roman" w:cs="Times New Roman"/>
        </w:rPr>
        <w:t xml:space="preserve">[2] </w:t>
      </w:r>
      <w:r w:rsidRPr="006E1433">
        <w:rPr>
          <w:rFonts w:ascii="Times New Roman" w:hAnsi="Times New Roman" w:cs="Times New Roman"/>
        </w:rPr>
        <w:t>Kaur, A., Kumar, M., &amp; Kaur, P. (2021). "</w:t>
      </w:r>
      <w:proofErr w:type="spellStart"/>
      <w:r w:rsidRPr="006E1433">
        <w:rPr>
          <w:rFonts w:ascii="Times New Roman" w:hAnsi="Times New Roman" w:cs="Times New Roman"/>
        </w:rPr>
        <w:t>FoodINN</w:t>
      </w:r>
      <w:proofErr w:type="spellEnd"/>
      <w:r w:rsidRPr="006E1433">
        <w:rPr>
          <w:rFonts w:ascii="Times New Roman" w:hAnsi="Times New Roman" w:cs="Times New Roman"/>
        </w:rPr>
        <w:t xml:space="preserve">: A Food Image Classification Approach Using Deep Convolutional Neural Networks." </w:t>
      </w:r>
      <w:r w:rsidRPr="006E1433">
        <w:rPr>
          <w:rStyle w:val="Emphasis"/>
          <w:rFonts w:ascii="Times New Roman" w:hAnsi="Times New Roman" w:cs="Times New Roman"/>
        </w:rPr>
        <w:t>Elsevier Journal on Computational Vision</w:t>
      </w:r>
      <w:r w:rsidRPr="006E1433">
        <w:rPr>
          <w:rFonts w:ascii="Times New Roman" w:hAnsi="Times New Roman" w:cs="Times New Roman"/>
        </w:rPr>
        <w:t>.</w:t>
      </w:r>
    </w:p>
    <w:p w:rsidR="006E1433" w:rsidRDefault="006E1433" w:rsidP="006E1433">
      <w:r>
        <w:t>[3]</w:t>
      </w:r>
      <w:r w:rsidRPr="006E1433">
        <w:rPr>
          <w:rFonts w:ascii="Times New Roman" w:hAnsi="Times New Roman" w:cs="Times New Roman"/>
        </w:rPr>
        <w:t xml:space="preserve"> Han, Bowen, et al, </w:t>
      </w:r>
      <w:r w:rsidRPr="006E1433">
        <w:rPr>
          <w:rFonts w:ascii="Times New Roman" w:hAnsi="Times New Roman" w:cs="Times New Roman"/>
        </w:rPr>
        <w:t xml:space="preserve">"Deep Self-Learning </w:t>
      </w:r>
      <w:proofErr w:type="gramStart"/>
      <w:r w:rsidRPr="006E1433">
        <w:rPr>
          <w:rFonts w:ascii="Times New Roman" w:hAnsi="Times New Roman" w:cs="Times New Roman"/>
        </w:rPr>
        <w:t>From</w:t>
      </w:r>
      <w:proofErr w:type="gramEnd"/>
      <w:r w:rsidRPr="006E1433">
        <w:rPr>
          <w:rFonts w:ascii="Times New Roman" w:hAnsi="Times New Roman" w:cs="Times New Roman"/>
        </w:rPr>
        <w:t xml:space="preserve"> Noisy Labels." Proceedings of the IEEE/CVF International Conference on Computer Vision (ICCV), 2019, pp. 5138–5147.</w:t>
      </w:r>
    </w:p>
    <w:p w:rsidR="006E1433" w:rsidRDefault="006E1433" w:rsidP="00AC196F">
      <w:r>
        <w:t xml:space="preserve">[4] </w:t>
      </w:r>
      <w:proofErr w:type="spellStart"/>
      <w:r w:rsidRPr="006E1433">
        <w:rPr>
          <w:rFonts w:ascii="Times New Roman" w:hAnsi="Times New Roman" w:cs="Times New Roman"/>
        </w:rPr>
        <w:t>Kuang-Huei</w:t>
      </w:r>
      <w:proofErr w:type="spellEnd"/>
      <w:r w:rsidRPr="006E1433">
        <w:rPr>
          <w:rFonts w:ascii="Times New Roman" w:hAnsi="Times New Roman" w:cs="Times New Roman"/>
        </w:rPr>
        <w:t xml:space="preserve"> Lee, </w:t>
      </w:r>
      <w:proofErr w:type="spellStart"/>
      <w:r w:rsidRPr="006E1433">
        <w:rPr>
          <w:rFonts w:ascii="Times New Roman" w:hAnsi="Times New Roman" w:cs="Times New Roman"/>
        </w:rPr>
        <w:t>Xiaodong</w:t>
      </w:r>
      <w:proofErr w:type="spellEnd"/>
      <w:r w:rsidRPr="006E1433">
        <w:rPr>
          <w:rFonts w:ascii="Times New Roman" w:hAnsi="Times New Roman" w:cs="Times New Roman"/>
        </w:rPr>
        <w:t xml:space="preserve"> He, Lei Zhang, and </w:t>
      </w:r>
      <w:proofErr w:type="spellStart"/>
      <w:r w:rsidRPr="006E1433">
        <w:rPr>
          <w:rFonts w:ascii="Times New Roman" w:hAnsi="Times New Roman" w:cs="Times New Roman"/>
        </w:rPr>
        <w:t>Linjun</w:t>
      </w:r>
      <w:proofErr w:type="spellEnd"/>
      <w:r w:rsidRPr="006E1433">
        <w:rPr>
          <w:rFonts w:ascii="Times New Roman" w:hAnsi="Times New Roman" w:cs="Times New Roman"/>
        </w:rPr>
        <w:t xml:space="preserve"> Yang. </w:t>
      </w:r>
      <w:proofErr w:type="spellStart"/>
      <w:r w:rsidRPr="006E1433">
        <w:rPr>
          <w:rFonts w:ascii="Times New Roman" w:hAnsi="Times New Roman" w:cs="Times New Roman"/>
        </w:rPr>
        <w:t>Cleannet</w:t>
      </w:r>
      <w:proofErr w:type="spellEnd"/>
      <w:r w:rsidRPr="006E1433">
        <w:rPr>
          <w:rFonts w:ascii="Times New Roman" w:hAnsi="Times New Roman" w:cs="Times New Roman"/>
        </w:rPr>
        <w:t xml:space="preserve">: Transfer learning for scalable image </w:t>
      </w:r>
      <w:proofErr w:type="spellStart"/>
      <w:r w:rsidRPr="006E1433">
        <w:rPr>
          <w:rFonts w:ascii="Times New Roman" w:hAnsi="Times New Roman" w:cs="Times New Roman"/>
        </w:rPr>
        <w:t>classi</w:t>
      </w:r>
      <w:proofErr w:type="spellEnd"/>
      <w:r w:rsidRPr="006E1433">
        <w:rPr>
          <w:rFonts w:ascii="Times New Roman" w:hAnsi="Times New Roman" w:cs="Times New Roman"/>
        </w:rPr>
        <w:t xml:space="preserve"> f </w:t>
      </w:r>
      <w:proofErr w:type="spellStart"/>
      <w:r w:rsidRPr="006E1433">
        <w:rPr>
          <w:rFonts w:ascii="Times New Roman" w:hAnsi="Times New Roman" w:cs="Times New Roman"/>
        </w:rPr>
        <w:t>ier</w:t>
      </w:r>
      <w:proofErr w:type="spellEnd"/>
      <w:r w:rsidRPr="006E1433">
        <w:rPr>
          <w:rFonts w:ascii="Times New Roman" w:hAnsi="Times New Roman" w:cs="Times New Roman"/>
        </w:rPr>
        <w:t xml:space="preserve"> training with label noise. In Proceedings of the IEEE Conference on Computer Vision and Pattern Recognition, pages 5447–5456, 2018.</w:t>
      </w:r>
    </w:p>
    <w:p w:rsidR="006E1433" w:rsidRDefault="006E1433" w:rsidP="00AC196F">
      <w:r>
        <w:t xml:space="preserve">[5] </w:t>
      </w:r>
      <w:proofErr w:type="spellStart"/>
      <w:r w:rsidR="002D658D">
        <w:t>Mengye</w:t>
      </w:r>
      <w:proofErr w:type="spellEnd"/>
      <w:r w:rsidR="002D658D">
        <w:t xml:space="preserve"> Ren, </w:t>
      </w:r>
      <w:proofErr w:type="spellStart"/>
      <w:r w:rsidR="002D658D">
        <w:t>Wenyuan</w:t>
      </w:r>
      <w:proofErr w:type="spellEnd"/>
      <w:r w:rsidR="002D658D">
        <w:t xml:space="preserve"> Zeng, Bin Yang, and Raquel </w:t>
      </w:r>
      <w:proofErr w:type="spellStart"/>
      <w:r w:rsidR="002D658D">
        <w:t>Urta</w:t>
      </w:r>
      <w:proofErr w:type="spellEnd"/>
      <w:r w:rsidR="002D658D">
        <w:t xml:space="preserve"> sun. Learning to reweight examples for robust deep learning. </w:t>
      </w:r>
      <w:proofErr w:type="spellStart"/>
      <w:r w:rsidR="002D658D">
        <w:t>arXiv</w:t>
      </w:r>
      <w:proofErr w:type="spellEnd"/>
      <w:r w:rsidR="002D658D">
        <w:t xml:space="preserve"> p</w:t>
      </w:r>
      <w:bookmarkStart w:id="0" w:name="_GoBack"/>
      <w:bookmarkEnd w:id="0"/>
      <w:r w:rsidR="002D658D">
        <w:t>reprint arXiv:1803.09050, 2018.</w:t>
      </w:r>
    </w:p>
    <w:sectPr w:rsidR="006E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26438"/>
    <w:multiLevelType w:val="multilevel"/>
    <w:tmpl w:val="E83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C4747"/>
    <w:multiLevelType w:val="multilevel"/>
    <w:tmpl w:val="4934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A25461"/>
    <w:multiLevelType w:val="multilevel"/>
    <w:tmpl w:val="AF143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537C6A"/>
    <w:multiLevelType w:val="multilevel"/>
    <w:tmpl w:val="A7D65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A116A0"/>
    <w:multiLevelType w:val="hybridMultilevel"/>
    <w:tmpl w:val="6C3C9DA2"/>
    <w:lvl w:ilvl="0" w:tplc="CA4EC31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81236"/>
    <w:multiLevelType w:val="multilevel"/>
    <w:tmpl w:val="B5A6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60E48"/>
    <w:multiLevelType w:val="multilevel"/>
    <w:tmpl w:val="1340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6F"/>
    <w:rsid w:val="0001474F"/>
    <w:rsid w:val="002616AA"/>
    <w:rsid w:val="002D658D"/>
    <w:rsid w:val="0033151B"/>
    <w:rsid w:val="00440D86"/>
    <w:rsid w:val="004E09AB"/>
    <w:rsid w:val="004E2024"/>
    <w:rsid w:val="005E6C66"/>
    <w:rsid w:val="006045B4"/>
    <w:rsid w:val="006E1433"/>
    <w:rsid w:val="007B61AB"/>
    <w:rsid w:val="00853009"/>
    <w:rsid w:val="00AC196F"/>
    <w:rsid w:val="00CA0DCB"/>
    <w:rsid w:val="00E11051"/>
    <w:rsid w:val="00F75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294E"/>
  <w15:chartTrackingRefBased/>
  <w15:docId w15:val="{FF462031-7876-44A1-80A4-3BF9EE466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E09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045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E09AB"/>
    <w:rPr>
      <w:rFonts w:ascii="Times New Roman" w:eastAsia="Times New Roman" w:hAnsi="Times New Roman" w:cs="Times New Roman"/>
      <w:b/>
      <w:bCs/>
      <w:sz w:val="24"/>
      <w:szCs w:val="24"/>
    </w:rPr>
  </w:style>
  <w:style w:type="character" w:styleId="Strong">
    <w:name w:val="Strong"/>
    <w:basedOn w:val="DefaultParagraphFont"/>
    <w:uiPriority w:val="22"/>
    <w:qFormat/>
    <w:rsid w:val="004E09AB"/>
    <w:rPr>
      <w:b/>
      <w:bCs/>
    </w:rPr>
  </w:style>
  <w:style w:type="character" w:styleId="HTMLCode">
    <w:name w:val="HTML Code"/>
    <w:basedOn w:val="DefaultParagraphFont"/>
    <w:uiPriority w:val="99"/>
    <w:semiHidden/>
    <w:unhideWhenUsed/>
    <w:rsid w:val="006045B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04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5B4"/>
    <w:rPr>
      <w:rFonts w:ascii="Courier New" w:eastAsia="Times New Roman" w:hAnsi="Courier New" w:cs="Courier New"/>
      <w:sz w:val="20"/>
      <w:szCs w:val="20"/>
    </w:rPr>
  </w:style>
  <w:style w:type="character" w:customStyle="1" w:styleId="hljs-literal">
    <w:name w:val="hljs-literal"/>
    <w:basedOn w:val="DefaultParagraphFont"/>
    <w:rsid w:val="006045B4"/>
  </w:style>
  <w:style w:type="character" w:customStyle="1" w:styleId="Heading5Char">
    <w:name w:val="Heading 5 Char"/>
    <w:basedOn w:val="DefaultParagraphFont"/>
    <w:link w:val="Heading5"/>
    <w:uiPriority w:val="9"/>
    <w:rsid w:val="006045B4"/>
    <w:rPr>
      <w:rFonts w:asciiTheme="majorHAnsi" w:eastAsiaTheme="majorEastAsia" w:hAnsiTheme="majorHAnsi" w:cstheme="majorBidi"/>
      <w:color w:val="2E74B5" w:themeColor="accent1" w:themeShade="BF"/>
    </w:rPr>
  </w:style>
  <w:style w:type="character" w:customStyle="1" w:styleId="katex-mathml">
    <w:name w:val="katex-mathml"/>
    <w:basedOn w:val="DefaultParagraphFont"/>
    <w:rsid w:val="006045B4"/>
  </w:style>
  <w:style w:type="character" w:customStyle="1" w:styleId="mord">
    <w:name w:val="mord"/>
    <w:basedOn w:val="DefaultParagraphFont"/>
    <w:rsid w:val="006045B4"/>
  </w:style>
  <w:style w:type="character" w:customStyle="1" w:styleId="mrel">
    <w:name w:val="mrel"/>
    <w:basedOn w:val="DefaultParagraphFont"/>
    <w:rsid w:val="006045B4"/>
  </w:style>
  <w:style w:type="character" w:customStyle="1" w:styleId="mbin">
    <w:name w:val="mbin"/>
    <w:basedOn w:val="DefaultParagraphFont"/>
    <w:rsid w:val="006045B4"/>
  </w:style>
  <w:style w:type="character" w:customStyle="1" w:styleId="mopen">
    <w:name w:val="mopen"/>
    <w:basedOn w:val="DefaultParagraphFont"/>
    <w:rsid w:val="006045B4"/>
  </w:style>
  <w:style w:type="character" w:customStyle="1" w:styleId="vlist-s">
    <w:name w:val="vlist-s"/>
    <w:basedOn w:val="DefaultParagraphFont"/>
    <w:rsid w:val="006045B4"/>
  </w:style>
  <w:style w:type="character" w:customStyle="1" w:styleId="mpunct">
    <w:name w:val="mpunct"/>
    <w:basedOn w:val="DefaultParagraphFont"/>
    <w:rsid w:val="006045B4"/>
  </w:style>
  <w:style w:type="character" w:customStyle="1" w:styleId="mclose">
    <w:name w:val="mclose"/>
    <w:basedOn w:val="DefaultParagraphFont"/>
    <w:rsid w:val="006045B4"/>
  </w:style>
  <w:style w:type="character" w:styleId="Emphasis">
    <w:name w:val="Emphasis"/>
    <w:basedOn w:val="DefaultParagraphFont"/>
    <w:uiPriority w:val="20"/>
    <w:qFormat/>
    <w:rsid w:val="006E1433"/>
    <w:rPr>
      <w:i/>
      <w:iCs/>
    </w:rPr>
  </w:style>
  <w:style w:type="paragraph" w:styleId="ListParagraph">
    <w:name w:val="List Paragraph"/>
    <w:basedOn w:val="Normal"/>
    <w:uiPriority w:val="34"/>
    <w:qFormat/>
    <w:rsid w:val="00440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475213">
      <w:bodyDiv w:val="1"/>
      <w:marLeft w:val="0"/>
      <w:marRight w:val="0"/>
      <w:marTop w:val="0"/>
      <w:marBottom w:val="0"/>
      <w:divBdr>
        <w:top w:val="none" w:sz="0" w:space="0" w:color="auto"/>
        <w:left w:val="none" w:sz="0" w:space="0" w:color="auto"/>
        <w:bottom w:val="none" w:sz="0" w:space="0" w:color="auto"/>
        <w:right w:val="none" w:sz="0" w:space="0" w:color="auto"/>
      </w:divBdr>
    </w:div>
    <w:div w:id="508834303">
      <w:bodyDiv w:val="1"/>
      <w:marLeft w:val="0"/>
      <w:marRight w:val="0"/>
      <w:marTop w:val="0"/>
      <w:marBottom w:val="0"/>
      <w:divBdr>
        <w:top w:val="none" w:sz="0" w:space="0" w:color="auto"/>
        <w:left w:val="none" w:sz="0" w:space="0" w:color="auto"/>
        <w:bottom w:val="none" w:sz="0" w:space="0" w:color="auto"/>
        <w:right w:val="none" w:sz="0" w:space="0" w:color="auto"/>
      </w:divBdr>
      <w:divsChild>
        <w:div w:id="608857096">
          <w:marLeft w:val="0"/>
          <w:marRight w:val="0"/>
          <w:marTop w:val="0"/>
          <w:marBottom w:val="0"/>
          <w:divBdr>
            <w:top w:val="none" w:sz="0" w:space="0" w:color="auto"/>
            <w:left w:val="none" w:sz="0" w:space="0" w:color="auto"/>
            <w:bottom w:val="none" w:sz="0" w:space="0" w:color="auto"/>
            <w:right w:val="none" w:sz="0" w:space="0" w:color="auto"/>
          </w:divBdr>
          <w:divsChild>
            <w:div w:id="2117942472">
              <w:marLeft w:val="0"/>
              <w:marRight w:val="0"/>
              <w:marTop w:val="0"/>
              <w:marBottom w:val="0"/>
              <w:divBdr>
                <w:top w:val="none" w:sz="0" w:space="0" w:color="auto"/>
                <w:left w:val="none" w:sz="0" w:space="0" w:color="auto"/>
                <w:bottom w:val="none" w:sz="0" w:space="0" w:color="auto"/>
                <w:right w:val="none" w:sz="0" w:space="0" w:color="auto"/>
              </w:divBdr>
            </w:div>
            <w:div w:id="1085033220">
              <w:marLeft w:val="0"/>
              <w:marRight w:val="0"/>
              <w:marTop w:val="0"/>
              <w:marBottom w:val="0"/>
              <w:divBdr>
                <w:top w:val="none" w:sz="0" w:space="0" w:color="auto"/>
                <w:left w:val="none" w:sz="0" w:space="0" w:color="auto"/>
                <w:bottom w:val="none" w:sz="0" w:space="0" w:color="auto"/>
                <w:right w:val="none" w:sz="0" w:space="0" w:color="auto"/>
              </w:divBdr>
              <w:divsChild>
                <w:div w:id="328682119">
                  <w:marLeft w:val="0"/>
                  <w:marRight w:val="0"/>
                  <w:marTop w:val="0"/>
                  <w:marBottom w:val="0"/>
                  <w:divBdr>
                    <w:top w:val="none" w:sz="0" w:space="0" w:color="auto"/>
                    <w:left w:val="none" w:sz="0" w:space="0" w:color="auto"/>
                    <w:bottom w:val="none" w:sz="0" w:space="0" w:color="auto"/>
                    <w:right w:val="none" w:sz="0" w:space="0" w:color="auto"/>
                  </w:divBdr>
                  <w:divsChild>
                    <w:div w:id="15076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053">
      <w:bodyDiv w:val="1"/>
      <w:marLeft w:val="0"/>
      <w:marRight w:val="0"/>
      <w:marTop w:val="0"/>
      <w:marBottom w:val="0"/>
      <w:divBdr>
        <w:top w:val="none" w:sz="0" w:space="0" w:color="auto"/>
        <w:left w:val="none" w:sz="0" w:space="0" w:color="auto"/>
        <w:bottom w:val="none" w:sz="0" w:space="0" w:color="auto"/>
        <w:right w:val="none" w:sz="0" w:space="0" w:color="auto"/>
      </w:divBdr>
      <w:divsChild>
        <w:div w:id="806438427">
          <w:marLeft w:val="0"/>
          <w:marRight w:val="0"/>
          <w:marTop w:val="0"/>
          <w:marBottom w:val="0"/>
          <w:divBdr>
            <w:top w:val="none" w:sz="0" w:space="0" w:color="auto"/>
            <w:left w:val="none" w:sz="0" w:space="0" w:color="auto"/>
            <w:bottom w:val="none" w:sz="0" w:space="0" w:color="auto"/>
            <w:right w:val="none" w:sz="0" w:space="0" w:color="auto"/>
          </w:divBdr>
          <w:divsChild>
            <w:div w:id="1192500063">
              <w:marLeft w:val="0"/>
              <w:marRight w:val="0"/>
              <w:marTop w:val="0"/>
              <w:marBottom w:val="0"/>
              <w:divBdr>
                <w:top w:val="none" w:sz="0" w:space="0" w:color="auto"/>
                <w:left w:val="none" w:sz="0" w:space="0" w:color="auto"/>
                <w:bottom w:val="none" w:sz="0" w:space="0" w:color="auto"/>
                <w:right w:val="none" w:sz="0" w:space="0" w:color="auto"/>
              </w:divBdr>
            </w:div>
            <w:div w:id="864513523">
              <w:marLeft w:val="0"/>
              <w:marRight w:val="0"/>
              <w:marTop w:val="0"/>
              <w:marBottom w:val="0"/>
              <w:divBdr>
                <w:top w:val="none" w:sz="0" w:space="0" w:color="auto"/>
                <w:left w:val="none" w:sz="0" w:space="0" w:color="auto"/>
                <w:bottom w:val="none" w:sz="0" w:space="0" w:color="auto"/>
                <w:right w:val="none" w:sz="0" w:space="0" w:color="auto"/>
              </w:divBdr>
              <w:divsChild>
                <w:div w:id="1904637952">
                  <w:marLeft w:val="0"/>
                  <w:marRight w:val="0"/>
                  <w:marTop w:val="0"/>
                  <w:marBottom w:val="0"/>
                  <w:divBdr>
                    <w:top w:val="none" w:sz="0" w:space="0" w:color="auto"/>
                    <w:left w:val="none" w:sz="0" w:space="0" w:color="auto"/>
                    <w:bottom w:val="none" w:sz="0" w:space="0" w:color="auto"/>
                    <w:right w:val="none" w:sz="0" w:space="0" w:color="auto"/>
                  </w:divBdr>
                  <w:divsChild>
                    <w:div w:id="363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217">
      <w:bodyDiv w:val="1"/>
      <w:marLeft w:val="0"/>
      <w:marRight w:val="0"/>
      <w:marTop w:val="0"/>
      <w:marBottom w:val="0"/>
      <w:divBdr>
        <w:top w:val="none" w:sz="0" w:space="0" w:color="auto"/>
        <w:left w:val="none" w:sz="0" w:space="0" w:color="auto"/>
        <w:bottom w:val="none" w:sz="0" w:space="0" w:color="auto"/>
        <w:right w:val="none" w:sz="0" w:space="0" w:color="auto"/>
      </w:divBdr>
    </w:div>
    <w:div w:id="765342281">
      <w:bodyDiv w:val="1"/>
      <w:marLeft w:val="0"/>
      <w:marRight w:val="0"/>
      <w:marTop w:val="0"/>
      <w:marBottom w:val="0"/>
      <w:divBdr>
        <w:top w:val="none" w:sz="0" w:space="0" w:color="auto"/>
        <w:left w:val="none" w:sz="0" w:space="0" w:color="auto"/>
        <w:bottom w:val="none" w:sz="0" w:space="0" w:color="auto"/>
        <w:right w:val="none" w:sz="0" w:space="0" w:color="auto"/>
      </w:divBdr>
    </w:div>
    <w:div w:id="1509174570">
      <w:bodyDiv w:val="1"/>
      <w:marLeft w:val="0"/>
      <w:marRight w:val="0"/>
      <w:marTop w:val="0"/>
      <w:marBottom w:val="0"/>
      <w:divBdr>
        <w:top w:val="none" w:sz="0" w:space="0" w:color="auto"/>
        <w:left w:val="none" w:sz="0" w:space="0" w:color="auto"/>
        <w:bottom w:val="none" w:sz="0" w:space="0" w:color="auto"/>
        <w:right w:val="none" w:sz="0" w:space="0" w:color="auto"/>
      </w:divBdr>
    </w:div>
    <w:div w:id="1715301718">
      <w:bodyDiv w:val="1"/>
      <w:marLeft w:val="0"/>
      <w:marRight w:val="0"/>
      <w:marTop w:val="0"/>
      <w:marBottom w:val="0"/>
      <w:divBdr>
        <w:top w:val="none" w:sz="0" w:space="0" w:color="auto"/>
        <w:left w:val="none" w:sz="0" w:space="0" w:color="auto"/>
        <w:bottom w:val="none" w:sz="0" w:space="0" w:color="auto"/>
        <w:right w:val="none" w:sz="0" w:space="0" w:color="auto"/>
      </w:divBdr>
    </w:div>
    <w:div w:id="18977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E142-F244-4C2C-8F5D-2C0B2AB8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5</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dc:creator>
  <cp:keywords/>
  <dc:description/>
  <cp:lastModifiedBy>DS</cp:lastModifiedBy>
  <cp:revision>14</cp:revision>
  <dcterms:created xsi:type="dcterms:W3CDTF">2025-05-05T08:30:00Z</dcterms:created>
  <dcterms:modified xsi:type="dcterms:W3CDTF">2025-05-05T17:39:00Z</dcterms:modified>
</cp:coreProperties>
</file>