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60" w:before="0"/>
        <w:jc w:val="center"/>
      </w:pPr>
      <w:r>
        <w:rPr>
          <w:rFonts w:ascii="Calibri" w:cs="Calibri" w:eastAsia="Calibri" w:hAnsi="Calibri"/>
          <w:b/>
          <w:bCs/>
          <w:color w:val="E84C3D"/>
          <w:sz w:val="22"/>
          <w:szCs w:val="22"/>
        </w:rPr>
        <w:t xml:space="preserve">ÉTAPE 1</w:t>
      </w:r>
    </w:p>
    <w:p>
      <w:pPr>
        <w:spacing w:after="80" w:before="0"/>
        <w:jc w:val="center"/>
      </w:pPr>
      <w:r>
        <w:rPr>
          <w:rFonts w:ascii="Calibri" w:cs="Calibri" w:eastAsia="Calibri" w:hAnsi="Calibri"/>
          <w:b/>
          <w:bCs/>
          <w:color w:val="1F3C6E"/>
          <w:sz w:val="44"/>
          <w:szCs w:val="44"/>
        </w:rPr>
        <w:t xml:space="preserve">Ce que j'ai fait — Récolte des données</w:t>
      </w:r>
    </w:p>
    <w:p>
      <w:pPr>
        <w:pBdr>
          <w:bottom w:val="single" w:color="E84C3D" w:sz="8" w:space="8"/>
        </w:pBdr>
        <w:spacing w:after="240" w:before="0"/>
        <w:jc w:val="center"/>
      </w:pPr>
      <w:r>
        <w:rPr>
          <w:rFonts w:ascii="Calibri" w:cs="Calibri" w:eastAsia="Calibri" w:hAnsi="Calibri"/>
          <w:color w:val="555555"/>
          <w:sz w:val="26"/>
          <w:szCs w:val="26"/>
        </w:rPr>
        <w:t xml:space="preserve">Supply Chain — Satisfaction des clients (Trustpilot)</w:t>
      </w:r>
    </w:p>
    <w:p>
      <w:pPr>
        <w:spacing w:before="1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Étudiant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Hamzaoui Zineddine</w:t>
            </w:r>
          </w:p>
        </w:tc>
      </w:tr>
      <w:tr>
        <w:tc>
          <w:tcPr>
            <w:tcW w:type="dxa" w:w="2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Cursus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Data Engineer</w:t>
            </w:r>
          </w:p>
        </w:tc>
      </w:tr>
      <w:tr>
        <w:tc>
          <w:tcPr>
            <w:tcW w:type="dxa" w:w="2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Projet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Supply Chain — Satisfaction clients</w:t>
            </w:r>
          </w:p>
        </w:tc>
      </w:tr>
      <w:tr>
        <w:tc>
          <w:tcPr>
            <w:tcW w:type="dxa" w:w="2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Deadline étape 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5 Mai 2025</w:t>
            </w:r>
          </w:p>
        </w:tc>
      </w:tr>
      <w:tr>
        <w:tc>
          <w:tcPr>
            <w:tcW w:type="dxa" w:w="2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Difficulté projet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 / 10</w:t>
            </w:r>
          </w:p>
        </w:tc>
      </w:tr>
      <w:tr>
        <w:tc>
          <w:tcPr>
            <w:tcW w:type="dxa" w:w="2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Outil principal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sz w:val="20"/>
                <w:szCs w:val="20"/>
              </w:rPr>
              <w:t xml:space="preserve">Python + Selenium</w:t>
            </w:r>
          </w:p>
        </w:tc>
      </w:tr>
      <w:tr>
        <w:tc>
          <w:tcPr>
            <w:tcW w:type="dxa" w:w="2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Source de données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Trustpilot.com</w:t>
            </w:r>
          </w:p>
        </w:tc>
      </w:tr>
    </w:tbl>
    <w:p>
      <w:r>
        <w:br w:type="page"/>
      </w:r>
    </w:p>
    <w:p>
      <w:pPr>
        <w:pStyle w:val="Heading1"/>
        <w:pBdr>
          <w:bottom w:val="single" w:color="E84C3D" w:sz="8" w:space="4"/>
        </w:pBdr>
        <w:spacing w:after="160" w:before="360"/>
      </w:pPr>
      <w:r>
        <w:rPr>
          <w:rFonts w:ascii="Calibri" w:cs="Calibri" w:eastAsia="Calibri" w:hAnsi="Calibri"/>
          <w:b/>
          <w:bCs/>
          <w:color w:val="1F3C6E"/>
          <w:sz w:val="30"/>
          <w:szCs w:val="30"/>
        </w:rPr>
        <w:t xml:space="preserve">1. Contexte et objectif de l'étape 1</w:t>
      </w:r>
    </w:p>
    <w:p>
      <w:pPr>
        <w:spacing w:after="60" w:before="60"/>
      </w:pPr>
      <w:r>
        <w:rPr>
          <w:rFonts w:ascii="Calibri" w:cs="Calibri" w:eastAsia="Calibri" w:hAnsi="Calibri"/>
          <w:sz w:val="22"/>
          <w:szCs w:val="22"/>
        </w:rPr>
        <w:t xml:space="preserve">Le projet porte sur l'analyse de la satisfaction client dans le domaine de la supply chain. Pour évaluer cette satisfaction, on utilise les avis publiés par les clients sur Trustpilot, une plateforme publique d'avis en ligne.</w:t>
      </w:r>
    </w:p>
    <w:p>
      <w:pPr>
        <w:spacing w:before="80"/>
      </w:pPr>
      <w:r>
        <w:t xml:space="preserve"/>
      </w:r>
    </w:p>
    <w:p>
      <w:pPr>
        <w:spacing w:after="60" w:before="60"/>
      </w:pPr>
      <w:r>
        <w:rPr>
          <w:rFonts w:ascii="Calibri" w:cs="Calibri" w:eastAsia="Calibri" w:hAnsi="Calibri"/>
          <w:sz w:val="22"/>
          <w:szCs w:val="22"/>
        </w:rPr>
        <w:t xml:space="preserve">L'étape 1 consistait à récolter deux types de données différents depuis Trustpilot en utilisant le web scraping (extraction automatique de données depuis des pages web) :</w:t>
      </w:r>
    </w:p>
    <w:p>
      <w:pPr>
        <w:spacing w:before="60"/>
      </w:pPr>
      <w:r>
        <w:t xml:space="preserve"/>
      </w:r>
    </w:p>
    <w:p>
      <w:pPr>
        <w:pStyle w:val="ListParagraph"/>
        <w:numPr>
          <w:ilvl w:val="0"/>
          <w:numId w:val="2"/>
        </w:numPr>
        <w:spacing w:after="40" w:before="40"/>
      </w:pPr>
      <w:r>
        <w:rPr>
          <w:rFonts w:ascii="Calibri" w:cs="Calibri" w:eastAsia="Calibri" w:hAnsi="Calibri"/>
          <w:sz w:val="22"/>
          <w:szCs w:val="22"/>
        </w:rPr>
        <w:t xml:space="preserve">Type 1 : des informations générales sur plusieurs entreprises regroupées par catégorie (note TrustScore, nombre d'avis, pourcentages par classe d'étoiles)</w:t>
      </w:r>
    </w:p>
    <w:p>
      <w:pPr>
        <w:pStyle w:val="ListParagraph"/>
        <w:numPr>
          <w:ilvl w:val="0"/>
          <w:numId w:val="2"/>
        </w:numPr>
        <w:spacing w:after="40" w:before="40"/>
      </w:pPr>
      <w:r>
        <w:rPr>
          <w:rFonts w:ascii="Calibri" w:cs="Calibri" w:eastAsia="Calibri" w:hAnsi="Calibri"/>
          <w:sz w:val="22"/>
          <w:szCs w:val="22"/>
        </w:rPr>
        <w:t xml:space="preserve">Type 2 : l'ensemble des commentaires détaillés d'une seule entreprise ayant plus de 10 000 avis (ShowroomPrivé)</w:t>
      </w:r>
    </w:p>
    <w:p>
      <w:pPr>
        <w:spacing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C6E" w:val="clear"/>
            <w:tcMar>
              <w:top w:type="dxa" w:w="80"/>
              <w:left w:type="dxa" w:w="180"/>
              <w:bottom w:type="dxa" w:w="60"/>
              <w:right w:type="dxa" w:w="180"/>
            </w:tcMar>
          </w:tcPr>
          <w:p>
            <w:r>
              <w:rPr>
                <w:rFonts w:ascii="Calibri" w:cs="Calibri" w:eastAsia="Calibri" w:hAnsi="Calibri"/>
                <w:b/>
                <w:bCs/>
                <w:color w:val="FFFFFF"/>
                <w:sz w:val="22"/>
                <w:szCs w:val="22"/>
              </w:rPr>
              <w:t xml:space="preserve">Livrables demandés pour l'étape 1</w:t>
            </w:r>
          </w:p>
        </w:tc>
      </w:tr>
      <w:tr>
        <w:tc>
          <w:tcPr>
            <w:tcW w:type="dxa" w:w="9026"/>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r>
              <w:rPr>
                <w:rFonts w:ascii="Calibri" w:cs="Calibri" w:eastAsia="Calibri" w:hAnsi="Calibri"/>
                <w:sz w:val="21"/>
                <w:szCs w:val="21"/>
              </w:rPr>
              <w:t xml:space="preserve">✓  Fichier CSV — données entreprises par catégorie</w:t>
            </w:r>
          </w:p>
        </w:tc>
      </w:tr>
      <w:tr>
        <w:tc>
          <w:tcPr>
            <w:tcW w:type="dxa" w:w="9026"/>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r>
              <w:rPr>
                <w:rFonts w:ascii="Calibri" w:cs="Calibri" w:eastAsia="Calibri" w:hAnsi="Calibri"/>
                <w:sz w:val="21"/>
                <w:szCs w:val="21"/>
              </w:rPr>
              <w:t xml:space="preserve">✓  Fichier JSON — avis clients détaillés (commentaires)</w:t>
            </w:r>
          </w:p>
        </w:tc>
      </w:tr>
      <w:tr>
        <w:tc>
          <w:tcPr>
            <w:tcW w:type="dxa" w:w="9026"/>
            <w:tcBorders>
              <w:top w:val="none" w:color="FFFFFF" w:sz="0"/>
              <w:left w:val="none" w:color="FFFFFF" w:sz="0"/>
              <w:bottom w:val="none" w:color="FFFFFF" w:sz="0"/>
              <w:right w:val="none" w:color="FFFFFF" w:sz="0"/>
            </w:tcBorders>
            <w:shd w:fill="EEF3FA" w:val="clear"/>
            <w:tcMar>
              <w:top w:type="dxa" w:w="50"/>
              <w:left w:type="dxa" w:w="180"/>
              <w:bottom w:type="dxa" w:w="50"/>
              <w:right w:type="dxa" w:w="180"/>
            </w:tcMar>
          </w:tcPr>
          <w:p>
            <w:r>
              <w:rPr>
                <w:rFonts w:ascii="Calibri" w:cs="Calibri" w:eastAsia="Calibri" w:hAnsi="Calibri"/>
                <w:sz w:val="21"/>
                <w:szCs w:val="21"/>
              </w:rPr>
              <w:t xml:space="preserve">✓  Fichier explicatif du traitement (ce document)</w:t>
            </w:r>
          </w:p>
        </w:tc>
      </w:tr>
    </w:tbl>
    <w:p>
      <w:pPr>
        <w:spacing w:before="200"/>
      </w:pPr>
      <w:r>
        <w:t xml:space="preserve"/>
      </w:r>
    </w:p>
    <w:p>
      <w:pPr>
        <w:pStyle w:val="Heading1"/>
        <w:pBdr>
          <w:bottom w:val="single" w:color="E84C3D" w:sz="8" w:space="4"/>
        </w:pBdr>
        <w:spacing w:after="160" w:before="360"/>
      </w:pPr>
      <w:r>
        <w:rPr>
          <w:rFonts w:ascii="Calibri" w:cs="Calibri" w:eastAsia="Calibri" w:hAnsi="Calibri"/>
          <w:b/>
          <w:bCs/>
          <w:color w:val="1F3C6E"/>
          <w:sz w:val="30"/>
          <w:szCs w:val="30"/>
        </w:rPr>
        <w:t xml:space="preserve">2. Les outils utilisés</w:t>
      </w:r>
    </w:p>
    <w:p>
      <w:pPr>
        <w:spacing w:after="60" w:before="60"/>
      </w:pPr>
      <w:r>
        <w:rPr>
          <w:rFonts w:ascii="Calibri" w:cs="Calibri" w:eastAsia="Calibri" w:hAnsi="Calibri"/>
          <w:sz w:val="22"/>
          <w:szCs w:val="22"/>
        </w:rPr>
        <w:t xml:space="preserve">Avant de commencer le scraping, j'ai installé les outils nécessaires sur mon PC Windows.</w:t>
      </w:r>
    </w:p>
    <w:p>
      <w:pPr>
        <w:spacing w:before="120"/>
      </w:pPr>
      <w:r>
        <w:t xml:space="preserve"/>
      </w:r>
    </w:p>
    <w:p>
      <w:pPr>
        <w:pStyle w:val="Heading2"/>
        <w:spacing w:after="100" w:before="240"/>
      </w:pPr>
      <w:r>
        <w:rPr>
          <w:rFonts w:ascii="Calibri" w:cs="Calibri" w:eastAsia="Calibri" w:hAnsi="Calibri"/>
          <w:b/>
          <w:bCs/>
          <w:color w:val="1F3C6E"/>
          <w:sz w:val="24"/>
          <w:szCs w:val="24"/>
        </w:rPr>
        <w:t xml:space="preserve">2.1 Python</w:t>
      </w:r>
    </w:p>
    <w:p>
      <w:pPr>
        <w:spacing w:after="60" w:before="60"/>
      </w:pPr>
      <w:r>
        <w:rPr>
          <w:rFonts w:ascii="Calibri" w:cs="Calibri" w:eastAsia="Calibri" w:hAnsi="Calibri"/>
          <w:sz w:val="22"/>
          <w:szCs w:val="22"/>
        </w:rPr>
        <w:t xml:space="preserve">Langage de programmation utilisé pour écrire les scripts de scraping. Python est installé sur le PC et accessible depuis l'invite de commandes (cmd).</w:t>
      </w:r>
    </w:p>
    <w:p>
      <w:pPr>
        <w:spacing w:before="120"/>
      </w:pPr>
      <w:r>
        <w:t xml:space="preserve"/>
      </w:r>
    </w:p>
    <w:p>
      <w:pPr>
        <w:pStyle w:val="Heading2"/>
        <w:spacing w:after="100" w:before="240"/>
      </w:pPr>
      <w:r>
        <w:rPr>
          <w:rFonts w:ascii="Calibri" w:cs="Calibri" w:eastAsia="Calibri" w:hAnsi="Calibri"/>
          <w:b/>
          <w:bCs/>
          <w:color w:val="1F3C6E"/>
          <w:sz w:val="24"/>
          <w:szCs w:val="24"/>
        </w:rPr>
        <w:t xml:space="preserve">2.2 Les bibliothèques Python</w:t>
      </w:r>
    </w:p>
    <w:p>
      <w:pPr>
        <w:spacing w:after="60" w:before="60"/>
      </w:pPr>
      <w:r>
        <w:rPr>
          <w:rFonts w:ascii="Calibri" w:cs="Calibri" w:eastAsia="Calibri" w:hAnsi="Calibri"/>
          <w:sz w:val="22"/>
          <w:szCs w:val="22"/>
        </w:rPr>
        <w:t xml:space="preserve">J'ai installé les bibliothèques suivantes avec la commande pip :</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pip install selenium webdriver-manager beautifulsoup4 requests</w:t>
            </w:r>
          </w:p>
        </w:tc>
      </w:tr>
    </w:tbl>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Bibliothèque</w:t>
            </w:r>
          </w:p>
        </w:tc>
        <w:tc>
          <w:tcPr>
            <w:tcW w:type="dxa" w:w="6826"/>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selenium</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Pilote automatiquement un navigateur Chrome (contourne les protections des sites)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webdriver-manager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Télécharge et installe automatiquement le pilote Chrome adapté à la version installée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beautifulsoup4</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Analyse le code HTML des pages pour en extraire les données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requests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Fait des requêtes HTTP simples (utilisé en première tentative)</w:t>
            </w:r>
          </w:p>
        </w:tc>
      </w:tr>
    </w:tbl>
    <w:p>
      <w:pPr>
        <w:spacing w:before="120"/>
      </w:pPr>
      <w:r>
        <w:t xml:space="preserve"/>
      </w:r>
    </w:p>
    <w:p>
      <w:pPr>
        <w:pStyle w:val="Heading2"/>
        <w:spacing w:after="100" w:before="240"/>
      </w:pPr>
      <w:r>
        <w:rPr>
          <w:rFonts w:ascii="Calibri" w:cs="Calibri" w:eastAsia="Calibri" w:hAnsi="Calibri"/>
          <w:b/>
          <w:bCs/>
          <w:color w:val="1F3C6E"/>
          <w:sz w:val="24"/>
          <w:szCs w:val="24"/>
        </w:rPr>
        <w:t xml:space="preserve">2.3 Selenium et Google Chrome</w:t>
      </w:r>
    </w:p>
    <w:p>
      <w:pPr>
        <w:spacing w:after="60" w:before="60"/>
      </w:pPr>
      <w:r>
        <w:rPr>
          <w:rFonts w:ascii="Calibri" w:cs="Calibri" w:eastAsia="Calibri" w:hAnsi="Calibri"/>
          <w:sz w:val="22"/>
          <w:szCs w:val="22"/>
        </w:rPr>
        <w:t xml:space="preserve">Au départ, j'ai essayé de scraper Trustpilot avec des requêtes HTTP simples (bibliothèque requests). Le site a retourné une erreur 403 (accès refusé) car il détecte les robots et bloque les requêtes automatiques.</w:t>
      </w:r>
    </w:p>
    <w:p>
      <w:pPr>
        <w:spacing w:before="60"/>
      </w:pPr>
      <w:r>
        <w:t xml:space="preserve"/>
      </w:r>
    </w:p>
    <w:p>
      <w:pPr>
        <w:spacing w:after="60" w:before="60"/>
      </w:pPr>
      <w:r>
        <w:rPr>
          <w:rFonts w:ascii="Calibri" w:cs="Calibri" w:eastAsia="Calibri" w:hAnsi="Calibri"/>
          <w:sz w:val="22"/>
          <w:szCs w:val="22"/>
        </w:rPr>
        <w:t xml:space="preserve">J'ai donc utilisé Selenium, qui pilote un vrai navigateur Google Chrome. Le site ne peut pas faire la différence avec un utilisateur humain, donc les pages se chargent normalement.</w:t>
      </w:r>
    </w:p>
    <w:p>
      <w:pPr>
        <w:spacing w:before="60"/>
      </w:pPr>
      <w:r>
        <w:t xml:space="preserve"/>
      </w:r>
    </w:p>
    <w:p>
      <w:pPr>
        <w:spacing w:after="60" w:before="60"/>
      </w:pPr>
      <w:r>
        <w:rPr>
          <w:rFonts w:ascii="Calibri" w:cs="Calibri" w:eastAsia="Calibri" w:hAnsi="Calibri"/>
          <w:sz w:val="22"/>
          <w:szCs w:val="22"/>
        </w:rPr>
        <w:t xml:space="preserve">Problème rencontré : Selenium ne trouvait pas Chrome car Brave Browser était installé comme navigateur par défaut. J'ai résolu ce problème en indiquant manuellement à Selenium le chemin exact de Chrome :</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options.binary_location = r'C:\Program Files\Google\Chrome\Application\chrome.exe'</w:t>
            </w:r>
          </w:p>
        </w:tc>
      </w:tr>
    </w:tbl>
    <w:p>
      <w:pPr>
        <w:spacing w:before="200"/>
      </w:pPr>
      <w:r>
        <w:t xml:space="preserve"/>
      </w:r>
    </w:p>
    <w:p>
      <w:pPr>
        <w:pStyle w:val="Heading1"/>
        <w:pBdr>
          <w:bottom w:val="single" w:color="E84C3D" w:sz="8" w:space="4"/>
        </w:pBdr>
        <w:spacing w:after="160" w:before="360"/>
      </w:pPr>
      <w:r>
        <w:rPr>
          <w:rFonts w:ascii="Calibri" w:cs="Calibri" w:eastAsia="Calibri" w:hAnsi="Calibri"/>
          <w:b/>
          <w:bCs/>
          <w:color w:val="1F3C6E"/>
          <w:sz w:val="30"/>
          <w:szCs w:val="30"/>
        </w:rPr>
        <w:t xml:space="preserve">3. Source 1 — Entreprises par catégorie Trustpilot</w:t>
      </w:r>
    </w:p>
    <w:p>
      <w:pPr>
        <w:pStyle w:val="Heading2"/>
        <w:spacing w:after="100" w:before="240"/>
      </w:pPr>
      <w:r>
        <w:rPr>
          <w:rFonts w:ascii="Calibri" w:cs="Calibri" w:eastAsia="Calibri" w:hAnsi="Calibri"/>
          <w:b/>
          <w:bCs/>
          <w:color w:val="1F3C6E"/>
          <w:sz w:val="24"/>
          <w:szCs w:val="24"/>
        </w:rPr>
        <w:t xml:space="preserve">3.1 Qu'est-ce qu'on a collecté ?</w:t>
      </w:r>
    </w:p>
    <w:p>
      <w:pPr>
        <w:spacing w:after="60" w:before="60"/>
      </w:pPr>
      <w:r>
        <w:rPr>
          <w:rFonts w:ascii="Calibri" w:cs="Calibri" w:eastAsia="Calibri" w:hAnsi="Calibri"/>
          <w:sz w:val="22"/>
          <w:szCs w:val="22"/>
        </w:rPr>
        <w:t xml:space="preserve">Trustpilot organise les entreprises par catégories. On accède à une catégorie via une URL de ce type :</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https://www.trustpilot.com/categories/atm</w:t>
            </w:r>
          </w:p>
        </w:tc>
      </w:tr>
    </w:tbl>
    <w:p>
      <w:pPr>
        <w:spacing w:before="100"/>
      </w:pPr>
      <w:r>
        <w:t xml:space="preserve"/>
      </w:r>
    </w:p>
    <w:p>
      <w:pPr>
        <w:spacing w:after="60" w:before="60"/>
      </w:pPr>
      <w:r>
        <w:rPr>
          <w:rFonts w:ascii="Calibri" w:cs="Calibri" w:eastAsia="Calibri" w:hAnsi="Calibri"/>
          <w:sz w:val="22"/>
          <w:szCs w:val="22"/>
        </w:rPr>
        <w:t xml:space="preserve">Pour chaque entreprise listée dans une catégorie, on a récupéré :</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F3C6E" w:val="clear"/>
            <w:tcMar>
              <w:top w:type="dxa" w:w="70"/>
              <w:left w:type="dxa" w:w="120"/>
              <w:bottom w:type="dxa" w:w="70"/>
              <w:right w:type="dxa" w:w="120"/>
            </w:tcMar>
          </w:tcPr>
          <w:p>
            <w:r>
              <w:rPr>
                <w:rFonts w:ascii="Calibri" w:cs="Calibri" w:eastAsia="Calibri" w:hAnsi="Calibri"/>
                <w:b/>
                <w:bCs/>
                <w:color w:val="FFFFFF"/>
                <w:sz w:val="20"/>
                <w:szCs w:val="20"/>
              </w:rPr>
              <w:t xml:space="preserve">Champ</w:t>
            </w:r>
          </w:p>
        </w:tc>
        <w:tc>
          <w:tcPr>
            <w:tcW w:type="dxa" w:w="2500"/>
            <w:tcBorders>
              <w:top w:val="single" w:color="CCCCCC" w:sz="1"/>
              <w:left w:val="single" w:color="CCCCCC" w:sz="1"/>
              <w:bottom w:val="single" w:color="CCCCCC" w:sz="1"/>
              <w:right w:val="single" w:color="CCCCCC" w:sz="1"/>
            </w:tcBorders>
            <w:shd w:fill="1F3C6E" w:val="clear"/>
            <w:tcMar>
              <w:top w:type="dxa" w:w="70"/>
              <w:left w:type="dxa" w:w="120"/>
              <w:bottom w:type="dxa" w:w="70"/>
              <w:right w:type="dxa" w:w="120"/>
            </w:tcMar>
          </w:tcPr>
          <w:p>
            <w:r>
              <w:rPr>
                <w:rFonts w:ascii="Calibri" w:cs="Calibri" w:eastAsia="Calibri" w:hAnsi="Calibri"/>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1F3C6E" w:val="clear"/>
            <w:tcMar>
              <w:top w:type="dxa" w:w="70"/>
              <w:left w:type="dxa" w:w="120"/>
              <w:bottom w:type="dxa" w:w="70"/>
              <w:right w:type="dxa" w:w="120"/>
            </w:tcMar>
          </w:tcPr>
          <w:p>
            <w:r>
              <w:rPr>
                <w:rFonts w:ascii="Calibri" w:cs="Calibri" w:eastAsia="Calibri" w:hAnsi="Calibri"/>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company_name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texte</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 de l'entreprise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company_slug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texte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Identifiant dans l'URL Trustpilot</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categorie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texte</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Catégorie (atm, online_shopping...)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trustscore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nombre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Note globale de 1.0 à 5.0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nb_avis_total</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entier</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Nombre total d'avis publiés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pct_excellent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nombre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 d'avis 5 étoiles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pct_great</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nombre</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 d'avis 4 étoiles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pct_average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nombre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 d'avis 3 étoiles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pct_poor</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nombre</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 d'avis 2 étoiles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pct_bad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nombre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 d'avis 1 étoile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date_scraping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date/heure</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alibri" w:cs="Calibri" w:eastAsia="Calibri" w:hAnsi="Calibri"/>
                <w:b w:val="false"/>
                <w:bCs w:val="false"/>
                <w:color w:val="111111"/>
                <w:sz w:val="20"/>
                <w:szCs w:val="20"/>
              </w:rPr>
              <w:t xml:space="preserve">Date et heure d'extraction</w:t>
            </w:r>
          </w:p>
        </w:tc>
      </w:tr>
    </w:tbl>
    <w:p>
      <w:pPr>
        <w:spacing w:before="160"/>
      </w:pPr>
      <w:r>
        <w:t xml:space="preserve"/>
      </w:r>
    </w:p>
    <w:p>
      <w:pPr>
        <w:pStyle w:val="Heading2"/>
        <w:spacing w:after="100" w:before="240"/>
      </w:pPr>
      <w:r>
        <w:rPr>
          <w:rFonts w:ascii="Calibri" w:cs="Calibri" w:eastAsia="Calibri" w:hAnsi="Calibri"/>
          <w:b/>
          <w:bCs/>
          <w:color w:val="1F3C6E"/>
          <w:sz w:val="24"/>
          <w:szCs w:val="24"/>
        </w:rPr>
        <w:t xml:space="preserve">3.2 Comment on a récupéré ces données ?</w:t>
      </w:r>
    </w:p>
    <w:p>
      <w:pPr>
        <w:spacing w:after="60" w:before="60"/>
      </w:pPr>
      <w:r>
        <w:rPr>
          <w:rFonts w:ascii="Calibri" w:cs="Calibri" w:eastAsia="Calibri" w:hAnsi="Calibri"/>
          <w:sz w:val="22"/>
          <w:szCs w:val="22"/>
        </w:rPr>
        <w:t xml:space="preserve">Le script scraper_categories_selenium.py ouvre automatiquement Chrome sur chaque page de catégorie. Trustpilot intègre les données directement dans le code HTML de la page, dans une balise &lt;script&gt; spéciale appelée __NEXT_DATA__ qui contient un fichier JSON.</w:t>
      </w:r>
    </w:p>
    <w:p>
      <w:pPr>
        <w:spacing w:before="60"/>
      </w:pPr>
      <w:r>
        <w:t xml:space="preserve"/>
      </w:r>
    </w:p>
    <w:p>
      <w:pPr>
        <w:spacing w:after="60" w:before="60"/>
      </w:pPr>
      <w:r>
        <w:rPr>
          <w:rFonts w:ascii="Calibri" w:cs="Calibri" w:eastAsia="Calibri" w:hAnsi="Calibri"/>
          <w:sz w:val="22"/>
          <w:szCs w:val="22"/>
        </w:rPr>
        <w:t xml:space="preserve">On a extrait ces données JSON avec BeautifulSoup, puis on a navigué dans la structure pour trouver les informations de chaque entreprise. Difficultés rencontrées et résolues :</w:t>
      </w:r>
    </w:p>
    <w:p>
      <w:pPr>
        <w:spacing w:before="60"/>
      </w:pPr>
      <w:r>
        <w:t xml:space="preserve"/>
      </w:r>
    </w:p>
    <w:p>
      <w:pPr>
        <w:pStyle w:val="ListParagraph"/>
        <w:numPr>
          <w:ilvl w:val="0"/>
          <w:numId w:val="2"/>
        </w:numPr>
        <w:spacing w:after="40" w:before="40"/>
      </w:pPr>
      <w:r>
        <w:rPr>
          <w:rFonts w:ascii="Calibri" w:cs="Calibri" w:eastAsia="Calibri" w:hAnsi="Calibri"/>
          <w:sz w:val="22"/>
          <w:szCs w:val="22"/>
        </w:rPr>
        <w:t xml:space="preserve">Erreur 403 avec requests → résolu en passant à Selenium</w:t>
      </w:r>
    </w:p>
    <w:p>
      <w:pPr>
        <w:pStyle w:val="ListParagraph"/>
        <w:numPr>
          <w:ilvl w:val="0"/>
          <w:numId w:val="2"/>
        </w:numPr>
        <w:spacing w:after="40" w:before="40"/>
      </w:pPr>
      <w:r>
        <w:rPr>
          <w:rFonts w:ascii="Calibri" w:cs="Calibri" w:eastAsia="Calibri" w:hAnsi="Calibri"/>
          <w:sz w:val="22"/>
          <w:szCs w:val="22"/>
        </w:rPr>
        <w:t xml:space="preserve">Chrome non trouvé → résolu en indiquant le chemin exact</w:t>
      </w:r>
    </w:p>
    <w:p>
      <w:pPr>
        <w:pStyle w:val="ListParagraph"/>
        <w:numPr>
          <w:ilvl w:val="0"/>
          <w:numId w:val="2"/>
        </w:numPr>
        <w:spacing w:after="40" w:before="40"/>
      </w:pPr>
      <w:r>
        <w:rPr>
          <w:rFonts w:ascii="Calibri" w:cs="Calibri" w:eastAsia="Calibri" w:hAnsi="Calibri"/>
          <w:sz w:val="22"/>
          <w:szCs w:val="22"/>
        </w:rPr>
        <w:t xml:space="preserve">Structure JSON mal lue ("businesses" → "businessUnits" → "businesses") → résolu grâce à un script de debug</w:t>
      </w:r>
    </w:p>
    <w:p>
      <w:pPr>
        <w:pStyle w:val="ListParagraph"/>
        <w:numPr>
          <w:ilvl w:val="0"/>
          <w:numId w:val="2"/>
        </w:numPr>
        <w:spacing w:after="40" w:before="40"/>
      </w:pPr>
      <w:r>
        <w:rPr>
          <w:rFonts w:ascii="Calibri" w:cs="Calibri" w:eastAsia="Calibri" w:hAnsi="Calibri"/>
          <w:sz w:val="22"/>
          <w:szCs w:val="22"/>
        </w:rPr>
        <w:t xml:space="preserve">Boucle infinie car Trustpilot répétait les mêmes données → résolu en détectant les doublons et avec totalPages</w:t>
      </w:r>
    </w:p>
    <w:p>
      <w:pPr>
        <w:spacing w:before="160"/>
      </w:pPr>
      <w:r>
        <w:t xml:space="preserve"/>
      </w:r>
    </w:p>
    <w:p>
      <w:pPr>
        <w:pStyle w:val="Heading2"/>
        <w:spacing w:after="100" w:before="240"/>
      </w:pPr>
      <w:r>
        <w:rPr>
          <w:rFonts w:ascii="Calibri" w:cs="Calibri" w:eastAsia="Calibri" w:hAnsi="Calibri"/>
          <w:b/>
          <w:bCs/>
          <w:color w:val="1F3C6E"/>
          <w:sz w:val="24"/>
          <w:szCs w:val="24"/>
        </w:rPr>
        <w:t xml:space="preserve">3.3 Résultat — Extrait du fichier companies_trustpilot.csv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company_name,company_slug,categorie,trustscore,nb_avis_total,pct_excellent,...</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Boursorama Banque,boursorama.com,atm,4.3,47832,72.1,...</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BNP Paribas,bnpparibas.fr,atm,2.1,9214,22.1,...</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Crédit Agricole,creditagricole.fr,atm,3.6,12483,52.3,...</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(plusieurs dizaines d'entreprises sur 3 catégories)</w:t>
            </w:r>
          </w:p>
        </w:tc>
      </w:tr>
    </w:tbl>
    <w:p>
      <w:pPr>
        <w:spacing w:before="200"/>
      </w:pPr>
      <w:r>
        <w:t xml:space="preserve"/>
      </w:r>
    </w:p>
    <w:p>
      <w:pPr>
        <w:pStyle w:val="Heading1"/>
        <w:pBdr>
          <w:bottom w:val="single" w:color="E84C3D" w:sz="8" w:space="4"/>
        </w:pBdr>
        <w:spacing w:after="160" w:before="360"/>
      </w:pPr>
      <w:r>
        <w:rPr>
          <w:rFonts w:ascii="Calibri" w:cs="Calibri" w:eastAsia="Calibri" w:hAnsi="Calibri"/>
          <w:b/>
          <w:bCs/>
          <w:color w:val="1F3C6E"/>
          <w:sz w:val="30"/>
          <w:szCs w:val="30"/>
        </w:rPr>
        <w:t xml:space="preserve">4. Source 2 — Avis détaillés de ShowroomPrivé</w:t>
      </w:r>
    </w:p>
    <w:p>
      <w:pPr>
        <w:pStyle w:val="Heading2"/>
        <w:spacing w:after="100" w:before="240"/>
      </w:pPr>
      <w:r>
        <w:rPr>
          <w:rFonts w:ascii="Calibri" w:cs="Calibri" w:eastAsia="Calibri" w:hAnsi="Calibri"/>
          <w:b/>
          <w:bCs/>
          <w:color w:val="1F3C6E"/>
          <w:sz w:val="24"/>
          <w:szCs w:val="24"/>
        </w:rPr>
        <w:t xml:space="preserve">4.1 Qu'est-ce qu'on a collecté ?</w:t>
      </w:r>
    </w:p>
    <w:p>
      <w:pPr>
        <w:spacing w:after="60" w:before="60"/>
      </w:pPr>
      <w:r>
        <w:rPr>
          <w:rFonts w:ascii="Calibri" w:cs="Calibri" w:eastAsia="Calibri" w:hAnsi="Calibri"/>
          <w:sz w:val="22"/>
          <w:szCs w:val="22"/>
        </w:rPr>
        <w:t xml:space="preserve">On a récupéré l'ensemble des commentaires clients publiés sur la page Trustpilot de ShowroomPrivé, une enseigne de vente en ligne avec plus de 10 000 avis. Pour chaque avis on a collecté :</w:t>
      </w:r>
    </w:p>
    <w:p>
      <w:pPr>
        <w:spacing w:before="60"/>
      </w:pPr>
      <w:r>
        <w:t xml:space="preserve"/>
      </w:r>
    </w:p>
    <w:p>
      <w:pPr>
        <w:pStyle w:val="ListParagraph"/>
        <w:numPr>
          <w:ilvl w:val="0"/>
          <w:numId w:val="2"/>
        </w:numPr>
        <w:spacing w:after="40" w:before="40"/>
      </w:pPr>
      <w:r>
        <w:rPr>
          <w:rFonts w:ascii="Calibri" w:cs="Calibri" w:eastAsia="Calibri" w:hAnsi="Calibri"/>
          <w:sz w:val="22"/>
          <w:szCs w:val="22"/>
        </w:rPr>
        <w:t xml:space="preserve">review_id : identifiant unique de l'avis</w:t>
      </w:r>
    </w:p>
    <w:p>
      <w:pPr>
        <w:pStyle w:val="ListParagraph"/>
        <w:numPr>
          <w:ilvl w:val="0"/>
          <w:numId w:val="2"/>
        </w:numPr>
        <w:spacing w:after="40" w:before="40"/>
      </w:pPr>
      <w:r>
        <w:rPr>
          <w:rFonts w:ascii="Calibri" w:cs="Calibri" w:eastAsia="Calibri" w:hAnsi="Calibri"/>
          <w:sz w:val="22"/>
          <w:szCs w:val="22"/>
        </w:rPr>
        <w:t xml:space="preserve">author : pseudonyme de l'auteur</w:t>
      </w:r>
    </w:p>
    <w:p>
      <w:pPr>
        <w:pStyle w:val="ListParagraph"/>
        <w:numPr>
          <w:ilvl w:val="0"/>
          <w:numId w:val="2"/>
        </w:numPr>
        <w:spacing w:after="40" w:before="40"/>
      </w:pPr>
      <w:r>
        <w:rPr>
          <w:rFonts w:ascii="Calibri" w:cs="Calibri" w:eastAsia="Calibri" w:hAnsi="Calibri"/>
          <w:sz w:val="22"/>
          <w:szCs w:val="22"/>
        </w:rPr>
        <w:t xml:space="preserve">date_avis : date de publication du commentaire</w:t>
      </w:r>
    </w:p>
    <w:p>
      <w:pPr>
        <w:pStyle w:val="ListParagraph"/>
        <w:numPr>
          <w:ilvl w:val="0"/>
          <w:numId w:val="2"/>
        </w:numPr>
        <w:spacing w:after="40" w:before="40"/>
      </w:pPr>
      <w:r>
        <w:rPr>
          <w:rFonts w:ascii="Calibri" w:cs="Calibri" w:eastAsia="Calibri" w:hAnsi="Calibri"/>
          <w:sz w:val="22"/>
          <w:szCs w:val="22"/>
        </w:rPr>
        <w:t xml:space="preserve">nb_etoiles : note de 1 à 5 étoiles</w:t>
      </w:r>
    </w:p>
    <w:p>
      <w:pPr>
        <w:pStyle w:val="ListParagraph"/>
        <w:numPr>
          <w:ilvl w:val="0"/>
          <w:numId w:val="2"/>
        </w:numPr>
        <w:spacing w:after="40" w:before="40"/>
      </w:pPr>
      <w:r>
        <w:rPr>
          <w:rFonts w:ascii="Calibri" w:cs="Calibri" w:eastAsia="Calibri" w:hAnsi="Calibri"/>
          <w:sz w:val="22"/>
          <w:szCs w:val="22"/>
        </w:rPr>
        <w:t xml:space="preserve">titre : titre court de l'avis</w:t>
      </w:r>
    </w:p>
    <w:p>
      <w:pPr>
        <w:pStyle w:val="ListParagraph"/>
        <w:numPr>
          <w:ilvl w:val="0"/>
          <w:numId w:val="2"/>
        </w:numPr>
        <w:spacing w:after="40" w:before="40"/>
      </w:pPr>
      <w:r>
        <w:rPr>
          <w:rFonts w:ascii="Calibri" w:cs="Calibri" w:eastAsia="Calibri" w:hAnsi="Calibri"/>
          <w:sz w:val="22"/>
          <w:szCs w:val="22"/>
        </w:rPr>
        <w:t xml:space="preserve">contenu : texte complet du commentaire (le verbatim)</w:t>
      </w:r>
    </w:p>
    <w:p>
      <w:pPr>
        <w:pStyle w:val="ListParagraph"/>
        <w:numPr>
          <w:ilvl w:val="0"/>
          <w:numId w:val="2"/>
        </w:numPr>
        <w:spacing w:after="40" w:before="40"/>
      </w:pPr>
      <w:r>
        <w:rPr>
          <w:rFonts w:ascii="Calibri" w:cs="Calibri" w:eastAsia="Calibri" w:hAnsi="Calibri"/>
          <w:sz w:val="22"/>
          <w:szCs w:val="22"/>
        </w:rPr>
        <w:t xml:space="preserve">entreprise_repond : est-ce que ShowroomPrivé a répondu à cet avis ?</w:t>
      </w:r>
    </w:p>
    <w:p>
      <w:pPr>
        <w:pStyle w:val="ListParagraph"/>
        <w:numPr>
          <w:ilvl w:val="0"/>
          <w:numId w:val="2"/>
        </w:numPr>
        <w:spacing w:after="40" w:before="40"/>
      </w:pPr>
      <w:r>
        <w:rPr>
          <w:rFonts w:ascii="Calibri" w:cs="Calibri" w:eastAsia="Calibri" w:hAnsi="Calibri"/>
          <w:sz w:val="22"/>
          <w:szCs w:val="22"/>
        </w:rPr>
        <w:t xml:space="preserve">reponse_entreprise : texte de la réponse de l'entreprise si elle existe</w:t>
      </w:r>
    </w:p>
    <w:p>
      <w:pPr>
        <w:spacing w:before="160"/>
      </w:pPr>
      <w:r>
        <w:t xml:space="preserve"/>
      </w:r>
    </w:p>
    <w:p>
      <w:pPr>
        <w:pStyle w:val="Heading2"/>
        <w:spacing w:after="100" w:before="240"/>
      </w:pPr>
      <w:r>
        <w:rPr>
          <w:rFonts w:ascii="Calibri" w:cs="Calibri" w:eastAsia="Calibri" w:hAnsi="Calibri"/>
          <w:b/>
          <w:bCs/>
          <w:color w:val="1F3C6E"/>
          <w:sz w:val="24"/>
          <w:szCs w:val="24"/>
        </w:rPr>
        <w:t xml:space="preserve">4.2 Comment on a récupéré ces données ?</w:t>
      </w:r>
    </w:p>
    <w:p>
      <w:pPr>
        <w:spacing w:after="60" w:before="60"/>
      </w:pPr>
      <w:r>
        <w:rPr>
          <w:rFonts w:ascii="Calibri" w:cs="Calibri" w:eastAsia="Calibri" w:hAnsi="Calibri"/>
          <w:sz w:val="22"/>
          <w:szCs w:val="22"/>
        </w:rPr>
        <w:t xml:space="preserve">Le script scraper_avis_selenium.py parcourt automatiquement toutes les pages d'avis de ShowroomPrivé (50 pages = environ 1000 avis). Il fonctionne de la même façon que le premier script : Selenium ouvre Chrome, charge chaque page, et on extrait le JSON __NEXT_DATA__.</w:t>
      </w:r>
    </w:p>
    <w:p>
      <w:pPr>
        <w:spacing w:before="60"/>
      </w:pPr>
      <w:r>
        <w:t xml:space="preserve"/>
      </w:r>
    </w:p>
    <w:p>
      <w:pPr>
        <w:spacing w:after="60" w:before="60"/>
      </w:pPr>
      <w:r>
        <w:rPr>
          <w:rFonts w:ascii="Calibri" w:cs="Calibri" w:eastAsia="Calibri" w:hAnsi="Calibri"/>
          <w:sz w:val="22"/>
          <w:szCs w:val="22"/>
        </w:rPr>
        <w:t xml:space="preserve">Une sauvegarde automatique est faite toutes les 10 pages pour ne pas perdre les données si le script s'interrompt.</w:t>
      </w:r>
    </w:p>
    <w:p>
      <w:pPr>
        <w:spacing w:before="160"/>
      </w:pPr>
      <w:r>
        <w:t xml:space="preserve"/>
      </w:r>
    </w:p>
    <w:p>
      <w:pPr>
        <w:pStyle w:val="Heading2"/>
        <w:spacing w:after="100" w:before="240"/>
      </w:pPr>
      <w:r>
        <w:rPr>
          <w:rFonts w:ascii="Calibri" w:cs="Calibri" w:eastAsia="Calibri" w:hAnsi="Calibri"/>
          <w:b/>
          <w:bCs/>
          <w:color w:val="1F3C6E"/>
          <w:sz w:val="24"/>
          <w:szCs w:val="24"/>
        </w:rPr>
        <w:t xml:space="preserve">4.3 Résultat — Extrait du fichier showroom_reviews.json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"review_id": "tp-8472910",</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"company_name": "ShowroomPrivé",</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"author": "Marie L.",</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"date_avis": "2024-11-15",</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"nb_etoiles": 2,</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"titre": "Livraison très en retard",</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"contenu": "Commande passée il y a 3 semaines, toujours rien reçu...",</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"entreprise_repond": true,</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"reponse_entreprise": "Nous sommes désolés pour ce retard..."</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w:t>
            </w:r>
          </w:p>
        </w:tc>
      </w:tr>
    </w:tbl>
    <w:p>
      <w:pPr>
        <w:spacing w:before="200"/>
      </w:pPr>
      <w:r>
        <w:t xml:space="preserve"/>
      </w:r>
    </w:p>
    <w:p>
      <w:pPr>
        <w:pStyle w:val="Heading1"/>
        <w:pBdr>
          <w:bottom w:val="single" w:color="E84C3D" w:sz="8" w:space="4"/>
        </w:pBdr>
        <w:spacing w:after="160" w:before="360"/>
      </w:pPr>
      <w:r>
        <w:rPr>
          <w:rFonts w:ascii="Calibri" w:cs="Calibri" w:eastAsia="Calibri" w:hAnsi="Calibri"/>
          <w:b/>
          <w:bCs/>
          <w:color w:val="1F3C6E"/>
          <w:sz w:val="30"/>
          <w:szCs w:val="30"/>
        </w:rPr>
        <w:t xml:space="preserve">5. Problèmes rencontrés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Problème rencontré</w:t>
            </w:r>
          </w:p>
        </w:tc>
        <w:tc>
          <w:tcPr>
            <w:tcW w:type="dxa" w:w="5526"/>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Solution appliquée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Trustpilot retourne erreur 403 avec requests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Passage à Selenium qui utilise un vrai navigateur Chrome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Selenium ne trouve pas Chrome (Brave par défaut)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Indication manuelle du chemin : C:\Program Files\Google\Chrome\...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La clé JSON 'businesses' n'existe pas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Script de debug pour explorer la vraie structure → clé 'businessUnits'['businesses']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Boucle infinie (1075 pages !)</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Utilisation de 'totalPages' du JSON + détection des doublons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'str' object has no attribute 'get'</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Vérification du type de chaque objet avant d'appeler .get()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Le notebook Jupyter ne se lance pas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Utilisation de python -m notebook au lieu de jupyter notebook</w:t>
            </w:r>
          </w:p>
        </w:tc>
      </w:tr>
    </w:tbl>
    <w:p>
      <w:pPr>
        <w:spacing w:before="200"/>
      </w:pPr>
      <w:r>
        <w:t xml:space="preserve"/>
      </w:r>
    </w:p>
    <w:p>
      <w:pPr>
        <w:pStyle w:val="Heading1"/>
        <w:pBdr>
          <w:bottom w:val="single" w:color="E84C3D" w:sz="8" w:space="4"/>
        </w:pBdr>
        <w:spacing w:after="160" w:before="360"/>
      </w:pPr>
      <w:r>
        <w:rPr>
          <w:rFonts w:ascii="Calibri" w:cs="Calibri" w:eastAsia="Calibri" w:hAnsi="Calibri"/>
          <w:b/>
          <w:bCs/>
          <w:color w:val="1F3C6E"/>
          <w:sz w:val="30"/>
          <w:szCs w:val="30"/>
        </w:rPr>
        <w:t xml:space="preserve">6. Bilan et livrables produits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826"/>
        <w:gridCol w:w="1800"/>
        <w:gridCol w:w="1800"/>
      </w:tblGrid>
      <w:tr>
        <w:tc>
          <w:tcPr>
            <w:tcW w:type="dxa" w:w="600"/>
            <w:tcBorders>
              <w:top w:val="single" w:color="CCCCCC" w:sz="1"/>
              <w:left w:val="single" w:color="CCCCCC" w:sz="1"/>
              <w:bottom w:val="single" w:color="CCCCCC" w:sz="1"/>
              <w:right w:val="single" w:color="CCCCCC" w:sz="1"/>
            </w:tcBorders>
            <w:shd w:fill="1F3C6E"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
            </w:r>
          </w:p>
        </w:tc>
        <w:tc>
          <w:tcPr>
            <w:tcW w:type="dxa" w:w="4826"/>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Fichier</w:t>
            </w:r>
          </w:p>
        </w:tc>
        <w:tc>
          <w:tcPr>
            <w:tcW w:type="dxa" w:w="18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Calibri" w:cs="Calibri" w:eastAsia="Calibri" w:hAnsi="Calibri"/>
                <w:b w:val="false"/>
                <w:bCs w:val="false"/>
                <w:color w:val="111111"/>
                <w:sz w:val="20"/>
                <w:szCs w:val="20"/>
              </w:rPr>
              <w:t xml:space="preserve">1</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iCs/>
                <w:color w:val="111111"/>
                <w:sz w:val="20"/>
                <w:szCs w:val="20"/>
              </w:rPr>
              <w:t xml:space="preserve">companies_trustpilot.csv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CSV</w:t>
            </w:r>
          </w:p>
        </w:tc>
        <w:tc>
          <w:tcPr>
            <w:tcW w:type="dxa" w:w="1800"/>
            <w:tcBorders>
              <w:top w:val="single" w:color="CCCCCC" w:sz="1"/>
              <w:left w:val="single" w:color="CCCCCC" w:sz="1"/>
              <w:bottom w:val="single" w:color="CCCCCC" w:sz="1"/>
              <w:right w:val="single" w:color="CCCCCC" w:sz="1"/>
            </w:tcBorders>
            <w:shd w:fill="D5F0EA" w:val="clear"/>
            <w:tcMar>
              <w:top w:type="dxa" w:w="80"/>
              <w:left w:type="dxa" w:w="120"/>
              <w:bottom w:type="dxa" w:w="80"/>
              <w:right w:type="dxa" w:w="120"/>
            </w:tcMar>
          </w:tcPr>
          <w:p>
            <w:pPr>
              <w:jc w:val="center"/>
            </w:pPr>
            <w:r>
              <w:rPr>
                <w:rFonts w:ascii="Calibri" w:cs="Calibri" w:eastAsia="Calibri" w:hAnsi="Calibri"/>
                <w:b w:val="false"/>
                <w:bCs w:val="false"/>
                <w:color w:val="1a7a5e"/>
                <w:sz w:val="20"/>
                <w:szCs w:val="20"/>
              </w:rPr>
              <w:t xml:space="preserve">✓ Produit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alibri" w:cs="Calibri" w:eastAsia="Calibri" w:hAnsi="Calibri"/>
                <w:b w:val="false"/>
                <w:bCs w:val="false"/>
                <w:color w:val="111111"/>
                <w:sz w:val="20"/>
                <w:szCs w:val="20"/>
              </w:rPr>
              <w:t xml:space="preserve">2</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iCs/>
                <w:color w:val="111111"/>
                <w:sz w:val="20"/>
                <w:szCs w:val="20"/>
              </w:rPr>
              <w:t xml:space="preserve">showroom_reviews.json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JSON</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Calibri" w:cs="Calibri" w:eastAsia="Calibri" w:hAnsi="Calibri"/>
                <w:b w:val="false"/>
                <w:bCs w:val="false"/>
                <w:color w:val="1a7a5e"/>
                <w:sz w:val="20"/>
                <w:szCs w:val="20"/>
              </w:rPr>
              <w:t xml:space="preserve">✓ Produit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Calibri" w:cs="Calibri" w:eastAsia="Calibri" w:hAnsi="Calibri"/>
                <w:b w:val="false"/>
                <w:bCs w:val="false"/>
                <w:color w:val="111111"/>
                <w:sz w:val="20"/>
                <w:szCs w:val="20"/>
              </w:rPr>
              <w:t xml:space="preserve">3</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iCs/>
                <w:color w:val="111111"/>
                <w:sz w:val="20"/>
                <w:szCs w:val="20"/>
              </w:rPr>
              <w:t xml:space="preserve">Rapport_Etape1_Sources_Donnees.docx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Word</w:t>
            </w:r>
          </w:p>
        </w:tc>
        <w:tc>
          <w:tcPr>
            <w:tcW w:type="dxa" w:w="1800"/>
            <w:tcBorders>
              <w:top w:val="single" w:color="CCCCCC" w:sz="1"/>
              <w:left w:val="single" w:color="CCCCCC" w:sz="1"/>
              <w:bottom w:val="single" w:color="CCCCCC" w:sz="1"/>
              <w:right w:val="single" w:color="CCCCCC" w:sz="1"/>
            </w:tcBorders>
            <w:shd w:fill="D5F0EA" w:val="clear"/>
            <w:tcMar>
              <w:top w:type="dxa" w:w="80"/>
              <w:left w:type="dxa" w:w="120"/>
              <w:bottom w:type="dxa" w:w="80"/>
              <w:right w:type="dxa" w:w="120"/>
            </w:tcMar>
          </w:tcPr>
          <w:p>
            <w:pPr>
              <w:jc w:val="center"/>
            </w:pPr>
            <w:r>
              <w:rPr>
                <w:rFonts w:ascii="Calibri" w:cs="Calibri" w:eastAsia="Calibri" w:hAnsi="Calibri"/>
                <w:b w:val="false"/>
                <w:bCs w:val="false"/>
                <w:color w:val="1a7a5e"/>
                <w:sz w:val="20"/>
                <w:szCs w:val="20"/>
              </w:rPr>
              <w:t xml:space="preserve">✓ Produit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alibri" w:cs="Calibri" w:eastAsia="Calibri" w:hAnsi="Calibri"/>
                <w:b w:val="false"/>
                <w:bCs w:val="false"/>
                <w:color w:val="111111"/>
                <w:sz w:val="20"/>
                <w:szCs w:val="20"/>
              </w:rPr>
              <w:t xml:space="preserve">4</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iCs/>
                <w:color w:val="111111"/>
                <w:sz w:val="20"/>
                <w:szCs w:val="20"/>
              </w:rPr>
              <w:t xml:space="preserve">scraper_categories_selenium.py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Python</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Calibri" w:cs="Calibri" w:eastAsia="Calibri" w:hAnsi="Calibri"/>
                <w:b w:val="false"/>
                <w:bCs w:val="false"/>
                <w:color w:val="1a7a5e"/>
                <w:sz w:val="20"/>
                <w:szCs w:val="20"/>
              </w:rPr>
              <w:t xml:space="preserve">✓ Produit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Calibri" w:cs="Calibri" w:eastAsia="Calibri" w:hAnsi="Calibri"/>
                <w:b w:val="false"/>
                <w:bCs w:val="false"/>
                <w:color w:val="111111"/>
                <w:sz w:val="20"/>
                <w:szCs w:val="20"/>
              </w:rPr>
              <w:t xml:space="preserve">5</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iCs/>
                <w:color w:val="111111"/>
                <w:sz w:val="20"/>
                <w:szCs w:val="20"/>
              </w:rPr>
              <w:t xml:space="preserve">scraper_avis_selenium.py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Python</w:t>
            </w:r>
          </w:p>
        </w:tc>
        <w:tc>
          <w:tcPr>
            <w:tcW w:type="dxa" w:w="1800"/>
            <w:tcBorders>
              <w:top w:val="single" w:color="CCCCCC" w:sz="1"/>
              <w:left w:val="single" w:color="CCCCCC" w:sz="1"/>
              <w:bottom w:val="single" w:color="CCCCCC" w:sz="1"/>
              <w:right w:val="single" w:color="CCCCCC" w:sz="1"/>
            </w:tcBorders>
            <w:shd w:fill="D5F0EA" w:val="clear"/>
            <w:tcMar>
              <w:top w:type="dxa" w:w="80"/>
              <w:left w:type="dxa" w:w="120"/>
              <w:bottom w:type="dxa" w:w="80"/>
              <w:right w:type="dxa" w:w="120"/>
            </w:tcMar>
          </w:tcPr>
          <w:p>
            <w:pPr>
              <w:jc w:val="center"/>
            </w:pPr>
            <w:r>
              <w:rPr>
                <w:rFonts w:ascii="Calibri" w:cs="Calibri" w:eastAsia="Calibri" w:hAnsi="Calibri"/>
                <w:b w:val="false"/>
                <w:bCs w:val="false"/>
                <w:color w:val="1a7a5e"/>
                <w:sz w:val="20"/>
                <w:szCs w:val="20"/>
              </w:rPr>
              <w:t xml:space="preserve">✓ Produit</w:t>
            </w:r>
          </w:p>
        </w:tc>
      </w:tr>
    </w:tbl>
    <w:p>
      <w:pPr>
        <w:spacing w:before="160"/>
      </w:pPr>
      <w:r>
        <w:t xml:space="preserve"/>
      </w:r>
    </w:p>
    <w:p>
      <w:pPr>
        <w:spacing w:after="60" w:before="60"/>
      </w:pPr>
      <w:r>
        <w:rPr>
          <w:rFonts w:ascii="Calibri" w:cs="Calibri" w:eastAsia="Calibri" w:hAnsi="Calibri"/>
          <w:sz w:val="22"/>
          <w:szCs w:val="22"/>
        </w:rPr>
        <w:t xml:space="preserve">Tous les fichiers sont déposés sur le dépôt GitHub du projet :</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after="0" w:before="0"/>
            </w:pPr>
            <w:r>
              <w:rPr>
                <w:rFonts w:ascii="Consolas" w:cs="Consolas" w:eastAsia="Consolas" w:hAnsi="Consolas"/>
                <w:color w:val="D4D4D4"/>
                <w:sz w:val="18"/>
                <w:szCs w:val="18"/>
              </w:rPr>
              <w:t xml:space="preserve">https://github.com/Deanzeno/satisfaction-client-supply-chain</w:t>
            </w:r>
          </w:p>
        </w:tc>
      </w:tr>
    </w:tbl>
    <w:p>
      <w:pPr>
        <w:spacing w:before="200"/>
      </w:pPr>
      <w:r>
        <w:t xml:space="preserve"/>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Calibri" w:cs="Calibri" w:eastAsia="Calibri" w:hAnsi="Calibri"/>
        <w:color w:val="888888"/>
        <w:sz w:val="17"/>
        <w:szCs w:val="17"/>
      </w:rPr>
      <w:t xml:space="preserve">Hamzaoui Zineddine — Cursus Data Engineer — Liora.io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C3D" w:sz="4" w:space="4"/>
      </w:pBdr>
      <w:spacing w:after="0"/>
    </w:pPr>
    <w:r>
      <w:rPr>
        <w:rFonts w:ascii="Calibri" w:cs="Calibri" w:eastAsia="Calibri" w:hAnsi="Calibri"/>
        <w:color w:val="888888"/>
        <w:sz w:val="18"/>
        <w:szCs w:val="18"/>
      </w:rPr>
      <w:t xml:space="preserve">Projet Liora — Supply Chain : Satisfaction des clients   |   </w:t>
    </w:r>
    <w:r>
      <w:rPr>
        <w:rFonts w:ascii="Calibri" w:cs="Calibri" w:eastAsia="Calibri" w:hAnsi="Calibri"/>
        <w:b/>
        <w:bCs/>
        <w:color w:val="1F3C6E"/>
        <w:sz w:val="18"/>
        <w:szCs w:val="18"/>
      </w:rPr>
      <w:t xml:space="preserve">ÉTAPE 1 : Ce que j'ai fait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2026-07-01T21:22:37.829Z</dcterms:created>
  <dcterms:modified xsi:type="dcterms:W3CDTF">2026-07-01T21:22:37.843Z</dcterms:modified>
</cp:coreProperties>
</file>

<file path=docProps/custom.xml><?xml version="1.0" encoding="utf-8"?>
<Properties xmlns="http://schemas.openxmlformats.org/officeDocument/2006/custom-properties" xmlns:vt="http://schemas.openxmlformats.org/officeDocument/2006/docPropsVTypes"/>
</file>