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799B" w14:textId="052105B3" w:rsidR="0004099A" w:rsidRPr="0004099A" w:rsidRDefault="0004099A" w:rsidP="0004099A">
      <w:pPr>
        <w:jc w:val="center"/>
        <w:rPr>
          <w:b/>
        </w:rPr>
      </w:pPr>
      <w:r w:rsidRPr="0004099A">
        <w:rPr>
          <w:b/>
        </w:rPr>
        <w:t>TUJEA     XEGUNNACHO   PORMOLL…</w:t>
      </w:r>
    </w:p>
    <w:p w14:paraId="3AD7D45B" w14:textId="77777777" w:rsidR="0004099A" w:rsidRPr="0004099A" w:rsidRDefault="0004099A" w:rsidP="0004099A">
      <w:r w:rsidRPr="0004099A">
        <w:t>Maiacho mhoino mhonnlear Saibinn Maiek bhettoil’lo mhoino. Ho mhoino bhor ami Saibinn Maiechi bhokti kortat…tichea jivita voir niyall kortat. Punn itlench kai ? Hea mhoinea borobor soglem somptolem kai? Tichi dekh, tichea jivitacho ek-ek rong amchea kallzant, amchea monant ani amche ak’khe jinnent rigun dovrum-ia ani amchea jivitachi vatt cholum-ia.</w:t>
      </w:r>
    </w:p>
    <w:p w14:paraId="04FA859A" w14:textId="77777777" w:rsidR="0004099A" w:rsidRPr="0004099A" w:rsidRDefault="0004099A" w:rsidP="0004099A">
      <w:r w:rsidRPr="0004099A">
        <w:t>Hea mhoineant ami Ankvar Maieche sat gunn niyallum-ia. Zoxe porim sat rong mellun ek sobit ddonddu-ball (rainbow) toyar zata ani mollbachi sobai vaddoita tech porim Maieche sat rongi gunn amche jinnent apnnaum-ia ani ami amchem jivit orthabhorit ani Devak manta toslem korunk vavrum-ia.</w:t>
      </w:r>
    </w:p>
    <w:p w14:paraId="19E42922" w14:textId="77777777" w:rsidR="0004099A" w:rsidRPr="0004099A" w:rsidRDefault="0004099A" w:rsidP="0004099A">
      <w:r w:rsidRPr="0004099A">
        <w:t xml:space="preserve">Ddonddu-ballacho poilo rong zaun asa zambllo (violet). Ho rong mhoima ani visvas ponn khunnaita. Saibinn Mai mhoimechi ani visvaxi ponnachi tengxi. Jen’na Devdutan ti  Devachea putachi avoi zavnchi asa mhunn tika sanglem, ti he Devache evzonnek raji zali ani Devdutak tinnem  “hoi” mhonnlem. Ani hea aplea nirnnoyak ti xevott meren visvaxi ravli. </w:t>
      </w:r>
    </w:p>
    <w:p w14:paraId="610ABC11" w14:textId="77777777" w:rsidR="0004099A" w:rsidRPr="0004099A" w:rsidRDefault="0004099A" w:rsidP="0004099A">
      <w:r w:rsidRPr="0004099A">
        <w:t>Dusro rong nillo (indigo) zo zaun asa khunna kurpechi. Maria Devache kherit kurpen bhorloli ostori. Tika Devan nixkollonk  gorb somboupachem ani Aplea Putachi avoi zaupachem bhag favo kelem.</w:t>
      </w:r>
    </w:p>
    <w:p w14:paraId="73DDB349" w14:textId="77777777" w:rsidR="0004099A" w:rsidRPr="0004099A" w:rsidRDefault="0004099A" w:rsidP="0004099A">
      <w:r w:rsidRPr="0004099A">
        <w:t>Tisro rong mollbacho rong (blue). Ho rong seve-chakrechem protik (symbol). Aple mavxe-bhoinnik Elizabetik aplea adharachi goroz asa mhonn Maria somzoli, aple proxn-addkholleo visrun lamb vatt cholun  dhanvim-dhanvim  tiche bhettek geli ani tichexim ravun tin mhoine tichi seva keli.</w:t>
      </w:r>
    </w:p>
    <w:p w14:paraId="1B33F2EE" w14:textId="77777777" w:rsidR="0004099A" w:rsidRPr="0004099A" w:rsidRDefault="0004099A" w:rsidP="0004099A">
      <w:r w:rsidRPr="0004099A">
        <w:t>Fuddlo rong panchvo (green) zo dhadoskai ani sontos khunnaita. Dusreamchea sontosant Marien aplo sontos sodlo. Peleak dhadoxi ani sontosbhorit korop hoch tichea jivitacho maz zaun aslo. Cana ganvant lognachea vosreant vhokol-novreachi loz rakhunk ani tanchi khuxalkai vaddovunk tinnem aplea Putaxim utor ghatlem. Ani Jezun hea vellar apli poilem ochoriam keli ani vhokol-novreachi khuxalkai vaddoili.</w:t>
      </w:r>
    </w:p>
    <w:p w14:paraId="32FB4E3B" w14:textId="77777777" w:rsidR="0004099A" w:rsidRPr="0004099A" w:rsidRDefault="0004099A" w:rsidP="0004099A">
      <w:r w:rsidRPr="0004099A">
        <w:t>Mukhavoilo rong holldduvo (yellow). Ho rong zaun asa xokti ani bollachi khunna. Ankvar Mariechi ontor-otmeachi xokti (inner strength) vakhannpa sarki. Tinnem aplea Putak khursache avghodd vatter sangat dilo ani xevott meren khursa mullim ravli. Akantachea vellar soglleamni Jezuk sanddlo, Tache khas xis legit poisavle; punn Marien Taka hea vellar ogeponnim sangat kelo.</w:t>
      </w:r>
    </w:p>
    <w:p w14:paraId="6DF508FE" w14:textId="77777777" w:rsidR="0004099A" w:rsidRPr="0004099A" w:rsidRDefault="0004099A" w:rsidP="0004099A">
      <w:r w:rsidRPr="0004099A">
        <w:t>Kesari (orange). Ho rong bolidanachem protik. Marien aplem sompurnn jivit Devachi khuxi korunk vopun dilem. Tinnem sonvsarache soddvonnekhatir aplea ekleach Putachem orponn kelem.</w:t>
      </w:r>
    </w:p>
    <w:p w14:paraId="6C66F720" w14:textId="77777777" w:rsidR="0004099A" w:rsidRPr="0004099A" w:rsidRDefault="0004099A" w:rsidP="0004099A">
      <w:r w:rsidRPr="0004099A">
        <w:t>Nimanno rong zaun asa tanbddo (red). Priti-mogachi khunna. Saibinn Mai priti-mogacho sagor. Aiz legit Saibinn Maincho mog ticheam put-dhuvamxim xim-mer naslolo. Ti sodanch amkam apleam panktteam khala dovrunk toyar. Amcheam soglleam gorzam-akantank pavpak ani dukhi-khonti aplea Puta udexim pois korpak sodanch aiti.</w:t>
      </w:r>
    </w:p>
    <w:p w14:paraId="45237465" w14:textId="77777777" w:rsidR="0004099A" w:rsidRPr="0004099A" w:rsidRDefault="0004099A" w:rsidP="0004099A">
      <w:r w:rsidRPr="0004099A">
        <w:t>Tujea heam sabar gunnanchea pormollan, Maie, ami amchem jivit pormollit korunk ani ‘rag, dusmankai , dves, onit, broxtochar’, heam vaittamnim buddlolea sonvsarak novem rup divunk tunch amche xeratini amkam tuji kurpa ani boll di.</w:t>
      </w:r>
    </w:p>
    <w:p w14:paraId="7C352493" w14:textId="47DC7C9C" w:rsidR="0004099A" w:rsidRPr="0004099A" w:rsidRDefault="0004099A" w:rsidP="0004099A">
      <w:pPr>
        <w:jc w:val="right"/>
        <w:rPr>
          <w:b/>
          <w:bCs/>
        </w:rPr>
      </w:pPr>
      <w:r w:rsidRPr="0004099A">
        <w:t xml:space="preserve">                  </w:t>
      </w:r>
      <w:bookmarkStart w:id="0" w:name="_GoBack"/>
      <w:bookmarkEnd w:id="0"/>
      <w:r w:rsidRPr="0004099A">
        <w:t xml:space="preserve">                                                                          </w:t>
      </w:r>
      <w:r w:rsidRPr="0004099A">
        <w:rPr>
          <w:b/>
          <w:bCs/>
        </w:rPr>
        <w:t xml:space="preserve">             Golda Gracias</w:t>
      </w:r>
    </w:p>
    <w:p w14:paraId="6FAA08BF" w14:textId="77777777" w:rsidR="00A80248" w:rsidRPr="0004099A" w:rsidRDefault="00A80248"/>
    <w:sectPr w:rsidR="00A80248" w:rsidRPr="00040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eVPEEpw3X5kQ24mmK9alB4azd7djd8oyNrxqA3HlrMIx4A04Iz+ghcef3KfDUvut+taPyqa58Gd/1wd7/P1kgg==" w:salt="5DKSC7L+AtVLyF1zKWYI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DF"/>
    <w:rsid w:val="0004099A"/>
    <w:rsid w:val="001D4EDF"/>
    <w:rsid w:val="00304840"/>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0C19"/>
  <w15:chartTrackingRefBased/>
  <w15:docId w15:val="{97FBA87D-5DE6-4423-A4D3-12916672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9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2648</Characters>
  <Application>Microsoft Office Word</Application>
  <DocSecurity>8</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2020-02-09T06:49:00Z</dcterms:created>
  <dcterms:modified xsi:type="dcterms:W3CDTF">2020-02-09T06:51:00Z</dcterms:modified>
</cp:coreProperties>
</file>