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64F5DF31" w:rsidR="00940100" w:rsidRPr="0073773A" w:rsidRDefault="007652FE" w:rsidP="00940100">
      <w:pPr>
        <w:rPr>
          <w:noProof/>
          <w:lang w:val="en-US" w:eastAsia="pt-PT"/>
        </w:rPr>
      </w:pPr>
      <w:r>
        <w:rPr>
          <w:noProof/>
        </w:rPr>
        <w:drawing>
          <wp:anchor distT="0" distB="0" distL="114300" distR="114300" simplePos="0" relativeHeight="251664896" behindDoc="1" locked="0" layoutInCell="1" allowOverlap="1" wp14:anchorId="605CDD23" wp14:editId="4780438D">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5920" behindDoc="0" locked="0" layoutInCell="1" allowOverlap="1" wp14:anchorId="2149E285" wp14:editId="3FAA472B">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CF2C59" w:rsidRPr="000F3887" w:rsidRDefault="00CF2C59"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CF2C59" w:rsidRPr="000F3887" w:rsidRDefault="00CF2C59"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4B29664A">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CF2C59" w:rsidRPr="00516DBB" w:rsidRDefault="00CF2C59"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CF2C59" w:rsidRPr="00516DBB" w:rsidRDefault="00CF2C59"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054E0EE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1BAABF9C" w:rsidR="00CF2C59" w:rsidRPr="00407941" w:rsidRDefault="00CF2C59"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sidR="00B270CC">
                              <w:rPr>
                                <w:rFonts w:cs="Calibri"/>
                                <w:b/>
                                <w:bCs/>
                                <w:iCs/>
                                <w:color w:val="5C666C"/>
                                <w:sz w:val="34"/>
                                <w:szCs w:val="34"/>
                              </w:rPr>
                              <w:t>2</w:t>
                            </w:r>
                            <w:r w:rsidRPr="0082542F">
                              <w:rPr>
                                <w:rFonts w:cs="Calibri"/>
                                <w:b/>
                                <w:bCs/>
                                <w:iCs/>
                                <w:color w:val="5C666C"/>
                                <w:sz w:val="34"/>
                                <w:szCs w:val="34"/>
                              </w:rPr>
                              <w:t xml:space="preserve"> </w:t>
                            </w:r>
                            <w:r w:rsidR="00B270CC">
                              <w:rPr>
                                <w:rFonts w:cs="Calibri"/>
                                <w:b/>
                                <w:bCs/>
                                <w:iCs/>
                                <w:color w:val="5C666C"/>
                                <w:sz w:val="34"/>
                                <w:szCs w:val="34"/>
                              </w:rPr>
                              <w:t>–</w:t>
                            </w:r>
                            <w:r w:rsidRPr="0082542F">
                              <w:rPr>
                                <w:rFonts w:cs="Calibri"/>
                                <w:b/>
                                <w:bCs/>
                                <w:iCs/>
                                <w:color w:val="5C666C"/>
                                <w:sz w:val="34"/>
                                <w:szCs w:val="34"/>
                              </w:rPr>
                              <w:t xml:space="preserve"> </w:t>
                            </w:r>
                            <w:r w:rsidR="00054196" w:rsidRPr="00054196">
                              <w:rPr>
                                <w:rFonts w:cs="Calibri"/>
                                <w:b/>
                                <w:bCs/>
                                <w:iCs/>
                                <w:color w:val="5C666C"/>
                                <w:sz w:val="34"/>
                                <w:szCs w:val="34"/>
                              </w:rPr>
                              <w:t>Hotel Booking Cancellations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1BAABF9C" w:rsidR="00CF2C59" w:rsidRPr="00407941" w:rsidRDefault="00CF2C59"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sidR="00B270CC">
                        <w:rPr>
                          <w:rFonts w:cs="Calibri"/>
                          <w:b/>
                          <w:bCs/>
                          <w:iCs/>
                          <w:color w:val="5C666C"/>
                          <w:sz w:val="34"/>
                          <w:szCs w:val="34"/>
                        </w:rPr>
                        <w:t>2</w:t>
                      </w:r>
                      <w:r w:rsidRPr="0082542F">
                        <w:rPr>
                          <w:rFonts w:cs="Calibri"/>
                          <w:b/>
                          <w:bCs/>
                          <w:iCs/>
                          <w:color w:val="5C666C"/>
                          <w:sz w:val="34"/>
                          <w:szCs w:val="34"/>
                        </w:rPr>
                        <w:t xml:space="preserve"> </w:t>
                      </w:r>
                      <w:r w:rsidR="00B270CC">
                        <w:rPr>
                          <w:rFonts w:cs="Calibri"/>
                          <w:b/>
                          <w:bCs/>
                          <w:iCs/>
                          <w:color w:val="5C666C"/>
                          <w:sz w:val="34"/>
                          <w:szCs w:val="34"/>
                        </w:rPr>
                        <w:t>–</w:t>
                      </w:r>
                      <w:r w:rsidRPr="0082542F">
                        <w:rPr>
                          <w:rFonts w:cs="Calibri"/>
                          <w:b/>
                          <w:bCs/>
                          <w:iCs/>
                          <w:color w:val="5C666C"/>
                          <w:sz w:val="34"/>
                          <w:szCs w:val="34"/>
                        </w:rPr>
                        <w:t xml:space="preserve"> </w:t>
                      </w:r>
                      <w:r w:rsidR="00054196" w:rsidRPr="00054196">
                        <w:rPr>
                          <w:rFonts w:cs="Calibri"/>
                          <w:b/>
                          <w:bCs/>
                          <w:iCs/>
                          <w:color w:val="5C666C"/>
                          <w:sz w:val="34"/>
                          <w:szCs w:val="34"/>
                        </w:rPr>
                        <w:t>Hotel Booking Cancellations</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8992" behindDoc="0" locked="0" layoutInCell="1" allowOverlap="1" wp14:anchorId="0630495E" wp14:editId="776C289B">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1A0F4DB4">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CF2C59" w:rsidRPr="00204E8F" w:rsidRDefault="00CF2C59"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CF2C59" w:rsidRPr="00204E8F" w:rsidRDefault="00CF2C59"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6464" behindDoc="0" locked="0" layoutInCell="1" allowOverlap="1" wp14:anchorId="4D33AD07" wp14:editId="69B7F27A">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F2C59" w:rsidRPr="00E6157D" w:rsidRDefault="00CF2C59"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F2C59" w:rsidRPr="00E6157D" w:rsidRDefault="00CF2C59"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F2C59" w:rsidRPr="00E6157D" w:rsidRDefault="00CF2C59"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F2C59" w:rsidRPr="00E6157D" w:rsidRDefault="00CF2C59"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F2C59" w:rsidRPr="00E6157D" w:rsidRDefault="00CF2C59"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F2C59" w:rsidRPr="00E6157D" w:rsidRDefault="00CF2C59"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8512" behindDoc="0" locked="0" layoutInCell="1" allowOverlap="1" wp14:anchorId="57F9745D" wp14:editId="09A25E70">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506DF26E" w:rsidR="00CF2C59" w:rsidRPr="0073773A" w:rsidRDefault="006609DC" w:rsidP="00940100">
                            <w:pPr>
                              <w:autoSpaceDE w:val="0"/>
                              <w:autoSpaceDN w:val="0"/>
                              <w:adjustRightInd w:val="0"/>
                              <w:rPr>
                                <w:rFonts w:cs="Calibri"/>
                                <w:color w:val="5C666C"/>
                                <w:sz w:val="28"/>
                                <w:szCs w:val="30"/>
                                <w:lang w:val="en-US"/>
                              </w:rPr>
                            </w:pPr>
                            <w:r>
                              <w:rPr>
                                <w:rFonts w:cs="Calibri"/>
                                <w:color w:val="5C666C"/>
                                <w:sz w:val="28"/>
                                <w:szCs w:val="30"/>
                                <w:lang w:val="en-US"/>
                              </w:rPr>
                              <w:t>March</w:t>
                            </w:r>
                            <w:r w:rsidR="00CF2C59">
                              <w:rPr>
                                <w:rFonts w:cs="Calibri"/>
                                <w:color w:val="5C666C"/>
                                <w:sz w:val="28"/>
                                <w:szCs w:val="30"/>
                                <w:lang w:val="en-US"/>
                              </w:rPr>
                              <w:t>, 2021</w:t>
                            </w:r>
                          </w:p>
                          <w:p w14:paraId="0E78DB04" w14:textId="77777777" w:rsidR="00CF2C59" w:rsidRPr="00407941" w:rsidRDefault="00CF2C59" w:rsidP="00940100">
                            <w:pPr>
                              <w:autoSpaceDE w:val="0"/>
                              <w:autoSpaceDN w:val="0"/>
                              <w:adjustRightInd w:val="0"/>
                              <w:rPr>
                                <w:rFonts w:cs="Calibri"/>
                                <w:color w:val="5C666C"/>
                                <w:sz w:val="28"/>
                                <w:szCs w:val="30"/>
                                <w:lang w:val="en-US"/>
                              </w:rPr>
                            </w:pPr>
                          </w:p>
                          <w:p w14:paraId="4D76CE97" w14:textId="77777777" w:rsidR="00CF2C59" w:rsidRPr="00407941" w:rsidRDefault="00CF2C59"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506DF26E" w:rsidR="00CF2C59" w:rsidRPr="0073773A" w:rsidRDefault="006609D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March</w:t>
                      </w:r>
                      <w:r w:rsidR="00CF2C59">
                        <w:rPr>
                          <w:rFonts w:cs="Calibri"/>
                          <w:color w:val="5C666C"/>
                          <w:sz w:val="28"/>
                          <w:szCs w:val="30"/>
                          <w:lang w:val="en-US"/>
                        </w:rPr>
                        <w:t>,</w:t>
                      </w:r>
                      <w:proofErr w:type="gramEnd"/>
                      <w:r w:rsidR="00CF2C59">
                        <w:rPr>
                          <w:rFonts w:cs="Calibri"/>
                          <w:color w:val="5C666C"/>
                          <w:sz w:val="28"/>
                          <w:szCs w:val="30"/>
                          <w:lang w:val="en-US"/>
                        </w:rPr>
                        <w:t xml:space="preserve"> 2021</w:t>
                      </w:r>
                    </w:p>
                    <w:p w14:paraId="0E78DB04" w14:textId="77777777" w:rsidR="00CF2C59" w:rsidRPr="00407941" w:rsidRDefault="00CF2C59" w:rsidP="00940100">
                      <w:pPr>
                        <w:autoSpaceDE w:val="0"/>
                        <w:autoSpaceDN w:val="0"/>
                        <w:adjustRightInd w:val="0"/>
                        <w:rPr>
                          <w:rFonts w:cs="Calibri"/>
                          <w:color w:val="5C666C"/>
                          <w:sz w:val="28"/>
                          <w:szCs w:val="30"/>
                          <w:lang w:val="en-US"/>
                        </w:rPr>
                      </w:pPr>
                    </w:p>
                    <w:p w14:paraId="4D76CE97" w14:textId="77777777" w:rsidR="00CF2C59" w:rsidRPr="00407941" w:rsidRDefault="00CF2C59"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3E5CAFCB" w14:textId="749C72BE" w:rsidR="00266D71" w:rsidRDefault="003E6C69">
      <w:pPr>
        <w:pStyle w:val="ndice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525049" w:history="1">
        <w:r w:rsidR="00266D71" w:rsidRPr="00B03161">
          <w:rPr>
            <w:rStyle w:val="Hiperligao"/>
            <w:rFonts w:eastAsia="Calibri"/>
          </w:rPr>
          <w:t>1.</w:t>
        </w:r>
        <w:r w:rsidR="00266D71">
          <w:rPr>
            <w:rFonts w:asciiTheme="minorHAnsi" w:eastAsiaTheme="minorEastAsia" w:hAnsiTheme="minorHAnsi" w:cstheme="minorBidi"/>
            <w:sz w:val="22"/>
            <w:szCs w:val="22"/>
            <w:lang w:eastAsia="en-GB"/>
          </w:rPr>
          <w:tab/>
        </w:r>
        <w:r w:rsidR="00266D71" w:rsidRPr="00B03161">
          <w:rPr>
            <w:rStyle w:val="Hiperligao"/>
          </w:rPr>
          <w:t>INTRODUCTION</w:t>
        </w:r>
        <w:r w:rsidR="00266D71">
          <w:rPr>
            <w:webHidden/>
          </w:rPr>
          <w:tab/>
        </w:r>
        <w:r w:rsidR="00266D71">
          <w:rPr>
            <w:webHidden/>
          </w:rPr>
          <w:fldChar w:fldCharType="begin"/>
        </w:r>
        <w:r w:rsidR="00266D71">
          <w:rPr>
            <w:webHidden/>
          </w:rPr>
          <w:instrText xml:space="preserve"> PAGEREF _Toc65525049 \h </w:instrText>
        </w:r>
        <w:r w:rsidR="00266D71">
          <w:rPr>
            <w:webHidden/>
          </w:rPr>
        </w:r>
        <w:r w:rsidR="00266D71">
          <w:rPr>
            <w:webHidden/>
          </w:rPr>
          <w:fldChar w:fldCharType="separate"/>
        </w:r>
        <w:r w:rsidR="00266D71">
          <w:rPr>
            <w:webHidden/>
          </w:rPr>
          <w:t>1</w:t>
        </w:r>
        <w:r w:rsidR="00266D71">
          <w:rPr>
            <w:webHidden/>
          </w:rPr>
          <w:fldChar w:fldCharType="end"/>
        </w:r>
      </w:hyperlink>
    </w:p>
    <w:p w14:paraId="04D0DAB0" w14:textId="6BE8555D" w:rsidR="00266D71" w:rsidRDefault="004822BA">
      <w:pPr>
        <w:pStyle w:val="ndice1"/>
        <w:rPr>
          <w:rFonts w:asciiTheme="minorHAnsi" w:eastAsiaTheme="minorEastAsia" w:hAnsiTheme="minorHAnsi" w:cstheme="minorBidi"/>
          <w:sz w:val="22"/>
          <w:szCs w:val="22"/>
          <w:lang w:eastAsia="en-GB"/>
        </w:rPr>
      </w:pPr>
      <w:hyperlink w:anchor="_Toc65525050" w:history="1">
        <w:r w:rsidR="00266D71" w:rsidRPr="00B03161">
          <w:rPr>
            <w:rStyle w:val="Hiperligao"/>
            <w:rFonts w:eastAsia="Calibri"/>
          </w:rPr>
          <w:t>2.</w:t>
        </w:r>
        <w:r w:rsidR="00266D71">
          <w:rPr>
            <w:rFonts w:asciiTheme="minorHAnsi" w:eastAsiaTheme="minorEastAsia" w:hAnsiTheme="minorHAnsi" w:cstheme="minorBidi"/>
            <w:sz w:val="22"/>
            <w:szCs w:val="22"/>
            <w:lang w:eastAsia="en-GB"/>
          </w:rPr>
          <w:tab/>
        </w:r>
        <w:r w:rsidR="00266D71" w:rsidRPr="00B03161">
          <w:rPr>
            <w:rStyle w:val="Hiperligao"/>
          </w:rPr>
          <w:t>BUSINESS UNDERSTANDING</w:t>
        </w:r>
        <w:r w:rsidR="00266D71">
          <w:rPr>
            <w:webHidden/>
          </w:rPr>
          <w:tab/>
        </w:r>
        <w:r w:rsidR="00266D71">
          <w:rPr>
            <w:webHidden/>
          </w:rPr>
          <w:fldChar w:fldCharType="begin"/>
        </w:r>
        <w:r w:rsidR="00266D71">
          <w:rPr>
            <w:webHidden/>
          </w:rPr>
          <w:instrText xml:space="preserve"> PAGEREF _Toc65525050 \h </w:instrText>
        </w:r>
        <w:r w:rsidR="00266D71">
          <w:rPr>
            <w:webHidden/>
          </w:rPr>
        </w:r>
        <w:r w:rsidR="00266D71">
          <w:rPr>
            <w:webHidden/>
          </w:rPr>
          <w:fldChar w:fldCharType="separate"/>
        </w:r>
        <w:r w:rsidR="00266D71">
          <w:rPr>
            <w:webHidden/>
          </w:rPr>
          <w:t>1</w:t>
        </w:r>
        <w:r w:rsidR="00266D71">
          <w:rPr>
            <w:webHidden/>
          </w:rPr>
          <w:fldChar w:fldCharType="end"/>
        </w:r>
      </w:hyperlink>
    </w:p>
    <w:p w14:paraId="5B62408B" w14:textId="6E27C6A6" w:rsidR="00266D71" w:rsidRDefault="004822BA">
      <w:pPr>
        <w:pStyle w:val="ndice2"/>
        <w:rPr>
          <w:rFonts w:asciiTheme="minorHAnsi" w:eastAsiaTheme="minorEastAsia" w:hAnsiTheme="minorHAnsi" w:cstheme="minorBidi"/>
          <w:sz w:val="22"/>
          <w:szCs w:val="22"/>
          <w:lang w:eastAsia="en-GB"/>
        </w:rPr>
      </w:pPr>
      <w:hyperlink w:anchor="_Toc65525051" w:history="1">
        <w:r w:rsidR="00266D71" w:rsidRPr="00B03161">
          <w:rPr>
            <w:rStyle w:val="Hiperligao"/>
          </w:rPr>
          <w:t>2.1.</w:t>
        </w:r>
        <w:r w:rsidR="00266D71">
          <w:rPr>
            <w:rFonts w:asciiTheme="minorHAnsi" w:eastAsiaTheme="minorEastAsia" w:hAnsiTheme="minorHAnsi" w:cstheme="minorBidi"/>
            <w:sz w:val="22"/>
            <w:szCs w:val="22"/>
            <w:lang w:eastAsia="en-GB"/>
          </w:rPr>
          <w:tab/>
        </w:r>
        <w:r w:rsidR="00266D71" w:rsidRPr="00B03161">
          <w:rPr>
            <w:rStyle w:val="Hiperligao"/>
          </w:rPr>
          <w:t>Background</w:t>
        </w:r>
        <w:r w:rsidR="00266D71">
          <w:rPr>
            <w:webHidden/>
          </w:rPr>
          <w:tab/>
        </w:r>
        <w:r w:rsidR="00266D71">
          <w:rPr>
            <w:webHidden/>
          </w:rPr>
          <w:fldChar w:fldCharType="begin"/>
        </w:r>
        <w:r w:rsidR="00266D71">
          <w:rPr>
            <w:webHidden/>
          </w:rPr>
          <w:instrText xml:space="preserve"> PAGEREF _Toc65525051 \h </w:instrText>
        </w:r>
        <w:r w:rsidR="00266D71">
          <w:rPr>
            <w:webHidden/>
          </w:rPr>
        </w:r>
        <w:r w:rsidR="00266D71">
          <w:rPr>
            <w:webHidden/>
          </w:rPr>
          <w:fldChar w:fldCharType="separate"/>
        </w:r>
        <w:r w:rsidR="00266D71">
          <w:rPr>
            <w:webHidden/>
          </w:rPr>
          <w:t>1</w:t>
        </w:r>
        <w:r w:rsidR="00266D71">
          <w:rPr>
            <w:webHidden/>
          </w:rPr>
          <w:fldChar w:fldCharType="end"/>
        </w:r>
      </w:hyperlink>
    </w:p>
    <w:p w14:paraId="6352ED96" w14:textId="664E0F21" w:rsidR="00266D71" w:rsidRDefault="004822BA">
      <w:pPr>
        <w:pStyle w:val="ndice2"/>
        <w:rPr>
          <w:rFonts w:asciiTheme="minorHAnsi" w:eastAsiaTheme="minorEastAsia" w:hAnsiTheme="minorHAnsi" w:cstheme="minorBidi"/>
          <w:sz w:val="22"/>
          <w:szCs w:val="22"/>
          <w:lang w:eastAsia="en-GB"/>
        </w:rPr>
      </w:pPr>
      <w:hyperlink w:anchor="_Toc65525052" w:history="1">
        <w:r w:rsidR="00266D71" w:rsidRPr="00B03161">
          <w:rPr>
            <w:rStyle w:val="Hiperligao"/>
          </w:rPr>
          <w:t>2.2.</w:t>
        </w:r>
        <w:r w:rsidR="00266D71">
          <w:rPr>
            <w:rFonts w:asciiTheme="minorHAnsi" w:eastAsiaTheme="minorEastAsia" w:hAnsiTheme="minorHAnsi" w:cstheme="minorBidi"/>
            <w:sz w:val="22"/>
            <w:szCs w:val="22"/>
            <w:lang w:eastAsia="en-GB"/>
          </w:rPr>
          <w:tab/>
        </w:r>
        <w:r w:rsidR="00266D71" w:rsidRPr="00B03161">
          <w:rPr>
            <w:rStyle w:val="Hiperligao"/>
          </w:rPr>
          <w:t>Business Objectives</w:t>
        </w:r>
        <w:r w:rsidR="00266D71">
          <w:rPr>
            <w:webHidden/>
          </w:rPr>
          <w:tab/>
        </w:r>
        <w:r w:rsidR="00266D71">
          <w:rPr>
            <w:webHidden/>
          </w:rPr>
          <w:fldChar w:fldCharType="begin"/>
        </w:r>
        <w:r w:rsidR="00266D71">
          <w:rPr>
            <w:webHidden/>
          </w:rPr>
          <w:instrText xml:space="preserve"> PAGEREF _Toc65525052 \h </w:instrText>
        </w:r>
        <w:r w:rsidR="00266D71">
          <w:rPr>
            <w:webHidden/>
          </w:rPr>
        </w:r>
        <w:r w:rsidR="00266D71">
          <w:rPr>
            <w:webHidden/>
          </w:rPr>
          <w:fldChar w:fldCharType="separate"/>
        </w:r>
        <w:r w:rsidR="00266D71">
          <w:rPr>
            <w:webHidden/>
          </w:rPr>
          <w:t>2</w:t>
        </w:r>
        <w:r w:rsidR="00266D71">
          <w:rPr>
            <w:webHidden/>
          </w:rPr>
          <w:fldChar w:fldCharType="end"/>
        </w:r>
      </w:hyperlink>
    </w:p>
    <w:p w14:paraId="7F716C34" w14:textId="387E675E" w:rsidR="00266D71" w:rsidRDefault="004822BA">
      <w:pPr>
        <w:pStyle w:val="ndice2"/>
        <w:rPr>
          <w:rFonts w:asciiTheme="minorHAnsi" w:eastAsiaTheme="minorEastAsia" w:hAnsiTheme="minorHAnsi" w:cstheme="minorBidi"/>
          <w:sz w:val="22"/>
          <w:szCs w:val="22"/>
          <w:lang w:eastAsia="en-GB"/>
        </w:rPr>
      </w:pPr>
      <w:hyperlink w:anchor="_Toc65525053" w:history="1">
        <w:r w:rsidR="00266D71" w:rsidRPr="00B03161">
          <w:rPr>
            <w:rStyle w:val="Hiperligao"/>
          </w:rPr>
          <w:t>2.3.</w:t>
        </w:r>
        <w:r w:rsidR="00266D71">
          <w:rPr>
            <w:rFonts w:asciiTheme="minorHAnsi" w:eastAsiaTheme="minorEastAsia" w:hAnsiTheme="minorHAnsi" w:cstheme="minorBidi"/>
            <w:sz w:val="22"/>
            <w:szCs w:val="22"/>
            <w:lang w:eastAsia="en-GB"/>
          </w:rPr>
          <w:tab/>
        </w:r>
        <w:r w:rsidR="00266D71" w:rsidRPr="00B03161">
          <w:rPr>
            <w:rStyle w:val="Hiperligao"/>
          </w:rPr>
          <w:t>Business Success criteria</w:t>
        </w:r>
        <w:r w:rsidR="00266D71">
          <w:rPr>
            <w:webHidden/>
          </w:rPr>
          <w:tab/>
        </w:r>
        <w:r w:rsidR="00266D71">
          <w:rPr>
            <w:webHidden/>
          </w:rPr>
          <w:fldChar w:fldCharType="begin"/>
        </w:r>
        <w:r w:rsidR="00266D71">
          <w:rPr>
            <w:webHidden/>
          </w:rPr>
          <w:instrText xml:space="preserve"> PAGEREF _Toc65525053 \h </w:instrText>
        </w:r>
        <w:r w:rsidR="00266D71">
          <w:rPr>
            <w:webHidden/>
          </w:rPr>
        </w:r>
        <w:r w:rsidR="00266D71">
          <w:rPr>
            <w:webHidden/>
          </w:rPr>
          <w:fldChar w:fldCharType="separate"/>
        </w:r>
        <w:r w:rsidR="00266D71">
          <w:rPr>
            <w:webHidden/>
          </w:rPr>
          <w:t>2</w:t>
        </w:r>
        <w:r w:rsidR="00266D71">
          <w:rPr>
            <w:webHidden/>
          </w:rPr>
          <w:fldChar w:fldCharType="end"/>
        </w:r>
      </w:hyperlink>
    </w:p>
    <w:p w14:paraId="3D51097E" w14:textId="678B9B5B" w:rsidR="00266D71" w:rsidRDefault="004822BA">
      <w:pPr>
        <w:pStyle w:val="ndice2"/>
        <w:rPr>
          <w:rFonts w:asciiTheme="minorHAnsi" w:eastAsiaTheme="minorEastAsia" w:hAnsiTheme="minorHAnsi" w:cstheme="minorBidi"/>
          <w:sz w:val="22"/>
          <w:szCs w:val="22"/>
          <w:lang w:eastAsia="en-GB"/>
        </w:rPr>
      </w:pPr>
      <w:hyperlink w:anchor="_Toc65525054" w:history="1">
        <w:r w:rsidR="00266D71" w:rsidRPr="00B03161">
          <w:rPr>
            <w:rStyle w:val="Hiperligao"/>
          </w:rPr>
          <w:t>2.4.</w:t>
        </w:r>
        <w:r w:rsidR="00266D71">
          <w:rPr>
            <w:rFonts w:asciiTheme="minorHAnsi" w:eastAsiaTheme="minorEastAsia" w:hAnsiTheme="minorHAnsi" w:cstheme="minorBidi"/>
            <w:sz w:val="22"/>
            <w:szCs w:val="22"/>
            <w:lang w:eastAsia="en-GB"/>
          </w:rPr>
          <w:tab/>
        </w:r>
        <w:r w:rsidR="00266D71" w:rsidRPr="00B03161">
          <w:rPr>
            <w:rStyle w:val="Hiperligao"/>
          </w:rPr>
          <w:t>Situation assessment</w:t>
        </w:r>
        <w:r w:rsidR="00266D71">
          <w:rPr>
            <w:webHidden/>
          </w:rPr>
          <w:tab/>
        </w:r>
        <w:r w:rsidR="00266D71">
          <w:rPr>
            <w:webHidden/>
          </w:rPr>
          <w:fldChar w:fldCharType="begin"/>
        </w:r>
        <w:r w:rsidR="00266D71">
          <w:rPr>
            <w:webHidden/>
          </w:rPr>
          <w:instrText xml:space="preserve"> PAGEREF _Toc65525054 \h </w:instrText>
        </w:r>
        <w:r w:rsidR="00266D71">
          <w:rPr>
            <w:webHidden/>
          </w:rPr>
        </w:r>
        <w:r w:rsidR="00266D71">
          <w:rPr>
            <w:webHidden/>
          </w:rPr>
          <w:fldChar w:fldCharType="separate"/>
        </w:r>
        <w:r w:rsidR="00266D71">
          <w:rPr>
            <w:webHidden/>
          </w:rPr>
          <w:t>2</w:t>
        </w:r>
        <w:r w:rsidR="00266D71">
          <w:rPr>
            <w:webHidden/>
          </w:rPr>
          <w:fldChar w:fldCharType="end"/>
        </w:r>
      </w:hyperlink>
    </w:p>
    <w:p w14:paraId="68E5F153" w14:textId="184C7B01" w:rsidR="00266D71" w:rsidRDefault="004822BA">
      <w:pPr>
        <w:pStyle w:val="ndice3"/>
        <w:rPr>
          <w:rFonts w:asciiTheme="minorHAnsi" w:eastAsiaTheme="minorEastAsia" w:hAnsiTheme="minorHAnsi" w:cstheme="minorBidi"/>
          <w:sz w:val="22"/>
          <w:szCs w:val="22"/>
          <w:lang w:eastAsia="en-GB"/>
        </w:rPr>
      </w:pPr>
      <w:hyperlink w:anchor="_Toc65525055" w:history="1">
        <w:r w:rsidR="00266D71" w:rsidRPr="00B03161">
          <w:rPr>
            <w:rStyle w:val="Hiperligao"/>
            <w:lang w:val="en-US"/>
          </w:rPr>
          <w:t>2.4.1.</w:t>
        </w:r>
        <w:r w:rsidR="00266D71">
          <w:rPr>
            <w:rFonts w:asciiTheme="minorHAnsi" w:eastAsiaTheme="minorEastAsia" w:hAnsiTheme="minorHAnsi" w:cstheme="minorBidi"/>
            <w:sz w:val="22"/>
            <w:szCs w:val="22"/>
            <w:lang w:eastAsia="en-GB"/>
          </w:rPr>
          <w:tab/>
        </w:r>
        <w:r w:rsidR="00266D71" w:rsidRPr="00B03161">
          <w:rPr>
            <w:rStyle w:val="Hiperligao"/>
            <w:lang w:val="en-US"/>
          </w:rPr>
          <w:t>Inventory of resources</w:t>
        </w:r>
        <w:r w:rsidR="00266D71">
          <w:rPr>
            <w:webHidden/>
          </w:rPr>
          <w:tab/>
        </w:r>
        <w:r w:rsidR="00266D71">
          <w:rPr>
            <w:webHidden/>
          </w:rPr>
          <w:fldChar w:fldCharType="begin"/>
        </w:r>
        <w:r w:rsidR="00266D71">
          <w:rPr>
            <w:webHidden/>
          </w:rPr>
          <w:instrText xml:space="preserve"> PAGEREF _Toc65525055 \h </w:instrText>
        </w:r>
        <w:r w:rsidR="00266D71">
          <w:rPr>
            <w:webHidden/>
          </w:rPr>
        </w:r>
        <w:r w:rsidR="00266D71">
          <w:rPr>
            <w:webHidden/>
          </w:rPr>
          <w:fldChar w:fldCharType="separate"/>
        </w:r>
        <w:r w:rsidR="00266D71">
          <w:rPr>
            <w:webHidden/>
          </w:rPr>
          <w:t>2</w:t>
        </w:r>
        <w:r w:rsidR="00266D71">
          <w:rPr>
            <w:webHidden/>
          </w:rPr>
          <w:fldChar w:fldCharType="end"/>
        </w:r>
      </w:hyperlink>
    </w:p>
    <w:p w14:paraId="5867F317" w14:textId="50A6E532" w:rsidR="00266D71" w:rsidRDefault="004822BA">
      <w:pPr>
        <w:pStyle w:val="ndice3"/>
        <w:rPr>
          <w:rFonts w:asciiTheme="minorHAnsi" w:eastAsiaTheme="minorEastAsia" w:hAnsiTheme="minorHAnsi" w:cstheme="minorBidi"/>
          <w:sz w:val="22"/>
          <w:szCs w:val="22"/>
          <w:lang w:eastAsia="en-GB"/>
        </w:rPr>
      </w:pPr>
      <w:hyperlink w:anchor="_Toc65525056" w:history="1">
        <w:r w:rsidR="00266D71" w:rsidRPr="00B03161">
          <w:rPr>
            <w:rStyle w:val="Hiperligao"/>
            <w:lang w:val="en-US"/>
          </w:rPr>
          <w:t>2.4.2.</w:t>
        </w:r>
        <w:r w:rsidR="00266D71">
          <w:rPr>
            <w:rFonts w:asciiTheme="minorHAnsi" w:eastAsiaTheme="minorEastAsia" w:hAnsiTheme="minorHAnsi" w:cstheme="minorBidi"/>
            <w:sz w:val="22"/>
            <w:szCs w:val="22"/>
            <w:lang w:eastAsia="en-GB"/>
          </w:rPr>
          <w:tab/>
        </w:r>
        <w:r w:rsidR="00266D71" w:rsidRPr="00B03161">
          <w:rPr>
            <w:rStyle w:val="Hiperligao"/>
            <w:lang w:val="en-US"/>
          </w:rPr>
          <w:t>Requirements, assumptions and constraints</w:t>
        </w:r>
        <w:r w:rsidR="00266D71">
          <w:rPr>
            <w:webHidden/>
          </w:rPr>
          <w:tab/>
        </w:r>
        <w:r w:rsidR="00266D71">
          <w:rPr>
            <w:webHidden/>
          </w:rPr>
          <w:fldChar w:fldCharType="begin"/>
        </w:r>
        <w:r w:rsidR="00266D71">
          <w:rPr>
            <w:webHidden/>
          </w:rPr>
          <w:instrText xml:space="preserve"> PAGEREF _Toc65525056 \h </w:instrText>
        </w:r>
        <w:r w:rsidR="00266D71">
          <w:rPr>
            <w:webHidden/>
          </w:rPr>
        </w:r>
        <w:r w:rsidR="00266D71">
          <w:rPr>
            <w:webHidden/>
          </w:rPr>
          <w:fldChar w:fldCharType="separate"/>
        </w:r>
        <w:r w:rsidR="00266D71">
          <w:rPr>
            <w:webHidden/>
          </w:rPr>
          <w:t>2</w:t>
        </w:r>
        <w:r w:rsidR="00266D71">
          <w:rPr>
            <w:webHidden/>
          </w:rPr>
          <w:fldChar w:fldCharType="end"/>
        </w:r>
      </w:hyperlink>
    </w:p>
    <w:p w14:paraId="26E58F73" w14:textId="6EF6A375" w:rsidR="00266D71" w:rsidRDefault="004822BA">
      <w:pPr>
        <w:pStyle w:val="ndice3"/>
        <w:rPr>
          <w:rFonts w:asciiTheme="minorHAnsi" w:eastAsiaTheme="minorEastAsia" w:hAnsiTheme="minorHAnsi" w:cstheme="minorBidi"/>
          <w:sz w:val="22"/>
          <w:szCs w:val="22"/>
          <w:lang w:eastAsia="en-GB"/>
        </w:rPr>
      </w:pPr>
      <w:hyperlink w:anchor="_Toc65525057" w:history="1">
        <w:r w:rsidR="00266D71" w:rsidRPr="00B03161">
          <w:rPr>
            <w:rStyle w:val="Hiperligao"/>
            <w:lang w:val="en-US"/>
          </w:rPr>
          <w:t>2.4.3.</w:t>
        </w:r>
        <w:r w:rsidR="00266D71">
          <w:rPr>
            <w:rFonts w:asciiTheme="minorHAnsi" w:eastAsiaTheme="minorEastAsia" w:hAnsiTheme="minorHAnsi" w:cstheme="minorBidi"/>
            <w:sz w:val="22"/>
            <w:szCs w:val="22"/>
            <w:lang w:eastAsia="en-GB"/>
          </w:rPr>
          <w:tab/>
        </w:r>
        <w:r w:rsidR="00266D71" w:rsidRPr="00B03161">
          <w:rPr>
            <w:rStyle w:val="Hiperligao"/>
            <w:lang w:val="en-US"/>
          </w:rPr>
          <w:t>Risks and contingencies</w:t>
        </w:r>
        <w:r w:rsidR="00266D71">
          <w:rPr>
            <w:webHidden/>
          </w:rPr>
          <w:tab/>
        </w:r>
        <w:r w:rsidR="00266D71">
          <w:rPr>
            <w:webHidden/>
          </w:rPr>
          <w:fldChar w:fldCharType="begin"/>
        </w:r>
        <w:r w:rsidR="00266D71">
          <w:rPr>
            <w:webHidden/>
          </w:rPr>
          <w:instrText xml:space="preserve"> PAGEREF _Toc65525057 \h </w:instrText>
        </w:r>
        <w:r w:rsidR="00266D71">
          <w:rPr>
            <w:webHidden/>
          </w:rPr>
        </w:r>
        <w:r w:rsidR="00266D71">
          <w:rPr>
            <w:webHidden/>
          </w:rPr>
          <w:fldChar w:fldCharType="separate"/>
        </w:r>
        <w:r w:rsidR="00266D71">
          <w:rPr>
            <w:webHidden/>
          </w:rPr>
          <w:t>2</w:t>
        </w:r>
        <w:r w:rsidR="00266D71">
          <w:rPr>
            <w:webHidden/>
          </w:rPr>
          <w:fldChar w:fldCharType="end"/>
        </w:r>
      </w:hyperlink>
    </w:p>
    <w:p w14:paraId="4FBCFD4D" w14:textId="29A74134" w:rsidR="00266D71" w:rsidRDefault="004822BA">
      <w:pPr>
        <w:pStyle w:val="ndice2"/>
        <w:rPr>
          <w:rFonts w:asciiTheme="minorHAnsi" w:eastAsiaTheme="minorEastAsia" w:hAnsiTheme="minorHAnsi" w:cstheme="minorBidi"/>
          <w:sz w:val="22"/>
          <w:szCs w:val="22"/>
          <w:lang w:eastAsia="en-GB"/>
        </w:rPr>
      </w:pPr>
      <w:hyperlink w:anchor="_Toc65525058" w:history="1">
        <w:r w:rsidR="00266D71" w:rsidRPr="00B03161">
          <w:rPr>
            <w:rStyle w:val="Hiperligao"/>
          </w:rPr>
          <w:t>2.5.</w:t>
        </w:r>
        <w:r w:rsidR="00266D71">
          <w:rPr>
            <w:rFonts w:asciiTheme="minorHAnsi" w:eastAsiaTheme="minorEastAsia" w:hAnsiTheme="minorHAnsi" w:cstheme="minorBidi"/>
            <w:sz w:val="22"/>
            <w:szCs w:val="22"/>
            <w:lang w:eastAsia="en-GB"/>
          </w:rPr>
          <w:tab/>
        </w:r>
        <w:r w:rsidR="00266D71" w:rsidRPr="00B03161">
          <w:rPr>
            <w:rStyle w:val="Hiperligao"/>
          </w:rPr>
          <w:t>Determine Data Mining goals</w:t>
        </w:r>
        <w:r w:rsidR="00266D71">
          <w:rPr>
            <w:webHidden/>
          </w:rPr>
          <w:tab/>
        </w:r>
        <w:r w:rsidR="00266D71">
          <w:rPr>
            <w:webHidden/>
          </w:rPr>
          <w:fldChar w:fldCharType="begin"/>
        </w:r>
        <w:r w:rsidR="00266D71">
          <w:rPr>
            <w:webHidden/>
          </w:rPr>
          <w:instrText xml:space="preserve"> PAGEREF _Toc65525058 \h </w:instrText>
        </w:r>
        <w:r w:rsidR="00266D71">
          <w:rPr>
            <w:webHidden/>
          </w:rPr>
        </w:r>
        <w:r w:rsidR="00266D71">
          <w:rPr>
            <w:webHidden/>
          </w:rPr>
          <w:fldChar w:fldCharType="separate"/>
        </w:r>
        <w:r w:rsidR="00266D71">
          <w:rPr>
            <w:webHidden/>
          </w:rPr>
          <w:t>3</w:t>
        </w:r>
        <w:r w:rsidR="00266D71">
          <w:rPr>
            <w:webHidden/>
          </w:rPr>
          <w:fldChar w:fldCharType="end"/>
        </w:r>
      </w:hyperlink>
    </w:p>
    <w:p w14:paraId="204E5A9A" w14:textId="2A4AEC15" w:rsidR="00266D71" w:rsidRDefault="004822BA">
      <w:pPr>
        <w:pStyle w:val="ndice2"/>
        <w:rPr>
          <w:rFonts w:asciiTheme="minorHAnsi" w:eastAsiaTheme="minorEastAsia" w:hAnsiTheme="minorHAnsi" w:cstheme="minorBidi"/>
          <w:sz w:val="22"/>
          <w:szCs w:val="22"/>
          <w:lang w:eastAsia="en-GB"/>
        </w:rPr>
      </w:pPr>
      <w:hyperlink w:anchor="_Toc65525059" w:history="1">
        <w:r w:rsidR="00266D71" w:rsidRPr="00B03161">
          <w:rPr>
            <w:rStyle w:val="Hiperligao"/>
          </w:rPr>
          <w:t>2.6.</w:t>
        </w:r>
        <w:r w:rsidR="00266D71">
          <w:rPr>
            <w:rFonts w:asciiTheme="minorHAnsi" w:eastAsiaTheme="minorEastAsia" w:hAnsiTheme="minorHAnsi" w:cstheme="minorBidi"/>
            <w:sz w:val="22"/>
            <w:szCs w:val="22"/>
            <w:lang w:eastAsia="en-GB"/>
          </w:rPr>
          <w:tab/>
        </w:r>
        <w:r w:rsidR="00266D71" w:rsidRPr="00B03161">
          <w:rPr>
            <w:rStyle w:val="Hiperligao"/>
          </w:rPr>
          <w:t>Project Plan</w:t>
        </w:r>
        <w:r w:rsidR="00266D71">
          <w:rPr>
            <w:webHidden/>
          </w:rPr>
          <w:tab/>
        </w:r>
        <w:r w:rsidR="00266D71">
          <w:rPr>
            <w:webHidden/>
          </w:rPr>
          <w:fldChar w:fldCharType="begin"/>
        </w:r>
        <w:r w:rsidR="00266D71">
          <w:rPr>
            <w:webHidden/>
          </w:rPr>
          <w:instrText xml:space="preserve"> PAGEREF _Toc65525059 \h </w:instrText>
        </w:r>
        <w:r w:rsidR="00266D71">
          <w:rPr>
            <w:webHidden/>
          </w:rPr>
        </w:r>
        <w:r w:rsidR="00266D71">
          <w:rPr>
            <w:webHidden/>
          </w:rPr>
          <w:fldChar w:fldCharType="separate"/>
        </w:r>
        <w:r w:rsidR="00266D71">
          <w:rPr>
            <w:webHidden/>
          </w:rPr>
          <w:t>4</w:t>
        </w:r>
        <w:r w:rsidR="00266D71">
          <w:rPr>
            <w:webHidden/>
          </w:rPr>
          <w:fldChar w:fldCharType="end"/>
        </w:r>
      </w:hyperlink>
    </w:p>
    <w:p w14:paraId="78F6816F" w14:textId="584F8B3D" w:rsidR="00266D71" w:rsidRDefault="004822BA">
      <w:pPr>
        <w:pStyle w:val="ndice1"/>
        <w:rPr>
          <w:rFonts w:asciiTheme="minorHAnsi" w:eastAsiaTheme="minorEastAsia" w:hAnsiTheme="minorHAnsi" w:cstheme="minorBidi"/>
          <w:sz w:val="22"/>
          <w:szCs w:val="22"/>
          <w:lang w:eastAsia="en-GB"/>
        </w:rPr>
      </w:pPr>
      <w:hyperlink w:anchor="_Toc65525060" w:history="1">
        <w:r w:rsidR="00266D71" w:rsidRPr="00B03161">
          <w:rPr>
            <w:rStyle w:val="Hiperligao"/>
            <w:rFonts w:eastAsia="Calibri"/>
          </w:rPr>
          <w:t>3.</w:t>
        </w:r>
        <w:r w:rsidR="00266D71">
          <w:rPr>
            <w:rFonts w:asciiTheme="minorHAnsi" w:eastAsiaTheme="minorEastAsia" w:hAnsiTheme="minorHAnsi" w:cstheme="minorBidi"/>
            <w:sz w:val="22"/>
            <w:szCs w:val="22"/>
            <w:lang w:eastAsia="en-GB"/>
          </w:rPr>
          <w:tab/>
        </w:r>
        <w:r w:rsidR="00266D71" w:rsidRPr="00B03161">
          <w:rPr>
            <w:rStyle w:val="Hiperligao"/>
          </w:rPr>
          <w:t>CLUSTERING ANALYSIS</w:t>
        </w:r>
        <w:r w:rsidR="00266D71">
          <w:rPr>
            <w:webHidden/>
          </w:rPr>
          <w:tab/>
        </w:r>
        <w:r w:rsidR="00266D71">
          <w:rPr>
            <w:webHidden/>
          </w:rPr>
          <w:fldChar w:fldCharType="begin"/>
        </w:r>
        <w:r w:rsidR="00266D71">
          <w:rPr>
            <w:webHidden/>
          </w:rPr>
          <w:instrText xml:space="preserve"> PAGEREF _Toc65525060 \h </w:instrText>
        </w:r>
        <w:r w:rsidR="00266D71">
          <w:rPr>
            <w:webHidden/>
          </w:rPr>
        </w:r>
        <w:r w:rsidR="00266D71">
          <w:rPr>
            <w:webHidden/>
          </w:rPr>
          <w:fldChar w:fldCharType="separate"/>
        </w:r>
        <w:r w:rsidR="00266D71">
          <w:rPr>
            <w:webHidden/>
          </w:rPr>
          <w:t>4</w:t>
        </w:r>
        <w:r w:rsidR="00266D71">
          <w:rPr>
            <w:webHidden/>
          </w:rPr>
          <w:fldChar w:fldCharType="end"/>
        </w:r>
      </w:hyperlink>
    </w:p>
    <w:p w14:paraId="23D08812" w14:textId="077FD254" w:rsidR="00266D71" w:rsidRDefault="004822BA">
      <w:pPr>
        <w:pStyle w:val="ndice2"/>
        <w:rPr>
          <w:rFonts w:asciiTheme="minorHAnsi" w:eastAsiaTheme="minorEastAsia" w:hAnsiTheme="minorHAnsi" w:cstheme="minorBidi"/>
          <w:sz w:val="22"/>
          <w:szCs w:val="22"/>
          <w:lang w:eastAsia="en-GB"/>
        </w:rPr>
      </w:pPr>
      <w:hyperlink w:anchor="_Toc65525061" w:history="1">
        <w:r w:rsidR="00266D71" w:rsidRPr="00B03161">
          <w:rPr>
            <w:rStyle w:val="Hiperligao"/>
          </w:rPr>
          <w:t>3.1.</w:t>
        </w:r>
        <w:r w:rsidR="00266D71">
          <w:rPr>
            <w:rFonts w:asciiTheme="minorHAnsi" w:eastAsiaTheme="minorEastAsia" w:hAnsiTheme="minorHAnsi" w:cstheme="minorBidi"/>
            <w:sz w:val="22"/>
            <w:szCs w:val="22"/>
            <w:lang w:eastAsia="en-GB"/>
          </w:rPr>
          <w:tab/>
        </w:r>
        <w:r w:rsidR="00266D71" w:rsidRPr="00B03161">
          <w:rPr>
            <w:rStyle w:val="Hiperligao"/>
          </w:rPr>
          <w:t>Data understanding</w:t>
        </w:r>
        <w:r w:rsidR="00266D71">
          <w:rPr>
            <w:webHidden/>
          </w:rPr>
          <w:tab/>
        </w:r>
        <w:r w:rsidR="00266D71">
          <w:rPr>
            <w:webHidden/>
          </w:rPr>
          <w:fldChar w:fldCharType="begin"/>
        </w:r>
        <w:r w:rsidR="00266D71">
          <w:rPr>
            <w:webHidden/>
          </w:rPr>
          <w:instrText xml:space="preserve"> PAGEREF _Toc65525061 \h </w:instrText>
        </w:r>
        <w:r w:rsidR="00266D71">
          <w:rPr>
            <w:webHidden/>
          </w:rPr>
        </w:r>
        <w:r w:rsidR="00266D71">
          <w:rPr>
            <w:webHidden/>
          </w:rPr>
          <w:fldChar w:fldCharType="separate"/>
        </w:r>
        <w:r w:rsidR="00266D71">
          <w:rPr>
            <w:webHidden/>
          </w:rPr>
          <w:t>4</w:t>
        </w:r>
        <w:r w:rsidR="00266D71">
          <w:rPr>
            <w:webHidden/>
          </w:rPr>
          <w:fldChar w:fldCharType="end"/>
        </w:r>
      </w:hyperlink>
    </w:p>
    <w:p w14:paraId="1200E10D" w14:textId="6E4C2332" w:rsidR="00266D71" w:rsidRDefault="004822BA">
      <w:pPr>
        <w:pStyle w:val="ndice2"/>
        <w:rPr>
          <w:rFonts w:asciiTheme="minorHAnsi" w:eastAsiaTheme="minorEastAsia" w:hAnsiTheme="minorHAnsi" w:cstheme="minorBidi"/>
          <w:sz w:val="22"/>
          <w:szCs w:val="22"/>
          <w:lang w:eastAsia="en-GB"/>
        </w:rPr>
      </w:pPr>
      <w:hyperlink w:anchor="_Toc65525062" w:history="1">
        <w:r w:rsidR="00266D71" w:rsidRPr="00B03161">
          <w:rPr>
            <w:rStyle w:val="Hiperligao"/>
          </w:rPr>
          <w:t>3.2.</w:t>
        </w:r>
        <w:r w:rsidR="00266D71">
          <w:rPr>
            <w:rFonts w:asciiTheme="minorHAnsi" w:eastAsiaTheme="minorEastAsia" w:hAnsiTheme="minorHAnsi" w:cstheme="minorBidi"/>
            <w:sz w:val="22"/>
            <w:szCs w:val="22"/>
            <w:lang w:eastAsia="en-GB"/>
          </w:rPr>
          <w:tab/>
        </w:r>
        <w:r w:rsidR="00266D71" w:rsidRPr="00B03161">
          <w:rPr>
            <w:rStyle w:val="Hiperligao"/>
          </w:rPr>
          <w:t>Data preparation</w:t>
        </w:r>
        <w:r w:rsidR="00266D71">
          <w:rPr>
            <w:webHidden/>
          </w:rPr>
          <w:tab/>
        </w:r>
        <w:r w:rsidR="00266D71">
          <w:rPr>
            <w:webHidden/>
          </w:rPr>
          <w:fldChar w:fldCharType="begin"/>
        </w:r>
        <w:r w:rsidR="00266D71">
          <w:rPr>
            <w:webHidden/>
          </w:rPr>
          <w:instrText xml:space="preserve"> PAGEREF _Toc65525062 \h </w:instrText>
        </w:r>
        <w:r w:rsidR="00266D71">
          <w:rPr>
            <w:webHidden/>
          </w:rPr>
        </w:r>
        <w:r w:rsidR="00266D71">
          <w:rPr>
            <w:webHidden/>
          </w:rPr>
          <w:fldChar w:fldCharType="separate"/>
        </w:r>
        <w:r w:rsidR="00266D71">
          <w:rPr>
            <w:webHidden/>
          </w:rPr>
          <w:t>5</w:t>
        </w:r>
        <w:r w:rsidR="00266D71">
          <w:rPr>
            <w:webHidden/>
          </w:rPr>
          <w:fldChar w:fldCharType="end"/>
        </w:r>
      </w:hyperlink>
    </w:p>
    <w:p w14:paraId="46C66047" w14:textId="24348E8A" w:rsidR="00266D71" w:rsidRDefault="004822BA">
      <w:pPr>
        <w:pStyle w:val="ndice2"/>
        <w:rPr>
          <w:rFonts w:asciiTheme="minorHAnsi" w:eastAsiaTheme="minorEastAsia" w:hAnsiTheme="minorHAnsi" w:cstheme="minorBidi"/>
          <w:sz w:val="22"/>
          <w:szCs w:val="22"/>
          <w:lang w:eastAsia="en-GB"/>
        </w:rPr>
      </w:pPr>
      <w:hyperlink w:anchor="_Toc65525063" w:history="1">
        <w:r w:rsidR="00266D71" w:rsidRPr="00B03161">
          <w:rPr>
            <w:rStyle w:val="Hiperligao"/>
          </w:rPr>
          <w:t>3.3.</w:t>
        </w:r>
        <w:r w:rsidR="00266D71">
          <w:rPr>
            <w:rFonts w:asciiTheme="minorHAnsi" w:eastAsiaTheme="minorEastAsia" w:hAnsiTheme="minorHAnsi" w:cstheme="minorBidi"/>
            <w:sz w:val="22"/>
            <w:szCs w:val="22"/>
            <w:lang w:eastAsia="en-GB"/>
          </w:rPr>
          <w:tab/>
        </w:r>
        <w:r w:rsidR="00266D71" w:rsidRPr="00B03161">
          <w:rPr>
            <w:rStyle w:val="Hiperligao"/>
          </w:rPr>
          <w:t>Clustering</w:t>
        </w:r>
        <w:r w:rsidR="00266D71">
          <w:rPr>
            <w:webHidden/>
          </w:rPr>
          <w:tab/>
        </w:r>
        <w:r w:rsidR="00266D71">
          <w:rPr>
            <w:webHidden/>
          </w:rPr>
          <w:fldChar w:fldCharType="begin"/>
        </w:r>
        <w:r w:rsidR="00266D71">
          <w:rPr>
            <w:webHidden/>
          </w:rPr>
          <w:instrText xml:space="preserve"> PAGEREF _Toc65525063 \h </w:instrText>
        </w:r>
        <w:r w:rsidR="00266D71">
          <w:rPr>
            <w:webHidden/>
          </w:rPr>
        </w:r>
        <w:r w:rsidR="00266D71">
          <w:rPr>
            <w:webHidden/>
          </w:rPr>
          <w:fldChar w:fldCharType="separate"/>
        </w:r>
        <w:r w:rsidR="00266D71">
          <w:rPr>
            <w:webHidden/>
          </w:rPr>
          <w:t>6</w:t>
        </w:r>
        <w:r w:rsidR="00266D71">
          <w:rPr>
            <w:webHidden/>
          </w:rPr>
          <w:fldChar w:fldCharType="end"/>
        </w:r>
      </w:hyperlink>
    </w:p>
    <w:p w14:paraId="4368523E" w14:textId="19E4C521" w:rsidR="00266D71" w:rsidRDefault="004822BA">
      <w:pPr>
        <w:pStyle w:val="ndice2"/>
        <w:rPr>
          <w:rFonts w:asciiTheme="minorHAnsi" w:eastAsiaTheme="minorEastAsia" w:hAnsiTheme="minorHAnsi" w:cstheme="minorBidi"/>
          <w:sz w:val="22"/>
          <w:szCs w:val="22"/>
          <w:lang w:eastAsia="en-GB"/>
        </w:rPr>
      </w:pPr>
      <w:hyperlink w:anchor="_Toc65525064" w:history="1">
        <w:r w:rsidR="00266D71" w:rsidRPr="00B03161">
          <w:rPr>
            <w:rStyle w:val="Hiperligao"/>
          </w:rPr>
          <w:t>3.4.</w:t>
        </w:r>
        <w:r w:rsidR="00266D71">
          <w:rPr>
            <w:rFonts w:asciiTheme="minorHAnsi" w:eastAsiaTheme="minorEastAsia" w:hAnsiTheme="minorHAnsi" w:cstheme="minorBidi"/>
            <w:sz w:val="22"/>
            <w:szCs w:val="22"/>
            <w:lang w:eastAsia="en-GB"/>
          </w:rPr>
          <w:tab/>
        </w:r>
        <w:r w:rsidR="00266D71" w:rsidRPr="00B03161">
          <w:rPr>
            <w:rStyle w:val="Hiperligao"/>
          </w:rPr>
          <w:t>Evaluation</w:t>
        </w:r>
        <w:r w:rsidR="00266D71">
          <w:rPr>
            <w:webHidden/>
          </w:rPr>
          <w:tab/>
        </w:r>
        <w:r w:rsidR="00266D71">
          <w:rPr>
            <w:webHidden/>
          </w:rPr>
          <w:fldChar w:fldCharType="begin"/>
        </w:r>
        <w:r w:rsidR="00266D71">
          <w:rPr>
            <w:webHidden/>
          </w:rPr>
          <w:instrText xml:space="preserve"> PAGEREF _Toc65525064 \h </w:instrText>
        </w:r>
        <w:r w:rsidR="00266D71">
          <w:rPr>
            <w:webHidden/>
          </w:rPr>
        </w:r>
        <w:r w:rsidR="00266D71">
          <w:rPr>
            <w:webHidden/>
          </w:rPr>
          <w:fldChar w:fldCharType="separate"/>
        </w:r>
        <w:r w:rsidR="00266D71">
          <w:rPr>
            <w:webHidden/>
          </w:rPr>
          <w:t>8</w:t>
        </w:r>
        <w:r w:rsidR="00266D71">
          <w:rPr>
            <w:webHidden/>
          </w:rPr>
          <w:fldChar w:fldCharType="end"/>
        </w:r>
      </w:hyperlink>
    </w:p>
    <w:p w14:paraId="1427F52F" w14:textId="2C974F00" w:rsidR="00266D71" w:rsidRDefault="004822BA">
      <w:pPr>
        <w:pStyle w:val="ndice1"/>
        <w:rPr>
          <w:rFonts w:asciiTheme="minorHAnsi" w:eastAsiaTheme="minorEastAsia" w:hAnsiTheme="minorHAnsi" w:cstheme="minorBidi"/>
          <w:sz w:val="22"/>
          <w:szCs w:val="22"/>
          <w:lang w:eastAsia="en-GB"/>
        </w:rPr>
      </w:pPr>
      <w:hyperlink w:anchor="_Toc65525065" w:history="1">
        <w:r w:rsidR="00266D71" w:rsidRPr="00B03161">
          <w:rPr>
            <w:rStyle w:val="Hiperligao"/>
            <w:rFonts w:eastAsia="Calibri"/>
          </w:rPr>
          <w:t>4.</w:t>
        </w:r>
        <w:r w:rsidR="00266D71">
          <w:rPr>
            <w:rFonts w:asciiTheme="minorHAnsi" w:eastAsiaTheme="minorEastAsia" w:hAnsiTheme="minorHAnsi" w:cstheme="minorBidi"/>
            <w:sz w:val="22"/>
            <w:szCs w:val="22"/>
            <w:lang w:eastAsia="en-GB"/>
          </w:rPr>
          <w:tab/>
        </w:r>
        <w:r w:rsidR="00266D71" w:rsidRPr="00B03161">
          <w:rPr>
            <w:rStyle w:val="Hiperligao"/>
          </w:rPr>
          <w:t>RESULTS EVALUATION</w:t>
        </w:r>
        <w:r w:rsidR="00266D71">
          <w:rPr>
            <w:webHidden/>
          </w:rPr>
          <w:tab/>
        </w:r>
        <w:r w:rsidR="00266D71">
          <w:rPr>
            <w:webHidden/>
          </w:rPr>
          <w:fldChar w:fldCharType="begin"/>
        </w:r>
        <w:r w:rsidR="00266D71">
          <w:rPr>
            <w:webHidden/>
          </w:rPr>
          <w:instrText xml:space="preserve"> PAGEREF _Toc65525065 \h </w:instrText>
        </w:r>
        <w:r w:rsidR="00266D71">
          <w:rPr>
            <w:webHidden/>
          </w:rPr>
        </w:r>
        <w:r w:rsidR="00266D71">
          <w:rPr>
            <w:webHidden/>
          </w:rPr>
          <w:fldChar w:fldCharType="separate"/>
        </w:r>
        <w:r w:rsidR="00266D71">
          <w:rPr>
            <w:webHidden/>
          </w:rPr>
          <w:t>8</w:t>
        </w:r>
        <w:r w:rsidR="00266D71">
          <w:rPr>
            <w:webHidden/>
          </w:rPr>
          <w:fldChar w:fldCharType="end"/>
        </w:r>
      </w:hyperlink>
    </w:p>
    <w:p w14:paraId="5BF5CBB0" w14:textId="0877E72F" w:rsidR="00266D71" w:rsidRDefault="004822BA">
      <w:pPr>
        <w:pStyle w:val="ndice1"/>
        <w:rPr>
          <w:rFonts w:asciiTheme="minorHAnsi" w:eastAsiaTheme="minorEastAsia" w:hAnsiTheme="minorHAnsi" w:cstheme="minorBidi"/>
          <w:sz w:val="22"/>
          <w:szCs w:val="22"/>
          <w:lang w:eastAsia="en-GB"/>
        </w:rPr>
      </w:pPr>
      <w:hyperlink w:anchor="_Toc65525066" w:history="1">
        <w:r w:rsidR="00266D71" w:rsidRPr="00B03161">
          <w:rPr>
            <w:rStyle w:val="Hiperligao"/>
            <w:rFonts w:eastAsia="Calibri"/>
          </w:rPr>
          <w:t>5.</w:t>
        </w:r>
        <w:r w:rsidR="00266D71">
          <w:rPr>
            <w:rFonts w:asciiTheme="minorHAnsi" w:eastAsiaTheme="minorEastAsia" w:hAnsiTheme="minorHAnsi" w:cstheme="minorBidi"/>
            <w:sz w:val="22"/>
            <w:szCs w:val="22"/>
            <w:lang w:eastAsia="en-GB"/>
          </w:rPr>
          <w:tab/>
        </w:r>
        <w:r w:rsidR="00266D71" w:rsidRPr="00B03161">
          <w:rPr>
            <w:rStyle w:val="Hiperligao"/>
          </w:rPr>
          <w:t>DEPLOYMENT AND MAINTENANCE PLANS</w:t>
        </w:r>
        <w:r w:rsidR="00266D71">
          <w:rPr>
            <w:webHidden/>
          </w:rPr>
          <w:tab/>
        </w:r>
        <w:r w:rsidR="00266D71">
          <w:rPr>
            <w:webHidden/>
          </w:rPr>
          <w:fldChar w:fldCharType="begin"/>
        </w:r>
        <w:r w:rsidR="00266D71">
          <w:rPr>
            <w:webHidden/>
          </w:rPr>
          <w:instrText xml:space="preserve"> PAGEREF _Toc65525066 \h </w:instrText>
        </w:r>
        <w:r w:rsidR="00266D71">
          <w:rPr>
            <w:webHidden/>
          </w:rPr>
        </w:r>
        <w:r w:rsidR="00266D71">
          <w:rPr>
            <w:webHidden/>
          </w:rPr>
          <w:fldChar w:fldCharType="separate"/>
        </w:r>
        <w:r w:rsidR="00266D71">
          <w:rPr>
            <w:webHidden/>
          </w:rPr>
          <w:t>9</w:t>
        </w:r>
        <w:r w:rsidR="00266D71">
          <w:rPr>
            <w:webHidden/>
          </w:rPr>
          <w:fldChar w:fldCharType="end"/>
        </w:r>
      </w:hyperlink>
    </w:p>
    <w:p w14:paraId="7F9400F1" w14:textId="55BF306B" w:rsidR="00266D71" w:rsidRDefault="004822BA">
      <w:pPr>
        <w:pStyle w:val="ndice2"/>
        <w:rPr>
          <w:rFonts w:asciiTheme="minorHAnsi" w:eastAsiaTheme="minorEastAsia" w:hAnsiTheme="minorHAnsi" w:cstheme="minorBidi"/>
          <w:sz w:val="22"/>
          <w:szCs w:val="22"/>
          <w:lang w:eastAsia="en-GB"/>
        </w:rPr>
      </w:pPr>
      <w:hyperlink w:anchor="_Toc65525067" w:history="1">
        <w:r w:rsidR="00266D71" w:rsidRPr="00B03161">
          <w:rPr>
            <w:rStyle w:val="Hiperligao"/>
          </w:rPr>
          <w:t>5.1.</w:t>
        </w:r>
        <w:r w:rsidR="00266D71">
          <w:rPr>
            <w:rFonts w:asciiTheme="minorHAnsi" w:eastAsiaTheme="minorEastAsia" w:hAnsiTheme="minorHAnsi" w:cstheme="minorBidi"/>
            <w:sz w:val="22"/>
            <w:szCs w:val="22"/>
            <w:lang w:eastAsia="en-GB"/>
          </w:rPr>
          <w:tab/>
        </w:r>
        <w:r w:rsidR="00266D71" w:rsidRPr="00B03161">
          <w:rPr>
            <w:rStyle w:val="Hiperligao"/>
          </w:rPr>
          <w:t>Next steps</w:t>
        </w:r>
        <w:r w:rsidR="00266D71">
          <w:rPr>
            <w:webHidden/>
          </w:rPr>
          <w:tab/>
        </w:r>
        <w:r w:rsidR="00266D71">
          <w:rPr>
            <w:webHidden/>
          </w:rPr>
          <w:fldChar w:fldCharType="begin"/>
        </w:r>
        <w:r w:rsidR="00266D71">
          <w:rPr>
            <w:webHidden/>
          </w:rPr>
          <w:instrText xml:space="preserve"> PAGEREF _Toc65525067 \h </w:instrText>
        </w:r>
        <w:r w:rsidR="00266D71">
          <w:rPr>
            <w:webHidden/>
          </w:rPr>
        </w:r>
        <w:r w:rsidR="00266D71">
          <w:rPr>
            <w:webHidden/>
          </w:rPr>
          <w:fldChar w:fldCharType="separate"/>
        </w:r>
        <w:r w:rsidR="00266D71">
          <w:rPr>
            <w:webHidden/>
          </w:rPr>
          <w:t>9</w:t>
        </w:r>
        <w:r w:rsidR="00266D71">
          <w:rPr>
            <w:webHidden/>
          </w:rPr>
          <w:fldChar w:fldCharType="end"/>
        </w:r>
      </w:hyperlink>
    </w:p>
    <w:p w14:paraId="6BF50DDE" w14:textId="2044F39C" w:rsidR="00266D71" w:rsidRDefault="004822BA">
      <w:pPr>
        <w:pStyle w:val="ndice2"/>
        <w:rPr>
          <w:rFonts w:asciiTheme="minorHAnsi" w:eastAsiaTheme="minorEastAsia" w:hAnsiTheme="minorHAnsi" w:cstheme="minorBidi"/>
          <w:sz w:val="22"/>
          <w:szCs w:val="22"/>
          <w:lang w:eastAsia="en-GB"/>
        </w:rPr>
      </w:pPr>
      <w:hyperlink w:anchor="_Toc65525068" w:history="1">
        <w:r w:rsidR="00266D71" w:rsidRPr="00B03161">
          <w:rPr>
            <w:rStyle w:val="Hiperligao"/>
          </w:rPr>
          <w:t>5.2.</w:t>
        </w:r>
        <w:r w:rsidR="00266D71">
          <w:rPr>
            <w:rFonts w:asciiTheme="minorHAnsi" w:eastAsiaTheme="minorEastAsia" w:hAnsiTheme="minorHAnsi" w:cstheme="minorBidi"/>
            <w:sz w:val="22"/>
            <w:szCs w:val="22"/>
            <w:lang w:eastAsia="en-GB"/>
          </w:rPr>
          <w:tab/>
        </w:r>
        <w:r w:rsidR="00266D71" w:rsidRPr="00B03161">
          <w:rPr>
            <w:rStyle w:val="Hiperligao"/>
          </w:rPr>
          <w:t>Application</w:t>
        </w:r>
        <w:r w:rsidR="00266D71">
          <w:rPr>
            <w:webHidden/>
          </w:rPr>
          <w:tab/>
        </w:r>
        <w:r w:rsidR="00266D71">
          <w:rPr>
            <w:webHidden/>
          </w:rPr>
          <w:fldChar w:fldCharType="begin"/>
        </w:r>
        <w:r w:rsidR="00266D71">
          <w:rPr>
            <w:webHidden/>
          </w:rPr>
          <w:instrText xml:space="preserve"> PAGEREF _Toc65525068 \h </w:instrText>
        </w:r>
        <w:r w:rsidR="00266D71">
          <w:rPr>
            <w:webHidden/>
          </w:rPr>
        </w:r>
        <w:r w:rsidR="00266D71">
          <w:rPr>
            <w:webHidden/>
          </w:rPr>
          <w:fldChar w:fldCharType="separate"/>
        </w:r>
        <w:r w:rsidR="00266D71">
          <w:rPr>
            <w:webHidden/>
          </w:rPr>
          <w:t>10</w:t>
        </w:r>
        <w:r w:rsidR="00266D71">
          <w:rPr>
            <w:webHidden/>
          </w:rPr>
          <w:fldChar w:fldCharType="end"/>
        </w:r>
      </w:hyperlink>
    </w:p>
    <w:p w14:paraId="3321E247" w14:textId="786A54B8" w:rsidR="00266D71" w:rsidRDefault="004822BA">
      <w:pPr>
        <w:pStyle w:val="ndice1"/>
        <w:rPr>
          <w:rFonts w:asciiTheme="minorHAnsi" w:eastAsiaTheme="minorEastAsia" w:hAnsiTheme="minorHAnsi" w:cstheme="minorBidi"/>
          <w:sz w:val="22"/>
          <w:szCs w:val="22"/>
          <w:lang w:eastAsia="en-GB"/>
        </w:rPr>
      </w:pPr>
      <w:hyperlink w:anchor="_Toc65525069" w:history="1">
        <w:r w:rsidR="00266D71" w:rsidRPr="00B03161">
          <w:rPr>
            <w:rStyle w:val="Hiperligao"/>
            <w:rFonts w:eastAsia="Calibri"/>
          </w:rPr>
          <w:t>6.</w:t>
        </w:r>
        <w:r w:rsidR="00266D71">
          <w:rPr>
            <w:rFonts w:asciiTheme="minorHAnsi" w:eastAsiaTheme="minorEastAsia" w:hAnsiTheme="minorHAnsi" w:cstheme="minorBidi"/>
            <w:sz w:val="22"/>
            <w:szCs w:val="22"/>
            <w:lang w:eastAsia="en-GB"/>
          </w:rPr>
          <w:tab/>
        </w:r>
        <w:r w:rsidR="00266D71" w:rsidRPr="00B03161">
          <w:rPr>
            <w:rStyle w:val="Hiperligao"/>
          </w:rPr>
          <w:t>CONCLUSIONS</w:t>
        </w:r>
        <w:r w:rsidR="00266D71">
          <w:rPr>
            <w:webHidden/>
          </w:rPr>
          <w:tab/>
        </w:r>
        <w:r w:rsidR="00266D71">
          <w:rPr>
            <w:webHidden/>
          </w:rPr>
          <w:fldChar w:fldCharType="begin"/>
        </w:r>
        <w:r w:rsidR="00266D71">
          <w:rPr>
            <w:webHidden/>
          </w:rPr>
          <w:instrText xml:space="preserve"> PAGEREF _Toc65525069 \h </w:instrText>
        </w:r>
        <w:r w:rsidR="00266D71">
          <w:rPr>
            <w:webHidden/>
          </w:rPr>
        </w:r>
        <w:r w:rsidR="00266D71">
          <w:rPr>
            <w:webHidden/>
          </w:rPr>
          <w:fldChar w:fldCharType="separate"/>
        </w:r>
        <w:r w:rsidR="00266D71">
          <w:rPr>
            <w:webHidden/>
          </w:rPr>
          <w:t>10</w:t>
        </w:r>
        <w:r w:rsidR="00266D71">
          <w:rPr>
            <w:webHidden/>
          </w:rPr>
          <w:fldChar w:fldCharType="end"/>
        </w:r>
      </w:hyperlink>
    </w:p>
    <w:p w14:paraId="35F29589" w14:textId="76A01355" w:rsidR="00266D71" w:rsidRDefault="004822BA">
      <w:pPr>
        <w:pStyle w:val="ndice1"/>
        <w:rPr>
          <w:rFonts w:asciiTheme="minorHAnsi" w:eastAsiaTheme="minorEastAsia" w:hAnsiTheme="minorHAnsi" w:cstheme="minorBidi"/>
          <w:sz w:val="22"/>
          <w:szCs w:val="22"/>
          <w:lang w:eastAsia="en-GB"/>
        </w:rPr>
      </w:pPr>
      <w:hyperlink w:anchor="_Toc65525070" w:history="1">
        <w:r w:rsidR="00266D71" w:rsidRPr="00B03161">
          <w:rPr>
            <w:rStyle w:val="Hiperligao"/>
            <w:rFonts w:eastAsia="Calibri"/>
          </w:rPr>
          <w:t>7.</w:t>
        </w:r>
        <w:r w:rsidR="00266D71">
          <w:rPr>
            <w:rFonts w:asciiTheme="minorHAnsi" w:eastAsiaTheme="minorEastAsia" w:hAnsiTheme="minorHAnsi" w:cstheme="minorBidi"/>
            <w:sz w:val="22"/>
            <w:szCs w:val="22"/>
            <w:lang w:eastAsia="en-GB"/>
          </w:rPr>
          <w:tab/>
        </w:r>
        <w:r w:rsidR="00266D71" w:rsidRPr="00B03161">
          <w:rPr>
            <w:rStyle w:val="Hiperligao"/>
          </w:rPr>
          <w:t>REFERENCES</w:t>
        </w:r>
        <w:r w:rsidR="00266D71">
          <w:rPr>
            <w:webHidden/>
          </w:rPr>
          <w:tab/>
        </w:r>
        <w:r w:rsidR="00266D71">
          <w:rPr>
            <w:webHidden/>
          </w:rPr>
          <w:fldChar w:fldCharType="begin"/>
        </w:r>
        <w:r w:rsidR="00266D71">
          <w:rPr>
            <w:webHidden/>
          </w:rPr>
          <w:instrText xml:space="preserve"> PAGEREF _Toc65525070 \h </w:instrText>
        </w:r>
        <w:r w:rsidR="00266D71">
          <w:rPr>
            <w:webHidden/>
          </w:rPr>
        </w:r>
        <w:r w:rsidR="00266D71">
          <w:rPr>
            <w:webHidden/>
          </w:rPr>
          <w:fldChar w:fldCharType="separate"/>
        </w:r>
        <w:r w:rsidR="00266D71">
          <w:rPr>
            <w:webHidden/>
          </w:rPr>
          <w:t>10</w:t>
        </w:r>
        <w:r w:rsidR="00266D71">
          <w:rPr>
            <w:webHidden/>
          </w:rPr>
          <w:fldChar w:fldCharType="end"/>
        </w:r>
      </w:hyperlink>
    </w:p>
    <w:p w14:paraId="22BF8968" w14:textId="365F7725"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Ttulo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Ttulo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525049"/>
      <w:bookmarkEnd w:id="0"/>
      <w:r w:rsidRPr="00227627">
        <w:lastRenderedPageBreak/>
        <w:t>INTRODUCTION</w:t>
      </w:r>
      <w:bookmarkEnd w:id="1"/>
      <w:bookmarkEnd w:id="2"/>
      <w:bookmarkEnd w:id="3"/>
      <w:bookmarkEnd w:id="4"/>
      <w:bookmarkEnd w:id="5"/>
      <w:bookmarkEnd w:id="6"/>
      <w:bookmarkEnd w:id="7"/>
      <w:bookmarkEnd w:id="8"/>
    </w:p>
    <w:p w14:paraId="31394516" w14:textId="0A4185B7"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customers characteristics.</w:t>
      </w:r>
      <w:r w:rsidRPr="001D3D61">
        <w:rPr>
          <w:lang w:val="en-US"/>
        </w:rPr>
        <w:t xml:space="preserve"> Our main objective is helping </w:t>
      </w:r>
      <w:r w:rsidR="00065416">
        <w:rPr>
          <w:lang w:val="en-US"/>
        </w:rPr>
        <w:t>Hotel Chain C</w:t>
      </w:r>
      <w:r w:rsidRPr="001D3D61">
        <w:rPr>
          <w:lang w:val="en-US"/>
        </w:rPr>
        <w:t xml:space="preserve"> to </w:t>
      </w:r>
      <w:r w:rsidR="006A0975">
        <w:rPr>
          <w:lang w:val="en-US"/>
        </w:rPr>
        <w:t>identify high cancellation likelihood booking</w:t>
      </w:r>
      <w:r w:rsidR="0007387B">
        <w:rPr>
          <w:lang w:val="en-US"/>
        </w:rPr>
        <w:t>s</w:t>
      </w:r>
      <w:r w:rsidR="006A0975">
        <w:rPr>
          <w:lang w:val="en-US"/>
        </w:rPr>
        <w:t xml:space="preserve"> and consequently </w:t>
      </w:r>
      <w:r w:rsidRPr="001D3D61">
        <w:rPr>
          <w:lang w:val="en-US"/>
        </w:rPr>
        <w:t>increase your gains</w:t>
      </w:r>
      <w:r w:rsidR="0007387B">
        <w:rPr>
          <w:lang w:val="en-US"/>
        </w:rPr>
        <w:t xml:space="preserve"> and customer</w:t>
      </w:r>
      <w:r w:rsidR="002C69CD">
        <w:rPr>
          <w:lang w:val="en-US"/>
        </w:rPr>
        <w:t>s’</w:t>
      </w:r>
      <w:r w:rsidR="0007387B">
        <w:rPr>
          <w:lang w:val="en-US"/>
        </w:rPr>
        <w:t xml:space="preserve"> satisfaction.</w:t>
      </w:r>
      <w:r w:rsidRPr="001D3D61">
        <w:rPr>
          <w:lang w:val="en-US"/>
        </w:rPr>
        <w:t xml:space="preserve"> </w:t>
      </w:r>
    </w:p>
    <w:p w14:paraId="3E733AEC" w14:textId="5ADCC523" w:rsidR="001D3D61" w:rsidRPr="001D3D61" w:rsidRDefault="001D3D61" w:rsidP="001D6BD8">
      <w:pPr>
        <w:rPr>
          <w:lang w:val="en-US"/>
        </w:rPr>
      </w:pPr>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Pr="001D3D61">
        <w:rPr>
          <w:lang w:val="en-US"/>
        </w:rPr>
        <w:t>The exponential technological advances, such as data mining techniques, artificial intelligence, internet of things</w:t>
      </w:r>
      <w:r w:rsidR="00964E51">
        <w:rPr>
          <w:lang w:val="en-US"/>
        </w:rPr>
        <w:t>,</w:t>
      </w:r>
      <w:r w:rsidRPr="001D3D61">
        <w:rPr>
          <w:lang w:val="en-US"/>
        </w:rPr>
        <w:t xml:space="preserve"> can help t</w:t>
      </w:r>
      <w:r w:rsidR="00964E51">
        <w:rPr>
          <w:lang w:val="en-US"/>
        </w:rPr>
        <w:t>aking the business to the next level</w:t>
      </w:r>
      <w:r w:rsidRPr="001D3D61">
        <w:rPr>
          <w:lang w:val="en-US"/>
        </w:rPr>
        <w:t>.</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Default="003144F5" w:rsidP="003144F5">
      <w:pPr>
        <w:rPr>
          <w:lang w:val="en-US" w:eastAsia="pt-PT"/>
        </w:rPr>
      </w:pPr>
      <w:r>
        <w:rPr>
          <w:lang w:val="en-US" w:eastAsia="pt-PT"/>
        </w:rPr>
        <w:t>In addition to the present report, the following deliverables will be submitted:</w:t>
      </w:r>
    </w:p>
    <w:p w14:paraId="0CE45E69" w14:textId="6385BBA9" w:rsidR="003144F5" w:rsidRPr="00D35DFA" w:rsidRDefault="003144F5" w:rsidP="003144F5">
      <w:pPr>
        <w:pStyle w:val="PargrafodaLista"/>
        <w:numPr>
          <w:ilvl w:val="0"/>
          <w:numId w:val="23"/>
        </w:numPr>
        <w:rPr>
          <w:lang w:val="en-US" w:eastAsia="pt-PT"/>
        </w:rPr>
      </w:pPr>
      <w:r w:rsidRPr="00D35DFA">
        <w:rPr>
          <w:lang w:val="en-US" w:eastAsia="pt-PT"/>
        </w:rPr>
        <w:t xml:space="preserve">Outcomes presentation to </w:t>
      </w:r>
      <w:r w:rsidR="00C60BA9">
        <w:rPr>
          <w:lang w:val="en-US" w:eastAsia="pt-PT"/>
        </w:rPr>
        <w:t xml:space="preserve">C. </w:t>
      </w:r>
    </w:p>
    <w:p w14:paraId="30068A62" w14:textId="4E001118" w:rsidR="003144F5" w:rsidRPr="00D35DFA" w:rsidRDefault="003144F5" w:rsidP="003144F5">
      <w:pPr>
        <w:pStyle w:val="PargrafodaLista"/>
        <w:numPr>
          <w:ilvl w:val="0"/>
          <w:numId w:val="23"/>
        </w:numPr>
        <w:rPr>
          <w:lang w:val="en-US" w:eastAsia="pt-PT"/>
        </w:rPr>
      </w:pPr>
      <w:proofErr w:type="spellStart"/>
      <w:r w:rsidRPr="00D35DFA">
        <w:rPr>
          <w:lang w:val="en-US" w:eastAsia="pt-PT"/>
        </w:rPr>
        <w:t>Jupyter</w:t>
      </w:r>
      <w:proofErr w:type="spellEnd"/>
      <w:r w:rsidRPr="00D35DFA">
        <w:rPr>
          <w:lang w:val="en-US" w:eastAsia="pt-PT"/>
        </w:rPr>
        <w:t xml:space="preserve"> Notebook with the code of the entire process</w:t>
      </w:r>
      <w:r w:rsidR="00216C14" w:rsidRPr="00D35DFA">
        <w:rPr>
          <w:lang w:val="en-US" w:eastAsia="pt-PT"/>
        </w:rPr>
        <w:t xml:space="preserve">. </w:t>
      </w:r>
    </w:p>
    <w:p w14:paraId="0D9AF3E0" w14:textId="3E48BCD7" w:rsidR="009E4836" w:rsidRPr="00D35DFA" w:rsidRDefault="007B6436" w:rsidP="003144F5">
      <w:pPr>
        <w:pStyle w:val="PargrafodaLista"/>
        <w:numPr>
          <w:ilvl w:val="0"/>
          <w:numId w:val="23"/>
        </w:numPr>
        <w:rPr>
          <w:lang w:val="en-US" w:eastAsia="pt-PT"/>
        </w:rPr>
      </w:pPr>
      <w:r w:rsidRPr="00D35DFA">
        <w:rPr>
          <w:lang w:val="en-US" w:eastAsia="pt-PT"/>
        </w:rPr>
        <w:t xml:space="preserve">The files to </w:t>
      </w:r>
      <w:r w:rsidR="008E0126" w:rsidRPr="00D35DFA">
        <w:rPr>
          <w:lang w:val="en-US" w:eastAsia="pt-PT"/>
        </w:rPr>
        <w:t xml:space="preserve">run application developed </w:t>
      </w:r>
      <w:r w:rsidR="0050721E" w:rsidRPr="00D35DFA">
        <w:rPr>
          <w:lang w:val="en-US" w:eastAsia="pt-PT"/>
        </w:rPr>
        <w:t>by</w:t>
      </w:r>
      <w:r w:rsidR="008E0126" w:rsidRPr="00D35DFA">
        <w:rPr>
          <w:lang w:val="en-US" w:eastAsia="pt-PT"/>
        </w:rPr>
        <w:t xml:space="preserve"> D4B to </w:t>
      </w:r>
      <w:r w:rsidR="00C60BA9">
        <w:rPr>
          <w:lang w:val="en-US" w:eastAsia="pt-PT"/>
        </w:rPr>
        <w:t>C</w:t>
      </w:r>
      <w:r w:rsidR="008E0126" w:rsidRPr="00D35DFA">
        <w:rPr>
          <w:lang w:val="en-US" w:eastAsia="pt-PT"/>
        </w:rPr>
        <w:t>.</w:t>
      </w:r>
    </w:p>
    <w:p w14:paraId="6DCF5D65" w14:textId="77777777" w:rsidR="00497550" w:rsidRDefault="0050721E" w:rsidP="001D6BD8">
      <w:pPr>
        <w:rPr>
          <w:lang w:val="en-US" w:eastAsia="pt-PT"/>
        </w:rPr>
      </w:pPr>
      <w:r w:rsidRPr="00D35DFA">
        <w:rPr>
          <w:lang w:val="en-US" w:eastAsia="pt-PT"/>
        </w:rPr>
        <w:t xml:space="preserve">All files </w:t>
      </w:r>
      <w:r w:rsidR="003E31D6" w:rsidRPr="00D35DFA">
        <w:rPr>
          <w:lang w:val="en-US" w:eastAsia="pt-PT"/>
        </w:rPr>
        <w:t xml:space="preserve">can be accessed in </w:t>
      </w:r>
      <w:r w:rsidR="00191510">
        <w:rPr>
          <w:lang w:val="en-US" w:eastAsia="pt-PT"/>
        </w:rPr>
        <w:t>G</w:t>
      </w:r>
      <w:r w:rsidR="003E31D6" w:rsidRPr="00D35DFA">
        <w:rPr>
          <w:lang w:val="en-US" w:eastAsia="pt-PT"/>
        </w:rPr>
        <w:t>ithub:</w:t>
      </w:r>
    </w:p>
    <w:p w14:paraId="125F48D9" w14:textId="0CB0984C" w:rsidR="009A3199" w:rsidRPr="00D35DFA" w:rsidRDefault="00497550" w:rsidP="001D6BD8">
      <w:pPr>
        <w:rPr>
          <w:lang w:val="en-US" w:eastAsia="pt-PT"/>
        </w:rPr>
      </w:pPr>
      <w:r w:rsidRPr="00497550">
        <w:rPr>
          <w:lang w:val="en-US" w:eastAsia="pt-PT"/>
        </w:rPr>
        <w:t>https://github.com/Debs86/Business_Cases_Projects/tree/main/BC2</w:t>
      </w:r>
    </w:p>
    <w:p w14:paraId="74B65589" w14:textId="305773B5"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Ttulo1"/>
      </w:pPr>
      <w:bookmarkStart w:id="9" w:name="_Toc65525050"/>
      <w:r>
        <w:t>BU</w:t>
      </w:r>
      <w:r w:rsidR="00606B2A">
        <w:t>SINESS UNDERSTANDING</w:t>
      </w:r>
      <w:bookmarkEnd w:id="9"/>
    </w:p>
    <w:p w14:paraId="4C7A387A" w14:textId="7CF36B81" w:rsidR="00940100" w:rsidRDefault="00CE79F8" w:rsidP="00DB5912">
      <w:pPr>
        <w:pStyle w:val="Ttulo2"/>
      </w:pPr>
      <w:r w:rsidRPr="00227627">
        <w:t xml:space="preserve"> </w:t>
      </w:r>
      <w:bookmarkStart w:id="10" w:name="_Toc65525051"/>
      <w:r w:rsidR="003739F9">
        <w:t>Background</w:t>
      </w:r>
      <w:bookmarkEnd w:id="10"/>
    </w:p>
    <w:p w14:paraId="6C5801B2" w14:textId="73763B25" w:rsidR="00D35DFA" w:rsidRDefault="00497550" w:rsidP="00D35DFA">
      <w:pPr>
        <w:rPr>
          <w:lang w:val="en-US"/>
        </w:rPr>
      </w:pPr>
      <w:r>
        <w:rPr>
          <w:b/>
          <w:bCs/>
          <w:lang w:val="en-US"/>
        </w:rPr>
        <w:t xml:space="preserve">Hotel </w:t>
      </w:r>
      <w:r w:rsidR="00ED06EF">
        <w:rPr>
          <w:b/>
          <w:bCs/>
          <w:lang w:val="en-US"/>
        </w:rPr>
        <w:t>c</w:t>
      </w:r>
      <w:r>
        <w:rPr>
          <w:b/>
          <w:bCs/>
          <w:lang w:val="en-US"/>
        </w:rPr>
        <w:t>hain C</w:t>
      </w:r>
      <w:r w:rsidR="0079006C" w:rsidRPr="0089210F">
        <w:rPr>
          <w:b/>
          <w:bCs/>
          <w:lang w:val="en-US"/>
        </w:rPr>
        <w:t xml:space="preserve"> </w:t>
      </w:r>
      <w:r w:rsidR="005B17E8" w:rsidRPr="0089210F">
        <w:rPr>
          <w:b/>
          <w:bCs/>
          <w:lang w:val="en-US"/>
        </w:rPr>
        <w:t>(</w:t>
      </w:r>
      <w:r>
        <w:rPr>
          <w:b/>
          <w:bCs/>
          <w:lang w:val="en-US"/>
        </w:rPr>
        <w:t>C</w:t>
      </w:r>
      <w:r w:rsidR="005B17E8" w:rsidRPr="0089210F">
        <w:rPr>
          <w:b/>
          <w:bCs/>
          <w:lang w:val="en-US"/>
        </w:rPr>
        <w:t>)</w:t>
      </w:r>
      <w:r w:rsidR="005B17E8">
        <w:rPr>
          <w:lang w:val="en-US"/>
        </w:rPr>
        <w:t xml:space="preserve"> </w:t>
      </w:r>
      <w:r w:rsidR="0079006C">
        <w:rPr>
          <w:lang w:val="en-US"/>
        </w:rPr>
        <w:t xml:space="preserve">has </w:t>
      </w:r>
      <w:r w:rsidR="001B0EE1">
        <w:rPr>
          <w:lang w:val="en-US"/>
        </w:rPr>
        <w:t xml:space="preserve">2 hotels in Portugal: One </w:t>
      </w:r>
      <w:r w:rsidR="00AF2CD7">
        <w:rPr>
          <w:lang w:val="en-US"/>
        </w:rPr>
        <w:t xml:space="preserve">is a </w:t>
      </w:r>
      <w:r w:rsidR="00E477A7">
        <w:rPr>
          <w:lang w:val="en-US"/>
        </w:rPr>
        <w:t>resort located</w:t>
      </w:r>
      <w:r w:rsidR="00AF2CD7">
        <w:rPr>
          <w:lang w:val="en-US"/>
        </w:rPr>
        <w:t xml:space="preserve"> at the region of Algarve </w:t>
      </w:r>
      <w:r w:rsidR="00AF29F6">
        <w:rPr>
          <w:lang w:val="en-US"/>
        </w:rPr>
        <w:t xml:space="preserve">(H1) </w:t>
      </w:r>
      <w:r w:rsidR="00AF2CD7">
        <w:rPr>
          <w:lang w:val="en-US"/>
        </w:rPr>
        <w:t xml:space="preserve">and the other one </w:t>
      </w:r>
      <w:r w:rsidR="00872F19">
        <w:rPr>
          <w:lang w:val="en-US"/>
        </w:rPr>
        <w:t xml:space="preserve">is a city hotel located </w:t>
      </w:r>
      <w:r w:rsidR="00326824">
        <w:rPr>
          <w:lang w:val="en-US"/>
        </w:rPr>
        <w:t xml:space="preserve">at the city of </w:t>
      </w:r>
      <w:r w:rsidR="00872F19">
        <w:rPr>
          <w:lang w:val="en-US"/>
        </w:rPr>
        <w:t>Lisbon</w:t>
      </w:r>
      <w:r w:rsidR="00AF29F6">
        <w:rPr>
          <w:lang w:val="en-US"/>
        </w:rPr>
        <w:t xml:space="preserve"> (</w:t>
      </w:r>
      <w:r w:rsidR="00BD285E">
        <w:rPr>
          <w:lang w:val="en-US"/>
        </w:rPr>
        <w:t>H2)</w:t>
      </w:r>
      <w:r w:rsidR="00872F19">
        <w:rPr>
          <w:lang w:val="en-US"/>
        </w:rPr>
        <w:t xml:space="preserve">. </w:t>
      </w:r>
    </w:p>
    <w:p w14:paraId="6D729A54" w14:textId="3AC526AB" w:rsidR="009D1913" w:rsidRDefault="00D35DFA" w:rsidP="001D6BD8">
      <w:pPr>
        <w:rPr>
          <w:lang w:val="en-US"/>
        </w:rPr>
      </w:pPr>
      <w:r>
        <w:rPr>
          <w:lang w:val="en-US"/>
        </w:rPr>
        <w:t xml:space="preserve">The </w:t>
      </w:r>
      <w:r w:rsidR="00A660FD">
        <w:rPr>
          <w:lang w:val="en-US"/>
        </w:rPr>
        <w:t xml:space="preserve">current </w:t>
      </w:r>
      <w:r>
        <w:rPr>
          <w:lang w:val="en-US"/>
        </w:rPr>
        <w:t>customers have</w:t>
      </w:r>
      <w:r w:rsidR="00694D12">
        <w:rPr>
          <w:lang w:val="en-US"/>
        </w:rPr>
        <w:t xml:space="preserve"> some </w:t>
      </w:r>
      <w:r>
        <w:rPr>
          <w:lang w:val="en-US"/>
        </w:rPr>
        <w:t xml:space="preserve">ways of </w:t>
      </w:r>
      <w:r w:rsidR="00326824">
        <w:rPr>
          <w:lang w:val="en-US"/>
        </w:rPr>
        <w:t xml:space="preserve">booking </w:t>
      </w:r>
      <w:r w:rsidR="00694D12">
        <w:rPr>
          <w:lang w:val="en-US"/>
        </w:rPr>
        <w:t xml:space="preserve">a </w:t>
      </w:r>
      <w:r w:rsidR="00326824">
        <w:rPr>
          <w:lang w:val="en-US"/>
        </w:rPr>
        <w:t>room</w:t>
      </w:r>
      <w:r w:rsidR="00694D12">
        <w:rPr>
          <w:lang w:val="en-US"/>
        </w:rPr>
        <w:t>: Travel Agency, Tour Operators, C</w:t>
      </w:r>
      <w:r w:rsidR="00D0302C">
        <w:rPr>
          <w:lang w:val="en-US"/>
        </w:rPr>
        <w:t xml:space="preserve">orporate and Direct. </w:t>
      </w:r>
      <w:r w:rsidR="00326824">
        <w:rPr>
          <w:lang w:val="en-US"/>
        </w:rPr>
        <w:t xml:space="preserve"> </w:t>
      </w:r>
      <w:r w:rsidR="009D1913" w:rsidRPr="009D1913">
        <w:rPr>
          <w:lang w:val="en-US"/>
        </w:rPr>
        <w:t>The advancement of the internet brought more exposure, but on the other hand it brought more competitiveness.</w:t>
      </w:r>
      <w:r w:rsidR="009D1913">
        <w:rPr>
          <w:lang w:val="en-US"/>
        </w:rPr>
        <w:t xml:space="preserve"> </w:t>
      </w:r>
      <w:r w:rsidR="00EF33CF">
        <w:rPr>
          <w:lang w:val="en-US"/>
        </w:rPr>
        <w:t>With t</w:t>
      </w:r>
      <w:r w:rsidR="009D1913">
        <w:rPr>
          <w:lang w:val="en-US"/>
        </w:rPr>
        <w:t xml:space="preserve">he </w:t>
      </w:r>
      <w:r w:rsidR="00EF33CF">
        <w:rPr>
          <w:lang w:val="en-US"/>
        </w:rPr>
        <w:t xml:space="preserve">appearance of the </w:t>
      </w:r>
      <w:r w:rsidR="009D1913">
        <w:rPr>
          <w:lang w:val="en-US"/>
        </w:rPr>
        <w:t>online travel agencies</w:t>
      </w:r>
      <w:r w:rsidR="00EF33CF">
        <w:rPr>
          <w:lang w:val="en-US"/>
        </w:rPr>
        <w:t xml:space="preserve"> (OTAs)</w:t>
      </w:r>
      <w:r w:rsidR="00C74F8D">
        <w:rPr>
          <w:lang w:val="en-US"/>
        </w:rPr>
        <w:t xml:space="preserve">, the number of </w:t>
      </w:r>
      <w:r w:rsidR="00FF4FAE">
        <w:rPr>
          <w:lang w:val="en-US"/>
        </w:rPr>
        <w:t xml:space="preserve">the “deal-seeking” customers </w:t>
      </w:r>
      <w:r w:rsidR="00F03327">
        <w:rPr>
          <w:lang w:val="en-US"/>
        </w:rPr>
        <w:t xml:space="preserve">has grown immensely. </w:t>
      </w:r>
      <w:r w:rsidR="00704F68">
        <w:rPr>
          <w:lang w:val="en-US"/>
        </w:rPr>
        <w:t>“</w:t>
      </w:r>
      <w:r w:rsidR="00F03327">
        <w:rPr>
          <w:lang w:val="en-US"/>
        </w:rPr>
        <w:t>Deal-seeking</w:t>
      </w:r>
      <w:r w:rsidR="00704F68">
        <w:rPr>
          <w:lang w:val="en-US"/>
        </w:rPr>
        <w:t>”</w:t>
      </w:r>
      <w:r w:rsidR="00F03327">
        <w:rPr>
          <w:lang w:val="en-US"/>
        </w:rPr>
        <w:t xml:space="preserve"> customers </w:t>
      </w:r>
      <w:r w:rsidR="00651563" w:rsidRPr="00651563">
        <w:rPr>
          <w:lang w:val="en-US"/>
        </w:rPr>
        <w:t>tend to make multiple bookings for the</w:t>
      </w:r>
      <w:r w:rsidR="00651563">
        <w:rPr>
          <w:lang w:val="en-US"/>
        </w:rPr>
        <w:t xml:space="preserve"> </w:t>
      </w:r>
      <w:r w:rsidR="00651563" w:rsidRPr="00651563">
        <w:rPr>
          <w:lang w:val="en-US"/>
        </w:rPr>
        <w:t xml:space="preserve">same trip </w:t>
      </w:r>
      <w:r w:rsidR="00FD7B18" w:rsidRPr="00651563">
        <w:rPr>
          <w:lang w:val="en-US"/>
        </w:rPr>
        <w:t>to</w:t>
      </w:r>
      <w:r w:rsidR="00651563" w:rsidRPr="00651563">
        <w:rPr>
          <w:lang w:val="en-US"/>
        </w:rPr>
        <w:t xml:space="preserve"> find the best deal</w:t>
      </w:r>
      <w:r w:rsidR="00651563">
        <w:rPr>
          <w:lang w:val="en-US"/>
        </w:rPr>
        <w:t xml:space="preserve">. </w:t>
      </w:r>
      <w:r w:rsidR="002D70CC">
        <w:rPr>
          <w:lang w:val="en-US"/>
        </w:rPr>
        <w:t xml:space="preserve">Consequently, it increases the cancellations in the hotels. </w:t>
      </w:r>
    </w:p>
    <w:p w14:paraId="7716FAEC" w14:textId="6298D0FD" w:rsidR="00704F68" w:rsidRDefault="00350CBF" w:rsidP="001D6BD8">
      <w:pPr>
        <w:rPr>
          <w:lang w:val="en-US"/>
        </w:rPr>
      </w:pPr>
      <w:r>
        <w:rPr>
          <w:lang w:val="en-US"/>
        </w:rPr>
        <w:t xml:space="preserve">C was severely impacted by </w:t>
      </w:r>
      <w:r w:rsidR="00156ADF">
        <w:rPr>
          <w:lang w:val="en-US"/>
        </w:rPr>
        <w:t>cancellations, representing</w:t>
      </w:r>
      <w:r w:rsidR="00AF29F6">
        <w:rPr>
          <w:lang w:val="en-US"/>
        </w:rPr>
        <w:t xml:space="preserve"> almost 28% in H1</w:t>
      </w:r>
      <w:r w:rsidR="00BD285E">
        <w:rPr>
          <w:lang w:val="en-US"/>
        </w:rPr>
        <w:t xml:space="preserve"> and almost 42% in H2. </w:t>
      </w:r>
      <w:r w:rsidR="002C7ABB">
        <w:rPr>
          <w:lang w:val="en-US"/>
        </w:rPr>
        <w:t>The Revenue Manager Director</w:t>
      </w:r>
      <w:r w:rsidR="00894CF2">
        <w:rPr>
          <w:lang w:val="en-US"/>
        </w:rPr>
        <w:t xml:space="preserve"> of C</w:t>
      </w:r>
      <w:r w:rsidR="002C7ABB">
        <w:rPr>
          <w:lang w:val="en-US"/>
        </w:rPr>
        <w:t>, Michel,</w:t>
      </w:r>
      <w:r w:rsidR="00894CF2">
        <w:rPr>
          <w:lang w:val="en-US"/>
        </w:rPr>
        <w:t xml:space="preserve"> </w:t>
      </w:r>
      <w:r w:rsidR="00894CF2" w:rsidRPr="00894CF2">
        <w:rPr>
          <w:lang w:val="en-US"/>
        </w:rPr>
        <w:t>has already</w:t>
      </w:r>
      <w:r w:rsidR="00894CF2">
        <w:rPr>
          <w:lang w:val="en-US"/>
        </w:rPr>
        <w:t xml:space="preserve"> </w:t>
      </w:r>
      <w:r w:rsidR="00894CF2" w:rsidRPr="00894CF2">
        <w:rPr>
          <w:lang w:val="en-US"/>
        </w:rPr>
        <w:t>implement several approaches to reduce the cancellations, with no</w:t>
      </w:r>
      <w:r w:rsidR="00894CF2">
        <w:rPr>
          <w:lang w:val="en-US"/>
        </w:rPr>
        <w:t xml:space="preserve"> </w:t>
      </w:r>
      <w:r w:rsidR="00894CF2" w:rsidRPr="00894CF2">
        <w:rPr>
          <w:lang w:val="en-US"/>
        </w:rPr>
        <w:t>significant improvement</w:t>
      </w:r>
      <w:r w:rsidR="00AC75A9">
        <w:rPr>
          <w:lang w:val="en-US"/>
        </w:rPr>
        <w:t xml:space="preserve">. </w:t>
      </w:r>
    </w:p>
    <w:p w14:paraId="23E96270" w14:textId="3227C1B8" w:rsidR="00F34B73" w:rsidRDefault="0094637D" w:rsidP="001D6BD8">
      <w:pPr>
        <w:rPr>
          <w:lang w:val="en-US"/>
        </w:rPr>
      </w:pPr>
      <w:r w:rsidRPr="0094637D">
        <w:rPr>
          <w:lang w:val="en-US"/>
        </w:rPr>
        <w:t>Michael wants to implement prediction models to allow the chain’s</w:t>
      </w:r>
      <w:r w:rsidR="00A261A0">
        <w:rPr>
          <w:lang w:val="en-US"/>
        </w:rPr>
        <w:t xml:space="preserve"> </w:t>
      </w:r>
      <w:r w:rsidRPr="0094637D">
        <w:rPr>
          <w:lang w:val="en-US"/>
        </w:rPr>
        <w:t>hotels to forecast net demand based on reservations on-the</w:t>
      </w:r>
      <w:r w:rsidR="00A93274">
        <w:rPr>
          <w:lang w:val="en-US"/>
        </w:rPr>
        <w:t>-</w:t>
      </w:r>
      <w:r w:rsidRPr="0094637D">
        <w:rPr>
          <w:lang w:val="en-US"/>
        </w:rPr>
        <w:t>books</w:t>
      </w:r>
      <w:r>
        <w:rPr>
          <w:lang w:val="en-US"/>
        </w:rPr>
        <w:t>,</w:t>
      </w:r>
      <w:r w:rsidRPr="0094637D">
        <w:t xml:space="preserve"> </w:t>
      </w:r>
      <w:r w:rsidR="00FA2F66">
        <w:t xml:space="preserve">more specifically in H2, </w:t>
      </w:r>
      <w:r w:rsidR="00A261A0">
        <w:t>therefore</w:t>
      </w:r>
      <w:r w:rsidR="00F34B73">
        <w:rPr>
          <w:lang w:val="en-US"/>
        </w:rPr>
        <w:t xml:space="preserve"> </w:t>
      </w:r>
      <w:r w:rsidR="00A261A0">
        <w:rPr>
          <w:lang w:val="en-US"/>
        </w:rPr>
        <w:t>he</w:t>
      </w:r>
      <w:r w:rsidR="00DA3090">
        <w:rPr>
          <w:lang w:val="en-US"/>
        </w:rPr>
        <w:t xml:space="preserve"> ha</w:t>
      </w:r>
      <w:r w:rsidR="00A261A0">
        <w:rPr>
          <w:lang w:val="en-US"/>
        </w:rPr>
        <w:t>s</w:t>
      </w:r>
      <w:r w:rsidR="00F34B73">
        <w:rPr>
          <w:lang w:val="en-US"/>
        </w:rPr>
        <w:t xml:space="preserve"> reached </w:t>
      </w:r>
      <w:r w:rsidR="004102A8">
        <w:rPr>
          <w:lang w:val="en-US"/>
        </w:rPr>
        <w:t>D4B.</w:t>
      </w:r>
    </w:p>
    <w:p w14:paraId="6798DB30" w14:textId="2EFBAC6F" w:rsidR="003739F9" w:rsidRDefault="00D621B2" w:rsidP="00DB5912">
      <w:pPr>
        <w:pStyle w:val="Ttulo2"/>
      </w:pPr>
      <w:bookmarkStart w:id="11" w:name="_Toc65525052"/>
      <w:r>
        <w:t>Business</w:t>
      </w:r>
      <w:r w:rsidR="003D431E">
        <w:t xml:space="preserve"> </w:t>
      </w:r>
      <w:r w:rsidR="003739F9">
        <w:t>Objectives</w:t>
      </w:r>
      <w:bookmarkEnd w:id="11"/>
    </w:p>
    <w:p w14:paraId="02D736C2" w14:textId="1D66B196" w:rsidR="00DF3F8A" w:rsidRPr="00803902" w:rsidRDefault="001D3D61" w:rsidP="00803902">
      <w:pPr>
        <w:rPr>
          <w:lang w:val="en-US" w:eastAsia="pt-PT"/>
        </w:rPr>
      </w:pPr>
      <w:r w:rsidRPr="001D3D61">
        <w:rPr>
          <w:lang w:val="en-US"/>
        </w:rPr>
        <w:t xml:space="preserve">The customer’s primary objective is </w:t>
      </w:r>
      <w:r w:rsidR="006D55A3">
        <w:rPr>
          <w:lang w:val="en-US"/>
        </w:rPr>
        <w:t xml:space="preserve">to </w:t>
      </w:r>
      <w:r w:rsidR="0060186F">
        <w:rPr>
          <w:lang w:val="en-US" w:eastAsia="pt-PT"/>
        </w:rPr>
        <w:t>i</w:t>
      </w:r>
      <w:r w:rsidR="00DF3F8A">
        <w:rPr>
          <w:lang w:val="en-US" w:eastAsia="pt-PT"/>
        </w:rPr>
        <w:t xml:space="preserve">mplement prediction models to forecast net demand based on reservations on-the-books. </w:t>
      </w:r>
      <w:r w:rsidR="000C2F6D">
        <w:rPr>
          <w:lang w:val="en-US" w:eastAsia="pt-PT"/>
        </w:rPr>
        <w:t>With t</w:t>
      </w:r>
      <w:r w:rsidR="00DF3F8A" w:rsidRPr="00803902">
        <w:rPr>
          <w:lang w:val="en-US" w:eastAsia="pt-PT"/>
        </w:rPr>
        <w:t>hese models</w:t>
      </w:r>
      <w:r w:rsidR="000C2F6D">
        <w:rPr>
          <w:lang w:val="en-US" w:eastAsia="pt-PT"/>
        </w:rPr>
        <w:t>, the customer expects:</w:t>
      </w:r>
    </w:p>
    <w:p w14:paraId="72DAF4AE" w14:textId="33E66DA2" w:rsidR="000C2F6D" w:rsidRPr="000C2F6D" w:rsidRDefault="000C2F6D" w:rsidP="000C2F6D">
      <w:pPr>
        <w:pStyle w:val="PargrafodaLista"/>
        <w:numPr>
          <w:ilvl w:val="0"/>
          <w:numId w:val="11"/>
        </w:numPr>
        <w:rPr>
          <w:lang w:val="en-US" w:eastAsia="pt-PT"/>
        </w:rPr>
      </w:pPr>
      <w:r>
        <w:rPr>
          <w:lang w:val="en-US" w:eastAsia="pt-PT"/>
        </w:rPr>
        <w:t>I</w:t>
      </w:r>
      <w:r w:rsidRPr="000C2F6D">
        <w:rPr>
          <w:lang w:val="en-US" w:eastAsia="pt-PT"/>
        </w:rPr>
        <w:t>mplement better price and overbooking policies.</w:t>
      </w:r>
    </w:p>
    <w:p w14:paraId="668E24C9" w14:textId="2D2953AC" w:rsidR="001D3D61" w:rsidRDefault="00B444DA" w:rsidP="001D6BD8">
      <w:pPr>
        <w:pStyle w:val="PargrafodaLista"/>
        <w:numPr>
          <w:ilvl w:val="0"/>
          <w:numId w:val="11"/>
        </w:numPr>
        <w:rPr>
          <w:lang w:val="en-US" w:eastAsia="pt-PT"/>
        </w:rPr>
      </w:pPr>
      <w:r>
        <w:rPr>
          <w:lang w:val="en-US" w:eastAsia="pt-PT"/>
        </w:rPr>
        <w:t xml:space="preserve">Identifying high cancellation likelihood </w:t>
      </w:r>
      <w:r w:rsidR="00BF754A">
        <w:rPr>
          <w:lang w:val="en-US" w:eastAsia="pt-PT"/>
        </w:rPr>
        <w:t>bookings.</w:t>
      </w:r>
    </w:p>
    <w:p w14:paraId="03E2DF9C" w14:textId="55ADBA1F" w:rsidR="00CC4A7C" w:rsidRDefault="008E543B" w:rsidP="001D6BD8">
      <w:pPr>
        <w:pStyle w:val="PargrafodaLista"/>
        <w:numPr>
          <w:ilvl w:val="0"/>
          <w:numId w:val="11"/>
        </w:numPr>
        <w:rPr>
          <w:lang w:val="en-US" w:eastAsia="pt-PT"/>
        </w:rPr>
      </w:pPr>
      <w:r w:rsidRPr="008E543B">
        <w:rPr>
          <w:lang w:val="en-US" w:eastAsia="pt-PT"/>
        </w:rPr>
        <w:t xml:space="preserve">Implement actions </w:t>
      </w:r>
      <w:r>
        <w:rPr>
          <w:lang w:val="en-US" w:eastAsia="pt-PT"/>
        </w:rPr>
        <w:t xml:space="preserve">to </w:t>
      </w:r>
      <w:r w:rsidR="00277C11">
        <w:rPr>
          <w:lang w:val="en-US" w:eastAsia="pt-PT"/>
        </w:rPr>
        <w:t>prevent cancellation</w:t>
      </w:r>
      <w:r w:rsidR="00852BBA">
        <w:rPr>
          <w:lang w:val="en-US" w:eastAsia="pt-PT"/>
        </w:rPr>
        <w:t>.</w:t>
      </w:r>
    </w:p>
    <w:p w14:paraId="04CA2543" w14:textId="3A2BCF58" w:rsidR="00852BBA" w:rsidRPr="008E543B" w:rsidRDefault="00852BBA" w:rsidP="001D6BD8">
      <w:pPr>
        <w:pStyle w:val="PargrafodaLista"/>
        <w:numPr>
          <w:ilvl w:val="0"/>
          <w:numId w:val="11"/>
        </w:numPr>
        <w:rPr>
          <w:lang w:val="en-US" w:eastAsia="pt-PT"/>
        </w:rPr>
      </w:pPr>
      <w:r>
        <w:rPr>
          <w:lang w:val="en-US" w:eastAsia="pt-PT"/>
        </w:rPr>
        <w:t xml:space="preserve">Reduce the cancellations to a rate of 20%. </w:t>
      </w:r>
    </w:p>
    <w:p w14:paraId="00F3A4A0" w14:textId="16A2078C" w:rsidR="003739F9" w:rsidRDefault="003D431E" w:rsidP="00DB5912">
      <w:pPr>
        <w:pStyle w:val="Ttulo2"/>
      </w:pPr>
      <w:bookmarkStart w:id="12" w:name="_Toc65525053"/>
      <w:r>
        <w:lastRenderedPageBreak/>
        <w:t xml:space="preserve">Business </w:t>
      </w:r>
      <w:r w:rsidR="003739F9">
        <w:t>Success criteria</w:t>
      </w:r>
      <w:bookmarkEnd w:id="12"/>
    </w:p>
    <w:p w14:paraId="797EDB42" w14:textId="38806967" w:rsidR="00B200CE" w:rsidRDefault="001D3D61" w:rsidP="001D6BD8">
      <w:pPr>
        <w:rPr>
          <w:lang w:val="en-US"/>
        </w:rPr>
      </w:pPr>
      <w:r w:rsidRPr="001D3D61">
        <w:rPr>
          <w:lang w:val="en-US"/>
        </w:rPr>
        <w:t xml:space="preserve">The expected outcome will be </w:t>
      </w:r>
      <w:r w:rsidR="0005522A">
        <w:rPr>
          <w:lang w:val="en-US"/>
        </w:rPr>
        <w:t xml:space="preserve">the </w:t>
      </w:r>
      <w:r w:rsidR="00A72182">
        <w:rPr>
          <w:lang w:val="en-US"/>
        </w:rPr>
        <w:t>develop</w:t>
      </w:r>
      <w:r w:rsidR="0005522A">
        <w:rPr>
          <w:lang w:val="en-US"/>
        </w:rPr>
        <w:t xml:space="preserve">ment </w:t>
      </w:r>
      <w:r w:rsidR="004B146D">
        <w:rPr>
          <w:lang w:val="en-US"/>
        </w:rPr>
        <w:t>of</w:t>
      </w:r>
      <w:r w:rsidR="00A72182">
        <w:rPr>
          <w:lang w:val="en-US"/>
        </w:rPr>
        <w:t xml:space="preserve"> a </w:t>
      </w:r>
      <w:r w:rsidR="0060186F">
        <w:rPr>
          <w:lang w:val="en-US"/>
        </w:rPr>
        <w:t xml:space="preserve">predictive </w:t>
      </w:r>
      <w:r w:rsidR="00A72182">
        <w:rPr>
          <w:lang w:val="en-US"/>
        </w:rPr>
        <w:t>model t</w:t>
      </w:r>
      <w:r w:rsidR="0092619D">
        <w:rPr>
          <w:lang w:val="en-US"/>
        </w:rPr>
        <w:t xml:space="preserve">o forecast the net </w:t>
      </w:r>
      <w:r w:rsidR="00745332">
        <w:rPr>
          <w:lang w:val="en-US"/>
        </w:rPr>
        <w:t>demand based on the book</w:t>
      </w:r>
      <w:r w:rsidR="0053400E">
        <w:rPr>
          <w:lang w:val="en-US"/>
        </w:rPr>
        <w:t>ing</w:t>
      </w:r>
      <w:r w:rsidR="00745332">
        <w:rPr>
          <w:lang w:val="en-US"/>
        </w:rPr>
        <w:t xml:space="preserve">s. </w:t>
      </w:r>
      <w:r w:rsidRPr="001D3D61">
        <w:rPr>
          <w:lang w:val="en-US"/>
        </w:rPr>
        <w:t xml:space="preserve">The success of the proposed task will be evaluated by </w:t>
      </w:r>
      <w:r w:rsidR="008B6881">
        <w:rPr>
          <w:lang w:val="en-US"/>
        </w:rPr>
        <w:t>C revenue</w:t>
      </w:r>
      <w:r w:rsidRPr="001D3D61">
        <w:rPr>
          <w:lang w:val="en-US"/>
        </w:rPr>
        <w:t xml:space="preserve"> manager</w:t>
      </w:r>
      <w:r w:rsidR="008B6881">
        <w:rPr>
          <w:lang w:val="en-US"/>
        </w:rPr>
        <w:t xml:space="preserve"> director</w:t>
      </w:r>
      <w:r w:rsidRPr="001D3D61">
        <w:rPr>
          <w:lang w:val="en-US"/>
        </w:rPr>
        <w:t xml:space="preserve"> and, if needed, we will go back to the model until we get an outcome that matches with </w:t>
      </w:r>
      <w:r w:rsidR="00A72182">
        <w:rPr>
          <w:lang w:val="en-US"/>
        </w:rPr>
        <w:t>his</w:t>
      </w:r>
      <w:r w:rsidRPr="001D3D61">
        <w:rPr>
          <w:lang w:val="en-US"/>
        </w:rPr>
        <w:t xml:space="preserve"> expectation</w:t>
      </w:r>
      <w:r w:rsidR="00017179">
        <w:rPr>
          <w:lang w:val="en-US"/>
        </w:rPr>
        <w:t>.</w:t>
      </w:r>
    </w:p>
    <w:p w14:paraId="73FFE707" w14:textId="2A0887FD" w:rsidR="004C04BA" w:rsidRDefault="004C04BA" w:rsidP="00DB5912">
      <w:pPr>
        <w:pStyle w:val="Ttulo2"/>
      </w:pPr>
      <w:bookmarkStart w:id="13" w:name="_Toc65525054"/>
      <w:r>
        <w:t xml:space="preserve">Situation </w:t>
      </w:r>
      <w:r w:rsidR="00D621B2">
        <w:t>assessment</w:t>
      </w:r>
      <w:bookmarkEnd w:id="13"/>
    </w:p>
    <w:p w14:paraId="7204EA13" w14:textId="38C37EAA" w:rsidR="001D3D61" w:rsidRDefault="001D3D61" w:rsidP="001D3D61">
      <w:pPr>
        <w:pStyle w:val="Ttulo3"/>
        <w:rPr>
          <w:lang w:val="en-US"/>
        </w:rPr>
      </w:pPr>
      <w:bookmarkStart w:id="14" w:name="_Toc65525055"/>
      <w:r>
        <w:rPr>
          <w:lang w:val="en-US"/>
        </w:rPr>
        <w:t>Inventory of resources</w:t>
      </w:r>
      <w:bookmarkEnd w:id="14"/>
    </w:p>
    <w:p w14:paraId="3963BE97" w14:textId="40F9D8B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w:t>
      </w:r>
      <w:r w:rsidRPr="00191510">
        <w:rPr>
          <w:i/>
          <w:iCs/>
          <w:lang w:val="en-US"/>
        </w:rPr>
        <w:t>ts.</w:t>
      </w:r>
      <w:r w:rsidRPr="00191510">
        <w:rPr>
          <w:lang w:val="en-US"/>
        </w:rPr>
        <w:t>[</w:t>
      </w:r>
      <w:r w:rsidR="003E7AFD" w:rsidRPr="00191510">
        <w:rPr>
          <w:lang w:val="en-US"/>
        </w:rPr>
        <w:t>1</w:t>
      </w:r>
      <w:r w:rsidRPr="00191510">
        <w:rPr>
          <w:lang w:val="en-US"/>
        </w:rPr>
        <w:t>]</w:t>
      </w:r>
    </w:p>
    <w:p w14:paraId="42937ADA" w14:textId="1DFFBE2E"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4B146D">
        <w:rPr>
          <w:lang w:val="en-US"/>
        </w:rPr>
        <w:t>C</w:t>
      </w:r>
      <w:r>
        <w:rPr>
          <w:lang w:val="en-US"/>
        </w:rPr>
        <w:t>’s</w:t>
      </w:r>
      <w:r w:rsidR="001D3D61" w:rsidRPr="001D3D61">
        <w:rPr>
          <w:lang w:val="en-US"/>
        </w:rPr>
        <w:t xml:space="preserve"> Management a</w:t>
      </w:r>
      <w:r>
        <w:rPr>
          <w:lang w:val="en-US"/>
        </w:rPr>
        <w:t>nd</w:t>
      </w:r>
      <w:r w:rsidR="001D3D61" w:rsidRPr="001D3D61">
        <w:rPr>
          <w:lang w:val="en-US"/>
        </w:rPr>
        <w:t xml:space="preserve"> team. </w:t>
      </w:r>
    </w:p>
    <w:p w14:paraId="1027055D" w14:textId="7A3DEAAE" w:rsidR="001D3D61" w:rsidRPr="006F28BE" w:rsidRDefault="001D3D61" w:rsidP="006549B0">
      <w:pPr>
        <w:rPr>
          <w:lang w:val="en-US"/>
        </w:rPr>
      </w:pPr>
      <w:r w:rsidRPr="001D3D61">
        <w:rPr>
          <w:lang w:val="en-US"/>
        </w:rPr>
        <w:t>From D</w:t>
      </w:r>
      <w:r w:rsidR="0089210F">
        <w:rPr>
          <w:lang w:val="en-US"/>
        </w:rPr>
        <w:t>4B</w:t>
      </w:r>
      <w:r w:rsidRPr="001D3D61">
        <w:rPr>
          <w:lang w:val="en-US"/>
        </w:rPr>
        <w:t xml:space="preserve"> Consulting, this project will be conducted by </w:t>
      </w:r>
      <w:r w:rsidR="008E54F8">
        <w:rPr>
          <w:lang w:val="en-US"/>
        </w:rPr>
        <w:t>a</w:t>
      </w:r>
      <w:r w:rsidRPr="001D3D61">
        <w:rPr>
          <w:lang w:val="en-US"/>
        </w:rPr>
        <w:t xml:space="preserve"> team</w:t>
      </w:r>
      <w:r w:rsidR="008E54F8">
        <w:rPr>
          <w:lang w:val="en-US"/>
        </w:rPr>
        <w:t xml:space="preserve"> of 4 Data Scientists and Business Analysts</w:t>
      </w:r>
      <w:r w:rsidR="006549B0" w:rsidRPr="006F28BE">
        <w:rPr>
          <w:lang w:val="en-US"/>
        </w:rPr>
        <w:t>.</w:t>
      </w:r>
    </w:p>
    <w:p w14:paraId="38F2AD95" w14:textId="64E1F1D1" w:rsidR="001D3D61" w:rsidRPr="001D3D61" w:rsidRDefault="001D3D61" w:rsidP="00E02BD1">
      <w:pPr>
        <w:rPr>
          <w:lang w:val="en-US"/>
        </w:rPr>
      </w:pPr>
      <w:r w:rsidRPr="001D3D61">
        <w:rPr>
          <w:lang w:val="en-US"/>
        </w:rPr>
        <w:t xml:space="preserve">We have been provided by the </w:t>
      </w:r>
      <w:r w:rsidR="00466753">
        <w:rPr>
          <w:lang w:val="en-US"/>
        </w:rPr>
        <w:t>C</w:t>
      </w:r>
      <w:r w:rsidRPr="001D3D61">
        <w:rPr>
          <w:lang w:val="en-US"/>
        </w:rPr>
        <w:t xml:space="preserve"> team with a data</w:t>
      </w:r>
      <w:r w:rsidR="009E185A">
        <w:rPr>
          <w:lang w:val="en-US"/>
        </w:rPr>
        <w:t xml:space="preserve">set </w:t>
      </w:r>
      <w:r w:rsidR="00274F74">
        <w:rPr>
          <w:lang w:val="en-US"/>
        </w:rPr>
        <w:t>with the bookings made in H2</w:t>
      </w:r>
      <w:r w:rsidR="00E02BD1">
        <w:rPr>
          <w:lang w:val="en-US"/>
        </w:rPr>
        <w:t xml:space="preserve">, </w:t>
      </w:r>
      <w:r w:rsidR="00E02BD1" w:rsidRPr="00E02BD1">
        <w:rPr>
          <w:lang w:val="en-US"/>
        </w:rPr>
        <w:t>which were due to arrive between July 1, 2015,</w:t>
      </w:r>
      <w:r w:rsidR="00942483">
        <w:rPr>
          <w:lang w:val="en-US"/>
        </w:rPr>
        <w:t xml:space="preserve"> </w:t>
      </w:r>
      <w:r w:rsidR="00E02BD1" w:rsidRPr="00E02BD1">
        <w:rPr>
          <w:lang w:val="en-US"/>
        </w:rPr>
        <w:t>and August 31, 2017</w:t>
      </w:r>
      <w:r w:rsidR="00A660FD">
        <w:rPr>
          <w:lang w:val="en-US"/>
        </w:rPr>
        <w:t xml:space="preserve">. </w:t>
      </w:r>
      <w:r w:rsidRPr="001D3D61">
        <w:rPr>
          <w:lang w:val="en-US"/>
        </w:rPr>
        <w:t>It was also provided a metadata file of this dataset.</w:t>
      </w:r>
    </w:p>
    <w:p w14:paraId="50F9FA14" w14:textId="7777777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p>
    <w:p w14:paraId="6F2F7100" w14:textId="6B8C1B1B" w:rsidR="00596E1B" w:rsidRDefault="001D3D61" w:rsidP="00596E1B">
      <w:pPr>
        <w:pStyle w:val="Ttulo3"/>
        <w:rPr>
          <w:lang w:val="en-US"/>
        </w:rPr>
      </w:pPr>
      <w:bookmarkStart w:id="15" w:name="_Toc65525056"/>
      <w:r>
        <w:rPr>
          <w:lang w:val="en-US"/>
        </w:rPr>
        <w:t xml:space="preserve">Requirements, </w:t>
      </w:r>
      <w:r w:rsidR="00942483">
        <w:rPr>
          <w:lang w:val="en-US"/>
        </w:rPr>
        <w:t>assumptions,</w:t>
      </w:r>
      <w:r>
        <w:rPr>
          <w:lang w:val="en-US"/>
        </w:rPr>
        <w:t xml:space="preserve"> and constraints</w:t>
      </w:r>
      <w:bookmarkEnd w:id="15"/>
    </w:p>
    <w:p w14:paraId="615A96F2" w14:textId="5E90D58C" w:rsidR="001D3D61" w:rsidRP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project is March</w:t>
      </w:r>
      <w:r w:rsidR="00942483">
        <w:rPr>
          <w:lang w:val="en-US"/>
        </w:rPr>
        <w:t xml:space="preserve"> 15</w:t>
      </w:r>
      <w:r w:rsidRPr="001D3D61">
        <w:rPr>
          <w:lang w:val="en-US"/>
        </w:rPr>
        <w:t>, 2021</w:t>
      </w:r>
      <w:r w:rsidR="005E250E">
        <w:rPr>
          <w:lang w:val="en-US"/>
        </w:rPr>
        <w:t>, b</w:t>
      </w:r>
      <w:r w:rsidRPr="001D3D61">
        <w:rPr>
          <w:lang w:val="en-US"/>
        </w:rPr>
        <w:t xml:space="preserve">ut we expect to continue giving support and helping </w:t>
      </w:r>
      <w:r w:rsidR="00942483">
        <w:rPr>
          <w:lang w:val="en-US"/>
        </w:rPr>
        <w:t xml:space="preserve">C </w:t>
      </w:r>
      <w:r w:rsidRPr="001D3D61">
        <w:rPr>
          <w:lang w:val="en-US"/>
        </w:rPr>
        <w:t xml:space="preserve">to achieve the next goals for the growth of the business. </w:t>
      </w:r>
    </w:p>
    <w:p w14:paraId="6B5D9E13" w14:textId="4F37EC47" w:rsidR="001D3D61" w:rsidRPr="001D3D61" w:rsidRDefault="00B456C0" w:rsidP="001D6BD8">
      <w:pPr>
        <w:rPr>
          <w:lang w:val="en-US"/>
        </w:rPr>
      </w:pPr>
      <w:r>
        <w:rPr>
          <w:lang w:val="en-US"/>
        </w:rPr>
        <w:t>Even if the</w:t>
      </w:r>
      <w:r w:rsidR="001D3D61" w:rsidRPr="001D3D61">
        <w:rPr>
          <w:lang w:val="en-US"/>
        </w:rPr>
        <w:t xml:space="preserve"> </w:t>
      </w:r>
      <w:r w:rsidR="00C46301">
        <w:rPr>
          <w:lang w:val="en-US"/>
        </w:rPr>
        <w:t xml:space="preserve">booking </w:t>
      </w:r>
      <w:r w:rsidR="00FC0DB6">
        <w:rPr>
          <w:lang w:val="en-US"/>
        </w:rPr>
        <w:t>has as</w:t>
      </w:r>
      <w:r w:rsidR="00C46301">
        <w:rPr>
          <w:lang w:val="en-US"/>
        </w:rPr>
        <w:t xml:space="preserve"> </w:t>
      </w:r>
      <w:r w:rsidR="00477D27" w:rsidRPr="00477D27">
        <w:rPr>
          <w:i/>
          <w:iCs/>
          <w:lang w:val="en-US"/>
        </w:rPr>
        <w:t>Reservation Status</w:t>
      </w:r>
      <w:r w:rsidR="004714BD">
        <w:rPr>
          <w:lang w:val="en-US"/>
        </w:rPr>
        <w:t>,</w:t>
      </w:r>
      <w:r w:rsidR="00BD506B">
        <w:rPr>
          <w:lang w:val="en-US"/>
        </w:rPr>
        <w:t xml:space="preserve"> </w:t>
      </w:r>
      <w:r w:rsidR="00477D27" w:rsidRPr="00477D27">
        <w:rPr>
          <w:i/>
          <w:iCs/>
          <w:lang w:val="en-US"/>
        </w:rPr>
        <w:t>No-S</w:t>
      </w:r>
      <w:r w:rsidR="00BD506B" w:rsidRPr="00477D27">
        <w:rPr>
          <w:i/>
          <w:iCs/>
          <w:lang w:val="en-US"/>
        </w:rPr>
        <w:t>how</w:t>
      </w:r>
      <w:r w:rsidR="00BD506B">
        <w:rPr>
          <w:lang w:val="en-US"/>
        </w:rPr>
        <w:t xml:space="preserve"> and the </w:t>
      </w:r>
      <w:r w:rsidR="007C3200" w:rsidRPr="00477D27">
        <w:rPr>
          <w:i/>
          <w:iCs/>
          <w:lang w:val="en-US"/>
        </w:rPr>
        <w:t>Deposit Type</w:t>
      </w:r>
      <w:r w:rsidR="00FC0DB6">
        <w:rPr>
          <w:lang w:val="en-US"/>
        </w:rPr>
        <w:t xml:space="preserve"> is </w:t>
      </w:r>
      <w:r w:rsidR="007C3200" w:rsidRPr="00477D27">
        <w:rPr>
          <w:i/>
          <w:iCs/>
          <w:lang w:val="en-US"/>
        </w:rPr>
        <w:t>No deposit</w:t>
      </w:r>
      <w:r w:rsidR="001D3D61" w:rsidRPr="001D3D61">
        <w:rPr>
          <w:lang w:val="en-US"/>
        </w:rPr>
        <w:t xml:space="preserve">, </w:t>
      </w:r>
      <w:r w:rsidR="008252D5">
        <w:rPr>
          <w:lang w:val="en-US"/>
        </w:rPr>
        <w:t xml:space="preserve">the customers </w:t>
      </w:r>
      <w:r w:rsidR="000E188C">
        <w:rPr>
          <w:lang w:val="en-US"/>
        </w:rPr>
        <w:t>will be charged on the</w:t>
      </w:r>
      <w:r w:rsidR="008252D5">
        <w:rPr>
          <w:lang w:val="en-US"/>
        </w:rPr>
        <w:t>i</w:t>
      </w:r>
      <w:r w:rsidR="000E188C">
        <w:rPr>
          <w:lang w:val="en-US"/>
        </w:rPr>
        <w:t>r</w:t>
      </w:r>
      <w:r w:rsidR="001D3D61" w:rsidRPr="001D3D61">
        <w:rPr>
          <w:lang w:val="en-US"/>
        </w:rPr>
        <w:t xml:space="preserve"> </w:t>
      </w:r>
      <w:r w:rsidR="008252D5">
        <w:rPr>
          <w:lang w:val="en-US"/>
        </w:rPr>
        <w:t>credit card.</w:t>
      </w:r>
      <w:r w:rsidR="001D3D61" w:rsidRPr="001D3D61">
        <w:rPr>
          <w:lang w:val="en-US"/>
        </w:rPr>
        <w:t xml:space="preserve"> </w:t>
      </w:r>
    </w:p>
    <w:p w14:paraId="00547ECF" w14:textId="170C901F" w:rsidR="00596E1B" w:rsidRDefault="00DD1ACE" w:rsidP="001D6BD8">
      <w:pPr>
        <w:rPr>
          <w:lang w:val="en-US"/>
        </w:rPr>
      </w:pPr>
      <w:r>
        <w:rPr>
          <w:lang w:val="en-US"/>
        </w:rPr>
        <w:t>Some bookings provided seems to be duplicated, but we are going to disregard that.</w:t>
      </w:r>
    </w:p>
    <w:p w14:paraId="5801A0CB" w14:textId="77777777" w:rsidR="00426BCE" w:rsidRDefault="00426BCE" w:rsidP="001D6BD8">
      <w:pPr>
        <w:rPr>
          <w:lang w:val="en-US"/>
        </w:rPr>
      </w:pPr>
    </w:p>
    <w:p w14:paraId="19ECA499" w14:textId="610CB5E2" w:rsidR="00596E1B" w:rsidRPr="00596E1B" w:rsidRDefault="00596E1B" w:rsidP="00596E1B">
      <w:pPr>
        <w:pStyle w:val="Ttulo3"/>
        <w:rPr>
          <w:lang w:val="en-US"/>
        </w:rPr>
      </w:pPr>
      <w:bookmarkStart w:id="16" w:name="_Toc65525057"/>
      <w:r>
        <w:rPr>
          <w:lang w:val="en-US"/>
        </w:rPr>
        <w:t>Risks and contingencies</w:t>
      </w:r>
      <w:bookmarkEnd w:id="16"/>
    </w:p>
    <w:p w14:paraId="527DBBBF" w14:textId="34592173"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686"/>
        <w:gridCol w:w="5245"/>
      </w:tblGrid>
      <w:tr w:rsidR="0068366A" w:rsidRPr="00CC3501" w14:paraId="37C07B58" w14:textId="77777777" w:rsidTr="00BB00B5">
        <w:trPr>
          <w:jc w:val="center"/>
        </w:trPr>
        <w:tc>
          <w:tcPr>
            <w:tcW w:w="3686"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7" w:name="_Hlk65362851"/>
            <w:r w:rsidRPr="007A3B3D">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BB00B5">
        <w:trPr>
          <w:jc w:val="center"/>
        </w:trPr>
        <w:tc>
          <w:tcPr>
            <w:tcW w:w="3686" w:type="dxa"/>
            <w:tcBorders>
              <w:top w:val="single" w:sz="18" w:space="0" w:color="auto"/>
              <w:bottom w:val="single" w:sz="4" w:space="0" w:color="auto"/>
            </w:tcBorders>
            <w:shd w:val="clear" w:color="auto" w:fill="auto"/>
          </w:tcPr>
          <w:p w14:paraId="6E48AF84" w14:textId="711024EB" w:rsidR="0068366A" w:rsidRPr="007A3B3D" w:rsidRDefault="007A3B3D" w:rsidP="00653B2C">
            <w:pPr>
              <w:pStyle w:val="Textotabelas"/>
              <w:rPr>
                <w:sz w:val="20"/>
                <w:szCs w:val="22"/>
                <w:lang w:val="en-US"/>
              </w:rPr>
            </w:pPr>
            <w:r w:rsidRPr="007A3B3D">
              <w:rPr>
                <w:sz w:val="20"/>
                <w:szCs w:val="22"/>
                <w:lang w:val="en-US"/>
              </w:rPr>
              <w:t>Insufficient number of features</w:t>
            </w:r>
          </w:p>
        </w:tc>
        <w:tc>
          <w:tcPr>
            <w:tcW w:w="5245" w:type="dxa"/>
            <w:tcBorders>
              <w:top w:val="single" w:sz="18" w:space="0" w:color="auto"/>
              <w:bottom w:val="single" w:sz="4" w:space="0" w:color="auto"/>
            </w:tcBorders>
            <w:shd w:val="clear" w:color="auto" w:fill="auto"/>
          </w:tcPr>
          <w:p w14:paraId="75823EE8" w14:textId="7D589946" w:rsidR="0068366A" w:rsidRPr="007A3B3D" w:rsidRDefault="00C07B23" w:rsidP="00653B2C">
            <w:pPr>
              <w:pStyle w:val="Textotabelas"/>
              <w:rPr>
                <w:sz w:val="20"/>
                <w:szCs w:val="22"/>
                <w:lang w:val="en-US"/>
              </w:rPr>
            </w:pPr>
            <w:r w:rsidRPr="007A3B3D">
              <w:rPr>
                <w:sz w:val="20"/>
                <w:szCs w:val="22"/>
                <w:lang w:val="en-US"/>
              </w:rPr>
              <w:t>Work with remaining features or ask for different variables</w:t>
            </w:r>
          </w:p>
        </w:tc>
      </w:tr>
      <w:tr w:rsidR="007A3B3D" w:rsidRPr="00CC3501" w14:paraId="64873F9A" w14:textId="77777777" w:rsidTr="00BB00B5">
        <w:trPr>
          <w:jc w:val="center"/>
        </w:trPr>
        <w:tc>
          <w:tcPr>
            <w:tcW w:w="3686" w:type="dxa"/>
            <w:tcBorders>
              <w:top w:val="single" w:sz="4" w:space="0" w:color="auto"/>
            </w:tcBorders>
            <w:shd w:val="clear" w:color="auto" w:fill="auto"/>
          </w:tcPr>
          <w:p w14:paraId="7C0F91B0" w14:textId="42DF2EBC" w:rsidR="007A3B3D" w:rsidRPr="007A3B3D" w:rsidRDefault="00BB00B5" w:rsidP="00653B2C">
            <w:pPr>
              <w:pStyle w:val="Textotabelas"/>
              <w:rPr>
                <w:sz w:val="20"/>
                <w:szCs w:val="22"/>
                <w:lang w:val="en-US"/>
              </w:rPr>
            </w:pPr>
            <w:r>
              <w:rPr>
                <w:sz w:val="20"/>
                <w:szCs w:val="22"/>
                <w:lang w:val="en-US"/>
              </w:rPr>
              <w:t>Bookings with very similar characteristics</w:t>
            </w:r>
          </w:p>
        </w:tc>
        <w:tc>
          <w:tcPr>
            <w:tcW w:w="5245" w:type="dxa"/>
            <w:tcBorders>
              <w:top w:val="single" w:sz="4" w:space="0" w:color="auto"/>
            </w:tcBorders>
            <w:shd w:val="clear" w:color="auto" w:fill="auto"/>
          </w:tcPr>
          <w:p w14:paraId="7C5503FF" w14:textId="02753779" w:rsidR="007A3B3D" w:rsidRPr="007A3B3D" w:rsidRDefault="00620E70" w:rsidP="00653B2C">
            <w:pPr>
              <w:pStyle w:val="Textotabelas"/>
              <w:rPr>
                <w:sz w:val="20"/>
                <w:szCs w:val="22"/>
                <w:lang w:val="en-US"/>
              </w:rPr>
            </w:pPr>
            <w:r>
              <w:rPr>
                <w:sz w:val="20"/>
                <w:szCs w:val="22"/>
                <w:lang w:val="en-US"/>
              </w:rPr>
              <w:t>Split the data</w:t>
            </w:r>
            <w:r w:rsidR="00B87AA5">
              <w:rPr>
                <w:sz w:val="20"/>
                <w:szCs w:val="22"/>
                <w:lang w:val="en-US"/>
              </w:rPr>
              <w:t xml:space="preserve"> (train and test)</w:t>
            </w:r>
            <w:r>
              <w:rPr>
                <w:sz w:val="20"/>
                <w:szCs w:val="22"/>
                <w:lang w:val="en-US"/>
              </w:rPr>
              <w:t xml:space="preserve"> </w:t>
            </w:r>
            <w:r w:rsidR="00B87AA5">
              <w:rPr>
                <w:sz w:val="20"/>
                <w:szCs w:val="22"/>
                <w:lang w:val="en-US"/>
              </w:rPr>
              <w:t xml:space="preserve">avoiding bias. </w:t>
            </w:r>
          </w:p>
        </w:tc>
      </w:tr>
      <w:tr w:rsidR="0068366A" w:rsidRPr="00CC3501" w14:paraId="568664BA" w14:textId="77777777" w:rsidTr="00BB00B5">
        <w:trPr>
          <w:jc w:val="center"/>
        </w:trPr>
        <w:tc>
          <w:tcPr>
            <w:tcW w:w="3686" w:type="dxa"/>
            <w:tcBorders>
              <w:bottom w:val="single" w:sz="18" w:space="0" w:color="auto"/>
            </w:tcBorders>
            <w:shd w:val="clear" w:color="auto" w:fill="auto"/>
          </w:tcPr>
          <w:p w14:paraId="71213052" w14:textId="3A37FD0A" w:rsidR="0068366A" w:rsidRPr="007A3B3D" w:rsidRDefault="007A3B3D" w:rsidP="00653B2C">
            <w:pPr>
              <w:pStyle w:val="Textotabelas"/>
              <w:rPr>
                <w:sz w:val="20"/>
                <w:szCs w:val="22"/>
                <w:lang w:val="en-US"/>
              </w:rPr>
            </w:pPr>
            <w:r w:rsidRPr="007A3B3D">
              <w:rPr>
                <w:sz w:val="20"/>
                <w:szCs w:val="22"/>
                <w:lang w:val="en-US"/>
              </w:rPr>
              <w:t>Model overfitting</w:t>
            </w:r>
            <w:r>
              <w:rPr>
                <w:rStyle w:val="Refdenotaderodap"/>
                <w:sz w:val="20"/>
                <w:szCs w:val="22"/>
                <w:lang w:val="en-US"/>
              </w:rPr>
              <w:footnoteReference w:id="1"/>
            </w:r>
          </w:p>
        </w:tc>
        <w:tc>
          <w:tcPr>
            <w:tcW w:w="5245" w:type="dxa"/>
            <w:tcBorders>
              <w:bottom w:val="single" w:sz="18" w:space="0" w:color="auto"/>
            </w:tcBorders>
            <w:shd w:val="clear" w:color="auto" w:fill="auto"/>
          </w:tcPr>
          <w:p w14:paraId="2147B20D" w14:textId="6908839D" w:rsidR="0068366A" w:rsidRPr="007A3B3D" w:rsidRDefault="00BB00B5" w:rsidP="00CC3501">
            <w:pPr>
              <w:pStyle w:val="Textotabelas"/>
              <w:keepNext/>
              <w:rPr>
                <w:sz w:val="20"/>
                <w:szCs w:val="22"/>
                <w:lang w:val="en-US"/>
              </w:rPr>
            </w:pPr>
            <w:r w:rsidRPr="007A3B3D">
              <w:rPr>
                <w:sz w:val="20"/>
                <w:szCs w:val="22"/>
                <w:lang w:val="en-US"/>
              </w:rPr>
              <w:t>Ask for more observations (</w:t>
            </w:r>
            <w:r>
              <w:rPr>
                <w:sz w:val="20"/>
                <w:szCs w:val="22"/>
                <w:lang w:val="en-US"/>
              </w:rPr>
              <w:t>bookings</w:t>
            </w:r>
            <w:r w:rsidRPr="007A3B3D">
              <w:rPr>
                <w:sz w:val="20"/>
                <w:szCs w:val="22"/>
                <w:lang w:val="en-US"/>
              </w:rPr>
              <w:t>)</w:t>
            </w:r>
          </w:p>
        </w:tc>
      </w:tr>
    </w:tbl>
    <w:p w14:paraId="509F0434" w14:textId="0288236B" w:rsidR="00CC3501" w:rsidRDefault="00CC3501">
      <w:pPr>
        <w:pStyle w:val="Legenda"/>
      </w:pPr>
      <w:bookmarkStart w:id="18" w:name="_Ref65285916"/>
      <w:bookmarkEnd w:id="17"/>
      <w:r>
        <w:t xml:space="preserve">Table </w:t>
      </w:r>
      <w:r w:rsidR="00A67189">
        <w:fldChar w:fldCharType="begin"/>
      </w:r>
      <w:r w:rsidR="00A67189">
        <w:instrText xml:space="preserve"> STYLEREF 1 \s </w:instrText>
      </w:r>
      <w:r w:rsidR="00A67189">
        <w:fldChar w:fldCharType="separate"/>
      </w:r>
      <w:r w:rsidR="00266D71">
        <w:rPr>
          <w:noProof/>
        </w:rPr>
        <w:t>2</w:t>
      </w:r>
      <w:r w:rsidR="00A67189">
        <w:fldChar w:fldCharType="end"/>
      </w:r>
      <w:r w:rsidR="00A67189">
        <w:t>.</w:t>
      </w:r>
      <w:r w:rsidR="00A67189">
        <w:fldChar w:fldCharType="begin"/>
      </w:r>
      <w:r w:rsidR="00A67189">
        <w:instrText xml:space="preserve"> SEQ Table \* ARABIC \s 1 </w:instrText>
      </w:r>
      <w:r w:rsidR="00A67189">
        <w:fldChar w:fldCharType="separate"/>
      </w:r>
      <w:r w:rsidR="00266D71">
        <w:rPr>
          <w:noProof/>
        </w:rPr>
        <w:t>1</w:t>
      </w:r>
      <w:r w:rsidR="00A67189">
        <w:fldChar w:fldCharType="end"/>
      </w:r>
      <w:bookmarkEnd w:id="18"/>
      <w:r>
        <w:t xml:space="preserve"> - Risks and </w:t>
      </w:r>
      <w:r w:rsidR="00181C26">
        <w:t>contingency</w:t>
      </w:r>
      <w:r>
        <w:t>.</w:t>
      </w:r>
    </w:p>
    <w:p w14:paraId="7BE91423" w14:textId="2986BADF" w:rsidR="001D3D61" w:rsidRDefault="001D3D61" w:rsidP="001D3D61">
      <w:pPr>
        <w:pStyle w:val="Ttulo4"/>
      </w:pPr>
      <w:r>
        <w:lastRenderedPageBreak/>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0383F1D1" w14:textId="157778A6" w:rsidR="00350692" w:rsidRPr="00F80E77" w:rsidRDefault="00350692" w:rsidP="00350692">
      <w:pPr>
        <w:pStyle w:val="PargrafodaLista"/>
        <w:numPr>
          <w:ilvl w:val="0"/>
          <w:numId w:val="14"/>
        </w:numPr>
        <w:rPr>
          <w:b/>
          <w:bCs/>
          <w:i/>
          <w:iCs/>
          <w:lang w:eastAsia="pt-PT"/>
        </w:rPr>
      </w:pPr>
      <w:r>
        <w:rPr>
          <w:lang w:val="en-US"/>
        </w:rPr>
        <w:t xml:space="preserve">“Deal-seeking” customers:  </w:t>
      </w:r>
      <w:r w:rsidRPr="00651563">
        <w:rPr>
          <w:lang w:val="en-US"/>
        </w:rPr>
        <w:t>tend to make multiple bookings for the</w:t>
      </w:r>
      <w:r>
        <w:rPr>
          <w:lang w:val="en-US"/>
        </w:rPr>
        <w:t xml:space="preserve"> </w:t>
      </w:r>
      <w:r w:rsidRPr="00651563">
        <w:rPr>
          <w:lang w:val="en-US"/>
        </w:rPr>
        <w:t>same trip to find the best deal</w:t>
      </w:r>
      <w:r>
        <w:rPr>
          <w:lang w:val="en-US"/>
        </w:rPr>
        <w:t>.</w:t>
      </w:r>
      <w:r>
        <w:rPr>
          <w:lang w:eastAsia="pt-PT"/>
        </w:rPr>
        <w:t xml:space="preserve"> </w:t>
      </w:r>
    </w:p>
    <w:p w14:paraId="235C3B11" w14:textId="17D9F69A" w:rsidR="00F80E77" w:rsidRPr="00F80E77" w:rsidRDefault="00F80E77" w:rsidP="00350692">
      <w:pPr>
        <w:pStyle w:val="PargrafodaLista"/>
        <w:numPr>
          <w:ilvl w:val="0"/>
          <w:numId w:val="14"/>
        </w:numPr>
        <w:rPr>
          <w:lang w:val="en-US"/>
        </w:rPr>
      </w:pPr>
      <w:r w:rsidRPr="00F80E77">
        <w:rPr>
          <w:lang w:val="en-US"/>
        </w:rPr>
        <w:t>Net demand is defined as demand minus cancellations.</w:t>
      </w:r>
    </w:p>
    <w:p w14:paraId="54E669A6" w14:textId="59C55CBF" w:rsidR="007A3B3D" w:rsidRPr="00350692" w:rsidRDefault="007A3B3D" w:rsidP="00350692">
      <w:pPr>
        <w:rPr>
          <w:b/>
          <w:bCs/>
          <w:i/>
          <w:iCs/>
          <w:lang w:eastAsia="pt-PT"/>
        </w:rPr>
      </w:pPr>
      <w:r w:rsidRPr="00350692">
        <w:rPr>
          <w:b/>
          <w:bCs/>
          <w:i/>
          <w:iCs/>
          <w:lang w:eastAsia="pt-PT"/>
        </w:rPr>
        <w:t>Data mining glossary</w:t>
      </w:r>
    </w:p>
    <w:p w14:paraId="1BF80311" w14:textId="37672B90" w:rsidR="007A3B3D" w:rsidRPr="0074058D" w:rsidRDefault="008D3630" w:rsidP="001D6BD8">
      <w:pPr>
        <w:pStyle w:val="PargrafodaLista"/>
        <w:numPr>
          <w:ilvl w:val="0"/>
          <w:numId w:val="14"/>
        </w:numPr>
        <w:rPr>
          <w:highlight w:val="lightGray"/>
          <w:lang w:eastAsia="pt-PT"/>
        </w:rPr>
      </w:pPr>
      <w:r w:rsidRPr="0074058D">
        <w:rPr>
          <w:highlight w:val="lightGray"/>
          <w:lang w:eastAsia="pt-PT"/>
        </w:rPr>
        <w:t>Prediction</w:t>
      </w:r>
      <w:r w:rsidR="00613CD2" w:rsidRPr="0074058D">
        <w:rPr>
          <w:highlight w:val="lightGray"/>
          <w:lang w:eastAsia="pt-PT"/>
        </w:rPr>
        <w:t xml:space="preserve"> problems</w:t>
      </w:r>
      <w:r w:rsidR="007A3B3D" w:rsidRPr="0074058D">
        <w:rPr>
          <w:highlight w:val="lightGray"/>
          <w:lang w:eastAsia="pt-PT"/>
        </w:rPr>
        <w:t xml:space="preserve">: It is a </w:t>
      </w:r>
      <w:r w:rsidR="0053400E" w:rsidRPr="0074058D">
        <w:rPr>
          <w:highlight w:val="lightGray"/>
          <w:lang w:eastAsia="pt-PT"/>
        </w:rPr>
        <w:t>machine learning</w:t>
      </w:r>
      <w:r w:rsidR="007A3B3D" w:rsidRPr="0074058D">
        <w:rPr>
          <w:highlight w:val="lightGray"/>
          <w:lang w:eastAsia="pt-PT"/>
        </w:rPr>
        <w:t xml:space="preserve"> technique. The technique consists in </w:t>
      </w:r>
      <w:r w:rsidRPr="0074058D">
        <w:rPr>
          <w:highlight w:val="lightGray"/>
          <w:lang w:eastAsia="pt-PT"/>
        </w:rPr>
        <w:t xml:space="preserve">build a model based on a previous </w:t>
      </w:r>
      <w:r w:rsidR="004D7069" w:rsidRPr="0074058D">
        <w:rPr>
          <w:highlight w:val="lightGray"/>
          <w:lang w:eastAsia="pt-PT"/>
        </w:rPr>
        <w:t xml:space="preserve">real </w:t>
      </w:r>
      <w:r w:rsidRPr="0074058D">
        <w:rPr>
          <w:highlight w:val="lightGray"/>
          <w:lang w:eastAsia="pt-PT"/>
        </w:rPr>
        <w:t xml:space="preserve">dataset which will predict with a high accuracy </w:t>
      </w:r>
      <w:r w:rsidR="004D7069" w:rsidRPr="0074058D">
        <w:rPr>
          <w:highlight w:val="lightGray"/>
          <w:lang w:eastAsia="pt-PT"/>
        </w:rPr>
        <w:t>the target. In this case, the model</w:t>
      </w:r>
      <w:r w:rsidR="0053400E" w:rsidRPr="0074058D">
        <w:rPr>
          <w:highlight w:val="lightGray"/>
          <w:lang w:eastAsia="pt-PT"/>
        </w:rPr>
        <w:t xml:space="preserve"> built</w:t>
      </w:r>
      <w:r w:rsidR="004D7069" w:rsidRPr="0074058D">
        <w:rPr>
          <w:highlight w:val="lightGray"/>
          <w:lang w:eastAsia="pt-PT"/>
        </w:rPr>
        <w:t xml:space="preserve"> will predict if a booking will </w:t>
      </w:r>
      <w:r w:rsidR="0053400E" w:rsidRPr="0074058D">
        <w:rPr>
          <w:highlight w:val="lightGray"/>
          <w:lang w:eastAsia="pt-PT"/>
        </w:rPr>
        <w:t xml:space="preserve">be cancelled </w:t>
      </w:r>
      <w:r w:rsidR="004D7069" w:rsidRPr="0074058D">
        <w:rPr>
          <w:highlight w:val="lightGray"/>
          <w:lang w:eastAsia="pt-PT"/>
        </w:rPr>
        <w:t xml:space="preserve">or not.  </w:t>
      </w:r>
    </w:p>
    <w:p w14:paraId="30BBD7C0" w14:textId="4C649755" w:rsidR="001D3D61" w:rsidRPr="001D3D61" w:rsidRDefault="007A3B3D" w:rsidP="001D6BD8">
      <w:pPr>
        <w:pStyle w:val="PargrafodaLista"/>
        <w:numPr>
          <w:ilvl w:val="0"/>
          <w:numId w:val="14"/>
        </w:numPr>
        <w:rPr>
          <w:lang w:eastAsia="pt-PT"/>
        </w:rPr>
      </w:pPr>
      <w:r>
        <w:rPr>
          <w:lang w:eastAsia="pt-PT"/>
        </w:rPr>
        <w:t xml:space="preserve">Normalization: The major </w:t>
      </w:r>
      <w:r w:rsidR="00613CD2">
        <w:rPr>
          <w:lang w:eastAsia="pt-PT"/>
        </w:rPr>
        <w:t xml:space="preserve">predictive </w:t>
      </w:r>
      <w:r>
        <w:rPr>
          <w:lang w:eastAsia="pt-PT"/>
        </w:rPr>
        <w:t>algorithms need the data be scaled to a standard range. The process of applying some transformations in the data to have it in the same range is called normalization.</w:t>
      </w:r>
    </w:p>
    <w:p w14:paraId="4868BEB7" w14:textId="5D5A0984" w:rsidR="009F4530" w:rsidRDefault="009F4530" w:rsidP="00DB5912">
      <w:pPr>
        <w:pStyle w:val="Ttulo2"/>
      </w:pPr>
      <w:bookmarkStart w:id="19" w:name="_Toc65525058"/>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7024779D" w14:textId="6016B491" w:rsidR="0006517E" w:rsidRPr="0074058D" w:rsidRDefault="0053400E" w:rsidP="000A7359">
      <w:pPr>
        <w:pStyle w:val="PargrafodaLista"/>
        <w:numPr>
          <w:ilvl w:val="0"/>
          <w:numId w:val="19"/>
        </w:numPr>
        <w:shd w:val="clear" w:color="auto" w:fill="FFFFFF" w:themeFill="background1"/>
        <w:rPr>
          <w:highlight w:val="lightGray"/>
          <w:lang w:val="en-US" w:eastAsia="pt-PT"/>
        </w:rPr>
      </w:pPr>
      <w:r w:rsidRPr="0074058D">
        <w:rPr>
          <w:highlight w:val="lightGray"/>
          <w:lang w:val="en-US" w:eastAsia="pt-PT"/>
        </w:rPr>
        <w:t>Training a model based on a real booking dataset that will be able to predict if</w:t>
      </w:r>
      <w:r w:rsidR="006A4200" w:rsidRPr="0074058D">
        <w:rPr>
          <w:highlight w:val="lightGray"/>
          <w:lang w:val="en-US" w:eastAsia="pt-PT"/>
        </w:rPr>
        <w:t xml:space="preserve"> the future booking will be cancelled or not. The dataset will be </w:t>
      </w:r>
      <w:proofErr w:type="spellStart"/>
      <w:r w:rsidR="006A4200" w:rsidRPr="0074058D">
        <w:rPr>
          <w:highlight w:val="lightGray"/>
          <w:lang w:val="en-US" w:eastAsia="pt-PT"/>
        </w:rPr>
        <w:t>splitted</w:t>
      </w:r>
      <w:proofErr w:type="spellEnd"/>
      <w:r w:rsidR="006A4200" w:rsidRPr="0074058D">
        <w:rPr>
          <w:highlight w:val="lightGray"/>
          <w:lang w:val="en-US" w:eastAsia="pt-PT"/>
        </w:rPr>
        <w:t xml:space="preserve"> in train and test, which the first one will be used to build the predictive model and the second one to test and check if the model built had a right outcome. </w:t>
      </w:r>
      <w:r w:rsidRPr="0074058D">
        <w:rPr>
          <w:highlight w:val="lightGray"/>
          <w:lang w:val="en-US" w:eastAsia="pt-PT"/>
        </w:rPr>
        <w:t xml:space="preserve"> </w:t>
      </w:r>
    </w:p>
    <w:p w14:paraId="1EC3ABD9" w14:textId="6CFD534A" w:rsidR="0006517E" w:rsidRPr="0074058D" w:rsidRDefault="0006517E" w:rsidP="000A7359">
      <w:pPr>
        <w:pStyle w:val="PargrafodaLista"/>
        <w:shd w:val="clear" w:color="auto" w:fill="FFFFFF" w:themeFill="background1"/>
        <w:rPr>
          <w:highlight w:val="lightGray"/>
          <w:lang w:val="en-US" w:eastAsia="pt-PT"/>
        </w:rPr>
      </w:pPr>
      <w:r w:rsidRPr="0074058D">
        <w:rPr>
          <w:i/>
          <w:iCs/>
          <w:highlight w:val="lightGray"/>
          <w:u w:val="single"/>
          <w:shd w:val="clear" w:color="auto" w:fill="FFFFFF" w:themeFill="background1"/>
          <w:lang w:val="en-US" w:eastAsia="pt-PT"/>
        </w:rPr>
        <w:t>Success criteria</w:t>
      </w:r>
      <w:r w:rsidRPr="0074058D">
        <w:rPr>
          <w:highlight w:val="lightGray"/>
          <w:shd w:val="clear" w:color="auto" w:fill="FFFFFF" w:themeFill="background1"/>
          <w:lang w:val="en-US" w:eastAsia="pt-PT"/>
        </w:rPr>
        <w:t xml:space="preserve">: </w:t>
      </w:r>
      <w:r w:rsidR="006A4200" w:rsidRPr="0074058D">
        <w:rPr>
          <w:highlight w:val="lightGray"/>
          <w:shd w:val="clear" w:color="auto" w:fill="FFFFFF" w:themeFill="background1"/>
          <w:lang w:val="en-US" w:eastAsia="pt-PT"/>
        </w:rPr>
        <w:t>Right target prediction</w:t>
      </w:r>
      <w:r w:rsidRPr="0074058D">
        <w:rPr>
          <w:highlight w:val="lightGray"/>
          <w:shd w:val="clear" w:color="auto" w:fill="FFFFFF" w:themeFill="background1"/>
          <w:lang w:val="en-US" w:eastAsia="pt-PT"/>
        </w:rPr>
        <w:t xml:space="preserve">. </w:t>
      </w:r>
      <w:r w:rsidR="006A4200" w:rsidRPr="0074058D">
        <w:rPr>
          <w:highlight w:val="lightGray"/>
          <w:shd w:val="clear" w:color="auto" w:fill="FFFFFF" w:themeFill="background1"/>
          <w:lang w:val="en-US" w:eastAsia="pt-PT"/>
        </w:rPr>
        <w:t>The model</w:t>
      </w:r>
      <w:r w:rsidRPr="0074058D">
        <w:rPr>
          <w:highlight w:val="lightGray"/>
          <w:shd w:val="clear" w:color="auto" w:fill="FFFFFF" w:themeFill="background1"/>
          <w:lang w:val="en-US" w:eastAsia="pt-PT"/>
        </w:rPr>
        <w:t xml:space="preserve"> should be able to</w:t>
      </w:r>
      <w:r w:rsidR="006A4200" w:rsidRPr="0074058D">
        <w:rPr>
          <w:highlight w:val="lightGray"/>
          <w:shd w:val="clear" w:color="auto" w:fill="FFFFFF" w:themeFill="background1"/>
          <w:lang w:val="en-US" w:eastAsia="pt-PT"/>
        </w:rPr>
        <w:t xml:space="preserve"> predict </w:t>
      </w:r>
      <w:r w:rsidR="000A7359" w:rsidRPr="0074058D">
        <w:rPr>
          <w:highlight w:val="lightGray"/>
          <w:shd w:val="clear" w:color="auto" w:fill="FFFFFF" w:themeFill="background1"/>
          <w:lang w:val="en-US" w:eastAsia="pt-PT"/>
        </w:rPr>
        <w:t>if the next online booking will be cancelled or not</w:t>
      </w:r>
      <w:r w:rsidRPr="0074058D">
        <w:rPr>
          <w:highlight w:val="lightGray"/>
          <w:lang w:val="en-US" w:eastAsia="pt-PT"/>
        </w:rPr>
        <w:t xml:space="preserve">. </w:t>
      </w:r>
    </w:p>
    <w:p w14:paraId="6498556A" w14:textId="1ED36E82" w:rsidR="0006517E" w:rsidRPr="00164354" w:rsidRDefault="0006517E" w:rsidP="001D6BD8">
      <w:pPr>
        <w:pStyle w:val="PargrafodaLista"/>
        <w:numPr>
          <w:ilvl w:val="0"/>
          <w:numId w:val="19"/>
        </w:numPr>
        <w:rPr>
          <w:highlight w:val="yellow"/>
          <w:lang w:val="en-US" w:eastAsia="pt-PT"/>
        </w:rPr>
      </w:pPr>
      <w:r w:rsidRPr="00164354">
        <w:rPr>
          <w:highlight w:val="yellow"/>
          <w:lang w:val="en-US" w:eastAsia="pt-PT"/>
        </w:rPr>
        <w:t xml:space="preserve">Evaluate the </w:t>
      </w:r>
      <w:r w:rsidR="0074058D">
        <w:rPr>
          <w:highlight w:val="yellow"/>
          <w:lang w:val="en-US" w:eastAsia="pt-PT"/>
        </w:rPr>
        <w:t xml:space="preserve">predictive </w:t>
      </w:r>
      <w:r w:rsidR="003A2770" w:rsidRPr="00164354">
        <w:rPr>
          <w:highlight w:val="yellow"/>
          <w:lang w:val="en-US" w:eastAsia="pt-PT"/>
        </w:rPr>
        <w:t>model</w:t>
      </w:r>
      <w:r w:rsidRPr="00164354">
        <w:rPr>
          <w:highlight w:val="yellow"/>
          <w:lang w:val="en-US" w:eastAsia="pt-PT"/>
        </w:rPr>
        <w:t>.</w:t>
      </w:r>
    </w:p>
    <w:p w14:paraId="566D04B6" w14:textId="660A308E" w:rsidR="0006517E" w:rsidRPr="00164354" w:rsidRDefault="0006517E" w:rsidP="001D6BD8">
      <w:pPr>
        <w:pStyle w:val="PargrafodaLista"/>
        <w:rPr>
          <w:highlight w:val="yellow"/>
          <w:lang w:val="en-US" w:eastAsia="pt-PT"/>
        </w:rPr>
      </w:pPr>
      <w:r w:rsidRPr="00164354">
        <w:rPr>
          <w:i/>
          <w:iCs/>
          <w:highlight w:val="yellow"/>
          <w:u w:val="single"/>
          <w:lang w:val="en-US" w:eastAsia="pt-PT"/>
        </w:rPr>
        <w:t>Success criteria</w:t>
      </w:r>
      <w:r w:rsidRPr="00164354">
        <w:rPr>
          <w:highlight w:val="yellow"/>
          <w:lang w:val="en-US" w:eastAsia="pt-PT"/>
        </w:rPr>
        <w:t xml:space="preserve">: </w:t>
      </w:r>
      <w:proofErr w:type="spellStart"/>
      <w:r w:rsidR="00C42EB5" w:rsidRPr="00164354">
        <w:rPr>
          <w:highlight w:val="yellow"/>
          <w:lang w:val="en-US" w:eastAsia="pt-PT"/>
        </w:rPr>
        <w:t>Acuracia</w:t>
      </w:r>
      <w:proofErr w:type="spellEnd"/>
      <w:r w:rsidR="00C42EB5" w:rsidRPr="00164354">
        <w:rPr>
          <w:highlight w:val="yellow"/>
          <w:lang w:val="en-US" w:eastAsia="pt-PT"/>
        </w:rPr>
        <w:t xml:space="preserve">, Precision, </w:t>
      </w:r>
    </w:p>
    <w:p w14:paraId="30DF05C4" w14:textId="76ED0325" w:rsidR="0006517E" w:rsidRPr="00164354" w:rsidRDefault="0006517E" w:rsidP="001D6BD8">
      <w:pPr>
        <w:pStyle w:val="PargrafodaLista"/>
        <w:numPr>
          <w:ilvl w:val="0"/>
          <w:numId w:val="19"/>
        </w:numPr>
        <w:rPr>
          <w:highlight w:val="yellow"/>
          <w:lang w:val="en-US" w:eastAsia="pt-PT"/>
        </w:rPr>
      </w:pPr>
      <w:r w:rsidRPr="00164354">
        <w:rPr>
          <w:highlight w:val="yellow"/>
          <w:lang w:val="en-US" w:eastAsia="pt-PT"/>
        </w:rPr>
        <w:t>Suggest marketing strategies and business applications.</w:t>
      </w:r>
    </w:p>
    <w:p w14:paraId="752A5135" w14:textId="1C453AC4" w:rsidR="0006517E" w:rsidRPr="0006517E" w:rsidRDefault="0006517E" w:rsidP="001D6BD8">
      <w:pPr>
        <w:pStyle w:val="PargrafodaLista"/>
        <w:rPr>
          <w:lang w:val="en-US" w:eastAsia="pt-PT"/>
        </w:rPr>
      </w:pPr>
      <w:r w:rsidRPr="0074058D">
        <w:rPr>
          <w:i/>
          <w:iCs/>
          <w:highlight w:val="lightGray"/>
          <w:u w:val="single"/>
          <w:lang w:val="en-US" w:eastAsia="pt-PT"/>
        </w:rPr>
        <w:t>Success criteria</w:t>
      </w:r>
      <w:r w:rsidRPr="0074058D">
        <w:rPr>
          <w:highlight w:val="lightGray"/>
          <w:lang w:val="en-US" w:eastAsia="pt-PT"/>
        </w:rPr>
        <w:t xml:space="preserve">:  </w:t>
      </w:r>
      <w:r w:rsidR="000A7359" w:rsidRPr="0074058D">
        <w:rPr>
          <w:highlight w:val="lightGray"/>
          <w:lang w:val="en-US" w:eastAsia="pt-PT"/>
        </w:rPr>
        <w:t>Reduce to 20% the booking cancellations and give overbooking suggestions based on the evaluation of the</w:t>
      </w:r>
      <w:r w:rsidR="0074058D" w:rsidRPr="0074058D">
        <w:rPr>
          <w:highlight w:val="lightGray"/>
          <w:lang w:val="en-US" w:eastAsia="pt-PT"/>
        </w:rPr>
        <w:t xml:space="preserve"> combine</w:t>
      </w:r>
      <w:r w:rsidR="000A7359" w:rsidRPr="0074058D">
        <w:rPr>
          <w:highlight w:val="lightGray"/>
          <w:lang w:val="en-US" w:eastAsia="pt-PT"/>
        </w:rPr>
        <w:t xml:space="preserve"> variable</w:t>
      </w:r>
      <w:r w:rsidR="0074058D" w:rsidRPr="0074058D">
        <w:rPr>
          <w:highlight w:val="lightGray"/>
          <w:lang w:val="en-US" w:eastAsia="pt-PT"/>
        </w:rPr>
        <w:t>s cancellation and</w:t>
      </w:r>
      <w:r w:rsidR="000A7359" w:rsidRPr="0074058D">
        <w:rPr>
          <w:highlight w:val="lightGray"/>
          <w:lang w:val="en-US" w:eastAsia="pt-PT"/>
        </w:rPr>
        <w:t xml:space="preserve"> no show</w:t>
      </w:r>
      <w:r w:rsidRPr="0074058D">
        <w:rPr>
          <w:highlight w:val="lightGray"/>
          <w:lang w:val="en-US" w:eastAsia="pt-PT"/>
        </w:rPr>
        <w:t>.</w:t>
      </w:r>
    </w:p>
    <w:p w14:paraId="1CB05C64" w14:textId="5C1EF12A" w:rsidR="009D1A73" w:rsidRDefault="009D1A73" w:rsidP="00DB5912">
      <w:pPr>
        <w:pStyle w:val="Ttulo2"/>
      </w:pPr>
      <w:bookmarkStart w:id="20" w:name="_Ref65423281"/>
      <w:bookmarkStart w:id="21" w:name="_Ref65423302"/>
      <w:bookmarkStart w:id="22" w:name="_Ref65423312"/>
      <w:bookmarkStart w:id="23" w:name="_Ref65423344"/>
      <w:bookmarkStart w:id="24" w:name="_Ref65423347"/>
      <w:bookmarkStart w:id="25" w:name="_Toc65525059"/>
      <w:r w:rsidRPr="005E7836">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3397B8CD">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209734F2" w:rsidR="009D1A73" w:rsidRDefault="006A7858" w:rsidP="00F144F0">
      <w:pPr>
        <w:pStyle w:val="Legenda"/>
        <w:rPr>
          <w:lang w:val="en-US"/>
        </w:rPr>
      </w:pPr>
      <w:r>
        <w:t xml:space="preserve">Figure </w:t>
      </w:r>
      <w:r w:rsidR="00FD6801">
        <w:fldChar w:fldCharType="begin"/>
      </w:r>
      <w:r w:rsidR="00FD6801">
        <w:instrText xml:space="preserve"> STYLEREF 1 \s </w:instrText>
      </w:r>
      <w:r w:rsidR="00FD6801">
        <w:fldChar w:fldCharType="separate"/>
      </w:r>
      <w:r w:rsidR="00266D71">
        <w:rPr>
          <w:noProof/>
        </w:rPr>
        <w:t>2</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2</w:t>
      </w:r>
      <w:r w:rsidR="00FD6801">
        <w:fldChar w:fldCharType="end"/>
      </w:r>
      <w:r>
        <w:t xml:space="preserve"> - </w:t>
      </w:r>
      <w:r w:rsidRPr="00BD2F59">
        <w:t>Project’s timeline.</w:t>
      </w:r>
    </w:p>
    <w:p w14:paraId="6EA60BD5" w14:textId="363BFE2F"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r w:rsidR="00992618" w:rsidRPr="00A57DD4">
        <w:rPr>
          <w:highlight w:val="yellow"/>
          <w:lang w:val="en-US"/>
        </w:rPr>
        <w:t xml:space="preserve">Finally, to provide a user-friendly visualization of the results, we plan to build an application using </w:t>
      </w:r>
      <w:r w:rsidRPr="00A57DD4">
        <w:rPr>
          <w:highlight w:val="yellow"/>
          <w:lang w:val="en-US"/>
        </w:rPr>
        <w:t>Python.</w:t>
      </w:r>
    </w:p>
    <w:p w14:paraId="7320ED0D" w14:textId="25F0D62E" w:rsidR="00992CD5" w:rsidRPr="00992CD5" w:rsidRDefault="00CE6F3E" w:rsidP="001D6BD8">
      <w:pPr>
        <w:rPr>
          <w:lang w:val="en-US"/>
        </w:rPr>
      </w:pPr>
      <w:r>
        <w:rPr>
          <w:lang w:val="en-US"/>
        </w:rPr>
        <w:t>T</w:t>
      </w:r>
      <w:r w:rsidR="00992CD5" w:rsidRPr="00992CD5">
        <w:rPr>
          <w:lang w:val="en-US"/>
        </w:rPr>
        <w:t xml:space="preserve">he </w:t>
      </w:r>
      <w:r w:rsidR="00A57DD4">
        <w:rPr>
          <w:lang w:val="en-US"/>
        </w:rPr>
        <w:t>performance</w:t>
      </w:r>
      <w:r w:rsidR="00992CD5" w:rsidRPr="00992CD5">
        <w:rPr>
          <w:lang w:val="en-US"/>
        </w:rPr>
        <w:t xml:space="preserve"> of the </w:t>
      </w:r>
      <w:r w:rsidR="00A57DD4">
        <w:rPr>
          <w:lang w:val="en-US"/>
        </w:rPr>
        <w:t>model</w:t>
      </w:r>
      <w:r w:rsidR="00992CD5" w:rsidRPr="00992CD5">
        <w:rPr>
          <w:lang w:val="en-US"/>
        </w:rPr>
        <w:t xml:space="preserve"> will be directly connected with the quality of the input data. For this reason, we identify the Modelling stage</w:t>
      </w:r>
      <w:r w:rsidR="00992618">
        <w:rPr>
          <w:lang w:val="en-US"/>
        </w:rPr>
        <w:t xml:space="preserve"> as</w:t>
      </w:r>
      <w:r w:rsidR="00992CD5" w:rsidRPr="00992CD5">
        <w:rPr>
          <w:lang w:val="en-US"/>
        </w:rPr>
        <w:t xml:space="preserve"> dependent of the Data preparation stage. During the project, we must go and back between Data preparation and Modelling many times, repeat this iteratively until we get the desired outcome.</w:t>
      </w:r>
    </w:p>
    <w:p w14:paraId="6EED7A0B" w14:textId="7C1EB628" w:rsidR="00084AC8" w:rsidRPr="00227627" w:rsidRDefault="00992CD5" w:rsidP="00DB5912">
      <w:pPr>
        <w:rPr>
          <w:lang w:val="en-US"/>
        </w:rPr>
      </w:pPr>
      <w:r w:rsidRPr="00992CD5">
        <w:rPr>
          <w:lang w:val="en-US"/>
        </w:rPr>
        <w:t>For the Modelling stage we aim to build a supervised model (</w:t>
      </w:r>
      <w:proofErr w:type="spellStart"/>
      <w:r w:rsidR="0074058D" w:rsidRPr="0074058D">
        <w:rPr>
          <w:highlight w:val="lightGray"/>
          <w:lang w:val="en-US"/>
        </w:rPr>
        <w:t>preditcion</w:t>
      </w:r>
      <w:proofErr w:type="spellEnd"/>
      <w:r w:rsidRPr="00992CD5">
        <w:rPr>
          <w:lang w:val="en-US"/>
        </w:rPr>
        <w:t xml:space="preserve">) using </w:t>
      </w:r>
      <w:r w:rsidR="0074058D">
        <w:rPr>
          <w:lang w:val="en-US"/>
        </w:rPr>
        <w:t>???</w:t>
      </w:r>
      <w:r w:rsidRPr="00992CD5">
        <w:rPr>
          <w:lang w:val="en-US"/>
        </w:rPr>
        <w:t xml:space="preserve"> algorithm. </w:t>
      </w:r>
      <w:r w:rsidRPr="00E23D63">
        <w:rPr>
          <w:highlight w:val="yellow"/>
          <w:lang w:val="en-US"/>
        </w:rPr>
        <w:t>Due to the timescales we opted for using this algorithm as it is fast and efficient in terms of computational cost, simple to implement and the interpretation of clustering results is straightforward</w:t>
      </w:r>
      <w:r w:rsidRPr="00992CD5">
        <w:rPr>
          <w:lang w:val="en-US"/>
        </w:rPr>
        <w:t xml:space="preserve">. The </w:t>
      </w:r>
      <w:r w:rsidR="00E23D63">
        <w:rPr>
          <w:lang w:val="en-US"/>
        </w:rPr>
        <w:t>model</w:t>
      </w:r>
      <w:r w:rsidRPr="00992CD5">
        <w:rPr>
          <w:lang w:val="en-US"/>
        </w:rPr>
        <w:t xml:space="preserve"> evaluation will be made </w:t>
      </w:r>
      <w:r w:rsidRPr="00E23D63">
        <w:rPr>
          <w:highlight w:val="yellow"/>
          <w:lang w:val="en-US"/>
        </w:rPr>
        <w:t>using R squared and some visualizations to check the good distribution between clusters</w:t>
      </w:r>
      <w:r w:rsidRPr="00992CD5">
        <w:rPr>
          <w:lang w:val="en-US"/>
        </w:rPr>
        <w:t xml:space="preserve">. </w:t>
      </w:r>
    </w:p>
    <w:p w14:paraId="29D4E8DD" w14:textId="33560D5A" w:rsidR="00940100" w:rsidRDefault="00E23D63" w:rsidP="00C55E6D">
      <w:pPr>
        <w:pStyle w:val="Ttulo1"/>
      </w:pPr>
      <w:bookmarkStart w:id="26" w:name="_Toc65525060"/>
      <w:r>
        <w:lastRenderedPageBreak/>
        <w:t>predictive</w:t>
      </w:r>
      <w:r w:rsidR="00C35741">
        <w:t xml:space="preserve"> ANALYSIS</w:t>
      </w:r>
      <w:bookmarkEnd w:id="26"/>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Ttulo2"/>
      </w:pPr>
      <w:bookmarkStart w:id="27" w:name="_Toc65525061"/>
      <w:r>
        <w:t>Data understanding</w:t>
      </w:r>
      <w:bookmarkEnd w:id="27"/>
    </w:p>
    <w:p w14:paraId="7E564E17" w14:textId="57040A27"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931195">
        <w:rPr>
          <w:lang w:val="en-US"/>
        </w:rPr>
        <w:t xml:space="preserve">We have used the Pandas profiling to have an overview of the dataset: </w:t>
      </w:r>
      <w:r w:rsidR="00AE13F2">
        <w:rPr>
          <w:lang w:val="en-US"/>
        </w:rPr>
        <w:t xml:space="preserve">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 xml:space="preserve">variables ( </w:t>
      </w:r>
      <w:r w:rsidR="001308A9">
        <w:rPr>
          <w:lang w:val="en-US"/>
        </w:rPr>
        <w:t xml:space="preserve">31 </w:t>
      </w:r>
      <w:r w:rsidR="00655336" w:rsidRPr="00784E7B">
        <w:rPr>
          <w:lang w:val="en-US"/>
        </w:rPr>
        <w:t xml:space="preserve">features, from which </w:t>
      </w:r>
      <w:r w:rsidR="00655336" w:rsidRPr="00C47F66">
        <w:rPr>
          <w:highlight w:val="yellow"/>
          <w:lang w:val="en-US"/>
        </w:rPr>
        <w:t>11</w:t>
      </w:r>
      <w:r w:rsidR="00655336" w:rsidRPr="00784E7B">
        <w:rPr>
          <w:lang w:val="en-US"/>
        </w:rPr>
        <w:t xml:space="preserve"> categorical and </w:t>
      </w:r>
      <w:r w:rsidR="00655336" w:rsidRPr="00C47F66">
        <w:rPr>
          <w:highlight w:val="yellow"/>
          <w:lang w:val="en-US"/>
        </w:rPr>
        <w:t>18</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283110">
        <w:rPr>
          <w:lang w:val="en-US"/>
        </w:rPr>
        <w:t>79.330</w:t>
      </w:r>
      <w:r w:rsidR="006139C6" w:rsidRPr="00191510">
        <w:rPr>
          <w:lang w:val="en-US"/>
        </w:rPr>
        <w:t xml:space="preserve"> customers)</w:t>
      </w:r>
      <w:r w:rsidR="00655336" w:rsidRPr="00191510">
        <w:rPr>
          <w:lang w:val="en-US"/>
        </w:rPr>
        <w:t xml:space="preserve">, </w:t>
      </w:r>
      <w:r w:rsidRPr="00191510">
        <w:rPr>
          <w:lang w:val="en-US"/>
        </w:rPr>
        <w:t>how the</w:t>
      </w:r>
      <w:r w:rsidR="007903DB" w:rsidRPr="00191510">
        <w:rPr>
          <w:lang w:val="en-US"/>
        </w:rPr>
        <w:t xml:space="preserve"> variables are</w:t>
      </w:r>
      <w:r w:rsidRPr="00191510">
        <w:rPr>
          <w:lang w:val="en-US"/>
        </w:rPr>
        <w:t xml:space="preserve"> distributed</w:t>
      </w:r>
      <w:r w:rsidR="00655336" w:rsidRPr="00191510">
        <w:rPr>
          <w:lang w:val="en-US"/>
        </w:rPr>
        <w:t xml:space="preserve"> (there are some </w:t>
      </w:r>
      <w:r w:rsidR="006139C6" w:rsidRPr="00191510">
        <w:rPr>
          <w:lang w:val="en-US"/>
        </w:rPr>
        <w:t xml:space="preserve">skewed variables) </w:t>
      </w:r>
      <w:r w:rsidR="00103CAA" w:rsidRPr="00191510">
        <w:rPr>
          <w:lang w:val="en-US"/>
        </w:rPr>
        <w:t xml:space="preserve">, </w:t>
      </w:r>
      <w:r w:rsidRPr="00191510">
        <w:rPr>
          <w:lang w:val="en-US"/>
        </w:rPr>
        <w:t>if there is noise</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C47F66">
        <w:rPr>
          <w:lang w:val="en-US"/>
        </w:rPr>
        <w:t>28</w:t>
      </w:r>
      <w:r w:rsidR="001E5122">
        <w:rPr>
          <w:lang w:val="en-US"/>
        </w:rPr>
        <w:t xml:space="preserve">) </w:t>
      </w:r>
      <w:r w:rsidR="00103CAA" w:rsidRPr="00191510">
        <w:rPr>
          <w:lang w:val="en-US"/>
        </w:rPr>
        <w:t>and/or duplicated</w:t>
      </w:r>
      <w:r w:rsidRPr="00191510">
        <w:rPr>
          <w:lang w:val="en-US"/>
        </w:rPr>
        <w:t xml:space="preserve"> values</w:t>
      </w:r>
      <w:r w:rsidR="00103CAA" w:rsidRPr="00191510">
        <w:rPr>
          <w:lang w:val="en-US"/>
        </w:rPr>
        <w:t xml:space="preserve"> </w:t>
      </w:r>
      <w:r w:rsidR="006139C6" w:rsidRPr="00191510">
        <w:rPr>
          <w:lang w:val="en-US"/>
        </w:rPr>
        <w:t xml:space="preserve">(none) </w:t>
      </w:r>
      <w:r w:rsidR="00103CAA" w:rsidRPr="00191510">
        <w:rPr>
          <w:lang w:val="en-US"/>
        </w:rPr>
        <w:t xml:space="preserve">, which </w:t>
      </w:r>
      <w:r w:rsidR="009E4D21" w:rsidRPr="00191510">
        <w:rPr>
          <w:lang w:val="en-US"/>
        </w:rPr>
        <w:t>o</w:t>
      </w:r>
      <w:r w:rsidR="009E4D21">
        <w:rPr>
          <w:lang w:val="en-US"/>
        </w:rPr>
        <w:t xml:space="preserve">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C47F66" w:rsidRDefault="004E2D72" w:rsidP="00CC3501">
            <w:pPr>
              <w:pStyle w:val="Textotabelas"/>
              <w:rPr>
                <w:b/>
                <w:sz w:val="20"/>
                <w:szCs w:val="22"/>
                <w:highlight w:val="yellow"/>
                <w:lang w:val="en-US"/>
              </w:rPr>
            </w:pPr>
            <w:r w:rsidRPr="00C47F66">
              <w:rPr>
                <w:b/>
                <w:sz w:val="20"/>
                <w:szCs w:val="22"/>
                <w:highlight w:val="yellow"/>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C47F66" w:rsidRDefault="004E2D72" w:rsidP="00CC3501">
            <w:pPr>
              <w:pStyle w:val="Textotabelas"/>
              <w:rPr>
                <w:b/>
                <w:sz w:val="20"/>
                <w:szCs w:val="22"/>
                <w:highlight w:val="yellow"/>
                <w:lang w:val="en-US"/>
              </w:rPr>
            </w:pPr>
            <w:r w:rsidRPr="00C47F66">
              <w:rPr>
                <w:b/>
                <w:sz w:val="20"/>
                <w:szCs w:val="22"/>
                <w:highlight w:val="yellow"/>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20B80A1B" w:rsidR="004E2D72" w:rsidRPr="00C47F66" w:rsidRDefault="00001123" w:rsidP="00CC3501">
            <w:pPr>
              <w:pStyle w:val="Textotabelas"/>
              <w:rPr>
                <w:sz w:val="20"/>
                <w:szCs w:val="22"/>
                <w:highlight w:val="yellow"/>
                <w:lang w:val="en-US"/>
              </w:rPr>
            </w:pPr>
            <w:proofErr w:type="spellStart"/>
            <w:r w:rsidRPr="00C47F66">
              <w:rPr>
                <w:i/>
                <w:iCs/>
                <w:sz w:val="20"/>
                <w:szCs w:val="22"/>
                <w:highlight w:val="yellow"/>
                <w:lang w:val="en-US"/>
              </w:rPr>
              <w:t>Dayswus</w:t>
            </w:r>
            <w:proofErr w:type="spellEnd"/>
            <w:r w:rsidRPr="00C47F66">
              <w:rPr>
                <w:sz w:val="20"/>
                <w:szCs w:val="22"/>
                <w:highlight w:val="yellow"/>
                <w:lang w:val="en-US"/>
              </w:rPr>
              <w:t xml:space="preserve">, </w:t>
            </w:r>
            <w:r w:rsidRPr="00C47F66">
              <w:rPr>
                <w:i/>
                <w:iCs/>
                <w:sz w:val="20"/>
                <w:szCs w:val="22"/>
                <w:highlight w:val="yellow"/>
                <w:lang w:val="en-US"/>
              </w:rPr>
              <w:t>Age</w:t>
            </w:r>
            <w:r w:rsidRPr="00C47F66">
              <w:rPr>
                <w:sz w:val="20"/>
                <w:szCs w:val="22"/>
                <w:highlight w:val="yellow"/>
                <w:lang w:val="en-US"/>
              </w:rPr>
              <w:t xml:space="preserve">, </w:t>
            </w:r>
            <w:r w:rsidRPr="00C47F66">
              <w:rPr>
                <w:i/>
                <w:iCs/>
                <w:sz w:val="20"/>
                <w:szCs w:val="22"/>
                <w:highlight w:val="yellow"/>
                <w:lang w:val="en-US"/>
              </w:rPr>
              <w:t>Edu</w:t>
            </w:r>
            <w:r w:rsidRPr="00C47F66">
              <w:rPr>
                <w:sz w:val="20"/>
                <w:szCs w:val="22"/>
                <w:highlight w:val="yellow"/>
                <w:lang w:val="en-US"/>
              </w:rPr>
              <w:t xml:space="preserve">, </w:t>
            </w:r>
            <w:r w:rsidRPr="00C47F66">
              <w:rPr>
                <w:i/>
                <w:iCs/>
                <w:sz w:val="20"/>
                <w:szCs w:val="22"/>
                <w:highlight w:val="yellow"/>
                <w:lang w:val="en-US"/>
              </w:rPr>
              <w:t>Income</w:t>
            </w:r>
            <w:r w:rsidRPr="00C47F66">
              <w:rPr>
                <w:sz w:val="20"/>
                <w:szCs w:val="22"/>
                <w:highlight w:val="yellow"/>
                <w:lang w:val="en-US"/>
              </w:rPr>
              <w:t xml:space="preserve">, </w:t>
            </w:r>
            <w:r w:rsidRPr="00C47F66">
              <w:rPr>
                <w:i/>
                <w:iCs/>
                <w:sz w:val="20"/>
                <w:szCs w:val="22"/>
                <w:highlight w:val="yellow"/>
                <w:lang w:val="en-US"/>
              </w:rPr>
              <w:t>Freq</w:t>
            </w:r>
            <w:r w:rsidRPr="00C47F66">
              <w:rPr>
                <w:sz w:val="20"/>
                <w:szCs w:val="22"/>
                <w:highlight w:val="yellow"/>
                <w:lang w:val="en-US"/>
              </w:rPr>
              <w:t xml:space="preserve">, </w:t>
            </w:r>
            <w:r w:rsidRPr="00C47F66">
              <w:rPr>
                <w:i/>
                <w:iCs/>
                <w:sz w:val="20"/>
                <w:szCs w:val="22"/>
                <w:highlight w:val="yellow"/>
                <w:lang w:val="en-US"/>
              </w:rPr>
              <w:t>Recency</w:t>
            </w:r>
            <w:r w:rsidRPr="00C47F66">
              <w:rPr>
                <w:sz w:val="20"/>
                <w:szCs w:val="22"/>
                <w:highlight w:val="yellow"/>
                <w:lang w:val="en-US"/>
              </w:rPr>
              <w:t xml:space="preserve">, </w:t>
            </w:r>
            <w:r w:rsidRPr="00C47F66">
              <w:rPr>
                <w:i/>
                <w:iCs/>
                <w:sz w:val="20"/>
                <w:szCs w:val="22"/>
                <w:highlight w:val="yellow"/>
                <w:lang w:val="en-US"/>
              </w:rPr>
              <w:t>Monetary</w:t>
            </w:r>
            <w:r w:rsidRPr="00C47F66">
              <w:rPr>
                <w:sz w:val="20"/>
                <w:szCs w:val="22"/>
                <w:highlight w:val="yellow"/>
                <w:lang w:val="en-US"/>
              </w:rPr>
              <w:t xml:space="preserve">, </w:t>
            </w:r>
            <w:r w:rsidRPr="00C47F66">
              <w:rPr>
                <w:i/>
                <w:iCs/>
                <w:sz w:val="20"/>
                <w:szCs w:val="22"/>
                <w:highlight w:val="yellow"/>
                <w:lang w:val="en-US"/>
              </w:rPr>
              <w:t>LTV</w:t>
            </w:r>
            <w:r w:rsidRPr="00C47F66">
              <w:rPr>
                <w:sz w:val="20"/>
                <w:szCs w:val="22"/>
                <w:highlight w:val="yellow"/>
                <w:lang w:val="en-US"/>
              </w:rPr>
              <w:t xml:space="preserve">, </w:t>
            </w:r>
            <w:proofErr w:type="spellStart"/>
            <w:r w:rsidRPr="00C47F66">
              <w:rPr>
                <w:i/>
                <w:iCs/>
                <w:sz w:val="20"/>
                <w:szCs w:val="22"/>
                <w:highlight w:val="yellow"/>
                <w:lang w:val="en-US"/>
              </w:rPr>
              <w:t>Perdeal</w:t>
            </w:r>
            <w:proofErr w:type="spellEnd"/>
            <w:r w:rsidRPr="00C47F66">
              <w:rPr>
                <w:sz w:val="20"/>
                <w:szCs w:val="22"/>
                <w:highlight w:val="yellow"/>
                <w:lang w:val="en-US"/>
              </w:rPr>
              <w:t xml:space="preserve">, </w:t>
            </w:r>
            <w:proofErr w:type="spellStart"/>
            <w:r w:rsidRPr="00C47F66">
              <w:rPr>
                <w:i/>
                <w:iCs/>
                <w:sz w:val="20"/>
                <w:szCs w:val="22"/>
                <w:highlight w:val="yellow"/>
                <w:lang w:val="en-US"/>
              </w:rPr>
              <w:t>Dryred</w:t>
            </w:r>
            <w:proofErr w:type="spellEnd"/>
            <w:r w:rsidRPr="00C47F66">
              <w:rPr>
                <w:sz w:val="20"/>
                <w:szCs w:val="22"/>
                <w:highlight w:val="yellow"/>
                <w:lang w:val="en-US"/>
              </w:rPr>
              <w:t xml:space="preserve">, </w:t>
            </w:r>
            <w:proofErr w:type="spellStart"/>
            <w:r w:rsidRPr="00C47F66">
              <w:rPr>
                <w:i/>
                <w:iCs/>
                <w:sz w:val="20"/>
                <w:szCs w:val="22"/>
                <w:highlight w:val="yellow"/>
                <w:lang w:val="en-US"/>
              </w:rPr>
              <w:t>Sweetred</w:t>
            </w:r>
            <w:proofErr w:type="spellEnd"/>
            <w:r w:rsidRPr="00C47F66">
              <w:rPr>
                <w:sz w:val="20"/>
                <w:szCs w:val="22"/>
                <w:highlight w:val="yellow"/>
                <w:lang w:val="en-US"/>
              </w:rPr>
              <w:t xml:space="preserve">, </w:t>
            </w:r>
            <w:proofErr w:type="spellStart"/>
            <w:r w:rsidRPr="00C47F66">
              <w:rPr>
                <w:i/>
                <w:iCs/>
                <w:sz w:val="20"/>
                <w:szCs w:val="22"/>
                <w:highlight w:val="yellow"/>
                <w:lang w:val="en-US"/>
              </w:rPr>
              <w:t>Drywh</w:t>
            </w:r>
            <w:proofErr w:type="spellEnd"/>
            <w:r w:rsidRPr="00C47F66">
              <w:rPr>
                <w:sz w:val="20"/>
                <w:szCs w:val="22"/>
                <w:highlight w:val="yellow"/>
                <w:lang w:val="en-US"/>
              </w:rPr>
              <w:t xml:space="preserve">, </w:t>
            </w:r>
            <w:proofErr w:type="spellStart"/>
            <w:r w:rsidRPr="00C47F66">
              <w:rPr>
                <w:i/>
                <w:iCs/>
                <w:sz w:val="20"/>
                <w:szCs w:val="22"/>
                <w:highlight w:val="yellow"/>
                <w:lang w:val="en-US"/>
              </w:rPr>
              <w:t>Sweetwh</w:t>
            </w:r>
            <w:proofErr w:type="spellEnd"/>
            <w:r w:rsidRPr="00C47F66">
              <w:rPr>
                <w:sz w:val="20"/>
                <w:szCs w:val="22"/>
                <w:highlight w:val="yellow"/>
                <w:lang w:val="en-US"/>
              </w:rPr>
              <w:t xml:space="preserve">, </w:t>
            </w:r>
            <w:r w:rsidRPr="00C47F66">
              <w:rPr>
                <w:i/>
                <w:iCs/>
                <w:sz w:val="20"/>
                <w:szCs w:val="22"/>
                <w:highlight w:val="yellow"/>
                <w:lang w:val="en-US"/>
              </w:rPr>
              <w:t>Dessert</w:t>
            </w:r>
            <w:r w:rsidRPr="00C47F66">
              <w:rPr>
                <w:sz w:val="20"/>
                <w:szCs w:val="22"/>
                <w:highlight w:val="yellow"/>
                <w:lang w:val="en-US"/>
              </w:rPr>
              <w:t xml:space="preserve">, </w:t>
            </w:r>
            <w:r w:rsidRPr="00C47F66">
              <w:rPr>
                <w:i/>
                <w:iCs/>
                <w:sz w:val="20"/>
                <w:szCs w:val="22"/>
                <w:highlight w:val="yellow"/>
                <w:lang w:val="en-US"/>
              </w:rPr>
              <w:t>Exotic</w:t>
            </w:r>
            <w:r w:rsidRPr="00C47F66">
              <w:rPr>
                <w:sz w:val="20"/>
                <w:szCs w:val="22"/>
                <w:highlight w:val="yellow"/>
                <w:lang w:val="en-US"/>
              </w:rPr>
              <w:t xml:space="preserve">, </w:t>
            </w:r>
            <w:proofErr w:type="spellStart"/>
            <w:r w:rsidRPr="00C47F66">
              <w:rPr>
                <w:i/>
                <w:iCs/>
                <w:sz w:val="20"/>
                <w:szCs w:val="22"/>
                <w:highlight w:val="yellow"/>
                <w:lang w:val="en-US"/>
              </w:rPr>
              <w:t>Web</w:t>
            </w:r>
            <w:r w:rsidR="007542D7" w:rsidRPr="00C47F66">
              <w:rPr>
                <w:i/>
                <w:iCs/>
                <w:sz w:val="20"/>
                <w:szCs w:val="22"/>
                <w:highlight w:val="yellow"/>
                <w:lang w:val="en-US"/>
              </w:rPr>
              <w:t>P</w:t>
            </w:r>
            <w:r w:rsidRPr="00C47F66">
              <w:rPr>
                <w:i/>
                <w:iCs/>
                <w:sz w:val="20"/>
                <w:szCs w:val="22"/>
                <w:highlight w:val="yellow"/>
                <w:lang w:val="en-US"/>
              </w:rPr>
              <w:t>urch</w:t>
            </w:r>
            <w:r w:rsidR="007542D7" w:rsidRPr="00C47F66">
              <w:rPr>
                <w:i/>
                <w:iCs/>
                <w:sz w:val="20"/>
                <w:szCs w:val="22"/>
                <w:highlight w:val="yellow"/>
                <w:lang w:val="en-US"/>
              </w:rPr>
              <w:t>ase</w:t>
            </w:r>
            <w:proofErr w:type="spellEnd"/>
            <w:r w:rsidRPr="00C47F66">
              <w:rPr>
                <w:sz w:val="20"/>
                <w:szCs w:val="22"/>
                <w:highlight w:val="yellow"/>
                <w:lang w:val="en-US"/>
              </w:rPr>
              <w:t xml:space="preserve">, </w:t>
            </w:r>
            <w:proofErr w:type="spellStart"/>
            <w:r w:rsidRPr="00C47F66">
              <w:rPr>
                <w:i/>
                <w:iCs/>
                <w:sz w:val="20"/>
                <w:szCs w:val="22"/>
                <w:highlight w:val="yellow"/>
                <w:lang w:val="en-US"/>
              </w:rPr>
              <w:t>WebVisit</w:t>
            </w:r>
            <w:proofErr w:type="spellEnd"/>
            <w:r w:rsidR="00784E7B" w:rsidRPr="00C47F66">
              <w:rPr>
                <w:i/>
                <w:iCs/>
                <w:sz w:val="20"/>
                <w:szCs w:val="22"/>
                <w:highlight w:val="yellow"/>
                <w:lang w:val="en-US"/>
              </w:rPr>
              <w:t>, Access</w:t>
            </w:r>
          </w:p>
        </w:tc>
        <w:tc>
          <w:tcPr>
            <w:tcW w:w="4219" w:type="dxa"/>
            <w:tcBorders>
              <w:top w:val="single" w:sz="18" w:space="0" w:color="auto"/>
              <w:bottom w:val="single" w:sz="18" w:space="0" w:color="auto"/>
            </w:tcBorders>
            <w:shd w:val="clear" w:color="auto" w:fill="auto"/>
          </w:tcPr>
          <w:p w14:paraId="7E77DFBE" w14:textId="28CAC625" w:rsidR="004E2D72" w:rsidRPr="00C47F66" w:rsidRDefault="00784E7B" w:rsidP="00CC3501">
            <w:pPr>
              <w:pStyle w:val="Textotabelas"/>
              <w:rPr>
                <w:sz w:val="20"/>
                <w:szCs w:val="22"/>
                <w:highlight w:val="yellow"/>
                <w:lang w:val="en-US"/>
              </w:rPr>
            </w:pPr>
            <w:proofErr w:type="spellStart"/>
            <w:r w:rsidRPr="00C47F66">
              <w:rPr>
                <w:i/>
                <w:iCs/>
                <w:sz w:val="20"/>
                <w:szCs w:val="22"/>
                <w:highlight w:val="yellow"/>
                <w:lang w:val="en-US"/>
              </w:rPr>
              <w:t>Custid</w:t>
            </w:r>
            <w:proofErr w:type="spellEnd"/>
            <w:r w:rsidRPr="00C47F66">
              <w:rPr>
                <w:i/>
                <w:iCs/>
                <w:sz w:val="20"/>
                <w:szCs w:val="22"/>
                <w:highlight w:val="yellow"/>
                <w:lang w:val="en-US"/>
              </w:rPr>
              <w:t xml:space="preserve">, </w:t>
            </w:r>
            <w:proofErr w:type="spellStart"/>
            <w:r w:rsidR="004E2D72" w:rsidRPr="00C47F66">
              <w:rPr>
                <w:i/>
                <w:iCs/>
                <w:sz w:val="20"/>
                <w:szCs w:val="22"/>
                <w:highlight w:val="yellow"/>
                <w:lang w:val="en-US"/>
              </w:rPr>
              <w:t>SMRack</w:t>
            </w:r>
            <w:proofErr w:type="spellEnd"/>
            <w:r w:rsidR="004E2D72" w:rsidRPr="00C47F66">
              <w:rPr>
                <w:sz w:val="20"/>
                <w:szCs w:val="22"/>
                <w:highlight w:val="yellow"/>
                <w:lang w:val="en-US"/>
              </w:rPr>
              <w:t xml:space="preserve">, </w:t>
            </w:r>
            <w:proofErr w:type="spellStart"/>
            <w:r w:rsidR="004E2D72" w:rsidRPr="00C47F66">
              <w:rPr>
                <w:i/>
                <w:iCs/>
                <w:sz w:val="20"/>
                <w:szCs w:val="22"/>
                <w:highlight w:val="yellow"/>
                <w:lang w:val="en-US"/>
              </w:rPr>
              <w:t>LGRack</w:t>
            </w:r>
            <w:proofErr w:type="spellEnd"/>
            <w:r w:rsidR="004E2D72" w:rsidRPr="00C47F66">
              <w:rPr>
                <w:sz w:val="20"/>
                <w:szCs w:val="22"/>
                <w:highlight w:val="yellow"/>
                <w:lang w:val="en-US"/>
              </w:rPr>
              <w:t xml:space="preserve">, </w:t>
            </w:r>
            <w:r w:rsidR="004E2D72" w:rsidRPr="00C47F66">
              <w:rPr>
                <w:i/>
                <w:iCs/>
                <w:sz w:val="20"/>
                <w:szCs w:val="22"/>
                <w:highlight w:val="yellow"/>
                <w:lang w:val="en-US"/>
              </w:rPr>
              <w:t>Humid</w:t>
            </w:r>
            <w:r w:rsidR="004E2D72" w:rsidRPr="00C47F66">
              <w:rPr>
                <w:sz w:val="20"/>
                <w:szCs w:val="22"/>
                <w:highlight w:val="yellow"/>
                <w:lang w:val="en-US"/>
              </w:rPr>
              <w:t xml:space="preserve">, </w:t>
            </w:r>
            <w:proofErr w:type="spellStart"/>
            <w:r w:rsidR="004E2D72" w:rsidRPr="00C47F66">
              <w:rPr>
                <w:i/>
                <w:iCs/>
                <w:sz w:val="20"/>
                <w:szCs w:val="22"/>
                <w:highlight w:val="yellow"/>
                <w:lang w:val="en-US"/>
              </w:rPr>
              <w:t>Spcork</w:t>
            </w:r>
            <w:proofErr w:type="spellEnd"/>
            <w:r w:rsidR="004E2D72" w:rsidRPr="00C47F66">
              <w:rPr>
                <w:sz w:val="20"/>
                <w:szCs w:val="22"/>
                <w:highlight w:val="yellow"/>
                <w:lang w:val="en-US"/>
              </w:rPr>
              <w:t xml:space="preserve">, </w:t>
            </w:r>
            <w:r w:rsidR="004E2D72" w:rsidRPr="00C47F66">
              <w:rPr>
                <w:i/>
                <w:iCs/>
                <w:sz w:val="20"/>
                <w:szCs w:val="22"/>
                <w:highlight w:val="yellow"/>
                <w:lang w:val="en-US"/>
              </w:rPr>
              <w:t>Bucket</w:t>
            </w:r>
            <w:r w:rsidR="004E2D72" w:rsidRPr="00C47F66">
              <w:rPr>
                <w:sz w:val="20"/>
                <w:szCs w:val="22"/>
                <w:highlight w:val="yellow"/>
                <w:lang w:val="en-US"/>
              </w:rPr>
              <w:t xml:space="preserve">, </w:t>
            </w:r>
            <w:r w:rsidR="004E2D72" w:rsidRPr="00C47F66">
              <w:rPr>
                <w:i/>
                <w:iCs/>
                <w:sz w:val="20"/>
                <w:szCs w:val="22"/>
                <w:highlight w:val="yellow"/>
                <w:lang w:val="en-US"/>
              </w:rPr>
              <w:t>Complain</w:t>
            </w:r>
            <w:r w:rsidR="004E2D72" w:rsidRPr="00C47F66">
              <w:rPr>
                <w:sz w:val="20"/>
                <w:szCs w:val="22"/>
                <w:highlight w:val="yellow"/>
                <w:lang w:val="en-US"/>
              </w:rPr>
              <w:t xml:space="preserve">, </w:t>
            </w:r>
            <w:proofErr w:type="spellStart"/>
            <w:r w:rsidR="004E2D72" w:rsidRPr="00C47F66">
              <w:rPr>
                <w:i/>
                <w:iCs/>
                <w:sz w:val="20"/>
                <w:szCs w:val="22"/>
                <w:highlight w:val="yellow"/>
                <w:lang w:val="en-US"/>
              </w:rPr>
              <w:t>Mailfriend</w:t>
            </w:r>
            <w:proofErr w:type="spellEnd"/>
            <w:r w:rsidR="004E2D72" w:rsidRPr="00C47F66">
              <w:rPr>
                <w:sz w:val="20"/>
                <w:szCs w:val="22"/>
                <w:highlight w:val="yellow"/>
                <w:lang w:val="en-US"/>
              </w:rPr>
              <w:t xml:space="preserve">, </w:t>
            </w:r>
            <w:proofErr w:type="spellStart"/>
            <w:r w:rsidR="004E2D72" w:rsidRPr="00C47F66">
              <w:rPr>
                <w:i/>
                <w:iCs/>
                <w:sz w:val="20"/>
                <w:szCs w:val="22"/>
                <w:highlight w:val="yellow"/>
                <w:lang w:val="en-US"/>
              </w:rPr>
              <w:t>Emailfriend</w:t>
            </w:r>
            <w:proofErr w:type="spellEnd"/>
            <w:r w:rsidR="004E2D72" w:rsidRPr="00C47F66">
              <w:rPr>
                <w:sz w:val="20"/>
                <w:szCs w:val="22"/>
                <w:highlight w:val="yellow"/>
                <w:lang w:val="en-US"/>
              </w:rPr>
              <w:t xml:space="preserve">, </w:t>
            </w:r>
            <w:proofErr w:type="spellStart"/>
            <w:r w:rsidR="004E2D72" w:rsidRPr="00C47F66">
              <w:rPr>
                <w:i/>
                <w:iCs/>
                <w:sz w:val="20"/>
                <w:szCs w:val="22"/>
                <w:highlight w:val="yellow"/>
                <w:lang w:val="en-US"/>
              </w:rPr>
              <w:t>Kidhome</w:t>
            </w:r>
            <w:proofErr w:type="spellEnd"/>
            <w:r w:rsidR="004E2D72" w:rsidRPr="00C47F66">
              <w:rPr>
                <w:sz w:val="20"/>
                <w:szCs w:val="22"/>
                <w:highlight w:val="yellow"/>
                <w:lang w:val="en-US"/>
              </w:rPr>
              <w:t xml:space="preserve">, </w:t>
            </w:r>
            <w:proofErr w:type="spellStart"/>
            <w:r w:rsidR="004E2D72" w:rsidRPr="00C47F66">
              <w:rPr>
                <w:i/>
                <w:iCs/>
                <w:sz w:val="20"/>
                <w:szCs w:val="22"/>
                <w:highlight w:val="yellow"/>
                <w:lang w:val="en-US"/>
              </w:rPr>
              <w:t>Teenhome</w:t>
            </w:r>
            <w:proofErr w:type="spellEnd"/>
          </w:p>
        </w:tc>
      </w:tr>
    </w:tbl>
    <w:p w14:paraId="0C23B694" w14:textId="0DD0A08E" w:rsidR="00CC3501" w:rsidRDefault="00CC3501" w:rsidP="00CC3501">
      <w:pPr>
        <w:jc w:val="center"/>
      </w:pPr>
      <w:bookmarkStart w:id="28" w:name="_Ref65285862"/>
      <w:r>
        <w:t xml:space="preserve">Table </w:t>
      </w:r>
      <w:r w:rsidR="00A67189">
        <w:fldChar w:fldCharType="begin"/>
      </w:r>
      <w:r w:rsidR="00A67189">
        <w:instrText xml:space="preserve"> STYLEREF 1 \s </w:instrText>
      </w:r>
      <w:r w:rsidR="00A67189">
        <w:fldChar w:fldCharType="separate"/>
      </w:r>
      <w:r w:rsidR="00266D71">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266D71">
        <w:rPr>
          <w:noProof/>
        </w:rPr>
        <w:t>1</w:t>
      </w:r>
      <w:r w:rsidR="00A67189">
        <w:fldChar w:fldCharType="end"/>
      </w:r>
      <w:bookmarkEnd w:id="28"/>
      <w:r>
        <w:t xml:space="preserve"> - Numerical and categorical features.</w:t>
      </w:r>
    </w:p>
    <w:p w14:paraId="0CC6B366" w14:textId="77777777" w:rsidR="009952AF" w:rsidRDefault="006A2997" w:rsidP="006A2997">
      <w:r>
        <w:t>As we are dealing with a classification problem is important to check the distribution of the data according to the target variable (</w:t>
      </w:r>
      <w:proofErr w:type="spellStart"/>
      <w:r w:rsidRPr="006A2997">
        <w:rPr>
          <w:i/>
          <w:iCs/>
        </w:rPr>
        <w:t>IsCanceled</w:t>
      </w:r>
      <w:proofErr w:type="spellEnd"/>
      <w:r>
        <w:t>).</w:t>
      </w:r>
      <w:r w:rsidR="00E762D8">
        <w:t xml:space="preserve"> </w:t>
      </w:r>
      <w:r w:rsidR="00FC16A2">
        <w:t xml:space="preserve">Almost 42% of the total bookings are cancelled. From those cancelled bookings, 2.8% are no-show (meaning the customer got charged). </w:t>
      </w:r>
    </w:p>
    <w:p w14:paraId="4C0426EB" w14:textId="70E8CD17" w:rsidR="006A2997" w:rsidRDefault="009952AF" w:rsidP="006A2997">
      <w:r>
        <w:t xml:space="preserve">Going into more details, </w:t>
      </w:r>
      <w:r w:rsidR="006A2997">
        <w:t>April to June are the months where there is a higher proportion of cancellations</w:t>
      </w:r>
      <w:r w:rsidR="00FC16A2">
        <w:t xml:space="preserve">. </w:t>
      </w:r>
      <w:r w:rsidR="006A2997">
        <w:t xml:space="preserve">Most of the </w:t>
      </w:r>
      <w:r w:rsidR="00A0331E">
        <w:t>bookings that</w:t>
      </w:r>
      <w:r w:rsidR="006A2997">
        <w:t xml:space="preserve"> have no children and/or babies have a higher percentage of cancellations</w:t>
      </w:r>
      <w:r w:rsidR="00A0331E">
        <w:t xml:space="preserve">. Also, </w:t>
      </w:r>
      <w:r w:rsidR="006A2997">
        <w:t xml:space="preserve">Bed &amp; Breakfast </w:t>
      </w:r>
      <w:r w:rsidR="00A0331E">
        <w:t>bookings</w:t>
      </w:r>
      <w:r w:rsidR="006A2997">
        <w:t xml:space="preserve"> tend to cancel more than average</w:t>
      </w:r>
      <w:r w:rsidR="00DA6D61">
        <w:t>. On the other hand, r</w:t>
      </w:r>
      <w:r w:rsidR="006A2997">
        <w:t>epeated guest</w:t>
      </w:r>
      <w:r w:rsidR="00DA6D61">
        <w:t>s</w:t>
      </w:r>
      <w:r w:rsidR="006A2997">
        <w:t xml:space="preserve"> and those requiring parking space, booking changes and/or special requests are more willing to show up</w:t>
      </w:r>
      <w:r w:rsidR="00DA6D61">
        <w:t>.</w:t>
      </w:r>
    </w:p>
    <w:p w14:paraId="1C55AC46" w14:textId="56FA41C1" w:rsidR="006A2997" w:rsidRDefault="006A2997" w:rsidP="006A2997">
      <w:r>
        <w:t>Bookings through Travel Agents or Tour Operators (representing nearly 87% of the total bookings) tend to cancel more often</w:t>
      </w:r>
      <w:r w:rsidR="00660E87">
        <w:t xml:space="preserve">, </w:t>
      </w:r>
      <w:r w:rsidR="00E32312">
        <w:t>while groups</w:t>
      </w:r>
      <w:r>
        <w:t xml:space="preserve"> reservations tend to cancel less than others</w:t>
      </w:r>
      <w:r w:rsidR="00660E87">
        <w:t>.</w:t>
      </w:r>
    </w:p>
    <w:p w14:paraId="1DBEC7A8" w14:textId="77777777" w:rsidR="006A2997" w:rsidRPr="00660E87" w:rsidRDefault="006A2997" w:rsidP="006A2997">
      <w:pPr>
        <w:rPr>
          <w:highlight w:val="yellow"/>
        </w:rPr>
      </w:pPr>
      <w:r w:rsidRPr="00660E87">
        <w:rPr>
          <w:highlight w:val="yellow"/>
        </w:rPr>
        <w:t>- Customers booking in advance are more willing to cancel the reservation</w:t>
      </w:r>
    </w:p>
    <w:p w14:paraId="3AFE43C9" w14:textId="77777777" w:rsidR="006A2997" w:rsidRPr="00660E87" w:rsidRDefault="006A2997" w:rsidP="006A2997">
      <w:pPr>
        <w:rPr>
          <w:highlight w:val="yellow"/>
        </w:rPr>
      </w:pPr>
      <w:r w:rsidRPr="00660E87">
        <w:rPr>
          <w:highlight w:val="yellow"/>
        </w:rPr>
        <w:t>- In average, a non-cancelling customer, books 80 days in advance of the expected arrival date</w:t>
      </w:r>
    </w:p>
    <w:p w14:paraId="17AC161F" w14:textId="477B41FF" w:rsidR="007667E8" w:rsidRDefault="006A2997" w:rsidP="006A2997">
      <w:r w:rsidRPr="00660E87">
        <w:rPr>
          <w:highlight w:val="yellow"/>
        </w:rPr>
        <w:t>- Regarding the cancelling customers, those book, in average, 150 days in advance and cancel the booking 90 days before the expected arrival date</w:t>
      </w:r>
    </w:p>
    <w:p w14:paraId="2CFEEDB4" w14:textId="4AC2D70F" w:rsidR="003739F9" w:rsidRDefault="003739F9" w:rsidP="00DB5912">
      <w:pPr>
        <w:pStyle w:val="Ttulo2"/>
      </w:pPr>
      <w:bookmarkStart w:id="29" w:name="_Toc65525062"/>
      <w:r>
        <w:t>Data preparation</w:t>
      </w:r>
      <w:bookmarkEnd w:id="29"/>
    </w:p>
    <w:p w14:paraId="0861F8C2" w14:textId="5F624BC0" w:rsidR="006F6176" w:rsidRPr="00292259" w:rsidRDefault="006F6176" w:rsidP="001D6BD8">
      <w:pPr>
        <w:rPr>
          <w:lang w:val="pt-BR"/>
        </w:rPr>
      </w:pPr>
      <w:r w:rsidRPr="006F6176">
        <w:rPr>
          <w:lang w:val="en-US"/>
        </w:rPr>
        <w:t xml:space="preserve">This is the stage when the input data for </w:t>
      </w:r>
      <w:r w:rsidR="00441DDA">
        <w:rPr>
          <w:lang w:val="en-US"/>
        </w:rPr>
        <w:t>modelling</w:t>
      </w:r>
      <w:r w:rsidRPr="006F6176">
        <w:rPr>
          <w:lang w:val="en-US"/>
        </w:rPr>
        <w:t xml:space="preserve"> is prepared, so we have ensured the data meets the requirements for this </w:t>
      </w:r>
      <w:r w:rsidRPr="00191510">
        <w:rPr>
          <w:lang w:val="en-US"/>
        </w:rPr>
        <w:t>purpose</w:t>
      </w:r>
      <w:r w:rsidRPr="006F6176">
        <w:rPr>
          <w:lang w:val="en-US"/>
        </w:rPr>
        <w:t>.</w:t>
      </w:r>
      <w:r w:rsidR="00292259">
        <w:rPr>
          <w:lang w:val="en-US"/>
        </w:rPr>
        <w:t xml:space="preserve"> </w:t>
      </w:r>
      <w:r w:rsidR="00292259" w:rsidRPr="00292259">
        <w:rPr>
          <w:lang w:val="pt-BR"/>
        </w:rPr>
        <w:t>INCLUIR AQUI COMO DEVE FICAR AS VARIAVEIS PARA UM M</w:t>
      </w:r>
      <w:r w:rsidR="00292259">
        <w:rPr>
          <w:lang w:val="pt-BR"/>
        </w:rPr>
        <w:t xml:space="preserve">ODELO PREDITIVO. </w:t>
      </w:r>
    </w:p>
    <w:p w14:paraId="3190D20A" w14:textId="79D8BCE9" w:rsidR="006F6176" w:rsidRDefault="006F6176" w:rsidP="001D6BD8">
      <w:pPr>
        <w:rPr>
          <w:lang w:val="en-US"/>
        </w:rPr>
      </w:pPr>
      <w:r w:rsidRPr="006F6176">
        <w:rPr>
          <w:lang w:val="en-US"/>
        </w:rPr>
        <w:t xml:space="preserve">On the first step of data preparation, we </w:t>
      </w:r>
      <w:r w:rsidR="00B14E2E">
        <w:rPr>
          <w:lang w:val="en-US"/>
        </w:rPr>
        <w:t xml:space="preserve">drop some observations with missing values </w:t>
      </w:r>
      <w:r w:rsidR="00B5125E">
        <w:rPr>
          <w:lang w:val="en-US"/>
        </w:rPr>
        <w:t xml:space="preserve">(28) </w:t>
      </w:r>
      <w:r w:rsidR="00B14E2E">
        <w:rPr>
          <w:lang w:val="en-US"/>
        </w:rPr>
        <w:t xml:space="preserve">and </w:t>
      </w:r>
      <w:r w:rsidR="00FF1B82">
        <w:rPr>
          <w:lang w:val="en-US"/>
        </w:rPr>
        <w:t>one observation which ADR is equal 5400 because it is clearly noisy</w:t>
      </w:r>
      <w:r w:rsidRPr="006F6176">
        <w:rPr>
          <w:lang w:val="en-US"/>
        </w:rPr>
        <w:t xml:space="preserve">. </w:t>
      </w:r>
      <w:r w:rsidR="00B5125E">
        <w:rPr>
          <w:lang w:val="en-US"/>
        </w:rPr>
        <w:t>We also eliminated the bookings with zero adults, because we believe it’s an error (</w:t>
      </w:r>
      <w:r w:rsidR="00890A1B">
        <w:rPr>
          <w:lang w:val="en-US"/>
        </w:rPr>
        <w:t xml:space="preserve">0,48% of observations). </w:t>
      </w:r>
      <w:r w:rsidRPr="006F6176">
        <w:rPr>
          <w:lang w:val="en-US"/>
        </w:rPr>
        <w:t>The next step was feature engineering</w:t>
      </w:r>
      <w:r w:rsidR="00CF2C59">
        <w:rPr>
          <w:lang w:val="en-US"/>
        </w:rPr>
        <w:t xml:space="preserve"> where w</w:t>
      </w:r>
      <w:r w:rsidRPr="006F6176">
        <w:rPr>
          <w:lang w:val="en-US"/>
        </w:rPr>
        <w:t xml:space="preserve">e built </w:t>
      </w:r>
      <w:r w:rsidR="00FF1B82" w:rsidRPr="00B12629">
        <w:rPr>
          <w:lang w:val="en-US"/>
        </w:rPr>
        <w:t>3</w:t>
      </w:r>
      <w:r w:rsidRPr="006F6176">
        <w:rPr>
          <w:lang w:val="en-US"/>
        </w:rPr>
        <w:t xml:space="preserve"> feature</w:t>
      </w:r>
      <w:r w:rsidR="00FF1B82">
        <w:rPr>
          <w:lang w:val="en-US"/>
        </w:rPr>
        <w:t>s:</w:t>
      </w:r>
      <w:r w:rsidRPr="006F6176">
        <w:rPr>
          <w:lang w:val="en-US"/>
        </w:rPr>
        <w:t xml:space="preserve"> </w:t>
      </w:r>
    </w:p>
    <w:p w14:paraId="0B9F211B" w14:textId="6382A49C" w:rsidR="00FF1B82" w:rsidRPr="00FF1B82" w:rsidRDefault="00FF1B82" w:rsidP="001D6BD8">
      <w:pPr>
        <w:rPr>
          <w:lang w:val="pt-BR"/>
        </w:rPr>
      </w:pPr>
      <w:r w:rsidRPr="005463B6">
        <w:rPr>
          <w:highlight w:val="yellow"/>
          <w:lang w:val="pt-BR"/>
        </w:rPr>
        <w:t>INCLUIR UMA TABELA COM AS NOVAS VARIAVEIS</w:t>
      </w:r>
      <w:r w:rsidR="00B12629" w:rsidRPr="005463B6">
        <w:rPr>
          <w:highlight w:val="yellow"/>
          <w:lang w:val="pt-BR"/>
        </w:rPr>
        <w:t xml:space="preserve"> E EXPLICAR.</w:t>
      </w:r>
    </w:p>
    <w:p w14:paraId="2750446F" w14:textId="523D73E6" w:rsidR="00752731" w:rsidRDefault="006F6176" w:rsidP="00CE5EB8">
      <w:pPr>
        <w:rPr>
          <w:lang w:val="en-US"/>
        </w:rPr>
      </w:pPr>
      <w:r w:rsidRPr="006F6176">
        <w:rPr>
          <w:lang w:val="en-US"/>
        </w:rPr>
        <w:t xml:space="preserve">A Pearson correlation matrix was prepared to look </w:t>
      </w:r>
      <w:r w:rsidR="008C38FA">
        <w:rPr>
          <w:lang w:val="en-US"/>
        </w:rPr>
        <w:t>to the</w:t>
      </w:r>
      <w:r w:rsidRPr="006F6176">
        <w:rPr>
          <w:lang w:val="en-US"/>
        </w:rPr>
        <w:t xml:space="preserve"> correlations. From the analysis of </w:t>
      </w:r>
      <w:r w:rsidR="00CF2C59">
        <w:rPr>
          <w:lang w:val="en-US"/>
        </w:rPr>
        <w:t xml:space="preserve">full Pearson correlation </w:t>
      </w:r>
      <w:r w:rsidRPr="006F6176">
        <w:rPr>
          <w:lang w:val="en-US"/>
        </w:rPr>
        <w:t>matrix, we</w:t>
      </w:r>
      <w:r w:rsidR="00CF2C59">
        <w:rPr>
          <w:lang w:val="en-US"/>
        </w:rPr>
        <w:t xml:space="preserve"> </w:t>
      </w:r>
      <w:r w:rsidR="00CE5EB8">
        <w:rPr>
          <w:lang w:val="en-US"/>
        </w:rPr>
        <w:t>couldn’t</w:t>
      </w:r>
      <w:r w:rsidR="00CF2C59">
        <w:rPr>
          <w:lang w:val="en-US"/>
        </w:rPr>
        <w:t xml:space="preserve"> </w:t>
      </w:r>
      <w:r w:rsidR="00CE5EB8">
        <w:rPr>
          <w:lang w:val="en-US"/>
        </w:rPr>
        <w:t>identify</w:t>
      </w:r>
      <w:r w:rsidRPr="006F6176">
        <w:rPr>
          <w:lang w:val="en-US"/>
        </w:rPr>
        <w:t xml:space="preserve"> </w:t>
      </w:r>
      <w:r w:rsidR="00CE5EB8">
        <w:rPr>
          <w:lang w:val="en-US"/>
        </w:rPr>
        <w:t xml:space="preserve">any correlation between features. The next step, we </w:t>
      </w:r>
      <w:r w:rsidR="00C57A96">
        <w:rPr>
          <w:lang w:val="en-US"/>
        </w:rPr>
        <w:t xml:space="preserve">prepared </w:t>
      </w:r>
      <w:r w:rsidR="00C57A96">
        <w:rPr>
          <w:lang w:val="en-US"/>
        </w:rPr>
        <w:lastRenderedPageBreak/>
        <w:t xml:space="preserve">a </w:t>
      </w:r>
      <w:proofErr w:type="spellStart"/>
      <w:r w:rsidR="00C57A96">
        <w:rPr>
          <w:lang w:val="en-US"/>
        </w:rPr>
        <w:t>Phik</w:t>
      </w:r>
      <w:proofErr w:type="spellEnd"/>
      <w:r w:rsidR="00C57A96">
        <w:rPr>
          <w:lang w:val="en-US"/>
        </w:rPr>
        <w:t xml:space="preserve"> correlation, as we are dealing with a dataset with many categorical </w:t>
      </w:r>
      <w:r w:rsidR="00CC09BE">
        <w:rPr>
          <w:lang w:val="en-US"/>
        </w:rPr>
        <w:t>features.</w:t>
      </w:r>
      <w:r w:rsidR="00F13D6B">
        <w:rPr>
          <w:lang w:val="en-US"/>
        </w:rPr>
        <w:t xml:space="preserve"> </w:t>
      </w:r>
      <w:r w:rsidR="0002451E">
        <w:rPr>
          <w:lang w:val="en-US"/>
        </w:rPr>
        <w:t xml:space="preserve">From </w:t>
      </w:r>
      <w:r w:rsidR="00F13D6B">
        <w:rPr>
          <w:lang w:val="en-US"/>
        </w:rPr>
        <w:t xml:space="preserve">this analysis, we could </w:t>
      </w:r>
      <w:r w:rsidR="00CA5D4D">
        <w:rPr>
          <w:lang w:val="en-US"/>
        </w:rPr>
        <w:t>identify some strong correlations</w:t>
      </w:r>
      <w:r w:rsidR="00EA39E4">
        <w:rPr>
          <w:lang w:val="en-US"/>
        </w:rPr>
        <w:t xml:space="preserve">, as we can see in </w:t>
      </w:r>
      <w:r w:rsidR="00EA39E4" w:rsidRPr="005463B6">
        <w:rPr>
          <w:highlight w:val="yellow"/>
          <w:lang w:val="en-US"/>
        </w:rPr>
        <w:t>figure xxx.</w:t>
      </w:r>
      <w:r w:rsidR="00EA39E4">
        <w:rPr>
          <w:lang w:val="en-US"/>
        </w:rPr>
        <w:t xml:space="preserve"> </w:t>
      </w:r>
    </w:p>
    <w:p w14:paraId="1A942968" w14:textId="6BEC7BE0" w:rsidR="005463B6" w:rsidRPr="00C47F66" w:rsidRDefault="005463B6" w:rsidP="00CE5EB8">
      <w:pPr>
        <w:rPr>
          <w:lang w:val="pt-BR"/>
        </w:rPr>
      </w:pPr>
      <w:r w:rsidRPr="00C47F66">
        <w:rPr>
          <w:highlight w:val="yellow"/>
          <w:lang w:val="pt-BR"/>
        </w:rPr>
        <w:t>INCLUIR AQUI AS ALTAS CORRELAÇÕE</w:t>
      </w:r>
      <w:r w:rsidR="00C47F66" w:rsidRPr="00C47F66">
        <w:rPr>
          <w:highlight w:val="yellow"/>
          <w:lang w:val="pt-BR"/>
        </w:rPr>
        <w:t>S E EXPLICAR QUAIS DELETAMOS E PORQUE</w:t>
      </w:r>
    </w:p>
    <w:p w14:paraId="75899CB1" w14:textId="77777777" w:rsidR="00EA39E4" w:rsidRPr="00C47F66" w:rsidRDefault="00EA39E4" w:rsidP="00CE5EB8">
      <w:pPr>
        <w:rPr>
          <w:lang w:val="pt-BR"/>
        </w:rPr>
      </w:pPr>
    </w:p>
    <w:p w14:paraId="7B499C72" w14:textId="1A8697CF" w:rsidR="009107D6" w:rsidRDefault="00752731" w:rsidP="001D6BD8">
      <w:pPr>
        <w:rPr>
          <w:lang w:val="en-US"/>
        </w:rPr>
      </w:pPr>
      <w:r w:rsidRPr="008311C1">
        <w:rPr>
          <w:lang w:val="en-US"/>
        </w:rPr>
        <w:t>After dropping the</w:t>
      </w:r>
      <w:r>
        <w:rPr>
          <w:lang w:val="en-US"/>
        </w:rPr>
        <w:t>se</w:t>
      </w:r>
      <w:r w:rsidR="00522FAD">
        <w:rPr>
          <w:lang w:val="en-US"/>
        </w:rPr>
        <w:t xml:space="preserve"> 07</w:t>
      </w:r>
      <w:r w:rsidRPr="008311C1">
        <w:rPr>
          <w:lang w:val="en-US"/>
        </w:rPr>
        <w:t xml:space="preserve"> features, we have checked once again the </w:t>
      </w:r>
      <w:proofErr w:type="spellStart"/>
      <w:r w:rsidRPr="008311C1">
        <w:rPr>
          <w:lang w:val="en-US"/>
        </w:rPr>
        <w:t>P</w:t>
      </w:r>
      <w:r w:rsidR="00873655">
        <w:rPr>
          <w:lang w:val="en-US"/>
        </w:rPr>
        <w:t>hik</w:t>
      </w:r>
      <w:proofErr w:type="spellEnd"/>
      <w:r w:rsidRPr="008311C1">
        <w:rPr>
          <w:lang w:val="en-US"/>
        </w:rPr>
        <w:t xml:space="preserve"> correlation matrix, which can be found in the notebook provided</w:t>
      </w:r>
      <w:r w:rsidR="00CF2C59">
        <w:rPr>
          <w:lang w:val="en-US"/>
        </w:rPr>
        <w:t xml:space="preserve"> with the report</w:t>
      </w:r>
      <w:r w:rsidRPr="008311C1">
        <w:rPr>
          <w:lang w:val="en-US"/>
        </w:rPr>
        <w:t>.</w:t>
      </w:r>
    </w:p>
    <w:p w14:paraId="4EABC47D" w14:textId="0DB88A00" w:rsidR="001E5E73" w:rsidRDefault="000233ED" w:rsidP="001D6BD8">
      <w:pPr>
        <w:rPr>
          <w:lang w:val="en-US"/>
        </w:rPr>
      </w:pPr>
      <w:r w:rsidRPr="001E5E73">
        <w:rPr>
          <w:lang w:val="en-US"/>
        </w:rPr>
        <w:t>To check for the presence of outliers on the numeric variables we looked at the boxplots for each numeric feature</w:t>
      </w:r>
      <w:r w:rsidR="00CD036B" w:rsidRPr="001E5E73">
        <w:rPr>
          <w:lang w:val="en-US"/>
        </w:rPr>
        <w:t xml:space="preserve"> </w:t>
      </w:r>
      <w:r w:rsidRPr="001E5E73">
        <w:rPr>
          <w:lang w:val="en-US"/>
        </w:rPr>
        <w:t xml:space="preserve">and concluded that features </w:t>
      </w:r>
      <w:r w:rsidR="0003505C" w:rsidRPr="00191510">
        <w:rPr>
          <w:lang w:val="en-US"/>
        </w:rPr>
        <w:t>shown</w:t>
      </w:r>
      <w:r w:rsidR="001E5E73" w:rsidRPr="00191510">
        <w:rPr>
          <w:lang w:val="en-US"/>
        </w:rPr>
        <w:t xml:space="preserve"> in </w:t>
      </w:r>
      <w:r w:rsidR="001E5E73" w:rsidRPr="00191510">
        <w:rPr>
          <w:lang w:val="en-US"/>
        </w:rPr>
        <w:fldChar w:fldCharType="begin"/>
      </w:r>
      <w:r w:rsidR="001E5E73" w:rsidRPr="00191510">
        <w:rPr>
          <w:lang w:val="en-US"/>
        </w:rPr>
        <w:instrText xml:space="preserve"> REF _Ref65361223 \h </w:instrText>
      </w:r>
      <w:r w:rsidR="00125CB6" w:rsidRPr="00191510">
        <w:rPr>
          <w:lang w:val="en-US"/>
        </w:rPr>
        <w:instrText xml:space="preserve"> \* MERGEFORMAT </w:instrText>
      </w:r>
      <w:r w:rsidR="001E5E73" w:rsidRPr="00191510">
        <w:rPr>
          <w:lang w:val="en-US"/>
        </w:rPr>
      </w:r>
      <w:r w:rsidR="001E5E73" w:rsidRPr="00191510">
        <w:rPr>
          <w:lang w:val="en-US"/>
        </w:rPr>
        <w:fldChar w:fldCharType="separate"/>
      </w:r>
      <w:r w:rsidR="00266D71" w:rsidRPr="00266D71">
        <w:rPr>
          <w:lang w:val="en-US"/>
        </w:rPr>
        <w:t>Figure 3.2</w:t>
      </w:r>
      <w:r w:rsidR="001E5E73" w:rsidRPr="00191510">
        <w:rPr>
          <w:lang w:val="en-US"/>
        </w:rPr>
        <w:fldChar w:fldCharType="end"/>
      </w:r>
      <w:r w:rsidRPr="00191510">
        <w:rPr>
          <w:lang w:val="en-US"/>
        </w:rPr>
        <w:t xml:space="preserve"> seem</w:t>
      </w:r>
      <w:r w:rsidRPr="001E5E73">
        <w:rPr>
          <w:lang w:val="en-US"/>
        </w:rPr>
        <w:t xml:space="preserve"> to </w:t>
      </w:r>
      <w:r>
        <w:rPr>
          <w:lang w:val="en-US"/>
        </w:rPr>
        <w:t xml:space="preserve">have </w:t>
      </w:r>
      <w:r w:rsidR="00CD036B">
        <w:rPr>
          <w:lang w:val="en-US"/>
        </w:rPr>
        <w:t>outliers</w:t>
      </w:r>
      <w:r w:rsidR="000A3CD8">
        <w:rPr>
          <w:lang w:val="en-US"/>
        </w:rPr>
        <w:t>.</w:t>
      </w:r>
    </w:p>
    <w:p w14:paraId="7F35AB4D" w14:textId="77777777" w:rsidR="00125CB6" w:rsidRPr="001E5E73" w:rsidRDefault="00125CB6" w:rsidP="00125CB6">
      <w:pPr>
        <w:ind w:firstLine="360"/>
        <w:rPr>
          <w:lang w:val="en-US"/>
        </w:rPr>
      </w:pPr>
    </w:p>
    <w:p w14:paraId="66EAD741" w14:textId="685A982D" w:rsidR="001E5E73" w:rsidRDefault="00053C82" w:rsidP="002C56B2">
      <w:pPr>
        <w:keepNext/>
        <w:jc w:val="center"/>
      </w:pPr>
      <w:r w:rsidRPr="00053C82">
        <w:rPr>
          <w:noProof/>
          <w:highlight w:val="yellow"/>
        </w:rPr>
        <w:t>ATUALIZAR FIGURA</w:t>
      </w:r>
      <w:r w:rsidR="005C28AD">
        <w:rPr>
          <w:noProof/>
        </w:rPr>
        <w:drawing>
          <wp:inline distT="0" distB="0" distL="0" distR="0" wp14:anchorId="32D1EC7C" wp14:editId="48082FF6">
            <wp:extent cx="3615055" cy="16802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1003" cy="1692270"/>
                    </a:xfrm>
                    <a:prstGeom prst="rect">
                      <a:avLst/>
                    </a:prstGeom>
                    <a:noFill/>
                    <a:ln>
                      <a:noFill/>
                    </a:ln>
                  </pic:spPr>
                </pic:pic>
              </a:graphicData>
            </a:graphic>
          </wp:inline>
        </w:drawing>
      </w:r>
    </w:p>
    <w:p w14:paraId="134565FB" w14:textId="73E1B4FC" w:rsidR="00CD036B" w:rsidRDefault="001E5E73" w:rsidP="001E5E73">
      <w:pPr>
        <w:pStyle w:val="Legenda"/>
        <w:rPr>
          <w:lang w:val="en-US"/>
        </w:rPr>
      </w:pPr>
      <w:bookmarkStart w:id="30" w:name="_Ref65361223"/>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2</w:t>
      </w:r>
      <w:r w:rsidR="00FD6801">
        <w:fldChar w:fldCharType="end"/>
      </w:r>
      <w:bookmarkEnd w:id="30"/>
      <w:r>
        <w:t xml:space="preserve"> - Box and whiskers plot for features </w:t>
      </w:r>
      <w:proofErr w:type="spellStart"/>
      <w:r w:rsidR="00DB2F93" w:rsidRPr="00053C82">
        <w:rPr>
          <w:i/>
          <w:iCs/>
          <w:highlight w:val="yellow"/>
          <w:lang w:val="en-US"/>
        </w:rPr>
        <w:t>Sweetwh</w:t>
      </w:r>
      <w:proofErr w:type="spellEnd"/>
      <w:r w:rsidR="003C1514" w:rsidRPr="00053C82">
        <w:rPr>
          <w:highlight w:val="yellow"/>
          <w:lang w:val="en-US"/>
        </w:rPr>
        <w:t xml:space="preserve">, </w:t>
      </w:r>
      <w:r w:rsidR="00DB2F93" w:rsidRPr="00053C82">
        <w:rPr>
          <w:i/>
          <w:iCs/>
          <w:highlight w:val="yellow"/>
          <w:lang w:val="en-US"/>
        </w:rPr>
        <w:t>Dessert</w:t>
      </w:r>
      <w:r w:rsidR="003C1514" w:rsidRPr="00053C82">
        <w:rPr>
          <w:highlight w:val="yellow"/>
          <w:lang w:val="en-US"/>
        </w:rPr>
        <w:t xml:space="preserve">, </w:t>
      </w:r>
      <w:proofErr w:type="spellStart"/>
      <w:r w:rsidR="00DB2F93" w:rsidRPr="00053C82">
        <w:rPr>
          <w:i/>
          <w:iCs/>
          <w:highlight w:val="yellow"/>
          <w:lang w:val="en-US"/>
        </w:rPr>
        <w:t>Sweetred</w:t>
      </w:r>
      <w:proofErr w:type="spellEnd"/>
      <w:r w:rsidR="005C28AD" w:rsidRPr="00053C82">
        <w:rPr>
          <w:highlight w:val="yellow"/>
          <w:lang w:val="en-US"/>
        </w:rPr>
        <w:t xml:space="preserve">, </w:t>
      </w:r>
      <w:r w:rsidR="005C28AD" w:rsidRPr="00053C82">
        <w:rPr>
          <w:i/>
          <w:iCs/>
          <w:highlight w:val="yellow"/>
          <w:lang w:val="en-US"/>
        </w:rPr>
        <w:t>Freq</w:t>
      </w:r>
      <w:r w:rsidR="005C28AD" w:rsidRPr="00053C82">
        <w:rPr>
          <w:highlight w:val="yellow"/>
          <w:lang w:val="en-US"/>
        </w:rPr>
        <w:t xml:space="preserve"> </w:t>
      </w:r>
      <w:r w:rsidR="003C1514" w:rsidRPr="00053C82">
        <w:rPr>
          <w:highlight w:val="yellow"/>
          <w:lang w:val="en-US"/>
        </w:rPr>
        <w:t>and</w:t>
      </w:r>
      <w:r w:rsidR="00DB2F93" w:rsidRPr="00053C82">
        <w:rPr>
          <w:highlight w:val="yellow"/>
          <w:lang w:val="en-US"/>
        </w:rPr>
        <w:t xml:space="preserve"> </w:t>
      </w:r>
      <w:proofErr w:type="spellStart"/>
      <w:r w:rsidR="00DB2F93" w:rsidRPr="00053C82">
        <w:rPr>
          <w:i/>
          <w:iCs/>
          <w:highlight w:val="yellow"/>
          <w:lang w:val="en-US"/>
        </w:rPr>
        <w:t>Drywh</w:t>
      </w:r>
      <w:proofErr w:type="spellEnd"/>
      <w:r>
        <w:t>.</w:t>
      </w:r>
    </w:p>
    <w:p w14:paraId="36216A1E" w14:textId="0633C3C9" w:rsidR="003D02EA" w:rsidRDefault="00A67189" w:rsidP="001D6BD8">
      <w:pPr>
        <w:rPr>
          <w:lang w:val="en-US"/>
        </w:rPr>
      </w:pPr>
      <w:r>
        <w:rPr>
          <w:lang w:val="en-US"/>
        </w:rPr>
        <w:t xml:space="preserve">To remove these </w:t>
      </w:r>
      <w:r w:rsidR="00DB2F93">
        <w:rPr>
          <w:lang w:val="en-US"/>
        </w:rPr>
        <w:t>outliers,</w:t>
      </w:r>
      <w:r>
        <w:rPr>
          <w:lang w:val="en-US"/>
        </w:rPr>
        <w:t xml:space="preserve"> we tested apply</w:t>
      </w:r>
      <w:r w:rsidR="00344BCE">
        <w:rPr>
          <w:lang w:val="en-US"/>
        </w:rPr>
        <w:t>ing</w:t>
      </w:r>
      <w:r w:rsidR="00767D04">
        <w:rPr>
          <w:lang w:val="en-US"/>
        </w:rPr>
        <w:t xml:space="preserve"> </w:t>
      </w:r>
      <w:r>
        <w:rPr>
          <w:lang w:val="en-US"/>
        </w:rPr>
        <w:t xml:space="preserve">six different methods </w:t>
      </w:r>
      <w:r w:rsidR="003C1514">
        <w:rPr>
          <w:lang w:val="en-US"/>
        </w:rPr>
        <w:t xml:space="preserve">for the entire dataset </w:t>
      </w:r>
      <w:r>
        <w:rPr>
          <w:lang w:val="en-US"/>
        </w:rPr>
        <w:t>and us</w:t>
      </w:r>
      <w:r w:rsidR="00344BCE">
        <w:rPr>
          <w:lang w:val="en-US"/>
        </w:rPr>
        <w:t>ing them</w:t>
      </w:r>
      <w:r>
        <w:rPr>
          <w:lang w:val="en-US"/>
        </w:rPr>
        <w:t xml:space="preserve"> individually or </w:t>
      </w:r>
      <w:r w:rsidR="00344BCE">
        <w:rPr>
          <w:lang w:val="en-US"/>
        </w:rPr>
        <w:t>in combination</w:t>
      </w:r>
      <w:r>
        <w:rPr>
          <w:lang w:val="en-US"/>
        </w:rPr>
        <w:t xml:space="preserve">. The number of observations removed </w:t>
      </w:r>
      <w:r w:rsidR="00EB53B3">
        <w:rPr>
          <w:lang w:val="en-US"/>
        </w:rPr>
        <w:t>by</w:t>
      </w:r>
      <w:r>
        <w:rPr>
          <w:lang w:val="en-US"/>
        </w:rPr>
        <w:t xml:space="preserve"> each </w:t>
      </w:r>
      <w:r w:rsidR="00EB53B3">
        <w:rPr>
          <w:lang w:val="en-US"/>
        </w:rPr>
        <w:t>method</w:t>
      </w:r>
      <w:r>
        <w:rPr>
          <w:lang w:val="en-US"/>
        </w:rPr>
        <w:t xml:space="preserve"> is </w:t>
      </w:r>
      <w:r w:rsidR="00125CB6" w:rsidRPr="00191510">
        <w:rPr>
          <w:lang w:val="en-US"/>
        </w:rPr>
        <w:t>summarized</w:t>
      </w:r>
      <w:r w:rsidRPr="00191510">
        <w:rPr>
          <w:lang w:val="en-US"/>
        </w:rPr>
        <w:t xml:space="preserve"> in</w:t>
      </w:r>
      <w:r w:rsidR="003D02EA" w:rsidRPr="00191510">
        <w:rPr>
          <w:lang w:val="en-US"/>
        </w:rPr>
        <w:t xml:space="preserve"> </w:t>
      </w:r>
      <w:r w:rsidR="003D02EA" w:rsidRPr="00191510">
        <w:rPr>
          <w:lang w:val="en-US"/>
        </w:rPr>
        <w:fldChar w:fldCharType="begin"/>
      </w:r>
      <w:r w:rsidR="003D02EA" w:rsidRPr="00191510">
        <w:rPr>
          <w:lang w:val="en-US"/>
        </w:rPr>
        <w:instrText xml:space="preserve"> REF _Ref65362780 \h </w:instrText>
      </w:r>
      <w:r w:rsidR="00125CB6" w:rsidRPr="00191510">
        <w:rPr>
          <w:lang w:val="en-US"/>
        </w:rPr>
        <w:instrText xml:space="preserve"> \* MERGEFORMAT </w:instrText>
      </w:r>
      <w:r w:rsidR="003D02EA" w:rsidRPr="00191510">
        <w:rPr>
          <w:lang w:val="en-US"/>
        </w:rPr>
      </w:r>
      <w:r w:rsidR="003D02EA" w:rsidRPr="00191510">
        <w:rPr>
          <w:lang w:val="en-US"/>
        </w:rPr>
        <w:fldChar w:fldCharType="separate"/>
      </w:r>
      <w:r w:rsidR="00266D71" w:rsidRPr="00266D71">
        <w:rPr>
          <w:lang w:val="en-US"/>
        </w:rPr>
        <w:t>Table 3.2</w:t>
      </w:r>
      <w:r w:rsidR="003D02EA" w:rsidRPr="00191510">
        <w:rPr>
          <w:lang w:val="en-US"/>
        </w:rPr>
        <w:fldChar w:fldCharType="end"/>
      </w:r>
      <w:r w:rsidR="003D02EA" w:rsidRPr="00191510">
        <w:rPr>
          <w:lang w:val="en-US"/>
        </w:rPr>
        <w:t>.</w:t>
      </w:r>
      <w:r>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402"/>
        <w:gridCol w:w="1701"/>
        <w:gridCol w:w="1985"/>
        <w:gridCol w:w="1982"/>
      </w:tblGrid>
      <w:tr w:rsidR="003D02EA" w:rsidRPr="00CC3501" w14:paraId="03919442" w14:textId="77777777" w:rsidTr="00F144F0">
        <w:trPr>
          <w:jc w:val="center"/>
        </w:trPr>
        <w:tc>
          <w:tcPr>
            <w:tcW w:w="5103" w:type="dxa"/>
            <w:gridSpan w:val="2"/>
            <w:tcBorders>
              <w:top w:val="single" w:sz="18" w:space="0" w:color="auto"/>
              <w:bottom w:val="single" w:sz="18" w:space="0" w:color="auto"/>
              <w:right w:val="single" w:sz="4" w:space="0" w:color="auto"/>
            </w:tcBorders>
            <w:shd w:val="clear" w:color="auto" w:fill="auto"/>
          </w:tcPr>
          <w:p w14:paraId="166545EA" w14:textId="23B18A2F" w:rsidR="003D02EA" w:rsidRPr="009A38B5" w:rsidRDefault="003D02EA" w:rsidP="003D02EA">
            <w:pPr>
              <w:pStyle w:val="Textotabelas"/>
              <w:rPr>
                <w:b/>
                <w:sz w:val="20"/>
                <w:szCs w:val="22"/>
                <w:lang w:val="en-US"/>
              </w:rPr>
            </w:pPr>
            <w:r w:rsidRPr="009A38B5">
              <w:rPr>
                <w:b/>
                <w:sz w:val="20"/>
                <w:szCs w:val="22"/>
                <w:lang w:val="en-US"/>
              </w:rPr>
              <w:t>Individual methods</w:t>
            </w:r>
          </w:p>
        </w:tc>
        <w:tc>
          <w:tcPr>
            <w:tcW w:w="3967" w:type="dxa"/>
            <w:gridSpan w:val="2"/>
            <w:tcBorders>
              <w:top w:val="single" w:sz="18" w:space="0" w:color="auto"/>
              <w:left w:val="single" w:sz="4" w:space="0" w:color="auto"/>
              <w:bottom w:val="single" w:sz="18" w:space="0" w:color="auto"/>
            </w:tcBorders>
          </w:tcPr>
          <w:p w14:paraId="45A26F38" w14:textId="07745ABD" w:rsidR="003D02EA" w:rsidRPr="009A38B5" w:rsidRDefault="003D02EA" w:rsidP="003D02EA">
            <w:pPr>
              <w:pStyle w:val="Textotabelas"/>
              <w:rPr>
                <w:b/>
                <w:sz w:val="20"/>
                <w:szCs w:val="22"/>
                <w:lang w:val="en-US"/>
              </w:rPr>
            </w:pPr>
            <w:r w:rsidRPr="009A38B5">
              <w:rPr>
                <w:b/>
                <w:sz w:val="20"/>
                <w:szCs w:val="22"/>
                <w:lang w:val="en-US"/>
              </w:rPr>
              <w:t>Combined methods</w:t>
            </w:r>
          </w:p>
        </w:tc>
      </w:tr>
      <w:tr w:rsidR="00DB2F93" w:rsidRPr="00CC3501" w14:paraId="0667A1D6" w14:textId="77777777" w:rsidTr="00F144F0">
        <w:trPr>
          <w:jc w:val="center"/>
        </w:trPr>
        <w:tc>
          <w:tcPr>
            <w:tcW w:w="3402" w:type="dxa"/>
            <w:tcBorders>
              <w:top w:val="single" w:sz="18" w:space="0" w:color="auto"/>
            </w:tcBorders>
            <w:shd w:val="clear" w:color="auto" w:fill="auto"/>
          </w:tcPr>
          <w:p w14:paraId="02F16473" w14:textId="6745D027" w:rsidR="00DB2F93" w:rsidRPr="009A38B5" w:rsidRDefault="00DB2F93" w:rsidP="00F144F0">
            <w:pPr>
              <w:pStyle w:val="Textotabelas"/>
              <w:spacing w:before="0" w:after="0"/>
              <w:rPr>
                <w:sz w:val="20"/>
                <w:szCs w:val="22"/>
                <w:lang w:val="en-US"/>
              </w:rPr>
            </w:pPr>
            <w:r w:rsidRPr="009A38B5">
              <w:rPr>
                <w:sz w:val="20"/>
                <w:szCs w:val="22"/>
              </w:rPr>
              <w:t>Z-score</w:t>
            </w:r>
          </w:p>
        </w:tc>
        <w:tc>
          <w:tcPr>
            <w:tcW w:w="1701" w:type="dxa"/>
            <w:tcBorders>
              <w:top w:val="single" w:sz="18" w:space="0" w:color="auto"/>
              <w:right w:val="single" w:sz="4" w:space="0" w:color="auto"/>
            </w:tcBorders>
          </w:tcPr>
          <w:p w14:paraId="660BB2F8" w14:textId="761E1F87" w:rsidR="00DB2F93" w:rsidRPr="00DB2F93" w:rsidRDefault="00DB2F93" w:rsidP="00F144F0">
            <w:pPr>
              <w:pStyle w:val="Textotabelas"/>
              <w:spacing w:before="0" w:after="0"/>
              <w:rPr>
                <w:sz w:val="20"/>
                <w:szCs w:val="20"/>
                <w:lang w:val="en-US"/>
              </w:rPr>
            </w:pPr>
            <w:r w:rsidRPr="00DB2F93">
              <w:rPr>
                <w:sz w:val="20"/>
                <w:szCs w:val="20"/>
              </w:rPr>
              <w:t xml:space="preserve">1355 </w:t>
            </w:r>
            <w:r w:rsidRPr="00F541B9">
              <w:rPr>
                <w:color w:val="7F7F7F" w:themeColor="text1" w:themeTint="80"/>
                <w:sz w:val="20"/>
                <w:szCs w:val="20"/>
              </w:rPr>
              <w:t>(14%)</w:t>
            </w:r>
          </w:p>
        </w:tc>
        <w:tc>
          <w:tcPr>
            <w:tcW w:w="1985" w:type="dxa"/>
            <w:tcBorders>
              <w:top w:val="single" w:sz="18" w:space="0" w:color="auto"/>
              <w:left w:val="single" w:sz="4" w:space="0" w:color="auto"/>
            </w:tcBorders>
          </w:tcPr>
          <w:p w14:paraId="02DDF2EB" w14:textId="6643E22A" w:rsidR="00DB2F93" w:rsidRPr="00DB2F93" w:rsidRDefault="00DB2F93" w:rsidP="00F144F0">
            <w:pPr>
              <w:pStyle w:val="Textotabelas"/>
              <w:spacing w:before="0" w:after="0"/>
              <w:rPr>
                <w:sz w:val="20"/>
                <w:szCs w:val="20"/>
                <w:lang w:val="en-US"/>
              </w:rPr>
            </w:pPr>
            <w:r w:rsidRPr="00DB2F93">
              <w:rPr>
                <w:sz w:val="20"/>
                <w:szCs w:val="20"/>
                <w:lang w:val="en-US"/>
              </w:rPr>
              <w:t>1 method</w:t>
            </w:r>
          </w:p>
        </w:tc>
        <w:tc>
          <w:tcPr>
            <w:tcW w:w="1982" w:type="dxa"/>
            <w:tcBorders>
              <w:top w:val="single" w:sz="18" w:space="0" w:color="auto"/>
            </w:tcBorders>
            <w:shd w:val="clear" w:color="auto" w:fill="auto"/>
          </w:tcPr>
          <w:p w14:paraId="01A7334C" w14:textId="1D678325" w:rsidR="00DB2F93" w:rsidRPr="00DB2F93" w:rsidRDefault="00DB2F93" w:rsidP="00F144F0">
            <w:pPr>
              <w:pStyle w:val="Textotabelas"/>
              <w:spacing w:before="0" w:after="0"/>
              <w:rPr>
                <w:sz w:val="20"/>
                <w:szCs w:val="20"/>
                <w:lang w:val="en-US"/>
              </w:rPr>
            </w:pPr>
            <w:r w:rsidRPr="00DB2F93">
              <w:rPr>
                <w:sz w:val="20"/>
                <w:szCs w:val="20"/>
              </w:rPr>
              <w:t xml:space="preserve">1865 </w:t>
            </w:r>
            <w:r w:rsidRPr="00F541B9">
              <w:rPr>
                <w:color w:val="7F7F7F" w:themeColor="text1" w:themeTint="80"/>
                <w:sz w:val="20"/>
                <w:szCs w:val="20"/>
              </w:rPr>
              <w:t>(1</w:t>
            </w:r>
            <w:r w:rsidR="00F541B9" w:rsidRPr="00F541B9">
              <w:rPr>
                <w:color w:val="7F7F7F" w:themeColor="text1" w:themeTint="80"/>
                <w:sz w:val="20"/>
                <w:szCs w:val="20"/>
              </w:rPr>
              <w:t>9</w:t>
            </w:r>
            <w:r w:rsidRPr="00F541B9">
              <w:rPr>
                <w:color w:val="7F7F7F" w:themeColor="text1" w:themeTint="80"/>
                <w:sz w:val="20"/>
                <w:szCs w:val="20"/>
              </w:rPr>
              <w:t>%)</w:t>
            </w:r>
          </w:p>
        </w:tc>
      </w:tr>
      <w:tr w:rsidR="00DB2F93" w:rsidRPr="00CC3501" w14:paraId="326F4F4E" w14:textId="77777777" w:rsidTr="00F144F0">
        <w:trPr>
          <w:jc w:val="center"/>
        </w:trPr>
        <w:tc>
          <w:tcPr>
            <w:tcW w:w="3402" w:type="dxa"/>
            <w:tcBorders>
              <w:top w:val="single" w:sz="4" w:space="0" w:color="auto"/>
            </w:tcBorders>
            <w:shd w:val="clear" w:color="auto" w:fill="auto"/>
          </w:tcPr>
          <w:p w14:paraId="6E13D5BC" w14:textId="0A9541FC" w:rsidR="00DB2F93" w:rsidRPr="009A38B5" w:rsidRDefault="00DB2F93" w:rsidP="00F144F0">
            <w:pPr>
              <w:pStyle w:val="Textotabelas"/>
              <w:spacing w:before="0" w:after="0"/>
              <w:rPr>
                <w:sz w:val="20"/>
                <w:szCs w:val="22"/>
                <w:lang w:val="en-US"/>
              </w:rPr>
            </w:pPr>
            <w:r w:rsidRPr="009A38B5">
              <w:rPr>
                <w:sz w:val="20"/>
                <w:szCs w:val="22"/>
              </w:rPr>
              <w:t>Inter Quartile Range (IQR)</w:t>
            </w:r>
          </w:p>
        </w:tc>
        <w:tc>
          <w:tcPr>
            <w:tcW w:w="1701" w:type="dxa"/>
            <w:tcBorders>
              <w:top w:val="single" w:sz="4" w:space="0" w:color="auto"/>
              <w:right w:val="single" w:sz="4" w:space="0" w:color="auto"/>
            </w:tcBorders>
          </w:tcPr>
          <w:p w14:paraId="09FB8D94" w14:textId="7CAC7AB8" w:rsidR="00DB2F93" w:rsidRPr="00DB2F93" w:rsidRDefault="00DB2F93" w:rsidP="00F144F0">
            <w:pPr>
              <w:pStyle w:val="Textotabelas"/>
              <w:spacing w:before="0" w:after="0"/>
              <w:rPr>
                <w:sz w:val="20"/>
                <w:szCs w:val="20"/>
                <w:lang w:val="en-US"/>
              </w:rPr>
            </w:pPr>
            <w:r w:rsidRPr="00DB2F93">
              <w:rPr>
                <w:sz w:val="20"/>
                <w:szCs w:val="20"/>
              </w:rPr>
              <w:t xml:space="preserve">2848 </w:t>
            </w:r>
            <w:r w:rsidRPr="00F541B9">
              <w:rPr>
                <w:color w:val="7F7F7F" w:themeColor="text1" w:themeTint="80"/>
                <w:sz w:val="20"/>
                <w:szCs w:val="20"/>
              </w:rPr>
              <w:t>(28%)</w:t>
            </w:r>
          </w:p>
        </w:tc>
        <w:tc>
          <w:tcPr>
            <w:tcW w:w="1985" w:type="dxa"/>
            <w:tcBorders>
              <w:top w:val="single" w:sz="4" w:space="0" w:color="auto"/>
              <w:left w:val="single" w:sz="4" w:space="0" w:color="auto"/>
            </w:tcBorders>
          </w:tcPr>
          <w:p w14:paraId="1273190C" w14:textId="10D7952E" w:rsidR="00DB2F93" w:rsidRPr="00DB2F93" w:rsidRDefault="00DB2F93" w:rsidP="00F144F0">
            <w:pPr>
              <w:pStyle w:val="Textotabelas"/>
              <w:spacing w:before="0" w:after="0"/>
              <w:rPr>
                <w:sz w:val="20"/>
                <w:szCs w:val="20"/>
                <w:lang w:val="en-US"/>
              </w:rPr>
            </w:pPr>
            <w:r w:rsidRPr="00DB2F93">
              <w:rPr>
                <w:sz w:val="20"/>
                <w:szCs w:val="20"/>
                <w:lang w:val="en-US"/>
              </w:rPr>
              <w:t>2 methods</w:t>
            </w:r>
          </w:p>
        </w:tc>
        <w:tc>
          <w:tcPr>
            <w:tcW w:w="1982" w:type="dxa"/>
            <w:tcBorders>
              <w:top w:val="single" w:sz="4" w:space="0" w:color="auto"/>
            </w:tcBorders>
            <w:shd w:val="clear" w:color="auto" w:fill="auto"/>
          </w:tcPr>
          <w:p w14:paraId="64949043" w14:textId="19FA7DE7" w:rsidR="00DB2F93" w:rsidRPr="00DB2F93" w:rsidRDefault="00DB2F93" w:rsidP="00F144F0">
            <w:pPr>
              <w:pStyle w:val="Textotabelas"/>
              <w:spacing w:before="0" w:after="0"/>
              <w:rPr>
                <w:sz w:val="20"/>
                <w:szCs w:val="20"/>
                <w:lang w:val="en-US"/>
              </w:rPr>
            </w:pPr>
            <w:r w:rsidRPr="00DB2F93">
              <w:rPr>
                <w:sz w:val="20"/>
                <w:szCs w:val="20"/>
              </w:rPr>
              <w:t xml:space="preserve">628 </w:t>
            </w:r>
            <w:r w:rsidRPr="00F541B9">
              <w:rPr>
                <w:color w:val="7F7F7F" w:themeColor="text1" w:themeTint="80"/>
                <w:sz w:val="20"/>
                <w:szCs w:val="20"/>
              </w:rPr>
              <w:t>(6%)</w:t>
            </w:r>
          </w:p>
        </w:tc>
      </w:tr>
      <w:tr w:rsidR="00DB2F93" w:rsidRPr="00CC3501" w14:paraId="58B69782" w14:textId="77777777" w:rsidTr="00F144F0">
        <w:trPr>
          <w:jc w:val="center"/>
        </w:trPr>
        <w:tc>
          <w:tcPr>
            <w:tcW w:w="3402" w:type="dxa"/>
            <w:tcBorders>
              <w:top w:val="single" w:sz="4" w:space="0" w:color="auto"/>
            </w:tcBorders>
            <w:shd w:val="clear" w:color="auto" w:fill="auto"/>
          </w:tcPr>
          <w:p w14:paraId="6FAB5167" w14:textId="772353E7" w:rsidR="00DB2F93" w:rsidRPr="009A38B5" w:rsidRDefault="00DB2F93" w:rsidP="00F144F0">
            <w:pPr>
              <w:pStyle w:val="Textotabelas"/>
              <w:spacing w:before="0" w:after="0"/>
              <w:rPr>
                <w:sz w:val="20"/>
                <w:szCs w:val="22"/>
                <w:lang w:val="en-US"/>
              </w:rPr>
            </w:pPr>
            <w:r w:rsidRPr="009A38B5">
              <w:rPr>
                <w:sz w:val="20"/>
                <w:szCs w:val="22"/>
              </w:rPr>
              <w:t>Local Outlier Factor (LOF)</w:t>
            </w:r>
          </w:p>
        </w:tc>
        <w:tc>
          <w:tcPr>
            <w:tcW w:w="1701" w:type="dxa"/>
            <w:tcBorders>
              <w:top w:val="single" w:sz="4" w:space="0" w:color="auto"/>
              <w:right w:val="single" w:sz="4" w:space="0" w:color="auto"/>
            </w:tcBorders>
          </w:tcPr>
          <w:p w14:paraId="1A5ED4D5" w14:textId="7FECEEA2" w:rsidR="00DB2F93" w:rsidRPr="00DB2F93" w:rsidRDefault="00DB2F93" w:rsidP="00F144F0">
            <w:pPr>
              <w:pStyle w:val="Textotabelas"/>
              <w:spacing w:before="0" w:after="0"/>
              <w:rPr>
                <w:sz w:val="20"/>
                <w:szCs w:val="20"/>
                <w:lang w:val="en-US"/>
              </w:rPr>
            </w:pPr>
            <w:r w:rsidRPr="00DB2F93">
              <w:rPr>
                <w:sz w:val="20"/>
                <w:szCs w:val="20"/>
              </w:rPr>
              <w:t xml:space="preserve">634 </w:t>
            </w:r>
            <w:r w:rsidRPr="00F541B9">
              <w:rPr>
                <w:color w:val="7F7F7F" w:themeColor="text1" w:themeTint="80"/>
                <w:sz w:val="20"/>
                <w:szCs w:val="20"/>
              </w:rPr>
              <w:t>(6%)</w:t>
            </w:r>
          </w:p>
        </w:tc>
        <w:tc>
          <w:tcPr>
            <w:tcW w:w="1985" w:type="dxa"/>
            <w:tcBorders>
              <w:top w:val="single" w:sz="4" w:space="0" w:color="auto"/>
              <w:left w:val="single" w:sz="4" w:space="0" w:color="auto"/>
            </w:tcBorders>
          </w:tcPr>
          <w:p w14:paraId="43179EF5" w14:textId="0E0E708D" w:rsidR="00DB2F93" w:rsidRPr="00DB2F93" w:rsidRDefault="00DB2F93" w:rsidP="00F144F0">
            <w:pPr>
              <w:pStyle w:val="Textotabelas"/>
              <w:spacing w:before="0" w:after="0"/>
              <w:rPr>
                <w:sz w:val="20"/>
                <w:szCs w:val="20"/>
                <w:lang w:val="en-US"/>
              </w:rPr>
            </w:pPr>
            <w:r w:rsidRPr="00DB2F93">
              <w:rPr>
                <w:sz w:val="20"/>
                <w:szCs w:val="20"/>
                <w:lang w:val="en-US"/>
              </w:rPr>
              <w:t>3 methods</w:t>
            </w:r>
          </w:p>
        </w:tc>
        <w:tc>
          <w:tcPr>
            <w:tcW w:w="1982" w:type="dxa"/>
            <w:tcBorders>
              <w:top w:val="single" w:sz="4" w:space="0" w:color="auto"/>
            </w:tcBorders>
            <w:shd w:val="clear" w:color="auto" w:fill="auto"/>
          </w:tcPr>
          <w:p w14:paraId="7C3A03F4" w14:textId="498A90B7" w:rsidR="00DB2F93" w:rsidRPr="00DB2F93" w:rsidRDefault="00DB2F93" w:rsidP="00F144F0">
            <w:pPr>
              <w:pStyle w:val="Textotabelas"/>
              <w:spacing w:before="0" w:after="0"/>
              <w:rPr>
                <w:sz w:val="20"/>
                <w:szCs w:val="20"/>
                <w:lang w:val="en-US"/>
              </w:rPr>
            </w:pPr>
            <w:r w:rsidRPr="00DB2F93">
              <w:rPr>
                <w:sz w:val="20"/>
                <w:szCs w:val="20"/>
              </w:rPr>
              <w:t xml:space="preserve">506 </w:t>
            </w:r>
            <w:r w:rsidRPr="00F541B9">
              <w:rPr>
                <w:color w:val="7F7F7F" w:themeColor="text1" w:themeTint="80"/>
                <w:sz w:val="20"/>
                <w:szCs w:val="20"/>
              </w:rPr>
              <w:t>(5%)</w:t>
            </w:r>
          </w:p>
        </w:tc>
      </w:tr>
      <w:tr w:rsidR="00DB2F93" w:rsidRPr="00CC3501" w14:paraId="7D29D7DA" w14:textId="77777777" w:rsidTr="00F144F0">
        <w:trPr>
          <w:jc w:val="center"/>
        </w:trPr>
        <w:tc>
          <w:tcPr>
            <w:tcW w:w="3402" w:type="dxa"/>
            <w:tcBorders>
              <w:top w:val="single" w:sz="4" w:space="0" w:color="auto"/>
            </w:tcBorders>
            <w:shd w:val="clear" w:color="auto" w:fill="auto"/>
          </w:tcPr>
          <w:p w14:paraId="41DB6FCA" w14:textId="18A70A15" w:rsidR="00DB2F93" w:rsidRPr="009A38B5" w:rsidRDefault="00DB2F93" w:rsidP="00F144F0">
            <w:pPr>
              <w:pStyle w:val="Textotabelas"/>
              <w:spacing w:before="0" w:after="0"/>
              <w:rPr>
                <w:sz w:val="20"/>
                <w:szCs w:val="22"/>
                <w:lang w:val="en-US"/>
              </w:rPr>
            </w:pPr>
            <w:r w:rsidRPr="009A38B5">
              <w:rPr>
                <w:sz w:val="20"/>
                <w:szCs w:val="22"/>
              </w:rPr>
              <w:t>Isolation Forest</w:t>
            </w:r>
          </w:p>
        </w:tc>
        <w:tc>
          <w:tcPr>
            <w:tcW w:w="1701" w:type="dxa"/>
            <w:tcBorders>
              <w:top w:val="single" w:sz="4" w:space="0" w:color="auto"/>
              <w:right w:val="single" w:sz="4" w:space="0" w:color="auto"/>
            </w:tcBorders>
          </w:tcPr>
          <w:p w14:paraId="1A5C7B84" w14:textId="5614788D" w:rsidR="00DB2F93" w:rsidRPr="00DB2F93" w:rsidRDefault="00DB2F93" w:rsidP="00F144F0">
            <w:pPr>
              <w:pStyle w:val="Textotabelas"/>
              <w:spacing w:before="0" w:after="0"/>
              <w:rPr>
                <w:sz w:val="20"/>
                <w:szCs w:val="20"/>
                <w:lang w:val="en-US"/>
              </w:rPr>
            </w:pPr>
            <w:r w:rsidRPr="00DB2F93">
              <w:rPr>
                <w:sz w:val="20"/>
                <w:szCs w:val="20"/>
              </w:rPr>
              <w:t xml:space="preserve">1663 </w:t>
            </w:r>
            <w:r w:rsidRPr="00F541B9">
              <w:rPr>
                <w:color w:val="7F7F7F" w:themeColor="text1" w:themeTint="80"/>
                <w:sz w:val="20"/>
                <w:szCs w:val="20"/>
              </w:rPr>
              <w:t>(17%)</w:t>
            </w:r>
          </w:p>
        </w:tc>
        <w:tc>
          <w:tcPr>
            <w:tcW w:w="1985" w:type="dxa"/>
            <w:tcBorders>
              <w:top w:val="single" w:sz="4" w:space="0" w:color="auto"/>
              <w:left w:val="single" w:sz="4" w:space="0" w:color="auto"/>
            </w:tcBorders>
          </w:tcPr>
          <w:p w14:paraId="68FB3657" w14:textId="3DECC4E1" w:rsidR="00DB2F93" w:rsidRPr="00DB2F93" w:rsidRDefault="00DB2F93" w:rsidP="00F144F0">
            <w:pPr>
              <w:pStyle w:val="Textotabelas"/>
              <w:spacing w:before="0" w:after="0"/>
              <w:rPr>
                <w:sz w:val="20"/>
                <w:szCs w:val="20"/>
                <w:lang w:val="en-US"/>
              </w:rPr>
            </w:pPr>
            <w:r w:rsidRPr="00DB2F93">
              <w:rPr>
                <w:sz w:val="20"/>
                <w:szCs w:val="20"/>
                <w:lang w:val="en-US"/>
              </w:rPr>
              <w:t>4 methods</w:t>
            </w:r>
          </w:p>
        </w:tc>
        <w:tc>
          <w:tcPr>
            <w:tcW w:w="1982" w:type="dxa"/>
            <w:tcBorders>
              <w:top w:val="single" w:sz="4" w:space="0" w:color="auto"/>
            </w:tcBorders>
            <w:shd w:val="clear" w:color="auto" w:fill="auto"/>
          </w:tcPr>
          <w:p w14:paraId="08609B13" w14:textId="3047EFDE" w:rsidR="00DB2F93" w:rsidRPr="00DB2F93" w:rsidRDefault="00DB2F93" w:rsidP="00F144F0">
            <w:pPr>
              <w:pStyle w:val="Textotabelas"/>
              <w:spacing w:before="0" w:after="0"/>
              <w:rPr>
                <w:sz w:val="20"/>
                <w:szCs w:val="20"/>
                <w:lang w:val="en-US"/>
              </w:rPr>
            </w:pPr>
            <w:r w:rsidRPr="00DB2F93">
              <w:rPr>
                <w:sz w:val="20"/>
                <w:szCs w:val="20"/>
              </w:rPr>
              <w:t xml:space="preserve">412 </w:t>
            </w:r>
            <w:r w:rsidRPr="00F541B9">
              <w:rPr>
                <w:color w:val="7F7F7F" w:themeColor="text1" w:themeTint="80"/>
                <w:sz w:val="20"/>
                <w:szCs w:val="20"/>
              </w:rPr>
              <w:t>(4%)</w:t>
            </w:r>
          </w:p>
        </w:tc>
      </w:tr>
      <w:tr w:rsidR="00DB2F93" w:rsidRPr="00CC3501" w14:paraId="66295317" w14:textId="77777777" w:rsidTr="00F144F0">
        <w:trPr>
          <w:jc w:val="center"/>
        </w:trPr>
        <w:tc>
          <w:tcPr>
            <w:tcW w:w="3402" w:type="dxa"/>
            <w:tcBorders>
              <w:top w:val="single" w:sz="4" w:space="0" w:color="auto"/>
            </w:tcBorders>
            <w:shd w:val="clear" w:color="auto" w:fill="auto"/>
          </w:tcPr>
          <w:p w14:paraId="2E43630D" w14:textId="6085B498" w:rsidR="00DB2F93" w:rsidRPr="009A38B5" w:rsidRDefault="00DB2F93" w:rsidP="00F144F0">
            <w:pPr>
              <w:pStyle w:val="Textotabelas"/>
              <w:spacing w:before="0" w:after="0"/>
              <w:rPr>
                <w:sz w:val="20"/>
                <w:szCs w:val="22"/>
                <w:lang w:val="en-US"/>
              </w:rPr>
            </w:pPr>
            <w:r w:rsidRPr="009A38B5">
              <w:rPr>
                <w:sz w:val="20"/>
                <w:szCs w:val="22"/>
              </w:rPr>
              <w:t>Support Vector Machines (SVM)</w:t>
            </w:r>
          </w:p>
        </w:tc>
        <w:tc>
          <w:tcPr>
            <w:tcW w:w="1701" w:type="dxa"/>
            <w:tcBorders>
              <w:top w:val="single" w:sz="4" w:space="0" w:color="auto"/>
              <w:right w:val="single" w:sz="4" w:space="0" w:color="auto"/>
            </w:tcBorders>
          </w:tcPr>
          <w:p w14:paraId="6A3BC5A8" w14:textId="693F283E" w:rsidR="00DB2F93" w:rsidRPr="00DB2F93" w:rsidRDefault="00DB2F93" w:rsidP="00F144F0">
            <w:pPr>
              <w:pStyle w:val="Textotabelas"/>
              <w:spacing w:before="0" w:after="0"/>
              <w:rPr>
                <w:sz w:val="20"/>
                <w:szCs w:val="20"/>
                <w:lang w:val="en-US"/>
              </w:rPr>
            </w:pPr>
            <w:r w:rsidRPr="00DB2F93">
              <w:rPr>
                <w:sz w:val="20"/>
                <w:szCs w:val="20"/>
              </w:rPr>
              <w:t xml:space="preserve">632 </w:t>
            </w:r>
            <w:r w:rsidRPr="00F541B9">
              <w:rPr>
                <w:color w:val="7F7F7F" w:themeColor="text1" w:themeTint="80"/>
                <w:sz w:val="20"/>
                <w:szCs w:val="20"/>
              </w:rPr>
              <w:t>(6%)</w:t>
            </w:r>
          </w:p>
        </w:tc>
        <w:tc>
          <w:tcPr>
            <w:tcW w:w="1985" w:type="dxa"/>
            <w:tcBorders>
              <w:top w:val="single" w:sz="4" w:space="0" w:color="auto"/>
              <w:left w:val="single" w:sz="4" w:space="0" w:color="auto"/>
            </w:tcBorders>
          </w:tcPr>
          <w:p w14:paraId="121AB95E" w14:textId="56740471" w:rsidR="00DB2F93" w:rsidRPr="00DB2F93" w:rsidRDefault="00DB2F93" w:rsidP="00F144F0">
            <w:pPr>
              <w:pStyle w:val="Textotabelas"/>
              <w:spacing w:before="0" w:after="0"/>
              <w:rPr>
                <w:sz w:val="20"/>
                <w:szCs w:val="20"/>
                <w:lang w:val="en-US"/>
              </w:rPr>
            </w:pPr>
            <w:r w:rsidRPr="00DB2F93">
              <w:rPr>
                <w:sz w:val="20"/>
                <w:szCs w:val="20"/>
                <w:lang w:val="en-US"/>
              </w:rPr>
              <w:t>5 methods</w:t>
            </w:r>
          </w:p>
        </w:tc>
        <w:tc>
          <w:tcPr>
            <w:tcW w:w="1982" w:type="dxa"/>
            <w:tcBorders>
              <w:top w:val="single" w:sz="4" w:space="0" w:color="auto"/>
            </w:tcBorders>
            <w:shd w:val="clear" w:color="auto" w:fill="auto"/>
          </w:tcPr>
          <w:p w14:paraId="2645FDE0" w14:textId="4C69A204" w:rsidR="00DB2F93" w:rsidRPr="00DB2F93" w:rsidRDefault="00DB2F93" w:rsidP="00F144F0">
            <w:pPr>
              <w:pStyle w:val="Textotabelas"/>
              <w:spacing w:before="0" w:after="0"/>
              <w:rPr>
                <w:sz w:val="20"/>
                <w:szCs w:val="20"/>
                <w:lang w:val="en-US"/>
              </w:rPr>
            </w:pPr>
            <w:r w:rsidRPr="00DB2F93">
              <w:rPr>
                <w:sz w:val="20"/>
                <w:szCs w:val="20"/>
              </w:rPr>
              <w:t xml:space="preserve">200 </w:t>
            </w:r>
            <w:r w:rsidRPr="00F541B9">
              <w:rPr>
                <w:color w:val="7F7F7F" w:themeColor="text1" w:themeTint="80"/>
                <w:sz w:val="20"/>
                <w:szCs w:val="20"/>
              </w:rPr>
              <w:t>(2%)</w:t>
            </w:r>
          </w:p>
        </w:tc>
      </w:tr>
      <w:tr w:rsidR="00DB2F93" w:rsidRPr="00CC3501" w14:paraId="1891B3D9" w14:textId="77777777" w:rsidTr="00F144F0">
        <w:trPr>
          <w:jc w:val="center"/>
        </w:trPr>
        <w:tc>
          <w:tcPr>
            <w:tcW w:w="3402" w:type="dxa"/>
            <w:tcBorders>
              <w:bottom w:val="single" w:sz="18" w:space="0" w:color="auto"/>
            </w:tcBorders>
            <w:shd w:val="clear" w:color="auto" w:fill="auto"/>
          </w:tcPr>
          <w:p w14:paraId="50B85432" w14:textId="4DC1DF92" w:rsidR="00DB2F93" w:rsidRPr="009A38B5" w:rsidRDefault="00DB2F93" w:rsidP="00F144F0">
            <w:pPr>
              <w:pStyle w:val="Textotabelas"/>
              <w:spacing w:before="0" w:after="0"/>
              <w:rPr>
                <w:sz w:val="20"/>
                <w:szCs w:val="22"/>
                <w:lang w:val="en-US"/>
              </w:rPr>
            </w:pPr>
            <w:r w:rsidRPr="009A38B5">
              <w:rPr>
                <w:sz w:val="20"/>
                <w:szCs w:val="22"/>
              </w:rPr>
              <w:t>Density based spatial clustering of applications with noise (DBSCAN)</w:t>
            </w:r>
          </w:p>
        </w:tc>
        <w:tc>
          <w:tcPr>
            <w:tcW w:w="1701" w:type="dxa"/>
            <w:tcBorders>
              <w:bottom w:val="single" w:sz="18" w:space="0" w:color="auto"/>
              <w:right w:val="single" w:sz="4" w:space="0" w:color="auto"/>
            </w:tcBorders>
          </w:tcPr>
          <w:p w14:paraId="7A520561" w14:textId="36F7C504" w:rsidR="00DB2F93" w:rsidRPr="00DB2F93" w:rsidRDefault="00DB2F93" w:rsidP="00F144F0">
            <w:pPr>
              <w:pStyle w:val="Textotabelas"/>
              <w:spacing w:before="0" w:after="0"/>
              <w:rPr>
                <w:sz w:val="20"/>
                <w:szCs w:val="20"/>
                <w:lang w:val="en-US"/>
              </w:rPr>
            </w:pPr>
            <w:r w:rsidRPr="00DB2F93">
              <w:rPr>
                <w:sz w:val="20"/>
                <w:szCs w:val="20"/>
              </w:rPr>
              <w:t xml:space="preserve">293 </w:t>
            </w:r>
            <w:r w:rsidRPr="00F541B9">
              <w:rPr>
                <w:color w:val="7F7F7F" w:themeColor="text1" w:themeTint="80"/>
                <w:sz w:val="20"/>
                <w:szCs w:val="20"/>
              </w:rPr>
              <w:t>(3%)</w:t>
            </w:r>
          </w:p>
        </w:tc>
        <w:tc>
          <w:tcPr>
            <w:tcW w:w="1985" w:type="dxa"/>
            <w:tcBorders>
              <w:left w:val="single" w:sz="4" w:space="0" w:color="auto"/>
              <w:bottom w:val="single" w:sz="18" w:space="0" w:color="auto"/>
            </w:tcBorders>
          </w:tcPr>
          <w:p w14:paraId="4249D9FD" w14:textId="4DB18958" w:rsidR="00DB2F93" w:rsidRPr="00DB2F93" w:rsidRDefault="00DB2F93" w:rsidP="00F144F0">
            <w:pPr>
              <w:pStyle w:val="Textotabelas"/>
              <w:keepNext/>
              <w:spacing w:before="0" w:after="0"/>
              <w:rPr>
                <w:sz w:val="20"/>
                <w:szCs w:val="20"/>
                <w:lang w:val="en-US"/>
              </w:rPr>
            </w:pPr>
            <w:r w:rsidRPr="00DB2F93">
              <w:rPr>
                <w:sz w:val="20"/>
                <w:szCs w:val="20"/>
                <w:lang w:val="en-US"/>
              </w:rPr>
              <w:t>6 methods</w:t>
            </w:r>
          </w:p>
        </w:tc>
        <w:tc>
          <w:tcPr>
            <w:tcW w:w="1982" w:type="dxa"/>
            <w:tcBorders>
              <w:bottom w:val="single" w:sz="18" w:space="0" w:color="auto"/>
            </w:tcBorders>
            <w:shd w:val="clear" w:color="auto" w:fill="auto"/>
          </w:tcPr>
          <w:p w14:paraId="4A82D77D" w14:textId="4CFBFF9C" w:rsidR="00DB2F93" w:rsidRPr="00DB2F93" w:rsidRDefault="00DB2F93" w:rsidP="00F144F0">
            <w:pPr>
              <w:pStyle w:val="Textotabelas"/>
              <w:keepNext/>
              <w:spacing w:before="0" w:after="0"/>
              <w:rPr>
                <w:sz w:val="20"/>
                <w:szCs w:val="20"/>
                <w:lang w:val="en-US"/>
              </w:rPr>
            </w:pPr>
            <w:r w:rsidRPr="00DB2F93">
              <w:rPr>
                <w:sz w:val="20"/>
                <w:szCs w:val="20"/>
              </w:rPr>
              <w:t xml:space="preserve">23 </w:t>
            </w:r>
            <w:r w:rsidRPr="00F541B9">
              <w:rPr>
                <w:color w:val="7F7F7F" w:themeColor="text1" w:themeTint="80"/>
                <w:sz w:val="20"/>
                <w:szCs w:val="20"/>
              </w:rPr>
              <w:t>(0</w:t>
            </w:r>
            <w:r w:rsidR="00071C75">
              <w:rPr>
                <w:color w:val="7F7F7F" w:themeColor="text1" w:themeTint="80"/>
                <w:sz w:val="20"/>
                <w:szCs w:val="20"/>
              </w:rPr>
              <w:t>,</w:t>
            </w:r>
            <w:r w:rsidRPr="00F541B9">
              <w:rPr>
                <w:color w:val="7F7F7F" w:themeColor="text1" w:themeTint="80"/>
                <w:sz w:val="20"/>
                <w:szCs w:val="20"/>
              </w:rPr>
              <w:t>23%)</w:t>
            </w:r>
          </w:p>
        </w:tc>
      </w:tr>
    </w:tbl>
    <w:p w14:paraId="57105ABF" w14:textId="0C0409DF" w:rsidR="00A67189" w:rsidRDefault="00A67189" w:rsidP="00F144F0">
      <w:pPr>
        <w:pStyle w:val="Legenda"/>
      </w:pPr>
      <w:bookmarkStart w:id="31" w:name="_Ref65362780"/>
      <w:bookmarkStart w:id="32" w:name="_Ref65362251"/>
      <w:r>
        <w:t xml:space="preserve">Table </w:t>
      </w:r>
      <w:r>
        <w:fldChar w:fldCharType="begin"/>
      </w:r>
      <w:r>
        <w:instrText xml:space="preserve"> STYLEREF 1 \s </w:instrText>
      </w:r>
      <w:r>
        <w:fldChar w:fldCharType="separate"/>
      </w:r>
      <w:r w:rsidR="00266D71">
        <w:rPr>
          <w:noProof/>
        </w:rPr>
        <w:t>3</w:t>
      </w:r>
      <w:r>
        <w:fldChar w:fldCharType="end"/>
      </w:r>
      <w:r>
        <w:t>.</w:t>
      </w:r>
      <w:r>
        <w:fldChar w:fldCharType="begin"/>
      </w:r>
      <w:r>
        <w:instrText xml:space="preserve"> SEQ Table \* ARABIC \s 1 </w:instrText>
      </w:r>
      <w:r>
        <w:fldChar w:fldCharType="separate"/>
      </w:r>
      <w:r w:rsidR="00266D71">
        <w:rPr>
          <w:noProof/>
        </w:rPr>
        <w:t>2</w:t>
      </w:r>
      <w:r>
        <w:fldChar w:fldCharType="end"/>
      </w:r>
      <w:bookmarkEnd w:id="31"/>
      <w:r>
        <w:t xml:space="preserve"> - Number of outliers </w:t>
      </w:r>
      <w:r w:rsidR="003D02EA">
        <w:t>excluded</w:t>
      </w:r>
      <w:r>
        <w:t xml:space="preserve"> with different approaches.</w:t>
      </w:r>
      <w:bookmarkEnd w:id="32"/>
    </w:p>
    <w:p w14:paraId="58B6568A" w14:textId="4AE87868" w:rsidR="003C1514" w:rsidRDefault="003C1514" w:rsidP="001D6BD8">
      <w:pPr>
        <w:rPr>
          <w:lang w:val="en-US"/>
        </w:rPr>
      </w:pPr>
      <w:r w:rsidRPr="00215B11">
        <w:rPr>
          <w:highlight w:val="yellow"/>
          <w:lang w:val="en-US"/>
        </w:rPr>
        <w:t xml:space="preserve">After testing removing based on 4 combined methods and </w:t>
      </w:r>
      <w:r w:rsidR="00A660FD" w:rsidRPr="00215B11">
        <w:rPr>
          <w:highlight w:val="yellow"/>
          <w:lang w:val="en-US"/>
        </w:rPr>
        <w:t>realizing</w:t>
      </w:r>
      <w:r w:rsidRPr="00215B11">
        <w:rPr>
          <w:highlight w:val="yellow"/>
          <w:lang w:val="en-US"/>
        </w:rPr>
        <w:t xml:space="preserve"> that </w:t>
      </w:r>
      <w:r w:rsidR="00EE1417" w:rsidRPr="00215B11">
        <w:rPr>
          <w:highlight w:val="yellow"/>
          <w:lang w:val="en-US"/>
        </w:rPr>
        <w:t xml:space="preserve">this </w:t>
      </w:r>
      <w:r w:rsidRPr="00215B11">
        <w:rPr>
          <w:highlight w:val="yellow"/>
          <w:lang w:val="en-US"/>
        </w:rPr>
        <w:t>did not seem to make a big difference on the box and whiskers plot</w:t>
      </w:r>
      <w:r w:rsidR="005C28AD" w:rsidRPr="00215B11">
        <w:rPr>
          <w:highlight w:val="yellow"/>
          <w:lang w:val="en-US"/>
        </w:rPr>
        <w:t xml:space="preserve"> in terms of outliers</w:t>
      </w:r>
      <w:r w:rsidRPr="00215B11">
        <w:rPr>
          <w:highlight w:val="yellow"/>
          <w:lang w:val="en-US"/>
        </w:rPr>
        <w:t xml:space="preserve">, we have dropped this approach and decided to apply Inter quartile range (IQR) only on the </w:t>
      </w:r>
      <w:r w:rsidR="005C28AD" w:rsidRPr="00215B11">
        <w:rPr>
          <w:highlight w:val="yellow"/>
          <w:lang w:val="en-US"/>
        </w:rPr>
        <w:t>five</w:t>
      </w:r>
      <w:r w:rsidRPr="00215B11">
        <w:rPr>
          <w:highlight w:val="yellow"/>
          <w:lang w:val="en-US"/>
        </w:rPr>
        <w:t xml:space="preserve"> features mentioned above (</w:t>
      </w:r>
      <w:proofErr w:type="spellStart"/>
      <w:r w:rsidR="005C28AD" w:rsidRPr="00215B11">
        <w:rPr>
          <w:i/>
          <w:iCs/>
          <w:highlight w:val="yellow"/>
          <w:lang w:val="en-US"/>
        </w:rPr>
        <w:t>Sweetwh</w:t>
      </w:r>
      <w:proofErr w:type="spellEnd"/>
      <w:r w:rsidR="005C28AD" w:rsidRPr="00215B11">
        <w:rPr>
          <w:i/>
          <w:iCs/>
          <w:highlight w:val="yellow"/>
          <w:lang w:val="en-US"/>
        </w:rPr>
        <w:t xml:space="preserve">, Dessert, </w:t>
      </w:r>
      <w:proofErr w:type="spellStart"/>
      <w:r w:rsidR="005C28AD" w:rsidRPr="00215B11">
        <w:rPr>
          <w:i/>
          <w:iCs/>
          <w:highlight w:val="yellow"/>
          <w:lang w:val="en-US"/>
        </w:rPr>
        <w:t>Sweetred</w:t>
      </w:r>
      <w:proofErr w:type="spellEnd"/>
      <w:r w:rsidR="005C28AD" w:rsidRPr="00215B11">
        <w:rPr>
          <w:i/>
          <w:iCs/>
          <w:highlight w:val="yellow"/>
          <w:lang w:val="en-US"/>
        </w:rPr>
        <w:t>, Freq</w:t>
      </w:r>
      <w:r w:rsidR="005C28AD" w:rsidRPr="00215B11">
        <w:rPr>
          <w:highlight w:val="yellow"/>
          <w:lang w:val="en-US"/>
        </w:rPr>
        <w:t xml:space="preserve"> and </w:t>
      </w:r>
      <w:proofErr w:type="spellStart"/>
      <w:r w:rsidR="005C28AD" w:rsidRPr="00215B11">
        <w:rPr>
          <w:i/>
          <w:iCs/>
          <w:highlight w:val="yellow"/>
          <w:lang w:val="en-US"/>
        </w:rPr>
        <w:t>Drywh</w:t>
      </w:r>
      <w:proofErr w:type="spellEnd"/>
      <w:r w:rsidRPr="00215B11">
        <w:rPr>
          <w:highlight w:val="yellow"/>
          <w:lang w:val="en-US"/>
        </w:rPr>
        <w:t xml:space="preserve">). This way we have removed </w:t>
      </w:r>
      <w:r w:rsidR="002F4644" w:rsidRPr="00215B11">
        <w:rPr>
          <w:highlight w:val="yellow"/>
          <w:lang w:val="en-US"/>
        </w:rPr>
        <w:t>354</w:t>
      </w:r>
      <w:r w:rsidRPr="00215B11">
        <w:rPr>
          <w:highlight w:val="yellow"/>
          <w:lang w:val="en-US"/>
        </w:rPr>
        <w:t xml:space="preserve"> observations, representing </w:t>
      </w:r>
      <w:r w:rsidR="002F4644" w:rsidRPr="00215B11">
        <w:rPr>
          <w:highlight w:val="yellow"/>
          <w:lang w:val="en-US"/>
        </w:rPr>
        <w:t>3.5</w:t>
      </w:r>
      <w:r w:rsidRPr="00215B11">
        <w:rPr>
          <w:highlight w:val="yellow"/>
          <w:lang w:val="en-US"/>
        </w:rPr>
        <w:t>% of the dataset.</w:t>
      </w:r>
      <w:r w:rsidR="007A3B3D" w:rsidRPr="00215B11">
        <w:rPr>
          <w:highlight w:val="yellow"/>
          <w:lang w:val="en-US"/>
        </w:rPr>
        <w:t xml:space="preserve"> The resulting, clean, box and whiskers plot for each feature can be found in the notebook.</w:t>
      </w:r>
    </w:p>
    <w:p w14:paraId="7C023F66" w14:textId="27318B99" w:rsidR="003D7264" w:rsidRDefault="00C22326" w:rsidP="001D6BD8">
      <w:pPr>
        <w:rPr>
          <w:lang w:val="en-US"/>
        </w:rPr>
      </w:pPr>
      <w:r>
        <w:rPr>
          <w:lang w:val="en-US"/>
        </w:rPr>
        <w:t xml:space="preserve">In order to prepare the data for </w:t>
      </w:r>
      <w:r w:rsidR="00053C82">
        <w:rPr>
          <w:lang w:val="en-US"/>
        </w:rPr>
        <w:t>feature s</w:t>
      </w:r>
      <w:r w:rsidR="00854CAA">
        <w:rPr>
          <w:lang w:val="en-US"/>
        </w:rPr>
        <w:t>election</w:t>
      </w:r>
      <w:r>
        <w:rPr>
          <w:lang w:val="en-US"/>
        </w:rPr>
        <w:t xml:space="preserve">, we have one-hot-encoded categorical variables (to transform in binary values) and </w:t>
      </w:r>
      <w:r w:rsidRPr="001F1787">
        <w:rPr>
          <w:lang w:val="en-US"/>
        </w:rPr>
        <w:t>applied</w:t>
      </w:r>
      <w:r w:rsidR="0018568C" w:rsidRPr="001F1787">
        <w:rPr>
          <w:lang w:val="en-US"/>
        </w:rPr>
        <w:t xml:space="preserve"> </w:t>
      </w:r>
      <w:r w:rsidRPr="001F1787">
        <w:rPr>
          <w:lang w:val="en-US"/>
        </w:rPr>
        <w:t xml:space="preserve">the </w:t>
      </w:r>
      <w:proofErr w:type="spellStart"/>
      <w:r w:rsidR="0018568C" w:rsidRPr="001F1787">
        <w:rPr>
          <w:lang w:val="en-US"/>
        </w:rPr>
        <w:t>StandardScaler</w:t>
      </w:r>
      <w:proofErr w:type="spellEnd"/>
      <w:r w:rsidR="0018568C" w:rsidRPr="001F1787">
        <w:rPr>
          <w:lang w:val="en-US"/>
        </w:rPr>
        <w:t xml:space="preserve"> </w:t>
      </w:r>
      <w:r w:rsidR="00745AB7" w:rsidRPr="001F1787">
        <w:rPr>
          <w:lang w:val="en-US"/>
        </w:rPr>
        <w:t>so that the dataset will have a mean value of 0 and a standard deviation of 1.</w:t>
      </w:r>
      <w:r w:rsidR="0018568C">
        <w:rPr>
          <w:lang w:val="en-US"/>
        </w:rPr>
        <w:t xml:space="preserve">  </w:t>
      </w:r>
    </w:p>
    <w:p w14:paraId="09042B10" w14:textId="04CC398E" w:rsidR="00215B11" w:rsidRPr="00215B11" w:rsidRDefault="00215B11" w:rsidP="001D6BD8">
      <w:pPr>
        <w:rPr>
          <w:lang w:val="pt-BR"/>
        </w:rPr>
      </w:pPr>
      <w:r w:rsidRPr="00215B11">
        <w:rPr>
          <w:lang w:val="pt-BR"/>
        </w:rPr>
        <w:t>INCLUIR AQUI O FEATURE S</w:t>
      </w:r>
      <w:r>
        <w:rPr>
          <w:lang w:val="pt-BR"/>
        </w:rPr>
        <w:t>ELECTION.</w:t>
      </w:r>
    </w:p>
    <w:p w14:paraId="6A773569" w14:textId="6C901648" w:rsidR="003D7264" w:rsidRDefault="003D7264" w:rsidP="001D6BD8">
      <w:pPr>
        <w:rPr>
          <w:lang w:val="en-US"/>
        </w:rPr>
      </w:pPr>
      <w:r>
        <w:rPr>
          <w:lang w:val="en-US"/>
        </w:rPr>
        <w:lastRenderedPageBreak/>
        <w:t>We have finished the data preparation with the following variables</w:t>
      </w:r>
      <w:r w:rsidR="001F1787">
        <w:rPr>
          <w:lang w:val="en-US"/>
        </w:rPr>
        <w:t xml:space="preserve"> </w:t>
      </w:r>
      <w:r w:rsidR="00C14C94">
        <w:rPr>
          <w:lang w:val="en-US"/>
        </w:rPr>
        <w:t>to apply the model</w:t>
      </w:r>
      <w:r>
        <w:rPr>
          <w:lang w:val="en-US"/>
        </w:rPr>
        <w:t xml:space="preserve">: </w:t>
      </w:r>
      <w:proofErr w:type="spellStart"/>
      <w:r w:rsidRPr="00C14C94">
        <w:rPr>
          <w:i/>
          <w:iCs/>
          <w:highlight w:val="yellow"/>
          <w:lang w:val="en-US"/>
        </w:rPr>
        <w:t>Dayswus</w:t>
      </w:r>
      <w:proofErr w:type="spellEnd"/>
      <w:r w:rsidRPr="00C14C94">
        <w:rPr>
          <w:i/>
          <w:iCs/>
          <w:highlight w:val="yellow"/>
          <w:lang w:val="en-US"/>
        </w:rPr>
        <w:t xml:space="preserve">, Edu, Freq, Recency, </w:t>
      </w:r>
      <w:proofErr w:type="spellStart"/>
      <w:r w:rsidRPr="00C14C94">
        <w:rPr>
          <w:i/>
          <w:iCs/>
          <w:highlight w:val="yellow"/>
          <w:lang w:val="en-US"/>
        </w:rPr>
        <w:t>Perdeal</w:t>
      </w:r>
      <w:proofErr w:type="spellEnd"/>
      <w:r w:rsidRPr="00C14C94">
        <w:rPr>
          <w:i/>
          <w:iCs/>
          <w:highlight w:val="yellow"/>
          <w:lang w:val="en-US"/>
        </w:rPr>
        <w:t xml:space="preserve">, </w:t>
      </w:r>
      <w:proofErr w:type="spellStart"/>
      <w:r w:rsidRPr="00C14C94">
        <w:rPr>
          <w:i/>
          <w:iCs/>
          <w:highlight w:val="yellow"/>
          <w:lang w:val="en-US"/>
        </w:rPr>
        <w:t>Dryred</w:t>
      </w:r>
      <w:proofErr w:type="spellEnd"/>
      <w:r w:rsidRPr="00C14C94">
        <w:rPr>
          <w:i/>
          <w:iCs/>
          <w:highlight w:val="yellow"/>
          <w:lang w:val="en-US"/>
        </w:rPr>
        <w:t xml:space="preserve">, </w:t>
      </w:r>
      <w:proofErr w:type="spellStart"/>
      <w:r w:rsidRPr="00C14C94">
        <w:rPr>
          <w:i/>
          <w:iCs/>
          <w:highlight w:val="yellow"/>
          <w:lang w:val="en-US"/>
        </w:rPr>
        <w:t>Sweetred</w:t>
      </w:r>
      <w:proofErr w:type="spellEnd"/>
      <w:r w:rsidRPr="00C14C94">
        <w:rPr>
          <w:i/>
          <w:iCs/>
          <w:highlight w:val="yellow"/>
          <w:lang w:val="en-US"/>
        </w:rPr>
        <w:t xml:space="preserve">, </w:t>
      </w:r>
      <w:proofErr w:type="spellStart"/>
      <w:r w:rsidRPr="00C14C94">
        <w:rPr>
          <w:i/>
          <w:iCs/>
          <w:highlight w:val="yellow"/>
          <w:lang w:val="en-US"/>
        </w:rPr>
        <w:t>Drywh</w:t>
      </w:r>
      <w:proofErr w:type="spellEnd"/>
      <w:r w:rsidRPr="00C14C94">
        <w:rPr>
          <w:i/>
          <w:iCs/>
          <w:highlight w:val="yellow"/>
          <w:lang w:val="en-US"/>
        </w:rPr>
        <w:t xml:space="preserve">, </w:t>
      </w:r>
      <w:proofErr w:type="spellStart"/>
      <w:r w:rsidRPr="00C14C94">
        <w:rPr>
          <w:i/>
          <w:iCs/>
          <w:highlight w:val="yellow"/>
          <w:lang w:val="en-US"/>
        </w:rPr>
        <w:t>Sweetwh</w:t>
      </w:r>
      <w:proofErr w:type="spellEnd"/>
      <w:r w:rsidRPr="00C14C94">
        <w:rPr>
          <w:i/>
          <w:iCs/>
          <w:highlight w:val="yellow"/>
          <w:lang w:val="en-US"/>
        </w:rPr>
        <w:t xml:space="preserve">, Dessert, Exotic, </w:t>
      </w:r>
      <w:proofErr w:type="spellStart"/>
      <w:r w:rsidRPr="00C14C94">
        <w:rPr>
          <w:i/>
          <w:iCs/>
          <w:highlight w:val="yellow"/>
          <w:lang w:val="en-US"/>
        </w:rPr>
        <w:t>WebVisit</w:t>
      </w:r>
      <w:proofErr w:type="spellEnd"/>
      <w:r w:rsidRPr="00C14C94">
        <w:rPr>
          <w:i/>
          <w:iCs/>
          <w:highlight w:val="yellow"/>
          <w:lang w:val="en-US"/>
        </w:rPr>
        <w:t>, Access</w:t>
      </w:r>
      <w:r w:rsidR="000056A8" w:rsidRPr="00C14C94">
        <w:rPr>
          <w:i/>
          <w:iCs/>
          <w:highlight w:val="yellow"/>
          <w:lang w:val="en-US"/>
        </w:rPr>
        <w:t xml:space="preserve"> and</w:t>
      </w:r>
      <w:r w:rsidRPr="00C14C94">
        <w:rPr>
          <w:i/>
          <w:iCs/>
          <w:highlight w:val="yellow"/>
          <w:lang w:val="en-US"/>
        </w:rPr>
        <w:t xml:space="preserve"> </w:t>
      </w:r>
      <w:proofErr w:type="spellStart"/>
      <w:r w:rsidRPr="00C14C94">
        <w:rPr>
          <w:i/>
          <w:iCs/>
          <w:highlight w:val="yellow"/>
          <w:lang w:val="en-US"/>
        </w:rPr>
        <w:t>Avg_ticket</w:t>
      </w:r>
      <w:proofErr w:type="spellEnd"/>
      <w:r w:rsidRPr="00C14C94">
        <w:rPr>
          <w:highlight w:val="yellow"/>
          <w:lang w:val="en-US"/>
        </w:rPr>
        <w:t>.</w:t>
      </w:r>
    </w:p>
    <w:p w14:paraId="3AB06B42" w14:textId="338B7CB4" w:rsidR="00EC2C04" w:rsidRPr="00DB5912" w:rsidRDefault="00C14C94" w:rsidP="00DB5912">
      <w:pPr>
        <w:pStyle w:val="Ttulo2"/>
      </w:pPr>
      <w:r>
        <w:t>model</w:t>
      </w:r>
      <w:r w:rsidR="00164354">
        <w:t xml:space="preserve">ling ( </w:t>
      </w:r>
      <w:proofErr w:type="spellStart"/>
      <w:r w:rsidR="00164354">
        <w:t>não</w:t>
      </w:r>
      <w:proofErr w:type="spellEnd"/>
      <w:r w:rsidR="00164354">
        <w:t xml:space="preserve"> </w:t>
      </w:r>
      <w:proofErr w:type="spellStart"/>
      <w:r w:rsidR="00164354">
        <w:t>atualizado</w:t>
      </w:r>
      <w:proofErr w:type="spellEnd"/>
      <w:r w:rsidR="00164354">
        <w:t>).</w:t>
      </w:r>
    </w:p>
    <w:p w14:paraId="1D0F9074" w14:textId="188DB42F" w:rsidR="00EC2C04" w:rsidRDefault="003F1B36" w:rsidP="001D6BD8">
      <w:pPr>
        <w:rPr>
          <w:lang w:val="en-US"/>
        </w:rPr>
      </w:pPr>
      <w:r w:rsidRPr="00191510">
        <w:rPr>
          <w:lang w:val="en-US"/>
        </w:rPr>
        <w:t xml:space="preserve">As previously stated in section </w:t>
      </w:r>
      <w:r w:rsidRPr="00191510">
        <w:rPr>
          <w:lang w:val="en-US"/>
        </w:rPr>
        <w:fldChar w:fldCharType="begin"/>
      </w:r>
      <w:r w:rsidRPr="00191510">
        <w:rPr>
          <w:lang w:val="en-US"/>
        </w:rPr>
        <w:instrText xml:space="preserve"> REF _Ref65423344 \w \h  \* MERGEFORMAT </w:instrText>
      </w:r>
      <w:r w:rsidRPr="00191510">
        <w:rPr>
          <w:lang w:val="en-US"/>
        </w:rPr>
      </w:r>
      <w:r w:rsidRPr="00191510">
        <w:rPr>
          <w:lang w:val="en-US"/>
        </w:rPr>
        <w:fldChar w:fldCharType="separate"/>
      </w:r>
      <w:r w:rsidR="00266D71">
        <w:rPr>
          <w:lang w:val="en-US"/>
        </w:rPr>
        <w:t>2.6</w:t>
      </w:r>
      <w:r w:rsidRPr="00191510">
        <w:rPr>
          <w:lang w:val="en-US"/>
        </w:rPr>
        <w:fldChar w:fldCharType="end"/>
      </w:r>
      <w:r w:rsidRPr="00191510">
        <w:rPr>
          <w:lang w:val="en-US"/>
        </w:rPr>
        <w:t xml:space="preserve"> - </w:t>
      </w:r>
      <w:r w:rsidRPr="00191510">
        <w:rPr>
          <w:lang w:val="en-US"/>
        </w:rPr>
        <w:fldChar w:fldCharType="begin"/>
      </w:r>
      <w:r w:rsidRPr="00191510">
        <w:rPr>
          <w:lang w:val="en-US"/>
        </w:rPr>
        <w:instrText xml:space="preserve"> REF _Ref65423347 \h  \* MERGEFORMAT </w:instrText>
      </w:r>
      <w:r w:rsidRPr="00191510">
        <w:rPr>
          <w:lang w:val="en-US"/>
        </w:rPr>
      </w:r>
      <w:r w:rsidRPr="00191510">
        <w:rPr>
          <w:lang w:val="en-US"/>
        </w:rPr>
        <w:fldChar w:fldCharType="separate"/>
      </w:r>
      <w:r w:rsidR="00266D71" w:rsidRPr="00266D71">
        <w:rPr>
          <w:lang w:val="en-US"/>
        </w:rPr>
        <w:t>Project Plan</w:t>
      </w:r>
      <w:r w:rsidRPr="00191510">
        <w:rPr>
          <w:lang w:val="en-US"/>
        </w:rPr>
        <w:fldChar w:fldCharType="end"/>
      </w:r>
      <w:r w:rsidRPr="00191510">
        <w:rPr>
          <w:lang w:val="en-US"/>
        </w:rPr>
        <w:t xml:space="preserve"> we</w:t>
      </w:r>
      <w:r>
        <w:rPr>
          <w:lang w:val="en-US"/>
        </w:rPr>
        <w:t xml:space="preserve"> have opted for using K-means clustering as it is the most reliable and efficient method.</w:t>
      </w:r>
      <w:r w:rsidR="00AC4589">
        <w:rPr>
          <w:lang w:val="en-US"/>
        </w:rPr>
        <w:t xml:space="preserve"> In this process we have created a set of functions that can be consulted in the notebook. From these we highlight the following </w:t>
      </w:r>
      <w:r w:rsidR="002B035B">
        <w:rPr>
          <w:lang w:val="en-US"/>
        </w:rPr>
        <w:t>outcomes from the functions</w:t>
      </w:r>
      <w:r>
        <w:rPr>
          <w:lang w:val="en-US"/>
        </w:rPr>
        <w:t>:</w:t>
      </w:r>
    </w:p>
    <w:p w14:paraId="7C137BCE" w14:textId="27203828" w:rsidR="003F1B36" w:rsidRDefault="00836397" w:rsidP="001D6BD8">
      <w:pPr>
        <w:pStyle w:val="PargrafodaLista"/>
        <w:numPr>
          <w:ilvl w:val="0"/>
          <w:numId w:val="15"/>
        </w:numPr>
        <w:ind w:left="714" w:hanging="357"/>
        <w:rPr>
          <w:lang w:val="en-US" w:eastAsia="pt-PT"/>
        </w:rPr>
      </w:pPr>
      <w:r>
        <w:rPr>
          <w:lang w:val="en-US" w:eastAsia="pt-PT"/>
        </w:rPr>
        <w:t>Inertia plot, average silhouette plot and Davies-Bouldin plot</w:t>
      </w:r>
      <w:r w:rsidR="002B035B">
        <w:rPr>
          <w:lang w:val="en-US" w:eastAsia="pt-PT"/>
        </w:rPr>
        <w:t xml:space="preserve"> – </w:t>
      </w:r>
      <w:r>
        <w:rPr>
          <w:lang w:val="en-US" w:eastAsia="pt-PT"/>
        </w:rPr>
        <w:t>showing the dispersion of the points within the cluster, how well each object lies within the cluster and a ratio between distances within the cluster and distances between clusters, for the different numbers of clusters to facilitate the decision on the optimum number of clusters</w:t>
      </w:r>
      <w:r w:rsidR="008D510C">
        <w:rPr>
          <w:lang w:val="en-US" w:eastAsia="pt-PT"/>
        </w:rPr>
        <w:t>.</w:t>
      </w:r>
    </w:p>
    <w:p w14:paraId="5C0E0490" w14:textId="77777777" w:rsidR="00C35FE5" w:rsidRDefault="00C35FE5" w:rsidP="002C56B2">
      <w:pPr>
        <w:keepNext/>
        <w:jc w:val="center"/>
      </w:pPr>
      <w:r>
        <w:rPr>
          <w:noProof/>
          <w:lang w:val="en-US" w:eastAsia="pt-PT"/>
        </w:rPr>
        <w:drawing>
          <wp:inline distT="0" distB="0" distL="0" distR="0" wp14:anchorId="38397568" wp14:editId="666805DA">
            <wp:extent cx="4286250" cy="264762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4899" cy="2652969"/>
                    </a:xfrm>
                    <a:prstGeom prst="rect">
                      <a:avLst/>
                    </a:prstGeom>
                    <a:noFill/>
                    <a:ln>
                      <a:noFill/>
                    </a:ln>
                  </pic:spPr>
                </pic:pic>
              </a:graphicData>
            </a:graphic>
          </wp:inline>
        </w:drawing>
      </w:r>
    </w:p>
    <w:p w14:paraId="7072F70B" w14:textId="0D0D71AF" w:rsidR="00836397" w:rsidRPr="00836397" w:rsidRDefault="00C35FE5" w:rsidP="00F144F0">
      <w:pPr>
        <w:pStyle w:val="Legenda"/>
        <w:rPr>
          <w:lang w:val="en-US"/>
        </w:rPr>
      </w:pPr>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3</w:t>
      </w:r>
      <w:r w:rsidR="00FD6801">
        <w:fldChar w:fldCharType="end"/>
      </w:r>
      <w:r>
        <w:t xml:space="preserve"> – Inertia, Average silhouette and David-Bouldin plots.</w:t>
      </w:r>
    </w:p>
    <w:p w14:paraId="46393C10" w14:textId="35F10328" w:rsidR="003F1B36" w:rsidRDefault="002B035B" w:rsidP="001D6BD8">
      <w:pPr>
        <w:pStyle w:val="PargrafodaLista"/>
        <w:numPr>
          <w:ilvl w:val="0"/>
          <w:numId w:val="15"/>
        </w:numPr>
        <w:ind w:left="714" w:hanging="357"/>
        <w:rPr>
          <w:lang w:val="en-US" w:eastAsia="pt-PT"/>
        </w:rPr>
      </w:pPr>
      <w:r>
        <w:rPr>
          <w:lang w:val="en-US" w:eastAsia="pt-PT"/>
        </w:rPr>
        <w:t>Silhouette plot</w:t>
      </w:r>
      <w:r w:rsidR="00992CD5">
        <w:rPr>
          <w:lang w:val="en-US" w:eastAsia="pt-PT"/>
        </w:rPr>
        <w:t xml:space="preserve"> – shows a </w:t>
      </w:r>
      <w:r w:rsidR="00AC4589">
        <w:rPr>
          <w:lang w:val="en-US" w:eastAsia="pt-PT"/>
        </w:rPr>
        <w:t>coefficient for the clusters</w:t>
      </w:r>
      <w:r w:rsidR="0006517E">
        <w:rPr>
          <w:lang w:val="en-US" w:eastAsia="pt-PT"/>
        </w:rPr>
        <w:t>’</w:t>
      </w:r>
      <w:r w:rsidR="00AC4589">
        <w:rPr>
          <w:lang w:val="en-US" w:eastAsia="pt-PT"/>
        </w:rPr>
        <w:t xml:space="preserve"> quality depending on the number of clusters chosen</w:t>
      </w:r>
      <w:r w:rsidR="0006517E" w:rsidRPr="00992CD5">
        <w:rPr>
          <w:lang w:val="en-US" w:eastAsia="pt-PT"/>
        </w:rPr>
        <w:t>.</w:t>
      </w:r>
    </w:p>
    <w:p w14:paraId="52576650" w14:textId="77777777" w:rsidR="00492933" w:rsidRDefault="0066704B" w:rsidP="00492933">
      <w:pPr>
        <w:pStyle w:val="PargrafodaLista"/>
        <w:ind w:left="714"/>
        <w:jc w:val="center"/>
      </w:pPr>
      <w:r>
        <w:rPr>
          <w:noProof/>
          <w:lang w:eastAsia="pt-PT"/>
        </w:rPr>
        <w:drawing>
          <wp:inline distT="0" distB="0" distL="0" distR="0" wp14:anchorId="3A826F5C" wp14:editId="6DE41858">
            <wp:extent cx="3019425" cy="1777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2003" cy="1826317"/>
                    </a:xfrm>
                    <a:prstGeom prst="rect">
                      <a:avLst/>
                    </a:prstGeom>
                    <a:noFill/>
                    <a:ln>
                      <a:noFill/>
                    </a:ln>
                  </pic:spPr>
                </pic:pic>
              </a:graphicData>
            </a:graphic>
          </wp:inline>
        </w:drawing>
      </w:r>
    </w:p>
    <w:p w14:paraId="568CB0F1" w14:textId="33C32762" w:rsidR="0006517E" w:rsidRPr="00364587" w:rsidRDefault="0006517E" w:rsidP="00492933">
      <w:pPr>
        <w:pStyle w:val="PargrafodaLista"/>
        <w:ind w:left="714"/>
        <w:jc w:val="center"/>
        <w:rPr>
          <w:sz w:val="20"/>
          <w:szCs w:val="20"/>
        </w:rPr>
      </w:pPr>
      <w:r w:rsidRPr="00364587">
        <w:rPr>
          <w:sz w:val="20"/>
          <w:szCs w:val="20"/>
        </w:rPr>
        <w:t xml:space="preserve">Figure </w:t>
      </w:r>
      <w:r w:rsidR="00FD6801" w:rsidRPr="00364587">
        <w:rPr>
          <w:sz w:val="20"/>
          <w:szCs w:val="20"/>
        </w:rPr>
        <w:fldChar w:fldCharType="begin"/>
      </w:r>
      <w:r w:rsidR="00FD6801" w:rsidRPr="00364587">
        <w:rPr>
          <w:sz w:val="20"/>
          <w:szCs w:val="20"/>
        </w:rPr>
        <w:instrText xml:space="preserve"> STYLEREF 1 \s </w:instrText>
      </w:r>
      <w:r w:rsidR="00FD6801" w:rsidRPr="00364587">
        <w:rPr>
          <w:sz w:val="20"/>
          <w:szCs w:val="20"/>
        </w:rPr>
        <w:fldChar w:fldCharType="separate"/>
      </w:r>
      <w:r w:rsidR="00266D71">
        <w:rPr>
          <w:noProof/>
          <w:sz w:val="20"/>
          <w:szCs w:val="20"/>
        </w:rPr>
        <w:t>3</w:t>
      </w:r>
      <w:r w:rsidR="00FD6801" w:rsidRPr="00364587">
        <w:rPr>
          <w:sz w:val="20"/>
          <w:szCs w:val="20"/>
        </w:rPr>
        <w:fldChar w:fldCharType="end"/>
      </w:r>
      <w:r w:rsidR="00FD6801" w:rsidRPr="00364587">
        <w:rPr>
          <w:sz w:val="20"/>
          <w:szCs w:val="20"/>
        </w:rPr>
        <w:t>.</w:t>
      </w:r>
      <w:r w:rsidR="00FD6801" w:rsidRPr="00364587">
        <w:rPr>
          <w:sz w:val="20"/>
          <w:szCs w:val="20"/>
        </w:rPr>
        <w:fldChar w:fldCharType="begin"/>
      </w:r>
      <w:r w:rsidR="00FD6801" w:rsidRPr="00364587">
        <w:rPr>
          <w:sz w:val="20"/>
          <w:szCs w:val="20"/>
        </w:rPr>
        <w:instrText xml:space="preserve"> SEQ Figure \* ARABIC \s 1 </w:instrText>
      </w:r>
      <w:r w:rsidR="00FD6801" w:rsidRPr="00364587">
        <w:rPr>
          <w:sz w:val="20"/>
          <w:szCs w:val="20"/>
        </w:rPr>
        <w:fldChar w:fldCharType="separate"/>
      </w:r>
      <w:r w:rsidR="00266D71">
        <w:rPr>
          <w:noProof/>
          <w:sz w:val="20"/>
          <w:szCs w:val="20"/>
        </w:rPr>
        <w:t>4</w:t>
      </w:r>
      <w:r w:rsidR="00FD6801" w:rsidRPr="00364587">
        <w:rPr>
          <w:sz w:val="20"/>
          <w:szCs w:val="20"/>
        </w:rPr>
        <w:fldChar w:fldCharType="end"/>
      </w:r>
      <w:r w:rsidRPr="00364587">
        <w:rPr>
          <w:sz w:val="20"/>
          <w:szCs w:val="20"/>
        </w:rPr>
        <w:t xml:space="preserve"> - Silhouette plot.</w:t>
      </w:r>
    </w:p>
    <w:p w14:paraId="5957BF42" w14:textId="49F38A67" w:rsidR="003F1B36" w:rsidRPr="00992CD5" w:rsidRDefault="002C56B2" w:rsidP="001D6BD8">
      <w:pPr>
        <w:rPr>
          <w:lang w:val="en-US"/>
        </w:rPr>
      </w:pPr>
      <w:r>
        <w:rPr>
          <w:lang w:val="en-US"/>
        </w:rPr>
        <w:t>From the analysis of the plots above, we have chosen to proceed with 3 clusters</w:t>
      </w:r>
      <w:r w:rsidR="00EE1417">
        <w:rPr>
          <w:lang w:val="en-US"/>
        </w:rPr>
        <w:t xml:space="preserve"> and</w:t>
      </w:r>
      <w:r>
        <w:rPr>
          <w:lang w:val="en-US"/>
        </w:rPr>
        <w:t xml:space="preserve"> produced</w:t>
      </w:r>
      <w:r w:rsidR="00071C75">
        <w:rPr>
          <w:lang w:val="en-US"/>
        </w:rPr>
        <w:t xml:space="preserve"> their</w:t>
      </w:r>
      <w:r>
        <w:rPr>
          <w:lang w:val="en-US"/>
        </w:rPr>
        <w:t xml:space="preserve"> profiles, showing the cluster</w:t>
      </w:r>
      <w:r w:rsidR="00071C75">
        <w:rPr>
          <w:lang w:val="en-US"/>
        </w:rPr>
        <w:t>’s</w:t>
      </w:r>
      <w:r>
        <w:rPr>
          <w:lang w:val="en-US"/>
        </w:rPr>
        <w:t xml:space="preserve"> means </w:t>
      </w:r>
      <w:r w:rsidR="00992CD5">
        <w:rPr>
          <w:lang w:val="en-US"/>
        </w:rPr>
        <w:t>for each feature and the clusters</w:t>
      </w:r>
      <w:r>
        <w:rPr>
          <w:lang w:val="en-US"/>
        </w:rPr>
        <w:t>’</w:t>
      </w:r>
      <w:r w:rsidR="00992CD5">
        <w:rPr>
          <w:lang w:val="en-US"/>
        </w:rPr>
        <w:t xml:space="preserve"> absolute frequency</w:t>
      </w:r>
      <w:r>
        <w:rPr>
          <w:lang w:val="en-US"/>
        </w:rPr>
        <w:t>, which enabled us to confirm the clusters are well balanced</w:t>
      </w:r>
      <w:r w:rsidR="00992CD5">
        <w:rPr>
          <w:lang w:val="en-US"/>
        </w:rPr>
        <w:t>.</w:t>
      </w:r>
    </w:p>
    <w:p w14:paraId="7A0C52B0" w14:textId="77777777" w:rsidR="00992CD5" w:rsidRDefault="00992CD5" w:rsidP="002C56B2">
      <w:pPr>
        <w:keepNext/>
        <w:jc w:val="center"/>
      </w:pPr>
      <w:r>
        <w:rPr>
          <w:noProof/>
        </w:rPr>
        <w:lastRenderedPageBreak/>
        <w:drawing>
          <wp:inline distT="0" distB="0" distL="0" distR="0" wp14:anchorId="731353EC" wp14:editId="2316C298">
            <wp:extent cx="5679028" cy="2476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363" cy="2498065"/>
                    </a:xfrm>
                    <a:prstGeom prst="rect">
                      <a:avLst/>
                    </a:prstGeom>
                  </pic:spPr>
                </pic:pic>
              </a:graphicData>
            </a:graphic>
          </wp:inline>
        </w:drawing>
      </w:r>
    </w:p>
    <w:p w14:paraId="34080700" w14:textId="1EB9FE8E" w:rsidR="003F1B36" w:rsidRDefault="00992CD5" w:rsidP="00F144F0">
      <w:pPr>
        <w:pStyle w:val="Legenda"/>
        <w:rPr>
          <w:lang w:val="en-US"/>
        </w:rPr>
      </w:pPr>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5</w:t>
      </w:r>
      <w:r w:rsidR="00FD6801">
        <w:fldChar w:fldCharType="end"/>
      </w:r>
      <w:r>
        <w:t xml:space="preserve"> - Clusters profile.</w:t>
      </w:r>
    </w:p>
    <w:p w14:paraId="08849E3C" w14:textId="0DF426A2" w:rsidR="002C56B2" w:rsidRPr="000D7029" w:rsidRDefault="000D7029" w:rsidP="001D6BD8">
      <w:pPr>
        <w:rPr>
          <w:lang w:val="en-US"/>
        </w:rPr>
      </w:pPr>
      <w:r>
        <w:rPr>
          <w:lang w:val="en-US"/>
        </w:rPr>
        <w:t>It is worth to point that we also tested Hierarchical clustering whose outcome was reasonable, however, because K-means showed a higher R2, we have opted for proceeding the analysis with the latter method.</w:t>
      </w:r>
      <w:r w:rsidR="00021058">
        <w:rPr>
          <w:lang w:val="en-US"/>
        </w:rPr>
        <w:t xml:space="preserve"> </w:t>
      </w:r>
    </w:p>
    <w:p w14:paraId="249E66FC" w14:textId="253797D2" w:rsidR="00C50380" w:rsidRDefault="00C50380" w:rsidP="00DB5912">
      <w:pPr>
        <w:pStyle w:val="Ttulo2"/>
      </w:pPr>
      <w:bookmarkStart w:id="33" w:name="_Toc65525064"/>
      <w:r>
        <w:t>Evaluation</w:t>
      </w:r>
      <w:bookmarkEnd w:id="33"/>
    </w:p>
    <w:p w14:paraId="753C01B3" w14:textId="2CB67B35" w:rsidR="00B966A2" w:rsidRPr="002C56B2" w:rsidRDefault="00B966A2" w:rsidP="001D6BD8">
      <w:pPr>
        <w:rPr>
          <w:lang w:val="en-US"/>
        </w:rPr>
      </w:pPr>
      <w:bookmarkStart w:id="34" w:name="_Toc195238892"/>
      <w:bookmarkStart w:id="35" w:name="_Toc410990274"/>
      <w:bookmarkStart w:id="36" w:name="_Toc410990286"/>
      <w:bookmarkStart w:id="37" w:name="_Toc412186399"/>
      <w:bookmarkStart w:id="38" w:name="_Toc412186504"/>
      <w:bookmarkStart w:id="39" w:name="_Toc412186529"/>
      <w:bookmarkStart w:id="40" w:name="_Toc412186600"/>
      <w:bookmarkStart w:id="41" w:name="_Toc412186630"/>
      <w:r>
        <w:rPr>
          <w:lang w:val="en-US"/>
        </w:rPr>
        <w:t xml:space="preserve">To evaluate the quality of </w:t>
      </w:r>
      <w:r w:rsidR="00257AB9">
        <w:rPr>
          <w:lang w:val="en-US"/>
        </w:rPr>
        <w:t xml:space="preserve">our clusters, </w:t>
      </w:r>
      <w:r>
        <w:rPr>
          <w:lang w:val="en-US"/>
        </w:rPr>
        <w:t xml:space="preserve">we have confirmed visually, in two dimensions, that the clusters are well </w:t>
      </w:r>
      <w:r w:rsidRPr="00191510">
        <w:rPr>
          <w:lang w:val="en-US"/>
        </w:rPr>
        <w:t>defined (</w:t>
      </w:r>
      <w:r w:rsidRPr="00191510">
        <w:rPr>
          <w:lang w:val="en-US"/>
        </w:rPr>
        <w:fldChar w:fldCharType="begin"/>
      </w:r>
      <w:r w:rsidRPr="00191510">
        <w:rPr>
          <w:lang w:val="en-US"/>
        </w:rPr>
        <w:instrText xml:space="preserve"> REF _Ref65426923 \h  \* MERGEFORMAT </w:instrText>
      </w:r>
      <w:r w:rsidRPr="00191510">
        <w:rPr>
          <w:lang w:val="en-US"/>
        </w:rPr>
      </w:r>
      <w:r w:rsidRPr="00191510">
        <w:rPr>
          <w:lang w:val="en-US"/>
        </w:rPr>
        <w:fldChar w:fldCharType="separate"/>
      </w:r>
      <w:r w:rsidR="00266D71" w:rsidRPr="00266D71">
        <w:rPr>
          <w:lang w:val="en-US"/>
        </w:rPr>
        <w:t>Figure 3.6</w:t>
      </w:r>
      <w:r w:rsidRPr="00191510">
        <w:rPr>
          <w:lang w:val="en-US"/>
        </w:rPr>
        <w:fldChar w:fldCharType="end"/>
      </w:r>
      <w:r w:rsidRPr="00191510">
        <w:rPr>
          <w:lang w:val="en-US"/>
        </w:rPr>
        <w:t>, on the left) and the position of its centroids (</w:t>
      </w:r>
      <w:r w:rsidRPr="00191510">
        <w:rPr>
          <w:lang w:val="en-US"/>
        </w:rPr>
        <w:fldChar w:fldCharType="begin"/>
      </w:r>
      <w:r w:rsidRPr="00191510">
        <w:rPr>
          <w:lang w:val="en-US"/>
        </w:rPr>
        <w:instrText xml:space="preserve"> REF _Ref65426923 \h  \* MERGEFORMAT </w:instrText>
      </w:r>
      <w:r w:rsidRPr="00191510">
        <w:rPr>
          <w:lang w:val="en-US"/>
        </w:rPr>
      </w:r>
      <w:r w:rsidRPr="00191510">
        <w:rPr>
          <w:lang w:val="en-US"/>
        </w:rPr>
        <w:fldChar w:fldCharType="separate"/>
      </w:r>
      <w:r w:rsidR="00266D71" w:rsidRPr="00266D71">
        <w:rPr>
          <w:lang w:val="en-US"/>
        </w:rPr>
        <w:t>Figure 3.6</w:t>
      </w:r>
      <w:r w:rsidRPr="00191510">
        <w:rPr>
          <w:lang w:val="en-US"/>
        </w:rPr>
        <w:fldChar w:fldCharType="end"/>
      </w:r>
      <w:r w:rsidRPr="00191510">
        <w:rPr>
          <w:lang w:val="en-US"/>
        </w:rPr>
        <w:t>, on the</w:t>
      </w:r>
      <w:r>
        <w:rPr>
          <w:lang w:val="en-US"/>
        </w:rPr>
        <w:t xml:space="preserve"> right) through the </w:t>
      </w:r>
      <w:r w:rsidRPr="002C56B2">
        <w:rPr>
          <w:lang w:val="en-US"/>
        </w:rPr>
        <w:t xml:space="preserve">T-Distributed Stochastic Neighbor Embedding (t-SNE) </w:t>
      </w:r>
      <w:r>
        <w:rPr>
          <w:lang w:val="en-US"/>
        </w:rPr>
        <w:t>plots</w:t>
      </w:r>
      <w:r w:rsidRPr="002C56B2">
        <w:rPr>
          <w:lang w:val="en-US"/>
        </w:rPr>
        <w:t>.</w:t>
      </w:r>
    </w:p>
    <w:p w14:paraId="1A1A2F42" w14:textId="77777777" w:rsidR="00B966A2" w:rsidRDefault="00B966A2" w:rsidP="00B966A2">
      <w:pPr>
        <w:keepNext/>
        <w:jc w:val="center"/>
      </w:pPr>
      <w:r>
        <w:rPr>
          <w:noProof/>
        </w:rPr>
        <w:drawing>
          <wp:inline distT="0" distB="0" distL="0" distR="0" wp14:anchorId="3377595D" wp14:editId="04AC060D">
            <wp:extent cx="2663150" cy="18172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1842" cy="1870921"/>
                    </a:xfrm>
                    <a:prstGeom prst="rect">
                      <a:avLst/>
                    </a:prstGeom>
                  </pic:spPr>
                </pic:pic>
              </a:graphicData>
            </a:graphic>
          </wp:inline>
        </w:drawing>
      </w:r>
      <w:r w:rsidRPr="00B627A8">
        <w:rPr>
          <w:noProof/>
        </w:rPr>
        <w:t xml:space="preserve"> </w:t>
      </w:r>
      <w:r>
        <w:rPr>
          <w:noProof/>
        </w:rPr>
        <w:drawing>
          <wp:anchor distT="0" distB="0" distL="114300" distR="114300" simplePos="0" relativeHeight="251673088" behindDoc="1" locked="0" layoutInCell="1" allowOverlap="1" wp14:anchorId="5670DC37" wp14:editId="42BD0C5D">
            <wp:simplePos x="0" y="0"/>
            <wp:positionH relativeFrom="column">
              <wp:posOffset>3069590</wp:posOffset>
            </wp:positionH>
            <wp:positionV relativeFrom="paragraph">
              <wp:posOffset>5080</wp:posOffset>
            </wp:positionV>
            <wp:extent cx="2313940" cy="1810385"/>
            <wp:effectExtent l="0" t="0" r="0" b="0"/>
            <wp:wrapTight wrapText="bothSides">
              <wp:wrapPolygon edited="0">
                <wp:start x="0" y="0"/>
                <wp:lineTo x="0" y="21365"/>
                <wp:lineTo x="21339" y="21365"/>
                <wp:lineTo x="213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13940" cy="1810385"/>
                    </a:xfrm>
                    <a:prstGeom prst="rect">
                      <a:avLst/>
                    </a:prstGeom>
                  </pic:spPr>
                </pic:pic>
              </a:graphicData>
            </a:graphic>
          </wp:anchor>
        </w:drawing>
      </w:r>
    </w:p>
    <w:p w14:paraId="7993BAEF" w14:textId="27E15AB6" w:rsidR="00B966A2" w:rsidRPr="002C56B2" w:rsidRDefault="00B966A2" w:rsidP="00F144F0">
      <w:pPr>
        <w:pStyle w:val="Legenda"/>
        <w:rPr>
          <w:lang w:val="en-US"/>
        </w:rPr>
      </w:pPr>
      <w:bookmarkStart w:id="42" w:name="_Ref65426923"/>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6</w:t>
      </w:r>
      <w:r w:rsidR="00FD6801">
        <w:fldChar w:fldCharType="end"/>
      </w:r>
      <w:bookmarkEnd w:id="42"/>
      <w:r>
        <w:t xml:space="preserve"> - t-</w:t>
      </w:r>
      <w:r w:rsidR="00EE1417">
        <w:t>SNE</w:t>
      </w:r>
      <w:r>
        <w:t xml:space="preserve"> plots.</w:t>
      </w:r>
    </w:p>
    <w:p w14:paraId="6A98BA67" w14:textId="5EF51745" w:rsidR="00257AB9" w:rsidRDefault="001D6BD8" w:rsidP="001D6BD8">
      <w:pPr>
        <w:rPr>
          <w:lang w:val="en-US"/>
        </w:rPr>
      </w:pPr>
      <w:r>
        <w:rPr>
          <w:lang w:val="en-US"/>
        </w:rPr>
        <w:t>I</w:t>
      </w:r>
      <w:r w:rsidR="00257AB9">
        <w:rPr>
          <w:lang w:val="en-US"/>
        </w:rPr>
        <w:t xml:space="preserve">n addition, we </w:t>
      </w:r>
      <w:r w:rsidR="006E5594">
        <w:rPr>
          <w:lang w:val="en-US"/>
        </w:rPr>
        <w:t>calculate</w:t>
      </w:r>
      <w:r w:rsidR="00071C75">
        <w:rPr>
          <w:lang w:val="en-US"/>
        </w:rPr>
        <w:t>d</w:t>
      </w:r>
      <w:r w:rsidR="006E5594">
        <w:rPr>
          <w:lang w:val="en-US"/>
        </w:rPr>
        <w:t xml:space="preserve"> the R2 metric for K</w:t>
      </w:r>
      <w:r w:rsidR="00071C75">
        <w:rPr>
          <w:lang w:val="en-US"/>
        </w:rPr>
        <w:t>-</w:t>
      </w:r>
      <w:r w:rsidR="006E5594">
        <w:rPr>
          <w:lang w:val="en-US"/>
        </w:rPr>
        <w:t xml:space="preserve">means </w:t>
      </w:r>
      <w:r w:rsidR="00071C75">
        <w:rPr>
          <w:lang w:val="en-US"/>
        </w:rPr>
        <w:t>that</w:t>
      </w:r>
      <w:r w:rsidR="006E5594">
        <w:rPr>
          <w:lang w:val="en-US"/>
        </w:rPr>
        <w:t xml:space="preserve"> present</w:t>
      </w:r>
      <w:r w:rsidR="00803C60">
        <w:rPr>
          <w:lang w:val="en-US"/>
        </w:rPr>
        <w:t>s</w:t>
      </w:r>
      <w:r w:rsidR="00021058">
        <w:rPr>
          <w:lang w:val="en-US"/>
        </w:rPr>
        <w:t xml:space="preserve"> a </w:t>
      </w:r>
      <w:r w:rsidR="007A55AD">
        <w:rPr>
          <w:lang w:val="en-US"/>
        </w:rPr>
        <w:t>result of 0,3</w:t>
      </w:r>
      <w:r w:rsidR="00D3505A">
        <w:rPr>
          <w:lang w:val="en-US"/>
        </w:rPr>
        <w:t>6</w:t>
      </w:r>
      <w:r w:rsidR="007A55AD">
        <w:rPr>
          <w:lang w:val="en-US"/>
        </w:rPr>
        <w:t xml:space="preserve">, higher than </w:t>
      </w:r>
      <w:r w:rsidR="00EB0202">
        <w:rPr>
          <w:lang w:val="en-US"/>
        </w:rPr>
        <w:t>hierarchical</w:t>
      </w:r>
      <w:r w:rsidR="00D3505A">
        <w:rPr>
          <w:lang w:val="en-US"/>
        </w:rPr>
        <w:t xml:space="preserve"> </w:t>
      </w:r>
      <w:r w:rsidR="007A55AD">
        <w:rPr>
          <w:lang w:val="en-US"/>
        </w:rPr>
        <w:t>cluster that present</w:t>
      </w:r>
      <w:r w:rsidR="00803C60">
        <w:rPr>
          <w:lang w:val="en-US"/>
        </w:rPr>
        <w:t>s</w:t>
      </w:r>
      <w:r w:rsidR="007A55AD">
        <w:rPr>
          <w:lang w:val="en-US"/>
        </w:rPr>
        <w:t xml:space="preserve"> a result o</w:t>
      </w:r>
      <w:r w:rsidR="00D3505A">
        <w:rPr>
          <w:lang w:val="en-US"/>
        </w:rPr>
        <w:t>f 0,31.</w:t>
      </w:r>
      <w:r w:rsidR="007A55AD">
        <w:rPr>
          <w:lang w:val="en-US"/>
        </w:rPr>
        <w:t xml:space="preserve"> </w:t>
      </w:r>
    </w:p>
    <w:p w14:paraId="386AB5FF" w14:textId="56B0C602" w:rsidR="009956EA" w:rsidRDefault="00BA090D" w:rsidP="009956EA">
      <w:pPr>
        <w:rPr>
          <w:lang w:val="en-US" w:eastAsia="pt-PT"/>
        </w:rPr>
      </w:pPr>
      <w:r>
        <w:rPr>
          <w:lang w:val="en-US"/>
        </w:rPr>
        <w:t>A</w:t>
      </w:r>
      <w:r w:rsidRPr="000F3321">
        <w:rPr>
          <w:lang w:val="en-US"/>
        </w:rPr>
        <w:t>fter splitting the data into</w:t>
      </w:r>
      <w:r>
        <w:rPr>
          <w:lang w:val="en-US"/>
        </w:rPr>
        <w:t xml:space="preserve"> </w:t>
      </w:r>
      <w:r w:rsidRPr="000F3321">
        <w:rPr>
          <w:lang w:val="en-US"/>
        </w:rPr>
        <w:t>training and test</w:t>
      </w:r>
      <w:r>
        <w:rPr>
          <w:lang w:val="en-US"/>
        </w:rPr>
        <w:t>, w</w:t>
      </w:r>
      <w:r w:rsidR="00A72984">
        <w:rPr>
          <w:lang w:val="en-US"/>
        </w:rPr>
        <w:t>e al</w:t>
      </w:r>
      <w:r w:rsidR="00F913E5">
        <w:rPr>
          <w:lang w:val="en-US"/>
        </w:rPr>
        <w:t xml:space="preserve">so </w:t>
      </w:r>
      <w:r w:rsidR="00523F0E">
        <w:rPr>
          <w:lang w:val="en-US"/>
        </w:rPr>
        <w:t>applied a</w:t>
      </w:r>
      <w:r w:rsidR="00F913E5">
        <w:rPr>
          <w:lang w:val="en-US"/>
        </w:rPr>
        <w:t xml:space="preserve"> decision tree </w:t>
      </w:r>
      <w:r w:rsidR="00523F0E">
        <w:rPr>
          <w:lang w:val="en-US"/>
        </w:rPr>
        <w:t>classifier</w:t>
      </w:r>
      <w:r>
        <w:rPr>
          <w:lang w:val="en-US"/>
        </w:rPr>
        <w:t xml:space="preserve"> </w:t>
      </w:r>
      <w:r w:rsidR="00F913E5">
        <w:rPr>
          <w:lang w:val="en-US"/>
        </w:rPr>
        <w:t xml:space="preserve">to test our </w:t>
      </w:r>
      <w:r w:rsidR="00523F0E">
        <w:rPr>
          <w:lang w:val="en-US"/>
        </w:rPr>
        <w:t>solution</w:t>
      </w:r>
      <w:r w:rsidR="00803C60">
        <w:rPr>
          <w:lang w:val="en-US"/>
        </w:rPr>
        <w:t xml:space="preserve">. </w:t>
      </w:r>
      <w:r w:rsidR="00523F0E" w:rsidRPr="000F3321">
        <w:rPr>
          <w:lang w:val="en-US"/>
        </w:rPr>
        <w:t xml:space="preserve">It was able to predict </w:t>
      </w:r>
      <w:r w:rsidR="00C61494">
        <w:rPr>
          <w:lang w:val="en-US"/>
        </w:rPr>
        <w:t>93,</w:t>
      </w:r>
      <w:r w:rsidR="000E3DA7">
        <w:rPr>
          <w:lang w:val="en-US"/>
        </w:rPr>
        <w:t>94</w:t>
      </w:r>
      <w:r w:rsidR="00523F0E" w:rsidRPr="000F3321">
        <w:rPr>
          <w:lang w:val="en-US"/>
        </w:rPr>
        <w:t xml:space="preserve">% of the </w:t>
      </w:r>
      <w:r w:rsidR="000E3DA7">
        <w:rPr>
          <w:lang w:val="en-US"/>
        </w:rPr>
        <w:t>customer</w:t>
      </w:r>
      <w:r w:rsidR="00523F0E" w:rsidRPr="000F3321">
        <w:rPr>
          <w:lang w:val="en-US"/>
        </w:rPr>
        <w:t xml:space="preserve"> correctly</w:t>
      </w:r>
      <w:r w:rsidR="00D92330">
        <w:rPr>
          <w:lang w:val="en-US"/>
        </w:rPr>
        <w:t xml:space="preserve">. </w:t>
      </w:r>
      <w:r w:rsidR="00523F0E" w:rsidRPr="000F3321">
        <w:rPr>
          <w:lang w:val="en-US"/>
        </w:rPr>
        <w:t>We also got the feature importance of each variable in predicting the cluster</w:t>
      </w:r>
      <w:r w:rsidR="00523F0E" w:rsidRPr="007521E5">
        <w:rPr>
          <w:lang w:val="en-US"/>
        </w:rPr>
        <w:t xml:space="preserve">. </w:t>
      </w:r>
      <w:r w:rsidR="00803C60" w:rsidRPr="007521E5">
        <w:rPr>
          <w:lang w:val="en-US"/>
        </w:rPr>
        <w:t xml:space="preserve">In terms of feature importance, </w:t>
      </w:r>
      <w:proofErr w:type="spellStart"/>
      <w:r w:rsidR="00803C60" w:rsidRPr="007521E5">
        <w:rPr>
          <w:i/>
          <w:iCs/>
          <w:lang w:val="en-US"/>
        </w:rPr>
        <w:t>Avg_ticket</w:t>
      </w:r>
      <w:proofErr w:type="spellEnd"/>
      <w:r w:rsidR="00803C60" w:rsidRPr="007521E5">
        <w:rPr>
          <w:lang w:val="en-US"/>
        </w:rPr>
        <w:t xml:space="preserve"> and </w:t>
      </w:r>
      <w:proofErr w:type="spellStart"/>
      <w:r w:rsidR="00803C60" w:rsidRPr="007521E5">
        <w:rPr>
          <w:i/>
          <w:iCs/>
          <w:lang w:val="en-US"/>
        </w:rPr>
        <w:t>Dryred</w:t>
      </w:r>
      <w:proofErr w:type="spellEnd"/>
      <w:r w:rsidR="00803C60" w:rsidRPr="007521E5">
        <w:rPr>
          <w:lang w:val="en-US"/>
        </w:rPr>
        <w:t xml:space="preserve"> stand out as the most relevant features to the target. The full ranking can be found in </w:t>
      </w:r>
      <w:r w:rsidR="00EB0202" w:rsidRPr="007521E5">
        <w:rPr>
          <w:lang w:val="en-US"/>
        </w:rPr>
        <w:t>the notebook provided.</w:t>
      </w:r>
      <w:r w:rsidR="00EB0202">
        <w:rPr>
          <w:lang w:val="en-US"/>
        </w:rPr>
        <w:t xml:space="preserve"> </w:t>
      </w:r>
    </w:p>
    <w:p w14:paraId="1A39093D" w14:textId="55D88E04" w:rsidR="00940100" w:rsidRPr="00227627" w:rsidRDefault="00606B2A" w:rsidP="00C55E6D">
      <w:pPr>
        <w:pStyle w:val="Ttulo1"/>
      </w:pPr>
      <w:bookmarkStart w:id="43" w:name="_Toc65525065"/>
      <w:r w:rsidRPr="00227627">
        <w:t xml:space="preserve">RESULTS </w:t>
      </w:r>
      <w:bookmarkEnd w:id="34"/>
      <w:bookmarkEnd w:id="35"/>
      <w:bookmarkEnd w:id="36"/>
      <w:bookmarkEnd w:id="37"/>
      <w:bookmarkEnd w:id="38"/>
      <w:bookmarkEnd w:id="39"/>
      <w:bookmarkEnd w:id="40"/>
      <w:bookmarkEnd w:id="41"/>
      <w:r>
        <w:t>EVALUATION</w:t>
      </w:r>
      <w:bookmarkEnd w:id="43"/>
    </w:p>
    <w:p w14:paraId="0778AD7C" w14:textId="2FDA2C99" w:rsidR="002C054F" w:rsidRDefault="002C054F" w:rsidP="00092848">
      <w:pPr>
        <w:rPr>
          <w:lang w:val="en-US"/>
        </w:rPr>
      </w:pPr>
      <w:r>
        <w:rPr>
          <w:lang w:val="en-US"/>
        </w:rPr>
        <w:t xml:space="preserve">With this model we were able to identify three different segments of customers who have different characteristics and purchase </w:t>
      </w:r>
      <w:r w:rsidR="005C2017">
        <w:rPr>
          <w:lang w:val="en-US"/>
        </w:rPr>
        <w:t>behavior</w:t>
      </w:r>
      <w:r>
        <w:rPr>
          <w:lang w:val="en-US"/>
        </w:rPr>
        <w:t xml:space="preserve">. </w:t>
      </w:r>
    </w:p>
    <w:p w14:paraId="1BD00D1C" w14:textId="4598E847" w:rsidR="00466331" w:rsidRPr="00353DBC" w:rsidRDefault="005C2017" w:rsidP="00466331">
      <w:pPr>
        <w:rPr>
          <w:lang w:val="en-US"/>
        </w:rPr>
      </w:pPr>
      <w:r>
        <w:rPr>
          <w:lang w:val="en-US"/>
        </w:rPr>
        <w:t>Segment 1 (</w:t>
      </w:r>
      <w:r w:rsidR="002C054F" w:rsidRPr="0096485D">
        <w:rPr>
          <w:lang w:val="en-US"/>
        </w:rPr>
        <w:t>Cluster 0</w:t>
      </w:r>
      <w:r>
        <w:rPr>
          <w:lang w:val="en-US"/>
        </w:rPr>
        <w:t>)</w:t>
      </w:r>
      <w:r w:rsidR="002C054F">
        <w:rPr>
          <w:lang w:val="en-US"/>
        </w:rPr>
        <w:t xml:space="preserve"> </w:t>
      </w:r>
      <w:r w:rsidR="00364587">
        <w:rPr>
          <w:lang w:val="en-US"/>
        </w:rPr>
        <w:t>is</w:t>
      </w:r>
      <w:r w:rsidR="004A7906">
        <w:rPr>
          <w:lang w:val="en-US"/>
        </w:rPr>
        <w:t xml:space="preserve"> the group of </w:t>
      </w:r>
      <w:r w:rsidR="00364587">
        <w:rPr>
          <w:lang w:val="en-US" w:eastAsia="pt-PT"/>
        </w:rPr>
        <w:t xml:space="preserve">WWW should </w:t>
      </w:r>
      <w:r w:rsidR="00364587" w:rsidRPr="00E9543E">
        <w:rPr>
          <w:lang w:eastAsia="pt-PT"/>
        </w:rPr>
        <w:t>prioritise</w:t>
      </w:r>
      <w:r w:rsidR="00364587">
        <w:rPr>
          <w:lang w:val="en-US" w:eastAsia="pt-PT"/>
        </w:rPr>
        <w:t xml:space="preserve"> since those are the ones that spend more and more often. </w:t>
      </w:r>
      <w:r w:rsidR="004A7906">
        <w:rPr>
          <w:lang w:val="en-US"/>
        </w:rPr>
        <w:t xml:space="preserve">They also </w:t>
      </w:r>
      <w:r w:rsidR="002C054F">
        <w:rPr>
          <w:lang w:val="en-US"/>
        </w:rPr>
        <w:t xml:space="preserve">tend to acquire more accessories when compared to the other groups </w:t>
      </w:r>
      <w:r w:rsidR="002C054F">
        <w:rPr>
          <w:lang w:val="en-US"/>
        </w:rPr>
        <w:lastRenderedPageBreak/>
        <w:t xml:space="preserve">however they do not purchase online or visit the website as often as the other groups. </w:t>
      </w:r>
      <w:r w:rsidR="00C87136">
        <w:rPr>
          <w:lang w:val="en-US"/>
        </w:rPr>
        <w:t>F</w:t>
      </w:r>
      <w:r w:rsidR="00C87136" w:rsidRPr="00F4372E">
        <w:rPr>
          <w:lang w:val="en-US"/>
        </w:rPr>
        <w:t>or those c</w:t>
      </w:r>
      <w:r w:rsidR="005B0523">
        <w:rPr>
          <w:lang w:val="en-US"/>
        </w:rPr>
        <w:t>ustomers,</w:t>
      </w:r>
      <w:r w:rsidR="00C87136" w:rsidRPr="00F4372E">
        <w:rPr>
          <w:lang w:val="en-US"/>
        </w:rPr>
        <w:t xml:space="preserve"> the contact should be closer and personal</w:t>
      </w:r>
      <w:r w:rsidR="00C87136">
        <w:rPr>
          <w:lang w:val="en-US"/>
        </w:rPr>
        <w:t xml:space="preserve">, so </w:t>
      </w:r>
      <w:r w:rsidR="00EE1417">
        <w:rPr>
          <w:lang w:val="en-US"/>
        </w:rPr>
        <w:t xml:space="preserve">we suggest </w:t>
      </w:r>
      <w:r w:rsidR="0088690E">
        <w:rPr>
          <w:lang w:val="en-US"/>
        </w:rPr>
        <w:t>approaching</w:t>
      </w:r>
      <w:r w:rsidR="00EE1417">
        <w:rPr>
          <w:lang w:val="en-US"/>
        </w:rPr>
        <w:t xml:space="preserve"> this segment</w:t>
      </w:r>
      <w:r w:rsidR="00353DBC" w:rsidRPr="00F4372E">
        <w:rPr>
          <w:lang w:val="en-US"/>
        </w:rPr>
        <w:t xml:space="preserve"> </w:t>
      </w:r>
      <w:r w:rsidR="00353DBC">
        <w:rPr>
          <w:lang w:val="en-US"/>
        </w:rPr>
        <w:t xml:space="preserve">via </w:t>
      </w:r>
      <w:r w:rsidR="00353DBC" w:rsidRPr="00F4372E">
        <w:rPr>
          <w:lang w:val="en-US"/>
        </w:rPr>
        <w:t>SMS or phone call</w:t>
      </w:r>
      <w:r w:rsidR="00903A34">
        <w:rPr>
          <w:lang w:val="en-US"/>
        </w:rPr>
        <w:t>s</w:t>
      </w:r>
      <w:r w:rsidR="005B0523">
        <w:rPr>
          <w:lang w:val="en-US"/>
        </w:rPr>
        <w:t xml:space="preserve">. </w:t>
      </w:r>
      <w:r w:rsidR="00D60CC9">
        <w:rPr>
          <w:lang w:val="en-US"/>
        </w:rPr>
        <w:t>T</w:t>
      </w:r>
      <w:r w:rsidR="00D60CC9" w:rsidRPr="00353DBC">
        <w:rPr>
          <w:lang w:val="en-US"/>
        </w:rPr>
        <w:t>his group prioritizes quality over price and is willing to pay more.</w:t>
      </w:r>
      <w:r w:rsidR="0036149F">
        <w:rPr>
          <w:lang w:val="en-US"/>
        </w:rPr>
        <w:t xml:space="preserve"> </w:t>
      </w:r>
      <w:r w:rsidR="00466331" w:rsidRPr="00353DBC">
        <w:rPr>
          <w:lang w:val="en-US"/>
        </w:rPr>
        <w:t>Promotions and discounts were discarded in stores</w:t>
      </w:r>
      <w:r w:rsidR="00466331">
        <w:rPr>
          <w:lang w:val="en-US"/>
        </w:rPr>
        <w:t xml:space="preserve"> </w:t>
      </w:r>
      <w:r w:rsidR="00466331" w:rsidRPr="00353DBC">
        <w:rPr>
          <w:lang w:val="en-US"/>
        </w:rPr>
        <w:t xml:space="preserve">since </w:t>
      </w:r>
      <w:r w:rsidR="00466331">
        <w:rPr>
          <w:lang w:val="en-US"/>
        </w:rPr>
        <w:t>this segment</w:t>
      </w:r>
      <w:r w:rsidR="00466331" w:rsidRPr="00353DBC">
        <w:rPr>
          <w:lang w:val="en-US"/>
        </w:rPr>
        <w:t xml:space="preserve"> does</w:t>
      </w:r>
      <w:r w:rsidR="00466331">
        <w:rPr>
          <w:lang w:val="en-US"/>
        </w:rPr>
        <w:t xml:space="preserve"> </w:t>
      </w:r>
      <w:r w:rsidR="00466331" w:rsidRPr="00353DBC">
        <w:rPr>
          <w:lang w:val="en-US"/>
        </w:rPr>
        <w:t>n</w:t>
      </w:r>
      <w:r w:rsidR="00466331">
        <w:rPr>
          <w:lang w:val="en-US"/>
        </w:rPr>
        <w:t>ot</w:t>
      </w:r>
      <w:r w:rsidR="0036149F">
        <w:rPr>
          <w:lang w:val="en-US"/>
        </w:rPr>
        <w:t xml:space="preserve"> seem to react to items’ </w:t>
      </w:r>
      <w:r w:rsidR="00466331" w:rsidRPr="00353DBC">
        <w:rPr>
          <w:lang w:val="en-US"/>
        </w:rPr>
        <w:t>discount</w:t>
      </w:r>
      <w:r w:rsidR="0036149F">
        <w:rPr>
          <w:lang w:val="en-US"/>
        </w:rPr>
        <w:t>s</w:t>
      </w:r>
      <w:r w:rsidR="00466331">
        <w:rPr>
          <w:lang w:val="en-US"/>
        </w:rPr>
        <w:t xml:space="preserve">. </w:t>
      </w:r>
    </w:p>
    <w:p w14:paraId="34BA1FF0" w14:textId="0DA81CE2" w:rsidR="00DA1D19" w:rsidRDefault="005B0523" w:rsidP="002F7090">
      <w:pPr>
        <w:rPr>
          <w:lang w:val="en-US"/>
        </w:rPr>
      </w:pPr>
      <w:r>
        <w:rPr>
          <w:lang w:val="en-US"/>
        </w:rPr>
        <w:t xml:space="preserve">For this </w:t>
      </w:r>
      <w:r w:rsidR="00375D05">
        <w:rPr>
          <w:lang w:val="en-US"/>
        </w:rPr>
        <w:t>segment</w:t>
      </w:r>
      <w:r w:rsidR="004509C7">
        <w:rPr>
          <w:lang w:val="en-US"/>
        </w:rPr>
        <w:t>,</w:t>
      </w:r>
      <w:r>
        <w:rPr>
          <w:lang w:val="en-US"/>
        </w:rPr>
        <w:t xml:space="preserve"> w</w:t>
      </w:r>
      <w:r w:rsidRPr="00F4372E">
        <w:rPr>
          <w:lang w:val="en-US"/>
        </w:rPr>
        <w:t xml:space="preserve">e </w:t>
      </w:r>
      <w:r w:rsidR="0036149F">
        <w:rPr>
          <w:lang w:val="en-US"/>
        </w:rPr>
        <w:t>suggest the</w:t>
      </w:r>
      <w:r w:rsidRPr="00F4372E">
        <w:rPr>
          <w:lang w:val="en-US"/>
        </w:rPr>
        <w:t xml:space="preserve"> creat</w:t>
      </w:r>
      <w:r w:rsidR="0036149F">
        <w:rPr>
          <w:lang w:val="en-US"/>
        </w:rPr>
        <w:t>ion of</w:t>
      </w:r>
      <w:r w:rsidRPr="00F4372E">
        <w:rPr>
          <w:lang w:val="en-US"/>
        </w:rPr>
        <w:t xml:space="preserve"> small </w:t>
      </w:r>
      <w:r w:rsidR="0036149F">
        <w:rPr>
          <w:lang w:val="en-US"/>
        </w:rPr>
        <w:t xml:space="preserve">in-store </w:t>
      </w:r>
      <w:r w:rsidRPr="00F4372E">
        <w:rPr>
          <w:lang w:val="en-US"/>
        </w:rPr>
        <w:t>events</w:t>
      </w:r>
      <w:r w:rsidR="0036149F">
        <w:rPr>
          <w:lang w:val="en-US"/>
        </w:rPr>
        <w:t>,</w:t>
      </w:r>
      <w:r w:rsidRPr="00F4372E">
        <w:rPr>
          <w:lang w:val="en-US"/>
        </w:rPr>
        <w:t xml:space="preserve"> such as </w:t>
      </w:r>
      <w:r w:rsidR="0036149F">
        <w:rPr>
          <w:lang w:val="en-US"/>
        </w:rPr>
        <w:t xml:space="preserve">wine </w:t>
      </w:r>
      <w:r w:rsidRPr="00F4372E">
        <w:rPr>
          <w:lang w:val="en-US"/>
        </w:rPr>
        <w:t xml:space="preserve">tasting </w:t>
      </w:r>
      <w:r w:rsidR="0036149F">
        <w:rPr>
          <w:lang w:val="en-US"/>
        </w:rPr>
        <w:t>evenings</w:t>
      </w:r>
      <w:r w:rsidRPr="00F4372E">
        <w:rPr>
          <w:lang w:val="en-US"/>
        </w:rPr>
        <w:t xml:space="preserve"> and small workshops.</w:t>
      </w:r>
      <w:r w:rsidR="004509C7">
        <w:rPr>
          <w:lang w:val="en-US"/>
        </w:rPr>
        <w:t xml:space="preserve"> </w:t>
      </w:r>
      <w:r w:rsidR="00082A63">
        <w:rPr>
          <w:lang w:val="en-US"/>
        </w:rPr>
        <w:t xml:space="preserve">We would like to </w:t>
      </w:r>
      <w:r w:rsidR="00082A63" w:rsidRPr="00353DBC">
        <w:rPr>
          <w:lang w:val="en-US"/>
        </w:rPr>
        <w:t>explor</w:t>
      </w:r>
      <w:r w:rsidR="00082A63">
        <w:rPr>
          <w:lang w:val="en-US"/>
        </w:rPr>
        <w:t xml:space="preserve">e </w:t>
      </w:r>
      <w:r w:rsidR="00082A63" w:rsidRPr="00353DBC">
        <w:rPr>
          <w:lang w:val="en-US"/>
        </w:rPr>
        <w:t>more the customer experience as wine lovers in addition to expanding knowledge about the product consumed.</w:t>
      </w:r>
      <w:r w:rsidR="007C1C3A">
        <w:rPr>
          <w:lang w:val="en-US"/>
        </w:rPr>
        <w:t xml:space="preserve"> </w:t>
      </w:r>
      <w:r w:rsidR="00DA1D19">
        <w:rPr>
          <w:lang w:val="en-US"/>
        </w:rPr>
        <w:t xml:space="preserve">To promote these </w:t>
      </w:r>
      <w:r w:rsidR="00C768A6">
        <w:rPr>
          <w:lang w:val="en-US"/>
        </w:rPr>
        <w:t>events,</w:t>
      </w:r>
      <w:r w:rsidR="00DA1D19">
        <w:rPr>
          <w:lang w:val="en-US"/>
        </w:rPr>
        <w:t xml:space="preserve"> we suggest </w:t>
      </w:r>
      <w:r w:rsidR="0036149F">
        <w:rPr>
          <w:lang w:val="en-US"/>
        </w:rPr>
        <w:t>implementing the following</w:t>
      </w:r>
      <w:r w:rsidR="00DA1D19">
        <w:rPr>
          <w:lang w:val="en-US"/>
        </w:rPr>
        <w:t xml:space="preserve"> strategies:</w:t>
      </w:r>
    </w:p>
    <w:p w14:paraId="6489A27E" w14:textId="26629661" w:rsidR="00C768A6" w:rsidRDefault="002F7090" w:rsidP="00C768A6">
      <w:pPr>
        <w:pStyle w:val="PargrafodaLista"/>
        <w:numPr>
          <w:ilvl w:val="0"/>
          <w:numId w:val="22"/>
        </w:numPr>
        <w:rPr>
          <w:lang w:val="en-US"/>
        </w:rPr>
      </w:pPr>
      <w:r w:rsidRPr="00C768A6">
        <w:rPr>
          <w:lang w:val="en-US"/>
        </w:rPr>
        <w:t>As a way of attracting new customers, the sale</w:t>
      </w:r>
      <w:r w:rsidR="0036149F">
        <w:rPr>
          <w:lang w:val="en-US"/>
        </w:rPr>
        <w:t>s</w:t>
      </w:r>
      <w:r w:rsidRPr="00C768A6">
        <w:rPr>
          <w:lang w:val="en-US"/>
        </w:rPr>
        <w:t xml:space="preserve"> of tickets for the events would be processed in the following ways: a) the first customers to confirm would pay a lower price on the ticket or b)</w:t>
      </w:r>
      <w:r w:rsidR="00ED57FE">
        <w:rPr>
          <w:lang w:val="en-US"/>
        </w:rPr>
        <w:t xml:space="preserve"> the customer would get 10% off the ticket price when inviting another potential customer.</w:t>
      </w:r>
      <w:r w:rsidR="001C1104" w:rsidRPr="00C768A6">
        <w:rPr>
          <w:lang w:val="en-US"/>
        </w:rPr>
        <w:t xml:space="preserve"> </w:t>
      </w:r>
    </w:p>
    <w:p w14:paraId="2BF5CCF4" w14:textId="2C86021F" w:rsidR="007C1C3A" w:rsidRDefault="000662A3" w:rsidP="00353DBC">
      <w:pPr>
        <w:pStyle w:val="PargrafodaLista"/>
        <w:numPr>
          <w:ilvl w:val="0"/>
          <w:numId w:val="22"/>
        </w:numPr>
        <w:rPr>
          <w:lang w:val="en-US"/>
        </w:rPr>
      </w:pPr>
      <w:r>
        <w:rPr>
          <w:lang w:val="en-US"/>
        </w:rPr>
        <w:t>The</w:t>
      </w:r>
      <w:r w:rsidR="001C1104" w:rsidRPr="00C768A6">
        <w:rPr>
          <w:lang w:val="en-US"/>
        </w:rPr>
        <w:t xml:space="preserve"> idea with these events is</w:t>
      </w:r>
      <w:r w:rsidR="007026C4">
        <w:rPr>
          <w:lang w:val="en-US"/>
        </w:rPr>
        <w:t xml:space="preserve"> to increase the </w:t>
      </w:r>
      <w:r w:rsidR="001C1104" w:rsidRPr="00C768A6">
        <w:rPr>
          <w:lang w:val="en-US"/>
        </w:rPr>
        <w:t xml:space="preserve">working capital and </w:t>
      </w:r>
      <w:r w:rsidR="007026C4">
        <w:rPr>
          <w:lang w:val="en-US"/>
        </w:rPr>
        <w:t xml:space="preserve">encourage the sales of the least popular </w:t>
      </w:r>
      <w:r w:rsidR="001C1104" w:rsidRPr="00C768A6">
        <w:rPr>
          <w:lang w:val="en-US"/>
        </w:rPr>
        <w:t>wine</w:t>
      </w:r>
      <w:r w:rsidR="007026C4">
        <w:rPr>
          <w:lang w:val="en-US"/>
        </w:rPr>
        <w:t>s</w:t>
      </w:r>
      <w:r w:rsidR="001C1104" w:rsidRPr="00C768A6">
        <w:rPr>
          <w:lang w:val="en-US"/>
        </w:rPr>
        <w:t xml:space="preserve"> (</w:t>
      </w:r>
      <w:r w:rsidR="001C1104" w:rsidRPr="00C768A6">
        <w:rPr>
          <w:i/>
          <w:iCs/>
          <w:lang w:val="en-US"/>
        </w:rPr>
        <w:t>exotic</w:t>
      </w:r>
      <w:r w:rsidR="001C1104" w:rsidRPr="00C768A6">
        <w:rPr>
          <w:lang w:val="en-US"/>
        </w:rPr>
        <w:t>/</w:t>
      </w:r>
      <w:proofErr w:type="spellStart"/>
      <w:r w:rsidR="001C1104" w:rsidRPr="00C768A6">
        <w:rPr>
          <w:i/>
          <w:iCs/>
          <w:lang w:val="en-US"/>
        </w:rPr>
        <w:t>sweetred</w:t>
      </w:r>
      <w:proofErr w:type="spellEnd"/>
      <w:r w:rsidR="001C1104" w:rsidRPr="00C768A6">
        <w:rPr>
          <w:lang w:val="en-US"/>
        </w:rPr>
        <w:t>/</w:t>
      </w:r>
      <w:r w:rsidR="001C1104" w:rsidRPr="00C768A6">
        <w:rPr>
          <w:i/>
          <w:iCs/>
          <w:lang w:val="en-US"/>
        </w:rPr>
        <w:t>dessert</w:t>
      </w:r>
      <w:r w:rsidR="001C1104" w:rsidRPr="00C768A6">
        <w:rPr>
          <w:lang w:val="en-US"/>
        </w:rPr>
        <w:t>).</w:t>
      </w:r>
    </w:p>
    <w:p w14:paraId="1D84ACC4" w14:textId="03AAF51E" w:rsidR="000662A3" w:rsidRPr="00E178C0" w:rsidRDefault="00ED57FE" w:rsidP="00E178C0">
      <w:pPr>
        <w:pStyle w:val="PargrafodaLista"/>
        <w:numPr>
          <w:ilvl w:val="0"/>
          <w:numId w:val="22"/>
        </w:numPr>
        <w:rPr>
          <w:lang w:val="en-US"/>
        </w:rPr>
      </w:pPr>
      <w:r>
        <w:rPr>
          <w:lang w:val="en-US"/>
        </w:rPr>
        <w:t xml:space="preserve">On the events days we suggest having some </w:t>
      </w:r>
      <w:r w:rsidRPr="00ED57FE">
        <w:t>p</w:t>
      </w:r>
      <w:r w:rsidR="000662A3" w:rsidRPr="00ED57FE">
        <w:t>ersonali</w:t>
      </w:r>
      <w:r w:rsidRPr="00ED57FE">
        <w:t>s</w:t>
      </w:r>
      <w:r w:rsidR="000662A3" w:rsidRPr="00ED57FE">
        <w:t>ed</w:t>
      </w:r>
      <w:r w:rsidR="000662A3" w:rsidRPr="000662A3">
        <w:rPr>
          <w:lang w:val="en-US"/>
        </w:rPr>
        <w:t xml:space="preserve"> accessories</w:t>
      </w:r>
      <w:r>
        <w:rPr>
          <w:lang w:val="en-US"/>
        </w:rPr>
        <w:t xml:space="preserve"> to</w:t>
      </w:r>
      <w:r w:rsidR="000662A3" w:rsidRPr="000662A3">
        <w:rPr>
          <w:lang w:val="en-US"/>
        </w:rPr>
        <w:t xml:space="preserve"> be distributed</w:t>
      </w:r>
      <w:r>
        <w:rPr>
          <w:lang w:val="en-US"/>
        </w:rPr>
        <w:t xml:space="preserve">, </w:t>
      </w:r>
      <w:r w:rsidR="000662A3" w:rsidRPr="000662A3">
        <w:rPr>
          <w:lang w:val="en-US"/>
        </w:rPr>
        <w:t>such as glass of wine or cork stoppers</w:t>
      </w:r>
      <w:r>
        <w:rPr>
          <w:lang w:val="en-US"/>
        </w:rPr>
        <w:t xml:space="preserve"> with the WWW branding</w:t>
      </w:r>
      <w:r w:rsidR="000662A3" w:rsidRPr="000662A3">
        <w:rPr>
          <w:lang w:val="en-US"/>
        </w:rPr>
        <w:t>.</w:t>
      </w:r>
    </w:p>
    <w:p w14:paraId="0240B658" w14:textId="6F66536F" w:rsidR="008A0F7C" w:rsidRPr="00512DAE" w:rsidRDefault="008A0F7C" w:rsidP="00353DBC">
      <w:r>
        <w:rPr>
          <w:lang w:val="en-US"/>
        </w:rPr>
        <w:t>T</w:t>
      </w:r>
      <w:r w:rsidRPr="00F4372E">
        <w:rPr>
          <w:lang w:val="en-US"/>
        </w:rPr>
        <w:t>o stimulate the frequency beyond the days when events don’t occur, strategies such as buying a</w:t>
      </w:r>
      <w:r w:rsidR="00601AB0">
        <w:rPr>
          <w:lang w:val="en-US"/>
        </w:rPr>
        <w:t xml:space="preserve"> best seller</w:t>
      </w:r>
      <w:r w:rsidRPr="00F4372E">
        <w:rPr>
          <w:lang w:val="en-US"/>
        </w:rPr>
        <w:t xml:space="preserve"> and </w:t>
      </w:r>
      <w:r w:rsidR="00601AB0">
        <w:rPr>
          <w:lang w:val="en-US"/>
        </w:rPr>
        <w:t>worst seller</w:t>
      </w:r>
      <w:r w:rsidR="00CD77D9">
        <w:rPr>
          <w:lang w:val="en-US"/>
        </w:rPr>
        <w:t xml:space="preserve"> </w:t>
      </w:r>
      <w:r w:rsidRPr="00F4372E">
        <w:rPr>
          <w:lang w:val="en-US"/>
        </w:rPr>
        <w:t xml:space="preserve">get an accessory would be adopted. </w:t>
      </w:r>
      <w:r w:rsidR="001F7A99">
        <w:rPr>
          <w:lang w:val="en-US"/>
        </w:rPr>
        <w:t xml:space="preserve">Regarding the </w:t>
      </w:r>
      <w:r w:rsidR="0056413F">
        <w:rPr>
          <w:lang w:val="en-US"/>
        </w:rPr>
        <w:t xml:space="preserve">wine preferences </w:t>
      </w:r>
      <w:r w:rsidR="004532F4">
        <w:rPr>
          <w:lang w:val="en-US"/>
        </w:rPr>
        <w:t>of this segment</w:t>
      </w:r>
      <w:r w:rsidR="001F7A99">
        <w:rPr>
          <w:lang w:val="en-US"/>
        </w:rPr>
        <w:t xml:space="preserve">, </w:t>
      </w:r>
      <w:r w:rsidR="00512DAE">
        <w:rPr>
          <w:lang w:val="en-US"/>
        </w:rPr>
        <w:t xml:space="preserve">its </w:t>
      </w:r>
      <w:r w:rsidR="001F7A99">
        <w:rPr>
          <w:lang w:val="en-US"/>
        </w:rPr>
        <w:t>customers prefer</w:t>
      </w:r>
      <w:r w:rsidR="00512DAE">
        <w:rPr>
          <w:lang w:val="en-US"/>
        </w:rPr>
        <w:t xml:space="preserve"> dry wines (</w:t>
      </w:r>
      <w:proofErr w:type="spellStart"/>
      <w:r w:rsidR="00512DAE" w:rsidRPr="008A0F7C">
        <w:rPr>
          <w:i/>
          <w:iCs/>
          <w:lang w:val="en-US"/>
        </w:rPr>
        <w:t>dry</w:t>
      </w:r>
      <w:r w:rsidR="00512DAE">
        <w:rPr>
          <w:i/>
          <w:iCs/>
          <w:lang w:val="en-US"/>
        </w:rPr>
        <w:t>red</w:t>
      </w:r>
      <w:proofErr w:type="spellEnd"/>
      <w:r w:rsidR="00512DAE">
        <w:t xml:space="preserve"> and </w:t>
      </w:r>
      <w:proofErr w:type="spellStart"/>
      <w:r w:rsidR="00512DAE" w:rsidRPr="008A0F7C">
        <w:rPr>
          <w:i/>
          <w:iCs/>
          <w:lang w:val="en-US"/>
        </w:rPr>
        <w:t>drywh</w:t>
      </w:r>
      <w:proofErr w:type="spellEnd"/>
      <w:r w:rsidR="00512DAE">
        <w:rPr>
          <w:i/>
          <w:iCs/>
          <w:lang w:val="en-US"/>
        </w:rPr>
        <w:t>)</w:t>
      </w:r>
      <w:r w:rsidR="00512DAE">
        <w:rPr>
          <w:lang w:val="en-US"/>
        </w:rPr>
        <w:t>.</w:t>
      </w:r>
      <w:r w:rsidR="0056413F">
        <w:rPr>
          <w:lang w:val="en-US"/>
        </w:rPr>
        <w:t xml:space="preserve"> </w:t>
      </w:r>
    </w:p>
    <w:p w14:paraId="0F8659D9" w14:textId="658ACE47" w:rsidR="008A0F7C" w:rsidRPr="00F4372E" w:rsidRDefault="00322FD0" w:rsidP="008A0F7C">
      <w:pPr>
        <w:rPr>
          <w:lang w:val="en-US"/>
        </w:rPr>
      </w:pPr>
      <w:r>
        <w:rPr>
          <w:lang w:val="en-US"/>
        </w:rPr>
        <w:t>Segment 2 (</w:t>
      </w:r>
      <w:r w:rsidR="002C054F" w:rsidRPr="00512DAE">
        <w:rPr>
          <w:lang w:val="en-US"/>
        </w:rPr>
        <w:t>Cluster 1</w:t>
      </w:r>
      <w:r>
        <w:rPr>
          <w:lang w:val="en-US"/>
        </w:rPr>
        <w:t>)</w:t>
      </w:r>
      <w:r w:rsidR="002C054F">
        <w:rPr>
          <w:lang w:val="en-US"/>
        </w:rPr>
        <w:t xml:space="preserve"> is </w:t>
      </w:r>
      <w:r w:rsidR="002C054F" w:rsidRPr="00ED57FE">
        <w:t>characteri</w:t>
      </w:r>
      <w:r w:rsidR="00ED57FE" w:rsidRPr="00ED57FE">
        <w:t>s</w:t>
      </w:r>
      <w:r w:rsidR="002C054F" w:rsidRPr="00ED57FE">
        <w:t>ed</w:t>
      </w:r>
      <w:r w:rsidR="002C054F">
        <w:rPr>
          <w:lang w:val="en-US"/>
        </w:rPr>
        <w:t xml:space="preserve"> </w:t>
      </w:r>
      <w:r w:rsidR="00ED57FE">
        <w:rPr>
          <w:lang w:val="en-US"/>
        </w:rPr>
        <w:t>by</w:t>
      </w:r>
      <w:r w:rsidR="002C054F">
        <w:rPr>
          <w:lang w:val="en-US"/>
        </w:rPr>
        <w:t xml:space="preserve"> highest</w:t>
      </w:r>
      <w:r w:rsidR="00ED57FE">
        <w:rPr>
          <w:lang w:val="en-US"/>
        </w:rPr>
        <w:t xml:space="preserve"> level</w:t>
      </w:r>
      <w:r w:rsidR="002C054F">
        <w:rPr>
          <w:lang w:val="en-US"/>
        </w:rPr>
        <w:t xml:space="preserve"> of education and </w:t>
      </w:r>
      <w:r w:rsidR="00971670">
        <w:rPr>
          <w:lang w:val="en-US"/>
        </w:rPr>
        <w:t>a</w:t>
      </w:r>
      <w:r w:rsidR="002C054F">
        <w:rPr>
          <w:lang w:val="en-US"/>
        </w:rPr>
        <w:t xml:space="preserve"> high number of accesses to the website and online purchases.</w:t>
      </w:r>
      <w:r w:rsidR="00971670">
        <w:rPr>
          <w:lang w:val="en-US"/>
        </w:rPr>
        <w:t xml:space="preserve"> </w:t>
      </w:r>
      <w:r w:rsidR="008A0F7C">
        <w:rPr>
          <w:lang w:val="en-US"/>
        </w:rPr>
        <w:t>The strategy</w:t>
      </w:r>
      <w:r w:rsidR="008A0F7C" w:rsidRPr="00F4372E">
        <w:rPr>
          <w:lang w:val="en-US"/>
        </w:rPr>
        <w:t xml:space="preserve"> adopted for</w:t>
      </w:r>
      <w:r w:rsidR="008A0F7C">
        <w:rPr>
          <w:lang w:val="en-US"/>
        </w:rPr>
        <w:t xml:space="preserve"> this</w:t>
      </w:r>
      <w:r w:rsidR="008A0F7C" w:rsidRPr="00F4372E">
        <w:rPr>
          <w:lang w:val="en-US"/>
        </w:rPr>
        <w:t xml:space="preserve"> </w:t>
      </w:r>
      <w:r w:rsidR="00B44EEF">
        <w:rPr>
          <w:lang w:val="en-US"/>
        </w:rPr>
        <w:t>segment</w:t>
      </w:r>
      <w:r w:rsidR="008A0F7C" w:rsidRPr="00F4372E">
        <w:rPr>
          <w:lang w:val="en-US"/>
        </w:rPr>
        <w:t xml:space="preserve"> would </w:t>
      </w:r>
      <w:r w:rsidR="008A0F7C">
        <w:rPr>
          <w:lang w:val="en-US"/>
        </w:rPr>
        <w:t>be</w:t>
      </w:r>
      <w:r w:rsidR="008A0F7C" w:rsidRPr="00F4372E">
        <w:rPr>
          <w:lang w:val="en-US"/>
        </w:rPr>
        <w:t xml:space="preserve"> contacting </w:t>
      </w:r>
      <w:r w:rsidR="008A0F7C">
        <w:rPr>
          <w:lang w:val="en-US"/>
        </w:rPr>
        <w:t xml:space="preserve">the </w:t>
      </w:r>
      <w:r w:rsidR="008A0F7C" w:rsidRPr="00F4372E">
        <w:rPr>
          <w:lang w:val="en-US"/>
        </w:rPr>
        <w:t xml:space="preserve">customers </w:t>
      </w:r>
      <w:r w:rsidR="008A0F7C">
        <w:rPr>
          <w:lang w:val="en-US"/>
        </w:rPr>
        <w:t>via</w:t>
      </w:r>
      <w:r w:rsidR="008A0F7C" w:rsidRPr="00F4372E">
        <w:rPr>
          <w:lang w:val="en-US"/>
        </w:rPr>
        <w:t xml:space="preserve"> e-mail</w:t>
      </w:r>
      <w:r w:rsidR="008A0F7C">
        <w:rPr>
          <w:lang w:val="en-US"/>
        </w:rPr>
        <w:t xml:space="preserve"> as </w:t>
      </w:r>
      <w:r w:rsidR="008A0F7C" w:rsidRPr="00F4372E">
        <w:rPr>
          <w:lang w:val="en-US"/>
        </w:rPr>
        <w:t xml:space="preserve">they </w:t>
      </w:r>
      <w:r w:rsidR="008A0F7C">
        <w:rPr>
          <w:lang w:val="en-US"/>
        </w:rPr>
        <w:t>use</w:t>
      </w:r>
      <w:r w:rsidR="008A0F7C" w:rsidRPr="00F4372E">
        <w:rPr>
          <w:lang w:val="en-US"/>
        </w:rPr>
        <w:t xml:space="preserve"> the internet as </w:t>
      </w:r>
      <w:r w:rsidR="00ED57FE">
        <w:rPr>
          <w:lang w:val="en-US"/>
        </w:rPr>
        <w:t>their main</w:t>
      </w:r>
      <w:r w:rsidR="008A0F7C" w:rsidRPr="00F4372E">
        <w:rPr>
          <w:lang w:val="en-US"/>
        </w:rPr>
        <w:t xml:space="preserve"> way of communication. </w:t>
      </w:r>
      <w:r w:rsidR="008A0F7C">
        <w:rPr>
          <w:lang w:val="en-US"/>
        </w:rPr>
        <w:t>P</w:t>
      </w:r>
      <w:r w:rsidR="008A0F7C" w:rsidRPr="00F4372E">
        <w:rPr>
          <w:lang w:val="en-US"/>
        </w:rPr>
        <w:t>romotional emails would also include information about the product consumed (e.g. curiosities, composition, benefits, ideal consumption rate, recipes, etc.)</w:t>
      </w:r>
      <w:r w:rsidR="00632F53">
        <w:rPr>
          <w:lang w:val="en-US"/>
        </w:rPr>
        <w:t xml:space="preserve">, </w:t>
      </w:r>
      <w:r w:rsidR="008A0F7C" w:rsidRPr="00F4372E">
        <w:rPr>
          <w:lang w:val="en-US"/>
        </w:rPr>
        <w:t>the production chain and distribution. In that way, customers would have knowledge of the company purpose in addition to its concern regard quality and commitment to the consumer.</w:t>
      </w:r>
    </w:p>
    <w:p w14:paraId="0AF64CB2" w14:textId="6048C60E" w:rsidR="008A0F7C" w:rsidRPr="00F4372E" w:rsidRDefault="008A0F7C" w:rsidP="008A0F7C">
      <w:pPr>
        <w:rPr>
          <w:lang w:val="en-US"/>
        </w:rPr>
      </w:pPr>
      <w:r w:rsidRPr="00F4372E">
        <w:rPr>
          <w:lang w:val="en-US"/>
        </w:rPr>
        <w:t>It was also noted that</w:t>
      </w:r>
      <w:r w:rsidR="001E6390">
        <w:rPr>
          <w:lang w:val="en-US"/>
        </w:rPr>
        <w:t xml:space="preserve"> customers on</w:t>
      </w:r>
      <w:r w:rsidRPr="00F4372E">
        <w:rPr>
          <w:lang w:val="en-US"/>
        </w:rPr>
        <w:t xml:space="preserve"> </w:t>
      </w:r>
      <w:r w:rsidR="003D5FBC">
        <w:rPr>
          <w:lang w:val="en-US"/>
        </w:rPr>
        <w:t>segment 2</w:t>
      </w:r>
      <w:r w:rsidRPr="00F4372E">
        <w:rPr>
          <w:lang w:val="en-US"/>
        </w:rPr>
        <w:t xml:space="preserve"> </w:t>
      </w:r>
      <w:r w:rsidR="001E6390">
        <w:rPr>
          <w:lang w:val="en-US"/>
        </w:rPr>
        <w:t xml:space="preserve">tend react to </w:t>
      </w:r>
      <w:r w:rsidRPr="00F4372E">
        <w:rPr>
          <w:lang w:val="en-US"/>
        </w:rPr>
        <w:t>products</w:t>
      </w:r>
      <w:r w:rsidR="001E6390">
        <w:rPr>
          <w:lang w:val="en-US"/>
        </w:rPr>
        <w:t>’</w:t>
      </w:r>
      <w:r w:rsidRPr="00F4372E">
        <w:rPr>
          <w:lang w:val="en-US"/>
        </w:rPr>
        <w:t xml:space="preserve"> discount</w:t>
      </w:r>
      <w:r w:rsidR="00055B96">
        <w:rPr>
          <w:lang w:val="en-US"/>
        </w:rPr>
        <w:t>. C</w:t>
      </w:r>
      <w:r w:rsidRPr="00F4372E">
        <w:rPr>
          <w:lang w:val="en-US"/>
        </w:rPr>
        <w:t xml:space="preserve">onsidering that the </w:t>
      </w:r>
      <w:proofErr w:type="spellStart"/>
      <w:r w:rsidRPr="008A0F7C">
        <w:rPr>
          <w:i/>
          <w:iCs/>
          <w:lang w:val="en-US"/>
        </w:rPr>
        <w:t>dry</w:t>
      </w:r>
      <w:r>
        <w:rPr>
          <w:i/>
          <w:iCs/>
          <w:lang w:val="en-US"/>
        </w:rPr>
        <w:t>red</w:t>
      </w:r>
      <w:proofErr w:type="spellEnd"/>
      <w:r w:rsidRPr="00F4372E">
        <w:rPr>
          <w:lang w:val="en-US"/>
        </w:rPr>
        <w:t xml:space="preserve"> product has </w:t>
      </w:r>
      <w:r w:rsidR="009D61DF">
        <w:rPr>
          <w:lang w:val="en-US"/>
        </w:rPr>
        <w:t>the highest</w:t>
      </w:r>
      <w:r w:rsidRPr="00F4372E">
        <w:rPr>
          <w:lang w:val="en-US"/>
        </w:rPr>
        <w:t xml:space="preserve"> sales frequency in this </w:t>
      </w:r>
      <w:r w:rsidR="00055B96">
        <w:rPr>
          <w:lang w:val="en-US"/>
        </w:rPr>
        <w:t>segment</w:t>
      </w:r>
      <w:r w:rsidRPr="00F4372E">
        <w:rPr>
          <w:lang w:val="en-US"/>
        </w:rPr>
        <w:t xml:space="preserve">, there is no need to promote it. The promotions are made with the </w:t>
      </w:r>
      <w:r w:rsidR="001E6390" w:rsidRPr="00F4372E">
        <w:rPr>
          <w:lang w:val="en-US"/>
        </w:rPr>
        <w:t>second-best</w:t>
      </w:r>
      <w:r w:rsidR="001E6390">
        <w:rPr>
          <w:lang w:val="en-US"/>
        </w:rPr>
        <w:t xml:space="preserve"> seller</w:t>
      </w:r>
      <w:r w:rsidRPr="00F4372E">
        <w:rPr>
          <w:lang w:val="en-US"/>
        </w:rPr>
        <w:t xml:space="preserve"> (</w:t>
      </w:r>
      <w:proofErr w:type="spellStart"/>
      <w:r w:rsidRPr="008A0F7C">
        <w:rPr>
          <w:i/>
          <w:iCs/>
          <w:lang w:val="en-US"/>
        </w:rPr>
        <w:t>drywh</w:t>
      </w:r>
      <w:proofErr w:type="spellEnd"/>
      <w:r w:rsidRPr="00F4372E">
        <w:rPr>
          <w:lang w:val="en-US"/>
        </w:rPr>
        <w:t xml:space="preserve">) combined with the product with lower sales alternately, i.e.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t>
      </w:r>
      <w:r>
        <w:rPr>
          <w:i/>
          <w:iCs/>
          <w:lang w:val="en-US"/>
        </w:rPr>
        <w:t>red</w:t>
      </w:r>
      <w:proofErr w:type="spellEnd"/>
      <w:r w:rsidRPr="00F4372E">
        <w:rPr>
          <w:lang w:val="en-US"/>
        </w:rPr>
        <w:t xml:space="preserv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sweetwh</w:t>
      </w:r>
      <w:proofErr w:type="spellEnd"/>
      <w:r w:rsidRPr="00F4372E">
        <w:rPr>
          <w:lang w:val="en-US"/>
        </w:rPr>
        <w:t xml:space="preserve"> or </w:t>
      </w:r>
      <w:proofErr w:type="spellStart"/>
      <w:r w:rsidRPr="008A0F7C">
        <w:rPr>
          <w:i/>
          <w:iCs/>
          <w:lang w:val="en-US"/>
        </w:rPr>
        <w:t>drywh</w:t>
      </w:r>
      <w:proofErr w:type="spellEnd"/>
      <w:r w:rsidRPr="00F4372E">
        <w:rPr>
          <w:lang w:val="en-US"/>
        </w:rPr>
        <w:t xml:space="preserve"> + </w:t>
      </w:r>
      <w:r w:rsidRPr="008A0F7C">
        <w:rPr>
          <w:i/>
          <w:iCs/>
          <w:lang w:val="en-US"/>
        </w:rPr>
        <w:t>dessert</w:t>
      </w:r>
      <w:r w:rsidRPr="00F4372E">
        <w:rPr>
          <w:lang w:val="en-US"/>
        </w:rPr>
        <w:t xml:space="preserve">. </w:t>
      </w:r>
    </w:p>
    <w:p w14:paraId="447FBB1A" w14:textId="7D55500C" w:rsidR="0088230B" w:rsidRDefault="00971670" w:rsidP="0088230B">
      <w:pPr>
        <w:rPr>
          <w:lang w:val="en-US"/>
        </w:rPr>
      </w:pPr>
      <w:r>
        <w:rPr>
          <w:lang w:val="en-US"/>
        </w:rPr>
        <w:t xml:space="preserve">Finally, </w:t>
      </w:r>
      <w:r w:rsidR="001E6390">
        <w:rPr>
          <w:lang w:val="en-US"/>
        </w:rPr>
        <w:t xml:space="preserve">customers on </w:t>
      </w:r>
      <w:r w:rsidR="00504B91">
        <w:rPr>
          <w:lang w:val="en-US"/>
        </w:rPr>
        <w:t>segment</w:t>
      </w:r>
      <w:r>
        <w:rPr>
          <w:lang w:val="en-US"/>
        </w:rPr>
        <w:t xml:space="preserve"> </w:t>
      </w:r>
      <w:r w:rsidR="00504B91">
        <w:rPr>
          <w:lang w:val="en-US"/>
        </w:rPr>
        <w:t>3 (</w:t>
      </w:r>
      <w:r w:rsidR="002A4411" w:rsidRPr="00512DAE">
        <w:rPr>
          <w:lang w:val="en-US"/>
        </w:rPr>
        <w:t>C</w:t>
      </w:r>
      <w:r w:rsidR="00504B91" w:rsidRPr="00512DAE">
        <w:rPr>
          <w:lang w:val="en-US"/>
        </w:rPr>
        <w:t>luster</w:t>
      </w:r>
      <w:r w:rsidRPr="00512DAE">
        <w:rPr>
          <w:lang w:val="en-US"/>
        </w:rPr>
        <w:t>2</w:t>
      </w:r>
      <w:r w:rsidR="00504B91">
        <w:rPr>
          <w:lang w:val="en-US"/>
        </w:rPr>
        <w:t>)</w:t>
      </w:r>
      <w:r>
        <w:rPr>
          <w:lang w:val="en-US"/>
        </w:rPr>
        <w:t xml:space="preserve"> </w:t>
      </w:r>
      <w:r w:rsidR="001E6390">
        <w:rPr>
          <w:lang w:val="en-US"/>
        </w:rPr>
        <w:t>are</w:t>
      </w:r>
      <w:r>
        <w:rPr>
          <w:lang w:val="en-US"/>
        </w:rPr>
        <w:t xml:space="preserve"> the one</w:t>
      </w:r>
      <w:r w:rsidR="001E6390">
        <w:rPr>
          <w:lang w:val="en-US"/>
        </w:rPr>
        <w:t>s</w:t>
      </w:r>
      <w:r>
        <w:rPr>
          <w:lang w:val="en-US"/>
        </w:rPr>
        <w:t xml:space="preserve"> that purchase </w:t>
      </w:r>
      <w:r w:rsidR="00FA05BA">
        <w:rPr>
          <w:lang w:val="en-US"/>
        </w:rPr>
        <w:t>least</w:t>
      </w:r>
      <w:r>
        <w:rPr>
          <w:lang w:val="en-US"/>
        </w:rPr>
        <w:t xml:space="preserve"> frequently, ha</w:t>
      </w:r>
      <w:r w:rsidR="001E6390">
        <w:rPr>
          <w:lang w:val="en-US"/>
        </w:rPr>
        <w:t>ve</w:t>
      </w:r>
      <w:r>
        <w:rPr>
          <w:lang w:val="en-US"/>
        </w:rPr>
        <w:t xml:space="preserve"> the highest percentage of online purchases, the highest volume of website visits and </w:t>
      </w:r>
      <w:r w:rsidR="001E6390">
        <w:rPr>
          <w:lang w:val="en-US"/>
        </w:rPr>
        <w:t>are</w:t>
      </w:r>
      <w:r>
        <w:rPr>
          <w:lang w:val="en-US"/>
        </w:rPr>
        <w:t xml:space="preserve"> also the youngest group</w:t>
      </w:r>
      <w:r w:rsidR="00632F53">
        <w:rPr>
          <w:lang w:val="en-US"/>
        </w:rPr>
        <w:t>, with the lowest income and money spent per purchase</w:t>
      </w:r>
      <w:r>
        <w:rPr>
          <w:lang w:val="en-US"/>
        </w:rPr>
        <w:t xml:space="preserve">. </w:t>
      </w:r>
      <w:r w:rsidR="002049A3">
        <w:rPr>
          <w:lang w:val="en-US"/>
        </w:rPr>
        <w:t xml:space="preserve">They are also real lovers of exotic wines. </w:t>
      </w:r>
      <w:r w:rsidR="00632F53">
        <w:rPr>
          <w:lang w:val="en-US"/>
        </w:rPr>
        <w:t>S</w:t>
      </w:r>
      <w:r w:rsidR="00632F53" w:rsidRPr="00F4372E">
        <w:rPr>
          <w:lang w:val="en-US"/>
        </w:rPr>
        <w:t xml:space="preserve">ince </w:t>
      </w:r>
      <w:r w:rsidR="00632F53">
        <w:rPr>
          <w:lang w:val="en-US"/>
        </w:rPr>
        <w:t>this is the</w:t>
      </w:r>
      <w:r w:rsidR="00632F53" w:rsidRPr="00F4372E">
        <w:rPr>
          <w:lang w:val="en-US"/>
        </w:rPr>
        <w:t xml:space="preserve"> </w:t>
      </w:r>
      <w:r w:rsidR="00492EE6">
        <w:rPr>
          <w:lang w:val="en-US"/>
        </w:rPr>
        <w:t>segment</w:t>
      </w:r>
      <w:r w:rsidR="00632F53" w:rsidRPr="00F4372E">
        <w:rPr>
          <w:lang w:val="en-US"/>
        </w:rPr>
        <w:t xml:space="preserve"> with the highest </w:t>
      </w:r>
      <w:r w:rsidR="000F656E">
        <w:rPr>
          <w:lang w:val="en-US"/>
        </w:rPr>
        <w:t xml:space="preserve">percentage of </w:t>
      </w:r>
      <w:r w:rsidR="00632F53" w:rsidRPr="00F4372E">
        <w:rPr>
          <w:lang w:val="en-US"/>
        </w:rPr>
        <w:t xml:space="preserve">purchases </w:t>
      </w:r>
      <w:r w:rsidR="00B92F57">
        <w:rPr>
          <w:lang w:val="en-US"/>
        </w:rPr>
        <w:t>of</w:t>
      </w:r>
      <w:r w:rsidR="00632F53" w:rsidRPr="00F4372E">
        <w:rPr>
          <w:lang w:val="en-US"/>
        </w:rPr>
        <w:t xml:space="preserve"> products on </w:t>
      </w:r>
      <w:r w:rsidR="00B92F57" w:rsidRPr="00F4372E">
        <w:rPr>
          <w:lang w:val="en-US"/>
        </w:rPr>
        <w:t>discount,</w:t>
      </w:r>
      <w:r w:rsidR="0088230B">
        <w:rPr>
          <w:lang w:val="en-US"/>
        </w:rPr>
        <w:t xml:space="preserve"> we propose two different approaches:</w:t>
      </w:r>
    </w:p>
    <w:p w14:paraId="7B439F0E" w14:textId="489B5B4B" w:rsidR="0088230B" w:rsidRPr="00B92F57" w:rsidRDefault="0088230B" w:rsidP="00B92F57">
      <w:pPr>
        <w:pStyle w:val="PargrafodaLista"/>
        <w:numPr>
          <w:ilvl w:val="0"/>
          <w:numId w:val="15"/>
        </w:numPr>
        <w:rPr>
          <w:lang w:val="en-US"/>
        </w:rPr>
      </w:pPr>
      <w:r w:rsidRPr="00B92F57">
        <w:rPr>
          <w:lang w:val="en-US"/>
        </w:rPr>
        <w:t>S</w:t>
      </w:r>
      <w:r w:rsidR="00632F53" w:rsidRPr="00B92F57">
        <w:rPr>
          <w:lang w:val="en-US"/>
        </w:rPr>
        <w:t>end sporadic promotional links to the client's account on the websites and app</w:t>
      </w:r>
      <w:r w:rsidRPr="00B92F57">
        <w:rPr>
          <w:lang w:val="en-US"/>
        </w:rPr>
        <w:t>,</w:t>
      </w:r>
      <w:r w:rsidR="005E6BCD">
        <w:rPr>
          <w:lang w:val="en-US"/>
        </w:rPr>
        <w:t xml:space="preserve"> </w:t>
      </w:r>
      <w:r w:rsidR="005E6BCD" w:rsidRPr="00B92F57">
        <w:rPr>
          <w:lang w:val="en-US"/>
        </w:rPr>
        <w:t>there would also be gift voucher</w:t>
      </w:r>
      <w:r w:rsidR="005E6BCD">
        <w:rPr>
          <w:lang w:val="en-US"/>
        </w:rPr>
        <w:t>s</w:t>
      </w:r>
      <w:r w:rsidR="005E6BCD" w:rsidRPr="00B92F57">
        <w:rPr>
          <w:lang w:val="en-US"/>
        </w:rPr>
        <w:t xml:space="preserve"> to be given on holidays</w:t>
      </w:r>
      <w:r w:rsidR="005E6BCD">
        <w:rPr>
          <w:lang w:val="en-US"/>
        </w:rPr>
        <w:t xml:space="preserve"> </w:t>
      </w:r>
      <w:r w:rsidR="0088690E">
        <w:rPr>
          <w:lang w:val="en-US"/>
        </w:rPr>
        <w:t>and</w:t>
      </w:r>
      <w:r w:rsidRPr="00B92F57">
        <w:rPr>
          <w:lang w:val="en-US"/>
        </w:rPr>
        <w:t xml:space="preserve"> promotion</w:t>
      </w:r>
      <w:r w:rsidR="001E6390">
        <w:rPr>
          <w:lang w:val="en-US"/>
        </w:rPr>
        <w:t xml:space="preserve"> packages including the second-best seller combined with the least bought products</w:t>
      </w:r>
      <w:r w:rsidRPr="00B92F57">
        <w:rPr>
          <w:lang w:val="en-US"/>
        </w:rPr>
        <w:t xml:space="preserve">. </w:t>
      </w:r>
    </w:p>
    <w:p w14:paraId="64B1B94F" w14:textId="3A610FF8" w:rsidR="00B92F57" w:rsidRDefault="0088230B" w:rsidP="0088230B">
      <w:pPr>
        <w:pStyle w:val="PargrafodaLista"/>
        <w:numPr>
          <w:ilvl w:val="0"/>
          <w:numId w:val="15"/>
        </w:numPr>
        <w:rPr>
          <w:lang w:val="en-US"/>
        </w:rPr>
      </w:pPr>
      <w:r w:rsidRPr="00B92F57">
        <w:rPr>
          <w:lang w:val="en-US"/>
        </w:rPr>
        <w:t>G</w:t>
      </w:r>
      <w:r w:rsidR="00632F53" w:rsidRPr="00B92F57">
        <w:rPr>
          <w:lang w:val="en-US"/>
        </w:rPr>
        <w:t>ive the</w:t>
      </w:r>
      <w:r w:rsidRPr="00B92F57">
        <w:rPr>
          <w:lang w:val="en-US"/>
        </w:rPr>
        <w:t xml:space="preserve"> customers</w:t>
      </w:r>
      <w:r w:rsidR="00632F53" w:rsidRPr="00B92F57">
        <w:rPr>
          <w:lang w:val="en-US"/>
        </w:rPr>
        <w:t xml:space="preserve"> the opportunity to indicate new customers</w:t>
      </w:r>
      <w:r w:rsidRPr="00B92F57">
        <w:rPr>
          <w:lang w:val="en-US"/>
        </w:rPr>
        <w:t xml:space="preserve">. </w:t>
      </w:r>
      <w:r w:rsidR="00632F53" w:rsidRPr="00B92F57">
        <w:rPr>
          <w:lang w:val="en-US"/>
        </w:rPr>
        <w:t xml:space="preserve">For each new consumer </w:t>
      </w:r>
      <w:r w:rsidR="001E6390">
        <w:rPr>
          <w:lang w:val="en-US"/>
        </w:rPr>
        <w:t>referred</w:t>
      </w:r>
      <w:r w:rsidR="00632F53" w:rsidRPr="00B92F57">
        <w:rPr>
          <w:lang w:val="en-US"/>
        </w:rPr>
        <w:t>, the current customer would accumulate points that to be converted into discounts on future purchases.</w:t>
      </w:r>
      <w:r w:rsidRPr="00B92F57">
        <w:rPr>
          <w:lang w:val="en-US"/>
        </w:rPr>
        <w:t xml:space="preserve"> </w:t>
      </w:r>
    </w:p>
    <w:p w14:paraId="1EC3AD83" w14:textId="37507189" w:rsidR="0088230B" w:rsidRPr="00B92F57" w:rsidRDefault="0088230B" w:rsidP="005E6BCD">
      <w:pPr>
        <w:rPr>
          <w:lang w:val="en-US"/>
        </w:rPr>
      </w:pPr>
      <w:r w:rsidRPr="00B92F57">
        <w:rPr>
          <w:lang w:val="en-US"/>
        </w:rPr>
        <w:t>Th</w:t>
      </w:r>
      <w:r w:rsidR="005E6BCD">
        <w:rPr>
          <w:lang w:val="en-US"/>
        </w:rPr>
        <w:t>ese</w:t>
      </w:r>
      <w:r w:rsidRPr="00B92F57">
        <w:rPr>
          <w:lang w:val="en-US"/>
        </w:rPr>
        <w:t xml:space="preserve"> strateg</w:t>
      </w:r>
      <w:r w:rsidR="005E6BCD">
        <w:rPr>
          <w:lang w:val="en-US"/>
        </w:rPr>
        <w:t>ies</w:t>
      </w:r>
      <w:r w:rsidRPr="00B92F57">
        <w:rPr>
          <w:lang w:val="en-US"/>
        </w:rPr>
        <w:t xml:space="preserve"> aim to increase the frequency on the websites and to attract new customers through referral.</w:t>
      </w:r>
    </w:p>
    <w:p w14:paraId="478E73F2" w14:textId="77777777" w:rsidR="001A5571" w:rsidRDefault="0088230B" w:rsidP="001E6390">
      <w:pPr>
        <w:rPr>
          <w:lang w:val="en-US"/>
        </w:rPr>
      </w:pPr>
      <w:r w:rsidRPr="00F4372E">
        <w:rPr>
          <w:lang w:val="en-US"/>
        </w:rPr>
        <w:t xml:space="preserve">For all </w:t>
      </w:r>
      <w:r w:rsidR="0050568A">
        <w:rPr>
          <w:lang w:val="en-US"/>
        </w:rPr>
        <w:t>segments</w:t>
      </w:r>
      <w:r w:rsidRPr="00F4372E">
        <w:rPr>
          <w:lang w:val="en-US"/>
        </w:rPr>
        <w:t xml:space="preserve">, </w:t>
      </w:r>
      <w:r w:rsidR="005E6BCD">
        <w:rPr>
          <w:lang w:val="en-US"/>
        </w:rPr>
        <w:t xml:space="preserve">three </w:t>
      </w:r>
      <w:r w:rsidRPr="00F4372E">
        <w:rPr>
          <w:lang w:val="en-US"/>
        </w:rPr>
        <w:t>categories could be created</w:t>
      </w:r>
      <w:r w:rsidR="005E6BCD">
        <w:rPr>
          <w:lang w:val="en-US"/>
        </w:rPr>
        <w:t xml:space="preserve"> to classify customers</w:t>
      </w:r>
      <w:r w:rsidRPr="00F4372E">
        <w:rPr>
          <w:lang w:val="en-US"/>
        </w:rPr>
        <w:t xml:space="preserve"> according to the </w:t>
      </w:r>
      <w:r w:rsidR="00352E8C">
        <w:rPr>
          <w:lang w:val="en-US"/>
        </w:rPr>
        <w:t>value</w:t>
      </w:r>
      <w:r w:rsidRPr="00F4372E">
        <w:rPr>
          <w:lang w:val="en-US"/>
        </w:rPr>
        <w:t xml:space="preserve"> of accumulated purchases</w:t>
      </w:r>
      <w:r w:rsidR="005E6BCD">
        <w:rPr>
          <w:lang w:val="en-US"/>
        </w:rPr>
        <w:t xml:space="preserve"> (</w:t>
      </w:r>
      <w:r w:rsidRPr="00F4372E">
        <w:rPr>
          <w:lang w:val="en-US"/>
        </w:rPr>
        <w:t>regular, gold and premium customers</w:t>
      </w:r>
      <w:r w:rsidR="005E6BCD">
        <w:rPr>
          <w:lang w:val="en-US"/>
        </w:rPr>
        <w:t>)</w:t>
      </w:r>
      <w:r w:rsidRPr="00F4372E">
        <w:rPr>
          <w:lang w:val="en-US"/>
        </w:rPr>
        <w:t xml:space="preserve">. </w:t>
      </w:r>
    </w:p>
    <w:p w14:paraId="7859FF35" w14:textId="527E04E4" w:rsidR="0088230B" w:rsidRDefault="001E6390" w:rsidP="001E6390">
      <w:pPr>
        <w:rPr>
          <w:lang w:val="en-US"/>
        </w:rPr>
      </w:pPr>
      <w:r>
        <w:rPr>
          <w:lang w:val="en-US"/>
        </w:rPr>
        <w:lastRenderedPageBreak/>
        <w:t xml:space="preserve">We suggest the creation of a loyalty program for gold and premium customers who would be sent 2 types of wine monthly, based on their preferences. In addition to this benefit, the premium customers would also </w:t>
      </w:r>
      <w:r w:rsidR="0088230B" w:rsidRPr="00F4372E">
        <w:rPr>
          <w:lang w:val="en-US"/>
        </w:rPr>
        <w:t xml:space="preserve">have access to pre-sales and exclusive accessories. The transition from one category to another would occur as the </w:t>
      </w:r>
      <w:r w:rsidR="00352E8C">
        <w:rPr>
          <w:lang w:val="en-US"/>
        </w:rPr>
        <w:t>value</w:t>
      </w:r>
      <w:r w:rsidR="0088230B" w:rsidRPr="00F4372E">
        <w:rPr>
          <w:lang w:val="en-US"/>
        </w:rPr>
        <w:t xml:space="preserve"> of purchases increase</w:t>
      </w:r>
      <w:r>
        <w:rPr>
          <w:lang w:val="en-US"/>
        </w:rPr>
        <w:t>s</w:t>
      </w:r>
      <w:r w:rsidR="0088230B" w:rsidRPr="00F4372E">
        <w:rPr>
          <w:lang w:val="en-US"/>
        </w:rPr>
        <w:t>.</w:t>
      </w:r>
    </w:p>
    <w:p w14:paraId="52FDE448" w14:textId="49CAFA7B" w:rsidR="00940100" w:rsidRDefault="00606B2A" w:rsidP="00C55E6D">
      <w:pPr>
        <w:pStyle w:val="Ttulo1"/>
      </w:pPr>
      <w:bookmarkStart w:id="44" w:name="_Toc65525066"/>
      <w:r>
        <w:t>DEPLOYMENT AND MAINTENANCE PLANS</w:t>
      </w:r>
      <w:bookmarkEnd w:id="44"/>
    </w:p>
    <w:p w14:paraId="0AF81DD3" w14:textId="0178C389" w:rsidR="005E6BCD" w:rsidRDefault="00CA6413" w:rsidP="00CA6413">
      <w:pPr>
        <w:pStyle w:val="Ttulo2"/>
      </w:pPr>
      <w:bookmarkStart w:id="45" w:name="_Toc65525067"/>
      <w:r>
        <w:t>Next steps</w:t>
      </w:r>
      <w:bookmarkEnd w:id="45"/>
    </w:p>
    <w:p w14:paraId="2B51E430" w14:textId="1D9493D4" w:rsidR="00C55E6D" w:rsidRDefault="00C55E6D" w:rsidP="00C55E6D">
      <w:pPr>
        <w:pStyle w:val="PargrafodaLista"/>
        <w:numPr>
          <w:ilvl w:val="0"/>
          <w:numId w:val="21"/>
        </w:numPr>
        <w:rPr>
          <w:lang w:val="en-US" w:eastAsia="pt-PT"/>
        </w:rPr>
      </w:pPr>
      <w:r>
        <w:rPr>
          <w:lang w:val="en-US" w:eastAsia="pt-PT"/>
        </w:rPr>
        <w:t>If it does not exist yet, create a customer account.</w:t>
      </w:r>
    </w:p>
    <w:p w14:paraId="0AA15465" w14:textId="736D503B" w:rsidR="00E9543E" w:rsidRPr="00E9543E" w:rsidRDefault="00C55E6D" w:rsidP="00E9543E">
      <w:pPr>
        <w:pStyle w:val="PargrafodaLista"/>
        <w:numPr>
          <w:ilvl w:val="0"/>
          <w:numId w:val="21"/>
        </w:numPr>
        <w:rPr>
          <w:lang w:val="en-US" w:eastAsia="pt-PT"/>
        </w:rPr>
      </w:pPr>
      <w:r>
        <w:rPr>
          <w:lang w:val="en-US" w:eastAsia="pt-PT"/>
        </w:rPr>
        <w:t xml:space="preserve">Use the telephone (either call or SMS) as the main way of contacting customers on </w:t>
      </w:r>
      <w:r w:rsidR="00BC1C4D">
        <w:rPr>
          <w:lang w:val="en-US" w:eastAsia="pt-PT"/>
        </w:rPr>
        <w:t xml:space="preserve">segment 1 </w:t>
      </w:r>
      <w:r>
        <w:rPr>
          <w:lang w:val="en-US" w:eastAsia="pt-PT"/>
        </w:rPr>
        <w:t>and create in-store events for these customers as well.</w:t>
      </w:r>
    </w:p>
    <w:p w14:paraId="351D8922" w14:textId="585E952C" w:rsidR="0073132D" w:rsidRDefault="0073132D" w:rsidP="00C55E6D">
      <w:pPr>
        <w:pStyle w:val="PargrafodaLista"/>
        <w:numPr>
          <w:ilvl w:val="0"/>
          <w:numId w:val="21"/>
        </w:numPr>
        <w:rPr>
          <w:lang w:val="en-US" w:eastAsia="pt-PT"/>
        </w:rPr>
      </w:pPr>
      <w:r>
        <w:rPr>
          <w:lang w:val="en-US" w:eastAsia="pt-PT"/>
        </w:rPr>
        <w:t xml:space="preserve">Create promotions for </w:t>
      </w:r>
      <w:r w:rsidR="00640489">
        <w:rPr>
          <w:lang w:val="en-US" w:eastAsia="pt-PT"/>
        </w:rPr>
        <w:t>segments</w:t>
      </w:r>
      <w:r>
        <w:rPr>
          <w:lang w:val="en-US" w:eastAsia="pt-PT"/>
        </w:rPr>
        <w:t xml:space="preserve"> </w:t>
      </w:r>
      <w:r w:rsidR="00640489">
        <w:rPr>
          <w:lang w:val="en-US" w:eastAsia="pt-PT"/>
        </w:rPr>
        <w:t xml:space="preserve">2 and 3 </w:t>
      </w:r>
      <w:r>
        <w:rPr>
          <w:lang w:val="en-US" w:eastAsia="pt-PT"/>
        </w:rPr>
        <w:t>when the customer buys the s</w:t>
      </w:r>
      <w:r w:rsidRPr="0073132D">
        <w:rPr>
          <w:lang w:val="en-US" w:eastAsia="pt-PT"/>
        </w:rPr>
        <w:t>econd largest sales product combined with the product with lower sales</w:t>
      </w:r>
      <w:r>
        <w:rPr>
          <w:lang w:val="en-US" w:eastAsia="pt-PT"/>
        </w:rPr>
        <w:t>.</w:t>
      </w:r>
    </w:p>
    <w:p w14:paraId="7707FBAE" w14:textId="1618A3CE" w:rsidR="00E9543E" w:rsidRPr="00B92F57" w:rsidRDefault="00E9543E" w:rsidP="00E9543E">
      <w:pPr>
        <w:pStyle w:val="PargrafodaLista"/>
        <w:numPr>
          <w:ilvl w:val="0"/>
          <w:numId w:val="21"/>
        </w:numPr>
        <w:rPr>
          <w:lang w:val="en-US"/>
        </w:rPr>
      </w:pPr>
      <w:r w:rsidRPr="00B92F57">
        <w:rPr>
          <w:lang w:val="en-US"/>
        </w:rPr>
        <w:t>Send sporadic promotional links</w:t>
      </w:r>
      <w:r>
        <w:rPr>
          <w:lang w:val="en-US"/>
        </w:rPr>
        <w:t xml:space="preserve"> for </w:t>
      </w:r>
      <w:r w:rsidR="006F285F">
        <w:rPr>
          <w:lang w:val="en-US"/>
        </w:rPr>
        <w:t xml:space="preserve">customers on </w:t>
      </w:r>
      <w:r w:rsidR="00640489">
        <w:rPr>
          <w:lang w:val="en-US"/>
        </w:rPr>
        <w:t>segment</w:t>
      </w:r>
      <w:r w:rsidR="006F285F">
        <w:rPr>
          <w:lang w:val="en-US"/>
        </w:rPr>
        <w:t xml:space="preserve"> 3</w:t>
      </w:r>
      <w:r>
        <w:rPr>
          <w:lang w:val="en-US"/>
        </w:rPr>
        <w:t>,</w:t>
      </w:r>
      <w:r w:rsidRPr="00B92F57">
        <w:rPr>
          <w:lang w:val="en-US"/>
        </w:rPr>
        <w:t xml:space="preserve"> to the</w:t>
      </w:r>
      <w:r>
        <w:rPr>
          <w:lang w:val="en-US"/>
        </w:rPr>
        <w:t>ir</w:t>
      </w:r>
      <w:r w:rsidRPr="00B92F57">
        <w:rPr>
          <w:lang w:val="en-US"/>
        </w:rPr>
        <w:t xml:space="preserve"> client account and app</w:t>
      </w:r>
      <w:r>
        <w:rPr>
          <w:lang w:val="en-US"/>
        </w:rPr>
        <w:t xml:space="preserve"> and give </w:t>
      </w:r>
      <w:r w:rsidR="006F285F">
        <w:rPr>
          <w:lang w:val="en-US"/>
        </w:rPr>
        <w:t xml:space="preserve">them </w:t>
      </w:r>
      <w:r w:rsidRPr="00B92F57">
        <w:rPr>
          <w:lang w:val="en-US"/>
        </w:rPr>
        <w:t>gift voucher</w:t>
      </w:r>
      <w:r>
        <w:rPr>
          <w:lang w:val="en-US"/>
        </w:rPr>
        <w:t>s</w:t>
      </w:r>
      <w:r w:rsidRPr="00B92F57">
        <w:rPr>
          <w:lang w:val="en-US"/>
        </w:rPr>
        <w:t xml:space="preserve"> on holidays</w:t>
      </w:r>
      <w:r w:rsidR="00640489">
        <w:rPr>
          <w:lang w:val="en-US"/>
        </w:rPr>
        <w:t xml:space="preserve">. </w:t>
      </w:r>
    </w:p>
    <w:p w14:paraId="5F19ACD3" w14:textId="767F8FB0" w:rsidR="00E9543E" w:rsidRDefault="00E9543E" w:rsidP="00E9543E">
      <w:pPr>
        <w:pStyle w:val="PargrafodaLista"/>
        <w:numPr>
          <w:ilvl w:val="0"/>
          <w:numId w:val="21"/>
        </w:numPr>
        <w:rPr>
          <w:lang w:val="en-US" w:eastAsia="pt-PT"/>
        </w:rPr>
      </w:pPr>
      <w:r>
        <w:rPr>
          <w:lang w:val="en-US"/>
        </w:rPr>
        <w:t xml:space="preserve">Create a points program for </w:t>
      </w:r>
      <w:r w:rsidR="00453AF9">
        <w:rPr>
          <w:lang w:val="en-US"/>
        </w:rPr>
        <w:t xml:space="preserve">segment 3, which </w:t>
      </w:r>
      <w:r w:rsidRPr="00B92F57">
        <w:rPr>
          <w:lang w:val="en-US"/>
        </w:rPr>
        <w:t>the customer</w:t>
      </w:r>
      <w:r w:rsidR="006F0202">
        <w:rPr>
          <w:lang w:val="en-US"/>
        </w:rPr>
        <w:t xml:space="preserve"> that</w:t>
      </w:r>
      <w:r w:rsidRPr="00B92F57">
        <w:rPr>
          <w:lang w:val="en-US"/>
        </w:rPr>
        <w:t xml:space="preserve"> </w:t>
      </w:r>
      <w:r>
        <w:rPr>
          <w:lang w:val="en-US"/>
        </w:rPr>
        <w:t>indicat</w:t>
      </w:r>
      <w:r w:rsidR="006F0202">
        <w:rPr>
          <w:lang w:val="en-US"/>
        </w:rPr>
        <w:t>es</w:t>
      </w:r>
      <w:r>
        <w:rPr>
          <w:lang w:val="en-US"/>
        </w:rPr>
        <w:t xml:space="preserve"> new customers </w:t>
      </w:r>
      <w:r w:rsidRPr="00B92F57">
        <w:rPr>
          <w:lang w:val="en-US"/>
        </w:rPr>
        <w:t>would accumulate points to be converted into discounts on future purchases.</w:t>
      </w:r>
    </w:p>
    <w:p w14:paraId="1FF4F52E" w14:textId="2D77D225" w:rsidR="00C55E6D" w:rsidRPr="001A5571" w:rsidRDefault="007B65E8" w:rsidP="00C55E6D">
      <w:pPr>
        <w:pStyle w:val="PargrafodaLista"/>
        <w:numPr>
          <w:ilvl w:val="0"/>
          <w:numId w:val="21"/>
        </w:numPr>
        <w:rPr>
          <w:lang w:val="en-US" w:eastAsia="pt-PT"/>
        </w:rPr>
      </w:pPr>
      <w:r w:rsidRPr="001A5571">
        <w:rPr>
          <w:lang w:val="en-US" w:eastAsia="pt-PT"/>
        </w:rPr>
        <w:t>C</w:t>
      </w:r>
      <w:r w:rsidR="00C55E6D" w:rsidRPr="001A5571">
        <w:rPr>
          <w:lang w:val="en-US" w:eastAsia="pt-PT"/>
        </w:rPr>
        <w:t>reate the three customers categories proposed in the section above (</w:t>
      </w:r>
      <w:r w:rsidR="00C55E6D" w:rsidRPr="001A5571">
        <w:rPr>
          <w:lang w:val="en-US"/>
        </w:rPr>
        <w:t>regular, gold and premium customers)</w:t>
      </w:r>
      <w:r w:rsidR="001A5571">
        <w:rPr>
          <w:lang w:val="en-US"/>
        </w:rPr>
        <w:t xml:space="preserve"> and s</w:t>
      </w:r>
      <w:r w:rsidR="00C55E6D" w:rsidRPr="001A5571">
        <w:rPr>
          <w:lang w:val="en-US"/>
        </w:rPr>
        <w:t>tart the loyalty program proposed for gold and premium customers.</w:t>
      </w:r>
    </w:p>
    <w:p w14:paraId="78E9C78A" w14:textId="179932EC" w:rsidR="006372C3" w:rsidRDefault="006372C3" w:rsidP="00C55E6D">
      <w:pPr>
        <w:pStyle w:val="PargrafodaLista"/>
        <w:numPr>
          <w:ilvl w:val="0"/>
          <w:numId w:val="21"/>
        </w:numPr>
        <w:rPr>
          <w:lang w:val="en-US" w:eastAsia="pt-PT"/>
        </w:rPr>
      </w:pPr>
      <w:r>
        <w:rPr>
          <w:lang w:val="en-US"/>
        </w:rPr>
        <w:t>Monitoring the model performance for the current and new customers.</w:t>
      </w:r>
    </w:p>
    <w:p w14:paraId="6B4349D2" w14:textId="31369AA4" w:rsidR="006372C3" w:rsidRDefault="006372C3" w:rsidP="00C55E6D">
      <w:pPr>
        <w:pStyle w:val="PargrafodaLista"/>
        <w:numPr>
          <w:ilvl w:val="0"/>
          <w:numId w:val="21"/>
        </w:numPr>
        <w:rPr>
          <w:lang w:val="en-US" w:eastAsia="pt-PT"/>
        </w:rPr>
      </w:pPr>
      <w:r>
        <w:rPr>
          <w:lang w:val="en-US"/>
        </w:rPr>
        <w:t xml:space="preserve">Start using digital marketing to reach new customers (e.g. </w:t>
      </w:r>
      <w:r w:rsidRPr="006372C3">
        <w:rPr>
          <w:lang w:val="en-US"/>
        </w:rPr>
        <w:t>Tweet Sentiment Visualization</w:t>
      </w:r>
      <w:r>
        <w:rPr>
          <w:lang w:val="en-US"/>
        </w:rPr>
        <w:t xml:space="preserve">: </w:t>
      </w:r>
      <w:r w:rsidRPr="006372C3">
        <w:rPr>
          <w:lang w:val="en-US"/>
        </w:rPr>
        <w:t>https://www.csc2.ncsu.edu/faculty/healey/tweet_viz/tweet_app/</w:t>
      </w:r>
      <w:r>
        <w:rPr>
          <w:lang w:val="en-US"/>
        </w:rPr>
        <w:t xml:space="preserve">). </w:t>
      </w:r>
    </w:p>
    <w:p w14:paraId="43633CFD" w14:textId="320839BA" w:rsidR="0088690E" w:rsidRDefault="00E2608C" w:rsidP="0088690E">
      <w:pPr>
        <w:pStyle w:val="PargrafodaLista"/>
        <w:numPr>
          <w:ilvl w:val="0"/>
          <w:numId w:val="21"/>
        </w:numPr>
        <w:rPr>
          <w:lang w:val="en-US" w:eastAsia="pt-PT"/>
        </w:rPr>
      </w:pPr>
      <w:r>
        <w:rPr>
          <w:lang w:val="en-US"/>
        </w:rPr>
        <w:t xml:space="preserve">Implement the app provided by </w:t>
      </w:r>
      <w:r w:rsidR="006D64D0">
        <w:rPr>
          <w:lang w:val="en-US"/>
        </w:rPr>
        <w:t>D</w:t>
      </w:r>
      <w:r>
        <w:rPr>
          <w:lang w:val="en-US"/>
        </w:rPr>
        <w:t>4</w:t>
      </w:r>
      <w:r w:rsidR="006D64D0">
        <w:rPr>
          <w:lang w:val="en-US"/>
        </w:rPr>
        <w:t xml:space="preserve">B to help the </w:t>
      </w:r>
      <w:r w:rsidR="00C1346C">
        <w:rPr>
          <w:lang w:val="en-US"/>
        </w:rPr>
        <w:t xml:space="preserve">segment identification of current and new customers. </w:t>
      </w:r>
      <w:r w:rsidR="007E04AA">
        <w:rPr>
          <w:lang w:val="en-US"/>
        </w:rPr>
        <w:t>It might be</w:t>
      </w:r>
      <w:r w:rsidR="00474B96">
        <w:rPr>
          <w:lang w:val="en-US"/>
        </w:rPr>
        <w:t xml:space="preserve"> necessary</w:t>
      </w:r>
      <w:r w:rsidR="00C1346C">
        <w:rPr>
          <w:lang w:val="en-US"/>
        </w:rPr>
        <w:t xml:space="preserve"> to install some free programs</w:t>
      </w:r>
      <w:r w:rsidR="0088690E">
        <w:rPr>
          <w:lang w:val="en-US"/>
        </w:rPr>
        <w:t xml:space="preserve"> to run the app</w:t>
      </w:r>
      <w:r w:rsidR="00C1346C">
        <w:rPr>
          <w:lang w:val="en-US"/>
        </w:rPr>
        <w:t>.</w:t>
      </w:r>
    </w:p>
    <w:p w14:paraId="5160DA49" w14:textId="5FEE332E" w:rsidR="00CA6413" w:rsidRDefault="00CA6413" w:rsidP="00CA6413">
      <w:pPr>
        <w:pStyle w:val="Ttulo2"/>
      </w:pPr>
      <w:bookmarkStart w:id="46" w:name="_Toc65525068"/>
      <w:r>
        <w:t>Application</w:t>
      </w:r>
      <w:bookmarkEnd w:id="46"/>
    </w:p>
    <w:p w14:paraId="5D3112C2" w14:textId="4E87983B" w:rsidR="0088690E" w:rsidRDefault="0088690E" w:rsidP="0088690E">
      <w:pPr>
        <w:rPr>
          <w:lang w:val="en-US" w:eastAsia="pt-PT"/>
        </w:rPr>
      </w:pPr>
      <w:r>
        <w:rPr>
          <w:lang w:val="en-US" w:eastAsia="pt-PT"/>
        </w:rPr>
        <w:t>The application developed will enable WWW to simulate which of the presented three segments the customer belongs to, in a user-friendly environment.</w:t>
      </w:r>
      <w:r w:rsidR="00FD6801">
        <w:rPr>
          <w:lang w:val="en-US" w:eastAsia="pt-PT"/>
        </w:rPr>
        <w:t xml:space="preserve"> By simply updating the name of the CSV file containing the customers we want to simulate, we will get the output “The customer belongs to the cluster X”.</w:t>
      </w:r>
    </w:p>
    <w:p w14:paraId="774896F1" w14:textId="590D9230" w:rsidR="00FD6801" w:rsidRDefault="00FD6801" w:rsidP="00FD6801">
      <w:pPr>
        <w:keepNext/>
        <w:jc w:val="center"/>
      </w:pPr>
      <w:r>
        <w:rPr>
          <w:noProof/>
        </w:rPr>
        <w:drawing>
          <wp:inline distT="0" distB="0" distL="0" distR="0" wp14:anchorId="78AE0F6E" wp14:editId="6D13AF86">
            <wp:extent cx="4591050" cy="17518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1050" cy="1751888"/>
                    </a:xfrm>
                    <a:prstGeom prst="rect">
                      <a:avLst/>
                    </a:prstGeom>
                  </pic:spPr>
                </pic:pic>
              </a:graphicData>
            </a:graphic>
          </wp:inline>
        </w:drawing>
      </w:r>
    </w:p>
    <w:p w14:paraId="009B6A4B" w14:textId="0B4685D0" w:rsidR="0088690E" w:rsidRPr="0088690E" w:rsidRDefault="00FD6801" w:rsidP="007B4E75">
      <w:pPr>
        <w:pStyle w:val="Legenda"/>
        <w:rPr>
          <w:lang w:val="en-US"/>
        </w:rPr>
      </w:pPr>
      <w:r>
        <w:t xml:space="preserve">Figure </w:t>
      </w:r>
      <w:r>
        <w:fldChar w:fldCharType="begin"/>
      </w:r>
      <w:r>
        <w:instrText xml:space="preserve"> STYLEREF 1 \s </w:instrText>
      </w:r>
      <w:r>
        <w:fldChar w:fldCharType="separate"/>
      </w:r>
      <w:r w:rsidR="00266D71">
        <w:rPr>
          <w:noProof/>
        </w:rPr>
        <w:t>5</w:t>
      </w:r>
      <w:r>
        <w:fldChar w:fldCharType="end"/>
      </w:r>
      <w:r>
        <w:t>.</w:t>
      </w:r>
      <w:r>
        <w:fldChar w:fldCharType="begin"/>
      </w:r>
      <w:r>
        <w:instrText xml:space="preserve"> SEQ Figure \* ARABIC \s 1 </w:instrText>
      </w:r>
      <w:r>
        <w:fldChar w:fldCharType="separate"/>
      </w:r>
      <w:r w:rsidR="00266D71">
        <w:rPr>
          <w:noProof/>
        </w:rPr>
        <w:t>1</w:t>
      </w:r>
      <w:r>
        <w:fldChar w:fldCharType="end"/>
      </w:r>
      <w:r>
        <w:t xml:space="preserve"> - Customer classifi</w:t>
      </w:r>
      <w:r w:rsidR="000D4ADC">
        <w:t>er</w:t>
      </w:r>
      <w:r>
        <w:t xml:space="preserve"> application.</w:t>
      </w:r>
      <w:r w:rsidR="0088690E">
        <w:rPr>
          <w:lang w:val="en-US"/>
        </w:rPr>
        <w:t xml:space="preserve"> </w:t>
      </w:r>
    </w:p>
    <w:p w14:paraId="40811AE2" w14:textId="77777777" w:rsidR="00940100" w:rsidRPr="00227627" w:rsidRDefault="00606B2A" w:rsidP="00C55E6D">
      <w:pPr>
        <w:pStyle w:val="Ttulo1"/>
      </w:pPr>
      <w:bookmarkStart w:id="47" w:name="_Toc65525069"/>
      <w:r>
        <w:t>CONCLUSIONS</w:t>
      </w:r>
      <w:bookmarkEnd w:id="47"/>
    </w:p>
    <w:p w14:paraId="3557D75B" w14:textId="7F23735A" w:rsidR="001A5571" w:rsidRDefault="001A5571" w:rsidP="0097596F">
      <w:pPr>
        <w:rPr>
          <w:lang w:val="en-US"/>
        </w:rPr>
      </w:pPr>
      <w:r>
        <w:rPr>
          <w:lang w:val="en-US" w:eastAsia="pt-PT"/>
        </w:rPr>
        <w:t>As state in the section 2.2 – Business objectives, two main objectives of this project w</w:t>
      </w:r>
      <w:r w:rsidR="0097596F">
        <w:rPr>
          <w:lang w:val="en-US" w:eastAsia="pt-PT"/>
        </w:rPr>
        <w:t>ere</w:t>
      </w:r>
      <w:r>
        <w:rPr>
          <w:lang w:val="en-US" w:eastAsia="pt-PT"/>
        </w:rPr>
        <w:t xml:space="preserve"> </w:t>
      </w:r>
      <w:r w:rsidR="00911FDE">
        <w:rPr>
          <w:lang w:val="en-US" w:eastAsia="pt-PT"/>
        </w:rPr>
        <w:t xml:space="preserve">to </w:t>
      </w:r>
      <w:r>
        <w:rPr>
          <w:lang w:val="en-US" w:eastAsia="pt-PT"/>
        </w:rPr>
        <w:t xml:space="preserve">identify </w:t>
      </w:r>
      <w:r w:rsidR="0097596F">
        <w:rPr>
          <w:lang w:val="en-US" w:eastAsia="pt-PT"/>
        </w:rPr>
        <w:t>t</w:t>
      </w:r>
      <w:r w:rsidRPr="001A5571">
        <w:rPr>
          <w:lang w:val="en-US" w:eastAsia="pt-PT"/>
        </w:rPr>
        <w:t>he key characteristics that best distinguish the customers</w:t>
      </w:r>
      <w:r w:rsidR="0097596F">
        <w:rPr>
          <w:lang w:val="en-US" w:eastAsia="pt-PT"/>
        </w:rPr>
        <w:t xml:space="preserve"> and understand w</w:t>
      </w:r>
      <w:r w:rsidRPr="001D3D61">
        <w:rPr>
          <w:lang w:val="en-US" w:eastAsia="pt-PT"/>
        </w:rPr>
        <w:t>hich and how many customer segments there are in the provided database.</w:t>
      </w:r>
      <w:r w:rsidR="0097596F">
        <w:rPr>
          <w:lang w:val="en-US" w:eastAsia="pt-PT"/>
        </w:rPr>
        <w:t xml:space="preserve"> Our final solution was able to detect 3 segments of customers</w:t>
      </w:r>
      <w:r w:rsidR="00911FDE">
        <w:rPr>
          <w:lang w:val="en-US" w:eastAsia="pt-PT"/>
        </w:rPr>
        <w:t>.</w:t>
      </w:r>
      <w:r w:rsidR="00983F42">
        <w:rPr>
          <w:lang w:val="en-US" w:eastAsia="pt-PT"/>
        </w:rPr>
        <w:t xml:space="preserve"> We were able to describe the </w:t>
      </w:r>
      <w:r w:rsidR="00AC6C1F">
        <w:rPr>
          <w:lang w:val="en-US" w:eastAsia="pt-PT"/>
        </w:rPr>
        <w:t xml:space="preserve">key characteristics of </w:t>
      </w:r>
      <w:r w:rsidR="00983F42">
        <w:rPr>
          <w:lang w:val="en-US" w:eastAsia="pt-PT"/>
        </w:rPr>
        <w:t>customer</w:t>
      </w:r>
      <w:r w:rsidR="00AC6C1F">
        <w:rPr>
          <w:lang w:val="en-US" w:eastAsia="pt-PT"/>
        </w:rPr>
        <w:t>s</w:t>
      </w:r>
      <w:r w:rsidR="00983F42">
        <w:rPr>
          <w:lang w:val="en-US" w:eastAsia="pt-PT"/>
        </w:rPr>
        <w:t xml:space="preserve"> in each segment in the section 4 – Results Evaluation.</w:t>
      </w:r>
      <w:r w:rsidR="0067039C">
        <w:rPr>
          <w:lang w:val="en-US" w:eastAsia="pt-PT"/>
        </w:rPr>
        <w:t xml:space="preserve"> </w:t>
      </w:r>
      <w:r w:rsidR="00F17BB1">
        <w:rPr>
          <w:lang w:val="en-US" w:eastAsia="pt-PT"/>
        </w:rPr>
        <w:t>Also, o</w:t>
      </w:r>
      <w:r w:rsidR="0067039C">
        <w:rPr>
          <w:lang w:val="en-US" w:eastAsia="pt-PT"/>
        </w:rPr>
        <w:t>ne of the expected outcome</w:t>
      </w:r>
      <w:r w:rsidR="00BB517D">
        <w:rPr>
          <w:lang w:val="en-US" w:eastAsia="pt-PT"/>
        </w:rPr>
        <w:t>s of this report</w:t>
      </w:r>
      <w:r w:rsidR="0067039C">
        <w:rPr>
          <w:lang w:val="en-US" w:eastAsia="pt-PT"/>
        </w:rPr>
        <w:t xml:space="preserve"> was</w:t>
      </w:r>
      <w:r w:rsidR="00BB517D">
        <w:rPr>
          <w:lang w:val="en-US" w:eastAsia="pt-PT"/>
        </w:rPr>
        <w:t xml:space="preserve"> </w:t>
      </w:r>
      <w:r w:rsidR="0067039C" w:rsidRPr="001D3D61">
        <w:rPr>
          <w:lang w:val="en-US"/>
        </w:rPr>
        <w:t>suggestion</w:t>
      </w:r>
      <w:r w:rsidR="0067039C">
        <w:rPr>
          <w:lang w:val="en-US"/>
        </w:rPr>
        <w:t>s</w:t>
      </w:r>
      <w:r w:rsidR="0067039C" w:rsidRPr="001D3D61">
        <w:rPr>
          <w:lang w:val="en-US"/>
        </w:rPr>
        <w:t xml:space="preserve"> of marketing strategies and business applications for the findings</w:t>
      </w:r>
      <w:r w:rsidR="0067039C">
        <w:rPr>
          <w:lang w:val="en-US"/>
        </w:rPr>
        <w:t xml:space="preserve">. Marketing strategies were </w:t>
      </w:r>
      <w:r w:rsidR="00BB517D">
        <w:rPr>
          <w:lang w:val="en-US"/>
        </w:rPr>
        <w:lastRenderedPageBreak/>
        <w:t>presented in section 4 – Results Evaluation and</w:t>
      </w:r>
      <w:r w:rsidR="00097D9A">
        <w:rPr>
          <w:lang w:val="en-US"/>
        </w:rPr>
        <w:t xml:space="preserve"> business applications were recommended in section 5 – Deployment and Maintenance Plans.</w:t>
      </w:r>
    </w:p>
    <w:p w14:paraId="76991321" w14:textId="0DCB0182" w:rsidR="00787877" w:rsidRDefault="00097D9A" w:rsidP="00787877">
      <w:pPr>
        <w:rPr>
          <w:lang w:val="en-US" w:eastAsia="pt-PT"/>
        </w:rPr>
      </w:pPr>
      <w:r>
        <w:rPr>
          <w:lang w:val="en-US"/>
        </w:rPr>
        <w:t>In addition, we set some risks on this project. One of th</w:t>
      </w:r>
      <w:r w:rsidR="0093422A">
        <w:rPr>
          <w:lang w:val="en-US"/>
        </w:rPr>
        <w:t>ese</w:t>
      </w:r>
      <w:r>
        <w:rPr>
          <w:lang w:val="en-US"/>
        </w:rPr>
        <w:t xml:space="preserve"> risks is</w:t>
      </w:r>
      <w:r w:rsidR="0093422A">
        <w:rPr>
          <w:lang w:val="en-US"/>
        </w:rPr>
        <w:t xml:space="preserve"> the model performance</w:t>
      </w:r>
      <w:r w:rsidR="00F17BB1">
        <w:rPr>
          <w:lang w:val="en-US"/>
        </w:rPr>
        <w:t xml:space="preserve">, as we have been working with less than 3% of the entire data base. </w:t>
      </w:r>
      <w:r w:rsidR="007521E5">
        <w:rPr>
          <w:lang w:val="en-US" w:eastAsia="pt-PT"/>
        </w:rPr>
        <w:t>The model has improvement margin if we get additional datasets to test its performance.</w:t>
      </w:r>
    </w:p>
    <w:p w14:paraId="4005899B" w14:textId="0B05E23C" w:rsidR="007B4E75" w:rsidRDefault="007B4E75" w:rsidP="00787877">
      <w:pPr>
        <w:rPr>
          <w:lang w:val="en-US" w:eastAsia="pt-PT"/>
        </w:rPr>
      </w:pPr>
      <w:r>
        <w:rPr>
          <w:lang w:val="en-US" w:eastAsia="pt-PT"/>
        </w:rPr>
        <w:t xml:space="preserve">We hope WWW will be satisfied with </w:t>
      </w:r>
      <w:r w:rsidR="003C6EC7">
        <w:rPr>
          <w:lang w:val="en-US" w:eastAsia="pt-PT"/>
        </w:rPr>
        <w:t>D4B</w:t>
      </w:r>
      <w:r>
        <w:rPr>
          <w:lang w:val="en-US" w:eastAsia="pt-PT"/>
        </w:rPr>
        <w:t xml:space="preserve"> work</w:t>
      </w:r>
      <w:r w:rsidR="003C6EC7">
        <w:rPr>
          <w:lang w:val="en-US" w:eastAsia="pt-PT"/>
        </w:rPr>
        <w:t xml:space="preserve"> </w:t>
      </w:r>
      <w:r w:rsidR="00522CF1">
        <w:rPr>
          <w:lang w:val="en-US" w:eastAsia="pt-PT"/>
        </w:rPr>
        <w:t xml:space="preserve">and we can </w:t>
      </w:r>
      <w:r w:rsidR="0096485D">
        <w:rPr>
          <w:lang w:val="en-US" w:eastAsia="pt-PT"/>
        </w:rPr>
        <w:t xml:space="preserve">continue </w:t>
      </w:r>
      <w:r w:rsidR="00522CF1">
        <w:rPr>
          <w:lang w:val="en-US" w:eastAsia="pt-PT"/>
        </w:rPr>
        <w:t>working together</w:t>
      </w:r>
      <w:r w:rsidR="0096485D">
        <w:rPr>
          <w:lang w:val="en-US" w:eastAsia="pt-PT"/>
        </w:rPr>
        <w:t xml:space="preserve">. </w:t>
      </w:r>
    </w:p>
    <w:p w14:paraId="4D4F395D" w14:textId="0C833185" w:rsidR="00AF2F05" w:rsidRPr="00227627" w:rsidRDefault="00AF2F05" w:rsidP="008D510C">
      <w:pPr>
        <w:pStyle w:val="Ttulo1"/>
      </w:pPr>
      <w:bookmarkStart w:id="48" w:name="_Toc65525070"/>
      <w:r>
        <w:t>REFERENCES</w:t>
      </w:r>
      <w:bookmarkEnd w:id="48"/>
    </w:p>
    <w:p w14:paraId="0FAEEF66" w14:textId="0EF05DF3" w:rsidR="00A22E7E" w:rsidRPr="00F47AA7"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626C727E" w14:textId="15C7D833" w:rsidR="00A22E7E" w:rsidRPr="00F47AA7" w:rsidRDefault="00752731" w:rsidP="007652FE">
      <w:pPr>
        <w:ind w:left="567" w:hanging="567"/>
        <w:rPr>
          <w:lang w:val="en-US"/>
        </w:rPr>
      </w:pPr>
      <w:r w:rsidRPr="00F47AA7">
        <w:rPr>
          <w:lang w:val="en-US"/>
        </w:rPr>
        <w:t>[</w:t>
      </w:r>
      <w:r w:rsidR="00CF2C59">
        <w:rPr>
          <w:lang w:val="en-US"/>
        </w:rPr>
        <w:t>2</w:t>
      </w:r>
      <w:r w:rsidRPr="00F47AA7">
        <w:rPr>
          <w:lang w:val="en-US"/>
        </w:rPr>
        <w:t>]</w:t>
      </w:r>
      <w:r w:rsidR="007521E5" w:rsidRPr="00F47AA7">
        <w:rPr>
          <w:lang w:val="en-US"/>
        </w:rPr>
        <w:t xml:space="preserve"> </w:t>
      </w:r>
      <w:proofErr w:type="spellStart"/>
      <w:r w:rsidR="007521E5" w:rsidRPr="00F47AA7">
        <w:rPr>
          <w:lang w:val="en-US"/>
        </w:rPr>
        <w:t>Ryzhkov</w:t>
      </w:r>
      <w:proofErr w:type="spellEnd"/>
      <w:r w:rsidR="007521E5" w:rsidRPr="00F47AA7">
        <w:rPr>
          <w:lang w:val="en-US"/>
        </w:rPr>
        <w:t>, E 2020, 5 Stages of Data Preprocessing for K-means clustering, viewed 27 February 2021, &lt;</w:t>
      </w:r>
      <w:hyperlink r:id="rId24" w:history="1">
        <w:r w:rsidR="007521E5" w:rsidRPr="00F47AA7">
          <w:rPr>
            <w:rStyle w:val="Hiperligao"/>
            <w:lang w:val="en-US"/>
          </w:rPr>
          <w:t>https://medium.com/@evgen.ryzhkov/5-stages-of-data-preprocessing-for-k-means-clustering-b755426f9932</w:t>
        </w:r>
      </w:hyperlink>
      <w:r w:rsidR="007521E5" w:rsidRPr="00F47AA7">
        <w:rPr>
          <w:lang w:val="en-US"/>
        </w:rPr>
        <w:t xml:space="preserve">&gt; </w:t>
      </w:r>
    </w:p>
    <w:p w14:paraId="18FD1DAB" w14:textId="77777777" w:rsidR="00940100" w:rsidRPr="00F47AA7" w:rsidRDefault="00940100" w:rsidP="00940100">
      <w:pPr>
        <w:rPr>
          <w:lang w:val="en-US"/>
        </w:rPr>
      </w:pPr>
    </w:p>
    <w:p w14:paraId="4167E759" w14:textId="77777777" w:rsidR="00940100" w:rsidRPr="00F47AA7" w:rsidRDefault="00940100" w:rsidP="00940100">
      <w:pPr>
        <w:rPr>
          <w:lang w:val="en-US"/>
        </w:rPr>
      </w:pPr>
    </w:p>
    <w:p w14:paraId="4A2328B2" w14:textId="77777777" w:rsidR="00940100" w:rsidRPr="00F47AA7" w:rsidRDefault="00940100" w:rsidP="00940100">
      <w:pPr>
        <w:rPr>
          <w:lang w:val="en-US"/>
        </w:rPr>
      </w:pPr>
    </w:p>
    <w:p w14:paraId="41DD1147" w14:textId="77777777" w:rsidR="00940100" w:rsidRPr="00F47AA7" w:rsidRDefault="00940100" w:rsidP="00940100">
      <w:pPr>
        <w:rPr>
          <w:lang w:val="en-US"/>
        </w:rPr>
      </w:pPr>
    </w:p>
    <w:p w14:paraId="58EC97C0" w14:textId="77777777" w:rsidR="00940100" w:rsidRPr="00F47AA7" w:rsidRDefault="00940100" w:rsidP="00940100">
      <w:pPr>
        <w:rPr>
          <w:lang w:val="en-US"/>
        </w:rPr>
      </w:pPr>
    </w:p>
    <w:p w14:paraId="07867B1E" w14:textId="77777777" w:rsidR="00940100" w:rsidRPr="00F47AA7" w:rsidRDefault="00940100" w:rsidP="00940100">
      <w:pPr>
        <w:rPr>
          <w:lang w:val="en-US"/>
        </w:rPr>
      </w:pPr>
    </w:p>
    <w:p w14:paraId="4D2DE39F" w14:textId="77777777" w:rsidR="00940100" w:rsidRPr="00F47AA7" w:rsidRDefault="00940100" w:rsidP="00940100">
      <w:pPr>
        <w:rPr>
          <w:lang w:val="en-US"/>
        </w:rPr>
      </w:pPr>
    </w:p>
    <w:p w14:paraId="74822DAA" w14:textId="77777777" w:rsidR="00940100" w:rsidRPr="00F47AA7" w:rsidRDefault="00940100" w:rsidP="00940100">
      <w:pPr>
        <w:rPr>
          <w:lang w:val="en-US"/>
        </w:rPr>
      </w:pPr>
    </w:p>
    <w:p w14:paraId="411EC9F8" w14:textId="77777777" w:rsidR="00940100" w:rsidRPr="00F47AA7" w:rsidRDefault="00940100" w:rsidP="00940100">
      <w:pPr>
        <w:rPr>
          <w:lang w:val="en-US"/>
        </w:rPr>
      </w:pPr>
    </w:p>
    <w:p w14:paraId="553708A2" w14:textId="77777777" w:rsidR="00940100" w:rsidRPr="00F47AA7" w:rsidRDefault="00940100" w:rsidP="00940100">
      <w:pPr>
        <w:rPr>
          <w:lang w:val="en-US"/>
        </w:rPr>
      </w:pPr>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5CA5E" w14:textId="77777777" w:rsidR="004822BA" w:rsidRDefault="004822BA" w:rsidP="00940100">
      <w:r>
        <w:separator/>
      </w:r>
    </w:p>
  </w:endnote>
  <w:endnote w:type="continuationSeparator" w:id="0">
    <w:p w14:paraId="255FCC56" w14:textId="77777777" w:rsidR="004822BA" w:rsidRDefault="004822BA"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CF2C59" w:rsidRDefault="00CF2C59"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CF2C59" w:rsidRDefault="00CF2C59">
    <w:pPr>
      <w:pStyle w:val="Rodap"/>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CF2C59" w:rsidRPr="004E0019" w:rsidRDefault="00CF2C59"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9C977" w14:textId="77777777" w:rsidR="004822BA" w:rsidRDefault="004822BA" w:rsidP="00940100">
      <w:r>
        <w:separator/>
      </w:r>
    </w:p>
  </w:footnote>
  <w:footnote w:type="continuationSeparator" w:id="0">
    <w:p w14:paraId="1451D8C0" w14:textId="77777777" w:rsidR="004822BA" w:rsidRDefault="004822BA" w:rsidP="00940100">
      <w:r>
        <w:continuationSeparator/>
      </w:r>
    </w:p>
  </w:footnote>
  <w:footnote w:id="1">
    <w:p w14:paraId="10F337E9" w14:textId="3A648DFB" w:rsidR="00CF2C59" w:rsidRDefault="00CF2C59">
      <w:pPr>
        <w:pStyle w:val="Textodenotaderodap"/>
      </w:pPr>
      <w:r>
        <w:rPr>
          <w:rStyle w:val="Refdenotaderodap"/>
        </w:rPr>
        <w:footnoteRef/>
      </w:r>
      <w:r>
        <w:t xml:space="preserve"> </w:t>
      </w:r>
      <w:r w:rsidRPr="007A3B3D">
        <w:t xml:space="preserve">Model overfitting </w:t>
      </w:r>
      <w:r>
        <w:t>may happen</w:t>
      </w:r>
      <w:r w:rsidRPr="007A3B3D">
        <w:t xml:space="preserve"> </w:t>
      </w:r>
      <w:r>
        <w:t xml:space="preserve">as </w:t>
      </w:r>
      <w:r w:rsidRPr="007A3B3D">
        <w:t>we are dealing only with</w:t>
      </w:r>
      <w:r>
        <w:t xml:space="preserve"> only 3% of the entire dataset (</w:t>
      </w:r>
      <w:r w:rsidRPr="007A3B3D">
        <w:t xml:space="preserve">10.000 </w:t>
      </w:r>
      <w:r>
        <w:t>out of</w:t>
      </w:r>
      <w:r w:rsidRPr="007A3B3D">
        <w:t xml:space="preserve"> 350</w:t>
      </w:r>
      <w:r>
        <w:t>.</w:t>
      </w:r>
      <w:r w:rsidRPr="007A3B3D">
        <w:t>000 customers). This problem will be identified when the WWW starts applying the solutions proposed to the other customers. If it happens, our consultancy is up to work to improve the modelling</w:t>
      </w:r>
      <w:r>
        <w:t xml:space="preserve"> as</w:t>
      </w:r>
      <w:r w:rsidRPr="007A3B3D">
        <w:t xml:space="preserve"> many times </w:t>
      </w:r>
      <w:r>
        <w:t>as</w:t>
      </w:r>
      <w:r w:rsidRPr="007A3B3D">
        <w:t xml:space="preserve"> ne</w:t>
      </w:r>
      <w:r>
        <w:t>eded.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052EBD"/>
    <w:multiLevelType w:val="multilevel"/>
    <w:tmpl w:val="01044D42"/>
    <w:lvl w:ilvl="0">
      <w:start w:val="1"/>
      <w:numFmt w:val="decimal"/>
      <w:pStyle w:val="Ttulo1"/>
      <w:lvlText w:val="%1."/>
      <w:lvlJc w:val="left"/>
      <w:pPr>
        <w:ind w:left="360" w:hanging="360"/>
      </w:pPr>
      <w:rPr>
        <w:rFonts w:ascii="Calibri" w:eastAsia="Calibri" w:hAnsi="Calibri" w:cs="Times New Roman"/>
      </w:r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6"/>
  </w:num>
  <w:num w:numId="3">
    <w:abstractNumId w:val="16"/>
  </w:num>
  <w:num w:numId="4">
    <w:abstractNumId w:val="14"/>
  </w:num>
  <w:num w:numId="5">
    <w:abstractNumId w:val="14"/>
  </w:num>
  <w:num w:numId="6">
    <w:abstractNumId w:val="17"/>
  </w:num>
  <w:num w:numId="7">
    <w:abstractNumId w:val="0"/>
  </w:num>
  <w:num w:numId="8">
    <w:abstractNumId w:val="19"/>
  </w:num>
  <w:num w:numId="9">
    <w:abstractNumId w:val="12"/>
  </w:num>
  <w:num w:numId="10">
    <w:abstractNumId w:val="2"/>
  </w:num>
  <w:num w:numId="11">
    <w:abstractNumId w:val="15"/>
  </w:num>
  <w:num w:numId="12">
    <w:abstractNumId w:val="18"/>
  </w:num>
  <w:num w:numId="13">
    <w:abstractNumId w:val="4"/>
  </w:num>
  <w:num w:numId="14">
    <w:abstractNumId w:val="9"/>
  </w:num>
  <w:num w:numId="15">
    <w:abstractNumId w:val="8"/>
  </w:num>
  <w:num w:numId="16">
    <w:abstractNumId w:val="11"/>
  </w:num>
  <w:num w:numId="17">
    <w:abstractNumId w:val="20"/>
  </w:num>
  <w:num w:numId="18">
    <w:abstractNumId w:val="13"/>
  </w:num>
  <w:num w:numId="19">
    <w:abstractNumId w:val="1"/>
  </w:num>
  <w:num w:numId="20">
    <w:abstractNumId w:val="10"/>
  </w:num>
  <w:num w:numId="21">
    <w:abstractNumId w:val="5"/>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7179"/>
    <w:rsid w:val="0001762F"/>
    <w:rsid w:val="00020455"/>
    <w:rsid w:val="00021058"/>
    <w:rsid w:val="000215CD"/>
    <w:rsid w:val="000233ED"/>
    <w:rsid w:val="0002451E"/>
    <w:rsid w:val="0003505C"/>
    <w:rsid w:val="00053C82"/>
    <w:rsid w:val="00054196"/>
    <w:rsid w:val="0005522A"/>
    <w:rsid w:val="00055B96"/>
    <w:rsid w:val="000601E2"/>
    <w:rsid w:val="000620E3"/>
    <w:rsid w:val="0006517E"/>
    <w:rsid w:val="00065416"/>
    <w:rsid w:val="000662A3"/>
    <w:rsid w:val="00071C75"/>
    <w:rsid w:val="0007387B"/>
    <w:rsid w:val="00082A63"/>
    <w:rsid w:val="00084AC8"/>
    <w:rsid w:val="00092848"/>
    <w:rsid w:val="00095318"/>
    <w:rsid w:val="00097D9A"/>
    <w:rsid w:val="000A0DAB"/>
    <w:rsid w:val="000A3CD8"/>
    <w:rsid w:val="000A7359"/>
    <w:rsid w:val="000C2F6D"/>
    <w:rsid w:val="000C5C76"/>
    <w:rsid w:val="000D2667"/>
    <w:rsid w:val="000D4ADC"/>
    <w:rsid w:val="000D7029"/>
    <w:rsid w:val="000E0D5E"/>
    <w:rsid w:val="000E188C"/>
    <w:rsid w:val="000E3DA7"/>
    <w:rsid w:val="000F0E7E"/>
    <w:rsid w:val="000F3321"/>
    <w:rsid w:val="000F3887"/>
    <w:rsid w:val="000F656E"/>
    <w:rsid w:val="000F6A65"/>
    <w:rsid w:val="00103CAA"/>
    <w:rsid w:val="0011295C"/>
    <w:rsid w:val="00124A62"/>
    <w:rsid w:val="00125CB6"/>
    <w:rsid w:val="001308A9"/>
    <w:rsid w:val="00132A2D"/>
    <w:rsid w:val="00142179"/>
    <w:rsid w:val="001465AF"/>
    <w:rsid w:val="00156ADF"/>
    <w:rsid w:val="001577AB"/>
    <w:rsid w:val="00164354"/>
    <w:rsid w:val="00170CC3"/>
    <w:rsid w:val="001717F8"/>
    <w:rsid w:val="00181C26"/>
    <w:rsid w:val="0018382A"/>
    <w:rsid w:val="0018568C"/>
    <w:rsid w:val="00191510"/>
    <w:rsid w:val="001A5571"/>
    <w:rsid w:val="001A649A"/>
    <w:rsid w:val="001B0EE1"/>
    <w:rsid w:val="001B574B"/>
    <w:rsid w:val="001C0DF3"/>
    <w:rsid w:val="001C1104"/>
    <w:rsid w:val="001C55BB"/>
    <w:rsid w:val="001D356C"/>
    <w:rsid w:val="001D3D61"/>
    <w:rsid w:val="001D6BD8"/>
    <w:rsid w:val="001E0090"/>
    <w:rsid w:val="001E4734"/>
    <w:rsid w:val="001E5122"/>
    <w:rsid w:val="001E5E73"/>
    <w:rsid w:val="001E6390"/>
    <w:rsid w:val="001F1787"/>
    <w:rsid w:val="001F5DF1"/>
    <w:rsid w:val="001F7A99"/>
    <w:rsid w:val="002049A3"/>
    <w:rsid w:val="00204E8F"/>
    <w:rsid w:val="00205C8E"/>
    <w:rsid w:val="00207C8E"/>
    <w:rsid w:val="00210679"/>
    <w:rsid w:val="00213400"/>
    <w:rsid w:val="00215B11"/>
    <w:rsid w:val="00216C14"/>
    <w:rsid w:val="00224EB6"/>
    <w:rsid w:val="00227627"/>
    <w:rsid w:val="00234F92"/>
    <w:rsid w:val="00236CAB"/>
    <w:rsid w:val="002478B0"/>
    <w:rsid w:val="002553D9"/>
    <w:rsid w:val="00257AB9"/>
    <w:rsid w:val="0026016D"/>
    <w:rsid w:val="00266D71"/>
    <w:rsid w:val="002726D3"/>
    <w:rsid w:val="00274F74"/>
    <w:rsid w:val="00277C11"/>
    <w:rsid w:val="00283110"/>
    <w:rsid w:val="002861FA"/>
    <w:rsid w:val="00292259"/>
    <w:rsid w:val="00295216"/>
    <w:rsid w:val="00297080"/>
    <w:rsid w:val="002A0586"/>
    <w:rsid w:val="002A4411"/>
    <w:rsid w:val="002A51DE"/>
    <w:rsid w:val="002B035B"/>
    <w:rsid w:val="002C054F"/>
    <w:rsid w:val="002C56B2"/>
    <w:rsid w:val="002C69CD"/>
    <w:rsid w:val="002C7ABB"/>
    <w:rsid w:val="002D70CC"/>
    <w:rsid w:val="002D7DFC"/>
    <w:rsid w:val="002E10F1"/>
    <w:rsid w:val="002F44E8"/>
    <w:rsid w:val="002F4644"/>
    <w:rsid w:val="002F7090"/>
    <w:rsid w:val="003003C8"/>
    <w:rsid w:val="003123B5"/>
    <w:rsid w:val="003144F5"/>
    <w:rsid w:val="00322FD0"/>
    <w:rsid w:val="00326824"/>
    <w:rsid w:val="003270ED"/>
    <w:rsid w:val="003336E5"/>
    <w:rsid w:val="00344BCE"/>
    <w:rsid w:val="00350692"/>
    <w:rsid w:val="00350CBF"/>
    <w:rsid w:val="00352E8C"/>
    <w:rsid w:val="00353DBC"/>
    <w:rsid w:val="0036149F"/>
    <w:rsid w:val="00364587"/>
    <w:rsid w:val="003739F9"/>
    <w:rsid w:val="00375D05"/>
    <w:rsid w:val="00384DC0"/>
    <w:rsid w:val="003945D8"/>
    <w:rsid w:val="003A2770"/>
    <w:rsid w:val="003C1514"/>
    <w:rsid w:val="003C2347"/>
    <w:rsid w:val="003C6EC7"/>
    <w:rsid w:val="003D02EA"/>
    <w:rsid w:val="003D431E"/>
    <w:rsid w:val="003D5FBC"/>
    <w:rsid w:val="003D7264"/>
    <w:rsid w:val="003E31D6"/>
    <w:rsid w:val="003E6C69"/>
    <w:rsid w:val="003E7AFD"/>
    <w:rsid w:val="003F090D"/>
    <w:rsid w:val="003F1B36"/>
    <w:rsid w:val="004032AB"/>
    <w:rsid w:val="00407941"/>
    <w:rsid w:val="004102A8"/>
    <w:rsid w:val="00414BB9"/>
    <w:rsid w:val="004160C3"/>
    <w:rsid w:val="00426BCE"/>
    <w:rsid w:val="004343D4"/>
    <w:rsid w:val="00441DDA"/>
    <w:rsid w:val="004509C7"/>
    <w:rsid w:val="004511FA"/>
    <w:rsid w:val="004532F4"/>
    <w:rsid w:val="00453AF9"/>
    <w:rsid w:val="00466331"/>
    <w:rsid w:val="00466753"/>
    <w:rsid w:val="004714BD"/>
    <w:rsid w:val="00474B96"/>
    <w:rsid w:val="004759B0"/>
    <w:rsid w:val="00477D27"/>
    <w:rsid w:val="004822BA"/>
    <w:rsid w:val="00491292"/>
    <w:rsid w:val="00492933"/>
    <w:rsid w:val="00492EE6"/>
    <w:rsid w:val="00497550"/>
    <w:rsid w:val="004A7906"/>
    <w:rsid w:val="004B146D"/>
    <w:rsid w:val="004B76F7"/>
    <w:rsid w:val="004C04BA"/>
    <w:rsid w:val="004C11B8"/>
    <w:rsid w:val="004C144F"/>
    <w:rsid w:val="004C78CD"/>
    <w:rsid w:val="004D5D84"/>
    <w:rsid w:val="004D7069"/>
    <w:rsid w:val="004E1592"/>
    <w:rsid w:val="004E2D72"/>
    <w:rsid w:val="004F0E63"/>
    <w:rsid w:val="00504B91"/>
    <w:rsid w:val="0050568A"/>
    <w:rsid w:val="0050721E"/>
    <w:rsid w:val="00512DAE"/>
    <w:rsid w:val="00516DBB"/>
    <w:rsid w:val="00521CEB"/>
    <w:rsid w:val="00522CF1"/>
    <w:rsid w:val="00522FAD"/>
    <w:rsid w:val="005235FA"/>
    <w:rsid w:val="00523F0E"/>
    <w:rsid w:val="00533454"/>
    <w:rsid w:val="0053400E"/>
    <w:rsid w:val="005373F2"/>
    <w:rsid w:val="005463B6"/>
    <w:rsid w:val="005557B6"/>
    <w:rsid w:val="00562B4D"/>
    <w:rsid w:val="0056413F"/>
    <w:rsid w:val="005804F1"/>
    <w:rsid w:val="00585DE6"/>
    <w:rsid w:val="00596E1B"/>
    <w:rsid w:val="0059713B"/>
    <w:rsid w:val="005B0523"/>
    <w:rsid w:val="005B0B68"/>
    <w:rsid w:val="005B17E8"/>
    <w:rsid w:val="005B2B09"/>
    <w:rsid w:val="005C2017"/>
    <w:rsid w:val="005C28AD"/>
    <w:rsid w:val="005E250E"/>
    <w:rsid w:val="005E3E4C"/>
    <w:rsid w:val="005E6BCD"/>
    <w:rsid w:val="005E7836"/>
    <w:rsid w:val="005F0F7E"/>
    <w:rsid w:val="0060186F"/>
    <w:rsid w:val="00601AB0"/>
    <w:rsid w:val="00603FE9"/>
    <w:rsid w:val="00606B2A"/>
    <w:rsid w:val="006139C6"/>
    <w:rsid w:val="00613CD2"/>
    <w:rsid w:val="006145EC"/>
    <w:rsid w:val="00620E70"/>
    <w:rsid w:val="00620F1E"/>
    <w:rsid w:val="00624B36"/>
    <w:rsid w:val="00632F53"/>
    <w:rsid w:val="006372C3"/>
    <w:rsid w:val="00640489"/>
    <w:rsid w:val="00651563"/>
    <w:rsid w:val="006532CB"/>
    <w:rsid w:val="00653B2C"/>
    <w:rsid w:val="006549B0"/>
    <w:rsid w:val="00655336"/>
    <w:rsid w:val="006609DC"/>
    <w:rsid w:val="00660E87"/>
    <w:rsid w:val="0066704B"/>
    <w:rsid w:val="0067039C"/>
    <w:rsid w:val="00682F68"/>
    <w:rsid w:val="0068366A"/>
    <w:rsid w:val="00694D12"/>
    <w:rsid w:val="006A0975"/>
    <w:rsid w:val="006A1BE6"/>
    <w:rsid w:val="006A2997"/>
    <w:rsid w:val="006A4200"/>
    <w:rsid w:val="006A7550"/>
    <w:rsid w:val="006A7858"/>
    <w:rsid w:val="006B0E39"/>
    <w:rsid w:val="006C43A8"/>
    <w:rsid w:val="006D55A3"/>
    <w:rsid w:val="006D64D0"/>
    <w:rsid w:val="006D6916"/>
    <w:rsid w:val="006E0900"/>
    <w:rsid w:val="006E1ACC"/>
    <w:rsid w:val="006E5594"/>
    <w:rsid w:val="006F0202"/>
    <w:rsid w:val="006F285F"/>
    <w:rsid w:val="006F28BE"/>
    <w:rsid w:val="006F2EFB"/>
    <w:rsid w:val="006F6176"/>
    <w:rsid w:val="007026C4"/>
    <w:rsid w:val="00704F68"/>
    <w:rsid w:val="007219A9"/>
    <w:rsid w:val="00722052"/>
    <w:rsid w:val="0073132D"/>
    <w:rsid w:val="007348B8"/>
    <w:rsid w:val="0073773A"/>
    <w:rsid w:val="0074058D"/>
    <w:rsid w:val="00740FAF"/>
    <w:rsid w:val="00744238"/>
    <w:rsid w:val="00745332"/>
    <w:rsid w:val="00745AB7"/>
    <w:rsid w:val="00746EDA"/>
    <w:rsid w:val="00747A25"/>
    <w:rsid w:val="0075085B"/>
    <w:rsid w:val="007521E5"/>
    <w:rsid w:val="00752731"/>
    <w:rsid w:val="007542D7"/>
    <w:rsid w:val="00761B2C"/>
    <w:rsid w:val="00761C8D"/>
    <w:rsid w:val="007652FE"/>
    <w:rsid w:val="007667E8"/>
    <w:rsid w:val="00766F00"/>
    <w:rsid w:val="00767D04"/>
    <w:rsid w:val="00784E7B"/>
    <w:rsid w:val="0078500C"/>
    <w:rsid w:val="00787877"/>
    <w:rsid w:val="0079006C"/>
    <w:rsid w:val="007903DB"/>
    <w:rsid w:val="007A1B1D"/>
    <w:rsid w:val="007A3B3D"/>
    <w:rsid w:val="007A55AD"/>
    <w:rsid w:val="007A5AEB"/>
    <w:rsid w:val="007B19F5"/>
    <w:rsid w:val="007B4E75"/>
    <w:rsid w:val="007B6436"/>
    <w:rsid w:val="007B65E8"/>
    <w:rsid w:val="007C1C3A"/>
    <w:rsid w:val="007C2B5F"/>
    <w:rsid w:val="007C3200"/>
    <w:rsid w:val="007C6C4F"/>
    <w:rsid w:val="007C7688"/>
    <w:rsid w:val="007E04AA"/>
    <w:rsid w:val="007E4AAB"/>
    <w:rsid w:val="007E7AB1"/>
    <w:rsid w:val="00803902"/>
    <w:rsid w:val="00803C60"/>
    <w:rsid w:val="00814BA9"/>
    <w:rsid w:val="00814F52"/>
    <w:rsid w:val="00816C3D"/>
    <w:rsid w:val="008252D5"/>
    <w:rsid w:val="0082542F"/>
    <w:rsid w:val="008311C1"/>
    <w:rsid w:val="00836397"/>
    <w:rsid w:val="00852BBA"/>
    <w:rsid w:val="00853B6E"/>
    <w:rsid w:val="00854CAA"/>
    <w:rsid w:val="00871800"/>
    <w:rsid w:val="00872F19"/>
    <w:rsid w:val="00873655"/>
    <w:rsid w:val="0087385D"/>
    <w:rsid w:val="0088230B"/>
    <w:rsid w:val="0088690E"/>
    <w:rsid w:val="00890A1B"/>
    <w:rsid w:val="0089210F"/>
    <w:rsid w:val="00894CF2"/>
    <w:rsid w:val="008A0F7C"/>
    <w:rsid w:val="008A22CC"/>
    <w:rsid w:val="008A29E9"/>
    <w:rsid w:val="008B5906"/>
    <w:rsid w:val="008B6881"/>
    <w:rsid w:val="008C38FA"/>
    <w:rsid w:val="008D3630"/>
    <w:rsid w:val="008D510C"/>
    <w:rsid w:val="008D7987"/>
    <w:rsid w:val="008E0126"/>
    <w:rsid w:val="008E0762"/>
    <w:rsid w:val="008E543B"/>
    <w:rsid w:val="008E54F8"/>
    <w:rsid w:val="008F5480"/>
    <w:rsid w:val="0090237F"/>
    <w:rsid w:val="009038B5"/>
    <w:rsid w:val="00903A34"/>
    <w:rsid w:val="009102D4"/>
    <w:rsid w:val="009107D6"/>
    <w:rsid w:val="00911FDE"/>
    <w:rsid w:val="00916398"/>
    <w:rsid w:val="0092619D"/>
    <w:rsid w:val="009302C5"/>
    <w:rsid w:val="00931195"/>
    <w:rsid w:val="0093422A"/>
    <w:rsid w:val="009357DD"/>
    <w:rsid w:val="00940100"/>
    <w:rsid w:val="00942483"/>
    <w:rsid w:val="00944605"/>
    <w:rsid w:val="0094637D"/>
    <w:rsid w:val="0096485D"/>
    <w:rsid w:val="00964E51"/>
    <w:rsid w:val="0096545D"/>
    <w:rsid w:val="0096712F"/>
    <w:rsid w:val="00971670"/>
    <w:rsid w:val="0097596F"/>
    <w:rsid w:val="00982CE3"/>
    <w:rsid w:val="00983F42"/>
    <w:rsid w:val="00992618"/>
    <w:rsid w:val="00992CD5"/>
    <w:rsid w:val="009940A8"/>
    <w:rsid w:val="00994C04"/>
    <w:rsid w:val="009952AF"/>
    <w:rsid w:val="009956EA"/>
    <w:rsid w:val="00996516"/>
    <w:rsid w:val="009A3199"/>
    <w:rsid w:val="009A38B5"/>
    <w:rsid w:val="009B2219"/>
    <w:rsid w:val="009B363E"/>
    <w:rsid w:val="009B406F"/>
    <w:rsid w:val="009D1913"/>
    <w:rsid w:val="009D1A73"/>
    <w:rsid w:val="009D61DF"/>
    <w:rsid w:val="009D7AA6"/>
    <w:rsid w:val="009E185A"/>
    <w:rsid w:val="009E4150"/>
    <w:rsid w:val="009E4836"/>
    <w:rsid w:val="009E4D21"/>
    <w:rsid w:val="009F28AD"/>
    <w:rsid w:val="009F4530"/>
    <w:rsid w:val="00A0331E"/>
    <w:rsid w:val="00A13B8B"/>
    <w:rsid w:val="00A15CDC"/>
    <w:rsid w:val="00A22E7E"/>
    <w:rsid w:val="00A25C9A"/>
    <w:rsid w:val="00A261A0"/>
    <w:rsid w:val="00A43A9F"/>
    <w:rsid w:val="00A5164B"/>
    <w:rsid w:val="00A525FA"/>
    <w:rsid w:val="00A5630C"/>
    <w:rsid w:val="00A57DD4"/>
    <w:rsid w:val="00A6100A"/>
    <w:rsid w:val="00A660FD"/>
    <w:rsid w:val="00A67189"/>
    <w:rsid w:val="00A71D9A"/>
    <w:rsid w:val="00A72182"/>
    <w:rsid w:val="00A72984"/>
    <w:rsid w:val="00A809D7"/>
    <w:rsid w:val="00A82FCA"/>
    <w:rsid w:val="00A83D1C"/>
    <w:rsid w:val="00A92D46"/>
    <w:rsid w:val="00A93274"/>
    <w:rsid w:val="00AA43EB"/>
    <w:rsid w:val="00AA4A0B"/>
    <w:rsid w:val="00AA4E68"/>
    <w:rsid w:val="00AC4589"/>
    <w:rsid w:val="00AC6C1F"/>
    <w:rsid w:val="00AC75A9"/>
    <w:rsid w:val="00AE036C"/>
    <w:rsid w:val="00AE08C6"/>
    <w:rsid w:val="00AE13F2"/>
    <w:rsid w:val="00AE19C2"/>
    <w:rsid w:val="00AE1F3F"/>
    <w:rsid w:val="00AF29F6"/>
    <w:rsid w:val="00AF2CD7"/>
    <w:rsid w:val="00AF2F05"/>
    <w:rsid w:val="00B02466"/>
    <w:rsid w:val="00B12629"/>
    <w:rsid w:val="00B14E2E"/>
    <w:rsid w:val="00B200CE"/>
    <w:rsid w:val="00B20FFE"/>
    <w:rsid w:val="00B270CC"/>
    <w:rsid w:val="00B444DA"/>
    <w:rsid w:val="00B44EEF"/>
    <w:rsid w:val="00B456C0"/>
    <w:rsid w:val="00B5125E"/>
    <w:rsid w:val="00B554F8"/>
    <w:rsid w:val="00B55C72"/>
    <w:rsid w:val="00B5607B"/>
    <w:rsid w:val="00B627A8"/>
    <w:rsid w:val="00B72646"/>
    <w:rsid w:val="00B752F0"/>
    <w:rsid w:val="00B819D7"/>
    <w:rsid w:val="00B860A1"/>
    <w:rsid w:val="00B87AA5"/>
    <w:rsid w:val="00B908CC"/>
    <w:rsid w:val="00B90EB9"/>
    <w:rsid w:val="00B92F57"/>
    <w:rsid w:val="00B966A2"/>
    <w:rsid w:val="00B96ECB"/>
    <w:rsid w:val="00B97F87"/>
    <w:rsid w:val="00BA090D"/>
    <w:rsid w:val="00BB00B5"/>
    <w:rsid w:val="00BB2371"/>
    <w:rsid w:val="00BB517D"/>
    <w:rsid w:val="00BC1B63"/>
    <w:rsid w:val="00BC1C4D"/>
    <w:rsid w:val="00BD285E"/>
    <w:rsid w:val="00BD2F86"/>
    <w:rsid w:val="00BD2FC1"/>
    <w:rsid w:val="00BD4A4B"/>
    <w:rsid w:val="00BD506B"/>
    <w:rsid w:val="00BE61BA"/>
    <w:rsid w:val="00BF754A"/>
    <w:rsid w:val="00C07B23"/>
    <w:rsid w:val="00C1346C"/>
    <w:rsid w:val="00C14C94"/>
    <w:rsid w:val="00C14E48"/>
    <w:rsid w:val="00C22326"/>
    <w:rsid w:val="00C24D77"/>
    <w:rsid w:val="00C35741"/>
    <w:rsid w:val="00C35FE5"/>
    <w:rsid w:val="00C3728C"/>
    <w:rsid w:val="00C42EB5"/>
    <w:rsid w:val="00C46301"/>
    <w:rsid w:val="00C47F66"/>
    <w:rsid w:val="00C50380"/>
    <w:rsid w:val="00C55E6D"/>
    <w:rsid w:val="00C57A96"/>
    <w:rsid w:val="00C60BA9"/>
    <w:rsid w:val="00C61494"/>
    <w:rsid w:val="00C74F8D"/>
    <w:rsid w:val="00C768A6"/>
    <w:rsid w:val="00C82E87"/>
    <w:rsid w:val="00C87136"/>
    <w:rsid w:val="00C91F34"/>
    <w:rsid w:val="00C95433"/>
    <w:rsid w:val="00CA5D4D"/>
    <w:rsid w:val="00CA6413"/>
    <w:rsid w:val="00CA6EA7"/>
    <w:rsid w:val="00CC0540"/>
    <w:rsid w:val="00CC09BE"/>
    <w:rsid w:val="00CC192B"/>
    <w:rsid w:val="00CC3501"/>
    <w:rsid w:val="00CC4A7C"/>
    <w:rsid w:val="00CD036B"/>
    <w:rsid w:val="00CD2852"/>
    <w:rsid w:val="00CD77D9"/>
    <w:rsid w:val="00CE1BA0"/>
    <w:rsid w:val="00CE5EB8"/>
    <w:rsid w:val="00CE6F3E"/>
    <w:rsid w:val="00CE79F8"/>
    <w:rsid w:val="00CE7BE8"/>
    <w:rsid w:val="00CF2137"/>
    <w:rsid w:val="00CF2C59"/>
    <w:rsid w:val="00CF70FE"/>
    <w:rsid w:val="00D0302C"/>
    <w:rsid w:val="00D233A2"/>
    <w:rsid w:val="00D23D1C"/>
    <w:rsid w:val="00D328AA"/>
    <w:rsid w:val="00D34CD3"/>
    <w:rsid w:val="00D3505A"/>
    <w:rsid w:val="00D35DFA"/>
    <w:rsid w:val="00D43E13"/>
    <w:rsid w:val="00D5139E"/>
    <w:rsid w:val="00D60CC9"/>
    <w:rsid w:val="00D621B2"/>
    <w:rsid w:val="00D702AD"/>
    <w:rsid w:val="00D72E76"/>
    <w:rsid w:val="00D92330"/>
    <w:rsid w:val="00DA1D19"/>
    <w:rsid w:val="00DA3090"/>
    <w:rsid w:val="00DA6D61"/>
    <w:rsid w:val="00DB2F93"/>
    <w:rsid w:val="00DB3071"/>
    <w:rsid w:val="00DB5912"/>
    <w:rsid w:val="00DC381B"/>
    <w:rsid w:val="00DC3826"/>
    <w:rsid w:val="00DC6873"/>
    <w:rsid w:val="00DD1ACE"/>
    <w:rsid w:val="00DE5A84"/>
    <w:rsid w:val="00DF0AC9"/>
    <w:rsid w:val="00DF3F8A"/>
    <w:rsid w:val="00E0177A"/>
    <w:rsid w:val="00E02BD1"/>
    <w:rsid w:val="00E05084"/>
    <w:rsid w:val="00E178C0"/>
    <w:rsid w:val="00E23D63"/>
    <w:rsid w:val="00E25CB9"/>
    <w:rsid w:val="00E2608C"/>
    <w:rsid w:val="00E27C19"/>
    <w:rsid w:val="00E32312"/>
    <w:rsid w:val="00E37057"/>
    <w:rsid w:val="00E374CB"/>
    <w:rsid w:val="00E376CA"/>
    <w:rsid w:val="00E37F79"/>
    <w:rsid w:val="00E43FD1"/>
    <w:rsid w:val="00E477A7"/>
    <w:rsid w:val="00E57E20"/>
    <w:rsid w:val="00E6157D"/>
    <w:rsid w:val="00E61CC0"/>
    <w:rsid w:val="00E62BBB"/>
    <w:rsid w:val="00E66816"/>
    <w:rsid w:val="00E762D8"/>
    <w:rsid w:val="00E77F3D"/>
    <w:rsid w:val="00E81ABD"/>
    <w:rsid w:val="00E83965"/>
    <w:rsid w:val="00E9543E"/>
    <w:rsid w:val="00E95C73"/>
    <w:rsid w:val="00EA39E4"/>
    <w:rsid w:val="00EB0202"/>
    <w:rsid w:val="00EB1DB2"/>
    <w:rsid w:val="00EB53B3"/>
    <w:rsid w:val="00EB5EEF"/>
    <w:rsid w:val="00EC27C3"/>
    <w:rsid w:val="00EC2C04"/>
    <w:rsid w:val="00EC7036"/>
    <w:rsid w:val="00ED06EF"/>
    <w:rsid w:val="00ED57FE"/>
    <w:rsid w:val="00ED5DAD"/>
    <w:rsid w:val="00ED6FA8"/>
    <w:rsid w:val="00EE1417"/>
    <w:rsid w:val="00EF33CF"/>
    <w:rsid w:val="00F03327"/>
    <w:rsid w:val="00F05703"/>
    <w:rsid w:val="00F13D6B"/>
    <w:rsid w:val="00F144F0"/>
    <w:rsid w:val="00F17BB1"/>
    <w:rsid w:val="00F31F92"/>
    <w:rsid w:val="00F334B4"/>
    <w:rsid w:val="00F3481D"/>
    <w:rsid w:val="00F34B73"/>
    <w:rsid w:val="00F42DEE"/>
    <w:rsid w:val="00F4372E"/>
    <w:rsid w:val="00F47AA7"/>
    <w:rsid w:val="00F51A38"/>
    <w:rsid w:val="00F541B9"/>
    <w:rsid w:val="00F6352A"/>
    <w:rsid w:val="00F80E77"/>
    <w:rsid w:val="00F90B7A"/>
    <w:rsid w:val="00F913E5"/>
    <w:rsid w:val="00FA05BA"/>
    <w:rsid w:val="00FA2AAA"/>
    <w:rsid w:val="00FA2F66"/>
    <w:rsid w:val="00FB0D9A"/>
    <w:rsid w:val="00FB2050"/>
    <w:rsid w:val="00FB59A4"/>
    <w:rsid w:val="00FC0DB6"/>
    <w:rsid w:val="00FC1497"/>
    <w:rsid w:val="00FC16A2"/>
    <w:rsid w:val="00FC38D9"/>
    <w:rsid w:val="00FC5EB7"/>
    <w:rsid w:val="00FD6801"/>
    <w:rsid w:val="00FD7B18"/>
    <w:rsid w:val="00FF1B82"/>
    <w:rsid w:val="00FF4F07"/>
    <w:rsid w:val="00FF4F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Ttulo1">
    <w:name w:val="heading 1"/>
    <w:basedOn w:val="Normal"/>
    <w:next w:val="Normal"/>
    <w:link w:val="Ttulo1Carte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C55E6D"/>
    <w:rPr>
      <w:rFonts w:eastAsia="Times New Roman"/>
      <w:b/>
      <w:bCs/>
      <w:caps/>
      <w:color w:val="5C666C"/>
      <w:sz w:val="28"/>
      <w:szCs w:val="28"/>
      <w:lang w:val="en-US"/>
    </w:rPr>
  </w:style>
  <w:style w:type="character" w:customStyle="1" w:styleId="Ttulo2Carter">
    <w:name w:val="Título 2 Caráter"/>
    <w:link w:val="Ttulo2"/>
    <w:uiPriority w:val="9"/>
    <w:rsid w:val="00DB5912"/>
    <w:rPr>
      <w:rFonts w:eastAsia="Times New Roman"/>
      <w:b/>
      <w:bCs/>
      <w:smallCaps/>
      <w:sz w:val="24"/>
      <w:szCs w:val="24"/>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ndice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PargrafodaLista"/>
    <w:qFormat/>
    <w:rsid w:val="00C55E6D"/>
    <w:pPr>
      <w:numPr>
        <w:numId w:val="2"/>
      </w:numPr>
      <w:tabs>
        <w:tab w:val="num" w:pos="360"/>
      </w:tabs>
      <w:ind w:left="720" w:firstLine="0"/>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523F0E"/>
    <w:rPr>
      <w:rFonts w:ascii="CIDFont+F1" w:hAnsi="CIDFont+F1" w:hint="default"/>
      <w:b w:val="0"/>
      <w:bCs w:val="0"/>
      <w:i w:val="0"/>
      <w:iCs w:val="0"/>
      <w:color w:val="000000"/>
      <w:sz w:val="20"/>
      <w:szCs w:val="20"/>
    </w:rPr>
  </w:style>
  <w:style w:type="character" w:styleId="MenoNoResolvida">
    <w:name w:val="Unresolved Mention"/>
    <w:basedOn w:val="Tipodeletrapredefinidodopargrafo"/>
    <w:uiPriority w:val="99"/>
    <w:semiHidden/>
    <w:unhideWhenUsed/>
    <w:rsid w:val="007521E5"/>
    <w:rPr>
      <w:color w:val="605E5C"/>
      <w:shd w:val="clear" w:color="auto" w:fill="E1DFDD"/>
    </w:rPr>
  </w:style>
  <w:style w:type="character" w:customStyle="1" w:styleId="fontstyle21">
    <w:name w:val="fontstyle21"/>
    <w:basedOn w:val="Tipodeletrapredefinidodopargrafo"/>
    <w:rsid w:val="00894CF2"/>
    <w:rPr>
      <w:rFonts w:ascii="Calibri-Bold" w:hAnsi="Calibri-Bold" w:hint="default"/>
      <w:b/>
      <w:bCs/>
      <w:i w:val="0"/>
      <w:iCs w:val="0"/>
      <w:color w:val="C0D634"/>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medium.com/@evgen.ryzhkov/5-stages-of-data-preprocessing-for-k-means-clustering-b755426f9932"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0.5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1.5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0.5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1.5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Pages>
  <Words>4050</Words>
  <Characters>21874</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25873</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Rebeca Pinheiro</cp:lastModifiedBy>
  <cp:revision>189</cp:revision>
  <cp:lastPrinted>2021-03-01T21:03:00Z</cp:lastPrinted>
  <dcterms:created xsi:type="dcterms:W3CDTF">2021-03-01T19:53:00Z</dcterms:created>
  <dcterms:modified xsi:type="dcterms:W3CDTF">2021-03-09T22:00:00Z</dcterms:modified>
  <cp:category/>
</cp:coreProperties>
</file>