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FA056" w14:textId="516DBF20" w:rsidR="001D2E49" w:rsidRDefault="001D2E49">
      <w:pPr>
        <w:spacing w:after="0" w:line="263" w:lineRule="auto"/>
        <w:ind w:left="10" w:right="2" w:hanging="10"/>
        <w:jc w:val="center"/>
        <w:rPr>
          <w:rFonts w:ascii="Times New Roman" w:hAnsi="Times New Roman" w:cs="Times New Roman"/>
          <w:b/>
          <w:color w:val="000000"/>
        </w:rPr>
      </w:pPr>
    </w:p>
    <w:p w14:paraId="7A49FCEC" w14:textId="77777777" w:rsidR="009F3274" w:rsidRDefault="009F3274">
      <w:pPr>
        <w:spacing w:after="0" w:line="263" w:lineRule="auto"/>
        <w:ind w:left="10" w:right="2" w:hanging="10"/>
        <w:jc w:val="center"/>
        <w:rPr>
          <w:rFonts w:ascii="Times New Roman" w:hAnsi="Times New Roman" w:cs="Times New Roman"/>
          <w:b/>
          <w:color w:val="000000"/>
        </w:rPr>
      </w:pPr>
    </w:p>
    <w:p w14:paraId="5D2C0F94" w14:textId="4FA25A25" w:rsidR="001E677F" w:rsidRPr="001D2E49" w:rsidRDefault="009F3274">
      <w:pPr>
        <w:spacing w:after="0" w:line="259" w:lineRule="auto"/>
        <w:ind w:left="12" w:right="2" w:hanging="10"/>
        <w:jc w:val="center"/>
        <w:rPr>
          <w:rFonts w:ascii="Times New Roman" w:hAnsi="Times New Roman" w:cs="Times New Roman"/>
          <w:b/>
          <w:color w:val="000000"/>
          <w:sz w:val="36"/>
          <w:szCs w:val="16"/>
        </w:rPr>
      </w:pPr>
      <w:r>
        <w:rPr>
          <w:rFonts w:ascii="Times New Roman" w:hAnsi="Times New Roman" w:cs="Times New Roman"/>
          <w:b/>
          <w:color w:val="000000"/>
          <w:sz w:val="36"/>
          <w:szCs w:val="16"/>
        </w:rPr>
        <w:t>[</w:t>
      </w:r>
      <w:r w:rsidR="00C56214" w:rsidRPr="001D2E49">
        <w:rPr>
          <w:rFonts w:ascii="Times New Roman" w:hAnsi="Times New Roman" w:cs="Times New Roman"/>
          <w:b/>
          <w:color w:val="000000"/>
          <w:sz w:val="36"/>
          <w:szCs w:val="16"/>
        </w:rPr>
        <w:t>Group Name</w:t>
      </w:r>
      <w:r>
        <w:rPr>
          <w:rFonts w:ascii="Times New Roman" w:hAnsi="Times New Roman" w:cs="Times New Roman"/>
          <w:b/>
          <w:color w:val="000000"/>
          <w:sz w:val="36"/>
          <w:szCs w:val="16"/>
        </w:rPr>
        <w:t>]</w:t>
      </w:r>
    </w:p>
    <w:p w14:paraId="0B474A54" w14:textId="5EF899AE" w:rsidR="001E677F" w:rsidRPr="001D2E49" w:rsidRDefault="009F3274">
      <w:pPr>
        <w:spacing w:after="202" w:line="259" w:lineRule="auto"/>
        <w:ind w:left="12" w:hanging="10"/>
        <w:jc w:val="center"/>
        <w:rPr>
          <w:rFonts w:ascii="Times New Roman" w:hAnsi="Times New Roman" w:cs="Times New Roman"/>
          <w:b/>
          <w:color w:val="000000"/>
          <w:sz w:val="36"/>
          <w:szCs w:val="16"/>
        </w:rPr>
      </w:pPr>
      <w:r>
        <w:rPr>
          <w:rFonts w:ascii="Times New Roman" w:hAnsi="Times New Roman" w:cs="Times New Roman"/>
          <w:b/>
          <w:color w:val="000000"/>
          <w:sz w:val="36"/>
          <w:szCs w:val="16"/>
        </w:rPr>
        <w:t>[</w:t>
      </w:r>
      <w:r w:rsidR="00C56214" w:rsidRPr="001D2E49">
        <w:rPr>
          <w:rFonts w:ascii="Times New Roman" w:hAnsi="Times New Roman" w:cs="Times New Roman"/>
          <w:b/>
          <w:color w:val="000000"/>
          <w:sz w:val="36"/>
          <w:szCs w:val="16"/>
        </w:rPr>
        <w:t>Project Title</w:t>
      </w:r>
      <w:r>
        <w:rPr>
          <w:rFonts w:ascii="Times New Roman" w:hAnsi="Times New Roman" w:cs="Times New Roman"/>
          <w:b/>
          <w:color w:val="000000"/>
          <w:sz w:val="36"/>
          <w:szCs w:val="16"/>
        </w:rPr>
        <w:t>]</w:t>
      </w:r>
    </w:p>
    <w:p w14:paraId="64E51730" w14:textId="5B33B452" w:rsidR="001E677F" w:rsidRDefault="009F3274">
      <w:pPr>
        <w:spacing w:after="0" w:line="265" w:lineRule="auto"/>
        <w:ind w:left="12" w:hanging="10"/>
        <w:jc w:val="center"/>
        <w:rPr>
          <w:rFonts w:ascii="Times New Roman" w:hAnsi="Times New Roman" w:cs="Times New Roman"/>
          <w:color w:val="000000"/>
        </w:rPr>
      </w:pPr>
      <w:r>
        <w:rPr>
          <w:rFonts w:ascii="Times New Roman" w:hAnsi="Times New Roman" w:cs="Times New Roman"/>
          <w:color w:val="000000"/>
        </w:rPr>
        <w:t xml:space="preserve">Nick </w:t>
      </w:r>
      <w:proofErr w:type="spellStart"/>
      <w:r>
        <w:rPr>
          <w:rFonts w:ascii="Times New Roman" w:hAnsi="Times New Roman" w:cs="Times New Roman"/>
          <w:color w:val="000000"/>
        </w:rPr>
        <w:t>DeGirolamo</w:t>
      </w:r>
      <w:proofErr w:type="spellEnd"/>
    </w:p>
    <w:p w14:paraId="7087A4AF" w14:textId="5056B173" w:rsidR="001E677F" w:rsidRDefault="009F3274">
      <w:pPr>
        <w:spacing w:after="0" w:line="265" w:lineRule="auto"/>
        <w:ind w:left="12" w:right="1" w:hanging="10"/>
        <w:jc w:val="center"/>
        <w:rPr>
          <w:rFonts w:ascii="Times New Roman" w:hAnsi="Times New Roman" w:cs="Times New Roman"/>
          <w:color w:val="000000"/>
        </w:rPr>
      </w:pPr>
      <w:r>
        <w:rPr>
          <w:rFonts w:ascii="Times New Roman" w:hAnsi="Times New Roman" w:cs="Times New Roman"/>
          <w:color w:val="000000"/>
        </w:rPr>
        <w:t>Eric Christiansen</w:t>
      </w:r>
    </w:p>
    <w:p w14:paraId="22214353" w14:textId="53B94B49" w:rsidR="001E677F" w:rsidRDefault="009F3274">
      <w:pPr>
        <w:spacing w:after="0" w:line="265" w:lineRule="auto"/>
        <w:ind w:left="12" w:right="1" w:hanging="10"/>
        <w:jc w:val="center"/>
        <w:rPr>
          <w:rFonts w:ascii="Times New Roman" w:hAnsi="Times New Roman" w:cs="Times New Roman"/>
          <w:color w:val="000000"/>
        </w:rPr>
      </w:pPr>
      <w:r>
        <w:rPr>
          <w:rFonts w:ascii="Times New Roman" w:hAnsi="Times New Roman" w:cs="Times New Roman"/>
          <w:color w:val="000000"/>
        </w:rPr>
        <w:t xml:space="preserve">Deepak </w:t>
      </w:r>
      <w:proofErr w:type="spellStart"/>
      <w:r>
        <w:rPr>
          <w:rFonts w:ascii="Times New Roman" w:hAnsi="Times New Roman" w:cs="Times New Roman"/>
          <w:color w:val="000000"/>
        </w:rPr>
        <w:t>Sadayam</w:t>
      </w:r>
      <w:proofErr w:type="spellEnd"/>
    </w:p>
    <w:p w14:paraId="05DC665D" w14:textId="421ACBF9" w:rsidR="001E677F" w:rsidRDefault="00C56214">
      <w:pPr>
        <w:spacing w:after="569" w:line="265" w:lineRule="auto"/>
        <w:ind w:left="12" w:right="5" w:hanging="10"/>
        <w:jc w:val="center"/>
        <w:rPr>
          <w:rFonts w:ascii="Times New Roman" w:hAnsi="Times New Roman" w:cs="Times New Roman"/>
          <w:color w:val="000000"/>
        </w:rPr>
      </w:pPr>
      <w:r w:rsidRPr="003541D9">
        <w:rPr>
          <w:rFonts w:ascii="Times New Roman" w:hAnsi="Times New Roman" w:cs="Times New Roman"/>
          <w:color w:val="000000"/>
        </w:rPr>
        <w:t>L</w:t>
      </w:r>
      <w:r w:rsidR="009F3274">
        <w:rPr>
          <w:rFonts w:ascii="Times New Roman" w:hAnsi="Times New Roman" w:cs="Times New Roman"/>
          <w:color w:val="000000"/>
        </w:rPr>
        <w:t>ily Gu</w:t>
      </w:r>
    </w:p>
    <w:p w14:paraId="5CB31C8F" w14:textId="1F963682" w:rsidR="001D2E49" w:rsidRDefault="00D2318D" w:rsidP="001D2E49">
      <w:pPr>
        <w:spacing w:after="569" w:line="265" w:lineRule="auto"/>
        <w:ind w:left="12" w:right="5" w:hanging="10"/>
        <w:rPr>
          <w:rFonts w:ascii="Times New Roman" w:hAnsi="Times New Roman" w:cs="Times New Roman"/>
          <w:color w:val="000000"/>
        </w:rPr>
      </w:pPr>
      <w:r>
        <w:rPr>
          <w:rFonts w:ascii="Times New Roman" w:hAnsi="Times New Roman" w:cs="Times New Roman"/>
          <w:color w:val="000000"/>
        </w:rPr>
        <w:t xml:space="preserve">[Abstract/brief summary:] </w:t>
      </w:r>
      <w:r w:rsidR="00D206AD">
        <w:rPr>
          <w:rFonts w:ascii="Times New Roman" w:hAnsi="Times New Roman" w:cs="Times New Roman"/>
          <w:color w:val="000000"/>
        </w:rPr>
        <w:t xml:space="preserve">The project </w:t>
      </w:r>
      <w:r w:rsidR="0071722E">
        <w:rPr>
          <w:rFonts w:ascii="Times New Roman" w:hAnsi="Times New Roman" w:cs="Times New Roman"/>
          <w:color w:val="000000"/>
        </w:rPr>
        <w:t xml:space="preserve">presents a prototypical </w:t>
      </w:r>
      <w:r w:rsidR="00DE17AB">
        <w:rPr>
          <w:rFonts w:ascii="Times New Roman" w:hAnsi="Times New Roman" w:cs="Times New Roman"/>
          <w:color w:val="000000"/>
        </w:rPr>
        <w:t xml:space="preserve">decision support system (DSS) for aiding potential homebuyers in finding the best home for their needs in Arlington County, VA. </w:t>
      </w:r>
    </w:p>
    <w:p w14:paraId="558D1E94" w14:textId="20B1B349" w:rsidR="00C56355" w:rsidRDefault="00C56214" w:rsidP="00C56355">
      <w:pPr>
        <w:pStyle w:val="Heading1"/>
      </w:pPr>
      <w:r w:rsidRPr="00D86B99">
        <w:t>PROBLEM DEFINITION AND PROJECT OVERVIEW</w:t>
      </w:r>
    </w:p>
    <w:p w14:paraId="04D4AA6F" w14:textId="714A00B4" w:rsidR="00EF4412" w:rsidRDefault="00B704A3" w:rsidP="009D10C9">
      <w:pPr>
        <w:ind w:left="360" w:firstLine="0"/>
        <w:rPr>
          <w:color w:val="auto"/>
        </w:rPr>
      </w:pPr>
      <w:r>
        <w:rPr>
          <w:color w:val="auto"/>
        </w:rPr>
        <w:t xml:space="preserve">Home-buying </w:t>
      </w:r>
      <w:r w:rsidR="00FD399B">
        <w:rPr>
          <w:color w:val="auto"/>
        </w:rPr>
        <w:t>represents a significant</w:t>
      </w:r>
      <w:r w:rsidR="00C33709">
        <w:rPr>
          <w:color w:val="auto"/>
        </w:rPr>
        <w:t xml:space="preserve"> </w:t>
      </w:r>
      <w:r w:rsidR="00192613">
        <w:rPr>
          <w:color w:val="auto"/>
        </w:rPr>
        <w:t xml:space="preserve">part of </w:t>
      </w:r>
      <w:r w:rsidR="00FD399B">
        <w:rPr>
          <w:color w:val="auto"/>
        </w:rPr>
        <w:t xml:space="preserve">both individual lives and </w:t>
      </w:r>
      <w:r w:rsidR="00C33709">
        <w:rPr>
          <w:color w:val="auto"/>
        </w:rPr>
        <w:t>the welfare o</w:t>
      </w:r>
      <w:r w:rsidR="00192613">
        <w:rPr>
          <w:color w:val="auto"/>
        </w:rPr>
        <w:t xml:space="preserve">f countries.  </w:t>
      </w:r>
      <w:r w:rsidR="00EF4412" w:rsidRPr="0052607F">
        <w:rPr>
          <w:color w:val="auto"/>
        </w:rPr>
        <w:t xml:space="preserve">[According to </w:t>
      </w:r>
      <w:proofErr w:type="spellStart"/>
      <w:r w:rsidR="00EF4412" w:rsidRPr="0052607F">
        <w:rPr>
          <w:color w:val="auto"/>
        </w:rPr>
        <w:t>Statistica</w:t>
      </w:r>
      <w:proofErr w:type="spellEnd"/>
      <w:r w:rsidR="00EF4412" w:rsidRPr="0052607F">
        <w:rPr>
          <w:color w:val="auto"/>
        </w:rPr>
        <w:t xml:space="preserve"> – IEEE citation?] the estimated revenue of the real estate industry in 2019 was $493.3 billion.  </w:t>
      </w:r>
      <w:r w:rsidR="00E67DE9" w:rsidRPr="0052607F">
        <w:rPr>
          <w:color w:val="auto"/>
        </w:rPr>
        <w:t xml:space="preserve">The purchase, sale, and rental of homes accounts for a great deal of </w:t>
      </w:r>
      <w:r w:rsidR="005414E1" w:rsidRPr="0052607F">
        <w:rPr>
          <w:color w:val="auto"/>
        </w:rPr>
        <w:t>economic activity</w:t>
      </w:r>
      <w:r w:rsidR="0043473E" w:rsidRPr="0052607F">
        <w:rPr>
          <w:color w:val="auto"/>
        </w:rPr>
        <w:t xml:space="preserve">, as well as </w:t>
      </w:r>
      <w:r w:rsidR="00A612D5" w:rsidRPr="0052607F">
        <w:rPr>
          <w:color w:val="auto"/>
        </w:rPr>
        <w:t xml:space="preserve">a </w:t>
      </w:r>
      <w:r w:rsidR="00F91969" w:rsidRPr="0052607F">
        <w:rPr>
          <w:color w:val="auto"/>
        </w:rPr>
        <w:t>significant</w:t>
      </w:r>
      <w:r w:rsidR="005854DF" w:rsidRPr="0052607F">
        <w:rPr>
          <w:color w:val="auto"/>
        </w:rPr>
        <w:t xml:space="preserve"> life</w:t>
      </w:r>
      <w:r w:rsidR="00F91969" w:rsidRPr="0052607F">
        <w:rPr>
          <w:color w:val="auto"/>
        </w:rPr>
        <w:t xml:space="preserve"> milestone in the lives of individual </w:t>
      </w:r>
      <w:r w:rsidR="006A5FA4" w:rsidRPr="0052607F">
        <w:rPr>
          <w:color w:val="auto"/>
        </w:rPr>
        <w:t xml:space="preserve">citizens.  </w:t>
      </w:r>
      <w:r w:rsidR="009F3B62" w:rsidRPr="0052607F">
        <w:rPr>
          <w:color w:val="auto"/>
        </w:rPr>
        <w:t xml:space="preserve">Numerous </w:t>
      </w:r>
      <w:r w:rsidR="006558C8" w:rsidRPr="0052607F">
        <w:rPr>
          <w:color w:val="auto"/>
        </w:rPr>
        <w:t xml:space="preserve">lifestyle publications </w:t>
      </w:r>
      <w:r w:rsidR="00903221" w:rsidRPr="0052607F">
        <w:rPr>
          <w:color w:val="auto"/>
        </w:rPr>
        <w:t xml:space="preserve">refer to buying </w:t>
      </w:r>
      <w:r w:rsidR="00DF34D4" w:rsidRPr="0052607F">
        <w:rPr>
          <w:color w:val="auto"/>
        </w:rPr>
        <w:t xml:space="preserve">a first home as a </w:t>
      </w:r>
      <w:r w:rsidR="005F30A5" w:rsidRPr="0052607F">
        <w:rPr>
          <w:color w:val="auto"/>
        </w:rPr>
        <w:t>major life event</w:t>
      </w:r>
      <w:r w:rsidR="006B7169" w:rsidRPr="0052607F">
        <w:rPr>
          <w:color w:val="auto"/>
        </w:rPr>
        <w:t xml:space="preserve">.  </w:t>
      </w:r>
    </w:p>
    <w:p w14:paraId="3F09DDF2" w14:textId="12BDFE4A" w:rsidR="00613F98" w:rsidRDefault="00613F98" w:rsidP="009D10C9">
      <w:pPr>
        <w:ind w:left="360" w:firstLine="0"/>
        <w:rPr>
          <w:color w:val="auto"/>
        </w:rPr>
      </w:pPr>
      <w:r>
        <w:rPr>
          <w:color w:val="auto"/>
        </w:rPr>
        <w:t xml:space="preserve">Ultimately, buying a home is a decision.  </w:t>
      </w:r>
      <w:r w:rsidR="003C39D7">
        <w:rPr>
          <w:color w:val="auto"/>
        </w:rPr>
        <w:t xml:space="preserve">On </w:t>
      </w:r>
      <w:r w:rsidR="007C23BE">
        <w:rPr>
          <w:color w:val="auto"/>
        </w:rPr>
        <w:t xml:space="preserve">an individual level, this decision </w:t>
      </w:r>
      <w:r w:rsidR="00FF36B4">
        <w:rPr>
          <w:color w:val="auto"/>
        </w:rPr>
        <w:t>is significant to the homebuyer</w:t>
      </w:r>
      <w:r w:rsidR="006F7D06">
        <w:rPr>
          <w:color w:val="auto"/>
        </w:rPr>
        <w:t xml:space="preserve">, who is the primary decision-maker in this context.  </w:t>
      </w:r>
      <w:r w:rsidR="00A90753">
        <w:rPr>
          <w:color w:val="auto"/>
        </w:rPr>
        <w:t xml:space="preserve">It’s likely one of the biggest purchases </w:t>
      </w:r>
      <w:r w:rsidR="00D64A07">
        <w:rPr>
          <w:color w:val="auto"/>
        </w:rPr>
        <w:t xml:space="preserve">in the decision-maker’s </w:t>
      </w:r>
      <w:r w:rsidR="007C4726">
        <w:rPr>
          <w:color w:val="auto"/>
        </w:rPr>
        <w:t xml:space="preserve">personal life, and </w:t>
      </w:r>
      <w:r w:rsidR="002D28B7">
        <w:rPr>
          <w:color w:val="auto"/>
        </w:rPr>
        <w:t xml:space="preserve">one that </w:t>
      </w:r>
      <w:r w:rsidR="0060042A">
        <w:rPr>
          <w:color w:val="auto"/>
        </w:rPr>
        <w:t xml:space="preserve">will play a huge role in their life, providing them with </w:t>
      </w:r>
      <w:r w:rsidR="002416F1">
        <w:rPr>
          <w:color w:val="auto"/>
        </w:rPr>
        <w:t xml:space="preserve">shelter, amenities, a place to host guests, a place to </w:t>
      </w:r>
      <w:r w:rsidR="00AE6D1E">
        <w:rPr>
          <w:color w:val="auto"/>
        </w:rPr>
        <w:t xml:space="preserve">enjoy fun activities, and </w:t>
      </w:r>
      <w:r w:rsidR="00BD7CB4">
        <w:rPr>
          <w:color w:val="auto"/>
        </w:rPr>
        <w:t xml:space="preserve">a location </w:t>
      </w:r>
      <w:r w:rsidR="008E1348">
        <w:rPr>
          <w:color w:val="auto"/>
        </w:rPr>
        <w:t xml:space="preserve">in range of </w:t>
      </w:r>
      <w:r w:rsidR="0084278F">
        <w:rPr>
          <w:color w:val="auto"/>
        </w:rPr>
        <w:t xml:space="preserve">necessary public </w:t>
      </w:r>
      <w:r w:rsidR="007720D0">
        <w:rPr>
          <w:color w:val="auto"/>
        </w:rPr>
        <w:t xml:space="preserve">services such as schools and public transportation.  </w:t>
      </w:r>
    </w:p>
    <w:p w14:paraId="37A8E8C3" w14:textId="77777777" w:rsidR="0088394D" w:rsidRDefault="004614BF" w:rsidP="009D10C9">
      <w:pPr>
        <w:ind w:left="360" w:firstLine="0"/>
        <w:rPr>
          <w:color w:val="auto"/>
        </w:rPr>
      </w:pPr>
      <w:r>
        <w:rPr>
          <w:color w:val="auto"/>
        </w:rPr>
        <w:t xml:space="preserve">From an economic perspective, a high number of people are </w:t>
      </w:r>
      <w:r w:rsidR="009261B2">
        <w:rPr>
          <w:color w:val="auto"/>
        </w:rPr>
        <w:t>buying homes</w:t>
      </w:r>
      <w:r w:rsidR="0079202B">
        <w:rPr>
          <w:color w:val="auto"/>
        </w:rPr>
        <w:t xml:space="preserve"> every year.  </w:t>
      </w:r>
      <w:r w:rsidR="00046621">
        <w:rPr>
          <w:color w:val="auto"/>
        </w:rPr>
        <w:t xml:space="preserve">These people face a decision difficult enough that they often bring in professionals to </w:t>
      </w:r>
      <w:r w:rsidR="00B94632">
        <w:rPr>
          <w:color w:val="auto"/>
        </w:rPr>
        <w:t xml:space="preserve">help </w:t>
      </w:r>
      <w:r w:rsidR="00FA0822">
        <w:rPr>
          <w:color w:val="auto"/>
        </w:rPr>
        <w:t xml:space="preserve">them </w:t>
      </w:r>
      <w:r w:rsidR="00F376C9">
        <w:rPr>
          <w:color w:val="auto"/>
        </w:rPr>
        <w:t xml:space="preserve">make it.  </w:t>
      </w:r>
      <w:r w:rsidR="00A82B6F">
        <w:rPr>
          <w:color w:val="auto"/>
        </w:rPr>
        <w:t>According to the NAR website</w:t>
      </w:r>
      <w:r w:rsidR="00FC46A6">
        <w:rPr>
          <w:color w:val="auto"/>
        </w:rPr>
        <w:t xml:space="preserve">, </w:t>
      </w:r>
      <w:r w:rsidR="008654AA">
        <w:rPr>
          <w:color w:val="auto"/>
        </w:rPr>
        <w:t>there are roughly 2 million active real estate licensees</w:t>
      </w:r>
      <w:r w:rsidR="00D51B04">
        <w:rPr>
          <w:color w:val="auto"/>
        </w:rPr>
        <w:t xml:space="preserve"> in the United States</w:t>
      </w:r>
      <w:r w:rsidR="00A82B6F">
        <w:rPr>
          <w:color w:val="auto"/>
        </w:rPr>
        <w:t xml:space="preserve"> [citation]</w:t>
      </w:r>
      <w:r w:rsidR="00D844C8">
        <w:rPr>
          <w:color w:val="auto"/>
        </w:rPr>
        <w:t xml:space="preserve">, an </w:t>
      </w:r>
      <w:r w:rsidR="003D56DD">
        <w:rPr>
          <w:color w:val="auto"/>
        </w:rPr>
        <w:t>enormous</w:t>
      </w:r>
      <w:r w:rsidR="00930F46">
        <w:rPr>
          <w:color w:val="auto"/>
        </w:rPr>
        <w:t xml:space="preserve"> niche within the job market built around </w:t>
      </w:r>
      <w:r w:rsidR="00C97AED">
        <w:rPr>
          <w:color w:val="auto"/>
        </w:rPr>
        <w:t>matching homebuyers with homes</w:t>
      </w:r>
      <w:r w:rsidR="00FC46A6">
        <w:rPr>
          <w:color w:val="auto"/>
        </w:rPr>
        <w:t xml:space="preserve">. </w:t>
      </w:r>
      <w:r w:rsidR="006F3EE1">
        <w:rPr>
          <w:color w:val="auto"/>
        </w:rPr>
        <w:t xml:space="preserve"> </w:t>
      </w:r>
      <w:r w:rsidR="00F004C2">
        <w:rPr>
          <w:color w:val="auto"/>
        </w:rPr>
        <w:t xml:space="preserve">The demand from homebuyers for </w:t>
      </w:r>
      <w:r w:rsidR="00B06585">
        <w:rPr>
          <w:color w:val="auto"/>
        </w:rPr>
        <w:t xml:space="preserve">help with making this decision-making </w:t>
      </w:r>
      <w:r w:rsidR="00F24785">
        <w:rPr>
          <w:color w:val="auto"/>
        </w:rPr>
        <w:t xml:space="preserve">provides an opportunity for </w:t>
      </w:r>
      <w:r w:rsidR="007C6EE5">
        <w:rPr>
          <w:color w:val="auto"/>
        </w:rPr>
        <w:t xml:space="preserve">a beneficial decision support system around this problem.  </w:t>
      </w:r>
    </w:p>
    <w:p w14:paraId="1DD1069F" w14:textId="50D9BC26" w:rsidR="004614BF" w:rsidRDefault="00973EC4" w:rsidP="009D10C9">
      <w:pPr>
        <w:ind w:left="360" w:firstLine="0"/>
        <w:rPr>
          <w:color w:val="auto"/>
        </w:rPr>
      </w:pPr>
      <w:r>
        <w:rPr>
          <w:color w:val="auto"/>
        </w:rPr>
        <w:t xml:space="preserve">This particular decision support system (DSS) </w:t>
      </w:r>
      <w:bookmarkStart w:id="0" w:name="_GoBack"/>
      <w:bookmarkEnd w:id="0"/>
      <w:r w:rsidR="000A04B7">
        <w:rPr>
          <w:color w:val="auto"/>
        </w:rPr>
        <w:t xml:space="preserve"> </w:t>
      </w:r>
    </w:p>
    <w:p w14:paraId="4B63CD02" w14:textId="4EBC996C" w:rsidR="002A70DC" w:rsidRDefault="002A70DC" w:rsidP="009D10C9">
      <w:pPr>
        <w:ind w:left="360" w:firstLine="0"/>
        <w:rPr>
          <w:color w:val="auto"/>
        </w:rPr>
      </w:pPr>
    </w:p>
    <w:p w14:paraId="345699F4" w14:textId="77777777" w:rsidR="002A70DC" w:rsidRPr="00EF4412" w:rsidRDefault="002A70DC" w:rsidP="009D10C9">
      <w:pPr>
        <w:ind w:left="360" w:firstLine="0"/>
      </w:pPr>
    </w:p>
    <w:p w14:paraId="616B96D9" w14:textId="1FEB39FA" w:rsidR="001E677F" w:rsidRDefault="00C56214">
      <w:pPr>
        <w:numPr>
          <w:ilvl w:val="0"/>
          <w:numId w:val="1"/>
        </w:numPr>
        <w:ind w:hanging="360"/>
        <w:rPr>
          <w:rFonts w:ascii="Times New Roman" w:hAnsi="Times New Roman" w:cs="Times New Roman"/>
        </w:rPr>
      </w:pPr>
      <w:r w:rsidRPr="002610FC">
        <w:rPr>
          <w:rFonts w:ascii="Times New Roman" w:hAnsi="Times New Roman" w:cs="Times New Roman"/>
        </w:rPr>
        <w:t xml:space="preserve">Describe the decision problem and </w:t>
      </w:r>
      <w:r w:rsidR="001E677F">
        <w:rPr>
          <w:rFonts w:ascii="Times New Roman" w:hAnsi="Times New Roman" w:cs="Times New Roman"/>
        </w:rPr>
        <w:t>context</w:t>
      </w:r>
      <w:r w:rsidRPr="002610FC">
        <w:rPr>
          <w:rFonts w:ascii="Times New Roman" w:hAnsi="Times New Roman" w:cs="Times New Roman"/>
        </w:rPr>
        <w:t xml:space="preserve"> within which you are building the DSS.</w:t>
      </w:r>
    </w:p>
    <w:p w14:paraId="0D4DB2D4" w14:textId="77777777" w:rsidR="001E677F" w:rsidRDefault="00C56214">
      <w:pPr>
        <w:numPr>
          <w:ilvl w:val="0"/>
          <w:numId w:val="1"/>
        </w:numPr>
        <w:ind w:hanging="360"/>
        <w:rPr>
          <w:rFonts w:ascii="Times New Roman" w:hAnsi="Times New Roman" w:cs="Times New Roman"/>
        </w:rPr>
      </w:pPr>
      <w:r w:rsidRPr="002610FC">
        <w:rPr>
          <w:rFonts w:ascii="Times New Roman" w:hAnsi="Times New Roman" w:cs="Times New Roman"/>
        </w:rPr>
        <w:t>What benefit could decision support provide? Who are the users/stakeholders?</w:t>
      </w:r>
    </w:p>
    <w:p w14:paraId="33EBE622" w14:textId="77777777" w:rsidR="001E677F" w:rsidRDefault="00C56214">
      <w:pPr>
        <w:numPr>
          <w:ilvl w:val="0"/>
          <w:numId w:val="1"/>
        </w:numPr>
        <w:ind w:hanging="360"/>
        <w:rPr>
          <w:rFonts w:ascii="Times New Roman" w:hAnsi="Times New Roman" w:cs="Times New Roman"/>
        </w:rPr>
      </w:pPr>
      <w:r w:rsidRPr="002610FC">
        <w:rPr>
          <w:rFonts w:ascii="Times New Roman" w:hAnsi="Times New Roman" w:cs="Times New Roman"/>
        </w:rPr>
        <w:t>Who would be the users of the DSS? Who are the main stakeholders and what are the main tensions involved?</w:t>
      </w:r>
    </w:p>
    <w:p w14:paraId="1DB95572" w14:textId="77777777" w:rsidR="001E677F" w:rsidRDefault="00C56214">
      <w:pPr>
        <w:numPr>
          <w:ilvl w:val="0"/>
          <w:numId w:val="1"/>
        </w:numPr>
        <w:spacing w:after="232"/>
        <w:ind w:hanging="360"/>
        <w:rPr>
          <w:rFonts w:ascii="Times New Roman" w:hAnsi="Times New Roman" w:cs="Times New Roman"/>
        </w:rPr>
      </w:pPr>
      <w:r w:rsidRPr="002610FC">
        <w:rPr>
          <w:rFonts w:ascii="Times New Roman" w:hAnsi="Times New Roman" w:cs="Times New Roman"/>
        </w:rPr>
        <w:lastRenderedPageBreak/>
        <w:t>Brief description of your project, including project scope, accomplishments, and evaluation results</w:t>
      </w:r>
      <w:r w:rsidRPr="003541D9">
        <w:rPr>
          <w:rFonts w:ascii="Times New Roman" w:hAnsi="Times New Roman" w:cs="Times New Roman"/>
        </w:rPr>
        <w:t>.</w:t>
      </w:r>
    </w:p>
    <w:p w14:paraId="78EC3F5B" w14:textId="77777777" w:rsidR="001E677F" w:rsidRDefault="00C56214" w:rsidP="00D86B99">
      <w:pPr>
        <w:pStyle w:val="Heading1"/>
      </w:pPr>
      <w:r w:rsidRPr="00D86B99">
        <w:t>THE SYSTEM DEVELOPMENT PROCESS</w:t>
      </w:r>
    </w:p>
    <w:p w14:paraId="42D462A9" w14:textId="4386E5B8" w:rsidR="001E677F" w:rsidRDefault="00094845" w:rsidP="00094845">
      <w:pPr>
        <w:tabs>
          <w:tab w:val="left" w:pos="450"/>
        </w:tabs>
        <w:ind w:left="360"/>
      </w:pPr>
      <w:r>
        <w:rPr>
          <w:rStyle w:val="Heading2Char"/>
        </w:rPr>
        <w:t xml:space="preserve">2.1 </w:t>
      </w:r>
      <w:r w:rsidR="00C56214" w:rsidRPr="0026049D">
        <w:rPr>
          <w:rStyle w:val="Heading2Char"/>
        </w:rPr>
        <w:t>List of initial requirements (input, output, functional, maybe others).</w:t>
      </w:r>
    </w:p>
    <w:p w14:paraId="756974D9" w14:textId="58620249" w:rsidR="002610FC" w:rsidRPr="00094845" w:rsidRDefault="00094845" w:rsidP="00094845">
      <w:pPr>
        <w:ind w:left="360"/>
        <w:rPr>
          <w:color w:val="auto"/>
        </w:rPr>
      </w:pPr>
      <w:r w:rsidRPr="00094845">
        <w:rPr>
          <w:color w:val="auto"/>
        </w:rPr>
        <w:t xml:space="preserve">2.2 </w:t>
      </w:r>
      <w:r w:rsidR="00C56214" w:rsidRPr="00094845">
        <w:rPr>
          <w:color w:val="auto"/>
        </w:rPr>
        <w:t>Management plan:</w:t>
      </w:r>
    </w:p>
    <w:p w14:paraId="72078F15" w14:textId="3035D906" w:rsidR="00A8053C" w:rsidRPr="002610FC" w:rsidRDefault="00C56214" w:rsidP="002610FC">
      <w:pPr>
        <w:numPr>
          <w:ilvl w:val="0"/>
          <w:numId w:val="1"/>
        </w:numPr>
        <w:rPr>
          <w:rFonts w:ascii="Times New Roman" w:hAnsi="Times New Roman" w:cs="Times New Roman"/>
        </w:rPr>
      </w:pPr>
      <w:r w:rsidRPr="002610FC">
        <w:rPr>
          <w:rFonts w:ascii="Times New Roman" w:hAnsi="Times New Roman" w:cs="Times New Roman"/>
        </w:rPr>
        <w:t>Who did what? What is you</w:t>
      </w:r>
      <w:r w:rsidR="0026049D" w:rsidRPr="002610FC">
        <w:rPr>
          <w:rFonts w:ascii="Times New Roman" w:hAnsi="Times New Roman" w:cs="Times New Roman"/>
        </w:rPr>
        <w:t>r</w:t>
      </w:r>
      <w:r w:rsidRPr="002610FC">
        <w:rPr>
          <w:rFonts w:ascii="Times New Roman" w:hAnsi="Times New Roman" w:cs="Times New Roman"/>
        </w:rPr>
        <w:t xml:space="preserve"> plan going forward toward full </w:t>
      </w:r>
      <w:r w:rsidR="0026049D" w:rsidRPr="002610FC">
        <w:rPr>
          <w:rFonts w:ascii="Times New Roman" w:hAnsi="Times New Roman" w:cs="Times New Roman"/>
        </w:rPr>
        <w:t>implementation? (summary, details in appendix)</w:t>
      </w:r>
    </w:p>
    <w:p w14:paraId="0A655D87" w14:textId="02EAAF7D" w:rsidR="001E677F" w:rsidRPr="00094845" w:rsidRDefault="00094845" w:rsidP="00094845">
      <w:pPr>
        <w:ind w:left="360"/>
        <w:rPr>
          <w:color w:val="auto"/>
        </w:rPr>
      </w:pPr>
      <w:r w:rsidRPr="00094845">
        <w:rPr>
          <w:color w:val="auto"/>
        </w:rPr>
        <w:t xml:space="preserve">2.3 </w:t>
      </w:r>
      <w:r w:rsidR="00C56214" w:rsidRPr="00094845">
        <w:rPr>
          <w:color w:val="auto"/>
        </w:rPr>
        <w:t>Design Process:</w:t>
      </w:r>
    </w:p>
    <w:p w14:paraId="6C336910" w14:textId="77777777" w:rsidR="001E677F" w:rsidRDefault="00C56214" w:rsidP="002610FC">
      <w:pPr>
        <w:numPr>
          <w:ilvl w:val="0"/>
          <w:numId w:val="3"/>
        </w:numPr>
        <w:ind w:hanging="360"/>
        <w:rPr>
          <w:rFonts w:ascii="Times New Roman" w:hAnsi="Times New Roman" w:cs="Times New Roman"/>
        </w:rPr>
      </w:pPr>
      <w:r w:rsidRPr="002610FC">
        <w:rPr>
          <w:rFonts w:ascii="Times New Roman" w:hAnsi="Times New Roman" w:cs="Times New Roman"/>
        </w:rPr>
        <w:t>Describe the process you followed in designing, prototyping (and possibly building) your DSS.</w:t>
      </w:r>
    </w:p>
    <w:p w14:paraId="309CAEF3" w14:textId="19C31618" w:rsidR="001E677F" w:rsidRDefault="00C56214" w:rsidP="002610FC">
      <w:pPr>
        <w:numPr>
          <w:ilvl w:val="0"/>
          <w:numId w:val="3"/>
        </w:numPr>
        <w:ind w:hanging="360"/>
        <w:rPr>
          <w:rFonts w:ascii="Times New Roman" w:hAnsi="Times New Roman" w:cs="Times New Roman"/>
        </w:rPr>
      </w:pPr>
      <w:r w:rsidRPr="002610FC">
        <w:rPr>
          <w:rFonts w:ascii="Times New Roman" w:hAnsi="Times New Roman" w:cs="Times New Roman"/>
        </w:rPr>
        <w:t>What difficulties did you encounter?</w:t>
      </w:r>
    </w:p>
    <w:p w14:paraId="4CC73560" w14:textId="29150635" w:rsidR="00A8053C" w:rsidRDefault="00C56214" w:rsidP="002610FC">
      <w:pPr>
        <w:numPr>
          <w:ilvl w:val="0"/>
          <w:numId w:val="3"/>
        </w:numPr>
        <w:ind w:hanging="360"/>
      </w:pPr>
      <w:r w:rsidRPr="002610FC">
        <w:rPr>
          <w:rFonts w:ascii="Times New Roman" w:hAnsi="Times New Roman" w:cs="Times New Roman"/>
        </w:rPr>
        <w:t>If you implemented a prototype with limited functionality, describe your</w:t>
      </w:r>
      <w:r w:rsidR="00FC419C">
        <w:rPr>
          <w:rFonts w:ascii="Times New Roman" w:hAnsi="Times New Roman" w:cs="Times New Roman"/>
        </w:rPr>
        <w:t xml:space="preserve"> planned</w:t>
      </w:r>
      <w:r w:rsidRPr="002610FC">
        <w:rPr>
          <w:rFonts w:ascii="Times New Roman" w:hAnsi="Times New Roman" w:cs="Times New Roman"/>
        </w:rPr>
        <w:t xml:space="preserve"> approach to </w:t>
      </w:r>
      <w:r w:rsidR="00FC419C">
        <w:rPr>
          <w:rFonts w:ascii="Times New Roman" w:hAnsi="Times New Roman" w:cs="Times New Roman"/>
        </w:rPr>
        <w:t>develop</w:t>
      </w:r>
      <w:r w:rsidRPr="002610FC">
        <w:rPr>
          <w:rFonts w:ascii="Times New Roman" w:hAnsi="Times New Roman" w:cs="Times New Roman"/>
        </w:rPr>
        <w:t>ing a full-scale implementation</w:t>
      </w:r>
      <w:r w:rsidRPr="0026049D">
        <w:t>.</w:t>
      </w:r>
    </w:p>
    <w:p w14:paraId="207DC7FD" w14:textId="77777777" w:rsidR="002610FC" w:rsidRPr="0026049D" w:rsidRDefault="002610FC" w:rsidP="002610FC">
      <w:pPr>
        <w:ind w:left="705" w:firstLine="0"/>
      </w:pPr>
    </w:p>
    <w:p w14:paraId="74C06B9F" w14:textId="77777777" w:rsidR="001E677F" w:rsidRDefault="00C56214" w:rsidP="00D86B99">
      <w:pPr>
        <w:pStyle w:val="Heading1"/>
      </w:pPr>
      <w:r w:rsidRPr="003541D9">
        <w:t>THE SYSTEM</w:t>
      </w:r>
    </w:p>
    <w:p w14:paraId="7B232010" w14:textId="6E988A73" w:rsidR="001E677F" w:rsidRDefault="00C56214">
      <w:pPr>
        <w:numPr>
          <w:ilvl w:val="0"/>
          <w:numId w:val="3"/>
        </w:numPr>
        <w:ind w:hanging="360"/>
        <w:rPr>
          <w:rFonts w:ascii="Times New Roman" w:hAnsi="Times New Roman" w:cs="Times New Roman"/>
        </w:rPr>
      </w:pPr>
      <w:r w:rsidRPr="003541D9">
        <w:rPr>
          <w:rFonts w:ascii="Times New Roman" w:hAnsi="Times New Roman" w:cs="Times New Roman"/>
        </w:rPr>
        <w:t xml:space="preserve">Describe the system you developed.  If your system is up on the web, include a </w:t>
      </w:r>
      <w:r w:rsidR="00FC419C">
        <w:rPr>
          <w:rFonts w:ascii="Times New Roman" w:hAnsi="Times New Roman" w:cs="Times New Roman"/>
        </w:rPr>
        <w:t>URL</w:t>
      </w:r>
      <w:r w:rsidRPr="003541D9">
        <w:rPr>
          <w:rFonts w:ascii="Times New Roman" w:hAnsi="Times New Roman" w:cs="Times New Roman"/>
        </w:rPr>
        <w:t>.  If you have a demo that will run without third-party software, please include a CD or a URL for downloading.</w:t>
      </w:r>
    </w:p>
    <w:p w14:paraId="375F295E" w14:textId="102A113B" w:rsidR="001E677F" w:rsidRDefault="00C56214">
      <w:pPr>
        <w:numPr>
          <w:ilvl w:val="0"/>
          <w:numId w:val="3"/>
        </w:numPr>
        <w:ind w:hanging="360"/>
        <w:rPr>
          <w:rFonts w:ascii="Times New Roman" w:hAnsi="Times New Roman" w:cs="Times New Roman"/>
        </w:rPr>
      </w:pPr>
      <w:r w:rsidRPr="003541D9">
        <w:rPr>
          <w:rFonts w:ascii="Times New Roman" w:hAnsi="Times New Roman" w:cs="Times New Roman"/>
        </w:rPr>
        <w:t>Describe your system architecture with a level of formality appropriate to your system and to your level of knowledge.</w:t>
      </w:r>
    </w:p>
    <w:p w14:paraId="38E3CB8B" w14:textId="77777777" w:rsidR="00094845" w:rsidRDefault="00094845" w:rsidP="00094845">
      <w:pPr>
        <w:ind w:left="705" w:firstLine="0"/>
        <w:rPr>
          <w:rFonts w:ascii="Times New Roman" w:hAnsi="Times New Roman" w:cs="Times New Roman"/>
        </w:rPr>
      </w:pPr>
    </w:p>
    <w:p w14:paraId="4771A42E" w14:textId="0A91A315" w:rsidR="001E677F" w:rsidRDefault="00094845" w:rsidP="00094845">
      <w:pPr>
        <w:ind w:left="270"/>
      </w:pPr>
      <w:r>
        <w:rPr>
          <w:rStyle w:val="Heading2Char"/>
        </w:rPr>
        <w:t>3.1</w:t>
      </w:r>
      <w:r w:rsidR="00C56214" w:rsidRPr="00D86B99">
        <w:rPr>
          <w:rStyle w:val="Heading2Char"/>
        </w:rPr>
        <w:t xml:space="preserve">The data </w:t>
      </w:r>
      <w:r>
        <w:rPr>
          <w:rStyle w:val="Heading2Char"/>
        </w:rPr>
        <w:t>component</w:t>
      </w:r>
      <w:r w:rsidR="00C56214" w:rsidRPr="00D86B99">
        <w:t>:</w:t>
      </w:r>
    </w:p>
    <w:p w14:paraId="41D67E6A" w14:textId="258A587E" w:rsidR="00A8053C" w:rsidRPr="003541D9" w:rsidRDefault="00C56214">
      <w:pPr>
        <w:numPr>
          <w:ilvl w:val="0"/>
          <w:numId w:val="3"/>
        </w:numPr>
        <w:ind w:hanging="360"/>
        <w:rPr>
          <w:rFonts w:ascii="Times New Roman" w:hAnsi="Times New Roman" w:cs="Times New Roman"/>
        </w:rPr>
      </w:pPr>
      <w:r w:rsidRPr="003541D9">
        <w:rPr>
          <w:rFonts w:ascii="Times New Roman" w:hAnsi="Times New Roman" w:cs="Times New Roman"/>
        </w:rPr>
        <w:t>What data does your system require?</w:t>
      </w:r>
    </w:p>
    <w:p w14:paraId="5CBC8CE9" w14:textId="6749F5E3" w:rsidR="00A8053C" w:rsidRPr="003541D9" w:rsidRDefault="00C56214">
      <w:pPr>
        <w:numPr>
          <w:ilvl w:val="0"/>
          <w:numId w:val="3"/>
        </w:numPr>
        <w:ind w:hanging="360"/>
        <w:rPr>
          <w:rFonts w:ascii="Times New Roman" w:hAnsi="Times New Roman" w:cs="Times New Roman"/>
        </w:rPr>
      </w:pPr>
      <w:r w:rsidRPr="003541D9">
        <w:rPr>
          <w:rFonts w:ascii="Times New Roman" w:hAnsi="Times New Roman" w:cs="Times New Roman"/>
        </w:rPr>
        <w:t>What are the sources of data?</w:t>
      </w:r>
    </w:p>
    <w:p w14:paraId="39A1BEF7" w14:textId="77777777" w:rsidR="001E677F" w:rsidRDefault="00C56214">
      <w:pPr>
        <w:numPr>
          <w:ilvl w:val="0"/>
          <w:numId w:val="3"/>
        </w:numPr>
        <w:ind w:hanging="360"/>
        <w:rPr>
          <w:rFonts w:ascii="Times New Roman" w:hAnsi="Times New Roman" w:cs="Times New Roman"/>
        </w:rPr>
      </w:pPr>
      <w:r w:rsidRPr="003541D9">
        <w:rPr>
          <w:rFonts w:ascii="Times New Roman" w:hAnsi="Times New Roman" w:cs="Times New Roman"/>
        </w:rPr>
        <w:t>Are external sources involved? If so, describe the synchronization policy and requirements. How are data represented?</w:t>
      </w:r>
    </w:p>
    <w:p w14:paraId="4CA8BCDA" w14:textId="58ADB95A" w:rsidR="001E677F" w:rsidRDefault="00C56214">
      <w:pPr>
        <w:numPr>
          <w:ilvl w:val="0"/>
          <w:numId w:val="3"/>
        </w:numPr>
        <w:ind w:hanging="360"/>
        <w:rPr>
          <w:rFonts w:ascii="Times New Roman" w:hAnsi="Times New Roman" w:cs="Times New Roman"/>
        </w:rPr>
      </w:pPr>
      <w:r w:rsidRPr="003541D9">
        <w:rPr>
          <w:rFonts w:ascii="Times New Roman" w:hAnsi="Times New Roman" w:cs="Times New Roman"/>
        </w:rPr>
        <w:t>Discuss compatibility issues. If you build a functioning prototype, describe what you did, including tradeoffs you had to make.</w:t>
      </w:r>
    </w:p>
    <w:p w14:paraId="7681233B" w14:textId="4D13BF6F" w:rsidR="001E677F" w:rsidRPr="00094845" w:rsidRDefault="00C56214" w:rsidP="00094845">
      <w:pPr>
        <w:ind w:left="270"/>
        <w:rPr>
          <w:color w:val="auto"/>
        </w:rPr>
      </w:pPr>
      <w:r w:rsidRPr="00094845">
        <w:rPr>
          <w:color w:val="auto"/>
        </w:rPr>
        <w:t xml:space="preserve">3.2 The model </w:t>
      </w:r>
      <w:r w:rsidR="00094845" w:rsidRPr="00094845">
        <w:rPr>
          <w:rStyle w:val="Heading2Char"/>
          <w:color w:val="auto"/>
        </w:rPr>
        <w:t>component</w:t>
      </w:r>
      <w:r w:rsidRPr="00094845">
        <w:rPr>
          <w:color w:val="auto"/>
        </w:rPr>
        <w:t>:</w:t>
      </w:r>
    </w:p>
    <w:p w14:paraId="3A863B67" w14:textId="1BAC8458" w:rsidR="001E677F" w:rsidRDefault="00C56214">
      <w:pPr>
        <w:numPr>
          <w:ilvl w:val="0"/>
          <w:numId w:val="3"/>
        </w:numPr>
        <w:ind w:hanging="360"/>
        <w:rPr>
          <w:rFonts w:ascii="Times New Roman" w:hAnsi="Times New Roman" w:cs="Times New Roman"/>
        </w:rPr>
      </w:pPr>
      <w:r w:rsidRPr="003541D9">
        <w:rPr>
          <w:rFonts w:ascii="Times New Roman" w:hAnsi="Times New Roman" w:cs="Times New Roman"/>
        </w:rPr>
        <w:t>What models does your system use? Justify in terms of the problem the system needs to be solved.  Discuss tradeoffs you had to make. (Again, describe what you did if you implemented; and explore the requirements if you did a storyboard.)</w:t>
      </w:r>
    </w:p>
    <w:p w14:paraId="437FE071" w14:textId="00B8544A" w:rsidR="001E677F" w:rsidRDefault="00C56214">
      <w:pPr>
        <w:numPr>
          <w:ilvl w:val="0"/>
          <w:numId w:val="3"/>
        </w:numPr>
        <w:ind w:hanging="360"/>
        <w:rPr>
          <w:rFonts w:ascii="Times New Roman" w:hAnsi="Times New Roman" w:cs="Times New Roman"/>
        </w:rPr>
      </w:pPr>
      <w:r w:rsidRPr="003541D9">
        <w:rPr>
          <w:rFonts w:ascii="Times New Roman" w:hAnsi="Times New Roman" w:cs="Times New Roman"/>
        </w:rPr>
        <w:t>Describe the weight elicitation process and the technique used (AHP, swing weights, etc.)</w:t>
      </w:r>
    </w:p>
    <w:p w14:paraId="6B040724" w14:textId="77777777" w:rsidR="001E677F" w:rsidRDefault="00C56214">
      <w:pPr>
        <w:numPr>
          <w:ilvl w:val="0"/>
          <w:numId w:val="3"/>
        </w:numPr>
        <w:ind w:hanging="360"/>
        <w:rPr>
          <w:rFonts w:ascii="Times New Roman" w:hAnsi="Times New Roman" w:cs="Times New Roman"/>
        </w:rPr>
      </w:pPr>
      <w:r w:rsidRPr="003541D9">
        <w:rPr>
          <w:rFonts w:ascii="Times New Roman" w:hAnsi="Times New Roman" w:cs="Times New Roman"/>
        </w:rPr>
        <w:t>How is incomplete data and other sources of uncertainty handled in your model?</w:t>
      </w:r>
    </w:p>
    <w:p w14:paraId="2FB56F7A" w14:textId="356B90A4" w:rsidR="001E677F" w:rsidRDefault="00C56214">
      <w:pPr>
        <w:spacing w:after="0" w:line="265" w:lineRule="auto"/>
        <w:ind w:left="-5" w:hanging="10"/>
        <w:rPr>
          <w:rFonts w:ascii="Times New Roman" w:hAnsi="Times New Roman" w:cs="Times New Roman"/>
        </w:rPr>
      </w:pPr>
      <w:r w:rsidRPr="003541D9">
        <w:rPr>
          <w:rFonts w:ascii="Times New Roman" w:hAnsi="Times New Roman" w:cs="Times New Roman"/>
          <w:color w:val="000000"/>
        </w:rPr>
        <w:t xml:space="preserve">3.3 The dialog </w:t>
      </w:r>
      <w:r w:rsidR="00094845">
        <w:rPr>
          <w:rFonts w:ascii="Times New Roman" w:hAnsi="Times New Roman" w:cs="Times New Roman"/>
          <w:color w:val="000000"/>
        </w:rPr>
        <w:t>component</w:t>
      </w:r>
      <w:r w:rsidRPr="003541D9">
        <w:rPr>
          <w:rFonts w:ascii="Times New Roman" w:hAnsi="Times New Roman" w:cs="Times New Roman"/>
        </w:rPr>
        <w:t>:</w:t>
      </w:r>
    </w:p>
    <w:p w14:paraId="4C4BA949" w14:textId="77777777" w:rsidR="001E677F" w:rsidRDefault="00C56214">
      <w:pPr>
        <w:numPr>
          <w:ilvl w:val="0"/>
          <w:numId w:val="3"/>
        </w:numPr>
        <w:ind w:hanging="360"/>
        <w:rPr>
          <w:rFonts w:ascii="Times New Roman" w:hAnsi="Times New Roman" w:cs="Times New Roman"/>
        </w:rPr>
      </w:pPr>
      <w:r w:rsidRPr="003541D9">
        <w:rPr>
          <w:rFonts w:ascii="Times New Roman" w:hAnsi="Times New Roman" w:cs="Times New Roman"/>
        </w:rPr>
        <w:t>Walk the user through the process of using the system.</w:t>
      </w:r>
    </w:p>
    <w:p w14:paraId="01B239A8" w14:textId="5E826AE5" w:rsidR="001E677F" w:rsidRDefault="00C56214">
      <w:pPr>
        <w:numPr>
          <w:ilvl w:val="0"/>
          <w:numId w:val="3"/>
        </w:numPr>
        <w:spacing w:after="187"/>
        <w:ind w:hanging="360"/>
        <w:rPr>
          <w:rFonts w:ascii="Times New Roman" w:hAnsi="Times New Roman" w:cs="Times New Roman"/>
        </w:rPr>
      </w:pPr>
      <w:r w:rsidRPr="003541D9">
        <w:rPr>
          <w:rFonts w:ascii="Times New Roman" w:hAnsi="Times New Roman" w:cs="Times New Roman"/>
        </w:rPr>
        <w:t>Refer to visuals included in appendix.</w:t>
      </w:r>
    </w:p>
    <w:p w14:paraId="08B5FBEE" w14:textId="77777777" w:rsidR="001E677F" w:rsidRDefault="00C56214" w:rsidP="00D86B99">
      <w:pPr>
        <w:pStyle w:val="Heading1"/>
      </w:pPr>
      <w:r w:rsidRPr="003541D9">
        <w:t>SYSTEM EVALUATION</w:t>
      </w:r>
    </w:p>
    <w:p w14:paraId="1DC7BBA0" w14:textId="77777777" w:rsidR="001E677F" w:rsidRDefault="00C56214">
      <w:pPr>
        <w:spacing w:after="0" w:line="265" w:lineRule="auto"/>
        <w:ind w:left="-5" w:hanging="10"/>
        <w:rPr>
          <w:rFonts w:ascii="Times New Roman" w:hAnsi="Times New Roman" w:cs="Times New Roman"/>
          <w:color w:val="000000"/>
        </w:rPr>
      </w:pPr>
      <w:r w:rsidRPr="003541D9">
        <w:rPr>
          <w:rFonts w:ascii="Times New Roman" w:hAnsi="Times New Roman" w:cs="Times New Roman"/>
          <w:color w:val="000000"/>
        </w:rPr>
        <w:t>4.1 Overall evaluation plan</w:t>
      </w:r>
    </w:p>
    <w:p w14:paraId="446A589A" w14:textId="77777777" w:rsidR="001E677F" w:rsidRDefault="00C56214">
      <w:pPr>
        <w:numPr>
          <w:ilvl w:val="0"/>
          <w:numId w:val="4"/>
        </w:numPr>
        <w:ind w:hanging="360"/>
        <w:rPr>
          <w:rFonts w:ascii="Times New Roman" w:hAnsi="Times New Roman" w:cs="Times New Roman"/>
        </w:rPr>
      </w:pPr>
      <w:r w:rsidRPr="003541D9">
        <w:rPr>
          <w:rFonts w:ascii="Times New Roman" w:hAnsi="Times New Roman" w:cs="Times New Roman"/>
        </w:rPr>
        <w:t>Formative evaluation (in progress)</w:t>
      </w:r>
    </w:p>
    <w:p w14:paraId="2DA6AFA9" w14:textId="77777777" w:rsidR="001E677F" w:rsidRDefault="00C56214">
      <w:pPr>
        <w:numPr>
          <w:ilvl w:val="0"/>
          <w:numId w:val="4"/>
        </w:numPr>
        <w:ind w:hanging="360"/>
        <w:rPr>
          <w:rFonts w:ascii="Times New Roman" w:hAnsi="Times New Roman" w:cs="Times New Roman"/>
        </w:rPr>
      </w:pPr>
      <w:r w:rsidRPr="003541D9">
        <w:rPr>
          <w:rFonts w:ascii="Times New Roman" w:hAnsi="Times New Roman" w:cs="Times New Roman"/>
        </w:rPr>
        <w:lastRenderedPageBreak/>
        <w:t>Summative evaluation (future)</w:t>
      </w:r>
    </w:p>
    <w:p w14:paraId="1858EAA1" w14:textId="77777777" w:rsidR="001E677F" w:rsidRDefault="00C56214">
      <w:pPr>
        <w:numPr>
          <w:ilvl w:val="0"/>
          <w:numId w:val="4"/>
        </w:numPr>
        <w:ind w:hanging="360"/>
        <w:rPr>
          <w:rFonts w:ascii="Times New Roman" w:hAnsi="Times New Roman" w:cs="Times New Roman"/>
        </w:rPr>
      </w:pPr>
      <w:r w:rsidRPr="003541D9">
        <w:rPr>
          <w:rFonts w:ascii="Times New Roman" w:hAnsi="Times New Roman" w:cs="Times New Roman"/>
        </w:rPr>
        <w:t>Details of the formative evaluation (prototype and development process)</w:t>
      </w:r>
    </w:p>
    <w:p w14:paraId="4A9B1231" w14:textId="77777777" w:rsidR="001E677F" w:rsidRDefault="00C56214">
      <w:pPr>
        <w:spacing w:after="0" w:line="265" w:lineRule="auto"/>
        <w:ind w:left="-5" w:hanging="10"/>
        <w:rPr>
          <w:rFonts w:ascii="Times New Roman" w:hAnsi="Times New Roman" w:cs="Times New Roman"/>
          <w:color w:val="000000"/>
        </w:rPr>
      </w:pPr>
      <w:r w:rsidRPr="003541D9">
        <w:rPr>
          <w:rFonts w:ascii="Times New Roman" w:hAnsi="Times New Roman" w:cs="Times New Roman"/>
          <w:color w:val="000000"/>
        </w:rPr>
        <w:t>4.2  Preliminary evaluation results</w:t>
      </w:r>
    </w:p>
    <w:p w14:paraId="6E481A32" w14:textId="77777777" w:rsidR="001E677F" w:rsidRDefault="00C56214">
      <w:pPr>
        <w:numPr>
          <w:ilvl w:val="0"/>
          <w:numId w:val="4"/>
        </w:numPr>
        <w:spacing w:after="229"/>
        <w:ind w:hanging="360"/>
        <w:rPr>
          <w:rFonts w:ascii="Times New Roman" w:hAnsi="Times New Roman" w:cs="Times New Roman"/>
        </w:rPr>
      </w:pPr>
      <w:r w:rsidRPr="003541D9">
        <w:rPr>
          <w:rFonts w:ascii="Times New Roman" w:hAnsi="Times New Roman" w:cs="Times New Roman"/>
        </w:rPr>
        <w:t>If your prototype includes only limited functionality, discuss your approach to evaluating a full-scale implementation.</w:t>
      </w:r>
    </w:p>
    <w:p w14:paraId="33A79C8D" w14:textId="77777777" w:rsidR="001E677F" w:rsidRDefault="00C56214" w:rsidP="00D86B99">
      <w:pPr>
        <w:pStyle w:val="Heading1"/>
      </w:pPr>
      <w:r w:rsidRPr="003541D9">
        <w:t>CONCLUSION</w:t>
      </w:r>
    </w:p>
    <w:p w14:paraId="32A58007" w14:textId="61218AEF" w:rsidR="001E677F" w:rsidRDefault="00C56214">
      <w:pPr>
        <w:spacing w:after="232"/>
        <w:ind w:left="715"/>
        <w:rPr>
          <w:rFonts w:ascii="Times New Roman" w:hAnsi="Times New Roman" w:cs="Times New Roman"/>
        </w:rPr>
      </w:pPr>
      <w:r w:rsidRPr="003541D9">
        <w:rPr>
          <w:rFonts w:ascii="Times New Roman" w:eastAsia="Segoe UI Symbol" w:hAnsi="Times New Roman" w:cs="Times New Roman"/>
        </w:rPr>
        <w:t>•</w:t>
      </w:r>
      <w:r w:rsidRPr="003541D9">
        <w:rPr>
          <w:rFonts w:ascii="Times New Roman" w:eastAsia="Arial" w:hAnsi="Times New Roman" w:cs="Times New Roman"/>
        </w:rPr>
        <w:t xml:space="preserve"> </w:t>
      </w:r>
      <w:r w:rsidRPr="003541D9">
        <w:rPr>
          <w:rFonts w:ascii="Times New Roman" w:hAnsi="Times New Roman" w:cs="Times New Roman"/>
        </w:rPr>
        <w:t>Summary of your project.  What did you learn? Do you still think your problem is a good candidate for decision support?  What obstacles lie in the way of successful application of DSS to this problem? If you were going to continue this project after this semester, where would you go from here?</w:t>
      </w:r>
    </w:p>
    <w:p w14:paraId="726FF2C3" w14:textId="77777777" w:rsidR="001E677F" w:rsidRDefault="00C56214" w:rsidP="00D86B99">
      <w:pPr>
        <w:pStyle w:val="Heading1"/>
      </w:pPr>
      <w:r w:rsidRPr="003541D9">
        <w:t>APPENDICES</w:t>
      </w:r>
    </w:p>
    <w:p w14:paraId="4AC65630" w14:textId="77777777" w:rsidR="001E677F" w:rsidRDefault="00C56214">
      <w:pPr>
        <w:numPr>
          <w:ilvl w:val="0"/>
          <w:numId w:val="5"/>
        </w:numPr>
        <w:ind w:hanging="360"/>
        <w:rPr>
          <w:rFonts w:ascii="Times New Roman" w:hAnsi="Times New Roman" w:cs="Times New Roman"/>
        </w:rPr>
      </w:pPr>
      <w:r w:rsidRPr="003541D9">
        <w:rPr>
          <w:rFonts w:ascii="Times New Roman" w:hAnsi="Times New Roman" w:cs="Times New Roman"/>
        </w:rPr>
        <w:t>Hardcopies of screens.</w:t>
      </w:r>
    </w:p>
    <w:p w14:paraId="3AF37B0A" w14:textId="77777777" w:rsidR="001E677F" w:rsidRDefault="00C56214">
      <w:pPr>
        <w:numPr>
          <w:ilvl w:val="0"/>
          <w:numId w:val="5"/>
        </w:numPr>
        <w:ind w:hanging="360"/>
        <w:rPr>
          <w:rFonts w:ascii="Times New Roman" w:hAnsi="Times New Roman" w:cs="Times New Roman"/>
        </w:rPr>
      </w:pPr>
      <w:r w:rsidRPr="003541D9">
        <w:rPr>
          <w:rFonts w:ascii="Times New Roman" w:hAnsi="Times New Roman" w:cs="Times New Roman"/>
        </w:rPr>
        <w:t>Architecture diagrams (e.g., IDEF0; data flow; etc.)</w:t>
      </w:r>
    </w:p>
    <w:p w14:paraId="5B063F9B" w14:textId="77777777" w:rsidR="001E677F" w:rsidRDefault="00C56214" w:rsidP="0026049D">
      <w:pPr>
        <w:numPr>
          <w:ilvl w:val="0"/>
          <w:numId w:val="5"/>
        </w:numPr>
        <w:spacing w:after="349"/>
        <w:ind w:hanging="360"/>
        <w:rPr>
          <w:rFonts w:ascii="Times New Roman" w:hAnsi="Times New Roman" w:cs="Times New Roman"/>
        </w:rPr>
      </w:pPr>
      <w:r w:rsidRPr="003541D9">
        <w:rPr>
          <w:rFonts w:ascii="Times New Roman" w:hAnsi="Times New Roman" w:cs="Times New Roman"/>
        </w:rPr>
        <w:t>Management report – Includes list of tasks, primary person and other contributors to each task.</w:t>
      </w:r>
    </w:p>
    <w:p w14:paraId="32C47200" w14:textId="3751DFDF" w:rsidR="001E677F" w:rsidRDefault="001E677F">
      <w:pPr>
        <w:spacing w:after="0" w:line="259" w:lineRule="auto"/>
        <w:ind w:left="0" w:firstLine="0"/>
        <w:rPr>
          <w:color w:val="000000"/>
        </w:rPr>
      </w:pPr>
    </w:p>
    <w:p w14:paraId="2A4248F0" w14:textId="333CC047" w:rsidR="00A8053C" w:rsidRDefault="00643E7B">
      <w:pPr>
        <w:spacing w:after="0" w:line="259" w:lineRule="auto"/>
        <w:ind w:left="0" w:firstLine="0"/>
      </w:pPr>
      <w:r>
        <w:t xml:space="preserve">Bibliography </w:t>
      </w:r>
    </w:p>
    <w:p w14:paraId="3CA93BE9" w14:textId="26C10796" w:rsidR="00643E7B" w:rsidRDefault="00643E7B">
      <w:pPr>
        <w:spacing w:after="0" w:line="259" w:lineRule="auto"/>
        <w:ind w:left="0" w:firstLine="0"/>
      </w:pPr>
      <w:r w:rsidRPr="00643E7B">
        <w:t>https://www.statista.com/study/15824/industry-report--real-estate/</w:t>
      </w:r>
    </w:p>
    <w:sectPr w:rsidR="00643E7B" w:rsidSect="001D2E49">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1A3A1" w14:textId="77777777" w:rsidR="00C34DF0" w:rsidRDefault="00C34DF0" w:rsidP="00D86B99">
      <w:pPr>
        <w:spacing w:after="0" w:line="240" w:lineRule="auto"/>
      </w:pPr>
      <w:r>
        <w:separator/>
      </w:r>
    </w:p>
  </w:endnote>
  <w:endnote w:type="continuationSeparator" w:id="0">
    <w:p w14:paraId="3F71C124" w14:textId="77777777" w:rsidR="00C34DF0" w:rsidRDefault="00C34DF0" w:rsidP="00D8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iCs/>
        <w:color w:val="000000" w:themeColor="text1"/>
        <w:sz w:val="20"/>
        <w:szCs w:val="20"/>
      </w:rPr>
      <w:id w:val="1916669421"/>
      <w:docPartObj>
        <w:docPartGallery w:val="Page Numbers (Bottom of Page)"/>
        <w:docPartUnique/>
      </w:docPartObj>
    </w:sdtPr>
    <w:sdtEndPr/>
    <w:sdtContent>
      <w:sdt>
        <w:sdtPr>
          <w:rPr>
            <w:rFonts w:ascii="Times New Roman" w:hAnsi="Times New Roman" w:cs="Times New Roman"/>
            <w:i/>
            <w:iCs/>
            <w:color w:val="000000" w:themeColor="text1"/>
            <w:sz w:val="20"/>
            <w:szCs w:val="20"/>
          </w:rPr>
          <w:id w:val="-1769616900"/>
          <w:docPartObj>
            <w:docPartGallery w:val="Page Numbers (Top of Page)"/>
            <w:docPartUnique/>
          </w:docPartObj>
        </w:sdtPr>
        <w:sdtEndPr/>
        <w:sdtContent>
          <w:p w14:paraId="5643D1E7" w14:textId="25FBB30F" w:rsidR="00D86B99" w:rsidRPr="0026049D" w:rsidRDefault="0026049D" w:rsidP="0026049D">
            <w:pPr>
              <w:pStyle w:val="Footer"/>
              <w:jc w:val="right"/>
              <w:rPr>
                <w:rFonts w:ascii="Times New Roman" w:hAnsi="Times New Roman" w:cs="Times New Roman"/>
                <w:i/>
                <w:iCs/>
                <w:color w:val="000000" w:themeColor="text1"/>
                <w:sz w:val="20"/>
                <w:szCs w:val="20"/>
              </w:rPr>
            </w:pPr>
            <w:r w:rsidRPr="0026049D">
              <w:rPr>
                <w:rFonts w:ascii="Times New Roman" w:hAnsi="Times New Roman" w:cs="Times New Roman"/>
                <w:i/>
                <w:iCs/>
                <w:color w:val="000000" w:themeColor="text1"/>
                <w:sz w:val="20"/>
                <w:szCs w:val="20"/>
              </w:rPr>
              <w:t xml:space="preserve">Page </w:t>
            </w:r>
            <w:r w:rsidRPr="0026049D">
              <w:rPr>
                <w:rFonts w:ascii="Times New Roman" w:hAnsi="Times New Roman" w:cs="Times New Roman"/>
                <w:b/>
                <w:bCs/>
                <w:i/>
                <w:iCs/>
                <w:color w:val="000000" w:themeColor="text1"/>
                <w:sz w:val="20"/>
                <w:szCs w:val="20"/>
              </w:rPr>
              <w:fldChar w:fldCharType="begin"/>
            </w:r>
            <w:r w:rsidRPr="0026049D">
              <w:rPr>
                <w:rFonts w:ascii="Times New Roman" w:hAnsi="Times New Roman" w:cs="Times New Roman"/>
                <w:b/>
                <w:bCs/>
                <w:i/>
                <w:iCs/>
                <w:color w:val="000000" w:themeColor="text1"/>
                <w:sz w:val="20"/>
                <w:szCs w:val="20"/>
              </w:rPr>
              <w:instrText xml:space="preserve"> PAGE </w:instrText>
            </w:r>
            <w:r w:rsidRPr="0026049D">
              <w:rPr>
                <w:rFonts w:ascii="Times New Roman" w:hAnsi="Times New Roman" w:cs="Times New Roman"/>
                <w:b/>
                <w:bCs/>
                <w:i/>
                <w:iCs/>
                <w:color w:val="000000" w:themeColor="text1"/>
                <w:sz w:val="20"/>
                <w:szCs w:val="20"/>
              </w:rPr>
              <w:fldChar w:fldCharType="separate"/>
            </w:r>
            <w:r w:rsidRPr="0026049D">
              <w:rPr>
                <w:rFonts w:ascii="Times New Roman" w:hAnsi="Times New Roman" w:cs="Times New Roman"/>
                <w:b/>
                <w:bCs/>
                <w:i/>
                <w:iCs/>
                <w:noProof/>
                <w:color w:val="000000" w:themeColor="text1"/>
                <w:sz w:val="20"/>
                <w:szCs w:val="20"/>
              </w:rPr>
              <w:t>2</w:t>
            </w:r>
            <w:r w:rsidRPr="0026049D">
              <w:rPr>
                <w:rFonts w:ascii="Times New Roman" w:hAnsi="Times New Roman" w:cs="Times New Roman"/>
                <w:b/>
                <w:bCs/>
                <w:i/>
                <w:iCs/>
                <w:color w:val="000000" w:themeColor="text1"/>
                <w:sz w:val="20"/>
                <w:szCs w:val="20"/>
              </w:rPr>
              <w:fldChar w:fldCharType="end"/>
            </w:r>
            <w:r w:rsidRPr="0026049D">
              <w:rPr>
                <w:rFonts w:ascii="Times New Roman" w:hAnsi="Times New Roman" w:cs="Times New Roman"/>
                <w:i/>
                <w:iCs/>
                <w:color w:val="000000" w:themeColor="text1"/>
                <w:sz w:val="20"/>
                <w:szCs w:val="20"/>
              </w:rPr>
              <w:t xml:space="preserve"> of </w:t>
            </w:r>
            <w:r w:rsidRPr="0026049D">
              <w:rPr>
                <w:rFonts w:ascii="Times New Roman" w:hAnsi="Times New Roman" w:cs="Times New Roman"/>
                <w:b/>
                <w:bCs/>
                <w:i/>
                <w:iCs/>
                <w:color w:val="000000" w:themeColor="text1"/>
                <w:sz w:val="20"/>
                <w:szCs w:val="20"/>
              </w:rPr>
              <w:fldChar w:fldCharType="begin"/>
            </w:r>
            <w:r w:rsidRPr="0026049D">
              <w:rPr>
                <w:rFonts w:ascii="Times New Roman" w:hAnsi="Times New Roman" w:cs="Times New Roman"/>
                <w:b/>
                <w:bCs/>
                <w:i/>
                <w:iCs/>
                <w:color w:val="000000" w:themeColor="text1"/>
                <w:sz w:val="20"/>
                <w:szCs w:val="20"/>
              </w:rPr>
              <w:instrText xml:space="preserve"> NUMPAGES  </w:instrText>
            </w:r>
            <w:r w:rsidRPr="0026049D">
              <w:rPr>
                <w:rFonts w:ascii="Times New Roman" w:hAnsi="Times New Roman" w:cs="Times New Roman"/>
                <w:b/>
                <w:bCs/>
                <w:i/>
                <w:iCs/>
                <w:color w:val="000000" w:themeColor="text1"/>
                <w:sz w:val="20"/>
                <w:szCs w:val="20"/>
              </w:rPr>
              <w:fldChar w:fldCharType="separate"/>
            </w:r>
            <w:r w:rsidRPr="0026049D">
              <w:rPr>
                <w:rFonts w:ascii="Times New Roman" w:hAnsi="Times New Roman" w:cs="Times New Roman"/>
                <w:b/>
                <w:bCs/>
                <w:i/>
                <w:iCs/>
                <w:noProof/>
                <w:color w:val="000000" w:themeColor="text1"/>
                <w:sz w:val="20"/>
                <w:szCs w:val="20"/>
              </w:rPr>
              <w:t>2</w:t>
            </w:r>
            <w:r w:rsidRPr="0026049D">
              <w:rPr>
                <w:rFonts w:ascii="Times New Roman" w:hAnsi="Times New Roman" w:cs="Times New Roman"/>
                <w:b/>
                <w:bCs/>
                <w:i/>
                <w:iCs/>
                <w:color w:val="000000" w:themeColor="text1"/>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2C378" w14:textId="77777777" w:rsidR="00C34DF0" w:rsidRDefault="00C34DF0" w:rsidP="00D86B99">
      <w:pPr>
        <w:spacing w:after="0" w:line="240" w:lineRule="auto"/>
      </w:pPr>
      <w:r>
        <w:separator/>
      </w:r>
    </w:p>
  </w:footnote>
  <w:footnote w:type="continuationSeparator" w:id="0">
    <w:p w14:paraId="49E0FA66" w14:textId="77777777" w:rsidR="00C34DF0" w:rsidRDefault="00C34DF0" w:rsidP="00D86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925C4" w14:textId="6F9E2793" w:rsidR="0026049D" w:rsidRPr="003541D9" w:rsidRDefault="0026049D" w:rsidP="0026049D">
    <w:pPr>
      <w:tabs>
        <w:tab w:val="right" w:pos="9360"/>
      </w:tabs>
      <w:spacing w:after="31" w:line="259" w:lineRule="auto"/>
      <w:ind w:left="0" w:firstLine="0"/>
      <w:jc w:val="center"/>
      <w:rPr>
        <w:rFonts w:ascii="Times New Roman" w:hAnsi="Times New Roman" w:cs="Times New Roman"/>
      </w:rPr>
    </w:pPr>
    <w:r w:rsidRPr="003541D9">
      <w:rPr>
        <w:rFonts w:ascii="Times New Roman" w:hAnsi="Times New Roman" w:cs="Times New Roman"/>
        <w:i/>
        <w:color w:val="000000"/>
        <w:sz w:val="20"/>
        <w:u w:val="single" w:color="000000"/>
      </w:rPr>
      <w:t>Syst 542 Group Project – Group X</w:t>
    </w:r>
    <w:r w:rsidRPr="003541D9">
      <w:rPr>
        <w:rFonts w:ascii="Times New Roman" w:hAnsi="Times New Roman" w:cs="Times New Roman"/>
        <w:i/>
        <w:color w:val="000000"/>
        <w:sz w:val="20"/>
        <w:u w:val="single" w:color="000000"/>
      </w:rPr>
      <w:tab/>
      <w:t>Fall 2</w:t>
    </w:r>
    <w:r>
      <w:rPr>
        <w:rFonts w:ascii="Times New Roman" w:hAnsi="Times New Roman" w:cs="Times New Roman"/>
        <w:i/>
        <w:color w:val="000000"/>
        <w:sz w:val="20"/>
        <w:u w:val="single" w:color="000000"/>
      </w:rPr>
      <w:t>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7159"/>
    <w:multiLevelType w:val="hybridMultilevel"/>
    <w:tmpl w:val="765C3126"/>
    <w:lvl w:ilvl="0" w:tplc="C570EADA">
      <w:start w:val="1"/>
      <w:numFmt w:val="bullet"/>
      <w:lvlText w:val="•"/>
      <w:lvlJc w:val="left"/>
      <w:pPr>
        <w:ind w:left="705"/>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1" w:tplc="2EBAEF4E">
      <w:start w:val="1"/>
      <w:numFmt w:val="bullet"/>
      <w:lvlText w:val="o"/>
      <w:lvlJc w:val="left"/>
      <w:pPr>
        <w:ind w:left="144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2" w:tplc="3BF6C86E">
      <w:start w:val="1"/>
      <w:numFmt w:val="bullet"/>
      <w:lvlText w:val="▪"/>
      <w:lvlJc w:val="left"/>
      <w:pPr>
        <w:ind w:left="216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3" w:tplc="A3C64C2C">
      <w:start w:val="1"/>
      <w:numFmt w:val="bullet"/>
      <w:lvlText w:val="•"/>
      <w:lvlJc w:val="left"/>
      <w:pPr>
        <w:ind w:left="288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4" w:tplc="82C0A484">
      <w:start w:val="1"/>
      <w:numFmt w:val="bullet"/>
      <w:lvlText w:val="o"/>
      <w:lvlJc w:val="left"/>
      <w:pPr>
        <w:ind w:left="360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5" w:tplc="0784C258">
      <w:start w:val="1"/>
      <w:numFmt w:val="bullet"/>
      <w:lvlText w:val="▪"/>
      <w:lvlJc w:val="left"/>
      <w:pPr>
        <w:ind w:left="432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6" w:tplc="3530B9C0">
      <w:start w:val="1"/>
      <w:numFmt w:val="bullet"/>
      <w:lvlText w:val="•"/>
      <w:lvlJc w:val="left"/>
      <w:pPr>
        <w:ind w:left="504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7" w:tplc="9AD8C89A">
      <w:start w:val="1"/>
      <w:numFmt w:val="bullet"/>
      <w:lvlText w:val="o"/>
      <w:lvlJc w:val="left"/>
      <w:pPr>
        <w:ind w:left="576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8" w:tplc="4C1A157E">
      <w:start w:val="1"/>
      <w:numFmt w:val="bullet"/>
      <w:lvlText w:val="▪"/>
      <w:lvlJc w:val="left"/>
      <w:pPr>
        <w:ind w:left="648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abstractNum>
  <w:abstractNum w:abstractNumId="1" w15:restartNumberingAfterBreak="0">
    <w:nsid w:val="0B491DD9"/>
    <w:multiLevelType w:val="hybridMultilevel"/>
    <w:tmpl w:val="74F8D384"/>
    <w:lvl w:ilvl="0" w:tplc="C570EADA">
      <w:start w:val="1"/>
      <w:numFmt w:val="bullet"/>
      <w:lvlText w:val="•"/>
      <w:lvlJc w:val="left"/>
      <w:pPr>
        <w:ind w:left="1296" w:hanging="360"/>
      </w:pPr>
      <w:rPr>
        <w:rFonts w:ascii="Arial" w:eastAsia="Arial" w:hAnsi="Arial" w:cs="Arial" w:hint="default"/>
        <w:b w:val="0"/>
        <w:i w:val="0"/>
        <w:strike w:val="0"/>
        <w:dstrike w:val="0"/>
        <w:color w:val="215868"/>
        <w:sz w:val="24"/>
        <w:szCs w:val="24"/>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E1F44B8"/>
    <w:multiLevelType w:val="multilevel"/>
    <w:tmpl w:val="3EBC31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77635E"/>
    <w:multiLevelType w:val="hybridMultilevel"/>
    <w:tmpl w:val="960E3322"/>
    <w:lvl w:ilvl="0" w:tplc="297A9048">
      <w:start w:val="1"/>
      <w:numFmt w:val="bullet"/>
      <w:lvlText w:val="•"/>
      <w:lvlJc w:val="left"/>
      <w:pPr>
        <w:ind w:left="705"/>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1" w:tplc="9ED02BD2">
      <w:start w:val="1"/>
      <w:numFmt w:val="bullet"/>
      <w:lvlText w:val="o"/>
      <w:lvlJc w:val="left"/>
      <w:pPr>
        <w:ind w:left="144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2" w:tplc="85268396">
      <w:start w:val="1"/>
      <w:numFmt w:val="bullet"/>
      <w:lvlText w:val="▪"/>
      <w:lvlJc w:val="left"/>
      <w:pPr>
        <w:ind w:left="216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3" w:tplc="BAFE19CA">
      <w:start w:val="1"/>
      <w:numFmt w:val="bullet"/>
      <w:lvlText w:val="•"/>
      <w:lvlJc w:val="left"/>
      <w:pPr>
        <w:ind w:left="288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4" w:tplc="A0F08F2E">
      <w:start w:val="1"/>
      <w:numFmt w:val="bullet"/>
      <w:lvlText w:val="o"/>
      <w:lvlJc w:val="left"/>
      <w:pPr>
        <w:ind w:left="360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5" w:tplc="4252A12C">
      <w:start w:val="1"/>
      <w:numFmt w:val="bullet"/>
      <w:lvlText w:val="▪"/>
      <w:lvlJc w:val="left"/>
      <w:pPr>
        <w:ind w:left="432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6" w:tplc="C31CB110">
      <w:start w:val="1"/>
      <w:numFmt w:val="bullet"/>
      <w:lvlText w:val="•"/>
      <w:lvlJc w:val="left"/>
      <w:pPr>
        <w:ind w:left="504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7" w:tplc="62A866CC">
      <w:start w:val="1"/>
      <w:numFmt w:val="bullet"/>
      <w:lvlText w:val="o"/>
      <w:lvlJc w:val="left"/>
      <w:pPr>
        <w:ind w:left="576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8" w:tplc="13A6253A">
      <w:start w:val="1"/>
      <w:numFmt w:val="bullet"/>
      <w:lvlText w:val="▪"/>
      <w:lvlJc w:val="left"/>
      <w:pPr>
        <w:ind w:left="648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abstractNum>
  <w:abstractNum w:abstractNumId="4" w15:restartNumberingAfterBreak="0">
    <w:nsid w:val="3C8862B7"/>
    <w:multiLevelType w:val="hybridMultilevel"/>
    <w:tmpl w:val="A93CFC8A"/>
    <w:lvl w:ilvl="0" w:tplc="C122D0FE">
      <w:start w:val="1"/>
      <w:numFmt w:val="bullet"/>
      <w:lvlText w:val="•"/>
      <w:lvlJc w:val="left"/>
      <w:pPr>
        <w:ind w:left="705"/>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1" w:tplc="54C2F398">
      <w:start w:val="1"/>
      <w:numFmt w:val="bullet"/>
      <w:lvlText w:val="o"/>
      <w:lvlJc w:val="left"/>
      <w:pPr>
        <w:ind w:left="144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2" w:tplc="B25264C8">
      <w:start w:val="1"/>
      <w:numFmt w:val="bullet"/>
      <w:lvlText w:val="▪"/>
      <w:lvlJc w:val="left"/>
      <w:pPr>
        <w:ind w:left="216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3" w:tplc="DAE6324E">
      <w:start w:val="1"/>
      <w:numFmt w:val="bullet"/>
      <w:lvlText w:val="•"/>
      <w:lvlJc w:val="left"/>
      <w:pPr>
        <w:ind w:left="288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4" w:tplc="46187E26">
      <w:start w:val="1"/>
      <w:numFmt w:val="bullet"/>
      <w:lvlText w:val="o"/>
      <w:lvlJc w:val="left"/>
      <w:pPr>
        <w:ind w:left="360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5" w:tplc="0E5E8C10">
      <w:start w:val="1"/>
      <w:numFmt w:val="bullet"/>
      <w:lvlText w:val="▪"/>
      <w:lvlJc w:val="left"/>
      <w:pPr>
        <w:ind w:left="432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6" w:tplc="B5E6D3A6">
      <w:start w:val="1"/>
      <w:numFmt w:val="bullet"/>
      <w:lvlText w:val="•"/>
      <w:lvlJc w:val="left"/>
      <w:pPr>
        <w:ind w:left="504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7" w:tplc="0D827D14">
      <w:start w:val="1"/>
      <w:numFmt w:val="bullet"/>
      <w:lvlText w:val="o"/>
      <w:lvlJc w:val="left"/>
      <w:pPr>
        <w:ind w:left="576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8" w:tplc="EFC2900A">
      <w:start w:val="1"/>
      <w:numFmt w:val="bullet"/>
      <w:lvlText w:val="▪"/>
      <w:lvlJc w:val="left"/>
      <w:pPr>
        <w:ind w:left="648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abstractNum>
  <w:abstractNum w:abstractNumId="5" w15:restartNumberingAfterBreak="0">
    <w:nsid w:val="520D165B"/>
    <w:multiLevelType w:val="hybridMultilevel"/>
    <w:tmpl w:val="CC80ED9A"/>
    <w:lvl w:ilvl="0" w:tplc="B9382C7A">
      <w:start w:val="1"/>
      <w:numFmt w:val="bullet"/>
      <w:lvlText w:val="•"/>
      <w:lvlJc w:val="left"/>
      <w:pPr>
        <w:ind w:left="705"/>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1" w:tplc="A4000594">
      <w:start w:val="1"/>
      <w:numFmt w:val="bullet"/>
      <w:lvlText w:val="o"/>
      <w:lvlJc w:val="left"/>
      <w:pPr>
        <w:ind w:left="144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2" w:tplc="53C40288">
      <w:start w:val="1"/>
      <w:numFmt w:val="bullet"/>
      <w:lvlText w:val="▪"/>
      <w:lvlJc w:val="left"/>
      <w:pPr>
        <w:ind w:left="216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3" w:tplc="6C184E8A">
      <w:start w:val="1"/>
      <w:numFmt w:val="bullet"/>
      <w:lvlText w:val="•"/>
      <w:lvlJc w:val="left"/>
      <w:pPr>
        <w:ind w:left="288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4" w:tplc="62B29EE6">
      <w:start w:val="1"/>
      <w:numFmt w:val="bullet"/>
      <w:lvlText w:val="o"/>
      <w:lvlJc w:val="left"/>
      <w:pPr>
        <w:ind w:left="360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5" w:tplc="89D06670">
      <w:start w:val="1"/>
      <w:numFmt w:val="bullet"/>
      <w:lvlText w:val="▪"/>
      <w:lvlJc w:val="left"/>
      <w:pPr>
        <w:ind w:left="432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6" w:tplc="3AD2FC08">
      <w:start w:val="1"/>
      <w:numFmt w:val="bullet"/>
      <w:lvlText w:val="•"/>
      <w:lvlJc w:val="left"/>
      <w:pPr>
        <w:ind w:left="504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7" w:tplc="8186974A">
      <w:start w:val="1"/>
      <w:numFmt w:val="bullet"/>
      <w:lvlText w:val="o"/>
      <w:lvlJc w:val="left"/>
      <w:pPr>
        <w:ind w:left="576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8" w:tplc="86284B36">
      <w:start w:val="1"/>
      <w:numFmt w:val="bullet"/>
      <w:lvlText w:val="▪"/>
      <w:lvlJc w:val="left"/>
      <w:pPr>
        <w:ind w:left="648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abstractNum>
  <w:abstractNum w:abstractNumId="6" w15:restartNumberingAfterBreak="0">
    <w:nsid w:val="68F551E5"/>
    <w:multiLevelType w:val="hybridMultilevel"/>
    <w:tmpl w:val="1EB2E1BC"/>
    <w:lvl w:ilvl="0" w:tplc="78C492AC">
      <w:start w:val="1"/>
      <w:numFmt w:val="bullet"/>
      <w:lvlText w:val="•"/>
      <w:lvlJc w:val="left"/>
      <w:pPr>
        <w:ind w:left="705"/>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1" w:tplc="6A2223A2">
      <w:start w:val="1"/>
      <w:numFmt w:val="bullet"/>
      <w:lvlText w:val="o"/>
      <w:lvlJc w:val="left"/>
      <w:pPr>
        <w:ind w:left="153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2" w:tplc="45EE2DE2">
      <w:start w:val="1"/>
      <w:numFmt w:val="bullet"/>
      <w:lvlText w:val="▪"/>
      <w:lvlJc w:val="left"/>
      <w:pPr>
        <w:ind w:left="225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3" w:tplc="9C6EB58E">
      <w:start w:val="1"/>
      <w:numFmt w:val="bullet"/>
      <w:lvlText w:val="•"/>
      <w:lvlJc w:val="left"/>
      <w:pPr>
        <w:ind w:left="297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4" w:tplc="BB925CFA">
      <w:start w:val="1"/>
      <w:numFmt w:val="bullet"/>
      <w:lvlText w:val="o"/>
      <w:lvlJc w:val="left"/>
      <w:pPr>
        <w:ind w:left="369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5" w:tplc="65945DC8">
      <w:start w:val="1"/>
      <w:numFmt w:val="bullet"/>
      <w:lvlText w:val="▪"/>
      <w:lvlJc w:val="left"/>
      <w:pPr>
        <w:ind w:left="441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6" w:tplc="2834DA34">
      <w:start w:val="1"/>
      <w:numFmt w:val="bullet"/>
      <w:lvlText w:val="•"/>
      <w:lvlJc w:val="left"/>
      <w:pPr>
        <w:ind w:left="5130"/>
      </w:pPr>
      <w:rPr>
        <w:rFonts w:ascii="Arial" w:eastAsia="Arial" w:hAnsi="Arial" w:cs="Arial"/>
        <w:b w:val="0"/>
        <w:i w:val="0"/>
        <w:strike w:val="0"/>
        <w:dstrike w:val="0"/>
        <w:color w:val="215868"/>
        <w:sz w:val="24"/>
        <w:szCs w:val="24"/>
        <w:u w:val="none" w:color="000000"/>
        <w:bdr w:val="none" w:sz="0" w:space="0" w:color="auto"/>
        <w:shd w:val="clear" w:color="auto" w:fill="auto"/>
        <w:vertAlign w:val="baseline"/>
      </w:rPr>
    </w:lvl>
    <w:lvl w:ilvl="7" w:tplc="BA50062C">
      <w:start w:val="1"/>
      <w:numFmt w:val="bullet"/>
      <w:lvlText w:val="o"/>
      <w:lvlJc w:val="left"/>
      <w:pPr>
        <w:ind w:left="585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lvl w:ilvl="8" w:tplc="3A507B52">
      <w:start w:val="1"/>
      <w:numFmt w:val="bullet"/>
      <w:lvlText w:val="▪"/>
      <w:lvlJc w:val="left"/>
      <w:pPr>
        <w:ind w:left="6570"/>
      </w:pPr>
      <w:rPr>
        <w:rFonts w:ascii="Segoe UI Symbol" w:eastAsia="Segoe UI Symbol" w:hAnsi="Segoe UI Symbol" w:cs="Segoe UI Symbol"/>
        <w:b w:val="0"/>
        <w:i w:val="0"/>
        <w:strike w:val="0"/>
        <w:dstrike w:val="0"/>
        <w:color w:val="215868"/>
        <w:sz w:val="24"/>
        <w:szCs w:val="24"/>
        <w:u w:val="none" w:color="000000"/>
        <w:bdr w:val="none" w:sz="0" w:space="0" w:color="auto"/>
        <w:shd w:val="clear" w:color="auto" w:fill="auto"/>
        <w:vertAlign w:val="baseline"/>
      </w:rPr>
    </w:lvl>
  </w:abstractNum>
  <w:abstractNum w:abstractNumId="7" w15:restartNumberingAfterBreak="0">
    <w:nsid w:val="7D590DD5"/>
    <w:multiLevelType w:val="hybridMultilevel"/>
    <w:tmpl w:val="9C8295D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53C"/>
    <w:rsid w:val="00046621"/>
    <w:rsid w:val="0005144F"/>
    <w:rsid w:val="00094845"/>
    <w:rsid w:val="000A04B7"/>
    <w:rsid w:val="00175B53"/>
    <w:rsid w:val="00192613"/>
    <w:rsid w:val="001C5860"/>
    <w:rsid w:val="001D2E49"/>
    <w:rsid w:val="001E677F"/>
    <w:rsid w:val="001F4506"/>
    <w:rsid w:val="002357E7"/>
    <w:rsid w:val="002416F1"/>
    <w:rsid w:val="0026049D"/>
    <w:rsid w:val="002610FC"/>
    <w:rsid w:val="00262F5B"/>
    <w:rsid w:val="0027355E"/>
    <w:rsid w:val="002A70DC"/>
    <w:rsid w:val="002B5E2F"/>
    <w:rsid w:val="002D28B7"/>
    <w:rsid w:val="003331FC"/>
    <w:rsid w:val="00345EF5"/>
    <w:rsid w:val="003541D9"/>
    <w:rsid w:val="00372F52"/>
    <w:rsid w:val="003C39D7"/>
    <w:rsid w:val="003C6929"/>
    <w:rsid w:val="003D56DD"/>
    <w:rsid w:val="00403941"/>
    <w:rsid w:val="0043122B"/>
    <w:rsid w:val="0043473E"/>
    <w:rsid w:val="004614BF"/>
    <w:rsid w:val="004A3CB2"/>
    <w:rsid w:val="004F07BE"/>
    <w:rsid w:val="0051711F"/>
    <w:rsid w:val="0052607F"/>
    <w:rsid w:val="005414E1"/>
    <w:rsid w:val="005854DF"/>
    <w:rsid w:val="005F30A5"/>
    <w:rsid w:val="0060042A"/>
    <w:rsid w:val="00613F98"/>
    <w:rsid w:val="0063024D"/>
    <w:rsid w:val="00643E7B"/>
    <w:rsid w:val="006558C8"/>
    <w:rsid w:val="006A5FA4"/>
    <w:rsid w:val="006B7169"/>
    <w:rsid w:val="006D72A7"/>
    <w:rsid w:val="006F3EE1"/>
    <w:rsid w:val="006F7D06"/>
    <w:rsid w:val="0071722E"/>
    <w:rsid w:val="007720D0"/>
    <w:rsid w:val="0079202B"/>
    <w:rsid w:val="007C1D1B"/>
    <w:rsid w:val="007C23BE"/>
    <w:rsid w:val="007C4726"/>
    <w:rsid w:val="007C6EE5"/>
    <w:rsid w:val="008054F5"/>
    <w:rsid w:val="0084278F"/>
    <w:rsid w:val="008654AA"/>
    <w:rsid w:val="0088394D"/>
    <w:rsid w:val="008E1348"/>
    <w:rsid w:val="00903221"/>
    <w:rsid w:val="009261B2"/>
    <w:rsid w:val="00930F46"/>
    <w:rsid w:val="00973EC4"/>
    <w:rsid w:val="009901F3"/>
    <w:rsid w:val="009D10C9"/>
    <w:rsid w:val="009E128C"/>
    <w:rsid w:val="009F3274"/>
    <w:rsid w:val="009F3B62"/>
    <w:rsid w:val="00A15750"/>
    <w:rsid w:val="00A612D5"/>
    <w:rsid w:val="00A8053C"/>
    <w:rsid w:val="00A82B6F"/>
    <w:rsid w:val="00A90753"/>
    <w:rsid w:val="00A944D0"/>
    <w:rsid w:val="00AA0E1D"/>
    <w:rsid w:val="00AE6D1E"/>
    <w:rsid w:val="00B06585"/>
    <w:rsid w:val="00B704A3"/>
    <w:rsid w:val="00B94632"/>
    <w:rsid w:val="00BA7CE6"/>
    <w:rsid w:val="00BB4DFD"/>
    <w:rsid w:val="00BD7CB4"/>
    <w:rsid w:val="00C112E4"/>
    <w:rsid w:val="00C31ACC"/>
    <w:rsid w:val="00C33709"/>
    <w:rsid w:val="00C34DF0"/>
    <w:rsid w:val="00C50ED3"/>
    <w:rsid w:val="00C56214"/>
    <w:rsid w:val="00C56355"/>
    <w:rsid w:val="00C8226E"/>
    <w:rsid w:val="00C955AF"/>
    <w:rsid w:val="00C97AED"/>
    <w:rsid w:val="00CA362A"/>
    <w:rsid w:val="00D037A5"/>
    <w:rsid w:val="00D12C3F"/>
    <w:rsid w:val="00D206AD"/>
    <w:rsid w:val="00D2318D"/>
    <w:rsid w:val="00D51B04"/>
    <w:rsid w:val="00D64A07"/>
    <w:rsid w:val="00D844C8"/>
    <w:rsid w:val="00D86B99"/>
    <w:rsid w:val="00DD143D"/>
    <w:rsid w:val="00DE17AB"/>
    <w:rsid w:val="00DF34D4"/>
    <w:rsid w:val="00E167E8"/>
    <w:rsid w:val="00E2797D"/>
    <w:rsid w:val="00E31E7B"/>
    <w:rsid w:val="00E67DE9"/>
    <w:rsid w:val="00E95898"/>
    <w:rsid w:val="00EF1E9A"/>
    <w:rsid w:val="00EF4412"/>
    <w:rsid w:val="00F004C2"/>
    <w:rsid w:val="00F1457F"/>
    <w:rsid w:val="00F24785"/>
    <w:rsid w:val="00F347B5"/>
    <w:rsid w:val="00F376C9"/>
    <w:rsid w:val="00F72147"/>
    <w:rsid w:val="00F91969"/>
    <w:rsid w:val="00FA0822"/>
    <w:rsid w:val="00FC4037"/>
    <w:rsid w:val="00FC419C"/>
    <w:rsid w:val="00FC46A6"/>
    <w:rsid w:val="00FD399B"/>
    <w:rsid w:val="00FF3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80BE"/>
  <w15:docId w15:val="{1C06D1F8-950F-4632-B5B7-C2EF5CF2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730" w:hanging="370"/>
    </w:pPr>
    <w:rPr>
      <w:rFonts w:ascii="Cambria" w:eastAsia="Cambria" w:hAnsi="Cambria" w:cs="Cambria"/>
      <w:color w:val="215868"/>
      <w:sz w:val="24"/>
    </w:rPr>
  </w:style>
  <w:style w:type="paragraph" w:styleId="Heading1">
    <w:name w:val="heading 1"/>
    <w:next w:val="Normal"/>
    <w:link w:val="Heading1Char"/>
    <w:uiPriority w:val="9"/>
    <w:qFormat/>
    <w:rsid w:val="00D86B99"/>
    <w:pPr>
      <w:keepNext/>
      <w:keepLines/>
      <w:numPr>
        <w:numId w:val="6"/>
      </w:numPr>
      <w:spacing w:after="230"/>
      <w:ind w:right="2"/>
      <w:outlineLvl w:val="0"/>
    </w:pPr>
    <w:rPr>
      <w:rFonts w:ascii="Times New Roman" w:eastAsia="Cambria" w:hAnsi="Times New Roman" w:cs="Times New Roman"/>
      <w:b/>
      <w:color w:val="000000"/>
      <w:sz w:val="24"/>
    </w:rPr>
  </w:style>
  <w:style w:type="paragraph" w:styleId="Heading2">
    <w:name w:val="heading 2"/>
    <w:basedOn w:val="Normal"/>
    <w:next w:val="Normal"/>
    <w:link w:val="Heading2Char"/>
    <w:uiPriority w:val="9"/>
    <w:unhideWhenUsed/>
    <w:qFormat/>
    <w:rsid w:val="00D86B99"/>
    <w:pPr>
      <w:keepNext/>
      <w:keepLines/>
      <w:numPr>
        <w:ilvl w:val="1"/>
        <w:numId w:val="6"/>
      </w:numPr>
      <w:spacing w:before="40" w:after="0"/>
      <w:outlineLvl w:val="1"/>
    </w:pPr>
    <w:rPr>
      <w:rFonts w:ascii="Times New Roman" w:eastAsiaTheme="majorEastAsia" w:hAnsi="Times New Roman" w:cs="Times New Roman"/>
      <w:color w:val="000000" w:themeColor="text1"/>
      <w:szCs w:val="24"/>
    </w:rPr>
  </w:style>
  <w:style w:type="paragraph" w:styleId="Heading3">
    <w:name w:val="heading 3"/>
    <w:basedOn w:val="Normal"/>
    <w:next w:val="Normal"/>
    <w:link w:val="Heading3Char"/>
    <w:uiPriority w:val="9"/>
    <w:unhideWhenUsed/>
    <w:qFormat/>
    <w:rsid w:val="0026049D"/>
    <w:pPr>
      <w:keepNext/>
      <w:keepLines/>
      <w:numPr>
        <w:ilvl w:val="2"/>
        <w:numId w:val="6"/>
      </w:numPr>
      <w:spacing w:before="40" w:after="0"/>
      <w:outlineLvl w:val="2"/>
    </w:pPr>
    <w:rPr>
      <w:rFonts w:ascii="Times New Roman" w:eastAsiaTheme="majorEastAsia" w:hAnsi="Times New Roman" w:cs="Times New Roman"/>
      <w:color w:val="000000" w:themeColor="text1"/>
      <w:szCs w:val="24"/>
    </w:rPr>
  </w:style>
  <w:style w:type="paragraph" w:styleId="Heading4">
    <w:name w:val="heading 4"/>
    <w:basedOn w:val="Normal"/>
    <w:next w:val="Normal"/>
    <w:link w:val="Heading4Char"/>
    <w:uiPriority w:val="9"/>
    <w:semiHidden/>
    <w:unhideWhenUsed/>
    <w:qFormat/>
    <w:rsid w:val="00D86B9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6B9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6B9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6B9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6B9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6B9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86B99"/>
    <w:rPr>
      <w:rFonts w:ascii="Times New Roman" w:eastAsia="Cambria" w:hAnsi="Times New Roman" w:cs="Times New Roman"/>
      <w:b/>
      <w:color w:val="000000"/>
      <w:sz w:val="24"/>
    </w:rPr>
  </w:style>
  <w:style w:type="character" w:customStyle="1" w:styleId="Heading2Char">
    <w:name w:val="Heading 2 Char"/>
    <w:basedOn w:val="DefaultParagraphFont"/>
    <w:link w:val="Heading2"/>
    <w:uiPriority w:val="9"/>
    <w:rsid w:val="00D86B99"/>
    <w:rPr>
      <w:rFonts w:ascii="Times New Roman" w:eastAsiaTheme="majorEastAsia" w:hAnsi="Times New Roman" w:cs="Times New Roman"/>
      <w:color w:val="000000" w:themeColor="text1"/>
      <w:sz w:val="24"/>
      <w:szCs w:val="24"/>
    </w:rPr>
  </w:style>
  <w:style w:type="character" w:customStyle="1" w:styleId="Heading3Char">
    <w:name w:val="Heading 3 Char"/>
    <w:basedOn w:val="DefaultParagraphFont"/>
    <w:link w:val="Heading3"/>
    <w:uiPriority w:val="9"/>
    <w:rsid w:val="0026049D"/>
    <w:rPr>
      <w:rFonts w:ascii="Times New Roman" w:eastAsiaTheme="majorEastAsia" w:hAnsi="Times New Roman" w:cs="Times New Roman"/>
      <w:color w:val="000000" w:themeColor="text1"/>
      <w:sz w:val="24"/>
      <w:szCs w:val="24"/>
    </w:rPr>
  </w:style>
  <w:style w:type="character" w:customStyle="1" w:styleId="Heading4Char">
    <w:name w:val="Heading 4 Char"/>
    <w:basedOn w:val="DefaultParagraphFont"/>
    <w:link w:val="Heading4"/>
    <w:uiPriority w:val="9"/>
    <w:semiHidden/>
    <w:rsid w:val="00D86B9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86B9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86B9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86B9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86B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6B9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86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B99"/>
    <w:rPr>
      <w:rFonts w:ascii="Cambria" w:eastAsia="Cambria" w:hAnsi="Cambria" w:cs="Cambria"/>
      <w:color w:val="215868"/>
      <w:sz w:val="24"/>
    </w:rPr>
  </w:style>
  <w:style w:type="paragraph" w:styleId="Footer">
    <w:name w:val="footer"/>
    <w:basedOn w:val="Normal"/>
    <w:link w:val="FooterChar"/>
    <w:uiPriority w:val="99"/>
    <w:unhideWhenUsed/>
    <w:rsid w:val="00D86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B99"/>
    <w:rPr>
      <w:rFonts w:ascii="Cambria" w:eastAsia="Cambria" w:hAnsi="Cambria" w:cs="Cambria"/>
      <w:color w:val="21586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A92D-DE48-4611-B7AA-34A3EB0B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Cesar Costa</dc:creator>
  <cp:keywords/>
  <cp:lastModifiedBy>Alexander the Great</cp:lastModifiedBy>
  <cp:revision>153</cp:revision>
  <cp:lastPrinted>2020-08-19T15:31:00Z</cp:lastPrinted>
  <dcterms:created xsi:type="dcterms:W3CDTF">2020-10-22T21:18:00Z</dcterms:created>
  <dcterms:modified xsi:type="dcterms:W3CDTF">2020-10-29T22:29:00Z</dcterms:modified>
</cp:coreProperties>
</file>