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87CC3">
      <w:pPr>
        <w:jc w:val="center"/>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EXP 7 - CREDIT CARD PROCESSING SYSTEM</w:t>
      </w:r>
      <w:r>
        <w:rPr>
          <w:rFonts w:ascii="Times New Roman" w:hAnsi="Times New Roman" w:cs="Times New Roman"/>
          <w:b/>
          <w:bCs/>
          <w:sz w:val="28"/>
          <w:szCs w:val="28"/>
        </w:rPr>
        <w:cr/>
      </w:r>
    </w:p>
    <w:p w14:paraId="57A6B13C">
      <w:pPr>
        <w:rPr>
          <w:rFonts w:ascii="Times New Roman" w:hAnsi="Times New Roman" w:cs="Times New Roman"/>
          <w:b/>
          <w:bCs/>
          <w:sz w:val="28"/>
          <w:szCs w:val="28"/>
        </w:rPr>
      </w:pPr>
      <w:r>
        <w:rPr>
          <w:rFonts w:ascii="Times New Roman" w:hAnsi="Times New Roman" w:cs="Times New Roman"/>
          <w:b/>
          <w:bCs/>
          <w:sz w:val="28"/>
          <w:szCs w:val="28"/>
        </w:rPr>
        <w:t>AIM :</w:t>
      </w:r>
    </w:p>
    <w:p w14:paraId="65EBC6B3">
      <w:pPr>
        <w:rPr>
          <w:rFonts w:ascii="Times New Roman" w:hAnsi="Times New Roman" w:cs="Times New Roman"/>
          <w:sz w:val="28"/>
          <w:szCs w:val="28"/>
        </w:rPr>
      </w:pPr>
      <w:r>
        <w:rPr>
          <w:rFonts w:ascii="Times New Roman" w:hAnsi="Times New Roman" w:cs="Times New Roman"/>
          <w:sz w:val="28"/>
          <w:szCs w:val="28"/>
        </w:rPr>
        <w:t>To draw the diagrams [usecase, activity, sequence, collaboration, class, statechart, component, deployment, package ] for Credit Card Processing .</w:t>
      </w:r>
    </w:p>
    <w:p w14:paraId="2132B458">
      <w:pPr>
        <w:rPr>
          <w:rFonts w:ascii="Times New Roman" w:hAnsi="Times New Roman" w:cs="Times New Roman"/>
          <w:b/>
          <w:bCs/>
          <w:sz w:val="28"/>
          <w:szCs w:val="28"/>
        </w:rPr>
      </w:pPr>
      <w:r>
        <w:rPr>
          <w:rFonts w:ascii="Times New Roman" w:hAnsi="Times New Roman" w:cs="Times New Roman"/>
          <w:b/>
          <w:bCs/>
          <w:sz w:val="28"/>
          <w:szCs w:val="28"/>
        </w:rPr>
        <w:t>SOFTWARE REQUIREMENTS SPECIFICATION:</w:t>
      </w:r>
    </w:p>
    <w:p w14:paraId="313D5C5A">
      <w:pPr>
        <w:rPr>
          <w:rFonts w:ascii="Times New Roman" w:hAnsi="Times New Roman" w:cs="Times New Roman"/>
          <w:sz w:val="28"/>
          <w:szCs w:val="28"/>
        </w:rPr>
      </w:pPr>
      <w:r>
        <w:rPr>
          <w:rFonts w:ascii="Times New Roman" w:hAnsi="Times New Roman" w:cs="Times New Roman"/>
          <w:sz w:val="28"/>
          <w:szCs w:val="28"/>
        </w:rPr>
        <w:t>SL.NO</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SOFTWARE REQUIREMENTS SPECIFICATION</w:t>
      </w:r>
    </w:p>
    <w:p w14:paraId="1A0CAE02">
      <w:pPr>
        <w:rPr>
          <w:rFonts w:ascii="Times New Roman" w:hAnsi="Times New Roman" w:cs="Times New Roman"/>
          <w:sz w:val="28"/>
          <w:szCs w:val="28"/>
        </w:rPr>
      </w:pPr>
      <w:r>
        <w:rPr>
          <w:rFonts w:ascii="Times New Roman" w:hAnsi="Times New Roman" w:cs="Times New Roman"/>
          <w:sz w:val="28"/>
          <w:szCs w:val="28"/>
        </w:rPr>
        <w:t xml:space="preserve">1.0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Hardware Requirements</w:t>
      </w:r>
    </w:p>
    <w:p w14:paraId="737C36E0">
      <w:pPr>
        <w:rPr>
          <w:rFonts w:ascii="Times New Roman" w:hAnsi="Times New Roman" w:cs="Times New Roman"/>
          <w:sz w:val="28"/>
          <w:szCs w:val="28"/>
        </w:rPr>
      </w:pPr>
      <w:r>
        <w:rPr>
          <w:rFonts w:ascii="Times New Roman" w:hAnsi="Times New Roman" w:cs="Times New Roman"/>
          <w:sz w:val="28"/>
          <w:szCs w:val="28"/>
        </w:rPr>
        <w:t>1.1</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w:t>
      </w:r>
    </w:p>
    <w:p w14:paraId="29735019">
      <w:pPr>
        <w:rPr>
          <w:rFonts w:ascii="Times New Roman" w:hAnsi="Times New Roman" w:cs="Times New Roman"/>
          <w:sz w:val="28"/>
          <w:szCs w:val="28"/>
        </w:rPr>
      </w:pPr>
      <w:r>
        <w:rPr>
          <w:rFonts w:ascii="Times New Roman" w:hAnsi="Times New Roman" w:cs="Times New Roman"/>
          <w:sz w:val="28"/>
          <w:szCs w:val="28"/>
        </w:rPr>
        <w:t>1.2</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Problem Analysis and Project Plan</w:t>
      </w:r>
    </w:p>
    <w:p w14:paraId="287192DE">
      <w:pPr>
        <w:rPr>
          <w:rFonts w:ascii="Times New Roman" w:hAnsi="Times New Roman" w:cs="Times New Roman"/>
          <w:sz w:val="28"/>
          <w:szCs w:val="28"/>
        </w:rPr>
      </w:pPr>
      <w:r>
        <w:rPr>
          <w:rFonts w:ascii="Times New Roman" w:hAnsi="Times New Roman" w:cs="Times New Roman"/>
          <w:sz w:val="28"/>
          <w:szCs w:val="28"/>
        </w:rPr>
        <w:t xml:space="preserve">1.3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Project description</w:t>
      </w:r>
    </w:p>
    <w:p w14:paraId="281C287D">
      <w:pPr>
        <w:rPr>
          <w:rFonts w:ascii="Times New Roman" w:hAnsi="Times New Roman" w:cs="Times New Roman"/>
          <w:sz w:val="28"/>
          <w:szCs w:val="28"/>
        </w:rPr>
      </w:pPr>
      <w:r>
        <w:rPr>
          <w:rFonts w:ascii="Times New Roman" w:hAnsi="Times New Roman" w:cs="Times New Roman"/>
          <w:sz w:val="28"/>
          <w:szCs w:val="28"/>
        </w:rPr>
        <w:t xml:space="preserve">1.4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Reference</w:t>
      </w:r>
    </w:p>
    <w:p w14:paraId="5B4A1515">
      <w:pPr>
        <w:rPr>
          <w:rFonts w:ascii="Times New Roman" w:hAnsi="Times New Roman" w:cs="Times New Roman"/>
          <w:b/>
          <w:bCs/>
          <w:sz w:val="28"/>
          <w:szCs w:val="28"/>
        </w:rPr>
      </w:pPr>
      <w:r>
        <w:rPr>
          <w:rFonts w:ascii="Times New Roman" w:hAnsi="Times New Roman" w:cs="Times New Roman"/>
          <w:b/>
          <w:bCs/>
          <w:sz w:val="28"/>
          <w:szCs w:val="28"/>
        </w:rPr>
        <w:t xml:space="preserve">1.0 HARDWARE REQUIREMENTS: </w:t>
      </w:r>
    </w:p>
    <w:p w14:paraId="4417A005">
      <w:pPr>
        <w:rPr>
          <w:rFonts w:ascii="Times New Roman" w:hAnsi="Times New Roman" w:cs="Times New Roman"/>
          <w:sz w:val="28"/>
          <w:szCs w:val="28"/>
        </w:rPr>
      </w:pPr>
      <w:r>
        <w:rPr>
          <w:rFonts w:ascii="Times New Roman" w:hAnsi="Times New Roman" w:cs="Times New Roman"/>
          <w:sz w:val="28"/>
          <w:szCs w:val="28"/>
        </w:rPr>
        <w:t>Intel Pentium Processor I3/I5</w:t>
      </w:r>
    </w:p>
    <w:p w14:paraId="5962AE0A">
      <w:pPr>
        <w:rPr>
          <w:rFonts w:ascii="Times New Roman" w:hAnsi="Times New Roman" w:cs="Times New Roman"/>
          <w:b/>
          <w:bCs/>
          <w:sz w:val="28"/>
          <w:szCs w:val="28"/>
        </w:rPr>
      </w:pPr>
      <w:r>
        <w:rPr>
          <w:rFonts w:ascii="Times New Roman" w:hAnsi="Times New Roman" w:cs="Times New Roman"/>
          <w:b/>
          <w:bCs/>
          <w:sz w:val="28"/>
          <w:szCs w:val="28"/>
        </w:rPr>
        <w:t xml:space="preserve">1.1 SOFTWARE REQUIREMENTS: </w:t>
      </w:r>
    </w:p>
    <w:p w14:paraId="39BBA7C0">
      <w:pPr>
        <w:rPr>
          <w:rFonts w:ascii="Times New Roman" w:hAnsi="Times New Roman" w:cs="Times New Roman"/>
          <w:sz w:val="28"/>
          <w:szCs w:val="28"/>
        </w:rPr>
      </w:pPr>
      <w:r>
        <w:rPr>
          <w:rFonts w:ascii="Times New Roman" w:hAnsi="Times New Roman" w:cs="Times New Roman"/>
          <w:sz w:val="28"/>
          <w:szCs w:val="28"/>
        </w:rPr>
        <w:t>Rational rose / Argo UML</w:t>
      </w:r>
    </w:p>
    <w:p w14:paraId="6F1F3CBA">
      <w:pPr>
        <w:rPr>
          <w:rFonts w:ascii="Times New Roman" w:hAnsi="Times New Roman" w:cs="Times New Roman"/>
          <w:b/>
          <w:bCs/>
          <w:sz w:val="28"/>
          <w:szCs w:val="28"/>
        </w:rPr>
      </w:pPr>
      <w:r>
        <w:rPr>
          <w:rFonts w:ascii="Times New Roman" w:hAnsi="Times New Roman" w:cs="Times New Roman"/>
          <w:b/>
          <w:bCs/>
          <w:sz w:val="28"/>
          <w:szCs w:val="28"/>
        </w:rPr>
        <w:t xml:space="preserve">1.2 PROBLEM ANALYSIS AND PROJECT PLANNING </w:t>
      </w:r>
    </w:p>
    <w:p w14:paraId="5A4DBB9A">
      <w:pPr>
        <w:jc w:val="both"/>
        <w:rPr>
          <w:rFonts w:ascii="Times New Roman" w:hAnsi="Times New Roman" w:cs="Times New Roman"/>
          <w:sz w:val="28"/>
          <w:szCs w:val="28"/>
        </w:rPr>
      </w:pPr>
      <w:r>
        <w:rPr>
          <w:rFonts w:ascii="Times New Roman" w:hAnsi="Times New Roman" w:cs="Times New Roman"/>
          <w:sz w:val="28"/>
          <w:szCs w:val="28"/>
        </w:rPr>
        <w:t>The Credit Card Processing System which is use to purchasing an item from any shop mall, and it is used to maintain the limitation of credit card balance and current transaction process could be update via credit card machine. This project mainly used for large amount of item can be easy to buy from anywhere and required transaction process should be maintained them.</w:t>
      </w:r>
    </w:p>
    <w:p w14:paraId="7322DD4E">
      <w:pPr>
        <w:jc w:val="both"/>
        <w:rPr>
          <w:rFonts w:ascii="Times New Roman" w:hAnsi="Times New Roman" w:cs="Times New Roman"/>
          <w:b/>
          <w:bCs/>
          <w:sz w:val="28"/>
          <w:szCs w:val="28"/>
        </w:rPr>
      </w:pPr>
      <w:r>
        <w:rPr>
          <w:rFonts w:ascii="Times New Roman" w:hAnsi="Times New Roman" w:cs="Times New Roman"/>
          <w:b/>
          <w:bCs/>
          <w:sz w:val="28"/>
          <w:szCs w:val="28"/>
        </w:rPr>
        <w:t xml:space="preserve">1.3 PROJECT DESCRIPTION: </w:t>
      </w:r>
    </w:p>
    <w:p w14:paraId="18EBBB46">
      <w:pPr>
        <w:jc w:val="both"/>
        <w:rPr>
          <w:rFonts w:ascii="Times New Roman" w:hAnsi="Times New Roman" w:cs="Times New Roman"/>
          <w:sz w:val="28"/>
          <w:szCs w:val="28"/>
        </w:rPr>
      </w:pPr>
      <w:r>
        <w:rPr>
          <w:rFonts w:ascii="Times New Roman" w:hAnsi="Times New Roman" w:cs="Times New Roman"/>
          <w:sz w:val="28"/>
          <w:szCs w:val="28"/>
        </w:rPr>
        <w:t xml:space="preserve">This software is designed for supporting the computerized credit card processing System .In this system, the cardholder purchases items and pays bill with the aid of the credit card. The cashier accepts the card and proceeds for transaction using the central system. The bill is verified and the items are delivered to the cardholder. </w:t>
      </w:r>
    </w:p>
    <w:p w14:paraId="267C1BA3">
      <w:pPr>
        <w:rPr>
          <w:rFonts w:ascii="Times New Roman" w:hAnsi="Times New Roman" w:cs="Times New Roman"/>
          <w:b/>
          <w:bCs/>
          <w:sz w:val="28"/>
          <w:szCs w:val="28"/>
        </w:rPr>
      </w:pPr>
      <w:r>
        <w:rPr>
          <w:rFonts w:ascii="Times New Roman" w:hAnsi="Times New Roman" w:cs="Times New Roman"/>
          <w:b/>
          <w:bCs/>
          <w:sz w:val="28"/>
          <w:szCs w:val="28"/>
        </w:rPr>
        <w:t>1.4 REFERENCES:</w:t>
      </w:r>
    </w:p>
    <w:p w14:paraId="023D0054">
      <w:pPr>
        <w:rPr>
          <w:rFonts w:ascii="Times New Roman" w:hAnsi="Times New Roman" w:cs="Times New Roman"/>
          <w:sz w:val="28"/>
          <w:szCs w:val="28"/>
        </w:rPr>
      </w:pPr>
      <w:r>
        <w:rPr>
          <w:rFonts w:ascii="Times New Roman" w:hAnsi="Times New Roman" w:cs="Times New Roman"/>
          <w:sz w:val="28"/>
          <w:szCs w:val="28"/>
        </w:rPr>
        <w:t>IEEE Software Requirement Specification format.</w:t>
      </w:r>
    </w:p>
    <w:p w14:paraId="2CD92484">
      <w:pPr>
        <w:rPr>
          <w:rFonts w:ascii="Times New Roman" w:hAnsi="Times New Roman" w:cs="Times New Roman"/>
          <w:b/>
          <w:bCs/>
          <w:sz w:val="28"/>
          <w:szCs w:val="28"/>
        </w:rPr>
      </w:pPr>
    </w:p>
    <w:p w14:paraId="79424E42">
      <w:pPr>
        <w:rPr>
          <w:rFonts w:ascii="Times New Roman" w:hAnsi="Times New Roman" w:cs="Times New Roman"/>
          <w:b/>
          <w:bCs/>
          <w:sz w:val="28"/>
          <w:szCs w:val="28"/>
        </w:rPr>
      </w:pPr>
      <w:r>
        <w:rPr>
          <w:rFonts w:ascii="Times New Roman" w:hAnsi="Times New Roman" w:cs="Times New Roman"/>
          <w:b/>
          <w:bCs/>
          <w:sz w:val="28"/>
          <w:szCs w:val="28"/>
        </w:rPr>
        <w:t xml:space="preserve">USE CASE DIAGRAM: </w:t>
      </w:r>
    </w:p>
    <w:p w14:paraId="7FC13F93">
      <w:pPr>
        <w:rPr>
          <w:rFonts w:ascii="Times New Roman" w:hAnsi="Times New Roman" w:cs="Times New Roman"/>
          <w:sz w:val="28"/>
          <w:szCs w:val="28"/>
        </w:rPr>
      </w:pPr>
      <w:r>
        <w:rPr>
          <w:rFonts w:ascii="Times New Roman" w:hAnsi="Times New Roman" w:cs="Times New Roman"/>
          <w:sz w:val="28"/>
          <w:szCs w:val="28"/>
        </w:rPr>
        <w:t xml:space="preserve">This diagram will contain the actors, use cases which are given below </w:t>
      </w:r>
    </w:p>
    <w:p w14:paraId="33B0D613">
      <w:pPr>
        <w:rPr>
          <w:rFonts w:ascii="Times New Roman" w:hAnsi="Times New Roman" w:cs="Times New Roman"/>
          <w:sz w:val="28"/>
          <w:szCs w:val="28"/>
        </w:rPr>
      </w:pPr>
      <w:r>
        <w:rPr>
          <w:rFonts w:ascii="Times New Roman" w:hAnsi="Times New Roman" w:cs="Times New Roman"/>
          <w:sz w:val="28"/>
          <w:szCs w:val="28"/>
        </w:rPr>
        <w:t xml:space="preserve">Actors: Cardholder, Cashier, Central system. </w:t>
      </w:r>
    </w:p>
    <w:p w14:paraId="123BB968">
      <w:pPr>
        <w:rPr>
          <w:rFonts w:ascii="Times New Roman" w:hAnsi="Times New Roman" w:cs="Times New Roman"/>
          <w:sz w:val="28"/>
          <w:szCs w:val="28"/>
        </w:rPr>
      </w:pPr>
      <w:r>
        <w:rPr>
          <w:rFonts w:ascii="Times New Roman" w:hAnsi="Times New Roman" w:cs="Times New Roman"/>
          <w:sz w:val="28"/>
          <w:szCs w:val="28"/>
        </w:rPr>
        <w:t>Use case: Receive bill, Give card, Enter card number, Enter amount, Transaction, Receive Receipt.</w:t>
      </w:r>
    </w:p>
    <w:p w14:paraId="652DE429">
      <w:pPr>
        <w:rPr>
          <w:rFonts w:ascii="Times New Roman" w:hAnsi="Times New Roman" w:cs="Times New Roman"/>
          <w:sz w:val="28"/>
          <w:szCs w:val="28"/>
        </w:rPr>
      </w:pPr>
    </w:p>
    <w:p w14:paraId="686F1B81">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074035"/>
            <wp:effectExtent l="0" t="0" r="0" b="0"/>
            <wp:docPr id="145748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pic:cNvPicPr>
                      <a:picLocks noChangeAspect="1"/>
                    </pic:cNvPicPr>
                  </pic:nvPicPr>
                  <pic:blipFill>
                    <a:blip r:embed="rId6"/>
                    <a:srcRect t="6382"/>
                    <a:stretch>
                      <a:fillRect/>
                    </a:stretch>
                  </pic:blipFill>
                  <pic:spPr>
                    <a:xfrm>
                      <a:off x="0" y="0"/>
                      <a:ext cx="5731510" cy="3074035"/>
                    </a:xfrm>
                    <a:prstGeom prst="rect">
                      <a:avLst/>
                    </a:prstGeom>
                  </pic:spPr>
                </pic:pic>
              </a:graphicData>
            </a:graphic>
          </wp:inline>
        </w:drawing>
      </w:r>
    </w:p>
    <w:p w14:paraId="4CFC573C">
      <w:pPr>
        <w:rPr>
          <w:rFonts w:ascii="Times New Roman" w:hAnsi="Times New Roman" w:cs="Times New Roman"/>
          <w:b/>
          <w:bCs/>
          <w:sz w:val="28"/>
          <w:szCs w:val="28"/>
        </w:rPr>
      </w:pPr>
      <w:r>
        <w:rPr>
          <w:rFonts w:ascii="Times New Roman" w:hAnsi="Times New Roman" w:cs="Times New Roman"/>
          <w:b/>
          <w:bCs/>
          <w:sz w:val="28"/>
          <w:szCs w:val="28"/>
        </w:rPr>
        <w:t>CLASS DIAGRAM:</w:t>
      </w:r>
    </w:p>
    <w:p w14:paraId="24E0CAC0">
      <w:pPr>
        <w:rPr>
          <w:rFonts w:ascii="Times New Roman" w:hAnsi="Times New Roman" w:cs="Times New Roman"/>
          <w:sz w:val="28"/>
          <w:szCs w:val="28"/>
        </w:rPr>
      </w:pPr>
      <w:r>
        <w:rPr>
          <w:rFonts w:ascii="Times New Roman" w:hAnsi="Times New Roman" w:cs="Times New Roman"/>
          <w:sz w:val="28"/>
          <w:szCs w:val="28"/>
        </w:rPr>
        <w:t>This diagram consists of the following classes, attributes and their operations.</w:t>
      </w:r>
    </w:p>
    <w:p w14:paraId="5ECEDF32">
      <w:pPr>
        <w:rPr>
          <w:rFonts w:ascii="Times New Roman" w:hAnsi="Times New Roman" w:cs="Times New Roman"/>
          <w:b/>
          <w:bCs/>
          <w:sz w:val="28"/>
          <w:szCs w:val="28"/>
        </w:rPr>
      </w:pPr>
      <w:r>
        <w:rPr>
          <w:rFonts w:ascii="Times New Roman" w:hAnsi="Times New Roman" w:cs="Times New Roman"/>
          <w:b/>
          <w:bCs/>
          <w:sz w:val="28"/>
          <w:szCs w:val="28"/>
        </w:rPr>
        <w:t>CLASSES ATTRIBUTES OPERATIONS</w:t>
      </w:r>
    </w:p>
    <w:p w14:paraId="41556AE3">
      <w:pPr>
        <w:rPr>
          <w:rFonts w:ascii="Times New Roman" w:hAnsi="Times New Roman" w:cs="Times New Roman"/>
          <w:sz w:val="28"/>
          <w:szCs w:val="28"/>
        </w:rPr>
      </w:pPr>
      <w:r>
        <w:rPr>
          <w:rFonts w:ascii="Times New Roman" w:hAnsi="Times New Roman" w:cs="Times New Roman"/>
          <w:sz w:val="28"/>
          <w:szCs w:val="28"/>
        </w:rPr>
        <w:t>Central system product name,</w:t>
      </w:r>
    </w:p>
    <w:p w14:paraId="04F26B9F">
      <w:pPr>
        <w:rPr>
          <w:rFonts w:ascii="Times New Roman" w:hAnsi="Times New Roman" w:cs="Times New Roman"/>
          <w:sz w:val="28"/>
          <w:szCs w:val="28"/>
        </w:rPr>
      </w:pPr>
      <w:r>
        <w:rPr>
          <w:rFonts w:ascii="Times New Roman" w:hAnsi="Times New Roman" w:cs="Times New Roman"/>
          <w:sz w:val="28"/>
          <w:szCs w:val="28"/>
        </w:rPr>
        <w:t>product details</w:t>
      </w:r>
    </w:p>
    <w:p w14:paraId="63176E7A">
      <w:pPr>
        <w:rPr>
          <w:rFonts w:ascii="Times New Roman" w:hAnsi="Times New Roman" w:cs="Times New Roman"/>
          <w:sz w:val="28"/>
          <w:szCs w:val="28"/>
        </w:rPr>
      </w:pPr>
      <w:r>
        <w:rPr>
          <w:rFonts w:ascii="Times New Roman" w:hAnsi="Times New Roman" w:cs="Times New Roman"/>
          <w:sz w:val="28"/>
          <w:szCs w:val="28"/>
        </w:rPr>
        <w:t>Print bill(),</w:t>
      </w:r>
    </w:p>
    <w:p w14:paraId="14F6359C">
      <w:pPr>
        <w:rPr>
          <w:rFonts w:ascii="Times New Roman" w:hAnsi="Times New Roman" w:cs="Times New Roman"/>
          <w:sz w:val="28"/>
          <w:szCs w:val="28"/>
        </w:rPr>
      </w:pPr>
      <w:r>
        <w:rPr>
          <w:rFonts w:ascii="Times New Roman" w:hAnsi="Times New Roman" w:cs="Times New Roman"/>
          <w:sz w:val="28"/>
          <w:szCs w:val="28"/>
        </w:rPr>
        <w:t>Validate card()</w:t>
      </w:r>
    </w:p>
    <w:p w14:paraId="44735BBE">
      <w:pPr>
        <w:rPr>
          <w:rFonts w:ascii="Times New Roman" w:hAnsi="Times New Roman" w:cs="Times New Roman"/>
          <w:sz w:val="28"/>
          <w:szCs w:val="28"/>
        </w:rPr>
      </w:pPr>
      <w:r>
        <w:rPr>
          <w:rFonts w:ascii="Times New Roman" w:hAnsi="Times New Roman" w:cs="Times New Roman"/>
          <w:sz w:val="28"/>
          <w:szCs w:val="28"/>
        </w:rPr>
        <w:t>Cashier Product name,</w:t>
      </w:r>
    </w:p>
    <w:p w14:paraId="18935919">
      <w:pPr>
        <w:rPr>
          <w:rFonts w:ascii="Times New Roman" w:hAnsi="Times New Roman" w:cs="Times New Roman"/>
          <w:sz w:val="28"/>
          <w:szCs w:val="28"/>
        </w:rPr>
      </w:pPr>
      <w:r>
        <w:rPr>
          <w:rFonts w:ascii="Times New Roman" w:hAnsi="Times New Roman" w:cs="Times New Roman"/>
          <w:sz w:val="28"/>
          <w:szCs w:val="28"/>
        </w:rPr>
        <w:t>Cost of the product</w:t>
      </w:r>
    </w:p>
    <w:p w14:paraId="67CDDC16">
      <w:pPr>
        <w:rPr>
          <w:rFonts w:ascii="Times New Roman" w:hAnsi="Times New Roman" w:cs="Times New Roman"/>
          <w:sz w:val="28"/>
          <w:szCs w:val="28"/>
        </w:rPr>
      </w:pPr>
      <w:r>
        <w:rPr>
          <w:rFonts w:ascii="Times New Roman" w:hAnsi="Times New Roman" w:cs="Times New Roman"/>
          <w:sz w:val="28"/>
          <w:szCs w:val="28"/>
        </w:rPr>
        <w:t>Enter amount(),</w:t>
      </w:r>
    </w:p>
    <w:p w14:paraId="5F81272F">
      <w:pPr>
        <w:rPr>
          <w:rFonts w:ascii="Times New Roman" w:hAnsi="Times New Roman" w:cs="Times New Roman"/>
          <w:sz w:val="28"/>
          <w:szCs w:val="28"/>
        </w:rPr>
      </w:pPr>
      <w:r>
        <w:rPr>
          <w:rFonts w:ascii="Times New Roman" w:hAnsi="Times New Roman" w:cs="Times New Roman"/>
          <w:sz w:val="28"/>
          <w:szCs w:val="28"/>
        </w:rPr>
        <w:t>Swipe card(),</w:t>
      </w:r>
    </w:p>
    <w:p w14:paraId="78C92531">
      <w:pPr>
        <w:rPr>
          <w:rFonts w:ascii="Times New Roman" w:hAnsi="Times New Roman" w:cs="Times New Roman"/>
          <w:sz w:val="28"/>
          <w:szCs w:val="28"/>
        </w:rPr>
      </w:pPr>
      <w:r>
        <w:rPr>
          <w:rFonts w:ascii="Times New Roman" w:hAnsi="Times New Roman" w:cs="Times New Roman"/>
          <w:sz w:val="28"/>
          <w:szCs w:val="28"/>
        </w:rPr>
        <w:t>Print bill(),</w:t>
      </w:r>
    </w:p>
    <w:p w14:paraId="57A4B0F3">
      <w:pPr>
        <w:rPr>
          <w:rFonts w:ascii="Times New Roman" w:hAnsi="Times New Roman" w:cs="Times New Roman"/>
          <w:sz w:val="28"/>
          <w:szCs w:val="28"/>
        </w:rPr>
      </w:pPr>
      <w:r>
        <w:rPr>
          <w:rFonts w:ascii="Times New Roman" w:hAnsi="Times New Roman" w:cs="Times New Roman"/>
          <w:sz w:val="28"/>
          <w:szCs w:val="28"/>
        </w:rPr>
        <w:t>Deliver product()</w:t>
      </w:r>
    </w:p>
    <w:p w14:paraId="642546B2">
      <w:pPr>
        <w:rPr>
          <w:rFonts w:ascii="Times New Roman" w:hAnsi="Times New Roman" w:cs="Times New Roman"/>
          <w:sz w:val="28"/>
          <w:szCs w:val="28"/>
        </w:rPr>
      </w:pPr>
      <w:r>
        <w:rPr>
          <w:rFonts w:ascii="Times New Roman" w:hAnsi="Times New Roman" w:cs="Times New Roman"/>
          <w:sz w:val="28"/>
          <w:szCs w:val="28"/>
        </w:rPr>
        <w:t>Card holder Item purchased,</w:t>
      </w:r>
    </w:p>
    <w:p w14:paraId="05161480">
      <w:pPr>
        <w:rPr>
          <w:rFonts w:ascii="Times New Roman" w:hAnsi="Times New Roman" w:cs="Times New Roman"/>
          <w:sz w:val="28"/>
          <w:szCs w:val="28"/>
        </w:rPr>
      </w:pPr>
      <w:r>
        <w:rPr>
          <w:rFonts w:ascii="Times New Roman" w:hAnsi="Times New Roman" w:cs="Times New Roman"/>
          <w:sz w:val="28"/>
          <w:szCs w:val="28"/>
        </w:rPr>
        <w:t>Validate card</w:t>
      </w:r>
    </w:p>
    <w:p w14:paraId="3B1D3350">
      <w:pPr>
        <w:rPr>
          <w:rFonts w:ascii="Times New Roman" w:hAnsi="Times New Roman" w:cs="Times New Roman"/>
          <w:sz w:val="28"/>
          <w:szCs w:val="28"/>
        </w:rPr>
      </w:pPr>
      <w:r>
        <w:rPr>
          <w:rFonts w:ascii="Times New Roman" w:hAnsi="Times New Roman" w:cs="Times New Roman"/>
          <w:sz w:val="28"/>
          <w:szCs w:val="28"/>
        </w:rPr>
        <w:t>Give card(),</w:t>
      </w:r>
    </w:p>
    <w:p w14:paraId="7DF63580">
      <w:pPr>
        <w:rPr>
          <w:rFonts w:ascii="Times New Roman" w:hAnsi="Times New Roman" w:cs="Times New Roman"/>
          <w:sz w:val="28"/>
          <w:szCs w:val="28"/>
        </w:rPr>
      </w:pPr>
      <w:r>
        <w:rPr>
          <w:rFonts w:ascii="Times New Roman" w:hAnsi="Times New Roman" w:cs="Times New Roman"/>
          <w:sz w:val="28"/>
          <w:szCs w:val="28"/>
        </w:rPr>
        <w:t>Sign bill() .</w:t>
      </w:r>
    </w:p>
    <w:p w14:paraId="64EA76D9">
      <w:pPr>
        <w:rPr>
          <w:rFonts w:ascii="Times New Roman" w:hAnsi="Times New Roman" w:cs="Times New Roman"/>
          <w:sz w:val="28"/>
          <w:szCs w:val="28"/>
        </w:rPr>
      </w:pPr>
    </w:p>
    <w:p w14:paraId="79E78BA2">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498725"/>
            <wp:effectExtent l="0" t="0" r="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a:picLocks noChangeAspect="1"/>
                    </pic:cNvPicPr>
                  </pic:nvPicPr>
                  <pic:blipFill>
                    <a:blip r:embed="rId7"/>
                    <a:srcRect t="9017"/>
                    <a:stretch>
                      <a:fillRect/>
                    </a:stretch>
                  </pic:blipFill>
                  <pic:spPr>
                    <a:xfrm>
                      <a:off x="0" y="0"/>
                      <a:ext cx="5731510" cy="2498725"/>
                    </a:xfrm>
                    <a:prstGeom prst="rect">
                      <a:avLst/>
                    </a:prstGeom>
                  </pic:spPr>
                </pic:pic>
              </a:graphicData>
            </a:graphic>
          </wp:inline>
        </w:drawing>
      </w:r>
    </w:p>
    <w:p w14:paraId="36D00F78">
      <w:pPr>
        <w:rPr>
          <w:rFonts w:ascii="Times New Roman" w:hAnsi="Times New Roman" w:cs="Times New Roman"/>
          <w:b/>
          <w:bCs/>
          <w:sz w:val="28"/>
          <w:szCs w:val="28"/>
        </w:rPr>
      </w:pPr>
      <w:r>
        <w:rPr>
          <w:rFonts w:ascii="Times New Roman" w:hAnsi="Times New Roman" w:cs="Times New Roman"/>
          <w:b/>
          <w:bCs/>
          <w:sz w:val="28"/>
          <w:szCs w:val="28"/>
        </w:rPr>
        <w:t xml:space="preserve">ACTIVITY DIAGRAM: </w:t>
      </w:r>
    </w:p>
    <w:p w14:paraId="5B865CB7">
      <w:pPr>
        <w:rPr>
          <w:rFonts w:ascii="Times New Roman" w:hAnsi="Times New Roman" w:cs="Times New Roman"/>
          <w:sz w:val="28"/>
          <w:szCs w:val="28"/>
        </w:rPr>
      </w:pPr>
      <w:r>
        <w:rPr>
          <w:rFonts w:ascii="Times New Roman" w:hAnsi="Times New Roman" w:cs="Times New Roman"/>
          <w:sz w:val="28"/>
          <w:szCs w:val="28"/>
        </w:rPr>
        <w:t xml:space="preserve">This diagram will have the activities as Start point ,End point, Decision boxes as given below: </w:t>
      </w:r>
    </w:p>
    <w:p w14:paraId="4C9FB8B0">
      <w:pPr>
        <w:rPr>
          <w:rFonts w:ascii="Times New Roman" w:hAnsi="Times New Roman" w:cs="Times New Roman"/>
          <w:sz w:val="28"/>
          <w:szCs w:val="28"/>
        </w:rPr>
      </w:pPr>
      <w:r>
        <w:rPr>
          <w:rFonts w:ascii="Times New Roman" w:hAnsi="Times New Roman" w:cs="Times New Roman"/>
          <w:sz w:val="28"/>
          <w:szCs w:val="28"/>
        </w:rPr>
        <w:t xml:space="preserve">Activities: Receive Bill, Give card, Enter the card number, Enter the amount, </w:t>
      </w:r>
    </w:p>
    <w:p w14:paraId="267D1A78">
      <w:pPr>
        <w:rPr>
          <w:rFonts w:ascii="Times New Roman" w:hAnsi="Times New Roman" w:cs="Times New Roman"/>
          <w:sz w:val="28"/>
          <w:szCs w:val="28"/>
        </w:rPr>
      </w:pPr>
      <w:r>
        <w:rPr>
          <w:rFonts w:ascii="Times New Roman" w:hAnsi="Times New Roman" w:cs="Times New Roman"/>
          <w:sz w:val="28"/>
          <w:szCs w:val="28"/>
        </w:rPr>
        <w:t xml:space="preserve">Transaction, Receive Receipt </w:t>
      </w:r>
    </w:p>
    <w:p w14:paraId="286D41F7">
      <w:pPr>
        <w:rPr>
          <w:rFonts w:ascii="Times New Roman" w:hAnsi="Times New Roman" w:cs="Times New Roman"/>
          <w:sz w:val="28"/>
          <w:szCs w:val="28"/>
        </w:rPr>
      </w:pPr>
      <w:r>
        <w:rPr>
          <w:rFonts w:ascii="Times New Roman" w:hAnsi="Times New Roman" w:cs="Times New Roman"/>
          <w:sz w:val="28"/>
          <w:szCs w:val="28"/>
        </w:rPr>
        <w:t xml:space="preserve">Decision box: Verification of card </w:t>
      </w:r>
    </w:p>
    <w:p w14:paraId="17C4D607">
      <w:pPr>
        <w:rPr>
          <w:sz w:val="28"/>
          <w:szCs w:val="28"/>
        </w:rPr>
      </w:pPr>
    </w:p>
    <w:p w14:paraId="47A445CB">
      <w:pPr>
        <w:rPr>
          <w:rFonts w:ascii="Times New Roman" w:hAnsi="Times New Roman" w:cs="Times New Roman"/>
          <w:sz w:val="28"/>
          <w:szCs w:val="28"/>
        </w:rPr>
      </w:pPr>
      <w:r>
        <w:rPr>
          <w:sz w:val="28"/>
          <w:szCs w:val="28"/>
        </w:rPr>
        <w:drawing>
          <wp:inline distT="0" distB="0" distL="0" distR="0">
            <wp:extent cx="5731510" cy="3425825"/>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4984"/>
                    <a:stretch>
                      <a:fillRect/>
                    </a:stretch>
                  </pic:blipFill>
                  <pic:spPr>
                    <a:xfrm>
                      <a:off x="0" y="0"/>
                      <a:ext cx="5731510" cy="3425825"/>
                    </a:xfrm>
                    <a:prstGeom prst="rect">
                      <a:avLst/>
                    </a:prstGeom>
                  </pic:spPr>
                </pic:pic>
              </a:graphicData>
            </a:graphic>
          </wp:inline>
        </w:drawing>
      </w:r>
    </w:p>
    <w:p w14:paraId="02886871">
      <w:pPr>
        <w:rPr>
          <w:rFonts w:ascii="Times New Roman" w:hAnsi="Times New Roman" w:cs="Times New Roman"/>
          <w:b/>
          <w:bCs/>
          <w:sz w:val="28"/>
          <w:szCs w:val="28"/>
        </w:rPr>
      </w:pPr>
      <w:r>
        <w:rPr>
          <w:rFonts w:ascii="Times New Roman" w:hAnsi="Times New Roman" w:cs="Times New Roman"/>
          <w:b/>
          <w:bCs/>
          <w:sz w:val="28"/>
          <w:szCs w:val="28"/>
        </w:rPr>
        <w:t xml:space="preserve">SEQUENCE DIAGRAM: </w:t>
      </w:r>
    </w:p>
    <w:p w14:paraId="461B6402">
      <w:pPr>
        <w:rPr>
          <w:rFonts w:ascii="Times New Roman" w:hAnsi="Times New Roman" w:cs="Times New Roman"/>
          <w:sz w:val="28"/>
          <w:szCs w:val="28"/>
        </w:rPr>
      </w:pPr>
      <w:r>
        <w:rPr>
          <w:rFonts w:ascii="Times New Roman" w:hAnsi="Times New Roman" w:cs="Times New Roman"/>
          <w:sz w:val="28"/>
          <w:szCs w:val="28"/>
        </w:rPr>
        <w:t xml:space="preserve">This diagram consists of the objects, messages and return messages. </w:t>
      </w:r>
    </w:p>
    <w:p w14:paraId="23D879F8">
      <w:pPr>
        <w:rPr>
          <w:rFonts w:ascii="Times New Roman" w:hAnsi="Times New Roman" w:cs="Times New Roman"/>
          <w:b/>
          <w:bCs/>
          <w:sz w:val="28"/>
          <w:szCs w:val="28"/>
        </w:rPr>
      </w:pPr>
      <w:r>
        <w:rPr>
          <w:rFonts w:ascii="Times New Roman" w:hAnsi="Times New Roman" w:cs="Times New Roman"/>
          <w:sz w:val="28"/>
          <w:szCs w:val="28"/>
        </w:rPr>
        <w:t>Object: Card Holder,Cashier , Central system</w:t>
      </w:r>
      <w:r>
        <w:rPr>
          <w:rFonts w:ascii="Times New Roman" w:hAnsi="Times New Roman" w:cs="Times New Roman"/>
          <w:b/>
          <w:bCs/>
          <w:sz w:val="28"/>
          <w:szCs w:val="28"/>
        </w:rPr>
        <w:t xml:space="preserve"> </w:t>
      </w:r>
    </w:p>
    <w:p w14:paraId="64D780B5">
      <w:pPr>
        <w:rPr>
          <w:sz w:val="28"/>
          <w:szCs w:val="28"/>
        </w:rPr>
      </w:pPr>
    </w:p>
    <w:p w14:paraId="42E646A5">
      <w:pPr>
        <w:rPr>
          <w:rFonts w:ascii="Times New Roman" w:hAnsi="Times New Roman" w:cs="Times New Roman"/>
          <w:b/>
          <w:bCs/>
          <w:sz w:val="28"/>
          <w:szCs w:val="28"/>
        </w:rPr>
      </w:pPr>
      <w:r>
        <w:rPr>
          <w:sz w:val="28"/>
          <w:szCs w:val="28"/>
        </w:rPr>
        <w:drawing>
          <wp:inline distT="0" distB="0" distL="0" distR="0">
            <wp:extent cx="5731510" cy="2638425"/>
            <wp:effectExtent l="0" t="0" r="0" b="0"/>
            <wp:docPr id="147838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pic:cNvPicPr>
                      <a:picLocks noChangeAspect="1"/>
                    </pic:cNvPicPr>
                  </pic:nvPicPr>
                  <pic:blipFill>
                    <a:blip r:embed="rId9"/>
                    <a:srcRect t="6059"/>
                    <a:stretch>
                      <a:fillRect/>
                    </a:stretch>
                  </pic:blipFill>
                  <pic:spPr>
                    <a:xfrm>
                      <a:off x="0" y="0"/>
                      <a:ext cx="5731510" cy="2638425"/>
                    </a:xfrm>
                    <a:prstGeom prst="rect">
                      <a:avLst/>
                    </a:prstGeom>
                  </pic:spPr>
                </pic:pic>
              </a:graphicData>
            </a:graphic>
          </wp:inline>
        </w:drawing>
      </w:r>
    </w:p>
    <w:p w14:paraId="5F4BCCC4">
      <w:pPr>
        <w:rPr>
          <w:rFonts w:ascii="Times New Roman" w:hAnsi="Times New Roman" w:cs="Times New Roman"/>
          <w:b/>
          <w:bCs/>
          <w:sz w:val="28"/>
          <w:szCs w:val="28"/>
        </w:rPr>
      </w:pPr>
    </w:p>
    <w:p w14:paraId="42CBF663">
      <w:pPr>
        <w:rPr>
          <w:rFonts w:ascii="Times New Roman" w:hAnsi="Times New Roman" w:cs="Times New Roman"/>
          <w:b/>
          <w:bCs/>
          <w:sz w:val="28"/>
          <w:szCs w:val="28"/>
        </w:rPr>
      </w:pPr>
      <w:r>
        <w:rPr>
          <w:rFonts w:ascii="Times New Roman" w:hAnsi="Times New Roman" w:cs="Times New Roman"/>
          <w:b/>
          <w:bCs/>
          <w:sz w:val="28"/>
          <w:szCs w:val="28"/>
        </w:rPr>
        <w:t xml:space="preserve">COLLABORATION DIAGRAM: </w:t>
      </w:r>
    </w:p>
    <w:p w14:paraId="1EBA633F">
      <w:pPr>
        <w:rPr>
          <w:rFonts w:ascii="Times New Roman" w:hAnsi="Times New Roman" w:cs="Times New Roman"/>
          <w:sz w:val="28"/>
          <w:szCs w:val="28"/>
        </w:rPr>
      </w:pPr>
      <w:r>
        <w:rPr>
          <w:rFonts w:ascii="Times New Roman" w:hAnsi="Times New Roman" w:cs="Times New Roman"/>
          <w:sz w:val="28"/>
          <w:szCs w:val="28"/>
        </w:rPr>
        <w:t xml:space="preserve">This diagram contains the objects and actors. </w:t>
      </w:r>
    </w:p>
    <w:p w14:paraId="7021C946">
      <w:pPr>
        <w:rPr>
          <w:sz w:val="28"/>
          <w:szCs w:val="28"/>
        </w:rPr>
      </w:pPr>
    </w:p>
    <w:p w14:paraId="1DBA6D01">
      <w:pPr>
        <w:rPr>
          <w:rFonts w:ascii="Times New Roman" w:hAnsi="Times New Roman" w:cs="Times New Roman"/>
          <w:sz w:val="28"/>
          <w:szCs w:val="28"/>
        </w:rPr>
      </w:pPr>
      <w:r>
        <w:rPr>
          <w:sz w:val="28"/>
          <w:szCs w:val="28"/>
        </w:rPr>
        <w:drawing>
          <wp:inline distT="0" distB="0" distL="0" distR="0">
            <wp:extent cx="5731510" cy="3016250"/>
            <wp:effectExtent l="0" t="0" r="0" b="0"/>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a:picLocks noChangeAspect="1"/>
                    </pic:cNvPicPr>
                  </pic:nvPicPr>
                  <pic:blipFill>
                    <a:blip r:embed="rId10"/>
                    <a:srcRect t="8390"/>
                    <a:stretch>
                      <a:fillRect/>
                    </a:stretch>
                  </pic:blipFill>
                  <pic:spPr>
                    <a:xfrm>
                      <a:off x="0" y="0"/>
                      <a:ext cx="5731510" cy="3016250"/>
                    </a:xfrm>
                    <a:prstGeom prst="rect">
                      <a:avLst/>
                    </a:prstGeom>
                  </pic:spPr>
                </pic:pic>
              </a:graphicData>
            </a:graphic>
          </wp:inline>
        </w:drawing>
      </w:r>
    </w:p>
    <w:p w14:paraId="6F7E295F">
      <w:pPr>
        <w:rPr>
          <w:rFonts w:ascii="Times New Roman" w:hAnsi="Times New Roman" w:cs="Times New Roman"/>
          <w:b/>
          <w:bCs/>
          <w:sz w:val="28"/>
          <w:szCs w:val="28"/>
        </w:rPr>
      </w:pPr>
      <w:r>
        <w:rPr>
          <w:rFonts w:ascii="Times New Roman" w:hAnsi="Times New Roman" w:cs="Times New Roman"/>
          <w:b/>
          <w:bCs/>
          <w:sz w:val="28"/>
          <w:szCs w:val="28"/>
        </w:rPr>
        <w:t>STATE CHART DIAGRAM:</w:t>
      </w:r>
    </w:p>
    <w:p w14:paraId="5B6CE234">
      <w:pPr>
        <w:jc w:val="both"/>
        <w:rPr>
          <w:rFonts w:ascii="Times New Roman" w:hAnsi="Times New Roman" w:cs="Times New Roman"/>
          <w:sz w:val="28"/>
          <w:szCs w:val="28"/>
        </w:rPr>
      </w:pPr>
      <w:r>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30D8AB87">
      <w:pPr>
        <w:jc w:val="both"/>
        <w:rPr>
          <w:b/>
          <w:bCs/>
          <w:sz w:val="28"/>
          <w:szCs w:val="28"/>
        </w:rPr>
      </w:pPr>
    </w:p>
    <w:p w14:paraId="7071BE71">
      <w:pPr>
        <w:jc w:val="both"/>
        <w:rPr>
          <w:rFonts w:ascii="Times New Roman" w:hAnsi="Times New Roman" w:cs="Times New Roman"/>
          <w:sz w:val="28"/>
          <w:szCs w:val="28"/>
        </w:rPr>
      </w:pPr>
      <w:r>
        <w:rPr>
          <w:b/>
          <w:bCs/>
          <w:sz w:val="28"/>
          <w:szCs w:val="28"/>
        </w:rPr>
        <w:drawing>
          <wp:inline distT="0" distB="0" distL="0" distR="0">
            <wp:extent cx="5731510" cy="2999105"/>
            <wp:effectExtent l="0" t="0" r="0" b="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a:picLocks noChangeAspect="1"/>
                    </pic:cNvPicPr>
                  </pic:nvPicPr>
                  <pic:blipFill>
                    <a:blip r:embed="rId11"/>
                    <a:srcRect t="8787"/>
                    <a:stretch>
                      <a:fillRect/>
                    </a:stretch>
                  </pic:blipFill>
                  <pic:spPr>
                    <a:xfrm>
                      <a:off x="0" y="0"/>
                      <a:ext cx="5731510" cy="2999105"/>
                    </a:xfrm>
                    <a:prstGeom prst="rect">
                      <a:avLst/>
                    </a:prstGeom>
                  </pic:spPr>
                </pic:pic>
              </a:graphicData>
            </a:graphic>
          </wp:inline>
        </w:drawing>
      </w:r>
    </w:p>
    <w:p w14:paraId="7B2ECC83">
      <w:pPr>
        <w:rPr>
          <w:rFonts w:ascii="Times New Roman" w:hAnsi="Times New Roman" w:cs="Times New Roman"/>
          <w:b/>
          <w:bCs/>
          <w:sz w:val="28"/>
          <w:szCs w:val="28"/>
        </w:rPr>
      </w:pPr>
      <w:r>
        <w:rPr>
          <w:rFonts w:ascii="Times New Roman" w:hAnsi="Times New Roman" w:cs="Times New Roman"/>
          <w:b/>
          <w:bCs/>
          <w:sz w:val="28"/>
          <w:szCs w:val="28"/>
        </w:rPr>
        <w:t>COMPONENT DIAGRAM:</w:t>
      </w:r>
    </w:p>
    <w:p w14:paraId="5D42E20A">
      <w:pPr>
        <w:jc w:val="both"/>
        <w:rPr>
          <w:rFonts w:ascii="Times New Roman" w:hAnsi="Times New Roman" w:cs="Times New Roman"/>
          <w:sz w:val="28"/>
          <w:szCs w:val="28"/>
        </w:rPr>
      </w:pPr>
      <w:r>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227EC5F4">
      <w:pPr>
        <w:jc w:val="both"/>
        <w:rPr>
          <w:rFonts w:ascii="Times New Roman" w:hAnsi="Times New Roman" w:cs="Times New Roman"/>
          <w:sz w:val="28"/>
          <w:szCs w:val="28"/>
        </w:rPr>
      </w:pPr>
    </w:p>
    <w:p w14:paraId="498AA8B3">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797175"/>
            <wp:effectExtent l="0" t="0" r="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a:picLocks noChangeAspect="1"/>
                    </pic:cNvPicPr>
                  </pic:nvPicPr>
                  <pic:blipFill>
                    <a:blip r:embed="rId12"/>
                    <a:srcRect t="7903"/>
                    <a:stretch>
                      <a:fillRect/>
                    </a:stretch>
                  </pic:blipFill>
                  <pic:spPr>
                    <a:xfrm>
                      <a:off x="0" y="0"/>
                      <a:ext cx="5731510" cy="2797175"/>
                    </a:xfrm>
                    <a:prstGeom prst="rect">
                      <a:avLst/>
                    </a:prstGeom>
                  </pic:spPr>
                </pic:pic>
              </a:graphicData>
            </a:graphic>
          </wp:inline>
        </w:drawing>
      </w:r>
    </w:p>
    <w:p w14:paraId="69E69350">
      <w:pPr>
        <w:rPr>
          <w:rFonts w:ascii="Times New Roman" w:hAnsi="Times New Roman" w:cs="Times New Roman"/>
          <w:b/>
          <w:bCs/>
          <w:sz w:val="28"/>
          <w:szCs w:val="28"/>
        </w:rPr>
      </w:pPr>
      <w:r>
        <w:rPr>
          <w:rFonts w:ascii="Times New Roman" w:hAnsi="Times New Roman" w:cs="Times New Roman"/>
          <w:b/>
          <w:bCs/>
          <w:sz w:val="28"/>
          <w:szCs w:val="28"/>
        </w:rPr>
        <w:t>DEPLOYMENT DIAGRAM:</w:t>
      </w:r>
    </w:p>
    <w:p w14:paraId="5293CF4E">
      <w:pPr>
        <w:jc w:val="both"/>
        <w:rPr>
          <w:rFonts w:ascii="Times New Roman" w:hAnsi="Times New Roman" w:cs="Times New Roman"/>
          <w:sz w:val="28"/>
          <w:szCs w:val="28"/>
        </w:rPr>
      </w:pPr>
      <w:r>
        <w:rPr>
          <w:rFonts w:ascii="Times New Roman" w:hAnsi="Times New Roman" w:cs="Times New Roman"/>
          <w:sz w:val="28"/>
          <w:szCs w:val="28"/>
        </w:rPr>
        <w:t>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p>
    <w:p w14:paraId="07AA289B">
      <w:pPr>
        <w:jc w:val="both"/>
        <w:rPr>
          <w:sz w:val="28"/>
          <w:szCs w:val="28"/>
        </w:rPr>
      </w:pPr>
    </w:p>
    <w:p w14:paraId="10B1DB34">
      <w:pPr>
        <w:jc w:val="both"/>
        <w:rPr>
          <w:rFonts w:ascii="Times New Roman" w:hAnsi="Times New Roman" w:cs="Times New Roman"/>
          <w:sz w:val="28"/>
          <w:szCs w:val="28"/>
        </w:rPr>
      </w:pPr>
      <w:r>
        <w:rPr>
          <w:sz w:val="28"/>
          <w:szCs w:val="28"/>
        </w:rPr>
        <w:drawing>
          <wp:inline distT="0" distB="0" distL="0" distR="0">
            <wp:extent cx="5731510" cy="3295650"/>
            <wp:effectExtent l="0" t="0" r="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rcRect t="3532"/>
                    <a:stretch>
                      <a:fillRect/>
                    </a:stretch>
                  </pic:blipFill>
                  <pic:spPr>
                    <a:xfrm>
                      <a:off x="0" y="0"/>
                      <a:ext cx="5731510" cy="3295650"/>
                    </a:xfrm>
                    <a:prstGeom prst="rect">
                      <a:avLst/>
                    </a:prstGeom>
                  </pic:spPr>
                </pic:pic>
              </a:graphicData>
            </a:graphic>
          </wp:inline>
        </w:drawing>
      </w:r>
    </w:p>
    <w:p w14:paraId="13880D94">
      <w:pPr>
        <w:rPr>
          <w:rFonts w:ascii="Times New Roman" w:hAnsi="Times New Roman" w:cs="Times New Roman"/>
          <w:b/>
          <w:bCs/>
          <w:sz w:val="28"/>
          <w:szCs w:val="28"/>
        </w:rPr>
      </w:pPr>
      <w:r>
        <w:rPr>
          <w:rFonts w:ascii="Times New Roman" w:hAnsi="Times New Roman" w:cs="Times New Roman"/>
          <w:b/>
          <w:bCs/>
          <w:sz w:val="28"/>
          <w:szCs w:val="28"/>
        </w:rPr>
        <w:t>PACKAGE DIAGRAM:</w:t>
      </w:r>
    </w:p>
    <w:p w14:paraId="1D068E10">
      <w:pPr>
        <w:jc w:val="both"/>
        <w:rPr>
          <w:rFonts w:ascii="Times New Roman" w:hAnsi="Times New Roman" w:cs="Times New Roman"/>
          <w:sz w:val="28"/>
          <w:szCs w:val="28"/>
        </w:rPr>
      </w:pPr>
      <w:r>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1F84D009">
      <w:pPr>
        <w:jc w:val="both"/>
        <w:rPr>
          <w:rFonts w:ascii="Times New Roman" w:hAnsi="Times New Roman" w:cs="Times New Roman"/>
          <w:sz w:val="28"/>
          <w:szCs w:val="28"/>
        </w:rPr>
      </w:pPr>
      <w:r>
        <w:rPr>
          <w:rFonts w:ascii="Times New Roman" w:hAnsi="Times New Roman" w:cs="Times New Roman"/>
          <w:sz w:val="28"/>
          <w:szCs w:val="28"/>
        </w:rPr>
        <w:t xml:space="preserve">There are three types of layer. They are </w:t>
      </w:r>
    </w:p>
    <w:p w14:paraId="452DAE8A">
      <w:pPr>
        <w:jc w:val="both"/>
        <w:rPr>
          <w:rFonts w:ascii="Times New Roman" w:hAnsi="Times New Roman" w:cs="Times New Roman"/>
          <w:sz w:val="28"/>
          <w:szCs w:val="28"/>
        </w:rPr>
      </w:pPr>
      <w:r>
        <w:rPr>
          <w:rFonts w:ascii="Times New Roman" w:hAnsi="Times New Roman" w:cs="Times New Roman"/>
          <w:sz w:val="28"/>
          <w:szCs w:val="28"/>
        </w:rPr>
        <w:t xml:space="preserve">o User interface layer </w:t>
      </w:r>
    </w:p>
    <w:p w14:paraId="620011A6">
      <w:pPr>
        <w:jc w:val="both"/>
        <w:rPr>
          <w:rFonts w:ascii="Times New Roman" w:hAnsi="Times New Roman" w:cs="Times New Roman"/>
          <w:sz w:val="28"/>
          <w:szCs w:val="28"/>
        </w:rPr>
      </w:pPr>
      <w:r>
        <w:rPr>
          <w:rFonts w:ascii="Times New Roman" w:hAnsi="Times New Roman" w:cs="Times New Roman"/>
          <w:sz w:val="28"/>
          <w:szCs w:val="28"/>
        </w:rPr>
        <w:t>o Domain layer</w:t>
      </w:r>
    </w:p>
    <w:p w14:paraId="45F4AE78">
      <w:pPr>
        <w:jc w:val="both"/>
        <w:rPr>
          <w:rFonts w:ascii="Times New Roman" w:hAnsi="Times New Roman" w:cs="Times New Roman"/>
          <w:sz w:val="28"/>
          <w:szCs w:val="28"/>
        </w:rPr>
      </w:pPr>
      <w:r>
        <w:rPr>
          <w:rFonts w:ascii="Times New Roman" w:hAnsi="Times New Roman" w:cs="Times New Roman"/>
          <w:sz w:val="28"/>
          <w:szCs w:val="28"/>
        </w:rPr>
        <w:t>o Technical services layer</w:t>
      </w:r>
    </w:p>
    <w:p w14:paraId="3AD0D261">
      <w:pPr>
        <w:jc w:val="both"/>
        <w:rPr>
          <w:sz w:val="28"/>
          <w:szCs w:val="28"/>
        </w:rPr>
      </w:pPr>
    </w:p>
    <w:p w14:paraId="51C290DA">
      <w:pPr>
        <w:jc w:val="both"/>
        <w:rPr>
          <w:rFonts w:ascii="Times New Roman" w:hAnsi="Times New Roman" w:cs="Times New Roman"/>
          <w:sz w:val="28"/>
          <w:szCs w:val="28"/>
        </w:rPr>
      </w:pPr>
      <w:r>
        <w:rPr>
          <w:sz w:val="28"/>
          <w:szCs w:val="28"/>
        </w:rPr>
        <w:drawing>
          <wp:inline distT="0" distB="0" distL="0" distR="0">
            <wp:extent cx="5731510" cy="310515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6232"/>
                    <a:stretch>
                      <a:fillRect/>
                    </a:stretch>
                  </pic:blipFill>
                  <pic:spPr>
                    <a:xfrm>
                      <a:off x="0" y="0"/>
                      <a:ext cx="5731510" cy="3105150"/>
                    </a:xfrm>
                    <a:prstGeom prst="rect">
                      <a:avLst/>
                    </a:prstGeom>
                  </pic:spPr>
                </pic:pic>
              </a:graphicData>
            </a:graphic>
          </wp:inline>
        </w:drawing>
      </w:r>
    </w:p>
    <w:p w14:paraId="56D60117">
      <w:pPr>
        <w:rPr>
          <w:rFonts w:ascii="Times New Roman" w:hAnsi="Times New Roman" w:cs="Times New Roman"/>
          <w:b/>
          <w:bCs/>
          <w:sz w:val="28"/>
          <w:szCs w:val="28"/>
        </w:rPr>
      </w:pPr>
      <w:r>
        <w:rPr>
          <w:rFonts w:ascii="Times New Roman" w:hAnsi="Times New Roman" w:cs="Times New Roman"/>
          <w:b/>
          <w:bCs/>
          <w:sz w:val="28"/>
          <w:szCs w:val="28"/>
        </w:rPr>
        <w:t xml:space="preserve">PROGRAM CODING: </w:t>
      </w:r>
    </w:p>
    <w:p w14:paraId="6AF4C4D7">
      <w:pPr>
        <w:rPr>
          <w:rFonts w:ascii="Times New Roman" w:hAnsi="Times New Roman" w:cs="Times New Roman"/>
          <w:b/>
          <w:bCs/>
          <w:sz w:val="28"/>
          <w:szCs w:val="28"/>
        </w:rPr>
      </w:pPr>
      <w:r>
        <w:rPr>
          <w:rFonts w:ascii="Times New Roman" w:hAnsi="Times New Roman" w:cs="Times New Roman"/>
          <w:b/>
          <w:bCs/>
          <w:sz w:val="28"/>
          <w:szCs w:val="28"/>
        </w:rPr>
        <w:t>CASH HOLDER:</w:t>
      </w:r>
    </w:p>
    <w:p w14:paraId="4B30651D">
      <w:pPr>
        <w:rPr>
          <w:rFonts w:ascii="Times New Roman" w:hAnsi="Times New Roman" w:cs="Times New Roman"/>
          <w:sz w:val="28"/>
          <w:szCs w:val="28"/>
        </w:rPr>
      </w:pPr>
      <w:r>
        <w:rPr>
          <w:rFonts w:ascii="Times New Roman" w:hAnsi="Times New Roman" w:cs="Times New Roman"/>
          <w:sz w:val="28"/>
          <w:szCs w:val="28"/>
        </w:rPr>
        <w:t>public class cash holder</w:t>
      </w:r>
    </w:p>
    <w:p w14:paraId="1AA3F0DD">
      <w:pPr>
        <w:rPr>
          <w:rFonts w:ascii="Times New Roman" w:hAnsi="Times New Roman" w:cs="Times New Roman"/>
          <w:sz w:val="28"/>
          <w:szCs w:val="28"/>
        </w:rPr>
      </w:pPr>
      <w:r>
        <w:rPr>
          <w:rFonts w:ascii="Times New Roman" w:hAnsi="Times New Roman" w:cs="Times New Roman"/>
          <w:sz w:val="28"/>
          <w:szCs w:val="28"/>
        </w:rPr>
        <w:t>{</w:t>
      </w:r>
    </w:p>
    <w:p w14:paraId="1E5C1445">
      <w:pPr>
        <w:rPr>
          <w:rFonts w:ascii="Times New Roman" w:hAnsi="Times New Roman" w:cs="Times New Roman"/>
          <w:sz w:val="28"/>
          <w:szCs w:val="28"/>
        </w:rPr>
      </w:pPr>
      <w:r>
        <w:rPr>
          <w:rFonts w:ascii="Times New Roman" w:hAnsi="Times New Roman" w:cs="Times New Roman"/>
          <w:sz w:val="28"/>
          <w:szCs w:val="28"/>
        </w:rPr>
        <w:t>public Integer itemspurchased;</w:t>
      </w:r>
    </w:p>
    <w:p w14:paraId="4D826791">
      <w:pPr>
        <w:rPr>
          <w:rFonts w:ascii="Times New Roman" w:hAnsi="Times New Roman" w:cs="Times New Roman"/>
          <w:sz w:val="28"/>
          <w:szCs w:val="28"/>
        </w:rPr>
      </w:pPr>
      <w:r>
        <w:rPr>
          <w:rFonts w:ascii="Times New Roman" w:hAnsi="Times New Roman" w:cs="Times New Roman"/>
          <w:sz w:val="28"/>
          <w:szCs w:val="28"/>
        </w:rPr>
        <w:t>public void signbill()</w:t>
      </w:r>
    </w:p>
    <w:p w14:paraId="1ECC10FA">
      <w:pPr>
        <w:rPr>
          <w:rFonts w:ascii="Times New Roman" w:hAnsi="Times New Roman" w:cs="Times New Roman"/>
          <w:sz w:val="28"/>
          <w:szCs w:val="28"/>
        </w:rPr>
      </w:pPr>
      <w:r>
        <w:rPr>
          <w:rFonts w:ascii="Times New Roman" w:hAnsi="Times New Roman" w:cs="Times New Roman"/>
          <w:sz w:val="28"/>
          <w:szCs w:val="28"/>
        </w:rPr>
        <w:t>{</w:t>
      </w:r>
    </w:p>
    <w:p w14:paraId="15B3FE7F">
      <w:pPr>
        <w:rPr>
          <w:rFonts w:ascii="Times New Roman" w:hAnsi="Times New Roman" w:cs="Times New Roman"/>
          <w:sz w:val="28"/>
          <w:szCs w:val="28"/>
        </w:rPr>
      </w:pPr>
      <w:r>
        <w:rPr>
          <w:rFonts w:ascii="Times New Roman" w:hAnsi="Times New Roman" w:cs="Times New Roman"/>
          <w:sz w:val="28"/>
          <w:szCs w:val="28"/>
        </w:rPr>
        <w:t>}</w:t>
      </w:r>
    </w:p>
    <w:p w14:paraId="3537000A">
      <w:pPr>
        <w:rPr>
          <w:rFonts w:ascii="Times New Roman" w:hAnsi="Times New Roman" w:cs="Times New Roman"/>
          <w:sz w:val="28"/>
          <w:szCs w:val="28"/>
        </w:rPr>
      </w:pPr>
      <w:r>
        <w:rPr>
          <w:rFonts w:ascii="Times New Roman" w:hAnsi="Times New Roman" w:cs="Times New Roman"/>
          <w:sz w:val="28"/>
          <w:szCs w:val="28"/>
        </w:rPr>
        <w:t>}</w:t>
      </w:r>
    </w:p>
    <w:p w14:paraId="1A09586D">
      <w:pPr>
        <w:rPr>
          <w:rFonts w:ascii="Times New Roman" w:hAnsi="Times New Roman" w:cs="Times New Roman"/>
          <w:b/>
          <w:bCs/>
          <w:sz w:val="28"/>
          <w:szCs w:val="28"/>
        </w:rPr>
      </w:pPr>
      <w:r>
        <w:rPr>
          <w:rFonts w:ascii="Times New Roman" w:hAnsi="Times New Roman" w:cs="Times New Roman"/>
          <w:b/>
          <w:bCs/>
          <w:sz w:val="28"/>
          <w:szCs w:val="28"/>
        </w:rPr>
        <w:t xml:space="preserve">CASHIER: </w:t>
      </w:r>
    </w:p>
    <w:p w14:paraId="73920A70">
      <w:pPr>
        <w:rPr>
          <w:rFonts w:ascii="Times New Roman" w:hAnsi="Times New Roman" w:cs="Times New Roman"/>
          <w:sz w:val="28"/>
          <w:szCs w:val="28"/>
        </w:rPr>
      </w:pPr>
      <w:r>
        <w:rPr>
          <w:rFonts w:ascii="Times New Roman" w:hAnsi="Times New Roman" w:cs="Times New Roman"/>
          <w:sz w:val="28"/>
          <w:szCs w:val="28"/>
        </w:rPr>
        <w:t>public class cashier</w:t>
      </w:r>
    </w:p>
    <w:p w14:paraId="44A75769">
      <w:pPr>
        <w:rPr>
          <w:rFonts w:ascii="Times New Roman" w:hAnsi="Times New Roman" w:cs="Times New Roman"/>
          <w:sz w:val="28"/>
          <w:szCs w:val="28"/>
        </w:rPr>
      </w:pPr>
      <w:r>
        <w:rPr>
          <w:rFonts w:ascii="Times New Roman" w:hAnsi="Times New Roman" w:cs="Times New Roman"/>
          <w:sz w:val="28"/>
          <w:szCs w:val="28"/>
        </w:rPr>
        <w:t>{</w:t>
      </w:r>
    </w:p>
    <w:p w14:paraId="62D12033">
      <w:pPr>
        <w:rPr>
          <w:rFonts w:ascii="Times New Roman" w:hAnsi="Times New Roman" w:cs="Times New Roman"/>
          <w:sz w:val="28"/>
          <w:szCs w:val="28"/>
        </w:rPr>
      </w:pPr>
      <w:r>
        <w:rPr>
          <w:rFonts w:ascii="Times New Roman" w:hAnsi="Times New Roman" w:cs="Times New Roman"/>
          <w:sz w:val="28"/>
          <w:szCs w:val="28"/>
        </w:rPr>
        <w:t xml:space="preserve"> public Integer name;</w:t>
      </w:r>
    </w:p>
    <w:p w14:paraId="0BCD2231">
      <w:pPr>
        <w:rPr>
          <w:rFonts w:ascii="Times New Roman" w:hAnsi="Times New Roman" w:cs="Times New Roman"/>
          <w:sz w:val="28"/>
          <w:szCs w:val="28"/>
        </w:rPr>
      </w:pPr>
      <w:r>
        <w:rPr>
          <w:rFonts w:ascii="Times New Roman" w:hAnsi="Times New Roman" w:cs="Times New Roman"/>
          <w:sz w:val="28"/>
          <w:szCs w:val="28"/>
        </w:rPr>
        <w:t xml:space="preserve"> public Integer cast;</w:t>
      </w:r>
    </w:p>
    <w:p w14:paraId="57A56739">
      <w:pPr>
        <w:rPr>
          <w:rFonts w:ascii="Times New Roman" w:hAnsi="Times New Roman" w:cs="Times New Roman"/>
          <w:sz w:val="28"/>
          <w:szCs w:val="28"/>
        </w:rPr>
      </w:pPr>
      <w:r>
        <w:rPr>
          <w:rFonts w:ascii="Times New Roman" w:hAnsi="Times New Roman" w:cs="Times New Roman"/>
          <w:sz w:val="28"/>
          <w:szCs w:val="28"/>
        </w:rPr>
        <w:t xml:space="preserve"> public void amount() </w:t>
      </w:r>
    </w:p>
    <w:p w14:paraId="7F75E319">
      <w:pPr>
        <w:rPr>
          <w:rFonts w:ascii="Times New Roman" w:hAnsi="Times New Roman" w:cs="Times New Roman"/>
          <w:sz w:val="28"/>
          <w:szCs w:val="28"/>
        </w:rPr>
      </w:pPr>
      <w:r>
        <w:rPr>
          <w:rFonts w:ascii="Times New Roman" w:hAnsi="Times New Roman" w:cs="Times New Roman"/>
          <w:sz w:val="28"/>
          <w:szCs w:val="28"/>
        </w:rPr>
        <w:t>{</w:t>
      </w:r>
    </w:p>
    <w:p w14:paraId="68963DC6">
      <w:pPr>
        <w:rPr>
          <w:rFonts w:ascii="Times New Roman" w:hAnsi="Times New Roman" w:cs="Times New Roman"/>
          <w:sz w:val="28"/>
          <w:szCs w:val="28"/>
        </w:rPr>
      </w:pPr>
      <w:r>
        <w:rPr>
          <w:rFonts w:ascii="Times New Roman" w:hAnsi="Times New Roman" w:cs="Times New Roman"/>
          <w:sz w:val="28"/>
          <w:szCs w:val="28"/>
        </w:rPr>
        <w:t>}</w:t>
      </w:r>
    </w:p>
    <w:p w14:paraId="66CCD355">
      <w:pPr>
        <w:rPr>
          <w:rFonts w:ascii="Times New Roman" w:hAnsi="Times New Roman" w:cs="Times New Roman"/>
          <w:sz w:val="28"/>
          <w:szCs w:val="28"/>
        </w:rPr>
      </w:pPr>
      <w:r>
        <w:rPr>
          <w:rFonts w:ascii="Times New Roman" w:hAnsi="Times New Roman" w:cs="Times New Roman"/>
          <w:sz w:val="28"/>
          <w:szCs w:val="28"/>
        </w:rPr>
        <w:t>}</w:t>
      </w:r>
    </w:p>
    <w:p w14:paraId="5AD44E20">
      <w:pPr>
        <w:rPr>
          <w:rFonts w:ascii="Times New Roman" w:hAnsi="Times New Roman" w:cs="Times New Roman"/>
          <w:b/>
          <w:bCs/>
          <w:sz w:val="28"/>
          <w:szCs w:val="28"/>
        </w:rPr>
      </w:pPr>
      <w:r>
        <w:rPr>
          <w:rFonts w:ascii="Times New Roman" w:hAnsi="Times New Roman" w:cs="Times New Roman"/>
          <w:b/>
          <w:bCs/>
          <w:sz w:val="28"/>
          <w:szCs w:val="28"/>
        </w:rPr>
        <w:t>CENTRAL SYSTEM:</w:t>
      </w:r>
    </w:p>
    <w:p w14:paraId="1DC61132">
      <w:pPr>
        <w:rPr>
          <w:rFonts w:ascii="Times New Roman" w:hAnsi="Times New Roman" w:cs="Times New Roman"/>
          <w:sz w:val="28"/>
          <w:szCs w:val="28"/>
        </w:rPr>
      </w:pPr>
      <w:r>
        <w:rPr>
          <w:rFonts w:ascii="Times New Roman" w:hAnsi="Times New Roman" w:cs="Times New Roman"/>
          <w:sz w:val="28"/>
          <w:szCs w:val="28"/>
        </w:rPr>
        <w:t>public class central sys</w:t>
      </w:r>
    </w:p>
    <w:p w14:paraId="528E7066">
      <w:pPr>
        <w:rPr>
          <w:rFonts w:ascii="Times New Roman" w:hAnsi="Times New Roman" w:cs="Times New Roman"/>
          <w:sz w:val="28"/>
          <w:szCs w:val="28"/>
        </w:rPr>
      </w:pPr>
      <w:r>
        <w:rPr>
          <w:rFonts w:ascii="Times New Roman" w:hAnsi="Times New Roman" w:cs="Times New Roman"/>
          <w:sz w:val="28"/>
          <w:szCs w:val="28"/>
        </w:rPr>
        <w:t>{</w:t>
      </w:r>
    </w:p>
    <w:p w14:paraId="3D7ACC9A">
      <w:pPr>
        <w:rPr>
          <w:rFonts w:ascii="Times New Roman" w:hAnsi="Times New Roman" w:cs="Times New Roman"/>
          <w:sz w:val="28"/>
          <w:szCs w:val="28"/>
        </w:rPr>
      </w:pPr>
      <w:r>
        <w:rPr>
          <w:rFonts w:ascii="Times New Roman" w:hAnsi="Times New Roman" w:cs="Times New Roman"/>
          <w:sz w:val="28"/>
          <w:szCs w:val="28"/>
        </w:rPr>
        <w:t xml:space="preserve"> private Integer productname;</w:t>
      </w:r>
    </w:p>
    <w:p w14:paraId="2B07F7BA">
      <w:pPr>
        <w:rPr>
          <w:rFonts w:ascii="Times New Roman" w:hAnsi="Times New Roman" w:cs="Times New Roman"/>
          <w:sz w:val="28"/>
          <w:szCs w:val="28"/>
        </w:rPr>
      </w:pPr>
      <w:r>
        <w:rPr>
          <w:rFonts w:ascii="Times New Roman" w:hAnsi="Times New Roman" w:cs="Times New Roman"/>
          <w:sz w:val="28"/>
          <w:szCs w:val="28"/>
        </w:rPr>
        <w:t xml:space="preserve"> public Integer productdetails;</w:t>
      </w:r>
    </w:p>
    <w:p w14:paraId="6BB774DB">
      <w:pPr>
        <w:rPr>
          <w:rFonts w:ascii="Times New Roman" w:hAnsi="Times New Roman" w:cs="Times New Roman"/>
          <w:sz w:val="28"/>
          <w:szCs w:val="28"/>
        </w:rPr>
      </w:pPr>
      <w:r>
        <w:rPr>
          <w:rFonts w:ascii="Times New Roman" w:hAnsi="Times New Roman" w:cs="Times New Roman"/>
          <w:sz w:val="28"/>
          <w:szCs w:val="28"/>
        </w:rPr>
        <w:t xml:space="preserve"> public void printbill() </w:t>
      </w:r>
    </w:p>
    <w:p w14:paraId="780AF10A">
      <w:pPr>
        <w:rPr>
          <w:rFonts w:ascii="Times New Roman" w:hAnsi="Times New Roman" w:cs="Times New Roman"/>
          <w:sz w:val="28"/>
          <w:szCs w:val="28"/>
        </w:rPr>
      </w:pPr>
      <w:r>
        <w:rPr>
          <w:rFonts w:ascii="Times New Roman" w:hAnsi="Times New Roman" w:cs="Times New Roman"/>
          <w:sz w:val="28"/>
          <w:szCs w:val="28"/>
        </w:rPr>
        <w:t>{</w:t>
      </w:r>
    </w:p>
    <w:p w14:paraId="56CDF3A8">
      <w:pPr>
        <w:rPr>
          <w:rFonts w:ascii="Times New Roman" w:hAnsi="Times New Roman" w:cs="Times New Roman"/>
          <w:sz w:val="28"/>
          <w:szCs w:val="28"/>
        </w:rPr>
      </w:pPr>
      <w:r>
        <w:rPr>
          <w:rFonts w:ascii="Times New Roman" w:hAnsi="Times New Roman" w:cs="Times New Roman"/>
          <w:sz w:val="28"/>
          <w:szCs w:val="28"/>
        </w:rPr>
        <w:t xml:space="preserve"> }</w:t>
      </w:r>
    </w:p>
    <w:p w14:paraId="36096AF2">
      <w:pPr>
        <w:rPr>
          <w:rFonts w:ascii="Times New Roman" w:hAnsi="Times New Roman" w:cs="Times New Roman"/>
          <w:sz w:val="28"/>
          <w:szCs w:val="28"/>
        </w:rPr>
      </w:pPr>
      <w:r>
        <w:rPr>
          <w:rFonts w:ascii="Times New Roman" w:hAnsi="Times New Roman" w:cs="Times New Roman"/>
          <w:sz w:val="28"/>
          <w:szCs w:val="28"/>
        </w:rPr>
        <w:t xml:space="preserve"> public void validatecard()</w:t>
      </w:r>
    </w:p>
    <w:p w14:paraId="22588382">
      <w:pPr>
        <w:rPr>
          <w:rFonts w:ascii="Times New Roman" w:hAnsi="Times New Roman" w:cs="Times New Roman"/>
          <w:sz w:val="28"/>
          <w:szCs w:val="28"/>
        </w:rPr>
      </w:pPr>
      <w:r>
        <w:rPr>
          <w:rFonts w:ascii="Times New Roman" w:hAnsi="Times New Roman" w:cs="Times New Roman"/>
          <w:sz w:val="28"/>
          <w:szCs w:val="28"/>
        </w:rPr>
        <w:t>{</w:t>
      </w:r>
    </w:p>
    <w:p w14:paraId="473E7B8D">
      <w:pPr>
        <w:rPr>
          <w:rFonts w:ascii="Times New Roman" w:hAnsi="Times New Roman" w:cs="Times New Roman"/>
          <w:b/>
          <w:bCs/>
          <w:sz w:val="28"/>
          <w:szCs w:val="28"/>
        </w:rPr>
      </w:pPr>
      <w:r>
        <w:rPr>
          <w:rFonts w:ascii="Times New Roman" w:hAnsi="Times New Roman" w:cs="Times New Roman"/>
          <w:b/>
          <w:bCs/>
          <w:sz w:val="28"/>
          <w:szCs w:val="28"/>
        </w:rPr>
        <w:t>}</w:t>
      </w:r>
    </w:p>
    <w:p w14:paraId="1D467844">
      <w:pPr>
        <w:rPr>
          <w:rFonts w:ascii="Times New Roman" w:hAnsi="Times New Roman" w:cs="Times New Roman"/>
          <w:b/>
          <w:bCs/>
          <w:sz w:val="28"/>
          <w:szCs w:val="28"/>
        </w:rPr>
      </w:pPr>
      <w:r>
        <w:rPr>
          <w:rFonts w:ascii="Times New Roman" w:hAnsi="Times New Roman" w:cs="Times New Roman"/>
          <w:b/>
          <w:bCs/>
          <w:sz w:val="28"/>
          <w:szCs w:val="28"/>
        </w:rPr>
        <w:t>RESULT:</w:t>
      </w:r>
    </w:p>
    <w:p w14:paraId="1B6805EE">
      <w:pPr>
        <w:rPr>
          <w:rFonts w:ascii="Times New Roman" w:hAnsi="Times New Roman" w:cs="Times New Roman"/>
          <w:sz w:val="28"/>
          <w:szCs w:val="28"/>
        </w:rPr>
      </w:pPr>
      <w:r>
        <w:rPr>
          <w:rFonts w:ascii="Times New Roman" w:hAnsi="Times New Roman" w:cs="Times New Roman"/>
          <w:sz w:val="28"/>
          <w:szCs w:val="28"/>
        </w:rPr>
        <w:t>Thus the diagrams[use case, activity, sequence, collaboration, class, state chart, component, deployment, package] for the credit card processing system has been designed,executed and output is verified.</w:t>
      </w:r>
      <w:r>
        <w:rPr>
          <w:rFonts w:ascii="Times New Roman" w:hAnsi="Times New Roman" w:cs="Times New Roman"/>
          <w:sz w:val="28"/>
          <w:szCs w:val="28"/>
        </w:rPr>
        <w:cr/>
      </w:r>
    </w:p>
    <w:p w14:paraId="405B90A7">
      <w:pPr>
        <w:jc w:val="center"/>
        <w:rPr>
          <w:rFonts w:ascii="Times New Roman" w:hAnsi="Times New Roman" w:cs="Times New Roman"/>
          <w:b/>
          <w:bCs/>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B96"/>
    <w:rsid w:val="00122B96"/>
    <w:rsid w:val="00386EBE"/>
    <w:rsid w:val="006C22A6"/>
    <w:rsid w:val="00890E68"/>
    <w:rsid w:val="00B22A40"/>
    <w:rsid w:val="00DA6BBA"/>
    <w:rsid w:val="00E116F7"/>
    <w:rsid w:val="3D722F1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682</Words>
  <Characters>3893</Characters>
  <Lines>32</Lines>
  <Paragraphs>9</Paragraphs>
  <TotalTime>30</TotalTime>
  <ScaleCrop>false</ScaleCrop>
  <LinksUpToDate>false</LinksUpToDate>
  <CharactersWithSpaces>4566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2025-12-29T04:55:00Z</dcterms:created>
  <dc:creator>rakshithasathish03@gmail.com</dc:creator>
  <cp:lastModifiedBy>DEEPALAKSHMI J</cp:lastModifiedBy>
  <dcterms:modified xsi:type="dcterms:W3CDTF">2025-12-31T04:04:42Z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7AF3E8420D95489A8F1B2ABF26836C65_13</vt:lpwstr>
  </property>
</Properties>
</file>