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1EB" w:rsidRDefault="00BD41EB" w:rsidP="00BD41EB">
      <w:pPr>
        <w:jc w:val="center"/>
        <w:rPr>
          <w:b/>
          <w:sz w:val="28"/>
        </w:rPr>
      </w:pPr>
    </w:p>
    <w:p w:rsidR="00BD41EB" w:rsidRDefault="00BD41EB" w:rsidP="00BD41EB">
      <w:pPr>
        <w:jc w:val="center"/>
        <w:rPr>
          <w:b/>
          <w:sz w:val="28"/>
        </w:rPr>
      </w:pPr>
    </w:p>
    <w:p w:rsidR="00BD41EB" w:rsidRDefault="00BD41EB" w:rsidP="00BD41EB">
      <w:pPr>
        <w:jc w:val="center"/>
        <w:rPr>
          <w:b/>
          <w:sz w:val="28"/>
        </w:rPr>
      </w:pPr>
    </w:p>
    <w:p w:rsidR="00A5316A" w:rsidRDefault="00BD41EB" w:rsidP="00BD41EB">
      <w:pPr>
        <w:jc w:val="center"/>
        <w:rPr>
          <w:b/>
          <w:sz w:val="28"/>
        </w:rPr>
      </w:pPr>
      <w:r>
        <w:rPr>
          <w:b/>
          <w:sz w:val="28"/>
        </w:rPr>
        <w:t>PROJECT PHASE II REPORT</w:t>
      </w:r>
    </w:p>
    <w:p w:rsidR="00BD41EB" w:rsidRDefault="00BD41EB" w:rsidP="00BD41EB">
      <w:pPr>
        <w:jc w:val="center"/>
        <w:rPr>
          <w:b/>
          <w:sz w:val="28"/>
        </w:rPr>
      </w:pPr>
      <w:r>
        <w:rPr>
          <w:b/>
          <w:sz w:val="28"/>
        </w:rPr>
        <w:t>PRINCIPLES OF BIG DATA</w:t>
      </w:r>
    </w:p>
    <w:p w:rsidR="00BD41EB" w:rsidRDefault="00BD41EB" w:rsidP="00BD41EB">
      <w:pPr>
        <w:jc w:val="center"/>
        <w:rPr>
          <w:b/>
          <w:sz w:val="28"/>
        </w:rPr>
      </w:pPr>
      <w:r>
        <w:rPr>
          <w:b/>
          <w:sz w:val="28"/>
        </w:rPr>
        <w:t>CS 5590 PB</w:t>
      </w:r>
    </w:p>
    <w:p w:rsidR="00BD41EB" w:rsidRDefault="00BD41EB" w:rsidP="00BD41EB">
      <w:pPr>
        <w:jc w:val="right"/>
        <w:rPr>
          <w:b/>
          <w:sz w:val="28"/>
        </w:rPr>
      </w:pPr>
    </w:p>
    <w:p w:rsidR="00BD41EB" w:rsidRDefault="00BD41EB" w:rsidP="00BD41EB">
      <w:pPr>
        <w:jc w:val="right"/>
        <w:rPr>
          <w:b/>
          <w:sz w:val="28"/>
        </w:rPr>
      </w:pPr>
    </w:p>
    <w:p w:rsidR="00BD41EB" w:rsidRDefault="00BD41EB" w:rsidP="00BD41EB">
      <w:pPr>
        <w:jc w:val="right"/>
        <w:rPr>
          <w:b/>
          <w:sz w:val="28"/>
        </w:rPr>
      </w:pPr>
    </w:p>
    <w:p w:rsidR="00BD41EB" w:rsidRDefault="00BD41EB" w:rsidP="00BD41EB">
      <w:pPr>
        <w:jc w:val="right"/>
        <w:rPr>
          <w:b/>
          <w:sz w:val="28"/>
        </w:rPr>
      </w:pPr>
    </w:p>
    <w:p w:rsidR="00BD41EB" w:rsidRDefault="00BD41EB" w:rsidP="00BD41EB">
      <w:pPr>
        <w:jc w:val="right"/>
        <w:rPr>
          <w:b/>
          <w:sz w:val="28"/>
        </w:rPr>
      </w:pPr>
    </w:p>
    <w:p w:rsidR="00BD41EB" w:rsidRDefault="00BD41EB" w:rsidP="00BD41EB">
      <w:pPr>
        <w:jc w:val="right"/>
        <w:rPr>
          <w:b/>
          <w:sz w:val="28"/>
        </w:rPr>
      </w:pPr>
    </w:p>
    <w:p w:rsidR="00BD41EB" w:rsidRDefault="00BD41EB" w:rsidP="00BD41EB">
      <w:pPr>
        <w:jc w:val="right"/>
        <w:rPr>
          <w:b/>
          <w:sz w:val="28"/>
        </w:rPr>
      </w:pPr>
    </w:p>
    <w:p w:rsidR="00BD41EB" w:rsidRDefault="00BD41EB" w:rsidP="00BD41EB">
      <w:pPr>
        <w:jc w:val="right"/>
        <w:rPr>
          <w:b/>
          <w:sz w:val="28"/>
        </w:rPr>
      </w:pPr>
    </w:p>
    <w:p w:rsidR="00BD41EB" w:rsidRDefault="00BD41EB" w:rsidP="00BD41EB">
      <w:pPr>
        <w:jc w:val="right"/>
        <w:rPr>
          <w:b/>
          <w:sz w:val="28"/>
        </w:rPr>
      </w:pPr>
    </w:p>
    <w:p w:rsidR="00BD41EB" w:rsidRDefault="00BD41EB" w:rsidP="00BD41EB">
      <w:pPr>
        <w:jc w:val="right"/>
        <w:rPr>
          <w:b/>
          <w:sz w:val="28"/>
        </w:rPr>
      </w:pPr>
    </w:p>
    <w:p w:rsidR="00BD41EB" w:rsidRDefault="00BD41EB" w:rsidP="00BD41EB">
      <w:pPr>
        <w:jc w:val="right"/>
        <w:rPr>
          <w:b/>
          <w:sz w:val="28"/>
        </w:rPr>
      </w:pPr>
    </w:p>
    <w:p w:rsidR="00BD41EB" w:rsidRDefault="00BD41EB" w:rsidP="00BD41EB">
      <w:pPr>
        <w:jc w:val="right"/>
        <w:rPr>
          <w:b/>
          <w:sz w:val="28"/>
        </w:rPr>
      </w:pPr>
      <w:r>
        <w:rPr>
          <w:b/>
          <w:sz w:val="28"/>
        </w:rPr>
        <w:t>DONE BY,</w:t>
      </w:r>
    </w:p>
    <w:p w:rsidR="00BD41EB" w:rsidRDefault="00BD41EB" w:rsidP="00BD41EB">
      <w:pPr>
        <w:jc w:val="right"/>
        <w:rPr>
          <w:b/>
          <w:sz w:val="28"/>
        </w:rPr>
      </w:pPr>
      <w:r>
        <w:rPr>
          <w:b/>
          <w:sz w:val="28"/>
        </w:rPr>
        <w:t>DEEPTHI JONNALAGADDA</w:t>
      </w:r>
    </w:p>
    <w:p w:rsidR="00BD41EB" w:rsidRDefault="00BD41EB" w:rsidP="00BD41EB">
      <w:pPr>
        <w:jc w:val="right"/>
        <w:rPr>
          <w:b/>
          <w:sz w:val="28"/>
        </w:rPr>
      </w:pPr>
      <w:r>
        <w:rPr>
          <w:b/>
          <w:sz w:val="28"/>
        </w:rPr>
        <w:t>MANOJ KUMAR MARDHANASETTI</w:t>
      </w:r>
    </w:p>
    <w:p w:rsidR="00BD41EB" w:rsidRDefault="00BD41EB" w:rsidP="001F7BAE">
      <w:pPr>
        <w:jc w:val="right"/>
        <w:rPr>
          <w:b/>
          <w:sz w:val="28"/>
        </w:rPr>
      </w:pPr>
      <w:r>
        <w:rPr>
          <w:b/>
          <w:sz w:val="28"/>
        </w:rPr>
        <w:t>PREETHI REDDY PESARU</w:t>
      </w:r>
    </w:p>
    <w:p w:rsidR="001F7BAE" w:rsidRDefault="001F7BAE" w:rsidP="001F7BAE">
      <w:pPr>
        <w:jc w:val="right"/>
        <w:rPr>
          <w:b/>
          <w:sz w:val="28"/>
        </w:rPr>
      </w:pPr>
    </w:p>
    <w:p w:rsidR="00DE474C" w:rsidRPr="00AC7F84" w:rsidRDefault="00AC7F84" w:rsidP="00AC7F84">
      <w:pPr>
        <w:pStyle w:val="ListParagraph"/>
        <w:numPr>
          <w:ilvl w:val="0"/>
          <w:numId w:val="2"/>
        </w:numPr>
        <w:jc w:val="both"/>
        <w:rPr>
          <w:b/>
          <w:sz w:val="28"/>
        </w:rPr>
      </w:pPr>
      <w:r w:rsidRPr="00AC7F84">
        <w:rPr>
          <w:b/>
          <w:sz w:val="28"/>
        </w:rPr>
        <w:lastRenderedPageBreak/>
        <w:t>INTRODUCTION:</w:t>
      </w:r>
    </w:p>
    <w:p w:rsidR="00DE474C" w:rsidRPr="00AC7F84" w:rsidRDefault="00DE474C" w:rsidP="00AC7F84">
      <w:pPr>
        <w:jc w:val="both"/>
        <w:rPr>
          <w:rFonts w:cs="Times New Roman"/>
          <w:sz w:val="24"/>
          <w:szCs w:val="24"/>
        </w:rPr>
      </w:pPr>
      <w:r w:rsidRPr="00AC7F84">
        <w:rPr>
          <w:rFonts w:cs="Times New Roman"/>
          <w:sz w:val="24"/>
          <w:szCs w:val="24"/>
        </w:rPr>
        <w:t xml:space="preserve">We are using </w:t>
      </w:r>
      <w:proofErr w:type="spellStart"/>
      <w:r w:rsidRPr="00AC7F84">
        <w:rPr>
          <w:rFonts w:cs="Times New Roman"/>
          <w:sz w:val="24"/>
          <w:szCs w:val="24"/>
        </w:rPr>
        <w:t>MongoDB</w:t>
      </w:r>
      <w:proofErr w:type="spellEnd"/>
      <w:r w:rsidRPr="00AC7F84">
        <w:rPr>
          <w:rFonts w:cs="Times New Roman"/>
          <w:sz w:val="24"/>
          <w:szCs w:val="24"/>
        </w:rPr>
        <w:t xml:space="preserve"> as our No SQL tool. </w:t>
      </w:r>
      <w:proofErr w:type="spellStart"/>
      <w:r w:rsidRPr="00AC7F84">
        <w:rPr>
          <w:rFonts w:cs="Times New Roman"/>
          <w:sz w:val="24"/>
          <w:szCs w:val="24"/>
        </w:rPr>
        <w:t>MongoDB</w:t>
      </w:r>
      <w:proofErr w:type="spellEnd"/>
      <w:r w:rsidRPr="00AC7F84">
        <w:rPr>
          <w:rFonts w:cs="Times New Roman"/>
          <w:sz w:val="24"/>
          <w:szCs w:val="24"/>
        </w:rPr>
        <w:t xml:space="preserve"> is a Document oriented database. </w:t>
      </w:r>
      <w:proofErr w:type="gramStart"/>
      <w:r w:rsidRPr="00AC7F84">
        <w:rPr>
          <w:rFonts w:cs="Times New Roman"/>
          <w:sz w:val="24"/>
          <w:szCs w:val="24"/>
        </w:rPr>
        <w:t>It  helped</w:t>
      </w:r>
      <w:proofErr w:type="gramEnd"/>
      <w:r w:rsidRPr="00AC7F84">
        <w:rPr>
          <w:rFonts w:cs="Times New Roman"/>
          <w:sz w:val="24"/>
          <w:szCs w:val="24"/>
        </w:rPr>
        <w:t xml:space="preserve"> us in using JSON documents which made the data </w:t>
      </w:r>
      <w:r w:rsidR="00A5316A">
        <w:rPr>
          <w:rFonts w:cs="Times New Roman"/>
          <w:sz w:val="24"/>
          <w:szCs w:val="24"/>
        </w:rPr>
        <w:t>integration process</w:t>
      </w:r>
      <w:r w:rsidRPr="00AC7F84">
        <w:rPr>
          <w:rFonts w:cs="Times New Roman"/>
          <w:sz w:val="24"/>
          <w:szCs w:val="24"/>
        </w:rPr>
        <w:t xml:space="preserve"> easier and faster. </w:t>
      </w:r>
    </w:p>
    <w:p w:rsidR="00DE474C" w:rsidRPr="00AC7F84" w:rsidRDefault="00DE474C" w:rsidP="00AC7F84">
      <w:pPr>
        <w:jc w:val="both"/>
        <w:rPr>
          <w:rFonts w:cs="Times New Roman"/>
          <w:sz w:val="24"/>
          <w:szCs w:val="24"/>
        </w:rPr>
      </w:pPr>
      <w:r w:rsidRPr="00AC7F84">
        <w:rPr>
          <w:rFonts w:cs="Times New Roman"/>
          <w:sz w:val="24"/>
          <w:szCs w:val="24"/>
        </w:rPr>
        <w:t>The main features that made us choose</w:t>
      </w:r>
      <w:r w:rsidR="00A5316A">
        <w:rPr>
          <w:rFonts w:cs="Times New Roman"/>
          <w:sz w:val="24"/>
          <w:szCs w:val="24"/>
        </w:rPr>
        <w:t xml:space="preserve"> </w:t>
      </w:r>
      <w:proofErr w:type="spellStart"/>
      <w:r w:rsidR="00A5316A">
        <w:rPr>
          <w:rFonts w:cs="Times New Roman"/>
          <w:sz w:val="24"/>
          <w:szCs w:val="24"/>
        </w:rPr>
        <w:t>MongoDB</w:t>
      </w:r>
      <w:proofErr w:type="spellEnd"/>
      <w:r w:rsidR="00A5316A">
        <w:rPr>
          <w:rFonts w:cs="Times New Roman"/>
          <w:sz w:val="24"/>
          <w:szCs w:val="24"/>
        </w:rPr>
        <w:t xml:space="preserve"> are:</w:t>
      </w:r>
      <w:r w:rsidRPr="00AC7F84">
        <w:rPr>
          <w:rFonts w:cs="Times New Roman"/>
          <w:sz w:val="24"/>
          <w:szCs w:val="24"/>
        </w:rPr>
        <w:t xml:space="preserve"> schema free database, it supports Ad hoc </w:t>
      </w:r>
      <w:proofErr w:type="gramStart"/>
      <w:r w:rsidRPr="00AC7F84">
        <w:rPr>
          <w:rFonts w:cs="Times New Roman"/>
          <w:sz w:val="24"/>
          <w:szCs w:val="24"/>
        </w:rPr>
        <w:t>queries ,</w:t>
      </w:r>
      <w:proofErr w:type="gramEnd"/>
      <w:r w:rsidRPr="00AC7F84">
        <w:rPr>
          <w:rFonts w:cs="Times New Roman"/>
          <w:sz w:val="24"/>
          <w:szCs w:val="24"/>
        </w:rPr>
        <w:t xml:space="preserve"> replication, aggregation, load balancing. </w:t>
      </w:r>
    </w:p>
    <w:p w:rsidR="00DE474C" w:rsidRPr="00AC7F84" w:rsidRDefault="00DE474C" w:rsidP="00AC7F84">
      <w:pPr>
        <w:jc w:val="both"/>
        <w:rPr>
          <w:rFonts w:cs="Times New Roman"/>
          <w:sz w:val="24"/>
          <w:szCs w:val="24"/>
        </w:rPr>
      </w:pPr>
      <w:r w:rsidRPr="00AC7F84">
        <w:rPr>
          <w:rFonts w:cs="Times New Roman"/>
          <w:b/>
          <w:sz w:val="24"/>
          <w:szCs w:val="24"/>
        </w:rPr>
        <w:t>Mongo Shell</w:t>
      </w:r>
      <w:r w:rsidRPr="00AC7F84">
        <w:rPr>
          <w:rFonts w:cs="Times New Roman"/>
          <w:sz w:val="24"/>
          <w:szCs w:val="24"/>
        </w:rPr>
        <w:t>:</w:t>
      </w:r>
    </w:p>
    <w:p w:rsidR="00DE474C" w:rsidRPr="00AC7F84" w:rsidRDefault="00DE474C" w:rsidP="00AC7F84">
      <w:pPr>
        <w:jc w:val="both"/>
        <w:rPr>
          <w:rFonts w:cs="Times New Roman"/>
          <w:sz w:val="24"/>
          <w:szCs w:val="24"/>
        </w:rPr>
      </w:pPr>
      <w:r w:rsidRPr="00AC7F84">
        <w:rPr>
          <w:rFonts w:cs="Times New Roman"/>
          <w:sz w:val="24"/>
          <w:szCs w:val="24"/>
        </w:rPr>
        <w:t xml:space="preserve">The mongo shell is an interactive JavaScript shell that is included with all </w:t>
      </w:r>
      <w:proofErr w:type="spellStart"/>
      <w:r w:rsidRPr="00AC7F84">
        <w:rPr>
          <w:rFonts w:cs="Times New Roman"/>
          <w:sz w:val="24"/>
          <w:szCs w:val="24"/>
        </w:rPr>
        <w:t>MongoDB</w:t>
      </w:r>
      <w:proofErr w:type="spellEnd"/>
      <w:r w:rsidRPr="00AC7F84">
        <w:rPr>
          <w:rFonts w:cs="Times New Roman"/>
          <w:sz w:val="24"/>
          <w:szCs w:val="24"/>
        </w:rPr>
        <w:t xml:space="preserve"> distributions. </w:t>
      </w:r>
    </w:p>
    <w:p w:rsidR="00DE474C" w:rsidRDefault="00DE474C" w:rsidP="00AC7F84">
      <w:pPr>
        <w:jc w:val="both"/>
        <w:rPr>
          <w:rFonts w:cs="Times New Roman"/>
          <w:sz w:val="24"/>
          <w:szCs w:val="24"/>
        </w:rPr>
      </w:pPr>
      <w:r w:rsidRPr="00AC7F84">
        <w:rPr>
          <w:rFonts w:cs="Times New Roman"/>
          <w:sz w:val="24"/>
          <w:szCs w:val="24"/>
        </w:rPr>
        <w:t xml:space="preserve">All the commands supported by </w:t>
      </w:r>
      <w:proofErr w:type="spellStart"/>
      <w:r w:rsidRPr="00AC7F84">
        <w:rPr>
          <w:rFonts w:cs="Times New Roman"/>
          <w:sz w:val="24"/>
          <w:szCs w:val="24"/>
        </w:rPr>
        <w:t>MongoDB</w:t>
      </w:r>
      <w:proofErr w:type="spellEnd"/>
      <w:r w:rsidRPr="00AC7F84">
        <w:rPr>
          <w:rFonts w:cs="Times New Roman"/>
          <w:sz w:val="24"/>
          <w:szCs w:val="24"/>
        </w:rPr>
        <w:t xml:space="preserve"> can be issued through the shell, including administrative operations. The mongo shell is a popular way to interact with </w:t>
      </w:r>
      <w:proofErr w:type="spellStart"/>
      <w:r w:rsidRPr="00AC7F84">
        <w:rPr>
          <w:rFonts w:cs="Times New Roman"/>
          <w:sz w:val="24"/>
          <w:szCs w:val="24"/>
        </w:rPr>
        <w:t>MongoDB</w:t>
      </w:r>
      <w:proofErr w:type="spellEnd"/>
      <w:r w:rsidRPr="00AC7F84">
        <w:rPr>
          <w:rFonts w:cs="Times New Roman"/>
          <w:sz w:val="24"/>
          <w:szCs w:val="24"/>
        </w:rPr>
        <w:t xml:space="preserve"> for ad hoc operations</w:t>
      </w:r>
      <w:r w:rsidR="00A5316A">
        <w:rPr>
          <w:rFonts w:cs="Times New Roman"/>
          <w:sz w:val="24"/>
          <w:szCs w:val="24"/>
        </w:rPr>
        <w:t xml:space="preserve">, key value </w:t>
      </w:r>
      <w:proofErr w:type="gramStart"/>
      <w:r w:rsidR="00A5316A">
        <w:rPr>
          <w:rFonts w:cs="Times New Roman"/>
          <w:sz w:val="24"/>
          <w:szCs w:val="24"/>
        </w:rPr>
        <w:t>queries,</w:t>
      </w:r>
      <w:proofErr w:type="gramEnd"/>
      <w:r w:rsidR="00A5316A">
        <w:rPr>
          <w:rFonts w:cs="Times New Roman"/>
          <w:sz w:val="24"/>
          <w:szCs w:val="24"/>
        </w:rPr>
        <w:t xml:space="preserve"> range queries, Geospatial queries, text search, aggregation framework and map reduce queries. </w:t>
      </w:r>
      <w:r w:rsidRPr="00AC7F84">
        <w:rPr>
          <w:rFonts w:cs="Times New Roman"/>
          <w:sz w:val="24"/>
          <w:szCs w:val="24"/>
        </w:rPr>
        <w:t xml:space="preserve"> </w:t>
      </w:r>
    </w:p>
    <w:p w:rsidR="005515C8" w:rsidRPr="005515C8" w:rsidRDefault="005515C8" w:rsidP="005515C8">
      <w:pPr>
        <w:pStyle w:val="ListParagraph"/>
        <w:numPr>
          <w:ilvl w:val="0"/>
          <w:numId w:val="2"/>
        </w:numPr>
        <w:jc w:val="both"/>
        <w:rPr>
          <w:rFonts w:cs="Times New Roman"/>
          <w:b/>
          <w:sz w:val="28"/>
          <w:szCs w:val="24"/>
        </w:rPr>
      </w:pPr>
      <w:r w:rsidRPr="005515C8">
        <w:rPr>
          <w:rFonts w:cs="Times New Roman"/>
          <w:b/>
          <w:sz w:val="28"/>
          <w:szCs w:val="24"/>
        </w:rPr>
        <w:t>ARCHITECTURE</w:t>
      </w:r>
      <w:r>
        <w:rPr>
          <w:rFonts w:cs="Times New Roman"/>
          <w:b/>
          <w:sz w:val="28"/>
          <w:szCs w:val="24"/>
        </w:rPr>
        <w:t>:</w:t>
      </w:r>
    </w:p>
    <w:p w:rsidR="005515C8" w:rsidRDefault="005515C8" w:rsidP="00AC7F84">
      <w:pPr>
        <w:jc w:val="both"/>
        <w:rPr>
          <w:rFonts w:cs="Times New Roman"/>
          <w:sz w:val="24"/>
          <w:szCs w:val="24"/>
        </w:rPr>
      </w:pPr>
      <w:r>
        <w:rPr>
          <w:rFonts w:cs="Times New Roman"/>
          <w:noProof/>
          <w:sz w:val="24"/>
          <w:szCs w:val="24"/>
        </w:rPr>
        <w:pict>
          <v:rect id="_x0000_s1032" style="position:absolute;left:0;text-align:left;margin-left:3.75pt;margin-top:13.3pt;width:423pt;height:287.25pt;z-index:251663360" filled="f"/>
        </w:pict>
      </w:r>
    </w:p>
    <w:p w:rsidR="005515C8" w:rsidRDefault="005515C8" w:rsidP="00AC7F84">
      <w:pPr>
        <w:jc w:val="both"/>
        <w:rPr>
          <w:rFonts w:cs="Times New Roman"/>
          <w:sz w:val="24"/>
          <w:szCs w:val="24"/>
        </w:rPr>
      </w:pPr>
      <w:r>
        <w:rPr>
          <w:rFonts w:cs="Times New Roman"/>
          <w:noProof/>
          <w:sz w:val="24"/>
          <w:szCs w:val="24"/>
        </w:rPr>
        <w:pict>
          <v:roundrect id="_x0000_s1026" style="position:absolute;left:0;text-align:left;margin-left:61.5pt;margin-top:17.2pt;width:311.25pt;height:29.25pt;z-index:251658240" arcsize="10923f">
            <v:textbox>
              <w:txbxContent>
                <w:p w:rsidR="005515C8" w:rsidRPr="005515C8" w:rsidRDefault="005515C8" w:rsidP="005515C8">
                  <w:pPr>
                    <w:jc w:val="center"/>
                    <w:rPr>
                      <w:sz w:val="28"/>
                    </w:rPr>
                  </w:pPr>
                  <w:r w:rsidRPr="005515C8">
                    <w:rPr>
                      <w:sz w:val="28"/>
                    </w:rPr>
                    <w:t>Client</w:t>
                  </w:r>
                  <w:r>
                    <w:rPr>
                      <w:sz w:val="28"/>
                    </w:rPr>
                    <w:t xml:space="preserve"> (Front-End visualization)</w:t>
                  </w:r>
                </w:p>
              </w:txbxContent>
            </v:textbox>
          </v:roundrect>
        </w:pict>
      </w:r>
    </w:p>
    <w:p w:rsidR="005515C8" w:rsidRDefault="005515C8" w:rsidP="00AC7F84">
      <w:pPr>
        <w:jc w:val="both"/>
        <w:rPr>
          <w:rFonts w:cs="Times New Roman"/>
          <w:sz w:val="24"/>
          <w:szCs w:val="24"/>
        </w:rPr>
      </w:pPr>
      <w:r>
        <w:rPr>
          <w:rFonts w:cs="Times New Roman"/>
          <w:noProof/>
          <w:sz w:val="24"/>
          <w:szCs w:val="24"/>
        </w:rPr>
        <w:pict>
          <v:shapetype id="_x0000_t32" coordsize="21600,21600" o:spt="32" o:oned="t" path="m,l21600,21600e" filled="f">
            <v:path arrowok="t" fillok="f" o:connecttype="none"/>
            <o:lock v:ext="edit" shapetype="t"/>
          </v:shapetype>
          <v:shape id="_x0000_s1030" type="#_x0000_t32" style="position:absolute;left:0;text-align:left;margin-left:215.25pt;margin-top:19.6pt;width:.05pt;height:24.75pt;z-index:251661312" o:connectortype="straight"/>
        </w:pict>
      </w:r>
    </w:p>
    <w:p w:rsidR="005515C8" w:rsidRDefault="005515C8" w:rsidP="00AC7F84">
      <w:pPr>
        <w:jc w:val="both"/>
        <w:rPr>
          <w:rFonts w:cs="Times New Roman"/>
          <w:sz w:val="24"/>
          <w:szCs w:val="24"/>
        </w:rPr>
      </w:pPr>
      <w:r>
        <w:rPr>
          <w:rFonts w:cs="Times New Roman"/>
          <w:noProof/>
          <w:sz w:val="24"/>
          <w:szCs w:val="24"/>
        </w:rPr>
        <w:pict>
          <v:roundrect id="_x0000_s1027" style="position:absolute;left:0;text-align:left;margin-left:61.5pt;margin-top:17.5pt;width:311.25pt;height:29.25pt;z-index:251659264" arcsize="10923f">
            <v:textbox>
              <w:txbxContent>
                <w:p w:rsidR="005515C8" w:rsidRPr="005515C8" w:rsidRDefault="005515C8" w:rsidP="005515C8">
                  <w:pPr>
                    <w:jc w:val="center"/>
                    <w:rPr>
                      <w:sz w:val="28"/>
                    </w:rPr>
                  </w:pPr>
                  <w:r w:rsidRPr="005515C8">
                    <w:rPr>
                      <w:sz w:val="28"/>
                    </w:rPr>
                    <w:t>Server</w:t>
                  </w:r>
                </w:p>
              </w:txbxContent>
            </v:textbox>
          </v:roundrect>
        </w:pict>
      </w:r>
    </w:p>
    <w:p w:rsidR="005515C8" w:rsidRDefault="005515C8" w:rsidP="00AC7F84">
      <w:pPr>
        <w:jc w:val="both"/>
        <w:rPr>
          <w:rFonts w:cs="Times New Roman"/>
          <w:sz w:val="24"/>
          <w:szCs w:val="24"/>
        </w:rPr>
      </w:pPr>
      <w:r>
        <w:rPr>
          <w:rFonts w:cs="Times New Roman"/>
          <w:noProof/>
          <w:sz w:val="24"/>
          <w:szCs w:val="24"/>
        </w:rPr>
        <w:pict>
          <v:shape id="_x0000_s1031" type="#_x0000_t32" style="position:absolute;left:0;text-align:left;margin-left:215.3pt;margin-top:19.9pt;width:.05pt;height:38.25pt;z-index:251662336" o:connectortype="straight"/>
        </w:pict>
      </w:r>
    </w:p>
    <w:p w:rsidR="001F7BAE" w:rsidRDefault="001F7BAE" w:rsidP="00AC7F84">
      <w:pPr>
        <w:jc w:val="both"/>
        <w:rPr>
          <w:rFonts w:cs="Times New Roman"/>
          <w:sz w:val="24"/>
          <w:szCs w:val="24"/>
        </w:rPr>
      </w:pPr>
    </w:p>
    <w:p w:rsidR="005515C8" w:rsidRDefault="005515C8" w:rsidP="00AC7F84">
      <w:pPr>
        <w:jc w:val="both"/>
        <w:rPr>
          <w:rFonts w:cs="Times New Roman"/>
          <w:sz w:val="24"/>
          <w:szCs w:val="24"/>
        </w:rPr>
      </w:pPr>
      <w:r>
        <w:rPr>
          <w:rFonts w:cs="Times New Roman"/>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left:0;text-align:left;margin-left:177pt;margin-top:4.45pt;width:1in;height:95.65pt;z-index:251660288">
            <v:textbox>
              <w:txbxContent>
                <w:p w:rsidR="005515C8" w:rsidRPr="005515C8" w:rsidRDefault="005515C8" w:rsidP="005515C8">
                  <w:pPr>
                    <w:jc w:val="center"/>
                    <w:rPr>
                      <w:sz w:val="24"/>
                    </w:rPr>
                  </w:pPr>
                  <w:proofErr w:type="spellStart"/>
                  <w:r w:rsidRPr="005515C8">
                    <w:rPr>
                      <w:sz w:val="24"/>
                    </w:rPr>
                    <w:t>MongoDB</w:t>
                  </w:r>
                  <w:proofErr w:type="spellEnd"/>
                </w:p>
              </w:txbxContent>
            </v:textbox>
          </v:shape>
        </w:pict>
      </w:r>
    </w:p>
    <w:p w:rsidR="005515C8" w:rsidRDefault="005515C8" w:rsidP="00AC7F84">
      <w:pPr>
        <w:jc w:val="both"/>
        <w:rPr>
          <w:rFonts w:cs="Times New Roman"/>
          <w:sz w:val="24"/>
          <w:szCs w:val="24"/>
        </w:rPr>
      </w:pPr>
    </w:p>
    <w:p w:rsidR="005515C8" w:rsidRDefault="005515C8" w:rsidP="00AC7F84">
      <w:pPr>
        <w:jc w:val="both"/>
        <w:rPr>
          <w:rFonts w:cs="Times New Roman"/>
          <w:sz w:val="24"/>
          <w:szCs w:val="24"/>
        </w:rPr>
      </w:pPr>
    </w:p>
    <w:p w:rsidR="005515C8" w:rsidRDefault="005515C8" w:rsidP="00AC7F84">
      <w:pPr>
        <w:jc w:val="both"/>
        <w:rPr>
          <w:rFonts w:cs="Times New Roman"/>
          <w:sz w:val="24"/>
          <w:szCs w:val="24"/>
        </w:rPr>
      </w:pPr>
    </w:p>
    <w:p w:rsidR="005515C8" w:rsidRDefault="005515C8" w:rsidP="00AC7F84">
      <w:pPr>
        <w:jc w:val="both"/>
        <w:rPr>
          <w:rFonts w:cs="Times New Roman"/>
          <w:sz w:val="24"/>
          <w:szCs w:val="24"/>
        </w:rPr>
      </w:pPr>
    </w:p>
    <w:p w:rsidR="005515C8" w:rsidRDefault="005515C8" w:rsidP="00AC7F84">
      <w:pPr>
        <w:jc w:val="both"/>
        <w:rPr>
          <w:rFonts w:cs="Times New Roman"/>
          <w:sz w:val="24"/>
          <w:szCs w:val="24"/>
        </w:rPr>
      </w:pPr>
    </w:p>
    <w:p w:rsidR="005515C8" w:rsidRPr="00AC7F84" w:rsidRDefault="005515C8" w:rsidP="00AC7F84">
      <w:pPr>
        <w:jc w:val="both"/>
        <w:rPr>
          <w:rFonts w:cs="Times New Roman"/>
          <w:sz w:val="24"/>
          <w:szCs w:val="24"/>
        </w:rPr>
      </w:pPr>
    </w:p>
    <w:p w:rsidR="00DE474C" w:rsidRPr="00AC7F84" w:rsidRDefault="00AC7F84" w:rsidP="00AC7F84">
      <w:pPr>
        <w:pStyle w:val="ListParagraph"/>
        <w:numPr>
          <w:ilvl w:val="0"/>
          <w:numId w:val="2"/>
        </w:numPr>
        <w:jc w:val="both"/>
        <w:rPr>
          <w:rFonts w:cs="Times New Roman"/>
          <w:b/>
          <w:sz w:val="28"/>
          <w:szCs w:val="24"/>
        </w:rPr>
      </w:pPr>
      <w:r w:rsidRPr="00AC7F84">
        <w:rPr>
          <w:rFonts w:cs="Times New Roman"/>
          <w:b/>
          <w:sz w:val="28"/>
          <w:szCs w:val="24"/>
        </w:rPr>
        <w:lastRenderedPageBreak/>
        <w:t>IMPLEMENTATION:</w:t>
      </w:r>
    </w:p>
    <w:p w:rsidR="00732D9A" w:rsidRPr="00AC7F84" w:rsidRDefault="00DE474C" w:rsidP="00AC7F84">
      <w:pPr>
        <w:jc w:val="both"/>
        <w:rPr>
          <w:rFonts w:cs="Times New Roman"/>
          <w:sz w:val="24"/>
          <w:szCs w:val="24"/>
        </w:rPr>
      </w:pPr>
      <w:r w:rsidRPr="00AC7F84">
        <w:rPr>
          <w:rFonts w:cs="Times New Roman"/>
          <w:sz w:val="24"/>
          <w:szCs w:val="24"/>
        </w:rPr>
        <w:t xml:space="preserve">Firstly, we collected the tweets based on some keywords </w:t>
      </w:r>
      <w:r w:rsidR="00A5316A">
        <w:rPr>
          <w:rFonts w:cs="Times New Roman"/>
          <w:sz w:val="24"/>
          <w:szCs w:val="24"/>
        </w:rPr>
        <w:t xml:space="preserve">and </w:t>
      </w:r>
      <w:r w:rsidRPr="00AC7F84">
        <w:rPr>
          <w:rFonts w:cs="Times New Roman"/>
          <w:sz w:val="24"/>
          <w:szCs w:val="24"/>
        </w:rPr>
        <w:t>then imported the data</w:t>
      </w:r>
      <w:r w:rsidR="00A5316A">
        <w:rPr>
          <w:rFonts w:cs="Times New Roman"/>
          <w:sz w:val="24"/>
          <w:szCs w:val="24"/>
        </w:rPr>
        <w:t xml:space="preserve"> to </w:t>
      </w:r>
      <w:proofErr w:type="spellStart"/>
      <w:r w:rsidR="00A5316A">
        <w:rPr>
          <w:rFonts w:cs="Times New Roman"/>
          <w:sz w:val="24"/>
          <w:szCs w:val="24"/>
        </w:rPr>
        <w:t>MongoDB</w:t>
      </w:r>
      <w:proofErr w:type="spellEnd"/>
      <w:r w:rsidR="00A5316A">
        <w:rPr>
          <w:rFonts w:cs="Times New Roman"/>
          <w:sz w:val="24"/>
          <w:szCs w:val="24"/>
        </w:rPr>
        <w:t xml:space="preserve"> using</w:t>
      </w:r>
      <w:r w:rsidRPr="00AC7F84">
        <w:rPr>
          <w:rFonts w:cs="Times New Roman"/>
          <w:sz w:val="24"/>
          <w:szCs w:val="24"/>
        </w:rPr>
        <w:t xml:space="preserve"> </w:t>
      </w:r>
      <w:r w:rsidR="00A5316A">
        <w:rPr>
          <w:rFonts w:cs="Times New Roman"/>
          <w:sz w:val="24"/>
          <w:szCs w:val="24"/>
        </w:rPr>
        <w:t xml:space="preserve">the tool </w:t>
      </w:r>
      <w:r w:rsidRPr="00AC7F84">
        <w:rPr>
          <w:rFonts w:cs="Times New Roman"/>
          <w:sz w:val="24"/>
          <w:szCs w:val="24"/>
        </w:rPr>
        <w:t xml:space="preserve">Eclipse IDE. Using the mongo-java-deriver 2.9.3 we connected our mongo shell to the eclipse. We dragged the data from </w:t>
      </w:r>
      <w:proofErr w:type="spellStart"/>
      <w:r w:rsidRPr="00AC7F84">
        <w:rPr>
          <w:rFonts w:cs="Times New Roman"/>
          <w:sz w:val="24"/>
          <w:szCs w:val="24"/>
        </w:rPr>
        <w:t>mongodb</w:t>
      </w:r>
      <w:proofErr w:type="spellEnd"/>
      <w:r w:rsidRPr="00AC7F84">
        <w:rPr>
          <w:rFonts w:cs="Times New Roman"/>
          <w:sz w:val="24"/>
          <w:szCs w:val="24"/>
        </w:rPr>
        <w:t xml:space="preserve"> to the front end application using eclipse IDE. Here, we have executed different queries on our twitter data and brought the output in the form of different </w:t>
      </w:r>
      <w:proofErr w:type="spellStart"/>
      <w:r w:rsidRPr="00AC7F84">
        <w:rPr>
          <w:rFonts w:cs="Times New Roman"/>
          <w:sz w:val="24"/>
          <w:szCs w:val="24"/>
        </w:rPr>
        <w:t>visualisations</w:t>
      </w:r>
      <w:proofErr w:type="spellEnd"/>
      <w:r w:rsidRPr="00AC7F84">
        <w:rPr>
          <w:rFonts w:cs="Times New Roman"/>
          <w:sz w:val="24"/>
          <w:szCs w:val="24"/>
        </w:rPr>
        <w:t>.</w:t>
      </w:r>
    </w:p>
    <w:p w:rsidR="00AC7F84" w:rsidRDefault="00DE474C" w:rsidP="00AC7F84">
      <w:pPr>
        <w:pStyle w:val="ListParagraph"/>
        <w:numPr>
          <w:ilvl w:val="0"/>
          <w:numId w:val="3"/>
        </w:numPr>
        <w:jc w:val="both"/>
        <w:rPr>
          <w:rFonts w:cs="Times New Roman"/>
          <w:sz w:val="24"/>
          <w:szCs w:val="24"/>
        </w:rPr>
      </w:pPr>
      <w:r w:rsidRPr="00AC7F84">
        <w:rPr>
          <w:rFonts w:cs="Times New Roman"/>
          <w:sz w:val="24"/>
          <w:szCs w:val="24"/>
        </w:rPr>
        <w:t>Our twitter data size is 1.953GB.</w:t>
      </w:r>
    </w:p>
    <w:p w:rsidR="00AC7F84" w:rsidRDefault="00AC7F84" w:rsidP="00AC7F84">
      <w:pPr>
        <w:pStyle w:val="ListParagraph"/>
        <w:numPr>
          <w:ilvl w:val="0"/>
          <w:numId w:val="3"/>
        </w:numPr>
        <w:jc w:val="both"/>
        <w:rPr>
          <w:rFonts w:cs="Times New Roman"/>
          <w:sz w:val="24"/>
          <w:szCs w:val="24"/>
        </w:rPr>
      </w:pPr>
      <w:r>
        <w:rPr>
          <w:rFonts w:cs="Times New Roman"/>
          <w:sz w:val="24"/>
          <w:szCs w:val="24"/>
        </w:rPr>
        <w:t>The name of our Database in</w:t>
      </w:r>
      <w:r w:rsidRPr="00AC7F84">
        <w:rPr>
          <w:rFonts w:cs="Times New Roman"/>
          <w:sz w:val="24"/>
          <w:szCs w:val="24"/>
        </w:rPr>
        <w:t xml:space="preserve"> </w:t>
      </w:r>
      <w:proofErr w:type="spellStart"/>
      <w:r w:rsidRPr="00AC7F84">
        <w:rPr>
          <w:rFonts w:cs="Times New Roman"/>
          <w:sz w:val="24"/>
          <w:szCs w:val="24"/>
        </w:rPr>
        <w:t>MongoDB</w:t>
      </w:r>
      <w:proofErr w:type="spellEnd"/>
      <w:r>
        <w:rPr>
          <w:rFonts w:cs="Times New Roman"/>
          <w:sz w:val="24"/>
          <w:szCs w:val="24"/>
        </w:rPr>
        <w:t xml:space="preserve"> is “</w:t>
      </w:r>
      <w:proofErr w:type="spellStart"/>
      <w:r>
        <w:rPr>
          <w:rFonts w:cs="Times New Roman"/>
          <w:sz w:val="24"/>
          <w:szCs w:val="24"/>
        </w:rPr>
        <w:t>BigDataProject</w:t>
      </w:r>
      <w:proofErr w:type="spellEnd"/>
      <w:r>
        <w:rPr>
          <w:rFonts w:cs="Times New Roman"/>
          <w:sz w:val="24"/>
          <w:szCs w:val="24"/>
        </w:rPr>
        <w:t>”</w:t>
      </w:r>
      <w:r w:rsidR="00732D9A" w:rsidRPr="00AC7F84">
        <w:rPr>
          <w:rFonts w:cs="Times New Roman"/>
          <w:sz w:val="24"/>
          <w:szCs w:val="24"/>
        </w:rPr>
        <w:t xml:space="preserve"> and the collection</w:t>
      </w:r>
      <w:r>
        <w:rPr>
          <w:rFonts w:cs="Times New Roman"/>
          <w:sz w:val="24"/>
          <w:szCs w:val="24"/>
        </w:rPr>
        <w:t xml:space="preserve"> is “</w:t>
      </w:r>
      <w:r w:rsidR="00732D9A" w:rsidRPr="00AC7F84">
        <w:rPr>
          <w:rFonts w:cs="Times New Roman"/>
          <w:sz w:val="24"/>
          <w:szCs w:val="24"/>
        </w:rPr>
        <w:t>PB</w:t>
      </w:r>
      <w:r>
        <w:rPr>
          <w:rFonts w:cs="Times New Roman"/>
          <w:sz w:val="24"/>
          <w:szCs w:val="24"/>
        </w:rPr>
        <w:t>”</w:t>
      </w:r>
      <w:r w:rsidR="00732D9A" w:rsidRPr="00AC7F84">
        <w:rPr>
          <w:rFonts w:cs="Times New Roman"/>
          <w:sz w:val="24"/>
          <w:szCs w:val="24"/>
        </w:rPr>
        <w:t xml:space="preserve">. </w:t>
      </w:r>
    </w:p>
    <w:p w:rsidR="00B65CB3" w:rsidRDefault="00732D9A" w:rsidP="005515C8">
      <w:pPr>
        <w:pStyle w:val="ListParagraph"/>
        <w:numPr>
          <w:ilvl w:val="0"/>
          <w:numId w:val="3"/>
        </w:numPr>
        <w:jc w:val="both"/>
        <w:rPr>
          <w:rFonts w:cs="Times New Roman"/>
          <w:sz w:val="24"/>
          <w:szCs w:val="24"/>
        </w:rPr>
      </w:pPr>
      <w:r w:rsidRPr="00AC7F84">
        <w:rPr>
          <w:rFonts w:cs="Times New Roman"/>
          <w:sz w:val="24"/>
          <w:szCs w:val="24"/>
        </w:rPr>
        <w:t xml:space="preserve">We connected using the </w:t>
      </w:r>
      <w:proofErr w:type="spellStart"/>
      <w:r w:rsidRPr="00AC7F84">
        <w:rPr>
          <w:rFonts w:cs="Times New Roman"/>
          <w:sz w:val="24"/>
          <w:szCs w:val="24"/>
        </w:rPr>
        <w:t>localhost</w:t>
      </w:r>
      <w:proofErr w:type="spellEnd"/>
      <w:r w:rsidRPr="00AC7F84">
        <w:rPr>
          <w:rFonts w:cs="Times New Roman"/>
          <w:sz w:val="24"/>
          <w:szCs w:val="24"/>
        </w:rPr>
        <w:t xml:space="preserve"> with the port number #27017.</w:t>
      </w:r>
    </w:p>
    <w:p w:rsidR="005515C8" w:rsidRDefault="005515C8" w:rsidP="005515C8">
      <w:pPr>
        <w:pStyle w:val="ListParagraph"/>
        <w:jc w:val="both"/>
        <w:rPr>
          <w:rFonts w:cs="Times New Roman"/>
          <w:sz w:val="24"/>
          <w:szCs w:val="24"/>
        </w:rPr>
      </w:pPr>
    </w:p>
    <w:p w:rsidR="005515C8" w:rsidRPr="005515C8" w:rsidRDefault="005515C8" w:rsidP="005515C8">
      <w:pPr>
        <w:pStyle w:val="ListParagraph"/>
        <w:jc w:val="both"/>
        <w:rPr>
          <w:rFonts w:cs="Times New Roman"/>
          <w:sz w:val="24"/>
          <w:szCs w:val="24"/>
        </w:rPr>
      </w:pPr>
    </w:p>
    <w:p w:rsidR="00A5316A" w:rsidRDefault="00DE474C" w:rsidP="00A5316A">
      <w:pPr>
        <w:pStyle w:val="ListParagraph"/>
        <w:numPr>
          <w:ilvl w:val="0"/>
          <w:numId w:val="2"/>
        </w:numPr>
        <w:jc w:val="both"/>
        <w:rPr>
          <w:rFonts w:cs="Times New Roman"/>
          <w:b/>
          <w:sz w:val="28"/>
          <w:szCs w:val="24"/>
        </w:rPr>
      </w:pPr>
      <w:r w:rsidRPr="00AC7F84">
        <w:rPr>
          <w:rFonts w:cs="Times New Roman"/>
          <w:b/>
          <w:sz w:val="28"/>
          <w:szCs w:val="24"/>
        </w:rPr>
        <w:t>Queries</w:t>
      </w:r>
      <w:r w:rsidR="00AC7F84">
        <w:rPr>
          <w:rFonts w:cs="Times New Roman"/>
          <w:b/>
          <w:sz w:val="28"/>
          <w:szCs w:val="24"/>
        </w:rPr>
        <w:t>:</w:t>
      </w:r>
    </w:p>
    <w:p w:rsidR="00A5316A" w:rsidRPr="00A5316A" w:rsidRDefault="00A5316A" w:rsidP="00A5316A">
      <w:pPr>
        <w:pStyle w:val="ListParagraph"/>
        <w:jc w:val="both"/>
        <w:rPr>
          <w:rFonts w:cs="Times New Roman"/>
          <w:b/>
          <w:sz w:val="28"/>
          <w:szCs w:val="24"/>
        </w:rPr>
      </w:pPr>
    </w:p>
    <w:p w:rsidR="00A5316A" w:rsidRPr="00A5316A" w:rsidRDefault="00A5316A" w:rsidP="00A5316A">
      <w:pPr>
        <w:pStyle w:val="ListParagraph"/>
        <w:rPr>
          <w:sz w:val="24"/>
        </w:rPr>
      </w:pPr>
      <w:r w:rsidRPr="00A5316A">
        <w:rPr>
          <w:sz w:val="24"/>
        </w:rPr>
        <w:t xml:space="preserve">We connected the Eclipse </w:t>
      </w:r>
      <w:proofErr w:type="gramStart"/>
      <w:r w:rsidRPr="00A5316A">
        <w:rPr>
          <w:sz w:val="24"/>
        </w:rPr>
        <w:t>IDE  tool</w:t>
      </w:r>
      <w:proofErr w:type="gramEnd"/>
      <w:r w:rsidRPr="00A5316A">
        <w:rPr>
          <w:sz w:val="24"/>
        </w:rPr>
        <w:t xml:space="preserve"> to the </w:t>
      </w:r>
      <w:proofErr w:type="spellStart"/>
      <w:r w:rsidRPr="00A5316A">
        <w:rPr>
          <w:sz w:val="24"/>
        </w:rPr>
        <w:t>MongoDb</w:t>
      </w:r>
      <w:proofErr w:type="spellEnd"/>
      <w:r w:rsidRPr="00A5316A">
        <w:rPr>
          <w:sz w:val="24"/>
        </w:rPr>
        <w:t xml:space="preserve">  with the help of mongo-java-driver -2.9.3</w:t>
      </w:r>
    </w:p>
    <w:p w:rsidR="00A5316A" w:rsidRPr="00A5316A" w:rsidRDefault="00A5316A" w:rsidP="00A5316A">
      <w:pPr>
        <w:pStyle w:val="ListParagraph"/>
        <w:rPr>
          <w:b/>
          <w:sz w:val="24"/>
        </w:rPr>
      </w:pPr>
      <w:r w:rsidRPr="00A5316A">
        <w:rPr>
          <w:sz w:val="24"/>
        </w:rPr>
        <w:t xml:space="preserve">a)  </w:t>
      </w:r>
      <w:r w:rsidRPr="00A5316A">
        <w:rPr>
          <w:b/>
          <w:sz w:val="24"/>
        </w:rPr>
        <w:t>Counting the number of tweets based on a key word:</w:t>
      </w:r>
    </w:p>
    <w:p w:rsidR="00A5316A" w:rsidRPr="00A5316A" w:rsidRDefault="00A5316A" w:rsidP="00A5316A">
      <w:pPr>
        <w:pStyle w:val="ListParagraph"/>
        <w:rPr>
          <w:sz w:val="24"/>
        </w:rPr>
      </w:pPr>
      <w:r w:rsidRPr="00A5316A">
        <w:rPr>
          <w:sz w:val="24"/>
        </w:rPr>
        <w:t xml:space="preserve">With the available data in the collected tweets, we used the keywords like Windows, Android, Blackberry, IOS, Mac, Linux and </w:t>
      </w:r>
      <w:proofErr w:type="spellStart"/>
      <w:r w:rsidRPr="00A5316A">
        <w:rPr>
          <w:sz w:val="24"/>
        </w:rPr>
        <w:t>Ubuntu</w:t>
      </w:r>
      <w:proofErr w:type="spellEnd"/>
      <w:r w:rsidRPr="00A5316A">
        <w:rPr>
          <w:sz w:val="24"/>
        </w:rPr>
        <w:t xml:space="preserve">. With those keywords we ran the java program in Eclipse IDE and visualized the data in the form of a pie chart.  We used the </w:t>
      </w:r>
      <w:proofErr w:type="gramStart"/>
      <w:r w:rsidRPr="00A5316A">
        <w:rPr>
          <w:sz w:val="24"/>
        </w:rPr>
        <w:t>find(</w:t>
      </w:r>
      <w:proofErr w:type="gramEnd"/>
      <w:r w:rsidRPr="00A5316A">
        <w:rPr>
          <w:sz w:val="24"/>
        </w:rPr>
        <w:t>) to count the data.</w:t>
      </w:r>
    </w:p>
    <w:p w:rsidR="00A5316A" w:rsidRPr="00A5316A" w:rsidRDefault="00A5316A" w:rsidP="00A5316A">
      <w:pPr>
        <w:pStyle w:val="ListParagraph"/>
        <w:rPr>
          <w:sz w:val="24"/>
        </w:rPr>
      </w:pPr>
    </w:p>
    <w:p w:rsidR="00A5316A" w:rsidRPr="00A5316A" w:rsidRDefault="00A5316A" w:rsidP="00A5316A">
      <w:pPr>
        <w:pStyle w:val="ListParagraph"/>
        <w:rPr>
          <w:sz w:val="24"/>
        </w:rPr>
      </w:pPr>
      <w:r w:rsidRPr="00A5316A">
        <w:rPr>
          <w:sz w:val="24"/>
        </w:rPr>
        <w:t xml:space="preserve">b)  </w:t>
      </w:r>
      <w:r w:rsidRPr="00A5316A">
        <w:rPr>
          <w:b/>
          <w:sz w:val="24"/>
        </w:rPr>
        <w:t xml:space="preserve">Finding the number of tweets based on a Language using </w:t>
      </w:r>
      <w:proofErr w:type="gramStart"/>
      <w:r w:rsidRPr="00A5316A">
        <w:rPr>
          <w:b/>
          <w:sz w:val="24"/>
        </w:rPr>
        <w:t>Aggregate(</w:t>
      </w:r>
      <w:proofErr w:type="gramEnd"/>
      <w:r w:rsidRPr="00A5316A">
        <w:rPr>
          <w:b/>
          <w:sz w:val="24"/>
        </w:rPr>
        <w:t>):</w:t>
      </w:r>
    </w:p>
    <w:p w:rsidR="00A5316A" w:rsidRPr="00A5316A" w:rsidRDefault="00A5316A" w:rsidP="00A5316A">
      <w:pPr>
        <w:pStyle w:val="ListParagraph"/>
        <w:rPr>
          <w:b/>
          <w:sz w:val="24"/>
        </w:rPr>
      </w:pPr>
      <w:r w:rsidRPr="00A5316A">
        <w:rPr>
          <w:sz w:val="24"/>
        </w:rPr>
        <w:t>There are several languages in the collected data.</w:t>
      </w:r>
      <w:r>
        <w:rPr>
          <w:sz w:val="24"/>
        </w:rPr>
        <w:t xml:space="preserve"> W</w:t>
      </w:r>
      <w:r w:rsidRPr="00A5316A">
        <w:rPr>
          <w:sz w:val="24"/>
        </w:rPr>
        <w:t xml:space="preserve">e used the aggregation operation to </w:t>
      </w:r>
      <w:proofErr w:type="gramStart"/>
      <w:r w:rsidRPr="00A5316A">
        <w:rPr>
          <w:sz w:val="24"/>
        </w:rPr>
        <w:t>group  the</w:t>
      </w:r>
      <w:proofErr w:type="gramEnd"/>
      <w:r w:rsidRPr="00A5316A">
        <w:rPr>
          <w:sz w:val="24"/>
        </w:rPr>
        <w:t xml:space="preserve"> languages and sorted them based on the number of counts. Here the language "en"- English has the highest count followed by the other languages</w:t>
      </w:r>
      <w:r>
        <w:rPr>
          <w:sz w:val="24"/>
        </w:rPr>
        <w:t>.</w:t>
      </w:r>
      <w:r w:rsidRPr="00A5316A">
        <w:rPr>
          <w:sz w:val="24"/>
        </w:rPr>
        <w:t xml:space="preserve"> We visualized the output with the help of a bar graph.</w:t>
      </w:r>
    </w:p>
    <w:p w:rsidR="00A5316A" w:rsidRDefault="00A5316A" w:rsidP="00A5316A">
      <w:pPr>
        <w:pStyle w:val="ListParagraph"/>
        <w:rPr>
          <w:b/>
          <w:sz w:val="24"/>
        </w:rPr>
      </w:pPr>
    </w:p>
    <w:p w:rsidR="00A5316A" w:rsidRPr="00A5316A" w:rsidRDefault="00A5316A" w:rsidP="00A5316A">
      <w:pPr>
        <w:pStyle w:val="ListParagraph"/>
        <w:rPr>
          <w:b/>
          <w:sz w:val="24"/>
        </w:rPr>
      </w:pPr>
      <w:r w:rsidRPr="00A5316A">
        <w:rPr>
          <w:b/>
          <w:sz w:val="24"/>
        </w:rPr>
        <w:t>c) Sorting the tweets based on country using a keyword:</w:t>
      </w:r>
    </w:p>
    <w:p w:rsidR="00A5316A" w:rsidRPr="00A5316A" w:rsidRDefault="00A5316A" w:rsidP="00A5316A">
      <w:pPr>
        <w:pStyle w:val="ListParagraph"/>
        <w:rPr>
          <w:sz w:val="24"/>
        </w:rPr>
      </w:pPr>
      <w:r w:rsidRPr="00A5316A">
        <w:rPr>
          <w:sz w:val="24"/>
        </w:rPr>
        <w:t xml:space="preserve">We tried to sort the particular tweet keyword based on the country. Here we used </w:t>
      </w:r>
      <w:proofErr w:type="gramStart"/>
      <w:r w:rsidRPr="00A5316A">
        <w:rPr>
          <w:sz w:val="24"/>
        </w:rPr>
        <w:t>find(</w:t>
      </w:r>
      <w:proofErr w:type="gramEnd"/>
      <w:r w:rsidRPr="00A5316A">
        <w:rPr>
          <w:sz w:val="24"/>
        </w:rPr>
        <w:t>) and with the help of projection we displayed the tweets. The user has to input the name of the country and the keyword he wish to search for. The output will visualize the tweets.</w:t>
      </w:r>
    </w:p>
    <w:p w:rsidR="00A5316A" w:rsidRDefault="00A5316A" w:rsidP="00A5316A">
      <w:pPr>
        <w:pStyle w:val="ListParagraph"/>
        <w:rPr>
          <w:b/>
          <w:sz w:val="24"/>
        </w:rPr>
      </w:pPr>
    </w:p>
    <w:p w:rsidR="00A5316A" w:rsidRPr="00A5316A" w:rsidRDefault="00A5316A" w:rsidP="00A5316A">
      <w:pPr>
        <w:pStyle w:val="ListParagraph"/>
        <w:rPr>
          <w:b/>
          <w:sz w:val="24"/>
        </w:rPr>
      </w:pPr>
      <w:r w:rsidRPr="00A5316A">
        <w:rPr>
          <w:b/>
          <w:sz w:val="24"/>
        </w:rPr>
        <w:t xml:space="preserve">d) </w:t>
      </w:r>
      <w:r w:rsidR="00CB4584">
        <w:rPr>
          <w:b/>
          <w:sz w:val="24"/>
        </w:rPr>
        <w:t xml:space="preserve">Finding the </w:t>
      </w:r>
      <w:r w:rsidRPr="00A5316A">
        <w:rPr>
          <w:b/>
          <w:sz w:val="24"/>
        </w:rPr>
        <w:t xml:space="preserve">followers count, </w:t>
      </w:r>
      <w:proofErr w:type="spellStart"/>
      <w:r w:rsidRPr="00A5316A">
        <w:rPr>
          <w:b/>
          <w:sz w:val="24"/>
        </w:rPr>
        <w:t>r</w:t>
      </w:r>
      <w:r w:rsidR="00CB4584">
        <w:rPr>
          <w:b/>
          <w:sz w:val="24"/>
        </w:rPr>
        <w:t>etweet</w:t>
      </w:r>
      <w:proofErr w:type="spellEnd"/>
      <w:r w:rsidR="00CB4584">
        <w:rPr>
          <w:b/>
          <w:sz w:val="24"/>
        </w:rPr>
        <w:t xml:space="preserve"> count and other details </w:t>
      </w:r>
      <w:r w:rsidRPr="00A5316A">
        <w:rPr>
          <w:b/>
          <w:sz w:val="24"/>
        </w:rPr>
        <w:t xml:space="preserve">of a particular user: </w:t>
      </w:r>
    </w:p>
    <w:p w:rsidR="00A5316A" w:rsidRPr="00A5316A" w:rsidRDefault="00A5316A" w:rsidP="00A5316A">
      <w:pPr>
        <w:pStyle w:val="ListParagraph"/>
        <w:rPr>
          <w:sz w:val="24"/>
        </w:rPr>
      </w:pPr>
      <w:r w:rsidRPr="00A5316A">
        <w:rPr>
          <w:b/>
          <w:sz w:val="24"/>
        </w:rPr>
        <w:lastRenderedPageBreak/>
        <w:t xml:space="preserve"> </w:t>
      </w:r>
      <w:r w:rsidRPr="00A5316A">
        <w:rPr>
          <w:sz w:val="24"/>
        </w:rPr>
        <w:t>By entering the screen name of the u</w:t>
      </w:r>
      <w:r w:rsidR="00CB4584">
        <w:rPr>
          <w:sz w:val="24"/>
        </w:rPr>
        <w:t>ser, one can find the followers count</w:t>
      </w:r>
      <w:r w:rsidRPr="00A5316A">
        <w:rPr>
          <w:sz w:val="24"/>
        </w:rPr>
        <w:t xml:space="preserve">, </w:t>
      </w:r>
      <w:proofErr w:type="spellStart"/>
      <w:r w:rsidRPr="00A5316A">
        <w:rPr>
          <w:sz w:val="24"/>
        </w:rPr>
        <w:t>retweet</w:t>
      </w:r>
      <w:proofErr w:type="spellEnd"/>
      <w:r w:rsidR="00CB4584">
        <w:rPr>
          <w:sz w:val="24"/>
        </w:rPr>
        <w:t xml:space="preserve"> count, favorites count, statuses count</w:t>
      </w:r>
      <w:r w:rsidRPr="00A5316A">
        <w:rPr>
          <w:sz w:val="24"/>
        </w:rPr>
        <w:t xml:space="preserve"> and f</w:t>
      </w:r>
      <w:r w:rsidR="00CB4584">
        <w:rPr>
          <w:sz w:val="24"/>
        </w:rPr>
        <w:t>riends count</w:t>
      </w:r>
      <w:r w:rsidRPr="00A5316A">
        <w:rPr>
          <w:sz w:val="24"/>
        </w:rPr>
        <w:t xml:space="preserve">. We used the </w:t>
      </w:r>
      <w:r w:rsidR="00CB4584" w:rsidRPr="00A5316A">
        <w:rPr>
          <w:sz w:val="24"/>
        </w:rPr>
        <w:t>find (</w:t>
      </w:r>
      <w:r w:rsidRPr="00A5316A">
        <w:rPr>
          <w:sz w:val="24"/>
        </w:rPr>
        <w:t>) to find the counts and projected those counts.</w:t>
      </w:r>
    </w:p>
    <w:p w:rsidR="00A5316A" w:rsidRDefault="00A5316A" w:rsidP="00A5316A">
      <w:pPr>
        <w:pStyle w:val="ListParagraph"/>
        <w:rPr>
          <w:b/>
          <w:sz w:val="24"/>
        </w:rPr>
      </w:pPr>
    </w:p>
    <w:p w:rsidR="00A5316A" w:rsidRPr="00A5316A" w:rsidRDefault="00A5316A" w:rsidP="00A5316A">
      <w:pPr>
        <w:pStyle w:val="ListParagraph"/>
        <w:rPr>
          <w:b/>
          <w:sz w:val="24"/>
        </w:rPr>
      </w:pPr>
      <w:r w:rsidRPr="00A5316A">
        <w:rPr>
          <w:b/>
          <w:sz w:val="24"/>
        </w:rPr>
        <w:t>e) Tweets ranging between the dates:</w:t>
      </w:r>
    </w:p>
    <w:p w:rsidR="00B65CB3" w:rsidRDefault="00A5316A" w:rsidP="005515C8">
      <w:pPr>
        <w:pStyle w:val="ListParagraph"/>
        <w:rPr>
          <w:sz w:val="24"/>
        </w:rPr>
      </w:pPr>
      <w:r w:rsidRPr="00A5316A">
        <w:rPr>
          <w:sz w:val="24"/>
        </w:rPr>
        <w:t>The user needs to enter the starting date and the ending date to find the tweets ranging between those. This is done with the help of "$</w:t>
      </w:r>
      <w:proofErr w:type="spellStart"/>
      <w:r w:rsidRPr="00A5316A">
        <w:rPr>
          <w:sz w:val="24"/>
        </w:rPr>
        <w:t>gt</w:t>
      </w:r>
      <w:proofErr w:type="spellEnd"/>
      <w:r w:rsidRPr="00A5316A">
        <w:rPr>
          <w:sz w:val="24"/>
        </w:rPr>
        <w:t>" and "$</w:t>
      </w:r>
      <w:proofErr w:type="spellStart"/>
      <w:r w:rsidRPr="00A5316A">
        <w:rPr>
          <w:sz w:val="24"/>
        </w:rPr>
        <w:t>lt</w:t>
      </w:r>
      <w:proofErr w:type="spellEnd"/>
      <w:r w:rsidRPr="00A5316A">
        <w:rPr>
          <w:sz w:val="24"/>
        </w:rPr>
        <w:t xml:space="preserve">".  </w:t>
      </w:r>
    </w:p>
    <w:p w:rsidR="005515C8" w:rsidRPr="005515C8" w:rsidRDefault="005515C8" w:rsidP="005515C8">
      <w:pPr>
        <w:pStyle w:val="ListParagraph"/>
        <w:rPr>
          <w:sz w:val="24"/>
        </w:rPr>
      </w:pPr>
    </w:p>
    <w:p w:rsidR="00DE474C" w:rsidRPr="00AC7F84" w:rsidRDefault="00DE474C" w:rsidP="00AC7F84">
      <w:pPr>
        <w:pStyle w:val="ListParagraph"/>
        <w:numPr>
          <w:ilvl w:val="0"/>
          <w:numId w:val="2"/>
        </w:numPr>
        <w:jc w:val="both"/>
        <w:rPr>
          <w:rFonts w:cs="Times New Roman"/>
          <w:b/>
          <w:sz w:val="28"/>
          <w:szCs w:val="24"/>
        </w:rPr>
      </w:pPr>
      <w:r w:rsidRPr="00AC7F84">
        <w:rPr>
          <w:rFonts w:cs="Times New Roman"/>
          <w:b/>
          <w:sz w:val="28"/>
          <w:szCs w:val="24"/>
        </w:rPr>
        <w:t>Testing:</w:t>
      </w:r>
    </w:p>
    <w:p w:rsidR="00DE474C" w:rsidRPr="00AC7F84" w:rsidRDefault="00CB4584" w:rsidP="005515C8">
      <w:pPr>
        <w:ind w:left="420"/>
        <w:jc w:val="both"/>
        <w:rPr>
          <w:rFonts w:cs="Times New Roman"/>
          <w:sz w:val="24"/>
          <w:szCs w:val="24"/>
        </w:rPr>
      </w:pPr>
      <w:r>
        <w:rPr>
          <w:rFonts w:cs="Times New Roman"/>
          <w:sz w:val="24"/>
          <w:szCs w:val="24"/>
        </w:rPr>
        <w:t xml:space="preserve">We had done some manual testing in the Eclipse IDE and then compared the results with the Mongo shell. </w:t>
      </w:r>
    </w:p>
    <w:p w:rsidR="00DE474C" w:rsidRPr="00AC7F84" w:rsidRDefault="00DE474C" w:rsidP="00AC7F84">
      <w:pPr>
        <w:jc w:val="both"/>
        <w:rPr>
          <w:rFonts w:cs="Times New Roman"/>
          <w:sz w:val="24"/>
          <w:szCs w:val="24"/>
        </w:rPr>
      </w:pPr>
    </w:p>
    <w:p w:rsidR="00DE474C" w:rsidRPr="005515C8" w:rsidRDefault="00DE474C" w:rsidP="00AC7F84">
      <w:pPr>
        <w:pStyle w:val="ListParagraph"/>
        <w:numPr>
          <w:ilvl w:val="0"/>
          <w:numId w:val="2"/>
        </w:numPr>
        <w:jc w:val="both"/>
        <w:rPr>
          <w:rFonts w:cs="Times New Roman"/>
          <w:b/>
          <w:sz w:val="24"/>
          <w:szCs w:val="24"/>
        </w:rPr>
      </w:pPr>
      <w:r w:rsidRPr="00BD41EB">
        <w:rPr>
          <w:rFonts w:cs="Times New Roman"/>
          <w:b/>
          <w:sz w:val="28"/>
          <w:szCs w:val="24"/>
        </w:rPr>
        <w:t>References:</w:t>
      </w:r>
    </w:p>
    <w:p w:rsidR="005515C8" w:rsidRPr="00BD41EB" w:rsidRDefault="005515C8" w:rsidP="005515C8">
      <w:pPr>
        <w:pStyle w:val="ListParagraph"/>
        <w:jc w:val="both"/>
        <w:rPr>
          <w:rFonts w:cs="Times New Roman"/>
          <w:b/>
          <w:sz w:val="24"/>
          <w:szCs w:val="24"/>
        </w:rPr>
      </w:pPr>
    </w:p>
    <w:p w:rsidR="00DE474C" w:rsidRPr="005515C8" w:rsidRDefault="00DE474C" w:rsidP="005515C8">
      <w:pPr>
        <w:pStyle w:val="ListParagraph"/>
        <w:numPr>
          <w:ilvl w:val="0"/>
          <w:numId w:val="4"/>
        </w:numPr>
        <w:jc w:val="both"/>
        <w:rPr>
          <w:rFonts w:cs="Times New Roman"/>
          <w:sz w:val="24"/>
          <w:szCs w:val="24"/>
        </w:rPr>
      </w:pPr>
      <w:hyperlink r:id="rId5" w:history="1">
        <w:r w:rsidRPr="005515C8">
          <w:rPr>
            <w:rStyle w:val="Hyperlink"/>
            <w:rFonts w:cs="Times New Roman"/>
            <w:sz w:val="24"/>
            <w:szCs w:val="24"/>
          </w:rPr>
          <w:t>http://www.mongodb.org/</w:t>
        </w:r>
      </w:hyperlink>
    </w:p>
    <w:p w:rsidR="00DE474C" w:rsidRPr="005515C8" w:rsidRDefault="005515C8" w:rsidP="005515C8">
      <w:pPr>
        <w:pStyle w:val="ListParagraph"/>
        <w:numPr>
          <w:ilvl w:val="0"/>
          <w:numId w:val="4"/>
        </w:numPr>
        <w:jc w:val="both"/>
        <w:rPr>
          <w:rFonts w:cs="Times New Roman"/>
          <w:sz w:val="24"/>
          <w:szCs w:val="24"/>
        </w:rPr>
      </w:pPr>
      <w:hyperlink r:id="rId6" w:history="1">
        <w:r w:rsidRPr="005515C8">
          <w:rPr>
            <w:rStyle w:val="Hyperlink"/>
            <w:rFonts w:cs="Times New Roman"/>
            <w:sz w:val="24"/>
            <w:szCs w:val="24"/>
          </w:rPr>
          <w:t>http://www.infoworld.com/article/2608083/application-development/do-twitter-analysis-the-easy-way-with-mongodb.html?page=3</w:t>
        </w:r>
      </w:hyperlink>
    </w:p>
    <w:p w:rsidR="00DE474C" w:rsidRPr="005515C8" w:rsidRDefault="00DE474C" w:rsidP="005515C8">
      <w:pPr>
        <w:pStyle w:val="ListParagraph"/>
        <w:numPr>
          <w:ilvl w:val="0"/>
          <w:numId w:val="4"/>
        </w:numPr>
        <w:jc w:val="both"/>
        <w:rPr>
          <w:rFonts w:cs="Times New Roman"/>
          <w:sz w:val="24"/>
          <w:szCs w:val="24"/>
        </w:rPr>
      </w:pPr>
      <w:hyperlink r:id="rId7" w:history="1">
        <w:r w:rsidRPr="005515C8">
          <w:rPr>
            <w:rStyle w:val="Hyperlink"/>
            <w:rFonts w:cs="Times New Roman"/>
            <w:sz w:val="24"/>
            <w:szCs w:val="24"/>
          </w:rPr>
          <w:t>http://tweettracker.fulton.asu.edu/tda/TwitterDataAnalytics.pdf</w:t>
        </w:r>
      </w:hyperlink>
    </w:p>
    <w:p w:rsidR="00DE474C" w:rsidRPr="005515C8" w:rsidRDefault="00DE474C" w:rsidP="005515C8">
      <w:pPr>
        <w:pStyle w:val="ListParagraph"/>
        <w:numPr>
          <w:ilvl w:val="0"/>
          <w:numId w:val="4"/>
        </w:numPr>
        <w:jc w:val="both"/>
        <w:rPr>
          <w:rFonts w:cs="Times New Roman"/>
          <w:sz w:val="24"/>
          <w:szCs w:val="24"/>
        </w:rPr>
      </w:pPr>
      <w:hyperlink r:id="rId8" w:history="1">
        <w:r w:rsidRPr="005515C8">
          <w:rPr>
            <w:rStyle w:val="Hyperlink"/>
            <w:rFonts w:cs="Times New Roman"/>
            <w:sz w:val="24"/>
            <w:szCs w:val="24"/>
          </w:rPr>
          <w:t>http://en.wikipedia.org/wiki/MongoDB</w:t>
        </w:r>
      </w:hyperlink>
    </w:p>
    <w:p w:rsidR="00987417" w:rsidRPr="005515C8" w:rsidRDefault="00987417" w:rsidP="005515C8">
      <w:pPr>
        <w:pStyle w:val="ListParagraph"/>
        <w:numPr>
          <w:ilvl w:val="0"/>
          <w:numId w:val="4"/>
        </w:numPr>
        <w:jc w:val="both"/>
        <w:rPr>
          <w:rFonts w:cs="Times New Roman"/>
          <w:sz w:val="24"/>
          <w:szCs w:val="24"/>
        </w:rPr>
      </w:pPr>
      <w:hyperlink r:id="rId9" w:history="1">
        <w:r w:rsidRPr="005515C8">
          <w:rPr>
            <w:rStyle w:val="Hyperlink"/>
            <w:rFonts w:cs="Times New Roman"/>
            <w:sz w:val="24"/>
            <w:szCs w:val="24"/>
          </w:rPr>
          <w:t>http://cs.brynmawr.edu/Courses/cs110/fall2003/Applets/PieChart/PieChart.html</w:t>
        </w:r>
      </w:hyperlink>
    </w:p>
    <w:p w:rsidR="005515C8" w:rsidRPr="005515C8" w:rsidRDefault="005515C8" w:rsidP="005515C8">
      <w:pPr>
        <w:pStyle w:val="ListParagraph"/>
        <w:numPr>
          <w:ilvl w:val="0"/>
          <w:numId w:val="4"/>
        </w:numPr>
        <w:jc w:val="both"/>
        <w:rPr>
          <w:rFonts w:cs="Times New Roman"/>
          <w:sz w:val="24"/>
          <w:szCs w:val="24"/>
        </w:rPr>
      </w:pPr>
      <w:hyperlink r:id="rId10" w:history="1">
        <w:r w:rsidRPr="005515C8">
          <w:rPr>
            <w:rStyle w:val="Hyperlink"/>
            <w:rFonts w:cs="Times New Roman"/>
            <w:sz w:val="24"/>
            <w:szCs w:val="24"/>
          </w:rPr>
          <w:t>http://info.mongodb.com/rs/mongodb/images/MongoDB_Architecture_Guide.pdf</w:t>
        </w:r>
      </w:hyperlink>
    </w:p>
    <w:p w:rsidR="005515C8" w:rsidRDefault="005515C8" w:rsidP="005515C8">
      <w:pPr>
        <w:ind w:firstLine="360"/>
        <w:jc w:val="both"/>
        <w:rPr>
          <w:rFonts w:cs="Times New Roman"/>
          <w:sz w:val="24"/>
          <w:szCs w:val="24"/>
        </w:rPr>
      </w:pPr>
    </w:p>
    <w:p w:rsidR="00987417" w:rsidRPr="00AC7F84" w:rsidRDefault="00987417" w:rsidP="00AC7F84">
      <w:pPr>
        <w:jc w:val="both"/>
        <w:rPr>
          <w:rFonts w:cs="Times New Roman"/>
          <w:sz w:val="24"/>
          <w:szCs w:val="24"/>
        </w:rPr>
      </w:pPr>
    </w:p>
    <w:p w:rsidR="00DE474C" w:rsidRPr="00AC7F84" w:rsidRDefault="00DE474C" w:rsidP="00AC7F84">
      <w:pPr>
        <w:jc w:val="both"/>
        <w:rPr>
          <w:rFonts w:cs="Times New Roman"/>
          <w:sz w:val="24"/>
          <w:szCs w:val="24"/>
        </w:rPr>
      </w:pPr>
    </w:p>
    <w:p w:rsidR="00DE474C" w:rsidRPr="00AC7F84" w:rsidRDefault="00DE474C" w:rsidP="00AC7F84">
      <w:pPr>
        <w:jc w:val="both"/>
        <w:rPr>
          <w:rFonts w:cs="Times New Roman"/>
          <w:sz w:val="24"/>
          <w:szCs w:val="24"/>
        </w:rPr>
      </w:pPr>
    </w:p>
    <w:p w:rsidR="00DE474C" w:rsidRPr="00AC7F84" w:rsidRDefault="00DE474C" w:rsidP="00AC7F84">
      <w:pPr>
        <w:ind w:left="360"/>
        <w:jc w:val="both"/>
        <w:rPr>
          <w:rFonts w:cs="Times New Roman"/>
          <w:sz w:val="24"/>
          <w:szCs w:val="24"/>
        </w:rPr>
      </w:pPr>
    </w:p>
    <w:sectPr w:rsidR="00DE474C" w:rsidRPr="00AC7F84" w:rsidSect="00DE47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156B3"/>
    <w:multiLevelType w:val="hybridMultilevel"/>
    <w:tmpl w:val="9018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534FF"/>
    <w:multiLevelType w:val="hybridMultilevel"/>
    <w:tmpl w:val="7EB2F6C4"/>
    <w:lvl w:ilvl="0" w:tplc="65200FF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B5FD9"/>
    <w:multiLevelType w:val="hybridMultilevel"/>
    <w:tmpl w:val="5C4A1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5B1EB6"/>
    <w:multiLevelType w:val="hybridMultilevel"/>
    <w:tmpl w:val="E4D07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E474C"/>
    <w:rsid w:val="00027A62"/>
    <w:rsid w:val="00034B51"/>
    <w:rsid w:val="00067100"/>
    <w:rsid w:val="00085472"/>
    <w:rsid w:val="000F0DB6"/>
    <w:rsid w:val="001D1660"/>
    <w:rsid w:val="001F7BAE"/>
    <w:rsid w:val="00217CB8"/>
    <w:rsid w:val="00296E6E"/>
    <w:rsid w:val="002E2E31"/>
    <w:rsid w:val="00300A9A"/>
    <w:rsid w:val="00381132"/>
    <w:rsid w:val="004A195D"/>
    <w:rsid w:val="004D4024"/>
    <w:rsid w:val="0054769B"/>
    <w:rsid w:val="005515C8"/>
    <w:rsid w:val="005A0E82"/>
    <w:rsid w:val="005E6AC8"/>
    <w:rsid w:val="005F671D"/>
    <w:rsid w:val="0060782B"/>
    <w:rsid w:val="00643D7A"/>
    <w:rsid w:val="006A007A"/>
    <w:rsid w:val="006F10D6"/>
    <w:rsid w:val="00732D9A"/>
    <w:rsid w:val="007A748C"/>
    <w:rsid w:val="008545DE"/>
    <w:rsid w:val="00872B01"/>
    <w:rsid w:val="008818DA"/>
    <w:rsid w:val="00892FB0"/>
    <w:rsid w:val="00987417"/>
    <w:rsid w:val="00995800"/>
    <w:rsid w:val="009E5398"/>
    <w:rsid w:val="00A23D89"/>
    <w:rsid w:val="00A5316A"/>
    <w:rsid w:val="00A70DEC"/>
    <w:rsid w:val="00A8235D"/>
    <w:rsid w:val="00A95C25"/>
    <w:rsid w:val="00A96979"/>
    <w:rsid w:val="00AA6AE3"/>
    <w:rsid w:val="00AB3DCC"/>
    <w:rsid w:val="00AC10A5"/>
    <w:rsid w:val="00AC7F84"/>
    <w:rsid w:val="00AE6CD2"/>
    <w:rsid w:val="00B65CB3"/>
    <w:rsid w:val="00BD2E8B"/>
    <w:rsid w:val="00BD41EB"/>
    <w:rsid w:val="00CB4584"/>
    <w:rsid w:val="00CF0855"/>
    <w:rsid w:val="00D03DBB"/>
    <w:rsid w:val="00D877FE"/>
    <w:rsid w:val="00DC6445"/>
    <w:rsid w:val="00DE474C"/>
    <w:rsid w:val="00DF186A"/>
    <w:rsid w:val="00E85022"/>
    <w:rsid w:val="00F04668"/>
    <w:rsid w:val="00FC2052"/>
    <w:rsid w:val="00FC3B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rules v:ext="edit">
        <o:r id="V:Rule2" type="connector" idref="#_x0000_s1030"/>
        <o:r id="V:Rule3"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A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74C"/>
    <w:pPr>
      <w:ind w:left="720"/>
      <w:contextualSpacing/>
    </w:pPr>
  </w:style>
  <w:style w:type="character" w:styleId="Hyperlink">
    <w:name w:val="Hyperlink"/>
    <w:basedOn w:val="DefaultParagraphFont"/>
    <w:uiPriority w:val="99"/>
    <w:unhideWhenUsed/>
    <w:rsid w:val="00DE474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ngoDB" TargetMode="External"/><Relationship Id="rId3" Type="http://schemas.openxmlformats.org/officeDocument/2006/relationships/settings" Target="settings.xml"/><Relationship Id="rId7" Type="http://schemas.openxmlformats.org/officeDocument/2006/relationships/hyperlink" Target="http://tweettracker.fulton.asu.edu/tda/TwitterDataAnalytic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world.com/article/2608083/application-development/do-twitter-analysis-the-easy-way-with-mongodb.html?page=3" TargetMode="External"/><Relationship Id="rId11" Type="http://schemas.openxmlformats.org/officeDocument/2006/relationships/fontTable" Target="fontTable.xml"/><Relationship Id="rId5" Type="http://schemas.openxmlformats.org/officeDocument/2006/relationships/hyperlink" Target="http://www.mongodb.org/" TargetMode="External"/><Relationship Id="rId10" Type="http://schemas.openxmlformats.org/officeDocument/2006/relationships/hyperlink" Target="http://info.mongodb.com/rs/mongodb/images/MongoDB_Architecture_Guide.pdf" TargetMode="External"/><Relationship Id="rId4" Type="http://schemas.openxmlformats.org/officeDocument/2006/relationships/webSettings" Target="webSettings.xml"/><Relationship Id="rId9" Type="http://schemas.openxmlformats.org/officeDocument/2006/relationships/hyperlink" Target="http://cs.brynmawr.edu/Courses/cs110/fall2003/Applets/PieChart/PieCh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reddy pesaru</dc:creator>
  <cp:lastModifiedBy>preethi reddy pesaru</cp:lastModifiedBy>
  <cp:revision>9</cp:revision>
  <dcterms:created xsi:type="dcterms:W3CDTF">2014-12-13T05:19:00Z</dcterms:created>
  <dcterms:modified xsi:type="dcterms:W3CDTF">2014-12-13T05:42:00Z</dcterms:modified>
</cp:coreProperties>
</file>