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D2670" w:rsidR="00915187" w:rsidP="004D2670" w:rsidRDefault="004D2670" w14:paraId="06E63FCE" w14:textId="23C75118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/>
        </w:rPr>
      </w:pPr>
      <w:r w:rsidRPr="0038180F">
        <w:rPr>
          <w:rFonts w:ascii="Arial" w:hAnsi="Arial" w:cs="Arial" w:eastAsia="Arial"/>
          <w:noProof/>
          <w:color w:val="24303B"/>
        </w:rPr>
        <w:drawing>
          <wp:anchor distT="0" distB="0" distL="114300" distR="114300" simplePos="0" relativeHeight="251659264" behindDoc="0" locked="0" layoutInCell="1" allowOverlap="1" wp14:anchorId="45DF6B39" wp14:editId="15EA81EA">
            <wp:simplePos x="0" y="0"/>
            <wp:positionH relativeFrom="column">
              <wp:posOffset>3344545</wp:posOffset>
            </wp:positionH>
            <wp:positionV relativeFrom="paragraph">
              <wp:posOffset>407035</wp:posOffset>
            </wp:positionV>
            <wp:extent cx="2915920" cy="2227580"/>
            <wp:effectExtent l="0" t="0" r="0" b="1270"/>
            <wp:wrapSquare wrapText="bothSides"/>
            <wp:docPr id="1296282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22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670" w:rsidR="00915187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(</w:t>
      </w:r>
      <w:r w:rsidRPr="004D2670" w:rsidR="00915187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e</w:t>
      </w:r>
      <w:r w:rsidRPr="004D2670" w:rsidR="00915187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)CRF Document-</w:t>
      </w:r>
      <w:r w:rsidRPr="004D2670" w:rsidR="00915187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3</w:t>
      </w:r>
      <w:r w:rsidRPr="01C24913" w:rsidR="48CF297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6</w:t>
      </w:r>
      <w:r w:rsidRPr="01C24913" w:rsidR="00915187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:  </w:t>
      </w:r>
      <w:r w:rsidRPr="01C24913" w:rsidR="00915187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PEDIS</w:t>
      </w:r>
      <w:r w:rsidRPr="01C24913" w:rsidR="00915187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Wondclassificatie – Registratieformulier</w:t>
      </w:r>
    </w:p>
    <w:p w:rsidRPr="0038180F" w:rsidR="00915187" w:rsidP="004D2670" w:rsidRDefault="00915187" w14:paraId="4A2A7A2F" w14:textId="71FC9B8A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1. Algemene gegevens</w:t>
      </w:r>
    </w:p>
    <w:p w:rsidRPr="0038180F" w:rsidR="00915187" w:rsidP="004D2670" w:rsidRDefault="00915187" w14:paraId="5A9E2754" w14:textId="353F5D1E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Patiënt ID: __________________________ </w:t>
      </w:r>
    </w:p>
    <w:p w:rsidRPr="0038180F" w:rsidR="00915187" w:rsidP="004D2670" w:rsidRDefault="00915187" w14:paraId="00579B95" w14:textId="7777777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Datum beoordeling: ____ / ____ / ______ </w:t>
      </w:r>
    </w:p>
    <w:p w:rsidRPr="0038180F" w:rsidR="00915187" w:rsidP="004D2670" w:rsidRDefault="00915187" w14:paraId="3BF86358" w14:textId="7777777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Behandelaar: ________________________ </w:t>
      </w:r>
    </w:p>
    <w:p w:rsidRPr="0038180F" w:rsidR="00915187" w:rsidP="004D2670" w:rsidRDefault="00915187" w14:paraId="4307F3FF" w14:textId="7777777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Locatie ulcus (voet/teen): </w:t>
      </w:r>
    </w:p>
    <w:p w:rsidRPr="0038180F" w:rsidR="00915187" w:rsidP="004D2670" w:rsidRDefault="00915187" w14:paraId="23285B60" w14:textId="77777777">
      <w:pPr>
        <w:spacing w:after="0" w:line="360" w:lineRule="auto"/>
        <w:ind w:left="720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____________________________________ </w:t>
      </w:r>
    </w:p>
    <w:p w:rsidRPr="0038180F" w:rsidR="00915187" w:rsidP="004D2670" w:rsidRDefault="00915187" w14:paraId="5E462E44" w14:textId="77777777">
      <w:pPr>
        <w:spacing w:after="0" w:line="360" w:lineRule="auto"/>
        <w:ind w:left="720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4569CFFA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2. PEDIS classificatie</w:t>
      </w:r>
    </w:p>
    <w:p w:rsidRPr="0038180F" w:rsidR="00915187" w:rsidP="004D2670" w:rsidRDefault="00915187" w14:paraId="075C8B88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>P – Perfusie (doorbloeding)</w:t>
      </w:r>
    </w:p>
    <w:p w:rsidRPr="0038180F" w:rsidR="00915187" w:rsidP="004D2670" w:rsidRDefault="00915187" w14:paraId="04618E7E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P1: Geen tekenen van perifeer arterieel vaatlijden </w:t>
      </w:r>
    </w:p>
    <w:p w:rsidRPr="0038180F" w:rsidR="00915187" w:rsidP="004D2670" w:rsidRDefault="00915187" w14:paraId="2DA42016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P2: Aanwezig vaatlijden, geen kritische ischemie </w:t>
      </w:r>
    </w:p>
    <w:p w:rsidRPr="0038180F" w:rsidR="00915187" w:rsidP="004D2670" w:rsidRDefault="00915187" w14:paraId="0C6FBB32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P3: Kritische ischemie </w:t>
      </w:r>
    </w:p>
    <w:p w:rsidRPr="0038180F" w:rsidR="00915187" w:rsidP="004D2670" w:rsidRDefault="00915187" w14:paraId="356D206A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>Objectieve meting (indien beschikbaar):</w:t>
      </w:r>
    </w:p>
    <w:p w:rsidRPr="0038180F" w:rsidR="00915187" w:rsidP="004D2670" w:rsidRDefault="00915187" w14:paraId="368165A4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Enkel-arm index (EAI): ______ </w:t>
      </w:r>
    </w:p>
    <w:p w:rsidRPr="0038180F" w:rsidR="00915187" w:rsidP="004D2670" w:rsidRDefault="00915187" w14:paraId="1D2503F8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Teendruk: ______ mmHg </w:t>
      </w:r>
    </w:p>
    <w:p w:rsidRPr="0038180F" w:rsidR="00915187" w:rsidP="004D2670" w:rsidRDefault="00915187" w14:paraId="30160E32" w14:textId="30126713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592B6A7B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E – Extent (grootte van het ulcus)</w:t>
      </w:r>
    </w:p>
    <w:p w:rsidRPr="0038180F" w:rsidR="00915187" w:rsidP="004D2670" w:rsidRDefault="00915187" w14:paraId="71A0D41C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Lengte (cm): ______ </w:t>
      </w:r>
    </w:p>
    <w:p w:rsidRPr="0038180F" w:rsidR="00915187" w:rsidP="004D2670" w:rsidRDefault="00915187" w14:paraId="41F637CC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Breedte (cm): ______ </w:t>
      </w:r>
    </w:p>
    <w:p w:rsidRPr="0038180F" w:rsidR="00915187" w:rsidP="004D2670" w:rsidRDefault="00915187" w14:paraId="1DC7703E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Oppervlakte (cm²): ______ </w:t>
      </w:r>
    </w:p>
    <w:p w:rsidRPr="0038180F" w:rsidR="00915187" w:rsidP="004D2670" w:rsidRDefault="00915187" w14:paraId="0729B9EB" w14:textId="4D090CE2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66CE131B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D – Depth (diepte/weefselbetrokkenheid)</w:t>
      </w:r>
    </w:p>
    <w:p w:rsidRPr="0038180F" w:rsidR="00915187" w:rsidP="004D2670" w:rsidRDefault="00915187" w14:paraId="0ABFEF7E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D1: Oppervlakkig (alleen huid) </w:t>
      </w:r>
    </w:p>
    <w:p w:rsidRPr="0038180F" w:rsidR="00915187" w:rsidP="004D2670" w:rsidRDefault="00915187" w14:paraId="005371D8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D2: Tot pees of kapsel </w:t>
      </w:r>
    </w:p>
    <w:p w:rsidRPr="0038180F" w:rsidR="00915187" w:rsidP="004D2670" w:rsidRDefault="00915187" w14:paraId="1C43205F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D3: Tot bot of gewricht </w:t>
      </w:r>
    </w:p>
    <w:p w:rsidRPr="0038180F" w:rsidR="00915187" w:rsidP="004D2670" w:rsidRDefault="00915187" w14:paraId="563D9921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000000" w:themeColor="text1"/>
          <w:sz w:val="24"/>
          <w:szCs w:val="24"/>
          <w:lang/>
        </w:rPr>
        <w:br w:type="page"/>
      </w:r>
    </w:p>
    <w:p w:rsidRPr="0038180F" w:rsidR="00915187" w:rsidP="004D2670" w:rsidRDefault="00915187" w14:paraId="14286D32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lastRenderedPageBreak/>
        <w:t>Aanvullend:</w:t>
      </w:r>
    </w:p>
    <w:p w:rsidRPr="0038180F" w:rsidR="00915187" w:rsidP="004D2670" w:rsidRDefault="00915187" w14:paraId="6DF1C159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Bot blootliggend </w:t>
      </w:r>
    </w:p>
    <w:p w:rsidRPr="0038180F" w:rsidR="00915187" w:rsidP="004D2670" w:rsidRDefault="00915187" w14:paraId="6E935749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Vermoeden osteomyelitis </w:t>
      </w:r>
    </w:p>
    <w:p w:rsidRPr="0038180F" w:rsidR="00915187" w:rsidP="004D2670" w:rsidRDefault="00915187" w14:paraId="25887159" w14:textId="6F4010CB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7E713779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I – Infectie</w:t>
      </w:r>
    </w:p>
    <w:p w:rsidRPr="0038180F" w:rsidR="00915187" w:rsidP="004D2670" w:rsidRDefault="00915187" w14:paraId="586A1C7C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I1: Geen infectie </w:t>
      </w:r>
    </w:p>
    <w:p w:rsidRPr="0038180F" w:rsidR="00915187" w:rsidP="004D2670" w:rsidRDefault="00915187" w14:paraId="79D3A0E1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I2: Milde infectie (lokaal) </w:t>
      </w:r>
    </w:p>
    <w:p w:rsidRPr="0038180F" w:rsidR="00915187" w:rsidP="004D2670" w:rsidRDefault="00915187" w14:paraId="46CFBDCA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I3: Matige infectie (dieper/weefseluitbreiding) </w:t>
      </w:r>
    </w:p>
    <w:p w:rsidRPr="0038180F" w:rsidR="00915187" w:rsidP="004D2670" w:rsidRDefault="00915187" w14:paraId="2AB0D782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I4: Ernstige infectie (systemisch) </w:t>
      </w:r>
    </w:p>
    <w:p w:rsidRPr="0038180F" w:rsidR="00915187" w:rsidP="004D2670" w:rsidRDefault="00915187" w14:paraId="5D4869FF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Klinische tekenen (aanvinken indien aanwezig):</w:t>
      </w:r>
    </w:p>
    <w:p w:rsidRPr="0038180F" w:rsidR="00915187" w:rsidP="004D2670" w:rsidRDefault="00915187" w14:paraId="3E173853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Roodheid </w:t>
      </w:r>
    </w:p>
    <w:p w:rsidRPr="0038180F" w:rsidR="00915187" w:rsidP="004D2670" w:rsidRDefault="00915187" w14:paraId="1BD89615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Zwelling </w:t>
      </w:r>
    </w:p>
    <w:p w:rsidRPr="0038180F" w:rsidR="00915187" w:rsidP="004D2670" w:rsidRDefault="00915187" w14:paraId="5F025382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Warmte </w:t>
      </w:r>
    </w:p>
    <w:p w:rsidRPr="0038180F" w:rsidR="00915187" w:rsidP="004D2670" w:rsidRDefault="00915187" w14:paraId="774A7EAF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Pijn </w:t>
      </w:r>
    </w:p>
    <w:p w:rsidRPr="0038180F" w:rsidR="00915187" w:rsidP="004D2670" w:rsidRDefault="00915187" w14:paraId="7FEB0551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Purulent exsudaat </w:t>
      </w:r>
    </w:p>
    <w:p w:rsidRPr="0038180F" w:rsidR="00915187" w:rsidP="004D2670" w:rsidRDefault="00915187" w14:paraId="7637FD77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Koorts / systemische tekenen </w:t>
      </w:r>
    </w:p>
    <w:p w:rsidRPr="0038180F" w:rsidR="00915187" w:rsidP="004D2670" w:rsidRDefault="00915187" w14:paraId="5D03C6F9" w14:textId="07D11BA8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74F52B53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S – Sensatie (neuropathie)</w:t>
      </w:r>
    </w:p>
    <w:p w:rsidRPr="0038180F" w:rsidR="00915187" w:rsidP="004D2670" w:rsidRDefault="00915187" w14:paraId="7C8C0C6E" w14:textId="77777777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S1: Normale sensibiliteit </w:t>
      </w:r>
    </w:p>
    <w:p w:rsidRPr="0038180F" w:rsidR="00915187" w:rsidP="004D2670" w:rsidRDefault="00915187" w14:paraId="23C5CCC7" w14:textId="77777777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S2: Verlies van protectieve sensibiliteit </w:t>
      </w:r>
    </w:p>
    <w:p w:rsidRPr="0038180F" w:rsidR="00915187" w:rsidP="004D2670" w:rsidRDefault="00915187" w14:paraId="764DA8A9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Test uitgevoerd:</w:t>
      </w:r>
    </w:p>
    <w:p w:rsidRPr="0038180F" w:rsidR="00915187" w:rsidP="004D2670" w:rsidRDefault="00915187" w14:paraId="1C4C4858" w14:textId="77777777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Monofilament (10g) </w:t>
      </w:r>
    </w:p>
    <w:p w:rsidRPr="0038180F" w:rsidR="00915187" w:rsidP="004D2670" w:rsidRDefault="00915187" w14:paraId="35800FA4" w14:textId="77777777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Stemvork (128 Hz) </w:t>
      </w:r>
    </w:p>
    <w:p w:rsidRPr="00570FF7" w:rsidR="00915187" w:rsidP="004D2670" w:rsidRDefault="00915187" w14:paraId="6A46102E" w14:textId="4A45F669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Anders: __________________ </w:t>
      </w:r>
    </w:p>
    <w:p w:rsidRPr="00570FF7" w:rsidR="00570FF7" w:rsidP="004D2670" w:rsidRDefault="00570FF7" w14:paraId="34DA153C" w14:textId="77777777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1CE7A16F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3. Samenvatting PEDIS-score</w:t>
      </w:r>
    </w:p>
    <w:p w:rsidRPr="0038180F" w:rsidR="00915187" w:rsidP="004D2670" w:rsidRDefault="00915187" w14:paraId="7D28E84D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>P: ___ / E: ___ cm² / D: ___ / I: ___ / S: ___</w:t>
      </w:r>
    </w:p>
    <w:p w:rsidR="00915187" w:rsidP="004D2670" w:rsidRDefault="00915187" w14:paraId="2564CF08" w14:textId="2D6D7FD5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</w:p>
    <w:p w:rsidR="00570FF7" w:rsidP="004D2670" w:rsidRDefault="00570FF7" w14:paraId="5DDD515B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</w:p>
    <w:p w:rsidRPr="00570FF7" w:rsidR="00570FF7" w:rsidP="004D2670" w:rsidRDefault="00570FF7" w14:paraId="6C6E2431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</w:p>
    <w:p w:rsidRPr="0038180F" w:rsidR="00915187" w:rsidP="004D2670" w:rsidRDefault="00915187" w14:paraId="27671F87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lastRenderedPageBreak/>
        <w:t>4. Klinische interpretatie (optioneel)</w:t>
      </w:r>
    </w:p>
    <w:p w:rsidRPr="0038180F" w:rsidR="00915187" w:rsidP="004D2670" w:rsidRDefault="00915187" w14:paraId="3A314BAB" w14:textId="77777777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Laag risico </w:t>
      </w:r>
    </w:p>
    <w:p w:rsidRPr="0038180F" w:rsidR="00915187" w:rsidP="004D2670" w:rsidRDefault="00915187" w14:paraId="1030BFDB" w14:textId="77777777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Matig risico </w:t>
      </w:r>
    </w:p>
    <w:p w:rsidRPr="0038180F" w:rsidR="00915187" w:rsidP="004D2670" w:rsidRDefault="00915187" w14:paraId="393CFB24" w14:textId="77777777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Hoog risico </w:t>
      </w:r>
    </w:p>
    <w:p w:rsidRPr="0038180F" w:rsidR="00915187" w:rsidP="004D2670" w:rsidRDefault="00915187" w14:paraId="737B71F6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>Toelichting:</w:t>
      </w:r>
    </w:p>
    <w:p w:rsidRPr="0038180F" w:rsidR="00915187" w:rsidP="004D2670" w:rsidRDefault="00570FF7" w14:paraId="61CFDB0F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>
        <w:rPr>
          <w:rFonts w:ascii="Arial" w:hAnsi="Arial" w:cs="Arial" w:eastAsia="Arial"/>
          <w:b/>
          <w:bCs/>
          <w:color w:val="000000" w:themeColor="text1"/>
          <w:sz w:val="24"/>
          <w:szCs w:val="24"/>
          <w:lang/>
        </w:rPr>
        <w:pict w14:anchorId="054442FA">
          <v:rect id="_x0000_i1031" style="width:0;height:1.5pt" o:hr="t" o:hrstd="t" o:hralign="center" fillcolor="#a0a0a0" stroked="f"/>
        </w:pict>
      </w:r>
    </w:p>
    <w:p w:rsidRPr="0038180F" w:rsidR="00915187" w:rsidP="004D2670" w:rsidRDefault="00570FF7" w14:paraId="7E13AF7A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>
        <w:rPr>
          <w:rFonts w:ascii="Arial" w:hAnsi="Arial" w:cs="Arial" w:eastAsia="Arial"/>
          <w:b/>
          <w:bCs/>
          <w:color w:val="000000" w:themeColor="text1"/>
          <w:sz w:val="24"/>
          <w:szCs w:val="24"/>
          <w:lang/>
        </w:rPr>
        <w:pict w14:anchorId="26CA17EF">
          <v:rect id="_x0000_i1032" style="width:0;height:1.5pt" o:hr="t" o:hrstd="t" o:hralign="center" fillcolor="#a0a0a0" stroked="f"/>
        </w:pict>
      </w:r>
    </w:p>
    <w:p w:rsidRPr="0038180F" w:rsidR="00915187" w:rsidP="004D2670" w:rsidRDefault="00915187" w14:paraId="543FE423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5. Beleid / Actie</w:t>
      </w:r>
    </w:p>
    <w:p w:rsidRPr="0038180F" w:rsidR="00915187" w:rsidP="004D2670" w:rsidRDefault="00915187" w14:paraId="322006A1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Drukontlasting (offloading) </w:t>
      </w:r>
    </w:p>
    <w:p w:rsidRPr="0038180F" w:rsidR="00915187" w:rsidP="004D2670" w:rsidRDefault="00915187" w14:paraId="11AB2841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Wondzorg </w:t>
      </w:r>
    </w:p>
    <w:p w:rsidRPr="0038180F" w:rsidR="00915187" w:rsidP="004D2670" w:rsidRDefault="00915187" w14:paraId="6E341050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Antibiotica </w:t>
      </w:r>
    </w:p>
    <w:p w:rsidRPr="0038180F" w:rsidR="00915187" w:rsidP="004D2670" w:rsidRDefault="00915187" w14:paraId="5E62D0EF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Doorverwijzing (voetenteam / vaatchirurgie) </w:t>
      </w:r>
    </w:p>
    <w:p w:rsidRPr="0038180F" w:rsidR="00915187" w:rsidP="004D2670" w:rsidRDefault="00915187" w14:paraId="0FF6550B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Beeldvorming aangevraagd </w:t>
      </w:r>
    </w:p>
    <w:p w:rsidRPr="0038180F" w:rsidR="00915187" w:rsidP="004D2670" w:rsidRDefault="00915187" w14:paraId="78292FE7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000000" w:themeColor="text1"/>
          <w:sz w:val="24"/>
          <w:szCs w:val="24"/>
          <w:lang/>
        </w:rPr>
        <w:t xml:space="preserve"> Anders: __________________ </w:t>
      </w:r>
    </w:p>
    <w:p w:rsidRPr="0038180F" w:rsidR="00915187" w:rsidP="004D2670" w:rsidRDefault="00915187" w14:paraId="5F1FB7DD" w14:textId="586F6EED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5EDD785E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6. Opmerkingen</w:t>
      </w:r>
    </w:p>
    <w:p w:rsidRPr="0038180F" w:rsidR="00915187" w:rsidP="004D2670" w:rsidRDefault="00570FF7" w14:paraId="715F9B3E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>
        <w:rPr>
          <w:rFonts w:ascii="Arial" w:hAnsi="Arial" w:cs="Arial" w:eastAsia="Arial"/>
          <w:b/>
          <w:bCs/>
          <w:color w:val="000000" w:themeColor="text1"/>
          <w:sz w:val="24"/>
          <w:szCs w:val="24"/>
          <w:lang/>
        </w:rPr>
        <w:pict w14:anchorId="04A8E897">
          <v:rect id="_x0000_i1034" style="width:0;height:1.5pt" o:hr="t" o:hrstd="t" o:hralign="center" fillcolor="#a0a0a0" stroked="f"/>
        </w:pict>
      </w:r>
    </w:p>
    <w:p w:rsidRPr="0038180F" w:rsidR="00915187" w:rsidP="004D2670" w:rsidRDefault="00570FF7" w14:paraId="7BD38558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>
        <w:rPr>
          <w:rFonts w:ascii="Arial" w:hAnsi="Arial" w:cs="Arial" w:eastAsia="Arial"/>
          <w:b/>
          <w:bCs/>
          <w:color w:val="000000" w:themeColor="text1"/>
          <w:sz w:val="24"/>
          <w:szCs w:val="24"/>
          <w:lang/>
        </w:rPr>
        <w:pict w14:anchorId="5EEF9FA0">
          <v:rect id="_x0000_i1035" style="width:0;height:1.5pt" o:hr="t" o:hrstd="t" o:hralign="center" fillcolor="#a0a0a0" stroked="f"/>
        </w:pict>
      </w:r>
    </w:p>
    <w:p w:rsidRPr="0038180F" w:rsidR="00915187" w:rsidP="004D2670" w:rsidRDefault="00570FF7" w14:paraId="7CAF697E" w14:textId="77777777">
      <w:pPr>
        <w:spacing w:after="0" w:line="360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Arial" w:hAnsi="Arial" w:cs="Arial" w:eastAsia="Arial"/>
          <w:b/>
          <w:bCs/>
          <w:color w:val="000000" w:themeColor="text1"/>
          <w:sz w:val="24"/>
          <w:szCs w:val="24"/>
          <w:lang/>
        </w:rPr>
        <w:pict w14:anchorId="29CBB4DD">
          <v:rect id="_x0000_i1036" style="width:0;height:1.5pt" o:hr="t" o:hrstd="t" o:hralign="center" fillcolor="#a0a0a0" stroked="f"/>
        </w:pict>
      </w:r>
    </w:p>
    <w:p w:rsidRPr="00570FF7" w:rsidR="00915187" w:rsidP="004D2670" w:rsidRDefault="00915187" w14:paraId="706EEF98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570FF7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 xml:space="preserve">7. Foto’s </w:t>
      </w:r>
      <w:proofErr w:type="spellStart"/>
      <w:r w:rsidRPr="00570FF7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voetulcus</w:t>
      </w:r>
      <w:proofErr w:type="spellEnd"/>
    </w:p>
    <w:p w:rsidRPr="0038180F" w:rsidR="00915187" w:rsidP="00915187" w:rsidRDefault="00915187" w14:paraId="6AEA9EEA" w14:textId="77777777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p w:rsidR="009828AA" w:rsidRDefault="009828AA" w14:paraId="15444832" w14:textId="77777777"/>
    <w:sectPr w:rsidR="009828AA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2670" w:rsidP="004D2670" w:rsidRDefault="004D2670" w14:paraId="0B2FCF13" w14:textId="77777777">
      <w:pPr>
        <w:spacing w:after="0" w:line="240" w:lineRule="auto"/>
      </w:pPr>
      <w:r>
        <w:separator/>
      </w:r>
    </w:p>
  </w:endnote>
  <w:endnote w:type="continuationSeparator" w:id="0">
    <w:p w:rsidR="004D2670" w:rsidP="004D2670" w:rsidRDefault="004D2670" w14:paraId="1ADB7E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32258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D2670" w:rsidRDefault="004D2670" w14:paraId="192E9FCB" w14:textId="559F465F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 w:rsidR="00570FF7">
          <w:rPr>
            <w:color w:val="7F7F7F" w:themeColor="background1" w:themeShade="7F"/>
            <w:spacing w:val="60"/>
          </w:rPr>
          <w:t>3</w:t>
        </w:r>
      </w:p>
    </w:sdtContent>
  </w:sdt>
  <w:p w:rsidR="004D2670" w:rsidRDefault="004D2670" w14:paraId="5247CDB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2670" w:rsidP="004D2670" w:rsidRDefault="004D2670" w14:paraId="36423FEE" w14:textId="77777777">
      <w:pPr>
        <w:spacing w:after="0" w:line="240" w:lineRule="auto"/>
      </w:pPr>
      <w:r>
        <w:separator/>
      </w:r>
    </w:p>
  </w:footnote>
  <w:footnote w:type="continuationSeparator" w:id="0">
    <w:p w:rsidR="004D2670" w:rsidP="004D2670" w:rsidRDefault="004D2670" w14:paraId="46FA088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4D2670" w:rsidP="7A27A1D4" w:rsidRDefault="004D2670" w14:paraId="4756E7F6" w14:textId="28BF3E0F">
    <w:pPr>
      <w:pStyle w:val="Header"/>
      <w:rPr>
        <w:rFonts w:ascii="Calibri" w:hAnsi="Calibri" w:cs="Calibri"/>
        <w:color w:val="000000" w:themeColor="text1"/>
        <w:lang w:val="en-US"/>
      </w:rPr>
    </w:pPr>
    <w:r w:rsidRPr="7A27A1D4" w:rsidR="7A27A1D4">
      <w:rPr>
        <w:rFonts w:ascii="Arial" w:hAnsi="Arial" w:cs="Arial" w:eastAsia="Arial"/>
        <w:color w:val="000000" w:themeColor="text1" w:themeTint="FF" w:themeShade="FF"/>
        <w:lang w:val="en-US"/>
      </w:rPr>
      <w:t xml:space="preserve">PEDIS </w:t>
    </w:r>
    <w:r w:rsidRPr="7A27A1D4" w:rsidR="7A27A1D4">
      <w:rPr>
        <w:rFonts w:ascii="Arial" w:hAnsi="Arial" w:cs="Arial" w:eastAsia="Arial"/>
        <w:color w:val="000000" w:themeColor="text1" w:themeTint="FF" w:themeShade="FF"/>
        <w:lang w:val="en-US"/>
      </w:rPr>
      <w:t>Wondclassificatie</w:t>
    </w:r>
    <w:r w:rsidRPr="7A27A1D4" w:rsidR="7A27A1D4">
      <w:rPr>
        <w:rFonts w:ascii="Arial" w:hAnsi="Arial" w:cs="Arial" w:eastAsia="Arial"/>
        <w:color w:val="000000" w:themeColor="text1" w:themeTint="FF" w:themeShade="FF"/>
        <w:lang w:val="en-US"/>
      </w:rPr>
      <w:t xml:space="preserve"> – </w:t>
    </w:r>
    <w:r w:rsidRPr="7A27A1D4" w:rsidR="7A27A1D4">
      <w:rPr>
        <w:rFonts w:ascii="Arial" w:hAnsi="Arial" w:cs="Arial" w:eastAsia="Arial"/>
        <w:color w:val="000000" w:themeColor="text1" w:themeTint="FF" w:themeShade="FF"/>
        <w:lang w:val="en-US"/>
      </w:rPr>
      <w:t>Registratieformulier</w:t>
    </w:r>
    <w:r>
      <w:rPr>
        <w:rFonts w:ascii="Arial" w:hAnsi="Arial" w:eastAsia="Arial" w:cs="Arial"/>
        <w:color w:val="24303B"/>
      </w:rPr>
      <w:tab/>
    </w:r>
  </w:p>
  <w:p w:rsidR="004D2670" w:rsidRDefault="004D2670" w14:paraId="3BF9F12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6989"/>
    <w:multiLevelType w:val="multilevel"/>
    <w:tmpl w:val="F8D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BC4FFF"/>
    <w:multiLevelType w:val="multilevel"/>
    <w:tmpl w:val="81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7121135"/>
    <w:multiLevelType w:val="multilevel"/>
    <w:tmpl w:val="818A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3183D9C"/>
    <w:multiLevelType w:val="multilevel"/>
    <w:tmpl w:val="74AC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36321A"/>
    <w:multiLevelType w:val="multilevel"/>
    <w:tmpl w:val="807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E5C2E15"/>
    <w:multiLevelType w:val="multilevel"/>
    <w:tmpl w:val="38C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88B6BB9"/>
    <w:multiLevelType w:val="multilevel"/>
    <w:tmpl w:val="B37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6E21EDB"/>
    <w:multiLevelType w:val="multilevel"/>
    <w:tmpl w:val="019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81E5C41"/>
    <w:multiLevelType w:val="multilevel"/>
    <w:tmpl w:val="D9A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CEF40DA"/>
    <w:multiLevelType w:val="multilevel"/>
    <w:tmpl w:val="374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E4F7659"/>
    <w:multiLevelType w:val="multilevel"/>
    <w:tmpl w:val="F61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94084164">
    <w:abstractNumId w:val="6"/>
  </w:num>
  <w:num w:numId="2" w16cid:durableId="495343433">
    <w:abstractNumId w:val="7"/>
  </w:num>
  <w:num w:numId="3" w16cid:durableId="509493376">
    <w:abstractNumId w:val="4"/>
  </w:num>
  <w:num w:numId="4" w16cid:durableId="860585422">
    <w:abstractNumId w:val="3"/>
  </w:num>
  <w:num w:numId="5" w16cid:durableId="1356809995">
    <w:abstractNumId w:val="1"/>
  </w:num>
  <w:num w:numId="6" w16cid:durableId="1286692392">
    <w:abstractNumId w:val="2"/>
  </w:num>
  <w:num w:numId="7" w16cid:durableId="1315986216">
    <w:abstractNumId w:val="11"/>
  </w:num>
  <w:num w:numId="8" w16cid:durableId="89356575">
    <w:abstractNumId w:val="5"/>
  </w:num>
  <w:num w:numId="9" w16cid:durableId="1302733278">
    <w:abstractNumId w:val="8"/>
  </w:num>
  <w:num w:numId="10" w16cid:durableId="495271369">
    <w:abstractNumId w:val="0"/>
  </w:num>
  <w:num w:numId="11" w16cid:durableId="1951160929">
    <w:abstractNumId w:val="9"/>
  </w:num>
  <w:num w:numId="12" w16cid:durableId="1745756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87"/>
    <w:rsid w:val="002F5F3F"/>
    <w:rsid w:val="004D2670"/>
    <w:rsid w:val="00570FF7"/>
    <w:rsid w:val="00616DDD"/>
    <w:rsid w:val="00620A92"/>
    <w:rsid w:val="006321F4"/>
    <w:rsid w:val="00734689"/>
    <w:rsid w:val="00915187"/>
    <w:rsid w:val="009828AA"/>
    <w:rsid w:val="00AB7035"/>
    <w:rsid w:val="00CD7533"/>
    <w:rsid w:val="00D04AE9"/>
    <w:rsid w:val="00D661B3"/>
    <w:rsid w:val="01C24913"/>
    <w:rsid w:val="10061B4B"/>
    <w:rsid w:val="36D9A78D"/>
    <w:rsid w:val="48CF2975"/>
    <w:rsid w:val="7A27A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E1F2D9"/>
  <w15:chartTrackingRefBased/>
  <w15:docId w15:val="{A716B994-4D48-4035-9C93-B398977F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5187"/>
    <w:rPr>
      <w:rFonts w:ascii="Arial" w:hAnsi="Arial" w:eastAsia="Arial" w:cs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1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1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15187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15187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1518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15187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15187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15187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15187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15187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1518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151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15187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1518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151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1518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15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1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1518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151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267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D267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D267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D267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6E83C4-2B2E-4E80-894F-603931FED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44B6C0-DC4F-4C0E-919F-1C941F8247E5}"/>
</file>

<file path=customXml/itemProps3.xml><?xml version="1.0" encoding="utf-8"?>
<ds:datastoreItem xmlns:ds="http://schemas.openxmlformats.org/officeDocument/2006/customXml" ds:itemID="{4350D2E0-BB92-4296-B5B2-A426F5BD72D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Deschamps</dc:creator>
  <keywords/>
  <dc:description/>
  <lastModifiedBy>Janou De Buyser</lastModifiedBy>
  <revision>6</revision>
  <dcterms:created xsi:type="dcterms:W3CDTF">2026-04-01T06:51:00.0000000Z</dcterms:created>
  <dcterms:modified xsi:type="dcterms:W3CDTF">2026-07-22T19:15:23.5043006Z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