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Claro, aqui está um texto Lorem Ipsum gerado automaticamente: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Lorem ipsum dolor sit amet, consectetur adipiscing elit. Sed venenatis, tortor eget sodales consectetur, lorem ex mollis sapien, vitae aliquam leo massa in odio. Nullam at euismod mauris. In hac habitasse platea dictumst. Suspendisse potenti. Nam sed justo vel elit scelerisque maximus eget eu metus. Sed eu odio vitae quam venenatis viverra. Pellentesque vel fermentum eros. Nunc in ante eu sapien laoreet imperdiet. Integer ac nunc quis nunc euismod mollis. Sed id mauris eu ipsum pulvinar venenatis. Cras vehicula ligula vel velit suscipit, quis accumsan quam lacinia.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Donec fermentum sapien eu justo laoreet fringilla. Nulla facilisi. Donec iaculis, quam vel interdum facilisis, tortor lorem convallis ex, at dictum nunc erat eu velit. Nulla convallis, tortor non gravida vestibulum, nisi lacus tristique ante, a luctus ipsum justo eu mauris. Maecenas ut diam eget diam elementum bibendum. Sed ullamcorper facilisis elit, at posuere justo egestas ac. Pellentesque suscipit, nulla vitae commodo blandit, tortor mauris euismod nulla, eu mollis purus quam vel sapien. Nam fermentum velit ac rutrum euismod. Sed auctor, enim a sagittis tincidunt, nibh ipsum suscipit nunc, eu molestie ante justo in metus. Sed tincidunt tortor vel purus mattis, non molestie leo tincidunt. Sed efficitur felis a volutpat iaculis. Quisque ullamcorper, quam vel bibendum condimentum, dolor magna faucibus eros, vitae aliquet ante justo eu eros. Suspendisse potenti.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Este texto é composto por palavras em latim sem significado real, utilizado como um padrão de preenchimento para demonstrar o layout de um projeto gráfico ou de web design. Muitas vezes ele é utilizado como um espaço reservado para substituir o texto final, que será inserido posteriormente.</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