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2405" cy="499999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9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49389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9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07073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03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0</w:t>
      </w:r>
      <w:r>
        <w:drawing>
          <wp:inline distT="0" distB="0" distL="114300" distR="114300">
            <wp:extent cx="5269865" cy="257048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034665"/>
            <wp:effectExtent l="0" t="0" r="63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52869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076960"/>
            <wp:effectExtent l="0" t="0" r="381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44CE9"/>
    <w:rsid w:val="1F9857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2021-09-05T12:05:02Z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