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275" w:right="334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Правительство Санкт-Петербурга Комитет по науке и высшей школе</w:t>
      </w: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1986" w:right="20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Санкт-Петербургское государственное бюджетное профессиональное образовательное учреждение</w:t>
      </w: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988" w:right="20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«Политехнический колледж городского хозяйства»</w:t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after="0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:rsidR="00807BC0" w:rsidRDefault="00DD6BA6" w:rsidP="00DD6BA6">
      <w:pPr>
        <w:pStyle w:val="1"/>
        <w:spacing w:before="0"/>
        <w:ind w:right="3346" w:firstLine="323"/>
      </w:pPr>
      <w:bookmarkStart w:id="0" w:name="_Toc135596838"/>
      <w:r>
        <w:t>ДИПЛОМНАЯ</w:t>
      </w:r>
      <w:r w:rsidR="0033315D">
        <w:t xml:space="preserve"> РАБОТА</w:t>
      </w:r>
      <w:bookmarkEnd w:id="0"/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16"/>
          <w:tab w:val="left" w:pos="8497"/>
        </w:tabs>
        <w:spacing w:after="0" w:line="259" w:lineRule="auto"/>
        <w:ind w:right="7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ab/>
        <w:t>09.02.07 Информационные системы и программирование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ab/>
      </w:r>
    </w:p>
    <w:p w:rsidR="00807BC0" w:rsidRDefault="0033315D">
      <w:pPr>
        <w:spacing w:line="167" w:lineRule="auto"/>
        <w:ind w:left="3277" w:right="3348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№ и наименование специальности</w:t>
      </w:r>
    </w:p>
    <w:p w:rsidR="00807BC0" w:rsidRPr="004D059A" w:rsidRDefault="00D609C1" w:rsidP="004D059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0"/>
          <w:szCs w:val="20"/>
          <w:u w:val="single"/>
        </w:rPr>
      </w:pPr>
      <w:r w:rsidRPr="00D609C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___</w:t>
      </w:r>
      <w:r w:rsidR="000D71A3" w:rsidRPr="000D71A3">
        <w:rPr>
          <w:rFonts w:ascii="Times New Roman" w:hAnsi="Times New Roman" w:cs="Times New Roman"/>
          <w:color w:val="000000"/>
          <w:sz w:val="24"/>
          <w:szCs w:val="26"/>
          <w:u w:val="single"/>
          <w:shd w:val="clear" w:color="auto" w:fill="FFFFFF"/>
        </w:rPr>
        <w:t>Автоматизированная система продажи билетов в кинотеатр на основе API контроллеров</w:t>
      </w:r>
      <w:r w:rsidR="00DB4D1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____</w:t>
      </w:r>
      <w:r w:rsidR="00DB4D1F">
        <w:rPr>
          <w:noProof/>
        </w:rPr>
        <w:t xml:space="preserve"> </w:t>
      </w:r>
      <w:r w:rsidR="0033315D"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241BCB87" wp14:editId="595BCA5D">
                <wp:simplePos x="0" y="0"/>
                <wp:positionH relativeFrom="column">
                  <wp:posOffset>762000</wp:posOffset>
                </wp:positionH>
                <wp:positionV relativeFrom="paragraph">
                  <wp:posOffset>127000</wp:posOffset>
                </wp:positionV>
                <wp:extent cx="4953000" cy="12700"/>
                <wp:effectExtent l="0" t="0" r="0" b="0"/>
                <wp:wrapTopAndBottom distT="0" distB="0"/>
                <wp:docPr id="4" name="Поли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00" y="3779365"/>
                          <a:ext cx="495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00" h="120000" extrusionOk="0">
                              <a:moveTo>
                                <a:pt x="0" y="0"/>
                              </a:moveTo>
                              <a:lnTo>
                                <a:pt x="189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127000</wp:posOffset>
                </wp:positionV>
                <wp:extent cx="4953000" cy="12700"/>
                <wp:effectExtent b="0" l="0" r="0" t="0"/>
                <wp:wrapTopAndBottom distB="0" dist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807BC0" w:rsidRDefault="0033315D" w:rsidP="004D059A">
      <w:pPr>
        <w:spacing w:line="161" w:lineRule="auto"/>
        <w:ind w:left="3277" w:right="3345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тема курсовой работы</w:t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i/>
          <w:color w:val="000000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127000</wp:posOffset>
                </wp:positionV>
                <wp:extent cx="5029200" cy="12700"/>
                <wp:effectExtent l="0" t="0" r="0" b="0"/>
                <wp:wrapTopAndBottom distT="0" distB="0"/>
                <wp:docPr id="1" name="Поли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31400" y="3779365"/>
                          <a:ext cx="502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00" h="120000" extrusionOk="0">
                              <a:moveTo>
                                <a:pt x="0" y="0"/>
                              </a:moveTo>
                              <a:lnTo>
                                <a:pt x="189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127000</wp:posOffset>
                </wp:positionV>
                <wp:extent cx="5029200" cy="12700"/>
                <wp:effectExtent b="0" l="0" r="0" t="0"/>
                <wp:wrapTopAndBottom distB="0" dist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</w:pPr>
    </w:p>
    <w:p w:rsidR="00807BC0" w:rsidRDefault="003F7722">
      <w:pPr>
        <w:pStyle w:val="1"/>
        <w:tabs>
          <w:tab w:val="left" w:pos="8449"/>
        </w:tabs>
        <w:spacing w:before="90"/>
        <w:ind w:left="5174"/>
        <w:jc w:val="left"/>
        <w:rPr>
          <w:b w:val="0"/>
        </w:rPr>
      </w:pPr>
      <w:bookmarkStart w:id="1" w:name="_Toc135596839"/>
      <w:r>
        <w:t>Студент</w:t>
      </w:r>
      <w:r w:rsidR="0033315D">
        <w:t xml:space="preserve"> </w:t>
      </w:r>
      <w:r>
        <w:t>группы ИП</w:t>
      </w:r>
      <w:r w:rsidR="0033315D">
        <w:rPr>
          <w:b w:val="0"/>
        </w:rPr>
        <w:t xml:space="preserve"> </w:t>
      </w:r>
      <w:r w:rsidR="0033315D" w:rsidRPr="009928EC">
        <w:t>20-3</w:t>
      </w:r>
      <w:bookmarkEnd w:id="1"/>
    </w:p>
    <w:p w:rsidR="00807BC0" w:rsidRDefault="003F772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89"/>
        </w:tabs>
        <w:spacing w:before="135" w:after="0" w:line="240" w:lineRule="auto"/>
        <w:ind w:left="51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Кочетков Денис Александрович</w:t>
      </w:r>
      <w:r w:rsidR="0033315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 w:rsidR="0033315D">
        <w:rPr>
          <w:rFonts w:ascii="Times New Roman" w:eastAsia="Times New Roman" w:hAnsi="Times New Roman" w:cs="Times New Roman"/>
          <w:color w:val="000000"/>
          <w:sz w:val="24"/>
          <w:szCs w:val="24"/>
        </w:rPr>
        <w:t>(Ф.И.О.)</w:t>
      </w:r>
    </w:p>
    <w:p w:rsidR="00807BC0" w:rsidRDefault="0033315D">
      <w:pPr>
        <w:pStyle w:val="1"/>
        <w:spacing w:before="141"/>
        <w:ind w:left="5174"/>
        <w:jc w:val="left"/>
      </w:pPr>
      <w:bookmarkStart w:id="2" w:name="_Toc135596840"/>
      <w:r>
        <w:t>Руководитель</w:t>
      </w:r>
      <w:bookmarkEnd w:id="2"/>
    </w:p>
    <w:p w:rsidR="00807BC0" w:rsidRDefault="00DD6BA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89"/>
        </w:tabs>
        <w:spacing w:before="135" w:after="0" w:line="240" w:lineRule="auto"/>
        <w:ind w:left="51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Исаенко Сергей Васильевич </w:t>
      </w:r>
      <w:r w:rsidR="005D5CB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 w:rsidR="0033315D">
        <w:rPr>
          <w:rFonts w:ascii="Times New Roman" w:eastAsia="Times New Roman" w:hAnsi="Times New Roman" w:cs="Times New Roman"/>
          <w:color w:val="000000"/>
          <w:sz w:val="24"/>
          <w:szCs w:val="24"/>
        </w:rPr>
        <w:t>(Ф.И.О.)</w:t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DD6BA6" w:rsidRDefault="00DD6BA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DD6BA6" w:rsidRDefault="00DD6BA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5243F" w:rsidRDefault="0025243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692"/>
        </w:tabs>
        <w:spacing w:before="90" w:after="0" w:line="240" w:lineRule="auto"/>
        <w:ind w:left="2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Оценка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ab/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059"/>
          <w:tab w:val="left" w:pos="2971"/>
        </w:tabs>
        <w:spacing w:before="90" w:after="0" w:line="240" w:lineRule="auto"/>
        <w:ind w:left="2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«_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="00E23878" w:rsidRPr="006235F3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DD6BA6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E23878" w:rsidRPr="006235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07BC0" w:rsidRDefault="003331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40" w:lineRule="auto"/>
        <w:rPr>
          <w:rFonts w:ascii="Times New Roman" w:eastAsia="Times New Roman" w:hAnsi="Times New Roman" w:cs="Times New Roman"/>
          <w:color w:val="000000"/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101600</wp:posOffset>
                </wp:positionV>
                <wp:extent cx="685800" cy="12700"/>
                <wp:effectExtent l="0" t="0" r="0" b="0"/>
                <wp:wrapTopAndBottom distT="0" distB="0"/>
                <wp:docPr id="2" name="Поли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3100" y="3779365"/>
                          <a:ext cx="685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00" h="120000" extrusionOk="0">
                              <a:moveTo>
                                <a:pt x="0" y="0"/>
                              </a:moveTo>
                              <a:lnTo>
                                <a:pt x="189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101600</wp:posOffset>
                </wp:positionV>
                <wp:extent cx="685800" cy="12700"/>
                <wp:effectExtent b="0" l="0" r="0" t="0"/>
                <wp:wrapTopAndBottom distB="0" dist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101600</wp:posOffset>
                </wp:positionV>
                <wp:extent cx="1981200" cy="12700"/>
                <wp:effectExtent l="0" t="0" r="0" b="0"/>
                <wp:wrapTopAndBottom distT="0" distB="0"/>
                <wp:docPr id="3" name="Поли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55400" y="3779365"/>
                          <a:ext cx="1981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00" h="120000" extrusionOk="0">
                              <a:moveTo>
                                <a:pt x="0" y="0"/>
                              </a:moveTo>
                              <a:lnTo>
                                <a:pt x="189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101600</wp:posOffset>
                </wp:positionV>
                <wp:extent cx="1981200" cy="12700"/>
                <wp:effectExtent b="0" l="0" r="0" t="0"/>
                <wp:wrapTopAndBottom distB="0" dist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12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807BC0" w:rsidRDefault="0033315D">
      <w:pPr>
        <w:tabs>
          <w:tab w:val="left" w:pos="3690"/>
        </w:tabs>
        <w:spacing w:line="160" w:lineRule="auto"/>
        <w:ind w:left="217"/>
        <w:rPr>
          <w:i/>
          <w:sz w:val="16"/>
          <w:szCs w:val="16"/>
        </w:rPr>
      </w:pPr>
      <w:r>
        <w:rPr>
          <w:i/>
          <w:sz w:val="16"/>
          <w:szCs w:val="16"/>
        </w:rPr>
        <w:t>подпись</w:t>
      </w:r>
      <w:r>
        <w:rPr>
          <w:i/>
          <w:sz w:val="16"/>
          <w:szCs w:val="16"/>
        </w:rPr>
        <w:tab/>
        <w:t>расшифровка</w:t>
      </w: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</w:p>
    <w:p w:rsidR="00EA5A00" w:rsidRDefault="00EA5A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</w:p>
    <w:p w:rsidR="00EA5A00" w:rsidRDefault="00EA5A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</w:p>
    <w:p w:rsidR="00807BC0" w:rsidRDefault="00807B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</w:pPr>
    </w:p>
    <w:p w:rsidR="00807BC0" w:rsidRDefault="00B75D2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758"/>
        </w:tabs>
        <w:spacing w:after="0"/>
        <w:ind w:left="4223" w:right="429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807BC0" w:rsidSect="00CC28B8">
          <w:footerReference w:type="default" r:id="rId12"/>
          <w:pgSz w:w="11910" w:h="16840"/>
          <w:pgMar w:top="900" w:right="560" w:bottom="1240" w:left="1060" w:header="0" w:footer="964" w:gutter="0"/>
          <w:pgNumType w:start="1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Санкт-Петербург 202</w:t>
      </w:r>
      <w:r w:rsidR="00DD6BA6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</w:t>
      </w:r>
    </w:p>
    <w:p w:rsidR="0050798E" w:rsidRDefault="0050798E" w:rsidP="0050798E">
      <w:pPr>
        <w:pStyle w:val="1"/>
        <w:suppressAutoHyphens/>
        <w:spacing w:line="360" w:lineRule="auto"/>
        <w:ind w:left="-426"/>
        <w:rPr>
          <w:sz w:val="32"/>
          <w:szCs w:val="32"/>
        </w:rPr>
      </w:pPr>
      <w:bookmarkStart w:id="3" w:name="_Toc160140037"/>
      <w:bookmarkStart w:id="4" w:name="_Toc160140121"/>
      <w:bookmarkStart w:id="5" w:name="_Toc160140161"/>
      <w:bookmarkStart w:id="6" w:name="_Toc160142922"/>
      <w:r w:rsidRPr="008D6F00">
        <w:rPr>
          <w:sz w:val="32"/>
          <w:szCs w:val="32"/>
        </w:rPr>
        <w:lastRenderedPageBreak/>
        <w:t>СПИСОК ИСПОЛНИТЕЛЕЙ</w:t>
      </w:r>
      <w:bookmarkEnd w:id="3"/>
      <w:bookmarkEnd w:id="4"/>
      <w:bookmarkEnd w:id="5"/>
      <w:bookmarkEnd w:id="6"/>
    </w:p>
    <w:p w:rsidR="0050798E" w:rsidRPr="0050798E" w:rsidRDefault="0050798E" w:rsidP="0050798E"/>
    <w:p w:rsidR="0050798E" w:rsidRPr="0050798E" w:rsidRDefault="0050798E" w:rsidP="0050798E">
      <w:p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98E">
        <w:rPr>
          <w:rFonts w:ascii="Times New Roman" w:hAnsi="Times New Roman" w:cs="Times New Roman"/>
          <w:sz w:val="28"/>
          <w:szCs w:val="28"/>
        </w:rPr>
        <w:t xml:space="preserve">Руководитель по дипломной </w:t>
      </w:r>
      <w:r>
        <w:rPr>
          <w:rFonts w:ascii="Times New Roman" w:hAnsi="Times New Roman" w:cs="Times New Roman"/>
          <w:sz w:val="28"/>
          <w:szCs w:val="28"/>
        </w:rPr>
        <w:t>работе ________________________</w:t>
      </w:r>
      <w:r w:rsidRPr="0050798E">
        <w:rPr>
          <w:rFonts w:ascii="Times New Roman" w:hAnsi="Times New Roman" w:cs="Times New Roman"/>
          <w:sz w:val="28"/>
          <w:szCs w:val="28"/>
        </w:rPr>
        <w:t xml:space="preserve"> Исаенко С.В.</w:t>
      </w:r>
    </w:p>
    <w:p w:rsidR="0050798E" w:rsidRPr="0050798E" w:rsidRDefault="0050798E" w:rsidP="0050798E">
      <w:pPr>
        <w:suppressAutoHyphens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98E">
        <w:rPr>
          <w:rFonts w:ascii="Times New Roman" w:hAnsi="Times New Roman" w:cs="Times New Roman"/>
          <w:sz w:val="28"/>
          <w:szCs w:val="28"/>
        </w:rPr>
        <w:tab/>
      </w:r>
      <w:r w:rsidRPr="0050798E">
        <w:rPr>
          <w:rFonts w:ascii="Times New Roman" w:hAnsi="Times New Roman" w:cs="Times New Roman"/>
          <w:sz w:val="28"/>
          <w:szCs w:val="28"/>
        </w:rPr>
        <w:tab/>
      </w:r>
      <w:r w:rsidRPr="0050798E">
        <w:rPr>
          <w:rFonts w:ascii="Times New Roman" w:hAnsi="Times New Roman" w:cs="Times New Roman"/>
          <w:sz w:val="28"/>
          <w:szCs w:val="28"/>
        </w:rPr>
        <w:tab/>
      </w:r>
      <w:r w:rsidRPr="0050798E">
        <w:rPr>
          <w:rFonts w:ascii="Times New Roman" w:hAnsi="Times New Roman" w:cs="Times New Roman"/>
          <w:sz w:val="28"/>
          <w:szCs w:val="28"/>
        </w:rPr>
        <w:tab/>
      </w:r>
      <w:r w:rsidRPr="0050798E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50798E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50798E">
        <w:rPr>
          <w:rFonts w:ascii="Times New Roman" w:hAnsi="Times New Roman" w:cs="Times New Roman"/>
          <w:sz w:val="28"/>
          <w:szCs w:val="28"/>
        </w:rPr>
        <w:tab/>
        <w:t xml:space="preserve">подпись, </w:t>
      </w:r>
      <w:r w:rsidRPr="0050798E">
        <w:rPr>
          <w:rFonts w:ascii="Times New Roman" w:hAnsi="Times New Roman" w:cs="Times New Roman"/>
          <w:sz w:val="28"/>
          <w:szCs w:val="28"/>
        </w:rPr>
        <w:tab/>
        <w:t>дата</w:t>
      </w:r>
    </w:p>
    <w:p w:rsidR="0050798E" w:rsidRDefault="0050798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0798E" w:rsidRDefault="0050798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РЕФЕРАТ</w:t>
      </w:r>
    </w:p>
    <w:p w:rsidR="002F1D1E" w:rsidRDefault="002F1D1E" w:rsidP="002F1D1E">
      <w:pPr>
        <w:ind w:firstLine="72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F1D1E">
        <w:rPr>
          <w:rFonts w:ascii="Times New Roman" w:eastAsia="Times New Roman" w:hAnsi="Times New Roman" w:cs="Times New Roman"/>
          <w:sz w:val="28"/>
          <w:szCs w:val="32"/>
        </w:rPr>
        <w:t xml:space="preserve">Дипломный проект на тему “Автоматизированная система продажи билетов на основе API-контроллеров” посвящен разработке программного обеспечения для оптимизации процесса продажи билетов в кинотеатрах. В работе проведен анализ существующих решений и выбор подходящих технологий для создания системы. </w:t>
      </w:r>
    </w:p>
    <w:p w:rsidR="002F1D1E" w:rsidRDefault="002F1D1E" w:rsidP="002F1D1E">
      <w:pPr>
        <w:ind w:firstLine="72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F1D1E">
        <w:rPr>
          <w:rFonts w:ascii="Times New Roman" w:eastAsia="Times New Roman" w:hAnsi="Times New Roman" w:cs="Times New Roman"/>
          <w:sz w:val="28"/>
          <w:szCs w:val="32"/>
        </w:rPr>
        <w:t xml:space="preserve">Проект включает разработку модуля бронирования мест, модуля управления информацией о свободных местах и ценах на билеты, а также модуля интеграции с API-контроллерами для автоматизации процессов продажи билетов. </w:t>
      </w:r>
    </w:p>
    <w:p w:rsidR="002F1D1E" w:rsidRDefault="002F1D1E" w:rsidP="002F1D1E">
      <w:pPr>
        <w:ind w:firstLine="72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F1D1E">
        <w:rPr>
          <w:rFonts w:ascii="Times New Roman" w:eastAsia="Times New Roman" w:hAnsi="Times New Roman" w:cs="Times New Roman"/>
          <w:sz w:val="28"/>
          <w:szCs w:val="32"/>
        </w:rPr>
        <w:t>Разработанная система позволяет ускорить процесс обработки заказов, улучшить качество обслуживания клиентов и снизить вероятность ошибок, связанных с человеческим фактором. Использование API-контроллеров обеспечивает гибкость и масштабируемость системы, а также возможность интеграции с другими сервисами и системами кинотеатра.</w:t>
      </w:r>
    </w:p>
    <w:p w:rsidR="002F1D1E" w:rsidRPr="002F1D1E" w:rsidRDefault="002F1D1E" w:rsidP="002F1D1E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40"/>
          <w:szCs w:val="32"/>
        </w:rPr>
      </w:pPr>
      <w:r w:rsidRPr="002F1D1E">
        <w:rPr>
          <w:rFonts w:ascii="Times New Roman" w:hAnsi="Times New Roman" w:cs="Times New Roman"/>
          <w:color w:val="000000" w:themeColor="text1"/>
          <w:sz w:val="28"/>
        </w:rPr>
        <w:t>Результатом работы является эффективное программное обеспечение, которое может быть использовано в кинотеатрах для оптимизации процессов продажи билетов и повышения уровня удовлетворенности клиентов.</w:t>
      </w: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A3142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F1D1E" w:rsidRDefault="002F1D1E" w:rsidP="008A5EC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A3142B" w:rsidRDefault="00A3142B" w:rsidP="00A314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1FF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p w:rsidR="00A3142B" w:rsidRPr="00373B9E" w:rsidRDefault="00A3142B" w:rsidP="00A3142B">
      <w:pPr>
        <w:pStyle w:val="20"/>
        <w:tabs>
          <w:tab w:val="right" w:pos="9349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"1-4"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5721390" w:history="1">
        <w:r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_Toc135721390 \h </w:instrText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142B" w:rsidRPr="00373B9E" w:rsidRDefault="00333EC5" w:rsidP="00A3142B">
      <w:pPr>
        <w:pStyle w:val="20"/>
        <w:tabs>
          <w:tab w:val="right" w:pos="9349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hyperlink w:anchor="_Toc135721391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1.ОСНОВНАЯ ЧАСТЬ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_Toc135721391 \h </w:instrTex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142B" w:rsidRPr="00373B9E" w:rsidRDefault="00333EC5" w:rsidP="00A3142B">
      <w:pPr>
        <w:pStyle w:val="3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2" w:history="1">
        <w:r w:rsidR="00A3142B" w:rsidRPr="00373B9E">
          <w:rPr>
            <w:rStyle w:val="a8"/>
            <w:rFonts w:ascii="Times New Roman" w:eastAsia="Times New Roman" w:hAnsi="Times New Roman" w:cs="Times New Roman"/>
            <w:noProof/>
            <w:sz w:val="28"/>
            <w:szCs w:val="28"/>
          </w:rPr>
          <w:t>1.1 Постановка задачи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_Toc135721392 \h </w:instrTex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3142B" w:rsidRPr="00373B9E" w:rsidRDefault="00333EC5" w:rsidP="00A3142B">
      <w:pPr>
        <w:pStyle w:val="3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3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1.2 Описание технических средств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4</w:t>
      </w:r>
    </w:p>
    <w:p w:rsidR="00A3142B" w:rsidRPr="00373B9E" w:rsidRDefault="00333EC5" w:rsidP="00A3142B">
      <w:pPr>
        <w:pStyle w:val="3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4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 Описание программного продукта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5</w:t>
      </w:r>
    </w:p>
    <w:p w:rsidR="00A3142B" w:rsidRPr="00373B9E" w:rsidRDefault="00333EC5" w:rsidP="00A3142B">
      <w:pPr>
        <w:pStyle w:val="4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5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1.3.1 Общие сведения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5</w:t>
      </w:r>
    </w:p>
    <w:p w:rsidR="00A3142B" w:rsidRPr="005033B5" w:rsidRDefault="004A373B" w:rsidP="00A3142B">
      <w:pPr>
        <w:pStyle w:val="3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r>
        <w:t xml:space="preserve">     </w:t>
      </w:r>
      <w:hyperlink w:anchor="_Toc135721396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1.3.2 Возможности программы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A3142B" w:rsidRPr="005033B5">
        <w:rPr>
          <w:rFonts w:ascii="Times New Roman" w:hAnsi="Times New Roman" w:cs="Times New Roman"/>
          <w:noProof/>
          <w:sz w:val="28"/>
          <w:szCs w:val="28"/>
        </w:rPr>
        <w:t>6</w:t>
      </w:r>
    </w:p>
    <w:p w:rsidR="00A3142B" w:rsidRPr="00581C9F" w:rsidRDefault="00333EC5" w:rsidP="00A3142B">
      <w:pPr>
        <w:pStyle w:val="4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7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1.3.3 Входные и выходные данные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6</w:t>
      </w:r>
    </w:p>
    <w:p w:rsidR="00A3142B" w:rsidRPr="00581C9F" w:rsidRDefault="00333EC5" w:rsidP="00A3142B">
      <w:pPr>
        <w:pStyle w:val="3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8" w:history="1">
        <w:r w:rsidR="00A3142B" w:rsidRPr="00373B9E">
          <w:rPr>
            <w:rStyle w:val="a8"/>
            <w:rFonts w:ascii="Times New Roman" w:eastAsia="Times New Roman" w:hAnsi="Times New Roman" w:cs="Times New Roman"/>
            <w:noProof/>
            <w:sz w:val="28"/>
            <w:szCs w:val="28"/>
          </w:rPr>
          <w:t xml:space="preserve">1.4 </w:t>
        </w:r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Описание логической структуры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7</w:t>
      </w:r>
    </w:p>
    <w:p w:rsidR="00A3142B" w:rsidRPr="00581C9F" w:rsidRDefault="00333EC5" w:rsidP="00A3142B">
      <w:pPr>
        <w:pStyle w:val="4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399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1.4.1 Алгоритм программы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7</w:t>
      </w:r>
    </w:p>
    <w:p w:rsidR="00A3142B" w:rsidRPr="00E14D8E" w:rsidRDefault="00333EC5" w:rsidP="00A3142B">
      <w:pPr>
        <w:pStyle w:val="4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400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1.4.2 Интерфейс программы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133478" w:rsidRPr="00E14D8E">
        <w:rPr>
          <w:rFonts w:ascii="Times New Roman" w:hAnsi="Times New Roman" w:cs="Times New Roman"/>
          <w:noProof/>
          <w:sz w:val="28"/>
          <w:szCs w:val="28"/>
        </w:rPr>
        <w:t>8</w:t>
      </w:r>
    </w:p>
    <w:p w:rsidR="00A3142B" w:rsidRPr="00E14D8E" w:rsidRDefault="00333EC5" w:rsidP="00A3142B">
      <w:pPr>
        <w:pStyle w:val="40"/>
        <w:tabs>
          <w:tab w:val="right" w:pos="9349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35721401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1.4.3 Структура программы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133478" w:rsidRPr="00E14D8E">
        <w:rPr>
          <w:rFonts w:ascii="Times New Roman" w:hAnsi="Times New Roman" w:cs="Times New Roman"/>
          <w:noProof/>
          <w:sz w:val="28"/>
          <w:szCs w:val="28"/>
        </w:rPr>
        <w:t>8</w:t>
      </w:r>
    </w:p>
    <w:p w:rsidR="00A3142B" w:rsidRPr="00E14D8E" w:rsidRDefault="00333EC5" w:rsidP="00A3142B">
      <w:pPr>
        <w:pStyle w:val="20"/>
        <w:tabs>
          <w:tab w:val="right" w:pos="9349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hyperlink w:anchor="_Toc135721405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81C9F">
        <w:rPr>
          <w:rFonts w:ascii="Times New Roman" w:hAnsi="Times New Roman" w:cs="Times New Roman"/>
          <w:noProof/>
          <w:sz w:val="28"/>
          <w:szCs w:val="28"/>
        </w:rPr>
        <w:t>1</w:t>
      </w:r>
      <w:r w:rsidR="008851A8">
        <w:rPr>
          <w:rFonts w:ascii="Times New Roman" w:hAnsi="Times New Roman" w:cs="Times New Roman"/>
          <w:noProof/>
          <w:sz w:val="28"/>
          <w:szCs w:val="28"/>
        </w:rPr>
        <w:t>0</w:t>
      </w:r>
    </w:p>
    <w:p w:rsidR="00A3142B" w:rsidRDefault="00333EC5" w:rsidP="00A3142B">
      <w:pPr>
        <w:pStyle w:val="20"/>
        <w:tabs>
          <w:tab w:val="right" w:pos="9349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35721406" w:history="1">
        <w:r w:rsidR="00A3142B" w:rsidRPr="00373B9E">
          <w:rPr>
            <w:rStyle w:val="a8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A3142B" w:rsidRPr="00373B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133478" w:rsidRPr="00E14D8E">
        <w:rPr>
          <w:rFonts w:ascii="Times New Roman" w:hAnsi="Times New Roman" w:cs="Times New Roman"/>
          <w:noProof/>
          <w:sz w:val="28"/>
          <w:szCs w:val="28"/>
        </w:rPr>
        <w:t>1</w:t>
      </w:r>
      <w:r w:rsidR="008851A8">
        <w:rPr>
          <w:rFonts w:ascii="Times New Roman" w:hAnsi="Times New Roman" w:cs="Times New Roman"/>
          <w:noProof/>
          <w:sz w:val="28"/>
          <w:szCs w:val="28"/>
        </w:rPr>
        <w:t>1</w:t>
      </w:r>
    </w:p>
    <w:p w:rsidR="00A806F4" w:rsidRDefault="00A806F4" w:rsidP="00A806F4"/>
    <w:p w:rsidR="00A806F4" w:rsidRPr="00A806F4" w:rsidRDefault="00A806F4" w:rsidP="00A806F4">
      <w:pPr>
        <w:rPr>
          <w:rFonts w:ascii="Times New Roman" w:hAnsi="Times New Roman" w:cs="Times New Roman"/>
          <w:b/>
          <w:sz w:val="52"/>
        </w:rPr>
      </w:pPr>
      <w:r w:rsidRPr="00A806F4">
        <w:rPr>
          <w:rFonts w:ascii="Times New Roman" w:hAnsi="Times New Roman" w:cs="Times New Roman"/>
          <w:b/>
          <w:sz w:val="52"/>
        </w:rPr>
        <w:t>Содержание переделаю в самом конце</w:t>
      </w:r>
    </w:p>
    <w:p w:rsidR="005B0461" w:rsidRDefault="00333EC5" w:rsidP="007453BA">
      <w:pPr>
        <w:pStyle w:val="20"/>
        <w:tabs>
          <w:tab w:val="right" w:pos="9349"/>
        </w:tabs>
      </w:pPr>
      <w:hyperlink w:anchor="_Toc135721407" w:history="1"/>
      <w:r w:rsidR="00A3142B">
        <w:rPr>
          <w:rFonts w:ascii="Times New Roman" w:hAnsi="Times New Roman" w:cs="Times New Roman"/>
          <w:sz w:val="28"/>
          <w:szCs w:val="28"/>
        </w:rPr>
        <w:fldChar w:fldCharType="end"/>
      </w:r>
    </w:p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5B0461" w:rsidRDefault="005B0461" w:rsidP="00AD622B"/>
    <w:p w:rsidR="001E6782" w:rsidRDefault="001E6782" w:rsidP="00AD622B"/>
    <w:p w:rsidR="00295124" w:rsidRDefault="00295124" w:rsidP="00AD622B"/>
    <w:p w:rsidR="00295124" w:rsidRPr="009928EC" w:rsidRDefault="00295124" w:rsidP="009928EC">
      <w:pPr>
        <w:pStyle w:val="1"/>
        <w:suppressAutoHyphens/>
        <w:spacing w:line="360" w:lineRule="auto"/>
        <w:ind w:left="-426"/>
        <w:rPr>
          <w:sz w:val="32"/>
          <w:szCs w:val="32"/>
        </w:rPr>
      </w:pPr>
      <w:r>
        <w:br w:type="page"/>
      </w:r>
      <w:bookmarkStart w:id="7" w:name="_Toc160140039"/>
      <w:bookmarkStart w:id="8" w:name="_Toc160140123"/>
      <w:bookmarkStart w:id="9" w:name="_Toc160142924"/>
      <w:r w:rsidRPr="00955732">
        <w:rPr>
          <w:sz w:val="32"/>
          <w:szCs w:val="32"/>
        </w:rPr>
        <w:lastRenderedPageBreak/>
        <w:t>ТЕРМИНЫ И ОПРЕДЕЛЕНИЯ</w:t>
      </w:r>
      <w:bookmarkEnd w:id="7"/>
      <w:bookmarkEnd w:id="8"/>
      <w:bookmarkEnd w:id="9"/>
    </w:p>
    <w:p w:rsidR="00295124" w:rsidRPr="00295124" w:rsidRDefault="00295124" w:rsidP="002951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Напишу, когда будет готова более-менее чистовая ПЗ</w:t>
      </w:r>
    </w:p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 w:rsidP="00AD622B"/>
    <w:p w:rsidR="00295124" w:rsidRDefault="00295124">
      <w:r>
        <w:br w:type="page"/>
      </w:r>
    </w:p>
    <w:p w:rsidR="00295124" w:rsidRPr="0058459D" w:rsidRDefault="00295124" w:rsidP="00295124">
      <w:pPr>
        <w:pStyle w:val="1"/>
        <w:suppressAutoHyphens/>
        <w:spacing w:line="360" w:lineRule="auto"/>
        <w:ind w:left="-426"/>
        <w:rPr>
          <w:sz w:val="32"/>
          <w:szCs w:val="32"/>
        </w:rPr>
      </w:pPr>
      <w:bookmarkStart w:id="10" w:name="_Toc160140040"/>
      <w:bookmarkStart w:id="11" w:name="_Toc160140124"/>
      <w:bookmarkStart w:id="12" w:name="_Toc160142925"/>
      <w:r w:rsidRPr="00955732">
        <w:rPr>
          <w:sz w:val="32"/>
          <w:szCs w:val="32"/>
        </w:rPr>
        <w:lastRenderedPageBreak/>
        <w:t>ПЕРЕЧЕНЬ СОКРАЩЕНИЙ И ОБОЗНАЧЕНИЙ</w:t>
      </w:r>
      <w:bookmarkEnd w:id="10"/>
      <w:bookmarkEnd w:id="11"/>
      <w:bookmarkEnd w:id="12"/>
    </w:p>
    <w:p w:rsidR="00295124" w:rsidRPr="00295124" w:rsidRDefault="00295124" w:rsidP="002951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Напишу, когда будет готова более-менее чистовая ПЗ</w:t>
      </w:r>
    </w:p>
    <w:p w:rsidR="00295124" w:rsidRDefault="00295124" w:rsidP="00295124"/>
    <w:p w:rsidR="00295124" w:rsidRDefault="00295124" w:rsidP="00AD622B">
      <w:r>
        <w:br w:type="page"/>
      </w:r>
    </w:p>
    <w:p w:rsidR="00807BC0" w:rsidRPr="00B75D2D" w:rsidRDefault="0033315D" w:rsidP="00B75D2D">
      <w:pPr>
        <w:pStyle w:val="7"/>
        <w:spacing w:after="240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>В</w:t>
      </w:r>
      <w:r w:rsidR="00AD622B"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ВЕДЕНИЕ</w:t>
      </w:r>
    </w:p>
    <w:p w:rsidR="00EF4531" w:rsidRDefault="00EF4531" w:rsidP="002A5B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7CE2">
        <w:rPr>
          <w:rFonts w:ascii="Times New Roman" w:eastAsia="Times New Roman" w:hAnsi="Times New Roman" w:cs="Times New Roman"/>
          <w:sz w:val="28"/>
          <w:szCs w:val="28"/>
        </w:rPr>
        <w:t xml:space="preserve">В современном мире киноиндустрия является одной из самых быстрорастущих и развивающихся отраслей экономики. Кинотеатры играют важную роль в организации досуга людей, предоставляя им возможность просмотра новых фильмов и получения ярких эмоций от посещения киносеансов. Однако, успешное функционирование кинотеатра невозможно без эффективного управления, которое обеспечивает оптимизацию всех процессов, связанных с обслуживанием посетителей и контролем над ресурсами. </w:t>
      </w:r>
    </w:p>
    <w:p w:rsidR="00EF4531" w:rsidRDefault="00EF4531" w:rsidP="002A5B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7CE2">
        <w:rPr>
          <w:rFonts w:ascii="Times New Roman" w:eastAsia="Times New Roman" w:hAnsi="Times New Roman" w:cs="Times New Roman"/>
          <w:sz w:val="28"/>
          <w:szCs w:val="28"/>
        </w:rPr>
        <w:t xml:space="preserve">Одним из ключевых факторов успешного управления кинотеатром является автоматизированная система учета данных, которая позволяет оперативно собирать, анализировать и хранить информацию о работе кинотеатра. В рамках данной дипломной работы будет рассмотрена проблема создания такой системы, а также ее внедрение и эксплуатация в условиях реального кинотеатра. </w:t>
      </w:r>
      <w:r w:rsidR="005167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F4531" w:rsidRDefault="00EF4531" w:rsidP="002A5B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7CE2">
        <w:rPr>
          <w:rFonts w:ascii="Times New Roman" w:eastAsia="Times New Roman" w:hAnsi="Times New Roman" w:cs="Times New Roman"/>
          <w:sz w:val="28"/>
          <w:szCs w:val="28"/>
        </w:rPr>
        <w:t xml:space="preserve">Целью данной работы является разработка автоматизированной системы учета данных для кинотеатра, которая позволит оптимизировать процесс управления и улучшить качество предоставляемых услуг. Для достижения этой цели необходимо решить ряд задач, среди которых: анализ существующих систем учета данных, выбор оптимального технического решения, разработка структуры базы данных, создание пользовательского интерфейса и тестирование системы на реальных данных. </w:t>
      </w:r>
    </w:p>
    <w:p w:rsidR="00807BC0" w:rsidRDefault="00EF4531" w:rsidP="002A5BD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7CE2">
        <w:rPr>
          <w:rFonts w:ascii="Times New Roman" w:eastAsia="Times New Roman" w:hAnsi="Times New Roman" w:cs="Times New Roman"/>
          <w:sz w:val="28"/>
          <w:szCs w:val="28"/>
        </w:rPr>
        <w:t>Актуальность данной темы обусловлена тем, что современные кинотеатры сталкиваются с необходимостью повышения эффективности управления и снижения издержек, связанных с обработкой большого объема данных. Автоматизированная система учета позволит решить эти проблемы, а также обеспечит оперативный доступ к информации, необходимой для принятия управленческих решений.</w:t>
      </w:r>
      <w:r w:rsidR="0033315D">
        <w:br w:type="page"/>
      </w:r>
    </w:p>
    <w:p w:rsidR="00807BC0" w:rsidRDefault="0033315D" w:rsidP="00B75D2D">
      <w:pPr>
        <w:pStyle w:val="7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>1.</w:t>
      </w:r>
      <w:r w:rsidR="00AD622B"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ОСНОВНАЯ ЧАСТЬ</w:t>
      </w:r>
    </w:p>
    <w:p w:rsidR="003A35B7" w:rsidRPr="003A35B7" w:rsidRDefault="003A35B7" w:rsidP="003A35B7"/>
    <w:p w:rsidR="00807BC0" w:rsidRPr="00B75D2D" w:rsidRDefault="0033315D" w:rsidP="00B75D2D">
      <w:pPr>
        <w:pStyle w:val="7"/>
        <w:spacing w:after="240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1.1 Постановка задачи</w:t>
      </w:r>
    </w:p>
    <w:p w:rsidR="002E3362" w:rsidRDefault="00295124" w:rsidP="00356031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33315D">
        <w:rPr>
          <w:rFonts w:ascii="Times New Roman" w:eastAsia="Times New Roman" w:hAnsi="Times New Roman" w:cs="Times New Roman"/>
          <w:sz w:val="28"/>
          <w:szCs w:val="28"/>
        </w:rPr>
        <w:t>втоматизированн</w:t>
      </w:r>
      <w:r>
        <w:rPr>
          <w:rFonts w:ascii="Times New Roman" w:eastAsia="Times New Roman" w:hAnsi="Times New Roman" w:cs="Times New Roman"/>
          <w:sz w:val="28"/>
          <w:szCs w:val="28"/>
        </w:rPr>
        <w:t>ая</w:t>
      </w:r>
      <w:r w:rsidR="0033315D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</w:t>
      </w:r>
      <w:r>
        <w:rPr>
          <w:rFonts w:ascii="Times New Roman" w:eastAsia="Times New Roman" w:hAnsi="Times New Roman" w:cs="Times New Roman"/>
          <w:sz w:val="28"/>
          <w:szCs w:val="28"/>
        </w:rPr>
        <w:t>ая</w:t>
      </w:r>
      <w:r w:rsidR="0033315D"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333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кинотеатра создана с учетом следующих задач</w:t>
      </w:r>
      <w:r w:rsidRPr="0029512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95124" w:rsidRDefault="00295124" w:rsidP="00295124">
      <w:pPr>
        <w:pStyle w:val="a7"/>
        <w:numPr>
          <w:ilvl w:val="0"/>
          <w:numId w:val="14"/>
        </w:numPr>
        <w:spacing w:line="360" w:lineRule="auto"/>
        <w:ind w:right="170"/>
        <w:jc w:val="both"/>
        <w:rPr>
          <w:sz w:val="28"/>
          <w:szCs w:val="28"/>
        </w:rPr>
      </w:pPr>
      <w:r>
        <w:rPr>
          <w:sz w:val="28"/>
          <w:szCs w:val="28"/>
        </w:rPr>
        <w:t>Подготовить дизайн пользовательского интерфейса.</w:t>
      </w:r>
    </w:p>
    <w:p w:rsidR="00295124" w:rsidRDefault="00295124" w:rsidP="00295124">
      <w:pPr>
        <w:pStyle w:val="a7"/>
        <w:numPr>
          <w:ilvl w:val="0"/>
          <w:numId w:val="14"/>
        </w:numPr>
        <w:spacing w:line="360" w:lineRule="auto"/>
        <w:ind w:right="170"/>
        <w:jc w:val="both"/>
        <w:rPr>
          <w:sz w:val="28"/>
          <w:szCs w:val="28"/>
        </w:rPr>
      </w:pPr>
      <w:r>
        <w:rPr>
          <w:sz w:val="28"/>
          <w:szCs w:val="28"/>
        </w:rPr>
        <w:t>Подготовить необходимые контроллеры для работы с сервером.</w:t>
      </w:r>
    </w:p>
    <w:p w:rsidR="00295124" w:rsidRDefault="00295124" w:rsidP="00295124">
      <w:pPr>
        <w:pStyle w:val="a7"/>
        <w:numPr>
          <w:ilvl w:val="0"/>
          <w:numId w:val="14"/>
        </w:numPr>
        <w:spacing w:line="360" w:lineRule="auto"/>
        <w:ind w:right="170"/>
        <w:jc w:val="both"/>
        <w:rPr>
          <w:sz w:val="28"/>
          <w:szCs w:val="28"/>
        </w:rPr>
      </w:pPr>
      <w:r>
        <w:rPr>
          <w:sz w:val="28"/>
          <w:szCs w:val="28"/>
        </w:rPr>
        <w:t>Создание понятного пользователю интерфейса.</w:t>
      </w:r>
    </w:p>
    <w:p w:rsidR="00295124" w:rsidRDefault="00295124" w:rsidP="00295124">
      <w:pPr>
        <w:pStyle w:val="a7"/>
        <w:numPr>
          <w:ilvl w:val="0"/>
          <w:numId w:val="14"/>
        </w:numPr>
        <w:spacing w:line="360" w:lineRule="auto"/>
        <w:ind w:right="170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7E5CBB">
        <w:rPr>
          <w:sz w:val="28"/>
          <w:szCs w:val="28"/>
        </w:rPr>
        <w:t>аличие выполнения всех пунктов раздела «Требования к составу выполняемых функций», которы</w:t>
      </w:r>
      <w:r>
        <w:rPr>
          <w:sz w:val="28"/>
          <w:szCs w:val="28"/>
        </w:rPr>
        <w:t>е описаны в техническом задании.</w:t>
      </w:r>
    </w:p>
    <w:p w:rsidR="00295124" w:rsidRPr="009928EC" w:rsidRDefault="00295124" w:rsidP="009928EC">
      <w:pPr>
        <w:pStyle w:val="a7"/>
        <w:numPr>
          <w:ilvl w:val="0"/>
          <w:numId w:val="14"/>
        </w:numPr>
        <w:spacing w:line="360" w:lineRule="auto"/>
        <w:ind w:right="170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программы.</w:t>
      </w:r>
    </w:p>
    <w:p w:rsidR="00295124" w:rsidRPr="00295124" w:rsidRDefault="00295124" w:rsidP="00295124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5124">
        <w:rPr>
          <w:rFonts w:ascii="Times New Roman" w:hAnsi="Times New Roman" w:cs="Times New Roman"/>
          <w:sz w:val="28"/>
          <w:szCs w:val="28"/>
        </w:rPr>
        <w:t>Среда разработки: «</w:t>
      </w:r>
      <w:r w:rsidRPr="0029512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95124">
        <w:rPr>
          <w:rFonts w:ascii="Times New Roman" w:hAnsi="Times New Roman" w:cs="Times New Roman"/>
          <w:sz w:val="28"/>
          <w:szCs w:val="28"/>
        </w:rPr>
        <w:t xml:space="preserve"> </w:t>
      </w:r>
      <w:r w:rsidRPr="00295124"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2022», </w:t>
      </w:r>
      <w:r w:rsidRPr="00295124">
        <w:rPr>
          <w:rFonts w:ascii="Times New Roman" w:hAnsi="Times New Roman" w:cs="Times New Roman"/>
          <w:sz w:val="28"/>
          <w:szCs w:val="28"/>
        </w:rPr>
        <w:t xml:space="preserve">язык программирования: </w:t>
      </w:r>
      <w:r w:rsidRPr="0029512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95124">
        <w:rPr>
          <w:rFonts w:ascii="Times New Roman" w:hAnsi="Times New Roman" w:cs="Times New Roman"/>
          <w:sz w:val="28"/>
          <w:szCs w:val="28"/>
        </w:rPr>
        <w:t>#.</w:t>
      </w:r>
    </w:p>
    <w:p w:rsidR="00807BC0" w:rsidRPr="00B75D2D" w:rsidRDefault="0033315D" w:rsidP="00B75D2D">
      <w:pPr>
        <w:pStyle w:val="7"/>
        <w:spacing w:after="240"/>
        <w:jc w:val="center"/>
        <w:rPr>
          <w:rFonts w:ascii="Times New Roman" w:hAnsi="Times New Roman" w:cs="Times New Roman"/>
          <w:b/>
          <w:i w:val="0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1.2 Описание технических средств</w:t>
      </w:r>
    </w:p>
    <w:p w:rsidR="00807BC0" w:rsidRDefault="0033315D" w:rsidP="005B7C8B">
      <w:pPr>
        <w:pStyle w:val="1"/>
        <w:spacing w:line="360" w:lineRule="auto"/>
        <w:ind w:left="0" w:right="170" w:firstLine="720"/>
        <w:jc w:val="both"/>
        <w:rPr>
          <w:b w:val="0"/>
          <w:sz w:val="28"/>
          <w:szCs w:val="28"/>
        </w:rPr>
      </w:pPr>
      <w:bookmarkStart w:id="13" w:name="_Toc135596842"/>
      <w:r>
        <w:rPr>
          <w:b w:val="0"/>
          <w:sz w:val="28"/>
          <w:szCs w:val="28"/>
        </w:rPr>
        <w:t>Функционал программы может быть реализован только при условии того, что компьютер подключен к сети и имеется доступ к базе данных.</w:t>
      </w:r>
      <w:bookmarkEnd w:id="13"/>
    </w:p>
    <w:p w:rsidR="00807BC0" w:rsidRDefault="0033315D" w:rsidP="005B7C8B">
      <w:pPr>
        <w:pStyle w:val="1"/>
        <w:spacing w:line="360" w:lineRule="auto"/>
        <w:ind w:left="0" w:right="170" w:firstLine="720"/>
        <w:jc w:val="both"/>
        <w:rPr>
          <w:b w:val="0"/>
          <w:sz w:val="28"/>
          <w:szCs w:val="28"/>
        </w:rPr>
      </w:pPr>
      <w:bookmarkStart w:id="14" w:name="_Toc135596843"/>
      <w:r>
        <w:rPr>
          <w:b w:val="0"/>
          <w:sz w:val="28"/>
          <w:szCs w:val="28"/>
        </w:rPr>
        <w:t>Для исправной работы приложения требуются следующие аппаратное и программное обеспечение:</w:t>
      </w:r>
      <w:bookmarkEnd w:id="14"/>
    </w:p>
    <w:p w:rsidR="000C66A7" w:rsidRDefault="000C66A7" w:rsidP="005B7C8B">
      <w:pPr>
        <w:pStyle w:val="a5"/>
        <w:spacing w:line="360" w:lineRule="auto"/>
        <w:ind w:left="0"/>
        <w:jc w:val="both"/>
        <w:rPr>
          <w:lang w:val="en-US"/>
        </w:rPr>
      </w:pPr>
      <w:r>
        <w:t>Поддерживаемые ОС</w:t>
      </w:r>
      <w:r>
        <w:rPr>
          <w:lang w:val="en-US"/>
        </w:rPr>
        <w:t>: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32"/>
        </w:rPr>
      </w:pPr>
      <w:r w:rsidRPr="006032F2">
        <w:rPr>
          <w:iCs/>
          <w:sz w:val="28"/>
          <w:lang w:val="en-US"/>
        </w:rPr>
        <w:t xml:space="preserve">Windows 7 (x86 </w:t>
      </w:r>
      <w:r w:rsidRPr="006032F2">
        <w:rPr>
          <w:iCs/>
          <w:sz w:val="28"/>
        </w:rPr>
        <w:t>и х64</w:t>
      </w:r>
      <w:r w:rsidRPr="006032F2">
        <w:rPr>
          <w:iCs/>
          <w:sz w:val="28"/>
          <w:lang w:val="en-US"/>
        </w:rPr>
        <w:t>)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32"/>
        </w:rPr>
      </w:pPr>
      <w:r w:rsidRPr="006032F2">
        <w:rPr>
          <w:iCs/>
          <w:sz w:val="28"/>
          <w:lang w:val="en-US"/>
        </w:rPr>
        <w:t xml:space="preserve">Windows </w:t>
      </w:r>
      <w:r w:rsidRPr="006032F2">
        <w:rPr>
          <w:iCs/>
          <w:sz w:val="28"/>
        </w:rPr>
        <w:t xml:space="preserve">8 </w:t>
      </w:r>
      <w:r w:rsidRPr="006032F2">
        <w:rPr>
          <w:iCs/>
          <w:sz w:val="28"/>
          <w:lang w:val="en-US"/>
        </w:rPr>
        <w:t xml:space="preserve">(x86 </w:t>
      </w:r>
      <w:r w:rsidRPr="006032F2">
        <w:rPr>
          <w:iCs/>
          <w:sz w:val="28"/>
        </w:rPr>
        <w:t>и х64</w:t>
      </w:r>
      <w:r w:rsidRPr="006032F2">
        <w:rPr>
          <w:iCs/>
          <w:sz w:val="28"/>
          <w:lang w:val="en-US"/>
        </w:rPr>
        <w:t>)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32"/>
        </w:rPr>
      </w:pPr>
      <w:r w:rsidRPr="006032F2">
        <w:rPr>
          <w:sz w:val="28"/>
          <w:lang w:val="en-US"/>
        </w:rPr>
        <w:t>Windows Server 2008 R2 (x64)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32"/>
        </w:rPr>
      </w:pPr>
      <w:r w:rsidRPr="006032F2">
        <w:rPr>
          <w:sz w:val="28"/>
          <w:lang w:val="en-US"/>
        </w:rPr>
        <w:t>Windows Server 2012 (x64)</w:t>
      </w:r>
    </w:p>
    <w:p w:rsidR="000C66A7" w:rsidRDefault="000C66A7" w:rsidP="000C66A7">
      <w:pPr>
        <w:spacing w:line="360" w:lineRule="auto"/>
      </w:pPr>
    </w:p>
    <w:p w:rsidR="000C66A7" w:rsidRPr="000C66A7" w:rsidRDefault="000C66A7" w:rsidP="005B7C8B">
      <w:pPr>
        <w:spacing w:after="0" w:line="360" w:lineRule="auto"/>
        <w:ind w:firstLine="720"/>
        <w:rPr>
          <w:rFonts w:ascii="Times New Roman" w:hAnsi="Times New Roman" w:cs="Times New Roman"/>
          <w:sz w:val="28"/>
          <w:lang w:val="en-US"/>
        </w:rPr>
      </w:pPr>
      <w:r w:rsidRPr="000C66A7">
        <w:rPr>
          <w:rFonts w:ascii="Times New Roman" w:hAnsi="Times New Roman" w:cs="Times New Roman"/>
          <w:sz w:val="28"/>
        </w:rPr>
        <w:t>Поддерживаемые архитектуры</w:t>
      </w:r>
      <w:r w:rsidRPr="000C66A7">
        <w:rPr>
          <w:rFonts w:ascii="Times New Roman" w:hAnsi="Times New Roman" w:cs="Times New Roman"/>
          <w:sz w:val="28"/>
          <w:lang w:val="en-US"/>
        </w:rPr>
        <w:t>: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 w:rsidRPr="006032F2">
        <w:rPr>
          <w:iCs/>
          <w:sz w:val="28"/>
          <w:lang w:val="en-US"/>
        </w:rPr>
        <w:t>32-</w:t>
      </w:r>
      <w:r w:rsidRPr="006032F2">
        <w:rPr>
          <w:iCs/>
          <w:sz w:val="28"/>
        </w:rPr>
        <w:t>разрядная</w:t>
      </w:r>
    </w:p>
    <w:p w:rsidR="000C66A7" w:rsidRPr="00295124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 w:rsidRPr="006032F2">
        <w:rPr>
          <w:iCs/>
          <w:sz w:val="28"/>
        </w:rPr>
        <w:t>64-разрядная</w:t>
      </w:r>
    </w:p>
    <w:p w:rsidR="000C66A7" w:rsidRPr="000C66A7" w:rsidRDefault="000C66A7" w:rsidP="00356031">
      <w:pPr>
        <w:spacing w:after="0" w:line="360" w:lineRule="auto"/>
        <w:ind w:firstLine="720"/>
        <w:rPr>
          <w:rFonts w:ascii="Times New Roman" w:hAnsi="Times New Roman" w:cs="Times New Roman"/>
          <w:sz w:val="28"/>
          <w:lang w:val="en-US"/>
        </w:rPr>
      </w:pPr>
      <w:r w:rsidRPr="000C66A7">
        <w:rPr>
          <w:rFonts w:ascii="Times New Roman" w:hAnsi="Times New Roman" w:cs="Times New Roman"/>
          <w:sz w:val="28"/>
        </w:rPr>
        <w:t>Требования к оборудованию</w:t>
      </w:r>
      <w:r w:rsidRPr="000C66A7">
        <w:rPr>
          <w:rFonts w:ascii="Times New Roman" w:hAnsi="Times New Roman" w:cs="Times New Roman"/>
          <w:sz w:val="28"/>
          <w:lang w:val="en-US"/>
        </w:rPr>
        <w:t>: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 w:rsidRPr="006032F2">
        <w:rPr>
          <w:iCs/>
          <w:sz w:val="28"/>
        </w:rPr>
        <w:lastRenderedPageBreak/>
        <w:t>Процессор мощностью 1,6 ГГц или выше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6032F2">
        <w:rPr>
          <w:iCs/>
          <w:sz w:val="28"/>
        </w:rPr>
        <w:t>1 Гб ОЗУ (1,5 ГБ для виртуальной машины)</w:t>
      </w:r>
    </w:p>
    <w:p w:rsidR="000C66A7" w:rsidRPr="006032F2" w:rsidRDefault="000C66A7" w:rsidP="000C66A7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6032F2">
        <w:rPr>
          <w:iCs/>
          <w:sz w:val="28"/>
        </w:rPr>
        <w:t>10 ГБ (</w:t>
      </w:r>
      <w:r w:rsidRPr="006032F2">
        <w:rPr>
          <w:iCs/>
          <w:sz w:val="28"/>
          <w:lang w:val="en-US"/>
        </w:rPr>
        <w:t>NTFS</w:t>
      </w:r>
      <w:r w:rsidRPr="006032F2">
        <w:rPr>
          <w:iCs/>
          <w:sz w:val="28"/>
        </w:rPr>
        <w:t>)</w:t>
      </w:r>
      <w:r w:rsidRPr="006032F2">
        <w:rPr>
          <w:iCs/>
          <w:sz w:val="28"/>
          <w:lang w:val="en-US"/>
        </w:rPr>
        <w:t xml:space="preserve"> </w:t>
      </w:r>
      <w:r w:rsidRPr="006032F2">
        <w:rPr>
          <w:iCs/>
          <w:sz w:val="28"/>
        </w:rPr>
        <w:t>свободного дискового пространства</w:t>
      </w:r>
    </w:p>
    <w:p w:rsidR="002E3362" w:rsidRPr="00DF077B" w:rsidRDefault="000C66A7" w:rsidP="003A35B7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6032F2">
        <w:rPr>
          <w:iCs/>
          <w:sz w:val="28"/>
        </w:rPr>
        <w:t xml:space="preserve">Видеоадаптер, совместимый с </w:t>
      </w:r>
      <w:r w:rsidRPr="006032F2">
        <w:rPr>
          <w:iCs/>
          <w:sz w:val="28"/>
          <w:lang w:val="en-US"/>
        </w:rPr>
        <w:t>DirectX</w:t>
      </w:r>
      <w:r w:rsidRPr="006032F2">
        <w:rPr>
          <w:iCs/>
          <w:sz w:val="28"/>
        </w:rPr>
        <w:t xml:space="preserve"> 9 и поддерживающий разрешение экрана 1024 </w:t>
      </w:r>
      <w:r w:rsidRPr="006032F2">
        <w:rPr>
          <w:iCs/>
          <w:sz w:val="28"/>
          <w:lang w:val="en-US"/>
        </w:rPr>
        <w:t>x</w:t>
      </w:r>
      <w:r w:rsidRPr="006032F2">
        <w:rPr>
          <w:iCs/>
          <w:sz w:val="28"/>
        </w:rPr>
        <w:t xml:space="preserve"> 768 пикселей и выше</w:t>
      </w:r>
    </w:p>
    <w:p w:rsidR="00DF077B" w:rsidRPr="003A35B7" w:rsidRDefault="00DF077B" w:rsidP="00DF077B">
      <w:pPr>
        <w:pStyle w:val="a7"/>
        <w:spacing w:line="360" w:lineRule="auto"/>
        <w:ind w:left="1440"/>
        <w:jc w:val="both"/>
        <w:rPr>
          <w:sz w:val="28"/>
        </w:rPr>
      </w:pPr>
    </w:p>
    <w:p w:rsidR="00807BC0" w:rsidRPr="00B75D2D" w:rsidRDefault="0033315D" w:rsidP="00B75D2D">
      <w:pPr>
        <w:pStyle w:val="7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1.3 Описание программного продукта</w:t>
      </w:r>
    </w:p>
    <w:p w:rsidR="00807BC0" w:rsidRPr="00B75D2D" w:rsidRDefault="0033315D" w:rsidP="00B75D2D">
      <w:pPr>
        <w:pStyle w:val="7"/>
        <w:spacing w:after="240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1.3.1 Общие сведения</w:t>
      </w:r>
    </w:p>
    <w:p w:rsidR="00807BC0" w:rsidRDefault="0033315D" w:rsidP="005B7C8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программы – «</w:t>
      </w:r>
      <w:r w:rsidR="00444A7E" w:rsidRPr="00444A7E">
        <w:rPr>
          <w:rFonts w:ascii="Times New Roman" w:eastAsia="Times New Roman" w:hAnsi="Times New Roman" w:cs="Times New Roman"/>
          <w:sz w:val="28"/>
          <w:szCs w:val="28"/>
        </w:rPr>
        <w:t>Синематограф</w:t>
      </w:r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295124" w:rsidRPr="00295124" w:rsidRDefault="00295124" w:rsidP="00295124">
      <w:pPr>
        <w:suppressAutoHyphens/>
        <w:spacing w:line="360" w:lineRule="auto"/>
        <w:ind w:left="142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95124">
        <w:rPr>
          <w:rFonts w:ascii="Times New Roman" w:hAnsi="Times New Roman" w:cs="Times New Roman"/>
          <w:sz w:val="28"/>
          <w:szCs w:val="28"/>
        </w:rPr>
        <w:t>Эксплуатационное назначение:</w:t>
      </w:r>
    </w:p>
    <w:p w:rsidR="00295124" w:rsidRDefault="00295124" w:rsidP="00295124">
      <w:pPr>
        <w:spacing w:line="360" w:lineRule="auto"/>
        <w:ind w:right="170" w:firstLine="720"/>
        <w:jc w:val="both"/>
        <w:rPr>
          <w:rFonts w:ascii="Times New Roman" w:hAnsi="Times New Roman" w:cs="Times New Roman"/>
          <w:iCs/>
          <w:sz w:val="28"/>
          <w:lang w:eastAsia="en-US"/>
        </w:rPr>
      </w:pPr>
      <w:r w:rsidRPr="00295124">
        <w:rPr>
          <w:rFonts w:ascii="Times New Roman" w:hAnsi="Times New Roman" w:cs="Times New Roman"/>
          <w:iCs/>
          <w:sz w:val="28"/>
          <w:lang w:eastAsia="en-US"/>
        </w:rPr>
        <w:t xml:space="preserve">Данная </w:t>
      </w:r>
      <w:r>
        <w:rPr>
          <w:rFonts w:ascii="Times New Roman" w:hAnsi="Times New Roman" w:cs="Times New Roman"/>
          <w:iCs/>
          <w:sz w:val="28"/>
          <w:lang w:eastAsia="en-US"/>
        </w:rPr>
        <w:t>приложение</w:t>
      </w:r>
      <w:r w:rsidRPr="00295124">
        <w:rPr>
          <w:rFonts w:ascii="Times New Roman" w:hAnsi="Times New Roman" w:cs="Times New Roman"/>
          <w:iCs/>
          <w:sz w:val="28"/>
          <w:lang w:eastAsia="en-US"/>
        </w:rPr>
        <w:t xml:space="preserve"> должн</w:t>
      </w:r>
      <w:r>
        <w:rPr>
          <w:rFonts w:ascii="Times New Roman" w:hAnsi="Times New Roman" w:cs="Times New Roman"/>
          <w:iCs/>
          <w:sz w:val="28"/>
          <w:lang w:eastAsia="en-US"/>
        </w:rPr>
        <w:t>о</w:t>
      </w:r>
      <w:r w:rsidRPr="00295124">
        <w:rPr>
          <w:rFonts w:ascii="Times New Roman" w:hAnsi="Times New Roman" w:cs="Times New Roman"/>
          <w:iCs/>
          <w:sz w:val="28"/>
          <w:lang w:eastAsia="en-US"/>
        </w:rPr>
        <w:t xml:space="preserve"> использоваться:</w:t>
      </w:r>
    </w:p>
    <w:p w:rsidR="00295124" w:rsidRPr="00295124" w:rsidRDefault="00444A7E" w:rsidP="00295124">
      <w:pPr>
        <w:pStyle w:val="a7"/>
        <w:numPr>
          <w:ilvl w:val="0"/>
          <w:numId w:val="15"/>
        </w:numPr>
        <w:spacing w:line="360" w:lineRule="auto"/>
        <w:ind w:right="170"/>
        <w:jc w:val="both"/>
      </w:pPr>
      <w:r>
        <w:rPr>
          <w:rFonts w:eastAsia="Calibri"/>
          <w:iCs/>
          <w:sz w:val="28"/>
          <w:szCs w:val="22"/>
        </w:rPr>
        <w:t>Д</w:t>
      </w:r>
      <w:r w:rsidR="00295124" w:rsidRPr="00295124">
        <w:rPr>
          <w:rFonts w:eastAsia="Calibri"/>
          <w:iCs/>
          <w:sz w:val="28"/>
          <w:szCs w:val="22"/>
        </w:rPr>
        <w:t>ля</w:t>
      </w:r>
      <w:r w:rsidR="00295124" w:rsidRPr="00295124">
        <w:rPr>
          <w:iCs/>
          <w:sz w:val="28"/>
        </w:rPr>
        <w:t xml:space="preserve"> покупки билетов в кинотеатр на терминале ТЦ;</w:t>
      </w:r>
    </w:p>
    <w:p w:rsidR="00295124" w:rsidRPr="0069611B" w:rsidRDefault="00444A7E" w:rsidP="00295124">
      <w:pPr>
        <w:pStyle w:val="a7"/>
        <w:numPr>
          <w:ilvl w:val="0"/>
          <w:numId w:val="15"/>
        </w:numPr>
        <w:spacing w:line="360" w:lineRule="auto"/>
        <w:ind w:right="170"/>
        <w:jc w:val="both"/>
      </w:pPr>
      <w:r>
        <w:rPr>
          <w:iCs/>
          <w:sz w:val="28"/>
        </w:rPr>
        <w:t>Д</w:t>
      </w:r>
      <w:r w:rsidR="0069611B">
        <w:rPr>
          <w:iCs/>
          <w:sz w:val="28"/>
        </w:rPr>
        <w:t>ля учета данных в системе, а также продажи билетов на кассе кинотеатра</w:t>
      </w:r>
      <w:r w:rsidR="0069611B" w:rsidRPr="0069611B">
        <w:rPr>
          <w:iCs/>
          <w:sz w:val="28"/>
        </w:rPr>
        <w:t xml:space="preserve"> </w:t>
      </w:r>
      <w:r w:rsidR="0069611B">
        <w:rPr>
          <w:iCs/>
          <w:sz w:val="28"/>
        </w:rPr>
        <w:t xml:space="preserve">и контролю на входе в зал, ведь программа будет поддерживать считывании </w:t>
      </w:r>
      <w:r w:rsidR="0069611B">
        <w:rPr>
          <w:iCs/>
          <w:sz w:val="28"/>
          <w:lang w:val="en-US"/>
        </w:rPr>
        <w:t>QR</w:t>
      </w:r>
      <w:r w:rsidR="0069611B" w:rsidRPr="0069611B">
        <w:rPr>
          <w:iCs/>
          <w:sz w:val="28"/>
        </w:rPr>
        <w:t xml:space="preserve"> </w:t>
      </w:r>
      <w:r w:rsidR="0069611B">
        <w:rPr>
          <w:iCs/>
          <w:sz w:val="28"/>
        </w:rPr>
        <w:t>кода который содержит информацию о билете</w:t>
      </w:r>
      <w:r w:rsidR="0069611B" w:rsidRPr="0069611B">
        <w:rPr>
          <w:iCs/>
          <w:sz w:val="28"/>
        </w:rPr>
        <w:t>;</w:t>
      </w:r>
    </w:p>
    <w:p w:rsidR="0069611B" w:rsidRPr="0069611B" w:rsidRDefault="00444A7E" w:rsidP="00295124">
      <w:pPr>
        <w:pStyle w:val="a7"/>
        <w:numPr>
          <w:ilvl w:val="0"/>
          <w:numId w:val="15"/>
        </w:numPr>
        <w:spacing w:line="360" w:lineRule="auto"/>
        <w:ind w:right="170"/>
        <w:jc w:val="both"/>
      </w:pPr>
      <w:r>
        <w:rPr>
          <w:sz w:val="28"/>
        </w:rPr>
        <w:t>Д</w:t>
      </w:r>
      <w:r w:rsidR="00BA62C8">
        <w:rPr>
          <w:sz w:val="28"/>
        </w:rPr>
        <w:t xml:space="preserve">ля просмотра </w:t>
      </w:r>
      <w:r>
        <w:rPr>
          <w:sz w:val="28"/>
        </w:rPr>
        <w:t>информации о киносеансах</w:t>
      </w:r>
      <w:r w:rsidR="0069611B">
        <w:rPr>
          <w:sz w:val="28"/>
        </w:rPr>
        <w:t>.</w:t>
      </w:r>
    </w:p>
    <w:p w:rsidR="0069611B" w:rsidRPr="00295124" w:rsidRDefault="0069611B" w:rsidP="0069611B">
      <w:pPr>
        <w:pStyle w:val="a7"/>
        <w:spacing w:line="360" w:lineRule="auto"/>
        <w:ind w:left="1515" w:right="170"/>
        <w:jc w:val="both"/>
      </w:pPr>
    </w:p>
    <w:p w:rsidR="00807BC0" w:rsidRDefault="0033315D" w:rsidP="005B7C8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Функциональное назначение программы:</w:t>
      </w:r>
    </w:p>
    <w:p w:rsidR="0077431E" w:rsidRDefault="0077431E" w:rsidP="005B7C8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позволяет </w:t>
      </w:r>
      <w:r w:rsidR="003A35B7">
        <w:rPr>
          <w:rFonts w:ascii="Times New Roman" w:eastAsia="Times New Roman" w:hAnsi="Times New Roman" w:cs="Times New Roman"/>
          <w:sz w:val="28"/>
          <w:szCs w:val="28"/>
        </w:rPr>
        <w:t xml:space="preserve">отслеживать и редактировать информацию о клиентах, билетах, </w:t>
      </w:r>
      <w:r w:rsidR="00E46224">
        <w:rPr>
          <w:rFonts w:ascii="Times New Roman" w:eastAsia="Times New Roman" w:hAnsi="Times New Roman" w:cs="Times New Roman"/>
          <w:sz w:val="28"/>
          <w:szCs w:val="28"/>
        </w:rPr>
        <w:t>киносеансах</w:t>
      </w:r>
      <w:r w:rsidR="003A35B7">
        <w:rPr>
          <w:rFonts w:ascii="Times New Roman" w:eastAsia="Times New Roman" w:hAnsi="Times New Roman" w:cs="Times New Roman"/>
          <w:sz w:val="28"/>
          <w:szCs w:val="28"/>
        </w:rPr>
        <w:t>, фильмах и работниках, а также дает возможность обычным пользователям заказывать билеты на киносеансы.</w:t>
      </w:r>
    </w:p>
    <w:p w:rsidR="00C3746A" w:rsidRDefault="00C3746A" w:rsidP="00C3746A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неавторизованных пользователей приложение позволяет </w:t>
      </w:r>
      <w:r w:rsidR="003A35B7">
        <w:rPr>
          <w:rFonts w:ascii="Times New Roman" w:eastAsia="Times New Roman" w:hAnsi="Times New Roman" w:cs="Times New Roman"/>
          <w:sz w:val="28"/>
          <w:szCs w:val="28"/>
        </w:rPr>
        <w:t xml:space="preserve">просматривать текущую информацию о </w:t>
      </w:r>
      <w:r w:rsidR="00E46224">
        <w:rPr>
          <w:rFonts w:ascii="Times New Roman" w:eastAsia="Times New Roman" w:hAnsi="Times New Roman" w:cs="Times New Roman"/>
          <w:sz w:val="28"/>
          <w:szCs w:val="28"/>
        </w:rPr>
        <w:t>сеансах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A35B7" w:rsidRDefault="00C3746A" w:rsidP="003A35B7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авторизованных пользователей программа </w:t>
      </w:r>
      <w:r w:rsidR="003A35B7">
        <w:rPr>
          <w:rFonts w:ascii="Times New Roman" w:eastAsia="Times New Roman" w:hAnsi="Times New Roman" w:cs="Times New Roman"/>
          <w:sz w:val="28"/>
          <w:szCs w:val="28"/>
        </w:rPr>
        <w:t>приложение позволяет про</w:t>
      </w:r>
      <w:r w:rsidR="00E46224">
        <w:rPr>
          <w:rFonts w:ascii="Times New Roman" w:eastAsia="Times New Roman" w:hAnsi="Times New Roman" w:cs="Times New Roman"/>
          <w:sz w:val="28"/>
          <w:szCs w:val="28"/>
        </w:rPr>
        <w:t xml:space="preserve">сматривать текущую информацию о киносеансах </w:t>
      </w:r>
      <w:r w:rsidR="003A35B7">
        <w:rPr>
          <w:rFonts w:ascii="Times New Roman" w:eastAsia="Times New Roman" w:hAnsi="Times New Roman" w:cs="Times New Roman"/>
          <w:sz w:val="28"/>
          <w:szCs w:val="28"/>
        </w:rPr>
        <w:t>и заказывать билеты на выбранные киносеансы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A35B7" w:rsidRDefault="003A35B7" w:rsidP="003A35B7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DC3C35">
        <w:rPr>
          <w:rFonts w:ascii="Times New Roman" w:eastAsia="Times New Roman" w:hAnsi="Times New Roman" w:cs="Times New Roman"/>
          <w:sz w:val="28"/>
          <w:szCs w:val="28"/>
        </w:rPr>
        <w:t>ля персонала кинотеатров предусмотрена ролевое разделение прав.</w:t>
      </w:r>
    </w:p>
    <w:p w:rsidR="00DC3C35" w:rsidRDefault="00DC3C35" w:rsidP="003A35B7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Менеджера приложение позволяет просматривать, редактировать, удалять, добавлять данные в табл</w:t>
      </w:r>
      <w:r w:rsidR="0088787D">
        <w:rPr>
          <w:rFonts w:ascii="Times New Roman" w:eastAsia="Times New Roman" w:hAnsi="Times New Roman" w:cs="Times New Roman"/>
          <w:sz w:val="28"/>
          <w:szCs w:val="28"/>
        </w:rPr>
        <w:t xml:space="preserve">ицу пользователи и просматривать такие таблицы как киносеансы, </w:t>
      </w:r>
      <w:r>
        <w:rPr>
          <w:rFonts w:ascii="Times New Roman" w:eastAsia="Times New Roman" w:hAnsi="Times New Roman" w:cs="Times New Roman"/>
          <w:sz w:val="28"/>
          <w:szCs w:val="28"/>
        </w:rPr>
        <w:t>билеты</w:t>
      </w:r>
      <w:r w:rsidR="0088787D">
        <w:rPr>
          <w:rFonts w:ascii="Times New Roman" w:eastAsia="Times New Roman" w:hAnsi="Times New Roman" w:cs="Times New Roman"/>
          <w:sz w:val="28"/>
          <w:szCs w:val="28"/>
        </w:rPr>
        <w:t>, сотрудники</w:t>
      </w:r>
      <w:r w:rsidR="00444A7E">
        <w:rPr>
          <w:rFonts w:ascii="Times New Roman" w:eastAsia="Times New Roman" w:hAnsi="Times New Roman" w:cs="Times New Roman"/>
          <w:sz w:val="28"/>
          <w:szCs w:val="28"/>
        </w:rPr>
        <w:t xml:space="preserve">, а также позволяет получить доступ к сканированию </w:t>
      </w:r>
      <w:r w:rsidR="00444A7E">
        <w:rPr>
          <w:rFonts w:ascii="Times New Roman" w:eastAsia="Times New Roman" w:hAnsi="Times New Roman" w:cs="Times New Roman"/>
          <w:sz w:val="28"/>
          <w:szCs w:val="28"/>
          <w:lang w:val="en-US"/>
        </w:rPr>
        <w:t>QR</w:t>
      </w:r>
      <w:r w:rsidR="00444A7E">
        <w:rPr>
          <w:rFonts w:ascii="Times New Roman" w:eastAsia="Times New Roman" w:hAnsi="Times New Roman" w:cs="Times New Roman"/>
          <w:sz w:val="28"/>
          <w:szCs w:val="28"/>
        </w:rPr>
        <w:t>-кода на билетах</w:t>
      </w:r>
      <w:r w:rsidR="0088787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C3C35" w:rsidRPr="0077431E" w:rsidRDefault="00DC3C35" w:rsidP="003A35B7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Администратора приложение позволяет делать все вышеизложенное и осуществлять полную работу с всеми приобретенными билетами клиентов</w:t>
      </w:r>
      <w:r w:rsidR="00B74D42">
        <w:rPr>
          <w:rFonts w:ascii="Times New Roman" w:eastAsia="Times New Roman" w:hAnsi="Times New Roman" w:cs="Times New Roman"/>
          <w:sz w:val="28"/>
          <w:szCs w:val="28"/>
        </w:rPr>
        <w:t xml:space="preserve"> и со всеми киносеансами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07BC0" w:rsidRDefault="0033315D" w:rsidP="005B7C8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сгруппированы в разрабатываемой системе следующим образом:</w:t>
      </w:r>
    </w:p>
    <w:p w:rsidR="00807BC0" w:rsidRPr="00735FCE" w:rsidRDefault="0033315D" w:rsidP="00356031">
      <w:pPr>
        <w:pStyle w:val="a7"/>
        <w:numPr>
          <w:ilvl w:val="0"/>
          <w:numId w:val="5"/>
        </w:numPr>
        <w:spacing w:line="360" w:lineRule="auto"/>
        <w:ind w:left="1077" w:firstLine="0"/>
        <w:jc w:val="both"/>
        <w:rPr>
          <w:sz w:val="28"/>
          <w:szCs w:val="28"/>
        </w:rPr>
      </w:pPr>
      <w:r w:rsidRPr="00735FCE">
        <w:rPr>
          <w:sz w:val="28"/>
          <w:szCs w:val="28"/>
        </w:rPr>
        <w:t xml:space="preserve">список </w:t>
      </w:r>
      <w:r w:rsidR="000B654D">
        <w:rPr>
          <w:sz w:val="28"/>
          <w:szCs w:val="28"/>
        </w:rPr>
        <w:t>сотрудников</w:t>
      </w:r>
      <w:r w:rsidRPr="00735FCE">
        <w:rPr>
          <w:sz w:val="28"/>
          <w:szCs w:val="28"/>
        </w:rPr>
        <w:t xml:space="preserve"> (</w:t>
      </w:r>
      <w:r w:rsidR="000B654D">
        <w:rPr>
          <w:sz w:val="28"/>
          <w:szCs w:val="28"/>
          <w:lang w:val="en-US"/>
        </w:rPr>
        <w:t>Id</w:t>
      </w:r>
      <w:r w:rsidR="000B654D" w:rsidRPr="000B654D">
        <w:rPr>
          <w:sz w:val="28"/>
          <w:szCs w:val="28"/>
        </w:rPr>
        <w:t xml:space="preserve">, </w:t>
      </w:r>
      <w:r w:rsidR="00735FCE">
        <w:rPr>
          <w:sz w:val="28"/>
          <w:szCs w:val="28"/>
        </w:rPr>
        <w:t>Имя, Фамил</w:t>
      </w:r>
      <w:r w:rsidR="000B654D">
        <w:rPr>
          <w:sz w:val="28"/>
          <w:szCs w:val="28"/>
        </w:rPr>
        <w:t>ия</w:t>
      </w:r>
      <w:r w:rsidR="00735FCE">
        <w:rPr>
          <w:sz w:val="28"/>
          <w:szCs w:val="28"/>
        </w:rPr>
        <w:t>,</w:t>
      </w:r>
      <w:r w:rsidR="000B654D">
        <w:rPr>
          <w:sz w:val="28"/>
          <w:szCs w:val="28"/>
        </w:rPr>
        <w:t xml:space="preserve"> Отчество</w:t>
      </w:r>
      <w:r w:rsidR="000B654D" w:rsidRPr="000B654D">
        <w:rPr>
          <w:sz w:val="28"/>
          <w:szCs w:val="28"/>
        </w:rPr>
        <w:t>,</w:t>
      </w:r>
      <w:r w:rsidR="00735FCE">
        <w:rPr>
          <w:sz w:val="28"/>
          <w:szCs w:val="28"/>
        </w:rPr>
        <w:t xml:space="preserve"> Возраст, </w:t>
      </w:r>
      <w:r w:rsidR="000B654D">
        <w:rPr>
          <w:sz w:val="28"/>
          <w:szCs w:val="28"/>
        </w:rPr>
        <w:t>Должность</w:t>
      </w:r>
      <w:r w:rsidRPr="00735FCE">
        <w:rPr>
          <w:sz w:val="28"/>
          <w:szCs w:val="28"/>
        </w:rPr>
        <w:t>);</w:t>
      </w:r>
    </w:p>
    <w:p w:rsidR="00807BC0" w:rsidRPr="00735FCE" w:rsidRDefault="00735FCE" w:rsidP="00356031">
      <w:pPr>
        <w:pStyle w:val="a7"/>
        <w:numPr>
          <w:ilvl w:val="0"/>
          <w:numId w:val="5"/>
        </w:numPr>
        <w:spacing w:line="360" w:lineRule="auto"/>
        <w:ind w:left="1077" w:firstLine="0"/>
        <w:jc w:val="both"/>
        <w:rPr>
          <w:sz w:val="28"/>
          <w:szCs w:val="28"/>
        </w:rPr>
      </w:pPr>
      <w:r w:rsidRPr="00735FCE">
        <w:rPr>
          <w:sz w:val="28"/>
          <w:szCs w:val="28"/>
        </w:rPr>
        <w:t xml:space="preserve">список </w:t>
      </w:r>
      <w:r w:rsidR="000B654D">
        <w:rPr>
          <w:sz w:val="28"/>
          <w:szCs w:val="28"/>
        </w:rPr>
        <w:t>пользователей</w:t>
      </w:r>
      <w:r w:rsidR="0033315D" w:rsidRPr="00735FCE">
        <w:rPr>
          <w:sz w:val="28"/>
          <w:szCs w:val="28"/>
        </w:rPr>
        <w:t xml:space="preserve"> (</w:t>
      </w:r>
      <w:r w:rsidR="000B654D">
        <w:rPr>
          <w:sz w:val="28"/>
          <w:szCs w:val="28"/>
          <w:lang w:val="en-US"/>
        </w:rPr>
        <w:t>Id</w:t>
      </w:r>
      <w:r w:rsidR="000B654D" w:rsidRPr="000B654D">
        <w:rPr>
          <w:sz w:val="28"/>
          <w:szCs w:val="28"/>
        </w:rPr>
        <w:t xml:space="preserve">, </w:t>
      </w:r>
      <w:r w:rsidR="000B654D">
        <w:rPr>
          <w:sz w:val="28"/>
          <w:szCs w:val="28"/>
        </w:rPr>
        <w:t>Имя, Фамилия, Отчество</w:t>
      </w:r>
      <w:r w:rsidR="000B654D" w:rsidRPr="000B654D">
        <w:rPr>
          <w:sz w:val="28"/>
          <w:szCs w:val="28"/>
        </w:rPr>
        <w:t>,</w:t>
      </w:r>
      <w:r w:rsidR="000B654D">
        <w:rPr>
          <w:sz w:val="28"/>
          <w:szCs w:val="28"/>
        </w:rPr>
        <w:t xml:space="preserve"> Возраст</w:t>
      </w:r>
      <w:r w:rsidR="000B654D" w:rsidRPr="000B654D">
        <w:rPr>
          <w:sz w:val="28"/>
          <w:szCs w:val="28"/>
        </w:rPr>
        <w:t xml:space="preserve">, </w:t>
      </w:r>
      <w:r w:rsidR="000B654D">
        <w:rPr>
          <w:sz w:val="28"/>
          <w:szCs w:val="28"/>
        </w:rPr>
        <w:t>Почта, Роль в системе</w:t>
      </w:r>
      <w:r w:rsidR="00EF4531">
        <w:rPr>
          <w:sz w:val="28"/>
          <w:szCs w:val="28"/>
        </w:rPr>
        <w:t>, Логин, Пароль</w:t>
      </w:r>
      <w:r w:rsidR="0033315D" w:rsidRPr="00735FCE">
        <w:rPr>
          <w:sz w:val="28"/>
          <w:szCs w:val="28"/>
        </w:rPr>
        <w:t>);</w:t>
      </w:r>
    </w:p>
    <w:p w:rsidR="00807BC0" w:rsidRDefault="00735FCE" w:rsidP="00356031">
      <w:pPr>
        <w:pStyle w:val="a7"/>
        <w:numPr>
          <w:ilvl w:val="0"/>
          <w:numId w:val="5"/>
        </w:numPr>
        <w:spacing w:line="360" w:lineRule="auto"/>
        <w:ind w:left="1077" w:firstLine="0"/>
        <w:jc w:val="both"/>
        <w:rPr>
          <w:sz w:val="28"/>
          <w:szCs w:val="28"/>
        </w:rPr>
      </w:pPr>
      <w:r w:rsidRPr="00735FCE">
        <w:rPr>
          <w:sz w:val="28"/>
          <w:szCs w:val="28"/>
        </w:rPr>
        <w:t xml:space="preserve">список </w:t>
      </w:r>
      <w:r w:rsidR="000B654D">
        <w:rPr>
          <w:sz w:val="28"/>
          <w:szCs w:val="28"/>
        </w:rPr>
        <w:t>фильмов</w:t>
      </w:r>
      <w:r w:rsidR="0033315D" w:rsidRPr="00735FCE">
        <w:rPr>
          <w:sz w:val="28"/>
          <w:szCs w:val="28"/>
        </w:rPr>
        <w:t xml:space="preserve"> (</w:t>
      </w:r>
      <w:r w:rsidR="000B654D">
        <w:rPr>
          <w:sz w:val="28"/>
          <w:szCs w:val="28"/>
          <w:lang w:val="en-US"/>
        </w:rPr>
        <w:t>Id</w:t>
      </w:r>
      <w:r w:rsidR="000B654D" w:rsidRPr="000B654D">
        <w:rPr>
          <w:sz w:val="28"/>
          <w:szCs w:val="28"/>
        </w:rPr>
        <w:t xml:space="preserve">, </w:t>
      </w:r>
      <w:r>
        <w:rPr>
          <w:sz w:val="28"/>
          <w:szCs w:val="28"/>
        </w:rPr>
        <w:t>Наименование,</w:t>
      </w:r>
      <w:r w:rsidR="000B654D">
        <w:rPr>
          <w:sz w:val="28"/>
          <w:szCs w:val="28"/>
        </w:rPr>
        <w:t xml:space="preserve"> Описание</w:t>
      </w:r>
      <w:r w:rsidR="000B654D" w:rsidRPr="000B654D">
        <w:rPr>
          <w:sz w:val="28"/>
          <w:szCs w:val="28"/>
        </w:rPr>
        <w:t xml:space="preserve">, </w:t>
      </w:r>
      <w:r w:rsidR="000B654D">
        <w:rPr>
          <w:sz w:val="28"/>
          <w:szCs w:val="28"/>
        </w:rPr>
        <w:t>Возрастное ограничение</w:t>
      </w:r>
      <w:r w:rsidR="000B654D" w:rsidRPr="000B654D">
        <w:rPr>
          <w:sz w:val="28"/>
          <w:szCs w:val="28"/>
        </w:rPr>
        <w:t xml:space="preserve">, </w:t>
      </w:r>
      <w:r w:rsidR="000B654D">
        <w:rPr>
          <w:sz w:val="28"/>
          <w:szCs w:val="28"/>
        </w:rPr>
        <w:t>Превью</w:t>
      </w:r>
      <w:r w:rsidR="00EF4531">
        <w:rPr>
          <w:sz w:val="28"/>
          <w:szCs w:val="28"/>
        </w:rPr>
        <w:t>, Жанр</w:t>
      </w:r>
      <w:r w:rsidR="0033315D" w:rsidRPr="00735FCE">
        <w:rPr>
          <w:sz w:val="28"/>
          <w:szCs w:val="28"/>
        </w:rPr>
        <w:t>).</w:t>
      </w:r>
    </w:p>
    <w:p w:rsidR="00735FCE" w:rsidRDefault="00735FCE" w:rsidP="00955DDE">
      <w:pPr>
        <w:pStyle w:val="a7"/>
        <w:numPr>
          <w:ilvl w:val="0"/>
          <w:numId w:val="5"/>
        </w:numPr>
        <w:spacing w:line="360" w:lineRule="auto"/>
        <w:ind w:left="1077" w:firstLine="0"/>
        <w:jc w:val="both"/>
        <w:rPr>
          <w:sz w:val="28"/>
          <w:szCs w:val="28"/>
        </w:rPr>
      </w:pPr>
      <w:r w:rsidRPr="000B654D">
        <w:rPr>
          <w:sz w:val="28"/>
          <w:szCs w:val="28"/>
        </w:rPr>
        <w:t xml:space="preserve">список </w:t>
      </w:r>
      <w:r w:rsidR="000B654D" w:rsidRPr="000B654D">
        <w:rPr>
          <w:sz w:val="28"/>
          <w:szCs w:val="28"/>
        </w:rPr>
        <w:t>залов</w:t>
      </w:r>
      <w:r w:rsidRPr="000B654D">
        <w:rPr>
          <w:sz w:val="28"/>
          <w:szCs w:val="28"/>
        </w:rPr>
        <w:t xml:space="preserve"> (</w:t>
      </w:r>
      <w:r w:rsidR="000B654D" w:rsidRPr="000B654D">
        <w:rPr>
          <w:sz w:val="28"/>
          <w:szCs w:val="28"/>
          <w:lang w:val="en-US"/>
        </w:rPr>
        <w:t>Id</w:t>
      </w:r>
      <w:r w:rsidR="000B654D" w:rsidRPr="000B654D">
        <w:rPr>
          <w:sz w:val="28"/>
          <w:szCs w:val="28"/>
        </w:rPr>
        <w:t xml:space="preserve">, Номер зала, Кол-во мест </w:t>
      </w:r>
      <w:r w:rsidR="00EF4531">
        <w:rPr>
          <w:sz w:val="28"/>
          <w:szCs w:val="28"/>
        </w:rPr>
        <w:t>в ряду, Кол-во рядов</w:t>
      </w:r>
      <w:r w:rsidRPr="000B654D">
        <w:rPr>
          <w:sz w:val="28"/>
          <w:szCs w:val="28"/>
        </w:rPr>
        <w:t>)</w:t>
      </w:r>
      <w:r w:rsidR="000B654D">
        <w:rPr>
          <w:sz w:val="28"/>
          <w:szCs w:val="28"/>
        </w:rPr>
        <w:t>.</w:t>
      </w:r>
    </w:p>
    <w:p w:rsidR="000B654D" w:rsidRDefault="000B654D" w:rsidP="00955DDE">
      <w:pPr>
        <w:pStyle w:val="a7"/>
        <w:numPr>
          <w:ilvl w:val="0"/>
          <w:numId w:val="5"/>
        </w:numPr>
        <w:spacing w:line="360" w:lineRule="auto"/>
        <w:ind w:left="1077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</w:t>
      </w:r>
      <w:r w:rsidR="00EF4531">
        <w:rPr>
          <w:sz w:val="28"/>
          <w:szCs w:val="28"/>
        </w:rPr>
        <w:t>киносеансов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Id</w:t>
      </w:r>
      <w:r w:rsidRPr="000B654D">
        <w:rPr>
          <w:sz w:val="28"/>
          <w:szCs w:val="28"/>
        </w:rPr>
        <w:t xml:space="preserve">, </w:t>
      </w:r>
      <w:r w:rsidR="00EF4531">
        <w:rPr>
          <w:sz w:val="28"/>
          <w:szCs w:val="28"/>
          <w:lang w:val="en-US"/>
        </w:rPr>
        <w:t>Id</w:t>
      </w:r>
      <w:r w:rsidR="00EF4531">
        <w:rPr>
          <w:sz w:val="28"/>
          <w:szCs w:val="28"/>
        </w:rPr>
        <w:t>Фильма</w:t>
      </w:r>
      <w:r>
        <w:rPr>
          <w:sz w:val="28"/>
          <w:szCs w:val="28"/>
        </w:rPr>
        <w:t xml:space="preserve">, </w:t>
      </w:r>
      <w:r w:rsidR="00EF4531">
        <w:rPr>
          <w:sz w:val="28"/>
          <w:szCs w:val="28"/>
          <w:lang w:val="en-US"/>
        </w:rPr>
        <w:t>Id</w:t>
      </w:r>
      <w:r w:rsidR="00EF4531">
        <w:rPr>
          <w:sz w:val="28"/>
          <w:szCs w:val="28"/>
        </w:rPr>
        <w:t>Зала</w:t>
      </w:r>
      <w:r>
        <w:rPr>
          <w:sz w:val="28"/>
          <w:szCs w:val="28"/>
        </w:rPr>
        <w:t xml:space="preserve">, </w:t>
      </w:r>
      <w:r w:rsidR="00EF4531">
        <w:rPr>
          <w:sz w:val="28"/>
          <w:szCs w:val="28"/>
        </w:rPr>
        <w:t>Дата начала</w:t>
      </w:r>
      <w:r>
        <w:rPr>
          <w:sz w:val="28"/>
          <w:szCs w:val="28"/>
        </w:rPr>
        <w:t xml:space="preserve">, </w:t>
      </w:r>
      <w:r w:rsidR="00EF4531">
        <w:rPr>
          <w:sz w:val="28"/>
          <w:szCs w:val="28"/>
        </w:rPr>
        <w:t>Дата окончания</w:t>
      </w:r>
      <w:r>
        <w:rPr>
          <w:sz w:val="28"/>
          <w:szCs w:val="28"/>
        </w:rPr>
        <w:t>)</w:t>
      </w:r>
    </w:p>
    <w:p w:rsidR="000B654D" w:rsidRPr="000B654D" w:rsidRDefault="000B654D" w:rsidP="00955DDE">
      <w:pPr>
        <w:pStyle w:val="a7"/>
        <w:numPr>
          <w:ilvl w:val="0"/>
          <w:numId w:val="5"/>
        </w:numPr>
        <w:spacing w:line="360" w:lineRule="auto"/>
        <w:ind w:left="1077" w:firstLine="0"/>
        <w:jc w:val="both"/>
        <w:rPr>
          <w:sz w:val="28"/>
          <w:szCs w:val="28"/>
        </w:rPr>
      </w:pPr>
      <w:r>
        <w:rPr>
          <w:sz w:val="28"/>
          <w:szCs w:val="28"/>
        </w:rPr>
        <w:t>список билетов (</w:t>
      </w:r>
      <w:r>
        <w:rPr>
          <w:sz w:val="28"/>
          <w:szCs w:val="28"/>
          <w:lang w:val="en-US"/>
        </w:rPr>
        <w:t>Id</w:t>
      </w:r>
      <w:r w:rsidRPr="000B654D">
        <w:rPr>
          <w:sz w:val="28"/>
          <w:szCs w:val="28"/>
        </w:rPr>
        <w:t xml:space="preserve">, </w:t>
      </w:r>
      <w:r w:rsidR="00D41A96">
        <w:rPr>
          <w:sz w:val="28"/>
          <w:szCs w:val="28"/>
          <w:lang w:val="en-US"/>
        </w:rPr>
        <w:t>Id</w:t>
      </w:r>
      <w:r w:rsidR="00EF4531">
        <w:rPr>
          <w:sz w:val="28"/>
          <w:szCs w:val="28"/>
        </w:rPr>
        <w:t>Сеанс</w:t>
      </w:r>
      <w:r w:rsidR="00D41A96">
        <w:rPr>
          <w:sz w:val="28"/>
          <w:szCs w:val="28"/>
        </w:rPr>
        <w:t xml:space="preserve">а, </w:t>
      </w:r>
      <w:r w:rsidR="00D41A96">
        <w:rPr>
          <w:sz w:val="28"/>
          <w:szCs w:val="28"/>
          <w:lang w:val="en-US"/>
        </w:rPr>
        <w:t>Id</w:t>
      </w:r>
      <w:r w:rsidR="00D41A96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, </w:t>
      </w:r>
      <w:r w:rsidR="00D41A96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Сотрудник</w:t>
      </w:r>
      <w:r w:rsidR="00D41A96">
        <w:rPr>
          <w:sz w:val="28"/>
          <w:szCs w:val="28"/>
        </w:rPr>
        <w:t>а</w:t>
      </w:r>
      <w:r>
        <w:rPr>
          <w:sz w:val="28"/>
          <w:szCs w:val="28"/>
        </w:rPr>
        <w:t>, Ряд, Место, Цена</w:t>
      </w:r>
      <w:r w:rsidRPr="000B654D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  <w:r w:rsidR="00EF4531">
        <w:rPr>
          <w:sz w:val="28"/>
          <w:szCs w:val="28"/>
        </w:rPr>
        <w:t xml:space="preserve"> продажи билета, Способ оплаты</w:t>
      </w:r>
      <w:r>
        <w:rPr>
          <w:sz w:val="28"/>
          <w:szCs w:val="28"/>
        </w:rPr>
        <w:t>)</w:t>
      </w:r>
    </w:p>
    <w:p w:rsidR="0069611B" w:rsidRDefault="0069611B" w:rsidP="00444A7E">
      <w:pPr>
        <w:spacing w:line="360" w:lineRule="auto"/>
        <w:ind w:right="17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07BC0" w:rsidRPr="00B75D2D" w:rsidRDefault="0033315D" w:rsidP="00B75D2D">
      <w:pPr>
        <w:pStyle w:val="7"/>
        <w:spacing w:after="240"/>
        <w:jc w:val="center"/>
        <w:rPr>
          <w:rFonts w:ascii="Times New Roman" w:eastAsia="Times New Roman" w:hAnsi="Times New Roman" w:cs="Times New Roman"/>
          <w:b/>
          <w:i w:val="0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1.3.2 Возможности программы</w:t>
      </w:r>
    </w:p>
    <w:p w:rsidR="00807BC0" w:rsidRDefault="0033315D" w:rsidP="0035603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проектируемом продукте представлен следующий функционал:</w:t>
      </w:r>
    </w:p>
    <w:p w:rsidR="00042283" w:rsidRPr="006032F2" w:rsidRDefault="00042283" w:rsidP="00356031">
      <w:pPr>
        <w:pStyle w:val="a7"/>
        <w:numPr>
          <w:ilvl w:val="0"/>
          <w:numId w:val="4"/>
        </w:numPr>
        <w:spacing w:line="360" w:lineRule="auto"/>
        <w:ind w:left="1434" w:hanging="357"/>
        <w:jc w:val="both"/>
        <w:rPr>
          <w:iCs/>
          <w:sz w:val="28"/>
          <w:szCs w:val="28"/>
        </w:rPr>
      </w:pPr>
      <w:bookmarkStart w:id="15" w:name="_gjdgxs" w:colFirst="0" w:colLast="0"/>
      <w:bookmarkEnd w:id="15"/>
      <w:r w:rsidRPr="006032F2">
        <w:rPr>
          <w:iCs/>
          <w:sz w:val="28"/>
          <w:szCs w:val="28"/>
        </w:rPr>
        <w:t xml:space="preserve">Просмотр информации о </w:t>
      </w:r>
      <w:r w:rsidR="000B654D">
        <w:rPr>
          <w:iCs/>
          <w:sz w:val="28"/>
          <w:szCs w:val="28"/>
        </w:rPr>
        <w:t>заказанных билетах</w:t>
      </w:r>
      <w:r w:rsidRPr="006032F2">
        <w:rPr>
          <w:iCs/>
          <w:sz w:val="28"/>
          <w:szCs w:val="28"/>
        </w:rPr>
        <w:t>.</w:t>
      </w:r>
    </w:p>
    <w:p w:rsidR="00042283" w:rsidRPr="006032F2" w:rsidRDefault="00042283" w:rsidP="00356031">
      <w:pPr>
        <w:pStyle w:val="a7"/>
        <w:numPr>
          <w:ilvl w:val="0"/>
          <w:numId w:val="4"/>
        </w:numPr>
        <w:spacing w:line="360" w:lineRule="auto"/>
        <w:ind w:left="1434" w:hanging="357"/>
        <w:jc w:val="both"/>
        <w:rPr>
          <w:iCs/>
          <w:sz w:val="28"/>
          <w:szCs w:val="28"/>
        </w:rPr>
      </w:pPr>
      <w:r w:rsidRPr="006032F2">
        <w:rPr>
          <w:iCs/>
          <w:sz w:val="28"/>
          <w:szCs w:val="28"/>
        </w:rPr>
        <w:lastRenderedPageBreak/>
        <w:t>Просмотр, добавление, удаление, изменение данных о</w:t>
      </w:r>
      <w:r w:rsidR="000B654D">
        <w:rPr>
          <w:iCs/>
          <w:sz w:val="28"/>
          <w:szCs w:val="28"/>
        </w:rPr>
        <w:t xml:space="preserve"> билетах, фильмах, </w:t>
      </w:r>
      <w:r w:rsidR="008851A8">
        <w:rPr>
          <w:iCs/>
          <w:sz w:val="28"/>
          <w:szCs w:val="28"/>
        </w:rPr>
        <w:t>киносеансах</w:t>
      </w:r>
      <w:r w:rsidR="000B654D">
        <w:rPr>
          <w:iCs/>
          <w:sz w:val="28"/>
          <w:szCs w:val="28"/>
        </w:rPr>
        <w:t>, сотруд</w:t>
      </w:r>
      <w:r w:rsidR="0030110B">
        <w:rPr>
          <w:iCs/>
          <w:sz w:val="28"/>
          <w:szCs w:val="28"/>
        </w:rPr>
        <w:t>никах, пользователях</w:t>
      </w:r>
      <w:r w:rsidRPr="006032F2">
        <w:rPr>
          <w:iCs/>
          <w:sz w:val="28"/>
          <w:szCs w:val="28"/>
        </w:rPr>
        <w:t>.</w:t>
      </w:r>
    </w:p>
    <w:p w:rsidR="00042283" w:rsidRPr="006032F2" w:rsidRDefault="00444A7E" w:rsidP="00356031">
      <w:pPr>
        <w:pStyle w:val="a7"/>
        <w:numPr>
          <w:ilvl w:val="0"/>
          <w:numId w:val="4"/>
        </w:numPr>
        <w:spacing w:line="360" w:lineRule="auto"/>
        <w:ind w:left="1434" w:hanging="357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Ф</w:t>
      </w:r>
      <w:r w:rsidR="0030110B">
        <w:rPr>
          <w:iCs/>
          <w:sz w:val="28"/>
          <w:szCs w:val="28"/>
        </w:rPr>
        <w:t>ильтровать</w:t>
      </w:r>
      <w:r w:rsidR="00042283" w:rsidRPr="006032F2">
        <w:rPr>
          <w:iCs/>
          <w:sz w:val="28"/>
          <w:szCs w:val="28"/>
        </w:rPr>
        <w:t xml:space="preserve"> и искать данные в вышеперечисленных таблицах.</w:t>
      </w:r>
    </w:p>
    <w:p w:rsidR="00042283" w:rsidRDefault="00042283" w:rsidP="0030110B">
      <w:pPr>
        <w:pStyle w:val="a7"/>
        <w:numPr>
          <w:ilvl w:val="0"/>
          <w:numId w:val="4"/>
        </w:numPr>
        <w:spacing w:line="360" w:lineRule="auto"/>
        <w:ind w:left="1434" w:hanging="357"/>
        <w:jc w:val="both"/>
        <w:rPr>
          <w:iCs/>
          <w:sz w:val="28"/>
          <w:szCs w:val="28"/>
        </w:rPr>
      </w:pPr>
      <w:r w:rsidRPr="006032F2">
        <w:rPr>
          <w:iCs/>
          <w:sz w:val="28"/>
          <w:szCs w:val="28"/>
        </w:rPr>
        <w:t xml:space="preserve">Возможность осуществлять </w:t>
      </w:r>
      <w:r w:rsidR="0030110B">
        <w:rPr>
          <w:iCs/>
          <w:sz w:val="28"/>
          <w:szCs w:val="28"/>
        </w:rPr>
        <w:t>заказ билетов</w:t>
      </w:r>
      <w:r w:rsidRPr="006032F2">
        <w:rPr>
          <w:iCs/>
          <w:sz w:val="28"/>
          <w:szCs w:val="28"/>
        </w:rPr>
        <w:t>.</w:t>
      </w:r>
    </w:p>
    <w:p w:rsidR="0069611B" w:rsidRDefault="0069611B" w:rsidP="0030110B">
      <w:pPr>
        <w:pStyle w:val="a7"/>
        <w:numPr>
          <w:ilvl w:val="0"/>
          <w:numId w:val="4"/>
        </w:numPr>
        <w:spacing w:line="360" w:lineRule="auto"/>
        <w:ind w:left="1434" w:hanging="357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Возможность получать информацию о билетах с помощью </w:t>
      </w:r>
      <w:r>
        <w:rPr>
          <w:iCs/>
          <w:sz w:val="28"/>
          <w:szCs w:val="28"/>
          <w:lang w:val="en-US"/>
        </w:rPr>
        <w:t>QR-</w:t>
      </w:r>
      <w:r>
        <w:rPr>
          <w:iCs/>
          <w:sz w:val="28"/>
          <w:szCs w:val="28"/>
        </w:rPr>
        <w:t>кода.</w:t>
      </w:r>
    </w:p>
    <w:p w:rsidR="0069611B" w:rsidRDefault="0069611B" w:rsidP="0030110B">
      <w:pPr>
        <w:pStyle w:val="a7"/>
        <w:numPr>
          <w:ilvl w:val="0"/>
          <w:numId w:val="4"/>
        </w:numPr>
        <w:spacing w:line="360" w:lineRule="auto"/>
        <w:ind w:left="1434" w:hanging="357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Выдавать пользователю </w:t>
      </w:r>
      <w:r>
        <w:rPr>
          <w:iCs/>
          <w:sz w:val="28"/>
          <w:szCs w:val="28"/>
          <w:lang w:val="en-US"/>
        </w:rPr>
        <w:t>PDF</w:t>
      </w:r>
      <w:r w:rsidRPr="0069611B">
        <w:rPr>
          <w:iCs/>
          <w:sz w:val="28"/>
          <w:szCs w:val="28"/>
        </w:rPr>
        <w:t>-</w:t>
      </w:r>
      <w:r w:rsidR="00444A7E">
        <w:rPr>
          <w:iCs/>
          <w:sz w:val="28"/>
          <w:szCs w:val="28"/>
        </w:rPr>
        <w:t xml:space="preserve">файл </w:t>
      </w:r>
      <w:r>
        <w:rPr>
          <w:iCs/>
          <w:sz w:val="28"/>
          <w:szCs w:val="28"/>
        </w:rPr>
        <w:t xml:space="preserve">билета </w:t>
      </w:r>
      <w:r w:rsidR="00444A7E">
        <w:rPr>
          <w:iCs/>
          <w:sz w:val="28"/>
          <w:szCs w:val="28"/>
        </w:rPr>
        <w:t xml:space="preserve">с </w:t>
      </w:r>
      <w:r w:rsidR="00444A7E">
        <w:rPr>
          <w:iCs/>
          <w:sz w:val="28"/>
          <w:szCs w:val="28"/>
          <w:lang w:val="en-US"/>
        </w:rPr>
        <w:t>QR</w:t>
      </w:r>
      <w:r w:rsidR="00444A7E" w:rsidRPr="00444A7E">
        <w:rPr>
          <w:iCs/>
          <w:sz w:val="28"/>
          <w:szCs w:val="28"/>
        </w:rPr>
        <w:t>-</w:t>
      </w:r>
      <w:r w:rsidR="00444A7E">
        <w:rPr>
          <w:iCs/>
          <w:sz w:val="28"/>
          <w:szCs w:val="28"/>
        </w:rPr>
        <w:t>кодом для сканирования</w:t>
      </w:r>
      <w:r>
        <w:rPr>
          <w:iCs/>
          <w:sz w:val="28"/>
          <w:szCs w:val="28"/>
        </w:rPr>
        <w:t>.</w:t>
      </w:r>
    </w:p>
    <w:p w:rsidR="0030110B" w:rsidRPr="0030110B" w:rsidRDefault="0030110B" w:rsidP="0030110B">
      <w:pPr>
        <w:pStyle w:val="a7"/>
        <w:spacing w:line="360" w:lineRule="auto"/>
        <w:ind w:left="1434"/>
        <w:jc w:val="both"/>
        <w:rPr>
          <w:iCs/>
          <w:sz w:val="28"/>
          <w:szCs w:val="28"/>
        </w:rPr>
      </w:pPr>
    </w:p>
    <w:p w:rsidR="00807BC0" w:rsidRPr="00B75D2D" w:rsidRDefault="0033315D" w:rsidP="00B75D2D">
      <w:pPr>
        <w:pStyle w:val="7"/>
        <w:spacing w:after="240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>1.3.3 Входные и выходные данные</w:t>
      </w:r>
    </w:p>
    <w:p w:rsidR="00807BC0" w:rsidRDefault="0033315D" w:rsidP="005B7C8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цели проектирования были выявлены входные и выходные данные.</w:t>
      </w:r>
    </w:p>
    <w:p w:rsidR="00807BC0" w:rsidRDefault="0033315D" w:rsidP="005B7C8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входным данным относятся следующее объекты:</w:t>
      </w:r>
      <w:r w:rsidR="00540A61">
        <w:rPr>
          <w:rFonts w:ascii="Times New Roman" w:eastAsia="Times New Roman" w:hAnsi="Times New Roman" w:cs="Times New Roman"/>
          <w:sz w:val="28"/>
          <w:szCs w:val="28"/>
        </w:rPr>
        <w:t xml:space="preserve"> Имена, Фамилии, Возраст, 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>Наименования</w:t>
      </w:r>
      <w:r w:rsidR="00540A61">
        <w:rPr>
          <w:rFonts w:ascii="Times New Roman" w:eastAsia="Times New Roman" w:hAnsi="Times New Roman" w:cs="Times New Roman"/>
          <w:sz w:val="28"/>
          <w:szCs w:val="28"/>
        </w:rPr>
        <w:t xml:space="preserve">, Стоимость, 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 xml:space="preserve">Почты, Уникальные идентификаторы </w:t>
      </w:r>
      <w:proofErr w:type="spellStart"/>
      <w:r w:rsidR="0030110B">
        <w:rPr>
          <w:rFonts w:ascii="Times New Roman" w:eastAsia="Times New Roman" w:hAnsi="Times New Roman" w:cs="Times New Roman"/>
          <w:sz w:val="28"/>
          <w:szCs w:val="28"/>
        </w:rPr>
        <w:t>и.т.п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Информация организована в виде вводимого в форму текста</w:t>
      </w:r>
      <w:r w:rsidR="00540A61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масок и других ограничений, соответствующих требуемому вводу</w:t>
      </w:r>
      <w:r>
        <w:rPr>
          <w:rFonts w:ascii="Times New Roman" w:eastAsia="Times New Roman" w:hAnsi="Times New Roman" w:cs="Times New Roman"/>
          <w:sz w:val="28"/>
          <w:szCs w:val="28"/>
        </w:rPr>
        <w:t>. Данные хранятся в базе данных для дальнейшего просмотра и корректировки.</w:t>
      </w:r>
    </w:p>
    <w:p w:rsidR="006235F3" w:rsidRDefault="0033315D" w:rsidP="0030110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выходным данным относятся:</w:t>
      </w:r>
      <w:r w:rsidR="00AB27A5" w:rsidRPr="00AB27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B27A5">
        <w:rPr>
          <w:rFonts w:ascii="Times New Roman" w:eastAsia="Times New Roman" w:hAnsi="Times New Roman" w:cs="Times New Roman"/>
          <w:sz w:val="28"/>
          <w:szCs w:val="28"/>
        </w:rPr>
        <w:t xml:space="preserve">Информация о </w:t>
      </w:r>
      <w:r w:rsidR="008851A8">
        <w:rPr>
          <w:rFonts w:ascii="Times New Roman" w:eastAsia="Times New Roman" w:hAnsi="Times New Roman" w:cs="Times New Roman"/>
          <w:sz w:val="28"/>
          <w:szCs w:val="28"/>
        </w:rPr>
        <w:t>киносеансах</w:t>
      </w:r>
      <w:r w:rsidR="00AB27A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>билетах</w:t>
      </w:r>
      <w:r w:rsidR="00AB27A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>пользователях</w:t>
      </w:r>
      <w:r w:rsidR="0030110B" w:rsidRPr="0030110B">
        <w:rPr>
          <w:rFonts w:ascii="Times New Roman" w:eastAsia="Times New Roman" w:hAnsi="Times New Roman" w:cs="Times New Roman"/>
          <w:sz w:val="28"/>
          <w:szCs w:val="28"/>
        </w:rPr>
        <w:t>,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 xml:space="preserve"> фильмах</w:t>
      </w:r>
      <w:r w:rsidR="00AB27A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>сотрудниках</w:t>
      </w:r>
      <w:r w:rsidR="00AB27A5">
        <w:rPr>
          <w:rFonts w:ascii="Times New Roman" w:eastAsia="Times New Roman" w:hAnsi="Times New Roman" w:cs="Times New Roman"/>
          <w:sz w:val="28"/>
          <w:szCs w:val="28"/>
        </w:rPr>
        <w:t>.</w:t>
      </w:r>
      <w:r w:rsidR="00DF6FCD">
        <w:rPr>
          <w:rFonts w:ascii="Times New Roman" w:eastAsia="Times New Roman" w:hAnsi="Times New Roman" w:cs="Times New Roman"/>
          <w:sz w:val="28"/>
          <w:szCs w:val="28"/>
        </w:rPr>
        <w:t xml:space="preserve"> Данные приходят в программу в виде классов, а в дальнейшем организуются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виде табличной формы </w:t>
      </w:r>
      <w:r w:rsidR="0030110B">
        <w:rPr>
          <w:rFonts w:ascii="Times New Roman" w:eastAsia="Times New Roman" w:hAnsi="Times New Roman" w:cs="Times New Roman"/>
          <w:sz w:val="28"/>
          <w:szCs w:val="28"/>
        </w:rPr>
        <w:t>либо дизайнерской панели.</w:t>
      </w:r>
    </w:p>
    <w:p w:rsidR="0030110B" w:rsidRPr="000D78EF" w:rsidRDefault="0030110B" w:rsidP="0030110B">
      <w:pPr>
        <w:spacing w:line="360" w:lineRule="auto"/>
        <w:ind w:right="17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22B" w:rsidRPr="00B75D2D" w:rsidRDefault="00AD622B" w:rsidP="00B75D2D">
      <w:pPr>
        <w:pStyle w:val="7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16" w:name="_Toc135590559"/>
      <w:bookmarkStart w:id="17" w:name="_Toc135593701"/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1.4 </w:t>
      </w:r>
      <w:r w:rsidRPr="00B75D2D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Описание логической структуры</w:t>
      </w:r>
      <w:bookmarkEnd w:id="16"/>
      <w:bookmarkEnd w:id="17"/>
    </w:p>
    <w:p w:rsidR="004D1418" w:rsidRPr="004D1418" w:rsidRDefault="00AD622B" w:rsidP="004D1418">
      <w:pPr>
        <w:pStyle w:val="7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18" w:name="_Toc135590560"/>
      <w:bookmarkStart w:id="19" w:name="_Toc135593702"/>
      <w:r w:rsidRPr="00B75D2D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1.4.1 Алгоритм программы</w:t>
      </w:r>
      <w:bookmarkEnd w:id="18"/>
      <w:bookmarkEnd w:id="19"/>
    </w:p>
    <w:p w:rsidR="006235F3" w:rsidRPr="00C06DA3" w:rsidRDefault="00C06DA3" w:rsidP="000D78EF">
      <w:pPr>
        <w:spacing w:before="240" w:line="360" w:lineRule="auto"/>
        <w:ind w:firstLine="851"/>
      </w:pPr>
      <w:r>
        <w:rPr>
          <w:rFonts w:ascii="Times New Roman" w:hAnsi="Times New Roman" w:cs="Times New Roman"/>
          <w:sz w:val="28"/>
        </w:rPr>
        <w:t>Алгоритм программы находится в прикреплённом файле Алгоритм.</w:t>
      </w:r>
      <w:r>
        <w:rPr>
          <w:rFonts w:ascii="Times New Roman" w:hAnsi="Times New Roman" w:cs="Times New Roman"/>
          <w:sz w:val="28"/>
          <w:lang w:val="en-US"/>
        </w:rPr>
        <w:t>PNG</w:t>
      </w:r>
      <w:r>
        <w:rPr>
          <w:rFonts w:ascii="Times New Roman" w:hAnsi="Times New Roman" w:cs="Times New Roman"/>
          <w:sz w:val="28"/>
        </w:rPr>
        <w:t xml:space="preserve"> и в бумажном виде в приложении.</w:t>
      </w:r>
    </w:p>
    <w:p w:rsidR="00C15566" w:rsidRDefault="00C15566" w:rsidP="000D78EF">
      <w:pPr>
        <w:spacing w:line="360" w:lineRule="auto"/>
        <w:ind w:firstLine="851"/>
      </w:pPr>
    </w:p>
    <w:p w:rsidR="00C15566" w:rsidRPr="006235F3" w:rsidRDefault="00C15566" w:rsidP="000D78EF">
      <w:pPr>
        <w:spacing w:line="360" w:lineRule="auto"/>
        <w:ind w:firstLine="851"/>
      </w:pPr>
    </w:p>
    <w:p w:rsidR="00AD622B" w:rsidRPr="007961B5" w:rsidRDefault="00AD622B" w:rsidP="000D78EF">
      <w:pPr>
        <w:pStyle w:val="7"/>
        <w:spacing w:line="360" w:lineRule="auto"/>
        <w:ind w:firstLine="851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20" w:name="_Toc135590561"/>
      <w:bookmarkStart w:id="21" w:name="_Toc135593703"/>
      <w:r w:rsidRPr="00B75D2D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>1.4.2 Интерфейс программы</w:t>
      </w:r>
      <w:bookmarkEnd w:id="20"/>
      <w:bookmarkEnd w:id="21"/>
    </w:p>
    <w:p w:rsidR="0069611B" w:rsidRPr="000D78EF" w:rsidRDefault="007961B5" w:rsidP="000D78EF">
      <w:pPr>
        <w:pStyle w:val="a5"/>
        <w:spacing w:before="120" w:after="60" w:line="360" w:lineRule="auto"/>
        <w:ind w:firstLine="851"/>
      </w:pPr>
      <w:r>
        <w:t>Для запуска приложение требуется</w:t>
      </w:r>
      <w:r w:rsidRPr="000D78EF">
        <w:t>:</w:t>
      </w:r>
    </w:p>
    <w:p w:rsidR="007961B5" w:rsidRPr="007961B5" w:rsidRDefault="007961B5" w:rsidP="000D78EF">
      <w:pPr>
        <w:pStyle w:val="a5"/>
        <w:numPr>
          <w:ilvl w:val="0"/>
          <w:numId w:val="17"/>
        </w:numPr>
        <w:spacing w:before="120" w:after="60" w:line="360" w:lineRule="auto"/>
        <w:ind w:left="113" w:firstLine="851"/>
      </w:pPr>
      <w:r>
        <w:t>Запустить приложение</w:t>
      </w:r>
      <w:r w:rsidRPr="007961B5">
        <w:t xml:space="preserve"> </w:t>
      </w:r>
      <w:proofErr w:type="spellStart"/>
      <w:r>
        <w:rPr>
          <w:lang w:val="en-US"/>
        </w:rPr>
        <w:t>TicketSelling</w:t>
      </w:r>
      <w:proofErr w:type="spellEnd"/>
      <w:r>
        <w:t>-</w:t>
      </w:r>
      <w:r>
        <w:rPr>
          <w:lang w:val="en-US"/>
        </w:rPr>
        <w:t>API</w:t>
      </w:r>
      <w:r w:rsidRPr="007961B5">
        <w:t xml:space="preserve"> </w:t>
      </w:r>
      <w:r>
        <w:t>для поднятия сервера.</w:t>
      </w:r>
    </w:p>
    <w:p w:rsidR="007961B5" w:rsidRPr="007961B5" w:rsidRDefault="007961B5" w:rsidP="000D78EF">
      <w:pPr>
        <w:pStyle w:val="a5"/>
        <w:numPr>
          <w:ilvl w:val="0"/>
          <w:numId w:val="17"/>
        </w:numPr>
        <w:spacing w:before="120" w:after="60" w:line="360" w:lineRule="auto"/>
        <w:ind w:left="113" w:firstLine="851"/>
      </w:pPr>
      <w:r>
        <w:t xml:space="preserve">Запустить программу </w:t>
      </w:r>
      <w:proofErr w:type="spellStart"/>
      <w:r w:rsidRPr="0069611B">
        <w:t>WinFormUserInterface</w:t>
      </w:r>
      <w:proofErr w:type="spellEnd"/>
      <w:r w:rsidRPr="007961B5">
        <w:t>.</w:t>
      </w:r>
      <w:r>
        <w:rPr>
          <w:lang w:val="en-US"/>
        </w:rPr>
        <w:t>UI</w:t>
      </w:r>
      <w:r w:rsidRPr="007961B5">
        <w:t xml:space="preserve"> (</w:t>
      </w:r>
      <w:r>
        <w:t>либо существующий .</w:t>
      </w:r>
      <w:r>
        <w:rPr>
          <w:lang w:val="en-US"/>
        </w:rPr>
        <w:t>exe</w:t>
      </w:r>
      <w:r w:rsidRPr="007961B5">
        <w:t xml:space="preserve"> </w:t>
      </w:r>
      <w:r w:rsidR="00294637">
        <w:t>файл,</w:t>
      </w:r>
      <w:r>
        <w:t xml:space="preserve"> либо скачать программу и запустить созданный </w:t>
      </w:r>
      <w:r>
        <w:rPr>
          <w:lang w:val="en-US"/>
        </w:rPr>
        <w:t>exe</w:t>
      </w:r>
      <w:r w:rsidRPr="007961B5">
        <w:t xml:space="preserve"> </w:t>
      </w:r>
      <w:r>
        <w:t>файл</w:t>
      </w:r>
      <w:r w:rsidRPr="007961B5">
        <w:t>)</w:t>
      </w:r>
      <w:r>
        <w:t>.</w:t>
      </w:r>
    </w:p>
    <w:p w:rsidR="0069611B" w:rsidRDefault="0069611B" w:rsidP="000D78EF">
      <w:pPr>
        <w:pStyle w:val="a5"/>
        <w:spacing w:before="120" w:after="60" w:line="360" w:lineRule="auto"/>
        <w:ind w:firstLine="851"/>
      </w:pPr>
    </w:p>
    <w:p w:rsidR="007961B5" w:rsidRDefault="007961B5" w:rsidP="000D78EF">
      <w:pPr>
        <w:pStyle w:val="a5"/>
        <w:spacing w:before="120" w:after="60" w:line="360" w:lineRule="auto"/>
        <w:ind w:firstLine="851"/>
      </w:pPr>
      <w:r>
        <w:t>После запуска приложения открывается форма авторизации(Рис.1)</w:t>
      </w:r>
    </w:p>
    <w:p w:rsidR="007961B5" w:rsidRDefault="007961B5" w:rsidP="000D78EF">
      <w:pPr>
        <w:pStyle w:val="a5"/>
        <w:keepNext/>
        <w:spacing w:before="120" w:after="60" w:line="360" w:lineRule="auto"/>
        <w:ind w:firstLine="851"/>
        <w:jc w:val="center"/>
      </w:pPr>
      <w:r w:rsidRPr="007961B5">
        <w:rPr>
          <w:noProof/>
        </w:rPr>
        <w:drawing>
          <wp:inline distT="0" distB="0" distL="0" distR="0" wp14:anchorId="5C4F29B4" wp14:editId="63FFB980">
            <wp:extent cx="4705350" cy="205177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153" cy="210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B5" w:rsidRDefault="007961B5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7961B5">
        <w:rPr>
          <w:b w:val="0"/>
          <w:sz w:val="20"/>
        </w:rPr>
        <w:t xml:space="preserve">Рисунок </w:t>
      </w:r>
      <w:r w:rsidRPr="007961B5">
        <w:rPr>
          <w:b w:val="0"/>
          <w:sz w:val="20"/>
        </w:rPr>
        <w:fldChar w:fldCharType="begin"/>
      </w:r>
      <w:r w:rsidRPr="007961B5">
        <w:rPr>
          <w:b w:val="0"/>
          <w:sz w:val="20"/>
        </w:rPr>
        <w:instrText xml:space="preserve"> SEQ Рисунок \* ARABIC </w:instrText>
      </w:r>
      <w:r w:rsidRPr="007961B5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</w:t>
      </w:r>
      <w:r w:rsidRPr="007961B5">
        <w:rPr>
          <w:b w:val="0"/>
          <w:sz w:val="20"/>
        </w:rPr>
        <w:fldChar w:fldCharType="end"/>
      </w:r>
      <w:r w:rsidRPr="007961B5">
        <w:rPr>
          <w:b w:val="0"/>
          <w:sz w:val="20"/>
        </w:rPr>
        <w:t xml:space="preserve"> – Форма </w:t>
      </w:r>
      <w:r>
        <w:rPr>
          <w:b w:val="0"/>
          <w:sz w:val="20"/>
        </w:rPr>
        <w:t>авторизации</w:t>
      </w:r>
    </w:p>
    <w:p w:rsidR="007961B5" w:rsidRPr="007961B5" w:rsidRDefault="007961B5" w:rsidP="000D78EF">
      <w:pPr>
        <w:spacing w:line="360" w:lineRule="auto"/>
        <w:ind w:firstLine="851"/>
      </w:pPr>
    </w:p>
    <w:p w:rsidR="007961B5" w:rsidRDefault="007961B5" w:rsidP="000D78EF">
      <w:pPr>
        <w:pStyle w:val="a5"/>
        <w:spacing w:before="120" w:after="60" w:line="360" w:lineRule="auto"/>
        <w:ind w:left="181" w:firstLine="851"/>
        <w:jc w:val="both"/>
      </w:pPr>
      <w:r>
        <w:t xml:space="preserve">Кнопка </w:t>
      </w:r>
      <w:r w:rsidRPr="007961B5">
        <w:t>“</w:t>
      </w:r>
      <w:r>
        <w:t>Зарегистрировать</w:t>
      </w:r>
      <w:r w:rsidRPr="007961B5">
        <w:t>”</w:t>
      </w:r>
      <w:r>
        <w:t xml:space="preserve"> переносит нас на форму регистрации(Рис.2), которая позволяет новому пользователю зарегистрироваться и войти, а приложение.</w:t>
      </w:r>
    </w:p>
    <w:p w:rsidR="006A24B3" w:rsidRDefault="006A24B3" w:rsidP="000D78EF">
      <w:pPr>
        <w:pStyle w:val="a5"/>
        <w:spacing w:before="120" w:after="60" w:line="360" w:lineRule="auto"/>
        <w:ind w:left="181" w:firstLine="851"/>
        <w:jc w:val="both"/>
      </w:pPr>
      <w:r>
        <w:t xml:space="preserve">Кнопка </w:t>
      </w:r>
      <w:r w:rsidRPr="006A24B3">
        <w:t>“</w:t>
      </w:r>
      <w:r>
        <w:t>Войти как гость</w:t>
      </w:r>
      <w:r w:rsidRPr="006A24B3">
        <w:t>”</w:t>
      </w:r>
      <w:r>
        <w:t xml:space="preserve"> позволяет пользователю войти в приложение без регистрации что существенно сказывается на функционале приложения.</w:t>
      </w:r>
    </w:p>
    <w:p w:rsidR="006A24B3" w:rsidRDefault="006A24B3" w:rsidP="000D78EF">
      <w:pPr>
        <w:pStyle w:val="a5"/>
        <w:spacing w:before="120" w:after="60" w:line="360" w:lineRule="auto"/>
        <w:ind w:left="181" w:firstLine="851"/>
        <w:jc w:val="both"/>
      </w:pPr>
      <w:r>
        <w:t xml:space="preserve">Кнопка </w:t>
      </w:r>
      <w:r w:rsidRPr="006A24B3">
        <w:t>“</w:t>
      </w:r>
      <w:r>
        <w:t>Войти</w:t>
      </w:r>
      <w:r w:rsidRPr="006A24B3">
        <w:t>”</w:t>
      </w:r>
      <w:r>
        <w:t xml:space="preserve"> позволяет перейти к главному окну (Рис.3) программы, в случае ввода правильного логина и пароля.</w:t>
      </w:r>
    </w:p>
    <w:p w:rsidR="006A24B3" w:rsidRDefault="006A24B3" w:rsidP="000D78EF">
      <w:pPr>
        <w:pStyle w:val="a5"/>
        <w:spacing w:before="120" w:after="60" w:line="360" w:lineRule="auto"/>
        <w:ind w:left="181" w:firstLine="851"/>
        <w:jc w:val="both"/>
      </w:pPr>
      <w:r>
        <w:t>Главная форма представлена 8 вкладками с различной информацией и функционалом. Панель вкладок выдвижная.</w:t>
      </w:r>
    </w:p>
    <w:p w:rsidR="007961B5" w:rsidRDefault="007961B5" w:rsidP="000D78EF">
      <w:pPr>
        <w:pStyle w:val="a5"/>
        <w:keepNext/>
        <w:spacing w:before="120" w:after="60" w:line="360" w:lineRule="auto"/>
        <w:ind w:firstLine="851"/>
        <w:jc w:val="center"/>
      </w:pPr>
      <w:r w:rsidRPr="007961B5">
        <w:rPr>
          <w:noProof/>
        </w:rPr>
        <w:lastRenderedPageBreak/>
        <w:drawing>
          <wp:inline distT="0" distB="0" distL="0" distR="0" wp14:anchorId="0E543B7F" wp14:editId="507B28E3">
            <wp:extent cx="4191000" cy="44238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77" cy="45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B3" w:rsidRDefault="007961B5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7961B5">
        <w:rPr>
          <w:b w:val="0"/>
          <w:sz w:val="20"/>
        </w:rPr>
        <w:t xml:space="preserve">Рисунок </w:t>
      </w:r>
      <w:r w:rsidRPr="007961B5">
        <w:rPr>
          <w:b w:val="0"/>
          <w:sz w:val="20"/>
        </w:rPr>
        <w:fldChar w:fldCharType="begin"/>
      </w:r>
      <w:r w:rsidRPr="007961B5">
        <w:rPr>
          <w:b w:val="0"/>
          <w:sz w:val="20"/>
        </w:rPr>
        <w:instrText xml:space="preserve"> SEQ Рисунок \* ARABIC </w:instrText>
      </w:r>
      <w:r w:rsidRPr="007961B5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2</w:t>
      </w:r>
      <w:r w:rsidRPr="007961B5">
        <w:rPr>
          <w:b w:val="0"/>
          <w:sz w:val="20"/>
        </w:rPr>
        <w:fldChar w:fldCharType="end"/>
      </w:r>
      <w:r w:rsidRPr="007961B5">
        <w:rPr>
          <w:b w:val="0"/>
          <w:sz w:val="20"/>
        </w:rPr>
        <w:t xml:space="preserve"> – Форма регистрации</w:t>
      </w:r>
    </w:p>
    <w:p w:rsidR="006A24B3" w:rsidRPr="006A24B3" w:rsidRDefault="006A24B3" w:rsidP="000D78EF">
      <w:pPr>
        <w:spacing w:line="360" w:lineRule="auto"/>
        <w:ind w:firstLine="851"/>
      </w:pPr>
    </w:p>
    <w:p w:rsidR="006A24B3" w:rsidRDefault="006A24B3" w:rsidP="000D78EF">
      <w:pPr>
        <w:keepNext/>
        <w:spacing w:line="360" w:lineRule="auto"/>
        <w:ind w:firstLine="851"/>
        <w:jc w:val="center"/>
      </w:pPr>
      <w:r w:rsidRPr="006A24B3">
        <w:rPr>
          <w:noProof/>
        </w:rPr>
        <w:drawing>
          <wp:inline distT="0" distB="0" distL="0" distR="0" wp14:anchorId="27AE8CBA" wp14:editId="638EF4E1">
            <wp:extent cx="5386963" cy="31623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3029" cy="31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B5" w:rsidRPr="006A24B3" w:rsidRDefault="006A24B3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6A24B3">
        <w:rPr>
          <w:b w:val="0"/>
          <w:sz w:val="20"/>
        </w:rPr>
        <w:t xml:space="preserve">Рисунок </w:t>
      </w:r>
      <w:r w:rsidRPr="006A24B3">
        <w:rPr>
          <w:b w:val="0"/>
          <w:sz w:val="20"/>
        </w:rPr>
        <w:fldChar w:fldCharType="begin"/>
      </w:r>
      <w:r w:rsidRPr="006A24B3">
        <w:rPr>
          <w:b w:val="0"/>
          <w:sz w:val="20"/>
        </w:rPr>
        <w:instrText xml:space="preserve"> SEQ Рисунок \* ARABIC </w:instrText>
      </w:r>
      <w:r w:rsidRPr="006A24B3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3</w:t>
      </w:r>
      <w:r w:rsidRPr="006A24B3">
        <w:rPr>
          <w:b w:val="0"/>
          <w:sz w:val="20"/>
        </w:rPr>
        <w:fldChar w:fldCharType="end"/>
      </w:r>
      <w:r w:rsidRPr="006A24B3">
        <w:rPr>
          <w:b w:val="0"/>
          <w:sz w:val="20"/>
        </w:rPr>
        <w:t xml:space="preserve"> – Главная форма приложения</w:t>
      </w:r>
    </w:p>
    <w:p w:rsidR="006074BC" w:rsidRDefault="006074BC" w:rsidP="000D78EF">
      <w:pPr>
        <w:pStyle w:val="a5"/>
        <w:spacing w:before="120" w:after="60" w:line="360" w:lineRule="auto"/>
        <w:ind w:firstLine="851"/>
        <w:jc w:val="both"/>
      </w:pPr>
      <w:r>
        <w:lastRenderedPageBreak/>
        <w:t>Внимание! В зависимости от роли пользователя кол—во и порядок вкладок может меняться. Данный пример взят при использовании системы Администратором.</w:t>
      </w:r>
    </w:p>
    <w:p w:rsidR="006A24B3" w:rsidRDefault="006A24B3" w:rsidP="000D78EF">
      <w:pPr>
        <w:pStyle w:val="a5"/>
        <w:spacing w:before="120" w:after="60" w:line="360" w:lineRule="auto"/>
        <w:ind w:firstLine="851"/>
        <w:jc w:val="both"/>
      </w:pPr>
      <w:r>
        <w:t xml:space="preserve">Первая вкладка на которую попадает пользователь — это </w:t>
      </w:r>
      <w:r w:rsidRPr="006A24B3">
        <w:t>“</w:t>
      </w:r>
      <w:r>
        <w:t>Личный кабинет</w:t>
      </w:r>
      <w:r w:rsidRPr="006A24B3">
        <w:t>”</w:t>
      </w:r>
      <w:r>
        <w:t xml:space="preserve"> (Рис. 4), здесь собрана краткая информация о пользователе и предоставлена возможность изменить свои данные либо зайти в другой аккаунт.</w:t>
      </w:r>
    </w:p>
    <w:p w:rsidR="006A24B3" w:rsidRDefault="006A24B3" w:rsidP="000D78EF">
      <w:pPr>
        <w:keepNext/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 wp14:anchorId="63F3F1C8" wp14:editId="208F6EC8">
            <wp:extent cx="5172075" cy="304720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2999" cy="30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B5" w:rsidRPr="00955DDE" w:rsidRDefault="006A24B3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6A24B3">
        <w:rPr>
          <w:b w:val="0"/>
          <w:sz w:val="20"/>
        </w:rPr>
        <w:t xml:space="preserve">Рисунок </w:t>
      </w:r>
      <w:r w:rsidRPr="006A24B3">
        <w:rPr>
          <w:b w:val="0"/>
          <w:sz w:val="20"/>
        </w:rPr>
        <w:fldChar w:fldCharType="begin"/>
      </w:r>
      <w:r w:rsidRPr="006A24B3">
        <w:rPr>
          <w:b w:val="0"/>
          <w:sz w:val="20"/>
        </w:rPr>
        <w:instrText xml:space="preserve"> SEQ Рисунок \* ARABIC </w:instrText>
      </w:r>
      <w:r w:rsidRPr="006A24B3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4</w:t>
      </w:r>
      <w:r w:rsidRPr="006A24B3">
        <w:rPr>
          <w:b w:val="0"/>
          <w:sz w:val="20"/>
        </w:rPr>
        <w:fldChar w:fldCharType="end"/>
      </w:r>
      <w:r w:rsidRPr="006A24B3">
        <w:rPr>
          <w:b w:val="0"/>
          <w:sz w:val="20"/>
        </w:rPr>
        <w:t xml:space="preserve"> – Вкладка </w:t>
      </w:r>
      <w:r w:rsidRPr="00955DDE">
        <w:rPr>
          <w:b w:val="0"/>
          <w:sz w:val="20"/>
        </w:rPr>
        <w:t>“</w:t>
      </w:r>
      <w:r w:rsidRPr="006A24B3">
        <w:rPr>
          <w:b w:val="0"/>
          <w:sz w:val="20"/>
        </w:rPr>
        <w:t>Личный кабинет</w:t>
      </w:r>
      <w:r w:rsidRPr="00955DDE">
        <w:rPr>
          <w:b w:val="0"/>
          <w:sz w:val="20"/>
        </w:rPr>
        <w:t>”</w:t>
      </w:r>
    </w:p>
    <w:p w:rsidR="006A24B3" w:rsidRPr="00955DDE" w:rsidRDefault="006A24B3" w:rsidP="000D78EF">
      <w:pPr>
        <w:spacing w:line="360" w:lineRule="auto"/>
        <w:ind w:firstLine="851"/>
      </w:pPr>
    </w:p>
    <w:p w:rsidR="006A24B3" w:rsidRDefault="006A24B3" w:rsidP="000D78EF">
      <w:pPr>
        <w:pStyle w:val="a5"/>
        <w:spacing w:before="120" w:after="60" w:line="360" w:lineRule="auto"/>
        <w:ind w:firstLine="851"/>
        <w:jc w:val="both"/>
      </w:pPr>
      <w:r>
        <w:t xml:space="preserve">При нажатии на кнопку </w:t>
      </w:r>
      <w:r w:rsidRPr="006A24B3">
        <w:t>“</w:t>
      </w:r>
      <w:r>
        <w:t>Сменить профиль</w:t>
      </w:r>
      <w:r w:rsidRPr="006A24B3">
        <w:t>”</w:t>
      </w:r>
      <w:r>
        <w:t xml:space="preserve"> программа перезапустится и вернет </w:t>
      </w:r>
      <w:r w:rsidR="00955DDE">
        <w:t xml:space="preserve">пользователя </w:t>
      </w:r>
      <w:r>
        <w:t>на окно авторизации (Рис.1).</w:t>
      </w:r>
    </w:p>
    <w:p w:rsidR="006074BC" w:rsidRPr="006074BC" w:rsidRDefault="006A24B3" w:rsidP="000D78EF">
      <w:pPr>
        <w:pStyle w:val="a5"/>
        <w:spacing w:before="120" w:after="60" w:line="360" w:lineRule="auto"/>
        <w:ind w:firstLine="851"/>
        <w:jc w:val="both"/>
      </w:pPr>
      <w:r>
        <w:t xml:space="preserve">При нажатии на кнопку </w:t>
      </w:r>
      <w:r w:rsidRPr="006A24B3">
        <w:t>“</w:t>
      </w:r>
      <w:r>
        <w:t>Изменить профиль</w:t>
      </w:r>
      <w:r w:rsidRPr="006A24B3">
        <w:t>”</w:t>
      </w:r>
      <w:r>
        <w:t xml:space="preserve"> </w:t>
      </w:r>
      <w:r w:rsidR="00955DDE">
        <w:t>открывается</w:t>
      </w:r>
      <w:r>
        <w:t xml:space="preserve"> окно изменения профиля (Рис.5), которое сразу ж</w:t>
      </w:r>
      <w:r w:rsidR="006074BC">
        <w:t>е заполняется текущими данными.</w:t>
      </w:r>
    </w:p>
    <w:p w:rsidR="006074BC" w:rsidRDefault="006074BC" w:rsidP="000D78EF">
      <w:pPr>
        <w:pStyle w:val="a5"/>
        <w:spacing w:before="120" w:after="60" w:line="360" w:lineRule="auto"/>
        <w:ind w:firstLine="851"/>
        <w:jc w:val="both"/>
      </w:pPr>
      <w:r>
        <w:t xml:space="preserve">При нажатии на кнопку </w:t>
      </w:r>
      <w:r w:rsidRPr="006A24B3">
        <w:t>“</w:t>
      </w:r>
      <w:r>
        <w:t>Сменить профиль</w:t>
      </w:r>
      <w:r w:rsidRPr="006A24B3">
        <w:t>”</w:t>
      </w:r>
      <w:r>
        <w:t xml:space="preserve"> пр</w:t>
      </w:r>
      <w:r w:rsidR="00955DDE">
        <w:t xml:space="preserve">ограмма перезапустится и вернется </w:t>
      </w:r>
      <w:r>
        <w:t>на окно авторизации (Рис.1).</w:t>
      </w:r>
    </w:p>
    <w:p w:rsidR="006074BC" w:rsidRDefault="006074BC" w:rsidP="000D78EF">
      <w:pPr>
        <w:pStyle w:val="a5"/>
        <w:spacing w:before="120" w:after="60" w:line="360" w:lineRule="auto"/>
        <w:ind w:firstLine="851"/>
        <w:jc w:val="both"/>
      </w:pPr>
    </w:p>
    <w:p w:rsidR="006074BC" w:rsidRDefault="006074BC" w:rsidP="000D78EF">
      <w:pPr>
        <w:spacing w:line="360" w:lineRule="auto"/>
        <w:ind w:firstLine="851"/>
      </w:pPr>
    </w:p>
    <w:p w:rsidR="006074BC" w:rsidRDefault="006074BC" w:rsidP="000D78EF">
      <w:pPr>
        <w:spacing w:line="360" w:lineRule="auto"/>
        <w:ind w:firstLine="851"/>
      </w:pPr>
    </w:p>
    <w:p w:rsidR="006074BC" w:rsidRDefault="006074BC" w:rsidP="000D78EF">
      <w:pPr>
        <w:pStyle w:val="a5"/>
        <w:keepNext/>
        <w:spacing w:before="120" w:after="60" w:line="360" w:lineRule="auto"/>
        <w:ind w:firstLine="851"/>
        <w:jc w:val="center"/>
      </w:pPr>
      <w:r w:rsidRPr="006A24B3">
        <w:rPr>
          <w:noProof/>
        </w:rPr>
        <w:lastRenderedPageBreak/>
        <w:drawing>
          <wp:inline distT="0" distB="0" distL="0" distR="0" wp14:anchorId="3AA70A86" wp14:editId="354B8907">
            <wp:extent cx="4717828" cy="500062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550" cy="50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EF" w:rsidRPr="000D78EF" w:rsidRDefault="006074BC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6A24B3">
        <w:rPr>
          <w:b w:val="0"/>
          <w:sz w:val="20"/>
        </w:rPr>
        <w:t xml:space="preserve">Рисунок </w:t>
      </w:r>
      <w:r w:rsidRPr="006A24B3">
        <w:rPr>
          <w:b w:val="0"/>
          <w:sz w:val="20"/>
        </w:rPr>
        <w:fldChar w:fldCharType="begin"/>
      </w:r>
      <w:r w:rsidRPr="006A24B3">
        <w:rPr>
          <w:b w:val="0"/>
          <w:sz w:val="20"/>
        </w:rPr>
        <w:instrText xml:space="preserve"> SEQ Рисунок \* ARABIC </w:instrText>
      </w:r>
      <w:r w:rsidRPr="006A24B3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5</w:t>
      </w:r>
      <w:r w:rsidRPr="006A24B3">
        <w:rPr>
          <w:b w:val="0"/>
          <w:sz w:val="20"/>
        </w:rPr>
        <w:fldChar w:fldCharType="end"/>
      </w:r>
      <w:r w:rsidRPr="006A24B3">
        <w:rPr>
          <w:b w:val="0"/>
          <w:sz w:val="20"/>
        </w:rPr>
        <w:t xml:space="preserve"> – Окно </w:t>
      </w:r>
      <w:r w:rsidRPr="006074BC">
        <w:rPr>
          <w:b w:val="0"/>
          <w:sz w:val="20"/>
        </w:rPr>
        <w:t>“</w:t>
      </w:r>
      <w:r>
        <w:rPr>
          <w:b w:val="0"/>
          <w:sz w:val="20"/>
        </w:rPr>
        <w:t>Редактирование профиля</w:t>
      </w:r>
      <w:r w:rsidRPr="006074BC">
        <w:rPr>
          <w:b w:val="0"/>
          <w:sz w:val="20"/>
        </w:rPr>
        <w:t>”</w:t>
      </w:r>
    </w:p>
    <w:p w:rsidR="006074BC" w:rsidRDefault="006074BC" w:rsidP="000D78EF">
      <w:pPr>
        <w:pStyle w:val="a5"/>
        <w:spacing w:before="120" w:after="60" w:line="360" w:lineRule="auto"/>
        <w:ind w:firstLine="851"/>
        <w:jc w:val="both"/>
      </w:pPr>
      <w:r>
        <w:t xml:space="preserve">Вторая вкладка, представленная пользователю это </w:t>
      </w:r>
      <w:r w:rsidRPr="006074BC">
        <w:t>“</w:t>
      </w:r>
      <w:r>
        <w:t>Сеансы</w:t>
      </w:r>
      <w:r w:rsidRPr="006074BC">
        <w:t>”</w:t>
      </w:r>
      <w:r>
        <w:t xml:space="preserve"> (Рис.6)</w:t>
      </w:r>
      <w:r w:rsidRPr="006074BC">
        <w:t xml:space="preserve">, </w:t>
      </w:r>
      <w:r>
        <w:t xml:space="preserve">здесь обычный пользователь или менеджер может посмотреть, что идет в кинотеатре и заказать билет, а администратор редактировать эти сеансы. Так же на данной вкладке присутствуют фильтрация и поиск для более удобного поиска нужного </w:t>
      </w:r>
      <w:r w:rsidR="00955DDE">
        <w:t>пользователю</w:t>
      </w:r>
      <w:r>
        <w:t xml:space="preserve"> фильма.</w:t>
      </w:r>
    </w:p>
    <w:p w:rsidR="006074BC" w:rsidRDefault="006074BC" w:rsidP="000D78EF">
      <w:pPr>
        <w:pStyle w:val="a5"/>
        <w:spacing w:before="120" w:after="60" w:line="360" w:lineRule="auto"/>
        <w:ind w:firstLine="851"/>
        <w:jc w:val="both"/>
      </w:pPr>
      <w:r>
        <w:t xml:space="preserve">Исключительно для Администратора присутствует кнопка </w:t>
      </w:r>
      <w:r w:rsidRPr="006074BC">
        <w:t>“</w:t>
      </w:r>
      <w:r>
        <w:t>Удалить прошедшие сеансы</w:t>
      </w:r>
      <w:r w:rsidRPr="006074BC">
        <w:t>”</w:t>
      </w:r>
      <w:r>
        <w:t xml:space="preserve"> при нажатии на которую из БД удаляются все прошедшие сеансы и билеты к ним.</w:t>
      </w:r>
    </w:p>
    <w:p w:rsidR="00335397" w:rsidRPr="00335397" w:rsidRDefault="00335397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Добавить переносит </w:t>
      </w:r>
      <w:r w:rsidR="00955DDE">
        <w:t xml:space="preserve">админа </w:t>
      </w:r>
      <w:r>
        <w:t xml:space="preserve">в окно </w:t>
      </w:r>
      <w:r w:rsidRPr="00335397">
        <w:t>“</w:t>
      </w:r>
      <w:r>
        <w:t>Добавление сеанса</w:t>
      </w:r>
      <w:r w:rsidRPr="00335397">
        <w:t>” (</w:t>
      </w:r>
      <w:r>
        <w:t>Рис.7</w:t>
      </w:r>
      <w:r w:rsidRPr="00335397">
        <w:t>)</w:t>
      </w:r>
      <w:r>
        <w:t xml:space="preserve">. В данном окне </w:t>
      </w:r>
      <w:r w:rsidR="00955DDE">
        <w:t>он может</w:t>
      </w:r>
      <w:r>
        <w:t xml:space="preserve"> выбрать фильм для показа, номер зала (</w:t>
      </w:r>
      <w:r w:rsidR="00955DDE">
        <w:t>при выборе зала админа видит</w:t>
      </w:r>
      <w:r>
        <w:t xml:space="preserve"> его загруженность, чтобы не поставить сеанс в одно и тоже время </w:t>
      </w:r>
      <w:r>
        <w:lastRenderedPageBreak/>
        <w:t>вместе с другим), а также дату и время начала и конца сеанса (сеанс длится от 1 до 3 часов).</w:t>
      </w:r>
    </w:p>
    <w:p w:rsidR="006074BC" w:rsidRDefault="00C96620" w:rsidP="000D78EF">
      <w:pPr>
        <w:keepNext/>
        <w:spacing w:line="360" w:lineRule="auto"/>
        <w:ind w:firstLine="851"/>
      </w:pPr>
      <w:r w:rsidRPr="00C96620">
        <w:rPr>
          <w:noProof/>
        </w:rPr>
        <w:drawing>
          <wp:inline distT="0" distB="0" distL="0" distR="0" wp14:anchorId="71660C1F" wp14:editId="4E774A19">
            <wp:extent cx="5086350" cy="3006485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2558" cy="30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620">
        <w:t xml:space="preserve"> </w:t>
      </w:r>
    </w:p>
    <w:p w:rsidR="006A24B3" w:rsidRDefault="006074BC" w:rsidP="000D78EF">
      <w:pPr>
        <w:pStyle w:val="a9"/>
        <w:spacing w:line="360" w:lineRule="auto"/>
        <w:ind w:firstLine="851"/>
        <w:jc w:val="center"/>
        <w:rPr>
          <w:b w:val="0"/>
          <w:sz w:val="20"/>
          <w:lang w:val="en-US"/>
        </w:rPr>
      </w:pPr>
      <w:r w:rsidRPr="006074BC">
        <w:rPr>
          <w:b w:val="0"/>
          <w:sz w:val="20"/>
        </w:rPr>
        <w:t xml:space="preserve">Рисунок </w:t>
      </w:r>
      <w:r w:rsidRPr="006074BC">
        <w:rPr>
          <w:b w:val="0"/>
          <w:sz w:val="20"/>
        </w:rPr>
        <w:fldChar w:fldCharType="begin"/>
      </w:r>
      <w:r w:rsidRPr="006074BC">
        <w:rPr>
          <w:b w:val="0"/>
          <w:sz w:val="20"/>
        </w:rPr>
        <w:instrText xml:space="preserve"> SEQ Рисунок \* ARABIC </w:instrText>
      </w:r>
      <w:r w:rsidRPr="006074BC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6</w:t>
      </w:r>
      <w:r w:rsidRPr="006074BC">
        <w:rPr>
          <w:b w:val="0"/>
          <w:sz w:val="20"/>
        </w:rPr>
        <w:fldChar w:fldCharType="end"/>
      </w:r>
      <w:r w:rsidRPr="006074BC">
        <w:rPr>
          <w:b w:val="0"/>
          <w:sz w:val="20"/>
        </w:rPr>
        <w:t xml:space="preserve"> – Вкладка </w:t>
      </w:r>
      <w:r w:rsidRPr="006074BC">
        <w:rPr>
          <w:b w:val="0"/>
          <w:sz w:val="20"/>
          <w:lang w:val="en-US"/>
        </w:rPr>
        <w:t>“</w:t>
      </w:r>
      <w:r w:rsidRPr="006074BC">
        <w:rPr>
          <w:b w:val="0"/>
          <w:sz w:val="20"/>
        </w:rPr>
        <w:t>Сеансы</w:t>
      </w:r>
      <w:r w:rsidRPr="006074BC">
        <w:rPr>
          <w:b w:val="0"/>
          <w:sz w:val="20"/>
          <w:lang w:val="en-US"/>
        </w:rPr>
        <w:t>”</w:t>
      </w:r>
    </w:p>
    <w:p w:rsidR="000D78EF" w:rsidRPr="000D78EF" w:rsidRDefault="000D78EF" w:rsidP="000D78EF">
      <w:pPr>
        <w:rPr>
          <w:lang w:val="en-US"/>
        </w:rPr>
      </w:pPr>
    </w:p>
    <w:p w:rsidR="00335397" w:rsidRDefault="006073A8" w:rsidP="000D78EF">
      <w:pPr>
        <w:keepNext/>
        <w:spacing w:line="360" w:lineRule="auto"/>
        <w:ind w:firstLine="851"/>
        <w:jc w:val="center"/>
      </w:pPr>
      <w:r w:rsidRPr="006073A8">
        <w:drawing>
          <wp:inline distT="0" distB="0" distL="0" distR="0" wp14:anchorId="1BDF41AC" wp14:editId="2346D4C0">
            <wp:extent cx="3579313" cy="38290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691" cy="38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B5" w:rsidRPr="000D78EF" w:rsidRDefault="00335397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335397">
        <w:rPr>
          <w:b w:val="0"/>
          <w:sz w:val="20"/>
        </w:rPr>
        <w:t xml:space="preserve">Рисунок </w:t>
      </w:r>
      <w:r w:rsidRPr="00335397">
        <w:rPr>
          <w:b w:val="0"/>
          <w:sz w:val="20"/>
        </w:rPr>
        <w:fldChar w:fldCharType="begin"/>
      </w:r>
      <w:r w:rsidRPr="00335397">
        <w:rPr>
          <w:b w:val="0"/>
          <w:sz w:val="20"/>
        </w:rPr>
        <w:instrText xml:space="preserve"> SEQ Рисунок \* ARABIC </w:instrText>
      </w:r>
      <w:r w:rsidRPr="00335397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7</w:t>
      </w:r>
      <w:r w:rsidRPr="00335397">
        <w:rPr>
          <w:b w:val="0"/>
          <w:sz w:val="20"/>
        </w:rPr>
        <w:fldChar w:fldCharType="end"/>
      </w:r>
      <w:r w:rsidRPr="00335397">
        <w:rPr>
          <w:b w:val="0"/>
          <w:sz w:val="20"/>
        </w:rPr>
        <w:t xml:space="preserve"> – Окно </w:t>
      </w:r>
      <w:r w:rsidRPr="000D78EF">
        <w:rPr>
          <w:b w:val="0"/>
          <w:sz w:val="20"/>
        </w:rPr>
        <w:t>“</w:t>
      </w:r>
      <w:r w:rsidRPr="00335397">
        <w:rPr>
          <w:b w:val="0"/>
          <w:sz w:val="20"/>
        </w:rPr>
        <w:t>Добавление киносеанса</w:t>
      </w:r>
      <w:r w:rsidRPr="000D78EF">
        <w:rPr>
          <w:b w:val="0"/>
          <w:sz w:val="20"/>
        </w:rPr>
        <w:t>”</w:t>
      </w:r>
    </w:p>
    <w:p w:rsidR="004C3659" w:rsidRDefault="004C3659" w:rsidP="000D78EF">
      <w:pPr>
        <w:pStyle w:val="a5"/>
        <w:spacing w:before="120" w:after="60" w:line="360" w:lineRule="auto"/>
        <w:ind w:firstLine="851"/>
        <w:jc w:val="both"/>
      </w:pPr>
      <w:r>
        <w:lastRenderedPageBreak/>
        <w:t xml:space="preserve">Так же на вкладке </w:t>
      </w:r>
      <w:r w:rsidRPr="004C3659">
        <w:t>“</w:t>
      </w:r>
      <w:r>
        <w:t>Киносеансы</w:t>
      </w:r>
      <w:r w:rsidRPr="004C3659">
        <w:t>”</w:t>
      </w:r>
      <w:r>
        <w:t xml:space="preserve"> представлена возможность удалять сеансы. При нажатии на кнопку </w:t>
      </w:r>
      <w:r w:rsidRPr="004C3659">
        <w:t>“</w:t>
      </w:r>
      <w:r>
        <w:t>Удалить</w:t>
      </w:r>
      <w:r w:rsidRPr="004C3659">
        <w:t>”</w:t>
      </w:r>
      <w:r>
        <w:t xml:space="preserve"> система оповестит </w:t>
      </w:r>
      <w:r w:rsidR="00955DDE">
        <w:t xml:space="preserve">админа </w:t>
      </w:r>
      <w:r>
        <w:t>если на данный сеанс куплены билеты и попросит подтвердить</w:t>
      </w:r>
      <w:r w:rsidR="00955DDE">
        <w:t xml:space="preserve"> его</w:t>
      </w:r>
      <w:r>
        <w:t>,</w:t>
      </w:r>
      <w:r w:rsidR="00955DDE">
        <w:t xml:space="preserve"> что он </w:t>
      </w:r>
      <w:r>
        <w:t xml:space="preserve">берете ответственность за его удаление. </w:t>
      </w:r>
    </w:p>
    <w:p w:rsidR="004C3659" w:rsidRDefault="004C3659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4C3659">
        <w:t>“</w:t>
      </w:r>
      <w:r>
        <w:t>Изменить</w:t>
      </w:r>
      <w:r w:rsidRPr="004C3659">
        <w:t>”</w:t>
      </w:r>
      <w:r>
        <w:t xml:space="preserve"> открывает окно </w:t>
      </w:r>
      <w:r w:rsidRPr="004C3659">
        <w:t>“</w:t>
      </w:r>
      <w:r>
        <w:t>Изменения сеанса</w:t>
      </w:r>
      <w:r w:rsidRPr="004C3659">
        <w:t>”</w:t>
      </w:r>
      <w:r>
        <w:t xml:space="preserve"> (Рис.8) где </w:t>
      </w:r>
      <w:r w:rsidR="00955DDE">
        <w:t>админ может</w:t>
      </w:r>
      <w:r>
        <w:t xml:space="preserve"> редактировать выбранный сеанс.</w:t>
      </w:r>
    </w:p>
    <w:p w:rsidR="004C3659" w:rsidRDefault="004C3659" w:rsidP="000D78EF">
      <w:pPr>
        <w:pStyle w:val="a5"/>
        <w:spacing w:before="120" w:after="60" w:line="360" w:lineRule="auto"/>
        <w:ind w:firstLine="851"/>
        <w:jc w:val="both"/>
      </w:pPr>
    </w:p>
    <w:p w:rsidR="004C3659" w:rsidRDefault="004C3659" w:rsidP="000D78EF">
      <w:pPr>
        <w:pStyle w:val="a5"/>
        <w:keepNext/>
        <w:spacing w:before="120" w:after="60" w:line="360" w:lineRule="auto"/>
        <w:ind w:firstLine="851"/>
        <w:jc w:val="center"/>
      </w:pPr>
      <w:r w:rsidRPr="004C3659">
        <w:rPr>
          <w:noProof/>
        </w:rPr>
        <w:drawing>
          <wp:inline distT="0" distB="0" distL="0" distR="0" wp14:anchorId="288803A0" wp14:editId="04FFD8AF">
            <wp:extent cx="4167840" cy="436245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959" cy="43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659" w:rsidRPr="000D78EF" w:rsidRDefault="004C3659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4C3659">
        <w:rPr>
          <w:b w:val="0"/>
          <w:sz w:val="20"/>
        </w:rPr>
        <w:t xml:space="preserve">Рисунок </w:t>
      </w:r>
      <w:r w:rsidRPr="004C3659">
        <w:rPr>
          <w:b w:val="0"/>
          <w:sz w:val="20"/>
        </w:rPr>
        <w:fldChar w:fldCharType="begin"/>
      </w:r>
      <w:r w:rsidRPr="004C3659">
        <w:rPr>
          <w:b w:val="0"/>
          <w:sz w:val="20"/>
        </w:rPr>
        <w:instrText xml:space="preserve"> SEQ Рисунок \* ARABIC </w:instrText>
      </w:r>
      <w:r w:rsidRPr="004C3659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8</w:t>
      </w:r>
      <w:r w:rsidRPr="004C3659">
        <w:rPr>
          <w:b w:val="0"/>
          <w:sz w:val="20"/>
        </w:rPr>
        <w:fldChar w:fldCharType="end"/>
      </w:r>
      <w:r w:rsidRPr="004C3659">
        <w:rPr>
          <w:b w:val="0"/>
          <w:sz w:val="20"/>
        </w:rPr>
        <w:t xml:space="preserve"> – Окно </w:t>
      </w:r>
      <w:r w:rsidRPr="000D78EF">
        <w:rPr>
          <w:b w:val="0"/>
          <w:sz w:val="20"/>
        </w:rPr>
        <w:t>“</w:t>
      </w:r>
      <w:r w:rsidRPr="004C3659">
        <w:rPr>
          <w:b w:val="0"/>
          <w:sz w:val="20"/>
        </w:rPr>
        <w:t>Изменить киносеанс</w:t>
      </w:r>
      <w:r w:rsidRPr="000D78EF">
        <w:rPr>
          <w:b w:val="0"/>
          <w:sz w:val="20"/>
        </w:rPr>
        <w:t>”</w:t>
      </w:r>
    </w:p>
    <w:p w:rsidR="00955DDE" w:rsidRDefault="00955DDE" w:rsidP="000D78EF">
      <w:pPr>
        <w:pStyle w:val="a5"/>
        <w:spacing w:before="120" w:after="60" w:line="360" w:lineRule="auto"/>
        <w:ind w:firstLine="851"/>
        <w:jc w:val="both"/>
      </w:pPr>
      <w:r>
        <w:t xml:space="preserve">Для пользователей и менеджеров присутствует возможность заказывать билеты. После нажатия на кнопку, откроется окно (Рис.9), которое поможет выбрать место в зале (знаком </w:t>
      </w:r>
      <w:r w:rsidRPr="00955DDE">
        <w:t xml:space="preserve">“-” </w:t>
      </w:r>
      <w:r>
        <w:t>отмечены занятые места).</w:t>
      </w:r>
    </w:p>
    <w:p w:rsidR="00955DDE" w:rsidRDefault="00955DDE" w:rsidP="000D78EF">
      <w:pPr>
        <w:pStyle w:val="a5"/>
        <w:spacing w:before="120" w:after="60" w:line="360" w:lineRule="auto"/>
        <w:ind w:firstLine="851"/>
        <w:jc w:val="both"/>
      </w:pPr>
      <w:r>
        <w:t xml:space="preserve">Далее можно перейти в корзину нажав на одноименную кнопку. Перед пользователем откроется окно (Рис.10) где он может посмотреть текущие билеты, </w:t>
      </w:r>
      <w:r>
        <w:lastRenderedPageBreak/>
        <w:t xml:space="preserve">общую </w:t>
      </w:r>
      <w:r w:rsidR="00C96620">
        <w:t>сумму,</w:t>
      </w:r>
      <w:r>
        <w:t xml:space="preserve"> а </w:t>
      </w:r>
      <w:r w:rsidR="00C96620">
        <w:t>также</w:t>
      </w:r>
      <w:r>
        <w:t xml:space="preserve"> выбрать способ оплаты и возможного сотрудника который оказывал помощь в покупке.</w:t>
      </w:r>
    </w:p>
    <w:p w:rsidR="00955DDE" w:rsidRDefault="00C96620" w:rsidP="000D78EF">
      <w:pPr>
        <w:pStyle w:val="a5"/>
        <w:spacing w:before="120" w:after="60" w:line="360" w:lineRule="auto"/>
        <w:ind w:firstLine="851"/>
        <w:jc w:val="both"/>
      </w:pPr>
      <w:r>
        <w:t xml:space="preserve">После нажатия на кнопку </w:t>
      </w:r>
      <w:r w:rsidRPr="00C96620">
        <w:t>“</w:t>
      </w:r>
      <w:r>
        <w:t>Оплатить</w:t>
      </w:r>
      <w:r w:rsidRPr="00C96620">
        <w:t>”</w:t>
      </w:r>
      <w:r>
        <w:t xml:space="preserve"> производится запись билетов в БД и в </w:t>
      </w:r>
      <w:r>
        <w:rPr>
          <w:lang w:val="en-US"/>
        </w:rPr>
        <w:t>PDF</w:t>
      </w:r>
      <w:r w:rsidRPr="00C96620">
        <w:t xml:space="preserve"> </w:t>
      </w:r>
      <w:r>
        <w:t>файл, который сохраняется в выбранное пользователем место</w:t>
      </w:r>
      <w:r w:rsidR="00815835">
        <w:t xml:space="preserve"> (Рис.11)</w:t>
      </w:r>
      <w:r>
        <w:t>.</w:t>
      </w:r>
    </w:p>
    <w:p w:rsidR="00955DDE" w:rsidRDefault="00955DDE" w:rsidP="000D78EF">
      <w:pPr>
        <w:spacing w:line="360" w:lineRule="auto"/>
        <w:ind w:firstLine="851"/>
      </w:pPr>
    </w:p>
    <w:p w:rsidR="00955DDE" w:rsidRDefault="00955DDE" w:rsidP="000D78EF">
      <w:pPr>
        <w:keepNext/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 wp14:anchorId="2F659571" wp14:editId="6722CD1E">
            <wp:extent cx="4943475" cy="2394355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7932" cy="24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DE" w:rsidRDefault="00955DDE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955DDE">
        <w:rPr>
          <w:b w:val="0"/>
          <w:sz w:val="20"/>
        </w:rPr>
        <w:t xml:space="preserve">Рисунок </w:t>
      </w:r>
      <w:r w:rsidRPr="00955DDE">
        <w:rPr>
          <w:b w:val="0"/>
          <w:sz w:val="20"/>
        </w:rPr>
        <w:fldChar w:fldCharType="begin"/>
      </w:r>
      <w:r w:rsidRPr="00955DDE">
        <w:rPr>
          <w:b w:val="0"/>
          <w:sz w:val="20"/>
        </w:rPr>
        <w:instrText xml:space="preserve"> SEQ Рисунок \* ARABIC </w:instrText>
      </w:r>
      <w:r w:rsidRPr="00955DDE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9</w:t>
      </w:r>
      <w:r w:rsidRPr="00955DDE">
        <w:rPr>
          <w:b w:val="0"/>
          <w:sz w:val="20"/>
        </w:rPr>
        <w:fldChar w:fldCharType="end"/>
      </w:r>
      <w:r w:rsidRPr="00955DDE">
        <w:rPr>
          <w:b w:val="0"/>
          <w:sz w:val="20"/>
        </w:rPr>
        <w:t xml:space="preserve"> – Окно выбора места в зале</w:t>
      </w:r>
    </w:p>
    <w:p w:rsidR="00955DDE" w:rsidRDefault="00955DDE" w:rsidP="000D78EF">
      <w:pPr>
        <w:spacing w:line="360" w:lineRule="auto"/>
        <w:ind w:firstLine="851"/>
      </w:pPr>
    </w:p>
    <w:p w:rsidR="00C96620" w:rsidRDefault="00C96620" w:rsidP="000D78EF">
      <w:pPr>
        <w:keepNext/>
        <w:spacing w:line="360" w:lineRule="auto"/>
        <w:ind w:firstLine="851"/>
        <w:jc w:val="center"/>
      </w:pPr>
      <w:r w:rsidRPr="00C96620">
        <w:rPr>
          <w:noProof/>
        </w:rPr>
        <w:drawing>
          <wp:inline distT="0" distB="0" distL="0" distR="0" wp14:anchorId="55134EE3" wp14:editId="60C64A2E">
            <wp:extent cx="5381625" cy="2686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5524" cy="271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DE" w:rsidRDefault="00C96620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C96620">
        <w:rPr>
          <w:b w:val="0"/>
          <w:sz w:val="20"/>
        </w:rPr>
        <w:t xml:space="preserve">Рисунок </w:t>
      </w:r>
      <w:r w:rsidRPr="00C96620">
        <w:rPr>
          <w:b w:val="0"/>
          <w:sz w:val="20"/>
        </w:rPr>
        <w:fldChar w:fldCharType="begin"/>
      </w:r>
      <w:r w:rsidRPr="00C96620">
        <w:rPr>
          <w:b w:val="0"/>
          <w:sz w:val="20"/>
        </w:rPr>
        <w:instrText xml:space="preserve"> SEQ Рисунок \* ARABIC </w:instrText>
      </w:r>
      <w:r w:rsidRPr="00C96620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10</w:t>
      </w:r>
      <w:r w:rsidRPr="00C96620">
        <w:rPr>
          <w:b w:val="0"/>
          <w:sz w:val="20"/>
        </w:rPr>
        <w:fldChar w:fldCharType="end"/>
      </w:r>
      <w:r w:rsidRPr="000D78EF">
        <w:rPr>
          <w:b w:val="0"/>
          <w:sz w:val="20"/>
        </w:rPr>
        <w:t xml:space="preserve"> </w:t>
      </w:r>
      <w:r w:rsidR="00815835">
        <w:rPr>
          <w:b w:val="0"/>
          <w:sz w:val="20"/>
        </w:rPr>
        <w:t>–</w:t>
      </w:r>
      <w:r w:rsidRPr="000D78EF">
        <w:rPr>
          <w:b w:val="0"/>
          <w:sz w:val="20"/>
        </w:rPr>
        <w:t xml:space="preserve"> </w:t>
      </w:r>
      <w:r w:rsidRPr="00C96620">
        <w:rPr>
          <w:b w:val="0"/>
          <w:sz w:val="20"/>
        </w:rPr>
        <w:t>Корзина</w:t>
      </w:r>
    </w:p>
    <w:p w:rsidR="00815835" w:rsidRDefault="00CD5A13" w:rsidP="00815835">
      <w:pPr>
        <w:keepNext/>
        <w:jc w:val="center"/>
      </w:pPr>
      <w:r w:rsidRPr="00CD5A13">
        <w:lastRenderedPageBreak/>
        <w:drawing>
          <wp:inline distT="0" distB="0" distL="0" distR="0" wp14:anchorId="60CD7F2B" wp14:editId="7B8220C5">
            <wp:extent cx="4410075" cy="574127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2231" cy="57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35" w:rsidRPr="00815835" w:rsidRDefault="00815835" w:rsidP="00815835">
      <w:pPr>
        <w:pStyle w:val="a9"/>
        <w:jc w:val="center"/>
        <w:rPr>
          <w:b w:val="0"/>
          <w:sz w:val="20"/>
        </w:rPr>
      </w:pPr>
      <w:r w:rsidRPr="00815835">
        <w:rPr>
          <w:b w:val="0"/>
          <w:sz w:val="20"/>
        </w:rPr>
        <w:t xml:space="preserve">Рисунок </w:t>
      </w:r>
      <w:r w:rsidRPr="00815835">
        <w:rPr>
          <w:b w:val="0"/>
          <w:sz w:val="20"/>
        </w:rPr>
        <w:fldChar w:fldCharType="begin"/>
      </w:r>
      <w:r w:rsidRPr="00815835">
        <w:rPr>
          <w:b w:val="0"/>
          <w:sz w:val="20"/>
        </w:rPr>
        <w:instrText xml:space="preserve"> SEQ Рисунок \* ARABIC </w:instrText>
      </w:r>
      <w:r w:rsidRPr="00815835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11</w:t>
      </w:r>
      <w:r w:rsidRPr="00815835">
        <w:rPr>
          <w:b w:val="0"/>
          <w:sz w:val="20"/>
        </w:rPr>
        <w:fldChar w:fldCharType="end"/>
      </w:r>
      <w:r w:rsidRPr="00815835">
        <w:rPr>
          <w:b w:val="0"/>
          <w:sz w:val="20"/>
        </w:rPr>
        <w:t xml:space="preserve"> – </w:t>
      </w:r>
      <w:r w:rsidRPr="00815835">
        <w:rPr>
          <w:b w:val="0"/>
          <w:sz w:val="20"/>
          <w:lang w:val="en-US"/>
        </w:rPr>
        <w:t>PDF</w:t>
      </w:r>
      <w:r w:rsidRPr="00815835">
        <w:rPr>
          <w:b w:val="0"/>
          <w:sz w:val="20"/>
        </w:rPr>
        <w:t xml:space="preserve"> файл билета</w:t>
      </w:r>
    </w:p>
    <w:p w:rsidR="00C96620" w:rsidRDefault="00C96620" w:rsidP="000D78EF">
      <w:pPr>
        <w:pStyle w:val="a5"/>
        <w:spacing w:before="120" w:after="60" w:line="360" w:lineRule="auto"/>
        <w:ind w:firstLine="851"/>
        <w:jc w:val="both"/>
      </w:pPr>
      <w:r>
        <w:t xml:space="preserve">Третья вкладка </w:t>
      </w:r>
      <w:r w:rsidRPr="00C96620">
        <w:t>“</w:t>
      </w:r>
      <w:r>
        <w:t>Билеты</w:t>
      </w:r>
      <w:r w:rsidRPr="00C96620">
        <w:t>”</w:t>
      </w:r>
      <w:r>
        <w:t xml:space="preserve"> (Рис.1</w:t>
      </w:r>
      <w:r w:rsidR="00815835">
        <w:t>2</w:t>
      </w:r>
      <w:r>
        <w:t>) предоставляет возможность просматривать все билеты из БД, а также удалять (только Администратору).</w:t>
      </w:r>
    </w:p>
    <w:p w:rsidR="00C96620" w:rsidRPr="00C96620" w:rsidRDefault="00C96620" w:rsidP="000D78EF">
      <w:pPr>
        <w:pStyle w:val="a5"/>
        <w:spacing w:before="120" w:after="60" w:line="360" w:lineRule="auto"/>
        <w:ind w:firstLine="851"/>
        <w:jc w:val="both"/>
      </w:pPr>
      <w:r>
        <w:t xml:space="preserve">При нажатии на кнопку посмотреть информацию открывается окно </w:t>
      </w:r>
      <w:r w:rsidRPr="00C96620">
        <w:t>“</w:t>
      </w:r>
      <w:r>
        <w:t>Информация о билете</w:t>
      </w:r>
      <w:r w:rsidRPr="00C96620">
        <w:t>” (</w:t>
      </w:r>
      <w:r>
        <w:t>Рис.1</w:t>
      </w:r>
      <w:r w:rsidR="00815835">
        <w:t>3</w:t>
      </w:r>
      <w:r w:rsidRPr="00C96620">
        <w:t>)</w:t>
      </w:r>
      <w:r>
        <w:t xml:space="preserve"> в котором присутствует вся информация о билете и составляющих в нем.</w:t>
      </w:r>
    </w:p>
    <w:p w:rsidR="00C96620" w:rsidRPr="00C96620" w:rsidRDefault="00C96620" w:rsidP="000D78EF">
      <w:pPr>
        <w:spacing w:line="360" w:lineRule="auto"/>
        <w:ind w:firstLine="851"/>
      </w:pPr>
    </w:p>
    <w:p w:rsidR="00C96620" w:rsidRDefault="00C96620" w:rsidP="000D78EF">
      <w:pPr>
        <w:keepNext/>
        <w:spacing w:line="360" w:lineRule="auto"/>
        <w:ind w:firstLine="851"/>
        <w:jc w:val="center"/>
      </w:pPr>
      <w:r w:rsidRPr="00C96620">
        <w:rPr>
          <w:noProof/>
        </w:rPr>
        <w:lastRenderedPageBreak/>
        <w:drawing>
          <wp:inline distT="0" distB="0" distL="0" distR="0" wp14:anchorId="479AE5E4" wp14:editId="1C7246FA">
            <wp:extent cx="4991100" cy="294805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8184" cy="296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7" w:rsidRDefault="00C96620" w:rsidP="000D78EF">
      <w:pPr>
        <w:pStyle w:val="a9"/>
        <w:spacing w:line="360" w:lineRule="auto"/>
        <w:ind w:firstLine="851"/>
        <w:jc w:val="center"/>
        <w:rPr>
          <w:b w:val="0"/>
          <w:sz w:val="20"/>
          <w:lang w:val="en-US"/>
        </w:rPr>
      </w:pPr>
      <w:r w:rsidRPr="00C96620">
        <w:rPr>
          <w:b w:val="0"/>
          <w:sz w:val="20"/>
        </w:rPr>
        <w:t xml:space="preserve">Рисунок </w:t>
      </w:r>
      <w:r w:rsidRPr="00C96620">
        <w:rPr>
          <w:b w:val="0"/>
          <w:sz w:val="20"/>
        </w:rPr>
        <w:fldChar w:fldCharType="begin"/>
      </w:r>
      <w:r w:rsidRPr="00C96620">
        <w:rPr>
          <w:b w:val="0"/>
          <w:sz w:val="20"/>
        </w:rPr>
        <w:instrText xml:space="preserve"> SEQ Рисунок \* ARABIC </w:instrText>
      </w:r>
      <w:r w:rsidRPr="00C96620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12</w:t>
      </w:r>
      <w:r w:rsidRPr="00C96620">
        <w:rPr>
          <w:b w:val="0"/>
          <w:sz w:val="20"/>
        </w:rPr>
        <w:fldChar w:fldCharType="end"/>
      </w:r>
      <w:r w:rsidRPr="00C96620">
        <w:rPr>
          <w:b w:val="0"/>
          <w:sz w:val="20"/>
          <w:lang w:val="en-US"/>
        </w:rPr>
        <w:t xml:space="preserve"> – </w:t>
      </w:r>
      <w:r w:rsidRPr="00C96620">
        <w:rPr>
          <w:b w:val="0"/>
          <w:sz w:val="20"/>
        </w:rPr>
        <w:t xml:space="preserve">Вкладка </w:t>
      </w:r>
      <w:r w:rsidRPr="00C96620">
        <w:rPr>
          <w:b w:val="0"/>
          <w:sz w:val="20"/>
          <w:lang w:val="en-US"/>
        </w:rPr>
        <w:t>“</w:t>
      </w:r>
      <w:r w:rsidRPr="00C96620">
        <w:rPr>
          <w:b w:val="0"/>
          <w:sz w:val="20"/>
        </w:rPr>
        <w:t>Билеты</w:t>
      </w:r>
      <w:r w:rsidRPr="00C96620">
        <w:rPr>
          <w:b w:val="0"/>
          <w:sz w:val="20"/>
          <w:lang w:val="en-US"/>
        </w:rPr>
        <w:t>”</w:t>
      </w:r>
    </w:p>
    <w:p w:rsidR="00C96620" w:rsidRDefault="00C96620" w:rsidP="000D78EF">
      <w:pPr>
        <w:spacing w:line="360" w:lineRule="auto"/>
        <w:ind w:firstLine="851"/>
        <w:rPr>
          <w:lang w:val="en-US"/>
        </w:rPr>
      </w:pPr>
    </w:p>
    <w:p w:rsidR="00C96620" w:rsidRDefault="0082706E" w:rsidP="000D78EF">
      <w:pPr>
        <w:keepNext/>
        <w:spacing w:line="360" w:lineRule="auto"/>
        <w:ind w:firstLine="851"/>
        <w:jc w:val="center"/>
      </w:pPr>
      <w:r w:rsidRPr="0082706E">
        <w:drawing>
          <wp:inline distT="0" distB="0" distL="0" distR="0" wp14:anchorId="226E3F8F" wp14:editId="7D4ADFF5">
            <wp:extent cx="5048250" cy="3444613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608" cy="34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20" w:rsidRDefault="00C96620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C96620">
        <w:rPr>
          <w:b w:val="0"/>
          <w:sz w:val="20"/>
        </w:rPr>
        <w:t xml:space="preserve">Рисунок </w:t>
      </w:r>
      <w:r w:rsidRPr="00C96620">
        <w:rPr>
          <w:b w:val="0"/>
          <w:sz w:val="20"/>
        </w:rPr>
        <w:fldChar w:fldCharType="begin"/>
      </w:r>
      <w:r w:rsidRPr="00C96620">
        <w:rPr>
          <w:b w:val="0"/>
          <w:sz w:val="20"/>
        </w:rPr>
        <w:instrText xml:space="preserve"> SEQ Рисунок \* ARABIC </w:instrText>
      </w:r>
      <w:r w:rsidRPr="00C96620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13</w:t>
      </w:r>
      <w:r w:rsidRPr="00C96620">
        <w:rPr>
          <w:b w:val="0"/>
          <w:sz w:val="20"/>
        </w:rPr>
        <w:fldChar w:fldCharType="end"/>
      </w:r>
      <w:r w:rsidRPr="00C96620">
        <w:rPr>
          <w:b w:val="0"/>
          <w:sz w:val="20"/>
        </w:rPr>
        <w:t xml:space="preserve"> – Окно “Информация о билете”</w:t>
      </w:r>
    </w:p>
    <w:p w:rsidR="00C4374C" w:rsidRDefault="00C4374C" w:rsidP="000D78EF">
      <w:pPr>
        <w:pStyle w:val="a5"/>
        <w:spacing w:before="120" w:after="60" w:line="360" w:lineRule="auto"/>
        <w:ind w:firstLine="851"/>
        <w:jc w:val="both"/>
      </w:pPr>
      <w:r>
        <w:t xml:space="preserve">Вкладка под номером 4 называется </w:t>
      </w:r>
      <w:r w:rsidRPr="00C4374C">
        <w:t>“</w:t>
      </w:r>
      <w:r>
        <w:t>Пользователи</w:t>
      </w:r>
      <w:r w:rsidRPr="00C4374C">
        <w:t>”</w:t>
      </w:r>
      <w:r>
        <w:t xml:space="preserve"> (Рис.1</w:t>
      </w:r>
      <w:r w:rsidR="00815835">
        <w:t>4</w:t>
      </w:r>
      <w:r>
        <w:t>). С помощью администратор</w:t>
      </w:r>
      <w:r w:rsidRPr="00C4374C">
        <w:t xml:space="preserve"> </w:t>
      </w:r>
      <w:r>
        <w:t>или менеджер имеют возможность просмотреть всех пользователей в системе, а также управлять этими записями.</w:t>
      </w:r>
    </w:p>
    <w:p w:rsidR="00C4374C" w:rsidRDefault="00C4374C" w:rsidP="000D78EF">
      <w:pPr>
        <w:pStyle w:val="a5"/>
        <w:spacing w:before="120" w:after="60" w:line="360" w:lineRule="auto"/>
        <w:ind w:firstLine="851"/>
        <w:jc w:val="both"/>
      </w:pPr>
      <w:r>
        <w:lastRenderedPageBreak/>
        <w:t xml:space="preserve">Кнопка </w:t>
      </w:r>
      <w:r w:rsidRPr="00C4374C">
        <w:t>“</w:t>
      </w:r>
      <w:r>
        <w:t>Показать пароль</w:t>
      </w:r>
      <w:r w:rsidRPr="00C4374C">
        <w:t>”</w:t>
      </w:r>
      <w:r>
        <w:t xml:space="preserve"> доступна только для администратора и с помощью нее можно просматривать пароль любого пользователя.</w:t>
      </w:r>
    </w:p>
    <w:p w:rsidR="00C4374C" w:rsidRDefault="00C4374C" w:rsidP="00EF69AE">
      <w:pPr>
        <w:pStyle w:val="a5"/>
        <w:keepNext/>
        <w:spacing w:before="120" w:after="60" w:line="360" w:lineRule="auto"/>
        <w:ind w:left="181" w:firstLine="0"/>
        <w:jc w:val="center"/>
      </w:pPr>
      <w:r>
        <w:rPr>
          <w:noProof/>
        </w:rPr>
        <w:drawing>
          <wp:inline distT="0" distB="0" distL="0" distR="0" wp14:anchorId="63FB0D4E" wp14:editId="313A6292">
            <wp:extent cx="5343525" cy="31676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4637" cy="32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4C" w:rsidRPr="000D78EF" w:rsidRDefault="00C4374C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C4374C">
        <w:rPr>
          <w:b w:val="0"/>
          <w:sz w:val="20"/>
        </w:rPr>
        <w:t xml:space="preserve">Рисунок </w:t>
      </w:r>
      <w:r w:rsidRPr="00C4374C">
        <w:rPr>
          <w:b w:val="0"/>
          <w:sz w:val="20"/>
        </w:rPr>
        <w:fldChar w:fldCharType="begin"/>
      </w:r>
      <w:r w:rsidRPr="00C4374C">
        <w:rPr>
          <w:b w:val="0"/>
          <w:sz w:val="20"/>
        </w:rPr>
        <w:instrText xml:space="preserve"> SEQ Рисунок \* ARABIC </w:instrText>
      </w:r>
      <w:r w:rsidRPr="00C4374C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14</w:t>
      </w:r>
      <w:r w:rsidRPr="00C4374C">
        <w:rPr>
          <w:b w:val="0"/>
          <w:sz w:val="20"/>
        </w:rPr>
        <w:fldChar w:fldCharType="end"/>
      </w:r>
      <w:r w:rsidRPr="00C4374C">
        <w:rPr>
          <w:b w:val="0"/>
          <w:sz w:val="20"/>
        </w:rPr>
        <w:t xml:space="preserve"> – Вкладка </w:t>
      </w:r>
      <w:r w:rsidRPr="000D78EF">
        <w:rPr>
          <w:b w:val="0"/>
          <w:sz w:val="20"/>
        </w:rPr>
        <w:t>“</w:t>
      </w:r>
      <w:r w:rsidRPr="00C4374C">
        <w:rPr>
          <w:b w:val="0"/>
          <w:sz w:val="20"/>
        </w:rPr>
        <w:t>Пользователи</w:t>
      </w:r>
      <w:r w:rsidRPr="000D78EF">
        <w:rPr>
          <w:b w:val="0"/>
          <w:sz w:val="20"/>
        </w:rPr>
        <w:t>”</w:t>
      </w:r>
    </w:p>
    <w:p w:rsidR="00C4374C" w:rsidRDefault="00C4374C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C4374C">
        <w:t>“</w:t>
      </w:r>
      <w:r>
        <w:t>Зарегистрировать клиента</w:t>
      </w:r>
      <w:r w:rsidRPr="00C4374C">
        <w:t>”</w:t>
      </w:r>
      <w:r>
        <w:t xml:space="preserve"> переносит менеджера на форму регистрации (Рис.2) после чего при успешном заполнении полей пользователь добавляется в систему.</w:t>
      </w:r>
    </w:p>
    <w:p w:rsidR="00C4374C" w:rsidRDefault="00C4374C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C4374C">
        <w:t>“</w:t>
      </w:r>
      <w:r>
        <w:t>Зарегистрировать менеджера</w:t>
      </w:r>
      <w:r w:rsidRPr="00C4374C">
        <w:t>”</w:t>
      </w:r>
      <w:r>
        <w:t xml:space="preserve"> доступна только админу, она позволяет регистрировать пользователей с такими ролями как менеджер и администратор. После нажатии на кнопку приложение переносит администратора на форму регистрации менеджеров (Рис.1</w:t>
      </w:r>
      <w:r w:rsidR="00815835">
        <w:t>5</w:t>
      </w:r>
      <w:r>
        <w:t>)</w:t>
      </w:r>
      <w:r w:rsidRPr="00C4374C">
        <w:t xml:space="preserve"> </w:t>
      </w:r>
      <w:r>
        <w:t>после чего при успешном заполнении полей пользователь добавляется в систему.</w:t>
      </w:r>
    </w:p>
    <w:p w:rsidR="006A4F64" w:rsidRDefault="006A4F64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6A4F64">
        <w:t>“</w:t>
      </w:r>
      <w:r>
        <w:t>Изменить</w:t>
      </w:r>
      <w:r w:rsidRPr="006A4F64">
        <w:t>”</w:t>
      </w:r>
      <w:r>
        <w:t xml:space="preserve"> открывает окно </w:t>
      </w:r>
      <w:r w:rsidRPr="006A4F64">
        <w:t>“</w:t>
      </w:r>
      <w:r>
        <w:t>Редактирование профиля</w:t>
      </w:r>
      <w:r w:rsidRPr="006A4F64">
        <w:t>”</w:t>
      </w:r>
      <w:r>
        <w:t xml:space="preserve"> (Рис.5) после чего при успешном заполнении полей информация о пользователе обновляется.</w:t>
      </w:r>
    </w:p>
    <w:p w:rsidR="00C4374C" w:rsidRDefault="00C4374C" w:rsidP="000D78EF">
      <w:pPr>
        <w:keepNext/>
        <w:spacing w:line="360" w:lineRule="auto"/>
        <w:ind w:firstLine="851"/>
        <w:jc w:val="center"/>
      </w:pPr>
      <w:r w:rsidRPr="00C4374C">
        <w:rPr>
          <w:noProof/>
        </w:rPr>
        <w:lastRenderedPageBreak/>
        <w:drawing>
          <wp:inline distT="0" distB="0" distL="0" distR="0" wp14:anchorId="6B532AD9" wp14:editId="709FA6F6">
            <wp:extent cx="4181475" cy="4888291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7" cy="49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EF" w:rsidRPr="000D78EF" w:rsidRDefault="00C4374C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C4374C">
        <w:rPr>
          <w:b w:val="0"/>
          <w:sz w:val="20"/>
        </w:rPr>
        <w:t xml:space="preserve">Рисунок </w:t>
      </w:r>
      <w:r w:rsidRPr="00C4374C">
        <w:rPr>
          <w:b w:val="0"/>
          <w:sz w:val="20"/>
        </w:rPr>
        <w:fldChar w:fldCharType="begin"/>
      </w:r>
      <w:r w:rsidRPr="00C4374C">
        <w:rPr>
          <w:b w:val="0"/>
          <w:sz w:val="20"/>
        </w:rPr>
        <w:instrText xml:space="preserve"> SEQ Рисунок \* ARABIC </w:instrText>
      </w:r>
      <w:r w:rsidRPr="00C4374C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15</w:t>
      </w:r>
      <w:r w:rsidRPr="00C4374C">
        <w:rPr>
          <w:b w:val="0"/>
          <w:sz w:val="20"/>
        </w:rPr>
        <w:fldChar w:fldCharType="end"/>
      </w:r>
      <w:r w:rsidRPr="00C4374C">
        <w:rPr>
          <w:b w:val="0"/>
          <w:sz w:val="20"/>
        </w:rPr>
        <w:t xml:space="preserve"> – Форма регистрации менеджеров и администраторов</w:t>
      </w:r>
    </w:p>
    <w:p w:rsidR="00527A4A" w:rsidRPr="00527A4A" w:rsidRDefault="00527A4A" w:rsidP="000D78EF">
      <w:pPr>
        <w:pStyle w:val="a5"/>
        <w:spacing w:before="120" w:after="60" w:line="360" w:lineRule="auto"/>
        <w:ind w:firstLine="851"/>
        <w:jc w:val="both"/>
      </w:pPr>
      <w:r>
        <w:t>Дале</w:t>
      </w:r>
      <w:r w:rsidR="004A6680">
        <w:t>е</w:t>
      </w:r>
      <w:r>
        <w:t xml:space="preserve"> идет вкладка </w:t>
      </w:r>
      <w:r w:rsidRPr="00527A4A">
        <w:t>“</w:t>
      </w:r>
      <w:r>
        <w:t>Сотрудники</w:t>
      </w:r>
      <w:r w:rsidRPr="00527A4A">
        <w:t>”</w:t>
      </w:r>
      <w:r>
        <w:t xml:space="preserve"> (Рис.1</w:t>
      </w:r>
      <w:r w:rsidR="00815835">
        <w:t>6</w:t>
      </w:r>
      <w:r>
        <w:t>), она позволяет получать и редактировать информацию о Сотрудниках кинотеатра.</w:t>
      </w:r>
      <w:r w:rsidRPr="00527A4A">
        <w:t xml:space="preserve"> </w:t>
      </w:r>
      <w:r>
        <w:t>Менеджер может только просматривать и фильтровать данные в таблице.</w:t>
      </w:r>
    </w:p>
    <w:p w:rsidR="00527A4A" w:rsidRDefault="00527A4A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527A4A">
        <w:t>“</w:t>
      </w:r>
      <w:r>
        <w:t>Удалить</w:t>
      </w:r>
      <w:r w:rsidRPr="00527A4A">
        <w:t>”</w:t>
      </w:r>
      <w:r>
        <w:t xml:space="preserve"> открывает окно подтверждения удаления и при положительном решении удаляет сотрудника из БД.</w:t>
      </w:r>
    </w:p>
    <w:p w:rsidR="00527A4A" w:rsidRDefault="00527A4A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527A4A">
        <w:t>“</w:t>
      </w:r>
      <w:r>
        <w:t>Добавить</w:t>
      </w:r>
      <w:r w:rsidRPr="00527A4A">
        <w:t>”</w:t>
      </w:r>
      <w:r>
        <w:t xml:space="preserve"> открывает окно </w:t>
      </w:r>
      <w:r w:rsidRPr="00527A4A">
        <w:t>“</w:t>
      </w:r>
      <w:r>
        <w:t>Добавить сотрудника</w:t>
      </w:r>
      <w:r w:rsidRPr="00527A4A">
        <w:t>”</w:t>
      </w:r>
      <w:r>
        <w:t xml:space="preserve"> </w:t>
      </w:r>
      <w:r w:rsidRPr="00527A4A">
        <w:t>(</w:t>
      </w:r>
      <w:r>
        <w:t>Рис.1</w:t>
      </w:r>
      <w:r w:rsidR="00815835">
        <w:t>7</w:t>
      </w:r>
      <w:r w:rsidRPr="00527A4A">
        <w:t>)</w:t>
      </w:r>
      <w:r>
        <w:t>.</w:t>
      </w:r>
    </w:p>
    <w:p w:rsidR="00527A4A" w:rsidRDefault="00527A4A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527A4A">
        <w:t>“</w:t>
      </w:r>
      <w:r>
        <w:t>Изменить</w:t>
      </w:r>
      <w:r w:rsidRPr="00527A4A">
        <w:t>”</w:t>
      </w:r>
      <w:r>
        <w:t xml:space="preserve"> открывает окно </w:t>
      </w:r>
      <w:r w:rsidRPr="00527A4A">
        <w:t>“</w:t>
      </w:r>
      <w:r>
        <w:t>Изменить сотрудника</w:t>
      </w:r>
      <w:r w:rsidRPr="00527A4A">
        <w:t>”</w:t>
      </w:r>
      <w:r>
        <w:t xml:space="preserve"> (Рис.1</w:t>
      </w:r>
      <w:r w:rsidR="00815835">
        <w:t>8</w:t>
      </w:r>
      <w:r>
        <w:t>) с уже заполненными данными.</w:t>
      </w:r>
    </w:p>
    <w:p w:rsidR="00527A4A" w:rsidRDefault="00527A4A" w:rsidP="000D78EF">
      <w:pPr>
        <w:pStyle w:val="a5"/>
        <w:spacing w:before="120" w:after="60" w:line="360" w:lineRule="auto"/>
        <w:ind w:firstLine="851"/>
        <w:jc w:val="both"/>
      </w:pPr>
    </w:p>
    <w:p w:rsidR="00527A4A" w:rsidRDefault="00527A4A" w:rsidP="00EF69AE">
      <w:pPr>
        <w:pStyle w:val="a5"/>
        <w:keepNext/>
        <w:spacing w:before="120" w:after="60"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CFE9AA2" wp14:editId="3E7F0C19">
            <wp:extent cx="5218136" cy="307657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5392" cy="31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4A" w:rsidRPr="00527A4A" w:rsidRDefault="00527A4A" w:rsidP="000D78EF">
      <w:pPr>
        <w:pStyle w:val="a9"/>
        <w:spacing w:line="360" w:lineRule="auto"/>
        <w:ind w:firstLine="851"/>
        <w:jc w:val="center"/>
        <w:rPr>
          <w:b w:val="0"/>
          <w:lang w:val="en-US"/>
        </w:rPr>
      </w:pPr>
      <w:r w:rsidRPr="00527A4A">
        <w:rPr>
          <w:b w:val="0"/>
          <w:sz w:val="20"/>
        </w:rPr>
        <w:t xml:space="preserve">Рисунок </w:t>
      </w:r>
      <w:r w:rsidRPr="00527A4A">
        <w:rPr>
          <w:b w:val="0"/>
          <w:sz w:val="20"/>
        </w:rPr>
        <w:fldChar w:fldCharType="begin"/>
      </w:r>
      <w:r w:rsidRPr="00527A4A">
        <w:rPr>
          <w:b w:val="0"/>
          <w:sz w:val="20"/>
        </w:rPr>
        <w:instrText xml:space="preserve"> SEQ Рисунок \* ARABIC </w:instrText>
      </w:r>
      <w:r w:rsidRPr="00527A4A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16</w:t>
      </w:r>
      <w:r w:rsidRPr="00527A4A">
        <w:rPr>
          <w:b w:val="0"/>
          <w:sz w:val="20"/>
        </w:rPr>
        <w:fldChar w:fldCharType="end"/>
      </w:r>
      <w:r w:rsidRPr="00527A4A">
        <w:rPr>
          <w:b w:val="0"/>
          <w:sz w:val="20"/>
        </w:rPr>
        <w:t xml:space="preserve"> – </w:t>
      </w:r>
      <w:r w:rsidRPr="00527A4A">
        <w:rPr>
          <w:b w:val="0"/>
          <w:sz w:val="20"/>
          <w:lang w:val="en-US"/>
        </w:rPr>
        <w:t>“</w:t>
      </w:r>
      <w:r w:rsidRPr="00527A4A">
        <w:rPr>
          <w:b w:val="0"/>
          <w:sz w:val="20"/>
        </w:rPr>
        <w:t>Вкладка сотрудники</w:t>
      </w:r>
      <w:r w:rsidRPr="00527A4A">
        <w:rPr>
          <w:b w:val="0"/>
          <w:sz w:val="20"/>
          <w:lang w:val="en-US"/>
        </w:rPr>
        <w:t>”</w:t>
      </w:r>
    </w:p>
    <w:p w:rsidR="00C4374C" w:rsidRDefault="00C4374C" w:rsidP="000D78EF">
      <w:pPr>
        <w:spacing w:line="360" w:lineRule="auto"/>
        <w:ind w:firstLine="851"/>
      </w:pPr>
    </w:p>
    <w:p w:rsidR="00527A4A" w:rsidRDefault="00527A4A" w:rsidP="000D78EF">
      <w:pPr>
        <w:keepNext/>
        <w:spacing w:line="360" w:lineRule="auto"/>
        <w:ind w:firstLine="851"/>
        <w:jc w:val="center"/>
      </w:pPr>
      <w:r w:rsidRPr="00527A4A">
        <w:rPr>
          <w:noProof/>
        </w:rPr>
        <w:drawing>
          <wp:inline distT="0" distB="0" distL="0" distR="0" wp14:anchorId="66517DEE" wp14:editId="5F58F58A">
            <wp:extent cx="4019550" cy="3347837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859" cy="33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4C" w:rsidRDefault="00527A4A" w:rsidP="000D78EF">
      <w:pPr>
        <w:pStyle w:val="a9"/>
        <w:spacing w:line="360" w:lineRule="auto"/>
        <w:ind w:firstLine="851"/>
        <w:jc w:val="center"/>
        <w:rPr>
          <w:b w:val="0"/>
          <w:sz w:val="20"/>
          <w:lang w:val="en-US"/>
        </w:rPr>
      </w:pPr>
      <w:r w:rsidRPr="00527A4A">
        <w:rPr>
          <w:b w:val="0"/>
          <w:sz w:val="20"/>
        </w:rPr>
        <w:t xml:space="preserve">Рисунок </w:t>
      </w:r>
      <w:r w:rsidRPr="00527A4A">
        <w:rPr>
          <w:b w:val="0"/>
          <w:sz w:val="20"/>
        </w:rPr>
        <w:fldChar w:fldCharType="begin"/>
      </w:r>
      <w:r w:rsidRPr="00527A4A">
        <w:rPr>
          <w:b w:val="0"/>
          <w:sz w:val="20"/>
        </w:rPr>
        <w:instrText xml:space="preserve"> SEQ Рисунок \* ARABIC </w:instrText>
      </w:r>
      <w:r w:rsidRPr="00527A4A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17</w:t>
      </w:r>
      <w:r w:rsidRPr="00527A4A">
        <w:rPr>
          <w:b w:val="0"/>
          <w:sz w:val="20"/>
        </w:rPr>
        <w:fldChar w:fldCharType="end"/>
      </w:r>
      <w:r w:rsidRPr="00527A4A">
        <w:rPr>
          <w:b w:val="0"/>
          <w:sz w:val="20"/>
        </w:rPr>
        <w:t xml:space="preserve"> – Окно </w:t>
      </w:r>
      <w:r w:rsidRPr="00527A4A">
        <w:rPr>
          <w:b w:val="0"/>
          <w:sz w:val="20"/>
          <w:lang w:val="en-US"/>
        </w:rPr>
        <w:t>“</w:t>
      </w:r>
      <w:r w:rsidRPr="00527A4A">
        <w:rPr>
          <w:b w:val="0"/>
          <w:sz w:val="20"/>
        </w:rPr>
        <w:t>Добавить сотрудника</w:t>
      </w:r>
      <w:r w:rsidRPr="00527A4A">
        <w:rPr>
          <w:b w:val="0"/>
          <w:sz w:val="20"/>
          <w:lang w:val="en-US"/>
        </w:rPr>
        <w:t>”</w:t>
      </w:r>
    </w:p>
    <w:p w:rsidR="00527A4A" w:rsidRDefault="00527A4A" w:rsidP="000D78EF">
      <w:pPr>
        <w:spacing w:line="360" w:lineRule="auto"/>
        <w:ind w:firstLine="851"/>
        <w:rPr>
          <w:lang w:val="en-US"/>
        </w:rPr>
      </w:pPr>
    </w:p>
    <w:p w:rsidR="00527A4A" w:rsidRDefault="00527A4A" w:rsidP="00EF69AE">
      <w:pPr>
        <w:keepNext/>
        <w:spacing w:line="360" w:lineRule="auto"/>
        <w:jc w:val="center"/>
      </w:pPr>
      <w:r w:rsidRPr="00527A4A">
        <w:rPr>
          <w:noProof/>
        </w:rPr>
        <w:lastRenderedPageBreak/>
        <w:drawing>
          <wp:inline distT="0" distB="0" distL="0" distR="0" wp14:anchorId="6F0869E1" wp14:editId="30D2CCE8">
            <wp:extent cx="4371975" cy="36287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2078" cy="36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4A" w:rsidRPr="00527A4A" w:rsidRDefault="00527A4A" w:rsidP="000D78EF">
      <w:pPr>
        <w:pStyle w:val="a9"/>
        <w:spacing w:line="360" w:lineRule="auto"/>
        <w:ind w:firstLine="851"/>
        <w:jc w:val="center"/>
        <w:rPr>
          <w:b w:val="0"/>
          <w:sz w:val="20"/>
        </w:rPr>
      </w:pPr>
      <w:r w:rsidRPr="00527A4A">
        <w:rPr>
          <w:b w:val="0"/>
          <w:sz w:val="20"/>
        </w:rPr>
        <w:t xml:space="preserve">Рисунок </w:t>
      </w:r>
      <w:r w:rsidRPr="00527A4A">
        <w:rPr>
          <w:b w:val="0"/>
          <w:sz w:val="20"/>
        </w:rPr>
        <w:fldChar w:fldCharType="begin"/>
      </w:r>
      <w:r w:rsidRPr="00527A4A">
        <w:rPr>
          <w:b w:val="0"/>
          <w:sz w:val="20"/>
        </w:rPr>
        <w:instrText xml:space="preserve"> SEQ Рисунок \* ARABIC </w:instrText>
      </w:r>
      <w:r w:rsidRPr="00527A4A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18</w:t>
      </w:r>
      <w:r w:rsidRPr="00527A4A">
        <w:rPr>
          <w:b w:val="0"/>
          <w:sz w:val="20"/>
        </w:rPr>
        <w:fldChar w:fldCharType="end"/>
      </w:r>
      <w:r w:rsidRPr="00527A4A">
        <w:rPr>
          <w:b w:val="0"/>
          <w:sz w:val="20"/>
        </w:rPr>
        <w:t xml:space="preserve"> – Окно </w:t>
      </w:r>
      <w:r w:rsidRPr="000D78EF">
        <w:rPr>
          <w:b w:val="0"/>
          <w:sz w:val="20"/>
        </w:rPr>
        <w:t>“</w:t>
      </w:r>
      <w:r w:rsidRPr="00527A4A">
        <w:rPr>
          <w:b w:val="0"/>
          <w:sz w:val="20"/>
        </w:rPr>
        <w:t>Изменить сотрудника</w:t>
      </w:r>
      <w:r w:rsidRPr="000D78EF">
        <w:rPr>
          <w:b w:val="0"/>
          <w:sz w:val="20"/>
        </w:rPr>
        <w:t>”</w:t>
      </w:r>
    </w:p>
    <w:p w:rsidR="000D78EF" w:rsidRDefault="000D78EF" w:rsidP="000D78EF">
      <w:pPr>
        <w:pStyle w:val="a5"/>
        <w:spacing w:before="120" w:after="60" w:line="360" w:lineRule="auto"/>
        <w:ind w:firstLine="851"/>
        <w:jc w:val="both"/>
      </w:pPr>
      <w:r>
        <w:t xml:space="preserve">Следующая вкладка </w:t>
      </w:r>
      <w:r w:rsidRPr="000D78EF">
        <w:t>“</w:t>
      </w:r>
      <w:r>
        <w:t>Залы</w:t>
      </w:r>
      <w:r w:rsidRPr="000D78EF">
        <w:t>”</w:t>
      </w:r>
      <w:r>
        <w:t xml:space="preserve"> (Рис.1</w:t>
      </w:r>
      <w:r w:rsidR="00815835">
        <w:t>9</w:t>
      </w:r>
      <w:r>
        <w:t>) доступна только администраторам, она позволяет получать и изменять информацию связную с залами в кинотеатре.</w:t>
      </w:r>
    </w:p>
    <w:p w:rsidR="000D78EF" w:rsidRDefault="000D78EF" w:rsidP="00EF69AE">
      <w:pPr>
        <w:pStyle w:val="a5"/>
        <w:keepNext/>
        <w:spacing w:before="120" w:after="60" w:line="360" w:lineRule="auto"/>
        <w:ind w:left="181" w:firstLine="0"/>
        <w:jc w:val="center"/>
      </w:pPr>
      <w:r w:rsidRPr="000D78EF">
        <w:rPr>
          <w:lang w:val="en-US"/>
        </w:rPr>
        <w:drawing>
          <wp:inline distT="0" distB="0" distL="0" distR="0" wp14:anchorId="7110C844" wp14:editId="2BDFC02E">
            <wp:extent cx="5219700" cy="308140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948" cy="31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EF" w:rsidRDefault="000D78EF" w:rsidP="000D78EF">
      <w:pPr>
        <w:pStyle w:val="a9"/>
        <w:jc w:val="center"/>
        <w:rPr>
          <w:b w:val="0"/>
          <w:sz w:val="20"/>
          <w:lang w:val="en-US"/>
        </w:rPr>
      </w:pPr>
      <w:r w:rsidRPr="000D78EF">
        <w:rPr>
          <w:b w:val="0"/>
          <w:sz w:val="20"/>
        </w:rPr>
        <w:t xml:space="preserve">Рисунок </w:t>
      </w:r>
      <w:r w:rsidRPr="000D78EF">
        <w:rPr>
          <w:b w:val="0"/>
          <w:sz w:val="20"/>
        </w:rPr>
        <w:fldChar w:fldCharType="begin"/>
      </w:r>
      <w:r w:rsidRPr="000D78EF">
        <w:rPr>
          <w:b w:val="0"/>
          <w:sz w:val="20"/>
        </w:rPr>
        <w:instrText xml:space="preserve"> SEQ Рисунок \* ARABIC </w:instrText>
      </w:r>
      <w:r w:rsidRPr="000D78EF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19</w:t>
      </w:r>
      <w:r w:rsidRPr="000D78EF">
        <w:rPr>
          <w:b w:val="0"/>
          <w:sz w:val="20"/>
        </w:rPr>
        <w:fldChar w:fldCharType="end"/>
      </w:r>
      <w:r w:rsidRPr="000D78EF">
        <w:rPr>
          <w:b w:val="0"/>
          <w:sz w:val="20"/>
          <w:lang w:val="en-US"/>
        </w:rPr>
        <w:t xml:space="preserve"> – </w:t>
      </w:r>
      <w:r w:rsidRPr="000D78EF">
        <w:rPr>
          <w:b w:val="0"/>
          <w:sz w:val="20"/>
        </w:rPr>
        <w:t xml:space="preserve">Вкладка </w:t>
      </w:r>
      <w:r w:rsidRPr="000D78EF">
        <w:rPr>
          <w:b w:val="0"/>
          <w:sz w:val="20"/>
          <w:lang w:val="en-US"/>
        </w:rPr>
        <w:t>“</w:t>
      </w:r>
      <w:r w:rsidRPr="000D78EF">
        <w:rPr>
          <w:b w:val="0"/>
          <w:sz w:val="20"/>
        </w:rPr>
        <w:t>Залы</w:t>
      </w:r>
      <w:r w:rsidRPr="000D78EF">
        <w:rPr>
          <w:b w:val="0"/>
          <w:sz w:val="20"/>
          <w:lang w:val="en-US"/>
        </w:rPr>
        <w:t>”</w:t>
      </w:r>
    </w:p>
    <w:p w:rsidR="000D78EF" w:rsidRDefault="000D78EF" w:rsidP="000D78EF">
      <w:pPr>
        <w:rPr>
          <w:lang w:val="en-US"/>
        </w:rPr>
      </w:pPr>
    </w:p>
    <w:p w:rsidR="000D78EF" w:rsidRDefault="000D78EF" w:rsidP="000D78EF">
      <w:pPr>
        <w:rPr>
          <w:lang w:val="en-US"/>
        </w:rPr>
      </w:pPr>
    </w:p>
    <w:p w:rsidR="000D78EF" w:rsidRDefault="000D78EF" w:rsidP="000D78EF">
      <w:pPr>
        <w:pStyle w:val="a5"/>
        <w:spacing w:before="120" w:after="60" w:line="360" w:lineRule="auto"/>
        <w:ind w:firstLine="851"/>
        <w:jc w:val="both"/>
      </w:pPr>
      <w:r>
        <w:lastRenderedPageBreak/>
        <w:t>На данной вкладке доступны кнопки управления залами.</w:t>
      </w:r>
    </w:p>
    <w:p w:rsidR="000D78EF" w:rsidRDefault="000D78EF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413C2">
        <w:t>“</w:t>
      </w:r>
      <w:r>
        <w:t>Удалить</w:t>
      </w:r>
      <w:r w:rsidRPr="003413C2">
        <w:t>”</w:t>
      </w:r>
      <w:r>
        <w:t xml:space="preserve"> открывает ок</w:t>
      </w:r>
      <w:r w:rsidR="003413C2">
        <w:t>но подтверждения удаления и при положительном ответе удаляет из БД не только зал, но также билеты и сеансы, связанные с ним, это сделано для исключения купле продажи билетов на отменённые сеансы.</w:t>
      </w:r>
    </w:p>
    <w:p w:rsidR="003413C2" w:rsidRDefault="003413C2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413C2">
        <w:t>“</w:t>
      </w:r>
      <w:r>
        <w:t>Добавить</w:t>
      </w:r>
      <w:r w:rsidRPr="003413C2">
        <w:t>”</w:t>
      </w:r>
      <w:r>
        <w:t xml:space="preserve"> открывает окно </w:t>
      </w:r>
      <w:r w:rsidRPr="003413C2">
        <w:t>“</w:t>
      </w:r>
      <w:r>
        <w:t>Добавление зала</w:t>
      </w:r>
      <w:r w:rsidRPr="003413C2">
        <w:t>”</w:t>
      </w:r>
      <w:r>
        <w:t xml:space="preserve"> (Рис.</w:t>
      </w:r>
      <w:r w:rsidR="00815835">
        <w:t>20</w:t>
      </w:r>
      <w:r>
        <w:t xml:space="preserve">) в котором нужно заполнит необходимые поля и нажать на кнопку </w:t>
      </w:r>
      <w:r w:rsidRPr="003413C2">
        <w:t>“</w:t>
      </w:r>
      <w:r>
        <w:t>Добавить</w:t>
      </w:r>
      <w:r w:rsidRPr="003413C2">
        <w:t>”</w:t>
      </w:r>
      <w:r>
        <w:t>.</w:t>
      </w:r>
    </w:p>
    <w:p w:rsidR="003413C2" w:rsidRDefault="003413C2" w:rsidP="000D78EF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413C2">
        <w:t>“</w:t>
      </w:r>
      <w:r>
        <w:t>Изменить</w:t>
      </w:r>
      <w:r w:rsidRPr="003413C2">
        <w:t>”</w:t>
      </w:r>
      <w:r>
        <w:t xml:space="preserve"> открывает окно </w:t>
      </w:r>
      <w:r w:rsidRPr="003413C2">
        <w:t>“</w:t>
      </w:r>
      <w:r>
        <w:t>Изменение зала</w:t>
      </w:r>
      <w:r w:rsidRPr="003413C2">
        <w:t>”</w:t>
      </w:r>
      <w:r>
        <w:t xml:space="preserve"> (Рис.2</w:t>
      </w:r>
      <w:r w:rsidR="00815835">
        <w:t>1</w:t>
      </w:r>
      <w:r>
        <w:t xml:space="preserve">) в котором заранее заполнены текущие данные. Администратору остается лишь внести изменения и нажать на кнопку </w:t>
      </w:r>
      <w:r w:rsidRPr="003413C2">
        <w:t>“</w:t>
      </w:r>
      <w:r>
        <w:t>Сохранить</w:t>
      </w:r>
      <w:r w:rsidRPr="003413C2">
        <w:t>”</w:t>
      </w:r>
      <w:r>
        <w:t>.</w:t>
      </w:r>
    </w:p>
    <w:p w:rsidR="003413C2" w:rsidRDefault="003413C2" w:rsidP="00695FF6">
      <w:pPr>
        <w:pStyle w:val="a5"/>
        <w:keepNext/>
        <w:spacing w:before="120" w:after="60" w:line="360" w:lineRule="auto"/>
        <w:ind w:left="181" w:firstLine="0"/>
        <w:jc w:val="center"/>
      </w:pPr>
      <w:r w:rsidRPr="003413C2">
        <w:drawing>
          <wp:inline distT="0" distB="0" distL="0" distR="0" wp14:anchorId="71BE647D" wp14:editId="30220460">
            <wp:extent cx="4523105" cy="232346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5663" cy="238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C2" w:rsidRDefault="003413C2" w:rsidP="003413C2">
      <w:pPr>
        <w:pStyle w:val="a9"/>
        <w:jc w:val="center"/>
        <w:rPr>
          <w:b w:val="0"/>
          <w:sz w:val="20"/>
          <w:lang w:val="en-US"/>
        </w:rPr>
      </w:pPr>
      <w:r w:rsidRPr="003413C2">
        <w:rPr>
          <w:b w:val="0"/>
          <w:sz w:val="20"/>
        </w:rPr>
        <w:t xml:space="preserve">Рисунок </w:t>
      </w:r>
      <w:r w:rsidRPr="003413C2">
        <w:rPr>
          <w:b w:val="0"/>
          <w:sz w:val="20"/>
        </w:rPr>
        <w:fldChar w:fldCharType="begin"/>
      </w:r>
      <w:r w:rsidRPr="003413C2">
        <w:rPr>
          <w:b w:val="0"/>
          <w:sz w:val="20"/>
        </w:rPr>
        <w:instrText xml:space="preserve"> SEQ Рисунок \* ARABIC </w:instrText>
      </w:r>
      <w:r w:rsidRPr="003413C2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20</w:t>
      </w:r>
      <w:r w:rsidRPr="003413C2">
        <w:rPr>
          <w:b w:val="0"/>
          <w:sz w:val="20"/>
        </w:rPr>
        <w:fldChar w:fldCharType="end"/>
      </w:r>
      <w:r w:rsidRPr="003413C2">
        <w:rPr>
          <w:b w:val="0"/>
          <w:sz w:val="20"/>
        </w:rPr>
        <w:t xml:space="preserve"> – Окно </w:t>
      </w:r>
      <w:r w:rsidRPr="003413C2">
        <w:rPr>
          <w:b w:val="0"/>
          <w:sz w:val="20"/>
          <w:lang w:val="en-US"/>
        </w:rPr>
        <w:t>“</w:t>
      </w:r>
      <w:r w:rsidRPr="003413C2">
        <w:rPr>
          <w:b w:val="0"/>
          <w:sz w:val="20"/>
        </w:rPr>
        <w:t>Добавление зала</w:t>
      </w:r>
      <w:r w:rsidRPr="003413C2">
        <w:rPr>
          <w:b w:val="0"/>
          <w:sz w:val="20"/>
          <w:lang w:val="en-US"/>
        </w:rPr>
        <w:t>”</w:t>
      </w:r>
    </w:p>
    <w:p w:rsidR="003413C2" w:rsidRDefault="003413C2" w:rsidP="003413C2">
      <w:pPr>
        <w:rPr>
          <w:lang w:val="en-US"/>
        </w:rPr>
      </w:pPr>
    </w:p>
    <w:p w:rsidR="003413C2" w:rsidRDefault="003413C2" w:rsidP="003413C2">
      <w:pPr>
        <w:keepNext/>
        <w:jc w:val="center"/>
      </w:pPr>
      <w:r w:rsidRPr="003413C2">
        <w:rPr>
          <w:lang w:val="en-US"/>
        </w:rPr>
        <w:drawing>
          <wp:inline distT="0" distB="0" distL="0" distR="0" wp14:anchorId="0815AA0D" wp14:editId="422963DA">
            <wp:extent cx="4371975" cy="2260149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7144" cy="23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C2" w:rsidRPr="003413C2" w:rsidRDefault="003413C2" w:rsidP="003413C2">
      <w:pPr>
        <w:pStyle w:val="a9"/>
        <w:jc w:val="center"/>
        <w:rPr>
          <w:b w:val="0"/>
          <w:sz w:val="20"/>
        </w:rPr>
      </w:pPr>
      <w:r w:rsidRPr="003413C2">
        <w:rPr>
          <w:b w:val="0"/>
          <w:sz w:val="20"/>
        </w:rPr>
        <w:t xml:space="preserve">Рисунок </w:t>
      </w:r>
      <w:r w:rsidRPr="003413C2">
        <w:rPr>
          <w:b w:val="0"/>
          <w:sz w:val="20"/>
        </w:rPr>
        <w:fldChar w:fldCharType="begin"/>
      </w:r>
      <w:r w:rsidRPr="003413C2">
        <w:rPr>
          <w:b w:val="0"/>
          <w:sz w:val="20"/>
        </w:rPr>
        <w:instrText xml:space="preserve"> SEQ Рисунок \* ARABIC </w:instrText>
      </w:r>
      <w:r w:rsidRPr="003413C2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21</w:t>
      </w:r>
      <w:r w:rsidRPr="003413C2">
        <w:rPr>
          <w:b w:val="0"/>
          <w:sz w:val="20"/>
        </w:rPr>
        <w:fldChar w:fldCharType="end"/>
      </w:r>
      <w:r w:rsidRPr="003413C2">
        <w:rPr>
          <w:b w:val="0"/>
          <w:sz w:val="20"/>
        </w:rPr>
        <w:t xml:space="preserve"> – Окно “Изменение зала”</w:t>
      </w:r>
    </w:p>
    <w:p w:rsidR="003413C2" w:rsidRDefault="003413C2" w:rsidP="003413C2">
      <w:pPr>
        <w:pStyle w:val="a5"/>
        <w:spacing w:before="120" w:after="60" w:line="360" w:lineRule="auto"/>
        <w:ind w:firstLine="851"/>
        <w:jc w:val="both"/>
      </w:pPr>
      <w:r>
        <w:lastRenderedPageBreak/>
        <w:t xml:space="preserve">Предпоследняя вкладка </w:t>
      </w:r>
      <w:r w:rsidRPr="003413C2">
        <w:t>“</w:t>
      </w:r>
      <w:r>
        <w:t>Фильмы</w:t>
      </w:r>
      <w:r w:rsidRPr="003413C2">
        <w:t>”</w:t>
      </w:r>
      <w:r>
        <w:t xml:space="preserve"> (Рис.2</w:t>
      </w:r>
      <w:r w:rsidR="00815835">
        <w:t>2</w:t>
      </w:r>
      <w:r>
        <w:t>) позволяет</w:t>
      </w:r>
      <w:r w:rsidRPr="003413C2">
        <w:t xml:space="preserve"> </w:t>
      </w:r>
      <w:r>
        <w:t xml:space="preserve">администраторам просматривать и редактировать информацию о текущих фильмах в кинотеатре. </w:t>
      </w:r>
    </w:p>
    <w:p w:rsidR="00333EC5" w:rsidRDefault="00333EC5" w:rsidP="00EF69AE">
      <w:pPr>
        <w:pStyle w:val="a5"/>
        <w:keepNext/>
        <w:spacing w:before="120" w:after="60" w:line="360" w:lineRule="auto"/>
        <w:ind w:left="181" w:firstLine="0"/>
        <w:jc w:val="center"/>
      </w:pPr>
      <w:r w:rsidRPr="00333EC5">
        <w:rPr>
          <w:lang w:val="en-US"/>
        </w:rPr>
        <w:drawing>
          <wp:inline distT="0" distB="0" distL="0" distR="0" wp14:anchorId="36DC0AF8" wp14:editId="329D92C1">
            <wp:extent cx="5153025" cy="302607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083" cy="30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68" w:rsidRDefault="00333EC5" w:rsidP="00333EC5">
      <w:pPr>
        <w:pStyle w:val="a9"/>
        <w:jc w:val="center"/>
        <w:rPr>
          <w:b w:val="0"/>
          <w:sz w:val="20"/>
          <w:lang w:val="en-US"/>
        </w:rPr>
      </w:pPr>
      <w:r w:rsidRPr="00333EC5">
        <w:rPr>
          <w:b w:val="0"/>
          <w:sz w:val="20"/>
        </w:rPr>
        <w:t xml:space="preserve">Рисунок </w:t>
      </w:r>
      <w:r w:rsidRPr="00333EC5">
        <w:rPr>
          <w:b w:val="0"/>
          <w:sz w:val="20"/>
        </w:rPr>
        <w:fldChar w:fldCharType="begin"/>
      </w:r>
      <w:r w:rsidRPr="00333EC5">
        <w:rPr>
          <w:b w:val="0"/>
          <w:sz w:val="20"/>
        </w:rPr>
        <w:instrText xml:space="preserve"> SEQ Рисунок \* ARABIC </w:instrText>
      </w:r>
      <w:r w:rsidRPr="00333EC5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22</w:t>
      </w:r>
      <w:r w:rsidRPr="00333EC5">
        <w:rPr>
          <w:b w:val="0"/>
          <w:sz w:val="20"/>
        </w:rPr>
        <w:fldChar w:fldCharType="end"/>
      </w:r>
      <w:r w:rsidRPr="00333EC5">
        <w:rPr>
          <w:b w:val="0"/>
          <w:sz w:val="20"/>
          <w:lang w:val="en-US"/>
        </w:rPr>
        <w:t xml:space="preserve"> – </w:t>
      </w:r>
      <w:r w:rsidRPr="00333EC5">
        <w:rPr>
          <w:b w:val="0"/>
          <w:sz w:val="20"/>
        </w:rPr>
        <w:t xml:space="preserve">Вкладка </w:t>
      </w:r>
      <w:r w:rsidRPr="00333EC5">
        <w:rPr>
          <w:b w:val="0"/>
          <w:sz w:val="20"/>
          <w:lang w:val="en-US"/>
        </w:rPr>
        <w:t>“</w:t>
      </w:r>
      <w:r w:rsidRPr="00333EC5">
        <w:rPr>
          <w:b w:val="0"/>
          <w:sz w:val="20"/>
        </w:rPr>
        <w:t>Фильмы</w:t>
      </w:r>
      <w:r w:rsidRPr="00333EC5">
        <w:rPr>
          <w:b w:val="0"/>
          <w:sz w:val="20"/>
          <w:lang w:val="en-US"/>
        </w:rPr>
        <w:t>”</w:t>
      </w:r>
    </w:p>
    <w:p w:rsidR="00333EC5" w:rsidRDefault="00333EC5" w:rsidP="00333EC5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413C2">
        <w:t>“</w:t>
      </w:r>
      <w:r>
        <w:t>Удалить</w:t>
      </w:r>
      <w:r w:rsidRPr="003413C2">
        <w:t>”</w:t>
      </w:r>
      <w:r>
        <w:t xml:space="preserve"> открывает окно подтверждения удаления и при положительном ответе удаляет из БД не только фильм, но также билеты и сеансы, связанные с ним, это сделано для исключения купле продажи билетов на отменённые фильмы и проведение сеансов на фильмы без лицензии. </w:t>
      </w:r>
    </w:p>
    <w:p w:rsidR="00333EC5" w:rsidRDefault="00333EC5" w:rsidP="00333EC5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33EC5">
        <w:t>“</w:t>
      </w:r>
      <w:r>
        <w:t>Обзор</w:t>
      </w:r>
      <w:r w:rsidRPr="00333EC5">
        <w:t>”</w:t>
      </w:r>
      <w:r>
        <w:t xml:space="preserve"> открывает окно выбора изображения с последующей установкой его на превью фильма.</w:t>
      </w:r>
    </w:p>
    <w:p w:rsidR="00333EC5" w:rsidRDefault="00333EC5" w:rsidP="00333EC5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33EC5">
        <w:t>“</w:t>
      </w:r>
      <w:r>
        <w:t>Добавить</w:t>
      </w:r>
      <w:r w:rsidRPr="00333EC5">
        <w:t>”</w:t>
      </w:r>
      <w:r>
        <w:t xml:space="preserve"> открывает окно </w:t>
      </w:r>
      <w:r w:rsidRPr="00333EC5">
        <w:t>“</w:t>
      </w:r>
      <w:r>
        <w:t>Добавления фильма</w:t>
      </w:r>
      <w:r w:rsidRPr="00333EC5">
        <w:t>”</w:t>
      </w:r>
      <w:r>
        <w:t xml:space="preserve"> (Рис.2</w:t>
      </w:r>
      <w:r w:rsidR="00815835">
        <w:t>3</w:t>
      </w:r>
      <w:r>
        <w:t xml:space="preserve">) в котором нужно заполнить необходимые поля и нажать на кнопку </w:t>
      </w:r>
      <w:r w:rsidRPr="00333EC5">
        <w:t>“</w:t>
      </w:r>
      <w:r>
        <w:t>Добавить</w:t>
      </w:r>
      <w:r w:rsidRPr="00333EC5">
        <w:t>”</w:t>
      </w:r>
      <w:r>
        <w:t>, после чего фильм появится в списке.</w:t>
      </w:r>
    </w:p>
    <w:p w:rsidR="00333EC5" w:rsidRDefault="00333EC5" w:rsidP="00333EC5">
      <w:pPr>
        <w:pStyle w:val="a5"/>
        <w:spacing w:before="120" w:after="60" w:line="360" w:lineRule="auto"/>
        <w:ind w:firstLine="851"/>
        <w:jc w:val="both"/>
      </w:pPr>
      <w:r>
        <w:t xml:space="preserve">Кнопка </w:t>
      </w:r>
      <w:r w:rsidRPr="00333EC5">
        <w:t>“</w:t>
      </w:r>
      <w:r>
        <w:t>Изменить</w:t>
      </w:r>
      <w:r w:rsidRPr="00333EC5">
        <w:t>”</w:t>
      </w:r>
      <w:r>
        <w:t xml:space="preserve"> открывает окно </w:t>
      </w:r>
      <w:r w:rsidRPr="00333EC5">
        <w:t>“</w:t>
      </w:r>
      <w:r>
        <w:t>Изменение фильма</w:t>
      </w:r>
      <w:r w:rsidRPr="00333EC5">
        <w:t>”</w:t>
      </w:r>
      <w:r>
        <w:t xml:space="preserve"> (Рис.2</w:t>
      </w:r>
      <w:r w:rsidR="00815835">
        <w:t>4</w:t>
      </w:r>
      <w:r>
        <w:t xml:space="preserve">) при открытие которого все необходимые поля уже заполнены. Администратору остаётся лишь поменять необходимые поля и нажать на кнопку </w:t>
      </w:r>
      <w:r w:rsidRPr="00333EC5">
        <w:t>“</w:t>
      </w:r>
      <w:r>
        <w:t>Сохранить</w:t>
      </w:r>
      <w:r w:rsidRPr="00333EC5">
        <w:t>”</w:t>
      </w:r>
      <w:r>
        <w:t>.</w:t>
      </w:r>
      <w:r w:rsidR="00EF69AE">
        <w:t xml:space="preserve"> В случае успешного изменения, изменяться и сессии, связанные с этим фильмом.</w:t>
      </w:r>
    </w:p>
    <w:p w:rsidR="00333EC5" w:rsidRDefault="00333EC5" w:rsidP="00EF69AE">
      <w:pPr>
        <w:pStyle w:val="a5"/>
        <w:keepNext/>
        <w:spacing w:before="120" w:after="60" w:line="360" w:lineRule="auto"/>
        <w:ind w:left="0" w:firstLine="0"/>
        <w:jc w:val="center"/>
      </w:pPr>
      <w:r w:rsidRPr="00333EC5">
        <w:lastRenderedPageBreak/>
        <w:drawing>
          <wp:inline distT="0" distB="0" distL="0" distR="0" wp14:anchorId="0E9DD88F" wp14:editId="5889A929">
            <wp:extent cx="2816393" cy="40386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7916" cy="40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5" w:rsidRPr="00333EC5" w:rsidRDefault="00333EC5" w:rsidP="00EF69AE">
      <w:pPr>
        <w:pStyle w:val="a9"/>
        <w:jc w:val="center"/>
        <w:rPr>
          <w:b w:val="0"/>
          <w:sz w:val="20"/>
          <w:lang w:val="en-US"/>
        </w:rPr>
      </w:pPr>
      <w:r w:rsidRPr="00333EC5">
        <w:rPr>
          <w:b w:val="0"/>
          <w:sz w:val="20"/>
        </w:rPr>
        <w:t xml:space="preserve">Рисунок </w:t>
      </w:r>
      <w:r w:rsidRPr="00333EC5">
        <w:rPr>
          <w:b w:val="0"/>
          <w:sz w:val="20"/>
        </w:rPr>
        <w:fldChar w:fldCharType="begin"/>
      </w:r>
      <w:r w:rsidRPr="00333EC5">
        <w:rPr>
          <w:b w:val="0"/>
          <w:sz w:val="20"/>
        </w:rPr>
        <w:instrText xml:space="preserve"> SEQ Рисунок \* ARABIC </w:instrText>
      </w:r>
      <w:r w:rsidRPr="00333EC5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23</w:t>
      </w:r>
      <w:r w:rsidRPr="00333EC5">
        <w:rPr>
          <w:b w:val="0"/>
          <w:sz w:val="20"/>
        </w:rPr>
        <w:fldChar w:fldCharType="end"/>
      </w:r>
      <w:r w:rsidRPr="00333EC5">
        <w:rPr>
          <w:b w:val="0"/>
          <w:sz w:val="20"/>
        </w:rPr>
        <w:t xml:space="preserve"> – Окно </w:t>
      </w:r>
      <w:r w:rsidRPr="00333EC5">
        <w:rPr>
          <w:b w:val="0"/>
          <w:sz w:val="20"/>
          <w:lang w:val="en-US"/>
        </w:rPr>
        <w:t>“</w:t>
      </w:r>
      <w:r w:rsidRPr="00333EC5">
        <w:rPr>
          <w:b w:val="0"/>
          <w:sz w:val="20"/>
        </w:rPr>
        <w:t>Добавление фильма</w:t>
      </w:r>
      <w:r w:rsidRPr="00333EC5">
        <w:rPr>
          <w:b w:val="0"/>
          <w:sz w:val="20"/>
          <w:lang w:val="en-US"/>
        </w:rPr>
        <w:t>”</w:t>
      </w:r>
    </w:p>
    <w:p w:rsidR="00333EC5" w:rsidRPr="00333EC5" w:rsidRDefault="00333EC5" w:rsidP="00333EC5">
      <w:pPr>
        <w:pStyle w:val="a5"/>
        <w:spacing w:before="120" w:after="60" w:line="360" w:lineRule="auto"/>
        <w:ind w:firstLine="851"/>
        <w:jc w:val="both"/>
      </w:pPr>
    </w:p>
    <w:p w:rsidR="00EF69AE" w:rsidRDefault="00333EC5" w:rsidP="00EF69AE">
      <w:pPr>
        <w:pStyle w:val="a5"/>
        <w:keepNext/>
        <w:spacing w:before="120" w:after="60" w:line="360" w:lineRule="auto"/>
        <w:ind w:left="0" w:firstLine="0"/>
        <w:jc w:val="center"/>
      </w:pPr>
      <w:r w:rsidRPr="00333EC5">
        <w:drawing>
          <wp:inline distT="0" distB="0" distL="0" distR="0" wp14:anchorId="7E5E80FF" wp14:editId="0A87C095">
            <wp:extent cx="2521735" cy="3600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9960" cy="366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5" w:rsidRPr="00EF69AE" w:rsidRDefault="00EF69AE" w:rsidP="00EF69AE">
      <w:pPr>
        <w:pStyle w:val="a9"/>
        <w:jc w:val="center"/>
        <w:rPr>
          <w:b w:val="0"/>
          <w:sz w:val="20"/>
        </w:rPr>
      </w:pPr>
      <w:r w:rsidRPr="00EF69AE">
        <w:rPr>
          <w:b w:val="0"/>
          <w:sz w:val="20"/>
        </w:rPr>
        <w:t xml:space="preserve">Рисунок </w:t>
      </w:r>
      <w:r w:rsidRPr="00EF69AE">
        <w:rPr>
          <w:b w:val="0"/>
          <w:sz w:val="20"/>
        </w:rPr>
        <w:fldChar w:fldCharType="begin"/>
      </w:r>
      <w:r w:rsidRPr="00EF69AE">
        <w:rPr>
          <w:b w:val="0"/>
          <w:sz w:val="20"/>
        </w:rPr>
        <w:instrText xml:space="preserve"> SEQ Рисунок \* ARABIC </w:instrText>
      </w:r>
      <w:r w:rsidRPr="00EF69AE">
        <w:rPr>
          <w:b w:val="0"/>
          <w:sz w:val="20"/>
        </w:rPr>
        <w:fldChar w:fldCharType="separate"/>
      </w:r>
      <w:r w:rsidR="00DB0118">
        <w:rPr>
          <w:b w:val="0"/>
          <w:noProof/>
          <w:sz w:val="20"/>
        </w:rPr>
        <w:t>24</w:t>
      </w:r>
      <w:r w:rsidRPr="00EF69AE">
        <w:rPr>
          <w:b w:val="0"/>
          <w:sz w:val="20"/>
        </w:rPr>
        <w:fldChar w:fldCharType="end"/>
      </w:r>
      <w:r w:rsidRPr="00EF69AE">
        <w:rPr>
          <w:b w:val="0"/>
          <w:sz w:val="20"/>
        </w:rPr>
        <w:t xml:space="preserve"> – Окно “Изменение фильма”</w:t>
      </w:r>
    </w:p>
    <w:p w:rsidR="00EF69AE" w:rsidRPr="00815835" w:rsidRDefault="00EF69AE" w:rsidP="00EF69AE">
      <w:pPr>
        <w:pStyle w:val="a5"/>
        <w:spacing w:before="120" w:after="60" w:line="360" w:lineRule="auto"/>
        <w:ind w:firstLine="851"/>
        <w:jc w:val="both"/>
      </w:pPr>
      <w:r>
        <w:lastRenderedPageBreak/>
        <w:t xml:space="preserve">Последняя вкладка </w:t>
      </w:r>
      <w:r w:rsidRPr="00EF69AE">
        <w:t>“</w:t>
      </w:r>
      <w:r>
        <w:t xml:space="preserve">Скан </w:t>
      </w:r>
      <w:r>
        <w:rPr>
          <w:lang w:val="en-US"/>
        </w:rPr>
        <w:t>QR</w:t>
      </w:r>
      <w:r w:rsidRPr="00EF69AE">
        <w:t>-</w:t>
      </w:r>
      <w:r>
        <w:t>кода</w:t>
      </w:r>
      <w:r w:rsidRPr="00EF69AE">
        <w:t>”</w:t>
      </w:r>
      <w:r>
        <w:t xml:space="preserve"> позволяет перейти в окно </w:t>
      </w:r>
      <w:r w:rsidRPr="00EF69AE">
        <w:t>“</w:t>
      </w:r>
      <w:r>
        <w:t xml:space="preserve">Сканирование </w:t>
      </w:r>
      <w:r>
        <w:rPr>
          <w:lang w:val="en-US"/>
        </w:rPr>
        <w:t>QR</w:t>
      </w:r>
      <w:r w:rsidR="00DB0118">
        <w:t>-</w:t>
      </w:r>
      <w:r>
        <w:t>кода</w:t>
      </w:r>
      <w:r w:rsidRPr="00EF69AE">
        <w:t>”</w:t>
      </w:r>
      <w:r>
        <w:t xml:space="preserve"> (Рис.2</w:t>
      </w:r>
      <w:r w:rsidR="00815835">
        <w:t>5</w:t>
      </w:r>
      <w:r>
        <w:t xml:space="preserve">) нажав на кнопку </w:t>
      </w:r>
      <w:r w:rsidRPr="00EF69AE">
        <w:t>“</w:t>
      </w:r>
      <w:r>
        <w:t>Начать сканирование</w:t>
      </w:r>
      <w:r w:rsidRPr="00EF69AE">
        <w:t>”</w:t>
      </w:r>
      <w:r>
        <w:t xml:space="preserve"> (в</w:t>
      </w:r>
      <w:r>
        <w:t xml:space="preserve"> случае имеющихся в системе видеокамер</w:t>
      </w:r>
      <w:r>
        <w:t>).</w:t>
      </w:r>
    </w:p>
    <w:p w:rsidR="00DB0118" w:rsidRDefault="00DB0118" w:rsidP="00DB0118">
      <w:pPr>
        <w:pStyle w:val="a5"/>
        <w:keepNext/>
        <w:spacing w:before="120" w:after="60" w:line="360" w:lineRule="auto"/>
        <w:ind w:left="181" w:firstLine="0"/>
        <w:jc w:val="center"/>
      </w:pPr>
      <w:r w:rsidRPr="00DB0118">
        <w:drawing>
          <wp:inline distT="0" distB="0" distL="0" distR="0" wp14:anchorId="3EB17791" wp14:editId="1E4A3E9B">
            <wp:extent cx="4486275" cy="387451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1803" cy="388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4A" w:rsidRPr="00DB0118" w:rsidRDefault="00DB0118" w:rsidP="00DB0118">
      <w:pPr>
        <w:pStyle w:val="a9"/>
        <w:jc w:val="center"/>
        <w:rPr>
          <w:b w:val="0"/>
          <w:sz w:val="20"/>
        </w:rPr>
      </w:pPr>
      <w:r w:rsidRPr="00DB0118">
        <w:rPr>
          <w:b w:val="0"/>
          <w:sz w:val="20"/>
        </w:rPr>
        <w:t xml:space="preserve">Рисунок </w:t>
      </w:r>
      <w:r w:rsidRPr="00DB0118">
        <w:rPr>
          <w:b w:val="0"/>
          <w:sz w:val="20"/>
        </w:rPr>
        <w:fldChar w:fldCharType="begin"/>
      </w:r>
      <w:r w:rsidRPr="00DB0118">
        <w:rPr>
          <w:b w:val="0"/>
          <w:sz w:val="20"/>
        </w:rPr>
        <w:instrText xml:space="preserve"> SEQ Рисунок \* ARABIC </w:instrText>
      </w:r>
      <w:r w:rsidRPr="00DB0118">
        <w:rPr>
          <w:b w:val="0"/>
          <w:sz w:val="20"/>
        </w:rPr>
        <w:fldChar w:fldCharType="separate"/>
      </w:r>
      <w:r w:rsidRPr="00DB0118">
        <w:rPr>
          <w:b w:val="0"/>
          <w:noProof/>
          <w:sz w:val="20"/>
        </w:rPr>
        <w:t>25</w:t>
      </w:r>
      <w:r w:rsidRPr="00DB0118">
        <w:rPr>
          <w:b w:val="0"/>
          <w:sz w:val="20"/>
        </w:rPr>
        <w:fldChar w:fldCharType="end"/>
      </w:r>
      <w:r w:rsidRPr="00DB0118">
        <w:rPr>
          <w:b w:val="0"/>
          <w:sz w:val="20"/>
        </w:rPr>
        <w:t xml:space="preserve"> – Окно “Сканирование </w:t>
      </w:r>
      <w:r w:rsidRPr="00DB0118">
        <w:rPr>
          <w:b w:val="0"/>
          <w:sz w:val="20"/>
          <w:lang w:val="en-US"/>
        </w:rPr>
        <w:t>QR</w:t>
      </w:r>
      <w:r w:rsidRPr="00DB0118">
        <w:rPr>
          <w:b w:val="0"/>
          <w:sz w:val="20"/>
        </w:rPr>
        <w:t>-кода”</w:t>
      </w:r>
    </w:p>
    <w:p w:rsidR="00DB0118" w:rsidRDefault="00DB0118" w:rsidP="00DB0118">
      <w:pPr>
        <w:pStyle w:val="a5"/>
        <w:spacing w:before="120" w:after="60" w:line="360" w:lineRule="auto"/>
        <w:ind w:firstLine="851"/>
        <w:jc w:val="both"/>
      </w:pPr>
      <w:r>
        <w:t xml:space="preserve">После нажатия на кнопку </w:t>
      </w:r>
      <w:r w:rsidRPr="00DB0118">
        <w:t>“</w:t>
      </w:r>
      <w:r>
        <w:t>Включить камеру</w:t>
      </w:r>
      <w:r w:rsidRPr="00DB0118">
        <w:t>”</w:t>
      </w:r>
      <w:r>
        <w:t xml:space="preserve"> появляется изображение с той камеры которая выбрана из списка</w:t>
      </w:r>
      <w:r>
        <w:t>.</w:t>
      </w:r>
      <w:r>
        <w:t xml:space="preserve"> При нажатии на кнопку </w:t>
      </w:r>
      <w:r w:rsidRPr="00DB0118">
        <w:t>“</w:t>
      </w:r>
      <w:r>
        <w:t>Перейти к сканированию</w:t>
      </w:r>
      <w:r w:rsidRPr="00DB0118">
        <w:t>”</w:t>
      </w:r>
      <w:r>
        <w:t xml:space="preserve"> появляется уведомление что сканирование активно, после чего можно сканировать </w:t>
      </w:r>
      <w:r>
        <w:rPr>
          <w:lang w:val="en-US"/>
        </w:rPr>
        <w:t>QR</w:t>
      </w:r>
      <w:r w:rsidRPr="00DB0118">
        <w:t>-</w:t>
      </w:r>
      <w:r>
        <w:t xml:space="preserve">коды. При успешном нахождении билета пользователь получит сообщение о самой новой информации </w:t>
      </w:r>
      <w:r>
        <w:t>(в случае экстренных изменений)</w:t>
      </w:r>
      <w:r>
        <w:t xml:space="preserve"> о его билете в виде окна </w:t>
      </w:r>
      <w:r w:rsidRPr="00DB0118">
        <w:t>“</w:t>
      </w:r>
      <w:r>
        <w:t>Информация о билете</w:t>
      </w:r>
      <w:r w:rsidRPr="00DB0118">
        <w:t>”</w:t>
      </w:r>
      <w:r>
        <w:t xml:space="preserve"> (Рис.13), а в случае отсутствия билета в БД пользователь получит уведомление об этом. При отсутствии билета следует обратиться к менеджеру.</w:t>
      </w:r>
    </w:p>
    <w:p w:rsidR="00DB0118" w:rsidRDefault="00DB0118" w:rsidP="00DB0118">
      <w:pPr>
        <w:pStyle w:val="a5"/>
        <w:spacing w:before="120" w:after="60" w:line="360" w:lineRule="auto"/>
        <w:ind w:firstLine="851"/>
        <w:jc w:val="both"/>
      </w:pPr>
    </w:p>
    <w:p w:rsidR="00DB0118" w:rsidRPr="00DB0118" w:rsidRDefault="00DB0118" w:rsidP="00DB0118">
      <w:pPr>
        <w:pStyle w:val="a5"/>
        <w:spacing w:before="120" w:after="60" w:line="360" w:lineRule="auto"/>
        <w:ind w:firstLine="851"/>
        <w:jc w:val="both"/>
      </w:pPr>
    </w:p>
    <w:p w:rsidR="00DB0118" w:rsidRPr="000D78EF" w:rsidRDefault="00DB0118" w:rsidP="00294637"/>
    <w:p w:rsidR="002364B4" w:rsidRPr="00D61B3D" w:rsidRDefault="002364B4" w:rsidP="00D61B3D">
      <w:pPr>
        <w:pStyle w:val="4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35590562"/>
      <w:bookmarkStart w:id="23" w:name="_Toc135593704"/>
      <w:bookmarkStart w:id="24" w:name="_Toc135638531"/>
      <w:bookmarkStart w:id="25" w:name="_Toc135721401"/>
      <w:r w:rsidRPr="002364B4">
        <w:rPr>
          <w:rFonts w:ascii="Times New Roman" w:hAnsi="Times New Roman" w:cs="Times New Roman"/>
          <w:sz w:val="28"/>
          <w:szCs w:val="28"/>
        </w:rPr>
        <w:lastRenderedPageBreak/>
        <w:t>1.4.3 Структура</w:t>
      </w:r>
      <w:bookmarkStart w:id="26" w:name="_GoBack"/>
      <w:bookmarkEnd w:id="26"/>
      <w:r w:rsidRPr="002364B4">
        <w:rPr>
          <w:rFonts w:ascii="Times New Roman" w:hAnsi="Times New Roman" w:cs="Times New Roman"/>
          <w:sz w:val="28"/>
          <w:szCs w:val="28"/>
        </w:rPr>
        <w:t xml:space="preserve"> программы</w:t>
      </w:r>
      <w:bookmarkEnd w:id="22"/>
      <w:bookmarkEnd w:id="23"/>
      <w:bookmarkEnd w:id="24"/>
      <w:bookmarkEnd w:id="25"/>
    </w:p>
    <w:p w:rsidR="002364B4" w:rsidRDefault="009D417D" w:rsidP="002364B4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</w:t>
      </w:r>
      <w:r w:rsidR="002364B4">
        <w:rPr>
          <w:rFonts w:ascii="Times New Roman" w:hAnsi="Times New Roman" w:cs="Times New Roman"/>
          <w:sz w:val="28"/>
        </w:rPr>
        <w:t xml:space="preserve"> включает в себя следующие </w:t>
      </w:r>
      <w:r>
        <w:rPr>
          <w:rFonts w:ascii="Times New Roman" w:hAnsi="Times New Roman" w:cs="Times New Roman"/>
          <w:sz w:val="28"/>
        </w:rPr>
        <w:t>программы</w:t>
      </w:r>
      <w:r w:rsidR="002364B4" w:rsidRPr="002364B4">
        <w:rPr>
          <w:rFonts w:ascii="Times New Roman" w:hAnsi="Times New Roman" w:cs="Times New Roman"/>
          <w:sz w:val="28"/>
        </w:rPr>
        <w:t>:</w:t>
      </w:r>
    </w:p>
    <w:p w:rsidR="00881521" w:rsidRDefault="00A07944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TicketSelling</w:t>
      </w:r>
      <w:r w:rsidRPr="00A0794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отвечает за связь с БД с помощью контроллеров.</w:t>
      </w:r>
    </w:p>
    <w:p w:rsidR="00F97894" w:rsidRDefault="00A07944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Структура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A07944" w:rsidRDefault="00F97894" w:rsidP="00F97894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F97894">
        <w:rPr>
          <w:sz w:val="28"/>
          <w:lang w:val="en-US"/>
        </w:rPr>
        <w:t>TicketSelling</w:t>
      </w:r>
      <w:r w:rsidRPr="00F97894">
        <w:rPr>
          <w:sz w:val="28"/>
        </w:rPr>
        <w:t>.</w:t>
      </w:r>
      <w:r w:rsidRPr="00F97894">
        <w:rPr>
          <w:sz w:val="28"/>
          <w:lang w:val="en-US"/>
        </w:rPr>
        <w:t>Context</w:t>
      </w:r>
      <w:r w:rsidRPr="00F97894">
        <w:rPr>
          <w:sz w:val="28"/>
        </w:rPr>
        <w:t>.</w:t>
      </w:r>
      <w:r w:rsidRPr="00F97894">
        <w:rPr>
          <w:sz w:val="28"/>
          <w:lang w:val="en-US"/>
        </w:rPr>
        <w:t>Contracts</w:t>
      </w:r>
      <w:r w:rsidRPr="00F97894">
        <w:rPr>
          <w:sz w:val="28"/>
        </w:rPr>
        <w:t xml:space="preserve"> – </w:t>
      </w:r>
      <w:r>
        <w:rPr>
          <w:sz w:val="28"/>
        </w:rPr>
        <w:t xml:space="preserve">Описание моделей для БД </w:t>
      </w:r>
      <w:r w:rsidR="0094353E">
        <w:rPr>
          <w:sz w:val="28"/>
        </w:rPr>
        <w:t xml:space="preserve">и </w:t>
      </w:r>
      <w:r w:rsidR="0094353E" w:rsidRPr="00F97894">
        <w:rPr>
          <w:sz w:val="28"/>
        </w:rPr>
        <w:t>интерфейса</w:t>
      </w:r>
      <w:r w:rsidRPr="00F97894">
        <w:rPr>
          <w:sz w:val="28"/>
        </w:rPr>
        <w:t xml:space="preserve"> </w:t>
      </w:r>
      <w:r>
        <w:rPr>
          <w:sz w:val="28"/>
        </w:rPr>
        <w:t>будущего</w:t>
      </w:r>
      <w:r w:rsidRPr="00F97894">
        <w:rPr>
          <w:sz w:val="28"/>
        </w:rPr>
        <w:t xml:space="preserve"> </w:t>
      </w:r>
      <w:r>
        <w:rPr>
          <w:sz w:val="28"/>
        </w:rPr>
        <w:t>контекста.</w:t>
      </w:r>
    </w:p>
    <w:p w:rsidR="00F97894" w:rsidRDefault="00F97894" w:rsidP="00F97894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F97894">
        <w:rPr>
          <w:sz w:val="28"/>
        </w:rPr>
        <w:t>TicketSelling.Context</w:t>
      </w:r>
      <w:proofErr w:type="spellEnd"/>
      <w:r>
        <w:rPr>
          <w:sz w:val="28"/>
        </w:rPr>
        <w:t xml:space="preserve"> – Реализация интерфейса контекста, регистрация интерфейсов, связанных с контекстом.</w:t>
      </w:r>
    </w:p>
    <w:p w:rsidR="00F97894" w:rsidRDefault="00F97894" w:rsidP="00F97894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F97894">
        <w:rPr>
          <w:sz w:val="28"/>
        </w:rPr>
        <w:t>TicketSelling.Common.Entity</w:t>
      </w:r>
      <w:proofErr w:type="spellEnd"/>
      <w:r>
        <w:rPr>
          <w:sz w:val="28"/>
        </w:rPr>
        <w:t xml:space="preserve"> – Описание интерфейсов для работы с сущностями и их принадлежностью. Описание методов расширения для </w:t>
      </w:r>
      <w:proofErr w:type="spellStart"/>
      <w:r>
        <w:rPr>
          <w:sz w:val="28"/>
        </w:rPr>
        <w:t>репозиториев</w:t>
      </w:r>
      <w:proofErr w:type="spellEnd"/>
      <w:r>
        <w:rPr>
          <w:sz w:val="28"/>
        </w:rPr>
        <w:t>.</w:t>
      </w:r>
    </w:p>
    <w:p w:rsidR="00F97894" w:rsidRDefault="00B53E81" w:rsidP="00B53E81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B53E81">
        <w:rPr>
          <w:sz w:val="28"/>
        </w:rPr>
        <w:t>TicketSelling.Context.Contracts.Configuration</w:t>
      </w:r>
      <w:proofErr w:type="spellEnd"/>
      <w:r>
        <w:rPr>
          <w:sz w:val="28"/>
        </w:rPr>
        <w:t xml:space="preserve"> – Прописана конфигурация для БД моделей из контекста.</w:t>
      </w:r>
    </w:p>
    <w:p w:rsidR="00B53E81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TicketSelling.Context.Tests</w:t>
      </w:r>
      <w:proofErr w:type="spellEnd"/>
      <w:r>
        <w:rPr>
          <w:sz w:val="28"/>
        </w:rPr>
        <w:t xml:space="preserve"> – Описание вспомогательных классов для будущих тестов на памяти ПК.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TicketSelling.General</w:t>
      </w:r>
      <w:proofErr w:type="spellEnd"/>
      <w:r>
        <w:rPr>
          <w:sz w:val="28"/>
        </w:rPr>
        <w:t xml:space="preserve"> – Описание метода регистрации маркерных интерфейсов и модели </w:t>
      </w:r>
      <w:proofErr w:type="spellStart"/>
      <w:r>
        <w:rPr>
          <w:sz w:val="28"/>
        </w:rPr>
        <w:t>инвалидации</w:t>
      </w:r>
      <w:proofErr w:type="spellEnd"/>
      <w:r>
        <w:rPr>
          <w:sz w:val="28"/>
        </w:rPr>
        <w:t xml:space="preserve"> запросов.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TicketSelling.Repositories.Contracts</w:t>
      </w:r>
      <w:proofErr w:type="spellEnd"/>
      <w:r>
        <w:rPr>
          <w:sz w:val="28"/>
        </w:rPr>
        <w:t xml:space="preserve"> – Описание интерфейсов для работы с контекстом (Запись и чтение).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TicketSelling.Repositories</w:t>
      </w:r>
      <w:proofErr w:type="spellEnd"/>
      <w:r>
        <w:rPr>
          <w:sz w:val="28"/>
        </w:rPr>
        <w:t xml:space="preserve"> – Реализация интерфейсов работы с контекстом и регистрация интерфейсов, связанных с </w:t>
      </w:r>
      <w:proofErr w:type="spellStart"/>
      <w:r>
        <w:rPr>
          <w:sz w:val="28"/>
        </w:rPr>
        <w:t>репозиториями</w:t>
      </w:r>
      <w:proofErr w:type="spellEnd"/>
      <w:r>
        <w:rPr>
          <w:sz w:val="28"/>
        </w:rPr>
        <w:t>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TicketSelling.Repositories.Tests</w:t>
      </w:r>
      <w:proofErr w:type="spellEnd"/>
      <w:r>
        <w:rPr>
          <w:sz w:val="28"/>
        </w:rPr>
        <w:t xml:space="preserve"> – Тесты работоспособности </w:t>
      </w:r>
      <w:proofErr w:type="spellStart"/>
      <w:r>
        <w:rPr>
          <w:sz w:val="28"/>
        </w:rPr>
        <w:t>репозиториев</w:t>
      </w:r>
      <w:proofErr w:type="spellEnd"/>
      <w:r>
        <w:rPr>
          <w:sz w:val="28"/>
        </w:rPr>
        <w:t>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TicketSelling.Services.Contracts</w:t>
      </w:r>
      <w:proofErr w:type="spellEnd"/>
      <w:r>
        <w:rPr>
          <w:sz w:val="28"/>
        </w:rPr>
        <w:t xml:space="preserve"> – Переопределение моделей из контекста, описание интерфейсов для работы с </w:t>
      </w:r>
      <w:proofErr w:type="spellStart"/>
      <w:r>
        <w:rPr>
          <w:sz w:val="28"/>
        </w:rPr>
        <w:t>репозиториями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валидатором</w:t>
      </w:r>
      <w:proofErr w:type="spellEnd"/>
      <w:r>
        <w:rPr>
          <w:sz w:val="28"/>
        </w:rPr>
        <w:t>, переопределение возможных ошибок.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lastRenderedPageBreak/>
        <w:t>TicketSelling.Services</w:t>
      </w:r>
      <w:proofErr w:type="spellEnd"/>
      <w:r>
        <w:rPr>
          <w:sz w:val="28"/>
        </w:rPr>
        <w:t xml:space="preserve"> – Реализация интерфейсов сервиса, определение </w:t>
      </w:r>
      <w:proofErr w:type="spellStart"/>
      <w:r>
        <w:rPr>
          <w:sz w:val="28"/>
        </w:rPr>
        <w:t>мапперов</w:t>
      </w:r>
      <w:proofErr w:type="spellEnd"/>
      <w:r>
        <w:rPr>
          <w:sz w:val="28"/>
        </w:rPr>
        <w:t xml:space="preserve">, регистрация интерфейсов, связанных с сервисами, и реализация </w:t>
      </w:r>
      <w:proofErr w:type="spellStart"/>
      <w:r>
        <w:rPr>
          <w:sz w:val="28"/>
        </w:rPr>
        <w:t>валидаторов</w:t>
      </w:r>
      <w:proofErr w:type="spellEnd"/>
      <w:r>
        <w:rPr>
          <w:sz w:val="28"/>
        </w:rPr>
        <w:t>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TicketSelling.Services.Tests</w:t>
      </w:r>
      <w:proofErr w:type="spellEnd"/>
      <w:r>
        <w:rPr>
          <w:sz w:val="28"/>
        </w:rPr>
        <w:t xml:space="preserve"> – Тесты работоспособности сервисов и </w:t>
      </w:r>
      <w:proofErr w:type="spellStart"/>
      <w:r>
        <w:rPr>
          <w:sz w:val="28"/>
        </w:rPr>
        <w:t>валидаторов</w:t>
      </w:r>
      <w:proofErr w:type="spellEnd"/>
      <w:r>
        <w:rPr>
          <w:sz w:val="28"/>
        </w:rPr>
        <w:t>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TicketSelling.Test.Extensions</w:t>
      </w:r>
      <w:proofErr w:type="spellEnd"/>
      <w:r>
        <w:rPr>
          <w:sz w:val="28"/>
        </w:rPr>
        <w:t xml:space="preserve"> – Реализация метода расширения для сущностей и генерирующий данные класс.</w:t>
      </w:r>
    </w:p>
    <w:p w:rsidR="0094353E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TicketSelling.API</w:t>
      </w:r>
      <w:proofErr w:type="spellEnd"/>
      <w:r>
        <w:rPr>
          <w:sz w:val="28"/>
        </w:rPr>
        <w:t xml:space="preserve"> – Реализация контроллеров, переопределение моделей из контекста, реализация фильтра, определение </w:t>
      </w:r>
      <w:proofErr w:type="spellStart"/>
      <w:r>
        <w:rPr>
          <w:sz w:val="28"/>
        </w:rPr>
        <w:t>мапперов</w:t>
      </w:r>
      <w:proofErr w:type="spellEnd"/>
      <w:r>
        <w:rPr>
          <w:sz w:val="28"/>
        </w:rPr>
        <w:t xml:space="preserve"> и методы расширения для сервисов.</w:t>
      </w:r>
    </w:p>
    <w:p w:rsidR="0094353E" w:rsidRPr="00F97894" w:rsidRDefault="0094353E" w:rsidP="0094353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proofErr w:type="spellStart"/>
      <w:r w:rsidRPr="0094353E">
        <w:rPr>
          <w:sz w:val="28"/>
        </w:rPr>
        <w:t>TicketSelling.API.Tests</w:t>
      </w:r>
      <w:proofErr w:type="spellEnd"/>
      <w:r>
        <w:rPr>
          <w:sz w:val="28"/>
        </w:rPr>
        <w:t xml:space="preserve"> – Интеграционные тесты приложения.</w:t>
      </w:r>
    </w:p>
    <w:p w:rsidR="00A07944" w:rsidRDefault="00A07944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TicketSellingUI</w:t>
      </w:r>
      <w:r w:rsidRPr="00A0794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отвечает за интерфейс и ограничения для работы с пользователем. Использует </w:t>
      </w:r>
      <w:r w:rsidRPr="00A07944">
        <w:rPr>
          <w:rFonts w:ascii="Times New Roman" w:hAnsi="Times New Roman" w:cs="Times New Roman"/>
          <w:sz w:val="28"/>
        </w:rPr>
        <w:t xml:space="preserve">контроллеры </w:t>
      </w:r>
      <w:r>
        <w:rPr>
          <w:rFonts w:ascii="Times New Roman" w:hAnsi="Times New Roman" w:cs="Times New Roman"/>
          <w:sz w:val="28"/>
        </w:rPr>
        <w:t xml:space="preserve">из программы </w:t>
      </w:r>
      <w:r>
        <w:rPr>
          <w:rFonts w:ascii="Times New Roman" w:hAnsi="Times New Roman" w:cs="Times New Roman"/>
          <w:sz w:val="28"/>
          <w:lang w:val="en-US"/>
        </w:rPr>
        <w:t>TicketSelling</w:t>
      </w:r>
      <w:r w:rsidRPr="00A079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работы с БД.</w:t>
      </w:r>
    </w:p>
    <w:p w:rsidR="00A07944" w:rsidRPr="00E14D8E" w:rsidRDefault="00EF792F" w:rsidP="004A3F36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</w:t>
      </w:r>
      <w:r w:rsidR="004A3F36" w:rsidRPr="00E14D8E">
        <w:rPr>
          <w:rFonts w:ascii="Times New Roman" w:hAnsi="Times New Roman" w:cs="Times New Roman"/>
          <w:sz w:val="28"/>
        </w:rPr>
        <w:t>:</w:t>
      </w:r>
    </w:p>
    <w:p w:rsidR="009D417D" w:rsidRDefault="0069611B" w:rsidP="0069611B">
      <w:pPr>
        <w:pStyle w:val="a7"/>
        <w:numPr>
          <w:ilvl w:val="0"/>
          <w:numId w:val="16"/>
        </w:numPr>
        <w:spacing w:before="240" w:after="120" w:line="360" w:lineRule="auto"/>
        <w:jc w:val="both"/>
        <w:rPr>
          <w:sz w:val="28"/>
        </w:rPr>
      </w:pPr>
      <w:proofErr w:type="spellStart"/>
      <w:r w:rsidRPr="0069611B">
        <w:rPr>
          <w:sz w:val="28"/>
        </w:rPr>
        <w:t>WinFormUserInterface.ContextModel</w:t>
      </w:r>
      <w:proofErr w:type="spellEnd"/>
      <w:r>
        <w:rPr>
          <w:sz w:val="28"/>
        </w:rPr>
        <w:t xml:space="preserve"> – содержит модели для работы с контроллерами.</w:t>
      </w:r>
    </w:p>
    <w:p w:rsidR="0069611B" w:rsidRDefault="0069611B" w:rsidP="0069611B">
      <w:pPr>
        <w:pStyle w:val="a7"/>
        <w:numPr>
          <w:ilvl w:val="0"/>
          <w:numId w:val="16"/>
        </w:numPr>
        <w:spacing w:before="240" w:after="120" w:line="360" w:lineRule="auto"/>
        <w:jc w:val="both"/>
        <w:rPr>
          <w:sz w:val="28"/>
        </w:rPr>
      </w:pPr>
      <w:proofErr w:type="spellStart"/>
      <w:r w:rsidRPr="0069611B">
        <w:rPr>
          <w:sz w:val="28"/>
        </w:rPr>
        <w:t>WinFormUserInterface.Logic</w:t>
      </w:r>
      <w:proofErr w:type="spellEnd"/>
      <w:r>
        <w:rPr>
          <w:sz w:val="28"/>
        </w:rPr>
        <w:t xml:space="preserve"> – содержит классы для редактирования и получения информации с сервера.</w:t>
      </w:r>
    </w:p>
    <w:p w:rsidR="0069611B" w:rsidRPr="0069611B" w:rsidRDefault="0069611B" w:rsidP="0069611B">
      <w:pPr>
        <w:pStyle w:val="a7"/>
        <w:numPr>
          <w:ilvl w:val="0"/>
          <w:numId w:val="16"/>
        </w:numPr>
        <w:spacing w:before="240" w:after="120" w:line="360" w:lineRule="auto"/>
        <w:jc w:val="both"/>
        <w:rPr>
          <w:sz w:val="28"/>
        </w:rPr>
      </w:pPr>
      <w:proofErr w:type="spellStart"/>
      <w:r w:rsidRPr="0069611B">
        <w:rPr>
          <w:sz w:val="28"/>
        </w:rPr>
        <w:t>WinFormUserInterface.UI</w:t>
      </w:r>
      <w:proofErr w:type="spellEnd"/>
      <w:r>
        <w:rPr>
          <w:sz w:val="28"/>
        </w:rPr>
        <w:t xml:space="preserve"> – содержит пользовательский интерфейс приложения.</w:t>
      </w:r>
    </w:p>
    <w:p w:rsidR="009D417D" w:rsidRPr="00A07944" w:rsidRDefault="009D417D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D417D" w:rsidRDefault="009D417D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D78EF" w:rsidRDefault="000D78EF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D78EF" w:rsidRDefault="000D78EF" w:rsidP="00881521">
      <w:pPr>
        <w:spacing w:before="240"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364B4" w:rsidRPr="00881521" w:rsidRDefault="002364B4" w:rsidP="002E336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622B" w:rsidRPr="00B75D2D" w:rsidRDefault="009F7667" w:rsidP="00D61B3D">
      <w:pPr>
        <w:pStyle w:val="7"/>
        <w:spacing w:after="240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B75D2D"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>ЗАКЛЮЧЕНИЕ</w:t>
      </w:r>
    </w:p>
    <w:p w:rsidR="00A42A6F" w:rsidRPr="00673DC4" w:rsidRDefault="00A42A6F" w:rsidP="00F17D5E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3DC4">
        <w:rPr>
          <w:rFonts w:ascii="Times New Roman" w:hAnsi="Times New Roman" w:cs="Times New Roman"/>
          <w:color w:val="000000"/>
          <w:sz w:val="28"/>
          <w:szCs w:val="28"/>
        </w:rPr>
        <w:t xml:space="preserve">В ходе выполнения данной курсовой работы были решены все поставленные </w:t>
      </w:r>
      <w:r w:rsidRPr="00673DC4">
        <w:rPr>
          <w:rFonts w:ascii="Times New Roman" w:hAnsi="Times New Roman" w:cs="Times New Roman"/>
          <w:sz w:val="28"/>
          <w:szCs w:val="28"/>
        </w:rPr>
        <w:t>задачи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42A6F" w:rsidRPr="00792125" w:rsidRDefault="00A42A6F" w:rsidP="00792125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3DC4">
        <w:rPr>
          <w:rFonts w:ascii="Times New Roman" w:hAnsi="Times New Roman" w:cs="Times New Roman"/>
          <w:sz w:val="28"/>
          <w:szCs w:val="28"/>
        </w:rPr>
        <w:t>Была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 xml:space="preserve"> спроектирована и реализована информационная система учета деятельности кинотеатра под названием «</w:t>
      </w:r>
      <w:r w:rsidR="00F1601D">
        <w:rPr>
          <w:rFonts w:ascii="Times New Roman" w:eastAsia="Times New Roman" w:hAnsi="Times New Roman" w:cs="Times New Roman"/>
          <w:sz w:val="28"/>
          <w:szCs w:val="28"/>
        </w:rPr>
        <w:t>КИС (</w:t>
      </w:r>
      <w:r w:rsidR="00F1601D" w:rsidRPr="009677AD">
        <w:rPr>
          <w:rFonts w:ascii="Times New Roman" w:hAnsi="Times New Roman" w:cs="Times New Roman"/>
          <w:color w:val="000000" w:themeColor="text1"/>
          <w:sz w:val="28"/>
        </w:rPr>
        <w:t>Киноте</w:t>
      </w:r>
      <w:r w:rsidR="00F1601D">
        <w:rPr>
          <w:rFonts w:ascii="Times New Roman" w:hAnsi="Times New Roman" w:cs="Times New Roman"/>
          <w:color w:val="000000" w:themeColor="text1"/>
          <w:sz w:val="28"/>
        </w:rPr>
        <w:t>а</w:t>
      </w:r>
      <w:r w:rsidR="00F1601D" w:rsidRPr="009677AD">
        <w:rPr>
          <w:rFonts w:ascii="Times New Roman" w:hAnsi="Times New Roman" w:cs="Times New Roman"/>
          <w:color w:val="000000" w:themeColor="text1"/>
          <w:sz w:val="28"/>
        </w:rPr>
        <w:t>тр: Инфо-Сервис</w:t>
      </w:r>
      <w:r w:rsidR="00F1601D">
        <w:rPr>
          <w:rFonts w:ascii="Times New Roman" w:eastAsia="Times New Roman" w:hAnsi="Times New Roman" w:cs="Times New Roman"/>
          <w:sz w:val="28"/>
          <w:szCs w:val="28"/>
        </w:rPr>
        <w:t>)»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 xml:space="preserve"> в виде программы, разработанной на языке </w:t>
      </w:r>
      <w:r w:rsidRPr="00673DC4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># и базы данных</w:t>
      </w:r>
      <w:r>
        <w:rPr>
          <w:color w:val="000000"/>
          <w:sz w:val="28"/>
          <w:szCs w:val="28"/>
        </w:rPr>
        <w:t>,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 xml:space="preserve"> выполненной на основе </w:t>
      </w:r>
      <w:r w:rsidRPr="00673DC4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A2ED3">
        <w:rPr>
          <w:rFonts w:ascii="Times New Roman" w:hAnsi="Times New Roman" w:cs="Times New Roman"/>
          <w:color w:val="000000"/>
          <w:sz w:val="28"/>
          <w:szCs w:val="28"/>
          <w:lang w:val="en-US"/>
        </w:rPr>
        <w:t>Express</w:t>
      </w:r>
      <w:r w:rsidRPr="00673DC4">
        <w:rPr>
          <w:rFonts w:ascii="Times New Roman" w:hAnsi="Times New Roman" w:cs="Times New Roman"/>
          <w:color w:val="000000"/>
          <w:sz w:val="28"/>
          <w:szCs w:val="28"/>
        </w:rPr>
        <w:t xml:space="preserve"> 2019</w:t>
      </w:r>
      <w:r w:rsidR="00792125" w:rsidRPr="0079212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A13F6" w:rsidRDefault="00AA13F6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A13F6" w:rsidRDefault="00AA13F6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A13F6" w:rsidRDefault="00AA13F6" w:rsidP="0004334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04334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A13F6" w:rsidRDefault="00AA13F6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24FC6" w:rsidRDefault="00E24FC6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24FC6" w:rsidRDefault="00E24FC6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24FC6" w:rsidRDefault="00E24FC6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43342" w:rsidRDefault="00043342" w:rsidP="00A42A6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A13F6" w:rsidRPr="00AA13F6" w:rsidRDefault="00AA13F6" w:rsidP="00D61B3D">
      <w:pPr>
        <w:pStyle w:val="2"/>
        <w:jc w:val="center"/>
        <w:rPr>
          <w:rFonts w:ascii="Times New Roman" w:hAnsi="Times New Roman" w:cs="Times New Roman"/>
        </w:rPr>
      </w:pPr>
      <w:bookmarkStart w:id="27" w:name="_Toc135589045"/>
      <w:bookmarkStart w:id="28" w:name="_Toc135590567"/>
      <w:bookmarkStart w:id="29" w:name="_Toc135593709"/>
      <w:bookmarkStart w:id="30" w:name="_Toc135638536"/>
      <w:bookmarkStart w:id="31" w:name="_Toc135721406"/>
      <w:r w:rsidRPr="00AA13F6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27"/>
      <w:bookmarkEnd w:id="28"/>
      <w:bookmarkEnd w:id="29"/>
      <w:bookmarkEnd w:id="30"/>
      <w:bookmarkEnd w:id="31"/>
    </w:p>
    <w:p w:rsidR="00AA13F6" w:rsidRPr="00D00C6E" w:rsidRDefault="00AA13F6" w:rsidP="00F17D5E">
      <w:pPr>
        <w:pStyle w:val="a7"/>
        <w:numPr>
          <w:ilvl w:val="0"/>
          <w:numId w:val="13"/>
        </w:numPr>
        <w:spacing w:after="200" w:line="360" w:lineRule="auto"/>
        <w:ind w:hanging="720"/>
        <w:jc w:val="both"/>
        <w:rPr>
          <w:sz w:val="28"/>
          <w:szCs w:val="28"/>
        </w:rPr>
      </w:pPr>
      <w:r w:rsidRPr="00D00C6E">
        <w:rPr>
          <w:sz w:val="28"/>
          <w:szCs w:val="28"/>
        </w:rPr>
        <w:t>Полное руководство по языку программирования С# 11 и платформе .NET 7 [Электронный ресурс]. URL: https://metanit.com/sharp/tutorial/ (Дата обращения: 1</w:t>
      </w:r>
      <w:r w:rsidRPr="00D00C6E">
        <w:rPr>
          <w:sz w:val="28"/>
          <w:szCs w:val="28"/>
          <w:lang w:val="en-US"/>
        </w:rPr>
        <w:t>1</w:t>
      </w:r>
      <w:r w:rsidRPr="00D00C6E">
        <w:rPr>
          <w:sz w:val="28"/>
          <w:szCs w:val="28"/>
        </w:rPr>
        <w:t>.05.2022).</w:t>
      </w:r>
    </w:p>
    <w:p w:rsidR="00AA13F6" w:rsidRPr="00D00C6E" w:rsidRDefault="00AA13F6" w:rsidP="00F17D5E">
      <w:pPr>
        <w:pStyle w:val="a7"/>
        <w:numPr>
          <w:ilvl w:val="0"/>
          <w:numId w:val="13"/>
        </w:numPr>
        <w:spacing w:after="200" w:line="360" w:lineRule="auto"/>
        <w:ind w:hanging="720"/>
        <w:jc w:val="both"/>
        <w:rPr>
          <w:sz w:val="28"/>
          <w:szCs w:val="28"/>
        </w:rPr>
      </w:pPr>
      <w:proofErr w:type="spellStart"/>
      <w:r w:rsidRPr="00D00C6E">
        <w:rPr>
          <w:sz w:val="28"/>
          <w:szCs w:val="28"/>
        </w:rPr>
        <w:t>System.Windows.Forms</w:t>
      </w:r>
      <w:proofErr w:type="spellEnd"/>
      <w:r w:rsidRPr="00D00C6E">
        <w:rPr>
          <w:sz w:val="28"/>
          <w:szCs w:val="28"/>
        </w:rPr>
        <w:t xml:space="preserve"> Пространство имен [Электронный ресурс]. URL: https://learn.microsoft.com/ru-ru/dotnet/api/system.windows.forms?view=windowsdesktop-6.0 (Дата обращения: 11.05.2022).</w:t>
      </w:r>
    </w:p>
    <w:p w:rsidR="00AA13F6" w:rsidRDefault="00AA13F6" w:rsidP="00F17D5E">
      <w:pPr>
        <w:pStyle w:val="a7"/>
        <w:numPr>
          <w:ilvl w:val="0"/>
          <w:numId w:val="13"/>
        </w:numPr>
        <w:spacing w:after="200" w:line="360" w:lineRule="auto"/>
        <w:ind w:hanging="720"/>
        <w:jc w:val="both"/>
        <w:rPr>
          <w:sz w:val="28"/>
          <w:szCs w:val="28"/>
        </w:rPr>
      </w:pPr>
      <w:r w:rsidRPr="00D00C6E">
        <w:rPr>
          <w:sz w:val="28"/>
          <w:szCs w:val="28"/>
        </w:rPr>
        <w:t>Создание базы данных [Электронный ресурс]. URL: https://learn.microsoft.com/ru-ru/sql/relational-databases/databases/create-a-database?view=sql-server-ver16 (Дата обращения: 11.05.2022).</w:t>
      </w:r>
    </w:p>
    <w:p w:rsidR="00F17D5E" w:rsidRDefault="00F17D5E" w:rsidP="00F17D5E">
      <w:pPr>
        <w:spacing w:line="360" w:lineRule="auto"/>
        <w:jc w:val="both"/>
        <w:rPr>
          <w:sz w:val="28"/>
          <w:szCs w:val="28"/>
        </w:rPr>
      </w:pPr>
    </w:p>
    <w:p w:rsidR="00F17D5E" w:rsidRDefault="00F17D5E" w:rsidP="00F17D5E">
      <w:pPr>
        <w:spacing w:line="360" w:lineRule="auto"/>
        <w:jc w:val="both"/>
        <w:rPr>
          <w:sz w:val="28"/>
          <w:szCs w:val="28"/>
        </w:rPr>
      </w:pPr>
    </w:p>
    <w:p w:rsidR="00F17D5E" w:rsidRDefault="00F17D5E" w:rsidP="00F17D5E">
      <w:pPr>
        <w:spacing w:line="360" w:lineRule="auto"/>
        <w:jc w:val="both"/>
        <w:rPr>
          <w:sz w:val="28"/>
          <w:szCs w:val="28"/>
        </w:rPr>
      </w:pPr>
    </w:p>
    <w:p w:rsidR="00F17D5E" w:rsidRDefault="00F17D5E" w:rsidP="00F17D5E">
      <w:pPr>
        <w:spacing w:line="360" w:lineRule="auto"/>
        <w:jc w:val="both"/>
        <w:rPr>
          <w:sz w:val="28"/>
          <w:szCs w:val="28"/>
        </w:rPr>
      </w:pPr>
    </w:p>
    <w:p w:rsidR="00F17D5E" w:rsidRDefault="00F17D5E" w:rsidP="00F17D5E">
      <w:pPr>
        <w:spacing w:line="360" w:lineRule="auto"/>
        <w:jc w:val="both"/>
        <w:rPr>
          <w:sz w:val="28"/>
          <w:szCs w:val="28"/>
        </w:rPr>
      </w:pPr>
    </w:p>
    <w:p w:rsidR="004268AE" w:rsidRPr="00E14D8E" w:rsidRDefault="004268AE" w:rsidP="007453BA">
      <w:pPr>
        <w:pStyle w:val="a9"/>
        <w:spacing w:before="0"/>
        <w:jc w:val="left"/>
        <w:rPr>
          <w:b w:val="0"/>
          <w:i/>
        </w:rPr>
      </w:pPr>
    </w:p>
    <w:sectPr w:rsidR="004268AE" w:rsidRPr="00E14D8E" w:rsidSect="00695FF6">
      <w:pgSz w:w="11910" w:h="16840"/>
      <w:pgMar w:top="1418" w:right="567" w:bottom="851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174C" w:rsidRDefault="0078174C" w:rsidP="00C10538">
      <w:pPr>
        <w:spacing w:after="0" w:line="240" w:lineRule="auto"/>
      </w:pPr>
      <w:r>
        <w:separator/>
      </w:r>
    </w:p>
  </w:endnote>
  <w:endnote w:type="continuationSeparator" w:id="0">
    <w:p w:rsidR="0078174C" w:rsidRDefault="0078174C" w:rsidP="00C10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3275746"/>
      <w:docPartObj>
        <w:docPartGallery w:val="Page Numbers (Bottom of Page)"/>
        <w:docPartUnique/>
      </w:docPartObj>
    </w:sdtPr>
    <w:sdtContent>
      <w:p w:rsidR="00333EC5" w:rsidRDefault="00333EC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5FF6">
          <w:rPr>
            <w:noProof/>
          </w:rPr>
          <w:t>32</w:t>
        </w:r>
        <w:r>
          <w:fldChar w:fldCharType="end"/>
        </w:r>
      </w:p>
    </w:sdtContent>
  </w:sdt>
  <w:p w:rsidR="00333EC5" w:rsidRDefault="00333EC5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174C" w:rsidRDefault="0078174C" w:rsidP="00C10538">
      <w:pPr>
        <w:spacing w:after="0" w:line="240" w:lineRule="auto"/>
      </w:pPr>
      <w:r>
        <w:separator/>
      </w:r>
    </w:p>
  </w:footnote>
  <w:footnote w:type="continuationSeparator" w:id="0">
    <w:p w:rsidR="0078174C" w:rsidRDefault="0078174C" w:rsidP="00C105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A2B81"/>
    <w:multiLevelType w:val="hybridMultilevel"/>
    <w:tmpl w:val="6E94AC1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6506B9B"/>
    <w:multiLevelType w:val="hybridMultilevel"/>
    <w:tmpl w:val="D1F41E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5B31D11"/>
    <w:multiLevelType w:val="hybridMultilevel"/>
    <w:tmpl w:val="12BC3534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>
    <w:nsid w:val="1EE01C1C"/>
    <w:multiLevelType w:val="hybridMultilevel"/>
    <w:tmpl w:val="30EC4DDC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4">
    <w:nsid w:val="24157434"/>
    <w:multiLevelType w:val="hybridMultilevel"/>
    <w:tmpl w:val="B79204E0"/>
    <w:lvl w:ilvl="0" w:tplc="1C0C373E">
      <w:numFmt w:val="bullet"/>
      <w:lvlText w:val="•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>
    <w:nsid w:val="381841E1"/>
    <w:multiLevelType w:val="hybridMultilevel"/>
    <w:tmpl w:val="3A621AD6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>
    <w:nsid w:val="44E0082E"/>
    <w:multiLevelType w:val="multilevel"/>
    <w:tmpl w:val="D5BC11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4FE25502"/>
    <w:multiLevelType w:val="hybridMultilevel"/>
    <w:tmpl w:val="97C622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6D1963"/>
    <w:multiLevelType w:val="hybridMultilevel"/>
    <w:tmpl w:val="53EC1276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>
    <w:nsid w:val="52D2088A"/>
    <w:multiLevelType w:val="hybridMultilevel"/>
    <w:tmpl w:val="7632FC7A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>
    <w:nsid w:val="53907A20"/>
    <w:multiLevelType w:val="hybridMultilevel"/>
    <w:tmpl w:val="BDDE5F8A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1">
    <w:nsid w:val="543D7AE4"/>
    <w:multiLevelType w:val="hybridMultilevel"/>
    <w:tmpl w:val="8D384A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F5516FE"/>
    <w:multiLevelType w:val="hybridMultilevel"/>
    <w:tmpl w:val="0206F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15D6CDB"/>
    <w:multiLevelType w:val="multilevel"/>
    <w:tmpl w:val="B5B0A17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68AE29D5"/>
    <w:multiLevelType w:val="hybridMultilevel"/>
    <w:tmpl w:val="02C81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706178E7"/>
    <w:multiLevelType w:val="hybridMultilevel"/>
    <w:tmpl w:val="17A46E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D3A6AEC"/>
    <w:multiLevelType w:val="hybridMultilevel"/>
    <w:tmpl w:val="EC041882"/>
    <w:lvl w:ilvl="0" w:tplc="6C08C67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0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9"/>
  </w:num>
  <w:num w:numId="10">
    <w:abstractNumId w:val="5"/>
  </w:num>
  <w:num w:numId="11">
    <w:abstractNumId w:val="14"/>
  </w:num>
  <w:num w:numId="12">
    <w:abstractNumId w:val="12"/>
  </w:num>
  <w:num w:numId="13">
    <w:abstractNumId w:val="7"/>
  </w:num>
  <w:num w:numId="14">
    <w:abstractNumId w:val="1"/>
  </w:num>
  <w:num w:numId="15">
    <w:abstractNumId w:val="3"/>
  </w:num>
  <w:num w:numId="16">
    <w:abstractNumId w:val="15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BC0"/>
    <w:rsid w:val="00006419"/>
    <w:rsid w:val="000326DB"/>
    <w:rsid w:val="00042283"/>
    <w:rsid w:val="00043342"/>
    <w:rsid w:val="00057AD6"/>
    <w:rsid w:val="00066AEE"/>
    <w:rsid w:val="000B654D"/>
    <w:rsid w:val="000C66A7"/>
    <w:rsid w:val="000D71A3"/>
    <w:rsid w:val="000D78EF"/>
    <w:rsid w:val="001167C7"/>
    <w:rsid w:val="00133478"/>
    <w:rsid w:val="00143F18"/>
    <w:rsid w:val="001764B9"/>
    <w:rsid w:val="00187E80"/>
    <w:rsid w:val="0019188F"/>
    <w:rsid w:val="001A5460"/>
    <w:rsid w:val="001B30E7"/>
    <w:rsid w:val="001E6782"/>
    <w:rsid w:val="002171A1"/>
    <w:rsid w:val="002364B4"/>
    <w:rsid w:val="0025243F"/>
    <w:rsid w:val="00252F3D"/>
    <w:rsid w:val="00253A84"/>
    <w:rsid w:val="002625DF"/>
    <w:rsid w:val="00273CA0"/>
    <w:rsid w:val="00294637"/>
    <w:rsid w:val="00295124"/>
    <w:rsid w:val="002A5BD7"/>
    <w:rsid w:val="002D0C92"/>
    <w:rsid w:val="002E3362"/>
    <w:rsid w:val="002F1D1E"/>
    <w:rsid w:val="0030110B"/>
    <w:rsid w:val="0033315D"/>
    <w:rsid w:val="00333EC5"/>
    <w:rsid w:val="00335397"/>
    <w:rsid w:val="00335492"/>
    <w:rsid w:val="003413C2"/>
    <w:rsid w:val="00355A55"/>
    <w:rsid w:val="00356031"/>
    <w:rsid w:val="00393EFE"/>
    <w:rsid w:val="003A2B6F"/>
    <w:rsid w:val="003A35B7"/>
    <w:rsid w:val="003B7E40"/>
    <w:rsid w:val="003E2426"/>
    <w:rsid w:val="003F7722"/>
    <w:rsid w:val="004268AE"/>
    <w:rsid w:val="00433393"/>
    <w:rsid w:val="00444A7E"/>
    <w:rsid w:val="00496044"/>
    <w:rsid w:val="004A373B"/>
    <w:rsid w:val="004A3F36"/>
    <w:rsid w:val="004A6680"/>
    <w:rsid w:val="004A6A23"/>
    <w:rsid w:val="004B0057"/>
    <w:rsid w:val="004C3659"/>
    <w:rsid w:val="004D059A"/>
    <w:rsid w:val="004D1418"/>
    <w:rsid w:val="005033B5"/>
    <w:rsid w:val="0050798E"/>
    <w:rsid w:val="00511B43"/>
    <w:rsid w:val="005167D7"/>
    <w:rsid w:val="00521D02"/>
    <w:rsid w:val="00527A4A"/>
    <w:rsid w:val="00540A61"/>
    <w:rsid w:val="005563D2"/>
    <w:rsid w:val="00581C9F"/>
    <w:rsid w:val="0058313A"/>
    <w:rsid w:val="005B0461"/>
    <w:rsid w:val="005B4D0E"/>
    <w:rsid w:val="005B7C8B"/>
    <w:rsid w:val="005D5CBA"/>
    <w:rsid w:val="005D75C5"/>
    <w:rsid w:val="005E6D63"/>
    <w:rsid w:val="005F2491"/>
    <w:rsid w:val="00601799"/>
    <w:rsid w:val="006073A8"/>
    <w:rsid w:val="006074BC"/>
    <w:rsid w:val="00612FA5"/>
    <w:rsid w:val="00616DF2"/>
    <w:rsid w:val="006235F3"/>
    <w:rsid w:val="00642480"/>
    <w:rsid w:val="00642526"/>
    <w:rsid w:val="006451BA"/>
    <w:rsid w:val="00645242"/>
    <w:rsid w:val="00650548"/>
    <w:rsid w:val="006669D1"/>
    <w:rsid w:val="006711FD"/>
    <w:rsid w:val="00673A52"/>
    <w:rsid w:val="006959E0"/>
    <w:rsid w:val="00695FF6"/>
    <w:rsid w:val="0069611B"/>
    <w:rsid w:val="006A24B3"/>
    <w:rsid w:val="006A4F64"/>
    <w:rsid w:val="006D152F"/>
    <w:rsid w:val="006F3FB9"/>
    <w:rsid w:val="006F5F49"/>
    <w:rsid w:val="0073091E"/>
    <w:rsid w:val="00735FCE"/>
    <w:rsid w:val="007453BA"/>
    <w:rsid w:val="0077431E"/>
    <w:rsid w:val="0078174C"/>
    <w:rsid w:val="00792125"/>
    <w:rsid w:val="007961B5"/>
    <w:rsid w:val="007B2759"/>
    <w:rsid w:val="00807BC0"/>
    <w:rsid w:val="00814672"/>
    <w:rsid w:val="00815835"/>
    <w:rsid w:val="0082706E"/>
    <w:rsid w:val="0084451A"/>
    <w:rsid w:val="0084472D"/>
    <w:rsid w:val="00881521"/>
    <w:rsid w:val="008851A8"/>
    <w:rsid w:val="0088787D"/>
    <w:rsid w:val="008A5ECC"/>
    <w:rsid w:val="008C1F41"/>
    <w:rsid w:val="008C61B3"/>
    <w:rsid w:val="008D2562"/>
    <w:rsid w:val="008E05C2"/>
    <w:rsid w:val="008F6B4D"/>
    <w:rsid w:val="009207ED"/>
    <w:rsid w:val="00936868"/>
    <w:rsid w:val="0094353E"/>
    <w:rsid w:val="00955DDE"/>
    <w:rsid w:val="009677AD"/>
    <w:rsid w:val="009928EC"/>
    <w:rsid w:val="009D417D"/>
    <w:rsid w:val="009F3879"/>
    <w:rsid w:val="009F7667"/>
    <w:rsid w:val="00A07944"/>
    <w:rsid w:val="00A3142B"/>
    <w:rsid w:val="00A42A6F"/>
    <w:rsid w:val="00A475FD"/>
    <w:rsid w:val="00A806F4"/>
    <w:rsid w:val="00AA13F6"/>
    <w:rsid w:val="00AB27A5"/>
    <w:rsid w:val="00AD622B"/>
    <w:rsid w:val="00B15A8A"/>
    <w:rsid w:val="00B428B2"/>
    <w:rsid w:val="00B53E81"/>
    <w:rsid w:val="00B57982"/>
    <w:rsid w:val="00B74D42"/>
    <w:rsid w:val="00B75D2D"/>
    <w:rsid w:val="00B82B91"/>
    <w:rsid w:val="00BA62C8"/>
    <w:rsid w:val="00BD1B42"/>
    <w:rsid w:val="00BE1777"/>
    <w:rsid w:val="00BE5CB5"/>
    <w:rsid w:val="00C06DA3"/>
    <w:rsid w:val="00C10538"/>
    <w:rsid w:val="00C15566"/>
    <w:rsid w:val="00C168E5"/>
    <w:rsid w:val="00C2213C"/>
    <w:rsid w:val="00C25BE9"/>
    <w:rsid w:val="00C33254"/>
    <w:rsid w:val="00C3746A"/>
    <w:rsid w:val="00C4374C"/>
    <w:rsid w:val="00C96620"/>
    <w:rsid w:val="00CA3168"/>
    <w:rsid w:val="00CB6AFE"/>
    <w:rsid w:val="00CC28B8"/>
    <w:rsid w:val="00CC49CE"/>
    <w:rsid w:val="00CD5A13"/>
    <w:rsid w:val="00CE0CCE"/>
    <w:rsid w:val="00CE35CF"/>
    <w:rsid w:val="00CF36DD"/>
    <w:rsid w:val="00D16615"/>
    <w:rsid w:val="00D20475"/>
    <w:rsid w:val="00D32CE9"/>
    <w:rsid w:val="00D345CA"/>
    <w:rsid w:val="00D41A96"/>
    <w:rsid w:val="00D609C1"/>
    <w:rsid w:val="00D61B3D"/>
    <w:rsid w:val="00D6680A"/>
    <w:rsid w:val="00D80A64"/>
    <w:rsid w:val="00D91F10"/>
    <w:rsid w:val="00DB0118"/>
    <w:rsid w:val="00DB4D1F"/>
    <w:rsid w:val="00DC3C35"/>
    <w:rsid w:val="00DD6BA6"/>
    <w:rsid w:val="00DF077B"/>
    <w:rsid w:val="00DF3019"/>
    <w:rsid w:val="00DF6FCD"/>
    <w:rsid w:val="00E14D8E"/>
    <w:rsid w:val="00E23689"/>
    <w:rsid w:val="00E23878"/>
    <w:rsid w:val="00E24FC6"/>
    <w:rsid w:val="00E301FB"/>
    <w:rsid w:val="00E46224"/>
    <w:rsid w:val="00E64C6C"/>
    <w:rsid w:val="00E65997"/>
    <w:rsid w:val="00E71693"/>
    <w:rsid w:val="00E72583"/>
    <w:rsid w:val="00E76789"/>
    <w:rsid w:val="00EA5A00"/>
    <w:rsid w:val="00EC77C3"/>
    <w:rsid w:val="00EF4531"/>
    <w:rsid w:val="00EF69AE"/>
    <w:rsid w:val="00EF792F"/>
    <w:rsid w:val="00F1601D"/>
    <w:rsid w:val="00F17D5E"/>
    <w:rsid w:val="00F26789"/>
    <w:rsid w:val="00F60CA7"/>
    <w:rsid w:val="00F97894"/>
    <w:rsid w:val="00FC0A60"/>
    <w:rsid w:val="00FC0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54B4B42-E8ED-4A1B-A502-CFAF8E53D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A5460"/>
  </w:style>
  <w:style w:type="paragraph" w:styleId="1">
    <w:name w:val="heading 1"/>
    <w:basedOn w:val="a"/>
    <w:next w:val="a"/>
    <w:pPr>
      <w:widowControl w:val="0"/>
      <w:spacing w:before="1" w:after="0" w:line="240" w:lineRule="auto"/>
      <w:ind w:left="3277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2">
    <w:name w:val="heading 2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120" w:after="120"/>
      <w:jc w:val="both"/>
      <w:outlineLvl w:val="1"/>
    </w:pPr>
    <w:rPr>
      <w:rFonts w:ascii="XO Thames" w:eastAsia="XO Thames" w:hAnsi="XO Thames" w:cs="XO Thames"/>
      <w:b/>
      <w:color w:val="000000"/>
      <w:sz w:val="28"/>
      <w:szCs w:val="28"/>
    </w:rPr>
  </w:style>
  <w:style w:type="paragraph" w:styleId="3">
    <w:name w:val="heading 3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120" w:after="120"/>
      <w:jc w:val="both"/>
      <w:outlineLvl w:val="2"/>
    </w:pPr>
    <w:rPr>
      <w:rFonts w:ascii="XO Thames" w:eastAsia="XO Thames" w:hAnsi="XO Thames" w:cs="XO Thames"/>
      <w:b/>
      <w:color w:val="000000"/>
      <w:sz w:val="26"/>
      <w:szCs w:val="26"/>
    </w:rPr>
  </w:style>
  <w:style w:type="paragraph" w:styleId="4">
    <w:name w:val="heading 4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120" w:after="120"/>
      <w:jc w:val="both"/>
      <w:outlineLvl w:val="3"/>
    </w:pPr>
    <w:rPr>
      <w:rFonts w:ascii="XO Thames" w:eastAsia="XO Thames" w:hAnsi="XO Thames" w:cs="XO Thames"/>
      <w:b/>
      <w:color w:val="000000"/>
      <w:sz w:val="24"/>
      <w:szCs w:val="24"/>
    </w:rPr>
  </w:style>
  <w:style w:type="paragraph" w:styleId="5">
    <w:name w:val="heading 5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120" w:after="120"/>
      <w:jc w:val="both"/>
      <w:outlineLvl w:val="4"/>
    </w:pPr>
    <w:rPr>
      <w:rFonts w:ascii="XO Thames" w:eastAsia="XO Thames" w:hAnsi="XO Thames" w:cs="XO Thames"/>
      <w:b/>
      <w:color w:val="000000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B75D2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567" w:after="567"/>
      <w:jc w:val="center"/>
    </w:pPr>
    <w:rPr>
      <w:rFonts w:ascii="XO Thames" w:eastAsia="XO Thames" w:hAnsi="XO Thames" w:cs="XO Thames"/>
      <w:b/>
      <w:smallCaps/>
      <w:color w:val="000000"/>
      <w:sz w:val="40"/>
      <w:szCs w:val="40"/>
    </w:rPr>
  </w:style>
  <w:style w:type="paragraph" w:styleId="a4">
    <w:name w:val="Subtitle"/>
    <w:basedOn w:val="a"/>
    <w:next w:val="a"/>
    <w:pPr>
      <w:pBdr>
        <w:top w:val="nil"/>
        <w:left w:val="nil"/>
        <w:bottom w:val="nil"/>
        <w:right w:val="nil"/>
        <w:between w:val="nil"/>
      </w:pBdr>
      <w:jc w:val="both"/>
    </w:pPr>
    <w:rPr>
      <w:rFonts w:ascii="XO Thames" w:eastAsia="XO Thames" w:hAnsi="XO Thames" w:cs="XO Thames"/>
      <w:i/>
      <w:color w:val="000000"/>
      <w:sz w:val="24"/>
      <w:szCs w:val="24"/>
    </w:rPr>
  </w:style>
  <w:style w:type="paragraph" w:styleId="a5">
    <w:name w:val="Body Text Indent"/>
    <w:basedOn w:val="a"/>
    <w:link w:val="a6"/>
    <w:rsid w:val="000C66A7"/>
    <w:pPr>
      <w:suppressAutoHyphens/>
      <w:spacing w:after="0" w:line="240" w:lineRule="auto"/>
      <w:ind w:left="180" w:firstLine="720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6">
    <w:name w:val="Основной текст с отступом Знак"/>
    <w:basedOn w:val="a0"/>
    <w:link w:val="a5"/>
    <w:rsid w:val="000C66A7"/>
    <w:rPr>
      <w:rFonts w:ascii="Times New Roman" w:eastAsia="Times New Roman" w:hAnsi="Times New Roman" w:cs="Times New Roman"/>
      <w:sz w:val="28"/>
      <w:szCs w:val="24"/>
    </w:rPr>
  </w:style>
  <w:style w:type="paragraph" w:styleId="a7">
    <w:name w:val="List Paragraph"/>
    <w:basedOn w:val="a"/>
    <w:uiPriority w:val="34"/>
    <w:qFormat/>
    <w:rsid w:val="000C66A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AD622B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AD622B"/>
    <w:pPr>
      <w:spacing w:after="0"/>
      <w:ind w:left="22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AD622B"/>
    <w:pPr>
      <w:spacing w:after="0"/>
      <w:ind w:left="440"/>
    </w:pPr>
    <w:rPr>
      <w:rFonts w:asciiTheme="minorHAnsi" w:hAnsiTheme="minorHAnsi"/>
      <w:sz w:val="20"/>
      <w:szCs w:val="20"/>
    </w:rPr>
  </w:style>
  <w:style w:type="character" w:styleId="a8">
    <w:name w:val="Hyperlink"/>
    <w:basedOn w:val="a0"/>
    <w:uiPriority w:val="99"/>
    <w:unhideWhenUsed/>
    <w:rsid w:val="00AD622B"/>
    <w:rPr>
      <w:color w:val="0000FF" w:themeColor="hyperlink"/>
      <w:u w:val="single"/>
    </w:rPr>
  </w:style>
  <w:style w:type="paragraph" w:styleId="a9">
    <w:name w:val="caption"/>
    <w:basedOn w:val="a"/>
    <w:next w:val="a"/>
    <w:qFormat/>
    <w:rsid w:val="00AD622B"/>
    <w:pPr>
      <w:spacing w:before="120" w:after="120" w:line="240" w:lineRule="auto"/>
      <w:jc w:val="right"/>
    </w:pPr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70">
    <w:name w:val="Заголовок 7 Знак"/>
    <w:basedOn w:val="a0"/>
    <w:link w:val="7"/>
    <w:uiPriority w:val="9"/>
    <w:rsid w:val="00B75D2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a">
    <w:name w:val="TOC Heading"/>
    <w:basedOn w:val="1"/>
    <w:next w:val="a"/>
    <w:uiPriority w:val="39"/>
    <w:unhideWhenUsed/>
    <w:qFormat/>
    <w:rsid w:val="005B0461"/>
    <w:pPr>
      <w:keepNext/>
      <w:keepLines/>
      <w:widowControl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B0461"/>
    <w:pPr>
      <w:spacing w:after="100"/>
    </w:pPr>
  </w:style>
  <w:style w:type="paragraph" w:styleId="ab">
    <w:name w:val="header"/>
    <w:basedOn w:val="a"/>
    <w:link w:val="ac"/>
    <w:uiPriority w:val="99"/>
    <w:unhideWhenUsed/>
    <w:rsid w:val="00C105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10538"/>
  </w:style>
  <w:style w:type="paragraph" w:styleId="ad">
    <w:name w:val="footer"/>
    <w:basedOn w:val="a"/>
    <w:link w:val="ae"/>
    <w:uiPriority w:val="99"/>
    <w:unhideWhenUsed/>
    <w:rsid w:val="00C105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10538"/>
  </w:style>
  <w:style w:type="character" w:styleId="af">
    <w:name w:val="annotation reference"/>
    <w:basedOn w:val="a0"/>
    <w:uiPriority w:val="99"/>
    <w:semiHidden/>
    <w:unhideWhenUsed/>
    <w:rsid w:val="00CC28B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CC28B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CC28B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CC28B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CC28B8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CC28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CC28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5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CCB01-5F8E-49A1-A5AB-A9EB05C6D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32</Pages>
  <Words>3175</Words>
  <Characters>18098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Денис Кочетков</dc:creator>
  <cp:lastModifiedBy>Учетная запись Майкрософт</cp:lastModifiedBy>
  <cp:revision>83</cp:revision>
  <dcterms:created xsi:type="dcterms:W3CDTF">2024-02-22T14:52:00Z</dcterms:created>
  <dcterms:modified xsi:type="dcterms:W3CDTF">2024-04-06T16:07:00Z</dcterms:modified>
</cp:coreProperties>
</file>