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Белорусский государственный университет</w:t>
      </w:r>
    </w:p>
    <w:p w14:paraId="00000002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прикладной математики и информатики</w:t>
      </w:r>
    </w:p>
    <w:p w14:paraId="00000003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Кафедра технологий программирования</w:t>
      </w:r>
    </w:p>
    <w:p w14:paraId="00000004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2"/>
          <w:szCs w:val="22"/>
        </w:rPr>
        <w:t>ЗАДАНИЕ НА КУРСОВОЙ ПРОЕКТ</w:t>
      </w:r>
    </w:p>
    <w:p w14:paraId="00000005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Студент</w:t>
      </w:r>
      <w:r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>Селедцов Денис Евгеньевич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</w:p>
    <w:p w14:paraId="00000006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 xml:space="preserve">1. Тема </w:t>
      </w:r>
      <w:r>
        <w:rPr>
          <w:color w:val="000000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Проектирование автономного игрока для компьютерной игры жанра RTS с применением эволюционных алгоритмов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</w:p>
    <w:p w14:paraId="00000007" w14:textId="6B80652C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  <w:u w:val="single"/>
        </w:rPr>
      </w:pPr>
      <w:r>
        <w:rPr>
          <w:color w:val="000000"/>
          <w:sz w:val="22"/>
          <w:szCs w:val="22"/>
        </w:rPr>
        <w:t xml:space="preserve">2. Срок представления курсовой работы (курсового проекта) к защите </w:t>
      </w:r>
      <w:bookmarkStart w:id="1" w:name="_GoBack"/>
      <w:bookmarkEnd w:id="1"/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  <w:t>15.12.2019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 w:rsidR="00872D11">
        <w:rPr>
          <w:color w:val="000000"/>
          <w:sz w:val="22"/>
          <w:szCs w:val="22"/>
          <w:u w:val="single"/>
        </w:rPr>
        <w:tab/>
      </w:r>
      <w:r w:rsidR="00872D11">
        <w:rPr>
          <w:color w:val="000000"/>
          <w:sz w:val="22"/>
          <w:szCs w:val="22"/>
          <w:u w:val="single"/>
        </w:rPr>
        <w:tab/>
      </w:r>
      <w:r w:rsidR="00872D11">
        <w:rPr>
          <w:color w:val="000000"/>
          <w:sz w:val="22"/>
          <w:szCs w:val="22"/>
          <w:u w:val="single"/>
        </w:rPr>
        <w:tab/>
      </w:r>
    </w:p>
    <w:p w14:paraId="00000008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3. Исходные данные для научного исследования (проектирования)</w:t>
      </w:r>
    </w:p>
    <w:p w14:paraId="00000009" w14:textId="77777777" w:rsidR="00EF20AB" w:rsidRDefault="007E5E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Introduction to Genetic Algorithms -</w:t>
      </w:r>
    </w:p>
    <w:p w14:paraId="0000000A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https://towardsdatascience.com/introduction-to-genetic-algorithms-including-example-code-e396e98d8bf3</w:t>
      </w:r>
    </w:p>
    <w:p w14:paraId="0000000B" w14:textId="77777777" w:rsidR="00EF20AB" w:rsidRDefault="007E5E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Genetic Algorithms - Introduction https://www.tutorialspoint.com/genetic_algorithms/genetic_algorithms_introduction.h</w:t>
      </w:r>
      <w:r>
        <w:rPr>
          <w:color w:val="00000A"/>
          <w:sz w:val="20"/>
          <w:szCs w:val="20"/>
        </w:rPr>
        <w:t>tm/</w:t>
      </w:r>
    </w:p>
    <w:p w14:paraId="0000000C" w14:textId="77777777" w:rsidR="00EF20AB" w:rsidRDefault="007E5E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Solving the Classic Game of Snake with AI -  https://towardsdatascience.com/slitherin-solving-the-classic-game-of-snake-with-ai-part-1-domain-specific-solvers-d1f5a5ccd635</w:t>
      </w:r>
    </w:p>
    <w:p w14:paraId="0000000D" w14:textId="77777777" w:rsidR="00EF20AB" w:rsidRDefault="007E5E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Using Genetic Algorithms to Automate the Chrome Dinosaur Game - https://heartbea</w:t>
      </w:r>
      <w:r>
        <w:rPr>
          <w:color w:val="00000A"/>
          <w:sz w:val="20"/>
          <w:szCs w:val="20"/>
        </w:rPr>
        <w:t>t.fritz.ai/using-genetic-algorithms-to-automate-the-chrome-dinosaur-game-part-2-1c0007334297</w:t>
      </w:r>
      <w:r>
        <w:rPr>
          <w:color w:val="00000A"/>
          <w:sz w:val="20"/>
          <w:szCs w:val="20"/>
        </w:rPr>
        <w:t xml:space="preserve"> </w:t>
      </w:r>
    </w:p>
    <w:p w14:paraId="0000000E" w14:textId="77777777" w:rsidR="00EF20AB" w:rsidRDefault="007E5EFE">
      <w:pPr>
        <w:widowControl w:val="0"/>
        <w:numPr>
          <w:ilvl w:val="0"/>
          <w:numId w:val="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20"/>
          <w:szCs w:val="20"/>
        </w:rPr>
      </w:pPr>
      <w:r>
        <w:rPr>
          <w:color w:val="00000A"/>
          <w:sz w:val="20"/>
          <w:szCs w:val="20"/>
        </w:rPr>
        <w:t>Introduction To Machine Learning using Python -</w:t>
      </w:r>
    </w:p>
    <w:p w14:paraId="0000000F" w14:textId="77777777" w:rsidR="00EF20AB" w:rsidRDefault="007E5EFE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https://www.geeksforgeeks.org/introduction-machine-learning-using-python/</w:t>
      </w:r>
    </w:p>
    <w:p w14:paraId="00000010" w14:textId="77777777" w:rsidR="00EF20AB" w:rsidRDefault="007E5EF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 xml:space="preserve">Starcraft II bot development - </w:t>
      </w:r>
    </w:p>
    <w:p w14:paraId="00000011" w14:textId="77777777" w:rsidR="00EF20AB" w:rsidRDefault="007E5E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http://wiki.sc2ai.net/Main_Page</w:t>
      </w:r>
    </w:p>
    <w:p w14:paraId="00000012" w14:textId="77777777" w:rsidR="00EF20AB" w:rsidRDefault="007E5EF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 xml:space="preserve">A StarCraft II API Client for Python 3 - </w:t>
      </w:r>
    </w:p>
    <w:p w14:paraId="00000013" w14:textId="77777777" w:rsidR="00EF20AB" w:rsidRDefault="007E5EFE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https://github.com/Dentosal/python-sc2</w:t>
      </w:r>
    </w:p>
    <w:p w14:paraId="00000014" w14:textId="77777777" w:rsidR="00EF20AB" w:rsidRDefault="007E5EFE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color w:val="00000A"/>
          <w:sz w:val="20"/>
          <w:szCs w:val="20"/>
        </w:rPr>
        <w:t xml:space="preserve">Python AI in StarCraft II - </w:t>
      </w:r>
    </w:p>
    <w:p w14:paraId="00000015" w14:textId="77777777" w:rsidR="00EF20AB" w:rsidRDefault="007E5EFE">
      <w:pPr>
        <w:spacing w:line="276" w:lineRule="auto"/>
        <w:ind w:left="72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https://pythonprogramming.net/starcraft-ii-ai-python-sc2-tutorial/ </w:t>
      </w:r>
    </w:p>
    <w:p w14:paraId="00000016" w14:textId="77777777" w:rsidR="00EF20AB" w:rsidRDefault="007E5E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 xml:space="preserve">Evolutionary algorithm outperforms deep-learning machines at video games - </w:t>
      </w:r>
    </w:p>
    <w:p w14:paraId="00000017" w14:textId="77777777" w:rsidR="00EF20AB" w:rsidRDefault="007E5E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https://www.technologyreview.com/s/611568/evolutionary-algorithm-outperforms-deep-learning-machines-at-video-games/</w:t>
      </w:r>
    </w:p>
    <w:p w14:paraId="00000018" w14:textId="77777777" w:rsidR="00EF20AB" w:rsidRDefault="007E5EFE">
      <w:pPr>
        <w:widowControl w:val="0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20"/>
          <w:szCs w:val="20"/>
        </w:rPr>
      </w:pPr>
      <w:r>
        <w:rPr>
          <w:color w:val="00000A"/>
          <w:sz w:val="20"/>
          <w:szCs w:val="20"/>
        </w:rPr>
        <w:t xml:space="preserve">AlphaStar: Mastering the Real-Time Strategy Game StarCraft II - </w:t>
      </w:r>
    </w:p>
    <w:p w14:paraId="00000019" w14:textId="77777777" w:rsidR="00EF20AB" w:rsidRDefault="007E5EFE">
      <w:pPr>
        <w:spacing w:line="276" w:lineRule="auto"/>
        <w:ind w:left="72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https://deepmind.com/blog/article/alphastar-mastering-real-time-strategy-game-starcraft-ii</w:t>
      </w:r>
    </w:p>
    <w:p w14:paraId="0000001A" w14:textId="77777777" w:rsidR="00EF20AB" w:rsidRDefault="00EF20A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20"/>
          <w:szCs w:val="20"/>
        </w:rPr>
      </w:pPr>
    </w:p>
    <w:p w14:paraId="0000001B" w14:textId="77777777" w:rsidR="00EF20AB" w:rsidRDefault="007E5EFE">
      <w:pPr>
        <w:spacing w:before="227" w:after="57" w:line="276" w:lineRule="auto"/>
      </w:pPr>
      <w:r>
        <w:rPr>
          <w:sz w:val="22"/>
          <w:szCs w:val="22"/>
        </w:rPr>
        <w:t xml:space="preserve">4. Содержание курсового проекта </w:t>
      </w:r>
    </w:p>
    <w:p w14:paraId="0000001C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113" w:line="276" w:lineRule="auto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 xml:space="preserve">4. </w:t>
      </w:r>
      <w:r>
        <w:rPr>
          <w:color w:val="000000"/>
          <w:sz w:val="22"/>
          <w:szCs w:val="22"/>
          <w:u w:val="single"/>
        </w:rPr>
        <w:t xml:space="preserve">1 </w:t>
      </w:r>
      <w:r>
        <w:rPr>
          <w:sz w:val="22"/>
          <w:szCs w:val="22"/>
          <w:u w:val="single"/>
        </w:rPr>
        <w:t xml:space="preserve">Автономный игрок описание и методы реализации. Жанр RTS </w:t>
      </w:r>
      <w:r>
        <w:rPr>
          <w:sz w:val="22"/>
          <w:szCs w:val="22"/>
        </w:rPr>
        <w:t xml:space="preserve">                                                        </w:t>
      </w:r>
      <w:r>
        <w:rPr>
          <w:sz w:val="22"/>
          <w:szCs w:val="22"/>
          <w:u w:val="single"/>
        </w:rPr>
        <w:t xml:space="preserve"> </w:t>
      </w:r>
    </w:p>
    <w:p w14:paraId="0000001D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113" w:line="276" w:lineRule="auto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4.</w:t>
      </w:r>
      <w:r>
        <w:rPr>
          <w:color w:val="000000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2</w:t>
      </w:r>
      <w:r>
        <w:rPr>
          <w:color w:val="000000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Эволюционные алгоритмы и их применения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</w:p>
    <w:p w14:paraId="0000001E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113" w:line="276" w:lineRule="auto"/>
        <w:rPr>
          <w:sz w:val="20"/>
          <w:szCs w:val="20"/>
        </w:rPr>
      </w:pPr>
      <w:r>
        <w:rPr>
          <w:color w:val="000000"/>
          <w:sz w:val="22"/>
          <w:szCs w:val="22"/>
        </w:rPr>
        <w:t xml:space="preserve">4. </w:t>
      </w:r>
      <w:r>
        <w:rPr>
          <w:sz w:val="22"/>
          <w:szCs w:val="22"/>
          <w:u w:val="single"/>
        </w:rPr>
        <w:t>3</w:t>
      </w:r>
      <w:r>
        <w:rPr>
          <w:color w:val="000000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Проектирование</w:t>
      </w:r>
      <w:r>
        <w:rPr>
          <w:color w:val="000000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эволюционного алгоритма. Выбор функции приспособления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</w:p>
    <w:p w14:paraId="0000001F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113" w:line="276" w:lineRule="auto"/>
        <w:rPr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4. </w:t>
      </w:r>
      <w:r>
        <w:rPr>
          <w:sz w:val="22"/>
          <w:szCs w:val="22"/>
          <w:u w:val="single"/>
        </w:rPr>
        <w:t>4</w:t>
      </w:r>
      <w:r>
        <w:rPr>
          <w:color w:val="000000"/>
          <w:sz w:val="22"/>
          <w:szCs w:val="22"/>
          <w:u w:val="single"/>
        </w:rPr>
        <w:t xml:space="preserve"> Разработка экспериментального </w:t>
      </w:r>
      <w:r>
        <w:rPr>
          <w:sz w:val="22"/>
          <w:szCs w:val="22"/>
          <w:u w:val="single"/>
        </w:rPr>
        <w:t>автономного игрока</w:t>
      </w:r>
    </w:p>
    <w:p w14:paraId="00000020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  <w:u w:val="single"/>
        </w:rPr>
        <w:t>5.Тестирование разработанного автономного игрока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</w:p>
    <w:p w14:paraId="00000021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Руководитель курсовой работы (курсового проекта)                 ________________________________</w:t>
      </w:r>
    </w:p>
    <w:p w14:paraId="00000022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подпись, дата инициалы, фамилия</w:t>
      </w:r>
      <w:r>
        <w:rPr>
          <w:color w:val="000000"/>
          <w:sz w:val="22"/>
          <w:szCs w:val="22"/>
        </w:rPr>
        <w:t xml:space="preserve"> </w:t>
      </w:r>
    </w:p>
    <w:p w14:paraId="00000023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Задание принял к исполнению  __________________________________________________________</w:t>
      </w:r>
    </w:p>
    <w:p w14:paraId="00000024" w14:textId="77777777" w:rsidR="00EF20AB" w:rsidRDefault="007E5E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 xml:space="preserve">подпись, дата </w:t>
      </w:r>
    </w:p>
    <w:sectPr w:rsidR="00EF20AB">
      <w:footerReference w:type="default" r:id="rId7"/>
      <w:pgSz w:w="11906" w:h="16838"/>
      <w:pgMar w:top="482" w:right="850" w:bottom="908" w:left="1701" w:header="0" w:footer="4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3F2FE" w14:textId="77777777" w:rsidR="007E5EFE" w:rsidRDefault="007E5EFE">
      <w:r>
        <w:separator/>
      </w:r>
    </w:p>
  </w:endnote>
  <w:endnote w:type="continuationSeparator" w:id="0">
    <w:p w14:paraId="7B6E09F0" w14:textId="77777777" w:rsidR="007E5EFE" w:rsidRDefault="007E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5" w14:textId="77777777" w:rsidR="00EF20AB" w:rsidRDefault="00EF20A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5B50E" w14:textId="77777777" w:rsidR="007E5EFE" w:rsidRDefault="007E5EFE">
      <w:r>
        <w:separator/>
      </w:r>
    </w:p>
  </w:footnote>
  <w:footnote w:type="continuationSeparator" w:id="0">
    <w:p w14:paraId="21B2CF03" w14:textId="77777777" w:rsidR="007E5EFE" w:rsidRDefault="007E5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C0C"/>
    <w:multiLevelType w:val="multilevel"/>
    <w:tmpl w:val="8F621BC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D0C1809"/>
    <w:multiLevelType w:val="multilevel"/>
    <w:tmpl w:val="8620F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AB"/>
    <w:rsid w:val="007E5EFE"/>
    <w:rsid w:val="00872D11"/>
    <w:rsid w:val="00EF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6B1E"/>
  <w15:docId w15:val="{5EF76F4B-ED12-49D6-BFE8-318DFACF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it-IT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120"/>
      <w:outlineLvl w:val="0"/>
    </w:pPr>
    <w:rPr>
      <w:rFonts w:ascii="Liberation Serif" w:eastAsia="Liberation Serif" w:hAnsi="Liberation Serif" w:cs="Liberation Serif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Seledtsov</cp:lastModifiedBy>
  <cp:revision>2</cp:revision>
  <dcterms:created xsi:type="dcterms:W3CDTF">2019-11-27T20:54:00Z</dcterms:created>
  <dcterms:modified xsi:type="dcterms:W3CDTF">2019-11-27T20:54:00Z</dcterms:modified>
</cp:coreProperties>
</file>