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7647970"/>
        <w:docPartObj>
          <w:docPartGallery w:val="Cover Pages"/>
          <w:docPartUnique/>
        </w:docPartObj>
      </w:sdtPr>
      <w:sdtEndPr/>
      <w:sdtContent>
        <w:p w14:paraId="53038A15" w14:textId="4D1810FF" w:rsidR="00D64DF2" w:rsidRDefault="00D64D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D52E5B" wp14:editId="126034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1B2387" w14:textId="1BB07D57" w:rsidR="00D64DF2" w:rsidRDefault="00D64DF2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Dzeladini Denis</w:t>
                                      </w:r>
                                    </w:p>
                                  </w:sdtContent>
                                </w:sdt>
                                <w:p w14:paraId="1C2EAE37" w14:textId="77777777" w:rsidR="00D64DF2" w:rsidRDefault="003D182E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4D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 w:rsidR="00D64DF2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4DF2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CAAE9D" w14:textId="3A9D6623" w:rsidR="00D64DF2" w:rsidRDefault="007F162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M122 LB2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D52E5B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1B2387" w14:textId="1BB07D57" w:rsidR="00D64DF2" w:rsidRDefault="00D64DF2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Dzeladini Denis</w:t>
                                </w:r>
                              </w:p>
                            </w:sdtContent>
                          </w:sdt>
                          <w:p w14:paraId="1C2EAE37" w14:textId="77777777" w:rsidR="00D64DF2" w:rsidRDefault="003D182E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4D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 w:rsidR="00D64DF2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4DF2">
                                  <w:rPr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5CAAE9D" w14:textId="3A9D6623" w:rsidR="00D64DF2" w:rsidRDefault="007F162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M122 LB2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34A1D5" w14:textId="421DE788" w:rsidR="00D64DF2" w:rsidRDefault="00D64DF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8759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08D411" w14:textId="7AD77F72" w:rsidR="00D64DF2" w:rsidRDefault="00D64DF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10A33A4" w14:textId="30E6C9FE" w:rsidR="00D64DF2" w:rsidRDefault="00D64D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26622" w:history="1">
            <w:r w:rsidRPr="005C57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D1F4" w14:textId="0FA0945A" w:rsidR="00D64DF2" w:rsidRDefault="003D18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426623" w:history="1">
            <w:r w:rsidR="00D64DF2" w:rsidRPr="005C57DF">
              <w:rPr>
                <w:rStyle w:val="Hyperlink"/>
                <w:noProof/>
              </w:rPr>
              <w:t>API implementation</w:t>
            </w:r>
            <w:r w:rsidR="00D64DF2">
              <w:rPr>
                <w:noProof/>
                <w:webHidden/>
              </w:rPr>
              <w:tab/>
            </w:r>
            <w:r w:rsidR="00D64DF2">
              <w:rPr>
                <w:noProof/>
                <w:webHidden/>
              </w:rPr>
              <w:fldChar w:fldCharType="begin"/>
            </w:r>
            <w:r w:rsidR="00D64DF2">
              <w:rPr>
                <w:noProof/>
                <w:webHidden/>
              </w:rPr>
              <w:instrText xml:space="preserve"> PAGEREF _Toc102426623 \h </w:instrText>
            </w:r>
            <w:r w:rsidR="00D64DF2">
              <w:rPr>
                <w:noProof/>
                <w:webHidden/>
              </w:rPr>
            </w:r>
            <w:r w:rsidR="00D64DF2">
              <w:rPr>
                <w:noProof/>
                <w:webHidden/>
              </w:rPr>
              <w:fldChar w:fldCharType="separate"/>
            </w:r>
            <w:r w:rsidR="00D64DF2">
              <w:rPr>
                <w:noProof/>
                <w:webHidden/>
              </w:rPr>
              <w:t>1</w:t>
            </w:r>
            <w:r w:rsidR="00D64DF2">
              <w:rPr>
                <w:noProof/>
                <w:webHidden/>
              </w:rPr>
              <w:fldChar w:fldCharType="end"/>
            </w:r>
          </w:hyperlink>
        </w:p>
        <w:p w14:paraId="06623A09" w14:textId="0CB139F8" w:rsidR="00D64DF2" w:rsidRDefault="003D18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426624" w:history="1">
            <w:r w:rsidR="00D64DF2" w:rsidRPr="005C57DF">
              <w:rPr>
                <w:rStyle w:val="Hyperlink"/>
                <w:noProof/>
                <w:lang w:val="en-US"/>
              </w:rPr>
              <w:t>Report creation</w:t>
            </w:r>
            <w:r w:rsidR="00D64DF2">
              <w:rPr>
                <w:noProof/>
                <w:webHidden/>
              </w:rPr>
              <w:tab/>
            </w:r>
            <w:r w:rsidR="00D64DF2">
              <w:rPr>
                <w:noProof/>
                <w:webHidden/>
              </w:rPr>
              <w:fldChar w:fldCharType="begin"/>
            </w:r>
            <w:r w:rsidR="00D64DF2">
              <w:rPr>
                <w:noProof/>
                <w:webHidden/>
              </w:rPr>
              <w:instrText xml:space="preserve"> PAGEREF _Toc102426624 \h </w:instrText>
            </w:r>
            <w:r w:rsidR="00D64DF2">
              <w:rPr>
                <w:noProof/>
                <w:webHidden/>
              </w:rPr>
            </w:r>
            <w:r w:rsidR="00D64DF2">
              <w:rPr>
                <w:noProof/>
                <w:webHidden/>
              </w:rPr>
              <w:fldChar w:fldCharType="separate"/>
            </w:r>
            <w:r w:rsidR="00D64DF2">
              <w:rPr>
                <w:noProof/>
                <w:webHidden/>
              </w:rPr>
              <w:t>1</w:t>
            </w:r>
            <w:r w:rsidR="00D64DF2">
              <w:rPr>
                <w:noProof/>
                <w:webHidden/>
              </w:rPr>
              <w:fldChar w:fldCharType="end"/>
            </w:r>
          </w:hyperlink>
        </w:p>
        <w:p w14:paraId="01592E2F" w14:textId="093BCF50" w:rsidR="00D64DF2" w:rsidRDefault="003D18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426625" w:history="1">
            <w:r w:rsidR="00D64DF2" w:rsidRPr="005C57DF">
              <w:rPr>
                <w:rStyle w:val="Hyperlink"/>
                <w:noProof/>
                <w:lang w:val="en-US"/>
              </w:rPr>
              <w:t>FTP upload</w:t>
            </w:r>
            <w:r w:rsidR="00D64DF2">
              <w:rPr>
                <w:noProof/>
                <w:webHidden/>
              </w:rPr>
              <w:tab/>
            </w:r>
            <w:r w:rsidR="00D64DF2">
              <w:rPr>
                <w:noProof/>
                <w:webHidden/>
              </w:rPr>
              <w:fldChar w:fldCharType="begin"/>
            </w:r>
            <w:r w:rsidR="00D64DF2">
              <w:rPr>
                <w:noProof/>
                <w:webHidden/>
              </w:rPr>
              <w:instrText xml:space="preserve"> PAGEREF _Toc102426625 \h </w:instrText>
            </w:r>
            <w:r w:rsidR="00D64DF2">
              <w:rPr>
                <w:noProof/>
                <w:webHidden/>
              </w:rPr>
            </w:r>
            <w:r w:rsidR="00D64DF2">
              <w:rPr>
                <w:noProof/>
                <w:webHidden/>
              </w:rPr>
              <w:fldChar w:fldCharType="separate"/>
            </w:r>
            <w:r w:rsidR="00D64DF2">
              <w:rPr>
                <w:noProof/>
                <w:webHidden/>
              </w:rPr>
              <w:t>1</w:t>
            </w:r>
            <w:r w:rsidR="00D64DF2">
              <w:rPr>
                <w:noProof/>
                <w:webHidden/>
              </w:rPr>
              <w:fldChar w:fldCharType="end"/>
            </w:r>
          </w:hyperlink>
        </w:p>
        <w:p w14:paraId="554D7C6B" w14:textId="0CE62AB7" w:rsidR="00D64DF2" w:rsidRDefault="003D18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426626" w:history="1">
            <w:r w:rsidR="00D64DF2" w:rsidRPr="005C57DF">
              <w:rPr>
                <w:rStyle w:val="Hyperlink"/>
                <w:noProof/>
                <w:lang w:val="en-US"/>
              </w:rPr>
              <w:t>Mail sending</w:t>
            </w:r>
            <w:r w:rsidR="00D64DF2">
              <w:rPr>
                <w:noProof/>
                <w:webHidden/>
              </w:rPr>
              <w:tab/>
            </w:r>
            <w:r w:rsidR="00D64DF2">
              <w:rPr>
                <w:noProof/>
                <w:webHidden/>
              </w:rPr>
              <w:fldChar w:fldCharType="begin"/>
            </w:r>
            <w:r w:rsidR="00D64DF2">
              <w:rPr>
                <w:noProof/>
                <w:webHidden/>
              </w:rPr>
              <w:instrText xml:space="preserve"> PAGEREF _Toc102426626 \h </w:instrText>
            </w:r>
            <w:r w:rsidR="00D64DF2">
              <w:rPr>
                <w:noProof/>
                <w:webHidden/>
              </w:rPr>
            </w:r>
            <w:r w:rsidR="00D64DF2">
              <w:rPr>
                <w:noProof/>
                <w:webHidden/>
              </w:rPr>
              <w:fldChar w:fldCharType="separate"/>
            </w:r>
            <w:r w:rsidR="00D64DF2">
              <w:rPr>
                <w:noProof/>
                <w:webHidden/>
              </w:rPr>
              <w:t>1</w:t>
            </w:r>
            <w:r w:rsidR="00D64DF2">
              <w:rPr>
                <w:noProof/>
                <w:webHidden/>
              </w:rPr>
              <w:fldChar w:fldCharType="end"/>
            </w:r>
          </w:hyperlink>
        </w:p>
        <w:p w14:paraId="18AAE952" w14:textId="63630CF6" w:rsidR="00D64DF2" w:rsidRDefault="003D182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2426627" w:history="1">
            <w:r w:rsidR="00D64DF2" w:rsidRPr="005C57DF">
              <w:rPr>
                <w:rStyle w:val="Hyperlink"/>
                <w:noProof/>
                <w:lang w:val="en-US"/>
              </w:rPr>
              <w:t>Reflexion</w:t>
            </w:r>
            <w:r w:rsidR="00D64DF2">
              <w:rPr>
                <w:noProof/>
                <w:webHidden/>
              </w:rPr>
              <w:tab/>
            </w:r>
            <w:r w:rsidR="00D64DF2">
              <w:rPr>
                <w:noProof/>
                <w:webHidden/>
              </w:rPr>
              <w:fldChar w:fldCharType="begin"/>
            </w:r>
            <w:r w:rsidR="00D64DF2">
              <w:rPr>
                <w:noProof/>
                <w:webHidden/>
              </w:rPr>
              <w:instrText xml:space="preserve"> PAGEREF _Toc102426627 \h </w:instrText>
            </w:r>
            <w:r w:rsidR="00D64DF2">
              <w:rPr>
                <w:noProof/>
                <w:webHidden/>
              </w:rPr>
            </w:r>
            <w:r w:rsidR="00D64DF2">
              <w:rPr>
                <w:noProof/>
                <w:webHidden/>
              </w:rPr>
              <w:fldChar w:fldCharType="separate"/>
            </w:r>
            <w:r w:rsidR="00D64DF2">
              <w:rPr>
                <w:noProof/>
                <w:webHidden/>
              </w:rPr>
              <w:t>1</w:t>
            </w:r>
            <w:r w:rsidR="00D64DF2">
              <w:rPr>
                <w:noProof/>
                <w:webHidden/>
              </w:rPr>
              <w:fldChar w:fldCharType="end"/>
            </w:r>
          </w:hyperlink>
        </w:p>
        <w:p w14:paraId="57BC95D9" w14:textId="69F51946" w:rsidR="00D64DF2" w:rsidRDefault="00D64DF2">
          <w:r>
            <w:rPr>
              <w:b/>
              <w:bCs/>
              <w:lang w:val="de-DE"/>
            </w:rPr>
            <w:fldChar w:fldCharType="end"/>
          </w:r>
        </w:p>
      </w:sdtContent>
    </w:sdt>
    <w:p w14:paraId="3747A846" w14:textId="530F6556" w:rsidR="00D64DF2" w:rsidRDefault="00D64DF2" w:rsidP="00D64DF2">
      <w:r>
        <w:br w:type="page"/>
      </w:r>
    </w:p>
    <w:p w14:paraId="2C5EA468" w14:textId="6C2AEBC1" w:rsidR="00E04298" w:rsidRDefault="00D64DF2" w:rsidP="00D64DF2">
      <w:pPr>
        <w:pStyle w:val="berschrift1"/>
      </w:pPr>
      <w:bookmarkStart w:id="0" w:name="_Toc102426622"/>
      <w:proofErr w:type="spellStart"/>
      <w:r>
        <w:lastRenderedPageBreak/>
        <w:t>Introduction</w:t>
      </w:r>
      <w:bookmarkEnd w:id="0"/>
      <w:proofErr w:type="spellEnd"/>
    </w:p>
    <w:p w14:paraId="45A34805" w14:textId="30E7E22F" w:rsidR="0069756F" w:rsidRPr="0069756F" w:rsidRDefault="005014E7" w:rsidP="0069756F">
      <w:r>
        <w:t xml:space="preserve">Da ich mich gerade allgemein für das Thema «Crypto» interessiere, habe ich es für eine gute Idee </w:t>
      </w:r>
      <w:proofErr w:type="gramStart"/>
      <w:r>
        <w:t>gehalten</w:t>
      </w:r>
      <w:proofErr w:type="gramEnd"/>
      <w:r>
        <w:t xml:space="preserve"> wenn ich etwas in diese Richtung mache. In meinem Projekt entnehme ich mithilfe der </w:t>
      </w:r>
      <w:proofErr w:type="spellStart"/>
      <w:r>
        <w:t>Binance</w:t>
      </w:r>
      <w:proofErr w:type="spellEnd"/>
      <w:r>
        <w:t xml:space="preserve"> </w:t>
      </w:r>
      <w:proofErr w:type="gramStart"/>
      <w:r>
        <w:t>API Daten</w:t>
      </w:r>
      <w:proofErr w:type="gramEnd"/>
      <w:r>
        <w:t xml:space="preserve"> von Bitcoin, verarbeite diese in einen Report, lade diese auf den FTP Server hoch und versende diesen Report schlussendlich per E-Mail.</w:t>
      </w:r>
    </w:p>
    <w:p w14:paraId="5E42C77B" w14:textId="16E115DF" w:rsidR="00D64DF2" w:rsidRDefault="00D64DF2" w:rsidP="00D64DF2">
      <w:pPr>
        <w:pStyle w:val="berschrift1"/>
      </w:pPr>
      <w:bookmarkStart w:id="1" w:name="_Toc102426623"/>
      <w:r>
        <w:t xml:space="preserve">API </w:t>
      </w:r>
      <w:proofErr w:type="spellStart"/>
      <w:r>
        <w:t>implementation</w:t>
      </w:r>
      <w:bookmarkEnd w:id="1"/>
      <w:proofErr w:type="spellEnd"/>
    </w:p>
    <w:p w14:paraId="5410DC55" w14:textId="34D90964" w:rsidR="00011C05" w:rsidRDefault="00011C05" w:rsidP="00011C05">
      <w:r>
        <w:t xml:space="preserve">Da ich die </w:t>
      </w:r>
      <w:proofErr w:type="spellStart"/>
      <w:r>
        <w:t>Tradin</w:t>
      </w:r>
      <w:proofErr w:type="spellEnd"/>
      <w:r>
        <w:t xml:space="preserve"> Plattform «</w:t>
      </w:r>
      <w:proofErr w:type="spellStart"/>
      <w:r>
        <w:t>Binance</w:t>
      </w:r>
      <w:proofErr w:type="spellEnd"/>
      <w:r>
        <w:t xml:space="preserve">» privat oft brauche, habe ich mich für die </w:t>
      </w:r>
      <w:proofErr w:type="spellStart"/>
      <w:r>
        <w:t>Binance</w:t>
      </w:r>
      <w:proofErr w:type="spellEnd"/>
      <w:r>
        <w:t xml:space="preserve"> API entschieden.</w:t>
      </w:r>
    </w:p>
    <w:p w14:paraId="0549FE79" w14:textId="01A30FF5" w:rsidR="00011C05" w:rsidRDefault="00011C05" w:rsidP="00011C05">
      <w:r>
        <w:t xml:space="preserve">Um auf die API von </w:t>
      </w:r>
      <w:proofErr w:type="spellStart"/>
      <w:r>
        <w:t>Binance</w:t>
      </w:r>
      <w:proofErr w:type="spellEnd"/>
      <w:r>
        <w:t xml:space="preserve"> zuzugreifen muss man auf deren Seite zuerst eine </w:t>
      </w:r>
      <w:r w:rsidR="00234D79">
        <w:t>API-Schnittstelle</w:t>
      </w:r>
      <w:r>
        <w:t xml:space="preserve"> erstellen. Nach erstellen der</w:t>
      </w:r>
      <w:r w:rsidR="00234D79">
        <w:t xml:space="preserve"> API-Schnittstelle, hat man Zugriff auf einen Secret Key und einen API Key mitwelchen man die API über den Code ansteuern kann.</w:t>
      </w:r>
    </w:p>
    <w:p w14:paraId="67A7CCD8" w14:textId="22A12909" w:rsidR="00234D79" w:rsidRDefault="00234D79" w:rsidP="00011C05">
      <w:r w:rsidRPr="00234D79">
        <w:rPr>
          <w:noProof/>
        </w:rPr>
        <w:drawing>
          <wp:inline distT="0" distB="0" distL="0" distR="0" wp14:anchorId="1BB007C7" wp14:editId="2153DB1E">
            <wp:extent cx="5760720" cy="18288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1A6E" w14:textId="4F6E23D3" w:rsidR="00234D79" w:rsidRDefault="00234D79" w:rsidP="00011C05">
      <w:r>
        <w:t>Da diese Keys vertraulich sind, habe ich mich dafür entschieden diese auf meinem Laptop als Umgebungsvariablen zu definieren, um sie dann abrufen zu können.</w:t>
      </w:r>
    </w:p>
    <w:p w14:paraId="2EDC0761" w14:textId="0861D4BE" w:rsidR="00756986" w:rsidRPr="00011C05" w:rsidRDefault="00756986" w:rsidP="00011C05">
      <w:r>
        <w:br w:type="page"/>
      </w:r>
    </w:p>
    <w:p w14:paraId="2413D272" w14:textId="465FECC7" w:rsidR="00D64DF2" w:rsidRDefault="00D64DF2" w:rsidP="00D64DF2">
      <w:pPr>
        <w:pStyle w:val="berschrift1"/>
      </w:pPr>
      <w:bookmarkStart w:id="2" w:name="_Toc102426624"/>
      <w:r w:rsidRPr="00011C05">
        <w:lastRenderedPageBreak/>
        <w:t xml:space="preserve">Report </w:t>
      </w:r>
      <w:proofErr w:type="spellStart"/>
      <w:r w:rsidRPr="00011C05">
        <w:t>creation</w:t>
      </w:r>
      <w:bookmarkEnd w:id="2"/>
      <w:proofErr w:type="spellEnd"/>
    </w:p>
    <w:p w14:paraId="690B71B8" w14:textId="4C948C8B" w:rsidR="0080309D" w:rsidRDefault="0080309D" w:rsidP="0080309D">
      <w:r>
        <w:t>Für das Erstellen der Reports habe ich mich für einen etwas spezielleren Weg entschieden. Ich habe herausgefunden, dass man in einem Word File «</w:t>
      </w:r>
      <w:proofErr w:type="spellStart"/>
      <w:r w:rsidRPr="00756986">
        <w:rPr>
          <w:color w:val="92D050"/>
        </w:rPr>
        <w:t>MergeFields</w:t>
      </w:r>
      <w:proofErr w:type="spellEnd"/>
      <w:r>
        <w:t>» erstellen/einfügen kann und diese dann mit den gewünschten Daten ersetzen kann</w:t>
      </w:r>
      <w:r w:rsidR="00756986">
        <w:t>.</w:t>
      </w:r>
    </w:p>
    <w:p w14:paraId="79E09CEB" w14:textId="2C1BE3A3" w:rsidR="00756986" w:rsidRDefault="00756986" w:rsidP="008030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10716" wp14:editId="70B697BD">
                <wp:simplePos x="0" y="0"/>
                <wp:positionH relativeFrom="column">
                  <wp:posOffset>1988185</wp:posOffset>
                </wp:positionH>
                <wp:positionV relativeFrom="paragraph">
                  <wp:posOffset>2065020</wp:posOffset>
                </wp:positionV>
                <wp:extent cx="563880" cy="205740"/>
                <wp:effectExtent l="19050" t="19050" r="26670" b="41910"/>
                <wp:wrapNone/>
                <wp:docPr id="3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0574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4A7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3" o:spid="_x0000_s1026" type="#_x0000_t66" style="position:absolute;margin-left:156.55pt;margin-top:162.6pt;width:44.4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" adj="3941" fillcolor="#00b050" strokecolor="#1f3763 [1604]" strokeweight="1pt"/>
            </w:pict>
          </mc:Fallback>
        </mc:AlternateContent>
      </w:r>
      <w:r w:rsidRPr="00756986">
        <w:rPr>
          <w:noProof/>
        </w:rPr>
        <w:drawing>
          <wp:inline distT="0" distB="0" distL="0" distR="0" wp14:anchorId="1A7C476E" wp14:editId="5246E8F6">
            <wp:extent cx="2720340" cy="2884381"/>
            <wp:effectExtent l="0" t="0" r="381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266" cy="28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9C0" w14:textId="13289B7E" w:rsidR="00756986" w:rsidRPr="0080309D" w:rsidRDefault="00756986" w:rsidP="0080309D">
      <w:r>
        <w:t>Der letzte Schritt bestand darin das erstellte Word File in ein PDF zu konvertieren.</w:t>
      </w:r>
    </w:p>
    <w:p w14:paraId="6EA26E62" w14:textId="540325E8" w:rsidR="00D64DF2" w:rsidRDefault="00D64DF2" w:rsidP="00D64DF2">
      <w:pPr>
        <w:pStyle w:val="berschrift1"/>
      </w:pPr>
      <w:bookmarkStart w:id="3" w:name="_Toc102426625"/>
      <w:r w:rsidRPr="0080309D">
        <w:t xml:space="preserve">FTP </w:t>
      </w:r>
      <w:proofErr w:type="spellStart"/>
      <w:r w:rsidRPr="0080309D">
        <w:t>upload</w:t>
      </w:r>
      <w:bookmarkEnd w:id="3"/>
      <w:proofErr w:type="spellEnd"/>
    </w:p>
    <w:p w14:paraId="17D20DC7" w14:textId="2924CAC0" w:rsidR="002F013B" w:rsidRDefault="002F013B" w:rsidP="002F013B">
      <w:r w:rsidRPr="002F013B">
        <w:t>Beim FTP Upload habe ic</w:t>
      </w:r>
      <w:r>
        <w:t>h mich für den Host «</w:t>
      </w:r>
      <w:proofErr w:type="spellStart"/>
      <w:r>
        <w:t>bPlaced</w:t>
      </w:r>
      <w:proofErr w:type="spellEnd"/>
      <w:r>
        <w:t xml:space="preserve">» entschieden, da dies vom Lehrer vorgeschlagen wurde. Für den Upload habe ich mich an einem </w:t>
      </w:r>
      <w:proofErr w:type="spellStart"/>
      <w:r>
        <w:t>Codeschnippsel</w:t>
      </w:r>
      <w:proofErr w:type="spellEnd"/>
      <w:r>
        <w:t xml:space="preserve"> aus dem Internet orientiert.</w:t>
      </w:r>
    </w:p>
    <w:p w14:paraId="0382FF0C" w14:textId="0D1431C9" w:rsidR="002F013B" w:rsidRDefault="002F013B" w:rsidP="002F013B">
      <w:r w:rsidRPr="002F013B">
        <w:rPr>
          <w:noProof/>
        </w:rPr>
        <w:drawing>
          <wp:inline distT="0" distB="0" distL="0" distR="0" wp14:anchorId="4C939B3E" wp14:editId="474049DA">
            <wp:extent cx="4792980" cy="1569659"/>
            <wp:effectExtent l="0" t="0" r="762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2" cy="15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302" w14:textId="7ED3EC66" w:rsidR="006E1264" w:rsidRDefault="006E1264" w:rsidP="002F013B">
      <w:r>
        <w:br w:type="page"/>
      </w:r>
    </w:p>
    <w:p w14:paraId="1CAAD650" w14:textId="06A4A456" w:rsidR="002F013B" w:rsidRDefault="002F013B" w:rsidP="002F013B">
      <w:r>
        <w:lastRenderedPageBreak/>
        <w:t xml:space="preserve">Um eine Art Struktur </w:t>
      </w:r>
      <w:r w:rsidR="006E1264">
        <w:t>zu haben</w:t>
      </w:r>
      <w:r>
        <w:t>, habe ich mich dafür entschieden die</w:t>
      </w:r>
      <w:r w:rsidR="006E1264">
        <w:t xml:space="preserve"> Files in einen Ordner zu tun und die</w:t>
      </w:r>
      <w:r>
        <w:t xml:space="preserve"> File-Bennungen mit Datum/Uhrzeit</w:t>
      </w:r>
      <w:r w:rsidR="006E1264">
        <w:t xml:space="preserve"> zu ergänzen.</w:t>
      </w:r>
    </w:p>
    <w:p w14:paraId="7541191B" w14:textId="67D7AFF5" w:rsidR="006E1264" w:rsidRPr="002F013B" w:rsidRDefault="006E1264" w:rsidP="002F013B">
      <w:r w:rsidRPr="006E1264">
        <w:rPr>
          <w:noProof/>
        </w:rPr>
        <w:drawing>
          <wp:inline distT="0" distB="0" distL="0" distR="0" wp14:anchorId="58862976" wp14:editId="2DF17D71">
            <wp:extent cx="2758679" cy="2484335"/>
            <wp:effectExtent l="0" t="0" r="381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26EC" w14:textId="048071BF" w:rsidR="00D64DF2" w:rsidRDefault="00D64DF2" w:rsidP="00D64DF2">
      <w:pPr>
        <w:pStyle w:val="berschrift1"/>
      </w:pPr>
      <w:bookmarkStart w:id="4" w:name="_Toc102426626"/>
      <w:r w:rsidRPr="002F013B">
        <w:t xml:space="preserve">Mail </w:t>
      </w:r>
      <w:proofErr w:type="spellStart"/>
      <w:r w:rsidRPr="002F013B">
        <w:t>sending</w:t>
      </w:r>
      <w:bookmarkEnd w:id="4"/>
      <w:proofErr w:type="spellEnd"/>
    </w:p>
    <w:p w14:paraId="4E98603D" w14:textId="56A16317" w:rsidR="00D54576" w:rsidRPr="00D54576" w:rsidRDefault="00D54576" w:rsidP="00D54576">
      <w:r>
        <w:t xml:space="preserve">Beim Mail </w:t>
      </w:r>
      <w:proofErr w:type="spellStart"/>
      <w:r>
        <w:t>Sending</w:t>
      </w:r>
      <w:proofErr w:type="spellEnd"/>
      <w:r>
        <w:t xml:space="preserve"> habe ich mich für «</w:t>
      </w:r>
      <w:proofErr w:type="spellStart"/>
      <w:r>
        <w:t>MailTrap</w:t>
      </w:r>
      <w:proofErr w:type="spellEnd"/>
      <w:r>
        <w:t>» Provider entschieden. Ich konnte hierzu gute Beispiele finden und meine gesendeten Mails gut verwalten/überprüfen.</w:t>
      </w:r>
    </w:p>
    <w:p w14:paraId="7033DCEA" w14:textId="78EA954F" w:rsidR="00D64DF2" w:rsidRDefault="00D64DF2" w:rsidP="00D64DF2">
      <w:pPr>
        <w:pStyle w:val="berschrift1"/>
      </w:pPr>
      <w:bookmarkStart w:id="5" w:name="_Toc102426627"/>
      <w:r w:rsidRPr="00D54576">
        <w:t>Reflexion</w:t>
      </w:r>
      <w:bookmarkEnd w:id="5"/>
      <w:r w:rsidRPr="00D54576">
        <w:t xml:space="preserve"> </w:t>
      </w:r>
    </w:p>
    <w:p w14:paraId="5A6EECBC" w14:textId="636EAF8E" w:rsidR="006C4255" w:rsidRPr="006C4255" w:rsidRDefault="00A87538" w:rsidP="006C4255">
      <w:r>
        <w:t xml:space="preserve">Es war sehr spannend mal mit </w:t>
      </w:r>
      <w:proofErr w:type="spellStart"/>
      <w:proofErr w:type="gramStart"/>
      <w:r>
        <w:t>API’s</w:t>
      </w:r>
      <w:proofErr w:type="spellEnd"/>
      <w:proofErr w:type="gramEnd"/>
      <w:r>
        <w:t xml:space="preserve"> zu arbeiten. Ich habe die einzelnen Schritte der Aufgabenstellung auch sehr spannend gefunden. Ich hatte </w:t>
      </w:r>
      <w:proofErr w:type="gramStart"/>
      <w:r>
        <w:t>im grossen und ganzen</w:t>
      </w:r>
      <w:proofErr w:type="gramEnd"/>
      <w:r>
        <w:t xml:space="preserve"> keine Schwierigkeiten und bin der Meinung, dass ich gut vorwärts gekommen bin.</w:t>
      </w:r>
    </w:p>
    <w:sectPr w:rsidR="006C4255" w:rsidRPr="006C4255" w:rsidSect="00D64DF2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EE95" w14:textId="77777777" w:rsidR="003D182E" w:rsidRDefault="003D182E" w:rsidP="00445C8A">
      <w:pPr>
        <w:spacing w:after="0" w:line="240" w:lineRule="auto"/>
      </w:pPr>
      <w:r>
        <w:separator/>
      </w:r>
    </w:p>
  </w:endnote>
  <w:endnote w:type="continuationSeparator" w:id="0">
    <w:p w14:paraId="66332227" w14:textId="77777777" w:rsidR="003D182E" w:rsidRDefault="003D182E" w:rsidP="0044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7571" w14:textId="7B2A7BAC" w:rsidR="00445C8A" w:rsidRDefault="00445C8A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7D77A09" wp14:editId="10716B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2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9BACB6" w14:textId="15AD28E3" w:rsidR="00445C8A" w:rsidRDefault="00445C8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de-DE"/>
                                  </w:rPr>
                                  <w:t>2. Mai 2022</w:t>
                                </w:r>
                              </w:p>
                            </w:sdtContent>
                          </w:sdt>
                          <w:p w14:paraId="6F3D6688" w14:textId="77777777" w:rsidR="00445C8A" w:rsidRDefault="00445C8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77A09" id="Gruppe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LLOtlBYAwAAaAoAAA4AAAAAAAAA&#10;AAAAAAAALgIAAGRycy9lMm9Eb2MueG1sUEsBAi0AFAAGAAgAAAAhAP0EdPzcAAAABAEAAA8AAAAA&#10;AAAAAAAAAAAAsgUAAGRycy9kb3ducmV2LnhtbFBLBQYAAAAABAAEAPMAAAC7BgAAAAA=&#10;">
              <v:rect id="Rechteck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5-02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09BACB6" w14:textId="15AD28E3" w:rsidR="00445C8A" w:rsidRDefault="00445C8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de-DE"/>
                            </w:rPr>
                            <w:t>2. Mai 2022</w:t>
                          </w:r>
                        </w:p>
                      </w:sdtContent>
                    </w:sdt>
                    <w:p w14:paraId="6F3D6688" w14:textId="77777777" w:rsidR="00445C8A" w:rsidRDefault="00445C8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29C197" wp14:editId="5EF49DB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0600CF" w14:textId="77777777" w:rsidR="00445C8A" w:rsidRDefault="00445C8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29C197" id="Rechteck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C0600CF" w14:textId="77777777" w:rsidR="00445C8A" w:rsidRDefault="00445C8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68D7" w14:textId="77777777" w:rsidR="003D182E" w:rsidRDefault="003D182E" w:rsidP="00445C8A">
      <w:pPr>
        <w:spacing w:after="0" w:line="240" w:lineRule="auto"/>
      </w:pPr>
      <w:r>
        <w:separator/>
      </w:r>
    </w:p>
  </w:footnote>
  <w:footnote w:type="continuationSeparator" w:id="0">
    <w:p w14:paraId="7EE5FE3D" w14:textId="77777777" w:rsidR="003D182E" w:rsidRDefault="003D182E" w:rsidP="0044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ABB9" w14:textId="24524203" w:rsidR="00445C8A" w:rsidRDefault="00445C8A">
    <w:pPr>
      <w:pStyle w:val="Kopfzeile"/>
    </w:pPr>
    <w:r>
      <w:t>M122 LB2</w:t>
    </w:r>
    <w:r>
      <w:tab/>
      <w:t>Dokumentation</w:t>
    </w:r>
    <w:r>
      <w:tab/>
      <w:t>Denis Dzeladini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8F"/>
    <w:rsid w:val="00011C05"/>
    <w:rsid w:val="00234D79"/>
    <w:rsid w:val="002F013B"/>
    <w:rsid w:val="003D182E"/>
    <w:rsid w:val="00445C8A"/>
    <w:rsid w:val="005014E7"/>
    <w:rsid w:val="0069756F"/>
    <w:rsid w:val="006C4255"/>
    <w:rsid w:val="006E1264"/>
    <w:rsid w:val="00756986"/>
    <w:rsid w:val="007F1624"/>
    <w:rsid w:val="0080309D"/>
    <w:rsid w:val="008C1F40"/>
    <w:rsid w:val="00997606"/>
    <w:rsid w:val="00A87538"/>
    <w:rsid w:val="00D5398F"/>
    <w:rsid w:val="00D54576"/>
    <w:rsid w:val="00D64DF2"/>
    <w:rsid w:val="00E0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58E00F"/>
  <w15:chartTrackingRefBased/>
  <w15:docId w15:val="{44C47E30-568A-4FF8-A4ED-3BDC0BB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C8A"/>
  </w:style>
  <w:style w:type="paragraph" w:styleId="Fuzeile">
    <w:name w:val="footer"/>
    <w:basedOn w:val="Standard"/>
    <w:link w:val="FuzeileZchn"/>
    <w:uiPriority w:val="99"/>
    <w:unhideWhenUsed/>
    <w:rsid w:val="0044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C8A"/>
  </w:style>
  <w:style w:type="character" w:customStyle="1" w:styleId="berschrift1Zchn">
    <w:name w:val="Überschrift 1 Zchn"/>
    <w:basedOn w:val="Absatz-Standardschriftart"/>
    <w:link w:val="berschrift1"/>
    <w:uiPriority w:val="9"/>
    <w:rsid w:val="00D6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4DF2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64D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64DF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64DF2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4DF2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D8E8B-6E52-419F-B34B-45BC45DD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M122 LB2</dc:title>
  <dc:subject/>
  <dc:creator>Dzeladini Denis</dc:creator>
  <cp:keywords/>
  <dc:description/>
  <cp:lastModifiedBy>Dzeladini Denis</cp:lastModifiedBy>
  <cp:revision>11</cp:revision>
  <dcterms:created xsi:type="dcterms:W3CDTF">2022-05-02T21:25:00Z</dcterms:created>
  <dcterms:modified xsi:type="dcterms:W3CDTF">2022-05-02T21:58:00Z</dcterms:modified>
</cp:coreProperties>
</file>