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560"/>
          <w:tab w:val="right" w:leader="none" w:pos="9923"/>
        </w:tabs>
        <w:spacing w:line="240" w:lineRule="auto"/>
        <w:jc w:val="center"/>
        <w:rPr>
          <w:b w:val="1"/>
          <w:bCs w:val="1"/>
          <w:sz w:val="32"/>
          <w:szCs w:val="32"/>
        </w:rPr>
      </w:pPr>
      <w:bookmarkStart w:colFirst="0" w:colLast="0" w:name="_5tlgezc42c99" w:id="0"/>
      <w:bookmarkEnd w:id="0"/>
      <w:r w:rsidDel="00000000" w:rsidR="00000000" w:rsidRPr="00000000">
        <w:rPr>
          <w:b w:val="1"/>
          <w:bCs w:val="1"/>
          <w:sz w:val="24"/>
          <w:szCs w:val="24"/>
          <w:rtl w:val="0"/>
        </w:rPr>
        <w:t xml:space="preserve">Съдържание</w:t>
      </w:r>
      <w:r w:rsidDel="00000000" w:rsidR="00000000" w:rsidRPr="00000000">
        <w:rPr>
          <w:rtl w:val="0"/>
        </w:rPr>
      </w:r>
    </w:p>
    <w:p w:rsidR="00000000" w:rsidDel="00000000" w:rsidP="00000000" w:rsidRDefault="00000000" w:rsidRPr="00000000" w14:paraId="00000002">
      <w:pPr>
        <w:tabs>
          <w:tab w:val="left" w:leader="none" w:pos="1560"/>
          <w:tab w:val="right" w:leader="none" w:pos="9923"/>
        </w:tabs>
        <w:spacing w:line="240" w:lineRule="auto"/>
        <w:jc w:val="center"/>
        <w:rPr>
          <w:b w:val="1"/>
          <w:bCs w:val="1"/>
          <w:sz w:val="32"/>
          <w:szCs w:val="32"/>
        </w:rPr>
      </w:pPr>
      <w:r w:rsidDel="00000000" w:rsidR="00000000" w:rsidRPr="00000000">
        <w:rPr>
          <w:rtl w:val="0"/>
        </w:rPr>
      </w:r>
    </w:p>
    <w:sdt>
      <w:sdtPr>
        <w:id w:val="371923801"/>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z2gh1ewbv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Увод</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7fa5pehzuq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1. Обзор на съществуващи решения</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zh8k9054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Анализ на сходни системи и сравнение между тях</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ybt6rzrh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The North Face</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lf2en58z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Patagonia</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q3m855j8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Amazon</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2aksysbf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Decathlon</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r1y6teg5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Обобщителна информация</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zo4nhfd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Изводи</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xox0ezvq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Цели и задачи</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glih43si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Цели</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z4tvd66q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Задачи</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oidmkm4d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Заключение</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2. Проект на решението</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Архитектурен модел</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Функционален модел</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Сценарии</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yfedonte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Проектиране на интерфейса</w:t>
              <w:tab/>
              <w:t xml:space="preserve">18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t5ngglw5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Организация на данните</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yw7y63e6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Entity Relationship Diagram</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o8q0kkqw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База данни</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kbpw1u40f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3. Избор на средства и описание на реализацията</w:t>
              <w:tab/>
              <w:t xml:space="preserve">27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bkzk663b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Избор на средства</w:t>
              <w:tab/>
              <w:t xml:space="preserve">27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midy17rm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Избор на език</w:t>
              <w:tab/>
              <w:t xml:space="preserve">27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kyhxt1ka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Избор на софтуерен фреймуърк</w:t>
              <w:tab/>
              <w:t xml:space="preserve">30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kp4fiv25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Избор на уеб сървър</w:t>
              <w:tab/>
              <w:t xml:space="preserve">30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8idozhbbk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Инфраструктура и разполагане</w:t>
              <w:tab/>
              <w:t xml:space="preserve">30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t4m9yube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Описание на реализацията</w:t>
              <w:tab/>
              <w:t xml:space="preserve">30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Организация на сървърната част</w:t>
              <w:tab/>
              <w:t xml:space="preserve">31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Приложно-програмен интерфейс</w:t>
              <w:tab/>
              <w:t xml:space="preserve">32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Контрол на достъпа</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Работа с базата данни</w:t>
              <w:tab/>
              <w:t xml:space="preserve">33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Интеграция с картографски услуги</w:t>
              <w:tab/>
              <w:t xml:space="preserve">34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Прогноза за времето</w:t>
              <w:tab/>
              <w:t xml:space="preserve">34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Препоръка за екипировка</w:t>
              <w:tab/>
              <w:t xml:space="preserve">34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Плащане</w:t>
              <w:tab/>
              <w:t xml:space="preserve">35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Проследяване на поръчки</w:t>
              <w:tab/>
              <w:t xml:space="preserve">35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3.2.10. Организация на клиентската част</w:t>
              <w:tab/>
              <w:t xml:space="preserve">36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4. Описание на тестването на предложеното решение</w:t>
              <w:tab/>
              <w:t xml:space="preserve">36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Подход към тестването</w:t>
              <w:tab/>
              <w:t xml:space="preserve">36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Тестване по метода на затворената кутия</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Тестване по метода на частично отворената кутия</w:t>
              <w:tab/>
              <w:t xml:space="preserve">38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Тестване по метода на отворената кутия</w:t>
              <w:tab/>
              <w:t xml:space="preserve">40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Открити дефекти</w:t>
              <w:tab/>
              <w:t xml:space="preserve">41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Отстраняване на дефектите</w:t>
              <w:tab/>
              <w:t xml:space="preserve">42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Обобщение</w:t>
              <w:tab/>
              <w:t xml:space="preserve">44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Глава 5. Бъдеща визия</w:t>
              <w:tab/>
              <w:t xml:space="preserve">45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Технически задачи с непосредствен приоритет</w:t>
              <w:tab/>
              <w:t xml:space="preserve">45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Разширяване на функционалността</w:t>
              <w:tab/>
              <w:t xml:space="preserve">45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Заключение</w:t>
              <w:tab/>
              <w:t xml:space="preserve">47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Литература</w:t>
              <w:tab/>
              <w:t xml:space="preserve">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2"/>
        <w:keepLines w:val="0"/>
        <w:spacing w:before="120" w:line="240" w:lineRule="auto"/>
        <w:ind w:left="360" w:firstLine="0"/>
        <w:jc w:val="center"/>
        <w:rPr/>
      </w:pPr>
      <w:bookmarkStart w:colFirst="0" w:colLast="0" w:name="_ldxfx782krh7" w:id="1"/>
      <w:bookmarkEnd w:id="1"/>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keepLines w:val="0"/>
        <w:spacing w:before="120" w:line="240" w:lineRule="auto"/>
        <w:ind w:left="360" w:firstLine="0"/>
        <w:jc w:val="center"/>
        <w:rPr/>
      </w:pPr>
      <w:bookmarkStart w:colFirst="0" w:colLast="0" w:name="_xj6406jp1q1s" w:id="2"/>
      <w:bookmarkEnd w:id="2"/>
      <w:r w:rsidDel="00000000" w:rsidR="00000000" w:rsidRPr="00000000">
        <w:rPr>
          <w:rtl w:val="0"/>
        </w:rPr>
      </w:r>
    </w:p>
    <w:p w:rsidR="00000000" w:rsidDel="00000000" w:rsidP="00000000" w:rsidRDefault="00000000" w:rsidRPr="00000000" w14:paraId="00000049">
      <w:pPr>
        <w:pStyle w:val="Heading1"/>
        <w:keepLines w:val="0"/>
        <w:spacing w:before="120" w:line="240" w:lineRule="auto"/>
        <w:ind w:left="360" w:firstLine="0"/>
        <w:jc w:val="center"/>
        <w:rPr/>
      </w:pPr>
      <w:bookmarkStart w:colFirst="0" w:colLast="0" w:name="_dpxq8yrklxcr" w:id="3"/>
      <w:bookmarkEnd w:id="3"/>
      <w:r w:rsidDel="00000000" w:rsidR="00000000" w:rsidRPr="00000000">
        <w:rPr>
          <w:rtl w:val="0"/>
        </w:rPr>
      </w:r>
    </w:p>
    <w:p w:rsidR="00000000" w:rsidDel="00000000" w:rsidP="00000000" w:rsidRDefault="00000000" w:rsidRPr="00000000" w14:paraId="0000004A">
      <w:pPr>
        <w:pStyle w:val="Heading1"/>
        <w:keepLines w:val="0"/>
        <w:spacing w:before="120" w:line="240" w:lineRule="auto"/>
        <w:ind w:left="360" w:firstLine="0"/>
        <w:jc w:val="center"/>
        <w:rPr/>
      </w:pPr>
      <w:bookmarkStart w:colFirst="0" w:colLast="0" w:name="_36ctjyfhuquv" w:id="4"/>
      <w:bookmarkEnd w:id="4"/>
      <w:r w:rsidDel="00000000" w:rsidR="00000000" w:rsidRPr="00000000">
        <w:rPr>
          <w:rtl w:val="0"/>
        </w:rPr>
      </w:r>
    </w:p>
    <w:p w:rsidR="00000000" w:rsidDel="00000000" w:rsidP="00000000" w:rsidRDefault="00000000" w:rsidRPr="00000000" w14:paraId="0000004B">
      <w:pPr>
        <w:pStyle w:val="Heading1"/>
        <w:keepLines w:val="0"/>
        <w:spacing w:before="120" w:line="240" w:lineRule="auto"/>
        <w:ind w:left="360" w:firstLine="0"/>
        <w:jc w:val="center"/>
        <w:rPr/>
      </w:pPr>
      <w:bookmarkStart w:colFirst="0" w:colLast="0" w:name="_9l5t4033y549" w:id="5"/>
      <w:bookmarkEnd w:id="5"/>
      <w:r w:rsidDel="00000000" w:rsidR="00000000" w:rsidRPr="00000000">
        <w:rPr>
          <w:rtl w:val="0"/>
        </w:rPr>
      </w:r>
    </w:p>
    <w:p w:rsidR="00000000" w:rsidDel="00000000" w:rsidP="00000000" w:rsidRDefault="00000000" w:rsidRPr="00000000" w14:paraId="0000004C">
      <w:pPr>
        <w:pStyle w:val="Heading1"/>
        <w:keepLines w:val="0"/>
        <w:spacing w:before="120" w:line="240" w:lineRule="auto"/>
        <w:ind w:left="0" w:firstLine="0"/>
        <w:jc w:val="left"/>
        <w:rPr/>
      </w:pPr>
      <w:bookmarkStart w:colFirst="0" w:colLast="0" w:name="_rbeejppvzp4l" w:id="6"/>
      <w:bookmarkEnd w:id="6"/>
      <w:r w:rsidDel="00000000" w:rsidR="00000000" w:rsidRPr="00000000">
        <w:rPr>
          <w:rtl w:val="0"/>
        </w:rPr>
      </w:r>
    </w:p>
    <w:p w:rsidR="00000000" w:rsidDel="00000000" w:rsidP="00000000" w:rsidRDefault="00000000" w:rsidRPr="00000000" w14:paraId="0000004D">
      <w:pPr>
        <w:pStyle w:val="Heading1"/>
        <w:keepLines w:val="0"/>
        <w:spacing w:before="120" w:line="240" w:lineRule="auto"/>
        <w:ind w:left="0" w:firstLine="0"/>
        <w:jc w:val="center"/>
        <w:rPr>
          <w:b w:val="1"/>
          <w:bCs w:val="1"/>
        </w:rPr>
      </w:pPr>
      <w:bookmarkStart w:colFirst="0" w:colLast="0" w:name="_9z2gh1ewbvd5" w:id="7"/>
      <w:bookmarkEnd w:id="7"/>
      <w:r w:rsidDel="00000000" w:rsidR="00000000" w:rsidRPr="00000000">
        <w:rPr>
          <w:b w:val="1"/>
          <w:bCs w:val="1"/>
          <w:rtl w:val="0"/>
        </w:rPr>
        <w:t xml:space="preserve">Увод</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През последните години онлайн пазаруването се превърна в нормална част от ежедневието. Това важи и за продуктите, свързани със спорт, туризъм и планински преходи. В интернет съществуват много магазини, от които потребителите могат да закупят дрехи, обувки и различно туристическо оборудване. В повечето случаи обаче изборът на продукт се извършва само според неговите характеристики, цена или марка.</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При туристическата екипировка има и други фактори, които могат да бъдат важни при избора. Например при планиране на конкретен преход значение имат трудността и дължината на маршрута, мястото, където се намира, както и очакваното време в деня на прехода. Поради тази причина при разработването на настоящия проект беше поставена идеята електронният магазин да бъде комбиниран с информация за туристически маршрути и метеорологични условия.</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В дипломната работа е разработена уеб система </w:t>
      </w:r>
      <w:r w:rsidDel="00000000" w:rsidR="00000000" w:rsidRPr="00000000">
        <w:rPr>
          <w:b w:val="1"/>
          <w:bCs w:val="1"/>
          <w:sz w:val="24"/>
          <w:szCs w:val="24"/>
          <w:rtl w:val="0"/>
        </w:rPr>
        <w:t xml:space="preserve">TrailBlaze</w:t>
      </w:r>
      <w:r w:rsidDel="00000000" w:rsidR="00000000" w:rsidRPr="00000000">
        <w:rPr>
          <w:sz w:val="24"/>
          <w:szCs w:val="24"/>
          <w:rtl w:val="0"/>
        </w:rPr>
        <w:t xml:space="preserve">, която представлява онлайн магазин за туристическа екипировка с допълнителни функции за търсене и разглеждане на туристически маршрути. Потребителят може да разглежда продуктите, да използва различни филтри, да добавя продукти в количка или списък с желани продукти и да извършва поръчка. Системата включва и регистрация и вход на потребители, управление на профил и проследяване на направените поръчки.</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Една от основните функционалности на проекта е търсенето на туристически маршрути. Потребителят може да търси маршрут по град, парк или регион. За намерените маршрути се показва информация за тях, като име, трудност и разстояние, както и интерактивна карта. За реализирането на тази част са използвани данни от OpenStreetMap и няколко външни услуги за работа с географска и маршрутна информация.</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Към системата е добавена и информация за метеорологичната прогноза. Тя се използва и в друга функционалност на проекта – </w:t>
      </w:r>
      <w:r w:rsidDel="00000000" w:rsidR="00000000" w:rsidRPr="00000000">
        <w:rPr>
          <w:b w:val="1"/>
          <w:bCs w:val="1"/>
          <w:sz w:val="24"/>
          <w:szCs w:val="24"/>
          <w:rtl w:val="0"/>
        </w:rPr>
        <w:t xml:space="preserve">AI Gear Advisor</w:t>
      </w:r>
      <w:r w:rsidDel="00000000" w:rsidR="00000000" w:rsidRPr="00000000">
        <w:rPr>
          <w:sz w:val="24"/>
          <w:szCs w:val="24"/>
          <w:rtl w:val="0"/>
        </w:rPr>
        <w:t xml:space="preserve">. При избор на маршрут и дата системата събира информация за маршрута и очакваните метеорологични условия. След това тези данни се използват заедно с наличните продукти в магазина, за да бъде предложена подходяща екипировка. За тази функционалност е използван Claude на Anthropic.</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Целта на дипломната работа е да се разработи уеб приложение, което да съчетава електронен магазин за туристическа екипировка с функционалности за търсене на маршрути и препоръчване на подходящи продукти.</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За постигането на тази цел са поставени следните основни задачи:</w:t>
      </w:r>
    </w:p>
    <w:p w:rsidR="00000000" w:rsidDel="00000000" w:rsidP="00000000" w:rsidRDefault="00000000" w:rsidRPr="00000000" w14:paraId="00000056">
      <w:pPr>
        <w:numPr>
          <w:ilvl w:val="0"/>
          <w:numId w:val="10"/>
        </w:numPr>
        <w:spacing w:after="0" w:before="240" w:lineRule="auto"/>
        <w:ind w:left="720" w:hanging="360"/>
        <w:rPr>
          <w:sz w:val="24"/>
          <w:szCs w:val="24"/>
        </w:rPr>
      </w:pPr>
      <w:r w:rsidDel="00000000" w:rsidR="00000000" w:rsidRPr="00000000">
        <w:rPr>
          <w:sz w:val="24"/>
          <w:szCs w:val="24"/>
          <w:rtl w:val="0"/>
        </w:rPr>
        <w:t xml:space="preserve">проучване на съществуващи онлайн магазини за туристическа екипировка;</w:t>
      </w:r>
    </w:p>
    <w:p w:rsidR="00000000" w:rsidDel="00000000" w:rsidP="00000000" w:rsidRDefault="00000000" w:rsidRPr="00000000" w14:paraId="00000057">
      <w:pPr>
        <w:numPr>
          <w:ilvl w:val="0"/>
          <w:numId w:val="10"/>
        </w:numPr>
        <w:spacing w:after="0" w:before="0" w:lineRule="auto"/>
        <w:ind w:left="720" w:hanging="360"/>
        <w:rPr>
          <w:sz w:val="24"/>
          <w:szCs w:val="24"/>
        </w:rPr>
      </w:pPr>
      <w:r w:rsidDel="00000000" w:rsidR="00000000" w:rsidRPr="00000000">
        <w:rPr>
          <w:sz w:val="24"/>
          <w:szCs w:val="24"/>
          <w:rtl w:val="0"/>
        </w:rPr>
        <w:t xml:space="preserve">определяне на необходимите функционалности на системата;</w:t>
      </w:r>
    </w:p>
    <w:p w:rsidR="00000000" w:rsidDel="00000000" w:rsidP="00000000" w:rsidRDefault="00000000" w:rsidRPr="00000000" w14:paraId="00000058">
      <w:pPr>
        <w:numPr>
          <w:ilvl w:val="0"/>
          <w:numId w:val="10"/>
        </w:numPr>
        <w:spacing w:after="0" w:before="0" w:lineRule="auto"/>
        <w:ind w:left="720" w:hanging="360"/>
        <w:rPr>
          <w:sz w:val="24"/>
          <w:szCs w:val="24"/>
        </w:rPr>
      </w:pPr>
      <w:r w:rsidDel="00000000" w:rsidR="00000000" w:rsidRPr="00000000">
        <w:rPr>
          <w:sz w:val="24"/>
          <w:szCs w:val="24"/>
          <w:rtl w:val="0"/>
        </w:rPr>
        <w:t xml:space="preserve">проектиране на структурата на приложението и базата данни;</w:t>
      </w:r>
    </w:p>
    <w:p w:rsidR="00000000" w:rsidDel="00000000" w:rsidP="00000000" w:rsidRDefault="00000000" w:rsidRPr="00000000" w14:paraId="00000059">
      <w:pPr>
        <w:numPr>
          <w:ilvl w:val="0"/>
          <w:numId w:val="10"/>
        </w:numPr>
        <w:spacing w:after="0" w:before="0" w:lineRule="auto"/>
        <w:ind w:left="720" w:hanging="360"/>
        <w:rPr>
          <w:sz w:val="24"/>
          <w:szCs w:val="24"/>
        </w:rPr>
      </w:pPr>
      <w:r w:rsidDel="00000000" w:rsidR="00000000" w:rsidRPr="00000000">
        <w:rPr>
          <w:sz w:val="24"/>
          <w:szCs w:val="24"/>
          <w:rtl w:val="0"/>
        </w:rPr>
        <w:t xml:space="preserve">разработване на каталог с продукти и филтри;</w:t>
      </w:r>
    </w:p>
    <w:p w:rsidR="00000000" w:rsidDel="00000000" w:rsidP="00000000" w:rsidRDefault="00000000" w:rsidRPr="00000000" w14:paraId="0000005A">
      <w:pPr>
        <w:numPr>
          <w:ilvl w:val="0"/>
          <w:numId w:val="10"/>
        </w:numPr>
        <w:spacing w:after="0" w:before="0" w:lineRule="auto"/>
        <w:ind w:left="720" w:hanging="360"/>
        <w:rPr>
          <w:sz w:val="24"/>
          <w:szCs w:val="24"/>
        </w:rPr>
      </w:pPr>
      <w:r w:rsidDel="00000000" w:rsidR="00000000" w:rsidRPr="00000000">
        <w:rPr>
          <w:sz w:val="24"/>
          <w:szCs w:val="24"/>
          <w:rtl w:val="0"/>
        </w:rPr>
        <w:t xml:space="preserve">реализиране на количка, wishlist и поръчки;</w:t>
      </w:r>
    </w:p>
    <w:p w:rsidR="00000000" w:rsidDel="00000000" w:rsidP="00000000" w:rsidRDefault="00000000" w:rsidRPr="00000000" w14:paraId="0000005B">
      <w:pPr>
        <w:numPr>
          <w:ilvl w:val="0"/>
          <w:numId w:val="10"/>
        </w:numPr>
        <w:spacing w:after="0" w:before="0" w:lineRule="auto"/>
        <w:ind w:left="720" w:hanging="360"/>
        <w:rPr>
          <w:sz w:val="24"/>
          <w:szCs w:val="24"/>
        </w:rPr>
      </w:pPr>
      <w:r w:rsidDel="00000000" w:rsidR="00000000" w:rsidRPr="00000000">
        <w:rPr>
          <w:sz w:val="24"/>
          <w:szCs w:val="24"/>
          <w:rtl w:val="0"/>
        </w:rPr>
        <w:t xml:space="preserve">реализиране на регистрация и вход на потребители;</w:t>
      </w:r>
    </w:p>
    <w:p w:rsidR="00000000" w:rsidDel="00000000" w:rsidP="00000000" w:rsidRDefault="00000000" w:rsidRPr="00000000" w14:paraId="0000005C">
      <w:pPr>
        <w:numPr>
          <w:ilvl w:val="0"/>
          <w:numId w:val="10"/>
        </w:numPr>
        <w:spacing w:after="0" w:before="0" w:lineRule="auto"/>
        <w:ind w:left="720" w:hanging="360"/>
        <w:rPr>
          <w:sz w:val="24"/>
          <w:szCs w:val="24"/>
        </w:rPr>
      </w:pPr>
      <w:r w:rsidDel="00000000" w:rsidR="00000000" w:rsidRPr="00000000">
        <w:rPr>
          <w:sz w:val="24"/>
          <w:szCs w:val="24"/>
          <w:rtl w:val="0"/>
        </w:rPr>
        <w:t xml:space="preserve">интегриране на онлайн плащане чрез Stripe;</w:t>
      </w:r>
    </w:p>
    <w:p w:rsidR="00000000" w:rsidDel="00000000" w:rsidP="00000000" w:rsidRDefault="00000000" w:rsidRPr="00000000" w14:paraId="0000005D">
      <w:pPr>
        <w:numPr>
          <w:ilvl w:val="0"/>
          <w:numId w:val="10"/>
        </w:numPr>
        <w:spacing w:after="0" w:before="0" w:lineRule="auto"/>
        <w:ind w:left="720" w:hanging="360"/>
        <w:rPr>
          <w:sz w:val="24"/>
          <w:szCs w:val="24"/>
        </w:rPr>
      </w:pPr>
      <w:r w:rsidDel="00000000" w:rsidR="00000000" w:rsidRPr="00000000">
        <w:rPr>
          <w:sz w:val="24"/>
          <w:szCs w:val="24"/>
          <w:rtl w:val="0"/>
        </w:rPr>
        <w:t xml:space="preserve">разработване на търсене и визуализиране на туристически маршрути;</w:t>
      </w:r>
    </w:p>
    <w:p w:rsidR="00000000" w:rsidDel="00000000" w:rsidP="00000000" w:rsidRDefault="00000000" w:rsidRPr="00000000" w14:paraId="0000005E">
      <w:pPr>
        <w:numPr>
          <w:ilvl w:val="0"/>
          <w:numId w:val="10"/>
        </w:numPr>
        <w:spacing w:after="0" w:before="0" w:lineRule="auto"/>
        <w:ind w:left="720" w:hanging="360"/>
        <w:rPr>
          <w:sz w:val="24"/>
          <w:szCs w:val="24"/>
        </w:rPr>
      </w:pPr>
      <w:r w:rsidDel="00000000" w:rsidR="00000000" w:rsidRPr="00000000">
        <w:rPr>
          <w:sz w:val="24"/>
          <w:szCs w:val="24"/>
          <w:rtl w:val="0"/>
        </w:rPr>
        <w:t xml:space="preserve">интегриране на метеорологична информация;</w:t>
      </w:r>
    </w:p>
    <w:p w:rsidR="00000000" w:rsidDel="00000000" w:rsidP="00000000" w:rsidRDefault="00000000" w:rsidRPr="00000000" w14:paraId="0000005F">
      <w:pPr>
        <w:numPr>
          <w:ilvl w:val="0"/>
          <w:numId w:val="10"/>
        </w:numPr>
        <w:spacing w:after="0" w:before="0" w:lineRule="auto"/>
        <w:ind w:left="720" w:hanging="360"/>
        <w:rPr>
          <w:sz w:val="24"/>
          <w:szCs w:val="24"/>
        </w:rPr>
      </w:pPr>
      <w:r w:rsidDel="00000000" w:rsidR="00000000" w:rsidRPr="00000000">
        <w:rPr>
          <w:sz w:val="24"/>
          <w:szCs w:val="24"/>
          <w:rtl w:val="0"/>
        </w:rPr>
        <w:t xml:space="preserve">разработване на AI функционалност за препоръчване на екипировка;</w:t>
      </w:r>
    </w:p>
    <w:p w:rsidR="00000000" w:rsidDel="00000000" w:rsidP="00000000" w:rsidRDefault="00000000" w:rsidRPr="00000000" w14:paraId="00000060">
      <w:pPr>
        <w:numPr>
          <w:ilvl w:val="0"/>
          <w:numId w:val="10"/>
        </w:numPr>
        <w:spacing w:after="240" w:before="0" w:lineRule="auto"/>
        <w:ind w:left="720" w:hanging="360"/>
        <w:rPr>
          <w:sz w:val="24"/>
          <w:szCs w:val="24"/>
        </w:rPr>
      </w:pPr>
      <w:r w:rsidDel="00000000" w:rsidR="00000000" w:rsidRPr="00000000">
        <w:rPr>
          <w:sz w:val="24"/>
          <w:szCs w:val="24"/>
          <w:rtl w:val="0"/>
        </w:rPr>
        <w:t xml:space="preserve">тестване на разработените функционалности.</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За реализацията на проекта е използван </w:t>
      </w:r>
      <w:r w:rsidDel="00000000" w:rsidR="00000000" w:rsidRPr="00000000">
        <w:rPr>
          <w:b w:val="1"/>
          <w:bCs w:val="1"/>
          <w:sz w:val="24"/>
          <w:szCs w:val="24"/>
          <w:rtl w:val="0"/>
        </w:rPr>
        <w:t xml:space="preserve">React</w:t>
      </w:r>
      <w:r w:rsidDel="00000000" w:rsidR="00000000" w:rsidRPr="00000000">
        <w:rPr>
          <w:sz w:val="24"/>
          <w:szCs w:val="24"/>
          <w:rtl w:val="0"/>
        </w:rPr>
        <w:t xml:space="preserve"> за клиентската част и </w:t>
      </w:r>
      <w:r w:rsidDel="00000000" w:rsidR="00000000" w:rsidRPr="00000000">
        <w:rPr>
          <w:b w:val="1"/>
          <w:bCs w:val="1"/>
          <w:sz w:val="24"/>
          <w:szCs w:val="24"/>
          <w:rtl w:val="0"/>
        </w:rPr>
        <w:t xml:space="preserve">Node.js с Express</w:t>
      </w:r>
      <w:r w:rsidDel="00000000" w:rsidR="00000000" w:rsidRPr="00000000">
        <w:rPr>
          <w:sz w:val="24"/>
          <w:szCs w:val="24"/>
          <w:rtl w:val="0"/>
        </w:rPr>
        <w:t xml:space="preserve"> за сървърната част. Данните се съхраняват в PostgreSQL база данни, като достъпът до нея се извършва чрез Prisma. Използвани са още TypeScript, Vite, Tailwind CSS и други библиотеки, необходими за разработването на интерфейса и отделните функционалности.</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Системата използва и няколко външни услуги – Stripe за плащания, OpenStreetMap и Overpass API за информация за маршрути, OpenRouteService за маршрутни направления, Open-Meteo за прогнозата за времето и Anthropic за AI препоръките.</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В следващите части на дипломната работа са разгледани съществуващи решения, направено е сравнение с разработената система, представени са проектът и архитектурата на TrailBlaze, описана е реализацията на основните функционалности и са представени резултатите от проведеното тестване.</w:t>
      </w:r>
    </w:p>
    <w:p w:rsidR="00000000" w:rsidDel="00000000" w:rsidP="00000000" w:rsidRDefault="00000000" w:rsidRPr="00000000" w14:paraId="00000064">
      <w:pPr>
        <w:pStyle w:val="Heading1"/>
        <w:keepLines w:val="0"/>
        <w:spacing w:before="120" w:line="240" w:lineRule="auto"/>
        <w:ind w:left="0" w:firstLine="0"/>
        <w:jc w:val="center"/>
        <w:rPr>
          <w:b w:val="1"/>
          <w:bCs w:val="1"/>
        </w:rPr>
      </w:pPr>
      <w:bookmarkStart w:colFirst="0" w:colLast="0" w:name="_u7fa5pehzuqi" w:id="8"/>
      <w:bookmarkEnd w:id="8"/>
      <w:r w:rsidDel="00000000" w:rsidR="00000000" w:rsidRPr="00000000">
        <w:rPr>
          <w:b w:val="1"/>
          <w:bCs w:val="1"/>
          <w:rtl w:val="0"/>
        </w:rPr>
        <w:t xml:space="preserve">Глава 1. Обзор на съществуващи решения</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rPr>
      </w:pPr>
      <w:bookmarkStart w:colFirst="0" w:colLast="0" w:name="_gazh8k9054hg" w:id="9"/>
      <w:bookmarkEnd w:id="9"/>
      <w:r w:rsidDel="00000000" w:rsidR="00000000" w:rsidRPr="00000000">
        <w:rPr>
          <w:b w:val="1"/>
          <w:bCs w:val="1"/>
          <w:rtl w:val="0"/>
        </w:rPr>
        <w:t xml:space="preserve">1.1. Анализ на сходни системи и сравнение между тях</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При разработването на TrailBlaze е направено проучване на вече съществуващи електронни магазини, които предлагат туристическо, спортно и планинско оборудване. Целта на анализа е да се разгледат основните функционалности, които се използват при подобни системи, както и да се установи с какво разработената система се различава от тях.</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За сравнение са избрани </w:t>
      </w:r>
      <w:r w:rsidDel="00000000" w:rsidR="00000000" w:rsidRPr="00000000">
        <w:rPr>
          <w:b w:val="1"/>
          <w:bCs w:val="1"/>
          <w:sz w:val="24"/>
          <w:szCs w:val="24"/>
          <w:rtl w:val="0"/>
        </w:rPr>
        <w:t xml:space="preserve">The North Face, Patagonia, Amazon и Decathlon</w:t>
      </w:r>
      <w:r w:rsidDel="00000000" w:rsidR="00000000" w:rsidRPr="00000000">
        <w:rPr>
          <w:sz w:val="24"/>
          <w:szCs w:val="24"/>
          <w:rtl w:val="0"/>
        </w:rPr>
        <w:t xml:space="preserve">. Първите две платформи са насочени основно към outdoor продукти, докато Amazon и Decathlon предлагат значително по-широк набор от спортни и туристически стоки.</w:t>
      </w:r>
    </w:p>
    <w:p w:rsidR="00000000" w:rsidDel="00000000" w:rsidP="00000000" w:rsidRDefault="00000000" w:rsidRPr="00000000" w14:paraId="00000069">
      <w:pPr>
        <w:pStyle w:val="Heading3"/>
        <w:keepNext w:val="0"/>
        <w:keepLines w:val="0"/>
        <w:spacing w:before="280" w:lineRule="auto"/>
        <w:rPr>
          <w:b w:val="1"/>
          <w:bCs w:val="1"/>
          <w:color w:val="000000"/>
        </w:rPr>
      </w:pPr>
      <w:bookmarkStart w:colFirst="0" w:colLast="0" w:name="_neybt6rzrh87" w:id="10"/>
      <w:bookmarkEnd w:id="10"/>
      <w:r w:rsidDel="00000000" w:rsidR="00000000" w:rsidRPr="00000000">
        <w:rPr>
          <w:b w:val="1"/>
          <w:bCs w:val="1"/>
          <w:color w:val="000000"/>
          <w:rtl w:val="0"/>
        </w:rPr>
        <w:t xml:space="preserve">1.1.1. The North Face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North Face е онлайн платформа на компания, специализирана в производството и продажбата на облекло, обувки и оборудване за outdoor дейности. Сайтът предлага отделни категории за мъже, жени и деца, както и категории за обувки, чанти и оборудване. Потребителят може да разглежда продуктите според тяхното предназначение и да използва допълнителни инструменти за избор на определени видове продукти. Сред тях са например инструменти за избор на раница, яке и обувки.</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Системата разполага и със стандартните за електронен магазин функционалности – търсене на продукти, информация за продукта, любими продукти, проследяване на поръчки, информация за доставка и връщане.</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North Face представлява добър пример за специализиран онлайн магазин, тъй като съдържанието и продуктовите категории са насочени към хора, които използват екипировка за различни outdoor дейности.</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Основното ограничение, което може да бъде разгледано от гледна точка на настоящия проект, е че потребителят основно започва от продукта. Ако например човек планира конкретен туристически маршрут, той трябва самостоятелно да определи каква екипировка му е необходима и да потърси подходящите продукти.</w:t>
      </w:r>
    </w:p>
    <w:p>
      <w:pPr>
        <w:spacing w:before="120" w:after="120"/>
        <w:jc w:val="center"/>
      </w:pPr>
      <w:r>
        <w:drawing>
          <wp:inline>
            <wp:extent cx="5943600" cy="3139440"/>
            <wp:docPr id="14" name="Picture 14"/>
            <wp:cNvGraphicFramePr>
              <a:graphicFrameLocks noChangeAspect="1"/>
            </wp:cNvGraphicFramePr>
            <a:graphic>
              <a:graphicData uri="http://schemas.openxmlformats.org/drawingml/2006/picture">
                <pic:pic>
                  <pic:nvPicPr>
                    <pic:cNvPr id="0" name="fig1_northface.png"/>
                    <pic:cNvPicPr/>
                  </pic:nvPicPr>
                  <pic:blipFill>
                    <a:blip r:embed="rId20"/>
                    <a:stretch>
                      <a:fillRect/>
                    </a:stretch>
                  </pic:blipFill>
                  <pic:spPr>
                    <a:xfrm>
                      <a:off x="0" y="0"/>
                      <a:ext cx="5943600" cy="3139440"/>
                    </a:xfrm>
                    <a:prstGeom prst="rect"/>
                  </pic:spPr>
                </pic:pic>
              </a:graphicData>
            </a:graphic>
          </wp:inline>
        </w:drawing>
      </w:r>
    </w:p>
    <w:p>
      <w:pPr>
        <w:spacing w:after="240"/>
        <w:jc w:val="center"/>
      </w:pPr>
      <w:r>
        <w:rPr>
          <w:b/>
          <w:sz w:val="24"/>
        </w:rPr>
        <w:t>Фигура 1.1 - Начална страница на The North Face</w:t>
      </w:r>
    </w:p>
    <w:p w:rsidR="00000000" w:rsidDel="00000000" w:rsidP="00000000" w:rsidRDefault="00000000" w:rsidRPr="00000000" w14:paraId="0000006E">
      <w:pPr>
        <w:pStyle w:val="Heading3"/>
        <w:keepNext w:val="0"/>
        <w:keepLines w:val="0"/>
        <w:spacing w:before="280" w:lineRule="auto"/>
        <w:rPr>
          <w:b w:val="1"/>
          <w:bCs w:val="1"/>
          <w:color w:val="000000"/>
        </w:rPr>
      </w:pPr>
      <w:bookmarkStart w:colFirst="0" w:colLast="0" w:name="_jklf2en58zxd" w:id="11"/>
      <w:bookmarkEnd w:id="11"/>
      <w:r w:rsidDel="00000000" w:rsidR="00000000" w:rsidRPr="00000000">
        <w:rPr>
          <w:b w:val="1"/>
          <w:bCs w:val="1"/>
          <w:color w:val="000000"/>
          <w:rtl w:val="0"/>
        </w:rPr>
        <w:t xml:space="preserve">1.1.2. Patagonia</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Patagonia е друг пример за специализиран онлайн магазин за outdoor облекло и оборудване. Платформата предлага категории за различни видове облекло и екипировка, като има възможност за филтриране по размер, цена, цвят, характеристики, материал и спорт. Сред поддържаните дейности е и hiking.</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При разглеждането на продуктите потребителят получава информация за техните характеристики, оценки и предназначение. Сайтът включва и допълнително съдържание, свързано с използването и поддръжката на екипировката.</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Предимството на Patagonia е доброто представяне на продуктите и възможността за сравнително подробно филтриране. Платформата е ориентирана към конкретна аудитория и предоставя голям избор от продукти за различни outdoor дейности.</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При TrailBlaze обаче е добавен друг подход. Вместо потребителят сам да преценява кои продукти са подходящи, системата позволява първо да бъде избран конкретен маршрут и дата. След това информацията за маршрута и времето може да бъде използвана от AI Gear Advisor за създаване на препоръка.</w:t>
      </w:r>
    </w:p>
    <w:p>
      <w:pPr>
        <w:spacing w:before="120" w:after="120"/>
        <w:jc w:val="center"/>
      </w:pPr>
      <w:r>
        <w:drawing>
          <wp:inline>
            <wp:extent cx="5943600" cy="3145536"/>
            <wp:docPr id="15" name="Picture 15"/>
            <wp:cNvGraphicFramePr>
              <a:graphicFrameLocks noChangeAspect="1"/>
            </wp:cNvGraphicFramePr>
            <a:graphic>
              <a:graphicData uri="http://schemas.openxmlformats.org/drawingml/2006/picture">
                <pic:pic>
                  <pic:nvPicPr>
                    <pic:cNvPr id="0" name="fig2_patagonia.png"/>
                    <pic:cNvPicPr/>
                  </pic:nvPicPr>
                  <pic:blipFill>
                    <a:blip r:embed="rId21"/>
                    <a:stretch>
                      <a:fillRect/>
                    </a:stretch>
                  </pic:blipFill>
                  <pic:spPr>
                    <a:xfrm>
                      <a:off x="0" y="0"/>
                      <a:ext cx="5943600" cy="3145536"/>
                    </a:xfrm>
                    <a:prstGeom prst="rect"/>
                  </pic:spPr>
                </pic:pic>
              </a:graphicData>
            </a:graphic>
          </wp:inline>
        </w:drawing>
      </w:r>
    </w:p>
    <w:p>
      <w:pPr>
        <w:spacing w:after="240"/>
        <w:jc w:val="center"/>
      </w:pPr>
      <w:r>
        <w:rPr>
          <w:b/>
          <w:sz w:val="24"/>
        </w:rPr>
        <w:t>Фигура 1.2 - Начална страница на Patagonia</w:t>
      </w:r>
    </w:p>
    <w:p w:rsidR="00000000" w:rsidDel="00000000" w:rsidP="00000000" w:rsidRDefault="00000000" w:rsidRPr="00000000" w14:paraId="00000073">
      <w:pPr>
        <w:pStyle w:val="Heading3"/>
        <w:keepNext w:val="0"/>
        <w:keepLines w:val="0"/>
        <w:spacing w:before="280" w:lineRule="auto"/>
        <w:rPr>
          <w:b w:val="1"/>
          <w:bCs w:val="1"/>
          <w:color w:val="000000"/>
        </w:rPr>
      </w:pPr>
      <w:bookmarkStart w:colFirst="0" w:colLast="0" w:name="_deq3m855j89k" w:id="12"/>
      <w:bookmarkEnd w:id="12"/>
      <w:r w:rsidDel="00000000" w:rsidR="00000000" w:rsidRPr="00000000">
        <w:rPr>
          <w:b w:val="1"/>
          <w:bCs w:val="1"/>
          <w:color w:val="000000"/>
          <w:rtl w:val="0"/>
        </w:rPr>
        <w:t xml:space="preserve">1.1.3. Amazon</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Amazon е значително по-голяма и универсална електронна платформа. За разлика от The North Face и Patagonia, тя не е специализирана само в туристическа екипировка. В платформата съществува отделна категория за outdoor recreation, включително camping и hiking, в която се предлагат различни видове облекло, обувки, раници, палатки, туристически аксесоари и друго оборудване.</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Едно от основните предимства на Amazon е големият избор от продукти и различни производители. Платформата предоставя и голямо количество информация от потребители – оценки, ревюта и други данни, които могат да подпомогнат избора на продукт.</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От друга страна, големият брой продукти може да затрудни избора, когато потребителят няма предварително определена представа какво точно търси. В случая с туристически преход това означава, че потребителят отново трябва сам да прецени какво му е необходимо.</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TrailBlaze използва по-тясна специализация. Каталогът е насочен към туристическа екипировка, а функционалността за маршрути позволява изборът на продукт да бъде свързан с конкретна дейност.</w:t>
      </w:r>
    </w:p>
    <w:p>
      <w:pPr>
        <w:spacing w:before="120" w:after="120"/>
        <w:jc w:val="center"/>
      </w:pPr>
      <w:r>
        <w:drawing>
          <wp:inline>
            <wp:extent cx="5943600" cy="3102864"/>
            <wp:docPr id="16" name="Picture 16"/>
            <wp:cNvGraphicFramePr>
              <a:graphicFrameLocks noChangeAspect="1"/>
            </wp:cNvGraphicFramePr>
            <a:graphic>
              <a:graphicData uri="http://schemas.openxmlformats.org/drawingml/2006/picture">
                <pic:pic>
                  <pic:nvPicPr>
                    <pic:cNvPr id="0" name="fig3_amazon.png"/>
                    <pic:cNvPicPr/>
                  </pic:nvPicPr>
                  <pic:blipFill>
                    <a:blip r:embed="rId22"/>
                    <a:stretch>
                      <a:fillRect/>
                    </a:stretch>
                  </pic:blipFill>
                  <pic:spPr>
                    <a:xfrm>
                      <a:off x="0" y="0"/>
                      <a:ext cx="5943600" cy="3102864"/>
                    </a:xfrm>
                    <a:prstGeom prst="rect"/>
                  </pic:spPr>
                </pic:pic>
              </a:graphicData>
            </a:graphic>
          </wp:inline>
        </w:drawing>
      </w:r>
    </w:p>
    <w:p>
      <w:pPr>
        <w:spacing w:after="240"/>
        <w:jc w:val="center"/>
      </w:pPr>
      <w:r>
        <w:rPr>
          <w:b/>
          <w:sz w:val="24"/>
        </w:rPr>
        <w:t>Фигура 1.3 - Резултати от търсене на екипировка в Amazon</w:t>
      </w:r>
    </w:p>
    <w:p w:rsidR="00000000" w:rsidDel="00000000" w:rsidP="00000000" w:rsidRDefault="00000000" w:rsidRPr="00000000" w14:paraId="00000078">
      <w:pPr>
        <w:pStyle w:val="Heading3"/>
        <w:keepNext w:val="0"/>
        <w:keepLines w:val="0"/>
        <w:spacing w:before="280" w:lineRule="auto"/>
        <w:rPr>
          <w:b w:val="1"/>
          <w:bCs w:val="1"/>
          <w:color w:val="000000"/>
        </w:rPr>
      </w:pPr>
      <w:bookmarkStart w:colFirst="0" w:colLast="0" w:name="_q12aksysbfj4" w:id="13"/>
      <w:bookmarkEnd w:id="13"/>
      <w:r w:rsidDel="00000000" w:rsidR="00000000" w:rsidRPr="00000000">
        <w:rPr>
          <w:b w:val="1"/>
          <w:bCs w:val="1"/>
          <w:color w:val="000000"/>
          <w:rtl w:val="0"/>
        </w:rPr>
        <w:t xml:space="preserve">1.1.4. Decathlon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Decathlon е пример за голям онлайн магазин, ориентиран към спортни и туристически продукти. Подобно на Amazon, платформата предлага много различни категории и продукти, но е по-силно насочена към спортната и активната дейност.</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При такъв тип система основният модел отново е избор на спорт, категория и продукт. Това позволява на потребителя да намери необходимата екипировка, но не обвързва директно избора с конкретен туристически маршрут и актуалните условия по него.</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За целите на TrailBlaze този модел е полезен като пример за организиране на голям продуктов каталог, категории и филтриране. В разработената система обаче каталогът е свързан с допълнителна информация за маршрута и прогнозата за времето.</w:t>
      </w:r>
    </w:p>
    <w:p>
      <w:pPr>
        <w:spacing w:before="120" w:after="120"/>
        <w:jc w:val="center"/>
      </w:pPr>
      <w:r>
        <w:drawing>
          <wp:inline>
            <wp:extent cx="5943600" cy="3157728"/>
            <wp:docPr id="17" name="Picture 17"/>
            <wp:cNvGraphicFramePr>
              <a:graphicFrameLocks noChangeAspect="1"/>
            </wp:cNvGraphicFramePr>
            <a:graphic>
              <a:graphicData uri="http://schemas.openxmlformats.org/drawingml/2006/picture">
                <pic:pic>
                  <pic:nvPicPr>
                    <pic:cNvPr id="0" name="fig4_decathlon.png"/>
                    <pic:cNvPicPr/>
                  </pic:nvPicPr>
                  <pic:blipFill>
                    <a:blip r:embed="rId23"/>
                    <a:stretch>
                      <a:fillRect/>
                    </a:stretch>
                  </pic:blipFill>
                  <pic:spPr>
                    <a:xfrm>
                      <a:off x="0" y="0"/>
                      <a:ext cx="5943600" cy="3157728"/>
                    </a:xfrm>
                    <a:prstGeom prst="rect"/>
                  </pic:spPr>
                </pic:pic>
              </a:graphicData>
            </a:graphic>
          </wp:inline>
        </w:drawing>
      </w:r>
    </w:p>
    <w:p>
      <w:pPr>
        <w:spacing w:after="240"/>
        <w:jc w:val="center"/>
      </w:pPr>
      <w:r>
        <w:rPr>
          <w:b/>
          <w:sz w:val="24"/>
        </w:rPr>
        <w:t>Фигура 1.4 - Начална страница на Decathlon</w:t>
      </w:r>
    </w:p>
    <w:p w:rsidR="00000000" w:rsidDel="00000000" w:rsidP="00000000" w:rsidRDefault="00000000" w:rsidRPr="00000000" w14:paraId="0000007C">
      <w:pPr>
        <w:pStyle w:val="Heading2"/>
        <w:keepNext w:val="0"/>
        <w:keepLines w:val="0"/>
        <w:spacing w:before="480" w:lineRule="auto"/>
        <w:rPr>
          <w:b w:val="1"/>
          <w:bCs w:val="1"/>
          <w:sz w:val="32"/>
          <w:szCs w:val="32"/>
        </w:rPr>
      </w:pPr>
      <w:bookmarkStart w:colFirst="0" w:colLast="0" w:name="_qjr1y6teg51r" w:id="14"/>
      <w:bookmarkEnd w:id="14"/>
      <w:r w:rsidDel="00000000" w:rsidR="00000000" w:rsidRPr="00000000">
        <w:rPr>
          <w:b w:val="1"/>
          <w:bCs w:val="1"/>
          <w:rtl w:val="0"/>
        </w:rPr>
        <w:t xml:space="preserve">1.2. Обобщителна информация</w:t>
      </w:r>
      <w:r w:rsidDel="00000000" w:rsidR="00000000" w:rsidRPr="00000000">
        <w:rPr>
          <w:rtl w:val="0"/>
        </w:rPr>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От разгледаните решения може да се види, че съвременните онлайн магазини предлагат голяма част от необходимите функции за електронна търговия. Потребителят може да разглежда продукти, да ги филтрира, да ги добавя в количка, да извършва плащане и да следи своите поръчки. При специализираните магазини за туристическа екипировка има и допълнителна информация за предназначението и характеристиките на продуктите.</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При разработването на TrailBlaze тези основни функции също са включени. Разликата е, че към електронния магазин са добавени функции, свързани директно с планирането на туристически преход. Потребителят може да потърси маршрут, да го разгледа на карта, да получи информация за неговата трудност и дължина и да провери прогнозата за избрана дата.</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Друга особеност на разработената система е AI Gear Advisor. Той използва информацията за маршрута и времето, за да предложи подходящи продукти от наличните в магазина. По този начин потребителят не трябва сам да прави връзката между условията на прехода и необходимата екипировка.</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Следващата таблица представя основните разлики между разгледаните решения и TrailBlaze.</w:t>
      </w:r>
    </w:p>
    <w:p w:rsidR="00000000" w:rsidDel="00000000" w:rsidP="00000000" w:rsidRDefault="00000000" w:rsidRPr="00000000" w14:paraId="00000081">
      <w:pPr>
        <w:rPr>
          <w:sz w:val="28"/>
          <w:szCs w:val="28"/>
        </w:rPr>
      </w:pP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355555555556"/>
        <w:gridCol w:w="1474.4888888888888"/>
        <w:gridCol w:w="1155.5555555555557"/>
        <w:gridCol w:w="1003.0222222222221"/>
        <w:gridCol w:w="1169.4222222222222"/>
        <w:gridCol w:w="1197.1555555555556"/>
        <w:tblGridChange w:id="0">
          <w:tblGrid>
            <w:gridCol w:w="3360.355555555556"/>
            <w:gridCol w:w="1474.4888888888888"/>
            <w:gridCol w:w="1155.5555555555557"/>
            <w:gridCol w:w="1003.0222222222221"/>
            <w:gridCol w:w="1169.4222222222222"/>
            <w:gridCol w:w="1197.155555555555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sz w:val="28"/>
                <w:szCs w:val="28"/>
              </w:rPr>
            </w:pPr>
            <w:r w:rsidDel="00000000" w:rsidR="00000000" w:rsidRPr="00000000">
              <w:rPr>
                <w:b w:val="1"/>
                <w:bCs w:val="1"/>
                <w:sz w:val="28"/>
                <w:szCs w:val="28"/>
                <w:rtl w:val="0"/>
              </w:rPr>
              <w:t xml:space="preserve">Функционалност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sz w:val="28"/>
                <w:szCs w:val="28"/>
              </w:rPr>
            </w:pPr>
            <w:r w:rsidDel="00000000" w:rsidR="00000000" w:rsidRPr="00000000">
              <w:rPr>
                <w:b w:val="1"/>
                <w:bCs w:val="1"/>
                <w:sz w:val="28"/>
                <w:szCs w:val="28"/>
                <w:rtl w:val="0"/>
              </w:rPr>
              <w:t xml:space="preserve">The North 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sz w:val="28"/>
                <w:szCs w:val="28"/>
              </w:rPr>
            </w:pPr>
            <w:r w:rsidDel="00000000" w:rsidR="00000000" w:rsidRPr="00000000">
              <w:rPr>
                <w:b w:val="1"/>
                <w:bCs w:val="1"/>
                <w:sz w:val="28"/>
                <w:szCs w:val="28"/>
                <w:rtl w:val="0"/>
              </w:rPr>
              <w:t xml:space="preserve">Patagonia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sz w:val="28"/>
                <w:szCs w:val="28"/>
              </w:rPr>
            </w:pPr>
            <w:r w:rsidDel="00000000" w:rsidR="00000000" w:rsidRPr="00000000">
              <w:rPr>
                <w:b w:val="1"/>
                <w:bCs w:val="1"/>
                <w:sz w:val="28"/>
                <w:szCs w:val="28"/>
                <w:rtl w:val="0"/>
              </w:rPr>
              <w:t xml:space="preserve">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sz w:val="28"/>
                <w:szCs w:val="28"/>
              </w:rPr>
            </w:pPr>
            <w:r w:rsidDel="00000000" w:rsidR="00000000" w:rsidRPr="00000000">
              <w:rPr>
                <w:b w:val="1"/>
                <w:bCs w:val="1"/>
                <w:sz w:val="28"/>
                <w:szCs w:val="28"/>
                <w:rtl w:val="0"/>
              </w:rPr>
              <w:t xml:space="preserve">Decathlon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sz w:val="28"/>
                <w:szCs w:val="28"/>
              </w:rPr>
            </w:pPr>
            <w:r w:rsidDel="00000000" w:rsidR="00000000" w:rsidRPr="00000000">
              <w:rPr>
                <w:b w:val="1"/>
                <w:bCs w:val="1"/>
                <w:sz w:val="28"/>
                <w:szCs w:val="28"/>
                <w:rtl w:val="0"/>
              </w:rPr>
              <w:t xml:space="preserve">TrailBlaze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sz w:val="28"/>
                <w:szCs w:val="28"/>
              </w:rPr>
            </w:pPr>
            <w:r w:rsidDel="00000000" w:rsidR="00000000" w:rsidRPr="00000000">
              <w:rPr>
                <w:sz w:val="28"/>
                <w:szCs w:val="28"/>
                <w:rtl w:val="0"/>
              </w:rPr>
              <w:t xml:space="preserve">Онлайн магазин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28"/>
                <w:szCs w:val="28"/>
              </w:rPr>
            </w:pPr>
            <w:r w:rsidDel="00000000" w:rsidR="00000000" w:rsidRPr="00000000">
              <w:rPr>
                <w:sz w:val="28"/>
                <w:szCs w:val="28"/>
                <w:rtl w:val="0"/>
              </w:rPr>
              <w:t xml:space="preserve">Категории и филтри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8"/>
                <w:szCs w:val="28"/>
              </w:rPr>
            </w:pPr>
            <w:r w:rsidDel="00000000" w:rsidR="00000000" w:rsidRPr="00000000">
              <w:rPr>
                <w:sz w:val="28"/>
                <w:szCs w:val="28"/>
                <w:rtl w:val="0"/>
              </w:rPr>
              <w:t xml:space="preserve">Продуктова информация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28"/>
                <w:szCs w:val="28"/>
              </w:rPr>
            </w:pPr>
            <w:r w:rsidDel="00000000" w:rsidR="00000000" w:rsidRPr="00000000">
              <w:rPr>
                <w:sz w:val="28"/>
                <w:szCs w:val="28"/>
                <w:rtl w:val="0"/>
              </w:rPr>
              <w:t xml:space="preserve">Количка и поръчки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28"/>
                <w:szCs w:val="28"/>
              </w:rPr>
            </w:pPr>
            <w:r w:rsidDel="00000000" w:rsidR="00000000" w:rsidRPr="00000000">
              <w:rPr>
                <w:sz w:val="28"/>
                <w:szCs w:val="28"/>
                <w:rtl w:val="0"/>
              </w:rPr>
              <w:t xml:space="preserve">Wishlist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8"/>
                <w:szCs w:val="28"/>
              </w:rPr>
            </w:pPr>
            <w:r w:rsidDel="00000000" w:rsidR="00000000" w:rsidRPr="00000000">
              <w:rPr>
                <w:sz w:val="28"/>
                <w:szCs w:val="28"/>
                <w:rtl w:val="0"/>
              </w:rPr>
              <w:t xml:space="preserve">Онлайн плащане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8"/>
                <w:szCs w:val="28"/>
              </w:rPr>
            </w:pPr>
            <w:r w:rsidDel="00000000" w:rsidR="00000000" w:rsidRPr="00000000">
              <w:rPr>
                <w:sz w:val="28"/>
                <w:szCs w:val="28"/>
                <w:rtl w:val="0"/>
              </w:rPr>
              <w:t xml:space="preserve">Потребителски профил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8"/>
                <w:szCs w:val="28"/>
              </w:rPr>
            </w:pPr>
            <w:r w:rsidDel="00000000" w:rsidR="00000000" w:rsidRPr="00000000">
              <w:rPr>
                <w:sz w:val="28"/>
                <w:szCs w:val="28"/>
                <w:rtl w:val="0"/>
              </w:rPr>
              <w:t xml:space="preserve">Търсене на туристически маршрути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28"/>
                <w:szCs w:val="28"/>
              </w:rPr>
            </w:pPr>
            <w:r w:rsidDel="00000000" w:rsidR="00000000" w:rsidRPr="00000000">
              <w:rPr>
                <w:sz w:val="28"/>
                <w:szCs w:val="28"/>
                <w:rtl w:val="0"/>
              </w:rPr>
              <w:t xml:space="preserve">Интерактивна карта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8"/>
                <w:szCs w:val="28"/>
              </w:rPr>
            </w:pPr>
            <w:r w:rsidDel="00000000" w:rsidR="00000000" w:rsidRPr="00000000">
              <w:rPr>
                <w:sz w:val="28"/>
                <w:szCs w:val="28"/>
                <w:rtl w:val="0"/>
              </w:rPr>
              <w:t xml:space="preserve">Информация за времето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sz w:val="28"/>
                <w:szCs w:val="28"/>
              </w:rPr>
            </w:pPr>
            <w:r w:rsidDel="00000000" w:rsidR="00000000" w:rsidRPr="00000000">
              <w:rPr>
                <w:sz w:val="28"/>
                <w:szCs w:val="28"/>
                <w:rtl w:val="0"/>
              </w:rPr>
              <w:t xml:space="preserve">Избор на дата за преход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sz w:val="28"/>
                <w:szCs w:val="28"/>
              </w:rPr>
            </w:pPr>
            <w:r w:rsidDel="00000000" w:rsidR="00000000" w:rsidRPr="00000000">
              <w:rPr>
                <w:sz w:val="28"/>
                <w:szCs w:val="28"/>
                <w:rtl w:val="0"/>
              </w:rPr>
              <w:t xml:space="preserve">AI препоръка за екипировка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8"/>
                <w:szCs w:val="28"/>
              </w:rPr>
            </w:pPr>
            <w:r w:rsidDel="00000000" w:rsidR="00000000" w:rsidRPr="00000000">
              <w:rPr>
                <w:sz w:val="28"/>
                <w:szCs w:val="28"/>
                <w:rtl w:val="0"/>
              </w:rPr>
              <w:t xml:space="preserve">Препоръка според конкретен маршрут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8"/>
                <w:szCs w:val="28"/>
              </w:rPr>
            </w:pPr>
            <w:r w:rsidDel="00000000" w:rsidR="00000000" w:rsidRPr="00000000">
              <w:rPr>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8"/>
                <w:szCs w:val="28"/>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r>
          </w:p>
        </w:tc>
      </w:tr>
    </w:tbl>
    <w:p w:rsidR="00000000" w:rsidDel="00000000" w:rsidP="00000000" w:rsidRDefault="00000000" w:rsidRPr="00000000" w14:paraId="000000D7">
      <w:pPr>
        <w:rPr>
          <w:sz w:val="28"/>
          <w:szCs w:val="28"/>
        </w:rPr>
      </w:pPr>
      <w:r w:rsidDel="00000000" w:rsidR="00000000" w:rsidRPr="00000000">
        <w:rPr>
          <w:rtl w:val="0"/>
        </w:rPr>
      </w:r>
    </w:p>
    <w:p w:rsidR="00000000" w:rsidDel="00000000" w:rsidP="00000000" w:rsidRDefault="00000000" w:rsidRPr="00000000" w14:paraId="000000D8">
      <w:pPr>
        <w:rPr>
          <w:sz w:val="28"/>
          <w:szCs w:val="28"/>
        </w:rPr>
      </w:pPr>
      <w:r w:rsidDel="00000000" w:rsidR="00000000" w:rsidRPr="00000000">
        <w:rPr>
          <w:rtl w:val="0"/>
        </w:rPr>
      </w:r>
    </w:p>
    <w:p w:rsidR="00000000" w:rsidDel="00000000" w:rsidP="00000000" w:rsidRDefault="00000000" w:rsidRPr="00000000" w14:paraId="000000D9">
      <w:pPr>
        <w:rPr>
          <w:sz w:val="28"/>
          <w:szCs w:val="28"/>
        </w:rPr>
      </w:pPr>
      <w:r w:rsidDel="00000000" w:rsidR="00000000" w:rsidRPr="00000000">
        <w:rPr>
          <w:rtl w:val="0"/>
        </w:rPr>
      </w:r>
    </w:p>
    <w:p w:rsidR="00000000" w:rsidDel="00000000" w:rsidP="00000000" w:rsidRDefault="00000000" w:rsidRPr="00000000" w14:paraId="000000DA">
      <w:pPr>
        <w:rPr>
          <w:sz w:val="28"/>
          <w:szCs w:val="28"/>
        </w:rPr>
      </w:pPr>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От таблицата се вижда, че основните функции на електронната търговия са сходни при всички разгледани системи. Основната разлика при TrailBlaze е добавянето на функции, които свързват продукта с конкретния начин, по който той ще бъде използван.</w:t>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pStyle w:val="Heading2"/>
        <w:keepNext w:val="0"/>
        <w:keepLines w:val="0"/>
        <w:spacing w:before="480" w:lineRule="auto"/>
        <w:rPr>
          <w:b w:val="1"/>
          <w:bCs w:val="1"/>
          <w:sz w:val="32"/>
          <w:szCs w:val="32"/>
        </w:rPr>
      </w:pPr>
      <w:bookmarkStart w:colFirst="0" w:colLast="0" w:name="_qezo4nhfd04" w:id="15"/>
      <w:bookmarkEnd w:id="15"/>
      <w:r w:rsidDel="00000000" w:rsidR="00000000" w:rsidRPr="00000000">
        <w:rPr>
          <w:b w:val="1"/>
          <w:bCs w:val="1"/>
          <w:rtl w:val="0"/>
        </w:rPr>
        <w:t xml:space="preserve">1.3. Изводи</w:t>
      </w:r>
      <w:r w:rsidDel="00000000" w:rsidR="00000000" w:rsidRPr="00000000">
        <w:rPr>
          <w:rtl w:val="0"/>
        </w:rPr>
      </w:r>
    </w:p>
    <w:p w:rsidR="00000000" w:rsidDel="00000000" w:rsidP="00000000" w:rsidRDefault="00000000" w:rsidRPr="00000000" w14:paraId="000000DE">
      <w:pPr>
        <w:numPr>
          <w:ilvl w:val="0"/>
          <w:numId w:val="30"/>
        </w:numPr>
        <w:spacing w:after="0" w:before="240" w:lineRule="auto"/>
        <w:ind w:left="720" w:hanging="360"/>
        <w:rPr>
          <w:sz w:val="24"/>
          <w:szCs w:val="24"/>
        </w:rPr>
      </w:pPr>
      <w:r w:rsidDel="00000000" w:rsidR="00000000" w:rsidRPr="00000000">
        <w:rPr>
          <w:sz w:val="24"/>
          <w:szCs w:val="24"/>
          <w:rtl w:val="0"/>
        </w:rPr>
        <w:t xml:space="preserve">След направения анализ може да се направи извод, че съществуващите електронни магазини предоставят добри възможности за търсене и закупуване на туристическа екипировка. Те обаче основно се концентрират върху самите продукти и процеса на покупка.</w:t>
      </w:r>
      <w:r w:rsidDel="00000000" w:rsidR="00000000" w:rsidRPr="00000000">
        <w:rPr>
          <w:rtl w:val="0"/>
        </w:rPr>
      </w:r>
    </w:p>
    <w:p w:rsidR="00000000" w:rsidDel="00000000" w:rsidP="00000000" w:rsidRDefault="00000000" w:rsidRPr="00000000" w14:paraId="000000DF">
      <w:pPr>
        <w:numPr>
          <w:ilvl w:val="0"/>
          <w:numId w:val="30"/>
        </w:numPr>
        <w:spacing w:after="0" w:before="0" w:lineRule="auto"/>
        <w:ind w:left="720" w:hanging="360"/>
        <w:rPr>
          <w:sz w:val="24"/>
          <w:szCs w:val="24"/>
        </w:rPr>
      </w:pPr>
      <w:r w:rsidDel="00000000" w:rsidR="00000000" w:rsidRPr="00000000">
        <w:rPr>
          <w:sz w:val="24"/>
          <w:szCs w:val="24"/>
          <w:rtl w:val="0"/>
        </w:rPr>
        <w:t xml:space="preserve">При планиране на туристически преход потребителят трябва допълнително да търси информация за маршрута, неговата трудност и очакваното време. След това сам трябва да прецени каква екипировка ще му бъде необходима.</w:t>
      </w:r>
      <w:r w:rsidDel="00000000" w:rsidR="00000000" w:rsidRPr="00000000">
        <w:rPr>
          <w:rtl w:val="0"/>
        </w:rPr>
      </w:r>
    </w:p>
    <w:p w:rsidR="00000000" w:rsidDel="00000000" w:rsidP="00000000" w:rsidRDefault="00000000" w:rsidRPr="00000000" w14:paraId="000000E0">
      <w:pPr>
        <w:numPr>
          <w:ilvl w:val="0"/>
          <w:numId w:val="30"/>
        </w:numPr>
        <w:spacing w:after="0" w:before="0" w:lineRule="auto"/>
        <w:ind w:left="720" w:hanging="360"/>
        <w:rPr>
          <w:sz w:val="24"/>
          <w:szCs w:val="24"/>
        </w:rPr>
      </w:pPr>
      <w:r w:rsidDel="00000000" w:rsidR="00000000" w:rsidRPr="00000000">
        <w:rPr>
          <w:sz w:val="24"/>
          <w:szCs w:val="24"/>
          <w:rtl w:val="0"/>
        </w:rPr>
        <w:t xml:space="preserve">Това е основната идея, върху която е разработена TrailBlaze. Системата събира тези действия на едно място и позволява информацията за маршрута и метеорологичните условия да бъде използвана при избора на продукти.</w:t>
      </w:r>
      <w:r w:rsidDel="00000000" w:rsidR="00000000" w:rsidRPr="00000000">
        <w:rPr>
          <w:rtl w:val="0"/>
        </w:rPr>
      </w:r>
    </w:p>
    <w:p w:rsidR="00000000" w:rsidDel="00000000" w:rsidP="00000000" w:rsidRDefault="00000000" w:rsidRPr="00000000" w14:paraId="000000E1">
      <w:pPr>
        <w:numPr>
          <w:ilvl w:val="0"/>
          <w:numId w:val="30"/>
        </w:numPr>
        <w:spacing w:after="240" w:before="0" w:lineRule="auto"/>
        <w:ind w:left="720" w:hanging="360"/>
        <w:rPr>
          <w:sz w:val="24"/>
          <w:szCs w:val="24"/>
        </w:rPr>
      </w:pPr>
      <w:r w:rsidDel="00000000" w:rsidR="00000000" w:rsidRPr="00000000">
        <w:rPr>
          <w:sz w:val="24"/>
          <w:szCs w:val="24"/>
          <w:rtl w:val="0"/>
        </w:rPr>
        <w:t xml:space="preserve">По този начин TrailBlaze не се стреми да замени големите онлайн магазини по отношение на броя продукти, а предлага по-специализиран начин за избор на туристическа екипировка.</w:t>
      </w:r>
      <w:r w:rsidDel="00000000" w:rsidR="00000000" w:rsidRPr="00000000">
        <w:rPr>
          <w:rtl w:val="0"/>
        </w:rPr>
      </w:r>
    </w:p>
    <w:p w:rsidR="00000000" w:rsidDel="00000000" w:rsidP="00000000" w:rsidRDefault="00000000" w:rsidRPr="00000000" w14:paraId="000000E2">
      <w:pPr>
        <w:spacing w:after="240" w:before="240" w:lineRule="auto"/>
        <w:rPr>
          <w:sz w:val="24"/>
          <w:szCs w:val="24"/>
        </w:rPr>
      </w:pPr>
      <w:r w:rsidDel="00000000" w:rsidR="00000000" w:rsidRPr="00000000">
        <w:rPr>
          <w:rtl w:val="0"/>
        </w:rPr>
      </w:r>
    </w:p>
    <w:p w:rsidR="00000000" w:rsidDel="00000000" w:rsidP="00000000" w:rsidRDefault="00000000" w:rsidRPr="00000000" w14:paraId="000000E3">
      <w:pPr>
        <w:pStyle w:val="Heading2"/>
        <w:keepNext w:val="0"/>
        <w:keepLines w:val="0"/>
        <w:spacing w:before="480" w:lineRule="auto"/>
        <w:rPr>
          <w:b w:val="1"/>
          <w:bCs w:val="1"/>
          <w:sz w:val="32"/>
          <w:szCs w:val="32"/>
        </w:rPr>
      </w:pPr>
      <w:bookmarkStart w:colFirst="0" w:colLast="0" w:name="_tkxox0ezvqq6" w:id="16"/>
      <w:bookmarkEnd w:id="16"/>
      <w:r w:rsidDel="00000000" w:rsidR="00000000" w:rsidRPr="00000000">
        <w:rPr>
          <w:b w:val="1"/>
          <w:bCs w:val="1"/>
          <w:rtl w:val="0"/>
        </w:rPr>
        <w:t>1.4. Цел и задачи</w:t>
      </w:r>
      <w:r w:rsidDel="00000000" w:rsidR="00000000" w:rsidRPr="00000000">
        <w:rPr>
          <w:rtl w:val="0"/>
        </w:rPr>
      </w:r>
    </w:p>
    <w:p w:rsidR="00000000" w:rsidDel="00000000" w:rsidP="00000000" w:rsidRDefault="00000000" w:rsidRPr="00000000" w14:paraId="000000E4">
      <w:pPr>
        <w:pStyle w:val="Heading3"/>
        <w:keepNext w:val="0"/>
        <w:keepLines w:val="0"/>
        <w:spacing w:after="80" w:lineRule="auto"/>
        <w:rPr>
          <w:b w:val="1"/>
          <w:bCs w:val="1"/>
          <w:sz w:val="28"/>
          <w:szCs w:val="28"/>
        </w:rPr>
      </w:pPr>
      <w:bookmarkStart w:colFirst="0" w:colLast="0" w:name="_osglih43silt" w:id="17"/>
      <w:bookmarkEnd w:id="17"/>
      <w:r w:rsidDel="00000000" w:rsidR="00000000" w:rsidRPr="00000000">
        <w:rPr>
          <w:b w:val="1"/>
          <w:bCs w:val="1"/>
          <w:rtl w:val="0"/>
        </w:rPr>
        <w:t>1.4.1. Цел</w:t>
      </w:r>
      <w:r w:rsidDel="00000000" w:rsidR="00000000" w:rsidRPr="00000000">
        <w:rPr>
          <w:rtl w:val="0"/>
        </w:rPr>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Целта на дипломната работа е да се разработи уеб базирана система за продажба на туристическа екипировка, която освен стандартните функции на онлайн магазин да предоставя възможност за търсене на туристически маршрути и подпомагане на избора на подходящо оборудване.</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За постигането на тази цел системата трябва да обедини няколко основни функционални части – продуктов каталог, потребителски профили, количка и поръчки, плащане, търсене на маршрути, информация за времето и AI препоръки.</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Крайният потребител следва да може да премине през по-голяма част от подготовката за своя преход в рамките на една система.</w:t>
      </w:r>
    </w:p>
    <w:p w:rsidR="00000000" w:rsidDel="00000000" w:rsidP="00000000" w:rsidRDefault="00000000" w:rsidRPr="00000000" w14:paraId="000000E8">
      <w:pPr>
        <w:pStyle w:val="Heading3"/>
        <w:keepNext w:val="0"/>
        <w:keepLines w:val="0"/>
        <w:spacing w:after="80" w:lineRule="auto"/>
        <w:rPr>
          <w:b w:val="1"/>
          <w:bCs w:val="1"/>
          <w:sz w:val="28"/>
          <w:szCs w:val="28"/>
        </w:rPr>
      </w:pPr>
      <w:bookmarkStart w:colFirst="0" w:colLast="0" w:name="_mxz4tvd66q9a" w:id="18"/>
      <w:bookmarkEnd w:id="18"/>
      <w:r w:rsidDel="00000000" w:rsidR="00000000" w:rsidRPr="00000000">
        <w:rPr>
          <w:b w:val="1"/>
          <w:bCs w:val="1"/>
          <w:rtl w:val="0"/>
        </w:rPr>
        <w:t xml:space="preserve">1.4.2. Задачи</w:t>
      </w:r>
      <w:r w:rsidDel="00000000" w:rsidR="00000000" w:rsidRPr="00000000">
        <w:rPr>
          <w:rtl w:val="0"/>
        </w:rPr>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За реализиране на поставената цел са определени следните задачи:</w:t>
      </w:r>
    </w:p>
    <w:p w:rsidR="00000000" w:rsidDel="00000000" w:rsidP="00000000" w:rsidRDefault="00000000" w:rsidRPr="00000000" w14:paraId="000000EA">
      <w:pPr>
        <w:numPr>
          <w:ilvl w:val="0"/>
          <w:numId w:val="31"/>
        </w:numPr>
        <w:spacing w:after="0" w:before="240" w:lineRule="auto"/>
        <w:ind w:left="720" w:hanging="360"/>
        <w:rPr>
          <w:sz w:val="24"/>
          <w:szCs w:val="24"/>
        </w:rPr>
      </w:pPr>
      <w:r w:rsidDel="00000000" w:rsidR="00000000" w:rsidRPr="00000000">
        <w:rPr>
          <w:sz w:val="24"/>
          <w:szCs w:val="24"/>
          <w:rtl w:val="0"/>
        </w:rPr>
        <w:t xml:space="preserve">Да се проучат съществуващи онлайн магазини за туристическа и спортна екипировка.</w:t>
      </w:r>
      <w:r w:rsidDel="00000000" w:rsidR="00000000" w:rsidRPr="00000000">
        <w:rPr>
          <w:rtl w:val="0"/>
        </w:rPr>
      </w:r>
    </w:p>
    <w:p w:rsidR="00000000" w:rsidDel="00000000" w:rsidP="00000000" w:rsidRDefault="00000000" w:rsidRPr="00000000" w14:paraId="000000EB">
      <w:pPr>
        <w:numPr>
          <w:ilvl w:val="0"/>
          <w:numId w:val="31"/>
        </w:numPr>
        <w:spacing w:after="0" w:before="0" w:lineRule="auto"/>
        <w:ind w:left="720" w:hanging="360"/>
        <w:rPr>
          <w:sz w:val="24"/>
          <w:szCs w:val="24"/>
        </w:rPr>
      </w:pPr>
      <w:r w:rsidDel="00000000" w:rsidR="00000000" w:rsidRPr="00000000">
        <w:rPr>
          <w:sz w:val="24"/>
          <w:szCs w:val="24"/>
          <w:rtl w:val="0"/>
        </w:rPr>
        <w:t xml:space="preserve">Да се определят основните функционални изисквания към разработваната система.</w:t>
      </w:r>
      <w:r w:rsidDel="00000000" w:rsidR="00000000" w:rsidRPr="00000000">
        <w:rPr>
          <w:rtl w:val="0"/>
        </w:rPr>
      </w:r>
    </w:p>
    <w:p w:rsidR="00000000" w:rsidDel="00000000" w:rsidP="00000000" w:rsidRDefault="00000000" w:rsidRPr="00000000" w14:paraId="000000EC">
      <w:pPr>
        <w:numPr>
          <w:ilvl w:val="0"/>
          <w:numId w:val="31"/>
        </w:numPr>
        <w:spacing w:after="0" w:before="0" w:lineRule="auto"/>
        <w:ind w:left="720" w:hanging="360"/>
        <w:rPr>
          <w:sz w:val="24"/>
          <w:szCs w:val="24"/>
        </w:rPr>
      </w:pPr>
      <w:r w:rsidDel="00000000" w:rsidR="00000000" w:rsidRPr="00000000">
        <w:rPr>
          <w:sz w:val="24"/>
          <w:szCs w:val="24"/>
          <w:rtl w:val="0"/>
        </w:rPr>
        <w:t xml:space="preserve">Да се проектира структурата на клиентската и сървърната част на приложението.</w:t>
      </w:r>
      <w:r w:rsidDel="00000000" w:rsidR="00000000" w:rsidRPr="00000000">
        <w:rPr>
          <w:rtl w:val="0"/>
        </w:rPr>
      </w:r>
    </w:p>
    <w:p w:rsidR="00000000" w:rsidDel="00000000" w:rsidP="00000000" w:rsidRDefault="00000000" w:rsidRPr="00000000" w14:paraId="000000ED">
      <w:pPr>
        <w:numPr>
          <w:ilvl w:val="0"/>
          <w:numId w:val="31"/>
        </w:numPr>
        <w:spacing w:after="0" w:before="0" w:lineRule="auto"/>
        <w:ind w:left="720" w:hanging="360"/>
        <w:rPr>
          <w:sz w:val="24"/>
          <w:szCs w:val="24"/>
        </w:rPr>
      </w:pPr>
      <w:r w:rsidDel="00000000" w:rsidR="00000000" w:rsidRPr="00000000">
        <w:rPr>
          <w:sz w:val="24"/>
          <w:szCs w:val="24"/>
          <w:rtl w:val="0"/>
        </w:rPr>
        <w:t xml:space="preserve">Да се проектира база данни за съхраняване на потребители, продукти, колички, wishlist-и, поръчки и адреси за доставка.</w:t>
      </w:r>
      <w:r w:rsidDel="00000000" w:rsidR="00000000" w:rsidRPr="00000000">
        <w:rPr>
          <w:rtl w:val="0"/>
        </w:rPr>
      </w:r>
    </w:p>
    <w:p w:rsidR="00000000" w:rsidDel="00000000" w:rsidP="00000000" w:rsidRDefault="00000000" w:rsidRPr="00000000" w14:paraId="000000EE">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реализира регистрация, вход и управление на потребителски профил.</w:t>
      </w:r>
      <w:r w:rsidDel="00000000" w:rsidR="00000000" w:rsidRPr="00000000">
        <w:rPr>
          <w:rtl w:val="0"/>
        </w:rPr>
      </w:r>
    </w:p>
    <w:p w:rsidR="00000000" w:rsidDel="00000000" w:rsidP="00000000" w:rsidRDefault="00000000" w:rsidRPr="00000000" w14:paraId="000000EF">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разработи продуктов каталог с категории и възможности за филтриране.</w:t>
      </w:r>
      <w:r w:rsidDel="00000000" w:rsidR="00000000" w:rsidRPr="00000000">
        <w:rPr>
          <w:rtl w:val="0"/>
        </w:rPr>
      </w:r>
    </w:p>
    <w:p w:rsidR="00000000" w:rsidDel="00000000" w:rsidP="00000000" w:rsidRDefault="00000000" w:rsidRPr="00000000" w14:paraId="000000F0">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реализират количка и wishlist.</w:t>
      </w:r>
      <w:r w:rsidDel="00000000" w:rsidR="00000000" w:rsidRPr="00000000">
        <w:rPr>
          <w:rtl w:val="0"/>
        </w:rPr>
      </w:r>
    </w:p>
    <w:p w:rsidR="00000000" w:rsidDel="00000000" w:rsidP="00000000" w:rsidRDefault="00000000" w:rsidRPr="00000000" w14:paraId="000000F1">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реализира процес за извършване и проследяване на поръчки.</w:t>
      </w:r>
      <w:r w:rsidDel="00000000" w:rsidR="00000000" w:rsidRPr="00000000">
        <w:rPr>
          <w:rtl w:val="0"/>
        </w:rPr>
      </w:r>
    </w:p>
    <w:p w:rsidR="00000000" w:rsidDel="00000000" w:rsidP="00000000" w:rsidRDefault="00000000" w:rsidRPr="00000000" w14:paraId="000000F2">
      <w:pPr>
        <w:numPr>
          <w:ilvl w:val="0"/>
          <w:numId w:val="31"/>
        </w:numPr>
        <w:spacing w:after="0" w:before="0" w:lineRule="auto"/>
        <w:ind w:left="720" w:hanging="360"/>
        <w:rPr>
          <w:sz w:val="24"/>
          <w:szCs w:val="24"/>
        </w:rPr>
      </w:pPr>
      <w:r w:rsidDel="00000000" w:rsidR="00000000" w:rsidRPr="00000000">
        <w:rPr>
          <w:sz w:val="24"/>
          <w:szCs w:val="24"/>
          <w:rtl w:val="0"/>
        </w:rPr>
        <w:t xml:space="preserve">Да се интегрира платежна система чрез Stripe.</w:t>
      </w:r>
      <w:r w:rsidDel="00000000" w:rsidR="00000000" w:rsidRPr="00000000">
        <w:rPr>
          <w:rtl w:val="0"/>
        </w:rPr>
      </w:r>
    </w:p>
    <w:p w:rsidR="00000000" w:rsidDel="00000000" w:rsidP="00000000" w:rsidRDefault="00000000" w:rsidRPr="00000000" w14:paraId="000000F3">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разработи търсене на туристически маршрути чрез външни картографски услуги.</w:t>
      </w:r>
      <w:r w:rsidDel="00000000" w:rsidR="00000000" w:rsidRPr="00000000">
        <w:rPr>
          <w:rtl w:val="0"/>
        </w:rPr>
      </w:r>
    </w:p>
    <w:p w:rsidR="00000000" w:rsidDel="00000000" w:rsidP="00000000" w:rsidRDefault="00000000" w:rsidRPr="00000000" w14:paraId="000000F4">
      <w:pPr>
        <w:numPr>
          <w:ilvl w:val="0"/>
          <w:numId w:val="31"/>
        </w:numPr>
        <w:spacing w:after="0" w:before="0" w:lineRule="auto"/>
        <w:ind w:left="720" w:hanging="360"/>
        <w:rPr>
          <w:sz w:val="24"/>
          <w:szCs w:val="24"/>
        </w:rPr>
      </w:pPr>
      <w:r w:rsidDel="00000000" w:rsidR="00000000" w:rsidRPr="00000000">
        <w:rPr>
          <w:sz w:val="24"/>
          <w:szCs w:val="24"/>
          <w:rtl w:val="0"/>
        </w:rPr>
        <w:t xml:space="preserve">Да се добави интерактивна карта за визуализиране на избрания маршрут.</w:t>
      </w:r>
      <w:r w:rsidDel="00000000" w:rsidR="00000000" w:rsidRPr="00000000">
        <w:rPr>
          <w:rtl w:val="0"/>
        </w:rPr>
      </w:r>
    </w:p>
    <w:p w:rsidR="00000000" w:rsidDel="00000000" w:rsidP="00000000" w:rsidRDefault="00000000" w:rsidRPr="00000000" w14:paraId="000000F5">
      <w:pPr>
        <w:numPr>
          <w:ilvl w:val="0"/>
          <w:numId w:val="31"/>
        </w:numPr>
        <w:spacing w:after="0" w:before="0" w:lineRule="auto"/>
        <w:ind w:left="720" w:hanging="360"/>
        <w:rPr>
          <w:sz w:val="24"/>
          <w:szCs w:val="24"/>
        </w:rPr>
      </w:pPr>
      <w:r w:rsidDel="00000000" w:rsidR="00000000" w:rsidRPr="00000000">
        <w:rPr>
          <w:sz w:val="24"/>
          <w:szCs w:val="24"/>
          <w:rtl w:val="0"/>
        </w:rPr>
        <w:t xml:space="preserve">Да се интегрира услуга за получаване на метеорологична прогноза.</w:t>
      </w:r>
      <w:r w:rsidDel="00000000" w:rsidR="00000000" w:rsidRPr="00000000">
        <w:rPr>
          <w:rtl w:val="0"/>
        </w:rPr>
      </w:r>
    </w:p>
    <w:p w:rsidR="00000000" w:rsidDel="00000000" w:rsidP="00000000" w:rsidRDefault="00000000" w:rsidRPr="00000000" w14:paraId="000000F6">
      <w:pPr>
        <w:numPr>
          <w:ilvl w:val="0"/>
          <w:numId w:val="31"/>
        </w:numPr>
        <w:spacing w:after="0" w:before="0" w:lineRule="auto"/>
        <w:ind w:left="720" w:hanging="360"/>
        <w:rPr>
          <w:sz w:val="24"/>
          <w:szCs w:val="24"/>
        </w:rPr>
      </w:pPr>
      <w:r w:rsidDel="00000000" w:rsidR="00000000" w:rsidRPr="00000000">
        <w:rPr>
          <w:sz w:val="24"/>
          <w:szCs w:val="24"/>
          <w:rtl w:val="0"/>
        </w:rPr>
        <w:t xml:space="preserve">Да се разработи AI Gear Advisor за препоръчване на подходяща екипировка.</w:t>
      </w:r>
      <w:r w:rsidDel="00000000" w:rsidR="00000000" w:rsidRPr="00000000">
        <w:rPr>
          <w:rtl w:val="0"/>
        </w:rPr>
      </w:r>
    </w:p>
    <w:p w:rsidR="00000000" w:rsidDel="00000000" w:rsidP="00000000" w:rsidRDefault="00000000" w:rsidRPr="00000000" w14:paraId="000000F7">
      <w:pPr>
        <w:numPr>
          <w:ilvl w:val="0"/>
          <w:numId w:val="31"/>
        </w:numPr>
        <w:spacing w:after="0" w:before="0" w:lineRule="auto"/>
        <w:ind w:left="720" w:hanging="360"/>
        <w:rPr>
          <w:sz w:val="24"/>
          <w:szCs w:val="24"/>
        </w:rPr>
      </w:pPr>
      <w:r w:rsidDel="00000000" w:rsidR="00000000" w:rsidRPr="00000000">
        <w:rPr>
          <w:sz w:val="24"/>
          <w:szCs w:val="24"/>
          <w:rtl w:val="0"/>
        </w:rPr>
        <w:t xml:space="preserve">Да се свържат AI препоръките с наличните продукти в системата.</w:t>
      </w:r>
      <w:r w:rsidDel="00000000" w:rsidR="00000000" w:rsidRPr="00000000">
        <w:rPr>
          <w:rtl w:val="0"/>
        </w:rPr>
      </w:r>
    </w:p>
    <w:p w:rsidR="00000000" w:rsidDel="00000000" w:rsidP="00000000" w:rsidRDefault="00000000" w:rsidRPr="00000000" w14:paraId="000000F8">
      <w:pPr>
        <w:numPr>
          <w:ilvl w:val="0"/>
          <w:numId w:val="31"/>
        </w:numPr>
        <w:spacing w:after="240" w:before="0" w:lineRule="auto"/>
        <w:ind w:left="720" w:hanging="360"/>
        <w:rPr>
          <w:sz w:val="24"/>
          <w:szCs w:val="24"/>
        </w:rPr>
      </w:pPr>
      <w:r w:rsidDel="00000000" w:rsidR="00000000" w:rsidRPr="00000000">
        <w:rPr>
          <w:sz w:val="24"/>
          <w:szCs w:val="24"/>
          <w:rtl w:val="0"/>
        </w:rPr>
        <w:t xml:space="preserve">Да се проведе тестване на основните функционалности и да се проверят резултатите от тяхната работа.</w:t>
      </w:r>
      <w:r w:rsidDel="00000000" w:rsidR="00000000" w:rsidRPr="00000000">
        <w:rPr>
          <w:rtl w:val="0"/>
        </w:rPr>
      </w:r>
    </w:p>
    <w:p w:rsidR="00000000" w:rsidDel="00000000" w:rsidP="00000000" w:rsidRDefault="00000000" w:rsidRPr="00000000" w14:paraId="000000F9">
      <w:pPr>
        <w:spacing w:after="240" w:before="240" w:lineRule="auto"/>
        <w:rPr>
          <w:sz w:val="24"/>
          <w:szCs w:val="24"/>
        </w:rPr>
      </w:pPr>
      <w:r w:rsidDel="00000000" w:rsidR="00000000" w:rsidRPr="00000000">
        <w:rPr>
          <w:rtl w:val="0"/>
        </w:rPr>
      </w:r>
    </w:p>
    <w:p w:rsidR="00000000" w:rsidDel="00000000" w:rsidP="00000000" w:rsidRDefault="00000000" w:rsidRPr="00000000" w14:paraId="000000FA">
      <w:pPr>
        <w:spacing w:after="240" w:before="240" w:lineRule="auto"/>
        <w:rPr>
          <w:sz w:val="24"/>
          <w:szCs w:val="24"/>
        </w:rPr>
      </w:pPr>
      <w:r w:rsidDel="00000000" w:rsidR="00000000" w:rsidRPr="00000000">
        <w:rPr>
          <w:rtl w:val="0"/>
        </w:rPr>
      </w:r>
    </w:p>
    <w:p w:rsidR="00000000" w:rsidDel="00000000" w:rsidP="00000000" w:rsidRDefault="00000000" w:rsidRPr="00000000" w14:paraId="000000FB">
      <w:pPr>
        <w:spacing w:after="240" w:before="240" w:lineRule="auto"/>
        <w:rPr>
          <w:sz w:val="24"/>
          <w:szCs w:val="24"/>
        </w:rPr>
      </w:pPr>
      <w:r w:rsidDel="00000000" w:rsidR="00000000" w:rsidRPr="00000000">
        <w:rPr>
          <w:rtl w:val="0"/>
        </w:rPr>
      </w:r>
    </w:p>
    <w:p w:rsidR="00000000" w:rsidDel="00000000" w:rsidP="00000000" w:rsidRDefault="00000000" w:rsidRPr="00000000" w14:paraId="000000FC">
      <w:pPr>
        <w:spacing w:after="240" w:before="240" w:lineRule="auto"/>
        <w:rPr>
          <w:sz w:val="24"/>
          <w:szCs w:val="24"/>
        </w:rPr>
      </w:pPr>
      <w:r w:rsidDel="00000000" w:rsidR="00000000" w:rsidRPr="00000000">
        <w:rPr>
          <w:rtl w:val="0"/>
        </w:rPr>
      </w:r>
    </w:p>
    <w:p w:rsidR="00000000" w:rsidDel="00000000" w:rsidP="00000000" w:rsidRDefault="00000000" w:rsidRPr="00000000" w14:paraId="000000FD">
      <w:pPr>
        <w:spacing w:after="240" w:before="240" w:lineRule="auto"/>
        <w:rPr>
          <w:sz w:val="24"/>
          <w:szCs w:val="24"/>
        </w:rPr>
      </w:pPr>
      <w:r w:rsidDel="00000000" w:rsidR="00000000" w:rsidRPr="00000000">
        <w:rPr>
          <w:rtl w:val="0"/>
        </w:rPr>
      </w:r>
    </w:p>
    <w:p w:rsidR="00000000" w:rsidDel="00000000" w:rsidP="00000000" w:rsidRDefault="00000000" w:rsidRPr="00000000" w14:paraId="000000FE">
      <w:pPr>
        <w:spacing w:after="240" w:before="240" w:lineRule="auto"/>
        <w:rPr>
          <w:sz w:val="24"/>
          <w:szCs w:val="24"/>
        </w:rPr>
      </w:pPr>
      <w:r w:rsidDel="00000000" w:rsidR="00000000" w:rsidRPr="00000000">
        <w:rPr>
          <w:rtl w:val="0"/>
        </w:rPr>
      </w:r>
    </w:p>
    <w:p w:rsidR="00000000" w:rsidDel="00000000" w:rsidP="00000000" w:rsidRDefault="00000000" w:rsidRPr="00000000" w14:paraId="000000FF">
      <w:pPr>
        <w:pStyle w:val="Heading2"/>
        <w:keepNext w:val="0"/>
        <w:keepLines w:val="0"/>
        <w:spacing w:before="480" w:lineRule="auto"/>
        <w:rPr>
          <w:b w:val="1"/>
          <w:bCs w:val="1"/>
          <w:sz w:val="32"/>
          <w:szCs w:val="32"/>
        </w:rPr>
      </w:pPr>
      <w:bookmarkStart w:colFirst="0" w:colLast="0" w:name="_i6oidmkm4dvs" w:id="19"/>
      <w:bookmarkEnd w:id="19"/>
      <w:r w:rsidDel="00000000" w:rsidR="00000000" w:rsidRPr="00000000">
        <w:rPr>
          <w:b w:val="1"/>
          <w:bCs w:val="1"/>
          <w:rtl w:val="0"/>
        </w:rPr>
        <w:t xml:space="preserve">1.5. Заключение</w:t>
      </w:r>
      <w:r w:rsidDel="00000000" w:rsidR="00000000" w:rsidRPr="00000000">
        <w:rPr>
          <w:rtl w:val="0"/>
        </w:rPr>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В тази глава бяха разгледани няколко съществуващи решения в областта на електронната търговия и туристическата екипировка. Бяха сравнени техните основни функционалности и беше разгледано с какво TrailBlaze се различава от тях.</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От направеното сравнение се вижда, че основните функции на онлайн магазина вече са добре познати и се използват в много съществуващи системи. Основната особеност на TrailBlaze е добавянето на туристически маршрути, информация за времето и AI препоръки към стандартния процес на онлайн покупка.</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На базата на направения анализ бяха определени целта и задачите на дипломната работа, които ще бъдат използвани като основа при проектирането и реализацията на системата в следващите глави.</w:t>
      </w:r>
    </w:p>
    <w:p w:rsidR="00000000" w:rsidDel="00000000" w:rsidP="00000000" w:rsidRDefault="00000000" w:rsidRPr="00000000" w14:paraId="00000103">
      <w:pPr>
        <w:spacing w:after="240" w:before="240" w:lineRule="auto"/>
        <w:rPr>
          <w:sz w:val="24"/>
          <w:szCs w:val="24"/>
        </w:rPr>
      </w:pPr>
      <w:r w:rsidDel="00000000" w:rsidR="00000000" w:rsidRPr="00000000">
        <w:rPr>
          <w:rtl w:val="0"/>
        </w:rPr>
      </w:r>
    </w:p>
    <w:p w:rsidR="00000000" w:rsidDel="00000000" w:rsidP="00000000" w:rsidRDefault="00000000" w:rsidRPr="00000000" w14:paraId="00000104">
      <w:pPr>
        <w:spacing w:after="240" w:before="240" w:lineRule="auto"/>
        <w:rPr>
          <w:sz w:val="24"/>
          <w:szCs w:val="24"/>
        </w:rPr>
      </w:pPr>
      <w:r w:rsidDel="00000000" w:rsidR="00000000" w:rsidRPr="00000000">
        <w:rPr>
          <w:rtl w:val="0"/>
        </w:rPr>
      </w:r>
    </w:p>
    <w:p w:rsidR="00000000" w:rsidDel="00000000" w:rsidP="00000000" w:rsidRDefault="00000000" w:rsidRPr="00000000" w14:paraId="00000105">
      <w:pPr>
        <w:spacing w:after="240" w:before="240" w:lineRule="auto"/>
        <w:rPr>
          <w:sz w:val="24"/>
          <w:szCs w:val="24"/>
        </w:rPr>
      </w:pPr>
      <w:r w:rsidDel="00000000" w:rsidR="00000000" w:rsidRPr="00000000">
        <w:rPr>
          <w:rtl w:val="0"/>
        </w:rPr>
      </w:r>
    </w:p>
    <w:p w:rsidR="00000000" w:rsidDel="00000000" w:rsidP="00000000" w:rsidRDefault="00000000" w:rsidRPr="00000000" w14:paraId="00000106">
      <w:pPr>
        <w:spacing w:after="240" w:before="240" w:lineRule="auto"/>
        <w:rPr>
          <w:sz w:val="24"/>
          <w:szCs w:val="24"/>
        </w:rPr>
      </w:pPr>
      <w:r w:rsidDel="00000000" w:rsidR="00000000" w:rsidRPr="00000000">
        <w:rPr>
          <w:rtl w:val="0"/>
        </w:rPr>
      </w:r>
    </w:p>
    <w:p w:rsidR="00000000" w:rsidDel="00000000" w:rsidP="00000000" w:rsidRDefault="00000000" w:rsidRPr="00000000" w14:paraId="00000107">
      <w:pPr>
        <w:spacing w:after="240" w:before="240" w:lineRule="auto"/>
        <w:rPr>
          <w:sz w:val="24"/>
          <w:szCs w:val="24"/>
        </w:rPr>
      </w:pPr>
      <w:r w:rsidDel="00000000" w:rsidR="00000000" w:rsidRPr="00000000">
        <w:rPr>
          <w:rtl w:val="0"/>
        </w:rPr>
      </w:r>
    </w:p>
    <w:p w:rsidR="00000000" w:rsidDel="00000000" w:rsidP="00000000" w:rsidRDefault="00000000" w:rsidRPr="00000000" w14:paraId="00000108">
      <w:pPr>
        <w:spacing w:after="240" w:before="240" w:lineRule="auto"/>
        <w:rPr>
          <w:sz w:val="24"/>
          <w:szCs w:val="24"/>
        </w:rPr>
      </w:pPr>
      <w:r w:rsidDel="00000000" w:rsidR="00000000" w:rsidRPr="00000000">
        <w:rPr>
          <w:rtl w:val="0"/>
        </w:rPr>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rtl w:val="0"/>
        </w:rPr>
      </w:r>
    </w:p>
    <w:p w:rsidR="00000000" w:rsidDel="00000000" w:rsidP="00000000" w:rsidRDefault="00000000" w:rsidRPr="00000000" w14:paraId="0000010B">
      <w:pPr>
        <w:spacing w:after="240" w:before="240" w:lineRule="auto"/>
        <w:rPr>
          <w:sz w:val="24"/>
          <w:szCs w:val="24"/>
        </w:rPr>
      </w:pPr>
      <w:r w:rsidDel="00000000" w:rsidR="00000000" w:rsidRPr="00000000">
        <w:rPr>
          <w:rtl w:val="0"/>
        </w:rPr>
      </w:r>
    </w:p>
    <w:p w:rsidR="00000000" w:rsidDel="00000000" w:rsidP="00000000" w:rsidRDefault="00000000" w:rsidRPr="00000000" w14:paraId="0000010C">
      <w:pPr>
        <w:spacing w:after="240" w:before="240" w:lineRule="auto"/>
        <w:rPr>
          <w:sz w:val="24"/>
          <w:szCs w:val="24"/>
        </w:rPr>
      </w:pPr>
      <w:r w:rsidDel="00000000" w:rsidR="00000000" w:rsidRPr="00000000">
        <w:rPr>
          <w:rtl w:val="0"/>
        </w:rPr>
      </w:r>
    </w:p>
    <w:p w:rsidR="00000000" w:rsidDel="00000000" w:rsidP="00000000" w:rsidRDefault="00000000" w:rsidRPr="00000000" w14:paraId="0000010D">
      <w:pPr>
        <w:spacing w:after="240" w:before="240" w:lineRule="auto"/>
        <w:rPr>
          <w:sz w:val="24"/>
          <w:szCs w:val="24"/>
        </w:rPr>
      </w:pPr>
      <w:r w:rsidDel="00000000" w:rsidR="00000000" w:rsidRPr="00000000">
        <w:rPr>
          <w:rtl w:val="0"/>
        </w:rPr>
      </w:r>
    </w:p>
    <w:p w:rsidR="00000000" w:rsidDel="00000000" w:rsidP="00000000" w:rsidRDefault="00000000" w:rsidRPr="00000000" w14:paraId="0000010E">
      <w:pPr>
        <w:spacing w:after="240" w:before="240" w:lineRule="auto"/>
        <w:rPr>
          <w:sz w:val="24"/>
          <w:szCs w:val="24"/>
        </w:rPr>
      </w:pPr>
      <w:r w:rsidDel="00000000" w:rsidR="00000000" w:rsidRPr="00000000">
        <w:rPr>
          <w:rtl w:val="0"/>
        </w:rPr>
      </w:r>
    </w:p>
    <w:p w:rsidR="00000000" w:rsidDel="00000000" w:rsidP="00000000" w:rsidRDefault="00000000" w:rsidRPr="00000000" w14:paraId="0000010F">
      <w:pPr>
        <w:spacing w:after="240" w:before="240" w:lineRule="auto"/>
        <w:rPr>
          <w:sz w:val="24"/>
          <w:szCs w:val="24"/>
        </w:rPr>
      </w:pPr>
      <w:r w:rsidDel="00000000" w:rsidR="00000000" w:rsidRPr="00000000">
        <w:rPr>
          <w:rtl w:val="0"/>
        </w:rPr>
      </w:r>
    </w:p>
    <w:p w:rsidR="00000000" w:rsidDel="00000000" w:rsidP="00000000" w:rsidRDefault="00000000" w:rsidRPr="00000000" w14:paraId="00000110">
      <w:pPr>
        <w:spacing w:after="240" w:before="240" w:lineRule="auto"/>
        <w:rPr>
          <w:sz w:val="24"/>
          <w:szCs w:val="24"/>
        </w:rPr>
      </w:pPr>
      <w:r w:rsidDel="00000000" w:rsidR="00000000" w:rsidRPr="00000000">
        <w:rPr>
          <w:rtl w:val="0"/>
        </w:rPr>
      </w:r>
    </w:p>
    <w:p w:rsidR="00000000" w:rsidDel="00000000" w:rsidP="00000000" w:rsidRDefault="00000000" w:rsidRPr="00000000" w14:paraId="00000111">
      <w:pPr>
        <w:spacing w:after="240" w:before="240" w:lineRule="auto"/>
        <w:rPr>
          <w:sz w:val="24"/>
          <w:szCs w:val="24"/>
        </w:rPr>
      </w:pPr>
      <w:r w:rsidDel="00000000" w:rsidR="00000000" w:rsidRPr="00000000">
        <w:rPr>
          <w:rtl w:val="0"/>
        </w:rPr>
      </w:r>
    </w:p>
    <w:p w:rsidR="00000000" w:rsidDel="00000000" w:rsidP="00000000" w:rsidRDefault="00000000" w:rsidRPr="00000000" w14:paraId="00000112">
      <w:pPr>
        <w:pStyle w:val="Heading1"/>
        <w:tabs>
          <w:tab w:val="left" w:leader="none" w:pos="660"/>
          <w:tab w:val="right" w:leader="none" w:pos="9912"/>
        </w:tabs>
        <w:spacing w:line="240" w:lineRule="auto"/>
        <w:ind w:left="200" w:firstLine="0"/>
        <w:jc w:val="center"/>
        <w:rPr>
          <w:b w:val="1"/>
          <w:bCs w:val="1"/>
          <w:sz w:val="32"/>
          <w:szCs w:val="32"/>
        </w:rPr>
      </w:pPr>
      <w:r w:rsidDel="00000000" w:rsidR="00000000" w:rsidRPr="00000000">
        <w:rPr>
          <w:b w:val="1"/>
          <w:bCs w:val="1"/>
          <w:rtl w:val="0"/>
        </w:rPr>
        <w:t xml:space="preserve">Глава 2. Проект на решението</w:t>
      </w:r>
      <w:r w:rsidDel="00000000" w:rsidR="00000000" w:rsidRPr="00000000">
        <w:rPr>
          <w:rtl w:val="0"/>
        </w:rPr>
      </w:r>
    </w:p>
    <w:p w:rsidR="00000000" w:rsidDel="00000000" w:rsidP="00000000" w:rsidRDefault="00000000" w:rsidRPr="00000000" w14:paraId="00000113">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4">
      <w:pPr>
        <w:tabs>
          <w:tab w:val="left" w:leader="none" w:pos="660"/>
          <w:tab w:val="right" w:leader="none" w:pos="9912"/>
        </w:tabs>
        <w:spacing w:line="240" w:lineRule="auto"/>
        <w:ind w:left="200" w:firstLine="0"/>
        <w:jc w:val="center"/>
        <w:rPr>
          <w:b w:val="1"/>
          <w:bCs w:val="1"/>
          <w:sz w:val="32"/>
          <w:szCs w:val="32"/>
        </w:rPr>
      </w:pPr>
      <w:r w:rsidDel="00000000" w:rsidR="00000000" w:rsidRPr="00000000">
        <w:rPr>
          <w:rtl w:val="0"/>
        </w:rPr>
      </w:r>
    </w:p>
    <w:p w:rsidR="00000000" w:rsidDel="00000000" w:rsidP="00000000" w:rsidRDefault="00000000" w:rsidRPr="00000000" w14:paraId="00000115">
      <w:pPr>
        <w:pStyle w:val="Heading2"/>
        <w:spacing w:after="240" w:before="240" w:lineRule="auto"/>
        <w:rPr>
          <w:b w:val="1"/>
          <w:bCs w:val="1"/>
          <w:sz w:val="32"/>
          <w:szCs w:val="32"/>
        </w:rPr>
      </w:pPr>
      <w:r w:rsidDel="00000000" w:rsidR="00000000" w:rsidRPr="00000000">
        <w:rPr>
          <w:b w:val="1"/>
          <w:bCs w:val="1"/>
          <w:rtl w:val="0"/>
        </w:rPr>
        <w:t xml:space="preserve">2.1. Архитектурен модел</w:t>
      </w:r>
      <w:r w:rsidDel="00000000" w:rsidR="00000000" w:rsidRPr="00000000">
        <w:rPr>
          <w:rtl w:val="0"/>
        </w:rPr>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За разработката на TrailBlaze е използван архитектурният модел Model-View-Controller (MVC). Този модел разделя приложението на три основни части, които работят заедно, но изпълняват различни функции. Това разделение улеснява разработката, защото промените в една част не засягат останалите.</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Трите архитектурни компонента са:</w:t>
      </w:r>
    </w:p>
    <w:p w:rsidR="00000000" w:rsidDel="00000000" w:rsidP="00000000" w:rsidRDefault="00000000" w:rsidRPr="00000000" w14:paraId="00000118">
      <w:pPr>
        <w:numPr>
          <w:ilvl w:val="0"/>
          <w:numId w:val="2"/>
        </w:numPr>
        <w:spacing w:after="0" w:before="240" w:line="288" w:lineRule="auto"/>
        <w:ind w:left="720" w:hanging="360"/>
        <w:rPr>
          <w:sz w:val="24"/>
          <w:szCs w:val="24"/>
        </w:rPr>
      </w:pPr>
      <w:r w:rsidDel="00000000" w:rsidR="00000000" w:rsidRPr="00000000">
        <w:rPr>
          <w:b w:val="1"/>
          <w:bCs w:val="1"/>
          <w:sz w:val="24"/>
          <w:szCs w:val="24"/>
          <w:rtl w:val="0"/>
        </w:rPr>
        <w:t xml:space="preserve">Моделът (Model) </w:t>
      </w:r>
      <w:r w:rsidDel="00000000" w:rsidR="00000000" w:rsidRPr="00000000">
        <w:rPr>
          <w:sz w:val="24"/>
          <w:szCs w:val="24"/>
          <w:rtl w:val="0"/>
        </w:rPr>
        <w:t xml:space="preserve">– отговаря за данните в системата. Той комуникира с базата данни и съдържа логиката за това как данните се съхраняват, променят и извличат. Всички основни обекти - потребители, продукти, поръчки, количка, wishlist и адреси за доставка - се управляват от модела. Чрез него се осъществява връзката между сървъра и базата данни.</w:t>
      </w:r>
      <w:r w:rsidDel="00000000" w:rsidR="00000000" w:rsidRPr="00000000">
        <w:rPr>
          <w:rtl w:val="0"/>
        </w:rPr>
      </w:r>
    </w:p>
    <w:p w:rsidR="00000000" w:rsidDel="00000000" w:rsidP="00000000" w:rsidRDefault="00000000" w:rsidRPr="00000000" w14:paraId="00000119">
      <w:pPr>
        <w:numPr>
          <w:ilvl w:val="0"/>
          <w:numId w:val="2"/>
        </w:numPr>
        <w:spacing w:after="0" w:before="240" w:line="288" w:lineRule="auto"/>
        <w:ind w:left="720" w:hanging="360"/>
        <w:rPr>
          <w:sz w:val="24"/>
          <w:szCs w:val="24"/>
        </w:rPr>
      </w:pPr>
      <w:r w:rsidDel="00000000" w:rsidR="00000000" w:rsidRPr="00000000">
        <w:rPr>
          <w:b w:val="1"/>
          <w:bCs w:val="1"/>
          <w:sz w:val="24"/>
          <w:szCs w:val="24"/>
          <w:rtl w:val="0"/>
        </w:rPr>
        <w:t xml:space="preserve">Изгледът (View)</w:t>
      </w:r>
      <w:r w:rsidDel="00000000" w:rsidR="00000000" w:rsidRPr="00000000">
        <w:rPr>
          <w:sz w:val="24"/>
          <w:szCs w:val="24"/>
          <w:rtl w:val="0"/>
        </w:rPr>
        <w:t xml:space="preserve"> – отговаря за това, което потребителят вижда на екрана. Той представлява потребителският интерфейс на системата. Когато моделът извлече данни от базата, те се предават на изгледа, който ги форматира и показва по подходящ начин. В TrailBlaze изгледът включва всички страници - начална страница, продуктов каталог, детайли за продукт, количка, wishlist, страница за маршрути, AI препоръки и др.</w:t>
      </w:r>
      <w:r w:rsidDel="00000000" w:rsidR="00000000" w:rsidRPr="00000000">
        <w:rPr>
          <w:rtl w:val="0"/>
        </w:rPr>
      </w:r>
    </w:p>
    <w:p w:rsidR="00000000" w:rsidDel="00000000" w:rsidP="00000000" w:rsidRDefault="00000000" w:rsidRPr="00000000" w14:paraId="0000011A">
      <w:pPr>
        <w:numPr>
          <w:ilvl w:val="0"/>
          <w:numId w:val="2"/>
        </w:numPr>
        <w:spacing w:after="0" w:before="240" w:line="288" w:lineRule="auto"/>
        <w:ind w:left="720" w:hanging="360"/>
        <w:rPr>
          <w:sz w:val="24"/>
          <w:szCs w:val="24"/>
        </w:rPr>
      </w:pPr>
      <w:r w:rsidDel="00000000" w:rsidR="00000000" w:rsidRPr="00000000">
        <w:rPr>
          <w:b w:val="1"/>
          <w:bCs w:val="1"/>
          <w:sz w:val="24"/>
          <w:szCs w:val="24"/>
          <w:rtl w:val="0"/>
        </w:rPr>
        <w:t xml:space="preserve">Контролерът (Controller)</w:t>
      </w:r>
      <w:r w:rsidDel="00000000" w:rsidR="00000000" w:rsidRPr="00000000">
        <w:rPr>
          <w:sz w:val="24"/>
          <w:szCs w:val="24"/>
          <w:rtl w:val="0"/>
        </w:rPr>
        <w:t xml:space="preserve"> –  служи като посредник между модела и изгледа. Той приема заявките от потребителя (например кликване върху бутон или изпращане на форма), обработва ги, извиква съответните функции на модела и връща резултата към изгледа. Контролерът не съдържа бизнес логика - той само пренасочва заявките и отговорите.</w:t>
      </w:r>
      <w:r w:rsidDel="00000000" w:rsidR="00000000" w:rsidRPr="00000000">
        <w:rPr>
          <w:rtl w:val="0"/>
        </w:rPr>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Когато потребител посети сайта, браузърът изпраща заявка към сървъра. Контролерът приема заявката, извлича нужните данни чрез модела и ги предава на изгледа. Изгледът генерира HTML страницата, която потребителят вижда. При извършване на действие (например добавяне на продукт в количката), процесът се повтаря - контролерът обработва действието, моделът променя данните, а изгледът показва актуализираната информация.</w:t>
      </w:r>
    </w:p>
    <w:p w:rsidR="00000000" w:rsidDel="00000000" w:rsidP="00000000" w:rsidRDefault="00000000" w:rsidRPr="00000000" w14:paraId="0000011C">
      <w:pPr>
        <w:spacing w:after="240" w:before="240" w:lineRule="auto"/>
        <w:rPr>
          <w:sz w:val="24"/>
          <w:szCs w:val="24"/>
        </w:rPr>
      </w:pPr>
      <w:r w:rsidDel="00000000" w:rsidR="00000000" w:rsidRPr="00000000">
        <w:rPr>
          <w:rtl w:val="0"/>
        </w:rPr>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Този подход гарантира, че системата е организирана и лесна за поддръжка. Всеки компонент има ясна функция и може да се променя независимо от останалите.</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943600"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00" w:line="240" w:lineRule="auto"/>
        <w:ind/>
        <w:jc w:val="center"/>
        <w:rPr>
          <w:b w:val="1"/>
          <w:bCs w:val="1"/>
          <w:i w:val="1"/>
          <w:iCs w:val="1"/>
          <w:sz w:val="18"/>
          <w:szCs w:val="18"/>
        </w:rPr>
      </w:pPr>
      <w:r w:rsidDel="00000000" w:rsidR="00000000" w:rsidRPr="00000000">
        <w:rPr>
          <w:b w:val="1"/>
          <w:bCs w:val="1"/>
          <w:i w:val="1"/>
          <w:iCs w:val="1"/>
          <w:sz w:val="24"/>
          <w:szCs w:val="24"/>
          <w:rtl w:val="0"/>
        </w:rPr>
        <w:t>Фигура 1 - Принцип на работата на MVC модела</w:t>
      </w:r>
      <w:r w:rsidDel="00000000" w:rsidR="00000000" w:rsidRPr="00000000">
        <w:rPr>
          <w:rtl w:val="0"/>
        </w:rPr>
      </w:r>
    </w:p>
    <w:p w:rsidR="00000000" w:rsidDel="00000000" w:rsidP="00000000" w:rsidRDefault="00000000" w:rsidRPr="00000000" w14:paraId="00000120">
      <w:pPr>
        <w:spacing w:after="240" w:before="240" w:lineRule="auto"/>
        <w:rPr>
          <w:sz w:val="24"/>
          <w:szCs w:val="24"/>
        </w:rPr>
      </w:pPr>
      <w:r w:rsidDel="00000000" w:rsidR="00000000" w:rsidRPr="00000000">
        <w:rPr>
          <w:rtl w:val="0"/>
        </w:rPr>
      </w:r>
    </w:p>
    <w:p w:rsidR="00000000" w:rsidDel="00000000" w:rsidP="00000000" w:rsidRDefault="00000000" w:rsidRPr="00000000" w14:paraId="00000121">
      <w:pPr>
        <w:pStyle w:val="Heading2"/>
        <w:spacing w:after="240" w:before="240" w:lineRule="auto"/>
        <w:rPr>
          <w:sz w:val="24"/>
          <w:szCs w:val="24"/>
        </w:rPr>
      </w:pPr>
      <w:r w:rsidDel="00000000" w:rsidR="00000000" w:rsidRPr="00000000">
        <w:rPr>
          <w:b w:val="1"/>
          <w:bCs w:val="1"/>
          <w:rtl w:val="0"/>
        </w:rPr>
        <w:t xml:space="preserve">2.2. Функционален модел</w:t>
      </w:r>
      <w:r w:rsidDel="00000000" w:rsidR="00000000" w:rsidRPr="00000000">
        <w:rPr>
          <w:rtl w:val="0"/>
        </w:rPr>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Функционалният модел описва всички действия, които потребителите могат да извършват в системата TrailBlaze. Те са разделени според това дали потребителят е регистриран или не.</w:t>
      </w:r>
    </w:p>
    <w:p w:rsidR="00000000" w:rsidDel="00000000" w:rsidP="00000000" w:rsidRDefault="00000000" w:rsidRPr="00000000" w14:paraId="00000123">
      <w:pPr>
        <w:spacing w:after="240" w:before="240" w:lineRule="auto"/>
        <w:rPr>
          <w:sz w:val="24"/>
          <w:szCs w:val="24"/>
        </w:rPr>
      </w:pPr>
      <w:r w:rsidDel="00000000" w:rsidR="00000000" w:rsidRPr="00000000">
        <w:rPr>
          <w:sz w:val="24"/>
          <w:szCs w:val="24"/>
          <w:rtl w:val="0"/>
        </w:rPr>
        <w:t xml:space="preserve">Действия за всички потребители (гости)</w:t>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Всеки посетител на сайта може да:</w:t>
      </w:r>
    </w:p>
    <w:p w:rsidR="00000000" w:rsidDel="00000000" w:rsidP="00000000" w:rsidRDefault="00000000" w:rsidRPr="00000000" w14:paraId="00000125">
      <w:pPr>
        <w:numPr>
          <w:ilvl w:val="0"/>
          <w:numId w:val="22"/>
        </w:numPr>
        <w:spacing w:after="0" w:before="240" w:lineRule="auto"/>
        <w:ind w:left="720" w:hanging="360"/>
        <w:rPr>
          <w:sz w:val="24"/>
          <w:szCs w:val="24"/>
        </w:rPr>
      </w:pPr>
      <w:r w:rsidDel="00000000" w:rsidR="00000000" w:rsidRPr="00000000">
        <w:rPr>
          <w:sz w:val="24"/>
          <w:szCs w:val="24"/>
          <w:rtl w:val="0"/>
        </w:rPr>
        <w:t xml:space="preserve">Разглежда продукти - преглед на всички налични продукти, разделени в категории (мъже, жени, обувки, промоции)</w:t>
      </w:r>
      <w:r w:rsidDel="00000000" w:rsidR="00000000" w:rsidRPr="00000000">
        <w:rPr>
          <w:rtl w:val="0"/>
        </w:rPr>
      </w:r>
    </w:p>
    <w:p w:rsidR="00000000" w:rsidDel="00000000" w:rsidP="00000000" w:rsidRDefault="00000000" w:rsidRPr="00000000" w14:paraId="00000126">
      <w:pPr>
        <w:numPr>
          <w:ilvl w:val="0"/>
          <w:numId w:val="22"/>
        </w:numPr>
        <w:spacing w:after="0" w:before="0" w:lineRule="auto"/>
        <w:ind w:left="720" w:hanging="360"/>
        <w:rPr>
          <w:sz w:val="24"/>
          <w:szCs w:val="24"/>
        </w:rPr>
      </w:pPr>
      <w:r w:rsidDel="00000000" w:rsidR="00000000" w:rsidRPr="00000000">
        <w:rPr>
          <w:sz w:val="24"/>
          <w:szCs w:val="24"/>
          <w:rtl w:val="0"/>
        </w:rPr>
        <w:t xml:space="preserve">Филтрира продукти - търсене по тип, размер, цена и пол за по-лесно намиране на подходяща екипировка</w:t>
      </w:r>
      <w:r w:rsidDel="00000000" w:rsidR="00000000" w:rsidRPr="00000000">
        <w:rPr>
          <w:rtl w:val="0"/>
        </w:rPr>
      </w:r>
    </w:p>
    <w:p w:rsidR="00000000" w:rsidDel="00000000" w:rsidP="00000000" w:rsidRDefault="00000000" w:rsidRPr="00000000" w14:paraId="00000127">
      <w:pPr>
        <w:numPr>
          <w:ilvl w:val="0"/>
          <w:numId w:val="22"/>
        </w:numPr>
        <w:spacing w:after="0" w:before="0" w:lineRule="auto"/>
        <w:ind w:left="720" w:hanging="360"/>
        <w:rPr>
          <w:sz w:val="24"/>
          <w:szCs w:val="24"/>
        </w:rPr>
      </w:pPr>
      <w:r w:rsidDel="00000000" w:rsidR="00000000" w:rsidRPr="00000000">
        <w:rPr>
          <w:sz w:val="24"/>
          <w:szCs w:val="24"/>
          <w:rtl w:val="0"/>
        </w:rPr>
        <w:t xml:space="preserve">Разглежда детайли за продукт - виждане на снимки, налични размери, цветове, таблица с размери</w:t>
      </w:r>
      <w:r w:rsidDel="00000000" w:rsidR="00000000" w:rsidRPr="00000000">
        <w:rPr>
          <w:rtl w:val="0"/>
        </w:rPr>
      </w:r>
    </w:p>
    <w:p w:rsidR="00000000" w:rsidDel="00000000" w:rsidP="00000000" w:rsidRDefault="00000000" w:rsidRPr="00000000" w14:paraId="00000128">
      <w:pPr>
        <w:numPr>
          <w:ilvl w:val="0"/>
          <w:numId w:val="22"/>
        </w:numPr>
        <w:spacing w:after="0" w:before="0" w:lineRule="auto"/>
        <w:ind w:left="720" w:hanging="360"/>
        <w:rPr>
          <w:sz w:val="24"/>
          <w:szCs w:val="24"/>
        </w:rPr>
      </w:pPr>
      <w:r w:rsidDel="00000000" w:rsidR="00000000" w:rsidRPr="00000000">
        <w:rPr>
          <w:sz w:val="24"/>
          <w:szCs w:val="24"/>
          <w:rtl w:val="0"/>
        </w:rPr>
        <w:t xml:space="preserve">Търси маршрути - търсене на туристически маршрути по град, парк или регион</w:t>
      </w:r>
      <w:r w:rsidDel="00000000" w:rsidR="00000000" w:rsidRPr="00000000">
        <w:rPr>
          <w:rtl w:val="0"/>
        </w:rPr>
      </w:r>
    </w:p>
    <w:p w:rsidR="00000000" w:rsidDel="00000000" w:rsidP="00000000" w:rsidRDefault="00000000" w:rsidRPr="00000000" w14:paraId="00000129">
      <w:pPr>
        <w:numPr>
          <w:ilvl w:val="0"/>
          <w:numId w:val="22"/>
        </w:numPr>
        <w:spacing w:after="0" w:before="0" w:lineRule="auto"/>
        <w:ind w:left="720" w:hanging="360"/>
        <w:rPr>
          <w:sz w:val="24"/>
          <w:szCs w:val="24"/>
        </w:rPr>
      </w:pPr>
      <w:r w:rsidDel="00000000" w:rsidR="00000000" w:rsidRPr="00000000">
        <w:rPr>
          <w:sz w:val="24"/>
          <w:szCs w:val="24"/>
          <w:rtl w:val="0"/>
        </w:rPr>
        <w:t xml:space="preserve">Разглежда карта - визуализиране на маршрута върху интерактивна карта с информация за трудност и разстояние</w:t>
      </w:r>
      <w:r w:rsidDel="00000000" w:rsidR="00000000" w:rsidRPr="00000000">
        <w:rPr>
          <w:rtl w:val="0"/>
        </w:rPr>
      </w:r>
    </w:p>
    <w:p w:rsidR="00000000" w:rsidDel="00000000" w:rsidP="00000000" w:rsidRDefault="00000000" w:rsidRPr="00000000" w14:paraId="0000012A">
      <w:pPr>
        <w:numPr>
          <w:ilvl w:val="0"/>
          <w:numId w:val="22"/>
        </w:numPr>
        <w:spacing w:after="0" w:before="0" w:lineRule="auto"/>
        <w:ind w:left="720" w:hanging="360"/>
        <w:rPr>
          <w:sz w:val="24"/>
          <w:szCs w:val="24"/>
        </w:rPr>
      </w:pPr>
      <w:r w:rsidDel="00000000" w:rsidR="00000000" w:rsidRPr="00000000">
        <w:rPr>
          <w:sz w:val="24"/>
          <w:szCs w:val="24"/>
          <w:rtl w:val="0"/>
        </w:rPr>
        <w:t xml:space="preserve">Проверява прогноза за време - за избран маршрут и дата се показва метеорологична прогноза</w:t>
      </w:r>
      <w:r w:rsidDel="00000000" w:rsidR="00000000" w:rsidRPr="00000000">
        <w:rPr>
          <w:rtl w:val="0"/>
        </w:rPr>
      </w:r>
    </w:p>
    <w:p w:rsidR="00000000" w:rsidDel="00000000" w:rsidP="00000000" w:rsidRDefault="00000000" w:rsidRPr="00000000" w14:paraId="0000012B">
      <w:pPr>
        <w:numPr>
          <w:ilvl w:val="0"/>
          <w:numId w:val="22"/>
        </w:numPr>
        <w:spacing w:after="0" w:before="0" w:lineRule="auto"/>
        <w:ind w:left="720" w:hanging="360"/>
        <w:rPr>
          <w:sz w:val="24"/>
          <w:szCs w:val="24"/>
        </w:rPr>
      </w:pPr>
      <w:r w:rsidDel="00000000" w:rsidR="00000000" w:rsidRPr="00000000">
        <w:rPr>
          <w:sz w:val="24"/>
          <w:szCs w:val="24"/>
          <w:rtl w:val="0"/>
        </w:rPr>
        <w:t xml:space="preserve">Използва AI Gear Advisor - получава препоръка за подходяща екипировка въз основа на маршрута и времето</w:t>
      </w:r>
      <w:r w:rsidDel="00000000" w:rsidR="00000000" w:rsidRPr="00000000">
        <w:rPr>
          <w:rtl w:val="0"/>
        </w:rPr>
      </w:r>
    </w:p>
    <w:p w:rsidR="00000000" w:rsidDel="00000000" w:rsidP="00000000" w:rsidRDefault="00000000" w:rsidRPr="00000000" w14:paraId="0000012C">
      <w:pPr>
        <w:numPr>
          <w:ilvl w:val="0"/>
          <w:numId w:val="22"/>
        </w:numPr>
        <w:spacing w:after="0" w:before="0" w:lineRule="auto"/>
        <w:ind w:left="720" w:hanging="360"/>
        <w:rPr>
          <w:sz w:val="24"/>
          <w:szCs w:val="24"/>
        </w:rPr>
      </w:pPr>
      <w:r w:rsidDel="00000000" w:rsidR="00000000" w:rsidRPr="00000000">
        <w:rPr>
          <w:sz w:val="24"/>
          <w:szCs w:val="24"/>
          <w:rtl w:val="0"/>
        </w:rPr>
        <w:t xml:space="preserve">Добавя продукти в количка - избира продукти за покупка</w:t>
      </w:r>
      <w:r w:rsidDel="00000000" w:rsidR="00000000" w:rsidRPr="00000000">
        <w:rPr>
          <w:rtl w:val="0"/>
        </w:rPr>
      </w:r>
    </w:p>
    <w:p w:rsidR="00000000" w:rsidDel="00000000" w:rsidP="00000000" w:rsidRDefault="00000000" w:rsidRPr="00000000" w14:paraId="0000012D">
      <w:pPr>
        <w:numPr>
          <w:ilvl w:val="0"/>
          <w:numId w:val="22"/>
        </w:numPr>
        <w:spacing w:after="0" w:before="0" w:lineRule="auto"/>
        <w:ind w:left="720" w:hanging="360"/>
        <w:rPr>
          <w:sz w:val="24"/>
          <w:szCs w:val="24"/>
        </w:rPr>
      </w:pPr>
      <w:r w:rsidDel="00000000" w:rsidR="00000000" w:rsidRPr="00000000">
        <w:rPr>
          <w:sz w:val="24"/>
          <w:szCs w:val="24"/>
          <w:rtl w:val="0"/>
        </w:rPr>
        <w:t xml:space="preserve">Добавя продукти в wishlist - запазва продукти за по-късно разглеждане</w:t>
      </w:r>
      <w:r w:rsidDel="00000000" w:rsidR="00000000" w:rsidRPr="00000000">
        <w:rPr>
          <w:rtl w:val="0"/>
        </w:rPr>
      </w:r>
    </w:p>
    <w:p w:rsidR="00000000" w:rsidDel="00000000" w:rsidP="00000000" w:rsidRDefault="00000000" w:rsidRPr="00000000" w14:paraId="0000012E">
      <w:pPr>
        <w:numPr>
          <w:ilvl w:val="0"/>
          <w:numId w:val="22"/>
        </w:numPr>
        <w:spacing w:after="0" w:before="0" w:lineRule="auto"/>
        <w:ind w:left="720" w:hanging="360"/>
        <w:rPr>
          <w:sz w:val="24"/>
          <w:szCs w:val="24"/>
        </w:rPr>
      </w:pPr>
      <w:r w:rsidDel="00000000" w:rsidR="00000000" w:rsidRPr="00000000">
        <w:rPr>
          <w:sz w:val="24"/>
          <w:szCs w:val="24"/>
          <w:rtl w:val="0"/>
        </w:rPr>
        <w:t xml:space="preserve">Регистрира се - създава потребителски профил</w:t>
      </w:r>
      <w:r w:rsidDel="00000000" w:rsidR="00000000" w:rsidRPr="00000000">
        <w:rPr>
          <w:rtl w:val="0"/>
        </w:rPr>
      </w:r>
    </w:p>
    <w:p w:rsidR="00000000" w:rsidDel="00000000" w:rsidP="00000000" w:rsidRDefault="00000000" w:rsidRPr="00000000" w14:paraId="0000012F">
      <w:pPr>
        <w:numPr>
          <w:ilvl w:val="0"/>
          <w:numId w:val="22"/>
        </w:numPr>
        <w:spacing w:after="240" w:before="0" w:lineRule="auto"/>
        <w:ind w:left="720" w:hanging="360"/>
        <w:rPr>
          <w:sz w:val="24"/>
          <w:szCs w:val="24"/>
        </w:rPr>
      </w:pPr>
      <w:r w:rsidDel="00000000" w:rsidR="00000000" w:rsidRPr="00000000">
        <w:rPr>
          <w:sz w:val="24"/>
          <w:szCs w:val="24"/>
          <w:rtl w:val="0"/>
        </w:rPr>
        <w:t xml:space="preserve">Допълнителни действия за регистрирани потребители</w:t>
      </w:r>
      <w:r w:rsidDel="00000000" w:rsidR="00000000" w:rsidRPr="00000000">
        <w:rPr>
          <w:rtl w:val="0"/>
        </w:rPr>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След създаване на профил, потребителите могат още да:</w:t>
      </w:r>
    </w:p>
    <w:p w:rsidR="00000000" w:rsidDel="00000000" w:rsidP="00000000" w:rsidRDefault="00000000" w:rsidRPr="00000000" w14:paraId="00000131">
      <w:pPr>
        <w:numPr>
          <w:ilvl w:val="0"/>
          <w:numId w:val="12"/>
        </w:numPr>
        <w:spacing w:after="0" w:before="240" w:lineRule="auto"/>
        <w:ind w:left="720" w:hanging="360"/>
        <w:rPr>
          <w:sz w:val="24"/>
          <w:szCs w:val="24"/>
        </w:rPr>
      </w:pPr>
      <w:r w:rsidDel="00000000" w:rsidR="00000000" w:rsidRPr="00000000">
        <w:rPr>
          <w:sz w:val="24"/>
          <w:szCs w:val="24"/>
          <w:rtl w:val="0"/>
        </w:rPr>
        <w:t xml:space="preserve">Влизат в системата - чрез имейл и парола</w:t>
      </w:r>
      <w:r w:rsidDel="00000000" w:rsidR="00000000" w:rsidRPr="00000000">
        <w:rPr>
          <w:rtl w:val="0"/>
        </w:rPr>
      </w:r>
    </w:p>
    <w:p w:rsidR="00000000" w:rsidDel="00000000" w:rsidP="00000000" w:rsidRDefault="00000000" w:rsidRPr="00000000" w14:paraId="00000132">
      <w:pPr>
        <w:numPr>
          <w:ilvl w:val="0"/>
          <w:numId w:val="12"/>
        </w:numPr>
        <w:spacing w:after="0" w:before="0" w:lineRule="auto"/>
        <w:ind w:left="720" w:hanging="360"/>
        <w:rPr>
          <w:sz w:val="24"/>
          <w:szCs w:val="24"/>
        </w:rPr>
      </w:pPr>
      <w:r w:rsidDel="00000000" w:rsidR="00000000" w:rsidRPr="00000000">
        <w:rPr>
          <w:sz w:val="24"/>
          <w:szCs w:val="24"/>
          <w:rtl w:val="0"/>
        </w:rPr>
        <w:t xml:space="preserve">Редактират профила си - промяна на име, имейл или парола</w:t>
      </w:r>
      <w:r w:rsidDel="00000000" w:rsidR="00000000" w:rsidRPr="00000000">
        <w:rPr>
          <w:rtl w:val="0"/>
        </w:rPr>
      </w:r>
    </w:p>
    <w:p w:rsidR="00000000" w:rsidDel="00000000" w:rsidP="00000000" w:rsidRDefault="00000000" w:rsidRPr="00000000" w14:paraId="00000133">
      <w:pPr>
        <w:numPr>
          <w:ilvl w:val="0"/>
          <w:numId w:val="12"/>
        </w:numPr>
        <w:spacing w:after="0" w:before="0" w:lineRule="auto"/>
        <w:ind w:left="720" w:hanging="360"/>
        <w:rPr>
          <w:sz w:val="24"/>
          <w:szCs w:val="24"/>
        </w:rPr>
      </w:pPr>
      <w:r w:rsidDel="00000000" w:rsidR="00000000" w:rsidRPr="00000000">
        <w:rPr>
          <w:sz w:val="24"/>
          <w:szCs w:val="24"/>
          <w:rtl w:val="0"/>
        </w:rPr>
        <w:t xml:space="preserve">Финализират поръчка - попълват адрес за доставка и завършват покупката</w:t>
      </w:r>
      <w:r w:rsidDel="00000000" w:rsidR="00000000" w:rsidRPr="00000000">
        <w:rPr>
          <w:rtl w:val="0"/>
        </w:rPr>
      </w:r>
    </w:p>
    <w:p w:rsidR="00000000" w:rsidDel="00000000" w:rsidP="00000000" w:rsidRDefault="00000000" w:rsidRPr="00000000" w14:paraId="00000134">
      <w:pPr>
        <w:numPr>
          <w:ilvl w:val="0"/>
          <w:numId w:val="12"/>
        </w:numPr>
        <w:spacing w:after="0" w:before="0" w:lineRule="auto"/>
        <w:ind w:left="720" w:hanging="360"/>
        <w:rPr>
          <w:sz w:val="24"/>
          <w:szCs w:val="24"/>
        </w:rPr>
      </w:pPr>
      <w:r w:rsidDel="00000000" w:rsidR="00000000" w:rsidRPr="00000000">
        <w:rPr>
          <w:sz w:val="24"/>
          <w:szCs w:val="24"/>
          <w:rtl w:val="0"/>
        </w:rPr>
        <w:t xml:space="preserve">Плащат онлайн - чрез интегрираната платежна система Stripe</w:t>
      </w:r>
      <w:r w:rsidDel="00000000" w:rsidR="00000000" w:rsidRPr="00000000">
        <w:rPr>
          <w:rtl w:val="0"/>
        </w:rPr>
      </w:r>
    </w:p>
    <w:p w:rsidR="00000000" w:rsidDel="00000000" w:rsidP="00000000" w:rsidRDefault="00000000" w:rsidRPr="00000000" w14:paraId="00000135">
      <w:pPr>
        <w:numPr>
          <w:ilvl w:val="0"/>
          <w:numId w:val="12"/>
        </w:numPr>
        <w:spacing w:after="0" w:before="0" w:lineRule="auto"/>
        <w:ind w:left="720" w:hanging="360"/>
        <w:rPr>
          <w:sz w:val="24"/>
          <w:szCs w:val="24"/>
        </w:rPr>
      </w:pPr>
      <w:r w:rsidDel="00000000" w:rsidR="00000000" w:rsidRPr="00000000">
        <w:rPr>
          <w:sz w:val="24"/>
          <w:szCs w:val="24"/>
          <w:rtl w:val="0"/>
        </w:rPr>
        <w:t xml:space="preserve">Проследяват поръчки - следят статуса на поръчките си в реално време</w:t>
      </w:r>
      <w:r w:rsidDel="00000000" w:rsidR="00000000" w:rsidRPr="00000000">
        <w:rPr>
          <w:rtl w:val="0"/>
        </w:rPr>
      </w:r>
    </w:p>
    <w:p w:rsidR="00000000" w:rsidDel="00000000" w:rsidP="00000000" w:rsidRDefault="00000000" w:rsidRPr="00000000" w14:paraId="00000136">
      <w:pPr>
        <w:numPr>
          <w:ilvl w:val="0"/>
          <w:numId w:val="12"/>
        </w:numPr>
        <w:spacing w:after="0" w:before="0" w:lineRule="auto"/>
        <w:ind w:left="720" w:hanging="360"/>
        <w:rPr>
          <w:sz w:val="24"/>
          <w:szCs w:val="24"/>
        </w:rPr>
      </w:pPr>
      <w:r w:rsidDel="00000000" w:rsidR="00000000" w:rsidRPr="00000000">
        <w:rPr>
          <w:sz w:val="24"/>
          <w:szCs w:val="24"/>
          <w:rtl w:val="0"/>
        </w:rPr>
        <w:t xml:space="preserve">Преглеждат история - виждат всички направени досега поръчки</w:t>
      </w:r>
      <w:r w:rsidDel="00000000" w:rsidR="00000000" w:rsidRPr="00000000">
        <w:rPr>
          <w:rtl w:val="0"/>
        </w:rPr>
      </w:r>
    </w:p>
    <w:p w:rsidR="00000000" w:rsidDel="00000000" w:rsidP="00000000" w:rsidRDefault="00000000" w:rsidRPr="00000000" w14:paraId="00000137">
      <w:pPr>
        <w:numPr>
          <w:ilvl w:val="0"/>
          <w:numId w:val="12"/>
        </w:numPr>
        <w:spacing w:after="240" w:before="0" w:lineRule="auto"/>
        <w:ind w:left="720" w:hanging="360"/>
        <w:rPr>
          <w:sz w:val="24"/>
          <w:szCs w:val="24"/>
        </w:rPr>
      </w:pPr>
      <w:r w:rsidDel="00000000" w:rsidR="00000000" w:rsidRPr="00000000">
        <w:rPr>
          <w:sz w:val="24"/>
          <w:szCs w:val="24"/>
          <w:rtl w:val="0"/>
        </w:rPr>
        <w:t xml:space="preserve">Преместват продукти - между количка и wishlist</w:t>
      </w:r>
      <w:r w:rsidDel="00000000" w:rsidR="00000000" w:rsidRPr="00000000">
        <w:rPr>
          <w:rtl w:val="0"/>
        </w:rPr>
      </w:r>
    </w:p>
    <w:p w:rsidR="00000000" w:rsidDel="00000000" w:rsidP="00000000" w:rsidRDefault="00000000" w:rsidRPr="00000000" w14:paraId="00000138">
      <w:pPr>
        <w:spacing w:after="240" w:before="240" w:lineRule="auto"/>
        <w:rPr>
          <w:sz w:val="24"/>
          <w:szCs w:val="24"/>
        </w:rPr>
      </w:pPr>
      <w:r w:rsidDel="00000000" w:rsidR="00000000" w:rsidRPr="00000000">
        <w:rPr>
          <w:rtl w:val="0"/>
        </w:rPr>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Действия за администратор</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Администраторът има допълнителни права за управление на продуктите:</w:t>
      </w:r>
    </w:p>
    <w:p w:rsidR="00000000" w:rsidDel="00000000" w:rsidP="00000000" w:rsidRDefault="00000000" w:rsidRPr="00000000" w14:paraId="0000013B">
      <w:pPr>
        <w:numPr>
          <w:ilvl w:val="0"/>
          <w:numId w:val="29"/>
        </w:numPr>
        <w:spacing w:after="0" w:before="240" w:lineRule="auto"/>
        <w:ind w:left="720" w:hanging="360"/>
        <w:rPr>
          <w:sz w:val="24"/>
          <w:szCs w:val="24"/>
        </w:rPr>
      </w:pPr>
      <w:r w:rsidDel="00000000" w:rsidR="00000000" w:rsidRPr="00000000">
        <w:rPr>
          <w:sz w:val="24"/>
          <w:szCs w:val="24"/>
          <w:rtl w:val="0"/>
        </w:rPr>
        <w:t xml:space="preserve">Управлява наличност - преглед на всички продукти и техните количества по размер</w:t>
      </w:r>
      <w:r w:rsidDel="00000000" w:rsidR="00000000" w:rsidRPr="00000000">
        <w:rPr>
          <w:rtl w:val="0"/>
        </w:rPr>
      </w:r>
    </w:p>
    <w:p w:rsidR="00000000" w:rsidDel="00000000" w:rsidP="00000000" w:rsidRDefault="00000000" w:rsidRPr="00000000" w14:paraId="0000013C">
      <w:pPr>
        <w:numPr>
          <w:ilvl w:val="0"/>
          <w:numId w:val="29"/>
        </w:numPr>
        <w:spacing w:after="0" w:before="0" w:lineRule="auto"/>
        <w:ind w:left="720" w:hanging="360"/>
        <w:rPr>
          <w:sz w:val="24"/>
          <w:szCs w:val="24"/>
        </w:rPr>
      </w:pPr>
      <w:r w:rsidDel="00000000" w:rsidR="00000000" w:rsidRPr="00000000">
        <w:rPr>
          <w:sz w:val="24"/>
          <w:szCs w:val="24"/>
          <w:rtl w:val="0"/>
        </w:rPr>
        <w:t xml:space="preserve">Коригира количества - увеличава или намалява наличните бройки</w:t>
      </w:r>
      <w:r w:rsidDel="00000000" w:rsidR="00000000" w:rsidRPr="00000000">
        <w:rPr>
          <w:rtl w:val="0"/>
        </w:rPr>
      </w:r>
    </w:p>
    <w:p w:rsidR="00000000" w:rsidDel="00000000" w:rsidP="00000000" w:rsidRDefault="00000000" w:rsidRPr="00000000" w14:paraId="0000013D">
      <w:pPr>
        <w:numPr>
          <w:ilvl w:val="0"/>
          <w:numId w:val="29"/>
        </w:numPr>
        <w:spacing w:after="240" w:before="0" w:lineRule="auto"/>
        <w:ind w:left="720" w:hanging="360"/>
        <w:rPr>
          <w:sz w:val="24"/>
          <w:szCs w:val="24"/>
        </w:rPr>
      </w:pPr>
      <w:r w:rsidDel="00000000" w:rsidR="00000000" w:rsidRPr="00000000">
        <w:rPr>
          <w:sz w:val="24"/>
          <w:szCs w:val="24"/>
          <w:rtl w:val="0"/>
        </w:rPr>
        <w:t xml:space="preserve">Премахва размери - изтрива конкретен размер от продукт</w:t>
      </w:r>
      <w:r w:rsidDel="00000000" w:rsidR="00000000" w:rsidRPr="00000000">
        <w:rPr>
          <w:rtl w:val="0"/>
        </w:rPr>
      </w:r>
    </w:p>
    <w:p w:rsidR="00000000" w:rsidDel="00000000" w:rsidP="00000000" w:rsidRDefault="00000000" w:rsidRPr="00000000" w14:paraId="0000013E">
      <w:pPr>
        <w:spacing w:after="240" w:before="240" w:lineRule="auto"/>
        <w:rPr>
          <w:sz w:val="24"/>
          <w:szCs w:val="24"/>
        </w:rPr>
      </w:pPr>
      <w:r w:rsidDel="00000000" w:rsidR="00000000" w:rsidRPr="00000000">
        <w:rPr>
          <w:rtl w:val="0"/>
        </w:rPr>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TrailBlaze съчетава стандартните функции на онлайн магазин с уникални възможности за планиране на туристически преходи. Системата позволява на потребителя да премине през целия процес - от избор на маршрут и проверка на времето, през получаване на AI препоръка за екипировка, до закупуване на продуктите и проследяване на поръчката.</w:t>
      </w:r>
    </w:p>
    <w:p w:rsidR="00000000" w:rsidDel="00000000" w:rsidP="00000000" w:rsidRDefault="00000000" w:rsidRPr="00000000" w14:paraId="00000140">
      <w:pPr>
        <w:spacing w:after="240" w:before="240" w:lineRule="auto"/>
        <w:rPr>
          <w:sz w:val="24"/>
          <w:szCs w:val="24"/>
        </w:rPr>
      </w:pPr>
      <w:r w:rsidDel="00000000" w:rsidR="00000000" w:rsidRPr="00000000">
        <w:rPr>
          <w:rtl w:val="0"/>
        </w:rPr>
      </w:r>
    </w:p>
    <w:p w:rsidR="00000000" w:rsidDel="00000000" w:rsidP="00000000" w:rsidRDefault="00000000" w:rsidRPr="00000000" w14:paraId="00000141">
      <w:pPr>
        <w:spacing w:after="240" w:before="240" w:lineRule="auto"/>
        <w:rPr>
          <w:sz w:val="24"/>
          <w:szCs w:val="24"/>
        </w:rPr>
      </w:pPr>
      <w:r w:rsidDel="00000000" w:rsidR="00000000" w:rsidRPr="00000000">
        <w:rPr>
          <w:rtl w:val="0"/>
        </w:rPr>
      </w:r>
    </w:p>
    <w:p w:rsidR="00000000" w:rsidDel="00000000" w:rsidP="00000000" w:rsidRDefault="00000000" w:rsidRPr="00000000" w14:paraId="00000142">
      <w:pPr>
        <w:spacing w:after="240" w:before="240" w:lineRule="auto"/>
        <w:rPr>
          <w:sz w:val="24"/>
          <w:szCs w:val="24"/>
        </w:rPr>
      </w:pPr>
      <w:r w:rsidDel="00000000" w:rsidR="00000000" w:rsidRPr="00000000">
        <w:rPr>
          <w:rtl w:val="0"/>
        </w:rPr>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На фигура 2 е представена use-case диаграма, която визуализира всички описани функционалности.</w:t>
      </w:r>
    </w:p>
    <w:p w:rsidR="00000000" w:rsidDel="00000000" w:rsidP="00000000" w:rsidRDefault="00000000" w:rsidRPr="00000000" w14:paraId="00000144">
      <w:pPr>
        <w:spacing w:after="200" w:line="240" w:lineRule="auto"/>
        <w:rPr>
          <w:sz w:val="24"/>
          <w:szCs w:val="24"/>
        </w:rPr>
      </w:pPr>
      <w:r w:rsidDel="00000000" w:rsidR="00000000" w:rsidRPr="00000000">
        <w:rPr>
          <w:sz w:val="24"/>
          <w:szCs w:val="24"/>
        </w:rPr>
        <w:drawing>
          <wp:inline distB="114300" distT="114300" distL="114300" distR="114300">
            <wp:extent cx="5943600" cy="256540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240" w:lineRule="auto"/>
        <w:ind/>
        <w:jc w:val="center"/>
        <w:rPr>
          <w:sz w:val="24"/>
          <w:szCs w:val="24"/>
        </w:rPr>
      </w:pPr>
      <w:r w:rsidDel="00000000" w:rsidR="00000000" w:rsidRPr="00000000">
        <w:rPr>
          <w:b w:val="1"/>
          <w:bCs w:val="1"/>
          <w:i w:val="1"/>
          <w:iCs w:val="1"/>
          <w:sz w:val="24"/>
          <w:szCs w:val="24"/>
          <w:rtl w:val="0"/>
        </w:rPr>
        <w:t xml:space="preserve">Фигура 2 - Обща use-case диаграма</w:t>
      </w:r>
      <w:r w:rsidDel="00000000" w:rsidR="00000000" w:rsidRPr="00000000">
        <w:rPr>
          <w:rtl w:val="0"/>
        </w:rPr>
      </w:r>
    </w:p>
    <w:p w:rsidR="00000000" w:rsidDel="00000000" w:rsidP="00000000" w:rsidRDefault="00000000" w:rsidRPr="00000000" w14:paraId="00000146">
      <w:pPr>
        <w:spacing w:line="240" w:lineRule="auto"/>
        <w:rPr>
          <w:b w:val="1"/>
          <w:bCs w:val="1"/>
          <w:sz w:val="32"/>
          <w:szCs w:val="32"/>
        </w:rPr>
      </w:pPr>
      <w:r w:rsidDel="00000000" w:rsidR="00000000" w:rsidRPr="00000000">
        <w:rPr>
          <w:rtl w:val="0"/>
        </w:rPr>
      </w:r>
    </w:p>
    <w:p w:rsidR="00000000" w:rsidDel="00000000" w:rsidP="00000000" w:rsidRDefault="00000000" w:rsidRPr="00000000" w14:paraId="00000147">
      <w:pPr>
        <w:pStyle w:val="Heading3"/>
        <w:spacing w:line="240" w:lineRule="auto"/>
        <w:rPr>
          <w:sz w:val="24"/>
          <w:szCs w:val="24"/>
        </w:rPr>
      </w:pPr>
      <w:r w:rsidDel="00000000" w:rsidR="00000000" w:rsidRPr="00000000">
        <w:rPr>
          <w:b w:val="1"/>
          <w:bCs w:val="1"/>
          <w:rtl w:val="0"/>
        </w:rPr>
        <w:t xml:space="preserve">2.2.1. Сценарии</w:t>
      </w:r>
      <w:r w:rsidDel="00000000" w:rsidR="00000000" w:rsidRPr="00000000">
        <w:rPr>
          <w:rtl w:val="0"/>
        </w:rPr>
      </w:r>
    </w:p>
    <w:p w:rsidR="00000000" w:rsidDel="00000000" w:rsidP="00000000" w:rsidRDefault="00000000" w:rsidRPr="00000000" w14:paraId="00000148">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149">
      <w:pPr>
        <w:pStyle w:val="Heading4"/>
        <w:spacing w:line="360" w:lineRule="auto"/>
        <w:jc w:val="both"/>
        <w:rPr>
          <w:b w:val="1"/>
          <w:bCs w:val="1"/>
          <w:sz w:val="28"/>
          <w:szCs w:val="28"/>
        </w:rPr>
      </w:pPr>
      <w:r w:rsidDel="00000000" w:rsidR="00000000" w:rsidRPr="00000000">
        <w:rPr>
          <w:b w:val="1"/>
          <w:bCs w:val="1"/>
          <w:rtl w:val="0"/>
        </w:rPr>
        <w:t xml:space="preserve">Сценарий 1: Регистриране на нов профил</w:t>
      </w:r>
      <w:r w:rsidDel="00000000" w:rsidR="00000000" w:rsidRPr="00000000">
        <w:rPr>
          <w:rtl w:val="0"/>
        </w:rPr>
      </w:r>
    </w:p>
    <w:p w:rsidR="00000000" w:rsidDel="00000000" w:rsidP="00000000" w:rsidRDefault="00000000" w:rsidRPr="00000000" w14:paraId="0000014A">
      <w:pPr>
        <w:spacing w:after="200" w:line="240" w:lineRule="auto"/>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4B">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отваря началната страница и натиска бутона "Регистрация".</w:t>
      </w:r>
      <w:r w:rsidDel="00000000" w:rsidR="00000000" w:rsidRPr="00000000">
        <w:rPr>
          <w:rtl w:val="0"/>
        </w:rPr>
      </w:r>
    </w:p>
    <w:p w:rsidR="00000000" w:rsidDel="00000000" w:rsidP="00000000" w:rsidRDefault="00000000" w:rsidRPr="00000000" w14:paraId="0000014C">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визуализира форма с полета за име, имейл и парола.</w:t>
      </w:r>
      <w:r w:rsidDel="00000000" w:rsidR="00000000" w:rsidRPr="00000000">
        <w:rPr>
          <w:rtl w:val="0"/>
        </w:rPr>
      </w:r>
    </w:p>
    <w:p w:rsidR="00000000" w:rsidDel="00000000" w:rsidP="00000000" w:rsidRDefault="00000000" w:rsidRPr="00000000" w14:paraId="0000014D">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попълва данните и натиска "Създай профил".</w:t>
      </w:r>
      <w:r w:rsidDel="00000000" w:rsidR="00000000" w:rsidRPr="00000000">
        <w:rPr>
          <w:rtl w:val="0"/>
        </w:rPr>
      </w:r>
    </w:p>
    <w:p w:rsidR="00000000" w:rsidDel="00000000" w:rsidP="00000000" w:rsidRDefault="00000000" w:rsidRPr="00000000" w14:paraId="0000014E">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проверява дали имейлът е свободен. Ако е, създава профил и изпраща имейл за потвърждение. Ако имейлът съществува, преминава към алтернативен поток А1.</w:t>
      </w:r>
      <w:r w:rsidDel="00000000" w:rsidR="00000000" w:rsidRPr="00000000">
        <w:rPr>
          <w:rtl w:val="0"/>
        </w:rPr>
      </w:r>
    </w:p>
    <w:p w:rsidR="00000000" w:rsidDel="00000000" w:rsidP="00000000" w:rsidRDefault="00000000" w:rsidRPr="00000000" w14:paraId="0000014F">
      <w:pPr>
        <w:numPr>
          <w:ilvl w:val="0"/>
          <w:numId w:val="21"/>
        </w:numPr>
        <w:spacing w:after="0" w:line="360" w:lineRule="auto"/>
        <w:ind w:left="720" w:hanging="360"/>
        <w:rPr>
          <w:sz w:val="24"/>
          <w:szCs w:val="24"/>
        </w:rPr>
      </w:pPr>
      <w:r w:rsidDel="00000000" w:rsidR="00000000" w:rsidRPr="00000000">
        <w:rPr>
          <w:sz w:val="24"/>
          <w:szCs w:val="24"/>
          <w:rtl w:val="0"/>
        </w:rPr>
        <w:t xml:space="preserve">Потребителят потвърждава имейла си чрез получения линк.</w:t>
      </w:r>
      <w:r w:rsidDel="00000000" w:rsidR="00000000" w:rsidRPr="00000000">
        <w:rPr>
          <w:rtl w:val="0"/>
        </w:rPr>
      </w:r>
    </w:p>
    <w:p w:rsidR="00000000" w:rsidDel="00000000" w:rsidP="00000000" w:rsidRDefault="00000000" w:rsidRPr="00000000" w14:paraId="00000150">
      <w:pPr>
        <w:numPr>
          <w:ilvl w:val="0"/>
          <w:numId w:val="21"/>
        </w:numPr>
        <w:spacing w:after="0" w:line="360" w:lineRule="auto"/>
        <w:ind w:left="720" w:hanging="360"/>
        <w:rPr>
          <w:sz w:val="24"/>
          <w:szCs w:val="24"/>
        </w:rPr>
      </w:pPr>
      <w:r w:rsidDel="00000000" w:rsidR="00000000" w:rsidRPr="00000000">
        <w:rPr>
          <w:sz w:val="24"/>
          <w:szCs w:val="24"/>
          <w:rtl w:val="0"/>
        </w:rPr>
        <w:t xml:space="preserve">Системата активира профила и автоматично вписва потребителя.</w:t>
      </w:r>
      <w:r w:rsidDel="00000000" w:rsidR="00000000" w:rsidRPr="00000000">
        <w:rPr>
          <w:rtl w:val="0"/>
        </w:rPr>
      </w:r>
    </w:p>
    <w:p w:rsidR="00000000" w:rsidDel="00000000" w:rsidP="00000000" w:rsidRDefault="00000000" w:rsidRPr="00000000" w14:paraId="00000151">
      <w:pPr>
        <w:numPr>
          <w:ilvl w:val="0"/>
          <w:numId w:val="21"/>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52">
      <w:pPr>
        <w:spacing w:after="200" w:line="240" w:lineRule="auto"/>
        <w:rPr>
          <w:sz w:val="24"/>
          <w:szCs w:val="24"/>
        </w:rPr>
      </w:pPr>
      <w:r w:rsidDel="00000000" w:rsidR="00000000" w:rsidRPr="00000000">
        <w:rPr>
          <w:rtl w:val="0"/>
        </w:rPr>
      </w:r>
    </w:p>
    <w:p w:rsidR="00000000" w:rsidDel="00000000" w:rsidP="00000000" w:rsidRDefault="00000000" w:rsidRPr="00000000" w14:paraId="00000153">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54">
      <w:pPr>
        <w:numPr>
          <w:ilvl w:val="0"/>
          <w:numId w:val="26"/>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"Този имейл адрес вече е регистриран".</w:t>
      </w:r>
      <w:r w:rsidDel="00000000" w:rsidR="00000000" w:rsidRPr="00000000">
        <w:rPr>
          <w:rtl w:val="0"/>
        </w:rPr>
      </w:r>
    </w:p>
    <w:p w:rsidR="00000000" w:rsidDel="00000000" w:rsidP="00000000" w:rsidRDefault="00000000" w:rsidRPr="00000000" w14:paraId="00000155">
      <w:pPr>
        <w:numPr>
          <w:ilvl w:val="0"/>
          <w:numId w:val="26"/>
        </w:numPr>
        <w:spacing w:after="0" w:line="360" w:lineRule="auto"/>
        <w:ind w:left="720" w:hanging="360"/>
        <w:rPr>
          <w:sz w:val="24"/>
          <w:szCs w:val="24"/>
        </w:rPr>
      </w:pPr>
      <w:r w:rsidDel="00000000" w:rsidR="00000000" w:rsidRPr="00000000">
        <w:rPr>
          <w:sz w:val="24"/>
          <w:szCs w:val="24"/>
          <w:rtl w:val="0"/>
        </w:rPr>
        <w:t xml:space="preserve">Потребителят може да влезе в съществуващия си профил.</w:t>
      </w:r>
      <w:r w:rsidDel="00000000" w:rsidR="00000000" w:rsidRPr="00000000">
        <w:rPr>
          <w:rtl w:val="0"/>
        </w:rPr>
      </w:r>
    </w:p>
    <w:p w:rsidR="00000000" w:rsidDel="00000000" w:rsidP="00000000" w:rsidRDefault="00000000" w:rsidRPr="00000000" w14:paraId="00000156">
      <w:pPr>
        <w:numPr>
          <w:ilvl w:val="0"/>
          <w:numId w:val="26"/>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57">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58">
      <w:pPr>
        <w:pStyle w:val="Heading4"/>
        <w:spacing w:line="360" w:lineRule="auto"/>
        <w:jc w:val="both"/>
        <w:rPr>
          <w:b w:val="1"/>
          <w:bCs w:val="1"/>
          <w:sz w:val="28"/>
          <w:szCs w:val="28"/>
        </w:rPr>
      </w:pPr>
      <w:r w:rsidDel="00000000" w:rsidR="00000000" w:rsidRPr="00000000">
        <w:rPr>
          <w:b w:val="1"/>
          <w:bCs w:val="1"/>
          <w:rtl w:val="0"/>
        </w:rPr>
        <w:t xml:space="preserve">Сценарий 2: Търсене на туристически маршрут</w:t>
      </w:r>
      <w:r w:rsidDel="00000000" w:rsidR="00000000" w:rsidRPr="00000000">
        <w:rPr>
          <w:rtl w:val="0"/>
        </w:rPr>
      </w:r>
    </w:p>
    <w:p w:rsidR="00000000" w:rsidDel="00000000" w:rsidP="00000000" w:rsidRDefault="00000000" w:rsidRPr="00000000" w14:paraId="00000159">
      <w:pPr>
        <w:spacing w:after="200" w:line="240" w:lineRule="auto"/>
        <w:rPr>
          <w:sz w:val="24"/>
          <w:szCs w:val="24"/>
        </w:rPr>
      </w:pPr>
      <w:r w:rsidDel="00000000" w:rsidR="00000000" w:rsidRPr="00000000">
        <w:rPr>
          <w:b w:val="1"/>
          <w:bCs w:val="1"/>
          <w:sz w:val="24"/>
          <w:szCs w:val="24"/>
          <w:rtl w:val="0"/>
        </w:rPr>
        <w:t xml:space="preserve">Първоначален поток:</w:t>
      </w:r>
      <w:r w:rsidDel="00000000" w:rsidR="00000000" w:rsidRPr="00000000">
        <w:rPr>
          <w:rtl w:val="0"/>
        </w:rPr>
      </w:r>
    </w:p>
    <w:p w:rsidR="00000000" w:rsidDel="00000000" w:rsidP="00000000" w:rsidRDefault="00000000" w:rsidRPr="00000000" w14:paraId="0000015A">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отваря страницата "Маршрути".</w:t>
      </w:r>
      <w:r w:rsidDel="00000000" w:rsidR="00000000" w:rsidRPr="00000000">
        <w:rPr>
          <w:rtl w:val="0"/>
        </w:rPr>
      </w:r>
    </w:p>
    <w:p w:rsidR="00000000" w:rsidDel="00000000" w:rsidP="00000000" w:rsidRDefault="00000000" w:rsidRPr="00000000" w14:paraId="0000015B">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визуализира поле за търсене и бутони за бърз избор.</w:t>
      </w:r>
      <w:r w:rsidDel="00000000" w:rsidR="00000000" w:rsidRPr="00000000">
        <w:rPr>
          <w:rtl w:val="0"/>
        </w:rPr>
      </w:r>
    </w:p>
    <w:p w:rsidR="00000000" w:rsidDel="00000000" w:rsidP="00000000" w:rsidRDefault="00000000" w:rsidRPr="00000000" w14:paraId="0000015C">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въвежда име на град, парк или регион.</w:t>
      </w:r>
      <w:r w:rsidDel="00000000" w:rsidR="00000000" w:rsidRPr="00000000">
        <w:rPr>
          <w:rtl w:val="0"/>
        </w:rPr>
      </w:r>
    </w:p>
    <w:p w:rsidR="00000000" w:rsidDel="00000000" w:rsidP="00000000" w:rsidRDefault="00000000" w:rsidRPr="00000000" w14:paraId="0000015D">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извлича маршрути от OpenStreetMap и визуализира резултатите.</w:t>
      </w:r>
      <w:r w:rsidDel="00000000" w:rsidR="00000000" w:rsidRPr="00000000">
        <w:rPr>
          <w:rtl w:val="0"/>
        </w:rPr>
      </w:r>
    </w:p>
    <w:p w:rsidR="00000000" w:rsidDel="00000000" w:rsidP="00000000" w:rsidRDefault="00000000" w:rsidRPr="00000000" w14:paraId="0000015E">
      <w:pPr>
        <w:numPr>
          <w:ilvl w:val="0"/>
          <w:numId w:val="14"/>
        </w:numPr>
        <w:spacing w:after="0" w:line="360" w:lineRule="auto"/>
        <w:ind w:left="720" w:hanging="360"/>
        <w:rPr>
          <w:sz w:val="24"/>
          <w:szCs w:val="24"/>
        </w:rPr>
      </w:pPr>
      <w:r w:rsidDel="00000000" w:rsidR="00000000" w:rsidRPr="00000000">
        <w:rPr>
          <w:sz w:val="24"/>
          <w:szCs w:val="24"/>
          <w:rtl w:val="0"/>
        </w:rPr>
        <w:t xml:space="preserve">Потребителят избира конкретен маршрут.</w:t>
      </w:r>
      <w:r w:rsidDel="00000000" w:rsidR="00000000" w:rsidRPr="00000000">
        <w:rPr>
          <w:rtl w:val="0"/>
        </w:rPr>
      </w:r>
    </w:p>
    <w:p w:rsidR="00000000" w:rsidDel="00000000" w:rsidP="00000000" w:rsidRDefault="00000000" w:rsidRPr="00000000" w14:paraId="0000015F">
      <w:pPr>
        <w:numPr>
          <w:ilvl w:val="0"/>
          <w:numId w:val="14"/>
        </w:numPr>
        <w:spacing w:after="0" w:line="360" w:lineRule="auto"/>
        <w:ind w:left="720" w:hanging="360"/>
        <w:rPr>
          <w:sz w:val="24"/>
          <w:szCs w:val="24"/>
        </w:rPr>
      </w:pPr>
      <w:r w:rsidDel="00000000" w:rsidR="00000000" w:rsidRPr="00000000">
        <w:rPr>
          <w:sz w:val="24"/>
          <w:szCs w:val="24"/>
          <w:rtl w:val="0"/>
        </w:rPr>
        <w:t xml:space="preserve">Системата зарежда детайлна страница с карта и информация за маршрута.</w:t>
      </w:r>
      <w:r w:rsidDel="00000000" w:rsidR="00000000" w:rsidRPr="00000000">
        <w:rPr>
          <w:rtl w:val="0"/>
        </w:rPr>
      </w:r>
    </w:p>
    <w:p w:rsidR="00000000" w:rsidDel="00000000" w:rsidP="00000000" w:rsidRDefault="00000000" w:rsidRPr="00000000" w14:paraId="00000160">
      <w:pPr>
        <w:numPr>
          <w:ilvl w:val="0"/>
          <w:numId w:val="14"/>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61">
      <w:pPr>
        <w:spacing w:after="200" w:line="240" w:lineRule="auto"/>
        <w:rPr>
          <w:sz w:val="24"/>
          <w:szCs w:val="24"/>
        </w:rPr>
      </w:pPr>
      <w:r w:rsidDel="00000000" w:rsidR="00000000" w:rsidRPr="00000000">
        <w:rPr>
          <w:rtl w:val="0"/>
        </w:rPr>
      </w:r>
    </w:p>
    <w:p w:rsidR="00000000" w:rsidDel="00000000" w:rsidP="00000000" w:rsidRDefault="00000000" w:rsidRPr="00000000" w14:paraId="00000162">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63">
      <w:pPr>
        <w:spacing w:after="200" w:line="240" w:lineRule="auto"/>
        <w:rPr>
          <w:b w:val="1"/>
          <w:bCs w:val="1"/>
          <w:sz w:val="24"/>
          <w:szCs w:val="24"/>
        </w:rPr>
      </w:pPr>
      <w:r w:rsidDel="00000000" w:rsidR="00000000" w:rsidRPr="00000000">
        <w:rPr>
          <w:b w:val="1"/>
          <w:bCs w:val="1"/>
          <w:sz w:val="24"/>
          <w:szCs w:val="24"/>
          <w:rtl w:val="0"/>
        </w:rPr>
        <w:t xml:space="preserve">Алтернативен поток А1:</w:t>
      </w:r>
    </w:p>
    <w:p w:rsidR="00000000" w:rsidDel="00000000" w:rsidP="00000000" w:rsidRDefault="00000000" w:rsidRPr="00000000" w14:paraId="00000164">
      <w:pPr>
        <w:numPr>
          <w:ilvl w:val="0"/>
          <w:numId w:val="18"/>
        </w:numPr>
        <w:spacing w:after="0" w:line="360" w:lineRule="auto"/>
        <w:ind w:left="720" w:hanging="360"/>
        <w:rPr>
          <w:sz w:val="24"/>
          <w:szCs w:val="24"/>
        </w:rPr>
      </w:pPr>
      <w:r w:rsidDel="00000000" w:rsidR="00000000" w:rsidRPr="00000000">
        <w:rPr>
          <w:sz w:val="24"/>
          <w:szCs w:val="24"/>
          <w:rtl w:val="0"/>
        </w:rPr>
        <w:t xml:space="preserve">Системата не намира маршрути и извежда съобщение "Няма намерени маршрути".</w:t>
      </w:r>
      <w:r w:rsidDel="00000000" w:rsidR="00000000" w:rsidRPr="00000000">
        <w:rPr>
          <w:rtl w:val="0"/>
        </w:rPr>
      </w:r>
    </w:p>
    <w:p w:rsidR="00000000" w:rsidDel="00000000" w:rsidP="00000000" w:rsidRDefault="00000000" w:rsidRPr="00000000" w14:paraId="00000165">
      <w:pPr>
        <w:numPr>
          <w:ilvl w:val="0"/>
          <w:numId w:val="18"/>
        </w:numPr>
        <w:spacing w:after="0" w:line="360" w:lineRule="auto"/>
        <w:ind w:left="720" w:hanging="360"/>
        <w:rPr>
          <w:sz w:val="24"/>
          <w:szCs w:val="24"/>
        </w:rPr>
      </w:pPr>
      <w:r w:rsidDel="00000000" w:rsidR="00000000" w:rsidRPr="00000000">
        <w:rPr>
          <w:sz w:val="24"/>
          <w:szCs w:val="24"/>
          <w:rtl w:val="0"/>
        </w:rPr>
        <w:t xml:space="preserve">Потребителят променя търсенето.</w:t>
      </w:r>
      <w:r w:rsidDel="00000000" w:rsidR="00000000" w:rsidRPr="00000000">
        <w:rPr>
          <w:rtl w:val="0"/>
        </w:rPr>
      </w:r>
    </w:p>
    <w:p w:rsidR="00000000" w:rsidDel="00000000" w:rsidP="00000000" w:rsidRDefault="00000000" w:rsidRPr="00000000" w14:paraId="00000166">
      <w:pPr>
        <w:numPr>
          <w:ilvl w:val="0"/>
          <w:numId w:val="18"/>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67">
      <w:pPr>
        <w:pStyle w:val="Heading4"/>
        <w:spacing w:line="360" w:lineRule="auto"/>
        <w:jc w:val="both"/>
        <w:rPr>
          <w:rFonts w:ascii="Roboto" w:cs="Roboto" w:eastAsia="Roboto" w:hAnsi="Roboto"/>
          <w:b w:val="1"/>
          <w:bCs w:val="1"/>
          <w:color w:val="f9fafb"/>
          <w:sz w:val="30"/>
          <w:szCs w:val="30"/>
        </w:rPr>
      </w:pPr>
      <w:r w:rsidDel="00000000" w:rsidR="00000000" w:rsidRPr="00000000">
        <w:rPr>
          <w:b w:val="1"/>
          <w:bCs w:val="1"/>
          <w:rtl w:val="0"/>
        </w:rPr>
        <w:t xml:space="preserve">Сценарий 3: Използване на AI Gear Advisor</w:t>
      </w:r>
      <w:r w:rsidDel="00000000" w:rsidR="00000000" w:rsidRPr="00000000">
        <w:rPr>
          <w:rtl w:val="0"/>
        </w:rPr>
      </w:r>
    </w:p>
    <w:p w:rsidR="00000000" w:rsidDel="00000000" w:rsidP="00000000" w:rsidRDefault="00000000" w:rsidRPr="00000000" w14:paraId="00000168">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69">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отваря детайлна страница на избран маршрут.</w:t>
      </w:r>
      <w:r w:rsidDel="00000000" w:rsidR="00000000" w:rsidRPr="00000000">
        <w:rPr>
          <w:rtl w:val="0"/>
        </w:rPr>
      </w:r>
    </w:p>
    <w:p w:rsidR="00000000" w:rsidDel="00000000" w:rsidP="00000000" w:rsidRDefault="00000000" w:rsidRPr="00000000" w14:paraId="0000016A">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показва информация за маршрута и календар за избор на дата.</w:t>
      </w:r>
      <w:r w:rsidDel="00000000" w:rsidR="00000000" w:rsidRPr="00000000">
        <w:rPr>
          <w:rtl w:val="0"/>
        </w:rPr>
      </w:r>
    </w:p>
    <w:p w:rsidR="00000000" w:rsidDel="00000000" w:rsidP="00000000" w:rsidRDefault="00000000" w:rsidRPr="00000000" w14:paraId="0000016B">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избира дата за прехода.</w:t>
      </w:r>
      <w:r w:rsidDel="00000000" w:rsidR="00000000" w:rsidRPr="00000000">
        <w:rPr>
          <w:rtl w:val="0"/>
        </w:rPr>
      </w:r>
    </w:p>
    <w:p w:rsidR="00000000" w:rsidDel="00000000" w:rsidP="00000000" w:rsidRDefault="00000000" w:rsidRPr="00000000" w14:paraId="0000016C">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автоматично извлича прогноза за времето.</w:t>
      </w:r>
      <w:r w:rsidDel="00000000" w:rsidR="00000000" w:rsidRPr="00000000">
        <w:rPr>
          <w:rtl w:val="0"/>
        </w:rPr>
      </w:r>
    </w:p>
    <w:p w:rsidR="00000000" w:rsidDel="00000000" w:rsidP="00000000" w:rsidRDefault="00000000" w:rsidRPr="00000000" w14:paraId="0000016D">
      <w:pPr>
        <w:numPr>
          <w:ilvl w:val="0"/>
          <w:numId w:val="4"/>
        </w:numPr>
        <w:spacing w:after="0" w:line="360" w:lineRule="auto"/>
        <w:ind w:left="720" w:hanging="360"/>
        <w:rPr>
          <w:sz w:val="24"/>
          <w:szCs w:val="24"/>
        </w:rPr>
      </w:pPr>
      <w:r w:rsidDel="00000000" w:rsidR="00000000" w:rsidRPr="00000000">
        <w:rPr>
          <w:sz w:val="24"/>
          <w:szCs w:val="24"/>
          <w:rtl w:val="0"/>
        </w:rPr>
        <w:t xml:space="preserve">Потребителят натиска "Вземи AI препоръка".</w:t>
      </w:r>
      <w:r w:rsidDel="00000000" w:rsidR="00000000" w:rsidRPr="00000000">
        <w:rPr>
          <w:rtl w:val="0"/>
        </w:rPr>
      </w:r>
    </w:p>
    <w:p w:rsidR="00000000" w:rsidDel="00000000" w:rsidP="00000000" w:rsidRDefault="00000000" w:rsidRPr="00000000" w14:paraId="0000016E">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изпраща данни към Claude и получава препоръка за екипировка.</w:t>
      </w:r>
      <w:r w:rsidDel="00000000" w:rsidR="00000000" w:rsidRPr="00000000">
        <w:rPr>
          <w:rtl w:val="0"/>
        </w:rPr>
      </w:r>
    </w:p>
    <w:p w:rsidR="00000000" w:rsidDel="00000000" w:rsidP="00000000" w:rsidRDefault="00000000" w:rsidRPr="00000000" w14:paraId="0000016F">
      <w:pPr>
        <w:numPr>
          <w:ilvl w:val="0"/>
          <w:numId w:val="4"/>
        </w:numPr>
        <w:spacing w:after="0" w:line="360" w:lineRule="auto"/>
        <w:ind w:left="720" w:hanging="360"/>
        <w:rPr>
          <w:sz w:val="24"/>
          <w:szCs w:val="24"/>
        </w:rPr>
      </w:pPr>
      <w:r w:rsidDel="00000000" w:rsidR="00000000" w:rsidRPr="00000000">
        <w:rPr>
          <w:sz w:val="24"/>
          <w:szCs w:val="24"/>
          <w:rtl w:val="0"/>
        </w:rPr>
        <w:t xml:space="preserve">Системата визуализира препоръчаните продукти.</w:t>
      </w:r>
      <w:r w:rsidDel="00000000" w:rsidR="00000000" w:rsidRPr="00000000">
        <w:rPr>
          <w:rtl w:val="0"/>
        </w:rPr>
      </w:r>
    </w:p>
    <w:p w:rsidR="00000000" w:rsidDel="00000000" w:rsidP="00000000" w:rsidRDefault="00000000" w:rsidRPr="00000000" w14:paraId="00000170">
      <w:pPr>
        <w:numPr>
          <w:ilvl w:val="0"/>
          <w:numId w:val="4"/>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71">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172">
      <w:pPr>
        <w:spacing w:after="200" w:line="240" w:lineRule="auto"/>
        <w:rPr>
          <w:sz w:val="24"/>
          <w:szCs w:val="24"/>
        </w:rPr>
      </w:pPr>
      <w:r w:rsidDel="00000000" w:rsidR="00000000" w:rsidRPr="00000000">
        <w:rPr>
          <w:b w:val="1"/>
          <w:bCs w:val="1"/>
          <w:sz w:val="24"/>
          <w:szCs w:val="24"/>
          <w:rtl w:val="0"/>
        </w:rPr>
        <w:t xml:space="preserve">Алтернативен поток А1(невалидна дата):</w:t>
      </w:r>
      <w:r w:rsidDel="00000000" w:rsidR="00000000" w:rsidRPr="00000000">
        <w:rPr>
          <w:rtl w:val="0"/>
        </w:rPr>
      </w:r>
    </w:p>
    <w:p w:rsidR="00000000" w:rsidDel="00000000" w:rsidP="00000000" w:rsidRDefault="00000000" w:rsidRPr="00000000" w14:paraId="00000173">
      <w:pPr>
        <w:numPr>
          <w:ilvl w:val="0"/>
          <w:numId w:val="11"/>
        </w:numPr>
        <w:spacing w:after="0" w:line="360" w:lineRule="auto"/>
        <w:ind w:left="720" w:hanging="360"/>
        <w:rPr>
          <w:sz w:val="24"/>
          <w:szCs w:val="24"/>
        </w:rPr>
      </w:pPr>
      <w:r w:rsidDel="00000000" w:rsidR="00000000" w:rsidRPr="00000000">
        <w:rPr>
          <w:sz w:val="24"/>
          <w:szCs w:val="24"/>
          <w:rtl w:val="0"/>
        </w:rPr>
        <w:t xml:space="preserve">Потребителят избира дата в миналото.</w:t>
      </w:r>
      <w:r w:rsidDel="00000000" w:rsidR="00000000" w:rsidRPr="00000000">
        <w:rPr>
          <w:rtl w:val="0"/>
        </w:rPr>
      </w:r>
    </w:p>
    <w:p w:rsidR="00000000" w:rsidDel="00000000" w:rsidP="00000000" w:rsidRDefault="00000000" w:rsidRPr="00000000" w14:paraId="00000174">
      <w:pPr>
        <w:numPr>
          <w:ilvl w:val="0"/>
          <w:numId w:val="11"/>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"Моля, изберете валидна дата в бъдещето".</w:t>
      </w:r>
      <w:r w:rsidDel="00000000" w:rsidR="00000000" w:rsidRPr="00000000">
        <w:rPr>
          <w:rtl w:val="0"/>
        </w:rPr>
      </w:r>
    </w:p>
    <w:p w:rsidR="00000000" w:rsidDel="00000000" w:rsidP="00000000" w:rsidRDefault="00000000" w:rsidRPr="00000000" w14:paraId="00000175">
      <w:pPr>
        <w:numPr>
          <w:ilvl w:val="0"/>
          <w:numId w:val="11"/>
        </w:numPr>
        <w:spacing w:after="0" w:line="360" w:lineRule="auto"/>
        <w:ind w:left="720" w:hanging="360"/>
        <w:rPr>
          <w:sz w:val="24"/>
          <w:szCs w:val="24"/>
        </w:rPr>
      </w:pPr>
      <w:r w:rsidDel="00000000" w:rsidR="00000000" w:rsidRPr="00000000">
        <w:rPr>
          <w:sz w:val="24"/>
          <w:szCs w:val="24"/>
          <w:rtl w:val="0"/>
        </w:rPr>
        <w:t xml:space="preserve">Потребителят коригира избора.</w:t>
      </w:r>
      <w:r w:rsidDel="00000000" w:rsidR="00000000" w:rsidRPr="00000000">
        <w:rPr>
          <w:rtl w:val="0"/>
        </w:rPr>
      </w:r>
    </w:p>
    <w:p w:rsidR="00000000" w:rsidDel="00000000" w:rsidP="00000000" w:rsidRDefault="00000000" w:rsidRPr="00000000" w14:paraId="00000176">
      <w:pPr>
        <w:numPr>
          <w:ilvl w:val="0"/>
          <w:numId w:val="11"/>
        </w:numPr>
        <w:spacing w:after="200" w:line="360" w:lineRule="auto"/>
        <w:ind w:left="720" w:hanging="360"/>
        <w:rPr>
          <w:sz w:val="24"/>
          <w:szCs w:val="24"/>
        </w:rPr>
      </w:pPr>
      <w:r w:rsidDel="00000000" w:rsidR="00000000" w:rsidRPr="00000000">
        <w:rPr>
          <w:sz w:val="24"/>
          <w:szCs w:val="24"/>
          <w:rtl w:val="0"/>
        </w:rPr>
        <w:t xml:space="preserve">Сценарият продължава от стъпка 4.</w:t>
      </w:r>
      <w:r w:rsidDel="00000000" w:rsidR="00000000" w:rsidRPr="00000000">
        <w:rPr>
          <w:rtl w:val="0"/>
        </w:rPr>
      </w:r>
    </w:p>
    <w:p w:rsidR="00000000" w:rsidDel="00000000" w:rsidP="00000000" w:rsidRDefault="00000000" w:rsidRPr="00000000" w14:paraId="00000177">
      <w:pPr>
        <w:spacing w:after="200" w:line="360" w:lineRule="auto"/>
        <w:rPr>
          <w:sz w:val="24"/>
          <w:szCs w:val="24"/>
        </w:rPr>
      </w:pPr>
      <w:r w:rsidDel="00000000" w:rsidR="00000000" w:rsidRPr="00000000">
        <w:rPr>
          <w:rtl w:val="0"/>
        </w:rPr>
      </w:r>
    </w:p>
    <w:p w:rsidR="00000000" w:rsidDel="00000000" w:rsidP="00000000" w:rsidRDefault="00000000" w:rsidRPr="00000000" w14:paraId="00000178">
      <w:pPr>
        <w:pStyle w:val="Heading4"/>
        <w:spacing w:line="360" w:lineRule="auto"/>
        <w:jc w:val="both"/>
        <w:rPr>
          <w:rFonts w:ascii="Roboto" w:cs="Roboto" w:eastAsia="Roboto" w:hAnsi="Roboto"/>
          <w:b w:val="1"/>
          <w:bCs w:val="1"/>
          <w:color w:val="f9fafb"/>
          <w:sz w:val="30"/>
          <w:szCs w:val="30"/>
        </w:rPr>
      </w:pPr>
      <w:r w:rsidDel="00000000" w:rsidR="00000000" w:rsidRPr="00000000">
        <w:rPr>
          <w:b w:val="1"/>
          <w:bCs w:val="1"/>
          <w:rtl w:val="0"/>
        </w:rPr>
        <w:t xml:space="preserve">Сценарий 4: Добавяне на продукт в количката</w:t>
      </w:r>
      <w:r w:rsidDel="00000000" w:rsidR="00000000" w:rsidRPr="00000000">
        <w:rPr>
          <w:rtl w:val="0"/>
        </w:rPr>
      </w:r>
    </w:p>
    <w:p w:rsidR="00000000" w:rsidDel="00000000" w:rsidP="00000000" w:rsidRDefault="00000000" w:rsidRPr="00000000" w14:paraId="00000179">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7A">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разглежда продукт и влиза в детайлната му страница.</w:t>
      </w:r>
      <w:r w:rsidDel="00000000" w:rsidR="00000000" w:rsidRPr="00000000">
        <w:rPr>
          <w:rtl w:val="0"/>
        </w:rPr>
      </w:r>
    </w:p>
    <w:p w:rsidR="00000000" w:rsidDel="00000000" w:rsidP="00000000" w:rsidRDefault="00000000" w:rsidRPr="00000000" w14:paraId="0000017B">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избира размер и количество.</w:t>
      </w:r>
      <w:r w:rsidDel="00000000" w:rsidR="00000000" w:rsidRPr="00000000">
        <w:rPr>
          <w:rtl w:val="0"/>
        </w:rPr>
      </w:r>
    </w:p>
    <w:p w:rsidR="00000000" w:rsidDel="00000000" w:rsidP="00000000" w:rsidRDefault="00000000" w:rsidRPr="00000000" w14:paraId="0000017C">
      <w:pPr>
        <w:numPr>
          <w:ilvl w:val="0"/>
          <w:numId w:val="17"/>
        </w:numPr>
        <w:spacing w:after="0" w:line="360" w:lineRule="auto"/>
        <w:ind w:left="720" w:hanging="360"/>
        <w:rPr>
          <w:sz w:val="24"/>
          <w:szCs w:val="24"/>
        </w:rPr>
      </w:pPr>
      <w:r w:rsidDel="00000000" w:rsidR="00000000" w:rsidRPr="00000000">
        <w:rPr>
          <w:sz w:val="24"/>
          <w:szCs w:val="24"/>
          <w:rtl w:val="0"/>
        </w:rPr>
        <w:t xml:space="preserve">Потребителят натиска "Добави в количката".</w:t>
      </w:r>
      <w:r w:rsidDel="00000000" w:rsidR="00000000" w:rsidRPr="00000000">
        <w:rPr>
          <w:rtl w:val="0"/>
        </w:rPr>
      </w:r>
    </w:p>
    <w:p w:rsidR="00000000" w:rsidDel="00000000" w:rsidP="00000000" w:rsidRDefault="00000000" w:rsidRPr="00000000" w14:paraId="0000017D">
      <w:pPr>
        <w:numPr>
          <w:ilvl w:val="0"/>
          <w:numId w:val="17"/>
        </w:numPr>
        <w:spacing w:after="0" w:line="360" w:lineRule="auto"/>
        <w:ind w:left="720" w:hanging="360"/>
        <w:rPr>
          <w:sz w:val="24"/>
          <w:szCs w:val="24"/>
        </w:rPr>
      </w:pPr>
      <w:r w:rsidDel="00000000" w:rsidR="00000000" w:rsidRPr="00000000">
        <w:rPr>
          <w:sz w:val="24"/>
          <w:szCs w:val="24"/>
          <w:rtl w:val="0"/>
        </w:rPr>
        <w:t xml:space="preserve">Системата проверява наличността. Ако продуктът е наличен, го добавя и показва известие. Ако не е, преминава към алтернативен поток А1.</w:t>
      </w:r>
      <w:r w:rsidDel="00000000" w:rsidR="00000000" w:rsidRPr="00000000">
        <w:rPr>
          <w:rtl w:val="0"/>
        </w:rPr>
      </w:r>
    </w:p>
    <w:p w:rsidR="00000000" w:rsidDel="00000000" w:rsidP="00000000" w:rsidRDefault="00000000" w:rsidRPr="00000000" w14:paraId="0000017E">
      <w:pPr>
        <w:numPr>
          <w:ilvl w:val="0"/>
          <w:numId w:val="17"/>
        </w:numPr>
        <w:spacing w:after="0" w:line="360" w:lineRule="auto"/>
        <w:ind w:left="720" w:hanging="360"/>
        <w:rPr>
          <w:sz w:val="24"/>
          <w:szCs w:val="24"/>
        </w:rPr>
      </w:pPr>
      <w:r w:rsidDel="00000000" w:rsidR="00000000" w:rsidRPr="00000000">
        <w:rPr>
          <w:sz w:val="24"/>
          <w:szCs w:val="24"/>
          <w:rtl w:val="0"/>
        </w:rPr>
        <w:t xml:space="preserve">Броят в иконата на количката се обновява.</w:t>
      </w:r>
      <w:r w:rsidDel="00000000" w:rsidR="00000000" w:rsidRPr="00000000">
        <w:rPr>
          <w:rtl w:val="0"/>
        </w:rPr>
      </w:r>
    </w:p>
    <w:p w:rsidR="00000000" w:rsidDel="00000000" w:rsidP="00000000" w:rsidRDefault="00000000" w:rsidRPr="00000000" w14:paraId="0000017F">
      <w:pPr>
        <w:numPr>
          <w:ilvl w:val="0"/>
          <w:numId w:val="1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80">
      <w:pPr>
        <w:spacing w:after="200" w:line="240" w:lineRule="auto"/>
        <w:rPr>
          <w:sz w:val="24"/>
          <w:szCs w:val="24"/>
        </w:rPr>
      </w:pPr>
      <w:r w:rsidDel="00000000" w:rsidR="00000000" w:rsidRPr="00000000">
        <w:rPr>
          <w:rtl w:val="0"/>
        </w:rPr>
      </w:r>
    </w:p>
    <w:p w:rsidR="00000000" w:rsidDel="00000000" w:rsidP="00000000" w:rsidRDefault="00000000" w:rsidRPr="00000000" w14:paraId="00000181">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82">
      <w:pPr>
        <w:numPr>
          <w:ilvl w:val="0"/>
          <w:numId w:val="1"/>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"Избраният размер не е наличен".</w:t>
      </w:r>
      <w:r w:rsidDel="00000000" w:rsidR="00000000" w:rsidRPr="00000000">
        <w:rPr>
          <w:rtl w:val="0"/>
        </w:rPr>
      </w:r>
    </w:p>
    <w:p w:rsidR="00000000" w:rsidDel="00000000" w:rsidP="00000000" w:rsidRDefault="00000000" w:rsidRPr="00000000" w14:paraId="00000183">
      <w:pPr>
        <w:numPr>
          <w:ilvl w:val="0"/>
          <w:numId w:val="1"/>
        </w:numPr>
        <w:spacing w:after="0" w:line="360" w:lineRule="auto"/>
        <w:ind w:left="720" w:hanging="360"/>
        <w:rPr>
          <w:sz w:val="24"/>
          <w:szCs w:val="24"/>
        </w:rPr>
      </w:pPr>
      <w:r w:rsidDel="00000000" w:rsidR="00000000" w:rsidRPr="00000000">
        <w:rPr>
          <w:sz w:val="24"/>
          <w:szCs w:val="24"/>
          <w:rtl w:val="0"/>
        </w:rPr>
        <w:t xml:space="preserve">Потребителят избира друг размер или по-малко количество.</w:t>
      </w:r>
      <w:r w:rsidDel="00000000" w:rsidR="00000000" w:rsidRPr="00000000">
        <w:rPr>
          <w:rtl w:val="0"/>
        </w:rPr>
      </w:r>
    </w:p>
    <w:p w:rsidR="00000000" w:rsidDel="00000000" w:rsidP="00000000" w:rsidRDefault="00000000" w:rsidRPr="00000000" w14:paraId="00000184">
      <w:pPr>
        <w:numPr>
          <w:ilvl w:val="0"/>
          <w:numId w:val="1"/>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2.</w:t>
      </w:r>
      <w:r w:rsidDel="00000000" w:rsidR="00000000" w:rsidRPr="00000000">
        <w:rPr>
          <w:rtl w:val="0"/>
        </w:rPr>
      </w:r>
    </w:p>
    <w:p w:rsidR="00000000" w:rsidDel="00000000" w:rsidP="00000000" w:rsidRDefault="00000000" w:rsidRPr="00000000" w14:paraId="00000185">
      <w:pPr>
        <w:pStyle w:val="Heading4"/>
        <w:spacing w:line="360" w:lineRule="auto"/>
        <w:jc w:val="both"/>
        <w:rPr>
          <w:b w:val="1"/>
          <w:bCs w:val="1"/>
          <w:sz w:val="28"/>
          <w:szCs w:val="28"/>
        </w:rPr>
      </w:pPr>
      <w:r w:rsidDel="00000000" w:rsidR="00000000" w:rsidRPr="00000000">
        <w:rPr>
          <w:b w:val="1"/>
          <w:bCs w:val="1"/>
          <w:rtl w:val="0"/>
        </w:rPr>
        <w:t xml:space="preserve">Сценарий 5: Финализиране на поръчката</w:t>
      </w:r>
      <w:r w:rsidDel="00000000" w:rsidR="00000000" w:rsidRPr="00000000">
        <w:rPr>
          <w:rtl w:val="0"/>
        </w:rPr>
      </w:r>
    </w:p>
    <w:p w:rsidR="00000000" w:rsidDel="00000000" w:rsidP="00000000" w:rsidRDefault="00000000" w:rsidRPr="00000000" w14:paraId="00000186">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87">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отваря количката и натиска "Продължи към плащане".</w:t>
      </w:r>
      <w:r w:rsidDel="00000000" w:rsidR="00000000" w:rsidRPr="00000000">
        <w:rPr>
          <w:rtl w:val="0"/>
        </w:rPr>
      </w:r>
    </w:p>
    <w:p w:rsidR="00000000" w:rsidDel="00000000" w:rsidP="00000000" w:rsidRDefault="00000000" w:rsidRPr="00000000" w14:paraId="00000188">
      <w:pPr>
        <w:numPr>
          <w:ilvl w:val="0"/>
          <w:numId w:val="28"/>
        </w:numPr>
        <w:spacing w:after="0" w:line="360" w:lineRule="auto"/>
        <w:ind w:left="720" w:hanging="360"/>
        <w:rPr>
          <w:sz w:val="24"/>
          <w:szCs w:val="24"/>
        </w:rPr>
      </w:pPr>
      <w:r w:rsidDel="00000000" w:rsidR="00000000" w:rsidRPr="00000000">
        <w:rPr>
          <w:sz w:val="24"/>
          <w:szCs w:val="24"/>
          <w:rtl w:val="0"/>
        </w:rPr>
        <w:t xml:space="preserve">Системата проверява дали потребителят е влязъл в профила си. Ако не е, го пренасочва към входа.</w:t>
      </w:r>
      <w:r w:rsidDel="00000000" w:rsidR="00000000" w:rsidRPr="00000000">
        <w:rPr>
          <w:rtl w:val="0"/>
        </w:rPr>
      </w:r>
    </w:p>
    <w:p w:rsidR="00000000" w:rsidDel="00000000" w:rsidP="00000000" w:rsidRDefault="00000000" w:rsidRPr="00000000" w14:paraId="00000189">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попълва адрес за доставка.</w:t>
      </w:r>
      <w:r w:rsidDel="00000000" w:rsidR="00000000" w:rsidRPr="00000000">
        <w:rPr>
          <w:rtl w:val="0"/>
        </w:rPr>
      </w:r>
    </w:p>
    <w:p w:rsidR="00000000" w:rsidDel="00000000" w:rsidP="00000000" w:rsidRDefault="00000000" w:rsidRPr="00000000" w14:paraId="0000018A">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натиска "Продължи към плащане".</w:t>
      </w:r>
      <w:r w:rsidDel="00000000" w:rsidR="00000000" w:rsidRPr="00000000">
        <w:rPr>
          <w:rtl w:val="0"/>
        </w:rPr>
      </w:r>
    </w:p>
    <w:p w:rsidR="00000000" w:rsidDel="00000000" w:rsidP="00000000" w:rsidRDefault="00000000" w:rsidRPr="00000000" w14:paraId="0000018B">
      <w:pPr>
        <w:numPr>
          <w:ilvl w:val="0"/>
          <w:numId w:val="28"/>
        </w:numPr>
        <w:spacing w:after="0" w:line="360" w:lineRule="auto"/>
        <w:ind w:left="720" w:hanging="360"/>
        <w:rPr>
          <w:sz w:val="24"/>
          <w:szCs w:val="24"/>
        </w:rPr>
      </w:pPr>
      <w:r w:rsidDel="00000000" w:rsidR="00000000" w:rsidRPr="00000000">
        <w:rPr>
          <w:sz w:val="24"/>
          <w:szCs w:val="24"/>
          <w:rtl w:val="0"/>
        </w:rPr>
        <w:t xml:space="preserve">Системата пренасочва към Stripe за въвеждане на данни за карта.</w:t>
      </w:r>
      <w:r w:rsidDel="00000000" w:rsidR="00000000" w:rsidRPr="00000000">
        <w:rPr>
          <w:rtl w:val="0"/>
        </w:rPr>
      </w:r>
    </w:p>
    <w:p w:rsidR="00000000" w:rsidDel="00000000" w:rsidP="00000000" w:rsidRDefault="00000000" w:rsidRPr="00000000" w14:paraId="0000018C">
      <w:pPr>
        <w:numPr>
          <w:ilvl w:val="0"/>
          <w:numId w:val="28"/>
        </w:numPr>
        <w:spacing w:after="0" w:line="360" w:lineRule="auto"/>
        <w:ind w:left="720" w:hanging="360"/>
        <w:rPr>
          <w:sz w:val="24"/>
          <w:szCs w:val="24"/>
        </w:rPr>
      </w:pPr>
      <w:r w:rsidDel="00000000" w:rsidR="00000000" w:rsidRPr="00000000">
        <w:rPr>
          <w:sz w:val="24"/>
          <w:szCs w:val="24"/>
          <w:rtl w:val="0"/>
        </w:rPr>
        <w:t xml:space="preserve">При успешно плащане, системата създава поръчката и изпраща имейл потвърждение.</w:t>
      </w:r>
      <w:r w:rsidDel="00000000" w:rsidR="00000000" w:rsidRPr="00000000">
        <w:rPr>
          <w:rtl w:val="0"/>
        </w:rPr>
      </w:r>
    </w:p>
    <w:p w:rsidR="00000000" w:rsidDel="00000000" w:rsidP="00000000" w:rsidRDefault="00000000" w:rsidRPr="00000000" w14:paraId="0000018D">
      <w:pPr>
        <w:numPr>
          <w:ilvl w:val="0"/>
          <w:numId w:val="28"/>
        </w:numPr>
        <w:spacing w:after="0" w:line="360" w:lineRule="auto"/>
        <w:ind w:left="720" w:hanging="360"/>
        <w:rPr>
          <w:sz w:val="24"/>
          <w:szCs w:val="24"/>
        </w:rPr>
      </w:pPr>
      <w:r w:rsidDel="00000000" w:rsidR="00000000" w:rsidRPr="00000000">
        <w:rPr>
          <w:sz w:val="24"/>
          <w:szCs w:val="24"/>
          <w:rtl w:val="0"/>
        </w:rPr>
        <w:t xml:space="preserve">Потребителят може да проследява поръчката си.</w:t>
      </w:r>
      <w:r w:rsidDel="00000000" w:rsidR="00000000" w:rsidRPr="00000000">
        <w:rPr>
          <w:rtl w:val="0"/>
        </w:rPr>
      </w:r>
    </w:p>
    <w:p w:rsidR="00000000" w:rsidDel="00000000" w:rsidP="00000000" w:rsidRDefault="00000000" w:rsidRPr="00000000" w14:paraId="0000018E">
      <w:pPr>
        <w:numPr>
          <w:ilvl w:val="0"/>
          <w:numId w:val="28"/>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8F">
      <w:pPr>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190">
      <w:pPr>
        <w:spacing w:after="200" w:line="240" w:lineRule="auto"/>
        <w:rPr>
          <w:sz w:val="24"/>
          <w:szCs w:val="24"/>
        </w:rPr>
      </w:pPr>
      <w:r w:rsidDel="00000000" w:rsidR="00000000" w:rsidRPr="00000000">
        <w:rPr>
          <w:b w:val="1"/>
          <w:bCs w:val="1"/>
          <w:sz w:val="24"/>
          <w:szCs w:val="24"/>
          <w:rtl w:val="0"/>
        </w:rPr>
        <w:t xml:space="preserve">Алтернативен поток А1(неуспешно плащане):</w:t>
      </w:r>
      <w:r w:rsidDel="00000000" w:rsidR="00000000" w:rsidRPr="00000000">
        <w:rPr>
          <w:rtl w:val="0"/>
        </w:rPr>
      </w:r>
    </w:p>
    <w:p w:rsidR="00000000" w:rsidDel="00000000" w:rsidP="00000000" w:rsidRDefault="00000000" w:rsidRPr="00000000" w14:paraId="00000191">
      <w:pPr>
        <w:numPr>
          <w:ilvl w:val="0"/>
          <w:numId w:val="3"/>
        </w:numPr>
        <w:spacing w:after="0" w:line="360" w:lineRule="auto"/>
        <w:ind w:left="720" w:hanging="360"/>
        <w:rPr>
          <w:sz w:val="24"/>
          <w:szCs w:val="24"/>
        </w:rPr>
      </w:pPr>
      <w:r w:rsidDel="00000000" w:rsidR="00000000" w:rsidRPr="00000000">
        <w:rPr>
          <w:sz w:val="24"/>
          <w:szCs w:val="24"/>
          <w:rtl w:val="0"/>
        </w:rPr>
        <w:t xml:space="preserve">Системата на Stripe връща грешка.</w:t>
      </w:r>
      <w:r w:rsidDel="00000000" w:rsidR="00000000" w:rsidRPr="00000000">
        <w:rPr>
          <w:rtl w:val="0"/>
        </w:rPr>
      </w:r>
    </w:p>
    <w:p w:rsidR="00000000" w:rsidDel="00000000" w:rsidP="00000000" w:rsidRDefault="00000000" w:rsidRPr="00000000" w14:paraId="00000192">
      <w:pPr>
        <w:numPr>
          <w:ilvl w:val="0"/>
          <w:numId w:val="3"/>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за причината.</w:t>
      </w:r>
      <w:r w:rsidDel="00000000" w:rsidR="00000000" w:rsidRPr="00000000">
        <w:rPr>
          <w:rtl w:val="0"/>
        </w:rPr>
      </w:r>
    </w:p>
    <w:p w:rsidR="00000000" w:rsidDel="00000000" w:rsidP="00000000" w:rsidRDefault="00000000" w:rsidRPr="00000000" w14:paraId="00000193">
      <w:pPr>
        <w:numPr>
          <w:ilvl w:val="0"/>
          <w:numId w:val="3"/>
        </w:numPr>
        <w:spacing w:after="0" w:line="360" w:lineRule="auto"/>
        <w:ind w:left="720" w:hanging="360"/>
        <w:rPr>
          <w:sz w:val="24"/>
          <w:szCs w:val="24"/>
        </w:rPr>
      </w:pPr>
      <w:r w:rsidDel="00000000" w:rsidR="00000000" w:rsidRPr="00000000">
        <w:rPr>
          <w:sz w:val="24"/>
          <w:szCs w:val="24"/>
          <w:rtl w:val="0"/>
        </w:rPr>
        <w:t xml:space="preserve">Потребителят опитва отново с други данни.</w:t>
      </w:r>
      <w:r w:rsidDel="00000000" w:rsidR="00000000" w:rsidRPr="00000000">
        <w:rPr>
          <w:rtl w:val="0"/>
        </w:rPr>
      </w:r>
    </w:p>
    <w:p w:rsidR="00000000" w:rsidDel="00000000" w:rsidP="00000000" w:rsidRDefault="00000000" w:rsidRPr="00000000" w14:paraId="00000194">
      <w:pPr>
        <w:numPr>
          <w:ilvl w:val="0"/>
          <w:numId w:val="3"/>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5.</w:t>
      </w:r>
      <w:r w:rsidDel="00000000" w:rsidR="00000000" w:rsidRPr="00000000">
        <w:rPr>
          <w:rtl w:val="0"/>
        </w:rPr>
      </w:r>
    </w:p>
    <w:p w:rsidR="00000000" w:rsidDel="00000000" w:rsidP="00000000" w:rsidRDefault="00000000" w:rsidRPr="00000000" w14:paraId="00000195">
      <w:pPr>
        <w:pStyle w:val="Heading4"/>
        <w:spacing w:line="360" w:lineRule="auto"/>
        <w:jc w:val="both"/>
        <w:rPr>
          <w:b w:val="1"/>
          <w:bCs w:val="1"/>
          <w:sz w:val="28"/>
          <w:szCs w:val="28"/>
        </w:rPr>
      </w:pPr>
      <w:r w:rsidDel="00000000" w:rsidR="00000000" w:rsidRPr="00000000">
        <w:rPr>
          <w:b w:val="1"/>
          <w:bCs w:val="1"/>
          <w:rtl w:val="0"/>
        </w:rPr>
        <w:t xml:space="preserve">Сценарий 6: Административно управление на наличност</w:t>
      </w:r>
      <w:r w:rsidDel="00000000" w:rsidR="00000000" w:rsidRPr="00000000">
        <w:rPr>
          <w:rtl w:val="0"/>
        </w:rPr>
      </w:r>
    </w:p>
    <w:p w:rsidR="00000000" w:rsidDel="00000000" w:rsidP="00000000" w:rsidRDefault="00000000" w:rsidRPr="00000000" w14:paraId="00000196">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97">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влиза в системата.</w:t>
      </w:r>
      <w:r w:rsidDel="00000000" w:rsidR="00000000" w:rsidRPr="00000000">
        <w:rPr>
          <w:rtl w:val="0"/>
        </w:rPr>
      </w:r>
    </w:p>
    <w:p w:rsidR="00000000" w:rsidDel="00000000" w:rsidP="00000000" w:rsidRDefault="00000000" w:rsidRPr="00000000" w14:paraId="00000198">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разпознава администратор и показва допълнително меню.</w:t>
      </w:r>
      <w:r w:rsidDel="00000000" w:rsidR="00000000" w:rsidRPr="00000000">
        <w:rPr>
          <w:rtl w:val="0"/>
        </w:rPr>
      </w:r>
    </w:p>
    <w:p w:rsidR="00000000" w:rsidDel="00000000" w:rsidP="00000000" w:rsidRDefault="00000000" w:rsidRPr="00000000" w14:paraId="00000199">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избира "Администраторски панел".</w:t>
      </w:r>
      <w:r w:rsidDel="00000000" w:rsidR="00000000" w:rsidRPr="00000000">
        <w:rPr>
          <w:rtl w:val="0"/>
        </w:rPr>
      </w:r>
    </w:p>
    <w:p w:rsidR="00000000" w:rsidDel="00000000" w:rsidP="00000000" w:rsidRDefault="00000000" w:rsidRPr="00000000" w14:paraId="0000019A">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визуализира списък с продукти и наличности по размер.</w:t>
      </w:r>
      <w:r w:rsidDel="00000000" w:rsidR="00000000" w:rsidRPr="00000000">
        <w:rPr>
          <w:rtl w:val="0"/>
        </w:rPr>
      </w:r>
    </w:p>
    <w:p w:rsidR="00000000" w:rsidDel="00000000" w:rsidP="00000000" w:rsidRDefault="00000000" w:rsidRPr="00000000" w14:paraId="0000019B">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избира продукт за редакция.</w:t>
      </w:r>
      <w:r w:rsidDel="00000000" w:rsidR="00000000" w:rsidRPr="00000000">
        <w:rPr>
          <w:rtl w:val="0"/>
        </w:rPr>
      </w:r>
    </w:p>
    <w:p w:rsidR="00000000" w:rsidDel="00000000" w:rsidP="00000000" w:rsidRDefault="00000000" w:rsidRPr="00000000" w14:paraId="0000019C">
      <w:pPr>
        <w:numPr>
          <w:ilvl w:val="0"/>
          <w:numId w:val="7"/>
        </w:numPr>
        <w:spacing w:after="0" w:line="360" w:lineRule="auto"/>
        <w:ind w:left="720" w:hanging="360"/>
        <w:rPr>
          <w:sz w:val="24"/>
          <w:szCs w:val="24"/>
        </w:rPr>
      </w:pPr>
      <w:r w:rsidDel="00000000" w:rsidR="00000000" w:rsidRPr="00000000">
        <w:rPr>
          <w:sz w:val="24"/>
          <w:szCs w:val="24"/>
          <w:rtl w:val="0"/>
        </w:rPr>
        <w:t xml:space="preserve">Администраторът коригира количествата и натиска "Запази".</w:t>
      </w:r>
      <w:r w:rsidDel="00000000" w:rsidR="00000000" w:rsidRPr="00000000">
        <w:rPr>
          <w:rtl w:val="0"/>
        </w:rPr>
      </w:r>
    </w:p>
    <w:p w:rsidR="00000000" w:rsidDel="00000000" w:rsidP="00000000" w:rsidRDefault="00000000" w:rsidRPr="00000000" w14:paraId="0000019D">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проверява валидността на данните. При коректни данни, запазва промените. При некоректни, преминава към алтернативен поток А1.</w:t>
      </w:r>
      <w:r w:rsidDel="00000000" w:rsidR="00000000" w:rsidRPr="00000000">
        <w:rPr>
          <w:rtl w:val="0"/>
        </w:rPr>
      </w:r>
    </w:p>
    <w:p w:rsidR="00000000" w:rsidDel="00000000" w:rsidP="00000000" w:rsidRDefault="00000000" w:rsidRPr="00000000" w14:paraId="0000019E">
      <w:pPr>
        <w:numPr>
          <w:ilvl w:val="0"/>
          <w:numId w:val="7"/>
        </w:numPr>
        <w:spacing w:after="0" w:line="360" w:lineRule="auto"/>
        <w:ind w:left="720" w:hanging="360"/>
        <w:rPr>
          <w:sz w:val="24"/>
          <w:szCs w:val="24"/>
        </w:rPr>
      </w:pPr>
      <w:r w:rsidDel="00000000" w:rsidR="00000000" w:rsidRPr="00000000">
        <w:rPr>
          <w:sz w:val="24"/>
          <w:szCs w:val="24"/>
          <w:rtl w:val="0"/>
        </w:rPr>
        <w:t xml:space="preserve">Системата показва съобщение за успешно обновена наличност.</w:t>
      </w:r>
      <w:r w:rsidDel="00000000" w:rsidR="00000000" w:rsidRPr="00000000">
        <w:rPr>
          <w:rtl w:val="0"/>
        </w:rPr>
      </w:r>
    </w:p>
    <w:p w:rsidR="00000000" w:rsidDel="00000000" w:rsidP="00000000" w:rsidRDefault="00000000" w:rsidRPr="00000000" w14:paraId="0000019F">
      <w:pPr>
        <w:numPr>
          <w:ilvl w:val="0"/>
          <w:numId w:val="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A0">
      <w:pPr>
        <w:spacing w:after="200" w:line="360" w:lineRule="auto"/>
        <w:rPr>
          <w:sz w:val="24"/>
          <w:szCs w:val="24"/>
        </w:rPr>
      </w:pPr>
      <w:r w:rsidDel="00000000" w:rsidR="00000000" w:rsidRPr="00000000">
        <w:rPr>
          <w:rtl w:val="0"/>
        </w:rPr>
      </w:r>
    </w:p>
    <w:p w:rsidR="00000000" w:rsidDel="00000000" w:rsidP="00000000" w:rsidRDefault="00000000" w:rsidRPr="00000000" w14:paraId="000001A1">
      <w:pPr>
        <w:spacing w:after="200" w:line="240" w:lineRule="auto"/>
        <w:rPr>
          <w:sz w:val="24"/>
          <w:szCs w:val="24"/>
        </w:rPr>
      </w:pPr>
      <w:r w:rsidDel="00000000" w:rsidR="00000000" w:rsidRPr="00000000">
        <w:rPr>
          <w:b w:val="1"/>
          <w:bCs w:val="1"/>
          <w:sz w:val="24"/>
          <w:szCs w:val="24"/>
          <w:rtl w:val="0"/>
        </w:rPr>
        <w:t xml:space="preserve">Алтернативен поток А1:</w:t>
      </w:r>
      <w:r w:rsidDel="00000000" w:rsidR="00000000" w:rsidRPr="00000000">
        <w:rPr>
          <w:rtl w:val="0"/>
        </w:rPr>
      </w:r>
    </w:p>
    <w:p w:rsidR="00000000" w:rsidDel="00000000" w:rsidP="00000000" w:rsidRDefault="00000000" w:rsidRPr="00000000" w14:paraId="000001A2">
      <w:pPr>
        <w:numPr>
          <w:ilvl w:val="0"/>
          <w:numId w:val="15"/>
        </w:numPr>
        <w:spacing w:after="0" w:line="360" w:lineRule="auto"/>
        <w:ind w:left="720" w:hanging="360"/>
        <w:rPr>
          <w:sz w:val="24"/>
          <w:szCs w:val="24"/>
        </w:rPr>
      </w:pPr>
      <w:r w:rsidDel="00000000" w:rsidR="00000000" w:rsidRPr="00000000">
        <w:rPr>
          <w:sz w:val="24"/>
          <w:szCs w:val="24"/>
          <w:rtl w:val="0"/>
        </w:rPr>
        <w:t xml:space="preserve">Системата извежда съобщение "Моля, въведете валидни числа".</w:t>
      </w:r>
      <w:r w:rsidDel="00000000" w:rsidR="00000000" w:rsidRPr="00000000">
        <w:rPr>
          <w:rtl w:val="0"/>
        </w:rPr>
      </w:r>
    </w:p>
    <w:p w:rsidR="00000000" w:rsidDel="00000000" w:rsidP="00000000" w:rsidRDefault="00000000" w:rsidRPr="00000000" w14:paraId="000001A3">
      <w:pPr>
        <w:numPr>
          <w:ilvl w:val="0"/>
          <w:numId w:val="15"/>
        </w:numPr>
        <w:spacing w:after="0" w:line="360" w:lineRule="auto"/>
        <w:ind w:left="720" w:hanging="360"/>
        <w:rPr>
          <w:sz w:val="24"/>
          <w:szCs w:val="24"/>
        </w:rPr>
      </w:pPr>
      <w:r w:rsidDel="00000000" w:rsidR="00000000" w:rsidRPr="00000000">
        <w:rPr>
          <w:sz w:val="24"/>
          <w:szCs w:val="24"/>
          <w:rtl w:val="0"/>
        </w:rPr>
        <w:t xml:space="preserve">Администраторът коригира стойностите.</w:t>
      </w:r>
      <w:r w:rsidDel="00000000" w:rsidR="00000000" w:rsidRPr="00000000">
        <w:rPr>
          <w:rtl w:val="0"/>
        </w:rPr>
      </w:r>
    </w:p>
    <w:p w:rsidR="00000000" w:rsidDel="00000000" w:rsidP="00000000" w:rsidRDefault="00000000" w:rsidRPr="00000000" w14:paraId="000001A4">
      <w:pPr>
        <w:numPr>
          <w:ilvl w:val="0"/>
          <w:numId w:val="15"/>
        </w:numPr>
        <w:spacing w:after="200" w:line="360" w:lineRule="auto"/>
        <w:ind w:left="720" w:hanging="360"/>
        <w:rPr>
          <w:sz w:val="24"/>
          <w:szCs w:val="24"/>
        </w:rPr>
      </w:pPr>
      <w:r w:rsidDel="00000000" w:rsidR="00000000" w:rsidRPr="00000000">
        <w:rPr>
          <w:sz w:val="24"/>
          <w:szCs w:val="24"/>
          <w:rtl w:val="0"/>
        </w:rPr>
        <w:t xml:space="preserve">Сценарият се връща към стъпка 6.</w:t>
      </w:r>
      <w:r w:rsidDel="00000000" w:rsidR="00000000" w:rsidRPr="00000000">
        <w:rPr>
          <w:rtl w:val="0"/>
        </w:rPr>
      </w:r>
    </w:p>
    <w:p w:rsidR="00000000" w:rsidDel="00000000" w:rsidP="00000000" w:rsidRDefault="00000000" w:rsidRPr="00000000" w14:paraId="000001A5">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A6">
      <w:pPr>
        <w:pStyle w:val="Heading4"/>
        <w:spacing w:line="360" w:lineRule="auto"/>
        <w:jc w:val="both"/>
        <w:rPr>
          <w:b w:val="1"/>
          <w:bCs w:val="1"/>
          <w:sz w:val="28"/>
          <w:szCs w:val="28"/>
        </w:rPr>
      </w:pPr>
      <w:r w:rsidDel="00000000" w:rsidR="00000000" w:rsidRPr="00000000">
        <w:rPr>
          <w:b w:val="1"/>
          <w:bCs w:val="1"/>
          <w:rtl w:val="0"/>
        </w:rPr>
        <w:t xml:space="preserve">Сценарий 7: Проследяване на поръчка</w:t>
      </w:r>
      <w:r w:rsidDel="00000000" w:rsidR="00000000" w:rsidRPr="00000000">
        <w:rPr>
          <w:rtl w:val="0"/>
        </w:rPr>
      </w:r>
    </w:p>
    <w:p w:rsidR="00000000" w:rsidDel="00000000" w:rsidP="00000000" w:rsidRDefault="00000000" w:rsidRPr="00000000" w14:paraId="000001A7">
      <w:pPr>
        <w:spacing w:line="360" w:lineRule="auto"/>
        <w:jc w:val="both"/>
        <w:rPr>
          <w:b w:val="1"/>
          <w:bCs w:val="1"/>
          <w:sz w:val="24"/>
          <w:szCs w:val="24"/>
        </w:rPr>
      </w:pPr>
      <w:r w:rsidDel="00000000" w:rsidR="00000000" w:rsidRPr="00000000">
        <w:rPr>
          <w:b w:val="1"/>
          <w:bCs w:val="1"/>
          <w:sz w:val="24"/>
          <w:szCs w:val="24"/>
          <w:rtl w:val="0"/>
        </w:rPr>
        <w:t xml:space="preserve">Първоначален поток:</w:t>
      </w:r>
    </w:p>
    <w:p w:rsidR="00000000" w:rsidDel="00000000" w:rsidP="00000000" w:rsidRDefault="00000000" w:rsidRPr="00000000" w14:paraId="000001A8">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влиза в профила си.</w:t>
      </w:r>
      <w:r w:rsidDel="00000000" w:rsidR="00000000" w:rsidRPr="00000000">
        <w:rPr>
          <w:rtl w:val="0"/>
        </w:rPr>
      </w:r>
    </w:p>
    <w:p w:rsidR="00000000" w:rsidDel="00000000" w:rsidP="00000000" w:rsidRDefault="00000000" w:rsidRPr="00000000" w14:paraId="000001A9">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избира "Моите поръчки".</w:t>
      </w:r>
      <w:r w:rsidDel="00000000" w:rsidR="00000000" w:rsidRPr="00000000">
        <w:rPr>
          <w:rtl w:val="0"/>
        </w:rPr>
      </w:r>
    </w:p>
    <w:p w:rsidR="00000000" w:rsidDel="00000000" w:rsidP="00000000" w:rsidRDefault="00000000" w:rsidRPr="00000000" w14:paraId="000001AA">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визуализира списък с всички поръчки.</w:t>
      </w:r>
      <w:r w:rsidDel="00000000" w:rsidR="00000000" w:rsidRPr="00000000">
        <w:rPr>
          <w:rtl w:val="0"/>
        </w:rPr>
      </w:r>
    </w:p>
    <w:p w:rsidR="00000000" w:rsidDel="00000000" w:rsidP="00000000" w:rsidRDefault="00000000" w:rsidRPr="00000000" w14:paraId="000001AB">
      <w:pPr>
        <w:numPr>
          <w:ilvl w:val="0"/>
          <w:numId w:val="27"/>
        </w:numPr>
        <w:spacing w:after="0" w:line="360" w:lineRule="auto"/>
        <w:ind w:left="720" w:hanging="360"/>
        <w:rPr>
          <w:sz w:val="24"/>
          <w:szCs w:val="24"/>
        </w:rPr>
      </w:pPr>
      <w:r w:rsidDel="00000000" w:rsidR="00000000" w:rsidRPr="00000000">
        <w:rPr>
          <w:sz w:val="24"/>
          <w:szCs w:val="24"/>
          <w:rtl w:val="0"/>
        </w:rPr>
        <w:t xml:space="preserve">Потребителят избира поръчка за преглед.</w:t>
      </w:r>
      <w:r w:rsidDel="00000000" w:rsidR="00000000" w:rsidRPr="00000000">
        <w:rPr>
          <w:rtl w:val="0"/>
        </w:rPr>
      </w:r>
    </w:p>
    <w:p w:rsidR="00000000" w:rsidDel="00000000" w:rsidP="00000000" w:rsidRDefault="00000000" w:rsidRPr="00000000" w14:paraId="000001AC">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показва текущия статус (Processing, Packing, In Transit, Delivering, Delivered).</w:t>
      </w:r>
      <w:r w:rsidDel="00000000" w:rsidR="00000000" w:rsidRPr="00000000">
        <w:rPr>
          <w:rtl w:val="0"/>
        </w:rPr>
      </w:r>
    </w:p>
    <w:p w:rsidR="00000000" w:rsidDel="00000000" w:rsidP="00000000" w:rsidRDefault="00000000" w:rsidRPr="00000000" w14:paraId="000001AD">
      <w:pPr>
        <w:numPr>
          <w:ilvl w:val="0"/>
          <w:numId w:val="27"/>
        </w:numPr>
        <w:spacing w:after="0" w:line="360" w:lineRule="auto"/>
        <w:ind w:left="720" w:hanging="360"/>
        <w:rPr>
          <w:sz w:val="24"/>
          <w:szCs w:val="24"/>
        </w:rPr>
      </w:pPr>
      <w:r w:rsidDel="00000000" w:rsidR="00000000" w:rsidRPr="00000000">
        <w:rPr>
          <w:sz w:val="24"/>
          <w:szCs w:val="24"/>
          <w:rtl w:val="0"/>
        </w:rPr>
        <w:t xml:space="preserve">Системата автоматично обновява статуса на всеки 30 секунди.</w:t>
      </w:r>
      <w:r w:rsidDel="00000000" w:rsidR="00000000" w:rsidRPr="00000000">
        <w:rPr>
          <w:rtl w:val="0"/>
        </w:rPr>
      </w:r>
    </w:p>
    <w:p w:rsidR="00000000" w:rsidDel="00000000" w:rsidP="00000000" w:rsidRDefault="00000000" w:rsidRPr="00000000" w14:paraId="000001AE">
      <w:pPr>
        <w:numPr>
          <w:ilvl w:val="0"/>
          <w:numId w:val="27"/>
        </w:numPr>
        <w:spacing w:after="200" w:line="360" w:lineRule="auto"/>
        <w:ind w:left="720" w:hanging="360"/>
        <w:rPr>
          <w:sz w:val="24"/>
          <w:szCs w:val="24"/>
        </w:rPr>
      </w:pPr>
      <w:r w:rsidDel="00000000" w:rsidR="00000000" w:rsidRPr="00000000">
        <w:rPr>
          <w:sz w:val="24"/>
          <w:szCs w:val="24"/>
          <w:rtl w:val="0"/>
        </w:rPr>
        <w:t xml:space="preserve">Сценарият приключва.</w:t>
      </w:r>
      <w:r w:rsidDel="00000000" w:rsidR="00000000" w:rsidRPr="00000000">
        <w:rPr>
          <w:rtl w:val="0"/>
        </w:rPr>
      </w:r>
    </w:p>
    <w:p w:rsidR="00000000" w:rsidDel="00000000" w:rsidP="00000000" w:rsidRDefault="00000000" w:rsidRPr="00000000" w14:paraId="000001AF">
      <w:pPr>
        <w:pStyle w:val="Heading2"/>
        <w:keepNext w:val="1"/>
        <w:spacing w:after="120" w:before="120" w:line="240" w:lineRule="auto"/>
        <w:ind w:left="0" w:firstLine="0"/>
        <w:rPr>
          <w:b w:val="1"/>
          <w:bCs w:val="1"/>
          <w:sz w:val="32"/>
          <w:szCs w:val="32"/>
        </w:rPr>
      </w:pPr>
      <w:bookmarkStart w:colFirst="0" w:colLast="0" w:name="_hhyfedonteib" w:id="20"/>
      <w:bookmarkEnd w:id="20"/>
      <w:r w:rsidDel="00000000" w:rsidR="00000000" w:rsidRPr="00000000">
        <w:rPr>
          <w:b w:val="1"/>
          <w:bCs w:val="1"/>
          <w:rtl w:val="0"/>
        </w:rPr>
        <w:t xml:space="preserve">2.3. Проектиране на интерфейса</w:t>
      </w:r>
      <w:r w:rsidDel="00000000" w:rsidR="00000000" w:rsidRPr="00000000">
        <w:rPr>
          <w:rtl w:val="0"/>
        </w:rPr>
      </w:r>
    </w:p>
    <w:p w:rsidR="00000000" w:rsidDel="00000000" w:rsidP="00000000" w:rsidRDefault="00000000" w:rsidRPr="00000000" w14:paraId="000001B0">
      <w:pPr>
        <w:keepNext w:val="1"/>
        <w:spacing w:after="120" w:before="120" w:line="240" w:lineRule="auto"/>
        <w:ind w:left="0" w:firstLine="0"/>
        <w:rPr>
          <w:b w:val="1"/>
          <w:bCs w:val="1"/>
          <w:sz w:val="32"/>
          <w:szCs w:val="32"/>
        </w:rPr>
      </w:pPr>
      <w:bookmarkStart w:colFirst="0" w:colLast="0" w:name="_xahm3z8svtgn" w:id="21"/>
      <w:bookmarkEnd w:id="21"/>
      <w:r w:rsidDel="00000000" w:rsidR="00000000" w:rsidRPr="00000000">
        <w:rPr>
          <w:rtl w:val="0"/>
        </w:rPr>
      </w:r>
    </w:p>
    <w:p w:rsidR="00000000" w:rsidDel="00000000" w:rsidP="00000000" w:rsidRDefault="00000000" w:rsidRPr="00000000" w14:paraId="000001B1">
      <w:pPr>
        <w:spacing w:after="200" w:line="360" w:lineRule="auto"/>
        <w:rPr>
          <w:sz w:val="24"/>
          <w:szCs w:val="24"/>
        </w:rPr>
      </w:pPr>
      <w:r w:rsidDel="00000000" w:rsidR="00000000" w:rsidRPr="00000000">
        <w:rPr>
          <w:sz w:val="24"/>
          <w:szCs w:val="24"/>
          <w:rtl w:val="0"/>
        </w:rPr>
        <w:t xml:space="preserve">В етапа на проучване на съществуващите решения установихме, че голяма част от онлайн магазините за туристическа екипировка разполагат с остарели и неинтуитивни интерфейси. Потребителите често се затрудняват да намерят нужната информация, а навигацията между отделните раздели не е достатъчно ясна. В TrailBlaze подходът е различен – интерфейсът е проектиран така, че да бъде максимално изчистен, съвременен и лесен за използване.</w:t>
      </w:r>
    </w:p>
    <w:p w:rsidR="00000000" w:rsidDel="00000000" w:rsidP="00000000" w:rsidRDefault="00000000" w:rsidRPr="00000000" w14:paraId="000001B2">
      <w:pPr>
        <w:spacing w:after="200" w:line="360" w:lineRule="auto"/>
        <w:rPr>
          <w:sz w:val="24"/>
          <w:szCs w:val="24"/>
        </w:rPr>
      </w:pPr>
      <w:r w:rsidDel="00000000" w:rsidR="00000000" w:rsidRPr="00000000">
        <w:rPr>
          <w:sz w:val="24"/>
          <w:szCs w:val="24"/>
          <w:rtl w:val="0"/>
        </w:rPr>
        <w:t xml:space="preserve">За изграждането на потребителския интерфейс са използвани React за създаване на компонентите, Tailwind CSS за стилизиране и DaisyUI за готови, добре проектирани UI елементи. Тази комбинация позволява бързо разработване на адаптивен и визуално привлекателен интерфейс, без да се налага писане на сложен CSS код. Всички страници са напълно адаптивни и работят коректно както на десктоп, така и на мобилни устройства.</w:t>
      </w:r>
    </w:p>
    <w:p w:rsidR="00000000" w:rsidDel="00000000" w:rsidP="00000000" w:rsidRDefault="00000000" w:rsidRPr="00000000" w14:paraId="000001B3">
      <w:pPr>
        <w:spacing w:after="200" w:line="360" w:lineRule="auto"/>
        <w:rPr>
          <w:sz w:val="24"/>
          <w:szCs w:val="24"/>
        </w:rPr>
      </w:pPr>
      <w:r w:rsidDel="00000000" w:rsidR="00000000" w:rsidRPr="00000000">
        <w:rPr>
          <w:sz w:val="24"/>
          <w:szCs w:val="24"/>
          <w:rtl w:val="0"/>
        </w:rPr>
        <w:t xml:space="preserve">При изграждането на страниците са следвани основните принципи за добър потребителски интерфейс:</w:t>
      </w:r>
    </w:p>
    <w:p w:rsidR="00000000" w:rsidDel="00000000" w:rsidP="00000000" w:rsidRDefault="00000000" w:rsidRPr="00000000" w14:paraId="000001B4">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Изчистен дизайн</w:t>
      </w:r>
      <w:r w:rsidDel="00000000" w:rsidR="00000000" w:rsidRPr="00000000">
        <w:rPr>
          <w:sz w:val="24"/>
          <w:szCs w:val="24"/>
          <w:rtl w:val="0"/>
        </w:rPr>
        <w:t xml:space="preserve"> – избягва се използването на излишни елементи. Информацията е представена по начин, който не натоварва зрението на потребителя.</w:t>
      </w:r>
      <w:r w:rsidDel="00000000" w:rsidR="00000000" w:rsidRPr="00000000">
        <w:rPr>
          <w:rtl w:val="0"/>
        </w:rPr>
      </w:r>
    </w:p>
    <w:p w:rsidR="00000000" w:rsidDel="00000000" w:rsidP="00000000" w:rsidRDefault="00000000" w:rsidRPr="00000000" w14:paraId="000001B5">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Последователност</w:t>
      </w:r>
      <w:r w:rsidDel="00000000" w:rsidR="00000000" w:rsidRPr="00000000">
        <w:rPr>
          <w:sz w:val="24"/>
          <w:szCs w:val="24"/>
          <w:rtl w:val="0"/>
        </w:rPr>
        <w:t xml:space="preserve"> – всички страници следват единен стил. Бутоните, картите, полетата и другите елементи изглеждат по един и същ начин в цялата система, което улеснява навигацията.</w:t>
      </w:r>
      <w:r w:rsidDel="00000000" w:rsidR="00000000" w:rsidRPr="00000000">
        <w:rPr>
          <w:rtl w:val="0"/>
        </w:rPr>
      </w:r>
    </w:p>
    <w:p w:rsidR="00000000" w:rsidDel="00000000" w:rsidP="00000000" w:rsidRDefault="00000000" w:rsidRPr="00000000" w14:paraId="000001B6">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Целенасоченост в оформлението</w:t>
      </w:r>
      <w:r w:rsidDel="00000000" w:rsidR="00000000" w:rsidRPr="00000000">
        <w:rPr>
          <w:sz w:val="24"/>
          <w:szCs w:val="24"/>
          <w:rtl w:val="0"/>
        </w:rPr>
        <w:t xml:space="preserve"> – елементите са подредени според тяхната важност. Най-важната информация (като цена, наличност, бутони за действие) е визуално откроена, а допълнителните детайли са разположени на подходящи места.</w:t>
      </w:r>
      <w:r w:rsidDel="00000000" w:rsidR="00000000" w:rsidRPr="00000000">
        <w:rPr>
          <w:rtl w:val="0"/>
        </w:rPr>
      </w:r>
    </w:p>
    <w:p w:rsidR="00000000" w:rsidDel="00000000" w:rsidP="00000000" w:rsidRDefault="00000000" w:rsidRPr="00000000" w14:paraId="000001B7">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Използване на цветове и контрасти</w:t>
      </w:r>
      <w:r w:rsidDel="00000000" w:rsidR="00000000" w:rsidRPr="00000000">
        <w:rPr>
          <w:sz w:val="24"/>
          <w:szCs w:val="24"/>
          <w:rtl w:val="0"/>
        </w:rPr>
        <w:t xml:space="preserve"> – цветовете са подбрани така, че да създават усещане за природа и планина. Светли фонови тонове се съчетават с акцентни цветове за бутони и важни елементи.</w:t>
      </w:r>
      <w:r w:rsidDel="00000000" w:rsidR="00000000" w:rsidRPr="00000000">
        <w:rPr>
          <w:rtl w:val="0"/>
        </w:rPr>
      </w:r>
    </w:p>
    <w:p w:rsidR="00000000" w:rsidDel="00000000" w:rsidP="00000000" w:rsidRDefault="00000000" w:rsidRPr="00000000" w14:paraId="000001B8">
      <w:pPr>
        <w:numPr>
          <w:ilvl w:val="0"/>
          <w:numId w:val="16"/>
        </w:numPr>
        <w:spacing w:after="0" w:line="360" w:lineRule="auto"/>
        <w:ind w:left="720" w:hanging="360"/>
        <w:rPr>
          <w:sz w:val="24"/>
          <w:szCs w:val="24"/>
        </w:rPr>
      </w:pPr>
      <w:r w:rsidDel="00000000" w:rsidR="00000000" w:rsidRPr="00000000">
        <w:rPr>
          <w:b w:val="1"/>
          <w:bCs w:val="1"/>
          <w:sz w:val="24"/>
          <w:szCs w:val="24"/>
          <w:rtl w:val="0"/>
        </w:rPr>
        <w:t xml:space="preserve">Добра типография</w:t>
      </w:r>
      <w:r w:rsidDel="00000000" w:rsidR="00000000" w:rsidRPr="00000000">
        <w:rPr>
          <w:sz w:val="24"/>
          <w:szCs w:val="24"/>
          <w:rtl w:val="0"/>
        </w:rPr>
        <w:t xml:space="preserve"> – шрифтовете са с подходящ размер и стил, което осигурява добра четливост и визуална йерархия.</w:t>
      </w:r>
      <w:r w:rsidDel="00000000" w:rsidR="00000000" w:rsidRPr="00000000">
        <w:rPr>
          <w:rtl w:val="0"/>
        </w:rPr>
      </w:r>
    </w:p>
    <w:p w:rsidR="00000000" w:rsidDel="00000000" w:rsidP="00000000" w:rsidRDefault="00000000" w:rsidRPr="00000000" w14:paraId="000001B9">
      <w:pPr>
        <w:numPr>
          <w:ilvl w:val="0"/>
          <w:numId w:val="16"/>
        </w:numPr>
        <w:spacing w:after="200" w:line="360" w:lineRule="auto"/>
        <w:ind w:left="720" w:hanging="360"/>
        <w:rPr>
          <w:sz w:val="24"/>
          <w:szCs w:val="24"/>
        </w:rPr>
      </w:pPr>
      <w:r w:rsidDel="00000000" w:rsidR="00000000" w:rsidRPr="00000000">
        <w:rPr>
          <w:b w:val="1"/>
          <w:bCs w:val="1"/>
          <w:sz w:val="24"/>
          <w:szCs w:val="24"/>
          <w:rtl w:val="0"/>
        </w:rPr>
        <w:t xml:space="preserve">Информиране на потребителя</w:t>
      </w:r>
      <w:r w:rsidDel="00000000" w:rsidR="00000000" w:rsidRPr="00000000">
        <w:rPr>
          <w:sz w:val="24"/>
          <w:szCs w:val="24"/>
          <w:rtl w:val="0"/>
        </w:rPr>
        <w:t xml:space="preserve"> – при всяко действие (добавяне в количка, успешна поръчка, грешка и др.) системата показва ясни известия, така че потребителят винаги знае какво се случва.</w:t>
      </w:r>
      <w:r w:rsidDel="00000000" w:rsidR="00000000" w:rsidRPr="00000000">
        <w:rPr>
          <w:rtl w:val="0"/>
        </w:rPr>
      </w:r>
    </w:p>
    <w:p w:rsidR="00000000" w:rsidDel="00000000" w:rsidP="00000000" w:rsidRDefault="00000000" w:rsidRPr="00000000" w14:paraId="000001BA">
      <w:pPr>
        <w:spacing w:after="200" w:line="360" w:lineRule="auto"/>
        <w:rPr>
          <w:sz w:val="24"/>
          <w:szCs w:val="24"/>
        </w:rPr>
      </w:pPr>
      <w:r w:rsidDel="00000000" w:rsidR="00000000" w:rsidRPr="00000000">
        <w:rPr>
          <w:sz w:val="24"/>
          <w:szCs w:val="24"/>
          <w:rtl w:val="0"/>
        </w:rPr>
        <w:t xml:space="preserve">Структура на интерфейса:</w:t>
      </w:r>
    </w:p>
    <w:p w:rsidR="00000000" w:rsidDel="00000000" w:rsidP="00000000" w:rsidRDefault="00000000" w:rsidRPr="00000000" w14:paraId="000001BB">
      <w:pPr>
        <w:numPr>
          <w:ilvl w:val="0"/>
          <w:numId w:val="20"/>
        </w:numPr>
        <w:spacing w:after="0" w:line="360" w:lineRule="auto"/>
        <w:ind w:left="720" w:hanging="360"/>
        <w:rPr>
          <w:sz w:val="24"/>
          <w:szCs w:val="24"/>
        </w:rPr>
      </w:pPr>
      <w:r w:rsidDel="00000000" w:rsidR="00000000" w:rsidRPr="00000000">
        <w:rPr>
          <w:sz w:val="24"/>
          <w:szCs w:val="24"/>
          <w:rtl w:val="0"/>
        </w:rPr>
        <w:t xml:space="preserve">Хедър – фиксиран в горната част, съдържа логото на TrailBlaze и навигационно меню с връзки към основните раздели: Продукти, Маршрути, AI Advisor, както и икони за количка, wishlist и профил.</w:t>
      </w:r>
      <w:r w:rsidDel="00000000" w:rsidR="00000000" w:rsidRPr="00000000">
        <w:rPr>
          <w:rtl w:val="0"/>
        </w:rPr>
      </w:r>
    </w:p>
    <w:p w:rsidR="00000000" w:rsidDel="00000000" w:rsidP="00000000" w:rsidRDefault="00000000" w:rsidRPr="00000000" w14:paraId="000001BC">
      <w:pPr>
        <w:numPr>
          <w:ilvl w:val="0"/>
          <w:numId w:val="20"/>
        </w:numPr>
        <w:spacing w:after="0" w:line="360" w:lineRule="auto"/>
        <w:ind w:left="720" w:hanging="360"/>
        <w:rPr>
          <w:sz w:val="24"/>
          <w:szCs w:val="24"/>
        </w:rPr>
      </w:pPr>
      <w:r w:rsidDel="00000000" w:rsidR="00000000" w:rsidRPr="00000000">
        <w:rPr>
          <w:sz w:val="24"/>
          <w:szCs w:val="24"/>
          <w:rtl w:val="0"/>
        </w:rPr>
        <w:t xml:space="preserve">Основна част – съдържанието на всяка страница е организирано в ясни секции, като оформлението варира според типа на страницата – каталог, детайли за продукт, търсене на маршрути и др.</w:t>
      </w:r>
      <w:r w:rsidDel="00000000" w:rsidR="00000000" w:rsidRPr="00000000">
        <w:rPr>
          <w:rtl w:val="0"/>
        </w:rPr>
      </w:r>
    </w:p>
    <w:p w:rsidR="00000000" w:rsidDel="00000000" w:rsidP="00000000" w:rsidRDefault="00000000" w:rsidRPr="00000000" w14:paraId="000001BD">
      <w:pPr>
        <w:numPr>
          <w:ilvl w:val="0"/>
          <w:numId w:val="20"/>
        </w:numPr>
        <w:spacing w:after="200" w:line="360" w:lineRule="auto"/>
        <w:ind w:left="720" w:hanging="360"/>
        <w:rPr>
          <w:sz w:val="24"/>
          <w:szCs w:val="24"/>
        </w:rPr>
      </w:pPr>
      <w:r w:rsidDel="00000000" w:rsidR="00000000" w:rsidRPr="00000000">
        <w:rPr>
          <w:sz w:val="24"/>
          <w:szCs w:val="24"/>
          <w:rtl w:val="0"/>
        </w:rPr>
        <w:t xml:space="preserve">Футър – разположен в долната част, съдържа информация за контакт и връзки към социалните мрежи.</w:t>
      </w:r>
      <w:r w:rsidDel="00000000" w:rsidR="00000000" w:rsidRPr="00000000">
        <w:rPr>
          <w:rtl w:val="0"/>
        </w:rPr>
      </w:r>
    </w:p>
    <w:p w:rsidR="00000000" w:rsidDel="00000000" w:rsidP="00000000" w:rsidRDefault="00000000" w:rsidRPr="00000000" w14:paraId="000001BE">
      <w:pPr>
        <w:spacing w:after="200" w:line="360" w:lineRule="auto"/>
        <w:ind w:left="720" w:firstLine="0"/>
        <w:rPr>
          <w:sz w:val="24"/>
          <w:szCs w:val="24"/>
        </w:rPr>
      </w:pPr>
      <w:r w:rsidDel="00000000" w:rsidR="00000000" w:rsidRPr="00000000">
        <w:rPr>
          <w:rtl w:val="0"/>
        </w:rPr>
      </w:r>
    </w:p>
    <w:p w:rsidR="00000000" w:rsidDel="00000000" w:rsidP="00000000" w:rsidRDefault="00000000" w:rsidRPr="00000000" w14:paraId="000001BF">
      <w:pPr>
        <w:spacing w:after="200" w:line="360" w:lineRule="auto"/>
        <w:rPr/>
      </w:pPr>
      <w:r w:rsidDel="00000000" w:rsidR="00000000" w:rsidRPr="00000000">
        <w:rPr>
          <w:rtl w:val="0"/>
        </w:rPr>
      </w:r>
    </w:p>
    <w:p w:rsidR="00000000" w:rsidDel="00000000" w:rsidP="00000000" w:rsidRDefault="00000000" w:rsidRPr="00000000" w14:paraId="000001C0">
      <w:pPr>
        <w:spacing w:after="200" w:line="360" w:lineRule="auto"/>
        <w:rPr>
          <w:sz w:val="24"/>
          <w:szCs w:val="24"/>
        </w:rPr>
      </w:pPr>
      <w:r w:rsidDel="00000000" w:rsidR="00000000" w:rsidRPr="00000000">
        <w:rPr>
          <w:sz w:val="24"/>
          <w:szCs w:val="24"/>
          <w:rtl w:val="0"/>
        </w:rPr>
        <w:t xml:space="preserve">Вземайки всичко това под внимание, интерфейсът на TrailBlaze осигурява приятно и ефективно потребителско изживяване. На фигура 3 е показан скриншот на началната страница на системат</w:t>
      </w:r>
    </w:p>
    <w:p w:rsidR="00000000" w:rsidDel="00000000" w:rsidP="00000000" w:rsidRDefault="00000000" w:rsidRPr="00000000" w14:paraId="000001C1">
      <w:pPr>
        <w:spacing w:after="200" w:line="360" w:lineRule="auto"/>
        <w:rPr>
          <w:sz w:val="24"/>
          <w:szCs w:val="24"/>
        </w:rPr>
      </w:pPr>
      <w:r w:rsidDel="00000000" w:rsidR="00000000" w:rsidRPr="00000000">
        <w:rPr>
          <w:sz w:val="24"/>
          <w:szCs w:val="24"/>
        </w:rPr>
        <w:drawing>
          <wp:inline distB="114300" distT="114300" distL="114300" distR="114300">
            <wp:extent cx="6519863" cy="3485967"/>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519863" cy="3485967"/>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200" w:line="360" w:lineRule="auto"/>
        <w:rPr>
          <w:sz w:val="24"/>
          <w:szCs w:val="24"/>
        </w:rPr>
      </w:pPr>
      <w:r w:rsidDel="00000000" w:rsidR="00000000" w:rsidRPr="00000000">
        <w:rPr>
          <w:rtl w:val="0"/>
        </w:rPr>
      </w:r>
    </w:p>
    <w:p w:rsidR="00000000" w:rsidDel="00000000" w:rsidP="00000000" w:rsidRDefault="00000000" w:rsidRPr="00000000" w14:paraId="000001C3">
      <w:pPr>
        <w:spacing w:after="200" w:line="360" w:lineRule="auto"/>
        <w:rPr>
          <w:sz w:val="24"/>
          <w:szCs w:val="24"/>
        </w:rPr>
      </w:pPr>
      <w:r w:rsidDel="00000000" w:rsidR="00000000" w:rsidRPr="00000000">
        <w:rPr>
          <w:rtl w:val="0"/>
        </w:rPr>
      </w:r>
    </w:p>
    <w:p w:rsidR="00000000" w:rsidDel="00000000" w:rsidP="00000000" w:rsidRDefault="00000000" w:rsidRPr="00000000" w14:paraId="000001C4">
      <w:pPr>
        <w:pStyle w:val="Heading2"/>
        <w:keepNext w:val="1"/>
        <w:spacing w:after="120" w:before="120" w:line="240" w:lineRule="auto"/>
        <w:ind w:left="0" w:firstLine="0"/>
        <w:rPr/>
      </w:pPr>
      <w:bookmarkStart w:colFirst="0" w:colLast="0" w:name="_gien2sg9mhoj" w:id="22"/>
      <w:bookmarkEnd w:id="22"/>
      <w:r w:rsidDel="00000000" w:rsidR="00000000" w:rsidRPr="00000000">
        <w:rPr>
          <w:rtl w:val="0"/>
        </w:rPr>
      </w:r>
    </w:p>
    <w:p w:rsidR="00000000" w:rsidDel="00000000" w:rsidP="00000000" w:rsidRDefault="00000000" w:rsidRPr="00000000" w14:paraId="000001C5">
      <w:pPr>
        <w:pStyle w:val="Heading2"/>
        <w:keepNext w:val="1"/>
        <w:spacing w:after="120" w:before="120" w:line="240" w:lineRule="auto"/>
        <w:ind w:left="0" w:firstLine="0"/>
        <w:rPr/>
      </w:pPr>
      <w:bookmarkStart w:colFirst="0" w:colLast="0" w:name="_tqmi8xoq3srp" w:id="23"/>
      <w:bookmarkEnd w:id="23"/>
      <w:r w:rsidDel="00000000" w:rsidR="00000000" w:rsidRPr="00000000">
        <w:rPr>
          <w:rtl w:val="0"/>
        </w:rPr>
      </w:r>
    </w:p>
    <w:p w:rsidR="00000000" w:rsidDel="00000000" w:rsidP="00000000" w:rsidRDefault="00000000" w:rsidRPr="00000000" w14:paraId="000001C6">
      <w:pPr>
        <w:pStyle w:val="Heading2"/>
        <w:keepNext w:val="1"/>
        <w:spacing w:after="120" w:before="120" w:line="240" w:lineRule="auto"/>
        <w:ind w:left="0" w:firstLine="0"/>
        <w:rPr>
          <w:b w:val="1"/>
          <w:bCs w:val="1"/>
          <w:sz w:val="32"/>
          <w:szCs w:val="32"/>
        </w:rPr>
      </w:pPr>
      <w:bookmarkStart w:colFirst="0" w:colLast="0" w:name="_yzt5ngglw5oc" w:id="24"/>
      <w:bookmarkEnd w:id="24"/>
      <w:r w:rsidDel="00000000" w:rsidR="00000000" w:rsidRPr="00000000">
        <w:rPr>
          <w:b w:val="1"/>
          <w:bCs w:val="1"/>
          <w:rtl w:val="0"/>
        </w:rPr>
        <w:t xml:space="preserve">2.4. Организация на данните</w:t>
      </w:r>
      <w:r w:rsidDel="00000000" w:rsidR="00000000" w:rsidRPr="00000000">
        <w:rPr>
          <w:rtl w:val="0"/>
        </w:rPr>
      </w:r>
    </w:p>
    <w:p w:rsidR="00000000" w:rsidDel="00000000" w:rsidP="00000000" w:rsidRDefault="00000000" w:rsidRPr="00000000" w14:paraId="000001C7">
      <w:pPr>
        <w:pStyle w:val="Heading3"/>
        <w:keepNext w:val="1"/>
        <w:spacing w:after="120" w:before="120" w:line="240" w:lineRule="auto"/>
        <w:rPr>
          <w:b w:val="1"/>
          <w:bCs w:val="1"/>
          <w:sz w:val="28"/>
          <w:szCs w:val="28"/>
        </w:rPr>
      </w:pPr>
      <w:bookmarkStart w:colFirst="0" w:colLast="0" w:name="_p9yw7y63e6d6" w:id="25"/>
      <w:bookmarkEnd w:id="25"/>
      <w:r w:rsidDel="00000000" w:rsidR="00000000" w:rsidRPr="00000000">
        <w:rPr>
          <w:b w:val="1"/>
          <w:bCs w:val="1"/>
          <w:rtl w:val="0"/>
        </w:rPr>
        <w:t xml:space="preserve">2.4.1. Entity Relationship Diagram</w:t>
      </w:r>
      <w:r w:rsidDel="00000000" w:rsidR="00000000" w:rsidRPr="00000000">
        <w:rPr>
          <w:rtl w:val="0"/>
        </w:rPr>
      </w:r>
    </w:p>
    <w:p w:rsidR="00000000" w:rsidDel="00000000" w:rsidP="00000000" w:rsidRDefault="00000000" w:rsidRPr="00000000" w14:paraId="000001C8">
      <w:pPr>
        <w:keepNext w:val="1"/>
        <w:spacing w:after="120" w:before="120" w:line="240" w:lineRule="auto"/>
        <w:rPr>
          <w:sz w:val="24"/>
          <w:szCs w:val="24"/>
        </w:rPr>
      </w:pPr>
      <w:r w:rsidDel="00000000" w:rsidR="00000000" w:rsidRPr="00000000">
        <w:rPr>
          <w:sz w:val="24"/>
          <w:szCs w:val="24"/>
          <w:rtl w:val="0"/>
        </w:rPr>
        <w:t xml:space="preserve">Проектирането на база от данни започва от анализирането на предметната област и след това изготвянето на конкретни модели и връзката им с конкретни типове данни. Моделът Обект-връзка е изключително известен и се използва за графичното представяне на база от данни чрез съответните ER диаграми. Основните компоненти в една такава диаграма са:</w:t>
      </w:r>
    </w:p>
    <w:p w:rsidR="00000000" w:rsidDel="00000000" w:rsidP="00000000" w:rsidRDefault="00000000" w:rsidRPr="00000000" w14:paraId="000001C9">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1CA">
      <w:pPr>
        <w:keepNext w:val="1"/>
        <w:numPr>
          <w:ilvl w:val="0"/>
          <w:numId w:val="25"/>
        </w:numPr>
        <w:spacing w:after="0" w:before="120" w:line="240" w:lineRule="auto"/>
        <w:ind w:left="720" w:hanging="360"/>
        <w:rPr>
          <w:sz w:val="24"/>
          <w:szCs w:val="24"/>
        </w:rPr>
      </w:pPr>
      <w:r w:rsidDel="00000000" w:rsidR="00000000" w:rsidRPr="00000000">
        <w:rPr>
          <w:sz w:val="24"/>
          <w:szCs w:val="24"/>
          <w:rtl w:val="0"/>
        </w:rPr>
        <w:t xml:space="preserve">Обект (entity) – наименованието на реален обект от предметната област, например онлайн магазин за туристическа екипировка.</w:t>
      </w:r>
    </w:p>
    <w:p w:rsidR="00000000" w:rsidDel="00000000" w:rsidP="00000000" w:rsidRDefault="00000000" w:rsidRPr="00000000" w14:paraId="000001CB">
      <w:pPr>
        <w:keepNext w:val="1"/>
        <w:numPr>
          <w:ilvl w:val="0"/>
          <w:numId w:val="25"/>
        </w:numPr>
        <w:spacing w:after="0" w:before="0" w:line="240" w:lineRule="auto"/>
        <w:ind w:left="720" w:hanging="360"/>
        <w:rPr>
          <w:sz w:val="24"/>
          <w:szCs w:val="24"/>
        </w:rPr>
      </w:pPr>
      <w:r w:rsidDel="00000000" w:rsidR="00000000" w:rsidRPr="00000000">
        <w:rPr>
          <w:sz w:val="24"/>
          <w:szCs w:val="24"/>
          <w:rtl w:val="0"/>
        </w:rPr>
        <w:t xml:space="preserve">Клас обекти – това е множеството от обекти със сходни и общи свойства, например продукти, потребители, поръчки.</w:t>
      </w:r>
    </w:p>
    <w:p w:rsidR="00000000" w:rsidDel="00000000" w:rsidP="00000000" w:rsidRDefault="00000000" w:rsidRPr="00000000" w14:paraId="000001CC">
      <w:pPr>
        <w:keepNext w:val="1"/>
        <w:numPr>
          <w:ilvl w:val="0"/>
          <w:numId w:val="25"/>
        </w:numPr>
        <w:spacing w:after="0" w:before="0" w:line="240" w:lineRule="auto"/>
        <w:ind w:left="720" w:hanging="360"/>
        <w:rPr>
          <w:sz w:val="24"/>
          <w:szCs w:val="24"/>
        </w:rPr>
      </w:pPr>
      <w:r w:rsidDel="00000000" w:rsidR="00000000" w:rsidRPr="00000000">
        <w:rPr>
          <w:sz w:val="24"/>
          <w:szCs w:val="24"/>
          <w:rtl w:val="0"/>
        </w:rPr>
        <w:t xml:space="preserve">Атрибути (attributes) – представляват свойствата на всеки обект в даден клас. Например всеки продукт има име, цена, категория, наличност и снимка. Всеки обект се идентифицира с „ключ“, който представлява уникална стойност.</w:t>
      </w:r>
    </w:p>
    <w:p w:rsidR="00000000" w:rsidDel="00000000" w:rsidP="00000000" w:rsidRDefault="00000000" w:rsidRPr="00000000" w14:paraId="000001CD">
      <w:pPr>
        <w:keepNext w:val="1"/>
        <w:numPr>
          <w:ilvl w:val="0"/>
          <w:numId w:val="25"/>
        </w:numPr>
        <w:spacing w:after="0" w:before="0" w:line="240" w:lineRule="auto"/>
        <w:ind w:left="720" w:hanging="360"/>
        <w:rPr>
          <w:sz w:val="24"/>
          <w:szCs w:val="24"/>
        </w:rPr>
      </w:pPr>
      <w:r w:rsidDel="00000000" w:rsidR="00000000" w:rsidRPr="00000000">
        <w:rPr>
          <w:sz w:val="24"/>
          <w:szCs w:val="24"/>
          <w:rtl w:val="0"/>
        </w:rPr>
        <w:t xml:space="preserve">Характеризиращ обект – обекти от предметната област, които не могат да съществуват самостоятелно. Например, артикулите в количката не могат да съществуват без самата количка.</w:t>
      </w:r>
    </w:p>
    <w:p w:rsidR="00000000" w:rsidDel="00000000" w:rsidP="00000000" w:rsidRDefault="00000000" w:rsidRPr="00000000" w14:paraId="000001CE">
      <w:pPr>
        <w:keepNext w:val="1"/>
        <w:numPr>
          <w:ilvl w:val="0"/>
          <w:numId w:val="25"/>
        </w:numPr>
        <w:spacing w:after="120" w:before="0" w:line="240" w:lineRule="auto"/>
        <w:ind w:left="720" w:hanging="360"/>
        <w:rPr>
          <w:sz w:val="24"/>
          <w:szCs w:val="24"/>
        </w:rPr>
      </w:pPr>
      <w:r w:rsidDel="00000000" w:rsidR="00000000" w:rsidRPr="00000000">
        <w:rPr>
          <w:sz w:val="24"/>
          <w:szCs w:val="24"/>
          <w:rtl w:val="0"/>
        </w:rPr>
        <w:t xml:space="preserve">Подклас обекти – обекти, които притежават всички свойства на даден базов обект, но имат и свои допълнителни. Връзката се изобразява чрез триъгълник.</w:t>
      </w:r>
    </w:p>
    <w:p w:rsidR="00000000" w:rsidDel="00000000" w:rsidP="00000000" w:rsidRDefault="00000000" w:rsidRPr="00000000" w14:paraId="000001CF">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a7pnmkn0xgfg" w:id="26"/>
      <w:bookmarkEnd w:id="26"/>
      <w:r w:rsidDel="00000000" w:rsidR="00000000" w:rsidRPr="00000000">
        <w:rPr>
          <w:rtl w:val="0"/>
        </w:rPr>
      </w:r>
    </w:p>
    <w:p w:rsidR="00000000" w:rsidDel="00000000" w:rsidP="00000000" w:rsidRDefault="00000000" w:rsidRPr="00000000" w14:paraId="000001D0">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v7p4a083y4fu" w:id="27"/>
      <w:bookmarkEnd w:id="27"/>
      <w:r w:rsidDel="00000000" w:rsidR="00000000" w:rsidRPr="00000000">
        <w:rPr>
          <w:rtl w:val="0"/>
        </w:rPr>
      </w:r>
    </w:p>
    <w:p w:rsidR="00000000" w:rsidDel="00000000" w:rsidP="00000000" w:rsidRDefault="00000000" w:rsidRPr="00000000" w14:paraId="000001D1">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fi6ejvpevlvh" w:id="28"/>
      <w:bookmarkEnd w:id="28"/>
      <w:r w:rsidDel="00000000" w:rsidR="00000000" w:rsidRPr="00000000">
        <w:rPr>
          <w:rtl w:val="0"/>
        </w:rPr>
      </w:r>
    </w:p>
    <w:p w:rsidR="00000000" w:rsidDel="00000000" w:rsidP="00000000" w:rsidRDefault="00000000" w:rsidRPr="00000000" w14:paraId="000001D2">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rcyczcqkrb0n" w:id="29"/>
      <w:bookmarkEnd w:id="29"/>
      <w:r w:rsidDel="00000000" w:rsidR="00000000" w:rsidRPr="00000000">
        <w:rPr>
          <w:rtl w:val="0"/>
        </w:rPr>
      </w:r>
    </w:p>
    <w:p w:rsidR="00000000" w:rsidDel="00000000" w:rsidP="00000000" w:rsidRDefault="00000000" w:rsidRPr="00000000" w14:paraId="000001D3">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732lqr4z4izt" w:id="30"/>
      <w:bookmarkEnd w:id="30"/>
      <w:r w:rsidDel="00000000" w:rsidR="00000000" w:rsidRPr="00000000">
        <w:rPr>
          <w:rtl w:val="0"/>
        </w:rPr>
      </w:r>
    </w:p>
    <w:p w:rsidR="00000000" w:rsidDel="00000000" w:rsidP="00000000" w:rsidRDefault="00000000" w:rsidRPr="00000000" w14:paraId="000001D4">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f69pprr166f0" w:id="31"/>
      <w:bookmarkEnd w:id="31"/>
      <w:r w:rsidDel="00000000" w:rsidR="00000000" w:rsidRPr="00000000">
        <w:rPr>
          <w:rtl w:val="0"/>
        </w:rPr>
      </w:r>
    </w:p>
    <w:p w:rsidR="00000000" w:rsidDel="00000000" w:rsidP="00000000" w:rsidRDefault="00000000" w:rsidRPr="00000000" w14:paraId="000001D5">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ax96co50evx2" w:id="32"/>
      <w:bookmarkEnd w:id="32"/>
      <w:r w:rsidDel="00000000" w:rsidR="00000000" w:rsidRPr="00000000">
        <w:rPr>
          <w:rtl w:val="0"/>
        </w:rPr>
      </w:r>
    </w:p>
    <w:p w:rsidR="00000000" w:rsidDel="00000000" w:rsidP="00000000" w:rsidRDefault="00000000" w:rsidRPr="00000000" w14:paraId="000001D6">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1qmppdu0ymyo" w:id="33"/>
      <w:bookmarkEnd w:id="33"/>
      <w:r w:rsidDel="00000000" w:rsidR="00000000" w:rsidRPr="00000000">
        <w:rPr>
          <w:rtl w:val="0"/>
        </w:rPr>
      </w:r>
    </w:p>
    <w:p w:rsidR="00000000" w:rsidDel="00000000" w:rsidP="00000000" w:rsidRDefault="00000000" w:rsidRPr="00000000" w14:paraId="000001D7">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j2vm9mno8tno" w:id="34"/>
      <w:bookmarkEnd w:id="34"/>
      <w:r w:rsidDel="00000000" w:rsidR="00000000" w:rsidRPr="00000000">
        <w:rPr>
          <w:rtl w:val="0"/>
        </w:rPr>
      </w:r>
    </w:p>
    <w:p w:rsidR="00000000" w:rsidDel="00000000" w:rsidP="00000000" w:rsidRDefault="00000000" w:rsidRPr="00000000" w14:paraId="000001D8">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scepumybxih2" w:id="35"/>
      <w:bookmarkEnd w:id="35"/>
      <w:r w:rsidDel="00000000" w:rsidR="00000000" w:rsidRPr="00000000">
        <w:rPr>
          <w:rtl w:val="0"/>
        </w:rPr>
      </w:r>
    </w:p>
    <w:p w:rsidR="00000000" w:rsidDel="00000000" w:rsidP="00000000" w:rsidRDefault="00000000" w:rsidRPr="00000000" w14:paraId="000001D9">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g3i1vo4clu4h" w:id="36"/>
      <w:bookmarkEnd w:id="36"/>
      <w:r w:rsidDel="00000000" w:rsidR="00000000" w:rsidRPr="00000000">
        <w:rPr>
          <w:rtl w:val="0"/>
        </w:rPr>
      </w:r>
    </w:p>
    <w:p w:rsidR="00000000" w:rsidDel="00000000" w:rsidP="00000000" w:rsidRDefault="00000000" w:rsidRPr="00000000" w14:paraId="000001DA">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x2exuer28ucy" w:id="37"/>
      <w:bookmarkEnd w:id="37"/>
      <w:r w:rsidDel="00000000" w:rsidR="00000000" w:rsidRPr="00000000">
        <w:rPr>
          <w:rtl w:val="0"/>
        </w:rPr>
      </w:r>
    </w:p>
    <w:p w:rsidR="00000000" w:rsidDel="00000000" w:rsidP="00000000" w:rsidRDefault="00000000" w:rsidRPr="00000000" w14:paraId="000001DB">
      <w:pPr>
        <w:pStyle w:val="Heading4"/>
        <w:keepLines w:val="0"/>
        <w:tabs>
          <w:tab w:val="left" w:leader="none" w:pos="709"/>
        </w:tabs>
        <w:spacing w:after="0" w:before="0" w:line="360" w:lineRule="auto"/>
        <w:ind w:left="0" w:firstLine="0"/>
        <w:rPr>
          <w:b w:val="1"/>
          <w:bCs w:val="1"/>
          <w:color w:val="000000"/>
          <w:sz w:val="28"/>
          <w:szCs w:val="28"/>
        </w:rPr>
      </w:pPr>
      <w:bookmarkStart w:colFirst="0" w:colLast="0" w:name="_e4xhchgo6h73" w:id="38"/>
      <w:bookmarkEnd w:id="38"/>
      <w:r w:rsidDel="00000000" w:rsidR="00000000" w:rsidRPr="00000000">
        <w:rPr>
          <w:rtl w:val="0"/>
        </w:rPr>
      </w:r>
    </w:p>
    <w:p w:rsidR="00000000" w:rsidDel="00000000" w:rsidP="00000000" w:rsidRDefault="00000000" w:rsidRPr="00000000" w14:paraId="000001DC">
      <w:pPr>
        <w:pStyle w:val="Heading3"/>
        <w:keepLines w:val="0"/>
        <w:tabs>
          <w:tab w:val="left" w:leader="none" w:pos="709"/>
        </w:tabs>
        <w:spacing w:after="0" w:before="0" w:line="360" w:lineRule="auto"/>
        <w:ind w:left="0" w:firstLine="0"/>
        <w:rPr>
          <w:b w:val="1"/>
          <w:bCs w:val="1"/>
          <w:color w:val="000000"/>
          <w:sz w:val="28"/>
          <w:szCs w:val="28"/>
        </w:rPr>
      </w:pPr>
      <w:bookmarkStart w:colFirst="0" w:colLast="0" w:name="_q4o8q0kkqwhn" w:id="39"/>
      <w:bookmarkEnd w:id="39"/>
      <w:r w:rsidDel="00000000" w:rsidR="00000000" w:rsidRPr="00000000">
        <w:rPr>
          <w:b w:val="1"/>
          <w:bCs w:val="1"/>
          <w:color w:val="000000"/>
          <w:rtl w:val="0"/>
        </w:rPr>
        <w:t xml:space="preserve">2.4.2. База данни</w:t>
      </w:r>
      <w:r w:rsidDel="00000000" w:rsidR="00000000" w:rsidRPr="00000000">
        <w:rPr>
          <w:rtl w:val="0"/>
        </w:rPr>
      </w:r>
    </w:p>
    <w:p w:rsidR="00000000" w:rsidDel="00000000" w:rsidP="00000000" w:rsidRDefault="00000000" w:rsidRPr="00000000" w14:paraId="000001DD">
      <w:pPr>
        <w:tabs>
          <w:tab w:val="left" w:leader="none" w:pos="709"/>
        </w:tabs>
        <w:rPr>
          <w:sz w:val="24"/>
          <w:szCs w:val="24"/>
        </w:rPr>
      </w:pPr>
      <w:r w:rsidDel="00000000" w:rsidR="00000000" w:rsidRPr="00000000">
        <w:rPr>
          <w:sz w:val="24"/>
          <w:szCs w:val="24"/>
          <w:rtl w:val="0"/>
        </w:rPr>
        <w:t xml:space="preserve">„Релационната база данни“ е тип база данни, която съхранява данните в таблици, подредени в редове, наричани записи, и колони. Тя позволява създаването на релации между отделните таблици, които осигуряват възможност ефективно да се съхранява огромно количество информация и ефективно да се извлича специфична такава. Софтуерът, който се използва за визуализирането, организирането и управлението на този тип база данни се нарича система за управление на релационни база данни (СУРБД). В TrailBlaze за управление на базата данни е използвана PostgreSQL.</w:t>
      </w:r>
    </w:p>
    <w:p w:rsidR="00000000" w:rsidDel="00000000" w:rsidP="00000000" w:rsidRDefault="00000000" w:rsidRPr="00000000" w14:paraId="000001DE">
      <w:pPr>
        <w:tabs>
          <w:tab w:val="left" w:leader="none" w:pos="709"/>
        </w:tabs>
        <w:rPr>
          <w:sz w:val="24"/>
          <w:szCs w:val="24"/>
        </w:rPr>
      </w:pPr>
      <w:r w:rsidDel="00000000" w:rsidR="00000000" w:rsidRPr="00000000">
        <w:rPr>
          <w:rtl w:val="0"/>
        </w:rPr>
      </w:r>
    </w:p>
    <w:p w:rsidR="00000000" w:rsidDel="00000000" w:rsidP="00000000" w:rsidRDefault="00000000" w:rsidRPr="00000000" w14:paraId="000001DF">
      <w:pPr>
        <w:tabs>
          <w:tab w:val="left" w:leader="none" w:pos="709"/>
        </w:tabs>
        <w:rPr>
          <w:sz w:val="24"/>
          <w:szCs w:val="24"/>
        </w:rPr>
      </w:pPr>
      <w:r w:rsidDel="00000000" w:rsidR="00000000" w:rsidRPr="00000000">
        <w:rPr>
          <w:sz w:val="24"/>
          <w:szCs w:val="24"/>
          <w:rtl w:val="0"/>
        </w:rPr>
        <w:t xml:space="preserve">Основните характеристики на една релационна база данни са:</w:t>
      </w:r>
    </w:p>
    <w:p w:rsidR="00000000" w:rsidDel="00000000" w:rsidP="00000000" w:rsidRDefault="00000000" w:rsidRPr="00000000" w14:paraId="000001E0">
      <w:pPr>
        <w:tabs>
          <w:tab w:val="left" w:leader="none" w:pos="709"/>
        </w:tabs>
        <w:rPr>
          <w:sz w:val="24"/>
          <w:szCs w:val="24"/>
        </w:rPr>
      </w:pPr>
      <w:r w:rsidDel="00000000" w:rsidR="00000000" w:rsidRPr="00000000">
        <w:rPr>
          <w:rtl w:val="0"/>
        </w:rPr>
      </w:r>
    </w:p>
    <w:p w:rsidR="00000000" w:rsidDel="00000000" w:rsidP="00000000" w:rsidRDefault="00000000" w:rsidRPr="00000000" w14:paraId="000001E1">
      <w:pPr>
        <w:numPr>
          <w:ilvl w:val="0"/>
          <w:numId w:val="19"/>
        </w:numPr>
        <w:tabs>
          <w:tab w:val="left" w:leader="none" w:pos="709"/>
        </w:tabs>
        <w:ind w:left="720" w:hanging="360"/>
        <w:rPr>
          <w:sz w:val="24"/>
          <w:szCs w:val="24"/>
        </w:rPr>
      </w:pPr>
      <w:r w:rsidDel="00000000" w:rsidR="00000000" w:rsidRPr="00000000">
        <w:rPr>
          <w:sz w:val="24"/>
          <w:szCs w:val="24"/>
          <w:rtl w:val="0"/>
        </w:rPr>
        <w:t xml:space="preserve">Релация (relation) – това е терминът, който се използва в терминологията на релационния модел за таблиците, в които се представят данните.</w:t>
      </w:r>
      <w:r w:rsidDel="00000000" w:rsidR="00000000" w:rsidRPr="00000000">
        <w:rPr>
          <w:rtl w:val="0"/>
        </w:rPr>
      </w:r>
    </w:p>
    <w:p w:rsidR="00000000" w:rsidDel="00000000" w:rsidP="00000000" w:rsidRDefault="00000000" w:rsidRPr="00000000" w14:paraId="000001E2">
      <w:pPr>
        <w:numPr>
          <w:ilvl w:val="0"/>
          <w:numId w:val="19"/>
        </w:numPr>
        <w:tabs>
          <w:tab w:val="left" w:leader="none" w:pos="709"/>
        </w:tabs>
        <w:ind w:left="720" w:hanging="360"/>
        <w:rPr>
          <w:sz w:val="24"/>
          <w:szCs w:val="24"/>
        </w:rPr>
      </w:pPr>
      <w:r w:rsidDel="00000000" w:rsidR="00000000" w:rsidRPr="00000000">
        <w:rPr>
          <w:sz w:val="24"/>
          <w:szCs w:val="24"/>
          <w:rtl w:val="0"/>
        </w:rPr>
        <w:t xml:space="preserve">Домейнът – всички допустими стойности, които могат да бъдат присвоени на един атрибут и техните характеристики. Например, полето за имейл може да приема само валидни имейл адреси.</w:t>
      </w:r>
      <w:r w:rsidDel="00000000" w:rsidR="00000000" w:rsidRPr="00000000">
        <w:rPr>
          <w:rtl w:val="0"/>
        </w:rPr>
      </w:r>
    </w:p>
    <w:p w:rsidR="00000000" w:rsidDel="00000000" w:rsidP="00000000" w:rsidRDefault="00000000" w:rsidRPr="00000000" w14:paraId="000001E3">
      <w:pPr>
        <w:numPr>
          <w:ilvl w:val="0"/>
          <w:numId w:val="19"/>
        </w:numPr>
        <w:tabs>
          <w:tab w:val="left" w:leader="none" w:pos="709"/>
        </w:tabs>
        <w:ind w:left="720" w:hanging="360"/>
        <w:rPr>
          <w:sz w:val="24"/>
          <w:szCs w:val="24"/>
        </w:rPr>
      </w:pPr>
      <w:r w:rsidDel="00000000" w:rsidR="00000000" w:rsidRPr="00000000">
        <w:rPr>
          <w:sz w:val="24"/>
          <w:szCs w:val="24"/>
          <w:rtl w:val="0"/>
        </w:rPr>
        <w:t xml:space="preserve">Първичен ключ – поле от таблицата, което определя еднозначно записите от таблицата.</w:t>
      </w:r>
      <w:r w:rsidDel="00000000" w:rsidR="00000000" w:rsidRPr="00000000">
        <w:rPr>
          <w:rtl w:val="0"/>
        </w:rPr>
      </w:r>
    </w:p>
    <w:p w:rsidR="00000000" w:rsidDel="00000000" w:rsidP="00000000" w:rsidRDefault="00000000" w:rsidRPr="00000000" w14:paraId="000001E4">
      <w:pPr>
        <w:numPr>
          <w:ilvl w:val="0"/>
          <w:numId w:val="19"/>
        </w:numPr>
        <w:tabs>
          <w:tab w:val="left" w:leader="none" w:pos="709"/>
        </w:tabs>
        <w:ind w:left="720" w:hanging="360"/>
        <w:rPr>
          <w:sz w:val="24"/>
          <w:szCs w:val="24"/>
        </w:rPr>
      </w:pPr>
      <w:r w:rsidDel="00000000" w:rsidR="00000000" w:rsidRPr="00000000">
        <w:rPr>
          <w:sz w:val="24"/>
          <w:szCs w:val="24"/>
          <w:rtl w:val="0"/>
        </w:rPr>
        <w:t xml:space="preserve">Релации (връзки) – съпоставянето на запис от една таблица със записи от друга таблица. Съществуват няколко вида релации:</w:t>
      </w:r>
      <w:r w:rsidDel="00000000" w:rsidR="00000000" w:rsidRPr="00000000">
        <w:rPr>
          <w:rtl w:val="0"/>
        </w:rPr>
      </w:r>
    </w:p>
    <w:p w:rsidR="00000000" w:rsidDel="00000000" w:rsidP="00000000" w:rsidRDefault="00000000" w:rsidRPr="00000000" w14:paraId="000001E5">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6">
      <w:pPr>
        <w:tabs>
          <w:tab w:val="left" w:leader="none" w:pos="709"/>
        </w:tabs>
        <w:ind w:left="0" w:firstLine="0"/>
        <w:rPr>
          <w:sz w:val="24"/>
          <w:szCs w:val="24"/>
        </w:rPr>
      </w:pPr>
      <w:r w:rsidDel="00000000" w:rsidR="00000000" w:rsidRPr="00000000">
        <w:rPr>
          <w:sz w:val="24"/>
          <w:szCs w:val="24"/>
          <w:rtl w:val="0"/>
        </w:rPr>
        <w:t xml:space="preserve">Видове връзки между обектите:</w:t>
      </w:r>
    </w:p>
    <w:p w:rsidR="00000000" w:rsidDel="00000000" w:rsidP="00000000" w:rsidRDefault="00000000" w:rsidRPr="00000000" w14:paraId="000001E7">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8">
      <w:pPr>
        <w:numPr>
          <w:ilvl w:val="0"/>
          <w:numId w:val="6"/>
        </w:numPr>
        <w:tabs>
          <w:tab w:val="left" w:leader="none" w:pos="709"/>
        </w:tabs>
        <w:ind w:left="720" w:hanging="360"/>
        <w:rPr>
          <w:sz w:val="24"/>
          <w:szCs w:val="24"/>
        </w:rPr>
      </w:pPr>
      <w:r w:rsidDel="00000000" w:rsidR="00000000" w:rsidRPr="00000000">
        <w:rPr>
          <w:sz w:val="24"/>
          <w:szCs w:val="24"/>
          <w:rtl w:val="0"/>
        </w:rPr>
        <w:t xml:space="preserve">„Едно към едно" (1:1) – един запис от таблица съответства на точно един запис от друга таблица. Например, един потребител има една количка.</w:t>
      </w:r>
      <w:r w:rsidDel="00000000" w:rsidR="00000000" w:rsidRPr="00000000">
        <w:rPr>
          <w:rtl w:val="0"/>
        </w:rPr>
      </w:r>
    </w:p>
    <w:p w:rsidR="00000000" w:rsidDel="00000000" w:rsidP="00000000" w:rsidRDefault="00000000" w:rsidRPr="00000000" w14:paraId="000001E9">
      <w:pPr>
        <w:numPr>
          <w:ilvl w:val="0"/>
          <w:numId w:val="6"/>
        </w:numPr>
        <w:tabs>
          <w:tab w:val="left" w:leader="none" w:pos="709"/>
        </w:tabs>
        <w:ind w:left="720" w:hanging="360"/>
        <w:rPr>
          <w:sz w:val="24"/>
          <w:szCs w:val="24"/>
        </w:rPr>
      </w:pPr>
      <w:r w:rsidDel="00000000" w:rsidR="00000000" w:rsidRPr="00000000">
        <w:rPr>
          <w:sz w:val="24"/>
          <w:szCs w:val="24"/>
          <w:rtl w:val="0"/>
        </w:rPr>
        <w:t xml:space="preserve">„Едно към много" (1:М) – на един запис от таблица съответстват много други от друга таблица. Например, един потребител може да има много поръчки.</w:t>
      </w:r>
      <w:r w:rsidDel="00000000" w:rsidR="00000000" w:rsidRPr="00000000">
        <w:rPr>
          <w:rtl w:val="0"/>
        </w:rPr>
      </w:r>
    </w:p>
    <w:p w:rsidR="00000000" w:rsidDel="00000000" w:rsidP="00000000" w:rsidRDefault="00000000" w:rsidRPr="00000000" w14:paraId="000001EA">
      <w:pPr>
        <w:numPr>
          <w:ilvl w:val="0"/>
          <w:numId w:val="6"/>
        </w:numPr>
        <w:tabs>
          <w:tab w:val="left" w:leader="none" w:pos="709"/>
        </w:tabs>
        <w:ind w:left="720" w:hanging="360"/>
        <w:rPr>
          <w:sz w:val="24"/>
          <w:szCs w:val="24"/>
        </w:rPr>
      </w:pPr>
      <w:r w:rsidDel="00000000" w:rsidR="00000000" w:rsidRPr="00000000">
        <w:rPr>
          <w:sz w:val="24"/>
          <w:szCs w:val="24"/>
          <w:rtl w:val="0"/>
        </w:rPr>
        <w:t xml:space="preserve">„Много към много" (М:М) – на един запис от таблица съответстват много записи от друга и обратно. Например, един продукт може да бъде част от много поръчки, а една поръчка може да съдържа много продукти. Този тип връзка се реализира чрез междинна таблица (OrderItem).</w:t>
      </w:r>
      <w:r w:rsidDel="00000000" w:rsidR="00000000" w:rsidRPr="00000000">
        <w:rPr>
          <w:rtl w:val="0"/>
        </w:rPr>
      </w:r>
    </w:p>
    <w:p w:rsidR="00000000" w:rsidDel="00000000" w:rsidP="00000000" w:rsidRDefault="00000000" w:rsidRPr="00000000" w14:paraId="000001EB">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C">
      <w:pPr>
        <w:tabs>
          <w:tab w:val="left" w:leader="none" w:pos="709"/>
        </w:tabs>
        <w:ind w:left="0" w:firstLine="0"/>
        <w:rPr>
          <w:sz w:val="24"/>
          <w:szCs w:val="24"/>
        </w:rPr>
      </w:pPr>
      <w:r w:rsidDel="00000000" w:rsidR="00000000" w:rsidRPr="00000000">
        <w:rPr>
          <w:sz w:val="24"/>
          <w:szCs w:val="24"/>
          <w:rtl w:val="0"/>
        </w:rPr>
        <w:t xml:space="preserve">Базата данни на TrailBlaze се състои от 9 таблици, като повечето от тях съдържат външни ключове и референции към записи от други таблици. На фигура 5 е представена структурата на базата данни с всички таблици.</w:t>
      </w:r>
    </w:p>
    <w:p w:rsidR="00000000" w:rsidDel="00000000" w:rsidP="00000000" w:rsidRDefault="00000000" w:rsidRPr="00000000" w14:paraId="000001ED">
      <w:pPr>
        <w:tabs>
          <w:tab w:val="left" w:leader="none" w:pos="709"/>
        </w:tabs>
        <w:ind w:left="0" w:firstLine="0"/>
        <w:rPr>
          <w:sz w:val="24"/>
          <w:szCs w:val="24"/>
        </w:rPr>
      </w:pPr>
      <w:r w:rsidDel="00000000" w:rsidR="00000000" w:rsidRPr="00000000">
        <w:rPr>
          <w:rtl w:val="0"/>
        </w:rPr>
      </w:r>
    </w:p>
    <w:p w:rsidR="00000000" w:rsidDel="00000000" w:rsidP="00000000" w:rsidRDefault="00000000" w:rsidRPr="00000000" w14:paraId="000001EE">
      <w:pPr>
        <w:keepNext w:val="1"/>
        <w:spacing w:after="120" w:before="120" w:line="240" w:lineRule="auto"/>
        <w:rPr>
          <w:sz w:val="24"/>
          <w:szCs w:val="24"/>
        </w:rPr>
      </w:pPr>
      <w:bookmarkStart w:colFirst="0" w:colLast="0" w:name="_cp46da2ck1dy" w:id="40"/>
      <w:bookmarkEnd w:id="40"/>
      <w:r w:rsidDel="00000000" w:rsidR="00000000" w:rsidRPr="00000000">
        <w:rPr>
          <w:sz w:val="24"/>
          <w:szCs w:val="24"/>
          <w:rtl w:val="0"/>
        </w:rPr>
        <w:t xml:space="preserve">Списък на таблиците в базата данни:</w:t>
      </w:r>
    </w:p>
    <w:p w:rsidR="00000000" w:rsidDel="00000000" w:rsidP="00000000" w:rsidRDefault="00000000" w:rsidRPr="00000000" w14:paraId="000001EF">
      <w:pPr>
        <w:keepNext w:val="1"/>
        <w:spacing w:after="120" w:before="120" w:line="240" w:lineRule="auto"/>
        <w:rPr>
          <w:sz w:val="24"/>
          <w:szCs w:val="24"/>
        </w:rPr>
      </w:pPr>
      <w:r w:rsidDel="00000000" w:rsidR="00000000" w:rsidRPr="00000000">
        <w:rPr>
          <w:sz w:val="24"/>
          <w:szCs w:val="24"/>
          <w:rtl w:val="0"/>
        </w:rPr>
        <w:t xml:space="preserve">User – съхранява информация за потребителите: име, имейл, парола (хеширана), дата на регистрация, статус на верификация.</w:t>
      </w:r>
    </w:p>
    <w:p w:rsidR="00000000" w:rsidDel="00000000" w:rsidP="00000000" w:rsidRDefault="00000000" w:rsidRPr="00000000" w14:paraId="000001F0">
      <w:pPr>
        <w:keepNext w:val="1"/>
        <w:spacing w:after="120" w:before="120" w:line="240" w:lineRule="auto"/>
        <w:rPr>
          <w:sz w:val="24"/>
          <w:szCs w:val="24"/>
        </w:rPr>
      </w:pPr>
      <w:bookmarkStart w:colFirst="0" w:colLast="0" w:name="_7x2kqjemcoes" w:id="41"/>
      <w:bookmarkEnd w:id="41"/>
      <w:r w:rsidDel="00000000" w:rsidR="00000000" w:rsidRPr="00000000">
        <w:rPr>
          <w:sz w:val="24"/>
          <w:szCs w:val="24"/>
        </w:rPr>
        <w:drawing>
          <wp:inline distB="114300" distT="114300" distL="114300" distR="114300">
            <wp:extent cx="4010025" cy="2487885"/>
            <wp:effectExtent b="0" l="0" r="0" t="0"/>
            <wp:docPr id="5" name="image3.png"/>
            <a:graphic>
              <a:graphicData uri="http://schemas.openxmlformats.org/drawingml/2006/picture">
                <pic:pic>
                  <pic:nvPicPr>
                    <pic:cNvPr id="0" name="image3.png"/>
                    <pic:cNvPicPr preferRelativeResize="0"/>
                  </pic:nvPicPr>
                  <pic:blipFill>
                    <a:blip r:embed="rId9"/>
                    <a:srcRect b="36922" l="0" r="0" t="11591"/>
                    <a:stretch>
                      <a:fillRect/>
                    </a:stretch>
                  </pic:blipFill>
                  <pic:spPr>
                    <a:xfrm>
                      <a:off x="0" y="0"/>
                      <a:ext cx="4010025" cy="248788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keepNext w:val="1"/>
        <w:spacing w:after="120" w:before="120" w:line="240" w:lineRule="auto"/>
        <w:rPr>
          <w:sz w:val="24"/>
          <w:szCs w:val="24"/>
        </w:rPr>
      </w:pPr>
      <w:r w:rsidDel="00000000" w:rsidR="00000000" w:rsidRPr="00000000">
        <w:rPr>
          <w:sz w:val="24"/>
          <w:szCs w:val="24"/>
          <w:rtl w:val="0"/>
        </w:rPr>
        <w:t xml:space="preserve">Product – съхранява информация за продуктите: име, цена, описание, категория, снимки, наличност по размер, пол (мъже/жени).</w:t>
      </w:r>
    </w:p>
    <w:p w:rsidR="00000000" w:rsidDel="00000000" w:rsidP="00000000" w:rsidRDefault="00000000" w:rsidRPr="00000000" w14:paraId="000001F2">
      <w:pPr>
        <w:keepNext w:val="1"/>
        <w:spacing w:after="120" w:before="120" w:line="240" w:lineRule="auto"/>
        <w:rPr>
          <w:sz w:val="24"/>
          <w:szCs w:val="24"/>
        </w:rPr>
      </w:pPr>
      <w:bookmarkStart w:colFirst="0" w:colLast="0" w:name="_d86cb7kcqi52" w:id="42"/>
      <w:bookmarkEnd w:id="42"/>
      <w:r w:rsidDel="00000000" w:rsidR="00000000" w:rsidRPr="00000000">
        <w:rPr>
          <w:sz w:val="24"/>
          <w:szCs w:val="24"/>
        </w:rPr>
        <w:drawing>
          <wp:inline distB="114300" distT="114300" distL="114300" distR="114300">
            <wp:extent cx="4113489" cy="4001616"/>
            <wp:effectExtent b="0" l="0" r="0" t="0"/>
            <wp:docPr id="4" name="image2.png"/>
            <a:graphic>
              <a:graphicData uri="http://schemas.openxmlformats.org/drawingml/2006/picture">
                <pic:pic>
                  <pic:nvPicPr>
                    <pic:cNvPr id="0" name="image2.png"/>
                    <pic:cNvPicPr preferRelativeResize="0"/>
                  </pic:nvPicPr>
                  <pic:blipFill>
                    <a:blip r:embed="rId10"/>
                    <a:srcRect b="23068" l="0" r="0" t="8847"/>
                    <a:stretch>
                      <a:fillRect/>
                    </a:stretch>
                  </pic:blipFill>
                  <pic:spPr>
                    <a:xfrm>
                      <a:off x="0" y="0"/>
                      <a:ext cx="4113489" cy="400161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1"/>
        <w:spacing w:after="120" w:before="120" w:line="240" w:lineRule="auto"/>
        <w:rPr>
          <w:sz w:val="24"/>
          <w:szCs w:val="24"/>
        </w:rPr>
      </w:pPr>
      <w:bookmarkStart w:colFirst="0" w:colLast="0" w:name="_mg8teenjbqs8" w:id="43"/>
      <w:bookmarkEnd w:id="43"/>
      <w:r w:rsidDel="00000000" w:rsidR="00000000" w:rsidRPr="00000000">
        <w:rPr>
          <w:rtl w:val="0"/>
        </w:rPr>
      </w:r>
    </w:p>
    <w:p w:rsidR="00000000" w:rsidDel="00000000" w:rsidP="00000000" w:rsidRDefault="00000000" w:rsidRPr="00000000" w14:paraId="000001F4">
      <w:pPr>
        <w:keepNext w:val="1"/>
        <w:spacing w:after="120" w:before="120" w:line="240" w:lineRule="auto"/>
        <w:rPr>
          <w:sz w:val="24"/>
          <w:szCs w:val="24"/>
        </w:rPr>
      </w:pPr>
      <w:r w:rsidDel="00000000" w:rsidR="00000000" w:rsidRPr="00000000">
        <w:rPr>
          <w:sz w:val="24"/>
          <w:szCs w:val="24"/>
          <w:rtl w:val="0"/>
        </w:rPr>
        <w:t xml:space="preserve">Cart – обвързва потребителя с неговата количка. Свързана с User чрез външен ключ.</w:t>
      </w:r>
    </w:p>
    <w:p w:rsidR="00000000" w:rsidDel="00000000" w:rsidP="00000000" w:rsidRDefault="00000000" w:rsidRPr="00000000" w14:paraId="000001F5">
      <w:pPr>
        <w:keepNext w:val="1"/>
        <w:spacing w:after="120" w:before="120" w:line="240" w:lineRule="auto"/>
        <w:rPr>
          <w:sz w:val="24"/>
          <w:szCs w:val="24"/>
        </w:rPr>
      </w:pPr>
      <w:bookmarkStart w:colFirst="0" w:colLast="0" w:name="_3insl9scfy6u" w:id="44"/>
      <w:bookmarkEnd w:id="44"/>
      <w:r w:rsidDel="00000000" w:rsidR="00000000" w:rsidRPr="00000000">
        <w:rPr>
          <w:sz w:val="24"/>
          <w:szCs w:val="24"/>
        </w:rPr>
        <w:drawing>
          <wp:inline distB="114300" distT="114300" distL="114300" distR="114300">
            <wp:extent cx="5928519" cy="1111597"/>
            <wp:effectExtent b="0" l="0" r="0" t="0"/>
            <wp:docPr id="7" name="image10.png"/>
            <a:graphic>
              <a:graphicData uri="http://schemas.openxmlformats.org/drawingml/2006/picture">
                <pic:pic>
                  <pic:nvPicPr>
                    <pic:cNvPr id="0" name="image10.png"/>
                    <pic:cNvPicPr preferRelativeResize="0"/>
                  </pic:nvPicPr>
                  <pic:blipFill>
                    <a:blip r:embed="rId11"/>
                    <a:srcRect b="51753" l="0" r="0" t="14468"/>
                    <a:stretch>
                      <a:fillRect/>
                    </a:stretch>
                  </pic:blipFill>
                  <pic:spPr>
                    <a:xfrm>
                      <a:off x="0" y="0"/>
                      <a:ext cx="5928519" cy="1111597"/>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1"/>
        <w:spacing w:after="120" w:before="120" w:line="240" w:lineRule="auto"/>
        <w:rPr>
          <w:sz w:val="24"/>
          <w:szCs w:val="24"/>
        </w:rPr>
      </w:pPr>
      <w:r w:rsidDel="00000000" w:rsidR="00000000" w:rsidRPr="00000000">
        <w:rPr>
          <w:sz w:val="24"/>
          <w:szCs w:val="24"/>
          <w:rtl w:val="0"/>
        </w:rPr>
        <w:t xml:space="preserve">CartItem – съдържа продуктите в количката: продукт, размер, количество. Свързана с Cart и Product.</w:t>
      </w:r>
    </w:p>
    <w:p w:rsidR="00000000" w:rsidDel="00000000" w:rsidP="00000000" w:rsidRDefault="00000000" w:rsidRPr="00000000" w14:paraId="000001F7">
      <w:pPr>
        <w:keepNext w:val="1"/>
        <w:spacing w:after="120" w:before="120" w:line="240" w:lineRule="auto"/>
        <w:rPr>
          <w:sz w:val="24"/>
          <w:szCs w:val="24"/>
        </w:rPr>
      </w:pPr>
      <w:bookmarkStart w:colFirst="0" w:colLast="0" w:name="_px2r677r07v3" w:id="45"/>
      <w:bookmarkEnd w:id="45"/>
      <w:r w:rsidDel="00000000" w:rsidR="00000000" w:rsidRPr="00000000">
        <w:rPr>
          <w:sz w:val="24"/>
          <w:szCs w:val="24"/>
        </w:rPr>
        <w:drawing>
          <wp:inline distB="114300" distT="114300" distL="114300" distR="114300">
            <wp:extent cx="5943600" cy="1686074"/>
            <wp:effectExtent b="0" l="0" r="0" t="0"/>
            <wp:docPr id="6" name="image11.png"/>
            <a:graphic>
              <a:graphicData uri="http://schemas.openxmlformats.org/drawingml/2006/picture">
                <pic:pic>
                  <pic:nvPicPr>
                    <pic:cNvPr id="0" name="image11.png"/>
                    <pic:cNvPicPr preferRelativeResize="0"/>
                  </pic:nvPicPr>
                  <pic:blipFill>
                    <a:blip r:embed="rId12"/>
                    <a:srcRect b="41573" l="0" r="0" t="11846"/>
                    <a:stretch>
                      <a:fillRect/>
                    </a:stretch>
                  </pic:blipFill>
                  <pic:spPr>
                    <a:xfrm>
                      <a:off x="0" y="0"/>
                      <a:ext cx="5943600" cy="1686074"/>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1"/>
        <w:spacing w:after="120" w:before="120" w:line="240" w:lineRule="auto"/>
        <w:rPr>
          <w:sz w:val="24"/>
          <w:szCs w:val="24"/>
        </w:rPr>
      </w:pPr>
      <w:r w:rsidDel="00000000" w:rsidR="00000000" w:rsidRPr="00000000">
        <w:rPr>
          <w:sz w:val="24"/>
          <w:szCs w:val="24"/>
          <w:rtl w:val="0"/>
        </w:rPr>
        <w:t xml:space="preserve">Wishlist – обвързва потребителя с неговия списък с желани продукти. Свързана с User.</w:t>
      </w:r>
    </w:p>
    <w:p w:rsidR="00000000" w:rsidDel="00000000" w:rsidP="00000000" w:rsidRDefault="00000000" w:rsidRPr="00000000" w14:paraId="000001F9">
      <w:pPr>
        <w:keepNext w:val="1"/>
        <w:spacing w:after="120" w:before="120" w:line="240" w:lineRule="auto"/>
        <w:rPr>
          <w:sz w:val="24"/>
          <w:szCs w:val="24"/>
        </w:rPr>
      </w:pPr>
      <w:bookmarkStart w:colFirst="0" w:colLast="0" w:name="_qgtr3d4zhty4" w:id="46"/>
      <w:bookmarkEnd w:id="46"/>
      <w:r w:rsidDel="00000000" w:rsidR="00000000" w:rsidRPr="00000000">
        <w:rPr>
          <w:sz w:val="24"/>
          <w:szCs w:val="24"/>
        </w:rPr>
        <w:drawing>
          <wp:inline distB="114300" distT="114300" distL="114300" distR="114300">
            <wp:extent cx="5943600" cy="1103263"/>
            <wp:effectExtent b="0" l="0" r="0" t="0"/>
            <wp:docPr id="9" name="image4.png"/>
            <a:graphic>
              <a:graphicData uri="http://schemas.openxmlformats.org/drawingml/2006/picture">
                <pic:pic>
                  <pic:nvPicPr>
                    <pic:cNvPr id="0" name="image4.png"/>
                    <pic:cNvPicPr preferRelativeResize="0"/>
                  </pic:nvPicPr>
                  <pic:blipFill>
                    <a:blip r:embed="rId13"/>
                    <a:srcRect b="51287" l="0" r="0" t="13804"/>
                    <a:stretch>
                      <a:fillRect/>
                    </a:stretch>
                  </pic:blipFill>
                  <pic:spPr>
                    <a:xfrm>
                      <a:off x="0" y="0"/>
                      <a:ext cx="5943600" cy="1103263"/>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1"/>
        <w:spacing w:after="120" w:before="120" w:line="240" w:lineRule="auto"/>
        <w:rPr>
          <w:sz w:val="24"/>
          <w:szCs w:val="24"/>
        </w:rPr>
      </w:pPr>
      <w:r w:rsidDel="00000000" w:rsidR="00000000" w:rsidRPr="00000000">
        <w:rPr>
          <w:sz w:val="24"/>
          <w:szCs w:val="24"/>
          <w:rtl w:val="0"/>
        </w:rPr>
        <w:t xml:space="preserve">WishlistItem – съдържа продуктите в wishlist-а: продукт, размер. Свързана с Wishlist и Product.</w:t>
      </w:r>
    </w:p>
    <w:p w:rsidR="00000000" w:rsidDel="00000000" w:rsidP="00000000" w:rsidRDefault="00000000" w:rsidRPr="00000000" w14:paraId="000001FB">
      <w:pPr>
        <w:keepNext w:val="1"/>
        <w:spacing w:after="120" w:before="120" w:line="240" w:lineRule="auto"/>
        <w:rPr>
          <w:sz w:val="24"/>
          <w:szCs w:val="24"/>
        </w:rPr>
      </w:pPr>
      <w:bookmarkStart w:colFirst="0" w:colLast="0" w:name="_bddj6txpnx27" w:id="47"/>
      <w:bookmarkEnd w:id="47"/>
      <w:r w:rsidDel="00000000" w:rsidR="00000000" w:rsidRPr="00000000">
        <w:rPr>
          <w:sz w:val="24"/>
          <w:szCs w:val="24"/>
        </w:rPr>
        <w:drawing>
          <wp:inline distB="114300" distT="114300" distL="114300" distR="114300">
            <wp:extent cx="5943600" cy="1390650"/>
            <wp:effectExtent b="0" l="0" r="0" t="0"/>
            <wp:docPr id="8" name="image5.png"/>
            <a:graphic>
              <a:graphicData uri="http://schemas.openxmlformats.org/drawingml/2006/picture">
                <pic:pic>
                  <pic:nvPicPr>
                    <pic:cNvPr id="0" name="image5.png"/>
                    <pic:cNvPicPr preferRelativeResize="0"/>
                  </pic:nvPicPr>
                  <pic:blipFill>
                    <a:blip r:embed="rId14"/>
                    <a:srcRect b="45481" l="0" r="0" t="11953"/>
                    <a:stretch>
                      <a:fillRect/>
                    </a:stretch>
                  </pic:blipFill>
                  <pic:spPr>
                    <a:xfrm>
                      <a:off x="0" y="0"/>
                      <a:ext cx="59436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1"/>
        <w:spacing w:after="120" w:before="120" w:line="240" w:lineRule="auto"/>
        <w:rPr>
          <w:sz w:val="24"/>
          <w:szCs w:val="24"/>
        </w:rPr>
      </w:pPr>
      <w:bookmarkStart w:colFirst="0" w:colLast="0" w:name="_yp8ls8h1jzf6" w:id="48"/>
      <w:bookmarkEnd w:id="48"/>
      <w:r w:rsidDel="00000000" w:rsidR="00000000" w:rsidRPr="00000000">
        <w:rPr>
          <w:rtl w:val="0"/>
        </w:rPr>
      </w:r>
    </w:p>
    <w:p w:rsidR="00000000" w:rsidDel="00000000" w:rsidP="00000000" w:rsidRDefault="00000000" w:rsidRPr="00000000" w14:paraId="000001FD">
      <w:pPr>
        <w:keepNext w:val="1"/>
        <w:spacing w:after="120" w:before="120" w:line="240" w:lineRule="auto"/>
        <w:rPr>
          <w:sz w:val="24"/>
          <w:szCs w:val="24"/>
        </w:rPr>
      </w:pPr>
      <w:bookmarkStart w:colFirst="0" w:colLast="0" w:name="_lsj4tlamqwkv" w:id="49"/>
      <w:bookmarkEnd w:id="49"/>
      <w:r w:rsidDel="00000000" w:rsidR="00000000" w:rsidRPr="00000000">
        <w:rPr>
          <w:rtl w:val="0"/>
        </w:rPr>
      </w:r>
    </w:p>
    <w:p w:rsidR="00000000" w:rsidDel="00000000" w:rsidP="00000000" w:rsidRDefault="00000000" w:rsidRPr="00000000" w14:paraId="000001FE">
      <w:pPr>
        <w:keepNext w:val="1"/>
        <w:spacing w:after="120" w:before="120" w:line="240" w:lineRule="auto"/>
        <w:rPr>
          <w:sz w:val="24"/>
          <w:szCs w:val="24"/>
        </w:rPr>
      </w:pPr>
      <w:r w:rsidDel="00000000" w:rsidR="00000000" w:rsidRPr="00000000">
        <w:rPr>
          <w:sz w:val="24"/>
          <w:szCs w:val="24"/>
          <w:rtl w:val="0"/>
        </w:rPr>
        <w:t xml:space="preserve">Order – съхранява информация за поръчките: потребител, адрес за доставка, обща сума, статус, дата на създаване.</w:t>
      </w:r>
    </w:p>
    <w:p w:rsidR="00000000" w:rsidDel="00000000" w:rsidP="00000000" w:rsidRDefault="00000000" w:rsidRPr="00000000" w14:paraId="000001FF">
      <w:pPr>
        <w:keepNext w:val="1"/>
        <w:spacing w:after="120" w:before="120" w:line="240" w:lineRule="auto"/>
        <w:rPr>
          <w:sz w:val="24"/>
          <w:szCs w:val="24"/>
        </w:rPr>
      </w:pPr>
      <w:bookmarkStart w:colFirst="0" w:colLast="0" w:name="_opyjxt4iedx3" w:id="50"/>
      <w:bookmarkEnd w:id="50"/>
      <w:r w:rsidDel="00000000" w:rsidR="00000000" w:rsidRPr="00000000">
        <w:rPr>
          <w:sz w:val="24"/>
          <w:szCs w:val="24"/>
        </w:rPr>
        <w:drawing>
          <wp:inline distB="114300" distT="114300" distL="114300" distR="114300">
            <wp:extent cx="5943600" cy="1583085"/>
            <wp:effectExtent b="0" l="0" r="0" t="0"/>
            <wp:docPr id="12" name="image8.png"/>
            <a:graphic>
              <a:graphicData uri="http://schemas.openxmlformats.org/drawingml/2006/picture">
                <pic:pic>
                  <pic:nvPicPr>
                    <pic:cNvPr id="0" name="image8.png"/>
                    <pic:cNvPicPr preferRelativeResize="0"/>
                  </pic:nvPicPr>
                  <pic:blipFill>
                    <a:blip r:embed="rId15"/>
                    <a:srcRect b="40837" l="0" r="0" t="11298"/>
                    <a:stretch>
                      <a:fillRect/>
                    </a:stretch>
                  </pic:blipFill>
                  <pic:spPr>
                    <a:xfrm>
                      <a:off x="0" y="0"/>
                      <a:ext cx="5943600" cy="158308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1"/>
        <w:spacing w:after="120" w:before="120" w:line="240" w:lineRule="auto"/>
        <w:rPr>
          <w:sz w:val="24"/>
          <w:szCs w:val="24"/>
        </w:rPr>
      </w:pPr>
      <w:r w:rsidDel="00000000" w:rsidR="00000000" w:rsidRPr="00000000">
        <w:rPr>
          <w:sz w:val="24"/>
          <w:szCs w:val="24"/>
          <w:rtl w:val="0"/>
        </w:rPr>
        <w:t xml:space="preserve">OrderItem – съдържа продуктите във всяка поръчка: продукт, размер, количество, цена. Свързана с Order и Product.</w:t>
      </w:r>
    </w:p>
    <w:p w:rsidR="00000000" w:rsidDel="00000000" w:rsidP="00000000" w:rsidRDefault="00000000" w:rsidRPr="00000000" w14:paraId="00000201">
      <w:pPr>
        <w:keepNext w:val="1"/>
        <w:spacing w:after="120" w:before="120" w:line="240" w:lineRule="auto"/>
        <w:rPr>
          <w:sz w:val="24"/>
          <w:szCs w:val="24"/>
        </w:rPr>
      </w:pPr>
      <w:bookmarkStart w:colFirst="0" w:colLast="0" w:name="_c87fiwhf57q" w:id="51"/>
      <w:bookmarkEnd w:id="51"/>
      <w:r w:rsidDel="00000000" w:rsidR="00000000" w:rsidRPr="00000000">
        <w:rPr>
          <w:sz w:val="24"/>
          <w:szCs w:val="24"/>
        </w:rPr>
        <w:drawing>
          <wp:inline distB="114300" distT="114300" distL="114300" distR="114300">
            <wp:extent cx="5943600" cy="1628924"/>
            <wp:effectExtent b="0" l="0" r="0" t="0"/>
            <wp:docPr id="10" name="image7.png"/>
            <a:graphic>
              <a:graphicData uri="http://schemas.openxmlformats.org/drawingml/2006/picture">
                <pic:pic>
                  <pic:nvPicPr>
                    <pic:cNvPr id="0" name="image7.png"/>
                    <pic:cNvPicPr preferRelativeResize="0"/>
                  </pic:nvPicPr>
                  <pic:blipFill>
                    <a:blip r:embed="rId16"/>
                    <a:srcRect b="42699" l="0" r="0" t="11940"/>
                    <a:stretch>
                      <a:fillRect/>
                    </a:stretch>
                  </pic:blipFill>
                  <pic:spPr>
                    <a:xfrm>
                      <a:off x="0" y="0"/>
                      <a:ext cx="5943600" cy="1628924"/>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1"/>
        <w:spacing w:after="120" w:before="120" w:line="240" w:lineRule="auto"/>
        <w:rPr>
          <w:sz w:val="24"/>
          <w:szCs w:val="24"/>
        </w:rPr>
      </w:pPr>
      <w:r w:rsidDel="00000000" w:rsidR="00000000" w:rsidRPr="00000000">
        <w:rPr>
          <w:sz w:val="24"/>
          <w:szCs w:val="24"/>
          <w:rtl w:val="0"/>
        </w:rPr>
        <w:t xml:space="preserve">DeliveryAddress – съхранява адресите за доставка: потребител, държава, град, улица, пощенски код. Свързана с User.</w:t>
      </w:r>
    </w:p>
    <w:p w:rsidR="00000000" w:rsidDel="00000000" w:rsidP="00000000" w:rsidRDefault="00000000" w:rsidRPr="00000000" w14:paraId="00000203">
      <w:pPr>
        <w:keepNext w:val="1"/>
        <w:spacing w:after="120" w:before="120" w:line="240" w:lineRule="auto"/>
        <w:rPr>
          <w:sz w:val="24"/>
          <w:szCs w:val="24"/>
        </w:rPr>
      </w:pPr>
      <w:bookmarkStart w:colFirst="0" w:colLast="0" w:name="_n9z1b9wftzk8" w:id="52"/>
      <w:bookmarkEnd w:id="52"/>
      <w:r w:rsidDel="00000000" w:rsidR="00000000" w:rsidRPr="00000000">
        <w:rPr>
          <w:sz w:val="24"/>
          <w:szCs w:val="24"/>
        </w:rPr>
        <w:drawing>
          <wp:inline distB="114300" distT="114300" distL="114300" distR="114300">
            <wp:extent cx="5943600" cy="2657475"/>
            <wp:effectExtent b="0" l="0" r="0" t="0"/>
            <wp:docPr id="11" name="image6.png"/>
            <a:graphic>
              <a:graphicData uri="http://schemas.openxmlformats.org/drawingml/2006/picture">
                <pic:pic>
                  <pic:nvPicPr>
                    <pic:cNvPr id="0" name="image6.png"/>
                    <pic:cNvPicPr preferRelativeResize="0"/>
                  </pic:nvPicPr>
                  <pic:blipFill>
                    <a:blip r:embed="rId17"/>
                    <a:srcRect b="30867" l="0" r="0" t="10148"/>
                    <a:stretch>
                      <a:fillRect/>
                    </a:stretch>
                  </pic:blipFill>
                  <pic:spPr>
                    <a:xfrm>
                      <a:off x="0" y="0"/>
                      <a:ext cx="59436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05">
      <w:pPr>
        <w:keepNext w:val="1"/>
        <w:spacing w:after="120" w:before="120" w:line="240" w:lineRule="auto"/>
        <w:rPr>
          <w:sz w:val="24"/>
          <w:szCs w:val="24"/>
        </w:rPr>
      </w:pPr>
      <w:r w:rsidDel="00000000" w:rsidR="00000000" w:rsidRPr="00000000">
        <w:rPr>
          <w:sz w:val="24"/>
          <w:szCs w:val="24"/>
          <w:rtl w:val="0"/>
        </w:rPr>
        <w:t xml:space="preserve">Тази структура осигурява ефективно съхранение на всички данни, необходими за работата на системата, и позволява бързо извличане на информация при различни заявки.</w:t>
      </w:r>
    </w:p>
    <w:p w:rsidR="00000000" w:rsidDel="00000000" w:rsidP="00000000" w:rsidRDefault="00000000" w:rsidRPr="00000000" w14:paraId="00000206">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07">
      <w:pPr>
        <w:keepNext w:val="1"/>
        <w:spacing w:after="120" w:before="120" w:line="240" w:lineRule="auto"/>
        <w:rPr>
          <w:sz w:val="24"/>
          <w:szCs w:val="24"/>
        </w:rPr>
      </w:pPr>
      <w:r w:rsidDel="00000000" w:rsidR="00000000" w:rsidRPr="00000000">
        <w:rPr>
          <w:sz w:val="24"/>
          <w:szCs w:val="24"/>
          <w:rtl w:val="0"/>
        </w:rPr>
        <w:t xml:space="preserve">На фигура 3 е показана структурата на базата данни с всички таблици и техните полета.</w:t>
      </w:r>
    </w:p>
    <w:p w:rsidR="00000000" w:rsidDel="00000000" w:rsidP="00000000" w:rsidRDefault="00000000" w:rsidRPr="00000000" w14:paraId="0000020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09">
      <w:pPr>
        <w:keepNext w:val="1"/>
        <w:spacing w:after="120" w:before="120" w:line="240" w:lineRule="auto"/>
        <w:rPr>
          <w:sz w:val="24"/>
          <w:szCs w:val="24"/>
        </w:rPr>
      </w:pPr>
      <w:r w:rsidDel="00000000" w:rsidR="00000000" w:rsidRPr="00000000">
        <w:rPr>
          <w:sz w:val="24"/>
          <w:szCs w:val="24"/>
        </w:rPr>
        <w:drawing>
          <wp:inline distB="114300" distT="114300" distL="114300" distR="114300">
            <wp:extent cx="6062663" cy="5114925"/>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062663"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1"/>
        <w:spacing w:after="120" w:before="120" w:line="240" w:lineRule="auto"/>
        <w:rPr>
          <w:sz w:val="24"/>
          <w:szCs w:val="24"/>
        </w:rPr>
      </w:pPr>
      <w:bookmarkStart w:colFirst="0" w:colLast="0" w:name="_szglzhe2g14f" w:id="53"/>
      <w:bookmarkEnd w:id="53"/>
      <w:r w:rsidDel="00000000" w:rsidR="00000000" w:rsidRPr="00000000">
        <w:rPr>
          <w:rtl w:val="0"/>
        </w:rPr>
      </w:r>
    </w:p>
    <w:p w:rsidR="00000000" w:rsidDel="00000000" w:rsidP="00000000" w:rsidRDefault="00000000" w:rsidRPr="00000000" w14:paraId="0000020B">
      <w:pPr>
        <w:spacing w:after="200" w:line="240" w:lineRule="auto"/>
        <w:jc w:val="center"/>
        <w:rPr>
          <w:sz w:val="24"/>
          <w:szCs w:val="24"/>
        </w:rPr>
      </w:pPr>
      <w:r w:rsidDel="00000000" w:rsidR="00000000" w:rsidRPr="00000000">
        <w:rPr>
          <w:b w:val="1"/>
          <w:bCs w:val="1"/>
          <w:i w:val="1"/>
          <w:iCs w:val="1"/>
          <w:sz w:val="24"/>
          <w:szCs w:val="24"/>
          <w:rtl w:val="0"/>
        </w:rPr>
        <w:t xml:space="preserve">Фигура 3 - Структура на базата данни на TrailBlaze</w:t>
      </w:r>
      <w:r w:rsidDel="00000000" w:rsidR="00000000" w:rsidRPr="00000000">
        <w:rPr>
          <w:rtl w:val="0"/>
        </w:rPr>
      </w:r>
    </w:p>
    <w:p w:rsidR="00000000" w:rsidDel="00000000" w:rsidP="00000000" w:rsidRDefault="00000000" w:rsidRPr="00000000" w14:paraId="0000020C">
      <w:pPr>
        <w:keepNext w:val="1"/>
        <w:spacing w:after="120" w:before="120" w:line="240" w:lineRule="auto"/>
        <w:rPr>
          <w:sz w:val="24"/>
          <w:szCs w:val="24"/>
        </w:rPr>
      </w:pPr>
      <w:bookmarkStart w:colFirst="0" w:colLast="0" w:name="_gd7ez6befyx1" w:id="54"/>
      <w:bookmarkEnd w:id="54"/>
      <w:r w:rsidDel="00000000" w:rsidR="00000000" w:rsidRPr="00000000">
        <w:rPr>
          <w:rtl w:val="0"/>
        </w:rPr>
      </w:r>
    </w:p>
    <w:p w:rsidR="00000000" w:rsidDel="00000000" w:rsidP="00000000" w:rsidRDefault="00000000" w:rsidRPr="00000000" w14:paraId="0000020D">
      <w:pPr>
        <w:pStyle w:val="Heading2"/>
        <w:keepLines w:val="0"/>
        <w:spacing w:before="120" w:line="240" w:lineRule="auto"/>
        <w:ind w:left="0" w:firstLine="0"/>
        <w:jc w:val="left"/>
        <w:rPr>
          <w:b w:val="1"/>
          <w:bCs w:val="1"/>
        </w:rPr>
      </w:pPr>
      <w:bookmarkStart w:colFirst="0" w:colLast="0" w:name="_unjoxeu3xabf" w:id="55"/>
      <w:bookmarkEnd w:id="55"/>
      <w:r w:rsidDel="00000000" w:rsidR="00000000" w:rsidRPr="00000000">
        <w:rPr>
          <w:rtl w:val="0"/>
        </w:rPr>
      </w:r>
    </w:p>
    <w:p w:rsidR="00000000" w:rsidDel="00000000" w:rsidP="00000000" w:rsidRDefault="00000000" w:rsidRPr="00000000" w14:paraId="0000020E">
      <w:pPr>
        <w:pStyle w:val="Heading1"/>
        <w:keepLines w:val="0"/>
        <w:spacing w:before="120" w:line="240" w:lineRule="auto"/>
        <w:ind w:left="0" w:firstLine="0"/>
        <w:jc w:val="left"/>
        <w:rPr>
          <w:b w:val="1"/>
          <w:bCs w:val="1"/>
        </w:rPr>
      </w:pPr>
      <w:bookmarkStart w:colFirst="0" w:colLast="0" w:name="_lrkbpw1u40fa" w:id="56"/>
      <w:bookmarkEnd w:id="56"/>
      <w:r w:rsidDel="00000000" w:rsidR="00000000" w:rsidRPr="00000000">
        <w:rPr>
          <w:b w:val="1"/>
          <w:bCs w:val="1"/>
          <w:rtl w:val="0"/>
        </w:rPr>
        <w:t xml:space="preserve">Глава 3. Избор на средства и описание на реализацията</w:t>
      </w:r>
    </w:p>
    <w:p w:rsidR="00000000" w:rsidDel="00000000" w:rsidP="00000000" w:rsidRDefault="00000000" w:rsidRPr="00000000" w14:paraId="0000020F">
      <w:pPr>
        <w:pStyle w:val="Heading2"/>
        <w:keepNext w:val="1"/>
        <w:spacing w:after="120" w:before="120" w:line="240" w:lineRule="auto"/>
        <w:ind w:left="360" w:firstLine="0"/>
        <w:rPr>
          <w:b w:val="1"/>
          <w:bCs w:val="1"/>
          <w:sz w:val="32"/>
          <w:szCs w:val="32"/>
        </w:rPr>
      </w:pPr>
      <w:bookmarkStart w:colFirst="0" w:colLast="0" w:name="_47bkzk663bo8" w:id="57"/>
      <w:bookmarkEnd w:id="57"/>
      <w:r w:rsidDel="00000000" w:rsidR="00000000" w:rsidRPr="00000000">
        <w:rPr>
          <w:b w:val="1"/>
          <w:bCs w:val="1"/>
          <w:rtl w:val="0"/>
        </w:rPr>
        <w:t xml:space="preserve">3.1. Избор на средства</w:t>
      </w:r>
      <w:r w:rsidDel="00000000" w:rsidR="00000000" w:rsidRPr="00000000">
        <w:rPr>
          <w:rtl w:val="0"/>
        </w:rPr>
      </w:r>
    </w:p>
    <w:p w:rsidR="00000000" w:rsidDel="00000000" w:rsidP="00000000" w:rsidRDefault="00000000" w:rsidRPr="00000000" w14:paraId="00000210">
      <w:pPr>
        <w:keepNext w:val="1"/>
        <w:spacing w:after="120" w:before="120" w:line="240" w:lineRule="auto"/>
        <w:ind w:left="360" w:firstLine="0"/>
        <w:rPr>
          <w:sz w:val="24"/>
          <w:szCs w:val="24"/>
        </w:rPr>
      </w:pPr>
      <w:bookmarkStart w:colFirst="0" w:colLast="0" w:name="_cmuzdenoamma" w:id="58"/>
      <w:bookmarkEnd w:id="58"/>
      <w:r w:rsidDel="00000000" w:rsidR="00000000" w:rsidRPr="00000000">
        <w:rPr>
          <w:sz w:val="24"/>
          <w:szCs w:val="24"/>
          <w:rtl w:val="0"/>
        </w:rPr>
        <w:t xml:space="preserve">За реализацията на TrailBlaze е използван набор от съвременни уеб технологии,</w:t>
      </w:r>
    </w:p>
    <w:p w:rsidR="00000000" w:rsidDel="00000000" w:rsidP="00000000" w:rsidRDefault="00000000" w:rsidRPr="00000000" w14:paraId="00000211">
      <w:pPr>
        <w:keepNext w:val="1"/>
        <w:spacing w:after="120" w:before="120" w:line="240" w:lineRule="auto"/>
        <w:ind w:left="360" w:firstLine="0"/>
        <w:rPr>
          <w:sz w:val="24"/>
          <w:szCs w:val="24"/>
        </w:rPr>
      </w:pPr>
      <w:bookmarkStart w:colFirst="0" w:colLast="0" w:name="_h7k7mlgip5b1" w:id="59"/>
      <w:bookmarkEnd w:id="59"/>
      <w:r w:rsidDel="00000000" w:rsidR="00000000" w:rsidRPr="00000000">
        <w:rPr>
          <w:sz w:val="24"/>
          <w:szCs w:val="24"/>
          <w:rtl w:val="0"/>
        </w:rPr>
        <w:t xml:space="preserve">които осигуряват висока производителност, лесна поддръжка и добро</w:t>
      </w:r>
    </w:p>
    <w:p w:rsidR="00000000" w:rsidDel="00000000" w:rsidP="00000000" w:rsidRDefault="00000000" w:rsidRPr="00000000" w14:paraId="00000212">
      <w:pPr>
        <w:keepNext w:val="1"/>
        <w:spacing w:after="120" w:before="120" w:line="240" w:lineRule="auto"/>
        <w:ind w:left="360" w:firstLine="0"/>
        <w:rPr>
          <w:sz w:val="24"/>
          <w:szCs w:val="24"/>
        </w:rPr>
      </w:pPr>
      <w:bookmarkStart w:colFirst="0" w:colLast="0" w:name="_vb5gu288lxfp" w:id="60"/>
      <w:bookmarkEnd w:id="60"/>
      <w:r w:rsidDel="00000000" w:rsidR="00000000" w:rsidRPr="00000000">
        <w:rPr>
          <w:sz w:val="24"/>
          <w:szCs w:val="24"/>
          <w:rtl w:val="0"/>
        </w:rPr>
        <w:t xml:space="preserve">потребителско изживяване. Изборът на средства е направен след проучване на</w:t>
      </w:r>
    </w:p>
    <w:p w:rsidR="00000000" w:rsidDel="00000000" w:rsidP="00000000" w:rsidRDefault="00000000" w:rsidRPr="00000000" w14:paraId="00000213">
      <w:pPr>
        <w:keepNext w:val="1"/>
        <w:spacing w:after="120" w:before="120" w:line="240" w:lineRule="auto"/>
        <w:ind w:left="360" w:firstLine="0"/>
        <w:rPr>
          <w:sz w:val="24"/>
          <w:szCs w:val="24"/>
        </w:rPr>
      </w:pPr>
      <w:bookmarkStart w:colFirst="0" w:colLast="0" w:name="_lc3d3c548lnn" w:id="61"/>
      <w:bookmarkEnd w:id="61"/>
      <w:r w:rsidDel="00000000" w:rsidR="00000000" w:rsidRPr="00000000">
        <w:rPr>
          <w:sz w:val="24"/>
          <w:szCs w:val="24"/>
          <w:rtl w:val="0"/>
        </w:rPr>
        <w:t xml:space="preserve">съществуващите решения и съобразяване със специфичните изисквания на</w:t>
      </w:r>
    </w:p>
    <w:p w:rsidR="00000000" w:rsidDel="00000000" w:rsidP="00000000" w:rsidRDefault="00000000" w:rsidRPr="00000000" w14:paraId="00000214">
      <w:pPr>
        <w:keepNext w:val="1"/>
        <w:spacing w:after="120" w:before="120" w:line="240" w:lineRule="auto"/>
        <w:ind w:left="360" w:firstLine="0"/>
        <w:rPr>
          <w:sz w:val="24"/>
          <w:szCs w:val="24"/>
        </w:rPr>
      </w:pPr>
      <w:bookmarkStart w:colFirst="0" w:colLast="0" w:name="_crbqvqg9irg0" w:id="62"/>
      <w:bookmarkEnd w:id="62"/>
      <w:r w:rsidDel="00000000" w:rsidR="00000000" w:rsidRPr="00000000">
        <w:rPr>
          <w:sz w:val="24"/>
          <w:szCs w:val="24"/>
          <w:rtl w:val="0"/>
        </w:rPr>
        <w:t xml:space="preserve">Системата.</w:t>
      </w:r>
    </w:p>
    <w:p w:rsidR="00000000" w:rsidDel="00000000" w:rsidP="00000000" w:rsidRDefault="00000000" w:rsidRPr="00000000" w14:paraId="00000215">
      <w:pPr>
        <w:keepNext w:val="1"/>
        <w:spacing w:after="120" w:before="120" w:line="240" w:lineRule="auto"/>
        <w:ind w:left="360" w:firstLine="0"/>
        <w:rPr>
          <w:sz w:val="24"/>
          <w:szCs w:val="24"/>
        </w:rPr>
      </w:pPr>
      <w:bookmarkStart w:colFirst="0" w:colLast="0" w:name="_vskj7uw8zk86" w:id="63"/>
      <w:bookmarkEnd w:id="63"/>
      <w:r w:rsidDel="00000000" w:rsidR="00000000" w:rsidRPr="00000000">
        <w:rPr>
          <w:rtl w:val="0"/>
        </w:rPr>
      </w:r>
    </w:p>
    <w:p w:rsidR="00000000" w:rsidDel="00000000" w:rsidP="00000000" w:rsidRDefault="00000000" w:rsidRPr="00000000" w14:paraId="00000216">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7nmidy17rmv6" w:id="64"/>
      <w:bookmarkEnd w:id="64"/>
      <w:r w:rsidDel="00000000" w:rsidR="00000000" w:rsidRPr="00000000">
        <w:rPr>
          <w:b w:val="1"/>
          <w:bCs w:val="1"/>
          <w:color w:val="000000"/>
          <w:rtl w:val="0"/>
        </w:rPr>
        <w:t xml:space="preserve">3.1.1. Избор на език</w:t>
      </w:r>
      <w:r w:rsidDel="00000000" w:rsidR="00000000" w:rsidRPr="00000000">
        <w:rPr>
          <w:rtl w:val="0"/>
        </w:rPr>
      </w:r>
    </w:p>
    <w:p w:rsidR="00000000" w:rsidDel="00000000" w:rsidP="00000000" w:rsidRDefault="00000000" w:rsidRPr="00000000" w14:paraId="00000217">
      <w:pPr>
        <w:keepNext w:val="1"/>
        <w:spacing w:after="120" w:before="120" w:line="240" w:lineRule="auto"/>
        <w:rPr>
          <w:sz w:val="24"/>
          <w:szCs w:val="24"/>
        </w:rPr>
      </w:pPr>
      <w:bookmarkStart w:colFirst="0" w:colLast="0" w:name="_9b6x8ik8x4q2" w:id="65"/>
      <w:bookmarkEnd w:id="65"/>
      <w:r w:rsidDel="00000000" w:rsidR="00000000" w:rsidRPr="00000000">
        <w:rPr>
          <w:sz w:val="24"/>
          <w:szCs w:val="24"/>
          <w:rtl w:val="0"/>
        </w:rPr>
        <w:t xml:space="preserve">1.1.1 TypeScript</w:t>
      </w:r>
    </w:p>
    <w:p w:rsidR="00000000" w:rsidDel="00000000" w:rsidP="00000000" w:rsidRDefault="00000000" w:rsidRPr="00000000" w14:paraId="00000218">
      <w:pPr>
        <w:keepNext w:val="1"/>
        <w:spacing w:after="120" w:before="120" w:line="240" w:lineRule="auto"/>
        <w:rPr>
          <w:sz w:val="24"/>
          <w:szCs w:val="24"/>
        </w:rPr>
      </w:pPr>
      <w:r w:rsidDel="00000000" w:rsidR="00000000" w:rsidRPr="00000000">
        <w:rPr>
          <w:sz w:val="24"/>
          <w:szCs w:val="24"/>
          <w:rtl w:val="0"/>
        </w:rPr>
        <w:t xml:space="preserve">TypeScript е основният език, използван в TrailBlaze, както за клиентската, така и за сървърната част. Това е надмножество на JavaScript, което добавя статична типова система. Използването на TypeScript осигурява няколко съществени предимства:</w:t>
      </w:r>
    </w:p>
    <w:p w:rsidR="00000000" w:rsidDel="00000000" w:rsidP="00000000" w:rsidRDefault="00000000" w:rsidRPr="00000000" w14:paraId="00000219">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1A">
      <w:pPr>
        <w:keepNext w:val="1"/>
        <w:numPr>
          <w:ilvl w:val="0"/>
          <w:numId w:val="13"/>
        </w:numPr>
        <w:spacing w:after="0" w:before="120" w:line="240" w:lineRule="auto"/>
        <w:ind w:left="720" w:hanging="360"/>
        <w:rPr>
          <w:sz w:val="24"/>
          <w:szCs w:val="24"/>
        </w:rPr>
      </w:pPr>
      <w:r w:rsidDel="00000000" w:rsidR="00000000" w:rsidRPr="00000000">
        <w:rPr>
          <w:sz w:val="24"/>
          <w:szCs w:val="24"/>
          <w:rtl w:val="0"/>
        </w:rPr>
        <w:t xml:space="preserve">Типова безопасност – грешките се откриват още по време на разработка, а не по време на изпълнение на кода.</w:t>
      </w:r>
      <w:r w:rsidDel="00000000" w:rsidR="00000000" w:rsidRPr="00000000">
        <w:rPr>
          <w:rtl w:val="0"/>
        </w:rPr>
      </w:r>
    </w:p>
    <w:p w:rsidR="00000000" w:rsidDel="00000000" w:rsidP="00000000" w:rsidRDefault="00000000" w:rsidRPr="00000000" w14:paraId="0000021B">
      <w:pPr>
        <w:keepNext w:val="1"/>
        <w:numPr>
          <w:ilvl w:val="0"/>
          <w:numId w:val="13"/>
        </w:numPr>
        <w:spacing w:after="0" w:before="0" w:line="240" w:lineRule="auto"/>
        <w:ind w:left="720" w:hanging="360"/>
        <w:rPr>
          <w:sz w:val="24"/>
          <w:szCs w:val="24"/>
        </w:rPr>
      </w:pPr>
      <w:r w:rsidDel="00000000" w:rsidR="00000000" w:rsidRPr="00000000">
        <w:rPr>
          <w:sz w:val="24"/>
          <w:szCs w:val="24"/>
          <w:rtl w:val="0"/>
        </w:rPr>
        <w:t xml:space="preserve">По-добра поддръжка – кодът е по-четлив и лесен за разбиране, което улеснява бъдещи промени и разширения.</w:t>
      </w:r>
      <w:r w:rsidDel="00000000" w:rsidR="00000000" w:rsidRPr="00000000">
        <w:rPr>
          <w:rtl w:val="0"/>
        </w:rPr>
      </w:r>
    </w:p>
    <w:p w:rsidR="00000000" w:rsidDel="00000000" w:rsidP="00000000" w:rsidRDefault="00000000" w:rsidRPr="00000000" w14:paraId="0000021C">
      <w:pPr>
        <w:keepNext w:val="1"/>
        <w:numPr>
          <w:ilvl w:val="0"/>
          <w:numId w:val="13"/>
        </w:numPr>
        <w:spacing w:after="0" w:before="0" w:line="240" w:lineRule="auto"/>
        <w:ind w:left="720" w:hanging="360"/>
        <w:rPr>
          <w:sz w:val="24"/>
          <w:szCs w:val="24"/>
        </w:rPr>
      </w:pPr>
      <w:r w:rsidDel="00000000" w:rsidR="00000000" w:rsidRPr="00000000">
        <w:rPr>
          <w:sz w:val="24"/>
          <w:szCs w:val="24"/>
          <w:rtl w:val="0"/>
        </w:rPr>
        <w:t xml:space="preserve">Автоматично довършване – съвременните редактори предоставят интелигентно допълване на кода, което ускорява разработката.</w:t>
      </w:r>
      <w:r w:rsidDel="00000000" w:rsidR="00000000" w:rsidRPr="00000000">
        <w:rPr>
          <w:rtl w:val="0"/>
        </w:rPr>
      </w:r>
    </w:p>
    <w:p w:rsidR="00000000" w:rsidDel="00000000" w:rsidP="00000000" w:rsidRDefault="00000000" w:rsidRPr="00000000" w14:paraId="0000021D">
      <w:pPr>
        <w:keepNext w:val="1"/>
        <w:numPr>
          <w:ilvl w:val="0"/>
          <w:numId w:val="13"/>
        </w:numPr>
        <w:spacing w:after="120" w:before="0" w:line="240" w:lineRule="auto"/>
        <w:ind w:left="720" w:hanging="360"/>
        <w:rPr>
          <w:sz w:val="24"/>
          <w:szCs w:val="24"/>
        </w:rPr>
      </w:pPr>
      <w:r w:rsidDel="00000000" w:rsidR="00000000" w:rsidRPr="00000000">
        <w:rPr>
          <w:sz w:val="24"/>
          <w:szCs w:val="24"/>
          <w:rtl w:val="0"/>
        </w:rPr>
        <w:t xml:space="preserve">Лесно рефакториране – промените в структурата на кода могат да се извършват по-безопасно.</w:t>
      </w:r>
      <w:r w:rsidDel="00000000" w:rsidR="00000000" w:rsidRPr="00000000">
        <w:rPr>
          <w:rtl w:val="0"/>
        </w:rPr>
      </w:r>
    </w:p>
    <w:p w:rsidR="00000000" w:rsidDel="00000000" w:rsidP="00000000" w:rsidRDefault="00000000" w:rsidRPr="00000000" w14:paraId="0000021E">
      <w:pPr>
        <w:keepNext w:val="1"/>
        <w:spacing w:after="120" w:before="120" w:line="240" w:lineRule="auto"/>
        <w:ind w:left="0" w:firstLine="0"/>
        <w:rPr>
          <w:sz w:val="24"/>
          <w:szCs w:val="24"/>
        </w:rPr>
      </w:pPr>
      <w:r w:rsidDel="00000000" w:rsidR="00000000" w:rsidRPr="00000000">
        <w:rPr>
          <w:sz w:val="24"/>
          <w:szCs w:val="24"/>
          <w:rtl w:val="0"/>
        </w:rPr>
        <w:t xml:space="preserve">Използването на TypeScript е особено полезно при по-големи проекти като TrailBlaze, където има много взаимодействащи си компоненти и модели.</w:t>
      </w:r>
    </w:p>
    <w:p w:rsidR="00000000" w:rsidDel="00000000" w:rsidP="00000000" w:rsidRDefault="00000000" w:rsidRPr="00000000" w14:paraId="0000021F">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0">
      <w:pPr>
        <w:keepNext w:val="1"/>
        <w:spacing w:after="120" w:before="120" w:line="240" w:lineRule="auto"/>
        <w:rPr>
          <w:sz w:val="24"/>
          <w:szCs w:val="24"/>
        </w:rPr>
      </w:pPr>
      <w:r w:rsidDel="00000000" w:rsidR="00000000" w:rsidRPr="00000000">
        <w:rPr>
          <w:sz w:val="24"/>
          <w:szCs w:val="24"/>
          <w:rtl w:val="0"/>
        </w:rPr>
        <w:t xml:space="preserve">1.1.2 HTML и CSS</w:t>
      </w:r>
    </w:p>
    <w:p w:rsidR="00000000" w:rsidDel="00000000" w:rsidP="00000000" w:rsidRDefault="00000000" w:rsidRPr="00000000" w14:paraId="00000221">
      <w:pPr>
        <w:keepNext w:val="1"/>
        <w:spacing w:after="120" w:before="120" w:line="240" w:lineRule="auto"/>
        <w:rPr>
          <w:sz w:val="24"/>
          <w:szCs w:val="24"/>
        </w:rPr>
      </w:pPr>
      <w:r w:rsidDel="00000000" w:rsidR="00000000" w:rsidRPr="00000000">
        <w:rPr>
          <w:sz w:val="24"/>
          <w:szCs w:val="24"/>
          <w:rtl w:val="0"/>
        </w:rPr>
        <w:t xml:space="preserve">HTML5 е използван за структуриране на съдържанието на уеб страниците. Той предоставя семантични елементи, които подобряват както четливостта на кода, така и оптимизацията за търсачки.</w:t>
      </w:r>
    </w:p>
    <w:p w:rsidR="00000000" w:rsidDel="00000000" w:rsidP="00000000" w:rsidRDefault="00000000" w:rsidRPr="00000000" w14:paraId="00000222">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3">
      <w:pPr>
        <w:keepNext w:val="1"/>
        <w:spacing w:after="120" w:before="120" w:line="240" w:lineRule="auto"/>
        <w:rPr>
          <w:sz w:val="24"/>
          <w:szCs w:val="24"/>
        </w:rPr>
      </w:pPr>
      <w:r w:rsidDel="00000000" w:rsidR="00000000" w:rsidRPr="00000000">
        <w:rPr>
          <w:sz w:val="24"/>
          <w:szCs w:val="24"/>
          <w:rtl w:val="0"/>
        </w:rPr>
        <w:t xml:space="preserve">CSS3 е използван за визуалното оформление на страниците. В комбинация с Tailwind CSS, който е използван като основна CSS библиотека, се постига бързо и последователно стилизиране на всички компоненти. Tailwind предлага:</w:t>
      </w:r>
    </w:p>
    <w:p w:rsidR="00000000" w:rsidDel="00000000" w:rsidP="00000000" w:rsidRDefault="00000000" w:rsidRPr="00000000" w14:paraId="00000224">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5">
      <w:pPr>
        <w:keepNext w:val="1"/>
        <w:numPr>
          <w:ilvl w:val="0"/>
          <w:numId w:val="23"/>
        </w:numPr>
        <w:spacing w:after="0" w:before="120" w:line="240" w:lineRule="auto"/>
        <w:ind w:left="720" w:hanging="360"/>
        <w:rPr>
          <w:sz w:val="24"/>
          <w:szCs w:val="24"/>
        </w:rPr>
      </w:pPr>
      <w:r w:rsidDel="00000000" w:rsidR="00000000" w:rsidRPr="00000000">
        <w:rPr>
          <w:sz w:val="24"/>
          <w:szCs w:val="24"/>
          <w:rtl w:val="0"/>
        </w:rPr>
        <w:t xml:space="preserve">Utility-first подход – вместо да се пише персонализиран CSS за всеки елемент, се използват предварително дефинирани класове.</w:t>
      </w:r>
      <w:r w:rsidDel="00000000" w:rsidR="00000000" w:rsidRPr="00000000">
        <w:rPr>
          <w:rtl w:val="0"/>
        </w:rPr>
      </w:r>
    </w:p>
    <w:p w:rsidR="00000000" w:rsidDel="00000000" w:rsidP="00000000" w:rsidRDefault="00000000" w:rsidRPr="00000000" w14:paraId="00000226">
      <w:pPr>
        <w:keepNext w:val="1"/>
        <w:numPr>
          <w:ilvl w:val="0"/>
          <w:numId w:val="23"/>
        </w:numPr>
        <w:spacing w:after="0" w:before="0" w:line="240" w:lineRule="auto"/>
        <w:ind w:left="720" w:hanging="360"/>
        <w:rPr>
          <w:sz w:val="24"/>
          <w:szCs w:val="24"/>
        </w:rPr>
      </w:pPr>
      <w:r w:rsidDel="00000000" w:rsidR="00000000" w:rsidRPr="00000000">
        <w:rPr>
          <w:sz w:val="24"/>
          <w:szCs w:val="24"/>
          <w:rtl w:val="0"/>
        </w:rPr>
        <w:t xml:space="preserve">Адаптивност – вградена поддръжка за различни устройства.</w:t>
      </w:r>
      <w:r w:rsidDel="00000000" w:rsidR="00000000" w:rsidRPr="00000000">
        <w:rPr>
          <w:rtl w:val="0"/>
        </w:rPr>
      </w:r>
    </w:p>
    <w:p w:rsidR="00000000" w:rsidDel="00000000" w:rsidP="00000000" w:rsidRDefault="00000000" w:rsidRPr="00000000" w14:paraId="00000227">
      <w:pPr>
        <w:keepNext w:val="1"/>
        <w:numPr>
          <w:ilvl w:val="0"/>
          <w:numId w:val="23"/>
        </w:numPr>
        <w:spacing w:after="120" w:before="0" w:line="240" w:lineRule="auto"/>
        <w:ind w:left="720" w:hanging="360"/>
        <w:rPr>
          <w:sz w:val="24"/>
          <w:szCs w:val="24"/>
        </w:rPr>
      </w:pPr>
      <w:r w:rsidDel="00000000" w:rsidR="00000000" w:rsidRPr="00000000">
        <w:rPr>
          <w:sz w:val="24"/>
          <w:szCs w:val="24"/>
          <w:rtl w:val="0"/>
        </w:rPr>
        <w:t xml:space="preserve">Оптимизация – автоматично премахване на неизползваните стилове при компилация.</w:t>
      </w:r>
      <w:r w:rsidDel="00000000" w:rsidR="00000000" w:rsidRPr="00000000">
        <w:rPr>
          <w:rtl w:val="0"/>
        </w:rPr>
      </w:r>
    </w:p>
    <w:p w:rsidR="00000000" w:rsidDel="00000000" w:rsidP="00000000" w:rsidRDefault="00000000" w:rsidRPr="00000000" w14:paraId="0000022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9">
      <w:pPr>
        <w:keepNext w:val="1"/>
        <w:spacing w:after="120" w:before="120" w:line="240" w:lineRule="auto"/>
        <w:rPr>
          <w:sz w:val="24"/>
          <w:szCs w:val="24"/>
        </w:rPr>
      </w:pPr>
      <w:r w:rsidDel="00000000" w:rsidR="00000000" w:rsidRPr="00000000">
        <w:rPr>
          <w:sz w:val="24"/>
          <w:szCs w:val="24"/>
          <w:rtl w:val="0"/>
        </w:rPr>
        <w:t xml:space="preserve">За по-сложни компоненти е използвана и библиотеката DaisyUI, която предоставя готови UI компоненти, базирани на Tailwind CSS.</w:t>
      </w:r>
    </w:p>
    <w:p w:rsidR="00000000" w:rsidDel="00000000" w:rsidP="00000000" w:rsidRDefault="00000000" w:rsidRPr="00000000" w14:paraId="0000022A">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B">
      <w:pPr>
        <w:keepNext w:val="1"/>
        <w:spacing w:after="120" w:before="120" w:line="240" w:lineRule="auto"/>
        <w:rPr>
          <w:sz w:val="24"/>
          <w:szCs w:val="24"/>
        </w:rPr>
      </w:pPr>
      <w:r w:rsidDel="00000000" w:rsidR="00000000" w:rsidRPr="00000000">
        <w:rPr>
          <w:sz w:val="24"/>
          <w:szCs w:val="24"/>
          <w:rtl w:val="0"/>
        </w:rPr>
        <w:t xml:space="preserve">1.1.3 JavaScript (React)</w:t>
      </w:r>
    </w:p>
    <w:p w:rsidR="00000000" w:rsidDel="00000000" w:rsidP="00000000" w:rsidRDefault="00000000" w:rsidRPr="00000000" w14:paraId="0000022C">
      <w:pPr>
        <w:keepNext w:val="1"/>
        <w:spacing w:after="120" w:before="120" w:line="240" w:lineRule="auto"/>
        <w:rPr>
          <w:sz w:val="24"/>
          <w:szCs w:val="24"/>
        </w:rPr>
      </w:pPr>
      <w:r w:rsidDel="00000000" w:rsidR="00000000" w:rsidRPr="00000000">
        <w:rPr>
          <w:sz w:val="24"/>
          <w:szCs w:val="24"/>
          <w:rtl w:val="0"/>
        </w:rPr>
        <w:t xml:space="preserve">React е основната библиотека за изграждане на потребителския интерфейс. Това е една от най-популярните и добре поддържани библиотеки за изграждане на динамични уеб приложения.</w:t>
      </w:r>
    </w:p>
    <w:p w:rsidR="00000000" w:rsidDel="00000000" w:rsidP="00000000" w:rsidRDefault="00000000" w:rsidRPr="00000000" w14:paraId="0000022D">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2E">
      <w:pPr>
        <w:keepNext w:val="1"/>
        <w:spacing w:after="120" w:before="120" w:line="240" w:lineRule="auto"/>
        <w:rPr>
          <w:sz w:val="24"/>
          <w:szCs w:val="24"/>
        </w:rPr>
      </w:pPr>
      <w:r w:rsidDel="00000000" w:rsidR="00000000" w:rsidRPr="00000000">
        <w:rPr>
          <w:sz w:val="24"/>
          <w:szCs w:val="24"/>
          <w:rtl w:val="0"/>
        </w:rPr>
        <w:t xml:space="preserve">Основните предимства на React в контекста на TrailBlaze са:</w:t>
      </w:r>
    </w:p>
    <w:p w:rsidR="00000000" w:rsidDel="00000000" w:rsidP="00000000" w:rsidRDefault="00000000" w:rsidRPr="00000000" w14:paraId="0000022F">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0">
      <w:pPr>
        <w:keepNext w:val="1"/>
        <w:numPr>
          <w:ilvl w:val="0"/>
          <w:numId w:val="9"/>
        </w:numPr>
        <w:spacing w:after="0" w:before="120" w:line="240" w:lineRule="auto"/>
        <w:ind w:left="720" w:hanging="360"/>
        <w:rPr>
          <w:sz w:val="24"/>
          <w:szCs w:val="24"/>
        </w:rPr>
      </w:pPr>
      <w:r w:rsidDel="00000000" w:rsidR="00000000" w:rsidRPr="00000000">
        <w:rPr>
          <w:sz w:val="24"/>
          <w:szCs w:val="24"/>
          <w:rtl w:val="0"/>
        </w:rPr>
        <w:t xml:space="preserve">Компонентен подход – интерфейсът е разделен на независими, преизползваеми компоненти. Например, ProductCard, TrailCard, CartSummary и др.</w:t>
      </w:r>
      <w:r w:rsidDel="00000000" w:rsidR="00000000" w:rsidRPr="00000000">
        <w:rPr>
          <w:rtl w:val="0"/>
        </w:rPr>
      </w:r>
    </w:p>
    <w:p w:rsidR="00000000" w:rsidDel="00000000" w:rsidP="00000000" w:rsidRDefault="00000000" w:rsidRPr="00000000" w14:paraId="00000231">
      <w:pPr>
        <w:keepNext w:val="1"/>
        <w:numPr>
          <w:ilvl w:val="0"/>
          <w:numId w:val="9"/>
        </w:numPr>
        <w:spacing w:after="0" w:before="0" w:line="240" w:lineRule="auto"/>
        <w:ind w:left="720" w:hanging="360"/>
        <w:rPr>
          <w:sz w:val="24"/>
          <w:szCs w:val="24"/>
        </w:rPr>
      </w:pPr>
      <w:r w:rsidDel="00000000" w:rsidR="00000000" w:rsidRPr="00000000">
        <w:rPr>
          <w:sz w:val="24"/>
          <w:szCs w:val="24"/>
          <w:rtl w:val="0"/>
        </w:rPr>
        <w:t xml:space="preserve">Виртуален DOM – осигурява бързо обновяване на интерфейса без презареждане на страницата.</w:t>
      </w:r>
      <w:r w:rsidDel="00000000" w:rsidR="00000000" w:rsidRPr="00000000">
        <w:rPr>
          <w:rtl w:val="0"/>
        </w:rPr>
      </w:r>
    </w:p>
    <w:p w:rsidR="00000000" w:rsidDel="00000000" w:rsidP="00000000" w:rsidRDefault="00000000" w:rsidRPr="00000000" w14:paraId="00000232">
      <w:pPr>
        <w:keepNext w:val="1"/>
        <w:numPr>
          <w:ilvl w:val="0"/>
          <w:numId w:val="9"/>
        </w:numPr>
        <w:spacing w:after="0" w:before="0" w:line="240" w:lineRule="auto"/>
        <w:ind w:left="720" w:hanging="360"/>
        <w:rPr>
          <w:sz w:val="24"/>
          <w:szCs w:val="24"/>
        </w:rPr>
      </w:pPr>
      <w:r w:rsidDel="00000000" w:rsidR="00000000" w:rsidRPr="00000000">
        <w:rPr>
          <w:sz w:val="24"/>
          <w:szCs w:val="24"/>
          <w:rtl w:val="0"/>
        </w:rPr>
        <w:t xml:space="preserve">Еднопосочен поток на данните – улеснява проследяването на промените и отстраняването на грешки.</w:t>
      </w:r>
      <w:r w:rsidDel="00000000" w:rsidR="00000000" w:rsidRPr="00000000">
        <w:rPr>
          <w:rtl w:val="0"/>
        </w:rPr>
      </w:r>
    </w:p>
    <w:p w:rsidR="00000000" w:rsidDel="00000000" w:rsidP="00000000" w:rsidRDefault="00000000" w:rsidRPr="00000000" w14:paraId="00000233">
      <w:pPr>
        <w:keepNext w:val="1"/>
        <w:numPr>
          <w:ilvl w:val="0"/>
          <w:numId w:val="9"/>
        </w:numPr>
        <w:spacing w:after="120" w:before="0" w:line="240" w:lineRule="auto"/>
        <w:ind w:left="720" w:hanging="360"/>
        <w:rPr>
          <w:sz w:val="24"/>
          <w:szCs w:val="24"/>
        </w:rPr>
      </w:pPr>
      <w:r w:rsidDel="00000000" w:rsidR="00000000" w:rsidRPr="00000000">
        <w:rPr>
          <w:sz w:val="24"/>
          <w:szCs w:val="24"/>
          <w:rtl w:val="0"/>
        </w:rPr>
        <w:t xml:space="preserve">Голяма екосистема – богат набор от библиотеки и инструменти за разширяване на функционалността.</w:t>
      </w:r>
      <w:r w:rsidDel="00000000" w:rsidR="00000000" w:rsidRPr="00000000">
        <w:rPr>
          <w:rtl w:val="0"/>
        </w:rPr>
      </w:r>
    </w:p>
    <w:p w:rsidR="00000000" w:rsidDel="00000000" w:rsidP="00000000" w:rsidRDefault="00000000" w:rsidRPr="00000000" w14:paraId="00000234">
      <w:pPr>
        <w:keepNext w:val="1"/>
        <w:spacing w:after="120" w:before="120" w:line="240" w:lineRule="auto"/>
        <w:ind w:left="0" w:firstLine="0"/>
        <w:rPr>
          <w:sz w:val="24"/>
          <w:szCs w:val="24"/>
        </w:rPr>
      </w:pPr>
      <w:r w:rsidDel="00000000" w:rsidR="00000000" w:rsidRPr="00000000">
        <w:rPr>
          <w:sz w:val="24"/>
          <w:szCs w:val="24"/>
          <w:rtl w:val="0"/>
        </w:rPr>
        <w:t xml:space="preserve">За разработката е използвана React 19, която въвежда подобрения в производителността и нови функционалности като React Compiler.</w:t>
      </w:r>
    </w:p>
    <w:p w:rsidR="00000000" w:rsidDel="00000000" w:rsidP="00000000" w:rsidRDefault="00000000" w:rsidRPr="00000000" w14:paraId="00000235">
      <w:pPr>
        <w:keepNext w:val="1"/>
        <w:spacing w:after="120" w:before="120" w:line="240" w:lineRule="auto"/>
        <w:ind w:left="0" w:firstLine="0"/>
        <w:rPr>
          <w:sz w:val="24"/>
          <w:szCs w:val="24"/>
        </w:rPr>
      </w:pPr>
      <w:r w:rsidDel="00000000" w:rsidR="00000000" w:rsidRPr="00000000">
        <w:rPr>
          <w:rtl w:val="0"/>
        </w:rPr>
      </w:r>
    </w:p>
    <w:p w:rsidR="00000000" w:rsidDel="00000000" w:rsidP="00000000" w:rsidRDefault="00000000" w:rsidRPr="00000000" w14:paraId="00000236">
      <w:pPr>
        <w:keepNext w:val="1"/>
        <w:spacing w:after="120" w:before="120" w:line="240" w:lineRule="auto"/>
        <w:rPr>
          <w:sz w:val="24"/>
          <w:szCs w:val="24"/>
        </w:rPr>
      </w:pPr>
      <w:r w:rsidDel="00000000" w:rsidR="00000000" w:rsidRPr="00000000">
        <w:rPr>
          <w:sz w:val="24"/>
          <w:szCs w:val="24"/>
          <w:rtl w:val="0"/>
        </w:rPr>
        <w:t xml:space="preserve">1.1.4 Node.js и Express.js</w:t>
      </w:r>
    </w:p>
    <w:p w:rsidR="00000000" w:rsidDel="00000000" w:rsidP="00000000" w:rsidRDefault="00000000" w:rsidRPr="00000000" w14:paraId="00000237">
      <w:pPr>
        <w:keepNext w:val="1"/>
        <w:spacing w:after="120" w:before="120" w:line="240" w:lineRule="auto"/>
        <w:rPr>
          <w:sz w:val="24"/>
          <w:szCs w:val="24"/>
        </w:rPr>
      </w:pPr>
      <w:r w:rsidDel="00000000" w:rsidR="00000000" w:rsidRPr="00000000">
        <w:rPr>
          <w:sz w:val="24"/>
          <w:szCs w:val="24"/>
          <w:rtl w:val="0"/>
        </w:rPr>
        <w:t xml:space="preserve">За сървърната част е използван Node.js – среда за изпълнение на JavaScript извън браузъра. Node.js е избран поради:</w:t>
      </w:r>
    </w:p>
    <w:p w:rsidR="00000000" w:rsidDel="00000000" w:rsidP="00000000" w:rsidRDefault="00000000" w:rsidRPr="00000000" w14:paraId="0000023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9">
      <w:pPr>
        <w:keepNext w:val="1"/>
        <w:numPr>
          <w:ilvl w:val="0"/>
          <w:numId w:val="24"/>
        </w:numPr>
        <w:spacing w:after="0" w:before="120" w:line="240" w:lineRule="auto"/>
        <w:ind w:left="720" w:hanging="360"/>
        <w:rPr>
          <w:sz w:val="24"/>
          <w:szCs w:val="24"/>
        </w:rPr>
      </w:pPr>
      <w:r w:rsidDel="00000000" w:rsidR="00000000" w:rsidRPr="00000000">
        <w:rPr>
          <w:sz w:val="24"/>
          <w:szCs w:val="24"/>
          <w:rtl w:val="0"/>
        </w:rPr>
        <w:t xml:space="preserve">Висока производителност – базиран е на V8 двигателя на Google.</w:t>
      </w:r>
      <w:r w:rsidDel="00000000" w:rsidR="00000000" w:rsidRPr="00000000">
        <w:rPr>
          <w:rtl w:val="0"/>
        </w:rPr>
      </w:r>
    </w:p>
    <w:p w:rsidR="00000000" w:rsidDel="00000000" w:rsidP="00000000" w:rsidRDefault="00000000" w:rsidRPr="00000000" w14:paraId="0000023A">
      <w:pPr>
        <w:keepNext w:val="1"/>
        <w:numPr>
          <w:ilvl w:val="0"/>
          <w:numId w:val="24"/>
        </w:numPr>
        <w:spacing w:after="0" w:before="0" w:line="240" w:lineRule="auto"/>
        <w:ind w:left="720" w:hanging="360"/>
        <w:rPr>
          <w:sz w:val="24"/>
          <w:szCs w:val="24"/>
        </w:rPr>
      </w:pPr>
      <w:r w:rsidDel="00000000" w:rsidR="00000000" w:rsidRPr="00000000">
        <w:rPr>
          <w:sz w:val="24"/>
          <w:szCs w:val="24"/>
          <w:rtl w:val="0"/>
        </w:rPr>
        <w:t xml:space="preserve">Асинхронен модел – подходящ за обработка на множество едновременни заявки.</w:t>
      </w:r>
      <w:r w:rsidDel="00000000" w:rsidR="00000000" w:rsidRPr="00000000">
        <w:rPr>
          <w:rtl w:val="0"/>
        </w:rPr>
      </w:r>
    </w:p>
    <w:p w:rsidR="00000000" w:rsidDel="00000000" w:rsidP="00000000" w:rsidRDefault="00000000" w:rsidRPr="00000000" w14:paraId="0000023B">
      <w:pPr>
        <w:keepNext w:val="1"/>
        <w:numPr>
          <w:ilvl w:val="0"/>
          <w:numId w:val="24"/>
        </w:numPr>
        <w:spacing w:after="120" w:before="0" w:line="240" w:lineRule="auto"/>
        <w:ind w:left="720" w:hanging="360"/>
        <w:rPr>
          <w:sz w:val="24"/>
          <w:szCs w:val="24"/>
        </w:rPr>
      </w:pPr>
      <w:r w:rsidDel="00000000" w:rsidR="00000000" w:rsidRPr="00000000">
        <w:rPr>
          <w:sz w:val="24"/>
          <w:szCs w:val="24"/>
          <w:rtl w:val="0"/>
        </w:rPr>
        <w:t xml:space="preserve">Единен език – използва се JavaScript както на клиента, така и на сървъра, което улеснява разработката.</w:t>
      </w:r>
      <w:r w:rsidDel="00000000" w:rsidR="00000000" w:rsidRPr="00000000">
        <w:rPr>
          <w:rtl w:val="0"/>
        </w:rPr>
      </w:r>
    </w:p>
    <w:p w:rsidR="00000000" w:rsidDel="00000000" w:rsidP="00000000" w:rsidRDefault="00000000" w:rsidRPr="00000000" w14:paraId="0000023C">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D">
      <w:pPr>
        <w:keepNext w:val="1"/>
        <w:spacing w:after="120" w:before="120" w:line="240" w:lineRule="auto"/>
        <w:rPr>
          <w:sz w:val="24"/>
          <w:szCs w:val="24"/>
        </w:rPr>
      </w:pPr>
      <w:r w:rsidDel="00000000" w:rsidR="00000000" w:rsidRPr="00000000">
        <w:rPr>
          <w:sz w:val="24"/>
          <w:szCs w:val="24"/>
          <w:rtl w:val="0"/>
        </w:rPr>
        <w:t xml:space="preserve">Като уеб фреймуърк за Node.js е използван Express.js. Той предоставя лесен и гъвкав начин за дефиниране на маршрути, обработка на заявки и управление на middleware.</w:t>
      </w:r>
    </w:p>
    <w:p w:rsidR="00000000" w:rsidDel="00000000" w:rsidP="00000000" w:rsidRDefault="00000000" w:rsidRPr="00000000" w14:paraId="0000023E">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3F">
      <w:pPr>
        <w:keepNext w:val="1"/>
        <w:spacing w:after="120" w:before="120" w:line="240" w:lineRule="auto"/>
        <w:rPr>
          <w:sz w:val="24"/>
          <w:szCs w:val="24"/>
        </w:rPr>
      </w:pPr>
      <w:r w:rsidDel="00000000" w:rsidR="00000000" w:rsidRPr="00000000">
        <w:rPr>
          <w:sz w:val="24"/>
          <w:szCs w:val="24"/>
          <w:rtl w:val="0"/>
        </w:rPr>
        <w:t xml:space="preserve">1.1.5 PostgreSQL</w:t>
      </w:r>
    </w:p>
    <w:p w:rsidR="00000000" w:rsidDel="00000000" w:rsidP="00000000" w:rsidRDefault="00000000" w:rsidRPr="00000000" w14:paraId="00000240">
      <w:pPr>
        <w:keepNext w:val="1"/>
        <w:spacing w:after="120" w:before="120" w:line="240" w:lineRule="auto"/>
        <w:rPr>
          <w:sz w:val="24"/>
          <w:szCs w:val="24"/>
        </w:rPr>
      </w:pPr>
      <w:r w:rsidDel="00000000" w:rsidR="00000000" w:rsidRPr="00000000">
        <w:rPr>
          <w:sz w:val="24"/>
          <w:szCs w:val="24"/>
          <w:rtl w:val="0"/>
        </w:rPr>
        <w:t xml:space="preserve">За съхранение на данните е използвана релационната база данни PostgreSQL. Тя е една от най-популярните и надеждни СУРБД, използвана в множество уеб приложения.</w:t>
      </w:r>
    </w:p>
    <w:p w:rsidR="00000000" w:rsidDel="00000000" w:rsidP="00000000" w:rsidRDefault="00000000" w:rsidRPr="00000000" w14:paraId="00000241">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2">
      <w:pPr>
        <w:keepNext w:val="1"/>
        <w:spacing w:after="120" w:before="120" w:line="240" w:lineRule="auto"/>
        <w:rPr>
          <w:sz w:val="24"/>
          <w:szCs w:val="24"/>
        </w:rPr>
      </w:pPr>
      <w:r w:rsidDel="00000000" w:rsidR="00000000" w:rsidRPr="00000000">
        <w:rPr>
          <w:sz w:val="24"/>
          <w:szCs w:val="24"/>
          <w:rtl w:val="0"/>
        </w:rPr>
        <w:t xml:space="preserve">Основните причини за избора на PostgreSQL са:</w:t>
      </w:r>
    </w:p>
    <w:p w:rsidR="00000000" w:rsidDel="00000000" w:rsidP="00000000" w:rsidRDefault="00000000" w:rsidRPr="00000000" w14:paraId="00000243">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4">
      <w:pPr>
        <w:keepNext w:val="1"/>
        <w:numPr>
          <w:ilvl w:val="0"/>
          <w:numId w:val="8"/>
        </w:numPr>
        <w:spacing w:after="0" w:before="120" w:line="240" w:lineRule="auto"/>
        <w:ind w:left="720" w:hanging="360"/>
        <w:rPr>
          <w:sz w:val="24"/>
          <w:szCs w:val="24"/>
        </w:rPr>
      </w:pPr>
      <w:r w:rsidDel="00000000" w:rsidR="00000000" w:rsidRPr="00000000">
        <w:rPr>
          <w:sz w:val="24"/>
          <w:szCs w:val="24"/>
          <w:rtl w:val="0"/>
        </w:rPr>
        <w:t xml:space="preserve">Надеждност – доказана стабилност и поддръжка на ACID транзакции.</w:t>
      </w:r>
      <w:r w:rsidDel="00000000" w:rsidR="00000000" w:rsidRPr="00000000">
        <w:rPr>
          <w:rtl w:val="0"/>
        </w:rPr>
      </w:r>
    </w:p>
    <w:p w:rsidR="00000000" w:rsidDel="00000000" w:rsidP="00000000" w:rsidRDefault="00000000" w:rsidRPr="00000000" w14:paraId="00000245">
      <w:pPr>
        <w:keepNext w:val="1"/>
        <w:numPr>
          <w:ilvl w:val="0"/>
          <w:numId w:val="8"/>
        </w:numPr>
        <w:spacing w:after="0" w:before="0" w:line="240" w:lineRule="auto"/>
        <w:ind w:left="720" w:hanging="360"/>
        <w:rPr>
          <w:sz w:val="24"/>
          <w:szCs w:val="24"/>
        </w:rPr>
      </w:pPr>
      <w:r w:rsidDel="00000000" w:rsidR="00000000" w:rsidRPr="00000000">
        <w:rPr>
          <w:sz w:val="24"/>
          <w:szCs w:val="24"/>
          <w:rtl w:val="0"/>
        </w:rPr>
        <w:t xml:space="preserve">Разширяемост – поддръжка на JSON, географски данни и други типове.</w:t>
      </w:r>
      <w:r w:rsidDel="00000000" w:rsidR="00000000" w:rsidRPr="00000000">
        <w:rPr>
          <w:rtl w:val="0"/>
        </w:rPr>
      </w:r>
    </w:p>
    <w:p w:rsidR="00000000" w:rsidDel="00000000" w:rsidP="00000000" w:rsidRDefault="00000000" w:rsidRPr="00000000" w14:paraId="00000246">
      <w:pPr>
        <w:keepNext w:val="1"/>
        <w:numPr>
          <w:ilvl w:val="0"/>
          <w:numId w:val="8"/>
        </w:numPr>
        <w:spacing w:after="0" w:before="0" w:line="240" w:lineRule="auto"/>
        <w:ind w:left="720" w:hanging="360"/>
        <w:rPr>
          <w:sz w:val="24"/>
          <w:szCs w:val="24"/>
        </w:rPr>
      </w:pPr>
      <w:r w:rsidDel="00000000" w:rsidR="00000000" w:rsidRPr="00000000">
        <w:rPr>
          <w:sz w:val="24"/>
          <w:szCs w:val="24"/>
          <w:rtl w:val="0"/>
        </w:rPr>
        <w:t xml:space="preserve">Производителност – оптимизирана за работа с големи обеми данни.</w:t>
      </w:r>
      <w:r w:rsidDel="00000000" w:rsidR="00000000" w:rsidRPr="00000000">
        <w:rPr>
          <w:rtl w:val="0"/>
        </w:rPr>
      </w:r>
    </w:p>
    <w:p w:rsidR="00000000" w:rsidDel="00000000" w:rsidP="00000000" w:rsidRDefault="00000000" w:rsidRPr="00000000" w14:paraId="00000247">
      <w:pPr>
        <w:keepNext w:val="1"/>
        <w:numPr>
          <w:ilvl w:val="0"/>
          <w:numId w:val="8"/>
        </w:numPr>
        <w:spacing w:after="120" w:before="0" w:line="240" w:lineRule="auto"/>
        <w:ind w:left="720" w:hanging="360"/>
        <w:rPr>
          <w:sz w:val="24"/>
          <w:szCs w:val="24"/>
        </w:rPr>
      </w:pPr>
      <w:r w:rsidDel="00000000" w:rsidR="00000000" w:rsidRPr="00000000">
        <w:rPr>
          <w:sz w:val="24"/>
          <w:szCs w:val="24"/>
          <w:rtl w:val="0"/>
        </w:rPr>
        <w:t xml:space="preserve">Отворен код – безплатна и с активна общност.</w:t>
      </w:r>
      <w:r w:rsidDel="00000000" w:rsidR="00000000" w:rsidRPr="00000000">
        <w:rPr>
          <w:rtl w:val="0"/>
        </w:rPr>
      </w:r>
    </w:p>
    <w:p w:rsidR="00000000" w:rsidDel="00000000" w:rsidP="00000000" w:rsidRDefault="00000000" w:rsidRPr="00000000" w14:paraId="00000248">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9">
      <w:pPr>
        <w:keepNext w:val="1"/>
        <w:spacing w:after="120" w:before="120" w:line="240" w:lineRule="auto"/>
        <w:rPr>
          <w:sz w:val="24"/>
          <w:szCs w:val="24"/>
        </w:rPr>
      </w:pPr>
      <w:r w:rsidDel="00000000" w:rsidR="00000000" w:rsidRPr="00000000">
        <w:rPr>
          <w:sz w:val="24"/>
          <w:szCs w:val="24"/>
          <w:rtl w:val="0"/>
        </w:rPr>
        <w:t xml:space="preserve">Достъпът до базата данни се осъществява чрез Prisma ORM, който осигурява типобезопасни заявки и улеснява миграциите.</w:t>
      </w:r>
    </w:p>
    <w:p w:rsidR="00000000" w:rsidDel="00000000" w:rsidP="00000000" w:rsidRDefault="00000000" w:rsidRPr="00000000" w14:paraId="0000024A">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B">
      <w:pPr>
        <w:keepNext w:val="1"/>
        <w:spacing w:after="120" w:before="120" w:line="240" w:lineRule="auto"/>
        <w:rPr>
          <w:sz w:val="24"/>
          <w:szCs w:val="24"/>
        </w:rPr>
      </w:pPr>
      <w:r w:rsidDel="00000000" w:rsidR="00000000" w:rsidRPr="00000000">
        <w:rPr>
          <w:sz w:val="24"/>
          <w:szCs w:val="24"/>
          <w:rtl w:val="0"/>
        </w:rPr>
        <w:t xml:space="preserve">1.1.6 Vite</w:t>
      </w:r>
    </w:p>
    <w:p w:rsidR="00000000" w:rsidDel="00000000" w:rsidP="00000000" w:rsidRDefault="00000000" w:rsidRPr="00000000" w14:paraId="0000024C">
      <w:pPr>
        <w:keepNext w:val="1"/>
        <w:spacing w:after="120" w:before="120" w:line="240" w:lineRule="auto"/>
        <w:rPr>
          <w:sz w:val="24"/>
          <w:szCs w:val="24"/>
        </w:rPr>
      </w:pPr>
      <w:r w:rsidDel="00000000" w:rsidR="00000000" w:rsidRPr="00000000">
        <w:rPr>
          <w:sz w:val="24"/>
          <w:szCs w:val="24"/>
          <w:rtl w:val="0"/>
        </w:rPr>
        <w:t xml:space="preserve">За изграждане на клиентската част е използван Vite – съвременен инструмент за сборка, който заменя по-стари решения като Webpack.</w:t>
      </w:r>
    </w:p>
    <w:p w:rsidR="00000000" w:rsidDel="00000000" w:rsidP="00000000" w:rsidRDefault="00000000" w:rsidRPr="00000000" w14:paraId="0000024D">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4E">
      <w:pPr>
        <w:keepNext w:val="1"/>
        <w:spacing w:after="120" w:before="120" w:line="240" w:lineRule="auto"/>
        <w:rPr>
          <w:sz w:val="24"/>
          <w:szCs w:val="24"/>
        </w:rPr>
      </w:pPr>
      <w:r w:rsidDel="00000000" w:rsidR="00000000" w:rsidRPr="00000000">
        <w:rPr>
          <w:sz w:val="24"/>
          <w:szCs w:val="24"/>
          <w:rtl w:val="0"/>
        </w:rPr>
        <w:t xml:space="preserve">Предимствата на Vite включват:</w:t>
      </w:r>
    </w:p>
    <w:p w:rsidR="00000000" w:rsidDel="00000000" w:rsidP="00000000" w:rsidRDefault="00000000" w:rsidRPr="00000000" w14:paraId="0000024F">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50">
      <w:pPr>
        <w:keepNext w:val="1"/>
        <w:numPr>
          <w:ilvl w:val="0"/>
          <w:numId w:val="5"/>
        </w:numPr>
        <w:spacing w:after="0" w:before="120" w:line="240" w:lineRule="auto"/>
        <w:ind w:left="720" w:hanging="360"/>
        <w:rPr>
          <w:sz w:val="24"/>
          <w:szCs w:val="24"/>
        </w:rPr>
      </w:pPr>
      <w:r w:rsidDel="00000000" w:rsidR="00000000" w:rsidRPr="00000000">
        <w:rPr>
          <w:sz w:val="24"/>
          <w:szCs w:val="24"/>
          <w:rtl w:val="0"/>
        </w:rPr>
        <w:t xml:space="preserve">Бързо стартиране – почти мигновено зареждане на средата за разработка.</w:t>
      </w:r>
      <w:r w:rsidDel="00000000" w:rsidR="00000000" w:rsidRPr="00000000">
        <w:rPr>
          <w:rtl w:val="0"/>
        </w:rPr>
      </w:r>
    </w:p>
    <w:p w:rsidR="00000000" w:rsidDel="00000000" w:rsidP="00000000" w:rsidRDefault="00000000" w:rsidRPr="00000000" w14:paraId="00000251">
      <w:pPr>
        <w:keepNext w:val="1"/>
        <w:numPr>
          <w:ilvl w:val="0"/>
          <w:numId w:val="5"/>
        </w:numPr>
        <w:spacing w:after="0" w:before="0" w:line="240" w:lineRule="auto"/>
        <w:ind w:left="720" w:hanging="360"/>
        <w:rPr>
          <w:sz w:val="24"/>
          <w:szCs w:val="24"/>
        </w:rPr>
      </w:pPr>
      <w:r w:rsidDel="00000000" w:rsidR="00000000" w:rsidRPr="00000000">
        <w:rPr>
          <w:sz w:val="24"/>
          <w:szCs w:val="24"/>
          <w:rtl w:val="0"/>
        </w:rPr>
        <w:t xml:space="preserve">Бързи компилации – използва ES модули за по-бързо презареждане.</w:t>
      </w:r>
      <w:r w:rsidDel="00000000" w:rsidR="00000000" w:rsidRPr="00000000">
        <w:rPr>
          <w:rtl w:val="0"/>
        </w:rPr>
      </w:r>
    </w:p>
    <w:p w:rsidR="00000000" w:rsidDel="00000000" w:rsidP="00000000" w:rsidRDefault="00000000" w:rsidRPr="00000000" w14:paraId="00000252">
      <w:pPr>
        <w:keepNext w:val="1"/>
        <w:numPr>
          <w:ilvl w:val="0"/>
          <w:numId w:val="5"/>
        </w:numPr>
        <w:spacing w:after="120" w:before="0" w:line="240" w:lineRule="auto"/>
        <w:ind w:left="720" w:hanging="360"/>
        <w:rPr>
          <w:sz w:val="24"/>
          <w:szCs w:val="24"/>
        </w:rPr>
      </w:pPr>
      <w:r w:rsidDel="00000000" w:rsidR="00000000" w:rsidRPr="00000000">
        <w:rPr>
          <w:sz w:val="24"/>
          <w:szCs w:val="24"/>
          <w:rtl w:val="0"/>
        </w:rPr>
        <w:t xml:space="preserve">Оптимизирани сборки – автоматично разделяне на кода и оптимизация за производствена среда.</w:t>
      </w:r>
      <w:r w:rsidDel="00000000" w:rsidR="00000000" w:rsidRPr="00000000">
        <w:rPr>
          <w:rtl w:val="0"/>
        </w:rPr>
      </w:r>
    </w:p>
    <w:p w:rsidR="00000000" w:rsidDel="00000000" w:rsidP="00000000" w:rsidRDefault="00000000" w:rsidRPr="00000000" w14:paraId="00000253">
      <w:pPr>
        <w:keepNext w:val="1"/>
        <w:spacing w:after="120" w:before="120" w:line="240" w:lineRule="auto"/>
        <w:rPr>
          <w:sz w:val="24"/>
          <w:szCs w:val="24"/>
        </w:rPr>
      </w:pPr>
      <w:bookmarkStart w:colFirst="0" w:colLast="0" w:name="_ohnd96g1eu07" w:id="66"/>
      <w:bookmarkEnd w:id="66"/>
      <w:r w:rsidDel="00000000" w:rsidR="00000000" w:rsidRPr="00000000">
        <w:rPr>
          <w:rtl w:val="0"/>
        </w:rPr>
      </w:r>
    </w:p>
    <w:p w:rsidR="00000000" w:rsidDel="00000000" w:rsidP="00000000" w:rsidRDefault="00000000" w:rsidRPr="00000000" w14:paraId="00000254">
      <w:pPr>
        <w:keepNext w:val="1"/>
        <w:spacing w:after="120" w:before="120" w:line="240" w:lineRule="auto"/>
        <w:rPr>
          <w:sz w:val="24"/>
          <w:szCs w:val="24"/>
        </w:rPr>
      </w:pPr>
      <w:bookmarkStart w:colFirst="0" w:colLast="0" w:name="_pk0ocj6zctmt" w:id="67"/>
      <w:bookmarkEnd w:id="67"/>
      <w:r w:rsidDel="00000000" w:rsidR="00000000" w:rsidRPr="00000000">
        <w:rPr>
          <w:rtl w:val="0"/>
        </w:rPr>
      </w:r>
    </w:p>
    <w:p w:rsidR="00000000" w:rsidDel="00000000" w:rsidP="00000000" w:rsidRDefault="00000000" w:rsidRPr="00000000" w14:paraId="00000255">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s901uyjnff8l" w:id="68"/>
      <w:bookmarkEnd w:id="68"/>
      <w:r w:rsidDel="00000000" w:rsidR="00000000" w:rsidRPr="00000000">
        <w:rPr>
          <w:rtl w:val="0"/>
        </w:rPr>
      </w:r>
    </w:p>
    <w:p w:rsidR="00000000" w:rsidDel="00000000" w:rsidP="00000000" w:rsidRDefault="00000000" w:rsidRPr="00000000" w14:paraId="00000256">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6q96zbzexsu2" w:id="69"/>
      <w:bookmarkEnd w:id="69"/>
      <w:r w:rsidDel="00000000" w:rsidR="00000000" w:rsidRPr="00000000">
        <w:rPr>
          <w:rtl w:val="0"/>
        </w:rPr>
      </w:r>
    </w:p>
    <w:p w:rsidR="00000000" w:rsidDel="00000000" w:rsidP="00000000" w:rsidRDefault="00000000" w:rsidRPr="00000000" w14:paraId="00000257">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o2av9xp1qxpy" w:id="70"/>
      <w:bookmarkEnd w:id="70"/>
      <w:r w:rsidDel="00000000" w:rsidR="00000000" w:rsidRPr="00000000">
        <w:rPr>
          <w:rtl w:val="0"/>
        </w:rPr>
      </w:r>
    </w:p>
    <w:p w:rsidR="00000000" w:rsidDel="00000000" w:rsidP="00000000" w:rsidRDefault="00000000" w:rsidRPr="00000000" w14:paraId="00000258">
      <w:pPr>
        <w:pStyle w:val="Heading4"/>
        <w:keepLines w:val="0"/>
        <w:tabs>
          <w:tab w:val="left" w:leader="none" w:pos="709"/>
        </w:tabs>
        <w:spacing w:after="0" w:before="0" w:line="360" w:lineRule="auto"/>
        <w:ind w:left="525" w:firstLine="0"/>
        <w:rPr>
          <w:b w:val="1"/>
          <w:bCs w:val="1"/>
          <w:color w:val="000000"/>
          <w:sz w:val="28"/>
          <w:szCs w:val="28"/>
        </w:rPr>
      </w:pPr>
      <w:bookmarkStart w:colFirst="0" w:colLast="0" w:name="_p6mtx19znz7t" w:id="71"/>
      <w:bookmarkEnd w:id="71"/>
      <w:r w:rsidDel="00000000" w:rsidR="00000000" w:rsidRPr="00000000">
        <w:rPr>
          <w:rtl w:val="0"/>
        </w:rPr>
      </w:r>
    </w:p>
    <w:p w:rsidR="00000000" w:rsidDel="00000000" w:rsidP="00000000" w:rsidRDefault="00000000" w:rsidRPr="00000000" w14:paraId="00000259">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6ukyhxt1ka1n" w:id="72"/>
      <w:bookmarkEnd w:id="72"/>
      <w:r w:rsidDel="00000000" w:rsidR="00000000" w:rsidRPr="00000000">
        <w:rPr>
          <w:b w:val="1"/>
          <w:bCs w:val="1"/>
          <w:color w:val="000000"/>
          <w:rtl w:val="0"/>
        </w:rPr>
        <w:t xml:space="preserve">3.1.2. Избор на софтуерен фреймуърк</w:t>
      </w:r>
      <w:r w:rsidDel="00000000" w:rsidR="00000000" w:rsidRPr="00000000">
        <w:rPr>
          <w:rtl w:val="0"/>
        </w:rPr>
      </w:r>
    </w:p>
    <w:p w:rsidR="00000000" w:rsidDel="00000000" w:rsidP="00000000" w:rsidRDefault="00000000" w:rsidRPr="00000000" w14:paraId="0000025A">
      <w:pPr>
        <w:keepNext w:val="1"/>
        <w:spacing w:after="120" w:before="120" w:line="240" w:lineRule="auto"/>
        <w:ind w:left="0" w:firstLine="0"/>
        <w:rPr>
          <w:sz w:val="24"/>
          <w:szCs w:val="24"/>
        </w:rPr>
      </w:pPr>
      <w:bookmarkStart w:colFirst="0" w:colLast="0" w:name="_p4bvuepwjow" w:id="73"/>
      <w:bookmarkEnd w:id="73"/>
      <w:r w:rsidDel="00000000" w:rsidR="00000000" w:rsidRPr="00000000">
        <w:rPr>
          <w:sz w:val="24"/>
          <w:szCs w:val="24"/>
          <w:rtl w:val="0"/>
        </w:rPr>
        <w:t xml:space="preserve">За реализацията на специфичните функционалности на TrailBlaze са интегрирани няколко външни услуги. За обработка на плащания е избрана Stripe, която осигурява сигурно приемане на кредитни и дебитни карти. За търсене на туристически маршрути са използвани OpenStreetMap и Overpass API, които предоставят безплатна географска информация за маршрути по целия свят. За изчисляване на маршрутни направления и издигане системата използва OpenRouteService. Метеорологичната прогноза се получава чрез Open-Meteo – безплатен API за време. За генериране на AI препоръки за екипировка е използван Claude на Anthropic, който анализира маршрута и времето, за да предложи подходящи продукти. За изпращане на имейли (верификация, потвърждение на поръчки) служи Resend, а за визуализиране на маршрути със снимки – Pexels API.</w:t>
      </w:r>
    </w:p>
    <w:p w:rsidR="00000000" w:rsidDel="00000000" w:rsidP="00000000" w:rsidRDefault="00000000" w:rsidRPr="00000000" w14:paraId="0000025B">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5C">
      <w:pPr>
        <w:keepNext w:val="1"/>
        <w:spacing w:after="120" w:before="120" w:line="240" w:lineRule="auto"/>
        <w:rPr>
          <w:sz w:val="24"/>
          <w:szCs w:val="24"/>
        </w:rPr>
      </w:pPr>
      <w:r w:rsidDel="00000000" w:rsidR="00000000" w:rsidRPr="00000000">
        <w:rPr>
          <w:rtl w:val="0"/>
        </w:rPr>
      </w:r>
    </w:p>
    <w:p w:rsidR="00000000" w:rsidDel="00000000" w:rsidP="00000000" w:rsidRDefault="00000000" w:rsidRPr="00000000" w14:paraId="0000025D">
      <w:pPr>
        <w:pStyle w:val="Heading3"/>
        <w:keepLines w:val="0"/>
        <w:tabs>
          <w:tab w:val="left" w:leader="none" w:pos="709"/>
        </w:tabs>
        <w:spacing w:after="0" w:before="0" w:line="360" w:lineRule="auto"/>
        <w:ind w:left="525" w:firstLine="0"/>
        <w:rPr>
          <w:b w:val="1"/>
          <w:bCs w:val="1"/>
          <w:color w:val="000000"/>
          <w:sz w:val="28"/>
          <w:szCs w:val="28"/>
        </w:rPr>
      </w:pPr>
      <w:bookmarkStart w:colFirst="0" w:colLast="0" w:name="_iakp4fiv25su" w:id="74"/>
      <w:bookmarkEnd w:id="74"/>
      <w:r w:rsidDel="00000000" w:rsidR="00000000" w:rsidRPr="00000000">
        <w:rPr>
          <w:b w:val="1"/>
          <w:bCs w:val="1"/>
          <w:color w:val="000000"/>
          <w:rtl w:val="0"/>
        </w:rPr>
        <w:t xml:space="preserve">3.1.3. Избор на уеб сървър</w:t>
      </w:r>
      <w:r w:rsidDel="00000000" w:rsidR="00000000" w:rsidRPr="00000000">
        <w:rPr>
          <w:rtl w:val="0"/>
        </w:rPr>
      </w:r>
    </w:p>
    <w:p w:rsidR="00000000" w:rsidDel="00000000" w:rsidP="00000000" w:rsidRDefault="00000000" w:rsidRPr="00000000" w14:paraId="0000025E">
      <w:pPr>
        <w:keepNext w:val="1"/>
        <w:spacing w:after="120" w:before="120" w:line="240" w:lineRule="auto"/>
        <w:rPr>
          <w:sz w:val="24"/>
          <w:szCs w:val="24"/>
        </w:rPr>
      </w:pPr>
      <w:r w:rsidDel="00000000" w:rsidR="00000000" w:rsidRPr="00000000">
        <w:rPr>
          <w:sz w:val="24"/>
          <w:szCs w:val="24"/>
          <w:rtl w:val="0"/>
        </w:rPr>
        <w:t xml:space="preserve">За локална разработка е използван стандартен инструментариум за Node.js и React проекти. Управлението на пакетите се извършва чрез pnpm, който осигурява по-бърза и ефективна работа с зависимости. За едновременно стартиране на клиентската и сървърната част е използван Concurrently. Системата за контрол на версиите е Git, като кодът се съхранява в GitHub</w:t>
      </w:r>
    </w:p>
    <w:p w:rsidR="00000000" w:rsidDel="00000000" w:rsidP="00000000" w:rsidRDefault="00000000" w:rsidRPr="00000000" w14:paraId="0000025F">
      <w:pPr>
        <w:keepNext w:val="1"/>
        <w:spacing w:after="120" w:before="120" w:line="240" w:lineRule="auto"/>
        <w:rPr>
          <w:sz w:val="24"/>
          <w:szCs w:val="24"/>
        </w:rPr>
      </w:pPr>
      <w:bookmarkStart w:colFirst="0" w:colLast="0" w:name="_26ywtsop7kgd" w:id="75"/>
      <w:bookmarkEnd w:id="75"/>
      <w:r w:rsidDel="00000000" w:rsidR="00000000" w:rsidRPr="00000000">
        <w:rPr>
          <w:rtl w:val="0"/>
        </w:rPr>
      </w:r>
    </w:p>
    <w:p w:rsidR="00000000" w:rsidDel="00000000" w:rsidP="00000000" w:rsidRDefault="00000000" w:rsidRPr="00000000" w14:paraId="00000260">
      <w:pPr>
        <w:pStyle w:val="Heading3"/>
        <w:keepLines w:val="0"/>
        <w:tabs>
          <w:tab w:val="left" w:leader="none" w:pos="709"/>
        </w:tabs>
        <w:spacing w:after="0" w:before="0" w:line="360" w:lineRule="auto"/>
        <w:ind w:left="525" w:firstLine="0"/>
        <w:rPr/>
      </w:pPr>
      <w:bookmarkStart w:colFirst="0" w:colLast="0" w:name="_o8idozhbbkhw" w:id="76"/>
      <w:bookmarkEnd w:id="76"/>
      <w:r w:rsidDel="00000000" w:rsidR="00000000" w:rsidRPr="00000000">
        <w:rPr>
          <w:b w:val="1"/>
          <w:bCs w:val="1"/>
          <w:color w:val="000000"/>
          <w:rtl w:val="0"/>
        </w:rPr>
        <w:t xml:space="preserve">3.1.4. Инфраструктура и разполагане</w:t>
      </w:r>
      <w:r w:rsidDel="00000000" w:rsidR="00000000" w:rsidRPr="00000000">
        <w:rPr>
          <w:rtl w:val="0"/>
        </w:rPr>
      </w:r>
    </w:p>
    <w:p w:rsidR="00000000" w:rsidDel="00000000" w:rsidP="00000000" w:rsidRDefault="00000000" w:rsidRPr="00000000" w14:paraId="00000261">
      <w:pPr>
        <w:keepNext w:val="1"/>
        <w:spacing w:after="120" w:before="120" w:line="240" w:lineRule="auto"/>
        <w:rPr>
          <w:b w:val="1"/>
          <w:bCs w:val="1"/>
          <w:color w:val="000000"/>
          <w:sz w:val="28"/>
          <w:szCs w:val="28"/>
        </w:rPr>
      </w:pPr>
      <w:r w:rsidDel="00000000" w:rsidR="00000000" w:rsidRPr="00000000">
        <w:rPr>
          <w:sz w:val="24"/>
          <w:szCs w:val="24"/>
          <w:rtl w:val="0"/>
        </w:rPr>
        <w:t xml:space="preserve">За разполагане на системата в производствена среда са използвани две платформи. Фронтенд частта е разположена на Vercel, който осигурява автоматично разполагане при промяна в кода, вградени SSL сертификати и CDN за бързо зареждане. Бекенд частта работи на Render, който предлага лесно разполагане на Node.js приложения с автоматично мащабиране. Базата данни PostgreSQL е хоствана в Neon – сървърна PostgreSQL услуга с автоматично архивиране и висока наличност.</w:t>
      </w:r>
      <w:r w:rsidDel="00000000" w:rsidR="00000000" w:rsidRPr="00000000">
        <w:rPr>
          <w:rtl w:val="0"/>
        </w:rPr>
      </w:r>
    </w:p>
    <w:p w:rsidR="00000000" w:rsidDel="00000000" w:rsidP="00000000" w:rsidRDefault="00000000" w:rsidRPr="00000000" w14:paraId="00000262">
      <w:pPr>
        <w:keepNext w:val="1"/>
        <w:spacing w:after="120" w:before="120" w:line="240" w:lineRule="auto"/>
        <w:rPr>
          <w:sz w:val="24"/>
          <w:szCs w:val="24"/>
        </w:rPr>
      </w:pPr>
      <w:bookmarkStart w:colFirst="0" w:colLast="0" w:name="_jazjhgcwq6pn" w:id="77"/>
      <w:bookmarkEnd w:id="77"/>
      <w:r w:rsidDel="00000000" w:rsidR="00000000" w:rsidRPr="00000000">
        <w:rPr>
          <w:rtl w:val="0"/>
        </w:rPr>
      </w:r>
    </w:p>
    <w:p w:rsidR="00000000" w:rsidDel="00000000" w:rsidP="00000000" w:rsidRDefault="00000000" w:rsidRPr="00000000" w14:paraId="00000263">
      <w:pPr>
        <w:pStyle w:val="Heading2"/>
        <w:keepNext w:val="1"/>
        <w:spacing w:after="120" w:before="120" w:line="240" w:lineRule="auto"/>
        <w:ind w:left="360" w:firstLine="0"/>
        <w:rPr/>
      </w:pPr>
      <w:bookmarkStart w:colFirst="0" w:colLast="0" w:name="_sekxuqw6gr1c" w:id="78"/>
      <w:bookmarkEnd w:id="78"/>
      <w:r w:rsidDel="00000000" w:rsidR="00000000" w:rsidRPr="00000000">
        <w:rPr>
          <w:rtl w:val="0"/>
        </w:rPr>
      </w:r>
    </w:p>
    <w:p w:rsidR="00000000" w:rsidDel="00000000" w:rsidP="00000000" w:rsidRDefault="00000000" w:rsidRPr="00000000" w14:paraId="00000264">
      <w:pPr>
        <w:pStyle w:val="Heading2"/>
        <w:keepNext w:val="1"/>
        <w:spacing w:after="120" w:before="120" w:line="240" w:lineRule="auto"/>
        <w:ind w:left="360" w:firstLine="0"/>
        <w:rPr/>
      </w:pPr>
      <w:bookmarkStart w:colFirst="0" w:colLast="0" w:name="_adwhiz2wd6is" w:id="79"/>
      <w:bookmarkEnd w:id="79"/>
      <w:r w:rsidDel="00000000" w:rsidR="00000000" w:rsidRPr="00000000">
        <w:rPr>
          <w:rtl w:val="0"/>
        </w:rPr>
      </w:r>
    </w:p>
    <w:p w:rsidR="00000000" w:rsidDel="00000000" w:rsidP="00000000" w:rsidRDefault="00000000" w:rsidRPr="00000000" w14:paraId="00000265">
      <w:pPr>
        <w:pStyle w:val="Heading2"/>
        <w:keepNext w:val="1"/>
        <w:spacing w:after="120" w:before="120" w:line="240" w:lineRule="auto"/>
        <w:ind w:left="360" w:firstLine="0"/>
        <w:rPr/>
      </w:pPr>
      <w:bookmarkStart w:colFirst="0" w:colLast="0" w:name="_i91sclshwp8a" w:id="80"/>
      <w:bookmarkEnd w:id="80"/>
      <w:r w:rsidDel="00000000" w:rsidR="00000000" w:rsidRPr="00000000">
        <w:rPr>
          <w:rtl w:val="0"/>
        </w:rPr>
      </w:r>
    </w:p>
    <w:p w:rsidR="00000000" w:rsidDel="00000000" w:rsidP="00000000" w:rsidRDefault="00000000" w:rsidRPr="00000000" w14:paraId="00000266">
      <w:pPr>
        <w:pStyle w:val="Heading2"/>
        <w:keepNext w:val="1"/>
        <w:spacing w:after="120" w:before="120" w:line="240" w:lineRule="auto"/>
        <w:ind w:left="360" w:firstLine="0"/>
        <w:rPr>
          <w:b w:val="1"/>
          <w:bCs w:val="1"/>
          <w:sz w:val="32"/>
          <w:szCs w:val="32"/>
        </w:rPr>
      </w:pPr>
      <w:bookmarkStart w:colFirst="0" w:colLast="0" w:name="_cqt4m9yubesu" w:id="81"/>
      <w:bookmarkEnd w:id="81"/>
      <w:r w:rsidDel="00000000" w:rsidR="00000000" w:rsidRPr="00000000">
        <w:rPr>
          <w:b w:val="1"/>
          <w:bCs w:val="1"/>
          <w:rtl w:val="0"/>
        </w:rPr>
        <w:t xml:space="preserve">3.2. Описание на реализацията</w:t>
      </w:r>
      <w:r w:rsidDel="00000000" w:rsidR="00000000" w:rsidRPr="00000000">
        <w:rPr>
          <w:rtl w:val="0"/>
        </w:rPr>
      </w:r>
    </w:p>
    <w:p w:rsidR="00000000" w:rsidDel="00000000" w:rsidP="00000000" w:rsidRDefault="00000000" w:rsidRPr="00000000" w14:paraId="00000267">
      <w:pPr>
        <w:keepNext w:val="1"/>
        <w:spacing w:after="120" w:before="120" w:line="240" w:lineRule="auto"/>
        <w:rPr>
          <w:sz w:val="24"/>
          <w:szCs w:val="24"/>
        </w:rPr>
      </w:pPr>
      <w:bookmarkStart w:colFirst="0" w:colLast="0" w:name="_6y0h045j7wz2" w:id="82"/>
      <w:bookmarkEnd w:id="82"/>
      <w:r w:rsidDel="00000000" w:rsidR="00000000" w:rsidRPr="00000000">
        <w:rPr>
          <w:rtl w:val="0"/>
        </w:rPr>
      </w:r>
    </w:p>
    <w:p w:rsidR="00000000" w:rsidDel="00000000" w:rsidP="00000000" w:rsidRDefault="00000000" w:rsidRPr="00000000" w14:paraId="00000268">
      <w:pPr>
        <w:spacing w:after="120" w:lineRule="auto"/>
        <w:ind w:left="0" w:firstLine="0"/>
        <w:jc w:val="both"/>
        <w:rPr/>
      </w:pPr>
      <w:r w:rsidDel="00000000" w:rsidR="00000000" w:rsidRPr="00000000">
        <w:rPr>
          <w:sz w:val="24"/>
          <w:szCs w:val="24"/>
          <w:rtl w:val="0"/>
        </w:rPr>
        <w:t xml:space="preserve">Тази част описва как проектните решения от глава 2 са реализирани на ниво програмен код. Разгледани са организацията на сървърната част, приложно-програмният интерфейс, контролът на достъпа, работата с базата данни и интеграциите с външни услуги.</w:t>
      </w:r>
      <w:r w:rsidDel="00000000" w:rsidR="00000000" w:rsidRPr="00000000">
        <w:rPr>
          <w:rtl w:val="0"/>
        </w:rPr>
      </w:r>
    </w:p>
    <w:p w:rsidR="00000000" w:rsidDel="00000000" w:rsidP="00000000" w:rsidRDefault="00000000" w:rsidRPr="00000000" w14:paraId="00000269">
      <w:pPr>
        <w:pStyle w:val="Heading3"/>
        <w:rPr/>
      </w:pPr>
      <w:r w:rsidDel="00000000" w:rsidR="00000000" w:rsidRPr="00000000">
        <w:rPr>
          <w:b w:val="1"/>
          <w:bCs w:val="1"/>
          <w:rtl w:val="0"/>
        </w:rPr>
        <w:t xml:space="preserve">3.2.1. Организация на сървърната част</w:t>
      </w:r>
      <w:r w:rsidDel="00000000" w:rsidR="00000000" w:rsidRPr="00000000">
        <w:rPr>
          <w:rtl w:val="0"/>
        </w:rPr>
      </w:r>
    </w:p>
    <w:p w:rsidR="00000000" w:rsidDel="00000000" w:rsidP="00000000" w:rsidRDefault="00000000" w:rsidRPr="00000000" w14:paraId="0000026A">
      <w:pPr>
        <w:spacing w:after="120" w:lineRule="auto"/>
        <w:ind/>
        <w:jc w:val="both"/>
        <w:rPr/>
      </w:pPr>
      <w:r w:rsidDel="00000000" w:rsidR="00000000" w:rsidRPr="00000000">
        <w:rPr>
          <w:sz w:val="24"/>
          <w:szCs w:val="24"/>
          <w:rtl w:val="0"/>
        </w:rPr>
        <w:t xml:space="preserve">Сървърната част е изградена върху Express и следва слоеста организация, която отделя маршрутизирането от бизнес логиката и от достъпа до данните. Изходният код е разпределен в следните директории:</w:t>
      </w:r>
      <w:r w:rsidDel="00000000" w:rsidR="00000000" w:rsidRPr="00000000">
        <w:rPr>
          <w:rtl w:val="0"/>
        </w:rPr>
      </w:r>
    </w:p>
    <w:p w:rsidR="00000000" w:rsidDel="00000000" w:rsidP="00000000" w:rsidRDefault="00000000" w:rsidRPr="00000000" w14:paraId="0000026B">
      <w:pPr>
        <w:spacing w:after="120" w:lineRule="auto"/>
        <w:ind/>
        <w:jc w:val="both"/>
        <w:rPr/>
      </w:pPr>
      <w:r w:rsidDel="00000000" w:rsidR="00000000" w:rsidRPr="00000000">
        <w:rPr>
          <w:sz w:val="24"/>
          <w:szCs w:val="24"/>
          <w:rtl w:val="0"/>
        </w:rPr>
        <w:t xml:space="preserve">routes - дефинира адресите и свързва всеки от тях с функция от съответния контролер. Съдържа седемнадесет модула, по един за всяка функционална област.</w:t>
      </w:r>
      <w:r w:rsidDel="00000000" w:rsidR="00000000" w:rsidRPr="00000000">
        <w:rPr>
          <w:rtl w:val="0"/>
        </w:rPr>
      </w:r>
    </w:p>
    <w:p w:rsidR="00000000" w:rsidDel="00000000" w:rsidP="00000000" w:rsidRDefault="00000000" w:rsidRPr="00000000" w14:paraId="0000026C">
      <w:pPr>
        <w:spacing w:after="120" w:lineRule="auto"/>
        <w:ind/>
        <w:jc w:val="both"/>
        <w:rPr/>
      </w:pPr>
      <w:r w:rsidDel="00000000" w:rsidR="00000000" w:rsidRPr="00000000">
        <w:rPr>
          <w:sz w:val="24"/>
          <w:szCs w:val="24"/>
          <w:rtl w:val="0"/>
        </w:rPr>
        <w:t xml:space="preserve">controllers - съдържа обработващите функции. Всяка приема заявка, извършва необходимите проверки, обръща се към базата данни или към външна услуга и връща отговор.</w:t>
      </w:r>
      <w:r w:rsidDel="00000000" w:rsidR="00000000" w:rsidRPr="00000000">
        <w:rPr>
          <w:rtl w:val="0"/>
        </w:rPr>
      </w:r>
    </w:p>
    <w:p w:rsidR="00000000" w:rsidDel="00000000" w:rsidP="00000000" w:rsidRDefault="00000000" w:rsidRPr="00000000" w14:paraId="0000026D">
      <w:pPr>
        <w:spacing w:after="120" w:lineRule="auto"/>
        <w:ind/>
        <w:jc w:val="both"/>
        <w:rPr/>
      </w:pPr>
      <w:r w:rsidDel="00000000" w:rsidR="00000000" w:rsidRPr="00000000">
        <w:rPr>
          <w:sz w:val="24"/>
          <w:szCs w:val="24"/>
          <w:rtl w:val="0"/>
        </w:rPr>
        <w:t xml:space="preserve">middlewares - междинни слоеве, изпълнявани преди контролера. Тук са проверката на сесията и проверката на административни права.</w:t>
      </w:r>
      <w:r w:rsidDel="00000000" w:rsidR="00000000" w:rsidRPr="00000000">
        <w:rPr>
          <w:rtl w:val="0"/>
        </w:rPr>
      </w:r>
    </w:p>
    <w:p w:rsidR="00000000" w:rsidDel="00000000" w:rsidP="00000000" w:rsidRDefault="00000000" w:rsidRPr="00000000" w14:paraId="0000026E">
      <w:pPr>
        <w:spacing w:after="120" w:lineRule="auto"/>
        <w:ind/>
        <w:jc w:val="both"/>
        <w:rPr/>
      </w:pPr>
      <w:r w:rsidDel="00000000" w:rsidR="00000000" w:rsidRPr="00000000">
        <w:rPr>
          <w:sz w:val="24"/>
          <w:szCs w:val="24"/>
          <w:rtl w:val="0"/>
        </w:rPr>
        <w:t xml:space="preserve">services - помощни модули с логика, която не принадлежи на конкретен контролер, например обновяването на статуса на поръчка.</w:t>
      </w:r>
      <w:r w:rsidDel="00000000" w:rsidR="00000000" w:rsidRPr="00000000">
        <w:rPr>
          <w:rtl w:val="0"/>
        </w:rPr>
      </w:r>
    </w:p>
    <w:p w:rsidR="00000000" w:rsidDel="00000000" w:rsidP="00000000" w:rsidRDefault="00000000" w:rsidRPr="00000000" w14:paraId="0000026F">
      <w:pPr>
        <w:spacing w:after="120" w:lineRule="auto"/>
        <w:ind/>
        <w:jc w:val="both"/>
        <w:rPr/>
      </w:pPr>
      <w:r w:rsidDel="00000000" w:rsidR="00000000" w:rsidRPr="00000000">
        <w:rPr>
          <w:sz w:val="24"/>
          <w:szCs w:val="24"/>
          <w:rtl w:val="0"/>
        </w:rPr>
        <w:t xml:space="preserve">config - инициализация на клиента към базата данни, генериране на токени и настройка на услугата за изпращане на писма.</w:t>
      </w:r>
      <w:r w:rsidDel="00000000" w:rsidR="00000000" w:rsidRPr="00000000">
        <w:rPr>
          <w:rtl w:val="0"/>
        </w:rPr>
      </w:r>
    </w:p>
    <w:p w:rsidR="00000000" w:rsidDel="00000000" w:rsidP="00000000" w:rsidRDefault="00000000" w:rsidRPr="00000000" w14:paraId="00000270">
      <w:pPr>
        <w:spacing w:after="120" w:lineRule="auto"/>
        <w:ind/>
        <w:jc w:val="both"/>
        <w:rPr/>
      </w:pPr>
      <w:r w:rsidDel="00000000" w:rsidR="00000000" w:rsidRPr="00000000">
        <w:rPr>
          <w:sz w:val="24"/>
          <w:szCs w:val="24"/>
          <w:rtl w:val="0"/>
        </w:rPr>
        <w:t xml:space="preserve">Основният файл index.js регистрира междинните слоеве за обработка на тялото на заявката, за политиката за споделяне на ресурси между източници и за четене на бисквитки, след което монтира отделните групи маршрути под общ префикс /api.</w:t>
      </w:r>
      <w:r w:rsidDel="00000000" w:rsidR="00000000" w:rsidRPr="00000000">
        <w:rPr>
          <w:rtl w:val="0"/>
        </w:rPr>
      </w:r>
    </w:p>
    <w:p w:rsidR="00000000" w:rsidDel="00000000" w:rsidP="00000000" w:rsidRDefault="00000000" w:rsidRPr="00000000" w14:paraId="00000271">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2">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3">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4">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5">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6">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7">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8">
      <w:pPr>
        <w:spacing w:after="120" w:lineRule="auto"/>
        <w:ind w:left="48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79">
      <w:pPr>
        <w:spacing w:after="120" w:lineRule="auto"/>
        <w:ind w:left="480" w:firstLine="0"/>
        <w:rPr/>
      </w:pPr>
      <w:r w:rsidDel="00000000" w:rsidR="00000000" w:rsidRPr="00000000">
        <w:rPr>
          <w:rFonts w:ascii="Consolas" w:cs="Consolas" w:eastAsia="Consolas" w:hAnsi="Consolas"/>
          <w:sz w:val="20"/>
          <w:szCs w:val="20"/>
          <w:rtl w:val="0"/>
        </w:rPr>
        <w:t xml:space="preserve">app.use("/api/user", authRouter);</w:t>
        <w:br w:type="textWrapping"/>
        <w:t xml:space="preserve">app.use("/api/cart", cartRouter);</w:t>
        <w:br w:type="textWrapping"/>
        <w:t xml:space="preserve">app.use("/api/products", productsRouter);</w:t>
        <w:br w:type="textWrapping"/>
        <w:t xml:space="preserve">app.use("/api/wishlist", wishlistRouter);</w:t>
        <w:br w:type="textWrapping"/>
        <w:t xml:space="preserve">app.use("/api/checkout", checkoutRouter);</w:t>
        <w:br w:type="textWrapping"/>
        <w:t xml:space="preserve">app.use("/api/orders", ordersRouter);</w:t>
        <w:br w:type="textWrapping"/>
        <w:t xml:space="preserve">app.use("/api/ors", orsRouter);</w:t>
        <w:br w:type="textWrapping"/>
        <w:t xml:space="preserve">app.use("/api/overpass", overpassRouter);</w:t>
        <w:br w:type="textWrapping"/>
        <w:t xml:space="preserve">app.use("/api/open-meteo", openMeteoRouter);</w:t>
        <w:br w:type="textWrapping"/>
        <w:t xml:space="preserve">app.use("/api/ai", aiRouter);</w:t>
        <w:br w:type="textWrapping"/>
        <w:t xml:space="preserve">app.use("/api/admin", adminRouter);</w:t>
      </w:r>
      <w:r w:rsidDel="00000000" w:rsidR="00000000" w:rsidRPr="00000000">
        <w:rPr>
          <w:rtl w:val="0"/>
        </w:rPr>
      </w:r>
    </w:p>
    <w:p w:rsidR="00000000" w:rsidDel="00000000" w:rsidP="00000000" w:rsidRDefault="00000000" w:rsidRPr="00000000" w14:paraId="0000027A">
      <w:pPr>
        <w:spacing w:after="240" w:lineRule="auto"/>
        <w:jc w:val="center"/>
        <w:rPr/>
      </w:pPr>
      <w:r w:rsidDel="00000000" w:rsidR="00000000" w:rsidRPr="00000000">
        <w:rPr>
          <w:b w:val="1"/>
          <w:bCs w:val="1"/>
          <w:sz w:val="24"/>
          <w:szCs w:val="24"/>
          <w:rtl w:val="0"/>
        </w:rPr>
        <w:t xml:space="preserve">Фигура 3.1 - Монтиране на групите маршрути</w:t>
      </w:r>
      <w:r w:rsidDel="00000000" w:rsidR="00000000" w:rsidRPr="00000000">
        <w:rPr>
          <w:rtl w:val="0"/>
        </w:rPr>
      </w:r>
    </w:p>
    <w:p w:rsidR="00000000" w:rsidDel="00000000" w:rsidP="00000000" w:rsidRDefault="00000000" w:rsidRPr="00000000" w14:paraId="0000027B">
      <w:pPr>
        <w:pStyle w:val="Heading3"/>
        <w:rPr/>
      </w:pPr>
      <w:r w:rsidDel="00000000" w:rsidR="00000000" w:rsidRPr="00000000">
        <w:rPr>
          <w:rtl w:val="0"/>
        </w:rPr>
      </w:r>
    </w:p>
    <w:p w:rsidR="00000000" w:rsidDel="00000000" w:rsidP="00000000" w:rsidRDefault="00000000" w:rsidRPr="00000000" w14:paraId="0000027C">
      <w:pPr>
        <w:pStyle w:val="Heading3"/>
        <w:rPr/>
      </w:pPr>
      <w:r w:rsidDel="00000000" w:rsidR="00000000" w:rsidRPr="00000000">
        <w:rPr>
          <w:b w:val="1"/>
          <w:bCs w:val="1"/>
          <w:rtl w:val="0"/>
        </w:rPr>
        <w:t xml:space="preserve">3.2.2. Приложно-програмен интерфейс</w:t>
      </w:r>
      <w:r w:rsidDel="00000000" w:rsidR="00000000" w:rsidRPr="00000000">
        <w:rPr>
          <w:rtl w:val="0"/>
        </w:rPr>
      </w:r>
    </w:p>
    <w:p w:rsidR="00000000" w:rsidDel="00000000" w:rsidP="00000000" w:rsidRDefault="00000000" w:rsidRPr="00000000" w14:paraId="0000027D">
      <w:pPr>
        <w:spacing w:after="120" w:lineRule="auto"/>
        <w:ind/>
        <w:jc w:val="both"/>
        <w:rPr/>
      </w:pPr>
      <w:r w:rsidDel="00000000" w:rsidR="00000000" w:rsidRPr="00000000">
        <w:rPr>
          <w:sz w:val="24"/>
          <w:szCs w:val="24"/>
          <w:rtl w:val="0"/>
        </w:rPr>
        <w:t xml:space="preserve">Обменът между клиентската и сървърната част се извършва изцяло чрез JSON. Адресите следват принципа ресурсът да се идентифицира от пътя, а действието от метода на заявката. Таблица 3.1 представя основните групи ресурси.</w:t>
      </w:r>
      <w:r w:rsidDel="00000000" w:rsidR="00000000" w:rsidRPr="00000000">
        <w:rPr>
          <w:rtl w:val="0"/>
        </w:rPr>
      </w:r>
    </w:p>
    <w:tbl>
      <w:tblPr>
        <w:tblStyle w:val="Table2"/>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7E">
            <w:pPr>
              <w:rPr/>
            </w:pPr>
            <w:r w:rsidDel="00000000" w:rsidR="00000000" w:rsidRPr="00000000">
              <w:rPr>
                <w:b w:val="1"/>
                <w:bCs w:val="1"/>
                <w:sz w:val="18"/>
                <w:szCs w:val="18"/>
                <w:rtl w:val="0"/>
              </w:rPr>
              <w:t xml:space="preserve">Група</w:t>
            </w:r>
            <w:r w:rsidDel="00000000" w:rsidR="00000000" w:rsidRPr="00000000">
              <w:rPr>
                <w:rtl w:val="0"/>
              </w:rPr>
            </w:r>
          </w:p>
        </w:tc>
        <w:tc>
          <w:tcPr/>
          <w:p w:rsidR="00000000" w:rsidDel="00000000" w:rsidP="00000000" w:rsidRDefault="00000000" w:rsidRPr="00000000" w14:paraId="0000027F">
            <w:pPr>
              <w:rPr/>
            </w:pPr>
            <w:r w:rsidDel="00000000" w:rsidR="00000000" w:rsidRPr="00000000">
              <w:rPr>
                <w:b w:val="1"/>
                <w:bCs w:val="1"/>
                <w:sz w:val="18"/>
                <w:szCs w:val="18"/>
                <w:rtl w:val="0"/>
              </w:rPr>
              <w:t xml:space="preserve">Метод и път</w:t>
            </w:r>
            <w:r w:rsidDel="00000000" w:rsidR="00000000" w:rsidRPr="00000000">
              <w:rPr>
                <w:rtl w:val="0"/>
              </w:rPr>
            </w:r>
          </w:p>
        </w:tc>
        <w:tc>
          <w:tcPr/>
          <w:p w:rsidR="00000000" w:rsidDel="00000000" w:rsidP="00000000" w:rsidRDefault="00000000" w:rsidRPr="00000000" w14:paraId="00000280">
            <w:pPr>
              <w:rPr/>
            </w:pPr>
            <w:r w:rsidDel="00000000" w:rsidR="00000000" w:rsidRPr="00000000">
              <w:rPr>
                <w:b w:val="1"/>
                <w:bCs w:val="1"/>
                <w:sz w:val="18"/>
                <w:szCs w:val="18"/>
                <w:rtl w:val="0"/>
              </w:rPr>
              <w:t xml:space="preserve">Предназначение</w:t>
            </w:r>
            <w:r w:rsidDel="00000000" w:rsidR="00000000" w:rsidRPr="00000000">
              <w:rPr>
                <w:rtl w:val="0"/>
              </w:rPr>
            </w:r>
          </w:p>
        </w:tc>
        <w:tc>
          <w:tcPr/>
          <w:p w:rsidR="00000000" w:rsidDel="00000000" w:rsidP="00000000" w:rsidRDefault="00000000" w:rsidRPr="00000000" w14:paraId="00000281">
            <w:pPr>
              <w:rPr/>
            </w:pPr>
            <w:r w:rsidDel="00000000" w:rsidR="00000000" w:rsidRPr="00000000">
              <w:rPr>
                <w:b w:val="1"/>
                <w:bCs w:val="1"/>
                <w:sz w:val="18"/>
                <w:szCs w:val="18"/>
                <w:rtl w:val="0"/>
              </w:rPr>
              <w:t xml:space="preserve">Достъп</w:t>
            </w:r>
            <w:r w:rsidDel="00000000" w:rsidR="00000000" w:rsidRPr="00000000">
              <w:rPr>
                <w:rtl w:val="0"/>
              </w:rPr>
            </w:r>
          </w:p>
        </w:tc>
      </w:tr>
      <w:tr>
        <w:trPr>
          <w:cantSplit w:val="0"/>
          <w:tblHeader w:val="0"/>
        </w:trPr>
        <w:tc>
          <w:tcPr/>
          <w:p w:rsidR="00000000" w:rsidDel="00000000" w:rsidP="00000000" w:rsidRDefault="00000000" w:rsidRPr="00000000" w14:paraId="00000282">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3">
            <w:pPr>
              <w:rPr/>
            </w:pPr>
            <w:r w:rsidDel="00000000" w:rsidR="00000000" w:rsidRPr="00000000">
              <w:rPr>
                <w:sz w:val="18"/>
                <w:szCs w:val="18"/>
                <w:rtl w:val="0"/>
              </w:rPr>
              <w:t xml:space="preserve">POST /api/user/register</w:t>
            </w:r>
            <w:r w:rsidDel="00000000" w:rsidR="00000000" w:rsidRPr="00000000">
              <w:rPr>
                <w:rtl w:val="0"/>
              </w:rPr>
            </w:r>
          </w:p>
        </w:tc>
        <w:tc>
          <w:tcPr/>
          <w:p w:rsidR="00000000" w:rsidDel="00000000" w:rsidP="00000000" w:rsidRDefault="00000000" w:rsidRPr="00000000" w14:paraId="00000284">
            <w:pPr>
              <w:rPr/>
            </w:pPr>
            <w:r w:rsidDel="00000000" w:rsidR="00000000" w:rsidRPr="00000000">
              <w:rPr>
                <w:sz w:val="18"/>
                <w:szCs w:val="18"/>
                <w:rtl w:val="0"/>
              </w:rPr>
              <w:t xml:space="preserve">Създаване на профил</w:t>
            </w:r>
            <w:r w:rsidDel="00000000" w:rsidR="00000000" w:rsidRPr="00000000">
              <w:rPr>
                <w:rtl w:val="0"/>
              </w:rPr>
            </w:r>
          </w:p>
        </w:tc>
        <w:tc>
          <w:tcPr/>
          <w:p w:rsidR="00000000" w:rsidDel="00000000" w:rsidP="00000000" w:rsidRDefault="00000000" w:rsidRPr="00000000" w14:paraId="00000285">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6">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7">
            <w:pPr>
              <w:rPr/>
            </w:pPr>
            <w:r w:rsidDel="00000000" w:rsidR="00000000" w:rsidRPr="00000000">
              <w:rPr>
                <w:sz w:val="18"/>
                <w:szCs w:val="18"/>
                <w:rtl w:val="0"/>
              </w:rPr>
              <w:t xml:space="preserve">POST /api/user/login</w:t>
            </w:r>
            <w:r w:rsidDel="00000000" w:rsidR="00000000" w:rsidRPr="00000000">
              <w:rPr>
                <w:rtl w:val="0"/>
              </w:rPr>
            </w:r>
          </w:p>
        </w:tc>
        <w:tc>
          <w:tcPr/>
          <w:p w:rsidR="00000000" w:rsidDel="00000000" w:rsidP="00000000" w:rsidRDefault="00000000" w:rsidRPr="00000000" w14:paraId="00000288">
            <w:pPr>
              <w:rPr/>
            </w:pPr>
            <w:r w:rsidDel="00000000" w:rsidR="00000000" w:rsidRPr="00000000">
              <w:rPr>
                <w:sz w:val="18"/>
                <w:szCs w:val="18"/>
                <w:rtl w:val="0"/>
              </w:rPr>
              <w:t xml:space="preserve">Вписване</w:t>
            </w:r>
            <w:r w:rsidDel="00000000" w:rsidR="00000000" w:rsidRPr="00000000">
              <w:rPr>
                <w:rtl w:val="0"/>
              </w:rPr>
            </w:r>
          </w:p>
        </w:tc>
        <w:tc>
          <w:tcPr/>
          <w:p w:rsidR="00000000" w:rsidDel="00000000" w:rsidP="00000000" w:rsidRDefault="00000000" w:rsidRPr="00000000" w14:paraId="00000289">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A">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B">
            <w:pPr>
              <w:rPr/>
            </w:pPr>
            <w:r w:rsidDel="00000000" w:rsidR="00000000" w:rsidRPr="00000000">
              <w:rPr>
                <w:sz w:val="18"/>
                <w:szCs w:val="18"/>
                <w:rtl w:val="0"/>
              </w:rPr>
              <w:t xml:space="preserve">GET /api/user/verify-email</w:t>
            </w:r>
            <w:r w:rsidDel="00000000" w:rsidR="00000000" w:rsidRPr="00000000">
              <w:rPr>
                <w:rtl w:val="0"/>
              </w:rPr>
            </w:r>
          </w:p>
        </w:tc>
        <w:tc>
          <w:tcPr/>
          <w:p w:rsidR="00000000" w:rsidDel="00000000" w:rsidP="00000000" w:rsidRDefault="00000000" w:rsidRPr="00000000" w14:paraId="0000028C">
            <w:pPr>
              <w:rPr/>
            </w:pPr>
            <w:r w:rsidDel="00000000" w:rsidR="00000000" w:rsidRPr="00000000">
              <w:rPr>
                <w:sz w:val="18"/>
                <w:szCs w:val="18"/>
                <w:rtl w:val="0"/>
              </w:rPr>
              <w:t xml:space="preserve">Потвърждаване на адрес</w:t>
            </w:r>
            <w:r w:rsidDel="00000000" w:rsidR="00000000" w:rsidRPr="00000000">
              <w:rPr>
                <w:rtl w:val="0"/>
              </w:rPr>
            </w:r>
          </w:p>
        </w:tc>
        <w:tc>
          <w:tcPr/>
          <w:p w:rsidR="00000000" w:rsidDel="00000000" w:rsidP="00000000" w:rsidRDefault="00000000" w:rsidRPr="00000000" w14:paraId="0000028D">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8E">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8F">
            <w:pPr>
              <w:rPr/>
            </w:pPr>
            <w:r w:rsidDel="00000000" w:rsidR="00000000" w:rsidRPr="00000000">
              <w:rPr>
                <w:sz w:val="18"/>
                <w:szCs w:val="18"/>
                <w:rtl w:val="0"/>
              </w:rPr>
              <w:t xml:space="preserve">GET /api/user/profile</w:t>
            </w:r>
            <w:r w:rsidDel="00000000" w:rsidR="00000000" w:rsidRPr="00000000">
              <w:rPr>
                <w:rtl w:val="0"/>
              </w:rPr>
            </w:r>
          </w:p>
        </w:tc>
        <w:tc>
          <w:tcPr/>
          <w:p w:rsidR="00000000" w:rsidDel="00000000" w:rsidP="00000000" w:rsidRDefault="00000000" w:rsidRPr="00000000" w14:paraId="00000290">
            <w:pPr>
              <w:rPr/>
            </w:pPr>
            <w:r w:rsidDel="00000000" w:rsidR="00000000" w:rsidRPr="00000000">
              <w:rPr>
                <w:sz w:val="18"/>
                <w:szCs w:val="18"/>
                <w:rtl w:val="0"/>
              </w:rPr>
              <w:t xml:space="preserve">Данни за профила</w:t>
            </w:r>
            <w:r w:rsidDel="00000000" w:rsidR="00000000" w:rsidRPr="00000000">
              <w:rPr>
                <w:rtl w:val="0"/>
              </w:rPr>
            </w:r>
          </w:p>
        </w:tc>
        <w:tc>
          <w:tcPr/>
          <w:p w:rsidR="00000000" w:rsidDel="00000000" w:rsidP="00000000" w:rsidRDefault="00000000" w:rsidRPr="00000000" w14:paraId="00000291">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2">
            <w:pPr>
              <w:rPr/>
            </w:pPr>
            <w:r w:rsidDel="00000000" w:rsidR="00000000" w:rsidRPr="00000000">
              <w:rPr>
                <w:sz w:val="18"/>
                <w:szCs w:val="18"/>
                <w:rtl w:val="0"/>
              </w:rPr>
              <w:t xml:space="preserve">Профил</w:t>
            </w:r>
            <w:r w:rsidDel="00000000" w:rsidR="00000000" w:rsidRPr="00000000">
              <w:rPr>
                <w:rtl w:val="0"/>
              </w:rPr>
            </w:r>
          </w:p>
        </w:tc>
        <w:tc>
          <w:tcPr/>
          <w:p w:rsidR="00000000" w:rsidDel="00000000" w:rsidP="00000000" w:rsidRDefault="00000000" w:rsidRPr="00000000" w14:paraId="00000293">
            <w:pPr>
              <w:rPr/>
            </w:pPr>
            <w:r w:rsidDel="00000000" w:rsidR="00000000" w:rsidRPr="00000000">
              <w:rPr>
                <w:sz w:val="18"/>
                <w:szCs w:val="18"/>
                <w:rtl w:val="0"/>
              </w:rPr>
              <w:t xml:space="preserve">PUT /api/user/change</w:t>
            </w:r>
            <w:r w:rsidDel="00000000" w:rsidR="00000000" w:rsidRPr="00000000">
              <w:rPr>
                <w:rtl w:val="0"/>
              </w:rPr>
            </w:r>
          </w:p>
        </w:tc>
        <w:tc>
          <w:tcPr/>
          <w:p w:rsidR="00000000" w:rsidDel="00000000" w:rsidP="00000000" w:rsidRDefault="00000000" w:rsidRPr="00000000" w14:paraId="00000294">
            <w:pPr>
              <w:rPr/>
            </w:pPr>
            <w:r w:rsidDel="00000000" w:rsidR="00000000" w:rsidRPr="00000000">
              <w:rPr>
                <w:sz w:val="18"/>
                <w:szCs w:val="18"/>
                <w:rtl w:val="0"/>
              </w:rPr>
              <w:t xml:space="preserve">Промяна на данни</w:t>
            </w:r>
            <w:r w:rsidDel="00000000" w:rsidR="00000000" w:rsidRPr="00000000">
              <w:rPr>
                <w:rtl w:val="0"/>
              </w:rPr>
            </w:r>
          </w:p>
        </w:tc>
        <w:tc>
          <w:tcPr/>
          <w:p w:rsidR="00000000" w:rsidDel="00000000" w:rsidP="00000000" w:rsidRDefault="00000000" w:rsidRPr="00000000" w14:paraId="00000295">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6">
            <w:pPr>
              <w:rPr/>
            </w:pPr>
            <w:r w:rsidDel="00000000" w:rsidR="00000000" w:rsidRPr="00000000">
              <w:rPr>
                <w:sz w:val="18"/>
                <w:szCs w:val="18"/>
                <w:rtl w:val="0"/>
              </w:rPr>
              <w:t xml:space="preserve">Продукти</w:t>
            </w:r>
            <w:r w:rsidDel="00000000" w:rsidR="00000000" w:rsidRPr="00000000">
              <w:rPr>
                <w:rtl w:val="0"/>
              </w:rPr>
            </w:r>
          </w:p>
        </w:tc>
        <w:tc>
          <w:tcPr/>
          <w:p w:rsidR="00000000" w:rsidDel="00000000" w:rsidP="00000000" w:rsidRDefault="00000000" w:rsidRPr="00000000" w14:paraId="00000297">
            <w:pPr>
              <w:rPr/>
            </w:pPr>
            <w:r w:rsidDel="00000000" w:rsidR="00000000" w:rsidRPr="00000000">
              <w:rPr>
                <w:sz w:val="18"/>
                <w:szCs w:val="18"/>
                <w:rtl w:val="0"/>
              </w:rPr>
              <w:t xml:space="preserve">GET /api/products</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8"/>
                <w:szCs w:val="18"/>
                <w:rtl w:val="0"/>
              </w:rPr>
              <w:t xml:space="preserve">Списък с продукти</w:t>
            </w:r>
            <w:r w:rsidDel="00000000" w:rsidR="00000000" w:rsidRPr="00000000">
              <w:rPr>
                <w:rtl w:val="0"/>
              </w:rPr>
            </w:r>
          </w:p>
        </w:tc>
        <w:tc>
          <w:tcPr/>
          <w:p w:rsidR="00000000" w:rsidDel="00000000" w:rsidP="00000000" w:rsidRDefault="00000000" w:rsidRPr="00000000" w14:paraId="00000299">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9A">
            <w:pPr>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9B">
            <w:pPr>
              <w:rPr/>
            </w:pPr>
            <w:r w:rsidDel="00000000" w:rsidR="00000000" w:rsidRPr="00000000">
              <w:rPr>
                <w:sz w:val="18"/>
                <w:szCs w:val="18"/>
                <w:rtl w:val="0"/>
              </w:rPr>
              <w:t xml:space="preserve">GET /api/cart</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18"/>
                <w:szCs w:val="18"/>
                <w:rtl w:val="0"/>
              </w:rPr>
              <w:t xml:space="preserve">Съдържание на количката</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9E">
            <w:pPr>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18"/>
                <w:szCs w:val="18"/>
                <w:rtl w:val="0"/>
              </w:rPr>
              <w:t xml:space="preserve">POST /api/cart/add/:productId</w:t>
            </w:r>
            <w:r w:rsidDel="00000000" w:rsidR="00000000" w:rsidRPr="00000000">
              <w:rPr>
                <w:rtl w:val="0"/>
              </w:rPr>
            </w:r>
          </w:p>
        </w:tc>
        <w:tc>
          <w:tcPr/>
          <w:p w:rsidR="00000000" w:rsidDel="00000000" w:rsidP="00000000" w:rsidRDefault="00000000" w:rsidRPr="00000000" w14:paraId="000002A0">
            <w:pPr>
              <w:rPr/>
            </w:pPr>
            <w:r w:rsidDel="00000000" w:rsidR="00000000" w:rsidRPr="00000000">
              <w:rPr>
                <w:sz w:val="18"/>
                <w:szCs w:val="18"/>
                <w:rtl w:val="0"/>
              </w:rPr>
              <w:t xml:space="preserve">Добавяне на продукт</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2">
            <w:pPr>
              <w:rPr/>
            </w:pPr>
            <w:r w:rsidDel="00000000" w:rsidR="00000000" w:rsidRPr="00000000">
              <w:rPr>
                <w:sz w:val="18"/>
                <w:szCs w:val="18"/>
                <w:rtl w:val="0"/>
              </w:rPr>
              <w:t xml:space="preserve">Количка</w:t>
            </w:r>
            <w:r w:rsidDel="00000000" w:rsidR="00000000" w:rsidRPr="00000000">
              <w:rPr>
                <w:rtl w:val="0"/>
              </w:rPr>
            </w:r>
          </w:p>
        </w:tc>
        <w:tc>
          <w:tcPr/>
          <w:p w:rsidR="00000000" w:rsidDel="00000000" w:rsidP="00000000" w:rsidRDefault="00000000" w:rsidRPr="00000000" w14:paraId="000002A3">
            <w:pPr>
              <w:rPr/>
            </w:pPr>
            <w:r w:rsidDel="00000000" w:rsidR="00000000" w:rsidRPr="00000000">
              <w:rPr>
                <w:sz w:val="18"/>
                <w:szCs w:val="18"/>
                <w:rtl w:val="0"/>
              </w:rPr>
              <w:t xml:space="preserve">POST /api/cart/update/:id</w:t>
            </w:r>
            <w:r w:rsidDel="00000000" w:rsidR="00000000" w:rsidRPr="00000000">
              <w:rPr>
                <w:rtl w:val="0"/>
              </w:rPr>
            </w:r>
          </w:p>
        </w:tc>
        <w:tc>
          <w:tcPr/>
          <w:p w:rsidR="00000000" w:rsidDel="00000000" w:rsidP="00000000" w:rsidRDefault="00000000" w:rsidRPr="00000000" w14:paraId="000002A4">
            <w:pPr>
              <w:rPr/>
            </w:pPr>
            <w:r w:rsidDel="00000000" w:rsidR="00000000" w:rsidRPr="00000000">
              <w:rPr>
                <w:sz w:val="18"/>
                <w:szCs w:val="18"/>
                <w:rtl w:val="0"/>
              </w:rPr>
              <w:t xml:space="preserve">Промяна на количество</w:t>
            </w:r>
            <w:r w:rsidDel="00000000" w:rsidR="00000000" w:rsidRPr="00000000">
              <w:rPr>
                <w:rtl w:val="0"/>
              </w:rPr>
            </w:r>
          </w:p>
        </w:tc>
        <w:tc>
          <w:tcPr/>
          <w:p w:rsidR="00000000" w:rsidDel="00000000" w:rsidP="00000000" w:rsidRDefault="00000000" w:rsidRPr="00000000" w14:paraId="000002A5">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6">
            <w:pPr>
              <w:rPr/>
            </w:pPr>
            <w:r w:rsidDel="00000000" w:rsidR="00000000" w:rsidRPr="00000000">
              <w:rPr>
                <w:sz w:val="18"/>
                <w:szCs w:val="18"/>
                <w:rtl w:val="0"/>
              </w:rPr>
              <w:t xml:space="preserve">Желани</w:t>
            </w:r>
            <w:r w:rsidDel="00000000" w:rsidR="00000000" w:rsidRPr="00000000">
              <w:rPr>
                <w:rtl w:val="0"/>
              </w:rPr>
            </w:r>
          </w:p>
        </w:tc>
        <w:tc>
          <w:tcPr/>
          <w:p w:rsidR="00000000" w:rsidDel="00000000" w:rsidP="00000000" w:rsidRDefault="00000000" w:rsidRPr="00000000" w14:paraId="000002A7">
            <w:pPr>
              <w:rPr/>
            </w:pPr>
            <w:r w:rsidDel="00000000" w:rsidR="00000000" w:rsidRPr="00000000">
              <w:rPr>
                <w:sz w:val="18"/>
                <w:szCs w:val="18"/>
                <w:rtl w:val="0"/>
              </w:rPr>
              <w:t xml:space="preserve">POST /api/wishlist/add/:productId</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18"/>
                <w:szCs w:val="18"/>
                <w:rtl w:val="0"/>
              </w:rPr>
              <w:t xml:space="preserve">Добавяне към желани</w:t>
            </w:r>
            <w:r w:rsidDel="00000000" w:rsidR="00000000" w:rsidRPr="00000000">
              <w:rPr>
                <w:rtl w:val="0"/>
              </w:rPr>
            </w:r>
          </w:p>
        </w:tc>
        <w:tc>
          <w:tcPr/>
          <w:p w:rsidR="00000000" w:rsidDel="00000000" w:rsidP="00000000" w:rsidRDefault="00000000" w:rsidRPr="00000000" w14:paraId="000002A9">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A">
            <w:pPr>
              <w:rPr/>
            </w:pPr>
            <w:r w:rsidDel="00000000" w:rsidR="00000000" w:rsidRPr="00000000">
              <w:rPr>
                <w:sz w:val="18"/>
                <w:szCs w:val="18"/>
                <w:rtl w:val="0"/>
              </w:rPr>
              <w:t xml:space="preserve">Поръчки</w:t>
            </w:r>
            <w:r w:rsidDel="00000000" w:rsidR="00000000" w:rsidRPr="00000000">
              <w:rPr>
                <w:rtl w:val="0"/>
              </w:rPr>
            </w:r>
          </w:p>
        </w:tc>
        <w:tc>
          <w:tcPr/>
          <w:p w:rsidR="00000000" w:rsidDel="00000000" w:rsidP="00000000" w:rsidRDefault="00000000" w:rsidRPr="00000000" w14:paraId="000002AB">
            <w:pPr>
              <w:rPr/>
            </w:pPr>
            <w:r w:rsidDel="00000000" w:rsidR="00000000" w:rsidRPr="00000000">
              <w:rPr>
                <w:sz w:val="18"/>
                <w:szCs w:val="18"/>
                <w:rtl w:val="0"/>
              </w:rPr>
              <w:t xml:space="preserve">POST /api/orders/confirm</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18"/>
                <w:szCs w:val="18"/>
                <w:rtl w:val="0"/>
              </w:rPr>
              <w:t xml:space="preserve">Потвърждаване на поръчка</w:t>
            </w:r>
            <w:r w:rsidDel="00000000" w:rsidR="00000000" w:rsidRPr="00000000">
              <w:rPr>
                <w:rtl w:val="0"/>
              </w:rPr>
            </w:r>
          </w:p>
        </w:tc>
        <w:tc>
          <w:tcPr/>
          <w:p w:rsidR="00000000" w:rsidDel="00000000" w:rsidP="00000000" w:rsidRDefault="00000000" w:rsidRPr="00000000" w14:paraId="000002AD">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AE">
            <w:pPr>
              <w:rPr/>
            </w:pPr>
            <w:r w:rsidDel="00000000" w:rsidR="00000000" w:rsidRPr="00000000">
              <w:rPr>
                <w:sz w:val="18"/>
                <w:szCs w:val="18"/>
                <w:rtl w:val="0"/>
              </w:rPr>
              <w:t xml:space="preserve">Плащане</w:t>
            </w:r>
            <w:r w:rsidDel="00000000" w:rsidR="00000000" w:rsidRPr="00000000">
              <w:rPr>
                <w:rtl w:val="0"/>
              </w:rPr>
            </w:r>
          </w:p>
        </w:tc>
        <w:tc>
          <w:tcPr/>
          <w:p w:rsidR="00000000" w:rsidDel="00000000" w:rsidP="00000000" w:rsidRDefault="00000000" w:rsidRPr="00000000" w14:paraId="000002AF">
            <w:pPr>
              <w:rPr/>
            </w:pPr>
            <w:r w:rsidDel="00000000" w:rsidR="00000000" w:rsidRPr="00000000">
              <w:rPr>
                <w:sz w:val="18"/>
                <w:szCs w:val="18"/>
                <w:rtl w:val="0"/>
              </w:rPr>
              <w:t xml:space="preserve">POST /api/checkout/add</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18"/>
                <w:szCs w:val="18"/>
                <w:rtl w:val="0"/>
              </w:rPr>
              <w:t xml:space="preserve">Създаване на плащане</w:t>
            </w:r>
            <w:r w:rsidDel="00000000" w:rsidR="00000000" w:rsidRPr="00000000">
              <w:rPr>
                <w:rtl w:val="0"/>
              </w:rPr>
            </w:r>
          </w:p>
        </w:tc>
        <w:tc>
          <w:tcPr/>
          <w:p w:rsidR="00000000" w:rsidDel="00000000" w:rsidP="00000000" w:rsidRDefault="00000000" w:rsidRPr="00000000" w14:paraId="000002B1">
            <w:pPr>
              <w:rPr/>
            </w:pPr>
            <w:r w:rsidDel="00000000" w:rsidR="00000000" w:rsidRPr="00000000">
              <w:rPr>
                <w:sz w:val="18"/>
                <w:szCs w:val="18"/>
                <w:rtl w:val="0"/>
              </w:rPr>
              <w:t xml:space="preserve">Сесия</w:t>
            </w:r>
            <w:r w:rsidDel="00000000" w:rsidR="00000000" w:rsidRPr="00000000">
              <w:rPr>
                <w:rtl w:val="0"/>
              </w:rPr>
            </w:r>
          </w:p>
        </w:tc>
      </w:tr>
      <w:tr>
        <w:trPr>
          <w:cantSplit w:val="0"/>
          <w:tblHeader w:val="0"/>
        </w:trPr>
        <w:tc>
          <w:tcPr/>
          <w:p w:rsidR="00000000" w:rsidDel="00000000" w:rsidP="00000000" w:rsidRDefault="00000000" w:rsidRPr="00000000" w14:paraId="000002B2">
            <w:pPr>
              <w:rPr/>
            </w:pPr>
            <w:r w:rsidDel="00000000" w:rsidR="00000000" w:rsidRPr="00000000">
              <w:rPr>
                <w:sz w:val="18"/>
                <w:szCs w:val="18"/>
                <w:rtl w:val="0"/>
              </w:rPr>
              <w:t xml:space="preserve">Маршрути</w:t>
            </w:r>
            <w:r w:rsidDel="00000000" w:rsidR="00000000" w:rsidRPr="00000000">
              <w:rPr>
                <w:rtl w:val="0"/>
              </w:rPr>
            </w:r>
          </w:p>
        </w:tc>
        <w:tc>
          <w:tcPr/>
          <w:p w:rsidR="00000000" w:rsidDel="00000000" w:rsidP="00000000" w:rsidRDefault="00000000" w:rsidRPr="00000000" w14:paraId="000002B3">
            <w:pPr>
              <w:rPr/>
            </w:pPr>
            <w:r w:rsidDel="00000000" w:rsidR="00000000" w:rsidRPr="00000000">
              <w:rPr>
                <w:sz w:val="18"/>
                <w:szCs w:val="18"/>
                <w:rtl w:val="0"/>
              </w:rPr>
              <w:t xml:space="preserve">POST /api/overpass/interpreter</w:t>
            </w:r>
            <w:r w:rsidDel="00000000" w:rsidR="00000000" w:rsidRPr="00000000">
              <w:rPr>
                <w:rtl w:val="0"/>
              </w:rPr>
            </w:r>
          </w:p>
        </w:tc>
        <w:tc>
          <w:tcPr/>
          <w:p w:rsidR="00000000" w:rsidDel="00000000" w:rsidP="00000000" w:rsidRDefault="00000000" w:rsidRPr="00000000" w14:paraId="000002B4">
            <w:pPr>
              <w:rPr/>
            </w:pPr>
            <w:r w:rsidDel="00000000" w:rsidR="00000000" w:rsidRPr="00000000">
              <w:rPr>
                <w:sz w:val="18"/>
                <w:szCs w:val="18"/>
                <w:rtl w:val="0"/>
              </w:rPr>
              <w:t xml:space="preserve">Търсене на пътеки</w:t>
            </w:r>
            <w:r w:rsidDel="00000000" w:rsidR="00000000" w:rsidRPr="00000000">
              <w:rPr>
                <w:rtl w:val="0"/>
              </w:rPr>
            </w:r>
          </w:p>
        </w:tc>
        <w:tc>
          <w:tcPr/>
          <w:p w:rsidR="00000000" w:rsidDel="00000000" w:rsidP="00000000" w:rsidRDefault="00000000" w:rsidRPr="00000000" w14:paraId="000002B5">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6">
            <w:pPr>
              <w:rPr/>
            </w:pPr>
            <w:r w:rsidDel="00000000" w:rsidR="00000000" w:rsidRPr="00000000">
              <w:rPr>
                <w:sz w:val="18"/>
                <w:szCs w:val="18"/>
                <w:rtl w:val="0"/>
              </w:rPr>
              <w:t xml:space="preserve">Маршрути</w:t>
            </w:r>
            <w:r w:rsidDel="00000000" w:rsidR="00000000" w:rsidRPr="00000000">
              <w:rPr>
                <w:rtl w:val="0"/>
              </w:rPr>
            </w:r>
          </w:p>
        </w:tc>
        <w:tc>
          <w:tcPr/>
          <w:p w:rsidR="00000000" w:rsidDel="00000000" w:rsidP="00000000" w:rsidRDefault="00000000" w:rsidRPr="00000000" w14:paraId="000002B7">
            <w:pPr>
              <w:rPr/>
            </w:pPr>
            <w:r w:rsidDel="00000000" w:rsidR="00000000" w:rsidRPr="00000000">
              <w:rPr>
                <w:sz w:val="18"/>
                <w:szCs w:val="18"/>
                <w:rtl w:val="0"/>
              </w:rPr>
              <w:t xml:space="preserve">POST /api/ors/hiking-route</w:t>
            </w:r>
            <w:r w:rsidDel="00000000" w:rsidR="00000000" w:rsidRPr="00000000">
              <w:rPr>
                <w:rtl w:val="0"/>
              </w:rPr>
            </w:r>
          </w:p>
        </w:tc>
        <w:tc>
          <w:tcPr/>
          <w:p w:rsidR="00000000" w:rsidDel="00000000" w:rsidP="00000000" w:rsidRDefault="00000000" w:rsidRPr="00000000" w14:paraId="000002B8">
            <w:pPr>
              <w:rPr/>
            </w:pPr>
            <w:r w:rsidDel="00000000" w:rsidR="00000000" w:rsidRPr="00000000">
              <w:rPr>
                <w:sz w:val="18"/>
                <w:szCs w:val="18"/>
                <w:rtl w:val="0"/>
              </w:rPr>
              <w:t xml:space="preserve">Изчисляване на маршрут</w:t>
            </w:r>
            <w:r w:rsidDel="00000000" w:rsidR="00000000" w:rsidRPr="00000000">
              <w:rPr>
                <w:rtl w:val="0"/>
              </w:rPr>
            </w:r>
          </w:p>
        </w:tc>
        <w:tc>
          <w:tcPr/>
          <w:p w:rsidR="00000000" w:rsidDel="00000000" w:rsidP="00000000" w:rsidRDefault="00000000" w:rsidRPr="00000000" w14:paraId="000002B9">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A">
            <w:pPr>
              <w:rPr/>
            </w:pPr>
            <w:r w:rsidDel="00000000" w:rsidR="00000000" w:rsidRPr="00000000">
              <w:rPr>
                <w:sz w:val="18"/>
                <w:szCs w:val="18"/>
                <w:rtl w:val="0"/>
              </w:rPr>
              <w:t xml:space="preserve">Време</w:t>
            </w:r>
            <w:r w:rsidDel="00000000" w:rsidR="00000000" w:rsidRPr="00000000">
              <w:rPr>
                <w:rtl w:val="0"/>
              </w:rPr>
            </w:r>
          </w:p>
        </w:tc>
        <w:tc>
          <w:tcPr/>
          <w:p w:rsidR="00000000" w:rsidDel="00000000" w:rsidP="00000000" w:rsidRDefault="00000000" w:rsidRPr="00000000" w14:paraId="000002BB">
            <w:pPr>
              <w:rPr/>
            </w:pPr>
            <w:r w:rsidDel="00000000" w:rsidR="00000000" w:rsidRPr="00000000">
              <w:rPr>
                <w:sz w:val="18"/>
                <w:szCs w:val="18"/>
                <w:rtl w:val="0"/>
              </w:rPr>
              <w:t xml:space="preserve">GET /api/open-meteo/forecast</w:t>
            </w:r>
            <w:r w:rsidDel="00000000" w:rsidR="00000000" w:rsidRPr="00000000">
              <w:rPr>
                <w:rtl w:val="0"/>
              </w:rPr>
            </w:r>
          </w:p>
        </w:tc>
        <w:tc>
          <w:tcPr/>
          <w:p w:rsidR="00000000" w:rsidDel="00000000" w:rsidP="00000000" w:rsidRDefault="00000000" w:rsidRPr="00000000" w14:paraId="000002BC">
            <w:pPr>
              <w:rPr/>
            </w:pPr>
            <w:r w:rsidDel="00000000" w:rsidR="00000000" w:rsidRPr="00000000">
              <w:rPr>
                <w:sz w:val="18"/>
                <w:szCs w:val="18"/>
                <w:rtl w:val="0"/>
              </w:rPr>
              <w:t xml:space="preserve">Прогноза за времето</w:t>
            </w:r>
            <w:r w:rsidDel="00000000" w:rsidR="00000000" w:rsidRPr="00000000">
              <w:rPr>
                <w:rtl w:val="0"/>
              </w:rPr>
            </w:r>
          </w:p>
        </w:tc>
        <w:tc>
          <w:tcPr/>
          <w:p w:rsidR="00000000" w:rsidDel="00000000" w:rsidP="00000000" w:rsidRDefault="00000000" w:rsidRPr="00000000" w14:paraId="000002BD">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sz w:val="18"/>
                <w:szCs w:val="18"/>
                <w:rtl w:val="0"/>
              </w:rPr>
              <w:t xml:space="preserve">AI</w:t>
            </w:r>
            <w:r w:rsidDel="00000000" w:rsidR="00000000" w:rsidRPr="00000000">
              <w:rPr>
                <w:rtl w:val="0"/>
              </w:rPr>
            </w:r>
          </w:p>
        </w:tc>
        <w:tc>
          <w:tcPr/>
          <w:p w:rsidR="00000000" w:rsidDel="00000000" w:rsidP="00000000" w:rsidRDefault="00000000" w:rsidRPr="00000000" w14:paraId="000002BF">
            <w:pPr>
              <w:rPr/>
            </w:pPr>
            <w:r w:rsidDel="00000000" w:rsidR="00000000" w:rsidRPr="00000000">
              <w:rPr>
                <w:sz w:val="18"/>
                <w:szCs w:val="18"/>
                <w:rtl w:val="0"/>
              </w:rPr>
              <w:t xml:space="preserve">POST /api/ai/suggest</w:t>
            </w:r>
            <w:r w:rsidDel="00000000" w:rsidR="00000000" w:rsidRPr="00000000">
              <w:rPr>
                <w:rtl w:val="0"/>
              </w:rPr>
            </w:r>
          </w:p>
        </w:tc>
        <w:tc>
          <w:tcPr/>
          <w:p w:rsidR="00000000" w:rsidDel="00000000" w:rsidP="00000000" w:rsidRDefault="00000000" w:rsidRPr="00000000" w14:paraId="000002C0">
            <w:pPr>
              <w:rPr/>
            </w:pPr>
            <w:r w:rsidDel="00000000" w:rsidR="00000000" w:rsidRPr="00000000">
              <w:rPr>
                <w:sz w:val="18"/>
                <w:szCs w:val="18"/>
                <w:rtl w:val="0"/>
              </w:rPr>
              <w:t xml:space="preserve">Препоръка за екипировка</w:t>
            </w:r>
            <w:r w:rsidDel="00000000" w:rsidR="00000000" w:rsidRPr="00000000">
              <w:rPr>
                <w:rtl w:val="0"/>
              </w:rPr>
            </w:r>
          </w:p>
        </w:tc>
        <w:tc>
          <w:tcPr/>
          <w:p w:rsidR="00000000" w:rsidDel="00000000" w:rsidP="00000000" w:rsidRDefault="00000000" w:rsidRPr="00000000" w14:paraId="000002C1">
            <w:pPr>
              <w:rPr/>
            </w:pPr>
            <w:r w:rsidDel="00000000" w:rsidR="00000000" w:rsidRPr="00000000">
              <w:rPr>
                <w:sz w:val="18"/>
                <w:szCs w:val="18"/>
                <w:rtl w:val="0"/>
              </w:rPr>
              <w:t xml:space="preserve">Публичен</w:t>
            </w:r>
            <w:r w:rsidDel="00000000" w:rsidR="00000000" w:rsidRPr="00000000">
              <w:rPr>
                <w:rtl w:val="0"/>
              </w:rPr>
            </w:r>
          </w:p>
        </w:tc>
      </w:tr>
      <w:tr>
        <w:trPr>
          <w:cantSplit w:val="0"/>
          <w:tblHeader w:val="0"/>
        </w:trPr>
        <w:tc>
          <w:tcPr/>
          <w:p w:rsidR="00000000" w:rsidDel="00000000" w:rsidP="00000000" w:rsidRDefault="00000000" w:rsidRPr="00000000" w14:paraId="000002C2">
            <w:pPr>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3">
            <w:pPr>
              <w:rPr/>
            </w:pPr>
            <w:r w:rsidDel="00000000" w:rsidR="00000000" w:rsidRPr="00000000">
              <w:rPr>
                <w:sz w:val="18"/>
                <w:szCs w:val="18"/>
                <w:rtl w:val="0"/>
              </w:rPr>
              <w:t xml:space="preserve">PUT /api/admin/add/:productId</w:t>
            </w:r>
            <w:r w:rsidDel="00000000" w:rsidR="00000000" w:rsidRPr="00000000">
              <w:rPr>
                <w:rtl w:val="0"/>
              </w:rPr>
            </w:r>
          </w:p>
        </w:tc>
        <w:tc>
          <w:tcPr/>
          <w:p w:rsidR="00000000" w:rsidDel="00000000" w:rsidP="00000000" w:rsidRDefault="00000000" w:rsidRPr="00000000" w14:paraId="000002C4">
            <w:pPr>
              <w:rPr/>
            </w:pPr>
            <w:r w:rsidDel="00000000" w:rsidR="00000000" w:rsidRPr="00000000">
              <w:rPr>
                <w:sz w:val="18"/>
                <w:szCs w:val="18"/>
                <w:rtl w:val="0"/>
              </w:rPr>
              <w:t xml:space="preserve">Увеличаване на наличност</w:t>
            </w:r>
            <w:r w:rsidDel="00000000" w:rsidR="00000000" w:rsidRPr="00000000">
              <w:rPr>
                <w:rtl w:val="0"/>
              </w:rPr>
            </w:r>
          </w:p>
        </w:tc>
        <w:tc>
          <w:tcPr/>
          <w:p w:rsidR="00000000" w:rsidDel="00000000" w:rsidP="00000000" w:rsidRDefault="00000000" w:rsidRPr="00000000" w14:paraId="000002C5">
            <w:pPr>
              <w:rPr/>
            </w:pPr>
            <w:r w:rsidDel="00000000" w:rsidR="00000000" w:rsidRPr="00000000">
              <w:rPr>
                <w:sz w:val="18"/>
                <w:szCs w:val="18"/>
                <w:rtl w:val="0"/>
              </w:rPr>
              <w:t xml:space="preserve">Администратор</w:t>
            </w:r>
            <w:r w:rsidDel="00000000" w:rsidR="00000000" w:rsidRPr="00000000">
              <w:rPr>
                <w:rtl w:val="0"/>
              </w:rPr>
            </w:r>
          </w:p>
        </w:tc>
      </w:tr>
      <w:tr>
        <w:trPr>
          <w:cantSplit w:val="0"/>
          <w:tblHeader w:val="0"/>
        </w:trPr>
        <w:tc>
          <w:tcPr/>
          <w:p w:rsidR="00000000" w:rsidDel="00000000" w:rsidP="00000000" w:rsidRDefault="00000000" w:rsidRPr="00000000" w14:paraId="000002C6">
            <w:pPr>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7">
            <w:pPr>
              <w:rPr/>
            </w:pPr>
            <w:r w:rsidDel="00000000" w:rsidR="00000000" w:rsidRPr="00000000">
              <w:rPr>
                <w:sz w:val="18"/>
                <w:szCs w:val="18"/>
                <w:rtl w:val="0"/>
              </w:rPr>
              <w:t xml:space="preserve">PUT /api/admin/decrease/:productId</w:t>
            </w:r>
            <w:r w:rsidDel="00000000" w:rsidR="00000000" w:rsidRPr="00000000">
              <w:rPr>
                <w:rtl w:val="0"/>
              </w:rPr>
            </w:r>
          </w:p>
        </w:tc>
        <w:tc>
          <w:tcPr/>
          <w:p w:rsidR="00000000" w:rsidDel="00000000" w:rsidP="00000000" w:rsidRDefault="00000000" w:rsidRPr="00000000" w14:paraId="000002C8">
            <w:pPr>
              <w:rPr/>
            </w:pPr>
            <w:r w:rsidDel="00000000" w:rsidR="00000000" w:rsidRPr="00000000">
              <w:rPr>
                <w:sz w:val="18"/>
                <w:szCs w:val="18"/>
                <w:rtl w:val="0"/>
              </w:rPr>
              <w:t xml:space="preserve">Намаляване на наличност</w:t>
            </w:r>
            <w:r w:rsidDel="00000000" w:rsidR="00000000" w:rsidRPr="00000000">
              <w:rPr>
                <w:rtl w:val="0"/>
              </w:rPr>
            </w:r>
          </w:p>
        </w:tc>
        <w:tc>
          <w:tcPr/>
          <w:p w:rsidR="00000000" w:rsidDel="00000000" w:rsidP="00000000" w:rsidRDefault="00000000" w:rsidRPr="00000000" w14:paraId="000002C9">
            <w:pPr>
              <w:rPr/>
            </w:pPr>
            <w:r w:rsidDel="00000000" w:rsidR="00000000" w:rsidRPr="00000000">
              <w:rPr>
                <w:sz w:val="18"/>
                <w:szCs w:val="18"/>
                <w:rtl w:val="0"/>
              </w:rPr>
              <w:t xml:space="preserve">Администратор</w:t>
            </w: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sz w:val="18"/>
                <w:szCs w:val="18"/>
                <w:rtl w:val="0"/>
              </w:rPr>
              <w:t xml:space="preserve">Наличности</w:t>
            </w:r>
            <w:r w:rsidDel="00000000" w:rsidR="00000000" w:rsidRPr="00000000">
              <w:rPr>
                <w:rtl w:val="0"/>
              </w:rPr>
            </w:r>
          </w:p>
        </w:tc>
        <w:tc>
          <w:tcPr/>
          <w:p w:rsidR="00000000" w:rsidDel="00000000" w:rsidP="00000000" w:rsidRDefault="00000000" w:rsidRPr="00000000" w14:paraId="000002CB">
            <w:pPr>
              <w:rPr/>
            </w:pPr>
            <w:r w:rsidDel="00000000" w:rsidR="00000000" w:rsidRPr="00000000">
              <w:rPr>
                <w:sz w:val="18"/>
                <w:szCs w:val="18"/>
                <w:rtl w:val="0"/>
              </w:rPr>
              <w:t xml:space="preserve">DELETE /api/admin/remove/:productId/:size</w:t>
            </w:r>
            <w:r w:rsidDel="00000000" w:rsidR="00000000" w:rsidRPr="00000000">
              <w:rPr>
                <w:rtl w:val="0"/>
              </w:rPr>
            </w:r>
          </w:p>
        </w:tc>
        <w:tc>
          <w:tcPr/>
          <w:p w:rsidR="00000000" w:rsidDel="00000000" w:rsidP="00000000" w:rsidRDefault="00000000" w:rsidRPr="00000000" w14:paraId="000002CC">
            <w:pPr>
              <w:rPr/>
            </w:pPr>
            <w:r w:rsidDel="00000000" w:rsidR="00000000" w:rsidRPr="00000000">
              <w:rPr>
                <w:sz w:val="18"/>
                <w:szCs w:val="18"/>
                <w:rtl w:val="0"/>
              </w:rPr>
              <w:t xml:space="preserve">Премахване на размер</w:t>
            </w:r>
            <w:r w:rsidDel="00000000" w:rsidR="00000000" w:rsidRPr="00000000">
              <w:rPr>
                <w:rtl w:val="0"/>
              </w:rPr>
            </w:r>
          </w:p>
        </w:tc>
        <w:tc>
          <w:tcPr/>
          <w:p w:rsidR="00000000" w:rsidDel="00000000" w:rsidP="00000000" w:rsidRDefault="00000000" w:rsidRPr="00000000" w14:paraId="000002CD">
            <w:pPr>
              <w:rPr/>
            </w:pPr>
            <w:r w:rsidDel="00000000" w:rsidR="00000000" w:rsidRPr="00000000">
              <w:rPr>
                <w:sz w:val="18"/>
                <w:szCs w:val="18"/>
                <w:rtl w:val="0"/>
              </w:rPr>
              <w:t xml:space="preserve">Администратор</w:t>
            </w:r>
            <w:r w:rsidDel="00000000" w:rsidR="00000000" w:rsidRPr="00000000">
              <w:rPr>
                <w:rtl w:val="0"/>
              </w:rPr>
            </w:r>
          </w:p>
        </w:tc>
      </w:tr>
    </w:tbl>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240" w:lineRule="auto"/>
        <w:jc w:val="center"/>
        <w:rPr/>
      </w:pPr>
      <w:r w:rsidDel="00000000" w:rsidR="00000000" w:rsidRPr="00000000">
        <w:rPr>
          <w:b w:val="1"/>
          <w:bCs w:val="1"/>
          <w:sz w:val="24"/>
          <w:szCs w:val="24"/>
          <w:rtl w:val="0"/>
        </w:rPr>
        <w:t xml:space="preserve">Таблица 3.1 - Основни ресурси на приложно-програмния интерфейс</w:t>
      </w:r>
      <w:r w:rsidDel="00000000" w:rsidR="00000000" w:rsidRPr="00000000">
        <w:rPr>
          <w:rtl w:val="0"/>
        </w:rPr>
      </w:r>
    </w:p>
    <w:p w:rsidR="00000000" w:rsidDel="00000000" w:rsidP="00000000" w:rsidRDefault="00000000" w:rsidRPr="00000000" w14:paraId="000002D0">
      <w:pPr>
        <w:spacing w:after="120" w:lineRule="auto"/>
        <w:ind/>
        <w:jc w:val="both"/>
        <w:rPr/>
      </w:pPr>
      <w:r w:rsidDel="00000000" w:rsidR="00000000" w:rsidRPr="00000000">
        <w:rPr>
          <w:sz w:val="24"/>
          <w:szCs w:val="24"/>
          <w:rtl w:val="0"/>
        </w:rPr>
        <w:t xml:space="preserve">Използваните кодове на отговор следват стандартната семантика на протокола HTTP. Код 200 означава успешно изпълнена заявка, 201 - успешно създаден ресурс, 400 - невалиден вход, 401 - липсваща сесия, 403 - недостатъчни права, 404 - несъществуващ ресурс, а 500 - грешка от страна на сървъра.</w:t>
      </w:r>
      <w:r w:rsidDel="00000000" w:rsidR="00000000" w:rsidRPr="00000000">
        <w:rPr>
          <w:rtl w:val="0"/>
        </w:rPr>
      </w:r>
    </w:p>
    <w:p w:rsidR="00000000" w:rsidDel="00000000" w:rsidP="00000000" w:rsidRDefault="00000000" w:rsidRPr="00000000" w14:paraId="000002D1">
      <w:pPr>
        <w:pStyle w:val="Heading3"/>
        <w:rPr/>
      </w:pPr>
      <w:r w:rsidDel="00000000" w:rsidR="00000000" w:rsidRPr="00000000">
        <w:rPr>
          <w:b w:val="1"/>
          <w:bCs w:val="1"/>
          <w:rtl w:val="0"/>
        </w:rPr>
        <w:t xml:space="preserve">3.2.3. Контрол на достъпа</w:t>
      </w:r>
      <w:r w:rsidDel="00000000" w:rsidR="00000000" w:rsidRPr="00000000">
        <w:rPr>
          <w:rtl w:val="0"/>
        </w:rPr>
      </w:r>
    </w:p>
    <w:p w:rsidR="00000000" w:rsidDel="00000000" w:rsidP="00000000" w:rsidRDefault="00000000" w:rsidRPr="00000000" w14:paraId="000002D2">
      <w:pPr>
        <w:spacing w:after="120" w:lineRule="auto"/>
        <w:ind/>
        <w:jc w:val="both"/>
        <w:rPr/>
      </w:pPr>
      <w:r w:rsidDel="00000000" w:rsidR="00000000" w:rsidRPr="00000000">
        <w:rPr>
          <w:sz w:val="24"/>
          <w:szCs w:val="24"/>
          <w:rtl w:val="0"/>
        </w:rPr>
        <w:t xml:space="preserve">Сесията се пренася чрез бисквитка с име jwt, поставяна при успешно вписване. Бисквитката е с флаг httpOnly, което не позволява четенето ѝ от клиентски скриптове, и с флаг secure, който я ограничава до защитена връзка. Срокът ѝ на валидност е седем дни.</w:t>
      </w:r>
      <w:r w:rsidDel="00000000" w:rsidR="00000000" w:rsidRPr="00000000">
        <w:rPr>
          <w:rtl w:val="0"/>
        </w:rPr>
      </w:r>
    </w:p>
    <w:p w:rsidR="00000000" w:rsidDel="00000000" w:rsidP="00000000" w:rsidRDefault="00000000" w:rsidRPr="00000000" w14:paraId="000002D3">
      <w:pPr>
        <w:spacing w:after="120" w:lineRule="auto"/>
        <w:ind/>
        <w:jc w:val="both"/>
        <w:rPr/>
      </w:pPr>
      <w:r w:rsidDel="00000000" w:rsidR="00000000" w:rsidRPr="00000000">
        <w:rPr>
          <w:sz w:val="24"/>
          <w:szCs w:val="24"/>
          <w:rtl w:val="0"/>
        </w:rPr>
        <w:t xml:space="preserve">Проверката на сесията се извършва от междинния слой verifyJWT. Той извлича токена от бисквитката, проверява подписа му и записва разкодираните данни в обекта на заявката, откъдето контролерите получават идентификатора на текущия потребител.</w:t>
      </w:r>
      <w:r w:rsidDel="00000000" w:rsidR="00000000" w:rsidRPr="00000000">
        <w:rPr>
          <w:rtl w:val="0"/>
        </w:rPr>
      </w:r>
    </w:p>
    <w:p w:rsidR="00000000" w:rsidDel="00000000" w:rsidP="00000000" w:rsidRDefault="00000000" w:rsidRPr="00000000" w14:paraId="000002D4">
      <w:pPr>
        <w:spacing w:after="120" w:lineRule="auto"/>
        <w:ind/>
        <w:jc w:val="both"/>
        <w:rPr/>
      </w:pPr>
      <w:r w:rsidDel="00000000" w:rsidR="00000000" w:rsidRPr="00000000">
        <w:rPr>
          <w:sz w:val="24"/>
          <w:szCs w:val="24"/>
          <w:rtl w:val="0"/>
        </w:rPr>
        <w:t xml:space="preserve">Административните операции преминават през втори междинен слой, requireAdmin, изпълняван след проверката на сесията. Ролята се чете от базата данни, а не от съдържанието на токена. Това решение е съзнателно: ако ролята се съхранява в токена, отнемането на права би влязло в сила едва след изтичането му, докато при четене от базата данни промяната действа незабавно.</w:t>
      </w:r>
      <w:r w:rsidDel="00000000" w:rsidR="00000000" w:rsidRPr="00000000">
        <w:rPr>
          <w:rtl w:val="0"/>
        </w:rPr>
      </w:r>
    </w:p>
    <w:p w:rsidR="00000000" w:rsidDel="00000000" w:rsidP="00000000" w:rsidRDefault="00000000" w:rsidRPr="00000000" w14:paraId="000002D5">
      <w:pPr>
        <w:spacing w:after="120" w:lineRule="auto"/>
        <w:ind/>
        <w:jc w:val="both"/>
        <w:rPr/>
      </w:pPr>
      <w:r w:rsidDel="00000000" w:rsidR="00000000" w:rsidRPr="00000000">
        <w:rPr>
          <w:sz w:val="24"/>
          <w:szCs w:val="24"/>
          <w:rtl w:val="0"/>
        </w:rPr>
        <w:t xml:space="preserve">В клиентската част достъпът е ограничен допълнително чрез два компонента за обвиване на маршрути. ProtectedRoute пренасочва невписан посетител към страницата за вход, а GuestRoute върши обратното, като не позволява на вече вписан потребител да отвори формите за вход и регистрация. Тази защита е единствено за удобство на потребителя. Действителното ограничение се налага на сървъра, тъй като клиентският код е достъпен за промяна от посетителя.</w:t>
      </w:r>
      <w:r w:rsidDel="00000000" w:rsidR="00000000" w:rsidRPr="00000000">
        <w:rPr>
          <w:rtl w:val="0"/>
        </w:rPr>
      </w:r>
    </w:p>
    <w:p w:rsidR="00000000" w:rsidDel="00000000" w:rsidP="00000000" w:rsidRDefault="00000000" w:rsidRPr="00000000" w14:paraId="000002D6">
      <w:pPr>
        <w:pStyle w:val="Heading3"/>
        <w:rPr/>
      </w:pPr>
      <w:r w:rsidDel="00000000" w:rsidR="00000000" w:rsidRPr="00000000">
        <w:rPr>
          <w:b w:val="1"/>
          <w:bCs w:val="1"/>
          <w:rtl w:val="0"/>
        </w:rPr>
        <w:t xml:space="preserve">3.2.4. Работа с базата данни</w:t>
      </w:r>
      <w:r w:rsidDel="00000000" w:rsidR="00000000" w:rsidRPr="00000000">
        <w:rPr>
          <w:rtl w:val="0"/>
        </w:rPr>
      </w:r>
    </w:p>
    <w:p w:rsidR="00000000" w:rsidDel="00000000" w:rsidP="00000000" w:rsidRDefault="00000000" w:rsidRPr="00000000" w14:paraId="000002D7">
      <w:pPr>
        <w:spacing w:after="120" w:lineRule="auto"/>
        <w:ind/>
        <w:jc w:val="both"/>
        <w:rPr/>
      </w:pPr>
      <w:r w:rsidDel="00000000" w:rsidR="00000000" w:rsidRPr="00000000">
        <w:rPr>
          <w:sz w:val="24"/>
          <w:szCs w:val="24"/>
          <w:rtl w:val="0"/>
        </w:rPr>
        <w:t xml:space="preserve">Достъпът до данните се осъществява чрез Prisma, който предоставя типизиран интерфейс към PostgreSQL и премахва нуждата от ръчно съставяне на заявки. Схемата се описва декларативно, а промените се нанасят чрез миграции, което запазва историята на изменения в структурата и позволява тя да бъде възпроизведена в друга среда.</w:t>
      </w:r>
      <w:r w:rsidDel="00000000" w:rsidR="00000000" w:rsidRPr="00000000">
        <w:rPr>
          <w:rtl w:val="0"/>
        </w:rPr>
      </w:r>
    </w:p>
    <w:p w:rsidR="00000000" w:rsidDel="00000000" w:rsidP="00000000" w:rsidRDefault="00000000" w:rsidRPr="00000000" w14:paraId="000002D8">
      <w:pPr>
        <w:spacing w:after="120" w:lineRule="auto"/>
        <w:ind/>
        <w:jc w:val="both"/>
        <w:rPr/>
      </w:pPr>
      <w:r w:rsidDel="00000000" w:rsidR="00000000" w:rsidRPr="00000000">
        <w:rPr>
          <w:sz w:val="24"/>
          <w:szCs w:val="24"/>
          <w:rtl w:val="0"/>
        </w:rPr>
        <w:t xml:space="preserve">Заявките се съставят чрез методите на генерирания клиент, а стойностите се подават като параметри, а не чрез слепване на низове. Така рискът от вмъкване на SQL е изключен на ниво библиотека.</w:t>
      </w:r>
      <w:r w:rsidDel="00000000" w:rsidR="00000000" w:rsidRPr="00000000">
        <w:rPr>
          <w:rtl w:val="0"/>
        </w:rPr>
      </w:r>
    </w:p>
    <w:p w:rsidR="00000000" w:rsidDel="00000000" w:rsidP="00000000" w:rsidRDefault="00000000" w:rsidRPr="00000000" w14:paraId="000002D9">
      <w:pPr>
        <w:spacing w:after="120" w:lineRule="auto"/>
        <w:ind w:left="480" w:firstLine="0"/>
        <w:rPr/>
      </w:pPr>
      <w:r w:rsidDel="00000000" w:rsidR="00000000" w:rsidRPr="00000000">
        <w:rPr>
          <w:rFonts w:ascii="Consolas" w:cs="Consolas" w:eastAsia="Consolas" w:hAnsi="Consolas"/>
          <w:sz w:val="20"/>
          <w:szCs w:val="20"/>
          <w:rtl w:val="0"/>
        </w:rPr>
        <w:t xml:space="preserve">const product = await prisma.product.findFirst({</w:t>
        <w:br w:type="textWrapping"/>
        <w:t xml:space="preserve">  where: { id: Number(productId) },</w:t>
        <w:br w:type="textWrapping"/>
        <w:t xml:space="preserve">});</w:t>
      </w:r>
      <w:r w:rsidDel="00000000" w:rsidR="00000000" w:rsidRPr="00000000">
        <w:rPr>
          <w:rtl w:val="0"/>
        </w:rPr>
      </w:r>
    </w:p>
    <w:p w:rsidR="00000000" w:rsidDel="00000000" w:rsidP="00000000" w:rsidRDefault="00000000" w:rsidRPr="00000000" w14:paraId="000002DA">
      <w:pPr>
        <w:spacing w:after="240" w:lineRule="auto"/>
        <w:jc w:val="center"/>
        <w:rPr/>
      </w:pPr>
      <w:r w:rsidDel="00000000" w:rsidR="00000000" w:rsidRPr="00000000">
        <w:rPr>
          <w:b w:val="1"/>
          <w:bCs w:val="1"/>
          <w:sz w:val="24"/>
          <w:szCs w:val="24"/>
          <w:rtl w:val="0"/>
        </w:rPr>
        <w:t xml:space="preserve">Фигура 3.2 - Пример за параметризирана заявка чрез Prisma</w:t>
      </w:r>
      <w:r w:rsidDel="00000000" w:rsidR="00000000" w:rsidRPr="00000000">
        <w:rPr>
          <w:rtl w:val="0"/>
        </w:rPr>
      </w:r>
    </w:p>
    <w:p w:rsidR="00000000" w:rsidDel="00000000" w:rsidP="00000000" w:rsidRDefault="00000000" w:rsidRPr="00000000" w14:paraId="000002DB">
      <w:pPr>
        <w:spacing w:after="120" w:lineRule="auto"/>
        <w:ind/>
        <w:jc w:val="both"/>
        <w:rPr/>
      </w:pPr>
      <w:r w:rsidDel="00000000" w:rsidR="00000000" w:rsidRPr="00000000">
        <w:rPr>
          <w:sz w:val="24"/>
          <w:szCs w:val="24"/>
          <w:rtl w:val="0"/>
        </w:rPr>
        <w:t xml:space="preserve">Наличностите по размери се съхраняват в поле от тип JSONB в таблицата Product. Решението позволява различните продукти да имат различни набори от размери, включително числови за панталони и буквени за горно облекло, без да се налага отделна таблица за всяка схема на размери.</w:t>
      </w:r>
      <w:r w:rsidDel="00000000" w:rsidR="00000000" w:rsidRPr="00000000">
        <w:rPr>
          <w:rtl w:val="0"/>
        </w:rPr>
      </w:r>
    </w:p>
    <w:p w:rsidR="00000000" w:rsidDel="00000000" w:rsidP="00000000" w:rsidRDefault="00000000" w:rsidRPr="00000000" w14:paraId="000002DC">
      <w:pPr>
        <w:pStyle w:val="Heading3"/>
        <w:rPr/>
      </w:pPr>
      <w:r w:rsidDel="00000000" w:rsidR="00000000" w:rsidRPr="00000000">
        <w:rPr>
          <w:b w:val="1"/>
          <w:bCs w:val="1"/>
          <w:rtl w:val="0"/>
        </w:rPr>
        <w:t xml:space="preserve">3.2.5. Интеграция с картографски услуги</w:t>
      </w:r>
      <w:r w:rsidDel="00000000" w:rsidR="00000000" w:rsidRPr="00000000">
        <w:rPr>
          <w:rtl w:val="0"/>
        </w:rPr>
      </w:r>
    </w:p>
    <w:p w:rsidR="00000000" w:rsidDel="00000000" w:rsidP="00000000" w:rsidRDefault="00000000" w:rsidRPr="00000000" w14:paraId="000002DD">
      <w:pPr>
        <w:spacing w:after="120" w:lineRule="auto"/>
        <w:ind/>
        <w:jc w:val="both"/>
        <w:rPr/>
      </w:pPr>
      <w:r w:rsidDel="00000000" w:rsidR="00000000" w:rsidRPr="00000000">
        <w:rPr>
          <w:sz w:val="24"/>
          <w:szCs w:val="24"/>
          <w:rtl w:val="0"/>
        </w:rPr>
        <w:t xml:space="preserve">Функционалността за откриване на маршрути използва три отделни услуги, всяка с различна роля.</w:t>
      </w:r>
      <w:r w:rsidDel="00000000" w:rsidR="00000000" w:rsidRPr="00000000">
        <w:rPr>
          <w:rtl w:val="0"/>
        </w:rPr>
      </w:r>
    </w:p>
    <w:p w:rsidR="00000000" w:rsidDel="00000000" w:rsidP="00000000" w:rsidRDefault="00000000" w:rsidRPr="00000000" w14:paraId="000002DE">
      <w:pPr>
        <w:spacing w:after="120" w:lineRule="auto"/>
        <w:ind/>
        <w:jc w:val="both"/>
        <w:rPr/>
      </w:pPr>
      <w:r w:rsidDel="00000000" w:rsidR="00000000" w:rsidRPr="00000000">
        <w:rPr>
          <w:sz w:val="24"/>
          <w:szCs w:val="24"/>
          <w:rtl w:val="0"/>
        </w:rPr>
        <w:t xml:space="preserve">Overpass API служи за търсене на туристически пътеки в зададена правоъгълна област. Заявките се съставят на езика Overpass QL и се изпращат през сървъра, а не директно от браузъра, за да не се разкрива структурата на заявките и за да може отговорът да бъде проверен преди предаване към клиента.</w:t>
      </w:r>
      <w:r w:rsidDel="00000000" w:rsidR="00000000" w:rsidRPr="00000000">
        <w:rPr>
          <w:rtl w:val="0"/>
        </w:rPr>
      </w:r>
    </w:p>
    <w:p w:rsidR="00000000" w:rsidDel="00000000" w:rsidP="00000000" w:rsidRDefault="00000000" w:rsidRPr="00000000" w14:paraId="000002DF">
      <w:pPr>
        <w:spacing w:after="120" w:lineRule="auto"/>
        <w:ind/>
        <w:jc w:val="both"/>
        <w:rPr/>
      </w:pPr>
      <w:r w:rsidDel="00000000" w:rsidR="00000000" w:rsidRPr="00000000">
        <w:rPr>
          <w:sz w:val="24"/>
          <w:szCs w:val="24"/>
          <w:rtl w:val="0"/>
        </w:rPr>
        <w:t xml:space="preserve">OpenRouteService изчислява действителния маршрут между избрани точки по профил foot-hiking, съобразен с пешеходни пътеки. Услугата връща данни във формат GeoJSON, съдържащи геометрията на маршрута и обобщение с дължина и предполагаема продължителност.</w:t>
      </w:r>
      <w:r w:rsidDel="00000000" w:rsidR="00000000" w:rsidRPr="00000000">
        <w:rPr>
          <w:rtl w:val="0"/>
        </w:rPr>
      </w:r>
    </w:p>
    <w:p w:rsidR="00000000" w:rsidDel="00000000" w:rsidP="00000000" w:rsidRDefault="00000000" w:rsidRPr="00000000" w14:paraId="000002E0">
      <w:pPr>
        <w:spacing w:after="120" w:lineRule="auto"/>
        <w:ind/>
        <w:jc w:val="both"/>
        <w:rPr/>
      </w:pPr>
      <w:r w:rsidDel="00000000" w:rsidR="00000000" w:rsidRPr="00000000">
        <w:rPr>
          <w:sz w:val="24"/>
          <w:szCs w:val="24"/>
          <w:rtl w:val="0"/>
        </w:rPr>
        <w:t xml:space="preserve">Leaflet, чрез обвивката react-leaflet, визуализира получената геометрия върху карта с подложка от OpenStreetMap. Изборът на Leaflet вместо търговска картографска услуга е продиктуван от липсата на такса за използване и от това, че данните на OpenStreetMap покриват туристическите пътеки в България значително по-добре от масовите алтернативи.</w:t>
      </w:r>
      <w:r w:rsidDel="00000000" w:rsidR="00000000" w:rsidRPr="00000000">
        <w:rPr>
          <w:rtl w:val="0"/>
        </w:rPr>
      </w:r>
    </w:p>
    <w:p w:rsidR="00000000" w:rsidDel="00000000" w:rsidP="00000000" w:rsidRDefault="00000000" w:rsidRPr="00000000" w14:paraId="000002E1">
      <w:pPr>
        <w:spacing w:after="120" w:lineRule="auto"/>
        <w:ind/>
        <w:jc w:val="both"/>
        <w:rPr/>
      </w:pPr>
      <w:r w:rsidDel="00000000" w:rsidR="00000000" w:rsidRPr="00000000">
        <w:rPr>
          <w:sz w:val="24"/>
          <w:szCs w:val="24"/>
          <w:rtl w:val="0"/>
        </w:rPr>
        <w:t xml:space="preserve">Ключовете за достъп до OpenRouteService се съхраняват в променливи на средата и не напускат сървъра. Клиентската част никога не се обръща пряко към външната услуга.</w:t>
      </w:r>
      <w:r w:rsidDel="00000000" w:rsidR="00000000" w:rsidRPr="00000000">
        <w:rPr>
          <w:rtl w:val="0"/>
        </w:rPr>
      </w:r>
    </w:p>
    <w:p w:rsidR="00000000" w:rsidDel="00000000" w:rsidP="00000000" w:rsidRDefault="00000000" w:rsidRPr="00000000" w14:paraId="000002E2">
      <w:pPr>
        <w:pStyle w:val="Heading3"/>
        <w:rPr/>
      </w:pPr>
      <w:r w:rsidDel="00000000" w:rsidR="00000000" w:rsidRPr="00000000">
        <w:rPr>
          <w:rtl w:val="0"/>
        </w:rPr>
      </w:r>
    </w:p>
    <w:p w:rsidR="00000000" w:rsidDel="00000000" w:rsidP="00000000" w:rsidRDefault="00000000" w:rsidRPr="00000000" w14:paraId="000002E3">
      <w:pPr>
        <w:pStyle w:val="Heading3"/>
        <w:rPr/>
      </w:pPr>
      <w:r w:rsidDel="00000000" w:rsidR="00000000" w:rsidRPr="00000000">
        <w:rPr>
          <w:b w:val="1"/>
          <w:bCs w:val="1"/>
          <w:rtl w:val="0"/>
        </w:rPr>
        <w:t xml:space="preserve">3.2.6. Прогноза за времето</w:t>
      </w:r>
      <w:r w:rsidDel="00000000" w:rsidR="00000000" w:rsidRPr="00000000">
        <w:rPr>
          <w:rtl w:val="0"/>
        </w:rPr>
      </w:r>
    </w:p>
    <w:p w:rsidR="00000000" w:rsidDel="00000000" w:rsidP="00000000" w:rsidRDefault="00000000" w:rsidRPr="00000000" w14:paraId="000002E4">
      <w:pPr>
        <w:spacing w:after="120" w:lineRule="auto"/>
        <w:ind/>
        <w:jc w:val="both"/>
        <w:rPr/>
      </w:pPr>
      <w:r w:rsidDel="00000000" w:rsidR="00000000" w:rsidRPr="00000000">
        <w:rPr>
          <w:sz w:val="24"/>
          <w:szCs w:val="24"/>
          <w:rtl w:val="0"/>
        </w:rPr>
        <w:t xml:space="preserve">Метеорологичните данни се получават от Open-Meteo, услуга, която не изисква ключ за достъп при некомерсиална употреба. За избрана точка и дата се извличат температура, количество валежи и скорост на вятъра. Отделен ресурс връща надморската височина, която има значение при планински маршрути, където условията се различават съществено от тези в подножието.</w:t>
      </w:r>
      <w:r w:rsidDel="00000000" w:rsidR="00000000" w:rsidRPr="00000000">
        <w:rPr>
          <w:rtl w:val="0"/>
        </w:rPr>
      </w:r>
    </w:p>
    <w:p w:rsidR="00000000" w:rsidDel="00000000" w:rsidP="00000000" w:rsidRDefault="00000000" w:rsidRPr="00000000" w14:paraId="000002E5">
      <w:pPr>
        <w:spacing w:after="120" w:lineRule="auto"/>
        <w:ind/>
        <w:jc w:val="both"/>
        <w:rPr/>
      </w:pPr>
      <w:r w:rsidDel="00000000" w:rsidR="00000000" w:rsidRPr="00000000">
        <w:rPr>
          <w:sz w:val="24"/>
          <w:szCs w:val="24"/>
          <w:rtl w:val="0"/>
        </w:rPr>
        <w:t xml:space="preserve">Получените стойности изпълняват двойна роля: показват се на потребителя и служат за вход на модула за препоръка на екипировка.</w:t>
      </w:r>
      <w:r w:rsidDel="00000000" w:rsidR="00000000" w:rsidRPr="00000000">
        <w:rPr>
          <w:rtl w:val="0"/>
        </w:rPr>
      </w:r>
    </w:p>
    <w:p w:rsidR="00000000" w:rsidDel="00000000" w:rsidP="00000000" w:rsidRDefault="00000000" w:rsidRPr="00000000" w14:paraId="000002E6">
      <w:pPr>
        <w:pStyle w:val="Heading3"/>
        <w:rPr/>
      </w:pPr>
      <w:r w:rsidDel="00000000" w:rsidR="00000000" w:rsidRPr="00000000">
        <w:rPr>
          <w:b w:val="1"/>
          <w:bCs w:val="1"/>
          <w:rtl w:val="0"/>
        </w:rPr>
        <w:t xml:space="preserve">3.2.7. Препоръка за екипировка</w:t>
      </w:r>
      <w:r w:rsidDel="00000000" w:rsidR="00000000" w:rsidRPr="00000000">
        <w:rPr>
          <w:rtl w:val="0"/>
        </w:rPr>
      </w:r>
    </w:p>
    <w:p w:rsidR="00000000" w:rsidDel="00000000" w:rsidP="00000000" w:rsidRDefault="00000000" w:rsidRPr="00000000" w14:paraId="000002E7">
      <w:pPr>
        <w:spacing w:after="120" w:lineRule="auto"/>
        <w:ind/>
        <w:jc w:val="both"/>
        <w:rPr/>
      </w:pPr>
      <w:r w:rsidDel="00000000" w:rsidR="00000000" w:rsidRPr="00000000">
        <w:rPr>
          <w:sz w:val="24"/>
          <w:szCs w:val="24"/>
          <w:rtl w:val="0"/>
        </w:rPr>
        <w:t xml:space="preserve">Модулът за препоръка използва езиков модел, достъпван през интерфейса на Anthropic. При заявка се извличат всички продукти от базата данни и се съставя списък с наименование, категория и адрес на страницата на всеки от тях. Този списък се подава на модела заедно с името на маршрута, неговата трудност и текущата метеорологична прогноза.</w:t>
      </w:r>
      <w:r w:rsidDel="00000000" w:rsidR="00000000" w:rsidRPr="00000000">
        <w:rPr>
          <w:rtl w:val="0"/>
        </w:rPr>
      </w:r>
    </w:p>
    <w:p w:rsidR="00000000" w:rsidDel="00000000" w:rsidP="00000000" w:rsidRDefault="00000000" w:rsidRPr="00000000" w14:paraId="000002E8">
      <w:pPr>
        <w:spacing w:after="120" w:lineRule="auto"/>
        <w:ind/>
        <w:jc w:val="both"/>
        <w:rPr/>
      </w:pPr>
      <w:r w:rsidDel="00000000" w:rsidR="00000000" w:rsidRPr="00000000">
        <w:rPr>
          <w:sz w:val="24"/>
          <w:szCs w:val="24"/>
          <w:rtl w:val="0"/>
        </w:rPr>
        <w:t xml:space="preserve">Съществено ограничение в системната инструкция е изискването моделът да препоръчва изключително продукти от подадения списък. Без такова ограничение езиковият модел би предложил произволни изделия, които магазинът не предлага, и препоръката би останала безполезна. Отговорът се изисква в предварително зададена структура, което позволява той да бъде обработен програмно и всяка препоръка да бъде свързана с реална продуктова страница.</w:t>
      </w:r>
      <w:r w:rsidDel="00000000" w:rsidR="00000000" w:rsidRPr="00000000">
        <w:rPr>
          <w:rtl w:val="0"/>
        </w:rPr>
      </w:r>
    </w:p>
    <w:p w:rsidR="00000000" w:rsidDel="00000000" w:rsidP="00000000" w:rsidRDefault="00000000" w:rsidRPr="00000000" w14:paraId="000002E9">
      <w:pPr>
        <w:pStyle w:val="Heading3"/>
        <w:rPr/>
      </w:pPr>
      <w:r w:rsidDel="00000000" w:rsidR="00000000" w:rsidRPr="00000000">
        <w:rPr>
          <w:b w:val="1"/>
          <w:bCs w:val="1"/>
          <w:rtl w:val="0"/>
        </w:rPr>
        <w:t xml:space="preserve">3.2.8. Плащане</w:t>
      </w:r>
      <w:r w:rsidDel="00000000" w:rsidR="00000000" w:rsidRPr="00000000">
        <w:rPr>
          <w:rtl w:val="0"/>
        </w:rPr>
      </w:r>
    </w:p>
    <w:p w:rsidR="00000000" w:rsidDel="00000000" w:rsidP="00000000" w:rsidRDefault="00000000" w:rsidRPr="00000000" w14:paraId="000002EA">
      <w:pPr>
        <w:spacing w:after="120" w:lineRule="auto"/>
        <w:ind/>
        <w:jc w:val="both"/>
        <w:rPr/>
      </w:pPr>
      <w:r w:rsidDel="00000000" w:rsidR="00000000" w:rsidRPr="00000000">
        <w:rPr>
          <w:sz w:val="24"/>
          <w:szCs w:val="24"/>
          <w:rtl w:val="0"/>
        </w:rPr>
        <w:t xml:space="preserve">Плащанията се обработват чрез Stripe. Реализацията използва механизма PaymentIntent: сървърът създава намерение за плащане с изчислената сума в евро и връща на клиента еднократен идентификатор, чрез който браузърът завършва плащането директно към Stripe.</w:t>
      </w:r>
      <w:r w:rsidDel="00000000" w:rsidR="00000000" w:rsidRPr="00000000">
        <w:rPr>
          <w:rtl w:val="0"/>
        </w:rPr>
      </w:r>
    </w:p>
    <w:p w:rsidR="00000000" w:rsidDel="00000000" w:rsidP="00000000" w:rsidRDefault="00000000" w:rsidRPr="00000000" w14:paraId="000002EB">
      <w:pPr>
        <w:spacing w:after="120" w:lineRule="auto"/>
        <w:ind/>
        <w:jc w:val="both"/>
        <w:rPr/>
      </w:pPr>
      <w:r w:rsidDel="00000000" w:rsidR="00000000" w:rsidRPr="00000000">
        <w:rPr>
          <w:sz w:val="24"/>
          <w:szCs w:val="24"/>
          <w:rtl w:val="0"/>
        </w:rPr>
        <w:t xml:space="preserve">Съществено предимство на този подход е, че данните на платежната карта никога не преминават през сървъра на приложението. Полетата за въвеждане се предоставят от библиотеката на Stripe и се изобразяват в изолирана рамка, принадлежаща на домейна на доставчика. Така приложението няма достъп до номера на картата и изискванията на стандарта PCI DSS към него остават значително по-леки.</w:t>
      </w:r>
      <w:r w:rsidDel="00000000" w:rsidR="00000000" w:rsidRPr="00000000">
        <w:rPr>
          <w:rtl w:val="0"/>
        </w:rPr>
      </w:r>
    </w:p>
    <w:p w:rsidR="00000000" w:rsidDel="00000000" w:rsidP="00000000" w:rsidRDefault="00000000" w:rsidRPr="00000000" w14:paraId="000002EC">
      <w:pPr>
        <w:spacing w:after="120" w:lineRule="auto"/>
        <w:ind/>
        <w:jc w:val="both"/>
        <w:rPr/>
      </w:pPr>
      <w:r w:rsidDel="00000000" w:rsidR="00000000" w:rsidRPr="00000000">
        <w:rPr>
          <w:sz w:val="24"/>
          <w:szCs w:val="24"/>
          <w:rtl w:val="0"/>
        </w:rPr>
        <w:t xml:space="preserve">Съдържанието на поръчката се предава в полето metadata на намерението за плащане в съкратен вид, съдържащ идентификатор на продукт, количество, размер, цвят и цена. Това позволява поръчката да бъде възстановена при потвърждаване, без да се разчита на състояние, съхранено в браузъра.</w:t>
      </w:r>
      <w:r w:rsidDel="00000000" w:rsidR="00000000" w:rsidRPr="00000000">
        <w:rPr>
          <w:rtl w:val="0"/>
        </w:rPr>
      </w:r>
    </w:p>
    <w:p w:rsidR="00000000" w:rsidDel="00000000" w:rsidP="00000000" w:rsidRDefault="00000000" w:rsidRPr="00000000" w14:paraId="000002ED">
      <w:pPr>
        <w:pStyle w:val="Heading3"/>
        <w:rPr/>
      </w:pPr>
      <w:r w:rsidDel="00000000" w:rsidR="00000000" w:rsidRPr="00000000">
        <w:rPr>
          <w:rtl w:val="0"/>
        </w:rPr>
      </w:r>
    </w:p>
    <w:p w:rsidR="00000000" w:rsidDel="00000000" w:rsidP="00000000" w:rsidRDefault="00000000" w:rsidRPr="00000000" w14:paraId="000002EE">
      <w:pPr>
        <w:pStyle w:val="Heading3"/>
        <w:rPr/>
      </w:pPr>
      <w:r w:rsidDel="00000000" w:rsidR="00000000" w:rsidRPr="00000000">
        <w:rPr>
          <w:b w:val="1"/>
          <w:bCs w:val="1"/>
          <w:rtl w:val="0"/>
        </w:rPr>
        <w:t xml:space="preserve">3.2.9. Проследяване на поръчки</w:t>
      </w:r>
      <w:r w:rsidDel="00000000" w:rsidR="00000000" w:rsidRPr="00000000">
        <w:rPr>
          <w:rtl w:val="0"/>
        </w:rPr>
      </w:r>
    </w:p>
    <w:p w:rsidR="00000000" w:rsidDel="00000000" w:rsidP="00000000" w:rsidRDefault="00000000" w:rsidRPr="00000000" w14:paraId="000002EF">
      <w:pPr>
        <w:spacing w:after="120" w:lineRule="auto"/>
        <w:ind/>
        <w:jc w:val="both"/>
        <w:rPr/>
      </w:pPr>
      <w:r w:rsidDel="00000000" w:rsidR="00000000" w:rsidRPr="00000000">
        <w:rPr>
          <w:sz w:val="24"/>
          <w:szCs w:val="24"/>
          <w:rtl w:val="0"/>
        </w:rPr>
        <w:t xml:space="preserve">След успешно плащане поръчката се записва със статус, който впоследствие се обновява. Смяната на статусите е реализирана чрез отложени изпълнения в рамките на процеса на сървъра, които последователно превеждат поръчката през състоянията на опаковане, транспортиране и доставяне.</w:t>
      </w:r>
      <w:r w:rsidDel="00000000" w:rsidR="00000000" w:rsidRPr="00000000">
        <w:rPr>
          <w:rtl w:val="0"/>
        </w:rPr>
      </w:r>
    </w:p>
    <w:p w:rsidR="00000000" w:rsidDel="00000000" w:rsidP="00000000" w:rsidRDefault="00000000" w:rsidRPr="00000000" w14:paraId="000002F0">
      <w:pPr>
        <w:spacing w:after="120" w:lineRule="auto"/>
        <w:ind/>
        <w:jc w:val="both"/>
        <w:rPr/>
      </w:pPr>
      <w:r w:rsidDel="00000000" w:rsidR="00000000" w:rsidRPr="00000000">
        <w:rPr>
          <w:sz w:val="24"/>
          <w:szCs w:val="24"/>
          <w:rtl w:val="0"/>
        </w:rPr>
        <w:t xml:space="preserve">Решението симулира работата на действителна логистична система и е подходящо за целите на демонстрацията, но има известно ограничение: отложените изпълнения съществуват единствено в паметта на процеса. При рестартиране на сървъра насрочените обновявания се губят и поръчката остава в текущото си състояние. В производствена среда тази задача би следвало да се изнесе към опашка от задачи или към планировчик, съхраняващ състоянието си извън процеса. Възможността е разгледана в глава 5.</w:t>
      </w:r>
      <w:r w:rsidDel="00000000" w:rsidR="00000000" w:rsidRPr="00000000">
        <w:rPr>
          <w:rtl w:val="0"/>
        </w:rPr>
      </w:r>
    </w:p>
    <w:p w:rsidR="00000000" w:rsidDel="00000000" w:rsidP="00000000" w:rsidRDefault="00000000" w:rsidRPr="00000000" w14:paraId="000002F1">
      <w:pPr>
        <w:pStyle w:val="Heading3"/>
        <w:rPr/>
      </w:pPr>
      <w:r w:rsidDel="00000000" w:rsidR="00000000" w:rsidRPr="00000000">
        <w:rPr>
          <w:b w:val="1"/>
          <w:bCs w:val="1"/>
          <w:rtl w:val="0"/>
        </w:rPr>
        <w:t xml:space="preserve">3.2.10. Организация на клиентската част</w:t>
      </w:r>
      <w:r w:rsidDel="00000000" w:rsidR="00000000" w:rsidRPr="00000000">
        <w:rPr>
          <w:rtl w:val="0"/>
        </w:rPr>
      </w:r>
    </w:p>
    <w:p w:rsidR="00000000" w:rsidDel="00000000" w:rsidP="00000000" w:rsidRDefault="00000000" w:rsidRPr="00000000" w14:paraId="000002F2">
      <w:pPr>
        <w:spacing w:after="120" w:lineRule="auto"/>
        <w:ind/>
        <w:jc w:val="both"/>
        <w:rPr/>
      </w:pPr>
      <w:r w:rsidDel="00000000" w:rsidR="00000000" w:rsidRPr="00000000">
        <w:rPr>
          <w:sz w:val="24"/>
          <w:szCs w:val="24"/>
          <w:rtl w:val="0"/>
        </w:rPr>
        <w:t xml:space="preserve">Клиентската част е изградена с React и се компилира чрез Vite. Изходният код е разделен на две основни директории. В pages се намират компонентите, съответстващи на отделните страници: начална страница, категория, страница на продукт, количка, маршрути, профил, поръчки и административен панел. В shared са изнесени многократно използваните елементи: заглавна част, долен колонтитул, стъпките на поръчката, индикаторите за зареждане и обработката на грешки.</w:t>
      </w:r>
      <w:r w:rsidDel="00000000" w:rsidR="00000000" w:rsidRPr="00000000">
        <w:rPr>
          <w:rtl w:val="0"/>
        </w:rPr>
      </w:r>
    </w:p>
    <w:p w:rsidR="00000000" w:rsidDel="00000000" w:rsidP="00000000" w:rsidRDefault="00000000" w:rsidRPr="00000000" w14:paraId="000002F3">
      <w:pPr>
        <w:spacing w:after="120" w:lineRule="auto"/>
        <w:ind/>
        <w:jc w:val="both"/>
        <w:rPr/>
      </w:pPr>
      <w:r w:rsidDel="00000000" w:rsidR="00000000" w:rsidRPr="00000000">
        <w:rPr>
          <w:sz w:val="24"/>
          <w:szCs w:val="24"/>
          <w:rtl w:val="0"/>
        </w:rPr>
        <w:t xml:space="preserve">Маршрутизирането се осъществява чрез react-router-dom. Част от маршрутите са обвити в компоненти, които налагат ограничения за достъп, както е описано в точка 3.2.3.</w:t>
      </w:r>
      <w:r w:rsidDel="00000000" w:rsidR="00000000" w:rsidRPr="00000000">
        <w:rPr>
          <w:rtl w:val="0"/>
        </w:rPr>
      </w:r>
    </w:p>
    <w:p w:rsidR="00000000" w:rsidDel="00000000" w:rsidP="00000000" w:rsidRDefault="00000000" w:rsidRPr="00000000" w14:paraId="000002F4">
      <w:pPr>
        <w:spacing w:after="120" w:lineRule="auto"/>
        <w:ind w:left="480" w:firstLine="0"/>
        <w:rPr/>
      </w:pPr>
      <w:r w:rsidDel="00000000" w:rsidR="00000000" w:rsidRPr="00000000">
        <w:rPr>
          <w:rFonts w:ascii="Consolas" w:cs="Consolas" w:eastAsia="Consolas" w:hAnsi="Consolas"/>
          <w:sz w:val="20"/>
          <w:szCs w:val="20"/>
          <w:rtl w:val="0"/>
        </w:rPr>
        <w:t xml:space="preserve">&lt;Route path="/trails" element={&lt;Trails /&gt;} /&gt;</w:t>
        <w:br w:type="textWrapping"/>
        <w:t xml:space="preserve">&lt;Route path="/trails/:id" element={&lt;TrailDetails /&gt;} /&gt;</w:t>
        <w:br w:type="textWrapping"/>
        <w:t xml:space="preserve">&lt;Route element={&lt;ProtectedRoute /&gt;}&gt;</w:t>
        <w:br w:type="textWrapping"/>
        <w:t xml:space="preserve">  &lt;Route path="/orders" element={&lt;Orders /&gt;} /&gt;</w:t>
        <w:br w:type="textWrapping"/>
        <w:t xml:space="preserve">  &lt;Route path="/profile" element={&lt;Profile /&gt;} /&gt;</w:t>
        <w:br w:type="textWrapping"/>
        <w:t xml:space="preserve">  &lt;Route path="/admin" element={&lt;AdminPage /&gt;} /&gt;</w:t>
        <w:br w:type="textWrapping"/>
        <w:t xml:space="preserve">&lt;/Route&gt;</w:t>
      </w:r>
      <w:r w:rsidDel="00000000" w:rsidR="00000000" w:rsidRPr="00000000">
        <w:rPr>
          <w:rtl w:val="0"/>
        </w:rPr>
      </w:r>
    </w:p>
    <w:p w:rsidR="00000000" w:rsidDel="00000000" w:rsidP="00000000" w:rsidRDefault="00000000" w:rsidRPr="00000000" w14:paraId="000002F5">
      <w:pPr>
        <w:spacing w:after="240" w:lineRule="auto"/>
        <w:jc w:val="center"/>
        <w:rPr/>
      </w:pPr>
      <w:r w:rsidDel="00000000" w:rsidR="00000000" w:rsidRPr="00000000">
        <w:rPr>
          <w:b w:val="1"/>
          <w:bCs w:val="1"/>
          <w:sz w:val="24"/>
          <w:szCs w:val="24"/>
          <w:rtl w:val="0"/>
        </w:rPr>
        <w:t xml:space="preserve">Фигура 3.3 - Дефиниране на маршрутите в клиентската част</w:t>
      </w:r>
      <w:r w:rsidDel="00000000" w:rsidR="00000000" w:rsidRPr="00000000">
        <w:rPr>
          <w:rtl w:val="0"/>
        </w:rPr>
      </w:r>
    </w:p>
    <w:p w:rsidR="00000000" w:rsidDel="00000000" w:rsidP="00000000" w:rsidRDefault="00000000" w:rsidRPr="00000000" w14:paraId="000002F6">
      <w:pPr>
        <w:spacing w:after="120" w:lineRule="auto"/>
        <w:ind/>
        <w:jc w:val="both"/>
        <w:rPr/>
      </w:pPr>
      <w:r w:rsidDel="00000000" w:rsidR="00000000" w:rsidRPr="00000000">
        <w:rPr>
          <w:sz w:val="24"/>
          <w:szCs w:val="24"/>
          <w:rtl w:val="0"/>
        </w:rPr>
        <w:t xml:space="preserve">Оформлението използва Tailwind CSS заедно с надстройката DaisyUI. Подходът, при който стиловете се задават чрез класове с помощно предназначение, позволява оформлението да се променя, без да се поддържат отделни файлове със стилове за всеки компонент, и подпомага последователността, описана в точка 2.3.</w:t>
      </w:r>
      <w:r w:rsidDel="00000000" w:rsidR="00000000" w:rsidRPr="00000000">
        <w:rPr>
          <w:rtl w:val="0"/>
        </w:rPr>
      </w:r>
    </w:p>
    <w:p w:rsidR="00000000" w:rsidDel="00000000" w:rsidP="00000000" w:rsidRDefault="00000000" w:rsidRPr="00000000" w14:paraId="000002F7">
      <w:pPr>
        <w:spacing w:after="120" w:lineRule="auto"/>
        <w:ind/>
        <w:jc w:val="both"/>
        <w:rPr/>
      </w:pPr>
      <w:r w:rsidDel="00000000" w:rsidR="00000000" w:rsidRPr="00000000">
        <w:rPr>
          <w:sz w:val="24"/>
          <w:szCs w:val="24"/>
          <w:rtl w:val="0"/>
        </w:rPr>
        <w:t xml:space="preserve">Обръщенията към сървъра са централизирани в отделен модул, който добавя основния адрес и указва бисквитките да се изпращат заедно със заявките. Съобщенията към потребителя при успешно или неуспешно действие се извеждат чрез react-hot-toast, което изпълнява изискването за обратна връзка, формулирано в точка 2.3.</w:t>
      </w:r>
      <w:r w:rsidDel="00000000" w:rsidR="00000000" w:rsidRPr="00000000">
        <w:rPr>
          <w:rtl w:val="0"/>
        </w:rPr>
      </w:r>
    </w:p>
    <w:p w:rsidR="00000000" w:rsidDel="00000000" w:rsidP="00000000" w:rsidRDefault="00000000" w:rsidRPr="00000000" w14:paraId="000002F8">
      <w:pPr>
        <w:pStyle w:val="Heading1"/>
        <w:rPr/>
      </w:pPr>
      <w:r w:rsidDel="00000000" w:rsidR="00000000" w:rsidRPr="00000000">
        <w:rPr>
          <w:rtl w:val="0"/>
        </w:rPr>
      </w:r>
    </w:p>
    <w:p w:rsidR="00000000" w:rsidDel="00000000" w:rsidP="00000000" w:rsidRDefault="00000000" w:rsidRPr="00000000" w14:paraId="000002F9">
      <w:pPr>
        <w:pStyle w:val="Heading1"/>
        <w:rPr/>
      </w:pPr>
      <w:r w:rsidDel="00000000" w:rsidR="00000000" w:rsidRPr="00000000">
        <w:rPr>
          <w:rtl w:val="0"/>
        </w:rPr>
      </w:r>
    </w:p>
    <w:p w:rsidR="00000000" w:rsidDel="00000000" w:rsidP="00000000" w:rsidRDefault="00000000" w:rsidRPr="00000000" w14:paraId="000002FA">
      <w:pPr>
        <w:pStyle w:val="Heading1"/>
        <w:rPr/>
      </w:pPr>
      <w:r w:rsidDel="00000000" w:rsidR="00000000" w:rsidRPr="00000000">
        <w:rPr>
          <w:rtl w:val="0"/>
        </w:rPr>
      </w:r>
    </w:p>
    <w:p w:rsidR="00000000" w:rsidDel="00000000" w:rsidP="00000000" w:rsidRDefault="00000000" w:rsidRPr="00000000" w14:paraId="000002FB">
      <w:pPr>
        <w:pStyle w:val="Heading1"/>
        <w:rPr/>
      </w:pPr>
      <w:r w:rsidDel="00000000" w:rsidR="00000000" w:rsidRPr="00000000">
        <w:rPr>
          <w:rtl w:val="0"/>
        </w:rPr>
      </w:r>
    </w:p>
    <w:p w:rsidR="00000000" w:rsidDel="00000000" w:rsidP="00000000" w:rsidRDefault="00000000" w:rsidRPr="00000000" w14:paraId="000002FC">
      <w:pPr>
        <w:pStyle w:val="Heading1"/>
        <w:rPr/>
      </w:pPr>
      <w:r w:rsidDel="00000000" w:rsidR="00000000" w:rsidRPr="00000000">
        <w:rPr>
          <w:rtl w:val="0"/>
        </w:rPr>
      </w:r>
    </w:p>
    <w:p w:rsidR="00000000" w:rsidDel="00000000" w:rsidP="00000000" w:rsidRDefault="00000000" w:rsidRPr="00000000" w14:paraId="000002FD">
      <w:pPr>
        <w:pStyle w:val="Heading1"/>
        <w:rPr/>
      </w:pPr>
      <w:r w:rsidDel="00000000" w:rsidR="00000000" w:rsidRPr="00000000">
        <w:rPr>
          <w:rtl w:val="0"/>
        </w:rPr>
      </w:r>
    </w:p>
    <w:p w:rsidR="00000000" w:rsidDel="00000000" w:rsidP="00000000" w:rsidRDefault="00000000" w:rsidRPr="00000000" w14:paraId="000002FE">
      <w:pPr>
        <w:pStyle w:val="Heading1"/>
        <w:rPr/>
      </w:pPr>
      <w:r w:rsidDel="00000000" w:rsidR="00000000" w:rsidRPr="00000000">
        <w:rPr>
          <w:rtl w:val="0"/>
        </w:rPr>
      </w:r>
    </w:p>
    <w:p w:rsidR="00000000" w:rsidDel="00000000" w:rsidP="00000000" w:rsidRDefault="00000000" w:rsidRPr="00000000" w14:paraId="000002FF">
      <w:pPr>
        <w:pStyle w:val="Heading1"/>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1"/>
        <w:rPr/>
      </w:pPr>
      <w:r w:rsidDel="00000000" w:rsidR="00000000" w:rsidRPr="00000000">
        <w:rPr>
          <w:b w:val="1"/>
          <w:bCs w:val="1"/>
          <w:rtl w:val="0"/>
        </w:rPr>
        <w:t xml:space="preserve">Глава 4. Описание на тестването на предложеното решение</w:t>
      </w: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b w:val="1"/>
          <w:bCs w:val="1"/>
          <w:rtl w:val="0"/>
        </w:rPr>
        <w:t xml:space="preserve">4.1. Подход към тестването</w:t>
      </w:r>
      <w:r w:rsidDel="00000000" w:rsidR="00000000" w:rsidRPr="00000000">
        <w:rPr>
          <w:rtl w:val="0"/>
        </w:rPr>
      </w:r>
    </w:p>
    <w:p w:rsidR="00000000" w:rsidDel="00000000" w:rsidP="00000000" w:rsidRDefault="00000000" w:rsidRPr="00000000" w14:paraId="00000303">
      <w:pPr>
        <w:spacing w:after="120" w:lineRule="auto"/>
        <w:ind/>
        <w:jc w:val="both"/>
        <w:rPr/>
      </w:pPr>
      <w:r w:rsidDel="00000000" w:rsidR="00000000" w:rsidRPr="00000000">
        <w:rPr>
          <w:i w:val="0"/>
          <w:iCs w:val="0"/>
          <w:sz w:val="24"/>
          <w:szCs w:val="24"/>
          <w:rtl w:val="0"/>
        </w:rPr>
        <w:t xml:space="preserve">Тестването на TrailBlaze е проведено ръчно, без автоматизиран набор от тестове. Изборът е продиктуван от характера на системата: значителна част от функционалността е съсредоточена в потребителския интерфейс и в интеграциите с външни услуги (OpenRouteService, Overpass, Open-Meteo, Stripe, Resend), чието поведение зависи от състоянието на трети страни и не може да бъде възпроизведено надеждно с модулни тестове без изграждане на симулационен слой.</w:t>
      </w:r>
      <w:r w:rsidDel="00000000" w:rsidR="00000000" w:rsidRPr="00000000">
        <w:rPr>
          <w:rtl w:val="0"/>
        </w:rPr>
      </w:r>
    </w:p>
    <w:p w:rsidR="00000000" w:rsidDel="00000000" w:rsidP="00000000" w:rsidRDefault="00000000" w:rsidRPr="00000000" w14:paraId="00000304">
      <w:pPr>
        <w:spacing w:after="120" w:lineRule="auto"/>
        <w:ind/>
        <w:jc w:val="both"/>
        <w:rPr/>
      </w:pPr>
      <w:r w:rsidDel="00000000" w:rsidR="00000000" w:rsidRPr="00000000">
        <w:rPr>
          <w:i w:val="0"/>
          <w:iCs w:val="0"/>
          <w:sz w:val="24"/>
          <w:szCs w:val="24"/>
          <w:rtl w:val="0"/>
        </w:rPr>
        <w:t xml:space="preserve">Тестовите случаи са изведени пряко от use-case диаграмата, представена на фигура 2 в глава 2. Всеки листов случай на употреба е превърнат в поне един сценарий, като към тях са добавени и отрицателни случаи, проверяващи поведението при невалиден вход и при липса на права.</w:t>
      </w:r>
      <w:r w:rsidDel="00000000" w:rsidR="00000000" w:rsidRPr="00000000">
        <w:rPr>
          <w:rtl w:val="0"/>
        </w:rPr>
      </w:r>
    </w:p>
    <w:p w:rsidR="00000000" w:rsidDel="00000000" w:rsidP="00000000" w:rsidRDefault="00000000" w:rsidRPr="00000000" w14:paraId="00000305">
      <w:pPr>
        <w:spacing w:after="120" w:lineRule="auto"/>
        <w:ind/>
        <w:jc w:val="both"/>
        <w:rPr/>
      </w:pPr>
      <w:r w:rsidDel="00000000" w:rsidR="00000000" w:rsidRPr="00000000">
        <w:rPr>
          <w:i w:val="0"/>
          <w:iCs w:val="0"/>
          <w:sz w:val="24"/>
          <w:szCs w:val="24"/>
          <w:rtl w:val="0"/>
        </w:rPr>
        <w:t xml:space="preserve">Използвани са и трите класически подхода към тестването:</w:t>
      </w:r>
      <w:r w:rsidDel="00000000" w:rsidR="00000000" w:rsidRPr="00000000">
        <w:rPr>
          <w:rtl w:val="0"/>
        </w:rPr>
      </w:r>
    </w:p>
    <w:p w:rsidR="00000000" w:rsidDel="00000000" w:rsidP="00000000" w:rsidRDefault="00000000" w:rsidRPr="00000000" w14:paraId="00000306">
      <w:pPr>
        <w:spacing w:after="120" w:lineRule="auto"/>
        <w:ind/>
        <w:jc w:val="both"/>
        <w:rPr/>
      </w:pPr>
      <w:r w:rsidDel="00000000" w:rsidR="00000000" w:rsidRPr="00000000">
        <w:rPr>
          <w:i w:val="0"/>
          <w:iCs w:val="0"/>
          <w:sz w:val="24"/>
          <w:szCs w:val="24"/>
          <w:rtl w:val="0"/>
        </w:rPr>
        <w:t xml:space="preserve">Затворена кутия (black box) - системата се разглежда отвън, през интерфейса, без предположения за вътрешната реализация. Проверява се съответствието между наблюдаваното поведение и описаните в глава 2 сценарии.</w:t>
      </w:r>
      <w:r w:rsidDel="00000000" w:rsidR="00000000" w:rsidRPr="00000000">
        <w:rPr>
          <w:rtl w:val="0"/>
        </w:rPr>
      </w:r>
    </w:p>
    <w:p w:rsidR="00000000" w:rsidDel="00000000" w:rsidP="00000000" w:rsidRDefault="00000000" w:rsidRPr="00000000" w14:paraId="00000307">
      <w:pPr>
        <w:spacing w:after="120" w:lineRule="auto"/>
        <w:ind/>
        <w:jc w:val="both"/>
        <w:rPr/>
      </w:pPr>
      <w:r w:rsidDel="00000000" w:rsidR="00000000" w:rsidRPr="00000000">
        <w:rPr>
          <w:i w:val="0"/>
          <w:iCs w:val="0"/>
          <w:sz w:val="24"/>
          <w:szCs w:val="24"/>
          <w:rtl w:val="0"/>
        </w:rPr>
        <w:t xml:space="preserve">Частично отворена кутия (grey box) - действие се извършва през интерфейса или през приложно-програмния интерфейс, след което резултатът се проверява в базата данни или в отговора на сървъра. Този подход открива несъответствия, които на екрана изглеждат коректно.</w:t>
      </w:r>
      <w:r w:rsidDel="00000000" w:rsidR="00000000" w:rsidRPr="00000000">
        <w:rPr>
          <w:rtl w:val="0"/>
        </w:rPr>
      </w:r>
    </w:p>
    <w:p w:rsidR="00000000" w:rsidDel="00000000" w:rsidP="00000000" w:rsidRDefault="00000000" w:rsidRPr="00000000" w14:paraId="00000308">
      <w:pPr>
        <w:spacing w:after="120" w:lineRule="auto"/>
        <w:ind/>
        <w:jc w:val="both"/>
        <w:rPr/>
      </w:pPr>
      <w:r w:rsidDel="00000000" w:rsidR="00000000" w:rsidRPr="00000000">
        <w:rPr>
          <w:i w:val="0"/>
          <w:iCs w:val="0"/>
          <w:sz w:val="24"/>
          <w:szCs w:val="24"/>
          <w:rtl w:val="0"/>
        </w:rPr>
        <w:t xml:space="preserve">Отворена кутия (white box) - анализира се конкретен програмен код и се построяват тестове, покриващи отделните му клонове.</w:t>
      </w:r>
      <w:r w:rsidDel="00000000" w:rsidR="00000000" w:rsidRPr="00000000">
        <w:rPr>
          <w:rtl w:val="0"/>
        </w:rPr>
      </w:r>
    </w:p>
    <w:p w:rsidR="00000000" w:rsidDel="00000000" w:rsidP="00000000" w:rsidRDefault="00000000" w:rsidRPr="00000000" w14:paraId="00000309">
      <w:pPr>
        <w:spacing w:after="120" w:lineRule="auto"/>
        <w:ind/>
        <w:jc w:val="both"/>
        <w:rPr/>
      </w:pPr>
      <w:r w:rsidDel="00000000" w:rsidR="00000000" w:rsidRPr="00000000">
        <w:rPr>
          <w:i w:val="0"/>
          <w:iCs w:val="0"/>
          <w:sz w:val="24"/>
          <w:szCs w:val="24"/>
          <w:rtl w:val="0"/>
        </w:rPr>
        <w:t xml:space="preserve">Тестовата среда е локална: клиентската част работи чрез Vite на порт 5173, сървърната част чрез Express на порт 4996, а базата данни е PostgreSQL, достъпвана чрез Prisma. В базата са налични 60 продукта. Всички променени по време на тестването данни са върнати в изходното им състояние.</w:t>
      </w: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b w:val="1"/>
          <w:bCs w:val="1"/>
          <w:rtl w:val="0"/>
        </w:rPr>
        <w:t xml:space="preserve">4.2. Тестване по метода на затворената кутия</w:t>
      </w:r>
      <w:r w:rsidDel="00000000" w:rsidR="00000000" w:rsidRPr="00000000">
        <w:rPr>
          <w:rtl w:val="0"/>
        </w:rPr>
      </w:r>
    </w:p>
    <w:p w:rsidR="00000000" w:rsidDel="00000000" w:rsidP="00000000" w:rsidRDefault="00000000" w:rsidRPr="00000000" w14:paraId="0000030D">
      <w:pPr>
        <w:spacing w:after="120" w:lineRule="auto"/>
        <w:ind/>
        <w:jc w:val="both"/>
        <w:rPr/>
      </w:pPr>
      <w:r w:rsidDel="00000000" w:rsidR="00000000" w:rsidRPr="00000000">
        <w:rPr>
          <w:i w:val="0"/>
          <w:iCs w:val="0"/>
          <w:sz w:val="24"/>
          <w:szCs w:val="24"/>
          <w:rtl w:val="0"/>
        </w:rPr>
        <w:t xml:space="preserve">Сценариите в таблица 4.1 са изведени от четиринадесетте листови случая на употреба в use-case диаграмата и обхващат трите актьора: гост, регистриран потребител и администратор.</w:t>
      </w:r>
      <w:r w:rsidDel="00000000" w:rsidR="00000000" w:rsidRPr="00000000">
        <w:rPr>
          <w:rtl w:val="0"/>
        </w:rPr>
      </w:r>
    </w:p>
    <w:tbl>
      <w:tblPr>
        <w:tblStyle w:val="Table3"/>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0E">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0F">
            <w:pPr>
              <w:rPr/>
            </w:pPr>
            <w:r w:rsidDel="00000000" w:rsidR="00000000" w:rsidRPr="00000000">
              <w:rPr>
                <w:b w:val="1"/>
                <w:bCs w:val="1"/>
                <w:sz w:val="20"/>
                <w:szCs w:val="20"/>
                <w:rtl w:val="0"/>
              </w:rPr>
              <w:t xml:space="preserve">Сценарий</w:t>
            </w:r>
            <w:r w:rsidDel="00000000" w:rsidR="00000000" w:rsidRPr="00000000">
              <w:rPr>
                <w:rtl w:val="0"/>
              </w:rPr>
            </w:r>
          </w:p>
        </w:tc>
        <w:tc>
          <w:tcPr/>
          <w:p w:rsidR="00000000" w:rsidDel="00000000" w:rsidP="00000000" w:rsidRDefault="00000000" w:rsidRPr="00000000" w14:paraId="00000310">
            <w:pPr>
              <w:rPr/>
            </w:pPr>
            <w:r w:rsidDel="00000000" w:rsidR="00000000" w:rsidRPr="00000000">
              <w:rPr>
                <w:b w:val="1"/>
                <w:bCs w:val="1"/>
                <w:sz w:val="20"/>
                <w:szCs w:val="20"/>
                <w:rtl w:val="0"/>
              </w:rPr>
              <w:t xml:space="preserve">Актьор</w:t>
            </w:r>
            <w:r w:rsidDel="00000000" w:rsidR="00000000" w:rsidRPr="00000000">
              <w:rPr>
                <w:rtl w:val="0"/>
              </w:rPr>
            </w:r>
          </w:p>
        </w:tc>
        <w:tc>
          <w:tcPr/>
          <w:p w:rsidR="00000000" w:rsidDel="00000000" w:rsidP="00000000" w:rsidRDefault="00000000" w:rsidRPr="00000000" w14:paraId="00000311">
            <w:pPr>
              <w:rPr/>
            </w:pPr>
            <w:r w:rsidDel="00000000" w:rsidR="00000000" w:rsidRPr="00000000">
              <w:rPr>
                <w:b w:val="1"/>
                <w:bCs w:val="1"/>
                <w:sz w:val="20"/>
                <w:szCs w:val="20"/>
                <w:rtl w:val="0"/>
              </w:rPr>
              <w:t xml:space="preserve">Очакван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12">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313">
            <w:pPr>
              <w:rPr/>
            </w:pPr>
            <w:r w:rsidDel="00000000" w:rsidR="00000000" w:rsidRPr="00000000">
              <w:rPr>
                <w:sz w:val="20"/>
                <w:szCs w:val="20"/>
                <w:rtl w:val="0"/>
              </w:rPr>
              <w:t xml:space="preserve">Разглеждане на продукти по категория</w:t>
            </w:r>
            <w:r w:rsidDel="00000000" w:rsidR="00000000" w:rsidRPr="00000000">
              <w:rPr>
                <w:rtl w:val="0"/>
              </w:rPr>
            </w:r>
          </w:p>
        </w:tc>
        <w:tc>
          <w:tcPr/>
          <w:p w:rsidR="00000000" w:rsidDel="00000000" w:rsidP="00000000" w:rsidRDefault="00000000" w:rsidRPr="00000000" w14:paraId="00000314">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15">
            <w:pPr>
              <w:rPr/>
            </w:pPr>
            <w:r w:rsidDel="00000000" w:rsidR="00000000" w:rsidRPr="00000000">
              <w:rPr>
                <w:sz w:val="20"/>
                <w:szCs w:val="20"/>
                <w:rtl w:val="0"/>
              </w:rPr>
              <w:t xml:space="preserve">Списък с продукти, филтрите работят</w:t>
            </w:r>
            <w:r w:rsidDel="00000000" w:rsidR="00000000" w:rsidRPr="00000000">
              <w:rPr>
                <w:rtl w:val="0"/>
              </w:rPr>
            </w:r>
          </w:p>
        </w:tc>
      </w:tr>
      <w:tr>
        <w:trPr>
          <w:cantSplit w:val="0"/>
          <w:tblHeader w:val="0"/>
        </w:trPr>
        <w:tc>
          <w:tcPr/>
          <w:p w:rsidR="00000000" w:rsidDel="00000000" w:rsidP="00000000" w:rsidRDefault="00000000" w:rsidRPr="00000000" w14:paraId="00000316">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317">
            <w:pPr>
              <w:rPr/>
            </w:pPr>
            <w:r w:rsidDel="00000000" w:rsidR="00000000" w:rsidRPr="00000000">
              <w:rPr>
                <w:sz w:val="20"/>
                <w:szCs w:val="20"/>
                <w:rtl w:val="0"/>
              </w:rPr>
              <w:t xml:space="preserve">Добавяне в количка без избран размер</w:t>
            </w:r>
            <w:r w:rsidDel="00000000" w:rsidR="00000000" w:rsidRPr="00000000">
              <w:rPr>
                <w:rtl w:val="0"/>
              </w:rPr>
            </w:r>
          </w:p>
        </w:tc>
        <w:tc>
          <w:tcPr/>
          <w:p w:rsidR="00000000" w:rsidDel="00000000" w:rsidP="00000000" w:rsidRDefault="00000000" w:rsidRPr="00000000" w14:paraId="00000318">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19">
            <w:pPr>
              <w:rPr/>
            </w:pPr>
            <w:r w:rsidDel="00000000" w:rsidR="00000000" w:rsidRPr="00000000">
              <w:rPr>
                <w:sz w:val="20"/>
                <w:szCs w:val="20"/>
                <w:rtl w:val="0"/>
              </w:rPr>
              <w:t xml:space="preserve">Съобщение за грешка</w:t>
            </w:r>
            <w:r w:rsidDel="00000000" w:rsidR="00000000" w:rsidRPr="00000000">
              <w:rPr>
                <w:rtl w:val="0"/>
              </w:rPr>
            </w:r>
          </w:p>
        </w:tc>
      </w:tr>
      <w:tr>
        <w:trPr>
          <w:cantSplit w:val="0"/>
          <w:tblHeader w:val="0"/>
        </w:trPr>
        <w:tc>
          <w:tcPr/>
          <w:p w:rsidR="00000000" w:rsidDel="00000000" w:rsidP="00000000" w:rsidRDefault="00000000" w:rsidRPr="00000000" w14:paraId="0000031A">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31B">
            <w:pPr>
              <w:rPr/>
            </w:pPr>
            <w:r w:rsidDel="00000000" w:rsidR="00000000" w:rsidRPr="00000000">
              <w:rPr>
                <w:sz w:val="20"/>
                <w:szCs w:val="20"/>
                <w:rtl w:val="0"/>
              </w:rPr>
              <w:t xml:space="preserve">Добавяне в количка с размер и цвят</w:t>
            </w:r>
            <w:r w:rsidDel="00000000" w:rsidR="00000000" w:rsidRPr="00000000">
              <w:rPr>
                <w:rtl w:val="0"/>
              </w:rPr>
            </w:r>
          </w:p>
        </w:tc>
        <w:tc>
          <w:tcPr/>
          <w:p w:rsidR="00000000" w:rsidDel="00000000" w:rsidP="00000000" w:rsidRDefault="00000000" w:rsidRPr="00000000" w14:paraId="0000031C">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1D">
            <w:pPr>
              <w:rPr/>
            </w:pPr>
            <w:r w:rsidDel="00000000" w:rsidR="00000000" w:rsidRPr="00000000">
              <w:rPr>
                <w:sz w:val="20"/>
                <w:szCs w:val="20"/>
                <w:rtl w:val="0"/>
              </w:rPr>
              <w:t xml:space="preserve">Продуктът се появява в количката</w:t>
            </w:r>
            <w:r w:rsidDel="00000000" w:rsidR="00000000" w:rsidRPr="00000000">
              <w:rPr>
                <w:rtl w:val="0"/>
              </w:rPr>
            </w:r>
          </w:p>
        </w:tc>
      </w:tr>
      <w:tr>
        <w:trPr>
          <w:cantSplit w:val="0"/>
          <w:tblHeader w:val="0"/>
        </w:trPr>
        <w:tc>
          <w:tcPr/>
          <w:p w:rsidR="00000000" w:rsidDel="00000000" w:rsidP="00000000" w:rsidRDefault="00000000" w:rsidRPr="00000000" w14:paraId="0000031E">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31F">
            <w:pPr>
              <w:rPr/>
            </w:pPr>
            <w:r w:rsidDel="00000000" w:rsidR="00000000" w:rsidRPr="00000000">
              <w:rPr>
                <w:sz w:val="20"/>
                <w:szCs w:val="20"/>
                <w:rtl w:val="0"/>
              </w:rPr>
              <w:t xml:space="preserve">Количество над наличното</w:t>
            </w:r>
            <w:r w:rsidDel="00000000" w:rsidR="00000000" w:rsidRPr="00000000">
              <w:rPr>
                <w:rtl w:val="0"/>
              </w:rPr>
            </w:r>
          </w:p>
        </w:tc>
        <w:tc>
          <w:tcPr/>
          <w:p w:rsidR="00000000" w:rsidDel="00000000" w:rsidP="00000000" w:rsidRDefault="00000000" w:rsidRPr="00000000" w14:paraId="00000320">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21">
            <w:pPr>
              <w:rPr/>
            </w:pPr>
            <w:r w:rsidDel="00000000" w:rsidR="00000000" w:rsidRPr="00000000">
              <w:rPr>
                <w:sz w:val="20"/>
                <w:szCs w:val="20"/>
                <w:rtl w:val="0"/>
              </w:rPr>
              <w:t xml:space="preserve">Ограничаване до наличната бройка</w:t>
            </w:r>
            <w:r w:rsidDel="00000000" w:rsidR="00000000" w:rsidRPr="00000000">
              <w:rPr>
                <w:rtl w:val="0"/>
              </w:rPr>
            </w:r>
          </w:p>
        </w:tc>
      </w:tr>
      <w:tr>
        <w:trPr>
          <w:cantSplit w:val="0"/>
          <w:tblHeader w:val="0"/>
        </w:trPr>
        <w:tc>
          <w:tcPr/>
          <w:p w:rsidR="00000000" w:rsidDel="00000000" w:rsidP="00000000" w:rsidRDefault="00000000" w:rsidRPr="00000000" w14:paraId="00000322">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323">
            <w:pPr>
              <w:rPr/>
            </w:pPr>
            <w:r w:rsidDel="00000000" w:rsidR="00000000" w:rsidRPr="00000000">
              <w:rPr>
                <w:sz w:val="20"/>
                <w:szCs w:val="20"/>
                <w:rtl w:val="0"/>
              </w:rPr>
              <w:t xml:space="preserve">Списък с желания без вход</w:t>
            </w:r>
            <w:r w:rsidDel="00000000" w:rsidR="00000000" w:rsidRPr="00000000">
              <w:rPr>
                <w:rtl w:val="0"/>
              </w:rPr>
            </w:r>
          </w:p>
        </w:tc>
        <w:tc>
          <w:tcPr/>
          <w:p w:rsidR="00000000" w:rsidDel="00000000" w:rsidP="00000000" w:rsidRDefault="00000000" w:rsidRPr="00000000" w14:paraId="00000324">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5">
            <w:pPr>
              <w:rPr/>
            </w:pPr>
            <w:r w:rsidDel="00000000" w:rsidR="00000000" w:rsidRPr="00000000">
              <w:rPr>
                <w:sz w:val="20"/>
                <w:szCs w:val="20"/>
                <w:rtl w:val="0"/>
              </w:rPr>
              <w:t xml:space="preserve">Пренасочване към страницата за вход</w:t>
            </w:r>
            <w:r w:rsidDel="00000000" w:rsidR="00000000" w:rsidRPr="00000000">
              <w:rPr>
                <w:rtl w:val="0"/>
              </w:rPr>
            </w:r>
          </w:p>
        </w:tc>
      </w:tr>
      <w:tr>
        <w:trPr>
          <w:cantSplit w:val="0"/>
          <w:tblHeader w:val="0"/>
        </w:trPr>
        <w:tc>
          <w:tcPr/>
          <w:p w:rsidR="00000000" w:rsidDel="00000000" w:rsidP="00000000" w:rsidRDefault="00000000" w:rsidRPr="00000000" w14:paraId="00000326">
            <w:pPr>
              <w:rPr/>
            </w:pPr>
            <w:r w:rsidDel="00000000" w:rsidR="00000000" w:rsidRPr="00000000">
              <w:rPr>
                <w:sz w:val="20"/>
                <w:szCs w:val="20"/>
                <w:rtl w:val="0"/>
              </w:rPr>
              <w:t xml:space="preserve">6</w:t>
            </w:r>
            <w:r w:rsidDel="00000000" w:rsidR="00000000" w:rsidRPr="00000000">
              <w:rPr>
                <w:rtl w:val="0"/>
              </w:rPr>
            </w:r>
          </w:p>
        </w:tc>
        <w:tc>
          <w:tcPr/>
          <w:p w:rsidR="00000000" w:rsidDel="00000000" w:rsidP="00000000" w:rsidRDefault="00000000" w:rsidRPr="00000000" w14:paraId="00000327">
            <w:pPr>
              <w:rPr/>
            </w:pPr>
            <w:r w:rsidDel="00000000" w:rsidR="00000000" w:rsidRPr="00000000">
              <w:rPr>
                <w:sz w:val="20"/>
                <w:szCs w:val="20"/>
                <w:rtl w:val="0"/>
              </w:rPr>
              <w:t xml:space="preserve">Регистрация със зает имейл</w:t>
            </w:r>
            <w:r w:rsidDel="00000000" w:rsidR="00000000" w:rsidRPr="00000000">
              <w:rPr>
                <w:rtl w:val="0"/>
              </w:rPr>
            </w:r>
          </w:p>
        </w:tc>
        <w:tc>
          <w:tcPr/>
          <w:p w:rsidR="00000000" w:rsidDel="00000000" w:rsidP="00000000" w:rsidRDefault="00000000" w:rsidRPr="00000000" w14:paraId="00000328">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9">
            <w:pPr>
              <w:rPr/>
            </w:pPr>
            <w:r w:rsidDel="00000000" w:rsidR="00000000" w:rsidRPr="00000000">
              <w:rPr>
                <w:sz w:val="20"/>
                <w:szCs w:val="20"/>
                <w:rtl w:val="0"/>
              </w:rPr>
              <w:t xml:space="preserve">Съобщение за дублиран адрес</w:t>
            </w:r>
            <w:r w:rsidDel="00000000" w:rsidR="00000000" w:rsidRPr="00000000">
              <w:rPr>
                <w:rtl w:val="0"/>
              </w:rPr>
            </w:r>
          </w:p>
        </w:tc>
      </w:tr>
      <w:tr>
        <w:trPr>
          <w:cantSplit w:val="0"/>
          <w:tblHeader w:val="0"/>
        </w:trPr>
        <w:tc>
          <w:tcPr/>
          <w:p w:rsidR="00000000" w:rsidDel="00000000" w:rsidP="00000000" w:rsidRDefault="00000000" w:rsidRPr="00000000" w14:paraId="0000032A">
            <w:pP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32B">
            <w:pPr>
              <w:rPr/>
            </w:pPr>
            <w:r w:rsidDel="00000000" w:rsidR="00000000" w:rsidRPr="00000000">
              <w:rPr>
                <w:sz w:val="20"/>
                <w:szCs w:val="20"/>
                <w:rtl w:val="0"/>
              </w:rPr>
              <w:t xml:space="preserve">Вход с грешна парола</w:t>
            </w:r>
            <w:r w:rsidDel="00000000" w:rsidR="00000000" w:rsidRPr="00000000">
              <w:rPr>
                <w:rtl w:val="0"/>
              </w:rPr>
            </w:r>
          </w:p>
        </w:tc>
        <w:tc>
          <w:tcPr/>
          <w:p w:rsidR="00000000" w:rsidDel="00000000" w:rsidP="00000000" w:rsidRDefault="00000000" w:rsidRPr="00000000" w14:paraId="0000032C">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2D">
            <w:pPr>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2E">
            <w:pPr>
              <w:rPr/>
            </w:pPr>
            <w:r w:rsidDel="00000000" w:rsidR="00000000" w:rsidRPr="00000000">
              <w:rPr>
                <w:sz w:val="20"/>
                <w:szCs w:val="20"/>
                <w:rtl w:val="0"/>
              </w:rPr>
              <w:t xml:space="preserve">8</w:t>
            </w:r>
            <w:r w:rsidDel="00000000" w:rsidR="00000000" w:rsidRPr="00000000">
              <w:rPr>
                <w:rtl w:val="0"/>
              </w:rPr>
            </w:r>
          </w:p>
        </w:tc>
        <w:tc>
          <w:tcPr/>
          <w:p w:rsidR="00000000" w:rsidDel="00000000" w:rsidP="00000000" w:rsidRDefault="00000000" w:rsidRPr="00000000" w14:paraId="0000032F">
            <w:pPr>
              <w:rPr/>
            </w:pPr>
            <w:r w:rsidDel="00000000" w:rsidR="00000000" w:rsidRPr="00000000">
              <w:rPr>
                <w:sz w:val="20"/>
                <w:szCs w:val="20"/>
                <w:rtl w:val="0"/>
              </w:rPr>
              <w:t xml:space="preserve">Поръчка и плащане чрез Stripe</w:t>
            </w:r>
            <w:r w:rsidDel="00000000" w:rsidR="00000000" w:rsidRPr="00000000">
              <w:rPr>
                <w:rtl w:val="0"/>
              </w:rPr>
            </w:r>
          </w:p>
        </w:tc>
        <w:tc>
          <w:tcPr/>
          <w:p w:rsidR="00000000" w:rsidDel="00000000" w:rsidP="00000000" w:rsidRDefault="00000000" w:rsidRPr="00000000" w14:paraId="00000330">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31">
            <w:pPr>
              <w:rPr/>
            </w:pPr>
            <w:r w:rsidDel="00000000" w:rsidR="00000000" w:rsidRPr="00000000">
              <w:rPr>
                <w:sz w:val="20"/>
                <w:szCs w:val="20"/>
                <w:rtl w:val="0"/>
              </w:rPr>
              <w:t xml:space="preserve">Потвърждение и известие по имейл</w:t>
            </w:r>
            <w:r w:rsidDel="00000000" w:rsidR="00000000" w:rsidRPr="00000000">
              <w:rPr>
                <w:rtl w:val="0"/>
              </w:rPr>
            </w:r>
          </w:p>
        </w:tc>
      </w:tr>
      <w:tr>
        <w:trPr>
          <w:cantSplit w:val="0"/>
          <w:tblHeader w:val="0"/>
        </w:trPr>
        <w:tc>
          <w:tcPr/>
          <w:p w:rsidR="00000000" w:rsidDel="00000000" w:rsidP="00000000" w:rsidRDefault="00000000" w:rsidRPr="00000000" w14:paraId="00000332">
            <w:pPr>
              <w:rPr/>
            </w:pPr>
            <w:r w:rsidDel="00000000" w:rsidR="00000000" w:rsidRPr="00000000">
              <w:rPr>
                <w:sz w:val="20"/>
                <w:szCs w:val="20"/>
                <w:rtl w:val="0"/>
              </w:rPr>
              <w:t xml:space="preserve">9</w:t>
            </w:r>
            <w:r w:rsidDel="00000000" w:rsidR="00000000" w:rsidRPr="00000000">
              <w:rPr>
                <w:rtl w:val="0"/>
              </w:rPr>
            </w:r>
          </w:p>
        </w:tc>
        <w:tc>
          <w:tcPr/>
          <w:p w:rsidR="00000000" w:rsidDel="00000000" w:rsidP="00000000" w:rsidRDefault="00000000" w:rsidRPr="00000000" w14:paraId="00000333">
            <w:pPr>
              <w:rPr/>
            </w:pPr>
            <w:r w:rsidDel="00000000" w:rsidR="00000000" w:rsidRPr="00000000">
              <w:rPr>
                <w:sz w:val="20"/>
                <w:szCs w:val="20"/>
                <w:rtl w:val="0"/>
              </w:rPr>
              <w:t xml:space="preserve">Проследяване на поръчка</w:t>
            </w:r>
            <w:r w:rsidDel="00000000" w:rsidR="00000000" w:rsidRPr="00000000">
              <w:rPr>
                <w:rtl w:val="0"/>
              </w:rPr>
            </w:r>
          </w:p>
        </w:tc>
        <w:tc>
          <w:tcPr/>
          <w:p w:rsidR="00000000" w:rsidDel="00000000" w:rsidP="00000000" w:rsidRDefault="00000000" w:rsidRPr="00000000" w14:paraId="00000334">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35">
            <w:pPr>
              <w:rPr/>
            </w:pPr>
            <w:r w:rsidDel="00000000" w:rsidR="00000000" w:rsidRPr="00000000">
              <w:rPr>
                <w:sz w:val="20"/>
                <w:szCs w:val="20"/>
                <w:rtl w:val="0"/>
              </w:rPr>
              <w:t xml:space="preserve">Актуален статус на поръчката</w:t>
            </w:r>
            <w:r w:rsidDel="00000000" w:rsidR="00000000" w:rsidRPr="00000000">
              <w:rPr>
                <w:rtl w:val="0"/>
              </w:rPr>
            </w:r>
          </w:p>
        </w:tc>
      </w:tr>
      <w:tr>
        <w:trPr>
          <w:cantSplit w:val="0"/>
          <w:tblHeader w:val="0"/>
        </w:trPr>
        <w:tc>
          <w:tcPr/>
          <w:p w:rsidR="00000000" w:rsidDel="00000000" w:rsidP="00000000" w:rsidRDefault="00000000" w:rsidRPr="00000000" w14:paraId="00000336">
            <w:pPr>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337">
            <w:pPr>
              <w:rPr/>
            </w:pPr>
            <w:r w:rsidDel="00000000" w:rsidR="00000000" w:rsidRPr="00000000">
              <w:rPr>
                <w:sz w:val="20"/>
                <w:szCs w:val="20"/>
                <w:rtl w:val="0"/>
              </w:rPr>
              <w:t xml:space="preserve">Търсене на маршрути</w:t>
            </w:r>
            <w:r w:rsidDel="00000000" w:rsidR="00000000" w:rsidRPr="00000000">
              <w:rPr>
                <w:rtl w:val="0"/>
              </w:rPr>
            </w:r>
          </w:p>
        </w:tc>
        <w:tc>
          <w:tcPr/>
          <w:p w:rsidR="00000000" w:rsidDel="00000000" w:rsidP="00000000" w:rsidRDefault="00000000" w:rsidRPr="00000000" w14:paraId="00000338">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39">
            <w:pPr>
              <w:rPr/>
            </w:pPr>
            <w:r w:rsidDel="00000000" w:rsidR="00000000" w:rsidRPr="00000000">
              <w:rPr>
                <w:sz w:val="20"/>
                <w:szCs w:val="20"/>
                <w:rtl w:val="0"/>
              </w:rPr>
              <w:t xml:space="preserve">Резултати от Overpass</w:t>
            </w:r>
            <w:r w:rsidDel="00000000" w:rsidR="00000000" w:rsidRPr="00000000">
              <w:rPr>
                <w:rtl w:val="0"/>
              </w:rPr>
            </w:r>
          </w:p>
        </w:tc>
      </w:tr>
      <w:tr>
        <w:trPr>
          <w:cantSplit w:val="0"/>
          <w:tblHeader w:val="0"/>
        </w:trPr>
        <w:tc>
          <w:tcPr/>
          <w:p w:rsidR="00000000" w:rsidDel="00000000" w:rsidP="00000000" w:rsidRDefault="00000000" w:rsidRPr="00000000" w14:paraId="0000033A">
            <w:pPr>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33B">
            <w:pPr>
              <w:rPr/>
            </w:pPr>
            <w:r w:rsidDel="00000000" w:rsidR="00000000" w:rsidRPr="00000000">
              <w:rPr>
                <w:sz w:val="20"/>
                <w:szCs w:val="20"/>
                <w:rtl w:val="0"/>
              </w:rPr>
              <w:t xml:space="preserve">Преглед на карта и маршрут</w:t>
            </w:r>
            <w:r w:rsidDel="00000000" w:rsidR="00000000" w:rsidRPr="00000000">
              <w:rPr>
                <w:rtl w:val="0"/>
              </w:rPr>
            </w:r>
          </w:p>
        </w:tc>
        <w:tc>
          <w:tcPr/>
          <w:p w:rsidR="00000000" w:rsidDel="00000000" w:rsidP="00000000" w:rsidRDefault="00000000" w:rsidRPr="00000000" w14:paraId="0000033C">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3D">
            <w:pPr>
              <w:rPr/>
            </w:pPr>
            <w:r w:rsidDel="00000000" w:rsidR="00000000" w:rsidRPr="00000000">
              <w:rPr>
                <w:sz w:val="20"/>
                <w:szCs w:val="20"/>
                <w:rtl w:val="0"/>
              </w:rPr>
              <w:t xml:space="preserve">Карта с начертан маршрут</w:t>
            </w:r>
            <w:r w:rsidDel="00000000" w:rsidR="00000000" w:rsidRPr="00000000">
              <w:rPr>
                <w:rtl w:val="0"/>
              </w:rPr>
            </w:r>
          </w:p>
        </w:tc>
      </w:tr>
      <w:tr>
        <w:trPr>
          <w:cantSplit w:val="0"/>
          <w:tblHeader w:val="0"/>
        </w:trPr>
        <w:tc>
          <w:tcPr/>
          <w:p w:rsidR="00000000" w:rsidDel="00000000" w:rsidP="00000000" w:rsidRDefault="00000000" w:rsidRPr="00000000" w14:paraId="0000033E">
            <w:pPr>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033F">
            <w:pPr>
              <w:rPr/>
            </w:pPr>
            <w:r w:rsidDel="00000000" w:rsidR="00000000" w:rsidRPr="00000000">
              <w:rPr>
                <w:sz w:val="20"/>
                <w:szCs w:val="20"/>
                <w:rtl w:val="0"/>
              </w:rPr>
              <w:t xml:space="preserve">Проверка на прогнозата за времето</w:t>
            </w:r>
            <w:r w:rsidDel="00000000" w:rsidR="00000000" w:rsidRPr="00000000">
              <w:rPr>
                <w:rtl w:val="0"/>
              </w:rPr>
            </w:r>
          </w:p>
        </w:tc>
        <w:tc>
          <w:tcPr/>
          <w:p w:rsidR="00000000" w:rsidDel="00000000" w:rsidP="00000000" w:rsidRDefault="00000000" w:rsidRPr="00000000" w14:paraId="00000340">
            <w:pPr>
              <w:rPr/>
            </w:pPr>
            <w:r w:rsidDel="00000000" w:rsidR="00000000" w:rsidRPr="00000000">
              <w:rPr>
                <w:sz w:val="20"/>
                <w:szCs w:val="20"/>
                <w:rtl w:val="0"/>
              </w:rPr>
              <w:t xml:space="preserve">Гост</w:t>
            </w:r>
            <w:r w:rsidDel="00000000" w:rsidR="00000000" w:rsidRPr="00000000">
              <w:rPr>
                <w:rtl w:val="0"/>
              </w:rPr>
            </w:r>
          </w:p>
        </w:tc>
        <w:tc>
          <w:tcPr/>
          <w:p w:rsidR="00000000" w:rsidDel="00000000" w:rsidP="00000000" w:rsidRDefault="00000000" w:rsidRPr="00000000" w14:paraId="00000341">
            <w:pPr>
              <w:rPr/>
            </w:pPr>
            <w:r w:rsidDel="00000000" w:rsidR="00000000" w:rsidRPr="00000000">
              <w:rPr>
                <w:sz w:val="20"/>
                <w:szCs w:val="20"/>
                <w:rtl w:val="0"/>
              </w:rPr>
              <w:t xml:space="preserve">Данни от Open-Meteo</w:t>
            </w:r>
            <w:r w:rsidDel="00000000" w:rsidR="00000000" w:rsidRPr="00000000">
              <w:rPr>
                <w:rtl w:val="0"/>
              </w:rPr>
            </w:r>
          </w:p>
        </w:tc>
      </w:tr>
      <w:tr>
        <w:trPr>
          <w:cantSplit w:val="0"/>
          <w:tblHeader w:val="0"/>
        </w:trPr>
        <w:tc>
          <w:tcPr/>
          <w:p w:rsidR="00000000" w:rsidDel="00000000" w:rsidP="00000000" w:rsidRDefault="00000000" w:rsidRPr="00000000" w14:paraId="00000342">
            <w:pPr>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343">
            <w:pPr>
              <w:rPr/>
            </w:pPr>
            <w:r w:rsidDel="00000000" w:rsidR="00000000" w:rsidRPr="00000000">
              <w:rPr>
                <w:sz w:val="20"/>
                <w:szCs w:val="20"/>
                <w:rtl w:val="0"/>
              </w:rPr>
              <w:t xml:space="preserve">AI препоръка за екипировка</w:t>
            </w:r>
            <w:r w:rsidDel="00000000" w:rsidR="00000000" w:rsidRPr="00000000">
              <w:rPr>
                <w:rtl w:val="0"/>
              </w:rPr>
            </w:r>
          </w:p>
        </w:tc>
        <w:tc>
          <w:tcPr/>
          <w:p w:rsidR="00000000" w:rsidDel="00000000" w:rsidP="00000000" w:rsidRDefault="00000000" w:rsidRPr="00000000" w14:paraId="00000344">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45">
            <w:pPr>
              <w:rPr/>
            </w:pPr>
            <w:r w:rsidDel="00000000" w:rsidR="00000000" w:rsidRPr="00000000">
              <w:rPr>
                <w:sz w:val="20"/>
                <w:szCs w:val="20"/>
                <w:rtl w:val="0"/>
              </w:rPr>
              <w:t xml:space="preserve">Списък с препоръчана екипировка</w:t>
            </w:r>
            <w:r w:rsidDel="00000000" w:rsidR="00000000" w:rsidRPr="00000000">
              <w:rPr>
                <w:rtl w:val="0"/>
              </w:rPr>
            </w:r>
          </w:p>
        </w:tc>
      </w:tr>
      <w:tr>
        <w:trPr>
          <w:cantSplit w:val="0"/>
          <w:tblHeader w:val="0"/>
        </w:trPr>
        <w:tc>
          <w:tcPr/>
          <w:p w:rsidR="00000000" w:rsidDel="00000000" w:rsidP="00000000" w:rsidRDefault="00000000" w:rsidRPr="00000000" w14:paraId="00000346">
            <w:pPr>
              <w:rPr/>
            </w:pPr>
            <w:r w:rsidDel="00000000" w:rsidR="00000000" w:rsidRPr="00000000">
              <w:rPr>
                <w:sz w:val="20"/>
                <w:szCs w:val="20"/>
                <w:rtl w:val="0"/>
              </w:rPr>
              <w:t xml:space="preserve">14</w:t>
            </w:r>
            <w:r w:rsidDel="00000000" w:rsidR="00000000" w:rsidRPr="00000000">
              <w:rPr>
                <w:rtl w:val="0"/>
              </w:rPr>
            </w:r>
          </w:p>
        </w:tc>
        <w:tc>
          <w:tcPr/>
          <w:p w:rsidR="00000000" w:rsidDel="00000000" w:rsidP="00000000" w:rsidRDefault="00000000" w:rsidRPr="00000000" w14:paraId="00000347">
            <w:pPr>
              <w:rPr/>
            </w:pPr>
            <w:r w:rsidDel="00000000" w:rsidR="00000000" w:rsidRPr="00000000">
              <w:rPr>
                <w:sz w:val="20"/>
                <w:szCs w:val="20"/>
                <w:rtl w:val="0"/>
              </w:rPr>
              <w:t xml:space="preserve">Достъп до администраторския панел</w:t>
            </w:r>
            <w:r w:rsidDel="00000000" w:rsidR="00000000" w:rsidRPr="00000000">
              <w:rPr>
                <w:rtl w:val="0"/>
              </w:rPr>
            </w:r>
          </w:p>
        </w:tc>
        <w:tc>
          <w:tcPr/>
          <w:p w:rsidR="00000000" w:rsidDel="00000000" w:rsidP="00000000" w:rsidRDefault="00000000" w:rsidRPr="00000000" w14:paraId="00000348">
            <w:pPr>
              <w:rPr/>
            </w:pPr>
            <w:r w:rsidDel="00000000" w:rsidR="00000000" w:rsidRPr="00000000">
              <w:rPr>
                <w:sz w:val="20"/>
                <w:szCs w:val="20"/>
                <w:rtl w:val="0"/>
              </w:rPr>
              <w:t xml:space="preserve">Потребител</w:t>
            </w:r>
            <w:r w:rsidDel="00000000" w:rsidR="00000000" w:rsidRPr="00000000">
              <w:rPr>
                <w:rtl w:val="0"/>
              </w:rPr>
            </w:r>
          </w:p>
        </w:tc>
        <w:tc>
          <w:tcPr/>
          <w:p w:rsidR="00000000" w:rsidDel="00000000" w:rsidP="00000000" w:rsidRDefault="00000000" w:rsidRPr="00000000" w14:paraId="00000349">
            <w:pPr>
              <w:rPr/>
            </w:pPr>
            <w:r w:rsidDel="00000000" w:rsidR="00000000" w:rsidRPr="00000000">
              <w:rPr>
                <w:sz w:val="20"/>
                <w:szCs w:val="20"/>
                <w:rtl w:val="0"/>
              </w:rPr>
              <w:t xml:space="preserve">Отказан достъп</w:t>
            </w:r>
            <w:r w:rsidDel="00000000" w:rsidR="00000000" w:rsidRPr="00000000">
              <w:rPr>
                <w:rtl w:val="0"/>
              </w:rPr>
            </w:r>
          </w:p>
        </w:tc>
      </w:tr>
    </w:tbl>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240" w:lineRule="auto"/>
        <w:jc w:val="center"/>
        <w:rPr/>
      </w:pPr>
      <w:r w:rsidDel="00000000" w:rsidR="00000000" w:rsidRPr="00000000">
        <w:rPr>
          <w:b w:val="1"/>
          <w:bCs w:val="1"/>
          <w:sz w:val="24"/>
          <w:szCs w:val="24"/>
          <w:rtl w:val="0"/>
        </w:rPr>
        <w:t xml:space="preserve">Таблица 4.1 - Сценарии за тестване по метода на затворената кутия</w:t>
      </w:r>
      <w:r w:rsidDel="00000000" w:rsidR="00000000" w:rsidRPr="00000000">
        <w:rPr>
          <w:rtl w:val="0"/>
        </w:rPr>
      </w:r>
    </w:p>
    <w:p w:rsidR="00000000" w:rsidDel="00000000" w:rsidP="00000000" w:rsidRDefault="00000000" w:rsidRPr="00000000" w14:paraId="0000034C">
      <w:pPr>
        <w:pStyle w:val="Heading2"/>
        <w:rPr/>
      </w:pPr>
      <w:r w:rsidDel="00000000" w:rsidR="00000000" w:rsidRPr="00000000">
        <w:rPr>
          <w:b w:val="1"/>
          <w:bCs w:val="1"/>
          <w:rtl w:val="0"/>
        </w:rPr>
        <w:t xml:space="preserve">4.3. Тестване по метода на частично отворената кутия</w:t>
      </w:r>
      <w:r w:rsidDel="00000000" w:rsidR="00000000" w:rsidRPr="00000000">
        <w:rPr>
          <w:rtl w:val="0"/>
        </w:rPr>
      </w:r>
    </w:p>
    <w:p w:rsidR="00000000" w:rsidDel="00000000" w:rsidP="00000000" w:rsidRDefault="00000000" w:rsidRPr="00000000" w14:paraId="0000034D">
      <w:pPr>
        <w:spacing w:after="120" w:lineRule="auto"/>
        <w:ind/>
        <w:jc w:val="both"/>
        <w:rPr/>
      </w:pPr>
      <w:r w:rsidDel="00000000" w:rsidR="00000000" w:rsidRPr="00000000">
        <w:rPr>
          <w:i w:val="0"/>
          <w:iCs w:val="0"/>
          <w:sz w:val="24"/>
          <w:szCs w:val="24"/>
          <w:rtl w:val="0"/>
        </w:rPr>
        <w:t xml:space="preserve">Проверките в тази група са насочени към приложно-програмния интерфейс. Заявките са изпращани директно към сървъра, а резултатът е сверяван със състоянието на базата данни. Таблица 4.2 обобщава проверките на публичните ресурси и на интеграциите с външни услуги.</w:t>
      </w:r>
      <w:r w:rsidDel="00000000" w:rsidR="00000000" w:rsidRPr="00000000">
        <w:rPr>
          <w:rtl w:val="0"/>
        </w:rPr>
      </w:r>
    </w:p>
    <w:tbl>
      <w:tblPr>
        <w:tblStyle w:val="Table4"/>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34E">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4F">
            <w:pPr>
              <w:rPr/>
            </w:pPr>
            <w:r w:rsidDel="00000000" w:rsidR="00000000" w:rsidRPr="00000000">
              <w:rPr>
                <w:b w:val="1"/>
                <w:bCs w:val="1"/>
                <w:sz w:val="20"/>
                <w:szCs w:val="20"/>
                <w:rtl w:val="0"/>
              </w:rPr>
              <w:t xml:space="preserve">Ресурс</w:t>
            </w:r>
            <w:r w:rsidDel="00000000" w:rsidR="00000000" w:rsidRPr="00000000">
              <w:rPr>
                <w:rtl w:val="0"/>
              </w:rPr>
            </w:r>
          </w:p>
        </w:tc>
        <w:tc>
          <w:tcPr/>
          <w:p w:rsidR="00000000" w:rsidDel="00000000" w:rsidP="00000000" w:rsidRDefault="00000000" w:rsidRPr="00000000" w14:paraId="00000350">
            <w:pPr>
              <w:rPr/>
            </w:pPr>
            <w:r w:rsidDel="00000000" w:rsidR="00000000" w:rsidRPr="00000000">
              <w:rPr>
                <w:b w:val="1"/>
                <w:bCs w:val="1"/>
                <w:sz w:val="20"/>
                <w:szCs w:val="20"/>
                <w:rtl w:val="0"/>
              </w:rPr>
              <w:t xml:space="preserve">Вход</w:t>
            </w:r>
            <w:r w:rsidDel="00000000" w:rsidR="00000000" w:rsidRPr="00000000">
              <w:rPr>
                <w:rtl w:val="0"/>
              </w:rPr>
            </w:r>
          </w:p>
        </w:tc>
        <w:tc>
          <w:tcPr/>
          <w:p w:rsidR="00000000" w:rsidDel="00000000" w:rsidP="00000000" w:rsidRDefault="00000000" w:rsidRPr="00000000" w14:paraId="00000351">
            <w:pPr>
              <w:rPr/>
            </w:pPr>
            <w:r w:rsidDel="00000000" w:rsidR="00000000" w:rsidRPr="00000000">
              <w:rPr>
                <w:b w:val="1"/>
                <w:bCs w:val="1"/>
                <w:sz w:val="20"/>
                <w:szCs w:val="20"/>
                <w:rtl w:val="0"/>
              </w:rPr>
              <w:t xml:space="preserve">Код</w:t>
            </w:r>
            <w:r w:rsidDel="00000000" w:rsidR="00000000" w:rsidRPr="00000000">
              <w:rPr>
                <w:rtl w:val="0"/>
              </w:rPr>
            </w:r>
          </w:p>
        </w:tc>
        <w:tc>
          <w:tcPr/>
          <w:p w:rsidR="00000000" w:rsidDel="00000000" w:rsidP="00000000" w:rsidRDefault="00000000" w:rsidRPr="00000000" w14:paraId="00000352">
            <w:pPr>
              <w:rPr/>
            </w:pPr>
            <w:r w:rsidDel="00000000" w:rsidR="00000000" w:rsidRPr="00000000">
              <w:rPr>
                <w:b w:val="1"/>
                <w:bCs w:val="1"/>
                <w:sz w:val="20"/>
                <w:szCs w:val="20"/>
                <w:rtl w:val="0"/>
              </w:rPr>
              <w:t xml:space="preserve">Наблюдаван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53">
            <w:pPr>
              <w:rPr/>
            </w:pPr>
            <w:r w:rsidDel="00000000" w:rsidR="00000000" w:rsidRPr="00000000">
              <w:rPr>
                <w:sz w:val="20"/>
                <w:szCs w:val="20"/>
                <w:rtl w:val="0"/>
              </w:rPr>
              <w:t xml:space="preserve">A1</w:t>
            </w:r>
            <w:r w:rsidDel="00000000" w:rsidR="00000000" w:rsidRPr="00000000">
              <w:rPr>
                <w:rtl w:val="0"/>
              </w:rPr>
            </w:r>
          </w:p>
        </w:tc>
        <w:tc>
          <w:tcPr/>
          <w:p w:rsidR="00000000" w:rsidDel="00000000" w:rsidP="00000000" w:rsidRDefault="00000000" w:rsidRPr="00000000" w14:paraId="00000354">
            <w:pPr>
              <w:rPr/>
            </w:pPr>
            <w:r w:rsidDel="00000000" w:rsidR="00000000" w:rsidRPr="00000000">
              <w:rPr>
                <w:sz w:val="20"/>
                <w:szCs w:val="20"/>
                <w:rtl w:val="0"/>
              </w:rPr>
              <w:t xml:space="preserve">GET /api/products</w:t>
            </w:r>
            <w:r w:rsidDel="00000000" w:rsidR="00000000" w:rsidRPr="00000000">
              <w:rPr>
                <w:rtl w:val="0"/>
              </w:rPr>
            </w:r>
          </w:p>
        </w:tc>
        <w:tc>
          <w:tcPr/>
          <w:p w:rsidR="00000000" w:rsidDel="00000000" w:rsidP="00000000" w:rsidRDefault="00000000" w:rsidRPr="00000000" w14:paraId="00000355">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356">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57">
            <w:pPr>
              <w:rPr/>
            </w:pPr>
            <w:r w:rsidDel="00000000" w:rsidR="00000000" w:rsidRPr="00000000">
              <w:rPr>
                <w:sz w:val="20"/>
                <w:szCs w:val="20"/>
                <w:rtl w:val="0"/>
              </w:rPr>
              <w:t xml:space="preserve">60 продукта, 15 полета</w:t>
            </w:r>
            <w:r w:rsidDel="00000000" w:rsidR="00000000" w:rsidRPr="00000000">
              <w:rPr>
                <w:rtl w:val="0"/>
              </w:rPr>
            </w:r>
          </w:p>
        </w:tc>
      </w:tr>
      <w:tr>
        <w:trPr>
          <w:cantSplit w:val="0"/>
          <w:tblHeader w:val="0"/>
        </w:trPr>
        <w:tc>
          <w:tcPr/>
          <w:p w:rsidR="00000000" w:rsidDel="00000000" w:rsidP="00000000" w:rsidRDefault="00000000" w:rsidRPr="00000000" w14:paraId="00000358">
            <w:pPr>
              <w:rPr/>
            </w:pPr>
            <w:r w:rsidDel="00000000" w:rsidR="00000000" w:rsidRPr="00000000">
              <w:rPr>
                <w:sz w:val="20"/>
                <w:szCs w:val="20"/>
                <w:rtl w:val="0"/>
              </w:rPr>
              <w:t xml:space="preserve">A2</w:t>
            </w:r>
            <w:r w:rsidDel="00000000" w:rsidR="00000000" w:rsidRPr="00000000">
              <w:rPr>
                <w:rtl w:val="0"/>
              </w:rPr>
            </w:r>
          </w:p>
        </w:tc>
        <w:tc>
          <w:tcPr/>
          <w:p w:rsidR="00000000" w:rsidDel="00000000" w:rsidP="00000000" w:rsidRDefault="00000000" w:rsidRPr="00000000" w14:paraId="00000359">
            <w:pPr>
              <w:rPr/>
            </w:pPr>
            <w:r w:rsidDel="00000000" w:rsidR="00000000" w:rsidRPr="00000000">
              <w:rPr>
                <w:sz w:val="20"/>
                <w:szCs w:val="20"/>
                <w:rtl w:val="0"/>
              </w:rPr>
              <w:t xml:space="preserve">GET /api/open-meteo/forecast</w:t>
            </w:r>
            <w:r w:rsidDel="00000000" w:rsidR="00000000" w:rsidRPr="00000000">
              <w:rPr>
                <w:rtl w:val="0"/>
              </w:rPr>
            </w:r>
          </w:p>
        </w:tc>
        <w:tc>
          <w:tcPr/>
          <w:p w:rsidR="00000000" w:rsidDel="00000000" w:rsidP="00000000" w:rsidRDefault="00000000" w:rsidRPr="00000000" w14:paraId="0000035A">
            <w:pPr>
              <w:rPr/>
            </w:pPr>
            <w:r w:rsidDel="00000000" w:rsidR="00000000" w:rsidRPr="00000000">
              <w:rPr>
                <w:sz w:val="20"/>
                <w:szCs w:val="20"/>
                <w:rtl w:val="0"/>
              </w:rPr>
              <w:t xml:space="preserve">Рила</w:t>
            </w:r>
            <w:r w:rsidDel="00000000" w:rsidR="00000000" w:rsidRPr="00000000">
              <w:rPr>
                <w:rtl w:val="0"/>
              </w:rPr>
            </w:r>
          </w:p>
        </w:tc>
        <w:tc>
          <w:tcPr/>
          <w:p w:rsidR="00000000" w:rsidDel="00000000" w:rsidP="00000000" w:rsidRDefault="00000000" w:rsidRPr="00000000" w14:paraId="0000035B">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5C">
            <w:pPr>
              <w:rPr/>
            </w:pPr>
            <w:r w:rsidDel="00000000" w:rsidR="00000000" w:rsidRPr="00000000">
              <w:rPr>
                <w:sz w:val="20"/>
                <w:szCs w:val="20"/>
                <w:rtl w:val="0"/>
              </w:rPr>
              <w:t xml:space="preserve">Прогноза върната</w:t>
            </w:r>
            <w:r w:rsidDel="00000000" w:rsidR="00000000" w:rsidRPr="00000000">
              <w:rPr>
                <w:rtl w:val="0"/>
              </w:rPr>
            </w:r>
          </w:p>
        </w:tc>
      </w:tr>
      <w:tr>
        <w:trPr>
          <w:cantSplit w:val="0"/>
          <w:tblHeader w:val="0"/>
        </w:trPr>
        <w:tc>
          <w:tcPr/>
          <w:p w:rsidR="00000000" w:rsidDel="00000000" w:rsidP="00000000" w:rsidRDefault="00000000" w:rsidRPr="00000000" w14:paraId="0000035D">
            <w:pPr>
              <w:rPr/>
            </w:pPr>
            <w:r w:rsidDel="00000000" w:rsidR="00000000" w:rsidRPr="00000000">
              <w:rPr>
                <w:sz w:val="20"/>
                <w:szCs w:val="20"/>
                <w:rtl w:val="0"/>
              </w:rPr>
              <w:t xml:space="preserve">A3</w:t>
            </w:r>
            <w:r w:rsidDel="00000000" w:rsidR="00000000" w:rsidRPr="00000000">
              <w:rPr>
                <w:rtl w:val="0"/>
              </w:rPr>
            </w:r>
          </w:p>
        </w:tc>
        <w:tc>
          <w:tcPr/>
          <w:p w:rsidR="00000000" w:rsidDel="00000000" w:rsidP="00000000" w:rsidRDefault="00000000" w:rsidRPr="00000000" w14:paraId="0000035E">
            <w:pPr>
              <w:rPr/>
            </w:pPr>
            <w:r w:rsidDel="00000000" w:rsidR="00000000" w:rsidRPr="00000000">
              <w:rPr>
                <w:sz w:val="20"/>
                <w:szCs w:val="20"/>
                <w:rtl w:val="0"/>
              </w:rPr>
              <w:t xml:space="preserve">GET /api/open-meteo/elevation</w:t>
            </w:r>
            <w:r w:rsidDel="00000000" w:rsidR="00000000" w:rsidRPr="00000000">
              <w:rPr>
                <w:rtl w:val="0"/>
              </w:rPr>
            </w:r>
          </w:p>
        </w:tc>
        <w:tc>
          <w:tcPr/>
          <w:p w:rsidR="00000000" w:rsidDel="00000000" w:rsidP="00000000" w:rsidRDefault="00000000" w:rsidRPr="00000000" w14:paraId="0000035F">
            <w:pPr>
              <w:rPr/>
            </w:pPr>
            <w:r w:rsidDel="00000000" w:rsidR="00000000" w:rsidRPr="00000000">
              <w:rPr>
                <w:sz w:val="20"/>
                <w:szCs w:val="20"/>
                <w:rtl w:val="0"/>
              </w:rPr>
              <w:t xml:space="preserve">Рила</w:t>
            </w:r>
            <w:r w:rsidDel="00000000" w:rsidR="00000000" w:rsidRPr="00000000">
              <w:rPr>
                <w:rtl w:val="0"/>
              </w:rPr>
            </w:r>
          </w:p>
        </w:tc>
        <w:tc>
          <w:tcPr/>
          <w:p w:rsidR="00000000" w:rsidDel="00000000" w:rsidP="00000000" w:rsidRDefault="00000000" w:rsidRPr="00000000" w14:paraId="00000360">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1">
            <w:pPr>
              <w:rPr/>
            </w:pPr>
            <w:r w:rsidDel="00000000" w:rsidR="00000000" w:rsidRPr="00000000">
              <w:rPr>
                <w:sz w:val="20"/>
                <w:szCs w:val="20"/>
                <w:rtl w:val="0"/>
              </w:rPr>
              <w:t xml:space="preserve">Надморска височина върната</w:t>
            </w:r>
            <w:r w:rsidDel="00000000" w:rsidR="00000000" w:rsidRPr="00000000">
              <w:rPr>
                <w:rtl w:val="0"/>
              </w:rPr>
            </w:r>
          </w:p>
        </w:tc>
      </w:tr>
      <w:tr>
        <w:trPr>
          <w:cantSplit w:val="0"/>
          <w:tblHeader w:val="0"/>
        </w:trPr>
        <w:tc>
          <w:tcPr/>
          <w:p w:rsidR="00000000" w:rsidDel="00000000" w:rsidP="00000000" w:rsidRDefault="00000000" w:rsidRPr="00000000" w14:paraId="00000362">
            <w:pPr>
              <w:rPr/>
            </w:pPr>
            <w:r w:rsidDel="00000000" w:rsidR="00000000" w:rsidRPr="00000000">
              <w:rPr>
                <w:sz w:val="20"/>
                <w:szCs w:val="20"/>
                <w:rtl w:val="0"/>
              </w:rPr>
              <w:t xml:space="preserve">A4</w:t>
            </w:r>
            <w:r w:rsidDel="00000000" w:rsidR="00000000" w:rsidRPr="00000000">
              <w:rPr>
                <w:rtl w:val="0"/>
              </w:rPr>
            </w:r>
          </w:p>
        </w:tc>
        <w:tc>
          <w:tcPr/>
          <w:p w:rsidR="00000000" w:rsidDel="00000000" w:rsidP="00000000" w:rsidRDefault="00000000" w:rsidRPr="00000000" w14:paraId="00000363">
            <w:pPr>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4">
            <w:pPr>
              <w:rPr/>
            </w:pPr>
            <w:r w:rsidDel="00000000" w:rsidR="00000000" w:rsidRPr="00000000">
              <w:rPr>
                <w:sz w:val="20"/>
                <w:szCs w:val="20"/>
                <w:rtl w:val="0"/>
              </w:rPr>
              <w:t xml:space="preserve">Алеко - Черни връх</w:t>
            </w:r>
            <w:r w:rsidDel="00000000" w:rsidR="00000000" w:rsidRPr="00000000">
              <w:rPr>
                <w:rtl w:val="0"/>
              </w:rPr>
            </w:r>
          </w:p>
        </w:tc>
        <w:tc>
          <w:tcPr/>
          <w:p w:rsidR="00000000" w:rsidDel="00000000" w:rsidP="00000000" w:rsidRDefault="00000000" w:rsidRPr="00000000" w14:paraId="00000365">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6">
            <w:pPr>
              <w:rPr/>
            </w:pPr>
            <w:r w:rsidDel="00000000" w:rsidR="00000000" w:rsidRPr="00000000">
              <w:rPr>
                <w:sz w:val="20"/>
                <w:szCs w:val="20"/>
                <w:rtl w:val="0"/>
              </w:rPr>
              <w:t xml:space="preserve">4569 м, 84 мин, 141 точки</w:t>
            </w:r>
            <w:r w:rsidDel="00000000" w:rsidR="00000000" w:rsidRPr="00000000">
              <w:rPr>
                <w:rtl w:val="0"/>
              </w:rPr>
            </w:r>
          </w:p>
        </w:tc>
      </w:tr>
      <w:tr>
        <w:trPr>
          <w:cantSplit w:val="0"/>
          <w:tblHeader w:val="0"/>
        </w:trPr>
        <w:tc>
          <w:tcPr/>
          <w:p w:rsidR="00000000" w:rsidDel="00000000" w:rsidP="00000000" w:rsidRDefault="00000000" w:rsidRPr="00000000" w14:paraId="00000367">
            <w:pPr>
              <w:rPr/>
            </w:pPr>
            <w:r w:rsidDel="00000000" w:rsidR="00000000" w:rsidRPr="00000000">
              <w:rPr>
                <w:sz w:val="20"/>
                <w:szCs w:val="20"/>
                <w:rtl w:val="0"/>
              </w:rPr>
              <w:t xml:space="preserve">A5</w:t>
            </w:r>
            <w:r w:rsidDel="00000000" w:rsidR="00000000" w:rsidRPr="00000000">
              <w:rPr>
                <w:rtl w:val="0"/>
              </w:rPr>
            </w:r>
          </w:p>
        </w:tc>
        <w:tc>
          <w:tcPr/>
          <w:p w:rsidR="00000000" w:rsidDel="00000000" w:rsidP="00000000" w:rsidRDefault="00000000" w:rsidRPr="00000000" w14:paraId="00000368">
            <w:pPr>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9">
            <w:pPr>
              <w:rPr/>
            </w:pPr>
            <w:r w:rsidDel="00000000" w:rsidR="00000000" w:rsidRPr="00000000">
              <w:rPr>
                <w:sz w:val="20"/>
                <w:szCs w:val="20"/>
                <w:rtl w:val="0"/>
              </w:rPr>
              <w:t xml:space="preserve">Златни мостове - Алеко</w:t>
            </w:r>
            <w:r w:rsidDel="00000000" w:rsidR="00000000" w:rsidRPr="00000000">
              <w:rPr>
                <w:rtl w:val="0"/>
              </w:rPr>
            </w:r>
          </w:p>
        </w:tc>
        <w:tc>
          <w:tcPr/>
          <w:p w:rsidR="00000000" w:rsidDel="00000000" w:rsidP="00000000" w:rsidRDefault="00000000" w:rsidRPr="00000000" w14:paraId="0000036A">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6B">
            <w:pPr>
              <w:rPr/>
            </w:pPr>
            <w:r w:rsidDel="00000000" w:rsidR="00000000" w:rsidRPr="00000000">
              <w:rPr>
                <w:sz w:val="20"/>
                <w:szCs w:val="20"/>
                <w:rtl w:val="0"/>
              </w:rPr>
              <w:t xml:space="preserve">6601 м, 142 мин, 210 точки</w:t>
            </w:r>
            <w:r w:rsidDel="00000000" w:rsidR="00000000" w:rsidRPr="00000000">
              <w:rPr>
                <w:rtl w:val="0"/>
              </w:rPr>
            </w:r>
          </w:p>
        </w:tc>
      </w:tr>
      <w:tr>
        <w:trPr>
          <w:cantSplit w:val="0"/>
          <w:tblHeader w:val="0"/>
        </w:trPr>
        <w:tc>
          <w:tcPr/>
          <w:p w:rsidR="00000000" w:rsidDel="00000000" w:rsidP="00000000" w:rsidRDefault="00000000" w:rsidRPr="00000000" w14:paraId="0000036C">
            <w:pPr>
              <w:rPr/>
            </w:pPr>
            <w:r w:rsidDel="00000000" w:rsidR="00000000" w:rsidRPr="00000000">
              <w:rPr>
                <w:sz w:val="20"/>
                <w:szCs w:val="20"/>
                <w:rtl w:val="0"/>
              </w:rPr>
              <w:t xml:space="preserve">A6</w:t>
            </w:r>
            <w:r w:rsidDel="00000000" w:rsidR="00000000" w:rsidRPr="00000000">
              <w:rPr>
                <w:rtl w:val="0"/>
              </w:rPr>
            </w:r>
          </w:p>
        </w:tc>
        <w:tc>
          <w:tcPr/>
          <w:p w:rsidR="00000000" w:rsidDel="00000000" w:rsidP="00000000" w:rsidRDefault="00000000" w:rsidRPr="00000000" w14:paraId="0000036D">
            <w:pPr>
              <w:rPr/>
            </w:pPr>
            <w:r w:rsidDel="00000000" w:rsidR="00000000" w:rsidRPr="00000000">
              <w:rPr>
                <w:sz w:val="20"/>
                <w:szCs w:val="20"/>
                <w:rtl w:val="0"/>
              </w:rPr>
              <w:t xml:space="preserve">POST /api/ors/hiking-route</w:t>
            </w:r>
            <w:r w:rsidDel="00000000" w:rsidR="00000000" w:rsidRPr="00000000">
              <w:rPr>
                <w:rtl w:val="0"/>
              </w:rPr>
            </w:r>
          </w:p>
        </w:tc>
        <w:tc>
          <w:tcPr/>
          <w:p w:rsidR="00000000" w:rsidDel="00000000" w:rsidP="00000000" w:rsidRDefault="00000000" w:rsidRPr="00000000" w14:paraId="0000036E">
            <w:pPr>
              <w:rPr/>
            </w:pPr>
            <w:r w:rsidDel="00000000" w:rsidR="00000000" w:rsidRPr="00000000">
              <w:rPr>
                <w:sz w:val="20"/>
                <w:szCs w:val="20"/>
                <w:rtl w:val="0"/>
              </w:rPr>
              <w:t xml:space="preserve">Точка извън пътека</w:t>
            </w:r>
            <w:r w:rsidDel="00000000" w:rsidR="00000000" w:rsidRPr="00000000">
              <w:rPr>
                <w:rtl w:val="0"/>
              </w:rPr>
            </w:r>
          </w:p>
        </w:tc>
        <w:tc>
          <w:tcPr/>
          <w:p w:rsidR="00000000" w:rsidDel="00000000" w:rsidP="00000000" w:rsidRDefault="00000000" w:rsidRPr="00000000" w14:paraId="0000036F">
            <w:pPr>
              <w:rPr/>
            </w:pPr>
            <w:r w:rsidDel="00000000" w:rsidR="00000000" w:rsidRPr="00000000">
              <w:rPr>
                <w:sz w:val="20"/>
                <w:szCs w:val="20"/>
                <w:rtl w:val="0"/>
              </w:rPr>
              <w:t xml:space="preserve">500</w:t>
            </w:r>
            <w:r w:rsidDel="00000000" w:rsidR="00000000" w:rsidRPr="00000000">
              <w:rPr>
                <w:rtl w:val="0"/>
              </w:rPr>
            </w:r>
          </w:p>
        </w:tc>
        <w:tc>
          <w:tcPr/>
          <w:p w:rsidR="00000000" w:rsidDel="00000000" w:rsidP="00000000" w:rsidRDefault="00000000" w:rsidRPr="00000000" w14:paraId="00000370">
            <w:pPr>
              <w:rPr/>
            </w:pPr>
            <w:r w:rsidDel="00000000" w:rsidR="00000000" w:rsidRPr="00000000">
              <w:rPr>
                <w:sz w:val="20"/>
                <w:szCs w:val="20"/>
                <w:rtl w:val="0"/>
              </w:rPr>
              <w:t xml:space="preserve">Общо съобщение за грешка</w:t>
            </w:r>
            <w:r w:rsidDel="00000000" w:rsidR="00000000" w:rsidRPr="00000000">
              <w:rPr>
                <w:rtl w:val="0"/>
              </w:rPr>
            </w:r>
          </w:p>
        </w:tc>
      </w:tr>
      <w:tr>
        <w:trPr>
          <w:cantSplit w:val="0"/>
          <w:tblHeader w:val="0"/>
        </w:trPr>
        <w:tc>
          <w:tcPr/>
          <w:p w:rsidR="00000000" w:rsidDel="00000000" w:rsidP="00000000" w:rsidRDefault="00000000" w:rsidRPr="00000000" w14:paraId="00000371">
            <w:pPr>
              <w:rPr/>
            </w:pPr>
            <w:r w:rsidDel="00000000" w:rsidR="00000000" w:rsidRPr="00000000">
              <w:rPr>
                <w:sz w:val="20"/>
                <w:szCs w:val="20"/>
                <w:rtl w:val="0"/>
              </w:rPr>
              <w:t xml:space="preserve">A7</w:t>
            </w:r>
            <w:r w:rsidDel="00000000" w:rsidR="00000000" w:rsidRPr="00000000">
              <w:rPr>
                <w:rtl w:val="0"/>
              </w:rPr>
            </w:r>
          </w:p>
        </w:tc>
        <w:tc>
          <w:tcPr/>
          <w:p w:rsidR="00000000" w:rsidDel="00000000" w:rsidP="00000000" w:rsidRDefault="00000000" w:rsidRPr="00000000" w14:paraId="00000372">
            <w:pPr>
              <w:rPr/>
            </w:pPr>
            <w:r w:rsidDel="00000000" w:rsidR="00000000" w:rsidRPr="00000000">
              <w:rPr>
                <w:sz w:val="20"/>
                <w:szCs w:val="20"/>
                <w:rtl w:val="0"/>
              </w:rPr>
              <w:t xml:space="preserve">POST /api/overpass/interpreter</w:t>
            </w:r>
            <w:r w:rsidDel="00000000" w:rsidR="00000000" w:rsidRPr="00000000">
              <w:rPr>
                <w:rtl w:val="0"/>
              </w:rPr>
            </w:r>
          </w:p>
        </w:tc>
        <w:tc>
          <w:tcPr/>
          <w:p w:rsidR="00000000" w:rsidDel="00000000" w:rsidP="00000000" w:rsidRDefault="00000000" w:rsidRPr="00000000" w14:paraId="00000373">
            <w:pPr>
              <w:rPr/>
            </w:pPr>
            <w:r w:rsidDel="00000000" w:rsidR="00000000" w:rsidRPr="00000000">
              <w:rPr>
                <w:sz w:val="20"/>
                <w:szCs w:val="20"/>
                <w:rtl w:val="0"/>
              </w:rPr>
              <w:t xml:space="preserve">Валидна Overpass QL заявка</w:t>
            </w:r>
            <w:r w:rsidDel="00000000" w:rsidR="00000000" w:rsidRPr="00000000">
              <w:rPr>
                <w:rtl w:val="0"/>
              </w:rPr>
            </w:r>
          </w:p>
        </w:tc>
        <w:tc>
          <w:tcPr/>
          <w:p w:rsidR="00000000" w:rsidDel="00000000" w:rsidP="00000000" w:rsidRDefault="00000000" w:rsidRPr="00000000" w14:paraId="00000374">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75">
            <w:pPr>
              <w:rPr/>
            </w:pPr>
            <w:r w:rsidDel="00000000" w:rsidR="00000000" w:rsidRPr="00000000">
              <w:rPr>
                <w:sz w:val="20"/>
                <w:szCs w:val="20"/>
                <w:rtl w:val="0"/>
              </w:rPr>
              <w:t xml:space="preserve">15 обекта, 2 именувани пътеки</w:t>
            </w:r>
            <w:r w:rsidDel="00000000" w:rsidR="00000000" w:rsidRPr="00000000">
              <w:rPr>
                <w:rtl w:val="0"/>
              </w:rPr>
            </w:r>
          </w:p>
        </w:tc>
      </w:tr>
      <w:tr>
        <w:trPr>
          <w:cantSplit w:val="0"/>
          <w:tblHeader w:val="0"/>
        </w:trPr>
        <w:tc>
          <w:tcPr/>
          <w:p w:rsidR="00000000" w:rsidDel="00000000" w:rsidP="00000000" w:rsidRDefault="00000000" w:rsidRPr="00000000" w14:paraId="00000376">
            <w:pPr>
              <w:rPr/>
            </w:pPr>
            <w:r w:rsidDel="00000000" w:rsidR="00000000" w:rsidRPr="00000000">
              <w:rPr>
                <w:sz w:val="20"/>
                <w:szCs w:val="20"/>
                <w:rtl w:val="0"/>
              </w:rPr>
              <w:t xml:space="preserve">A8</w:t>
            </w:r>
            <w:r w:rsidDel="00000000" w:rsidR="00000000" w:rsidRPr="00000000">
              <w:rPr>
                <w:rtl w:val="0"/>
              </w:rPr>
            </w:r>
          </w:p>
        </w:tc>
        <w:tc>
          <w:tcPr/>
          <w:p w:rsidR="00000000" w:rsidDel="00000000" w:rsidP="00000000" w:rsidRDefault="00000000" w:rsidRPr="00000000" w14:paraId="00000377">
            <w:pPr>
              <w:rPr/>
            </w:pPr>
            <w:r w:rsidDel="00000000" w:rsidR="00000000" w:rsidRPr="00000000">
              <w:rPr>
                <w:sz w:val="20"/>
                <w:szCs w:val="20"/>
                <w:rtl w:val="0"/>
              </w:rPr>
              <w:t xml:space="preserve">POST /api/overpass/interpreter</w:t>
            </w:r>
            <w:r w:rsidDel="00000000" w:rsidR="00000000" w:rsidRPr="00000000">
              <w:rPr>
                <w:rtl w:val="0"/>
              </w:rPr>
            </w:r>
          </w:p>
        </w:tc>
        <w:tc>
          <w:tcPr/>
          <w:p w:rsidR="00000000" w:rsidDel="00000000" w:rsidP="00000000" w:rsidRDefault="00000000" w:rsidRPr="00000000" w14:paraId="00000378">
            <w:pPr>
              <w:rPr/>
            </w:pPr>
            <w:r w:rsidDel="00000000" w:rsidR="00000000" w:rsidRPr="00000000">
              <w:rPr>
                <w:sz w:val="20"/>
                <w:szCs w:val="20"/>
                <w:rtl w:val="0"/>
              </w:rPr>
              <w:t xml:space="preserve">Липсващо поле data</w:t>
            </w:r>
            <w:r w:rsidDel="00000000" w:rsidR="00000000" w:rsidRPr="00000000">
              <w:rPr>
                <w:rtl w:val="0"/>
              </w:rPr>
            </w:r>
          </w:p>
        </w:tc>
        <w:tc>
          <w:tcPr/>
          <w:p w:rsidR="00000000" w:rsidDel="00000000" w:rsidP="00000000" w:rsidRDefault="00000000" w:rsidRPr="00000000" w14:paraId="00000379">
            <w:pPr>
              <w:rPr/>
            </w:pPr>
            <w:r w:rsidDel="00000000" w:rsidR="00000000" w:rsidRPr="00000000">
              <w:rPr>
                <w:sz w:val="20"/>
                <w:szCs w:val="20"/>
                <w:rtl w:val="0"/>
              </w:rPr>
              <w:t xml:space="preserve">429</w:t>
            </w:r>
            <w:r w:rsidDel="00000000" w:rsidR="00000000" w:rsidRPr="00000000">
              <w:rPr>
                <w:rtl w:val="0"/>
              </w:rPr>
            </w:r>
          </w:p>
        </w:tc>
        <w:tc>
          <w:tcPr/>
          <w:p w:rsidR="00000000" w:rsidDel="00000000" w:rsidP="00000000" w:rsidRDefault="00000000" w:rsidRPr="00000000" w14:paraId="0000037A">
            <w:pPr>
              <w:rPr/>
            </w:pPr>
            <w:r w:rsidDel="00000000" w:rsidR="00000000" w:rsidRPr="00000000">
              <w:rPr>
                <w:sz w:val="20"/>
                <w:szCs w:val="20"/>
                <w:rtl w:val="0"/>
              </w:rPr>
              <w:t xml:space="preserve">Докладвано като rate limit</w:t>
            </w:r>
            <w:r w:rsidDel="00000000" w:rsidR="00000000" w:rsidRPr="00000000">
              <w:rPr>
                <w:rtl w:val="0"/>
              </w:rPr>
            </w:r>
          </w:p>
        </w:tc>
      </w:tr>
      <w:tr>
        <w:trPr>
          <w:cantSplit w:val="0"/>
          <w:tblHeader w:val="0"/>
        </w:trPr>
        <w:tc>
          <w:tcPr/>
          <w:p w:rsidR="00000000" w:rsidDel="00000000" w:rsidP="00000000" w:rsidRDefault="00000000" w:rsidRPr="00000000" w14:paraId="0000037B">
            <w:pPr>
              <w:rPr/>
            </w:pPr>
            <w:r w:rsidDel="00000000" w:rsidR="00000000" w:rsidRPr="00000000">
              <w:rPr>
                <w:sz w:val="20"/>
                <w:szCs w:val="20"/>
                <w:rtl w:val="0"/>
              </w:rPr>
              <w:t xml:space="preserve">A9</w:t>
            </w:r>
            <w:r w:rsidDel="00000000" w:rsidR="00000000" w:rsidRPr="00000000">
              <w:rPr>
                <w:rtl w:val="0"/>
              </w:rPr>
            </w:r>
          </w:p>
        </w:tc>
        <w:tc>
          <w:tcPr/>
          <w:p w:rsidR="00000000" w:rsidDel="00000000" w:rsidP="00000000" w:rsidRDefault="00000000" w:rsidRPr="00000000" w14:paraId="0000037C">
            <w:pPr>
              <w:rPr/>
            </w:pPr>
            <w:r w:rsidDel="00000000" w:rsidR="00000000" w:rsidRPr="00000000">
              <w:rPr>
                <w:sz w:val="20"/>
                <w:szCs w:val="20"/>
                <w:rtl w:val="0"/>
              </w:rPr>
              <w:t xml:space="preserve">POST /api/user/login</w:t>
            </w:r>
            <w:r w:rsidDel="00000000" w:rsidR="00000000" w:rsidRPr="00000000">
              <w:rPr>
                <w:rtl w:val="0"/>
              </w:rPr>
            </w:r>
          </w:p>
        </w:tc>
        <w:tc>
          <w:tcPr/>
          <w:p w:rsidR="00000000" w:rsidDel="00000000" w:rsidP="00000000" w:rsidRDefault="00000000" w:rsidRPr="00000000" w14:paraId="0000037D">
            <w:pPr>
              <w:rPr/>
            </w:pPr>
            <w:r w:rsidDel="00000000" w:rsidR="00000000" w:rsidRPr="00000000">
              <w:rPr>
                <w:sz w:val="20"/>
                <w:szCs w:val="20"/>
                <w:rtl w:val="0"/>
              </w:rPr>
              <w:t xml:space="preserve">Грешна парола</w:t>
            </w:r>
            <w:r w:rsidDel="00000000" w:rsidR="00000000" w:rsidRPr="00000000">
              <w:rPr>
                <w:rtl w:val="0"/>
              </w:rPr>
            </w:r>
          </w:p>
        </w:tc>
        <w:tc>
          <w:tcPr/>
          <w:p w:rsidR="00000000" w:rsidDel="00000000" w:rsidP="00000000" w:rsidRDefault="00000000" w:rsidRPr="00000000" w14:paraId="0000037E">
            <w:pPr>
              <w:rPr/>
            </w:pPr>
            <w:r w:rsidDel="00000000" w:rsidR="00000000" w:rsidRPr="00000000">
              <w:rPr>
                <w:sz w:val="20"/>
                <w:szCs w:val="20"/>
                <w:rtl w:val="0"/>
              </w:rPr>
              <w:t xml:space="preserve">400</w:t>
            </w:r>
            <w:r w:rsidDel="00000000" w:rsidR="00000000" w:rsidRPr="00000000">
              <w:rPr>
                <w:rtl w:val="0"/>
              </w:rPr>
            </w:r>
          </w:p>
        </w:tc>
        <w:tc>
          <w:tcPr/>
          <w:p w:rsidR="00000000" w:rsidDel="00000000" w:rsidP="00000000" w:rsidRDefault="00000000" w:rsidRPr="00000000" w14:paraId="0000037F">
            <w:pPr>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80">
            <w:pPr>
              <w:rPr/>
            </w:pPr>
            <w:r w:rsidDel="00000000" w:rsidR="00000000" w:rsidRPr="00000000">
              <w:rPr>
                <w:sz w:val="20"/>
                <w:szCs w:val="20"/>
                <w:rtl w:val="0"/>
              </w:rPr>
              <w:t xml:space="preserve">A10</w:t>
            </w:r>
            <w:r w:rsidDel="00000000" w:rsidR="00000000" w:rsidRPr="00000000">
              <w:rPr>
                <w:rtl w:val="0"/>
              </w:rPr>
            </w:r>
          </w:p>
        </w:tc>
        <w:tc>
          <w:tcPr/>
          <w:p w:rsidR="00000000" w:rsidDel="00000000" w:rsidP="00000000" w:rsidRDefault="00000000" w:rsidRPr="00000000" w14:paraId="00000381">
            <w:pPr>
              <w:rPr/>
            </w:pPr>
            <w:r w:rsidDel="00000000" w:rsidR="00000000" w:rsidRPr="00000000">
              <w:rPr>
                <w:sz w:val="20"/>
                <w:szCs w:val="20"/>
                <w:rtl w:val="0"/>
              </w:rPr>
              <w:t xml:space="preserve">GET /api/user/get_user</w:t>
            </w:r>
            <w:r w:rsidDel="00000000" w:rsidR="00000000" w:rsidRPr="00000000">
              <w:rPr>
                <w:rtl w:val="0"/>
              </w:rPr>
            </w:r>
          </w:p>
        </w:tc>
        <w:tc>
          <w:tcPr/>
          <w:p w:rsidR="00000000" w:rsidDel="00000000" w:rsidP="00000000" w:rsidRDefault="00000000" w:rsidRPr="00000000" w14:paraId="00000382">
            <w:pPr>
              <w:rPr/>
            </w:pPr>
            <w:r w:rsidDel="00000000" w:rsidR="00000000" w:rsidRPr="00000000">
              <w:rPr>
                <w:sz w:val="20"/>
                <w:szCs w:val="20"/>
                <w:rtl w:val="0"/>
              </w:rPr>
              <w:t xml:space="preserve">Без сесия</w:t>
            </w:r>
            <w:r w:rsidDel="00000000" w:rsidR="00000000" w:rsidRPr="00000000">
              <w:rPr>
                <w:rtl w:val="0"/>
              </w:rPr>
            </w:r>
          </w:p>
        </w:tc>
        <w:tc>
          <w:tcPr/>
          <w:p w:rsidR="00000000" w:rsidDel="00000000" w:rsidP="00000000" w:rsidRDefault="00000000" w:rsidRPr="00000000" w14:paraId="00000383">
            <w:pPr>
              <w:rPr/>
            </w:pPr>
            <w:r w:rsidDel="00000000" w:rsidR="00000000" w:rsidRPr="00000000">
              <w:rPr>
                <w:sz w:val="20"/>
                <w:szCs w:val="20"/>
                <w:rtl w:val="0"/>
              </w:rPr>
              <w:t xml:space="preserve">401</w:t>
            </w:r>
            <w:r w:rsidDel="00000000" w:rsidR="00000000" w:rsidRPr="00000000">
              <w:rPr>
                <w:rtl w:val="0"/>
              </w:rPr>
            </w:r>
          </w:p>
        </w:tc>
        <w:tc>
          <w:tcPr/>
          <w:p w:rsidR="00000000" w:rsidDel="00000000" w:rsidP="00000000" w:rsidRDefault="00000000" w:rsidRPr="00000000" w14:paraId="00000384">
            <w:pPr>
              <w:rPr/>
            </w:pPr>
            <w:r w:rsidDel="00000000" w:rsidR="00000000" w:rsidRPr="00000000">
              <w:rPr>
                <w:sz w:val="20"/>
                <w:szCs w:val="20"/>
                <w:rtl w:val="0"/>
              </w:rPr>
              <w:t xml:space="preserve">Отказан достъп</w:t>
            </w:r>
            <w:r w:rsidDel="00000000" w:rsidR="00000000" w:rsidRPr="00000000">
              <w:rPr>
                <w:rtl w:val="0"/>
              </w:rPr>
            </w:r>
          </w:p>
        </w:tc>
      </w:tr>
      <w:tr>
        <w:trPr>
          <w:cantSplit w:val="0"/>
          <w:tblHeader w:val="0"/>
        </w:trPr>
        <w:tc>
          <w:tcPr/>
          <w:p w:rsidR="00000000" w:rsidDel="00000000" w:rsidP="00000000" w:rsidRDefault="00000000" w:rsidRPr="00000000" w14:paraId="00000385">
            <w:pPr>
              <w:rPr/>
            </w:pPr>
            <w:r w:rsidDel="00000000" w:rsidR="00000000" w:rsidRPr="00000000">
              <w:rPr>
                <w:sz w:val="20"/>
                <w:szCs w:val="20"/>
                <w:rtl w:val="0"/>
              </w:rPr>
              <w:t xml:space="preserve">A11</w:t>
            </w:r>
            <w:r w:rsidDel="00000000" w:rsidR="00000000" w:rsidRPr="00000000">
              <w:rPr>
                <w:rtl w:val="0"/>
              </w:rPr>
            </w:r>
          </w:p>
        </w:tc>
        <w:tc>
          <w:tcPr/>
          <w:p w:rsidR="00000000" w:rsidDel="00000000" w:rsidP="00000000" w:rsidRDefault="00000000" w:rsidRPr="00000000" w14:paraId="00000386">
            <w:pPr>
              <w:rPr/>
            </w:pPr>
            <w:r w:rsidDel="00000000" w:rsidR="00000000" w:rsidRPr="00000000">
              <w:rPr>
                <w:sz w:val="20"/>
                <w:szCs w:val="20"/>
                <w:rtl w:val="0"/>
              </w:rPr>
              <w:t xml:space="preserve">GET /api/user/profile</w:t>
            </w:r>
            <w:r w:rsidDel="00000000" w:rsidR="00000000" w:rsidRPr="00000000">
              <w:rPr>
                <w:rtl w:val="0"/>
              </w:rPr>
            </w:r>
          </w:p>
        </w:tc>
        <w:tc>
          <w:tcPr/>
          <w:p w:rsidR="00000000" w:rsidDel="00000000" w:rsidP="00000000" w:rsidRDefault="00000000" w:rsidRPr="00000000" w14:paraId="00000387">
            <w:pPr>
              <w:rPr/>
            </w:pPr>
            <w:r w:rsidDel="00000000" w:rsidR="00000000" w:rsidRPr="00000000">
              <w:rPr>
                <w:sz w:val="20"/>
                <w:szCs w:val="20"/>
                <w:rtl w:val="0"/>
              </w:rPr>
              <w:t xml:space="preserve">Без сесия</w:t>
            </w:r>
            <w:r w:rsidDel="00000000" w:rsidR="00000000" w:rsidRPr="00000000">
              <w:rPr>
                <w:rtl w:val="0"/>
              </w:rPr>
            </w:r>
          </w:p>
        </w:tc>
        <w:tc>
          <w:tcPr/>
          <w:p w:rsidR="00000000" w:rsidDel="00000000" w:rsidP="00000000" w:rsidRDefault="00000000" w:rsidRPr="00000000" w14:paraId="00000388">
            <w:pPr>
              <w:rPr/>
            </w:pPr>
            <w:r w:rsidDel="00000000" w:rsidR="00000000" w:rsidRPr="00000000">
              <w:rPr>
                <w:sz w:val="20"/>
                <w:szCs w:val="20"/>
                <w:rtl w:val="0"/>
              </w:rPr>
              <w:t xml:space="preserve">401</w:t>
            </w:r>
            <w:r w:rsidDel="00000000" w:rsidR="00000000" w:rsidRPr="00000000">
              <w:rPr>
                <w:rtl w:val="0"/>
              </w:rPr>
            </w:r>
          </w:p>
        </w:tc>
        <w:tc>
          <w:tcPr/>
          <w:p w:rsidR="00000000" w:rsidDel="00000000" w:rsidP="00000000" w:rsidRDefault="00000000" w:rsidRPr="00000000" w14:paraId="00000389">
            <w:pPr>
              <w:rPr/>
            </w:pPr>
            <w:r w:rsidDel="00000000" w:rsidR="00000000" w:rsidRPr="00000000">
              <w:rPr>
                <w:sz w:val="20"/>
                <w:szCs w:val="20"/>
                <w:rtl w:val="0"/>
              </w:rPr>
              <w:t xml:space="preserve">Отказан достъп</w:t>
            </w:r>
            <w:r w:rsidDel="00000000" w:rsidR="00000000" w:rsidRPr="00000000">
              <w:rPr>
                <w:rtl w:val="0"/>
              </w:rPr>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240" w:lineRule="auto"/>
        <w:jc w:val="center"/>
        <w:rPr/>
      </w:pPr>
      <w:r w:rsidDel="00000000" w:rsidR="00000000" w:rsidRPr="00000000">
        <w:rPr>
          <w:b w:val="1"/>
          <w:bCs w:val="1"/>
          <w:sz w:val="24"/>
          <w:szCs w:val="24"/>
          <w:rtl w:val="0"/>
        </w:rPr>
        <w:t xml:space="preserve">Таблица 4.2 - Проверки на приложно-програмния интерфейс</w:t>
      </w:r>
      <w:r w:rsidDel="00000000" w:rsidR="00000000" w:rsidRPr="00000000">
        <w:rPr>
          <w:rtl w:val="0"/>
        </w:rPr>
      </w:r>
    </w:p>
    <w:p w:rsidR="00000000" w:rsidDel="00000000" w:rsidP="00000000" w:rsidRDefault="00000000" w:rsidRPr="00000000" w14:paraId="0000038C">
      <w:pPr>
        <w:spacing w:after="120" w:lineRule="auto"/>
        <w:ind/>
        <w:jc w:val="both"/>
        <w:rPr/>
      </w:pPr>
      <w:r w:rsidDel="00000000" w:rsidR="00000000" w:rsidRPr="00000000">
        <w:rPr>
          <w:i w:val="0"/>
          <w:iCs w:val="0"/>
          <w:sz w:val="24"/>
          <w:szCs w:val="24"/>
          <w:rtl w:val="0"/>
        </w:rPr>
        <w:t xml:space="preserve">Отделна група проверки е насочена към контрола на достъпа. Целта е да се установи дали ограничението за непотвърден имейл и разделянето на правата между потребител и администратор се спазват на ниво сървър, а не само в потребителския интерфейс. Резултатите са в таблица 4.3.</w:t>
      </w:r>
      <w:r w:rsidDel="00000000" w:rsidR="00000000" w:rsidRPr="00000000">
        <w:rPr>
          <w:rtl w:val="0"/>
        </w:rPr>
      </w:r>
    </w:p>
    <w:tbl>
      <w:tblPr>
        <w:tblStyle w:val="Table5"/>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8D">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8E">
            <w:pPr>
              <w:rPr/>
            </w:pPr>
            <w:r w:rsidDel="00000000" w:rsidR="00000000" w:rsidRPr="00000000">
              <w:rPr>
                <w:b w:val="1"/>
                <w:bCs w:val="1"/>
                <w:sz w:val="20"/>
                <w:szCs w:val="20"/>
                <w:rtl w:val="0"/>
              </w:rPr>
              <w:t xml:space="preserve">Проверка</w:t>
            </w:r>
            <w:r w:rsidDel="00000000" w:rsidR="00000000" w:rsidRPr="00000000">
              <w:rPr>
                <w:rtl w:val="0"/>
              </w:rPr>
            </w:r>
          </w:p>
        </w:tc>
        <w:tc>
          <w:tcPr/>
          <w:p w:rsidR="00000000" w:rsidDel="00000000" w:rsidP="00000000" w:rsidRDefault="00000000" w:rsidRPr="00000000" w14:paraId="0000038F">
            <w:pPr>
              <w:rPr/>
            </w:pPr>
            <w:r w:rsidDel="00000000" w:rsidR="00000000" w:rsidRPr="00000000">
              <w:rPr>
                <w:b w:val="1"/>
                <w:bCs w:val="1"/>
                <w:sz w:val="20"/>
                <w:szCs w:val="20"/>
                <w:rtl w:val="0"/>
              </w:rPr>
              <w:t xml:space="preserve">Код</w:t>
            </w:r>
            <w:r w:rsidDel="00000000" w:rsidR="00000000" w:rsidRPr="00000000">
              <w:rPr>
                <w:rtl w:val="0"/>
              </w:rPr>
            </w:r>
          </w:p>
        </w:tc>
        <w:tc>
          <w:tcPr/>
          <w:p w:rsidR="00000000" w:rsidDel="00000000" w:rsidP="00000000" w:rsidRDefault="00000000" w:rsidRPr="00000000" w14:paraId="00000390">
            <w:pPr>
              <w:rPr/>
            </w:pPr>
            <w:r w:rsidDel="00000000" w:rsidR="00000000" w:rsidRPr="00000000">
              <w:rPr>
                <w:b w:val="1"/>
                <w:bCs w:val="1"/>
                <w:sz w:val="20"/>
                <w:szCs w:val="20"/>
                <w:rtl w:val="0"/>
              </w:rPr>
              <w:t xml:space="preserve">Наблюдаван резултат</w:t>
            </w:r>
            <w:r w:rsidDel="00000000" w:rsidR="00000000" w:rsidRPr="00000000">
              <w:rPr>
                <w:rtl w:val="0"/>
              </w:rPr>
            </w:r>
          </w:p>
        </w:tc>
      </w:tr>
      <w:tr>
        <w:trPr>
          <w:cantSplit w:val="0"/>
          <w:tblHeader w:val="0"/>
        </w:trPr>
        <w:tc>
          <w:tcPr/>
          <w:p w:rsidR="00000000" w:rsidDel="00000000" w:rsidP="00000000" w:rsidRDefault="00000000" w:rsidRPr="00000000" w14:paraId="00000391">
            <w:pPr>
              <w:rPr/>
            </w:pPr>
            <w:r w:rsidDel="00000000" w:rsidR="00000000" w:rsidRPr="00000000">
              <w:rPr>
                <w:sz w:val="20"/>
                <w:szCs w:val="20"/>
                <w:rtl w:val="0"/>
              </w:rPr>
              <w:t xml:space="preserve">B1</w:t>
            </w:r>
            <w:r w:rsidDel="00000000" w:rsidR="00000000" w:rsidRPr="00000000">
              <w:rPr>
                <w:rtl w:val="0"/>
              </w:rPr>
            </w:r>
          </w:p>
        </w:tc>
        <w:tc>
          <w:tcPr/>
          <w:p w:rsidR="00000000" w:rsidDel="00000000" w:rsidP="00000000" w:rsidRDefault="00000000" w:rsidRPr="00000000" w14:paraId="00000392">
            <w:pPr>
              <w:rPr/>
            </w:pPr>
            <w:r w:rsidDel="00000000" w:rsidR="00000000" w:rsidRPr="00000000">
              <w:rPr>
                <w:sz w:val="20"/>
                <w:szCs w:val="20"/>
                <w:rtl w:val="0"/>
              </w:rPr>
              <w:t xml:space="preserve">Регистрация на нов профил</w:t>
            </w:r>
            <w:r w:rsidDel="00000000" w:rsidR="00000000" w:rsidRPr="00000000">
              <w:rPr>
                <w:rtl w:val="0"/>
              </w:rPr>
            </w:r>
          </w:p>
        </w:tc>
        <w:tc>
          <w:tcPr/>
          <w:p w:rsidR="00000000" w:rsidDel="00000000" w:rsidP="00000000" w:rsidRDefault="00000000" w:rsidRPr="00000000" w14:paraId="00000393">
            <w:pPr>
              <w:rPr/>
            </w:pPr>
            <w:r w:rsidDel="00000000" w:rsidR="00000000" w:rsidRPr="00000000">
              <w:rPr>
                <w:sz w:val="20"/>
                <w:szCs w:val="20"/>
                <w:rtl w:val="0"/>
              </w:rPr>
              <w:t xml:space="preserve">201</w:t>
            </w:r>
            <w:r w:rsidDel="00000000" w:rsidR="00000000" w:rsidRPr="00000000">
              <w:rPr>
                <w:rtl w:val="0"/>
              </w:rPr>
            </w:r>
          </w:p>
        </w:tc>
        <w:tc>
          <w:tcPr/>
          <w:p w:rsidR="00000000" w:rsidDel="00000000" w:rsidP="00000000" w:rsidRDefault="00000000" w:rsidRPr="00000000" w14:paraId="00000394">
            <w:pPr>
              <w:rPr/>
            </w:pPr>
            <w:r w:rsidDel="00000000" w:rsidR="00000000" w:rsidRPr="00000000">
              <w:rPr>
                <w:sz w:val="20"/>
                <w:szCs w:val="20"/>
                <w:rtl w:val="0"/>
              </w:rPr>
              <w:t xml:space="preserve">Профилът е създаден, върнат е JWT</w:t>
            </w:r>
            <w:r w:rsidDel="00000000" w:rsidR="00000000" w:rsidRPr="00000000">
              <w:rPr>
                <w:rtl w:val="0"/>
              </w:rPr>
            </w:r>
          </w:p>
        </w:tc>
      </w:tr>
      <w:tr>
        <w:trPr>
          <w:cantSplit w:val="0"/>
          <w:tblHeader w:val="0"/>
        </w:trPr>
        <w:tc>
          <w:tcPr/>
          <w:p w:rsidR="00000000" w:rsidDel="00000000" w:rsidP="00000000" w:rsidRDefault="00000000" w:rsidRPr="00000000" w14:paraId="00000395">
            <w:pPr>
              <w:rPr/>
            </w:pPr>
            <w:r w:rsidDel="00000000" w:rsidR="00000000" w:rsidRPr="00000000">
              <w:rPr>
                <w:sz w:val="20"/>
                <w:szCs w:val="20"/>
                <w:rtl w:val="0"/>
              </w:rPr>
              <w:t xml:space="preserve">B2</w:t>
            </w:r>
            <w:r w:rsidDel="00000000" w:rsidR="00000000" w:rsidRPr="00000000">
              <w:rPr>
                <w:rtl w:val="0"/>
              </w:rPr>
            </w:r>
          </w:p>
        </w:tc>
        <w:tc>
          <w:tcPr/>
          <w:p w:rsidR="00000000" w:rsidDel="00000000" w:rsidP="00000000" w:rsidRDefault="00000000" w:rsidRPr="00000000" w14:paraId="00000396">
            <w:pPr>
              <w:rPr/>
            </w:pPr>
            <w:r w:rsidDel="00000000" w:rsidR="00000000" w:rsidRPr="00000000">
              <w:rPr>
                <w:sz w:val="20"/>
                <w:szCs w:val="20"/>
                <w:rtl w:val="0"/>
              </w:rPr>
              <w:t xml:space="preserve">Вход с непотвърден имейл</w:t>
            </w:r>
            <w:r w:rsidDel="00000000" w:rsidR="00000000" w:rsidRPr="00000000">
              <w:rPr>
                <w:rtl w:val="0"/>
              </w:rPr>
            </w:r>
          </w:p>
        </w:tc>
        <w:tc>
          <w:tcPr/>
          <w:p w:rsidR="00000000" w:rsidDel="00000000" w:rsidP="00000000" w:rsidRDefault="00000000" w:rsidRPr="00000000" w14:paraId="00000397">
            <w:pPr>
              <w:rPr/>
            </w:pPr>
            <w:r w:rsidDel="00000000" w:rsidR="00000000" w:rsidRPr="00000000">
              <w:rPr>
                <w:sz w:val="20"/>
                <w:szCs w:val="20"/>
                <w:rtl w:val="0"/>
              </w:rPr>
              <w:t xml:space="preserve">403</w:t>
            </w:r>
            <w:r w:rsidDel="00000000" w:rsidR="00000000" w:rsidRPr="00000000">
              <w:rPr>
                <w:rtl w:val="0"/>
              </w:rPr>
            </w:r>
          </w:p>
        </w:tc>
        <w:tc>
          <w:tcPr/>
          <w:p w:rsidR="00000000" w:rsidDel="00000000" w:rsidP="00000000" w:rsidRDefault="00000000" w:rsidRPr="00000000" w14:paraId="00000398">
            <w:pPr>
              <w:rPr/>
            </w:pPr>
            <w:r w:rsidDel="00000000" w:rsidR="00000000" w:rsidRPr="00000000">
              <w:rPr>
                <w:sz w:val="20"/>
                <w:szCs w:val="20"/>
                <w:rtl w:val="0"/>
              </w:rPr>
              <w:t xml:space="preserve">Достъпът е отказан коректно</w:t>
            </w:r>
            <w:r w:rsidDel="00000000" w:rsidR="00000000" w:rsidRPr="00000000">
              <w:rPr>
                <w:rtl w:val="0"/>
              </w:rPr>
            </w:r>
          </w:p>
        </w:tc>
      </w:tr>
      <w:tr>
        <w:trPr>
          <w:cantSplit w:val="0"/>
          <w:tblHeader w:val="0"/>
        </w:trPr>
        <w:tc>
          <w:tcPr/>
          <w:p w:rsidR="00000000" w:rsidDel="00000000" w:rsidP="00000000" w:rsidRDefault="00000000" w:rsidRPr="00000000" w14:paraId="00000399">
            <w:pPr>
              <w:rPr/>
            </w:pPr>
            <w:r w:rsidDel="00000000" w:rsidR="00000000" w:rsidRPr="00000000">
              <w:rPr>
                <w:sz w:val="20"/>
                <w:szCs w:val="20"/>
                <w:rtl w:val="0"/>
              </w:rPr>
              <w:t xml:space="preserve">B3</w:t>
            </w:r>
            <w:r w:rsidDel="00000000" w:rsidR="00000000" w:rsidRPr="00000000">
              <w:rPr>
                <w:rtl w:val="0"/>
              </w:rPr>
            </w:r>
          </w:p>
        </w:tc>
        <w:tc>
          <w:tcPr/>
          <w:p w:rsidR="00000000" w:rsidDel="00000000" w:rsidP="00000000" w:rsidRDefault="00000000" w:rsidRPr="00000000" w14:paraId="0000039A">
            <w:pPr>
              <w:rPr/>
            </w:pPr>
            <w:r w:rsidDel="00000000" w:rsidR="00000000" w:rsidRPr="00000000">
              <w:rPr>
                <w:sz w:val="20"/>
                <w:szCs w:val="20"/>
                <w:rtl w:val="0"/>
              </w:rPr>
              <w:t xml:space="preserve">GET /api/user/profile с токена от регистрацията</w:t>
            </w:r>
            <w:r w:rsidDel="00000000" w:rsidR="00000000" w:rsidRPr="00000000">
              <w:rPr>
                <w:rtl w:val="0"/>
              </w:rPr>
            </w:r>
          </w:p>
        </w:tc>
        <w:tc>
          <w:tcPr/>
          <w:p w:rsidR="00000000" w:rsidDel="00000000" w:rsidP="00000000" w:rsidRDefault="00000000" w:rsidRPr="00000000" w14:paraId="0000039B">
            <w:pPr>
              <w:rPr/>
            </w:pPr>
            <w:r w:rsidDel="00000000" w:rsidR="00000000" w:rsidRPr="00000000">
              <w:rPr>
                <w:sz w:val="20"/>
                <w:szCs w:val="20"/>
                <w:rtl w:val="0"/>
              </w:rPr>
              <w:t xml:space="preserve">201</w:t>
            </w:r>
            <w:r w:rsidDel="00000000" w:rsidR="00000000" w:rsidRPr="00000000">
              <w:rPr>
                <w:rtl w:val="0"/>
              </w:rPr>
            </w:r>
          </w:p>
        </w:tc>
        <w:tc>
          <w:tcPr/>
          <w:p w:rsidR="00000000" w:rsidDel="00000000" w:rsidP="00000000" w:rsidRDefault="00000000" w:rsidRPr="00000000" w14:paraId="0000039C">
            <w:pPr>
              <w:rPr/>
            </w:pPr>
            <w:r w:rsidDel="00000000" w:rsidR="00000000" w:rsidRPr="00000000">
              <w:rPr>
                <w:sz w:val="20"/>
                <w:szCs w:val="20"/>
                <w:rtl w:val="0"/>
              </w:rPr>
              <w:t xml:space="preserve">Достъпът е разрешен</w:t>
            </w:r>
            <w:r w:rsidDel="00000000" w:rsidR="00000000" w:rsidRPr="00000000">
              <w:rPr>
                <w:rtl w:val="0"/>
              </w:rPr>
            </w:r>
          </w:p>
        </w:tc>
      </w:tr>
      <w:tr>
        <w:trPr>
          <w:cantSplit w:val="0"/>
          <w:tblHeader w:val="0"/>
        </w:trPr>
        <w:tc>
          <w:tcPr/>
          <w:p w:rsidR="00000000" w:rsidDel="00000000" w:rsidP="00000000" w:rsidRDefault="00000000" w:rsidRPr="00000000" w14:paraId="0000039D">
            <w:pPr>
              <w:rPr/>
            </w:pPr>
            <w:r w:rsidDel="00000000" w:rsidR="00000000" w:rsidRPr="00000000">
              <w:rPr>
                <w:sz w:val="20"/>
                <w:szCs w:val="20"/>
                <w:rtl w:val="0"/>
              </w:rPr>
              <w:t xml:space="preserve">B4</w:t>
            </w:r>
            <w:r w:rsidDel="00000000" w:rsidR="00000000" w:rsidRPr="00000000">
              <w:rPr>
                <w:rtl w:val="0"/>
              </w:rPr>
            </w:r>
          </w:p>
        </w:tc>
        <w:tc>
          <w:tcPr/>
          <w:p w:rsidR="00000000" w:rsidDel="00000000" w:rsidP="00000000" w:rsidRDefault="00000000" w:rsidRPr="00000000" w14:paraId="0000039E">
            <w:pPr>
              <w:rPr/>
            </w:pPr>
            <w:r w:rsidDel="00000000" w:rsidR="00000000" w:rsidRPr="00000000">
              <w:rPr>
                <w:sz w:val="20"/>
                <w:szCs w:val="20"/>
                <w:rtl w:val="0"/>
              </w:rPr>
              <w:t xml:space="preserve">GET /api/cart с токена от регистрацията</w:t>
            </w:r>
            <w:r w:rsidDel="00000000" w:rsidR="00000000" w:rsidRPr="00000000">
              <w:rPr>
                <w:rtl w:val="0"/>
              </w:rPr>
            </w:r>
          </w:p>
        </w:tc>
        <w:tc>
          <w:tcPr/>
          <w:p w:rsidR="00000000" w:rsidDel="00000000" w:rsidP="00000000" w:rsidRDefault="00000000" w:rsidRPr="00000000" w14:paraId="0000039F">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A0">
            <w:pPr>
              <w:rPr/>
            </w:pPr>
            <w:r w:rsidDel="00000000" w:rsidR="00000000" w:rsidRPr="00000000">
              <w:rPr>
                <w:sz w:val="20"/>
                <w:szCs w:val="20"/>
                <w:rtl w:val="0"/>
              </w:rPr>
              <w:t xml:space="preserve">Достъпът е разрешен</w:t>
            </w:r>
            <w:r w:rsidDel="00000000" w:rsidR="00000000" w:rsidRPr="00000000">
              <w:rPr>
                <w:rtl w:val="0"/>
              </w:rPr>
            </w:r>
          </w:p>
        </w:tc>
      </w:tr>
      <w:tr>
        <w:trPr>
          <w:cantSplit w:val="0"/>
          <w:tblHeader w:val="0"/>
        </w:trPr>
        <w:tc>
          <w:tcPr/>
          <w:p w:rsidR="00000000" w:rsidDel="00000000" w:rsidP="00000000" w:rsidRDefault="00000000" w:rsidRPr="00000000" w14:paraId="000003A1">
            <w:pPr>
              <w:rPr/>
            </w:pPr>
            <w:r w:rsidDel="00000000" w:rsidR="00000000" w:rsidRPr="00000000">
              <w:rPr>
                <w:sz w:val="20"/>
                <w:szCs w:val="20"/>
                <w:rtl w:val="0"/>
              </w:rPr>
              <w:t xml:space="preserve">B5</w:t>
            </w:r>
            <w:r w:rsidDel="00000000" w:rsidR="00000000" w:rsidRPr="00000000">
              <w:rPr>
                <w:rtl w:val="0"/>
              </w:rPr>
            </w:r>
          </w:p>
        </w:tc>
        <w:tc>
          <w:tcPr/>
          <w:p w:rsidR="00000000" w:rsidDel="00000000" w:rsidP="00000000" w:rsidRDefault="00000000" w:rsidRPr="00000000" w14:paraId="000003A2">
            <w:pPr>
              <w:rPr/>
            </w:pPr>
            <w:r w:rsidDel="00000000" w:rsidR="00000000" w:rsidRPr="00000000">
              <w:rPr>
                <w:sz w:val="20"/>
                <w:szCs w:val="20"/>
                <w:rtl w:val="0"/>
              </w:rPr>
              <w:t xml:space="preserve">PUT /api/admin/decrease/3 с обикновен профил</w:t>
            </w:r>
            <w:r w:rsidDel="00000000" w:rsidR="00000000" w:rsidRPr="00000000">
              <w:rPr>
                <w:rtl w:val="0"/>
              </w:rPr>
            </w:r>
          </w:p>
        </w:tc>
        <w:tc>
          <w:tcPr/>
          <w:p w:rsidR="00000000" w:rsidDel="00000000" w:rsidP="00000000" w:rsidRDefault="00000000" w:rsidRPr="00000000" w14:paraId="000003A3">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3A4">
            <w:pPr>
              <w:rPr/>
            </w:pPr>
            <w:r w:rsidDel="00000000" w:rsidR="00000000" w:rsidRPr="00000000">
              <w:rPr>
                <w:sz w:val="20"/>
                <w:szCs w:val="20"/>
                <w:rtl w:val="0"/>
              </w:rPr>
              <w:t xml:space="preserve">Наличността е променена</w:t>
            </w:r>
            <w:r w:rsidDel="00000000" w:rsidR="00000000" w:rsidRPr="00000000">
              <w:rPr>
                <w:rtl w:val="0"/>
              </w:rPr>
            </w:r>
          </w:p>
        </w:tc>
      </w:tr>
    </w:tbl>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spacing w:after="240" w:lineRule="auto"/>
        <w:jc w:val="center"/>
        <w:rPr/>
      </w:pPr>
      <w:r w:rsidDel="00000000" w:rsidR="00000000" w:rsidRPr="00000000">
        <w:rPr>
          <w:b w:val="1"/>
          <w:bCs w:val="1"/>
          <w:sz w:val="24"/>
          <w:szCs w:val="24"/>
          <w:rtl w:val="0"/>
        </w:rPr>
        <w:t xml:space="preserve">Таблица 4.3 - Проверки на контрола на достъпа</w:t>
      </w:r>
      <w:r w:rsidDel="00000000" w:rsidR="00000000" w:rsidRPr="00000000">
        <w:rPr>
          <w:rtl w:val="0"/>
        </w:rPr>
      </w:r>
    </w:p>
    <w:p w:rsidR="00000000" w:rsidDel="00000000" w:rsidP="00000000" w:rsidRDefault="00000000" w:rsidRPr="00000000" w14:paraId="000003A7">
      <w:pPr>
        <w:spacing w:after="120" w:lineRule="auto"/>
        <w:ind/>
        <w:jc w:val="both"/>
        <w:rPr/>
      </w:pPr>
      <w:r w:rsidDel="00000000" w:rsidR="00000000" w:rsidRPr="00000000">
        <w:rPr>
          <w:i w:val="0"/>
          <w:iCs w:val="0"/>
          <w:sz w:val="24"/>
          <w:szCs w:val="24"/>
          <w:rtl w:val="0"/>
        </w:rPr>
        <w:t xml:space="preserve">Проверките B3 и B4 показват, че ограничението, наложено при вход, се заобикаля. Отговорът на заявката за регистрация съдържа валиден токен, издаден преди потвърждаването на адреса, и този токен се приема от междинния слой за проверка. Проверката B5 показва, че същият токен, принадлежащ на новосъздаден и непотвърден профил, дава достъп до административните операции.</w:t>
      </w:r>
      <w:r w:rsidDel="00000000" w:rsidR="00000000" w:rsidRPr="00000000">
        <w:rPr>
          <w:rtl w:val="0"/>
        </w:rPr>
      </w:r>
    </w:p>
    <w:p w:rsidR="00000000" w:rsidDel="00000000" w:rsidP="00000000" w:rsidRDefault="00000000" w:rsidRPr="00000000" w14:paraId="000003A8">
      <w:pPr>
        <w:pStyle w:val="Heading2"/>
        <w:rPr/>
      </w:pPr>
      <w:r w:rsidDel="00000000" w:rsidR="00000000" w:rsidRPr="00000000">
        <w:rPr>
          <w:b w:val="1"/>
          <w:bCs w:val="1"/>
          <w:rtl w:val="0"/>
        </w:rPr>
        <w:t xml:space="preserve">4.4. Тестване по метода на отворената кутия</w:t>
      </w:r>
      <w:r w:rsidDel="00000000" w:rsidR="00000000" w:rsidRPr="00000000">
        <w:rPr>
          <w:rtl w:val="0"/>
        </w:rPr>
      </w:r>
    </w:p>
    <w:p w:rsidR="00000000" w:rsidDel="00000000" w:rsidP="00000000" w:rsidRDefault="00000000" w:rsidRPr="00000000" w14:paraId="000003A9">
      <w:pPr>
        <w:spacing w:after="120" w:lineRule="auto"/>
        <w:ind/>
        <w:jc w:val="both"/>
        <w:rPr/>
      </w:pPr>
      <w:r w:rsidDel="00000000" w:rsidR="00000000" w:rsidRPr="00000000">
        <w:rPr>
          <w:i w:val="0"/>
          <w:iCs w:val="0"/>
          <w:sz w:val="24"/>
          <w:szCs w:val="24"/>
          <w:rtl w:val="0"/>
        </w:rPr>
        <w:t xml:space="preserve">За анализ по метода на отворената кутия е избрана функцията decreaseSizeAmount от модула manageSizeController.js, която намалява наличността на определен размер с една бройка. Функцията съдържа условен клон, изпълняван само когато наличността достигне нула, и този клон не се покрива при обичайна употреба.</w:t>
      </w:r>
      <w:r w:rsidDel="00000000" w:rsidR="00000000" w:rsidRPr="00000000">
        <w:rPr>
          <w:rtl w:val="0"/>
        </w:rPr>
      </w:r>
    </w:p>
    <w:p w:rsidR="00000000" w:rsidDel="00000000" w:rsidP="00000000" w:rsidRDefault="00000000" w:rsidRPr="00000000" w14:paraId="000003AA">
      <w:pPr>
        <w:spacing w:after="120" w:lineRule="auto"/>
        <w:ind w:left="480" w:firstLine="0"/>
        <w:rPr/>
      </w:pPr>
      <w:r w:rsidDel="00000000" w:rsidR="00000000" w:rsidRPr="00000000">
        <w:rPr>
          <w:rFonts w:ascii="Consolas" w:cs="Consolas" w:eastAsia="Consolas" w:hAnsi="Consolas"/>
          <w:sz w:val="20"/>
          <w:szCs w:val="20"/>
          <w:rtl w:val="0"/>
        </w:rPr>
        <w:t xml:space="preserve">const newStockSize = currentStock[size] - 1;</w:t>
        <w:br w:type="textWrapping"/>
        <w:t xml:space="preserve">const updatedStock = { ...currentStock };</w:t>
        <w:br w:type="textWrapping"/>
        <w:br w:type="textWrapping"/>
        <w:t xml:space="preserve">if (newStockSize &lt;= 0) {</w:t>
        <w:br w:type="textWrapping"/>
        <w:t xml:space="preserve">  delete currentStock[size];</w:t>
        <w:br w:type="textWrapping"/>
        <w:t xml:space="preserve">} else {</w:t>
        <w:br w:type="textWrapping"/>
        <w:t xml:space="preserve">  updatedStock[size] = newStockSize;</w:t>
        <w:br w:type="textWrapping"/>
        <w:t xml:space="preserve">}</w:t>
        <w:br w:type="textWrapping"/>
        <w:br w:type="textWrapping"/>
        <w:t xml:space="preserve">await prisma.product.update({</w:t>
        <w:br w:type="textWrapping"/>
        <w:t xml:space="preserve">  where: { id: Number(productId) },</w:t>
        <w:br w:type="textWrapping"/>
        <w:t xml:space="preserve">  data: { stock: updatedStock },</w:t>
        <w:br w:type="textWrapping"/>
        <w:t xml:space="preserve">});</w:t>
      </w:r>
      <w:r w:rsidDel="00000000" w:rsidR="00000000" w:rsidRPr="00000000">
        <w:rPr>
          <w:rtl w:val="0"/>
        </w:rPr>
      </w:r>
    </w:p>
    <w:p w:rsidR="00000000" w:rsidDel="00000000" w:rsidP="00000000" w:rsidRDefault="00000000" w:rsidRPr="00000000" w14:paraId="000003AB">
      <w:pPr>
        <w:spacing w:after="240" w:lineRule="auto"/>
        <w:jc w:val="center"/>
        <w:rPr/>
      </w:pPr>
      <w:r w:rsidDel="00000000" w:rsidR="00000000" w:rsidRPr="00000000">
        <w:rPr>
          <w:b w:val="1"/>
          <w:bCs w:val="1"/>
          <w:sz w:val="24"/>
          <w:szCs w:val="24"/>
          <w:rtl w:val="0"/>
        </w:rPr>
        <w:t xml:space="preserve">Фигура 4.1 - Първоначална реализация на намаляването на наличност</w:t>
      </w:r>
      <w:r w:rsidDel="00000000" w:rsidR="00000000" w:rsidRPr="00000000">
        <w:rPr>
          <w:rtl w:val="0"/>
        </w:rPr>
      </w:r>
    </w:p>
    <w:p w:rsidR="00000000" w:rsidDel="00000000" w:rsidP="00000000" w:rsidRDefault="00000000" w:rsidRPr="00000000" w14:paraId="000003AC">
      <w:pPr>
        <w:spacing w:after="120" w:lineRule="auto"/>
        <w:ind/>
        <w:jc w:val="both"/>
        <w:rPr/>
      </w:pPr>
      <w:r w:rsidDel="00000000" w:rsidR="00000000" w:rsidRPr="00000000">
        <w:rPr>
          <w:i w:val="0"/>
          <w:iCs w:val="0"/>
          <w:sz w:val="24"/>
          <w:szCs w:val="24"/>
          <w:rtl w:val="0"/>
        </w:rPr>
        <w:t xml:space="preserve">Обектът updatedStock е плитко копие на currentStock, направено преди изтриването. В клона за последната бройка операцията delete се прилага върху currentStock, тоест върху оригинала, докато в базата данни се записва updatedStock, което все още съдържа старата стойност. Следствието е, че последната бройка от даден размер не може да бъде изчерпана.</w:t>
      </w:r>
      <w:r w:rsidDel="00000000" w:rsidR="00000000" w:rsidRPr="00000000">
        <w:rPr>
          <w:rtl w:val="0"/>
        </w:rPr>
      </w:r>
    </w:p>
    <w:p w:rsidR="00000000" w:rsidDel="00000000" w:rsidP="00000000" w:rsidRDefault="00000000" w:rsidRPr="00000000" w14:paraId="000003AD">
      <w:pPr>
        <w:spacing w:after="120" w:lineRule="auto"/>
        <w:ind/>
        <w:jc w:val="both"/>
        <w:rPr/>
      </w:pPr>
      <w:r w:rsidDel="00000000" w:rsidR="00000000" w:rsidRPr="00000000">
        <w:rPr>
          <w:i w:val="0"/>
          <w:iCs w:val="0"/>
          <w:sz w:val="24"/>
          <w:szCs w:val="24"/>
          <w:rtl w:val="0"/>
        </w:rPr>
        <w:t xml:space="preserve">За проверка е използван продукт 3 с начално състояние на наличностите {"M": 1, "S": 5, "XL": 4}. Размер M се намира точно на границата, при която се задейства проблемният клон, а размер S служи за контролен случай.</w:t>
      </w:r>
      <w:r w:rsidDel="00000000" w:rsidR="00000000" w:rsidRPr="00000000">
        <w:rPr>
          <w:rtl w:val="0"/>
        </w:rPr>
      </w:r>
    </w:p>
    <w:tbl>
      <w:tblPr>
        <w:tblStyle w:val="Table6"/>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AE">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AF">
            <w:pPr>
              <w:rPr/>
            </w:pPr>
            <w:r w:rsidDel="00000000" w:rsidR="00000000" w:rsidRPr="00000000">
              <w:rPr>
                <w:b w:val="1"/>
                <w:bCs w:val="1"/>
                <w:sz w:val="20"/>
                <w:szCs w:val="20"/>
                <w:rtl w:val="0"/>
              </w:rPr>
              <w:t xml:space="preserve">Действие</w:t>
            </w:r>
            <w:r w:rsidDel="00000000" w:rsidR="00000000" w:rsidRPr="00000000">
              <w:rPr>
                <w:rtl w:val="0"/>
              </w:rPr>
            </w:r>
          </w:p>
        </w:tc>
        <w:tc>
          <w:tcPr/>
          <w:p w:rsidR="00000000" w:rsidDel="00000000" w:rsidP="00000000" w:rsidRDefault="00000000" w:rsidRPr="00000000" w14:paraId="000003B0">
            <w:pPr>
              <w:rPr/>
            </w:pPr>
            <w:r w:rsidDel="00000000" w:rsidR="00000000" w:rsidRPr="00000000">
              <w:rPr>
                <w:b w:val="1"/>
                <w:bCs w:val="1"/>
                <w:sz w:val="20"/>
                <w:szCs w:val="20"/>
                <w:rtl w:val="0"/>
              </w:rPr>
              <w:t xml:space="preserve">Очаквано</w:t>
            </w:r>
            <w:r w:rsidDel="00000000" w:rsidR="00000000" w:rsidRPr="00000000">
              <w:rPr>
                <w:rtl w:val="0"/>
              </w:rPr>
            </w:r>
          </w:p>
        </w:tc>
        <w:tc>
          <w:tcPr/>
          <w:p w:rsidR="00000000" w:rsidDel="00000000" w:rsidP="00000000" w:rsidRDefault="00000000" w:rsidRPr="00000000" w14:paraId="000003B1">
            <w:pPr>
              <w:rPr/>
            </w:pPr>
            <w:r w:rsidDel="00000000" w:rsidR="00000000" w:rsidRPr="00000000">
              <w:rPr>
                <w:b w:val="1"/>
                <w:bCs w:val="1"/>
                <w:sz w:val="20"/>
                <w:szCs w:val="20"/>
                <w:rtl w:val="0"/>
              </w:rPr>
              <w:t xml:space="preserve">Наблюдавано</w:t>
            </w:r>
            <w:r w:rsidDel="00000000" w:rsidR="00000000" w:rsidRPr="00000000">
              <w:rPr>
                <w:rtl w:val="0"/>
              </w:rPr>
            </w:r>
          </w:p>
        </w:tc>
      </w:tr>
      <w:tr>
        <w:trPr>
          <w:cantSplit w:val="0"/>
          <w:tblHeader w:val="0"/>
        </w:trPr>
        <w:tc>
          <w:tcPr/>
          <w:p w:rsidR="00000000" w:rsidDel="00000000" w:rsidP="00000000" w:rsidRDefault="00000000" w:rsidRPr="00000000" w14:paraId="000003B2">
            <w:pPr>
              <w:rPr/>
            </w:pPr>
            <w:r w:rsidDel="00000000" w:rsidR="00000000" w:rsidRPr="00000000">
              <w:rPr>
                <w:sz w:val="20"/>
                <w:szCs w:val="20"/>
                <w:rtl w:val="0"/>
              </w:rPr>
              <w:t xml:space="preserve">C1</w:t>
            </w:r>
            <w:r w:rsidDel="00000000" w:rsidR="00000000" w:rsidRPr="00000000">
              <w:rPr>
                <w:rtl w:val="0"/>
              </w:rPr>
            </w:r>
          </w:p>
        </w:tc>
        <w:tc>
          <w:tcPr/>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sz w:val="20"/>
                <w:szCs w:val="20"/>
                <w:rtl w:val="0"/>
              </w:rPr>
              <w:t xml:space="preserve">Намаляване на M (1 → 0)</w:t>
            </w:r>
            <w:r w:rsidDel="00000000" w:rsidR="00000000" w:rsidRPr="00000000">
              <w:rPr>
                <w:rtl w:val="0"/>
              </w:rPr>
            </w:r>
          </w:p>
        </w:tc>
        <w:tc>
          <w:tcPr/>
          <w:p w:rsidR="00000000" w:rsidDel="00000000" w:rsidP="00000000" w:rsidRDefault="00000000" w:rsidRPr="00000000" w14:paraId="000003B4">
            <w:pPr>
              <w:rPr/>
            </w:pPr>
            <w:r w:rsidDel="00000000" w:rsidR="00000000" w:rsidRPr="00000000">
              <w:rPr>
                <w:sz w:val="20"/>
                <w:szCs w:val="20"/>
                <w:rtl w:val="0"/>
              </w:rPr>
              <w:t xml:space="preserve">Ключът M отпада</w:t>
            </w:r>
            <w:r w:rsidDel="00000000" w:rsidR="00000000" w:rsidRPr="00000000">
              <w:rPr>
                <w:rtl w:val="0"/>
              </w:rPr>
            </w:r>
          </w:p>
        </w:tc>
        <w:tc>
          <w:tcPr/>
          <w:p w:rsidR="00000000" w:rsidDel="00000000" w:rsidP="00000000" w:rsidRDefault="00000000" w:rsidRPr="00000000" w14:paraId="000003B5">
            <w:pPr>
              <w:rPr/>
            </w:pPr>
            <w:r w:rsidDel="00000000" w:rsidR="00000000" w:rsidRPr="00000000">
              <w:rPr>
                <w:sz w:val="20"/>
                <w:szCs w:val="20"/>
                <w:rtl w:val="0"/>
              </w:rPr>
              <w:t xml:space="preserve">M остава 1</w:t>
            </w:r>
            <w:r w:rsidDel="00000000" w:rsidR="00000000" w:rsidRPr="00000000">
              <w:rPr>
                <w:rtl w:val="0"/>
              </w:rPr>
            </w:r>
          </w:p>
        </w:tc>
      </w:tr>
      <w:tr>
        <w:trPr>
          <w:cantSplit w:val="0"/>
          <w:tblHeader w:val="0"/>
        </w:trPr>
        <w:tc>
          <w:tcPr/>
          <w:p w:rsidR="00000000" w:rsidDel="00000000" w:rsidP="00000000" w:rsidRDefault="00000000" w:rsidRPr="00000000" w14:paraId="000003B6">
            <w:pPr>
              <w:rPr/>
            </w:pPr>
            <w:r w:rsidDel="00000000" w:rsidR="00000000" w:rsidRPr="00000000">
              <w:rPr>
                <w:sz w:val="20"/>
                <w:szCs w:val="20"/>
                <w:rtl w:val="0"/>
              </w:rPr>
              <w:t xml:space="preserve">C2</w:t>
            </w:r>
            <w:r w:rsidDel="00000000" w:rsidR="00000000" w:rsidRPr="00000000">
              <w:rPr>
                <w:rtl w:val="0"/>
              </w:rPr>
            </w:r>
          </w:p>
        </w:tc>
        <w:tc>
          <w:tcPr/>
          <w:p w:rsidR="00000000" w:rsidDel="00000000" w:rsidP="00000000" w:rsidRDefault="00000000" w:rsidRPr="00000000" w14:paraId="000003B7">
            <w:pPr>
              <w:rPr/>
            </w:pPr>
            <w:r w:rsidDel="00000000" w:rsidR="00000000" w:rsidRPr="00000000">
              <w:rPr>
                <w:sz w:val="20"/>
                <w:szCs w:val="20"/>
                <w:rtl w:val="0"/>
              </w:rPr>
              <w:t xml:space="preserve">Намаляване на M, четири последователни опита</w:t>
            </w:r>
            <w:r w:rsidDel="00000000" w:rsidR="00000000" w:rsidRPr="00000000">
              <w:rPr>
                <w:rtl w:val="0"/>
              </w:rPr>
            </w:r>
          </w:p>
        </w:tc>
        <w:tc>
          <w:tcPr/>
          <w:p w:rsidR="00000000" w:rsidDel="00000000" w:rsidP="00000000" w:rsidRDefault="00000000" w:rsidRPr="00000000" w14:paraId="000003B8">
            <w:pPr>
              <w:rPr/>
            </w:pPr>
            <w:r w:rsidDel="00000000" w:rsidR="00000000" w:rsidRPr="00000000">
              <w:rPr>
                <w:sz w:val="20"/>
                <w:szCs w:val="20"/>
                <w:rtl w:val="0"/>
              </w:rPr>
              <w:t xml:space="preserve">Ключът M отпада</w:t>
            </w:r>
            <w:r w:rsidDel="00000000" w:rsidR="00000000" w:rsidRPr="00000000">
              <w:rPr>
                <w:rtl w:val="0"/>
              </w:rPr>
            </w:r>
          </w:p>
        </w:tc>
        <w:tc>
          <w:tcPr/>
          <w:p w:rsidR="00000000" w:rsidDel="00000000" w:rsidP="00000000" w:rsidRDefault="00000000" w:rsidRPr="00000000" w14:paraId="000003B9">
            <w:pPr>
              <w:rPr/>
            </w:pPr>
            <w:r w:rsidDel="00000000" w:rsidR="00000000" w:rsidRPr="00000000">
              <w:rPr>
                <w:sz w:val="20"/>
                <w:szCs w:val="20"/>
                <w:rtl w:val="0"/>
              </w:rPr>
              <w:t xml:space="preserve">M остава 1</w:t>
            </w:r>
            <w:r w:rsidDel="00000000" w:rsidR="00000000" w:rsidRPr="00000000">
              <w:rPr>
                <w:rtl w:val="0"/>
              </w:rPr>
            </w:r>
          </w:p>
        </w:tc>
      </w:tr>
      <w:tr>
        <w:trPr>
          <w:cantSplit w:val="0"/>
          <w:tblHeader w:val="0"/>
        </w:trPr>
        <w:tc>
          <w:tcPr/>
          <w:p w:rsidR="00000000" w:rsidDel="00000000" w:rsidP="00000000" w:rsidRDefault="00000000" w:rsidRPr="00000000" w14:paraId="000003BA">
            <w:pPr>
              <w:rPr/>
            </w:pPr>
            <w:r w:rsidDel="00000000" w:rsidR="00000000" w:rsidRPr="00000000">
              <w:rPr>
                <w:sz w:val="20"/>
                <w:szCs w:val="20"/>
                <w:rtl w:val="0"/>
              </w:rPr>
              <w:t xml:space="preserve">C3</w:t>
            </w:r>
            <w:r w:rsidDel="00000000" w:rsidR="00000000" w:rsidRPr="00000000">
              <w:rPr>
                <w:rtl w:val="0"/>
              </w:rPr>
            </w:r>
          </w:p>
        </w:tc>
        <w:tc>
          <w:tcPr/>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sz w:val="20"/>
                <w:szCs w:val="20"/>
                <w:rtl w:val="0"/>
              </w:rPr>
              <w:t xml:space="preserve">Намаляване на S (5 → 4)</w:t>
            </w:r>
            <w:r w:rsidDel="00000000" w:rsidR="00000000" w:rsidRPr="00000000">
              <w:rPr>
                <w:rtl w:val="0"/>
              </w:rPr>
            </w:r>
          </w:p>
        </w:tc>
        <w:tc>
          <w:tcPr/>
          <w:p w:rsidR="00000000" w:rsidDel="00000000" w:rsidP="00000000" w:rsidRDefault="00000000" w:rsidRPr="00000000" w14:paraId="000003BC">
            <w:pPr>
              <w:rPr/>
            </w:pPr>
            <w:r w:rsidDel="00000000" w:rsidR="00000000" w:rsidRPr="00000000">
              <w:rPr>
                <w:sz w:val="20"/>
                <w:szCs w:val="20"/>
                <w:rtl w:val="0"/>
              </w:rPr>
              <w:t xml:space="preserve">S става 4</w:t>
            </w:r>
            <w:r w:rsidDel="00000000" w:rsidR="00000000" w:rsidRPr="00000000">
              <w:rPr>
                <w:rtl w:val="0"/>
              </w:rPr>
            </w:r>
          </w:p>
        </w:tc>
        <w:tc>
          <w:tcPr/>
          <w:p w:rsidR="00000000" w:rsidDel="00000000" w:rsidP="00000000" w:rsidRDefault="00000000" w:rsidRPr="00000000" w14:paraId="000003BD">
            <w:pPr>
              <w:rPr/>
            </w:pPr>
            <w:r w:rsidDel="00000000" w:rsidR="00000000" w:rsidRPr="00000000">
              <w:rPr>
                <w:sz w:val="20"/>
                <w:szCs w:val="20"/>
                <w:rtl w:val="0"/>
              </w:rPr>
              <w:t xml:space="preserve">S става 4</w:t>
            </w:r>
            <w:r w:rsidDel="00000000" w:rsidR="00000000" w:rsidRPr="00000000">
              <w:rPr>
                <w:rtl w:val="0"/>
              </w:rPr>
            </w:r>
          </w:p>
        </w:tc>
      </w:tr>
    </w:tbl>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spacing w:after="240" w:lineRule="auto"/>
        <w:jc w:val="center"/>
        <w:rPr/>
      </w:pPr>
      <w:r w:rsidDel="00000000" w:rsidR="00000000" w:rsidRPr="00000000">
        <w:rPr>
          <w:b w:val="1"/>
          <w:bCs w:val="1"/>
          <w:sz w:val="24"/>
          <w:szCs w:val="24"/>
          <w:rtl w:val="0"/>
        </w:rPr>
        <w:t xml:space="preserve">Таблица 4.4 - Покриване на клоновете на decreaseSizeAmount</w:t>
      </w:r>
      <w:r w:rsidDel="00000000" w:rsidR="00000000" w:rsidRPr="00000000">
        <w:rPr>
          <w:rtl w:val="0"/>
        </w:rPr>
      </w:r>
    </w:p>
    <w:p w:rsidR="00000000" w:rsidDel="00000000" w:rsidP="00000000" w:rsidRDefault="00000000" w:rsidRPr="00000000" w14:paraId="000003C0">
      <w:pPr>
        <w:spacing w:after="120" w:lineRule="auto"/>
        <w:ind/>
        <w:jc w:val="both"/>
        <w:rPr/>
      </w:pPr>
      <w:r w:rsidDel="00000000" w:rsidR="00000000" w:rsidRPr="00000000">
        <w:rPr>
          <w:i w:val="0"/>
          <w:iCs w:val="0"/>
          <w:sz w:val="24"/>
          <w:szCs w:val="24"/>
          <w:rtl w:val="0"/>
        </w:rPr>
        <w:t xml:space="preserve">Контролният случай C3 доказва, че функцията работи коректно в общия случай. Дефектът е локализиран единствено в клона за последната бройка, което го прави труден за забелязване при ръчна проверка през интерфейса.</w:t>
      </w:r>
      <w:r w:rsidDel="00000000" w:rsidR="00000000" w:rsidRPr="00000000">
        <w:rPr>
          <w:rtl w:val="0"/>
        </w:rPr>
      </w:r>
    </w:p>
    <w:p w:rsidR="00000000" w:rsidDel="00000000" w:rsidP="00000000" w:rsidRDefault="00000000" w:rsidRPr="00000000" w14:paraId="000003C1">
      <w:pPr>
        <w:pStyle w:val="Heading2"/>
        <w:rPr/>
      </w:pPr>
      <w:r w:rsidDel="00000000" w:rsidR="00000000" w:rsidRPr="00000000">
        <w:rPr>
          <w:b w:val="1"/>
          <w:bCs w:val="1"/>
          <w:rtl w:val="0"/>
        </w:rPr>
        <w:t xml:space="preserve">4.5. Открити дефекти</w:t>
      </w:r>
      <w:r w:rsidDel="00000000" w:rsidR="00000000" w:rsidRPr="00000000">
        <w:rPr>
          <w:rtl w:val="0"/>
        </w:rPr>
      </w:r>
    </w:p>
    <w:p w:rsidR="00000000" w:rsidDel="00000000" w:rsidP="00000000" w:rsidRDefault="00000000" w:rsidRPr="00000000" w14:paraId="000003C2">
      <w:pPr>
        <w:spacing w:after="120" w:lineRule="auto"/>
        <w:ind/>
        <w:jc w:val="both"/>
        <w:rPr/>
      </w:pPr>
      <w:r w:rsidDel="00000000" w:rsidR="00000000" w:rsidRPr="00000000">
        <w:rPr>
          <w:sz w:val="24"/>
          <w:szCs w:val="24"/>
          <w:rtl w:val="0"/>
        </w:rPr>
        <w:t xml:space="preserve">Проведеното тестване откри девет дефекта. Таблица 4.5 ги подрежда по приоритет, определен според това дали дефектът засяга сигурността, коректността на данните или единствено удобството на работа.</w:t>
      </w:r>
      <w:r w:rsidDel="00000000" w:rsidR="00000000" w:rsidRPr="00000000">
        <w:rPr>
          <w:rtl w:val="0"/>
        </w:rPr>
      </w:r>
    </w:p>
    <w:tbl>
      <w:tblPr>
        <w:tblStyle w:val="Table7"/>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C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3C4">
            <w:pPr>
              <w:rPr/>
            </w:pPr>
            <w:r w:rsidDel="00000000" w:rsidR="00000000" w:rsidRPr="00000000">
              <w:rPr>
                <w:b w:val="1"/>
                <w:bCs w:val="1"/>
                <w:sz w:val="20"/>
                <w:szCs w:val="20"/>
                <w:rtl w:val="0"/>
              </w:rPr>
              <w:t xml:space="preserve">Дефект</w:t>
            </w:r>
            <w:r w:rsidDel="00000000" w:rsidR="00000000" w:rsidRPr="00000000">
              <w:rPr>
                <w:rtl w:val="0"/>
              </w:rPr>
            </w:r>
          </w:p>
        </w:tc>
        <w:tc>
          <w:tcPr/>
          <w:p w:rsidR="00000000" w:rsidDel="00000000" w:rsidP="00000000" w:rsidRDefault="00000000" w:rsidRPr="00000000" w14:paraId="000003C5">
            <w:pPr>
              <w:rPr/>
            </w:pPr>
            <w:r w:rsidDel="00000000" w:rsidR="00000000" w:rsidRPr="00000000">
              <w:rPr>
                <w:b w:val="1"/>
                <w:bCs w:val="1"/>
                <w:sz w:val="20"/>
                <w:szCs w:val="20"/>
                <w:rtl w:val="0"/>
              </w:rPr>
              <w:t xml:space="preserve">Модул</w:t>
            </w:r>
            <w:r w:rsidDel="00000000" w:rsidR="00000000" w:rsidRPr="00000000">
              <w:rPr>
                <w:rtl w:val="0"/>
              </w:rPr>
            </w:r>
          </w:p>
        </w:tc>
        <w:tc>
          <w:tcPr/>
          <w:p w:rsidR="00000000" w:rsidDel="00000000" w:rsidP="00000000" w:rsidRDefault="00000000" w:rsidRPr="00000000" w14:paraId="000003C6">
            <w:pPr>
              <w:rPr/>
            </w:pPr>
            <w:r w:rsidDel="00000000" w:rsidR="00000000" w:rsidRPr="00000000">
              <w:rPr>
                <w:b w:val="1"/>
                <w:bCs w:val="1"/>
                <w:sz w:val="20"/>
                <w:szCs w:val="20"/>
                <w:rtl w:val="0"/>
              </w:rPr>
              <w:t xml:space="preserve">Приоритет</w:t>
            </w:r>
            <w:r w:rsidDel="00000000" w:rsidR="00000000" w:rsidRPr="00000000">
              <w:rPr>
                <w:rtl w:val="0"/>
              </w:rPr>
            </w:r>
          </w:p>
        </w:tc>
      </w:tr>
      <w:tr>
        <w:trPr>
          <w:cantSplit w:val="0"/>
          <w:tblHeader w:val="0"/>
        </w:trPr>
        <w:tc>
          <w:tcPr/>
          <w:p w:rsidR="00000000" w:rsidDel="00000000" w:rsidP="00000000" w:rsidRDefault="00000000" w:rsidRPr="00000000" w14:paraId="000003C7">
            <w:pPr>
              <w:rPr/>
            </w:pPr>
            <w:r w:rsidDel="00000000" w:rsidR="00000000" w:rsidRPr="00000000">
              <w:rPr>
                <w:sz w:val="20"/>
                <w:szCs w:val="20"/>
                <w:rtl w:val="0"/>
              </w:rPr>
              <w:t xml:space="preserve">Н3</w:t>
            </w:r>
            <w:r w:rsidDel="00000000" w:rsidR="00000000" w:rsidRPr="00000000">
              <w:rPr>
                <w:rtl w:val="0"/>
              </w:rPr>
            </w:r>
          </w:p>
        </w:tc>
        <w:tc>
          <w:tcPr/>
          <w:p w:rsidR="00000000" w:rsidDel="00000000" w:rsidP="00000000" w:rsidRDefault="00000000" w:rsidRPr="00000000" w14:paraId="000003C8">
            <w:pPr>
              <w:rPr/>
            </w:pPr>
            <w:r w:rsidDel="00000000" w:rsidR="00000000" w:rsidRPr="00000000">
              <w:rPr>
                <w:sz w:val="20"/>
                <w:szCs w:val="20"/>
                <w:rtl w:val="0"/>
              </w:rPr>
              <w:t xml:space="preserve">Заобикаляне на потвърждаването на имейл</w:t>
            </w:r>
            <w:r w:rsidDel="00000000" w:rsidR="00000000" w:rsidRPr="00000000">
              <w:rPr>
                <w:rtl w:val="0"/>
              </w:rPr>
            </w:r>
          </w:p>
        </w:tc>
        <w:tc>
          <w:tcPr/>
          <w:p w:rsidR="00000000" w:rsidDel="00000000" w:rsidP="00000000" w:rsidRDefault="00000000" w:rsidRPr="00000000" w14:paraId="000003C9">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CA">
            <w:pPr>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CB">
            <w:pPr>
              <w:rPr/>
            </w:pPr>
            <w:r w:rsidDel="00000000" w:rsidR="00000000" w:rsidRPr="00000000">
              <w:rPr>
                <w:sz w:val="20"/>
                <w:szCs w:val="20"/>
                <w:rtl w:val="0"/>
              </w:rPr>
              <w:t xml:space="preserve">Н4</w:t>
            </w:r>
            <w:r w:rsidDel="00000000" w:rsidR="00000000" w:rsidRPr="00000000">
              <w:rPr>
                <w:rtl w:val="0"/>
              </w:rPr>
            </w:r>
          </w:p>
        </w:tc>
        <w:tc>
          <w:tcPr/>
          <w:p w:rsidR="00000000" w:rsidDel="00000000" w:rsidP="00000000" w:rsidRDefault="00000000" w:rsidRPr="00000000" w14:paraId="000003CC">
            <w:pPr>
              <w:rPr/>
            </w:pPr>
            <w:r w:rsidDel="00000000" w:rsidR="00000000" w:rsidRPr="00000000">
              <w:rPr>
                <w:sz w:val="20"/>
                <w:szCs w:val="20"/>
                <w:rtl w:val="0"/>
              </w:rPr>
              <w:t xml:space="preserve">Липсва разделяне на правата на достъп</w:t>
            </w:r>
            <w:r w:rsidDel="00000000" w:rsidR="00000000" w:rsidRPr="00000000">
              <w:rPr>
                <w:rtl w:val="0"/>
              </w:rPr>
            </w:r>
          </w:p>
        </w:tc>
        <w:tc>
          <w:tcPr/>
          <w:p w:rsidR="00000000" w:rsidDel="00000000" w:rsidP="00000000" w:rsidRDefault="00000000" w:rsidRPr="00000000" w14:paraId="000003CD">
            <w:pPr>
              <w:rPr/>
            </w:pPr>
            <w:r w:rsidDel="00000000" w:rsidR="00000000" w:rsidRPr="00000000">
              <w:rPr>
                <w:sz w:val="20"/>
                <w:szCs w:val="20"/>
                <w:rtl w:val="0"/>
              </w:rPr>
              <w:t xml:space="preserve">manageSizeRoutes.js</w:t>
            </w:r>
            <w:r w:rsidDel="00000000" w:rsidR="00000000" w:rsidRPr="00000000">
              <w:rPr>
                <w:rtl w:val="0"/>
              </w:rPr>
            </w:r>
          </w:p>
        </w:tc>
        <w:tc>
          <w:tcPr/>
          <w:p w:rsidR="00000000" w:rsidDel="00000000" w:rsidP="00000000" w:rsidRDefault="00000000" w:rsidRPr="00000000" w14:paraId="000003CE">
            <w:pPr>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CF">
            <w:pPr>
              <w:rPr/>
            </w:pPr>
            <w:r w:rsidDel="00000000" w:rsidR="00000000" w:rsidRPr="00000000">
              <w:rPr>
                <w:sz w:val="20"/>
                <w:szCs w:val="20"/>
                <w:rtl w:val="0"/>
              </w:rPr>
              <w:t xml:space="preserve">Н8</w:t>
            </w:r>
            <w:r w:rsidDel="00000000" w:rsidR="00000000" w:rsidRPr="00000000">
              <w:rPr>
                <w:rtl w:val="0"/>
              </w:rPr>
            </w:r>
          </w:p>
        </w:tc>
        <w:tc>
          <w:tcPr/>
          <w:p w:rsidR="00000000" w:rsidDel="00000000" w:rsidP="00000000" w:rsidRDefault="00000000" w:rsidRPr="00000000" w14:paraId="000003D0">
            <w:pPr>
              <w:rPr/>
            </w:pPr>
            <w:r w:rsidDel="00000000" w:rsidR="00000000" w:rsidRPr="00000000">
              <w:rPr>
                <w:sz w:val="20"/>
                <w:szCs w:val="20"/>
                <w:rtl w:val="0"/>
              </w:rPr>
              <w:t xml:space="preserve">Потвърждаване на профил чрез познаване на идентификатор</w:t>
            </w:r>
            <w:r w:rsidDel="00000000" w:rsidR="00000000" w:rsidRPr="00000000">
              <w:rPr>
                <w:rtl w:val="0"/>
              </w:rPr>
            </w:r>
          </w:p>
        </w:tc>
        <w:tc>
          <w:tcPr/>
          <w:p w:rsidR="00000000" w:rsidDel="00000000" w:rsidP="00000000" w:rsidRDefault="00000000" w:rsidRPr="00000000" w14:paraId="000003D1">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D2">
            <w:pPr>
              <w:rPr/>
            </w:pPr>
            <w:r w:rsidDel="00000000" w:rsidR="00000000" w:rsidRPr="00000000">
              <w:rPr>
                <w:sz w:val="20"/>
                <w:szCs w:val="20"/>
                <w:rtl w:val="0"/>
              </w:rPr>
              <w:t xml:space="preserve">Висок</w:t>
            </w:r>
            <w:r w:rsidDel="00000000" w:rsidR="00000000" w:rsidRPr="00000000">
              <w:rPr>
                <w:rtl w:val="0"/>
              </w:rPr>
            </w:r>
          </w:p>
        </w:tc>
      </w:tr>
      <w:tr>
        <w:trPr>
          <w:cantSplit w:val="0"/>
          <w:tblHeader w:val="0"/>
        </w:trPr>
        <w:tc>
          <w:tcPr/>
          <w:p w:rsidR="00000000" w:rsidDel="00000000" w:rsidP="00000000" w:rsidRDefault="00000000" w:rsidRPr="00000000" w14:paraId="000003D3">
            <w:pPr>
              <w:rPr/>
            </w:pPr>
            <w:r w:rsidDel="00000000" w:rsidR="00000000" w:rsidRPr="00000000">
              <w:rPr>
                <w:sz w:val="20"/>
                <w:szCs w:val="20"/>
                <w:rtl w:val="0"/>
              </w:rPr>
              <w:t xml:space="preserve">Н5</w:t>
            </w:r>
            <w:r w:rsidDel="00000000" w:rsidR="00000000" w:rsidRPr="00000000">
              <w:rPr>
                <w:rtl w:val="0"/>
              </w:rPr>
            </w:r>
          </w:p>
        </w:tc>
        <w:tc>
          <w:tcPr/>
          <w:p w:rsidR="00000000" w:rsidDel="00000000" w:rsidP="00000000" w:rsidRDefault="00000000" w:rsidRPr="00000000" w14:paraId="000003D4">
            <w:pPr>
              <w:rPr/>
            </w:pPr>
            <w:r w:rsidDel="00000000" w:rsidR="00000000" w:rsidRPr="00000000">
              <w:rPr>
                <w:sz w:val="20"/>
                <w:szCs w:val="20"/>
                <w:rtl w:val="0"/>
              </w:rPr>
              <w:t xml:space="preserve">Последната бройка от размер не може да бъде изчерпана</w:t>
            </w:r>
            <w:r w:rsidDel="00000000" w:rsidR="00000000" w:rsidRPr="00000000">
              <w:rPr>
                <w:rtl w:val="0"/>
              </w:rPr>
            </w:r>
          </w:p>
        </w:tc>
        <w:tc>
          <w:tcPr/>
          <w:p w:rsidR="00000000" w:rsidDel="00000000" w:rsidP="00000000" w:rsidRDefault="00000000" w:rsidRPr="00000000" w14:paraId="000003D5">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D6">
            <w:pPr>
              <w:rPr/>
            </w:pPr>
            <w:r w:rsidDel="00000000" w:rsidR="00000000" w:rsidRPr="00000000">
              <w:rPr>
                <w:sz w:val="20"/>
                <w:szCs w:val="20"/>
                <w:rtl w:val="0"/>
              </w:rPr>
              <w:t xml:space="preserve">Среден</w:t>
            </w:r>
            <w:r w:rsidDel="00000000" w:rsidR="00000000" w:rsidRPr="00000000">
              <w:rPr>
                <w:rtl w:val="0"/>
              </w:rPr>
            </w:r>
          </w:p>
        </w:tc>
      </w:tr>
      <w:tr>
        <w:trPr>
          <w:cantSplit w:val="0"/>
          <w:tblHeader w:val="0"/>
        </w:trPr>
        <w:tc>
          <w:tcPr/>
          <w:p w:rsidR="00000000" w:rsidDel="00000000" w:rsidP="00000000" w:rsidRDefault="00000000" w:rsidRPr="00000000" w14:paraId="000003D7">
            <w:pPr>
              <w:rPr/>
            </w:pPr>
            <w:r w:rsidDel="00000000" w:rsidR="00000000" w:rsidRPr="00000000">
              <w:rPr>
                <w:sz w:val="20"/>
                <w:szCs w:val="20"/>
                <w:rtl w:val="0"/>
              </w:rPr>
              <w:t xml:space="preserve">Н9</w:t>
            </w:r>
            <w:r w:rsidDel="00000000" w:rsidR="00000000" w:rsidRPr="00000000">
              <w:rPr>
                <w:rtl w:val="0"/>
              </w:rPr>
            </w:r>
          </w:p>
        </w:tc>
        <w:tc>
          <w:tcPr/>
          <w:p w:rsidR="00000000" w:rsidDel="00000000" w:rsidP="00000000" w:rsidRDefault="00000000" w:rsidRPr="00000000" w14:paraId="000003D8">
            <w:pPr>
              <w:rPr/>
            </w:pPr>
            <w:r w:rsidDel="00000000" w:rsidR="00000000" w:rsidRPr="00000000">
              <w:rPr>
                <w:sz w:val="20"/>
                <w:szCs w:val="20"/>
                <w:rtl w:val="0"/>
              </w:rPr>
              <w:t xml:space="preserve">Писмото за потвърждение се изпраща до фиксиран адрес</w:t>
            </w:r>
            <w:r w:rsidDel="00000000" w:rsidR="00000000" w:rsidRPr="00000000">
              <w:rPr>
                <w:rtl w:val="0"/>
              </w:rPr>
            </w:r>
          </w:p>
        </w:tc>
        <w:tc>
          <w:tcPr/>
          <w:p w:rsidR="00000000" w:rsidDel="00000000" w:rsidP="00000000" w:rsidRDefault="00000000" w:rsidRPr="00000000" w14:paraId="000003D9">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DA">
            <w:pPr>
              <w:rPr/>
            </w:pPr>
            <w:r w:rsidDel="00000000" w:rsidR="00000000" w:rsidRPr="00000000">
              <w:rPr>
                <w:sz w:val="20"/>
                <w:szCs w:val="20"/>
                <w:rtl w:val="0"/>
              </w:rPr>
              <w:t xml:space="preserve">Среден</w:t>
            </w:r>
            <w:r w:rsidDel="00000000" w:rsidR="00000000" w:rsidRPr="00000000">
              <w:rPr>
                <w:rtl w:val="0"/>
              </w:rPr>
            </w:r>
          </w:p>
        </w:tc>
      </w:tr>
      <w:tr>
        <w:trPr>
          <w:cantSplit w:val="0"/>
          <w:tblHeader w:val="0"/>
        </w:trPr>
        <w:tc>
          <w:tcPr/>
          <w:p w:rsidR="00000000" w:rsidDel="00000000" w:rsidP="00000000" w:rsidRDefault="00000000" w:rsidRPr="00000000" w14:paraId="000003DB">
            <w:pPr>
              <w:rPr/>
            </w:pPr>
            <w:r w:rsidDel="00000000" w:rsidR="00000000" w:rsidRPr="00000000">
              <w:rPr>
                <w:sz w:val="20"/>
                <w:szCs w:val="20"/>
                <w:rtl w:val="0"/>
              </w:rPr>
              <w:t xml:space="preserve">Н6</w:t>
            </w:r>
            <w:r w:rsidDel="00000000" w:rsidR="00000000" w:rsidRPr="00000000">
              <w:rPr>
                <w:rtl w:val="0"/>
              </w:rPr>
            </w:r>
          </w:p>
        </w:tc>
        <w:tc>
          <w:tcPr/>
          <w:p w:rsidR="00000000" w:rsidDel="00000000" w:rsidP="00000000" w:rsidRDefault="00000000" w:rsidRPr="00000000" w14:paraId="000003DC">
            <w:pPr>
              <w:rPr/>
            </w:pPr>
            <w:r w:rsidDel="00000000" w:rsidR="00000000" w:rsidRPr="00000000">
              <w:rPr>
                <w:sz w:val="20"/>
                <w:szCs w:val="20"/>
                <w:rtl w:val="0"/>
              </w:rPr>
              <w:t xml:space="preserve">Параметърът quantity се игнорира</w:t>
            </w:r>
            <w:r w:rsidDel="00000000" w:rsidR="00000000" w:rsidRPr="00000000">
              <w:rPr>
                <w:rtl w:val="0"/>
              </w:rPr>
            </w:r>
          </w:p>
        </w:tc>
        <w:tc>
          <w:tcPr/>
          <w:p w:rsidR="00000000" w:rsidDel="00000000" w:rsidP="00000000" w:rsidRDefault="00000000" w:rsidRPr="00000000" w14:paraId="000003DD">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DE">
            <w:pPr>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DF">
            <w:pPr>
              <w:rPr/>
            </w:pPr>
            <w:r w:rsidDel="00000000" w:rsidR="00000000" w:rsidRPr="00000000">
              <w:rPr>
                <w:sz w:val="20"/>
                <w:szCs w:val="20"/>
                <w:rtl w:val="0"/>
              </w:rPr>
              <w:t xml:space="preserve">Н1</w:t>
            </w:r>
            <w:r w:rsidDel="00000000" w:rsidR="00000000" w:rsidRPr="00000000">
              <w:rPr>
                <w:rtl w:val="0"/>
              </w:rPr>
            </w:r>
          </w:p>
        </w:tc>
        <w:tc>
          <w:tcPr/>
          <w:p w:rsidR="00000000" w:rsidDel="00000000" w:rsidP="00000000" w:rsidRDefault="00000000" w:rsidRPr="00000000" w14:paraId="000003E0">
            <w:pPr>
              <w:rPr/>
            </w:pPr>
            <w:r w:rsidDel="00000000" w:rsidR="00000000" w:rsidRPr="00000000">
              <w:rPr>
                <w:sz w:val="20"/>
                <w:szCs w:val="20"/>
                <w:rtl w:val="0"/>
              </w:rPr>
              <w:t xml:space="preserve">Обобщаване на всички грешки от ORS до код 500</w:t>
            </w:r>
            <w:r w:rsidDel="00000000" w:rsidR="00000000" w:rsidRPr="00000000">
              <w:rPr>
                <w:rtl w:val="0"/>
              </w:rPr>
            </w:r>
          </w:p>
        </w:tc>
        <w:tc>
          <w:tcPr/>
          <w:p w:rsidR="00000000" w:rsidDel="00000000" w:rsidP="00000000" w:rsidRDefault="00000000" w:rsidRPr="00000000" w14:paraId="000003E1">
            <w:pPr>
              <w:rPr/>
            </w:pPr>
            <w:r w:rsidDel="00000000" w:rsidR="00000000" w:rsidRPr="00000000">
              <w:rPr>
                <w:sz w:val="20"/>
                <w:szCs w:val="20"/>
                <w:rtl w:val="0"/>
              </w:rPr>
              <w:t xml:space="preserve">orsController.js</w:t>
            </w:r>
            <w:r w:rsidDel="00000000" w:rsidR="00000000" w:rsidRPr="00000000">
              <w:rPr>
                <w:rtl w:val="0"/>
              </w:rPr>
            </w:r>
          </w:p>
        </w:tc>
        <w:tc>
          <w:tcPr/>
          <w:p w:rsidR="00000000" w:rsidDel="00000000" w:rsidP="00000000" w:rsidRDefault="00000000" w:rsidRPr="00000000" w14:paraId="000003E2">
            <w:pPr>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E3">
            <w:pPr>
              <w:rPr/>
            </w:pPr>
            <w:r w:rsidDel="00000000" w:rsidR="00000000" w:rsidRPr="00000000">
              <w:rPr>
                <w:sz w:val="20"/>
                <w:szCs w:val="20"/>
                <w:rtl w:val="0"/>
              </w:rPr>
              <w:t xml:space="preserve">Н2</w:t>
            </w:r>
            <w:r w:rsidDel="00000000" w:rsidR="00000000" w:rsidRPr="00000000">
              <w:rPr>
                <w:rtl w:val="0"/>
              </w:rPr>
            </w:r>
          </w:p>
        </w:tc>
        <w:tc>
          <w:tcPr/>
          <w:p w:rsidR="00000000" w:rsidDel="00000000" w:rsidP="00000000" w:rsidRDefault="00000000" w:rsidRPr="00000000" w14:paraId="000003E4">
            <w:pPr>
              <w:rPr/>
            </w:pPr>
            <w:r w:rsidDel="00000000" w:rsidR="00000000" w:rsidRPr="00000000">
              <w:rPr>
                <w:sz w:val="20"/>
                <w:szCs w:val="20"/>
                <w:rtl w:val="0"/>
              </w:rPr>
              <w:t xml:space="preserve">Невалидна заявка се докладва като ограничение на честотата</w:t>
            </w:r>
            <w:r w:rsidDel="00000000" w:rsidR="00000000" w:rsidRPr="00000000">
              <w:rPr>
                <w:rtl w:val="0"/>
              </w:rPr>
            </w:r>
          </w:p>
        </w:tc>
        <w:tc>
          <w:tcPr/>
          <w:p w:rsidR="00000000" w:rsidDel="00000000" w:rsidP="00000000" w:rsidRDefault="00000000" w:rsidRPr="00000000" w14:paraId="000003E5">
            <w:pPr>
              <w:rPr/>
            </w:pPr>
            <w:r w:rsidDel="00000000" w:rsidR="00000000" w:rsidRPr="00000000">
              <w:rPr>
                <w:sz w:val="20"/>
                <w:szCs w:val="20"/>
                <w:rtl w:val="0"/>
              </w:rPr>
              <w:t xml:space="preserve">overpassController.js</w:t>
            </w:r>
            <w:r w:rsidDel="00000000" w:rsidR="00000000" w:rsidRPr="00000000">
              <w:rPr>
                <w:rtl w:val="0"/>
              </w:rPr>
            </w:r>
          </w:p>
        </w:tc>
        <w:tc>
          <w:tcPr/>
          <w:p w:rsidR="00000000" w:rsidDel="00000000" w:rsidP="00000000" w:rsidRDefault="00000000" w:rsidRPr="00000000" w14:paraId="000003E6">
            <w:pPr>
              <w:rPr/>
            </w:pPr>
            <w:r w:rsidDel="00000000" w:rsidR="00000000" w:rsidRPr="00000000">
              <w:rPr>
                <w:sz w:val="20"/>
                <w:szCs w:val="20"/>
                <w:rtl w:val="0"/>
              </w:rPr>
              <w:t xml:space="preserve">Нисък</w:t>
            </w:r>
            <w:r w:rsidDel="00000000" w:rsidR="00000000" w:rsidRPr="00000000">
              <w:rPr>
                <w:rtl w:val="0"/>
              </w:rPr>
            </w:r>
          </w:p>
        </w:tc>
      </w:tr>
      <w:tr>
        <w:trPr>
          <w:cantSplit w:val="0"/>
          <w:tblHeader w:val="0"/>
        </w:trPr>
        <w:tc>
          <w:tcPr/>
          <w:p w:rsidR="00000000" w:rsidDel="00000000" w:rsidP="00000000" w:rsidRDefault="00000000" w:rsidRPr="00000000" w14:paraId="000003E7">
            <w:pPr>
              <w:rPr/>
            </w:pPr>
            <w:r w:rsidDel="00000000" w:rsidR="00000000" w:rsidRPr="00000000">
              <w:rPr>
                <w:sz w:val="20"/>
                <w:szCs w:val="20"/>
                <w:rtl w:val="0"/>
              </w:rPr>
              <w:t xml:space="preserve">Н7</w:t>
            </w:r>
            <w:r w:rsidDel="00000000" w:rsidR="00000000" w:rsidRPr="00000000">
              <w:rPr>
                <w:rtl w:val="0"/>
              </w:rPr>
            </w:r>
          </w:p>
        </w:tc>
        <w:tc>
          <w:tcPr/>
          <w:p w:rsidR="00000000" w:rsidDel="00000000" w:rsidP="00000000" w:rsidRDefault="00000000" w:rsidRPr="00000000" w14:paraId="000003E8">
            <w:pPr>
              <w:rPr/>
            </w:pPr>
            <w:r w:rsidDel="00000000" w:rsidR="00000000" w:rsidRPr="00000000">
              <w:rPr>
                <w:sz w:val="20"/>
                <w:szCs w:val="20"/>
                <w:rtl w:val="0"/>
              </w:rPr>
              <w:t xml:space="preserve">Неизползван и незавършен междинен слой</w:t>
            </w:r>
            <w:r w:rsidDel="00000000" w:rsidR="00000000" w:rsidRPr="00000000">
              <w:rPr>
                <w:rtl w:val="0"/>
              </w:rPr>
            </w:r>
          </w:p>
        </w:tc>
        <w:tc>
          <w:tcPr/>
          <w:p w:rsidR="00000000" w:rsidDel="00000000" w:rsidP="00000000" w:rsidRDefault="00000000" w:rsidRPr="00000000" w14:paraId="000003E9">
            <w:pPr>
              <w:rPr/>
            </w:pPr>
            <w:r w:rsidDel="00000000" w:rsidR="00000000" w:rsidRPr="00000000">
              <w:rPr>
                <w:sz w:val="20"/>
                <w:szCs w:val="20"/>
                <w:rtl w:val="0"/>
              </w:rPr>
              <w:t xml:space="preserve">authMiddleware.js</w:t>
            </w:r>
            <w:r w:rsidDel="00000000" w:rsidR="00000000" w:rsidRPr="00000000">
              <w:rPr>
                <w:rtl w:val="0"/>
              </w:rPr>
            </w:r>
          </w:p>
        </w:tc>
        <w:tc>
          <w:tcPr/>
          <w:p w:rsidR="00000000" w:rsidDel="00000000" w:rsidP="00000000" w:rsidRDefault="00000000" w:rsidRPr="00000000" w14:paraId="000003EA">
            <w:pPr>
              <w:rPr/>
            </w:pPr>
            <w:r w:rsidDel="00000000" w:rsidR="00000000" w:rsidRPr="00000000">
              <w:rPr>
                <w:sz w:val="20"/>
                <w:szCs w:val="20"/>
                <w:rtl w:val="0"/>
              </w:rPr>
              <w:t xml:space="preserve">Нисък</w:t>
            </w:r>
            <w:r w:rsidDel="00000000" w:rsidR="00000000" w:rsidRPr="00000000">
              <w:rPr>
                <w:rtl w:val="0"/>
              </w:rPr>
            </w:r>
          </w:p>
        </w:tc>
      </w:tr>
    </w:tbl>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spacing w:after="240" w:lineRule="auto"/>
        <w:jc w:val="center"/>
        <w:rPr/>
      </w:pPr>
      <w:r w:rsidDel="00000000" w:rsidR="00000000" w:rsidRPr="00000000">
        <w:rPr>
          <w:b w:val="1"/>
          <w:bCs w:val="1"/>
          <w:sz w:val="24"/>
          <w:szCs w:val="24"/>
          <w:rtl w:val="0"/>
        </w:rPr>
        <w:t xml:space="preserve">Таблица 4.5 - Открити дефекти по приоритет</w:t>
      </w:r>
      <w:r w:rsidDel="00000000" w:rsidR="00000000" w:rsidRPr="00000000">
        <w:rPr>
          <w:rtl w:val="0"/>
        </w:rPr>
      </w:r>
    </w:p>
    <w:p w:rsidR="00000000" w:rsidDel="00000000" w:rsidP="00000000" w:rsidRDefault="00000000" w:rsidRPr="00000000" w14:paraId="000003ED">
      <w:pPr>
        <w:spacing w:after="120" w:lineRule="auto"/>
        <w:ind/>
        <w:jc w:val="both"/>
        <w:rPr/>
      </w:pPr>
      <w:r w:rsidDel="00000000" w:rsidR="00000000" w:rsidRPr="00000000">
        <w:rPr>
          <w:sz w:val="24"/>
          <w:szCs w:val="24"/>
          <w:rtl w:val="0"/>
        </w:rPr>
        <w:t xml:space="preserve">Дефектите Н3, Н4 и Н8 образуват обща верига. Профил може да бъде създаден с произволен адрес, токен се получава веднага в отговора на регистрацията, а административните маршрути не проверяват роля. Комбинацията позволява на произволен посетител да променя наличностите на продуктите. Според класификацията OWASP Top Ten това съответства на категория A01:2021 - Broken Access Control.</w:t>
      </w:r>
      <w:r w:rsidDel="00000000" w:rsidR="00000000" w:rsidRPr="00000000">
        <w:rPr>
          <w:rtl w:val="0"/>
        </w:rPr>
      </w:r>
    </w:p>
    <w:p w:rsidR="00000000" w:rsidDel="00000000" w:rsidP="00000000" w:rsidRDefault="00000000" w:rsidRPr="00000000" w14:paraId="000003EE">
      <w:pPr>
        <w:spacing w:after="120" w:lineRule="auto"/>
        <w:ind/>
        <w:jc w:val="both"/>
        <w:rPr/>
      </w:pPr>
      <w:r w:rsidDel="00000000" w:rsidR="00000000" w:rsidRPr="00000000">
        <w:rPr>
          <w:sz w:val="24"/>
          <w:szCs w:val="24"/>
          <w:rtl w:val="0"/>
        </w:rPr>
        <w:t xml:space="preserve">Тук се проявява и разминаване между проектното решение и реализацията. Сценарий 1 в глава 2 описва, че системата активира профила след потвърждаване на адреса и едва тогава вписва потребителя. Реализацията издава сесия още при регистрацията, преди каквото и да е потвърждение. Именно това разминаване е основната находка от тестването.</w:t>
      </w:r>
      <w:r w:rsidDel="00000000" w:rsidR="00000000" w:rsidRPr="00000000">
        <w:rPr>
          <w:rtl w:val="0"/>
        </w:rPr>
      </w:r>
    </w:p>
    <w:p w:rsidR="00000000" w:rsidDel="00000000" w:rsidP="00000000" w:rsidRDefault="00000000" w:rsidRPr="00000000" w14:paraId="000003EF">
      <w:pPr>
        <w:pStyle w:val="Heading2"/>
        <w:rPr/>
      </w:pPr>
      <w:r w:rsidDel="00000000" w:rsidR="00000000" w:rsidRPr="00000000">
        <w:rPr>
          <w:b w:val="1"/>
          <w:bCs w:val="1"/>
          <w:rtl w:val="0"/>
        </w:rPr>
        <w:t xml:space="preserve">4.6. Отстраняване на дефектите</w:t>
      </w:r>
      <w:r w:rsidDel="00000000" w:rsidR="00000000" w:rsidRPr="00000000">
        <w:rPr>
          <w:rtl w:val="0"/>
        </w:rPr>
      </w:r>
    </w:p>
    <w:p w:rsidR="00000000" w:rsidDel="00000000" w:rsidP="00000000" w:rsidRDefault="00000000" w:rsidRPr="00000000" w14:paraId="000003F0">
      <w:pPr>
        <w:spacing w:after="120" w:lineRule="auto"/>
        <w:ind/>
        <w:jc w:val="both"/>
        <w:rPr/>
      </w:pPr>
      <w:r w:rsidDel="00000000" w:rsidR="00000000" w:rsidRPr="00000000">
        <w:rPr>
          <w:sz w:val="24"/>
          <w:szCs w:val="24"/>
          <w:rtl w:val="0"/>
        </w:rPr>
        <w:t xml:space="preserve">Всички открити дефекти са отстранени. Таблица 4.6 обобщава направените промени.</w:t>
      </w:r>
      <w:r w:rsidDel="00000000" w:rsidR="00000000" w:rsidRPr="00000000">
        <w:rPr>
          <w:rtl w:val="0"/>
        </w:rPr>
      </w:r>
    </w:p>
    <w:tbl>
      <w:tblPr>
        <w:tblStyle w:val="Table8"/>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3F1">
            <w:pPr>
              <w:rPr/>
            </w:pPr>
            <w:r w:rsidDel="00000000" w:rsidR="00000000" w:rsidRPr="00000000">
              <w:rPr>
                <w:b w:val="1"/>
                <w:bCs w:val="1"/>
                <w:sz w:val="20"/>
                <w:szCs w:val="20"/>
                <w:rtl w:val="0"/>
              </w:rPr>
              <w:t xml:space="preserve">Дефект</w:t>
            </w:r>
            <w:r w:rsidDel="00000000" w:rsidR="00000000" w:rsidRPr="00000000">
              <w:rPr>
                <w:rtl w:val="0"/>
              </w:rPr>
            </w:r>
          </w:p>
        </w:tc>
        <w:tc>
          <w:tcPr/>
          <w:p w:rsidR="00000000" w:rsidDel="00000000" w:rsidP="00000000" w:rsidRDefault="00000000" w:rsidRPr="00000000" w14:paraId="000003F2">
            <w:pPr>
              <w:rPr/>
            </w:pPr>
            <w:r w:rsidDel="00000000" w:rsidR="00000000" w:rsidRPr="00000000">
              <w:rPr>
                <w:b w:val="1"/>
                <w:bCs w:val="1"/>
                <w:sz w:val="20"/>
                <w:szCs w:val="20"/>
                <w:rtl w:val="0"/>
              </w:rPr>
              <w:t xml:space="preserve">Модул</w:t>
            </w:r>
            <w:r w:rsidDel="00000000" w:rsidR="00000000" w:rsidRPr="00000000">
              <w:rPr>
                <w:rtl w:val="0"/>
              </w:rPr>
            </w:r>
          </w:p>
        </w:tc>
        <w:tc>
          <w:tcPr/>
          <w:p w:rsidR="00000000" w:rsidDel="00000000" w:rsidP="00000000" w:rsidRDefault="00000000" w:rsidRPr="00000000" w14:paraId="000003F3">
            <w:pPr>
              <w:rPr/>
            </w:pPr>
            <w:r w:rsidDel="00000000" w:rsidR="00000000" w:rsidRPr="00000000">
              <w:rPr>
                <w:b w:val="1"/>
                <w:bCs w:val="1"/>
                <w:sz w:val="20"/>
                <w:szCs w:val="20"/>
                <w:rtl w:val="0"/>
              </w:rPr>
              <w:t xml:space="preserve">Промяна</w:t>
            </w:r>
            <w:r w:rsidDel="00000000" w:rsidR="00000000" w:rsidRPr="00000000">
              <w:rPr>
                <w:rtl w:val="0"/>
              </w:rPr>
            </w:r>
          </w:p>
        </w:tc>
      </w:tr>
      <w:tr>
        <w:trPr>
          <w:cantSplit w:val="0"/>
          <w:tblHeader w:val="0"/>
        </w:trPr>
        <w:tc>
          <w:tcPr/>
          <w:p w:rsidR="00000000" w:rsidDel="00000000" w:rsidP="00000000" w:rsidRDefault="00000000" w:rsidRPr="00000000" w14:paraId="000003F4">
            <w:pPr>
              <w:rPr/>
            </w:pPr>
            <w:r w:rsidDel="00000000" w:rsidR="00000000" w:rsidRPr="00000000">
              <w:rPr>
                <w:sz w:val="20"/>
                <w:szCs w:val="20"/>
                <w:rtl w:val="0"/>
              </w:rPr>
              <w:t xml:space="preserve">Н3</w:t>
            </w:r>
            <w:r w:rsidDel="00000000" w:rsidR="00000000" w:rsidRPr="00000000">
              <w:rPr>
                <w:rtl w:val="0"/>
              </w:rPr>
            </w:r>
          </w:p>
        </w:tc>
        <w:tc>
          <w:tcPr/>
          <w:p w:rsidR="00000000" w:rsidDel="00000000" w:rsidP="00000000" w:rsidRDefault="00000000" w:rsidRPr="00000000" w14:paraId="000003F5">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F6">
            <w:pPr>
              <w:rPr/>
            </w:pPr>
            <w:r w:rsidDel="00000000" w:rsidR="00000000" w:rsidRPr="00000000">
              <w:rPr>
                <w:sz w:val="20"/>
                <w:szCs w:val="20"/>
                <w:rtl w:val="0"/>
              </w:rPr>
              <w:t xml:space="preserve">Регистрацията не издава токен и не поставя cookie</w:t>
            </w:r>
            <w:r w:rsidDel="00000000" w:rsidR="00000000" w:rsidRPr="00000000">
              <w:rPr>
                <w:rtl w:val="0"/>
              </w:rPr>
            </w:r>
          </w:p>
        </w:tc>
      </w:tr>
      <w:tr>
        <w:trPr>
          <w:cantSplit w:val="0"/>
          <w:tblHeader w:val="0"/>
        </w:trPr>
        <w:tc>
          <w:tcPr/>
          <w:p w:rsidR="00000000" w:rsidDel="00000000" w:rsidP="00000000" w:rsidRDefault="00000000" w:rsidRPr="00000000" w14:paraId="000003F7">
            <w:pPr>
              <w:rPr/>
            </w:pPr>
            <w:r w:rsidDel="00000000" w:rsidR="00000000" w:rsidRPr="00000000">
              <w:rPr>
                <w:sz w:val="20"/>
                <w:szCs w:val="20"/>
                <w:rtl w:val="0"/>
              </w:rPr>
              <w:t xml:space="preserve">Н4</w:t>
            </w:r>
            <w:r w:rsidDel="00000000" w:rsidR="00000000" w:rsidRPr="00000000">
              <w:rPr>
                <w:rtl w:val="0"/>
              </w:rPr>
            </w:r>
          </w:p>
        </w:tc>
        <w:tc>
          <w:tcPr/>
          <w:p w:rsidR="00000000" w:rsidDel="00000000" w:rsidP="00000000" w:rsidRDefault="00000000" w:rsidRPr="00000000" w14:paraId="000003F8">
            <w:pPr>
              <w:rPr/>
            </w:pPr>
            <w:r w:rsidDel="00000000" w:rsidR="00000000" w:rsidRPr="00000000">
              <w:rPr>
                <w:sz w:val="20"/>
                <w:szCs w:val="20"/>
                <w:rtl w:val="0"/>
              </w:rPr>
              <w:t xml:space="preserve">schema.prisma, authMiddleware.js</w:t>
            </w:r>
            <w:r w:rsidDel="00000000" w:rsidR="00000000" w:rsidRPr="00000000">
              <w:rPr>
                <w:rtl w:val="0"/>
              </w:rPr>
            </w:r>
          </w:p>
        </w:tc>
        <w:tc>
          <w:tcPr/>
          <w:p w:rsidR="00000000" w:rsidDel="00000000" w:rsidP="00000000" w:rsidRDefault="00000000" w:rsidRPr="00000000" w14:paraId="000003F9">
            <w:pPr>
              <w:rPr/>
            </w:pPr>
            <w:r w:rsidDel="00000000" w:rsidR="00000000" w:rsidRPr="00000000">
              <w:rPr>
                <w:sz w:val="20"/>
                <w:szCs w:val="20"/>
                <w:rtl w:val="0"/>
              </w:rPr>
              <w:t xml:space="preserve">Поле role и междинен слой requireAdmin</w:t>
            </w:r>
            <w:r w:rsidDel="00000000" w:rsidR="00000000" w:rsidRPr="00000000">
              <w:rPr>
                <w:rtl w:val="0"/>
              </w:rPr>
            </w:r>
          </w:p>
        </w:tc>
      </w:tr>
      <w:tr>
        <w:trPr>
          <w:cantSplit w:val="0"/>
          <w:tblHeader w:val="0"/>
        </w:trPr>
        <w:tc>
          <w:tcPr/>
          <w:p w:rsidR="00000000" w:rsidDel="00000000" w:rsidP="00000000" w:rsidRDefault="00000000" w:rsidRPr="00000000" w14:paraId="000003FA">
            <w:pPr>
              <w:rPr/>
            </w:pPr>
            <w:r w:rsidDel="00000000" w:rsidR="00000000" w:rsidRPr="00000000">
              <w:rPr>
                <w:sz w:val="20"/>
                <w:szCs w:val="20"/>
                <w:rtl w:val="0"/>
              </w:rPr>
              <w:t xml:space="preserve">Н8</w:t>
            </w:r>
            <w:r w:rsidDel="00000000" w:rsidR="00000000" w:rsidRPr="00000000">
              <w:rPr>
                <w:rtl w:val="0"/>
              </w:rPr>
            </w:r>
          </w:p>
        </w:tc>
        <w:tc>
          <w:tcPr/>
          <w:p w:rsidR="00000000" w:rsidDel="00000000" w:rsidP="00000000" w:rsidRDefault="00000000" w:rsidRPr="00000000" w14:paraId="000003FB">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3FC">
            <w:pPr>
              <w:rPr/>
            </w:pPr>
            <w:r w:rsidDel="00000000" w:rsidR="00000000" w:rsidRPr="00000000">
              <w:rPr>
                <w:sz w:val="20"/>
                <w:szCs w:val="20"/>
                <w:rtl w:val="0"/>
              </w:rPr>
              <w:t xml:space="preserve">Еднократен 32-байтов токен с 24-часов срок</w:t>
            </w:r>
            <w:r w:rsidDel="00000000" w:rsidR="00000000" w:rsidRPr="00000000">
              <w:rPr>
                <w:rtl w:val="0"/>
              </w:rPr>
            </w:r>
          </w:p>
        </w:tc>
      </w:tr>
      <w:tr>
        <w:trPr>
          <w:cantSplit w:val="0"/>
          <w:tblHeader w:val="0"/>
        </w:trPr>
        <w:tc>
          <w:tcPr/>
          <w:p w:rsidR="00000000" w:rsidDel="00000000" w:rsidP="00000000" w:rsidRDefault="00000000" w:rsidRPr="00000000" w14:paraId="000003FD">
            <w:pPr>
              <w:rPr/>
            </w:pPr>
            <w:r w:rsidDel="00000000" w:rsidR="00000000" w:rsidRPr="00000000">
              <w:rPr>
                <w:sz w:val="20"/>
                <w:szCs w:val="20"/>
                <w:rtl w:val="0"/>
              </w:rPr>
              <w:t xml:space="preserve">Н5</w:t>
            </w:r>
            <w:r w:rsidDel="00000000" w:rsidR="00000000" w:rsidRPr="00000000">
              <w:rPr>
                <w:rtl w:val="0"/>
              </w:rPr>
            </w:r>
          </w:p>
        </w:tc>
        <w:tc>
          <w:tcPr/>
          <w:p w:rsidR="00000000" w:rsidDel="00000000" w:rsidP="00000000" w:rsidRDefault="00000000" w:rsidRPr="00000000" w14:paraId="000003FE">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3FF">
            <w:pPr>
              <w:rPr/>
            </w:pPr>
            <w:r w:rsidDel="00000000" w:rsidR="00000000" w:rsidRPr="00000000">
              <w:rPr>
                <w:sz w:val="20"/>
                <w:szCs w:val="20"/>
                <w:rtl w:val="0"/>
              </w:rPr>
              <w:t xml:space="preserve">Изтриването се прилага върху записваното копие</w:t>
            </w:r>
            <w:r w:rsidDel="00000000" w:rsidR="00000000" w:rsidRPr="00000000">
              <w:rPr>
                <w:rtl w:val="0"/>
              </w:rPr>
            </w:r>
          </w:p>
        </w:tc>
      </w:tr>
      <w:tr>
        <w:trPr>
          <w:cantSplit w:val="0"/>
          <w:tblHeader w:val="0"/>
        </w:trPr>
        <w:tc>
          <w:tcPr/>
          <w:p w:rsidR="00000000" w:rsidDel="00000000" w:rsidP="00000000" w:rsidRDefault="00000000" w:rsidRPr="00000000" w14:paraId="00000400">
            <w:pPr>
              <w:rPr/>
            </w:pPr>
            <w:r w:rsidDel="00000000" w:rsidR="00000000" w:rsidRPr="00000000">
              <w:rPr>
                <w:sz w:val="20"/>
                <w:szCs w:val="20"/>
                <w:rtl w:val="0"/>
              </w:rPr>
              <w:t xml:space="preserve">Н9</w:t>
            </w:r>
            <w:r w:rsidDel="00000000" w:rsidR="00000000" w:rsidRPr="00000000">
              <w:rPr>
                <w:rtl w:val="0"/>
              </w:rPr>
            </w:r>
          </w:p>
        </w:tc>
        <w:tc>
          <w:tcPr/>
          <w:p w:rsidR="00000000" w:rsidDel="00000000" w:rsidP="00000000" w:rsidRDefault="00000000" w:rsidRPr="00000000" w14:paraId="00000401">
            <w:pPr>
              <w:rPr/>
            </w:pPr>
            <w:r w:rsidDel="00000000" w:rsidR="00000000" w:rsidRPr="00000000">
              <w:rPr>
                <w:sz w:val="20"/>
                <w:szCs w:val="20"/>
                <w:rtl w:val="0"/>
              </w:rPr>
              <w:t xml:space="preserve">authController.js</w:t>
            </w:r>
            <w:r w:rsidDel="00000000" w:rsidR="00000000" w:rsidRPr="00000000">
              <w:rPr>
                <w:rtl w:val="0"/>
              </w:rPr>
            </w:r>
          </w:p>
        </w:tc>
        <w:tc>
          <w:tcPr/>
          <w:p w:rsidR="00000000" w:rsidDel="00000000" w:rsidP="00000000" w:rsidRDefault="00000000" w:rsidRPr="00000000" w14:paraId="00000402">
            <w:pPr>
              <w:rPr/>
            </w:pPr>
            <w:r w:rsidDel="00000000" w:rsidR="00000000" w:rsidRPr="00000000">
              <w:rPr>
                <w:sz w:val="20"/>
                <w:szCs w:val="20"/>
                <w:rtl w:val="0"/>
              </w:rPr>
              <w:t xml:space="preserve">Писмото се изпраща до регистриралия се адрес</w:t>
            </w:r>
            <w:r w:rsidDel="00000000" w:rsidR="00000000" w:rsidRPr="00000000">
              <w:rPr>
                <w:rtl w:val="0"/>
              </w:rPr>
            </w:r>
          </w:p>
        </w:tc>
      </w:tr>
      <w:tr>
        <w:trPr>
          <w:cantSplit w:val="0"/>
          <w:tblHeader w:val="0"/>
        </w:trPr>
        <w:tc>
          <w:tcPr/>
          <w:p w:rsidR="00000000" w:rsidDel="00000000" w:rsidP="00000000" w:rsidRDefault="00000000" w:rsidRPr="00000000" w14:paraId="00000403">
            <w:pPr>
              <w:rPr/>
            </w:pPr>
            <w:r w:rsidDel="00000000" w:rsidR="00000000" w:rsidRPr="00000000">
              <w:rPr>
                <w:sz w:val="20"/>
                <w:szCs w:val="20"/>
                <w:rtl w:val="0"/>
              </w:rPr>
              <w:t xml:space="preserve">Н6</w:t>
            </w:r>
            <w:r w:rsidDel="00000000" w:rsidR="00000000" w:rsidRPr="00000000">
              <w:rPr>
                <w:rtl w:val="0"/>
              </w:rPr>
            </w:r>
          </w:p>
        </w:tc>
        <w:tc>
          <w:tcPr/>
          <w:p w:rsidR="00000000" w:rsidDel="00000000" w:rsidP="00000000" w:rsidRDefault="00000000" w:rsidRPr="00000000" w14:paraId="00000404">
            <w:pPr>
              <w:rPr/>
            </w:pPr>
            <w:r w:rsidDel="00000000" w:rsidR="00000000" w:rsidRPr="00000000">
              <w:rPr>
                <w:sz w:val="20"/>
                <w:szCs w:val="20"/>
                <w:rtl w:val="0"/>
              </w:rPr>
              <w:t xml:space="preserve">manageSizeController.js</w:t>
            </w:r>
            <w:r w:rsidDel="00000000" w:rsidR="00000000" w:rsidRPr="00000000">
              <w:rPr>
                <w:rtl w:val="0"/>
              </w:rPr>
            </w:r>
          </w:p>
        </w:tc>
        <w:tc>
          <w:tcPr/>
          <w:p w:rsidR="00000000" w:rsidDel="00000000" w:rsidP="00000000" w:rsidRDefault="00000000" w:rsidRPr="00000000" w14:paraId="00000405">
            <w:pPr>
              <w:rPr/>
            </w:pPr>
            <w:r w:rsidDel="00000000" w:rsidR="00000000" w:rsidRPr="00000000">
              <w:rPr>
                <w:sz w:val="20"/>
                <w:szCs w:val="20"/>
                <w:rtl w:val="0"/>
              </w:rPr>
              <w:t xml:space="preserve">Стойността на quantity се използва</w:t>
            </w:r>
            <w:r w:rsidDel="00000000" w:rsidR="00000000" w:rsidRPr="00000000">
              <w:rPr>
                <w:rtl w:val="0"/>
              </w:rPr>
            </w:r>
          </w:p>
        </w:tc>
      </w:tr>
      <w:tr>
        <w:trPr>
          <w:cantSplit w:val="0"/>
          <w:tblHeader w:val="0"/>
        </w:trPr>
        <w:tc>
          <w:tcPr/>
          <w:p w:rsidR="00000000" w:rsidDel="00000000" w:rsidP="00000000" w:rsidRDefault="00000000" w:rsidRPr="00000000" w14:paraId="00000406">
            <w:pPr>
              <w:rPr/>
            </w:pPr>
            <w:r w:rsidDel="00000000" w:rsidR="00000000" w:rsidRPr="00000000">
              <w:rPr>
                <w:sz w:val="20"/>
                <w:szCs w:val="20"/>
                <w:rtl w:val="0"/>
              </w:rPr>
              <w:t xml:space="preserve">Н7</w:t>
            </w:r>
            <w:r w:rsidDel="00000000" w:rsidR="00000000" w:rsidRPr="00000000">
              <w:rPr>
                <w:rtl w:val="0"/>
              </w:rPr>
            </w:r>
          </w:p>
        </w:tc>
        <w:tc>
          <w:tcPr/>
          <w:p w:rsidR="00000000" w:rsidDel="00000000" w:rsidP="00000000" w:rsidRDefault="00000000" w:rsidRPr="00000000" w14:paraId="00000407">
            <w:pPr>
              <w:rPr/>
            </w:pPr>
            <w:r w:rsidDel="00000000" w:rsidR="00000000" w:rsidRPr="00000000">
              <w:rPr>
                <w:sz w:val="20"/>
                <w:szCs w:val="20"/>
                <w:rtl w:val="0"/>
              </w:rPr>
              <w:t xml:space="preserve">authMiddleware.js</w:t>
            </w:r>
            <w:r w:rsidDel="00000000" w:rsidR="00000000" w:rsidRPr="00000000">
              <w:rPr>
                <w:rtl w:val="0"/>
              </w:rPr>
            </w:r>
          </w:p>
        </w:tc>
        <w:tc>
          <w:tcPr/>
          <w:p w:rsidR="00000000" w:rsidDel="00000000" w:rsidP="00000000" w:rsidRDefault="00000000" w:rsidRPr="00000000" w14:paraId="00000408">
            <w:pPr>
              <w:rPr/>
            </w:pPr>
            <w:r w:rsidDel="00000000" w:rsidR="00000000" w:rsidRPr="00000000">
              <w:rPr>
                <w:sz w:val="20"/>
                <w:szCs w:val="20"/>
                <w:rtl w:val="0"/>
              </w:rPr>
              <w:t xml:space="preserve">Премахнат неизползван код</w:t>
            </w:r>
            <w:r w:rsidDel="00000000" w:rsidR="00000000" w:rsidRPr="00000000">
              <w:rPr>
                <w:rtl w:val="0"/>
              </w:rPr>
            </w:r>
          </w:p>
        </w:tc>
      </w:tr>
    </w:tbl>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spacing w:after="240" w:lineRule="auto"/>
        <w:jc w:val="center"/>
        <w:rPr/>
      </w:pPr>
      <w:r w:rsidDel="00000000" w:rsidR="00000000" w:rsidRPr="00000000">
        <w:rPr>
          <w:b w:val="1"/>
          <w:bCs w:val="1"/>
          <w:sz w:val="24"/>
          <w:szCs w:val="24"/>
          <w:rtl w:val="0"/>
        </w:rPr>
        <w:t xml:space="preserve">Таблица 4.6 - Направени промени</w:t>
      </w:r>
      <w:r w:rsidDel="00000000" w:rsidR="00000000" w:rsidRPr="00000000">
        <w:rPr>
          <w:rtl w:val="0"/>
        </w:rPr>
      </w:r>
    </w:p>
    <w:p w:rsidR="00000000" w:rsidDel="00000000" w:rsidP="00000000" w:rsidRDefault="00000000" w:rsidRPr="00000000" w14:paraId="0000040B">
      <w:pPr>
        <w:spacing w:after="120" w:lineRule="auto"/>
        <w:ind/>
        <w:jc w:val="both"/>
        <w:rPr/>
      </w:pPr>
      <w:r w:rsidDel="00000000" w:rsidR="00000000" w:rsidRPr="00000000">
        <w:rPr>
          <w:sz w:val="24"/>
          <w:szCs w:val="24"/>
          <w:rtl w:val="0"/>
        </w:rPr>
        <w:t xml:space="preserve">Корекцията на Н5 се състои в прилагане на операцията delete върху копието, което се записва в базата данни:</w:t>
      </w:r>
      <w:r w:rsidDel="00000000" w:rsidR="00000000" w:rsidRPr="00000000">
        <w:rPr>
          <w:rtl w:val="0"/>
        </w:rPr>
      </w:r>
    </w:p>
    <w:p w:rsidR="00000000" w:rsidDel="00000000" w:rsidP="00000000" w:rsidRDefault="00000000" w:rsidRPr="00000000" w14:paraId="0000040C">
      <w:pPr>
        <w:spacing w:after="120" w:lineRule="auto"/>
        <w:ind w:left="480" w:firstLine="0"/>
        <w:rPr/>
      </w:pPr>
      <w:r w:rsidDel="00000000" w:rsidR="00000000" w:rsidRPr="00000000">
        <w:rPr>
          <w:rFonts w:ascii="Consolas" w:cs="Consolas" w:eastAsia="Consolas" w:hAnsi="Consolas"/>
          <w:sz w:val="20"/>
          <w:szCs w:val="20"/>
          <w:rtl w:val="0"/>
        </w:rPr>
        <w:t xml:space="preserve">const newStockSize = currentStock[size] - 1;</w:t>
        <w:br w:type="textWrapping"/>
        <w:t xml:space="preserve">const updatedStock = { ...currentStock };</w:t>
        <w:br w:type="textWrapping"/>
        <w:br w:type="textWrapping"/>
        <w:t xml:space="preserve">if (newStockSize &lt;= 0) {</w:t>
        <w:br w:type="textWrapping"/>
        <w:t xml:space="preserve">  delete updatedStock[size];</w:t>
        <w:br w:type="textWrapping"/>
        <w:t xml:space="preserve">} else {</w:t>
        <w:br w:type="textWrapping"/>
        <w:t xml:space="preserve">  updatedStock[size] = newStockSize;</w:t>
        <w:br w:type="textWrapping"/>
        <w:t xml:space="preserve">}</w:t>
      </w:r>
      <w:r w:rsidDel="00000000" w:rsidR="00000000" w:rsidRPr="00000000">
        <w:rPr>
          <w:rtl w:val="0"/>
        </w:rPr>
      </w:r>
    </w:p>
    <w:p w:rsidR="00000000" w:rsidDel="00000000" w:rsidP="00000000" w:rsidRDefault="00000000" w:rsidRPr="00000000" w14:paraId="0000040D">
      <w:pPr>
        <w:spacing w:after="240" w:lineRule="auto"/>
        <w:jc w:val="center"/>
        <w:rPr/>
      </w:pPr>
      <w:r w:rsidDel="00000000" w:rsidR="00000000" w:rsidRPr="00000000">
        <w:rPr>
          <w:b w:val="1"/>
          <w:bCs w:val="1"/>
          <w:sz w:val="24"/>
          <w:szCs w:val="24"/>
          <w:rtl w:val="0"/>
        </w:rPr>
        <w:t xml:space="preserve">Фигура 4.2 - Коригирана реализация на намаляването на наличност</w:t>
      </w:r>
      <w:r w:rsidDel="00000000" w:rsidR="00000000" w:rsidRPr="00000000">
        <w:rPr>
          <w:rtl w:val="0"/>
        </w:rPr>
      </w:r>
    </w:p>
    <w:p w:rsidR="00000000" w:rsidDel="00000000" w:rsidP="00000000" w:rsidRDefault="00000000" w:rsidRPr="00000000" w14:paraId="0000040E">
      <w:pPr>
        <w:spacing w:after="120" w:lineRule="auto"/>
        <w:ind/>
        <w:jc w:val="both"/>
        <w:rPr/>
      </w:pPr>
      <w:r w:rsidDel="00000000" w:rsidR="00000000" w:rsidRPr="00000000">
        <w:rPr>
          <w:sz w:val="24"/>
          <w:szCs w:val="24"/>
          <w:rtl w:val="0"/>
        </w:rPr>
        <w:t xml:space="preserve">За отстраняването на Н4 към модела User е добавено поле role със стойност по подразбиране "user". Ролята се чете от базата данни, а не от токена, за да може отнемането на права да влезе в сила незабавно и да не зависи от съдържанието на вече издаден токен:</w:t>
      </w:r>
      <w:r w:rsidDel="00000000" w:rsidR="00000000" w:rsidRPr="00000000">
        <w:rPr>
          <w:rtl w:val="0"/>
        </w:rPr>
      </w:r>
    </w:p>
    <w:p w:rsidR="00000000" w:rsidDel="00000000" w:rsidP="00000000" w:rsidRDefault="00000000" w:rsidRPr="00000000" w14:paraId="0000040F">
      <w:pPr>
        <w:spacing w:after="120" w:lineRule="auto"/>
        <w:ind w:left="480" w:firstLine="0"/>
        <w:rPr/>
      </w:pPr>
      <w:r w:rsidDel="00000000" w:rsidR="00000000" w:rsidRPr="00000000">
        <w:rPr>
          <w:rFonts w:ascii="Consolas" w:cs="Consolas" w:eastAsia="Consolas" w:hAnsi="Consolas"/>
          <w:sz w:val="20"/>
          <w:szCs w:val="20"/>
          <w:rtl w:val="0"/>
        </w:rPr>
        <w:t xml:space="preserve">export const requireAdmin = async (req, res, next) =&gt; {</w:t>
        <w:br w:type="textWrapping"/>
        <w:t xml:space="preserve">  const user = await prisma.user.findUnique({</w:t>
        <w:br w:type="textWrapping"/>
        <w:t xml:space="preserve">    where: { id: req.user.id },</w:t>
        <w:br w:type="textWrapping"/>
        <w:t xml:space="preserve">    select: { role: true, emailVerified: true },</w:t>
        <w:br w:type="textWrapping"/>
        <w:t xml:space="preserve">  });</w:t>
        <w:br w:type="textWrapping"/>
        <w:br w:type="textWrapping"/>
        <w:t xml:space="preserve">  if (!user || !user.emailVerified || user.role !== "admin") {</w:t>
        <w:br w:type="textWrapping"/>
        <w:t xml:space="preserve">    return res.status(403).json({ message: "Administrator access required" });</w:t>
        <w:br w:type="textWrapping"/>
        <w:t xml:space="preserve">  }</w:t>
        <w:br w:type="textWrapping"/>
        <w:br w:type="textWrapping"/>
        <w:t xml:space="preserve">  next();</w:t>
        <w:br w:type="textWrapping"/>
        <w:t xml:space="preserve">};</w:t>
      </w:r>
      <w:r w:rsidDel="00000000" w:rsidR="00000000" w:rsidRPr="00000000">
        <w:rPr>
          <w:rtl w:val="0"/>
        </w:rPr>
      </w:r>
    </w:p>
    <w:p w:rsidR="00000000" w:rsidDel="00000000" w:rsidP="00000000" w:rsidRDefault="00000000" w:rsidRPr="00000000" w14:paraId="00000410">
      <w:pPr>
        <w:spacing w:after="240" w:lineRule="auto"/>
        <w:jc w:val="center"/>
        <w:rPr/>
      </w:pPr>
      <w:r w:rsidDel="00000000" w:rsidR="00000000" w:rsidRPr="00000000">
        <w:rPr>
          <w:b w:val="1"/>
          <w:bCs w:val="1"/>
          <w:sz w:val="24"/>
          <w:szCs w:val="24"/>
          <w:rtl w:val="0"/>
        </w:rPr>
        <w:t xml:space="preserve">Фигура 4.3 - Проверка на административни права</w:t>
      </w:r>
      <w:r w:rsidDel="00000000" w:rsidR="00000000" w:rsidRPr="00000000">
        <w:rPr>
          <w:rtl w:val="0"/>
        </w:rPr>
      </w:r>
    </w:p>
    <w:p w:rsidR="00000000" w:rsidDel="00000000" w:rsidP="00000000" w:rsidRDefault="00000000" w:rsidRPr="00000000" w14:paraId="00000411">
      <w:pPr>
        <w:spacing w:after="120" w:lineRule="auto"/>
        <w:ind/>
        <w:jc w:val="both"/>
        <w:rPr/>
      </w:pPr>
      <w:r w:rsidDel="00000000" w:rsidR="00000000" w:rsidRPr="00000000">
        <w:rPr>
          <w:rtl w:val="0"/>
        </w:rPr>
      </w:r>
    </w:p>
    <w:p w:rsidR="00000000" w:rsidDel="00000000" w:rsidP="00000000" w:rsidRDefault="00000000" w:rsidRPr="00000000" w14:paraId="00000412">
      <w:pPr>
        <w:spacing w:after="120" w:lineRule="auto"/>
        <w:ind/>
        <w:jc w:val="both"/>
        <w:rPr/>
      </w:pPr>
      <w:r w:rsidDel="00000000" w:rsidR="00000000" w:rsidRPr="00000000">
        <w:rPr>
          <w:sz w:val="24"/>
          <w:szCs w:val="24"/>
          <w:rtl w:val="0"/>
        </w:rPr>
        <w:t xml:space="preserve">Повторното тестване след нанасянето на промените е обобщено в таблица 4.7. Проверките възпроизвеждат същите действия, извършени преди корекциите.</w:t>
      </w:r>
      <w:r w:rsidDel="00000000" w:rsidR="00000000" w:rsidRPr="00000000">
        <w:rPr>
          <w:rtl w:val="0"/>
        </w:rPr>
      </w:r>
    </w:p>
    <w:tbl>
      <w:tblPr>
        <w:tblStyle w:val="Table9"/>
        <w:tblW w:w="9360.0" w:type="dxa"/>
        <w:jc w:val="left"/>
        <w:tblBorders>
          <w:top w:color="888888" w:space="0" w:sz="4" w:val="single"/>
          <w:left w:color="888888" w:space="0" w:sz="4" w:val="single"/>
          <w:bottom w:color="888888" w:space="0" w:sz="4" w:val="single"/>
          <w:right w:color="888888" w:space="0" w:sz="4" w:val="single"/>
          <w:insideH w:color="888888" w:space="0" w:sz="4" w:val="single"/>
          <w:insideV w:color="888888"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413">
            <w:pPr>
              <w:rPr/>
            </w:pPr>
            <w:r w:rsidDel="00000000" w:rsidR="00000000" w:rsidRPr="00000000">
              <w:rPr>
                <w:b w:val="1"/>
                <w:bCs w:val="1"/>
                <w:sz w:val="20"/>
                <w:szCs w:val="20"/>
                <w:rtl w:val="0"/>
              </w:rPr>
              <w:t xml:space="preserve">№</w:t>
            </w:r>
            <w:r w:rsidDel="00000000" w:rsidR="00000000" w:rsidRPr="00000000">
              <w:rPr>
                <w:rtl w:val="0"/>
              </w:rPr>
            </w:r>
          </w:p>
        </w:tc>
        <w:tc>
          <w:tcPr/>
          <w:p w:rsidR="00000000" w:rsidDel="00000000" w:rsidP="00000000" w:rsidRDefault="00000000" w:rsidRPr="00000000" w14:paraId="00000414">
            <w:pPr>
              <w:rPr/>
            </w:pPr>
            <w:r w:rsidDel="00000000" w:rsidR="00000000" w:rsidRPr="00000000">
              <w:rPr>
                <w:b w:val="1"/>
                <w:bCs w:val="1"/>
                <w:sz w:val="20"/>
                <w:szCs w:val="20"/>
                <w:rtl w:val="0"/>
              </w:rPr>
              <w:t xml:space="preserve">Проверка</w:t>
            </w:r>
            <w:r w:rsidDel="00000000" w:rsidR="00000000" w:rsidRPr="00000000">
              <w:rPr>
                <w:rtl w:val="0"/>
              </w:rPr>
            </w:r>
          </w:p>
        </w:tc>
        <w:tc>
          <w:tcPr/>
          <w:p w:rsidR="00000000" w:rsidDel="00000000" w:rsidP="00000000" w:rsidRDefault="00000000" w:rsidRPr="00000000" w14:paraId="00000415">
            <w:pPr>
              <w:rPr/>
            </w:pPr>
            <w:r w:rsidDel="00000000" w:rsidR="00000000" w:rsidRPr="00000000">
              <w:rPr>
                <w:b w:val="1"/>
                <w:bCs w:val="1"/>
                <w:sz w:val="20"/>
                <w:szCs w:val="20"/>
                <w:rtl w:val="0"/>
              </w:rPr>
              <w:t xml:space="preserve">Преди</w:t>
            </w:r>
            <w:r w:rsidDel="00000000" w:rsidR="00000000" w:rsidRPr="00000000">
              <w:rPr>
                <w:rtl w:val="0"/>
              </w:rPr>
            </w:r>
          </w:p>
        </w:tc>
        <w:tc>
          <w:tcPr/>
          <w:p w:rsidR="00000000" w:rsidDel="00000000" w:rsidP="00000000" w:rsidRDefault="00000000" w:rsidRPr="00000000" w14:paraId="00000416">
            <w:pPr>
              <w:rPr/>
            </w:pPr>
            <w:r w:rsidDel="00000000" w:rsidR="00000000" w:rsidRPr="00000000">
              <w:rPr>
                <w:b w:val="1"/>
                <w:bCs w:val="1"/>
                <w:sz w:val="20"/>
                <w:szCs w:val="20"/>
                <w:rtl w:val="0"/>
              </w:rPr>
              <w:t xml:space="preserve">След</w:t>
            </w:r>
            <w:r w:rsidDel="00000000" w:rsidR="00000000" w:rsidRPr="00000000">
              <w:rPr>
                <w:rtl w:val="0"/>
              </w:rPr>
            </w:r>
          </w:p>
        </w:tc>
      </w:tr>
      <w:tr>
        <w:trPr>
          <w:cantSplit w:val="0"/>
          <w:tblHeader w:val="0"/>
        </w:trPr>
        <w:tc>
          <w:tcPr/>
          <w:p w:rsidR="00000000" w:rsidDel="00000000" w:rsidP="00000000" w:rsidRDefault="00000000" w:rsidRPr="00000000" w14:paraId="00000417">
            <w:pPr>
              <w:rPr/>
            </w:pPr>
            <w:r w:rsidDel="00000000" w:rsidR="00000000" w:rsidRPr="00000000">
              <w:rPr>
                <w:sz w:val="20"/>
                <w:szCs w:val="20"/>
                <w:rtl w:val="0"/>
              </w:rPr>
              <w:t xml:space="preserve">П1</w:t>
            </w:r>
            <w:r w:rsidDel="00000000" w:rsidR="00000000" w:rsidRPr="00000000">
              <w:rPr>
                <w:rtl w:val="0"/>
              </w:rPr>
            </w:r>
          </w:p>
        </w:tc>
        <w:tc>
          <w:tcPr/>
          <w:p w:rsidR="00000000" w:rsidDel="00000000" w:rsidP="00000000" w:rsidRDefault="00000000" w:rsidRPr="00000000" w14:paraId="00000418">
            <w:pPr>
              <w:rPr/>
            </w:pPr>
            <w:r w:rsidDel="00000000" w:rsidR="00000000" w:rsidRPr="00000000">
              <w:rPr>
                <w:sz w:val="20"/>
                <w:szCs w:val="20"/>
                <w:rtl w:val="0"/>
              </w:rPr>
              <w:t xml:space="preserve">Токен в отговора на регистрацията</w:t>
            </w:r>
            <w:r w:rsidDel="00000000" w:rsidR="00000000" w:rsidRPr="00000000">
              <w:rPr>
                <w:rtl w:val="0"/>
              </w:rPr>
            </w:r>
          </w:p>
        </w:tc>
        <w:tc>
          <w:tcPr/>
          <w:p w:rsidR="00000000" w:rsidDel="00000000" w:rsidP="00000000" w:rsidRDefault="00000000" w:rsidRPr="00000000" w14:paraId="00000419">
            <w:pPr>
              <w:rPr/>
            </w:pPr>
            <w:r w:rsidDel="00000000" w:rsidR="00000000" w:rsidRPr="00000000">
              <w:rPr>
                <w:sz w:val="20"/>
                <w:szCs w:val="20"/>
                <w:rtl w:val="0"/>
              </w:rPr>
              <w:t xml:space="preserve">Издава се</w:t>
            </w:r>
            <w:r w:rsidDel="00000000" w:rsidR="00000000" w:rsidRPr="00000000">
              <w:rPr>
                <w:rtl w:val="0"/>
              </w:rPr>
            </w:r>
          </w:p>
        </w:tc>
        <w:tc>
          <w:tcPr/>
          <w:p w:rsidR="00000000" w:rsidDel="00000000" w:rsidP="00000000" w:rsidRDefault="00000000" w:rsidRPr="00000000" w14:paraId="0000041A">
            <w:pPr>
              <w:rPr/>
            </w:pPr>
            <w:r w:rsidDel="00000000" w:rsidR="00000000" w:rsidRPr="00000000">
              <w:rPr>
                <w:sz w:val="20"/>
                <w:szCs w:val="20"/>
                <w:rtl w:val="0"/>
              </w:rPr>
              <w:t xml:space="preserve">Не се издава</w:t>
            </w:r>
            <w:r w:rsidDel="00000000" w:rsidR="00000000" w:rsidRPr="00000000">
              <w:rPr>
                <w:rtl w:val="0"/>
              </w:rPr>
            </w:r>
          </w:p>
        </w:tc>
      </w:tr>
      <w:tr>
        <w:trPr>
          <w:cantSplit w:val="0"/>
          <w:tblHeader w:val="0"/>
        </w:trPr>
        <w:tc>
          <w:tcPr/>
          <w:p w:rsidR="00000000" w:rsidDel="00000000" w:rsidP="00000000" w:rsidRDefault="00000000" w:rsidRPr="00000000" w14:paraId="0000041B">
            <w:pPr>
              <w:rPr/>
            </w:pPr>
            <w:r w:rsidDel="00000000" w:rsidR="00000000" w:rsidRPr="00000000">
              <w:rPr>
                <w:sz w:val="20"/>
                <w:szCs w:val="20"/>
                <w:rtl w:val="0"/>
              </w:rPr>
              <w:t xml:space="preserve">П2</w:t>
            </w:r>
            <w:r w:rsidDel="00000000" w:rsidR="00000000" w:rsidRPr="00000000">
              <w:rPr>
                <w:rtl w:val="0"/>
              </w:rPr>
            </w:r>
          </w:p>
        </w:tc>
        <w:tc>
          <w:tcPr/>
          <w:p w:rsidR="00000000" w:rsidDel="00000000" w:rsidP="00000000" w:rsidRDefault="00000000" w:rsidRPr="00000000" w14:paraId="0000041C">
            <w:pPr>
              <w:rPr/>
            </w:pPr>
            <w:r w:rsidDel="00000000" w:rsidR="00000000" w:rsidRPr="00000000">
              <w:rPr>
                <w:sz w:val="20"/>
                <w:szCs w:val="20"/>
                <w:rtl w:val="0"/>
              </w:rPr>
              <w:t xml:space="preserve">Cookie при регистрация</w:t>
            </w:r>
            <w:r w:rsidDel="00000000" w:rsidR="00000000" w:rsidRPr="00000000">
              <w:rPr>
                <w:rtl w:val="0"/>
              </w:rPr>
            </w:r>
          </w:p>
        </w:tc>
        <w:tc>
          <w:tcPr/>
          <w:p w:rsidR="00000000" w:rsidDel="00000000" w:rsidP="00000000" w:rsidRDefault="00000000" w:rsidRPr="00000000" w14:paraId="0000041D">
            <w:pPr>
              <w:rPr/>
            </w:pPr>
            <w:r w:rsidDel="00000000" w:rsidR="00000000" w:rsidRPr="00000000">
              <w:rPr>
                <w:sz w:val="20"/>
                <w:szCs w:val="20"/>
                <w:rtl w:val="0"/>
              </w:rPr>
              <w:t xml:space="preserve">Поставя се</w:t>
            </w:r>
            <w:r w:rsidDel="00000000" w:rsidR="00000000" w:rsidRPr="00000000">
              <w:rPr>
                <w:rtl w:val="0"/>
              </w:rPr>
            </w:r>
          </w:p>
        </w:tc>
        <w:tc>
          <w:tcPr/>
          <w:p w:rsidR="00000000" w:rsidDel="00000000" w:rsidP="00000000" w:rsidRDefault="00000000" w:rsidRPr="00000000" w14:paraId="0000041E">
            <w:pPr>
              <w:rPr/>
            </w:pPr>
            <w:r w:rsidDel="00000000" w:rsidR="00000000" w:rsidRPr="00000000">
              <w:rPr>
                <w:sz w:val="20"/>
                <w:szCs w:val="20"/>
                <w:rtl w:val="0"/>
              </w:rPr>
              <w:t xml:space="preserve">Не се поставя</w:t>
            </w:r>
            <w:r w:rsidDel="00000000" w:rsidR="00000000" w:rsidRPr="00000000">
              <w:rPr>
                <w:rtl w:val="0"/>
              </w:rPr>
            </w:r>
          </w:p>
        </w:tc>
      </w:tr>
      <w:tr>
        <w:trPr>
          <w:cantSplit w:val="0"/>
          <w:tblHeader w:val="0"/>
        </w:trPr>
        <w:tc>
          <w:tcPr/>
          <w:p w:rsidR="00000000" w:rsidDel="00000000" w:rsidP="00000000" w:rsidRDefault="00000000" w:rsidRPr="00000000" w14:paraId="0000041F">
            <w:pPr>
              <w:rPr/>
            </w:pPr>
            <w:r w:rsidDel="00000000" w:rsidR="00000000" w:rsidRPr="00000000">
              <w:rPr>
                <w:sz w:val="20"/>
                <w:szCs w:val="20"/>
                <w:rtl w:val="0"/>
              </w:rPr>
              <w:t xml:space="preserve">П3</w:t>
            </w:r>
            <w:r w:rsidDel="00000000" w:rsidR="00000000" w:rsidRPr="00000000">
              <w:rPr>
                <w:rtl w:val="0"/>
              </w:rPr>
            </w:r>
          </w:p>
        </w:tc>
        <w:tc>
          <w:tcPr/>
          <w:p w:rsidR="00000000" w:rsidDel="00000000" w:rsidP="00000000" w:rsidRDefault="00000000" w:rsidRPr="00000000" w14:paraId="00000420">
            <w:pPr>
              <w:rPr/>
            </w:pPr>
            <w:r w:rsidDel="00000000" w:rsidR="00000000" w:rsidRPr="00000000">
              <w:rPr>
                <w:sz w:val="20"/>
                <w:szCs w:val="20"/>
                <w:rtl w:val="0"/>
              </w:rPr>
              <w:t xml:space="preserve">Записване на fullName</w:t>
            </w:r>
            <w:r w:rsidDel="00000000" w:rsidR="00000000" w:rsidRPr="00000000">
              <w:rPr>
                <w:rtl w:val="0"/>
              </w:rPr>
            </w:r>
          </w:p>
        </w:tc>
        <w:tc>
          <w:tcPr/>
          <w:p w:rsidR="00000000" w:rsidDel="00000000" w:rsidP="00000000" w:rsidRDefault="00000000" w:rsidRPr="00000000" w14:paraId="00000421">
            <w:pPr>
              <w:rPr/>
            </w:pPr>
            <w:r w:rsidDel="00000000" w:rsidR="00000000" w:rsidRPr="00000000">
              <w:rPr>
                <w:sz w:val="20"/>
                <w:szCs w:val="20"/>
                <w:rtl w:val="0"/>
              </w:rPr>
              <w:t xml:space="preserve">Празно</w:t>
            </w:r>
            <w:r w:rsidDel="00000000" w:rsidR="00000000" w:rsidRPr="00000000">
              <w:rPr>
                <w:rtl w:val="0"/>
              </w:rPr>
            </w:r>
          </w:p>
        </w:tc>
        <w:tc>
          <w:tcPr/>
          <w:p w:rsidR="00000000" w:rsidDel="00000000" w:rsidP="00000000" w:rsidRDefault="00000000" w:rsidRPr="00000000" w14:paraId="00000422">
            <w:pPr>
              <w:rPr/>
            </w:pPr>
            <w:r w:rsidDel="00000000" w:rsidR="00000000" w:rsidRPr="00000000">
              <w:rPr>
                <w:sz w:val="20"/>
                <w:szCs w:val="20"/>
                <w:rtl w:val="0"/>
              </w:rPr>
              <w:t xml:space="preserve">Записва се</w:t>
            </w:r>
            <w:r w:rsidDel="00000000" w:rsidR="00000000" w:rsidRPr="00000000">
              <w:rPr>
                <w:rtl w:val="0"/>
              </w:rPr>
            </w:r>
          </w:p>
        </w:tc>
      </w:tr>
      <w:tr>
        <w:trPr>
          <w:cantSplit w:val="0"/>
          <w:tblHeader w:val="0"/>
        </w:trPr>
        <w:tc>
          <w:tcPr/>
          <w:p w:rsidR="00000000" w:rsidDel="00000000" w:rsidP="00000000" w:rsidRDefault="00000000" w:rsidRPr="00000000" w14:paraId="00000423">
            <w:pPr>
              <w:rPr/>
            </w:pPr>
            <w:r w:rsidDel="00000000" w:rsidR="00000000" w:rsidRPr="00000000">
              <w:rPr>
                <w:sz w:val="20"/>
                <w:szCs w:val="20"/>
                <w:rtl w:val="0"/>
              </w:rPr>
              <w:t xml:space="preserve">П4</w:t>
            </w:r>
            <w:r w:rsidDel="00000000" w:rsidR="00000000" w:rsidRPr="00000000">
              <w:rPr>
                <w:rtl w:val="0"/>
              </w:rPr>
            </w:r>
          </w:p>
        </w:tc>
        <w:tc>
          <w:tcPr/>
          <w:p w:rsidR="00000000" w:rsidDel="00000000" w:rsidP="00000000" w:rsidRDefault="00000000" w:rsidRPr="00000000" w14:paraId="00000424">
            <w:pPr>
              <w:rPr/>
            </w:pPr>
            <w:r w:rsidDel="00000000" w:rsidR="00000000" w:rsidRPr="00000000">
              <w:rPr>
                <w:sz w:val="20"/>
                <w:szCs w:val="20"/>
                <w:rtl w:val="0"/>
              </w:rPr>
              <w:t xml:space="preserve">Потвърждаване чрез идентификатор</w:t>
            </w:r>
            <w:r w:rsidDel="00000000" w:rsidR="00000000" w:rsidRPr="00000000">
              <w:rPr>
                <w:rtl w:val="0"/>
              </w:rPr>
            </w:r>
          </w:p>
        </w:tc>
        <w:tc>
          <w:tcPr/>
          <w:p w:rsidR="00000000" w:rsidDel="00000000" w:rsidP="00000000" w:rsidRDefault="00000000" w:rsidRPr="00000000" w14:paraId="00000425">
            <w:pPr>
              <w:rPr/>
            </w:pPr>
            <w:r w:rsidDel="00000000" w:rsidR="00000000" w:rsidRPr="00000000">
              <w:rPr>
                <w:sz w:val="20"/>
                <w:szCs w:val="20"/>
                <w:rtl w:val="0"/>
              </w:rPr>
              <w:t xml:space="preserve">Успешно</w:t>
            </w:r>
            <w:r w:rsidDel="00000000" w:rsidR="00000000" w:rsidRPr="00000000">
              <w:rPr>
                <w:rtl w:val="0"/>
              </w:rPr>
            </w:r>
          </w:p>
        </w:tc>
        <w:tc>
          <w:tcPr/>
          <w:p w:rsidR="00000000" w:rsidDel="00000000" w:rsidP="00000000" w:rsidRDefault="00000000" w:rsidRPr="00000000" w14:paraId="00000426">
            <w:pPr>
              <w:rPr/>
            </w:pPr>
            <w:r w:rsidDel="00000000" w:rsidR="00000000" w:rsidRPr="00000000">
              <w:rPr>
                <w:sz w:val="20"/>
                <w:szCs w:val="20"/>
                <w:rtl w:val="0"/>
              </w:rPr>
              <w:t xml:space="preserve">Отхвърля се</w:t>
            </w:r>
            <w:r w:rsidDel="00000000" w:rsidR="00000000" w:rsidRPr="00000000">
              <w:rPr>
                <w:rtl w:val="0"/>
              </w:rPr>
            </w:r>
          </w:p>
        </w:tc>
      </w:tr>
      <w:tr>
        <w:trPr>
          <w:cantSplit w:val="0"/>
          <w:tblHeader w:val="0"/>
        </w:trPr>
        <w:tc>
          <w:tcPr/>
          <w:p w:rsidR="00000000" w:rsidDel="00000000" w:rsidP="00000000" w:rsidRDefault="00000000" w:rsidRPr="00000000" w14:paraId="00000427">
            <w:pPr>
              <w:rPr/>
            </w:pPr>
            <w:r w:rsidDel="00000000" w:rsidR="00000000" w:rsidRPr="00000000">
              <w:rPr>
                <w:sz w:val="20"/>
                <w:szCs w:val="20"/>
                <w:rtl w:val="0"/>
              </w:rPr>
              <w:t xml:space="preserve">П5</w:t>
            </w:r>
            <w:r w:rsidDel="00000000" w:rsidR="00000000" w:rsidRPr="00000000">
              <w:rPr>
                <w:rtl w:val="0"/>
              </w:rPr>
            </w:r>
          </w:p>
        </w:tc>
        <w:tc>
          <w:tcPr/>
          <w:p w:rsidR="00000000" w:rsidDel="00000000" w:rsidP="00000000" w:rsidRDefault="00000000" w:rsidRPr="00000000" w14:paraId="00000428">
            <w:pPr>
              <w:rPr/>
            </w:pPr>
            <w:r w:rsidDel="00000000" w:rsidR="00000000" w:rsidRPr="00000000">
              <w:rPr>
                <w:sz w:val="20"/>
                <w:szCs w:val="20"/>
                <w:rtl w:val="0"/>
              </w:rPr>
              <w:t xml:space="preserve">Потвърждаване чрез валиден токен</w:t>
            </w:r>
            <w:r w:rsidDel="00000000" w:rsidR="00000000" w:rsidRPr="00000000">
              <w:rPr>
                <w:rtl w:val="0"/>
              </w:rPr>
            </w:r>
          </w:p>
        </w:tc>
        <w:tc>
          <w:tcPr/>
          <w:p w:rsidR="00000000" w:rsidDel="00000000" w:rsidP="00000000" w:rsidRDefault="00000000" w:rsidRPr="00000000" w14:paraId="00000429">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42A">
            <w:pPr>
              <w:rPr/>
            </w:pPr>
            <w:r w:rsidDel="00000000" w:rsidR="00000000" w:rsidRPr="00000000">
              <w:rPr>
                <w:sz w:val="20"/>
                <w:szCs w:val="20"/>
                <w:rtl w:val="0"/>
              </w:rPr>
              <w:t xml:space="preserve">Успешно</w:t>
            </w:r>
            <w:r w:rsidDel="00000000" w:rsidR="00000000" w:rsidRPr="00000000">
              <w:rPr>
                <w:rtl w:val="0"/>
              </w:rPr>
            </w:r>
          </w:p>
        </w:tc>
      </w:tr>
      <w:tr>
        <w:trPr>
          <w:cantSplit w:val="0"/>
          <w:tblHeader w:val="0"/>
        </w:trPr>
        <w:tc>
          <w:tcPr/>
          <w:p w:rsidR="00000000" w:rsidDel="00000000" w:rsidP="00000000" w:rsidRDefault="00000000" w:rsidRPr="00000000" w14:paraId="0000042B">
            <w:pPr>
              <w:rPr/>
            </w:pPr>
            <w:r w:rsidDel="00000000" w:rsidR="00000000" w:rsidRPr="00000000">
              <w:rPr>
                <w:sz w:val="20"/>
                <w:szCs w:val="20"/>
                <w:rtl w:val="0"/>
              </w:rPr>
              <w:t xml:space="preserve">П6</w:t>
            </w:r>
            <w:r w:rsidDel="00000000" w:rsidR="00000000" w:rsidRPr="00000000">
              <w:rPr>
                <w:rtl w:val="0"/>
              </w:rPr>
            </w:r>
          </w:p>
        </w:tc>
        <w:tc>
          <w:tcPr/>
          <w:p w:rsidR="00000000" w:rsidDel="00000000" w:rsidP="00000000" w:rsidRDefault="00000000" w:rsidRPr="00000000" w14:paraId="0000042C">
            <w:pPr>
              <w:rPr/>
            </w:pPr>
            <w:r w:rsidDel="00000000" w:rsidR="00000000" w:rsidRPr="00000000">
              <w:rPr>
                <w:sz w:val="20"/>
                <w:szCs w:val="20"/>
                <w:rtl w:val="0"/>
              </w:rPr>
              <w:t xml:space="preserve">Повторна употреба на токена</w:t>
            </w:r>
            <w:r w:rsidDel="00000000" w:rsidR="00000000" w:rsidRPr="00000000">
              <w:rPr>
                <w:rtl w:val="0"/>
              </w:rPr>
            </w:r>
          </w:p>
        </w:tc>
        <w:tc>
          <w:tcPr/>
          <w:p w:rsidR="00000000" w:rsidDel="00000000" w:rsidP="00000000" w:rsidRDefault="00000000" w:rsidRPr="00000000" w14:paraId="0000042D">
            <w:pPr>
              <w:rPr/>
            </w:pPr>
            <w:r w:rsidDel="00000000" w:rsidR="00000000" w:rsidRPr="00000000">
              <w:rPr>
                <w:sz w:val="20"/>
                <w:szCs w:val="20"/>
                <w:rtl w:val="0"/>
              </w:rPr>
              <w:t xml:space="preserve">-</w:t>
            </w:r>
            <w:r w:rsidDel="00000000" w:rsidR="00000000" w:rsidRPr="00000000">
              <w:rPr>
                <w:rtl w:val="0"/>
              </w:rPr>
            </w:r>
          </w:p>
        </w:tc>
        <w:tc>
          <w:tcPr/>
          <w:p w:rsidR="00000000" w:rsidDel="00000000" w:rsidP="00000000" w:rsidRDefault="00000000" w:rsidRPr="00000000" w14:paraId="0000042E">
            <w:pPr>
              <w:rPr/>
            </w:pPr>
            <w:r w:rsidDel="00000000" w:rsidR="00000000" w:rsidRPr="00000000">
              <w:rPr>
                <w:sz w:val="20"/>
                <w:szCs w:val="20"/>
                <w:rtl w:val="0"/>
              </w:rPr>
              <w:t xml:space="preserve">Отхвърля се</w:t>
            </w:r>
            <w:r w:rsidDel="00000000" w:rsidR="00000000" w:rsidRPr="00000000">
              <w:rPr>
                <w:rtl w:val="0"/>
              </w:rPr>
            </w:r>
          </w:p>
        </w:tc>
      </w:tr>
      <w:tr>
        <w:trPr>
          <w:cantSplit w:val="0"/>
          <w:tblHeader w:val="0"/>
        </w:trPr>
        <w:tc>
          <w:tcPr/>
          <w:p w:rsidR="00000000" w:rsidDel="00000000" w:rsidP="00000000" w:rsidRDefault="00000000" w:rsidRPr="00000000" w14:paraId="0000042F">
            <w:pPr>
              <w:rPr/>
            </w:pPr>
            <w:r w:rsidDel="00000000" w:rsidR="00000000" w:rsidRPr="00000000">
              <w:rPr>
                <w:sz w:val="20"/>
                <w:szCs w:val="20"/>
                <w:rtl w:val="0"/>
              </w:rPr>
              <w:t xml:space="preserve">П7</w:t>
            </w:r>
            <w:r w:rsidDel="00000000" w:rsidR="00000000" w:rsidRPr="00000000">
              <w:rPr>
                <w:rtl w:val="0"/>
              </w:rPr>
            </w:r>
          </w:p>
        </w:tc>
        <w:tc>
          <w:tcPr/>
          <w:p w:rsidR="00000000" w:rsidDel="00000000" w:rsidP="00000000" w:rsidRDefault="00000000" w:rsidRPr="00000000" w14:paraId="00000430">
            <w:pPr>
              <w:rPr/>
            </w:pPr>
            <w:r w:rsidDel="00000000" w:rsidR="00000000" w:rsidRPr="00000000">
              <w:rPr>
                <w:sz w:val="20"/>
                <w:szCs w:val="20"/>
                <w:rtl w:val="0"/>
              </w:rPr>
              <w:t xml:space="preserve">Административен ресурс, обикновен профил</w:t>
            </w:r>
            <w:r w:rsidDel="00000000" w:rsidR="00000000" w:rsidRPr="00000000">
              <w:rPr>
                <w:rtl w:val="0"/>
              </w:rPr>
            </w:r>
          </w:p>
        </w:tc>
        <w:tc>
          <w:tcPr/>
          <w:p w:rsidR="00000000" w:rsidDel="00000000" w:rsidP="00000000" w:rsidRDefault="00000000" w:rsidRPr="00000000" w14:paraId="00000431">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2">
            <w:pPr>
              <w:rPr/>
            </w:pPr>
            <w:r w:rsidDel="00000000" w:rsidR="00000000" w:rsidRPr="00000000">
              <w:rPr>
                <w:sz w:val="20"/>
                <w:szCs w:val="20"/>
                <w:rtl w:val="0"/>
              </w:rPr>
              <w:t xml:space="preserve">403</w:t>
            </w:r>
            <w:r w:rsidDel="00000000" w:rsidR="00000000" w:rsidRPr="00000000">
              <w:rPr>
                <w:rtl w:val="0"/>
              </w:rPr>
            </w:r>
          </w:p>
        </w:tc>
      </w:tr>
      <w:tr>
        <w:trPr>
          <w:cantSplit w:val="0"/>
          <w:tblHeader w:val="0"/>
        </w:trPr>
        <w:tc>
          <w:tcPr/>
          <w:p w:rsidR="00000000" w:rsidDel="00000000" w:rsidP="00000000" w:rsidRDefault="00000000" w:rsidRPr="00000000" w14:paraId="00000433">
            <w:pPr>
              <w:rPr/>
            </w:pPr>
            <w:r w:rsidDel="00000000" w:rsidR="00000000" w:rsidRPr="00000000">
              <w:rPr>
                <w:sz w:val="20"/>
                <w:szCs w:val="20"/>
                <w:rtl w:val="0"/>
              </w:rPr>
              <w:t xml:space="preserve">П8</w:t>
            </w:r>
            <w:r w:rsidDel="00000000" w:rsidR="00000000" w:rsidRPr="00000000">
              <w:rPr>
                <w:rtl w:val="0"/>
              </w:rPr>
            </w:r>
          </w:p>
        </w:tc>
        <w:tc>
          <w:tcPr/>
          <w:p w:rsidR="00000000" w:rsidDel="00000000" w:rsidP="00000000" w:rsidRDefault="00000000" w:rsidRPr="00000000" w14:paraId="00000434">
            <w:pPr>
              <w:rPr/>
            </w:pPr>
            <w:r w:rsidDel="00000000" w:rsidR="00000000" w:rsidRPr="00000000">
              <w:rPr>
                <w:sz w:val="20"/>
                <w:szCs w:val="20"/>
                <w:rtl w:val="0"/>
              </w:rPr>
              <w:t xml:space="preserve">Административен ресурс, администратор</w:t>
            </w:r>
            <w:r w:rsidDel="00000000" w:rsidR="00000000" w:rsidRPr="00000000">
              <w:rPr>
                <w:rtl w:val="0"/>
              </w:rPr>
            </w:r>
          </w:p>
        </w:tc>
        <w:tc>
          <w:tcPr/>
          <w:p w:rsidR="00000000" w:rsidDel="00000000" w:rsidP="00000000" w:rsidRDefault="00000000" w:rsidRPr="00000000" w14:paraId="00000435">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6">
            <w:pPr>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437">
            <w:pPr>
              <w:rPr/>
            </w:pPr>
            <w:r w:rsidDel="00000000" w:rsidR="00000000" w:rsidRPr="00000000">
              <w:rPr>
                <w:sz w:val="20"/>
                <w:szCs w:val="20"/>
                <w:rtl w:val="0"/>
              </w:rPr>
              <w:t xml:space="preserve">П9</w:t>
            </w:r>
            <w:r w:rsidDel="00000000" w:rsidR="00000000" w:rsidRPr="00000000">
              <w:rPr>
                <w:rtl w:val="0"/>
              </w:rPr>
            </w:r>
          </w:p>
        </w:tc>
        <w:tc>
          <w:tcPr/>
          <w:p w:rsidR="00000000" w:rsidDel="00000000" w:rsidP="00000000" w:rsidRDefault="00000000" w:rsidRPr="00000000" w14:paraId="00000438">
            <w:pPr>
              <w:rPr/>
            </w:pPr>
            <w:r w:rsidDel="00000000" w:rsidR="00000000" w:rsidRPr="00000000">
              <w:rPr>
                <w:sz w:val="20"/>
                <w:szCs w:val="20"/>
                <w:rtl w:val="0"/>
              </w:rPr>
              <w:t xml:space="preserve">Достъп до собствена количка</w:t>
            </w:r>
            <w:r w:rsidDel="00000000" w:rsidR="00000000" w:rsidRPr="00000000">
              <w:rPr>
                <w:rtl w:val="0"/>
              </w:rPr>
            </w:r>
          </w:p>
        </w:tc>
        <w:tc>
          <w:tcPr/>
          <w:p w:rsidR="00000000" w:rsidDel="00000000" w:rsidP="00000000" w:rsidRDefault="00000000" w:rsidRPr="00000000" w14:paraId="00000439">
            <w:pPr>
              <w:rPr/>
            </w:pPr>
            <w:r w:rsidDel="00000000" w:rsidR="00000000" w:rsidRPr="00000000">
              <w:rPr>
                <w:sz w:val="20"/>
                <w:szCs w:val="20"/>
                <w:rtl w:val="0"/>
              </w:rPr>
              <w:t xml:space="preserve">200</w:t>
            </w:r>
            <w:r w:rsidDel="00000000" w:rsidR="00000000" w:rsidRPr="00000000">
              <w:rPr>
                <w:rtl w:val="0"/>
              </w:rPr>
            </w:r>
          </w:p>
        </w:tc>
        <w:tc>
          <w:tcPr/>
          <w:p w:rsidR="00000000" w:rsidDel="00000000" w:rsidP="00000000" w:rsidRDefault="00000000" w:rsidRPr="00000000" w14:paraId="0000043A">
            <w:pPr>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p w:rsidR="00000000" w:rsidDel="00000000" w:rsidP="00000000" w:rsidRDefault="00000000" w:rsidRPr="00000000" w14:paraId="0000043B">
            <w:pPr>
              <w:rPr/>
            </w:pPr>
            <w:r w:rsidDel="00000000" w:rsidR="00000000" w:rsidRPr="00000000">
              <w:rPr>
                <w:sz w:val="20"/>
                <w:szCs w:val="20"/>
                <w:rtl w:val="0"/>
              </w:rPr>
              <w:t xml:space="preserve">П10</w:t>
            </w:r>
            <w:r w:rsidDel="00000000" w:rsidR="00000000" w:rsidRPr="00000000">
              <w:rPr>
                <w:rtl w:val="0"/>
              </w:rPr>
            </w:r>
          </w:p>
        </w:tc>
        <w:tc>
          <w:tcPr/>
          <w:p w:rsidR="00000000" w:rsidDel="00000000" w:rsidP="00000000" w:rsidRDefault="00000000" w:rsidRPr="00000000" w14:paraId="0000043C">
            <w:pPr>
              <w:rPr/>
            </w:pPr>
            <w:r w:rsidDel="00000000" w:rsidR="00000000" w:rsidRPr="00000000">
              <w:rPr>
                <w:sz w:val="20"/>
                <w:szCs w:val="20"/>
                <w:rtl w:val="0"/>
              </w:rPr>
              <w:t xml:space="preserve">Изчерпване на последната бройка</w:t>
            </w:r>
            <w:r w:rsidDel="00000000" w:rsidR="00000000" w:rsidRPr="00000000">
              <w:rPr>
                <w:rtl w:val="0"/>
              </w:rPr>
            </w:r>
          </w:p>
        </w:tc>
        <w:tc>
          <w:tcPr/>
          <w:p w:rsidR="00000000" w:rsidDel="00000000" w:rsidP="00000000" w:rsidRDefault="00000000" w:rsidRPr="00000000" w14:paraId="0000043D">
            <w:pPr>
              <w:rPr/>
            </w:pPr>
            <w:r w:rsidDel="00000000" w:rsidR="00000000" w:rsidRPr="00000000">
              <w:rPr>
                <w:sz w:val="20"/>
                <w:szCs w:val="20"/>
                <w:rtl w:val="0"/>
              </w:rPr>
              <w:t xml:space="preserve">Остава 1</w:t>
            </w:r>
            <w:r w:rsidDel="00000000" w:rsidR="00000000" w:rsidRPr="00000000">
              <w:rPr>
                <w:rtl w:val="0"/>
              </w:rPr>
            </w:r>
          </w:p>
        </w:tc>
        <w:tc>
          <w:tcPr/>
          <w:p w:rsidR="00000000" w:rsidDel="00000000" w:rsidP="00000000" w:rsidRDefault="00000000" w:rsidRPr="00000000" w14:paraId="0000043E">
            <w:pPr>
              <w:rPr/>
            </w:pPr>
            <w:r w:rsidDel="00000000" w:rsidR="00000000" w:rsidRPr="00000000">
              <w:rPr>
                <w:sz w:val="20"/>
                <w:szCs w:val="20"/>
                <w:rtl w:val="0"/>
              </w:rPr>
              <w:t xml:space="preserve">Размерът отпада</w:t>
            </w:r>
            <w:r w:rsidDel="00000000" w:rsidR="00000000" w:rsidRPr="00000000">
              <w:rPr>
                <w:rtl w:val="0"/>
              </w:rPr>
            </w:r>
          </w:p>
        </w:tc>
      </w:tr>
      <w:tr>
        <w:trPr>
          <w:cantSplit w:val="0"/>
          <w:tblHeader w:val="0"/>
        </w:trPr>
        <w:tc>
          <w:tcPr/>
          <w:p w:rsidR="00000000" w:rsidDel="00000000" w:rsidP="00000000" w:rsidRDefault="00000000" w:rsidRPr="00000000" w14:paraId="0000043F">
            <w:pPr>
              <w:rPr/>
            </w:pPr>
            <w:r w:rsidDel="00000000" w:rsidR="00000000" w:rsidRPr="00000000">
              <w:rPr>
                <w:sz w:val="20"/>
                <w:szCs w:val="20"/>
                <w:rtl w:val="0"/>
              </w:rPr>
              <w:t xml:space="preserve">П11</w:t>
            </w:r>
            <w:r w:rsidDel="00000000" w:rsidR="00000000" w:rsidRPr="00000000">
              <w:rPr>
                <w:rtl w:val="0"/>
              </w:rPr>
            </w:r>
          </w:p>
        </w:tc>
        <w:tc>
          <w:tcPr/>
          <w:p w:rsidR="00000000" w:rsidDel="00000000" w:rsidP="00000000" w:rsidRDefault="00000000" w:rsidRPr="00000000" w14:paraId="00000440">
            <w:pPr>
              <w:rPr/>
            </w:pPr>
            <w:r w:rsidDel="00000000" w:rsidR="00000000" w:rsidRPr="00000000">
              <w:rPr>
                <w:sz w:val="20"/>
                <w:szCs w:val="20"/>
                <w:rtl w:val="0"/>
              </w:rPr>
              <w:t xml:space="preserve">Добавяне с quantity равно на 5</w:t>
            </w:r>
            <w:r w:rsidDel="00000000" w:rsidR="00000000" w:rsidRPr="00000000">
              <w:rPr>
                <w:rtl w:val="0"/>
              </w:rPr>
            </w:r>
          </w:p>
        </w:tc>
        <w:tc>
          <w:tcPr/>
          <w:p w:rsidR="00000000" w:rsidDel="00000000" w:rsidP="00000000" w:rsidRDefault="00000000" w:rsidRPr="00000000" w14:paraId="00000441">
            <w:pPr>
              <w:rPr/>
            </w:pPr>
            <w:r w:rsidDel="00000000" w:rsidR="00000000" w:rsidRPr="00000000">
              <w:rPr>
                <w:sz w:val="20"/>
                <w:szCs w:val="20"/>
                <w:rtl w:val="0"/>
              </w:rPr>
              <w:t xml:space="preserve">Добавя 1</w:t>
            </w:r>
            <w:r w:rsidDel="00000000" w:rsidR="00000000" w:rsidRPr="00000000">
              <w:rPr>
                <w:rtl w:val="0"/>
              </w:rPr>
            </w:r>
          </w:p>
        </w:tc>
        <w:tc>
          <w:tcPr/>
          <w:p w:rsidR="00000000" w:rsidDel="00000000" w:rsidP="00000000" w:rsidRDefault="00000000" w:rsidRPr="00000000" w14:paraId="00000442">
            <w:pPr>
              <w:rPr/>
            </w:pPr>
            <w:r w:rsidDel="00000000" w:rsidR="00000000" w:rsidRPr="00000000">
              <w:rPr>
                <w:sz w:val="20"/>
                <w:szCs w:val="20"/>
                <w:rtl w:val="0"/>
              </w:rPr>
              <w:t xml:space="preserve">Добавя 5</w:t>
            </w:r>
            <w:r w:rsidDel="00000000" w:rsidR="00000000" w:rsidRPr="00000000">
              <w:rPr>
                <w:rtl w:val="0"/>
              </w:rPr>
            </w:r>
          </w:p>
        </w:tc>
      </w:tr>
    </w:tbl>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spacing w:after="240" w:lineRule="auto"/>
        <w:jc w:val="center"/>
        <w:rPr/>
      </w:pPr>
      <w:r w:rsidDel="00000000" w:rsidR="00000000" w:rsidRPr="00000000">
        <w:rPr>
          <w:b w:val="1"/>
          <w:bCs w:val="1"/>
          <w:sz w:val="24"/>
          <w:szCs w:val="24"/>
          <w:rtl w:val="0"/>
        </w:rPr>
        <w:t xml:space="preserve">Таблица 4.7 - Резултати от повторното тестване</w:t>
      </w:r>
      <w:r w:rsidDel="00000000" w:rsidR="00000000" w:rsidRPr="00000000">
        <w:rPr>
          <w:rtl w:val="0"/>
        </w:rPr>
      </w:r>
    </w:p>
    <w:p w:rsidR="00000000" w:rsidDel="00000000" w:rsidP="00000000" w:rsidRDefault="00000000" w:rsidRPr="00000000" w14:paraId="00000445">
      <w:pPr>
        <w:pStyle w:val="Heading2"/>
        <w:rPr/>
      </w:pPr>
      <w:r w:rsidDel="00000000" w:rsidR="00000000" w:rsidRPr="00000000">
        <w:rPr>
          <w:b w:val="1"/>
          <w:bCs w:val="1"/>
          <w:rtl w:val="0"/>
        </w:rPr>
        <w:t xml:space="preserve">4.7. Обобщение</w:t>
      </w:r>
      <w:r w:rsidDel="00000000" w:rsidR="00000000" w:rsidRPr="00000000">
        <w:rPr>
          <w:rtl w:val="0"/>
        </w:rPr>
      </w:r>
    </w:p>
    <w:p w:rsidR="00000000" w:rsidDel="00000000" w:rsidP="00000000" w:rsidRDefault="00000000" w:rsidRPr="00000000" w14:paraId="00000446">
      <w:pPr>
        <w:spacing w:after="120" w:lineRule="auto"/>
        <w:ind/>
        <w:jc w:val="both"/>
        <w:rPr/>
      </w:pPr>
      <w:r w:rsidDel="00000000" w:rsidR="00000000" w:rsidRPr="00000000">
        <w:rPr>
          <w:sz w:val="24"/>
          <w:szCs w:val="24"/>
          <w:rtl w:val="0"/>
        </w:rPr>
        <w:t xml:space="preserve">Ръчното тестване, изведено от use-case диаграмата, откри девет дефекта, три от които засягат сигурността на системата. Най-съществената находка е, че ограничението за непотвърден имейл, което изглежда работещо при вход, се заобикаля чрез токена, издаван при регистрация, и че административните операции не са отделени от потребителските.</w:t>
      </w:r>
      <w:r w:rsidDel="00000000" w:rsidR="00000000" w:rsidRPr="00000000">
        <w:rPr>
          <w:rtl w:val="0"/>
        </w:rPr>
      </w:r>
    </w:p>
    <w:p w:rsidR="00000000" w:rsidDel="00000000" w:rsidP="00000000" w:rsidRDefault="00000000" w:rsidRPr="00000000" w14:paraId="00000447">
      <w:pPr>
        <w:spacing w:after="120" w:lineRule="auto"/>
        <w:ind/>
        <w:jc w:val="both"/>
        <w:rPr/>
      </w:pPr>
      <w:r w:rsidDel="00000000" w:rsidR="00000000" w:rsidRPr="00000000">
        <w:rPr>
          <w:sz w:val="24"/>
          <w:szCs w:val="24"/>
          <w:rtl w:val="0"/>
        </w:rPr>
        <w:t xml:space="preserve">Особено полезен се оказа подходът на частично отворената кутия. Проверките B3, B4 и B5 не биха открили нищо, ако бяха проведени само през потребителския интерфейс, тъй като клиентската част не предлага начин за достигане на административните операции от обикновен профил. Дефектът е видим единствено при директни заявки към сървъра.</w:t>
      </w:r>
      <w:r w:rsidDel="00000000" w:rsidR="00000000" w:rsidRPr="00000000">
        <w:rPr>
          <w:rtl w:val="0"/>
        </w:rPr>
      </w:r>
    </w:p>
    <w:p w:rsidR="00000000" w:rsidDel="00000000" w:rsidP="00000000" w:rsidRDefault="00000000" w:rsidRPr="00000000" w14:paraId="00000448">
      <w:pPr>
        <w:spacing w:after="120" w:lineRule="auto"/>
        <w:ind/>
        <w:jc w:val="both"/>
        <w:rPr/>
      </w:pPr>
      <w:r w:rsidDel="00000000" w:rsidR="00000000" w:rsidRPr="00000000">
        <w:rPr>
          <w:sz w:val="24"/>
          <w:szCs w:val="24"/>
          <w:rtl w:val="0"/>
        </w:rPr>
        <w:t xml:space="preserve">Подходът на отворената кутия показа стойността на контролния случай. Намаляването на наличност изглежда изправно при всяка стойност освен последната, поради което дефектът Н5 е останал незабелязан при предходната работа по модула.</w:t>
      </w:r>
      <w:r w:rsidDel="00000000" w:rsidR="00000000" w:rsidRPr="00000000">
        <w:rPr>
          <w:rtl w:val="0"/>
        </w:rPr>
      </w:r>
    </w:p>
    <w:p w:rsidR="00000000" w:rsidDel="00000000" w:rsidP="00000000" w:rsidRDefault="00000000" w:rsidRPr="00000000" w14:paraId="00000449">
      <w:pPr>
        <w:spacing w:after="120" w:lineRule="auto"/>
        <w:ind/>
        <w:jc w:val="both"/>
        <w:rPr/>
      </w:pPr>
      <w:r w:rsidDel="00000000" w:rsidR="00000000" w:rsidRPr="00000000">
        <w:rPr>
          <w:sz w:val="24"/>
          <w:szCs w:val="24"/>
          <w:rtl w:val="0"/>
        </w:rPr>
        <w:t xml:space="preserve">След нанесените корекции всички единадесет повторни проверки преминават успешно. Остава едно ограничение на средата: изпращащият адрес принадлежи на пясъчника на Resend и доставя писма единствено до адреса на притежателя на акаунта. До регистриране на собствен домейн реална регистрация на външни потребители не е възможна. Това ограничение не произтича от кода и е отбелязано в глава 5.</w:t>
      </w:r>
      <w:r w:rsidDel="00000000" w:rsidR="00000000" w:rsidRPr="00000000">
        <w:rPr>
          <w:rtl w:val="0"/>
        </w:rPr>
      </w:r>
    </w:p>
    <w:p w:rsidR="00000000" w:rsidDel="00000000" w:rsidP="00000000" w:rsidRDefault="00000000" w:rsidRPr="00000000" w14:paraId="0000044A">
      <w:pPr>
        <w:rPr/>
      </w:pPr>
      <w:r w:rsidDel="00000000" w:rsidR="00000000" w:rsidRPr="00000000">
        <w:br w:type="page"/>
      </w:r>
      <w:r w:rsidDel="00000000" w:rsidR="00000000" w:rsidRPr="00000000">
        <w:rPr>
          <w:rtl w:val="0"/>
        </w:rPr>
      </w:r>
    </w:p>
    <w:p w:rsidR="00000000" w:rsidDel="00000000" w:rsidP="00000000" w:rsidRDefault="00000000" w:rsidRPr="00000000" w14:paraId="0000044B">
      <w:pPr>
        <w:pStyle w:val="Heading1"/>
        <w:rPr/>
      </w:pPr>
      <w:r w:rsidDel="00000000" w:rsidR="00000000" w:rsidRPr="00000000">
        <w:rPr>
          <w:b w:val="1"/>
          <w:bCs w:val="1"/>
          <w:rtl w:val="0"/>
        </w:rPr>
        <w:t xml:space="preserve">Глава 5. Бъдеща визия</w:t>
      </w:r>
      <w:r w:rsidDel="00000000" w:rsidR="00000000" w:rsidRPr="00000000">
        <w:rPr>
          <w:rtl w:val="0"/>
        </w:rPr>
      </w:r>
    </w:p>
    <w:p w:rsidR="00000000" w:rsidDel="00000000" w:rsidP="00000000" w:rsidRDefault="00000000" w:rsidRPr="00000000" w14:paraId="0000044C">
      <w:pPr>
        <w:spacing w:after="120" w:lineRule="auto"/>
        <w:ind/>
        <w:jc w:val="both"/>
        <w:rPr/>
      </w:pPr>
      <w:r w:rsidDel="00000000" w:rsidR="00000000" w:rsidRPr="00000000">
        <w:rPr>
          <w:sz w:val="24"/>
          <w:szCs w:val="24"/>
          <w:rtl w:val="0"/>
        </w:rPr>
        <w:t xml:space="preserve">Настоящата глава очертава посоките, в които TrailBlaze може да бъде развит. Изброените задачи произтичат пряко от ограниченията, установени при разработката и при тестването, описано в глава 4.</w:t>
      </w:r>
      <w:r w:rsidDel="00000000" w:rsidR="00000000" w:rsidRPr="00000000">
        <w:rPr>
          <w:rtl w:val="0"/>
        </w:rPr>
      </w:r>
    </w:p>
    <w:p w:rsidR="00000000" w:rsidDel="00000000" w:rsidP="00000000" w:rsidRDefault="00000000" w:rsidRPr="00000000" w14:paraId="0000044D">
      <w:pPr>
        <w:pStyle w:val="Heading2"/>
        <w:rPr/>
      </w:pPr>
      <w:r w:rsidDel="00000000" w:rsidR="00000000" w:rsidRPr="00000000">
        <w:rPr>
          <w:b w:val="1"/>
          <w:bCs w:val="1"/>
          <w:rtl w:val="0"/>
        </w:rPr>
        <w:t xml:space="preserve">5.1. Технически задачи с непосредствен приоритет</w:t>
      </w:r>
      <w:r w:rsidDel="00000000" w:rsidR="00000000" w:rsidRPr="00000000">
        <w:rPr>
          <w:rtl w:val="0"/>
        </w:rPr>
      </w:r>
    </w:p>
    <w:p w:rsidR="00000000" w:rsidDel="00000000" w:rsidP="00000000" w:rsidRDefault="00000000" w:rsidRPr="00000000" w14:paraId="0000044E">
      <w:pPr>
        <w:spacing w:after="120" w:lineRule="auto"/>
        <w:ind/>
        <w:jc w:val="both"/>
        <w:rPr/>
      </w:pPr>
      <w:r w:rsidDel="00000000" w:rsidR="00000000" w:rsidRPr="00000000">
        <w:rPr>
          <w:sz w:val="24"/>
          <w:szCs w:val="24"/>
          <w:rtl w:val="0"/>
        </w:rPr>
        <w:t xml:space="preserve">Собствен домейн за изпращане на писма. Понастоящем писмата за потвърждение се изпращат от адрес, принадлежащ на пясъчника на доставчика Resend, който доставя единствено до адреса на притежателя на акаунта. Регистрирането на собствен домейн и настройването на записите SPF и DKIM е задължително условие, за да може системата да обслужва външни потребители.</w:t>
      </w:r>
      <w:r w:rsidDel="00000000" w:rsidR="00000000" w:rsidRPr="00000000">
        <w:rPr>
          <w:rtl w:val="0"/>
        </w:rPr>
      </w:r>
    </w:p>
    <w:p w:rsidR="00000000" w:rsidDel="00000000" w:rsidP="00000000" w:rsidRDefault="00000000" w:rsidRPr="00000000" w14:paraId="0000044F">
      <w:pPr>
        <w:spacing w:after="120" w:lineRule="auto"/>
        <w:ind/>
        <w:jc w:val="both"/>
        <w:rPr/>
      </w:pPr>
      <w:r w:rsidDel="00000000" w:rsidR="00000000" w:rsidRPr="00000000">
        <w:rPr>
          <w:sz w:val="24"/>
          <w:szCs w:val="24"/>
          <w:rtl w:val="0"/>
        </w:rPr>
        <w:t xml:space="preserve">Автоматизирано тестване. Проверките, описани в глава 4, са проведени ръчно. Изграждането на набор от автоматизирани тестове за сървърната част би позволило дефекти като описания в точка 4.4 да бъдат откривани при всяка промяна, а не при целенасочено търсене. Особено подходящи за автоматизация са проверките на контрола на достъпа, тъй като те не зависят от потребителския интерфейс.</w:t>
      </w:r>
      <w:r w:rsidDel="00000000" w:rsidR="00000000" w:rsidRPr="00000000">
        <w:rPr>
          <w:rtl w:val="0"/>
        </w:rPr>
      </w:r>
    </w:p>
    <w:p w:rsidR="00000000" w:rsidDel="00000000" w:rsidP="00000000" w:rsidRDefault="00000000" w:rsidRPr="00000000" w14:paraId="00000450">
      <w:pPr>
        <w:spacing w:after="120" w:lineRule="auto"/>
        <w:ind/>
        <w:jc w:val="both"/>
        <w:rPr/>
      </w:pPr>
      <w:r w:rsidDel="00000000" w:rsidR="00000000" w:rsidRPr="00000000">
        <w:rPr>
          <w:sz w:val="24"/>
          <w:szCs w:val="24"/>
          <w:rtl w:val="0"/>
        </w:rPr>
        <w:t xml:space="preserve">Устойчиво обновяване на статуса на поръчките. Както е отбелязано в точка 3.2.9, обновяването се извършва чрез отложени изпълнения в паметта на процеса и се губи при рестартиране. Пренасянето на тази задача към опашка от задачи със съхранявано състояние би направило поведението предвидимо.</w:t>
      </w:r>
      <w:r w:rsidDel="00000000" w:rsidR="00000000" w:rsidRPr="00000000">
        <w:rPr>
          <w:rtl w:val="0"/>
        </w:rPr>
      </w:r>
    </w:p>
    <w:p w:rsidR="00000000" w:rsidDel="00000000" w:rsidP="00000000" w:rsidRDefault="00000000" w:rsidRPr="00000000" w14:paraId="00000451">
      <w:pPr>
        <w:spacing w:after="120" w:lineRule="auto"/>
        <w:ind/>
        <w:jc w:val="both"/>
        <w:rPr/>
      </w:pPr>
      <w:r w:rsidDel="00000000" w:rsidR="00000000" w:rsidRPr="00000000">
        <w:rPr>
          <w:sz w:val="24"/>
          <w:szCs w:val="24"/>
          <w:rtl w:val="0"/>
        </w:rPr>
        <w:t xml:space="preserve">Прецизиране на съобщенията за грешки. При заявка към OpenRouteService за точка, край която няма картографирана пътека, услугата връща отказ, който системата предава като обща сървърна грешка. По-точно би било такъв случай да се разпознава като невалиден вход и потребителят да получи указание да избере друга начална точка. Сходно, отговорите на Overpass при синтактично невалидна заявка понастоящем се тълкуват като ограничение на честотата.</w:t>
      </w:r>
      <w:r w:rsidDel="00000000" w:rsidR="00000000" w:rsidRPr="00000000">
        <w:rPr>
          <w:rtl w:val="0"/>
        </w:rPr>
      </w:r>
    </w:p>
    <w:p w:rsidR="00000000" w:rsidDel="00000000" w:rsidP="00000000" w:rsidRDefault="00000000" w:rsidRPr="00000000" w14:paraId="00000452">
      <w:pPr>
        <w:pStyle w:val="Heading2"/>
        <w:rPr/>
      </w:pPr>
      <w:r w:rsidDel="00000000" w:rsidR="00000000" w:rsidRPr="00000000">
        <w:rPr>
          <w:b w:val="1"/>
          <w:bCs w:val="1"/>
          <w:rtl w:val="0"/>
        </w:rPr>
        <w:t xml:space="preserve">5.2. Разширяване на функционалността</w:t>
      </w:r>
      <w:r w:rsidDel="00000000" w:rsidR="00000000" w:rsidRPr="00000000">
        <w:rPr>
          <w:rtl w:val="0"/>
        </w:rPr>
      </w:r>
    </w:p>
    <w:p w:rsidR="00000000" w:rsidDel="00000000" w:rsidP="00000000" w:rsidRDefault="00000000" w:rsidRPr="00000000" w14:paraId="00000453">
      <w:pPr>
        <w:spacing w:after="120" w:lineRule="auto"/>
        <w:ind/>
        <w:jc w:val="both"/>
        <w:rPr/>
      </w:pPr>
      <w:r w:rsidDel="00000000" w:rsidR="00000000" w:rsidRPr="00000000">
        <w:rPr>
          <w:sz w:val="24"/>
          <w:szCs w:val="24"/>
          <w:rtl w:val="0"/>
        </w:rPr>
        <w:t xml:space="preserve">Пълноценен административен панел. Описаният в глава 2 случай на употреба "Управление на продукти" понастоящем е реализиран само в частта, отнасяща се до наличностите по размери. Добавянето, редактирането и премахването на самите продукти все още изисква пряка намеса в базата данни.</w:t>
      </w:r>
      <w:r w:rsidDel="00000000" w:rsidR="00000000" w:rsidRPr="00000000">
        <w:rPr>
          <w:rtl w:val="0"/>
        </w:rPr>
      </w:r>
    </w:p>
    <w:p w:rsidR="00000000" w:rsidDel="00000000" w:rsidP="00000000" w:rsidRDefault="00000000" w:rsidRPr="00000000" w14:paraId="00000454">
      <w:pPr>
        <w:spacing w:after="120" w:lineRule="auto"/>
        <w:ind/>
        <w:jc w:val="both"/>
        <w:rPr/>
      </w:pPr>
      <w:r w:rsidDel="00000000" w:rsidR="00000000" w:rsidRPr="00000000">
        <w:rPr>
          <w:sz w:val="24"/>
          <w:szCs w:val="24"/>
          <w:rtl w:val="0"/>
        </w:rPr>
        <w:t xml:space="preserve">Кеширане на обръщенията към външни услуги. Резултатите от търсенето на пътеки за дадена област се променят рядко. Съхраняването им за определен период би намалило натоварването върху публичната инфраструктура на Overpass и би ускорило работата на страницата с маршрути.</w:t>
      </w:r>
      <w:r w:rsidDel="00000000" w:rsidR="00000000" w:rsidRPr="00000000">
        <w:rPr>
          <w:rtl w:val="0"/>
        </w:rPr>
      </w:r>
    </w:p>
    <w:p w:rsidR="00000000" w:rsidDel="00000000" w:rsidP="00000000" w:rsidRDefault="00000000" w:rsidRPr="00000000" w14:paraId="00000455">
      <w:pPr>
        <w:spacing w:after="120" w:lineRule="auto"/>
        <w:ind/>
        <w:jc w:val="both"/>
        <w:rPr/>
      </w:pPr>
      <w:r w:rsidDel="00000000" w:rsidR="00000000" w:rsidRPr="00000000">
        <w:rPr>
          <w:sz w:val="24"/>
          <w:szCs w:val="24"/>
          <w:rtl w:val="0"/>
        </w:rPr>
        <w:t xml:space="preserve">Потребителски отзиви и оценки за продуктите, както и записване на изминати маршрути в потребителския профил, биха обвързали по-тясно двете основни части на системата - магазина и планирането на преходи.</w:t>
      </w:r>
      <w:r w:rsidDel="00000000" w:rsidR="00000000" w:rsidRPr="00000000">
        <w:rPr>
          <w:rtl w:val="0"/>
        </w:rPr>
      </w:r>
    </w:p>
    <w:p w:rsidR="00000000" w:rsidDel="00000000" w:rsidP="00000000" w:rsidRDefault="00000000" w:rsidRPr="00000000" w14:paraId="00000456">
      <w:pPr>
        <w:spacing w:after="120" w:lineRule="auto"/>
        <w:ind/>
        <w:jc w:val="both"/>
        <w:rPr/>
      </w:pPr>
      <w:r w:rsidDel="00000000" w:rsidR="00000000" w:rsidRPr="00000000">
        <w:rPr>
          <w:sz w:val="24"/>
          <w:szCs w:val="24"/>
          <w:rtl w:val="0"/>
        </w:rPr>
        <w:t xml:space="preserve">Многоезичност. Понастоящем интерфейсът е достъпен на един език. Изнасянето на текстовете в отделни ресурсни файлове би позволило добавянето на нови езици без промени в компонентите.</w:t>
      </w:r>
      <w:r w:rsidDel="00000000" w:rsidR="00000000" w:rsidRPr="00000000">
        <w:rPr>
          <w:rtl w:val="0"/>
        </w:rPr>
      </w:r>
    </w:p>
    <w:p w:rsidR="00000000" w:rsidDel="00000000" w:rsidP="00000000" w:rsidRDefault="00000000" w:rsidRPr="00000000" w14:paraId="00000457">
      <w:pPr>
        <w:rPr/>
      </w:pPr>
      <w:r w:rsidDel="00000000" w:rsidR="00000000" w:rsidRPr="00000000">
        <w:br w:type="page"/>
      </w:r>
      <w:r w:rsidDel="00000000" w:rsidR="00000000" w:rsidRPr="00000000">
        <w:rPr>
          <w:rtl w:val="0"/>
        </w:rPr>
      </w:r>
    </w:p>
    <w:p w:rsidR="00000000" w:rsidDel="00000000" w:rsidP="00000000" w:rsidRDefault="00000000" w:rsidRPr="00000000" w14:paraId="00000458">
      <w:pPr>
        <w:pStyle w:val="Heading1"/>
        <w:rPr/>
      </w:pPr>
      <w:r w:rsidDel="00000000" w:rsidR="00000000" w:rsidRPr="00000000">
        <w:rPr>
          <w:b w:val="1"/>
          <w:bCs w:val="1"/>
          <w:rtl w:val="0"/>
        </w:rPr>
        <w:t xml:space="preserve">Заключение</w:t>
      </w:r>
      <w:r w:rsidDel="00000000" w:rsidR="00000000" w:rsidRPr="00000000">
        <w:rPr>
          <w:rtl w:val="0"/>
        </w:rPr>
      </w:r>
    </w:p>
    <w:p w:rsidR="00000000" w:rsidDel="00000000" w:rsidP="00000000" w:rsidRDefault="00000000" w:rsidRPr="00000000" w14:paraId="00000459">
      <w:pPr>
        <w:spacing w:after="120" w:lineRule="auto"/>
        <w:ind/>
        <w:jc w:val="both"/>
        <w:rPr/>
      </w:pPr>
      <w:r w:rsidDel="00000000" w:rsidR="00000000" w:rsidRPr="00000000">
        <w:rPr>
          <w:sz w:val="24"/>
          <w:szCs w:val="24"/>
          <w:rtl w:val="0"/>
        </w:rPr>
        <w:t xml:space="preserve">В рамките на дипломната работа е проектирана и реализирана уеб базирана система TrailBlaze, съчетаваща електронен магазин за туристическа екипировка с инструменти за планиране на пешеходни маршрути.</w:t>
      </w:r>
      <w:r w:rsidDel="00000000" w:rsidR="00000000" w:rsidRPr="00000000">
        <w:rPr>
          <w:rtl w:val="0"/>
        </w:rPr>
      </w:r>
    </w:p>
    <w:p w:rsidR="00000000" w:rsidDel="00000000" w:rsidP="00000000" w:rsidRDefault="00000000" w:rsidRPr="00000000" w14:paraId="0000045A">
      <w:pPr>
        <w:spacing w:after="120" w:lineRule="auto"/>
        <w:ind/>
        <w:jc w:val="both"/>
        <w:rPr/>
      </w:pPr>
      <w:r w:rsidDel="00000000" w:rsidR="00000000" w:rsidRPr="00000000">
        <w:rPr>
          <w:sz w:val="24"/>
          <w:szCs w:val="24"/>
          <w:rtl w:val="0"/>
        </w:rPr>
        <w:t xml:space="preserve">Направеният в глава 1 преглед на съществуващи решения показа, че функционалността на онлайн магазините е добре установена, но че специализираните магазини за туристическа екипировка не предлагат средства, подпомагащи избора според конкретния преход. Именно това наблюдение определи целта на разработката.</w:t>
      </w:r>
      <w:r w:rsidDel="00000000" w:rsidR="00000000" w:rsidRPr="00000000">
        <w:rPr>
          <w:rtl w:val="0"/>
        </w:rPr>
      </w:r>
    </w:p>
    <w:p w:rsidR="00000000" w:rsidDel="00000000" w:rsidP="00000000" w:rsidRDefault="00000000" w:rsidRPr="00000000" w14:paraId="0000045B">
      <w:pPr>
        <w:spacing w:after="120" w:lineRule="auto"/>
        <w:ind/>
        <w:jc w:val="both"/>
        <w:rPr/>
      </w:pPr>
      <w:r w:rsidDel="00000000" w:rsidR="00000000" w:rsidRPr="00000000">
        <w:rPr>
          <w:sz w:val="24"/>
          <w:szCs w:val="24"/>
          <w:rtl w:val="0"/>
        </w:rPr>
        <w:t xml:space="preserve">В глава 2 са описани архитектурният и функционалният модел на системата, сценариите на употреба и организацията на данните. В глава 3 са обосновани използваните технологии и е описана реализацията: слоестата организация на сървърната част, приложно-програмният интерфейс, контролът на достъпа, работата с базата данни чрез Prisma и интеграциите с картографски, метеорологични и платежни услуги.</w:t>
      </w:r>
      <w:r w:rsidDel="00000000" w:rsidR="00000000" w:rsidRPr="00000000">
        <w:rPr>
          <w:rtl w:val="0"/>
        </w:rPr>
      </w:r>
    </w:p>
    <w:p w:rsidR="00000000" w:rsidDel="00000000" w:rsidP="00000000" w:rsidRDefault="00000000" w:rsidRPr="00000000" w14:paraId="0000045C">
      <w:pPr>
        <w:spacing w:after="120" w:lineRule="auto"/>
        <w:ind/>
        <w:jc w:val="both"/>
        <w:rPr/>
      </w:pPr>
      <w:r w:rsidDel="00000000" w:rsidR="00000000" w:rsidRPr="00000000">
        <w:rPr>
          <w:sz w:val="24"/>
          <w:szCs w:val="24"/>
          <w:rtl w:val="0"/>
        </w:rPr>
        <w:t xml:space="preserve">Глава 4 представя проведеното тестване. Изведените от диаграмата на случаите на употреба проверки откриха девет дефекта, три от които засягат сигурността на системата. Най-съществената находка е разминаване между проектното решение и реализацията: описаният в глава 2 сценарий изисква профилът да се активира след потвърждаване на адреса, докато реализацията издаваше сесия още при регистрацията. Всички открити дефекти са отстранени, а нанесените промени са проверени с единадесет повторни теста.</w:t>
      </w:r>
      <w:r w:rsidDel="00000000" w:rsidR="00000000" w:rsidRPr="00000000">
        <w:rPr>
          <w:rtl w:val="0"/>
        </w:rPr>
      </w:r>
    </w:p>
    <w:p w:rsidR="00000000" w:rsidDel="00000000" w:rsidP="00000000" w:rsidRDefault="00000000" w:rsidRPr="00000000" w14:paraId="0000045D">
      <w:pPr>
        <w:spacing w:after="120" w:lineRule="auto"/>
        <w:ind/>
        <w:jc w:val="both"/>
        <w:rPr/>
      </w:pPr>
      <w:r w:rsidDel="00000000" w:rsidR="00000000" w:rsidRPr="00000000">
        <w:rPr>
          <w:sz w:val="24"/>
          <w:szCs w:val="24"/>
          <w:rtl w:val="0"/>
        </w:rPr>
        <w:t>Целта и задачите, поставени в точка 1.4, са изпълнени. Системата е разположена в производствена среда и е достъпна за използване. Посоките за по-нататъшно развитие са очертани в глава 5.</w:t>
      </w:r>
      <w:r w:rsidDel="00000000" w:rsidR="00000000" w:rsidRPr="00000000">
        <w:rPr>
          <w:rtl w:val="0"/>
        </w:rPr>
      </w:r>
    </w:p>
    <w:p w:rsidR="00000000" w:rsidDel="00000000" w:rsidP="00000000" w:rsidRDefault="00000000" w:rsidRPr="00000000" w14:paraId="0000045E">
      <w:pPr>
        <w:rPr/>
      </w:pPr>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1"/>
        <w:rPr/>
      </w:pPr>
      <w:r w:rsidDel="00000000" w:rsidR="00000000" w:rsidRPr="00000000">
        <w:rPr>
          <w:rtl w:val="0"/>
        </w:rPr>
        <w:t xml:space="preserve">Литература</w:t>
      </w:r>
    </w:p>
    <w:p w:rsidR="00000000" w:rsidDel="00000000" w:rsidP="00000000" w:rsidRDefault="00000000" w:rsidRPr="00000000" w14:paraId="00000460">
      <w:pPr>
        <w:spacing w:after="120" w:lineRule="auto"/>
        <w:ind w:left="360" w:hanging="360"/>
        <w:jc w:val="both"/>
        <w:rPr/>
      </w:pPr>
      <w:r w:rsidDel="00000000" w:rsidR="00000000" w:rsidRPr="00000000">
        <w:rPr>
          <w:sz w:val="24"/>
          <w:szCs w:val="24"/>
          <w:rtl w:val="0"/>
        </w:rPr>
        <w:t xml:space="preserve">1. React. Официална документация. https://react.dev</w:t>
      </w:r>
      <w:r w:rsidDel="00000000" w:rsidR="00000000" w:rsidRPr="00000000">
        <w:rPr>
          <w:rtl w:val="0"/>
        </w:rPr>
      </w:r>
    </w:p>
    <w:p w:rsidR="00000000" w:rsidDel="00000000" w:rsidP="00000000" w:rsidRDefault="00000000" w:rsidRPr="00000000" w14:paraId="00000461">
      <w:pPr>
        <w:spacing w:after="120" w:lineRule="auto"/>
        <w:ind w:left="360" w:hanging="360"/>
        <w:jc w:val="both"/>
        <w:rPr/>
      </w:pPr>
      <w:r w:rsidDel="00000000" w:rsidR="00000000" w:rsidRPr="00000000">
        <w:rPr>
          <w:sz w:val="24"/>
          <w:szCs w:val="24"/>
          <w:rtl w:val="0"/>
        </w:rPr>
        <w:t xml:space="preserve">2. React Router. Официална документация. https://reactrouter.com</w:t>
      </w:r>
      <w:r w:rsidDel="00000000" w:rsidR="00000000" w:rsidRPr="00000000">
        <w:rPr>
          <w:rtl w:val="0"/>
        </w:rPr>
      </w:r>
    </w:p>
    <w:p w:rsidR="00000000" w:rsidDel="00000000" w:rsidP="00000000" w:rsidRDefault="00000000" w:rsidRPr="00000000" w14:paraId="00000462">
      <w:pPr>
        <w:spacing w:after="120" w:lineRule="auto"/>
        <w:ind w:left="360" w:hanging="360"/>
        <w:jc w:val="both"/>
        <w:rPr/>
      </w:pPr>
      <w:r w:rsidDel="00000000" w:rsidR="00000000" w:rsidRPr="00000000">
        <w:rPr>
          <w:sz w:val="24"/>
          <w:szCs w:val="24"/>
          <w:rtl w:val="0"/>
        </w:rPr>
        <w:t xml:space="preserve">3. Vite. Официална документация. https://vite.dev</w:t>
      </w:r>
      <w:r w:rsidDel="00000000" w:rsidR="00000000" w:rsidRPr="00000000">
        <w:rPr>
          <w:rtl w:val="0"/>
        </w:rPr>
      </w:r>
    </w:p>
    <w:p w:rsidR="00000000" w:rsidDel="00000000" w:rsidP="00000000" w:rsidRDefault="00000000" w:rsidRPr="00000000" w14:paraId="00000463">
      <w:pPr>
        <w:spacing w:after="120" w:lineRule="auto"/>
        <w:ind w:left="360" w:hanging="360"/>
        <w:jc w:val="both"/>
        <w:rPr/>
      </w:pPr>
      <w:r w:rsidDel="00000000" w:rsidR="00000000" w:rsidRPr="00000000">
        <w:rPr>
          <w:sz w:val="24"/>
          <w:szCs w:val="24"/>
          <w:rtl w:val="0"/>
        </w:rPr>
        <w:t xml:space="preserve">4. Node.js. Официална документация. https://nodejs.org/docs</w:t>
      </w:r>
      <w:r w:rsidDel="00000000" w:rsidR="00000000" w:rsidRPr="00000000">
        <w:rPr>
          <w:rtl w:val="0"/>
        </w:rPr>
      </w:r>
    </w:p>
    <w:p w:rsidR="00000000" w:rsidDel="00000000" w:rsidP="00000000" w:rsidRDefault="00000000" w:rsidRPr="00000000" w14:paraId="00000464">
      <w:pPr>
        <w:spacing w:after="120" w:lineRule="auto"/>
        <w:ind w:left="360" w:hanging="360"/>
        <w:jc w:val="both"/>
        <w:rPr/>
      </w:pPr>
      <w:r w:rsidDel="00000000" w:rsidR="00000000" w:rsidRPr="00000000">
        <w:rPr>
          <w:sz w:val="24"/>
          <w:szCs w:val="24"/>
          <w:rtl w:val="0"/>
        </w:rPr>
        <w:t xml:space="preserve">5. Express. Официална документация. https://expressjs.com</w:t>
      </w:r>
      <w:r w:rsidDel="00000000" w:rsidR="00000000" w:rsidRPr="00000000">
        <w:rPr>
          <w:rtl w:val="0"/>
        </w:rPr>
      </w:r>
    </w:p>
    <w:p w:rsidR="00000000" w:rsidDel="00000000" w:rsidP="00000000" w:rsidRDefault="00000000" w:rsidRPr="00000000" w14:paraId="00000465">
      <w:pPr>
        <w:spacing w:after="120" w:lineRule="auto"/>
        <w:ind w:left="360" w:hanging="360"/>
        <w:jc w:val="both"/>
        <w:rPr/>
      </w:pPr>
      <w:r w:rsidDel="00000000" w:rsidR="00000000" w:rsidRPr="00000000">
        <w:rPr>
          <w:sz w:val="24"/>
          <w:szCs w:val="24"/>
          <w:rtl w:val="0"/>
        </w:rPr>
        <w:t xml:space="preserve">6. Prisma. Официална документация. https://www.prisma.io/docs</w:t>
      </w:r>
      <w:r w:rsidDel="00000000" w:rsidR="00000000" w:rsidRPr="00000000">
        <w:rPr>
          <w:rtl w:val="0"/>
        </w:rPr>
      </w:r>
    </w:p>
    <w:p w:rsidR="00000000" w:rsidDel="00000000" w:rsidP="00000000" w:rsidRDefault="00000000" w:rsidRPr="00000000" w14:paraId="00000466">
      <w:pPr>
        <w:spacing w:after="120" w:lineRule="auto"/>
        <w:ind w:left="360" w:hanging="360"/>
        <w:jc w:val="both"/>
        <w:rPr/>
      </w:pPr>
      <w:r w:rsidDel="00000000" w:rsidR="00000000" w:rsidRPr="00000000">
        <w:rPr>
          <w:sz w:val="24"/>
          <w:szCs w:val="24"/>
          <w:rtl w:val="0"/>
        </w:rPr>
        <w:t xml:space="preserve">7. PostgreSQL. Официална документация. https://www.postgresql.org/docs</w:t>
      </w:r>
      <w:r w:rsidDel="00000000" w:rsidR="00000000" w:rsidRPr="00000000">
        <w:rPr>
          <w:rtl w:val="0"/>
        </w:rPr>
      </w:r>
    </w:p>
    <w:p w:rsidR="00000000" w:rsidDel="00000000" w:rsidP="00000000" w:rsidRDefault="00000000" w:rsidRPr="00000000" w14:paraId="00000467">
      <w:pPr>
        <w:spacing w:after="120" w:lineRule="auto"/>
        <w:ind w:left="360" w:hanging="360"/>
        <w:jc w:val="both"/>
        <w:rPr/>
      </w:pPr>
      <w:r w:rsidDel="00000000" w:rsidR="00000000" w:rsidRPr="00000000">
        <w:rPr>
          <w:sz w:val="24"/>
          <w:szCs w:val="24"/>
          <w:rtl w:val="0"/>
        </w:rPr>
        <w:t xml:space="preserve">8. Tailwind CSS. Официална документация. https://tailwindcss.com/docs</w:t>
      </w:r>
      <w:r w:rsidDel="00000000" w:rsidR="00000000" w:rsidRPr="00000000">
        <w:rPr>
          <w:rtl w:val="0"/>
        </w:rPr>
      </w:r>
    </w:p>
    <w:p w:rsidR="00000000" w:rsidDel="00000000" w:rsidP="00000000" w:rsidRDefault="00000000" w:rsidRPr="00000000" w14:paraId="00000468">
      <w:pPr>
        <w:spacing w:after="120" w:lineRule="auto"/>
        <w:ind w:left="360" w:hanging="360"/>
        <w:jc w:val="both"/>
        <w:rPr/>
      </w:pPr>
      <w:r w:rsidDel="00000000" w:rsidR="00000000" w:rsidRPr="00000000">
        <w:rPr>
          <w:sz w:val="24"/>
          <w:szCs w:val="24"/>
          <w:rtl w:val="0"/>
        </w:rPr>
        <w:t xml:space="preserve">9. daisyUI. Официална документация. https://daisyui.com</w:t>
      </w:r>
      <w:r w:rsidDel="00000000" w:rsidR="00000000" w:rsidRPr="00000000">
        <w:rPr>
          <w:rtl w:val="0"/>
        </w:rPr>
      </w:r>
    </w:p>
    <w:p w:rsidR="00000000" w:rsidDel="00000000" w:rsidP="00000000" w:rsidRDefault="00000000" w:rsidRPr="00000000" w14:paraId="00000469">
      <w:pPr>
        <w:spacing w:after="120" w:lineRule="auto"/>
        <w:ind w:left="360" w:hanging="360"/>
        <w:jc w:val="both"/>
        <w:rPr/>
      </w:pPr>
      <w:r w:rsidDel="00000000" w:rsidR="00000000" w:rsidRPr="00000000">
        <w:rPr>
          <w:sz w:val="24"/>
          <w:szCs w:val="24"/>
          <w:rtl w:val="0"/>
        </w:rPr>
        <w:t xml:space="preserve">10. Leaflet. Официална документация. https://leafletjs.com</w:t>
      </w:r>
      <w:r w:rsidDel="00000000" w:rsidR="00000000" w:rsidRPr="00000000">
        <w:rPr>
          <w:rtl w:val="0"/>
        </w:rPr>
      </w:r>
    </w:p>
    <w:p w:rsidR="00000000" w:rsidDel="00000000" w:rsidP="00000000" w:rsidRDefault="00000000" w:rsidRPr="00000000" w14:paraId="0000046A">
      <w:pPr>
        <w:spacing w:after="120" w:lineRule="auto"/>
        <w:ind w:left="360" w:hanging="360"/>
        <w:jc w:val="both"/>
        <w:rPr/>
      </w:pPr>
      <w:r w:rsidDel="00000000" w:rsidR="00000000" w:rsidRPr="00000000">
        <w:rPr>
          <w:sz w:val="24"/>
          <w:szCs w:val="24"/>
          <w:rtl w:val="0"/>
        </w:rPr>
        <w:t xml:space="preserve">11. OpenStreetMap. https://www.openstreetmap.org</w:t>
      </w:r>
      <w:r w:rsidDel="00000000" w:rsidR="00000000" w:rsidRPr="00000000">
        <w:rPr>
          <w:rtl w:val="0"/>
        </w:rPr>
      </w:r>
    </w:p>
    <w:p w:rsidR="00000000" w:rsidDel="00000000" w:rsidP="00000000" w:rsidRDefault="00000000" w:rsidRPr="00000000" w14:paraId="0000046B">
      <w:pPr>
        <w:spacing w:after="120" w:lineRule="auto"/>
        <w:ind w:left="360" w:hanging="360"/>
        <w:jc w:val="both"/>
        <w:rPr/>
      </w:pPr>
      <w:r w:rsidDel="00000000" w:rsidR="00000000" w:rsidRPr="00000000">
        <w:rPr>
          <w:sz w:val="24"/>
          <w:szCs w:val="24"/>
          <w:rtl w:val="0"/>
        </w:rPr>
        <w:t xml:space="preserve">12. Overpass API. OpenStreetMap Wiki. https://wiki.openstreetmap.org/wiki/Overpass_API</w:t>
      </w:r>
      <w:r w:rsidDel="00000000" w:rsidR="00000000" w:rsidRPr="00000000">
        <w:rPr>
          <w:rtl w:val="0"/>
        </w:rPr>
      </w:r>
    </w:p>
    <w:p w:rsidR="00000000" w:rsidDel="00000000" w:rsidP="00000000" w:rsidRDefault="00000000" w:rsidRPr="00000000" w14:paraId="0000046C">
      <w:pPr>
        <w:spacing w:after="120" w:lineRule="auto"/>
        <w:ind w:left="360" w:hanging="360"/>
        <w:jc w:val="both"/>
        <w:rPr/>
      </w:pPr>
      <w:r w:rsidDel="00000000" w:rsidR="00000000" w:rsidRPr="00000000">
        <w:rPr>
          <w:sz w:val="24"/>
          <w:szCs w:val="24"/>
          <w:rtl w:val="0"/>
        </w:rPr>
        <w:t xml:space="preserve">13. OpenRouteService. Документация на приложно-програмния интерфейс. https://openrouteservice.org/dev/#/api-docs</w:t>
      </w:r>
      <w:r w:rsidDel="00000000" w:rsidR="00000000" w:rsidRPr="00000000">
        <w:rPr>
          <w:rtl w:val="0"/>
        </w:rPr>
      </w:r>
    </w:p>
    <w:p w:rsidR="00000000" w:rsidDel="00000000" w:rsidP="00000000" w:rsidRDefault="00000000" w:rsidRPr="00000000" w14:paraId="0000046D">
      <w:pPr>
        <w:spacing w:after="120" w:lineRule="auto"/>
        <w:ind w:left="360" w:hanging="360"/>
        <w:jc w:val="both"/>
        <w:rPr/>
      </w:pPr>
      <w:r w:rsidDel="00000000" w:rsidR="00000000" w:rsidRPr="00000000">
        <w:rPr>
          <w:sz w:val="24"/>
          <w:szCs w:val="24"/>
          <w:rtl w:val="0"/>
        </w:rPr>
        <w:t xml:space="preserve">14. Open-Meteo. Документация на приложно-програмния интерфейс. https://open-meteo.com/en/docs</w:t>
      </w:r>
      <w:r w:rsidDel="00000000" w:rsidR="00000000" w:rsidRPr="00000000">
        <w:rPr>
          <w:rtl w:val="0"/>
        </w:rPr>
      </w:r>
    </w:p>
    <w:p w:rsidR="00000000" w:rsidDel="00000000" w:rsidP="00000000" w:rsidRDefault="00000000" w:rsidRPr="00000000" w14:paraId="0000046E">
      <w:pPr>
        <w:spacing w:after="120" w:lineRule="auto"/>
        <w:ind w:left="360" w:hanging="360"/>
        <w:jc w:val="both"/>
        <w:rPr/>
      </w:pPr>
      <w:r w:rsidDel="00000000" w:rsidR="00000000" w:rsidRPr="00000000">
        <w:rPr>
          <w:sz w:val="24"/>
          <w:szCs w:val="24"/>
          <w:rtl w:val="0"/>
        </w:rPr>
        <w:t xml:space="preserve">15. Stripe. Документация на приложно-програмния интерфейс. https://docs.stripe.com/api</w:t>
      </w:r>
      <w:r w:rsidDel="00000000" w:rsidR="00000000" w:rsidRPr="00000000">
        <w:rPr>
          <w:rtl w:val="0"/>
        </w:rPr>
      </w:r>
    </w:p>
    <w:p w:rsidR="00000000" w:rsidDel="00000000" w:rsidP="00000000" w:rsidRDefault="00000000" w:rsidRPr="00000000" w14:paraId="0000046F">
      <w:pPr>
        <w:spacing w:after="120" w:lineRule="auto"/>
        <w:ind w:left="360" w:hanging="360"/>
        <w:jc w:val="both"/>
        <w:rPr/>
      </w:pPr>
      <w:r w:rsidDel="00000000" w:rsidR="00000000" w:rsidRPr="00000000">
        <w:rPr>
          <w:sz w:val="24"/>
          <w:szCs w:val="24"/>
          <w:rtl w:val="0"/>
        </w:rPr>
        <w:t xml:space="preserve">16. Resend. Официална документация. https://resend.com/docs</w:t>
      </w:r>
      <w:r w:rsidDel="00000000" w:rsidR="00000000" w:rsidRPr="00000000">
        <w:rPr>
          <w:rtl w:val="0"/>
        </w:rPr>
      </w:r>
    </w:p>
    <w:p w:rsidR="00000000" w:rsidDel="00000000" w:rsidP="00000000" w:rsidRDefault="00000000" w:rsidRPr="00000000" w14:paraId="00000470">
      <w:pPr>
        <w:spacing w:after="120" w:lineRule="auto"/>
        <w:ind w:left="360" w:hanging="360"/>
        <w:jc w:val="both"/>
        <w:rPr/>
      </w:pPr>
      <w:r w:rsidDel="00000000" w:rsidR="00000000" w:rsidRPr="00000000">
        <w:rPr>
          <w:sz w:val="24"/>
          <w:szCs w:val="24"/>
          <w:rtl w:val="0"/>
        </w:rPr>
        <w:t xml:space="preserve">17. Anthropic. Документация на приложно-програмния интерфейс. https://docs.claude.com</w:t>
      </w:r>
      <w:r w:rsidDel="00000000" w:rsidR="00000000" w:rsidRPr="00000000">
        <w:rPr>
          <w:rtl w:val="0"/>
        </w:rPr>
      </w:r>
    </w:p>
    <w:p w:rsidR="00000000" w:rsidDel="00000000" w:rsidP="00000000" w:rsidRDefault="00000000" w:rsidRPr="00000000" w14:paraId="00000471">
      <w:pPr>
        <w:spacing w:after="120" w:lineRule="auto"/>
        <w:ind w:left="360" w:hanging="360"/>
        <w:jc w:val="both"/>
        <w:rPr/>
      </w:pPr>
      <w:r w:rsidDel="00000000" w:rsidR="00000000" w:rsidRPr="00000000">
        <w:rPr>
          <w:sz w:val="24"/>
          <w:szCs w:val="24"/>
          <w:rtl w:val="0"/>
        </w:rPr>
        <w:t xml:space="preserve">18. Jones, M., Bradley, J., Sakimura, N. RFC 7519: JSON Web Token (JWT). Internet Engineering Task Force, 2015. https://datatracker.ietf.org/doc/html/rfc7519</w:t>
      </w:r>
      <w:r w:rsidDel="00000000" w:rsidR="00000000" w:rsidRPr="00000000">
        <w:rPr>
          <w:rtl w:val="0"/>
        </w:rPr>
      </w:r>
    </w:p>
    <w:p w:rsidR="00000000" w:rsidDel="00000000" w:rsidP="00000000" w:rsidRDefault="00000000" w:rsidRPr="00000000" w14:paraId="00000472">
      <w:pPr>
        <w:spacing w:after="120" w:lineRule="auto"/>
        <w:ind w:left="360" w:hanging="360"/>
        <w:jc w:val="both"/>
        <w:rPr/>
      </w:pPr>
      <w:r w:rsidDel="00000000" w:rsidR="00000000" w:rsidRPr="00000000">
        <w:rPr>
          <w:sz w:val="24"/>
          <w:szCs w:val="24"/>
          <w:rtl w:val="0"/>
        </w:rPr>
        <w:t xml:space="preserve">19. OWASP Top Ten. Open Worldwide Application Security Project. https://owasp.org/www-project-top-ten/</w:t>
      </w:r>
      <w:r w:rsidDel="00000000" w:rsidR="00000000" w:rsidRPr="00000000">
        <w:rPr>
          <w:rtl w:val="0"/>
        </w:rPr>
      </w:r>
    </w:p>
    <w:p w:rsidR="00000000" w:rsidDel="00000000" w:rsidP="00000000" w:rsidRDefault="00000000" w:rsidRPr="00000000" w14:paraId="00000473">
      <w:pPr>
        <w:spacing w:after="120" w:lineRule="auto"/>
        <w:ind w:left="360" w:hanging="360"/>
        <w:jc w:val="both"/>
        <w:rPr/>
      </w:pPr>
      <w:r w:rsidDel="00000000" w:rsidR="00000000" w:rsidRPr="00000000">
        <w:rPr>
          <w:sz w:val="24"/>
          <w:szCs w:val="24"/>
          <w:rtl w:val="0"/>
        </w:rPr>
        <w:t xml:space="preserve">20. OWASP. A01:2021 - Broken Access Control. https://owasp.org/Top10/A01_2021-Broken_Access_Control/</w:t>
      </w:r>
      <w:r w:rsidDel="00000000" w:rsidR="00000000" w:rsidRPr="00000000">
        <w:rPr>
          <w:rtl w:val="0"/>
        </w:rPr>
      </w:r>
    </w:p>
    <w:p w:rsidR="00000000" w:rsidDel="00000000" w:rsidP="00000000" w:rsidRDefault="00000000" w:rsidRPr="00000000" w14:paraId="00000474">
      <w:pPr>
        <w:spacing w:before="240" w:lineRule="auto"/>
        <w:rPr/>
      </w:pPr>
      <w:r w:rsidDel="00000000" w:rsidR="00000000" w:rsidRPr="00000000">
        <w:rPr>
          <w:i w:val="1"/>
          <w:iCs w:val="1"/>
          <w:sz w:val="24"/>
          <w:szCs w:val="24"/>
          <w:rtl w:val="0"/>
        </w:rPr>
        <w:t xml:space="preserve">Всички електронни източници са посетени за последен път на 28.08.2026 г.</w:t>
      </w:r>
      <w:r w:rsidDel="00000000" w:rsidR="00000000" w:rsidRPr="00000000">
        <w:rPr>
          <w:rtl w:val="0"/>
        </w:rPr>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b w:val="1"/>
      <w:bCs w:val="1"/>
      <w:color w:val="666666"/>
      <w:sz w:val="24"/>
      <w:szCs w:val="24"/>
    </w:rPr>
  </w:style>
  <w:style w:type="paragraph" w:styleId="Heading6">
    <w:name w:val="heading 6"/>
    <w:basedOn w:val="Normal"/>
    <w:next w:val="Normal"/>
    <w:pPr>
      <w:keepNext w:val="1"/>
      <w:keepLines w:val="1"/>
      <w:pageBreakBefore w:val="0"/>
      <w:spacing w:after="80" w:before="240" w:lineRule="auto"/>
    </w:pPr>
    <w:rPr>
      <w:b w:val="1"/>
      <w:bCs w:val="1"/>
      <w:i w:val="1"/>
      <w:iCs w:val="1"/>
      <w:color w:val="666666"/>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