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2CCA" w14:textId="77777777" w:rsidR="00330C19" w:rsidRPr="00330C19" w:rsidRDefault="00330C19" w:rsidP="00330C19">
      <w:pPr>
        <w:rPr>
          <w:b/>
          <w:bCs/>
        </w:rPr>
      </w:pPr>
      <w:r w:rsidRPr="00330C19">
        <w:rPr>
          <w:b/>
          <w:bCs/>
        </w:rPr>
        <w:t>Scenario A — Instagram Comment Response</w:t>
      </w:r>
    </w:p>
    <w:p w14:paraId="06F62A70" w14:textId="77777777" w:rsidR="00330C19" w:rsidRPr="00330C19" w:rsidRDefault="00330C19" w:rsidP="00330C19">
      <w:r w:rsidRPr="00330C19">
        <w:rPr>
          <w:b/>
          <w:bCs/>
        </w:rPr>
        <w:t>The Eager Talent</w:t>
      </w:r>
    </w:p>
    <w:p w14:paraId="2CC6B121" w14:textId="77777777" w:rsidR="00330C19" w:rsidRPr="00330C19" w:rsidRDefault="00330C19" w:rsidP="00330C19">
      <w:r w:rsidRPr="00330C19">
        <w:t> Replying to @...............</w:t>
      </w:r>
    </w:p>
    <w:p w14:paraId="5D85F96E" w14:textId="77777777" w:rsidR="00330C19" w:rsidRPr="00330C19" w:rsidRDefault="00330C19" w:rsidP="00330C19">
      <w:r w:rsidRPr="00330C19">
        <w:t xml:space="preserve">Hey </w:t>
      </w:r>
      <w:r w:rsidRPr="00330C19">
        <w:rPr>
          <w:b/>
          <w:bCs/>
        </w:rPr>
        <w:t xml:space="preserve">Name </w:t>
      </w:r>
      <w:r w:rsidRPr="00330C19">
        <w:rPr>
          <w:rFonts w:ascii="Segoe UI Emoji" w:hAnsi="Segoe UI Emoji" w:cs="Segoe UI Emoji"/>
        </w:rPr>
        <w:t>👋</w:t>
      </w:r>
      <w:r w:rsidRPr="00330C19">
        <w:t xml:space="preserve"> First thank you for trusting Umurava with your job search, and we completely understand the frustration. Waiting is hard, especially when you've put in the effort.</w:t>
      </w:r>
    </w:p>
    <w:p w14:paraId="77BEE4DF" w14:textId="77777777" w:rsidR="00330C19" w:rsidRPr="00330C19" w:rsidRDefault="00330C19" w:rsidP="00330C19">
      <w:r w:rsidRPr="00330C19">
        <w:t>Here's what's happening behind the scenes: every application you submit goes directly to our talent team for review. Some roles fill quickly, others take a little longer depending on the hiring company's timeline, but your profile is never ignored.</w:t>
      </w:r>
    </w:p>
    <w:p w14:paraId="715F3F23" w14:textId="77777777" w:rsidR="00330C19" w:rsidRPr="00330C19" w:rsidRDefault="00330C19" w:rsidP="00330C19">
      <w:r w:rsidRPr="00330C19">
        <w:t>A few things that can help speed things up: make sure your profile is 100% complete, your portfolio or work samples are uploaded, and that your skills match the roles you're applying for. Strong, complete profiles get prioritized.</w:t>
      </w:r>
    </w:p>
    <w:p w14:paraId="6E0612EE" w14:textId="77777777" w:rsidR="00330C19" w:rsidRPr="00330C19" w:rsidRDefault="00330C19" w:rsidP="00330C19">
      <w:r w:rsidRPr="00330C19">
        <w:t xml:space="preserve">We'd love to look into your specific applications personally. Please send us a DM with the email address linked to your account and we'll follow up with you directly. You took the first step and we've got you from here. </w:t>
      </w:r>
      <w:r w:rsidRPr="00330C19">
        <w:rPr>
          <w:rFonts w:ascii="Segoe UI Emoji" w:hAnsi="Segoe UI Emoji" w:cs="Segoe UI Emoji"/>
        </w:rPr>
        <w:t>💙</w:t>
      </w:r>
    </w:p>
    <w:p w14:paraId="7A111FFB" w14:textId="77777777" w:rsidR="00330C19" w:rsidRPr="00330C19" w:rsidRDefault="00330C19" w:rsidP="00330C19">
      <w:r w:rsidRPr="00330C19">
        <w:pict w14:anchorId="7ADD20F2">
          <v:rect id="_x0000_i1037" style="width:0;height:1.5pt" o:hralign="center" o:hrstd="t" o:hr="t" fillcolor="#a0a0a0" stroked="f"/>
        </w:pict>
      </w:r>
    </w:p>
    <w:p w14:paraId="7E04D332" w14:textId="77777777" w:rsidR="00330C19" w:rsidRPr="00330C19" w:rsidRDefault="00330C19" w:rsidP="00330C19">
      <w:r w:rsidRPr="00330C19">
        <w:rPr>
          <w:b/>
          <w:bCs/>
        </w:rPr>
        <w:t xml:space="preserve">NB: </w:t>
      </w:r>
      <w:r w:rsidRPr="00330C19">
        <w:t>This works because</w:t>
      </w:r>
      <w:r w:rsidRPr="00330C19">
        <w:rPr>
          <w:b/>
          <w:bCs/>
        </w:rPr>
        <w:t>!</w:t>
      </w:r>
      <w:r w:rsidRPr="00330C19">
        <w:t xml:space="preserve"> It acknowledges the frustration without being defensive, explains the process transparently, gives the candidate something actionable to do, and moves the conversation to DMs  protecting the brand from a prolonged public thread while showing the community that Umurava actually responds and cares.</w:t>
      </w:r>
    </w:p>
    <w:p w14:paraId="1A271E7A" w14:textId="77777777" w:rsidR="00330C19" w:rsidRPr="00330C19" w:rsidRDefault="00330C19" w:rsidP="00330C19">
      <w:r w:rsidRPr="00330C19">
        <w:pict w14:anchorId="1045CCD1">
          <v:rect id="_x0000_i1038" style="width:0;height:1.5pt" o:hralign="center" o:hrstd="t" o:hr="t" fillcolor="#a0a0a0" stroked="f"/>
        </w:pict>
      </w:r>
    </w:p>
    <w:p w14:paraId="69C8E4CA" w14:textId="77777777" w:rsidR="00330C19" w:rsidRPr="00330C19" w:rsidRDefault="00330C19" w:rsidP="00330C19">
      <w:pPr>
        <w:rPr>
          <w:b/>
          <w:bCs/>
        </w:rPr>
      </w:pPr>
      <w:r w:rsidRPr="00330C19">
        <w:rPr>
          <w:b/>
          <w:bCs/>
        </w:rPr>
        <w:t>Scenario B — LinkedIn DM / Comment Response</w:t>
      </w:r>
    </w:p>
    <w:p w14:paraId="5AFE1B9B" w14:textId="77777777" w:rsidR="00330C19" w:rsidRPr="00330C19" w:rsidRDefault="00330C19" w:rsidP="00330C19">
      <w:r w:rsidRPr="00330C19">
        <w:rPr>
          <w:b/>
          <w:bCs/>
        </w:rPr>
        <w:t>Managing Director of a Tech Company</w:t>
      </w:r>
    </w:p>
    <w:p w14:paraId="6175FDAC" w14:textId="77777777" w:rsidR="00330C19" w:rsidRPr="00330C19" w:rsidRDefault="00330C19" w:rsidP="00330C19">
      <w:r w:rsidRPr="00330C19">
        <w:rPr>
          <w:b/>
          <w:bCs/>
        </w:rPr>
        <w:t>Umurava</w:t>
      </w:r>
      <w:r w:rsidRPr="00330C19">
        <w:t xml:space="preserve"> · Replying to @.....................</w:t>
      </w:r>
    </w:p>
    <w:p w14:paraId="06918CB3" w14:textId="77777777" w:rsidR="00330C19" w:rsidRPr="00330C19" w:rsidRDefault="00330C19" w:rsidP="00330C19">
      <w:r w:rsidRPr="00330C19">
        <w:t xml:space="preserve">That's exactly the right question to ask, </w:t>
      </w:r>
      <w:r w:rsidRPr="00330C19">
        <w:rPr>
          <w:b/>
          <w:bCs/>
        </w:rPr>
        <w:t>First Name</w:t>
      </w:r>
      <w:r w:rsidRPr="00330C19">
        <w:t xml:space="preserve"> ,  and we'd rather earn your trust with specifics than ask you to take it on faith.</w:t>
      </w:r>
    </w:p>
    <w:p w14:paraId="18CF6102" w14:textId="77777777" w:rsidR="00330C19" w:rsidRPr="00330C19" w:rsidRDefault="00330C19" w:rsidP="00330C19">
      <w:r w:rsidRPr="00330C19">
        <w:t>Here is why growing tech companies are choosing Umurava:</w:t>
      </w:r>
    </w:p>
    <w:p w14:paraId="66C9431F" w14:textId="77777777" w:rsidR="00330C19" w:rsidRPr="00330C19" w:rsidRDefault="00330C19" w:rsidP="00330C19">
      <w:r w:rsidRPr="00330C19">
        <w:rPr>
          <w:b/>
          <w:bCs/>
        </w:rPr>
        <w:t>Speed.</w:t>
      </w:r>
      <w:r w:rsidRPr="00330C19">
        <w:t xml:space="preserve"> Traditional hiring for tech roles takes 6–12 weeks on average. Umurava delivers pre-vetted, interview-ready candidates in days not months  because we've already done the screening, skills verification, and background work before they ever reach your desk.</w:t>
      </w:r>
    </w:p>
    <w:p w14:paraId="5220DB58" w14:textId="77777777" w:rsidR="00330C19" w:rsidRPr="00330C19" w:rsidRDefault="00330C19" w:rsidP="00330C19">
      <w:r w:rsidRPr="00330C19">
        <w:rPr>
          <w:b/>
          <w:bCs/>
        </w:rPr>
        <w:lastRenderedPageBreak/>
        <w:t>Quality you can trust.</w:t>
      </w:r>
      <w:r w:rsidRPr="00330C19">
        <w:t xml:space="preserve"> Every talent on our platform has gone through a rigorous vetting process that assesses both technical competency and professional soft skills. You're not sorting through hundreds of unqualified CVs. You're choosing from a curated shortlist.</w:t>
      </w:r>
    </w:p>
    <w:p w14:paraId="518BAC10" w14:textId="77777777" w:rsidR="00330C19" w:rsidRPr="00330C19" w:rsidRDefault="00330C19" w:rsidP="00330C19">
      <w:r w:rsidRPr="00330C19">
        <w:rPr>
          <w:b/>
          <w:bCs/>
        </w:rPr>
        <w:t>Cost efficiency without compromise.</w:t>
      </w:r>
      <w:r w:rsidRPr="00330C19">
        <w:t xml:space="preserve"> Hiring through Umurava is significantly more cost-effective than traditional recruitment agencies or the overhead of building an in-house HR pipeline without sacrificing the quality of the talent you bring on board.</w:t>
      </w:r>
    </w:p>
    <w:p w14:paraId="7654CDA2" w14:textId="77777777" w:rsidR="00330C19" w:rsidRPr="00330C19" w:rsidRDefault="00330C19" w:rsidP="00330C19">
      <w:r w:rsidRPr="00330C19">
        <w:rPr>
          <w:b/>
          <w:bCs/>
        </w:rPr>
        <w:t>Flexibility built for how tech teams actually work.</w:t>
      </w:r>
      <w:r w:rsidRPr="00330C19">
        <w:t xml:space="preserve"> Whether you need a full-time engineer, a freelance developer for a specific sprint, or an outsourced team for a product build, we structure the engagement around your business not the other way around.</w:t>
      </w:r>
    </w:p>
    <w:p w14:paraId="2E61A84E" w14:textId="77777777" w:rsidR="00330C19" w:rsidRPr="00330C19" w:rsidRDefault="00330C19" w:rsidP="00330C19">
      <w:r w:rsidRPr="00330C19">
        <w:rPr>
          <w:b/>
          <w:bCs/>
        </w:rPr>
        <w:t>We stand behind every hire.</w:t>
      </w:r>
      <w:r w:rsidRPr="00330C19">
        <w:t xml:space="preserve"> Our team provides ongoing support after placement, so you're never left managing the relationship alone.</w:t>
      </w:r>
    </w:p>
    <w:p w14:paraId="738273E7" w14:textId="77777777" w:rsidR="00330C19" w:rsidRPr="00330C19" w:rsidRDefault="00330C19" w:rsidP="00330C19">
      <w:r w:rsidRPr="00330C19">
        <w:t>We work with companies across Africa, and our clients consistently tell us the same thing: they wish they had found us sooner.</w:t>
      </w:r>
    </w:p>
    <w:p w14:paraId="6EA54E44" w14:textId="77777777" w:rsidR="00330C19" w:rsidRPr="00330C19" w:rsidRDefault="00330C19" w:rsidP="00330C19">
      <w:r w:rsidRPr="00330C19">
        <w:t>I'd love to set up a 20-minute call to understand your current hiring needs and show you exactly how we'd approach building your tech team. Would that work for you this week?</w:t>
      </w:r>
    </w:p>
    <w:p w14:paraId="56B86F87" w14:textId="77777777" w:rsidR="00330C19" w:rsidRPr="00330C19" w:rsidRDefault="00330C19" w:rsidP="00330C19">
      <w:r w:rsidRPr="00330C19">
        <w:t>— The Umurava Team</w:t>
      </w:r>
    </w:p>
    <w:p w14:paraId="7C9B6C60" w14:textId="77777777" w:rsidR="00330C19" w:rsidRPr="00330C19" w:rsidRDefault="00330C19" w:rsidP="00330C19"/>
    <w:p w14:paraId="71999303" w14:textId="77777777" w:rsidR="00330C19" w:rsidRPr="00330C19" w:rsidRDefault="00330C19" w:rsidP="00330C19">
      <w:r w:rsidRPr="00330C19">
        <w:rPr>
          <w:b/>
          <w:bCs/>
        </w:rPr>
        <w:t xml:space="preserve">NB: </w:t>
      </w:r>
      <w:r w:rsidRPr="00330C19">
        <w:t>This works because! It meets a decision-maker at their level, no fluff, no generic claims. It answers the "why" with five concrete, business-relevant reasons, uses confident but never arrogant language, and closes with a low-friction CTA (a short call, not a hard sell) that moves the conversation off the platform and into a real business conversation.</w:t>
      </w:r>
    </w:p>
    <w:p w14:paraId="24B72A34" w14:textId="77777777" w:rsidR="004A1E73" w:rsidRDefault="004A1E73"/>
    <w:sectPr w:rsidR="004A1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C19"/>
    <w:rsid w:val="00330C19"/>
    <w:rsid w:val="004A1E73"/>
    <w:rsid w:val="007B504F"/>
    <w:rsid w:val="00840693"/>
    <w:rsid w:val="00947960"/>
    <w:rsid w:val="00A82667"/>
    <w:rsid w:val="00B02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9CEB0"/>
  <w15:chartTrackingRefBased/>
  <w15:docId w15:val="{643D60C2-659E-44D8-B275-F68F2FCD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C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C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C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C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C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C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C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C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C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C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C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UWASE DENISE</dc:creator>
  <cp:keywords/>
  <dc:description/>
  <cp:lastModifiedBy>UWASE DENISE</cp:lastModifiedBy>
  <cp:revision>2</cp:revision>
  <dcterms:created xsi:type="dcterms:W3CDTF">2026-04-27T15:05:00Z</dcterms:created>
  <dcterms:modified xsi:type="dcterms:W3CDTF">2026-04-27T15:05:00Z</dcterms:modified>
</cp:coreProperties>
</file>