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71" w:rsidRPr="00431C94" w:rsidRDefault="00431C94" w:rsidP="00431C94">
      <w:pPr>
        <w:pStyle w:val="Title"/>
      </w:pPr>
      <w:r w:rsidRPr="00431C94">
        <w:t>Style guide for rB3</w:t>
      </w:r>
    </w:p>
    <w:p w:rsidR="00431C94" w:rsidRPr="00431C94" w:rsidRDefault="00431C94" w:rsidP="00431C94"/>
    <w:p w:rsidR="00431C94" w:rsidRPr="00431C94" w:rsidRDefault="002B2FB5" w:rsidP="002B2FB5">
      <w:pPr>
        <w:pStyle w:val="Heading1"/>
      </w:pPr>
      <w:r>
        <w:t>Reference list</w:t>
      </w:r>
    </w:p>
    <w:p w:rsidR="00431C94" w:rsidRPr="00431C94" w:rsidRDefault="00463A57" w:rsidP="00431C94">
      <w:pPr>
        <w:pStyle w:val="ListParagraph"/>
        <w:numPr>
          <w:ilvl w:val="0"/>
          <w:numId w:val="1"/>
        </w:numPr>
      </w:pPr>
      <w:hyperlink r:id="rId5" w:history="1">
        <w:r w:rsidR="00431C94" w:rsidRPr="00431C94">
          <w:rPr>
            <w:rStyle w:val="Hyperlink"/>
          </w:rPr>
          <w:t>https://csgillespie.github.io/efficientR/</w:t>
        </w:r>
      </w:hyperlink>
    </w:p>
    <w:p w:rsidR="00431C94" w:rsidRPr="00431C94" w:rsidRDefault="00463A57" w:rsidP="00431C94">
      <w:pPr>
        <w:pStyle w:val="ListParagraph"/>
        <w:numPr>
          <w:ilvl w:val="0"/>
          <w:numId w:val="1"/>
        </w:numPr>
      </w:pPr>
      <w:hyperlink r:id="rId6" w:history="1">
        <w:r w:rsidR="00431C94" w:rsidRPr="00431C94">
          <w:rPr>
            <w:rStyle w:val="Hyperlink"/>
          </w:rPr>
          <w:t>https://adv-r.hadley.nz/</w:t>
        </w:r>
      </w:hyperlink>
    </w:p>
    <w:p w:rsidR="00431C94" w:rsidRPr="00845570" w:rsidRDefault="00463A57" w:rsidP="00431C9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431C94" w:rsidRPr="00431C94">
          <w:rPr>
            <w:rStyle w:val="Hyperlink"/>
          </w:rPr>
          <w:t>https://r4ds.had.co.nz/</w:t>
        </w:r>
      </w:hyperlink>
    </w:p>
    <w:p w:rsidR="00473040" w:rsidRDefault="00845570" w:rsidP="00473040">
      <w:pPr>
        <w:pStyle w:val="ListParagraph"/>
        <w:numPr>
          <w:ilvl w:val="0"/>
          <w:numId w:val="1"/>
        </w:numPr>
      </w:pPr>
      <w:hyperlink r:id="rId8" w:history="1">
        <w:r w:rsidRPr="00735957">
          <w:rPr>
            <w:rStyle w:val="Hyperlink"/>
          </w:rPr>
          <w:t>https://google.github.io/styleguide/Rguide.html</w:t>
        </w:r>
      </w:hyperlink>
      <w:r>
        <w:t xml:space="preserve"> </w:t>
      </w:r>
    </w:p>
    <w:p w:rsidR="00C17648" w:rsidRDefault="00473040" w:rsidP="00C17648">
      <w:pPr>
        <w:pStyle w:val="ListParagraph"/>
        <w:numPr>
          <w:ilvl w:val="0"/>
          <w:numId w:val="1"/>
        </w:numPr>
      </w:pPr>
      <w:hyperlink r:id="rId9" w:history="1">
        <w:r w:rsidRPr="00735957">
          <w:rPr>
            <w:rStyle w:val="Hyperlink"/>
          </w:rPr>
          <w:t>http://web.stanford.edu/class/cs109l/unrestricted/resources/google-style.html</w:t>
        </w:r>
      </w:hyperlink>
      <w:r>
        <w:t xml:space="preserve"> </w:t>
      </w:r>
    </w:p>
    <w:p w:rsidR="00473040" w:rsidRDefault="00473040" w:rsidP="002B2FB5">
      <w:pPr>
        <w:pStyle w:val="Heading1"/>
      </w:pPr>
      <w:r>
        <w:t>Public function vs private function</w:t>
      </w:r>
    </w:p>
    <w:p w:rsidR="00473040" w:rsidRDefault="00473040" w:rsidP="00473040">
      <w:pPr>
        <w:pStyle w:val="ListParagraph"/>
        <w:numPr>
          <w:ilvl w:val="0"/>
          <w:numId w:val="3"/>
        </w:numPr>
      </w:pPr>
      <w:r>
        <w:t>Distinguish private functions (those intended to be called by the users) from private functions (back end functions)</w:t>
      </w:r>
    </w:p>
    <w:p w:rsidR="00473040" w:rsidRDefault="00473040" w:rsidP="00473040">
      <w:pPr>
        <w:pStyle w:val="ListParagraph"/>
        <w:numPr>
          <w:ilvl w:val="0"/>
          <w:numId w:val="3"/>
        </w:numPr>
      </w:pPr>
      <w:r>
        <w:t>private functions should start from “.”</w:t>
      </w:r>
    </w:p>
    <w:p w:rsidR="00463A57" w:rsidRDefault="00473040" w:rsidP="00463A57">
      <w:pPr>
        <w:pStyle w:val="NoSpacing"/>
        <w:ind w:left="720" w:firstLine="720"/>
      </w:pPr>
      <w:r>
        <w:t>.</w:t>
      </w:r>
      <w:r w:rsidR="008F7F2C">
        <w:t>SYS</w:t>
      </w:r>
      <w:r w:rsidR="00307A19">
        <w:t>_</w:t>
      </w:r>
      <w:r>
        <w:t>destruct_obj</w:t>
      </w:r>
    </w:p>
    <w:p w:rsidR="00463A57" w:rsidRDefault="00463A57" w:rsidP="00463A57">
      <w:pPr>
        <w:pStyle w:val="ListParagraph"/>
        <w:numPr>
          <w:ilvl w:val="0"/>
          <w:numId w:val="5"/>
        </w:numPr>
      </w:pPr>
      <w:r>
        <w:t>add following to the NAMESPACE</w:t>
      </w:r>
      <w:bookmarkStart w:id="0" w:name="_GoBack"/>
      <w:bookmarkEnd w:id="0"/>
    </w:p>
    <w:p w:rsidR="00463A57" w:rsidRPr="00463A57" w:rsidRDefault="00463A57" w:rsidP="00463A57">
      <w:pPr>
        <w:pStyle w:val="NoSpacing"/>
        <w:ind w:left="720" w:firstLine="720"/>
        <w:rPr>
          <w:lang w:eastAsia="ja-JP"/>
        </w:rPr>
      </w:pPr>
      <w:r w:rsidRPr="00463A57">
        <w:rPr>
          <w:lang w:eastAsia="ja-JP"/>
        </w:rPr>
        <w:t>exportPattern("^[^\\.]")</w:t>
      </w:r>
    </w:p>
    <w:p w:rsidR="00463A57" w:rsidRDefault="00463A57" w:rsidP="00463A57">
      <w:pPr>
        <w:pStyle w:val="ListParagraph"/>
        <w:ind w:left="1440"/>
      </w:pPr>
    </w:p>
    <w:p w:rsidR="00463A57" w:rsidRDefault="00463A57" w:rsidP="00463A57">
      <w:pPr>
        <w:pStyle w:val="ListParagraph"/>
        <w:numPr>
          <w:ilvl w:val="0"/>
          <w:numId w:val="5"/>
        </w:numPr>
      </w:pPr>
      <w:r w:rsidRPr="00463A57">
        <w:t>https://stat.ethz.ch/pipermail/r-help/2006-June/107008.html</w:t>
      </w:r>
    </w:p>
    <w:p w:rsidR="00FE2066" w:rsidRDefault="002B2FB5" w:rsidP="002B2FB5">
      <w:pPr>
        <w:pStyle w:val="Heading1"/>
      </w:pPr>
      <w:r>
        <w:t>Function naming</w:t>
      </w:r>
    </w:p>
    <w:p w:rsidR="00FE2066" w:rsidRDefault="00FE2066" w:rsidP="00FE2066">
      <w:pPr>
        <w:pStyle w:val="ListParagraph"/>
        <w:numPr>
          <w:ilvl w:val="0"/>
          <w:numId w:val="2"/>
        </w:numPr>
      </w:pPr>
      <w:r>
        <w:t>All lower case (unless names)</w:t>
      </w:r>
    </w:p>
    <w:p w:rsidR="00FE2066" w:rsidRDefault="00FE2066" w:rsidP="00FE2066">
      <w:pPr>
        <w:pStyle w:val="ListParagraph"/>
        <w:numPr>
          <w:ilvl w:val="0"/>
          <w:numId w:val="2"/>
        </w:numPr>
      </w:pPr>
      <w:r>
        <w:t>Separate words by underscore “_”</w:t>
      </w:r>
    </w:p>
    <w:p w:rsidR="00FE2066" w:rsidRDefault="00FE2066" w:rsidP="00FE2066">
      <w:pPr>
        <w:pStyle w:val="ListParagraph"/>
        <w:numPr>
          <w:ilvl w:val="0"/>
          <w:numId w:val="2"/>
        </w:numPr>
      </w:pPr>
      <w:r>
        <w:t>Never use “.”</w:t>
      </w:r>
    </w:p>
    <w:p w:rsidR="00FE2066" w:rsidRDefault="00FE2066" w:rsidP="009407FA">
      <w:pPr>
        <w:pStyle w:val="ListParagraph"/>
        <w:numPr>
          <w:ilvl w:val="0"/>
          <w:numId w:val="2"/>
        </w:numPr>
      </w:pPr>
      <w:r>
        <w:t xml:space="preserve">Use </w:t>
      </w:r>
      <w:r w:rsidRPr="00FE2066">
        <w:t>prefix</w:t>
      </w:r>
    </w:p>
    <w:p w:rsidR="00307A19" w:rsidRDefault="00307A19" w:rsidP="00307A19"/>
    <w:p w:rsidR="00FE2066" w:rsidRDefault="00FE2066" w:rsidP="00307A19">
      <w:r>
        <w:t>Prefix</w:t>
      </w:r>
      <w:r w:rsidR="00367494"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FE2066" w:rsidTr="000D2683">
        <w:tc>
          <w:tcPr>
            <w:tcW w:w="1271" w:type="dxa"/>
          </w:tcPr>
          <w:p w:rsidR="00FE2066" w:rsidRPr="00FE2066" w:rsidRDefault="000D2683" w:rsidP="00FE2066">
            <w:pPr>
              <w:rPr>
                <w:b/>
              </w:rPr>
            </w:pPr>
            <w:r>
              <w:rPr>
                <w:b/>
              </w:rPr>
              <w:t>P</w:t>
            </w:r>
            <w:r w:rsidR="00FE2066" w:rsidRPr="00FE2066">
              <w:rPr>
                <w:b/>
              </w:rPr>
              <w:t>refix</w:t>
            </w:r>
          </w:p>
        </w:tc>
        <w:tc>
          <w:tcPr>
            <w:tcW w:w="4739" w:type="dxa"/>
          </w:tcPr>
          <w:p w:rsidR="00FE2066" w:rsidRPr="00FE2066" w:rsidRDefault="000D2683" w:rsidP="00FE2066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3006" w:type="dxa"/>
          </w:tcPr>
          <w:p w:rsidR="00FE2066" w:rsidRPr="00FE2066" w:rsidRDefault="00FE2066" w:rsidP="00FE2066">
            <w:pPr>
              <w:rPr>
                <w:b/>
              </w:rPr>
            </w:pPr>
            <w:r w:rsidRPr="00FE2066">
              <w:rPr>
                <w:b/>
              </w:rPr>
              <w:t>Example</w:t>
            </w:r>
          </w:p>
        </w:tc>
      </w:tr>
      <w:tr w:rsidR="00FE2066" w:rsidTr="000D2683">
        <w:tc>
          <w:tcPr>
            <w:tcW w:w="1271" w:type="dxa"/>
          </w:tcPr>
          <w:p w:rsidR="00FE2066" w:rsidRDefault="008F7F2C" w:rsidP="00FE2066">
            <w:r>
              <w:t>FIO</w:t>
            </w:r>
          </w:p>
        </w:tc>
        <w:tc>
          <w:tcPr>
            <w:tcW w:w="4739" w:type="dxa"/>
          </w:tcPr>
          <w:p w:rsidR="00FE2066" w:rsidRDefault="00FE2066" w:rsidP="00FE2066">
            <w:r>
              <w:t>file I/O</w:t>
            </w:r>
          </w:p>
        </w:tc>
        <w:tc>
          <w:tcPr>
            <w:tcW w:w="3006" w:type="dxa"/>
          </w:tcPr>
          <w:p w:rsidR="00FE2066" w:rsidRDefault="008F7F2C" w:rsidP="00FE2066">
            <w:r>
              <w:t>FIO</w:t>
            </w:r>
            <w:r w:rsidR="00FE2066">
              <w:t>_read_csv</w:t>
            </w:r>
          </w:p>
          <w:p w:rsidR="00FE2066" w:rsidRDefault="008F7F2C" w:rsidP="00FE2066">
            <w:r>
              <w:t>FIO</w:t>
            </w:r>
            <w:r w:rsidR="00FE2066">
              <w:t>_write_LA</w:t>
            </w:r>
          </w:p>
          <w:p w:rsidR="002B2FB5" w:rsidRDefault="002B2FB5" w:rsidP="00FE2066"/>
        </w:tc>
      </w:tr>
      <w:tr w:rsidR="00FE2066" w:rsidTr="000D2683">
        <w:tc>
          <w:tcPr>
            <w:tcW w:w="1271" w:type="dxa"/>
          </w:tcPr>
          <w:p w:rsidR="00FE2066" w:rsidRDefault="008F7F2C" w:rsidP="00FE2066">
            <w:r>
              <w:t>PLT</w:t>
            </w:r>
          </w:p>
        </w:tc>
        <w:tc>
          <w:tcPr>
            <w:tcW w:w="4739" w:type="dxa"/>
          </w:tcPr>
          <w:p w:rsidR="00FE2066" w:rsidRDefault="00367494" w:rsidP="00307A19">
            <w:r>
              <w:t>plotting functions</w:t>
            </w:r>
          </w:p>
        </w:tc>
        <w:tc>
          <w:tcPr>
            <w:tcW w:w="3006" w:type="dxa"/>
          </w:tcPr>
          <w:p w:rsidR="00367494" w:rsidRDefault="00367494" w:rsidP="00473040">
            <w:r>
              <w:t>plt_gg</w:t>
            </w:r>
          </w:p>
          <w:p w:rsidR="00473040" w:rsidRDefault="00473040" w:rsidP="00473040"/>
        </w:tc>
      </w:tr>
      <w:tr w:rsidR="000D2683" w:rsidTr="000D2683">
        <w:tc>
          <w:tcPr>
            <w:tcW w:w="1271" w:type="dxa"/>
          </w:tcPr>
          <w:p w:rsidR="000D2683" w:rsidRDefault="008F7F2C" w:rsidP="00FE2066">
            <w:r>
              <w:t>SYS</w:t>
            </w:r>
          </w:p>
        </w:tc>
        <w:tc>
          <w:tcPr>
            <w:tcW w:w="4739" w:type="dxa"/>
          </w:tcPr>
          <w:p w:rsidR="000D2683" w:rsidRDefault="00307A19" w:rsidP="00FE2066">
            <w:r>
              <w:t>s</w:t>
            </w:r>
            <w:r w:rsidR="00367494">
              <w:t>ystem functions</w:t>
            </w:r>
          </w:p>
        </w:tc>
        <w:tc>
          <w:tcPr>
            <w:tcW w:w="3006" w:type="dxa"/>
          </w:tcPr>
          <w:p w:rsidR="000D2683" w:rsidRDefault="0033507A" w:rsidP="00FE2066">
            <w:r>
              <w:t>.</w:t>
            </w:r>
            <w:r w:rsidR="008F7F2C">
              <w:t>SYS</w:t>
            </w:r>
            <w:r w:rsidR="002B2FB5">
              <w:t>_destruct_obj</w:t>
            </w:r>
          </w:p>
          <w:p w:rsidR="002B2FB5" w:rsidRDefault="0033507A" w:rsidP="00FE2066">
            <w:r>
              <w:t>.</w:t>
            </w:r>
            <w:r w:rsidR="008F7F2C">
              <w:t>SYS</w:t>
            </w:r>
            <w:r w:rsidR="002B2FB5">
              <w:t>_restruct_obj</w:t>
            </w:r>
          </w:p>
          <w:p w:rsidR="002B2FB5" w:rsidRDefault="002B2FB5" w:rsidP="00FE2066"/>
        </w:tc>
      </w:tr>
      <w:tr w:rsidR="000D2683" w:rsidTr="000D2683">
        <w:tc>
          <w:tcPr>
            <w:tcW w:w="1271" w:type="dxa"/>
          </w:tcPr>
          <w:p w:rsidR="000D2683" w:rsidRDefault="008F7F2C" w:rsidP="00FE2066">
            <w:r>
              <w:t>GUI? APP? SHINY?</w:t>
            </w:r>
          </w:p>
        </w:tc>
        <w:tc>
          <w:tcPr>
            <w:tcW w:w="4739" w:type="dxa"/>
          </w:tcPr>
          <w:p w:rsidR="000D2683" w:rsidRDefault="002B2FB5" w:rsidP="0033507A">
            <w:r>
              <w:t>Shiny app functions</w:t>
            </w:r>
          </w:p>
        </w:tc>
        <w:tc>
          <w:tcPr>
            <w:tcW w:w="3006" w:type="dxa"/>
          </w:tcPr>
          <w:p w:rsidR="000D2683" w:rsidRDefault="008F7F2C" w:rsidP="00FE2066">
            <w:r>
              <w:t>APP</w:t>
            </w:r>
            <w:r w:rsidR="006D0C1B">
              <w:t>_rB3</w:t>
            </w:r>
          </w:p>
        </w:tc>
      </w:tr>
      <w:tr w:rsidR="002B2FB5" w:rsidTr="000D2683">
        <w:tc>
          <w:tcPr>
            <w:tcW w:w="1271" w:type="dxa"/>
          </w:tcPr>
          <w:p w:rsidR="002B2FB5" w:rsidRDefault="002B2FB5" w:rsidP="00FE2066"/>
        </w:tc>
        <w:tc>
          <w:tcPr>
            <w:tcW w:w="4739" w:type="dxa"/>
          </w:tcPr>
          <w:p w:rsidR="002B2FB5" w:rsidRDefault="002B2FB5" w:rsidP="00FE2066"/>
        </w:tc>
        <w:tc>
          <w:tcPr>
            <w:tcW w:w="3006" w:type="dxa"/>
          </w:tcPr>
          <w:p w:rsidR="002B2FB5" w:rsidRDefault="002B2FB5" w:rsidP="00FE2066"/>
        </w:tc>
      </w:tr>
      <w:tr w:rsidR="002B2FB5" w:rsidTr="000D2683">
        <w:tc>
          <w:tcPr>
            <w:tcW w:w="1271" w:type="dxa"/>
          </w:tcPr>
          <w:p w:rsidR="002B2FB5" w:rsidRDefault="002B2FB5" w:rsidP="00FE2066"/>
        </w:tc>
        <w:tc>
          <w:tcPr>
            <w:tcW w:w="4739" w:type="dxa"/>
          </w:tcPr>
          <w:p w:rsidR="002B2FB5" w:rsidRDefault="002B2FB5" w:rsidP="00FE2066"/>
        </w:tc>
        <w:tc>
          <w:tcPr>
            <w:tcW w:w="3006" w:type="dxa"/>
          </w:tcPr>
          <w:p w:rsidR="002B2FB5" w:rsidRDefault="002B2FB5" w:rsidP="00FE2066"/>
        </w:tc>
      </w:tr>
    </w:tbl>
    <w:p w:rsidR="00FE2066" w:rsidRDefault="00FE2066" w:rsidP="00FE2066"/>
    <w:p w:rsidR="00C729F7" w:rsidRDefault="00C729F7" w:rsidP="00C729F7">
      <w:pPr>
        <w:pStyle w:val="Heading1"/>
      </w:pPr>
      <w:r>
        <w:t>Variable naming</w:t>
      </w:r>
    </w:p>
    <w:p w:rsidR="00C729F7" w:rsidRPr="00431C94" w:rsidRDefault="00C729F7" w:rsidP="00FE2066"/>
    <w:p w:rsidR="00431C94" w:rsidRDefault="002B2FB5" w:rsidP="002B2FB5">
      <w:pPr>
        <w:pStyle w:val="Heading1"/>
      </w:pPr>
      <w:r>
        <w:t>Object types</w:t>
      </w:r>
    </w:p>
    <w:p w:rsidR="002B2FB5" w:rsidRDefault="002B2FB5" w:rsidP="00431C94">
      <w:r>
        <w:t>Use S3 object, and use data.table as the standard class type. To check the data type</w:t>
      </w:r>
      <w:r w:rsidR="00F51576">
        <w:t>s</w:t>
      </w:r>
      <w:r>
        <w:t>, execute:</w:t>
      </w:r>
    </w:p>
    <w:p w:rsidR="00431C94" w:rsidRPr="00404155" w:rsidRDefault="002B2FB5" w:rsidP="00404155">
      <w:pPr>
        <w:pStyle w:val="NoSpacing"/>
      </w:pPr>
      <w:r>
        <w:tab/>
      </w:r>
      <w:r w:rsidRPr="00404155">
        <w:t>class(</w:t>
      </w:r>
      <w:r w:rsidR="00404155" w:rsidRPr="00404155">
        <w:t>myData)</w:t>
      </w:r>
    </w:p>
    <w:p w:rsidR="00431C94" w:rsidRDefault="00845570" w:rsidP="00431C94">
      <w:r>
        <w:t>For structured rB3 object, declare using “data.type” attributes</w:t>
      </w:r>
    </w:p>
    <w:p w:rsidR="00845570" w:rsidRPr="00431C94" w:rsidRDefault="00845570" w:rsidP="00431C94">
      <w:r>
        <w:tab/>
        <w:t>attr(myStructuredData</w:t>
      </w:r>
      <w:r w:rsidR="00307A19">
        <w:t>)</w:t>
      </w:r>
    </w:p>
    <w:sectPr w:rsidR="00845570" w:rsidRPr="0043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2855"/>
    <w:multiLevelType w:val="hybridMultilevel"/>
    <w:tmpl w:val="F926D2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04C4"/>
    <w:multiLevelType w:val="hybridMultilevel"/>
    <w:tmpl w:val="23BE71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0740"/>
    <w:multiLevelType w:val="hybridMultilevel"/>
    <w:tmpl w:val="B8E83F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B5973"/>
    <w:multiLevelType w:val="hybridMultilevel"/>
    <w:tmpl w:val="A7C845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43D2F"/>
    <w:multiLevelType w:val="hybridMultilevel"/>
    <w:tmpl w:val="DC04243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94"/>
    <w:rsid w:val="00055A71"/>
    <w:rsid w:val="000D2683"/>
    <w:rsid w:val="002B2FB5"/>
    <w:rsid w:val="00307A19"/>
    <w:rsid w:val="0033507A"/>
    <w:rsid w:val="00367494"/>
    <w:rsid w:val="00404155"/>
    <w:rsid w:val="00431C94"/>
    <w:rsid w:val="00463A57"/>
    <w:rsid w:val="00473040"/>
    <w:rsid w:val="006D0C1B"/>
    <w:rsid w:val="007E06EF"/>
    <w:rsid w:val="00845570"/>
    <w:rsid w:val="008F7F2C"/>
    <w:rsid w:val="00C17648"/>
    <w:rsid w:val="00C729F7"/>
    <w:rsid w:val="00F51576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22C0"/>
  <w15:chartTrackingRefBased/>
  <w15:docId w15:val="{285D7423-AF60-4EA5-8EBC-FBDDEE02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94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C9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1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1C94"/>
    <w:pPr>
      <w:ind w:left="720"/>
      <w:contextualSpacing/>
    </w:pPr>
  </w:style>
  <w:style w:type="table" w:styleId="TableGrid">
    <w:name w:val="Table Grid"/>
    <w:basedOn w:val="TableNormal"/>
    <w:uiPriority w:val="39"/>
    <w:rsid w:val="00FE2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2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04155"/>
    <w:pPr>
      <w:spacing w:before="240" w:after="240" w:line="240" w:lineRule="auto"/>
    </w:pPr>
    <w:rPr>
      <w:rFonts w:ascii="Arial Narrow" w:hAnsi="Arial Narrow" w:cs="Arial"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7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A57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R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4ds.had.co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-r.hadley.nz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gillespie.github.io/efficient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stanford.edu/class/cs109l/unrestricted/resources/google-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214</Words>
  <Characters>1223</Characters>
  <Application>Microsoft Office Word</Application>
  <DocSecurity>0</DocSecurity>
  <Lines>10</Lines>
  <Paragraphs>2</Paragraphs>
  <ScaleCrop>false</ScaleCrop>
  <Company>University of Waikato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Muraoka, Kohji</dc:creator>
  <cp:keywords/>
  <dc:description/>
  <cp:lastModifiedBy>Muraoka, Kohji</cp:lastModifiedBy>
  <cp:revision>18</cp:revision>
  <dcterms:created xsi:type="dcterms:W3CDTF">2019-11-04T01:31:00Z</dcterms:created>
  <dcterms:modified xsi:type="dcterms:W3CDTF">2019-11-04T02:07:00Z</dcterms:modified>
</cp:coreProperties>
</file>