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F6D3" w14:textId="77777777" w:rsidR="00BD0899" w:rsidRDefault="00BD0899" w:rsidP="00BD0899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№7</w:t>
      </w:r>
    </w:p>
    <w:p w14:paraId="3B709FA5" w14:textId="77777777" w:rsidR="00BD0899" w:rsidRDefault="00BD0899" w:rsidP="00BD089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Работа со строками</w:t>
      </w:r>
    </w:p>
    <w:p w14:paraId="6AA9501C" w14:textId="77777777" w:rsidR="00BD0899" w:rsidRDefault="00BD0899" w:rsidP="00BD0899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C7333D6" w14:textId="77777777" w:rsidR="00BD0899" w:rsidRDefault="00BD0899" w:rsidP="00BD089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A9887A2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обработки символьных данных средствами языка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8984B75" w14:textId="77777777" w:rsidR="00BD0899" w:rsidRDefault="00BD0899" w:rsidP="00BD089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93C024" w14:textId="77777777" w:rsidR="00BD0899" w:rsidRDefault="00BD0899" w:rsidP="00BD089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103EE9A4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гл.9.</w:t>
      </w:r>
    </w:p>
    <w:p w14:paraId="5895F3C5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BB5B971" w14:textId="77777777" w:rsidR="00BD0899" w:rsidRDefault="00BD0899" w:rsidP="00BD089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5597D49A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CC40CC2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482A4F22" w14:textId="77777777" w:rsidR="00BD0899" w:rsidRDefault="00BD0899" w:rsidP="00BD089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2AB155" w14:textId="77777777" w:rsidR="00BD0899" w:rsidRDefault="00BD0899" w:rsidP="00BD089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72E1C585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5A636FA2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BE7E7B" w14:textId="77777777" w:rsidR="00BD0899" w:rsidRDefault="00BD0899" w:rsidP="00BD089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2E070C5A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BD0899">
        <w:rPr>
          <w:rFonts w:ascii="Times New Roman" w:hAnsi="Times New Roman"/>
          <w:sz w:val="28"/>
          <w:szCs w:val="28"/>
        </w:rPr>
        <w:t xml:space="preserve">5.1 Написать программу, выводящую на экран введённую пользователем строку в обратном порядке (Текст – </w:t>
      </w:r>
      <w:proofErr w:type="spellStart"/>
      <w:r w:rsidRPr="00BD0899">
        <w:rPr>
          <w:rFonts w:ascii="Times New Roman" w:hAnsi="Times New Roman"/>
          <w:sz w:val="28"/>
          <w:szCs w:val="28"/>
        </w:rPr>
        <w:t>тскеТ</w:t>
      </w:r>
      <w:proofErr w:type="spellEnd"/>
      <w:r w:rsidRPr="00BD0899">
        <w:rPr>
          <w:rFonts w:ascii="Times New Roman" w:hAnsi="Times New Roman"/>
          <w:sz w:val="28"/>
          <w:szCs w:val="28"/>
        </w:rPr>
        <w:t>).</w:t>
      </w:r>
    </w:p>
    <w:p w14:paraId="5F71A01A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BD0899">
        <w:rPr>
          <w:rFonts w:ascii="Times New Roman" w:hAnsi="Times New Roman"/>
          <w:sz w:val="28"/>
          <w:szCs w:val="28"/>
        </w:rPr>
        <w:t xml:space="preserve">5.2 Написать программу, выводящую на экран количество вхождений </w:t>
      </w:r>
      <w:proofErr w:type="gramStart"/>
      <w:r w:rsidRPr="00BD0899">
        <w:rPr>
          <w:rFonts w:ascii="Times New Roman" w:hAnsi="Times New Roman"/>
          <w:sz w:val="28"/>
          <w:szCs w:val="28"/>
        </w:rPr>
        <w:t>в строку</w:t>
      </w:r>
      <w:proofErr w:type="gramEnd"/>
      <w:r w:rsidRPr="00BD0899">
        <w:rPr>
          <w:rFonts w:ascii="Times New Roman" w:hAnsi="Times New Roman"/>
          <w:sz w:val="28"/>
          <w:szCs w:val="28"/>
        </w:rPr>
        <w:t xml:space="preserve"> введённую пользователем символа, введённого пользователем. Если совпадение не найдено, сообщить об этом.</w:t>
      </w:r>
    </w:p>
    <w:p w14:paraId="2517E342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Написать программу, изменяющую регистр букв во введенной строке на указанный пользователем: верхний (ТЕКСТ), нижний (текст).</w:t>
      </w:r>
    </w:p>
    <w:p w14:paraId="20761E57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Написать программу, разделяющую введенный текст на предложения, каждое должно выводиться на отдельной строке без пробелов по краям и без знаков препинания в конце предложения. Конец предложения определяется символом точка, вопросительный знак, восклицательный знак или их комбинацией.</w:t>
      </w:r>
    </w:p>
    <w:p w14:paraId="6E76AE65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BD0899">
        <w:rPr>
          <w:rFonts w:ascii="Times New Roman" w:hAnsi="Times New Roman"/>
          <w:sz w:val="28"/>
          <w:szCs w:val="28"/>
        </w:rPr>
        <w:t>5.5 Написать программу, заменяющую во введённой строке указанный символ на введённый пользователем символ.</w:t>
      </w:r>
    </w:p>
    <w:p w14:paraId="5A0D3AC5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948EED" w14:textId="77777777" w:rsidR="00BD0899" w:rsidRDefault="00BD0899" w:rsidP="00BD089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63C0181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47125874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25D82286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B133FC" w14:textId="77777777" w:rsidR="00BD0899" w:rsidRDefault="00BD0899" w:rsidP="00BD089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7C244B6C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176E5843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F3CB6B6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7.3 Ответы на контрольные вопросы</w:t>
      </w:r>
    </w:p>
    <w:p w14:paraId="573A630B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75F691CE" w14:textId="77777777" w:rsidR="00BD0899" w:rsidRDefault="00BD0899" w:rsidP="00BD089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4492DC" w14:textId="77777777" w:rsidR="00BD0899" w:rsidRDefault="00BD0899" w:rsidP="00BD0899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C2C1AF" w14:textId="77777777" w:rsidR="00BD0899" w:rsidRDefault="00BD0899" w:rsidP="00BD0899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4E8D4684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8.1 Что представляет собой строка в языке Си?</w:t>
      </w:r>
    </w:p>
    <w:p w14:paraId="1CD71E08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8.2 Каким символом должна заканчиваться строка?</w:t>
      </w:r>
    </w:p>
    <w:p w14:paraId="03A7D7DA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 С помощью каких функций можно считать последовательность символов с клавиатуры?</w:t>
      </w:r>
    </w:p>
    <w:p w14:paraId="5910697C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8.4 С помощью каких функций можно вывести последовательность символов на экран?</w:t>
      </w:r>
    </w:p>
    <w:p w14:paraId="65ABA917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8.5 Как получить доступ к произвольному символу строки?</w:t>
      </w:r>
    </w:p>
    <w:p w14:paraId="0582B88B" w14:textId="77777777" w:rsidR="00BD0899" w:rsidRDefault="00BD0899" w:rsidP="00BD089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8.6 Какой заголовочный файл необходимо подключить для использования стандартных функций работы со строками?</w:t>
      </w:r>
    </w:p>
    <w:p w14:paraId="7D481A94" w14:textId="77777777" w:rsidR="00B92603" w:rsidRDefault="00B92603"/>
    <w:sectPr w:rsidR="00B9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99"/>
    <w:rsid w:val="00B92603"/>
    <w:rsid w:val="00BD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D74F02"/>
  <w15:chartTrackingRefBased/>
  <w15:docId w15:val="{5C1D1429-3369-40BE-AA34-7F030A8A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0899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2024-09-25T10:45:00Z</dcterms:created>
  <dcterms:modified xsi:type="dcterms:W3CDTF">2024-09-25T10:46:00Z</dcterms:modified>
</cp:coreProperties>
</file>