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EndPr/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54CA2A71" w14:textId="503FC0ED" w:rsidR="00A54AAD" w:rsidRDefault="00A70E79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71407572" w:history="1">
            <w:r w:rsidR="00A54AAD" w:rsidRPr="007D03F4">
              <w:rPr>
                <w:rStyle w:val="Hipercze"/>
                <w:noProof/>
              </w:rPr>
              <w:t>1.</w:t>
            </w:r>
            <w:r w:rsidR="00A54AAD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A54AAD" w:rsidRPr="007D03F4">
              <w:rPr>
                <w:rStyle w:val="Hipercze"/>
                <w:noProof/>
              </w:rPr>
              <w:t>Wstęp</w:t>
            </w:r>
            <w:r w:rsidR="00A54AAD">
              <w:rPr>
                <w:noProof/>
                <w:webHidden/>
              </w:rPr>
              <w:tab/>
            </w:r>
            <w:r w:rsidR="00A54AAD">
              <w:rPr>
                <w:noProof/>
                <w:webHidden/>
              </w:rPr>
              <w:fldChar w:fldCharType="begin"/>
            </w:r>
            <w:r w:rsidR="00A54AAD">
              <w:rPr>
                <w:noProof/>
                <w:webHidden/>
              </w:rPr>
              <w:instrText xml:space="preserve"> PAGEREF _Toc171407572 \h </w:instrText>
            </w:r>
            <w:r w:rsidR="00A54AAD">
              <w:rPr>
                <w:noProof/>
                <w:webHidden/>
              </w:rPr>
            </w:r>
            <w:r w:rsidR="00A54AAD">
              <w:rPr>
                <w:noProof/>
                <w:webHidden/>
              </w:rPr>
              <w:fldChar w:fldCharType="separate"/>
            </w:r>
            <w:r w:rsidR="00A54AAD">
              <w:rPr>
                <w:noProof/>
                <w:webHidden/>
              </w:rPr>
              <w:t>3</w:t>
            </w:r>
            <w:r w:rsidR="00A54AAD">
              <w:rPr>
                <w:noProof/>
                <w:webHidden/>
              </w:rPr>
              <w:fldChar w:fldCharType="end"/>
            </w:r>
          </w:hyperlink>
        </w:p>
        <w:p w14:paraId="6ACB2184" w14:textId="56C77AC2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3" w:history="1">
            <w:r w:rsidRPr="007D03F4">
              <w:rPr>
                <w:rStyle w:val="Hipercze"/>
                <w:noProof/>
              </w:rPr>
              <w:t>1.1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Uzasadnienie wyboru tematu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1B772" w14:textId="6C693281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4" w:history="1">
            <w:r w:rsidRPr="007D03F4">
              <w:rPr>
                <w:rStyle w:val="Hipercze"/>
                <w:noProof/>
              </w:rPr>
              <w:t>1.2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Cel zaprojektowania strony internetowej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758DF" w14:textId="1C275011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5" w:history="1">
            <w:r w:rsidRPr="007D03F4">
              <w:rPr>
                <w:rStyle w:val="Hipercze"/>
                <w:noProof/>
              </w:rPr>
              <w:t>1.3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92F4B" w14:textId="42CF9787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6" w:history="1">
            <w:r w:rsidRPr="007D03F4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Opis istniejących rozwiązań na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0047" w14:textId="12F9ADEC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7" w:history="1">
            <w:r w:rsidRPr="007D03F4">
              <w:rPr>
                <w:rStyle w:val="Hipercze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Fixly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67D5" w14:textId="5C033348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8" w:history="1">
            <w:r w:rsidRPr="007D03F4">
              <w:rPr>
                <w:rStyle w:val="Hipercze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Oferteo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F0729" w14:textId="2AAEC2F1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79" w:history="1">
            <w:r w:rsidRPr="007D03F4">
              <w:rPr>
                <w:rStyle w:val="Hipercze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Homerun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83E1" w14:textId="30EFABF8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0" w:history="1">
            <w:r w:rsidRPr="007D03F4">
              <w:rPr>
                <w:rStyle w:val="Hipercze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Podsumowanie i porównanie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3116" w14:textId="1EDF3AC0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1" w:history="1">
            <w:r w:rsidRPr="007D03F4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9C8CC" w14:textId="6660C7DB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2" w:history="1">
            <w:r w:rsidRPr="007D03F4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90F9A" w14:textId="31F3FF71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3" w:history="1">
            <w:r w:rsidRPr="007D03F4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Użyte technologie informatyczne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6A73" w14:textId="55D48A3F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4" w:history="1">
            <w:r w:rsidRPr="007D03F4">
              <w:rPr>
                <w:rStyle w:val="Hipercze"/>
                <w:noProof/>
              </w:rPr>
              <w:t>5.1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PostgresDB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8A002" w14:textId="62CDE214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5" w:history="1">
            <w:r w:rsidRPr="007D03F4">
              <w:rPr>
                <w:rStyle w:val="Hipercze"/>
                <w:noProof/>
              </w:rPr>
              <w:t>5.2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Golang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F4B95" w14:textId="58D2E8D1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6" w:history="1">
            <w:r w:rsidRPr="007D03F4">
              <w:rPr>
                <w:rStyle w:val="Hipercze"/>
                <w:noProof/>
              </w:rPr>
              <w:t>5.3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391AF" w14:textId="25D33864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7" w:history="1">
            <w:r w:rsidRPr="007D03F4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Implementacja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B878" w14:textId="401ECBB4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8" w:history="1">
            <w:r w:rsidRPr="007D03F4">
              <w:rPr>
                <w:rStyle w:val="Hipercze"/>
                <w:noProof/>
              </w:rPr>
              <w:t>6.1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C1E3" w14:textId="61763B79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89" w:history="1">
            <w:r w:rsidRPr="007D03F4">
              <w:rPr>
                <w:rStyle w:val="Hipercze"/>
                <w:noProof/>
              </w:rPr>
              <w:t>6.2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Użyte środowiska i narzędzia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009B0" w14:textId="4476CB2C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0" w:history="1">
            <w:r w:rsidRPr="007D03F4">
              <w:rPr>
                <w:rStyle w:val="Hipercze"/>
                <w:noProof/>
              </w:rPr>
              <w:t>6.3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982D" w14:textId="42DB7521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1" w:history="1">
            <w:r w:rsidRPr="007D03F4">
              <w:rPr>
                <w:rStyle w:val="Hipercze"/>
                <w:noProof/>
              </w:rPr>
              <w:t>6.4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Architektura kodu po stronie backendu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ADE20" w14:textId="4BCAB02A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2" w:history="1">
            <w:r w:rsidRPr="007D03F4">
              <w:rPr>
                <w:rStyle w:val="Hipercze"/>
                <w:noProof/>
              </w:rPr>
              <w:t>6.5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Architektura kodu po stronie frontendu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3B0F" w14:textId="6E9785AD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3" w:history="1">
            <w:r w:rsidRPr="007D03F4">
              <w:rPr>
                <w:rStyle w:val="Hipercze"/>
                <w:noProof/>
              </w:rPr>
              <w:t>6.6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Implementacja wybranych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E6239" w14:textId="12AB98C3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4" w:history="1">
            <w:r w:rsidRPr="007D03F4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Instrukcja obsługi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B1240" w14:textId="6618D680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5" w:history="1">
            <w:r w:rsidRPr="007D03F4">
              <w:rPr>
                <w:rStyle w:val="Hipercze"/>
                <w:noProof/>
              </w:rPr>
              <w:t>7.1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Strony ogólnodostępne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10AB" w14:textId="1EED7431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6" w:history="1">
            <w:r w:rsidRPr="007D03F4">
              <w:rPr>
                <w:rStyle w:val="Hipercze"/>
                <w:noProof/>
              </w:rPr>
              <w:t>7.2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Instrukcja obsługi dla zalogowanych klientów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44DDB" w14:textId="49B3EB92" w:rsidR="00A54AAD" w:rsidRDefault="00A54AAD">
          <w:pPr>
            <w:pStyle w:val="Spistreci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7" w:history="1">
            <w:r w:rsidRPr="007D03F4">
              <w:rPr>
                <w:rStyle w:val="Hipercze"/>
                <w:noProof/>
              </w:rPr>
              <w:t>7.3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Instrukcja obsługi dla zalogowanych specjalistów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BAD50" w14:textId="6D1BCF42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8" w:history="1">
            <w:r w:rsidRPr="007D03F4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4BF57" w14:textId="64E3EB46" w:rsidR="00A54AAD" w:rsidRDefault="00A54AA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71407599" w:history="1">
            <w:r w:rsidRPr="007D03F4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7D03F4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_Toc171407599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D84E3" w14:textId="4DED27F3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71407572"/>
      <w:r w:rsidRPr="00251B94">
        <w:lastRenderedPageBreak/>
        <w:t>Wstęp</w:t>
      </w:r>
      <w:bookmarkEnd w:id="0"/>
    </w:p>
    <w:p w14:paraId="190722C3" w14:textId="7A6F7BB0" w:rsidR="00A63ED7" w:rsidRDefault="00A63ED7" w:rsidP="002747E7">
      <w:pPr>
        <w:pStyle w:val="Tre"/>
      </w:pPr>
      <w:r>
        <w:t>Od wielu lat Internet towarzyszy w codzienności</w:t>
      </w:r>
      <w:r w:rsidR="000E7EDC">
        <w:t xml:space="preserve"> każdego z nas</w:t>
      </w:r>
      <w:r>
        <w:t xml:space="preserve">, obejmując większość sfer </w:t>
      </w:r>
      <w:r w:rsidR="000E7EDC">
        <w:t xml:space="preserve">życia społecznego. Jego ciągły rozwój z każdym dniem daje coraz większe możliwości, od komunikacji z bliskimi, przez zapewnienie rozrywki, aż </w:t>
      </w:r>
      <w:r w:rsidR="0027729F">
        <w:t>po dokonywanie</w:t>
      </w:r>
      <w:r w:rsidR="000E7EDC">
        <w:t xml:space="preserve"> rezerwacji wszelkiego rodzaju usług</w:t>
      </w:r>
      <w:r w:rsidR="0027729F">
        <w:t xml:space="preserve"> lub wizyt. Szczególnie t</w:t>
      </w:r>
      <w:r w:rsidR="00F571B5">
        <w:t>o</w:t>
      </w:r>
      <w:r w:rsidR="0027729F">
        <w:t xml:space="preserve"> ostatni</w:t>
      </w:r>
      <w:r w:rsidR="00F571B5">
        <w:t>e</w:t>
      </w:r>
      <w:r w:rsidR="0027729F">
        <w:t xml:space="preserve"> staje się coraz powszechniejsz</w:t>
      </w:r>
      <w:r w:rsidR="00F571B5">
        <w:t>e</w:t>
      </w:r>
      <w:r w:rsidR="00EC6D1A">
        <w:t>, obejmujące coraz więcej dziedzin</w:t>
      </w:r>
      <w:r w:rsidR="00B17F9E">
        <w:t xml:space="preserve">, chociażby branży medycznej, która umożliwia rezerwację wizyt u lekarzy, </w:t>
      </w:r>
      <w:r w:rsidR="00EC6D1A">
        <w:t xml:space="preserve">sfery </w:t>
      </w:r>
      <w:r w:rsidR="00B17F9E">
        <w:t xml:space="preserve"> szeroko pojętej rozrywki, przez rezerwację stolików w restauracjach, czy także</w:t>
      </w:r>
      <w:r w:rsidR="00945FC4">
        <w:t xml:space="preserve"> branży budowlanej, poprzez rezerwację usług np. hydraulików, elektryków czy stolarzy.</w:t>
      </w:r>
      <w:r w:rsidR="00B17F9E">
        <w:t xml:space="preserve"> </w:t>
      </w:r>
      <w:r w:rsidR="00945FC4">
        <w:t>Bez względu na obszar, dla wszystkich użytkowników elektroniczna forma rezerwacji s</w:t>
      </w:r>
      <w:r w:rsidR="0027729F">
        <w:t xml:space="preserve">tanowi </w:t>
      </w:r>
      <w:r w:rsidR="00EC6D1A">
        <w:t xml:space="preserve">duże ułatwienie zarówno wśród klientów jak i osób oferujących usługi. Przede wszystkim zapewnia </w:t>
      </w:r>
      <w:r w:rsidR="0027729F">
        <w:t>dużą oszczędność czasu</w:t>
      </w:r>
      <w:r w:rsidR="00B17F9E">
        <w:t xml:space="preserve"> oraz pieniędzy, jest również możliwa z każdego miejsca na ziemi</w:t>
      </w:r>
      <w:r w:rsidR="00350316">
        <w:t xml:space="preserve"> </w:t>
      </w:r>
      <w:sdt>
        <w:sdtPr>
          <w:id w:val="250781987"/>
          <w:citation/>
        </w:sdtPr>
        <w:sdtEndPr/>
        <w:sdtContent>
          <w:r w:rsidR="00350316">
            <w:fldChar w:fldCharType="begin"/>
          </w:r>
          <w:r w:rsidR="00350316">
            <w:instrText xml:space="preserve"> CITATION epa24 \l 1045 </w:instrText>
          </w:r>
          <w:r w:rsidR="00350316">
            <w:fldChar w:fldCharType="separate"/>
          </w:r>
          <w:r w:rsidR="00A54AAD" w:rsidRPr="00A54AAD">
            <w:rPr>
              <w:noProof/>
            </w:rPr>
            <w:t>[1]</w:t>
          </w:r>
          <w:r w:rsidR="00350316">
            <w:fldChar w:fldCharType="end"/>
          </w:r>
        </w:sdtContent>
      </w:sdt>
      <w:r w:rsidR="00B17F9E">
        <w:t xml:space="preserve">. Dodatkowo pozwala poszerzyć horyzonty klientom oraz daje </w:t>
      </w:r>
      <w:r w:rsidR="00945FC4">
        <w:t xml:space="preserve">im </w:t>
      </w:r>
      <w:r w:rsidR="00B17F9E">
        <w:t xml:space="preserve">więcej opcji, tak aby mogli oni dokonać najlepszego  </w:t>
      </w:r>
      <w:r w:rsidR="00945FC4">
        <w:t>dla siebie wyboru. Z kolei osoby oferujące swoje usługi, mogą w ten sposób</w:t>
      </w:r>
      <w:r w:rsidR="009028D4">
        <w:t xml:space="preserve"> zareklamować się i</w:t>
      </w:r>
      <w:r w:rsidR="00024599">
        <w:t xml:space="preserve"> dotrzeć do większego grona potencjalnych klientów</w:t>
      </w:r>
      <w:r w:rsidR="00EC6D1A">
        <w:t xml:space="preserve"> oraz lepiej zarządzać swoim czasem pracy</w:t>
      </w:r>
      <w:r w:rsidR="00F571B5">
        <w:t>.</w:t>
      </w:r>
      <w:r w:rsidR="0027729F">
        <w:t xml:space="preserve">  </w:t>
      </w:r>
    </w:p>
    <w:p w14:paraId="4F957C78" w14:textId="281FEAE9" w:rsidR="004D65B3" w:rsidRDefault="00A70E79" w:rsidP="004D65B3">
      <w:pPr>
        <w:pStyle w:val="Nagwek2"/>
      </w:pPr>
      <w:bookmarkStart w:id="1" w:name="_Toc171407573"/>
      <w:r w:rsidRPr="00251B94">
        <w:t>Uzasadnienie wyboru tematu</w:t>
      </w:r>
      <w:bookmarkEnd w:id="1"/>
    </w:p>
    <w:p w14:paraId="3848BC92" w14:textId="7BC5C59F" w:rsidR="00575FBF" w:rsidRDefault="00575FBF" w:rsidP="00350316">
      <w:pPr>
        <w:pStyle w:val="Tre"/>
      </w:pPr>
      <w:r>
        <w:t xml:space="preserve">Głównym powodem, dla którego autor pracy zdecydował się wybrać </w:t>
      </w:r>
      <w:r w:rsidR="006437C6">
        <w:t>taki temat pracy, jest aktualność obecnej tematyki w dobie wciąż rozwijającego się Internetu oraz chęć stworzenia rozwiązania ułatwiającego rezerwację usług wszystkim użytkownikom, a zwłaszcza osobom starszym.</w:t>
      </w:r>
    </w:p>
    <w:p w14:paraId="513364E9" w14:textId="77777777" w:rsidR="003C038D" w:rsidRDefault="006437C6" w:rsidP="00350316">
      <w:pPr>
        <w:pStyle w:val="Tre"/>
      </w:pPr>
      <w:r>
        <w:t xml:space="preserve">Rosnąca z dnia na dzień cyfryzacja </w:t>
      </w:r>
      <w:r w:rsidR="00CE58B4">
        <w:t>obejmuje</w:t>
      </w:r>
      <w:r>
        <w:t xml:space="preserve"> kolejne dziedziny </w:t>
      </w:r>
      <w:r w:rsidR="0067150B">
        <w:t xml:space="preserve">naszego </w:t>
      </w:r>
      <w:r>
        <w:t>życia</w:t>
      </w:r>
      <w:r w:rsidR="0067150B">
        <w:t xml:space="preserve">. Coraz więcej </w:t>
      </w:r>
      <w:r w:rsidR="00CE58B4">
        <w:t xml:space="preserve">spraw, które do tej pory </w:t>
      </w:r>
      <w:r w:rsidR="00B20D25">
        <w:t>byliśmy w stanie</w:t>
      </w:r>
      <w:r w:rsidR="00CE58B4">
        <w:t xml:space="preserve"> zrealizować jedynie osobiście, teraz można załatwić</w:t>
      </w:r>
      <w:r w:rsidR="00A61F57">
        <w:t xml:space="preserve"> nie wychodząc z domu. Jest to również pokłosie </w:t>
      </w:r>
      <w:r w:rsidR="00B20D25">
        <w:t>pandemii Covid, która wymusiła na rynku powstanie odpowiednich stron do rezerwacji usług, jak np. strony z rezerwacją i realizacją wizyt u lekarza</w:t>
      </w:r>
      <w:r w:rsidR="00717FBE">
        <w:t xml:space="preserve"> czy usług fachowców z danej dziedziny</w:t>
      </w:r>
      <w:r w:rsidR="00B20D25">
        <w:t>. W tamtym czasie zapewniało to bezpieczeństwo użytkownikom przez unikanie możliwości zarażenia wirusem</w:t>
      </w:r>
      <w:r w:rsidR="003C038D">
        <w:t xml:space="preserve"> przez bezpośredni kontakt</w:t>
      </w:r>
      <w:r w:rsidR="00B20D25">
        <w:t xml:space="preserve">. </w:t>
      </w:r>
      <w:r w:rsidR="00717FBE">
        <w:t>Nie wychodząc z domu, mogli oni po kilku kliknięciach umówić się na wizytę lub zarezerwować usługę</w:t>
      </w:r>
      <w:r w:rsidR="003C038D">
        <w:t>.</w:t>
      </w:r>
    </w:p>
    <w:p w14:paraId="2EF76F53" w14:textId="77777777" w:rsidR="002763FE" w:rsidRDefault="00FE2965" w:rsidP="00350316">
      <w:pPr>
        <w:pStyle w:val="Tre"/>
      </w:pPr>
      <w:r>
        <w:t>W obecnych czasach, w których rządzi pośpiech i praktyczność, rozwiązanie to powinno idealnie wpasować się w wymagania przeciętnego użytkownika. Stanowi ono bowiem</w:t>
      </w:r>
      <w:r w:rsidR="00717FBE">
        <w:t xml:space="preserve"> duże ułatwienie oszczędzające przede wszystkim czas spędzony na wyszukanie np. odpowiedniego fachowca do zrealizowania konkretnej usługi</w:t>
      </w:r>
      <w:r w:rsidR="008F1C11">
        <w:t>. Dzięki niemu</w:t>
      </w:r>
      <w:r w:rsidR="002154C7">
        <w:t>, k</w:t>
      </w:r>
      <w:r w:rsidR="00717FBE">
        <w:t>lienci w jednym miejscu mogą wyszukać osobę, która spełni ich wymagania</w:t>
      </w:r>
      <w:r w:rsidR="008F1C11">
        <w:t xml:space="preserve"> – nie muszą fizycznie spotkać się z danym fachowcem aby zamówić jego usługę</w:t>
      </w:r>
      <w:r>
        <w:t xml:space="preserve">. </w:t>
      </w:r>
      <w:r w:rsidR="008F1C11">
        <w:t>Dodatkowo</w:t>
      </w:r>
      <w:r w:rsidR="001366B5">
        <w:t xml:space="preserve"> posiłkując się ocen</w:t>
      </w:r>
      <w:r w:rsidR="008F1C11">
        <w:t>ami</w:t>
      </w:r>
      <w:r w:rsidR="001366B5">
        <w:t xml:space="preserve"> innych użytkowników</w:t>
      </w:r>
      <w:r w:rsidR="008F1C11">
        <w:t>, zamieszczonymi w serwisie, mogą mieć pewność, że wybrana osoba zrealizuje zlecenie zgodnie z ich kryteriami.</w:t>
      </w:r>
      <w:r w:rsidR="00717FBE">
        <w:t xml:space="preserve"> </w:t>
      </w:r>
      <w:r w:rsidR="008F1C11">
        <w:t>Z</w:t>
      </w:r>
      <w:r w:rsidR="00717FBE">
        <w:t xml:space="preserve"> kolei fachowcy oferujący swoje usługi mogą dotrzeć do większego grona zainteresowanych osób</w:t>
      </w:r>
      <w:r w:rsidR="00C80C71">
        <w:t xml:space="preserve"> oraz</w:t>
      </w:r>
      <w:r w:rsidR="001366B5">
        <w:t xml:space="preserve"> umocnić swoją pozycję na rynku</w:t>
      </w:r>
      <w:r w:rsidR="00717FBE">
        <w:t>.</w:t>
      </w:r>
      <w:r w:rsidR="008F1C11">
        <w:t xml:space="preserve"> Oprócz tego, mając wszystkie swoje zlecenia </w:t>
      </w:r>
      <w:r w:rsidR="00262CC5">
        <w:t xml:space="preserve">na jednej stronie, mogą </w:t>
      </w:r>
      <w:r w:rsidR="002763FE">
        <w:t>w łatwy sposób zarządzać swoim czasem i kolejnymi zleceniami.</w:t>
      </w:r>
    </w:p>
    <w:p w14:paraId="14D6BC57" w14:textId="606ECF97" w:rsidR="004F1DEE" w:rsidRDefault="002763FE" w:rsidP="00350316">
      <w:pPr>
        <w:pStyle w:val="Tre"/>
      </w:pPr>
      <w:r>
        <w:t xml:space="preserve">Możliwość rezerwowania usług przez Internet może stanowić również ułatwienie dla osób starszych. Ci często ze względu na swój wiek oraz stan zdrowia nie są w stanie radzić </w:t>
      </w:r>
      <w:r>
        <w:lastRenderedPageBreak/>
        <w:t>sobie z drobnymi pracami lub naprawami</w:t>
      </w:r>
      <w:r w:rsidR="00BC10EA">
        <w:t>. Mogą również nie mieć wystarczającej wiedzy o</w:t>
      </w:r>
      <w:r w:rsidR="001E51AD">
        <w:t xml:space="preserve"> fachowcach działających w okolicy i reklamujących się online, a tym bardziej sił, aby spędz</w:t>
      </w:r>
      <w:r w:rsidR="00997CFE">
        <w:t>a</w:t>
      </w:r>
      <w:r w:rsidR="001E51AD">
        <w:t>ć</w:t>
      </w:r>
      <w:r w:rsidR="00E4493A">
        <w:t xml:space="preserve"> </w:t>
      </w:r>
      <w:r w:rsidR="00AD2A0E">
        <w:t>czas na</w:t>
      </w:r>
      <w:r w:rsidR="00E4493A">
        <w:t xml:space="preserve"> długotrwał</w:t>
      </w:r>
      <w:r w:rsidR="00997CFE">
        <w:t>ym</w:t>
      </w:r>
      <w:r w:rsidR="00E4493A">
        <w:t xml:space="preserve"> ich poszukiwani</w:t>
      </w:r>
      <w:r w:rsidR="00997CFE">
        <w:t xml:space="preserve">u poza domem </w:t>
      </w:r>
      <w:r w:rsidR="00E4493A">
        <w:t>.</w:t>
      </w:r>
      <w:r w:rsidR="004F1DEE">
        <w:t xml:space="preserve"> </w:t>
      </w:r>
    </w:p>
    <w:p w14:paraId="620B82F5" w14:textId="06299045" w:rsidR="0021382F" w:rsidRDefault="004F1DEE" w:rsidP="00350316">
      <w:pPr>
        <w:pStyle w:val="Tre"/>
      </w:pPr>
      <w:r>
        <w:t xml:space="preserve">Rozwiązaniem </w:t>
      </w:r>
      <w:r w:rsidR="00822676">
        <w:t>w</w:t>
      </w:r>
      <w:r>
        <w:t xml:space="preserve"> tej sytuacji </w:t>
      </w:r>
      <w:r w:rsidR="00B03CA4">
        <w:t>mogą być serwisy internetowe</w:t>
      </w:r>
      <w:r>
        <w:t xml:space="preserve"> umożliwiając</w:t>
      </w:r>
      <w:r w:rsidR="00B03CA4">
        <w:t>e</w:t>
      </w:r>
      <w:r>
        <w:t xml:space="preserve"> rezerwację usług, jednak dla osób starszych, które na co dzień nie korzystają z tego typu udogodnień</w:t>
      </w:r>
      <w:r w:rsidR="00B03CA4">
        <w:t xml:space="preserve">, oraz nie są zaznajomione z nowymi technologiami, poziom ich skomplikowania może okazać się nie do przejścia. </w:t>
      </w:r>
      <w:r w:rsidR="00C9454E">
        <w:t xml:space="preserve">Twórcy stron często zapominają o takich osobach, przez co tworzone przez nich narzędzia stają się zbyt trudne do opanowania przez seniorów. Z tego względu, jednym z powodów podjęcia takiego tematu pracy przez autora </w:t>
      </w:r>
      <w:r w:rsidR="0021382F">
        <w:t>była</w:t>
      </w:r>
      <w:r w:rsidR="00C9454E">
        <w:t xml:space="preserve"> chęć stworzenia intuicyjnego i czytelnego rozwiązania, które</w:t>
      </w:r>
      <w:r w:rsidR="0021382F">
        <w:t xml:space="preserve"> dzięki łatwości w obsłudze, </w:t>
      </w:r>
      <w:r w:rsidR="00C9454E">
        <w:t>nie będzie ograniczało o</w:t>
      </w:r>
      <w:r w:rsidR="0021382F">
        <w:t>sób</w:t>
      </w:r>
      <w:r w:rsidR="00C9454E">
        <w:t xml:space="preserve"> starsz</w:t>
      </w:r>
      <w:r w:rsidR="0021382F">
        <w:t>ych</w:t>
      </w:r>
      <w:r w:rsidR="00C9454E">
        <w:t xml:space="preserve">, a wręcz </w:t>
      </w:r>
      <w:r w:rsidR="0021382F">
        <w:t>będzie stanowić dla nich pomoc i ułatwienie w procesie elektronicznej rezerwacji usług fachowców.</w:t>
      </w:r>
    </w:p>
    <w:p w14:paraId="3582AA9B" w14:textId="5D2D32C2" w:rsidR="00575FBF" w:rsidRPr="00350316" w:rsidRDefault="00E26A3A" w:rsidP="00D444A0">
      <w:pPr>
        <w:pStyle w:val="Tre"/>
      </w:pPr>
      <w:r>
        <w:t>Autor przy wyborze tematu pracy kierował się również chęcią stworzenia serwisu przy wykorzystaniu nowych i popularnych technologii oraz języków programowania.</w:t>
      </w:r>
      <w:r w:rsidR="00971B61">
        <w:t xml:space="preserve"> Proces tworzenia narzędzia do rezerwacji usług fachowców stworzył przestrzeń do poszerzenia i ugruntowania wiedzy </w:t>
      </w:r>
      <w:r w:rsidR="00D444A0">
        <w:t>dotyczącej aktualnych trendów w zakresie architektury stron oraz wykorzystywanych do tego narzędzi. Oprócz tego autor mógł rozwinąć umiejętności dotyczące wyszukiwania informacji, samodzielnego rozwiązywania problemów czy właściwego analizowania i planowania dalszej pracy.</w:t>
      </w:r>
    </w:p>
    <w:p w14:paraId="73E25655" w14:textId="08FFD1A6" w:rsidR="00A70E79" w:rsidRDefault="00A70E79" w:rsidP="006A0B7E">
      <w:pPr>
        <w:pStyle w:val="Nagwek2"/>
      </w:pPr>
      <w:bookmarkStart w:id="2" w:name="_Toc171407574"/>
      <w:r w:rsidRPr="00251B94">
        <w:t>Cel zaprojektowania strony internetowej</w:t>
      </w:r>
      <w:bookmarkEnd w:id="2"/>
    </w:p>
    <w:p w14:paraId="51959332" w14:textId="068FF985" w:rsidR="00822676" w:rsidRDefault="0080629B" w:rsidP="00822676">
      <w:pPr>
        <w:pStyle w:val="Tre"/>
      </w:pPr>
      <w:r>
        <w:t xml:space="preserve">Obecne życie każdego człowieka bardzo mocno opiera się na technologii, która pomaga nam w wielu czynnościach naszego codziennego życia </w:t>
      </w:r>
      <w:sdt>
        <w:sdtPr>
          <w:id w:val="1791784521"/>
          <w:citation/>
        </w:sdtPr>
        <w:sdtEndPr/>
        <w:sdtContent>
          <w:r>
            <w:fldChar w:fldCharType="begin"/>
          </w:r>
          <w:r>
            <w:instrText xml:space="preserve"> CITATION Mak23 \l 1045 </w:instrText>
          </w:r>
          <w:r>
            <w:fldChar w:fldCharType="separate"/>
          </w:r>
          <w:r w:rsidR="00A54AAD" w:rsidRPr="00A54AAD">
            <w:rPr>
              <w:noProof/>
            </w:rPr>
            <w:t>[2]</w:t>
          </w:r>
          <w:r>
            <w:fldChar w:fldCharType="end"/>
          </w:r>
        </w:sdtContent>
      </w:sdt>
      <w:r>
        <w:t xml:space="preserve">. </w:t>
      </w:r>
      <w:r w:rsidR="00217D88">
        <w:t xml:space="preserve">Dlatego prezentowany w pracy serwis, miał na celu przede wszystkim ułatwienie i przyspieszenie procesu rezerwacji usług fachowców, oraz </w:t>
      </w:r>
      <w:r w:rsidR="00EE0F28">
        <w:t>łatwiejsze dotarcie do potencjalnych klientów przez usługodawców.</w:t>
      </w:r>
    </w:p>
    <w:p w14:paraId="0F3EAC01" w14:textId="1D65700D" w:rsidR="00B83469" w:rsidRDefault="00EE0F28" w:rsidP="00822676">
      <w:pPr>
        <w:pStyle w:val="Tre"/>
      </w:pPr>
      <w:r>
        <w:t xml:space="preserve">Za pomocą takiego serwisu użytkownicy, w sposób szybki, mogą z listy osób wybrać tę, która najbardziej odpowiada ich potrzebom, bez konieczności wychodzenia z domu lub wykonywania niepotrzebnych telefonów. </w:t>
      </w:r>
      <w:r w:rsidR="00B83469">
        <w:t xml:space="preserve">Pomocne przy tym są również opinie innych klientów, a ich duża ilość powinna dać pełniejszy obraz danego fachowca oraz pewność jego niezawodności. </w:t>
      </w:r>
    </w:p>
    <w:p w14:paraId="4D8ED6B2" w14:textId="77777777" w:rsidR="00631543" w:rsidRDefault="00EE0F28" w:rsidP="00822676">
      <w:pPr>
        <w:pStyle w:val="Tre"/>
      </w:pPr>
      <w:r>
        <w:t xml:space="preserve">Dodatkowo możliwość zarządzania dokonanymi rezerwacjami z jednego miejsca pozwala </w:t>
      </w:r>
      <w:r w:rsidR="008423CD">
        <w:t>użytkownikom łatwiej zaplanować swój czas</w:t>
      </w:r>
      <w:r w:rsidR="005C241D">
        <w:t>. Przydatne jest to zwłaszcza dla usługodawców, którzy przy natłoku zleceń potrzebują łatwego sposobu do zarządzania nimi, co również było celem opisywanego serwisu</w:t>
      </w:r>
      <w:r w:rsidR="00631543">
        <w:t>.</w:t>
      </w:r>
    </w:p>
    <w:p w14:paraId="4F911A95" w14:textId="176729E6" w:rsidR="00FF79B2" w:rsidRDefault="00FF79B2" w:rsidP="00822676">
      <w:pPr>
        <w:pStyle w:val="Tre"/>
      </w:pPr>
      <w:r>
        <w:t xml:space="preserve">Łatwość i prostota poruszania się po nim to również jeden z celów, jakie postawił sobie autor produkując te rozwiązanie. Zbyt duży poziom jego skomplikowania mógłby tylko utrudnić korzystanie z niego przez użytkowników i rodzić w nich niechęć z jego użytkowania. Dzięki swojej intuicyjności serwis skraca czas potrzebny na znalezienie fachowca, nawet w kryzysowej sytuacji. </w:t>
      </w:r>
    </w:p>
    <w:p w14:paraId="7228C9D0" w14:textId="2014BE01" w:rsidR="00FF79B2" w:rsidRDefault="00FF79B2" w:rsidP="00822676">
      <w:pPr>
        <w:pStyle w:val="Tre"/>
      </w:pPr>
      <w:r>
        <w:t xml:space="preserve">Prostota jest również ważna w kontekście wykorzystywania serwisu przez osoby starsze. Nawet mimo małego obycia z nową technologią, mogą oni z pomocą przystępnego interfejsu wykorzystać jej potencjał i użyć do </w:t>
      </w:r>
      <w:r w:rsidR="007E4C1B">
        <w:t xml:space="preserve">realizacji </w:t>
      </w:r>
      <w:r>
        <w:t>swoich potrzeb</w:t>
      </w:r>
      <w:r w:rsidR="007E4C1B">
        <w:t>.</w:t>
      </w:r>
      <w:r>
        <w:t xml:space="preserve">  </w:t>
      </w:r>
    </w:p>
    <w:p w14:paraId="0A8E9DCD" w14:textId="5541115E" w:rsidR="00822676" w:rsidRPr="00822676" w:rsidRDefault="00FF79B2" w:rsidP="007E4C1B">
      <w:pPr>
        <w:pStyle w:val="Tre"/>
      </w:pPr>
      <w:r>
        <w:lastRenderedPageBreak/>
        <w:t>Kolejnym aspektem opisywanego rozwiązania jest budowania własnej marki przez fachowców. Wielu z nich</w:t>
      </w:r>
      <w:r w:rsidR="00631543">
        <w:t xml:space="preserve"> trudno jest dotrzeć do szerszego grona klientów</w:t>
      </w:r>
      <w:r>
        <w:t xml:space="preserve">, z kolei tutaj mają </w:t>
      </w:r>
      <w:r w:rsidR="00A51F3F">
        <w:t>szansę</w:t>
      </w:r>
      <w:r>
        <w:t xml:space="preserve"> zostać znalezionymi przez innych, a rzetelne opinie zadowolonych klientów mogą tylko ugruntować ich pozycję na rynku.</w:t>
      </w:r>
    </w:p>
    <w:p w14:paraId="4D16F649" w14:textId="77777777" w:rsidR="00A70E79" w:rsidRDefault="00A70E79" w:rsidP="006A0B7E">
      <w:pPr>
        <w:pStyle w:val="Nagwek2"/>
      </w:pPr>
      <w:bookmarkStart w:id="3" w:name="_Toc171407575"/>
      <w:r w:rsidRPr="00251B94">
        <w:t>Zakres pracy</w:t>
      </w:r>
      <w:bookmarkEnd w:id="3"/>
    </w:p>
    <w:p w14:paraId="558ED02C" w14:textId="74FB6B84" w:rsidR="007E4C1B" w:rsidRDefault="002B0F1E" w:rsidP="007E4C1B">
      <w:pPr>
        <w:pStyle w:val="Tre"/>
      </w:pPr>
      <w:r>
        <w:t>Niniejsza praca zawiera osiem rozdziałów. W pierwszym z nich zawarto podstawowe informacje, takie jak uzasadnienie wybranego tematu i cel pracy. Opis istniejących na rynku rozwiązań z dziedziny rezerwacji usług przedstawiono w rozdziale drugim. Z kolei w trzecim szczegółowo opisano wymagania funkcjonalne stworzonego serwisu, wraz z opisem jego funkcji</w:t>
      </w:r>
      <w:r w:rsidR="00E8340E">
        <w:t>, warunkami wstępnymi czy danymi wejściowymi. W kolejnym, czwartym rozdziale, zawarto przypadki użycia, w tym interakcje w ramach danych funkcjonalności systemu</w:t>
      </w:r>
      <w:r w:rsidR="004E2E78">
        <w:t xml:space="preserve">. W końcu autor w rozdziale piątym opisuje technologie informatyczne, jakie zostały wykorzystane do </w:t>
      </w:r>
      <w:r w:rsidR="003731C8">
        <w:t>zaprojektowania</w:t>
      </w:r>
      <w:r w:rsidR="004E2E78">
        <w:t xml:space="preserve"> aplikacji</w:t>
      </w:r>
      <w:r w:rsidR="0086100F">
        <w:t>.</w:t>
      </w:r>
      <w:r w:rsidR="003731C8">
        <w:t xml:space="preserve"> Dalej szczegółowo opisana została implementacja poszczególnych części serwisu w rozdziale szóstym. W kolejnym rozdziale znalazła się instrukcja obsługi serwisu, pokazująca zrzuty ekranu i koje kroki, jakie należy wykonać w celu </w:t>
      </w:r>
      <w:r w:rsidR="00255CAC">
        <w:t>wykonania danej akcji. W</w:t>
      </w:r>
      <w:r w:rsidR="00525767">
        <w:t xml:space="preserve"> rozdziale ósmym, zamykającym pracę, znalazło się miejsce na podsumowanie, wraz z opisem potencjalnego dalszego rozwoju aplikacji.</w:t>
      </w:r>
    </w:p>
    <w:p w14:paraId="5DB79047" w14:textId="77777777" w:rsidR="00C15534" w:rsidRDefault="00C15534" w:rsidP="007E4C1B">
      <w:pPr>
        <w:pStyle w:val="Tre"/>
      </w:pPr>
    </w:p>
    <w:p w14:paraId="7AE4E36C" w14:textId="77777777" w:rsidR="00C15534" w:rsidRDefault="00C15534" w:rsidP="007E4C1B">
      <w:pPr>
        <w:pStyle w:val="Tre"/>
      </w:pPr>
    </w:p>
    <w:p w14:paraId="08492E50" w14:textId="77777777" w:rsidR="00C15534" w:rsidRDefault="00C15534" w:rsidP="007E4C1B">
      <w:pPr>
        <w:pStyle w:val="Tre"/>
      </w:pPr>
    </w:p>
    <w:p w14:paraId="55C3D0AB" w14:textId="77777777" w:rsidR="00C15534" w:rsidRDefault="00C15534" w:rsidP="007E4C1B">
      <w:pPr>
        <w:pStyle w:val="Tre"/>
      </w:pPr>
    </w:p>
    <w:p w14:paraId="1928ED65" w14:textId="77777777" w:rsidR="00C15534" w:rsidRDefault="00C15534" w:rsidP="007E4C1B">
      <w:pPr>
        <w:pStyle w:val="Tre"/>
      </w:pPr>
    </w:p>
    <w:p w14:paraId="616CAC48" w14:textId="77777777" w:rsidR="00C15534" w:rsidRDefault="00C15534" w:rsidP="007E4C1B">
      <w:pPr>
        <w:pStyle w:val="Tre"/>
      </w:pPr>
    </w:p>
    <w:p w14:paraId="138CCB4C" w14:textId="77777777" w:rsidR="00C15534" w:rsidRDefault="00C15534" w:rsidP="007E4C1B">
      <w:pPr>
        <w:pStyle w:val="Tre"/>
      </w:pPr>
    </w:p>
    <w:p w14:paraId="3FDE51A2" w14:textId="77777777" w:rsidR="00C15534" w:rsidRDefault="00C15534" w:rsidP="007E4C1B">
      <w:pPr>
        <w:pStyle w:val="Tre"/>
      </w:pPr>
    </w:p>
    <w:p w14:paraId="528A05D7" w14:textId="77777777" w:rsidR="00C15534" w:rsidRDefault="00C15534" w:rsidP="007E4C1B">
      <w:pPr>
        <w:pStyle w:val="Tre"/>
      </w:pPr>
    </w:p>
    <w:p w14:paraId="74FB9FC1" w14:textId="77777777" w:rsidR="00C15534" w:rsidRDefault="00C15534" w:rsidP="007E4C1B">
      <w:pPr>
        <w:pStyle w:val="Tre"/>
      </w:pPr>
    </w:p>
    <w:p w14:paraId="0A8D0203" w14:textId="77777777" w:rsidR="00C15534" w:rsidRDefault="00C15534" w:rsidP="007E4C1B">
      <w:pPr>
        <w:pStyle w:val="Tre"/>
      </w:pPr>
    </w:p>
    <w:p w14:paraId="6FCC0D04" w14:textId="77777777" w:rsidR="00C15534" w:rsidRDefault="00C15534" w:rsidP="007E4C1B">
      <w:pPr>
        <w:pStyle w:val="Tre"/>
      </w:pPr>
    </w:p>
    <w:p w14:paraId="1E4EBFDB" w14:textId="77777777" w:rsidR="00C15534" w:rsidRDefault="00C15534" w:rsidP="007E4C1B">
      <w:pPr>
        <w:pStyle w:val="Tre"/>
      </w:pPr>
    </w:p>
    <w:p w14:paraId="791399DE" w14:textId="77777777" w:rsidR="00C15534" w:rsidRDefault="00C15534" w:rsidP="007E4C1B">
      <w:pPr>
        <w:pStyle w:val="Tre"/>
      </w:pPr>
    </w:p>
    <w:p w14:paraId="751BA1B2" w14:textId="77777777" w:rsidR="00C15534" w:rsidRDefault="00C15534" w:rsidP="007E4C1B">
      <w:pPr>
        <w:pStyle w:val="Tre"/>
      </w:pPr>
    </w:p>
    <w:p w14:paraId="7747434A" w14:textId="77777777" w:rsidR="00C15534" w:rsidRDefault="00C15534" w:rsidP="007E4C1B">
      <w:pPr>
        <w:pStyle w:val="Tre"/>
      </w:pPr>
    </w:p>
    <w:p w14:paraId="564288BB" w14:textId="77777777" w:rsidR="00C15534" w:rsidRDefault="00C15534" w:rsidP="007E4C1B">
      <w:pPr>
        <w:pStyle w:val="Tre"/>
      </w:pPr>
    </w:p>
    <w:p w14:paraId="6C76EED2" w14:textId="77777777" w:rsidR="00C15534" w:rsidRDefault="00C15534" w:rsidP="007E4C1B">
      <w:pPr>
        <w:pStyle w:val="Tre"/>
      </w:pPr>
    </w:p>
    <w:p w14:paraId="1C5CC2AA" w14:textId="77777777" w:rsidR="00C15534" w:rsidRDefault="00C15534" w:rsidP="007E4C1B">
      <w:pPr>
        <w:pStyle w:val="Tre"/>
      </w:pPr>
    </w:p>
    <w:p w14:paraId="469DEBB6" w14:textId="77777777" w:rsidR="00C15534" w:rsidRDefault="00C15534" w:rsidP="007E4C1B">
      <w:pPr>
        <w:pStyle w:val="Tre"/>
      </w:pPr>
    </w:p>
    <w:p w14:paraId="250198E9" w14:textId="77777777" w:rsidR="00C15534" w:rsidRDefault="00C15534" w:rsidP="007E4C1B">
      <w:pPr>
        <w:pStyle w:val="Tre"/>
      </w:pPr>
    </w:p>
    <w:p w14:paraId="0700AFEE" w14:textId="77777777" w:rsidR="00C15534" w:rsidRPr="007E4C1B" w:rsidRDefault="00C15534" w:rsidP="007E4C1B">
      <w:pPr>
        <w:pStyle w:val="Tre"/>
      </w:pPr>
    </w:p>
    <w:p w14:paraId="04F32EA8" w14:textId="77777777" w:rsidR="00A70E79" w:rsidRPr="00251B94" w:rsidRDefault="00A70E79" w:rsidP="006A0B7E">
      <w:pPr>
        <w:pStyle w:val="Nagwek1"/>
      </w:pPr>
      <w:bookmarkStart w:id="4" w:name="_Toc171407576"/>
      <w:r w:rsidRPr="00251B94">
        <w:lastRenderedPageBreak/>
        <w:t>Opis istniejących rozwiązań na rynku</w:t>
      </w:r>
      <w:bookmarkEnd w:id="4"/>
    </w:p>
    <w:p w14:paraId="1F976EA3" w14:textId="5343759C" w:rsidR="00BF2CE8" w:rsidRPr="002747E7" w:rsidRDefault="003D5215" w:rsidP="002747E7">
      <w:pPr>
        <w:pStyle w:val="Tre"/>
      </w:pPr>
      <w:r w:rsidRPr="002747E7">
        <w:t xml:space="preserve">Już od </w:t>
      </w:r>
      <w:r w:rsidR="00455675" w:rsidRPr="002747E7">
        <w:t xml:space="preserve">wielu lat, Internet traktowany jest przez użytkowników jako przestrzeń do </w:t>
      </w:r>
      <w:r w:rsidRPr="002747E7">
        <w:t>wyszukiwani</w:t>
      </w:r>
      <w:r w:rsidR="003E39A2" w:rsidRPr="002747E7">
        <w:t>a</w:t>
      </w:r>
      <w:r w:rsidRPr="002747E7">
        <w:t xml:space="preserve"> usługodawców, którzy mogliby wykonać dane zlecenie. Początkowo do tych celów służyły specjalistyczne fora, na których użytkownicy tworzyli odpowiednie wątki związane z </w:t>
      </w:r>
      <w:r w:rsidR="00455675" w:rsidRPr="002747E7">
        <w:t>ich problemem, oraz grupy w serwisach społecznościowych, gdzie internauci poprzez umieszczanie postów</w:t>
      </w:r>
      <w:r w:rsidR="003E39A2" w:rsidRPr="002747E7">
        <w:t>,</w:t>
      </w:r>
      <w:r w:rsidR="00455675" w:rsidRPr="002747E7">
        <w:t xml:space="preserve"> starali się znaleźć fachowca odpowiadającego ich potrzebom </w:t>
      </w:r>
      <w:sdt>
        <w:sdtPr>
          <w:id w:val="-743871466"/>
          <w:citation/>
        </w:sdtPr>
        <w:sdtEndPr/>
        <w:sdtContent>
          <w:r w:rsidR="00D005DE" w:rsidRPr="002747E7">
            <w:fldChar w:fldCharType="begin"/>
          </w:r>
          <w:r w:rsidR="003E39A2" w:rsidRPr="002747E7">
            <w:instrText xml:space="preserve">CITATION spr \l 1045 </w:instrText>
          </w:r>
          <w:r w:rsidR="00D005DE" w:rsidRPr="002747E7">
            <w:fldChar w:fldCharType="separate"/>
          </w:r>
          <w:r w:rsidR="00A54AAD" w:rsidRPr="00A54AAD">
            <w:rPr>
              <w:noProof/>
            </w:rPr>
            <w:t>[3]</w:t>
          </w:r>
          <w:r w:rsidR="00D005DE" w:rsidRPr="002747E7">
            <w:fldChar w:fldCharType="end"/>
          </w:r>
        </w:sdtContent>
      </w:sdt>
      <w:r w:rsidR="00455675" w:rsidRPr="002747E7">
        <w:t>.</w:t>
      </w:r>
      <w:r w:rsidR="003E39A2" w:rsidRPr="002747E7">
        <w:t xml:space="preserve"> Z czasem jednak, zaczęły powstawać dedykowane serwisy, umożliwiające tworzenie ofert oraz </w:t>
      </w:r>
      <w:r w:rsidR="006307A5" w:rsidRPr="002747E7">
        <w:t>wyszukiwanie usługodawców według podanych kryteriów. Obecnie jest ich wiele na rynku, a każdy z nich różni się między so</w:t>
      </w:r>
      <w:r w:rsidR="00BF2CE8" w:rsidRPr="002747E7">
        <w:t>bą sposobem użytkowania czy dostępnymi funkcjonalnościami.</w:t>
      </w:r>
    </w:p>
    <w:p w14:paraId="312FED3E" w14:textId="10705EEF" w:rsidR="00455675" w:rsidRPr="002747E7" w:rsidRDefault="00BF2CE8" w:rsidP="002747E7">
      <w:pPr>
        <w:pStyle w:val="Tre"/>
      </w:pPr>
      <w:r w:rsidRPr="002747E7">
        <w:t xml:space="preserve">Poniżej przedstawiono i opisano </w:t>
      </w:r>
      <w:r w:rsidR="0081612E" w:rsidRPr="002747E7">
        <w:t>najpopularniejsze</w:t>
      </w:r>
      <w:r w:rsidR="003E39A2" w:rsidRPr="002747E7">
        <w:t xml:space="preserve"> </w:t>
      </w:r>
      <w:r w:rsidRPr="002747E7">
        <w:t xml:space="preserve">z nich, wraz z przybliżeniem ich </w:t>
      </w:r>
      <w:r w:rsidR="0081612E" w:rsidRPr="002747E7">
        <w:t>najważniejszych</w:t>
      </w:r>
      <w:r w:rsidRPr="002747E7">
        <w:t xml:space="preserve"> funkcji</w:t>
      </w:r>
      <w:r w:rsidR="00092B01" w:rsidRPr="002747E7">
        <w:t>.</w:t>
      </w:r>
    </w:p>
    <w:p w14:paraId="2D0D335F" w14:textId="0CD86523" w:rsidR="00092B01" w:rsidRDefault="00092B01" w:rsidP="00092B01">
      <w:pPr>
        <w:pStyle w:val="Nagwek2"/>
      </w:pPr>
      <w:bookmarkStart w:id="5" w:name="_Toc171407577"/>
      <w:proofErr w:type="spellStart"/>
      <w:r>
        <w:t>Fixly</w:t>
      </w:r>
      <w:bookmarkEnd w:id="5"/>
      <w:proofErr w:type="spellEnd"/>
    </w:p>
    <w:p w14:paraId="78425AF3" w14:textId="2DC3C373" w:rsidR="00092B01" w:rsidRDefault="003E63C1" w:rsidP="003E63C1">
      <w:pPr>
        <w:jc w:val="center"/>
      </w:pPr>
      <w:r w:rsidRPr="003E63C1">
        <w:rPr>
          <w:noProof/>
        </w:rPr>
        <w:drawing>
          <wp:inline distT="0" distB="0" distL="0" distR="0" wp14:anchorId="4A2DEAD1" wp14:editId="78E36CB2">
            <wp:extent cx="4802588" cy="2701456"/>
            <wp:effectExtent l="19050" t="19050" r="17145" b="22860"/>
            <wp:docPr id="49979282" name="Obraz 1" descr="Obraz zawierający tekst, zrzut ekranu, Czcionka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9282" name="Obraz 1" descr="Obraz zawierający tekst, zrzut ekranu, Czcionka, Strona internetow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8900" cy="2710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A22773" w14:textId="78864765" w:rsidR="003E63C1" w:rsidRPr="003E63C1" w:rsidRDefault="003E63C1" w:rsidP="00BE5E25">
      <w:pPr>
        <w:pStyle w:val="zdjcie"/>
      </w:pPr>
      <w:r w:rsidRPr="003E63C1">
        <w:t xml:space="preserve">Rysunek 1. Strona główna </w:t>
      </w:r>
      <w:proofErr w:type="spellStart"/>
      <w:r w:rsidRPr="00260BE6">
        <w:rPr>
          <w:i/>
          <w:iCs/>
        </w:rPr>
        <w:t>Fixly</w:t>
      </w:r>
      <w:proofErr w:type="spellEnd"/>
      <w:r w:rsidRPr="003E63C1">
        <w:t xml:space="preserve"> </w:t>
      </w:r>
      <w:sdt>
        <w:sdtPr>
          <w:id w:val="-1562475257"/>
          <w:citation/>
        </w:sdtPr>
        <w:sdtEndPr/>
        <w:sdtContent>
          <w:r w:rsidRPr="003E63C1">
            <w:fldChar w:fldCharType="begin"/>
          </w:r>
          <w:r w:rsidR="0032760E">
            <w:instrText xml:space="preserve">CITATION Fix \l 1045 </w:instrText>
          </w:r>
          <w:r w:rsidRPr="003E63C1">
            <w:fldChar w:fldCharType="separate"/>
          </w:r>
          <w:r w:rsidR="00A54AAD" w:rsidRPr="00A54AAD">
            <w:rPr>
              <w:noProof/>
            </w:rPr>
            <w:t>[4]</w:t>
          </w:r>
          <w:r w:rsidRPr="003E63C1">
            <w:fldChar w:fldCharType="end"/>
          </w:r>
        </w:sdtContent>
      </w:sdt>
    </w:p>
    <w:p w14:paraId="5E234E5F" w14:textId="25D1F29D" w:rsidR="005A4776" w:rsidRPr="00F802A8" w:rsidRDefault="003E63C1" w:rsidP="002747E7">
      <w:pPr>
        <w:pStyle w:val="Tre"/>
      </w:pPr>
      <w:proofErr w:type="spellStart"/>
      <w:r w:rsidRPr="00064C36">
        <w:rPr>
          <w:i/>
          <w:iCs/>
        </w:rPr>
        <w:t>Fixly</w:t>
      </w:r>
      <w:proofErr w:type="spellEnd"/>
      <w:r w:rsidRPr="00F802A8">
        <w:t xml:space="preserve"> jest jednym z najpopularniejszych serwisów pozwalających na rejestrowanie </w:t>
      </w:r>
      <w:r w:rsidR="001626D4" w:rsidRPr="00F802A8">
        <w:t xml:space="preserve">wykonawców oraz wyszukiwanie ich przez </w:t>
      </w:r>
      <w:r w:rsidR="00C145BA" w:rsidRPr="00F802A8">
        <w:t>zainteresowanych klientów</w:t>
      </w:r>
      <w:r w:rsidR="001626D4" w:rsidRPr="00F802A8">
        <w:t xml:space="preserve">. Założony w 2017 roku przez </w:t>
      </w:r>
      <w:r w:rsidR="001626D4" w:rsidRPr="006F2B8C">
        <w:rPr>
          <w:i/>
          <w:iCs/>
        </w:rPr>
        <w:t>Grupę OLX</w:t>
      </w:r>
      <w:r w:rsidR="001626D4" w:rsidRPr="00F802A8">
        <w:t xml:space="preserve"> </w:t>
      </w:r>
      <w:sdt>
        <w:sdtPr>
          <w:id w:val="-940838571"/>
          <w:citation/>
        </w:sdtPr>
        <w:sdtEndPr/>
        <w:sdtContent>
          <w:r w:rsidR="001626D4" w:rsidRPr="00F802A8">
            <w:fldChar w:fldCharType="begin"/>
          </w:r>
          <w:r w:rsidR="001626D4" w:rsidRPr="00F802A8">
            <w:instrText xml:space="preserve"> CITATION Agn17 \l 1045 </w:instrText>
          </w:r>
          <w:r w:rsidR="001626D4" w:rsidRPr="00F802A8">
            <w:fldChar w:fldCharType="separate"/>
          </w:r>
          <w:r w:rsidR="00A54AAD" w:rsidRPr="00A54AAD">
            <w:rPr>
              <w:noProof/>
            </w:rPr>
            <w:t>[5]</w:t>
          </w:r>
          <w:r w:rsidR="001626D4" w:rsidRPr="00F802A8">
            <w:fldChar w:fldCharType="end"/>
          </w:r>
        </w:sdtContent>
      </w:sdt>
      <w:r w:rsidR="00D469BE" w:rsidRPr="00F802A8">
        <w:t>,</w:t>
      </w:r>
      <w:r w:rsidR="00C145BA" w:rsidRPr="00F802A8">
        <w:t xml:space="preserve"> zawiera wiele funkcji oraz narzędzi ułatwiających </w:t>
      </w:r>
      <w:r w:rsidR="005B4865" w:rsidRPr="00F802A8">
        <w:t xml:space="preserve">poruszanie </w:t>
      </w:r>
      <w:r w:rsidR="00D469BE" w:rsidRPr="00F802A8">
        <w:t xml:space="preserve">się </w:t>
      </w:r>
      <w:r w:rsidR="005B4865" w:rsidRPr="00F802A8">
        <w:t xml:space="preserve">po </w:t>
      </w:r>
      <w:r w:rsidR="00D469BE" w:rsidRPr="00F802A8">
        <w:t xml:space="preserve">kolejnych </w:t>
      </w:r>
      <w:r w:rsidR="005B4865" w:rsidRPr="00F802A8">
        <w:t xml:space="preserve">stronach oraz </w:t>
      </w:r>
      <w:r w:rsidR="00C145BA" w:rsidRPr="00F802A8">
        <w:t>rezerwowanie usług</w:t>
      </w:r>
      <w:r w:rsidR="005B4865" w:rsidRPr="00F802A8">
        <w:t>.</w:t>
      </w:r>
    </w:p>
    <w:p w14:paraId="0F7B96ED" w14:textId="01BFD872" w:rsidR="00DC4FCE" w:rsidRPr="00F802A8" w:rsidRDefault="00A50A5A" w:rsidP="002747E7">
      <w:pPr>
        <w:pStyle w:val="Tre"/>
      </w:pPr>
      <w:r w:rsidRPr="00F802A8">
        <w:t xml:space="preserve">Już na stronie głównej serwisu </w:t>
      </w:r>
      <w:r w:rsidR="004B77B4" w:rsidRPr="00F802A8">
        <w:t>(rys.</w:t>
      </w:r>
      <w:r w:rsidR="004E55E8" w:rsidRPr="00F802A8">
        <w:t xml:space="preserve"> </w:t>
      </w:r>
      <w:r w:rsidR="004B77B4" w:rsidRPr="00F802A8">
        <w:t xml:space="preserve">1) </w:t>
      </w:r>
      <w:r w:rsidR="004764ED" w:rsidRPr="00F802A8">
        <w:t xml:space="preserve">podana jest informacja o dużej ilości zarejestrowanych wykonawców, co </w:t>
      </w:r>
      <w:r w:rsidR="00D469BE" w:rsidRPr="00F802A8">
        <w:t xml:space="preserve">stanowi sugestię, że każdy powinien znaleźć w serwisie to czego szuka. Wyświetlona jest również lista dostępnych kategorii oraz pole wyszukiwania, za </w:t>
      </w:r>
      <w:r w:rsidR="004B77B4" w:rsidRPr="00F802A8">
        <w:t xml:space="preserve">pomocą których, </w:t>
      </w:r>
      <w:r w:rsidR="00D469BE" w:rsidRPr="00F802A8">
        <w:t>użytkownik może zaraz po wejściu do serwisu rozpocząć poszukiwania</w:t>
      </w:r>
      <w:r w:rsidR="00DC4FCE" w:rsidRPr="00F802A8">
        <w:t>.</w:t>
      </w:r>
      <w:r w:rsidR="006B723D" w:rsidRPr="00F802A8">
        <w:t xml:space="preserve"> Użytkownicy mogą również wybrać konkretną lokalizację wykonania usługi, co pozwala bardziej spersonalizować wyniki wyszukiwania.</w:t>
      </w:r>
    </w:p>
    <w:p w14:paraId="35E0A7C1" w14:textId="4D1D5819" w:rsidR="00A50A5A" w:rsidRDefault="00DC4FCE" w:rsidP="002747E7">
      <w:pPr>
        <w:pStyle w:val="Tre"/>
      </w:pPr>
      <w:r w:rsidRPr="00F802A8">
        <w:t xml:space="preserve">W zależności od wybranej </w:t>
      </w:r>
      <w:r w:rsidR="001C3CD0" w:rsidRPr="00F802A8">
        <w:t xml:space="preserve">wcześniej </w:t>
      </w:r>
      <w:r w:rsidRPr="00F802A8">
        <w:t xml:space="preserve">przez użytkownika kategorii, wypełnia on odpowiedni formularz ze szczegółami opisującymi usługę jaka go interesuje – np. jej rodzaj, </w:t>
      </w:r>
      <w:r w:rsidRPr="00F802A8">
        <w:lastRenderedPageBreak/>
        <w:t>miejsce wykonania czy termin realizacji.</w:t>
      </w:r>
      <w:r w:rsidR="008825C4">
        <w:t xml:space="preserve"> </w:t>
      </w:r>
      <w:r w:rsidRPr="00F802A8">
        <w:t xml:space="preserve">Użytkownik może wprowadzić również dodatkowe dane, takie jak szczegółowy opis czy zdjęcia, aby móc jeszcze lepiej zobrazować swój problem. </w:t>
      </w:r>
    </w:p>
    <w:p w14:paraId="2EE811AE" w14:textId="66AF0795" w:rsidR="00064C36" w:rsidRDefault="00FF18EA" w:rsidP="002747E7">
      <w:pPr>
        <w:pStyle w:val="Tre"/>
      </w:pPr>
      <w:r>
        <w:t xml:space="preserve">Następnie usługodawcy wysyłają swoje zgłoszenia na chęć realizacji usługi do użytkownika. </w:t>
      </w:r>
      <w:r w:rsidR="00064C36">
        <w:t xml:space="preserve">Mając dostęp do profili danych wykonawców, może on </w:t>
      </w:r>
      <w:r>
        <w:t xml:space="preserve">porównać </w:t>
      </w:r>
      <w:r w:rsidR="00064C36">
        <w:t xml:space="preserve">ich </w:t>
      </w:r>
      <w:r>
        <w:t xml:space="preserve">oferty, przeczytać </w:t>
      </w:r>
      <w:r w:rsidR="00064C36">
        <w:t>o nich opinie</w:t>
      </w:r>
      <w:r w:rsidR="008825C4">
        <w:t xml:space="preserve"> wystawione przez poprzednich klientów</w:t>
      </w:r>
      <w:r>
        <w:t xml:space="preserve">, </w:t>
      </w:r>
      <w:r w:rsidR="00064C36">
        <w:t>czy sprawdzić z</w:t>
      </w:r>
      <w:r>
        <w:t xml:space="preserve">realizowane przez </w:t>
      </w:r>
      <w:r w:rsidR="008825C4">
        <w:t>fachowca</w:t>
      </w:r>
      <w:r>
        <w:t xml:space="preserve"> do tej pory usługi</w:t>
      </w:r>
      <w:r w:rsidR="00064C36">
        <w:t>. Dzięki temu klient może wybrać osobę, która spełni wszystkie jego oczekiwania.</w:t>
      </w:r>
    </w:p>
    <w:p w14:paraId="14EDEBAC" w14:textId="77777777" w:rsidR="00670573" w:rsidRDefault="00064C36" w:rsidP="002747E7">
      <w:pPr>
        <w:pStyle w:val="Tre"/>
      </w:pPr>
      <w:r>
        <w:t xml:space="preserve">W trakcie dokonywania wyboru, użytkownik może również skontaktować się </w:t>
      </w:r>
      <w:r w:rsidR="00376ECF">
        <w:t>z wykonawcą za pomocą podanego numeru telefonu, lub poprzez czat</w:t>
      </w:r>
      <w:r w:rsidR="00670573">
        <w:t>, aby jeszcze dokładniej opisać swój problem i w ten sposób uniknąć nieporozumień w dalszej części realizacji usługi.</w:t>
      </w:r>
    </w:p>
    <w:p w14:paraId="77AA3A35" w14:textId="215B0BAA" w:rsidR="009E16A1" w:rsidRDefault="008825C4" w:rsidP="003334A8">
      <w:pPr>
        <w:pStyle w:val="Tre"/>
      </w:pPr>
      <w:r>
        <w:t>Tworzenie ofert i poruszanie się po serwisie jest proste i intuicyjne. Jednak w razie problemów, użytkownicy mają możliwość zgłoszenia się o pomoc podając swój numer telefonu lub adres email w odpowiednim okienku</w:t>
      </w:r>
      <w:r w:rsidR="0051474E">
        <w:t>.</w:t>
      </w:r>
    </w:p>
    <w:p w14:paraId="4408343F" w14:textId="2C5A777F" w:rsidR="00137ADB" w:rsidRDefault="00137ADB" w:rsidP="003334A8">
      <w:pPr>
        <w:pStyle w:val="Tre"/>
      </w:pPr>
      <w:r>
        <w:t xml:space="preserve">Serwis posiada również sekcje, które mają zachęcić użytkowników do skorzystania z niego. Wyświetlane są komunikaty informujące np. o ilości wykonawców, którzy zareagowali na ofertę utworzoną przez innego użytkownika. Dostępny jest również blog, na którym </w:t>
      </w:r>
      <w:r w:rsidR="00CC4BD0">
        <w:t>umieszczane są wpisy stanowiące porady z różnych kategorii</w:t>
      </w:r>
      <w:r w:rsidR="0000267B">
        <w:t>.</w:t>
      </w:r>
      <w:r w:rsidR="00236C1A">
        <w:t xml:space="preserve"> Istnieje </w:t>
      </w:r>
      <w:r w:rsidR="00D22275">
        <w:t>także</w:t>
      </w:r>
      <w:r w:rsidR="00236C1A">
        <w:t xml:space="preserve"> sekcja z najpopularniejszymi usługami w ostatnim czasie</w:t>
      </w:r>
      <w:r w:rsidR="004848BF">
        <w:t>, co pozwala użytkownikom szybciej utworzyć ofertę</w:t>
      </w:r>
      <w:r w:rsidR="00236C1A">
        <w:t>.</w:t>
      </w:r>
    </w:p>
    <w:p w14:paraId="03548EAC" w14:textId="10CBC720" w:rsidR="00E355B8" w:rsidRDefault="00E355B8" w:rsidP="003C6918">
      <w:pPr>
        <w:pStyle w:val="Tre"/>
      </w:pPr>
      <w:r>
        <w:t xml:space="preserve">Serwis istnieje również jako aplikacja na telefony – jest ona łatwo dostępna, dzięki czemu użytkownicy </w:t>
      </w:r>
      <w:r w:rsidR="00AC33DC">
        <w:t>mogą korzystać z serwisu w najwygodniejszy dla nich sposób.</w:t>
      </w:r>
    </w:p>
    <w:p w14:paraId="679CA66B" w14:textId="1128D5E4" w:rsidR="00251B94" w:rsidRDefault="003C6918" w:rsidP="003C6918">
      <w:pPr>
        <w:pStyle w:val="Nagwek2"/>
      </w:pPr>
      <w:bookmarkStart w:id="6" w:name="_Toc171407578"/>
      <w:proofErr w:type="spellStart"/>
      <w:r>
        <w:t>Oferteo</w:t>
      </w:r>
      <w:bookmarkEnd w:id="6"/>
      <w:proofErr w:type="spellEnd"/>
    </w:p>
    <w:p w14:paraId="02B6F5FC" w14:textId="2BF2549E" w:rsidR="00260BE6" w:rsidRDefault="00260BE6" w:rsidP="001931B2">
      <w:pPr>
        <w:jc w:val="center"/>
      </w:pPr>
      <w:r w:rsidRPr="00260BE6">
        <w:rPr>
          <w:noProof/>
        </w:rPr>
        <w:drawing>
          <wp:inline distT="0" distB="0" distL="0" distR="0" wp14:anchorId="0AA50D0A" wp14:editId="0835DD75">
            <wp:extent cx="4910289" cy="2551488"/>
            <wp:effectExtent l="19050" t="19050" r="24130" b="20320"/>
            <wp:docPr id="1942855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55314" name="Obraz 1" descr="Obraz zawierający tekst, zrzut ekranu, Czcionka, numer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9168" cy="25612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C9315" w14:textId="4F2EBE7C" w:rsidR="00260BE6" w:rsidRPr="00BE5E25" w:rsidRDefault="00260BE6" w:rsidP="00BE5E25">
      <w:pPr>
        <w:pStyle w:val="zdjcie"/>
      </w:pPr>
      <w:r w:rsidRPr="00BE5E25">
        <w:t xml:space="preserve">Rysunek 2. Strona główna </w:t>
      </w:r>
      <w:proofErr w:type="spellStart"/>
      <w:r w:rsidRPr="00BE5E25">
        <w:rPr>
          <w:i/>
          <w:iCs/>
        </w:rPr>
        <w:t>Oferteo</w:t>
      </w:r>
      <w:proofErr w:type="spellEnd"/>
      <w:r w:rsidR="0032760E" w:rsidRPr="00BE5E25">
        <w:t xml:space="preserve"> </w:t>
      </w:r>
      <w:sdt>
        <w:sdtPr>
          <w:id w:val="-174269378"/>
          <w:citation/>
        </w:sdtPr>
        <w:sdtEndPr/>
        <w:sdtContent>
          <w:r w:rsidR="0032760E" w:rsidRPr="00BE5E25">
            <w:fldChar w:fldCharType="begin"/>
          </w:r>
          <w:r w:rsidR="00C36FEF">
            <w:instrText xml:space="preserve">CITATION ofe \l 1045 </w:instrText>
          </w:r>
          <w:r w:rsidR="0032760E" w:rsidRPr="00BE5E25">
            <w:fldChar w:fldCharType="separate"/>
          </w:r>
          <w:r w:rsidR="00A54AAD" w:rsidRPr="00A54AAD">
            <w:rPr>
              <w:noProof/>
            </w:rPr>
            <w:t>[6]</w:t>
          </w:r>
          <w:r w:rsidR="0032760E" w:rsidRPr="00BE5E25">
            <w:fldChar w:fldCharType="end"/>
          </w:r>
        </w:sdtContent>
      </w:sdt>
    </w:p>
    <w:p w14:paraId="7C8840CB" w14:textId="3FD9EB16" w:rsidR="003C6918" w:rsidRDefault="00260BE6" w:rsidP="002747E7">
      <w:pPr>
        <w:pStyle w:val="Tre"/>
      </w:pPr>
      <w:r>
        <w:t>Kolejnym przykładem serwisu</w:t>
      </w:r>
      <w:r w:rsidR="00143C5B">
        <w:t xml:space="preserve"> umożliwiającego wyszukiwanie usługodawców w różnych dziedzinach jest </w:t>
      </w:r>
      <w:proofErr w:type="spellStart"/>
      <w:r w:rsidR="00143C5B" w:rsidRPr="00143C5B">
        <w:rPr>
          <w:i/>
          <w:iCs/>
        </w:rPr>
        <w:t>Oferteo</w:t>
      </w:r>
      <w:proofErr w:type="spellEnd"/>
      <w:r w:rsidR="00143C5B">
        <w:t xml:space="preserve">. </w:t>
      </w:r>
      <w:r w:rsidR="00A10AD0">
        <w:t xml:space="preserve">Podobnie jak w przypadku </w:t>
      </w:r>
      <w:proofErr w:type="spellStart"/>
      <w:r w:rsidR="00A10AD0" w:rsidRPr="00A10AD0">
        <w:rPr>
          <w:i/>
          <w:iCs/>
        </w:rPr>
        <w:t>Fixly</w:t>
      </w:r>
      <w:proofErr w:type="spellEnd"/>
      <w:r w:rsidR="00A10AD0">
        <w:t xml:space="preserve">, już na stronie startowej twórcy zaznaczają swój duży </w:t>
      </w:r>
      <w:r w:rsidR="00D314F5">
        <w:t>wkład</w:t>
      </w:r>
      <w:r w:rsidR="00A10AD0">
        <w:t xml:space="preserve"> </w:t>
      </w:r>
      <w:r w:rsidR="00D314F5">
        <w:t>w</w:t>
      </w:r>
      <w:r w:rsidR="00A10AD0">
        <w:t xml:space="preserve"> rynek usługowy – podane są informacje o milionach </w:t>
      </w:r>
      <w:r w:rsidR="0054633F">
        <w:t xml:space="preserve">ofert </w:t>
      </w:r>
      <w:r w:rsidR="00A10AD0">
        <w:t xml:space="preserve">złożonych do tej pory </w:t>
      </w:r>
      <w:r w:rsidR="00D314F5">
        <w:t xml:space="preserve">w serwisie </w:t>
      </w:r>
      <w:r w:rsidR="00A10AD0">
        <w:t xml:space="preserve">oraz tysiącach zarejestrowanych </w:t>
      </w:r>
      <w:r w:rsidR="00C97719">
        <w:t xml:space="preserve">w nim </w:t>
      </w:r>
      <w:r w:rsidR="00A10AD0">
        <w:t>wykonawców usług.</w:t>
      </w:r>
      <w:r w:rsidR="001228AD">
        <w:t xml:space="preserve"> </w:t>
      </w:r>
    </w:p>
    <w:p w14:paraId="089EDF3D" w14:textId="7BF1ECAA" w:rsidR="00AA7780" w:rsidRDefault="00E11FF1" w:rsidP="002747E7">
      <w:pPr>
        <w:pStyle w:val="Tre"/>
      </w:pPr>
      <w:r>
        <w:lastRenderedPageBreak/>
        <w:t xml:space="preserve">Oprócz sekcji informacyjnej, na stronie startowej </w:t>
      </w:r>
      <w:r w:rsidR="00E715F6">
        <w:t xml:space="preserve">(rys. 2) </w:t>
      </w:r>
      <w:r>
        <w:t xml:space="preserve">znajduje się </w:t>
      </w:r>
      <w:r w:rsidR="005202C5">
        <w:t xml:space="preserve">również </w:t>
      </w:r>
      <w:r>
        <w:t xml:space="preserve">lista kategorii obsługiwanych przez serwis oraz pole do wyszukiwania konkretnych usług. </w:t>
      </w:r>
      <w:r w:rsidR="000D3EE0">
        <w:t>Po wybraniu jednego ze sposobów wyszukiwania, użytkownik proszony jest o uzupełnienie formularza o szczegółowe informacje, w zależności od wybranej kategorii. Dla uzupełnienia opisu, może on również opisać zakres usługi do zrealizowania, oraz dodać odpowiadające jej zdjęcia</w:t>
      </w:r>
      <w:r w:rsidR="00AA7780">
        <w:t>.</w:t>
      </w:r>
      <w:r w:rsidR="000D3EE0">
        <w:t xml:space="preserve"> </w:t>
      </w:r>
    </w:p>
    <w:p w14:paraId="4DF28B8C" w14:textId="43EB93D3" w:rsidR="00E11FF1" w:rsidRDefault="00AA7780" w:rsidP="002747E7">
      <w:pPr>
        <w:pStyle w:val="Tre"/>
      </w:pPr>
      <w:r>
        <w:t>Po przejściu całego procesu, serwis przygotowuje listę wykonawców spełniających podane kryteria, oraz wysyła do nich utworzoną ofertę wykonania usługi</w:t>
      </w:r>
      <w:r w:rsidR="006705CD">
        <w:t xml:space="preserve">. Z poziomu tej listy, klient może wejść w rozmowę z usługodawcą za pomocą czatu, oraz odwiedzić jego profil – gdzie znajdują się szczegółowe informacje o fachowcu: dane kontaktowe, zrealizowane poprzednio usługi, opinie innych czy zakres wykonywanych </w:t>
      </w:r>
      <w:r w:rsidR="004438DC">
        <w:t>prac.</w:t>
      </w:r>
      <w:r w:rsidR="00E65C6E">
        <w:t xml:space="preserve"> Wszystkie te elementy w sprawny i szybki sposób pomagają znaleźć odpowiednią osobę, mając dodatkowo pewność dokładnego zrozumienia problemu, z którym zgłasza się klient.</w:t>
      </w:r>
    </w:p>
    <w:p w14:paraId="07C81DEA" w14:textId="650CB221" w:rsidR="00EC54CA" w:rsidRDefault="00EC54CA" w:rsidP="002747E7">
      <w:pPr>
        <w:pStyle w:val="Tre"/>
      </w:pPr>
      <w:r>
        <w:t>Po utworzeniu zlecenia, w odpowiedniej zakładce, użytkownik może również przeglądać oferty wystawione przez innych klientów</w:t>
      </w:r>
      <w:r w:rsidR="00593C5F">
        <w:t>, a po założeniu konta wykonawcy, może w łatwy sposób złożyć ofertę realizacji usługi.</w:t>
      </w:r>
    </w:p>
    <w:p w14:paraId="775B4AF3" w14:textId="1723F75B" w:rsidR="00E2449C" w:rsidRDefault="00E2449C" w:rsidP="002747E7">
      <w:pPr>
        <w:pStyle w:val="Tre"/>
      </w:pPr>
      <w:r>
        <w:t>Serwis prócz sekcji z ofertami posiada również blog z poradami. W nim użytkownicy mogą znaleźć poradniki z każdej kategorii usługowej obsługiwanej na stronie. Dzięki czemu przed stworzeniem własnej oferty, mogą oni nabyć dodatkową wiedzę z zakresu danej usługi</w:t>
      </w:r>
      <w:r w:rsidR="00ED1A67">
        <w:t>.</w:t>
      </w:r>
    </w:p>
    <w:p w14:paraId="13644C83" w14:textId="77777777" w:rsidR="003334A8" w:rsidRDefault="003334A8" w:rsidP="003334A8">
      <w:pPr>
        <w:pStyle w:val="Tre"/>
      </w:pPr>
      <w:r>
        <w:t xml:space="preserve">W serwisie znajdują się również opinie specjalistów na temat korzystania z </w:t>
      </w:r>
      <w:proofErr w:type="spellStart"/>
      <w:r w:rsidRPr="000C597D">
        <w:rPr>
          <w:i/>
          <w:iCs/>
        </w:rPr>
        <w:t>Oferteo</w:t>
      </w:r>
      <w:proofErr w:type="spellEnd"/>
      <w:r>
        <w:t xml:space="preserve"> – podkreślają w ten sposób korzyści jakie przyniosła im rejestracja w serwisie, jednocześnie zachęcając do tego nowych specjalistów</w:t>
      </w:r>
    </w:p>
    <w:p w14:paraId="5FE5F13B" w14:textId="3FB3CF00" w:rsidR="003334A8" w:rsidRDefault="003334A8" w:rsidP="003334A8">
      <w:pPr>
        <w:pStyle w:val="Tre"/>
      </w:pPr>
      <w:r>
        <w:t>Dodatkowo serwis, na jednej z podstron, opisuje korzyści jakie mogą otrzymać zleceniodawcy, podkreślając zalety swojego rozwiązania. Dostępne są również inne podstrony, dające wskazówki, zarówno dla klientów ja i wykonawców, jak poruszać się po serwisie – wszystko</w:t>
      </w:r>
      <w:r w:rsidR="005E7EF9">
        <w:t xml:space="preserve"> po</w:t>
      </w:r>
      <w:r>
        <w:t xml:space="preserve"> to, aby użytkownicy mogli w łatwy sposób z niego korzystać.</w:t>
      </w:r>
    </w:p>
    <w:p w14:paraId="34DE651C" w14:textId="593915A3" w:rsidR="00260BE6" w:rsidRDefault="0065745E" w:rsidP="001E1D18">
      <w:pPr>
        <w:pStyle w:val="Tre"/>
      </w:pPr>
      <w:r>
        <w:t>Oprócz wersji przeglądarkowej, serwis dostępny jes</w:t>
      </w:r>
      <w:r w:rsidR="00EA752D">
        <w:t>t</w:t>
      </w:r>
      <w:r>
        <w:t xml:space="preserve"> </w:t>
      </w:r>
      <w:r w:rsidR="00EA752D">
        <w:t xml:space="preserve">również w </w:t>
      </w:r>
      <w:r>
        <w:t>formie aplikacji na telefon, dzięki czemu użytkownicy mogą wygodnie z niego korzystać bez względu na miejsce czy sprzęt.</w:t>
      </w:r>
    </w:p>
    <w:p w14:paraId="2B5380DF" w14:textId="4C987FBC" w:rsidR="00E355B8" w:rsidRDefault="00B8008E" w:rsidP="00B8008E">
      <w:pPr>
        <w:pStyle w:val="Nagwek2"/>
      </w:pPr>
      <w:bookmarkStart w:id="7" w:name="_Toc171407579"/>
      <w:proofErr w:type="spellStart"/>
      <w:r>
        <w:lastRenderedPageBreak/>
        <w:t>Homerun</w:t>
      </w:r>
      <w:bookmarkEnd w:id="7"/>
      <w:proofErr w:type="spellEnd"/>
    </w:p>
    <w:p w14:paraId="0B788896" w14:textId="1E5CF9CC" w:rsidR="00B8008E" w:rsidRDefault="00C64084" w:rsidP="00C64084">
      <w:pPr>
        <w:jc w:val="center"/>
      </w:pPr>
      <w:r w:rsidRPr="00C64084">
        <w:rPr>
          <w:noProof/>
        </w:rPr>
        <w:drawing>
          <wp:inline distT="0" distB="0" distL="0" distR="0" wp14:anchorId="6FE7D7CE" wp14:editId="3775846C">
            <wp:extent cx="4962486" cy="3038100"/>
            <wp:effectExtent l="19050" t="19050" r="10160" b="10160"/>
            <wp:docPr id="118598056" name="Obraz 1" descr="Obraz zawierający tekst, zrzut ekranu, Ludzka twarz, ubra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8056" name="Obraz 1" descr="Obraz zawierający tekst, zrzut ekranu, Ludzka twarz, ubra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146" cy="3050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4CCC1" w14:textId="5693A8E2" w:rsidR="00C64084" w:rsidRDefault="00C64084" w:rsidP="00C64084">
      <w:pPr>
        <w:pStyle w:val="zdjcie"/>
      </w:pPr>
      <w:r>
        <w:t xml:space="preserve">Rysunek 3. Strona główna </w:t>
      </w:r>
      <w:proofErr w:type="spellStart"/>
      <w:r w:rsidR="00BB5CFF">
        <w:rPr>
          <w:i/>
          <w:iCs/>
        </w:rPr>
        <w:t>h</w:t>
      </w:r>
      <w:r w:rsidRPr="00BB5CFF">
        <w:rPr>
          <w:i/>
          <w:iCs/>
        </w:rPr>
        <w:t>omerun</w:t>
      </w:r>
      <w:proofErr w:type="spellEnd"/>
      <w:r>
        <w:t xml:space="preserve"> </w:t>
      </w:r>
      <w:sdt>
        <w:sdtPr>
          <w:id w:val="736759624"/>
          <w:citation/>
        </w:sdtPr>
        <w:sdtEndPr/>
        <w:sdtContent>
          <w:r>
            <w:fldChar w:fldCharType="begin"/>
          </w:r>
          <w:r>
            <w:instrText xml:space="preserve"> CITATION hom \l 1045 </w:instrText>
          </w:r>
          <w:r>
            <w:fldChar w:fldCharType="separate"/>
          </w:r>
          <w:r w:rsidR="00A54AAD" w:rsidRPr="00A54AAD">
            <w:rPr>
              <w:noProof/>
            </w:rPr>
            <w:t>[7]</w:t>
          </w:r>
          <w:r>
            <w:fldChar w:fldCharType="end"/>
          </w:r>
        </w:sdtContent>
      </w:sdt>
    </w:p>
    <w:p w14:paraId="38F2F0F2" w14:textId="771E4498" w:rsidR="00597548" w:rsidRDefault="00E715F6" w:rsidP="002747E7">
      <w:pPr>
        <w:pStyle w:val="Tre"/>
      </w:pPr>
      <w:r>
        <w:t>Ostatnim z prezentowanych serwisów</w:t>
      </w:r>
      <w:r w:rsidR="00D46484">
        <w:t xml:space="preserve"> do tworzenia ofert z danych kategorii,</w:t>
      </w:r>
      <w:r>
        <w:t xml:space="preserve"> jest </w:t>
      </w:r>
      <w:proofErr w:type="spellStart"/>
      <w:r w:rsidRPr="00D46484">
        <w:rPr>
          <w:i/>
          <w:iCs/>
        </w:rPr>
        <w:t>homerun</w:t>
      </w:r>
      <w:proofErr w:type="spellEnd"/>
      <w:r w:rsidR="00D46484">
        <w:t>. Tak jak poprzednie z przytoczonych przykładów</w:t>
      </w:r>
      <w:r w:rsidR="00944B6E">
        <w:t xml:space="preserve">, może on pochwalić </w:t>
      </w:r>
      <w:r w:rsidR="004F6369">
        <w:t xml:space="preserve">się </w:t>
      </w:r>
      <w:r w:rsidR="00944B6E">
        <w:t>dużą ilością zarejestrowanych wykonawców</w:t>
      </w:r>
      <w:r w:rsidR="00765C8F">
        <w:t>, co potwierdza informacja na stronie głównej (rys. 3)</w:t>
      </w:r>
      <w:r w:rsidR="007259D2">
        <w:t>.</w:t>
      </w:r>
      <w:r w:rsidR="00184A11">
        <w:t xml:space="preserve"> Daje to pewność użytkownikom, że ze znalezieniem specjalisty spełniającego ich oczekiwania nie powinno być problemu.</w:t>
      </w:r>
    </w:p>
    <w:p w14:paraId="46E567FD" w14:textId="1D37E087" w:rsidR="00E715F6" w:rsidRDefault="00597548" w:rsidP="002747E7">
      <w:pPr>
        <w:pStyle w:val="Tre"/>
      </w:pPr>
      <w:r>
        <w:t>Tworzenie oferty można zacząć w serwisie na dwa sposoby – poprzez wpisanie szukanej usługi w polu wyszukiwania, lub poprzez wybranie jednej z listy umieszczonej na stronie głównej. W niej znajdują się najpopularniejsze usługi, z których korzystali użytkownicy w ostatnim czasie – stanowi to duże ułatwienie dla nowych osób i pozwala w szybszy sposób znaleźć to czego szukają.</w:t>
      </w:r>
      <w:r w:rsidR="007259D2">
        <w:t xml:space="preserve"> </w:t>
      </w:r>
    </w:p>
    <w:p w14:paraId="729D6D9F" w14:textId="77777777" w:rsidR="00604B11" w:rsidRDefault="00E93C31" w:rsidP="002747E7">
      <w:pPr>
        <w:pStyle w:val="Tre"/>
      </w:pPr>
      <w:r>
        <w:t>W kolejnym kroku</w:t>
      </w:r>
      <w:r w:rsidR="00430DD0">
        <w:t>, w zależności od wybranej kategorii,</w:t>
      </w:r>
      <w:r>
        <w:t xml:space="preserve"> użytkownik </w:t>
      </w:r>
      <w:r w:rsidR="00430DD0">
        <w:t>wypełnia</w:t>
      </w:r>
      <w:r w:rsidR="00D769FD">
        <w:t xml:space="preserve"> formularz</w:t>
      </w:r>
      <w:r w:rsidR="00430DD0">
        <w:t xml:space="preserve"> ze szczegó</w:t>
      </w:r>
      <w:r w:rsidR="00604B11">
        <w:t xml:space="preserve">łami </w:t>
      </w:r>
      <w:r w:rsidR="00430DD0">
        <w:t>odnośnie usługi</w:t>
      </w:r>
      <w:r w:rsidR="00604B11">
        <w:t>. W porównaniu do poprzednich serwisów, ilość informacji które musi podać użytkownik jest mniej, dzięki czemu nie traci on dużo czasu na stworzenie oferty.</w:t>
      </w:r>
    </w:p>
    <w:p w14:paraId="36B7E6E7" w14:textId="067C58D6" w:rsidR="00AF08D5" w:rsidRDefault="00604B11" w:rsidP="002747E7">
      <w:pPr>
        <w:pStyle w:val="Tre"/>
      </w:pPr>
      <w:r>
        <w:t xml:space="preserve">Po uzupełnieniu formularza, </w:t>
      </w:r>
      <w:r w:rsidR="009C5D7B">
        <w:t>użytkownik ma wgląd do utworzonej oferty. Wyświetlona zostaje również lista wykonawców, którzy zaoferowali wykonanie usługi – z jej poziomu użytkownik ma możliwość zapoznania się z profilem danego fachowca i wybrać tego, który najbardziej przypadnie mu do gustu</w:t>
      </w:r>
      <w:r w:rsidR="00FB0781">
        <w:t>. Pomocne w tym stają się szczególnie opinie poprzednich klientów, umieszczone na profilu fachowca</w:t>
      </w:r>
      <w:r w:rsidR="008D25C9">
        <w:t>.</w:t>
      </w:r>
    </w:p>
    <w:p w14:paraId="40544CB4" w14:textId="126A69CC" w:rsidR="003558E4" w:rsidRDefault="003558E4" w:rsidP="002747E7">
      <w:pPr>
        <w:pStyle w:val="Tre"/>
      </w:pPr>
      <w:r>
        <w:t xml:space="preserve">Dla łatwiejszego tworzenia ofert, serwis posiada również sekcje z listą miast, w której po wybraniu jednego z nich </w:t>
      </w:r>
      <w:r w:rsidR="004561A2">
        <w:t>wyświetlana jest lista możliwych do zrealizowania w nim usług – stąd klienta dzieli już tylko kilka kroków do skompletowania oferty.</w:t>
      </w:r>
      <w:r>
        <w:t xml:space="preserve">  </w:t>
      </w:r>
    </w:p>
    <w:p w14:paraId="329E7775" w14:textId="77777777" w:rsidR="00326FD4" w:rsidRDefault="008D25C9" w:rsidP="002747E7">
      <w:pPr>
        <w:pStyle w:val="Tre"/>
      </w:pPr>
      <w:r>
        <w:lastRenderedPageBreak/>
        <w:t xml:space="preserve">Oprócz podstron służących do składania ofert, </w:t>
      </w:r>
      <w:proofErr w:type="spellStart"/>
      <w:r w:rsidRPr="00CE66FC">
        <w:rPr>
          <w:i/>
          <w:iCs/>
        </w:rPr>
        <w:t>homerun</w:t>
      </w:r>
      <w:proofErr w:type="spellEnd"/>
      <w:r>
        <w:t xml:space="preserve"> posiada sekcję „Pomoc”, gdzie umieszczone są odpowiedzi na najczęstsze pytania </w:t>
      </w:r>
      <w:r w:rsidR="003558E4">
        <w:t>użytkowników</w:t>
      </w:r>
      <w:r w:rsidR="00877C02">
        <w:t xml:space="preserve"> – aby ich doświadczenie korzystania z serwisu było jak najlepsze i bezproblemowe</w:t>
      </w:r>
      <w:r w:rsidR="003558E4">
        <w:t>.</w:t>
      </w:r>
    </w:p>
    <w:p w14:paraId="2E91439A" w14:textId="530D2ADE" w:rsidR="008D25C9" w:rsidRDefault="00326FD4" w:rsidP="00326FD4">
      <w:pPr>
        <w:pStyle w:val="Nagwek2"/>
      </w:pPr>
      <w:bookmarkStart w:id="8" w:name="_Toc171407580"/>
      <w:r>
        <w:t>Podsumowanie i porównanie</w:t>
      </w:r>
      <w:bookmarkEnd w:id="8"/>
      <w:r w:rsidR="003558E4">
        <w:t xml:space="preserve"> </w:t>
      </w:r>
    </w:p>
    <w:p w14:paraId="726286E8" w14:textId="5A53C3DF" w:rsidR="004910AF" w:rsidRDefault="008F5D96" w:rsidP="002747E7">
      <w:pPr>
        <w:pStyle w:val="Tre"/>
      </w:pPr>
      <w:r>
        <w:t>Na podstawie przytoczonych powyżej</w:t>
      </w:r>
      <w:r w:rsidR="00BB636A">
        <w:t xml:space="preserve"> </w:t>
      </w:r>
      <w:r>
        <w:t>przykładów serwisów</w:t>
      </w:r>
      <w:r w:rsidR="00BB636A">
        <w:t xml:space="preserve"> można stwierdzić, </w:t>
      </w:r>
      <w:r w:rsidR="008C1E6E">
        <w:t>iż</w:t>
      </w:r>
      <w:r w:rsidR="00BB636A">
        <w:t xml:space="preserve"> każd</w:t>
      </w:r>
      <w:r w:rsidR="005C76AD">
        <w:t>y</w:t>
      </w:r>
      <w:r w:rsidR="00BB636A">
        <w:t xml:space="preserve"> z nich </w:t>
      </w:r>
      <w:r w:rsidR="00FC0A73">
        <w:t>cieszy się popularnością wśród klientów</w:t>
      </w:r>
      <w:r w:rsidR="00F1474A">
        <w:t xml:space="preserve"> i stanowi dla nich wygodne narzędzie do wyszukiwania wykonawców usług.</w:t>
      </w:r>
    </w:p>
    <w:p w14:paraId="0C05EF6D" w14:textId="7B631864" w:rsidR="00EC3A75" w:rsidRDefault="00EC3A75" w:rsidP="002747E7">
      <w:pPr>
        <w:pStyle w:val="Tre"/>
      </w:pPr>
      <w:proofErr w:type="spellStart"/>
      <w:r w:rsidRPr="00C82B7F">
        <w:rPr>
          <w:i/>
          <w:iCs/>
        </w:rPr>
        <w:t>Fixly</w:t>
      </w:r>
      <w:proofErr w:type="spellEnd"/>
      <w:r>
        <w:t xml:space="preserve"> </w:t>
      </w:r>
      <w:r w:rsidR="00625366">
        <w:t xml:space="preserve">dzięki szerokiej gamie kategorii oraz </w:t>
      </w:r>
      <w:r w:rsidR="00BA5CF2">
        <w:t xml:space="preserve">bardzo szczegółowym formularzom, pozwala znaleźć fachowca najlepiej dopasowanego do preferencji </w:t>
      </w:r>
      <w:r w:rsidR="004C29B5">
        <w:t xml:space="preserve">klienta. </w:t>
      </w:r>
      <w:proofErr w:type="spellStart"/>
      <w:r w:rsidR="004C29B5" w:rsidRPr="00463D95">
        <w:rPr>
          <w:i/>
          <w:iCs/>
        </w:rPr>
        <w:t>Oferteo</w:t>
      </w:r>
      <w:proofErr w:type="spellEnd"/>
      <w:r w:rsidR="004C29B5">
        <w:t xml:space="preserve"> </w:t>
      </w:r>
      <w:r w:rsidR="00BE5A1D">
        <w:t>natomiast</w:t>
      </w:r>
      <w:r w:rsidR="004C29B5">
        <w:t xml:space="preserve"> </w:t>
      </w:r>
      <w:r w:rsidR="00BE5A1D">
        <w:t xml:space="preserve">posiada wiele sekcji z poradami </w:t>
      </w:r>
      <w:r w:rsidR="00C2282B">
        <w:t xml:space="preserve">ułatwiającymi użytkownikom </w:t>
      </w:r>
      <w:r w:rsidR="007563F9">
        <w:t xml:space="preserve">realizację usług oraz poruszanie po serwisie. Z kolei </w:t>
      </w:r>
      <w:proofErr w:type="spellStart"/>
      <w:r w:rsidR="007563F9" w:rsidRPr="00B10087">
        <w:rPr>
          <w:i/>
          <w:iCs/>
        </w:rPr>
        <w:t>homerun</w:t>
      </w:r>
      <w:proofErr w:type="spellEnd"/>
      <w:r w:rsidR="007563F9">
        <w:t xml:space="preserve"> dzięki </w:t>
      </w:r>
      <w:r w:rsidR="00B10087">
        <w:t>uproszczonemu interfejsowi oraz formularzom</w:t>
      </w:r>
      <w:r w:rsidR="00FC5E12">
        <w:t>, pozwala szybciej znaleźć to, czego oczekuje klient.</w:t>
      </w:r>
    </w:p>
    <w:p w14:paraId="0933D98C" w14:textId="77777777" w:rsidR="00AF3591" w:rsidRDefault="00F13540" w:rsidP="00527E94">
      <w:pPr>
        <w:pStyle w:val="Tre"/>
      </w:pPr>
      <w:r>
        <w:t xml:space="preserve">Oprócz przytoczonych funkcjonalności wyróżniających </w:t>
      </w:r>
      <w:r w:rsidR="00863E8C">
        <w:t xml:space="preserve">opisane serwisy, tym co je łączy jest możliwość </w:t>
      </w:r>
      <w:r w:rsidR="00BB4ED4">
        <w:t xml:space="preserve">wystawiania ofert do realizacji dla fachowców, </w:t>
      </w:r>
      <w:r w:rsidR="00536D77">
        <w:t xml:space="preserve">przeglądanie ich profili oraz </w:t>
      </w:r>
      <w:r w:rsidR="00F06CBF">
        <w:t xml:space="preserve">kontakt </w:t>
      </w:r>
      <w:r w:rsidR="00AC34CB">
        <w:t xml:space="preserve">z nimi </w:t>
      </w:r>
      <w:r w:rsidR="00F06CBF">
        <w:t xml:space="preserve">poprzez specjalny komunikator. </w:t>
      </w:r>
      <w:r w:rsidR="00DA45E7">
        <w:t xml:space="preserve">Każde z opisanych narzędzi </w:t>
      </w:r>
      <w:r w:rsidR="00527E94">
        <w:t xml:space="preserve">posiada również wielość kategorii, podkategorii oraz </w:t>
      </w:r>
      <w:r w:rsidR="006261C8">
        <w:t xml:space="preserve">szczegółów, które klient musi określić, a które </w:t>
      </w:r>
      <w:r w:rsidR="00842196">
        <w:t xml:space="preserve">mogą </w:t>
      </w:r>
      <w:r w:rsidR="00AF3591">
        <w:t>również odpychać poziomem swojej złożoności.</w:t>
      </w:r>
    </w:p>
    <w:p w14:paraId="34AC6E8F" w14:textId="799C2E0D" w:rsidR="00F1474A" w:rsidRDefault="00CE16B7" w:rsidP="00C57D59">
      <w:pPr>
        <w:pStyle w:val="Tre"/>
      </w:pPr>
      <w:r>
        <w:t>Pod tym kątem, prezentowana</w:t>
      </w:r>
      <w:r w:rsidR="008154A6">
        <w:t xml:space="preserve"> w pracy aplikacja </w:t>
      </w:r>
      <w:r w:rsidR="00084EE7">
        <w:t xml:space="preserve">różni się </w:t>
      </w:r>
      <w:r w:rsidR="00A274ED">
        <w:t xml:space="preserve">od </w:t>
      </w:r>
      <w:r w:rsidR="002C1B16">
        <w:t>przytoczonych serwisów. Jest to narzędzie zapewniające podstawowe funkcjonalności</w:t>
      </w:r>
      <w:r w:rsidR="003F5641">
        <w:t xml:space="preserve">, które posiadają najpopularniejsze </w:t>
      </w:r>
      <w:r w:rsidR="00A274ED">
        <w:t>strony</w:t>
      </w:r>
      <w:r w:rsidR="003F5641">
        <w:t xml:space="preserve"> w tej kategorii, przy jednoczesnym zawężeniu </w:t>
      </w:r>
      <w:r w:rsidR="00E7673E">
        <w:t xml:space="preserve">szczegółowości i rozbudowania, dzięki czemu narzędzie to staje się </w:t>
      </w:r>
      <w:r w:rsidR="001D3E5F">
        <w:t>łatwiejsze w obsłudze i bardziej przystępne chociażby dla osób starszych</w:t>
      </w:r>
      <w:r w:rsidR="001F2F7D">
        <w:t>.</w:t>
      </w:r>
    </w:p>
    <w:p w14:paraId="43327F7D" w14:textId="77777777" w:rsidR="00732D1E" w:rsidRDefault="00732D1E" w:rsidP="00C57D59">
      <w:pPr>
        <w:pStyle w:val="Tre"/>
      </w:pPr>
    </w:p>
    <w:p w14:paraId="6FD72F46" w14:textId="77777777" w:rsidR="00732D1E" w:rsidRDefault="00732D1E" w:rsidP="00C57D59">
      <w:pPr>
        <w:pStyle w:val="Tre"/>
      </w:pPr>
    </w:p>
    <w:p w14:paraId="379333CE" w14:textId="77777777" w:rsidR="00732D1E" w:rsidRDefault="00732D1E" w:rsidP="00C57D59">
      <w:pPr>
        <w:pStyle w:val="Tre"/>
      </w:pPr>
    </w:p>
    <w:p w14:paraId="0A87F27A" w14:textId="77777777" w:rsidR="00732D1E" w:rsidRDefault="00732D1E" w:rsidP="00C57D59">
      <w:pPr>
        <w:pStyle w:val="Tre"/>
      </w:pPr>
    </w:p>
    <w:p w14:paraId="1DBA83DC" w14:textId="77777777" w:rsidR="00732D1E" w:rsidRDefault="00732D1E" w:rsidP="00C57D59">
      <w:pPr>
        <w:pStyle w:val="Tre"/>
      </w:pPr>
    </w:p>
    <w:p w14:paraId="3A616ACF" w14:textId="77777777" w:rsidR="00732D1E" w:rsidRDefault="00732D1E" w:rsidP="00C57D59">
      <w:pPr>
        <w:pStyle w:val="Tre"/>
      </w:pPr>
    </w:p>
    <w:p w14:paraId="28A2B300" w14:textId="77777777" w:rsidR="00732D1E" w:rsidRDefault="00732D1E" w:rsidP="00C57D59">
      <w:pPr>
        <w:pStyle w:val="Tre"/>
      </w:pPr>
    </w:p>
    <w:p w14:paraId="1B1BAB05" w14:textId="77777777" w:rsidR="00732D1E" w:rsidRDefault="00732D1E" w:rsidP="00C57D59">
      <w:pPr>
        <w:pStyle w:val="Tre"/>
      </w:pPr>
    </w:p>
    <w:p w14:paraId="72EA6E08" w14:textId="77777777" w:rsidR="00732D1E" w:rsidRDefault="00732D1E" w:rsidP="00C57D59">
      <w:pPr>
        <w:pStyle w:val="Tre"/>
      </w:pPr>
    </w:p>
    <w:p w14:paraId="4A88258F" w14:textId="77777777" w:rsidR="00732D1E" w:rsidRDefault="00732D1E" w:rsidP="00C57D59">
      <w:pPr>
        <w:pStyle w:val="Tre"/>
      </w:pPr>
    </w:p>
    <w:p w14:paraId="187D9284" w14:textId="77777777" w:rsidR="00732D1E" w:rsidRDefault="00732D1E" w:rsidP="00C57D59">
      <w:pPr>
        <w:pStyle w:val="Tre"/>
      </w:pPr>
    </w:p>
    <w:p w14:paraId="767B5ED9" w14:textId="77777777" w:rsidR="00732D1E" w:rsidRDefault="00732D1E" w:rsidP="00C57D59">
      <w:pPr>
        <w:pStyle w:val="Tre"/>
      </w:pPr>
    </w:p>
    <w:p w14:paraId="51A7867F" w14:textId="77777777" w:rsidR="00732D1E" w:rsidRDefault="00732D1E" w:rsidP="00C57D59">
      <w:pPr>
        <w:pStyle w:val="Tre"/>
      </w:pPr>
    </w:p>
    <w:p w14:paraId="1DE24CFE" w14:textId="77777777" w:rsidR="00732D1E" w:rsidRDefault="00732D1E" w:rsidP="00C57D59">
      <w:pPr>
        <w:pStyle w:val="Tre"/>
      </w:pPr>
    </w:p>
    <w:p w14:paraId="5441DB98" w14:textId="77777777" w:rsidR="00732D1E" w:rsidRDefault="00732D1E" w:rsidP="00C57D59">
      <w:pPr>
        <w:pStyle w:val="Tre"/>
      </w:pPr>
    </w:p>
    <w:p w14:paraId="184D26CB" w14:textId="77777777" w:rsidR="00732D1E" w:rsidRPr="00251B94" w:rsidRDefault="00732D1E" w:rsidP="00C57D59">
      <w:pPr>
        <w:pStyle w:val="Tre"/>
      </w:pPr>
    </w:p>
    <w:p w14:paraId="0051983C" w14:textId="77777777" w:rsidR="00A70E79" w:rsidRPr="00251B94" w:rsidRDefault="00A70E79" w:rsidP="006A0B7E">
      <w:pPr>
        <w:pStyle w:val="Nagwek1"/>
      </w:pPr>
      <w:bookmarkStart w:id="9" w:name="_Toc171407581"/>
      <w:r w:rsidRPr="00251B94">
        <w:lastRenderedPageBreak/>
        <w:t>Wymagania funkcjonalne</w:t>
      </w:r>
      <w:bookmarkEnd w:id="9"/>
    </w:p>
    <w:p w14:paraId="1E5FC27F" w14:textId="1114C0BE" w:rsidR="004D65B3" w:rsidRPr="00251B94" w:rsidRDefault="004D65B3" w:rsidP="002747E7">
      <w:pPr>
        <w:pStyle w:val="Tre"/>
      </w:pPr>
      <w:r w:rsidRPr="00251B94">
        <w:t>Przedstawia funkcje, która posiadać będzie aplikacja, wraz z ich opisem, warunkami wstępnymi, danymi wejściowymi, wynikiem działania, oraz z określeniem ich priorytetu,</w:t>
      </w:r>
    </w:p>
    <w:p w14:paraId="5549E7EC" w14:textId="77777777" w:rsidR="00A70E79" w:rsidRPr="00251B94" w:rsidRDefault="00A70E79" w:rsidP="006A0B7E">
      <w:pPr>
        <w:pStyle w:val="Nagwek1"/>
      </w:pPr>
      <w:bookmarkStart w:id="10" w:name="_Toc171407582"/>
      <w:r w:rsidRPr="00251B94">
        <w:t>Przypadki użycia</w:t>
      </w:r>
      <w:bookmarkEnd w:id="10"/>
    </w:p>
    <w:p w14:paraId="650907A8" w14:textId="6025B5D5" w:rsidR="004D65B3" w:rsidRPr="00251B94" w:rsidRDefault="004D65B3" w:rsidP="002747E7">
      <w:pPr>
        <w:pStyle w:val="Tre"/>
      </w:pPr>
      <w:r w:rsidRPr="00251B94"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11" w:name="_Toc171407583"/>
      <w:r w:rsidRPr="00251B94">
        <w:t>Użyte technologie informatyczne</w:t>
      </w:r>
      <w:bookmarkEnd w:id="11"/>
    </w:p>
    <w:p w14:paraId="5CE38AFF" w14:textId="0FF28740" w:rsidR="004D65B3" w:rsidRDefault="00FB752C" w:rsidP="00B351EA">
      <w:pPr>
        <w:pStyle w:val="Tre"/>
      </w:pPr>
      <w:r>
        <w:t>Na etapie planowania pracy nad implementacją opisywanego, usługowego serwisu ogłoszeniowego</w:t>
      </w:r>
      <w:r w:rsidR="00B932F2">
        <w:t xml:space="preserve">, zdecydowano się na wybranie trzech technologii, które miały posłużyć do zarządzania bazą danych aplikacji, </w:t>
      </w:r>
      <w:r w:rsidR="00580303">
        <w:t>wykonywania operacji na tych danych, oraz wyświetlania ich użytkownikom</w:t>
      </w:r>
      <w:r w:rsidR="00E415B3">
        <w:t xml:space="preserve">. </w:t>
      </w:r>
      <w:r w:rsidR="00550C6B">
        <w:t>Głównym kryterium wyboru była ich dotychczasowa znajomość</w:t>
      </w:r>
      <w:r w:rsidR="00EB2B6F">
        <w:t xml:space="preserve">, oraz chęć poszerzenia wiedzy i umiejętności w ich zakresie przez autora. </w:t>
      </w:r>
      <w:r w:rsidR="00307437">
        <w:t>Ważnym czynnikiem była również kwestia dostępności tych rozwiązań na rynku – każde z nich jest powszechnie używane przez szerokie gro</w:t>
      </w:r>
      <w:r w:rsidR="00582B99">
        <w:t>no programistów na całym świecie</w:t>
      </w:r>
      <w:r w:rsidR="00A64657">
        <w:t xml:space="preserve">, co </w:t>
      </w:r>
      <w:r w:rsidR="008B4CAD">
        <w:t xml:space="preserve">powinno </w:t>
      </w:r>
      <w:r w:rsidR="00385C31">
        <w:t xml:space="preserve">ułatwić </w:t>
      </w:r>
      <w:r w:rsidR="00A967DA">
        <w:t>rozwiązywanie problemów, w momencie ich pojawienia.</w:t>
      </w:r>
      <w:r w:rsidR="000D61DC">
        <w:t xml:space="preserve"> </w:t>
      </w:r>
      <w:r w:rsidR="00AE23F3">
        <w:t xml:space="preserve">Duża społeczność </w:t>
      </w:r>
      <w:r w:rsidR="00610D07">
        <w:t>wpływa również pozytywnie na dalszy rozwój i aktualizacje technologii</w:t>
      </w:r>
      <w:r w:rsidR="00D90D14">
        <w:t xml:space="preserve">, </w:t>
      </w:r>
      <w:r w:rsidR="00A303CD">
        <w:t xml:space="preserve">co otwiera możliwość dalszego </w:t>
      </w:r>
      <w:r w:rsidR="00131834">
        <w:t>poszerzania</w:t>
      </w:r>
      <w:r w:rsidR="00A303CD">
        <w:t xml:space="preserve"> serwisu o kolejne funkcjonalności w przyszłości.</w:t>
      </w:r>
    </w:p>
    <w:p w14:paraId="01060C0A" w14:textId="4668A03F" w:rsidR="00B351EA" w:rsidRPr="00251B94" w:rsidRDefault="006668D0" w:rsidP="00B351EA">
      <w:pPr>
        <w:pStyle w:val="Tre"/>
      </w:pPr>
      <w:r>
        <w:t>Wspomniane trzy technologie</w:t>
      </w:r>
      <w:r w:rsidR="00CB4B10">
        <w:t>,</w:t>
      </w:r>
      <w:r>
        <w:t xml:space="preserve"> </w:t>
      </w:r>
      <w:r w:rsidR="00CB4B10">
        <w:t>wykorzystane przy implementacji serwisu,</w:t>
      </w:r>
      <w:r w:rsidR="002B13B5">
        <w:t xml:space="preserve"> </w:t>
      </w:r>
      <w:r w:rsidR="00215519">
        <w:t xml:space="preserve">zostały podzielone i odpowiadają za </w:t>
      </w:r>
      <w:proofErr w:type="spellStart"/>
      <w:r w:rsidR="00215519" w:rsidRPr="00325413">
        <w:t>backend</w:t>
      </w:r>
      <w:proofErr w:type="spellEnd"/>
      <w:r w:rsidR="003722F3">
        <w:rPr>
          <w:rStyle w:val="Odwoanieprzypisudolnego"/>
        </w:rPr>
        <w:footnoteReference w:id="1"/>
      </w:r>
      <w:r w:rsidR="00215519">
        <w:t xml:space="preserve"> oraz </w:t>
      </w:r>
      <w:proofErr w:type="spellStart"/>
      <w:r w:rsidR="00215519" w:rsidRPr="00325413">
        <w:t>frontend</w:t>
      </w:r>
      <w:proofErr w:type="spellEnd"/>
      <w:r w:rsidR="00515B23">
        <w:rPr>
          <w:rStyle w:val="Odwoanieprzypisudolnego"/>
        </w:rPr>
        <w:footnoteReference w:id="2"/>
      </w:r>
      <w:r w:rsidR="00215519">
        <w:t xml:space="preserve">. </w:t>
      </w:r>
      <w:r w:rsidR="00027B9A">
        <w:t>Ten pierwsz</w:t>
      </w:r>
      <w:r w:rsidR="005A6521">
        <w:t>y</w:t>
      </w:r>
      <w:r w:rsidR="001074A0">
        <w:t xml:space="preserve">, służący </w:t>
      </w:r>
      <w:r w:rsidR="006A1C42">
        <w:t>do</w:t>
      </w:r>
      <w:r w:rsidR="001074A0">
        <w:t xml:space="preserve"> </w:t>
      </w:r>
      <w:r w:rsidR="005B2F32">
        <w:t>zarządzani</w:t>
      </w:r>
      <w:r w:rsidR="006A1C42">
        <w:t>a</w:t>
      </w:r>
      <w:r w:rsidR="005B2F32">
        <w:t xml:space="preserve"> danymi oraz </w:t>
      </w:r>
      <w:r w:rsidR="009E02E7">
        <w:t xml:space="preserve">odpowiadający za </w:t>
      </w:r>
      <w:r w:rsidR="005B2F32">
        <w:t>logik</w:t>
      </w:r>
      <w:r w:rsidR="009E02E7">
        <w:t>ę</w:t>
      </w:r>
      <w:r w:rsidR="005B2F32">
        <w:t xml:space="preserve"> aplikacji, </w:t>
      </w:r>
      <w:r w:rsidR="00C716B1">
        <w:t xml:space="preserve">zaimplementowany został przy użyciu języka </w:t>
      </w:r>
      <w:r w:rsidR="00C716B1" w:rsidRPr="006A1C42">
        <w:rPr>
          <w:i/>
          <w:iCs/>
        </w:rPr>
        <w:t>Go</w:t>
      </w:r>
      <w:r w:rsidR="00C716B1">
        <w:t xml:space="preserve">, oraz </w:t>
      </w:r>
      <w:r w:rsidR="00691B1B">
        <w:t xml:space="preserve">z wykorzystaniem </w:t>
      </w:r>
      <w:r w:rsidR="00064FB2">
        <w:t xml:space="preserve">bazy danych </w:t>
      </w:r>
      <w:proofErr w:type="spellStart"/>
      <w:r w:rsidR="00064FB2" w:rsidRPr="006A1C42">
        <w:rPr>
          <w:i/>
          <w:iCs/>
        </w:rPr>
        <w:t>PostgreSQL</w:t>
      </w:r>
      <w:proofErr w:type="spellEnd"/>
      <w:r w:rsidR="00064FB2">
        <w:t xml:space="preserve">. Z kolei </w:t>
      </w:r>
      <w:r w:rsidR="00F0623F">
        <w:t xml:space="preserve">komunikacja z </w:t>
      </w:r>
      <w:proofErr w:type="spellStart"/>
      <w:r w:rsidR="00F0623F">
        <w:t>backendem</w:t>
      </w:r>
      <w:proofErr w:type="spellEnd"/>
      <w:r w:rsidR="00F0623F">
        <w:t xml:space="preserve"> i wyświetlanie danych użytkownikowi </w:t>
      </w:r>
      <w:r w:rsidR="0042009B">
        <w:t>odbywa się przy uży</w:t>
      </w:r>
      <w:r w:rsidR="00A276CD">
        <w:t xml:space="preserve">ciu technologii </w:t>
      </w:r>
      <w:proofErr w:type="spellStart"/>
      <w:r w:rsidR="00A276CD" w:rsidRPr="00A276CD">
        <w:rPr>
          <w:i/>
          <w:iCs/>
        </w:rPr>
        <w:t>React</w:t>
      </w:r>
      <w:proofErr w:type="spellEnd"/>
      <w:r w:rsidR="00B03259">
        <w:t xml:space="preserve"> z wykorzystaniem języka </w:t>
      </w:r>
      <w:proofErr w:type="spellStart"/>
      <w:r w:rsidR="00B03259" w:rsidRPr="00B03259">
        <w:rPr>
          <w:i/>
          <w:iCs/>
        </w:rPr>
        <w:t>TypeScript</w:t>
      </w:r>
      <w:proofErr w:type="spellEnd"/>
      <w:r w:rsidR="00A276CD">
        <w:t>.</w:t>
      </w:r>
    </w:p>
    <w:p w14:paraId="065BFF31" w14:textId="77777777" w:rsidR="00A70E79" w:rsidRDefault="00A70E79" w:rsidP="006A0B7E">
      <w:pPr>
        <w:pStyle w:val="Nagwek2"/>
      </w:pPr>
      <w:bookmarkStart w:id="12" w:name="_Toc171407584"/>
      <w:proofErr w:type="spellStart"/>
      <w:r w:rsidRPr="00251B94">
        <w:t>PostgresDB</w:t>
      </w:r>
      <w:bookmarkEnd w:id="12"/>
      <w:proofErr w:type="spellEnd"/>
    </w:p>
    <w:p w14:paraId="2F2807FE" w14:textId="41452497" w:rsidR="00B6500E" w:rsidRDefault="00107A90" w:rsidP="004230A6">
      <w:pPr>
        <w:pStyle w:val="Tre"/>
      </w:pPr>
      <w:r>
        <w:t xml:space="preserve">Obiektowo relacyjna baza danych stanowi połączenie </w:t>
      </w:r>
      <w:r w:rsidR="005E71B7">
        <w:t xml:space="preserve">cech </w:t>
      </w:r>
      <w:r>
        <w:t>relacyjne</w:t>
      </w:r>
      <w:r w:rsidR="005E71B7">
        <w:t>j</w:t>
      </w:r>
      <w:r>
        <w:t xml:space="preserve"> bazy danych </w:t>
      </w:r>
      <w:r w:rsidR="00CB05B2">
        <w:t xml:space="preserve">oraz obiektowej bazy danych. Dane zorganizowane są w postaci tabel, składających się z wierszy, posiadających unikatowy identyfikator zwany kluczem, oraz kolumn, </w:t>
      </w:r>
      <w:r w:rsidR="00B17F3F">
        <w:t>zawierających</w:t>
      </w:r>
      <w:r w:rsidR="00CB05B2">
        <w:t xml:space="preserve"> nazwy </w:t>
      </w:r>
      <w:r w:rsidR="00B17F3F">
        <w:t>oraz rodzaj przechowywanych danych</w:t>
      </w:r>
      <w:r w:rsidR="00A61BCE">
        <w:t>.</w:t>
      </w:r>
      <w:r w:rsidR="00786D5B">
        <w:t xml:space="preserve"> </w:t>
      </w:r>
      <w:r w:rsidR="00D8283A">
        <w:t>Elementy tabel z kolei</w:t>
      </w:r>
      <w:r w:rsidR="00AE1BA0">
        <w:t xml:space="preserve"> są połączone ze sobą relacjami za pomocą kluczy obcych.</w:t>
      </w:r>
      <w:r w:rsidR="008A28D6">
        <w:t xml:space="preserve"> Dodatkowo</w:t>
      </w:r>
      <w:r w:rsidR="00663FD6">
        <w:t xml:space="preserve">, funkcje znane z baz relacyjnych są tutaj poszerzone o </w:t>
      </w:r>
      <w:r w:rsidR="002E7882">
        <w:t>elementy charakterystyczne dla obiektowości: klasy, obiekty</w:t>
      </w:r>
      <w:r w:rsidR="00625E2D">
        <w:t xml:space="preserve">, oraz mechanizmy pozwalające na </w:t>
      </w:r>
      <w:r w:rsidR="008D14B3">
        <w:lastRenderedPageBreak/>
        <w:t xml:space="preserve">pracę z nimi, jak </w:t>
      </w:r>
      <w:r w:rsidR="002B1688">
        <w:t>chociażby dziedziczenie</w:t>
      </w:r>
      <w:r w:rsidR="003A706B">
        <w:t>.</w:t>
      </w:r>
      <w:r w:rsidR="00340D59">
        <w:t xml:space="preserve"> Stąd b</w:t>
      </w:r>
      <w:r w:rsidR="00A470A2">
        <w:t>a</w:t>
      </w:r>
      <w:r w:rsidR="00340D59">
        <w:t>zy tego typu</w:t>
      </w:r>
      <w:r w:rsidR="009F60C8">
        <w:t xml:space="preserve"> pozwalają na operowanie na danych </w:t>
      </w:r>
      <w:r w:rsidR="00FC0349">
        <w:t xml:space="preserve">w taki sam sposób </w:t>
      </w:r>
      <w:r w:rsidR="009F60C8">
        <w:t>jak na obiek</w:t>
      </w:r>
      <w:r w:rsidR="00A470A2">
        <w:t>t</w:t>
      </w:r>
      <w:r w:rsidR="009F60C8">
        <w:t>ach</w:t>
      </w:r>
      <w:r w:rsidR="00FC22C6">
        <w:t>.</w:t>
      </w:r>
    </w:p>
    <w:p w14:paraId="4D5E3B5C" w14:textId="4D12943B" w:rsidR="00E117C5" w:rsidRDefault="00FC22C6" w:rsidP="004230A6">
      <w:pPr>
        <w:pStyle w:val="Tre"/>
      </w:pPr>
      <w:r>
        <w:t xml:space="preserve">Jednym z najpopularniejszych systemów do </w:t>
      </w:r>
      <w:r w:rsidR="00C9057A">
        <w:t xml:space="preserve">zarządzania takimi bazami </w:t>
      </w:r>
      <w:r w:rsidR="00ED7F8A">
        <w:t>(</w:t>
      </w:r>
      <w:r w:rsidR="00ED7F8A" w:rsidRPr="007E3D51">
        <w:rPr>
          <w:i/>
          <w:iCs/>
        </w:rPr>
        <w:t>ORDBMS</w:t>
      </w:r>
      <w:r w:rsidR="00ED7F8A">
        <w:t xml:space="preserve"> - Object-</w:t>
      </w:r>
      <w:proofErr w:type="spellStart"/>
      <w:r w:rsidR="00ED7F8A">
        <w:t>Relational</w:t>
      </w:r>
      <w:proofErr w:type="spellEnd"/>
      <w:r w:rsidR="00ED7F8A">
        <w:t xml:space="preserve"> Database Management System) </w:t>
      </w:r>
      <w:r w:rsidR="00C9057A">
        <w:t xml:space="preserve">jest </w:t>
      </w:r>
      <w:proofErr w:type="spellStart"/>
      <w:r w:rsidR="00C9057A" w:rsidRPr="00E40FAB">
        <w:rPr>
          <w:i/>
          <w:iCs/>
        </w:rPr>
        <w:t>PostgreSQL</w:t>
      </w:r>
      <w:proofErr w:type="spellEnd"/>
      <w:r w:rsidR="00C9057A">
        <w:t xml:space="preserve">. </w:t>
      </w:r>
      <w:r w:rsidR="00E40FAB">
        <w:t>Powstały w 1986 r. na Uniwersytecie Kalifornijskim</w:t>
      </w:r>
      <w:r w:rsidR="00122BDC">
        <w:t xml:space="preserve"> </w:t>
      </w:r>
      <w:r w:rsidR="00EC3BF8">
        <w:t xml:space="preserve">i </w:t>
      </w:r>
      <w:r w:rsidR="00122BDC">
        <w:t>działa</w:t>
      </w:r>
      <w:r w:rsidR="00EC3BF8">
        <w:t>jący</w:t>
      </w:r>
      <w:r w:rsidR="00122BDC">
        <w:t xml:space="preserve"> na licencji open</w:t>
      </w:r>
      <w:r w:rsidR="00A34DF0">
        <w:t>-</w:t>
      </w:r>
      <w:proofErr w:type="spellStart"/>
      <w:r w:rsidR="00122BDC">
        <w:t>source</w:t>
      </w:r>
      <w:proofErr w:type="spellEnd"/>
      <w:r w:rsidR="00243287">
        <w:rPr>
          <w:rStyle w:val="Odwoanieprzypisudolnego"/>
        </w:rPr>
        <w:footnoteReference w:id="3"/>
      </w:r>
      <w:r w:rsidR="00122BDC">
        <w:t xml:space="preserve"> </w:t>
      </w:r>
      <w:sdt>
        <w:sdtPr>
          <w:id w:val="-1546059919"/>
          <w:citation/>
        </w:sdtPr>
        <w:sdtEndPr/>
        <w:sdtContent>
          <w:r w:rsidR="00D93AD2">
            <w:fldChar w:fldCharType="begin"/>
          </w:r>
          <w:r w:rsidR="00D93AD2">
            <w:instrText xml:space="preserve"> CITATION Fin \l 1045 </w:instrText>
          </w:r>
          <w:r w:rsidR="00D93AD2">
            <w:fldChar w:fldCharType="separate"/>
          </w:r>
          <w:r w:rsidR="00A54AAD" w:rsidRPr="00A54AAD">
            <w:rPr>
              <w:noProof/>
            </w:rPr>
            <w:t>[8]</w:t>
          </w:r>
          <w:r w:rsidR="00D93AD2">
            <w:fldChar w:fldCharType="end"/>
          </w:r>
        </w:sdtContent>
      </w:sdt>
      <w:r w:rsidR="00D93AD2">
        <w:t xml:space="preserve">, </w:t>
      </w:r>
      <w:r w:rsidR="005712C9">
        <w:t>określany jest jako niezawodny</w:t>
      </w:r>
      <w:r w:rsidR="00CD1775">
        <w:t xml:space="preserve"> oraz bezpieczny, </w:t>
      </w:r>
      <w:r w:rsidR="003D4C83">
        <w:t xml:space="preserve">czym zdobył zaufanie wśród deweloperów. </w:t>
      </w:r>
      <w:r w:rsidR="008A0B2A">
        <w:t xml:space="preserve">Jest on zgodny </w:t>
      </w:r>
      <w:r w:rsidR="00714386">
        <w:t>z</w:t>
      </w:r>
      <w:r w:rsidR="00C344AE">
        <w:t>e</w:t>
      </w:r>
      <w:r w:rsidR="00714386">
        <w:t xml:space="preserve"> zbiorem właściwości </w:t>
      </w:r>
      <w:r w:rsidR="00F2432A">
        <w:t>przetwarzania transakcji w bazach danych takimi jak niepodzielność, spójnoś</w:t>
      </w:r>
      <w:r w:rsidR="00C344AE">
        <w:t>ć, izolacja i trwałość</w:t>
      </w:r>
      <w:r w:rsidR="00FC61D7">
        <w:t xml:space="preserve"> (</w:t>
      </w:r>
      <w:r w:rsidR="00FC61D7" w:rsidRPr="00FC61D7">
        <w:rPr>
          <w:i/>
          <w:iCs/>
        </w:rPr>
        <w:t>ACID</w:t>
      </w:r>
      <w:r w:rsidR="00FC61D7">
        <w:t>)</w:t>
      </w:r>
      <w:r w:rsidR="00E117C5">
        <w:t>.</w:t>
      </w:r>
    </w:p>
    <w:p w14:paraId="4D37C2A1" w14:textId="6CD53B1E" w:rsidR="00D56719" w:rsidRDefault="00E117C5" w:rsidP="004230A6">
      <w:pPr>
        <w:pStyle w:val="Tre"/>
      </w:pPr>
      <w:r>
        <w:t>Dodatko</w:t>
      </w:r>
      <w:r w:rsidR="007200A7">
        <w:t>wo</w:t>
      </w:r>
      <w:r w:rsidR="00494CDE">
        <w:t xml:space="preserve"> </w:t>
      </w:r>
      <w:r w:rsidR="00346B30">
        <w:t xml:space="preserve">system ten jest zgodny ze wszystkimi </w:t>
      </w:r>
      <w:r w:rsidR="00BC6EF9">
        <w:t xml:space="preserve">najpopularniejszymi systemami operacyjnymi, takimi jak </w:t>
      </w:r>
      <w:r w:rsidR="00BC6EF9" w:rsidRPr="00BC6EF9">
        <w:rPr>
          <w:i/>
          <w:iCs/>
        </w:rPr>
        <w:t>Windows</w:t>
      </w:r>
      <w:r w:rsidR="00BC6EF9">
        <w:t xml:space="preserve">, </w:t>
      </w:r>
      <w:r w:rsidR="00BC6EF9" w:rsidRPr="00BC6EF9">
        <w:rPr>
          <w:i/>
          <w:iCs/>
        </w:rPr>
        <w:t>Linux</w:t>
      </w:r>
      <w:r w:rsidR="00BC6EF9">
        <w:t xml:space="preserve"> czy </w:t>
      </w:r>
      <w:proofErr w:type="spellStart"/>
      <w:r w:rsidR="00BC6EF9" w:rsidRPr="00BC6EF9">
        <w:rPr>
          <w:i/>
          <w:iCs/>
        </w:rPr>
        <w:t>MacOS</w:t>
      </w:r>
      <w:proofErr w:type="spellEnd"/>
      <w:r w:rsidR="00AF0F0B" w:rsidRPr="0030354E">
        <w:t xml:space="preserve">, dzięki czemu </w:t>
      </w:r>
      <w:r w:rsidR="0030354E" w:rsidRPr="0030354E">
        <w:t>każdy użytkownik może z niego korzystać, bez względu na swoje preferencje</w:t>
      </w:r>
      <w:r w:rsidR="00BC6EF9" w:rsidRPr="0030354E">
        <w:t xml:space="preserve">. </w:t>
      </w:r>
    </w:p>
    <w:p w14:paraId="252754C6" w14:textId="07DE94D9" w:rsidR="00FC22C6" w:rsidRDefault="00D56719" w:rsidP="004230A6">
      <w:pPr>
        <w:pStyle w:val="Tre"/>
      </w:pPr>
      <w:r>
        <w:t xml:space="preserve">Kolejną z jego zalet jest </w:t>
      </w:r>
      <w:r w:rsidR="009E0640">
        <w:t>skalowalność</w:t>
      </w:r>
      <w:r w:rsidR="00D6480B">
        <w:t>. Doskonale sprawdza się on w projektach Big Data,</w:t>
      </w:r>
      <w:r w:rsidR="009E0640">
        <w:t xml:space="preserve"> gdyż system ten potrafi radzić sobie z największymi bazami danych</w:t>
      </w:r>
      <w:r w:rsidR="00E962FB">
        <w:t>, posiadających chociażby tabele o rozmiarze 32 TB</w:t>
      </w:r>
      <w:r w:rsidR="00F83562">
        <w:t xml:space="preserve">. </w:t>
      </w:r>
      <w:r w:rsidR="0090227A">
        <w:t xml:space="preserve">Dodatkowo </w:t>
      </w:r>
      <w:proofErr w:type="spellStart"/>
      <w:r w:rsidR="00EA47E9" w:rsidRPr="005E75C7">
        <w:rPr>
          <w:i/>
          <w:iCs/>
        </w:rPr>
        <w:t>PostgreSQL</w:t>
      </w:r>
      <w:proofErr w:type="spellEnd"/>
      <w:r w:rsidR="00EA47E9">
        <w:t xml:space="preserve"> posiada indeksowanie </w:t>
      </w:r>
      <w:proofErr w:type="spellStart"/>
      <w:r w:rsidR="00EA47E9" w:rsidRPr="000E35F1">
        <w:rPr>
          <w:i/>
          <w:iCs/>
        </w:rPr>
        <w:t>GiST</w:t>
      </w:r>
      <w:proofErr w:type="spellEnd"/>
      <w:r w:rsidR="00EA47E9">
        <w:t xml:space="preserve"> (</w:t>
      </w:r>
      <w:proofErr w:type="spellStart"/>
      <w:r w:rsidR="00EA47E9">
        <w:t>Generalized</w:t>
      </w:r>
      <w:proofErr w:type="spellEnd"/>
      <w:r w:rsidR="00EA47E9">
        <w:t xml:space="preserve"> </w:t>
      </w:r>
      <w:proofErr w:type="spellStart"/>
      <w:r w:rsidR="00EA47E9">
        <w:t>Search</w:t>
      </w:r>
      <w:proofErr w:type="spellEnd"/>
      <w:r w:rsidR="00EA47E9">
        <w:t xml:space="preserve"> </w:t>
      </w:r>
      <w:proofErr w:type="spellStart"/>
      <w:r w:rsidR="00EA47E9">
        <w:t>Tree</w:t>
      </w:r>
      <w:proofErr w:type="spellEnd"/>
      <w:r w:rsidR="00EA47E9">
        <w:t>)</w:t>
      </w:r>
      <w:r w:rsidR="0030313F">
        <w:t>, zapewniając</w:t>
      </w:r>
      <w:r w:rsidR="00A256EE">
        <w:t>e</w:t>
      </w:r>
      <w:r w:rsidR="0030313F">
        <w:t xml:space="preserve"> algorytmy do sortowania i wyszukiwania danych</w:t>
      </w:r>
      <w:r w:rsidR="00D801C9">
        <w:t xml:space="preserve"> </w:t>
      </w:r>
      <w:sdt>
        <w:sdtPr>
          <w:id w:val="1764183769"/>
          <w:citation/>
        </w:sdtPr>
        <w:sdtEndPr/>
        <w:sdtContent>
          <w:r w:rsidR="007F3FB3">
            <w:fldChar w:fldCharType="begin"/>
          </w:r>
          <w:r w:rsidR="007F3FB3">
            <w:instrText xml:space="preserve"> CITATION vav \l 1045 </w:instrText>
          </w:r>
          <w:r w:rsidR="007F3FB3">
            <w:fldChar w:fldCharType="separate"/>
          </w:r>
          <w:r w:rsidR="00A54AAD" w:rsidRPr="00A54AAD">
            <w:rPr>
              <w:noProof/>
            </w:rPr>
            <w:t>[9]</w:t>
          </w:r>
          <w:r w:rsidR="007F3FB3">
            <w:fldChar w:fldCharType="end"/>
          </w:r>
        </w:sdtContent>
      </w:sdt>
      <w:r w:rsidR="002C6871">
        <w:t>, co przy dużej ich ilości działa na korzyść użytkowników</w:t>
      </w:r>
      <w:r w:rsidR="007F3FB3">
        <w:t>.</w:t>
      </w:r>
    </w:p>
    <w:p w14:paraId="070EC0CB" w14:textId="3059FCD2" w:rsidR="00C93284" w:rsidRDefault="00C93284" w:rsidP="004230A6">
      <w:pPr>
        <w:pStyle w:val="Tre"/>
      </w:pPr>
      <w:r>
        <w:t xml:space="preserve">Warto również dodać, że </w:t>
      </w:r>
      <w:proofErr w:type="spellStart"/>
      <w:r w:rsidRPr="006A42B9">
        <w:rPr>
          <w:i/>
          <w:iCs/>
        </w:rPr>
        <w:t>PostgreSQL</w:t>
      </w:r>
      <w:proofErr w:type="spellEnd"/>
      <w:r>
        <w:t xml:space="preserve"> obsługuje </w:t>
      </w:r>
      <w:r w:rsidR="0016080E">
        <w:t>format</w:t>
      </w:r>
      <w:r>
        <w:t xml:space="preserve"> </w:t>
      </w:r>
      <w:r w:rsidRPr="00F67F94">
        <w:rPr>
          <w:i/>
          <w:iCs/>
        </w:rPr>
        <w:t>JSON</w:t>
      </w:r>
      <w:r w:rsidR="00162951" w:rsidRPr="007B624B">
        <w:rPr>
          <w:rStyle w:val="Odwoanieprzypisudolnego"/>
        </w:rPr>
        <w:footnoteReference w:id="4"/>
      </w:r>
      <w:r w:rsidR="00F67F94">
        <w:rPr>
          <w:i/>
          <w:iCs/>
        </w:rPr>
        <w:t xml:space="preserve"> </w:t>
      </w:r>
      <w:r w:rsidR="00F67F94">
        <w:t xml:space="preserve">do obsługi zapytań i wymiany danych między serwerem a aplikacją WWW. </w:t>
      </w:r>
      <w:r w:rsidR="001D6211">
        <w:t xml:space="preserve">Jest on prosty w użytku, a jego składnia jest czytelna nawet dla </w:t>
      </w:r>
      <w:r w:rsidR="00A864F3">
        <w:t>niedoświadczonych użytkowników</w:t>
      </w:r>
      <w:r w:rsidR="00942F61">
        <w:t xml:space="preserve">, co stanowi </w:t>
      </w:r>
      <w:r w:rsidR="00275428">
        <w:t>również ułatwienie przy wykonywaniu operacji na danych</w:t>
      </w:r>
      <w:r w:rsidR="002833AC">
        <w:t xml:space="preserve"> </w:t>
      </w:r>
      <w:sdt>
        <w:sdtPr>
          <w:id w:val="-999347242"/>
          <w:citation/>
        </w:sdtPr>
        <w:sdtEndPr/>
        <w:sdtContent>
          <w:r w:rsidR="002833AC">
            <w:fldChar w:fldCharType="begin"/>
          </w:r>
          <w:r w:rsidR="002833AC">
            <w:instrText xml:space="preserve"> CITATION OVH \l 1045 </w:instrText>
          </w:r>
          <w:r w:rsidR="002833AC">
            <w:fldChar w:fldCharType="separate"/>
          </w:r>
          <w:r w:rsidR="00A54AAD" w:rsidRPr="00A54AAD">
            <w:rPr>
              <w:noProof/>
            </w:rPr>
            <w:t>[10]</w:t>
          </w:r>
          <w:r w:rsidR="002833AC">
            <w:fldChar w:fldCharType="end"/>
          </w:r>
        </w:sdtContent>
      </w:sdt>
      <w:r w:rsidR="00F4231F">
        <w:t>.</w:t>
      </w:r>
    </w:p>
    <w:p w14:paraId="05D43456" w14:textId="43437893" w:rsidR="006C3A76" w:rsidRDefault="001A397A" w:rsidP="006C3A76">
      <w:pPr>
        <w:pStyle w:val="Tre"/>
      </w:pPr>
      <w:proofErr w:type="spellStart"/>
      <w:r w:rsidRPr="00DE7203">
        <w:rPr>
          <w:i/>
          <w:iCs/>
        </w:rPr>
        <w:t>PostgreSQL</w:t>
      </w:r>
      <w:proofErr w:type="spellEnd"/>
      <w:r>
        <w:t xml:space="preserve"> </w:t>
      </w:r>
      <w:r w:rsidR="008E2F3A">
        <w:t xml:space="preserve">zyskuje w ostatnich latach popularność wśród deweloperów. </w:t>
      </w:r>
      <w:r w:rsidR="00124F29">
        <w:t>Jego zalety</w:t>
      </w:r>
      <w:r w:rsidR="005F6F1F">
        <w:t xml:space="preserve"> przyciągają nowych użytkowników</w:t>
      </w:r>
      <w:r w:rsidR="008109EC">
        <w:t xml:space="preserve">, o czym świadczą </w:t>
      </w:r>
      <w:r w:rsidR="00491238">
        <w:t xml:space="preserve">badania </w:t>
      </w:r>
      <w:proofErr w:type="spellStart"/>
      <w:r w:rsidR="00491238" w:rsidRPr="00636A91">
        <w:rPr>
          <w:i/>
          <w:iCs/>
        </w:rPr>
        <w:t>StackOverflow</w:t>
      </w:r>
      <w:proofErr w:type="spellEnd"/>
      <w:r w:rsidR="00491238">
        <w:t xml:space="preserve"> z 2022 roku, </w:t>
      </w:r>
      <w:r w:rsidR="00453090">
        <w:t>z</w:t>
      </w:r>
      <w:r w:rsidR="00491238">
        <w:t xml:space="preserve"> których </w:t>
      </w:r>
      <w:r w:rsidR="00453090">
        <w:t xml:space="preserve">wynika, że system ten w tymże roku zanotował wzrost </w:t>
      </w:r>
      <w:r w:rsidR="009E59D1">
        <w:t>popularności względem roku 2020 o 6%</w:t>
      </w:r>
      <w:r w:rsidR="00A9730D">
        <w:t xml:space="preserve"> </w:t>
      </w:r>
      <w:sdt>
        <w:sdtPr>
          <w:id w:val="1337808730"/>
          <w:citation/>
        </w:sdtPr>
        <w:sdtEndPr/>
        <w:sdtContent>
          <w:r w:rsidR="00A9730D">
            <w:fldChar w:fldCharType="begin"/>
          </w:r>
          <w:r w:rsidR="00A9730D">
            <w:instrText xml:space="preserve"> CITATION lin \l 1045 </w:instrText>
          </w:r>
          <w:r w:rsidR="00A9730D">
            <w:fldChar w:fldCharType="separate"/>
          </w:r>
          <w:r w:rsidR="00A54AAD" w:rsidRPr="00A54AAD">
            <w:rPr>
              <w:noProof/>
            </w:rPr>
            <w:t>[11]</w:t>
          </w:r>
          <w:r w:rsidR="00A9730D">
            <w:fldChar w:fldCharType="end"/>
          </w:r>
        </w:sdtContent>
      </w:sdt>
      <w:r w:rsidR="009E59D1">
        <w:t>.</w:t>
      </w:r>
      <w:r w:rsidR="00A9730D">
        <w:t xml:space="preserve"> </w:t>
      </w:r>
      <w:r w:rsidR="00F95E7D">
        <w:t>Potwierdza to również poniższy wykres (rys. 4):</w:t>
      </w:r>
    </w:p>
    <w:p w14:paraId="2B9E64AE" w14:textId="054C75A1" w:rsidR="00F4231F" w:rsidRDefault="006C3A76" w:rsidP="001B3AF8">
      <w:pPr>
        <w:jc w:val="center"/>
      </w:pPr>
      <w:r>
        <w:rPr>
          <w:noProof/>
        </w:rPr>
        <w:drawing>
          <wp:inline distT="0" distB="0" distL="0" distR="0" wp14:anchorId="06FE84D4" wp14:editId="39DD8AAC">
            <wp:extent cx="4527481" cy="2505785"/>
            <wp:effectExtent l="19050" t="19050" r="26035" b="27940"/>
            <wp:docPr id="224497213" name="Obraz 1" descr="DB-Engines Ranking trend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-Engines Ranking trend 20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378" cy="25140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9D635" w14:textId="7488F3D4" w:rsidR="001B3AF8" w:rsidRPr="00F67F94" w:rsidRDefault="001B3AF8" w:rsidP="001B3AF8">
      <w:pPr>
        <w:pStyle w:val="zdjcie"/>
      </w:pPr>
      <w:r>
        <w:lastRenderedPageBreak/>
        <w:t xml:space="preserve">Rys. 4 – Popularność systemów </w:t>
      </w:r>
      <w:r w:rsidR="005D1881">
        <w:t xml:space="preserve">bazodanowych </w:t>
      </w:r>
      <w:sdt>
        <w:sdtPr>
          <w:id w:val="48270747"/>
          <w:citation/>
        </w:sdtPr>
        <w:sdtEndPr/>
        <w:sdtContent>
          <w:r w:rsidR="005D1881">
            <w:fldChar w:fldCharType="begin"/>
          </w:r>
          <w:r w:rsidR="005D1881">
            <w:instrText xml:space="preserve"> CITATION lin1 \l 1045 </w:instrText>
          </w:r>
          <w:r w:rsidR="005D1881">
            <w:fldChar w:fldCharType="separate"/>
          </w:r>
          <w:r w:rsidR="00A54AAD" w:rsidRPr="00A54AAD">
            <w:rPr>
              <w:noProof/>
            </w:rPr>
            <w:t>[12]</w:t>
          </w:r>
          <w:r w:rsidR="005D1881">
            <w:fldChar w:fldCharType="end"/>
          </w:r>
        </w:sdtContent>
      </w:sdt>
    </w:p>
    <w:p w14:paraId="6CCE0C8A" w14:textId="6B2EFD88" w:rsidR="004230A6" w:rsidRPr="004230A6" w:rsidRDefault="00357200" w:rsidP="003562B7">
      <w:pPr>
        <w:pStyle w:val="Tre"/>
      </w:pPr>
      <w:r>
        <w:t xml:space="preserve">Wspomniana popularność przekłada się na zaangażowanie użytkowników </w:t>
      </w:r>
      <w:r w:rsidR="005472CC">
        <w:t xml:space="preserve">w rozwój i dalsze usprawnianie opisywanego systemu. W połączeniu z jego niezawodnością, </w:t>
      </w:r>
      <w:r w:rsidR="001A76A4">
        <w:t xml:space="preserve">cechy te </w:t>
      </w:r>
      <w:r w:rsidR="005472CC">
        <w:t>stanowiły głów</w:t>
      </w:r>
      <w:r w:rsidR="001A76A4">
        <w:t>ny powód</w:t>
      </w:r>
      <w:r w:rsidR="005472CC">
        <w:t xml:space="preserve"> wyboru</w:t>
      </w:r>
      <w:r w:rsidR="00AC4222">
        <w:t xml:space="preserve"> </w:t>
      </w:r>
      <w:proofErr w:type="spellStart"/>
      <w:r w:rsidR="00AC4222" w:rsidRPr="00AC4222">
        <w:rPr>
          <w:i/>
          <w:iCs/>
        </w:rPr>
        <w:t>PostgreSQL</w:t>
      </w:r>
      <w:proofErr w:type="spellEnd"/>
      <w:r w:rsidR="005472CC">
        <w:t xml:space="preserve"> przez </w:t>
      </w:r>
      <w:r w:rsidR="00586D00">
        <w:t>autora</w:t>
      </w:r>
      <w:r w:rsidR="00864290">
        <w:t xml:space="preserve"> przy implementacji bazy danych serwisu</w:t>
      </w:r>
      <w:r w:rsidR="00586D00">
        <w:t>.</w:t>
      </w:r>
    </w:p>
    <w:p w14:paraId="1259BD7D" w14:textId="77777777" w:rsidR="00A70E79" w:rsidRDefault="00A70E79" w:rsidP="006A0B7E">
      <w:pPr>
        <w:pStyle w:val="Nagwek2"/>
      </w:pPr>
      <w:bookmarkStart w:id="13" w:name="_Toc171407585"/>
      <w:proofErr w:type="spellStart"/>
      <w:r w:rsidRPr="00251B94">
        <w:t>Golang</w:t>
      </w:r>
      <w:bookmarkEnd w:id="13"/>
      <w:proofErr w:type="spellEnd"/>
    </w:p>
    <w:p w14:paraId="5AFF8093" w14:textId="748C91AB" w:rsidR="009B22D5" w:rsidRDefault="002D0FE9" w:rsidP="003562B7">
      <w:pPr>
        <w:pStyle w:val="Tre"/>
      </w:pPr>
      <w:r>
        <w:t xml:space="preserve">Za </w:t>
      </w:r>
      <w:r w:rsidR="00423D8E">
        <w:t xml:space="preserve">zarządzanie danymi oraz logikę aplikacji, </w:t>
      </w:r>
      <w:r w:rsidR="00284E1E">
        <w:t>odpowiada</w:t>
      </w:r>
      <w:r w:rsidR="00423D8E">
        <w:t xml:space="preserve"> język </w:t>
      </w:r>
      <w:r w:rsidR="00423D8E" w:rsidRPr="00F90A94">
        <w:rPr>
          <w:i/>
          <w:iCs/>
        </w:rPr>
        <w:t>Go</w:t>
      </w:r>
      <w:r w:rsidR="00F90A94">
        <w:t xml:space="preserve"> (znany również jako </w:t>
      </w:r>
      <w:proofErr w:type="spellStart"/>
      <w:r w:rsidR="00F90A94" w:rsidRPr="00F90A94">
        <w:rPr>
          <w:i/>
          <w:iCs/>
        </w:rPr>
        <w:t>Golang</w:t>
      </w:r>
      <w:proofErr w:type="spellEnd"/>
      <w:r w:rsidR="00F90A94">
        <w:t>)</w:t>
      </w:r>
      <w:r w:rsidR="00627609">
        <w:t xml:space="preserve">. </w:t>
      </w:r>
      <w:r w:rsidR="00CF2364">
        <w:t>Stworzony</w:t>
      </w:r>
      <w:r w:rsidR="00627609">
        <w:t xml:space="preserve"> w 2009 roku przez trójkę programistów z firmy </w:t>
      </w:r>
      <w:r w:rsidR="00627609" w:rsidRPr="00AB5B7C">
        <w:rPr>
          <w:i/>
          <w:iCs/>
        </w:rPr>
        <w:t>Google</w:t>
      </w:r>
      <w:r w:rsidR="00247FBC">
        <w:t xml:space="preserve"> łączy w sobie cechy charakterystyczne zarówno dla języków dynamicznych, takich jak </w:t>
      </w:r>
      <w:r w:rsidR="00247FBC" w:rsidRPr="00662F18">
        <w:rPr>
          <w:i/>
          <w:iCs/>
        </w:rPr>
        <w:t>JavaScript</w:t>
      </w:r>
      <w:r w:rsidR="006C4C9C">
        <w:t xml:space="preserve"> czy </w:t>
      </w:r>
      <w:proofErr w:type="spellStart"/>
      <w:r w:rsidR="006C4C9C" w:rsidRPr="00662F18">
        <w:rPr>
          <w:i/>
          <w:iCs/>
        </w:rPr>
        <w:t>Python</w:t>
      </w:r>
      <w:proofErr w:type="spellEnd"/>
      <w:r w:rsidR="006C4C9C">
        <w:t xml:space="preserve">, </w:t>
      </w:r>
      <w:r w:rsidR="00CF2364">
        <w:t>oraz j</w:t>
      </w:r>
      <w:r w:rsidR="0020541F">
        <w:t xml:space="preserve">ęzyków kompilowanych, jak </w:t>
      </w:r>
      <w:r w:rsidR="0020541F" w:rsidRPr="00662F18">
        <w:rPr>
          <w:i/>
          <w:iCs/>
        </w:rPr>
        <w:t>C++</w:t>
      </w:r>
      <w:r w:rsidR="0020541F">
        <w:t xml:space="preserve"> czy </w:t>
      </w:r>
      <w:r w:rsidR="0020541F" w:rsidRPr="00662F18">
        <w:rPr>
          <w:i/>
          <w:iCs/>
        </w:rPr>
        <w:t>Pascal</w:t>
      </w:r>
      <w:r w:rsidR="0020541F">
        <w:t>.</w:t>
      </w:r>
    </w:p>
    <w:p w14:paraId="1B166579" w14:textId="51FF30A9" w:rsidR="003562B7" w:rsidRDefault="009B22D5" w:rsidP="003562B7">
      <w:pPr>
        <w:pStyle w:val="Tre"/>
      </w:pPr>
      <w:r>
        <w:t>Przy</w:t>
      </w:r>
      <w:r w:rsidR="00662F18">
        <w:t xml:space="preserve"> </w:t>
      </w:r>
      <w:r>
        <w:t>jego tworzeniu, autorzy postawili sobie za cel</w:t>
      </w:r>
      <w:r w:rsidR="00627609">
        <w:t xml:space="preserve"> </w:t>
      </w:r>
      <w:r w:rsidR="00DC16A7">
        <w:t>przede wszystkim</w:t>
      </w:r>
      <w:r w:rsidR="00627609">
        <w:t xml:space="preserve"> </w:t>
      </w:r>
      <w:r w:rsidR="00745E72">
        <w:t>utworzenie</w:t>
      </w:r>
      <w:r w:rsidR="00627609">
        <w:t xml:space="preserve"> języka </w:t>
      </w:r>
      <w:r w:rsidR="000237F5">
        <w:t xml:space="preserve">prostego. </w:t>
      </w:r>
      <w:r w:rsidR="00DE1C0D">
        <w:t>Projektanci chcie</w:t>
      </w:r>
      <w:r w:rsidR="00721903">
        <w:t xml:space="preserve">li, aby </w:t>
      </w:r>
      <w:r w:rsidR="00D07C5C">
        <w:t>nie wymagał</w:t>
      </w:r>
      <w:r w:rsidR="005938B3">
        <w:t xml:space="preserve"> on </w:t>
      </w:r>
      <w:r w:rsidR="00D07C5C">
        <w:t>złożonego kodowania</w:t>
      </w:r>
      <w:r w:rsidR="0075513C">
        <w:t xml:space="preserve"> i był łatwy do nauczenia dla początkujących użytkowników</w:t>
      </w:r>
      <w:r w:rsidR="006009D2">
        <w:t xml:space="preserve"> </w:t>
      </w:r>
      <w:sdt>
        <w:sdtPr>
          <w:id w:val="1530071341"/>
          <w:citation/>
        </w:sdtPr>
        <w:sdtEndPr/>
        <w:sdtContent>
          <w:r w:rsidR="006009D2">
            <w:fldChar w:fldCharType="begin"/>
          </w:r>
          <w:r w:rsidR="006009D2">
            <w:instrText xml:space="preserve"> CITATION Tom23 \l 1045 </w:instrText>
          </w:r>
          <w:r w:rsidR="006009D2">
            <w:fldChar w:fldCharType="separate"/>
          </w:r>
          <w:r w:rsidR="00A54AAD" w:rsidRPr="00A54AAD">
            <w:rPr>
              <w:noProof/>
            </w:rPr>
            <w:t>[13]</w:t>
          </w:r>
          <w:r w:rsidR="006009D2">
            <w:fldChar w:fldCharType="end"/>
          </w:r>
        </w:sdtContent>
      </w:sdt>
      <w:r w:rsidR="0075513C">
        <w:t xml:space="preserve">. </w:t>
      </w:r>
      <w:r w:rsidR="006D5E83">
        <w:t xml:space="preserve">O jego prostocie świadczy chociażby fakt, iż posiada on jedynie 25 słów kluczowych </w:t>
      </w:r>
      <w:sdt>
        <w:sdtPr>
          <w:id w:val="227962509"/>
          <w:citation/>
        </w:sdtPr>
        <w:sdtEndPr/>
        <w:sdtContent>
          <w:r w:rsidR="006D5E83">
            <w:fldChar w:fldCharType="begin"/>
          </w:r>
          <w:r w:rsidR="006D5E83">
            <w:instrText xml:space="preserve"> CITATION min \l 1045 </w:instrText>
          </w:r>
          <w:r w:rsidR="006D5E83">
            <w:fldChar w:fldCharType="separate"/>
          </w:r>
          <w:r w:rsidR="00A54AAD" w:rsidRPr="00A54AAD">
            <w:rPr>
              <w:noProof/>
            </w:rPr>
            <w:t>[14]</w:t>
          </w:r>
          <w:r w:rsidR="006D5E83">
            <w:fldChar w:fldCharType="end"/>
          </w:r>
        </w:sdtContent>
      </w:sdt>
      <w:r w:rsidR="005F3D36">
        <w:t xml:space="preserve">, co </w:t>
      </w:r>
      <w:r w:rsidR="003D2E7F">
        <w:t>przydaje się zwłaszcza mając doświadczeni</w:t>
      </w:r>
      <w:r w:rsidR="007D0AA0">
        <w:t>e</w:t>
      </w:r>
      <w:r w:rsidR="003D2E7F">
        <w:t xml:space="preserve"> z poprzednich języków – dzięki temu proces implementacji jest szybszy i bardziej intuicyjny.</w:t>
      </w:r>
      <w:r w:rsidR="0075513C">
        <w:t xml:space="preserve"> </w:t>
      </w:r>
      <w:r w:rsidR="00423D8E">
        <w:t xml:space="preserve"> </w:t>
      </w:r>
    </w:p>
    <w:p w14:paraId="6F0F361F" w14:textId="517153B6" w:rsidR="00DB6578" w:rsidRDefault="00DB6578" w:rsidP="00A55164">
      <w:pPr>
        <w:pStyle w:val="Tre"/>
        <w:ind w:firstLine="0"/>
      </w:pPr>
      <w:r>
        <w:t xml:space="preserve">Pracę </w:t>
      </w:r>
      <w:r w:rsidR="000400E8">
        <w:t xml:space="preserve">przy kodzie w </w:t>
      </w:r>
      <w:r w:rsidR="000400E8" w:rsidRPr="009214D4">
        <w:rPr>
          <w:i/>
          <w:iCs/>
        </w:rPr>
        <w:t>Go</w:t>
      </w:r>
      <w:r w:rsidR="000400E8">
        <w:t xml:space="preserve"> ułatwiają również </w:t>
      </w:r>
      <w:r w:rsidR="004C0B69">
        <w:t xml:space="preserve">zaimplementowane w nim różne dobre praktyki programistyczne. </w:t>
      </w:r>
    </w:p>
    <w:p w14:paraId="1EE8C47B" w14:textId="7E5E1376" w:rsidR="00996CAB" w:rsidRDefault="00634186" w:rsidP="003562B7">
      <w:pPr>
        <w:pStyle w:val="Tre"/>
      </w:pPr>
      <w:r>
        <w:t xml:space="preserve">Ważną cechą </w:t>
      </w:r>
      <w:r w:rsidR="00B5396A">
        <w:t>języka jest również wsparcie dla współbieżności</w:t>
      </w:r>
      <w:r w:rsidR="00665D89">
        <w:t xml:space="preserve">. </w:t>
      </w:r>
      <w:r w:rsidR="00ED43FD">
        <w:t xml:space="preserve">Z pomocą </w:t>
      </w:r>
      <w:proofErr w:type="spellStart"/>
      <w:r w:rsidR="00D471F2" w:rsidRPr="00D471F2">
        <w:t>gorutyn</w:t>
      </w:r>
      <w:proofErr w:type="spellEnd"/>
      <w:r w:rsidR="00D471F2">
        <w:rPr>
          <w:rStyle w:val="Odwoanieprzypisudolnego"/>
        </w:rPr>
        <w:footnoteReference w:id="5"/>
      </w:r>
      <w:r w:rsidR="00ED43FD">
        <w:t xml:space="preserve"> oraz kanałów, </w:t>
      </w:r>
      <w:r w:rsidR="00EE44E4">
        <w:t>kilka</w:t>
      </w:r>
      <w:r w:rsidR="00665D89">
        <w:t xml:space="preserve"> czynności mo</w:t>
      </w:r>
      <w:r w:rsidR="00F82DFD">
        <w:t>że</w:t>
      </w:r>
      <w:r w:rsidR="00665D89">
        <w:t xml:space="preserve"> być wykonywane </w:t>
      </w:r>
      <w:r w:rsidR="006860D0">
        <w:t xml:space="preserve">jednocześnie </w:t>
      </w:r>
      <w:r w:rsidR="00665D89">
        <w:t xml:space="preserve">z wykorzystaniem </w:t>
      </w:r>
      <w:r w:rsidR="00EE44E4">
        <w:t>wielu</w:t>
      </w:r>
      <w:r w:rsidR="00665D89">
        <w:t xml:space="preserve"> wątków</w:t>
      </w:r>
      <w:r w:rsidR="0005639B">
        <w:t xml:space="preserve"> przy jednoczesnym minimalnym obciążeniu</w:t>
      </w:r>
      <w:r w:rsidR="00B10D11">
        <w:t>, co w przypadku aplikacji serwerowych jest szczególnie ważne</w:t>
      </w:r>
      <w:r w:rsidR="00F84DFD">
        <w:t>.</w:t>
      </w:r>
    </w:p>
    <w:p w14:paraId="23062EBC" w14:textId="131D9123" w:rsidR="003079AE" w:rsidRDefault="00D14B91" w:rsidP="003562B7">
      <w:pPr>
        <w:pStyle w:val="Tre"/>
      </w:pPr>
      <w:r>
        <w:t>Przyspieszenie</w:t>
      </w:r>
      <w:r w:rsidR="001C614E">
        <w:t xml:space="preserve"> pracy w </w:t>
      </w:r>
      <w:r w:rsidR="001C614E" w:rsidRPr="0042788A">
        <w:rPr>
          <w:i/>
          <w:iCs/>
        </w:rPr>
        <w:t>Go</w:t>
      </w:r>
      <w:r w:rsidR="001C614E">
        <w:t xml:space="preserve"> zapewnia również fakt, iż</w:t>
      </w:r>
      <w:r w:rsidR="00687C70">
        <w:t xml:space="preserve"> jest on językiem kompilowanym</w:t>
      </w:r>
      <w:r w:rsidR="00401AD0">
        <w:t xml:space="preserve">. Kompilacja odbywa się tutaj </w:t>
      </w:r>
      <w:r w:rsidR="0007206A">
        <w:t>o wiele szybciej niż w przypadku języków interpretowa</w:t>
      </w:r>
      <w:r w:rsidR="00BD0947">
        <w:t>n</w:t>
      </w:r>
      <w:r w:rsidR="0007206A">
        <w:t>ych</w:t>
      </w:r>
      <w:r w:rsidR="00401AD0">
        <w:t>, a już na jej etapie</w:t>
      </w:r>
      <w:r w:rsidR="000457B5">
        <w:t>, dzięki statycznemu typowaniu</w:t>
      </w:r>
      <w:r w:rsidR="00C669BA">
        <w:t>,</w:t>
      </w:r>
      <w:r w:rsidR="00401AD0">
        <w:t xml:space="preserve"> programista może </w:t>
      </w:r>
      <w:r w:rsidR="00750725">
        <w:t>wykryć błędy swojego programu.</w:t>
      </w:r>
      <w:r w:rsidR="0005639B">
        <w:t xml:space="preserve"> Dzięki kompilacji, również proces debugowania i testowania staje się szybszy.</w:t>
      </w:r>
    </w:p>
    <w:p w14:paraId="6C4BC26F" w14:textId="7C235175" w:rsidR="00721F5D" w:rsidRDefault="00721F5D" w:rsidP="003562B7">
      <w:pPr>
        <w:pStyle w:val="Tre"/>
      </w:pPr>
      <w:r>
        <w:t xml:space="preserve">Dodatkowo, opisywany język posiada w sobie </w:t>
      </w:r>
      <w:r w:rsidR="00EB0DFE">
        <w:t xml:space="preserve">rozbudowaną funkcję </w:t>
      </w:r>
      <w:proofErr w:type="spellStart"/>
      <w:r w:rsidR="00EB0DFE" w:rsidRPr="00F837FC">
        <w:t>garbage</w:t>
      </w:r>
      <w:proofErr w:type="spellEnd"/>
      <w:r w:rsidR="00EB0DFE" w:rsidRPr="00F837FC">
        <w:t xml:space="preserve"> </w:t>
      </w:r>
      <w:proofErr w:type="spellStart"/>
      <w:r w:rsidR="00EB0DFE" w:rsidRPr="00F837FC">
        <w:t>collectora</w:t>
      </w:r>
      <w:proofErr w:type="spellEnd"/>
      <w:r w:rsidR="00EB0DFE">
        <w:t>, który</w:t>
      </w:r>
      <w:r w:rsidR="005244FE">
        <w:t xml:space="preserve"> odpowiada za zarządzanie pamięcią i jej czyszczenie</w:t>
      </w:r>
      <w:r w:rsidR="002D4CED">
        <w:t>, tak aby była ona jak najlepiej zoptymalizowana</w:t>
      </w:r>
      <w:r w:rsidR="00796EF5">
        <w:t>. Zapobiega on również wyciekom pamięci, które często mogą być trudne do manualnego skontrolowania przez programistę</w:t>
      </w:r>
      <w:r w:rsidR="000F6666">
        <w:t>, przy tym odciążając go i ułatwiając jego pracę</w:t>
      </w:r>
      <w:r w:rsidR="00A1092F">
        <w:t>.</w:t>
      </w:r>
      <w:r w:rsidR="002D4CED">
        <w:t xml:space="preserve">  </w:t>
      </w:r>
    </w:p>
    <w:p w14:paraId="499CC7F1" w14:textId="2169836E" w:rsidR="00996CAB" w:rsidRDefault="00817EC8" w:rsidP="003562B7">
      <w:pPr>
        <w:pStyle w:val="Tre"/>
      </w:pPr>
      <w:r w:rsidRPr="00BE1248">
        <w:rPr>
          <w:i/>
          <w:iCs/>
        </w:rPr>
        <w:t>Go</w:t>
      </w:r>
      <w:r>
        <w:t xml:space="preserve"> ze względu na swoj</w:t>
      </w:r>
      <w:r w:rsidR="00DB1461">
        <w:t>e zalety</w:t>
      </w:r>
      <w:r>
        <w:t xml:space="preserve"> zyskuje coraz większą popularność</w:t>
      </w:r>
      <w:r w:rsidR="0051433A">
        <w:t xml:space="preserve">, a kolejne </w:t>
      </w:r>
      <w:r w:rsidR="002B4D6F">
        <w:t>du</w:t>
      </w:r>
      <w:r w:rsidR="0051433A">
        <w:t>że</w:t>
      </w:r>
      <w:r w:rsidR="002B4D6F">
        <w:t xml:space="preserve"> firm</w:t>
      </w:r>
      <w:r w:rsidR="0051433A">
        <w:t>y</w:t>
      </w:r>
      <w:r w:rsidR="002B4D6F">
        <w:t xml:space="preserve"> wykorzystuj</w:t>
      </w:r>
      <w:r w:rsidR="0051433A">
        <w:t>ą</w:t>
      </w:r>
      <w:r w:rsidR="002B4D6F">
        <w:t xml:space="preserve"> go do swoich </w:t>
      </w:r>
      <w:r w:rsidR="00254E7D">
        <w:t>celów</w:t>
      </w:r>
      <w:r w:rsidR="0051433A">
        <w:t xml:space="preserve">. </w:t>
      </w:r>
      <w:r w:rsidR="00FD5BE7">
        <w:t xml:space="preserve">Oprócz </w:t>
      </w:r>
      <w:r w:rsidR="00FD5BE7" w:rsidRPr="00310B56">
        <w:rPr>
          <w:i/>
          <w:iCs/>
        </w:rPr>
        <w:t>Google</w:t>
      </w:r>
      <w:r w:rsidR="00FD5BE7">
        <w:t>,</w:t>
      </w:r>
      <w:r w:rsidR="00A37579">
        <w:t xml:space="preserve"> swoje rozwiązania przy użyciu </w:t>
      </w:r>
      <w:r w:rsidR="00A37579" w:rsidRPr="00310B56">
        <w:rPr>
          <w:i/>
          <w:iCs/>
        </w:rPr>
        <w:t>Go</w:t>
      </w:r>
      <w:r w:rsidR="00A37579">
        <w:t xml:space="preserve"> </w:t>
      </w:r>
      <w:r w:rsidR="005C6EBE">
        <w:t xml:space="preserve">implementują takie firmy jak </w:t>
      </w:r>
      <w:r w:rsidR="005C6EBE" w:rsidRPr="00310B56">
        <w:rPr>
          <w:i/>
          <w:iCs/>
        </w:rPr>
        <w:t>Dropbox</w:t>
      </w:r>
      <w:r w:rsidR="005C6EBE">
        <w:t xml:space="preserve">, </w:t>
      </w:r>
      <w:r w:rsidR="005C6EBE" w:rsidRPr="00310B56">
        <w:rPr>
          <w:i/>
          <w:iCs/>
        </w:rPr>
        <w:t>Microsoft</w:t>
      </w:r>
      <w:r w:rsidR="005C6EBE">
        <w:t xml:space="preserve"> czy </w:t>
      </w:r>
      <w:proofErr w:type="spellStart"/>
      <w:r w:rsidR="00310B56" w:rsidRPr="00310B56">
        <w:rPr>
          <w:i/>
          <w:iCs/>
        </w:rPr>
        <w:t>Slack</w:t>
      </w:r>
      <w:proofErr w:type="spellEnd"/>
      <w:r w:rsidR="00310B56">
        <w:t xml:space="preserve">. </w:t>
      </w:r>
      <w:r w:rsidR="00D553F4">
        <w:t xml:space="preserve">Jego wciąż </w:t>
      </w:r>
      <w:r w:rsidR="00781518">
        <w:t xml:space="preserve">rosnące zasięgi są szczególnie widoczne w raportach </w:t>
      </w:r>
      <w:r w:rsidR="00ED2566">
        <w:rPr>
          <w:i/>
          <w:iCs/>
        </w:rPr>
        <w:t>TIOBE</w:t>
      </w:r>
      <w:r w:rsidR="00781518" w:rsidRPr="00A97A4E">
        <w:rPr>
          <w:i/>
          <w:iCs/>
        </w:rPr>
        <w:t xml:space="preserve"> </w:t>
      </w:r>
      <w:r w:rsidR="008235AE">
        <w:rPr>
          <w:i/>
          <w:iCs/>
        </w:rPr>
        <w:t>I</w:t>
      </w:r>
      <w:r w:rsidR="00781518" w:rsidRPr="00A97A4E">
        <w:rPr>
          <w:i/>
          <w:iCs/>
        </w:rPr>
        <w:t>ndex</w:t>
      </w:r>
      <w:r w:rsidR="00A932D8">
        <w:t>. Wed</w:t>
      </w:r>
      <w:r w:rsidR="00AE7A7A">
        <w:t>ł</w:t>
      </w:r>
      <w:r w:rsidR="00A932D8">
        <w:t>ug nic</w:t>
      </w:r>
      <w:r w:rsidR="00AE7A7A">
        <w:t>h</w:t>
      </w:r>
      <w:r w:rsidR="00A932D8">
        <w:t xml:space="preserve">, na początku 2024 roku, </w:t>
      </w:r>
      <w:r w:rsidR="00A932D8" w:rsidRPr="00A97A4E">
        <w:rPr>
          <w:i/>
          <w:iCs/>
        </w:rPr>
        <w:t>Go</w:t>
      </w:r>
      <w:r w:rsidR="00A932D8">
        <w:t xml:space="preserve"> </w:t>
      </w:r>
      <w:r w:rsidR="00ED2566">
        <w:t>znalazł się</w:t>
      </w:r>
      <w:r w:rsidR="00275D88">
        <w:t xml:space="preserve"> wśród </w:t>
      </w:r>
      <w:r w:rsidR="00C55693">
        <w:t>dziesięciu</w:t>
      </w:r>
      <w:r w:rsidR="00AE7A7A">
        <w:t xml:space="preserve"> najpopularniejszych języków</w:t>
      </w:r>
      <w:r w:rsidR="007A4532">
        <w:t xml:space="preserve">, a w połowie 2024 roku </w:t>
      </w:r>
      <w:r w:rsidR="00ED2566">
        <w:t>–</w:t>
      </w:r>
      <w:r w:rsidR="007A4532">
        <w:t xml:space="preserve"> </w:t>
      </w:r>
      <w:r w:rsidR="00ED2566">
        <w:t>zajął miejsce siódme, co potwierdza poniższ</w:t>
      </w:r>
      <w:r w:rsidR="008235AE">
        <w:t>a tabela (rys. 5):</w:t>
      </w:r>
    </w:p>
    <w:p w14:paraId="2FBE933F" w14:textId="3695C6CD" w:rsidR="008235AE" w:rsidRDefault="00176585" w:rsidP="00176585">
      <w:pPr>
        <w:jc w:val="center"/>
      </w:pPr>
      <w:r w:rsidRPr="00176585">
        <w:rPr>
          <w:noProof/>
        </w:rPr>
        <w:lastRenderedPageBreak/>
        <w:drawing>
          <wp:inline distT="0" distB="0" distL="0" distR="0" wp14:anchorId="2AF86E55" wp14:editId="5AA2FEF0">
            <wp:extent cx="5051093" cy="1910863"/>
            <wp:effectExtent l="19050" t="19050" r="16510" b="13335"/>
            <wp:docPr id="807034719" name="Obraz 1" descr="Obraz zawierający zrzut ekranu, tekst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34719" name="Obraz 1" descr="Obraz zawierający zrzut ekranu, tekst, numer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6412" cy="1916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359547" w14:textId="3356121D" w:rsidR="00176585" w:rsidRDefault="00176585" w:rsidP="00176585">
      <w:pPr>
        <w:pStyle w:val="zdjcie"/>
      </w:pPr>
      <w:r>
        <w:t>Rys. 5 – Tabela popularności języków programowania</w:t>
      </w:r>
      <w:r w:rsidR="004161AE">
        <w:t xml:space="preserve"> w lipcu 2024 r. </w:t>
      </w:r>
      <w:sdt>
        <w:sdtPr>
          <w:id w:val="-31660545"/>
          <w:citation/>
        </w:sdtPr>
        <w:sdtEndPr/>
        <w:sdtContent>
          <w:r w:rsidR="004161AE">
            <w:fldChar w:fldCharType="begin"/>
          </w:r>
          <w:r w:rsidR="004161AE">
            <w:instrText xml:space="preserve"> CITATION TIO \l 1045 </w:instrText>
          </w:r>
          <w:r w:rsidR="004161AE">
            <w:fldChar w:fldCharType="separate"/>
          </w:r>
          <w:r w:rsidR="00A54AAD" w:rsidRPr="00A54AAD">
            <w:rPr>
              <w:noProof/>
            </w:rPr>
            <w:t>[15]</w:t>
          </w:r>
          <w:r w:rsidR="004161AE">
            <w:fldChar w:fldCharType="end"/>
          </w:r>
        </w:sdtContent>
      </w:sdt>
    </w:p>
    <w:p w14:paraId="4BCAA157" w14:textId="5079F83C" w:rsidR="00146289" w:rsidRDefault="0076718C" w:rsidP="00221EA5">
      <w:pPr>
        <w:pStyle w:val="Tre"/>
      </w:pPr>
      <w:r>
        <w:t xml:space="preserve">Wraz z rosnącą popularnością, rośnie </w:t>
      </w:r>
      <w:r w:rsidR="003333F4">
        <w:t xml:space="preserve">również </w:t>
      </w:r>
      <w:r>
        <w:t>cały ekosystem języka – powstają nowe biblioteki</w:t>
      </w:r>
      <w:r w:rsidR="003030B4">
        <w:t xml:space="preserve"> czy</w:t>
      </w:r>
      <w:r w:rsidR="00CF3E69">
        <w:t xml:space="preserve"> narzędzia</w:t>
      </w:r>
      <w:r w:rsidR="003030B4">
        <w:t xml:space="preserve">, które </w:t>
      </w:r>
      <w:r w:rsidR="0043422C">
        <w:t>ułatwiają tworzenie API</w:t>
      </w:r>
      <w:r w:rsidR="00F26C3E">
        <w:rPr>
          <w:rStyle w:val="Odwoanieprzypisudolnego"/>
        </w:rPr>
        <w:footnoteReference w:id="6"/>
      </w:r>
      <w:r w:rsidR="0043422C">
        <w:t>, zarządzanie bazą danych, czy tworzenie aplikacji terminalowych</w:t>
      </w:r>
      <w:r w:rsidR="005307BD">
        <w:t>. Duża społeczność użytkowników, coraz więcej forów poruszają</w:t>
      </w:r>
      <w:r w:rsidR="000C10D4">
        <w:t xml:space="preserve">cych tematy związane z </w:t>
      </w:r>
      <w:r w:rsidR="000C10D4" w:rsidRPr="001E1D0B">
        <w:rPr>
          <w:i/>
          <w:iCs/>
        </w:rPr>
        <w:t>Go</w:t>
      </w:r>
      <w:r w:rsidR="000C10D4">
        <w:t xml:space="preserve">, pozwalają również na łatwe rozwiązywanie pojawiających się problemów. </w:t>
      </w:r>
      <w:r w:rsidR="00656319">
        <w:t xml:space="preserve">Pomocna przy tym jest również rozbudowana dokumentacja, która zawiera szczegółowe informacje na temat </w:t>
      </w:r>
      <w:r w:rsidR="003B546D">
        <w:t>działania poszczególnych pakietów.</w:t>
      </w:r>
      <w:r w:rsidR="00CF3E69">
        <w:t xml:space="preserve"> </w:t>
      </w:r>
    </w:p>
    <w:p w14:paraId="6A4E71A4" w14:textId="172ED3E8" w:rsidR="00DA667E" w:rsidRPr="003562B7" w:rsidRDefault="007046F1" w:rsidP="00657578">
      <w:pPr>
        <w:pStyle w:val="Tre"/>
      </w:pPr>
      <w:r>
        <w:t>Wspomniana popularność, prostota i inne</w:t>
      </w:r>
      <w:r w:rsidR="00332CCD">
        <w:t>, wymienione wcześniej zalety</w:t>
      </w:r>
      <w:r w:rsidR="00657578">
        <w:t>,</w:t>
      </w:r>
      <w:r w:rsidR="00332CCD">
        <w:t xml:space="preserve"> stanowiły główny powód wybrania </w:t>
      </w:r>
      <w:r w:rsidR="00332CCD" w:rsidRPr="00332CCD">
        <w:rPr>
          <w:i/>
          <w:iCs/>
        </w:rPr>
        <w:t>Go</w:t>
      </w:r>
      <w:r w:rsidR="00332CCD">
        <w:t xml:space="preserve"> jako technologii do zarządzania logiką i danymi w opisywanej aplikacji</w:t>
      </w:r>
      <w:r w:rsidR="00A44E77">
        <w:t>.</w:t>
      </w:r>
    </w:p>
    <w:p w14:paraId="17C73137" w14:textId="77777777" w:rsidR="00A70E79" w:rsidRDefault="00A70E79" w:rsidP="006A0B7E">
      <w:pPr>
        <w:pStyle w:val="Nagwek2"/>
      </w:pPr>
      <w:bookmarkStart w:id="14" w:name="_Toc171407586"/>
      <w:proofErr w:type="spellStart"/>
      <w:r w:rsidRPr="00251B94">
        <w:t>React</w:t>
      </w:r>
      <w:bookmarkEnd w:id="14"/>
      <w:proofErr w:type="spellEnd"/>
    </w:p>
    <w:p w14:paraId="40355D51" w14:textId="0507C596" w:rsidR="00657578" w:rsidRDefault="00657578" w:rsidP="00657578">
      <w:pPr>
        <w:pStyle w:val="Tre"/>
      </w:pPr>
      <w:r w:rsidRPr="00C1157F">
        <w:rPr>
          <w:i/>
          <w:iCs/>
        </w:rPr>
        <w:t>JavaScript</w:t>
      </w:r>
      <w:r w:rsidR="00BA2505">
        <w:t xml:space="preserve"> jest dynamicznym</w:t>
      </w:r>
      <w:r w:rsidR="003054DD">
        <w:t>, jednowątkowym</w:t>
      </w:r>
      <w:r w:rsidR="00BA2505">
        <w:t xml:space="preserve"> językiem programowania wysokiego poziomu, służącym do tworzenia interaktywnych stron internetowych. Oprócz wyświetlania statycznych inf</w:t>
      </w:r>
      <w:r w:rsidR="0000153F">
        <w:t>ormacji, u</w:t>
      </w:r>
      <w:r w:rsidR="00BA2505">
        <w:t xml:space="preserve">możliwia on </w:t>
      </w:r>
      <w:r w:rsidR="00064D18">
        <w:t xml:space="preserve">obsługę zmian treści w zależności od sytuacji, a także </w:t>
      </w:r>
      <w:r w:rsidR="00BA2505">
        <w:t xml:space="preserve">dodawanie na </w:t>
      </w:r>
      <w:r w:rsidR="0000153F">
        <w:t xml:space="preserve">stronach </w:t>
      </w:r>
      <w:r w:rsidR="00BA2505">
        <w:t xml:space="preserve">takich elementów jak animacje, </w:t>
      </w:r>
      <w:r w:rsidR="0000153F">
        <w:t>mapy, filmy czy grafiki 2D i 3D</w:t>
      </w:r>
      <w:r w:rsidR="00621057">
        <w:t xml:space="preserve">. </w:t>
      </w:r>
      <w:r w:rsidR="00C146A0">
        <w:t xml:space="preserve">Wraz z technologiami </w:t>
      </w:r>
      <w:r w:rsidR="00C146A0" w:rsidRPr="00C1157F">
        <w:rPr>
          <w:i/>
          <w:iCs/>
        </w:rPr>
        <w:t>HTML</w:t>
      </w:r>
      <w:r w:rsidR="00B52857">
        <w:rPr>
          <w:rStyle w:val="Odwoanieprzypisudolnego"/>
        </w:rPr>
        <w:footnoteReference w:id="7"/>
      </w:r>
      <w:r w:rsidR="00C146A0">
        <w:t xml:space="preserve"> i </w:t>
      </w:r>
      <w:r w:rsidR="00C146A0" w:rsidRPr="00C1157F">
        <w:rPr>
          <w:i/>
          <w:iCs/>
        </w:rPr>
        <w:t>CSS</w:t>
      </w:r>
      <w:r w:rsidR="000834E9">
        <w:rPr>
          <w:rStyle w:val="Odwoanieprzypisudolnego"/>
        </w:rPr>
        <w:footnoteReference w:id="8"/>
      </w:r>
      <w:r w:rsidR="00C146A0">
        <w:t>, stanowi on podstawę przy tworzeniu stron internetowych</w:t>
      </w:r>
      <w:r w:rsidR="00983CCD">
        <w:t>.</w:t>
      </w:r>
    </w:p>
    <w:p w14:paraId="2070EF19" w14:textId="3D0F7A31" w:rsidR="003054DD" w:rsidRDefault="00682374" w:rsidP="00657578">
      <w:pPr>
        <w:pStyle w:val="Tre"/>
      </w:pPr>
      <w:r>
        <w:t xml:space="preserve">Został stworzony przez Brendana </w:t>
      </w:r>
      <w:proofErr w:type="spellStart"/>
      <w:r>
        <w:t>Eicha</w:t>
      </w:r>
      <w:proofErr w:type="spellEnd"/>
      <w:r>
        <w:t xml:space="preserve">, jako element pracy w firmie </w:t>
      </w:r>
      <w:proofErr w:type="spellStart"/>
      <w:r w:rsidRPr="005D4213">
        <w:rPr>
          <w:i/>
          <w:iCs/>
        </w:rPr>
        <w:t>Nerscape</w:t>
      </w:r>
      <w:proofErr w:type="spellEnd"/>
      <w:r>
        <w:t>, w 19</w:t>
      </w:r>
      <w:r w:rsidR="007A2274">
        <w:t>9</w:t>
      </w:r>
      <w:r>
        <w:t>5 roku</w:t>
      </w:r>
      <w:r w:rsidR="006D42AB">
        <w:t xml:space="preserve">, a jego celem </w:t>
      </w:r>
      <w:r w:rsidR="00576BC6">
        <w:t>w tym procesie było uczynienie go</w:t>
      </w:r>
      <w:r w:rsidR="006D42AB">
        <w:t xml:space="preserve"> </w:t>
      </w:r>
      <w:r w:rsidR="00576BC6">
        <w:t xml:space="preserve">językiem </w:t>
      </w:r>
      <w:r w:rsidR="006214C9">
        <w:t>prostym i łatwym</w:t>
      </w:r>
      <w:r w:rsidR="004A415A">
        <w:t xml:space="preserve"> </w:t>
      </w:r>
      <w:sdt>
        <w:sdtPr>
          <w:id w:val="-1670088739"/>
          <w:citation/>
        </w:sdtPr>
        <w:sdtEndPr/>
        <w:sdtContent>
          <w:r w:rsidR="004A415A">
            <w:fldChar w:fldCharType="begin"/>
          </w:r>
          <w:r w:rsidR="004A415A">
            <w:instrText xml:space="preserve"> CITATION Dom23 \l 1045 </w:instrText>
          </w:r>
          <w:r w:rsidR="004A415A">
            <w:fldChar w:fldCharType="separate"/>
          </w:r>
          <w:r w:rsidR="00A54AAD" w:rsidRPr="00A54AAD">
            <w:rPr>
              <w:noProof/>
            </w:rPr>
            <w:t>[16]</w:t>
          </w:r>
          <w:r w:rsidR="004A415A">
            <w:fldChar w:fldCharType="end"/>
          </w:r>
        </w:sdtContent>
      </w:sdt>
      <w:r w:rsidR="00576BC6">
        <w:t>.</w:t>
      </w:r>
      <w:r w:rsidR="00F531CF">
        <w:t xml:space="preserve"> Tak też się stało – </w:t>
      </w:r>
      <w:r w:rsidR="00180C86" w:rsidRPr="00180C86">
        <w:rPr>
          <w:i/>
          <w:iCs/>
        </w:rPr>
        <w:t>JavaScript</w:t>
      </w:r>
      <w:r w:rsidR="00F531CF">
        <w:t xml:space="preserve"> jest przystępny i zrozumiały nawet dla pocz</w:t>
      </w:r>
      <w:r w:rsidR="00AA4911">
        <w:t>ą</w:t>
      </w:r>
      <w:r w:rsidR="00F531CF">
        <w:t>tkujących użytkowników</w:t>
      </w:r>
      <w:r w:rsidR="00623C14">
        <w:t>, również ze względu na dużą społeczność oraz liczbę zasobów edukacyjnych</w:t>
      </w:r>
      <w:r w:rsidR="00AA4911">
        <w:t>, pomocnych w procesie nauki</w:t>
      </w:r>
      <w:r w:rsidR="00623C14">
        <w:t>. Dodatkowo,</w:t>
      </w:r>
      <w:r w:rsidR="00F531CF">
        <w:t xml:space="preserve"> do pisania kodu wystarczy jedynie notatnik i przeglądarka.</w:t>
      </w:r>
    </w:p>
    <w:p w14:paraId="781479FC" w14:textId="19EA324A" w:rsidR="00F531CF" w:rsidRDefault="00F531CF" w:rsidP="00657578">
      <w:pPr>
        <w:pStyle w:val="Tre"/>
      </w:pPr>
      <w:r>
        <w:t xml:space="preserve">Do głównych cech, które wyróżniają ten język na tle innych </w:t>
      </w:r>
      <w:r w:rsidR="00060597">
        <w:t>należy</w:t>
      </w:r>
      <w:r>
        <w:t xml:space="preserve"> fakt, iż jest on językiem interpretowanym. Jego kod wykonywany jest przez interpreter w czasie </w:t>
      </w:r>
      <w:r>
        <w:lastRenderedPageBreak/>
        <w:t>rzeczywistym</w:t>
      </w:r>
      <w:r w:rsidR="00623C14">
        <w:t>, bez potrzeby wcześniejszej jego kompilacji</w:t>
      </w:r>
      <w:r w:rsidR="00C738B6">
        <w:t>. Dodatkowo wykonuje się on po stronie klienta przez przeglądarkę internetową, co umożliwia modyfikację zawartości strony bez konieczności komunikacji z serwerem po wykonaniu akcji przez użytkownika</w:t>
      </w:r>
      <w:r w:rsidR="004A415A">
        <w:t xml:space="preserve"> </w:t>
      </w:r>
      <w:sdt>
        <w:sdtPr>
          <w:id w:val="2135128197"/>
          <w:citation/>
        </w:sdtPr>
        <w:sdtEndPr/>
        <w:sdtContent>
          <w:r w:rsidR="004A415A">
            <w:fldChar w:fldCharType="begin"/>
          </w:r>
          <w:r w:rsidR="004A415A">
            <w:instrText xml:space="preserve"> CITATION Kar \l 1045 </w:instrText>
          </w:r>
          <w:r w:rsidR="004A415A">
            <w:fldChar w:fldCharType="separate"/>
          </w:r>
          <w:r w:rsidR="00A54AAD" w:rsidRPr="00A54AAD">
            <w:rPr>
              <w:noProof/>
            </w:rPr>
            <w:t>[17]</w:t>
          </w:r>
          <w:r w:rsidR="004A415A">
            <w:fldChar w:fldCharType="end"/>
          </w:r>
        </w:sdtContent>
      </w:sdt>
      <w:r w:rsidR="00A00520">
        <w:t>.</w:t>
      </w:r>
    </w:p>
    <w:p w14:paraId="59610B6F" w14:textId="03C9B0B3" w:rsidR="00C91A7B" w:rsidRDefault="009C6CF9" w:rsidP="00657578">
      <w:pPr>
        <w:pStyle w:val="Tre"/>
      </w:pPr>
      <w:r>
        <w:t>Jednak z</w:t>
      </w:r>
      <w:r w:rsidR="00012517">
        <w:t xml:space="preserve"> rozw</w:t>
      </w:r>
      <w:r w:rsidR="008C75A7">
        <w:t>ojem</w:t>
      </w:r>
      <w:r w:rsidR="00012517">
        <w:t xml:space="preserve"> </w:t>
      </w:r>
      <w:r w:rsidR="00E34451" w:rsidRPr="00E34451">
        <w:t>języka</w:t>
      </w:r>
      <w:r w:rsidR="00012517">
        <w:t xml:space="preserve"> </w:t>
      </w:r>
      <w:r w:rsidR="0066324A">
        <w:t>zaczął stawać się on coraz bardziej złożony</w:t>
      </w:r>
      <w:r w:rsidR="005C43E6">
        <w:t xml:space="preserve">, przez co </w:t>
      </w:r>
      <w:r w:rsidR="00CC4F99">
        <w:t>przez co programiści zaczęli szukać alternatyw</w:t>
      </w:r>
      <w:r w:rsidR="0066324A">
        <w:t>. Rozwiązaniem na tą sytuacje miało być powstanie</w:t>
      </w:r>
      <w:r w:rsidR="00012517">
        <w:t xml:space="preserve"> w 2012 roku </w:t>
      </w:r>
      <w:proofErr w:type="spellStart"/>
      <w:r w:rsidR="00012517" w:rsidRPr="00FA1A42">
        <w:rPr>
          <w:i/>
          <w:iCs/>
        </w:rPr>
        <w:t>TypeScriptu</w:t>
      </w:r>
      <w:proofErr w:type="spellEnd"/>
      <w:r w:rsidR="00012517">
        <w:t xml:space="preserve">, czyli języka programowania, który </w:t>
      </w:r>
      <w:r w:rsidR="008C75A7">
        <w:t>stanowi</w:t>
      </w:r>
      <w:r w:rsidR="00012517">
        <w:t xml:space="preserve"> nadzbi</w:t>
      </w:r>
      <w:r w:rsidR="008C75A7">
        <w:t>ór</w:t>
      </w:r>
      <w:r w:rsidR="00012517">
        <w:t xml:space="preserve"> </w:t>
      </w:r>
      <w:proofErr w:type="spellStart"/>
      <w:r w:rsidR="00012517" w:rsidRPr="00FA1A42">
        <w:rPr>
          <w:i/>
          <w:iCs/>
        </w:rPr>
        <w:t>JavaScriptu</w:t>
      </w:r>
      <w:proofErr w:type="spellEnd"/>
      <w:r w:rsidR="00012517">
        <w:t xml:space="preserve">. </w:t>
      </w:r>
      <w:r w:rsidR="00E50AA6">
        <w:t>Jego s</w:t>
      </w:r>
      <w:r w:rsidR="00012517">
        <w:t>kładnia jest identyczna</w:t>
      </w:r>
      <w:r w:rsidR="00E50AA6">
        <w:t>,</w:t>
      </w:r>
      <w:r w:rsidR="00012517">
        <w:t xml:space="preserve"> jedn</w:t>
      </w:r>
      <w:r w:rsidR="00FA1A42">
        <w:t xml:space="preserve">ak </w:t>
      </w:r>
      <w:r w:rsidR="008C75A7">
        <w:t>dodaje</w:t>
      </w:r>
      <w:r w:rsidR="00E50AA6">
        <w:t xml:space="preserve"> on</w:t>
      </w:r>
      <w:r w:rsidR="008C75A7">
        <w:t xml:space="preserve"> funkcjonalności ułatwiając</w:t>
      </w:r>
      <w:r w:rsidR="006B399A">
        <w:t>e</w:t>
      </w:r>
      <w:r w:rsidR="008C75A7">
        <w:t xml:space="preserve"> tworzenie </w:t>
      </w:r>
      <w:r w:rsidR="00130D23">
        <w:t>aplikacji</w:t>
      </w:r>
      <w:r w:rsidR="005E6392">
        <w:t>. Główną z nich jest silniejszy system typów, który pozwala na definiowanie wprost rodzajów zmiennych wykorzystywanych przez programistę</w:t>
      </w:r>
      <w:r w:rsidR="00AB474F">
        <w:t>, co w dużej mierze przyspiesza pracę oraz ułatwia utrzymanie kodu</w:t>
      </w:r>
      <w:r w:rsidR="0066324A">
        <w:t>.</w:t>
      </w:r>
      <w:r w:rsidR="00AB474F">
        <w:t xml:space="preserve"> </w:t>
      </w:r>
      <w:r w:rsidR="00796B34">
        <w:t xml:space="preserve">Oprócz tego </w:t>
      </w:r>
      <w:proofErr w:type="spellStart"/>
      <w:r w:rsidR="00796B34" w:rsidRPr="00320EAF">
        <w:rPr>
          <w:i/>
          <w:iCs/>
        </w:rPr>
        <w:t>TypeScript</w:t>
      </w:r>
      <w:proofErr w:type="spellEnd"/>
      <w:r w:rsidR="00796B34">
        <w:t xml:space="preserve"> dostarcza elementy charakterystyczne dla programowania obiektowego – interfejsy, modyfikatory dostępu, abstrakcje, co </w:t>
      </w:r>
      <w:r w:rsidR="00883198">
        <w:t>czyni kod bardziej przejrzysty</w:t>
      </w:r>
      <w:r w:rsidR="001466A0">
        <w:t>m</w:t>
      </w:r>
      <w:r w:rsidR="00883198">
        <w:t xml:space="preserve"> i </w:t>
      </w:r>
      <w:r w:rsidR="00796B34">
        <w:t xml:space="preserve">stanowi </w:t>
      </w:r>
      <w:r w:rsidR="00883198">
        <w:t xml:space="preserve">duże </w:t>
      </w:r>
      <w:r w:rsidR="00796B34">
        <w:t>ułatwienie dla programistów znających inne języki obiektowe</w:t>
      </w:r>
      <w:r w:rsidR="001466A0">
        <w:t xml:space="preserve"> </w:t>
      </w:r>
      <w:sdt>
        <w:sdtPr>
          <w:id w:val="41790648"/>
          <w:citation/>
        </w:sdtPr>
        <w:sdtEndPr/>
        <w:sdtContent>
          <w:r w:rsidR="001466A0">
            <w:fldChar w:fldCharType="begin"/>
          </w:r>
          <w:r w:rsidR="001466A0">
            <w:instrText xml:space="preserve"> CITATION Paw19 \l 1045 </w:instrText>
          </w:r>
          <w:r w:rsidR="001466A0">
            <w:fldChar w:fldCharType="separate"/>
          </w:r>
          <w:r w:rsidR="00A54AAD" w:rsidRPr="00A54AAD">
            <w:rPr>
              <w:noProof/>
            </w:rPr>
            <w:t>[18]</w:t>
          </w:r>
          <w:r w:rsidR="001466A0">
            <w:fldChar w:fldCharType="end"/>
          </w:r>
        </w:sdtContent>
      </w:sdt>
      <w:r w:rsidR="00796B34">
        <w:t>.</w:t>
      </w:r>
      <w:r w:rsidR="00996442">
        <w:t xml:space="preserve"> Dodatkowo </w:t>
      </w:r>
      <w:proofErr w:type="spellStart"/>
      <w:r w:rsidR="00DA1C5A">
        <w:t>TypeScript</w:t>
      </w:r>
      <w:proofErr w:type="spellEnd"/>
      <w:r w:rsidR="00DA1C5A">
        <w:t xml:space="preserve"> pozwala na tworzenie wielu niezależnych względem siebie części aplikacji za pomocą modułów. Takie podejście zapewnia lepszą organizację </w:t>
      </w:r>
      <w:r w:rsidR="00782DB1">
        <w:t xml:space="preserve">i zarządzanie </w:t>
      </w:r>
      <w:r w:rsidR="00DA1C5A">
        <w:t>kod</w:t>
      </w:r>
      <w:r w:rsidR="00782DB1">
        <w:t>em.</w:t>
      </w:r>
    </w:p>
    <w:p w14:paraId="6617E57F" w14:textId="0D465181" w:rsidR="00012517" w:rsidRDefault="00C91A7B" w:rsidP="00657578">
      <w:pPr>
        <w:pStyle w:val="Tre"/>
      </w:pPr>
      <w:r>
        <w:t xml:space="preserve">Wspomniane wyżej cechy, oraz fakt iż </w:t>
      </w:r>
      <w:proofErr w:type="spellStart"/>
      <w:r w:rsidRPr="00C91A7B">
        <w:rPr>
          <w:i/>
          <w:iCs/>
        </w:rPr>
        <w:t>TypeScript</w:t>
      </w:r>
      <w:proofErr w:type="spellEnd"/>
      <w:r>
        <w:t xml:space="preserve"> jest językiem działającym na licencji open-</w:t>
      </w:r>
      <w:proofErr w:type="spellStart"/>
      <w:r>
        <w:t>source</w:t>
      </w:r>
      <w:proofErr w:type="spellEnd"/>
      <w:r>
        <w:t>, przyczyniły się do szybkiego wzrostu jego popularności</w:t>
      </w:r>
      <w:r w:rsidR="00DA1C5A">
        <w:t xml:space="preserve"> </w:t>
      </w:r>
      <w:r w:rsidR="00963BF6">
        <w:t>wśród programistów oraz dużych firm</w:t>
      </w:r>
      <w:r w:rsidR="00E11FAC">
        <w:t xml:space="preserve">, które zaczęły z niego korzystać, takich jak </w:t>
      </w:r>
      <w:proofErr w:type="spellStart"/>
      <w:r w:rsidR="00E11FAC" w:rsidRPr="00E11FAC">
        <w:rPr>
          <w:i/>
          <w:iCs/>
        </w:rPr>
        <w:t>Netflix</w:t>
      </w:r>
      <w:proofErr w:type="spellEnd"/>
      <w:r w:rsidR="00E11FAC">
        <w:t xml:space="preserve">, </w:t>
      </w:r>
      <w:r w:rsidR="00E11FAC" w:rsidRPr="00E11FAC">
        <w:rPr>
          <w:i/>
          <w:iCs/>
        </w:rPr>
        <w:t>LinkedIn</w:t>
      </w:r>
      <w:r w:rsidR="00E11FAC">
        <w:t xml:space="preserve"> czy </w:t>
      </w:r>
      <w:r w:rsidR="00E11FAC" w:rsidRPr="00E11FAC">
        <w:rPr>
          <w:i/>
          <w:iCs/>
        </w:rPr>
        <w:t>Facebook</w:t>
      </w:r>
      <w:r w:rsidR="00E11FAC">
        <w:t>.</w:t>
      </w:r>
      <w:r w:rsidR="001400DC">
        <w:t xml:space="preserve"> Również autor pracy, biorąc pod uwagę powyższe rzeczy, zdecydował się na wybranie tego języka przy implementacji </w:t>
      </w:r>
      <w:proofErr w:type="spellStart"/>
      <w:r w:rsidR="001400DC" w:rsidRPr="001400DC">
        <w:rPr>
          <w:i/>
          <w:iCs/>
        </w:rPr>
        <w:t>frontendu</w:t>
      </w:r>
      <w:proofErr w:type="spellEnd"/>
      <w:r w:rsidR="001400DC">
        <w:t>.</w:t>
      </w:r>
    </w:p>
    <w:p w14:paraId="4781F9E1" w14:textId="77B909AD" w:rsidR="00B24BFF" w:rsidRDefault="00B24BFF" w:rsidP="004A2D69">
      <w:pPr>
        <w:pStyle w:val="Tre"/>
      </w:pPr>
      <w:proofErr w:type="spellStart"/>
      <w:r w:rsidRPr="00B24BFF">
        <w:rPr>
          <w:i/>
          <w:iCs/>
        </w:rPr>
        <w:t>TypeScript</w:t>
      </w:r>
      <w:proofErr w:type="spellEnd"/>
      <w:r>
        <w:t xml:space="preserve"> obsługiwany jest przez </w:t>
      </w:r>
      <w:proofErr w:type="spellStart"/>
      <w:r w:rsidRPr="00B24BFF">
        <w:rPr>
          <w:i/>
          <w:iCs/>
        </w:rPr>
        <w:t>Rea</w:t>
      </w:r>
      <w:r w:rsidR="00A57109">
        <w:rPr>
          <w:i/>
          <w:iCs/>
        </w:rPr>
        <w:t>c</w:t>
      </w:r>
      <w:r w:rsidRPr="00B24BFF">
        <w:rPr>
          <w:i/>
          <w:iCs/>
        </w:rPr>
        <w:t>t</w:t>
      </w:r>
      <w:proofErr w:type="spellEnd"/>
      <w:r>
        <w:t xml:space="preserve"> – jeden z najpopularniejszych </w:t>
      </w:r>
      <w:proofErr w:type="spellStart"/>
      <w:r w:rsidR="001B4BFF">
        <w:t>frameworków</w:t>
      </w:r>
      <w:proofErr w:type="spellEnd"/>
      <w:r w:rsidR="001B4BFF">
        <w:rPr>
          <w:rStyle w:val="Odwoanieprzypisudolnego"/>
        </w:rPr>
        <w:footnoteReference w:id="9"/>
      </w:r>
      <w:r w:rsidR="001B4BFF">
        <w:t xml:space="preserve"> </w:t>
      </w:r>
      <w:proofErr w:type="spellStart"/>
      <w:r w:rsidRPr="0012369C">
        <w:rPr>
          <w:i/>
          <w:iCs/>
        </w:rPr>
        <w:t>JavaScriptowych</w:t>
      </w:r>
      <w:proofErr w:type="spellEnd"/>
      <w:r>
        <w:t>, którego używanie przekłada się między innymi na większą niezawodność aplikacji</w:t>
      </w:r>
      <w:r w:rsidR="003C0E42">
        <w:t xml:space="preserve">. Powstał w 2011 roku z inicjatywy jednego z pracowników </w:t>
      </w:r>
      <w:r w:rsidR="003C0E42" w:rsidRPr="00A335BF">
        <w:rPr>
          <w:i/>
          <w:iCs/>
        </w:rPr>
        <w:t>Facebooka</w:t>
      </w:r>
      <w:r w:rsidR="00E4413E">
        <w:t>,</w:t>
      </w:r>
      <w:r w:rsidR="003C0E42">
        <w:t xml:space="preserve"> </w:t>
      </w:r>
      <w:r w:rsidR="00A1489C">
        <w:t>a głównym celem który mu przyświecał, było uproszczenie procesu budowania interfejsu. Wprowadzone przy tym rozwiązania i innowacje</w:t>
      </w:r>
      <w:r w:rsidR="004A2D69">
        <w:t>,</w:t>
      </w:r>
      <w:r w:rsidR="00A1489C">
        <w:t xml:space="preserve"> </w:t>
      </w:r>
      <w:r w:rsidR="004A2D69">
        <w:t xml:space="preserve">które pomagają przy tworzeniu złożonych interfejsów użytkowników do różnego rodzaju aplikacji </w:t>
      </w:r>
      <w:r w:rsidR="00A1489C">
        <w:t xml:space="preserve">powodują, że </w:t>
      </w:r>
      <w:proofErr w:type="spellStart"/>
      <w:r w:rsidR="00A1489C" w:rsidRPr="00A1489C">
        <w:rPr>
          <w:i/>
          <w:iCs/>
        </w:rPr>
        <w:t>React</w:t>
      </w:r>
      <w:proofErr w:type="spellEnd"/>
      <w:r w:rsidR="00A1489C">
        <w:t xml:space="preserve"> </w:t>
      </w:r>
      <w:r w:rsidR="003C0E42">
        <w:t xml:space="preserve">zdobywa </w:t>
      </w:r>
      <w:r w:rsidR="00A1489C">
        <w:t xml:space="preserve">coraz większe </w:t>
      </w:r>
      <w:r w:rsidR="003C0E42">
        <w:t>uznanie wśród programistów i podbija branżę programistyczną</w:t>
      </w:r>
      <w:r w:rsidR="00E4413E">
        <w:t xml:space="preserve">. </w:t>
      </w:r>
    </w:p>
    <w:p w14:paraId="3CCF2408" w14:textId="7AC05A5E" w:rsidR="00E4413E" w:rsidRDefault="00E4413E" w:rsidP="00657578">
      <w:pPr>
        <w:pStyle w:val="Tre"/>
      </w:pPr>
      <w:r>
        <w:t xml:space="preserve">Jedną z nich jest fakt, iż </w:t>
      </w:r>
      <w:proofErr w:type="spellStart"/>
      <w:r w:rsidRPr="006E733F">
        <w:rPr>
          <w:i/>
          <w:iCs/>
        </w:rPr>
        <w:t>React</w:t>
      </w:r>
      <w:proofErr w:type="spellEnd"/>
      <w:r>
        <w:t xml:space="preserve"> oparty jest </w:t>
      </w:r>
      <w:r w:rsidR="006E733F">
        <w:t xml:space="preserve">w dużej mierze </w:t>
      </w:r>
      <w:r>
        <w:t xml:space="preserve">na komponentach. </w:t>
      </w:r>
      <w:r w:rsidR="0017415F">
        <w:t xml:space="preserve">Raz utworzone, mogą być używane w wielu miejscach </w:t>
      </w:r>
      <w:r w:rsidR="00FC2EC7">
        <w:t xml:space="preserve">i na różnych poziomach </w:t>
      </w:r>
      <w:r w:rsidR="0017415F">
        <w:t>niezależnie od siebie, co zapobiega duplikowaniu kodu, wpływa pozytywnie na zarządzanie nim i zwiększa wydajność programisty.</w:t>
      </w:r>
    </w:p>
    <w:p w14:paraId="23AEDF51" w14:textId="286CD82E" w:rsidR="00FC2EC7" w:rsidRDefault="0017415F" w:rsidP="00657578">
      <w:pPr>
        <w:pStyle w:val="Tre"/>
      </w:pPr>
      <w:r>
        <w:t xml:space="preserve">Ważną cechą </w:t>
      </w:r>
      <w:proofErr w:type="spellStart"/>
      <w:r w:rsidRPr="0017415F">
        <w:rPr>
          <w:i/>
          <w:iCs/>
        </w:rPr>
        <w:t>Reacta</w:t>
      </w:r>
      <w:proofErr w:type="spellEnd"/>
      <w:r>
        <w:t xml:space="preserve">, która wyróżnia go wśród innych rozwiązań tego typu, jest </w:t>
      </w:r>
      <w:r w:rsidR="00841FCB">
        <w:t xml:space="preserve">wysoka </w:t>
      </w:r>
      <w:r>
        <w:t>szybkość implementacji</w:t>
      </w:r>
      <w:r w:rsidR="0075367B">
        <w:t xml:space="preserve">. </w:t>
      </w:r>
      <w:r w:rsidR="009F3884">
        <w:t>Dzieje się to między innymi za sprawą</w:t>
      </w:r>
      <w:r w:rsidR="0075367B" w:rsidRPr="009F3884">
        <w:t xml:space="preserve"> </w:t>
      </w:r>
      <w:r w:rsidR="009F3884" w:rsidRPr="009F3884">
        <w:t>dynamicznego</w:t>
      </w:r>
      <w:r w:rsidR="0075367B">
        <w:t xml:space="preserve"> b</w:t>
      </w:r>
      <w:r w:rsidR="009F3884">
        <w:t>u</w:t>
      </w:r>
      <w:r w:rsidR="0075367B">
        <w:t>dowani</w:t>
      </w:r>
      <w:r w:rsidR="009F3884">
        <w:t>a</w:t>
      </w:r>
      <w:r w:rsidR="0075367B">
        <w:t xml:space="preserve"> interfejsów</w:t>
      </w:r>
      <w:r w:rsidR="009F3884">
        <w:t xml:space="preserve"> przez </w:t>
      </w:r>
      <w:proofErr w:type="spellStart"/>
      <w:r w:rsidR="009F3884" w:rsidRPr="009F3884">
        <w:rPr>
          <w:i/>
          <w:iCs/>
        </w:rPr>
        <w:t>React</w:t>
      </w:r>
      <w:proofErr w:type="spellEnd"/>
      <w:r w:rsidR="0075367B">
        <w:t>, w których aktualizacje strony odbywają się w czasie rzeczywistym</w:t>
      </w:r>
      <w:r w:rsidR="00D72AC3">
        <w:t xml:space="preserve">. Stało się to możliwe dzięki używaniu przez </w:t>
      </w:r>
      <w:proofErr w:type="spellStart"/>
      <w:r w:rsidR="00D72AC3">
        <w:t>framework</w:t>
      </w:r>
      <w:proofErr w:type="spellEnd"/>
      <w:r w:rsidR="00D72AC3">
        <w:t xml:space="preserve"> własnej kopii </w:t>
      </w:r>
      <w:r w:rsidR="00D72AC3" w:rsidRPr="008E5817">
        <w:rPr>
          <w:i/>
          <w:iCs/>
        </w:rPr>
        <w:t>Virtual DOM</w:t>
      </w:r>
      <w:r w:rsidR="009C7E06">
        <w:rPr>
          <w:rStyle w:val="Odwoanieprzypisudolnego"/>
        </w:rPr>
        <w:footnoteReference w:id="10"/>
      </w:r>
      <w:r w:rsidR="00D72AC3">
        <w:t xml:space="preserve">, do której </w:t>
      </w:r>
      <w:r w:rsidR="00437D53">
        <w:t xml:space="preserve">trafiają nawet najmniejsze </w:t>
      </w:r>
      <w:r w:rsidR="00D72AC3">
        <w:t xml:space="preserve">zmiany, a dopiero później pozwalają na aktualizowanie oryginalnej struktury </w:t>
      </w:r>
      <w:r w:rsidR="00D72AC3" w:rsidRPr="004F04A9">
        <w:rPr>
          <w:i/>
          <w:iCs/>
        </w:rPr>
        <w:t>DOM</w:t>
      </w:r>
      <w:r w:rsidR="00814301">
        <w:t xml:space="preserve"> </w:t>
      </w:r>
      <w:sdt>
        <w:sdtPr>
          <w:id w:val="1954286717"/>
          <w:citation/>
        </w:sdtPr>
        <w:sdtEndPr/>
        <w:sdtContent>
          <w:r w:rsidR="00814301">
            <w:fldChar w:fldCharType="begin"/>
          </w:r>
          <w:r w:rsidR="00814301">
            <w:instrText xml:space="preserve"> CITATION Ang20 \l 1045 </w:instrText>
          </w:r>
          <w:r w:rsidR="00814301">
            <w:fldChar w:fldCharType="separate"/>
          </w:r>
          <w:r w:rsidR="00A54AAD" w:rsidRPr="00A54AAD">
            <w:rPr>
              <w:noProof/>
            </w:rPr>
            <w:t>[19]</w:t>
          </w:r>
          <w:r w:rsidR="00814301">
            <w:fldChar w:fldCharType="end"/>
          </w:r>
        </w:sdtContent>
      </w:sdt>
      <w:r w:rsidR="00814301">
        <w:t>.</w:t>
      </w:r>
    </w:p>
    <w:p w14:paraId="6A9C9B08" w14:textId="1C057216" w:rsidR="00335DA9" w:rsidRDefault="00335DA9" w:rsidP="00657578">
      <w:pPr>
        <w:pStyle w:val="Tre"/>
      </w:pPr>
      <w:r>
        <w:lastRenderedPageBreak/>
        <w:t>Oprócz tego</w:t>
      </w:r>
      <w:r w:rsidR="00FD69E3">
        <w:t xml:space="preserve"> w</w:t>
      </w:r>
      <w:r>
        <w:t xml:space="preserve"> </w:t>
      </w:r>
      <w:proofErr w:type="spellStart"/>
      <w:r w:rsidRPr="00335DA9">
        <w:rPr>
          <w:i/>
          <w:iCs/>
        </w:rPr>
        <w:t>React</w:t>
      </w:r>
      <w:proofErr w:type="spellEnd"/>
      <w:r>
        <w:t xml:space="preserve"> </w:t>
      </w:r>
      <w:r w:rsidR="00C44A54">
        <w:t xml:space="preserve">ważny element stanowi przepływ danych, który odbywa się tutaj z góry </w:t>
      </w:r>
      <w:r w:rsidR="00870172">
        <w:t>n</w:t>
      </w:r>
      <w:r w:rsidR="00C44A54">
        <w:t xml:space="preserve">a dół. Elementy nadrzędne przekazują dane do elementów potomnych, a te nie mogą wpływać na komponenty rodzicielskie. Dzięki temu tylko wyznaczone przez programistę komponenty zostają zaktualizowane, co zwiększa </w:t>
      </w:r>
      <w:r w:rsidR="00F533D5">
        <w:t>stabilność całego kodu</w:t>
      </w:r>
      <w:r w:rsidR="003A5ECE">
        <w:t xml:space="preserve"> </w:t>
      </w:r>
      <w:sdt>
        <w:sdtPr>
          <w:id w:val="900341370"/>
          <w:citation/>
        </w:sdtPr>
        <w:sdtEndPr/>
        <w:sdtContent>
          <w:r w:rsidR="003A5ECE">
            <w:fldChar w:fldCharType="begin"/>
          </w:r>
          <w:r w:rsidR="003A5ECE">
            <w:instrText xml:space="preserve"> CITATION sma20 \l 1045 </w:instrText>
          </w:r>
          <w:r w:rsidR="003A5ECE">
            <w:fldChar w:fldCharType="separate"/>
          </w:r>
          <w:r w:rsidR="00A54AAD" w:rsidRPr="00A54AAD">
            <w:rPr>
              <w:noProof/>
            </w:rPr>
            <w:t>[20]</w:t>
          </w:r>
          <w:r w:rsidR="003A5ECE">
            <w:fldChar w:fldCharType="end"/>
          </w:r>
        </w:sdtContent>
      </w:sdt>
      <w:r w:rsidR="00F533D5">
        <w:t>.</w:t>
      </w:r>
    </w:p>
    <w:p w14:paraId="204DD9AB" w14:textId="240B6222" w:rsidR="00A51222" w:rsidRDefault="00A51222" w:rsidP="00657578">
      <w:pPr>
        <w:pStyle w:val="Tre"/>
      </w:pPr>
      <w:proofErr w:type="spellStart"/>
      <w:r w:rsidRPr="00A51222">
        <w:rPr>
          <w:i/>
          <w:iCs/>
        </w:rPr>
        <w:t>React</w:t>
      </w:r>
      <w:proofErr w:type="spellEnd"/>
      <w:r>
        <w:t xml:space="preserve"> dzięki swoim zaletom stworzył </w:t>
      </w:r>
      <w:r w:rsidR="008712A5">
        <w:t xml:space="preserve">dużą </w:t>
      </w:r>
      <w:r>
        <w:t xml:space="preserve">społeczność programistów, którzy śledzą jego rozwój, a także sami wpływają </w:t>
      </w:r>
      <w:r w:rsidR="00010F3E">
        <w:t xml:space="preserve">na niego </w:t>
      </w:r>
      <w:r>
        <w:t xml:space="preserve">poprzez tworzenie nowych funkcjonalności i rozszerzeń. </w:t>
      </w:r>
      <w:r w:rsidR="008712A5">
        <w:t>Wszystkie z nich można w łatwy sposób pobrać za pomocą m</w:t>
      </w:r>
      <w:r w:rsidR="004C7E62">
        <w:t>a</w:t>
      </w:r>
      <w:r w:rsidR="008712A5">
        <w:t xml:space="preserve">nagera pakietów </w:t>
      </w:r>
      <w:r w:rsidR="008712A5" w:rsidRPr="006309C2">
        <w:rPr>
          <w:i/>
          <w:iCs/>
        </w:rPr>
        <w:t>NPM</w:t>
      </w:r>
      <w:r w:rsidR="008712A5">
        <w:t xml:space="preserve">, a dzięki istniejącym forom i dostępnej dokumentacji można w łatwy sposób zaimplementować je </w:t>
      </w:r>
      <w:r w:rsidR="00F005A0">
        <w:t>i dostosować do</w:t>
      </w:r>
      <w:r w:rsidR="008712A5">
        <w:t xml:space="preserve"> własn</w:t>
      </w:r>
      <w:r w:rsidR="00F005A0">
        <w:t>ego</w:t>
      </w:r>
      <w:r w:rsidR="008712A5">
        <w:t xml:space="preserve"> kod</w:t>
      </w:r>
      <w:r w:rsidR="00F005A0">
        <w:t>u</w:t>
      </w:r>
      <w:r w:rsidR="008712A5">
        <w:t>.</w:t>
      </w:r>
    </w:p>
    <w:p w14:paraId="5C146F0E" w14:textId="480629D2" w:rsidR="00012517" w:rsidRDefault="00D72AC3" w:rsidP="00657578">
      <w:pPr>
        <w:pStyle w:val="Tre"/>
      </w:pPr>
      <w:r>
        <w:t xml:space="preserve"> </w:t>
      </w:r>
      <w:r w:rsidR="00FD69E3">
        <w:t xml:space="preserve">Rosnącą popularność </w:t>
      </w:r>
      <w:proofErr w:type="spellStart"/>
      <w:r w:rsidR="00FD69E3" w:rsidRPr="00FD69E3">
        <w:rPr>
          <w:i/>
          <w:iCs/>
        </w:rPr>
        <w:t>Reacta</w:t>
      </w:r>
      <w:proofErr w:type="spellEnd"/>
      <w:r w:rsidR="00FD69E3">
        <w:t xml:space="preserve"> zauważają również duże firmy, które coraz częściej decydują się na wykorzystanie go do swoich celów</w:t>
      </w:r>
      <w:r w:rsidR="00311CF2">
        <w:t xml:space="preserve">, jak np. </w:t>
      </w:r>
      <w:r w:rsidR="00311CF2" w:rsidRPr="00311CF2">
        <w:rPr>
          <w:i/>
          <w:iCs/>
        </w:rPr>
        <w:t>Instagram</w:t>
      </w:r>
      <w:r w:rsidR="00311CF2">
        <w:t xml:space="preserve"> czy </w:t>
      </w:r>
      <w:r w:rsidR="00311CF2" w:rsidRPr="00311CF2">
        <w:rPr>
          <w:i/>
          <w:iCs/>
        </w:rPr>
        <w:t>Pinterest</w:t>
      </w:r>
      <w:r w:rsidR="00311CF2">
        <w:t xml:space="preserve">. </w:t>
      </w:r>
      <w:r w:rsidR="009F4D26">
        <w:t>Powszechną popularność potwierdzają</w:t>
      </w:r>
      <w:r w:rsidR="00FD69E3">
        <w:t xml:space="preserve"> </w:t>
      </w:r>
      <w:r w:rsidR="00324DFD">
        <w:t>również</w:t>
      </w:r>
      <w:r w:rsidR="009F4D26">
        <w:t xml:space="preserve"> </w:t>
      </w:r>
      <w:r w:rsidR="00FD69E3">
        <w:t>dostarczan</w:t>
      </w:r>
      <w:r w:rsidR="009F4D26">
        <w:t>e</w:t>
      </w:r>
      <w:r w:rsidR="00FD69E3">
        <w:t xml:space="preserve"> co roku raport</w:t>
      </w:r>
      <w:r w:rsidR="009F4D26">
        <w:t>y</w:t>
      </w:r>
      <w:r w:rsidR="00FD69E3">
        <w:t xml:space="preserve"> i wykres</w:t>
      </w:r>
      <w:r w:rsidR="009F4D26">
        <w:t>y, jak np. poniższy z 2023 roku (rys. 6):</w:t>
      </w:r>
    </w:p>
    <w:p w14:paraId="7A4E0AE7" w14:textId="6BE14351" w:rsidR="009F4D26" w:rsidRDefault="009F4D26" w:rsidP="009F4D26">
      <w:pPr>
        <w:jc w:val="center"/>
      </w:pPr>
      <w:r w:rsidRPr="009F4D26">
        <w:rPr>
          <w:noProof/>
        </w:rPr>
        <w:drawing>
          <wp:inline distT="0" distB="0" distL="0" distR="0" wp14:anchorId="3BE05983" wp14:editId="3E238778">
            <wp:extent cx="4765090" cy="2924080"/>
            <wp:effectExtent l="19050" t="19050" r="16510" b="10160"/>
            <wp:docPr id="1630305776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305776" name="Obraz 1" descr="Obraz zawierający tekst, zrzut ekranu, numer, Równolegl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888" cy="2929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1885B" w14:textId="181DBCAF" w:rsidR="009F4D26" w:rsidRDefault="009F4D26" w:rsidP="009F4D26">
      <w:pPr>
        <w:pStyle w:val="zdjcie"/>
      </w:pPr>
      <w:r>
        <w:t xml:space="preserve">Rys. 6 – Wykres popularności </w:t>
      </w:r>
      <w:proofErr w:type="spellStart"/>
      <w:r>
        <w:t>frameworków</w:t>
      </w:r>
      <w:proofErr w:type="spellEnd"/>
      <w:r>
        <w:t xml:space="preserve"> webowych w 2023 roku, </w:t>
      </w:r>
      <w:sdt>
        <w:sdtPr>
          <w:id w:val="559136126"/>
          <w:citation/>
        </w:sdtPr>
        <w:sdtEndPr/>
        <w:sdtContent>
          <w:r>
            <w:fldChar w:fldCharType="begin"/>
          </w:r>
          <w:r>
            <w:instrText xml:space="preserve"> CITATION sta \l 1045 </w:instrText>
          </w:r>
          <w:r>
            <w:fldChar w:fldCharType="separate"/>
          </w:r>
          <w:r w:rsidR="00A54AAD" w:rsidRPr="00A54AAD">
            <w:rPr>
              <w:noProof/>
            </w:rPr>
            <w:t>[21]</w:t>
          </w:r>
          <w:r>
            <w:fldChar w:fldCharType="end"/>
          </w:r>
        </w:sdtContent>
      </w:sdt>
    </w:p>
    <w:p w14:paraId="6DECEEA3" w14:textId="02C41E44" w:rsidR="00A44E77" w:rsidRPr="00743EF3" w:rsidRDefault="00DA76C2" w:rsidP="00743EF3">
      <w:pPr>
        <w:pStyle w:val="Tre"/>
      </w:pPr>
      <w:r>
        <w:t xml:space="preserve">Fakt </w:t>
      </w:r>
      <w:r w:rsidR="00BA22C2">
        <w:t>przytoczonych powyżej</w:t>
      </w:r>
      <w:r>
        <w:t xml:space="preserve"> zalet, wynikającej z </w:t>
      </w:r>
      <w:r w:rsidR="00B35539">
        <w:t>nich</w:t>
      </w:r>
      <w:r>
        <w:t xml:space="preserve"> popularności i szerokiej gamy funkcji i rozwiązań zdecydował, że </w:t>
      </w:r>
      <w:proofErr w:type="spellStart"/>
      <w:r w:rsidRPr="00DA76C2">
        <w:rPr>
          <w:i/>
          <w:iCs/>
        </w:rPr>
        <w:t>React</w:t>
      </w:r>
      <w:proofErr w:type="spellEnd"/>
      <w:r>
        <w:t xml:space="preserve"> został wybrany przy implementacji opisywanego </w:t>
      </w:r>
      <w:r w:rsidR="009E581A">
        <w:t>serwisu usługowego</w:t>
      </w:r>
      <w:r w:rsidR="00953029">
        <w:t>.</w:t>
      </w:r>
    </w:p>
    <w:p w14:paraId="4FB7C56D" w14:textId="77777777" w:rsidR="00A70E79" w:rsidRPr="00251B94" w:rsidRDefault="00A70E79" w:rsidP="006A0B7E">
      <w:pPr>
        <w:pStyle w:val="Nagwek1"/>
      </w:pPr>
      <w:bookmarkStart w:id="15" w:name="_Toc171407587"/>
      <w:r w:rsidRPr="00251B94">
        <w:t>Implementacja</w:t>
      </w:r>
      <w:bookmarkEnd w:id="15"/>
    </w:p>
    <w:p w14:paraId="581DB426" w14:textId="77777777" w:rsidR="00A70E79" w:rsidRPr="00251B94" w:rsidRDefault="00A70E79" w:rsidP="006A0B7E">
      <w:pPr>
        <w:pStyle w:val="Nagwek2"/>
      </w:pPr>
      <w:bookmarkStart w:id="16" w:name="_Toc171407588"/>
      <w:r w:rsidRPr="00251B94">
        <w:t>Wstęp</w:t>
      </w:r>
      <w:bookmarkEnd w:id="16"/>
    </w:p>
    <w:p w14:paraId="0694EF93" w14:textId="77777777" w:rsidR="00A70E79" w:rsidRPr="00251B94" w:rsidRDefault="00A70E79" w:rsidP="006A0B7E">
      <w:pPr>
        <w:pStyle w:val="Nagwek2"/>
      </w:pPr>
      <w:bookmarkStart w:id="17" w:name="_Toc171407589"/>
      <w:r w:rsidRPr="00251B94">
        <w:t>Użyte środowiska i narzędzia</w:t>
      </w:r>
      <w:bookmarkEnd w:id="17"/>
    </w:p>
    <w:p w14:paraId="60C82A77" w14:textId="2275F65F" w:rsidR="002B3605" w:rsidRPr="00251B94" w:rsidRDefault="002B3605" w:rsidP="002747E7">
      <w:pPr>
        <w:pStyle w:val="Tre"/>
      </w:pPr>
      <w:r w:rsidRPr="00251B94"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8" w:name="_Toc171407590"/>
      <w:r w:rsidRPr="00251B94">
        <w:lastRenderedPageBreak/>
        <w:t>Schemat bazy danych</w:t>
      </w:r>
      <w:bookmarkEnd w:id="18"/>
    </w:p>
    <w:p w14:paraId="04626441" w14:textId="3E2C14D2" w:rsidR="004221C8" w:rsidRPr="00251B94" w:rsidRDefault="004221C8" w:rsidP="002747E7">
      <w:pPr>
        <w:pStyle w:val="Tre"/>
      </w:pPr>
      <w:r w:rsidRPr="00251B94"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9" w:name="_Toc171407591"/>
      <w:r w:rsidRPr="00251B94">
        <w:t xml:space="preserve">Architektura kodu po stronie </w:t>
      </w:r>
      <w:proofErr w:type="spellStart"/>
      <w:r w:rsidRPr="00251B94">
        <w:t>backendu</w:t>
      </w:r>
      <w:bookmarkEnd w:id="19"/>
      <w:proofErr w:type="spellEnd"/>
    </w:p>
    <w:p w14:paraId="5358BCF2" w14:textId="7DFFF131" w:rsidR="004221C8" w:rsidRPr="00251B94" w:rsidRDefault="004221C8" w:rsidP="001E1D18">
      <w:pPr>
        <w:pStyle w:val="Tre"/>
      </w:pPr>
      <w:r w:rsidRPr="00251B94">
        <w:t>Opisuje implementacje wybranych elementów, jak np. dostęp do tabel bazodanowych, obsługa zapytań http,</w:t>
      </w:r>
    </w:p>
    <w:p w14:paraId="100181A0" w14:textId="77777777" w:rsidR="00A70E79" w:rsidRPr="00251B94" w:rsidRDefault="00A70E79" w:rsidP="006A0B7E">
      <w:pPr>
        <w:pStyle w:val="Nagwek2"/>
      </w:pPr>
      <w:bookmarkStart w:id="20" w:name="_Toc171407592"/>
      <w:r w:rsidRPr="00251B94">
        <w:t xml:space="preserve">Architektura kodu po stronie </w:t>
      </w:r>
      <w:proofErr w:type="spellStart"/>
      <w:r w:rsidRPr="00251B94">
        <w:t>frontendu</w:t>
      </w:r>
      <w:bookmarkEnd w:id="20"/>
      <w:proofErr w:type="spellEnd"/>
    </w:p>
    <w:p w14:paraId="1371B2A7" w14:textId="5ED4E2FA" w:rsidR="004221C8" w:rsidRPr="00251B94" w:rsidRDefault="004221C8" w:rsidP="001E1D18">
      <w:pPr>
        <w:pStyle w:val="Tre"/>
      </w:pPr>
      <w:r w:rsidRPr="00251B94">
        <w:t xml:space="preserve">Opisuje implementacje wybranych elementów, jak np. komunikacja z </w:t>
      </w:r>
      <w:proofErr w:type="spellStart"/>
      <w:r w:rsidRPr="00251B94">
        <w:t>backendem</w:t>
      </w:r>
      <w:proofErr w:type="spellEnd"/>
      <w:r w:rsidRPr="00251B94">
        <w:t>, modele danych,</w:t>
      </w:r>
    </w:p>
    <w:p w14:paraId="24D6800A" w14:textId="77777777" w:rsidR="00A70E79" w:rsidRPr="00251B94" w:rsidRDefault="00A70E79" w:rsidP="006A0B7E">
      <w:pPr>
        <w:pStyle w:val="Nagwek2"/>
      </w:pPr>
      <w:bookmarkStart w:id="21" w:name="_Toc171407593"/>
      <w:r w:rsidRPr="00251B94">
        <w:t>Implementacja wybranych funkcjonalności</w:t>
      </w:r>
      <w:bookmarkEnd w:id="21"/>
    </w:p>
    <w:p w14:paraId="45AA2E3A" w14:textId="4653AACF" w:rsidR="00A70E79" w:rsidRPr="00251B94" w:rsidRDefault="004221C8" w:rsidP="002747E7">
      <w:pPr>
        <w:pStyle w:val="Tre"/>
      </w:pPr>
      <w:r w:rsidRPr="00251B94"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22" w:name="_Toc171407594"/>
      <w:r w:rsidRPr="00251B94">
        <w:t>Instrukcja obsługi</w:t>
      </w:r>
      <w:bookmarkEnd w:id="22"/>
    </w:p>
    <w:p w14:paraId="3906220E" w14:textId="2D9B4CC9" w:rsidR="004221C8" w:rsidRPr="00251B94" w:rsidRDefault="004221C8" w:rsidP="00A54AAD">
      <w:pPr>
        <w:pStyle w:val="Tre"/>
      </w:pPr>
      <w:r w:rsidRPr="00251B94">
        <w:t>Zawiera zrzuty ekranu pokazujące kolejne kroki, jakie powinien podjąć użytkownik, aby wykonać konkretną funkcjonalność w serwisie,</w:t>
      </w:r>
    </w:p>
    <w:p w14:paraId="54B8BF34" w14:textId="77777777" w:rsidR="00A70E79" w:rsidRPr="00251B94" w:rsidRDefault="00A70E79" w:rsidP="006A0B7E">
      <w:pPr>
        <w:pStyle w:val="Nagwek2"/>
      </w:pPr>
      <w:bookmarkStart w:id="23" w:name="_Toc171407595"/>
      <w:r w:rsidRPr="00251B94">
        <w:t>Strony ogólnodostępne</w:t>
      </w:r>
      <w:bookmarkEnd w:id="23"/>
    </w:p>
    <w:p w14:paraId="4E8C1404" w14:textId="77777777" w:rsidR="00A70E79" w:rsidRPr="00251B94" w:rsidRDefault="00A70E79" w:rsidP="006A0B7E">
      <w:pPr>
        <w:pStyle w:val="Nagwek2"/>
      </w:pPr>
      <w:bookmarkStart w:id="24" w:name="_Toc171407596"/>
      <w:r w:rsidRPr="00251B94">
        <w:t>Instrukcja obsługi dla zalogowanych klientów</w:t>
      </w:r>
      <w:bookmarkEnd w:id="24"/>
    </w:p>
    <w:p w14:paraId="6EE8CD65" w14:textId="77777777" w:rsidR="00A70E79" w:rsidRPr="00251B94" w:rsidRDefault="00A70E79" w:rsidP="006A0B7E">
      <w:pPr>
        <w:pStyle w:val="Nagwek2"/>
      </w:pPr>
      <w:bookmarkStart w:id="25" w:name="_Toc171407597"/>
      <w:r w:rsidRPr="00251B94">
        <w:t>Instrukcja obsługi dla zalogowanych specjalistów</w:t>
      </w:r>
      <w:bookmarkEnd w:id="25"/>
    </w:p>
    <w:p w14:paraId="741C83C4" w14:textId="77777777" w:rsidR="00A70E79" w:rsidRPr="00251B94" w:rsidRDefault="00A70E79" w:rsidP="006A0B7E">
      <w:pPr>
        <w:pStyle w:val="Nagwek1"/>
      </w:pPr>
      <w:bookmarkStart w:id="26" w:name="_Toc171407598"/>
      <w:r w:rsidRPr="00251B94">
        <w:t>Podsumowanie</w:t>
      </w:r>
      <w:bookmarkEnd w:id="26"/>
    </w:p>
    <w:p w14:paraId="10C9983C" w14:textId="28148C87" w:rsidR="004221C8" w:rsidRPr="00251B94" w:rsidRDefault="004221C8" w:rsidP="001E1D18">
      <w:pPr>
        <w:pStyle w:val="Tre"/>
      </w:pPr>
      <w:r w:rsidRPr="00251B94">
        <w:t>Zawiera informacje o możliwym dalszym rozwoju aplikacji, listę funkcjonalności, które zostały zrealizowane oraz te niezrealizowane.</w:t>
      </w:r>
    </w:p>
    <w:bookmarkStart w:id="27" w:name="_Toc171407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EndPr/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  <w:bookmarkEnd w:id="27"/>
        </w:p>
        <w:sdt>
          <w:sdtPr>
            <w:id w:val="111145805"/>
            <w:bibliography/>
          </w:sdtPr>
          <w:sdtEndPr/>
          <w:sdtContent>
            <w:p w14:paraId="04ED78FB" w14:textId="77777777" w:rsidR="00A54AAD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0"/>
                <w:gridCol w:w="8632"/>
              </w:tblGrid>
              <w:tr w:rsidR="00A54AAD" w14:paraId="0C899365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06AAEA" w14:textId="482D178E" w:rsidR="00A54AAD" w:rsidRDefault="00A54AAD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D7D169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e-pasje, „e-pasje,” 19 06 2024. [Online]. Available: https://e-pasje.pl/wady-i-zalety-internetu/.</w:t>
                    </w:r>
                  </w:p>
                </w:tc>
              </w:tr>
              <w:tr w:rsidR="00A54AAD" w14:paraId="1B2E46EE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852E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C106C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Maksym248, „Silver Sharky,” 05 07 2023. [Online]. Available: https://silversharky.pl/pl/blog/Jak-Technologia-wplywa-na-nasze-zycie/74.</w:t>
                    </w:r>
                  </w:p>
                </w:tc>
              </w:tr>
              <w:tr w:rsidR="00A54AAD" w14:paraId="4759F4AE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63E03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9E84CF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[Online]. Available: https://sprzedajemy.pl/poradnik/gdzie-szukac-uslug-zlecen-fachowcow-wykonawcow-internet-gazety-znajomi-gdzie-jeszcze-85b084-art3015.</w:t>
                    </w:r>
                  </w:p>
                </w:tc>
              </w:tr>
              <w:tr w:rsidR="00A54AAD" w14:paraId="19E4D5D7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10C9E3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C1F5AA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„Fixly,” [Online]. Available: https://fixly.pl/.</w:t>
                    </w:r>
                  </w:p>
                </w:tc>
              </w:tr>
              <w:tr w:rsidR="00A54AAD" w14:paraId="1AA7C9A7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EC5C8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A7064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Wojtaszek, 28 08 2017. [Online]. Available: https://fixly.pl/niezbednik/fixly-o-nas/.</w:t>
                    </w:r>
                  </w:p>
                </w:tc>
              </w:tr>
              <w:tr w:rsidR="00A54AAD" w14:paraId="55044238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1EFBD9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4862D4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„Oferteo,” [Online]. Available: https://www.oferteo.pl/.</w:t>
                    </w:r>
                  </w:p>
                </w:tc>
              </w:tr>
              <w:tr w:rsidR="00A54AAD" w14:paraId="0871993A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F6D4B1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E59428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„homerun,” [Online]. Available: https://homerun.pl/.</w:t>
                    </w:r>
                  </w:p>
                </w:tc>
              </w:tr>
              <w:tr w:rsidR="00A54AAD" w14:paraId="0E5758F1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0FFF9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5CE170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„Fingoweb,” [Online]. Available: https://www.fingoweb.com/pl/slownik-it/postgresql/.</w:t>
                    </w:r>
                  </w:p>
                </w:tc>
              </w:tr>
              <w:tr w:rsidR="00A54AAD" w14:paraId="0DEBF70A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FBDBC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2A82E3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„vavatech,” [Online]. Available: https://vavatech.pl/technologie/bazy-danych/postgresql.</w:t>
                    </w:r>
                  </w:p>
                </w:tc>
              </w:tr>
              <w:tr w:rsidR="00A54AAD" w14:paraId="06B58B19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070F36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83790A9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„OVHcloud,” [Online]. Available: https://www.ovhcloud.com/pl/lp/postgresql-definition/.</w:t>
                    </w:r>
                  </w:p>
                </w:tc>
              </w:tr>
              <w:tr w:rsidR="00A54AAD" w14:paraId="2C29836F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6008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6FB2C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„linuxpolska,” [Online]. Available: https://linuxpolska.com/pl/baza-wiedzy/blog/postgresql-najczesciej-wybierana-baza-danych-przez-deweloperow-i-przyszlosc-dbms/.</w:t>
                    </w:r>
                  </w:p>
                </w:tc>
              </w:tr>
              <w:tr w:rsidR="00A54AAD" w14:paraId="22108016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A413B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94230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„linuxpolska,” [Online]. Available: https://linuxpolska.com/pl/baza-wiedzy/blog/postgresql-najczesciej-wybierana-baza-danych-przez-deweloperow-i-przyszlosc-dbms/.</w:t>
                    </w:r>
                  </w:p>
                </w:tc>
              </w:tr>
              <w:tr w:rsidR="00A54AAD" w14:paraId="41AC5F62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E0E9CD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A3BD92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Kozon, „Boring Owl,” 26 9 2023. [Online]. Available: https://boringowl.io/blog/go-jezyk-programowania-ksztaltujacy-przyszlosci.</w:t>
                    </w:r>
                  </w:p>
                </w:tc>
              </w:tr>
              <w:tr w:rsidR="00A54AAD" w14:paraId="65232AD4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D4082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4A4418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„mindboxgroup,” [Online]. Available: https://mindboxgroup.com/pl/do-jakich-zastosowan-najlepszy-bedzie-jezyk-go/.</w:t>
                    </w:r>
                  </w:p>
                </w:tc>
              </w:tr>
              <w:tr w:rsidR="00A54AAD" w14:paraId="7DD78FF3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2EE641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43F9EB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„TIOBE,” [Online]. Available: https://www.tiobe.com/tiobe-index/.</w:t>
                    </w:r>
                  </w:p>
                </w:tc>
              </w:tr>
              <w:tr w:rsidR="00A54AAD" w14:paraId="7F7FC503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BA467A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2E910E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Bigosiński, „semcore,” 5 9 2023. [Online]. Available: https://semcore.pl/co-to-jest-java-script-na-stronie-internetowej/.</w:t>
                    </w:r>
                  </w:p>
                </w:tc>
              </w:tr>
              <w:tr w:rsidR="00A54AAD" w14:paraId="32124B40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B5F8E7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1A96A6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Dopierała, „widoczni,” [Online]. Available: https://widoczni.com/blog/najwiekszy-slownik-marketingu-internetowego-w-polsce/javascript/.</w:t>
                    </w:r>
                  </w:p>
                </w:tc>
              </w:tr>
              <w:tr w:rsidR="00A54AAD" w14:paraId="57E82008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2DDB424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E546D0C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P. Ćwik, „Clockwork Java,” 4 7 2019. [Online]. Available: https://clockworkjava.pl/2019/07/co-to-typescript/.</w:t>
                    </w:r>
                  </w:p>
                </w:tc>
              </w:tr>
              <w:tr w:rsidR="00A54AAD" w14:paraId="5C8DF7AD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F21A60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EA38B3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A. Siczek, „global4net,” 27 8 2020. [Online]. Available: https://global4net.com/blog/ecommerce/czym-jest-react-i-jakie-ma-zalety/.</w:t>
                    </w:r>
                  </w:p>
                </w:tc>
              </w:tr>
              <w:tr w:rsidR="00A54AAD" w14:paraId="3F43A040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63A115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227786D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„smartbees,” 4 2 2020. [Online]. Available: https://smartbees.pl/blog/react-js.</w:t>
                    </w:r>
                  </w:p>
                </w:tc>
              </w:tr>
              <w:tr w:rsidR="00A54AAD" w14:paraId="6E2A3F09" w14:textId="77777777">
                <w:trPr>
                  <w:divId w:val="165152360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678900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F95FF" w14:textId="77777777" w:rsidR="00A54AAD" w:rsidRDefault="00A54AA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„statista,” [Online]. Available: https://www.statista.com/statistics/1124699/worldwide-developer-survey-most-used-frameworks-web/.</w:t>
                    </w:r>
                  </w:p>
                </w:tc>
              </w:tr>
            </w:tbl>
            <w:p w14:paraId="65C12F95" w14:textId="77777777" w:rsidR="00A54AAD" w:rsidRDefault="00A54AAD">
              <w:pPr>
                <w:divId w:val="1651523604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14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614C0" w14:textId="77777777" w:rsidR="00353A74" w:rsidRDefault="00353A74" w:rsidP="00A70E79">
      <w:pPr>
        <w:spacing w:after="0" w:line="240" w:lineRule="auto"/>
      </w:pPr>
      <w:r>
        <w:separator/>
      </w:r>
    </w:p>
    <w:p w14:paraId="2726EE02" w14:textId="77777777" w:rsidR="00353A74" w:rsidRDefault="00353A74"/>
  </w:endnote>
  <w:endnote w:type="continuationSeparator" w:id="0">
    <w:p w14:paraId="6A48383B" w14:textId="77777777" w:rsidR="00353A74" w:rsidRDefault="00353A74" w:rsidP="00A70E79">
      <w:pPr>
        <w:spacing w:after="0" w:line="240" w:lineRule="auto"/>
      </w:pPr>
      <w:r>
        <w:continuationSeparator/>
      </w:r>
    </w:p>
    <w:p w14:paraId="6FA231BB" w14:textId="77777777" w:rsidR="00353A74" w:rsidRDefault="00353A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3040250"/>
      <w:docPartObj>
        <w:docPartGallery w:val="Page Numbers (Bottom of Page)"/>
        <w:docPartUnique/>
      </w:docPartObj>
    </w:sdtPr>
    <w:sdtEndPr/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97CA26" w14:textId="77777777" w:rsidR="00353A74" w:rsidRDefault="00353A74" w:rsidP="00A70E79">
      <w:pPr>
        <w:spacing w:after="0" w:line="240" w:lineRule="auto"/>
      </w:pPr>
      <w:r>
        <w:separator/>
      </w:r>
    </w:p>
    <w:p w14:paraId="1C32DE70" w14:textId="77777777" w:rsidR="00353A74" w:rsidRDefault="00353A74"/>
  </w:footnote>
  <w:footnote w:type="continuationSeparator" w:id="0">
    <w:p w14:paraId="2888FC9F" w14:textId="77777777" w:rsidR="00353A74" w:rsidRDefault="00353A74" w:rsidP="00A70E79">
      <w:pPr>
        <w:spacing w:after="0" w:line="240" w:lineRule="auto"/>
      </w:pPr>
      <w:r>
        <w:continuationSeparator/>
      </w:r>
    </w:p>
    <w:p w14:paraId="2A502EAA" w14:textId="77777777" w:rsidR="00353A74" w:rsidRDefault="00353A74"/>
  </w:footnote>
  <w:footnote w:id="1">
    <w:p w14:paraId="761114C8" w14:textId="1212B532" w:rsidR="003722F3" w:rsidRDefault="003722F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Backend</w:t>
      </w:r>
      <w:proofErr w:type="spellEnd"/>
      <w:r>
        <w:t xml:space="preserve"> to element infrastruktur</w:t>
      </w:r>
      <w:r w:rsidR="0052395E">
        <w:t>y</w:t>
      </w:r>
      <w:r>
        <w:t xml:space="preserve"> niewidoczny dla użytkowników, odpowiadający za logikę i przetwarzanie danych aplikacji,  </w:t>
      </w:r>
      <w:r w:rsidRPr="003722F3">
        <w:t>https://cyberfolks.pl/slownik/backend/</w:t>
      </w:r>
    </w:p>
  </w:footnote>
  <w:footnote w:id="2">
    <w:p w14:paraId="65112D36" w14:textId="3398E0E1" w:rsidR="00515B23" w:rsidRDefault="00515B23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 w:rsidR="0052395E">
        <w:t>Frontend</w:t>
      </w:r>
      <w:proofErr w:type="spellEnd"/>
      <w:r w:rsidR="0052395E">
        <w:t xml:space="preserve"> odpowiada za </w:t>
      </w:r>
      <w:proofErr w:type="spellStart"/>
      <w:r w:rsidR="0052395E">
        <w:t>wyrenderowanie</w:t>
      </w:r>
      <w:proofErr w:type="spellEnd"/>
      <w:r w:rsidR="0052395E">
        <w:t xml:space="preserve"> warstwy wizualnej użytkownikowi, wyświetlenie danych z </w:t>
      </w:r>
      <w:proofErr w:type="spellStart"/>
      <w:r w:rsidR="0052395E">
        <w:t>backendu</w:t>
      </w:r>
      <w:proofErr w:type="spellEnd"/>
      <w:r w:rsidR="0052395E">
        <w:t xml:space="preserve"> oraz przekazanie ich </w:t>
      </w:r>
      <w:r w:rsidR="00DB6882">
        <w:t xml:space="preserve">z </w:t>
      </w:r>
      <w:r w:rsidR="0052395E">
        <w:t xml:space="preserve">powrotem w formie zapytań, </w:t>
      </w:r>
      <w:r w:rsidR="0052395E" w:rsidRPr="0052395E">
        <w:t>https://webmakers.expert/blog/co-to-jest-front-end</w:t>
      </w:r>
    </w:p>
  </w:footnote>
  <w:footnote w:id="3">
    <w:p w14:paraId="5488A71F" w14:textId="623EA613" w:rsidR="00243287" w:rsidRDefault="00243287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="003D67DD">
        <w:t xml:space="preserve">Open </w:t>
      </w:r>
      <w:proofErr w:type="spellStart"/>
      <w:r w:rsidR="003D67DD">
        <w:t>source</w:t>
      </w:r>
      <w:proofErr w:type="spellEnd"/>
      <w:r w:rsidR="003D67DD">
        <w:t xml:space="preserve"> to oprogramowanie, </w:t>
      </w:r>
      <w:r w:rsidR="00FB095B">
        <w:t xml:space="preserve">którego kod źródłowy udostępniany jest bezpłatnie </w:t>
      </w:r>
      <w:r w:rsidR="007521DE">
        <w:t>do użytku, rozpowszechniania i modyfikowania przez użytkowników</w:t>
      </w:r>
      <w:r w:rsidR="00121A11">
        <w:t xml:space="preserve">, </w:t>
      </w:r>
      <w:r w:rsidR="00121A11" w:rsidRPr="00121A11">
        <w:t>https://harbingers.io/definicje/open-source</w:t>
      </w:r>
      <w:r w:rsidR="007521DE">
        <w:t xml:space="preserve"> </w:t>
      </w:r>
    </w:p>
  </w:footnote>
  <w:footnote w:id="4">
    <w:p w14:paraId="52BEAEC7" w14:textId="1B9FF48B" w:rsidR="00162951" w:rsidRDefault="00162951">
      <w:pPr>
        <w:pStyle w:val="Tekstprzypisudolnego"/>
      </w:pPr>
      <w:r>
        <w:rPr>
          <w:rStyle w:val="Odwoanieprzypisudolnego"/>
        </w:rPr>
        <w:footnoteRef/>
      </w:r>
      <w:r>
        <w:t xml:space="preserve"> JSON to otwarty format zapisu i wymiany struktur danych</w:t>
      </w:r>
      <w:r w:rsidR="00B5359E">
        <w:t xml:space="preserve">, składający się z par </w:t>
      </w:r>
      <w:r w:rsidR="00185153">
        <w:t xml:space="preserve">klucz – wartość, </w:t>
      </w:r>
      <w:r w:rsidR="00185153" w:rsidRPr="00185153">
        <w:t>https://grupa-improve.pl/json-co-to-jest/</w:t>
      </w:r>
      <w:r w:rsidR="00185153">
        <w:t xml:space="preserve"> </w:t>
      </w:r>
    </w:p>
  </w:footnote>
  <w:footnote w:id="5">
    <w:p w14:paraId="320CAE11" w14:textId="413D0372" w:rsidR="00D471F2" w:rsidRDefault="00D471F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proofErr w:type="spellStart"/>
      <w:r>
        <w:t>Gorutyna</w:t>
      </w:r>
      <w:proofErr w:type="spellEnd"/>
      <w:r>
        <w:t xml:space="preserve"> to </w:t>
      </w:r>
      <w:r w:rsidR="00B109B4">
        <w:t>wydajny wątek wykonujący funkcje</w:t>
      </w:r>
      <w:r w:rsidR="000D7F2D">
        <w:t xml:space="preserve">, </w:t>
      </w:r>
      <w:r w:rsidR="000D7F2D" w:rsidRPr="000D7F2D">
        <w:t>https://sii.pl/blog/wspolbieznosc-w-go/</w:t>
      </w:r>
    </w:p>
  </w:footnote>
  <w:footnote w:id="6">
    <w:p w14:paraId="7234EF55" w14:textId="3346B1FD" w:rsidR="00F26C3E" w:rsidRDefault="00F26C3E">
      <w:pPr>
        <w:pStyle w:val="Tekstprzypisudolnego"/>
      </w:pPr>
      <w:r>
        <w:rPr>
          <w:rStyle w:val="Odwoanieprzypisudolnego"/>
        </w:rPr>
        <w:footnoteRef/>
      </w:r>
      <w:r>
        <w:t xml:space="preserve"> API (Application Programming Interface)</w:t>
      </w:r>
      <w:r w:rsidR="00716715">
        <w:t xml:space="preserve"> to zbiór reguł i protokołów umożliwiających komunikację między </w:t>
      </w:r>
      <w:r w:rsidR="002E5B34">
        <w:t>oprogramowaniem</w:t>
      </w:r>
      <w:r w:rsidR="00A02F09">
        <w:t xml:space="preserve"> różnego typu</w:t>
      </w:r>
      <w:r w:rsidR="00BF1BCF">
        <w:t xml:space="preserve">, </w:t>
      </w:r>
      <w:r w:rsidR="00BF1BCF" w:rsidRPr="00BF1BCF">
        <w:t>https://coderslab.pl/pl/blog/co-to-jest-api-wszystko-o-interfejsie-programowania-aplikacji</w:t>
      </w:r>
    </w:p>
  </w:footnote>
  <w:footnote w:id="7">
    <w:p w14:paraId="08AE854C" w14:textId="6272D7E4" w:rsidR="00B52857" w:rsidRDefault="00B52857">
      <w:pPr>
        <w:pStyle w:val="Tekstprzypisudolnego"/>
      </w:pPr>
      <w:r>
        <w:rPr>
          <w:rStyle w:val="Odwoanieprzypisudolnego"/>
        </w:rPr>
        <w:footnoteRef/>
      </w:r>
      <w:r>
        <w:t xml:space="preserve"> HTML (</w:t>
      </w:r>
      <w:proofErr w:type="spellStart"/>
      <w:r>
        <w:t>Hyper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E217D">
        <w:t xml:space="preserve"> to standardowy język znaczników, wykorzystywany przy tworzeniu i wyświetlaniu stron internetowych w przeglądarce, </w:t>
      </w:r>
      <w:r w:rsidR="00CE217D" w:rsidRPr="00CE217D">
        <w:t>https://adboosters.pl/tworzenie-stron-internetowych/co-to-jest-html-i-do-czego-sluzy-poznaj-najpopularniejsze-znaczniki-i-atrybuty/</w:t>
      </w:r>
    </w:p>
  </w:footnote>
  <w:footnote w:id="8">
    <w:p w14:paraId="53899A30" w14:textId="689E1DCF" w:rsidR="000834E9" w:rsidRDefault="000834E9">
      <w:pPr>
        <w:pStyle w:val="Tekstprzypisudolnego"/>
      </w:pPr>
      <w:r>
        <w:rPr>
          <w:rStyle w:val="Odwoanieprzypisudolnego"/>
        </w:rPr>
        <w:footnoteRef/>
      </w:r>
      <w:r>
        <w:t xml:space="preserve"> 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B70FB6">
        <w:t xml:space="preserve"> </w:t>
      </w:r>
      <w:r w:rsidR="00CA2823">
        <w:t xml:space="preserve">to język używany do opisu układu elementów i sposobu ich wyświetlania na stronie, </w:t>
      </w:r>
      <w:r w:rsidR="00CA2823" w:rsidRPr="00CA2823">
        <w:t>https://udigroup.pl/blog/co-to-jest-jezyk-css-kaskadowe-arkusze-stylow/</w:t>
      </w:r>
    </w:p>
  </w:footnote>
  <w:footnote w:id="9">
    <w:p w14:paraId="7C5C3126" w14:textId="77777777" w:rsidR="001B4BFF" w:rsidRDefault="001B4BFF" w:rsidP="001B4BFF">
      <w:pPr>
        <w:pStyle w:val="Tekstprzypisudolnego"/>
      </w:pPr>
      <w:r>
        <w:rPr>
          <w:rStyle w:val="Odwoanieprzypisudolnego"/>
        </w:rPr>
        <w:footnoteRef/>
      </w:r>
      <w:r>
        <w:t xml:space="preserve"> Framework to szkielet budowy aplikacji, dostarczający biblioteki oraz komponenty potrzebne do działania aplikacji, </w:t>
      </w:r>
      <w:r w:rsidRPr="00984F0E">
        <w:t>https://mayko.pl/slownik-e-marketingu/framework/</w:t>
      </w:r>
    </w:p>
  </w:footnote>
  <w:footnote w:id="10">
    <w:p w14:paraId="01DE4D84" w14:textId="789806DF" w:rsidR="009C7E06" w:rsidRDefault="009C7E06">
      <w:pPr>
        <w:pStyle w:val="Tekstprzypisudolnego"/>
      </w:pPr>
      <w:r>
        <w:rPr>
          <w:rStyle w:val="Odwoanieprzypisudolnego"/>
        </w:rPr>
        <w:footnoteRef/>
      </w:r>
      <w:r>
        <w:t xml:space="preserve"> DOM (</w:t>
      </w:r>
      <w:proofErr w:type="spellStart"/>
      <w:r>
        <w:t>Document</w:t>
      </w:r>
      <w:proofErr w:type="spellEnd"/>
      <w:r>
        <w:t xml:space="preserve"> Object Model) reprezentuje w pamięci komputera strukturę dokumentu HTML w postaci modelu obiektowego, </w:t>
      </w:r>
      <w:r w:rsidRPr="009C7E06">
        <w:t>https://miroslawzelent.pl/kurs-javascript/document-object-model-dom-hierarchia/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E471D"/>
    <w:multiLevelType w:val="multilevel"/>
    <w:tmpl w:val="A8927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4016B9"/>
    <w:multiLevelType w:val="multilevel"/>
    <w:tmpl w:val="D2F8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66CB4120"/>
    <w:multiLevelType w:val="multilevel"/>
    <w:tmpl w:val="49A2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0F2683"/>
    <w:multiLevelType w:val="multilevel"/>
    <w:tmpl w:val="57C8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7D0742"/>
    <w:multiLevelType w:val="multilevel"/>
    <w:tmpl w:val="361AE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7187169">
    <w:abstractNumId w:val="2"/>
  </w:num>
  <w:num w:numId="2" w16cid:durableId="1455639576">
    <w:abstractNumId w:val="0"/>
  </w:num>
  <w:num w:numId="3" w16cid:durableId="804084808">
    <w:abstractNumId w:val="3"/>
  </w:num>
  <w:num w:numId="4" w16cid:durableId="2084331851">
    <w:abstractNumId w:val="5"/>
  </w:num>
  <w:num w:numId="5" w16cid:durableId="2063209062">
    <w:abstractNumId w:val="4"/>
  </w:num>
  <w:num w:numId="6" w16cid:durableId="1950698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0153F"/>
    <w:rsid w:val="0000267B"/>
    <w:rsid w:val="00010F3E"/>
    <w:rsid w:val="00011D6D"/>
    <w:rsid w:val="00012517"/>
    <w:rsid w:val="000237F5"/>
    <w:rsid w:val="00024599"/>
    <w:rsid w:val="00027B9A"/>
    <w:rsid w:val="000400E8"/>
    <w:rsid w:val="00040976"/>
    <w:rsid w:val="00040AF2"/>
    <w:rsid w:val="000457B5"/>
    <w:rsid w:val="0005639B"/>
    <w:rsid w:val="00060597"/>
    <w:rsid w:val="00061250"/>
    <w:rsid w:val="00064C36"/>
    <w:rsid w:val="00064D18"/>
    <w:rsid w:val="00064FB2"/>
    <w:rsid w:val="00070422"/>
    <w:rsid w:val="0007206A"/>
    <w:rsid w:val="000834E9"/>
    <w:rsid w:val="00083CC0"/>
    <w:rsid w:val="00084EE7"/>
    <w:rsid w:val="00087CE6"/>
    <w:rsid w:val="00092B01"/>
    <w:rsid w:val="00094406"/>
    <w:rsid w:val="000A34CC"/>
    <w:rsid w:val="000C10D4"/>
    <w:rsid w:val="000C597D"/>
    <w:rsid w:val="000D3EE0"/>
    <w:rsid w:val="000D61DC"/>
    <w:rsid w:val="000D694F"/>
    <w:rsid w:val="000D7F2D"/>
    <w:rsid w:val="000E017D"/>
    <w:rsid w:val="000E35F1"/>
    <w:rsid w:val="000E7EDC"/>
    <w:rsid w:val="000F6666"/>
    <w:rsid w:val="00105291"/>
    <w:rsid w:val="001074A0"/>
    <w:rsid w:val="00107A90"/>
    <w:rsid w:val="00107D28"/>
    <w:rsid w:val="00121A11"/>
    <w:rsid w:val="001228AD"/>
    <w:rsid w:val="00122BDC"/>
    <w:rsid w:val="0012369C"/>
    <w:rsid w:val="00124F29"/>
    <w:rsid w:val="00130D23"/>
    <w:rsid w:val="00131834"/>
    <w:rsid w:val="001366B5"/>
    <w:rsid w:val="00137ADB"/>
    <w:rsid w:val="001400DC"/>
    <w:rsid w:val="00142167"/>
    <w:rsid w:val="00143C5B"/>
    <w:rsid w:val="00144CA2"/>
    <w:rsid w:val="00145B6F"/>
    <w:rsid w:val="00146289"/>
    <w:rsid w:val="001466A0"/>
    <w:rsid w:val="00146BEA"/>
    <w:rsid w:val="00151913"/>
    <w:rsid w:val="00152A5F"/>
    <w:rsid w:val="001558F4"/>
    <w:rsid w:val="0016080E"/>
    <w:rsid w:val="00161A0B"/>
    <w:rsid w:val="001626D4"/>
    <w:rsid w:val="00162951"/>
    <w:rsid w:val="0017415F"/>
    <w:rsid w:val="00176585"/>
    <w:rsid w:val="00177391"/>
    <w:rsid w:val="00180C86"/>
    <w:rsid w:val="00184A11"/>
    <w:rsid w:val="00185153"/>
    <w:rsid w:val="001864B0"/>
    <w:rsid w:val="001931B2"/>
    <w:rsid w:val="00197C9F"/>
    <w:rsid w:val="001A397A"/>
    <w:rsid w:val="001A65D3"/>
    <w:rsid w:val="001A76A4"/>
    <w:rsid w:val="001B3AF8"/>
    <w:rsid w:val="001B4BFF"/>
    <w:rsid w:val="001C0BA0"/>
    <w:rsid w:val="001C3CD0"/>
    <w:rsid w:val="001C506E"/>
    <w:rsid w:val="001C614E"/>
    <w:rsid w:val="001D063A"/>
    <w:rsid w:val="001D3E5F"/>
    <w:rsid w:val="001D5C3B"/>
    <w:rsid w:val="001D6211"/>
    <w:rsid w:val="001E1D0B"/>
    <w:rsid w:val="001E1D18"/>
    <w:rsid w:val="001E46D8"/>
    <w:rsid w:val="001E51AD"/>
    <w:rsid w:val="001F2F7D"/>
    <w:rsid w:val="001F7388"/>
    <w:rsid w:val="0020050C"/>
    <w:rsid w:val="0020541F"/>
    <w:rsid w:val="00207D05"/>
    <w:rsid w:val="0021382F"/>
    <w:rsid w:val="00213D0E"/>
    <w:rsid w:val="002154C7"/>
    <w:rsid w:val="00215519"/>
    <w:rsid w:val="00217D88"/>
    <w:rsid w:val="00221EA5"/>
    <w:rsid w:val="00236C1A"/>
    <w:rsid w:val="00243287"/>
    <w:rsid w:val="00247FBC"/>
    <w:rsid w:val="00251B94"/>
    <w:rsid w:val="00254E7D"/>
    <w:rsid w:val="00255CAC"/>
    <w:rsid w:val="00260BE6"/>
    <w:rsid w:val="00262CC5"/>
    <w:rsid w:val="002747E7"/>
    <w:rsid w:val="00275428"/>
    <w:rsid w:val="00275D88"/>
    <w:rsid w:val="002763FE"/>
    <w:rsid w:val="0027729F"/>
    <w:rsid w:val="002833AC"/>
    <w:rsid w:val="00284E1E"/>
    <w:rsid w:val="002866E1"/>
    <w:rsid w:val="002A4A6C"/>
    <w:rsid w:val="002B0F1E"/>
    <w:rsid w:val="002B13B5"/>
    <w:rsid w:val="002B1688"/>
    <w:rsid w:val="002B3605"/>
    <w:rsid w:val="002B4D6F"/>
    <w:rsid w:val="002B7E8B"/>
    <w:rsid w:val="002C1B16"/>
    <w:rsid w:val="002C6871"/>
    <w:rsid w:val="002D0FE9"/>
    <w:rsid w:val="002D4CED"/>
    <w:rsid w:val="002E5B34"/>
    <w:rsid w:val="002E7882"/>
    <w:rsid w:val="003030B4"/>
    <w:rsid w:val="0030313F"/>
    <w:rsid w:val="0030354E"/>
    <w:rsid w:val="00304E82"/>
    <w:rsid w:val="003054DD"/>
    <w:rsid w:val="00307437"/>
    <w:rsid w:val="003079AE"/>
    <w:rsid w:val="00310B56"/>
    <w:rsid w:val="00311CF2"/>
    <w:rsid w:val="00320EAF"/>
    <w:rsid w:val="00324DFD"/>
    <w:rsid w:val="00325413"/>
    <w:rsid w:val="00326FD4"/>
    <w:rsid w:val="0032760E"/>
    <w:rsid w:val="00332CCD"/>
    <w:rsid w:val="003333F4"/>
    <w:rsid w:val="003334A8"/>
    <w:rsid w:val="00335DA9"/>
    <w:rsid w:val="00340D59"/>
    <w:rsid w:val="00346B30"/>
    <w:rsid w:val="00350316"/>
    <w:rsid w:val="003515F3"/>
    <w:rsid w:val="00353A74"/>
    <w:rsid w:val="00354FBF"/>
    <w:rsid w:val="003558E4"/>
    <w:rsid w:val="003562B7"/>
    <w:rsid w:val="00357200"/>
    <w:rsid w:val="003722F3"/>
    <w:rsid w:val="003731C8"/>
    <w:rsid w:val="003736DF"/>
    <w:rsid w:val="00376ECF"/>
    <w:rsid w:val="00385C31"/>
    <w:rsid w:val="00390566"/>
    <w:rsid w:val="003A5ECE"/>
    <w:rsid w:val="003A5F29"/>
    <w:rsid w:val="003A706B"/>
    <w:rsid w:val="003B2F5D"/>
    <w:rsid w:val="003B546D"/>
    <w:rsid w:val="003C038D"/>
    <w:rsid w:val="003C0E42"/>
    <w:rsid w:val="003C6918"/>
    <w:rsid w:val="003D2E7F"/>
    <w:rsid w:val="003D4C83"/>
    <w:rsid w:val="003D5215"/>
    <w:rsid w:val="003D67DD"/>
    <w:rsid w:val="003E39A2"/>
    <w:rsid w:val="003E63C1"/>
    <w:rsid w:val="003F3D4C"/>
    <w:rsid w:val="003F4867"/>
    <w:rsid w:val="003F5641"/>
    <w:rsid w:val="00401AD0"/>
    <w:rsid w:val="00413D56"/>
    <w:rsid w:val="004161AE"/>
    <w:rsid w:val="0042009B"/>
    <w:rsid w:val="00420D3B"/>
    <w:rsid w:val="00422134"/>
    <w:rsid w:val="004221C8"/>
    <w:rsid w:val="004230A6"/>
    <w:rsid w:val="00423D8E"/>
    <w:rsid w:val="0042788A"/>
    <w:rsid w:val="00430DD0"/>
    <w:rsid w:val="00433543"/>
    <w:rsid w:val="0043422C"/>
    <w:rsid w:val="00437D53"/>
    <w:rsid w:val="004438DC"/>
    <w:rsid w:val="00453090"/>
    <w:rsid w:val="004541E8"/>
    <w:rsid w:val="00455675"/>
    <w:rsid w:val="004561A2"/>
    <w:rsid w:val="0046346B"/>
    <w:rsid w:val="00463D95"/>
    <w:rsid w:val="004764ED"/>
    <w:rsid w:val="004848BF"/>
    <w:rsid w:val="004910AF"/>
    <w:rsid w:val="00491238"/>
    <w:rsid w:val="00494CDE"/>
    <w:rsid w:val="00495C37"/>
    <w:rsid w:val="004A10F2"/>
    <w:rsid w:val="004A2D69"/>
    <w:rsid w:val="004A415A"/>
    <w:rsid w:val="004B1FFE"/>
    <w:rsid w:val="004B5B80"/>
    <w:rsid w:val="004B77B4"/>
    <w:rsid w:val="004C0B69"/>
    <w:rsid w:val="004C29B5"/>
    <w:rsid w:val="004C7E62"/>
    <w:rsid w:val="004D65B3"/>
    <w:rsid w:val="004D6C44"/>
    <w:rsid w:val="004E2E78"/>
    <w:rsid w:val="004E55E8"/>
    <w:rsid w:val="004F04A9"/>
    <w:rsid w:val="004F1DEE"/>
    <w:rsid w:val="004F6369"/>
    <w:rsid w:val="0051433A"/>
    <w:rsid w:val="0051474E"/>
    <w:rsid w:val="00515B23"/>
    <w:rsid w:val="005202C5"/>
    <w:rsid w:val="0052395E"/>
    <w:rsid w:val="005244FE"/>
    <w:rsid w:val="00525767"/>
    <w:rsid w:val="00527E94"/>
    <w:rsid w:val="005307BD"/>
    <w:rsid w:val="00536D77"/>
    <w:rsid w:val="00542696"/>
    <w:rsid w:val="0054633F"/>
    <w:rsid w:val="005472CC"/>
    <w:rsid w:val="00550C6B"/>
    <w:rsid w:val="005627F3"/>
    <w:rsid w:val="005712C9"/>
    <w:rsid w:val="00575FBF"/>
    <w:rsid w:val="00576BC6"/>
    <w:rsid w:val="00580303"/>
    <w:rsid w:val="00582B99"/>
    <w:rsid w:val="0058620E"/>
    <w:rsid w:val="00586D00"/>
    <w:rsid w:val="005938B3"/>
    <w:rsid w:val="00593C5F"/>
    <w:rsid w:val="00597548"/>
    <w:rsid w:val="005A3233"/>
    <w:rsid w:val="005A4776"/>
    <w:rsid w:val="005A4FED"/>
    <w:rsid w:val="005A5349"/>
    <w:rsid w:val="005A6521"/>
    <w:rsid w:val="005B2F32"/>
    <w:rsid w:val="005B4865"/>
    <w:rsid w:val="005B4C80"/>
    <w:rsid w:val="005C241D"/>
    <w:rsid w:val="005C43E6"/>
    <w:rsid w:val="005C6EBE"/>
    <w:rsid w:val="005C76AD"/>
    <w:rsid w:val="005C7743"/>
    <w:rsid w:val="005D0CBD"/>
    <w:rsid w:val="005D1881"/>
    <w:rsid w:val="005D4213"/>
    <w:rsid w:val="005D782F"/>
    <w:rsid w:val="005E6392"/>
    <w:rsid w:val="005E71B7"/>
    <w:rsid w:val="005E75C7"/>
    <w:rsid w:val="005E7EF9"/>
    <w:rsid w:val="005F3D36"/>
    <w:rsid w:val="005F6F1F"/>
    <w:rsid w:val="006009D2"/>
    <w:rsid w:val="00604B11"/>
    <w:rsid w:val="00610D07"/>
    <w:rsid w:val="00621057"/>
    <w:rsid w:val="006214C9"/>
    <w:rsid w:val="00621627"/>
    <w:rsid w:val="00623C14"/>
    <w:rsid w:val="00625366"/>
    <w:rsid w:val="00625E2D"/>
    <w:rsid w:val="006261C8"/>
    <w:rsid w:val="00627609"/>
    <w:rsid w:val="006307A5"/>
    <w:rsid w:val="006309C2"/>
    <w:rsid w:val="00631543"/>
    <w:rsid w:val="00634186"/>
    <w:rsid w:val="00636A91"/>
    <w:rsid w:val="00636ED8"/>
    <w:rsid w:val="006437C6"/>
    <w:rsid w:val="00646ACD"/>
    <w:rsid w:val="00654971"/>
    <w:rsid w:val="006557BB"/>
    <w:rsid w:val="00656319"/>
    <w:rsid w:val="0065745E"/>
    <w:rsid w:val="00657578"/>
    <w:rsid w:val="006623C9"/>
    <w:rsid w:val="00662F18"/>
    <w:rsid w:val="0066324A"/>
    <w:rsid w:val="00663FD6"/>
    <w:rsid w:val="00665D89"/>
    <w:rsid w:val="006668D0"/>
    <w:rsid w:val="00670573"/>
    <w:rsid w:val="006705CD"/>
    <w:rsid w:val="0067150B"/>
    <w:rsid w:val="00682374"/>
    <w:rsid w:val="006853A1"/>
    <w:rsid w:val="006860D0"/>
    <w:rsid w:val="00687C70"/>
    <w:rsid w:val="0069109C"/>
    <w:rsid w:val="00691B1B"/>
    <w:rsid w:val="006962B5"/>
    <w:rsid w:val="006A0B7E"/>
    <w:rsid w:val="006A1C42"/>
    <w:rsid w:val="006A42B9"/>
    <w:rsid w:val="006B399A"/>
    <w:rsid w:val="006B723D"/>
    <w:rsid w:val="006C3A76"/>
    <w:rsid w:val="006C4C9C"/>
    <w:rsid w:val="006D42AB"/>
    <w:rsid w:val="006D4AE7"/>
    <w:rsid w:val="006D5E83"/>
    <w:rsid w:val="006D6609"/>
    <w:rsid w:val="006E733F"/>
    <w:rsid w:val="006F2B8C"/>
    <w:rsid w:val="006F37FF"/>
    <w:rsid w:val="0070394E"/>
    <w:rsid w:val="00703A86"/>
    <w:rsid w:val="00703C4D"/>
    <w:rsid w:val="007046F1"/>
    <w:rsid w:val="00714386"/>
    <w:rsid w:val="00716715"/>
    <w:rsid w:val="00717FBE"/>
    <w:rsid w:val="007200A7"/>
    <w:rsid w:val="00721903"/>
    <w:rsid w:val="00721F5D"/>
    <w:rsid w:val="007259D2"/>
    <w:rsid w:val="00732D1E"/>
    <w:rsid w:val="00736746"/>
    <w:rsid w:val="00743789"/>
    <w:rsid w:val="00743EF3"/>
    <w:rsid w:val="00745E72"/>
    <w:rsid w:val="007460FC"/>
    <w:rsid w:val="00750725"/>
    <w:rsid w:val="007521DE"/>
    <w:rsid w:val="0075367B"/>
    <w:rsid w:val="00753C0C"/>
    <w:rsid w:val="0075513C"/>
    <w:rsid w:val="007563F9"/>
    <w:rsid w:val="00765C8F"/>
    <w:rsid w:val="0076718C"/>
    <w:rsid w:val="00781518"/>
    <w:rsid w:val="00782DB1"/>
    <w:rsid w:val="00786D5B"/>
    <w:rsid w:val="00794D21"/>
    <w:rsid w:val="00796B34"/>
    <w:rsid w:val="00796EF5"/>
    <w:rsid w:val="007A2274"/>
    <w:rsid w:val="007A4532"/>
    <w:rsid w:val="007B1A92"/>
    <w:rsid w:val="007B624B"/>
    <w:rsid w:val="007D0AA0"/>
    <w:rsid w:val="007E3D51"/>
    <w:rsid w:val="007E4C1B"/>
    <w:rsid w:val="007F3FB3"/>
    <w:rsid w:val="007F5C72"/>
    <w:rsid w:val="0080629B"/>
    <w:rsid w:val="008109EC"/>
    <w:rsid w:val="00814301"/>
    <w:rsid w:val="008154A6"/>
    <w:rsid w:val="0081612E"/>
    <w:rsid w:val="00817287"/>
    <w:rsid w:val="00817EC8"/>
    <w:rsid w:val="00822676"/>
    <w:rsid w:val="008235AE"/>
    <w:rsid w:val="00823AA9"/>
    <w:rsid w:val="00841FCB"/>
    <w:rsid w:val="00842196"/>
    <w:rsid w:val="008423CD"/>
    <w:rsid w:val="0085362D"/>
    <w:rsid w:val="0086100F"/>
    <w:rsid w:val="00863E8C"/>
    <w:rsid w:val="00864290"/>
    <w:rsid w:val="00870172"/>
    <w:rsid w:val="008712A5"/>
    <w:rsid w:val="00871AA2"/>
    <w:rsid w:val="00873CBC"/>
    <w:rsid w:val="00877C02"/>
    <w:rsid w:val="008825C4"/>
    <w:rsid w:val="00883198"/>
    <w:rsid w:val="008A0B2A"/>
    <w:rsid w:val="008A28D6"/>
    <w:rsid w:val="008A385D"/>
    <w:rsid w:val="008B4CAD"/>
    <w:rsid w:val="008C1E6E"/>
    <w:rsid w:val="008C417C"/>
    <w:rsid w:val="008C4840"/>
    <w:rsid w:val="008C75A7"/>
    <w:rsid w:val="008D14B3"/>
    <w:rsid w:val="008D25C9"/>
    <w:rsid w:val="008D7048"/>
    <w:rsid w:val="008E1BCF"/>
    <w:rsid w:val="008E2F3A"/>
    <w:rsid w:val="008E5817"/>
    <w:rsid w:val="008F1C11"/>
    <w:rsid w:val="008F296F"/>
    <w:rsid w:val="008F3059"/>
    <w:rsid w:val="008F5D96"/>
    <w:rsid w:val="0090227A"/>
    <w:rsid w:val="009028D4"/>
    <w:rsid w:val="009065F6"/>
    <w:rsid w:val="009071C9"/>
    <w:rsid w:val="00911278"/>
    <w:rsid w:val="00915FEA"/>
    <w:rsid w:val="009214D4"/>
    <w:rsid w:val="00942F61"/>
    <w:rsid w:val="00944B6E"/>
    <w:rsid w:val="00945FC4"/>
    <w:rsid w:val="00953029"/>
    <w:rsid w:val="00955691"/>
    <w:rsid w:val="00962830"/>
    <w:rsid w:val="00963BF6"/>
    <w:rsid w:val="00971B61"/>
    <w:rsid w:val="00974C5F"/>
    <w:rsid w:val="00983CCD"/>
    <w:rsid w:val="00984D8F"/>
    <w:rsid w:val="00984F0E"/>
    <w:rsid w:val="00996442"/>
    <w:rsid w:val="00996CAB"/>
    <w:rsid w:val="00997CFE"/>
    <w:rsid w:val="009A004C"/>
    <w:rsid w:val="009A3DCB"/>
    <w:rsid w:val="009B22D5"/>
    <w:rsid w:val="009C383C"/>
    <w:rsid w:val="009C5D7B"/>
    <w:rsid w:val="009C6CF9"/>
    <w:rsid w:val="009C7E06"/>
    <w:rsid w:val="009D4DDE"/>
    <w:rsid w:val="009E02E7"/>
    <w:rsid w:val="009E0640"/>
    <w:rsid w:val="009E16A1"/>
    <w:rsid w:val="009E581A"/>
    <w:rsid w:val="009E59D1"/>
    <w:rsid w:val="009E6993"/>
    <w:rsid w:val="009F1591"/>
    <w:rsid w:val="009F3884"/>
    <w:rsid w:val="009F4D26"/>
    <w:rsid w:val="009F60C8"/>
    <w:rsid w:val="00A00520"/>
    <w:rsid w:val="00A02F09"/>
    <w:rsid w:val="00A1092F"/>
    <w:rsid w:val="00A10AD0"/>
    <w:rsid w:val="00A1489C"/>
    <w:rsid w:val="00A222B7"/>
    <w:rsid w:val="00A256EE"/>
    <w:rsid w:val="00A26748"/>
    <w:rsid w:val="00A2676C"/>
    <w:rsid w:val="00A274ED"/>
    <w:rsid w:val="00A276CD"/>
    <w:rsid w:val="00A303CD"/>
    <w:rsid w:val="00A335BF"/>
    <w:rsid w:val="00A34DF0"/>
    <w:rsid w:val="00A361F1"/>
    <w:rsid w:val="00A369D2"/>
    <w:rsid w:val="00A37579"/>
    <w:rsid w:val="00A42312"/>
    <w:rsid w:val="00A44E77"/>
    <w:rsid w:val="00A470A2"/>
    <w:rsid w:val="00A50A5A"/>
    <w:rsid w:val="00A51222"/>
    <w:rsid w:val="00A51F3F"/>
    <w:rsid w:val="00A54AAD"/>
    <w:rsid w:val="00A55164"/>
    <w:rsid w:val="00A57109"/>
    <w:rsid w:val="00A608EB"/>
    <w:rsid w:val="00A61BCE"/>
    <w:rsid w:val="00A61F57"/>
    <w:rsid w:val="00A63ED7"/>
    <w:rsid w:val="00A64657"/>
    <w:rsid w:val="00A70E79"/>
    <w:rsid w:val="00A741C8"/>
    <w:rsid w:val="00A8510E"/>
    <w:rsid w:val="00A85C66"/>
    <w:rsid w:val="00A864F3"/>
    <w:rsid w:val="00A932D8"/>
    <w:rsid w:val="00A965D7"/>
    <w:rsid w:val="00A967DA"/>
    <w:rsid w:val="00A9730D"/>
    <w:rsid w:val="00A97A4E"/>
    <w:rsid w:val="00AA4911"/>
    <w:rsid w:val="00AA7780"/>
    <w:rsid w:val="00AB474F"/>
    <w:rsid w:val="00AB57F0"/>
    <w:rsid w:val="00AB5B7C"/>
    <w:rsid w:val="00AC00FF"/>
    <w:rsid w:val="00AC293D"/>
    <w:rsid w:val="00AC33DC"/>
    <w:rsid w:val="00AC346D"/>
    <w:rsid w:val="00AC34CB"/>
    <w:rsid w:val="00AC4222"/>
    <w:rsid w:val="00AC5532"/>
    <w:rsid w:val="00AD2A0E"/>
    <w:rsid w:val="00AD3474"/>
    <w:rsid w:val="00AD3794"/>
    <w:rsid w:val="00AE04A0"/>
    <w:rsid w:val="00AE1BA0"/>
    <w:rsid w:val="00AE23F3"/>
    <w:rsid w:val="00AE7A7A"/>
    <w:rsid w:val="00AF047F"/>
    <w:rsid w:val="00AF08D5"/>
    <w:rsid w:val="00AF0F0B"/>
    <w:rsid w:val="00AF3591"/>
    <w:rsid w:val="00B03259"/>
    <w:rsid w:val="00B03CA4"/>
    <w:rsid w:val="00B10087"/>
    <w:rsid w:val="00B109B4"/>
    <w:rsid w:val="00B10D11"/>
    <w:rsid w:val="00B1569A"/>
    <w:rsid w:val="00B17F3F"/>
    <w:rsid w:val="00B17F9E"/>
    <w:rsid w:val="00B20D25"/>
    <w:rsid w:val="00B24BFF"/>
    <w:rsid w:val="00B351EA"/>
    <w:rsid w:val="00B35539"/>
    <w:rsid w:val="00B36867"/>
    <w:rsid w:val="00B5000E"/>
    <w:rsid w:val="00B522AC"/>
    <w:rsid w:val="00B52658"/>
    <w:rsid w:val="00B52857"/>
    <w:rsid w:val="00B5359E"/>
    <w:rsid w:val="00B5396A"/>
    <w:rsid w:val="00B643F7"/>
    <w:rsid w:val="00B6500E"/>
    <w:rsid w:val="00B70FB6"/>
    <w:rsid w:val="00B71B39"/>
    <w:rsid w:val="00B74A88"/>
    <w:rsid w:val="00B8008E"/>
    <w:rsid w:val="00B83469"/>
    <w:rsid w:val="00B932F2"/>
    <w:rsid w:val="00B95568"/>
    <w:rsid w:val="00BA22C2"/>
    <w:rsid w:val="00BA2505"/>
    <w:rsid w:val="00BA5CF2"/>
    <w:rsid w:val="00BB4ED4"/>
    <w:rsid w:val="00BB5CFF"/>
    <w:rsid w:val="00BB636A"/>
    <w:rsid w:val="00BC10EA"/>
    <w:rsid w:val="00BC55AB"/>
    <w:rsid w:val="00BC6EF9"/>
    <w:rsid w:val="00BD0947"/>
    <w:rsid w:val="00BD0AFD"/>
    <w:rsid w:val="00BE06B2"/>
    <w:rsid w:val="00BE1248"/>
    <w:rsid w:val="00BE5A1D"/>
    <w:rsid w:val="00BE5E25"/>
    <w:rsid w:val="00BF1BCF"/>
    <w:rsid w:val="00BF2CE8"/>
    <w:rsid w:val="00C06363"/>
    <w:rsid w:val="00C1081F"/>
    <w:rsid w:val="00C1157F"/>
    <w:rsid w:val="00C145BA"/>
    <w:rsid w:val="00C146A0"/>
    <w:rsid w:val="00C15534"/>
    <w:rsid w:val="00C207E6"/>
    <w:rsid w:val="00C2282B"/>
    <w:rsid w:val="00C306C5"/>
    <w:rsid w:val="00C344AE"/>
    <w:rsid w:val="00C36FEF"/>
    <w:rsid w:val="00C44A54"/>
    <w:rsid w:val="00C5291F"/>
    <w:rsid w:val="00C54D8F"/>
    <w:rsid w:val="00C55693"/>
    <w:rsid w:val="00C55D04"/>
    <w:rsid w:val="00C57D59"/>
    <w:rsid w:val="00C57FE7"/>
    <w:rsid w:val="00C64084"/>
    <w:rsid w:val="00C669BA"/>
    <w:rsid w:val="00C716B1"/>
    <w:rsid w:val="00C738B6"/>
    <w:rsid w:val="00C80C71"/>
    <w:rsid w:val="00C825BC"/>
    <w:rsid w:val="00C82B7F"/>
    <w:rsid w:val="00C9057A"/>
    <w:rsid w:val="00C9185F"/>
    <w:rsid w:val="00C91A7B"/>
    <w:rsid w:val="00C92253"/>
    <w:rsid w:val="00C92D5A"/>
    <w:rsid w:val="00C93284"/>
    <w:rsid w:val="00C941F4"/>
    <w:rsid w:val="00C9454E"/>
    <w:rsid w:val="00C97719"/>
    <w:rsid w:val="00CA2823"/>
    <w:rsid w:val="00CA48F7"/>
    <w:rsid w:val="00CB05B2"/>
    <w:rsid w:val="00CB4B10"/>
    <w:rsid w:val="00CC2D78"/>
    <w:rsid w:val="00CC4BD0"/>
    <w:rsid w:val="00CC4F99"/>
    <w:rsid w:val="00CD1775"/>
    <w:rsid w:val="00CE16B7"/>
    <w:rsid w:val="00CE217D"/>
    <w:rsid w:val="00CE58B4"/>
    <w:rsid w:val="00CE66FC"/>
    <w:rsid w:val="00CF2364"/>
    <w:rsid w:val="00CF3E69"/>
    <w:rsid w:val="00D005DE"/>
    <w:rsid w:val="00D00FE7"/>
    <w:rsid w:val="00D07C5C"/>
    <w:rsid w:val="00D14B91"/>
    <w:rsid w:val="00D16BD8"/>
    <w:rsid w:val="00D22275"/>
    <w:rsid w:val="00D314F5"/>
    <w:rsid w:val="00D444A0"/>
    <w:rsid w:val="00D46484"/>
    <w:rsid w:val="00D469BE"/>
    <w:rsid w:val="00D471F2"/>
    <w:rsid w:val="00D553F4"/>
    <w:rsid w:val="00D56719"/>
    <w:rsid w:val="00D6480B"/>
    <w:rsid w:val="00D71707"/>
    <w:rsid w:val="00D72AC3"/>
    <w:rsid w:val="00D76127"/>
    <w:rsid w:val="00D769FD"/>
    <w:rsid w:val="00D801C9"/>
    <w:rsid w:val="00D8283A"/>
    <w:rsid w:val="00D85EC4"/>
    <w:rsid w:val="00D90D14"/>
    <w:rsid w:val="00D90D35"/>
    <w:rsid w:val="00D91B49"/>
    <w:rsid w:val="00D93AD2"/>
    <w:rsid w:val="00DA1C5A"/>
    <w:rsid w:val="00DA45E7"/>
    <w:rsid w:val="00DA667E"/>
    <w:rsid w:val="00DA76C2"/>
    <w:rsid w:val="00DB1461"/>
    <w:rsid w:val="00DB1976"/>
    <w:rsid w:val="00DB6578"/>
    <w:rsid w:val="00DB6882"/>
    <w:rsid w:val="00DC16A7"/>
    <w:rsid w:val="00DC4FCE"/>
    <w:rsid w:val="00DE1C0D"/>
    <w:rsid w:val="00DE5D62"/>
    <w:rsid w:val="00DE7203"/>
    <w:rsid w:val="00DF68CA"/>
    <w:rsid w:val="00E07953"/>
    <w:rsid w:val="00E10258"/>
    <w:rsid w:val="00E117C5"/>
    <w:rsid w:val="00E11FAC"/>
    <w:rsid w:val="00E11FF1"/>
    <w:rsid w:val="00E2449C"/>
    <w:rsid w:val="00E26A3A"/>
    <w:rsid w:val="00E3215B"/>
    <w:rsid w:val="00E34451"/>
    <w:rsid w:val="00E355B8"/>
    <w:rsid w:val="00E37B0E"/>
    <w:rsid w:val="00E40FAB"/>
    <w:rsid w:val="00E415B3"/>
    <w:rsid w:val="00E4413E"/>
    <w:rsid w:val="00E4493A"/>
    <w:rsid w:val="00E453B6"/>
    <w:rsid w:val="00E50AA6"/>
    <w:rsid w:val="00E5620C"/>
    <w:rsid w:val="00E65C6E"/>
    <w:rsid w:val="00E715F6"/>
    <w:rsid w:val="00E75943"/>
    <w:rsid w:val="00E7673E"/>
    <w:rsid w:val="00E8340E"/>
    <w:rsid w:val="00E91815"/>
    <w:rsid w:val="00E93C31"/>
    <w:rsid w:val="00E96084"/>
    <w:rsid w:val="00E962FB"/>
    <w:rsid w:val="00EA47E9"/>
    <w:rsid w:val="00EA752D"/>
    <w:rsid w:val="00EB0DFE"/>
    <w:rsid w:val="00EB2B6F"/>
    <w:rsid w:val="00EC3A75"/>
    <w:rsid w:val="00EC3BF8"/>
    <w:rsid w:val="00EC54CA"/>
    <w:rsid w:val="00EC6D1A"/>
    <w:rsid w:val="00ED1A67"/>
    <w:rsid w:val="00ED2566"/>
    <w:rsid w:val="00ED43FD"/>
    <w:rsid w:val="00ED7F8A"/>
    <w:rsid w:val="00EE0F28"/>
    <w:rsid w:val="00EE44E4"/>
    <w:rsid w:val="00EF1627"/>
    <w:rsid w:val="00F005A0"/>
    <w:rsid w:val="00F05419"/>
    <w:rsid w:val="00F0623F"/>
    <w:rsid w:val="00F06CBF"/>
    <w:rsid w:val="00F13540"/>
    <w:rsid w:val="00F1474A"/>
    <w:rsid w:val="00F2333B"/>
    <w:rsid w:val="00F2432A"/>
    <w:rsid w:val="00F26C3E"/>
    <w:rsid w:val="00F4231F"/>
    <w:rsid w:val="00F4664B"/>
    <w:rsid w:val="00F52F24"/>
    <w:rsid w:val="00F531CF"/>
    <w:rsid w:val="00F533D5"/>
    <w:rsid w:val="00F571B5"/>
    <w:rsid w:val="00F67F94"/>
    <w:rsid w:val="00F72492"/>
    <w:rsid w:val="00F802A8"/>
    <w:rsid w:val="00F807CF"/>
    <w:rsid w:val="00F82DFD"/>
    <w:rsid w:val="00F83562"/>
    <w:rsid w:val="00F837FC"/>
    <w:rsid w:val="00F84DFD"/>
    <w:rsid w:val="00F86E68"/>
    <w:rsid w:val="00F87F42"/>
    <w:rsid w:val="00F90A94"/>
    <w:rsid w:val="00F95E7D"/>
    <w:rsid w:val="00FA1A42"/>
    <w:rsid w:val="00FB0781"/>
    <w:rsid w:val="00FB095B"/>
    <w:rsid w:val="00FB752C"/>
    <w:rsid w:val="00FC0349"/>
    <w:rsid w:val="00FC0A73"/>
    <w:rsid w:val="00FC22C6"/>
    <w:rsid w:val="00FC2EC7"/>
    <w:rsid w:val="00FC5E12"/>
    <w:rsid w:val="00FC61D7"/>
    <w:rsid w:val="00FD5BE7"/>
    <w:rsid w:val="00FD69E3"/>
    <w:rsid w:val="00FE2965"/>
    <w:rsid w:val="00FF0903"/>
    <w:rsid w:val="00FF18EA"/>
    <w:rsid w:val="00FF79B2"/>
    <w:rsid w:val="00FF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2747E7"/>
    <w:pPr>
      <w:spacing w:after="240" w:line="276" w:lineRule="auto"/>
      <w:ind w:firstLine="567"/>
      <w:contextualSpacing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2747E7"/>
    <w:rPr>
      <w:rFonts w:ascii="Times New Roman" w:hAnsi="Times New Roman" w:cs="Times New Roman"/>
      <w:color w:val="000000" w:themeColor="text1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  <w:style w:type="paragraph" w:customStyle="1" w:styleId="zdjcie">
    <w:name w:val="zdjęcie"/>
    <w:basedOn w:val="Normalny"/>
    <w:link w:val="zdjcieZnak"/>
    <w:qFormat/>
    <w:rsid w:val="00BE5E25"/>
    <w:pPr>
      <w:spacing w:after="240"/>
      <w:jc w:val="center"/>
    </w:pPr>
    <w:rPr>
      <w:rFonts w:ascii="Times New Roman" w:hAnsi="Times New Roman" w:cs="Times New Roman"/>
      <w:color w:val="0F4761" w:themeColor="accent1" w:themeShade="BF"/>
    </w:rPr>
  </w:style>
  <w:style w:type="character" w:customStyle="1" w:styleId="zdjcieZnak">
    <w:name w:val="zdjęcie Znak"/>
    <w:basedOn w:val="Domylnaczcionkaakapitu"/>
    <w:link w:val="zdjcie"/>
    <w:rsid w:val="00BE5E25"/>
    <w:rPr>
      <w:rFonts w:ascii="Times New Roman" w:hAnsi="Times New Roman" w:cs="Times New Roman"/>
      <w:color w:val="0F4761" w:themeColor="accent1" w:themeShade="BF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43287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243287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43287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DA667E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207E6"/>
    <w:rPr>
      <w:color w:val="605E5C"/>
      <w:shd w:val="clear" w:color="auto" w:fill="E1DFDD"/>
    </w:rPr>
  </w:style>
  <w:style w:type="paragraph" w:customStyle="1" w:styleId="articleparagraph">
    <w:name w:val="article__paragraph"/>
    <w:basedOn w:val="Normalny"/>
    <w:rsid w:val="00B522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44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1741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3</b:RefOrder>
  </b:Source>
  <b:Source>
    <b:Tag>Agn17</b:Tag>
    <b:SourceType>InternetSite</b:SourceType>
    <b:Guid>{883C72E2-0E25-4F69-BB08-792327EC8AF1}</b:Guid>
    <b:Author>
      <b:Author>
        <b:NameList>
          <b:Person>
            <b:Last>Wojtaszek</b:Last>
            <b:First>Agnieszka</b:First>
          </b:Person>
        </b:NameList>
      </b:Author>
    </b:Author>
    <b:Year>2017</b:Year>
    <b:Month>08</b:Month>
    <b:Day>28</b:Day>
    <b:URL>https://fixly.pl/niezbednik/fixly-o-nas/</b:URL>
    <b:RefOrder>5</b:RefOrder>
  </b:Source>
  <b:Source>
    <b:Tag>Fix</b:Tag>
    <b:SourceType>InternetSite</b:SourceType>
    <b:Guid>{AA2A71CA-617D-493F-A04B-6098324D1090}</b:Guid>
    <b:Title>Fixly</b:Title>
    <b:URL>https://fixly.pl/</b:URL>
    <b:RefOrder>4</b:RefOrder>
  </b:Source>
  <b:Source>
    <b:Tag>hom</b:Tag>
    <b:SourceType>InternetSite</b:SourceType>
    <b:Guid>{C3A1F3D8-BEE9-4404-AA10-56401818C882}</b:Guid>
    <b:Title>homerun</b:Title>
    <b:URL>https://homerun.pl/</b:URL>
    <b:RefOrder>7</b:RefOrder>
  </b:Source>
  <b:Source>
    <b:Tag>ofe</b:Tag>
    <b:SourceType>InternetSite</b:SourceType>
    <b:Guid>{3ACE4F03-55EE-4856-9D88-A9070A664381}</b:Guid>
    <b:Title>Oferteo</b:Title>
    <b:URL>https://www.oferteo.pl/</b:URL>
    <b:RefOrder>6</b:RefOrder>
  </b:Source>
  <b:Source>
    <b:Tag>epa24</b:Tag>
    <b:SourceType>InternetSite</b:SourceType>
    <b:Guid>{016EBCA3-B131-4E95-B68C-B5C7AE471595}</b:Guid>
    <b:Title>e-pasje</b:Title>
    <b:Year>2024</b:Year>
    <b:Author>
      <b:Author>
        <b:NameList>
          <b:Person>
            <b:Last>e-pasje</b:Last>
          </b:Person>
        </b:NameList>
      </b:Author>
    </b:Author>
    <b:Month>06</b:Month>
    <b:Day>19</b:Day>
    <b:URL>https://e-pasje.pl/wady-i-zalety-internetu/</b:URL>
    <b:RefOrder>1</b:RefOrder>
  </b:Source>
  <b:Source>
    <b:Tag>Mak23</b:Tag>
    <b:SourceType>InternetSite</b:SourceType>
    <b:Guid>{D22CB9BD-99BD-47F9-8D7F-E6FEBB7A7706}</b:Guid>
    <b:Author>
      <b:Author>
        <b:NameList>
          <b:Person>
            <b:Last>Maksym248</b:Last>
          </b:Person>
        </b:NameList>
      </b:Author>
    </b:Author>
    <b:Title>Silver Sharky</b:Title>
    <b:Year>2023</b:Year>
    <b:Month>07</b:Month>
    <b:Day>05</b:Day>
    <b:URL>https://silversharky.pl/pl/blog/Jak-Technologia-wplywa-na-nasze-zycie/74</b:URL>
    <b:RefOrder>2</b:RefOrder>
  </b:Source>
  <b:Source>
    <b:Tag>Fin</b:Tag>
    <b:SourceType>InternetSite</b:SourceType>
    <b:Guid>{C2D99DDB-006B-4F06-8C56-5BDB18C08BD3}</b:Guid>
    <b:Title>Fingoweb</b:Title>
    <b:URL>https://www.fingoweb.com/pl/slownik-it/postgresql/</b:URL>
    <b:RefOrder>8</b:RefOrder>
  </b:Source>
  <b:Source>
    <b:Tag>vav</b:Tag>
    <b:SourceType>InternetSite</b:SourceType>
    <b:Guid>{DD0D3464-EA4F-4A26-81BC-B82BE6BAE612}</b:Guid>
    <b:Title>vavatech</b:Title>
    <b:URL>https://vavatech.pl/technologie/bazy-danych/postgresql</b:URL>
    <b:RefOrder>9</b:RefOrder>
  </b:Source>
  <b:Source>
    <b:Tag>OVH</b:Tag>
    <b:SourceType>InternetSite</b:SourceType>
    <b:Guid>{50B0C184-0563-40A2-B3CF-99037FECB347}</b:Guid>
    <b:Title>OVHcloud</b:Title>
    <b:URL>https://www.ovhcloud.com/pl/lp/postgresql-definition/</b:URL>
    <b:RefOrder>10</b:RefOrder>
  </b:Source>
  <b:Source>
    <b:Tag>lin</b:Tag>
    <b:SourceType>InternetSite</b:SourceType>
    <b:Guid>{54B0BCC4-EB4A-4F1F-A786-C846DF3D8B11}</b:Guid>
    <b:Title>linuxpolska</b:Title>
    <b:URL>https://linuxpolska.com/pl/baza-wiedzy/blog/postgresql-najczesciej-wybierana-baza-danych-przez-deweloperow-i-przyszlosc-dbms/</b:URL>
    <b:RefOrder>11</b:RefOrder>
  </b:Source>
  <b:Source>
    <b:Tag>lin1</b:Tag>
    <b:SourceType>InternetSite</b:SourceType>
    <b:Guid>{23DDFBB4-3982-4C1C-A1C3-60E78BAEC9F3}</b:Guid>
    <b:Title>linuxpolska</b:Title>
    <b:URL>https://linuxpolska.com/pl/baza-wiedzy/blog/postgresql-najczesciej-wybierana-baza-danych-przez-deweloperow-i-przyszlosc-dbms/</b:URL>
    <b:RefOrder>12</b:RefOrder>
  </b:Source>
  <b:Source>
    <b:Tag>Tom23</b:Tag>
    <b:SourceType>InternetSite</b:SourceType>
    <b:Guid>{1A768783-2863-416F-BDD7-7E6ABDD044DD}</b:Guid>
    <b:Author>
      <b:Author>
        <b:NameList>
          <b:Person>
            <b:Last>Kozon</b:Last>
            <b:First>Tomaszs</b:First>
          </b:Person>
        </b:NameList>
      </b:Author>
    </b:Author>
    <b:Title>Boring Owl</b:Title>
    <b:Year>2023</b:Year>
    <b:Month>9</b:Month>
    <b:Day>26</b:Day>
    <b:URL>https://boringowl.io/blog/go-jezyk-programowania-ksztaltujacy-przyszlosci</b:URL>
    <b:RefOrder>13</b:RefOrder>
  </b:Source>
  <b:Source>
    <b:Tag>min</b:Tag>
    <b:SourceType>InternetSite</b:SourceType>
    <b:Guid>{75CBD5ED-6B34-4F42-A03A-F87C9C48B01D}</b:Guid>
    <b:Title>mindboxgroup</b:Title>
    <b:URL>https://mindboxgroup.com/pl/do-jakich-zastosowan-najlepszy-bedzie-jezyk-go/</b:URL>
    <b:RefOrder>14</b:RefOrder>
  </b:Source>
  <b:Source>
    <b:Tag>TIO</b:Tag>
    <b:SourceType>InternetSite</b:SourceType>
    <b:Guid>{336420C1-7F79-42DA-9A39-F33A6CD1272B}</b:Guid>
    <b:Title>TIOBE</b:Title>
    <b:URL>https://www.tiobe.com/tiobe-index/</b:URL>
    <b:RefOrder>15</b:RefOrder>
  </b:Source>
  <b:Source>
    <b:Tag>Kar</b:Tag>
    <b:SourceType>InternetSite</b:SourceType>
    <b:Guid>{63B3A689-F3C1-4967-A256-73C7F7C2A5A5}</b:Guid>
    <b:Author>
      <b:Author>
        <b:NameList>
          <b:Person>
            <b:Last>Dopierała</b:Last>
            <b:First>Karolina</b:First>
          </b:Person>
        </b:NameList>
      </b:Author>
    </b:Author>
    <b:Title>widoczni</b:Title>
    <b:URL>https://widoczni.com/blog/najwiekszy-slownik-marketingu-internetowego-w-polsce/javascript/</b:URL>
    <b:RefOrder>17</b:RefOrder>
  </b:Source>
  <b:Source>
    <b:Tag>Dom23</b:Tag>
    <b:SourceType>InternetSite</b:SourceType>
    <b:Guid>{16CB06E4-8DD4-4244-A80A-C096597753A4}</b:Guid>
    <b:Author>
      <b:Author>
        <b:NameList>
          <b:Person>
            <b:Last>Bigosiński</b:Last>
            <b:First>Dominik</b:First>
          </b:Person>
        </b:NameList>
      </b:Author>
    </b:Author>
    <b:Title>semcore</b:Title>
    <b:Year>2023</b:Year>
    <b:Month>9</b:Month>
    <b:Day>5</b:Day>
    <b:URL>https://semcore.pl/co-to-jest-java-script-na-stronie-internetowej/</b:URL>
    <b:RefOrder>16</b:RefOrder>
  </b:Source>
  <b:Source>
    <b:Tag>Paw19</b:Tag>
    <b:SourceType>InternetSite</b:SourceType>
    <b:Guid>{195E7213-9E3C-4E95-A820-5D9D0D222168}</b:Guid>
    <b:Author>
      <b:Author>
        <b:NameList>
          <b:Person>
            <b:Last>Ćwik</b:Last>
            <b:First>Paweł</b:First>
          </b:Person>
        </b:NameList>
      </b:Author>
    </b:Author>
    <b:Title>Clockwork Java</b:Title>
    <b:Year>2019</b:Year>
    <b:Month>7</b:Month>
    <b:Day>4</b:Day>
    <b:URL>https://clockworkjava.pl/2019/07/co-to-typescript/</b:URL>
    <b:RefOrder>18</b:RefOrder>
  </b:Source>
  <b:Source>
    <b:Tag>Ang20</b:Tag>
    <b:SourceType>InternetSite</b:SourceType>
    <b:Guid>{5BEBF438-1B11-4792-82AC-A0FA37EB2AC8}</b:Guid>
    <b:Author>
      <b:Author>
        <b:NameList>
          <b:Person>
            <b:Last>Siczek</b:Last>
            <b:First>Angelika</b:First>
          </b:Person>
        </b:NameList>
      </b:Author>
    </b:Author>
    <b:Title>global4net</b:Title>
    <b:Year>2020</b:Year>
    <b:Month>8</b:Month>
    <b:Day>27</b:Day>
    <b:URL>https://global4net.com/blog/ecommerce/czym-jest-react-i-jakie-ma-zalety/</b:URL>
    <b:RefOrder>19</b:RefOrder>
  </b:Source>
  <b:Source>
    <b:Tag>sma20</b:Tag>
    <b:SourceType>InternetSite</b:SourceType>
    <b:Guid>{C99355BD-B0F5-4268-8CE7-BCE422E23619}</b:Guid>
    <b:Title>smartbees</b:Title>
    <b:Year>2020</b:Year>
    <b:Month>2</b:Month>
    <b:Day>4</b:Day>
    <b:URL>https://smartbees.pl/blog/react-js</b:URL>
    <b:RefOrder>20</b:RefOrder>
  </b:Source>
  <b:Source>
    <b:Tag>sta</b:Tag>
    <b:SourceType>InternetSite</b:SourceType>
    <b:Guid>{0B29CD9C-672E-47E6-994D-221AB520DD5B}</b:Guid>
    <b:Title>statista</b:Title>
    <b:URL>https://www.statista.com/statistics/1124699/worldwide-developer-survey-most-used-frameworks-web/</b:URL>
    <b:RefOrder>21</b:RefOrder>
  </b:Source>
</b:Sources>
</file>

<file path=customXml/itemProps1.xml><?xml version="1.0" encoding="utf-8"?>
<ds:datastoreItem xmlns:ds="http://schemas.openxmlformats.org/officeDocument/2006/customXml" ds:itemID="{50047F08-7EEC-4EC3-B7D3-189071046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19</Pages>
  <Words>5282</Words>
  <Characters>31692</Characters>
  <Application>Microsoft Office Word</Application>
  <DocSecurity>0</DocSecurity>
  <Lines>264</Lines>
  <Paragraphs>73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667</cp:revision>
  <cp:lastPrinted>2024-06-12T20:29:00Z</cp:lastPrinted>
  <dcterms:created xsi:type="dcterms:W3CDTF">2024-06-13T13:00:00Z</dcterms:created>
  <dcterms:modified xsi:type="dcterms:W3CDTF">2024-07-09T06:53:00Z</dcterms:modified>
</cp:coreProperties>
</file>