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B31E93" w14:textId="77777777" w:rsidR="004507B9" w:rsidRPr="004507B9" w:rsidRDefault="004507B9" w:rsidP="004507B9">
      <w:pPr>
        <w:pBdr>
          <w:bottom w:val="single" w:sz="6" w:space="4" w:color="EAECEF"/>
        </w:pBdr>
        <w:spacing w:after="240" w:line="240" w:lineRule="auto"/>
        <w:outlineLvl w:val="0"/>
        <w:rPr>
          <w:rFonts w:ascii="Segoe UI" w:eastAsia="Times New Roman" w:hAnsi="Segoe UI" w:cs="Segoe UI"/>
          <w:b/>
          <w:bCs/>
          <w:color w:val="24292E"/>
          <w:kern w:val="36"/>
          <w:sz w:val="44"/>
          <w:szCs w:val="48"/>
          <w:lang w:eastAsia="en-GB"/>
        </w:rPr>
      </w:pPr>
      <w:r w:rsidRPr="004507B9">
        <w:rPr>
          <w:rFonts w:ascii="Segoe UI" w:eastAsia="Times New Roman" w:hAnsi="Segoe UI" w:cs="Segoe UI"/>
          <w:b/>
          <w:bCs/>
          <w:color w:val="24292E"/>
          <w:kern w:val="36"/>
          <w:sz w:val="44"/>
          <w:szCs w:val="48"/>
          <w:lang w:eastAsia="en-GB"/>
        </w:rPr>
        <w:t>DP 200 - Implementing a Data Platform Solution</w:t>
      </w:r>
    </w:p>
    <w:p w14:paraId="72A8AC90" w14:textId="77777777" w:rsidR="004507B9" w:rsidRPr="004507B9" w:rsidRDefault="004507B9" w:rsidP="004507B9">
      <w:pPr>
        <w:pBdr>
          <w:bottom w:val="single" w:sz="6" w:space="4" w:color="EAECEF"/>
        </w:pBdr>
        <w:spacing w:before="360" w:after="240" w:line="240" w:lineRule="auto"/>
        <w:outlineLvl w:val="0"/>
        <w:rPr>
          <w:rFonts w:ascii="Segoe UI" w:eastAsia="Times New Roman" w:hAnsi="Segoe UI" w:cs="Segoe UI"/>
          <w:b/>
          <w:bCs/>
          <w:color w:val="24292E"/>
          <w:kern w:val="36"/>
          <w:sz w:val="48"/>
          <w:szCs w:val="48"/>
          <w:lang w:eastAsia="en-GB"/>
        </w:rPr>
      </w:pPr>
      <w:r w:rsidRPr="004507B9">
        <w:rPr>
          <w:rFonts w:ascii="Segoe UI" w:eastAsia="Times New Roman" w:hAnsi="Segoe UI" w:cs="Segoe UI"/>
          <w:b/>
          <w:bCs/>
          <w:color w:val="24292E"/>
          <w:kern w:val="36"/>
          <w:sz w:val="48"/>
          <w:szCs w:val="48"/>
          <w:lang w:eastAsia="en-GB"/>
        </w:rPr>
        <w:t>Lab 9 - Monitoring and Troubleshooting Data Storage and Processing</w:t>
      </w:r>
    </w:p>
    <w:p w14:paraId="4BF1153C" w14:textId="77777777" w:rsidR="004507B9" w:rsidRPr="004507B9" w:rsidRDefault="004507B9" w:rsidP="004507B9">
      <w:pPr>
        <w:spacing w:after="240" w:line="240" w:lineRule="auto"/>
        <w:rPr>
          <w:rFonts w:ascii="Segoe UI" w:eastAsia="Times New Roman" w:hAnsi="Segoe UI" w:cs="Segoe UI"/>
          <w:color w:val="24292E"/>
          <w:sz w:val="24"/>
          <w:szCs w:val="24"/>
          <w:lang w:eastAsia="en-GB"/>
        </w:rPr>
      </w:pPr>
      <w:r w:rsidRPr="004507B9">
        <w:rPr>
          <w:rFonts w:ascii="Segoe UI" w:eastAsia="Times New Roman" w:hAnsi="Segoe UI" w:cs="Segoe UI"/>
          <w:b/>
          <w:bCs/>
          <w:color w:val="24292E"/>
          <w:sz w:val="24"/>
          <w:szCs w:val="24"/>
          <w:lang w:eastAsia="en-GB"/>
        </w:rPr>
        <w:t>Estimated Time</w:t>
      </w:r>
      <w:r w:rsidRPr="004507B9">
        <w:rPr>
          <w:rFonts w:ascii="Segoe UI" w:eastAsia="Times New Roman" w:hAnsi="Segoe UI" w:cs="Segoe UI"/>
          <w:color w:val="24292E"/>
          <w:sz w:val="24"/>
          <w:szCs w:val="24"/>
          <w:lang w:eastAsia="en-GB"/>
        </w:rPr>
        <w:t>: 75 minutes</w:t>
      </w:r>
    </w:p>
    <w:p w14:paraId="7AC88D03" w14:textId="77777777" w:rsidR="004507B9" w:rsidRPr="004507B9" w:rsidRDefault="004507B9" w:rsidP="004507B9">
      <w:pPr>
        <w:spacing w:after="240" w:line="240" w:lineRule="auto"/>
        <w:rPr>
          <w:rFonts w:ascii="Segoe UI" w:eastAsia="Times New Roman" w:hAnsi="Segoe UI" w:cs="Segoe UI"/>
          <w:color w:val="24292E"/>
          <w:sz w:val="24"/>
          <w:szCs w:val="24"/>
          <w:lang w:eastAsia="en-GB"/>
        </w:rPr>
      </w:pPr>
      <w:r w:rsidRPr="004507B9">
        <w:rPr>
          <w:rFonts w:ascii="Segoe UI" w:eastAsia="Times New Roman" w:hAnsi="Segoe UI" w:cs="Segoe UI"/>
          <w:b/>
          <w:bCs/>
          <w:color w:val="24292E"/>
          <w:sz w:val="24"/>
          <w:szCs w:val="24"/>
          <w:lang w:eastAsia="en-GB"/>
        </w:rPr>
        <w:t>Pre-requisites</w:t>
      </w:r>
      <w:r w:rsidRPr="004507B9">
        <w:rPr>
          <w:rFonts w:ascii="Segoe UI" w:eastAsia="Times New Roman" w:hAnsi="Segoe UI" w:cs="Segoe UI"/>
          <w:color w:val="24292E"/>
          <w:sz w:val="24"/>
          <w:szCs w:val="24"/>
          <w:lang w:eastAsia="en-GB"/>
        </w:rPr>
        <w:t>: It is assumed that the case study for this lab has already been read. It is assumed that the content and lab for module 1 to module 7 has been completed.</w:t>
      </w:r>
    </w:p>
    <w:p w14:paraId="7AD6B3B5" w14:textId="77777777" w:rsidR="004507B9" w:rsidRPr="004507B9" w:rsidRDefault="004507B9" w:rsidP="004507B9">
      <w:pPr>
        <w:spacing w:after="240" w:line="240" w:lineRule="auto"/>
        <w:rPr>
          <w:rFonts w:ascii="Segoe UI" w:eastAsia="Times New Roman" w:hAnsi="Segoe UI" w:cs="Segoe UI"/>
          <w:color w:val="24292E"/>
          <w:sz w:val="24"/>
          <w:szCs w:val="24"/>
          <w:lang w:eastAsia="en-GB"/>
        </w:rPr>
      </w:pPr>
      <w:r w:rsidRPr="004507B9">
        <w:rPr>
          <w:rFonts w:ascii="Segoe UI" w:eastAsia="Times New Roman" w:hAnsi="Segoe UI" w:cs="Segoe UI"/>
          <w:b/>
          <w:bCs/>
          <w:color w:val="24292E"/>
          <w:sz w:val="24"/>
          <w:szCs w:val="24"/>
          <w:lang w:eastAsia="en-GB"/>
        </w:rPr>
        <w:t>Lab files</w:t>
      </w:r>
      <w:r w:rsidRPr="004507B9">
        <w:rPr>
          <w:rFonts w:ascii="Segoe UI" w:eastAsia="Times New Roman" w:hAnsi="Segoe UI" w:cs="Segoe UI"/>
          <w:color w:val="24292E"/>
          <w:sz w:val="24"/>
          <w:szCs w:val="24"/>
          <w:lang w:eastAsia="en-GB"/>
        </w:rPr>
        <w:t xml:space="preserve">: The files for this lab </w:t>
      </w:r>
      <w:proofErr w:type="gramStart"/>
      <w:r w:rsidRPr="004507B9">
        <w:rPr>
          <w:rFonts w:ascii="Segoe UI" w:eastAsia="Times New Roman" w:hAnsi="Segoe UI" w:cs="Segoe UI"/>
          <w:color w:val="24292E"/>
          <w:sz w:val="24"/>
          <w:szCs w:val="24"/>
          <w:lang w:eastAsia="en-GB"/>
        </w:rPr>
        <w:t>are located in</w:t>
      </w:r>
      <w:proofErr w:type="gramEnd"/>
      <w:r w:rsidRPr="004507B9">
        <w:rPr>
          <w:rFonts w:ascii="Segoe UI" w:eastAsia="Times New Roman" w:hAnsi="Segoe UI" w:cs="Segoe UI"/>
          <w:color w:val="24292E"/>
          <w:sz w:val="24"/>
          <w:szCs w:val="24"/>
          <w:lang w:eastAsia="en-GB"/>
        </w:rPr>
        <w:t xml:space="preserve"> the </w:t>
      </w:r>
      <w:proofErr w:type="spellStart"/>
      <w:r w:rsidRPr="004507B9">
        <w:rPr>
          <w:rFonts w:ascii="Segoe UI" w:eastAsia="Times New Roman" w:hAnsi="Segoe UI" w:cs="Segoe UI"/>
          <w:i/>
          <w:iCs/>
          <w:color w:val="24292E"/>
          <w:sz w:val="24"/>
          <w:szCs w:val="24"/>
          <w:lang w:eastAsia="en-GB"/>
        </w:rPr>
        <w:t>Allfiles</w:t>
      </w:r>
      <w:proofErr w:type="spellEnd"/>
      <w:r w:rsidRPr="004507B9">
        <w:rPr>
          <w:rFonts w:ascii="Segoe UI" w:eastAsia="Times New Roman" w:hAnsi="Segoe UI" w:cs="Segoe UI"/>
          <w:i/>
          <w:iCs/>
          <w:color w:val="24292E"/>
          <w:sz w:val="24"/>
          <w:szCs w:val="24"/>
          <w:lang w:eastAsia="en-GB"/>
        </w:rPr>
        <w:t>\</w:t>
      </w:r>
      <w:proofErr w:type="spellStart"/>
      <w:r w:rsidRPr="004507B9">
        <w:rPr>
          <w:rFonts w:ascii="Segoe UI" w:eastAsia="Times New Roman" w:hAnsi="Segoe UI" w:cs="Segoe UI"/>
          <w:i/>
          <w:iCs/>
          <w:color w:val="24292E"/>
          <w:sz w:val="24"/>
          <w:szCs w:val="24"/>
          <w:lang w:eastAsia="en-GB"/>
        </w:rPr>
        <w:t>Labfiles</w:t>
      </w:r>
      <w:proofErr w:type="spellEnd"/>
      <w:r w:rsidRPr="004507B9">
        <w:rPr>
          <w:rFonts w:ascii="Segoe UI" w:eastAsia="Times New Roman" w:hAnsi="Segoe UI" w:cs="Segoe UI"/>
          <w:i/>
          <w:iCs/>
          <w:color w:val="24292E"/>
          <w:sz w:val="24"/>
          <w:szCs w:val="24"/>
          <w:lang w:eastAsia="en-GB"/>
        </w:rPr>
        <w:t>\Starter\DP-200.9</w:t>
      </w:r>
      <w:r w:rsidRPr="004507B9">
        <w:rPr>
          <w:rFonts w:ascii="Segoe UI" w:eastAsia="Times New Roman" w:hAnsi="Segoe UI" w:cs="Segoe UI"/>
          <w:color w:val="24292E"/>
          <w:sz w:val="24"/>
          <w:szCs w:val="24"/>
          <w:lang w:eastAsia="en-GB"/>
        </w:rPr>
        <w:t xml:space="preserve"> folder.</w:t>
      </w:r>
    </w:p>
    <w:p w14:paraId="19B91E44" w14:textId="77777777" w:rsidR="004507B9" w:rsidRPr="004507B9" w:rsidRDefault="004507B9" w:rsidP="004507B9">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GB"/>
        </w:rPr>
      </w:pPr>
      <w:r w:rsidRPr="004507B9">
        <w:rPr>
          <w:rFonts w:ascii="Segoe UI" w:eastAsia="Times New Roman" w:hAnsi="Segoe UI" w:cs="Segoe UI"/>
          <w:b/>
          <w:bCs/>
          <w:color w:val="24292E"/>
          <w:sz w:val="36"/>
          <w:szCs w:val="36"/>
          <w:lang w:eastAsia="en-GB"/>
        </w:rPr>
        <w:t>Lab overview</w:t>
      </w:r>
    </w:p>
    <w:p w14:paraId="6DCAE5C0" w14:textId="77777777" w:rsidR="004507B9" w:rsidRPr="004507B9" w:rsidRDefault="004507B9" w:rsidP="004507B9">
      <w:pPr>
        <w:spacing w:after="240" w:line="240" w:lineRule="auto"/>
        <w:rPr>
          <w:rFonts w:ascii="Segoe UI" w:eastAsia="Times New Roman" w:hAnsi="Segoe UI" w:cs="Segoe UI"/>
          <w:color w:val="24292E"/>
          <w:sz w:val="24"/>
          <w:szCs w:val="24"/>
          <w:lang w:eastAsia="en-GB"/>
        </w:rPr>
      </w:pPr>
      <w:r w:rsidRPr="004507B9">
        <w:rPr>
          <w:rFonts w:ascii="Segoe UI" w:eastAsia="Times New Roman" w:hAnsi="Segoe UI" w:cs="Segoe UI"/>
          <w:color w:val="24292E"/>
          <w:sz w:val="24"/>
          <w:szCs w:val="24"/>
          <w:lang w:eastAsia="en-GB"/>
        </w:rPr>
        <w:t xml:space="preserve">The students will be able to define a broad monitoring solution that can help them monitor issues that can occur in their data estate. The student will then experience common data storage issues and data processing issue that can occur in cloud data solution. </w:t>
      </w:r>
      <w:proofErr w:type="gramStart"/>
      <w:r w:rsidRPr="004507B9">
        <w:rPr>
          <w:rFonts w:ascii="Segoe UI" w:eastAsia="Times New Roman" w:hAnsi="Segoe UI" w:cs="Segoe UI"/>
          <w:color w:val="24292E"/>
          <w:sz w:val="24"/>
          <w:szCs w:val="24"/>
          <w:lang w:eastAsia="en-GB"/>
        </w:rPr>
        <w:t>Finally</w:t>
      </w:r>
      <w:proofErr w:type="gramEnd"/>
      <w:r w:rsidRPr="004507B9">
        <w:rPr>
          <w:rFonts w:ascii="Segoe UI" w:eastAsia="Times New Roman" w:hAnsi="Segoe UI" w:cs="Segoe UI"/>
          <w:color w:val="24292E"/>
          <w:sz w:val="24"/>
          <w:szCs w:val="24"/>
          <w:lang w:eastAsia="en-GB"/>
        </w:rPr>
        <w:t xml:space="preserve"> they will implement a disaster recovery approach for a Data Platform technology.</w:t>
      </w:r>
    </w:p>
    <w:p w14:paraId="1BDCE8CB" w14:textId="77777777" w:rsidR="004507B9" w:rsidRPr="004507B9" w:rsidRDefault="004507B9" w:rsidP="004507B9">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GB"/>
        </w:rPr>
      </w:pPr>
      <w:r w:rsidRPr="004507B9">
        <w:rPr>
          <w:rFonts w:ascii="Segoe UI" w:eastAsia="Times New Roman" w:hAnsi="Segoe UI" w:cs="Segoe UI"/>
          <w:b/>
          <w:bCs/>
          <w:color w:val="24292E"/>
          <w:sz w:val="36"/>
          <w:szCs w:val="36"/>
          <w:lang w:eastAsia="en-GB"/>
        </w:rPr>
        <w:t>Lab objectives</w:t>
      </w:r>
    </w:p>
    <w:p w14:paraId="04DB78E9" w14:textId="77777777" w:rsidR="004507B9" w:rsidRPr="004507B9" w:rsidRDefault="004507B9" w:rsidP="004507B9">
      <w:pPr>
        <w:spacing w:after="240" w:line="240" w:lineRule="auto"/>
        <w:rPr>
          <w:rFonts w:ascii="Segoe UI" w:eastAsia="Times New Roman" w:hAnsi="Segoe UI" w:cs="Segoe UI"/>
          <w:color w:val="24292E"/>
          <w:sz w:val="24"/>
          <w:szCs w:val="24"/>
          <w:lang w:eastAsia="en-GB"/>
        </w:rPr>
      </w:pPr>
      <w:r w:rsidRPr="004507B9">
        <w:rPr>
          <w:rFonts w:ascii="Segoe UI" w:eastAsia="Times New Roman" w:hAnsi="Segoe UI" w:cs="Segoe UI"/>
          <w:color w:val="24292E"/>
          <w:sz w:val="24"/>
          <w:szCs w:val="24"/>
          <w:lang w:eastAsia="en-GB"/>
        </w:rPr>
        <w:t>After completing this lab, you will be able to:</w:t>
      </w:r>
    </w:p>
    <w:p w14:paraId="72BA28DB" w14:textId="77777777" w:rsidR="004507B9" w:rsidRPr="004507B9" w:rsidRDefault="004507B9" w:rsidP="004507B9">
      <w:pPr>
        <w:numPr>
          <w:ilvl w:val="0"/>
          <w:numId w:val="28"/>
        </w:numPr>
        <w:spacing w:before="100" w:beforeAutospacing="1" w:after="100" w:afterAutospacing="1" w:line="240" w:lineRule="auto"/>
        <w:rPr>
          <w:rFonts w:ascii="Segoe UI" w:eastAsia="Times New Roman" w:hAnsi="Segoe UI" w:cs="Segoe UI"/>
          <w:color w:val="24292E"/>
          <w:sz w:val="24"/>
          <w:szCs w:val="24"/>
          <w:lang w:eastAsia="en-GB"/>
        </w:rPr>
      </w:pPr>
      <w:r w:rsidRPr="004507B9">
        <w:rPr>
          <w:rFonts w:ascii="Segoe UI" w:eastAsia="Times New Roman" w:hAnsi="Segoe UI" w:cs="Segoe UI"/>
          <w:color w:val="24292E"/>
          <w:sz w:val="24"/>
          <w:szCs w:val="24"/>
          <w:lang w:eastAsia="en-GB"/>
        </w:rPr>
        <w:t>Explain the monitoring capabilities that are available</w:t>
      </w:r>
    </w:p>
    <w:p w14:paraId="6ABE4BD2" w14:textId="77777777" w:rsidR="004507B9" w:rsidRPr="004507B9" w:rsidRDefault="004507B9" w:rsidP="004507B9">
      <w:pPr>
        <w:numPr>
          <w:ilvl w:val="0"/>
          <w:numId w:val="28"/>
        </w:numPr>
        <w:spacing w:before="60" w:after="100" w:afterAutospacing="1" w:line="240" w:lineRule="auto"/>
        <w:rPr>
          <w:rFonts w:ascii="Segoe UI" w:eastAsia="Times New Roman" w:hAnsi="Segoe UI" w:cs="Segoe UI"/>
          <w:color w:val="24292E"/>
          <w:sz w:val="24"/>
          <w:szCs w:val="24"/>
          <w:lang w:eastAsia="en-GB"/>
        </w:rPr>
      </w:pPr>
      <w:r w:rsidRPr="004507B9">
        <w:rPr>
          <w:rFonts w:ascii="Segoe UI" w:eastAsia="Times New Roman" w:hAnsi="Segoe UI" w:cs="Segoe UI"/>
          <w:color w:val="24292E"/>
          <w:sz w:val="24"/>
          <w:szCs w:val="24"/>
          <w:lang w:eastAsia="en-GB"/>
        </w:rPr>
        <w:t>Troubleshoot common data storage issues</w:t>
      </w:r>
    </w:p>
    <w:p w14:paraId="216FB7A5" w14:textId="77777777" w:rsidR="004507B9" w:rsidRPr="004507B9" w:rsidRDefault="004507B9" w:rsidP="004507B9">
      <w:pPr>
        <w:numPr>
          <w:ilvl w:val="0"/>
          <w:numId w:val="28"/>
        </w:numPr>
        <w:spacing w:before="60" w:after="100" w:afterAutospacing="1" w:line="240" w:lineRule="auto"/>
        <w:rPr>
          <w:rFonts w:ascii="Segoe UI" w:eastAsia="Times New Roman" w:hAnsi="Segoe UI" w:cs="Segoe UI"/>
          <w:color w:val="24292E"/>
          <w:sz w:val="24"/>
          <w:szCs w:val="24"/>
          <w:lang w:eastAsia="en-GB"/>
        </w:rPr>
      </w:pPr>
      <w:r w:rsidRPr="004507B9">
        <w:rPr>
          <w:rFonts w:ascii="Segoe UI" w:eastAsia="Times New Roman" w:hAnsi="Segoe UI" w:cs="Segoe UI"/>
          <w:color w:val="24292E"/>
          <w:sz w:val="24"/>
          <w:szCs w:val="24"/>
          <w:lang w:eastAsia="en-GB"/>
        </w:rPr>
        <w:t>Troubleshoot common data processing issues</w:t>
      </w:r>
    </w:p>
    <w:p w14:paraId="55E4EE30" w14:textId="77777777" w:rsidR="004507B9" w:rsidRPr="004507B9" w:rsidRDefault="004507B9" w:rsidP="004507B9">
      <w:pPr>
        <w:numPr>
          <w:ilvl w:val="0"/>
          <w:numId w:val="28"/>
        </w:numPr>
        <w:spacing w:before="60" w:after="100" w:afterAutospacing="1" w:line="240" w:lineRule="auto"/>
        <w:rPr>
          <w:rFonts w:ascii="Segoe UI" w:eastAsia="Times New Roman" w:hAnsi="Segoe UI" w:cs="Segoe UI"/>
          <w:color w:val="24292E"/>
          <w:sz w:val="24"/>
          <w:szCs w:val="24"/>
          <w:lang w:eastAsia="en-GB"/>
        </w:rPr>
      </w:pPr>
      <w:r w:rsidRPr="004507B9">
        <w:rPr>
          <w:rFonts w:ascii="Segoe UI" w:eastAsia="Times New Roman" w:hAnsi="Segoe UI" w:cs="Segoe UI"/>
          <w:color w:val="24292E"/>
          <w:sz w:val="24"/>
          <w:szCs w:val="24"/>
          <w:lang w:eastAsia="en-GB"/>
        </w:rPr>
        <w:t>Manage disaster recovery</w:t>
      </w:r>
    </w:p>
    <w:p w14:paraId="4A927896" w14:textId="77777777" w:rsidR="004507B9" w:rsidRPr="004507B9" w:rsidRDefault="004507B9" w:rsidP="004507B9">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GB"/>
        </w:rPr>
      </w:pPr>
      <w:r w:rsidRPr="004507B9">
        <w:rPr>
          <w:rFonts w:ascii="Segoe UI" w:eastAsia="Times New Roman" w:hAnsi="Segoe UI" w:cs="Segoe UI"/>
          <w:b/>
          <w:bCs/>
          <w:color w:val="24292E"/>
          <w:sz w:val="36"/>
          <w:szCs w:val="36"/>
          <w:lang w:eastAsia="en-GB"/>
        </w:rPr>
        <w:t>Scenario</w:t>
      </w:r>
    </w:p>
    <w:p w14:paraId="7028E177" w14:textId="77777777" w:rsidR="004507B9" w:rsidRPr="004507B9" w:rsidRDefault="004507B9" w:rsidP="004507B9">
      <w:pPr>
        <w:spacing w:after="240" w:line="240" w:lineRule="auto"/>
        <w:rPr>
          <w:rFonts w:ascii="Segoe UI" w:eastAsia="Times New Roman" w:hAnsi="Segoe UI" w:cs="Segoe UI"/>
          <w:color w:val="24292E"/>
          <w:sz w:val="24"/>
          <w:szCs w:val="24"/>
          <w:lang w:eastAsia="en-GB"/>
        </w:rPr>
      </w:pPr>
      <w:r w:rsidRPr="004507B9">
        <w:rPr>
          <w:rFonts w:ascii="Segoe UI" w:eastAsia="Times New Roman" w:hAnsi="Segoe UI" w:cs="Segoe UI"/>
          <w:color w:val="24292E"/>
          <w:sz w:val="24"/>
          <w:szCs w:val="24"/>
          <w:lang w:eastAsia="en-GB"/>
        </w:rPr>
        <w:t xml:space="preserve">As the Senior Data Engineer at </w:t>
      </w:r>
      <w:proofErr w:type="spellStart"/>
      <w:r w:rsidRPr="004507B9">
        <w:rPr>
          <w:rFonts w:ascii="Segoe UI" w:eastAsia="Times New Roman" w:hAnsi="Segoe UI" w:cs="Segoe UI"/>
          <w:color w:val="24292E"/>
          <w:sz w:val="24"/>
          <w:szCs w:val="24"/>
          <w:lang w:eastAsia="en-GB"/>
        </w:rPr>
        <w:t>AdventureWorks</w:t>
      </w:r>
      <w:proofErr w:type="spellEnd"/>
      <w:r w:rsidRPr="004507B9">
        <w:rPr>
          <w:rFonts w:ascii="Segoe UI" w:eastAsia="Times New Roman" w:hAnsi="Segoe UI" w:cs="Segoe UI"/>
          <w:color w:val="24292E"/>
          <w:sz w:val="24"/>
          <w:szCs w:val="24"/>
          <w:lang w:eastAsia="en-GB"/>
        </w:rPr>
        <w:t xml:space="preserve"> you have been tasked with defining the standard operating procedures for monitoring that data estate within the organization. You will start by defining the monitoring tools that will be used to support the approach.</w:t>
      </w:r>
    </w:p>
    <w:p w14:paraId="6B5E7D4D" w14:textId="77777777" w:rsidR="004507B9" w:rsidRPr="004507B9" w:rsidRDefault="004507B9" w:rsidP="004507B9">
      <w:pPr>
        <w:spacing w:after="240" w:line="240" w:lineRule="auto"/>
        <w:rPr>
          <w:rFonts w:ascii="Segoe UI" w:eastAsia="Times New Roman" w:hAnsi="Segoe UI" w:cs="Segoe UI"/>
          <w:color w:val="24292E"/>
          <w:sz w:val="24"/>
          <w:szCs w:val="24"/>
          <w:lang w:eastAsia="en-GB"/>
        </w:rPr>
      </w:pPr>
      <w:r w:rsidRPr="004507B9">
        <w:rPr>
          <w:rFonts w:ascii="Segoe UI" w:eastAsia="Times New Roman" w:hAnsi="Segoe UI" w:cs="Segoe UI"/>
          <w:color w:val="24292E"/>
          <w:sz w:val="24"/>
          <w:szCs w:val="24"/>
          <w:lang w:eastAsia="en-GB"/>
        </w:rPr>
        <w:t>You will then explore some of the common data storage and data processing issues that can occur during the normal operation of your infrastructure.</w:t>
      </w:r>
    </w:p>
    <w:p w14:paraId="22F9E28B" w14:textId="77777777" w:rsidR="004507B9" w:rsidRPr="004507B9" w:rsidRDefault="004507B9" w:rsidP="004507B9">
      <w:pPr>
        <w:spacing w:after="240" w:line="240" w:lineRule="auto"/>
        <w:rPr>
          <w:rFonts w:ascii="Segoe UI" w:eastAsia="Times New Roman" w:hAnsi="Segoe UI" w:cs="Segoe UI"/>
          <w:color w:val="24292E"/>
          <w:sz w:val="24"/>
          <w:szCs w:val="24"/>
          <w:lang w:eastAsia="en-GB"/>
        </w:rPr>
      </w:pPr>
      <w:r w:rsidRPr="004507B9">
        <w:rPr>
          <w:rFonts w:ascii="Segoe UI" w:eastAsia="Times New Roman" w:hAnsi="Segoe UI" w:cs="Segoe UI"/>
          <w:color w:val="24292E"/>
          <w:sz w:val="24"/>
          <w:szCs w:val="24"/>
          <w:lang w:eastAsia="en-GB"/>
        </w:rPr>
        <w:t xml:space="preserve">There are concerns around the recovery of the Products database that is stored in the </w:t>
      </w:r>
      <w:proofErr w:type="spellStart"/>
      <w:r w:rsidRPr="004507B9">
        <w:rPr>
          <w:rFonts w:ascii="Segoe UI" w:eastAsia="Times New Roman" w:hAnsi="Segoe UI" w:cs="Segoe UI"/>
          <w:color w:val="24292E"/>
          <w:sz w:val="24"/>
          <w:szCs w:val="24"/>
          <w:lang w:eastAsia="en-GB"/>
        </w:rPr>
        <w:t>awcdbstudxx</w:t>
      </w:r>
      <w:proofErr w:type="spellEnd"/>
      <w:r w:rsidRPr="004507B9">
        <w:rPr>
          <w:rFonts w:ascii="Segoe UI" w:eastAsia="Times New Roman" w:hAnsi="Segoe UI" w:cs="Segoe UI"/>
          <w:color w:val="24292E"/>
          <w:sz w:val="24"/>
          <w:szCs w:val="24"/>
          <w:lang w:eastAsia="en-GB"/>
        </w:rPr>
        <w:t xml:space="preserve"> Cosmos DB. The IS department has asked you to provide high level steps that would be taken </w:t>
      </w:r>
      <w:proofErr w:type="gramStart"/>
      <w:r w:rsidRPr="004507B9">
        <w:rPr>
          <w:rFonts w:ascii="Segoe UI" w:eastAsia="Times New Roman" w:hAnsi="Segoe UI" w:cs="Segoe UI"/>
          <w:color w:val="24292E"/>
          <w:sz w:val="24"/>
          <w:szCs w:val="24"/>
          <w:lang w:eastAsia="en-GB"/>
        </w:rPr>
        <w:t>in the event that</w:t>
      </w:r>
      <w:proofErr w:type="gramEnd"/>
      <w:r w:rsidRPr="004507B9">
        <w:rPr>
          <w:rFonts w:ascii="Segoe UI" w:eastAsia="Times New Roman" w:hAnsi="Segoe UI" w:cs="Segoe UI"/>
          <w:color w:val="24292E"/>
          <w:sz w:val="24"/>
          <w:szCs w:val="24"/>
          <w:lang w:eastAsia="en-GB"/>
        </w:rPr>
        <w:t xml:space="preserve"> the products database has become unavailable through an accidental deletion or removal of the database.</w:t>
      </w:r>
    </w:p>
    <w:p w14:paraId="6774B3CD" w14:textId="43C31494" w:rsidR="004507B9" w:rsidRPr="004507B9" w:rsidRDefault="004507B9" w:rsidP="004507B9">
      <w:pPr>
        <w:spacing w:after="240" w:line="240" w:lineRule="auto"/>
        <w:rPr>
          <w:rFonts w:ascii="Segoe UI" w:eastAsia="Times New Roman" w:hAnsi="Segoe UI" w:cs="Segoe UI"/>
          <w:color w:val="24292E"/>
          <w:sz w:val="24"/>
          <w:szCs w:val="24"/>
          <w:lang w:eastAsia="en-GB"/>
        </w:rPr>
      </w:pPr>
      <w:r w:rsidRPr="004507B9">
        <w:rPr>
          <w:rFonts w:ascii="Segoe UI" w:eastAsia="Times New Roman" w:hAnsi="Segoe UI" w:cs="Segoe UI"/>
          <w:color w:val="24292E"/>
          <w:sz w:val="24"/>
          <w:szCs w:val="24"/>
          <w:lang w:eastAsia="en-GB"/>
        </w:rPr>
        <w:t>At the end of this la</w:t>
      </w:r>
      <w:r>
        <w:rPr>
          <w:rFonts w:ascii="Segoe UI" w:eastAsia="Times New Roman" w:hAnsi="Segoe UI" w:cs="Segoe UI"/>
          <w:color w:val="24292E"/>
          <w:sz w:val="24"/>
          <w:szCs w:val="24"/>
          <w:lang w:eastAsia="en-GB"/>
        </w:rPr>
        <w:t>b</w:t>
      </w:r>
      <w:r w:rsidRPr="004507B9">
        <w:rPr>
          <w:rFonts w:ascii="Segoe UI" w:eastAsia="Times New Roman" w:hAnsi="Segoe UI" w:cs="Segoe UI"/>
          <w:color w:val="24292E"/>
          <w:sz w:val="24"/>
          <w:szCs w:val="24"/>
          <w:lang w:eastAsia="en-GB"/>
        </w:rPr>
        <w:t>, you will have:</w:t>
      </w:r>
    </w:p>
    <w:p w14:paraId="0322C05A" w14:textId="77777777" w:rsidR="004507B9" w:rsidRPr="004507B9" w:rsidRDefault="004507B9" w:rsidP="004507B9">
      <w:pPr>
        <w:numPr>
          <w:ilvl w:val="0"/>
          <w:numId w:val="29"/>
        </w:numPr>
        <w:spacing w:before="100" w:beforeAutospacing="1" w:after="100" w:afterAutospacing="1" w:line="240" w:lineRule="auto"/>
        <w:rPr>
          <w:rFonts w:ascii="Segoe UI" w:eastAsia="Times New Roman" w:hAnsi="Segoe UI" w:cs="Segoe UI"/>
          <w:color w:val="24292E"/>
          <w:sz w:val="24"/>
          <w:szCs w:val="24"/>
          <w:lang w:eastAsia="en-GB"/>
        </w:rPr>
      </w:pPr>
      <w:r w:rsidRPr="004507B9">
        <w:rPr>
          <w:rFonts w:ascii="Segoe UI" w:eastAsia="Times New Roman" w:hAnsi="Segoe UI" w:cs="Segoe UI"/>
          <w:color w:val="24292E"/>
          <w:sz w:val="24"/>
          <w:szCs w:val="24"/>
          <w:lang w:eastAsia="en-GB"/>
        </w:rPr>
        <w:lastRenderedPageBreak/>
        <w:t>Explain the monitoring capabilities that are available</w:t>
      </w:r>
    </w:p>
    <w:p w14:paraId="673A005A" w14:textId="77777777" w:rsidR="004507B9" w:rsidRPr="004507B9" w:rsidRDefault="004507B9" w:rsidP="004507B9">
      <w:pPr>
        <w:numPr>
          <w:ilvl w:val="0"/>
          <w:numId w:val="29"/>
        </w:numPr>
        <w:spacing w:before="60" w:after="100" w:afterAutospacing="1" w:line="240" w:lineRule="auto"/>
        <w:rPr>
          <w:rFonts w:ascii="Segoe UI" w:eastAsia="Times New Roman" w:hAnsi="Segoe UI" w:cs="Segoe UI"/>
          <w:color w:val="24292E"/>
          <w:sz w:val="24"/>
          <w:szCs w:val="24"/>
          <w:lang w:eastAsia="en-GB"/>
        </w:rPr>
      </w:pPr>
      <w:r w:rsidRPr="004507B9">
        <w:rPr>
          <w:rFonts w:ascii="Segoe UI" w:eastAsia="Times New Roman" w:hAnsi="Segoe UI" w:cs="Segoe UI"/>
          <w:color w:val="24292E"/>
          <w:sz w:val="24"/>
          <w:szCs w:val="24"/>
          <w:lang w:eastAsia="en-GB"/>
        </w:rPr>
        <w:t>Troubleshoot common data storage issues</w:t>
      </w:r>
    </w:p>
    <w:p w14:paraId="372C7DBA" w14:textId="77777777" w:rsidR="004507B9" w:rsidRPr="004507B9" w:rsidRDefault="004507B9" w:rsidP="004507B9">
      <w:pPr>
        <w:numPr>
          <w:ilvl w:val="0"/>
          <w:numId w:val="29"/>
        </w:numPr>
        <w:spacing w:before="60" w:after="100" w:afterAutospacing="1" w:line="240" w:lineRule="auto"/>
        <w:rPr>
          <w:rFonts w:ascii="Segoe UI" w:eastAsia="Times New Roman" w:hAnsi="Segoe UI" w:cs="Segoe UI"/>
          <w:color w:val="24292E"/>
          <w:sz w:val="24"/>
          <w:szCs w:val="24"/>
          <w:lang w:eastAsia="en-GB"/>
        </w:rPr>
      </w:pPr>
      <w:r w:rsidRPr="004507B9">
        <w:rPr>
          <w:rFonts w:ascii="Segoe UI" w:eastAsia="Times New Roman" w:hAnsi="Segoe UI" w:cs="Segoe UI"/>
          <w:color w:val="24292E"/>
          <w:sz w:val="24"/>
          <w:szCs w:val="24"/>
          <w:lang w:eastAsia="en-GB"/>
        </w:rPr>
        <w:t>Troubleshoot common data processing issues</w:t>
      </w:r>
    </w:p>
    <w:p w14:paraId="40E00ACF" w14:textId="77777777" w:rsidR="004507B9" w:rsidRPr="004507B9" w:rsidRDefault="004507B9" w:rsidP="004507B9">
      <w:pPr>
        <w:numPr>
          <w:ilvl w:val="0"/>
          <w:numId w:val="29"/>
        </w:numPr>
        <w:spacing w:before="60" w:after="100" w:afterAutospacing="1" w:line="240" w:lineRule="auto"/>
        <w:rPr>
          <w:rFonts w:ascii="Segoe UI" w:eastAsia="Times New Roman" w:hAnsi="Segoe UI" w:cs="Segoe UI"/>
          <w:color w:val="24292E"/>
          <w:sz w:val="24"/>
          <w:szCs w:val="24"/>
          <w:lang w:eastAsia="en-GB"/>
        </w:rPr>
      </w:pPr>
      <w:r w:rsidRPr="004507B9">
        <w:rPr>
          <w:rFonts w:ascii="Segoe UI" w:eastAsia="Times New Roman" w:hAnsi="Segoe UI" w:cs="Segoe UI"/>
          <w:color w:val="24292E"/>
          <w:sz w:val="24"/>
          <w:szCs w:val="24"/>
          <w:lang w:eastAsia="en-GB"/>
        </w:rPr>
        <w:t>Manage disaster recovery</w:t>
      </w:r>
    </w:p>
    <w:p w14:paraId="61CEA93B" w14:textId="77777777" w:rsidR="00102BFB" w:rsidRDefault="00102BFB" w:rsidP="004507B9">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GB"/>
        </w:rPr>
      </w:pPr>
    </w:p>
    <w:p w14:paraId="6E0B708D" w14:textId="70EA265D" w:rsidR="004507B9" w:rsidRPr="004507B9" w:rsidRDefault="004507B9" w:rsidP="004507B9">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GB"/>
        </w:rPr>
      </w:pPr>
      <w:r w:rsidRPr="004507B9">
        <w:rPr>
          <w:rFonts w:ascii="Segoe UI" w:eastAsia="Times New Roman" w:hAnsi="Segoe UI" w:cs="Segoe UI"/>
          <w:b/>
          <w:bCs/>
          <w:color w:val="24292E"/>
          <w:sz w:val="36"/>
          <w:szCs w:val="36"/>
          <w:lang w:eastAsia="en-GB"/>
        </w:rPr>
        <w:t>Exercise 0: Issue review</w:t>
      </w:r>
    </w:p>
    <w:p w14:paraId="47E9CAC2" w14:textId="77777777" w:rsidR="004507B9" w:rsidRPr="004507B9" w:rsidRDefault="004507B9" w:rsidP="004507B9">
      <w:pPr>
        <w:spacing w:line="240" w:lineRule="auto"/>
        <w:rPr>
          <w:rFonts w:ascii="Segoe UI" w:eastAsia="Times New Roman" w:hAnsi="Segoe UI" w:cs="Segoe UI"/>
          <w:color w:val="6A737D"/>
          <w:sz w:val="24"/>
          <w:szCs w:val="24"/>
          <w:lang w:eastAsia="en-GB"/>
        </w:rPr>
      </w:pPr>
      <w:r w:rsidRPr="004507B9">
        <w:rPr>
          <w:rFonts w:ascii="Segoe UI" w:eastAsia="Times New Roman" w:hAnsi="Segoe UI" w:cs="Segoe UI"/>
          <w:b/>
          <w:bCs/>
          <w:color w:val="6A737D"/>
          <w:sz w:val="24"/>
          <w:szCs w:val="24"/>
          <w:lang w:eastAsia="en-GB"/>
        </w:rPr>
        <w:t>IMPORTANT</w:t>
      </w:r>
      <w:r w:rsidRPr="004507B9">
        <w:rPr>
          <w:rFonts w:ascii="Segoe UI" w:eastAsia="Times New Roman" w:hAnsi="Segoe UI" w:cs="Segoe UI"/>
          <w:color w:val="6A737D"/>
          <w:sz w:val="24"/>
          <w:szCs w:val="24"/>
          <w:lang w:eastAsia="en-GB"/>
        </w:rPr>
        <w:t xml:space="preserve">: In this lab, you will refer to the issue(s) that you have encountered in any provisioning or configuration tasks in </w:t>
      </w:r>
      <w:proofErr w:type="gramStart"/>
      <w:r w:rsidRPr="004507B9">
        <w:rPr>
          <w:rFonts w:ascii="Segoe UI" w:eastAsia="Times New Roman" w:hAnsi="Segoe UI" w:cs="Segoe UI"/>
          <w:color w:val="6A737D"/>
          <w:sz w:val="24"/>
          <w:szCs w:val="24"/>
          <w:lang w:eastAsia="en-GB"/>
        </w:rPr>
        <w:t>all of</w:t>
      </w:r>
      <w:proofErr w:type="gramEnd"/>
      <w:r w:rsidRPr="004507B9">
        <w:rPr>
          <w:rFonts w:ascii="Segoe UI" w:eastAsia="Times New Roman" w:hAnsi="Segoe UI" w:cs="Segoe UI"/>
          <w:color w:val="6A737D"/>
          <w:sz w:val="24"/>
          <w:szCs w:val="24"/>
          <w:lang w:eastAsia="en-GB"/>
        </w:rPr>
        <w:t xml:space="preserve"> the labs in the document located at </w:t>
      </w:r>
      <w:r w:rsidRPr="004507B9">
        <w:rPr>
          <w:rFonts w:ascii="Segoe UI" w:eastAsia="Times New Roman" w:hAnsi="Segoe UI" w:cs="Segoe UI"/>
          <w:i/>
          <w:iCs/>
          <w:color w:val="6A737D"/>
          <w:sz w:val="24"/>
          <w:szCs w:val="24"/>
          <w:lang w:eastAsia="en-GB"/>
        </w:rPr>
        <w:t>\</w:t>
      </w:r>
      <w:proofErr w:type="spellStart"/>
      <w:r w:rsidRPr="004507B9">
        <w:rPr>
          <w:rFonts w:ascii="Segoe UI" w:eastAsia="Times New Roman" w:hAnsi="Segoe UI" w:cs="Segoe UI"/>
          <w:i/>
          <w:iCs/>
          <w:color w:val="6A737D"/>
          <w:sz w:val="24"/>
          <w:szCs w:val="24"/>
          <w:lang w:eastAsia="en-GB"/>
        </w:rPr>
        <w:t>Labfiles</w:t>
      </w:r>
      <w:proofErr w:type="spellEnd"/>
      <w:r w:rsidRPr="004507B9">
        <w:rPr>
          <w:rFonts w:ascii="Segoe UI" w:eastAsia="Times New Roman" w:hAnsi="Segoe UI" w:cs="Segoe UI"/>
          <w:i/>
          <w:iCs/>
          <w:color w:val="6A737D"/>
          <w:sz w:val="24"/>
          <w:szCs w:val="24"/>
          <w:lang w:eastAsia="en-GB"/>
        </w:rPr>
        <w:t>\DP-200-Issues-Doc.docx</w:t>
      </w:r>
      <w:r w:rsidRPr="004507B9">
        <w:rPr>
          <w:rFonts w:ascii="Segoe UI" w:eastAsia="Times New Roman" w:hAnsi="Segoe UI" w:cs="Segoe UI"/>
          <w:color w:val="6A737D"/>
          <w:sz w:val="24"/>
          <w:szCs w:val="24"/>
          <w:lang w:eastAsia="en-GB"/>
        </w:rPr>
        <w:t>. Open this document up ready for the following exercises.</w:t>
      </w:r>
    </w:p>
    <w:p w14:paraId="2203AD8C" w14:textId="77777777" w:rsidR="00102BFB" w:rsidRDefault="00102BFB" w:rsidP="004507B9">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GB"/>
        </w:rPr>
      </w:pPr>
    </w:p>
    <w:p w14:paraId="6F143FED" w14:textId="503F288E" w:rsidR="004507B9" w:rsidRPr="004507B9" w:rsidRDefault="004507B9" w:rsidP="004507B9">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GB"/>
        </w:rPr>
      </w:pPr>
      <w:r w:rsidRPr="004507B9">
        <w:rPr>
          <w:rFonts w:ascii="Segoe UI" w:eastAsia="Times New Roman" w:hAnsi="Segoe UI" w:cs="Segoe UI"/>
          <w:b/>
          <w:bCs/>
          <w:color w:val="24292E"/>
          <w:sz w:val="36"/>
          <w:szCs w:val="36"/>
          <w:lang w:eastAsia="en-GB"/>
        </w:rPr>
        <w:t>Exercise 1: Explain the monitoring capabilities that are available</w:t>
      </w:r>
    </w:p>
    <w:p w14:paraId="76E563ED" w14:textId="77777777" w:rsidR="004507B9" w:rsidRPr="004507B9" w:rsidRDefault="004507B9" w:rsidP="004507B9">
      <w:pPr>
        <w:spacing w:after="240" w:line="240" w:lineRule="auto"/>
        <w:rPr>
          <w:rFonts w:ascii="Segoe UI" w:eastAsia="Times New Roman" w:hAnsi="Segoe UI" w:cs="Segoe UI"/>
          <w:color w:val="24292E"/>
          <w:sz w:val="24"/>
          <w:szCs w:val="24"/>
          <w:lang w:eastAsia="en-GB"/>
        </w:rPr>
      </w:pPr>
      <w:r w:rsidRPr="004507B9">
        <w:rPr>
          <w:rFonts w:ascii="Segoe UI" w:eastAsia="Times New Roman" w:hAnsi="Segoe UI" w:cs="Segoe UI"/>
          <w:color w:val="24292E"/>
          <w:sz w:val="24"/>
          <w:szCs w:val="24"/>
          <w:lang w:eastAsia="en-GB"/>
        </w:rPr>
        <w:t>Estimated Time: 15 minutes</w:t>
      </w:r>
    </w:p>
    <w:p w14:paraId="59376C9D" w14:textId="77777777" w:rsidR="004507B9" w:rsidRPr="004507B9" w:rsidRDefault="004507B9" w:rsidP="004507B9">
      <w:pPr>
        <w:spacing w:after="240" w:line="240" w:lineRule="auto"/>
        <w:rPr>
          <w:rFonts w:ascii="Segoe UI" w:eastAsia="Times New Roman" w:hAnsi="Segoe UI" w:cs="Segoe UI"/>
          <w:color w:val="24292E"/>
          <w:sz w:val="24"/>
          <w:szCs w:val="24"/>
          <w:lang w:eastAsia="en-GB"/>
        </w:rPr>
      </w:pPr>
      <w:r w:rsidRPr="004507B9">
        <w:rPr>
          <w:rFonts w:ascii="Segoe UI" w:eastAsia="Times New Roman" w:hAnsi="Segoe UI" w:cs="Segoe UI"/>
          <w:color w:val="24292E"/>
          <w:sz w:val="24"/>
          <w:szCs w:val="24"/>
          <w:lang w:eastAsia="en-GB"/>
        </w:rPr>
        <w:t>Group exercise</w:t>
      </w:r>
    </w:p>
    <w:p w14:paraId="3E4EA411" w14:textId="77777777" w:rsidR="004507B9" w:rsidRPr="004507B9" w:rsidRDefault="004507B9" w:rsidP="004507B9">
      <w:pPr>
        <w:spacing w:after="240" w:line="240" w:lineRule="auto"/>
        <w:rPr>
          <w:rFonts w:ascii="Segoe UI" w:eastAsia="Times New Roman" w:hAnsi="Segoe UI" w:cs="Segoe UI"/>
          <w:color w:val="24292E"/>
          <w:sz w:val="24"/>
          <w:szCs w:val="24"/>
          <w:lang w:eastAsia="en-GB"/>
        </w:rPr>
      </w:pPr>
      <w:r w:rsidRPr="004507B9">
        <w:rPr>
          <w:rFonts w:ascii="Segoe UI" w:eastAsia="Times New Roman" w:hAnsi="Segoe UI" w:cs="Segoe UI"/>
          <w:color w:val="24292E"/>
          <w:sz w:val="24"/>
          <w:szCs w:val="24"/>
          <w:lang w:eastAsia="en-GB"/>
        </w:rPr>
        <w:t xml:space="preserve">The main task for this exercise </w:t>
      </w:r>
      <w:proofErr w:type="gramStart"/>
      <w:r w:rsidRPr="004507B9">
        <w:rPr>
          <w:rFonts w:ascii="Segoe UI" w:eastAsia="Times New Roman" w:hAnsi="Segoe UI" w:cs="Segoe UI"/>
          <w:color w:val="24292E"/>
          <w:sz w:val="24"/>
          <w:szCs w:val="24"/>
          <w:lang w:eastAsia="en-GB"/>
        </w:rPr>
        <w:t>are</w:t>
      </w:r>
      <w:proofErr w:type="gramEnd"/>
      <w:r w:rsidRPr="004507B9">
        <w:rPr>
          <w:rFonts w:ascii="Segoe UI" w:eastAsia="Times New Roman" w:hAnsi="Segoe UI" w:cs="Segoe UI"/>
          <w:color w:val="24292E"/>
          <w:sz w:val="24"/>
          <w:szCs w:val="24"/>
          <w:lang w:eastAsia="en-GB"/>
        </w:rPr>
        <w:t xml:space="preserve"> as follows:</w:t>
      </w:r>
    </w:p>
    <w:p w14:paraId="69F902A1" w14:textId="77777777" w:rsidR="004507B9" w:rsidRPr="004507B9" w:rsidRDefault="004507B9" w:rsidP="004507B9">
      <w:pPr>
        <w:numPr>
          <w:ilvl w:val="0"/>
          <w:numId w:val="30"/>
        </w:numPr>
        <w:spacing w:before="240" w:after="240" w:line="240" w:lineRule="auto"/>
        <w:rPr>
          <w:rFonts w:ascii="Segoe UI" w:eastAsia="Times New Roman" w:hAnsi="Segoe UI" w:cs="Segoe UI"/>
          <w:color w:val="24292E"/>
          <w:sz w:val="24"/>
          <w:szCs w:val="24"/>
          <w:lang w:eastAsia="en-GB"/>
        </w:rPr>
      </w:pPr>
      <w:r w:rsidRPr="004507B9">
        <w:rPr>
          <w:rFonts w:ascii="Segoe UI" w:eastAsia="Times New Roman" w:hAnsi="Segoe UI" w:cs="Segoe UI"/>
          <w:color w:val="24292E"/>
          <w:sz w:val="24"/>
          <w:szCs w:val="24"/>
          <w:lang w:eastAsia="en-GB"/>
        </w:rPr>
        <w:t>Defining a corporate monitoring approach.</w:t>
      </w:r>
    </w:p>
    <w:p w14:paraId="10E6CE41" w14:textId="77777777" w:rsidR="004507B9" w:rsidRPr="004507B9" w:rsidRDefault="004507B9" w:rsidP="004507B9">
      <w:pPr>
        <w:numPr>
          <w:ilvl w:val="0"/>
          <w:numId w:val="30"/>
        </w:numPr>
        <w:spacing w:before="240" w:after="240" w:line="240" w:lineRule="auto"/>
        <w:rPr>
          <w:rFonts w:ascii="Segoe UI" w:eastAsia="Times New Roman" w:hAnsi="Segoe UI" w:cs="Segoe UI"/>
          <w:color w:val="24292E"/>
          <w:sz w:val="24"/>
          <w:szCs w:val="24"/>
          <w:lang w:eastAsia="en-GB"/>
        </w:rPr>
      </w:pPr>
      <w:r w:rsidRPr="004507B9">
        <w:rPr>
          <w:rFonts w:ascii="Segoe UI" w:eastAsia="Times New Roman" w:hAnsi="Segoe UI" w:cs="Segoe UI"/>
          <w:color w:val="24292E"/>
          <w:sz w:val="24"/>
          <w:szCs w:val="24"/>
          <w:lang w:eastAsia="en-GB"/>
        </w:rPr>
        <w:t>The instructor will discuss the findings with the group.</w:t>
      </w:r>
    </w:p>
    <w:p w14:paraId="01835F72" w14:textId="77777777" w:rsidR="004507B9" w:rsidRPr="004507B9" w:rsidRDefault="004507B9" w:rsidP="004507B9">
      <w:pPr>
        <w:spacing w:before="360" w:after="240" w:line="240" w:lineRule="auto"/>
        <w:outlineLvl w:val="2"/>
        <w:rPr>
          <w:rFonts w:ascii="Segoe UI" w:eastAsia="Times New Roman" w:hAnsi="Segoe UI" w:cs="Segoe UI"/>
          <w:b/>
          <w:bCs/>
          <w:color w:val="24292E"/>
          <w:sz w:val="30"/>
          <w:szCs w:val="30"/>
          <w:lang w:eastAsia="en-GB"/>
        </w:rPr>
      </w:pPr>
      <w:r w:rsidRPr="004507B9">
        <w:rPr>
          <w:rFonts w:ascii="Segoe UI" w:eastAsia="Times New Roman" w:hAnsi="Segoe UI" w:cs="Segoe UI"/>
          <w:b/>
          <w:bCs/>
          <w:color w:val="24292E"/>
          <w:sz w:val="30"/>
          <w:szCs w:val="30"/>
          <w:lang w:eastAsia="en-GB"/>
        </w:rPr>
        <w:t>Task 1: Defining a corporate monitoring approach.</w:t>
      </w:r>
    </w:p>
    <w:p w14:paraId="27F14500" w14:textId="77777777" w:rsidR="004507B9" w:rsidRPr="004507B9" w:rsidRDefault="004507B9" w:rsidP="004507B9">
      <w:pPr>
        <w:numPr>
          <w:ilvl w:val="0"/>
          <w:numId w:val="31"/>
        </w:numPr>
        <w:spacing w:before="240" w:after="240" w:line="240" w:lineRule="auto"/>
        <w:rPr>
          <w:rFonts w:ascii="Segoe UI" w:eastAsia="Times New Roman" w:hAnsi="Segoe UI" w:cs="Segoe UI"/>
          <w:color w:val="24292E"/>
          <w:sz w:val="24"/>
          <w:szCs w:val="24"/>
          <w:lang w:eastAsia="en-GB"/>
        </w:rPr>
      </w:pPr>
      <w:r w:rsidRPr="004507B9">
        <w:rPr>
          <w:rFonts w:ascii="Segoe UI" w:eastAsia="Times New Roman" w:hAnsi="Segoe UI" w:cs="Segoe UI"/>
          <w:color w:val="24292E"/>
          <w:sz w:val="24"/>
          <w:szCs w:val="24"/>
          <w:lang w:eastAsia="en-GB"/>
        </w:rPr>
        <w:t xml:space="preserve">From the lab virtual machine, start </w:t>
      </w:r>
      <w:r w:rsidRPr="004507B9">
        <w:rPr>
          <w:rFonts w:ascii="Segoe UI" w:eastAsia="Times New Roman" w:hAnsi="Segoe UI" w:cs="Segoe UI"/>
          <w:b/>
          <w:bCs/>
          <w:color w:val="24292E"/>
          <w:sz w:val="24"/>
          <w:szCs w:val="24"/>
          <w:lang w:eastAsia="en-GB"/>
        </w:rPr>
        <w:t>Microsoft Word</w:t>
      </w:r>
      <w:r w:rsidRPr="004507B9">
        <w:rPr>
          <w:rFonts w:ascii="Segoe UI" w:eastAsia="Times New Roman" w:hAnsi="Segoe UI" w:cs="Segoe UI"/>
          <w:color w:val="24292E"/>
          <w:sz w:val="24"/>
          <w:szCs w:val="24"/>
          <w:lang w:eastAsia="en-GB"/>
        </w:rPr>
        <w:t xml:space="preserve">, and </w:t>
      </w:r>
      <w:proofErr w:type="gramStart"/>
      <w:r w:rsidRPr="004507B9">
        <w:rPr>
          <w:rFonts w:ascii="Segoe UI" w:eastAsia="Times New Roman" w:hAnsi="Segoe UI" w:cs="Segoe UI"/>
          <w:color w:val="24292E"/>
          <w:sz w:val="24"/>
          <w:szCs w:val="24"/>
          <w:lang w:eastAsia="en-GB"/>
        </w:rPr>
        <w:t>open up</w:t>
      </w:r>
      <w:proofErr w:type="gramEnd"/>
      <w:r w:rsidRPr="004507B9">
        <w:rPr>
          <w:rFonts w:ascii="Segoe UI" w:eastAsia="Times New Roman" w:hAnsi="Segoe UI" w:cs="Segoe UI"/>
          <w:color w:val="24292E"/>
          <w:sz w:val="24"/>
          <w:szCs w:val="24"/>
          <w:lang w:eastAsia="en-GB"/>
        </w:rPr>
        <w:t xml:space="preserve"> the file </w:t>
      </w:r>
      <w:r w:rsidRPr="004507B9">
        <w:rPr>
          <w:rFonts w:ascii="Segoe UI" w:eastAsia="Times New Roman" w:hAnsi="Segoe UI" w:cs="Segoe UI"/>
          <w:b/>
          <w:bCs/>
          <w:color w:val="24292E"/>
          <w:sz w:val="24"/>
          <w:szCs w:val="24"/>
          <w:lang w:eastAsia="en-GB"/>
        </w:rPr>
        <w:t>DP-200-Lab09-Ex01.docx</w:t>
      </w:r>
      <w:r w:rsidRPr="004507B9">
        <w:rPr>
          <w:rFonts w:ascii="Segoe UI" w:eastAsia="Times New Roman" w:hAnsi="Segoe UI" w:cs="Segoe UI"/>
          <w:color w:val="24292E"/>
          <w:sz w:val="24"/>
          <w:szCs w:val="24"/>
          <w:lang w:eastAsia="en-GB"/>
        </w:rPr>
        <w:t xml:space="preserve"> from the </w:t>
      </w:r>
      <w:proofErr w:type="spellStart"/>
      <w:r w:rsidRPr="004507B9">
        <w:rPr>
          <w:rFonts w:ascii="Segoe UI" w:eastAsia="Times New Roman" w:hAnsi="Segoe UI" w:cs="Segoe UI"/>
          <w:b/>
          <w:bCs/>
          <w:color w:val="24292E"/>
          <w:sz w:val="24"/>
          <w:szCs w:val="24"/>
          <w:lang w:eastAsia="en-GB"/>
        </w:rPr>
        <w:t>Allfiles</w:t>
      </w:r>
      <w:proofErr w:type="spellEnd"/>
      <w:r w:rsidRPr="004507B9">
        <w:rPr>
          <w:rFonts w:ascii="Segoe UI" w:eastAsia="Times New Roman" w:hAnsi="Segoe UI" w:cs="Segoe UI"/>
          <w:b/>
          <w:bCs/>
          <w:color w:val="24292E"/>
          <w:sz w:val="24"/>
          <w:szCs w:val="24"/>
          <w:lang w:eastAsia="en-GB"/>
        </w:rPr>
        <w:t>\</w:t>
      </w:r>
      <w:proofErr w:type="spellStart"/>
      <w:r w:rsidRPr="004507B9">
        <w:rPr>
          <w:rFonts w:ascii="Segoe UI" w:eastAsia="Times New Roman" w:hAnsi="Segoe UI" w:cs="Segoe UI"/>
          <w:b/>
          <w:bCs/>
          <w:color w:val="24292E"/>
          <w:sz w:val="24"/>
          <w:szCs w:val="24"/>
          <w:lang w:eastAsia="en-GB"/>
        </w:rPr>
        <w:t>Labfiles</w:t>
      </w:r>
      <w:proofErr w:type="spellEnd"/>
      <w:r w:rsidRPr="004507B9">
        <w:rPr>
          <w:rFonts w:ascii="Segoe UI" w:eastAsia="Times New Roman" w:hAnsi="Segoe UI" w:cs="Segoe UI"/>
          <w:b/>
          <w:bCs/>
          <w:color w:val="24292E"/>
          <w:sz w:val="24"/>
          <w:szCs w:val="24"/>
          <w:lang w:eastAsia="en-GB"/>
        </w:rPr>
        <w:t>\Starter\DP-200.</w:t>
      </w:r>
      <w:r w:rsidRPr="004507B9">
        <w:rPr>
          <w:rFonts w:ascii="Segoe UI" w:eastAsia="Times New Roman" w:hAnsi="Segoe UI" w:cs="Segoe UI"/>
          <w:color w:val="24292E"/>
          <w:sz w:val="24"/>
          <w:szCs w:val="24"/>
          <w:lang w:eastAsia="en-GB"/>
        </w:rPr>
        <w:t xml:space="preserve"> folder.</w:t>
      </w:r>
    </w:p>
    <w:p w14:paraId="6DF0C766" w14:textId="77777777" w:rsidR="004507B9" w:rsidRPr="004507B9" w:rsidRDefault="004507B9" w:rsidP="004507B9">
      <w:pPr>
        <w:numPr>
          <w:ilvl w:val="0"/>
          <w:numId w:val="31"/>
        </w:numPr>
        <w:spacing w:before="240" w:after="240" w:line="240" w:lineRule="auto"/>
        <w:rPr>
          <w:rFonts w:ascii="Segoe UI" w:eastAsia="Times New Roman" w:hAnsi="Segoe UI" w:cs="Segoe UI"/>
          <w:color w:val="24292E"/>
          <w:sz w:val="24"/>
          <w:szCs w:val="24"/>
          <w:lang w:eastAsia="en-GB"/>
        </w:rPr>
      </w:pPr>
      <w:r w:rsidRPr="004507B9">
        <w:rPr>
          <w:rFonts w:ascii="Segoe UI" w:eastAsia="Times New Roman" w:hAnsi="Segoe UI" w:cs="Segoe UI"/>
          <w:color w:val="24292E"/>
          <w:sz w:val="24"/>
          <w:szCs w:val="24"/>
          <w:lang w:eastAsia="en-GB"/>
        </w:rPr>
        <w:t xml:space="preserve">Spend </w:t>
      </w:r>
      <w:r w:rsidRPr="004507B9">
        <w:rPr>
          <w:rFonts w:ascii="Segoe UI" w:eastAsia="Times New Roman" w:hAnsi="Segoe UI" w:cs="Segoe UI"/>
          <w:b/>
          <w:bCs/>
          <w:color w:val="24292E"/>
          <w:sz w:val="24"/>
          <w:szCs w:val="24"/>
          <w:lang w:eastAsia="en-GB"/>
        </w:rPr>
        <w:t>10 minutes</w:t>
      </w:r>
      <w:r w:rsidRPr="004507B9">
        <w:rPr>
          <w:rFonts w:ascii="Segoe UI" w:eastAsia="Times New Roman" w:hAnsi="Segoe UI" w:cs="Segoe UI"/>
          <w:color w:val="24292E"/>
          <w:sz w:val="24"/>
          <w:szCs w:val="24"/>
          <w:lang w:eastAsia="en-GB"/>
        </w:rPr>
        <w:t xml:space="preserve"> in a group discussing and identifying the monitoring tools that would be the most useful tool for you within your organization. Find two examples and outline your justification.</w:t>
      </w:r>
    </w:p>
    <w:p w14:paraId="491E7473" w14:textId="77777777" w:rsidR="004507B9" w:rsidRPr="004507B9" w:rsidRDefault="004507B9" w:rsidP="004507B9">
      <w:pPr>
        <w:spacing w:before="360" w:after="240" w:line="240" w:lineRule="auto"/>
        <w:outlineLvl w:val="2"/>
        <w:rPr>
          <w:rFonts w:ascii="Segoe UI" w:eastAsia="Times New Roman" w:hAnsi="Segoe UI" w:cs="Segoe UI"/>
          <w:b/>
          <w:bCs/>
          <w:color w:val="24292E"/>
          <w:sz w:val="30"/>
          <w:szCs w:val="30"/>
          <w:lang w:eastAsia="en-GB"/>
        </w:rPr>
      </w:pPr>
      <w:r w:rsidRPr="004507B9">
        <w:rPr>
          <w:rFonts w:ascii="Segoe UI" w:eastAsia="Times New Roman" w:hAnsi="Segoe UI" w:cs="Segoe UI"/>
          <w:b/>
          <w:bCs/>
          <w:color w:val="24292E"/>
          <w:sz w:val="30"/>
          <w:szCs w:val="30"/>
          <w:lang w:eastAsia="en-GB"/>
        </w:rPr>
        <w:t>Task 2: Discuss the findings with the Instructor</w:t>
      </w:r>
    </w:p>
    <w:p w14:paraId="306640A9" w14:textId="77777777" w:rsidR="004507B9" w:rsidRPr="004507B9" w:rsidRDefault="004507B9" w:rsidP="004507B9">
      <w:pPr>
        <w:numPr>
          <w:ilvl w:val="0"/>
          <w:numId w:val="32"/>
        </w:numPr>
        <w:spacing w:before="100" w:beforeAutospacing="1" w:after="100" w:afterAutospacing="1" w:line="240" w:lineRule="auto"/>
        <w:rPr>
          <w:rFonts w:ascii="Segoe UI" w:eastAsia="Times New Roman" w:hAnsi="Segoe UI" w:cs="Segoe UI"/>
          <w:color w:val="24292E"/>
          <w:sz w:val="24"/>
          <w:szCs w:val="24"/>
          <w:lang w:eastAsia="en-GB"/>
        </w:rPr>
      </w:pPr>
      <w:r w:rsidRPr="004507B9">
        <w:rPr>
          <w:rFonts w:ascii="Segoe UI" w:eastAsia="Times New Roman" w:hAnsi="Segoe UI" w:cs="Segoe UI"/>
          <w:color w:val="24292E"/>
          <w:sz w:val="24"/>
          <w:szCs w:val="24"/>
          <w:lang w:eastAsia="en-GB"/>
        </w:rPr>
        <w:t>The instructor will stop the group to discuss the findings.</w:t>
      </w:r>
    </w:p>
    <w:p w14:paraId="5DCB67EA" w14:textId="77777777" w:rsidR="004507B9" w:rsidRPr="004507B9" w:rsidRDefault="004507B9" w:rsidP="004507B9">
      <w:pPr>
        <w:spacing w:line="240" w:lineRule="auto"/>
        <w:rPr>
          <w:rFonts w:ascii="Segoe UI" w:eastAsia="Times New Roman" w:hAnsi="Segoe UI" w:cs="Segoe UI"/>
          <w:color w:val="6A737D"/>
          <w:sz w:val="24"/>
          <w:szCs w:val="24"/>
          <w:lang w:eastAsia="en-GB"/>
        </w:rPr>
      </w:pPr>
      <w:r w:rsidRPr="004507B9">
        <w:rPr>
          <w:rFonts w:ascii="Segoe UI" w:eastAsia="Times New Roman" w:hAnsi="Segoe UI" w:cs="Segoe UI"/>
          <w:b/>
          <w:bCs/>
          <w:color w:val="6A737D"/>
          <w:sz w:val="24"/>
          <w:szCs w:val="24"/>
          <w:lang w:eastAsia="en-GB"/>
        </w:rPr>
        <w:t>Result</w:t>
      </w:r>
      <w:r w:rsidRPr="004507B9">
        <w:rPr>
          <w:rFonts w:ascii="Segoe UI" w:eastAsia="Times New Roman" w:hAnsi="Segoe UI" w:cs="Segoe UI"/>
          <w:color w:val="6A737D"/>
          <w:sz w:val="24"/>
          <w:szCs w:val="24"/>
          <w:lang w:eastAsia="en-GB"/>
        </w:rPr>
        <w:t>: After you completed this exercise, you have created a Microsoft Word document that identifies the monitoring tools that would be the most useful tool for you within your organization.</w:t>
      </w:r>
    </w:p>
    <w:p w14:paraId="5F5E51A6" w14:textId="77777777" w:rsidR="004507B9" w:rsidRPr="004507B9" w:rsidRDefault="004507B9" w:rsidP="004507B9">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GB"/>
        </w:rPr>
      </w:pPr>
      <w:r w:rsidRPr="004507B9">
        <w:rPr>
          <w:rFonts w:ascii="Segoe UI" w:eastAsia="Times New Roman" w:hAnsi="Segoe UI" w:cs="Segoe UI"/>
          <w:b/>
          <w:bCs/>
          <w:color w:val="24292E"/>
          <w:sz w:val="36"/>
          <w:szCs w:val="36"/>
          <w:lang w:eastAsia="en-GB"/>
        </w:rPr>
        <w:lastRenderedPageBreak/>
        <w:t>Exercise 2: Troubleshoot common data storage issues</w:t>
      </w:r>
    </w:p>
    <w:p w14:paraId="406F3EBF" w14:textId="77777777" w:rsidR="004507B9" w:rsidRPr="004507B9" w:rsidRDefault="004507B9" w:rsidP="004507B9">
      <w:pPr>
        <w:spacing w:after="240" w:line="240" w:lineRule="auto"/>
        <w:rPr>
          <w:rFonts w:ascii="Segoe UI" w:eastAsia="Times New Roman" w:hAnsi="Segoe UI" w:cs="Segoe UI"/>
          <w:color w:val="24292E"/>
          <w:sz w:val="24"/>
          <w:szCs w:val="24"/>
          <w:lang w:eastAsia="en-GB"/>
        </w:rPr>
      </w:pPr>
      <w:r w:rsidRPr="004507B9">
        <w:rPr>
          <w:rFonts w:ascii="Segoe UI" w:eastAsia="Times New Roman" w:hAnsi="Segoe UI" w:cs="Segoe UI"/>
          <w:color w:val="24292E"/>
          <w:sz w:val="24"/>
          <w:szCs w:val="24"/>
          <w:lang w:eastAsia="en-GB"/>
        </w:rPr>
        <w:t>Estimated Time: 20 minutes</w:t>
      </w:r>
    </w:p>
    <w:p w14:paraId="06C6FF61" w14:textId="77777777" w:rsidR="004507B9" w:rsidRPr="004507B9" w:rsidRDefault="004507B9" w:rsidP="004507B9">
      <w:pPr>
        <w:spacing w:after="240" w:line="240" w:lineRule="auto"/>
        <w:rPr>
          <w:rFonts w:ascii="Segoe UI" w:eastAsia="Times New Roman" w:hAnsi="Segoe UI" w:cs="Segoe UI"/>
          <w:color w:val="24292E"/>
          <w:sz w:val="24"/>
          <w:szCs w:val="24"/>
          <w:lang w:eastAsia="en-GB"/>
        </w:rPr>
      </w:pPr>
      <w:r w:rsidRPr="004507B9">
        <w:rPr>
          <w:rFonts w:ascii="Segoe UI" w:eastAsia="Times New Roman" w:hAnsi="Segoe UI" w:cs="Segoe UI"/>
          <w:color w:val="24292E"/>
          <w:sz w:val="24"/>
          <w:szCs w:val="24"/>
          <w:lang w:eastAsia="en-GB"/>
        </w:rPr>
        <w:t>Group exercise</w:t>
      </w:r>
    </w:p>
    <w:p w14:paraId="1B3FE57C" w14:textId="77777777" w:rsidR="004507B9" w:rsidRPr="004507B9" w:rsidRDefault="004507B9" w:rsidP="004507B9">
      <w:pPr>
        <w:spacing w:after="240" w:line="240" w:lineRule="auto"/>
        <w:rPr>
          <w:rFonts w:ascii="Segoe UI" w:eastAsia="Times New Roman" w:hAnsi="Segoe UI" w:cs="Segoe UI"/>
          <w:color w:val="24292E"/>
          <w:sz w:val="24"/>
          <w:szCs w:val="24"/>
          <w:lang w:eastAsia="en-GB"/>
        </w:rPr>
      </w:pPr>
      <w:r w:rsidRPr="004507B9">
        <w:rPr>
          <w:rFonts w:ascii="Segoe UI" w:eastAsia="Times New Roman" w:hAnsi="Segoe UI" w:cs="Segoe UI"/>
          <w:color w:val="24292E"/>
          <w:sz w:val="24"/>
          <w:szCs w:val="24"/>
          <w:lang w:eastAsia="en-GB"/>
        </w:rPr>
        <w:t>The main tasks for this exercise are as follows:</w:t>
      </w:r>
    </w:p>
    <w:p w14:paraId="7D539731" w14:textId="77777777" w:rsidR="004507B9" w:rsidRPr="004507B9" w:rsidRDefault="004507B9" w:rsidP="004507B9">
      <w:pPr>
        <w:numPr>
          <w:ilvl w:val="0"/>
          <w:numId w:val="33"/>
        </w:numPr>
        <w:spacing w:before="240" w:after="240" w:line="240" w:lineRule="auto"/>
        <w:rPr>
          <w:rFonts w:ascii="Segoe UI" w:eastAsia="Times New Roman" w:hAnsi="Segoe UI" w:cs="Segoe UI"/>
          <w:color w:val="24292E"/>
          <w:sz w:val="24"/>
          <w:szCs w:val="24"/>
          <w:lang w:eastAsia="en-GB"/>
        </w:rPr>
      </w:pPr>
      <w:r w:rsidRPr="004507B9">
        <w:rPr>
          <w:rFonts w:ascii="Segoe UI" w:eastAsia="Times New Roman" w:hAnsi="Segoe UI" w:cs="Segoe UI"/>
          <w:color w:val="24292E"/>
          <w:sz w:val="24"/>
          <w:szCs w:val="24"/>
          <w:lang w:eastAsia="en-GB"/>
        </w:rPr>
        <w:t>Assessing issues that are data storage issues.</w:t>
      </w:r>
    </w:p>
    <w:p w14:paraId="0ADC2824" w14:textId="77777777" w:rsidR="004507B9" w:rsidRPr="004507B9" w:rsidRDefault="004507B9" w:rsidP="004507B9">
      <w:pPr>
        <w:numPr>
          <w:ilvl w:val="0"/>
          <w:numId w:val="33"/>
        </w:numPr>
        <w:spacing w:before="240" w:after="240" w:line="240" w:lineRule="auto"/>
        <w:rPr>
          <w:rFonts w:ascii="Segoe UI" w:eastAsia="Times New Roman" w:hAnsi="Segoe UI" w:cs="Segoe UI"/>
          <w:color w:val="24292E"/>
          <w:sz w:val="24"/>
          <w:szCs w:val="24"/>
          <w:lang w:eastAsia="en-GB"/>
        </w:rPr>
      </w:pPr>
      <w:r w:rsidRPr="004507B9">
        <w:rPr>
          <w:rFonts w:ascii="Segoe UI" w:eastAsia="Times New Roman" w:hAnsi="Segoe UI" w:cs="Segoe UI"/>
          <w:color w:val="24292E"/>
          <w:sz w:val="24"/>
          <w:szCs w:val="24"/>
          <w:lang w:eastAsia="en-GB"/>
        </w:rPr>
        <w:t>The instructor will discuss the findings with the group.</w:t>
      </w:r>
    </w:p>
    <w:p w14:paraId="3AFCB1F0" w14:textId="77777777" w:rsidR="004507B9" w:rsidRPr="004507B9" w:rsidRDefault="004507B9" w:rsidP="004507B9">
      <w:pPr>
        <w:spacing w:before="360" w:after="240" w:line="240" w:lineRule="auto"/>
        <w:outlineLvl w:val="2"/>
        <w:rPr>
          <w:rFonts w:ascii="Segoe UI" w:eastAsia="Times New Roman" w:hAnsi="Segoe UI" w:cs="Segoe UI"/>
          <w:b/>
          <w:bCs/>
          <w:color w:val="24292E"/>
          <w:sz w:val="30"/>
          <w:szCs w:val="30"/>
          <w:lang w:eastAsia="en-GB"/>
        </w:rPr>
      </w:pPr>
      <w:r w:rsidRPr="004507B9">
        <w:rPr>
          <w:rFonts w:ascii="Segoe UI" w:eastAsia="Times New Roman" w:hAnsi="Segoe UI" w:cs="Segoe UI"/>
          <w:b/>
          <w:bCs/>
          <w:color w:val="24292E"/>
          <w:sz w:val="30"/>
          <w:szCs w:val="30"/>
          <w:lang w:eastAsia="en-GB"/>
        </w:rPr>
        <w:t>Task 1: Assessing Data and Storage Security Hygiene.</w:t>
      </w:r>
    </w:p>
    <w:p w14:paraId="0B431B42" w14:textId="77777777" w:rsidR="004507B9" w:rsidRPr="004507B9" w:rsidRDefault="004507B9" w:rsidP="004507B9">
      <w:pPr>
        <w:numPr>
          <w:ilvl w:val="0"/>
          <w:numId w:val="34"/>
        </w:numPr>
        <w:spacing w:before="240" w:after="240" w:line="240" w:lineRule="auto"/>
        <w:rPr>
          <w:rFonts w:ascii="Segoe UI" w:eastAsia="Times New Roman" w:hAnsi="Segoe UI" w:cs="Segoe UI"/>
          <w:color w:val="24292E"/>
          <w:sz w:val="24"/>
          <w:szCs w:val="24"/>
          <w:lang w:eastAsia="en-GB"/>
        </w:rPr>
      </w:pPr>
      <w:r w:rsidRPr="004507B9">
        <w:rPr>
          <w:rFonts w:ascii="Segoe UI" w:eastAsia="Times New Roman" w:hAnsi="Segoe UI" w:cs="Segoe UI"/>
          <w:color w:val="24292E"/>
          <w:sz w:val="24"/>
          <w:szCs w:val="24"/>
          <w:lang w:eastAsia="en-GB"/>
        </w:rPr>
        <w:t xml:space="preserve">In the </w:t>
      </w:r>
      <w:r w:rsidRPr="004507B9">
        <w:rPr>
          <w:rFonts w:ascii="Segoe UI" w:eastAsia="Times New Roman" w:hAnsi="Segoe UI" w:cs="Segoe UI"/>
          <w:b/>
          <w:bCs/>
          <w:color w:val="24292E"/>
          <w:sz w:val="24"/>
          <w:szCs w:val="24"/>
          <w:lang w:eastAsia="en-GB"/>
        </w:rPr>
        <w:t>\</w:t>
      </w:r>
      <w:proofErr w:type="spellStart"/>
      <w:r w:rsidRPr="004507B9">
        <w:rPr>
          <w:rFonts w:ascii="Segoe UI" w:eastAsia="Times New Roman" w:hAnsi="Segoe UI" w:cs="Segoe UI"/>
          <w:b/>
          <w:bCs/>
          <w:color w:val="24292E"/>
          <w:sz w:val="24"/>
          <w:szCs w:val="24"/>
          <w:lang w:eastAsia="en-GB"/>
        </w:rPr>
        <w:t>Labfiles</w:t>
      </w:r>
      <w:proofErr w:type="spellEnd"/>
      <w:r w:rsidRPr="004507B9">
        <w:rPr>
          <w:rFonts w:ascii="Segoe UI" w:eastAsia="Times New Roman" w:hAnsi="Segoe UI" w:cs="Segoe UI"/>
          <w:b/>
          <w:bCs/>
          <w:color w:val="24292E"/>
          <w:sz w:val="24"/>
          <w:szCs w:val="24"/>
          <w:lang w:eastAsia="en-GB"/>
        </w:rPr>
        <w:t>\DP-200-Issues-Doc.docx</w:t>
      </w:r>
      <w:r w:rsidRPr="004507B9">
        <w:rPr>
          <w:rFonts w:ascii="Segoe UI" w:eastAsia="Times New Roman" w:hAnsi="Segoe UI" w:cs="Segoe UI"/>
          <w:color w:val="24292E"/>
          <w:sz w:val="24"/>
          <w:szCs w:val="24"/>
          <w:lang w:eastAsia="en-GB"/>
        </w:rPr>
        <w:t>_document, share your findings and work with the group to identify which of the issues are data storage issues.</w:t>
      </w:r>
    </w:p>
    <w:p w14:paraId="28796900" w14:textId="77777777" w:rsidR="004507B9" w:rsidRPr="004507B9" w:rsidRDefault="004507B9" w:rsidP="004507B9">
      <w:pPr>
        <w:numPr>
          <w:ilvl w:val="0"/>
          <w:numId w:val="34"/>
        </w:numPr>
        <w:spacing w:before="240" w:after="240" w:line="240" w:lineRule="auto"/>
        <w:rPr>
          <w:rFonts w:ascii="Segoe UI" w:eastAsia="Times New Roman" w:hAnsi="Segoe UI" w:cs="Segoe UI"/>
          <w:color w:val="24292E"/>
          <w:sz w:val="24"/>
          <w:szCs w:val="24"/>
          <w:lang w:eastAsia="en-GB"/>
        </w:rPr>
      </w:pPr>
      <w:r w:rsidRPr="004507B9">
        <w:rPr>
          <w:rFonts w:ascii="Segoe UI" w:eastAsia="Times New Roman" w:hAnsi="Segoe UI" w:cs="Segoe UI"/>
          <w:color w:val="24292E"/>
          <w:sz w:val="24"/>
          <w:szCs w:val="24"/>
          <w:lang w:eastAsia="en-GB"/>
        </w:rPr>
        <w:t xml:space="preserve">Work with the group to see if there are </w:t>
      </w:r>
      <w:r w:rsidRPr="004507B9">
        <w:rPr>
          <w:rFonts w:ascii="Segoe UI" w:eastAsia="Times New Roman" w:hAnsi="Segoe UI" w:cs="Segoe UI"/>
          <w:b/>
          <w:bCs/>
          <w:color w:val="24292E"/>
          <w:sz w:val="24"/>
          <w:szCs w:val="24"/>
          <w:lang w:eastAsia="en-GB"/>
        </w:rPr>
        <w:t>common data storage issue</w:t>
      </w:r>
      <w:r w:rsidRPr="004507B9">
        <w:rPr>
          <w:rFonts w:ascii="Segoe UI" w:eastAsia="Times New Roman" w:hAnsi="Segoe UI" w:cs="Segoe UI"/>
          <w:color w:val="24292E"/>
          <w:sz w:val="24"/>
          <w:szCs w:val="24"/>
          <w:lang w:eastAsia="en-GB"/>
        </w:rPr>
        <w:t xml:space="preserve"> that the group experienced while setting up the various data platforms.</w:t>
      </w:r>
    </w:p>
    <w:p w14:paraId="54BDFD6A" w14:textId="77777777" w:rsidR="004507B9" w:rsidRPr="004507B9" w:rsidRDefault="004507B9" w:rsidP="004507B9">
      <w:pPr>
        <w:numPr>
          <w:ilvl w:val="0"/>
          <w:numId w:val="34"/>
        </w:numPr>
        <w:spacing w:before="240" w:after="240" w:line="240" w:lineRule="auto"/>
        <w:rPr>
          <w:rFonts w:ascii="Segoe UI" w:eastAsia="Times New Roman" w:hAnsi="Segoe UI" w:cs="Segoe UI"/>
          <w:color w:val="24292E"/>
          <w:sz w:val="24"/>
          <w:szCs w:val="24"/>
          <w:lang w:eastAsia="en-GB"/>
        </w:rPr>
      </w:pPr>
      <w:r w:rsidRPr="004507B9">
        <w:rPr>
          <w:rFonts w:ascii="Segoe UI" w:eastAsia="Times New Roman" w:hAnsi="Segoe UI" w:cs="Segoe UI"/>
          <w:color w:val="24292E"/>
          <w:sz w:val="24"/>
          <w:szCs w:val="24"/>
          <w:lang w:eastAsia="en-GB"/>
        </w:rPr>
        <w:t xml:space="preserve">As a group select two data storage issues that you have </w:t>
      </w:r>
      <w:proofErr w:type="gramStart"/>
      <w:r w:rsidRPr="004507B9">
        <w:rPr>
          <w:rFonts w:ascii="Segoe UI" w:eastAsia="Times New Roman" w:hAnsi="Segoe UI" w:cs="Segoe UI"/>
          <w:color w:val="24292E"/>
          <w:sz w:val="24"/>
          <w:szCs w:val="24"/>
          <w:lang w:eastAsia="en-GB"/>
        </w:rPr>
        <w:t>identified, and</w:t>
      </w:r>
      <w:proofErr w:type="gramEnd"/>
      <w:r w:rsidRPr="004507B9">
        <w:rPr>
          <w:rFonts w:ascii="Segoe UI" w:eastAsia="Times New Roman" w:hAnsi="Segoe UI" w:cs="Segoe UI"/>
          <w:color w:val="24292E"/>
          <w:sz w:val="24"/>
          <w:szCs w:val="24"/>
          <w:lang w:eastAsia="en-GB"/>
        </w:rPr>
        <w:t xml:space="preserve"> log them into the document </w:t>
      </w:r>
      <w:r w:rsidRPr="004507B9">
        <w:rPr>
          <w:rFonts w:ascii="Segoe UI" w:eastAsia="Times New Roman" w:hAnsi="Segoe UI" w:cs="Segoe UI"/>
          <w:b/>
          <w:bCs/>
          <w:color w:val="24292E"/>
          <w:sz w:val="24"/>
          <w:szCs w:val="24"/>
          <w:lang w:eastAsia="en-GB"/>
        </w:rPr>
        <w:t>DP-200-Lab09-Ex02.docx</w:t>
      </w:r>
      <w:r w:rsidRPr="004507B9">
        <w:rPr>
          <w:rFonts w:ascii="Segoe UI" w:eastAsia="Times New Roman" w:hAnsi="Segoe UI" w:cs="Segoe UI"/>
          <w:color w:val="24292E"/>
          <w:sz w:val="24"/>
          <w:szCs w:val="24"/>
          <w:lang w:eastAsia="en-GB"/>
        </w:rPr>
        <w:t>.</w:t>
      </w:r>
    </w:p>
    <w:p w14:paraId="17AFB23D" w14:textId="77777777" w:rsidR="004507B9" w:rsidRPr="004507B9" w:rsidRDefault="004507B9" w:rsidP="004507B9">
      <w:pPr>
        <w:spacing w:before="360" w:after="240" w:line="240" w:lineRule="auto"/>
        <w:outlineLvl w:val="2"/>
        <w:rPr>
          <w:rFonts w:ascii="Segoe UI" w:eastAsia="Times New Roman" w:hAnsi="Segoe UI" w:cs="Segoe UI"/>
          <w:b/>
          <w:bCs/>
          <w:color w:val="24292E"/>
          <w:sz w:val="30"/>
          <w:szCs w:val="30"/>
          <w:lang w:eastAsia="en-GB"/>
        </w:rPr>
      </w:pPr>
      <w:r w:rsidRPr="004507B9">
        <w:rPr>
          <w:rFonts w:ascii="Segoe UI" w:eastAsia="Times New Roman" w:hAnsi="Segoe UI" w:cs="Segoe UI"/>
          <w:b/>
          <w:bCs/>
          <w:color w:val="24292E"/>
          <w:sz w:val="30"/>
          <w:szCs w:val="30"/>
          <w:lang w:eastAsia="en-GB"/>
        </w:rPr>
        <w:t>Task 2: Discuss the findings with the Instructor</w:t>
      </w:r>
    </w:p>
    <w:p w14:paraId="4A5582C2" w14:textId="77777777" w:rsidR="004507B9" w:rsidRPr="004507B9" w:rsidRDefault="004507B9" w:rsidP="004507B9">
      <w:pPr>
        <w:numPr>
          <w:ilvl w:val="0"/>
          <w:numId w:val="35"/>
        </w:numPr>
        <w:spacing w:before="100" w:beforeAutospacing="1" w:after="100" w:afterAutospacing="1" w:line="240" w:lineRule="auto"/>
        <w:rPr>
          <w:rFonts w:ascii="Segoe UI" w:eastAsia="Times New Roman" w:hAnsi="Segoe UI" w:cs="Segoe UI"/>
          <w:color w:val="24292E"/>
          <w:sz w:val="24"/>
          <w:szCs w:val="24"/>
          <w:lang w:eastAsia="en-GB"/>
        </w:rPr>
      </w:pPr>
      <w:r w:rsidRPr="004507B9">
        <w:rPr>
          <w:rFonts w:ascii="Segoe UI" w:eastAsia="Times New Roman" w:hAnsi="Segoe UI" w:cs="Segoe UI"/>
          <w:color w:val="24292E"/>
          <w:sz w:val="24"/>
          <w:szCs w:val="24"/>
          <w:lang w:eastAsia="en-GB"/>
        </w:rPr>
        <w:t>The instructor will stop the group to discuss the findings.</w:t>
      </w:r>
    </w:p>
    <w:p w14:paraId="4D8639F2" w14:textId="77777777" w:rsidR="004507B9" w:rsidRPr="004507B9" w:rsidRDefault="004507B9" w:rsidP="004507B9">
      <w:pPr>
        <w:spacing w:line="240" w:lineRule="auto"/>
        <w:rPr>
          <w:rFonts w:ascii="Segoe UI" w:eastAsia="Times New Roman" w:hAnsi="Segoe UI" w:cs="Segoe UI"/>
          <w:color w:val="6A737D"/>
          <w:sz w:val="24"/>
          <w:szCs w:val="24"/>
          <w:lang w:eastAsia="en-GB"/>
        </w:rPr>
      </w:pPr>
      <w:r w:rsidRPr="004507B9">
        <w:rPr>
          <w:rFonts w:ascii="Segoe UI" w:eastAsia="Times New Roman" w:hAnsi="Segoe UI" w:cs="Segoe UI"/>
          <w:b/>
          <w:bCs/>
          <w:color w:val="6A737D"/>
          <w:sz w:val="24"/>
          <w:szCs w:val="24"/>
          <w:lang w:eastAsia="en-GB"/>
        </w:rPr>
        <w:t>Result</w:t>
      </w:r>
      <w:r w:rsidRPr="004507B9">
        <w:rPr>
          <w:rFonts w:ascii="Segoe UI" w:eastAsia="Times New Roman" w:hAnsi="Segoe UI" w:cs="Segoe UI"/>
          <w:color w:val="6A737D"/>
          <w:sz w:val="24"/>
          <w:szCs w:val="24"/>
          <w:lang w:eastAsia="en-GB"/>
        </w:rPr>
        <w:t>: After you completed this exercise, you have created a Microsoft Word document that lists two data storage issues.</w:t>
      </w:r>
    </w:p>
    <w:p w14:paraId="793DCC70" w14:textId="77777777" w:rsidR="00102BFB" w:rsidRDefault="00102BFB" w:rsidP="004507B9">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GB"/>
        </w:rPr>
      </w:pPr>
    </w:p>
    <w:p w14:paraId="3169E137" w14:textId="0225A529" w:rsidR="004507B9" w:rsidRPr="004507B9" w:rsidRDefault="004507B9" w:rsidP="004507B9">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GB"/>
        </w:rPr>
      </w:pPr>
      <w:r w:rsidRPr="004507B9">
        <w:rPr>
          <w:rFonts w:ascii="Segoe UI" w:eastAsia="Times New Roman" w:hAnsi="Segoe UI" w:cs="Segoe UI"/>
          <w:b/>
          <w:bCs/>
          <w:color w:val="24292E"/>
          <w:sz w:val="36"/>
          <w:szCs w:val="36"/>
          <w:lang w:eastAsia="en-GB"/>
        </w:rPr>
        <w:t>Exercise 3: Troubleshoot common data processing issues</w:t>
      </w:r>
    </w:p>
    <w:p w14:paraId="45F1CED3" w14:textId="77777777" w:rsidR="004507B9" w:rsidRPr="004507B9" w:rsidRDefault="004507B9" w:rsidP="004507B9">
      <w:pPr>
        <w:spacing w:after="240" w:line="240" w:lineRule="auto"/>
        <w:rPr>
          <w:rFonts w:ascii="Segoe UI" w:eastAsia="Times New Roman" w:hAnsi="Segoe UI" w:cs="Segoe UI"/>
          <w:color w:val="24292E"/>
          <w:sz w:val="24"/>
          <w:szCs w:val="24"/>
          <w:lang w:eastAsia="en-GB"/>
        </w:rPr>
      </w:pPr>
      <w:r w:rsidRPr="004507B9">
        <w:rPr>
          <w:rFonts w:ascii="Segoe UI" w:eastAsia="Times New Roman" w:hAnsi="Segoe UI" w:cs="Segoe UI"/>
          <w:color w:val="24292E"/>
          <w:sz w:val="24"/>
          <w:szCs w:val="24"/>
          <w:lang w:eastAsia="en-GB"/>
        </w:rPr>
        <w:t>Estimated Time: 20 minutes</w:t>
      </w:r>
    </w:p>
    <w:p w14:paraId="6898584E" w14:textId="77777777" w:rsidR="004507B9" w:rsidRPr="004507B9" w:rsidRDefault="004507B9" w:rsidP="004507B9">
      <w:pPr>
        <w:spacing w:after="240" w:line="240" w:lineRule="auto"/>
        <w:rPr>
          <w:rFonts w:ascii="Segoe UI" w:eastAsia="Times New Roman" w:hAnsi="Segoe UI" w:cs="Segoe UI"/>
          <w:color w:val="24292E"/>
          <w:sz w:val="24"/>
          <w:szCs w:val="24"/>
          <w:lang w:eastAsia="en-GB"/>
        </w:rPr>
      </w:pPr>
      <w:r w:rsidRPr="004507B9">
        <w:rPr>
          <w:rFonts w:ascii="Segoe UI" w:eastAsia="Times New Roman" w:hAnsi="Segoe UI" w:cs="Segoe UI"/>
          <w:color w:val="24292E"/>
          <w:sz w:val="24"/>
          <w:szCs w:val="24"/>
          <w:lang w:eastAsia="en-GB"/>
        </w:rPr>
        <w:t>Group exercise</w:t>
      </w:r>
    </w:p>
    <w:p w14:paraId="37809881" w14:textId="77777777" w:rsidR="004507B9" w:rsidRPr="004507B9" w:rsidRDefault="004507B9" w:rsidP="004507B9">
      <w:pPr>
        <w:spacing w:after="240" w:line="240" w:lineRule="auto"/>
        <w:rPr>
          <w:rFonts w:ascii="Segoe UI" w:eastAsia="Times New Roman" w:hAnsi="Segoe UI" w:cs="Segoe UI"/>
          <w:color w:val="24292E"/>
          <w:sz w:val="24"/>
          <w:szCs w:val="24"/>
          <w:lang w:eastAsia="en-GB"/>
        </w:rPr>
      </w:pPr>
      <w:r w:rsidRPr="004507B9">
        <w:rPr>
          <w:rFonts w:ascii="Segoe UI" w:eastAsia="Times New Roman" w:hAnsi="Segoe UI" w:cs="Segoe UI"/>
          <w:color w:val="24292E"/>
          <w:sz w:val="24"/>
          <w:szCs w:val="24"/>
          <w:lang w:eastAsia="en-GB"/>
        </w:rPr>
        <w:t>The main tasks for this exercise are as follows:</w:t>
      </w:r>
    </w:p>
    <w:p w14:paraId="5B67637B" w14:textId="77777777" w:rsidR="004507B9" w:rsidRPr="004507B9" w:rsidRDefault="004507B9" w:rsidP="004507B9">
      <w:pPr>
        <w:numPr>
          <w:ilvl w:val="0"/>
          <w:numId w:val="36"/>
        </w:numPr>
        <w:spacing w:before="240" w:after="240" w:line="240" w:lineRule="auto"/>
        <w:rPr>
          <w:rFonts w:ascii="Segoe UI" w:eastAsia="Times New Roman" w:hAnsi="Segoe UI" w:cs="Segoe UI"/>
          <w:color w:val="24292E"/>
          <w:sz w:val="24"/>
          <w:szCs w:val="24"/>
          <w:lang w:eastAsia="en-GB"/>
        </w:rPr>
      </w:pPr>
      <w:r w:rsidRPr="004507B9">
        <w:rPr>
          <w:rFonts w:ascii="Segoe UI" w:eastAsia="Times New Roman" w:hAnsi="Segoe UI" w:cs="Segoe UI"/>
          <w:color w:val="24292E"/>
          <w:sz w:val="24"/>
          <w:szCs w:val="24"/>
          <w:lang w:eastAsia="en-GB"/>
        </w:rPr>
        <w:t>Assessing issues that are data processing issues.</w:t>
      </w:r>
    </w:p>
    <w:p w14:paraId="28603EA0" w14:textId="77777777" w:rsidR="004507B9" w:rsidRPr="004507B9" w:rsidRDefault="004507B9" w:rsidP="004507B9">
      <w:pPr>
        <w:numPr>
          <w:ilvl w:val="0"/>
          <w:numId w:val="36"/>
        </w:numPr>
        <w:spacing w:before="240" w:after="240" w:line="240" w:lineRule="auto"/>
        <w:rPr>
          <w:rFonts w:ascii="Segoe UI" w:eastAsia="Times New Roman" w:hAnsi="Segoe UI" w:cs="Segoe UI"/>
          <w:color w:val="24292E"/>
          <w:sz w:val="24"/>
          <w:szCs w:val="24"/>
          <w:lang w:eastAsia="en-GB"/>
        </w:rPr>
      </w:pPr>
      <w:r w:rsidRPr="004507B9">
        <w:rPr>
          <w:rFonts w:ascii="Segoe UI" w:eastAsia="Times New Roman" w:hAnsi="Segoe UI" w:cs="Segoe UI"/>
          <w:color w:val="24292E"/>
          <w:sz w:val="24"/>
          <w:szCs w:val="24"/>
          <w:lang w:eastAsia="en-GB"/>
        </w:rPr>
        <w:t>The instructor will discuss the findings with the group.</w:t>
      </w:r>
    </w:p>
    <w:p w14:paraId="0F4F4AE8" w14:textId="77777777" w:rsidR="004507B9" w:rsidRPr="004507B9" w:rsidRDefault="004507B9" w:rsidP="004507B9">
      <w:pPr>
        <w:spacing w:before="360" w:after="240" w:line="240" w:lineRule="auto"/>
        <w:outlineLvl w:val="2"/>
        <w:rPr>
          <w:rFonts w:ascii="Segoe UI" w:eastAsia="Times New Roman" w:hAnsi="Segoe UI" w:cs="Segoe UI"/>
          <w:b/>
          <w:bCs/>
          <w:color w:val="24292E"/>
          <w:sz w:val="30"/>
          <w:szCs w:val="30"/>
          <w:lang w:eastAsia="en-GB"/>
        </w:rPr>
      </w:pPr>
      <w:r w:rsidRPr="004507B9">
        <w:rPr>
          <w:rFonts w:ascii="Segoe UI" w:eastAsia="Times New Roman" w:hAnsi="Segoe UI" w:cs="Segoe UI"/>
          <w:b/>
          <w:bCs/>
          <w:color w:val="24292E"/>
          <w:sz w:val="30"/>
          <w:szCs w:val="30"/>
          <w:lang w:eastAsia="en-GB"/>
        </w:rPr>
        <w:t>Task 1: Assessing Data and Storage Security Hygiene.</w:t>
      </w:r>
    </w:p>
    <w:p w14:paraId="6FF96465" w14:textId="77777777" w:rsidR="004507B9" w:rsidRPr="004507B9" w:rsidRDefault="004507B9" w:rsidP="004507B9">
      <w:pPr>
        <w:numPr>
          <w:ilvl w:val="0"/>
          <w:numId w:val="37"/>
        </w:numPr>
        <w:spacing w:before="240" w:after="240" w:line="240" w:lineRule="auto"/>
        <w:rPr>
          <w:rFonts w:ascii="Segoe UI" w:eastAsia="Times New Roman" w:hAnsi="Segoe UI" w:cs="Segoe UI"/>
          <w:color w:val="24292E"/>
          <w:sz w:val="24"/>
          <w:szCs w:val="24"/>
          <w:lang w:eastAsia="en-GB"/>
        </w:rPr>
      </w:pPr>
      <w:r w:rsidRPr="004507B9">
        <w:rPr>
          <w:rFonts w:ascii="Segoe UI" w:eastAsia="Times New Roman" w:hAnsi="Segoe UI" w:cs="Segoe UI"/>
          <w:color w:val="24292E"/>
          <w:sz w:val="24"/>
          <w:szCs w:val="24"/>
          <w:lang w:eastAsia="en-GB"/>
        </w:rPr>
        <w:t xml:space="preserve">Review with the Group the questions outlined in </w:t>
      </w:r>
      <w:r w:rsidRPr="004507B9">
        <w:rPr>
          <w:rFonts w:ascii="Segoe UI" w:eastAsia="Times New Roman" w:hAnsi="Segoe UI" w:cs="Segoe UI"/>
          <w:b/>
          <w:bCs/>
          <w:color w:val="24292E"/>
          <w:sz w:val="24"/>
          <w:szCs w:val="24"/>
          <w:lang w:eastAsia="en-GB"/>
        </w:rPr>
        <w:t>DP-200-Lab09-Ex03.docx</w:t>
      </w:r>
    </w:p>
    <w:p w14:paraId="4D8D66C9" w14:textId="77777777" w:rsidR="004507B9" w:rsidRPr="004507B9" w:rsidRDefault="004507B9" w:rsidP="004507B9">
      <w:pPr>
        <w:numPr>
          <w:ilvl w:val="0"/>
          <w:numId w:val="37"/>
        </w:numPr>
        <w:spacing w:before="240" w:after="240" w:line="240" w:lineRule="auto"/>
        <w:rPr>
          <w:rFonts w:ascii="Segoe UI" w:eastAsia="Times New Roman" w:hAnsi="Segoe UI" w:cs="Segoe UI"/>
          <w:color w:val="24292E"/>
          <w:sz w:val="24"/>
          <w:szCs w:val="24"/>
          <w:lang w:eastAsia="en-GB"/>
        </w:rPr>
      </w:pPr>
      <w:r w:rsidRPr="004507B9">
        <w:rPr>
          <w:rFonts w:ascii="Segoe UI" w:eastAsia="Times New Roman" w:hAnsi="Segoe UI" w:cs="Segoe UI"/>
          <w:color w:val="24292E"/>
          <w:sz w:val="24"/>
          <w:szCs w:val="24"/>
          <w:lang w:eastAsia="en-GB"/>
        </w:rPr>
        <w:lastRenderedPageBreak/>
        <w:t xml:space="preserve">Work with the group to see if there are </w:t>
      </w:r>
      <w:r w:rsidRPr="004507B9">
        <w:rPr>
          <w:rFonts w:ascii="Segoe UI" w:eastAsia="Times New Roman" w:hAnsi="Segoe UI" w:cs="Segoe UI"/>
          <w:b/>
          <w:bCs/>
          <w:color w:val="24292E"/>
          <w:sz w:val="24"/>
          <w:szCs w:val="24"/>
          <w:lang w:eastAsia="en-GB"/>
        </w:rPr>
        <w:t>common data processing issues</w:t>
      </w:r>
      <w:r w:rsidRPr="004507B9">
        <w:rPr>
          <w:rFonts w:ascii="Segoe UI" w:eastAsia="Times New Roman" w:hAnsi="Segoe UI" w:cs="Segoe UI"/>
          <w:color w:val="24292E"/>
          <w:sz w:val="24"/>
          <w:szCs w:val="24"/>
          <w:lang w:eastAsia="en-GB"/>
        </w:rPr>
        <w:t xml:space="preserve"> that the group experienced while setting up the various data platforms.</w:t>
      </w:r>
    </w:p>
    <w:p w14:paraId="44ACFCAB" w14:textId="77777777" w:rsidR="004507B9" w:rsidRPr="004507B9" w:rsidRDefault="004507B9" w:rsidP="004507B9">
      <w:pPr>
        <w:numPr>
          <w:ilvl w:val="0"/>
          <w:numId w:val="37"/>
        </w:numPr>
        <w:spacing w:before="240" w:after="240" w:line="240" w:lineRule="auto"/>
        <w:rPr>
          <w:rFonts w:ascii="Segoe UI" w:eastAsia="Times New Roman" w:hAnsi="Segoe UI" w:cs="Segoe UI"/>
          <w:color w:val="24292E"/>
          <w:sz w:val="24"/>
          <w:szCs w:val="24"/>
          <w:lang w:eastAsia="en-GB"/>
        </w:rPr>
      </w:pPr>
      <w:r w:rsidRPr="004507B9">
        <w:rPr>
          <w:rFonts w:ascii="Segoe UI" w:eastAsia="Times New Roman" w:hAnsi="Segoe UI" w:cs="Segoe UI"/>
          <w:color w:val="24292E"/>
          <w:sz w:val="24"/>
          <w:szCs w:val="24"/>
          <w:lang w:eastAsia="en-GB"/>
        </w:rPr>
        <w:t xml:space="preserve">As a group select two data storage issues that you have </w:t>
      </w:r>
      <w:proofErr w:type="gramStart"/>
      <w:r w:rsidRPr="004507B9">
        <w:rPr>
          <w:rFonts w:ascii="Segoe UI" w:eastAsia="Times New Roman" w:hAnsi="Segoe UI" w:cs="Segoe UI"/>
          <w:color w:val="24292E"/>
          <w:sz w:val="24"/>
          <w:szCs w:val="24"/>
          <w:lang w:eastAsia="en-GB"/>
        </w:rPr>
        <w:t>identified, and</w:t>
      </w:r>
      <w:proofErr w:type="gramEnd"/>
      <w:r w:rsidRPr="004507B9">
        <w:rPr>
          <w:rFonts w:ascii="Segoe UI" w:eastAsia="Times New Roman" w:hAnsi="Segoe UI" w:cs="Segoe UI"/>
          <w:color w:val="24292E"/>
          <w:sz w:val="24"/>
          <w:szCs w:val="24"/>
          <w:lang w:eastAsia="en-GB"/>
        </w:rPr>
        <w:t xml:space="preserve"> log them into the document </w:t>
      </w:r>
      <w:r w:rsidRPr="004507B9">
        <w:rPr>
          <w:rFonts w:ascii="Segoe UI" w:eastAsia="Times New Roman" w:hAnsi="Segoe UI" w:cs="Segoe UI"/>
          <w:b/>
          <w:bCs/>
          <w:color w:val="24292E"/>
          <w:sz w:val="24"/>
          <w:szCs w:val="24"/>
          <w:lang w:eastAsia="en-GB"/>
        </w:rPr>
        <w:t>DP-200-Lab09-Ex03.docx</w:t>
      </w:r>
      <w:r w:rsidRPr="004507B9">
        <w:rPr>
          <w:rFonts w:ascii="Segoe UI" w:eastAsia="Times New Roman" w:hAnsi="Segoe UI" w:cs="Segoe UI"/>
          <w:color w:val="24292E"/>
          <w:sz w:val="24"/>
          <w:szCs w:val="24"/>
          <w:lang w:eastAsia="en-GB"/>
        </w:rPr>
        <w:t>.</w:t>
      </w:r>
    </w:p>
    <w:p w14:paraId="3B66092F" w14:textId="77777777" w:rsidR="004507B9" w:rsidRPr="004507B9" w:rsidRDefault="004507B9" w:rsidP="004507B9">
      <w:pPr>
        <w:spacing w:before="360" w:after="240" w:line="240" w:lineRule="auto"/>
        <w:outlineLvl w:val="2"/>
        <w:rPr>
          <w:rFonts w:ascii="Segoe UI" w:eastAsia="Times New Roman" w:hAnsi="Segoe UI" w:cs="Segoe UI"/>
          <w:b/>
          <w:bCs/>
          <w:color w:val="24292E"/>
          <w:sz w:val="30"/>
          <w:szCs w:val="30"/>
          <w:lang w:eastAsia="en-GB"/>
        </w:rPr>
      </w:pPr>
      <w:r w:rsidRPr="004507B9">
        <w:rPr>
          <w:rFonts w:ascii="Segoe UI" w:eastAsia="Times New Roman" w:hAnsi="Segoe UI" w:cs="Segoe UI"/>
          <w:b/>
          <w:bCs/>
          <w:color w:val="24292E"/>
          <w:sz w:val="30"/>
          <w:szCs w:val="30"/>
          <w:lang w:eastAsia="en-GB"/>
        </w:rPr>
        <w:t>Task 2: Discuss the findings with the Instructor</w:t>
      </w:r>
    </w:p>
    <w:p w14:paraId="547B1A7A" w14:textId="77777777" w:rsidR="004507B9" w:rsidRPr="004507B9" w:rsidRDefault="004507B9" w:rsidP="004507B9">
      <w:pPr>
        <w:numPr>
          <w:ilvl w:val="0"/>
          <w:numId w:val="38"/>
        </w:numPr>
        <w:spacing w:before="100" w:beforeAutospacing="1" w:after="100" w:afterAutospacing="1" w:line="240" w:lineRule="auto"/>
        <w:rPr>
          <w:rFonts w:ascii="Segoe UI" w:eastAsia="Times New Roman" w:hAnsi="Segoe UI" w:cs="Segoe UI"/>
          <w:color w:val="24292E"/>
          <w:sz w:val="24"/>
          <w:szCs w:val="24"/>
          <w:lang w:eastAsia="en-GB"/>
        </w:rPr>
      </w:pPr>
      <w:r w:rsidRPr="004507B9">
        <w:rPr>
          <w:rFonts w:ascii="Segoe UI" w:eastAsia="Times New Roman" w:hAnsi="Segoe UI" w:cs="Segoe UI"/>
          <w:color w:val="24292E"/>
          <w:sz w:val="24"/>
          <w:szCs w:val="24"/>
          <w:lang w:eastAsia="en-GB"/>
        </w:rPr>
        <w:t>The instructor will stop the group to discuss the findings.</w:t>
      </w:r>
    </w:p>
    <w:p w14:paraId="11B3A253" w14:textId="77777777" w:rsidR="004507B9" w:rsidRPr="004507B9" w:rsidRDefault="004507B9" w:rsidP="004507B9">
      <w:pPr>
        <w:spacing w:line="240" w:lineRule="auto"/>
        <w:rPr>
          <w:rFonts w:ascii="Segoe UI" w:eastAsia="Times New Roman" w:hAnsi="Segoe UI" w:cs="Segoe UI"/>
          <w:color w:val="6A737D"/>
          <w:sz w:val="24"/>
          <w:szCs w:val="24"/>
          <w:lang w:eastAsia="en-GB"/>
        </w:rPr>
      </w:pPr>
      <w:r w:rsidRPr="004507B9">
        <w:rPr>
          <w:rFonts w:ascii="Segoe UI" w:eastAsia="Times New Roman" w:hAnsi="Segoe UI" w:cs="Segoe UI"/>
          <w:b/>
          <w:bCs/>
          <w:color w:val="6A737D"/>
          <w:sz w:val="24"/>
          <w:szCs w:val="24"/>
          <w:lang w:eastAsia="en-GB"/>
        </w:rPr>
        <w:t>Result</w:t>
      </w:r>
      <w:r w:rsidRPr="004507B9">
        <w:rPr>
          <w:rFonts w:ascii="Segoe UI" w:eastAsia="Times New Roman" w:hAnsi="Segoe UI" w:cs="Segoe UI"/>
          <w:color w:val="6A737D"/>
          <w:sz w:val="24"/>
          <w:szCs w:val="24"/>
          <w:lang w:eastAsia="en-GB"/>
        </w:rPr>
        <w:t>: After you completed this exercise, you have created a Microsoft Word document that lists two data processing issues.</w:t>
      </w:r>
    </w:p>
    <w:p w14:paraId="672AD7FB" w14:textId="77777777" w:rsidR="00102BFB" w:rsidRDefault="00102BFB" w:rsidP="004507B9">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GB"/>
        </w:rPr>
      </w:pPr>
    </w:p>
    <w:p w14:paraId="33670220" w14:textId="52D8EDE2" w:rsidR="004507B9" w:rsidRPr="004507B9" w:rsidRDefault="004507B9" w:rsidP="004507B9">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GB"/>
        </w:rPr>
      </w:pPr>
      <w:bookmarkStart w:id="0" w:name="_GoBack"/>
      <w:bookmarkEnd w:id="0"/>
      <w:r w:rsidRPr="004507B9">
        <w:rPr>
          <w:rFonts w:ascii="Segoe UI" w:eastAsia="Times New Roman" w:hAnsi="Segoe UI" w:cs="Segoe UI"/>
          <w:b/>
          <w:bCs/>
          <w:color w:val="24292E"/>
          <w:sz w:val="36"/>
          <w:szCs w:val="36"/>
          <w:lang w:eastAsia="en-GB"/>
        </w:rPr>
        <w:t>Exercise 4: Manage disaster recovery</w:t>
      </w:r>
    </w:p>
    <w:p w14:paraId="11C95367" w14:textId="77777777" w:rsidR="004507B9" w:rsidRPr="004507B9" w:rsidRDefault="004507B9" w:rsidP="004507B9">
      <w:pPr>
        <w:spacing w:after="240" w:line="240" w:lineRule="auto"/>
        <w:rPr>
          <w:rFonts w:ascii="Segoe UI" w:eastAsia="Times New Roman" w:hAnsi="Segoe UI" w:cs="Segoe UI"/>
          <w:color w:val="24292E"/>
          <w:sz w:val="24"/>
          <w:szCs w:val="24"/>
          <w:lang w:eastAsia="en-GB"/>
        </w:rPr>
      </w:pPr>
      <w:r w:rsidRPr="004507B9">
        <w:rPr>
          <w:rFonts w:ascii="Segoe UI" w:eastAsia="Times New Roman" w:hAnsi="Segoe UI" w:cs="Segoe UI"/>
          <w:color w:val="24292E"/>
          <w:sz w:val="24"/>
          <w:szCs w:val="24"/>
          <w:lang w:eastAsia="en-GB"/>
        </w:rPr>
        <w:t>Estimated Time: 20 minutes</w:t>
      </w:r>
    </w:p>
    <w:p w14:paraId="73915EB9" w14:textId="77777777" w:rsidR="004507B9" w:rsidRPr="004507B9" w:rsidRDefault="004507B9" w:rsidP="004507B9">
      <w:pPr>
        <w:spacing w:after="240" w:line="240" w:lineRule="auto"/>
        <w:rPr>
          <w:rFonts w:ascii="Segoe UI" w:eastAsia="Times New Roman" w:hAnsi="Segoe UI" w:cs="Segoe UI"/>
          <w:color w:val="24292E"/>
          <w:sz w:val="24"/>
          <w:szCs w:val="24"/>
          <w:lang w:eastAsia="en-GB"/>
        </w:rPr>
      </w:pPr>
      <w:r w:rsidRPr="004507B9">
        <w:rPr>
          <w:rFonts w:ascii="Segoe UI" w:eastAsia="Times New Roman" w:hAnsi="Segoe UI" w:cs="Segoe UI"/>
          <w:color w:val="24292E"/>
          <w:sz w:val="24"/>
          <w:szCs w:val="24"/>
          <w:lang w:eastAsia="en-GB"/>
        </w:rPr>
        <w:t>Group exercise</w:t>
      </w:r>
    </w:p>
    <w:p w14:paraId="2AEBC3EA" w14:textId="77777777" w:rsidR="004507B9" w:rsidRPr="004507B9" w:rsidRDefault="004507B9" w:rsidP="004507B9">
      <w:pPr>
        <w:spacing w:after="240" w:line="240" w:lineRule="auto"/>
        <w:rPr>
          <w:rFonts w:ascii="Segoe UI" w:eastAsia="Times New Roman" w:hAnsi="Segoe UI" w:cs="Segoe UI"/>
          <w:color w:val="24292E"/>
          <w:sz w:val="24"/>
          <w:szCs w:val="24"/>
          <w:lang w:eastAsia="en-GB"/>
        </w:rPr>
      </w:pPr>
      <w:r w:rsidRPr="004507B9">
        <w:rPr>
          <w:rFonts w:ascii="Segoe UI" w:eastAsia="Times New Roman" w:hAnsi="Segoe UI" w:cs="Segoe UI"/>
          <w:color w:val="24292E"/>
          <w:sz w:val="24"/>
          <w:szCs w:val="24"/>
          <w:lang w:eastAsia="en-GB"/>
        </w:rPr>
        <w:t>The main tasks for this exercise are as follows:</w:t>
      </w:r>
    </w:p>
    <w:p w14:paraId="31C7A048" w14:textId="77777777" w:rsidR="004507B9" w:rsidRPr="004507B9" w:rsidRDefault="004507B9" w:rsidP="004507B9">
      <w:pPr>
        <w:numPr>
          <w:ilvl w:val="0"/>
          <w:numId w:val="39"/>
        </w:numPr>
        <w:spacing w:before="240" w:after="240" w:line="240" w:lineRule="auto"/>
        <w:rPr>
          <w:rFonts w:ascii="Segoe UI" w:eastAsia="Times New Roman" w:hAnsi="Segoe UI" w:cs="Segoe UI"/>
          <w:color w:val="24292E"/>
          <w:sz w:val="24"/>
          <w:szCs w:val="24"/>
          <w:lang w:eastAsia="en-GB"/>
        </w:rPr>
      </w:pPr>
      <w:r w:rsidRPr="004507B9">
        <w:rPr>
          <w:rFonts w:ascii="Segoe UI" w:eastAsia="Times New Roman" w:hAnsi="Segoe UI" w:cs="Segoe UI"/>
          <w:color w:val="24292E"/>
          <w:sz w:val="24"/>
          <w:szCs w:val="24"/>
          <w:lang w:eastAsia="en-GB"/>
        </w:rPr>
        <w:t>Manage Disaster Recovery.</w:t>
      </w:r>
    </w:p>
    <w:p w14:paraId="525CAD71" w14:textId="77777777" w:rsidR="004507B9" w:rsidRPr="004507B9" w:rsidRDefault="004507B9" w:rsidP="004507B9">
      <w:pPr>
        <w:numPr>
          <w:ilvl w:val="0"/>
          <w:numId w:val="39"/>
        </w:numPr>
        <w:spacing w:before="240" w:after="240" w:line="240" w:lineRule="auto"/>
        <w:rPr>
          <w:rFonts w:ascii="Segoe UI" w:eastAsia="Times New Roman" w:hAnsi="Segoe UI" w:cs="Segoe UI"/>
          <w:color w:val="24292E"/>
          <w:sz w:val="24"/>
          <w:szCs w:val="24"/>
          <w:lang w:eastAsia="en-GB"/>
        </w:rPr>
      </w:pPr>
      <w:r w:rsidRPr="004507B9">
        <w:rPr>
          <w:rFonts w:ascii="Segoe UI" w:eastAsia="Times New Roman" w:hAnsi="Segoe UI" w:cs="Segoe UI"/>
          <w:color w:val="24292E"/>
          <w:sz w:val="24"/>
          <w:szCs w:val="24"/>
          <w:lang w:eastAsia="en-GB"/>
        </w:rPr>
        <w:t>The instructor will discuss the findings with the group.</w:t>
      </w:r>
    </w:p>
    <w:p w14:paraId="4876A63C" w14:textId="77777777" w:rsidR="004507B9" w:rsidRPr="004507B9" w:rsidRDefault="004507B9" w:rsidP="004507B9">
      <w:pPr>
        <w:spacing w:before="360" w:after="240" w:line="240" w:lineRule="auto"/>
        <w:outlineLvl w:val="2"/>
        <w:rPr>
          <w:rFonts w:ascii="Segoe UI" w:eastAsia="Times New Roman" w:hAnsi="Segoe UI" w:cs="Segoe UI"/>
          <w:b/>
          <w:bCs/>
          <w:color w:val="24292E"/>
          <w:sz w:val="30"/>
          <w:szCs w:val="30"/>
          <w:lang w:eastAsia="en-GB"/>
        </w:rPr>
      </w:pPr>
      <w:r w:rsidRPr="004507B9">
        <w:rPr>
          <w:rFonts w:ascii="Segoe UI" w:eastAsia="Times New Roman" w:hAnsi="Segoe UI" w:cs="Segoe UI"/>
          <w:b/>
          <w:bCs/>
          <w:color w:val="24292E"/>
          <w:sz w:val="30"/>
          <w:szCs w:val="30"/>
          <w:lang w:eastAsia="en-GB"/>
        </w:rPr>
        <w:t>Task 1: Manage Disaster Recovery</w:t>
      </w:r>
    </w:p>
    <w:p w14:paraId="0AD43201" w14:textId="77777777" w:rsidR="004507B9" w:rsidRPr="004507B9" w:rsidRDefault="004507B9" w:rsidP="004507B9">
      <w:pPr>
        <w:numPr>
          <w:ilvl w:val="0"/>
          <w:numId w:val="40"/>
        </w:numPr>
        <w:spacing w:before="240" w:after="240" w:line="240" w:lineRule="auto"/>
        <w:rPr>
          <w:rFonts w:ascii="Segoe UI" w:eastAsia="Times New Roman" w:hAnsi="Segoe UI" w:cs="Segoe UI"/>
          <w:color w:val="24292E"/>
          <w:sz w:val="24"/>
          <w:szCs w:val="24"/>
          <w:lang w:eastAsia="en-GB"/>
        </w:rPr>
      </w:pPr>
      <w:r w:rsidRPr="004507B9">
        <w:rPr>
          <w:rFonts w:ascii="Segoe UI" w:eastAsia="Times New Roman" w:hAnsi="Segoe UI" w:cs="Segoe UI"/>
          <w:color w:val="24292E"/>
          <w:sz w:val="24"/>
          <w:szCs w:val="24"/>
          <w:lang w:eastAsia="en-GB"/>
        </w:rPr>
        <w:t xml:space="preserve">From the lab virtual machine, start </w:t>
      </w:r>
      <w:r w:rsidRPr="004507B9">
        <w:rPr>
          <w:rFonts w:ascii="Segoe UI" w:eastAsia="Times New Roman" w:hAnsi="Segoe UI" w:cs="Segoe UI"/>
          <w:b/>
          <w:bCs/>
          <w:color w:val="24292E"/>
          <w:sz w:val="24"/>
          <w:szCs w:val="24"/>
          <w:lang w:eastAsia="en-GB"/>
        </w:rPr>
        <w:t>Microsoft Word</w:t>
      </w:r>
      <w:r w:rsidRPr="004507B9">
        <w:rPr>
          <w:rFonts w:ascii="Segoe UI" w:eastAsia="Times New Roman" w:hAnsi="Segoe UI" w:cs="Segoe UI"/>
          <w:color w:val="24292E"/>
          <w:sz w:val="24"/>
          <w:szCs w:val="24"/>
          <w:lang w:eastAsia="en-GB"/>
        </w:rPr>
        <w:t xml:space="preserve">, and </w:t>
      </w:r>
      <w:proofErr w:type="gramStart"/>
      <w:r w:rsidRPr="004507B9">
        <w:rPr>
          <w:rFonts w:ascii="Segoe UI" w:eastAsia="Times New Roman" w:hAnsi="Segoe UI" w:cs="Segoe UI"/>
          <w:color w:val="24292E"/>
          <w:sz w:val="24"/>
          <w:szCs w:val="24"/>
          <w:lang w:eastAsia="en-GB"/>
        </w:rPr>
        <w:t>open up</w:t>
      </w:r>
      <w:proofErr w:type="gramEnd"/>
      <w:r w:rsidRPr="004507B9">
        <w:rPr>
          <w:rFonts w:ascii="Segoe UI" w:eastAsia="Times New Roman" w:hAnsi="Segoe UI" w:cs="Segoe UI"/>
          <w:color w:val="24292E"/>
          <w:sz w:val="24"/>
          <w:szCs w:val="24"/>
          <w:lang w:eastAsia="en-GB"/>
        </w:rPr>
        <w:t xml:space="preserve"> the file </w:t>
      </w:r>
      <w:r w:rsidRPr="004507B9">
        <w:rPr>
          <w:rFonts w:ascii="Segoe UI" w:eastAsia="Times New Roman" w:hAnsi="Segoe UI" w:cs="Segoe UI"/>
          <w:b/>
          <w:bCs/>
          <w:color w:val="24292E"/>
          <w:sz w:val="24"/>
          <w:szCs w:val="24"/>
          <w:lang w:eastAsia="en-GB"/>
        </w:rPr>
        <w:t>DP-200-Lab09-Ex04.docx</w:t>
      </w:r>
      <w:r w:rsidRPr="004507B9">
        <w:rPr>
          <w:rFonts w:ascii="Segoe UI" w:eastAsia="Times New Roman" w:hAnsi="Segoe UI" w:cs="Segoe UI"/>
          <w:color w:val="24292E"/>
          <w:sz w:val="24"/>
          <w:szCs w:val="24"/>
          <w:lang w:eastAsia="en-GB"/>
        </w:rPr>
        <w:t xml:space="preserve"> from the </w:t>
      </w:r>
      <w:proofErr w:type="spellStart"/>
      <w:r w:rsidRPr="004507B9">
        <w:rPr>
          <w:rFonts w:ascii="Segoe UI" w:eastAsia="Times New Roman" w:hAnsi="Segoe UI" w:cs="Segoe UI"/>
          <w:b/>
          <w:bCs/>
          <w:color w:val="24292E"/>
          <w:sz w:val="24"/>
          <w:szCs w:val="24"/>
          <w:lang w:eastAsia="en-GB"/>
        </w:rPr>
        <w:t>Allfiles</w:t>
      </w:r>
      <w:proofErr w:type="spellEnd"/>
      <w:r w:rsidRPr="004507B9">
        <w:rPr>
          <w:rFonts w:ascii="Segoe UI" w:eastAsia="Times New Roman" w:hAnsi="Segoe UI" w:cs="Segoe UI"/>
          <w:b/>
          <w:bCs/>
          <w:color w:val="24292E"/>
          <w:sz w:val="24"/>
          <w:szCs w:val="24"/>
          <w:lang w:eastAsia="en-GB"/>
        </w:rPr>
        <w:t>\</w:t>
      </w:r>
      <w:proofErr w:type="spellStart"/>
      <w:r w:rsidRPr="004507B9">
        <w:rPr>
          <w:rFonts w:ascii="Segoe UI" w:eastAsia="Times New Roman" w:hAnsi="Segoe UI" w:cs="Segoe UI"/>
          <w:b/>
          <w:bCs/>
          <w:color w:val="24292E"/>
          <w:sz w:val="24"/>
          <w:szCs w:val="24"/>
          <w:lang w:eastAsia="en-GB"/>
        </w:rPr>
        <w:t>Labfiles</w:t>
      </w:r>
      <w:proofErr w:type="spellEnd"/>
      <w:r w:rsidRPr="004507B9">
        <w:rPr>
          <w:rFonts w:ascii="Segoe UI" w:eastAsia="Times New Roman" w:hAnsi="Segoe UI" w:cs="Segoe UI"/>
          <w:b/>
          <w:bCs/>
          <w:color w:val="24292E"/>
          <w:sz w:val="24"/>
          <w:szCs w:val="24"/>
          <w:lang w:eastAsia="en-GB"/>
        </w:rPr>
        <w:t>\Starter\DP-200.9</w:t>
      </w:r>
      <w:r w:rsidRPr="004507B9">
        <w:rPr>
          <w:rFonts w:ascii="Segoe UI" w:eastAsia="Times New Roman" w:hAnsi="Segoe UI" w:cs="Segoe UI"/>
          <w:color w:val="24292E"/>
          <w:sz w:val="24"/>
          <w:szCs w:val="24"/>
          <w:lang w:eastAsia="en-GB"/>
        </w:rPr>
        <w:t xml:space="preserve"> folder.</w:t>
      </w:r>
    </w:p>
    <w:p w14:paraId="098EFA8D" w14:textId="77777777" w:rsidR="004507B9" w:rsidRPr="004507B9" w:rsidRDefault="004507B9" w:rsidP="004507B9">
      <w:pPr>
        <w:numPr>
          <w:ilvl w:val="0"/>
          <w:numId w:val="40"/>
        </w:numPr>
        <w:spacing w:before="240" w:after="240" w:line="240" w:lineRule="auto"/>
        <w:rPr>
          <w:rFonts w:ascii="Segoe UI" w:eastAsia="Times New Roman" w:hAnsi="Segoe UI" w:cs="Segoe UI"/>
          <w:color w:val="24292E"/>
          <w:sz w:val="24"/>
          <w:szCs w:val="24"/>
          <w:lang w:eastAsia="en-GB"/>
        </w:rPr>
      </w:pPr>
      <w:r w:rsidRPr="004507B9">
        <w:rPr>
          <w:rFonts w:ascii="Segoe UI" w:eastAsia="Times New Roman" w:hAnsi="Segoe UI" w:cs="Segoe UI"/>
          <w:color w:val="24292E"/>
          <w:sz w:val="24"/>
          <w:szCs w:val="24"/>
          <w:lang w:eastAsia="en-GB"/>
        </w:rPr>
        <w:t xml:space="preserve">As a group, spend </w:t>
      </w:r>
      <w:r w:rsidRPr="004507B9">
        <w:rPr>
          <w:rFonts w:ascii="Segoe UI" w:eastAsia="Times New Roman" w:hAnsi="Segoe UI" w:cs="Segoe UI"/>
          <w:b/>
          <w:bCs/>
          <w:color w:val="24292E"/>
          <w:sz w:val="24"/>
          <w:szCs w:val="24"/>
          <w:lang w:eastAsia="en-GB"/>
        </w:rPr>
        <w:t>10 minutes</w:t>
      </w:r>
      <w:r w:rsidRPr="004507B9">
        <w:rPr>
          <w:rFonts w:ascii="Segoe UI" w:eastAsia="Times New Roman" w:hAnsi="Segoe UI" w:cs="Segoe UI"/>
          <w:color w:val="24292E"/>
          <w:sz w:val="24"/>
          <w:szCs w:val="24"/>
          <w:lang w:eastAsia="en-GB"/>
        </w:rPr>
        <w:t xml:space="preserve"> discussing and listing the data requirements and data structure that your group has identified within the case study document.</w:t>
      </w:r>
    </w:p>
    <w:p w14:paraId="4D2EB0D0" w14:textId="77777777" w:rsidR="004507B9" w:rsidRPr="004507B9" w:rsidRDefault="004507B9" w:rsidP="004507B9">
      <w:pPr>
        <w:spacing w:before="360" w:after="240" w:line="240" w:lineRule="auto"/>
        <w:outlineLvl w:val="2"/>
        <w:rPr>
          <w:rFonts w:ascii="Segoe UI" w:eastAsia="Times New Roman" w:hAnsi="Segoe UI" w:cs="Segoe UI"/>
          <w:b/>
          <w:bCs/>
          <w:color w:val="24292E"/>
          <w:sz w:val="30"/>
          <w:szCs w:val="30"/>
          <w:lang w:eastAsia="en-GB"/>
        </w:rPr>
      </w:pPr>
      <w:r w:rsidRPr="004507B9">
        <w:rPr>
          <w:rFonts w:ascii="Segoe UI" w:eastAsia="Times New Roman" w:hAnsi="Segoe UI" w:cs="Segoe UI"/>
          <w:b/>
          <w:bCs/>
          <w:color w:val="24292E"/>
          <w:sz w:val="30"/>
          <w:szCs w:val="30"/>
          <w:lang w:eastAsia="en-GB"/>
        </w:rPr>
        <w:t>Task 2: Discuss the findings with the Instructor</w:t>
      </w:r>
    </w:p>
    <w:p w14:paraId="1342013E" w14:textId="77777777" w:rsidR="004507B9" w:rsidRPr="004507B9" w:rsidRDefault="004507B9" w:rsidP="004507B9">
      <w:pPr>
        <w:numPr>
          <w:ilvl w:val="0"/>
          <w:numId w:val="41"/>
        </w:numPr>
        <w:spacing w:before="100" w:beforeAutospacing="1" w:after="100" w:afterAutospacing="1" w:line="240" w:lineRule="auto"/>
        <w:rPr>
          <w:rFonts w:ascii="Segoe UI" w:eastAsia="Times New Roman" w:hAnsi="Segoe UI" w:cs="Segoe UI"/>
          <w:color w:val="24292E"/>
          <w:sz w:val="24"/>
          <w:szCs w:val="24"/>
          <w:lang w:eastAsia="en-GB"/>
        </w:rPr>
      </w:pPr>
      <w:r w:rsidRPr="004507B9">
        <w:rPr>
          <w:rFonts w:ascii="Segoe UI" w:eastAsia="Times New Roman" w:hAnsi="Segoe UI" w:cs="Segoe UI"/>
          <w:color w:val="24292E"/>
          <w:sz w:val="24"/>
          <w:szCs w:val="24"/>
          <w:lang w:eastAsia="en-GB"/>
        </w:rPr>
        <w:t>The instructor will stop the group to discuss the findings.</w:t>
      </w:r>
    </w:p>
    <w:p w14:paraId="66366DA8" w14:textId="77777777" w:rsidR="004507B9" w:rsidRPr="004507B9" w:rsidRDefault="004507B9" w:rsidP="004507B9">
      <w:pPr>
        <w:spacing w:after="0" w:line="240" w:lineRule="auto"/>
        <w:rPr>
          <w:rFonts w:ascii="Segoe UI" w:eastAsia="Times New Roman" w:hAnsi="Segoe UI" w:cs="Segoe UI"/>
          <w:color w:val="6A737D"/>
          <w:sz w:val="24"/>
          <w:szCs w:val="24"/>
          <w:lang w:eastAsia="en-GB"/>
        </w:rPr>
      </w:pPr>
      <w:r w:rsidRPr="004507B9">
        <w:rPr>
          <w:rFonts w:ascii="Segoe UI" w:eastAsia="Times New Roman" w:hAnsi="Segoe UI" w:cs="Segoe UI"/>
          <w:b/>
          <w:bCs/>
          <w:color w:val="6A737D"/>
          <w:sz w:val="24"/>
          <w:szCs w:val="24"/>
          <w:lang w:eastAsia="en-GB"/>
        </w:rPr>
        <w:t>Result</w:t>
      </w:r>
      <w:r w:rsidRPr="004507B9">
        <w:rPr>
          <w:rFonts w:ascii="Segoe UI" w:eastAsia="Times New Roman" w:hAnsi="Segoe UI" w:cs="Segoe UI"/>
          <w:color w:val="6A737D"/>
          <w:sz w:val="24"/>
          <w:szCs w:val="24"/>
          <w:lang w:eastAsia="en-GB"/>
        </w:rPr>
        <w:t xml:space="preserve">: After you completed this exercise, you have created a Microsoft Word document that outlines the </w:t>
      </w:r>
      <w:proofErr w:type="gramStart"/>
      <w:r w:rsidRPr="004507B9">
        <w:rPr>
          <w:rFonts w:ascii="Segoe UI" w:eastAsia="Times New Roman" w:hAnsi="Segoe UI" w:cs="Segoe UI"/>
          <w:color w:val="6A737D"/>
          <w:sz w:val="24"/>
          <w:szCs w:val="24"/>
          <w:lang w:eastAsia="en-GB"/>
        </w:rPr>
        <w:t>high level</w:t>
      </w:r>
      <w:proofErr w:type="gramEnd"/>
      <w:r w:rsidRPr="004507B9">
        <w:rPr>
          <w:rFonts w:ascii="Segoe UI" w:eastAsia="Times New Roman" w:hAnsi="Segoe UI" w:cs="Segoe UI"/>
          <w:color w:val="6A737D"/>
          <w:sz w:val="24"/>
          <w:szCs w:val="24"/>
          <w:lang w:eastAsia="en-GB"/>
        </w:rPr>
        <w:t xml:space="preserve"> steps required to restore the products database.</w:t>
      </w:r>
    </w:p>
    <w:p w14:paraId="5507D5B6" w14:textId="77777777" w:rsidR="001E4DC7" w:rsidRPr="00631AB2" w:rsidRDefault="001E4DC7" w:rsidP="00631AB2"/>
    <w:sectPr w:rsidR="001E4DC7" w:rsidRPr="00631AB2" w:rsidSect="007F6CBC">
      <w:headerReference w:type="default" r:id="rId7"/>
      <w:footerReference w:type="default" r:id="rId8"/>
      <w:pgSz w:w="11906" w:h="16838" w:code="9"/>
      <w:pgMar w:top="851" w:right="567" w:bottom="851" w:left="567" w:header="284"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6AFABF" w14:textId="77777777" w:rsidR="001156E4" w:rsidRDefault="001156E4" w:rsidP="007F6CBC">
      <w:pPr>
        <w:spacing w:after="0" w:line="240" w:lineRule="auto"/>
      </w:pPr>
      <w:r>
        <w:separator/>
      </w:r>
    </w:p>
  </w:endnote>
  <w:endnote w:type="continuationSeparator" w:id="0">
    <w:p w14:paraId="227DEA43" w14:textId="77777777" w:rsidR="001156E4" w:rsidRDefault="001156E4" w:rsidP="007F6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0032232"/>
      <w:docPartObj>
        <w:docPartGallery w:val="Page Numbers (Bottom of Page)"/>
        <w:docPartUnique/>
      </w:docPartObj>
    </w:sdtPr>
    <w:sdtEndPr>
      <w:rPr>
        <w:noProof/>
      </w:rPr>
    </w:sdtEndPr>
    <w:sdtContent>
      <w:p w14:paraId="53FE301E" w14:textId="77777777" w:rsidR="007F6CBC" w:rsidRDefault="007F6CB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988C823" w14:textId="77777777" w:rsidR="007F6CBC" w:rsidRDefault="007F6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D00651" w14:textId="77777777" w:rsidR="001156E4" w:rsidRDefault="001156E4" w:rsidP="007F6CBC">
      <w:pPr>
        <w:spacing w:after="0" w:line="240" w:lineRule="auto"/>
      </w:pPr>
      <w:r>
        <w:separator/>
      </w:r>
    </w:p>
  </w:footnote>
  <w:footnote w:type="continuationSeparator" w:id="0">
    <w:p w14:paraId="77FA4731" w14:textId="77777777" w:rsidR="001156E4" w:rsidRDefault="001156E4" w:rsidP="007F6C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A18B32" w14:textId="45886895" w:rsidR="007F6CBC" w:rsidRDefault="007F6CBC" w:rsidP="007F6CBC">
    <w:pPr>
      <w:pStyle w:val="Header"/>
      <w:tabs>
        <w:tab w:val="clear" w:pos="4513"/>
        <w:tab w:val="clear" w:pos="9026"/>
        <w:tab w:val="center" w:pos="5387"/>
        <w:tab w:val="right" w:pos="10772"/>
      </w:tabs>
    </w:pPr>
    <w:r>
      <w:t xml:space="preserve">DP-200 </w:t>
    </w:r>
    <w:r w:rsidR="007044F0">
      <w:t xml:space="preserve">Lab </w:t>
    </w:r>
    <w:r w:rsidR="00631AB2">
      <w:t>9</w:t>
    </w:r>
    <w:r>
      <w:tab/>
    </w:r>
    <w:r>
      <w:tab/>
      <w:t>July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1690F"/>
    <w:multiLevelType w:val="multilevel"/>
    <w:tmpl w:val="815873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3314DF"/>
    <w:multiLevelType w:val="multilevel"/>
    <w:tmpl w:val="81587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0231A0"/>
    <w:multiLevelType w:val="multilevel"/>
    <w:tmpl w:val="81587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8A228F"/>
    <w:multiLevelType w:val="multilevel"/>
    <w:tmpl w:val="81587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ED55B6"/>
    <w:multiLevelType w:val="multilevel"/>
    <w:tmpl w:val="CE02B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DF2A84"/>
    <w:multiLevelType w:val="multilevel"/>
    <w:tmpl w:val="9D402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48395F"/>
    <w:multiLevelType w:val="multilevel"/>
    <w:tmpl w:val="53568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E23D88"/>
    <w:multiLevelType w:val="multilevel"/>
    <w:tmpl w:val="875E8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C665D9"/>
    <w:multiLevelType w:val="multilevel"/>
    <w:tmpl w:val="DFC8B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36374B"/>
    <w:multiLevelType w:val="multilevel"/>
    <w:tmpl w:val="D996F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80687E"/>
    <w:multiLevelType w:val="multilevel"/>
    <w:tmpl w:val="FE3E5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9939C1"/>
    <w:multiLevelType w:val="multilevel"/>
    <w:tmpl w:val="81587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CB07C5"/>
    <w:multiLevelType w:val="multilevel"/>
    <w:tmpl w:val="69F0A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C24B54"/>
    <w:multiLevelType w:val="multilevel"/>
    <w:tmpl w:val="81587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276A94"/>
    <w:multiLevelType w:val="multilevel"/>
    <w:tmpl w:val="815873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6F0303"/>
    <w:multiLevelType w:val="multilevel"/>
    <w:tmpl w:val="5F6C1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4C7C20"/>
    <w:multiLevelType w:val="multilevel"/>
    <w:tmpl w:val="6B0AE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0F595D"/>
    <w:multiLevelType w:val="multilevel"/>
    <w:tmpl w:val="058E7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922B13"/>
    <w:multiLevelType w:val="multilevel"/>
    <w:tmpl w:val="81587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B13B20"/>
    <w:multiLevelType w:val="multilevel"/>
    <w:tmpl w:val="81587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B07E3F"/>
    <w:multiLevelType w:val="multilevel"/>
    <w:tmpl w:val="81587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B37DAC"/>
    <w:multiLevelType w:val="multilevel"/>
    <w:tmpl w:val="1C601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50608B5"/>
    <w:multiLevelType w:val="multilevel"/>
    <w:tmpl w:val="815873D8"/>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6A00CDD"/>
    <w:multiLevelType w:val="multilevel"/>
    <w:tmpl w:val="75384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6DD294B"/>
    <w:multiLevelType w:val="multilevel"/>
    <w:tmpl w:val="815873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8310A73"/>
    <w:multiLevelType w:val="multilevel"/>
    <w:tmpl w:val="33EEA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405D48"/>
    <w:multiLevelType w:val="multilevel"/>
    <w:tmpl w:val="81587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8847D8A"/>
    <w:multiLevelType w:val="multilevel"/>
    <w:tmpl w:val="BF327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B441AB9"/>
    <w:multiLevelType w:val="multilevel"/>
    <w:tmpl w:val="81587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DF5401F"/>
    <w:multiLevelType w:val="multilevel"/>
    <w:tmpl w:val="290AE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A2447D"/>
    <w:multiLevelType w:val="multilevel"/>
    <w:tmpl w:val="815873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2D97022"/>
    <w:multiLevelType w:val="multilevel"/>
    <w:tmpl w:val="38FEE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6E93EA2"/>
    <w:multiLevelType w:val="multilevel"/>
    <w:tmpl w:val="81587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70E3F95"/>
    <w:multiLevelType w:val="multilevel"/>
    <w:tmpl w:val="81587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9385344"/>
    <w:multiLevelType w:val="multilevel"/>
    <w:tmpl w:val="41607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5E1300"/>
    <w:multiLevelType w:val="multilevel"/>
    <w:tmpl w:val="815873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23A77E1"/>
    <w:multiLevelType w:val="multilevel"/>
    <w:tmpl w:val="81587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2B73836"/>
    <w:multiLevelType w:val="multilevel"/>
    <w:tmpl w:val="81587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5836342"/>
    <w:multiLevelType w:val="multilevel"/>
    <w:tmpl w:val="81587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B6A74CE"/>
    <w:multiLevelType w:val="multilevel"/>
    <w:tmpl w:val="81587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B7C0A7E"/>
    <w:multiLevelType w:val="multilevel"/>
    <w:tmpl w:val="85847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34"/>
  </w:num>
  <w:num w:numId="3">
    <w:abstractNumId w:val="7"/>
  </w:num>
  <w:num w:numId="4">
    <w:abstractNumId w:val="4"/>
  </w:num>
  <w:num w:numId="5">
    <w:abstractNumId w:val="3"/>
  </w:num>
  <w:num w:numId="6">
    <w:abstractNumId w:val="38"/>
  </w:num>
  <w:num w:numId="7">
    <w:abstractNumId w:val="19"/>
  </w:num>
  <w:num w:numId="8">
    <w:abstractNumId w:val="39"/>
  </w:num>
  <w:num w:numId="9">
    <w:abstractNumId w:val="26"/>
  </w:num>
  <w:num w:numId="10">
    <w:abstractNumId w:val="18"/>
  </w:num>
  <w:num w:numId="11">
    <w:abstractNumId w:val="14"/>
  </w:num>
  <w:num w:numId="12">
    <w:abstractNumId w:val="1"/>
  </w:num>
  <w:num w:numId="13">
    <w:abstractNumId w:val="33"/>
  </w:num>
  <w:num w:numId="14">
    <w:abstractNumId w:val="36"/>
  </w:num>
  <w:num w:numId="15">
    <w:abstractNumId w:val="22"/>
  </w:num>
  <w:num w:numId="16">
    <w:abstractNumId w:val="24"/>
  </w:num>
  <w:num w:numId="17">
    <w:abstractNumId w:val="0"/>
  </w:num>
  <w:num w:numId="18">
    <w:abstractNumId w:val="30"/>
  </w:num>
  <w:num w:numId="19">
    <w:abstractNumId w:val="35"/>
  </w:num>
  <w:num w:numId="20">
    <w:abstractNumId w:val="13"/>
  </w:num>
  <w:num w:numId="21">
    <w:abstractNumId w:val="2"/>
  </w:num>
  <w:num w:numId="22">
    <w:abstractNumId w:val="40"/>
  </w:num>
  <w:num w:numId="23">
    <w:abstractNumId w:val="28"/>
  </w:num>
  <w:num w:numId="24">
    <w:abstractNumId w:val="32"/>
  </w:num>
  <w:num w:numId="25">
    <w:abstractNumId w:val="37"/>
  </w:num>
  <w:num w:numId="26">
    <w:abstractNumId w:val="20"/>
  </w:num>
  <w:num w:numId="27">
    <w:abstractNumId w:val="11"/>
  </w:num>
  <w:num w:numId="28">
    <w:abstractNumId w:val="17"/>
  </w:num>
  <w:num w:numId="29">
    <w:abstractNumId w:val="25"/>
  </w:num>
  <w:num w:numId="30">
    <w:abstractNumId w:val="31"/>
  </w:num>
  <w:num w:numId="31">
    <w:abstractNumId w:val="8"/>
  </w:num>
  <w:num w:numId="32">
    <w:abstractNumId w:val="15"/>
  </w:num>
  <w:num w:numId="33">
    <w:abstractNumId w:val="23"/>
  </w:num>
  <w:num w:numId="34">
    <w:abstractNumId w:val="16"/>
  </w:num>
  <w:num w:numId="35">
    <w:abstractNumId w:val="12"/>
  </w:num>
  <w:num w:numId="36">
    <w:abstractNumId w:val="21"/>
  </w:num>
  <w:num w:numId="37">
    <w:abstractNumId w:val="10"/>
  </w:num>
  <w:num w:numId="38">
    <w:abstractNumId w:val="9"/>
  </w:num>
  <w:num w:numId="39">
    <w:abstractNumId w:val="5"/>
  </w:num>
  <w:num w:numId="40">
    <w:abstractNumId w:val="27"/>
  </w:num>
  <w:num w:numId="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CBC"/>
    <w:rsid w:val="00102BFB"/>
    <w:rsid w:val="001156E4"/>
    <w:rsid w:val="001E4DC7"/>
    <w:rsid w:val="00236A1E"/>
    <w:rsid w:val="00280C4B"/>
    <w:rsid w:val="002E1C3F"/>
    <w:rsid w:val="003930D2"/>
    <w:rsid w:val="00441A93"/>
    <w:rsid w:val="004507B9"/>
    <w:rsid w:val="00484656"/>
    <w:rsid w:val="005619BB"/>
    <w:rsid w:val="005E1750"/>
    <w:rsid w:val="0063044E"/>
    <w:rsid w:val="00631AB2"/>
    <w:rsid w:val="007044F0"/>
    <w:rsid w:val="007F6CBC"/>
    <w:rsid w:val="00895EFA"/>
    <w:rsid w:val="009144FD"/>
    <w:rsid w:val="009F760A"/>
    <w:rsid w:val="00A74640"/>
    <w:rsid w:val="00BA30C0"/>
    <w:rsid w:val="00D01EF0"/>
    <w:rsid w:val="00E32EF5"/>
    <w:rsid w:val="00F6199F"/>
    <w:rsid w:val="00FE41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F2A64C"/>
  <w15:chartTrackingRefBased/>
  <w15:docId w15:val="{51AE38C6-FC19-4EDB-B525-203D10CEF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F6CB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7F6CB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441A9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CBC"/>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7F6CBC"/>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7F6CB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7F6C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6CBC"/>
  </w:style>
  <w:style w:type="paragraph" w:styleId="Footer">
    <w:name w:val="footer"/>
    <w:basedOn w:val="Normal"/>
    <w:link w:val="FooterChar"/>
    <w:uiPriority w:val="99"/>
    <w:unhideWhenUsed/>
    <w:rsid w:val="007F6C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6CBC"/>
  </w:style>
  <w:style w:type="paragraph" w:customStyle="1" w:styleId="Console">
    <w:name w:val="Console"/>
    <w:basedOn w:val="Normal"/>
    <w:link w:val="ConsoleChar"/>
    <w:qFormat/>
    <w:rsid w:val="00F6199F"/>
    <w:pPr>
      <w:shd w:val="clear" w:color="auto" w:fill="E7E6E6" w:themeFill="background2"/>
      <w:spacing w:after="0"/>
      <w:ind w:left="720"/>
    </w:pPr>
    <w:rPr>
      <w:rFonts w:ascii="Lucida Console" w:hAnsi="Lucida Console"/>
    </w:rPr>
  </w:style>
  <w:style w:type="character" w:customStyle="1" w:styleId="ConsoleChar">
    <w:name w:val="Console Char"/>
    <w:basedOn w:val="DefaultParagraphFont"/>
    <w:link w:val="Console"/>
    <w:rsid w:val="00F6199F"/>
    <w:rPr>
      <w:rFonts w:ascii="Lucida Console" w:hAnsi="Lucida Console"/>
      <w:shd w:val="clear" w:color="auto" w:fill="E7E6E6" w:themeFill="background2"/>
    </w:rPr>
  </w:style>
  <w:style w:type="character" w:customStyle="1" w:styleId="Heading3Char">
    <w:name w:val="Heading 3 Char"/>
    <w:basedOn w:val="DefaultParagraphFont"/>
    <w:link w:val="Heading3"/>
    <w:uiPriority w:val="9"/>
    <w:semiHidden/>
    <w:rsid w:val="00441A93"/>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441A93"/>
    <w:rPr>
      <w:strike w:val="0"/>
      <w:dstrike w:val="0"/>
      <w:color w:val="0366D6"/>
      <w:u w:val="none"/>
      <w:effect w:val="none"/>
      <w:shd w:val="clear" w:color="auto" w:fill="auto"/>
    </w:rPr>
  </w:style>
  <w:style w:type="character" w:styleId="Emphasis">
    <w:name w:val="Emphasis"/>
    <w:basedOn w:val="DefaultParagraphFont"/>
    <w:uiPriority w:val="20"/>
    <w:qFormat/>
    <w:rsid w:val="00441A93"/>
    <w:rPr>
      <w:i/>
      <w:iCs/>
    </w:rPr>
  </w:style>
  <w:style w:type="paragraph" w:styleId="HTMLPreformatted">
    <w:name w:val="HTML Preformatted"/>
    <w:basedOn w:val="Normal"/>
    <w:link w:val="HTMLPreformattedChar"/>
    <w:uiPriority w:val="99"/>
    <w:semiHidden/>
    <w:unhideWhenUsed/>
    <w:rsid w:val="00441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urier New"/>
      <w:sz w:val="18"/>
      <w:szCs w:val="18"/>
      <w:lang w:eastAsia="en-GB"/>
    </w:rPr>
  </w:style>
  <w:style w:type="character" w:customStyle="1" w:styleId="HTMLPreformattedChar">
    <w:name w:val="HTML Preformatted Char"/>
    <w:basedOn w:val="DefaultParagraphFont"/>
    <w:link w:val="HTMLPreformatted"/>
    <w:uiPriority w:val="99"/>
    <w:semiHidden/>
    <w:rsid w:val="00441A93"/>
    <w:rPr>
      <w:rFonts w:ascii="Consolas" w:eastAsia="Times New Roman" w:hAnsi="Consolas" w:cs="Courier New"/>
      <w:sz w:val="18"/>
      <w:szCs w:val="18"/>
      <w:lang w:eastAsia="en-GB"/>
    </w:rPr>
  </w:style>
  <w:style w:type="character" w:styleId="Strong">
    <w:name w:val="Strong"/>
    <w:basedOn w:val="DefaultParagraphFont"/>
    <w:uiPriority w:val="22"/>
    <w:qFormat/>
    <w:rsid w:val="00441A93"/>
    <w:rPr>
      <w:b/>
      <w:bCs/>
    </w:rPr>
  </w:style>
  <w:style w:type="character" w:customStyle="1" w:styleId="pl-k1">
    <w:name w:val="pl-k1"/>
    <w:basedOn w:val="DefaultParagraphFont"/>
    <w:rsid w:val="00441A93"/>
    <w:rPr>
      <w:color w:val="D73A4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8573706">
      <w:bodyDiv w:val="1"/>
      <w:marLeft w:val="0"/>
      <w:marRight w:val="0"/>
      <w:marTop w:val="0"/>
      <w:marBottom w:val="0"/>
      <w:divBdr>
        <w:top w:val="none" w:sz="0" w:space="0" w:color="auto"/>
        <w:left w:val="none" w:sz="0" w:space="0" w:color="auto"/>
        <w:bottom w:val="none" w:sz="0" w:space="0" w:color="auto"/>
        <w:right w:val="none" w:sz="0" w:space="0" w:color="auto"/>
      </w:divBdr>
    </w:div>
    <w:div w:id="1577208088">
      <w:bodyDiv w:val="1"/>
      <w:marLeft w:val="0"/>
      <w:marRight w:val="0"/>
      <w:marTop w:val="0"/>
      <w:marBottom w:val="0"/>
      <w:divBdr>
        <w:top w:val="none" w:sz="0" w:space="0" w:color="auto"/>
        <w:left w:val="none" w:sz="0" w:space="0" w:color="auto"/>
        <w:bottom w:val="none" w:sz="0" w:space="0" w:color="auto"/>
        <w:right w:val="none" w:sz="0" w:space="0" w:color="auto"/>
      </w:divBdr>
      <w:divsChild>
        <w:div w:id="1954706202">
          <w:marLeft w:val="0"/>
          <w:marRight w:val="0"/>
          <w:marTop w:val="0"/>
          <w:marBottom w:val="0"/>
          <w:divBdr>
            <w:top w:val="none" w:sz="0" w:space="0" w:color="auto"/>
            <w:left w:val="none" w:sz="0" w:space="0" w:color="auto"/>
            <w:bottom w:val="none" w:sz="0" w:space="0" w:color="auto"/>
            <w:right w:val="none" w:sz="0" w:space="0" w:color="auto"/>
          </w:divBdr>
          <w:divsChild>
            <w:div w:id="579171306">
              <w:marLeft w:val="0"/>
              <w:marRight w:val="0"/>
              <w:marTop w:val="0"/>
              <w:marBottom w:val="0"/>
              <w:divBdr>
                <w:top w:val="none" w:sz="0" w:space="0" w:color="auto"/>
                <w:left w:val="none" w:sz="0" w:space="0" w:color="auto"/>
                <w:bottom w:val="none" w:sz="0" w:space="0" w:color="auto"/>
                <w:right w:val="none" w:sz="0" w:space="0" w:color="auto"/>
              </w:divBdr>
              <w:divsChild>
                <w:div w:id="1054505877">
                  <w:marLeft w:val="0"/>
                  <w:marRight w:val="0"/>
                  <w:marTop w:val="0"/>
                  <w:marBottom w:val="0"/>
                  <w:divBdr>
                    <w:top w:val="none" w:sz="0" w:space="0" w:color="auto"/>
                    <w:left w:val="none" w:sz="0" w:space="0" w:color="auto"/>
                    <w:bottom w:val="none" w:sz="0" w:space="0" w:color="auto"/>
                    <w:right w:val="none" w:sz="0" w:space="0" w:color="auto"/>
                  </w:divBdr>
                  <w:divsChild>
                    <w:div w:id="977297379">
                      <w:marLeft w:val="0"/>
                      <w:marRight w:val="0"/>
                      <w:marTop w:val="0"/>
                      <w:marBottom w:val="0"/>
                      <w:divBdr>
                        <w:top w:val="none" w:sz="0" w:space="0" w:color="auto"/>
                        <w:left w:val="none" w:sz="0" w:space="0" w:color="auto"/>
                        <w:bottom w:val="none" w:sz="0" w:space="0" w:color="auto"/>
                        <w:right w:val="none" w:sz="0" w:space="0" w:color="auto"/>
                      </w:divBdr>
                      <w:divsChild>
                        <w:div w:id="159779839">
                          <w:marLeft w:val="0"/>
                          <w:marRight w:val="0"/>
                          <w:marTop w:val="0"/>
                          <w:marBottom w:val="0"/>
                          <w:divBdr>
                            <w:top w:val="single" w:sz="6" w:space="0" w:color="D1D5DA"/>
                            <w:left w:val="single" w:sz="6" w:space="0" w:color="D1D5DA"/>
                            <w:bottom w:val="single" w:sz="6" w:space="0" w:color="D1D5DA"/>
                            <w:right w:val="single" w:sz="6" w:space="0" w:color="D1D5DA"/>
                          </w:divBdr>
                          <w:divsChild>
                            <w:div w:id="1495994636">
                              <w:marLeft w:val="0"/>
                              <w:marRight w:val="0"/>
                              <w:marTop w:val="0"/>
                              <w:marBottom w:val="0"/>
                              <w:divBdr>
                                <w:top w:val="none" w:sz="0" w:space="0" w:color="auto"/>
                                <w:left w:val="none" w:sz="0" w:space="0" w:color="auto"/>
                                <w:bottom w:val="single" w:sz="6" w:space="12" w:color="E1E4E8"/>
                                <w:right w:val="none" w:sz="0" w:space="0" w:color="auto"/>
                              </w:divBdr>
                              <w:divsChild>
                                <w:div w:id="671569677">
                                  <w:blockQuote w:val="1"/>
                                  <w:marLeft w:val="0"/>
                                  <w:marRight w:val="0"/>
                                  <w:marTop w:val="0"/>
                                  <w:marBottom w:val="0"/>
                                  <w:divBdr>
                                    <w:top w:val="none" w:sz="0" w:space="0" w:color="auto"/>
                                    <w:left w:val="none" w:sz="0" w:space="0" w:color="auto"/>
                                    <w:bottom w:val="none" w:sz="0" w:space="0" w:color="auto"/>
                                    <w:right w:val="none" w:sz="0" w:space="0" w:color="auto"/>
                                  </w:divBdr>
                                </w:div>
                                <w:div w:id="1884250614">
                                  <w:blockQuote w:val="1"/>
                                  <w:marLeft w:val="0"/>
                                  <w:marRight w:val="0"/>
                                  <w:marTop w:val="0"/>
                                  <w:marBottom w:val="0"/>
                                  <w:divBdr>
                                    <w:top w:val="none" w:sz="0" w:space="0" w:color="auto"/>
                                    <w:left w:val="none" w:sz="0" w:space="0" w:color="auto"/>
                                    <w:bottom w:val="none" w:sz="0" w:space="0" w:color="auto"/>
                                    <w:right w:val="none" w:sz="0" w:space="0" w:color="auto"/>
                                  </w:divBdr>
                                </w:div>
                                <w:div w:id="63382641">
                                  <w:blockQuote w:val="1"/>
                                  <w:marLeft w:val="0"/>
                                  <w:marRight w:val="0"/>
                                  <w:marTop w:val="0"/>
                                  <w:marBottom w:val="0"/>
                                  <w:divBdr>
                                    <w:top w:val="none" w:sz="0" w:space="0" w:color="auto"/>
                                    <w:left w:val="none" w:sz="0" w:space="0" w:color="auto"/>
                                    <w:bottom w:val="none" w:sz="0" w:space="0" w:color="auto"/>
                                    <w:right w:val="none" w:sz="0" w:space="0" w:color="auto"/>
                                  </w:divBdr>
                                </w:div>
                                <w:div w:id="1358851372">
                                  <w:blockQuote w:val="1"/>
                                  <w:marLeft w:val="0"/>
                                  <w:marRight w:val="0"/>
                                  <w:marTop w:val="0"/>
                                  <w:marBottom w:val="0"/>
                                  <w:divBdr>
                                    <w:top w:val="none" w:sz="0" w:space="0" w:color="auto"/>
                                    <w:left w:val="none" w:sz="0" w:space="0" w:color="auto"/>
                                    <w:bottom w:val="none" w:sz="0" w:space="0" w:color="auto"/>
                                    <w:right w:val="none" w:sz="0" w:space="0" w:color="auto"/>
                                  </w:divBdr>
                                </w:div>
                                <w:div w:id="160391511">
                                  <w:blockQuote w:val="1"/>
                                  <w:marLeft w:val="0"/>
                                  <w:marRight w:val="0"/>
                                  <w:marTop w:val="0"/>
                                  <w:marBottom w:val="0"/>
                                  <w:divBdr>
                                    <w:top w:val="none" w:sz="0" w:space="0" w:color="auto"/>
                                    <w:left w:val="none" w:sz="0" w:space="0" w:color="auto"/>
                                    <w:bottom w:val="none" w:sz="0" w:space="0" w:color="auto"/>
                                    <w:right w:val="none" w:sz="0" w:space="0" w:color="auto"/>
                                  </w:divBdr>
                                </w:div>
                                <w:div w:id="668555167">
                                  <w:blockQuote w:val="1"/>
                                  <w:marLeft w:val="0"/>
                                  <w:marRight w:val="0"/>
                                  <w:marTop w:val="0"/>
                                  <w:marBottom w:val="0"/>
                                  <w:divBdr>
                                    <w:top w:val="none" w:sz="0" w:space="0" w:color="auto"/>
                                    <w:left w:val="none" w:sz="0" w:space="0" w:color="auto"/>
                                    <w:bottom w:val="none" w:sz="0" w:space="0" w:color="auto"/>
                                    <w:right w:val="none" w:sz="0" w:space="0" w:color="auto"/>
                                  </w:divBdr>
                                </w:div>
                                <w:div w:id="425083157">
                                  <w:blockQuote w:val="1"/>
                                  <w:marLeft w:val="0"/>
                                  <w:marRight w:val="0"/>
                                  <w:marTop w:val="0"/>
                                  <w:marBottom w:val="0"/>
                                  <w:divBdr>
                                    <w:top w:val="none" w:sz="0" w:space="0" w:color="auto"/>
                                    <w:left w:val="none" w:sz="0" w:space="0" w:color="auto"/>
                                    <w:bottom w:val="none" w:sz="0" w:space="0" w:color="auto"/>
                                    <w:right w:val="none" w:sz="0" w:space="0" w:color="auto"/>
                                  </w:divBdr>
                                </w:div>
                                <w:div w:id="1254901952">
                                  <w:blockQuote w:val="1"/>
                                  <w:marLeft w:val="0"/>
                                  <w:marRight w:val="0"/>
                                  <w:marTop w:val="0"/>
                                  <w:marBottom w:val="0"/>
                                  <w:divBdr>
                                    <w:top w:val="none" w:sz="0" w:space="0" w:color="auto"/>
                                    <w:left w:val="none" w:sz="0" w:space="0" w:color="auto"/>
                                    <w:bottom w:val="none" w:sz="0" w:space="0" w:color="auto"/>
                                    <w:right w:val="none" w:sz="0" w:space="0" w:color="auto"/>
                                  </w:divBdr>
                                </w:div>
                                <w:div w:id="1056126280">
                                  <w:blockQuote w:val="1"/>
                                  <w:marLeft w:val="0"/>
                                  <w:marRight w:val="0"/>
                                  <w:marTop w:val="0"/>
                                  <w:marBottom w:val="0"/>
                                  <w:divBdr>
                                    <w:top w:val="none" w:sz="0" w:space="0" w:color="auto"/>
                                    <w:left w:val="none" w:sz="0" w:space="0" w:color="auto"/>
                                    <w:bottom w:val="none" w:sz="0" w:space="0" w:color="auto"/>
                                    <w:right w:val="none" w:sz="0" w:space="0" w:color="auto"/>
                                  </w:divBdr>
                                </w:div>
                                <w:div w:id="543371286">
                                  <w:blockQuote w:val="1"/>
                                  <w:marLeft w:val="0"/>
                                  <w:marRight w:val="0"/>
                                  <w:marTop w:val="0"/>
                                  <w:marBottom w:val="0"/>
                                  <w:divBdr>
                                    <w:top w:val="none" w:sz="0" w:space="0" w:color="auto"/>
                                    <w:left w:val="none" w:sz="0" w:space="0" w:color="auto"/>
                                    <w:bottom w:val="none" w:sz="0" w:space="0" w:color="auto"/>
                                    <w:right w:val="none" w:sz="0" w:space="0" w:color="auto"/>
                                  </w:divBdr>
                                </w:div>
                                <w:div w:id="997998466">
                                  <w:blockQuote w:val="1"/>
                                  <w:marLeft w:val="0"/>
                                  <w:marRight w:val="0"/>
                                  <w:marTop w:val="0"/>
                                  <w:marBottom w:val="0"/>
                                  <w:divBdr>
                                    <w:top w:val="none" w:sz="0" w:space="0" w:color="auto"/>
                                    <w:left w:val="none" w:sz="0" w:space="0" w:color="auto"/>
                                    <w:bottom w:val="none" w:sz="0" w:space="0" w:color="auto"/>
                                    <w:right w:val="none" w:sz="0" w:space="0" w:color="auto"/>
                                  </w:divBdr>
                                </w:div>
                                <w:div w:id="534585320">
                                  <w:marLeft w:val="0"/>
                                  <w:marRight w:val="0"/>
                                  <w:marTop w:val="0"/>
                                  <w:marBottom w:val="0"/>
                                  <w:divBdr>
                                    <w:top w:val="none" w:sz="0" w:space="0" w:color="auto"/>
                                    <w:left w:val="none" w:sz="0" w:space="0" w:color="auto"/>
                                    <w:bottom w:val="none" w:sz="0" w:space="0" w:color="auto"/>
                                    <w:right w:val="none" w:sz="0" w:space="0" w:color="auto"/>
                                  </w:divBdr>
                                </w:div>
                                <w:div w:id="197092166">
                                  <w:marLeft w:val="0"/>
                                  <w:marRight w:val="0"/>
                                  <w:marTop w:val="0"/>
                                  <w:marBottom w:val="0"/>
                                  <w:divBdr>
                                    <w:top w:val="none" w:sz="0" w:space="0" w:color="auto"/>
                                    <w:left w:val="none" w:sz="0" w:space="0" w:color="auto"/>
                                    <w:bottom w:val="none" w:sz="0" w:space="0" w:color="auto"/>
                                    <w:right w:val="none" w:sz="0" w:space="0" w:color="auto"/>
                                  </w:divBdr>
                                </w:div>
                                <w:div w:id="294718279">
                                  <w:marLeft w:val="0"/>
                                  <w:marRight w:val="0"/>
                                  <w:marTop w:val="0"/>
                                  <w:marBottom w:val="0"/>
                                  <w:divBdr>
                                    <w:top w:val="none" w:sz="0" w:space="0" w:color="auto"/>
                                    <w:left w:val="none" w:sz="0" w:space="0" w:color="auto"/>
                                    <w:bottom w:val="none" w:sz="0" w:space="0" w:color="auto"/>
                                    <w:right w:val="none" w:sz="0" w:space="0" w:color="auto"/>
                                  </w:divBdr>
                                </w:div>
                                <w:div w:id="723600398">
                                  <w:marLeft w:val="0"/>
                                  <w:marRight w:val="0"/>
                                  <w:marTop w:val="0"/>
                                  <w:marBottom w:val="0"/>
                                  <w:divBdr>
                                    <w:top w:val="none" w:sz="0" w:space="0" w:color="auto"/>
                                    <w:left w:val="none" w:sz="0" w:space="0" w:color="auto"/>
                                    <w:bottom w:val="none" w:sz="0" w:space="0" w:color="auto"/>
                                    <w:right w:val="none" w:sz="0" w:space="0" w:color="auto"/>
                                  </w:divBdr>
                                </w:div>
                                <w:div w:id="621426559">
                                  <w:blockQuote w:val="1"/>
                                  <w:marLeft w:val="0"/>
                                  <w:marRight w:val="0"/>
                                  <w:marTop w:val="0"/>
                                  <w:marBottom w:val="0"/>
                                  <w:divBdr>
                                    <w:top w:val="none" w:sz="0" w:space="0" w:color="auto"/>
                                    <w:left w:val="none" w:sz="0" w:space="0" w:color="auto"/>
                                    <w:bottom w:val="none" w:sz="0" w:space="0" w:color="auto"/>
                                    <w:right w:val="none" w:sz="0" w:space="0" w:color="auto"/>
                                  </w:divBdr>
                                </w:div>
                                <w:div w:id="150830434">
                                  <w:blockQuote w:val="1"/>
                                  <w:marLeft w:val="0"/>
                                  <w:marRight w:val="0"/>
                                  <w:marTop w:val="0"/>
                                  <w:marBottom w:val="0"/>
                                  <w:divBdr>
                                    <w:top w:val="none" w:sz="0" w:space="0" w:color="auto"/>
                                    <w:left w:val="none" w:sz="0" w:space="0" w:color="auto"/>
                                    <w:bottom w:val="none" w:sz="0" w:space="0" w:color="auto"/>
                                    <w:right w:val="none" w:sz="0" w:space="0" w:color="auto"/>
                                  </w:divBdr>
                                </w:div>
                                <w:div w:id="142553819">
                                  <w:blockQuote w:val="1"/>
                                  <w:marLeft w:val="0"/>
                                  <w:marRight w:val="0"/>
                                  <w:marTop w:val="0"/>
                                  <w:marBottom w:val="0"/>
                                  <w:divBdr>
                                    <w:top w:val="none" w:sz="0" w:space="0" w:color="auto"/>
                                    <w:left w:val="none" w:sz="0" w:space="0" w:color="auto"/>
                                    <w:bottom w:val="none" w:sz="0" w:space="0" w:color="auto"/>
                                    <w:right w:val="none" w:sz="0" w:space="0" w:color="auto"/>
                                  </w:divBdr>
                                </w:div>
                                <w:div w:id="4287310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5224283">
      <w:bodyDiv w:val="1"/>
      <w:marLeft w:val="0"/>
      <w:marRight w:val="0"/>
      <w:marTop w:val="0"/>
      <w:marBottom w:val="0"/>
      <w:divBdr>
        <w:top w:val="none" w:sz="0" w:space="0" w:color="auto"/>
        <w:left w:val="none" w:sz="0" w:space="0" w:color="auto"/>
        <w:bottom w:val="none" w:sz="0" w:space="0" w:color="auto"/>
        <w:right w:val="none" w:sz="0" w:space="0" w:color="auto"/>
      </w:divBdr>
      <w:divsChild>
        <w:div w:id="1044016628">
          <w:blockQuote w:val="1"/>
          <w:marLeft w:val="0"/>
          <w:marRight w:val="0"/>
          <w:marTop w:val="0"/>
          <w:marBottom w:val="240"/>
          <w:divBdr>
            <w:top w:val="none" w:sz="0" w:space="0" w:color="auto"/>
            <w:left w:val="single" w:sz="24" w:space="12" w:color="DFE2E5"/>
            <w:bottom w:val="none" w:sz="0" w:space="0" w:color="auto"/>
            <w:right w:val="none" w:sz="0" w:space="0" w:color="auto"/>
          </w:divBdr>
        </w:div>
        <w:div w:id="1806896595">
          <w:blockQuote w:val="1"/>
          <w:marLeft w:val="0"/>
          <w:marRight w:val="0"/>
          <w:marTop w:val="0"/>
          <w:marBottom w:val="240"/>
          <w:divBdr>
            <w:top w:val="none" w:sz="0" w:space="0" w:color="auto"/>
            <w:left w:val="single" w:sz="24" w:space="12" w:color="DFE2E5"/>
            <w:bottom w:val="none" w:sz="0" w:space="0" w:color="auto"/>
            <w:right w:val="none" w:sz="0" w:space="0" w:color="auto"/>
          </w:divBdr>
        </w:div>
        <w:div w:id="1005475748">
          <w:blockQuote w:val="1"/>
          <w:marLeft w:val="0"/>
          <w:marRight w:val="0"/>
          <w:marTop w:val="0"/>
          <w:marBottom w:val="240"/>
          <w:divBdr>
            <w:top w:val="none" w:sz="0" w:space="0" w:color="auto"/>
            <w:left w:val="single" w:sz="24" w:space="12" w:color="DFE2E5"/>
            <w:bottom w:val="none" w:sz="0" w:space="0" w:color="auto"/>
            <w:right w:val="none" w:sz="0" w:space="0" w:color="auto"/>
          </w:divBdr>
        </w:div>
        <w:div w:id="1269312599">
          <w:blockQuote w:val="1"/>
          <w:marLeft w:val="0"/>
          <w:marRight w:val="0"/>
          <w:marTop w:val="0"/>
          <w:marBottom w:val="240"/>
          <w:divBdr>
            <w:top w:val="none" w:sz="0" w:space="0" w:color="auto"/>
            <w:left w:val="single" w:sz="24" w:space="12" w:color="DFE2E5"/>
            <w:bottom w:val="none" w:sz="0" w:space="0" w:color="auto"/>
            <w:right w:val="none" w:sz="0" w:space="0" w:color="auto"/>
          </w:divBdr>
        </w:div>
        <w:div w:id="1239831264">
          <w:blockQuote w:val="1"/>
          <w:marLeft w:val="0"/>
          <w:marRight w:val="0"/>
          <w:marTop w:val="0"/>
          <w:marBottom w:val="0"/>
          <w:divBdr>
            <w:top w:val="none" w:sz="0" w:space="0" w:color="auto"/>
            <w:left w:val="single" w:sz="24" w:space="12" w:color="DFE2E5"/>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866</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Pike</dc:creator>
  <cp:keywords/>
  <dc:description/>
  <cp:lastModifiedBy>Derek Pike</cp:lastModifiedBy>
  <cp:revision>5</cp:revision>
  <dcterms:created xsi:type="dcterms:W3CDTF">2019-06-27T14:09:00Z</dcterms:created>
  <dcterms:modified xsi:type="dcterms:W3CDTF">2019-06-27T14:11:00Z</dcterms:modified>
</cp:coreProperties>
</file>