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charts/chart6.xml" ContentType="application/vnd.openxmlformats-officedocument.drawingml.chart+xml"/>
  <Override PartName="/word/charts/chart7.xml" ContentType="application/vnd.openxmlformats-officedocument.drawingml.chart+xml"/>
  <Override PartName="/word/theme/themeOverride1.xml" ContentType="application/vnd.openxmlformats-officedocument.themeOverride+xml"/>
  <Override PartName="/word/charts/chart8.xml" ContentType="application/vnd.openxmlformats-officedocument.drawingml.chart+xml"/>
  <Override PartName="/word/theme/themeOverride2.xml" ContentType="application/vnd.openxmlformats-officedocument.themeOverride+xml"/>
  <Override PartName="/word/charts/chart9.xml" ContentType="application/vnd.openxmlformats-officedocument.drawingml.chart+xml"/>
  <Override PartName="/word/theme/themeOverride3.xml" ContentType="application/vnd.openxmlformats-officedocument.themeOverride+xml"/>
  <Override PartName="/word/charts/chart10.xml" ContentType="application/vnd.openxmlformats-officedocument.drawingml.chart+xml"/>
  <Override PartName="/word/theme/themeOverride4.xml" ContentType="application/vnd.openxmlformats-officedocument.themeOverride+xml"/>
  <Override PartName="/word/charts/chart11.xml" ContentType="application/vnd.openxmlformats-officedocument.drawingml.chart+xml"/>
  <Override PartName="/word/theme/themeOverride5.xml" ContentType="application/vnd.openxmlformats-officedocument.themeOverride+xml"/>
  <Override PartName="/word/charts/chart12.xml" ContentType="application/vnd.openxmlformats-officedocument.drawingml.chart+xml"/>
  <Override PartName="/word/charts/chart13.xml" ContentType="application/vnd.openxmlformats-officedocument.drawingml.chart+xml"/>
  <Override PartName="/word/charts/chart14.xml" ContentType="application/vnd.openxmlformats-officedocument.drawingml.chart+xml"/>
  <Override PartName="/word/theme/themeOverride6.xml" ContentType="application/vnd.openxmlformats-officedocument.themeOverride+xml"/>
  <Override PartName="/word/charts/chart15.xml" ContentType="application/vnd.openxmlformats-officedocument.drawingml.chart+xml"/>
  <Override PartName="/word/theme/themeOverride7.xml" ContentType="application/vnd.openxmlformats-officedocument.themeOverride+xml"/>
  <Override PartName="/word/charts/chart16.xml" ContentType="application/vnd.openxmlformats-officedocument.drawingml.chart+xml"/>
  <Override PartName="/word/charts/chart17.xml" ContentType="application/vnd.openxmlformats-officedocument.drawingml.chart+xml"/>
  <Override PartName="/word/charts/chart18.xml" ContentType="application/vnd.openxmlformats-officedocument.drawingml.chart+xml"/>
  <Override PartName="/word/charts/chart19.xml" ContentType="application/vnd.openxmlformats-officedocument.drawingml.chart+xml"/>
  <Override PartName="/word/charts/chart20.xml" ContentType="application/vnd.openxmlformats-officedocument.drawingml.chart+xml"/>
  <Override PartName="/word/charts/chart21.xml" ContentType="application/vnd.openxmlformats-officedocument.drawingml.chart+xml"/>
  <Override PartName="/word/charts/chart22.xml" ContentType="application/vnd.openxmlformats-officedocument.drawingml.chart+xml"/>
  <Override PartName="/word/charts/chart23.xml" ContentType="application/vnd.openxmlformats-officedocument.drawingml.chart+xml"/>
  <Override PartName="/word/charts/chart24.xml" ContentType="application/vnd.openxmlformats-officedocument.drawingml.chart+xml"/>
  <Override PartName="/word/charts/chart25.xml" ContentType="application/vnd.openxmlformats-officedocument.drawingml.chart+xml"/>
  <Override PartName="/word/charts/chart26.xml" ContentType="application/vnd.openxmlformats-officedocument.drawingml.chart+xml"/>
  <Override PartName="/word/charts/chart27.xml" ContentType="application/vnd.openxmlformats-officedocument.drawingml.chart+xml"/>
  <Override PartName="/word/charts/chart28.xml" ContentType="application/vnd.openxmlformats-officedocument.drawingml.chart+xml"/>
  <Override PartName="/word/charts/chart29.xml" ContentType="application/vnd.openxmlformats-officedocument.drawingml.chart+xml"/>
  <Override PartName="/word/charts/chart30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167626845"/>
        <w:docPartObj>
          <w:docPartGallery w:val="Cover Pages"/>
          <w:docPartUnique/>
        </w:docPartObj>
      </w:sdtPr>
      <w:sdtEndPr>
        <w:rPr>
          <w:rFonts w:ascii="Arial" w:hAnsi="Arial" w:cs="Arial"/>
          <w:b/>
          <w:sz w:val="22"/>
          <w:szCs w:val="22"/>
        </w:rPr>
      </w:sdtEndPr>
      <w:sdtContent>
        <w:p w:rsidR="005E0808" w:rsidRDefault="005E080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7152" behindDoc="1" locked="0" layoutInCell="1" allowOverlap="1" wp14:anchorId="4FB62930" wp14:editId="1A56EDF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-5000</wp14:pctPosVOffset>
                        </wp:positionV>
                      </mc:Choice>
                      <mc:Fallback>
                        <wp:positionV relativeFrom="page">
                          <wp:posOffset>500380</wp:posOffset>
                        </wp:positionV>
                      </mc:Fallback>
                    </mc:AlternateContent>
                    <wp:extent cx="6537960" cy="5349240"/>
                    <wp:effectExtent l="0" t="0" r="0" b="0"/>
                    <wp:wrapNone/>
                    <wp:docPr id="382" name="Rectangle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37960" cy="5349240"/>
                            </a:xfrm>
                            <a:prstGeom prst="rect">
                              <a:avLst/>
                            </a:prstGeom>
                            <a:extLs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style>
                            <a:lnRef idx="0">
                              <a:scrgbClr r="0" g="0" b="0"/>
                            </a:lnRef>
                            <a:fillRef idx="1003">
                              <a:schemeClr val="dk1"/>
                            </a:fillRef>
                            <a:effectRef idx="0">
                              <a:scrgbClr r="0" g="0" b="0"/>
                            </a:effectRef>
                            <a:fontRef idx="maj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155034169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E0808" w:rsidRDefault="005E0808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72"/>
                                      </w:rPr>
                                    </w:pPr>
                                    <w:r w:rsidRPr="005E0808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LAPORAN BULAN SEPTEMBER 2012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28600" tIns="45720" rIns="1371600" bIns="9144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65000</wp14:pctHeight>
                    </wp14:sizeRelV>
                  </wp:anchor>
                </w:drawing>
              </mc:Choice>
              <mc:Fallback>
                <w:pict>
                  <v:rect id="Rectangle 6" o:spid="_x0000_s1026" style="position:absolute;margin-left:0;margin-top:0;width:514.8pt;height:421.2pt;z-index:-251619328;visibility:visible;mso-wrap-style:square;mso-width-percent:1100;mso-height-percent:650;mso-top-percent:-50;mso-wrap-distance-left:9pt;mso-wrap-distance-top:0;mso-wrap-distance-right:9pt;mso-wrap-distance-bottom:0;mso-position-horizontal:center;mso-position-horizontal-relative:margin;mso-position-vertical-relative:margin;mso-width-percent:1100;mso-height-percent:650;mso-top-percent:-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" fillcolor="#333 [2576]" stroked="f">
                    <v:fill color2="black [960]" rotate="t" focusposition=".5,.5" focussize="" focus="100%" type="gradientRadial"/>
                    <v:textbox inset="18pt,,108pt,7.2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155034169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5E0808" w:rsidRDefault="005E0808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72"/>
                                </w:rPr>
                              </w:pPr>
                              <w:r w:rsidRPr="005E0808"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LAPORAN BULAN SEPTEMBER 2012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</w:p>
        <w:p w:rsidR="005E0808" w:rsidRDefault="005E0808"/>
        <w:p w:rsidR="005E0808" w:rsidRDefault="005E0808"/>
        <w:p w:rsidR="005E0808" w:rsidRDefault="005E0808"/>
        <w:p w:rsidR="005E0808" w:rsidRDefault="005E0808">
          <w:pPr>
            <w:rPr>
              <w:rFonts w:ascii="Arial" w:hAnsi="Arial" w:cs="Arial"/>
              <w:b/>
              <w:sz w:val="22"/>
              <w:szCs w:val="2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9200" behindDoc="0" locked="0" layoutInCell="1" allowOverlap="1" wp14:anchorId="13F3897A" wp14:editId="00EDCD03">
                    <wp:simplePos x="0" y="0"/>
                    <mc:AlternateContent>
                      <mc:Choice Requires="wp14">
                        <wp:positionH relativeFrom="margin">
                          <wp14:pctPosHOffset>-5000</wp14:pctPosHOffset>
                        </wp:positionH>
                      </mc:Choice>
                      <mc:Fallback>
                        <wp:positionH relativeFrom="page">
                          <wp:posOffset>617220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5803265</wp:posOffset>
                        </wp:positionV>
                      </mc:Fallback>
                    </mc:AlternateContent>
                    <wp:extent cx="2941955" cy="3703320"/>
                    <wp:effectExtent l="0" t="0" r="0" b="0"/>
                    <wp:wrapNone/>
                    <wp:docPr id="386" name="Text Box 38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941955" cy="3703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E0808" w:rsidRDefault="005E0808" w:rsidP="005E0808">
                                <w:pPr>
                                  <w:suppressOverlap/>
                                  <w:rPr>
                                    <w:b/>
                                    <w:bCs/>
                                    <w:color w:val="1F497D" w:themeColor="text2"/>
                                    <w:spacing w:val="60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49500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86" o:spid="_x0000_s1027" type="#_x0000_t202" style="position:absolute;margin-left:0;margin-top:0;width:231.65pt;height:291.6pt;z-index:251699200;visibility:visible;mso-wrap-style:square;mso-width-percent:495;mso-height-percent:450;mso-left-percent:-50;mso-top-percent:590;mso-wrap-distance-left:9pt;mso-wrap-distance-top:0;mso-wrap-distance-right:9pt;mso-wrap-distance-bottom:0;mso-position-horizontal-relative:margin;mso-position-vertical-relative:margin;mso-width-percent:495;mso-height-percent:450;mso-left-percent:-50;mso-top-percent:59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" filled="f" stroked="f" strokeweight=".5pt">
                    <v:textbox inset=",7.2pt,,7.2pt">
                      <w:txbxContent>
                        <w:p w:rsidR="005E0808" w:rsidRDefault="005E0808" w:rsidP="005E0808">
                          <w:pPr>
                            <w:suppressOverlap/>
                            <w:rPr>
                              <w:b/>
                              <w:bCs/>
                              <w:color w:val="1F497D" w:themeColor="text2"/>
                              <w:spacing w:val="60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0224" behindDoc="0" locked="0" layoutInCell="1" allowOverlap="1" wp14:anchorId="3DDEAEB4" wp14:editId="22E0F53A">
                    <wp:simplePos x="0" y="0"/>
                    <mc:AlternateContent>
                      <mc:Choice Requires="wp14">
                        <wp:positionH relativeFrom="margin">
                          <wp14:pctPosHOffset>44500</wp14:pctPosHOffset>
                        </wp:positionH>
                      </mc:Choice>
                      <mc:Fallback>
                        <wp:positionH relativeFrom="page">
                          <wp:posOffset>3559175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5803265</wp:posOffset>
                        </wp:positionV>
                      </mc:Fallback>
                    </mc:AlternateContent>
                    <wp:extent cx="3596005" cy="3703320"/>
                    <wp:effectExtent l="0" t="0" r="0" b="0"/>
                    <wp:wrapNone/>
                    <wp:docPr id="387" name="Text Box 38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96005" cy="3703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E0808" w:rsidRPr="007D2EFF" w:rsidRDefault="009A345F">
                                <w:pPr>
                                  <w:suppressOverlap/>
                                  <w:rPr>
                                    <w:b/>
                                    <w:color w:val="1F497D" w:themeColor="text2"/>
                                    <w:sz w:val="28"/>
                                    <w:szCs w:val="28"/>
                                  </w:rPr>
                                </w:pPr>
                                <w:r w:rsidRPr="007D2EFF">
                                  <w:rPr>
                                    <w:b/>
                                    <w:color w:val="1F497D" w:themeColor="text2"/>
                                    <w:sz w:val="28"/>
                                    <w:szCs w:val="28"/>
                                  </w:rPr>
                                  <w:t>SUBSIDIARY MANAGEMENT</w:t>
                                </w:r>
                              </w:p>
                              <w:p w:rsidR="009A345F" w:rsidRPr="007D2EFF" w:rsidRDefault="009A345F">
                                <w:pPr>
                                  <w:suppressOverlap/>
                                  <w:rPr>
                                    <w:b/>
                                    <w:color w:val="1F497D" w:themeColor="text2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9A345F" w:rsidRPr="007D2EFF" w:rsidRDefault="009A345F">
                                <w:pPr>
                                  <w:suppressOverlap/>
                                  <w:rPr>
                                    <w:b/>
                                    <w:color w:val="1F497D" w:themeColor="text2"/>
                                    <w:sz w:val="28"/>
                                    <w:szCs w:val="28"/>
                                  </w:rPr>
                                </w:pPr>
                                <w:r w:rsidRPr="007D2EFF">
                                  <w:rPr>
                                    <w:b/>
                                    <w:color w:val="1F497D" w:themeColor="text2"/>
                                    <w:sz w:val="28"/>
                                    <w:szCs w:val="28"/>
                                  </w:rPr>
                                  <w:t xml:space="preserve">           DIREKTORAT GAS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18288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60500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87" o:spid="_x0000_s1028" type="#_x0000_t202" style="position:absolute;margin-left:0;margin-top:0;width:283.15pt;height:291.6pt;z-index:251700224;visibility:visible;mso-wrap-style:square;mso-width-percent:605;mso-height-percent:450;mso-left-percent:445;mso-top-percent:590;mso-wrap-distance-left:9pt;mso-wrap-distance-top:0;mso-wrap-distance-right:9pt;mso-wrap-distance-bottom:0;mso-position-horizontal-relative:margin;mso-position-vertical-relative:margin;mso-width-percent:605;mso-height-percent:450;mso-left-percent:445;mso-top-percent:5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" filled="f" stroked="f" strokeweight=".5pt">
                    <v:textbox inset=",14.4pt,,7.2pt">
                      <w:txbxContent>
                        <w:p w:rsidR="005E0808" w:rsidRPr="007D2EFF" w:rsidRDefault="009A345F">
                          <w:pPr>
                            <w:suppressOverlap/>
                            <w:rPr>
                              <w:b/>
                              <w:color w:val="1F497D" w:themeColor="text2"/>
                              <w:sz w:val="28"/>
                              <w:szCs w:val="28"/>
                            </w:rPr>
                          </w:pPr>
                          <w:r w:rsidRPr="007D2EFF">
                            <w:rPr>
                              <w:b/>
                              <w:color w:val="1F497D" w:themeColor="text2"/>
                              <w:sz w:val="28"/>
                              <w:szCs w:val="28"/>
                            </w:rPr>
                            <w:t>SUBSIDIARY MANAGEMENT</w:t>
                          </w:r>
                        </w:p>
                        <w:p w:rsidR="009A345F" w:rsidRPr="007D2EFF" w:rsidRDefault="009A345F">
                          <w:pPr>
                            <w:suppressOverlap/>
                            <w:rPr>
                              <w:b/>
                              <w:color w:val="1F497D" w:themeColor="text2"/>
                              <w:sz w:val="28"/>
                              <w:szCs w:val="28"/>
                            </w:rPr>
                          </w:pPr>
                        </w:p>
                        <w:p w:rsidR="009A345F" w:rsidRPr="007D2EFF" w:rsidRDefault="009A345F">
                          <w:pPr>
                            <w:suppressOverlap/>
                            <w:rPr>
                              <w:b/>
                              <w:color w:val="1F497D" w:themeColor="text2"/>
                              <w:sz w:val="28"/>
                              <w:szCs w:val="28"/>
                            </w:rPr>
                          </w:pPr>
                          <w:r w:rsidRPr="007D2EFF">
                            <w:rPr>
                              <w:b/>
                              <w:color w:val="1F497D" w:themeColor="text2"/>
                              <w:sz w:val="28"/>
                              <w:szCs w:val="28"/>
                            </w:rPr>
                            <w:t xml:space="preserve">           DIREKTORAT GAS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6128" behindDoc="1" locked="0" layoutInCell="1" allowOverlap="1" wp14:anchorId="2B2C7C1A" wp14:editId="64A1B69A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5803265</wp:posOffset>
                        </wp:positionV>
                      </mc:Fallback>
                    </mc:AlternateContent>
                    <wp:extent cx="6537960" cy="3703320"/>
                    <wp:effectExtent l="0" t="0" r="0" b="0"/>
                    <wp:wrapNone/>
                    <wp:docPr id="388" name="Rectangle 38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537960" cy="37033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>
                <w:pict>
                  <v:rect id="Rectangle 388" o:spid="_x0000_s1026" style="position:absolute;margin-left:0;margin-top:0;width:514.8pt;height:291.6pt;z-index:-251620352;visibility:visible;mso-wrap-style:square;mso-width-percent:1100;mso-height-percent:450;mso-top-percent:590;mso-wrap-distance-left:9pt;mso-wrap-distance-top:0;mso-wrap-distance-right:9pt;mso-wrap-distance-bottom:0;mso-position-horizontal:center;mso-position-horizontal-relative:margin;mso-position-vertical-relative:margin;mso-width-percent:1100;mso-height-percent:450;mso-top-percent:59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" fillcolor="white [2577]" stroked="f" strokeweight="2pt">
                    <v:fill color2="#4c4c4c [961]" rotate="t" focusposition=".5,.5" focussize="" focus="100%" type="gradientRadial"/>
                    <w10:wrap anchorx="margin" anchory="margin"/>
                  </v:rect>
                </w:pict>
              </mc:Fallback>
            </mc:AlternateContent>
          </w:r>
          <w:r w:rsidR="009A345F">
            <w:rPr>
              <w:noProof/>
            </w:rPr>
            <w:drawing>
              <wp:inline distT="0" distB="0" distL="0" distR="0" wp14:anchorId="2AE724E3" wp14:editId="007EE45F">
                <wp:extent cx="2228850" cy="771525"/>
                <wp:effectExtent l="0" t="0" r="0" b="0"/>
                <wp:docPr id="2856" name="Picture 12" descr="new pertamin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56" name="Picture 12" descr="new pertamina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228850" cy="771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pic:spPr>
                    </pic:pic>
                  </a:graphicData>
                </a:graphic>
              </wp:inline>
            </w:drawing>
          </w:r>
          <w:r>
            <w:rPr>
              <w:rFonts w:ascii="Arial" w:hAnsi="Arial" w:cs="Arial"/>
              <w:b/>
              <w:sz w:val="22"/>
              <w:szCs w:val="22"/>
            </w:rPr>
            <w:br w:type="page"/>
          </w:r>
        </w:p>
      </w:sdtContent>
    </w:sdt>
    <w:p w:rsidR="00691A2D" w:rsidRPr="00E656C7" w:rsidRDefault="00691A2D" w:rsidP="00356DE8">
      <w:pPr>
        <w:jc w:val="center"/>
        <w:rPr>
          <w:rFonts w:ascii="Arial" w:hAnsi="Arial" w:cs="Arial"/>
          <w:b/>
          <w:sz w:val="22"/>
          <w:szCs w:val="22"/>
        </w:rPr>
      </w:pPr>
      <w:proofErr w:type="spellStart"/>
      <w:r w:rsidRPr="00E656C7">
        <w:rPr>
          <w:rFonts w:ascii="Arial" w:hAnsi="Arial" w:cs="Arial"/>
          <w:b/>
          <w:sz w:val="22"/>
          <w:szCs w:val="22"/>
        </w:rPr>
        <w:lastRenderedPageBreak/>
        <w:t>Laporan</w:t>
      </w:r>
      <w:proofErr w:type="spellEnd"/>
      <w:r w:rsidRPr="00E656C7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E656C7">
        <w:rPr>
          <w:rFonts w:ascii="Arial" w:hAnsi="Arial" w:cs="Arial"/>
          <w:b/>
          <w:sz w:val="22"/>
          <w:szCs w:val="22"/>
        </w:rPr>
        <w:t>Bulan</w:t>
      </w:r>
      <w:proofErr w:type="spellEnd"/>
      <w:r w:rsidRPr="00E656C7">
        <w:rPr>
          <w:rFonts w:ascii="Arial" w:hAnsi="Arial" w:cs="Arial"/>
          <w:b/>
          <w:sz w:val="22"/>
          <w:szCs w:val="22"/>
        </w:rPr>
        <w:t xml:space="preserve"> September 2012</w:t>
      </w:r>
    </w:p>
    <w:p w:rsidR="00691A2D" w:rsidRPr="00E656C7" w:rsidRDefault="00691A2D" w:rsidP="00356DE8">
      <w:pPr>
        <w:jc w:val="center"/>
        <w:rPr>
          <w:rFonts w:ascii="Arial" w:hAnsi="Arial" w:cs="Arial"/>
          <w:b/>
          <w:sz w:val="22"/>
          <w:szCs w:val="22"/>
        </w:rPr>
      </w:pPr>
      <w:r w:rsidRPr="00E656C7">
        <w:rPr>
          <w:rFonts w:ascii="Arial" w:hAnsi="Arial" w:cs="Arial"/>
          <w:b/>
          <w:sz w:val="22"/>
          <w:szCs w:val="22"/>
        </w:rPr>
        <w:t xml:space="preserve">Subsidiary Management </w:t>
      </w:r>
      <w:proofErr w:type="spellStart"/>
      <w:r w:rsidRPr="00E656C7">
        <w:rPr>
          <w:rFonts w:ascii="Arial" w:hAnsi="Arial" w:cs="Arial"/>
          <w:b/>
          <w:sz w:val="22"/>
          <w:szCs w:val="22"/>
        </w:rPr>
        <w:t>Direktorat</w:t>
      </w:r>
      <w:proofErr w:type="spellEnd"/>
      <w:r w:rsidRPr="00E656C7">
        <w:rPr>
          <w:rFonts w:ascii="Arial" w:hAnsi="Arial" w:cs="Arial"/>
          <w:b/>
          <w:sz w:val="22"/>
          <w:szCs w:val="22"/>
        </w:rPr>
        <w:t xml:space="preserve"> Gas </w:t>
      </w:r>
    </w:p>
    <w:p w:rsidR="00691A2D" w:rsidRPr="00E656C7" w:rsidRDefault="00691A2D" w:rsidP="00F005CD">
      <w:pPr>
        <w:tabs>
          <w:tab w:val="left" w:pos="450"/>
        </w:tabs>
        <w:jc w:val="center"/>
        <w:rPr>
          <w:rFonts w:ascii="Arial" w:hAnsi="Arial" w:cs="Arial"/>
          <w:b/>
          <w:sz w:val="22"/>
          <w:szCs w:val="22"/>
        </w:rPr>
      </w:pPr>
    </w:p>
    <w:p w:rsidR="003E4EF7" w:rsidRPr="00FF659C" w:rsidRDefault="000025C0" w:rsidP="00F005CD">
      <w:pPr>
        <w:pStyle w:val="ListParagraph"/>
        <w:numPr>
          <w:ilvl w:val="0"/>
          <w:numId w:val="12"/>
        </w:numPr>
        <w:tabs>
          <w:tab w:val="left" w:pos="360"/>
        </w:tabs>
        <w:ind w:hanging="1080"/>
        <w:rPr>
          <w:rFonts w:ascii="Arial" w:hAnsi="Arial" w:cs="Arial"/>
          <w:b/>
          <w:sz w:val="28"/>
          <w:szCs w:val="28"/>
        </w:rPr>
      </w:pPr>
      <w:r w:rsidRPr="00FF659C">
        <w:rPr>
          <w:rFonts w:ascii="Arial" w:hAnsi="Arial" w:cs="Arial"/>
          <w:b/>
          <w:sz w:val="28"/>
          <w:szCs w:val="28"/>
        </w:rPr>
        <w:t xml:space="preserve">PT Nusantara </w:t>
      </w:r>
      <w:proofErr w:type="spellStart"/>
      <w:r w:rsidRPr="00FF659C">
        <w:rPr>
          <w:rFonts w:ascii="Arial" w:hAnsi="Arial" w:cs="Arial"/>
          <w:b/>
          <w:sz w:val="28"/>
          <w:szCs w:val="28"/>
        </w:rPr>
        <w:t>Regas</w:t>
      </w:r>
      <w:proofErr w:type="spellEnd"/>
      <w:r w:rsidR="00356DE8" w:rsidRPr="00FF659C">
        <w:rPr>
          <w:rFonts w:ascii="Arial" w:hAnsi="Arial" w:cs="Arial"/>
          <w:b/>
          <w:sz w:val="28"/>
          <w:szCs w:val="28"/>
        </w:rPr>
        <w:t xml:space="preserve"> </w:t>
      </w:r>
    </w:p>
    <w:p w:rsidR="000025C0" w:rsidRPr="00E656C7" w:rsidRDefault="000025C0" w:rsidP="00356DE8">
      <w:pPr>
        <w:jc w:val="both"/>
        <w:rPr>
          <w:rFonts w:ascii="Arial" w:hAnsi="Arial" w:cs="Arial"/>
          <w:sz w:val="21"/>
          <w:szCs w:val="21"/>
        </w:rPr>
      </w:pPr>
    </w:p>
    <w:p w:rsidR="000025C0" w:rsidRPr="00E656C7" w:rsidRDefault="000025C0" w:rsidP="001A4173">
      <w:pPr>
        <w:jc w:val="both"/>
        <w:rPr>
          <w:rFonts w:ascii="Arial" w:hAnsi="Arial" w:cs="Arial"/>
          <w:sz w:val="21"/>
          <w:szCs w:val="21"/>
        </w:rPr>
      </w:pPr>
      <w:r w:rsidRPr="00E656C7">
        <w:rPr>
          <w:rFonts w:ascii="Arial" w:hAnsi="Arial" w:cs="Arial"/>
          <w:sz w:val="21"/>
          <w:szCs w:val="21"/>
        </w:rPr>
        <w:t xml:space="preserve">PT Nusantara </w:t>
      </w:r>
      <w:proofErr w:type="spellStart"/>
      <w:r w:rsidRPr="00E656C7">
        <w:rPr>
          <w:rFonts w:ascii="Arial" w:hAnsi="Arial" w:cs="Arial"/>
          <w:sz w:val="21"/>
          <w:szCs w:val="21"/>
        </w:rPr>
        <w:t>Regas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(NR) </w:t>
      </w:r>
      <w:proofErr w:type="spellStart"/>
      <w:r w:rsidRPr="00E656C7">
        <w:rPr>
          <w:rFonts w:ascii="Arial" w:hAnsi="Arial" w:cs="Arial"/>
          <w:sz w:val="21"/>
          <w:szCs w:val="21"/>
        </w:rPr>
        <w:t>berdiri</w:t>
      </w:r>
      <w:proofErr w:type="spellEnd"/>
      <w:r w:rsidR="00C37EF0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pada</w:t>
      </w:r>
      <w:proofErr w:type="spellEnd"/>
      <w:r w:rsidR="00C37EF0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tanggal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14 April 2010 </w:t>
      </w:r>
      <w:proofErr w:type="spellStart"/>
      <w:r w:rsidRPr="00E656C7">
        <w:rPr>
          <w:rFonts w:ascii="Arial" w:hAnsi="Arial" w:cs="Arial"/>
          <w:sz w:val="21"/>
          <w:szCs w:val="21"/>
        </w:rPr>
        <w:t>merupakan</w:t>
      </w:r>
      <w:proofErr w:type="spellEnd"/>
      <w:r w:rsidR="00C37EF0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perusahaan</w:t>
      </w:r>
      <w:proofErr w:type="spellEnd"/>
      <w:r w:rsidR="00C37EF0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patungan</w:t>
      </w:r>
      <w:proofErr w:type="spellEnd"/>
      <w:r w:rsidR="00C37EF0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antara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PT </w:t>
      </w:r>
      <w:proofErr w:type="spellStart"/>
      <w:r w:rsidRPr="00E656C7">
        <w:rPr>
          <w:rFonts w:ascii="Arial" w:hAnsi="Arial" w:cs="Arial"/>
          <w:sz w:val="21"/>
          <w:szCs w:val="21"/>
        </w:rPr>
        <w:t>Pertamina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(</w:t>
      </w:r>
      <w:proofErr w:type="spellStart"/>
      <w:r w:rsidRPr="00E656C7">
        <w:rPr>
          <w:rFonts w:ascii="Arial" w:hAnsi="Arial" w:cs="Arial"/>
          <w:sz w:val="21"/>
          <w:szCs w:val="21"/>
        </w:rPr>
        <w:t>Persero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) </w:t>
      </w:r>
      <w:proofErr w:type="spellStart"/>
      <w:r w:rsidRPr="00E656C7">
        <w:rPr>
          <w:rFonts w:ascii="Arial" w:hAnsi="Arial" w:cs="Arial"/>
          <w:sz w:val="21"/>
          <w:szCs w:val="21"/>
        </w:rPr>
        <w:t>dan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PT Perusahaan Gas Negara (PGN) </w:t>
      </w:r>
      <w:proofErr w:type="spellStart"/>
      <w:r w:rsidRPr="00E656C7">
        <w:rPr>
          <w:rFonts w:ascii="Arial" w:hAnsi="Arial" w:cs="Arial"/>
          <w:sz w:val="21"/>
          <w:szCs w:val="21"/>
        </w:rPr>
        <w:t>dengan</w:t>
      </w:r>
      <w:proofErr w:type="spellEnd"/>
      <w:r w:rsidR="00C37EF0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porsi</w:t>
      </w:r>
      <w:proofErr w:type="spellEnd"/>
      <w:r w:rsidR="00C37EF0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kepemilikan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60</w:t>
      </w:r>
      <w:proofErr w:type="gramStart"/>
      <w:r w:rsidRPr="00E656C7">
        <w:rPr>
          <w:rFonts w:ascii="Arial" w:hAnsi="Arial" w:cs="Arial"/>
          <w:sz w:val="21"/>
          <w:szCs w:val="21"/>
        </w:rPr>
        <w:t>%</w:t>
      </w:r>
      <w:r w:rsidR="00C37EF0" w:rsidRPr="00E656C7">
        <w:rPr>
          <w:rFonts w:ascii="Arial" w:hAnsi="Arial" w:cs="Arial"/>
          <w:sz w:val="21"/>
          <w:szCs w:val="21"/>
        </w:rPr>
        <w:t xml:space="preserve"> </w:t>
      </w:r>
      <w:r w:rsidRPr="00E656C7">
        <w:rPr>
          <w:rFonts w:ascii="Arial" w:hAnsi="Arial" w:cs="Arial"/>
          <w:sz w:val="21"/>
          <w:szCs w:val="21"/>
        </w:rPr>
        <w:t>:</w:t>
      </w:r>
      <w:proofErr w:type="gramEnd"/>
      <w:r w:rsidR="00C37EF0" w:rsidRPr="00E656C7">
        <w:rPr>
          <w:rFonts w:ascii="Arial" w:hAnsi="Arial" w:cs="Arial"/>
          <w:sz w:val="21"/>
          <w:szCs w:val="21"/>
        </w:rPr>
        <w:t xml:space="preserve"> </w:t>
      </w:r>
      <w:r w:rsidRPr="00E656C7">
        <w:rPr>
          <w:rFonts w:ascii="Arial" w:hAnsi="Arial" w:cs="Arial"/>
          <w:sz w:val="21"/>
          <w:szCs w:val="21"/>
        </w:rPr>
        <w:t>40%.</w:t>
      </w:r>
    </w:p>
    <w:p w:rsidR="00674D65" w:rsidRPr="00E656C7" w:rsidRDefault="00674D65" w:rsidP="001A4173">
      <w:pPr>
        <w:jc w:val="both"/>
        <w:rPr>
          <w:rFonts w:ascii="Arial" w:hAnsi="Arial" w:cs="Arial"/>
          <w:sz w:val="12"/>
          <w:szCs w:val="12"/>
        </w:rPr>
      </w:pPr>
    </w:p>
    <w:p w:rsidR="000025C0" w:rsidRPr="00E656C7" w:rsidRDefault="000025C0" w:rsidP="001A4173">
      <w:pPr>
        <w:jc w:val="both"/>
        <w:rPr>
          <w:rFonts w:ascii="Arial" w:hAnsi="Arial" w:cs="Arial"/>
          <w:sz w:val="21"/>
          <w:szCs w:val="21"/>
        </w:rPr>
      </w:pPr>
      <w:r w:rsidRPr="00E656C7">
        <w:rPr>
          <w:rFonts w:ascii="Arial" w:hAnsi="Arial" w:cs="Arial"/>
          <w:i/>
          <w:sz w:val="21"/>
          <w:szCs w:val="21"/>
        </w:rPr>
        <w:t>Send out gas</w:t>
      </w:r>
      <w:r w:rsidR="001A4173" w:rsidRPr="00E656C7">
        <w:rPr>
          <w:rFonts w:ascii="Arial" w:hAnsi="Arial" w:cs="Arial"/>
          <w:i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dari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FSRU </w:t>
      </w:r>
      <w:proofErr w:type="spellStart"/>
      <w:r w:rsidRPr="00E656C7">
        <w:rPr>
          <w:rFonts w:ascii="Arial" w:hAnsi="Arial" w:cs="Arial"/>
          <w:sz w:val="21"/>
          <w:szCs w:val="21"/>
        </w:rPr>
        <w:t>ke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Subsea Pipeline </w:t>
      </w:r>
      <w:proofErr w:type="spellStart"/>
      <w:r w:rsidRPr="00E656C7">
        <w:rPr>
          <w:rFonts w:ascii="Arial" w:hAnsi="Arial" w:cs="Arial"/>
          <w:sz w:val="21"/>
          <w:szCs w:val="21"/>
        </w:rPr>
        <w:t>mulai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22 Mei 2012 </w:t>
      </w:r>
      <w:proofErr w:type="spellStart"/>
      <w:r w:rsidRPr="00E656C7">
        <w:rPr>
          <w:rFonts w:ascii="Arial" w:hAnsi="Arial" w:cs="Arial"/>
          <w:sz w:val="21"/>
          <w:szCs w:val="21"/>
        </w:rPr>
        <w:t>dan</w:t>
      </w:r>
      <w:proofErr w:type="spellEnd"/>
      <w:r w:rsidR="001A4173" w:rsidRPr="00E656C7">
        <w:rPr>
          <w:rFonts w:ascii="Arial" w:hAnsi="Arial" w:cs="Arial"/>
          <w:sz w:val="21"/>
          <w:szCs w:val="21"/>
        </w:rPr>
        <w:t xml:space="preserve"> </w:t>
      </w:r>
      <w:r w:rsidRPr="00E656C7">
        <w:rPr>
          <w:rFonts w:ascii="Arial" w:hAnsi="Arial" w:cs="Arial"/>
          <w:i/>
          <w:sz w:val="21"/>
          <w:szCs w:val="21"/>
        </w:rPr>
        <w:t>first gas in</w:t>
      </w:r>
      <w:r w:rsidR="001A4173" w:rsidRPr="00E656C7">
        <w:rPr>
          <w:rFonts w:ascii="Arial" w:hAnsi="Arial" w:cs="Arial"/>
          <w:i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ke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PLN di </w:t>
      </w:r>
      <w:proofErr w:type="spellStart"/>
      <w:r w:rsidRPr="00E656C7">
        <w:rPr>
          <w:rFonts w:ascii="Arial" w:hAnsi="Arial" w:cs="Arial"/>
          <w:sz w:val="21"/>
          <w:szCs w:val="21"/>
        </w:rPr>
        <w:t>Muara</w:t>
      </w:r>
      <w:proofErr w:type="spellEnd"/>
      <w:r w:rsidR="00C37EF0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CC0519" w:rsidRPr="00E656C7">
        <w:rPr>
          <w:rFonts w:ascii="Arial" w:hAnsi="Arial" w:cs="Arial"/>
          <w:sz w:val="21"/>
          <w:szCs w:val="21"/>
        </w:rPr>
        <w:t>Ka</w:t>
      </w:r>
      <w:r w:rsidRPr="00E656C7">
        <w:rPr>
          <w:rFonts w:ascii="Arial" w:hAnsi="Arial" w:cs="Arial"/>
          <w:sz w:val="21"/>
          <w:szCs w:val="21"/>
        </w:rPr>
        <w:t>rang</w:t>
      </w:r>
      <w:proofErr w:type="spellEnd"/>
      <w:r w:rsidR="00C37EF0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mulai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24 Mei 2012.</w:t>
      </w:r>
    </w:p>
    <w:p w:rsidR="005B48F6" w:rsidRPr="00E656C7" w:rsidRDefault="005B48F6" w:rsidP="00356DE8">
      <w:pPr>
        <w:jc w:val="both"/>
        <w:rPr>
          <w:rFonts w:ascii="Arial" w:hAnsi="Arial" w:cs="Arial"/>
          <w:sz w:val="12"/>
          <w:szCs w:val="12"/>
        </w:rPr>
      </w:pPr>
    </w:p>
    <w:p w:rsidR="00505FF7" w:rsidRPr="00E656C7" w:rsidRDefault="00505FF7" w:rsidP="00356DE8">
      <w:pPr>
        <w:jc w:val="both"/>
        <w:rPr>
          <w:rFonts w:ascii="Arial" w:hAnsi="Arial" w:cs="Arial"/>
          <w:b/>
          <w:sz w:val="21"/>
          <w:szCs w:val="21"/>
        </w:rPr>
      </w:pPr>
      <w:proofErr w:type="spellStart"/>
      <w:r w:rsidRPr="00E656C7">
        <w:rPr>
          <w:rFonts w:ascii="Arial" w:hAnsi="Arial" w:cs="Arial"/>
          <w:b/>
          <w:sz w:val="21"/>
          <w:szCs w:val="21"/>
        </w:rPr>
        <w:t>Penyerahan</w:t>
      </w:r>
      <w:proofErr w:type="spellEnd"/>
      <w:r w:rsidRPr="00E656C7">
        <w:rPr>
          <w:rFonts w:ascii="Arial" w:hAnsi="Arial" w:cs="Arial"/>
          <w:b/>
          <w:sz w:val="21"/>
          <w:szCs w:val="21"/>
        </w:rPr>
        <w:t xml:space="preserve"> Gas:</w:t>
      </w:r>
    </w:p>
    <w:p w:rsidR="00505FF7" w:rsidRPr="00E656C7" w:rsidRDefault="00505FF7" w:rsidP="00356DE8">
      <w:pPr>
        <w:jc w:val="both"/>
        <w:rPr>
          <w:rFonts w:ascii="Arial" w:hAnsi="Arial" w:cs="Arial"/>
          <w:sz w:val="21"/>
          <w:szCs w:val="21"/>
        </w:rPr>
      </w:pPr>
    </w:p>
    <w:p w:rsidR="005B48F6" w:rsidRPr="00E656C7" w:rsidRDefault="00505FF7" w:rsidP="00356DE8">
      <w:pPr>
        <w:jc w:val="both"/>
        <w:rPr>
          <w:rFonts w:ascii="Arial" w:hAnsi="Arial" w:cs="Arial"/>
          <w:sz w:val="21"/>
          <w:szCs w:val="21"/>
        </w:rPr>
      </w:pPr>
      <w:proofErr w:type="spellStart"/>
      <w:r w:rsidRPr="00E656C7">
        <w:rPr>
          <w:rFonts w:ascii="Arial" w:hAnsi="Arial" w:cs="Arial"/>
          <w:sz w:val="21"/>
          <w:szCs w:val="21"/>
        </w:rPr>
        <w:t>Sampai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dengan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r w:rsidR="00C56BF1" w:rsidRPr="00E656C7">
        <w:rPr>
          <w:rFonts w:ascii="Arial" w:hAnsi="Arial" w:cs="Arial"/>
          <w:sz w:val="21"/>
          <w:szCs w:val="21"/>
        </w:rPr>
        <w:t xml:space="preserve">September 2012 </w:t>
      </w:r>
      <w:proofErr w:type="spellStart"/>
      <w:r w:rsidR="006B0AFC" w:rsidRPr="00E656C7">
        <w:rPr>
          <w:rFonts w:ascii="Arial" w:hAnsi="Arial" w:cs="Arial"/>
          <w:sz w:val="21"/>
          <w:szCs w:val="21"/>
        </w:rPr>
        <w:t>penyerahan</w:t>
      </w:r>
      <w:proofErr w:type="spellEnd"/>
      <w:r w:rsidR="006B0AFC" w:rsidRPr="00E656C7">
        <w:rPr>
          <w:rFonts w:ascii="Arial" w:hAnsi="Arial" w:cs="Arial"/>
          <w:sz w:val="21"/>
          <w:szCs w:val="21"/>
        </w:rPr>
        <w:t xml:space="preserve"> gas </w:t>
      </w:r>
      <w:proofErr w:type="spellStart"/>
      <w:r w:rsidR="00C37EF0" w:rsidRPr="00E656C7">
        <w:rPr>
          <w:rFonts w:ascii="Arial" w:hAnsi="Arial" w:cs="Arial"/>
          <w:sz w:val="21"/>
          <w:szCs w:val="21"/>
        </w:rPr>
        <w:t>ke</w:t>
      </w:r>
      <w:proofErr w:type="spellEnd"/>
      <w:r w:rsidR="00C37EF0" w:rsidRPr="00E656C7">
        <w:rPr>
          <w:rFonts w:ascii="Arial" w:hAnsi="Arial" w:cs="Arial"/>
          <w:sz w:val="21"/>
          <w:szCs w:val="21"/>
        </w:rPr>
        <w:t xml:space="preserve"> PLN </w:t>
      </w:r>
      <w:proofErr w:type="spellStart"/>
      <w:r w:rsidR="00C56BF1" w:rsidRPr="00E656C7">
        <w:rPr>
          <w:rFonts w:ascii="Arial" w:hAnsi="Arial" w:cs="Arial"/>
          <w:sz w:val="21"/>
          <w:szCs w:val="21"/>
        </w:rPr>
        <w:t>adalah</w:t>
      </w:r>
      <w:proofErr w:type="spellEnd"/>
      <w:r w:rsidR="00C56BF1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proofErr w:type="gramStart"/>
      <w:r w:rsidR="00C37EF0" w:rsidRPr="00E656C7">
        <w:rPr>
          <w:rFonts w:ascii="Arial" w:hAnsi="Arial" w:cs="Arial"/>
          <w:sz w:val="21"/>
          <w:szCs w:val="21"/>
        </w:rPr>
        <w:t>sebanyak</w:t>
      </w:r>
      <w:proofErr w:type="spellEnd"/>
      <w:r w:rsidR="00C37EF0" w:rsidRPr="00E656C7">
        <w:rPr>
          <w:rFonts w:ascii="Arial" w:hAnsi="Arial" w:cs="Arial"/>
          <w:sz w:val="21"/>
          <w:szCs w:val="21"/>
        </w:rPr>
        <w:t xml:space="preserve">  18.274.295</w:t>
      </w:r>
      <w:proofErr w:type="gramEnd"/>
      <w:r w:rsidR="00C37EF0" w:rsidRPr="00E656C7">
        <w:rPr>
          <w:rFonts w:ascii="Arial" w:hAnsi="Arial" w:cs="Arial"/>
          <w:sz w:val="21"/>
          <w:szCs w:val="21"/>
        </w:rPr>
        <w:t xml:space="preserve"> MMBTU </w:t>
      </w:r>
      <w:proofErr w:type="spellStart"/>
      <w:r w:rsidR="00C37EF0" w:rsidRPr="00E656C7">
        <w:rPr>
          <w:rFonts w:ascii="Arial" w:hAnsi="Arial" w:cs="Arial"/>
          <w:sz w:val="21"/>
          <w:szCs w:val="21"/>
        </w:rPr>
        <w:t>dan</w:t>
      </w:r>
      <w:proofErr w:type="spellEnd"/>
      <w:r w:rsidR="00C37EF0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C37EF0" w:rsidRPr="00E656C7">
        <w:rPr>
          <w:rFonts w:ascii="Arial" w:hAnsi="Arial" w:cs="Arial"/>
          <w:sz w:val="21"/>
          <w:szCs w:val="21"/>
        </w:rPr>
        <w:t>ke</w:t>
      </w:r>
      <w:proofErr w:type="spellEnd"/>
      <w:r w:rsidR="00C37EF0" w:rsidRPr="00E656C7">
        <w:rPr>
          <w:rFonts w:ascii="Arial" w:hAnsi="Arial" w:cs="Arial"/>
          <w:sz w:val="21"/>
          <w:szCs w:val="21"/>
        </w:rPr>
        <w:t xml:space="preserve"> PGN </w:t>
      </w:r>
      <w:proofErr w:type="spellStart"/>
      <w:r w:rsidR="00C37EF0" w:rsidRPr="00E656C7">
        <w:rPr>
          <w:rFonts w:ascii="Arial" w:hAnsi="Arial" w:cs="Arial"/>
          <w:sz w:val="21"/>
          <w:szCs w:val="21"/>
        </w:rPr>
        <w:t>sebanyak</w:t>
      </w:r>
      <w:proofErr w:type="spellEnd"/>
      <w:r w:rsidR="00C37EF0" w:rsidRPr="00E656C7">
        <w:rPr>
          <w:rFonts w:ascii="Arial" w:hAnsi="Arial" w:cs="Arial"/>
          <w:sz w:val="21"/>
          <w:szCs w:val="21"/>
        </w:rPr>
        <w:t xml:space="preserve"> 860.947 MMBTU </w:t>
      </w:r>
      <w:proofErr w:type="spellStart"/>
      <w:r w:rsidR="00C37EF0" w:rsidRPr="00E656C7">
        <w:rPr>
          <w:rFonts w:ascii="Arial" w:hAnsi="Arial" w:cs="Arial"/>
          <w:sz w:val="21"/>
          <w:szCs w:val="21"/>
        </w:rPr>
        <w:t>dengan</w:t>
      </w:r>
      <w:proofErr w:type="spellEnd"/>
      <w:r w:rsidR="00C37EF0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C37EF0" w:rsidRPr="00E656C7">
        <w:rPr>
          <w:rFonts w:ascii="Arial" w:hAnsi="Arial" w:cs="Arial"/>
          <w:sz w:val="21"/>
          <w:szCs w:val="21"/>
        </w:rPr>
        <w:t>perhitungan</w:t>
      </w:r>
      <w:proofErr w:type="spellEnd"/>
      <w:r w:rsidR="00C37EF0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C37EF0" w:rsidRPr="00E656C7">
        <w:rPr>
          <w:rFonts w:ascii="Arial" w:hAnsi="Arial" w:cs="Arial"/>
          <w:sz w:val="21"/>
          <w:szCs w:val="21"/>
        </w:rPr>
        <w:t>perbulannya</w:t>
      </w:r>
      <w:proofErr w:type="spellEnd"/>
      <w:r w:rsidR="00C37EF0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C37EF0" w:rsidRPr="00E656C7">
        <w:rPr>
          <w:rFonts w:ascii="Arial" w:hAnsi="Arial" w:cs="Arial"/>
          <w:sz w:val="21"/>
          <w:szCs w:val="21"/>
        </w:rPr>
        <w:t>adalah</w:t>
      </w:r>
      <w:proofErr w:type="spellEnd"/>
      <w:r w:rsidR="00C37EF0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5B48F6" w:rsidRPr="00E656C7">
        <w:rPr>
          <w:rFonts w:ascii="Arial" w:hAnsi="Arial" w:cs="Arial"/>
          <w:sz w:val="21"/>
          <w:szCs w:val="21"/>
        </w:rPr>
        <w:t>berikut</w:t>
      </w:r>
      <w:proofErr w:type="spellEnd"/>
      <w:r w:rsidR="005B48F6" w:rsidRPr="00E656C7">
        <w:rPr>
          <w:rFonts w:ascii="Arial" w:hAnsi="Arial" w:cs="Arial"/>
          <w:sz w:val="21"/>
          <w:szCs w:val="21"/>
        </w:rPr>
        <w:t>:</w:t>
      </w:r>
    </w:p>
    <w:p w:rsidR="005B48F6" w:rsidRPr="00E656C7" w:rsidRDefault="005B48F6" w:rsidP="00356DE8">
      <w:pPr>
        <w:jc w:val="both"/>
        <w:rPr>
          <w:sz w:val="12"/>
          <w:szCs w:val="12"/>
        </w:rPr>
      </w:pPr>
    </w:p>
    <w:p w:rsidR="005B48F6" w:rsidRDefault="002957D1" w:rsidP="00356DE8">
      <w:pPr>
        <w:jc w:val="both"/>
      </w:pPr>
      <w:r>
        <w:rPr>
          <w:noProof/>
        </w:rPr>
        <w:drawing>
          <wp:inline distT="0" distB="0" distL="0" distR="0" wp14:anchorId="72EAC425" wp14:editId="3373A977">
            <wp:extent cx="4572000" cy="2743200"/>
            <wp:effectExtent l="0" t="0" r="19050" b="19050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CC7247" w:rsidRPr="002957D1" w:rsidRDefault="00CC7247" w:rsidP="00356DE8">
      <w:pPr>
        <w:jc w:val="both"/>
        <w:rPr>
          <w:sz w:val="12"/>
          <w:szCs w:val="12"/>
        </w:rPr>
      </w:pPr>
    </w:p>
    <w:p w:rsidR="00356DE8" w:rsidRPr="00E656C7" w:rsidRDefault="00EB6E61" w:rsidP="00356DE8">
      <w:pPr>
        <w:jc w:val="both"/>
        <w:rPr>
          <w:rFonts w:ascii="Arial" w:hAnsi="Arial" w:cs="Arial"/>
          <w:b/>
          <w:sz w:val="21"/>
          <w:szCs w:val="21"/>
        </w:rPr>
      </w:pPr>
      <w:proofErr w:type="spellStart"/>
      <w:r w:rsidRPr="00E656C7">
        <w:rPr>
          <w:rFonts w:ascii="Arial" w:hAnsi="Arial" w:cs="Arial"/>
          <w:b/>
          <w:sz w:val="21"/>
          <w:szCs w:val="21"/>
        </w:rPr>
        <w:t>Sumber</w:t>
      </w:r>
      <w:proofErr w:type="spellEnd"/>
      <w:r w:rsidR="00505FF7" w:rsidRPr="00E656C7">
        <w:rPr>
          <w:rFonts w:ascii="Arial" w:hAnsi="Arial" w:cs="Arial"/>
          <w:b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/>
          <w:sz w:val="21"/>
          <w:szCs w:val="21"/>
        </w:rPr>
        <w:t>Daya</w:t>
      </w:r>
      <w:proofErr w:type="spellEnd"/>
      <w:r w:rsidR="00505FF7" w:rsidRPr="00E656C7">
        <w:rPr>
          <w:rFonts w:ascii="Arial" w:hAnsi="Arial" w:cs="Arial"/>
          <w:b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/>
          <w:sz w:val="21"/>
          <w:szCs w:val="21"/>
        </w:rPr>
        <w:t>Manusia</w:t>
      </w:r>
      <w:proofErr w:type="spellEnd"/>
      <w:r w:rsidR="00674D65" w:rsidRPr="00E656C7">
        <w:rPr>
          <w:rFonts w:ascii="Arial" w:hAnsi="Arial" w:cs="Arial"/>
          <w:b/>
          <w:sz w:val="21"/>
          <w:szCs w:val="21"/>
        </w:rPr>
        <w:t>:</w:t>
      </w:r>
    </w:p>
    <w:p w:rsidR="002957D1" w:rsidRPr="00E656C7" w:rsidRDefault="002957D1" w:rsidP="00356DE8">
      <w:pPr>
        <w:jc w:val="both"/>
        <w:rPr>
          <w:rFonts w:ascii="Arial" w:hAnsi="Arial" w:cs="Arial"/>
          <w:b/>
          <w:sz w:val="12"/>
          <w:szCs w:val="12"/>
        </w:rPr>
      </w:pPr>
    </w:p>
    <w:p w:rsidR="00AD455D" w:rsidRDefault="00C37EF0" w:rsidP="00356DE8">
      <w:pPr>
        <w:jc w:val="both"/>
        <w:rPr>
          <w:rFonts w:ascii="Arial" w:hAnsi="Arial" w:cs="Arial"/>
          <w:sz w:val="21"/>
          <w:szCs w:val="21"/>
        </w:rPr>
      </w:pPr>
      <w:proofErr w:type="gramStart"/>
      <w:r w:rsidRPr="00E656C7">
        <w:rPr>
          <w:rFonts w:ascii="Arial" w:hAnsi="Arial" w:cs="Arial"/>
          <w:sz w:val="21"/>
          <w:szCs w:val="21"/>
        </w:rPr>
        <w:t xml:space="preserve">Total </w:t>
      </w:r>
      <w:proofErr w:type="spellStart"/>
      <w:r w:rsidR="006B0AFC" w:rsidRPr="00E656C7">
        <w:rPr>
          <w:rFonts w:ascii="Arial" w:hAnsi="Arial" w:cs="Arial"/>
          <w:sz w:val="21"/>
          <w:szCs w:val="21"/>
        </w:rPr>
        <w:t>P</w:t>
      </w:r>
      <w:r w:rsidRPr="00E656C7">
        <w:rPr>
          <w:rFonts w:ascii="Arial" w:hAnsi="Arial" w:cs="Arial"/>
          <w:sz w:val="21"/>
          <w:szCs w:val="21"/>
        </w:rPr>
        <w:t>ekerja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r w:rsidR="002957D1" w:rsidRPr="00E656C7">
        <w:rPr>
          <w:rFonts w:ascii="Arial" w:hAnsi="Arial" w:cs="Arial"/>
          <w:sz w:val="21"/>
          <w:szCs w:val="21"/>
        </w:rPr>
        <w:t>NR</w:t>
      </w:r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adalah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r w:rsidR="00894176" w:rsidRPr="00E656C7">
        <w:rPr>
          <w:rFonts w:ascii="Arial" w:hAnsi="Arial" w:cs="Arial"/>
          <w:sz w:val="21"/>
          <w:szCs w:val="21"/>
        </w:rPr>
        <w:t>92</w:t>
      </w:r>
      <w:r w:rsidR="006B0AFC" w:rsidRPr="00E656C7">
        <w:rPr>
          <w:rFonts w:ascii="Arial" w:hAnsi="Arial" w:cs="Arial"/>
          <w:sz w:val="21"/>
          <w:szCs w:val="21"/>
        </w:rPr>
        <w:t xml:space="preserve"> orang</w:t>
      </w:r>
      <w:r w:rsidR="00894176" w:rsidRPr="00E656C7">
        <w:rPr>
          <w:rFonts w:ascii="Arial" w:hAnsi="Arial" w:cs="Arial"/>
          <w:sz w:val="21"/>
          <w:szCs w:val="21"/>
        </w:rPr>
        <w:t>.</w:t>
      </w:r>
      <w:proofErr w:type="gramEnd"/>
      <w:r w:rsidR="00894176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proofErr w:type="gramStart"/>
      <w:r w:rsidR="002957D1" w:rsidRPr="00E656C7">
        <w:rPr>
          <w:rFonts w:ascii="Arial" w:hAnsi="Arial" w:cs="Arial"/>
          <w:sz w:val="21"/>
          <w:szCs w:val="21"/>
        </w:rPr>
        <w:t>Terdiri</w:t>
      </w:r>
      <w:proofErr w:type="spellEnd"/>
      <w:r w:rsidR="002957D1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2957D1" w:rsidRPr="00E656C7">
        <w:rPr>
          <w:rFonts w:ascii="Arial" w:hAnsi="Arial" w:cs="Arial"/>
          <w:sz w:val="21"/>
          <w:szCs w:val="21"/>
        </w:rPr>
        <w:t>darii</w:t>
      </w:r>
      <w:proofErr w:type="spellEnd"/>
      <w:r w:rsidR="002957D1" w:rsidRPr="00E656C7">
        <w:rPr>
          <w:rFonts w:ascii="Arial" w:hAnsi="Arial" w:cs="Arial"/>
          <w:sz w:val="21"/>
          <w:szCs w:val="21"/>
        </w:rPr>
        <w:t xml:space="preserve"> </w:t>
      </w:r>
      <w:r w:rsidR="00894176" w:rsidRPr="00E656C7">
        <w:rPr>
          <w:rFonts w:ascii="Arial" w:hAnsi="Arial" w:cs="Arial"/>
          <w:sz w:val="21"/>
          <w:szCs w:val="21"/>
        </w:rPr>
        <w:t xml:space="preserve">42 </w:t>
      </w:r>
      <w:proofErr w:type="spellStart"/>
      <w:r w:rsidRPr="00E656C7">
        <w:rPr>
          <w:rFonts w:ascii="Arial" w:hAnsi="Arial" w:cs="Arial"/>
          <w:sz w:val="21"/>
          <w:szCs w:val="21"/>
        </w:rPr>
        <w:t>Pekerja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PWT</w:t>
      </w:r>
      <w:r w:rsidR="00894176" w:rsidRPr="00E656C7">
        <w:rPr>
          <w:rFonts w:ascii="Arial" w:hAnsi="Arial" w:cs="Arial"/>
          <w:sz w:val="21"/>
          <w:szCs w:val="21"/>
        </w:rPr>
        <w:t>T</w:t>
      </w:r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dan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5</w:t>
      </w:r>
      <w:r w:rsidR="00894176" w:rsidRPr="00E656C7">
        <w:rPr>
          <w:rFonts w:ascii="Arial" w:hAnsi="Arial" w:cs="Arial"/>
          <w:sz w:val="21"/>
          <w:szCs w:val="21"/>
        </w:rPr>
        <w:t>0</w:t>
      </w:r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Pekerja</w:t>
      </w:r>
      <w:proofErr w:type="spellEnd"/>
      <w:r w:rsidR="002957D1" w:rsidRPr="00E656C7">
        <w:rPr>
          <w:rFonts w:ascii="Arial" w:hAnsi="Arial" w:cs="Arial"/>
          <w:sz w:val="21"/>
          <w:szCs w:val="21"/>
        </w:rPr>
        <w:t xml:space="preserve"> </w:t>
      </w:r>
      <w:r w:rsidRPr="00E656C7">
        <w:rPr>
          <w:rFonts w:ascii="Arial" w:hAnsi="Arial" w:cs="Arial"/>
          <w:sz w:val="21"/>
          <w:szCs w:val="21"/>
        </w:rPr>
        <w:t>PWT</w:t>
      </w:r>
      <w:r w:rsidR="002957D1" w:rsidRPr="00E656C7">
        <w:rPr>
          <w:rFonts w:ascii="Arial" w:hAnsi="Arial" w:cs="Arial"/>
          <w:sz w:val="21"/>
          <w:szCs w:val="21"/>
        </w:rPr>
        <w:t>.</w:t>
      </w:r>
      <w:proofErr w:type="gramEnd"/>
    </w:p>
    <w:p w:rsidR="00AD455D" w:rsidRDefault="00AD455D" w:rsidP="00356DE8">
      <w:pPr>
        <w:jc w:val="both"/>
        <w:rPr>
          <w:rFonts w:ascii="Arial" w:hAnsi="Arial" w:cs="Arial"/>
          <w:sz w:val="21"/>
          <w:szCs w:val="21"/>
        </w:rPr>
      </w:pPr>
    </w:p>
    <w:p w:rsidR="00AD455D" w:rsidRPr="00E656C7" w:rsidRDefault="00AD455D" w:rsidP="00356DE8">
      <w:pPr>
        <w:jc w:val="both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5E9B25FE" wp14:editId="789B3722">
            <wp:extent cx="4891177" cy="2389517"/>
            <wp:effectExtent l="0" t="0" r="24130" b="10795"/>
            <wp:docPr id="352" name="Chart 35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E656C7" w:rsidRPr="00E656C7" w:rsidRDefault="00E656C7" w:rsidP="00356DE8">
      <w:pPr>
        <w:jc w:val="both"/>
        <w:rPr>
          <w:rFonts w:ascii="Arial" w:hAnsi="Arial" w:cs="Arial"/>
          <w:sz w:val="22"/>
          <w:szCs w:val="22"/>
        </w:rPr>
      </w:pPr>
    </w:p>
    <w:p w:rsidR="004D7095" w:rsidRDefault="004D7095">
      <w:pPr>
        <w:rPr>
          <w:sz w:val="22"/>
          <w:szCs w:val="22"/>
        </w:rPr>
      </w:pPr>
      <w:proofErr w:type="spellStart"/>
      <w:r w:rsidRPr="00A63221">
        <w:rPr>
          <w:sz w:val="22"/>
          <w:szCs w:val="22"/>
        </w:rPr>
        <w:t>Pendidikan</w:t>
      </w:r>
      <w:proofErr w:type="spellEnd"/>
      <w:r w:rsidR="009776F8" w:rsidRPr="00A63221">
        <w:rPr>
          <w:sz w:val="22"/>
          <w:szCs w:val="22"/>
        </w:rPr>
        <w:t xml:space="preserve"> </w:t>
      </w:r>
      <w:proofErr w:type="spellStart"/>
      <w:r w:rsidRPr="00A63221">
        <w:rPr>
          <w:sz w:val="22"/>
          <w:szCs w:val="22"/>
        </w:rPr>
        <w:t>Pekerja</w:t>
      </w:r>
      <w:proofErr w:type="spellEnd"/>
      <w:r w:rsidRPr="00A63221">
        <w:rPr>
          <w:sz w:val="22"/>
          <w:szCs w:val="22"/>
        </w:rPr>
        <w:t>:</w:t>
      </w:r>
    </w:p>
    <w:p w:rsidR="00B819A5" w:rsidRDefault="00B819A5">
      <w:pPr>
        <w:rPr>
          <w:sz w:val="22"/>
          <w:szCs w:val="22"/>
        </w:rPr>
      </w:pPr>
    </w:p>
    <w:p w:rsidR="00B819A5" w:rsidRDefault="00B819A5">
      <w:pPr>
        <w:rPr>
          <w:sz w:val="22"/>
          <w:szCs w:val="22"/>
        </w:rPr>
      </w:pPr>
      <w:r>
        <w:rPr>
          <w:noProof/>
        </w:rPr>
        <w:drawing>
          <wp:inline distT="0" distB="0" distL="0" distR="0" wp14:anchorId="14318FB3" wp14:editId="4C627262">
            <wp:extent cx="3726611" cy="1673525"/>
            <wp:effectExtent l="0" t="0" r="26670" b="22225"/>
            <wp:docPr id="62" name="Chart 6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4D7095" w:rsidRPr="00A63221" w:rsidRDefault="004D7095">
      <w:pPr>
        <w:rPr>
          <w:sz w:val="12"/>
          <w:szCs w:val="12"/>
        </w:rPr>
      </w:pPr>
    </w:p>
    <w:p w:rsidR="004D7095" w:rsidRPr="00A63221" w:rsidRDefault="004D7095">
      <w:pPr>
        <w:rPr>
          <w:sz w:val="22"/>
          <w:szCs w:val="22"/>
        </w:rPr>
      </w:pPr>
      <w:proofErr w:type="spellStart"/>
      <w:r w:rsidRPr="00A63221">
        <w:rPr>
          <w:sz w:val="22"/>
          <w:szCs w:val="22"/>
        </w:rPr>
        <w:t>Usia</w:t>
      </w:r>
      <w:proofErr w:type="spellEnd"/>
      <w:r w:rsidR="00894176" w:rsidRPr="00A63221">
        <w:rPr>
          <w:sz w:val="22"/>
          <w:szCs w:val="22"/>
        </w:rPr>
        <w:t xml:space="preserve"> </w:t>
      </w:r>
      <w:proofErr w:type="spellStart"/>
      <w:r w:rsidRPr="00A63221">
        <w:rPr>
          <w:sz w:val="22"/>
          <w:szCs w:val="22"/>
        </w:rPr>
        <w:t>Pekerja</w:t>
      </w:r>
      <w:proofErr w:type="spellEnd"/>
      <w:r w:rsidRPr="00A63221">
        <w:rPr>
          <w:sz w:val="22"/>
          <w:szCs w:val="22"/>
        </w:rPr>
        <w:t>:</w:t>
      </w:r>
    </w:p>
    <w:p w:rsidR="004D7095" w:rsidRPr="00F414A8" w:rsidRDefault="004D7095">
      <w:pPr>
        <w:rPr>
          <w:sz w:val="12"/>
          <w:szCs w:val="12"/>
        </w:rPr>
      </w:pPr>
    </w:p>
    <w:p w:rsidR="004D7095" w:rsidRDefault="00C5526A">
      <w:r>
        <w:rPr>
          <w:noProof/>
        </w:rPr>
        <w:drawing>
          <wp:inline distT="0" distB="0" distL="0" distR="0" wp14:anchorId="77CB07D1" wp14:editId="42F7E48C">
            <wp:extent cx="4520242" cy="1932317"/>
            <wp:effectExtent l="0" t="0" r="13970" b="10795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B819A5" w:rsidRDefault="00B819A5" w:rsidP="00006FB4">
      <w:pPr>
        <w:jc w:val="both"/>
        <w:rPr>
          <w:sz w:val="22"/>
          <w:szCs w:val="22"/>
        </w:rPr>
      </w:pPr>
    </w:p>
    <w:p w:rsidR="002957D1" w:rsidRPr="00A63221" w:rsidRDefault="00162D5E" w:rsidP="00006FB4">
      <w:pPr>
        <w:jc w:val="both"/>
        <w:rPr>
          <w:sz w:val="22"/>
          <w:szCs w:val="22"/>
        </w:rPr>
      </w:pPr>
      <w:proofErr w:type="spellStart"/>
      <w:r>
        <w:rPr>
          <w:sz w:val="22"/>
          <w:szCs w:val="22"/>
        </w:rPr>
        <w:t>Usia</w:t>
      </w:r>
      <w:proofErr w:type="spellEnd"/>
      <w:r>
        <w:rPr>
          <w:sz w:val="22"/>
          <w:szCs w:val="22"/>
        </w:rPr>
        <w:t xml:space="preserve"> </w:t>
      </w:r>
      <w:proofErr w:type="spellStart"/>
      <w:proofErr w:type="gramStart"/>
      <w:r>
        <w:rPr>
          <w:sz w:val="22"/>
          <w:szCs w:val="22"/>
        </w:rPr>
        <w:t>dan</w:t>
      </w:r>
      <w:proofErr w:type="spellEnd"/>
      <w:r>
        <w:rPr>
          <w:sz w:val="22"/>
          <w:szCs w:val="22"/>
        </w:rPr>
        <w:t xml:space="preserve">  </w:t>
      </w:r>
      <w:proofErr w:type="spellStart"/>
      <w:r>
        <w:rPr>
          <w:sz w:val="22"/>
          <w:szCs w:val="22"/>
        </w:rPr>
        <w:t>pendidikan</w:t>
      </w:r>
      <w:proofErr w:type="spellEnd"/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Pekerja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</w:t>
      </w:r>
      <w:r w:rsidR="004D7095" w:rsidRPr="00A63221">
        <w:rPr>
          <w:sz w:val="22"/>
          <w:szCs w:val="22"/>
        </w:rPr>
        <w:t>asih</w:t>
      </w:r>
      <w:proofErr w:type="spellEnd"/>
      <w:r w:rsidR="00894176" w:rsidRPr="00A63221">
        <w:rPr>
          <w:sz w:val="22"/>
          <w:szCs w:val="22"/>
        </w:rPr>
        <w:t xml:space="preserve"> </w:t>
      </w:r>
      <w:proofErr w:type="spellStart"/>
      <w:r w:rsidR="004D7095" w:rsidRPr="00A63221">
        <w:rPr>
          <w:sz w:val="22"/>
          <w:szCs w:val="22"/>
        </w:rPr>
        <w:t>sesuai</w:t>
      </w:r>
      <w:proofErr w:type="spellEnd"/>
      <w:r w:rsidR="00894176" w:rsidRPr="00A63221">
        <w:rPr>
          <w:sz w:val="22"/>
          <w:szCs w:val="22"/>
        </w:rPr>
        <w:t xml:space="preserve"> </w:t>
      </w:r>
      <w:proofErr w:type="spellStart"/>
      <w:r w:rsidR="004D7095" w:rsidRPr="00A63221">
        <w:rPr>
          <w:sz w:val="22"/>
          <w:szCs w:val="22"/>
        </w:rPr>
        <w:t>dengan</w:t>
      </w:r>
      <w:proofErr w:type="spellEnd"/>
      <w:r w:rsidR="00894176" w:rsidRPr="00A63221">
        <w:rPr>
          <w:sz w:val="22"/>
          <w:szCs w:val="22"/>
        </w:rPr>
        <w:t xml:space="preserve"> </w:t>
      </w:r>
      <w:proofErr w:type="spellStart"/>
      <w:r w:rsidR="004D7095" w:rsidRPr="00A63221">
        <w:rPr>
          <w:sz w:val="22"/>
          <w:szCs w:val="22"/>
        </w:rPr>
        <w:t>kaidah</w:t>
      </w:r>
      <w:proofErr w:type="spellEnd"/>
      <w:r w:rsidR="00894176" w:rsidRPr="00A63221">
        <w:rPr>
          <w:sz w:val="22"/>
          <w:szCs w:val="22"/>
        </w:rPr>
        <w:t xml:space="preserve"> </w:t>
      </w:r>
      <w:proofErr w:type="spellStart"/>
      <w:r w:rsidR="004D7095" w:rsidRPr="00A63221">
        <w:rPr>
          <w:sz w:val="22"/>
          <w:szCs w:val="22"/>
        </w:rPr>
        <w:t>umum</w:t>
      </w:r>
      <w:proofErr w:type="spellEnd"/>
      <w:r w:rsidR="00894176" w:rsidRPr="00A63221">
        <w:rPr>
          <w:sz w:val="22"/>
          <w:szCs w:val="22"/>
        </w:rPr>
        <w:t xml:space="preserve"> </w:t>
      </w:r>
      <w:proofErr w:type="spellStart"/>
      <w:r w:rsidR="004D7095" w:rsidRPr="00A63221">
        <w:rPr>
          <w:sz w:val="22"/>
          <w:szCs w:val="22"/>
        </w:rPr>
        <w:t>sebagai</w:t>
      </w:r>
      <w:proofErr w:type="spellEnd"/>
      <w:r w:rsidR="00894176" w:rsidRPr="00A63221">
        <w:rPr>
          <w:sz w:val="22"/>
          <w:szCs w:val="22"/>
        </w:rPr>
        <w:t xml:space="preserve"> </w:t>
      </w:r>
      <w:proofErr w:type="spellStart"/>
      <w:r w:rsidR="004D7095" w:rsidRPr="00A63221">
        <w:rPr>
          <w:sz w:val="22"/>
          <w:szCs w:val="22"/>
        </w:rPr>
        <w:t>organisasi</w:t>
      </w:r>
      <w:proofErr w:type="spellEnd"/>
      <w:r w:rsidR="00894176" w:rsidRPr="00A63221">
        <w:rPr>
          <w:sz w:val="22"/>
          <w:szCs w:val="22"/>
        </w:rPr>
        <w:t xml:space="preserve"> </w:t>
      </w:r>
      <w:proofErr w:type="spellStart"/>
      <w:r w:rsidR="004D7095" w:rsidRPr="00A63221">
        <w:rPr>
          <w:sz w:val="22"/>
          <w:szCs w:val="22"/>
        </w:rPr>
        <w:t>bisnis</w:t>
      </w:r>
      <w:proofErr w:type="spellEnd"/>
      <w:r w:rsidR="002957D1" w:rsidRPr="00A63221">
        <w:rPr>
          <w:sz w:val="22"/>
          <w:szCs w:val="22"/>
        </w:rPr>
        <w:t>.</w:t>
      </w:r>
    </w:p>
    <w:p w:rsidR="002957D1" w:rsidRPr="00A63221" w:rsidRDefault="002957D1" w:rsidP="00006FB4">
      <w:pPr>
        <w:jc w:val="both"/>
        <w:rPr>
          <w:sz w:val="12"/>
          <w:szCs w:val="12"/>
        </w:rPr>
      </w:pPr>
    </w:p>
    <w:p w:rsidR="00C37EF0" w:rsidRPr="00A63221" w:rsidRDefault="002957D1" w:rsidP="00006FB4">
      <w:pPr>
        <w:jc w:val="both"/>
        <w:rPr>
          <w:sz w:val="22"/>
          <w:szCs w:val="22"/>
        </w:rPr>
      </w:pPr>
      <w:proofErr w:type="spellStart"/>
      <w:r w:rsidRPr="00A63221">
        <w:rPr>
          <w:sz w:val="22"/>
          <w:szCs w:val="22"/>
        </w:rPr>
        <w:t>Rencana</w:t>
      </w:r>
      <w:proofErr w:type="spellEnd"/>
      <w:r w:rsidRPr="00A63221">
        <w:rPr>
          <w:sz w:val="22"/>
          <w:szCs w:val="22"/>
        </w:rPr>
        <w:t xml:space="preserve"> HSE Mandatory </w:t>
      </w:r>
      <w:proofErr w:type="spellStart"/>
      <w:r w:rsidR="00C37EF0" w:rsidRPr="00A63221">
        <w:rPr>
          <w:sz w:val="22"/>
          <w:szCs w:val="22"/>
        </w:rPr>
        <w:t>atas</w:t>
      </w:r>
      <w:proofErr w:type="spellEnd"/>
      <w:r w:rsidR="00006FB4" w:rsidRPr="00A63221">
        <w:rPr>
          <w:sz w:val="22"/>
          <w:szCs w:val="22"/>
        </w:rPr>
        <w:t xml:space="preserve"> </w:t>
      </w:r>
      <w:proofErr w:type="spellStart"/>
      <w:r w:rsidR="00C37EF0" w:rsidRPr="00A63221">
        <w:rPr>
          <w:sz w:val="22"/>
          <w:szCs w:val="22"/>
        </w:rPr>
        <w:t>Pekerja</w:t>
      </w:r>
      <w:proofErr w:type="spellEnd"/>
      <w:r w:rsidR="00006FB4" w:rsidRPr="00A63221">
        <w:rPr>
          <w:sz w:val="22"/>
          <w:szCs w:val="22"/>
        </w:rPr>
        <w:t xml:space="preserve"> </w:t>
      </w:r>
      <w:proofErr w:type="spellStart"/>
      <w:r w:rsidR="00C37EF0" w:rsidRPr="00A63221">
        <w:rPr>
          <w:sz w:val="22"/>
          <w:szCs w:val="22"/>
        </w:rPr>
        <w:t>perbantuan</w:t>
      </w:r>
      <w:proofErr w:type="spellEnd"/>
      <w:r w:rsidR="00006FB4" w:rsidRPr="00A63221">
        <w:rPr>
          <w:sz w:val="22"/>
          <w:szCs w:val="22"/>
        </w:rPr>
        <w:t xml:space="preserve"> </w:t>
      </w:r>
      <w:proofErr w:type="spellStart"/>
      <w:r w:rsidR="00C37EF0" w:rsidRPr="00A63221">
        <w:rPr>
          <w:sz w:val="22"/>
          <w:szCs w:val="22"/>
        </w:rPr>
        <w:t>dari</w:t>
      </w:r>
      <w:proofErr w:type="spellEnd"/>
      <w:r w:rsidR="00006FB4" w:rsidRPr="00A63221">
        <w:rPr>
          <w:sz w:val="22"/>
          <w:szCs w:val="22"/>
        </w:rPr>
        <w:t xml:space="preserve"> </w:t>
      </w:r>
      <w:proofErr w:type="spellStart"/>
      <w:r w:rsidR="00C37EF0" w:rsidRPr="00A63221">
        <w:rPr>
          <w:sz w:val="22"/>
          <w:szCs w:val="22"/>
        </w:rPr>
        <w:t>Pertamina</w:t>
      </w:r>
      <w:proofErr w:type="spellEnd"/>
      <w:r w:rsidR="00006FB4" w:rsidRPr="00A63221">
        <w:rPr>
          <w:sz w:val="22"/>
          <w:szCs w:val="22"/>
        </w:rPr>
        <w:t xml:space="preserve"> </w:t>
      </w:r>
      <w:proofErr w:type="spellStart"/>
      <w:r w:rsidR="00C37EF0" w:rsidRPr="00A63221">
        <w:rPr>
          <w:sz w:val="22"/>
          <w:szCs w:val="22"/>
        </w:rPr>
        <w:t>periode</w:t>
      </w:r>
      <w:proofErr w:type="spellEnd"/>
      <w:r w:rsidR="00C37EF0" w:rsidRPr="00A63221">
        <w:rPr>
          <w:sz w:val="22"/>
          <w:szCs w:val="22"/>
        </w:rPr>
        <w:t xml:space="preserve"> 2012 </w:t>
      </w:r>
      <w:proofErr w:type="spellStart"/>
      <w:r w:rsidR="00C37EF0" w:rsidRPr="00A63221">
        <w:rPr>
          <w:sz w:val="22"/>
          <w:szCs w:val="22"/>
        </w:rPr>
        <w:t>adalah</w:t>
      </w:r>
      <w:proofErr w:type="spellEnd"/>
      <w:r w:rsidR="00C37EF0" w:rsidRPr="00A63221">
        <w:rPr>
          <w:sz w:val="22"/>
          <w:szCs w:val="22"/>
        </w:rPr>
        <w:t>:</w:t>
      </w:r>
    </w:p>
    <w:p w:rsidR="00894176" w:rsidRPr="00A63221" w:rsidRDefault="00894176" w:rsidP="00C37EF0">
      <w:pPr>
        <w:jc w:val="both"/>
        <w:rPr>
          <w:sz w:val="22"/>
          <w:szCs w:val="22"/>
        </w:rPr>
      </w:pPr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720"/>
        <w:gridCol w:w="2520"/>
        <w:gridCol w:w="2340"/>
        <w:gridCol w:w="3798"/>
      </w:tblGrid>
      <w:tr w:rsidR="00C37EF0" w:rsidRPr="00A63221" w:rsidTr="00E51F4F">
        <w:tc>
          <w:tcPr>
            <w:tcW w:w="720" w:type="dxa"/>
          </w:tcPr>
          <w:p w:rsidR="00C37EF0" w:rsidRPr="00A63221" w:rsidRDefault="00C37EF0" w:rsidP="00E51F4F">
            <w:pPr>
              <w:jc w:val="center"/>
              <w:rPr>
                <w:b/>
                <w:sz w:val="22"/>
                <w:szCs w:val="22"/>
              </w:rPr>
            </w:pPr>
            <w:r w:rsidRPr="00A63221">
              <w:rPr>
                <w:b/>
                <w:sz w:val="22"/>
                <w:szCs w:val="22"/>
              </w:rPr>
              <w:t>No.</w:t>
            </w:r>
          </w:p>
        </w:tc>
        <w:tc>
          <w:tcPr>
            <w:tcW w:w="2520" w:type="dxa"/>
          </w:tcPr>
          <w:p w:rsidR="00C37EF0" w:rsidRPr="00A63221" w:rsidRDefault="00C37EF0" w:rsidP="00E51F4F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A63221">
              <w:rPr>
                <w:b/>
                <w:sz w:val="22"/>
                <w:szCs w:val="22"/>
              </w:rPr>
              <w:t>Jabatan</w:t>
            </w:r>
            <w:proofErr w:type="spellEnd"/>
          </w:p>
        </w:tc>
        <w:tc>
          <w:tcPr>
            <w:tcW w:w="2340" w:type="dxa"/>
          </w:tcPr>
          <w:p w:rsidR="00C37EF0" w:rsidRPr="00A63221" w:rsidRDefault="00C37EF0" w:rsidP="00E51F4F">
            <w:pPr>
              <w:jc w:val="center"/>
              <w:rPr>
                <w:b/>
                <w:sz w:val="22"/>
                <w:szCs w:val="22"/>
              </w:rPr>
            </w:pPr>
            <w:proofErr w:type="spellStart"/>
            <w:r w:rsidRPr="00A63221">
              <w:rPr>
                <w:b/>
                <w:sz w:val="22"/>
                <w:szCs w:val="22"/>
              </w:rPr>
              <w:t>Kursus</w:t>
            </w:r>
            <w:proofErr w:type="spellEnd"/>
          </w:p>
        </w:tc>
        <w:tc>
          <w:tcPr>
            <w:tcW w:w="3798" w:type="dxa"/>
          </w:tcPr>
          <w:p w:rsidR="00C37EF0" w:rsidRPr="00A63221" w:rsidRDefault="00C37EF0" w:rsidP="00E51F4F">
            <w:pPr>
              <w:jc w:val="center"/>
              <w:rPr>
                <w:b/>
                <w:sz w:val="22"/>
                <w:szCs w:val="22"/>
              </w:rPr>
            </w:pPr>
            <w:r w:rsidRPr="00A63221">
              <w:rPr>
                <w:b/>
                <w:sz w:val="22"/>
                <w:szCs w:val="22"/>
              </w:rPr>
              <w:t>Status</w:t>
            </w:r>
          </w:p>
        </w:tc>
      </w:tr>
      <w:tr w:rsidR="00C37EF0" w:rsidRPr="00A63221" w:rsidTr="00E51F4F">
        <w:tc>
          <w:tcPr>
            <w:tcW w:w="720" w:type="dxa"/>
          </w:tcPr>
          <w:p w:rsidR="00C37EF0" w:rsidRPr="00A63221" w:rsidRDefault="00C37EF0" w:rsidP="00E51F4F">
            <w:pPr>
              <w:rPr>
                <w:sz w:val="22"/>
                <w:szCs w:val="22"/>
              </w:rPr>
            </w:pPr>
            <w:r w:rsidRPr="00A63221">
              <w:rPr>
                <w:sz w:val="22"/>
                <w:szCs w:val="22"/>
              </w:rPr>
              <w:t>1</w:t>
            </w:r>
          </w:p>
        </w:tc>
        <w:tc>
          <w:tcPr>
            <w:tcW w:w="2520" w:type="dxa"/>
          </w:tcPr>
          <w:p w:rsidR="00C37EF0" w:rsidRPr="00A63221" w:rsidRDefault="00C37EF0" w:rsidP="00E51F4F">
            <w:pPr>
              <w:rPr>
                <w:sz w:val="22"/>
                <w:szCs w:val="22"/>
              </w:rPr>
            </w:pPr>
            <w:r w:rsidRPr="00A63221">
              <w:rPr>
                <w:sz w:val="22"/>
                <w:szCs w:val="22"/>
              </w:rPr>
              <w:t xml:space="preserve">GM </w:t>
            </w:r>
            <w:proofErr w:type="spellStart"/>
            <w:r w:rsidRPr="00A63221">
              <w:rPr>
                <w:sz w:val="22"/>
                <w:szCs w:val="22"/>
              </w:rPr>
              <w:t>Keuangan</w:t>
            </w:r>
            <w:proofErr w:type="spellEnd"/>
          </w:p>
        </w:tc>
        <w:tc>
          <w:tcPr>
            <w:tcW w:w="2340" w:type="dxa"/>
          </w:tcPr>
          <w:p w:rsidR="00C37EF0" w:rsidRPr="00A63221" w:rsidRDefault="00C37EF0" w:rsidP="00E51F4F">
            <w:pPr>
              <w:rPr>
                <w:sz w:val="22"/>
                <w:szCs w:val="22"/>
              </w:rPr>
            </w:pPr>
            <w:r w:rsidRPr="00A63221">
              <w:rPr>
                <w:sz w:val="22"/>
                <w:szCs w:val="22"/>
              </w:rPr>
              <w:t>Impact IFRS</w:t>
            </w:r>
          </w:p>
        </w:tc>
        <w:tc>
          <w:tcPr>
            <w:tcW w:w="3798" w:type="dxa"/>
          </w:tcPr>
          <w:p w:rsidR="00C37EF0" w:rsidRPr="00A63221" w:rsidRDefault="00C37EF0" w:rsidP="00E51F4F">
            <w:pPr>
              <w:rPr>
                <w:sz w:val="22"/>
                <w:szCs w:val="22"/>
              </w:rPr>
            </w:pPr>
            <w:proofErr w:type="spellStart"/>
            <w:r w:rsidRPr="00A63221">
              <w:rPr>
                <w:sz w:val="22"/>
                <w:szCs w:val="22"/>
              </w:rPr>
              <w:t>Menunggu</w:t>
            </w:r>
            <w:proofErr w:type="spellEnd"/>
            <w:r w:rsidR="002957D1" w:rsidRPr="00A63221">
              <w:rPr>
                <w:sz w:val="22"/>
                <w:szCs w:val="22"/>
              </w:rPr>
              <w:t xml:space="preserve"> </w:t>
            </w:r>
            <w:proofErr w:type="spellStart"/>
            <w:r w:rsidRPr="00A63221">
              <w:rPr>
                <w:sz w:val="22"/>
                <w:szCs w:val="22"/>
              </w:rPr>
              <w:t>panggilan</w:t>
            </w:r>
            <w:proofErr w:type="spellEnd"/>
            <w:r w:rsidR="002957D1" w:rsidRPr="00A63221">
              <w:rPr>
                <w:sz w:val="22"/>
                <w:szCs w:val="22"/>
              </w:rPr>
              <w:t xml:space="preserve"> </w:t>
            </w:r>
            <w:proofErr w:type="spellStart"/>
            <w:r w:rsidRPr="00A63221">
              <w:rPr>
                <w:sz w:val="22"/>
                <w:szCs w:val="22"/>
              </w:rPr>
              <w:t>dari</w:t>
            </w:r>
            <w:proofErr w:type="spellEnd"/>
            <w:r w:rsidR="002957D1" w:rsidRPr="00A63221">
              <w:rPr>
                <w:sz w:val="22"/>
                <w:szCs w:val="22"/>
              </w:rPr>
              <w:t xml:space="preserve"> </w:t>
            </w:r>
            <w:proofErr w:type="spellStart"/>
            <w:r w:rsidRPr="00A63221">
              <w:rPr>
                <w:sz w:val="22"/>
                <w:szCs w:val="22"/>
              </w:rPr>
              <w:t>Pertamina</w:t>
            </w:r>
            <w:proofErr w:type="spellEnd"/>
          </w:p>
        </w:tc>
      </w:tr>
      <w:tr w:rsidR="00C37EF0" w:rsidRPr="00A63221" w:rsidTr="00E51F4F">
        <w:tc>
          <w:tcPr>
            <w:tcW w:w="720" w:type="dxa"/>
          </w:tcPr>
          <w:p w:rsidR="00C37EF0" w:rsidRPr="00A63221" w:rsidRDefault="00C37EF0" w:rsidP="00E51F4F">
            <w:pPr>
              <w:rPr>
                <w:sz w:val="22"/>
                <w:szCs w:val="22"/>
              </w:rPr>
            </w:pPr>
            <w:r w:rsidRPr="00A63221">
              <w:rPr>
                <w:sz w:val="22"/>
                <w:szCs w:val="22"/>
              </w:rPr>
              <w:t>2</w:t>
            </w:r>
          </w:p>
        </w:tc>
        <w:tc>
          <w:tcPr>
            <w:tcW w:w="2520" w:type="dxa"/>
          </w:tcPr>
          <w:p w:rsidR="00C37EF0" w:rsidRPr="00A63221" w:rsidRDefault="00C37EF0" w:rsidP="00E51F4F">
            <w:pPr>
              <w:rPr>
                <w:sz w:val="22"/>
                <w:szCs w:val="22"/>
              </w:rPr>
            </w:pPr>
            <w:r w:rsidRPr="00A63221">
              <w:rPr>
                <w:sz w:val="22"/>
                <w:szCs w:val="22"/>
              </w:rPr>
              <w:t>Head of Internal Audit</w:t>
            </w:r>
          </w:p>
        </w:tc>
        <w:tc>
          <w:tcPr>
            <w:tcW w:w="2340" w:type="dxa"/>
          </w:tcPr>
          <w:p w:rsidR="00C37EF0" w:rsidRPr="00A63221" w:rsidRDefault="00C37EF0" w:rsidP="00E51F4F">
            <w:pPr>
              <w:rPr>
                <w:sz w:val="22"/>
                <w:szCs w:val="22"/>
              </w:rPr>
            </w:pPr>
            <w:r w:rsidRPr="00A63221">
              <w:rPr>
                <w:sz w:val="22"/>
                <w:szCs w:val="22"/>
              </w:rPr>
              <w:t>HSE Leadership</w:t>
            </w:r>
          </w:p>
        </w:tc>
        <w:tc>
          <w:tcPr>
            <w:tcW w:w="3798" w:type="dxa"/>
          </w:tcPr>
          <w:p w:rsidR="00C37EF0" w:rsidRPr="00A63221" w:rsidRDefault="00C37EF0" w:rsidP="00E51F4F">
            <w:pPr>
              <w:rPr>
                <w:sz w:val="22"/>
                <w:szCs w:val="22"/>
              </w:rPr>
            </w:pPr>
            <w:proofErr w:type="spellStart"/>
            <w:r w:rsidRPr="00A63221">
              <w:rPr>
                <w:sz w:val="22"/>
                <w:szCs w:val="22"/>
              </w:rPr>
              <w:t>Menunggu</w:t>
            </w:r>
            <w:proofErr w:type="spellEnd"/>
            <w:r w:rsidR="002957D1" w:rsidRPr="00A63221">
              <w:rPr>
                <w:sz w:val="22"/>
                <w:szCs w:val="22"/>
              </w:rPr>
              <w:t xml:space="preserve"> </w:t>
            </w:r>
            <w:proofErr w:type="spellStart"/>
            <w:r w:rsidRPr="00A63221">
              <w:rPr>
                <w:sz w:val="22"/>
                <w:szCs w:val="22"/>
              </w:rPr>
              <w:t>panggilan</w:t>
            </w:r>
            <w:proofErr w:type="spellEnd"/>
            <w:r w:rsidR="002957D1" w:rsidRPr="00A63221">
              <w:rPr>
                <w:sz w:val="22"/>
                <w:szCs w:val="22"/>
              </w:rPr>
              <w:t xml:space="preserve"> </w:t>
            </w:r>
            <w:proofErr w:type="spellStart"/>
            <w:r w:rsidRPr="00A63221">
              <w:rPr>
                <w:sz w:val="22"/>
                <w:szCs w:val="22"/>
              </w:rPr>
              <w:t>dari</w:t>
            </w:r>
            <w:proofErr w:type="spellEnd"/>
            <w:r w:rsidR="002957D1" w:rsidRPr="00A63221">
              <w:rPr>
                <w:sz w:val="22"/>
                <w:szCs w:val="22"/>
              </w:rPr>
              <w:t xml:space="preserve"> </w:t>
            </w:r>
            <w:proofErr w:type="spellStart"/>
            <w:r w:rsidRPr="00A63221">
              <w:rPr>
                <w:sz w:val="22"/>
                <w:szCs w:val="22"/>
              </w:rPr>
              <w:t>Pertamina</w:t>
            </w:r>
            <w:proofErr w:type="spellEnd"/>
          </w:p>
        </w:tc>
      </w:tr>
    </w:tbl>
    <w:p w:rsidR="00C37EF0" w:rsidRPr="00A63221" w:rsidRDefault="00C37EF0">
      <w:pPr>
        <w:rPr>
          <w:sz w:val="22"/>
          <w:szCs w:val="22"/>
        </w:rPr>
      </w:pPr>
    </w:p>
    <w:p w:rsidR="00C56BF1" w:rsidRPr="00A63221" w:rsidRDefault="00C56BF1" w:rsidP="00006FB4">
      <w:pPr>
        <w:jc w:val="both"/>
        <w:rPr>
          <w:sz w:val="22"/>
          <w:szCs w:val="22"/>
        </w:rPr>
      </w:pPr>
      <w:proofErr w:type="spellStart"/>
      <w:r w:rsidRPr="00A63221">
        <w:rPr>
          <w:sz w:val="22"/>
          <w:szCs w:val="22"/>
        </w:rPr>
        <w:t>Sesuai</w:t>
      </w:r>
      <w:proofErr w:type="spellEnd"/>
      <w:r w:rsidRPr="00A63221">
        <w:rPr>
          <w:sz w:val="22"/>
          <w:szCs w:val="22"/>
        </w:rPr>
        <w:t xml:space="preserve"> </w:t>
      </w:r>
      <w:proofErr w:type="spellStart"/>
      <w:r w:rsidRPr="00A63221">
        <w:rPr>
          <w:sz w:val="22"/>
          <w:szCs w:val="22"/>
        </w:rPr>
        <w:t>dengan</w:t>
      </w:r>
      <w:proofErr w:type="spellEnd"/>
      <w:r w:rsidRPr="00A63221">
        <w:rPr>
          <w:sz w:val="22"/>
          <w:szCs w:val="22"/>
        </w:rPr>
        <w:t xml:space="preserve"> </w:t>
      </w:r>
      <w:proofErr w:type="spellStart"/>
      <w:r w:rsidRPr="00A63221">
        <w:rPr>
          <w:sz w:val="22"/>
          <w:szCs w:val="22"/>
        </w:rPr>
        <w:t>persentase</w:t>
      </w:r>
      <w:proofErr w:type="spellEnd"/>
      <w:r w:rsidRPr="00A63221">
        <w:rPr>
          <w:sz w:val="22"/>
          <w:szCs w:val="22"/>
        </w:rPr>
        <w:t xml:space="preserve"> </w:t>
      </w:r>
      <w:proofErr w:type="spellStart"/>
      <w:r w:rsidRPr="00A63221">
        <w:rPr>
          <w:sz w:val="22"/>
          <w:szCs w:val="22"/>
        </w:rPr>
        <w:t>saham</w:t>
      </w:r>
      <w:proofErr w:type="spellEnd"/>
      <w:r w:rsidRPr="00A63221">
        <w:rPr>
          <w:sz w:val="22"/>
          <w:szCs w:val="22"/>
        </w:rPr>
        <w:t xml:space="preserve"> yang </w:t>
      </w:r>
      <w:proofErr w:type="spellStart"/>
      <w:r w:rsidRPr="00A63221">
        <w:rPr>
          <w:sz w:val="22"/>
          <w:szCs w:val="22"/>
        </w:rPr>
        <w:t>dimiliki</w:t>
      </w:r>
      <w:proofErr w:type="spellEnd"/>
      <w:r w:rsidRPr="00A63221">
        <w:rPr>
          <w:sz w:val="22"/>
          <w:szCs w:val="22"/>
        </w:rPr>
        <w:t xml:space="preserve"> </w:t>
      </w:r>
      <w:proofErr w:type="spellStart"/>
      <w:r w:rsidRPr="00A63221">
        <w:rPr>
          <w:sz w:val="22"/>
          <w:szCs w:val="22"/>
        </w:rPr>
        <w:t>Pertamina</w:t>
      </w:r>
      <w:proofErr w:type="spellEnd"/>
      <w:r w:rsidRPr="00A63221">
        <w:rPr>
          <w:sz w:val="22"/>
          <w:szCs w:val="22"/>
        </w:rPr>
        <w:t xml:space="preserve"> </w:t>
      </w:r>
      <w:proofErr w:type="spellStart"/>
      <w:r w:rsidRPr="00A63221">
        <w:rPr>
          <w:sz w:val="22"/>
          <w:szCs w:val="22"/>
        </w:rPr>
        <w:t>masih</w:t>
      </w:r>
      <w:proofErr w:type="spellEnd"/>
      <w:r w:rsidRPr="00A63221">
        <w:rPr>
          <w:sz w:val="22"/>
          <w:szCs w:val="22"/>
        </w:rPr>
        <w:t xml:space="preserve"> </w:t>
      </w:r>
      <w:proofErr w:type="spellStart"/>
      <w:r w:rsidRPr="00A63221">
        <w:rPr>
          <w:sz w:val="22"/>
          <w:szCs w:val="22"/>
        </w:rPr>
        <w:t>ada</w:t>
      </w:r>
      <w:proofErr w:type="spellEnd"/>
      <w:r w:rsidRPr="00A63221">
        <w:rPr>
          <w:sz w:val="22"/>
          <w:szCs w:val="22"/>
        </w:rPr>
        <w:t xml:space="preserve"> </w:t>
      </w:r>
      <w:proofErr w:type="spellStart"/>
      <w:r w:rsidRPr="00A63221">
        <w:rPr>
          <w:sz w:val="22"/>
          <w:szCs w:val="22"/>
        </w:rPr>
        <w:t>kekurangan</w:t>
      </w:r>
      <w:proofErr w:type="spellEnd"/>
      <w:r w:rsidRPr="00A63221">
        <w:rPr>
          <w:sz w:val="22"/>
          <w:szCs w:val="22"/>
        </w:rPr>
        <w:t xml:space="preserve"> </w:t>
      </w:r>
      <w:proofErr w:type="spellStart"/>
      <w:r w:rsidRPr="00A63221">
        <w:rPr>
          <w:sz w:val="22"/>
          <w:szCs w:val="22"/>
        </w:rPr>
        <w:t>penempatan</w:t>
      </w:r>
      <w:proofErr w:type="spellEnd"/>
      <w:r w:rsidRPr="00A63221">
        <w:rPr>
          <w:sz w:val="22"/>
          <w:szCs w:val="22"/>
        </w:rPr>
        <w:t xml:space="preserve"> SDM </w:t>
      </w:r>
      <w:proofErr w:type="spellStart"/>
      <w:r w:rsidRPr="00A63221">
        <w:rPr>
          <w:sz w:val="22"/>
          <w:szCs w:val="22"/>
        </w:rPr>
        <w:t>Pertamina</w:t>
      </w:r>
      <w:proofErr w:type="spellEnd"/>
      <w:r w:rsidRPr="00A63221">
        <w:rPr>
          <w:sz w:val="22"/>
          <w:szCs w:val="22"/>
        </w:rPr>
        <w:t xml:space="preserve"> di PT Nusantara </w:t>
      </w:r>
      <w:proofErr w:type="spellStart"/>
      <w:r w:rsidRPr="00A63221">
        <w:rPr>
          <w:sz w:val="22"/>
          <w:szCs w:val="22"/>
        </w:rPr>
        <w:t>Regas</w:t>
      </w:r>
      <w:proofErr w:type="spellEnd"/>
      <w:r w:rsidRPr="00A63221">
        <w:rPr>
          <w:sz w:val="22"/>
          <w:szCs w:val="22"/>
        </w:rPr>
        <w:t xml:space="preserve"> </w:t>
      </w:r>
      <w:proofErr w:type="spellStart"/>
      <w:r w:rsidR="002957D1" w:rsidRPr="00A63221">
        <w:rPr>
          <w:sz w:val="22"/>
          <w:szCs w:val="22"/>
        </w:rPr>
        <w:t>sebanyak</w:t>
      </w:r>
      <w:proofErr w:type="spellEnd"/>
      <w:r w:rsidR="002957D1" w:rsidRPr="00A63221">
        <w:rPr>
          <w:sz w:val="22"/>
          <w:szCs w:val="22"/>
        </w:rPr>
        <w:t xml:space="preserve"> 6 orang </w:t>
      </w:r>
      <w:proofErr w:type="spellStart"/>
      <w:r w:rsidR="002957D1" w:rsidRPr="00A63221">
        <w:rPr>
          <w:sz w:val="22"/>
          <w:szCs w:val="22"/>
        </w:rPr>
        <w:t>yaitu</w:t>
      </w:r>
      <w:proofErr w:type="spellEnd"/>
      <w:r w:rsidR="002957D1" w:rsidRPr="00A63221">
        <w:rPr>
          <w:sz w:val="22"/>
          <w:szCs w:val="22"/>
        </w:rPr>
        <w:t>:</w:t>
      </w:r>
      <w:r w:rsidR="00006FB4" w:rsidRPr="00A63221">
        <w:rPr>
          <w:sz w:val="22"/>
          <w:szCs w:val="22"/>
        </w:rPr>
        <w:t xml:space="preserve"> </w:t>
      </w:r>
      <w:proofErr w:type="spellStart"/>
      <w:r w:rsidR="002957D1" w:rsidRPr="00A63221">
        <w:rPr>
          <w:sz w:val="22"/>
          <w:szCs w:val="22"/>
        </w:rPr>
        <w:t>p</w:t>
      </w:r>
      <w:r w:rsidR="00006FB4" w:rsidRPr="00A63221">
        <w:rPr>
          <w:sz w:val="22"/>
          <w:szCs w:val="22"/>
        </w:rPr>
        <w:t>osisi</w:t>
      </w:r>
      <w:proofErr w:type="spellEnd"/>
      <w:r w:rsidR="00006FB4" w:rsidRPr="00A63221">
        <w:rPr>
          <w:sz w:val="22"/>
          <w:szCs w:val="22"/>
        </w:rPr>
        <w:t xml:space="preserve"> </w:t>
      </w:r>
      <w:proofErr w:type="spellStart"/>
      <w:r w:rsidR="00006FB4" w:rsidRPr="00A63221">
        <w:rPr>
          <w:sz w:val="22"/>
          <w:szCs w:val="22"/>
        </w:rPr>
        <w:t>Manajer</w:t>
      </w:r>
      <w:proofErr w:type="spellEnd"/>
      <w:r w:rsidR="00006FB4" w:rsidRPr="00A63221">
        <w:rPr>
          <w:sz w:val="22"/>
          <w:szCs w:val="22"/>
        </w:rPr>
        <w:t xml:space="preserve"> HSE, Manager </w:t>
      </w:r>
      <w:proofErr w:type="spellStart"/>
      <w:r w:rsidR="00006FB4" w:rsidRPr="00A63221">
        <w:rPr>
          <w:sz w:val="22"/>
          <w:szCs w:val="22"/>
        </w:rPr>
        <w:t>Akuntansi</w:t>
      </w:r>
      <w:proofErr w:type="spellEnd"/>
      <w:r w:rsidR="00006FB4" w:rsidRPr="00A63221">
        <w:rPr>
          <w:sz w:val="22"/>
          <w:szCs w:val="22"/>
        </w:rPr>
        <w:t xml:space="preserve">, </w:t>
      </w:r>
      <w:proofErr w:type="spellStart"/>
      <w:r w:rsidR="00006FB4" w:rsidRPr="00A63221">
        <w:rPr>
          <w:sz w:val="22"/>
          <w:szCs w:val="22"/>
        </w:rPr>
        <w:t>Manajer</w:t>
      </w:r>
      <w:proofErr w:type="spellEnd"/>
      <w:r w:rsidR="00006FB4" w:rsidRPr="00A63221">
        <w:rPr>
          <w:sz w:val="22"/>
          <w:szCs w:val="22"/>
        </w:rPr>
        <w:t xml:space="preserve"> </w:t>
      </w:r>
      <w:proofErr w:type="spellStart"/>
      <w:r w:rsidR="00006FB4" w:rsidRPr="00A63221">
        <w:rPr>
          <w:sz w:val="22"/>
          <w:szCs w:val="22"/>
        </w:rPr>
        <w:t>Pemeliharaan</w:t>
      </w:r>
      <w:proofErr w:type="spellEnd"/>
      <w:r w:rsidR="00006FB4" w:rsidRPr="00A63221">
        <w:rPr>
          <w:sz w:val="22"/>
          <w:szCs w:val="22"/>
        </w:rPr>
        <w:t xml:space="preserve">, </w:t>
      </w:r>
      <w:proofErr w:type="spellStart"/>
      <w:r w:rsidR="00006FB4" w:rsidRPr="00A63221">
        <w:rPr>
          <w:sz w:val="22"/>
          <w:szCs w:val="22"/>
        </w:rPr>
        <w:t>Manajer</w:t>
      </w:r>
      <w:proofErr w:type="spellEnd"/>
      <w:r w:rsidR="00006FB4" w:rsidRPr="00A63221">
        <w:rPr>
          <w:sz w:val="22"/>
          <w:szCs w:val="22"/>
        </w:rPr>
        <w:t xml:space="preserve"> </w:t>
      </w:r>
      <w:proofErr w:type="spellStart"/>
      <w:r w:rsidR="00006FB4" w:rsidRPr="00A63221">
        <w:rPr>
          <w:sz w:val="22"/>
          <w:szCs w:val="22"/>
        </w:rPr>
        <w:t>Pembelian</w:t>
      </w:r>
      <w:proofErr w:type="spellEnd"/>
      <w:r w:rsidR="00006FB4" w:rsidRPr="00A63221">
        <w:rPr>
          <w:sz w:val="22"/>
          <w:szCs w:val="22"/>
        </w:rPr>
        <w:t xml:space="preserve"> LNG </w:t>
      </w:r>
      <w:proofErr w:type="spellStart"/>
      <w:r w:rsidR="00006FB4" w:rsidRPr="00A63221">
        <w:rPr>
          <w:sz w:val="22"/>
          <w:szCs w:val="22"/>
        </w:rPr>
        <w:t>dan</w:t>
      </w:r>
      <w:proofErr w:type="spellEnd"/>
      <w:r w:rsidR="00006FB4" w:rsidRPr="00A63221">
        <w:rPr>
          <w:sz w:val="22"/>
          <w:szCs w:val="22"/>
        </w:rPr>
        <w:t xml:space="preserve"> staff </w:t>
      </w:r>
      <w:proofErr w:type="spellStart"/>
      <w:r w:rsidR="00006FB4" w:rsidRPr="00A63221">
        <w:rPr>
          <w:sz w:val="22"/>
          <w:szCs w:val="22"/>
        </w:rPr>
        <w:t>Sekretariat</w:t>
      </w:r>
      <w:proofErr w:type="spellEnd"/>
      <w:r w:rsidR="00006FB4" w:rsidRPr="00A63221">
        <w:rPr>
          <w:sz w:val="22"/>
          <w:szCs w:val="22"/>
        </w:rPr>
        <w:t>.</w:t>
      </w:r>
    </w:p>
    <w:p w:rsidR="00A63221" w:rsidRPr="00A63221" w:rsidRDefault="00A63221">
      <w:pPr>
        <w:rPr>
          <w:sz w:val="12"/>
          <w:szCs w:val="12"/>
        </w:rPr>
      </w:pPr>
    </w:p>
    <w:p w:rsidR="00505FF7" w:rsidRDefault="00C5526A" w:rsidP="00505FF7">
      <w:pPr>
        <w:rPr>
          <w:b/>
          <w:sz w:val="22"/>
          <w:szCs w:val="22"/>
        </w:rPr>
      </w:pPr>
      <w:proofErr w:type="spellStart"/>
      <w:r>
        <w:rPr>
          <w:b/>
          <w:sz w:val="22"/>
          <w:szCs w:val="22"/>
        </w:rPr>
        <w:t>L</w:t>
      </w:r>
      <w:r w:rsidR="00674D65" w:rsidRPr="00505FF7">
        <w:rPr>
          <w:b/>
          <w:sz w:val="22"/>
          <w:szCs w:val="22"/>
        </w:rPr>
        <w:t>aporan</w:t>
      </w:r>
      <w:proofErr w:type="spellEnd"/>
      <w:r w:rsidR="00674D65" w:rsidRPr="00505FF7">
        <w:rPr>
          <w:b/>
          <w:sz w:val="22"/>
          <w:szCs w:val="22"/>
        </w:rPr>
        <w:t xml:space="preserve"> HSSE:</w:t>
      </w:r>
    </w:p>
    <w:p w:rsidR="006A221D" w:rsidRDefault="006A221D" w:rsidP="00505FF7">
      <w:pPr>
        <w:rPr>
          <w:b/>
          <w:sz w:val="22"/>
          <w:szCs w:val="22"/>
        </w:rPr>
      </w:pPr>
    </w:p>
    <w:p w:rsidR="00505FF7" w:rsidRDefault="006A221D" w:rsidP="00505FF7">
      <w:pPr>
        <w:rPr>
          <w:b/>
          <w:sz w:val="22"/>
          <w:szCs w:val="22"/>
        </w:rPr>
      </w:pPr>
      <w:r>
        <w:rPr>
          <w:noProof/>
        </w:rPr>
        <w:drawing>
          <wp:inline distT="0" distB="0" distL="0" distR="0" wp14:anchorId="3B079FDC" wp14:editId="2E8C7BF6">
            <wp:extent cx="5524500" cy="1219200"/>
            <wp:effectExtent l="0" t="0" r="19050" b="19050"/>
            <wp:docPr id="15" name="Chart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320533" w:rsidRPr="006A221D" w:rsidRDefault="00320533" w:rsidP="004D7095">
      <w:pPr>
        <w:jc w:val="both"/>
        <w:rPr>
          <w:sz w:val="12"/>
          <w:szCs w:val="12"/>
        </w:rPr>
      </w:pPr>
    </w:p>
    <w:p w:rsidR="00511F1D" w:rsidRPr="00A63221" w:rsidRDefault="00CD7A86" w:rsidP="004D7095">
      <w:pPr>
        <w:jc w:val="both"/>
        <w:rPr>
          <w:sz w:val="22"/>
          <w:szCs w:val="22"/>
        </w:rPr>
      </w:pPr>
      <w:r w:rsidRPr="007D2EFF">
        <w:rPr>
          <w:i/>
          <w:sz w:val="22"/>
          <w:szCs w:val="22"/>
        </w:rPr>
        <w:lastRenderedPageBreak/>
        <w:t>Near miss</w:t>
      </w:r>
      <w:r w:rsidRPr="00A63221">
        <w:rPr>
          <w:sz w:val="22"/>
          <w:szCs w:val="22"/>
        </w:rPr>
        <w:t xml:space="preserve"> 1 kali </w:t>
      </w:r>
      <w:proofErr w:type="spellStart"/>
      <w:r w:rsidRPr="00A63221">
        <w:rPr>
          <w:sz w:val="22"/>
          <w:szCs w:val="22"/>
        </w:rPr>
        <w:t>terjadi</w:t>
      </w:r>
      <w:proofErr w:type="spellEnd"/>
      <w:r w:rsidR="00A63221" w:rsidRPr="00A63221">
        <w:rPr>
          <w:sz w:val="22"/>
          <w:szCs w:val="22"/>
        </w:rPr>
        <w:t xml:space="preserve"> </w:t>
      </w:r>
      <w:proofErr w:type="spellStart"/>
      <w:r w:rsidRPr="00A63221">
        <w:rPr>
          <w:sz w:val="22"/>
          <w:szCs w:val="22"/>
        </w:rPr>
        <w:t>karena</w:t>
      </w:r>
      <w:proofErr w:type="spellEnd"/>
      <w:r w:rsidR="00A63221" w:rsidRPr="00A63221">
        <w:rPr>
          <w:sz w:val="22"/>
          <w:szCs w:val="22"/>
        </w:rPr>
        <w:t xml:space="preserve"> </w:t>
      </w:r>
      <w:proofErr w:type="spellStart"/>
      <w:r w:rsidR="00511F1D" w:rsidRPr="00A63221">
        <w:rPr>
          <w:sz w:val="22"/>
          <w:szCs w:val="22"/>
        </w:rPr>
        <w:t>pada</w:t>
      </w:r>
      <w:proofErr w:type="spellEnd"/>
      <w:r w:rsidR="00A63221" w:rsidRPr="00A63221">
        <w:rPr>
          <w:sz w:val="22"/>
          <w:szCs w:val="22"/>
        </w:rPr>
        <w:t xml:space="preserve"> </w:t>
      </w:r>
      <w:proofErr w:type="spellStart"/>
      <w:r w:rsidR="00511F1D" w:rsidRPr="00A63221">
        <w:rPr>
          <w:sz w:val="22"/>
          <w:szCs w:val="22"/>
        </w:rPr>
        <w:t>tanggal</w:t>
      </w:r>
      <w:proofErr w:type="spellEnd"/>
      <w:r w:rsidR="00511F1D" w:rsidRPr="00A63221">
        <w:rPr>
          <w:sz w:val="22"/>
          <w:szCs w:val="22"/>
        </w:rPr>
        <w:t xml:space="preserve"> 27 September 2012 </w:t>
      </w:r>
      <w:proofErr w:type="spellStart"/>
      <w:r w:rsidR="00511F1D" w:rsidRPr="00A63221">
        <w:rPr>
          <w:sz w:val="22"/>
          <w:szCs w:val="22"/>
        </w:rPr>
        <w:t>kapal</w:t>
      </w:r>
      <w:proofErr w:type="spellEnd"/>
      <w:r w:rsidR="00511F1D" w:rsidRPr="00A63221">
        <w:rPr>
          <w:sz w:val="22"/>
          <w:szCs w:val="22"/>
        </w:rPr>
        <w:t xml:space="preserve"> LNG Aquarius </w:t>
      </w:r>
      <w:proofErr w:type="spellStart"/>
      <w:r w:rsidR="00511F1D" w:rsidRPr="00A63221">
        <w:rPr>
          <w:sz w:val="22"/>
          <w:szCs w:val="22"/>
        </w:rPr>
        <w:t>mengalami</w:t>
      </w:r>
      <w:proofErr w:type="spellEnd"/>
      <w:r w:rsidR="00A63221" w:rsidRPr="00A63221">
        <w:rPr>
          <w:sz w:val="22"/>
          <w:szCs w:val="22"/>
        </w:rPr>
        <w:t xml:space="preserve"> </w:t>
      </w:r>
      <w:proofErr w:type="spellStart"/>
      <w:r w:rsidR="00511F1D" w:rsidRPr="00A63221">
        <w:rPr>
          <w:sz w:val="22"/>
          <w:szCs w:val="22"/>
        </w:rPr>
        <w:t>kesalahan</w:t>
      </w:r>
      <w:proofErr w:type="spellEnd"/>
      <w:r w:rsidR="00A63221" w:rsidRPr="00A63221">
        <w:rPr>
          <w:sz w:val="22"/>
          <w:szCs w:val="22"/>
        </w:rPr>
        <w:t xml:space="preserve"> </w:t>
      </w:r>
      <w:proofErr w:type="spellStart"/>
      <w:r w:rsidR="00511F1D" w:rsidRPr="00A63221">
        <w:rPr>
          <w:sz w:val="22"/>
          <w:szCs w:val="22"/>
        </w:rPr>
        <w:t>pengoperasian</w:t>
      </w:r>
      <w:proofErr w:type="spellEnd"/>
      <w:r w:rsidR="00511F1D" w:rsidRPr="00A63221">
        <w:rPr>
          <w:sz w:val="22"/>
          <w:szCs w:val="22"/>
        </w:rPr>
        <w:t xml:space="preserve"> air ballast </w:t>
      </w:r>
      <w:proofErr w:type="spellStart"/>
      <w:r w:rsidR="00511F1D" w:rsidRPr="00A63221">
        <w:rPr>
          <w:sz w:val="22"/>
          <w:szCs w:val="22"/>
        </w:rPr>
        <w:t>oleh</w:t>
      </w:r>
      <w:proofErr w:type="spellEnd"/>
      <w:r w:rsidR="00A63221" w:rsidRPr="00A63221">
        <w:rPr>
          <w:sz w:val="22"/>
          <w:szCs w:val="22"/>
        </w:rPr>
        <w:t xml:space="preserve"> </w:t>
      </w:r>
      <w:proofErr w:type="spellStart"/>
      <w:r w:rsidR="00511F1D" w:rsidRPr="00A63221">
        <w:rPr>
          <w:sz w:val="22"/>
          <w:szCs w:val="22"/>
        </w:rPr>
        <w:t>kru</w:t>
      </w:r>
      <w:proofErr w:type="spellEnd"/>
      <w:r w:rsidR="00A63221" w:rsidRPr="00A63221">
        <w:rPr>
          <w:sz w:val="22"/>
          <w:szCs w:val="22"/>
        </w:rPr>
        <w:t xml:space="preserve"> </w:t>
      </w:r>
      <w:proofErr w:type="spellStart"/>
      <w:r w:rsidR="00511F1D" w:rsidRPr="00A63221">
        <w:rPr>
          <w:sz w:val="22"/>
          <w:szCs w:val="22"/>
        </w:rPr>
        <w:t>dan</w:t>
      </w:r>
      <w:proofErr w:type="spellEnd"/>
      <w:r w:rsidR="00A63221" w:rsidRPr="00A63221">
        <w:rPr>
          <w:sz w:val="22"/>
          <w:szCs w:val="22"/>
        </w:rPr>
        <w:t xml:space="preserve"> </w:t>
      </w:r>
      <w:proofErr w:type="spellStart"/>
      <w:r w:rsidR="00511F1D" w:rsidRPr="00A63221">
        <w:rPr>
          <w:sz w:val="22"/>
          <w:szCs w:val="22"/>
        </w:rPr>
        <w:t>menyebabkan</w:t>
      </w:r>
      <w:proofErr w:type="spellEnd"/>
      <w:r w:rsidR="00A63221" w:rsidRPr="00A63221">
        <w:rPr>
          <w:sz w:val="22"/>
          <w:szCs w:val="22"/>
        </w:rPr>
        <w:t xml:space="preserve"> </w:t>
      </w:r>
      <w:proofErr w:type="spellStart"/>
      <w:r w:rsidR="00511F1D" w:rsidRPr="00A63221">
        <w:rPr>
          <w:sz w:val="22"/>
          <w:szCs w:val="22"/>
        </w:rPr>
        <w:t>kapal</w:t>
      </w:r>
      <w:proofErr w:type="spellEnd"/>
      <w:r w:rsidR="00511F1D" w:rsidRPr="00A63221">
        <w:rPr>
          <w:sz w:val="22"/>
          <w:szCs w:val="22"/>
        </w:rPr>
        <w:t xml:space="preserve"> miring </w:t>
      </w:r>
      <w:r w:rsidR="004D7095" w:rsidRPr="00A63221">
        <w:rPr>
          <w:sz w:val="22"/>
          <w:szCs w:val="22"/>
        </w:rPr>
        <w:t>9</w:t>
      </w:r>
      <w:r w:rsidR="00A63221" w:rsidRPr="00A63221">
        <w:rPr>
          <w:sz w:val="22"/>
          <w:szCs w:val="22"/>
        </w:rPr>
        <w:t xml:space="preserve"> </w:t>
      </w:r>
      <w:proofErr w:type="spellStart"/>
      <w:r w:rsidR="00511F1D" w:rsidRPr="00A63221">
        <w:rPr>
          <w:sz w:val="22"/>
          <w:szCs w:val="22"/>
        </w:rPr>
        <w:t>derajat</w:t>
      </w:r>
      <w:proofErr w:type="spellEnd"/>
      <w:r w:rsidR="00511F1D" w:rsidRPr="00A63221">
        <w:rPr>
          <w:sz w:val="22"/>
          <w:szCs w:val="22"/>
        </w:rPr>
        <w:t xml:space="preserve"> di loading dock PT </w:t>
      </w:r>
      <w:proofErr w:type="spellStart"/>
      <w:r w:rsidR="00511F1D" w:rsidRPr="00A63221">
        <w:rPr>
          <w:sz w:val="22"/>
          <w:szCs w:val="22"/>
        </w:rPr>
        <w:t>Badak</w:t>
      </w:r>
      <w:proofErr w:type="spellEnd"/>
      <w:r w:rsidR="00511F1D" w:rsidRPr="00A63221">
        <w:rPr>
          <w:sz w:val="22"/>
          <w:szCs w:val="22"/>
        </w:rPr>
        <w:t xml:space="preserve">, </w:t>
      </w:r>
      <w:proofErr w:type="spellStart"/>
      <w:r w:rsidR="00511F1D" w:rsidRPr="00A63221">
        <w:rPr>
          <w:sz w:val="22"/>
          <w:szCs w:val="22"/>
        </w:rPr>
        <w:t>Bontang</w:t>
      </w:r>
      <w:proofErr w:type="spellEnd"/>
      <w:r w:rsidR="00511F1D" w:rsidRPr="00A63221">
        <w:rPr>
          <w:sz w:val="22"/>
          <w:szCs w:val="22"/>
        </w:rPr>
        <w:t xml:space="preserve">. </w:t>
      </w:r>
      <w:proofErr w:type="spellStart"/>
      <w:proofErr w:type="gramStart"/>
      <w:r w:rsidR="00511F1D" w:rsidRPr="00A63221">
        <w:rPr>
          <w:sz w:val="22"/>
          <w:szCs w:val="22"/>
        </w:rPr>
        <w:t>Sudah</w:t>
      </w:r>
      <w:proofErr w:type="spellEnd"/>
      <w:r w:rsidR="00A63221" w:rsidRPr="00A63221">
        <w:rPr>
          <w:sz w:val="22"/>
          <w:szCs w:val="22"/>
        </w:rPr>
        <w:t xml:space="preserve"> </w:t>
      </w:r>
      <w:proofErr w:type="spellStart"/>
      <w:r w:rsidR="00511F1D" w:rsidRPr="00A63221">
        <w:rPr>
          <w:sz w:val="22"/>
          <w:szCs w:val="22"/>
        </w:rPr>
        <w:t>dilakukan</w:t>
      </w:r>
      <w:proofErr w:type="spellEnd"/>
      <w:r w:rsidR="00511F1D" w:rsidRPr="00A63221">
        <w:rPr>
          <w:sz w:val="22"/>
          <w:szCs w:val="22"/>
        </w:rPr>
        <w:t xml:space="preserve"> survey </w:t>
      </w:r>
      <w:proofErr w:type="spellStart"/>
      <w:r w:rsidR="00511F1D" w:rsidRPr="00A63221">
        <w:rPr>
          <w:sz w:val="22"/>
          <w:szCs w:val="22"/>
        </w:rPr>
        <w:t>oleh</w:t>
      </w:r>
      <w:proofErr w:type="spellEnd"/>
      <w:r w:rsidR="00511F1D" w:rsidRPr="00A63221">
        <w:rPr>
          <w:sz w:val="22"/>
          <w:szCs w:val="22"/>
        </w:rPr>
        <w:t xml:space="preserve"> Independent Surveyor </w:t>
      </w:r>
      <w:proofErr w:type="spellStart"/>
      <w:r w:rsidR="00511F1D" w:rsidRPr="00A63221">
        <w:rPr>
          <w:sz w:val="22"/>
          <w:szCs w:val="22"/>
        </w:rPr>
        <w:t>hasilnya</w:t>
      </w:r>
      <w:proofErr w:type="spellEnd"/>
      <w:r w:rsidR="00A63221" w:rsidRPr="00A63221">
        <w:rPr>
          <w:sz w:val="22"/>
          <w:szCs w:val="22"/>
        </w:rPr>
        <w:t xml:space="preserve"> </w:t>
      </w:r>
      <w:proofErr w:type="spellStart"/>
      <w:r w:rsidR="00511F1D" w:rsidRPr="00A63221">
        <w:rPr>
          <w:sz w:val="22"/>
          <w:szCs w:val="22"/>
        </w:rPr>
        <w:t>tidak</w:t>
      </w:r>
      <w:proofErr w:type="spellEnd"/>
      <w:r w:rsidR="00A63221" w:rsidRPr="00A63221">
        <w:rPr>
          <w:sz w:val="22"/>
          <w:szCs w:val="22"/>
        </w:rPr>
        <w:t xml:space="preserve"> </w:t>
      </w:r>
      <w:proofErr w:type="spellStart"/>
      <w:r w:rsidR="00511F1D" w:rsidRPr="00A63221">
        <w:rPr>
          <w:sz w:val="22"/>
          <w:szCs w:val="22"/>
        </w:rPr>
        <w:t>ada</w:t>
      </w:r>
      <w:proofErr w:type="spellEnd"/>
      <w:r w:rsidR="00A63221" w:rsidRPr="00A63221">
        <w:rPr>
          <w:sz w:val="22"/>
          <w:szCs w:val="22"/>
        </w:rPr>
        <w:t xml:space="preserve"> </w:t>
      </w:r>
      <w:proofErr w:type="spellStart"/>
      <w:r w:rsidR="00511F1D" w:rsidRPr="00A63221">
        <w:rPr>
          <w:sz w:val="22"/>
          <w:szCs w:val="22"/>
        </w:rPr>
        <w:t>kerusakan</w:t>
      </w:r>
      <w:proofErr w:type="spellEnd"/>
      <w:r w:rsidR="00A63221" w:rsidRPr="00A63221">
        <w:rPr>
          <w:sz w:val="22"/>
          <w:szCs w:val="22"/>
        </w:rPr>
        <w:t xml:space="preserve"> </w:t>
      </w:r>
      <w:proofErr w:type="spellStart"/>
      <w:r w:rsidR="00511F1D" w:rsidRPr="00A63221">
        <w:rPr>
          <w:sz w:val="22"/>
          <w:szCs w:val="22"/>
        </w:rPr>
        <w:t>kapal</w:t>
      </w:r>
      <w:proofErr w:type="spellEnd"/>
      <w:r w:rsidR="00511F1D" w:rsidRPr="00A63221">
        <w:rPr>
          <w:sz w:val="22"/>
          <w:szCs w:val="22"/>
        </w:rPr>
        <w:t>.</w:t>
      </w:r>
      <w:proofErr w:type="gramEnd"/>
      <w:r w:rsidR="007D2EFF">
        <w:rPr>
          <w:sz w:val="22"/>
          <w:szCs w:val="22"/>
        </w:rPr>
        <w:t xml:space="preserve"> </w:t>
      </w:r>
      <w:proofErr w:type="spellStart"/>
      <w:proofErr w:type="gramStart"/>
      <w:r w:rsidR="00511F1D" w:rsidRPr="00A63221">
        <w:rPr>
          <w:sz w:val="22"/>
          <w:szCs w:val="22"/>
        </w:rPr>
        <w:t>Kapal</w:t>
      </w:r>
      <w:proofErr w:type="spellEnd"/>
      <w:r w:rsidR="00A63221" w:rsidRPr="00A63221">
        <w:rPr>
          <w:sz w:val="22"/>
          <w:szCs w:val="22"/>
        </w:rPr>
        <w:t xml:space="preserve"> </w:t>
      </w:r>
      <w:proofErr w:type="spellStart"/>
      <w:r w:rsidR="00511F1D" w:rsidRPr="00A63221">
        <w:rPr>
          <w:sz w:val="22"/>
          <w:szCs w:val="22"/>
        </w:rPr>
        <w:t>tetap</w:t>
      </w:r>
      <w:proofErr w:type="spellEnd"/>
      <w:r w:rsidR="00A63221" w:rsidRPr="00A63221">
        <w:rPr>
          <w:sz w:val="22"/>
          <w:szCs w:val="22"/>
        </w:rPr>
        <w:t xml:space="preserve"> </w:t>
      </w:r>
      <w:proofErr w:type="spellStart"/>
      <w:r w:rsidR="00511F1D" w:rsidRPr="00A63221">
        <w:rPr>
          <w:sz w:val="22"/>
          <w:szCs w:val="22"/>
        </w:rPr>
        <w:t>beroperasi</w:t>
      </w:r>
      <w:proofErr w:type="spellEnd"/>
      <w:r w:rsidR="00A63221" w:rsidRPr="00A63221">
        <w:rPr>
          <w:sz w:val="22"/>
          <w:szCs w:val="22"/>
        </w:rPr>
        <w:t xml:space="preserve"> </w:t>
      </w:r>
      <w:proofErr w:type="spellStart"/>
      <w:r w:rsidR="00511F1D" w:rsidRPr="00A63221">
        <w:rPr>
          <w:sz w:val="22"/>
          <w:szCs w:val="22"/>
        </w:rPr>
        <w:t>dan</w:t>
      </w:r>
      <w:proofErr w:type="spellEnd"/>
      <w:r w:rsidR="00A63221" w:rsidRPr="00A63221">
        <w:rPr>
          <w:sz w:val="22"/>
          <w:szCs w:val="22"/>
        </w:rPr>
        <w:t xml:space="preserve"> </w:t>
      </w:r>
      <w:proofErr w:type="spellStart"/>
      <w:r w:rsidR="00511F1D" w:rsidRPr="00A63221">
        <w:rPr>
          <w:sz w:val="22"/>
          <w:szCs w:val="22"/>
        </w:rPr>
        <w:t>tetap</w:t>
      </w:r>
      <w:proofErr w:type="spellEnd"/>
      <w:r w:rsidR="00A63221" w:rsidRPr="00A63221">
        <w:rPr>
          <w:sz w:val="22"/>
          <w:szCs w:val="22"/>
        </w:rPr>
        <w:t xml:space="preserve"> </w:t>
      </w:r>
      <w:proofErr w:type="spellStart"/>
      <w:r w:rsidR="00511F1D" w:rsidRPr="00A63221">
        <w:rPr>
          <w:sz w:val="22"/>
          <w:szCs w:val="22"/>
        </w:rPr>
        <w:t>dilakukan</w:t>
      </w:r>
      <w:proofErr w:type="spellEnd"/>
      <w:r w:rsidR="00A63221" w:rsidRPr="00A63221">
        <w:rPr>
          <w:sz w:val="22"/>
          <w:szCs w:val="22"/>
        </w:rPr>
        <w:t xml:space="preserve"> </w:t>
      </w:r>
      <w:proofErr w:type="spellStart"/>
      <w:r w:rsidR="00511F1D" w:rsidRPr="00A63221">
        <w:rPr>
          <w:sz w:val="22"/>
          <w:szCs w:val="22"/>
        </w:rPr>
        <w:t>pelatihan</w:t>
      </w:r>
      <w:proofErr w:type="spellEnd"/>
      <w:r w:rsidR="00A63221" w:rsidRPr="00A63221">
        <w:rPr>
          <w:sz w:val="22"/>
          <w:szCs w:val="22"/>
        </w:rPr>
        <w:t xml:space="preserve"> </w:t>
      </w:r>
      <w:proofErr w:type="spellStart"/>
      <w:r w:rsidR="00511F1D" w:rsidRPr="00A63221">
        <w:rPr>
          <w:sz w:val="22"/>
          <w:szCs w:val="22"/>
        </w:rPr>
        <w:t>kru</w:t>
      </w:r>
      <w:proofErr w:type="spellEnd"/>
      <w:r w:rsidR="00A63221" w:rsidRPr="00A63221">
        <w:rPr>
          <w:sz w:val="22"/>
          <w:szCs w:val="22"/>
        </w:rPr>
        <w:t xml:space="preserve"> </w:t>
      </w:r>
      <w:proofErr w:type="spellStart"/>
      <w:r w:rsidR="00511F1D" w:rsidRPr="00A63221">
        <w:rPr>
          <w:sz w:val="22"/>
          <w:szCs w:val="22"/>
        </w:rPr>
        <w:t>secara</w:t>
      </w:r>
      <w:proofErr w:type="spellEnd"/>
      <w:r w:rsidR="00A63221" w:rsidRPr="00A63221">
        <w:rPr>
          <w:sz w:val="22"/>
          <w:szCs w:val="22"/>
        </w:rPr>
        <w:t xml:space="preserve"> </w:t>
      </w:r>
      <w:proofErr w:type="spellStart"/>
      <w:r w:rsidR="000246AC" w:rsidRPr="00A63221">
        <w:rPr>
          <w:sz w:val="22"/>
          <w:szCs w:val="22"/>
        </w:rPr>
        <w:t>berkesinambungan</w:t>
      </w:r>
      <w:proofErr w:type="spellEnd"/>
      <w:r w:rsidR="00511F1D" w:rsidRPr="00A63221">
        <w:rPr>
          <w:sz w:val="22"/>
          <w:szCs w:val="22"/>
        </w:rPr>
        <w:t>.</w:t>
      </w:r>
      <w:proofErr w:type="gramEnd"/>
    </w:p>
    <w:p w:rsidR="00C56BF1" w:rsidRPr="00505FF7" w:rsidRDefault="00C56BF1">
      <w:pPr>
        <w:rPr>
          <w:sz w:val="12"/>
          <w:szCs w:val="12"/>
        </w:rPr>
      </w:pPr>
    </w:p>
    <w:p w:rsidR="009776F8" w:rsidRPr="00162D5E" w:rsidRDefault="00CC7247">
      <w:pPr>
        <w:rPr>
          <w:b/>
          <w:sz w:val="22"/>
          <w:szCs w:val="22"/>
        </w:rPr>
      </w:pPr>
      <w:proofErr w:type="spellStart"/>
      <w:r w:rsidRPr="00162D5E">
        <w:rPr>
          <w:b/>
          <w:sz w:val="22"/>
          <w:szCs w:val="22"/>
        </w:rPr>
        <w:t>Laporan</w:t>
      </w:r>
      <w:proofErr w:type="spellEnd"/>
      <w:r w:rsidR="00006FB4" w:rsidRPr="00162D5E">
        <w:rPr>
          <w:b/>
          <w:sz w:val="22"/>
          <w:szCs w:val="22"/>
        </w:rPr>
        <w:t xml:space="preserve"> </w:t>
      </w:r>
      <w:proofErr w:type="spellStart"/>
      <w:r w:rsidRPr="00162D5E">
        <w:rPr>
          <w:b/>
          <w:sz w:val="22"/>
          <w:szCs w:val="22"/>
        </w:rPr>
        <w:t>Laba</w:t>
      </w:r>
      <w:proofErr w:type="spellEnd"/>
      <w:r w:rsidRPr="00162D5E">
        <w:rPr>
          <w:b/>
          <w:sz w:val="22"/>
          <w:szCs w:val="22"/>
        </w:rPr>
        <w:t xml:space="preserve"> – </w:t>
      </w:r>
      <w:proofErr w:type="spellStart"/>
      <w:r w:rsidRPr="00162D5E">
        <w:rPr>
          <w:b/>
          <w:sz w:val="22"/>
          <w:szCs w:val="22"/>
        </w:rPr>
        <w:t>Rugi</w:t>
      </w:r>
      <w:proofErr w:type="spellEnd"/>
      <w:r w:rsidR="009776F8" w:rsidRPr="00162D5E">
        <w:rPr>
          <w:b/>
          <w:sz w:val="22"/>
          <w:szCs w:val="22"/>
        </w:rPr>
        <w:t>:</w:t>
      </w:r>
    </w:p>
    <w:p w:rsidR="006A221D" w:rsidRPr="00A63221" w:rsidRDefault="006A221D">
      <w:pPr>
        <w:rPr>
          <w:sz w:val="22"/>
          <w:szCs w:val="22"/>
        </w:rPr>
      </w:pPr>
    </w:p>
    <w:p w:rsidR="00505FF7" w:rsidRDefault="00320533" w:rsidP="00356DE8">
      <w:pPr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5E7C5951" wp14:editId="637B672B">
            <wp:extent cx="5943600" cy="5137150"/>
            <wp:effectExtent l="0" t="0" r="0" b="6350"/>
            <wp:docPr id="14" name="Chart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505FF7" w:rsidRPr="00CB784E" w:rsidRDefault="00505FF7" w:rsidP="00356DE8">
      <w:pPr>
        <w:jc w:val="both"/>
        <w:rPr>
          <w:sz w:val="12"/>
          <w:szCs w:val="12"/>
        </w:rPr>
      </w:pPr>
    </w:p>
    <w:p w:rsidR="00087F14" w:rsidRPr="00E656C7" w:rsidRDefault="00C56BF1" w:rsidP="00356DE8">
      <w:pPr>
        <w:jc w:val="both"/>
        <w:rPr>
          <w:rFonts w:ascii="Arial" w:hAnsi="Arial" w:cs="Arial"/>
          <w:sz w:val="21"/>
          <w:szCs w:val="21"/>
        </w:rPr>
      </w:pPr>
      <w:proofErr w:type="spellStart"/>
      <w:proofErr w:type="gramStart"/>
      <w:r w:rsidRPr="00E656C7">
        <w:rPr>
          <w:rFonts w:ascii="Arial" w:hAnsi="Arial" w:cs="Arial"/>
          <w:sz w:val="21"/>
          <w:szCs w:val="21"/>
        </w:rPr>
        <w:t>Masih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negativenya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kondisi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laba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(</w:t>
      </w:r>
      <w:proofErr w:type="spellStart"/>
      <w:r w:rsidRPr="00E656C7">
        <w:rPr>
          <w:rFonts w:ascii="Arial" w:hAnsi="Arial" w:cs="Arial"/>
          <w:sz w:val="21"/>
          <w:szCs w:val="21"/>
        </w:rPr>
        <w:t>rugi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) </w:t>
      </w:r>
      <w:proofErr w:type="spellStart"/>
      <w:r w:rsidRPr="00E656C7">
        <w:rPr>
          <w:rFonts w:ascii="Arial" w:hAnsi="Arial" w:cs="Arial"/>
          <w:sz w:val="21"/>
          <w:szCs w:val="21"/>
        </w:rPr>
        <w:t>perusahaan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9776F8" w:rsidRPr="00E656C7">
        <w:rPr>
          <w:rFonts w:ascii="Arial" w:hAnsi="Arial" w:cs="Arial"/>
          <w:sz w:val="21"/>
          <w:szCs w:val="21"/>
        </w:rPr>
        <w:t>sekitar</w:t>
      </w:r>
      <w:proofErr w:type="spellEnd"/>
      <w:r w:rsidR="009776F8" w:rsidRPr="00E656C7">
        <w:rPr>
          <w:rFonts w:ascii="Arial" w:hAnsi="Arial" w:cs="Arial"/>
          <w:sz w:val="21"/>
          <w:szCs w:val="21"/>
        </w:rPr>
        <w:t xml:space="preserve"> USD.</w:t>
      </w:r>
      <w:proofErr w:type="gramEnd"/>
      <w:r w:rsidR="009776F8" w:rsidRPr="00E656C7">
        <w:rPr>
          <w:rFonts w:ascii="Arial" w:hAnsi="Arial" w:cs="Arial"/>
          <w:sz w:val="21"/>
          <w:szCs w:val="21"/>
        </w:rPr>
        <w:t xml:space="preserve"> </w:t>
      </w:r>
      <w:proofErr w:type="gramStart"/>
      <w:r w:rsidR="009776F8" w:rsidRPr="00E656C7">
        <w:rPr>
          <w:rFonts w:ascii="Arial" w:hAnsi="Arial" w:cs="Arial"/>
          <w:sz w:val="21"/>
          <w:szCs w:val="21"/>
        </w:rPr>
        <w:t xml:space="preserve">10,621,182.48 </w:t>
      </w:r>
      <w:proofErr w:type="spellStart"/>
      <w:r w:rsidR="0056661C">
        <w:rPr>
          <w:rFonts w:ascii="Arial" w:hAnsi="Arial" w:cs="Arial"/>
          <w:sz w:val="21"/>
          <w:szCs w:val="21"/>
        </w:rPr>
        <w:t>karena</w:t>
      </w:r>
      <w:proofErr w:type="spellEnd"/>
      <w:r w:rsidR="0056661C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56661C">
        <w:rPr>
          <w:rFonts w:ascii="Arial" w:hAnsi="Arial" w:cs="Arial"/>
          <w:sz w:val="21"/>
          <w:szCs w:val="21"/>
        </w:rPr>
        <w:t>keterlambatan</w:t>
      </w:r>
      <w:proofErr w:type="spellEnd"/>
      <w:r w:rsidR="0056661C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56661C">
        <w:rPr>
          <w:rFonts w:ascii="Arial" w:hAnsi="Arial" w:cs="Arial"/>
          <w:sz w:val="21"/>
          <w:szCs w:val="21"/>
        </w:rPr>
        <w:t>proyek</w:t>
      </w:r>
      <w:proofErr w:type="spellEnd"/>
      <w:r w:rsidR="0056661C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56661C">
        <w:rPr>
          <w:rFonts w:ascii="Arial" w:hAnsi="Arial" w:cs="Arial"/>
          <w:sz w:val="21"/>
          <w:szCs w:val="21"/>
        </w:rPr>
        <w:t>dan</w:t>
      </w:r>
      <w:proofErr w:type="spellEnd"/>
      <w:r w:rsidR="0056661C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56661C">
        <w:rPr>
          <w:rFonts w:ascii="Arial" w:hAnsi="Arial" w:cs="Arial"/>
          <w:sz w:val="21"/>
          <w:szCs w:val="21"/>
        </w:rPr>
        <w:t>berkurangnya</w:t>
      </w:r>
      <w:proofErr w:type="spellEnd"/>
      <w:r w:rsidR="0056661C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56661C">
        <w:rPr>
          <w:rFonts w:ascii="Arial" w:hAnsi="Arial" w:cs="Arial"/>
          <w:sz w:val="21"/>
          <w:szCs w:val="21"/>
        </w:rPr>
        <w:t>komitment</w:t>
      </w:r>
      <w:proofErr w:type="spellEnd"/>
      <w:r w:rsidR="0056661C">
        <w:rPr>
          <w:rFonts w:ascii="Arial" w:hAnsi="Arial" w:cs="Arial"/>
          <w:sz w:val="21"/>
          <w:szCs w:val="21"/>
        </w:rPr>
        <w:t xml:space="preserve"> PLN </w:t>
      </w:r>
      <w:proofErr w:type="spellStart"/>
      <w:r w:rsidR="0056661C">
        <w:rPr>
          <w:rFonts w:ascii="Arial" w:hAnsi="Arial" w:cs="Arial"/>
          <w:sz w:val="21"/>
          <w:szCs w:val="21"/>
        </w:rPr>
        <w:t>dalam</w:t>
      </w:r>
      <w:proofErr w:type="spellEnd"/>
      <w:r w:rsidR="0056661C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56661C">
        <w:rPr>
          <w:rFonts w:ascii="Arial" w:hAnsi="Arial" w:cs="Arial"/>
          <w:sz w:val="21"/>
          <w:szCs w:val="21"/>
        </w:rPr>
        <w:t>penyerapan</w:t>
      </w:r>
      <w:proofErr w:type="spellEnd"/>
      <w:r w:rsidR="0056661C">
        <w:rPr>
          <w:rFonts w:ascii="Arial" w:hAnsi="Arial" w:cs="Arial"/>
          <w:sz w:val="21"/>
          <w:szCs w:val="21"/>
        </w:rPr>
        <w:t xml:space="preserve"> gas.</w:t>
      </w:r>
      <w:proofErr w:type="gramEnd"/>
      <w:r w:rsidR="0056661C">
        <w:rPr>
          <w:rFonts w:ascii="Arial" w:hAnsi="Arial" w:cs="Arial"/>
          <w:sz w:val="21"/>
          <w:szCs w:val="21"/>
        </w:rPr>
        <w:t xml:space="preserve"> </w:t>
      </w:r>
      <w:proofErr w:type="gramStart"/>
      <w:r w:rsidR="0056661C">
        <w:rPr>
          <w:rFonts w:ascii="Arial" w:hAnsi="Arial" w:cs="Arial"/>
          <w:sz w:val="21"/>
          <w:szCs w:val="21"/>
        </w:rPr>
        <w:t xml:space="preserve">Dari 250 </w:t>
      </w:r>
      <w:proofErr w:type="spellStart"/>
      <w:r w:rsidR="0056661C">
        <w:rPr>
          <w:rFonts w:ascii="Arial" w:hAnsi="Arial" w:cs="Arial"/>
          <w:sz w:val="21"/>
          <w:szCs w:val="21"/>
        </w:rPr>
        <w:t>mmscfd</w:t>
      </w:r>
      <w:proofErr w:type="spellEnd"/>
      <w:r w:rsidR="0056661C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56661C">
        <w:rPr>
          <w:rFonts w:ascii="Arial" w:hAnsi="Arial" w:cs="Arial"/>
          <w:sz w:val="21"/>
          <w:szCs w:val="21"/>
        </w:rPr>
        <w:t>hanya</w:t>
      </w:r>
      <w:proofErr w:type="spellEnd"/>
      <w:r w:rsidR="0056661C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56661C">
        <w:rPr>
          <w:rFonts w:ascii="Arial" w:hAnsi="Arial" w:cs="Arial"/>
          <w:sz w:val="21"/>
          <w:szCs w:val="21"/>
        </w:rPr>
        <w:t>terserap</w:t>
      </w:r>
      <w:proofErr w:type="spellEnd"/>
      <w:r w:rsidR="0056661C">
        <w:rPr>
          <w:rFonts w:ascii="Arial" w:hAnsi="Arial" w:cs="Arial"/>
          <w:sz w:val="21"/>
          <w:szCs w:val="21"/>
        </w:rPr>
        <w:t xml:space="preserve"> 165 </w:t>
      </w:r>
      <w:proofErr w:type="spellStart"/>
      <w:r w:rsidR="0056661C">
        <w:rPr>
          <w:rFonts w:ascii="Arial" w:hAnsi="Arial" w:cs="Arial"/>
          <w:sz w:val="21"/>
          <w:szCs w:val="21"/>
        </w:rPr>
        <w:t>mmfcsd</w:t>
      </w:r>
      <w:proofErr w:type="spellEnd"/>
      <w:r w:rsidR="0056661C">
        <w:rPr>
          <w:rFonts w:ascii="Arial" w:hAnsi="Arial" w:cs="Arial"/>
          <w:sz w:val="21"/>
          <w:szCs w:val="21"/>
        </w:rPr>
        <w:t>.</w:t>
      </w:r>
      <w:proofErr w:type="gramEnd"/>
      <w:r w:rsidR="0056661C">
        <w:rPr>
          <w:rFonts w:ascii="Arial" w:hAnsi="Arial" w:cs="Arial"/>
          <w:sz w:val="21"/>
          <w:szCs w:val="21"/>
        </w:rPr>
        <w:t xml:space="preserve"> </w:t>
      </w:r>
      <w:proofErr w:type="spellStart"/>
      <w:proofErr w:type="gramStart"/>
      <w:r w:rsidR="003109A2">
        <w:rPr>
          <w:rFonts w:ascii="Arial" w:hAnsi="Arial" w:cs="Arial"/>
          <w:sz w:val="21"/>
          <w:szCs w:val="21"/>
        </w:rPr>
        <w:t>Ditambah</w:t>
      </w:r>
      <w:proofErr w:type="spellEnd"/>
      <w:r w:rsidR="003109A2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3109A2">
        <w:rPr>
          <w:rFonts w:ascii="Arial" w:hAnsi="Arial" w:cs="Arial"/>
          <w:sz w:val="21"/>
          <w:szCs w:val="21"/>
        </w:rPr>
        <w:t>lagi</w:t>
      </w:r>
      <w:proofErr w:type="spellEnd"/>
      <w:r w:rsidR="00333316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333316" w:rsidRPr="00E656C7">
        <w:rPr>
          <w:rFonts w:ascii="Arial" w:hAnsi="Arial" w:cs="Arial"/>
          <w:sz w:val="21"/>
          <w:szCs w:val="21"/>
        </w:rPr>
        <w:t>belum</w:t>
      </w:r>
      <w:proofErr w:type="spellEnd"/>
      <w:r w:rsidR="00333316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ditandatanganinya</w:t>
      </w:r>
      <w:proofErr w:type="spellEnd"/>
      <w:r w:rsidR="00087F14" w:rsidRPr="00E656C7">
        <w:rPr>
          <w:rFonts w:ascii="Arial" w:hAnsi="Arial" w:cs="Arial"/>
          <w:sz w:val="21"/>
          <w:szCs w:val="21"/>
        </w:rPr>
        <w:t xml:space="preserve"> PJBG</w:t>
      </w:r>
      <w:r w:rsidR="00333316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333316" w:rsidRPr="00E656C7">
        <w:rPr>
          <w:rFonts w:ascii="Arial" w:hAnsi="Arial" w:cs="Arial"/>
          <w:sz w:val="21"/>
          <w:szCs w:val="21"/>
        </w:rPr>
        <w:t>antara</w:t>
      </w:r>
      <w:proofErr w:type="spellEnd"/>
      <w:r w:rsidR="00333316" w:rsidRPr="00E656C7">
        <w:rPr>
          <w:rFonts w:ascii="Arial" w:hAnsi="Arial" w:cs="Arial"/>
          <w:sz w:val="21"/>
          <w:szCs w:val="21"/>
        </w:rPr>
        <w:t xml:space="preserve"> NR</w:t>
      </w:r>
      <w:r w:rsidR="00087F14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087F14" w:rsidRPr="00E656C7">
        <w:rPr>
          <w:rFonts w:ascii="Arial" w:hAnsi="Arial" w:cs="Arial"/>
          <w:sz w:val="21"/>
          <w:szCs w:val="21"/>
        </w:rPr>
        <w:t>maka</w:t>
      </w:r>
      <w:proofErr w:type="spellEnd"/>
      <w:r w:rsidR="00C934D0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087F14" w:rsidRPr="00E656C7">
        <w:rPr>
          <w:rFonts w:ascii="Arial" w:hAnsi="Arial" w:cs="Arial"/>
          <w:sz w:val="21"/>
          <w:szCs w:val="21"/>
        </w:rPr>
        <w:t>harga</w:t>
      </w:r>
      <w:proofErr w:type="spellEnd"/>
      <w:r w:rsidR="00087F14" w:rsidRPr="00E656C7">
        <w:rPr>
          <w:rFonts w:ascii="Arial" w:hAnsi="Arial" w:cs="Arial"/>
          <w:sz w:val="21"/>
          <w:szCs w:val="21"/>
        </w:rPr>
        <w:t xml:space="preserve"> yang </w:t>
      </w:r>
      <w:proofErr w:type="spellStart"/>
      <w:r w:rsidR="00087F14" w:rsidRPr="00E656C7">
        <w:rPr>
          <w:rFonts w:ascii="Arial" w:hAnsi="Arial" w:cs="Arial"/>
          <w:sz w:val="21"/>
          <w:szCs w:val="21"/>
        </w:rPr>
        <w:t>disepakati</w:t>
      </w:r>
      <w:proofErr w:type="spellEnd"/>
      <w:r w:rsidR="00C934D0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087F14" w:rsidRPr="00E656C7">
        <w:rPr>
          <w:rFonts w:ascii="Arial" w:hAnsi="Arial" w:cs="Arial"/>
          <w:sz w:val="21"/>
          <w:szCs w:val="21"/>
        </w:rPr>
        <w:t>masih</w:t>
      </w:r>
      <w:proofErr w:type="spellEnd"/>
      <w:r w:rsidR="00C934D0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087F14" w:rsidRPr="00E656C7">
        <w:rPr>
          <w:rFonts w:ascii="Arial" w:hAnsi="Arial" w:cs="Arial"/>
          <w:sz w:val="21"/>
          <w:szCs w:val="21"/>
        </w:rPr>
        <w:t>mengacu</w:t>
      </w:r>
      <w:proofErr w:type="spellEnd"/>
      <w:r w:rsidR="00C934D0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087F14" w:rsidRPr="00E656C7">
        <w:rPr>
          <w:rFonts w:ascii="Arial" w:hAnsi="Arial" w:cs="Arial"/>
          <w:sz w:val="21"/>
          <w:szCs w:val="21"/>
        </w:rPr>
        <w:t>pada</w:t>
      </w:r>
      <w:proofErr w:type="spellEnd"/>
      <w:r w:rsidR="00087F14" w:rsidRPr="00E656C7">
        <w:rPr>
          <w:rFonts w:ascii="Arial" w:hAnsi="Arial" w:cs="Arial"/>
          <w:sz w:val="21"/>
          <w:szCs w:val="21"/>
        </w:rPr>
        <w:t xml:space="preserve"> “</w:t>
      </w:r>
      <w:proofErr w:type="spellStart"/>
      <w:r w:rsidR="009776F8" w:rsidRPr="00E656C7">
        <w:rPr>
          <w:rFonts w:ascii="Arial" w:hAnsi="Arial" w:cs="Arial"/>
          <w:sz w:val="21"/>
          <w:szCs w:val="21"/>
        </w:rPr>
        <w:t>H</w:t>
      </w:r>
      <w:r w:rsidR="00087F14" w:rsidRPr="00E656C7">
        <w:rPr>
          <w:rFonts w:ascii="Arial" w:hAnsi="Arial" w:cs="Arial"/>
          <w:sz w:val="21"/>
          <w:szCs w:val="21"/>
        </w:rPr>
        <w:t>arga</w:t>
      </w:r>
      <w:proofErr w:type="spellEnd"/>
      <w:r w:rsidR="00C934D0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C934D0" w:rsidRPr="00E656C7">
        <w:rPr>
          <w:rFonts w:ascii="Arial" w:hAnsi="Arial" w:cs="Arial"/>
          <w:sz w:val="21"/>
          <w:szCs w:val="21"/>
        </w:rPr>
        <w:t>K</w:t>
      </w:r>
      <w:r w:rsidR="00087F14" w:rsidRPr="00E656C7">
        <w:rPr>
          <w:rFonts w:ascii="Arial" w:hAnsi="Arial" w:cs="Arial"/>
          <w:sz w:val="21"/>
          <w:szCs w:val="21"/>
        </w:rPr>
        <w:t>esepakatan</w:t>
      </w:r>
      <w:proofErr w:type="spellEnd"/>
      <w:r w:rsidR="00C934D0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087F14" w:rsidRPr="00E656C7">
        <w:rPr>
          <w:rFonts w:ascii="Arial" w:hAnsi="Arial" w:cs="Arial"/>
          <w:sz w:val="21"/>
          <w:szCs w:val="21"/>
        </w:rPr>
        <w:t>Bersama</w:t>
      </w:r>
      <w:proofErr w:type="spellEnd"/>
      <w:r w:rsidR="00087F14" w:rsidRPr="00E656C7">
        <w:rPr>
          <w:rFonts w:ascii="Arial" w:hAnsi="Arial" w:cs="Arial"/>
          <w:sz w:val="21"/>
          <w:szCs w:val="21"/>
        </w:rPr>
        <w:t xml:space="preserve">” </w:t>
      </w:r>
      <w:proofErr w:type="spellStart"/>
      <w:r w:rsidRPr="00E656C7">
        <w:rPr>
          <w:rFonts w:ascii="Arial" w:hAnsi="Arial" w:cs="Arial"/>
          <w:sz w:val="21"/>
          <w:szCs w:val="21"/>
        </w:rPr>
        <w:t>yaitu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untuk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besaran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alpha USD.</w:t>
      </w:r>
      <w:proofErr w:type="gram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gramStart"/>
      <w:r w:rsidRPr="00E656C7">
        <w:rPr>
          <w:rFonts w:ascii="Arial" w:hAnsi="Arial" w:cs="Arial"/>
          <w:sz w:val="21"/>
          <w:szCs w:val="21"/>
        </w:rPr>
        <w:t>3</w:t>
      </w:r>
      <w:r w:rsidR="009776F8" w:rsidRPr="00E656C7">
        <w:rPr>
          <w:rFonts w:ascii="Arial" w:hAnsi="Arial" w:cs="Arial"/>
          <w:sz w:val="21"/>
          <w:szCs w:val="21"/>
        </w:rPr>
        <w:t>/MMBTU</w:t>
      </w:r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dan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BOG </w:t>
      </w:r>
      <w:r w:rsidR="00C934D0" w:rsidRPr="00E656C7">
        <w:rPr>
          <w:rFonts w:ascii="Arial" w:hAnsi="Arial" w:cs="Arial"/>
          <w:sz w:val="21"/>
          <w:szCs w:val="21"/>
        </w:rPr>
        <w:t>3.5%</w:t>
      </w:r>
      <w:r w:rsidRPr="00E656C7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E656C7">
        <w:rPr>
          <w:rFonts w:ascii="Arial" w:hAnsi="Arial" w:cs="Arial"/>
          <w:sz w:val="21"/>
          <w:szCs w:val="21"/>
        </w:rPr>
        <w:t>dibandingkan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harga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yang </w:t>
      </w:r>
      <w:proofErr w:type="spellStart"/>
      <w:r w:rsidRPr="00E656C7">
        <w:rPr>
          <w:rFonts w:ascii="Arial" w:hAnsi="Arial" w:cs="Arial"/>
          <w:sz w:val="21"/>
          <w:szCs w:val="21"/>
        </w:rPr>
        <w:t>telah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disetujui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C934D0" w:rsidRPr="00E656C7">
        <w:rPr>
          <w:rFonts w:ascii="Arial" w:hAnsi="Arial" w:cs="Arial"/>
          <w:sz w:val="21"/>
          <w:szCs w:val="21"/>
        </w:rPr>
        <w:t>yaitu</w:t>
      </w:r>
      <w:proofErr w:type="spellEnd"/>
      <w:r w:rsidR="00C934D0" w:rsidRPr="00E656C7">
        <w:rPr>
          <w:rFonts w:ascii="Arial" w:hAnsi="Arial" w:cs="Arial"/>
          <w:sz w:val="21"/>
          <w:szCs w:val="21"/>
        </w:rPr>
        <w:t xml:space="preserve"> Alpha USD.</w:t>
      </w:r>
      <w:proofErr w:type="gramEnd"/>
      <w:r w:rsidR="00C934D0" w:rsidRPr="00E656C7">
        <w:rPr>
          <w:rFonts w:ascii="Arial" w:hAnsi="Arial" w:cs="Arial"/>
          <w:sz w:val="21"/>
          <w:szCs w:val="21"/>
        </w:rPr>
        <w:t xml:space="preserve"> </w:t>
      </w:r>
      <w:proofErr w:type="gramStart"/>
      <w:r w:rsidR="00C934D0" w:rsidRPr="00E656C7">
        <w:rPr>
          <w:rFonts w:ascii="Arial" w:hAnsi="Arial" w:cs="Arial"/>
          <w:sz w:val="21"/>
          <w:szCs w:val="21"/>
        </w:rPr>
        <w:t>3.5</w:t>
      </w:r>
      <w:r w:rsidR="009776F8" w:rsidRPr="00E656C7">
        <w:rPr>
          <w:rFonts w:ascii="Arial" w:hAnsi="Arial" w:cs="Arial"/>
          <w:sz w:val="21"/>
          <w:szCs w:val="21"/>
        </w:rPr>
        <w:t>/MMBTU</w:t>
      </w:r>
      <w:r w:rsidR="00C934D0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besaran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BOG</w:t>
      </w:r>
      <w:r w:rsidR="00C934D0" w:rsidRPr="00E656C7">
        <w:rPr>
          <w:rFonts w:ascii="Arial" w:hAnsi="Arial" w:cs="Arial"/>
          <w:sz w:val="21"/>
          <w:szCs w:val="21"/>
        </w:rPr>
        <w:t xml:space="preserve"> 4.33%.</w:t>
      </w:r>
      <w:proofErr w:type="gramEnd"/>
    </w:p>
    <w:p w:rsidR="00CB784E" w:rsidRPr="00E656C7" w:rsidRDefault="00CB784E" w:rsidP="00C934D0">
      <w:pPr>
        <w:jc w:val="both"/>
        <w:rPr>
          <w:rFonts w:ascii="Arial" w:hAnsi="Arial" w:cs="Arial"/>
          <w:sz w:val="21"/>
          <w:szCs w:val="21"/>
        </w:rPr>
      </w:pPr>
    </w:p>
    <w:p w:rsidR="00A63221" w:rsidRPr="00E656C7" w:rsidRDefault="00087F14">
      <w:pPr>
        <w:jc w:val="both"/>
        <w:rPr>
          <w:rFonts w:ascii="Arial" w:hAnsi="Arial" w:cs="Arial"/>
          <w:sz w:val="21"/>
          <w:szCs w:val="21"/>
        </w:rPr>
      </w:pPr>
      <w:proofErr w:type="spellStart"/>
      <w:proofErr w:type="gramStart"/>
      <w:r w:rsidRPr="00E656C7">
        <w:rPr>
          <w:rFonts w:ascii="Arial" w:hAnsi="Arial" w:cs="Arial"/>
          <w:sz w:val="21"/>
          <w:szCs w:val="21"/>
        </w:rPr>
        <w:t>Ti</w:t>
      </w:r>
      <w:r w:rsidR="00C934D0" w:rsidRPr="00E656C7">
        <w:rPr>
          <w:rFonts w:ascii="Arial" w:hAnsi="Arial" w:cs="Arial"/>
          <w:sz w:val="21"/>
          <w:szCs w:val="21"/>
        </w:rPr>
        <w:t>n</w:t>
      </w:r>
      <w:r w:rsidRPr="00E656C7">
        <w:rPr>
          <w:rFonts w:ascii="Arial" w:hAnsi="Arial" w:cs="Arial"/>
          <w:sz w:val="21"/>
          <w:szCs w:val="21"/>
        </w:rPr>
        <w:t>dak</w:t>
      </w:r>
      <w:proofErr w:type="spellEnd"/>
      <w:r w:rsidR="00C934D0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lanjut</w:t>
      </w:r>
      <w:proofErr w:type="spellEnd"/>
      <w:r w:rsidR="00C934D0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segera</w:t>
      </w:r>
      <w:proofErr w:type="spellEnd"/>
      <w:r w:rsidR="00C934D0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adalah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E656C7">
        <w:rPr>
          <w:rFonts w:ascii="Arial" w:hAnsi="Arial" w:cs="Arial"/>
          <w:sz w:val="21"/>
          <w:szCs w:val="21"/>
        </w:rPr>
        <w:t>sebaiknya</w:t>
      </w:r>
      <w:proofErr w:type="spellEnd"/>
      <w:r w:rsidR="00C934D0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menyelesaikan</w:t>
      </w:r>
      <w:proofErr w:type="spellEnd"/>
      <w:r w:rsidR="00C934D0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segala</w:t>
      </w:r>
      <w:proofErr w:type="spellEnd"/>
      <w:r w:rsidR="00C934D0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permasalahan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yang </w:t>
      </w:r>
      <w:proofErr w:type="spellStart"/>
      <w:r w:rsidRPr="00E656C7">
        <w:rPr>
          <w:rFonts w:ascii="Arial" w:hAnsi="Arial" w:cs="Arial"/>
          <w:sz w:val="21"/>
          <w:szCs w:val="21"/>
        </w:rPr>
        <w:t>berhubungan</w:t>
      </w:r>
      <w:proofErr w:type="spellEnd"/>
      <w:r w:rsidR="00C934D0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C934D0" w:rsidRPr="00E656C7">
        <w:rPr>
          <w:rFonts w:ascii="Arial" w:hAnsi="Arial" w:cs="Arial"/>
          <w:sz w:val="21"/>
          <w:szCs w:val="21"/>
        </w:rPr>
        <w:t>d</w:t>
      </w:r>
      <w:r w:rsidRPr="00E656C7">
        <w:rPr>
          <w:rFonts w:ascii="Arial" w:hAnsi="Arial" w:cs="Arial"/>
          <w:sz w:val="21"/>
          <w:szCs w:val="21"/>
        </w:rPr>
        <w:t>engan</w:t>
      </w:r>
      <w:proofErr w:type="spellEnd"/>
      <w:r w:rsidR="00C934D0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perjanjian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agar </w:t>
      </w:r>
      <w:proofErr w:type="spellStart"/>
      <w:r w:rsidRPr="00E656C7">
        <w:rPr>
          <w:rFonts w:ascii="Arial" w:hAnsi="Arial" w:cs="Arial"/>
          <w:sz w:val="21"/>
          <w:szCs w:val="21"/>
        </w:rPr>
        <w:t>potensial</w:t>
      </w:r>
      <w:proofErr w:type="spellEnd"/>
      <w:r w:rsidR="00C934D0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kerugian</w:t>
      </w:r>
      <w:proofErr w:type="spellEnd"/>
      <w:r w:rsidR="00C934D0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lebih</w:t>
      </w:r>
      <w:proofErr w:type="spellEnd"/>
      <w:r w:rsidR="00C934D0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lanjut</w:t>
      </w:r>
      <w:proofErr w:type="spellEnd"/>
      <w:r w:rsidR="00C934D0"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dapat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di </w:t>
      </w:r>
      <w:proofErr w:type="spellStart"/>
      <w:r w:rsidR="005F3717" w:rsidRPr="00E656C7">
        <w:rPr>
          <w:rFonts w:ascii="Arial" w:hAnsi="Arial" w:cs="Arial"/>
          <w:sz w:val="21"/>
          <w:szCs w:val="21"/>
        </w:rPr>
        <w:t>minimalisasi</w:t>
      </w:r>
      <w:proofErr w:type="spellEnd"/>
      <w:r w:rsidR="00CB784E" w:rsidRPr="00E656C7">
        <w:rPr>
          <w:rFonts w:ascii="Arial" w:hAnsi="Arial" w:cs="Arial"/>
          <w:sz w:val="21"/>
          <w:szCs w:val="21"/>
        </w:rPr>
        <w:t>.</w:t>
      </w:r>
      <w:proofErr w:type="gramEnd"/>
      <w:r w:rsidR="00CB784E" w:rsidRPr="00E656C7">
        <w:rPr>
          <w:rFonts w:ascii="Arial" w:hAnsi="Arial" w:cs="Arial"/>
          <w:sz w:val="21"/>
          <w:szCs w:val="21"/>
        </w:rPr>
        <w:t xml:space="preserve"> </w:t>
      </w:r>
    </w:p>
    <w:p w:rsidR="00320227" w:rsidRDefault="00320227">
      <w:pPr>
        <w:jc w:val="both"/>
        <w:rPr>
          <w:rFonts w:ascii="Arial" w:hAnsi="Arial" w:cs="Arial"/>
          <w:sz w:val="21"/>
          <w:szCs w:val="21"/>
        </w:rPr>
      </w:pPr>
    </w:p>
    <w:p w:rsidR="00FF659C" w:rsidRDefault="00FF659C">
      <w:pPr>
        <w:jc w:val="both"/>
        <w:rPr>
          <w:rFonts w:ascii="Arial" w:hAnsi="Arial" w:cs="Arial"/>
          <w:sz w:val="21"/>
          <w:szCs w:val="21"/>
        </w:rPr>
      </w:pPr>
    </w:p>
    <w:p w:rsidR="00FF659C" w:rsidRPr="00E656C7" w:rsidRDefault="00FF659C">
      <w:pPr>
        <w:jc w:val="both"/>
        <w:rPr>
          <w:rFonts w:ascii="Arial" w:hAnsi="Arial" w:cs="Arial"/>
          <w:sz w:val="21"/>
          <w:szCs w:val="21"/>
        </w:rPr>
      </w:pPr>
    </w:p>
    <w:p w:rsidR="00320227" w:rsidRPr="00FF659C" w:rsidRDefault="00320227" w:rsidP="00F005CD">
      <w:pPr>
        <w:pStyle w:val="ListParagraph"/>
        <w:numPr>
          <w:ilvl w:val="0"/>
          <w:numId w:val="12"/>
        </w:numPr>
        <w:tabs>
          <w:tab w:val="left" w:pos="360"/>
        </w:tabs>
        <w:ind w:hanging="1080"/>
        <w:jc w:val="both"/>
        <w:rPr>
          <w:rFonts w:ascii="Arial" w:hAnsi="Arial" w:cs="Arial"/>
          <w:b/>
          <w:sz w:val="28"/>
          <w:szCs w:val="28"/>
        </w:rPr>
      </w:pPr>
      <w:r w:rsidRPr="00FF659C">
        <w:rPr>
          <w:rFonts w:ascii="Arial" w:hAnsi="Arial" w:cs="Arial"/>
          <w:b/>
          <w:sz w:val="28"/>
          <w:szCs w:val="28"/>
        </w:rPr>
        <w:lastRenderedPageBreak/>
        <w:t xml:space="preserve">PT </w:t>
      </w:r>
      <w:proofErr w:type="spellStart"/>
      <w:r w:rsidRPr="00FF659C">
        <w:rPr>
          <w:rFonts w:ascii="Arial" w:hAnsi="Arial" w:cs="Arial"/>
          <w:b/>
          <w:sz w:val="28"/>
          <w:szCs w:val="28"/>
        </w:rPr>
        <w:t>Pertamina</w:t>
      </w:r>
      <w:proofErr w:type="spellEnd"/>
      <w:r w:rsidRPr="00FF659C">
        <w:rPr>
          <w:rFonts w:ascii="Arial" w:hAnsi="Arial" w:cs="Arial"/>
          <w:b/>
          <w:sz w:val="28"/>
          <w:szCs w:val="28"/>
        </w:rPr>
        <w:t xml:space="preserve"> Gas</w:t>
      </w:r>
    </w:p>
    <w:p w:rsidR="00320227" w:rsidRPr="00E656C7" w:rsidRDefault="00320227" w:rsidP="00320227">
      <w:pPr>
        <w:jc w:val="both"/>
        <w:rPr>
          <w:rFonts w:ascii="Arial" w:hAnsi="Arial" w:cs="Arial"/>
          <w:sz w:val="21"/>
          <w:szCs w:val="21"/>
        </w:rPr>
      </w:pPr>
    </w:p>
    <w:p w:rsidR="00320227" w:rsidRPr="00E656C7" w:rsidRDefault="00320227" w:rsidP="00320227">
      <w:pPr>
        <w:jc w:val="both"/>
        <w:rPr>
          <w:rFonts w:ascii="Arial" w:hAnsi="Arial" w:cs="Arial"/>
          <w:sz w:val="21"/>
          <w:szCs w:val="21"/>
        </w:rPr>
      </w:pPr>
      <w:r w:rsidRPr="00E656C7">
        <w:rPr>
          <w:rFonts w:ascii="Arial" w:hAnsi="Arial" w:cs="Arial"/>
          <w:sz w:val="21"/>
          <w:szCs w:val="21"/>
        </w:rPr>
        <w:t xml:space="preserve">PT </w:t>
      </w:r>
      <w:proofErr w:type="spellStart"/>
      <w:r w:rsidRPr="00E656C7">
        <w:rPr>
          <w:rFonts w:ascii="Arial" w:hAnsi="Arial" w:cs="Arial"/>
          <w:sz w:val="21"/>
          <w:szCs w:val="21"/>
        </w:rPr>
        <w:t>Pertamina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Gas (</w:t>
      </w:r>
      <w:proofErr w:type="spellStart"/>
      <w:r w:rsidRPr="00E656C7">
        <w:rPr>
          <w:rFonts w:ascii="Arial" w:hAnsi="Arial" w:cs="Arial"/>
          <w:sz w:val="21"/>
          <w:szCs w:val="21"/>
        </w:rPr>
        <w:t>Pertagas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) </w:t>
      </w:r>
      <w:proofErr w:type="spellStart"/>
      <w:r w:rsidRPr="00E656C7">
        <w:rPr>
          <w:rFonts w:ascii="Arial" w:hAnsi="Arial" w:cs="Arial"/>
          <w:sz w:val="21"/>
          <w:szCs w:val="21"/>
        </w:rPr>
        <w:t>didirikan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pada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tanggal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23 </w:t>
      </w:r>
      <w:proofErr w:type="spellStart"/>
      <w:r w:rsidRPr="00E656C7">
        <w:rPr>
          <w:rFonts w:ascii="Arial" w:hAnsi="Arial" w:cs="Arial"/>
          <w:sz w:val="21"/>
          <w:szCs w:val="21"/>
        </w:rPr>
        <w:t>Februari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2007 yang </w:t>
      </w:r>
      <w:proofErr w:type="spellStart"/>
      <w:r w:rsidRPr="00E656C7">
        <w:rPr>
          <w:rFonts w:ascii="Arial" w:hAnsi="Arial" w:cs="Arial"/>
          <w:sz w:val="21"/>
          <w:szCs w:val="21"/>
        </w:rPr>
        <w:t>merupakan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anak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perusahaan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PT </w:t>
      </w:r>
      <w:proofErr w:type="spellStart"/>
      <w:r w:rsidRPr="00E656C7">
        <w:rPr>
          <w:rFonts w:ascii="Arial" w:hAnsi="Arial" w:cs="Arial"/>
          <w:sz w:val="21"/>
          <w:szCs w:val="21"/>
        </w:rPr>
        <w:t>Pertamina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(</w:t>
      </w:r>
      <w:proofErr w:type="spellStart"/>
      <w:r w:rsidRPr="00E656C7">
        <w:rPr>
          <w:rFonts w:ascii="Arial" w:hAnsi="Arial" w:cs="Arial"/>
          <w:sz w:val="21"/>
          <w:szCs w:val="21"/>
        </w:rPr>
        <w:t>Persero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) yang </w:t>
      </w:r>
      <w:proofErr w:type="spellStart"/>
      <w:r w:rsidRPr="00E656C7">
        <w:rPr>
          <w:rFonts w:ascii="Arial" w:hAnsi="Arial" w:cs="Arial"/>
          <w:sz w:val="21"/>
          <w:szCs w:val="21"/>
        </w:rPr>
        <w:t>bergerak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di </w:t>
      </w:r>
      <w:proofErr w:type="spellStart"/>
      <w:r w:rsidRPr="00E656C7">
        <w:rPr>
          <w:rFonts w:ascii="Arial" w:hAnsi="Arial" w:cs="Arial"/>
          <w:sz w:val="21"/>
          <w:szCs w:val="21"/>
        </w:rPr>
        <w:t>bidang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transportasi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E656C7">
        <w:rPr>
          <w:rFonts w:ascii="Arial" w:hAnsi="Arial" w:cs="Arial"/>
          <w:sz w:val="21"/>
          <w:szCs w:val="21"/>
        </w:rPr>
        <w:t>niaga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dan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pemrosesan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gas </w:t>
      </w:r>
      <w:proofErr w:type="spellStart"/>
      <w:r w:rsidRPr="00E656C7">
        <w:rPr>
          <w:rFonts w:ascii="Arial" w:hAnsi="Arial" w:cs="Arial"/>
          <w:sz w:val="21"/>
          <w:szCs w:val="21"/>
        </w:rPr>
        <w:t>dengan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komposisi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kepemilikan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saham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99,99% </w:t>
      </w:r>
      <w:proofErr w:type="spellStart"/>
      <w:r w:rsidRPr="00E656C7">
        <w:rPr>
          <w:rFonts w:ascii="Arial" w:hAnsi="Arial" w:cs="Arial"/>
          <w:sz w:val="21"/>
          <w:szCs w:val="21"/>
        </w:rPr>
        <w:t>milik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PT </w:t>
      </w:r>
      <w:proofErr w:type="spellStart"/>
      <w:r w:rsidRPr="00E656C7">
        <w:rPr>
          <w:rFonts w:ascii="Arial" w:hAnsi="Arial" w:cs="Arial"/>
          <w:sz w:val="21"/>
          <w:szCs w:val="21"/>
        </w:rPr>
        <w:t>Pertamina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(</w:t>
      </w:r>
      <w:proofErr w:type="spellStart"/>
      <w:r w:rsidRPr="00E656C7">
        <w:rPr>
          <w:rFonts w:ascii="Arial" w:hAnsi="Arial" w:cs="Arial"/>
          <w:sz w:val="21"/>
          <w:szCs w:val="21"/>
        </w:rPr>
        <w:t>Persero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) </w:t>
      </w:r>
      <w:proofErr w:type="spellStart"/>
      <w:r w:rsidRPr="00E656C7">
        <w:rPr>
          <w:rFonts w:ascii="Arial" w:hAnsi="Arial" w:cs="Arial"/>
          <w:sz w:val="21"/>
          <w:szCs w:val="21"/>
        </w:rPr>
        <w:t>dan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0,01% </w:t>
      </w:r>
      <w:r w:rsidR="007D2EFF">
        <w:rPr>
          <w:rFonts w:ascii="Arial" w:hAnsi="Arial" w:cs="Arial"/>
          <w:sz w:val="21"/>
          <w:szCs w:val="21"/>
        </w:rPr>
        <w:t xml:space="preserve">         </w:t>
      </w:r>
      <w:r w:rsidRPr="00E656C7">
        <w:rPr>
          <w:rFonts w:ascii="Arial" w:hAnsi="Arial" w:cs="Arial"/>
          <w:sz w:val="21"/>
          <w:szCs w:val="21"/>
        </w:rPr>
        <w:t xml:space="preserve">PT </w:t>
      </w:r>
      <w:proofErr w:type="spellStart"/>
      <w:r w:rsidRPr="00E656C7">
        <w:rPr>
          <w:rFonts w:ascii="Arial" w:hAnsi="Arial" w:cs="Arial"/>
          <w:sz w:val="21"/>
          <w:szCs w:val="21"/>
        </w:rPr>
        <w:t>Pertamina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Retail.</w:t>
      </w:r>
    </w:p>
    <w:p w:rsidR="00320227" w:rsidRPr="00E656C7" w:rsidRDefault="00320227" w:rsidP="00320227">
      <w:pPr>
        <w:jc w:val="both"/>
        <w:rPr>
          <w:rFonts w:ascii="Arial" w:hAnsi="Arial" w:cs="Arial"/>
          <w:sz w:val="21"/>
          <w:szCs w:val="21"/>
        </w:rPr>
      </w:pPr>
    </w:p>
    <w:p w:rsidR="00320227" w:rsidRPr="00E656C7" w:rsidRDefault="00320227" w:rsidP="00320227">
      <w:pPr>
        <w:jc w:val="both"/>
        <w:rPr>
          <w:rFonts w:ascii="Arial" w:hAnsi="Arial" w:cs="Arial"/>
          <w:sz w:val="21"/>
          <w:szCs w:val="21"/>
        </w:rPr>
      </w:pPr>
      <w:proofErr w:type="spellStart"/>
      <w:proofErr w:type="gramStart"/>
      <w:r w:rsidRPr="00E656C7">
        <w:rPr>
          <w:rFonts w:ascii="Arial" w:hAnsi="Arial" w:cs="Arial"/>
          <w:sz w:val="21"/>
          <w:szCs w:val="21"/>
        </w:rPr>
        <w:t>Pertagas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memiliki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asset </w:t>
      </w:r>
      <w:proofErr w:type="spellStart"/>
      <w:r w:rsidRPr="00E656C7">
        <w:rPr>
          <w:rFonts w:ascii="Arial" w:hAnsi="Arial" w:cs="Arial"/>
          <w:sz w:val="21"/>
          <w:szCs w:val="21"/>
        </w:rPr>
        <w:t>atas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infrastruktur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transmisi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gas di </w:t>
      </w:r>
      <w:proofErr w:type="spellStart"/>
      <w:r w:rsidRPr="00E656C7">
        <w:rPr>
          <w:rFonts w:ascii="Arial" w:hAnsi="Arial" w:cs="Arial"/>
          <w:sz w:val="21"/>
          <w:szCs w:val="21"/>
        </w:rPr>
        <w:t>Jawa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Barat, </w:t>
      </w:r>
      <w:proofErr w:type="spellStart"/>
      <w:r w:rsidRPr="00E656C7">
        <w:rPr>
          <w:rFonts w:ascii="Arial" w:hAnsi="Arial" w:cs="Arial"/>
          <w:sz w:val="21"/>
          <w:szCs w:val="21"/>
        </w:rPr>
        <w:t>Jawa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Timur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, Sumatera Selatan, Sumatera Utara </w:t>
      </w:r>
      <w:proofErr w:type="spellStart"/>
      <w:r w:rsidRPr="00E656C7">
        <w:rPr>
          <w:rFonts w:ascii="Arial" w:hAnsi="Arial" w:cs="Arial"/>
          <w:sz w:val="21"/>
          <w:szCs w:val="21"/>
        </w:rPr>
        <w:t>dan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Kalimantan </w:t>
      </w:r>
      <w:proofErr w:type="spellStart"/>
      <w:r w:rsidRPr="00E656C7">
        <w:rPr>
          <w:rFonts w:ascii="Arial" w:hAnsi="Arial" w:cs="Arial"/>
          <w:sz w:val="21"/>
          <w:szCs w:val="21"/>
        </w:rPr>
        <w:t>Timur</w:t>
      </w:r>
      <w:proofErr w:type="spellEnd"/>
      <w:r w:rsidRPr="00E656C7">
        <w:rPr>
          <w:rFonts w:ascii="Arial" w:hAnsi="Arial" w:cs="Arial"/>
          <w:sz w:val="21"/>
          <w:szCs w:val="21"/>
        </w:rPr>
        <w:t>.</w:t>
      </w:r>
      <w:proofErr w:type="gramEnd"/>
    </w:p>
    <w:p w:rsidR="00320227" w:rsidRPr="00E656C7" w:rsidRDefault="00320227" w:rsidP="00320227">
      <w:pPr>
        <w:jc w:val="both"/>
        <w:rPr>
          <w:rFonts w:ascii="Arial" w:hAnsi="Arial" w:cs="Arial"/>
          <w:sz w:val="21"/>
          <w:szCs w:val="21"/>
        </w:rPr>
      </w:pPr>
    </w:p>
    <w:p w:rsidR="00320227" w:rsidRPr="00E656C7" w:rsidRDefault="00320227" w:rsidP="00320227">
      <w:pPr>
        <w:jc w:val="both"/>
        <w:rPr>
          <w:rFonts w:ascii="Arial" w:hAnsi="Arial" w:cs="Arial"/>
          <w:sz w:val="21"/>
          <w:szCs w:val="21"/>
        </w:rPr>
      </w:pPr>
      <w:proofErr w:type="spellStart"/>
      <w:r w:rsidRPr="00E656C7">
        <w:rPr>
          <w:rFonts w:ascii="Arial" w:hAnsi="Arial" w:cs="Arial"/>
          <w:sz w:val="21"/>
          <w:szCs w:val="21"/>
        </w:rPr>
        <w:t>Pertagas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mempunyai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beberapa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affiliasi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yaitu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: PT </w:t>
      </w:r>
      <w:proofErr w:type="spellStart"/>
      <w:r w:rsidRPr="00E656C7">
        <w:rPr>
          <w:rFonts w:ascii="Arial" w:hAnsi="Arial" w:cs="Arial"/>
          <w:sz w:val="21"/>
          <w:szCs w:val="21"/>
        </w:rPr>
        <w:t>Perta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Samtan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Gas, </w:t>
      </w:r>
      <w:proofErr w:type="spellStart"/>
      <w:r w:rsidRPr="00E656C7">
        <w:rPr>
          <w:rFonts w:ascii="Arial" w:hAnsi="Arial" w:cs="Arial"/>
          <w:sz w:val="21"/>
          <w:szCs w:val="21"/>
        </w:rPr>
        <w:t>Pertagas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Niaga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E656C7">
        <w:rPr>
          <w:rFonts w:ascii="Arial" w:hAnsi="Arial" w:cs="Arial"/>
          <w:sz w:val="21"/>
          <w:szCs w:val="21"/>
        </w:rPr>
        <w:t>Perta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Daya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Gas, </w:t>
      </w:r>
      <w:proofErr w:type="spellStart"/>
      <w:r w:rsidRPr="00E656C7">
        <w:rPr>
          <w:rFonts w:ascii="Arial" w:hAnsi="Arial" w:cs="Arial"/>
          <w:sz w:val="21"/>
          <w:szCs w:val="21"/>
        </w:rPr>
        <w:t>dan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Perta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Kalimantan Gas.</w:t>
      </w:r>
    </w:p>
    <w:p w:rsidR="00320227" w:rsidRPr="00E656C7" w:rsidRDefault="00320227" w:rsidP="00320227">
      <w:pPr>
        <w:rPr>
          <w:rFonts w:ascii="Arial" w:hAnsi="Arial" w:cs="Arial"/>
          <w:sz w:val="21"/>
          <w:szCs w:val="21"/>
        </w:rPr>
      </w:pPr>
    </w:p>
    <w:p w:rsidR="00320227" w:rsidRPr="00E656C7" w:rsidRDefault="00320227" w:rsidP="00320227">
      <w:pPr>
        <w:rPr>
          <w:rFonts w:ascii="Arial" w:hAnsi="Arial" w:cs="Arial"/>
          <w:b/>
          <w:sz w:val="21"/>
          <w:szCs w:val="21"/>
        </w:rPr>
      </w:pPr>
      <w:proofErr w:type="spellStart"/>
      <w:r w:rsidRPr="00E656C7">
        <w:rPr>
          <w:rFonts w:ascii="Arial" w:hAnsi="Arial" w:cs="Arial"/>
          <w:b/>
          <w:sz w:val="21"/>
          <w:szCs w:val="21"/>
        </w:rPr>
        <w:t>Operasional</w:t>
      </w:r>
      <w:proofErr w:type="spellEnd"/>
      <w:r w:rsidRPr="00E656C7">
        <w:rPr>
          <w:rFonts w:ascii="Arial" w:hAnsi="Arial" w:cs="Arial"/>
          <w:b/>
          <w:sz w:val="21"/>
          <w:szCs w:val="21"/>
        </w:rPr>
        <w:t>:</w:t>
      </w:r>
    </w:p>
    <w:p w:rsidR="00320227" w:rsidRPr="00E656C7" w:rsidRDefault="00320227" w:rsidP="00320227">
      <w:pPr>
        <w:rPr>
          <w:rFonts w:ascii="Arial" w:hAnsi="Arial" w:cs="Arial"/>
          <w:b/>
          <w:sz w:val="21"/>
          <w:szCs w:val="21"/>
        </w:rPr>
      </w:pPr>
    </w:p>
    <w:p w:rsidR="00320227" w:rsidRPr="00E656C7" w:rsidRDefault="00320227" w:rsidP="00320227">
      <w:pPr>
        <w:rPr>
          <w:rFonts w:ascii="Arial" w:hAnsi="Arial" w:cs="Arial"/>
          <w:sz w:val="21"/>
          <w:szCs w:val="21"/>
        </w:rPr>
      </w:pPr>
      <w:proofErr w:type="spellStart"/>
      <w:proofErr w:type="gramStart"/>
      <w:r w:rsidRPr="00E656C7">
        <w:rPr>
          <w:rFonts w:ascii="Arial" w:hAnsi="Arial" w:cs="Arial"/>
          <w:sz w:val="21"/>
          <w:szCs w:val="21"/>
        </w:rPr>
        <w:t>Sesuai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dengan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bidangnya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, di </w:t>
      </w:r>
      <w:proofErr w:type="spellStart"/>
      <w:r w:rsidRPr="00E656C7">
        <w:rPr>
          <w:rFonts w:ascii="Arial" w:hAnsi="Arial" w:cs="Arial"/>
          <w:sz w:val="21"/>
          <w:szCs w:val="21"/>
        </w:rPr>
        <w:t>bawah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ini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adalah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operasional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bisnis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Pertagas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sampai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sampai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dengan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September2012.</w:t>
      </w:r>
      <w:proofErr w:type="gramEnd"/>
    </w:p>
    <w:p w:rsidR="00320227" w:rsidRPr="00E656C7" w:rsidRDefault="00320227" w:rsidP="00320227">
      <w:pPr>
        <w:rPr>
          <w:rFonts w:ascii="Arial" w:hAnsi="Arial" w:cs="Arial"/>
          <w:b/>
          <w:sz w:val="21"/>
          <w:szCs w:val="21"/>
        </w:rPr>
      </w:pPr>
    </w:p>
    <w:p w:rsidR="00320227" w:rsidRDefault="00320227" w:rsidP="00320227">
      <w:pPr>
        <w:rPr>
          <w:b/>
        </w:rPr>
      </w:pPr>
      <w:r>
        <w:rPr>
          <w:noProof/>
        </w:rPr>
        <w:drawing>
          <wp:inline distT="0" distB="0" distL="0" distR="0" wp14:anchorId="1031C84C" wp14:editId="60DDBFC2">
            <wp:extent cx="3381374" cy="1600199"/>
            <wp:effectExtent l="0" t="0" r="10160" b="19685"/>
            <wp:docPr id="2" name="Chart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320227" w:rsidRDefault="00320227" w:rsidP="00320227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320227" w:rsidRDefault="00320227" w:rsidP="00320227">
      <w:pPr>
        <w:rPr>
          <w:b/>
        </w:rPr>
      </w:pPr>
      <w:r>
        <w:rPr>
          <w:noProof/>
        </w:rPr>
        <w:drawing>
          <wp:inline distT="0" distB="0" distL="0" distR="0" wp14:anchorId="36125F80" wp14:editId="79E68C29">
            <wp:extent cx="3190875" cy="1809750"/>
            <wp:effectExtent l="0" t="0" r="9525" b="19050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320227" w:rsidRDefault="00320227" w:rsidP="00320227">
      <w:pPr>
        <w:rPr>
          <w:b/>
        </w:rPr>
      </w:pPr>
    </w:p>
    <w:p w:rsidR="00320227" w:rsidRDefault="00320227" w:rsidP="00320227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C9BF8DB" wp14:editId="26A6BC0E">
            <wp:extent cx="3552824" cy="2095500"/>
            <wp:effectExtent l="0" t="0" r="10160" b="19050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:rsidR="00320227" w:rsidRDefault="00320227" w:rsidP="00320227">
      <w:pPr>
        <w:rPr>
          <w:b/>
        </w:rPr>
      </w:pPr>
    </w:p>
    <w:p w:rsidR="00320227" w:rsidRDefault="00320227" w:rsidP="00320227">
      <w:pPr>
        <w:rPr>
          <w:b/>
        </w:rPr>
      </w:pPr>
    </w:p>
    <w:p w:rsidR="00320227" w:rsidRDefault="00320227" w:rsidP="00320227">
      <w:pPr>
        <w:rPr>
          <w:b/>
        </w:rPr>
      </w:pPr>
      <w:r>
        <w:rPr>
          <w:noProof/>
        </w:rPr>
        <w:drawing>
          <wp:inline distT="0" distB="0" distL="0" distR="0" wp14:anchorId="65893E66" wp14:editId="5D2BBCAC">
            <wp:extent cx="3409951" cy="1800224"/>
            <wp:effectExtent l="0" t="0" r="19050" b="1016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:rsidR="00320227" w:rsidRDefault="00320227" w:rsidP="00320227">
      <w:pPr>
        <w:rPr>
          <w:b/>
        </w:rPr>
      </w:pPr>
    </w:p>
    <w:p w:rsidR="00320227" w:rsidRPr="00E656C7" w:rsidRDefault="00320227" w:rsidP="00320227">
      <w:pPr>
        <w:jc w:val="both"/>
        <w:rPr>
          <w:rFonts w:ascii="Arial" w:hAnsi="Arial" w:cs="Arial"/>
          <w:b/>
          <w:sz w:val="21"/>
          <w:szCs w:val="21"/>
        </w:rPr>
      </w:pPr>
      <w:proofErr w:type="spellStart"/>
      <w:r w:rsidRPr="00E656C7">
        <w:rPr>
          <w:rFonts w:ascii="Arial" w:hAnsi="Arial" w:cs="Arial"/>
          <w:b/>
          <w:sz w:val="21"/>
          <w:szCs w:val="21"/>
        </w:rPr>
        <w:t>Sumber</w:t>
      </w:r>
      <w:proofErr w:type="spellEnd"/>
      <w:r w:rsidRPr="00E656C7">
        <w:rPr>
          <w:rFonts w:ascii="Arial" w:hAnsi="Arial" w:cs="Arial"/>
          <w:b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/>
          <w:sz w:val="21"/>
          <w:szCs w:val="21"/>
        </w:rPr>
        <w:t>Daya</w:t>
      </w:r>
      <w:proofErr w:type="spellEnd"/>
      <w:r w:rsidRPr="00E656C7">
        <w:rPr>
          <w:rFonts w:ascii="Arial" w:hAnsi="Arial" w:cs="Arial"/>
          <w:b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/>
          <w:sz w:val="21"/>
          <w:szCs w:val="21"/>
        </w:rPr>
        <w:t>Manusia</w:t>
      </w:r>
      <w:proofErr w:type="spellEnd"/>
      <w:r w:rsidRPr="00E656C7">
        <w:rPr>
          <w:rFonts w:ascii="Arial" w:hAnsi="Arial" w:cs="Arial"/>
          <w:b/>
          <w:sz w:val="21"/>
          <w:szCs w:val="21"/>
        </w:rPr>
        <w:t>:</w:t>
      </w:r>
    </w:p>
    <w:p w:rsidR="00320227" w:rsidRPr="00E656C7" w:rsidRDefault="00320227" w:rsidP="00320227">
      <w:pPr>
        <w:jc w:val="both"/>
        <w:rPr>
          <w:rFonts w:ascii="Arial" w:hAnsi="Arial" w:cs="Arial"/>
          <w:sz w:val="21"/>
          <w:szCs w:val="21"/>
        </w:rPr>
      </w:pPr>
    </w:p>
    <w:p w:rsidR="00320227" w:rsidRPr="00E656C7" w:rsidRDefault="00320227" w:rsidP="00320227">
      <w:pPr>
        <w:tabs>
          <w:tab w:val="left" w:pos="5850"/>
        </w:tabs>
        <w:jc w:val="both"/>
        <w:rPr>
          <w:rFonts w:ascii="Arial" w:hAnsi="Arial" w:cs="Arial"/>
          <w:sz w:val="21"/>
          <w:szCs w:val="21"/>
        </w:rPr>
      </w:pPr>
      <w:r w:rsidRPr="00E656C7">
        <w:rPr>
          <w:rFonts w:ascii="Arial" w:hAnsi="Arial" w:cs="Arial"/>
          <w:sz w:val="21"/>
          <w:szCs w:val="21"/>
        </w:rPr>
        <w:t xml:space="preserve">Total </w:t>
      </w:r>
      <w:proofErr w:type="spellStart"/>
      <w:r w:rsidRPr="00E656C7">
        <w:rPr>
          <w:rFonts w:ascii="Arial" w:hAnsi="Arial" w:cs="Arial"/>
          <w:sz w:val="21"/>
          <w:szCs w:val="21"/>
        </w:rPr>
        <w:t>pekerja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7D2EFF">
        <w:rPr>
          <w:rFonts w:ascii="Arial" w:hAnsi="Arial" w:cs="Arial"/>
          <w:sz w:val="21"/>
          <w:szCs w:val="21"/>
        </w:rPr>
        <w:t>Pertagas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adalah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395 </w:t>
      </w:r>
      <w:proofErr w:type="spellStart"/>
      <w:r w:rsidRPr="00E656C7">
        <w:rPr>
          <w:rFonts w:ascii="Arial" w:hAnsi="Arial" w:cs="Arial"/>
          <w:sz w:val="21"/>
          <w:szCs w:val="21"/>
        </w:rPr>
        <w:t>Pekerja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E656C7">
        <w:rPr>
          <w:rFonts w:ascii="Arial" w:hAnsi="Arial" w:cs="Arial"/>
          <w:sz w:val="21"/>
          <w:szCs w:val="21"/>
        </w:rPr>
        <w:t>dengan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komposisi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sbb</w:t>
      </w:r>
      <w:proofErr w:type="spellEnd"/>
      <w:r w:rsidRPr="00E656C7">
        <w:rPr>
          <w:rFonts w:ascii="Arial" w:hAnsi="Arial" w:cs="Arial"/>
          <w:sz w:val="21"/>
          <w:szCs w:val="21"/>
        </w:rPr>
        <w:t>:</w:t>
      </w:r>
    </w:p>
    <w:p w:rsidR="00320227" w:rsidRDefault="00320227" w:rsidP="00320227">
      <w:pPr>
        <w:tabs>
          <w:tab w:val="left" w:pos="5850"/>
        </w:tabs>
        <w:jc w:val="both"/>
      </w:pPr>
    </w:p>
    <w:p w:rsidR="00320227" w:rsidRDefault="00320227" w:rsidP="00320227">
      <w:pPr>
        <w:tabs>
          <w:tab w:val="left" w:pos="5850"/>
        </w:tabs>
        <w:jc w:val="both"/>
      </w:pPr>
      <w:r>
        <w:rPr>
          <w:noProof/>
        </w:rPr>
        <w:drawing>
          <wp:inline distT="0" distB="0" distL="0" distR="0" wp14:anchorId="71F208B8" wp14:editId="6D456CCF">
            <wp:extent cx="5667376" cy="2209801"/>
            <wp:effectExtent l="0" t="0" r="9525" b="19050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5E0808" w:rsidRDefault="005E0808" w:rsidP="00320227">
      <w:pPr>
        <w:jc w:val="both"/>
        <w:rPr>
          <w:rFonts w:ascii="Arial" w:hAnsi="Arial" w:cs="Arial"/>
          <w:sz w:val="21"/>
          <w:szCs w:val="21"/>
        </w:rPr>
      </w:pPr>
    </w:p>
    <w:p w:rsidR="00FF659C" w:rsidRDefault="00FF659C" w:rsidP="00320227">
      <w:pPr>
        <w:jc w:val="both"/>
        <w:rPr>
          <w:rFonts w:ascii="Arial" w:hAnsi="Arial" w:cs="Arial"/>
          <w:sz w:val="21"/>
          <w:szCs w:val="21"/>
        </w:rPr>
      </w:pPr>
    </w:p>
    <w:p w:rsidR="00FF659C" w:rsidRDefault="00FF659C" w:rsidP="00320227">
      <w:pPr>
        <w:jc w:val="both"/>
        <w:rPr>
          <w:rFonts w:ascii="Arial" w:hAnsi="Arial" w:cs="Arial"/>
          <w:sz w:val="21"/>
          <w:szCs w:val="21"/>
        </w:rPr>
      </w:pPr>
    </w:p>
    <w:p w:rsidR="00FF659C" w:rsidRDefault="00FF659C" w:rsidP="00320227">
      <w:pPr>
        <w:jc w:val="both"/>
        <w:rPr>
          <w:rFonts w:ascii="Arial" w:hAnsi="Arial" w:cs="Arial"/>
          <w:sz w:val="21"/>
          <w:szCs w:val="21"/>
        </w:rPr>
      </w:pPr>
    </w:p>
    <w:p w:rsidR="00FF659C" w:rsidRDefault="00FF659C" w:rsidP="00320227">
      <w:pPr>
        <w:jc w:val="both"/>
        <w:rPr>
          <w:rFonts w:ascii="Arial" w:hAnsi="Arial" w:cs="Arial"/>
          <w:sz w:val="21"/>
          <w:szCs w:val="21"/>
        </w:rPr>
      </w:pPr>
    </w:p>
    <w:p w:rsidR="00FF659C" w:rsidRDefault="00FF659C" w:rsidP="00320227">
      <w:pPr>
        <w:jc w:val="both"/>
        <w:rPr>
          <w:rFonts w:ascii="Arial" w:hAnsi="Arial" w:cs="Arial"/>
          <w:sz w:val="21"/>
          <w:szCs w:val="21"/>
        </w:rPr>
      </w:pPr>
    </w:p>
    <w:p w:rsidR="00320227" w:rsidRDefault="00320227" w:rsidP="00320227">
      <w:pPr>
        <w:jc w:val="both"/>
        <w:rPr>
          <w:rFonts w:ascii="Arial" w:hAnsi="Arial" w:cs="Arial"/>
          <w:sz w:val="21"/>
          <w:szCs w:val="21"/>
        </w:rPr>
      </w:pPr>
      <w:proofErr w:type="spellStart"/>
      <w:r w:rsidRPr="00E656C7">
        <w:rPr>
          <w:rFonts w:ascii="Arial" w:hAnsi="Arial" w:cs="Arial"/>
          <w:sz w:val="21"/>
          <w:szCs w:val="21"/>
        </w:rPr>
        <w:lastRenderedPageBreak/>
        <w:t>Pendidikan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Pekerja</w:t>
      </w:r>
      <w:proofErr w:type="spellEnd"/>
      <w:r w:rsidRPr="00E656C7">
        <w:rPr>
          <w:rFonts w:ascii="Arial" w:hAnsi="Arial" w:cs="Arial"/>
          <w:sz w:val="21"/>
          <w:szCs w:val="21"/>
        </w:rPr>
        <w:t>:</w:t>
      </w:r>
    </w:p>
    <w:p w:rsidR="005E0808" w:rsidRDefault="005E0808" w:rsidP="00320227">
      <w:pPr>
        <w:jc w:val="both"/>
        <w:rPr>
          <w:rFonts w:ascii="Arial" w:hAnsi="Arial" w:cs="Arial"/>
          <w:sz w:val="21"/>
          <w:szCs w:val="21"/>
        </w:rPr>
      </w:pPr>
    </w:p>
    <w:p w:rsidR="005E0808" w:rsidRPr="00E656C7" w:rsidRDefault="005E0808" w:rsidP="00320227">
      <w:pPr>
        <w:jc w:val="both"/>
        <w:rPr>
          <w:rFonts w:ascii="Arial" w:hAnsi="Arial" w:cs="Arial"/>
          <w:sz w:val="21"/>
          <w:szCs w:val="21"/>
        </w:rPr>
      </w:pPr>
      <w:r>
        <w:rPr>
          <w:noProof/>
        </w:rPr>
        <w:drawing>
          <wp:inline distT="0" distB="0" distL="0" distR="0" wp14:anchorId="1B6C25AE" wp14:editId="1EEE4E05">
            <wp:extent cx="4071668" cy="2009955"/>
            <wp:effectExtent l="0" t="0" r="24130" b="9525"/>
            <wp:docPr id="63" name="Chart 6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:rsidR="00320227" w:rsidRPr="00CD201C" w:rsidRDefault="00320227" w:rsidP="00320227">
      <w:pPr>
        <w:jc w:val="both"/>
        <w:rPr>
          <w:sz w:val="12"/>
          <w:szCs w:val="12"/>
        </w:rPr>
      </w:pPr>
    </w:p>
    <w:p w:rsidR="00320227" w:rsidRDefault="00320227" w:rsidP="00320227">
      <w:pPr>
        <w:jc w:val="both"/>
        <w:rPr>
          <w:rFonts w:ascii="Arial" w:hAnsi="Arial" w:cs="Arial"/>
          <w:sz w:val="21"/>
          <w:szCs w:val="21"/>
        </w:rPr>
      </w:pPr>
      <w:proofErr w:type="spellStart"/>
      <w:r w:rsidRPr="00E656C7">
        <w:rPr>
          <w:rFonts w:ascii="Arial" w:hAnsi="Arial" w:cs="Arial"/>
          <w:sz w:val="21"/>
          <w:szCs w:val="21"/>
        </w:rPr>
        <w:t>Usia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proofErr w:type="gramStart"/>
      <w:r w:rsidRPr="00E656C7">
        <w:rPr>
          <w:rFonts w:ascii="Arial" w:hAnsi="Arial" w:cs="Arial"/>
          <w:sz w:val="21"/>
          <w:szCs w:val="21"/>
        </w:rPr>
        <w:t>Pekerja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:</w:t>
      </w:r>
      <w:proofErr w:type="gramEnd"/>
    </w:p>
    <w:p w:rsidR="00C5526A" w:rsidRPr="00FF659C" w:rsidRDefault="00C5526A" w:rsidP="00320227">
      <w:pPr>
        <w:jc w:val="both"/>
        <w:rPr>
          <w:rFonts w:ascii="Arial" w:hAnsi="Arial" w:cs="Arial"/>
          <w:sz w:val="12"/>
          <w:szCs w:val="12"/>
        </w:rPr>
      </w:pPr>
    </w:p>
    <w:p w:rsidR="00320227" w:rsidRDefault="00C5526A" w:rsidP="00320227">
      <w:pPr>
        <w:jc w:val="both"/>
      </w:pPr>
      <w:r>
        <w:rPr>
          <w:noProof/>
        </w:rPr>
        <w:drawing>
          <wp:inline distT="0" distB="0" distL="0" distR="0" wp14:anchorId="3733C612" wp14:editId="5842797A">
            <wp:extent cx="4485736" cy="1785668"/>
            <wp:effectExtent l="0" t="0" r="10160" b="24130"/>
            <wp:docPr id="46" name="Chart 4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:rsidR="00FF659C" w:rsidRPr="00FF659C" w:rsidRDefault="00FF659C" w:rsidP="00320227">
      <w:pPr>
        <w:jc w:val="both"/>
        <w:rPr>
          <w:rFonts w:ascii="Arial" w:hAnsi="Arial" w:cs="Arial"/>
          <w:sz w:val="12"/>
          <w:szCs w:val="12"/>
        </w:rPr>
      </w:pPr>
    </w:p>
    <w:p w:rsidR="00320227" w:rsidRPr="00E656C7" w:rsidRDefault="00320227" w:rsidP="00320227">
      <w:pPr>
        <w:jc w:val="both"/>
        <w:rPr>
          <w:rFonts w:ascii="Arial" w:hAnsi="Arial" w:cs="Arial"/>
          <w:sz w:val="21"/>
          <w:szCs w:val="21"/>
        </w:rPr>
      </w:pPr>
      <w:proofErr w:type="spellStart"/>
      <w:r w:rsidRPr="00E656C7">
        <w:rPr>
          <w:rFonts w:ascii="Arial" w:hAnsi="Arial" w:cs="Arial"/>
          <w:sz w:val="21"/>
          <w:szCs w:val="21"/>
        </w:rPr>
        <w:t>Pendidikan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dan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proofErr w:type="gramStart"/>
      <w:r w:rsidRPr="00E656C7">
        <w:rPr>
          <w:rFonts w:ascii="Arial" w:hAnsi="Arial" w:cs="Arial"/>
          <w:sz w:val="21"/>
          <w:szCs w:val="21"/>
        </w:rPr>
        <w:t>usia</w:t>
      </w:r>
      <w:proofErr w:type="spellEnd"/>
      <w:proofErr w:type="gram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Pekerja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masih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sesuai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dengan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kaidah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umum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sebagai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organisasi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bisnis</w:t>
      </w:r>
      <w:proofErr w:type="spellEnd"/>
      <w:r w:rsidRPr="00E656C7">
        <w:rPr>
          <w:rFonts w:ascii="Arial" w:hAnsi="Arial" w:cs="Arial"/>
          <w:sz w:val="21"/>
          <w:szCs w:val="21"/>
        </w:rPr>
        <w:t>.</w:t>
      </w:r>
    </w:p>
    <w:p w:rsidR="00320227" w:rsidRPr="00C5526A" w:rsidRDefault="00320227" w:rsidP="00320227">
      <w:pPr>
        <w:jc w:val="both"/>
        <w:rPr>
          <w:rFonts w:ascii="Arial" w:hAnsi="Arial" w:cs="Arial"/>
          <w:sz w:val="12"/>
          <w:szCs w:val="12"/>
        </w:rPr>
      </w:pPr>
    </w:p>
    <w:p w:rsidR="00320227" w:rsidRPr="00E656C7" w:rsidRDefault="00320227" w:rsidP="00320227">
      <w:pPr>
        <w:jc w:val="both"/>
        <w:rPr>
          <w:rFonts w:ascii="Arial" w:hAnsi="Arial" w:cs="Arial"/>
          <w:sz w:val="21"/>
          <w:szCs w:val="21"/>
        </w:rPr>
      </w:pPr>
      <w:r w:rsidRPr="00E656C7">
        <w:rPr>
          <w:rFonts w:ascii="Arial" w:hAnsi="Arial" w:cs="Arial"/>
          <w:sz w:val="21"/>
          <w:szCs w:val="21"/>
        </w:rPr>
        <w:t>HSE Mandatory Training:</w:t>
      </w:r>
    </w:p>
    <w:p w:rsidR="00320227" w:rsidRPr="00FF659C" w:rsidRDefault="00320227" w:rsidP="00320227">
      <w:pPr>
        <w:rPr>
          <w:rFonts w:ascii="Arial" w:hAnsi="Arial" w:cs="Arial"/>
          <w:sz w:val="12"/>
          <w:szCs w:val="12"/>
        </w:rPr>
      </w:pPr>
    </w:p>
    <w:tbl>
      <w:tblPr>
        <w:tblStyle w:val="TableGrid"/>
        <w:tblW w:w="0" w:type="auto"/>
        <w:tblInd w:w="198" w:type="dxa"/>
        <w:tblLook w:val="04A0" w:firstRow="1" w:lastRow="0" w:firstColumn="1" w:lastColumn="0" w:noHBand="0" w:noVBand="1"/>
      </w:tblPr>
      <w:tblGrid>
        <w:gridCol w:w="720"/>
        <w:gridCol w:w="3960"/>
        <w:gridCol w:w="1440"/>
        <w:gridCol w:w="2700"/>
      </w:tblGrid>
      <w:tr w:rsidR="00320227" w:rsidRPr="00E656C7" w:rsidTr="00F12082">
        <w:tc>
          <w:tcPr>
            <w:tcW w:w="720" w:type="dxa"/>
          </w:tcPr>
          <w:p w:rsidR="00320227" w:rsidRPr="00E656C7" w:rsidRDefault="00320227" w:rsidP="00F12082">
            <w:pPr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  <w:r w:rsidRPr="00E656C7">
              <w:rPr>
                <w:rFonts w:ascii="Arial" w:hAnsi="Arial" w:cs="Arial"/>
                <w:b/>
                <w:sz w:val="21"/>
                <w:szCs w:val="21"/>
              </w:rPr>
              <w:t>No.</w:t>
            </w:r>
          </w:p>
        </w:tc>
        <w:tc>
          <w:tcPr>
            <w:tcW w:w="3960" w:type="dxa"/>
          </w:tcPr>
          <w:p w:rsidR="00320227" w:rsidRPr="00E656C7" w:rsidRDefault="00320227" w:rsidP="00F12082">
            <w:pPr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  <w:r w:rsidRPr="00E656C7">
              <w:rPr>
                <w:rFonts w:ascii="Arial" w:hAnsi="Arial" w:cs="Arial"/>
                <w:b/>
                <w:sz w:val="21"/>
                <w:szCs w:val="21"/>
              </w:rPr>
              <w:t>Training</w:t>
            </w:r>
          </w:p>
        </w:tc>
        <w:tc>
          <w:tcPr>
            <w:tcW w:w="1440" w:type="dxa"/>
          </w:tcPr>
          <w:p w:rsidR="00320227" w:rsidRPr="00E656C7" w:rsidRDefault="00320227" w:rsidP="00F12082">
            <w:pPr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  <w:r w:rsidRPr="00E656C7">
              <w:rPr>
                <w:rFonts w:ascii="Arial" w:hAnsi="Arial" w:cs="Arial"/>
                <w:b/>
                <w:sz w:val="21"/>
                <w:szCs w:val="21"/>
              </w:rPr>
              <w:t>Orang</w:t>
            </w:r>
          </w:p>
        </w:tc>
        <w:tc>
          <w:tcPr>
            <w:tcW w:w="2700" w:type="dxa"/>
          </w:tcPr>
          <w:p w:rsidR="00320227" w:rsidRPr="00E656C7" w:rsidRDefault="00320227" w:rsidP="00F12082">
            <w:pPr>
              <w:jc w:val="center"/>
              <w:rPr>
                <w:rFonts w:ascii="Arial" w:hAnsi="Arial" w:cs="Arial"/>
                <w:b/>
                <w:sz w:val="21"/>
                <w:szCs w:val="21"/>
              </w:rPr>
            </w:pPr>
            <w:r w:rsidRPr="00E656C7">
              <w:rPr>
                <w:rFonts w:ascii="Arial" w:hAnsi="Arial" w:cs="Arial"/>
                <w:b/>
                <w:sz w:val="21"/>
                <w:szCs w:val="21"/>
              </w:rPr>
              <w:t>Status</w:t>
            </w:r>
          </w:p>
        </w:tc>
      </w:tr>
      <w:tr w:rsidR="00320227" w:rsidRPr="00E656C7" w:rsidTr="00F12082">
        <w:tc>
          <w:tcPr>
            <w:tcW w:w="720" w:type="dxa"/>
          </w:tcPr>
          <w:p w:rsidR="00320227" w:rsidRPr="00E656C7" w:rsidRDefault="00320227" w:rsidP="00F12082">
            <w:pPr>
              <w:rPr>
                <w:rFonts w:ascii="Arial" w:hAnsi="Arial" w:cs="Arial"/>
                <w:sz w:val="21"/>
                <w:szCs w:val="21"/>
              </w:rPr>
            </w:pPr>
            <w:r w:rsidRPr="00E656C7">
              <w:rPr>
                <w:rFonts w:ascii="Arial" w:hAnsi="Arial" w:cs="Arial"/>
                <w:sz w:val="21"/>
                <w:szCs w:val="21"/>
              </w:rPr>
              <w:t>1</w:t>
            </w:r>
          </w:p>
        </w:tc>
        <w:tc>
          <w:tcPr>
            <w:tcW w:w="3960" w:type="dxa"/>
          </w:tcPr>
          <w:p w:rsidR="00320227" w:rsidRPr="00E656C7" w:rsidRDefault="00320227" w:rsidP="00F12082">
            <w:pPr>
              <w:rPr>
                <w:rFonts w:ascii="Arial" w:hAnsi="Arial" w:cs="Arial"/>
                <w:sz w:val="21"/>
                <w:szCs w:val="21"/>
              </w:rPr>
            </w:pPr>
            <w:r w:rsidRPr="00E656C7">
              <w:rPr>
                <w:rFonts w:ascii="Arial" w:hAnsi="Arial" w:cs="Arial"/>
                <w:sz w:val="21"/>
                <w:szCs w:val="21"/>
              </w:rPr>
              <w:t>Intermediate HSE Mandatory (FSB)</w:t>
            </w:r>
          </w:p>
        </w:tc>
        <w:tc>
          <w:tcPr>
            <w:tcW w:w="1440" w:type="dxa"/>
          </w:tcPr>
          <w:p w:rsidR="00320227" w:rsidRPr="00E656C7" w:rsidRDefault="00320227" w:rsidP="00F12082">
            <w:pPr>
              <w:rPr>
                <w:rFonts w:ascii="Arial" w:hAnsi="Arial" w:cs="Arial"/>
                <w:sz w:val="21"/>
                <w:szCs w:val="21"/>
              </w:rPr>
            </w:pPr>
            <w:r w:rsidRPr="00E656C7">
              <w:rPr>
                <w:rFonts w:ascii="Arial" w:hAnsi="Arial" w:cs="Arial"/>
                <w:sz w:val="21"/>
                <w:szCs w:val="21"/>
              </w:rPr>
              <w:t>3</w:t>
            </w:r>
          </w:p>
        </w:tc>
        <w:tc>
          <w:tcPr>
            <w:tcW w:w="2700" w:type="dxa"/>
          </w:tcPr>
          <w:p w:rsidR="00320227" w:rsidRPr="00E656C7" w:rsidRDefault="00320227" w:rsidP="00F12082">
            <w:pPr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E656C7">
              <w:rPr>
                <w:rFonts w:ascii="Arial" w:hAnsi="Arial" w:cs="Arial"/>
                <w:sz w:val="21"/>
                <w:szCs w:val="21"/>
              </w:rPr>
              <w:t>Sudah</w:t>
            </w:r>
            <w:proofErr w:type="spellEnd"/>
            <w:r w:rsidRPr="00E656C7">
              <w:rPr>
                <w:rFonts w:ascii="Arial" w:hAnsi="Arial" w:cs="Arial"/>
                <w:sz w:val="21"/>
                <w:szCs w:val="21"/>
              </w:rPr>
              <w:t xml:space="preserve"> </w:t>
            </w:r>
            <w:proofErr w:type="spellStart"/>
            <w:r w:rsidRPr="00E656C7">
              <w:rPr>
                <w:rFonts w:ascii="Arial" w:hAnsi="Arial" w:cs="Arial"/>
                <w:sz w:val="21"/>
                <w:szCs w:val="21"/>
              </w:rPr>
              <w:t>dilaksanakan</w:t>
            </w:r>
            <w:proofErr w:type="spellEnd"/>
          </w:p>
        </w:tc>
      </w:tr>
      <w:tr w:rsidR="00320227" w:rsidRPr="00E656C7" w:rsidTr="00F12082">
        <w:tc>
          <w:tcPr>
            <w:tcW w:w="720" w:type="dxa"/>
          </w:tcPr>
          <w:p w:rsidR="00320227" w:rsidRPr="00E656C7" w:rsidRDefault="00320227" w:rsidP="00F12082">
            <w:pPr>
              <w:rPr>
                <w:rFonts w:ascii="Arial" w:hAnsi="Arial" w:cs="Arial"/>
                <w:sz w:val="21"/>
                <w:szCs w:val="21"/>
              </w:rPr>
            </w:pPr>
            <w:r w:rsidRPr="00E656C7">
              <w:rPr>
                <w:rFonts w:ascii="Arial" w:hAnsi="Arial" w:cs="Arial"/>
                <w:sz w:val="21"/>
                <w:szCs w:val="21"/>
              </w:rPr>
              <w:t>2</w:t>
            </w:r>
          </w:p>
        </w:tc>
        <w:tc>
          <w:tcPr>
            <w:tcW w:w="3960" w:type="dxa"/>
          </w:tcPr>
          <w:p w:rsidR="00320227" w:rsidRPr="00E656C7" w:rsidRDefault="00320227" w:rsidP="00F12082">
            <w:pPr>
              <w:autoSpaceDE w:val="0"/>
              <w:autoSpaceDN w:val="0"/>
              <w:adjustRightInd w:val="0"/>
              <w:rPr>
                <w:rFonts w:ascii="Arial" w:hAnsi="Arial" w:cs="Arial"/>
                <w:sz w:val="21"/>
                <w:szCs w:val="21"/>
              </w:rPr>
            </w:pPr>
            <w:r w:rsidRPr="00E656C7">
              <w:rPr>
                <w:rFonts w:ascii="Arial" w:hAnsi="Arial" w:cs="Arial"/>
                <w:sz w:val="21"/>
                <w:szCs w:val="21"/>
              </w:rPr>
              <w:t>Intermediate HSE Mandatory for</w:t>
            </w:r>
          </w:p>
          <w:p w:rsidR="00320227" w:rsidRPr="00E656C7" w:rsidRDefault="00320227" w:rsidP="00F12082">
            <w:pPr>
              <w:rPr>
                <w:rFonts w:ascii="Arial" w:hAnsi="Arial" w:cs="Arial"/>
                <w:sz w:val="21"/>
                <w:szCs w:val="21"/>
              </w:rPr>
            </w:pPr>
            <w:r w:rsidRPr="00E656C7">
              <w:rPr>
                <w:rFonts w:ascii="Arial" w:hAnsi="Arial" w:cs="Arial"/>
                <w:sz w:val="21"/>
                <w:szCs w:val="21"/>
              </w:rPr>
              <w:t>Office (OSB)</w:t>
            </w:r>
          </w:p>
        </w:tc>
        <w:tc>
          <w:tcPr>
            <w:tcW w:w="1440" w:type="dxa"/>
          </w:tcPr>
          <w:p w:rsidR="00320227" w:rsidRPr="00E656C7" w:rsidRDefault="00320227" w:rsidP="00F12082">
            <w:pPr>
              <w:rPr>
                <w:rFonts w:ascii="Arial" w:hAnsi="Arial" w:cs="Arial"/>
                <w:sz w:val="21"/>
                <w:szCs w:val="21"/>
              </w:rPr>
            </w:pPr>
            <w:r w:rsidRPr="00E656C7">
              <w:rPr>
                <w:rFonts w:ascii="Arial" w:hAnsi="Arial" w:cs="Arial"/>
                <w:sz w:val="21"/>
                <w:szCs w:val="21"/>
              </w:rPr>
              <w:t>9</w:t>
            </w:r>
          </w:p>
        </w:tc>
        <w:tc>
          <w:tcPr>
            <w:tcW w:w="2700" w:type="dxa"/>
          </w:tcPr>
          <w:p w:rsidR="00320227" w:rsidRPr="00E656C7" w:rsidRDefault="00320227" w:rsidP="00F12082">
            <w:pPr>
              <w:rPr>
                <w:rFonts w:ascii="Arial" w:hAnsi="Arial" w:cs="Arial"/>
                <w:sz w:val="21"/>
                <w:szCs w:val="21"/>
              </w:rPr>
            </w:pPr>
            <w:proofErr w:type="spellStart"/>
            <w:r w:rsidRPr="00E656C7">
              <w:rPr>
                <w:rFonts w:ascii="Arial" w:hAnsi="Arial" w:cs="Arial"/>
                <w:sz w:val="21"/>
                <w:szCs w:val="21"/>
              </w:rPr>
              <w:t>Sudah</w:t>
            </w:r>
            <w:proofErr w:type="spellEnd"/>
            <w:r w:rsidRPr="00E656C7">
              <w:rPr>
                <w:rFonts w:ascii="Arial" w:hAnsi="Arial" w:cs="Arial"/>
                <w:sz w:val="21"/>
                <w:szCs w:val="21"/>
              </w:rPr>
              <w:t xml:space="preserve"> </w:t>
            </w:r>
            <w:proofErr w:type="spellStart"/>
            <w:r w:rsidRPr="00E656C7">
              <w:rPr>
                <w:rFonts w:ascii="Arial" w:hAnsi="Arial" w:cs="Arial"/>
                <w:sz w:val="21"/>
                <w:szCs w:val="21"/>
              </w:rPr>
              <w:t>dilaksanakan</w:t>
            </w:r>
            <w:proofErr w:type="spellEnd"/>
          </w:p>
        </w:tc>
      </w:tr>
    </w:tbl>
    <w:p w:rsidR="00320227" w:rsidRPr="00FF659C" w:rsidRDefault="00320227" w:rsidP="00320227">
      <w:pPr>
        <w:rPr>
          <w:sz w:val="12"/>
          <w:szCs w:val="12"/>
        </w:rPr>
      </w:pPr>
    </w:p>
    <w:p w:rsidR="00320227" w:rsidRDefault="00320227" w:rsidP="00320227">
      <w:pPr>
        <w:rPr>
          <w:rFonts w:ascii="Arial" w:hAnsi="Arial" w:cs="Arial"/>
          <w:sz w:val="22"/>
          <w:szCs w:val="22"/>
        </w:rPr>
      </w:pPr>
      <w:proofErr w:type="spellStart"/>
      <w:r w:rsidRPr="00FC6533">
        <w:rPr>
          <w:rFonts w:ascii="Arial" w:hAnsi="Arial" w:cs="Arial"/>
          <w:sz w:val="22"/>
          <w:szCs w:val="22"/>
        </w:rPr>
        <w:t>Laporan</w:t>
      </w:r>
      <w:proofErr w:type="spellEnd"/>
      <w:r w:rsidRPr="00FC6533">
        <w:rPr>
          <w:rFonts w:ascii="Arial" w:hAnsi="Arial" w:cs="Arial"/>
          <w:sz w:val="22"/>
          <w:szCs w:val="22"/>
        </w:rPr>
        <w:t xml:space="preserve"> HSSE:</w:t>
      </w:r>
    </w:p>
    <w:p w:rsidR="00FF659C" w:rsidRPr="00FF659C" w:rsidRDefault="00FF659C" w:rsidP="00320227">
      <w:pPr>
        <w:rPr>
          <w:rFonts w:ascii="Arial" w:hAnsi="Arial" w:cs="Arial"/>
          <w:sz w:val="12"/>
          <w:szCs w:val="12"/>
        </w:rPr>
      </w:pPr>
    </w:p>
    <w:p w:rsidR="00320227" w:rsidRDefault="00320227" w:rsidP="00320227">
      <w:r>
        <w:rPr>
          <w:noProof/>
        </w:rPr>
        <w:drawing>
          <wp:inline distT="0" distB="0" distL="0" distR="0" wp14:anchorId="093B2E77" wp14:editId="3E724959">
            <wp:extent cx="5072332" cy="2018581"/>
            <wp:effectExtent l="0" t="0" r="14605" b="20320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320227" w:rsidRDefault="00320227" w:rsidP="00320227"/>
    <w:p w:rsidR="00320227" w:rsidRDefault="00320227" w:rsidP="00320227">
      <w:pPr>
        <w:rPr>
          <w:noProof/>
        </w:rPr>
      </w:pPr>
      <w:proofErr w:type="spellStart"/>
      <w:r w:rsidRPr="00E656C7">
        <w:rPr>
          <w:rFonts w:ascii="Arial" w:hAnsi="Arial" w:cs="Arial"/>
          <w:sz w:val="21"/>
          <w:szCs w:val="21"/>
        </w:rPr>
        <w:lastRenderedPageBreak/>
        <w:t>Laporan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Laba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– </w:t>
      </w:r>
      <w:proofErr w:type="spellStart"/>
      <w:r w:rsidRPr="00E656C7">
        <w:rPr>
          <w:rFonts w:ascii="Arial" w:hAnsi="Arial" w:cs="Arial"/>
          <w:sz w:val="21"/>
          <w:szCs w:val="21"/>
        </w:rPr>
        <w:t>Rugi</w:t>
      </w:r>
      <w:proofErr w:type="spellEnd"/>
      <w:r w:rsidRPr="00E656C7">
        <w:rPr>
          <w:rFonts w:ascii="Arial" w:hAnsi="Arial" w:cs="Arial"/>
          <w:sz w:val="21"/>
          <w:szCs w:val="21"/>
        </w:rPr>
        <w:t>:</w:t>
      </w:r>
      <w:r w:rsidRPr="00E656C7">
        <w:rPr>
          <w:rFonts w:ascii="Arial" w:hAnsi="Arial" w:cs="Arial"/>
          <w:sz w:val="21"/>
          <w:szCs w:val="21"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D2212E">
        <w:rPr>
          <w:sz w:val="12"/>
          <w:szCs w:val="12"/>
        </w:rPr>
        <w:tab/>
      </w:r>
      <w:r>
        <w:rPr>
          <w:noProof/>
        </w:rPr>
        <w:drawing>
          <wp:inline distT="0" distB="0" distL="0" distR="0" wp14:anchorId="4174A510" wp14:editId="32ED2676">
            <wp:extent cx="6107502" cy="5098212"/>
            <wp:effectExtent l="0" t="0" r="26670" b="26670"/>
            <wp:docPr id="12" name="Chart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320227" w:rsidRDefault="00320227" w:rsidP="00320227">
      <w:pPr>
        <w:rPr>
          <w:noProof/>
        </w:rPr>
      </w:pPr>
    </w:p>
    <w:p w:rsidR="00320227" w:rsidRPr="00E656C7" w:rsidRDefault="00320227" w:rsidP="00320227">
      <w:pPr>
        <w:rPr>
          <w:rFonts w:ascii="Arial" w:hAnsi="Arial" w:cs="Arial"/>
          <w:sz w:val="21"/>
          <w:szCs w:val="21"/>
        </w:rPr>
      </w:pPr>
      <w:proofErr w:type="spellStart"/>
      <w:proofErr w:type="gramStart"/>
      <w:r w:rsidRPr="00E656C7">
        <w:rPr>
          <w:rFonts w:ascii="Arial" w:hAnsi="Arial" w:cs="Arial"/>
          <w:sz w:val="21"/>
          <w:szCs w:val="21"/>
        </w:rPr>
        <w:t>Sampai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bulan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September 2012, </w:t>
      </w:r>
      <w:proofErr w:type="spellStart"/>
      <w:r w:rsidRPr="00E656C7">
        <w:rPr>
          <w:rFonts w:ascii="Arial" w:hAnsi="Arial" w:cs="Arial"/>
          <w:sz w:val="21"/>
          <w:szCs w:val="21"/>
        </w:rPr>
        <w:t>laba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bersih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Pertagas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tercatat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di </w:t>
      </w:r>
      <w:proofErr w:type="spellStart"/>
      <w:r w:rsidRPr="00E656C7">
        <w:rPr>
          <w:rFonts w:ascii="Arial" w:hAnsi="Arial" w:cs="Arial"/>
          <w:sz w:val="21"/>
          <w:szCs w:val="21"/>
        </w:rPr>
        <w:t>nilai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USD.</w:t>
      </w:r>
      <w:proofErr w:type="gram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gramStart"/>
      <w:r w:rsidRPr="00E656C7">
        <w:rPr>
          <w:rFonts w:ascii="Arial" w:hAnsi="Arial" w:cs="Arial"/>
          <w:sz w:val="21"/>
          <w:szCs w:val="21"/>
        </w:rPr>
        <w:t xml:space="preserve">103,247,880 </w:t>
      </w:r>
      <w:proofErr w:type="spellStart"/>
      <w:r w:rsidRPr="00E656C7">
        <w:rPr>
          <w:rFonts w:ascii="Arial" w:hAnsi="Arial" w:cs="Arial"/>
          <w:sz w:val="21"/>
          <w:szCs w:val="21"/>
        </w:rPr>
        <w:t>atau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90% </w:t>
      </w:r>
      <w:proofErr w:type="spellStart"/>
      <w:r w:rsidRPr="00E656C7">
        <w:rPr>
          <w:rFonts w:ascii="Arial" w:hAnsi="Arial" w:cs="Arial"/>
          <w:sz w:val="21"/>
          <w:szCs w:val="21"/>
        </w:rPr>
        <w:t>dari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target RKAP 2012 </w:t>
      </w:r>
      <w:proofErr w:type="spellStart"/>
      <w:r w:rsidRPr="00E656C7">
        <w:rPr>
          <w:rFonts w:ascii="Arial" w:hAnsi="Arial" w:cs="Arial"/>
          <w:sz w:val="21"/>
          <w:szCs w:val="21"/>
        </w:rPr>
        <w:t>yakni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sebesar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USD.</w:t>
      </w:r>
      <w:proofErr w:type="gramEnd"/>
      <w:r w:rsidRPr="00E656C7">
        <w:rPr>
          <w:rFonts w:ascii="Arial" w:hAnsi="Arial" w:cs="Arial"/>
          <w:sz w:val="21"/>
          <w:szCs w:val="21"/>
        </w:rPr>
        <w:t xml:space="preserve"> 114,944,613. </w:t>
      </w:r>
    </w:p>
    <w:p w:rsidR="00320227" w:rsidRPr="00E656C7" w:rsidRDefault="00320227" w:rsidP="00320227">
      <w:pPr>
        <w:rPr>
          <w:rFonts w:ascii="Arial" w:hAnsi="Arial" w:cs="Arial"/>
          <w:sz w:val="21"/>
          <w:szCs w:val="21"/>
        </w:rPr>
      </w:pPr>
    </w:p>
    <w:p w:rsidR="00320227" w:rsidRPr="00E656C7" w:rsidRDefault="00320227" w:rsidP="00320227">
      <w:pPr>
        <w:rPr>
          <w:rFonts w:ascii="Arial" w:hAnsi="Arial" w:cs="Arial"/>
          <w:b/>
          <w:sz w:val="21"/>
          <w:szCs w:val="21"/>
        </w:rPr>
      </w:pPr>
      <w:proofErr w:type="spellStart"/>
      <w:r w:rsidRPr="00E656C7">
        <w:rPr>
          <w:rFonts w:ascii="Arial" w:hAnsi="Arial" w:cs="Arial"/>
          <w:b/>
          <w:sz w:val="21"/>
          <w:szCs w:val="21"/>
        </w:rPr>
        <w:t>Progres</w:t>
      </w:r>
      <w:proofErr w:type="spellEnd"/>
      <w:r w:rsidRPr="00E656C7">
        <w:rPr>
          <w:rFonts w:ascii="Arial" w:hAnsi="Arial" w:cs="Arial"/>
          <w:b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/>
          <w:sz w:val="21"/>
          <w:szCs w:val="21"/>
        </w:rPr>
        <w:t>Proyek</w:t>
      </w:r>
      <w:proofErr w:type="spellEnd"/>
      <w:r w:rsidRPr="00E656C7">
        <w:rPr>
          <w:rFonts w:ascii="Arial" w:hAnsi="Arial" w:cs="Arial"/>
          <w:b/>
          <w:sz w:val="21"/>
          <w:szCs w:val="21"/>
        </w:rPr>
        <w:t xml:space="preserve"> yang </w:t>
      </w:r>
      <w:proofErr w:type="spellStart"/>
      <w:r w:rsidRPr="00E656C7">
        <w:rPr>
          <w:rFonts w:ascii="Arial" w:hAnsi="Arial" w:cs="Arial"/>
          <w:b/>
          <w:sz w:val="21"/>
          <w:szCs w:val="21"/>
        </w:rPr>
        <w:t>perlu</w:t>
      </w:r>
      <w:proofErr w:type="spellEnd"/>
      <w:r w:rsidRPr="00E656C7">
        <w:rPr>
          <w:rFonts w:ascii="Arial" w:hAnsi="Arial" w:cs="Arial"/>
          <w:b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/>
          <w:sz w:val="21"/>
          <w:szCs w:val="21"/>
        </w:rPr>
        <w:t>mendapat</w:t>
      </w:r>
      <w:proofErr w:type="spellEnd"/>
      <w:r w:rsidRPr="00E656C7">
        <w:rPr>
          <w:rFonts w:ascii="Arial" w:hAnsi="Arial" w:cs="Arial"/>
          <w:b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/>
          <w:sz w:val="21"/>
          <w:szCs w:val="21"/>
        </w:rPr>
        <w:t>perhatian</w:t>
      </w:r>
      <w:proofErr w:type="spellEnd"/>
      <w:r w:rsidRPr="00E656C7">
        <w:rPr>
          <w:rFonts w:ascii="Arial" w:hAnsi="Arial" w:cs="Arial"/>
          <w:b/>
          <w:sz w:val="21"/>
          <w:szCs w:val="21"/>
        </w:rPr>
        <w:t>:</w:t>
      </w:r>
    </w:p>
    <w:p w:rsidR="00320227" w:rsidRPr="00E656C7" w:rsidRDefault="00320227" w:rsidP="00320227">
      <w:pPr>
        <w:rPr>
          <w:rFonts w:ascii="Arial" w:hAnsi="Arial" w:cs="Arial"/>
          <w:b/>
          <w:sz w:val="21"/>
          <w:szCs w:val="21"/>
        </w:rPr>
      </w:pPr>
    </w:p>
    <w:p w:rsidR="00320227" w:rsidRPr="00E656C7" w:rsidRDefault="00320227" w:rsidP="00320227">
      <w:pPr>
        <w:pStyle w:val="ListParagraph"/>
        <w:numPr>
          <w:ilvl w:val="0"/>
          <w:numId w:val="10"/>
        </w:numPr>
        <w:rPr>
          <w:rFonts w:ascii="Arial" w:hAnsi="Arial" w:cs="Arial"/>
          <w:sz w:val="21"/>
          <w:szCs w:val="21"/>
        </w:rPr>
      </w:pPr>
      <w:r w:rsidRPr="00E656C7">
        <w:rPr>
          <w:rFonts w:ascii="Arial" w:hAnsi="Arial" w:cs="Arial"/>
          <w:sz w:val="21"/>
          <w:szCs w:val="21"/>
        </w:rPr>
        <w:t>CNG Jakarta</w:t>
      </w:r>
    </w:p>
    <w:p w:rsidR="00320227" w:rsidRPr="00E656C7" w:rsidRDefault="00320227" w:rsidP="007D2EFF">
      <w:pPr>
        <w:pStyle w:val="ListParagraph"/>
        <w:tabs>
          <w:tab w:val="left" w:pos="810"/>
        </w:tabs>
        <w:ind w:left="810"/>
        <w:jc w:val="both"/>
        <w:rPr>
          <w:rFonts w:ascii="Arial" w:hAnsi="Arial" w:cs="Arial"/>
          <w:sz w:val="21"/>
          <w:szCs w:val="21"/>
        </w:rPr>
      </w:pPr>
      <w:proofErr w:type="spellStart"/>
      <w:r w:rsidRPr="00E656C7">
        <w:rPr>
          <w:rFonts w:ascii="Arial" w:hAnsi="Arial" w:cs="Arial"/>
          <w:sz w:val="21"/>
          <w:szCs w:val="21"/>
        </w:rPr>
        <w:t>Berdasarkan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rapat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koordinasi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dengan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SVP Gas &amp; Power </w:t>
      </w:r>
      <w:proofErr w:type="spellStart"/>
      <w:r w:rsidRPr="00E656C7">
        <w:rPr>
          <w:rFonts w:ascii="Arial" w:hAnsi="Arial" w:cs="Arial"/>
          <w:sz w:val="21"/>
          <w:szCs w:val="21"/>
        </w:rPr>
        <w:t>diputuskan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bahwa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lokasi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Mother Station di </w:t>
      </w:r>
      <w:proofErr w:type="spellStart"/>
      <w:r w:rsidRPr="00E656C7">
        <w:rPr>
          <w:rFonts w:ascii="Arial" w:hAnsi="Arial" w:cs="Arial"/>
          <w:sz w:val="21"/>
          <w:szCs w:val="21"/>
        </w:rPr>
        <w:t>Bitung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dinilai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kurang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efisien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untuk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menyuplai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Daughter Station </w:t>
      </w:r>
      <w:proofErr w:type="spellStart"/>
      <w:r w:rsidRPr="00E656C7">
        <w:rPr>
          <w:rFonts w:ascii="Arial" w:hAnsi="Arial" w:cs="Arial"/>
          <w:sz w:val="21"/>
          <w:szCs w:val="21"/>
        </w:rPr>
        <w:t>untuk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CNG Transportation </w:t>
      </w:r>
      <w:proofErr w:type="spellStart"/>
      <w:r w:rsidRPr="00E656C7">
        <w:rPr>
          <w:rFonts w:ascii="Arial" w:hAnsi="Arial" w:cs="Arial"/>
          <w:sz w:val="21"/>
          <w:szCs w:val="21"/>
        </w:rPr>
        <w:t>Alternatif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lainnya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segera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dilakukan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kajian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untuk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di </w:t>
      </w:r>
      <w:proofErr w:type="spellStart"/>
      <w:r w:rsidRPr="00E656C7">
        <w:rPr>
          <w:rFonts w:ascii="Arial" w:hAnsi="Arial" w:cs="Arial"/>
          <w:sz w:val="21"/>
          <w:szCs w:val="21"/>
        </w:rPr>
        <w:t>Nagrek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E656C7">
        <w:rPr>
          <w:rFonts w:ascii="Arial" w:hAnsi="Arial" w:cs="Arial"/>
          <w:sz w:val="21"/>
          <w:szCs w:val="21"/>
        </w:rPr>
        <w:t>Muara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Karang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E656C7">
        <w:rPr>
          <w:rFonts w:ascii="Arial" w:hAnsi="Arial" w:cs="Arial"/>
          <w:sz w:val="21"/>
          <w:szCs w:val="21"/>
        </w:rPr>
        <w:t>Tanjung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Priuk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E656C7">
        <w:rPr>
          <w:rFonts w:ascii="Arial" w:hAnsi="Arial" w:cs="Arial"/>
          <w:sz w:val="21"/>
          <w:szCs w:val="21"/>
        </w:rPr>
        <w:t>Pamulang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dan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BSD.</w:t>
      </w:r>
    </w:p>
    <w:p w:rsidR="00320227" w:rsidRPr="00E656C7" w:rsidRDefault="00320227" w:rsidP="00320227">
      <w:pPr>
        <w:pStyle w:val="ListParagraph"/>
        <w:tabs>
          <w:tab w:val="left" w:pos="450"/>
        </w:tabs>
        <w:ind w:left="450"/>
        <w:rPr>
          <w:rFonts w:ascii="Arial" w:hAnsi="Arial" w:cs="Arial"/>
          <w:sz w:val="21"/>
          <w:szCs w:val="21"/>
        </w:rPr>
      </w:pPr>
    </w:p>
    <w:p w:rsidR="00320227" w:rsidRPr="00E656C7" w:rsidRDefault="00320227" w:rsidP="007D2EFF">
      <w:pPr>
        <w:pStyle w:val="ListParagraph"/>
        <w:numPr>
          <w:ilvl w:val="0"/>
          <w:numId w:val="10"/>
        </w:numPr>
        <w:tabs>
          <w:tab w:val="left" w:pos="450"/>
        </w:tabs>
        <w:jc w:val="both"/>
        <w:rPr>
          <w:rFonts w:ascii="Arial" w:hAnsi="Arial" w:cs="Arial"/>
          <w:sz w:val="21"/>
          <w:szCs w:val="21"/>
        </w:rPr>
      </w:pPr>
      <w:r w:rsidRPr="00E656C7">
        <w:rPr>
          <w:rFonts w:ascii="Arial" w:hAnsi="Arial" w:cs="Arial"/>
          <w:sz w:val="21"/>
          <w:szCs w:val="21"/>
        </w:rPr>
        <w:t>NGL Sumatera Selatan</w:t>
      </w:r>
    </w:p>
    <w:p w:rsidR="00320227" w:rsidRPr="00FC6533" w:rsidRDefault="00320227" w:rsidP="007D2EFF">
      <w:pPr>
        <w:pStyle w:val="ListParagraph"/>
        <w:tabs>
          <w:tab w:val="left" w:pos="450"/>
        </w:tabs>
        <w:ind w:left="810"/>
        <w:jc w:val="both"/>
        <w:rPr>
          <w:rFonts w:ascii="Arial" w:hAnsi="Arial" w:cs="Arial"/>
          <w:sz w:val="22"/>
          <w:szCs w:val="22"/>
        </w:rPr>
      </w:pPr>
      <w:proofErr w:type="spellStart"/>
      <w:r w:rsidRPr="00E656C7">
        <w:rPr>
          <w:rFonts w:ascii="Arial" w:hAnsi="Arial" w:cs="Arial"/>
          <w:sz w:val="21"/>
          <w:szCs w:val="21"/>
        </w:rPr>
        <w:t>Proyek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Natural Gas </w:t>
      </w:r>
      <w:proofErr w:type="spellStart"/>
      <w:r w:rsidRPr="00E656C7">
        <w:rPr>
          <w:rFonts w:ascii="Arial" w:hAnsi="Arial" w:cs="Arial"/>
          <w:sz w:val="21"/>
          <w:szCs w:val="21"/>
        </w:rPr>
        <w:t>Liquification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Sumatera Selatan </w:t>
      </w:r>
      <w:proofErr w:type="spellStart"/>
      <w:r w:rsidRPr="00E656C7">
        <w:rPr>
          <w:rFonts w:ascii="Arial" w:hAnsi="Arial" w:cs="Arial"/>
          <w:sz w:val="21"/>
          <w:szCs w:val="21"/>
        </w:rPr>
        <w:t>hingga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akhir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Sepetembermencapai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progressEPCC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99</w:t>
      </w:r>
      <w:proofErr w:type="gramStart"/>
      <w:r w:rsidRPr="00E656C7">
        <w:rPr>
          <w:rFonts w:ascii="Arial" w:hAnsi="Arial" w:cs="Arial"/>
          <w:sz w:val="21"/>
          <w:szCs w:val="21"/>
        </w:rPr>
        <w:t>,83</w:t>
      </w:r>
      <w:proofErr w:type="gramEnd"/>
      <w:r w:rsidRPr="00E656C7">
        <w:rPr>
          <w:rFonts w:ascii="Arial" w:hAnsi="Arial" w:cs="Arial"/>
          <w:sz w:val="21"/>
          <w:szCs w:val="21"/>
        </w:rPr>
        <w:t xml:space="preserve">% (target 100%), </w:t>
      </w:r>
      <w:proofErr w:type="spellStart"/>
      <w:r w:rsidRPr="00E656C7">
        <w:rPr>
          <w:rFonts w:ascii="Arial" w:hAnsi="Arial" w:cs="Arial"/>
          <w:sz w:val="21"/>
          <w:szCs w:val="21"/>
        </w:rPr>
        <w:t>sementara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untuk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progress </w:t>
      </w:r>
      <w:proofErr w:type="spellStart"/>
      <w:r w:rsidRPr="00E656C7">
        <w:rPr>
          <w:rFonts w:ascii="Arial" w:hAnsi="Arial" w:cs="Arial"/>
          <w:sz w:val="21"/>
          <w:szCs w:val="21"/>
        </w:rPr>
        <w:t>Konstruksi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mencapai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99,83% (Target 100%). </w:t>
      </w:r>
      <w:proofErr w:type="spellStart"/>
      <w:proofErr w:type="gramStart"/>
      <w:r w:rsidRPr="00E656C7">
        <w:rPr>
          <w:rFonts w:ascii="Arial" w:hAnsi="Arial" w:cs="Arial"/>
          <w:sz w:val="21"/>
          <w:szCs w:val="21"/>
        </w:rPr>
        <w:t>Atas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kemunduran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tersebut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rencana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onstream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adalah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November 2012.</w:t>
      </w:r>
      <w:proofErr w:type="gramEnd"/>
    </w:p>
    <w:p w:rsidR="00320227" w:rsidRPr="00FC6533" w:rsidRDefault="00320227" w:rsidP="007D2EFF">
      <w:pPr>
        <w:pStyle w:val="ListParagraph"/>
        <w:tabs>
          <w:tab w:val="left" w:pos="450"/>
        </w:tabs>
        <w:jc w:val="both"/>
        <w:rPr>
          <w:rFonts w:ascii="Arial" w:hAnsi="Arial" w:cs="Arial"/>
          <w:sz w:val="22"/>
          <w:szCs w:val="22"/>
        </w:rPr>
      </w:pPr>
    </w:p>
    <w:p w:rsidR="00320227" w:rsidRPr="00E656C7" w:rsidRDefault="00320227" w:rsidP="007D2EFF">
      <w:pPr>
        <w:pStyle w:val="ListParagraph"/>
        <w:numPr>
          <w:ilvl w:val="0"/>
          <w:numId w:val="10"/>
        </w:numPr>
        <w:tabs>
          <w:tab w:val="left" w:pos="810"/>
        </w:tabs>
        <w:jc w:val="both"/>
        <w:rPr>
          <w:rFonts w:ascii="Arial" w:hAnsi="Arial" w:cs="Arial"/>
          <w:sz w:val="21"/>
          <w:szCs w:val="21"/>
        </w:rPr>
      </w:pPr>
      <w:r w:rsidRPr="00E656C7">
        <w:rPr>
          <w:rFonts w:ascii="Arial" w:hAnsi="Arial" w:cs="Arial"/>
          <w:bCs/>
          <w:sz w:val="21"/>
          <w:szCs w:val="21"/>
        </w:rPr>
        <w:lastRenderedPageBreak/>
        <w:t xml:space="preserve">Pembangunan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Pipa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Minyak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Mentah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Tempino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–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Plaju</w:t>
      </w:r>
      <w:proofErr w:type="spellEnd"/>
    </w:p>
    <w:p w:rsidR="00320227" w:rsidRPr="00E656C7" w:rsidRDefault="00320227" w:rsidP="007D2EFF">
      <w:pPr>
        <w:pStyle w:val="ListParagraph"/>
        <w:tabs>
          <w:tab w:val="left" w:pos="810"/>
        </w:tabs>
        <w:ind w:left="810" w:hanging="450"/>
        <w:jc w:val="both"/>
        <w:rPr>
          <w:rFonts w:ascii="Arial" w:hAnsi="Arial" w:cs="Arial"/>
          <w:bCs/>
          <w:sz w:val="21"/>
          <w:szCs w:val="21"/>
        </w:rPr>
      </w:pPr>
      <w:r w:rsidRPr="00E656C7">
        <w:rPr>
          <w:rFonts w:ascii="Arial" w:hAnsi="Arial" w:cs="Arial"/>
          <w:bCs/>
          <w:sz w:val="21"/>
          <w:szCs w:val="21"/>
        </w:rPr>
        <w:tab/>
        <w:t xml:space="preserve">Progress EPC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akhir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September 2012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sebesar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80</w:t>
      </w:r>
      <w:proofErr w:type="gramStart"/>
      <w:r w:rsidRPr="00E656C7">
        <w:rPr>
          <w:rFonts w:ascii="Arial" w:hAnsi="Arial" w:cs="Arial"/>
          <w:bCs/>
          <w:sz w:val="21"/>
          <w:szCs w:val="21"/>
        </w:rPr>
        <w:t>,68</w:t>
      </w:r>
      <w:proofErr w:type="gramEnd"/>
      <w:r w:rsidRPr="00E656C7">
        <w:rPr>
          <w:rFonts w:ascii="Arial" w:hAnsi="Arial" w:cs="Arial"/>
          <w:bCs/>
          <w:sz w:val="21"/>
          <w:szCs w:val="21"/>
        </w:rPr>
        <w:t xml:space="preserve">% (target 99,83%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dan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EPCC 99,43% (target 100%). </w:t>
      </w:r>
      <w:proofErr w:type="gramStart"/>
      <w:r w:rsidRPr="00E656C7">
        <w:rPr>
          <w:rFonts w:ascii="Arial" w:hAnsi="Arial" w:cs="Arial"/>
          <w:bCs/>
          <w:sz w:val="21"/>
          <w:szCs w:val="21"/>
        </w:rPr>
        <w:t xml:space="preserve">Target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penyelesaian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proyek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2012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berpotensi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mengalami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keterlambatan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>.</w:t>
      </w:r>
      <w:proofErr w:type="gramEnd"/>
    </w:p>
    <w:p w:rsidR="00320227" w:rsidRPr="00E656C7" w:rsidRDefault="00320227" w:rsidP="007D2EFF">
      <w:pPr>
        <w:pStyle w:val="ListParagraph"/>
        <w:tabs>
          <w:tab w:val="left" w:pos="810"/>
        </w:tabs>
        <w:ind w:left="810" w:hanging="450"/>
        <w:jc w:val="both"/>
        <w:rPr>
          <w:rFonts w:ascii="Arial" w:hAnsi="Arial" w:cs="Arial"/>
          <w:bCs/>
          <w:sz w:val="21"/>
          <w:szCs w:val="21"/>
        </w:rPr>
      </w:pPr>
    </w:p>
    <w:p w:rsidR="00320227" w:rsidRPr="00E656C7" w:rsidRDefault="00320227" w:rsidP="007D2EFF">
      <w:pPr>
        <w:pStyle w:val="ListParagraph"/>
        <w:numPr>
          <w:ilvl w:val="0"/>
          <w:numId w:val="10"/>
        </w:numPr>
        <w:tabs>
          <w:tab w:val="left" w:pos="810"/>
        </w:tabs>
        <w:jc w:val="both"/>
        <w:rPr>
          <w:rFonts w:ascii="Arial" w:hAnsi="Arial" w:cs="Arial"/>
          <w:bCs/>
          <w:sz w:val="21"/>
          <w:szCs w:val="21"/>
        </w:rPr>
      </w:pPr>
      <w:r w:rsidRPr="00E656C7">
        <w:rPr>
          <w:rFonts w:ascii="Arial" w:hAnsi="Arial" w:cs="Arial"/>
          <w:bCs/>
          <w:sz w:val="21"/>
          <w:szCs w:val="21"/>
        </w:rPr>
        <w:t xml:space="preserve">Pembangunan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Pipa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Gas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Simenggaris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–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Bunyu</w:t>
      </w:r>
      <w:proofErr w:type="spellEnd"/>
    </w:p>
    <w:p w:rsidR="00320227" w:rsidRPr="00E656C7" w:rsidRDefault="00320227" w:rsidP="007D2EFF">
      <w:pPr>
        <w:pStyle w:val="ListParagraph"/>
        <w:tabs>
          <w:tab w:val="left" w:pos="810"/>
        </w:tabs>
        <w:ind w:left="810"/>
        <w:jc w:val="both"/>
        <w:rPr>
          <w:rFonts w:ascii="Arial" w:hAnsi="Arial" w:cs="Arial"/>
          <w:bCs/>
          <w:sz w:val="21"/>
          <w:szCs w:val="21"/>
        </w:rPr>
      </w:pPr>
      <w:proofErr w:type="spellStart"/>
      <w:proofErr w:type="gramStart"/>
      <w:r w:rsidRPr="00E656C7">
        <w:rPr>
          <w:rFonts w:ascii="Arial" w:hAnsi="Arial" w:cs="Arial"/>
          <w:bCs/>
          <w:sz w:val="21"/>
          <w:szCs w:val="21"/>
        </w:rPr>
        <w:t>Proyek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pembangunan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pipa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gas 10”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oleh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konsorsium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Pertamina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Gas – Medco Gas Indonesia (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Konsorsium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)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dari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Gas JOB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Pertamina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– Medco EP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Simenggaris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(JOB P-MEPS)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ke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kilang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Methanol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Bunyu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(KMB).</w:t>
      </w:r>
      <w:proofErr w:type="gramEnd"/>
    </w:p>
    <w:p w:rsidR="00320227" w:rsidRPr="00E656C7" w:rsidRDefault="00320227" w:rsidP="007D2EFF">
      <w:pPr>
        <w:pStyle w:val="ListParagraph"/>
        <w:tabs>
          <w:tab w:val="left" w:pos="810"/>
        </w:tabs>
        <w:ind w:left="810"/>
        <w:jc w:val="both"/>
        <w:rPr>
          <w:rFonts w:ascii="Arial" w:hAnsi="Arial" w:cs="Arial"/>
          <w:bCs/>
          <w:sz w:val="21"/>
          <w:szCs w:val="21"/>
        </w:rPr>
      </w:pPr>
      <w:proofErr w:type="spellStart"/>
      <w:r w:rsidRPr="00E656C7">
        <w:rPr>
          <w:rFonts w:ascii="Arial" w:hAnsi="Arial" w:cs="Arial"/>
          <w:bCs/>
          <w:sz w:val="21"/>
          <w:szCs w:val="21"/>
        </w:rPr>
        <w:t>Sudah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dilakukan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penunjukan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PT Medco Downstream Indonesia (MDI)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selaku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r w:rsidRPr="00957164">
        <w:rPr>
          <w:rFonts w:ascii="Arial" w:hAnsi="Arial" w:cs="Arial"/>
          <w:bCs/>
          <w:i/>
          <w:sz w:val="21"/>
          <w:szCs w:val="21"/>
        </w:rPr>
        <w:t xml:space="preserve">end </w:t>
      </w:r>
      <w:proofErr w:type="spellStart"/>
      <w:r w:rsidRPr="00957164">
        <w:rPr>
          <w:rFonts w:ascii="Arial" w:hAnsi="Arial" w:cs="Arial"/>
          <w:bCs/>
          <w:i/>
          <w:sz w:val="21"/>
          <w:szCs w:val="21"/>
        </w:rPr>
        <w:t>offtaker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di KMB,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kunjungan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ke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Kabupaten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Tana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Tidung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oleh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GM JOB P-MEPS,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perwakilan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Direksi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Pertamina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dan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Medco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Energi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Internasional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awal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September 2012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untuk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penyelesaian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ijin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prinsip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. </w:t>
      </w:r>
    </w:p>
    <w:p w:rsidR="00320227" w:rsidRPr="00E656C7" w:rsidRDefault="00320227" w:rsidP="007D2EFF">
      <w:pPr>
        <w:pStyle w:val="ListParagraph"/>
        <w:tabs>
          <w:tab w:val="left" w:pos="810"/>
        </w:tabs>
        <w:ind w:left="810"/>
        <w:jc w:val="both"/>
        <w:rPr>
          <w:rFonts w:ascii="Arial" w:hAnsi="Arial" w:cs="Arial"/>
          <w:bCs/>
          <w:sz w:val="21"/>
          <w:szCs w:val="21"/>
        </w:rPr>
      </w:pPr>
      <w:r w:rsidRPr="00E656C7">
        <w:rPr>
          <w:rFonts w:ascii="Arial" w:hAnsi="Arial" w:cs="Arial"/>
          <w:bCs/>
          <w:sz w:val="21"/>
          <w:szCs w:val="21"/>
        </w:rPr>
        <w:t xml:space="preserve">BPMIGAS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juga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mulai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mengkaji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untuk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menjual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langsung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gas di pl</w:t>
      </w:r>
      <w:r w:rsidR="00957164">
        <w:rPr>
          <w:rFonts w:ascii="Arial" w:hAnsi="Arial" w:cs="Arial"/>
          <w:bCs/>
          <w:sz w:val="21"/>
          <w:szCs w:val="21"/>
        </w:rPr>
        <w:t>a</w:t>
      </w:r>
      <w:r w:rsidRPr="00E656C7">
        <w:rPr>
          <w:rFonts w:ascii="Arial" w:hAnsi="Arial" w:cs="Arial"/>
          <w:bCs/>
          <w:sz w:val="21"/>
          <w:szCs w:val="21"/>
        </w:rPr>
        <w:t>nt</w:t>
      </w:r>
      <w:r w:rsidR="00957164">
        <w:rPr>
          <w:rFonts w:ascii="Arial" w:hAnsi="Arial" w:cs="Arial"/>
          <w:bCs/>
          <w:sz w:val="21"/>
          <w:szCs w:val="21"/>
        </w:rPr>
        <w:t xml:space="preserve"> </w:t>
      </w:r>
      <w:r w:rsidRPr="00E656C7">
        <w:rPr>
          <w:rFonts w:ascii="Arial" w:hAnsi="Arial" w:cs="Arial"/>
          <w:bCs/>
          <w:sz w:val="21"/>
          <w:szCs w:val="21"/>
        </w:rPr>
        <w:t xml:space="preserve">gate KMB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melalui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skema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penyaluran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dengan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menggunakan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pipa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dedicated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hulu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,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ini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adalah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risiko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proofErr w:type="gramStart"/>
      <w:r w:rsidRPr="00E656C7">
        <w:rPr>
          <w:rFonts w:ascii="Arial" w:hAnsi="Arial" w:cs="Arial"/>
          <w:bCs/>
          <w:sz w:val="21"/>
          <w:szCs w:val="21"/>
        </w:rPr>
        <w:t>akan</w:t>
      </w:r>
      <w:proofErr w:type="spellEnd"/>
      <w:proofErr w:type="gram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kehilangan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bisnis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dan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kerugian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bagi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bCs/>
          <w:sz w:val="21"/>
          <w:szCs w:val="21"/>
        </w:rPr>
        <w:t>konsorsium</w:t>
      </w:r>
      <w:proofErr w:type="spellEnd"/>
      <w:r w:rsidRPr="00E656C7">
        <w:rPr>
          <w:rFonts w:ascii="Arial" w:hAnsi="Arial" w:cs="Arial"/>
          <w:bCs/>
          <w:sz w:val="21"/>
          <w:szCs w:val="21"/>
        </w:rPr>
        <w:t xml:space="preserve">. </w:t>
      </w:r>
    </w:p>
    <w:p w:rsidR="00F005CD" w:rsidRPr="00E656C7" w:rsidRDefault="00F005CD" w:rsidP="007D2EFF">
      <w:pPr>
        <w:pStyle w:val="ListParagraph"/>
        <w:tabs>
          <w:tab w:val="left" w:pos="810"/>
        </w:tabs>
        <w:ind w:left="810"/>
        <w:jc w:val="both"/>
        <w:rPr>
          <w:rFonts w:ascii="Arial" w:hAnsi="Arial" w:cs="Arial"/>
          <w:bCs/>
          <w:sz w:val="21"/>
          <w:szCs w:val="21"/>
        </w:rPr>
      </w:pPr>
    </w:p>
    <w:p w:rsidR="00F005CD" w:rsidRPr="00D34D3A" w:rsidRDefault="00F005CD" w:rsidP="001F5D2B">
      <w:pPr>
        <w:pStyle w:val="ListParagraph"/>
        <w:numPr>
          <w:ilvl w:val="0"/>
          <w:numId w:val="12"/>
        </w:numPr>
        <w:tabs>
          <w:tab w:val="left" w:pos="450"/>
        </w:tabs>
        <w:ind w:hanging="1080"/>
        <w:jc w:val="both"/>
        <w:rPr>
          <w:rFonts w:ascii="Arial" w:hAnsi="Arial" w:cs="Arial"/>
          <w:b/>
          <w:bCs/>
          <w:sz w:val="28"/>
          <w:szCs w:val="28"/>
        </w:rPr>
      </w:pPr>
      <w:r w:rsidRPr="00D34D3A">
        <w:rPr>
          <w:rFonts w:ascii="Arial" w:hAnsi="Arial" w:cs="Arial"/>
          <w:b/>
          <w:bCs/>
          <w:sz w:val="28"/>
          <w:szCs w:val="28"/>
        </w:rPr>
        <w:t xml:space="preserve">PT. </w:t>
      </w:r>
      <w:proofErr w:type="spellStart"/>
      <w:r w:rsidRPr="00D34D3A">
        <w:rPr>
          <w:rFonts w:ascii="Arial" w:hAnsi="Arial" w:cs="Arial"/>
          <w:b/>
          <w:bCs/>
          <w:sz w:val="28"/>
          <w:szCs w:val="28"/>
        </w:rPr>
        <w:t>Donggi</w:t>
      </w:r>
      <w:proofErr w:type="spellEnd"/>
      <w:r w:rsidRPr="00D34D3A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D34D3A">
        <w:rPr>
          <w:rFonts w:ascii="Arial" w:hAnsi="Arial" w:cs="Arial"/>
          <w:b/>
          <w:bCs/>
          <w:sz w:val="28"/>
          <w:szCs w:val="28"/>
        </w:rPr>
        <w:t>Senoro</w:t>
      </w:r>
      <w:proofErr w:type="spellEnd"/>
      <w:r w:rsidRPr="00D34D3A">
        <w:rPr>
          <w:rFonts w:ascii="Arial" w:hAnsi="Arial" w:cs="Arial"/>
          <w:b/>
          <w:bCs/>
          <w:sz w:val="28"/>
          <w:szCs w:val="28"/>
        </w:rPr>
        <w:t xml:space="preserve"> LNG</w:t>
      </w:r>
    </w:p>
    <w:p w:rsidR="001F5D2B" w:rsidRPr="00E656C7" w:rsidRDefault="001F5D2B" w:rsidP="00F005CD">
      <w:pPr>
        <w:pStyle w:val="ListParagraph"/>
        <w:tabs>
          <w:tab w:val="left" w:pos="810"/>
        </w:tabs>
        <w:ind w:left="810" w:hanging="810"/>
        <w:jc w:val="both"/>
        <w:rPr>
          <w:rFonts w:ascii="Arial" w:hAnsi="Arial" w:cs="Arial"/>
          <w:bCs/>
          <w:sz w:val="21"/>
          <w:szCs w:val="21"/>
        </w:rPr>
      </w:pPr>
    </w:p>
    <w:p w:rsidR="001F5D2B" w:rsidRPr="00E656C7" w:rsidRDefault="001F5D2B" w:rsidP="001F5D2B">
      <w:pPr>
        <w:jc w:val="both"/>
        <w:rPr>
          <w:rFonts w:ascii="Arial" w:hAnsi="Arial" w:cs="Arial"/>
          <w:sz w:val="21"/>
          <w:szCs w:val="21"/>
        </w:rPr>
      </w:pPr>
      <w:r w:rsidRPr="00E656C7">
        <w:rPr>
          <w:rFonts w:ascii="Arial" w:hAnsi="Arial" w:cs="Arial"/>
          <w:sz w:val="21"/>
          <w:szCs w:val="21"/>
        </w:rPr>
        <w:t xml:space="preserve">PT </w:t>
      </w:r>
      <w:proofErr w:type="spellStart"/>
      <w:r w:rsidRPr="00E656C7">
        <w:rPr>
          <w:rFonts w:ascii="Arial" w:hAnsi="Arial" w:cs="Arial"/>
          <w:sz w:val="21"/>
          <w:szCs w:val="21"/>
        </w:rPr>
        <w:t>Donggi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Senoro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LNG (DSLNG) </w:t>
      </w:r>
      <w:proofErr w:type="spellStart"/>
      <w:r w:rsidRPr="00E656C7">
        <w:rPr>
          <w:rFonts w:ascii="Arial" w:hAnsi="Arial" w:cs="Arial"/>
          <w:sz w:val="21"/>
          <w:szCs w:val="21"/>
        </w:rPr>
        <w:t>berdiri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pada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tanggal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28 </w:t>
      </w:r>
      <w:proofErr w:type="spellStart"/>
      <w:r w:rsidRPr="00E656C7">
        <w:rPr>
          <w:rFonts w:ascii="Arial" w:hAnsi="Arial" w:cs="Arial"/>
          <w:sz w:val="21"/>
          <w:szCs w:val="21"/>
        </w:rPr>
        <w:t>Desember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2007  </w:t>
      </w:r>
      <w:proofErr w:type="spellStart"/>
      <w:r w:rsidRPr="00E656C7">
        <w:rPr>
          <w:rFonts w:ascii="Arial" w:hAnsi="Arial" w:cs="Arial"/>
          <w:sz w:val="21"/>
          <w:szCs w:val="21"/>
        </w:rPr>
        <w:t>merupakan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perusahaan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patungan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antara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PT </w:t>
      </w:r>
      <w:proofErr w:type="spellStart"/>
      <w:r w:rsidRPr="00E656C7">
        <w:rPr>
          <w:rFonts w:ascii="Arial" w:hAnsi="Arial" w:cs="Arial"/>
          <w:sz w:val="21"/>
          <w:szCs w:val="21"/>
        </w:rPr>
        <w:t>Pertamina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(</w:t>
      </w:r>
      <w:proofErr w:type="spellStart"/>
      <w:r w:rsidRPr="00E656C7">
        <w:rPr>
          <w:rFonts w:ascii="Arial" w:hAnsi="Arial" w:cs="Arial"/>
          <w:sz w:val="21"/>
          <w:szCs w:val="21"/>
        </w:rPr>
        <w:t>Persero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),  Mitsubishi Corporation &amp; Korea Gas Corporation </w:t>
      </w:r>
      <w:proofErr w:type="spellStart"/>
      <w:r w:rsidRPr="00E656C7">
        <w:rPr>
          <w:rFonts w:ascii="Arial" w:hAnsi="Arial" w:cs="Arial"/>
          <w:sz w:val="21"/>
          <w:szCs w:val="21"/>
        </w:rPr>
        <w:t>dan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PT Medco Energy International TBK </w:t>
      </w:r>
      <w:proofErr w:type="spellStart"/>
      <w:r w:rsidRPr="00E656C7">
        <w:rPr>
          <w:rFonts w:ascii="Arial" w:hAnsi="Arial" w:cs="Arial"/>
          <w:sz w:val="21"/>
          <w:szCs w:val="21"/>
        </w:rPr>
        <w:t>dengan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komposisi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saham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sebagai</w:t>
      </w:r>
      <w:proofErr w:type="spellEnd"/>
      <w:r w:rsidRPr="00E656C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656C7">
        <w:rPr>
          <w:rFonts w:ascii="Arial" w:hAnsi="Arial" w:cs="Arial"/>
          <w:sz w:val="21"/>
          <w:szCs w:val="21"/>
        </w:rPr>
        <w:t>berikut</w:t>
      </w:r>
      <w:proofErr w:type="spellEnd"/>
      <w:r w:rsidRPr="00E656C7">
        <w:rPr>
          <w:rFonts w:ascii="Arial" w:hAnsi="Arial" w:cs="Arial"/>
          <w:sz w:val="21"/>
          <w:szCs w:val="21"/>
        </w:rPr>
        <w:t>:</w:t>
      </w:r>
    </w:p>
    <w:p w:rsidR="001F5D2B" w:rsidRDefault="00832582" w:rsidP="001F5D2B">
      <w:pPr>
        <w:tabs>
          <w:tab w:val="left" w:pos="3780"/>
        </w:tabs>
        <w:jc w:val="both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E959ED" wp14:editId="692BC9DD">
                <wp:simplePos x="0" y="0"/>
                <wp:positionH relativeFrom="column">
                  <wp:posOffset>3631565</wp:posOffset>
                </wp:positionH>
                <wp:positionV relativeFrom="paragraph">
                  <wp:posOffset>140335</wp:posOffset>
                </wp:positionV>
                <wp:extent cx="1466850" cy="534670"/>
                <wp:effectExtent l="0" t="0" r="19050" b="1778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5346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5D2B" w:rsidRPr="001A4173" w:rsidRDefault="001F5D2B" w:rsidP="001F5D2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1A417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PT Medco Energy International TBK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9" style="position:absolute;left:0;text-align:left;margin-left:285.95pt;margin-top:11.05pt;width:115.5pt;height:42.1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" fillcolor="#4f81bd [3204]" strokecolor="#243f60 [1604]" strokeweight="2pt">
                <v:textbox>
                  <w:txbxContent>
                    <w:p w:rsidR="001F5D2B" w:rsidRPr="001A4173" w:rsidRDefault="001F5D2B" w:rsidP="001F5D2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1A4173">
                        <w:rPr>
                          <w:rFonts w:ascii="Arial" w:hAnsi="Arial" w:cs="Arial"/>
                          <w:sz w:val="20"/>
                          <w:szCs w:val="20"/>
                        </w:rPr>
                        <w:t>PT Medco Energy International TBK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EC0B49" wp14:editId="2D79CDDB">
                <wp:simplePos x="0" y="0"/>
                <wp:positionH relativeFrom="column">
                  <wp:posOffset>1854200</wp:posOffset>
                </wp:positionH>
                <wp:positionV relativeFrom="paragraph">
                  <wp:posOffset>140335</wp:posOffset>
                </wp:positionV>
                <wp:extent cx="1504950" cy="534670"/>
                <wp:effectExtent l="0" t="0" r="19050" b="1778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5346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5D2B" w:rsidRPr="001A4173" w:rsidRDefault="001F5D2B" w:rsidP="001F5D2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1A417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Mitsubishi Corporation &amp; </w:t>
                            </w:r>
                            <w:proofErr w:type="spellStart"/>
                            <w:r w:rsidRPr="001A417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Kogas</w:t>
                            </w:r>
                            <w:proofErr w:type="spellEnd"/>
                            <w:r w:rsidRPr="001A417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Corporation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30" style="position:absolute;left:0;text-align:left;margin-left:146pt;margin-top:11.05pt;width:118.5pt;height:42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" fillcolor="#4f81bd [3204]" strokecolor="#243f60 [1604]" strokeweight="2pt">
                <v:textbox>
                  <w:txbxContent>
                    <w:p w:rsidR="001F5D2B" w:rsidRPr="001A4173" w:rsidRDefault="001F5D2B" w:rsidP="001F5D2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1A4173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Mitsubishi Corporation &amp; </w:t>
                      </w:r>
                      <w:proofErr w:type="spellStart"/>
                      <w:r w:rsidRPr="001A4173">
                        <w:rPr>
                          <w:rFonts w:ascii="Arial" w:hAnsi="Arial" w:cs="Arial"/>
                          <w:sz w:val="20"/>
                          <w:szCs w:val="20"/>
                        </w:rPr>
                        <w:t>Kogas</w:t>
                      </w:r>
                      <w:proofErr w:type="spellEnd"/>
                      <w:r w:rsidRPr="001A4173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Corporation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DB1856" wp14:editId="5441638C">
                <wp:simplePos x="0" y="0"/>
                <wp:positionH relativeFrom="column">
                  <wp:posOffset>77470</wp:posOffset>
                </wp:positionH>
                <wp:positionV relativeFrom="paragraph">
                  <wp:posOffset>140335</wp:posOffset>
                </wp:positionV>
                <wp:extent cx="1524000" cy="534670"/>
                <wp:effectExtent l="0" t="0" r="19050" b="1778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5346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5D2B" w:rsidRPr="001A4173" w:rsidRDefault="001F5D2B" w:rsidP="001F5D2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1A417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PT </w:t>
                            </w:r>
                            <w:proofErr w:type="spellStart"/>
                            <w:r w:rsidRPr="001A417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Pertamina</w:t>
                            </w:r>
                            <w:proofErr w:type="spellEnd"/>
                            <w:r w:rsidRPr="001A417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1A417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Persero</w:t>
                            </w:r>
                            <w:proofErr w:type="spellEnd"/>
                            <w:r w:rsidRPr="001A417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31" style="position:absolute;left:0;text-align:left;margin-left:6.1pt;margin-top:11.05pt;width:120pt;height:4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" fillcolor="#4f81bd [3204]" strokecolor="#243f60 [1604]" strokeweight="2pt">
                <v:textbox>
                  <w:txbxContent>
                    <w:p w:rsidR="001F5D2B" w:rsidRPr="001A4173" w:rsidRDefault="001F5D2B" w:rsidP="001F5D2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1A4173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PT </w:t>
                      </w:r>
                      <w:proofErr w:type="spellStart"/>
                      <w:r w:rsidRPr="001A4173">
                        <w:rPr>
                          <w:rFonts w:ascii="Arial" w:hAnsi="Arial" w:cs="Arial"/>
                          <w:sz w:val="20"/>
                          <w:szCs w:val="20"/>
                        </w:rPr>
                        <w:t>Pertamina</w:t>
                      </w:r>
                      <w:proofErr w:type="spellEnd"/>
                      <w:r w:rsidRPr="001A4173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1A4173">
                        <w:rPr>
                          <w:rFonts w:ascii="Arial" w:hAnsi="Arial" w:cs="Arial"/>
                          <w:sz w:val="20"/>
                          <w:szCs w:val="20"/>
                        </w:rPr>
                        <w:t>Persero</w:t>
                      </w:r>
                      <w:proofErr w:type="spellEnd"/>
                      <w:r w:rsidRPr="001A4173">
                        <w:rPr>
                          <w:rFonts w:ascii="Arial" w:hAnsi="Arial" w:cs="Arial"/>
                          <w:sz w:val="20"/>
                          <w:szCs w:val="20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1F5D2B">
        <w:rPr>
          <w:sz w:val="22"/>
          <w:szCs w:val="22"/>
        </w:rPr>
        <w:tab/>
      </w:r>
    </w:p>
    <w:p w:rsidR="001F5D2B" w:rsidRDefault="001F5D2B" w:rsidP="001F5D2B">
      <w:pPr>
        <w:jc w:val="both"/>
        <w:rPr>
          <w:sz w:val="22"/>
          <w:szCs w:val="22"/>
        </w:rPr>
      </w:pPr>
    </w:p>
    <w:p w:rsidR="001F5D2B" w:rsidRPr="00E656C7" w:rsidRDefault="001F5D2B" w:rsidP="001F5D2B">
      <w:pPr>
        <w:jc w:val="right"/>
        <w:rPr>
          <w:rFonts w:ascii="Arial" w:hAnsi="Arial" w:cs="Arial"/>
          <w:sz w:val="20"/>
          <w:szCs w:val="20"/>
        </w:rPr>
      </w:pPr>
      <w:r w:rsidRPr="00E656C7">
        <w:rPr>
          <w:rFonts w:ascii="Arial" w:hAnsi="Arial" w:cs="Arial"/>
          <w:sz w:val="20"/>
          <w:szCs w:val="20"/>
        </w:rPr>
        <w:t>SPONSOR</w:t>
      </w:r>
    </w:p>
    <w:p w:rsidR="001F5D2B" w:rsidRDefault="001F5D2B" w:rsidP="001F5D2B">
      <w:pPr>
        <w:jc w:val="right"/>
        <w:rPr>
          <w:sz w:val="22"/>
          <w:szCs w:val="22"/>
        </w:rPr>
      </w:pPr>
    </w:p>
    <w:p w:rsidR="001F5D2B" w:rsidRDefault="00832582" w:rsidP="001F5D2B">
      <w:pPr>
        <w:jc w:val="both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B94D690" wp14:editId="47F830F2">
                <wp:simplePos x="0" y="0"/>
                <wp:positionH relativeFrom="column">
                  <wp:posOffset>2472055</wp:posOffset>
                </wp:positionH>
                <wp:positionV relativeFrom="paragraph">
                  <wp:posOffset>29845</wp:posOffset>
                </wp:positionV>
                <wp:extent cx="8255" cy="517525"/>
                <wp:effectExtent l="95250" t="0" r="67945" b="5397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5" cy="517525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0" o:spid="_x0000_s1026" type="#_x0000_t32" style="position:absolute;margin-left:194.65pt;margin-top:2.35pt;width:.65pt;height:40.75pt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" strokecolor="#4a7ebb">
                <v:stroke endarrow="open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77A9DA4" wp14:editId="55FE5B5E">
                <wp:simplePos x="0" y="0"/>
                <wp:positionH relativeFrom="column">
                  <wp:posOffset>4229100</wp:posOffset>
                </wp:positionH>
                <wp:positionV relativeFrom="paragraph">
                  <wp:posOffset>34290</wp:posOffset>
                </wp:positionV>
                <wp:extent cx="8255" cy="517525"/>
                <wp:effectExtent l="95250" t="0" r="67945" b="5397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55" cy="517525"/>
                        </a:xfrm>
                        <a:prstGeom prst="straightConnector1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1" o:spid="_x0000_s1026" type="#_x0000_t32" style="position:absolute;margin-left:333pt;margin-top:2.7pt;width:.65pt;height:40.75pt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" strokecolor="#4a7ebb">
                <v:stroke endarrow="open"/>
              </v:shape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04073B" wp14:editId="2796335C">
                <wp:simplePos x="0" y="0"/>
                <wp:positionH relativeFrom="column">
                  <wp:posOffset>871268</wp:posOffset>
                </wp:positionH>
                <wp:positionV relativeFrom="paragraph">
                  <wp:posOffset>33128</wp:posOffset>
                </wp:positionV>
                <wp:extent cx="8626" cy="517752"/>
                <wp:effectExtent l="95250" t="0" r="67945" b="5397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26" cy="51775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9" o:spid="_x0000_s1026" type="#_x0000_t32" style="position:absolute;margin-left:68.6pt;margin-top:2.6pt;width:.7pt;height:40.75pt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" strokecolor="#4579b8 [3044]">
                <v:stroke endarrow="open"/>
              </v:shape>
            </w:pict>
          </mc:Fallback>
        </mc:AlternateContent>
      </w:r>
    </w:p>
    <w:p w:rsidR="001F5D2B" w:rsidRDefault="001F5D2B" w:rsidP="001F5D2B">
      <w:pPr>
        <w:jc w:val="both"/>
        <w:rPr>
          <w:sz w:val="22"/>
          <w:szCs w:val="22"/>
        </w:rPr>
      </w:pPr>
    </w:p>
    <w:p w:rsidR="001F5D2B" w:rsidRDefault="001F5D2B" w:rsidP="001F5D2B">
      <w:pPr>
        <w:jc w:val="both"/>
        <w:rPr>
          <w:sz w:val="22"/>
          <w:szCs w:val="22"/>
        </w:rPr>
      </w:pPr>
    </w:p>
    <w:p w:rsidR="001F5D2B" w:rsidRDefault="00832582" w:rsidP="001F5D2B">
      <w:pPr>
        <w:tabs>
          <w:tab w:val="left" w:pos="8160"/>
        </w:tabs>
        <w:ind w:right="-720"/>
        <w:jc w:val="both"/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3D0A7E" wp14:editId="68C854D8">
                <wp:simplePos x="0" y="0"/>
                <wp:positionH relativeFrom="column">
                  <wp:posOffset>3619500</wp:posOffset>
                </wp:positionH>
                <wp:positionV relativeFrom="paragraph">
                  <wp:posOffset>69850</wp:posOffset>
                </wp:positionV>
                <wp:extent cx="1476375" cy="514350"/>
                <wp:effectExtent l="0" t="0" r="28575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5D2B" w:rsidRPr="001A4173" w:rsidRDefault="001F5D2B" w:rsidP="001F5D2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1A417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PT Medco LNG Indonesia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" o:spid="_x0000_s1032" style="position:absolute;left:0;text-align:left;margin-left:285pt;margin-top:5.5pt;width:116.25pt;height:40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" fillcolor="#4f81bd [3204]" strokecolor="#243f60 [1604]" strokeweight="2pt">
                <v:textbox>
                  <w:txbxContent>
                    <w:p w:rsidR="001F5D2B" w:rsidRPr="001A4173" w:rsidRDefault="001F5D2B" w:rsidP="001F5D2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1A4173">
                        <w:rPr>
                          <w:rFonts w:ascii="Arial" w:hAnsi="Arial" w:cs="Arial"/>
                          <w:sz w:val="20"/>
                          <w:szCs w:val="20"/>
                        </w:rPr>
                        <w:t>PT Medco LNG Indonesia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6BD0D6" wp14:editId="0B3790F0">
                <wp:simplePos x="0" y="0"/>
                <wp:positionH relativeFrom="column">
                  <wp:posOffset>1857375</wp:posOffset>
                </wp:positionH>
                <wp:positionV relativeFrom="paragraph">
                  <wp:posOffset>69850</wp:posOffset>
                </wp:positionV>
                <wp:extent cx="1504950" cy="514350"/>
                <wp:effectExtent l="0" t="0" r="1905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514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5D2B" w:rsidRPr="001A4173" w:rsidRDefault="001F5D2B" w:rsidP="001F5D2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1A417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Sulawesi LNG Development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3" o:spid="_x0000_s1033" style="position:absolute;left:0;text-align:left;margin-left:146.25pt;margin-top:5.5pt;width:118.5pt;height:40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" fillcolor="#4f81bd [3204]" strokecolor="#243f60 [1604]" strokeweight="2pt">
                <v:textbox>
                  <w:txbxContent>
                    <w:p w:rsidR="001F5D2B" w:rsidRPr="001A4173" w:rsidRDefault="001F5D2B" w:rsidP="001F5D2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1A4173">
                        <w:rPr>
                          <w:rFonts w:ascii="Arial" w:hAnsi="Arial" w:cs="Arial"/>
                          <w:sz w:val="20"/>
                          <w:szCs w:val="20"/>
                        </w:rPr>
                        <w:t>Sulawesi LNG Development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C00FF1" wp14:editId="7C3078B3">
                <wp:simplePos x="0" y="0"/>
                <wp:positionH relativeFrom="column">
                  <wp:posOffset>118745</wp:posOffset>
                </wp:positionH>
                <wp:positionV relativeFrom="paragraph">
                  <wp:posOffset>67310</wp:posOffset>
                </wp:positionV>
                <wp:extent cx="1524000" cy="485775"/>
                <wp:effectExtent l="0" t="0" r="19050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0" cy="4857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5D2B" w:rsidRPr="001A4173" w:rsidRDefault="001F5D2B" w:rsidP="001F5D2B">
                            <w:pPr>
                              <w:jc w:val="center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1A417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PT </w:t>
                            </w:r>
                            <w:proofErr w:type="spellStart"/>
                            <w:r w:rsidRPr="001A417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Pertamina</w:t>
                            </w:r>
                            <w:proofErr w:type="spellEnd"/>
                            <w:r w:rsidRPr="001A417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1A417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>Hulu</w:t>
                            </w:r>
                            <w:proofErr w:type="spellEnd"/>
                            <w:r w:rsidRPr="001A4173"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  <w:t xml:space="preserve"> Energy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4" o:spid="_x0000_s1034" style="position:absolute;left:0;text-align:left;margin-left:9.35pt;margin-top:5.3pt;width:120pt;height:38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" fillcolor="#4f81bd [3204]" strokecolor="#243f60 [1604]" strokeweight="2pt">
                <v:textbox>
                  <w:txbxContent>
                    <w:p w:rsidR="001F5D2B" w:rsidRPr="001A4173" w:rsidRDefault="001F5D2B" w:rsidP="001F5D2B">
                      <w:pPr>
                        <w:jc w:val="center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1A4173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PT </w:t>
                      </w:r>
                      <w:proofErr w:type="spellStart"/>
                      <w:r w:rsidRPr="001A4173">
                        <w:rPr>
                          <w:rFonts w:ascii="Arial" w:hAnsi="Arial" w:cs="Arial"/>
                          <w:sz w:val="20"/>
                          <w:szCs w:val="20"/>
                        </w:rPr>
                        <w:t>Pertamina</w:t>
                      </w:r>
                      <w:proofErr w:type="spellEnd"/>
                      <w:r w:rsidRPr="001A4173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1A4173">
                        <w:rPr>
                          <w:rFonts w:ascii="Arial" w:hAnsi="Arial" w:cs="Arial"/>
                          <w:sz w:val="20"/>
                          <w:szCs w:val="20"/>
                        </w:rPr>
                        <w:t>Hulu</w:t>
                      </w:r>
                      <w:proofErr w:type="spellEnd"/>
                      <w:r w:rsidRPr="001A4173">
                        <w:rPr>
                          <w:rFonts w:ascii="Arial" w:hAnsi="Arial" w:cs="Arial"/>
                          <w:sz w:val="20"/>
                          <w:szCs w:val="20"/>
                        </w:rPr>
                        <w:t xml:space="preserve"> Energy</w:t>
                      </w:r>
                    </w:p>
                  </w:txbxContent>
                </v:textbox>
              </v:rect>
            </w:pict>
          </mc:Fallback>
        </mc:AlternateContent>
      </w:r>
      <w:r w:rsidR="001F5D2B">
        <w:rPr>
          <w:sz w:val="22"/>
          <w:szCs w:val="22"/>
        </w:rPr>
        <w:tab/>
      </w:r>
    </w:p>
    <w:p w:rsidR="00E656C7" w:rsidRPr="00E656C7" w:rsidRDefault="00832582" w:rsidP="00E656C7">
      <w:pPr>
        <w:tabs>
          <w:tab w:val="left" w:pos="8280"/>
        </w:tabs>
        <w:ind w:right="-900"/>
        <w:jc w:val="both"/>
        <w:rPr>
          <w:rFonts w:ascii="Arial" w:hAnsi="Arial" w:cs="Arial"/>
          <w:sz w:val="20"/>
          <w:szCs w:val="20"/>
        </w:rPr>
      </w:pPr>
      <w:r>
        <w:rPr>
          <w:i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93574C" wp14:editId="3188EA95">
                <wp:simplePos x="0" y="0"/>
                <wp:positionH relativeFrom="column">
                  <wp:posOffset>4711065</wp:posOffset>
                </wp:positionH>
                <wp:positionV relativeFrom="paragraph">
                  <wp:posOffset>186690</wp:posOffset>
                </wp:positionV>
                <wp:extent cx="742950" cy="409575"/>
                <wp:effectExtent l="0" t="0" r="19050" b="28575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5D2B" w:rsidRDefault="001F5D2B" w:rsidP="001F5D2B">
                            <w:pPr>
                              <w:jc w:val="center"/>
                            </w:pPr>
                            <w:r>
                              <w:t>11%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6" o:spid="_x0000_s1035" style="position:absolute;left:0;text-align:left;margin-left:370.95pt;margin-top:14.7pt;width:58.5pt;height:32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" fillcolor="#4f81bd [3204]" strokecolor="#243f60 [1604]" strokeweight="2pt">
                <v:textbox>
                  <w:txbxContent>
                    <w:p w:rsidR="001F5D2B" w:rsidRDefault="001F5D2B" w:rsidP="001F5D2B">
                      <w:pPr>
                        <w:jc w:val="center"/>
                      </w:pPr>
                      <w:r>
                        <w:t>11%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i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9C2626" wp14:editId="3D707FB5">
                <wp:simplePos x="0" y="0"/>
                <wp:positionH relativeFrom="column">
                  <wp:posOffset>2917825</wp:posOffset>
                </wp:positionH>
                <wp:positionV relativeFrom="paragraph">
                  <wp:posOffset>240665</wp:posOffset>
                </wp:positionV>
                <wp:extent cx="704850" cy="409575"/>
                <wp:effectExtent l="0" t="0" r="19050" b="28575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5D2B" w:rsidRDefault="001F5D2B" w:rsidP="001F5D2B">
                            <w:pPr>
                              <w:jc w:val="center"/>
                            </w:pPr>
                            <w:r>
                              <w:t>60%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25" o:spid="_x0000_s1036" style="position:absolute;left:0;text-align:left;margin-left:229.75pt;margin-top:18.95pt;width:55.5pt;height:32.2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" fillcolor="#4f81bd [3204]" strokecolor="#243f60 [1604]" strokeweight="2pt">
                <v:textbox>
                  <w:txbxContent>
                    <w:p w:rsidR="001F5D2B" w:rsidRDefault="001F5D2B" w:rsidP="001F5D2B">
                      <w:pPr>
                        <w:jc w:val="center"/>
                      </w:pPr>
                      <w:r>
                        <w:t>60%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i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E01EFE" wp14:editId="7411C0C0">
                <wp:simplePos x="0" y="0"/>
                <wp:positionH relativeFrom="column">
                  <wp:posOffset>1038225</wp:posOffset>
                </wp:positionH>
                <wp:positionV relativeFrom="paragraph">
                  <wp:posOffset>278130</wp:posOffset>
                </wp:positionV>
                <wp:extent cx="733425" cy="371475"/>
                <wp:effectExtent l="0" t="0" r="28575" b="28575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425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5D2B" w:rsidRDefault="001F5D2B" w:rsidP="001F5D2B">
                            <w:pPr>
                              <w:jc w:val="center"/>
                            </w:pPr>
                            <w:r>
                              <w:t>29%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7" o:spid="_x0000_s1037" style="position:absolute;left:0;text-align:left;margin-left:81.75pt;margin-top:21.9pt;width:57.75pt;height:29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" fillcolor="#4f81bd [3204]" strokecolor="#243f60 [1604]" strokeweight="2pt">
                <v:textbox>
                  <w:txbxContent>
                    <w:p w:rsidR="001F5D2B" w:rsidRDefault="001F5D2B" w:rsidP="001F5D2B">
                      <w:pPr>
                        <w:jc w:val="center"/>
                      </w:pPr>
                      <w:r>
                        <w:t>29%</w:t>
                      </w:r>
                    </w:p>
                  </w:txbxContent>
                </v:textbox>
              </v:oval>
            </w:pict>
          </mc:Fallback>
        </mc:AlternateContent>
      </w:r>
      <w:r w:rsidR="00E656C7">
        <w:rPr>
          <w:sz w:val="22"/>
          <w:szCs w:val="22"/>
        </w:rPr>
        <w:tab/>
      </w:r>
      <w:r w:rsidR="001F5D2B" w:rsidRPr="00E656C7">
        <w:rPr>
          <w:rFonts w:ascii="Arial" w:hAnsi="Arial" w:cs="Arial"/>
          <w:sz w:val="20"/>
          <w:szCs w:val="20"/>
        </w:rPr>
        <w:t xml:space="preserve">SHARE </w:t>
      </w:r>
      <w:r w:rsidR="00E656C7">
        <w:rPr>
          <w:rFonts w:ascii="Arial" w:hAnsi="Arial" w:cs="Arial"/>
          <w:sz w:val="20"/>
          <w:szCs w:val="20"/>
        </w:rPr>
        <w:t>HOLDER</w:t>
      </w:r>
    </w:p>
    <w:p w:rsidR="00E656C7" w:rsidRDefault="00E656C7" w:rsidP="00832582">
      <w:pPr>
        <w:tabs>
          <w:tab w:val="left" w:pos="8160"/>
        </w:tabs>
        <w:ind w:right="-720"/>
        <w:jc w:val="both"/>
        <w:rPr>
          <w:sz w:val="22"/>
          <w:szCs w:val="22"/>
        </w:rPr>
      </w:pPr>
    </w:p>
    <w:p w:rsidR="00E656C7" w:rsidRDefault="00E656C7" w:rsidP="00832582">
      <w:pPr>
        <w:tabs>
          <w:tab w:val="left" w:pos="8160"/>
        </w:tabs>
        <w:ind w:right="-720"/>
        <w:jc w:val="both"/>
        <w:rPr>
          <w:sz w:val="22"/>
          <w:szCs w:val="22"/>
        </w:rPr>
      </w:pPr>
    </w:p>
    <w:p w:rsidR="001F5D2B" w:rsidRDefault="001F5D2B" w:rsidP="001F5D2B">
      <w:pPr>
        <w:jc w:val="both"/>
        <w:rPr>
          <w:i/>
          <w:sz w:val="22"/>
          <w:szCs w:val="22"/>
        </w:rPr>
      </w:pPr>
    </w:p>
    <w:p w:rsidR="006D02FA" w:rsidRDefault="006D02FA" w:rsidP="001F5D2B">
      <w:pPr>
        <w:jc w:val="both"/>
        <w:rPr>
          <w:noProof/>
        </w:rPr>
      </w:pPr>
    </w:p>
    <w:p w:rsidR="001F5D2B" w:rsidRPr="00E656C7" w:rsidRDefault="001F5D2B" w:rsidP="001F5D2B">
      <w:pPr>
        <w:jc w:val="both"/>
        <w:rPr>
          <w:rFonts w:ascii="Arial" w:hAnsi="Arial" w:cs="Arial"/>
          <w:noProof/>
          <w:sz w:val="21"/>
          <w:szCs w:val="21"/>
        </w:rPr>
      </w:pPr>
      <w:r w:rsidRPr="00E656C7">
        <w:rPr>
          <w:rFonts w:ascii="Arial" w:hAnsi="Arial" w:cs="Arial"/>
          <w:noProof/>
          <w:sz w:val="21"/>
          <w:szCs w:val="21"/>
        </w:rPr>
        <w:t>Bisnis DSLNG adalah membeli gas alam dan mengkonversikannya menjadi LNG (gas alam cair) untuk dijual ke Pembeli LNG.</w:t>
      </w:r>
    </w:p>
    <w:p w:rsidR="001F5D2B" w:rsidRPr="00E656C7" w:rsidRDefault="001F5D2B" w:rsidP="001F5D2B">
      <w:pPr>
        <w:jc w:val="both"/>
        <w:rPr>
          <w:rFonts w:ascii="Arial" w:hAnsi="Arial" w:cs="Arial"/>
          <w:noProof/>
          <w:sz w:val="21"/>
          <w:szCs w:val="21"/>
        </w:rPr>
      </w:pPr>
    </w:p>
    <w:p w:rsidR="001F5D2B" w:rsidRPr="00E656C7" w:rsidRDefault="001F5D2B" w:rsidP="001F5D2B">
      <w:pPr>
        <w:jc w:val="both"/>
        <w:rPr>
          <w:rFonts w:ascii="Arial" w:hAnsi="Arial" w:cs="Arial"/>
          <w:noProof/>
          <w:sz w:val="21"/>
          <w:szCs w:val="21"/>
        </w:rPr>
      </w:pPr>
      <w:r w:rsidRPr="00E656C7">
        <w:rPr>
          <w:rFonts w:ascii="Arial" w:hAnsi="Arial" w:cs="Arial"/>
          <w:noProof/>
          <w:sz w:val="21"/>
          <w:szCs w:val="21"/>
        </w:rPr>
        <w:t>as alam dipasok dari PT Pertamina EP daerah Matindok ditambah PT PHE Tomori Sulawesi, PT Medco R&amp;P Tomori, Sulawesi field di blok Senoro Toli dengan skema bisnis sebagai berikut:</w:t>
      </w:r>
    </w:p>
    <w:p w:rsidR="001F5D2B" w:rsidRPr="00E656C7" w:rsidRDefault="001F5D2B" w:rsidP="001F5D2B">
      <w:pPr>
        <w:jc w:val="both"/>
        <w:rPr>
          <w:rFonts w:ascii="Arial" w:hAnsi="Arial" w:cs="Arial"/>
          <w:noProof/>
          <w:sz w:val="21"/>
          <w:szCs w:val="21"/>
        </w:rPr>
      </w:pPr>
    </w:p>
    <w:p w:rsidR="001F5D2B" w:rsidRPr="00832582" w:rsidRDefault="00F56C3B" w:rsidP="001F5D2B">
      <w:pPr>
        <w:jc w:val="both"/>
        <w:rPr>
          <w:noProof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81C74B7" wp14:editId="26B69122">
                <wp:simplePos x="0" y="0"/>
                <wp:positionH relativeFrom="column">
                  <wp:posOffset>1946275</wp:posOffset>
                </wp:positionH>
                <wp:positionV relativeFrom="paragraph">
                  <wp:posOffset>-1270</wp:posOffset>
                </wp:positionV>
                <wp:extent cx="0" cy="1517650"/>
                <wp:effectExtent l="0" t="0" r="19050" b="2540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17650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dash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7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3.25pt,-.1pt" to="153.25pt,1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" strokecolor="#4a7ebb">
                <v:stroke dashstyle="dash"/>
              </v:line>
            </w:pict>
          </mc:Fallback>
        </mc:AlternateContent>
      </w:r>
      <w:r w:rsidR="00832582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4EA9A78" wp14:editId="7734D49E">
                <wp:simplePos x="0" y="0"/>
                <wp:positionH relativeFrom="column">
                  <wp:posOffset>-17253</wp:posOffset>
                </wp:positionH>
                <wp:positionV relativeFrom="paragraph">
                  <wp:posOffset>2395</wp:posOffset>
                </wp:positionV>
                <wp:extent cx="0" cy="1518249"/>
                <wp:effectExtent l="0" t="0" r="19050" b="2540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18249"/>
                        </a:xfrm>
                        <a:prstGeom prst="line">
                          <a:avLst/>
                        </a:prstGeom>
                        <a:ln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6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35pt,.2pt" to="-1.35pt,11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" strokecolor="#4579b8 [3044]">
                <v:stroke dashstyle="dash"/>
              </v:line>
            </w:pict>
          </mc:Fallback>
        </mc:AlternateContent>
      </w:r>
      <w:r w:rsidR="0083258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0CDA83C" wp14:editId="2CBBE2C9">
                <wp:simplePos x="0" y="0"/>
                <wp:positionH relativeFrom="column">
                  <wp:posOffset>207010</wp:posOffset>
                </wp:positionH>
                <wp:positionV relativeFrom="paragraph">
                  <wp:posOffset>88265</wp:posOffset>
                </wp:positionV>
                <wp:extent cx="1562100" cy="457200"/>
                <wp:effectExtent l="0" t="0" r="19050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5D2B" w:rsidRDefault="001F5D2B" w:rsidP="001F5D2B">
                            <w:pPr>
                              <w:jc w:val="center"/>
                            </w:pPr>
                            <w:r>
                              <w:t xml:space="preserve">PT </w:t>
                            </w:r>
                            <w:proofErr w:type="spellStart"/>
                            <w:r>
                              <w:t>Pertamina</w:t>
                            </w:r>
                            <w:proofErr w:type="spellEnd"/>
                            <w:r>
                              <w:t xml:space="preserve"> EP (</w:t>
                            </w:r>
                            <w:proofErr w:type="spellStart"/>
                            <w:r>
                              <w:t>Matindok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38" style="position:absolute;left:0;text-align:left;margin-left:16.3pt;margin-top:6.95pt;width:123pt;height:36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" fillcolor="#4f81bd [3204]" strokecolor="#243f60 [1604]" strokeweight="2pt">
                <v:textbox>
                  <w:txbxContent>
                    <w:p w:rsidR="001F5D2B" w:rsidRDefault="001F5D2B" w:rsidP="001F5D2B">
                      <w:pPr>
                        <w:jc w:val="center"/>
                      </w:pPr>
                      <w:r>
                        <w:t xml:space="preserve">PT </w:t>
                      </w:r>
                      <w:proofErr w:type="spellStart"/>
                      <w:r>
                        <w:t>Pertamina</w:t>
                      </w:r>
                      <w:proofErr w:type="spellEnd"/>
                      <w:r>
                        <w:t xml:space="preserve"> EP (</w:t>
                      </w:r>
                      <w:proofErr w:type="spellStart"/>
                      <w:r>
                        <w:t>Matindok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1F5D2B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F7FC75" wp14:editId="4A9CDA43">
                <wp:simplePos x="0" y="0"/>
                <wp:positionH relativeFrom="column">
                  <wp:posOffset>-19050</wp:posOffset>
                </wp:positionH>
                <wp:positionV relativeFrom="paragraph">
                  <wp:posOffset>0</wp:posOffset>
                </wp:positionV>
                <wp:extent cx="1971675" cy="0"/>
                <wp:effectExtent l="0" t="0" r="0" b="1905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1675" cy="0"/>
                        </a:xfrm>
                        <a:prstGeom prst="line">
                          <a:avLst/>
                        </a:prstGeom>
                        <a:ln w="9525"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7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pt,0" to="153.7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" strokecolor="#4579b8 [3044]">
                <v:stroke dashstyle="dash"/>
              </v:line>
            </w:pict>
          </mc:Fallback>
        </mc:AlternateContent>
      </w:r>
      <w:r w:rsidR="001F5D2B">
        <w:rPr>
          <w:noProof/>
        </w:rPr>
        <w:tab/>
      </w:r>
      <w:r w:rsidR="001F5D2B">
        <w:rPr>
          <w:noProof/>
        </w:rPr>
        <w:tab/>
      </w:r>
      <w:r w:rsidR="001F5D2B">
        <w:rPr>
          <w:noProof/>
        </w:rPr>
        <w:tab/>
      </w:r>
      <w:r w:rsidR="001F5D2B">
        <w:rPr>
          <w:noProof/>
        </w:rPr>
        <w:tab/>
      </w:r>
      <w:r w:rsidR="001F5D2B">
        <w:rPr>
          <w:noProof/>
        </w:rPr>
        <w:tab/>
      </w:r>
      <w:r w:rsidR="001F5D2B">
        <w:rPr>
          <w:noProof/>
        </w:rPr>
        <w:tab/>
      </w:r>
      <w:r w:rsidR="001F5D2B">
        <w:rPr>
          <w:noProof/>
        </w:rPr>
        <w:tab/>
      </w:r>
      <w:r w:rsidR="001F5D2B">
        <w:rPr>
          <w:noProof/>
        </w:rPr>
        <w:tab/>
      </w:r>
      <w:r w:rsidR="001F5D2B">
        <w:rPr>
          <w:noProof/>
        </w:rPr>
        <w:tab/>
      </w:r>
      <w:r w:rsidR="00832582">
        <w:rPr>
          <w:noProof/>
        </w:rPr>
        <w:tab/>
      </w:r>
      <w:r w:rsidR="001F5D2B" w:rsidRPr="00832582">
        <w:rPr>
          <w:noProof/>
          <w:sz w:val="20"/>
          <w:szCs w:val="20"/>
        </w:rPr>
        <w:t>LNG Sales</w:t>
      </w:r>
    </w:p>
    <w:p w:rsidR="001F5D2B" w:rsidRPr="00832582" w:rsidRDefault="001F5D2B" w:rsidP="001F5D2B">
      <w:pPr>
        <w:tabs>
          <w:tab w:val="left" w:pos="3240"/>
          <w:tab w:val="left" w:pos="7200"/>
        </w:tabs>
        <w:jc w:val="both"/>
        <w:rPr>
          <w:noProof/>
          <w:sz w:val="20"/>
          <w:szCs w:val="20"/>
        </w:rPr>
      </w:pPr>
      <w:r w:rsidRPr="0083258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E6E1A4C" wp14:editId="60F3CD45">
                <wp:simplePos x="0" y="0"/>
                <wp:positionH relativeFrom="column">
                  <wp:posOffset>3036498</wp:posOffset>
                </wp:positionH>
                <wp:positionV relativeFrom="paragraph">
                  <wp:posOffset>16917</wp:posOffset>
                </wp:positionV>
                <wp:extent cx="1438275" cy="711859"/>
                <wp:effectExtent l="0" t="0" r="28575" b="1206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8275" cy="71185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5D2B" w:rsidRDefault="001F5D2B" w:rsidP="001F5D2B">
                            <w:pPr>
                              <w:jc w:val="center"/>
                            </w:pPr>
                            <w:r>
                              <w:t>PT DSLNG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" o:spid="_x0000_s1039" style="position:absolute;left:0;text-align:left;margin-left:239.1pt;margin-top:1.35pt;width:113.25pt;height:56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" fillcolor="#4f81bd [3204]" strokecolor="#243f60 [1604]" strokeweight="2pt">
                <v:textbox>
                  <w:txbxContent>
                    <w:p w:rsidR="001F5D2B" w:rsidRDefault="001F5D2B" w:rsidP="001F5D2B">
                      <w:pPr>
                        <w:jc w:val="center"/>
                      </w:pPr>
                      <w:r>
                        <w:t>PT DSLNG</w:t>
                      </w:r>
                    </w:p>
                  </w:txbxContent>
                </v:textbox>
              </v:rect>
            </w:pict>
          </mc:Fallback>
        </mc:AlternateContent>
      </w:r>
      <w:r w:rsidRPr="00832582">
        <w:rPr>
          <w:noProof/>
          <w:sz w:val="20"/>
          <w:szCs w:val="20"/>
        </w:rPr>
        <w:tab/>
        <w:t xml:space="preserve">Gas Sales </w:t>
      </w:r>
      <w:r w:rsidRPr="00832582">
        <w:rPr>
          <w:noProof/>
          <w:sz w:val="20"/>
          <w:szCs w:val="20"/>
        </w:rPr>
        <w:tab/>
        <w:t>&amp; Purchase</w:t>
      </w:r>
      <w:r w:rsidRPr="00832582">
        <w:rPr>
          <w:noProof/>
          <w:sz w:val="20"/>
          <w:szCs w:val="20"/>
        </w:rPr>
        <w:tab/>
      </w:r>
    </w:p>
    <w:p w:rsidR="001F5D2B" w:rsidRDefault="001F5D2B" w:rsidP="001F5D2B">
      <w:pPr>
        <w:tabs>
          <w:tab w:val="left" w:pos="720"/>
          <w:tab w:val="left" w:pos="3240"/>
        </w:tabs>
        <w:jc w:val="both"/>
        <w:rPr>
          <w:noProof/>
        </w:rPr>
      </w:pPr>
      <w:r w:rsidRPr="0083258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416AD0E" wp14:editId="74F9B585">
                <wp:simplePos x="0" y="0"/>
                <wp:positionH relativeFrom="column">
                  <wp:posOffset>5295900</wp:posOffset>
                </wp:positionH>
                <wp:positionV relativeFrom="paragraph">
                  <wp:posOffset>45720</wp:posOffset>
                </wp:positionV>
                <wp:extent cx="1352550" cy="504825"/>
                <wp:effectExtent l="0" t="0" r="19050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5D2B" w:rsidRDefault="001F5D2B" w:rsidP="001F5D2B">
                            <w:pPr>
                              <w:jc w:val="center"/>
                            </w:pPr>
                            <w:r>
                              <w:t>LNG Buyers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1" o:spid="_x0000_s1040" style="position:absolute;left:0;text-align:left;margin-left:417pt;margin-top:3.6pt;width:106.5pt;height:39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" fillcolor="#4f81bd [3204]" strokecolor="#243f60 [1604]" strokeweight="2pt">
                <v:textbox>
                  <w:txbxContent>
                    <w:p w:rsidR="001F5D2B" w:rsidRDefault="001F5D2B" w:rsidP="001F5D2B">
                      <w:pPr>
                        <w:jc w:val="center"/>
                      </w:pPr>
                      <w:r>
                        <w:t>LNG Buyers</w:t>
                      </w:r>
                    </w:p>
                  </w:txbxContent>
                </v:textbox>
              </v:rect>
            </w:pict>
          </mc:Fallback>
        </mc:AlternateContent>
      </w:r>
      <w:r w:rsidRPr="00832582">
        <w:rPr>
          <w:noProof/>
          <w:sz w:val="20"/>
          <w:szCs w:val="20"/>
        </w:rPr>
        <w:tab/>
      </w:r>
      <w:r w:rsidRPr="00832582">
        <w:rPr>
          <w:noProof/>
          <w:sz w:val="20"/>
          <w:szCs w:val="20"/>
        </w:rPr>
        <w:tab/>
        <w:t>Agreement</w:t>
      </w:r>
      <w:r w:rsidRPr="00832582">
        <w:rPr>
          <w:noProof/>
          <w:sz w:val="20"/>
          <w:szCs w:val="20"/>
        </w:rPr>
        <w:tab/>
      </w:r>
      <w:r w:rsidRPr="00832582">
        <w:rPr>
          <w:noProof/>
          <w:sz w:val="20"/>
          <w:szCs w:val="20"/>
        </w:rPr>
        <w:tab/>
      </w:r>
      <w:r w:rsidRPr="00832582">
        <w:rPr>
          <w:noProof/>
          <w:sz w:val="20"/>
          <w:szCs w:val="20"/>
        </w:rPr>
        <w:tab/>
      </w:r>
      <w:r w:rsidRPr="00832582">
        <w:rPr>
          <w:noProof/>
          <w:sz w:val="20"/>
          <w:szCs w:val="20"/>
        </w:rPr>
        <w:tab/>
      </w:r>
      <w:r w:rsidRPr="00832582">
        <w:rPr>
          <w:noProof/>
          <w:sz w:val="20"/>
          <w:szCs w:val="20"/>
        </w:rPr>
        <w:tab/>
        <w:t>Agreement</w:t>
      </w:r>
    </w:p>
    <w:p w:rsidR="001F5D2B" w:rsidRDefault="001F5D2B" w:rsidP="001F5D2B">
      <w:pPr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AB59B71" wp14:editId="1418F5BA">
                <wp:simplePos x="0" y="0"/>
                <wp:positionH relativeFrom="column">
                  <wp:posOffset>4562475</wp:posOffset>
                </wp:positionH>
                <wp:positionV relativeFrom="paragraph">
                  <wp:posOffset>156210</wp:posOffset>
                </wp:positionV>
                <wp:extent cx="657225" cy="0"/>
                <wp:effectExtent l="0" t="76200" r="28575" b="1143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72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2" o:spid="_x0000_s1026" type="#_x0000_t32" style="position:absolute;margin-left:359.25pt;margin-top:12.3pt;width:51.75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" strokecolor="#4579b8 [3044]">
                <v:stroke endarrow="open"/>
              </v:shape>
            </w:pict>
          </mc:Fallback>
        </mc:AlternateContent>
      </w:r>
    </w:p>
    <w:p w:rsidR="001F5D2B" w:rsidRDefault="001F5D2B" w:rsidP="001F5D2B">
      <w:pPr>
        <w:tabs>
          <w:tab w:val="left" w:pos="720"/>
        </w:tabs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97927A" wp14:editId="7DDB04BE">
                <wp:simplePos x="0" y="0"/>
                <wp:positionH relativeFrom="column">
                  <wp:posOffset>1952625</wp:posOffset>
                </wp:positionH>
                <wp:positionV relativeFrom="paragraph">
                  <wp:posOffset>3810</wp:posOffset>
                </wp:positionV>
                <wp:extent cx="904875" cy="0"/>
                <wp:effectExtent l="0" t="76200" r="28575" b="1143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3" o:spid="_x0000_s1026" type="#_x0000_t32" style="position:absolute;margin-left:153.75pt;margin-top:.3pt;width:71.25pt;height:0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w:t xml:space="preserve">       </w:t>
      </w:r>
      <w:r>
        <w:rPr>
          <w:noProof/>
        </w:rPr>
        <w:tab/>
        <w:t>80 mmscfd</w:t>
      </w:r>
    </w:p>
    <w:p w:rsidR="001F5D2B" w:rsidRDefault="00832582" w:rsidP="001F5D2B">
      <w:pPr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651F697" wp14:editId="216DEB94">
                <wp:simplePos x="0" y="0"/>
                <wp:positionH relativeFrom="column">
                  <wp:posOffset>3830128</wp:posOffset>
                </wp:positionH>
                <wp:positionV relativeFrom="paragraph">
                  <wp:posOffset>154005</wp:posOffset>
                </wp:positionV>
                <wp:extent cx="0" cy="345057"/>
                <wp:effectExtent l="95250" t="38100" r="57150" b="17145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5057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5" o:spid="_x0000_s1026" type="#_x0000_t32" style="position:absolute;margin-left:301.6pt;margin-top:12.15pt;width:0;height:27.15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" strokecolor="#4579b8 [3044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0F355C0" wp14:editId="622D5714">
                <wp:simplePos x="0" y="0"/>
                <wp:positionH relativeFrom="column">
                  <wp:posOffset>207010</wp:posOffset>
                </wp:positionH>
                <wp:positionV relativeFrom="paragraph">
                  <wp:posOffset>31115</wp:posOffset>
                </wp:positionV>
                <wp:extent cx="1562100" cy="327660"/>
                <wp:effectExtent l="0" t="0" r="19050" b="1524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3276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:rsidR="001F5D2B" w:rsidRDefault="001F5D2B" w:rsidP="001F5D2B">
                            <w:pPr>
                              <w:jc w:val="center"/>
                            </w:pPr>
                            <w:r>
                              <w:t xml:space="preserve">JOB </w:t>
                            </w:r>
                            <w:proofErr w:type="spellStart"/>
                            <w:r>
                              <w:t>Senoro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4" o:spid="_x0000_s1041" style="position:absolute;left:0;text-align:left;margin-left:16.3pt;margin-top:2.45pt;width:123pt;height:25.8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" fillcolor="#4f81bd" strokecolor="#385d8a" strokeweight="2pt">
                <v:textbox>
                  <w:txbxContent>
                    <w:p w:rsidR="001F5D2B" w:rsidRDefault="001F5D2B" w:rsidP="001F5D2B">
                      <w:pPr>
                        <w:jc w:val="center"/>
                      </w:pPr>
                      <w:r>
                        <w:t xml:space="preserve">JOB </w:t>
                      </w:r>
                      <w:proofErr w:type="spellStart"/>
                      <w:r>
                        <w:t>Senoro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="001F5D2B">
        <w:rPr>
          <w:noProof/>
        </w:rPr>
        <w:tab/>
      </w:r>
      <w:r w:rsidR="001F5D2B">
        <w:rPr>
          <w:noProof/>
        </w:rPr>
        <w:tab/>
      </w:r>
      <w:r w:rsidR="001F5D2B">
        <w:rPr>
          <w:noProof/>
        </w:rPr>
        <w:tab/>
      </w:r>
      <w:r w:rsidR="001F5D2B">
        <w:rPr>
          <w:noProof/>
        </w:rPr>
        <w:tab/>
      </w:r>
      <w:r w:rsidR="001F5D2B">
        <w:rPr>
          <w:noProof/>
        </w:rPr>
        <w:tab/>
      </w:r>
      <w:r w:rsidR="001F5D2B">
        <w:rPr>
          <w:noProof/>
        </w:rPr>
        <w:tab/>
      </w:r>
      <w:r w:rsidR="001F5D2B">
        <w:rPr>
          <w:noProof/>
        </w:rPr>
        <w:tab/>
      </w:r>
      <w:r w:rsidR="001F5D2B">
        <w:rPr>
          <w:noProof/>
        </w:rPr>
        <w:tab/>
      </w:r>
      <w:r w:rsidR="001F5D2B">
        <w:rPr>
          <w:noProof/>
        </w:rPr>
        <w:tab/>
      </w:r>
      <w:r w:rsidR="001F5D2B">
        <w:rPr>
          <w:noProof/>
        </w:rPr>
        <w:tab/>
      </w:r>
    </w:p>
    <w:p w:rsidR="001F5D2B" w:rsidRPr="00832582" w:rsidRDefault="001F5D2B" w:rsidP="001F5D2B">
      <w:pPr>
        <w:jc w:val="both"/>
        <w:rPr>
          <w:noProof/>
          <w:sz w:val="20"/>
          <w:szCs w:val="20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832582">
        <w:rPr>
          <w:noProof/>
        </w:rPr>
        <w:tab/>
      </w:r>
      <w:r w:rsidR="00832582">
        <w:rPr>
          <w:noProof/>
        </w:rPr>
        <w:tab/>
      </w:r>
      <w:r w:rsidR="00832582">
        <w:rPr>
          <w:noProof/>
        </w:rPr>
        <w:tab/>
      </w:r>
      <w:r w:rsidR="00832582" w:rsidRPr="00832582">
        <w:rPr>
          <w:noProof/>
          <w:sz w:val="20"/>
          <w:szCs w:val="20"/>
        </w:rPr>
        <w:t>Loan Agreement</w:t>
      </w:r>
    </w:p>
    <w:p w:rsidR="00832582" w:rsidRDefault="00832582" w:rsidP="001F5D2B">
      <w:pPr>
        <w:tabs>
          <w:tab w:val="left" w:pos="720"/>
        </w:tabs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0727A2E" wp14:editId="42C5D701">
                <wp:simplePos x="0" y="0"/>
                <wp:positionH relativeFrom="column">
                  <wp:posOffset>3181350</wp:posOffset>
                </wp:positionH>
                <wp:positionV relativeFrom="paragraph">
                  <wp:posOffset>149860</wp:posOffset>
                </wp:positionV>
                <wp:extent cx="1285875" cy="333375"/>
                <wp:effectExtent l="0" t="0" r="28575" b="2857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333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5D2B" w:rsidRDefault="001F5D2B" w:rsidP="001F5D2B">
                            <w:pPr>
                              <w:jc w:val="center"/>
                            </w:pPr>
                            <w:r>
                              <w:t>Lenders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8" o:spid="_x0000_s1042" style="position:absolute;left:0;text-align:left;margin-left:250.5pt;margin-top:11.8pt;width:101.25pt;height:26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" fillcolor="#4f81bd [3204]" strokecolor="#243f60 [1604]" strokeweight="2pt">
                <v:textbox>
                  <w:txbxContent>
                    <w:p w:rsidR="001F5D2B" w:rsidRDefault="001F5D2B" w:rsidP="001F5D2B">
                      <w:pPr>
                        <w:jc w:val="center"/>
                      </w:pPr>
                      <w:r>
                        <w:t>Lenders</w:t>
                      </w:r>
                    </w:p>
                  </w:txbxContent>
                </v:textbox>
              </v:rect>
            </w:pict>
          </mc:Fallback>
        </mc:AlternateContent>
      </w:r>
      <w:r w:rsidR="001F5D2B">
        <w:tab/>
      </w:r>
    </w:p>
    <w:p w:rsidR="001F5D2B" w:rsidRDefault="00832582" w:rsidP="001F5D2B">
      <w:pPr>
        <w:tabs>
          <w:tab w:val="left" w:pos="720"/>
        </w:tabs>
        <w:jc w:val="both"/>
      </w:pPr>
      <w:r>
        <w:tab/>
        <w:t xml:space="preserve">250 </w:t>
      </w:r>
      <w:proofErr w:type="spellStart"/>
      <w:r>
        <w:t>mmscfd</w:t>
      </w:r>
      <w:proofErr w:type="spellEnd"/>
    </w:p>
    <w:p w:rsidR="001F5D2B" w:rsidRDefault="00F56C3B" w:rsidP="001F5D2B">
      <w:pPr>
        <w:tabs>
          <w:tab w:val="left" w:pos="720"/>
        </w:tabs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AD62638" wp14:editId="44850404">
                <wp:simplePos x="0" y="0"/>
                <wp:positionH relativeFrom="column">
                  <wp:posOffset>-22860</wp:posOffset>
                </wp:positionH>
                <wp:positionV relativeFrom="paragraph">
                  <wp:posOffset>41910</wp:posOffset>
                </wp:positionV>
                <wp:extent cx="1971675" cy="17145"/>
                <wp:effectExtent l="0" t="0" r="28575" b="20955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71675" cy="17145"/>
                        </a:xfrm>
                        <a:prstGeom prst="line">
                          <a:avLst/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dash"/>
                        </a:ln>
                        <a:effectLst/>
                      </wps:spPr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58" o:spid="_x0000_s1026" style="position:absolute;flip:y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.8pt,3.3pt" to="153.45pt,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" strokecolor="#4a7ebb">
                <v:stroke dashstyle="dash"/>
              </v:line>
            </w:pict>
          </mc:Fallback>
        </mc:AlternateContent>
      </w:r>
    </w:p>
    <w:p w:rsidR="001F5D2B" w:rsidRPr="003573C1" w:rsidRDefault="001F5D2B" w:rsidP="001F5D2B">
      <w:pPr>
        <w:jc w:val="both"/>
        <w:rPr>
          <w:sz w:val="22"/>
          <w:szCs w:val="22"/>
        </w:rPr>
      </w:pPr>
    </w:p>
    <w:p w:rsidR="001F5D2B" w:rsidRPr="0058010B" w:rsidRDefault="001F5D2B" w:rsidP="001F5D2B">
      <w:pPr>
        <w:jc w:val="both"/>
        <w:rPr>
          <w:rStyle w:val="longtext"/>
          <w:rFonts w:ascii="Arial" w:hAnsi="Arial" w:cs="Arial"/>
          <w:sz w:val="21"/>
          <w:szCs w:val="21"/>
        </w:rPr>
      </w:pPr>
      <w:r w:rsidRPr="0058010B">
        <w:rPr>
          <w:rStyle w:val="hps"/>
          <w:rFonts w:ascii="Arial" w:hAnsi="Arial" w:cs="Arial"/>
          <w:sz w:val="21"/>
          <w:szCs w:val="21"/>
        </w:rPr>
        <w:lastRenderedPageBreak/>
        <w:t>DS LNG</w:t>
      </w:r>
      <w:r w:rsidRPr="0058010B">
        <w:rPr>
          <w:rStyle w:val="longtext"/>
          <w:rFonts w:ascii="Arial" w:hAnsi="Arial" w:cs="Arial"/>
          <w:sz w:val="21"/>
          <w:szCs w:val="21"/>
          <w:lang w:val="id-ID"/>
        </w:rPr>
        <w:t xml:space="preserve"> </w:t>
      </w:r>
      <w:proofErr w:type="gramStart"/>
      <w:r w:rsidRPr="0058010B">
        <w:rPr>
          <w:rStyle w:val="hps"/>
          <w:rFonts w:ascii="Arial" w:hAnsi="Arial" w:cs="Arial"/>
          <w:sz w:val="21"/>
          <w:szCs w:val="21"/>
          <w:lang w:val="id-ID"/>
        </w:rPr>
        <w:t>akan</w:t>
      </w:r>
      <w:proofErr w:type="gramEnd"/>
      <w:r w:rsidRPr="0058010B">
        <w:rPr>
          <w:rStyle w:val="longtext"/>
          <w:rFonts w:ascii="Arial" w:hAnsi="Arial" w:cs="Arial"/>
          <w:sz w:val="21"/>
          <w:szCs w:val="21"/>
          <w:lang w:val="id-ID"/>
        </w:rPr>
        <w:t xml:space="preserve"> </w:t>
      </w:r>
      <w:r w:rsidRPr="0058010B">
        <w:rPr>
          <w:rStyle w:val="hps"/>
          <w:rFonts w:ascii="Arial" w:hAnsi="Arial" w:cs="Arial"/>
          <w:sz w:val="21"/>
          <w:szCs w:val="21"/>
          <w:lang w:val="id-ID"/>
        </w:rPr>
        <w:t>memproduksi dan menjual</w:t>
      </w:r>
      <w:r w:rsidRPr="0058010B">
        <w:rPr>
          <w:rStyle w:val="longtext"/>
          <w:rFonts w:ascii="Arial" w:hAnsi="Arial" w:cs="Arial"/>
          <w:sz w:val="21"/>
          <w:szCs w:val="21"/>
          <w:lang w:val="id-ID"/>
        </w:rPr>
        <w:t xml:space="preserve"> </w:t>
      </w:r>
      <w:r w:rsidRPr="0058010B">
        <w:rPr>
          <w:rStyle w:val="hps"/>
          <w:rFonts w:ascii="Arial" w:hAnsi="Arial" w:cs="Arial"/>
          <w:sz w:val="21"/>
          <w:szCs w:val="21"/>
          <w:lang w:val="id-ID"/>
        </w:rPr>
        <w:t>2 juta</w:t>
      </w:r>
      <w:r w:rsidRPr="0058010B">
        <w:rPr>
          <w:rStyle w:val="longtext"/>
          <w:rFonts w:ascii="Arial" w:hAnsi="Arial" w:cs="Arial"/>
          <w:sz w:val="21"/>
          <w:szCs w:val="21"/>
          <w:lang w:val="id-ID"/>
        </w:rPr>
        <w:t xml:space="preserve"> </w:t>
      </w:r>
      <w:r w:rsidRPr="0058010B">
        <w:rPr>
          <w:rStyle w:val="hps"/>
          <w:rFonts w:ascii="Arial" w:hAnsi="Arial" w:cs="Arial"/>
          <w:sz w:val="21"/>
          <w:szCs w:val="21"/>
          <w:lang w:val="id-ID"/>
        </w:rPr>
        <w:t>ton</w:t>
      </w:r>
      <w:r w:rsidRPr="0058010B">
        <w:rPr>
          <w:rStyle w:val="longtext"/>
          <w:rFonts w:ascii="Arial" w:hAnsi="Arial" w:cs="Arial"/>
          <w:sz w:val="21"/>
          <w:szCs w:val="21"/>
          <w:lang w:val="id-ID"/>
        </w:rPr>
        <w:t xml:space="preserve"> </w:t>
      </w:r>
      <w:r w:rsidRPr="0058010B">
        <w:rPr>
          <w:rStyle w:val="hps"/>
          <w:rFonts w:ascii="Arial" w:hAnsi="Arial" w:cs="Arial"/>
          <w:sz w:val="21"/>
          <w:szCs w:val="21"/>
          <w:lang w:val="id-ID"/>
        </w:rPr>
        <w:t>LNG</w:t>
      </w:r>
      <w:r w:rsidRPr="0058010B">
        <w:rPr>
          <w:rStyle w:val="longtext"/>
          <w:rFonts w:ascii="Arial" w:hAnsi="Arial" w:cs="Arial"/>
          <w:sz w:val="21"/>
          <w:szCs w:val="21"/>
          <w:lang w:val="id-ID"/>
        </w:rPr>
        <w:t xml:space="preserve"> </w:t>
      </w:r>
      <w:r w:rsidRPr="0058010B">
        <w:rPr>
          <w:rStyle w:val="hps"/>
          <w:rFonts w:ascii="Arial" w:hAnsi="Arial" w:cs="Arial"/>
          <w:sz w:val="21"/>
          <w:szCs w:val="21"/>
          <w:lang w:val="id-ID"/>
        </w:rPr>
        <w:t>per tahun</w:t>
      </w:r>
      <w:r w:rsidRPr="0058010B">
        <w:rPr>
          <w:rStyle w:val="longtext"/>
          <w:rFonts w:ascii="Arial" w:hAnsi="Arial" w:cs="Arial"/>
          <w:sz w:val="21"/>
          <w:szCs w:val="21"/>
          <w:lang w:val="id-ID"/>
        </w:rPr>
        <w:t xml:space="preserve"> </w:t>
      </w:r>
      <w:r w:rsidRPr="0058010B">
        <w:rPr>
          <w:rStyle w:val="hps"/>
          <w:rFonts w:ascii="Arial" w:hAnsi="Arial" w:cs="Arial"/>
          <w:sz w:val="21"/>
          <w:szCs w:val="21"/>
          <w:lang w:val="id-ID"/>
        </w:rPr>
        <w:t>(</w:t>
      </w:r>
      <w:r w:rsidRPr="0058010B">
        <w:rPr>
          <w:rStyle w:val="longtext"/>
          <w:rFonts w:ascii="Arial" w:hAnsi="Arial" w:cs="Arial"/>
          <w:sz w:val="21"/>
          <w:szCs w:val="21"/>
          <w:lang w:val="id-ID"/>
        </w:rPr>
        <w:t xml:space="preserve">mtpa). </w:t>
      </w:r>
      <w:r w:rsidRPr="0058010B">
        <w:rPr>
          <w:rStyle w:val="hps"/>
          <w:rFonts w:ascii="Arial" w:hAnsi="Arial" w:cs="Arial"/>
          <w:sz w:val="21"/>
          <w:szCs w:val="21"/>
          <w:lang w:val="id-ID"/>
        </w:rPr>
        <w:t>LNG</w:t>
      </w:r>
      <w:r w:rsidRPr="0058010B">
        <w:rPr>
          <w:rStyle w:val="longtext"/>
          <w:rFonts w:ascii="Arial" w:hAnsi="Arial" w:cs="Arial"/>
          <w:sz w:val="21"/>
          <w:szCs w:val="21"/>
          <w:lang w:val="id-ID"/>
        </w:rPr>
        <w:t xml:space="preserve"> </w:t>
      </w:r>
      <w:r w:rsidRPr="0058010B">
        <w:rPr>
          <w:rStyle w:val="hps"/>
          <w:rFonts w:ascii="Arial" w:hAnsi="Arial" w:cs="Arial"/>
          <w:sz w:val="21"/>
          <w:szCs w:val="21"/>
          <w:lang w:val="id-ID"/>
        </w:rPr>
        <w:t>akan dijual</w:t>
      </w:r>
      <w:r w:rsidRPr="0058010B">
        <w:rPr>
          <w:rStyle w:val="longtext"/>
          <w:rFonts w:ascii="Arial" w:hAnsi="Arial" w:cs="Arial"/>
          <w:sz w:val="21"/>
          <w:szCs w:val="21"/>
          <w:lang w:val="id-ID"/>
        </w:rPr>
        <w:t xml:space="preserve"> </w:t>
      </w:r>
      <w:r w:rsidRPr="0058010B">
        <w:rPr>
          <w:rStyle w:val="hps"/>
          <w:rFonts w:ascii="Arial" w:hAnsi="Arial" w:cs="Arial"/>
          <w:sz w:val="21"/>
          <w:szCs w:val="21"/>
          <w:lang w:val="id-ID"/>
        </w:rPr>
        <w:t>ke</w:t>
      </w:r>
      <w:r w:rsidRPr="0058010B">
        <w:rPr>
          <w:rStyle w:val="hps"/>
          <w:rFonts w:ascii="Arial" w:hAnsi="Arial" w:cs="Arial"/>
          <w:sz w:val="21"/>
          <w:szCs w:val="21"/>
        </w:rPr>
        <w:t xml:space="preserve"> </w:t>
      </w:r>
      <w:r w:rsidRPr="0058010B">
        <w:rPr>
          <w:rStyle w:val="hps"/>
          <w:rFonts w:ascii="Arial" w:hAnsi="Arial" w:cs="Arial"/>
          <w:sz w:val="21"/>
          <w:szCs w:val="21"/>
          <w:lang w:val="id-ID"/>
        </w:rPr>
        <w:t>Jepang</w:t>
      </w:r>
      <w:r w:rsidRPr="0058010B">
        <w:rPr>
          <w:rStyle w:val="longtext"/>
          <w:rFonts w:ascii="Arial" w:hAnsi="Arial" w:cs="Arial"/>
          <w:sz w:val="21"/>
          <w:szCs w:val="21"/>
          <w:lang w:val="id-ID"/>
        </w:rPr>
        <w:t xml:space="preserve"> </w:t>
      </w:r>
      <w:r w:rsidRPr="0058010B">
        <w:rPr>
          <w:rStyle w:val="hps"/>
          <w:rFonts w:ascii="Arial" w:hAnsi="Arial" w:cs="Arial"/>
          <w:sz w:val="21"/>
          <w:szCs w:val="21"/>
          <w:lang w:val="id-ID"/>
        </w:rPr>
        <w:t>(</w:t>
      </w:r>
      <w:r w:rsidRPr="0058010B">
        <w:rPr>
          <w:rStyle w:val="longtext"/>
          <w:rFonts w:ascii="Arial" w:hAnsi="Arial" w:cs="Arial"/>
          <w:sz w:val="21"/>
          <w:szCs w:val="21"/>
          <w:lang w:val="id-ID"/>
        </w:rPr>
        <w:t xml:space="preserve">Chubu Electric </w:t>
      </w:r>
      <w:r w:rsidRPr="0058010B">
        <w:rPr>
          <w:rStyle w:val="hps"/>
          <w:rFonts w:ascii="Arial" w:hAnsi="Arial" w:cs="Arial"/>
          <w:sz w:val="21"/>
          <w:szCs w:val="21"/>
          <w:lang w:val="id-ID"/>
        </w:rPr>
        <w:t>1,0</w:t>
      </w:r>
      <w:r w:rsidRPr="0058010B">
        <w:rPr>
          <w:rStyle w:val="longtext"/>
          <w:rFonts w:ascii="Arial" w:hAnsi="Arial" w:cs="Arial"/>
          <w:sz w:val="21"/>
          <w:szCs w:val="21"/>
          <w:lang w:val="id-ID"/>
        </w:rPr>
        <w:t xml:space="preserve"> </w:t>
      </w:r>
      <w:r w:rsidRPr="0058010B">
        <w:rPr>
          <w:rStyle w:val="hps"/>
          <w:rFonts w:ascii="Arial" w:hAnsi="Arial" w:cs="Arial"/>
          <w:sz w:val="21"/>
          <w:szCs w:val="21"/>
          <w:lang w:val="id-ID"/>
        </w:rPr>
        <w:t>mtpa</w:t>
      </w:r>
      <w:r w:rsidRPr="0058010B">
        <w:rPr>
          <w:rStyle w:val="longtext"/>
          <w:rFonts w:ascii="Arial" w:hAnsi="Arial" w:cs="Arial"/>
          <w:sz w:val="21"/>
          <w:szCs w:val="21"/>
          <w:lang w:val="id-ID"/>
        </w:rPr>
        <w:t xml:space="preserve">, </w:t>
      </w:r>
      <w:r w:rsidRPr="0058010B">
        <w:rPr>
          <w:rStyle w:val="hps"/>
          <w:rFonts w:ascii="Arial" w:hAnsi="Arial" w:cs="Arial"/>
          <w:sz w:val="21"/>
          <w:szCs w:val="21"/>
          <w:lang w:val="id-ID"/>
        </w:rPr>
        <w:t>dan</w:t>
      </w:r>
      <w:r w:rsidRPr="0058010B">
        <w:rPr>
          <w:rStyle w:val="longtext"/>
          <w:rFonts w:ascii="Arial" w:hAnsi="Arial" w:cs="Arial"/>
          <w:sz w:val="21"/>
          <w:szCs w:val="21"/>
          <w:lang w:val="id-ID"/>
        </w:rPr>
        <w:t xml:space="preserve"> </w:t>
      </w:r>
      <w:r w:rsidRPr="0058010B">
        <w:rPr>
          <w:rStyle w:val="hps"/>
          <w:rFonts w:ascii="Arial" w:hAnsi="Arial" w:cs="Arial"/>
          <w:sz w:val="21"/>
          <w:szCs w:val="21"/>
          <w:lang w:val="id-ID"/>
        </w:rPr>
        <w:t>Kyushu Electric</w:t>
      </w:r>
      <w:r w:rsidRPr="0058010B">
        <w:rPr>
          <w:rStyle w:val="longtext"/>
          <w:rFonts w:ascii="Arial" w:hAnsi="Arial" w:cs="Arial"/>
          <w:sz w:val="21"/>
          <w:szCs w:val="21"/>
          <w:lang w:val="id-ID"/>
        </w:rPr>
        <w:t xml:space="preserve"> </w:t>
      </w:r>
      <w:r w:rsidRPr="0058010B">
        <w:rPr>
          <w:rStyle w:val="hps"/>
          <w:rFonts w:ascii="Arial" w:hAnsi="Arial" w:cs="Arial"/>
          <w:sz w:val="21"/>
          <w:szCs w:val="21"/>
          <w:lang w:val="id-ID"/>
        </w:rPr>
        <w:t>0,3</w:t>
      </w:r>
      <w:r w:rsidRPr="0058010B">
        <w:rPr>
          <w:rStyle w:val="longtext"/>
          <w:rFonts w:ascii="Arial" w:hAnsi="Arial" w:cs="Arial"/>
          <w:sz w:val="21"/>
          <w:szCs w:val="21"/>
          <w:lang w:val="id-ID"/>
        </w:rPr>
        <w:t xml:space="preserve"> </w:t>
      </w:r>
      <w:r w:rsidRPr="0058010B">
        <w:rPr>
          <w:rStyle w:val="hps"/>
          <w:rFonts w:ascii="Arial" w:hAnsi="Arial" w:cs="Arial"/>
          <w:sz w:val="21"/>
          <w:szCs w:val="21"/>
          <w:lang w:val="id-ID"/>
        </w:rPr>
        <w:t>mtpa</w:t>
      </w:r>
      <w:r w:rsidRPr="0058010B">
        <w:rPr>
          <w:rStyle w:val="longtext"/>
          <w:rFonts w:ascii="Arial" w:hAnsi="Arial" w:cs="Arial"/>
          <w:sz w:val="21"/>
          <w:szCs w:val="21"/>
          <w:lang w:val="id-ID"/>
        </w:rPr>
        <w:t xml:space="preserve">) </w:t>
      </w:r>
      <w:r w:rsidRPr="0058010B">
        <w:rPr>
          <w:rStyle w:val="hps"/>
          <w:rFonts w:ascii="Arial" w:hAnsi="Arial" w:cs="Arial"/>
          <w:sz w:val="21"/>
          <w:szCs w:val="21"/>
          <w:lang w:val="id-ID"/>
        </w:rPr>
        <w:t>dan Korea</w:t>
      </w:r>
      <w:r w:rsidRPr="0058010B">
        <w:rPr>
          <w:rStyle w:val="longtext"/>
          <w:rFonts w:ascii="Arial" w:hAnsi="Arial" w:cs="Arial"/>
          <w:sz w:val="21"/>
          <w:szCs w:val="21"/>
          <w:lang w:val="id-ID"/>
        </w:rPr>
        <w:t xml:space="preserve"> </w:t>
      </w:r>
      <w:r w:rsidRPr="0058010B">
        <w:rPr>
          <w:rStyle w:val="hps"/>
          <w:rFonts w:ascii="Arial" w:hAnsi="Arial" w:cs="Arial"/>
          <w:sz w:val="21"/>
          <w:szCs w:val="21"/>
          <w:lang w:val="id-ID"/>
        </w:rPr>
        <w:t>(</w:t>
      </w:r>
      <w:r w:rsidRPr="0058010B">
        <w:rPr>
          <w:rStyle w:val="longtext"/>
          <w:rFonts w:ascii="Arial" w:hAnsi="Arial" w:cs="Arial"/>
          <w:sz w:val="21"/>
          <w:szCs w:val="21"/>
          <w:lang w:val="id-ID"/>
        </w:rPr>
        <w:t xml:space="preserve">KOGAS, </w:t>
      </w:r>
      <w:r w:rsidRPr="0058010B">
        <w:rPr>
          <w:rStyle w:val="hps"/>
          <w:rFonts w:ascii="Arial" w:hAnsi="Arial" w:cs="Arial"/>
          <w:sz w:val="21"/>
          <w:szCs w:val="21"/>
          <w:lang w:val="id-ID"/>
        </w:rPr>
        <w:t>0,7</w:t>
      </w:r>
      <w:r w:rsidRPr="0058010B">
        <w:rPr>
          <w:rStyle w:val="longtext"/>
          <w:rFonts w:ascii="Arial" w:hAnsi="Arial" w:cs="Arial"/>
          <w:sz w:val="21"/>
          <w:szCs w:val="21"/>
          <w:lang w:val="id-ID"/>
        </w:rPr>
        <w:t xml:space="preserve"> </w:t>
      </w:r>
      <w:r w:rsidRPr="0058010B">
        <w:rPr>
          <w:rStyle w:val="hps"/>
          <w:rFonts w:ascii="Arial" w:hAnsi="Arial" w:cs="Arial"/>
          <w:sz w:val="21"/>
          <w:szCs w:val="21"/>
          <w:lang w:val="id-ID"/>
        </w:rPr>
        <w:t>mtpa</w:t>
      </w:r>
      <w:r w:rsidRPr="0058010B">
        <w:rPr>
          <w:rStyle w:val="longtext"/>
          <w:rFonts w:ascii="Arial" w:hAnsi="Arial" w:cs="Arial"/>
          <w:sz w:val="21"/>
          <w:szCs w:val="21"/>
          <w:lang w:val="id-ID"/>
        </w:rPr>
        <w:t>).</w:t>
      </w:r>
    </w:p>
    <w:p w:rsidR="001F5D2B" w:rsidRPr="0058010B" w:rsidRDefault="001F5D2B" w:rsidP="001F5D2B">
      <w:pPr>
        <w:jc w:val="both"/>
        <w:rPr>
          <w:rFonts w:ascii="Arial" w:hAnsi="Arial" w:cs="Arial"/>
          <w:sz w:val="21"/>
          <w:szCs w:val="21"/>
        </w:rPr>
      </w:pPr>
    </w:p>
    <w:p w:rsidR="001F5D2B" w:rsidRPr="0058010B" w:rsidRDefault="001F5D2B" w:rsidP="001F5D2B">
      <w:pPr>
        <w:jc w:val="both"/>
        <w:rPr>
          <w:rFonts w:ascii="Arial" w:hAnsi="Arial" w:cs="Arial"/>
          <w:sz w:val="21"/>
          <w:szCs w:val="21"/>
        </w:rPr>
      </w:pPr>
      <w:proofErr w:type="spellStart"/>
      <w:r w:rsidRPr="0058010B">
        <w:rPr>
          <w:rFonts w:ascii="Arial" w:hAnsi="Arial" w:cs="Arial"/>
          <w:sz w:val="21"/>
          <w:szCs w:val="21"/>
        </w:rPr>
        <w:t>Kapal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LNG yang </w:t>
      </w:r>
      <w:proofErr w:type="spellStart"/>
      <w:proofErr w:type="gramStart"/>
      <w:r w:rsidRPr="0058010B">
        <w:rPr>
          <w:rFonts w:ascii="Arial" w:hAnsi="Arial" w:cs="Arial"/>
          <w:sz w:val="21"/>
          <w:szCs w:val="21"/>
        </w:rPr>
        <w:t>akan</w:t>
      </w:r>
      <w:proofErr w:type="spellEnd"/>
      <w:proofErr w:type="gram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dipakai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untuk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operasional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adalah</w:t>
      </w:r>
      <w:proofErr w:type="spellEnd"/>
      <w:r w:rsidRPr="0058010B">
        <w:rPr>
          <w:rFonts w:ascii="Arial" w:hAnsi="Arial" w:cs="Arial"/>
          <w:sz w:val="21"/>
          <w:szCs w:val="21"/>
        </w:rPr>
        <w:t>:</w:t>
      </w:r>
    </w:p>
    <w:p w:rsidR="001F5D2B" w:rsidRPr="0058010B" w:rsidRDefault="001F5D2B" w:rsidP="001F5D2B">
      <w:pPr>
        <w:jc w:val="both"/>
        <w:rPr>
          <w:rFonts w:ascii="Arial" w:hAnsi="Arial" w:cs="Arial"/>
          <w:sz w:val="21"/>
          <w:szCs w:val="21"/>
        </w:rPr>
      </w:pPr>
    </w:p>
    <w:p w:rsidR="001F5D2B" w:rsidRPr="0058010B" w:rsidRDefault="001F5D2B" w:rsidP="001F5D2B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1"/>
          <w:szCs w:val="21"/>
        </w:rPr>
      </w:pPr>
      <w:r w:rsidRPr="0058010B">
        <w:rPr>
          <w:rFonts w:ascii="Arial" w:hAnsi="Arial" w:cs="Arial"/>
          <w:sz w:val="21"/>
          <w:szCs w:val="21"/>
        </w:rPr>
        <w:t xml:space="preserve">Northwest Swallow </w:t>
      </w:r>
      <w:proofErr w:type="spellStart"/>
      <w:r w:rsidRPr="0058010B">
        <w:rPr>
          <w:rFonts w:ascii="Arial" w:hAnsi="Arial" w:cs="Arial"/>
          <w:sz w:val="21"/>
          <w:szCs w:val="21"/>
        </w:rPr>
        <w:t>dengan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kapasitas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127.697 M3</w:t>
      </w:r>
    </w:p>
    <w:p w:rsidR="001F5D2B" w:rsidRPr="0058010B" w:rsidRDefault="001F5D2B" w:rsidP="001F5D2B">
      <w:pPr>
        <w:pStyle w:val="ListParagraph"/>
        <w:numPr>
          <w:ilvl w:val="0"/>
          <w:numId w:val="13"/>
        </w:numPr>
        <w:jc w:val="both"/>
        <w:rPr>
          <w:rFonts w:ascii="Arial" w:hAnsi="Arial" w:cs="Arial"/>
          <w:sz w:val="21"/>
          <w:szCs w:val="21"/>
        </w:rPr>
      </w:pPr>
      <w:r w:rsidRPr="0058010B">
        <w:rPr>
          <w:rFonts w:ascii="Arial" w:hAnsi="Arial" w:cs="Arial"/>
          <w:sz w:val="21"/>
          <w:szCs w:val="21"/>
        </w:rPr>
        <w:t xml:space="preserve">Hyundai Utopia </w:t>
      </w:r>
      <w:proofErr w:type="spellStart"/>
      <w:r w:rsidRPr="0058010B">
        <w:rPr>
          <w:rFonts w:ascii="Arial" w:hAnsi="Arial" w:cs="Arial"/>
          <w:sz w:val="21"/>
          <w:szCs w:val="21"/>
        </w:rPr>
        <w:t>dengan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kapasitas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125,000 m3</w:t>
      </w:r>
    </w:p>
    <w:p w:rsidR="001F5D2B" w:rsidRPr="0058010B" w:rsidRDefault="001F5D2B" w:rsidP="001F5D2B">
      <w:pPr>
        <w:jc w:val="both"/>
        <w:rPr>
          <w:rFonts w:ascii="Arial" w:hAnsi="Arial" w:cs="Arial"/>
          <w:b/>
          <w:sz w:val="21"/>
          <w:szCs w:val="21"/>
        </w:rPr>
      </w:pPr>
    </w:p>
    <w:p w:rsidR="001F5D2B" w:rsidRPr="0058010B" w:rsidRDefault="001F5D2B" w:rsidP="001F5D2B">
      <w:pPr>
        <w:jc w:val="both"/>
        <w:rPr>
          <w:rFonts w:ascii="Arial" w:hAnsi="Arial" w:cs="Arial"/>
          <w:b/>
          <w:sz w:val="21"/>
          <w:szCs w:val="21"/>
        </w:rPr>
      </w:pPr>
      <w:proofErr w:type="spellStart"/>
      <w:r w:rsidRPr="0058010B">
        <w:rPr>
          <w:rFonts w:ascii="Arial" w:hAnsi="Arial" w:cs="Arial"/>
          <w:b/>
          <w:sz w:val="21"/>
          <w:szCs w:val="21"/>
        </w:rPr>
        <w:t>Sumber</w:t>
      </w:r>
      <w:proofErr w:type="spellEnd"/>
      <w:r w:rsidRPr="0058010B">
        <w:rPr>
          <w:rFonts w:ascii="Arial" w:hAnsi="Arial" w:cs="Arial"/>
          <w:b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b/>
          <w:sz w:val="21"/>
          <w:szCs w:val="21"/>
        </w:rPr>
        <w:t>Daya</w:t>
      </w:r>
      <w:proofErr w:type="spellEnd"/>
      <w:r w:rsidRPr="0058010B">
        <w:rPr>
          <w:rFonts w:ascii="Arial" w:hAnsi="Arial" w:cs="Arial"/>
          <w:b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b/>
          <w:sz w:val="21"/>
          <w:szCs w:val="21"/>
        </w:rPr>
        <w:t>Manusia</w:t>
      </w:r>
      <w:proofErr w:type="spellEnd"/>
      <w:r w:rsidRPr="0058010B">
        <w:rPr>
          <w:rFonts w:ascii="Arial" w:hAnsi="Arial" w:cs="Arial"/>
          <w:b/>
          <w:sz w:val="21"/>
          <w:szCs w:val="21"/>
        </w:rPr>
        <w:t>:</w:t>
      </w:r>
    </w:p>
    <w:p w:rsidR="001F5D2B" w:rsidRPr="0058010B" w:rsidRDefault="001F5D2B" w:rsidP="001F5D2B">
      <w:pPr>
        <w:jc w:val="both"/>
        <w:rPr>
          <w:rFonts w:ascii="Arial" w:hAnsi="Arial" w:cs="Arial"/>
          <w:b/>
          <w:sz w:val="21"/>
          <w:szCs w:val="21"/>
        </w:rPr>
      </w:pPr>
    </w:p>
    <w:p w:rsidR="001F5D2B" w:rsidRPr="0058010B" w:rsidRDefault="001F5D2B" w:rsidP="001F5D2B">
      <w:pPr>
        <w:jc w:val="both"/>
        <w:rPr>
          <w:rFonts w:ascii="Arial" w:hAnsi="Arial" w:cs="Arial"/>
          <w:sz w:val="21"/>
          <w:szCs w:val="21"/>
        </w:rPr>
      </w:pPr>
      <w:r w:rsidRPr="0058010B">
        <w:rPr>
          <w:rFonts w:ascii="Arial" w:hAnsi="Arial" w:cs="Arial"/>
          <w:sz w:val="21"/>
          <w:szCs w:val="21"/>
        </w:rPr>
        <w:t xml:space="preserve">Status </w:t>
      </w:r>
      <w:proofErr w:type="spellStart"/>
      <w:r w:rsidRPr="0058010B">
        <w:rPr>
          <w:rFonts w:ascii="Arial" w:hAnsi="Arial" w:cs="Arial"/>
          <w:sz w:val="21"/>
          <w:szCs w:val="21"/>
        </w:rPr>
        <w:t>sampai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dengan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30 September 2012, total manpower DSLNG </w:t>
      </w:r>
      <w:proofErr w:type="spellStart"/>
      <w:r w:rsidRPr="0058010B">
        <w:rPr>
          <w:rFonts w:ascii="Arial" w:hAnsi="Arial" w:cs="Arial"/>
          <w:sz w:val="21"/>
          <w:szCs w:val="21"/>
        </w:rPr>
        <w:t>adalah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Pekerja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tetap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165 orang </w:t>
      </w:r>
      <w:proofErr w:type="spellStart"/>
      <w:r w:rsidRPr="0058010B">
        <w:rPr>
          <w:rFonts w:ascii="Arial" w:hAnsi="Arial" w:cs="Arial"/>
          <w:sz w:val="21"/>
          <w:szCs w:val="21"/>
        </w:rPr>
        <w:t>dan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Tenaga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teknis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magang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adalah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50 orang </w:t>
      </w:r>
      <w:proofErr w:type="spellStart"/>
      <w:r w:rsidRPr="0058010B">
        <w:rPr>
          <w:rFonts w:ascii="Arial" w:hAnsi="Arial" w:cs="Arial"/>
          <w:sz w:val="21"/>
          <w:szCs w:val="21"/>
        </w:rPr>
        <w:t>dengan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komposisi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sebagai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berikut</w:t>
      </w:r>
      <w:proofErr w:type="spellEnd"/>
    </w:p>
    <w:p w:rsidR="001F5D2B" w:rsidRDefault="001F5D2B" w:rsidP="001F5D2B">
      <w:pPr>
        <w:jc w:val="both"/>
        <w:rPr>
          <w:sz w:val="22"/>
          <w:szCs w:val="22"/>
        </w:rPr>
      </w:pPr>
    </w:p>
    <w:p w:rsidR="001F5D2B" w:rsidRDefault="001F5D2B" w:rsidP="001F5D2B">
      <w:pPr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3DF7E6D8" wp14:editId="6A5FBAB1">
            <wp:extent cx="4718649" cy="2527539"/>
            <wp:effectExtent l="0" t="0" r="25400" b="25400"/>
            <wp:docPr id="40" name="Chart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5"/>
              </a:graphicData>
            </a:graphic>
          </wp:inline>
        </w:drawing>
      </w:r>
    </w:p>
    <w:tbl>
      <w:tblPr>
        <w:tblW w:w="9473" w:type="dxa"/>
        <w:tblInd w:w="103" w:type="dxa"/>
        <w:tblLook w:val="04A0" w:firstRow="1" w:lastRow="0" w:firstColumn="1" w:lastColumn="0" w:noHBand="0" w:noVBand="1"/>
      </w:tblPr>
      <w:tblGrid>
        <w:gridCol w:w="8157"/>
        <w:gridCol w:w="462"/>
        <w:gridCol w:w="458"/>
        <w:gridCol w:w="396"/>
      </w:tblGrid>
      <w:tr w:rsidR="00054208" w:rsidTr="00C179F5">
        <w:trPr>
          <w:gridAfter w:val="3"/>
          <w:wAfter w:w="1316" w:type="dxa"/>
          <w:trHeight w:val="300"/>
        </w:trPr>
        <w:tc>
          <w:tcPr>
            <w:tcW w:w="8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F414A8" w:rsidRPr="00F414A8" w:rsidRDefault="00F414A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2"/>
                <w:szCs w:val="12"/>
              </w:rPr>
            </w:pPr>
          </w:p>
          <w:p w:rsidR="00F414A8" w:rsidRDefault="00F414A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  <w:p w:rsidR="00F414A8" w:rsidRPr="0058010B" w:rsidRDefault="00F414A8" w:rsidP="00F414A8">
            <w:pPr>
              <w:ind w:hanging="108"/>
              <w:rPr>
                <w:rFonts w:ascii="Arial" w:hAnsi="Arial" w:cs="Arial"/>
                <w:b/>
                <w:bCs/>
                <w:color w:val="000000"/>
                <w:sz w:val="21"/>
                <w:szCs w:val="21"/>
              </w:rPr>
            </w:pPr>
            <w:proofErr w:type="spellStart"/>
            <w:r w:rsidRPr="0058010B">
              <w:rPr>
                <w:rFonts w:ascii="Arial" w:hAnsi="Arial" w:cs="Arial"/>
                <w:b/>
                <w:bCs/>
                <w:color w:val="000000"/>
                <w:sz w:val="21"/>
                <w:szCs w:val="21"/>
              </w:rPr>
              <w:t>Laporan</w:t>
            </w:r>
            <w:proofErr w:type="spellEnd"/>
            <w:r w:rsidRPr="0058010B">
              <w:rPr>
                <w:rFonts w:ascii="Arial" w:hAnsi="Arial" w:cs="Arial"/>
                <w:b/>
                <w:bCs/>
                <w:color w:val="000000"/>
                <w:sz w:val="21"/>
                <w:szCs w:val="21"/>
              </w:rPr>
              <w:t xml:space="preserve"> HSSE:</w:t>
            </w:r>
          </w:p>
          <w:p w:rsidR="006D02FA" w:rsidRPr="0058010B" w:rsidRDefault="006D02FA" w:rsidP="00F414A8">
            <w:pPr>
              <w:ind w:hanging="108"/>
              <w:rPr>
                <w:rFonts w:ascii="Arial" w:hAnsi="Arial" w:cs="Arial"/>
                <w:bCs/>
                <w:color w:val="000000"/>
                <w:sz w:val="21"/>
                <w:szCs w:val="21"/>
              </w:rPr>
            </w:pPr>
          </w:p>
          <w:p w:rsidR="00F414A8" w:rsidRPr="0058010B" w:rsidRDefault="00F414A8" w:rsidP="00F414A8">
            <w:pPr>
              <w:ind w:hanging="108"/>
              <w:rPr>
                <w:rFonts w:ascii="Arial" w:hAnsi="Arial" w:cs="Arial"/>
                <w:bCs/>
                <w:color w:val="000000"/>
                <w:sz w:val="21"/>
                <w:szCs w:val="21"/>
              </w:rPr>
            </w:pPr>
            <w:r w:rsidRPr="0058010B">
              <w:rPr>
                <w:rFonts w:ascii="Arial" w:hAnsi="Arial" w:cs="Arial"/>
                <w:bCs/>
                <w:color w:val="000000"/>
                <w:sz w:val="21"/>
                <w:szCs w:val="21"/>
              </w:rPr>
              <w:t xml:space="preserve">QHSE </w:t>
            </w:r>
            <w:proofErr w:type="spellStart"/>
            <w:r w:rsidRPr="0058010B">
              <w:rPr>
                <w:rFonts w:ascii="Arial" w:hAnsi="Arial" w:cs="Arial"/>
                <w:bCs/>
                <w:color w:val="000000"/>
                <w:sz w:val="21"/>
                <w:szCs w:val="21"/>
              </w:rPr>
              <w:t>sampai</w:t>
            </w:r>
            <w:proofErr w:type="spellEnd"/>
            <w:r w:rsidRPr="0058010B">
              <w:rPr>
                <w:rFonts w:ascii="Arial" w:hAnsi="Arial" w:cs="Arial"/>
                <w:b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8010B">
              <w:rPr>
                <w:rFonts w:ascii="Arial" w:hAnsi="Arial" w:cs="Arial"/>
                <w:bCs/>
                <w:color w:val="000000"/>
                <w:sz w:val="21"/>
                <w:szCs w:val="21"/>
              </w:rPr>
              <w:t>akhir</w:t>
            </w:r>
            <w:proofErr w:type="spellEnd"/>
            <w:r w:rsidRPr="0058010B">
              <w:rPr>
                <w:rFonts w:ascii="Arial" w:hAnsi="Arial" w:cs="Arial"/>
                <w:bCs/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58010B">
              <w:rPr>
                <w:rFonts w:ascii="Arial" w:hAnsi="Arial" w:cs="Arial"/>
                <w:bCs/>
                <w:color w:val="000000"/>
                <w:sz w:val="21"/>
                <w:szCs w:val="21"/>
              </w:rPr>
              <w:t>bulan</w:t>
            </w:r>
            <w:proofErr w:type="spellEnd"/>
            <w:r w:rsidRPr="0058010B">
              <w:rPr>
                <w:rFonts w:ascii="Arial" w:hAnsi="Arial" w:cs="Arial"/>
                <w:bCs/>
                <w:color w:val="000000"/>
                <w:sz w:val="21"/>
                <w:szCs w:val="21"/>
              </w:rPr>
              <w:t xml:space="preserve"> September </w:t>
            </w:r>
            <w:proofErr w:type="spellStart"/>
            <w:r w:rsidRPr="0058010B">
              <w:rPr>
                <w:rFonts w:ascii="Arial" w:hAnsi="Arial" w:cs="Arial"/>
                <w:bCs/>
                <w:color w:val="000000"/>
                <w:sz w:val="21"/>
                <w:szCs w:val="21"/>
              </w:rPr>
              <w:t>untuk</w:t>
            </w:r>
            <w:proofErr w:type="spellEnd"/>
            <w:r w:rsidRPr="0058010B">
              <w:rPr>
                <w:rFonts w:ascii="Arial" w:hAnsi="Arial" w:cs="Arial"/>
                <w:bCs/>
                <w:color w:val="000000"/>
                <w:sz w:val="21"/>
                <w:szCs w:val="21"/>
              </w:rPr>
              <w:t xml:space="preserve"> DSLNG </w:t>
            </w:r>
            <w:proofErr w:type="spellStart"/>
            <w:r w:rsidRPr="0058010B">
              <w:rPr>
                <w:rFonts w:ascii="Arial" w:hAnsi="Arial" w:cs="Arial"/>
                <w:bCs/>
                <w:color w:val="000000"/>
                <w:sz w:val="21"/>
                <w:szCs w:val="21"/>
              </w:rPr>
              <w:t>dan</w:t>
            </w:r>
            <w:proofErr w:type="spellEnd"/>
            <w:r w:rsidRPr="0058010B">
              <w:rPr>
                <w:rFonts w:ascii="Arial" w:hAnsi="Arial" w:cs="Arial"/>
                <w:bCs/>
                <w:color w:val="000000"/>
                <w:sz w:val="21"/>
                <w:szCs w:val="21"/>
              </w:rPr>
              <w:t xml:space="preserve"> Contractor </w:t>
            </w:r>
            <w:proofErr w:type="spellStart"/>
            <w:r w:rsidRPr="0058010B">
              <w:rPr>
                <w:rFonts w:ascii="Arial" w:hAnsi="Arial" w:cs="Arial"/>
                <w:bCs/>
                <w:color w:val="000000"/>
                <w:sz w:val="21"/>
                <w:szCs w:val="21"/>
              </w:rPr>
              <w:t>adalah</w:t>
            </w:r>
            <w:proofErr w:type="spellEnd"/>
            <w:r w:rsidRPr="0058010B">
              <w:rPr>
                <w:rFonts w:ascii="Arial" w:hAnsi="Arial" w:cs="Arial"/>
                <w:bCs/>
                <w:color w:val="000000"/>
                <w:sz w:val="21"/>
                <w:szCs w:val="21"/>
              </w:rPr>
              <w:t>:</w:t>
            </w:r>
          </w:p>
          <w:p w:rsidR="00F414A8" w:rsidRPr="0058010B" w:rsidRDefault="00F414A8" w:rsidP="00F414A8">
            <w:pPr>
              <w:ind w:hanging="108"/>
              <w:rPr>
                <w:rFonts w:ascii="Arial" w:hAnsi="Arial" w:cs="Arial"/>
                <w:b/>
                <w:bCs/>
                <w:color w:val="000000"/>
                <w:sz w:val="21"/>
                <w:szCs w:val="21"/>
              </w:rPr>
            </w:pPr>
          </w:p>
          <w:p w:rsidR="00F414A8" w:rsidRPr="0058010B" w:rsidRDefault="00F414A8" w:rsidP="00F414A8">
            <w:pPr>
              <w:ind w:hanging="108"/>
              <w:rPr>
                <w:rFonts w:ascii="Arial" w:hAnsi="Arial" w:cs="Arial"/>
                <w:bCs/>
                <w:color w:val="000000"/>
                <w:sz w:val="21"/>
                <w:szCs w:val="21"/>
              </w:rPr>
            </w:pPr>
            <w:r w:rsidRPr="0058010B">
              <w:rPr>
                <w:rFonts w:ascii="Arial" w:hAnsi="Arial" w:cs="Arial"/>
                <w:bCs/>
                <w:color w:val="000000"/>
                <w:sz w:val="21"/>
                <w:szCs w:val="21"/>
              </w:rPr>
              <w:t xml:space="preserve">DSLNG </w:t>
            </w:r>
            <w:proofErr w:type="spellStart"/>
            <w:r w:rsidRPr="0058010B">
              <w:rPr>
                <w:rFonts w:ascii="Arial" w:hAnsi="Arial" w:cs="Arial"/>
                <w:bCs/>
                <w:color w:val="000000"/>
                <w:sz w:val="21"/>
                <w:szCs w:val="21"/>
              </w:rPr>
              <w:t>Personel</w:t>
            </w:r>
            <w:proofErr w:type="spellEnd"/>
          </w:p>
          <w:p w:rsidR="00F414A8" w:rsidRPr="00F414A8" w:rsidRDefault="00F414A8" w:rsidP="00F414A8">
            <w:pPr>
              <w:ind w:hanging="108"/>
              <w:rPr>
                <w:rFonts w:ascii="Calibri" w:hAnsi="Calibri" w:cs="Calibri"/>
                <w:bCs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58A0A6A" wp14:editId="4BBE76D9">
                  <wp:extent cx="5003321" cy="1751162"/>
                  <wp:effectExtent l="0" t="0" r="26035" b="20955"/>
                  <wp:docPr id="42" name="Chart 42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6"/>
                    </a:graphicData>
                  </a:graphic>
                </wp:inline>
              </w:drawing>
            </w:r>
          </w:p>
          <w:p w:rsidR="00F414A8" w:rsidRDefault="00F414A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  <w:p w:rsidR="00F414A8" w:rsidRDefault="00F414A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  <w:p w:rsidR="00F56C3B" w:rsidRDefault="00F56C3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  <w:p w:rsidR="00F414A8" w:rsidRDefault="00F414A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  <w:p w:rsidR="0058010B" w:rsidRDefault="0058010B" w:rsidP="00F414A8">
            <w:pPr>
              <w:rPr>
                <w:rFonts w:ascii="Calibri" w:hAnsi="Calibri" w:cs="Calibri"/>
                <w:bCs/>
                <w:color w:val="000000"/>
                <w:sz w:val="22"/>
                <w:szCs w:val="22"/>
              </w:rPr>
            </w:pPr>
          </w:p>
          <w:p w:rsidR="00F414A8" w:rsidRDefault="00F414A8" w:rsidP="00F414A8">
            <w:pPr>
              <w:rPr>
                <w:rFonts w:ascii="Arial" w:hAnsi="Arial" w:cs="Arial"/>
                <w:bCs/>
                <w:color w:val="000000"/>
                <w:sz w:val="21"/>
                <w:szCs w:val="21"/>
              </w:rPr>
            </w:pPr>
            <w:r w:rsidRPr="0058010B">
              <w:rPr>
                <w:rFonts w:ascii="Arial" w:hAnsi="Arial" w:cs="Arial"/>
                <w:bCs/>
                <w:color w:val="000000"/>
                <w:sz w:val="21"/>
                <w:szCs w:val="21"/>
              </w:rPr>
              <w:lastRenderedPageBreak/>
              <w:t>EPC Contractors</w:t>
            </w:r>
          </w:p>
          <w:p w:rsidR="0058010B" w:rsidRPr="0058010B" w:rsidRDefault="0058010B" w:rsidP="00F414A8">
            <w:pPr>
              <w:rPr>
                <w:rFonts w:ascii="Arial" w:hAnsi="Arial" w:cs="Arial"/>
                <w:bCs/>
                <w:color w:val="000000"/>
                <w:sz w:val="21"/>
                <w:szCs w:val="21"/>
              </w:rPr>
            </w:pPr>
          </w:p>
          <w:p w:rsidR="00F414A8" w:rsidRPr="00F414A8" w:rsidRDefault="00F414A8" w:rsidP="00F414A8">
            <w:pPr>
              <w:rPr>
                <w:rFonts w:ascii="Calibri" w:hAnsi="Calibri" w:cs="Calibri"/>
                <w:bCs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64E243B6" wp14:editId="574C9800">
                  <wp:extent cx="4295955" cy="2398144"/>
                  <wp:effectExtent l="0" t="0" r="9525" b="21590"/>
                  <wp:docPr id="43" name="Chart 43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7"/>
                    </a:graphicData>
                  </a:graphic>
                </wp:inline>
              </w:drawing>
            </w:r>
          </w:p>
          <w:p w:rsidR="00F414A8" w:rsidRPr="001E29E1" w:rsidRDefault="00F414A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12"/>
                <w:szCs w:val="12"/>
              </w:rPr>
            </w:pPr>
          </w:p>
          <w:p w:rsidR="00F414A8" w:rsidRPr="0058010B" w:rsidRDefault="00F414A8" w:rsidP="00F414A8">
            <w:pPr>
              <w:rPr>
                <w:rFonts w:ascii="Arial" w:hAnsi="Arial" w:cs="Arial"/>
                <w:bCs/>
                <w:color w:val="000000"/>
                <w:sz w:val="21"/>
                <w:szCs w:val="21"/>
              </w:rPr>
            </w:pPr>
            <w:r w:rsidRPr="0058010B">
              <w:rPr>
                <w:rFonts w:ascii="Arial" w:hAnsi="Arial" w:cs="Arial"/>
                <w:bCs/>
                <w:color w:val="000000"/>
                <w:sz w:val="21"/>
                <w:szCs w:val="21"/>
              </w:rPr>
              <w:t>Direct Supervision Other Contractor</w:t>
            </w:r>
          </w:p>
          <w:p w:rsidR="00F414A8" w:rsidRPr="001E29E1" w:rsidRDefault="00F414A8" w:rsidP="00F414A8">
            <w:pPr>
              <w:rPr>
                <w:rFonts w:ascii="Calibri" w:hAnsi="Calibri" w:cs="Calibri"/>
                <w:bCs/>
                <w:color w:val="000000"/>
                <w:sz w:val="12"/>
                <w:szCs w:val="12"/>
              </w:rPr>
            </w:pPr>
          </w:p>
          <w:p w:rsidR="00F414A8" w:rsidRPr="00F414A8" w:rsidRDefault="00F414A8" w:rsidP="00F414A8">
            <w:pPr>
              <w:rPr>
                <w:rFonts w:ascii="Calibri" w:hAnsi="Calibri" w:cs="Calibri"/>
                <w:bCs/>
                <w:color w:val="000000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0700DA5" wp14:editId="55C83E05">
                  <wp:extent cx="4166558" cy="2337758"/>
                  <wp:effectExtent l="0" t="0" r="24765" b="24765"/>
                  <wp:docPr id="44" name="Chart 44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28"/>
                    </a:graphicData>
                  </a:graphic>
                </wp:inline>
              </w:drawing>
            </w:r>
          </w:p>
          <w:p w:rsidR="00F414A8" w:rsidRDefault="00F414A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  <w:p w:rsidR="00054208" w:rsidRPr="0058010B" w:rsidRDefault="00F56C3B" w:rsidP="00F414A8">
            <w:pPr>
              <w:rPr>
                <w:rFonts w:ascii="Arial" w:hAnsi="Arial" w:cs="Arial"/>
                <w:b/>
                <w:bCs/>
                <w:color w:val="000000"/>
                <w:sz w:val="21"/>
                <w:szCs w:val="21"/>
              </w:rPr>
            </w:pPr>
            <w:proofErr w:type="spellStart"/>
            <w:r w:rsidRPr="0058010B">
              <w:rPr>
                <w:rFonts w:ascii="Arial" w:hAnsi="Arial" w:cs="Arial"/>
                <w:b/>
                <w:bCs/>
                <w:color w:val="000000"/>
                <w:sz w:val="21"/>
                <w:szCs w:val="21"/>
              </w:rPr>
              <w:t>L</w:t>
            </w:r>
            <w:r w:rsidR="00F414A8" w:rsidRPr="0058010B">
              <w:rPr>
                <w:rFonts w:ascii="Arial" w:hAnsi="Arial" w:cs="Arial"/>
                <w:b/>
                <w:bCs/>
                <w:color w:val="000000"/>
                <w:sz w:val="21"/>
                <w:szCs w:val="21"/>
              </w:rPr>
              <w:t>aporan</w:t>
            </w:r>
            <w:proofErr w:type="spellEnd"/>
            <w:r w:rsidR="00F414A8" w:rsidRPr="0058010B">
              <w:rPr>
                <w:rFonts w:ascii="Arial" w:hAnsi="Arial" w:cs="Arial"/>
                <w:b/>
                <w:bCs/>
                <w:color w:val="000000"/>
                <w:sz w:val="21"/>
                <w:szCs w:val="21"/>
              </w:rPr>
              <w:t xml:space="preserve"> </w:t>
            </w:r>
            <w:proofErr w:type="spellStart"/>
            <w:r w:rsidR="00F414A8" w:rsidRPr="0058010B">
              <w:rPr>
                <w:rFonts w:ascii="Arial" w:hAnsi="Arial" w:cs="Arial"/>
                <w:b/>
                <w:bCs/>
                <w:color w:val="000000"/>
                <w:sz w:val="21"/>
                <w:szCs w:val="21"/>
              </w:rPr>
              <w:t>Penggunaan</w:t>
            </w:r>
            <w:proofErr w:type="spellEnd"/>
            <w:r w:rsidR="00F414A8" w:rsidRPr="0058010B">
              <w:rPr>
                <w:rFonts w:ascii="Arial" w:hAnsi="Arial" w:cs="Arial"/>
                <w:b/>
                <w:bCs/>
                <w:color w:val="000000"/>
                <w:sz w:val="21"/>
                <w:szCs w:val="21"/>
              </w:rPr>
              <w:t xml:space="preserve"> Dana:</w:t>
            </w:r>
          </w:p>
          <w:p w:rsidR="00C179F5" w:rsidRDefault="00C179F5" w:rsidP="00F414A8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  <w:tbl>
            <w:tblPr>
              <w:tblW w:w="6600" w:type="dxa"/>
              <w:tblLook w:val="04A0" w:firstRow="1" w:lastRow="0" w:firstColumn="1" w:lastColumn="0" w:noHBand="0" w:noVBand="1"/>
            </w:tblPr>
            <w:tblGrid>
              <w:gridCol w:w="1800"/>
              <w:gridCol w:w="1220"/>
              <w:gridCol w:w="1360"/>
              <w:gridCol w:w="620"/>
              <w:gridCol w:w="1000"/>
              <w:gridCol w:w="600"/>
            </w:tblGrid>
            <w:tr w:rsidR="001E29E1" w:rsidTr="001E29E1">
              <w:trPr>
                <w:trHeight w:val="300"/>
              </w:trPr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bookmarkStart w:id="0" w:name="RANGE!B134:G141"/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Cost</w:t>
                  </w:r>
                  <w:bookmarkEnd w:id="0"/>
                </w:p>
              </w:tc>
              <w:tc>
                <w:tcPr>
                  <w:tcW w:w="122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Approved DPB</w:t>
                  </w:r>
                </w:p>
              </w:tc>
              <w:tc>
                <w:tcPr>
                  <w:tcW w:w="13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YTD Jan-Sept 12</w:t>
                  </w:r>
                </w:p>
              </w:tc>
              <w:tc>
                <w:tcPr>
                  <w:tcW w:w="62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%</w:t>
                  </w:r>
                </w:p>
              </w:tc>
              <w:tc>
                <w:tcPr>
                  <w:tcW w:w="10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Est</w:t>
                  </w:r>
                  <w:proofErr w:type="spellEnd"/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 xml:space="preserve"> Oct - Des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%</w:t>
                  </w:r>
                </w:p>
              </w:tc>
            </w:tr>
            <w:tr w:rsidR="001E29E1" w:rsidTr="001E29E1">
              <w:trPr>
                <w:trHeight w:val="150"/>
              </w:trPr>
              <w:tc>
                <w:tcPr>
                  <w:tcW w:w="1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12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6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jc w:val="center"/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</w:tr>
            <w:tr w:rsidR="001E29E1" w:rsidTr="001E29E1">
              <w:trPr>
                <w:trHeight w:val="300"/>
              </w:trPr>
              <w:tc>
                <w:tcPr>
                  <w:tcW w:w="1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rPr>
                      <w:rFonts w:ascii="Calibri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EPC Excl. Tax</w:t>
                  </w:r>
                </w:p>
              </w:tc>
              <w:tc>
                <w:tcPr>
                  <w:tcW w:w="122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rPr>
                      <w:rFonts w:ascii="Calibri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 xml:space="preserve">           566,400 </w:t>
                  </w:r>
                </w:p>
              </w:tc>
              <w:tc>
                <w:tcPr>
                  <w:tcW w:w="13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rPr>
                      <w:rFonts w:ascii="Calibri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 xml:space="preserve">              384,495 </w:t>
                  </w:r>
                </w:p>
              </w:tc>
              <w:tc>
                <w:tcPr>
                  <w:tcW w:w="6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jc w:val="right"/>
                    <w:rPr>
                      <w:rFonts w:ascii="Calibri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68%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b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b/>
                      <w:color w:val="000000"/>
                      <w:sz w:val="20"/>
                      <w:szCs w:val="20"/>
                    </w:rPr>
                    <w:t xml:space="preserve">      25,609 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jc w:val="right"/>
                    <w:rPr>
                      <w:rFonts w:ascii="Calibri" w:hAnsi="Calibri" w:cs="Calibri"/>
                      <w:b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b/>
                      <w:color w:val="000000"/>
                      <w:sz w:val="20"/>
                      <w:szCs w:val="20"/>
                    </w:rPr>
                    <w:t>72%</w:t>
                  </w:r>
                </w:p>
              </w:tc>
            </w:tr>
            <w:tr w:rsidR="001E29E1" w:rsidTr="001E29E1">
              <w:trPr>
                <w:trHeight w:val="150"/>
              </w:trPr>
              <w:tc>
                <w:tcPr>
                  <w:tcW w:w="1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12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6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</w:tr>
            <w:tr w:rsidR="001E29E1" w:rsidTr="001E29E1">
              <w:trPr>
                <w:trHeight w:val="300"/>
              </w:trPr>
              <w:tc>
                <w:tcPr>
                  <w:tcW w:w="1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  <w:t>Personel</w:t>
                  </w:r>
                  <w:proofErr w:type="spellEnd"/>
                  <w:r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  <w:t xml:space="preserve"> Exp.</w:t>
                  </w:r>
                </w:p>
              </w:tc>
              <w:tc>
                <w:tcPr>
                  <w:tcW w:w="122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  <w:t xml:space="preserve">             29,300 </w:t>
                  </w:r>
                </w:p>
              </w:tc>
              <w:tc>
                <w:tcPr>
                  <w:tcW w:w="13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  <w:t xml:space="preserve">                20,199 </w:t>
                  </w:r>
                </w:p>
              </w:tc>
              <w:tc>
                <w:tcPr>
                  <w:tcW w:w="6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jc w:val="right"/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  <w:t>69%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 xml:space="preserve">         4,100 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83%</w:t>
                  </w:r>
                </w:p>
              </w:tc>
            </w:tr>
            <w:tr w:rsidR="001E29E1" w:rsidTr="001E29E1">
              <w:trPr>
                <w:trHeight w:val="300"/>
              </w:trPr>
              <w:tc>
                <w:tcPr>
                  <w:tcW w:w="1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  <w:t>Facility Exp.</w:t>
                  </w:r>
                </w:p>
              </w:tc>
              <w:tc>
                <w:tcPr>
                  <w:tcW w:w="12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  <w:t xml:space="preserve">               9,200 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  <w:t xml:space="preserve">                  3,875 </w:t>
                  </w:r>
                </w:p>
              </w:tc>
              <w:tc>
                <w:tcPr>
                  <w:tcW w:w="6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jc w:val="right"/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  <w:t>42%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 xml:space="preserve">         1,300 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56%</w:t>
                  </w:r>
                </w:p>
              </w:tc>
            </w:tr>
            <w:tr w:rsidR="001E29E1" w:rsidTr="001E29E1">
              <w:trPr>
                <w:trHeight w:val="300"/>
              </w:trPr>
              <w:tc>
                <w:tcPr>
                  <w:tcW w:w="1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  <w:t>Transportation</w:t>
                  </w:r>
                </w:p>
              </w:tc>
              <w:tc>
                <w:tcPr>
                  <w:tcW w:w="12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  <w:t xml:space="preserve">               7,900 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  <w:t xml:space="preserve">                  2,940 </w:t>
                  </w:r>
                </w:p>
              </w:tc>
              <w:tc>
                <w:tcPr>
                  <w:tcW w:w="6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jc w:val="right"/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  <w:t>37%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 xml:space="preserve">         1,600 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57%</w:t>
                  </w:r>
                </w:p>
              </w:tc>
            </w:tr>
            <w:tr w:rsidR="001E29E1" w:rsidTr="001E29E1">
              <w:trPr>
                <w:trHeight w:val="300"/>
              </w:trPr>
              <w:tc>
                <w:tcPr>
                  <w:tcW w:w="1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  <w:t>General Adm.</w:t>
                  </w:r>
                </w:p>
              </w:tc>
              <w:tc>
                <w:tcPr>
                  <w:tcW w:w="12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  <w:t xml:space="preserve">               3,600 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  <w:t xml:space="preserve">                  1,578 </w:t>
                  </w:r>
                </w:p>
              </w:tc>
              <w:tc>
                <w:tcPr>
                  <w:tcW w:w="6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jc w:val="right"/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  <w:t>44%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 xml:space="preserve">            800 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jc w:val="right"/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66%</w:t>
                  </w:r>
                </w:p>
              </w:tc>
            </w:tr>
            <w:tr w:rsidR="001E29E1" w:rsidTr="001E29E1">
              <w:trPr>
                <w:trHeight w:val="300"/>
              </w:trPr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lastRenderedPageBreak/>
                    <w:t>Cost</w:t>
                  </w:r>
                </w:p>
              </w:tc>
              <w:tc>
                <w:tcPr>
                  <w:tcW w:w="122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Approved DPB</w:t>
                  </w:r>
                </w:p>
              </w:tc>
              <w:tc>
                <w:tcPr>
                  <w:tcW w:w="13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YTD Jan-Sept 12</w:t>
                  </w:r>
                </w:p>
              </w:tc>
              <w:tc>
                <w:tcPr>
                  <w:tcW w:w="62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%</w:t>
                  </w:r>
                </w:p>
              </w:tc>
              <w:tc>
                <w:tcPr>
                  <w:tcW w:w="10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proofErr w:type="spellStart"/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Est</w:t>
                  </w:r>
                  <w:proofErr w:type="spellEnd"/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 xml:space="preserve"> Oct - Des</w:t>
                  </w:r>
                </w:p>
              </w:tc>
              <w:tc>
                <w:tcPr>
                  <w:tcW w:w="6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%</w:t>
                  </w:r>
                </w:p>
              </w:tc>
            </w:tr>
            <w:tr w:rsidR="001E29E1" w:rsidTr="001E29E1">
              <w:trPr>
                <w:trHeight w:val="300"/>
              </w:trPr>
              <w:tc>
                <w:tcPr>
                  <w:tcW w:w="1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jc w:val="center"/>
                    <w:rPr>
                      <w:rFonts w:ascii="Calibri" w:hAnsi="Calibri" w:cs="Calibri"/>
                      <w:b/>
                      <w:bCs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b/>
                      <w:bCs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122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</w:p>
              </w:tc>
              <w:tc>
                <w:tcPr>
                  <w:tcW w:w="6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jc w:val="center"/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18"/>
                      <w:szCs w:val="18"/>
                    </w:rPr>
                    <w:t> 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Default="001E29E1">
                  <w:pP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</w:pPr>
                  <w:r>
                    <w:rPr>
                      <w:rFonts w:ascii="Calibri" w:hAnsi="Calibri" w:cs="Calibri"/>
                      <w:color w:val="000000"/>
                      <w:sz w:val="22"/>
                      <w:szCs w:val="22"/>
                    </w:rPr>
                    <w:t> </w:t>
                  </w:r>
                </w:p>
              </w:tc>
            </w:tr>
            <w:tr w:rsidR="001E29E1" w:rsidTr="001E29E1">
              <w:trPr>
                <w:trHeight w:val="300"/>
              </w:trPr>
              <w:tc>
                <w:tcPr>
                  <w:tcW w:w="1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proofErr w:type="spellStart"/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Profesional</w:t>
                  </w:r>
                  <w:proofErr w:type="spellEnd"/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Fees</w:t>
                  </w:r>
                </w:p>
              </w:tc>
              <w:tc>
                <w:tcPr>
                  <w:tcW w:w="122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            19,700 </w:t>
                  </w:r>
                </w:p>
              </w:tc>
              <w:tc>
                <w:tcPr>
                  <w:tcW w:w="136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                 8,384 </w:t>
                  </w:r>
                </w:p>
              </w:tc>
              <w:tc>
                <w:tcPr>
                  <w:tcW w:w="6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jc w:val="right"/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43%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        5,000 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jc w:val="right"/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68%</w:t>
                  </w:r>
                </w:p>
              </w:tc>
            </w:tr>
            <w:tr w:rsidR="001E29E1" w:rsidTr="001E29E1">
              <w:trPr>
                <w:trHeight w:val="300"/>
              </w:trPr>
              <w:tc>
                <w:tcPr>
                  <w:tcW w:w="1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Miscellaneous</w:t>
                  </w:r>
                </w:p>
              </w:tc>
              <w:tc>
                <w:tcPr>
                  <w:tcW w:w="12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              5,100 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                 3,608 </w:t>
                  </w:r>
                </w:p>
              </w:tc>
              <w:tc>
                <w:tcPr>
                  <w:tcW w:w="6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jc w:val="right"/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71%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           700 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jc w:val="right"/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84%</w:t>
                  </w:r>
                </w:p>
              </w:tc>
            </w:tr>
            <w:tr w:rsidR="001E29E1" w:rsidTr="001E29E1">
              <w:trPr>
                <w:trHeight w:val="300"/>
              </w:trPr>
              <w:tc>
                <w:tcPr>
                  <w:tcW w:w="1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Cons. in Progress</w:t>
                  </w:r>
                </w:p>
              </w:tc>
              <w:tc>
                <w:tcPr>
                  <w:tcW w:w="12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            41,600 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               19,414 </w:t>
                  </w:r>
                </w:p>
              </w:tc>
              <w:tc>
                <w:tcPr>
                  <w:tcW w:w="6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jc w:val="right"/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47%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     13,300 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jc w:val="right"/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79%</w:t>
                  </w:r>
                </w:p>
              </w:tc>
            </w:tr>
            <w:tr w:rsidR="001E29E1" w:rsidTr="001E29E1">
              <w:trPr>
                <w:trHeight w:val="300"/>
              </w:trPr>
              <w:tc>
                <w:tcPr>
                  <w:tcW w:w="1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Inventory</w:t>
                  </w:r>
                </w:p>
              </w:tc>
              <w:tc>
                <w:tcPr>
                  <w:tcW w:w="12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              6,000 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6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jc w:val="right"/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0%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               -   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jc w:val="right"/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0%</w:t>
                  </w:r>
                </w:p>
              </w:tc>
            </w:tr>
            <w:tr w:rsidR="001E29E1" w:rsidTr="001E29E1">
              <w:trPr>
                <w:trHeight w:val="300"/>
              </w:trPr>
              <w:tc>
                <w:tcPr>
                  <w:tcW w:w="1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Machinery &amp; Equip.</w:t>
                  </w:r>
                </w:p>
              </w:tc>
              <w:tc>
                <w:tcPr>
                  <w:tcW w:w="12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                 200 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6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jc w:val="right"/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0%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               -   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jc w:val="right"/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0%</w:t>
                  </w:r>
                </w:p>
              </w:tc>
            </w:tr>
            <w:tr w:rsidR="001E29E1" w:rsidTr="001E29E1">
              <w:trPr>
                <w:trHeight w:val="300"/>
              </w:trPr>
              <w:tc>
                <w:tcPr>
                  <w:tcW w:w="1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Vehicles</w:t>
                  </w:r>
                </w:p>
              </w:tc>
              <w:tc>
                <w:tcPr>
                  <w:tcW w:w="12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                 300 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6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jc w:val="right"/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0%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               -   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jc w:val="right"/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0%</w:t>
                  </w:r>
                </w:p>
              </w:tc>
            </w:tr>
            <w:tr w:rsidR="001E29E1" w:rsidTr="001E29E1">
              <w:trPr>
                <w:trHeight w:val="300"/>
              </w:trPr>
              <w:tc>
                <w:tcPr>
                  <w:tcW w:w="1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Land &amp; Building</w:t>
                  </w:r>
                </w:p>
              </w:tc>
              <w:tc>
                <w:tcPr>
                  <w:tcW w:w="12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              6,500 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                 1,034 </w:t>
                  </w:r>
                </w:p>
              </w:tc>
              <w:tc>
                <w:tcPr>
                  <w:tcW w:w="6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jc w:val="right"/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16%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               -   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jc w:val="right"/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16%</w:t>
                  </w:r>
                </w:p>
              </w:tc>
            </w:tr>
            <w:tr w:rsidR="001E29E1" w:rsidTr="001E29E1">
              <w:trPr>
                <w:trHeight w:val="300"/>
              </w:trPr>
              <w:tc>
                <w:tcPr>
                  <w:tcW w:w="1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Office Equip. +  IT</w:t>
                  </w:r>
                </w:p>
              </w:tc>
              <w:tc>
                <w:tcPr>
                  <w:tcW w:w="12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              1,400 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                    305 </w:t>
                  </w:r>
                </w:p>
              </w:tc>
              <w:tc>
                <w:tcPr>
                  <w:tcW w:w="6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jc w:val="right"/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22%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           400 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jc w:val="right"/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50%</w:t>
                  </w:r>
                </w:p>
              </w:tc>
            </w:tr>
            <w:tr w:rsidR="001E29E1" w:rsidTr="001E29E1">
              <w:trPr>
                <w:trHeight w:val="300"/>
              </w:trPr>
              <w:tc>
                <w:tcPr>
                  <w:tcW w:w="1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Condensate Fac.</w:t>
                  </w:r>
                </w:p>
              </w:tc>
              <w:tc>
                <w:tcPr>
                  <w:tcW w:w="12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              7,200 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6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jc w:val="right"/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0%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 xml:space="preserve">         1,500 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jc w:val="right"/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21%</w:t>
                  </w:r>
                </w:p>
              </w:tc>
            </w:tr>
            <w:tr w:rsidR="001E29E1" w:rsidTr="001E29E1">
              <w:trPr>
                <w:trHeight w:val="90"/>
              </w:trPr>
              <w:tc>
                <w:tcPr>
                  <w:tcW w:w="1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12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6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</w:tr>
            <w:tr w:rsidR="001E29E1" w:rsidTr="001E29E1">
              <w:trPr>
                <w:trHeight w:val="300"/>
              </w:trPr>
              <w:tc>
                <w:tcPr>
                  <w:tcW w:w="1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szCs w:val="20"/>
                    </w:rPr>
                    <w:t>Total Owner Cost</w:t>
                  </w:r>
                </w:p>
              </w:tc>
              <w:tc>
                <w:tcPr>
                  <w:tcW w:w="12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szCs w:val="20"/>
                    </w:rPr>
                    <w:t xml:space="preserve">      138,000.00 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szCs w:val="20"/>
                    </w:rPr>
                    <w:t xml:space="preserve">           61,337.00 </w:t>
                  </w:r>
                </w:p>
              </w:tc>
              <w:tc>
                <w:tcPr>
                  <w:tcW w:w="6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jc w:val="right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szCs w:val="20"/>
                    </w:rPr>
                    <w:t>44%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b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b/>
                      <w:color w:val="000000"/>
                      <w:sz w:val="20"/>
                      <w:szCs w:val="20"/>
                    </w:rPr>
                    <w:t xml:space="preserve">      28,700 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jc w:val="right"/>
                    <w:rPr>
                      <w:rFonts w:ascii="Calibri" w:hAnsi="Calibri" w:cs="Calibri"/>
                      <w:b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b/>
                      <w:color w:val="000000"/>
                      <w:sz w:val="20"/>
                      <w:szCs w:val="20"/>
                    </w:rPr>
                    <w:t>65%</w:t>
                  </w:r>
                </w:p>
              </w:tc>
            </w:tr>
            <w:tr w:rsidR="001E29E1" w:rsidTr="001E29E1">
              <w:trPr>
                <w:trHeight w:val="195"/>
              </w:trPr>
              <w:tc>
                <w:tcPr>
                  <w:tcW w:w="1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12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6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</w:tr>
            <w:tr w:rsidR="001E29E1" w:rsidTr="001E29E1">
              <w:trPr>
                <w:trHeight w:val="300"/>
              </w:trPr>
              <w:tc>
                <w:tcPr>
                  <w:tcW w:w="1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szCs w:val="20"/>
                    </w:rPr>
                    <w:t>Taxation Cost</w:t>
                  </w:r>
                </w:p>
              </w:tc>
              <w:tc>
                <w:tcPr>
                  <w:tcW w:w="12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szCs w:val="20"/>
                    </w:rPr>
                    <w:t xml:space="preserve">             72,100 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szCs w:val="20"/>
                    </w:rPr>
                    <w:t xml:space="preserve">                42,858 </w:t>
                  </w:r>
                </w:p>
              </w:tc>
              <w:tc>
                <w:tcPr>
                  <w:tcW w:w="6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jc w:val="right"/>
                    <w:rPr>
                      <w:rFonts w:ascii="Calibri" w:hAnsi="Calibri" w:cs="Calibri"/>
                      <w:b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b/>
                      <w:color w:val="000000"/>
                      <w:sz w:val="20"/>
                      <w:szCs w:val="20"/>
                    </w:rPr>
                    <w:t>59%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b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b/>
                      <w:color w:val="000000"/>
                      <w:sz w:val="20"/>
                      <w:szCs w:val="20"/>
                    </w:rPr>
                    <w:t xml:space="preserve">      22,700 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jc w:val="right"/>
                    <w:rPr>
                      <w:rFonts w:ascii="Calibri" w:hAnsi="Calibri" w:cs="Calibri"/>
                      <w:b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b/>
                      <w:color w:val="000000"/>
                      <w:sz w:val="20"/>
                      <w:szCs w:val="20"/>
                    </w:rPr>
                    <w:t>91%</w:t>
                  </w:r>
                </w:p>
              </w:tc>
            </w:tr>
            <w:tr w:rsidR="001E29E1" w:rsidTr="001E29E1">
              <w:trPr>
                <w:trHeight w:val="300"/>
              </w:trPr>
              <w:tc>
                <w:tcPr>
                  <w:tcW w:w="1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szCs w:val="20"/>
                    </w:rPr>
                    <w:t>Financing Cost</w:t>
                  </w:r>
                </w:p>
              </w:tc>
              <w:tc>
                <w:tcPr>
                  <w:tcW w:w="12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szCs w:val="20"/>
                    </w:rPr>
                    <w:t xml:space="preserve">             50,300 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szCs w:val="20"/>
                    </w:rPr>
                    <w:t xml:space="preserve">                  3,169 </w:t>
                  </w:r>
                </w:p>
              </w:tc>
              <w:tc>
                <w:tcPr>
                  <w:tcW w:w="6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jc w:val="right"/>
                    <w:rPr>
                      <w:rFonts w:ascii="Calibri" w:hAnsi="Calibri" w:cs="Calibri"/>
                      <w:b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b/>
                      <w:color w:val="000000"/>
                      <w:sz w:val="20"/>
                      <w:szCs w:val="20"/>
                    </w:rPr>
                    <w:t>6%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b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b/>
                      <w:color w:val="000000"/>
                      <w:sz w:val="20"/>
                      <w:szCs w:val="20"/>
                    </w:rPr>
                    <w:t xml:space="preserve">         1,200 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jc w:val="right"/>
                    <w:rPr>
                      <w:rFonts w:ascii="Calibri" w:hAnsi="Calibri" w:cs="Calibri"/>
                      <w:b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b/>
                      <w:color w:val="000000"/>
                      <w:sz w:val="20"/>
                      <w:szCs w:val="20"/>
                    </w:rPr>
                    <w:t>9%</w:t>
                  </w:r>
                </w:p>
              </w:tc>
            </w:tr>
            <w:tr w:rsidR="001E29E1" w:rsidTr="001E29E1">
              <w:trPr>
                <w:trHeight w:val="180"/>
              </w:trPr>
              <w:tc>
                <w:tcPr>
                  <w:tcW w:w="1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12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6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color w:val="000000"/>
                      <w:sz w:val="20"/>
                      <w:szCs w:val="20"/>
                    </w:rPr>
                    <w:t> </w:t>
                  </w:r>
                </w:p>
              </w:tc>
            </w:tr>
            <w:tr w:rsidR="001E29E1" w:rsidTr="001E29E1">
              <w:trPr>
                <w:trHeight w:val="300"/>
              </w:trPr>
              <w:tc>
                <w:tcPr>
                  <w:tcW w:w="18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szCs w:val="20"/>
                    </w:rPr>
                    <w:t>Total</w:t>
                  </w:r>
                </w:p>
              </w:tc>
              <w:tc>
                <w:tcPr>
                  <w:tcW w:w="12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szCs w:val="20"/>
                    </w:rPr>
                    <w:t xml:space="preserve">           826,800 </w:t>
                  </w:r>
                </w:p>
              </w:tc>
              <w:tc>
                <w:tcPr>
                  <w:tcW w:w="136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szCs w:val="20"/>
                    </w:rPr>
                    <w:t xml:space="preserve">         491,859.00 </w:t>
                  </w:r>
                </w:p>
              </w:tc>
              <w:tc>
                <w:tcPr>
                  <w:tcW w:w="62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bottom"/>
                  <w:hideMark/>
                </w:tcPr>
                <w:p w:rsidR="001E29E1" w:rsidRPr="001E29E1" w:rsidRDefault="001E29E1">
                  <w:pPr>
                    <w:jc w:val="right"/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b/>
                      <w:bCs/>
                      <w:color w:val="000000"/>
                      <w:sz w:val="20"/>
                      <w:szCs w:val="20"/>
                    </w:rPr>
                    <w:t>59%</w:t>
                  </w:r>
                </w:p>
              </w:tc>
              <w:tc>
                <w:tcPr>
                  <w:tcW w:w="10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bottom"/>
                  <w:hideMark/>
                </w:tcPr>
                <w:p w:rsidR="001E29E1" w:rsidRPr="001E29E1" w:rsidRDefault="001E29E1">
                  <w:pPr>
                    <w:rPr>
                      <w:rFonts w:ascii="Calibri" w:hAnsi="Calibri" w:cs="Calibri"/>
                      <w:b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b/>
                      <w:color w:val="000000"/>
                      <w:sz w:val="20"/>
                      <w:szCs w:val="20"/>
                    </w:rPr>
                    <w:t xml:space="preserve">      78,209 </w:t>
                  </w:r>
                </w:p>
              </w:tc>
              <w:tc>
                <w:tcPr>
                  <w:tcW w:w="6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FF00"/>
                  <w:noWrap/>
                  <w:vAlign w:val="bottom"/>
                  <w:hideMark/>
                </w:tcPr>
                <w:p w:rsidR="001E29E1" w:rsidRPr="001E29E1" w:rsidRDefault="001E29E1">
                  <w:pPr>
                    <w:jc w:val="right"/>
                    <w:rPr>
                      <w:rFonts w:ascii="Calibri" w:hAnsi="Calibri" w:cs="Calibri"/>
                      <w:b/>
                      <w:color w:val="000000"/>
                      <w:sz w:val="20"/>
                      <w:szCs w:val="20"/>
                    </w:rPr>
                  </w:pPr>
                  <w:r w:rsidRPr="001E29E1">
                    <w:rPr>
                      <w:rFonts w:ascii="Calibri" w:hAnsi="Calibri" w:cs="Calibri"/>
                      <w:b/>
                      <w:color w:val="000000"/>
                      <w:sz w:val="20"/>
                      <w:szCs w:val="20"/>
                    </w:rPr>
                    <w:t>69%</w:t>
                  </w:r>
                </w:p>
              </w:tc>
            </w:tr>
          </w:tbl>
          <w:p w:rsidR="00C179F5" w:rsidRDefault="00C179F5" w:rsidP="00F414A8">
            <w:pP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</w:p>
        </w:tc>
      </w:tr>
      <w:tr w:rsidR="00054208" w:rsidRPr="0058010B" w:rsidTr="001E29E1">
        <w:trPr>
          <w:trHeight w:val="300"/>
        </w:trPr>
        <w:tc>
          <w:tcPr>
            <w:tcW w:w="8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54208" w:rsidRPr="0058010B" w:rsidRDefault="00054208">
            <w:pPr>
              <w:rPr>
                <w:rFonts w:ascii="Calibri" w:hAnsi="Calibri" w:cs="Calibri"/>
                <w:color w:val="000000"/>
                <w:sz w:val="21"/>
                <w:szCs w:val="21"/>
              </w:rPr>
            </w:pPr>
          </w:p>
        </w:tc>
        <w:tc>
          <w:tcPr>
            <w:tcW w:w="4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54208" w:rsidRPr="0058010B" w:rsidRDefault="00054208">
            <w:pPr>
              <w:rPr>
                <w:rFonts w:ascii="Calibri" w:hAnsi="Calibri" w:cs="Calibri"/>
                <w:color w:val="000000"/>
                <w:sz w:val="21"/>
                <w:szCs w:val="21"/>
              </w:rPr>
            </w:pPr>
          </w:p>
        </w:tc>
        <w:tc>
          <w:tcPr>
            <w:tcW w:w="4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54208" w:rsidRPr="0058010B" w:rsidRDefault="00054208">
            <w:pPr>
              <w:rPr>
                <w:rFonts w:ascii="Calibri" w:hAnsi="Calibri" w:cs="Calibri"/>
                <w:color w:val="000000"/>
                <w:sz w:val="21"/>
                <w:szCs w:val="21"/>
              </w:rPr>
            </w:pPr>
          </w:p>
        </w:tc>
        <w:tc>
          <w:tcPr>
            <w:tcW w:w="3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54208" w:rsidRPr="0058010B" w:rsidRDefault="00054208">
            <w:pPr>
              <w:rPr>
                <w:rFonts w:ascii="Calibri" w:hAnsi="Calibri" w:cs="Calibri"/>
                <w:color w:val="000000"/>
                <w:sz w:val="21"/>
                <w:szCs w:val="21"/>
              </w:rPr>
            </w:pPr>
          </w:p>
        </w:tc>
      </w:tr>
    </w:tbl>
    <w:p w:rsidR="00054208" w:rsidRDefault="00054208" w:rsidP="00F005CD">
      <w:pPr>
        <w:pStyle w:val="ListParagraph"/>
        <w:tabs>
          <w:tab w:val="left" w:pos="810"/>
        </w:tabs>
        <w:ind w:left="810" w:hanging="810"/>
        <w:jc w:val="both"/>
        <w:rPr>
          <w:rFonts w:ascii="Arial" w:hAnsi="Arial" w:cs="Arial"/>
          <w:bCs/>
          <w:sz w:val="22"/>
          <w:szCs w:val="22"/>
        </w:rPr>
      </w:pPr>
    </w:p>
    <w:p w:rsidR="00320227" w:rsidRPr="0058010B" w:rsidRDefault="00D46B35">
      <w:pPr>
        <w:jc w:val="both"/>
        <w:rPr>
          <w:rFonts w:ascii="Arial" w:hAnsi="Arial" w:cs="Arial"/>
          <w:sz w:val="21"/>
          <w:szCs w:val="21"/>
        </w:rPr>
      </w:pPr>
      <w:r w:rsidRPr="0058010B">
        <w:rPr>
          <w:rFonts w:ascii="Arial" w:hAnsi="Arial" w:cs="Arial"/>
          <w:sz w:val="21"/>
          <w:szCs w:val="21"/>
        </w:rPr>
        <w:t>DPB = Development Plant &amp; Budget</w:t>
      </w:r>
    </w:p>
    <w:p w:rsidR="00B906FB" w:rsidRPr="0058010B" w:rsidRDefault="00B906FB">
      <w:pPr>
        <w:jc w:val="both"/>
        <w:rPr>
          <w:rFonts w:ascii="Arial" w:hAnsi="Arial" w:cs="Arial"/>
          <w:sz w:val="21"/>
          <w:szCs w:val="21"/>
        </w:rPr>
      </w:pPr>
    </w:p>
    <w:p w:rsidR="00B906FB" w:rsidRPr="0058010B" w:rsidRDefault="00B906FB">
      <w:pPr>
        <w:jc w:val="both"/>
        <w:rPr>
          <w:rFonts w:ascii="Arial" w:hAnsi="Arial" w:cs="Arial"/>
          <w:sz w:val="21"/>
          <w:szCs w:val="21"/>
        </w:rPr>
      </w:pPr>
      <w:proofErr w:type="spellStart"/>
      <w:r w:rsidRPr="0058010B">
        <w:rPr>
          <w:rFonts w:ascii="Arial" w:hAnsi="Arial" w:cs="Arial"/>
          <w:sz w:val="21"/>
          <w:szCs w:val="21"/>
        </w:rPr>
        <w:t>Penggunaan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proofErr w:type="gramStart"/>
      <w:r w:rsidRPr="0058010B">
        <w:rPr>
          <w:rFonts w:ascii="Arial" w:hAnsi="Arial" w:cs="Arial"/>
          <w:sz w:val="21"/>
          <w:szCs w:val="21"/>
        </w:rPr>
        <w:t>dana</w:t>
      </w:r>
      <w:proofErr w:type="spellEnd"/>
      <w:proofErr w:type="gramEnd"/>
      <w:r w:rsidRPr="0058010B">
        <w:rPr>
          <w:rFonts w:ascii="Arial" w:hAnsi="Arial" w:cs="Arial"/>
          <w:sz w:val="21"/>
          <w:szCs w:val="21"/>
        </w:rPr>
        <w:t xml:space="preserve"> </w:t>
      </w:r>
      <w:r w:rsidR="00C179F5" w:rsidRPr="0058010B">
        <w:rPr>
          <w:rFonts w:ascii="Arial" w:hAnsi="Arial" w:cs="Arial"/>
          <w:sz w:val="21"/>
          <w:szCs w:val="21"/>
        </w:rPr>
        <w:t>EPC</w:t>
      </w:r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C179F5" w:rsidRPr="0058010B">
        <w:rPr>
          <w:rFonts w:ascii="Arial" w:hAnsi="Arial" w:cs="Arial"/>
          <w:sz w:val="21"/>
          <w:szCs w:val="21"/>
        </w:rPr>
        <w:t>dan</w:t>
      </w:r>
      <w:proofErr w:type="spellEnd"/>
      <w:r w:rsidR="00C179F5" w:rsidRPr="0058010B">
        <w:rPr>
          <w:rFonts w:ascii="Arial" w:hAnsi="Arial" w:cs="Arial"/>
          <w:sz w:val="21"/>
          <w:szCs w:val="21"/>
        </w:rPr>
        <w:t xml:space="preserve"> owner cost </w:t>
      </w:r>
      <w:proofErr w:type="spellStart"/>
      <w:r w:rsidRPr="0058010B">
        <w:rPr>
          <w:rFonts w:ascii="Arial" w:hAnsi="Arial" w:cs="Arial"/>
          <w:sz w:val="21"/>
          <w:szCs w:val="21"/>
        </w:rPr>
        <w:t>dibawah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budget </w:t>
      </w:r>
      <w:proofErr w:type="spellStart"/>
      <w:r w:rsidRPr="0058010B">
        <w:rPr>
          <w:rFonts w:ascii="Arial" w:hAnsi="Arial" w:cs="Arial"/>
          <w:sz w:val="21"/>
          <w:szCs w:val="21"/>
        </w:rPr>
        <w:t>adalah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menunjukka</w:t>
      </w:r>
      <w:r w:rsidR="00C179F5" w:rsidRPr="0058010B">
        <w:rPr>
          <w:rFonts w:ascii="Arial" w:hAnsi="Arial" w:cs="Arial"/>
          <w:sz w:val="21"/>
          <w:szCs w:val="21"/>
        </w:rPr>
        <w:t>n</w:t>
      </w:r>
      <w:proofErr w:type="spellEnd"/>
      <w:r w:rsidR="00C179F5"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C179F5" w:rsidRPr="0058010B">
        <w:rPr>
          <w:rFonts w:ascii="Arial" w:hAnsi="Arial" w:cs="Arial"/>
          <w:sz w:val="21"/>
          <w:szCs w:val="21"/>
        </w:rPr>
        <w:t>perusahaan</w:t>
      </w:r>
      <w:proofErr w:type="spellEnd"/>
      <w:r w:rsidR="00C179F5"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C179F5" w:rsidRPr="0058010B">
        <w:rPr>
          <w:rFonts w:ascii="Arial" w:hAnsi="Arial" w:cs="Arial"/>
          <w:sz w:val="21"/>
          <w:szCs w:val="21"/>
        </w:rPr>
        <w:t>ini</w:t>
      </w:r>
      <w:proofErr w:type="spellEnd"/>
      <w:r w:rsidR="00C179F5"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C179F5" w:rsidRPr="0058010B">
        <w:rPr>
          <w:rFonts w:ascii="Arial" w:hAnsi="Arial" w:cs="Arial"/>
          <w:sz w:val="21"/>
          <w:szCs w:val="21"/>
        </w:rPr>
        <w:t>cukup</w:t>
      </w:r>
      <w:proofErr w:type="spellEnd"/>
      <w:r w:rsidR="00C179F5"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C179F5" w:rsidRPr="0058010B">
        <w:rPr>
          <w:rFonts w:ascii="Arial" w:hAnsi="Arial" w:cs="Arial"/>
          <w:sz w:val="21"/>
          <w:szCs w:val="21"/>
        </w:rPr>
        <w:t>efisien</w:t>
      </w:r>
      <w:proofErr w:type="spellEnd"/>
      <w:r w:rsidR="00C179F5" w:rsidRPr="0058010B">
        <w:rPr>
          <w:rFonts w:ascii="Arial" w:hAnsi="Arial" w:cs="Arial"/>
          <w:sz w:val="21"/>
          <w:szCs w:val="21"/>
        </w:rPr>
        <w:t>.</w:t>
      </w:r>
    </w:p>
    <w:p w:rsidR="006D02FA" w:rsidRPr="0058010B" w:rsidRDefault="006D02FA">
      <w:pPr>
        <w:jc w:val="both"/>
        <w:rPr>
          <w:rFonts w:ascii="Arial" w:hAnsi="Arial" w:cs="Arial"/>
          <w:sz w:val="21"/>
          <w:szCs w:val="21"/>
        </w:rPr>
      </w:pPr>
    </w:p>
    <w:p w:rsidR="006D02FA" w:rsidRPr="00D34D3A" w:rsidRDefault="006D02FA">
      <w:pPr>
        <w:jc w:val="both"/>
        <w:rPr>
          <w:rFonts w:ascii="Arial" w:hAnsi="Arial" w:cs="Arial"/>
          <w:b/>
          <w:sz w:val="28"/>
          <w:szCs w:val="28"/>
        </w:rPr>
      </w:pPr>
      <w:r w:rsidRPr="00D34D3A">
        <w:rPr>
          <w:rFonts w:ascii="Arial" w:hAnsi="Arial" w:cs="Arial"/>
          <w:b/>
          <w:sz w:val="28"/>
          <w:szCs w:val="28"/>
        </w:rPr>
        <w:t xml:space="preserve">IV PT </w:t>
      </w:r>
      <w:proofErr w:type="spellStart"/>
      <w:r w:rsidRPr="00D34D3A">
        <w:rPr>
          <w:rFonts w:ascii="Arial" w:hAnsi="Arial" w:cs="Arial"/>
          <w:b/>
          <w:sz w:val="28"/>
          <w:szCs w:val="28"/>
        </w:rPr>
        <w:t>Arun</w:t>
      </w:r>
      <w:proofErr w:type="spellEnd"/>
      <w:r w:rsidRPr="00D34D3A">
        <w:rPr>
          <w:rFonts w:ascii="Arial" w:hAnsi="Arial" w:cs="Arial"/>
          <w:b/>
          <w:sz w:val="28"/>
          <w:szCs w:val="28"/>
        </w:rPr>
        <w:t xml:space="preserve"> NGL</w:t>
      </w:r>
    </w:p>
    <w:p w:rsidR="006D02FA" w:rsidRPr="0058010B" w:rsidRDefault="006D02FA">
      <w:pPr>
        <w:jc w:val="both"/>
        <w:rPr>
          <w:rFonts w:ascii="Arial" w:hAnsi="Arial" w:cs="Arial"/>
          <w:sz w:val="21"/>
          <w:szCs w:val="21"/>
        </w:rPr>
      </w:pPr>
    </w:p>
    <w:p w:rsidR="006D02FA" w:rsidRPr="0058010B" w:rsidRDefault="006D02FA" w:rsidP="000F4285">
      <w:pPr>
        <w:jc w:val="both"/>
        <w:rPr>
          <w:rFonts w:ascii="Arial" w:hAnsi="Arial" w:cs="Arial"/>
          <w:sz w:val="21"/>
          <w:szCs w:val="21"/>
        </w:rPr>
      </w:pPr>
      <w:r w:rsidRPr="0058010B">
        <w:rPr>
          <w:rFonts w:ascii="Arial" w:hAnsi="Arial" w:cs="Arial"/>
          <w:sz w:val="21"/>
          <w:szCs w:val="21"/>
        </w:rPr>
        <w:t xml:space="preserve">PT </w:t>
      </w:r>
      <w:proofErr w:type="spellStart"/>
      <w:r w:rsidRPr="0058010B">
        <w:rPr>
          <w:rFonts w:ascii="Arial" w:hAnsi="Arial" w:cs="Arial"/>
          <w:sz w:val="21"/>
          <w:szCs w:val="21"/>
        </w:rPr>
        <w:t>Arun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Natural Gas Liquefaction </w:t>
      </w:r>
      <w:proofErr w:type="spellStart"/>
      <w:r w:rsidRPr="0058010B">
        <w:rPr>
          <w:rFonts w:ascii="Arial" w:hAnsi="Arial" w:cs="Arial"/>
          <w:sz w:val="21"/>
          <w:szCs w:val="21"/>
        </w:rPr>
        <w:t>atau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disebut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juga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PT </w:t>
      </w:r>
      <w:proofErr w:type="spellStart"/>
      <w:r w:rsidRPr="0058010B">
        <w:rPr>
          <w:rFonts w:ascii="Arial" w:hAnsi="Arial" w:cs="Arial"/>
          <w:sz w:val="21"/>
          <w:szCs w:val="21"/>
        </w:rPr>
        <w:t>Arun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NGL </w:t>
      </w:r>
      <w:proofErr w:type="spellStart"/>
      <w:r w:rsidRPr="0058010B">
        <w:rPr>
          <w:rFonts w:ascii="Arial" w:hAnsi="Arial" w:cs="Arial"/>
          <w:sz w:val="21"/>
          <w:szCs w:val="21"/>
        </w:rPr>
        <w:t>merupakan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perusahaan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r w:rsidR="009520D7" w:rsidRPr="0058010B">
        <w:rPr>
          <w:rFonts w:ascii="Arial" w:hAnsi="Arial" w:cs="Arial"/>
          <w:sz w:val="21"/>
          <w:szCs w:val="21"/>
        </w:rPr>
        <w:t xml:space="preserve">operator </w:t>
      </w:r>
      <w:proofErr w:type="spellStart"/>
      <w:r w:rsidRPr="0058010B">
        <w:rPr>
          <w:rFonts w:ascii="Arial" w:hAnsi="Arial" w:cs="Arial"/>
          <w:sz w:val="21"/>
          <w:szCs w:val="21"/>
        </w:rPr>
        <w:t>penghasil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gas </w:t>
      </w:r>
      <w:proofErr w:type="spellStart"/>
      <w:r w:rsidRPr="0058010B">
        <w:rPr>
          <w:rFonts w:ascii="Arial" w:hAnsi="Arial" w:cs="Arial"/>
          <w:sz w:val="21"/>
          <w:szCs w:val="21"/>
        </w:rPr>
        <w:t>alam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cair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yang </w:t>
      </w:r>
      <w:proofErr w:type="spellStart"/>
      <w:r w:rsidRPr="0058010B">
        <w:rPr>
          <w:rFonts w:ascii="Arial" w:hAnsi="Arial" w:cs="Arial"/>
          <w:sz w:val="21"/>
          <w:szCs w:val="21"/>
        </w:rPr>
        <w:t>didirikan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pada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tanggal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16 </w:t>
      </w:r>
      <w:proofErr w:type="spellStart"/>
      <w:r w:rsidRPr="0058010B">
        <w:rPr>
          <w:rFonts w:ascii="Arial" w:hAnsi="Arial" w:cs="Arial"/>
          <w:sz w:val="21"/>
          <w:szCs w:val="21"/>
        </w:rPr>
        <w:t>Maret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1974 </w:t>
      </w:r>
      <w:proofErr w:type="spellStart"/>
      <w:r w:rsidRPr="0058010B">
        <w:rPr>
          <w:rFonts w:ascii="Arial" w:hAnsi="Arial" w:cs="Arial"/>
          <w:sz w:val="21"/>
          <w:szCs w:val="21"/>
        </w:rPr>
        <w:t>dan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merupakan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anak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perusahaan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Pertamina</w:t>
      </w:r>
      <w:proofErr w:type="spellEnd"/>
      <w:r w:rsidR="000F4285"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9520D7" w:rsidRPr="0058010B">
        <w:rPr>
          <w:rFonts w:ascii="Arial" w:hAnsi="Arial" w:cs="Arial"/>
          <w:sz w:val="21"/>
          <w:szCs w:val="21"/>
        </w:rPr>
        <w:t>dengan</w:t>
      </w:r>
      <w:proofErr w:type="spellEnd"/>
      <w:r w:rsidR="009520D7"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9520D7" w:rsidRPr="0058010B">
        <w:rPr>
          <w:rFonts w:ascii="Arial" w:hAnsi="Arial" w:cs="Arial"/>
          <w:sz w:val="21"/>
          <w:szCs w:val="21"/>
        </w:rPr>
        <w:t>saham</w:t>
      </w:r>
      <w:proofErr w:type="spellEnd"/>
      <w:r w:rsidR="009520D7"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9520D7" w:rsidRPr="0058010B">
        <w:rPr>
          <w:rFonts w:ascii="Arial" w:hAnsi="Arial" w:cs="Arial"/>
          <w:sz w:val="21"/>
          <w:szCs w:val="21"/>
        </w:rPr>
        <w:t>kepemilik</w:t>
      </w:r>
      <w:bookmarkStart w:id="1" w:name="_GoBack"/>
      <w:bookmarkEnd w:id="1"/>
      <w:r w:rsidR="009520D7" w:rsidRPr="0058010B">
        <w:rPr>
          <w:rFonts w:ascii="Arial" w:hAnsi="Arial" w:cs="Arial"/>
          <w:sz w:val="21"/>
          <w:szCs w:val="21"/>
        </w:rPr>
        <w:t>an</w:t>
      </w:r>
      <w:proofErr w:type="spellEnd"/>
      <w:r w:rsidR="009520D7"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9520D7" w:rsidRPr="0058010B">
        <w:rPr>
          <w:rFonts w:ascii="Arial" w:hAnsi="Arial" w:cs="Arial"/>
          <w:sz w:val="21"/>
          <w:szCs w:val="21"/>
        </w:rPr>
        <w:t>perusahaan</w:t>
      </w:r>
      <w:proofErr w:type="spellEnd"/>
      <w:r w:rsidR="009520D7"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9520D7" w:rsidRPr="0058010B">
        <w:rPr>
          <w:rFonts w:ascii="Arial" w:hAnsi="Arial" w:cs="Arial"/>
          <w:sz w:val="21"/>
          <w:szCs w:val="21"/>
        </w:rPr>
        <w:t>Pertamina</w:t>
      </w:r>
      <w:proofErr w:type="spellEnd"/>
      <w:r w:rsidR="009520D7" w:rsidRPr="0058010B">
        <w:rPr>
          <w:rFonts w:ascii="Arial" w:hAnsi="Arial" w:cs="Arial"/>
          <w:sz w:val="21"/>
          <w:szCs w:val="21"/>
        </w:rPr>
        <w:t xml:space="preserve"> </w:t>
      </w:r>
      <w:r w:rsidR="000F4285" w:rsidRPr="0058010B">
        <w:rPr>
          <w:rFonts w:ascii="Arial" w:hAnsi="Arial" w:cs="Arial"/>
          <w:sz w:val="21"/>
          <w:szCs w:val="21"/>
        </w:rPr>
        <w:t>55%</w:t>
      </w:r>
      <w:r w:rsidR="009520D7" w:rsidRPr="0058010B">
        <w:rPr>
          <w:rFonts w:ascii="Arial" w:hAnsi="Arial" w:cs="Arial"/>
          <w:sz w:val="21"/>
          <w:szCs w:val="21"/>
        </w:rPr>
        <w:t>,</w:t>
      </w:r>
      <w:r w:rsidRPr="0058010B">
        <w:rPr>
          <w:rFonts w:ascii="Arial" w:hAnsi="Arial" w:cs="Arial"/>
          <w:sz w:val="21"/>
          <w:szCs w:val="21"/>
        </w:rPr>
        <w:t xml:space="preserve"> Exxon Mobil </w:t>
      </w:r>
      <w:r w:rsidR="000F4285" w:rsidRPr="0058010B">
        <w:rPr>
          <w:rFonts w:ascii="Arial" w:hAnsi="Arial" w:cs="Arial"/>
          <w:sz w:val="21"/>
          <w:szCs w:val="21"/>
        </w:rPr>
        <w:t xml:space="preserve">30% </w:t>
      </w:r>
      <w:proofErr w:type="spellStart"/>
      <w:r w:rsidRPr="0058010B">
        <w:rPr>
          <w:rFonts w:ascii="Arial" w:hAnsi="Arial" w:cs="Arial"/>
          <w:sz w:val="21"/>
          <w:szCs w:val="21"/>
        </w:rPr>
        <w:t>dan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J</w:t>
      </w:r>
      <w:r w:rsidR="009520D7" w:rsidRPr="0058010B">
        <w:rPr>
          <w:rFonts w:ascii="Arial" w:hAnsi="Arial" w:cs="Arial"/>
          <w:sz w:val="21"/>
          <w:szCs w:val="21"/>
        </w:rPr>
        <w:t>apan Indonesia LNG Company (JILCO)</w:t>
      </w:r>
      <w:r w:rsidR="000F4285" w:rsidRPr="0058010B">
        <w:rPr>
          <w:rFonts w:ascii="Arial" w:hAnsi="Arial" w:cs="Arial"/>
          <w:sz w:val="21"/>
          <w:szCs w:val="21"/>
        </w:rPr>
        <w:t xml:space="preserve"> 15% </w:t>
      </w:r>
      <w:proofErr w:type="spellStart"/>
      <w:r w:rsidRPr="0058010B">
        <w:rPr>
          <w:rFonts w:ascii="Arial" w:hAnsi="Arial" w:cs="Arial"/>
          <w:sz w:val="21"/>
          <w:szCs w:val="21"/>
        </w:rPr>
        <w:t>berlokasi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di </w:t>
      </w:r>
      <w:proofErr w:type="spellStart"/>
      <w:r w:rsidRPr="0058010B">
        <w:rPr>
          <w:rFonts w:ascii="Arial" w:hAnsi="Arial" w:cs="Arial"/>
          <w:sz w:val="21"/>
          <w:szCs w:val="21"/>
        </w:rPr>
        <w:t>Lhokseumawe</w:t>
      </w:r>
      <w:proofErr w:type="spellEnd"/>
      <w:r w:rsidRPr="0058010B">
        <w:rPr>
          <w:rFonts w:ascii="Arial" w:hAnsi="Arial" w:cs="Arial"/>
          <w:sz w:val="21"/>
          <w:szCs w:val="21"/>
        </w:rPr>
        <w:t>, Aceh Utara</w:t>
      </w:r>
      <w:r w:rsidR="000F4285" w:rsidRPr="0058010B">
        <w:rPr>
          <w:rFonts w:ascii="Arial" w:hAnsi="Arial" w:cs="Arial"/>
          <w:sz w:val="21"/>
          <w:szCs w:val="21"/>
        </w:rPr>
        <w:t xml:space="preserve">. </w:t>
      </w:r>
      <w:proofErr w:type="gramStart"/>
      <w:r w:rsidR="000F4285" w:rsidRPr="0058010B">
        <w:rPr>
          <w:rFonts w:ascii="Arial" w:hAnsi="Arial" w:cs="Arial"/>
          <w:sz w:val="21"/>
          <w:szCs w:val="21"/>
        </w:rPr>
        <w:t xml:space="preserve">PT </w:t>
      </w:r>
      <w:proofErr w:type="spellStart"/>
      <w:r w:rsidR="000F4285" w:rsidRPr="0058010B">
        <w:rPr>
          <w:rFonts w:ascii="Arial" w:hAnsi="Arial" w:cs="Arial"/>
          <w:sz w:val="21"/>
          <w:szCs w:val="21"/>
        </w:rPr>
        <w:t>Arun</w:t>
      </w:r>
      <w:proofErr w:type="spellEnd"/>
      <w:r w:rsidR="000F4285" w:rsidRPr="0058010B">
        <w:rPr>
          <w:rFonts w:ascii="Arial" w:hAnsi="Arial" w:cs="Arial"/>
          <w:sz w:val="21"/>
          <w:szCs w:val="21"/>
        </w:rPr>
        <w:t xml:space="preserve"> NGL </w:t>
      </w:r>
      <w:proofErr w:type="spellStart"/>
      <w:r w:rsidR="000F4285" w:rsidRPr="0058010B">
        <w:rPr>
          <w:rFonts w:ascii="Arial" w:hAnsi="Arial" w:cs="Arial"/>
          <w:sz w:val="21"/>
          <w:szCs w:val="21"/>
        </w:rPr>
        <w:t>memiliki</w:t>
      </w:r>
      <w:proofErr w:type="spellEnd"/>
      <w:r w:rsidR="000F4285" w:rsidRPr="0058010B">
        <w:rPr>
          <w:rFonts w:ascii="Arial" w:hAnsi="Arial" w:cs="Arial"/>
          <w:sz w:val="21"/>
          <w:szCs w:val="21"/>
        </w:rPr>
        <w:t xml:space="preserve"> 6 Train unit </w:t>
      </w:r>
      <w:proofErr w:type="spellStart"/>
      <w:r w:rsidR="000F4285" w:rsidRPr="0058010B">
        <w:rPr>
          <w:rFonts w:ascii="Arial" w:hAnsi="Arial" w:cs="Arial"/>
          <w:sz w:val="21"/>
          <w:szCs w:val="21"/>
        </w:rPr>
        <w:t>pengolahan</w:t>
      </w:r>
      <w:proofErr w:type="spellEnd"/>
      <w:r w:rsidR="000F4285" w:rsidRPr="0058010B">
        <w:rPr>
          <w:rFonts w:ascii="Arial" w:hAnsi="Arial" w:cs="Arial"/>
          <w:sz w:val="21"/>
          <w:szCs w:val="21"/>
        </w:rPr>
        <w:t xml:space="preserve">, </w:t>
      </w:r>
      <w:proofErr w:type="spellStart"/>
      <w:r w:rsidR="000F4285" w:rsidRPr="0058010B">
        <w:rPr>
          <w:rFonts w:ascii="Arial" w:hAnsi="Arial" w:cs="Arial"/>
          <w:sz w:val="21"/>
          <w:szCs w:val="21"/>
        </w:rPr>
        <w:t>namun</w:t>
      </w:r>
      <w:proofErr w:type="spellEnd"/>
      <w:r w:rsidR="000F4285"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0F4285" w:rsidRPr="0058010B">
        <w:rPr>
          <w:rFonts w:ascii="Arial" w:hAnsi="Arial" w:cs="Arial"/>
          <w:sz w:val="21"/>
          <w:szCs w:val="21"/>
        </w:rPr>
        <w:t>saat</w:t>
      </w:r>
      <w:proofErr w:type="spellEnd"/>
      <w:r w:rsidR="000F4285"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0F4285" w:rsidRPr="0058010B">
        <w:rPr>
          <w:rFonts w:ascii="Arial" w:hAnsi="Arial" w:cs="Arial"/>
          <w:sz w:val="21"/>
          <w:szCs w:val="21"/>
        </w:rPr>
        <w:t>ini</w:t>
      </w:r>
      <w:proofErr w:type="spellEnd"/>
      <w:r w:rsidR="000F4285"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0F4285" w:rsidRPr="0058010B">
        <w:rPr>
          <w:rFonts w:ascii="Arial" w:hAnsi="Arial" w:cs="Arial"/>
          <w:sz w:val="21"/>
          <w:szCs w:val="21"/>
        </w:rPr>
        <w:t>hanya</w:t>
      </w:r>
      <w:proofErr w:type="spellEnd"/>
      <w:r w:rsidR="000F4285" w:rsidRPr="0058010B">
        <w:rPr>
          <w:rFonts w:ascii="Arial" w:hAnsi="Arial" w:cs="Arial"/>
          <w:sz w:val="21"/>
          <w:szCs w:val="21"/>
        </w:rPr>
        <w:t xml:space="preserve"> 2 Train unit yang </w:t>
      </w:r>
      <w:proofErr w:type="spellStart"/>
      <w:r w:rsidR="000F4285" w:rsidRPr="0058010B">
        <w:rPr>
          <w:rFonts w:ascii="Arial" w:hAnsi="Arial" w:cs="Arial"/>
          <w:sz w:val="21"/>
          <w:szCs w:val="21"/>
        </w:rPr>
        <w:t>beroperasi</w:t>
      </w:r>
      <w:proofErr w:type="spellEnd"/>
      <w:r w:rsidR="000F4285"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0F4285" w:rsidRPr="0058010B">
        <w:rPr>
          <w:rFonts w:ascii="Arial" w:hAnsi="Arial" w:cs="Arial"/>
          <w:sz w:val="21"/>
          <w:szCs w:val="21"/>
        </w:rPr>
        <w:t>karena</w:t>
      </w:r>
      <w:proofErr w:type="spellEnd"/>
      <w:r w:rsidR="000F4285"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0F4285" w:rsidRPr="0058010B">
        <w:rPr>
          <w:rFonts w:ascii="Arial" w:hAnsi="Arial" w:cs="Arial"/>
          <w:sz w:val="21"/>
          <w:szCs w:val="21"/>
        </w:rPr>
        <w:t>menipisnya</w:t>
      </w:r>
      <w:proofErr w:type="spellEnd"/>
      <w:r w:rsidR="000F4285"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0F4285" w:rsidRPr="0058010B">
        <w:rPr>
          <w:rFonts w:ascii="Arial" w:hAnsi="Arial" w:cs="Arial"/>
          <w:sz w:val="21"/>
          <w:szCs w:val="21"/>
        </w:rPr>
        <w:t>cadangan</w:t>
      </w:r>
      <w:proofErr w:type="spellEnd"/>
      <w:r w:rsidR="000F4285" w:rsidRPr="0058010B">
        <w:rPr>
          <w:rFonts w:ascii="Arial" w:hAnsi="Arial" w:cs="Arial"/>
          <w:sz w:val="21"/>
          <w:szCs w:val="21"/>
        </w:rPr>
        <w:t xml:space="preserve"> gas </w:t>
      </w:r>
      <w:proofErr w:type="spellStart"/>
      <w:r w:rsidR="000F4285" w:rsidRPr="0058010B">
        <w:rPr>
          <w:rFonts w:ascii="Arial" w:hAnsi="Arial" w:cs="Arial"/>
          <w:sz w:val="21"/>
          <w:szCs w:val="21"/>
        </w:rPr>
        <w:t>alam</w:t>
      </w:r>
      <w:proofErr w:type="spellEnd"/>
      <w:r w:rsidR="000F4285"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0F4285" w:rsidRPr="0058010B">
        <w:rPr>
          <w:rFonts w:ascii="Arial" w:hAnsi="Arial" w:cs="Arial"/>
          <w:sz w:val="21"/>
          <w:szCs w:val="21"/>
        </w:rPr>
        <w:t>disana</w:t>
      </w:r>
      <w:proofErr w:type="spellEnd"/>
      <w:r w:rsidR="000F4285" w:rsidRPr="0058010B">
        <w:rPr>
          <w:rFonts w:ascii="Arial" w:hAnsi="Arial" w:cs="Arial"/>
          <w:sz w:val="21"/>
          <w:szCs w:val="21"/>
        </w:rPr>
        <w:t>.</w:t>
      </w:r>
      <w:proofErr w:type="gramEnd"/>
    </w:p>
    <w:p w:rsidR="000F4285" w:rsidRPr="0058010B" w:rsidRDefault="000F4285" w:rsidP="000F4285">
      <w:pPr>
        <w:jc w:val="both"/>
        <w:rPr>
          <w:rFonts w:ascii="Arial" w:hAnsi="Arial" w:cs="Arial"/>
          <w:sz w:val="21"/>
          <w:szCs w:val="21"/>
        </w:rPr>
      </w:pPr>
    </w:p>
    <w:p w:rsidR="000F4285" w:rsidRPr="0058010B" w:rsidRDefault="009520D7" w:rsidP="00ED1BB7">
      <w:pPr>
        <w:jc w:val="both"/>
        <w:rPr>
          <w:rFonts w:ascii="Arial" w:hAnsi="Arial" w:cs="Arial"/>
          <w:sz w:val="21"/>
          <w:szCs w:val="21"/>
        </w:rPr>
      </w:pPr>
      <w:proofErr w:type="spellStart"/>
      <w:proofErr w:type="gramStart"/>
      <w:r w:rsidRPr="0058010B">
        <w:rPr>
          <w:rFonts w:ascii="Arial" w:hAnsi="Arial" w:cs="Arial"/>
          <w:sz w:val="21"/>
          <w:szCs w:val="21"/>
        </w:rPr>
        <w:t>Selain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memproduksi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LNG, PT </w:t>
      </w:r>
      <w:proofErr w:type="spellStart"/>
      <w:r w:rsidRPr="0058010B">
        <w:rPr>
          <w:rFonts w:ascii="Arial" w:hAnsi="Arial" w:cs="Arial"/>
          <w:sz w:val="21"/>
          <w:szCs w:val="21"/>
        </w:rPr>
        <w:t>Arun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NGL </w:t>
      </w:r>
      <w:proofErr w:type="spellStart"/>
      <w:r w:rsidRPr="0058010B">
        <w:rPr>
          <w:rFonts w:ascii="Arial" w:hAnsi="Arial" w:cs="Arial"/>
          <w:sz w:val="21"/>
          <w:szCs w:val="21"/>
        </w:rPr>
        <w:t>juga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menghasilkan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kondensat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untuk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di </w:t>
      </w:r>
      <w:proofErr w:type="spellStart"/>
      <w:r w:rsidRPr="0058010B">
        <w:rPr>
          <w:rFonts w:ascii="Arial" w:hAnsi="Arial" w:cs="Arial"/>
          <w:sz w:val="21"/>
          <w:szCs w:val="21"/>
        </w:rPr>
        <w:t>ekspor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ke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Jepang</w:t>
      </w:r>
      <w:proofErr w:type="spellEnd"/>
      <w:r w:rsidRPr="0058010B">
        <w:rPr>
          <w:rFonts w:ascii="Arial" w:hAnsi="Arial" w:cs="Arial"/>
          <w:sz w:val="21"/>
          <w:szCs w:val="21"/>
        </w:rPr>
        <w:t>.</w:t>
      </w:r>
      <w:proofErr w:type="gramEnd"/>
      <w:r w:rsid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Kilang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LNG </w:t>
      </w:r>
      <w:proofErr w:type="spellStart"/>
      <w:r w:rsidRPr="0058010B">
        <w:rPr>
          <w:rFonts w:ascii="Arial" w:hAnsi="Arial" w:cs="Arial"/>
          <w:sz w:val="21"/>
          <w:szCs w:val="21"/>
        </w:rPr>
        <w:t>Arun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dilengkapi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dengan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2 </w:t>
      </w:r>
      <w:proofErr w:type="spellStart"/>
      <w:r w:rsidRPr="0058010B">
        <w:rPr>
          <w:rFonts w:ascii="Arial" w:hAnsi="Arial" w:cs="Arial"/>
          <w:sz w:val="21"/>
          <w:szCs w:val="21"/>
        </w:rPr>
        <w:t>buah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pelabuhan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LNG </w:t>
      </w:r>
      <w:proofErr w:type="spellStart"/>
      <w:r w:rsidRPr="0058010B">
        <w:rPr>
          <w:rFonts w:ascii="Arial" w:hAnsi="Arial" w:cs="Arial"/>
          <w:sz w:val="21"/>
          <w:szCs w:val="21"/>
        </w:rPr>
        <w:t>untuk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pengiriman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produksinya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ke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negara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pembeli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58010B">
        <w:rPr>
          <w:rFonts w:ascii="Arial" w:hAnsi="Arial" w:cs="Arial"/>
          <w:sz w:val="21"/>
          <w:szCs w:val="21"/>
        </w:rPr>
        <w:t>sedangkan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untuk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pengiriman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kondensat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dilengkapi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dengan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2 </w:t>
      </w:r>
      <w:proofErr w:type="spellStart"/>
      <w:r w:rsidRPr="0058010B">
        <w:rPr>
          <w:rFonts w:ascii="Arial" w:hAnsi="Arial" w:cs="Arial"/>
          <w:sz w:val="21"/>
          <w:szCs w:val="21"/>
        </w:rPr>
        <w:t>buah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sarana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pemuat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58010B">
        <w:rPr>
          <w:rFonts w:ascii="Arial" w:hAnsi="Arial" w:cs="Arial"/>
          <w:sz w:val="21"/>
          <w:szCs w:val="21"/>
        </w:rPr>
        <w:t>yaitu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r w:rsidRPr="00ED1BB7">
        <w:rPr>
          <w:rFonts w:ascii="Arial" w:hAnsi="Arial" w:cs="Arial"/>
          <w:i/>
          <w:sz w:val="21"/>
          <w:szCs w:val="21"/>
        </w:rPr>
        <w:t>Single Point Mooring</w:t>
      </w:r>
      <w:r w:rsidRPr="0058010B">
        <w:rPr>
          <w:rFonts w:ascii="Arial" w:hAnsi="Arial" w:cs="Arial"/>
          <w:sz w:val="21"/>
          <w:szCs w:val="21"/>
        </w:rPr>
        <w:t xml:space="preserve"> (SPM) </w:t>
      </w:r>
      <w:proofErr w:type="spellStart"/>
      <w:r w:rsidRPr="0058010B">
        <w:rPr>
          <w:rFonts w:ascii="Arial" w:hAnsi="Arial" w:cs="Arial"/>
          <w:sz w:val="21"/>
          <w:szCs w:val="21"/>
        </w:rPr>
        <w:t>dan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Multi Buoy Mooring (MBM).</w:t>
      </w:r>
    </w:p>
    <w:p w:rsidR="00CD4ADF" w:rsidRPr="0058010B" w:rsidRDefault="00CD4ADF" w:rsidP="000F4285">
      <w:pPr>
        <w:jc w:val="both"/>
        <w:rPr>
          <w:rFonts w:ascii="Arial" w:hAnsi="Arial" w:cs="Arial"/>
          <w:sz w:val="21"/>
          <w:szCs w:val="21"/>
        </w:rPr>
      </w:pPr>
      <w:proofErr w:type="spellStart"/>
      <w:r w:rsidRPr="0058010B">
        <w:rPr>
          <w:rFonts w:ascii="Arial" w:hAnsi="Arial" w:cs="Arial"/>
          <w:b/>
          <w:sz w:val="21"/>
          <w:szCs w:val="21"/>
        </w:rPr>
        <w:lastRenderedPageBreak/>
        <w:t>Produksi</w:t>
      </w:r>
      <w:proofErr w:type="spellEnd"/>
      <w:r w:rsidRPr="0058010B">
        <w:rPr>
          <w:rFonts w:ascii="Arial" w:hAnsi="Arial" w:cs="Arial"/>
          <w:sz w:val="21"/>
          <w:szCs w:val="21"/>
        </w:rPr>
        <w:t>:</w:t>
      </w:r>
    </w:p>
    <w:p w:rsidR="00CD4ADF" w:rsidRPr="0058010B" w:rsidRDefault="00CD4ADF" w:rsidP="000F4285">
      <w:pPr>
        <w:jc w:val="both"/>
        <w:rPr>
          <w:rFonts w:ascii="Arial" w:hAnsi="Arial" w:cs="Arial"/>
          <w:sz w:val="21"/>
          <w:szCs w:val="21"/>
        </w:rPr>
      </w:pPr>
    </w:p>
    <w:p w:rsidR="00CD4ADF" w:rsidRPr="0058010B" w:rsidRDefault="00CD4ADF" w:rsidP="000F4285">
      <w:pPr>
        <w:jc w:val="both"/>
        <w:rPr>
          <w:rFonts w:ascii="Arial" w:hAnsi="Arial" w:cs="Arial"/>
          <w:sz w:val="21"/>
          <w:szCs w:val="21"/>
        </w:rPr>
      </w:pPr>
      <w:proofErr w:type="spellStart"/>
      <w:r w:rsidRPr="0058010B">
        <w:rPr>
          <w:rFonts w:ascii="Arial" w:hAnsi="Arial" w:cs="Arial"/>
          <w:sz w:val="21"/>
          <w:szCs w:val="21"/>
        </w:rPr>
        <w:t>Sampai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dengan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September 2012 </w:t>
      </w:r>
      <w:proofErr w:type="spellStart"/>
      <w:r w:rsidRPr="0058010B">
        <w:rPr>
          <w:rFonts w:ascii="Arial" w:hAnsi="Arial" w:cs="Arial"/>
          <w:sz w:val="21"/>
          <w:szCs w:val="21"/>
        </w:rPr>
        <w:t>produksi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PT </w:t>
      </w:r>
      <w:proofErr w:type="spellStart"/>
      <w:r w:rsidRPr="0058010B">
        <w:rPr>
          <w:rFonts w:ascii="Arial" w:hAnsi="Arial" w:cs="Arial"/>
          <w:sz w:val="21"/>
          <w:szCs w:val="21"/>
        </w:rPr>
        <w:t>Arun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NGL </w:t>
      </w:r>
      <w:proofErr w:type="spellStart"/>
      <w:r w:rsidRPr="0058010B">
        <w:rPr>
          <w:rFonts w:ascii="Arial" w:hAnsi="Arial" w:cs="Arial"/>
          <w:sz w:val="21"/>
          <w:szCs w:val="21"/>
        </w:rPr>
        <w:t>adalah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sebagai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berikut</w:t>
      </w:r>
      <w:proofErr w:type="spellEnd"/>
      <w:r w:rsidRPr="0058010B">
        <w:rPr>
          <w:rFonts w:ascii="Arial" w:hAnsi="Arial" w:cs="Arial"/>
          <w:sz w:val="21"/>
          <w:szCs w:val="21"/>
        </w:rPr>
        <w:t>:</w:t>
      </w:r>
    </w:p>
    <w:p w:rsidR="00CD4ADF" w:rsidRDefault="00CD4ADF" w:rsidP="000F4285">
      <w:pPr>
        <w:jc w:val="both"/>
        <w:rPr>
          <w:rFonts w:ascii="Arial" w:hAnsi="Arial" w:cs="Arial"/>
          <w:sz w:val="22"/>
          <w:szCs w:val="22"/>
        </w:rPr>
      </w:pPr>
    </w:p>
    <w:p w:rsidR="00CD4ADF" w:rsidRDefault="004C6597" w:rsidP="000F4285">
      <w:pPr>
        <w:jc w:val="both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7E001FCD" wp14:editId="65D10171">
            <wp:extent cx="4673600" cy="2336800"/>
            <wp:effectExtent l="0" t="0" r="12700" b="25400"/>
            <wp:docPr id="48" name="Chart 4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:rsidR="0054220D" w:rsidRDefault="0054220D" w:rsidP="000F4285">
      <w:pPr>
        <w:jc w:val="both"/>
        <w:rPr>
          <w:rFonts w:ascii="Arial" w:hAnsi="Arial" w:cs="Arial"/>
          <w:sz w:val="22"/>
          <w:szCs w:val="22"/>
        </w:rPr>
      </w:pPr>
    </w:p>
    <w:p w:rsidR="0054220D" w:rsidRPr="0058010B" w:rsidRDefault="0054220D" w:rsidP="0054220D">
      <w:pPr>
        <w:jc w:val="both"/>
        <w:rPr>
          <w:rFonts w:ascii="Arial" w:hAnsi="Arial" w:cs="Arial"/>
          <w:b/>
          <w:sz w:val="21"/>
          <w:szCs w:val="21"/>
        </w:rPr>
      </w:pPr>
      <w:proofErr w:type="spellStart"/>
      <w:r w:rsidRPr="0058010B">
        <w:rPr>
          <w:rFonts w:ascii="Arial" w:hAnsi="Arial" w:cs="Arial"/>
          <w:b/>
          <w:sz w:val="21"/>
          <w:szCs w:val="21"/>
        </w:rPr>
        <w:t>Sumber</w:t>
      </w:r>
      <w:proofErr w:type="spellEnd"/>
      <w:r w:rsidRPr="0058010B">
        <w:rPr>
          <w:rFonts w:ascii="Arial" w:hAnsi="Arial" w:cs="Arial"/>
          <w:b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b/>
          <w:sz w:val="21"/>
          <w:szCs w:val="21"/>
        </w:rPr>
        <w:t>Daya</w:t>
      </w:r>
      <w:proofErr w:type="spellEnd"/>
      <w:r w:rsidRPr="0058010B">
        <w:rPr>
          <w:rFonts w:ascii="Arial" w:hAnsi="Arial" w:cs="Arial"/>
          <w:b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b/>
          <w:sz w:val="21"/>
          <w:szCs w:val="21"/>
        </w:rPr>
        <w:t>Manusia</w:t>
      </w:r>
      <w:proofErr w:type="spellEnd"/>
      <w:r w:rsidRPr="0058010B">
        <w:rPr>
          <w:rFonts w:ascii="Arial" w:hAnsi="Arial" w:cs="Arial"/>
          <w:b/>
          <w:sz w:val="21"/>
          <w:szCs w:val="21"/>
        </w:rPr>
        <w:t>:</w:t>
      </w:r>
    </w:p>
    <w:p w:rsidR="0054220D" w:rsidRPr="0058010B" w:rsidRDefault="0054220D" w:rsidP="0054220D">
      <w:pPr>
        <w:jc w:val="both"/>
        <w:rPr>
          <w:rFonts w:ascii="Arial" w:hAnsi="Arial" w:cs="Arial"/>
          <w:b/>
          <w:sz w:val="21"/>
          <w:szCs w:val="21"/>
        </w:rPr>
      </w:pPr>
    </w:p>
    <w:p w:rsidR="0054220D" w:rsidRPr="0058010B" w:rsidRDefault="0054220D" w:rsidP="0054220D">
      <w:pPr>
        <w:jc w:val="both"/>
        <w:rPr>
          <w:rFonts w:ascii="Arial" w:hAnsi="Arial" w:cs="Arial"/>
          <w:sz w:val="21"/>
          <w:szCs w:val="21"/>
        </w:rPr>
      </w:pPr>
      <w:proofErr w:type="gramStart"/>
      <w:r w:rsidRPr="0058010B">
        <w:rPr>
          <w:rFonts w:ascii="Arial" w:hAnsi="Arial" w:cs="Arial"/>
          <w:sz w:val="21"/>
          <w:szCs w:val="21"/>
        </w:rPr>
        <w:t xml:space="preserve">Total </w:t>
      </w:r>
      <w:proofErr w:type="spellStart"/>
      <w:r w:rsidRPr="0058010B">
        <w:rPr>
          <w:rFonts w:ascii="Arial" w:hAnsi="Arial" w:cs="Arial"/>
          <w:sz w:val="21"/>
          <w:szCs w:val="21"/>
        </w:rPr>
        <w:t>Pekerja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PT </w:t>
      </w:r>
      <w:proofErr w:type="spellStart"/>
      <w:r w:rsidRPr="0058010B">
        <w:rPr>
          <w:rFonts w:ascii="Arial" w:hAnsi="Arial" w:cs="Arial"/>
          <w:sz w:val="21"/>
          <w:szCs w:val="21"/>
        </w:rPr>
        <w:t>Arun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NGL </w:t>
      </w:r>
      <w:proofErr w:type="spellStart"/>
      <w:r w:rsidRPr="0058010B">
        <w:rPr>
          <w:rFonts w:ascii="Arial" w:hAnsi="Arial" w:cs="Arial"/>
          <w:sz w:val="21"/>
          <w:szCs w:val="21"/>
        </w:rPr>
        <w:t>sampai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dengan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September 2012 </w:t>
      </w:r>
      <w:proofErr w:type="spellStart"/>
      <w:r w:rsidRPr="0058010B">
        <w:rPr>
          <w:rFonts w:ascii="Arial" w:hAnsi="Arial" w:cs="Arial"/>
          <w:sz w:val="21"/>
          <w:szCs w:val="21"/>
        </w:rPr>
        <w:t>adalah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terdiri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dari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349 </w:t>
      </w:r>
      <w:proofErr w:type="spellStart"/>
      <w:r w:rsidRPr="0058010B">
        <w:rPr>
          <w:rFonts w:ascii="Arial" w:hAnsi="Arial" w:cs="Arial"/>
          <w:sz w:val="21"/>
          <w:szCs w:val="21"/>
        </w:rPr>
        <w:t>Pekerja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PWTT </w:t>
      </w:r>
      <w:proofErr w:type="spellStart"/>
      <w:r w:rsidRPr="0058010B">
        <w:rPr>
          <w:rFonts w:ascii="Arial" w:hAnsi="Arial" w:cs="Arial"/>
          <w:sz w:val="21"/>
          <w:szCs w:val="21"/>
        </w:rPr>
        <w:t>dan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32 </w:t>
      </w:r>
      <w:proofErr w:type="spellStart"/>
      <w:r w:rsidRPr="0058010B">
        <w:rPr>
          <w:rFonts w:ascii="Arial" w:hAnsi="Arial" w:cs="Arial"/>
          <w:sz w:val="21"/>
          <w:szCs w:val="21"/>
        </w:rPr>
        <w:t>Pekerja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PWT.</w:t>
      </w:r>
      <w:proofErr w:type="gramEnd"/>
    </w:p>
    <w:p w:rsidR="0054220D" w:rsidRDefault="0054220D" w:rsidP="0054220D">
      <w:pPr>
        <w:jc w:val="both"/>
        <w:rPr>
          <w:sz w:val="22"/>
          <w:szCs w:val="22"/>
        </w:rPr>
      </w:pPr>
    </w:p>
    <w:p w:rsidR="0054220D" w:rsidRDefault="0054220D" w:rsidP="0054220D">
      <w:pPr>
        <w:jc w:val="both"/>
        <w:rPr>
          <w:sz w:val="22"/>
          <w:szCs w:val="22"/>
        </w:rPr>
      </w:pPr>
      <w:r>
        <w:rPr>
          <w:noProof/>
        </w:rPr>
        <w:drawing>
          <wp:inline distT="0" distB="0" distL="0" distR="0" wp14:anchorId="1E314390" wp14:editId="62F9BA49">
            <wp:extent cx="4097547" cy="1915065"/>
            <wp:effectExtent l="0" t="0" r="17780" b="9525"/>
            <wp:docPr id="45" name="Chart 4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54220D" w:rsidRPr="009520D7" w:rsidRDefault="0054220D" w:rsidP="000F4285">
      <w:pPr>
        <w:jc w:val="both"/>
        <w:rPr>
          <w:rFonts w:ascii="Arial" w:hAnsi="Arial" w:cs="Arial"/>
          <w:sz w:val="22"/>
          <w:szCs w:val="22"/>
        </w:rPr>
      </w:pPr>
    </w:p>
    <w:p w:rsidR="006D02FA" w:rsidRDefault="0054220D">
      <w:pPr>
        <w:jc w:val="both"/>
        <w:rPr>
          <w:rFonts w:ascii="Arial" w:hAnsi="Arial" w:cs="Arial"/>
          <w:sz w:val="21"/>
          <w:szCs w:val="21"/>
        </w:rPr>
      </w:pPr>
      <w:proofErr w:type="spellStart"/>
      <w:r w:rsidRPr="0058010B">
        <w:rPr>
          <w:rFonts w:ascii="Arial" w:hAnsi="Arial" w:cs="Arial"/>
          <w:sz w:val="21"/>
          <w:szCs w:val="21"/>
        </w:rPr>
        <w:t>Usia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Pekerja</w:t>
      </w:r>
      <w:proofErr w:type="spellEnd"/>
      <w:r w:rsidRPr="0058010B">
        <w:rPr>
          <w:rFonts w:ascii="Arial" w:hAnsi="Arial" w:cs="Arial"/>
          <w:sz w:val="21"/>
          <w:szCs w:val="21"/>
        </w:rPr>
        <w:t>:</w:t>
      </w:r>
    </w:p>
    <w:p w:rsidR="00D34D3A" w:rsidRPr="0058010B" w:rsidRDefault="00D34D3A">
      <w:pPr>
        <w:jc w:val="both"/>
        <w:rPr>
          <w:rFonts w:ascii="Arial" w:hAnsi="Arial" w:cs="Arial"/>
          <w:sz w:val="21"/>
          <w:szCs w:val="21"/>
        </w:rPr>
      </w:pPr>
    </w:p>
    <w:p w:rsidR="0054220D" w:rsidRDefault="00DD4940">
      <w:pPr>
        <w:jc w:val="both"/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216C6D98" wp14:editId="57B52959">
            <wp:extent cx="4710023" cy="1699404"/>
            <wp:effectExtent l="0" t="0" r="14605" b="15240"/>
            <wp:docPr id="53" name="Chart 5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:rsidR="0054220D" w:rsidRPr="0058010B" w:rsidRDefault="00CD4ADF" w:rsidP="00ED1BB7">
      <w:pPr>
        <w:jc w:val="both"/>
        <w:rPr>
          <w:rFonts w:ascii="Arial" w:hAnsi="Arial" w:cs="Arial"/>
          <w:sz w:val="21"/>
          <w:szCs w:val="21"/>
        </w:rPr>
      </w:pPr>
      <w:proofErr w:type="spellStart"/>
      <w:r w:rsidRPr="0058010B">
        <w:rPr>
          <w:rFonts w:ascii="Arial" w:hAnsi="Arial" w:cs="Arial"/>
          <w:sz w:val="21"/>
          <w:szCs w:val="21"/>
        </w:rPr>
        <w:lastRenderedPageBreak/>
        <w:t>Di</w:t>
      </w:r>
      <w:r w:rsidR="0054220D" w:rsidRPr="0058010B">
        <w:rPr>
          <w:rFonts w:ascii="Arial" w:hAnsi="Arial" w:cs="Arial"/>
          <w:sz w:val="21"/>
          <w:szCs w:val="21"/>
        </w:rPr>
        <w:t>ilihat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54220D" w:rsidRPr="0058010B">
        <w:rPr>
          <w:rFonts w:ascii="Arial" w:hAnsi="Arial" w:cs="Arial"/>
          <w:sz w:val="21"/>
          <w:szCs w:val="21"/>
        </w:rPr>
        <w:t>dari</w:t>
      </w:r>
      <w:proofErr w:type="spellEnd"/>
      <w:r w:rsidR="0054220D"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54220D" w:rsidRPr="0058010B">
        <w:rPr>
          <w:rFonts w:ascii="Arial" w:hAnsi="Arial" w:cs="Arial"/>
          <w:sz w:val="21"/>
          <w:szCs w:val="21"/>
        </w:rPr>
        <w:t>komposisi</w:t>
      </w:r>
      <w:proofErr w:type="spellEnd"/>
      <w:r w:rsidR="0054220D"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proofErr w:type="gramStart"/>
      <w:r w:rsidR="0054220D" w:rsidRPr="0058010B">
        <w:rPr>
          <w:rFonts w:ascii="Arial" w:hAnsi="Arial" w:cs="Arial"/>
          <w:sz w:val="21"/>
          <w:szCs w:val="21"/>
        </w:rPr>
        <w:t>u</w:t>
      </w:r>
      <w:r w:rsidR="009E12ED" w:rsidRPr="0058010B">
        <w:rPr>
          <w:rFonts w:ascii="Arial" w:hAnsi="Arial" w:cs="Arial"/>
          <w:sz w:val="21"/>
          <w:szCs w:val="21"/>
        </w:rPr>
        <w:t>sia</w:t>
      </w:r>
      <w:proofErr w:type="spellEnd"/>
      <w:proofErr w:type="gramEnd"/>
      <w:r w:rsidR="0054220D"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54220D" w:rsidRPr="0058010B">
        <w:rPr>
          <w:rFonts w:ascii="Arial" w:hAnsi="Arial" w:cs="Arial"/>
          <w:sz w:val="21"/>
          <w:szCs w:val="21"/>
        </w:rPr>
        <w:t>pekerja</w:t>
      </w:r>
      <w:proofErr w:type="spellEnd"/>
      <w:r w:rsidR="0054220D" w:rsidRPr="0058010B">
        <w:rPr>
          <w:rFonts w:ascii="Arial" w:hAnsi="Arial" w:cs="Arial"/>
          <w:sz w:val="21"/>
          <w:szCs w:val="21"/>
        </w:rPr>
        <w:t xml:space="preserve">, </w:t>
      </w:r>
      <w:proofErr w:type="spellStart"/>
      <w:r w:rsidR="0054220D" w:rsidRPr="0058010B">
        <w:rPr>
          <w:rFonts w:ascii="Arial" w:hAnsi="Arial" w:cs="Arial"/>
          <w:sz w:val="21"/>
          <w:szCs w:val="21"/>
        </w:rPr>
        <w:t>perusahaan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ini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tidak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bisa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lagi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berkembang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dan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memang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saat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ini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pekerja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yang </w:t>
      </w:r>
      <w:proofErr w:type="spellStart"/>
      <w:r w:rsidRPr="0058010B">
        <w:rPr>
          <w:rFonts w:ascii="Arial" w:hAnsi="Arial" w:cs="Arial"/>
          <w:sz w:val="21"/>
          <w:szCs w:val="21"/>
        </w:rPr>
        <w:t>ada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sedang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dipersiapkan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untuk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pensiun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seiring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dengan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habisnya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produksi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gas di </w:t>
      </w:r>
      <w:r w:rsidR="00ED1BB7">
        <w:rPr>
          <w:rFonts w:ascii="Arial" w:hAnsi="Arial" w:cs="Arial"/>
          <w:sz w:val="21"/>
          <w:szCs w:val="21"/>
        </w:rPr>
        <w:t xml:space="preserve">     </w:t>
      </w:r>
      <w:r w:rsidRPr="0058010B">
        <w:rPr>
          <w:rFonts w:ascii="Arial" w:hAnsi="Arial" w:cs="Arial"/>
          <w:sz w:val="21"/>
          <w:szCs w:val="21"/>
        </w:rPr>
        <w:t xml:space="preserve">PT </w:t>
      </w:r>
      <w:proofErr w:type="spellStart"/>
      <w:r w:rsidRPr="0058010B">
        <w:rPr>
          <w:rFonts w:ascii="Arial" w:hAnsi="Arial" w:cs="Arial"/>
          <w:sz w:val="21"/>
          <w:szCs w:val="21"/>
        </w:rPr>
        <w:t>Arun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NGL.</w:t>
      </w:r>
    </w:p>
    <w:p w:rsidR="001A4173" w:rsidRPr="0058010B" w:rsidRDefault="001A4173" w:rsidP="0054220D">
      <w:pPr>
        <w:rPr>
          <w:rFonts w:ascii="Arial" w:hAnsi="Arial" w:cs="Arial"/>
          <w:sz w:val="21"/>
          <w:szCs w:val="21"/>
        </w:rPr>
      </w:pPr>
    </w:p>
    <w:p w:rsidR="001A4173" w:rsidRPr="0058010B" w:rsidRDefault="001A4173" w:rsidP="0054220D">
      <w:pPr>
        <w:rPr>
          <w:rFonts w:ascii="Arial" w:hAnsi="Arial" w:cs="Arial"/>
          <w:b/>
          <w:sz w:val="21"/>
          <w:szCs w:val="21"/>
        </w:rPr>
      </w:pPr>
      <w:proofErr w:type="spellStart"/>
      <w:r w:rsidRPr="0058010B">
        <w:rPr>
          <w:rFonts w:ascii="Arial" w:hAnsi="Arial" w:cs="Arial"/>
          <w:b/>
          <w:sz w:val="21"/>
          <w:szCs w:val="21"/>
        </w:rPr>
        <w:t>Laporan</w:t>
      </w:r>
      <w:proofErr w:type="spellEnd"/>
      <w:r w:rsidRPr="0058010B">
        <w:rPr>
          <w:rFonts w:ascii="Arial" w:hAnsi="Arial" w:cs="Arial"/>
          <w:b/>
          <w:sz w:val="21"/>
          <w:szCs w:val="21"/>
        </w:rPr>
        <w:t xml:space="preserve"> </w:t>
      </w:r>
      <w:r w:rsidR="00C179F5" w:rsidRPr="0058010B">
        <w:rPr>
          <w:rFonts w:ascii="Arial" w:hAnsi="Arial" w:cs="Arial"/>
          <w:b/>
          <w:sz w:val="21"/>
          <w:szCs w:val="21"/>
        </w:rPr>
        <w:t>HSS</w:t>
      </w:r>
      <w:r w:rsidRPr="0058010B">
        <w:rPr>
          <w:rFonts w:ascii="Arial" w:hAnsi="Arial" w:cs="Arial"/>
          <w:b/>
          <w:sz w:val="21"/>
          <w:szCs w:val="21"/>
        </w:rPr>
        <w:t>E:</w:t>
      </w:r>
    </w:p>
    <w:p w:rsidR="00C179F5" w:rsidRPr="0058010B" w:rsidRDefault="00C179F5" w:rsidP="0054220D">
      <w:pPr>
        <w:rPr>
          <w:rFonts w:ascii="Arial" w:hAnsi="Arial" w:cs="Arial"/>
          <w:sz w:val="21"/>
          <w:szCs w:val="21"/>
        </w:rPr>
      </w:pPr>
    </w:p>
    <w:p w:rsidR="00C179F5" w:rsidRPr="0058010B" w:rsidRDefault="00C179F5" w:rsidP="0054220D">
      <w:pPr>
        <w:rPr>
          <w:rFonts w:ascii="Arial" w:hAnsi="Arial" w:cs="Arial"/>
          <w:sz w:val="21"/>
          <w:szCs w:val="21"/>
        </w:rPr>
      </w:pPr>
      <w:proofErr w:type="spellStart"/>
      <w:proofErr w:type="gramStart"/>
      <w:r w:rsidRPr="0058010B">
        <w:rPr>
          <w:rFonts w:ascii="Arial" w:hAnsi="Arial" w:cs="Arial"/>
          <w:sz w:val="21"/>
          <w:szCs w:val="21"/>
        </w:rPr>
        <w:t>Bulan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September </w:t>
      </w:r>
      <w:proofErr w:type="spellStart"/>
      <w:r w:rsidRPr="0058010B">
        <w:rPr>
          <w:rFonts w:ascii="Arial" w:hAnsi="Arial" w:cs="Arial"/>
          <w:sz w:val="21"/>
          <w:szCs w:val="21"/>
        </w:rPr>
        <w:t>tidak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D2145F">
        <w:rPr>
          <w:rFonts w:ascii="Arial" w:hAnsi="Arial" w:cs="Arial"/>
          <w:sz w:val="21"/>
          <w:szCs w:val="21"/>
        </w:rPr>
        <w:t>ada</w:t>
      </w:r>
      <w:proofErr w:type="spellEnd"/>
      <w:r w:rsidR="00D2145F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sz w:val="21"/>
          <w:szCs w:val="21"/>
        </w:rPr>
        <w:t>kejadian</w:t>
      </w:r>
      <w:proofErr w:type="spellEnd"/>
      <w:r w:rsidRPr="0058010B">
        <w:rPr>
          <w:rFonts w:ascii="Arial" w:hAnsi="Arial" w:cs="Arial"/>
          <w:sz w:val="21"/>
          <w:szCs w:val="21"/>
        </w:rPr>
        <w:t xml:space="preserve"> yang non </w:t>
      </w:r>
      <w:proofErr w:type="spellStart"/>
      <w:r w:rsidRPr="0058010B">
        <w:rPr>
          <w:rFonts w:ascii="Arial" w:hAnsi="Arial" w:cs="Arial"/>
          <w:sz w:val="21"/>
          <w:szCs w:val="21"/>
        </w:rPr>
        <w:t>savety</w:t>
      </w:r>
      <w:proofErr w:type="spellEnd"/>
      <w:r w:rsidRPr="0058010B">
        <w:rPr>
          <w:rFonts w:ascii="Arial" w:hAnsi="Arial" w:cs="Arial"/>
          <w:sz w:val="21"/>
          <w:szCs w:val="21"/>
        </w:rPr>
        <w:t>.</w:t>
      </w:r>
      <w:proofErr w:type="gramEnd"/>
    </w:p>
    <w:p w:rsidR="006A717C" w:rsidRPr="0058010B" w:rsidRDefault="006A717C" w:rsidP="0054220D">
      <w:pPr>
        <w:rPr>
          <w:rFonts w:ascii="Arial" w:hAnsi="Arial" w:cs="Arial"/>
          <w:sz w:val="21"/>
          <w:szCs w:val="21"/>
        </w:rPr>
      </w:pPr>
    </w:p>
    <w:p w:rsidR="006A717C" w:rsidRPr="0058010B" w:rsidRDefault="006A717C" w:rsidP="0054220D">
      <w:pPr>
        <w:rPr>
          <w:rFonts w:ascii="Arial" w:hAnsi="Arial" w:cs="Arial"/>
          <w:b/>
          <w:sz w:val="21"/>
          <w:szCs w:val="21"/>
        </w:rPr>
      </w:pPr>
      <w:proofErr w:type="spellStart"/>
      <w:r w:rsidRPr="0058010B">
        <w:rPr>
          <w:rFonts w:ascii="Arial" w:hAnsi="Arial" w:cs="Arial"/>
          <w:b/>
          <w:sz w:val="21"/>
          <w:szCs w:val="21"/>
        </w:rPr>
        <w:t>Laporan</w:t>
      </w:r>
      <w:proofErr w:type="spellEnd"/>
      <w:r w:rsidRPr="0058010B">
        <w:rPr>
          <w:rFonts w:ascii="Arial" w:hAnsi="Arial" w:cs="Arial"/>
          <w:b/>
          <w:sz w:val="21"/>
          <w:szCs w:val="21"/>
        </w:rPr>
        <w:t xml:space="preserve"> </w:t>
      </w:r>
      <w:proofErr w:type="spellStart"/>
      <w:r w:rsidRPr="0058010B">
        <w:rPr>
          <w:rFonts w:ascii="Arial" w:hAnsi="Arial" w:cs="Arial"/>
          <w:b/>
          <w:sz w:val="21"/>
          <w:szCs w:val="21"/>
        </w:rPr>
        <w:t>Effisiensi</w:t>
      </w:r>
      <w:proofErr w:type="spellEnd"/>
    </w:p>
    <w:p w:rsidR="009E12ED" w:rsidRDefault="009E12ED" w:rsidP="0054220D">
      <w:pPr>
        <w:rPr>
          <w:rFonts w:ascii="Arial" w:hAnsi="Arial" w:cs="Arial"/>
          <w:sz w:val="22"/>
          <w:szCs w:val="22"/>
        </w:rPr>
      </w:pPr>
    </w:p>
    <w:p w:rsidR="009E12ED" w:rsidRDefault="009E12ED" w:rsidP="0054220D">
      <w:pPr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5C001FF6" wp14:editId="0BD6F809">
            <wp:extent cx="4552950" cy="1962150"/>
            <wp:effectExtent l="0" t="0" r="19050" b="19050"/>
            <wp:docPr id="60" name="Chart 6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:rsidR="009E12ED" w:rsidRPr="009E12ED" w:rsidRDefault="009E12ED" w:rsidP="009E12ED">
      <w:pPr>
        <w:rPr>
          <w:rFonts w:ascii="Arial" w:hAnsi="Arial" w:cs="Arial"/>
          <w:sz w:val="22"/>
          <w:szCs w:val="22"/>
        </w:rPr>
      </w:pPr>
    </w:p>
    <w:p w:rsidR="009E12ED" w:rsidRDefault="009E12ED" w:rsidP="009E12ED">
      <w:pPr>
        <w:rPr>
          <w:rFonts w:ascii="Arial" w:hAnsi="Arial" w:cs="Arial"/>
          <w:sz w:val="22"/>
          <w:szCs w:val="22"/>
        </w:rPr>
      </w:pPr>
    </w:p>
    <w:p w:rsidR="009E12ED" w:rsidRPr="00ED1BB7" w:rsidRDefault="009E12ED" w:rsidP="00ED1BB7">
      <w:pPr>
        <w:jc w:val="both"/>
        <w:rPr>
          <w:rFonts w:ascii="Arial" w:hAnsi="Arial" w:cs="Arial"/>
          <w:sz w:val="21"/>
          <w:szCs w:val="21"/>
        </w:rPr>
      </w:pPr>
      <w:proofErr w:type="spellStart"/>
      <w:r w:rsidRPr="00ED1BB7">
        <w:rPr>
          <w:rFonts w:ascii="Arial" w:hAnsi="Arial" w:cs="Arial"/>
          <w:sz w:val="21"/>
          <w:szCs w:val="21"/>
        </w:rPr>
        <w:t>Dalam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hal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thermal </w:t>
      </w:r>
      <w:proofErr w:type="spellStart"/>
      <w:r w:rsidRPr="00ED1BB7">
        <w:rPr>
          <w:rFonts w:ascii="Arial" w:hAnsi="Arial" w:cs="Arial"/>
          <w:sz w:val="21"/>
          <w:szCs w:val="21"/>
        </w:rPr>
        <w:t>efisiensi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adalah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64% </w:t>
      </w:r>
      <w:proofErr w:type="spellStart"/>
      <w:r w:rsidRPr="00ED1BB7">
        <w:rPr>
          <w:rFonts w:ascii="Arial" w:hAnsi="Arial" w:cs="Arial"/>
          <w:sz w:val="21"/>
          <w:szCs w:val="21"/>
        </w:rPr>
        <w:t>sedangkan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YTD </w:t>
      </w:r>
      <w:proofErr w:type="spellStart"/>
      <w:r w:rsidRPr="00ED1BB7">
        <w:rPr>
          <w:rFonts w:ascii="Arial" w:hAnsi="Arial" w:cs="Arial"/>
          <w:sz w:val="21"/>
          <w:szCs w:val="21"/>
        </w:rPr>
        <w:t>adalah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80</w:t>
      </w:r>
      <w:proofErr w:type="gramStart"/>
      <w:r w:rsidRPr="00ED1BB7">
        <w:rPr>
          <w:rFonts w:ascii="Arial" w:hAnsi="Arial" w:cs="Arial"/>
          <w:sz w:val="21"/>
          <w:szCs w:val="21"/>
        </w:rPr>
        <w:t>,40</w:t>
      </w:r>
      <w:proofErr w:type="gramEnd"/>
      <w:r w:rsidRPr="00ED1BB7">
        <w:rPr>
          <w:rFonts w:ascii="Arial" w:hAnsi="Arial" w:cs="Arial"/>
          <w:sz w:val="21"/>
          <w:szCs w:val="21"/>
        </w:rPr>
        <w:t xml:space="preserve">% </w:t>
      </w:r>
      <w:proofErr w:type="spellStart"/>
      <w:r w:rsidRPr="00ED1BB7">
        <w:rPr>
          <w:rFonts w:ascii="Arial" w:hAnsi="Arial" w:cs="Arial"/>
          <w:sz w:val="21"/>
          <w:szCs w:val="21"/>
        </w:rPr>
        <w:t>menunjukkan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performance yang </w:t>
      </w:r>
      <w:proofErr w:type="spellStart"/>
      <w:r w:rsidRPr="00ED1BB7">
        <w:rPr>
          <w:rFonts w:ascii="Arial" w:hAnsi="Arial" w:cs="Arial"/>
          <w:sz w:val="21"/>
          <w:szCs w:val="21"/>
        </w:rPr>
        <w:t>masih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kurang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optimal.</w:t>
      </w:r>
    </w:p>
    <w:p w:rsidR="009E12ED" w:rsidRDefault="009E12ED" w:rsidP="00ED1BB7">
      <w:pPr>
        <w:jc w:val="both"/>
        <w:rPr>
          <w:rFonts w:ascii="Arial" w:hAnsi="Arial" w:cs="Arial"/>
          <w:sz w:val="22"/>
          <w:szCs w:val="22"/>
        </w:rPr>
      </w:pPr>
    </w:p>
    <w:p w:rsidR="009E12ED" w:rsidRDefault="009E12ED" w:rsidP="009E12ED">
      <w:pPr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50F638AD" wp14:editId="10E922A9">
            <wp:extent cx="4572000" cy="2743200"/>
            <wp:effectExtent l="0" t="0" r="19050" b="19050"/>
            <wp:docPr id="61" name="Chart 6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3"/>
              </a:graphicData>
            </a:graphic>
          </wp:inline>
        </w:drawing>
      </w:r>
    </w:p>
    <w:p w:rsidR="009E12ED" w:rsidRPr="009E12ED" w:rsidRDefault="009E12ED" w:rsidP="009E12ED">
      <w:pPr>
        <w:rPr>
          <w:rFonts w:ascii="Arial" w:hAnsi="Arial" w:cs="Arial"/>
          <w:sz w:val="22"/>
          <w:szCs w:val="22"/>
        </w:rPr>
      </w:pPr>
    </w:p>
    <w:p w:rsidR="009E12ED" w:rsidRDefault="009E12ED" w:rsidP="009E12ED">
      <w:pPr>
        <w:rPr>
          <w:rFonts w:ascii="Arial" w:hAnsi="Arial" w:cs="Arial"/>
          <w:sz w:val="22"/>
          <w:szCs w:val="22"/>
        </w:rPr>
      </w:pPr>
    </w:p>
    <w:p w:rsidR="009E12ED" w:rsidRPr="00ED1BB7" w:rsidRDefault="009E12ED" w:rsidP="009E12ED">
      <w:pPr>
        <w:rPr>
          <w:rFonts w:ascii="Arial" w:hAnsi="Arial" w:cs="Arial"/>
          <w:sz w:val="21"/>
          <w:szCs w:val="21"/>
        </w:rPr>
      </w:pPr>
      <w:proofErr w:type="gramStart"/>
      <w:r w:rsidRPr="00ED1BB7">
        <w:rPr>
          <w:rFonts w:ascii="Arial" w:hAnsi="Arial" w:cs="Arial"/>
          <w:sz w:val="21"/>
          <w:szCs w:val="21"/>
        </w:rPr>
        <w:t xml:space="preserve">Availability factor </w:t>
      </w:r>
      <w:proofErr w:type="spellStart"/>
      <w:r w:rsidRPr="00ED1BB7">
        <w:rPr>
          <w:rFonts w:ascii="Arial" w:hAnsi="Arial" w:cs="Arial"/>
          <w:sz w:val="21"/>
          <w:szCs w:val="21"/>
        </w:rPr>
        <w:t>adalah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100% </w:t>
      </w:r>
      <w:proofErr w:type="spellStart"/>
      <w:r w:rsidRPr="00ED1BB7">
        <w:rPr>
          <w:rFonts w:ascii="Arial" w:hAnsi="Arial" w:cs="Arial"/>
          <w:sz w:val="21"/>
          <w:szCs w:val="21"/>
        </w:rPr>
        <w:t>sedangkan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YTD </w:t>
      </w:r>
      <w:proofErr w:type="spellStart"/>
      <w:r w:rsidRPr="00ED1BB7">
        <w:rPr>
          <w:rFonts w:ascii="Arial" w:hAnsi="Arial" w:cs="Arial"/>
          <w:sz w:val="21"/>
          <w:szCs w:val="21"/>
        </w:rPr>
        <w:t>adalah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99.9% </w:t>
      </w:r>
      <w:proofErr w:type="spellStart"/>
      <w:r w:rsidRPr="00ED1BB7">
        <w:rPr>
          <w:rFonts w:ascii="Arial" w:hAnsi="Arial" w:cs="Arial"/>
          <w:sz w:val="21"/>
          <w:szCs w:val="21"/>
        </w:rPr>
        <w:t>menunjukan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performance yang </w:t>
      </w:r>
      <w:proofErr w:type="spellStart"/>
      <w:r w:rsidRPr="00ED1BB7">
        <w:rPr>
          <w:rFonts w:ascii="Arial" w:hAnsi="Arial" w:cs="Arial"/>
          <w:sz w:val="21"/>
          <w:szCs w:val="21"/>
        </w:rPr>
        <w:t>cukup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memuaskan</w:t>
      </w:r>
      <w:proofErr w:type="spellEnd"/>
      <w:r w:rsidRPr="00ED1BB7">
        <w:rPr>
          <w:rFonts w:ascii="Arial" w:hAnsi="Arial" w:cs="Arial"/>
          <w:sz w:val="21"/>
          <w:szCs w:val="21"/>
        </w:rPr>
        <w:t>.</w:t>
      </w:r>
      <w:proofErr w:type="gramEnd"/>
    </w:p>
    <w:p w:rsidR="00C455BB" w:rsidRPr="00ED1BB7" w:rsidRDefault="00C455BB" w:rsidP="009E12ED">
      <w:pPr>
        <w:rPr>
          <w:rFonts w:ascii="Arial" w:hAnsi="Arial" w:cs="Arial"/>
          <w:sz w:val="21"/>
          <w:szCs w:val="21"/>
        </w:rPr>
      </w:pPr>
    </w:p>
    <w:p w:rsidR="00D34D3A" w:rsidRDefault="00D34D3A" w:rsidP="009E12ED">
      <w:pPr>
        <w:rPr>
          <w:rFonts w:ascii="Arial" w:hAnsi="Arial" w:cs="Arial"/>
          <w:b/>
          <w:sz w:val="28"/>
          <w:szCs w:val="28"/>
        </w:rPr>
      </w:pPr>
    </w:p>
    <w:p w:rsidR="00ED1BB7" w:rsidRDefault="00ED1BB7" w:rsidP="009E12ED">
      <w:pPr>
        <w:rPr>
          <w:rFonts w:ascii="Arial" w:hAnsi="Arial" w:cs="Arial"/>
          <w:b/>
          <w:sz w:val="28"/>
          <w:szCs w:val="28"/>
        </w:rPr>
      </w:pPr>
    </w:p>
    <w:p w:rsidR="00C455BB" w:rsidRPr="00D34D3A" w:rsidRDefault="00C455BB" w:rsidP="009E12ED">
      <w:pPr>
        <w:rPr>
          <w:rFonts w:ascii="Arial" w:hAnsi="Arial" w:cs="Arial"/>
          <w:b/>
          <w:sz w:val="28"/>
          <w:szCs w:val="28"/>
        </w:rPr>
      </w:pPr>
      <w:r w:rsidRPr="00D34D3A">
        <w:rPr>
          <w:rFonts w:ascii="Arial" w:hAnsi="Arial" w:cs="Arial"/>
          <w:b/>
          <w:sz w:val="28"/>
          <w:szCs w:val="28"/>
        </w:rPr>
        <w:lastRenderedPageBreak/>
        <w:t xml:space="preserve">PT </w:t>
      </w:r>
      <w:proofErr w:type="spellStart"/>
      <w:r w:rsidRPr="00D34D3A">
        <w:rPr>
          <w:rFonts w:ascii="Arial" w:hAnsi="Arial" w:cs="Arial"/>
          <w:b/>
          <w:sz w:val="28"/>
          <w:szCs w:val="28"/>
        </w:rPr>
        <w:t>Badak</w:t>
      </w:r>
      <w:proofErr w:type="spellEnd"/>
      <w:r w:rsidRPr="00D34D3A">
        <w:rPr>
          <w:rFonts w:ascii="Arial" w:hAnsi="Arial" w:cs="Arial"/>
          <w:b/>
          <w:sz w:val="28"/>
          <w:szCs w:val="28"/>
        </w:rPr>
        <w:t xml:space="preserve"> NGL</w:t>
      </w:r>
    </w:p>
    <w:p w:rsidR="00C455BB" w:rsidRPr="00D34D3A" w:rsidRDefault="00C455BB" w:rsidP="009E12ED">
      <w:pPr>
        <w:rPr>
          <w:rFonts w:ascii="Arial" w:hAnsi="Arial" w:cs="Arial"/>
          <w:sz w:val="28"/>
          <w:szCs w:val="28"/>
        </w:rPr>
      </w:pPr>
    </w:p>
    <w:p w:rsidR="00C455BB" w:rsidRPr="00ED1BB7" w:rsidRDefault="00C455BB" w:rsidP="00D34D3A">
      <w:pPr>
        <w:jc w:val="both"/>
        <w:rPr>
          <w:rFonts w:ascii="Arial" w:hAnsi="Arial" w:cs="Arial"/>
          <w:sz w:val="21"/>
          <w:szCs w:val="21"/>
        </w:rPr>
      </w:pPr>
      <w:r w:rsidRPr="00ED1BB7">
        <w:rPr>
          <w:rFonts w:ascii="Arial" w:hAnsi="Arial" w:cs="Arial"/>
          <w:sz w:val="21"/>
          <w:szCs w:val="21"/>
        </w:rPr>
        <w:t xml:space="preserve">PT </w:t>
      </w:r>
      <w:proofErr w:type="spellStart"/>
      <w:r w:rsidRPr="00ED1BB7">
        <w:rPr>
          <w:rFonts w:ascii="Arial" w:hAnsi="Arial" w:cs="Arial"/>
          <w:sz w:val="21"/>
          <w:szCs w:val="21"/>
        </w:rPr>
        <w:t>Badak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NGL </w:t>
      </w:r>
      <w:proofErr w:type="spellStart"/>
      <w:r w:rsidRPr="00ED1BB7">
        <w:rPr>
          <w:rFonts w:ascii="Arial" w:hAnsi="Arial" w:cs="Arial"/>
          <w:sz w:val="21"/>
          <w:szCs w:val="21"/>
        </w:rPr>
        <w:t>berdiri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pada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26 November 1974 </w:t>
      </w:r>
      <w:proofErr w:type="spellStart"/>
      <w:r w:rsidRPr="00ED1BB7">
        <w:rPr>
          <w:rFonts w:ascii="Arial" w:hAnsi="Arial" w:cs="Arial"/>
          <w:sz w:val="21"/>
          <w:szCs w:val="21"/>
        </w:rPr>
        <w:t>merupakan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perusahaan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patungan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antara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PT </w:t>
      </w:r>
      <w:proofErr w:type="spellStart"/>
      <w:r w:rsidRPr="00ED1BB7">
        <w:rPr>
          <w:rFonts w:ascii="Arial" w:hAnsi="Arial" w:cs="Arial"/>
          <w:sz w:val="21"/>
          <w:szCs w:val="21"/>
        </w:rPr>
        <w:t>Pertamina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(</w:t>
      </w:r>
      <w:proofErr w:type="spellStart"/>
      <w:r w:rsidRPr="00ED1BB7">
        <w:rPr>
          <w:rFonts w:ascii="Arial" w:hAnsi="Arial" w:cs="Arial"/>
          <w:sz w:val="21"/>
          <w:szCs w:val="21"/>
        </w:rPr>
        <w:t>Persero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) </w:t>
      </w:r>
      <w:proofErr w:type="spellStart"/>
      <w:r w:rsidRPr="00ED1BB7">
        <w:rPr>
          <w:rFonts w:ascii="Arial" w:hAnsi="Arial" w:cs="Arial"/>
          <w:sz w:val="21"/>
          <w:szCs w:val="21"/>
        </w:rPr>
        <w:t>dangan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Vico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Indonesia </w:t>
      </w:r>
      <w:proofErr w:type="spellStart"/>
      <w:r w:rsidRPr="00ED1BB7">
        <w:rPr>
          <w:rFonts w:ascii="Arial" w:hAnsi="Arial" w:cs="Arial"/>
          <w:sz w:val="21"/>
          <w:szCs w:val="21"/>
        </w:rPr>
        <w:t>dan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Total E&amp;P </w:t>
      </w:r>
      <w:proofErr w:type="spellStart"/>
      <w:r w:rsidRPr="00ED1BB7">
        <w:rPr>
          <w:rFonts w:ascii="Arial" w:hAnsi="Arial" w:cs="Arial"/>
          <w:sz w:val="21"/>
          <w:szCs w:val="21"/>
        </w:rPr>
        <w:t>Indonesie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dengan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porsi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kepemilikan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saham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masing-masing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55%, 20% </w:t>
      </w:r>
      <w:proofErr w:type="spellStart"/>
      <w:r w:rsidRPr="00ED1BB7">
        <w:rPr>
          <w:rFonts w:ascii="Arial" w:hAnsi="Arial" w:cs="Arial"/>
          <w:sz w:val="21"/>
          <w:szCs w:val="21"/>
        </w:rPr>
        <w:t>dan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10%.</w:t>
      </w:r>
    </w:p>
    <w:p w:rsidR="00606868" w:rsidRDefault="00606868" w:rsidP="009E12ED">
      <w:pPr>
        <w:rPr>
          <w:rFonts w:ascii="Arial" w:hAnsi="Arial" w:cs="Arial"/>
          <w:sz w:val="22"/>
          <w:szCs w:val="22"/>
        </w:rPr>
      </w:pPr>
    </w:p>
    <w:p w:rsidR="00606868" w:rsidRPr="00ED1BB7" w:rsidRDefault="00606868" w:rsidP="00606868">
      <w:pPr>
        <w:jc w:val="both"/>
        <w:rPr>
          <w:rFonts w:ascii="Arial" w:hAnsi="Arial" w:cs="Arial"/>
          <w:sz w:val="21"/>
          <w:szCs w:val="21"/>
        </w:rPr>
      </w:pPr>
      <w:proofErr w:type="spellStart"/>
      <w:r w:rsidRPr="00ED1BB7">
        <w:rPr>
          <w:rFonts w:ascii="Arial" w:hAnsi="Arial" w:cs="Arial"/>
          <w:b/>
          <w:sz w:val="21"/>
          <w:szCs w:val="21"/>
        </w:rPr>
        <w:t>Produksi</w:t>
      </w:r>
      <w:proofErr w:type="spellEnd"/>
      <w:r w:rsidRPr="00ED1BB7">
        <w:rPr>
          <w:rFonts w:ascii="Arial" w:hAnsi="Arial" w:cs="Arial"/>
          <w:sz w:val="21"/>
          <w:szCs w:val="21"/>
        </w:rPr>
        <w:t>:</w:t>
      </w:r>
    </w:p>
    <w:p w:rsidR="00606868" w:rsidRPr="00ED1BB7" w:rsidRDefault="00606868" w:rsidP="00606868">
      <w:pPr>
        <w:jc w:val="both"/>
        <w:rPr>
          <w:rFonts w:ascii="Arial" w:hAnsi="Arial" w:cs="Arial"/>
          <w:sz w:val="21"/>
          <w:szCs w:val="21"/>
        </w:rPr>
      </w:pPr>
    </w:p>
    <w:p w:rsidR="00606868" w:rsidRPr="00ED1BB7" w:rsidRDefault="00606868" w:rsidP="00606868">
      <w:pPr>
        <w:jc w:val="both"/>
        <w:rPr>
          <w:rFonts w:ascii="Arial" w:hAnsi="Arial" w:cs="Arial"/>
          <w:sz w:val="21"/>
          <w:szCs w:val="21"/>
        </w:rPr>
      </w:pPr>
      <w:proofErr w:type="spellStart"/>
      <w:r w:rsidRPr="00ED1BB7">
        <w:rPr>
          <w:rFonts w:ascii="Arial" w:hAnsi="Arial" w:cs="Arial"/>
          <w:sz w:val="21"/>
          <w:szCs w:val="21"/>
        </w:rPr>
        <w:t>Sampai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dengan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September 2012 </w:t>
      </w:r>
      <w:proofErr w:type="spellStart"/>
      <w:r w:rsidRPr="00ED1BB7">
        <w:rPr>
          <w:rFonts w:ascii="Arial" w:hAnsi="Arial" w:cs="Arial"/>
          <w:sz w:val="21"/>
          <w:szCs w:val="21"/>
        </w:rPr>
        <w:t>produksi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PT </w:t>
      </w:r>
      <w:proofErr w:type="spellStart"/>
      <w:r w:rsidRPr="00ED1BB7">
        <w:rPr>
          <w:rFonts w:ascii="Arial" w:hAnsi="Arial" w:cs="Arial"/>
          <w:sz w:val="21"/>
          <w:szCs w:val="21"/>
        </w:rPr>
        <w:t>Badak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NGL yang </w:t>
      </w:r>
      <w:proofErr w:type="spellStart"/>
      <w:r w:rsidRPr="00ED1BB7">
        <w:rPr>
          <w:rFonts w:ascii="Arial" w:hAnsi="Arial" w:cs="Arial"/>
          <w:sz w:val="21"/>
          <w:szCs w:val="21"/>
        </w:rPr>
        <w:t>telah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diserahkan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kepada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Pembeli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adalah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sebagai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berikut</w:t>
      </w:r>
      <w:proofErr w:type="spellEnd"/>
      <w:r w:rsidRPr="00ED1BB7">
        <w:rPr>
          <w:rFonts w:ascii="Arial" w:hAnsi="Arial" w:cs="Arial"/>
          <w:sz w:val="21"/>
          <w:szCs w:val="21"/>
        </w:rPr>
        <w:t>:</w:t>
      </w:r>
    </w:p>
    <w:p w:rsidR="00606868" w:rsidRDefault="00606868" w:rsidP="009E12ED">
      <w:pPr>
        <w:rPr>
          <w:rFonts w:ascii="Arial" w:hAnsi="Arial" w:cs="Arial"/>
          <w:sz w:val="22"/>
          <w:szCs w:val="22"/>
        </w:rPr>
      </w:pPr>
    </w:p>
    <w:p w:rsidR="00606868" w:rsidRDefault="00606868" w:rsidP="009E12ED">
      <w:pPr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5AE370C1" wp14:editId="62698144">
            <wp:extent cx="4572000" cy="2743200"/>
            <wp:effectExtent l="0" t="0" r="19050" b="19050"/>
            <wp:docPr id="20" name="Chart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:rsidR="00C455BB" w:rsidRDefault="00C455BB" w:rsidP="009E12ED">
      <w:pPr>
        <w:rPr>
          <w:rFonts w:ascii="Arial" w:hAnsi="Arial" w:cs="Arial"/>
          <w:sz w:val="22"/>
          <w:szCs w:val="22"/>
        </w:rPr>
      </w:pPr>
    </w:p>
    <w:p w:rsidR="00606868" w:rsidRPr="00ED1BB7" w:rsidRDefault="00606868" w:rsidP="00606868">
      <w:pPr>
        <w:jc w:val="both"/>
        <w:rPr>
          <w:rFonts w:ascii="Arial" w:hAnsi="Arial" w:cs="Arial"/>
          <w:b/>
          <w:sz w:val="21"/>
          <w:szCs w:val="21"/>
        </w:rPr>
      </w:pPr>
      <w:proofErr w:type="spellStart"/>
      <w:r w:rsidRPr="00ED1BB7">
        <w:rPr>
          <w:rFonts w:ascii="Arial" w:hAnsi="Arial" w:cs="Arial"/>
          <w:b/>
          <w:sz w:val="21"/>
          <w:szCs w:val="21"/>
        </w:rPr>
        <w:t>Sumber</w:t>
      </w:r>
      <w:proofErr w:type="spellEnd"/>
      <w:r w:rsidRPr="00ED1BB7">
        <w:rPr>
          <w:rFonts w:ascii="Arial" w:hAnsi="Arial" w:cs="Arial"/>
          <w:b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b/>
          <w:sz w:val="21"/>
          <w:szCs w:val="21"/>
        </w:rPr>
        <w:t>Daya</w:t>
      </w:r>
      <w:proofErr w:type="spellEnd"/>
      <w:r w:rsidRPr="00ED1BB7">
        <w:rPr>
          <w:rFonts w:ascii="Arial" w:hAnsi="Arial" w:cs="Arial"/>
          <w:b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b/>
          <w:sz w:val="21"/>
          <w:szCs w:val="21"/>
        </w:rPr>
        <w:t>Manusia</w:t>
      </w:r>
      <w:proofErr w:type="spellEnd"/>
      <w:r w:rsidRPr="00ED1BB7">
        <w:rPr>
          <w:rFonts w:ascii="Arial" w:hAnsi="Arial" w:cs="Arial"/>
          <w:b/>
          <w:sz w:val="21"/>
          <w:szCs w:val="21"/>
        </w:rPr>
        <w:t>:</w:t>
      </w:r>
    </w:p>
    <w:p w:rsidR="00606868" w:rsidRPr="00ED1BB7" w:rsidRDefault="00606868" w:rsidP="00606868">
      <w:pPr>
        <w:jc w:val="both"/>
        <w:rPr>
          <w:rFonts w:ascii="Arial" w:hAnsi="Arial" w:cs="Arial"/>
          <w:b/>
          <w:sz w:val="21"/>
          <w:szCs w:val="21"/>
        </w:rPr>
      </w:pPr>
    </w:p>
    <w:p w:rsidR="00606868" w:rsidRPr="00ED1BB7" w:rsidRDefault="00606868" w:rsidP="00606868">
      <w:pPr>
        <w:jc w:val="both"/>
        <w:rPr>
          <w:rFonts w:ascii="Arial" w:hAnsi="Arial" w:cs="Arial"/>
          <w:sz w:val="21"/>
          <w:szCs w:val="21"/>
        </w:rPr>
      </w:pPr>
      <w:r w:rsidRPr="00ED1BB7">
        <w:rPr>
          <w:rFonts w:ascii="Arial" w:hAnsi="Arial" w:cs="Arial"/>
          <w:sz w:val="21"/>
          <w:szCs w:val="21"/>
        </w:rPr>
        <w:t xml:space="preserve">Total </w:t>
      </w:r>
      <w:proofErr w:type="spellStart"/>
      <w:r w:rsidRPr="00ED1BB7">
        <w:rPr>
          <w:rFonts w:ascii="Arial" w:hAnsi="Arial" w:cs="Arial"/>
          <w:sz w:val="21"/>
          <w:szCs w:val="21"/>
        </w:rPr>
        <w:t>Pekerja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PT </w:t>
      </w:r>
      <w:proofErr w:type="spellStart"/>
      <w:r w:rsidRPr="00ED1BB7">
        <w:rPr>
          <w:rFonts w:ascii="Arial" w:hAnsi="Arial" w:cs="Arial"/>
          <w:sz w:val="21"/>
          <w:szCs w:val="21"/>
        </w:rPr>
        <w:t>Badak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NGL </w:t>
      </w:r>
      <w:proofErr w:type="spellStart"/>
      <w:r w:rsidRPr="00ED1BB7">
        <w:rPr>
          <w:rFonts w:ascii="Arial" w:hAnsi="Arial" w:cs="Arial"/>
          <w:sz w:val="21"/>
          <w:szCs w:val="21"/>
        </w:rPr>
        <w:t>sampai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dengan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September 2012 </w:t>
      </w:r>
      <w:proofErr w:type="spellStart"/>
      <w:r w:rsidRPr="00ED1BB7">
        <w:rPr>
          <w:rFonts w:ascii="Arial" w:hAnsi="Arial" w:cs="Arial"/>
          <w:sz w:val="21"/>
          <w:szCs w:val="21"/>
        </w:rPr>
        <w:t>adalah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1.093 orang, </w:t>
      </w:r>
      <w:proofErr w:type="spellStart"/>
      <w:r w:rsidRPr="00ED1BB7">
        <w:rPr>
          <w:rFonts w:ascii="Arial" w:hAnsi="Arial" w:cs="Arial"/>
          <w:sz w:val="21"/>
          <w:szCs w:val="21"/>
        </w:rPr>
        <w:t>terdiri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dari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1.070 orang </w:t>
      </w:r>
      <w:proofErr w:type="spellStart"/>
      <w:r w:rsidRPr="00ED1BB7">
        <w:rPr>
          <w:rFonts w:ascii="Arial" w:hAnsi="Arial" w:cs="Arial"/>
          <w:sz w:val="21"/>
          <w:szCs w:val="21"/>
        </w:rPr>
        <w:t>Pekerja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direct hire PWTT </w:t>
      </w:r>
      <w:proofErr w:type="spellStart"/>
      <w:r w:rsidRPr="00ED1BB7">
        <w:rPr>
          <w:rFonts w:ascii="Arial" w:hAnsi="Arial" w:cs="Arial"/>
          <w:sz w:val="21"/>
          <w:szCs w:val="21"/>
        </w:rPr>
        <w:t>dan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23 </w:t>
      </w:r>
      <w:proofErr w:type="spellStart"/>
      <w:r w:rsidRPr="00ED1BB7">
        <w:rPr>
          <w:rFonts w:ascii="Arial" w:hAnsi="Arial" w:cs="Arial"/>
          <w:sz w:val="21"/>
          <w:szCs w:val="21"/>
        </w:rPr>
        <w:t>Pekerja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Perbantuan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Pertamina</w:t>
      </w:r>
      <w:proofErr w:type="spellEnd"/>
    </w:p>
    <w:p w:rsidR="00606868" w:rsidRDefault="00606868" w:rsidP="00606868">
      <w:pPr>
        <w:jc w:val="both"/>
        <w:rPr>
          <w:sz w:val="22"/>
          <w:szCs w:val="22"/>
        </w:rPr>
      </w:pPr>
    </w:p>
    <w:p w:rsidR="00606868" w:rsidRDefault="00606868" w:rsidP="00606868">
      <w:pPr>
        <w:jc w:val="both"/>
        <w:rPr>
          <w:sz w:val="22"/>
          <w:szCs w:val="22"/>
        </w:rPr>
      </w:pPr>
      <w:r w:rsidRPr="00A63221">
        <w:rPr>
          <w:sz w:val="22"/>
          <w:szCs w:val="22"/>
        </w:rPr>
        <w:t>.</w:t>
      </w:r>
      <w:r w:rsidRPr="0060686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90EFCA" wp14:editId="474BC2F1">
            <wp:extent cx="4572000" cy="2130725"/>
            <wp:effectExtent l="0" t="0" r="19050" b="22225"/>
            <wp:docPr id="21" name="Chart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:rsidR="00D34D3A" w:rsidRDefault="00D34D3A" w:rsidP="009E12ED">
      <w:pPr>
        <w:rPr>
          <w:rFonts w:ascii="Arial" w:hAnsi="Arial" w:cs="Arial"/>
          <w:sz w:val="22"/>
          <w:szCs w:val="22"/>
        </w:rPr>
      </w:pPr>
    </w:p>
    <w:p w:rsidR="00D34D3A" w:rsidRDefault="00D34D3A" w:rsidP="009E12ED">
      <w:pPr>
        <w:rPr>
          <w:rFonts w:ascii="Arial" w:hAnsi="Arial" w:cs="Arial"/>
          <w:sz w:val="22"/>
          <w:szCs w:val="22"/>
        </w:rPr>
      </w:pPr>
    </w:p>
    <w:p w:rsidR="00D34D3A" w:rsidRDefault="00D34D3A" w:rsidP="009E12ED">
      <w:pPr>
        <w:rPr>
          <w:rFonts w:ascii="Arial" w:hAnsi="Arial" w:cs="Arial"/>
          <w:sz w:val="22"/>
          <w:szCs w:val="22"/>
        </w:rPr>
      </w:pPr>
    </w:p>
    <w:p w:rsidR="00DD4940" w:rsidRPr="00ED1BB7" w:rsidRDefault="00DD4940" w:rsidP="009E12ED">
      <w:pPr>
        <w:rPr>
          <w:rFonts w:ascii="Arial" w:hAnsi="Arial" w:cs="Arial"/>
          <w:sz w:val="21"/>
          <w:szCs w:val="21"/>
        </w:rPr>
      </w:pPr>
      <w:proofErr w:type="spellStart"/>
      <w:r w:rsidRPr="00ED1BB7">
        <w:rPr>
          <w:rFonts w:ascii="Arial" w:hAnsi="Arial" w:cs="Arial"/>
          <w:sz w:val="21"/>
          <w:szCs w:val="21"/>
        </w:rPr>
        <w:lastRenderedPageBreak/>
        <w:t>Pendidikan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Pekerja</w:t>
      </w:r>
      <w:proofErr w:type="spellEnd"/>
      <w:r w:rsidRPr="00ED1BB7">
        <w:rPr>
          <w:rFonts w:ascii="Arial" w:hAnsi="Arial" w:cs="Arial"/>
          <w:sz w:val="21"/>
          <w:szCs w:val="21"/>
        </w:rPr>
        <w:t>:</w:t>
      </w:r>
    </w:p>
    <w:p w:rsidR="00606868" w:rsidRDefault="00606868" w:rsidP="009E12ED">
      <w:pPr>
        <w:rPr>
          <w:rFonts w:ascii="Arial" w:hAnsi="Arial" w:cs="Arial"/>
          <w:b/>
          <w:sz w:val="22"/>
          <w:szCs w:val="22"/>
        </w:rPr>
      </w:pPr>
    </w:p>
    <w:p w:rsidR="006A717C" w:rsidRDefault="00DD4940" w:rsidP="009E12ED">
      <w:pPr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408277FC" wp14:editId="6841CF9E">
            <wp:extent cx="4796287" cy="1682151"/>
            <wp:effectExtent l="0" t="0" r="23495" b="13335"/>
            <wp:docPr id="54" name="Chart 5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:rsidR="006A717C" w:rsidRDefault="006A717C" w:rsidP="006A717C">
      <w:pPr>
        <w:rPr>
          <w:rFonts w:ascii="Arial" w:hAnsi="Arial" w:cs="Arial"/>
          <w:sz w:val="22"/>
          <w:szCs w:val="22"/>
        </w:rPr>
      </w:pPr>
    </w:p>
    <w:p w:rsidR="00DD4940" w:rsidRPr="00ED1BB7" w:rsidRDefault="00DD4940" w:rsidP="006A717C">
      <w:pPr>
        <w:rPr>
          <w:rFonts w:ascii="Arial" w:hAnsi="Arial" w:cs="Arial"/>
          <w:sz w:val="21"/>
          <w:szCs w:val="21"/>
        </w:rPr>
      </w:pPr>
      <w:proofErr w:type="spellStart"/>
      <w:proofErr w:type="gramStart"/>
      <w:r w:rsidRPr="00ED1BB7">
        <w:rPr>
          <w:rFonts w:ascii="Arial" w:hAnsi="Arial" w:cs="Arial"/>
          <w:sz w:val="21"/>
          <w:szCs w:val="21"/>
        </w:rPr>
        <w:t>Usia</w:t>
      </w:r>
      <w:proofErr w:type="spellEnd"/>
      <w:proofErr w:type="gram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pekerja</w:t>
      </w:r>
      <w:proofErr w:type="spellEnd"/>
      <w:r w:rsidRPr="00ED1BB7">
        <w:rPr>
          <w:rFonts w:ascii="Arial" w:hAnsi="Arial" w:cs="Arial"/>
          <w:sz w:val="21"/>
          <w:szCs w:val="21"/>
        </w:rPr>
        <w:t>:</w:t>
      </w:r>
    </w:p>
    <w:p w:rsidR="00DD4940" w:rsidRDefault="00DD4940" w:rsidP="006A717C">
      <w:pPr>
        <w:rPr>
          <w:rFonts w:ascii="Arial" w:hAnsi="Arial" w:cs="Arial"/>
          <w:sz w:val="22"/>
          <w:szCs w:val="22"/>
        </w:rPr>
      </w:pPr>
    </w:p>
    <w:p w:rsidR="00DD4940" w:rsidRDefault="00DD4940" w:rsidP="006A717C">
      <w:pPr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3FC6CEC5" wp14:editId="48F72466">
            <wp:extent cx="4572000" cy="1949570"/>
            <wp:effectExtent l="0" t="0" r="19050" b="12700"/>
            <wp:docPr id="59" name="Chart 5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:rsidR="00ED1BB7" w:rsidRDefault="00ED1BB7" w:rsidP="006A717C">
      <w:pPr>
        <w:rPr>
          <w:rFonts w:ascii="Arial" w:hAnsi="Arial" w:cs="Arial"/>
          <w:sz w:val="21"/>
          <w:szCs w:val="21"/>
        </w:rPr>
      </w:pPr>
    </w:p>
    <w:p w:rsidR="006A717C" w:rsidRPr="00ED1BB7" w:rsidRDefault="006A717C" w:rsidP="006A717C">
      <w:pPr>
        <w:rPr>
          <w:rFonts w:ascii="Arial" w:hAnsi="Arial" w:cs="Arial"/>
          <w:sz w:val="21"/>
          <w:szCs w:val="21"/>
        </w:rPr>
      </w:pPr>
      <w:proofErr w:type="spellStart"/>
      <w:r w:rsidRPr="00ED1BB7">
        <w:rPr>
          <w:rFonts w:ascii="Arial" w:hAnsi="Arial" w:cs="Arial"/>
          <w:sz w:val="21"/>
          <w:szCs w:val="21"/>
        </w:rPr>
        <w:t>Dilihat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dari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komposisi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proofErr w:type="gramStart"/>
      <w:r w:rsidRPr="00ED1BB7">
        <w:rPr>
          <w:rFonts w:ascii="Arial" w:hAnsi="Arial" w:cs="Arial"/>
          <w:sz w:val="21"/>
          <w:szCs w:val="21"/>
        </w:rPr>
        <w:t>usia</w:t>
      </w:r>
      <w:proofErr w:type="spellEnd"/>
      <w:proofErr w:type="gram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pekerja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ED1BB7">
        <w:rPr>
          <w:rFonts w:ascii="Arial" w:hAnsi="Arial" w:cs="Arial"/>
          <w:sz w:val="21"/>
          <w:szCs w:val="21"/>
        </w:rPr>
        <w:t>Pekerja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usia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diatas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40 </w:t>
      </w:r>
      <w:proofErr w:type="spellStart"/>
      <w:r w:rsidRPr="00ED1BB7">
        <w:rPr>
          <w:rFonts w:ascii="Arial" w:hAnsi="Arial" w:cs="Arial"/>
          <w:sz w:val="21"/>
          <w:szCs w:val="21"/>
        </w:rPr>
        <w:t>tahun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ke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atas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lebih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dari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80%.</w:t>
      </w:r>
    </w:p>
    <w:p w:rsidR="006A717C" w:rsidRPr="00ED1BB7" w:rsidRDefault="006A717C" w:rsidP="006A717C">
      <w:pPr>
        <w:rPr>
          <w:rFonts w:ascii="Arial" w:hAnsi="Arial" w:cs="Arial"/>
          <w:sz w:val="21"/>
          <w:szCs w:val="21"/>
        </w:rPr>
      </w:pPr>
    </w:p>
    <w:p w:rsidR="006A717C" w:rsidRPr="00ED1BB7" w:rsidRDefault="006A717C" w:rsidP="006A717C">
      <w:pPr>
        <w:rPr>
          <w:rFonts w:ascii="Arial" w:hAnsi="Arial" w:cs="Arial"/>
          <w:b/>
          <w:sz w:val="21"/>
          <w:szCs w:val="21"/>
        </w:rPr>
      </w:pPr>
      <w:proofErr w:type="spellStart"/>
      <w:r w:rsidRPr="00ED1BB7">
        <w:rPr>
          <w:rFonts w:ascii="Arial" w:hAnsi="Arial" w:cs="Arial"/>
          <w:b/>
          <w:sz w:val="21"/>
          <w:szCs w:val="21"/>
        </w:rPr>
        <w:t>Laporan</w:t>
      </w:r>
      <w:proofErr w:type="spellEnd"/>
      <w:r w:rsidRPr="00ED1BB7">
        <w:rPr>
          <w:rFonts w:ascii="Arial" w:hAnsi="Arial" w:cs="Arial"/>
          <w:b/>
          <w:sz w:val="21"/>
          <w:szCs w:val="21"/>
        </w:rPr>
        <w:t xml:space="preserve"> HSSE:</w:t>
      </w:r>
    </w:p>
    <w:p w:rsidR="006A717C" w:rsidRPr="00ED1BB7" w:rsidRDefault="006A717C" w:rsidP="006A717C">
      <w:pPr>
        <w:rPr>
          <w:rFonts w:ascii="Arial" w:hAnsi="Arial" w:cs="Arial"/>
          <w:sz w:val="21"/>
          <w:szCs w:val="21"/>
        </w:rPr>
      </w:pPr>
    </w:p>
    <w:p w:rsidR="006A717C" w:rsidRPr="00ED1BB7" w:rsidRDefault="006A717C" w:rsidP="006A717C">
      <w:pPr>
        <w:rPr>
          <w:rFonts w:ascii="Arial" w:hAnsi="Arial" w:cs="Arial"/>
          <w:sz w:val="21"/>
          <w:szCs w:val="21"/>
        </w:rPr>
      </w:pPr>
      <w:proofErr w:type="spellStart"/>
      <w:proofErr w:type="gramStart"/>
      <w:r w:rsidRPr="00ED1BB7">
        <w:rPr>
          <w:rFonts w:ascii="Arial" w:hAnsi="Arial" w:cs="Arial"/>
          <w:sz w:val="21"/>
          <w:szCs w:val="21"/>
        </w:rPr>
        <w:t>Tanggal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27 September 2012 </w:t>
      </w:r>
      <w:proofErr w:type="spellStart"/>
      <w:r w:rsidRPr="00ED1BB7">
        <w:rPr>
          <w:rFonts w:ascii="Arial" w:hAnsi="Arial" w:cs="Arial"/>
          <w:sz w:val="21"/>
          <w:szCs w:val="21"/>
        </w:rPr>
        <w:t>terjadi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near miss </w:t>
      </w:r>
      <w:proofErr w:type="spellStart"/>
      <w:r w:rsidRPr="00ED1BB7">
        <w:rPr>
          <w:rFonts w:ascii="Arial" w:hAnsi="Arial" w:cs="Arial"/>
          <w:sz w:val="21"/>
          <w:szCs w:val="21"/>
        </w:rPr>
        <w:t>kapal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LNG Aquarius miring 9 </w:t>
      </w:r>
      <w:proofErr w:type="spellStart"/>
      <w:r w:rsidRPr="00ED1BB7">
        <w:rPr>
          <w:rFonts w:ascii="Arial" w:hAnsi="Arial" w:cs="Arial"/>
          <w:sz w:val="21"/>
          <w:szCs w:val="21"/>
        </w:rPr>
        <w:t>derajat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di loading dock.</w:t>
      </w:r>
      <w:proofErr w:type="gramEnd"/>
    </w:p>
    <w:p w:rsidR="006A717C" w:rsidRPr="00ED1BB7" w:rsidRDefault="006A717C" w:rsidP="006A717C">
      <w:pPr>
        <w:rPr>
          <w:rFonts w:ascii="Arial" w:hAnsi="Arial" w:cs="Arial"/>
          <w:sz w:val="21"/>
          <w:szCs w:val="21"/>
        </w:rPr>
      </w:pPr>
    </w:p>
    <w:p w:rsidR="006A717C" w:rsidRPr="00ED1BB7" w:rsidRDefault="006A717C" w:rsidP="006A717C">
      <w:pPr>
        <w:rPr>
          <w:rFonts w:ascii="Arial" w:hAnsi="Arial" w:cs="Arial"/>
          <w:b/>
          <w:sz w:val="21"/>
          <w:szCs w:val="21"/>
        </w:rPr>
      </w:pPr>
      <w:proofErr w:type="spellStart"/>
      <w:r w:rsidRPr="00ED1BB7">
        <w:rPr>
          <w:rFonts w:ascii="Arial" w:hAnsi="Arial" w:cs="Arial"/>
          <w:b/>
          <w:sz w:val="21"/>
          <w:szCs w:val="21"/>
        </w:rPr>
        <w:t>Laporan</w:t>
      </w:r>
      <w:proofErr w:type="spellEnd"/>
      <w:r w:rsidRPr="00ED1BB7">
        <w:rPr>
          <w:rFonts w:ascii="Arial" w:hAnsi="Arial" w:cs="Arial"/>
          <w:b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b/>
          <w:sz w:val="21"/>
          <w:szCs w:val="21"/>
        </w:rPr>
        <w:t>Effisiensi</w:t>
      </w:r>
      <w:proofErr w:type="spellEnd"/>
    </w:p>
    <w:p w:rsidR="006A717C" w:rsidRPr="00ED1BB7" w:rsidRDefault="006A717C" w:rsidP="006A717C">
      <w:pPr>
        <w:rPr>
          <w:rFonts w:ascii="Arial" w:hAnsi="Arial" w:cs="Arial"/>
          <w:b/>
          <w:sz w:val="21"/>
          <w:szCs w:val="21"/>
        </w:rPr>
      </w:pPr>
    </w:p>
    <w:p w:rsidR="006A717C" w:rsidRPr="006A717C" w:rsidRDefault="006A717C" w:rsidP="006A717C">
      <w:pPr>
        <w:rPr>
          <w:rFonts w:ascii="Arial" w:hAnsi="Arial" w:cs="Arial"/>
          <w:b/>
          <w:sz w:val="22"/>
          <w:szCs w:val="22"/>
        </w:rPr>
      </w:pPr>
      <w:r>
        <w:rPr>
          <w:noProof/>
        </w:rPr>
        <w:drawing>
          <wp:inline distT="0" distB="0" distL="0" distR="0" wp14:anchorId="4C3C25CF" wp14:editId="3A835E5A">
            <wp:extent cx="4619625" cy="2133600"/>
            <wp:effectExtent l="0" t="0" r="9525" b="19050"/>
            <wp:docPr id="35" name="Chart 3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:rsidR="006A717C" w:rsidRDefault="006A717C" w:rsidP="006A717C">
      <w:pPr>
        <w:rPr>
          <w:rFonts w:ascii="Arial" w:hAnsi="Arial" w:cs="Arial"/>
          <w:sz w:val="22"/>
          <w:szCs w:val="22"/>
        </w:rPr>
      </w:pPr>
    </w:p>
    <w:p w:rsidR="006A717C" w:rsidRDefault="006A717C" w:rsidP="006A717C">
      <w:pPr>
        <w:rPr>
          <w:rFonts w:ascii="Arial" w:hAnsi="Arial" w:cs="Arial"/>
          <w:sz w:val="22"/>
          <w:szCs w:val="22"/>
        </w:rPr>
      </w:pPr>
    </w:p>
    <w:p w:rsidR="006A717C" w:rsidRPr="00ED1BB7" w:rsidRDefault="006A717C" w:rsidP="006A717C">
      <w:pPr>
        <w:rPr>
          <w:rFonts w:ascii="Arial" w:hAnsi="Arial" w:cs="Arial"/>
          <w:sz w:val="21"/>
          <w:szCs w:val="21"/>
        </w:rPr>
      </w:pPr>
      <w:proofErr w:type="spellStart"/>
      <w:r w:rsidRPr="00ED1BB7">
        <w:rPr>
          <w:rFonts w:ascii="Arial" w:hAnsi="Arial" w:cs="Arial"/>
          <w:sz w:val="21"/>
          <w:szCs w:val="21"/>
        </w:rPr>
        <w:t>Dalam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hal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thermal </w:t>
      </w:r>
      <w:proofErr w:type="spellStart"/>
      <w:r w:rsidRPr="00ED1BB7">
        <w:rPr>
          <w:rFonts w:ascii="Arial" w:hAnsi="Arial" w:cs="Arial"/>
          <w:sz w:val="21"/>
          <w:szCs w:val="21"/>
        </w:rPr>
        <w:t>efisiensi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adalah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88.18% </w:t>
      </w:r>
      <w:proofErr w:type="spellStart"/>
      <w:r w:rsidRPr="00ED1BB7">
        <w:rPr>
          <w:rFonts w:ascii="Arial" w:hAnsi="Arial" w:cs="Arial"/>
          <w:sz w:val="21"/>
          <w:szCs w:val="21"/>
        </w:rPr>
        <w:t>sedangkan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YTD </w:t>
      </w:r>
      <w:proofErr w:type="spellStart"/>
      <w:r w:rsidRPr="00ED1BB7">
        <w:rPr>
          <w:rFonts w:ascii="Arial" w:hAnsi="Arial" w:cs="Arial"/>
          <w:sz w:val="21"/>
          <w:szCs w:val="21"/>
        </w:rPr>
        <w:t>adalah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88.</w:t>
      </w:r>
      <w:proofErr w:type="gramStart"/>
      <w:r w:rsidRPr="00ED1BB7">
        <w:rPr>
          <w:rFonts w:ascii="Arial" w:hAnsi="Arial" w:cs="Arial"/>
          <w:sz w:val="21"/>
          <w:szCs w:val="21"/>
        </w:rPr>
        <w:t>,34</w:t>
      </w:r>
      <w:proofErr w:type="gramEnd"/>
      <w:r w:rsidRPr="00ED1BB7">
        <w:rPr>
          <w:rFonts w:ascii="Arial" w:hAnsi="Arial" w:cs="Arial"/>
          <w:sz w:val="21"/>
          <w:szCs w:val="21"/>
        </w:rPr>
        <w:t xml:space="preserve">% </w:t>
      </w:r>
      <w:proofErr w:type="spellStart"/>
      <w:r w:rsidRPr="00ED1BB7">
        <w:rPr>
          <w:rFonts w:ascii="Arial" w:hAnsi="Arial" w:cs="Arial"/>
          <w:sz w:val="21"/>
          <w:szCs w:val="21"/>
        </w:rPr>
        <w:t>menunjukkan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performance </w:t>
      </w:r>
      <w:proofErr w:type="spellStart"/>
      <w:r w:rsidRPr="00ED1BB7">
        <w:rPr>
          <w:rFonts w:ascii="Arial" w:hAnsi="Arial" w:cs="Arial"/>
          <w:sz w:val="21"/>
          <w:szCs w:val="21"/>
        </w:rPr>
        <w:t>masih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effisien</w:t>
      </w:r>
      <w:proofErr w:type="spellEnd"/>
    </w:p>
    <w:p w:rsidR="006A717C" w:rsidRDefault="006A717C" w:rsidP="006A717C">
      <w:pPr>
        <w:rPr>
          <w:rFonts w:ascii="Arial" w:hAnsi="Arial" w:cs="Arial"/>
          <w:sz w:val="22"/>
          <w:szCs w:val="22"/>
        </w:rPr>
      </w:pPr>
    </w:p>
    <w:p w:rsidR="006A717C" w:rsidRDefault="006A717C" w:rsidP="006A717C">
      <w:pPr>
        <w:rPr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5CC7689A" wp14:editId="6904C7D7">
            <wp:extent cx="4572000" cy="2743200"/>
            <wp:effectExtent l="0" t="0" r="19050" b="19050"/>
            <wp:docPr id="39" name="Chart 3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:rsidR="006A717C" w:rsidRDefault="006A717C" w:rsidP="006A717C">
      <w:pPr>
        <w:rPr>
          <w:rFonts w:ascii="Arial" w:hAnsi="Arial" w:cs="Arial"/>
          <w:sz w:val="22"/>
          <w:szCs w:val="22"/>
        </w:rPr>
      </w:pPr>
    </w:p>
    <w:p w:rsidR="006A717C" w:rsidRPr="00ED1BB7" w:rsidRDefault="006A717C" w:rsidP="006A717C">
      <w:pPr>
        <w:rPr>
          <w:rFonts w:ascii="Arial" w:hAnsi="Arial" w:cs="Arial"/>
          <w:sz w:val="21"/>
          <w:szCs w:val="21"/>
        </w:rPr>
      </w:pPr>
      <w:proofErr w:type="gramStart"/>
      <w:r w:rsidRPr="00ED1BB7">
        <w:rPr>
          <w:rFonts w:ascii="Arial" w:hAnsi="Arial" w:cs="Arial"/>
          <w:sz w:val="21"/>
          <w:szCs w:val="21"/>
        </w:rPr>
        <w:t xml:space="preserve">Availability factor </w:t>
      </w:r>
      <w:proofErr w:type="spellStart"/>
      <w:r w:rsidRPr="00ED1BB7">
        <w:rPr>
          <w:rFonts w:ascii="Arial" w:hAnsi="Arial" w:cs="Arial"/>
          <w:sz w:val="21"/>
          <w:szCs w:val="21"/>
        </w:rPr>
        <w:t>adalah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99.36% </w:t>
      </w:r>
      <w:proofErr w:type="spellStart"/>
      <w:r w:rsidRPr="00ED1BB7">
        <w:rPr>
          <w:rFonts w:ascii="Arial" w:hAnsi="Arial" w:cs="Arial"/>
          <w:sz w:val="21"/>
          <w:szCs w:val="21"/>
        </w:rPr>
        <w:t>sedangkan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YTD </w:t>
      </w:r>
      <w:proofErr w:type="spellStart"/>
      <w:r w:rsidRPr="00ED1BB7">
        <w:rPr>
          <w:rFonts w:ascii="Arial" w:hAnsi="Arial" w:cs="Arial"/>
          <w:sz w:val="21"/>
          <w:szCs w:val="21"/>
        </w:rPr>
        <w:t>adalah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95.76% </w:t>
      </w:r>
      <w:proofErr w:type="spellStart"/>
      <w:r w:rsidRPr="00ED1BB7">
        <w:rPr>
          <w:rFonts w:ascii="Arial" w:hAnsi="Arial" w:cs="Arial"/>
          <w:sz w:val="21"/>
          <w:szCs w:val="21"/>
        </w:rPr>
        <w:t>menunjukan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performance yang </w:t>
      </w:r>
      <w:proofErr w:type="spellStart"/>
      <w:r w:rsidRPr="00ED1BB7">
        <w:rPr>
          <w:rFonts w:ascii="Arial" w:hAnsi="Arial" w:cs="Arial"/>
          <w:sz w:val="21"/>
          <w:szCs w:val="21"/>
        </w:rPr>
        <w:t>cukup</w:t>
      </w:r>
      <w:proofErr w:type="spellEnd"/>
      <w:r w:rsidRPr="00ED1BB7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D1BB7">
        <w:rPr>
          <w:rFonts w:ascii="Arial" w:hAnsi="Arial" w:cs="Arial"/>
          <w:sz w:val="21"/>
          <w:szCs w:val="21"/>
        </w:rPr>
        <w:t>memuaskan</w:t>
      </w:r>
      <w:proofErr w:type="spellEnd"/>
      <w:r w:rsidRPr="00ED1BB7">
        <w:rPr>
          <w:rFonts w:ascii="Arial" w:hAnsi="Arial" w:cs="Arial"/>
          <w:sz w:val="21"/>
          <w:szCs w:val="21"/>
        </w:rPr>
        <w:t>.</w:t>
      </w:r>
      <w:proofErr w:type="gramEnd"/>
    </w:p>
    <w:p w:rsidR="006A717C" w:rsidRDefault="006A717C" w:rsidP="006A717C">
      <w:pPr>
        <w:rPr>
          <w:rFonts w:ascii="Arial" w:hAnsi="Arial" w:cs="Arial"/>
          <w:sz w:val="22"/>
          <w:szCs w:val="22"/>
        </w:rPr>
      </w:pPr>
    </w:p>
    <w:p w:rsidR="006A717C" w:rsidRDefault="006A717C" w:rsidP="006A717C">
      <w:pPr>
        <w:rPr>
          <w:rFonts w:ascii="Arial" w:hAnsi="Arial" w:cs="Arial"/>
          <w:sz w:val="22"/>
          <w:szCs w:val="22"/>
        </w:rPr>
      </w:pPr>
    </w:p>
    <w:p w:rsidR="006A717C" w:rsidRDefault="006A717C" w:rsidP="006A717C">
      <w:pPr>
        <w:rPr>
          <w:rFonts w:ascii="Arial" w:hAnsi="Arial" w:cs="Arial"/>
          <w:sz w:val="22"/>
          <w:szCs w:val="22"/>
        </w:rPr>
      </w:pPr>
    </w:p>
    <w:p w:rsidR="006A717C" w:rsidRPr="006A717C" w:rsidRDefault="006A717C" w:rsidP="006A717C">
      <w:pPr>
        <w:rPr>
          <w:rFonts w:ascii="Arial" w:hAnsi="Arial" w:cs="Arial"/>
          <w:sz w:val="22"/>
          <w:szCs w:val="22"/>
        </w:rPr>
      </w:pPr>
    </w:p>
    <w:sectPr w:rsidR="006A717C" w:rsidRPr="006A717C" w:rsidSect="005E0808">
      <w:pgSz w:w="12240" w:h="15840"/>
      <w:pgMar w:top="1440" w:right="1440" w:bottom="135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F45CC" w:rsidRDefault="00DF45CC" w:rsidP="00054208">
      <w:r>
        <w:separator/>
      </w:r>
    </w:p>
  </w:endnote>
  <w:endnote w:type="continuationSeparator" w:id="0">
    <w:p w:rsidR="00DF45CC" w:rsidRDefault="00DF45CC" w:rsidP="000542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(W1)">
    <w:altName w:val="Arial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F45CC" w:rsidRDefault="00DF45CC" w:rsidP="00054208">
      <w:r>
        <w:separator/>
      </w:r>
    </w:p>
  </w:footnote>
  <w:footnote w:type="continuationSeparator" w:id="0">
    <w:p w:rsidR="00DF45CC" w:rsidRDefault="00DF45CC" w:rsidP="000542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944036"/>
    <w:multiLevelType w:val="hybridMultilevel"/>
    <w:tmpl w:val="758E465E"/>
    <w:lvl w:ilvl="0" w:tplc="A3AA1D8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3D133B"/>
    <w:multiLevelType w:val="hybridMultilevel"/>
    <w:tmpl w:val="6BA4E58E"/>
    <w:lvl w:ilvl="0" w:tplc="05B09C9A">
      <w:start w:val="1"/>
      <w:numFmt w:val="decimal"/>
      <w:lvlText w:val="%1."/>
      <w:lvlJc w:val="left"/>
      <w:pPr>
        <w:ind w:left="2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72" w:hanging="360"/>
      </w:pPr>
    </w:lvl>
    <w:lvl w:ilvl="2" w:tplc="0409001B" w:tentative="1">
      <w:start w:val="1"/>
      <w:numFmt w:val="lowerRoman"/>
      <w:lvlText w:val="%3."/>
      <w:lvlJc w:val="right"/>
      <w:pPr>
        <w:ind w:left="1692" w:hanging="180"/>
      </w:pPr>
    </w:lvl>
    <w:lvl w:ilvl="3" w:tplc="0409000F" w:tentative="1">
      <w:start w:val="1"/>
      <w:numFmt w:val="decimal"/>
      <w:lvlText w:val="%4."/>
      <w:lvlJc w:val="left"/>
      <w:pPr>
        <w:ind w:left="2412" w:hanging="360"/>
      </w:pPr>
    </w:lvl>
    <w:lvl w:ilvl="4" w:tplc="04090019" w:tentative="1">
      <w:start w:val="1"/>
      <w:numFmt w:val="lowerLetter"/>
      <w:lvlText w:val="%5."/>
      <w:lvlJc w:val="left"/>
      <w:pPr>
        <w:ind w:left="3132" w:hanging="360"/>
      </w:pPr>
    </w:lvl>
    <w:lvl w:ilvl="5" w:tplc="0409001B" w:tentative="1">
      <w:start w:val="1"/>
      <w:numFmt w:val="lowerRoman"/>
      <w:lvlText w:val="%6."/>
      <w:lvlJc w:val="right"/>
      <w:pPr>
        <w:ind w:left="3852" w:hanging="180"/>
      </w:pPr>
    </w:lvl>
    <w:lvl w:ilvl="6" w:tplc="0409000F" w:tentative="1">
      <w:start w:val="1"/>
      <w:numFmt w:val="decimal"/>
      <w:lvlText w:val="%7."/>
      <w:lvlJc w:val="left"/>
      <w:pPr>
        <w:ind w:left="4572" w:hanging="360"/>
      </w:pPr>
    </w:lvl>
    <w:lvl w:ilvl="7" w:tplc="04090019" w:tentative="1">
      <w:start w:val="1"/>
      <w:numFmt w:val="lowerLetter"/>
      <w:lvlText w:val="%8."/>
      <w:lvlJc w:val="left"/>
      <w:pPr>
        <w:ind w:left="5292" w:hanging="360"/>
      </w:pPr>
    </w:lvl>
    <w:lvl w:ilvl="8" w:tplc="0409001B" w:tentative="1">
      <w:start w:val="1"/>
      <w:numFmt w:val="lowerRoman"/>
      <w:lvlText w:val="%9."/>
      <w:lvlJc w:val="right"/>
      <w:pPr>
        <w:ind w:left="6012" w:hanging="180"/>
      </w:pPr>
    </w:lvl>
  </w:abstractNum>
  <w:abstractNum w:abstractNumId="2">
    <w:nsid w:val="266A6A3F"/>
    <w:multiLevelType w:val="hybridMultilevel"/>
    <w:tmpl w:val="25DA8892"/>
    <w:lvl w:ilvl="0" w:tplc="6CA433E4">
      <w:start w:val="1"/>
      <w:numFmt w:val="low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">
    <w:nsid w:val="49894858"/>
    <w:multiLevelType w:val="hybridMultilevel"/>
    <w:tmpl w:val="14FECB46"/>
    <w:lvl w:ilvl="0" w:tplc="08F8655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74B4005"/>
    <w:multiLevelType w:val="multilevel"/>
    <w:tmpl w:val="2B4454C0"/>
    <w:lvl w:ilvl="0">
      <w:start w:val="1"/>
      <w:numFmt w:val="upperRoman"/>
      <w:lvlText w:val="BAB %1"/>
      <w:lvlJc w:val="left"/>
      <w:pPr>
        <w:tabs>
          <w:tab w:val="num" w:pos="0"/>
        </w:tabs>
        <w:ind w:left="0" w:firstLine="737"/>
      </w:pPr>
      <w:rPr>
        <w:rFonts w:ascii="Arial" w:hAnsi="Arial" w:cs="Arial" w:hint="default"/>
        <w:b/>
        <w:i w:val="0"/>
        <w:position w:val="0"/>
        <w:sz w:val="24"/>
      </w:rPr>
    </w:lvl>
    <w:lvl w:ilvl="1">
      <w:start w:val="1"/>
      <w:numFmt w:val="upperLetter"/>
      <w:pStyle w:val="Heading2"/>
      <w:lvlText w:val="%2."/>
      <w:lvlJc w:val="left"/>
      <w:pPr>
        <w:tabs>
          <w:tab w:val="num" w:pos="397"/>
        </w:tabs>
        <w:ind w:left="397" w:hanging="397"/>
      </w:pPr>
      <w:rPr>
        <w:rFonts w:ascii="Arial" w:hAnsi="Arial" w:hint="default"/>
        <w:b/>
        <w:i w:val="0"/>
        <w:sz w:val="24"/>
      </w:rPr>
    </w:lvl>
    <w:lvl w:ilvl="2">
      <w:start w:val="1"/>
      <w:numFmt w:val="upperLetter"/>
      <w:pStyle w:val="Heading3"/>
      <w:lvlText w:val="%3."/>
      <w:lvlJc w:val="left"/>
      <w:pPr>
        <w:tabs>
          <w:tab w:val="num" w:pos="794"/>
        </w:tabs>
        <w:ind w:left="794" w:hanging="397"/>
      </w:pPr>
      <w:rPr>
        <w:rFonts w:hint="default"/>
      </w:rPr>
    </w:lvl>
    <w:lvl w:ilvl="3">
      <w:start w:val="1"/>
      <w:numFmt w:val="decimal"/>
      <w:pStyle w:val="Heading4"/>
      <w:lvlText w:val="%4)"/>
      <w:lvlJc w:val="left"/>
      <w:pPr>
        <w:tabs>
          <w:tab w:val="num" w:pos="1191"/>
        </w:tabs>
        <w:ind w:left="1191" w:hanging="397"/>
      </w:pPr>
      <w:rPr>
        <w:rFonts w:hint="default"/>
      </w:rPr>
    </w:lvl>
    <w:lvl w:ilvl="4">
      <w:start w:val="1"/>
      <w:numFmt w:val="lowerLetter"/>
      <w:pStyle w:val="Heading5"/>
      <w:lvlText w:val="%5."/>
      <w:lvlJc w:val="left"/>
      <w:pPr>
        <w:tabs>
          <w:tab w:val="num" w:pos="1588"/>
        </w:tabs>
        <w:ind w:left="1588" w:hanging="397"/>
      </w:pPr>
      <w:rPr>
        <w:rFonts w:ascii="Arial" w:hAnsi="Arial" w:hint="default"/>
        <w:b/>
        <w:i w:val="0"/>
        <w:sz w:val="24"/>
      </w:rPr>
    </w:lvl>
    <w:lvl w:ilvl="5">
      <w:start w:val="1"/>
      <w:numFmt w:val="lowerLetter"/>
      <w:pStyle w:val="Heading6"/>
      <w:lvlText w:val="%6)"/>
      <w:lvlJc w:val="left"/>
      <w:pPr>
        <w:tabs>
          <w:tab w:val="num" w:pos="1985"/>
        </w:tabs>
        <w:ind w:left="1985" w:hanging="397"/>
      </w:pPr>
      <w:rPr>
        <w:rFonts w:hint="default"/>
      </w:rPr>
    </w:lvl>
    <w:lvl w:ilvl="6">
      <w:start w:val="1"/>
      <w:numFmt w:val="bullet"/>
      <w:pStyle w:val="Heading7"/>
      <w:lvlText w:val=""/>
      <w:lvlJc w:val="left"/>
      <w:pPr>
        <w:tabs>
          <w:tab w:val="num" w:pos="2381"/>
        </w:tabs>
        <w:ind w:left="2381" w:hanging="396"/>
      </w:pPr>
      <w:rPr>
        <w:rFonts w:ascii="Symbol" w:hAnsi="Symbol" w:hint="default"/>
        <w:color w:val="auto"/>
      </w:rPr>
    </w:lvl>
    <w:lvl w:ilvl="7">
      <w:start w:val="1"/>
      <w:numFmt w:val="bullet"/>
      <w:pStyle w:val="Heading8"/>
      <w:lvlText w:val=""/>
      <w:lvlJc w:val="left"/>
      <w:pPr>
        <w:tabs>
          <w:tab w:val="num" w:pos="2778"/>
        </w:tabs>
        <w:ind w:left="2778" w:hanging="397"/>
      </w:pPr>
      <w:rPr>
        <w:rFonts w:ascii="Symbol" w:hAnsi="Symbol" w:hint="default"/>
        <w:color w:val="auto"/>
      </w:rPr>
    </w:lvl>
    <w:lvl w:ilvl="8">
      <w:start w:val="1"/>
      <w:numFmt w:val="bullet"/>
      <w:pStyle w:val="Heading9"/>
      <w:lvlText w:val=""/>
      <w:lvlJc w:val="left"/>
      <w:pPr>
        <w:tabs>
          <w:tab w:val="num" w:pos="3175"/>
        </w:tabs>
        <w:ind w:left="3175" w:hanging="397"/>
      </w:pPr>
      <w:rPr>
        <w:rFonts w:ascii="Symbol" w:hAnsi="Symbol" w:hint="default"/>
        <w:color w:val="auto"/>
      </w:rPr>
    </w:lvl>
  </w:abstractNum>
  <w:abstractNum w:abstractNumId="5">
    <w:nsid w:val="799F26A2"/>
    <w:multiLevelType w:val="hybridMultilevel"/>
    <w:tmpl w:val="78108D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4"/>
  </w:num>
  <w:num w:numId="7">
    <w:abstractNumId w:val="4"/>
  </w:num>
  <w:num w:numId="8">
    <w:abstractNumId w:val="4"/>
  </w:num>
  <w:num w:numId="9">
    <w:abstractNumId w:val="1"/>
  </w:num>
  <w:num w:numId="10">
    <w:abstractNumId w:val="2"/>
  </w:num>
  <w:num w:numId="11">
    <w:abstractNumId w:val="0"/>
  </w:num>
  <w:num w:numId="12">
    <w:abstractNumId w:val="3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25C0"/>
    <w:rsid w:val="000025C0"/>
    <w:rsid w:val="00006FB4"/>
    <w:rsid w:val="000246AC"/>
    <w:rsid w:val="00054208"/>
    <w:rsid w:val="00070010"/>
    <w:rsid w:val="000726E7"/>
    <w:rsid w:val="00087F14"/>
    <w:rsid w:val="000F4285"/>
    <w:rsid w:val="00162D5E"/>
    <w:rsid w:val="00174832"/>
    <w:rsid w:val="00191989"/>
    <w:rsid w:val="001A4173"/>
    <w:rsid w:val="001E29E1"/>
    <w:rsid w:val="001F5D2B"/>
    <w:rsid w:val="002957D1"/>
    <w:rsid w:val="002C4F0E"/>
    <w:rsid w:val="00303ADD"/>
    <w:rsid w:val="003109A2"/>
    <w:rsid w:val="00320227"/>
    <w:rsid w:val="00320533"/>
    <w:rsid w:val="00333316"/>
    <w:rsid w:val="00356DE8"/>
    <w:rsid w:val="003A1E4E"/>
    <w:rsid w:val="003B3C5A"/>
    <w:rsid w:val="003C3834"/>
    <w:rsid w:val="003E4EF7"/>
    <w:rsid w:val="003F5109"/>
    <w:rsid w:val="00423A0D"/>
    <w:rsid w:val="004C6597"/>
    <w:rsid w:val="004D7095"/>
    <w:rsid w:val="00505FF7"/>
    <w:rsid w:val="00511F1D"/>
    <w:rsid w:val="00521B01"/>
    <w:rsid w:val="0054220D"/>
    <w:rsid w:val="0056661C"/>
    <w:rsid w:val="0058010B"/>
    <w:rsid w:val="005B48F6"/>
    <w:rsid w:val="005E0808"/>
    <w:rsid w:val="005E254D"/>
    <w:rsid w:val="005F3717"/>
    <w:rsid w:val="00606868"/>
    <w:rsid w:val="00674D65"/>
    <w:rsid w:val="00691A2D"/>
    <w:rsid w:val="006A221D"/>
    <w:rsid w:val="006A717C"/>
    <w:rsid w:val="006B0AFC"/>
    <w:rsid w:val="006B2F06"/>
    <w:rsid w:val="006C53B7"/>
    <w:rsid w:val="006D02FA"/>
    <w:rsid w:val="006F7A1F"/>
    <w:rsid w:val="007200AB"/>
    <w:rsid w:val="007458C4"/>
    <w:rsid w:val="0076458B"/>
    <w:rsid w:val="007A6C48"/>
    <w:rsid w:val="007D2EFF"/>
    <w:rsid w:val="007E74BD"/>
    <w:rsid w:val="007F0C96"/>
    <w:rsid w:val="00832582"/>
    <w:rsid w:val="008508A5"/>
    <w:rsid w:val="00882E41"/>
    <w:rsid w:val="00891049"/>
    <w:rsid w:val="00894176"/>
    <w:rsid w:val="008D59F3"/>
    <w:rsid w:val="00925F3F"/>
    <w:rsid w:val="009520D7"/>
    <w:rsid w:val="00957164"/>
    <w:rsid w:val="009776F8"/>
    <w:rsid w:val="009A345F"/>
    <w:rsid w:val="009E12ED"/>
    <w:rsid w:val="00A63221"/>
    <w:rsid w:val="00A95BF2"/>
    <w:rsid w:val="00AD455D"/>
    <w:rsid w:val="00B819A5"/>
    <w:rsid w:val="00B906FB"/>
    <w:rsid w:val="00C179F5"/>
    <w:rsid w:val="00C37EF0"/>
    <w:rsid w:val="00C455BB"/>
    <w:rsid w:val="00C5526A"/>
    <w:rsid w:val="00C56BF1"/>
    <w:rsid w:val="00C75776"/>
    <w:rsid w:val="00C934D0"/>
    <w:rsid w:val="00CB784E"/>
    <w:rsid w:val="00CC0519"/>
    <w:rsid w:val="00CC7247"/>
    <w:rsid w:val="00CD4ADF"/>
    <w:rsid w:val="00CD7A86"/>
    <w:rsid w:val="00CF2BB5"/>
    <w:rsid w:val="00D2145F"/>
    <w:rsid w:val="00D2212E"/>
    <w:rsid w:val="00D34D3A"/>
    <w:rsid w:val="00D46B35"/>
    <w:rsid w:val="00D51F0B"/>
    <w:rsid w:val="00DD4940"/>
    <w:rsid w:val="00DF25A5"/>
    <w:rsid w:val="00DF45CC"/>
    <w:rsid w:val="00E656C7"/>
    <w:rsid w:val="00EB6E61"/>
    <w:rsid w:val="00ED1BB7"/>
    <w:rsid w:val="00F005CD"/>
    <w:rsid w:val="00F414A8"/>
    <w:rsid w:val="00F466E7"/>
    <w:rsid w:val="00F56C3B"/>
    <w:rsid w:val="00FA1E58"/>
    <w:rsid w:val="00FA5C28"/>
    <w:rsid w:val="00FF65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0C96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7F0C96"/>
    <w:pPr>
      <w:keepNext/>
      <w:jc w:val="both"/>
      <w:outlineLvl w:val="0"/>
    </w:pPr>
    <w:rPr>
      <w:b/>
      <w:bCs/>
      <w:lang w:val="en-GB"/>
    </w:rPr>
  </w:style>
  <w:style w:type="paragraph" w:styleId="Heading2">
    <w:name w:val="heading 2"/>
    <w:basedOn w:val="Normal"/>
    <w:next w:val="Normal"/>
    <w:link w:val="Heading2Char"/>
    <w:qFormat/>
    <w:rsid w:val="007F0C96"/>
    <w:pPr>
      <w:keepNext/>
      <w:numPr>
        <w:ilvl w:val="1"/>
        <w:numId w:val="8"/>
      </w:numPr>
      <w:jc w:val="both"/>
      <w:outlineLvl w:val="1"/>
    </w:pPr>
    <w:rPr>
      <w:rFonts w:ascii="Arial" w:hAnsi="Arial"/>
      <w:szCs w:val="20"/>
    </w:rPr>
  </w:style>
  <w:style w:type="paragraph" w:styleId="Heading3">
    <w:name w:val="heading 3"/>
    <w:basedOn w:val="Normal"/>
    <w:next w:val="Normal"/>
    <w:link w:val="Heading3Char"/>
    <w:qFormat/>
    <w:rsid w:val="007F0C96"/>
    <w:pPr>
      <w:keepNext/>
      <w:numPr>
        <w:ilvl w:val="2"/>
        <w:numId w:val="8"/>
      </w:numPr>
      <w:jc w:val="both"/>
      <w:outlineLvl w:val="2"/>
    </w:pPr>
    <w:rPr>
      <w:rFonts w:ascii="Arial" w:hAnsi="Arial" w:cs="Arial"/>
      <w:b/>
      <w:bCs/>
      <w:color w:val="000000"/>
      <w:sz w:val="22"/>
    </w:rPr>
  </w:style>
  <w:style w:type="paragraph" w:styleId="Heading4">
    <w:name w:val="heading 4"/>
    <w:basedOn w:val="Normal"/>
    <w:next w:val="Normal"/>
    <w:link w:val="Heading4Char"/>
    <w:qFormat/>
    <w:rsid w:val="007F0C96"/>
    <w:pPr>
      <w:keepNext/>
      <w:numPr>
        <w:ilvl w:val="3"/>
        <w:numId w:val="8"/>
      </w:numPr>
      <w:jc w:val="both"/>
      <w:outlineLvl w:val="3"/>
    </w:pPr>
    <w:rPr>
      <w:rFonts w:ascii="Arial (W1)" w:hAnsi="Arial (W1)" w:cs="Arial"/>
      <w:b/>
      <w:bCs/>
      <w:caps/>
    </w:rPr>
  </w:style>
  <w:style w:type="paragraph" w:styleId="Heading5">
    <w:name w:val="heading 5"/>
    <w:basedOn w:val="Normal"/>
    <w:next w:val="Normal"/>
    <w:link w:val="Heading5Char"/>
    <w:qFormat/>
    <w:rsid w:val="007F0C96"/>
    <w:pPr>
      <w:numPr>
        <w:ilvl w:val="4"/>
        <w:numId w:val="8"/>
      </w:numPr>
      <w:spacing w:before="240" w:after="60"/>
      <w:outlineLvl w:val="4"/>
    </w:pPr>
    <w:rPr>
      <w:rFonts w:ascii="Arial" w:hAnsi="Arial"/>
      <w:b/>
      <w:i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7F0C96"/>
    <w:pPr>
      <w:numPr>
        <w:ilvl w:val="5"/>
        <w:numId w:val="8"/>
      </w:numPr>
      <w:spacing w:before="240" w:after="60"/>
      <w:outlineLvl w:val="5"/>
    </w:pPr>
    <w:rPr>
      <w:rFonts w:ascii="Arial" w:hAnsi="Arial"/>
      <w:b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7F0C96"/>
    <w:pPr>
      <w:keepNext/>
      <w:numPr>
        <w:ilvl w:val="6"/>
        <w:numId w:val="8"/>
      </w:numPr>
      <w:outlineLvl w:val="6"/>
    </w:pPr>
    <w:rPr>
      <w:rFonts w:ascii="Arial" w:hAnsi="Arial"/>
      <w:sz w:val="28"/>
      <w:szCs w:val="20"/>
    </w:rPr>
  </w:style>
  <w:style w:type="paragraph" w:styleId="Heading8">
    <w:name w:val="heading 8"/>
    <w:basedOn w:val="Normal"/>
    <w:next w:val="Normal"/>
    <w:link w:val="Heading8Char"/>
    <w:qFormat/>
    <w:rsid w:val="007F0C96"/>
    <w:pPr>
      <w:numPr>
        <w:ilvl w:val="7"/>
        <w:numId w:val="8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7F0C96"/>
    <w:pPr>
      <w:numPr>
        <w:ilvl w:val="8"/>
        <w:numId w:val="8"/>
      </w:numPr>
      <w:spacing w:before="240" w:after="60"/>
      <w:outlineLvl w:val="8"/>
    </w:pPr>
    <w:rPr>
      <w:rFonts w:ascii="Arial" w:hAnsi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lorfulList-Accent11">
    <w:name w:val="Colorful List - Accent 11"/>
    <w:basedOn w:val="Normal"/>
    <w:qFormat/>
    <w:rsid w:val="007F0C96"/>
    <w:pPr>
      <w:spacing w:after="200"/>
      <w:ind w:left="720"/>
      <w:contextualSpacing/>
    </w:pPr>
    <w:rPr>
      <w:rFonts w:ascii="Cambria" w:eastAsia="Cambria" w:hAnsi="Cambria"/>
    </w:rPr>
  </w:style>
  <w:style w:type="character" w:customStyle="1" w:styleId="Heading1Char">
    <w:name w:val="Heading 1 Char"/>
    <w:basedOn w:val="DefaultParagraphFont"/>
    <w:link w:val="Heading1"/>
    <w:rsid w:val="007F0C96"/>
    <w:rPr>
      <w:b/>
      <w:bCs/>
      <w:sz w:val="24"/>
      <w:szCs w:val="24"/>
      <w:lang w:val="en-GB"/>
    </w:rPr>
  </w:style>
  <w:style w:type="character" w:customStyle="1" w:styleId="Heading2Char">
    <w:name w:val="Heading 2 Char"/>
    <w:basedOn w:val="DefaultParagraphFont"/>
    <w:link w:val="Heading2"/>
    <w:rsid w:val="007F0C96"/>
    <w:rPr>
      <w:rFonts w:ascii="Arial" w:hAnsi="Arial"/>
      <w:sz w:val="24"/>
    </w:rPr>
  </w:style>
  <w:style w:type="character" w:customStyle="1" w:styleId="Heading3Char">
    <w:name w:val="Heading 3 Char"/>
    <w:basedOn w:val="DefaultParagraphFont"/>
    <w:link w:val="Heading3"/>
    <w:rsid w:val="007F0C96"/>
    <w:rPr>
      <w:rFonts w:ascii="Arial" w:hAnsi="Arial" w:cs="Arial"/>
      <w:b/>
      <w:bCs/>
      <w:color w:val="000000"/>
      <w:sz w:val="22"/>
      <w:szCs w:val="24"/>
    </w:rPr>
  </w:style>
  <w:style w:type="character" w:customStyle="1" w:styleId="Heading4Char">
    <w:name w:val="Heading 4 Char"/>
    <w:basedOn w:val="DefaultParagraphFont"/>
    <w:link w:val="Heading4"/>
    <w:rsid w:val="007F0C96"/>
    <w:rPr>
      <w:rFonts w:ascii="Arial (W1)" w:hAnsi="Arial (W1)" w:cs="Arial"/>
      <w:b/>
      <w:bCs/>
      <w:caps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7F0C96"/>
    <w:rPr>
      <w:rFonts w:ascii="Arial" w:hAnsi="Arial"/>
      <w:b/>
      <w:i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7F0C96"/>
    <w:rPr>
      <w:rFonts w:ascii="Arial" w:hAnsi="Arial"/>
      <w:b/>
      <w:sz w:val="22"/>
      <w:szCs w:val="22"/>
    </w:rPr>
  </w:style>
  <w:style w:type="character" w:customStyle="1" w:styleId="Heading7Char">
    <w:name w:val="Heading 7 Char"/>
    <w:basedOn w:val="DefaultParagraphFont"/>
    <w:link w:val="Heading7"/>
    <w:rsid w:val="007F0C96"/>
    <w:rPr>
      <w:rFonts w:ascii="Arial" w:hAnsi="Arial"/>
      <w:sz w:val="28"/>
    </w:rPr>
  </w:style>
  <w:style w:type="character" w:customStyle="1" w:styleId="Heading8Char">
    <w:name w:val="Heading 8 Char"/>
    <w:basedOn w:val="DefaultParagraphFont"/>
    <w:link w:val="Heading8"/>
    <w:rsid w:val="007F0C96"/>
    <w:rPr>
      <w:rFonts w:ascii="Arial" w:hAnsi="Arial"/>
      <w:i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7F0C96"/>
    <w:rPr>
      <w:rFonts w:ascii="Arial" w:hAnsi="Arial"/>
      <w:sz w:val="22"/>
      <w:szCs w:val="22"/>
    </w:rPr>
  </w:style>
  <w:style w:type="paragraph" w:styleId="ListParagraph">
    <w:name w:val="List Paragraph"/>
    <w:basedOn w:val="Normal"/>
    <w:uiPriority w:val="34"/>
    <w:qFormat/>
    <w:rsid w:val="007F0C96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87F1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F1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56DE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IntenseEmphasis">
    <w:name w:val="Intense Emphasis"/>
    <w:basedOn w:val="DefaultParagraphFont"/>
    <w:uiPriority w:val="21"/>
    <w:qFormat/>
    <w:rsid w:val="00CC7247"/>
    <w:rPr>
      <w:b/>
      <w:bCs/>
      <w:i/>
      <w:iCs/>
      <w:color w:val="4F81BD" w:themeColor="accent1"/>
    </w:rPr>
  </w:style>
  <w:style w:type="character" w:customStyle="1" w:styleId="longtext">
    <w:name w:val="long_text"/>
    <w:basedOn w:val="DefaultParagraphFont"/>
    <w:rsid w:val="001F5D2B"/>
  </w:style>
  <w:style w:type="character" w:customStyle="1" w:styleId="hps">
    <w:name w:val="hps"/>
    <w:basedOn w:val="DefaultParagraphFont"/>
    <w:rsid w:val="001F5D2B"/>
  </w:style>
  <w:style w:type="paragraph" w:styleId="Header">
    <w:name w:val="header"/>
    <w:basedOn w:val="Normal"/>
    <w:link w:val="HeaderChar"/>
    <w:uiPriority w:val="99"/>
    <w:unhideWhenUsed/>
    <w:rsid w:val="0005420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54208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5420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4208"/>
    <w:rPr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D02FA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5E0808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E0808"/>
    <w:rPr>
      <w:rFonts w:asciiTheme="minorHAnsi" w:eastAsiaTheme="minorEastAsia" w:hAnsiTheme="minorHAnsi" w:cstheme="minorBidi"/>
      <w:sz w:val="22"/>
      <w:szCs w:val="22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0C96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7F0C96"/>
    <w:pPr>
      <w:keepNext/>
      <w:jc w:val="both"/>
      <w:outlineLvl w:val="0"/>
    </w:pPr>
    <w:rPr>
      <w:b/>
      <w:bCs/>
      <w:lang w:val="en-GB"/>
    </w:rPr>
  </w:style>
  <w:style w:type="paragraph" w:styleId="Heading2">
    <w:name w:val="heading 2"/>
    <w:basedOn w:val="Normal"/>
    <w:next w:val="Normal"/>
    <w:link w:val="Heading2Char"/>
    <w:qFormat/>
    <w:rsid w:val="007F0C96"/>
    <w:pPr>
      <w:keepNext/>
      <w:numPr>
        <w:ilvl w:val="1"/>
        <w:numId w:val="8"/>
      </w:numPr>
      <w:jc w:val="both"/>
      <w:outlineLvl w:val="1"/>
    </w:pPr>
    <w:rPr>
      <w:rFonts w:ascii="Arial" w:hAnsi="Arial"/>
      <w:szCs w:val="20"/>
    </w:rPr>
  </w:style>
  <w:style w:type="paragraph" w:styleId="Heading3">
    <w:name w:val="heading 3"/>
    <w:basedOn w:val="Normal"/>
    <w:next w:val="Normal"/>
    <w:link w:val="Heading3Char"/>
    <w:qFormat/>
    <w:rsid w:val="007F0C96"/>
    <w:pPr>
      <w:keepNext/>
      <w:numPr>
        <w:ilvl w:val="2"/>
        <w:numId w:val="8"/>
      </w:numPr>
      <w:jc w:val="both"/>
      <w:outlineLvl w:val="2"/>
    </w:pPr>
    <w:rPr>
      <w:rFonts w:ascii="Arial" w:hAnsi="Arial" w:cs="Arial"/>
      <w:b/>
      <w:bCs/>
      <w:color w:val="000000"/>
      <w:sz w:val="22"/>
    </w:rPr>
  </w:style>
  <w:style w:type="paragraph" w:styleId="Heading4">
    <w:name w:val="heading 4"/>
    <w:basedOn w:val="Normal"/>
    <w:next w:val="Normal"/>
    <w:link w:val="Heading4Char"/>
    <w:qFormat/>
    <w:rsid w:val="007F0C96"/>
    <w:pPr>
      <w:keepNext/>
      <w:numPr>
        <w:ilvl w:val="3"/>
        <w:numId w:val="8"/>
      </w:numPr>
      <w:jc w:val="both"/>
      <w:outlineLvl w:val="3"/>
    </w:pPr>
    <w:rPr>
      <w:rFonts w:ascii="Arial (W1)" w:hAnsi="Arial (W1)" w:cs="Arial"/>
      <w:b/>
      <w:bCs/>
      <w:caps/>
    </w:rPr>
  </w:style>
  <w:style w:type="paragraph" w:styleId="Heading5">
    <w:name w:val="heading 5"/>
    <w:basedOn w:val="Normal"/>
    <w:next w:val="Normal"/>
    <w:link w:val="Heading5Char"/>
    <w:qFormat/>
    <w:rsid w:val="007F0C96"/>
    <w:pPr>
      <w:numPr>
        <w:ilvl w:val="4"/>
        <w:numId w:val="8"/>
      </w:numPr>
      <w:spacing w:before="240" w:after="60"/>
      <w:outlineLvl w:val="4"/>
    </w:pPr>
    <w:rPr>
      <w:rFonts w:ascii="Arial" w:hAnsi="Arial"/>
      <w:b/>
      <w:i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7F0C96"/>
    <w:pPr>
      <w:numPr>
        <w:ilvl w:val="5"/>
        <w:numId w:val="8"/>
      </w:numPr>
      <w:spacing w:before="240" w:after="60"/>
      <w:outlineLvl w:val="5"/>
    </w:pPr>
    <w:rPr>
      <w:rFonts w:ascii="Arial" w:hAnsi="Arial"/>
      <w:b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7F0C96"/>
    <w:pPr>
      <w:keepNext/>
      <w:numPr>
        <w:ilvl w:val="6"/>
        <w:numId w:val="8"/>
      </w:numPr>
      <w:outlineLvl w:val="6"/>
    </w:pPr>
    <w:rPr>
      <w:rFonts w:ascii="Arial" w:hAnsi="Arial"/>
      <w:sz w:val="28"/>
      <w:szCs w:val="20"/>
    </w:rPr>
  </w:style>
  <w:style w:type="paragraph" w:styleId="Heading8">
    <w:name w:val="heading 8"/>
    <w:basedOn w:val="Normal"/>
    <w:next w:val="Normal"/>
    <w:link w:val="Heading8Char"/>
    <w:qFormat/>
    <w:rsid w:val="007F0C96"/>
    <w:pPr>
      <w:numPr>
        <w:ilvl w:val="7"/>
        <w:numId w:val="8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link w:val="Heading9Char"/>
    <w:qFormat/>
    <w:rsid w:val="007F0C96"/>
    <w:pPr>
      <w:numPr>
        <w:ilvl w:val="8"/>
        <w:numId w:val="8"/>
      </w:numPr>
      <w:spacing w:before="240" w:after="60"/>
      <w:outlineLvl w:val="8"/>
    </w:pPr>
    <w:rPr>
      <w:rFonts w:ascii="Arial" w:hAnsi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lorfulList-Accent11">
    <w:name w:val="Colorful List - Accent 11"/>
    <w:basedOn w:val="Normal"/>
    <w:qFormat/>
    <w:rsid w:val="007F0C96"/>
    <w:pPr>
      <w:spacing w:after="200"/>
      <w:ind w:left="720"/>
      <w:contextualSpacing/>
    </w:pPr>
    <w:rPr>
      <w:rFonts w:ascii="Cambria" w:eastAsia="Cambria" w:hAnsi="Cambria"/>
    </w:rPr>
  </w:style>
  <w:style w:type="character" w:customStyle="1" w:styleId="Heading1Char">
    <w:name w:val="Heading 1 Char"/>
    <w:basedOn w:val="DefaultParagraphFont"/>
    <w:link w:val="Heading1"/>
    <w:rsid w:val="007F0C96"/>
    <w:rPr>
      <w:b/>
      <w:bCs/>
      <w:sz w:val="24"/>
      <w:szCs w:val="24"/>
      <w:lang w:val="en-GB"/>
    </w:rPr>
  </w:style>
  <w:style w:type="character" w:customStyle="1" w:styleId="Heading2Char">
    <w:name w:val="Heading 2 Char"/>
    <w:basedOn w:val="DefaultParagraphFont"/>
    <w:link w:val="Heading2"/>
    <w:rsid w:val="007F0C96"/>
    <w:rPr>
      <w:rFonts w:ascii="Arial" w:hAnsi="Arial"/>
      <w:sz w:val="24"/>
    </w:rPr>
  </w:style>
  <w:style w:type="character" w:customStyle="1" w:styleId="Heading3Char">
    <w:name w:val="Heading 3 Char"/>
    <w:basedOn w:val="DefaultParagraphFont"/>
    <w:link w:val="Heading3"/>
    <w:rsid w:val="007F0C96"/>
    <w:rPr>
      <w:rFonts w:ascii="Arial" w:hAnsi="Arial" w:cs="Arial"/>
      <w:b/>
      <w:bCs/>
      <w:color w:val="000000"/>
      <w:sz w:val="22"/>
      <w:szCs w:val="24"/>
    </w:rPr>
  </w:style>
  <w:style w:type="character" w:customStyle="1" w:styleId="Heading4Char">
    <w:name w:val="Heading 4 Char"/>
    <w:basedOn w:val="DefaultParagraphFont"/>
    <w:link w:val="Heading4"/>
    <w:rsid w:val="007F0C96"/>
    <w:rPr>
      <w:rFonts w:ascii="Arial (W1)" w:hAnsi="Arial (W1)" w:cs="Arial"/>
      <w:b/>
      <w:bCs/>
      <w:caps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7F0C96"/>
    <w:rPr>
      <w:rFonts w:ascii="Arial" w:hAnsi="Arial"/>
      <w:b/>
      <w:i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7F0C96"/>
    <w:rPr>
      <w:rFonts w:ascii="Arial" w:hAnsi="Arial"/>
      <w:b/>
      <w:sz w:val="22"/>
      <w:szCs w:val="22"/>
    </w:rPr>
  </w:style>
  <w:style w:type="character" w:customStyle="1" w:styleId="Heading7Char">
    <w:name w:val="Heading 7 Char"/>
    <w:basedOn w:val="DefaultParagraphFont"/>
    <w:link w:val="Heading7"/>
    <w:rsid w:val="007F0C96"/>
    <w:rPr>
      <w:rFonts w:ascii="Arial" w:hAnsi="Arial"/>
      <w:sz w:val="28"/>
    </w:rPr>
  </w:style>
  <w:style w:type="character" w:customStyle="1" w:styleId="Heading8Char">
    <w:name w:val="Heading 8 Char"/>
    <w:basedOn w:val="DefaultParagraphFont"/>
    <w:link w:val="Heading8"/>
    <w:rsid w:val="007F0C96"/>
    <w:rPr>
      <w:rFonts w:ascii="Arial" w:hAnsi="Arial"/>
      <w:i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7F0C96"/>
    <w:rPr>
      <w:rFonts w:ascii="Arial" w:hAnsi="Arial"/>
      <w:sz w:val="22"/>
      <w:szCs w:val="22"/>
    </w:rPr>
  </w:style>
  <w:style w:type="paragraph" w:styleId="ListParagraph">
    <w:name w:val="List Paragraph"/>
    <w:basedOn w:val="Normal"/>
    <w:uiPriority w:val="34"/>
    <w:qFormat/>
    <w:rsid w:val="007F0C96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87F1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F1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56DE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IntenseEmphasis">
    <w:name w:val="Intense Emphasis"/>
    <w:basedOn w:val="DefaultParagraphFont"/>
    <w:uiPriority w:val="21"/>
    <w:qFormat/>
    <w:rsid w:val="00CC7247"/>
    <w:rPr>
      <w:b/>
      <w:bCs/>
      <w:i/>
      <w:iCs/>
      <w:color w:val="4F81BD" w:themeColor="accent1"/>
    </w:rPr>
  </w:style>
  <w:style w:type="character" w:customStyle="1" w:styleId="longtext">
    <w:name w:val="long_text"/>
    <w:basedOn w:val="DefaultParagraphFont"/>
    <w:rsid w:val="001F5D2B"/>
  </w:style>
  <w:style w:type="character" w:customStyle="1" w:styleId="hps">
    <w:name w:val="hps"/>
    <w:basedOn w:val="DefaultParagraphFont"/>
    <w:rsid w:val="001F5D2B"/>
  </w:style>
  <w:style w:type="paragraph" w:styleId="Header">
    <w:name w:val="header"/>
    <w:basedOn w:val="Normal"/>
    <w:link w:val="HeaderChar"/>
    <w:uiPriority w:val="99"/>
    <w:unhideWhenUsed/>
    <w:rsid w:val="0005420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54208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5420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54208"/>
    <w:rPr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D02FA"/>
    <w:rPr>
      <w:color w:val="0000FF"/>
      <w:u w:val="single"/>
    </w:rPr>
  </w:style>
  <w:style w:type="paragraph" w:styleId="NoSpacing">
    <w:name w:val="No Spacing"/>
    <w:link w:val="NoSpacingChar"/>
    <w:uiPriority w:val="1"/>
    <w:qFormat/>
    <w:rsid w:val="005E0808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E0808"/>
    <w:rPr>
      <w:rFonts w:asciiTheme="minorHAnsi" w:eastAsiaTheme="minorEastAsia" w:hAnsiTheme="minorHAnsi" w:cstheme="minorBidi"/>
      <w:sz w:val="22"/>
      <w:szCs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8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95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5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2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3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4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7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hart" Target="charts/chart4.xml"/><Relationship Id="rId18" Type="http://schemas.openxmlformats.org/officeDocument/2006/relationships/chart" Target="charts/chart9.xml"/><Relationship Id="rId26" Type="http://schemas.openxmlformats.org/officeDocument/2006/relationships/chart" Target="charts/chart17.xml"/><Relationship Id="rId39" Type="http://schemas.openxmlformats.org/officeDocument/2006/relationships/chart" Target="charts/chart30.xml"/><Relationship Id="rId3" Type="http://schemas.openxmlformats.org/officeDocument/2006/relationships/styles" Target="styles.xml"/><Relationship Id="rId21" Type="http://schemas.openxmlformats.org/officeDocument/2006/relationships/chart" Target="charts/chart12.xml"/><Relationship Id="rId34" Type="http://schemas.openxmlformats.org/officeDocument/2006/relationships/chart" Target="charts/chart25.xml"/><Relationship Id="rId7" Type="http://schemas.openxmlformats.org/officeDocument/2006/relationships/footnotes" Target="footnotes.xml"/><Relationship Id="rId12" Type="http://schemas.openxmlformats.org/officeDocument/2006/relationships/chart" Target="charts/chart3.xml"/><Relationship Id="rId17" Type="http://schemas.openxmlformats.org/officeDocument/2006/relationships/chart" Target="charts/chart8.xml"/><Relationship Id="rId25" Type="http://schemas.openxmlformats.org/officeDocument/2006/relationships/chart" Target="charts/chart16.xml"/><Relationship Id="rId33" Type="http://schemas.openxmlformats.org/officeDocument/2006/relationships/chart" Target="charts/chart24.xml"/><Relationship Id="rId38" Type="http://schemas.openxmlformats.org/officeDocument/2006/relationships/chart" Target="charts/chart29.xml"/><Relationship Id="rId2" Type="http://schemas.openxmlformats.org/officeDocument/2006/relationships/numbering" Target="numbering.xml"/><Relationship Id="rId16" Type="http://schemas.openxmlformats.org/officeDocument/2006/relationships/chart" Target="charts/chart7.xml"/><Relationship Id="rId20" Type="http://schemas.openxmlformats.org/officeDocument/2006/relationships/chart" Target="charts/chart11.xml"/><Relationship Id="rId29" Type="http://schemas.openxmlformats.org/officeDocument/2006/relationships/chart" Target="charts/chart20.xm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hart" Target="charts/chart2.xml"/><Relationship Id="rId24" Type="http://schemas.openxmlformats.org/officeDocument/2006/relationships/chart" Target="charts/chart15.xml"/><Relationship Id="rId32" Type="http://schemas.openxmlformats.org/officeDocument/2006/relationships/chart" Target="charts/chart23.xml"/><Relationship Id="rId37" Type="http://schemas.openxmlformats.org/officeDocument/2006/relationships/chart" Target="charts/chart28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chart" Target="charts/chart6.xml"/><Relationship Id="rId23" Type="http://schemas.openxmlformats.org/officeDocument/2006/relationships/chart" Target="charts/chart14.xml"/><Relationship Id="rId28" Type="http://schemas.openxmlformats.org/officeDocument/2006/relationships/chart" Target="charts/chart19.xml"/><Relationship Id="rId36" Type="http://schemas.openxmlformats.org/officeDocument/2006/relationships/chart" Target="charts/chart27.xml"/><Relationship Id="rId10" Type="http://schemas.openxmlformats.org/officeDocument/2006/relationships/chart" Target="charts/chart1.xml"/><Relationship Id="rId19" Type="http://schemas.openxmlformats.org/officeDocument/2006/relationships/chart" Target="charts/chart10.xml"/><Relationship Id="rId31" Type="http://schemas.openxmlformats.org/officeDocument/2006/relationships/chart" Target="charts/chart22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chart" Target="charts/chart5.xml"/><Relationship Id="rId22" Type="http://schemas.openxmlformats.org/officeDocument/2006/relationships/chart" Target="charts/chart13.xml"/><Relationship Id="rId27" Type="http://schemas.openxmlformats.org/officeDocument/2006/relationships/chart" Target="charts/chart18.xml"/><Relationship Id="rId30" Type="http://schemas.openxmlformats.org/officeDocument/2006/relationships/chart" Target="charts/chart21.xml"/><Relationship Id="rId35" Type="http://schemas.openxmlformats.org/officeDocument/2006/relationships/chart" Target="charts/chart26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10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0.xlsx"/><Relationship Id="rId1" Type="http://schemas.openxmlformats.org/officeDocument/2006/relationships/themeOverride" Target="../theme/themeOverride4.xml"/></Relationships>
</file>

<file path=word/charts/_rels/chart11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1.xlsx"/><Relationship Id="rId1" Type="http://schemas.openxmlformats.org/officeDocument/2006/relationships/themeOverride" Target="../theme/themeOverride5.xml"/></Relationships>
</file>

<file path=word/charts/_rels/chart1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2.xlsx"/></Relationships>
</file>

<file path=word/charts/_rels/chart1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3.xlsx"/></Relationships>
</file>

<file path=word/charts/_rels/chart14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4.xlsx"/><Relationship Id="rId1" Type="http://schemas.openxmlformats.org/officeDocument/2006/relationships/themeOverride" Target="../theme/themeOverride6.xml"/></Relationships>
</file>

<file path=word/charts/_rels/chart15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15.xlsx"/><Relationship Id="rId1" Type="http://schemas.openxmlformats.org/officeDocument/2006/relationships/themeOverride" Target="../theme/themeOverride7.xml"/></Relationships>
</file>

<file path=word/charts/_rels/chart1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6.xlsx"/></Relationships>
</file>

<file path=word/charts/_rels/chart1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7.xlsx"/></Relationships>
</file>

<file path=word/charts/_rels/chart1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8.xlsx"/></Relationships>
</file>

<file path=word/charts/_rels/chart19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9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_rels/chart20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0.xlsx"/></Relationships>
</file>

<file path=word/charts/_rels/chart2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1.xlsx"/></Relationships>
</file>

<file path=word/charts/_rels/chart22.xml.rels><?xml version="1.0" encoding="UTF-8" standalone="yes"?>
<Relationships xmlns="http://schemas.openxmlformats.org/package/2006/relationships"><Relationship Id="rId1" Type="http://schemas.openxmlformats.org/officeDocument/2006/relationships/oleObject" Target="file:///G:\Subsidiary%20Management\Monthly%20Gas\Laporan%20AP%20Ver%201-September.xlsx" TargetMode="External"/></Relationships>
</file>

<file path=word/charts/_rels/chart2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2.xlsx"/></Relationships>
</file>

<file path=word/charts/_rels/chart2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3.xlsx"/></Relationships>
</file>

<file path=word/charts/_rels/chart2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4.xlsx"/></Relationships>
</file>

<file path=word/charts/_rels/chart2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5.xlsx"/></Relationships>
</file>

<file path=word/charts/_rels/chart27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6.xlsx"/></Relationships>
</file>

<file path=word/charts/_rels/chart28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7.xlsx"/></Relationships>
</file>

<file path=word/charts/_rels/chart29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8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3.xlsx"/></Relationships>
</file>

<file path=word/charts/_rels/chart30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9.xlsx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4.xlsx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5.xlsx"/></Relationships>
</file>

<file path=word/charts/_rels/chart6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6.xlsx"/></Relationships>
</file>

<file path=word/charts/_rels/chart7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7.xlsx"/><Relationship Id="rId1" Type="http://schemas.openxmlformats.org/officeDocument/2006/relationships/themeOverride" Target="../theme/themeOverride1.xml"/></Relationships>
</file>

<file path=word/charts/_rels/chart8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8.xlsx"/><Relationship Id="rId1" Type="http://schemas.openxmlformats.org/officeDocument/2006/relationships/themeOverride" Target="../theme/themeOverride2.xml"/></Relationships>
</file>

<file path=word/charts/_rels/chart9.xml.rels><?xml version="1.0" encoding="UTF-8" standalone="yes"?>
<Relationships xmlns="http://schemas.openxmlformats.org/package/2006/relationships"><Relationship Id="rId2" Type="http://schemas.openxmlformats.org/officeDocument/2006/relationships/package" Target="../embeddings/Microsoft_Excel_Worksheet9.xlsx"/><Relationship Id="rId1" Type="http://schemas.openxmlformats.org/officeDocument/2006/relationships/themeOverride" Target="../theme/themeOverrid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'NUSANTARA REGAS'!$C$82</c:f>
              <c:strCache>
                <c:ptCount val="1"/>
                <c:pt idx="0">
                  <c:v>PLN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'NUSANTARA REGAS'!$B$83:$B$90</c:f>
              <c:strCache>
                <c:ptCount val="8"/>
                <c:pt idx="0">
                  <c:v>Mei</c:v>
                </c:pt>
                <c:pt idx="1">
                  <c:v>Juni</c:v>
                </c:pt>
                <c:pt idx="2">
                  <c:v>Juli</c:v>
                </c:pt>
                <c:pt idx="3">
                  <c:v>Agustus</c:v>
                </c:pt>
                <c:pt idx="4">
                  <c:v>September</c:v>
                </c:pt>
                <c:pt idx="5">
                  <c:v>Oktober</c:v>
                </c:pt>
                <c:pt idx="6">
                  <c:v>November</c:v>
                </c:pt>
                <c:pt idx="7">
                  <c:v>Desember</c:v>
                </c:pt>
              </c:strCache>
            </c:strRef>
          </c:cat>
          <c:val>
            <c:numRef>
              <c:f>'NUSANTARA REGAS'!$C$83:$C$90</c:f>
              <c:numCache>
                <c:formatCode>_(* #,##0_);_(* \(#,##0\);_(* "-"??_);_(@_)</c:formatCode>
                <c:ptCount val="8"/>
                <c:pt idx="0">
                  <c:v>379431</c:v>
                </c:pt>
                <c:pt idx="1">
                  <c:v>2404219</c:v>
                </c:pt>
                <c:pt idx="2">
                  <c:v>5686799</c:v>
                </c:pt>
                <c:pt idx="3">
                  <c:v>4516893</c:v>
                </c:pt>
                <c:pt idx="4">
                  <c:v>5286953</c:v>
                </c:pt>
              </c:numCache>
            </c:numRef>
          </c:val>
        </c:ser>
        <c:ser>
          <c:idx val="1"/>
          <c:order val="1"/>
          <c:tx>
            <c:strRef>
              <c:f>'NUSANTARA REGAS'!$D$82</c:f>
              <c:strCache>
                <c:ptCount val="1"/>
                <c:pt idx="0">
                  <c:v>PGN</c:v>
                </c:pt>
              </c:strCache>
            </c:strRef>
          </c:tx>
          <c:invertIfNegative val="0"/>
          <c:dLbls>
            <c:dLbl>
              <c:idx val="2"/>
              <c:layout>
                <c:manualLayout>
                  <c:x val="-5.5555555555555558E-3"/>
                  <c:y val="-4.166666666666666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layout>
                <c:manualLayout>
                  <c:x val="2.2222222222222223E-2"/>
                  <c:y val="-7.40740740740740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layout>
                <c:manualLayout>
                  <c:x val="2.5000000000000001E-2"/>
                  <c:y val="-8.333333333333332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'NUSANTARA REGAS'!$B$83:$B$90</c:f>
              <c:strCache>
                <c:ptCount val="8"/>
                <c:pt idx="0">
                  <c:v>Mei</c:v>
                </c:pt>
                <c:pt idx="1">
                  <c:v>Juni</c:v>
                </c:pt>
                <c:pt idx="2">
                  <c:v>Juli</c:v>
                </c:pt>
                <c:pt idx="3">
                  <c:v>Agustus</c:v>
                </c:pt>
                <c:pt idx="4">
                  <c:v>September</c:v>
                </c:pt>
                <c:pt idx="5">
                  <c:v>Oktober</c:v>
                </c:pt>
                <c:pt idx="6">
                  <c:v>November</c:v>
                </c:pt>
                <c:pt idx="7">
                  <c:v>Desember</c:v>
                </c:pt>
              </c:strCache>
            </c:strRef>
          </c:cat>
          <c:val>
            <c:numRef>
              <c:f>'NUSANTARA REGAS'!$D$83:$D$90</c:f>
              <c:numCache>
                <c:formatCode>General</c:formatCode>
                <c:ptCount val="8"/>
                <c:pt idx="2" formatCode="_(* #,##0_);_(* \(#,##0\);_(* &quot;-&quot;??_);_(@_)">
                  <c:v>252570</c:v>
                </c:pt>
                <c:pt idx="3" formatCode="_(* #,##0_);_(* \(#,##0\);_(* &quot;-&quot;??_);_(@_)">
                  <c:v>307046</c:v>
                </c:pt>
                <c:pt idx="4" formatCode="_(* #,##0_);_(* \(#,##0\);_(* &quot;-&quot;??_);_(@_)">
                  <c:v>301331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41877248"/>
        <c:axId val="141878784"/>
      </c:barChart>
      <c:catAx>
        <c:axId val="141877248"/>
        <c:scaling>
          <c:orientation val="minMax"/>
        </c:scaling>
        <c:delete val="0"/>
        <c:axPos val="b"/>
        <c:majorTickMark val="out"/>
        <c:minorTickMark val="none"/>
        <c:tickLblPos val="nextTo"/>
        <c:crossAx val="141878784"/>
        <c:crosses val="autoZero"/>
        <c:auto val="1"/>
        <c:lblAlgn val="ctr"/>
        <c:lblOffset val="100"/>
        <c:noMultiLvlLbl val="0"/>
      </c:catAx>
      <c:valAx>
        <c:axId val="141878784"/>
        <c:scaling>
          <c:orientation val="minMax"/>
        </c:scaling>
        <c:delete val="0"/>
        <c:axPos val="l"/>
        <c:majorGridlines/>
        <c:numFmt formatCode="_(* #,##0_);_(* \(#,##0\);_(* &quot;-&quot;??_);_(@_)" sourceLinked="1"/>
        <c:majorTickMark val="out"/>
        <c:minorTickMark val="none"/>
        <c:tickLblPos val="nextTo"/>
        <c:crossAx val="141877248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6"/>
    </mc:Choice>
    <mc:Fallback>
      <c:style val="6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PERTAGAS!$B$137:$C$137</c:f>
              <c:strCache>
                <c:ptCount val="1"/>
                <c:pt idx="0">
                  <c:v>Lifting LPG TON/DAY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PERTAGAS!$D$136:$E$136</c:f>
              <c:strCache>
                <c:ptCount val="2"/>
                <c:pt idx="0">
                  <c:v>RKAP 2012</c:v>
                </c:pt>
                <c:pt idx="1">
                  <c:v>YTD SEP 2012</c:v>
                </c:pt>
              </c:strCache>
            </c:strRef>
          </c:cat>
          <c:val>
            <c:numRef>
              <c:f>PERTAGAS!$D$137:$E$137</c:f>
              <c:numCache>
                <c:formatCode>_(* #,##0_);_(* \(#,##0\);_(* "-"??_);_(@_)</c:formatCode>
                <c:ptCount val="2"/>
                <c:pt idx="0">
                  <c:v>59</c:v>
                </c:pt>
                <c:pt idx="1">
                  <c:v>44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06910464"/>
        <c:axId val="106912000"/>
      </c:barChart>
      <c:catAx>
        <c:axId val="106910464"/>
        <c:scaling>
          <c:orientation val="minMax"/>
        </c:scaling>
        <c:delete val="0"/>
        <c:axPos val="b"/>
        <c:majorTickMark val="out"/>
        <c:minorTickMark val="none"/>
        <c:tickLblPos val="nextTo"/>
        <c:crossAx val="106912000"/>
        <c:crosses val="autoZero"/>
        <c:auto val="1"/>
        <c:lblAlgn val="ctr"/>
        <c:lblOffset val="100"/>
        <c:noMultiLvlLbl val="0"/>
      </c:catAx>
      <c:valAx>
        <c:axId val="106912000"/>
        <c:scaling>
          <c:orientation val="minMax"/>
        </c:scaling>
        <c:delete val="0"/>
        <c:axPos val="l"/>
        <c:majorGridlines/>
        <c:numFmt formatCode="_(* #,##0_);_(* \(#,##0\);_(* &quot;-&quot;??_);_(@_)" sourceLinked="1"/>
        <c:majorTickMark val="out"/>
        <c:minorTickMark val="none"/>
        <c:tickLblPos val="nextTo"/>
        <c:crossAx val="10691046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PERTAGAS!$C$32</c:f>
              <c:strCache>
                <c:ptCount val="1"/>
                <c:pt idx="0">
                  <c:v>RKAP 2012</c:v>
                </c:pt>
              </c:strCache>
            </c:strRef>
          </c:tx>
          <c:spPr>
            <a:solidFill>
              <a:srgbClr val="002060"/>
            </a:solidFill>
          </c:spPr>
          <c:invertIfNegative val="0"/>
          <c:dLbls>
            <c:txPr>
              <a:bodyPr/>
              <a:lstStyle/>
              <a:p>
                <a:pPr>
                  <a:defRPr b="1">
                    <a:solidFill>
                      <a:srgbClr val="002060"/>
                    </a:solidFill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PERTAGAS!$B$33:$B$38</c:f>
              <c:strCache>
                <c:ptCount val="6"/>
                <c:pt idx="0">
                  <c:v>PWTT Pertamina</c:v>
                </c:pt>
                <c:pt idx="1">
                  <c:v>PWTT Direct Hire</c:v>
                </c:pt>
                <c:pt idx="2">
                  <c:v>Tenaga Asing</c:v>
                </c:pt>
                <c:pt idx="3">
                  <c:v>PWT DirectHire</c:v>
                </c:pt>
                <c:pt idx="4">
                  <c:v>PWT Outsourching</c:v>
                </c:pt>
                <c:pt idx="5">
                  <c:v>Others</c:v>
                </c:pt>
              </c:strCache>
            </c:strRef>
          </c:cat>
          <c:val>
            <c:numRef>
              <c:f>PERTAGAS!$C$33:$C$38</c:f>
              <c:numCache>
                <c:formatCode>General</c:formatCode>
                <c:ptCount val="6"/>
                <c:pt idx="0">
                  <c:v>106</c:v>
                </c:pt>
                <c:pt idx="1">
                  <c:v>145</c:v>
                </c:pt>
                <c:pt idx="2">
                  <c:v>0</c:v>
                </c:pt>
                <c:pt idx="3">
                  <c:v>5</c:v>
                </c:pt>
                <c:pt idx="4">
                  <c:v>126</c:v>
                </c:pt>
                <c:pt idx="5">
                  <c:v>0</c:v>
                </c:pt>
              </c:numCache>
            </c:numRef>
          </c:val>
        </c:ser>
        <c:ser>
          <c:idx val="1"/>
          <c:order val="1"/>
          <c:tx>
            <c:strRef>
              <c:f>PERTAGAS!$D$32</c:f>
              <c:strCache>
                <c:ptCount val="1"/>
                <c:pt idx="0">
                  <c:v>September</c:v>
                </c:pt>
              </c:strCache>
            </c:strRef>
          </c:tx>
          <c:spPr>
            <a:solidFill>
              <a:srgbClr val="FFFF00"/>
            </a:solidFill>
          </c:spPr>
          <c:invertIfNegative val="0"/>
          <c:dLbls>
            <c:txPr>
              <a:bodyPr/>
              <a:lstStyle/>
              <a:p>
                <a:pPr>
                  <a:defRPr b="1">
                    <a:solidFill>
                      <a:srgbClr val="FF0000"/>
                    </a:solidFill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PERTAGAS!$B$33:$B$38</c:f>
              <c:strCache>
                <c:ptCount val="6"/>
                <c:pt idx="0">
                  <c:v>PWTT Pertamina</c:v>
                </c:pt>
                <c:pt idx="1">
                  <c:v>PWTT Direct Hire</c:v>
                </c:pt>
                <c:pt idx="2">
                  <c:v>Tenaga Asing</c:v>
                </c:pt>
                <c:pt idx="3">
                  <c:v>PWT DirectHire</c:v>
                </c:pt>
                <c:pt idx="4">
                  <c:v>PWT Outsourching</c:v>
                </c:pt>
                <c:pt idx="5">
                  <c:v>Others</c:v>
                </c:pt>
              </c:strCache>
            </c:strRef>
          </c:cat>
          <c:val>
            <c:numRef>
              <c:f>PERTAGAS!$D$33:$D$38</c:f>
              <c:numCache>
                <c:formatCode>General</c:formatCode>
                <c:ptCount val="6"/>
                <c:pt idx="0">
                  <c:v>113</c:v>
                </c:pt>
                <c:pt idx="1">
                  <c:v>151</c:v>
                </c:pt>
                <c:pt idx="2">
                  <c:v>0</c:v>
                </c:pt>
                <c:pt idx="3">
                  <c:v>5</c:v>
                </c:pt>
                <c:pt idx="4">
                  <c:v>126</c:v>
                </c:pt>
                <c:pt idx="5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07405312"/>
        <c:axId val="107406848"/>
      </c:barChart>
      <c:catAx>
        <c:axId val="107405312"/>
        <c:scaling>
          <c:orientation val="minMax"/>
        </c:scaling>
        <c:delete val="0"/>
        <c:axPos val="b"/>
        <c:majorTickMark val="out"/>
        <c:minorTickMark val="none"/>
        <c:tickLblPos val="nextTo"/>
        <c:txPr>
          <a:bodyPr rot="-5400000" vert="horz"/>
          <a:lstStyle/>
          <a:p>
            <a:pPr>
              <a:defRPr b="0"/>
            </a:pPr>
            <a:endParaRPr lang="en-US"/>
          </a:p>
        </c:txPr>
        <c:crossAx val="107406848"/>
        <c:crosses val="autoZero"/>
        <c:auto val="1"/>
        <c:lblAlgn val="ctr"/>
        <c:lblOffset val="100"/>
        <c:noMultiLvlLbl val="0"/>
      </c:catAx>
      <c:valAx>
        <c:axId val="107406848"/>
        <c:scaling>
          <c:orientation val="minMax"/>
        </c:scaling>
        <c:delete val="0"/>
        <c:axPos val="l"/>
        <c:majorGridlines>
          <c:spPr>
            <a:ln>
              <a:prstDash val="dashDot"/>
            </a:ln>
          </c:spPr>
        </c:majorGridlines>
        <c:numFmt formatCode="General" sourceLinked="1"/>
        <c:majorTickMark val="out"/>
        <c:minorTickMark val="none"/>
        <c:tickLblPos val="nextTo"/>
        <c:crossAx val="10740531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view3D>
      <c:rotX val="30"/>
      <c:rotY val="0"/>
      <c:rAngAx val="0"/>
      <c:perspective val="30"/>
    </c:view3D>
    <c:floor>
      <c:thickness val="0"/>
    </c:floor>
    <c:sideWall>
      <c:thickness val="0"/>
    </c:sideWall>
    <c:backWall>
      <c:thickness val="0"/>
    </c:backWall>
    <c:plotArea>
      <c:layout/>
      <c:pie3DChart>
        <c:varyColors val="1"/>
        <c:ser>
          <c:idx val="0"/>
          <c:order val="0"/>
          <c:tx>
            <c:strRef>
              <c:f>PERTAGAS!$C$67</c:f>
              <c:strCache>
                <c:ptCount val="1"/>
                <c:pt idx="0">
                  <c:v>Pendidikan Pekerja</c:v>
                </c:pt>
              </c:strCache>
            </c:strRef>
          </c:tx>
          <c:dPt>
            <c:idx val="0"/>
            <c:bubble3D val="0"/>
            <c:spPr>
              <a:solidFill>
                <a:schemeClr val="accent4"/>
              </a:solidFill>
            </c:spPr>
          </c:dPt>
          <c:dPt>
            <c:idx val="1"/>
            <c:bubble3D val="0"/>
            <c:spPr>
              <a:solidFill>
                <a:srgbClr val="00B050"/>
              </a:solidFill>
            </c:spPr>
          </c:dPt>
          <c:dPt>
            <c:idx val="2"/>
            <c:bubble3D val="0"/>
            <c:spPr>
              <a:solidFill>
                <a:schemeClr val="tx2">
                  <a:lumMod val="60000"/>
                  <a:lumOff val="40000"/>
                </a:schemeClr>
              </a:solidFill>
            </c:spPr>
          </c:dPt>
          <c:dPt>
            <c:idx val="3"/>
            <c:bubble3D val="0"/>
            <c:spPr>
              <a:solidFill>
                <a:srgbClr val="FF0000"/>
              </a:solidFill>
            </c:spPr>
          </c:dPt>
          <c:dPt>
            <c:idx val="4"/>
            <c:bubble3D val="0"/>
            <c:spPr>
              <a:solidFill>
                <a:srgbClr val="FFFF00"/>
              </a:solidFill>
            </c:spPr>
          </c:dPt>
          <c:dLbls>
            <c:dLbl>
              <c:idx val="0"/>
              <c:layout>
                <c:manualLayout>
                  <c:x val="5.5467847769028869E-2"/>
                  <c:y val="-2.642206182560513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layout>
                <c:manualLayout>
                  <c:x val="1.4432195975503062E-2"/>
                  <c:y val="-4.146835812190143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0"/>
            <c:showCatName val="0"/>
            <c:showSerName val="0"/>
            <c:showPercent val="0"/>
            <c:showBubbleSize val="0"/>
          </c:dLbls>
          <c:cat>
            <c:strRef>
              <c:f>PERTAGAS!$B$68:$B$73</c:f>
              <c:strCache>
                <c:ptCount val="6"/>
                <c:pt idx="0">
                  <c:v>SMP</c:v>
                </c:pt>
                <c:pt idx="1">
                  <c:v>SMA</c:v>
                </c:pt>
                <c:pt idx="2">
                  <c:v>D3</c:v>
                </c:pt>
                <c:pt idx="3">
                  <c:v>S1</c:v>
                </c:pt>
                <c:pt idx="4">
                  <c:v>S2</c:v>
                </c:pt>
                <c:pt idx="5">
                  <c:v>S3</c:v>
                </c:pt>
              </c:strCache>
            </c:strRef>
          </c:cat>
          <c:val>
            <c:numRef>
              <c:f>PERTAGAS!$C$68:$C$73</c:f>
              <c:numCache>
                <c:formatCode>General</c:formatCode>
                <c:ptCount val="6"/>
                <c:pt idx="0">
                  <c:v>1</c:v>
                </c:pt>
                <c:pt idx="1">
                  <c:v>34</c:v>
                </c:pt>
                <c:pt idx="2">
                  <c:v>61</c:v>
                </c:pt>
                <c:pt idx="3">
                  <c:v>142</c:v>
                </c:pt>
                <c:pt idx="4">
                  <c:v>30</c:v>
                </c:pt>
                <c:pt idx="5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PERTAGAS!$C$80</c:f>
              <c:strCache>
                <c:ptCount val="1"/>
                <c:pt idx="0">
                  <c:v>Usia Pekerja</c:v>
                </c:pt>
              </c:strCache>
            </c:strRef>
          </c:tx>
          <c:spPr>
            <a:solidFill>
              <a:srgbClr val="FFFF00"/>
            </a:solidFill>
            <a:ln>
              <a:solidFill>
                <a:schemeClr val="accent1"/>
              </a:solidFill>
            </a:ln>
          </c:spPr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PERTAGAS!$B$81:$B$84</c:f>
              <c:strCache>
                <c:ptCount val="4"/>
                <c:pt idx="0">
                  <c:v>20-30</c:v>
                </c:pt>
                <c:pt idx="1">
                  <c:v>30-40</c:v>
                </c:pt>
                <c:pt idx="2">
                  <c:v>40-50</c:v>
                </c:pt>
                <c:pt idx="3">
                  <c:v>&gt;50</c:v>
                </c:pt>
              </c:strCache>
            </c:strRef>
          </c:cat>
          <c:val>
            <c:numRef>
              <c:f>PERTAGAS!$C$81:$C$84</c:f>
              <c:numCache>
                <c:formatCode>General</c:formatCode>
                <c:ptCount val="4"/>
                <c:pt idx="0">
                  <c:v>122</c:v>
                </c:pt>
                <c:pt idx="1">
                  <c:v>38</c:v>
                </c:pt>
                <c:pt idx="2">
                  <c:v>105</c:v>
                </c:pt>
                <c:pt idx="3">
                  <c:v>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07399424"/>
        <c:axId val="108183552"/>
      </c:barChart>
      <c:catAx>
        <c:axId val="107399424"/>
        <c:scaling>
          <c:orientation val="minMax"/>
        </c:scaling>
        <c:delete val="0"/>
        <c:axPos val="b"/>
        <c:majorTickMark val="out"/>
        <c:minorTickMark val="none"/>
        <c:tickLblPos val="nextTo"/>
        <c:crossAx val="108183552"/>
        <c:crosses val="autoZero"/>
        <c:auto val="1"/>
        <c:lblAlgn val="ctr"/>
        <c:lblOffset val="100"/>
        <c:noMultiLvlLbl val="0"/>
      </c:catAx>
      <c:valAx>
        <c:axId val="10818355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0739942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PERTAGAS!$C$49</c:f>
              <c:strCache>
                <c:ptCount val="1"/>
                <c:pt idx="0">
                  <c:v>Target</c:v>
                </c:pt>
              </c:strCache>
            </c:strRef>
          </c:tx>
          <c:spPr>
            <a:solidFill>
              <a:srgbClr val="33CC33"/>
            </a:solidFill>
          </c:spPr>
          <c:invertIfNegative val="0"/>
          <c:dLbls>
            <c:txPr>
              <a:bodyPr/>
              <a:lstStyle/>
              <a:p>
                <a:pPr>
                  <a:defRPr b="1">
                    <a:solidFill>
                      <a:srgbClr val="002060"/>
                    </a:solidFill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PERTAGAS!$B$50:$B$54</c:f>
              <c:strCache>
                <c:ptCount val="5"/>
                <c:pt idx="0">
                  <c:v>Near miss</c:v>
                </c:pt>
                <c:pt idx="1">
                  <c:v>Number of Accident </c:v>
                </c:pt>
                <c:pt idx="2">
                  <c:v>Tot.Recover. Incident Rate </c:v>
                </c:pt>
                <c:pt idx="3">
                  <c:v>Mgt. Walkthrough </c:v>
                </c:pt>
                <c:pt idx="4">
                  <c:v>HSE Meeting</c:v>
                </c:pt>
              </c:strCache>
            </c:strRef>
          </c:cat>
          <c:val>
            <c:numRef>
              <c:f>PERTAGAS!$C$50:$C$54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>
                  <c:v>0.8</c:v>
                </c:pt>
                <c:pt idx="3">
                  <c:v>4</c:v>
                </c:pt>
                <c:pt idx="4">
                  <c:v>12</c:v>
                </c:pt>
              </c:numCache>
            </c:numRef>
          </c:val>
        </c:ser>
        <c:ser>
          <c:idx val="1"/>
          <c:order val="1"/>
          <c:tx>
            <c:strRef>
              <c:f>PERTAGAS!$D$49</c:f>
              <c:strCache>
                <c:ptCount val="1"/>
                <c:pt idx="0">
                  <c:v>YTD (Sept)</c:v>
                </c:pt>
              </c:strCache>
            </c:strRef>
          </c:tx>
          <c:spPr>
            <a:solidFill>
              <a:srgbClr val="FF0000"/>
            </a:solidFill>
          </c:spPr>
          <c:invertIfNegative val="0"/>
          <c:dLbls>
            <c:spPr>
              <a:solidFill>
                <a:sysClr val="window" lastClr="FFFFFF"/>
              </a:solidFill>
            </c:spPr>
            <c:txPr>
              <a:bodyPr/>
              <a:lstStyle/>
              <a:p>
                <a:pPr>
                  <a:defRPr b="1">
                    <a:solidFill>
                      <a:srgbClr val="FF0000"/>
                    </a:solidFill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PERTAGAS!$B$50:$B$54</c:f>
              <c:strCache>
                <c:ptCount val="5"/>
                <c:pt idx="0">
                  <c:v>Near miss</c:v>
                </c:pt>
                <c:pt idx="1">
                  <c:v>Number of Accident </c:v>
                </c:pt>
                <c:pt idx="2">
                  <c:v>Tot.Recover. Incident Rate </c:v>
                </c:pt>
                <c:pt idx="3">
                  <c:v>Mgt. Walkthrough </c:v>
                </c:pt>
                <c:pt idx="4">
                  <c:v>HSE Meeting</c:v>
                </c:pt>
              </c:strCache>
            </c:strRef>
          </c:cat>
          <c:val>
            <c:numRef>
              <c:f>PERTAGAS!$D$50:$D$54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>
                  <c:v>0.8</c:v>
                </c:pt>
                <c:pt idx="3">
                  <c:v>2</c:v>
                </c:pt>
                <c:pt idx="4">
                  <c:v>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09327872"/>
        <c:axId val="109329408"/>
      </c:barChart>
      <c:catAx>
        <c:axId val="109327872"/>
        <c:scaling>
          <c:orientation val="minMax"/>
        </c:scaling>
        <c:delete val="0"/>
        <c:axPos val="b"/>
        <c:majorTickMark val="out"/>
        <c:minorTickMark val="none"/>
        <c:tickLblPos val="nextTo"/>
        <c:crossAx val="109329408"/>
        <c:crosses val="autoZero"/>
        <c:auto val="1"/>
        <c:lblAlgn val="ctr"/>
        <c:lblOffset val="100"/>
        <c:noMultiLvlLbl val="0"/>
      </c:catAx>
      <c:valAx>
        <c:axId val="109329408"/>
        <c:scaling>
          <c:orientation val="minMax"/>
        </c:scaling>
        <c:delete val="0"/>
        <c:axPos val="l"/>
        <c:majorGridlines>
          <c:spPr>
            <a:ln>
              <a:prstDash val="dashDot"/>
            </a:ln>
          </c:spPr>
        </c:majorGridlines>
        <c:numFmt formatCode="General" sourceLinked="1"/>
        <c:majorTickMark val="out"/>
        <c:minorTickMark val="none"/>
        <c:tickLblPos val="nextTo"/>
        <c:crossAx val="109327872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'NUSANTARA REGAS'!$C$3</c:f>
              <c:strCache>
                <c:ptCount val="1"/>
                <c:pt idx="0">
                  <c:v>RKAP (Sesuai RUPS)</c:v>
                </c:pt>
              </c:strCache>
            </c:strRef>
          </c:tx>
          <c:spPr>
            <a:solidFill>
              <a:srgbClr val="002060"/>
            </a:solidFill>
          </c:spPr>
          <c:invertIfNegative val="0"/>
          <c:dLbls>
            <c:txPr>
              <a:bodyPr rot="-5400000" vert="horz"/>
              <a:lstStyle/>
              <a:p>
                <a:pPr>
                  <a:defRPr b="1">
                    <a:solidFill>
                      <a:srgbClr val="002060"/>
                    </a:solidFill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'NUSANTARA REGAS'!$B$6:$B$15</c:f>
              <c:strCache>
                <c:ptCount val="10"/>
                <c:pt idx="0">
                  <c:v>Investasi Rutin-ABI (Rp)</c:v>
                </c:pt>
                <c:pt idx="1">
                  <c:v>Investasi Non Rutin-ABO (Rp)</c:v>
                </c:pt>
                <c:pt idx="2">
                  <c:v>Pendapatan Usaha</c:v>
                </c:pt>
                <c:pt idx="3">
                  <c:v>Beban Usaha</c:v>
                </c:pt>
                <c:pt idx="4">
                  <c:v>Laba Usaha</c:v>
                </c:pt>
                <c:pt idx="5">
                  <c:v>Pendapatan/ (Beban) lain</c:v>
                </c:pt>
                <c:pt idx="6">
                  <c:v>Laba sebelum Pajak</c:v>
                </c:pt>
                <c:pt idx="7">
                  <c:v>Ebit</c:v>
                </c:pt>
                <c:pt idx="8">
                  <c:v>Laba Bersih</c:v>
                </c:pt>
                <c:pt idx="9">
                  <c:v>KPI</c:v>
                </c:pt>
              </c:strCache>
            </c:strRef>
          </c:cat>
          <c:val>
            <c:numRef>
              <c:f>'NUSANTARA REGAS'!$C$6:$C$15</c:f>
              <c:numCache>
                <c:formatCode>_(* #,##0.00_);_(* \(#,##0.00\);_(* "-"??_);_(@_)</c:formatCode>
                <c:ptCount val="10"/>
                <c:pt idx="0">
                  <c:v>232601539</c:v>
                </c:pt>
                <c:pt idx="1">
                  <c:v>159516569</c:v>
                </c:pt>
                <c:pt idx="2">
                  <c:v>384978661</c:v>
                </c:pt>
                <c:pt idx="3">
                  <c:v>193295867</c:v>
                </c:pt>
                <c:pt idx="4">
                  <c:v>152909109</c:v>
                </c:pt>
                <c:pt idx="5">
                  <c:v>350375</c:v>
                </c:pt>
                <c:pt idx="6">
                  <c:v>153259484</c:v>
                </c:pt>
                <c:pt idx="7">
                  <c:v>153207003</c:v>
                </c:pt>
                <c:pt idx="8">
                  <c:v>114944613</c:v>
                </c:pt>
                <c:pt idx="9">
                  <c:v>114944613</c:v>
                </c:pt>
              </c:numCache>
            </c:numRef>
          </c:val>
        </c:ser>
        <c:ser>
          <c:idx val="1"/>
          <c:order val="1"/>
          <c:tx>
            <c:strRef>
              <c:f>'NUSANTARA REGAS'!$D$3</c:f>
              <c:strCache>
                <c:ptCount val="1"/>
                <c:pt idx="0">
                  <c:v>Realisasi September 2012</c:v>
                </c:pt>
              </c:strCache>
            </c:strRef>
          </c:tx>
          <c:spPr>
            <a:solidFill>
              <a:srgbClr val="FFFF00"/>
            </a:solidFill>
          </c:spPr>
          <c:invertIfNegative val="0"/>
          <c:dLbls>
            <c:txPr>
              <a:bodyPr rot="-5400000" vert="horz"/>
              <a:lstStyle/>
              <a:p>
                <a:pPr>
                  <a:defRPr b="1">
                    <a:solidFill>
                      <a:srgbClr val="FF0000"/>
                    </a:solidFill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'NUSANTARA REGAS'!$B$6:$B$15</c:f>
              <c:strCache>
                <c:ptCount val="10"/>
                <c:pt idx="0">
                  <c:v>Investasi Rutin-ABI (Rp)</c:v>
                </c:pt>
                <c:pt idx="1">
                  <c:v>Investasi Non Rutin-ABO (Rp)</c:v>
                </c:pt>
                <c:pt idx="2">
                  <c:v>Pendapatan Usaha</c:v>
                </c:pt>
                <c:pt idx="3">
                  <c:v>Beban Usaha</c:v>
                </c:pt>
                <c:pt idx="4">
                  <c:v>Laba Usaha</c:v>
                </c:pt>
                <c:pt idx="5">
                  <c:v>Pendapatan/ (Beban) lain</c:v>
                </c:pt>
                <c:pt idx="6">
                  <c:v>Laba sebelum Pajak</c:v>
                </c:pt>
                <c:pt idx="7">
                  <c:v>Ebit</c:v>
                </c:pt>
                <c:pt idx="8">
                  <c:v>Laba Bersih</c:v>
                </c:pt>
                <c:pt idx="9">
                  <c:v>KPI</c:v>
                </c:pt>
              </c:strCache>
            </c:strRef>
          </c:cat>
          <c:val>
            <c:numRef>
              <c:f>'NUSANTARA REGAS'!$D$6:$D$15</c:f>
              <c:numCache>
                <c:formatCode>_(* #,##0.00_);_(* \(#,##0.00\);_(* "-"??_);_(@_)</c:formatCode>
                <c:ptCount val="10"/>
                <c:pt idx="0">
                  <c:v>93413510</c:v>
                </c:pt>
                <c:pt idx="1">
                  <c:v>49473723</c:v>
                </c:pt>
                <c:pt idx="2">
                  <c:v>270970362</c:v>
                </c:pt>
                <c:pt idx="3">
                  <c:v>150706231</c:v>
                </c:pt>
                <c:pt idx="4">
                  <c:v>120264131</c:v>
                </c:pt>
                <c:pt idx="5">
                  <c:v>8059809</c:v>
                </c:pt>
                <c:pt idx="6">
                  <c:v>128323940</c:v>
                </c:pt>
                <c:pt idx="7">
                  <c:v>129130175</c:v>
                </c:pt>
                <c:pt idx="8">
                  <c:v>103247881</c:v>
                </c:pt>
                <c:pt idx="9">
                  <c:v>103247881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10891392"/>
        <c:axId val="110892928"/>
      </c:barChart>
      <c:catAx>
        <c:axId val="110891392"/>
        <c:scaling>
          <c:orientation val="minMax"/>
        </c:scaling>
        <c:delete val="0"/>
        <c:axPos val="b"/>
        <c:majorTickMark val="out"/>
        <c:minorTickMark val="none"/>
        <c:tickLblPos val="nextTo"/>
        <c:txPr>
          <a:bodyPr rot="-5400000" vert="horz"/>
          <a:lstStyle/>
          <a:p>
            <a:pPr>
              <a:defRPr/>
            </a:pPr>
            <a:endParaRPr lang="en-US"/>
          </a:p>
        </c:txPr>
        <c:crossAx val="110892928"/>
        <c:crosses val="autoZero"/>
        <c:auto val="1"/>
        <c:lblAlgn val="ctr"/>
        <c:lblOffset val="100"/>
        <c:noMultiLvlLbl val="0"/>
      </c:catAx>
      <c:valAx>
        <c:axId val="110892928"/>
        <c:scaling>
          <c:orientation val="minMax"/>
        </c:scaling>
        <c:delete val="0"/>
        <c:axPos val="l"/>
        <c:majorGridlines>
          <c:spPr>
            <a:ln>
              <a:prstDash val="dashDot"/>
            </a:ln>
          </c:spPr>
        </c:majorGridlines>
        <c:numFmt formatCode="#,##0" sourceLinked="0"/>
        <c:majorTickMark val="out"/>
        <c:minorTickMark val="none"/>
        <c:tickLblPos val="nextTo"/>
        <c:crossAx val="110891392"/>
        <c:crosses val="autoZero"/>
        <c:crossBetween val="between"/>
        <c:dispUnits>
          <c:builtInUnit val="millions"/>
          <c:dispUnitsLbl/>
        </c:dispUnits>
      </c:valAx>
    </c:plotArea>
    <c:legend>
      <c:legendPos val="b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'DS1'!$C$32</c:f>
              <c:strCache>
                <c:ptCount val="1"/>
                <c:pt idx="0">
                  <c:v>DPB Budget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'DS1'!$B$33:$B$39</c:f>
              <c:strCache>
                <c:ptCount val="7"/>
                <c:pt idx="0">
                  <c:v>Commercial</c:v>
                </c:pt>
                <c:pt idx="1">
                  <c:v>Corp Planning</c:v>
                </c:pt>
                <c:pt idx="2">
                  <c:v>Finance</c:v>
                </c:pt>
                <c:pt idx="3">
                  <c:v>PD Office</c:v>
                </c:pt>
                <c:pt idx="4">
                  <c:v>COO Office</c:v>
                </c:pt>
                <c:pt idx="5">
                  <c:v>Corp. Affairs</c:v>
                </c:pt>
                <c:pt idx="6">
                  <c:v>Technical</c:v>
                </c:pt>
              </c:strCache>
            </c:strRef>
          </c:cat>
          <c:val>
            <c:numRef>
              <c:f>'DS1'!$C$33:$C$39</c:f>
              <c:numCache>
                <c:formatCode>General</c:formatCode>
                <c:ptCount val="7"/>
                <c:pt idx="0">
                  <c:v>13</c:v>
                </c:pt>
                <c:pt idx="1">
                  <c:v>11</c:v>
                </c:pt>
                <c:pt idx="2">
                  <c:v>33</c:v>
                </c:pt>
                <c:pt idx="3">
                  <c:v>6</c:v>
                </c:pt>
                <c:pt idx="4">
                  <c:v>15</c:v>
                </c:pt>
                <c:pt idx="5">
                  <c:v>66</c:v>
                </c:pt>
                <c:pt idx="6">
                  <c:v>72</c:v>
                </c:pt>
              </c:numCache>
            </c:numRef>
          </c:val>
        </c:ser>
        <c:ser>
          <c:idx val="1"/>
          <c:order val="1"/>
          <c:tx>
            <c:strRef>
              <c:f>'DS1'!$D$32</c:f>
              <c:strCache>
                <c:ptCount val="1"/>
                <c:pt idx="0">
                  <c:v>Aktual</c:v>
                </c:pt>
              </c:strCache>
            </c:strRef>
          </c:tx>
          <c:invertIfNegative val="0"/>
          <c:dLbls>
            <c:dLbl>
              <c:idx val="1"/>
              <c:layout>
                <c:manualLayout>
                  <c:x val="1.9444444444444445E-2"/>
                  <c:y val="0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layout>
                <c:manualLayout>
                  <c:x val="3.888888888888889E-2"/>
                  <c:y val="9.2592592592592587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'DS1'!$B$33:$B$39</c:f>
              <c:strCache>
                <c:ptCount val="7"/>
                <c:pt idx="0">
                  <c:v>Commercial</c:v>
                </c:pt>
                <c:pt idx="1">
                  <c:v>Corp Planning</c:v>
                </c:pt>
                <c:pt idx="2">
                  <c:v>Finance</c:v>
                </c:pt>
                <c:pt idx="3">
                  <c:v>PD Office</c:v>
                </c:pt>
                <c:pt idx="4">
                  <c:v>COO Office</c:v>
                </c:pt>
                <c:pt idx="5">
                  <c:v>Corp. Affairs</c:v>
                </c:pt>
                <c:pt idx="6">
                  <c:v>Technical</c:v>
                </c:pt>
              </c:strCache>
            </c:strRef>
          </c:cat>
          <c:val>
            <c:numRef>
              <c:f>'DS1'!$D$33:$D$39</c:f>
              <c:numCache>
                <c:formatCode>General</c:formatCode>
                <c:ptCount val="7"/>
                <c:pt idx="0">
                  <c:v>7</c:v>
                </c:pt>
                <c:pt idx="1">
                  <c:v>9</c:v>
                </c:pt>
                <c:pt idx="2">
                  <c:v>22</c:v>
                </c:pt>
                <c:pt idx="3">
                  <c:v>5</c:v>
                </c:pt>
                <c:pt idx="4">
                  <c:v>15</c:v>
                </c:pt>
                <c:pt idx="5">
                  <c:v>48</c:v>
                </c:pt>
                <c:pt idx="6">
                  <c:v>59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12845952"/>
        <c:axId val="112847488"/>
      </c:barChart>
      <c:catAx>
        <c:axId val="112845952"/>
        <c:scaling>
          <c:orientation val="minMax"/>
        </c:scaling>
        <c:delete val="0"/>
        <c:axPos val="b"/>
        <c:majorTickMark val="out"/>
        <c:minorTickMark val="none"/>
        <c:tickLblPos val="nextTo"/>
        <c:crossAx val="112847488"/>
        <c:crosses val="autoZero"/>
        <c:auto val="1"/>
        <c:lblAlgn val="ctr"/>
        <c:lblOffset val="100"/>
        <c:noMultiLvlLbl val="0"/>
      </c:catAx>
      <c:valAx>
        <c:axId val="11284748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12845952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'DS1'!$C$49</c:f>
              <c:strCache>
                <c:ptCount val="1"/>
                <c:pt idx="0">
                  <c:v>Sep 2012</c:v>
                </c:pt>
              </c:strCache>
            </c:strRef>
          </c:tx>
          <c:invertIfNegative val="0"/>
          <c:dLbls>
            <c:dLbl>
              <c:idx val="4"/>
              <c:layout>
                <c:manualLayout>
                  <c:x val="-8.3333333333333332E-3"/>
                  <c:y val="-0.10648148148148148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'DS1'!$B$50:$B$54</c:f>
              <c:strCache>
                <c:ptCount val="5"/>
                <c:pt idx="0">
                  <c:v>Near misses</c:v>
                </c:pt>
                <c:pt idx="1">
                  <c:v>DAFWC</c:v>
                </c:pt>
                <c:pt idx="2">
                  <c:v>Recoverable Injury Freq.</c:v>
                </c:pt>
                <c:pt idx="3">
                  <c:v>Mgt. site visit/month</c:v>
                </c:pt>
                <c:pt idx="4">
                  <c:v>HSE training hours %</c:v>
                </c:pt>
              </c:strCache>
            </c:strRef>
          </c:cat>
          <c:val>
            <c:numRef>
              <c:f>'DS1'!$C$50:$C$54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0.04</c:v>
                </c:pt>
              </c:numCache>
            </c:numRef>
          </c:val>
        </c:ser>
        <c:ser>
          <c:idx val="1"/>
          <c:order val="1"/>
          <c:tx>
            <c:strRef>
              <c:f>'DS1'!$D$49</c:f>
              <c:strCache>
                <c:ptCount val="1"/>
                <c:pt idx="0">
                  <c:v>YTD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'DS1'!$B$50:$B$54</c:f>
              <c:strCache>
                <c:ptCount val="5"/>
                <c:pt idx="0">
                  <c:v>Near misses</c:v>
                </c:pt>
                <c:pt idx="1">
                  <c:v>DAFWC</c:v>
                </c:pt>
                <c:pt idx="2">
                  <c:v>Recoverable Injury Freq.</c:v>
                </c:pt>
                <c:pt idx="3">
                  <c:v>Mgt. site visit/month</c:v>
                </c:pt>
                <c:pt idx="4">
                  <c:v>HSE training hours %</c:v>
                </c:pt>
              </c:strCache>
            </c:strRef>
          </c:cat>
          <c:val>
            <c:numRef>
              <c:f>'DS1'!$D$50:$D$54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64</c:v>
                </c:pt>
                <c:pt idx="4">
                  <c:v>0.32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06119168"/>
        <c:axId val="106120704"/>
      </c:barChart>
      <c:catAx>
        <c:axId val="106119168"/>
        <c:scaling>
          <c:orientation val="minMax"/>
        </c:scaling>
        <c:delete val="0"/>
        <c:axPos val="b"/>
        <c:majorTickMark val="out"/>
        <c:minorTickMark val="none"/>
        <c:tickLblPos val="nextTo"/>
        <c:crossAx val="106120704"/>
        <c:crosses val="autoZero"/>
        <c:auto val="1"/>
        <c:lblAlgn val="ctr"/>
        <c:lblOffset val="100"/>
        <c:noMultiLvlLbl val="0"/>
      </c:catAx>
      <c:valAx>
        <c:axId val="106120704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0611916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'DS1'!$C$65</c:f>
              <c:strCache>
                <c:ptCount val="1"/>
                <c:pt idx="0">
                  <c:v>Sep 2012</c:v>
                </c:pt>
              </c:strCache>
            </c:strRef>
          </c:tx>
          <c:invertIfNegative val="0"/>
          <c:dLbls>
            <c:dLbl>
              <c:idx val="4"/>
              <c:layout>
                <c:manualLayout>
                  <c:x val="-5.5555555555555558E-3"/>
                  <c:y val="-5.5555555555555552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layout>
                <c:manualLayout>
                  <c:x val="0"/>
                  <c:y val="-5.5555555555555552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'DS1'!$B$66:$B$71</c:f>
              <c:strCache>
                <c:ptCount val="6"/>
                <c:pt idx="0">
                  <c:v>Near misses</c:v>
                </c:pt>
                <c:pt idx="1">
                  <c:v>Medical Treatment Case</c:v>
                </c:pt>
                <c:pt idx="2">
                  <c:v>Restricted Work day Case</c:v>
                </c:pt>
                <c:pt idx="3">
                  <c:v>DAFWC</c:v>
                </c:pt>
                <c:pt idx="4">
                  <c:v>Recoverable Injury Freq.</c:v>
                </c:pt>
                <c:pt idx="5">
                  <c:v>HSE training hours %</c:v>
                </c:pt>
              </c:strCache>
            </c:strRef>
          </c:cat>
          <c:val>
            <c:numRef>
              <c:f>'DS1'!$C$66:$C$71</c:f>
              <c:numCache>
                <c:formatCode>General</c:formatCode>
                <c:ptCount val="6"/>
                <c:pt idx="0">
                  <c:v>1</c:v>
                </c:pt>
                <c:pt idx="1">
                  <c:v>0</c:v>
                </c:pt>
                <c:pt idx="2">
                  <c:v>2</c:v>
                </c:pt>
                <c:pt idx="3">
                  <c:v>0</c:v>
                </c:pt>
                <c:pt idx="4">
                  <c:v>0.47</c:v>
                </c:pt>
                <c:pt idx="5">
                  <c:v>2.09</c:v>
                </c:pt>
              </c:numCache>
            </c:numRef>
          </c:val>
        </c:ser>
        <c:ser>
          <c:idx val="1"/>
          <c:order val="1"/>
          <c:tx>
            <c:strRef>
              <c:f>'DS1'!$D$65</c:f>
              <c:strCache>
                <c:ptCount val="1"/>
                <c:pt idx="0">
                  <c:v>YTD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'DS1'!$B$66:$B$71</c:f>
              <c:strCache>
                <c:ptCount val="6"/>
                <c:pt idx="0">
                  <c:v>Near misses</c:v>
                </c:pt>
                <c:pt idx="1">
                  <c:v>Medical Treatment Case</c:v>
                </c:pt>
                <c:pt idx="2">
                  <c:v>Restricted Work day Case</c:v>
                </c:pt>
                <c:pt idx="3">
                  <c:v>DAFWC</c:v>
                </c:pt>
                <c:pt idx="4">
                  <c:v>Recoverable Injury Freq.</c:v>
                </c:pt>
                <c:pt idx="5">
                  <c:v>HSE training hours %</c:v>
                </c:pt>
              </c:strCache>
            </c:strRef>
          </c:cat>
          <c:val>
            <c:numRef>
              <c:f>'DS1'!$D$66:$D$71</c:f>
              <c:numCache>
                <c:formatCode>General</c:formatCode>
                <c:ptCount val="6"/>
                <c:pt idx="0">
                  <c:v>17</c:v>
                </c:pt>
                <c:pt idx="1">
                  <c:v>18</c:v>
                </c:pt>
                <c:pt idx="2">
                  <c:v>5</c:v>
                </c:pt>
                <c:pt idx="3">
                  <c:v>0</c:v>
                </c:pt>
                <c:pt idx="4">
                  <c:v>0.33</c:v>
                </c:pt>
                <c:pt idx="5">
                  <c:v>1.69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06252928"/>
        <c:axId val="106258816"/>
      </c:barChart>
      <c:catAx>
        <c:axId val="106252928"/>
        <c:scaling>
          <c:orientation val="minMax"/>
        </c:scaling>
        <c:delete val="0"/>
        <c:axPos val="b"/>
        <c:majorTickMark val="out"/>
        <c:minorTickMark val="none"/>
        <c:tickLblPos val="nextTo"/>
        <c:crossAx val="106258816"/>
        <c:crosses val="autoZero"/>
        <c:auto val="1"/>
        <c:lblAlgn val="ctr"/>
        <c:lblOffset val="100"/>
        <c:noMultiLvlLbl val="0"/>
      </c:catAx>
      <c:valAx>
        <c:axId val="10625881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0625292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1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'DS1'!$C$83</c:f>
              <c:strCache>
                <c:ptCount val="1"/>
                <c:pt idx="0">
                  <c:v>Sep 2012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'DS1'!$B$84:$B$87</c:f>
              <c:strCache>
                <c:ptCount val="4"/>
                <c:pt idx="0">
                  <c:v>Near misses</c:v>
                </c:pt>
                <c:pt idx="1">
                  <c:v>Medical Treatment Case</c:v>
                </c:pt>
                <c:pt idx="2">
                  <c:v>Restricted Work day Case</c:v>
                </c:pt>
                <c:pt idx="3">
                  <c:v>HSE training hours %</c:v>
                </c:pt>
              </c:strCache>
            </c:strRef>
          </c:cat>
          <c:val>
            <c:numRef>
              <c:f>'DS1'!$C$84:$C$87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0.28000000000000003</c:v>
                </c:pt>
              </c:numCache>
            </c:numRef>
          </c:val>
        </c:ser>
        <c:ser>
          <c:idx val="1"/>
          <c:order val="1"/>
          <c:tx>
            <c:strRef>
              <c:f>'DS1'!$D$83</c:f>
              <c:strCache>
                <c:ptCount val="1"/>
                <c:pt idx="0">
                  <c:v>YTD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'DS1'!$B$84:$B$87</c:f>
              <c:strCache>
                <c:ptCount val="4"/>
                <c:pt idx="0">
                  <c:v>Near misses</c:v>
                </c:pt>
                <c:pt idx="1">
                  <c:v>Medical Treatment Case</c:v>
                </c:pt>
                <c:pt idx="2">
                  <c:v>Restricted Work day Case</c:v>
                </c:pt>
                <c:pt idx="3">
                  <c:v>HSE training hours %</c:v>
                </c:pt>
              </c:strCache>
            </c:strRef>
          </c:cat>
          <c:val>
            <c:numRef>
              <c:f>'DS1'!$D$84:$D$87</c:f>
              <c:numCache>
                <c:formatCode>General</c:formatCode>
                <c:ptCount val="4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0.39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06186240"/>
        <c:axId val="106187776"/>
      </c:barChart>
      <c:catAx>
        <c:axId val="106186240"/>
        <c:scaling>
          <c:orientation val="minMax"/>
        </c:scaling>
        <c:delete val="0"/>
        <c:axPos val="b"/>
        <c:majorTickMark val="out"/>
        <c:minorTickMark val="none"/>
        <c:tickLblPos val="nextTo"/>
        <c:crossAx val="106187776"/>
        <c:crosses val="autoZero"/>
        <c:auto val="1"/>
        <c:lblAlgn val="ctr"/>
        <c:lblOffset val="100"/>
        <c:noMultiLvlLbl val="0"/>
      </c:catAx>
      <c:valAx>
        <c:axId val="10618777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0618624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'NUSANTARA REGAS'!$C$31:$C$32</c:f>
              <c:strCache>
                <c:ptCount val="1"/>
                <c:pt idx="0">
                  <c:v>Jumlah Pekerja September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'NUSANTARA REGAS'!$B$33:$B$37</c:f>
              <c:strCache>
                <c:ptCount val="5"/>
                <c:pt idx="0">
                  <c:v>Pertamina </c:v>
                </c:pt>
                <c:pt idx="1">
                  <c:v>Direct Hire NR (PWTT)</c:v>
                </c:pt>
                <c:pt idx="2">
                  <c:v>PGN</c:v>
                </c:pt>
                <c:pt idx="3">
                  <c:v>Konsultan</c:v>
                </c:pt>
                <c:pt idx="4">
                  <c:v>Outsourching/PWT</c:v>
                </c:pt>
              </c:strCache>
            </c:strRef>
          </c:cat>
          <c:val>
            <c:numRef>
              <c:f>'NUSANTARA REGAS'!$C$33:$C$37</c:f>
              <c:numCache>
                <c:formatCode>General</c:formatCode>
                <c:ptCount val="5"/>
                <c:pt idx="0">
                  <c:v>8</c:v>
                </c:pt>
                <c:pt idx="1">
                  <c:v>23</c:v>
                </c:pt>
                <c:pt idx="2">
                  <c:v>7</c:v>
                </c:pt>
                <c:pt idx="3">
                  <c:v>4</c:v>
                </c:pt>
                <c:pt idx="4">
                  <c:v>50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50730240"/>
        <c:axId val="150731776"/>
      </c:barChart>
      <c:catAx>
        <c:axId val="150730240"/>
        <c:scaling>
          <c:orientation val="minMax"/>
        </c:scaling>
        <c:delete val="0"/>
        <c:axPos val="b"/>
        <c:majorTickMark val="out"/>
        <c:minorTickMark val="none"/>
        <c:tickLblPos val="nextTo"/>
        <c:crossAx val="150731776"/>
        <c:crosses val="autoZero"/>
        <c:auto val="1"/>
        <c:lblAlgn val="ctr"/>
        <c:lblOffset val="100"/>
        <c:noMultiLvlLbl val="0"/>
      </c:catAx>
      <c:valAx>
        <c:axId val="15073177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5073024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PTA!$D$2</c:f>
              <c:strCache>
                <c:ptCount val="1"/>
                <c:pt idx="0">
                  <c:v>Sep 2012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PTA!$C$3:$C$5</c:f>
              <c:strCache>
                <c:ptCount val="3"/>
                <c:pt idx="0">
                  <c:v>LNG Export (M3)</c:v>
                </c:pt>
                <c:pt idx="1">
                  <c:v>Condensate(BBI)</c:v>
                </c:pt>
                <c:pt idx="2">
                  <c:v>Sulfur (MT)</c:v>
                </c:pt>
              </c:strCache>
            </c:strRef>
          </c:cat>
          <c:val>
            <c:numRef>
              <c:f>PTA!$D$3:$D$5</c:f>
              <c:numCache>
                <c:formatCode>_(* #,##0_);_(* \(#,##0\);_(* "-"??_);_(@_)</c:formatCode>
                <c:ptCount val="3"/>
                <c:pt idx="0">
                  <c:v>1643106</c:v>
                </c:pt>
                <c:pt idx="1">
                  <c:v>1070523</c:v>
                </c:pt>
                <c:pt idx="2">
                  <c:v>47248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06535936"/>
        <c:axId val="106431232"/>
      </c:barChart>
      <c:catAx>
        <c:axId val="106535936"/>
        <c:scaling>
          <c:orientation val="minMax"/>
        </c:scaling>
        <c:delete val="0"/>
        <c:axPos val="b"/>
        <c:majorTickMark val="out"/>
        <c:minorTickMark val="none"/>
        <c:tickLblPos val="nextTo"/>
        <c:crossAx val="106431232"/>
        <c:crosses val="autoZero"/>
        <c:auto val="1"/>
        <c:lblAlgn val="ctr"/>
        <c:lblOffset val="100"/>
        <c:noMultiLvlLbl val="0"/>
      </c:catAx>
      <c:valAx>
        <c:axId val="106431232"/>
        <c:scaling>
          <c:orientation val="minMax"/>
        </c:scaling>
        <c:delete val="0"/>
        <c:axPos val="l"/>
        <c:majorGridlines/>
        <c:numFmt formatCode="_(* #,##0_);_(* \(#,##0\);_(* &quot;-&quot;??_);_(@_)" sourceLinked="1"/>
        <c:majorTickMark val="out"/>
        <c:minorTickMark val="none"/>
        <c:tickLblPos val="nextTo"/>
        <c:crossAx val="10653593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PTA!$D$14</c:f>
              <c:strCache>
                <c:ptCount val="1"/>
                <c:pt idx="0">
                  <c:v>September 2012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PTA!$C$15:$C$16</c:f>
              <c:strCache>
                <c:ptCount val="2"/>
                <c:pt idx="0">
                  <c:v>PWTT</c:v>
                </c:pt>
                <c:pt idx="1">
                  <c:v>PWT</c:v>
                </c:pt>
              </c:strCache>
            </c:strRef>
          </c:cat>
          <c:val>
            <c:numRef>
              <c:f>PTA!$D$15:$D$16</c:f>
              <c:numCache>
                <c:formatCode>General</c:formatCode>
                <c:ptCount val="2"/>
                <c:pt idx="0">
                  <c:v>349</c:v>
                </c:pt>
                <c:pt idx="1">
                  <c:v>32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06697472"/>
        <c:axId val="106699008"/>
      </c:barChart>
      <c:catAx>
        <c:axId val="106697472"/>
        <c:scaling>
          <c:orientation val="minMax"/>
        </c:scaling>
        <c:delete val="0"/>
        <c:axPos val="b"/>
        <c:majorTickMark val="out"/>
        <c:minorTickMark val="none"/>
        <c:tickLblPos val="nextTo"/>
        <c:crossAx val="106699008"/>
        <c:crosses val="autoZero"/>
        <c:auto val="1"/>
        <c:lblAlgn val="ctr"/>
        <c:lblOffset val="100"/>
        <c:noMultiLvlLbl val="0"/>
      </c:catAx>
      <c:valAx>
        <c:axId val="10669900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06697472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PTA!$D$31</c:f>
              <c:strCache>
                <c:ptCount val="1"/>
                <c:pt idx="0">
                  <c:v>Usia Pekerja</c:v>
                </c:pt>
              </c:strCache>
            </c:strRef>
          </c:tx>
          <c:spPr>
            <a:solidFill>
              <a:srgbClr val="FFFF00"/>
            </a:solidFill>
          </c:spPr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PTA!$C$32:$C$35</c:f>
              <c:strCache>
                <c:ptCount val="4"/>
                <c:pt idx="0">
                  <c:v>20-30</c:v>
                </c:pt>
                <c:pt idx="1">
                  <c:v>30-40</c:v>
                </c:pt>
                <c:pt idx="2">
                  <c:v>40-50</c:v>
                </c:pt>
                <c:pt idx="3">
                  <c:v>&gt;50</c:v>
                </c:pt>
              </c:strCache>
            </c:strRef>
          </c:cat>
          <c:val>
            <c:numRef>
              <c:f>PTA!$D$32:$D$35</c:f>
              <c:numCache>
                <c:formatCode>General</c:formatCode>
                <c:ptCount val="4"/>
                <c:pt idx="0">
                  <c:v>6</c:v>
                </c:pt>
                <c:pt idx="1">
                  <c:v>5</c:v>
                </c:pt>
                <c:pt idx="2">
                  <c:v>173</c:v>
                </c:pt>
                <c:pt idx="3">
                  <c:v>165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07080320"/>
        <c:axId val="124567936"/>
      </c:barChart>
      <c:catAx>
        <c:axId val="107080320"/>
        <c:scaling>
          <c:orientation val="minMax"/>
        </c:scaling>
        <c:delete val="0"/>
        <c:axPos val="b"/>
        <c:majorTickMark val="out"/>
        <c:minorTickMark val="none"/>
        <c:tickLblPos val="nextTo"/>
        <c:crossAx val="124567936"/>
        <c:crosses val="autoZero"/>
        <c:auto val="1"/>
        <c:lblAlgn val="ctr"/>
        <c:lblOffset val="100"/>
        <c:noMultiLvlLbl val="0"/>
      </c:catAx>
      <c:valAx>
        <c:axId val="124567936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0708032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stacked"/>
        <c:varyColors val="0"/>
        <c:ser>
          <c:idx val="0"/>
          <c:order val="0"/>
          <c:tx>
            <c:strRef>
              <c:f>PTA!$C$40</c:f>
              <c:strCache>
                <c:ptCount val="1"/>
                <c:pt idx="0">
                  <c:v>Thermal Efisiensi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2.7894002789400279E-2"/>
                  <c:y val="-0.27184466019417475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layout>
                <c:manualLayout>
                  <c:x val="1.6736385138406151E-2"/>
                  <c:y val="-0.27122928702786175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PTA!$D$39:$E$39</c:f>
              <c:strCache>
                <c:ptCount val="2"/>
                <c:pt idx="0">
                  <c:v>Sep 2012</c:v>
                </c:pt>
                <c:pt idx="1">
                  <c:v>YTD</c:v>
                </c:pt>
              </c:strCache>
            </c:strRef>
          </c:cat>
          <c:val>
            <c:numRef>
              <c:f>PTA!$D$40:$E$40</c:f>
              <c:numCache>
                <c:formatCode>0.00%</c:formatCode>
                <c:ptCount val="2"/>
                <c:pt idx="0">
                  <c:v>0.6452</c:v>
                </c:pt>
                <c:pt idx="1">
                  <c:v>0.80400000000000005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cylinder"/>
        <c:axId val="106775680"/>
        <c:axId val="106777216"/>
        <c:axId val="0"/>
      </c:bar3DChart>
      <c:catAx>
        <c:axId val="106775680"/>
        <c:scaling>
          <c:orientation val="minMax"/>
        </c:scaling>
        <c:delete val="0"/>
        <c:axPos val="b"/>
        <c:majorTickMark val="out"/>
        <c:minorTickMark val="none"/>
        <c:tickLblPos val="nextTo"/>
        <c:crossAx val="106777216"/>
        <c:crosses val="autoZero"/>
        <c:auto val="1"/>
        <c:lblAlgn val="ctr"/>
        <c:lblOffset val="100"/>
        <c:noMultiLvlLbl val="0"/>
      </c:catAx>
      <c:valAx>
        <c:axId val="106777216"/>
        <c:scaling>
          <c:orientation val="minMax"/>
        </c:scaling>
        <c:delete val="0"/>
        <c:axPos val="l"/>
        <c:majorGridlines/>
        <c:numFmt formatCode="0.00%" sourceLinked="1"/>
        <c:majorTickMark val="out"/>
        <c:minorTickMark val="none"/>
        <c:tickLblPos val="nextTo"/>
        <c:crossAx val="10677568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stacked"/>
        <c:varyColors val="0"/>
        <c:ser>
          <c:idx val="0"/>
          <c:order val="0"/>
          <c:tx>
            <c:strRef>
              <c:f>PTA!$C$52</c:f>
              <c:strCache>
                <c:ptCount val="1"/>
                <c:pt idx="0">
                  <c:v>Availability Factor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0.12222222222222222"/>
                  <c:y val="-0.31018518518518517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layout>
                <c:manualLayout>
                  <c:x val="0.125"/>
                  <c:y val="-0.14814814814814814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PTA!$D$51:$E$51</c:f>
              <c:strCache>
                <c:ptCount val="2"/>
                <c:pt idx="0">
                  <c:v>Sep 2012</c:v>
                </c:pt>
                <c:pt idx="1">
                  <c:v>YTD</c:v>
                </c:pt>
              </c:strCache>
            </c:strRef>
          </c:cat>
          <c:val>
            <c:numRef>
              <c:f>PTA!$D$52:$E$52</c:f>
              <c:numCache>
                <c:formatCode>0.00%</c:formatCode>
                <c:ptCount val="2"/>
                <c:pt idx="0" formatCode="0%">
                  <c:v>1</c:v>
                </c:pt>
                <c:pt idx="1">
                  <c:v>0.999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cylinder"/>
        <c:axId val="2829696"/>
        <c:axId val="2831488"/>
        <c:axId val="0"/>
      </c:bar3DChart>
      <c:catAx>
        <c:axId val="2829696"/>
        <c:scaling>
          <c:orientation val="minMax"/>
        </c:scaling>
        <c:delete val="0"/>
        <c:axPos val="b"/>
        <c:majorTickMark val="out"/>
        <c:minorTickMark val="none"/>
        <c:tickLblPos val="nextTo"/>
        <c:crossAx val="2831488"/>
        <c:crosses val="autoZero"/>
        <c:auto val="1"/>
        <c:lblAlgn val="ctr"/>
        <c:lblOffset val="100"/>
        <c:noMultiLvlLbl val="0"/>
      </c:catAx>
      <c:valAx>
        <c:axId val="2831488"/>
        <c:scaling>
          <c:orientation val="minMax"/>
        </c:scaling>
        <c:delete val="0"/>
        <c:axPos val="l"/>
        <c:majorGridlines/>
        <c:numFmt formatCode="0%" sourceLinked="1"/>
        <c:majorTickMark val="out"/>
        <c:minorTickMark val="none"/>
        <c:tickLblPos val="nextTo"/>
        <c:crossAx val="282969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PTB!$C$98</c:f>
              <c:strCache>
                <c:ptCount val="1"/>
                <c:pt idx="0">
                  <c:v>Penyerahan Gas</c:v>
                </c:pt>
              </c:strCache>
            </c:strRef>
          </c:tx>
          <c:invertIfNegative val="0"/>
          <c:dLbls>
            <c:dLbl>
              <c:idx val="0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0"/>
            <c:showCatName val="0"/>
            <c:showSerName val="0"/>
            <c:showPercent val="0"/>
            <c:showBubbleSize val="0"/>
          </c:dLbls>
          <c:cat>
            <c:strRef>
              <c:f>PTB!$B$99:$B$101</c:f>
              <c:strCache>
                <c:ptCount val="3"/>
                <c:pt idx="0">
                  <c:v>LNG Export (M3)</c:v>
                </c:pt>
                <c:pt idx="1">
                  <c:v>LNG Domestic (M3)</c:v>
                </c:pt>
                <c:pt idx="2">
                  <c:v>LPG (MT)</c:v>
                </c:pt>
              </c:strCache>
            </c:strRef>
          </c:cat>
          <c:val>
            <c:numRef>
              <c:f>PTB!$C$99:$C$101</c:f>
              <c:numCache>
                <c:formatCode>_(* #,##0_);_(* \(#,##0\);_(* "-"??_);_(@_)</c:formatCode>
                <c:ptCount val="3"/>
                <c:pt idx="0">
                  <c:v>18514271</c:v>
                </c:pt>
                <c:pt idx="1">
                  <c:v>999951</c:v>
                </c:pt>
                <c:pt idx="2">
                  <c:v>356938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08906368"/>
        <c:axId val="108907904"/>
      </c:barChart>
      <c:catAx>
        <c:axId val="108906368"/>
        <c:scaling>
          <c:orientation val="minMax"/>
        </c:scaling>
        <c:delete val="0"/>
        <c:axPos val="b"/>
        <c:majorTickMark val="out"/>
        <c:minorTickMark val="none"/>
        <c:tickLblPos val="nextTo"/>
        <c:crossAx val="108907904"/>
        <c:crosses val="autoZero"/>
        <c:auto val="1"/>
        <c:lblAlgn val="ctr"/>
        <c:lblOffset val="100"/>
        <c:noMultiLvlLbl val="0"/>
      </c:catAx>
      <c:valAx>
        <c:axId val="108907904"/>
        <c:scaling>
          <c:orientation val="minMax"/>
        </c:scaling>
        <c:delete val="0"/>
        <c:axPos val="l"/>
        <c:majorGridlines/>
        <c:numFmt formatCode="_(* #,##0_);_(* \(#,##0\);_(* &quot;-&quot;??_);_(@_)" sourceLinked="1"/>
        <c:majorTickMark val="out"/>
        <c:minorTickMark val="none"/>
        <c:tickLblPos val="nextTo"/>
        <c:crossAx val="10890636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PTB!$C$31:$C$32</c:f>
              <c:strCache>
                <c:ptCount val="1"/>
                <c:pt idx="0">
                  <c:v>Jumlah Pekerja September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PTB!$B$33:$B$34</c:f>
              <c:strCache>
                <c:ptCount val="2"/>
                <c:pt idx="0">
                  <c:v>Pertamina </c:v>
                </c:pt>
                <c:pt idx="1">
                  <c:v>Direct Hire NR (PWTT)</c:v>
                </c:pt>
              </c:strCache>
            </c:strRef>
          </c:cat>
          <c:val>
            <c:numRef>
              <c:f>PTB!$C$33:$C$34</c:f>
              <c:numCache>
                <c:formatCode>General</c:formatCode>
                <c:ptCount val="2"/>
                <c:pt idx="0">
                  <c:v>23</c:v>
                </c:pt>
                <c:pt idx="1">
                  <c:v>1070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2822144"/>
        <c:axId val="2823680"/>
      </c:barChart>
      <c:catAx>
        <c:axId val="2822144"/>
        <c:scaling>
          <c:orientation val="minMax"/>
        </c:scaling>
        <c:delete val="0"/>
        <c:axPos val="b"/>
        <c:majorTickMark val="out"/>
        <c:minorTickMark val="none"/>
        <c:tickLblPos val="nextTo"/>
        <c:crossAx val="2823680"/>
        <c:crosses val="autoZero"/>
        <c:auto val="1"/>
        <c:lblAlgn val="ctr"/>
        <c:lblOffset val="100"/>
        <c:noMultiLvlLbl val="0"/>
      </c:catAx>
      <c:valAx>
        <c:axId val="2823680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282214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view3D>
      <c:rotX val="30"/>
      <c:rotY val="0"/>
      <c:rAngAx val="0"/>
      <c:perspective val="30"/>
    </c:view3D>
    <c:floor>
      <c:thickness val="0"/>
    </c:floor>
    <c:sideWall>
      <c:thickness val="0"/>
    </c:sideWall>
    <c:backWall>
      <c:thickness val="0"/>
    </c:backWall>
    <c:plotArea>
      <c:layout/>
      <c:pie3DChart>
        <c:varyColors val="1"/>
        <c:ser>
          <c:idx val="0"/>
          <c:order val="0"/>
          <c:tx>
            <c:strRef>
              <c:f>PTB!$C$83</c:f>
              <c:strCache>
                <c:ptCount val="1"/>
                <c:pt idx="0">
                  <c:v>Pendidikan Pekerja</c:v>
                </c:pt>
              </c:strCache>
            </c:strRef>
          </c:tx>
          <c:dPt>
            <c:idx val="1"/>
            <c:bubble3D val="0"/>
            <c:spPr>
              <a:solidFill>
                <a:srgbClr val="FF0000"/>
              </a:solidFill>
            </c:spPr>
          </c:dPt>
          <c:dPt>
            <c:idx val="2"/>
            <c:bubble3D val="0"/>
            <c:spPr>
              <a:solidFill>
                <a:schemeClr val="tx2">
                  <a:lumMod val="60000"/>
                  <a:lumOff val="40000"/>
                </a:schemeClr>
              </a:solidFill>
            </c:spPr>
          </c:dPt>
          <c:dPt>
            <c:idx val="3"/>
            <c:bubble3D val="0"/>
            <c:spPr>
              <a:solidFill>
                <a:schemeClr val="accent3">
                  <a:lumMod val="50000"/>
                </a:schemeClr>
              </a:solidFill>
            </c:spPr>
          </c:dPt>
          <c:dPt>
            <c:idx val="4"/>
            <c:bubble3D val="0"/>
            <c:spPr>
              <a:solidFill>
                <a:srgbClr val="FFFF00"/>
              </a:solidFill>
            </c:spPr>
          </c:dPt>
          <c:dPt>
            <c:idx val="5"/>
            <c:bubble3D val="0"/>
            <c:spPr>
              <a:solidFill>
                <a:srgbClr val="00B050"/>
              </a:solidFill>
            </c:spPr>
          </c:dPt>
          <c:dLbls>
            <c:dLbl>
              <c:idx val="1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0"/>
            <c:showCatName val="0"/>
            <c:showSerName val="0"/>
            <c:showPercent val="0"/>
            <c:showBubbleSize val="0"/>
          </c:dLbls>
          <c:cat>
            <c:strRef>
              <c:f>PTB!$B$84:$B$89</c:f>
              <c:strCache>
                <c:ptCount val="6"/>
                <c:pt idx="0">
                  <c:v>SD</c:v>
                </c:pt>
                <c:pt idx="1">
                  <c:v>SMP</c:v>
                </c:pt>
                <c:pt idx="2">
                  <c:v>SMA</c:v>
                </c:pt>
                <c:pt idx="3">
                  <c:v>D3</c:v>
                </c:pt>
                <c:pt idx="4">
                  <c:v>S1</c:v>
                </c:pt>
                <c:pt idx="5">
                  <c:v>S2</c:v>
                </c:pt>
              </c:strCache>
            </c:strRef>
          </c:cat>
          <c:val>
            <c:numRef>
              <c:f>PTB!$C$84:$C$89</c:f>
              <c:numCache>
                <c:formatCode>General</c:formatCode>
                <c:ptCount val="6"/>
                <c:pt idx="0">
                  <c:v>3</c:v>
                </c:pt>
                <c:pt idx="1">
                  <c:v>14</c:v>
                </c:pt>
                <c:pt idx="2">
                  <c:v>556</c:v>
                </c:pt>
                <c:pt idx="3">
                  <c:v>274</c:v>
                </c:pt>
                <c:pt idx="4">
                  <c:v>217</c:v>
                </c:pt>
                <c:pt idx="5">
                  <c:v>29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PTB!$C$91</c:f>
              <c:strCache>
                <c:ptCount val="1"/>
                <c:pt idx="0">
                  <c:v>Usia Pekerja</c:v>
                </c:pt>
              </c:strCache>
            </c:strRef>
          </c:tx>
          <c:spPr>
            <a:solidFill>
              <a:srgbClr val="FFFF00"/>
            </a:solidFill>
          </c:spPr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PTB!$B$92:$B$95</c:f>
              <c:strCache>
                <c:ptCount val="4"/>
                <c:pt idx="0">
                  <c:v>20-30</c:v>
                </c:pt>
                <c:pt idx="1">
                  <c:v>30-40</c:v>
                </c:pt>
                <c:pt idx="2">
                  <c:v>40-50</c:v>
                </c:pt>
                <c:pt idx="3">
                  <c:v>&gt;50</c:v>
                </c:pt>
              </c:strCache>
            </c:strRef>
          </c:cat>
          <c:val>
            <c:numRef>
              <c:f>PTB!$C$92:$C$95</c:f>
              <c:numCache>
                <c:formatCode>General</c:formatCode>
                <c:ptCount val="4"/>
                <c:pt idx="0">
                  <c:v>110</c:v>
                </c:pt>
                <c:pt idx="1">
                  <c:v>187</c:v>
                </c:pt>
                <c:pt idx="2">
                  <c:v>432</c:v>
                </c:pt>
                <c:pt idx="3">
                  <c:v>364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08894848"/>
        <c:axId val="112411008"/>
      </c:barChart>
      <c:catAx>
        <c:axId val="108894848"/>
        <c:scaling>
          <c:orientation val="minMax"/>
        </c:scaling>
        <c:delete val="0"/>
        <c:axPos val="b"/>
        <c:majorTickMark val="out"/>
        <c:minorTickMark val="none"/>
        <c:tickLblPos val="nextTo"/>
        <c:crossAx val="112411008"/>
        <c:crosses val="autoZero"/>
        <c:auto val="1"/>
        <c:lblAlgn val="ctr"/>
        <c:lblOffset val="100"/>
        <c:noMultiLvlLbl val="0"/>
      </c:catAx>
      <c:valAx>
        <c:axId val="11241100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0889484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PTB!$B$117</c:f>
              <c:strCache>
                <c:ptCount val="1"/>
                <c:pt idx="0">
                  <c:v>Thermal Efisiensi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0"/>
                  <c:y val="-7.1428571428571425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layout>
                <c:manualLayout>
                  <c:x val="0"/>
                  <c:y val="-5.9523809523809548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PTB!$C$116:$D$116</c:f>
              <c:strCache>
                <c:ptCount val="2"/>
                <c:pt idx="0">
                  <c:v>Sep 2012</c:v>
                </c:pt>
                <c:pt idx="1">
                  <c:v>YTD</c:v>
                </c:pt>
              </c:strCache>
            </c:strRef>
          </c:cat>
          <c:val>
            <c:numRef>
              <c:f>PTB!$C$117:$D$117</c:f>
              <c:numCache>
                <c:formatCode>0.00%</c:formatCode>
                <c:ptCount val="2"/>
                <c:pt idx="0">
                  <c:v>0.88180000000000003</c:v>
                </c:pt>
                <c:pt idx="1">
                  <c:v>0.88339999999999996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cylinder"/>
        <c:axId val="112686208"/>
        <c:axId val="112687744"/>
        <c:axId val="0"/>
      </c:bar3DChart>
      <c:catAx>
        <c:axId val="112686208"/>
        <c:scaling>
          <c:orientation val="minMax"/>
        </c:scaling>
        <c:delete val="0"/>
        <c:axPos val="b"/>
        <c:majorTickMark val="out"/>
        <c:minorTickMark val="none"/>
        <c:tickLblPos val="nextTo"/>
        <c:crossAx val="112687744"/>
        <c:crosses val="autoZero"/>
        <c:auto val="1"/>
        <c:lblAlgn val="ctr"/>
        <c:lblOffset val="100"/>
        <c:noMultiLvlLbl val="0"/>
      </c:catAx>
      <c:valAx>
        <c:axId val="112687744"/>
        <c:scaling>
          <c:orientation val="minMax"/>
        </c:scaling>
        <c:delete val="0"/>
        <c:axPos val="l"/>
        <c:majorGridlines/>
        <c:numFmt formatCode="0.00%" sourceLinked="1"/>
        <c:majorTickMark val="out"/>
        <c:minorTickMark val="none"/>
        <c:tickLblPos val="nextTo"/>
        <c:crossAx val="11268620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view3D>
      <c:rotX val="30"/>
      <c:rotY val="0"/>
      <c:rAngAx val="0"/>
      <c:perspective val="30"/>
    </c:view3D>
    <c:floor>
      <c:thickness val="0"/>
    </c:floor>
    <c:sideWall>
      <c:thickness val="0"/>
    </c:sideWall>
    <c:backWall>
      <c:thickness val="0"/>
    </c:backWall>
    <c:plotArea>
      <c:layout/>
      <c:pie3DChart>
        <c:varyColors val="1"/>
        <c:ser>
          <c:idx val="0"/>
          <c:order val="0"/>
          <c:tx>
            <c:strRef>
              <c:f>'NUSANTARA REGAS'!$C$89</c:f>
              <c:strCache>
                <c:ptCount val="1"/>
                <c:pt idx="0">
                  <c:v>Pendidikan Pekerja</c:v>
                </c:pt>
              </c:strCache>
            </c:strRef>
          </c:tx>
          <c:dPt>
            <c:idx val="1"/>
            <c:bubble3D val="0"/>
            <c:spPr>
              <a:solidFill>
                <a:srgbClr val="FF0000"/>
              </a:solidFill>
            </c:spPr>
          </c:dPt>
          <c:dPt>
            <c:idx val="2"/>
            <c:bubble3D val="0"/>
            <c:spPr>
              <a:solidFill>
                <a:srgbClr val="FFFF00"/>
              </a:solidFill>
            </c:spPr>
          </c:dPt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1"/>
          </c:dLbls>
          <c:cat>
            <c:strRef>
              <c:f>'NUSANTARA REGAS'!$B$90:$B$92</c:f>
              <c:strCache>
                <c:ptCount val="3"/>
                <c:pt idx="0">
                  <c:v>D3</c:v>
                </c:pt>
                <c:pt idx="1">
                  <c:v>S1</c:v>
                </c:pt>
                <c:pt idx="2">
                  <c:v>S2</c:v>
                </c:pt>
              </c:strCache>
            </c:strRef>
          </c:cat>
          <c:val>
            <c:numRef>
              <c:f>'NUSANTARA REGAS'!$C$90:$C$92</c:f>
              <c:numCache>
                <c:formatCode>General</c:formatCode>
                <c:ptCount val="3"/>
                <c:pt idx="0">
                  <c:v>5</c:v>
                </c:pt>
                <c:pt idx="1">
                  <c:v>27</c:v>
                </c:pt>
                <c:pt idx="2">
                  <c:v>10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</c:pie3DChart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3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view3D>
      <c:rotX val="15"/>
      <c:rotY val="20"/>
      <c:rAngAx val="1"/>
    </c:view3D>
    <c:floor>
      <c:thickness val="0"/>
    </c:floor>
    <c:sideWall>
      <c:thickness val="0"/>
    </c:sideWall>
    <c:backWall>
      <c:thickness val="0"/>
    </c:backWall>
    <c:plotArea>
      <c:layout/>
      <c:bar3DChart>
        <c:barDir val="col"/>
        <c:grouping val="clustered"/>
        <c:varyColors val="0"/>
        <c:ser>
          <c:idx val="0"/>
          <c:order val="0"/>
          <c:tx>
            <c:strRef>
              <c:f>PTB!$B$133</c:f>
              <c:strCache>
                <c:ptCount val="1"/>
                <c:pt idx="0">
                  <c:v>Availability Factor</c:v>
                </c:pt>
              </c:strCache>
            </c:strRef>
          </c:tx>
          <c:invertIfNegative val="0"/>
          <c:dLbls>
            <c:dLbl>
              <c:idx val="0"/>
              <c:layout>
                <c:manualLayout>
                  <c:x val="-2.7777777777777779E-3"/>
                  <c:y val="-4.1666666666666664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layout>
                <c:manualLayout>
                  <c:x val="0"/>
                  <c:y val="-5.5555555555555552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PTB!$C$132:$D$132</c:f>
              <c:strCache>
                <c:ptCount val="2"/>
                <c:pt idx="0">
                  <c:v>Sep 2012</c:v>
                </c:pt>
                <c:pt idx="1">
                  <c:v>YTD</c:v>
                </c:pt>
              </c:strCache>
            </c:strRef>
          </c:cat>
          <c:val>
            <c:numRef>
              <c:f>PTB!$C$133:$D$133</c:f>
              <c:numCache>
                <c:formatCode>0.00%</c:formatCode>
                <c:ptCount val="2"/>
                <c:pt idx="0">
                  <c:v>0.99360000000000004</c:v>
                </c:pt>
                <c:pt idx="1">
                  <c:v>0.95760000000000001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cylinder"/>
        <c:axId val="112774528"/>
        <c:axId val="112776320"/>
        <c:axId val="0"/>
      </c:bar3DChart>
      <c:catAx>
        <c:axId val="112774528"/>
        <c:scaling>
          <c:orientation val="minMax"/>
        </c:scaling>
        <c:delete val="0"/>
        <c:axPos val="b"/>
        <c:majorTickMark val="out"/>
        <c:minorTickMark val="none"/>
        <c:tickLblPos val="nextTo"/>
        <c:crossAx val="112776320"/>
        <c:crosses val="autoZero"/>
        <c:auto val="1"/>
        <c:lblAlgn val="ctr"/>
        <c:lblOffset val="100"/>
        <c:noMultiLvlLbl val="0"/>
      </c:catAx>
      <c:valAx>
        <c:axId val="112776320"/>
        <c:scaling>
          <c:orientation val="minMax"/>
        </c:scaling>
        <c:delete val="0"/>
        <c:axPos val="l"/>
        <c:majorGridlines/>
        <c:numFmt formatCode="0.00%" sourceLinked="1"/>
        <c:majorTickMark val="out"/>
        <c:minorTickMark val="none"/>
        <c:tickLblPos val="nextTo"/>
        <c:crossAx val="11277452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'NUSANTARA REGAS'!$C$83</c:f>
              <c:strCache>
                <c:ptCount val="1"/>
                <c:pt idx="0">
                  <c:v>Usia Pekerja</c:v>
                </c:pt>
              </c:strCache>
            </c:strRef>
          </c:tx>
          <c:spPr>
            <a:solidFill>
              <a:srgbClr val="FFFF00"/>
            </a:solidFill>
          </c:spPr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'NUSANTARA REGAS'!$B$84:$B$87</c:f>
              <c:strCache>
                <c:ptCount val="4"/>
                <c:pt idx="0">
                  <c:v>20-30</c:v>
                </c:pt>
                <c:pt idx="1">
                  <c:v>30-40</c:v>
                </c:pt>
                <c:pt idx="2">
                  <c:v>40-50</c:v>
                </c:pt>
                <c:pt idx="3">
                  <c:v>&gt;50</c:v>
                </c:pt>
              </c:strCache>
            </c:strRef>
          </c:cat>
          <c:val>
            <c:numRef>
              <c:f>'NUSANTARA REGAS'!$C$84:$C$87</c:f>
              <c:numCache>
                <c:formatCode>General</c:formatCode>
                <c:ptCount val="4"/>
                <c:pt idx="0">
                  <c:v>11</c:v>
                </c:pt>
                <c:pt idx="1">
                  <c:v>15</c:v>
                </c:pt>
                <c:pt idx="2">
                  <c:v>7</c:v>
                </c:pt>
                <c:pt idx="3">
                  <c:v>9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67595008"/>
        <c:axId val="173220608"/>
      </c:barChart>
      <c:catAx>
        <c:axId val="167595008"/>
        <c:scaling>
          <c:orientation val="minMax"/>
        </c:scaling>
        <c:delete val="0"/>
        <c:axPos val="b"/>
        <c:majorTickMark val="out"/>
        <c:minorTickMark val="none"/>
        <c:tickLblPos val="nextTo"/>
        <c:crossAx val="173220608"/>
        <c:crosses val="autoZero"/>
        <c:auto val="1"/>
        <c:lblAlgn val="ctr"/>
        <c:lblOffset val="100"/>
        <c:noMultiLvlLbl val="0"/>
      </c:catAx>
      <c:valAx>
        <c:axId val="173220608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6759500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'NUSANTARA REGAS'!$C$49</c:f>
              <c:strCache>
                <c:ptCount val="1"/>
                <c:pt idx="0">
                  <c:v>Target</c:v>
                </c:pt>
              </c:strCache>
            </c:strRef>
          </c:tx>
          <c:spPr>
            <a:solidFill>
              <a:srgbClr val="33CC33"/>
            </a:solidFill>
          </c:spPr>
          <c:invertIfNegative val="0"/>
          <c:dLbls>
            <c:txPr>
              <a:bodyPr/>
              <a:lstStyle/>
              <a:p>
                <a:pPr>
                  <a:defRPr b="1">
                    <a:solidFill>
                      <a:srgbClr val="002060"/>
                    </a:solidFill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'NUSANTARA REGAS'!$B$50:$B$54</c:f>
              <c:strCache>
                <c:ptCount val="5"/>
                <c:pt idx="0">
                  <c:v>Near miss</c:v>
                </c:pt>
                <c:pt idx="1">
                  <c:v>Number of Accident</c:v>
                </c:pt>
                <c:pt idx="2">
                  <c:v>Tot.Recover. Incident Rate </c:v>
                </c:pt>
                <c:pt idx="3">
                  <c:v>Mgt. Walkthrough</c:v>
                </c:pt>
                <c:pt idx="4">
                  <c:v>HSE Meeting</c:v>
                </c:pt>
              </c:strCache>
            </c:strRef>
          </c:cat>
          <c:val>
            <c:numRef>
              <c:f>'NUSANTARA REGAS'!$C$50:$C$54</c:f>
              <c:numCache>
                <c:formatCode>General</c:formatCode>
                <c:ptCount val="5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</c:numCache>
            </c:numRef>
          </c:val>
        </c:ser>
        <c:ser>
          <c:idx val="1"/>
          <c:order val="1"/>
          <c:tx>
            <c:strRef>
              <c:f>'NUSANTARA REGAS'!$D$49</c:f>
              <c:strCache>
                <c:ptCount val="1"/>
                <c:pt idx="0">
                  <c:v>YTD (Sept)</c:v>
                </c:pt>
              </c:strCache>
            </c:strRef>
          </c:tx>
          <c:spPr>
            <a:solidFill>
              <a:srgbClr val="FF0000"/>
            </a:solidFill>
          </c:spPr>
          <c:invertIfNegative val="0"/>
          <c:dLbls>
            <c:spPr>
              <a:solidFill>
                <a:sysClr val="window" lastClr="FFFFFF"/>
              </a:solidFill>
            </c:spPr>
            <c:txPr>
              <a:bodyPr/>
              <a:lstStyle/>
              <a:p>
                <a:pPr>
                  <a:defRPr b="1">
                    <a:solidFill>
                      <a:srgbClr val="FF0000"/>
                    </a:solidFill>
                  </a:defRPr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'NUSANTARA REGAS'!$B$50:$B$54</c:f>
              <c:strCache>
                <c:ptCount val="5"/>
                <c:pt idx="0">
                  <c:v>Near miss</c:v>
                </c:pt>
                <c:pt idx="1">
                  <c:v>Number of Accident</c:v>
                </c:pt>
                <c:pt idx="2">
                  <c:v>Tot.Recover. Incident Rate </c:v>
                </c:pt>
                <c:pt idx="3">
                  <c:v>Mgt. Walkthrough</c:v>
                </c:pt>
                <c:pt idx="4">
                  <c:v>HSE Meeting</c:v>
                </c:pt>
              </c:strCache>
            </c:strRef>
          </c:cat>
          <c:val>
            <c:numRef>
              <c:f>'NUSANTARA REGAS'!$D$50:$D$54</c:f>
              <c:numCache>
                <c:formatCode>General</c:formatCode>
                <c:ptCount val="5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73320448"/>
        <c:axId val="173334528"/>
      </c:barChart>
      <c:catAx>
        <c:axId val="173320448"/>
        <c:scaling>
          <c:orientation val="minMax"/>
        </c:scaling>
        <c:delete val="0"/>
        <c:axPos val="b"/>
        <c:majorTickMark val="out"/>
        <c:minorTickMark val="none"/>
        <c:tickLblPos val="nextTo"/>
        <c:crossAx val="173334528"/>
        <c:crosses val="autoZero"/>
        <c:auto val="1"/>
        <c:lblAlgn val="ctr"/>
        <c:lblOffset val="100"/>
        <c:noMultiLvlLbl val="0"/>
      </c:catAx>
      <c:valAx>
        <c:axId val="173334528"/>
        <c:scaling>
          <c:orientation val="minMax"/>
        </c:scaling>
        <c:delete val="0"/>
        <c:axPos val="l"/>
        <c:majorGridlines>
          <c:spPr>
            <a:ln>
              <a:prstDash val="dashDot"/>
            </a:ln>
          </c:spPr>
        </c:majorGridlines>
        <c:numFmt formatCode="General" sourceLinked="1"/>
        <c:majorTickMark val="out"/>
        <c:minorTickMark val="none"/>
        <c:tickLblPos val="nextTo"/>
        <c:crossAx val="173320448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7581398479036275"/>
          <c:y val="3.2391890445091151E-2"/>
          <c:w val="0.80068174170536377"/>
          <c:h val="0.8854967155079640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'NUSANTARA REGAS'!$C$3</c:f>
              <c:strCache>
                <c:ptCount val="1"/>
                <c:pt idx="0">
                  <c:v>RKAP 2012 Sesuai RUPS</c:v>
                </c:pt>
              </c:strCache>
            </c:strRef>
          </c:tx>
          <c:spPr>
            <a:solidFill>
              <a:srgbClr val="33CC33"/>
            </a:solidFill>
          </c:spPr>
          <c:invertIfNegative val="0"/>
          <c:cat>
            <c:strRef>
              <c:f>'NUSANTARA REGAS'!$B$4:$B$12</c:f>
              <c:strCache>
                <c:ptCount val="9"/>
                <c:pt idx="0">
                  <c:v>Pendapatan Usaha</c:v>
                </c:pt>
                <c:pt idx="1">
                  <c:v>Harga Pokok Penjualan</c:v>
                </c:pt>
                <c:pt idx="2">
                  <c:v>Laba (Rugi) kotor</c:v>
                </c:pt>
                <c:pt idx="3">
                  <c:v>Beban Usaha</c:v>
                </c:pt>
                <c:pt idx="4">
                  <c:v>laba (Rugi) usaha</c:v>
                </c:pt>
                <c:pt idx="5">
                  <c:v>Pendapatan Lain-Lain</c:v>
                </c:pt>
                <c:pt idx="6">
                  <c:v>Laba (Rugi) sebelum Pajak</c:v>
                </c:pt>
                <c:pt idx="7">
                  <c:v>Pajak Penghasilan Badan</c:v>
                </c:pt>
                <c:pt idx="8">
                  <c:v>Laba (Rugi) Setelah Pajak</c:v>
                </c:pt>
              </c:strCache>
            </c:strRef>
          </c:cat>
          <c:val>
            <c:numRef>
              <c:f>'NUSANTARA REGAS'!$C$4:$C$12</c:f>
              <c:numCache>
                <c:formatCode>_(* #,##0_);_(* \(#,##0\);_(* "-"??_);_(@_)</c:formatCode>
                <c:ptCount val="9"/>
                <c:pt idx="0">
                  <c:v>899893000</c:v>
                </c:pt>
                <c:pt idx="1">
                  <c:v>-838270000</c:v>
                </c:pt>
                <c:pt idx="2">
                  <c:v>61623000</c:v>
                </c:pt>
                <c:pt idx="3">
                  <c:v>17531000</c:v>
                </c:pt>
                <c:pt idx="4">
                  <c:v>44092000</c:v>
                </c:pt>
                <c:pt idx="5">
                  <c:v>736000</c:v>
                </c:pt>
                <c:pt idx="6">
                  <c:v>44829000</c:v>
                </c:pt>
                <c:pt idx="7">
                  <c:v>-11023000</c:v>
                </c:pt>
                <c:pt idx="8">
                  <c:v>33806000</c:v>
                </c:pt>
              </c:numCache>
            </c:numRef>
          </c:val>
        </c:ser>
        <c:ser>
          <c:idx val="1"/>
          <c:order val="1"/>
          <c:tx>
            <c:strRef>
              <c:f>'NUSANTARA REGAS'!$D$3</c:f>
              <c:strCache>
                <c:ptCount val="1"/>
                <c:pt idx="0">
                  <c:v>Realisasi September 2012</c:v>
                </c:pt>
              </c:strCache>
            </c:strRef>
          </c:tx>
          <c:spPr>
            <a:solidFill>
              <a:srgbClr val="FF0000"/>
            </a:solidFill>
          </c:spPr>
          <c:invertIfNegative val="0"/>
          <c:dLbls>
            <c:dLbl>
              <c:idx val="1"/>
              <c:layout>
                <c:manualLayout>
                  <c:x val="-7.5709779179810713E-2"/>
                  <c:y val="-0.10218939785811446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layout>
                <c:manualLayout>
                  <c:x val="-4.2060988433227798E-3"/>
                  <c:y val="-0.1824817518248175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layout>
                <c:manualLayout>
                  <c:x val="-3.1545741324921134E-2"/>
                  <c:y val="-0.2335766423357665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6"/>
              <c:layout>
                <c:manualLayout>
                  <c:x val="-3.7854889589905363E-2"/>
                  <c:y val="-0.2019464720194647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8"/>
              <c:layout>
                <c:manualLayout>
                  <c:x val="0"/>
                  <c:y val="-0.1581506599996168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'NUSANTARA REGAS'!$B$4:$B$12</c:f>
              <c:strCache>
                <c:ptCount val="9"/>
                <c:pt idx="0">
                  <c:v>Pendapatan Usaha</c:v>
                </c:pt>
                <c:pt idx="1">
                  <c:v>Harga Pokok Penjualan</c:v>
                </c:pt>
                <c:pt idx="2">
                  <c:v>Laba (Rugi) kotor</c:v>
                </c:pt>
                <c:pt idx="3">
                  <c:v>Beban Usaha</c:v>
                </c:pt>
                <c:pt idx="4">
                  <c:v>laba (Rugi) usaha</c:v>
                </c:pt>
                <c:pt idx="5">
                  <c:v>Pendapatan Lain-Lain</c:v>
                </c:pt>
                <c:pt idx="6">
                  <c:v>Laba (Rugi) sebelum Pajak</c:v>
                </c:pt>
                <c:pt idx="7">
                  <c:v>Pajak Penghasilan Badan</c:v>
                </c:pt>
                <c:pt idx="8">
                  <c:v>Laba (Rugi) Setelah Pajak</c:v>
                </c:pt>
              </c:strCache>
            </c:strRef>
          </c:cat>
          <c:val>
            <c:numRef>
              <c:f>'NUSANTARA REGAS'!$D$4:$D$12</c:f>
              <c:numCache>
                <c:formatCode>_(* #,##0.00_);_(* \(#,##0.00\);_(* "-"??_);_(@_)</c:formatCode>
                <c:ptCount val="9"/>
                <c:pt idx="0">
                  <c:v>293065233.55000001</c:v>
                </c:pt>
                <c:pt idx="1">
                  <c:v>-309845794.68000001</c:v>
                </c:pt>
                <c:pt idx="2">
                  <c:v>-16780561.129999995</c:v>
                </c:pt>
                <c:pt idx="3">
                  <c:v>5552538.8300000001</c:v>
                </c:pt>
                <c:pt idx="4">
                  <c:v>-20980478.010000002</c:v>
                </c:pt>
                <c:pt idx="5">
                  <c:v>4696869.41</c:v>
                </c:pt>
                <c:pt idx="6">
                  <c:v>-16283608.600000001</c:v>
                </c:pt>
                <c:pt idx="7">
                  <c:v>5662425.1200000001</c:v>
                </c:pt>
                <c:pt idx="8">
                  <c:v>-10621183.48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74629632"/>
        <c:axId val="174631168"/>
      </c:barChart>
      <c:catAx>
        <c:axId val="174629632"/>
        <c:scaling>
          <c:orientation val="minMax"/>
        </c:scaling>
        <c:delete val="0"/>
        <c:axPos val="b"/>
        <c:majorTickMark val="out"/>
        <c:minorTickMark val="none"/>
        <c:tickLblPos val="nextTo"/>
        <c:crossAx val="174631168"/>
        <c:crosses val="autoZero"/>
        <c:auto val="1"/>
        <c:lblAlgn val="ctr"/>
        <c:lblOffset val="100"/>
        <c:noMultiLvlLbl val="0"/>
      </c:catAx>
      <c:valAx>
        <c:axId val="174631168"/>
        <c:scaling>
          <c:orientation val="minMax"/>
        </c:scaling>
        <c:delete val="0"/>
        <c:axPos val="l"/>
        <c:majorGridlines/>
        <c:numFmt formatCode="_(* #,##0_);_(* \(#,##0\);_(* &quot;-&quot;??_);_(@_)" sourceLinked="1"/>
        <c:majorTickMark val="out"/>
        <c:minorTickMark val="none"/>
        <c:tickLblPos val="nextTo"/>
        <c:crossAx val="174629632"/>
        <c:crosses val="autoZero"/>
        <c:crossBetween val="between"/>
      </c:valAx>
    </c:plotArea>
    <c:legend>
      <c:legendPos val="b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PERTAGAS!$B$113:$C$113</c:f>
              <c:strCache>
                <c:ptCount val="1"/>
                <c:pt idx="0">
                  <c:v>Transportasi Gas  MMSCFD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PERTAGAS!$D$112:$E$112</c:f>
              <c:strCache>
                <c:ptCount val="2"/>
                <c:pt idx="0">
                  <c:v>RKAP 2012</c:v>
                </c:pt>
                <c:pt idx="1">
                  <c:v>YTD SEP 2012</c:v>
                </c:pt>
              </c:strCache>
            </c:strRef>
          </c:cat>
          <c:val>
            <c:numRef>
              <c:f>PERTAGAS!$D$113:$E$113</c:f>
              <c:numCache>
                <c:formatCode>_(* #,##0_);_(* \(#,##0\);_(* "-"??_);_(@_)</c:formatCode>
                <c:ptCount val="2"/>
                <c:pt idx="0">
                  <c:v>1455</c:v>
                </c:pt>
                <c:pt idx="1">
                  <c:v>1328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73287680"/>
        <c:axId val="175001600"/>
      </c:barChart>
      <c:catAx>
        <c:axId val="173287680"/>
        <c:scaling>
          <c:orientation val="minMax"/>
        </c:scaling>
        <c:delete val="0"/>
        <c:axPos val="b"/>
        <c:majorTickMark val="out"/>
        <c:minorTickMark val="none"/>
        <c:tickLblPos val="nextTo"/>
        <c:crossAx val="175001600"/>
        <c:crosses val="autoZero"/>
        <c:auto val="1"/>
        <c:lblAlgn val="ctr"/>
        <c:lblOffset val="100"/>
        <c:noMultiLvlLbl val="0"/>
      </c:catAx>
      <c:valAx>
        <c:axId val="175001600"/>
        <c:scaling>
          <c:orientation val="minMax"/>
        </c:scaling>
        <c:delete val="0"/>
        <c:axPos val="l"/>
        <c:majorGridlines/>
        <c:numFmt formatCode="_(* #,##0_);_(* \(#,##0\);_(* &quot;-&quot;??_);_(@_)" sourceLinked="1"/>
        <c:majorTickMark val="out"/>
        <c:minorTickMark val="none"/>
        <c:tickLblPos val="nextTo"/>
        <c:crossAx val="17328768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5"/>
    </mc:Choice>
    <mc:Fallback>
      <c:style val="5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PERTAGAS!$B$117:$C$117</c:f>
              <c:strCache>
                <c:ptCount val="1"/>
                <c:pt idx="0">
                  <c:v>Transportasi Minyak (Nett) BOPD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PERTAGAS!$D$116:$E$116</c:f>
              <c:strCache>
                <c:ptCount val="2"/>
                <c:pt idx="0">
                  <c:v>RKAP 2012</c:v>
                </c:pt>
                <c:pt idx="1">
                  <c:v>YTD SEP 2012</c:v>
                </c:pt>
              </c:strCache>
            </c:strRef>
          </c:cat>
          <c:val>
            <c:numRef>
              <c:f>PERTAGAS!$D$117:$E$117</c:f>
              <c:numCache>
                <c:formatCode>_(* #,##0_);_(* \(#,##0\);_(* "-"??_);_(@_)</c:formatCode>
                <c:ptCount val="2"/>
                <c:pt idx="0">
                  <c:v>10274</c:v>
                </c:pt>
                <c:pt idx="1">
                  <c:v>10676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75313280"/>
        <c:axId val="175314816"/>
      </c:barChart>
      <c:catAx>
        <c:axId val="175313280"/>
        <c:scaling>
          <c:orientation val="minMax"/>
        </c:scaling>
        <c:delete val="0"/>
        <c:axPos val="b"/>
        <c:majorTickMark val="out"/>
        <c:minorTickMark val="none"/>
        <c:tickLblPos val="nextTo"/>
        <c:crossAx val="175314816"/>
        <c:crosses val="autoZero"/>
        <c:auto val="1"/>
        <c:lblAlgn val="ctr"/>
        <c:lblOffset val="100"/>
        <c:noMultiLvlLbl val="0"/>
      </c:catAx>
      <c:valAx>
        <c:axId val="175314816"/>
        <c:scaling>
          <c:orientation val="minMax"/>
        </c:scaling>
        <c:delete val="0"/>
        <c:axPos val="l"/>
        <c:majorGridlines/>
        <c:numFmt formatCode="_(* #,##0_);_(* \(#,##0\);_(* &quot;-&quot;??_);_(@_)" sourceLinked="1"/>
        <c:majorTickMark val="out"/>
        <c:minorTickMark val="none"/>
        <c:tickLblPos val="nextTo"/>
        <c:crossAx val="175313280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PERTAGAS!$B$129:$C$129</c:f>
              <c:strCache>
                <c:ptCount val="1"/>
                <c:pt idx="0">
                  <c:v>Niaga Gas MMBTU</c:v>
                </c:pt>
              </c:strCache>
            </c:strRef>
          </c:tx>
          <c:invertIfNegative val="0"/>
          <c:dLbls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PERTAGAS!$D$128:$E$128</c:f>
              <c:strCache>
                <c:ptCount val="2"/>
                <c:pt idx="0">
                  <c:v>RKAP 2012</c:v>
                </c:pt>
                <c:pt idx="1">
                  <c:v>YTD SEP 2012</c:v>
                </c:pt>
              </c:strCache>
            </c:strRef>
          </c:cat>
          <c:val>
            <c:numRef>
              <c:f>PERTAGAS!$D$129:$E$129</c:f>
              <c:numCache>
                <c:formatCode>_(* #,##0_);_(* \(#,##0\);_(* "-"??_);_(@_)</c:formatCode>
                <c:ptCount val="2"/>
                <c:pt idx="0">
                  <c:v>21043350</c:v>
                </c:pt>
                <c:pt idx="1">
                  <c:v>14107486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75438464"/>
        <c:axId val="175477120"/>
      </c:barChart>
      <c:catAx>
        <c:axId val="175438464"/>
        <c:scaling>
          <c:orientation val="minMax"/>
        </c:scaling>
        <c:delete val="0"/>
        <c:axPos val="b"/>
        <c:majorTickMark val="out"/>
        <c:minorTickMark val="none"/>
        <c:tickLblPos val="nextTo"/>
        <c:crossAx val="175477120"/>
        <c:crosses val="autoZero"/>
        <c:auto val="1"/>
        <c:lblAlgn val="ctr"/>
        <c:lblOffset val="100"/>
        <c:noMultiLvlLbl val="0"/>
      </c:catAx>
      <c:valAx>
        <c:axId val="175477120"/>
        <c:scaling>
          <c:orientation val="minMax"/>
        </c:scaling>
        <c:delete val="0"/>
        <c:axPos val="l"/>
        <c:majorGridlines/>
        <c:numFmt formatCode="_(* #,##0_);_(* \(#,##0\);_(* &quot;-&quot;??_);_(@_)" sourceLinked="1"/>
        <c:majorTickMark val="out"/>
        <c:minorTickMark val="none"/>
        <c:tickLblPos val="nextTo"/>
        <c:crossAx val="175438464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2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4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5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6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word/theme/themeOverride7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1F497D"/>
    </a:dk2>
    <a:lt2>
      <a:srgbClr val="EEECE1"/>
    </a:lt2>
    <a:accent1>
      <a:srgbClr val="4F81BD"/>
    </a:accent1>
    <a:accent2>
      <a:srgbClr val="C0504D"/>
    </a:accent2>
    <a:accent3>
      <a:srgbClr val="9BBB59"/>
    </a:accent3>
    <a:accent4>
      <a:srgbClr val="8064A2"/>
    </a:accent4>
    <a:accent5>
      <a:srgbClr val="4BACC6"/>
    </a:accent5>
    <a:accent6>
      <a:srgbClr val="F79646"/>
    </a:accent6>
    <a:hlink>
      <a:srgbClr val="0000FF"/>
    </a:hlink>
    <a:folHlink>
      <a:srgbClr val="800080"/>
    </a:folHlink>
  </a:clrScheme>
  <a:fontScheme name="Office">
    <a:majorFont>
      <a:latin typeface="Cambria"/>
      <a:ea typeface=""/>
      <a:cs typeface=""/>
      <a:font script="Jpan" typeface="ＭＳ ゴシック"/>
      <a:font script="Hang" typeface="맑은 고딕"/>
      <a:font script="Hans" typeface="宋体"/>
      <a:font script="Hant" typeface="新細明體"/>
      <a:font script="Arab" typeface="Times New Roman"/>
      <a:font script="Hebr" typeface="Times New Roman"/>
      <a:font script="Thai" typeface="Angsana New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</a:majorFont>
    <a:minorFont>
      <a:latin typeface="Calibri"/>
      <a:ea typeface=""/>
      <a:cs typeface=""/>
      <a:font script="Jpan" typeface="ＭＳ 明朝"/>
      <a:font script="Hang" typeface="맑은 고딕"/>
      <a:font script="Hans" typeface="宋体"/>
      <a:font script="Hant" typeface="新細明體"/>
      <a:font script="Arab" typeface="Arial"/>
      <a:font script="Hebr" typeface="Arial"/>
      <a:font script="Thai" typeface="Cordia New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tint val="50000"/>
              <a:satMod val="300000"/>
            </a:schemeClr>
          </a:gs>
          <a:gs pos="35000">
            <a:schemeClr val="phClr">
              <a:tint val="37000"/>
              <a:satMod val="300000"/>
            </a:schemeClr>
          </a:gs>
          <a:gs pos="100000">
            <a:schemeClr val="phClr">
              <a:tint val="15000"/>
              <a:satMod val="350000"/>
            </a:schemeClr>
          </a:gs>
        </a:gsLst>
        <a:lin ang="16200000" scaled="1"/>
      </a:gradFill>
      <a:gradFill rotWithShape="1">
        <a:gsLst>
          <a:gs pos="0">
            <a:schemeClr val="phClr">
              <a:shade val="51000"/>
              <a:satMod val="130000"/>
            </a:schemeClr>
          </a:gs>
          <a:gs pos="80000">
            <a:schemeClr val="phClr">
              <a:shade val="93000"/>
              <a:satMod val="130000"/>
            </a:schemeClr>
          </a:gs>
          <a:gs pos="100000">
            <a:schemeClr val="phClr">
              <a:shade val="94000"/>
              <a:satMod val="135000"/>
            </a:schemeClr>
          </a:gs>
        </a:gsLst>
        <a:lin ang="16200000" scaled="0"/>
      </a:gradFill>
    </a:fillStyleLst>
    <a:lnStyleLst>
      <a:ln w="9525" cap="flat" cmpd="sng" algn="ctr">
        <a:solidFill>
          <a:schemeClr val="phClr">
            <a:shade val="95000"/>
            <a:satMod val="105000"/>
          </a:schemeClr>
        </a:solidFill>
        <a:prstDash val="solid"/>
      </a:ln>
      <a:ln w="25400" cap="flat" cmpd="sng" algn="ctr">
        <a:solidFill>
          <a:schemeClr val="phClr"/>
        </a:solidFill>
        <a:prstDash val="solid"/>
      </a:ln>
      <a:ln w="38100" cap="flat" cmpd="sng" algn="ctr">
        <a:solidFill>
          <a:schemeClr val="phClr"/>
        </a:solidFill>
        <a:prstDash val="solid"/>
      </a:ln>
    </a:lnStyleLst>
    <a:effectStyleLst>
      <a:effectStyle>
        <a:effectLst>
          <a:outerShdw blurRad="40000" dist="20000" dir="5400000" rotWithShape="0">
            <a:srgbClr val="000000">
              <a:alpha val="38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</a:effectStyle>
      <a:effectStyle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>
            <a:rot lat="0" lon="0" rev="0"/>
          </a:camera>
          <a:lightRig rig="threePt" dir="t">
            <a:rot lat="0" lon="0" rev="1200000"/>
          </a:lightRig>
        </a:scene3d>
        <a:sp3d>
          <a:bevelT w="63500" h="25400"/>
        </a:sp3d>
      </a:effectStyle>
    </a:effectStyleLst>
    <a:bgFillStyleLst>
      <a:solidFill>
        <a:schemeClr val="phClr"/>
      </a:solidFill>
      <a:gradFill rotWithShape="1">
        <a:gsLst>
          <a:gs pos="0">
            <a:schemeClr val="phClr">
              <a:tint val="40000"/>
              <a:satMod val="350000"/>
            </a:schemeClr>
          </a:gs>
          <a:gs pos="40000">
            <a:schemeClr val="phClr">
              <a:tint val="45000"/>
              <a:shade val="99000"/>
              <a:satMod val="350000"/>
            </a:schemeClr>
          </a:gs>
          <a:gs pos="100000">
            <a:schemeClr val="phClr">
              <a:shade val="20000"/>
              <a:satMod val="255000"/>
            </a:schemeClr>
          </a:gs>
        </a:gsLst>
        <a:path path="circle">
          <a:fillToRect l="50000" t="-80000" r="50000" b="180000"/>
        </a:path>
      </a:gradFill>
      <a:gradFill rotWithShape="1">
        <a:gsLst>
          <a:gs pos="0">
            <a:schemeClr val="phClr">
              <a:tint val="80000"/>
              <a:satMod val="300000"/>
            </a:schemeClr>
          </a:gs>
          <a:gs pos="100000">
            <a:schemeClr val="phClr">
              <a:shade val="30000"/>
              <a:satMod val="200000"/>
            </a:schemeClr>
          </a:gs>
        </a:gsLst>
        <a:path path="circle">
          <a:fillToRect l="50000" t="50000" r="50000" b="50000"/>
        </a:path>
      </a:gradFill>
    </a:bgFillStyleLst>
  </a:fmtScheme>
</a:themeOverrid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SUBSIDIARY MANAGEMENT               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974</TotalTime>
  <Pages>17</Pages>
  <Words>1667</Words>
  <Characters>9508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LAPORAN BULAN SEPTEMBER 2012</vt:lpstr>
    </vt:vector>
  </TitlesOfParts>
  <Company/>
  <LinksUpToDate>false</LinksUpToDate>
  <CharactersWithSpaces>11153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LAPORAN BULAN SEPTEMBER 2012</dc:title>
  <dc:creator>LAPORAN BULAN SEPTEMBER 2012</dc:creator>
  <cp:lastModifiedBy>Yanne Christina</cp:lastModifiedBy>
  <cp:revision>31</cp:revision>
  <cp:lastPrinted>2012-11-30T06:26:00Z</cp:lastPrinted>
  <dcterms:created xsi:type="dcterms:W3CDTF">2012-11-12T02:40:00Z</dcterms:created>
  <dcterms:modified xsi:type="dcterms:W3CDTF">2012-12-04T01:34:00Z</dcterms:modified>
</cp:coreProperties>
</file>