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0AD" w:rsidRDefault="00627F67">
      <w:pPr>
        <w:rPr>
          <w:b/>
          <w:i/>
          <w:sz w:val="144"/>
          <w:szCs w:val="48"/>
          <w:u w:val="single"/>
        </w:rPr>
      </w:pPr>
      <w:r>
        <w:rPr>
          <w:b/>
          <w:i/>
          <w:sz w:val="144"/>
          <w:szCs w:val="48"/>
          <w:u w:val="single"/>
        </w:rPr>
        <w:t>Practical-2</w:t>
      </w:r>
      <w:r w:rsidRPr="00627F67">
        <w:rPr>
          <w:b/>
          <w:i/>
          <w:sz w:val="144"/>
          <w:szCs w:val="48"/>
          <w:u w:val="single"/>
        </w:rPr>
        <w:sym w:font="Wingdings" w:char="F04A"/>
      </w:r>
    </w:p>
    <w:p w:rsidR="00627F67" w:rsidRDefault="00627F67">
      <w:pPr>
        <w:rPr>
          <w:b/>
          <w:sz w:val="72"/>
          <w:szCs w:val="48"/>
        </w:rPr>
      </w:pPr>
      <w:r w:rsidRPr="00627F67">
        <w:rPr>
          <w:b/>
          <w:sz w:val="72"/>
          <w:szCs w:val="48"/>
        </w:rPr>
        <w:t>Area and Perimeter:</w:t>
      </w:r>
    </w:p>
    <w:p w:rsidR="00627F67" w:rsidRPr="00627F67" w:rsidRDefault="00627F67">
      <w:pPr>
        <w:rPr>
          <w:b/>
          <w:sz w:val="52"/>
          <w:szCs w:val="48"/>
        </w:rPr>
      </w:pPr>
      <w:r>
        <w:rPr>
          <w:b/>
          <w:sz w:val="52"/>
          <w:szCs w:val="48"/>
        </w:rPr>
        <w:t xml:space="preserve">Only </w:t>
      </w:r>
      <w:proofErr w:type="spellStart"/>
      <w:r>
        <w:rPr>
          <w:b/>
          <w:sz w:val="52"/>
          <w:szCs w:val="48"/>
        </w:rPr>
        <w:t>Printf</w:t>
      </w:r>
      <w:proofErr w:type="spellEnd"/>
      <w:r>
        <w:rPr>
          <w:b/>
          <w:sz w:val="52"/>
          <w:szCs w:val="48"/>
        </w:rPr>
        <w:t>:</w:t>
      </w:r>
    </w:p>
    <w:p w:rsidR="00627F67" w:rsidRDefault="00627F67">
      <w:pPr>
        <w:rPr>
          <w:b/>
          <w:sz w:val="52"/>
          <w:szCs w:val="48"/>
        </w:rPr>
      </w:pPr>
    </w:p>
    <w:p w:rsidR="00627F67" w:rsidRDefault="00627F67">
      <w:pPr>
        <w:rPr>
          <w:b/>
          <w:sz w:val="52"/>
          <w:szCs w:val="48"/>
        </w:rPr>
      </w:pPr>
      <w:r w:rsidRPr="00627F67">
        <w:rPr>
          <w:b/>
          <w:noProof/>
          <w:sz w:val="52"/>
          <w:szCs w:val="48"/>
          <w:lang w:eastAsia="en-IN"/>
        </w:rPr>
        <w:drawing>
          <wp:inline distT="0" distB="0" distL="0" distR="0">
            <wp:extent cx="5731510" cy="2805561"/>
            <wp:effectExtent l="0" t="0" r="2540" b="0"/>
            <wp:docPr id="1" name="Picture 1" descr="C:\Dev Bhatia\Dev Bhatia\are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v Bhatia\Dev Bhatia\area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F67" w:rsidRDefault="00627F67">
      <w:pPr>
        <w:rPr>
          <w:b/>
          <w:sz w:val="52"/>
          <w:szCs w:val="48"/>
        </w:rPr>
      </w:pPr>
      <w:r>
        <w:rPr>
          <w:b/>
          <w:noProof/>
          <w:sz w:val="52"/>
          <w:szCs w:val="48"/>
          <w:lang w:eastAsia="en-IN"/>
        </w:rPr>
        <w:drawing>
          <wp:inline distT="0" distB="0" distL="0" distR="0" wp14:anchorId="38386635">
            <wp:extent cx="5730875" cy="1694815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694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27F67" w:rsidRDefault="00627F67">
      <w:pPr>
        <w:rPr>
          <w:b/>
          <w:sz w:val="52"/>
          <w:szCs w:val="48"/>
        </w:rPr>
      </w:pPr>
    </w:p>
    <w:p w:rsidR="00627F67" w:rsidRDefault="00627F67">
      <w:pPr>
        <w:rPr>
          <w:b/>
          <w:sz w:val="52"/>
          <w:szCs w:val="48"/>
        </w:rPr>
      </w:pPr>
    </w:p>
    <w:p w:rsidR="00627F67" w:rsidRDefault="00627F67">
      <w:pPr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 xml:space="preserve">With </w:t>
      </w:r>
      <w:proofErr w:type="spellStart"/>
      <w:r>
        <w:rPr>
          <w:b/>
          <w:sz w:val="72"/>
          <w:szCs w:val="72"/>
        </w:rPr>
        <w:t>Scanf</w:t>
      </w:r>
      <w:proofErr w:type="spellEnd"/>
      <w:r>
        <w:rPr>
          <w:b/>
          <w:sz w:val="72"/>
          <w:szCs w:val="72"/>
        </w:rPr>
        <w:t>:</w:t>
      </w:r>
    </w:p>
    <w:p w:rsidR="00627F67" w:rsidRDefault="00627F67">
      <w:pPr>
        <w:rPr>
          <w:b/>
          <w:sz w:val="52"/>
          <w:szCs w:val="72"/>
        </w:rPr>
      </w:pPr>
      <w:r w:rsidRPr="00627F67">
        <w:rPr>
          <w:b/>
          <w:noProof/>
          <w:sz w:val="52"/>
          <w:szCs w:val="72"/>
          <w:lang w:eastAsia="en-IN"/>
        </w:rPr>
        <w:drawing>
          <wp:inline distT="0" distB="0" distL="0" distR="0">
            <wp:extent cx="5731510" cy="2326319"/>
            <wp:effectExtent l="0" t="0" r="2540" b="0"/>
            <wp:docPr id="4" name="Picture 4" descr="C:\Dev Bhatia\Dev Bhatia\are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ev Bhatia\Dev Bhatia\area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F67" w:rsidRPr="00627F67" w:rsidRDefault="00627F67">
      <w:pPr>
        <w:rPr>
          <w:b/>
          <w:sz w:val="52"/>
          <w:szCs w:val="72"/>
        </w:rPr>
      </w:pPr>
    </w:p>
    <w:p w:rsidR="00627F67" w:rsidRDefault="00627F67">
      <w:pPr>
        <w:rPr>
          <w:b/>
          <w:sz w:val="52"/>
          <w:szCs w:val="48"/>
        </w:rPr>
      </w:pPr>
      <w:r w:rsidRPr="00627F67">
        <w:rPr>
          <w:b/>
          <w:noProof/>
          <w:sz w:val="52"/>
          <w:szCs w:val="48"/>
          <w:lang w:eastAsia="en-IN"/>
        </w:rPr>
        <w:drawing>
          <wp:inline distT="0" distB="0" distL="0" distR="0">
            <wp:extent cx="5731510" cy="2158038"/>
            <wp:effectExtent l="0" t="0" r="2540" b="0"/>
            <wp:docPr id="5" name="Picture 5" descr="C:\Dev Bhatia\Dev Bhatia\are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ev Bhatia\Dev Bhatia\area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7F67" w:rsidRPr="00627F67" w:rsidRDefault="00627F67">
      <w:pPr>
        <w:rPr>
          <w:b/>
          <w:sz w:val="52"/>
          <w:szCs w:val="48"/>
        </w:rPr>
      </w:pPr>
    </w:p>
    <w:sectPr w:rsidR="00627F67" w:rsidRPr="00627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85A"/>
    <w:rsid w:val="004C30AD"/>
    <w:rsid w:val="00627F67"/>
    <w:rsid w:val="0075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34E6"/>
  <w15:chartTrackingRefBased/>
  <w15:docId w15:val="{C1B5723A-11C6-4CC4-92FB-2D98A8E6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2</cp:revision>
  <dcterms:created xsi:type="dcterms:W3CDTF">2025-07-18T10:36:00Z</dcterms:created>
  <dcterms:modified xsi:type="dcterms:W3CDTF">2025-07-18T10:42:00Z</dcterms:modified>
</cp:coreProperties>
</file>