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EB" w:rsidRPr="00750ED5" w:rsidRDefault="00617DAF" w:rsidP="00617DAF">
      <w:r w:rsidRPr="00750ED5">
        <w:t>Meeting Minutes 17</w:t>
      </w:r>
    </w:p>
    <w:p w:rsidR="00617DAF" w:rsidRPr="00750ED5" w:rsidRDefault="00617DAF" w:rsidP="00617DAF">
      <w:r w:rsidRPr="00750ED5">
        <w:t>Date: Saturday 5th January 2019</w:t>
      </w:r>
    </w:p>
    <w:p w:rsidR="00976C1A" w:rsidRPr="00750ED5" w:rsidRDefault="00635E63" w:rsidP="00617DAF">
      <w:r w:rsidRPr="00750ED5">
        <w:t>Meeting time :</w:t>
      </w:r>
      <w:r w:rsidR="00776999" w:rsidRPr="00750ED5">
        <w:t>3h30-4h30 PM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7"/>
        <w:gridCol w:w="2066"/>
      </w:tblGrid>
      <w:tr w:rsidR="00776999" w:rsidRPr="00776999" w:rsidTr="00776999">
        <w:trPr>
          <w:gridAfter w:val="1"/>
        </w:trPr>
        <w:tc>
          <w:tcPr>
            <w:tcW w:w="0" w:type="auto"/>
            <w:shd w:val="clear" w:color="auto" w:fill="FFFFFF"/>
            <w:tcMar>
              <w:top w:w="0" w:type="dxa"/>
              <w:left w:w="150" w:type="dxa"/>
              <w:bottom w:w="0" w:type="dxa"/>
              <w:right w:w="150" w:type="dxa"/>
            </w:tcMar>
            <w:hideMark/>
          </w:tcPr>
          <w:p w:rsidR="00776999" w:rsidRPr="00776999" w:rsidRDefault="00EB4BBC" w:rsidP="00776999">
            <w:pPr>
              <w:spacing w:after="0" w:line="300" w:lineRule="atLeast"/>
            </w:pPr>
            <w:r w:rsidRPr="00750ED5">
              <w:t>Attenders:</w:t>
            </w:r>
          </w:p>
        </w:tc>
      </w:tr>
      <w:tr w:rsidR="00776999" w:rsidRPr="00776999" w:rsidTr="00635E63">
        <w:tc>
          <w:tcPr>
            <w:tcW w:w="750" w:type="dxa"/>
            <w:shd w:val="clear" w:color="auto" w:fill="FFFFFF"/>
            <w:noWrap/>
            <w:tcMar>
              <w:top w:w="0" w:type="dxa"/>
              <w:left w:w="150" w:type="dxa"/>
              <w:bottom w:w="0" w:type="dxa"/>
              <w:right w:w="150" w:type="dxa"/>
            </w:tcMar>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tcPr>
          <w:p w:rsidR="00776999" w:rsidRPr="00776999" w:rsidRDefault="00776999" w:rsidP="00776999">
            <w:pPr>
              <w:spacing w:after="0" w:line="300" w:lineRule="atLeast"/>
            </w:pPr>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r w:rsidRPr="00776999">
              <w:t xml:space="preserve">Tran Hoang </w:t>
            </w:r>
            <w:proofErr w:type="spellStart"/>
            <w:r w:rsidRPr="00776999">
              <w:t>Chuong</w:t>
            </w:r>
            <w:proofErr w:type="spellEnd"/>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r w:rsidRPr="00776999">
              <w:t xml:space="preserve">Ngo </w:t>
            </w:r>
            <w:proofErr w:type="spellStart"/>
            <w:r w:rsidRPr="00776999">
              <w:t>Vinh</w:t>
            </w:r>
            <w:proofErr w:type="spellEnd"/>
            <w:r w:rsidRPr="00776999">
              <w:t xml:space="preserve"> Hien</w:t>
            </w:r>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proofErr w:type="spellStart"/>
            <w:r w:rsidRPr="00776999">
              <w:t>Luu</w:t>
            </w:r>
            <w:proofErr w:type="spellEnd"/>
            <w:r w:rsidRPr="00776999">
              <w:t xml:space="preserve"> </w:t>
            </w:r>
            <w:proofErr w:type="spellStart"/>
            <w:r w:rsidRPr="00776999">
              <w:t>Dieu</w:t>
            </w:r>
            <w:proofErr w:type="spellEnd"/>
            <w:r w:rsidRPr="00776999">
              <w:t xml:space="preserve"> Co</w:t>
            </w:r>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r w:rsidRPr="00776999">
              <w:t xml:space="preserve">Tran </w:t>
            </w:r>
            <w:proofErr w:type="spellStart"/>
            <w:r w:rsidRPr="00776999">
              <w:t>Phuoc</w:t>
            </w:r>
            <w:proofErr w:type="spellEnd"/>
            <w:r w:rsidRPr="00776999">
              <w:t xml:space="preserve"> </w:t>
            </w:r>
            <w:proofErr w:type="spellStart"/>
            <w:r w:rsidRPr="00776999">
              <w:t>Nhan</w:t>
            </w:r>
            <w:proofErr w:type="spellEnd"/>
          </w:p>
        </w:tc>
      </w:tr>
      <w:tr w:rsidR="00776999" w:rsidRPr="00776999" w:rsidTr="00776999">
        <w:tc>
          <w:tcPr>
            <w:tcW w:w="750" w:type="dxa"/>
            <w:shd w:val="clear" w:color="auto" w:fill="FFFFFF"/>
            <w:noWrap/>
            <w:tcMar>
              <w:top w:w="0" w:type="dxa"/>
              <w:left w:w="150" w:type="dxa"/>
              <w:bottom w:w="0" w:type="dxa"/>
              <w:right w:w="150" w:type="dxa"/>
            </w:tcMar>
            <w:hideMark/>
          </w:tcPr>
          <w:p w:rsidR="00776999" w:rsidRPr="00776999" w:rsidRDefault="00776999" w:rsidP="00776999">
            <w:pPr>
              <w:spacing w:after="0" w:line="300" w:lineRule="atLeast"/>
            </w:pPr>
          </w:p>
        </w:tc>
        <w:tc>
          <w:tcPr>
            <w:tcW w:w="0" w:type="auto"/>
            <w:shd w:val="clear" w:color="auto" w:fill="FFFFFF"/>
            <w:tcMar>
              <w:top w:w="0" w:type="dxa"/>
              <w:left w:w="150" w:type="dxa"/>
              <w:bottom w:w="0" w:type="dxa"/>
              <w:right w:w="150" w:type="dxa"/>
            </w:tcMar>
            <w:hideMark/>
          </w:tcPr>
          <w:p w:rsidR="00776999" w:rsidRPr="00776999" w:rsidRDefault="00776999" w:rsidP="00776999">
            <w:pPr>
              <w:spacing w:after="0" w:line="300" w:lineRule="atLeast"/>
            </w:pPr>
            <w:proofErr w:type="spellStart"/>
            <w:r w:rsidRPr="00776999">
              <w:t>Adi</w:t>
            </w:r>
            <w:proofErr w:type="spellEnd"/>
          </w:p>
        </w:tc>
      </w:tr>
    </w:tbl>
    <w:p w:rsidR="00976C1A" w:rsidRDefault="00635E63" w:rsidP="00635E63">
      <w:r>
        <w:t>Contents of the meeting:</w:t>
      </w:r>
    </w:p>
    <w:p w:rsidR="00635E63" w:rsidRDefault="00635E63" w:rsidP="00635E63">
      <w:pPr>
        <w:pStyle w:val="ListParagraph"/>
        <w:numPr>
          <w:ilvl w:val="0"/>
          <w:numId w:val="2"/>
        </w:numPr>
      </w:pPr>
      <w:r>
        <w:t xml:space="preserve">Making a Skype call with </w:t>
      </w:r>
      <w:proofErr w:type="spellStart"/>
      <w:r>
        <w:t>Adi</w:t>
      </w:r>
      <w:proofErr w:type="spellEnd"/>
      <w:r>
        <w:t xml:space="preserve"> to make clear about the business process in the hospital</w:t>
      </w:r>
    </w:p>
    <w:p w:rsidR="00635E63" w:rsidRDefault="00AE2891" w:rsidP="00635E63">
      <w:pPr>
        <w:pStyle w:val="ListParagraph"/>
        <w:numPr>
          <w:ilvl w:val="0"/>
          <w:numId w:val="2"/>
        </w:numPr>
      </w:pPr>
      <w:r>
        <w:t>Discussing and confirming that there are 4 main process that must have which are:</w:t>
      </w:r>
    </w:p>
    <w:p w:rsidR="00AE2891" w:rsidRDefault="00AE2891" w:rsidP="00AE2891">
      <w:pPr>
        <w:pStyle w:val="ListParagraph"/>
        <w:numPr>
          <w:ilvl w:val="1"/>
          <w:numId w:val="2"/>
        </w:numPr>
      </w:pPr>
      <w:r>
        <w:t xml:space="preserve">Trainees grant access to </w:t>
      </w:r>
      <w:r w:rsidR="003B18C3">
        <w:t>supervisors</w:t>
      </w:r>
    </w:p>
    <w:p w:rsidR="00AE2891" w:rsidRDefault="00AE2891" w:rsidP="00AE2891">
      <w:pPr>
        <w:pStyle w:val="ListParagraph"/>
        <w:numPr>
          <w:ilvl w:val="1"/>
          <w:numId w:val="2"/>
        </w:numPr>
      </w:pPr>
      <w:r>
        <w:t>Supervisors access trainee’s profiles</w:t>
      </w:r>
    </w:p>
    <w:p w:rsidR="00AE2891" w:rsidRDefault="00AE2891" w:rsidP="00AE2891">
      <w:pPr>
        <w:pStyle w:val="ListParagraph"/>
        <w:numPr>
          <w:ilvl w:val="1"/>
          <w:numId w:val="2"/>
        </w:numPr>
      </w:pPr>
      <w:r>
        <w:t xml:space="preserve">Supervisors </w:t>
      </w:r>
      <w:r w:rsidR="00B435C0">
        <w:t xml:space="preserve">assign and </w:t>
      </w:r>
      <w:r>
        <w:t>rate the completed task of trainees in profile</w:t>
      </w:r>
    </w:p>
    <w:p w:rsidR="00B435C0" w:rsidRDefault="00B435C0" w:rsidP="00B435C0">
      <w:pPr>
        <w:pStyle w:val="ListParagraph"/>
        <w:numPr>
          <w:ilvl w:val="1"/>
          <w:numId w:val="2"/>
        </w:numPr>
      </w:pPr>
      <w:r>
        <w:t>Trainees access to their own profiles</w:t>
      </w:r>
    </w:p>
    <w:p w:rsidR="00AE2891" w:rsidRDefault="00AE2891" w:rsidP="00AE2891">
      <w:pPr>
        <w:pStyle w:val="ListParagraph"/>
        <w:ind w:left="1440"/>
      </w:pPr>
    </w:p>
    <w:p w:rsidR="00543741" w:rsidRDefault="00543741" w:rsidP="00543741">
      <w:pPr>
        <w:pStyle w:val="ListParagraph"/>
        <w:numPr>
          <w:ilvl w:val="0"/>
          <w:numId w:val="2"/>
        </w:numPr>
      </w:pPr>
      <w:r>
        <w:t>Discussing and confirming that there are 4 main process that are nice to have which are:</w:t>
      </w:r>
    </w:p>
    <w:p w:rsidR="00543741" w:rsidRDefault="00543741" w:rsidP="00543741">
      <w:pPr>
        <w:pStyle w:val="ListParagraph"/>
        <w:numPr>
          <w:ilvl w:val="1"/>
          <w:numId w:val="2"/>
        </w:numPr>
      </w:pPr>
      <w:r>
        <w:t>Learning plan</w:t>
      </w:r>
    </w:p>
    <w:p w:rsidR="00543741" w:rsidRDefault="00543741" w:rsidP="00543741">
      <w:pPr>
        <w:pStyle w:val="ListParagraph"/>
        <w:numPr>
          <w:ilvl w:val="1"/>
          <w:numId w:val="2"/>
        </w:numPr>
      </w:pPr>
      <w:r>
        <w:t>Rating task in more details</w:t>
      </w:r>
    </w:p>
    <w:p w:rsidR="00EE3FA3" w:rsidRDefault="00EE3FA3" w:rsidP="00EE3FA3">
      <w:pPr>
        <w:pStyle w:val="ListParagraph"/>
        <w:numPr>
          <w:ilvl w:val="0"/>
          <w:numId w:val="2"/>
        </w:numPr>
      </w:pPr>
      <w:r>
        <w:t>The ideas of the rating process in the future is that trainees will rate themselves and supervisors will rate the trainees, after rating, two results will check together to compare in order</w:t>
      </w:r>
      <w:r w:rsidR="003B18C3">
        <w:t xml:space="preserve"> to have the discussion clearly between trainees and supervisors.</w:t>
      </w:r>
    </w:p>
    <w:p w:rsidR="00347288" w:rsidRDefault="00347288" w:rsidP="00EE3FA3">
      <w:pPr>
        <w:pStyle w:val="ListParagraph"/>
        <w:numPr>
          <w:ilvl w:val="0"/>
          <w:numId w:val="2"/>
        </w:numPr>
      </w:pPr>
      <w:r>
        <w:t xml:space="preserve">Explain to </w:t>
      </w:r>
      <w:proofErr w:type="spellStart"/>
      <w:r>
        <w:t>Adi</w:t>
      </w:r>
      <w:proofErr w:type="spellEnd"/>
      <w:r>
        <w:t xml:space="preserve"> about </w:t>
      </w:r>
      <w:r w:rsidR="00444FE2">
        <w:t xml:space="preserve">the access rights table and the architecture of the business process using </w:t>
      </w:r>
      <w:proofErr w:type="spellStart"/>
      <w:r w:rsidR="00444FE2">
        <w:t>blockchain</w:t>
      </w:r>
      <w:proofErr w:type="spellEnd"/>
      <w:r w:rsidR="00444FE2">
        <w:t xml:space="preserve"> database</w:t>
      </w:r>
      <w:bookmarkStart w:id="0" w:name="_GoBack"/>
      <w:bookmarkEnd w:id="0"/>
    </w:p>
    <w:p w:rsidR="00347288" w:rsidRDefault="00347288" w:rsidP="00347288"/>
    <w:p w:rsidR="00347288" w:rsidRDefault="00347288" w:rsidP="00347288">
      <w:pPr>
        <w:ind w:left="360"/>
      </w:pPr>
    </w:p>
    <w:p w:rsidR="003B18C3" w:rsidRDefault="003B18C3" w:rsidP="003D6776">
      <w:pPr>
        <w:pStyle w:val="ListParagraph"/>
      </w:pPr>
    </w:p>
    <w:p w:rsidR="00EE3FA3" w:rsidRDefault="00EE3FA3" w:rsidP="000C03CC">
      <w:pPr>
        <w:pStyle w:val="ListParagraph"/>
      </w:pPr>
    </w:p>
    <w:p w:rsidR="00750ED5" w:rsidRDefault="00750ED5" w:rsidP="00105146"/>
    <w:p w:rsidR="00543741" w:rsidRDefault="00543741" w:rsidP="00543741">
      <w:pPr>
        <w:pStyle w:val="ListParagraph"/>
        <w:ind w:left="1440"/>
      </w:pPr>
    </w:p>
    <w:p w:rsidR="00635E63" w:rsidRDefault="00635E63" w:rsidP="00B435C0"/>
    <w:p w:rsidR="00B435C0" w:rsidRDefault="00B435C0" w:rsidP="00B435C0"/>
    <w:p w:rsidR="00B435C0" w:rsidRPr="00617DAF" w:rsidRDefault="00B435C0" w:rsidP="00B435C0"/>
    <w:sectPr w:rsidR="00B435C0" w:rsidRPr="0061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03B"/>
    <w:multiLevelType w:val="hybridMultilevel"/>
    <w:tmpl w:val="EEAC015C"/>
    <w:lvl w:ilvl="0" w:tplc="813C78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621C4"/>
    <w:multiLevelType w:val="hybridMultilevel"/>
    <w:tmpl w:val="4AE6EC54"/>
    <w:lvl w:ilvl="0" w:tplc="D49266C6">
      <w:numFmt w:val="bullet"/>
      <w:lvlText w:val="-"/>
      <w:lvlJc w:val="left"/>
      <w:pPr>
        <w:ind w:left="720" w:hanging="360"/>
      </w:pPr>
      <w:rPr>
        <w:rFonts w:ascii="Consolas" w:eastAsia="Times New Roman" w:hAnsi="Consolas" w:cs="Segoe UI" w:hint="default"/>
        <w:color w:val="24292E"/>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8C"/>
    <w:rsid w:val="0002518C"/>
    <w:rsid w:val="000C03CC"/>
    <w:rsid w:val="00105146"/>
    <w:rsid w:val="00206128"/>
    <w:rsid w:val="00347288"/>
    <w:rsid w:val="003B18C3"/>
    <w:rsid w:val="003D6776"/>
    <w:rsid w:val="00444FE2"/>
    <w:rsid w:val="004E38B7"/>
    <w:rsid w:val="00543741"/>
    <w:rsid w:val="00617DAF"/>
    <w:rsid w:val="00635E63"/>
    <w:rsid w:val="00711FDC"/>
    <w:rsid w:val="00750ED5"/>
    <w:rsid w:val="00776999"/>
    <w:rsid w:val="007F57EB"/>
    <w:rsid w:val="00976C1A"/>
    <w:rsid w:val="00AE2891"/>
    <w:rsid w:val="00B435C0"/>
    <w:rsid w:val="00EB4BBC"/>
    <w:rsid w:val="00EE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BF1B"/>
  <w15:chartTrackingRefBased/>
  <w15:docId w15:val="{B01D615F-D9AE-456A-A65F-0D14EB00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2745">
      <w:bodyDiv w:val="1"/>
      <w:marLeft w:val="0"/>
      <w:marRight w:val="0"/>
      <w:marTop w:val="0"/>
      <w:marBottom w:val="0"/>
      <w:divBdr>
        <w:top w:val="none" w:sz="0" w:space="0" w:color="auto"/>
        <w:left w:val="none" w:sz="0" w:space="0" w:color="auto"/>
        <w:bottom w:val="none" w:sz="0" w:space="0" w:color="auto"/>
        <w:right w:val="none" w:sz="0" w:space="0" w:color="auto"/>
      </w:divBdr>
    </w:div>
    <w:div w:id="7204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7F324-C659-4F9B-A3BE-EF68CDB9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17</cp:revision>
  <dcterms:created xsi:type="dcterms:W3CDTF">2019-01-07T06:23:00Z</dcterms:created>
  <dcterms:modified xsi:type="dcterms:W3CDTF">2019-01-07T07:11:00Z</dcterms:modified>
</cp:coreProperties>
</file>