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1F0E76F8" w:rsidR="00F32814" w:rsidRPr="00706C6B" w:rsidRDefault="00145E26">
      <w:pPr>
        <w:widowControl/>
        <w:shd w:val="clear" w:color="auto" w:fill="FFFFFF"/>
        <w:bidi/>
        <w:spacing w:before="120"/>
        <w:rPr>
          <w:rFonts w:ascii="Arial" w:eastAsia="Arial" w:hAnsi="Arial" w:cs="Louguiya"/>
          <w:b/>
          <w:bCs/>
          <w:color w:val="222222"/>
          <w:sz w:val="24"/>
          <w:szCs w:val="24"/>
        </w:rPr>
      </w:pPr>
      <w:r w:rsidRPr="00706C6B">
        <w:rPr>
          <w:rFonts w:ascii="Arial" w:eastAsia="Arial" w:hAnsi="Arial" w:cs="Louguiya"/>
          <w:b/>
          <w:bCs/>
          <w:color w:val="222222"/>
          <w:sz w:val="24"/>
          <w:szCs w:val="24"/>
          <w:highlight w:val="white"/>
          <w:rtl/>
        </w:rPr>
        <w:t xml:space="preserve">الجمهورية الإسلامية الموريتانية                                                </w:t>
      </w:r>
      <w:r w:rsidR="002A4226">
        <w:rPr>
          <w:rFonts w:ascii="Arial" w:eastAsia="Arial" w:hAnsi="Arial" w:cs="Louguiya" w:hint="cs"/>
          <w:b/>
          <w:bCs/>
          <w:color w:val="222222"/>
          <w:sz w:val="24"/>
          <w:szCs w:val="24"/>
          <w:highlight w:val="white"/>
          <w:rtl/>
        </w:rPr>
        <w:t xml:space="preserve">                                                                                            </w:t>
      </w:r>
      <w:r w:rsidRPr="00706C6B">
        <w:rPr>
          <w:rFonts w:ascii="Arial" w:eastAsia="Arial" w:hAnsi="Arial" w:cs="Louguiya"/>
          <w:b/>
          <w:bCs/>
          <w:color w:val="222222"/>
          <w:sz w:val="24"/>
          <w:szCs w:val="24"/>
          <w:highlight w:val="white"/>
          <w:rtl/>
        </w:rPr>
        <w:t xml:space="preserve">             </w:t>
      </w:r>
      <w:r w:rsidRPr="00706C6B">
        <w:rPr>
          <w:rFonts w:ascii="Arial" w:eastAsia="Arial" w:hAnsi="Arial" w:cs="Louguiya"/>
          <w:color w:val="222222"/>
          <w:sz w:val="24"/>
          <w:szCs w:val="24"/>
          <w:highlight w:val="white"/>
          <w:rtl/>
        </w:rPr>
        <w:t>شرف – إخاء – عدل</w:t>
      </w:r>
    </w:p>
    <w:p w14:paraId="00000002" w14:textId="77777777" w:rsidR="00F32814" w:rsidRPr="00706C6B" w:rsidRDefault="00145E26">
      <w:pPr>
        <w:widowControl/>
        <w:shd w:val="clear" w:color="auto" w:fill="FFFFFF"/>
        <w:bidi/>
        <w:spacing w:before="120"/>
        <w:jc w:val="left"/>
        <w:rPr>
          <w:rFonts w:ascii="Arial" w:eastAsia="Arial" w:hAnsi="Arial" w:cs="Louguiya"/>
          <w:b/>
          <w:bCs/>
          <w:color w:val="222222"/>
          <w:sz w:val="24"/>
          <w:szCs w:val="24"/>
        </w:rPr>
      </w:pPr>
      <w:r w:rsidRPr="00706C6B">
        <w:rPr>
          <w:rFonts w:ascii="Arial" w:eastAsia="Arial" w:hAnsi="Arial" w:cs="Louguiya"/>
          <w:b/>
          <w:bCs/>
          <w:color w:val="222222"/>
          <w:sz w:val="24"/>
          <w:szCs w:val="24"/>
          <w:highlight w:val="white"/>
          <w:rtl/>
        </w:rPr>
        <w:t>وزارة الشؤون الإسلامية والتعليم الأصلي</w:t>
      </w:r>
    </w:p>
    <w:p w14:paraId="00000003" w14:textId="77777777" w:rsidR="00F32814" w:rsidRPr="00706C6B" w:rsidRDefault="00145E26">
      <w:pPr>
        <w:widowControl/>
        <w:shd w:val="clear" w:color="auto" w:fill="FFFFFF"/>
        <w:bidi/>
        <w:spacing w:before="120"/>
        <w:jc w:val="left"/>
        <w:rPr>
          <w:rFonts w:ascii="Arial" w:eastAsia="Arial" w:hAnsi="Arial" w:cs="Louguiya"/>
          <w:color w:val="222222"/>
          <w:sz w:val="24"/>
          <w:szCs w:val="24"/>
        </w:rPr>
      </w:pPr>
      <w:r w:rsidRPr="00706C6B">
        <w:rPr>
          <w:rFonts w:ascii="Arial" w:eastAsia="Arial" w:hAnsi="Arial" w:cs="Louguiya"/>
          <w:color w:val="222222"/>
          <w:sz w:val="24"/>
          <w:szCs w:val="24"/>
          <w:highlight w:val="white"/>
          <w:rtl/>
        </w:rPr>
        <w:t>مشروع دعم التعليم الأصلي في المناطق الأقل حظا</w:t>
      </w:r>
    </w:p>
    <w:p w14:paraId="4136CCEE" w14:textId="77777777" w:rsidR="00B2562F" w:rsidRPr="00706C6B" w:rsidRDefault="00B2562F" w:rsidP="00B2562F">
      <w:pPr>
        <w:widowControl/>
        <w:shd w:val="clear" w:color="auto" w:fill="FFFFFF"/>
        <w:bidi/>
        <w:spacing w:before="120"/>
        <w:jc w:val="left"/>
        <w:rPr>
          <w:rFonts w:ascii="Arial" w:eastAsia="Arial" w:hAnsi="Arial" w:cs="Louguiya"/>
          <w:color w:val="222222"/>
          <w:sz w:val="24"/>
          <w:szCs w:val="24"/>
        </w:rPr>
      </w:pPr>
    </w:p>
    <w:p w14:paraId="00000004" w14:textId="77777777" w:rsidR="00F32814" w:rsidRPr="00706C6B" w:rsidRDefault="00145E26">
      <w:pPr>
        <w:widowControl/>
        <w:shd w:val="clear" w:color="auto" w:fill="FFFFFF"/>
        <w:bidi/>
        <w:spacing w:before="120"/>
        <w:jc w:val="center"/>
        <w:rPr>
          <w:rFonts w:ascii="Arial" w:eastAsia="Arial" w:hAnsi="Arial" w:cs="Louguiya"/>
          <w:b/>
          <w:bCs/>
          <w:color w:val="222222"/>
          <w:sz w:val="24"/>
          <w:szCs w:val="24"/>
          <w:highlight w:val="white"/>
        </w:rPr>
      </w:pPr>
      <w:r w:rsidRPr="00706C6B">
        <w:rPr>
          <w:rFonts w:ascii="Arial" w:eastAsia="Arial" w:hAnsi="Arial" w:cs="Louguiya"/>
          <w:b/>
          <w:bCs/>
          <w:color w:val="222222"/>
          <w:sz w:val="24"/>
          <w:szCs w:val="24"/>
          <w:highlight w:val="white"/>
          <w:rtl/>
        </w:rPr>
        <w:t>عقد إسداء خدمة محدد المدة (</w:t>
      </w:r>
      <w:r w:rsidRPr="00706C6B">
        <w:rPr>
          <w:rFonts w:ascii="Arial" w:eastAsia="Arial" w:hAnsi="Arial" w:cs="Louguiya"/>
          <w:b/>
          <w:bCs/>
          <w:color w:val="222222"/>
          <w:sz w:val="24"/>
          <w:szCs w:val="24"/>
          <w:highlight w:val="white"/>
        </w:rPr>
        <w:t>CDD</w:t>
      </w:r>
      <w:r w:rsidRPr="00706C6B">
        <w:rPr>
          <w:rFonts w:ascii="Arial" w:eastAsia="Arial" w:hAnsi="Arial" w:cs="Louguiya"/>
          <w:b/>
          <w:bCs/>
          <w:color w:val="222222"/>
          <w:sz w:val="24"/>
          <w:szCs w:val="24"/>
          <w:highlight w:val="white"/>
          <w:rtl/>
        </w:rPr>
        <w:t>) رقم</w:t>
      </w:r>
      <w:r w:rsidRPr="00706C6B">
        <w:rPr>
          <w:rFonts w:ascii="Arial" w:eastAsia="Arial" w:hAnsi="Arial" w:cs="Louguiya"/>
          <w:b/>
          <w:bCs/>
          <w:color w:val="222222"/>
          <w:sz w:val="24"/>
          <w:szCs w:val="24"/>
          <w:rtl/>
        </w:rPr>
        <w:fldChar w:fldCharType="begin"/>
      </w:r>
      <w:r w:rsidRPr="00706C6B">
        <w:rPr>
          <w:rFonts w:ascii="Arial" w:eastAsia="Arial" w:hAnsi="Arial" w:cs="Louguiya"/>
          <w:b/>
          <w:bCs/>
          <w:color w:val="222222"/>
          <w:sz w:val="24"/>
          <w:szCs w:val="24"/>
          <w:rtl/>
        </w:rPr>
        <w:instrText xml:space="preserve"> MERGEFIELD =contract_number \* MERGEFORMAT </w:instrText>
      </w:r>
      <w:r w:rsidRPr="00706C6B">
        <w:rPr>
          <w:rFonts w:ascii="Arial" w:eastAsia="Arial" w:hAnsi="Arial" w:cs="Louguiya"/>
          <w:b/>
          <w:bCs/>
          <w:color w:val="222222"/>
          <w:sz w:val="24"/>
          <w:szCs w:val="24"/>
          <w:rtl/>
        </w:rPr>
        <w:fldChar w:fldCharType="separate"/>
      </w:r>
      <w:r w:rsidRPr="00706C6B">
        <w:rPr>
          <w:rFonts w:ascii="Arial" w:eastAsia="Arial" w:hAnsi="Arial" w:cs="Louguiya"/>
          <w:b/>
          <w:bCs/>
          <w:color w:val="222222"/>
          <w:sz w:val="24"/>
          <w:szCs w:val="24"/>
          <w:rtl/>
        </w:rPr>
        <w:t>«=contract_number»</w:t>
      </w:r>
      <w:r w:rsidRPr="00706C6B">
        <w:rPr>
          <w:rFonts w:ascii="Arial" w:eastAsia="Arial" w:hAnsi="Arial" w:cs="Louguiya"/>
          <w:b/>
          <w:bCs/>
          <w:color w:val="222222"/>
          <w:sz w:val="24"/>
          <w:szCs w:val="24"/>
          <w:rtl/>
        </w:rPr>
        <w:fldChar w:fldCharType="end"/>
      </w:r>
      <w:r w:rsidRPr="00706C6B">
        <w:rPr>
          <w:rFonts w:ascii="Arial" w:eastAsia="Arial" w:hAnsi="Arial" w:cs="Louguiya"/>
          <w:b/>
          <w:bCs/>
          <w:color w:val="222222"/>
          <w:sz w:val="24"/>
          <w:szCs w:val="24"/>
          <w:highlight w:val="white"/>
          <w:rtl/>
        </w:rPr>
        <w:t>بين كل من:</w:t>
      </w:r>
    </w:p>
    <w:p w14:paraId="09ED12ED" w14:textId="77777777" w:rsidR="00B2562F" w:rsidRPr="00706C6B" w:rsidRDefault="00B2562F">
      <w:pPr>
        <w:widowControl/>
        <w:shd w:val="clear" w:color="auto" w:fill="FFFFFF"/>
        <w:bidi/>
        <w:spacing w:before="120"/>
        <w:jc w:val="left"/>
        <w:rPr>
          <w:rFonts w:ascii="Arial" w:eastAsia="Arial" w:hAnsi="Arial" w:cs="Louguiya"/>
          <w:b/>
          <w:bCs/>
          <w:color w:val="222222"/>
          <w:sz w:val="24"/>
          <w:szCs w:val="24"/>
          <w:highlight w:val="white"/>
          <w:u w:val="single"/>
        </w:rPr>
      </w:pPr>
    </w:p>
    <w:p w14:paraId="00000005" w14:textId="6E6092CF" w:rsidR="00F32814" w:rsidRPr="00706C6B" w:rsidRDefault="00145E26" w:rsidP="00B2562F">
      <w:pPr>
        <w:widowControl/>
        <w:shd w:val="clear" w:color="auto" w:fill="FFFFFF"/>
        <w:bidi/>
        <w:spacing w:before="120"/>
        <w:jc w:val="left"/>
        <w:rPr>
          <w:rFonts w:ascii="Arial" w:eastAsia="Arial" w:hAnsi="Arial" w:cs="Louguiya"/>
          <w:b/>
          <w:bCs/>
          <w:color w:val="222222"/>
          <w:sz w:val="24"/>
          <w:szCs w:val="24"/>
          <w:u w:val="single"/>
        </w:rPr>
      </w:pPr>
      <w:r w:rsidRPr="00706C6B">
        <w:rPr>
          <w:rFonts w:ascii="Arial" w:eastAsia="Arial" w:hAnsi="Arial" w:cs="Louguiya"/>
          <w:b/>
          <w:bCs/>
          <w:color w:val="222222"/>
          <w:sz w:val="24"/>
          <w:szCs w:val="24"/>
          <w:highlight w:val="white"/>
          <w:u w:val="single"/>
          <w:rtl/>
        </w:rPr>
        <w:t>الطرف الأول:</w:t>
      </w:r>
    </w:p>
    <w:p w14:paraId="00000006" w14:textId="16ABC3DE" w:rsidR="00F32814" w:rsidRPr="00706C6B" w:rsidRDefault="00145E26">
      <w:pPr>
        <w:widowControl/>
        <w:shd w:val="clear" w:color="auto" w:fill="FFFFFF"/>
        <w:bidi/>
        <w:spacing w:before="120"/>
        <w:jc w:val="left"/>
        <w:rPr>
          <w:rFonts w:ascii="Arial" w:eastAsia="Arial" w:hAnsi="Arial" w:cs="Louguiya"/>
          <w:color w:val="222222"/>
          <w:sz w:val="24"/>
          <w:szCs w:val="24"/>
          <w:highlight w:val="white"/>
        </w:rPr>
      </w:pPr>
      <w:r w:rsidRPr="00706C6B">
        <w:rPr>
          <w:rFonts w:ascii="Arial" w:eastAsia="Arial" w:hAnsi="Arial" w:cs="Louguiya"/>
          <w:color w:val="222222"/>
          <w:sz w:val="24"/>
          <w:szCs w:val="24"/>
          <w:highlight w:val="white"/>
          <w:rtl/>
        </w:rPr>
        <w:t xml:space="preserve">- مشروع دعم التعليم الأصلي في المناطق الأقل حظا في التعليم بوزارة الشؤون الإسلامية والتعليم الأصلي، ويمثله منسق برنامج دعم التعليم الأصلي </w:t>
      </w:r>
      <w:r w:rsidRPr="00706C6B">
        <w:rPr>
          <w:rFonts w:ascii="Arial" w:eastAsia="Arial" w:hAnsi="Arial" w:cs="Louguiya"/>
          <w:b/>
          <w:bCs/>
          <w:color w:val="222222"/>
          <w:sz w:val="24"/>
          <w:szCs w:val="24"/>
          <w:highlight w:val="white"/>
          <w:rtl/>
        </w:rPr>
        <w:t xml:space="preserve">السيد: </w:t>
      </w:r>
      <w:r w:rsidR="00316178" w:rsidRPr="00706C6B">
        <w:rPr>
          <w:rFonts w:ascii="Arial" w:eastAsia="Arial" w:hAnsi="Arial" w:cs="Louguiya"/>
          <w:b/>
          <w:bCs/>
          <w:color w:val="222222"/>
          <w:sz w:val="24"/>
          <w:szCs w:val="24"/>
          <w:highlight w:val="white"/>
          <w:rtl/>
        </w:rPr>
        <w:t>أن أبوبكر أحمد المعلوم</w:t>
      </w:r>
      <w:r w:rsidR="00316178" w:rsidRPr="00706C6B">
        <w:rPr>
          <w:rFonts w:ascii="Arial" w:eastAsia="Arial" w:hAnsi="Arial" w:cs="Louguiya"/>
          <w:color w:val="222222"/>
          <w:sz w:val="24"/>
          <w:szCs w:val="24"/>
          <w:highlight w:val="white"/>
          <w:rtl/>
        </w:rPr>
        <w:t xml:space="preserve">  </w:t>
      </w:r>
    </w:p>
    <w:p w14:paraId="00000007" w14:textId="5685E201" w:rsidR="00F32814" w:rsidRPr="00706C6B" w:rsidRDefault="00145E26">
      <w:pPr>
        <w:widowControl/>
        <w:shd w:val="clear" w:color="auto" w:fill="FFFFFF"/>
        <w:bidi/>
        <w:spacing w:before="120"/>
        <w:jc w:val="left"/>
        <w:rPr>
          <w:rFonts w:ascii="Arial" w:eastAsia="Arial" w:hAnsi="Arial" w:cs="Louguiya"/>
          <w:b/>
          <w:bCs/>
          <w:color w:val="222222"/>
          <w:sz w:val="24"/>
          <w:szCs w:val="24"/>
          <w:u w:val="single"/>
        </w:rPr>
      </w:pPr>
      <w:r w:rsidRPr="001A21AF">
        <w:rPr>
          <w:rFonts w:ascii="Arial" w:eastAsia="Arial" w:hAnsi="Arial" w:cs="Louguiya"/>
          <w:b/>
          <w:bCs/>
          <w:color w:val="222222"/>
          <w:sz w:val="24"/>
          <w:szCs w:val="24"/>
          <w:u w:val="single"/>
          <w:rtl/>
        </w:rPr>
        <w:t>الطرف الثاني:</w:t>
      </w:r>
      <w:r w:rsidR="00316178" w:rsidRPr="001A21AF">
        <w:rPr>
          <w:rFonts w:ascii="Arial" w:eastAsia="Arial" w:hAnsi="Arial" w:cs="Louguiya"/>
          <w:color w:val="222222"/>
          <w:sz w:val="24"/>
          <w:szCs w:val="24"/>
        </w:rPr>
        <w:t xml:space="preserve"> </w:t>
      </w:r>
    </w:p>
    <w:p w14:paraId="00000008" w14:textId="77777777" w:rsidR="00F32814" w:rsidRPr="001A21AF" w:rsidRDefault="00145E26">
      <w:pPr>
        <w:widowControl/>
        <w:numPr>
          <w:ilvl w:val="0"/>
          <w:numId w:val="4"/>
        </w:numPr>
        <w:shd w:val="clear" w:color="auto" w:fill="FFFFFF"/>
        <w:bidi/>
        <w:spacing w:before="120"/>
        <w:ind w:left="420" w:hanging="279"/>
        <w:jc w:val="left"/>
        <w:rPr>
          <w:rFonts w:ascii="Arial" w:eastAsia="Arial" w:hAnsi="Arial" w:cs="Louguiya"/>
          <w:color w:val="222222"/>
          <w:sz w:val="24"/>
          <w:szCs w:val="24"/>
        </w:rPr>
      </w:pPr>
      <w:r w:rsidRPr="001A21AF">
        <w:rPr>
          <w:rFonts w:ascii="Arial" w:eastAsia="Arial" w:hAnsi="Arial" w:cs="Louguiya"/>
          <w:color w:val="222222"/>
          <w:sz w:val="24"/>
          <w:szCs w:val="24"/>
          <w:rtl/>
        </w:rPr>
        <w:t>السيد</w:t>
      </w:r>
      <w:r w:rsidRPr="00706C6B">
        <w:rPr>
          <w:rFonts w:ascii="Arial" w:eastAsia="Arial" w:hAnsi="Arial" w:cs="Louguiya"/>
          <w:color w:val="222222"/>
          <w:sz w:val="24"/>
          <w:szCs w:val="24"/>
          <w:rtl/>
        </w:rPr>
        <w:t xml:space="preserve">(ة): </w:t>
      </w:r>
      <w:r w:rsidRPr="001A21AF">
        <w:rPr>
          <w:rFonts w:ascii="Arial" w:eastAsia="Arial" w:hAnsi="Arial" w:cs="Louguiya"/>
          <w:color w:val="222222"/>
          <w:sz w:val="24"/>
          <w:szCs w:val="24"/>
          <w:rtl/>
        </w:rPr>
        <w:fldChar w:fldCharType="begin"/>
      </w:r>
      <w:r w:rsidRPr="001A21AF">
        <w:rPr>
          <w:rFonts w:ascii="Arial" w:eastAsia="Arial" w:hAnsi="Arial" w:cs="Louguiya"/>
          <w:color w:val="222222"/>
          <w:sz w:val="24"/>
          <w:szCs w:val="24"/>
          <w:rtl/>
        </w:rPr>
        <w:instrText xml:space="preserve"> MERGEFIELD =employee_name \* MERGEFORMAT </w:instrText>
      </w:r>
      <w:r w:rsidRPr="001A21AF">
        <w:rPr>
          <w:rFonts w:ascii="Arial" w:eastAsia="Arial" w:hAnsi="Arial" w:cs="Louguiya"/>
          <w:color w:val="222222"/>
          <w:sz w:val="24"/>
          <w:szCs w:val="24"/>
          <w:rtl/>
        </w:rPr>
        <w:fldChar w:fldCharType="separate"/>
      </w:r>
      <w:r w:rsidRPr="001A21AF">
        <w:rPr>
          <w:rFonts w:ascii="Arial" w:eastAsia="Arial" w:hAnsi="Arial" w:cs="Louguiya"/>
          <w:b/>
          <w:bCs/>
          <w:color w:val="222222"/>
          <w:sz w:val="24"/>
          <w:szCs w:val="24"/>
          <w:rtl/>
        </w:rPr>
        <w:t>«=</w:t>
      </w:r>
      <w:proofErr w:type="spellStart"/>
      <w:r w:rsidRPr="001A21AF">
        <w:rPr>
          <w:rFonts w:ascii="Arial" w:eastAsia="Arial" w:hAnsi="Arial" w:cs="Louguiya"/>
          <w:b/>
          <w:bCs/>
          <w:color w:val="222222"/>
          <w:sz w:val="24"/>
          <w:szCs w:val="24"/>
          <w:rtl/>
        </w:rPr>
        <w:t>employee_name</w:t>
      </w:r>
      <w:proofErr w:type="spellEnd"/>
      <w:r w:rsidRPr="001A21AF">
        <w:rPr>
          <w:rFonts w:ascii="Arial" w:eastAsia="Arial" w:hAnsi="Arial" w:cs="Louguiya"/>
          <w:b/>
          <w:bCs/>
          <w:color w:val="222222"/>
          <w:sz w:val="24"/>
          <w:szCs w:val="24"/>
          <w:rtl/>
        </w:rPr>
        <w:t>»</w:t>
      </w:r>
      <w:r w:rsidRPr="001A21AF">
        <w:rPr>
          <w:rFonts w:ascii="Arial" w:eastAsia="Arial" w:hAnsi="Arial" w:cs="Louguiya"/>
          <w:color w:val="222222"/>
          <w:sz w:val="24"/>
          <w:szCs w:val="24"/>
          <w:rtl/>
        </w:rPr>
        <w:fldChar w:fldCharType="end"/>
      </w:r>
    </w:p>
    <w:p w14:paraId="00000009" w14:textId="77777777" w:rsidR="00F32814" w:rsidRPr="001A21AF" w:rsidRDefault="00145E26">
      <w:pPr>
        <w:widowControl/>
        <w:numPr>
          <w:ilvl w:val="0"/>
          <w:numId w:val="4"/>
        </w:numPr>
        <w:shd w:val="clear" w:color="auto" w:fill="FFFFFF"/>
        <w:bidi/>
        <w:spacing w:before="120"/>
        <w:ind w:left="420" w:hanging="279"/>
        <w:jc w:val="left"/>
        <w:rPr>
          <w:rFonts w:ascii="Arial" w:eastAsia="Arial" w:hAnsi="Arial" w:cs="Louguiya"/>
          <w:color w:val="222222"/>
          <w:sz w:val="24"/>
          <w:szCs w:val="24"/>
        </w:rPr>
      </w:pPr>
      <w:r w:rsidRPr="001A21AF">
        <w:rPr>
          <w:rFonts w:ascii="Arial" w:eastAsia="Arial" w:hAnsi="Arial" w:cs="Louguiya"/>
          <w:color w:val="222222"/>
          <w:sz w:val="24"/>
          <w:szCs w:val="24"/>
          <w:rtl/>
        </w:rPr>
        <w:t xml:space="preserve">تاريخ ومحل الميلاد: </w:t>
      </w:r>
      <w:r w:rsidRPr="001A21AF">
        <w:rPr>
          <w:rFonts w:ascii="Arial" w:eastAsia="Arial" w:hAnsi="Arial" w:cs="Louguiya"/>
          <w:color w:val="222222"/>
          <w:sz w:val="24"/>
          <w:szCs w:val="24"/>
          <w:rtl/>
        </w:rPr>
        <w:fldChar w:fldCharType="begin"/>
      </w:r>
      <w:r w:rsidRPr="001A21AF">
        <w:rPr>
          <w:rFonts w:ascii="Arial" w:eastAsia="Arial" w:hAnsi="Arial" w:cs="Louguiya"/>
          <w:color w:val="222222"/>
          <w:sz w:val="24"/>
          <w:szCs w:val="24"/>
          <w:rtl/>
        </w:rPr>
        <w:instrText xml:space="preserve"> MERGEFIELD =birth_date \* MERGEFORMAT </w:instrText>
      </w:r>
      <w:r w:rsidRPr="001A21AF">
        <w:rPr>
          <w:rFonts w:ascii="Arial" w:eastAsia="Arial" w:hAnsi="Arial" w:cs="Louguiya"/>
          <w:color w:val="222222"/>
          <w:sz w:val="24"/>
          <w:szCs w:val="24"/>
          <w:rtl/>
        </w:rPr>
        <w:fldChar w:fldCharType="separate"/>
      </w:r>
      <w:r w:rsidRPr="001A21AF">
        <w:rPr>
          <w:rFonts w:ascii="Arial" w:eastAsia="Arial" w:hAnsi="Arial" w:cs="Louguiya"/>
          <w:b/>
          <w:bCs/>
          <w:color w:val="222222"/>
          <w:sz w:val="24"/>
          <w:szCs w:val="24"/>
          <w:rtl/>
        </w:rPr>
        <w:t>«=</w:t>
      </w:r>
      <w:proofErr w:type="spellStart"/>
      <w:r w:rsidRPr="001A21AF">
        <w:rPr>
          <w:rFonts w:ascii="Arial" w:eastAsia="Arial" w:hAnsi="Arial" w:cs="Louguiya"/>
          <w:b/>
          <w:bCs/>
          <w:color w:val="222222"/>
          <w:sz w:val="24"/>
          <w:szCs w:val="24"/>
          <w:rtl/>
        </w:rPr>
        <w:t>birth_date</w:t>
      </w:r>
      <w:proofErr w:type="spellEnd"/>
      <w:r w:rsidRPr="001A21AF">
        <w:rPr>
          <w:rFonts w:ascii="Arial" w:eastAsia="Arial" w:hAnsi="Arial" w:cs="Louguiya"/>
          <w:b/>
          <w:bCs/>
          <w:color w:val="222222"/>
          <w:sz w:val="24"/>
          <w:szCs w:val="24"/>
          <w:rtl/>
        </w:rPr>
        <w:t>»</w:t>
      </w:r>
      <w:r w:rsidRPr="001A21AF">
        <w:rPr>
          <w:rFonts w:ascii="Arial" w:eastAsia="Arial" w:hAnsi="Arial" w:cs="Louguiya"/>
          <w:color w:val="222222"/>
          <w:sz w:val="24"/>
          <w:szCs w:val="24"/>
          <w:rtl/>
        </w:rPr>
        <w:fldChar w:fldCharType="end"/>
      </w:r>
      <w:r w:rsidRPr="001A21AF">
        <w:rPr>
          <w:rFonts w:ascii="Arial" w:eastAsia="Arial" w:hAnsi="Arial" w:cs="Louguiya"/>
          <w:color w:val="222222"/>
          <w:sz w:val="24"/>
          <w:szCs w:val="24"/>
          <w:rtl/>
        </w:rPr>
        <w:t xml:space="preserve"> - </w:t>
      </w:r>
      <w:r w:rsidRPr="001A21AF">
        <w:rPr>
          <w:rFonts w:ascii="Arial" w:eastAsia="Arial" w:hAnsi="Arial" w:cs="Louguiya"/>
          <w:color w:val="222222"/>
          <w:sz w:val="24"/>
          <w:szCs w:val="24"/>
          <w:rtl/>
        </w:rPr>
        <w:fldChar w:fldCharType="begin"/>
      </w:r>
      <w:r w:rsidRPr="001A21AF">
        <w:rPr>
          <w:rFonts w:ascii="Arial" w:eastAsia="Arial" w:hAnsi="Arial" w:cs="Louguiya"/>
          <w:color w:val="222222"/>
          <w:sz w:val="24"/>
          <w:szCs w:val="24"/>
          <w:rtl/>
        </w:rPr>
        <w:instrText xml:space="preserve"> MERGEFIELD =birth_place \* MERGEFORMAT </w:instrText>
      </w:r>
      <w:r w:rsidRPr="001A21AF">
        <w:rPr>
          <w:rFonts w:ascii="Arial" w:eastAsia="Arial" w:hAnsi="Arial" w:cs="Louguiya"/>
          <w:color w:val="222222"/>
          <w:sz w:val="24"/>
          <w:szCs w:val="24"/>
          <w:rtl/>
        </w:rPr>
        <w:fldChar w:fldCharType="separate"/>
      </w:r>
      <w:r w:rsidRPr="001A21AF">
        <w:rPr>
          <w:rFonts w:ascii="Arial" w:eastAsia="Arial" w:hAnsi="Arial" w:cs="Louguiya"/>
          <w:b/>
          <w:bCs/>
          <w:color w:val="222222"/>
          <w:sz w:val="24"/>
          <w:szCs w:val="24"/>
          <w:rtl/>
        </w:rPr>
        <w:t>«=birth_place»</w:t>
      </w:r>
      <w:r w:rsidRPr="001A21AF">
        <w:rPr>
          <w:rFonts w:ascii="Arial" w:eastAsia="Arial" w:hAnsi="Arial" w:cs="Louguiya"/>
          <w:color w:val="222222"/>
          <w:sz w:val="24"/>
          <w:szCs w:val="24"/>
          <w:rtl/>
        </w:rPr>
        <w:fldChar w:fldCharType="end"/>
      </w:r>
    </w:p>
    <w:p w14:paraId="0000000A" w14:textId="77777777" w:rsidR="00F32814" w:rsidRPr="001A21AF" w:rsidRDefault="00145E26">
      <w:pPr>
        <w:widowControl/>
        <w:numPr>
          <w:ilvl w:val="0"/>
          <w:numId w:val="4"/>
        </w:numPr>
        <w:shd w:val="clear" w:color="auto" w:fill="FFFFFF"/>
        <w:bidi/>
        <w:spacing w:before="120"/>
        <w:ind w:left="420" w:hanging="279"/>
        <w:jc w:val="left"/>
        <w:rPr>
          <w:rFonts w:ascii="Arial" w:eastAsia="Arial" w:hAnsi="Arial" w:cs="Louguiya"/>
          <w:color w:val="222222"/>
          <w:sz w:val="24"/>
          <w:szCs w:val="24"/>
        </w:rPr>
      </w:pPr>
      <w:r w:rsidRPr="001A21AF">
        <w:rPr>
          <w:rFonts w:ascii="Arial" w:eastAsia="Arial" w:hAnsi="Arial" w:cs="Louguiya"/>
          <w:color w:val="222222"/>
          <w:sz w:val="24"/>
          <w:szCs w:val="24"/>
          <w:rtl/>
        </w:rPr>
        <w:t xml:space="preserve">الرقم الوطني للتعريف: </w:t>
      </w:r>
      <w:r w:rsidRPr="001A21AF">
        <w:rPr>
          <w:rFonts w:ascii="Arial" w:eastAsia="Arial" w:hAnsi="Arial" w:cs="Louguiya"/>
          <w:color w:val="222222"/>
          <w:sz w:val="24"/>
          <w:szCs w:val="24"/>
          <w:rtl/>
        </w:rPr>
        <w:fldChar w:fldCharType="begin"/>
      </w:r>
      <w:r w:rsidRPr="001A21AF">
        <w:rPr>
          <w:rFonts w:ascii="Arial" w:eastAsia="Arial" w:hAnsi="Arial" w:cs="Louguiya"/>
          <w:color w:val="222222"/>
          <w:sz w:val="24"/>
          <w:szCs w:val="24"/>
          <w:rtl/>
        </w:rPr>
        <w:instrText xml:space="preserve"> MERGEFIELD =nni \* MERGEFORMAT </w:instrText>
      </w:r>
      <w:r w:rsidRPr="001A21AF">
        <w:rPr>
          <w:rFonts w:ascii="Arial" w:eastAsia="Arial" w:hAnsi="Arial" w:cs="Louguiya"/>
          <w:color w:val="222222"/>
          <w:sz w:val="24"/>
          <w:szCs w:val="24"/>
          <w:rtl/>
        </w:rPr>
        <w:fldChar w:fldCharType="separate"/>
      </w:r>
      <w:r w:rsidRPr="001A21AF">
        <w:rPr>
          <w:rFonts w:ascii="Arial" w:eastAsia="Arial" w:hAnsi="Arial" w:cs="Louguiya"/>
          <w:b/>
          <w:bCs/>
          <w:color w:val="222222"/>
          <w:sz w:val="24"/>
          <w:szCs w:val="24"/>
          <w:rtl/>
        </w:rPr>
        <w:t>«=</w:t>
      </w:r>
      <w:proofErr w:type="spellStart"/>
      <w:r w:rsidRPr="001A21AF">
        <w:rPr>
          <w:rFonts w:ascii="Arial" w:eastAsia="Arial" w:hAnsi="Arial" w:cs="Louguiya"/>
          <w:b/>
          <w:bCs/>
          <w:color w:val="222222"/>
          <w:sz w:val="24"/>
          <w:szCs w:val="24"/>
          <w:rtl/>
        </w:rPr>
        <w:t>nni</w:t>
      </w:r>
      <w:proofErr w:type="spellEnd"/>
      <w:r w:rsidRPr="001A21AF">
        <w:rPr>
          <w:rFonts w:ascii="Arial" w:eastAsia="Arial" w:hAnsi="Arial" w:cs="Louguiya"/>
          <w:b/>
          <w:bCs/>
          <w:color w:val="222222"/>
          <w:sz w:val="24"/>
          <w:szCs w:val="24"/>
          <w:rtl/>
        </w:rPr>
        <w:t>»</w:t>
      </w:r>
      <w:r w:rsidRPr="001A21AF">
        <w:rPr>
          <w:rFonts w:ascii="Arial" w:eastAsia="Arial" w:hAnsi="Arial" w:cs="Louguiya"/>
          <w:color w:val="222222"/>
          <w:sz w:val="24"/>
          <w:szCs w:val="24"/>
          <w:rtl/>
        </w:rPr>
        <w:fldChar w:fldCharType="end"/>
      </w:r>
    </w:p>
    <w:p w14:paraId="68B38D64" w14:textId="7A6BAF6F" w:rsidR="00DC4C38" w:rsidRPr="001A21AF" w:rsidRDefault="00145E26" w:rsidP="00A00444">
      <w:pPr>
        <w:widowControl/>
        <w:numPr>
          <w:ilvl w:val="0"/>
          <w:numId w:val="4"/>
        </w:numPr>
        <w:shd w:val="clear" w:color="auto" w:fill="FFFFFF"/>
        <w:bidi/>
        <w:spacing w:before="120"/>
        <w:ind w:left="420" w:hanging="279"/>
        <w:jc w:val="left"/>
        <w:rPr>
          <w:rFonts w:ascii="Arial" w:eastAsia="Arial" w:hAnsi="Arial" w:cs="Louguiya"/>
          <w:color w:val="222222"/>
          <w:sz w:val="24"/>
          <w:szCs w:val="24"/>
        </w:rPr>
      </w:pPr>
      <w:r w:rsidRPr="001A21AF">
        <w:rPr>
          <w:rFonts w:ascii="Arial" w:eastAsia="Arial" w:hAnsi="Arial" w:cs="Louguiya"/>
          <w:color w:val="222222"/>
          <w:sz w:val="24"/>
          <w:szCs w:val="24"/>
          <w:rtl/>
        </w:rPr>
        <w:t xml:space="preserve">الهاتف / واتساب: </w:t>
      </w:r>
      <w:r w:rsidRPr="001A21AF">
        <w:rPr>
          <w:rFonts w:ascii="Arial" w:eastAsia="Arial" w:hAnsi="Arial" w:cs="Louguiya"/>
          <w:color w:val="222222"/>
          <w:sz w:val="24"/>
          <w:szCs w:val="24"/>
          <w:rtl/>
        </w:rPr>
        <w:fldChar w:fldCharType="begin"/>
      </w:r>
      <w:r w:rsidRPr="001A21AF">
        <w:rPr>
          <w:rFonts w:ascii="Arial" w:eastAsia="Arial" w:hAnsi="Arial" w:cs="Louguiya"/>
          <w:color w:val="222222"/>
          <w:sz w:val="24"/>
          <w:szCs w:val="24"/>
          <w:rtl/>
        </w:rPr>
        <w:instrText xml:space="preserve"> MERGEFIELD =phone \* MERGEFORMAT </w:instrText>
      </w:r>
      <w:r w:rsidRPr="001A21AF">
        <w:rPr>
          <w:rFonts w:ascii="Arial" w:eastAsia="Arial" w:hAnsi="Arial" w:cs="Louguiya"/>
          <w:color w:val="222222"/>
          <w:sz w:val="24"/>
          <w:szCs w:val="24"/>
          <w:rtl/>
        </w:rPr>
        <w:fldChar w:fldCharType="separate"/>
      </w:r>
      <w:r w:rsidRPr="001A21AF">
        <w:rPr>
          <w:rFonts w:ascii="Arial" w:eastAsia="Arial" w:hAnsi="Arial" w:cs="Louguiya"/>
          <w:b/>
          <w:bCs/>
          <w:color w:val="222222"/>
          <w:sz w:val="24"/>
          <w:szCs w:val="24"/>
          <w:rtl/>
        </w:rPr>
        <w:t>«=</w:t>
      </w:r>
      <w:proofErr w:type="spellStart"/>
      <w:r w:rsidRPr="001A21AF">
        <w:rPr>
          <w:rFonts w:ascii="Arial" w:eastAsia="Arial" w:hAnsi="Arial" w:cs="Louguiya"/>
          <w:b/>
          <w:bCs/>
          <w:color w:val="222222"/>
          <w:sz w:val="24"/>
          <w:szCs w:val="24"/>
          <w:rtl/>
        </w:rPr>
        <w:t>phone</w:t>
      </w:r>
      <w:proofErr w:type="spellEnd"/>
      <w:r w:rsidRPr="001A21AF">
        <w:rPr>
          <w:rFonts w:ascii="Arial" w:eastAsia="Arial" w:hAnsi="Arial" w:cs="Louguiya"/>
          <w:b/>
          <w:bCs/>
          <w:color w:val="222222"/>
          <w:sz w:val="24"/>
          <w:szCs w:val="24"/>
          <w:rtl/>
        </w:rPr>
        <w:t>»</w:t>
      </w:r>
      <w:r w:rsidRPr="001A21AF">
        <w:rPr>
          <w:rFonts w:ascii="Arial" w:eastAsia="Arial" w:hAnsi="Arial" w:cs="Louguiya"/>
          <w:color w:val="222222"/>
          <w:sz w:val="24"/>
          <w:szCs w:val="24"/>
          <w:rtl/>
        </w:rPr>
        <w:fldChar w:fldCharType="end"/>
      </w:r>
    </w:p>
    <w:p w14:paraId="0000000D" w14:textId="432B2191" w:rsidR="00F32814" w:rsidRPr="00706C6B" w:rsidRDefault="00145E26" w:rsidP="00DC4C38">
      <w:pPr>
        <w:widowControl/>
        <w:shd w:val="clear" w:color="auto" w:fill="FFFFFF"/>
        <w:bidi/>
        <w:spacing w:before="120"/>
        <w:jc w:val="left"/>
        <w:rPr>
          <w:rFonts w:ascii="Arial" w:eastAsia="Arial" w:hAnsi="Arial" w:cs="Louguiya"/>
          <w:b/>
          <w:bCs/>
          <w:color w:val="222222"/>
          <w:sz w:val="24"/>
          <w:szCs w:val="24"/>
          <w:highlight w:val="white"/>
        </w:rPr>
      </w:pPr>
      <w:r w:rsidRPr="00706C6B">
        <w:rPr>
          <w:rFonts w:ascii="Arial" w:eastAsia="Arial" w:hAnsi="Arial" w:cs="Louguiya"/>
          <w:b/>
          <w:bCs/>
          <w:color w:val="222222"/>
          <w:sz w:val="24"/>
          <w:szCs w:val="24"/>
          <w:highlight w:val="white"/>
          <w:rtl/>
        </w:rPr>
        <w:t xml:space="preserve">ويشار إليهما مجتمعين بـ </w:t>
      </w:r>
      <w:r w:rsidRPr="00706C6B">
        <w:rPr>
          <w:rFonts w:ascii="Arial" w:eastAsia="Arial" w:hAnsi="Arial" w:cs="Arial" w:hint="cs"/>
          <w:b/>
          <w:bCs/>
          <w:color w:val="222222"/>
          <w:sz w:val="24"/>
          <w:szCs w:val="24"/>
          <w:highlight w:val="white"/>
          <w:rtl/>
        </w:rPr>
        <w:t>“</w:t>
      </w:r>
      <w:r w:rsidRPr="00706C6B">
        <w:rPr>
          <w:rFonts w:ascii="Arial" w:eastAsia="Arial" w:hAnsi="Arial" w:cs="Louguiya" w:hint="cs"/>
          <w:b/>
          <w:bCs/>
          <w:color w:val="222222"/>
          <w:sz w:val="24"/>
          <w:szCs w:val="24"/>
          <w:highlight w:val="white"/>
          <w:rtl/>
        </w:rPr>
        <w:t>الطرفين</w:t>
      </w:r>
      <w:r w:rsidRPr="00706C6B">
        <w:rPr>
          <w:rFonts w:ascii="Arial" w:eastAsia="Arial" w:hAnsi="Arial" w:cs="Arial" w:hint="cs"/>
          <w:b/>
          <w:bCs/>
          <w:color w:val="222222"/>
          <w:sz w:val="24"/>
          <w:szCs w:val="24"/>
          <w:highlight w:val="white"/>
          <w:rtl/>
        </w:rPr>
        <w:t>”</w:t>
      </w:r>
      <w:r w:rsidRPr="00706C6B">
        <w:rPr>
          <w:rFonts w:ascii="Arial" w:eastAsia="Arial" w:hAnsi="Arial" w:cs="Louguiya"/>
          <w:b/>
          <w:bCs/>
          <w:color w:val="222222"/>
          <w:sz w:val="24"/>
          <w:szCs w:val="24"/>
          <w:highlight w:val="white"/>
          <w:rtl/>
        </w:rPr>
        <w:t>.</w:t>
      </w:r>
    </w:p>
    <w:p w14:paraId="0BEC7F91" w14:textId="77777777" w:rsidR="00A00444" w:rsidRPr="00706C6B" w:rsidRDefault="00A00444">
      <w:pPr>
        <w:widowControl/>
        <w:shd w:val="clear" w:color="auto" w:fill="FFFFFF"/>
        <w:bidi/>
        <w:spacing w:before="120"/>
        <w:jc w:val="left"/>
        <w:rPr>
          <w:rFonts w:ascii="Arial" w:eastAsia="Arial" w:hAnsi="Arial" w:cs="Louguiya"/>
          <w:b/>
          <w:bCs/>
          <w:color w:val="222222"/>
          <w:sz w:val="24"/>
          <w:szCs w:val="24"/>
          <w:highlight w:val="white"/>
          <w:u w:val="single"/>
        </w:rPr>
      </w:pPr>
    </w:p>
    <w:p w14:paraId="0000000E" w14:textId="10363DC6" w:rsidR="00F32814" w:rsidRPr="00706C6B" w:rsidRDefault="00145E26" w:rsidP="00A00444">
      <w:pPr>
        <w:widowControl/>
        <w:shd w:val="clear" w:color="auto" w:fill="FFFFFF"/>
        <w:bidi/>
        <w:spacing w:before="120"/>
        <w:jc w:val="left"/>
        <w:rPr>
          <w:rFonts w:ascii="Arial" w:eastAsia="Arial" w:hAnsi="Arial" w:cs="Louguiya"/>
          <w:b/>
          <w:bCs/>
          <w:color w:val="222222"/>
          <w:sz w:val="24"/>
          <w:szCs w:val="24"/>
          <w:u w:val="single"/>
        </w:rPr>
      </w:pPr>
      <w:r w:rsidRPr="00706C6B">
        <w:rPr>
          <w:rFonts w:ascii="Arial" w:eastAsia="Arial" w:hAnsi="Arial" w:cs="Louguiya"/>
          <w:b/>
          <w:bCs/>
          <w:color w:val="222222"/>
          <w:sz w:val="24"/>
          <w:szCs w:val="24"/>
          <w:highlight w:val="white"/>
          <w:u w:val="single"/>
          <w:rtl/>
        </w:rPr>
        <w:t>الديباجة</w:t>
      </w:r>
    </w:p>
    <w:p w14:paraId="0000000F" w14:textId="77777777" w:rsidR="00F32814" w:rsidRPr="00706C6B" w:rsidRDefault="00145E26">
      <w:pPr>
        <w:widowControl/>
        <w:shd w:val="clear" w:color="auto" w:fill="FFFFFF"/>
        <w:bidi/>
        <w:spacing w:before="120"/>
        <w:jc w:val="left"/>
        <w:rPr>
          <w:rFonts w:ascii="Arial" w:eastAsia="Arial" w:hAnsi="Arial" w:cs="Louguiya"/>
          <w:color w:val="222222"/>
          <w:sz w:val="24"/>
          <w:szCs w:val="24"/>
          <w:highlight w:val="white"/>
        </w:rPr>
      </w:pPr>
      <w:r w:rsidRPr="00706C6B">
        <w:rPr>
          <w:rFonts w:ascii="Arial" w:eastAsia="Arial" w:hAnsi="Arial" w:cs="Louguiya"/>
          <w:color w:val="222222"/>
          <w:sz w:val="24"/>
          <w:szCs w:val="24"/>
          <w:highlight w:val="white"/>
          <w:rtl/>
        </w:rPr>
        <w:t>في إطار تنفيذ برنامج دعم التعليم الأصلي بالمناطق الأقل حظا، وحرصا على ضمان التدريس والمتابعة الفعالة في المحاظر المفتوحة أو المدعومة من قبل المشروع، اتفق الطرفان على إبرام هذا العقد وفقا لأحكام التالية:</w:t>
      </w:r>
    </w:p>
    <w:p w14:paraId="00000010" w14:textId="3ACA4209" w:rsidR="00F32814" w:rsidRPr="00706C6B" w:rsidRDefault="00145E26">
      <w:pPr>
        <w:widowControl/>
        <w:shd w:val="clear" w:color="auto" w:fill="FFFFFF"/>
        <w:bidi/>
        <w:spacing w:before="120"/>
        <w:jc w:val="left"/>
        <w:rPr>
          <w:rFonts w:ascii="Arial" w:eastAsia="Arial" w:hAnsi="Arial" w:cs="Louguiya"/>
          <w:color w:val="222222"/>
          <w:sz w:val="24"/>
          <w:szCs w:val="24"/>
          <w:highlight w:val="white"/>
        </w:rPr>
      </w:pPr>
      <w:r w:rsidRPr="00706C6B">
        <w:rPr>
          <w:rFonts w:ascii="Arial" w:eastAsia="Arial" w:hAnsi="Arial" w:cs="Louguiya"/>
          <w:b/>
          <w:bCs/>
          <w:color w:val="222222"/>
          <w:sz w:val="24"/>
          <w:szCs w:val="24"/>
          <w:highlight w:val="white"/>
          <w:u w:val="single"/>
          <w:rtl/>
        </w:rPr>
        <w:t xml:space="preserve">المادة الأولي: </w:t>
      </w:r>
      <w:r w:rsidRPr="00706C6B">
        <w:rPr>
          <w:rFonts w:ascii="Arial" w:eastAsia="Arial" w:hAnsi="Arial" w:cs="Louguiya"/>
          <w:color w:val="222222"/>
          <w:sz w:val="24"/>
          <w:szCs w:val="24"/>
          <w:highlight w:val="white"/>
          <w:rtl/>
        </w:rPr>
        <w:t xml:space="preserve">يكلف الطرف الأول الطرف الثاني بمهام </w:t>
      </w:r>
      <w:r w:rsidRPr="001A21AF">
        <w:rPr>
          <w:rFonts w:ascii="Arial" w:eastAsia="Arial" w:hAnsi="Arial" w:cs="Louguiya"/>
          <w:color w:val="000000" w:themeColor="text1"/>
          <w:sz w:val="24"/>
          <w:szCs w:val="24"/>
          <w:rtl/>
        </w:rPr>
        <w:fldChar w:fldCharType="begin"/>
      </w:r>
      <w:r w:rsidRPr="001A21AF">
        <w:rPr>
          <w:rFonts w:ascii="Arial" w:eastAsia="Arial" w:hAnsi="Arial" w:cs="Louguiya"/>
          <w:color w:val="000000" w:themeColor="text1"/>
          <w:sz w:val="24"/>
          <w:szCs w:val="24"/>
          <w:rtl/>
        </w:rPr>
        <w:instrText xml:space="preserve"> MERGEFIELD =job_title \* MERGEFORMAT </w:instrText>
      </w:r>
      <w:r w:rsidRPr="001A21AF">
        <w:rPr>
          <w:rFonts w:ascii="Arial" w:eastAsia="Arial" w:hAnsi="Arial" w:cs="Louguiya"/>
          <w:color w:val="000000" w:themeColor="text1"/>
          <w:sz w:val="24"/>
          <w:szCs w:val="24"/>
          <w:rtl/>
        </w:rPr>
        <w:fldChar w:fldCharType="separate"/>
      </w:r>
      <w:r w:rsidRPr="001A21AF">
        <w:rPr>
          <w:rFonts w:ascii="Arial" w:eastAsia="Arial" w:hAnsi="Arial" w:cs="Louguiya"/>
          <w:b/>
          <w:bCs/>
          <w:color w:val="000000" w:themeColor="text1"/>
          <w:sz w:val="24"/>
          <w:szCs w:val="24"/>
          <w:rtl/>
        </w:rPr>
        <w:t>«=job_title»</w:t>
      </w:r>
      <w:r w:rsidRPr="001A21AF">
        <w:rPr>
          <w:rFonts w:ascii="Arial" w:eastAsia="Arial" w:hAnsi="Arial" w:cs="Louguiya"/>
          <w:color w:val="000000" w:themeColor="text1"/>
          <w:sz w:val="24"/>
          <w:szCs w:val="24"/>
          <w:rtl/>
        </w:rPr>
        <w:fldChar w:fldCharType="end"/>
      </w:r>
      <w:r w:rsidRPr="00706C6B">
        <w:rPr>
          <w:rFonts w:ascii="Arial" w:eastAsia="Arial" w:hAnsi="Arial" w:cs="Louguiya"/>
          <w:color w:val="222222"/>
          <w:sz w:val="24"/>
          <w:szCs w:val="24"/>
          <w:highlight w:val="white"/>
          <w:rtl/>
        </w:rPr>
        <w:t>ضمن أنشطة مشروع دعم التعليم الأصلي في المناطق الأقل حظا في التعليم، وذلك وفق خطة العمل والتوجيهات المعتمدة.</w:t>
      </w:r>
    </w:p>
    <w:p w14:paraId="00000011" w14:textId="77777777" w:rsidR="00F32814" w:rsidRPr="00706C6B" w:rsidRDefault="00145E26">
      <w:pPr>
        <w:widowControl/>
        <w:shd w:val="clear" w:color="auto" w:fill="FFFFFF"/>
        <w:bidi/>
        <w:spacing w:before="120"/>
        <w:jc w:val="left"/>
        <w:rPr>
          <w:rFonts w:ascii="Arial" w:eastAsia="Arial" w:hAnsi="Arial" w:cs="Louguiya"/>
          <w:color w:val="222222"/>
          <w:sz w:val="24"/>
          <w:szCs w:val="24"/>
          <w:highlight w:val="white"/>
        </w:rPr>
      </w:pPr>
      <w:r w:rsidRPr="00706C6B">
        <w:rPr>
          <w:rFonts w:ascii="Arial" w:eastAsia="Arial" w:hAnsi="Arial" w:cs="Louguiya"/>
          <w:b/>
          <w:bCs/>
          <w:color w:val="222222"/>
          <w:sz w:val="24"/>
          <w:szCs w:val="24"/>
          <w:highlight w:val="white"/>
          <w:u w:val="single"/>
          <w:rtl/>
        </w:rPr>
        <w:t xml:space="preserve">المادة 2: </w:t>
      </w:r>
      <w:r w:rsidRPr="00706C6B">
        <w:rPr>
          <w:rFonts w:ascii="Arial" w:eastAsia="Arial" w:hAnsi="Arial" w:cs="Louguiya"/>
          <w:color w:val="222222"/>
          <w:sz w:val="24"/>
          <w:szCs w:val="24"/>
          <w:highlight w:val="white"/>
          <w:rtl/>
        </w:rPr>
        <w:t>يبرم هذا العقد في إطار إسداء خدمة محددة المدة، ولا يترتب عليه أي وضعية توظيف دائمة أو حق في الإدماج في الوظيفة العمومية، ولا ينشئ علاقة شغل دائمة بالمعنى المقصود في مدونة الشغل، ما دام مرتبطا بتنفيذ مهام ظرفية ومحددة.</w:t>
      </w:r>
    </w:p>
    <w:p w14:paraId="441D5E3C" w14:textId="77777777" w:rsidR="00097CB0" w:rsidRPr="00706C6B" w:rsidRDefault="00097CB0" w:rsidP="00097CB0">
      <w:pPr>
        <w:widowControl/>
        <w:shd w:val="clear" w:color="auto" w:fill="FFFFFF"/>
        <w:bidi/>
        <w:jc w:val="left"/>
        <w:rPr>
          <w:rFonts w:ascii="Arial" w:eastAsia="Arial" w:hAnsi="Arial" w:cs="Louguiya"/>
          <w:b/>
          <w:bCs/>
          <w:color w:val="222222"/>
          <w:sz w:val="24"/>
          <w:szCs w:val="24"/>
          <w:highlight w:val="white"/>
          <w:u w:val="single"/>
        </w:rPr>
      </w:pPr>
    </w:p>
    <w:p w14:paraId="00000012" w14:textId="05FC88EB" w:rsidR="00F32814" w:rsidRPr="00706C6B" w:rsidRDefault="00145E26" w:rsidP="00097CB0">
      <w:pPr>
        <w:widowControl/>
        <w:shd w:val="clear" w:color="auto" w:fill="FFFFFF"/>
        <w:bidi/>
        <w:jc w:val="left"/>
        <w:rPr>
          <w:rFonts w:ascii="Arial" w:eastAsia="Arial" w:hAnsi="Arial" w:cs="Louguiya"/>
          <w:color w:val="222222"/>
          <w:sz w:val="24"/>
          <w:szCs w:val="24"/>
        </w:rPr>
      </w:pPr>
      <w:r w:rsidRPr="00706C6B">
        <w:rPr>
          <w:rFonts w:ascii="Arial" w:eastAsia="Arial" w:hAnsi="Arial" w:cs="Louguiya"/>
          <w:b/>
          <w:bCs/>
          <w:color w:val="222222"/>
          <w:sz w:val="24"/>
          <w:szCs w:val="24"/>
          <w:highlight w:val="white"/>
          <w:u w:val="single"/>
          <w:rtl/>
        </w:rPr>
        <w:t xml:space="preserve">المادة 3: </w:t>
      </w:r>
      <w:r w:rsidRPr="00706C6B">
        <w:rPr>
          <w:rFonts w:ascii="Arial" w:eastAsia="Arial" w:hAnsi="Arial" w:cs="Louguiya"/>
          <w:color w:val="222222"/>
          <w:sz w:val="24"/>
          <w:szCs w:val="24"/>
          <w:highlight w:val="white"/>
          <w:rtl/>
        </w:rPr>
        <w:t>يلتزم الطرف الثاني بما يلي:</w:t>
      </w:r>
    </w:p>
    <w:p w14:paraId="00000013" w14:textId="77777777" w:rsidR="00F32814" w:rsidRPr="00706C6B" w:rsidRDefault="00145E26" w:rsidP="00A00444">
      <w:pPr>
        <w:widowControl/>
        <w:numPr>
          <w:ilvl w:val="0"/>
          <w:numId w:val="5"/>
        </w:numPr>
        <w:shd w:val="clear" w:color="auto" w:fill="FFFFFF"/>
        <w:bidi/>
        <w:ind w:left="420" w:hanging="137"/>
        <w:jc w:val="left"/>
        <w:rPr>
          <w:rFonts w:ascii="Arial" w:eastAsia="Arial" w:hAnsi="Arial" w:cs="Louguiya"/>
          <w:color w:val="222222"/>
          <w:sz w:val="24"/>
          <w:szCs w:val="24"/>
        </w:rPr>
      </w:pPr>
      <w:r w:rsidRPr="00706C6B">
        <w:rPr>
          <w:rFonts w:ascii="Arial" w:eastAsia="Arial" w:hAnsi="Arial" w:cs="Louguiya"/>
          <w:color w:val="222222"/>
          <w:sz w:val="24"/>
          <w:szCs w:val="24"/>
          <w:highlight w:val="white"/>
          <w:rtl/>
        </w:rPr>
        <w:t xml:space="preserve">تنفيذ مهام التدريس </w:t>
      </w:r>
      <w:proofErr w:type="spellStart"/>
      <w:r w:rsidRPr="00706C6B">
        <w:rPr>
          <w:rFonts w:ascii="Arial" w:eastAsia="Arial" w:hAnsi="Arial" w:cs="Louguiya"/>
          <w:color w:val="222222"/>
          <w:sz w:val="24"/>
          <w:szCs w:val="24"/>
          <w:highlight w:val="white"/>
          <w:rtl/>
        </w:rPr>
        <w:t>أوالمتابعة</w:t>
      </w:r>
      <w:proofErr w:type="spellEnd"/>
      <w:r w:rsidRPr="00706C6B">
        <w:rPr>
          <w:rFonts w:ascii="Arial" w:eastAsia="Arial" w:hAnsi="Arial" w:cs="Louguiya"/>
          <w:color w:val="222222"/>
          <w:sz w:val="24"/>
          <w:szCs w:val="24"/>
          <w:highlight w:val="white"/>
          <w:rtl/>
        </w:rPr>
        <w:t xml:space="preserve"> الميدانية </w:t>
      </w:r>
      <w:proofErr w:type="spellStart"/>
      <w:r w:rsidRPr="00706C6B">
        <w:rPr>
          <w:rFonts w:ascii="Arial" w:eastAsia="Arial" w:hAnsi="Arial" w:cs="Louguiya"/>
          <w:color w:val="222222"/>
          <w:sz w:val="24"/>
          <w:szCs w:val="24"/>
          <w:highlight w:val="white"/>
          <w:rtl/>
        </w:rPr>
        <w:t>للمحاظر</w:t>
      </w:r>
      <w:proofErr w:type="spellEnd"/>
      <w:r w:rsidRPr="00706C6B">
        <w:rPr>
          <w:rFonts w:ascii="Arial" w:eastAsia="Arial" w:hAnsi="Arial" w:cs="Louguiya"/>
          <w:color w:val="222222"/>
          <w:sz w:val="24"/>
          <w:szCs w:val="24"/>
          <w:highlight w:val="white"/>
          <w:rtl/>
        </w:rPr>
        <w:t xml:space="preserve"> المكلف بها بجدية ووفق التعليمات الصادرة؛</w:t>
      </w:r>
    </w:p>
    <w:p w14:paraId="00000014" w14:textId="77777777" w:rsidR="00F32814" w:rsidRPr="00706C6B" w:rsidRDefault="00145E26" w:rsidP="00A00444">
      <w:pPr>
        <w:widowControl/>
        <w:numPr>
          <w:ilvl w:val="0"/>
          <w:numId w:val="5"/>
        </w:numPr>
        <w:shd w:val="clear" w:color="auto" w:fill="FFFFFF"/>
        <w:bidi/>
        <w:ind w:left="420" w:hanging="137"/>
        <w:jc w:val="left"/>
        <w:rPr>
          <w:rFonts w:ascii="Arial" w:eastAsia="Arial" w:hAnsi="Arial" w:cs="Louguiya"/>
          <w:color w:val="222222"/>
          <w:sz w:val="24"/>
          <w:szCs w:val="24"/>
        </w:rPr>
      </w:pPr>
      <w:r w:rsidRPr="00706C6B">
        <w:rPr>
          <w:rFonts w:ascii="Arial" w:eastAsia="Arial" w:hAnsi="Arial" w:cs="Louguiya"/>
          <w:color w:val="222222"/>
          <w:sz w:val="24"/>
          <w:szCs w:val="24"/>
          <w:highlight w:val="white"/>
          <w:rtl/>
        </w:rPr>
        <w:t>إعداد تقارير دورية دقيقة وفق النماذج المعتمدة؛</w:t>
      </w:r>
    </w:p>
    <w:p w14:paraId="00000015" w14:textId="77777777" w:rsidR="00F32814" w:rsidRPr="00706C6B" w:rsidRDefault="00145E26" w:rsidP="00A00444">
      <w:pPr>
        <w:widowControl/>
        <w:numPr>
          <w:ilvl w:val="0"/>
          <w:numId w:val="5"/>
        </w:numPr>
        <w:shd w:val="clear" w:color="auto" w:fill="FFFFFF"/>
        <w:bidi/>
        <w:ind w:left="420" w:hanging="137"/>
        <w:jc w:val="left"/>
        <w:rPr>
          <w:rFonts w:ascii="Arial" w:eastAsia="Arial" w:hAnsi="Arial" w:cs="Louguiya"/>
          <w:color w:val="222222"/>
          <w:sz w:val="24"/>
          <w:szCs w:val="24"/>
        </w:rPr>
      </w:pPr>
      <w:r w:rsidRPr="00706C6B">
        <w:rPr>
          <w:rFonts w:ascii="Arial" w:eastAsia="Arial" w:hAnsi="Arial" w:cs="Louguiya"/>
          <w:color w:val="222222"/>
          <w:sz w:val="24"/>
          <w:szCs w:val="24"/>
          <w:highlight w:val="white"/>
          <w:rtl/>
        </w:rPr>
        <w:t>احترام التوجيهات الإدارية والتسلسل الإداري؛</w:t>
      </w:r>
    </w:p>
    <w:p w14:paraId="00000016" w14:textId="77777777" w:rsidR="00F32814" w:rsidRPr="00706C6B" w:rsidRDefault="00145E26" w:rsidP="00A00444">
      <w:pPr>
        <w:widowControl/>
        <w:numPr>
          <w:ilvl w:val="0"/>
          <w:numId w:val="5"/>
        </w:numPr>
        <w:shd w:val="clear" w:color="auto" w:fill="FFFFFF"/>
        <w:bidi/>
        <w:ind w:left="420" w:hanging="137"/>
        <w:jc w:val="left"/>
        <w:rPr>
          <w:rFonts w:ascii="Arial" w:eastAsia="Arial" w:hAnsi="Arial" w:cs="Louguiya"/>
          <w:color w:val="222222"/>
          <w:sz w:val="24"/>
          <w:szCs w:val="24"/>
        </w:rPr>
      </w:pPr>
      <w:r w:rsidRPr="00706C6B">
        <w:rPr>
          <w:rFonts w:ascii="Arial" w:eastAsia="Arial" w:hAnsi="Arial" w:cs="Louguiya"/>
          <w:color w:val="222222"/>
          <w:sz w:val="24"/>
          <w:szCs w:val="24"/>
          <w:highlight w:val="white"/>
          <w:rtl/>
        </w:rPr>
        <w:t>الالتزام بالسرية المهنية وعدم استغلال المعلومات أو الوثائق؛</w:t>
      </w:r>
    </w:p>
    <w:p w14:paraId="00000017" w14:textId="77777777" w:rsidR="00F32814" w:rsidRPr="00706C6B" w:rsidRDefault="00145E26" w:rsidP="00A00444">
      <w:pPr>
        <w:widowControl/>
        <w:numPr>
          <w:ilvl w:val="0"/>
          <w:numId w:val="5"/>
        </w:numPr>
        <w:shd w:val="clear" w:color="auto" w:fill="FFFFFF"/>
        <w:bidi/>
        <w:ind w:left="420" w:hanging="137"/>
        <w:jc w:val="left"/>
        <w:rPr>
          <w:rFonts w:ascii="Arial" w:eastAsia="Arial" w:hAnsi="Arial" w:cs="Louguiya"/>
          <w:color w:val="222222"/>
          <w:sz w:val="24"/>
          <w:szCs w:val="24"/>
          <w:highlight w:val="white"/>
        </w:rPr>
      </w:pPr>
      <w:r w:rsidRPr="00706C6B">
        <w:rPr>
          <w:rFonts w:ascii="Arial" w:eastAsia="Arial" w:hAnsi="Arial" w:cs="Louguiya"/>
          <w:color w:val="222222"/>
          <w:sz w:val="24"/>
          <w:szCs w:val="24"/>
          <w:highlight w:val="white"/>
          <w:rtl/>
        </w:rPr>
        <w:t>أداء أي مهام ذات صلة مباشرة بموضوع العقد ضمن حدود التكليف الرسمي.</w:t>
      </w:r>
    </w:p>
    <w:p w14:paraId="23FB97D5" w14:textId="77777777" w:rsidR="00097CB0" w:rsidRPr="00706C6B" w:rsidRDefault="00097CB0" w:rsidP="00A00444">
      <w:pPr>
        <w:widowControl/>
        <w:shd w:val="clear" w:color="auto" w:fill="FFFFFF"/>
        <w:bidi/>
        <w:ind w:hanging="137"/>
        <w:jc w:val="left"/>
        <w:rPr>
          <w:rFonts w:ascii="Arial" w:eastAsia="Arial" w:hAnsi="Arial" w:cs="Louguiya"/>
          <w:b/>
          <w:bCs/>
          <w:color w:val="222222"/>
          <w:sz w:val="24"/>
          <w:szCs w:val="24"/>
          <w:highlight w:val="white"/>
          <w:u w:val="single"/>
        </w:rPr>
      </w:pPr>
    </w:p>
    <w:p w14:paraId="00000018" w14:textId="3DA5FD84" w:rsidR="00F32814" w:rsidRPr="00706C6B" w:rsidRDefault="00145E26" w:rsidP="00097CB0">
      <w:pPr>
        <w:widowControl/>
        <w:shd w:val="clear" w:color="auto" w:fill="FFFFFF"/>
        <w:bidi/>
        <w:jc w:val="left"/>
        <w:rPr>
          <w:rFonts w:ascii="Arial" w:eastAsia="Arial" w:hAnsi="Arial" w:cs="Louguiya"/>
          <w:color w:val="222222"/>
          <w:sz w:val="24"/>
          <w:szCs w:val="24"/>
        </w:rPr>
      </w:pPr>
      <w:r w:rsidRPr="00706C6B">
        <w:rPr>
          <w:rFonts w:ascii="Arial" w:eastAsia="Arial" w:hAnsi="Arial" w:cs="Louguiya"/>
          <w:b/>
          <w:bCs/>
          <w:color w:val="222222"/>
          <w:sz w:val="24"/>
          <w:szCs w:val="24"/>
          <w:highlight w:val="white"/>
          <w:u w:val="single"/>
          <w:rtl/>
        </w:rPr>
        <w:t xml:space="preserve">المادة4: </w:t>
      </w:r>
      <w:r w:rsidRPr="00706C6B">
        <w:rPr>
          <w:rFonts w:ascii="Arial" w:eastAsia="Arial" w:hAnsi="Arial" w:cs="Louguiya"/>
          <w:color w:val="222222"/>
          <w:sz w:val="24"/>
          <w:szCs w:val="24"/>
          <w:highlight w:val="white"/>
          <w:rtl/>
        </w:rPr>
        <w:t>يلتزم الطرف الأول بما يلي:</w:t>
      </w:r>
    </w:p>
    <w:p w14:paraId="00000019" w14:textId="77777777" w:rsidR="00F32814" w:rsidRPr="00706C6B" w:rsidRDefault="00145E26" w:rsidP="00A00444">
      <w:pPr>
        <w:widowControl/>
        <w:numPr>
          <w:ilvl w:val="0"/>
          <w:numId w:val="6"/>
        </w:numPr>
        <w:shd w:val="clear" w:color="auto" w:fill="FFFFFF"/>
        <w:bidi/>
        <w:ind w:left="420" w:hanging="137"/>
        <w:jc w:val="left"/>
        <w:rPr>
          <w:rFonts w:ascii="Arial" w:eastAsia="Arial" w:hAnsi="Arial" w:cs="Louguiya"/>
          <w:color w:val="222222"/>
          <w:sz w:val="24"/>
          <w:szCs w:val="24"/>
        </w:rPr>
      </w:pPr>
      <w:r w:rsidRPr="00706C6B">
        <w:rPr>
          <w:rFonts w:ascii="Arial" w:eastAsia="Arial" w:hAnsi="Arial" w:cs="Louguiya"/>
          <w:color w:val="222222"/>
          <w:sz w:val="24"/>
          <w:szCs w:val="24"/>
          <w:highlight w:val="white"/>
          <w:rtl/>
        </w:rPr>
        <w:t>تمكين الطرف الثاني من الإطار العام والتوجيهات اللازمة لتنفيذ المهام؛</w:t>
      </w:r>
    </w:p>
    <w:p w14:paraId="0000001A" w14:textId="0E3A63BC" w:rsidR="00F32814" w:rsidRPr="00706C6B" w:rsidRDefault="00145E26" w:rsidP="00A00444">
      <w:pPr>
        <w:widowControl/>
        <w:numPr>
          <w:ilvl w:val="0"/>
          <w:numId w:val="6"/>
        </w:numPr>
        <w:shd w:val="clear" w:color="auto" w:fill="FFFFFF"/>
        <w:bidi/>
        <w:ind w:left="420" w:hanging="137"/>
        <w:jc w:val="left"/>
        <w:rPr>
          <w:rFonts w:ascii="Arial" w:eastAsia="Arial" w:hAnsi="Arial" w:cs="Louguiya"/>
          <w:color w:val="222222"/>
          <w:sz w:val="24"/>
          <w:szCs w:val="24"/>
        </w:rPr>
      </w:pPr>
      <w:r w:rsidRPr="00706C6B">
        <w:rPr>
          <w:rFonts w:ascii="Arial" w:eastAsia="Arial" w:hAnsi="Arial" w:cs="Louguiya"/>
          <w:color w:val="222222"/>
          <w:sz w:val="24"/>
          <w:szCs w:val="24"/>
          <w:highlight w:val="white"/>
          <w:rtl/>
        </w:rPr>
        <w:t>صرف تعويض جزافي شهري قدره</w:t>
      </w:r>
      <w:r w:rsidR="001A21AF">
        <w:rPr>
          <w:rFonts w:ascii="Arial" w:eastAsia="Arial" w:hAnsi="Arial" w:cs="Louguiya"/>
          <w:color w:val="EE0000"/>
          <w:sz w:val="24"/>
          <w:szCs w:val="24"/>
        </w:rPr>
        <w:t xml:space="preserve"> </w:t>
      </w:r>
      <w:r w:rsidRPr="001A21AF">
        <w:rPr>
          <w:rFonts w:ascii="Arial" w:eastAsia="Arial" w:hAnsi="Arial" w:cs="Louguiya"/>
          <w:color w:val="000000" w:themeColor="text1"/>
          <w:sz w:val="24"/>
          <w:szCs w:val="24"/>
          <w:rtl/>
        </w:rPr>
        <w:fldChar w:fldCharType="begin"/>
      </w:r>
      <w:r w:rsidRPr="001A21AF">
        <w:rPr>
          <w:rFonts w:ascii="Arial" w:eastAsia="Arial" w:hAnsi="Arial" w:cs="Louguiya"/>
          <w:color w:val="000000" w:themeColor="text1"/>
          <w:sz w:val="24"/>
          <w:szCs w:val="24"/>
          <w:rtl/>
        </w:rPr>
        <w:instrText xml:space="preserve"> MERGEFIELD =amount \* MERGEFORMAT </w:instrText>
      </w:r>
      <w:r w:rsidRPr="001A21AF">
        <w:rPr>
          <w:rFonts w:ascii="Arial" w:eastAsia="Arial" w:hAnsi="Arial" w:cs="Louguiya"/>
          <w:color w:val="000000" w:themeColor="text1"/>
          <w:sz w:val="24"/>
          <w:szCs w:val="24"/>
          <w:rtl/>
        </w:rPr>
        <w:fldChar w:fldCharType="separate"/>
      </w:r>
      <w:r w:rsidRPr="001A21AF">
        <w:rPr>
          <w:rFonts w:ascii="Arial" w:eastAsia="Arial" w:hAnsi="Arial" w:cs="Louguiya"/>
          <w:b/>
          <w:bCs/>
          <w:color w:val="000000" w:themeColor="text1"/>
          <w:sz w:val="24"/>
          <w:szCs w:val="24"/>
          <w:rtl/>
        </w:rPr>
        <w:t>«=</w:t>
      </w:r>
      <w:proofErr w:type="spellStart"/>
      <w:r w:rsidRPr="001A21AF">
        <w:rPr>
          <w:rFonts w:ascii="Arial" w:eastAsia="Arial" w:hAnsi="Arial" w:cs="Louguiya"/>
          <w:b/>
          <w:bCs/>
          <w:color w:val="000000" w:themeColor="text1"/>
          <w:sz w:val="24"/>
          <w:szCs w:val="24"/>
          <w:rtl/>
        </w:rPr>
        <w:t>amount</w:t>
      </w:r>
      <w:proofErr w:type="spellEnd"/>
      <w:r w:rsidRPr="001A21AF">
        <w:rPr>
          <w:rFonts w:ascii="Arial" w:eastAsia="Arial" w:hAnsi="Arial" w:cs="Louguiya"/>
          <w:b/>
          <w:bCs/>
          <w:color w:val="000000" w:themeColor="text1"/>
          <w:sz w:val="24"/>
          <w:szCs w:val="24"/>
          <w:rtl/>
        </w:rPr>
        <w:t>»</w:t>
      </w:r>
      <w:r w:rsidRPr="001A21AF">
        <w:rPr>
          <w:rFonts w:ascii="Arial" w:eastAsia="Arial" w:hAnsi="Arial" w:cs="Louguiya"/>
          <w:color w:val="000000" w:themeColor="text1"/>
          <w:sz w:val="24"/>
          <w:szCs w:val="24"/>
          <w:rtl/>
        </w:rPr>
        <w:fldChar w:fldCharType="end"/>
      </w:r>
      <w:r w:rsidRPr="00706C6B">
        <w:rPr>
          <w:rFonts w:ascii="Arial" w:eastAsia="Arial" w:hAnsi="Arial" w:cs="Louguiya"/>
          <w:color w:val="EE0000"/>
          <w:sz w:val="24"/>
          <w:szCs w:val="24"/>
          <w:rtl/>
        </w:rPr>
        <w:t xml:space="preserve"> </w:t>
      </w:r>
      <w:r w:rsidRPr="00706C6B">
        <w:rPr>
          <w:rFonts w:ascii="Arial" w:eastAsia="Arial" w:hAnsi="Arial" w:cs="Louguiya"/>
          <w:color w:val="222222"/>
          <w:sz w:val="24"/>
          <w:szCs w:val="24"/>
          <w:highlight w:val="white"/>
          <w:rtl/>
        </w:rPr>
        <w:t>أوقية جديدة.</w:t>
      </w:r>
    </w:p>
    <w:p w14:paraId="7E9BE4D0" w14:textId="77777777" w:rsidR="00097CB0" w:rsidRPr="00706C6B" w:rsidRDefault="00097CB0" w:rsidP="00097CB0">
      <w:pPr>
        <w:widowControl/>
        <w:shd w:val="clear" w:color="auto" w:fill="FFFFFF"/>
        <w:bidi/>
        <w:rPr>
          <w:rFonts w:ascii="Arial" w:eastAsia="Arial" w:hAnsi="Arial" w:cs="Louguiya"/>
          <w:b/>
          <w:bCs/>
          <w:color w:val="222222"/>
          <w:sz w:val="24"/>
          <w:szCs w:val="24"/>
          <w:highlight w:val="white"/>
          <w:u w:val="single"/>
        </w:rPr>
      </w:pPr>
    </w:p>
    <w:p w14:paraId="0000001B" w14:textId="520AAD01" w:rsidR="00F32814" w:rsidRPr="00706C6B" w:rsidRDefault="00145E26" w:rsidP="00097CB0">
      <w:pPr>
        <w:widowControl/>
        <w:shd w:val="clear" w:color="auto" w:fill="FFFFFF"/>
        <w:bidi/>
        <w:rPr>
          <w:rFonts w:ascii="Arial" w:eastAsia="Arial" w:hAnsi="Arial" w:cs="Louguiya"/>
          <w:color w:val="222222"/>
          <w:sz w:val="24"/>
          <w:szCs w:val="24"/>
        </w:rPr>
      </w:pPr>
      <w:r w:rsidRPr="00706C6B">
        <w:rPr>
          <w:rFonts w:ascii="Arial" w:eastAsia="Arial" w:hAnsi="Arial" w:cs="Louguiya"/>
          <w:b/>
          <w:bCs/>
          <w:color w:val="222222"/>
          <w:sz w:val="24"/>
          <w:szCs w:val="24"/>
          <w:highlight w:val="white"/>
          <w:u w:val="single"/>
          <w:rtl/>
        </w:rPr>
        <w:t xml:space="preserve">المادة 5: </w:t>
      </w:r>
      <w:r w:rsidRPr="00706C6B">
        <w:rPr>
          <w:rFonts w:ascii="Arial" w:eastAsia="Arial" w:hAnsi="Arial" w:cs="Louguiya"/>
          <w:color w:val="222222"/>
          <w:sz w:val="24"/>
          <w:szCs w:val="24"/>
          <w:highlight w:val="white"/>
          <w:rtl/>
        </w:rPr>
        <w:t xml:space="preserve">يبدأ سريان هذا العقد من </w:t>
      </w:r>
      <w:r w:rsidRPr="001A21AF">
        <w:rPr>
          <w:rFonts w:ascii="Arial" w:eastAsia="Arial" w:hAnsi="Arial" w:cs="Louguiya"/>
          <w:color w:val="000000" w:themeColor="text1"/>
          <w:sz w:val="24"/>
          <w:szCs w:val="24"/>
          <w:rtl/>
        </w:rPr>
        <w:fldChar w:fldCharType="begin"/>
      </w:r>
      <w:r w:rsidRPr="001A21AF">
        <w:rPr>
          <w:rFonts w:ascii="Arial" w:eastAsia="Arial" w:hAnsi="Arial" w:cs="Louguiya"/>
          <w:color w:val="000000" w:themeColor="text1"/>
          <w:sz w:val="24"/>
          <w:szCs w:val="24"/>
          <w:rtl/>
        </w:rPr>
        <w:instrText xml:space="preserve"> MERGEFIELD =start_date \* MERGEFORMAT </w:instrText>
      </w:r>
      <w:r w:rsidRPr="001A21AF">
        <w:rPr>
          <w:rFonts w:ascii="Arial" w:eastAsia="Arial" w:hAnsi="Arial" w:cs="Louguiya"/>
          <w:color w:val="000000" w:themeColor="text1"/>
          <w:sz w:val="24"/>
          <w:szCs w:val="24"/>
          <w:rtl/>
        </w:rPr>
        <w:fldChar w:fldCharType="separate"/>
      </w:r>
      <w:r w:rsidRPr="001A21AF">
        <w:rPr>
          <w:rFonts w:ascii="Arial" w:eastAsia="Arial" w:hAnsi="Arial" w:cs="Louguiya"/>
          <w:b/>
          <w:bCs/>
          <w:color w:val="000000" w:themeColor="text1"/>
          <w:sz w:val="24"/>
          <w:szCs w:val="24"/>
          <w:rtl/>
        </w:rPr>
        <w:t>«=start_date»</w:t>
      </w:r>
      <w:r w:rsidRPr="001A21AF">
        <w:rPr>
          <w:rFonts w:ascii="Arial" w:eastAsia="Arial" w:hAnsi="Arial" w:cs="Louguiya"/>
          <w:color w:val="000000" w:themeColor="text1"/>
          <w:sz w:val="24"/>
          <w:szCs w:val="24"/>
          <w:rtl/>
        </w:rPr>
        <w:fldChar w:fldCharType="end"/>
      </w:r>
      <w:r w:rsidRPr="00706C6B">
        <w:rPr>
          <w:rFonts w:ascii="Arial" w:eastAsia="Arial" w:hAnsi="Arial" w:cs="Louguiya"/>
          <w:color w:val="222222"/>
          <w:sz w:val="24"/>
          <w:szCs w:val="24"/>
          <w:highlight w:val="white"/>
          <w:rtl/>
        </w:rPr>
        <w:t xml:space="preserve"> إلى 31 غاية ديسمبر 2026 ويجوز تجديده كتابة بناء على تقييم الأداء والحاجة الفعلية للمشروع.</w:t>
      </w:r>
    </w:p>
    <w:p w14:paraId="3960CFA5" w14:textId="77777777" w:rsidR="00097CB0" w:rsidRPr="00706C6B" w:rsidRDefault="00097CB0" w:rsidP="00097CB0">
      <w:pPr>
        <w:widowControl/>
        <w:shd w:val="clear" w:color="auto" w:fill="FFFFFF"/>
        <w:bidi/>
        <w:jc w:val="left"/>
        <w:rPr>
          <w:rFonts w:ascii="Arial" w:eastAsia="Arial" w:hAnsi="Arial" w:cs="Louguiya"/>
          <w:b/>
          <w:bCs/>
          <w:color w:val="222222"/>
          <w:sz w:val="24"/>
          <w:szCs w:val="24"/>
          <w:highlight w:val="white"/>
          <w:u w:val="single"/>
        </w:rPr>
      </w:pPr>
    </w:p>
    <w:p w14:paraId="0000001C" w14:textId="0E1AE8C7" w:rsidR="00F32814" w:rsidRPr="00706C6B" w:rsidRDefault="00145E26" w:rsidP="00097CB0">
      <w:pPr>
        <w:widowControl/>
        <w:shd w:val="clear" w:color="auto" w:fill="FFFFFF"/>
        <w:bidi/>
        <w:jc w:val="left"/>
        <w:rPr>
          <w:rFonts w:ascii="Arial" w:eastAsia="Arial" w:hAnsi="Arial" w:cs="Louguiya"/>
          <w:color w:val="222222"/>
          <w:sz w:val="24"/>
          <w:szCs w:val="24"/>
          <w:highlight w:val="white"/>
        </w:rPr>
      </w:pPr>
      <w:r w:rsidRPr="00706C6B">
        <w:rPr>
          <w:rFonts w:ascii="Arial" w:eastAsia="Arial" w:hAnsi="Arial" w:cs="Louguiya"/>
          <w:b/>
          <w:bCs/>
          <w:color w:val="222222"/>
          <w:sz w:val="24"/>
          <w:szCs w:val="24"/>
          <w:highlight w:val="white"/>
          <w:u w:val="single"/>
          <w:rtl/>
        </w:rPr>
        <w:t>المادة 6:</w:t>
      </w:r>
      <w:r w:rsidRPr="00706C6B">
        <w:rPr>
          <w:rFonts w:ascii="Arial" w:eastAsia="Arial" w:hAnsi="Arial" w:cs="Louguiya"/>
          <w:color w:val="222222"/>
          <w:sz w:val="24"/>
          <w:szCs w:val="24"/>
          <w:highlight w:val="white"/>
          <w:rtl/>
        </w:rPr>
        <w:t xml:space="preserve"> يحدد الطرف الأول أماكن العمل، ويحتفظ بحق إعادة توجيه الطرف الثاني أو تعديل نطاق تدخله كلما اقتضت ذلك مصلحة العمل.</w:t>
      </w:r>
    </w:p>
    <w:p w14:paraId="6BF4E5FE" w14:textId="77777777" w:rsidR="00A00444" w:rsidRPr="00706C6B" w:rsidRDefault="00A00444" w:rsidP="00097CB0">
      <w:pPr>
        <w:widowControl/>
        <w:shd w:val="clear" w:color="auto" w:fill="FFFFFF"/>
        <w:bidi/>
        <w:jc w:val="left"/>
        <w:rPr>
          <w:rFonts w:ascii="Arial" w:eastAsia="Arial" w:hAnsi="Arial" w:cs="Louguiya"/>
          <w:b/>
          <w:bCs/>
          <w:color w:val="222222"/>
          <w:sz w:val="24"/>
          <w:szCs w:val="24"/>
          <w:highlight w:val="white"/>
          <w:u w:val="single"/>
        </w:rPr>
      </w:pPr>
    </w:p>
    <w:p w14:paraId="0000001D" w14:textId="2CE1C2A4" w:rsidR="00F32814" w:rsidRPr="00706C6B" w:rsidRDefault="00145E26" w:rsidP="00A00444">
      <w:pPr>
        <w:widowControl/>
        <w:shd w:val="clear" w:color="auto" w:fill="FFFFFF"/>
        <w:bidi/>
        <w:jc w:val="left"/>
        <w:rPr>
          <w:rFonts w:ascii="Arial" w:eastAsia="Arial" w:hAnsi="Arial" w:cs="Louguiya"/>
          <w:color w:val="222222"/>
          <w:sz w:val="24"/>
          <w:szCs w:val="24"/>
        </w:rPr>
      </w:pPr>
      <w:r w:rsidRPr="00706C6B">
        <w:rPr>
          <w:rFonts w:ascii="Arial" w:eastAsia="Arial" w:hAnsi="Arial" w:cs="Louguiya"/>
          <w:b/>
          <w:bCs/>
          <w:color w:val="222222"/>
          <w:sz w:val="24"/>
          <w:szCs w:val="24"/>
          <w:highlight w:val="white"/>
          <w:u w:val="single"/>
          <w:rtl/>
        </w:rPr>
        <w:t>المادة 7:</w:t>
      </w:r>
      <w:r w:rsidRPr="00706C6B">
        <w:rPr>
          <w:rFonts w:ascii="Arial" w:eastAsia="Arial" w:hAnsi="Arial" w:cs="Louguiya"/>
          <w:color w:val="222222"/>
          <w:sz w:val="24"/>
          <w:szCs w:val="24"/>
          <w:highlight w:val="white"/>
          <w:rtl/>
        </w:rPr>
        <w:t xml:space="preserve"> يخضع أداء الطرف الثاني لتقييم دوري يعتمد على:</w:t>
      </w:r>
    </w:p>
    <w:p w14:paraId="0000001E" w14:textId="77777777" w:rsidR="00F32814" w:rsidRPr="00706C6B" w:rsidRDefault="00145E26" w:rsidP="00097CB0">
      <w:pPr>
        <w:widowControl/>
        <w:numPr>
          <w:ilvl w:val="0"/>
          <w:numId w:val="7"/>
        </w:numPr>
        <w:shd w:val="clear" w:color="auto" w:fill="FFFFFF"/>
        <w:bidi/>
        <w:ind w:left="420" w:hanging="137"/>
        <w:jc w:val="left"/>
        <w:rPr>
          <w:rFonts w:ascii="Arial" w:eastAsia="Arial" w:hAnsi="Arial" w:cs="Louguiya"/>
          <w:color w:val="222222"/>
          <w:sz w:val="24"/>
          <w:szCs w:val="24"/>
        </w:rPr>
      </w:pPr>
      <w:r w:rsidRPr="00706C6B">
        <w:rPr>
          <w:rFonts w:ascii="Arial" w:eastAsia="Arial" w:hAnsi="Arial" w:cs="Louguiya"/>
          <w:color w:val="222222"/>
          <w:sz w:val="24"/>
          <w:szCs w:val="24"/>
          <w:highlight w:val="white"/>
          <w:rtl/>
        </w:rPr>
        <w:lastRenderedPageBreak/>
        <w:t>عدد الزيارات الميدانية المنجزة؛</w:t>
      </w:r>
    </w:p>
    <w:p w14:paraId="0000001F" w14:textId="77777777" w:rsidR="00F32814" w:rsidRPr="00706C6B" w:rsidRDefault="00145E26" w:rsidP="00097CB0">
      <w:pPr>
        <w:widowControl/>
        <w:numPr>
          <w:ilvl w:val="0"/>
          <w:numId w:val="7"/>
        </w:numPr>
        <w:shd w:val="clear" w:color="auto" w:fill="FFFFFF"/>
        <w:bidi/>
        <w:ind w:left="420" w:hanging="137"/>
        <w:jc w:val="left"/>
        <w:rPr>
          <w:rFonts w:ascii="Arial" w:eastAsia="Arial" w:hAnsi="Arial" w:cs="Louguiya"/>
          <w:color w:val="222222"/>
          <w:sz w:val="24"/>
          <w:szCs w:val="24"/>
        </w:rPr>
      </w:pPr>
      <w:r w:rsidRPr="00706C6B">
        <w:rPr>
          <w:rFonts w:ascii="Arial" w:eastAsia="Arial" w:hAnsi="Arial" w:cs="Louguiya"/>
          <w:color w:val="222222"/>
          <w:sz w:val="24"/>
          <w:szCs w:val="24"/>
          <w:highlight w:val="white"/>
          <w:rtl/>
        </w:rPr>
        <w:t>جودة التقارير ودقتها؛</w:t>
      </w:r>
    </w:p>
    <w:p w14:paraId="00000020" w14:textId="77777777" w:rsidR="00F32814" w:rsidRPr="00706C6B" w:rsidRDefault="00145E26" w:rsidP="00097CB0">
      <w:pPr>
        <w:widowControl/>
        <w:numPr>
          <w:ilvl w:val="0"/>
          <w:numId w:val="7"/>
        </w:numPr>
        <w:shd w:val="clear" w:color="auto" w:fill="FFFFFF"/>
        <w:bidi/>
        <w:ind w:left="420" w:hanging="137"/>
        <w:jc w:val="left"/>
        <w:rPr>
          <w:rFonts w:ascii="Arial" w:eastAsia="Arial" w:hAnsi="Arial" w:cs="Louguiya"/>
          <w:color w:val="222222"/>
          <w:sz w:val="24"/>
          <w:szCs w:val="24"/>
          <w:highlight w:val="white"/>
        </w:rPr>
      </w:pPr>
      <w:r w:rsidRPr="00706C6B">
        <w:rPr>
          <w:rFonts w:ascii="Arial" w:eastAsia="Arial" w:hAnsi="Arial" w:cs="Louguiya"/>
          <w:color w:val="222222"/>
          <w:sz w:val="24"/>
          <w:szCs w:val="24"/>
          <w:highlight w:val="white"/>
          <w:rtl/>
        </w:rPr>
        <w:t>احترام الجدولة الزمنية؛</w:t>
      </w:r>
    </w:p>
    <w:p w14:paraId="00000021" w14:textId="77777777" w:rsidR="00F32814" w:rsidRPr="00706C6B" w:rsidRDefault="00145E26" w:rsidP="00097CB0">
      <w:pPr>
        <w:widowControl/>
        <w:numPr>
          <w:ilvl w:val="0"/>
          <w:numId w:val="7"/>
        </w:numPr>
        <w:shd w:val="clear" w:color="auto" w:fill="FFFFFF"/>
        <w:bidi/>
        <w:ind w:left="420" w:hanging="137"/>
        <w:jc w:val="left"/>
        <w:rPr>
          <w:rFonts w:ascii="Arial" w:eastAsia="Arial" w:hAnsi="Arial" w:cs="Louguiya"/>
          <w:color w:val="222222"/>
          <w:sz w:val="24"/>
          <w:szCs w:val="24"/>
          <w:highlight w:val="white"/>
        </w:rPr>
      </w:pPr>
      <w:r w:rsidRPr="00706C6B">
        <w:rPr>
          <w:rFonts w:ascii="Arial" w:eastAsia="Arial" w:hAnsi="Arial" w:cs="Louguiya"/>
          <w:color w:val="222222"/>
          <w:sz w:val="24"/>
          <w:szCs w:val="24"/>
          <w:highlight w:val="white"/>
          <w:rtl/>
        </w:rPr>
        <w:t>مستوى الالتزام بالتوجيهات؛</w:t>
      </w:r>
    </w:p>
    <w:p w14:paraId="00000022" w14:textId="77777777" w:rsidR="00F32814" w:rsidRPr="00706C6B" w:rsidRDefault="00145E26" w:rsidP="00097CB0">
      <w:pPr>
        <w:widowControl/>
        <w:shd w:val="clear" w:color="auto" w:fill="FFFFFF"/>
        <w:bidi/>
        <w:jc w:val="left"/>
        <w:rPr>
          <w:rFonts w:ascii="Arial" w:eastAsia="Arial" w:hAnsi="Arial" w:cs="Louguiya"/>
          <w:b/>
          <w:bCs/>
          <w:color w:val="222222"/>
          <w:sz w:val="24"/>
          <w:szCs w:val="24"/>
        </w:rPr>
      </w:pPr>
      <w:r w:rsidRPr="00706C6B">
        <w:rPr>
          <w:rFonts w:ascii="Arial" w:eastAsia="Arial" w:hAnsi="Arial" w:cs="Louguiya"/>
          <w:b/>
          <w:bCs/>
          <w:color w:val="222222"/>
          <w:sz w:val="24"/>
          <w:szCs w:val="24"/>
          <w:highlight w:val="white"/>
          <w:rtl/>
        </w:rPr>
        <w:t>وتعتمد نتائج التقييم كأساس للتجديد أو الإنهاء.</w:t>
      </w:r>
    </w:p>
    <w:p w14:paraId="08B268A4" w14:textId="77777777" w:rsidR="00B72503" w:rsidRPr="00706C6B" w:rsidRDefault="00B72503" w:rsidP="00097CB0">
      <w:pPr>
        <w:widowControl/>
        <w:shd w:val="clear" w:color="auto" w:fill="FFFFFF"/>
        <w:bidi/>
        <w:jc w:val="left"/>
        <w:rPr>
          <w:rFonts w:ascii="Arial" w:eastAsia="Arial" w:hAnsi="Arial" w:cs="Louguiya"/>
          <w:b/>
          <w:bCs/>
          <w:color w:val="222222"/>
          <w:sz w:val="24"/>
          <w:szCs w:val="24"/>
          <w:highlight w:val="white"/>
          <w:u w:val="single"/>
        </w:rPr>
      </w:pPr>
    </w:p>
    <w:p w14:paraId="00000023" w14:textId="2DD96989" w:rsidR="00F32814" w:rsidRPr="00706C6B" w:rsidRDefault="00145E26" w:rsidP="00097CB0">
      <w:pPr>
        <w:widowControl/>
        <w:shd w:val="clear" w:color="auto" w:fill="FFFFFF"/>
        <w:bidi/>
        <w:jc w:val="left"/>
        <w:rPr>
          <w:rFonts w:ascii="Arial" w:eastAsia="Arial" w:hAnsi="Arial" w:cs="Louguiya"/>
          <w:color w:val="222222"/>
          <w:sz w:val="24"/>
          <w:szCs w:val="24"/>
        </w:rPr>
      </w:pPr>
      <w:r w:rsidRPr="00706C6B">
        <w:rPr>
          <w:rFonts w:ascii="Arial" w:eastAsia="Arial" w:hAnsi="Arial" w:cs="Louguiya"/>
          <w:b/>
          <w:bCs/>
          <w:color w:val="222222"/>
          <w:sz w:val="24"/>
          <w:szCs w:val="24"/>
          <w:highlight w:val="white"/>
          <w:u w:val="single"/>
          <w:rtl/>
        </w:rPr>
        <w:t>المادة</w:t>
      </w:r>
      <w:r w:rsidR="00882F50" w:rsidRPr="00706C6B">
        <w:rPr>
          <w:rFonts w:ascii="Arial" w:eastAsia="Arial" w:hAnsi="Arial" w:cs="Louguiya" w:hint="cs"/>
          <w:b/>
          <w:bCs/>
          <w:color w:val="222222"/>
          <w:sz w:val="24"/>
          <w:szCs w:val="24"/>
          <w:highlight w:val="white"/>
          <w:u w:val="single"/>
          <w:rtl/>
        </w:rPr>
        <w:t>8:</w:t>
      </w:r>
      <w:r w:rsidRPr="00706C6B">
        <w:rPr>
          <w:rFonts w:ascii="Arial" w:eastAsia="Arial" w:hAnsi="Arial" w:cs="Louguiya"/>
          <w:b/>
          <w:bCs/>
          <w:color w:val="222222"/>
          <w:sz w:val="24"/>
          <w:szCs w:val="24"/>
          <w:highlight w:val="white"/>
          <w:u w:val="single"/>
          <w:rtl/>
        </w:rPr>
        <w:t xml:space="preserve"> </w:t>
      </w:r>
      <w:r w:rsidRPr="00706C6B">
        <w:rPr>
          <w:rFonts w:ascii="Arial" w:eastAsia="Arial" w:hAnsi="Arial" w:cs="Louguiya"/>
          <w:color w:val="222222"/>
          <w:sz w:val="24"/>
          <w:szCs w:val="24"/>
          <w:highlight w:val="white"/>
          <w:rtl/>
        </w:rPr>
        <w:t>ينتهي هذا العقد في الحالات التالية:</w:t>
      </w:r>
    </w:p>
    <w:p w14:paraId="00000024" w14:textId="77777777" w:rsidR="00F32814" w:rsidRPr="00706C6B" w:rsidRDefault="00145E26" w:rsidP="00097CB0">
      <w:pPr>
        <w:widowControl/>
        <w:numPr>
          <w:ilvl w:val="0"/>
          <w:numId w:val="8"/>
        </w:numPr>
        <w:shd w:val="clear" w:color="auto" w:fill="FFFFFF"/>
        <w:bidi/>
        <w:ind w:left="708" w:hanging="420"/>
        <w:jc w:val="left"/>
        <w:rPr>
          <w:rFonts w:ascii="Arial" w:eastAsia="Arial" w:hAnsi="Arial" w:cs="Louguiya"/>
          <w:color w:val="222222"/>
          <w:sz w:val="24"/>
          <w:szCs w:val="24"/>
        </w:rPr>
      </w:pPr>
      <w:r w:rsidRPr="00706C6B">
        <w:rPr>
          <w:rFonts w:ascii="Arial" w:eastAsia="Arial" w:hAnsi="Arial" w:cs="Louguiya"/>
          <w:color w:val="222222"/>
          <w:sz w:val="24"/>
          <w:szCs w:val="24"/>
          <w:highlight w:val="white"/>
          <w:rtl/>
        </w:rPr>
        <w:t>انتهاء مدته المحددة؛</w:t>
      </w:r>
    </w:p>
    <w:p w14:paraId="00000025" w14:textId="77777777" w:rsidR="00F32814" w:rsidRPr="00706C6B" w:rsidRDefault="00145E26" w:rsidP="00097CB0">
      <w:pPr>
        <w:widowControl/>
        <w:numPr>
          <w:ilvl w:val="0"/>
          <w:numId w:val="8"/>
        </w:numPr>
        <w:shd w:val="clear" w:color="auto" w:fill="FFFFFF"/>
        <w:bidi/>
        <w:ind w:left="708" w:hanging="420"/>
        <w:jc w:val="left"/>
        <w:rPr>
          <w:rFonts w:ascii="Arial" w:eastAsia="Arial" w:hAnsi="Arial" w:cs="Louguiya"/>
          <w:color w:val="222222"/>
          <w:sz w:val="24"/>
          <w:szCs w:val="24"/>
        </w:rPr>
      </w:pPr>
      <w:r w:rsidRPr="00706C6B">
        <w:rPr>
          <w:rFonts w:ascii="Arial" w:eastAsia="Arial" w:hAnsi="Arial" w:cs="Louguiya"/>
          <w:color w:val="222222"/>
          <w:sz w:val="24"/>
          <w:szCs w:val="24"/>
          <w:highlight w:val="white"/>
          <w:rtl/>
        </w:rPr>
        <w:t>الإخلال الجسيم بالالتزامات التعاقدية من قبل الطرف الثاني يبرر للطرف الأول الإنهاء الفوري للعقد؛</w:t>
      </w:r>
    </w:p>
    <w:p w14:paraId="00000026" w14:textId="77777777" w:rsidR="00F32814" w:rsidRPr="00706C6B" w:rsidRDefault="00145E26" w:rsidP="00097CB0">
      <w:pPr>
        <w:widowControl/>
        <w:numPr>
          <w:ilvl w:val="0"/>
          <w:numId w:val="8"/>
        </w:numPr>
        <w:shd w:val="clear" w:color="auto" w:fill="FFFFFF"/>
        <w:bidi/>
        <w:ind w:left="708" w:hanging="420"/>
        <w:jc w:val="left"/>
        <w:rPr>
          <w:rFonts w:ascii="Arial" w:eastAsia="Arial" w:hAnsi="Arial" w:cs="Louguiya"/>
          <w:color w:val="222222"/>
          <w:sz w:val="24"/>
          <w:szCs w:val="24"/>
        </w:rPr>
      </w:pPr>
      <w:r w:rsidRPr="00706C6B">
        <w:rPr>
          <w:rFonts w:ascii="Arial" w:eastAsia="Arial" w:hAnsi="Arial" w:cs="Louguiya"/>
          <w:color w:val="222222"/>
          <w:sz w:val="24"/>
          <w:szCs w:val="24"/>
          <w:highlight w:val="white"/>
          <w:rtl/>
        </w:rPr>
        <w:t>الاتفاق المتبادل بين الطرفين؛</w:t>
      </w:r>
    </w:p>
    <w:p w14:paraId="00000027" w14:textId="77777777" w:rsidR="00F32814" w:rsidRPr="00706C6B" w:rsidRDefault="00145E26" w:rsidP="00097CB0">
      <w:pPr>
        <w:widowControl/>
        <w:numPr>
          <w:ilvl w:val="0"/>
          <w:numId w:val="8"/>
        </w:numPr>
        <w:shd w:val="clear" w:color="auto" w:fill="FFFFFF"/>
        <w:bidi/>
        <w:ind w:left="708" w:hanging="420"/>
        <w:jc w:val="left"/>
        <w:rPr>
          <w:rFonts w:ascii="Arial" w:eastAsia="Arial" w:hAnsi="Arial" w:cs="Louguiya"/>
          <w:color w:val="222222"/>
          <w:sz w:val="24"/>
          <w:szCs w:val="24"/>
        </w:rPr>
      </w:pPr>
      <w:r w:rsidRPr="00706C6B">
        <w:rPr>
          <w:rFonts w:ascii="Arial" w:eastAsia="Arial" w:hAnsi="Arial" w:cs="Louguiya"/>
          <w:color w:val="222222"/>
          <w:sz w:val="24"/>
          <w:szCs w:val="24"/>
          <w:highlight w:val="white"/>
          <w:rtl/>
        </w:rPr>
        <w:t>إشعار كتابي مسبق مدته 30 يوما؛</w:t>
      </w:r>
    </w:p>
    <w:p w14:paraId="00000028" w14:textId="77777777" w:rsidR="00F32814" w:rsidRPr="00706C6B" w:rsidRDefault="00145E26" w:rsidP="00097CB0">
      <w:pPr>
        <w:widowControl/>
        <w:numPr>
          <w:ilvl w:val="0"/>
          <w:numId w:val="8"/>
        </w:numPr>
        <w:shd w:val="clear" w:color="auto" w:fill="FFFFFF"/>
        <w:bidi/>
        <w:ind w:left="708" w:hanging="420"/>
        <w:jc w:val="left"/>
        <w:rPr>
          <w:rFonts w:ascii="Arial" w:eastAsia="Arial" w:hAnsi="Arial" w:cs="Louguiya"/>
          <w:color w:val="222222"/>
          <w:sz w:val="24"/>
          <w:szCs w:val="24"/>
        </w:rPr>
      </w:pPr>
      <w:r w:rsidRPr="00706C6B">
        <w:rPr>
          <w:rFonts w:ascii="Arial" w:eastAsia="Arial" w:hAnsi="Arial" w:cs="Louguiya"/>
          <w:color w:val="222222"/>
          <w:sz w:val="24"/>
          <w:szCs w:val="24"/>
          <w:highlight w:val="white"/>
          <w:rtl/>
        </w:rPr>
        <w:t>القوة القاهرة أو توقف المشروع.</w:t>
      </w:r>
    </w:p>
    <w:p w14:paraId="23BFF518" w14:textId="77777777" w:rsidR="00B72503" w:rsidRPr="00706C6B" w:rsidRDefault="00B72503" w:rsidP="00097CB0">
      <w:pPr>
        <w:widowControl/>
        <w:shd w:val="clear" w:color="auto" w:fill="FFFFFF"/>
        <w:bidi/>
        <w:jc w:val="left"/>
        <w:rPr>
          <w:rFonts w:ascii="Arial" w:eastAsia="Arial" w:hAnsi="Arial" w:cs="Louguiya"/>
          <w:b/>
          <w:bCs/>
          <w:color w:val="222222"/>
          <w:sz w:val="24"/>
          <w:szCs w:val="24"/>
          <w:highlight w:val="white"/>
          <w:u w:val="single"/>
        </w:rPr>
      </w:pPr>
    </w:p>
    <w:p w14:paraId="00000029" w14:textId="3F651413" w:rsidR="00F32814" w:rsidRPr="00706C6B" w:rsidRDefault="00145E26" w:rsidP="00097CB0">
      <w:pPr>
        <w:widowControl/>
        <w:shd w:val="clear" w:color="auto" w:fill="FFFFFF"/>
        <w:bidi/>
        <w:jc w:val="left"/>
        <w:rPr>
          <w:rFonts w:ascii="Arial" w:eastAsia="Arial" w:hAnsi="Arial" w:cs="Louguiya"/>
          <w:color w:val="222222"/>
          <w:sz w:val="24"/>
          <w:szCs w:val="24"/>
        </w:rPr>
      </w:pPr>
      <w:r w:rsidRPr="00706C6B">
        <w:rPr>
          <w:rFonts w:ascii="Arial" w:eastAsia="Arial" w:hAnsi="Arial" w:cs="Louguiya"/>
          <w:b/>
          <w:bCs/>
          <w:color w:val="222222"/>
          <w:sz w:val="24"/>
          <w:szCs w:val="24"/>
          <w:highlight w:val="white"/>
          <w:u w:val="single"/>
          <w:rtl/>
        </w:rPr>
        <w:t>المادة 9:</w:t>
      </w:r>
      <w:r w:rsidRPr="00706C6B">
        <w:rPr>
          <w:rFonts w:ascii="Arial" w:eastAsia="Arial" w:hAnsi="Arial" w:cs="Louguiya"/>
          <w:color w:val="222222"/>
          <w:sz w:val="24"/>
          <w:szCs w:val="24"/>
          <w:highlight w:val="white"/>
          <w:rtl/>
        </w:rPr>
        <w:t xml:space="preserve"> تسوى النزاعات وديا، وفي حالة التعذر تحال إلى الجهات الإدارية المختصة أو القضاء المختص وفق القوانين المعمول بها.</w:t>
      </w:r>
    </w:p>
    <w:p w14:paraId="1E974FB4" w14:textId="77777777" w:rsidR="00B72503" w:rsidRPr="00706C6B" w:rsidRDefault="00B72503" w:rsidP="00097CB0">
      <w:pPr>
        <w:widowControl/>
        <w:shd w:val="clear" w:color="auto" w:fill="FFFFFF"/>
        <w:bidi/>
        <w:jc w:val="left"/>
        <w:rPr>
          <w:rFonts w:ascii="Arial" w:eastAsia="Arial" w:hAnsi="Arial" w:cs="Louguiya"/>
          <w:b/>
          <w:bCs/>
          <w:color w:val="222222"/>
          <w:sz w:val="24"/>
          <w:szCs w:val="24"/>
          <w:highlight w:val="white"/>
          <w:u w:val="single"/>
        </w:rPr>
      </w:pPr>
    </w:p>
    <w:p w14:paraId="0000002A" w14:textId="069BB5BA" w:rsidR="00F32814" w:rsidRPr="00706C6B" w:rsidRDefault="00145E26" w:rsidP="00097CB0">
      <w:pPr>
        <w:widowControl/>
        <w:shd w:val="clear" w:color="auto" w:fill="FFFFFF"/>
        <w:bidi/>
        <w:jc w:val="left"/>
        <w:rPr>
          <w:rFonts w:ascii="Arial" w:eastAsia="Arial" w:hAnsi="Arial" w:cs="Louguiya"/>
          <w:color w:val="222222"/>
          <w:sz w:val="24"/>
          <w:szCs w:val="24"/>
        </w:rPr>
      </w:pPr>
      <w:r w:rsidRPr="00706C6B">
        <w:rPr>
          <w:rFonts w:ascii="Arial" w:eastAsia="Arial" w:hAnsi="Arial" w:cs="Louguiya"/>
          <w:b/>
          <w:bCs/>
          <w:color w:val="222222"/>
          <w:sz w:val="24"/>
          <w:szCs w:val="24"/>
          <w:highlight w:val="white"/>
          <w:u w:val="single"/>
          <w:rtl/>
        </w:rPr>
        <w:t>المادة 10:</w:t>
      </w:r>
      <w:r w:rsidRPr="00706C6B">
        <w:rPr>
          <w:rFonts w:ascii="Arial" w:eastAsia="Arial" w:hAnsi="Arial" w:cs="Louguiya"/>
          <w:color w:val="222222"/>
          <w:sz w:val="24"/>
          <w:szCs w:val="24"/>
          <w:highlight w:val="white"/>
          <w:rtl/>
        </w:rPr>
        <w:t xml:space="preserve"> اتفق الطرفان صراحة على ما يلي:</w:t>
      </w:r>
    </w:p>
    <w:p w14:paraId="0000002B" w14:textId="77777777" w:rsidR="00F32814" w:rsidRPr="00706C6B" w:rsidRDefault="00145E26" w:rsidP="00097CB0">
      <w:pPr>
        <w:widowControl/>
        <w:numPr>
          <w:ilvl w:val="0"/>
          <w:numId w:val="9"/>
        </w:numPr>
        <w:shd w:val="clear" w:color="auto" w:fill="FFFFFF"/>
        <w:bidi/>
        <w:ind w:left="420" w:hanging="137"/>
        <w:jc w:val="left"/>
        <w:rPr>
          <w:rFonts w:ascii="Arial" w:eastAsia="Arial" w:hAnsi="Arial" w:cs="Louguiya"/>
          <w:color w:val="222222"/>
          <w:sz w:val="24"/>
          <w:szCs w:val="24"/>
        </w:rPr>
      </w:pPr>
      <w:r w:rsidRPr="00706C6B">
        <w:rPr>
          <w:rFonts w:ascii="Arial" w:eastAsia="Arial" w:hAnsi="Arial" w:cs="Louguiya"/>
          <w:color w:val="222222"/>
          <w:sz w:val="24"/>
          <w:szCs w:val="24"/>
          <w:highlight w:val="white"/>
          <w:rtl/>
        </w:rPr>
        <w:t>لا يفسر هذا العقد على أنه عقد عمل دائم أو علاقة وظيفية خاضعة للتثبيت؛</w:t>
      </w:r>
    </w:p>
    <w:p w14:paraId="0000002C" w14:textId="77777777" w:rsidR="00F32814" w:rsidRPr="00706C6B" w:rsidRDefault="00145E26" w:rsidP="00097CB0">
      <w:pPr>
        <w:widowControl/>
        <w:numPr>
          <w:ilvl w:val="0"/>
          <w:numId w:val="9"/>
        </w:numPr>
        <w:shd w:val="clear" w:color="auto" w:fill="FFFFFF"/>
        <w:bidi/>
        <w:ind w:left="420" w:hanging="137"/>
        <w:jc w:val="left"/>
        <w:rPr>
          <w:rFonts w:ascii="Arial" w:eastAsia="Arial" w:hAnsi="Arial" w:cs="Louguiya"/>
          <w:color w:val="222222"/>
          <w:sz w:val="24"/>
          <w:szCs w:val="24"/>
        </w:rPr>
      </w:pPr>
      <w:r w:rsidRPr="00706C6B">
        <w:rPr>
          <w:rFonts w:ascii="Arial" w:eastAsia="Arial" w:hAnsi="Arial" w:cs="Louguiya"/>
          <w:color w:val="222222"/>
          <w:sz w:val="24"/>
          <w:szCs w:val="24"/>
          <w:highlight w:val="white"/>
          <w:rtl/>
        </w:rPr>
        <w:t>لا يترتب على هذا العقد أي حق في التعويض عن نهاية الخدمة خارج ما هو منصوص عليه تعاقديا؛</w:t>
      </w:r>
    </w:p>
    <w:p w14:paraId="0000002D" w14:textId="77777777" w:rsidR="00F32814" w:rsidRPr="00706C6B" w:rsidRDefault="00145E26" w:rsidP="00097CB0">
      <w:pPr>
        <w:widowControl/>
        <w:numPr>
          <w:ilvl w:val="0"/>
          <w:numId w:val="9"/>
        </w:numPr>
        <w:shd w:val="clear" w:color="auto" w:fill="FFFFFF"/>
        <w:bidi/>
        <w:ind w:left="420" w:hanging="137"/>
        <w:jc w:val="left"/>
        <w:rPr>
          <w:rFonts w:ascii="Arial" w:eastAsia="Arial" w:hAnsi="Arial" w:cs="Louguiya"/>
          <w:color w:val="222222"/>
          <w:sz w:val="24"/>
          <w:szCs w:val="24"/>
        </w:rPr>
      </w:pPr>
      <w:r w:rsidRPr="00706C6B">
        <w:rPr>
          <w:rFonts w:ascii="Arial" w:eastAsia="Arial" w:hAnsi="Arial" w:cs="Louguiya"/>
          <w:color w:val="222222"/>
          <w:sz w:val="24"/>
          <w:szCs w:val="24"/>
          <w:highlight w:val="white"/>
          <w:rtl/>
        </w:rPr>
        <w:t>تحتفظ الإدارة بحقها في تعديل أو إنهاء المهام المرتبطة بالمشروع دون أن يشكل ذلك إنهاء تعسفيا، ما دام الإنهاء مرتبطا بالمصلحة العامة أو متطلبات التنفيذ؛</w:t>
      </w:r>
    </w:p>
    <w:p w14:paraId="0000002E" w14:textId="77777777" w:rsidR="00F32814" w:rsidRPr="00706C6B" w:rsidRDefault="00145E26" w:rsidP="00097CB0">
      <w:pPr>
        <w:widowControl/>
        <w:numPr>
          <w:ilvl w:val="0"/>
          <w:numId w:val="9"/>
        </w:numPr>
        <w:shd w:val="clear" w:color="auto" w:fill="FFFFFF"/>
        <w:bidi/>
        <w:ind w:left="420" w:hanging="137"/>
        <w:jc w:val="left"/>
        <w:rPr>
          <w:rFonts w:ascii="Arial" w:eastAsia="Arial" w:hAnsi="Arial" w:cs="Louguiya"/>
          <w:color w:val="222222"/>
          <w:sz w:val="24"/>
          <w:szCs w:val="24"/>
        </w:rPr>
      </w:pPr>
      <w:r w:rsidRPr="00706C6B">
        <w:rPr>
          <w:rFonts w:ascii="Arial" w:eastAsia="Arial" w:hAnsi="Arial" w:cs="Louguiya"/>
          <w:color w:val="222222"/>
          <w:sz w:val="24"/>
          <w:szCs w:val="24"/>
          <w:highlight w:val="white"/>
          <w:rtl/>
        </w:rPr>
        <w:t>لا تقبل أي مطالبة بإعادة التكييف القانوني للعقد إلا في حدود ما تقره النصوص الصريحة لمدونة الشغل.</w:t>
      </w:r>
    </w:p>
    <w:p w14:paraId="76C339CA" w14:textId="77777777" w:rsidR="00B72503" w:rsidRPr="00706C6B" w:rsidRDefault="00B72503" w:rsidP="00097CB0">
      <w:pPr>
        <w:widowControl/>
        <w:shd w:val="clear" w:color="auto" w:fill="FFFFFF"/>
        <w:bidi/>
        <w:jc w:val="left"/>
        <w:rPr>
          <w:rFonts w:ascii="Arial" w:eastAsia="Arial" w:hAnsi="Arial" w:cs="Louguiya"/>
          <w:b/>
          <w:bCs/>
          <w:color w:val="222222"/>
          <w:sz w:val="24"/>
          <w:szCs w:val="24"/>
          <w:highlight w:val="white"/>
          <w:u w:val="single"/>
        </w:rPr>
      </w:pPr>
    </w:p>
    <w:p w14:paraId="0000002F" w14:textId="3A15F0CA" w:rsidR="00F32814" w:rsidRPr="00706C6B" w:rsidRDefault="00145E26" w:rsidP="00097CB0">
      <w:pPr>
        <w:widowControl/>
        <w:shd w:val="clear" w:color="auto" w:fill="FFFFFF"/>
        <w:bidi/>
        <w:jc w:val="left"/>
        <w:rPr>
          <w:rFonts w:ascii="Arial" w:eastAsia="Arial" w:hAnsi="Arial" w:cs="Louguiya"/>
          <w:color w:val="222222"/>
          <w:sz w:val="24"/>
          <w:szCs w:val="24"/>
        </w:rPr>
      </w:pPr>
      <w:r w:rsidRPr="00706C6B">
        <w:rPr>
          <w:rFonts w:ascii="Arial" w:eastAsia="Arial" w:hAnsi="Arial" w:cs="Louguiya"/>
          <w:b/>
          <w:bCs/>
          <w:color w:val="222222"/>
          <w:sz w:val="24"/>
          <w:szCs w:val="24"/>
          <w:highlight w:val="white"/>
          <w:u w:val="single"/>
          <w:rtl/>
        </w:rPr>
        <w:t>المادة 11:</w:t>
      </w:r>
      <w:r w:rsidRPr="00706C6B">
        <w:rPr>
          <w:rFonts w:ascii="Arial" w:eastAsia="Arial" w:hAnsi="Arial" w:cs="Louguiya"/>
          <w:color w:val="222222"/>
          <w:sz w:val="24"/>
          <w:szCs w:val="24"/>
          <w:highlight w:val="white"/>
          <w:rtl/>
        </w:rPr>
        <w:t xml:space="preserve"> يكلف رئيس مصلحة المدارس القرآنية بمتابعة تنفيذ هذا العقد ورفع التقارير اللازمة.</w:t>
      </w:r>
    </w:p>
    <w:p w14:paraId="4C8788E6" w14:textId="77777777" w:rsidR="00B72503" w:rsidRPr="00706C6B" w:rsidRDefault="00B72503" w:rsidP="00097CB0">
      <w:pPr>
        <w:widowControl/>
        <w:shd w:val="clear" w:color="auto" w:fill="FFFFFF"/>
        <w:bidi/>
        <w:jc w:val="left"/>
        <w:rPr>
          <w:rFonts w:ascii="Arial" w:eastAsia="Arial" w:hAnsi="Arial" w:cs="Louguiya"/>
          <w:b/>
          <w:bCs/>
          <w:color w:val="222222"/>
          <w:sz w:val="24"/>
          <w:szCs w:val="24"/>
          <w:highlight w:val="white"/>
          <w:u w:val="single"/>
        </w:rPr>
      </w:pPr>
    </w:p>
    <w:p w14:paraId="00000030" w14:textId="3A8CF45E" w:rsidR="00F32814" w:rsidRPr="00706C6B" w:rsidRDefault="00145E26" w:rsidP="00097CB0">
      <w:pPr>
        <w:widowControl/>
        <w:shd w:val="clear" w:color="auto" w:fill="FFFFFF"/>
        <w:bidi/>
        <w:jc w:val="left"/>
        <w:rPr>
          <w:rFonts w:ascii="Arial" w:eastAsia="Arial" w:hAnsi="Arial" w:cs="Louguiya"/>
          <w:color w:val="222222"/>
          <w:sz w:val="24"/>
          <w:szCs w:val="24"/>
          <w:highlight w:val="white"/>
        </w:rPr>
      </w:pPr>
      <w:r w:rsidRPr="00706C6B">
        <w:rPr>
          <w:rFonts w:ascii="Arial" w:eastAsia="Arial" w:hAnsi="Arial" w:cs="Louguiya"/>
          <w:b/>
          <w:bCs/>
          <w:color w:val="222222"/>
          <w:sz w:val="24"/>
          <w:szCs w:val="24"/>
          <w:highlight w:val="white"/>
          <w:u w:val="single"/>
          <w:rtl/>
        </w:rPr>
        <w:t xml:space="preserve">المادة </w:t>
      </w:r>
      <w:r w:rsidR="00882F50" w:rsidRPr="00706C6B">
        <w:rPr>
          <w:rFonts w:ascii="Arial" w:eastAsia="Arial" w:hAnsi="Arial" w:cs="Louguiya" w:hint="cs"/>
          <w:b/>
          <w:bCs/>
          <w:color w:val="222222"/>
          <w:sz w:val="24"/>
          <w:szCs w:val="24"/>
          <w:highlight w:val="white"/>
          <w:u w:val="single"/>
          <w:rtl/>
        </w:rPr>
        <w:t>12</w:t>
      </w:r>
      <w:r w:rsidR="00882F50" w:rsidRPr="00706C6B">
        <w:rPr>
          <w:rFonts w:ascii="Arial" w:eastAsia="Arial" w:hAnsi="Arial" w:cs="Louguiya" w:hint="cs"/>
          <w:color w:val="222222"/>
          <w:sz w:val="24"/>
          <w:szCs w:val="24"/>
          <w:highlight w:val="white"/>
          <w:rtl/>
        </w:rPr>
        <w:t>: يحرر</w:t>
      </w:r>
      <w:r w:rsidRPr="00706C6B">
        <w:rPr>
          <w:rFonts w:ascii="Arial" w:eastAsia="Arial" w:hAnsi="Arial" w:cs="Louguiya"/>
          <w:color w:val="222222"/>
          <w:sz w:val="24"/>
          <w:szCs w:val="24"/>
          <w:highlight w:val="white"/>
          <w:rtl/>
        </w:rPr>
        <w:t xml:space="preserve"> هذا العقد في أربع نسخ أصلية.</w:t>
      </w:r>
    </w:p>
    <w:p w14:paraId="00000031" w14:textId="77777777" w:rsidR="00F32814" w:rsidRPr="00706C6B" w:rsidRDefault="00145E26" w:rsidP="00097CB0">
      <w:pPr>
        <w:widowControl/>
        <w:shd w:val="clear" w:color="auto" w:fill="FFFFFF"/>
        <w:bidi/>
        <w:jc w:val="left"/>
        <w:rPr>
          <w:rFonts w:ascii="Arial" w:eastAsia="Arial" w:hAnsi="Arial" w:cs="Louguiya"/>
          <w:b/>
          <w:bCs/>
          <w:color w:val="222222"/>
          <w:sz w:val="24"/>
          <w:szCs w:val="24"/>
          <w:highlight w:val="white"/>
        </w:rPr>
      </w:pPr>
      <w:r w:rsidRPr="00706C6B">
        <w:rPr>
          <w:rFonts w:ascii="Arial" w:eastAsia="Arial" w:hAnsi="Arial" w:cs="Louguiya"/>
          <w:b/>
          <w:bCs/>
          <w:color w:val="222222"/>
          <w:sz w:val="24"/>
          <w:szCs w:val="24"/>
          <w:highlight w:val="white"/>
          <w:rtl/>
        </w:rPr>
        <w:t xml:space="preserve">           قرئ وأقر من الطرفين.</w:t>
      </w:r>
    </w:p>
    <w:p w14:paraId="322BC0E4" w14:textId="77777777" w:rsidR="00FE31AE" w:rsidRPr="00706C6B" w:rsidRDefault="00FE31AE" w:rsidP="00FE31AE">
      <w:pPr>
        <w:widowControl/>
        <w:shd w:val="clear" w:color="auto" w:fill="FFFFFF"/>
        <w:bidi/>
        <w:spacing w:before="120"/>
        <w:jc w:val="left"/>
        <w:rPr>
          <w:rFonts w:ascii="Arial" w:eastAsia="Arial" w:hAnsi="Arial" w:cs="Louguiya"/>
          <w:b/>
          <w:bCs/>
          <w:color w:val="222222"/>
          <w:sz w:val="24"/>
          <w:szCs w:val="24"/>
          <w:highlight w:val="white"/>
        </w:rPr>
      </w:pPr>
    </w:p>
    <w:p w14:paraId="6B23856A" w14:textId="77777777" w:rsidR="00BA5497" w:rsidRPr="00706C6B" w:rsidRDefault="00BA5497" w:rsidP="00BA5497">
      <w:pPr>
        <w:widowControl/>
        <w:shd w:val="clear" w:color="auto" w:fill="FFFFFF"/>
        <w:bidi/>
        <w:spacing w:before="120"/>
        <w:jc w:val="center"/>
        <w:rPr>
          <w:rFonts w:ascii="Arial" w:eastAsia="Arial" w:hAnsi="Arial" w:cs="Louguiya"/>
          <w:color w:val="222222"/>
          <w:sz w:val="24"/>
          <w:szCs w:val="24"/>
          <w:highlight w:val="yellow"/>
        </w:rPr>
      </w:pPr>
      <w:r w:rsidRPr="00706C6B">
        <w:rPr>
          <w:rFonts w:ascii="Arial" w:eastAsia="Arial" w:hAnsi="Arial" w:cs="Louguiya"/>
          <w:color w:val="222222"/>
          <w:sz w:val="24"/>
          <w:szCs w:val="24"/>
          <w:rtl/>
        </w:rPr>
        <w:t xml:space="preserve">حرر في نواكشوط بتاريخ </w:t>
      </w:r>
      <w:r w:rsidRPr="00706C6B">
        <w:rPr>
          <w:rFonts w:ascii="Arial" w:eastAsia="Arial" w:hAnsi="Arial" w:cs="Louguiya"/>
          <w:color w:val="222222"/>
          <w:sz w:val="24"/>
          <w:szCs w:val="24"/>
          <w:rtl/>
        </w:rPr>
        <w:fldChar w:fldCharType="begin"/>
      </w:r>
      <w:r w:rsidRPr="00706C6B">
        <w:rPr>
          <w:rFonts w:ascii="Arial" w:eastAsia="Arial" w:hAnsi="Arial" w:cs="Louguiya"/>
          <w:color w:val="222222"/>
          <w:sz w:val="24"/>
          <w:szCs w:val="24"/>
          <w:rtl/>
        </w:rPr>
        <w:instrText xml:space="preserve"> MERGEFIELD =signing_date \* MERGEFORMAT </w:instrText>
      </w:r>
      <w:r w:rsidRPr="00706C6B">
        <w:rPr>
          <w:rFonts w:ascii="Arial" w:eastAsia="Arial" w:hAnsi="Arial" w:cs="Louguiya"/>
          <w:color w:val="222222"/>
          <w:sz w:val="24"/>
          <w:szCs w:val="24"/>
          <w:rtl/>
        </w:rPr>
        <w:fldChar w:fldCharType="separate"/>
      </w:r>
      <w:r w:rsidRPr="00706C6B">
        <w:rPr>
          <w:rFonts w:ascii="Arial" w:eastAsia="Arial" w:hAnsi="Arial" w:cs="Louguiya"/>
          <w:b/>
          <w:bCs/>
          <w:color w:val="222222"/>
          <w:sz w:val="24"/>
          <w:szCs w:val="24"/>
          <w:rtl/>
        </w:rPr>
        <w:t>«=signing_date»</w:t>
      </w:r>
      <w:r w:rsidRPr="00706C6B">
        <w:rPr>
          <w:rFonts w:ascii="Arial" w:eastAsia="Arial" w:hAnsi="Arial" w:cs="Louguiya"/>
          <w:color w:val="222222"/>
          <w:sz w:val="24"/>
          <w:szCs w:val="24"/>
          <w:rtl/>
        </w:rPr>
        <w:fldChar w:fldCharType="end"/>
      </w:r>
    </w:p>
    <w:p w14:paraId="00000033" w14:textId="77777777" w:rsidR="00F32814" w:rsidRPr="00706C6B" w:rsidRDefault="00145E26">
      <w:pPr>
        <w:widowControl/>
        <w:shd w:val="clear" w:color="auto" w:fill="FFFFFF"/>
        <w:bidi/>
        <w:spacing w:before="120"/>
        <w:jc w:val="center"/>
        <w:rPr>
          <w:rFonts w:ascii="Arial" w:eastAsia="Arial" w:hAnsi="Arial" w:cs="Louguiya"/>
          <w:color w:val="222222"/>
          <w:sz w:val="24"/>
          <w:szCs w:val="24"/>
        </w:rPr>
      </w:pPr>
      <w:r w:rsidRPr="00706C6B">
        <w:rPr>
          <w:rFonts w:ascii="Arial" w:eastAsia="Arial" w:hAnsi="Arial" w:cs="Louguiya"/>
          <w:color w:val="222222"/>
          <w:sz w:val="24"/>
          <w:szCs w:val="24"/>
          <w:highlight w:val="white"/>
        </w:rPr>
        <w:t xml:space="preserve"> </w:t>
      </w:r>
    </w:p>
    <w:p w14:paraId="00000034" w14:textId="5FA7FE77" w:rsidR="00F32814" w:rsidRPr="00706C6B" w:rsidRDefault="00145E26">
      <w:pPr>
        <w:widowControl/>
        <w:shd w:val="clear" w:color="auto" w:fill="FFFFFF"/>
        <w:bidi/>
        <w:spacing w:before="120"/>
        <w:jc w:val="left"/>
        <w:rPr>
          <w:rFonts w:ascii="Arial" w:eastAsia="Arial" w:hAnsi="Arial" w:cs="Louguiya"/>
          <w:color w:val="222222"/>
          <w:sz w:val="24"/>
          <w:szCs w:val="24"/>
          <w:highlight w:val="yellow"/>
        </w:rPr>
      </w:pPr>
      <w:r w:rsidRPr="00706C6B">
        <w:rPr>
          <w:rFonts w:ascii="Arial" w:eastAsia="Arial" w:hAnsi="Arial" w:cs="Louguiya"/>
          <w:color w:val="222222"/>
          <w:sz w:val="24"/>
          <w:szCs w:val="24"/>
          <w:highlight w:val="white"/>
          <w:rtl/>
        </w:rPr>
        <w:t>ا</w:t>
      </w:r>
      <w:r w:rsidRPr="00706C6B">
        <w:rPr>
          <w:rFonts w:ascii="Arial" w:eastAsia="Arial" w:hAnsi="Arial" w:cs="Louguiya"/>
          <w:b/>
          <w:bCs/>
          <w:color w:val="222222"/>
          <w:sz w:val="24"/>
          <w:szCs w:val="24"/>
          <w:highlight w:val="white"/>
          <w:rtl/>
        </w:rPr>
        <w:t>لطرف الأول (</w:t>
      </w:r>
      <w:r w:rsidRPr="00706C6B">
        <w:rPr>
          <w:rFonts w:ascii="Arial" w:eastAsia="Arial" w:hAnsi="Arial" w:cs="Louguiya"/>
          <w:color w:val="222222"/>
          <w:sz w:val="24"/>
          <w:szCs w:val="24"/>
          <w:highlight w:val="white"/>
          <w:rtl/>
        </w:rPr>
        <w:t xml:space="preserve">منسق برنامج التعليم </w:t>
      </w:r>
      <w:proofErr w:type="gramStart"/>
      <w:r w:rsidR="00171A97" w:rsidRPr="00706C6B">
        <w:rPr>
          <w:rFonts w:ascii="Arial" w:eastAsia="Arial" w:hAnsi="Arial" w:cs="Louguiya" w:hint="cs"/>
          <w:color w:val="222222"/>
          <w:sz w:val="24"/>
          <w:szCs w:val="24"/>
          <w:highlight w:val="white"/>
          <w:rtl/>
        </w:rPr>
        <w:t xml:space="preserve">الأصلي)  </w:t>
      </w:r>
      <w:r w:rsidRPr="00706C6B">
        <w:rPr>
          <w:rFonts w:ascii="Arial" w:eastAsia="Arial" w:hAnsi="Arial" w:cs="Louguiya"/>
          <w:color w:val="222222"/>
          <w:sz w:val="24"/>
          <w:szCs w:val="24"/>
          <w:highlight w:val="white"/>
          <w:rtl/>
        </w:rPr>
        <w:t xml:space="preserve"> </w:t>
      </w:r>
      <w:proofErr w:type="gramEnd"/>
      <w:r w:rsidRPr="00706C6B">
        <w:rPr>
          <w:rFonts w:ascii="Arial" w:eastAsia="Arial" w:hAnsi="Arial" w:cs="Louguiya"/>
          <w:color w:val="222222"/>
          <w:sz w:val="24"/>
          <w:szCs w:val="24"/>
          <w:highlight w:val="white"/>
          <w:rtl/>
        </w:rPr>
        <w:t xml:space="preserve">      </w:t>
      </w:r>
      <w:r w:rsidR="00BA5497">
        <w:rPr>
          <w:rFonts w:ascii="Arial" w:eastAsia="Arial" w:hAnsi="Arial" w:cs="Louguiya" w:hint="cs"/>
          <w:color w:val="222222"/>
          <w:sz w:val="24"/>
          <w:szCs w:val="24"/>
          <w:highlight w:val="white"/>
          <w:rtl/>
        </w:rPr>
        <w:t xml:space="preserve">                                 </w:t>
      </w:r>
      <w:r w:rsidRPr="00706C6B">
        <w:rPr>
          <w:rFonts w:ascii="Arial" w:eastAsia="Arial" w:hAnsi="Arial" w:cs="Louguiya"/>
          <w:color w:val="222222"/>
          <w:sz w:val="24"/>
          <w:szCs w:val="24"/>
          <w:highlight w:val="white"/>
          <w:rtl/>
        </w:rPr>
        <w:t xml:space="preserve">     </w:t>
      </w:r>
      <w:r w:rsidRPr="00706C6B">
        <w:rPr>
          <w:rFonts w:ascii="Arial" w:eastAsia="Arial" w:hAnsi="Arial" w:cs="Louguiya"/>
          <w:b/>
          <w:bCs/>
          <w:color w:val="222222"/>
          <w:sz w:val="24"/>
          <w:szCs w:val="24"/>
          <w:highlight w:val="white"/>
          <w:rtl/>
        </w:rPr>
        <w:t xml:space="preserve">الطرف </w:t>
      </w:r>
      <w:r w:rsidRPr="001A21AF">
        <w:rPr>
          <w:rFonts w:ascii="Arial" w:eastAsia="Arial" w:hAnsi="Arial" w:cs="Louguiya"/>
          <w:b/>
          <w:bCs/>
          <w:color w:val="000000" w:themeColor="text1"/>
          <w:sz w:val="24"/>
          <w:szCs w:val="24"/>
          <w:highlight w:val="white"/>
          <w:rtl/>
        </w:rPr>
        <w:t>الثاني</w:t>
      </w:r>
      <w:r w:rsidRPr="001A21AF">
        <w:rPr>
          <w:rFonts w:ascii="Arial" w:eastAsia="Arial" w:hAnsi="Arial" w:cs="Louguiya"/>
          <w:color w:val="000000" w:themeColor="text1"/>
          <w:sz w:val="24"/>
          <w:szCs w:val="24"/>
          <w:highlight w:val="white"/>
          <w:rtl/>
        </w:rPr>
        <w:t xml:space="preserve"> </w:t>
      </w:r>
      <w:r w:rsidRPr="001A21AF">
        <w:rPr>
          <w:rFonts w:ascii="Arial" w:eastAsia="Arial" w:hAnsi="Arial" w:cs="Louguiya"/>
          <w:color w:val="000000" w:themeColor="text1"/>
          <w:sz w:val="24"/>
          <w:szCs w:val="24"/>
          <w:rtl/>
        </w:rPr>
        <w:fldChar w:fldCharType="begin"/>
      </w:r>
      <w:r w:rsidRPr="001A21AF">
        <w:rPr>
          <w:rFonts w:ascii="Arial" w:eastAsia="Arial" w:hAnsi="Arial" w:cs="Louguiya"/>
          <w:color w:val="000000" w:themeColor="text1"/>
          <w:sz w:val="24"/>
          <w:szCs w:val="24"/>
          <w:rtl/>
        </w:rPr>
        <w:instrText xml:space="preserve"> MERGEFIELD =job_title \* MERGEFORMAT </w:instrText>
      </w:r>
      <w:r w:rsidRPr="001A21AF">
        <w:rPr>
          <w:rFonts w:ascii="Arial" w:eastAsia="Arial" w:hAnsi="Arial" w:cs="Louguiya"/>
          <w:color w:val="000000" w:themeColor="text1"/>
          <w:sz w:val="24"/>
          <w:szCs w:val="24"/>
          <w:rtl/>
        </w:rPr>
        <w:fldChar w:fldCharType="separate"/>
      </w:r>
      <w:r w:rsidRPr="001A21AF">
        <w:rPr>
          <w:rFonts w:ascii="Arial" w:eastAsia="Arial" w:hAnsi="Arial" w:cs="Louguiya"/>
          <w:b/>
          <w:bCs/>
          <w:color w:val="000000" w:themeColor="text1"/>
          <w:sz w:val="24"/>
          <w:szCs w:val="24"/>
          <w:rtl/>
        </w:rPr>
        <w:t>«=job_title»</w:t>
      </w:r>
      <w:r w:rsidRPr="001A21AF">
        <w:rPr>
          <w:rFonts w:ascii="Arial" w:eastAsia="Arial" w:hAnsi="Arial" w:cs="Louguiya"/>
          <w:color w:val="000000" w:themeColor="text1"/>
          <w:sz w:val="24"/>
          <w:szCs w:val="24"/>
          <w:rtl/>
        </w:rPr>
        <w:fldChar w:fldCharType="end"/>
      </w:r>
      <w:proofErr w:type="gramStart"/>
      <w:r w:rsidR="00882F50" w:rsidRPr="001A21AF">
        <w:rPr>
          <w:rFonts w:ascii="Arial" w:eastAsia="Arial" w:hAnsi="Arial" w:cs="Louguiya" w:hint="cs"/>
          <w:color w:val="000000" w:themeColor="text1"/>
          <w:sz w:val="24"/>
          <w:szCs w:val="24"/>
          <w:rtl/>
        </w:rPr>
        <w:t xml:space="preserve">أو </w:t>
      </w:r>
      <w:r w:rsidR="000A08AB" w:rsidRPr="001A21AF">
        <w:rPr>
          <w:rFonts w:ascii="Arial" w:eastAsia="Arial" w:hAnsi="Arial" w:cs="Louguiya"/>
          <w:color w:val="000000" w:themeColor="text1"/>
          <w:sz w:val="24"/>
          <w:szCs w:val="24"/>
        </w:rPr>
        <w:t>)</w:t>
      </w:r>
      <w:r w:rsidR="00882F50" w:rsidRPr="001A21AF">
        <w:rPr>
          <w:rFonts w:ascii="Arial" w:eastAsia="Arial" w:hAnsi="Arial" w:cs="Louguiya" w:hint="cs"/>
          <w:color w:val="000000" w:themeColor="text1"/>
          <w:sz w:val="24"/>
          <w:szCs w:val="24"/>
          <w:rtl/>
        </w:rPr>
        <w:t>عامل</w:t>
      </w:r>
      <w:proofErr w:type="gramEnd"/>
      <w:r w:rsidR="00882F50" w:rsidRPr="001A21AF">
        <w:rPr>
          <w:rFonts w:ascii="Arial" w:eastAsia="Arial" w:hAnsi="Arial" w:cs="Louguiya" w:hint="cs"/>
          <w:color w:val="000000" w:themeColor="text1"/>
          <w:sz w:val="24"/>
          <w:szCs w:val="24"/>
          <w:rtl/>
        </w:rPr>
        <w:t xml:space="preserve"> </w:t>
      </w:r>
      <w:proofErr w:type="gramStart"/>
      <w:r w:rsidR="00882F50" w:rsidRPr="001A21AF">
        <w:rPr>
          <w:rFonts w:ascii="Arial" w:eastAsia="Arial" w:hAnsi="Arial" w:cs="Louguiya" w:hint="cs"/>
          <w:color w:val="000000" w:themeColor="text1"/>
          <w:sz w:val="24"/>
          <w:szCs w:val="24"/>
          <w:rtl/>
        </w:rPr>
        <w:t>دعم</w:t>
      </w:r>
      <w:r w:rsidR="000A08AB" w:rsidRPr="001A21AF">
        <w:rPr>
          <w:rFonts w:ascii="Arial" w:eastAsia="Arial" w:hAnsi="Arial" w:cs="Louguiya"/>
          <w:color w:val="000000" w:themeColor="text1"/>
          <w:sz w:val="24"/>
          <w:szCs w:val="24"/>
        </w:rPr>
        <w:t>(</w:t>
      </w:r>
      <w:proofErr w:type="gramEnd"/>
    </w:p>
    <w:p w14:paraId="2F198CA5" w14:textId="77777777" w:rsidR="00E342CA" w:rsidRDefault="00145E26" w:rsidP="00E342CA">
      <w:pPr>
        <w:widowControl/>
        <w:shd w:val="clear" w:color="auto" w:fill="FFFFFF"/>
        <w:bidi/>
        <w:spacing w:before="120"/>
        <w:jc w:val="left"/>
        <w:rPr>
          <w:rFonts w:ascii="Arial" w:eastAsia="Arial" w:hAnsi="Arial" w:cs="Louguiya"/>
          <w:color w:val="222222"/>
          <w:sz w:val="24"/>
          <w:szCs w:val="24"/>
          <w:highlight w:val="white"/>
          <w:rtl/>
        </w:rPr>
      </w:pPr>
      <w:r w:rsidRPr="00706C6B">
        <w:rPr>
          <w:rFonts w:ascii="Arial" w:eastAsia="Arial" w:hAnsi="Arial" w:cs="Louguiya"/>
          <w:color w:val="222222"/>
          <w:sz w:val="24"/>
          <w:szCs w:val="24"/>
          <w:highlight w:val="white"/>
          <w:rtl/>
        </w:rPr>
        <w:t xml:space="preserve">       أن أبوبكر أحمد المعلوم                                        </w:t>
      </w:r>
      <w:r w:rsidR="00E342CA">
        <w:rPr>
          <w:rFonts w:ascii="Arial" w:eastAsia="Arial" w:hAnsi="Arial" w:cs="Louguiya" w:hint="cs"/>
          <w:color w:val="222222"/>
          <w:sz w:val="24"/>
          <w:szCs w:val="24"/>
          <w:highlight w:val="white"/>
          <w:rtl/>
        </w:rPr>
        <w:t xml:space="preserve">                                            </w:t>
      </w:r>
      <w:r w:rsidRPr="00706C6B">
        <w:rPr>
          <w:rFonts w:ascii="Arial" w:eastAsia="Arial" w:hAnsi="Arial" w:cs="Louguiya"/>
          <w:color w:val="222222"/>
          <w:sz w:val="24"/>
          <w:szCs w:val="24"/>
          <w:rtl/>
        </w:rPr>
        <w:fldChar w:fldCharType="begin"/>
      </w:r>
      <w:r w:rsidRPr="00706C6B">
        <w:rPr>
          <w:rFonts w:ascii="Arial" w:eastAsia="Arial" w:hAnsi="Arial" w:cs="Louguiya"/>
          <w:color w:val="222222"/>
          <w:sz w:val="24"/>
          <w:szCs w:val="24"/>
          <w:rtl/>
        </w:rPr>
        <w:instrText xml:space="preserve"> MERGEFIELD =employee_name_fr \* MERGEFORMAT </w:instrText>
      </w:r>
      <w:r w:rsidRPr="00706C6B">
        <w:rPr>
          <w:rFonts w:ascii="Arial" w:eastAsia="Arial" w:hAnsi="Arial" w:cs="Louguiya"/>
          <w:color w:val="222222"/>
          <w:sz w:val="24"/>
          <w:szCs w:val="24"/>
          <w:rtl/>
        </w:rPr>
        <w:fldChar w:fldCharType="separate"/>
      </w:r>
      <w:r w:rsidRPr="00706C6B">
        <w:rPr>
          <w:rFonts w:ascii="Arial" w:eastAsia="Arial" w:hAnsi="Arial" w:cs="Louguiya"/>
          <w:b/>
          <w:bCs/>
          <w:color w:val="222222"/>
          <w:sz w:val="24"/>
          <w:szCs w:val="24"/>
          <w:rtl/>
        </w:rPr>
        <w:t>«=employee_name_fr»</w:t>
      </w:r>
      <w:r w:rsidRPr="00706C6B">
        <w:rPr>
          <w:rFonts w:ascii="Arial" w:eastAsia="Arial" w:hAnsi="Arial" w:cs="Louguiya"/>
          <w:color w:val="222222"/>
          <w:sz w:val="24"/>
          <w:szCs w:val="24"/>
          <w:rtl/>
        </w:rPr>
        <w:fldChar w:fldCharType="end"/>
      </w:r>
    </w:p>
    <w:p w14:paraId="00000036" w14:textId="58A3206F" w:rsidR="00F32814" w:rsidRPr="00706C6B" w:rsidRDefault="00145E26" w:rsidP="00E342CA">
      <w:pPr>
        <w:widowControl/>
        <w:shd w:val="clear" w:color="auto" w:fill="FFFFFF"/>
        <w:bidi/>
        <w:spacing w:before="120"/>
        <w:jc w:val="left"/>
        <w:rPr>
          <w:rFonts w:ascii="Arial" w:eastAsia="Arial" w:hAnsi="Arial" w:cs="Louguiya"/>
          <w:color w:val="222222"/>
          <w:sz w:val="24"/>
          <w:szCs w:val="24"/>
          <w:highlight w:val="white"/>
        </w:rPr>
      </w:pPr>
      <w:r w:rsidRPr="00706C6B">
        <w:rPr>
          <w:rFonts w:ascii="Arial" w:eastAsia="Arial" w:hAnsi="Arial" w:cs="Louguiya"/>
          <w:color w:val="222222"/>
          <w:sz w:val="24"/>
          <w:szCs w:val="24"/>
          <w:highlight w:val="white"/>
          <w:rtl/>
        </w:rPr>
        <w:t xml:space="preserve">  التوقيع </w:t>
      </w:r>
      <w:r w:rsidRPr="00706C6B">
        <w:rPr>
          <w:rFonts w:ascii="Arial" w:eastAsia="Arial" w:hAnsi="Arial" w:cs="Arial" w:hint="cs"/>
          <w:color w:val="222222"/>
          <w:sz w:val="24"/>
          <w:szCs w:val="24"/>
          <w:highlight w:val="white"/>
          <w:rtl/>
        </w:rPr>
        <w:t>…………………</w:t>
      </w:r>
      <w:r w:rsidRPr="00706C6B">
        <w:rPr>
          <w:rFonts w:ascii="Arial" w:eastAsia="Arial" w:hAnsi="Arial" w:cs="Louguiya"/>
          <w:color w:val="222222"/>
          <w:sz w:val="24"/>
          <w:szCs w:val="24"/>
          <w:highlight w:val="white"/>
          <w:rtl/>
        </w:rPr>
        <w:t xml:space="preserve">                                           </w:t>
      </w:r>
      <w:r w:rsidR="00E342CA">
        <w:rPr>
          <w:rFonts w:ascii="Arial" w:eastAsia="Arial" w:hAnsi="Arial" w:cs="Louguiya" w:hint="cs"/>
          <w:color w:val="222222"/>
          <w:sz w:val="24"/>
          <w:szCs w:val="24"/>
          <w:highlight w:val="white"/>
          <w:rtl/>
        </w:rPr>
        <w:t xml:space="preserve">              </w:t>
      </w:r>
      <w:r w:rsidRPr="00706C6B">
        <w:rPr>
          <w:rFonts w:ascii="Arial" w:eastAsia="Arial" w:hAnsi="Arial" w:cs="Louguiya"/>
          <w:color w:val="222222"/>
          <w:sz w:val="24"/>
          <w:szCs w:val="24"/>
          <w:highlight w:val="white"/>
          <w:rtl/>
        </w:rPr>
        <w:t xml:space="preserve"> </w:t>
      </w:r>
      <w:r w:rsidR="00E342CA">
        <w:rPr>
          <w:rFonts w:ascii="Arial" w:eastAsia="Arial" w:hAnsi="Arial" w:cs="Louguiya" w:hint="cs"/>
          <w:color w:val="222222"/>
          <w:sz w:val="24"/>
          <w:szCs w:val="24"/>
          <w:highlight w:val="white"/>
          <w:rtl/>
        </w:rPr>
        <w:t xml:space="preserve">                             </w:t>
      </w:r>
      <w:r w:rsidR="002A4226">
        <w:rPr>
          <w:rFonts w:ascii="Arial" w:eastAsia="Arial" w:hAnsi="Arial" w:cs="Louguiya" w:hint="cs"/>
          <w:color w:val="222222"/>
          <w:sz w:val="24"/>
          <w:szCs w:val="24"/>
          <w:highlight w:val="white"/>
          <w:rtl/>
        </w:rPr>
        <w:t xml:space="preserve">     </w:t>
      </w:r>
      <w:r w:rsidRPr="00706C6B">
        <w:rPr>
          <w:rFonts w:ascii="Arial" w:eastAsia="Arial" w:hAnsi="Arial" w:cs="Louguiya"/>
          <w:color w:val="222222"/>
          <w:sz w:val="24"/>
          <w:szCs w:val="24"/>
          <w:highlight w:val="white"/>
          <w:rtl/>
        </w:rPr>
        <w:t xml:space="preserve">     </w:t>
      </w:r>
      <w:r w:rsidRPr="00706C6B">
        <w:rPr>
          <w:rFonts w:ascii="Arial" w:eastAsia="Arial" w:hAnsi="Arial" w:cs="Louguiya" w:hint="cs"/>
          <w:color w:val="222222"/>
          <w:sz w:val="24"/>
          <w:szCs w:val="24"/>
          <w:highlight w:val="white"/>
          <w:rtl/>
        </w:rPr>
        <w:t>التوقيع</w:t>
      </w:r>
      <w:r w:rsidRPr="00706C6B">
        <w:rPr>
          <w:rFonts w:ascii="Arial" w:eastAsia="Arial" w:hAnsi="Arial" w:cs="Louguiya"/>
          <w:color w:val="222222"/>
          <w:sz w:val="24"/>
          <w:szCs w:val="24"/>
          <w:highlight w:val="white"/>
          <w:rtl/>
        </w:rPr>
        <w:t xml:space="preserve"> </w:t>
      </w:r>
      <w:r w:rsidRPr="00706C6B">
        <w:rPr>
          <w:rFonts w:ascii="Arial" w:eastAsia="Arial" w:hAnsi="Arial" w:cs="Arial" w:hint="cs"/>
          <w:color w:val="222222"/>
          <w:sz w:val="24"/>
          <w:szCs w:val="24"/>
          <w:highlight w:val="white"/>
          <w:rtl/>
        </w:rPr>
        <w:t>…………………</w:t>
      </w:r>
    </w:p>
    <w:p w14:paraId="00000037" w14:textId="77777777" w:rsidR="00F32814" w:rsidRPr="00706C6B" w:rsidRDefault="00F32814">
      <w:pPr>
        <w:widowControl/>
        <w:shd w:val="clear" w:color="auto" w:fill="FFFFFF"/>
        <w:bidi/>
        <w:spacing w:before="120"/>
        <w:jc w:val="left"/>
        <w:rPr>
          <w:rFonts w:ascii="Arial" w:eastAsia="Arial" w:hAnsi="Arial" w:cs="Louguiya"/>
          <w:color w:val="222222"/>
          <w:sz w:val="24"/>
          <w:szCs w:val="24"/>
          <w:highlight w:val="white"/>
        </w:rPr>
      </w:pPr>
    </w:p>
    <w:p w14:paraId="0000003A" w14:textId="77777777" w:rsidR="00F32814" w:rsidRPr="00706C6B" w:rsidRDefault="00F32814">
      <w:pPr>
        <w:widowControl/>
        <w:shd w:val="clear" w:color="auto" w:fill="FFFFFF"/>
        <w:bidi/>
        <w:spacing w:before="120"/>
        <w:jc w:val="left"/>
        <w:rPr>
          <w:rFonts w:ascii="Arial" w:eastAsia="Arial" w:hAnsi="Arial" w:cs="Louguiya"/>
          <w:color w:val="222222"/>
          <w:sz w:val="24"/>
          <w:szCs w:val="24"/>
          <w:highlight w:val="white"/>
        </w:rPr>
      </w:pPr>
    </w:p>
    <w:p w14:paraId="366D89E2" w14:textId="77777777" w:rsidR="00097CB0" w:rsidRPr="00706C6B" w:rsidRDefault="00097CB0" w:rsidP="00097CB0">
      <w:pPr>
        <w:widowControl/>
        <w:shd w:val="clear" w:color="auto" w:fill="FFFFFF"/>
        <w:bidi/>
        <w:spacing w:before="120"/>
        <w:jc w:val="left"/>
        <w:rPr>
          <w:rFonts w:ascii="Arial" w:eastAsia="Arial" w:hAnsi="Arial" w:cs="Louguiya"/>
          <w:color w:val="222222"/>
          <w:sz w:val="24"/>
          <w:szCs w:val="24"/>
          <w:highlight w:val="white"/>
        </w:rPr>
      </w:pPr>
    </w:p>
    <w:p w14:paraId="37CD0583" w14:textId="77777777" w:rsidR="00097CB0" w:rsidRPr="00706C6B" w:rsidRDefault="00097CB0" w:rsidP="00097CB0">
      <w:pPr>
        <w:widowControl/>
        <w:shd w:val="clear" w:color="auto" w:fill="FFFFFF"/>
        <w:bidi/>
        <w:spacing w:before="120"/>
        <w:jc w:val="left"/>
        <w:rPr>
          <w:rFonts w:ascii="Arial" w:eastAsia="Arial" w:hAnsi="Arial" w:cs="Louguiya"/>
          <w:color w:val="222222"/>
          <w:sz w:val="24"/>
          <w:szCs w:val="24"/>
          <w:highlight w:val="white"/>
        </w:rPr>
      </w:pPr>
    </w:p>
    <w:p w14:paraId="307F8201" w14:textId="77777777" w:rsidR="00097CB0" w:rsidRPr="00706C6B" w:rsidRDefault="00097CB0" w:rsidP="00097CB0">
      <w:pPr>
        <w:widowControl/>
        <w:shd w:val="clear" w:color="auto" w:fill="FFFFFF"/>
        <w:bidi/>
        <w:spacing w:before="120"/>
        <w:jc w:val="left"/>
        <w:rPr>
          <w:rFonts w:ascii="Arial" w:eastAsia="Arial" w:hAnsi="Arial" w:cs="Louguiya"/>
          <w:color w:val="222222"/>
          <w:sz w:val="24"/>
          <w:szCs w:val="24"/>
          <w:highlight w:val="white"/>
        </w:rPr>
      </w:pPr>
    </w:p>
    <w:p w14:paraId="0FE225B7" w14:textId="77777777" w:rsidR="00097CB0" w:rsidRPr="00706C6B" w:rsidRDefault="00097CB0" w:rsidP="00097CB0">
      <w:pPr>
        <w:widowControl/>
        <w:shd w:val="clear" w:color="auto" w:fill="FFFFFF"/>
        <w:bidi/>
        <w:spacing w:before="120"/>
        <w:jc w:val="left"/>
        <w:rPr>
          <w:rFonts w:ascii="Arial" w:eastAsia="Arial" w:hAnsi="Arial" w:cs="Louguiya"/>
          <w:color w:val="222222"/>
          <w:sz w:val="24"/>
          <w:szCs w:val="24"/>
          <w:highlight w:val="white"/>
        </w:rPr>
      </w:pPr>
    </w:p>
    <w:p w14:paraId="777DEA51" w14:textId="77777777" w:rsidR="00097CB0" w:rsidRPr="00706C6B" w:rsidRDefault="00097CB0" w:rsidP="00097CB0">
      <w:pPr>
        <w:widowControl/>
        <w:shd w:val="clear" w:color="auto" w:fill="FFFFFF"/>
        <w:bidi/>
        <w:spacing w:before="120"/>
        <w:jc w:val="left"/>
        <w:rPr>
          <w:rFonts w:ascii="Arial" w:eastAsia="Arial" w:hAnsi="Arial" w:cs="Louguiya"/>
          <w:color w:val="222222"/>
          <w:sz w:val="24"/>
          <w:szCs w:val="24"/>
          <w:highlight w:val="white"/>
        </w:rPr>
      </w:pPr>
    </w:p>
    <w:p w14:paraId="0C791ED7" w14:textId="77777777" w:rsidR="00097CB0" w:rsidRDefault="00097CB0" w:rsidP="00097CB0">
      <w:pPr>
        <w:widowControl/>
        <w:shd w:val="clear" w:color="auto" w:fill="FFFFFF"/>
        <w:bidi/>
        <w:spacing w:before="120"/>
        <w:jc w:val="left"/>
        <w:rPr>
          <w:rFonts w:ascii="Arial" w:eastAsia="Arial" w:hAnsi="Arial" w:cs="Louguiya"/>
          <w:color w:val="222222"/>
          <w:sz w:val="24"/>
          <w:szCs w:val="24"/>
          <w:highlight w:val="white"/>
        </w:rPr>
      </w:pPr>
    </w:p>
    <w:p w14:paraId="18E7312D" w14:textId="77777777" w:rsidR="0013327B" w:rsidRPr="00706C6B" w:rsidRDefault="0013327B">
      <w:pPr>
        <w:widowControl/>
        <w:shd w:val="clear" w:color="auto" w:fill="FFFFFF"/>
        <w:bidi/>
        <w:spacing w:before="120"/>
        <w:jc w:val="center"/>
        <w:rPr>
          <w:rFonts w:ascii="Arial" w:eastAsia="Arial" w:hAnsi="Arial" w:cs="Louguiya"/>
          <w:b/>
          <w:bCs/>
          <w:color w:val="222222"/>
          <w:sz w:val="24"/>
          <w:szCs w:val="24"/>
          <w:highlight w:val="white"/>
          <w:rtl/>
        </w:rPr>
      </w:pPr>
    </w:p>
    <w:p w14:paraId="3E8D9A3D" w14:textId="77777777" w:rsidR="00960BE4" w:rsidRPr="00706C6B" w:rsidRDefault="00960BE4" w:rsidP="0013327B">
      <w:pPr>
        <w:widowControl/>
        <w:shd w:val="clear" w:color="auto" w:fill="FFFFFF"/>
        <w:bidi/>
        <w:spacing w:before="120"/>
        <w:jc w:val="center"/>
        <w:rPr>
          <w:rFonts w:ascii="Arial" w:eastAsia="Arial" w:hAnsi="Arial" w:cs="Louguiya"/>
          <w:b/>
          <w:bCs/>
          <w:color w:val="222222"/>
          <w:sz w:val="24"/>
          <w:szCs w:val="24"/>
          <w:highlight w:val="white"/>
        </w:rPr>
      </w:pPr>
    </w:p>
    <w:sectPr w:rsidR="00960BE4" w:rsidRPr="00706C6B">
      <w:pgSz w:w="11906" w:h="16838"/>
      <w:pgMar w:top="1417" w:right="1417" w:bottom="1417" w:left="1417"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embedRegular r:id="rId1" w:fontKey="{6A31683C-B7AD-2D44-9013-327EA54D6DB9}"/>
  </w:font>
  <w:font w:name="Noto Sans Symbols">
    <w:altName w:val="Calibri"/>
    <w:panose1 w:val="020B0604020202020204"/>
    <w:charset w:val="00"/>
    <w:family w:val="auto"/>
    <w:pitch w:val="default"/>
  </w:font>
  <w:font w:name="Arial">
    <w:panose1 w:val="020B0604020202020204"/>
    <w:charset w:val="00"/>
    <w:family w:val="swiss"/>
    <w:pitch w:val="variable"/>
    <w:sig w:usb0="E0002EFF" w:usb1="C000785B" w:usb2="00000009" w:usb3="00000000" w:csb0="000001FF" w:csb1="00000000"/>
    <w:embedRegular r:id="rId3" w:fontKey="{3C98F1A4-A169-094F-8A22-58232E5013FB}"/>
    <w:embedBold r:id="rId4" w:fontKey="{A161F64A-2CB1-9B40-A180-B3F61CDE2956}"/>
  </w:font>
  <w:font w:name="Calibri">
    <w:panose1 w:val="020F0502020204030204"/>
    <w:charset w:val="00"/>
    <w:family w:val="swiss"/>
    <w:pitch w:val="variable"/>
    <w:sig w:usb0="E4002EFF" w:usb1="C200247B" w:usb2="00000009" w:usb3="00000000" w:csb0="000001FF" w:csb1="00000000"/>
    <w:embedRegular r:id="rId5" w:fontKey="{5910D783-0E01-AA48-8338-A76214FC2494}"/>
    <w:embedBold r:id="rId6" w:fontKey="{59E41D2F-A70E-C540-8E7C-83F1050AFC50}"/>
  </w:font>
  <w:font w:name="Times New Roman">
    <w:panose1 w:val="02020603050405020304"/>
    <w:charset w:val="00"/>
    <w:family w:val="roman"/>
    <w:pitch w:val="variable"/>
    <w:sig w:usb0="E0002EFF" w:usb1="C000785B" w:usb2="00000009" w:usb3="00000000" w:csb0="000001FF" w:csb1="00000000"/>
    <w:embedRegular r:id="rId7" w:fontKey="{2F23C124-DA0F-8749-9F7A-BAA7B23C8FB5}"/>
  </w:font>
  <w:font w:name="Georgia">
    <w:panose1 w:val="02040502050405020303"/>
    <w:charset w:val="00"/>
    <w:family w:val="roman"/>
    <w:pitch w:val="variable"/>
    <w:sig w:usb0="00000287" w:usb1="00000000" w:usb2="00000000" w:usb3="00000000" w:csb0="0000009F" w:csb1="00000000"/>
    <w:embedItalic r:id="rId8" w:fontKey="{95301522-5E63-194A-A3B0-BF12AEB51589}"/>
  </w:font>
  <w:font w:name="Louguiya">
    <w:panose1 w:val="020B0604020202020204"/>
    <w:charset w:val="B2"/>
    <w:family w:val="auto"/>
    <w:pitch w:val="variable"/>
    <w:sig w:usb0="00002001" w:usb1="80000000" w:usb2="00000008" w:usb3="00000000" w:csb0="00000041" w:csb1="00000000"/>
    <w:embedRegular r:id="rId9" w:fontKey="{AE5CB0DC-F965-E944-87A4-6387D5B6DDA4}"/>
    <w:embedBold r:id="rId10" w:fontKey="{B497E119-11DA-8F47-BD15-87905AB105D4}"/>
  </w:font>
  <w:font w:name="Cambria">
    <w:panose1 w:val="02040503050406030204"/>
    <w:charset w:val="00"/>
    <w:family w:val="roman"/>
    <w:pitch w:val="variable"/>
    <w:sig w:usb0="E00006FF" w:usb1="420024FF" w:usb2="02000000" w:usb3="00000000" w:csb0="0000019F" w:csb1="00000000"/>
    <w:embedRegular r:id="rId11" w:fontKey="{C5448888-D929-FC4C-A017-15C9CA65B56A}"/>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A227FF"/>
    <w:multiLevelType w:val="multilevel"/>
    <w:tmpl w:val="F7C03E8A"/>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38304DA3"/>
    <w:multiLevelType w:val="multilevel"/>
    <w:tmpl w:val="F7C03E8A"/>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3C097299"/>
    <w:multiLevelType w:val="multilevel"/>
    <w:tmpl w:val="56742EEA"/>
    <w:lvl w:ilvl="0">
      <w:start w:val="1"/>
      <w:numFmt w:val="decimal"/>
      <w:lvlText w:val="%1."/>
      <w:lvlJc w:val="left"/>
      <w:pPr>
        <w:ind w:left="720" w:hanging="720"/>
      </w:pPr>
    </w:lvl>
    <w:lvl w:ilvl="1">
      <w:start w:val="1"/>
      <w:numFmt w:val="decimal"/>
      <w:lvlText w:val="%2."/>
      <w:lvlJc w:val="left"/>
      <w:pPr>
        <w:ind w:left="1440" w:hanging="720"/>
      </w:pPr>
    </w:lvl>
    <w:lvl w:ilvl="2">
      <w:start w:val="1"/>
      <w:numFmt w:val="decimal"/>
      <w:lvlText w:val="%3."/>
      <w:lvlJc w:val="left"/>
      <w:pPr>
        <w:ind w:left="2160" w:hanging="720"/>
      </w:pPr>
    </w:lvl>
    <w:lvl w:ilvl="3">
      <w:start w:val="1"/>
      <w:numFmt w:val="decimal"/>
      <w:lvlText w:val="%4."/>
      <w:lvlJc w:val="left"/>
      <w:pPr>
        <w:ind w:left="2880" w:hanging="720"/>
      </w:pPr>
    </w:lvl>
    <w:lvl w:ilvl="4">
      <w:start w:val="1"/>
      <w:numFmt w:val="decimal"/>
      <w:lvlText w:val="%5."/>
      <w:lvlJc w:val="left"/>
      <w:pPr>
        <w:ind w:left="3600" w:hanging="720"/>
      </w:pPr>
    </w:lvl>
    <w:lvl w:ilvl="5">
      <w:start w:val="1"/>
      <w:numFmt w:val="decimal"/>
      <w:lvlText w:val="%6."/>
      <w:lvlJc w:val="left"/>
      <w:pPr>
        <w:ind w:left="4320" w:hanging="720"/>
      </w:pPr>
    </w:lvl>
    <w:lvl w:ilvl="6">
      <w:start w:val="1"/>
      <w:numFmt w:val="decimal"/>
      <w:lvlText w:val="%7."/>
      <w:lvlJc w:val="left"/>
      <w:pPr>
        <w:ind w:left="5040" w:hanging="720"/>
      </w:pPr>
    </w:lvl>
    <w:lvl w:ilvl="7">
      <w:start w:val="1"/>
      <w:numFmt w:val="decimal"/>
      <w:lvlText w:val="%8."/>
      <w:lvlJc w:val="left"/>
      <w:pPr>
        <w:ind w:left="5760" w:hanging="720"/>
      </w:pPr>
    </w:lvl>
    <w:lvl w:ilvl="8">
      <w:start w:val="1"/>
      <w:numFmt w:val="decimal"/>
      <w:lvlText w:val="%9."/>
      <w:lvlJc w:val="left"/>
      <w:pPr>
        <w:ind w:left="6480" w:hanging="720"/>
      </w:pPr>
    </w:lvl>
  </w:abstractNum>
  <w:abstractNum w:abstractNumId="3" w15:restartNumberingAfterBreak="0">
    <w:nsid w:val="3CDA4713"/>
    <w:multiLevelType w:val="multilevel"/>
    <w:tmpl w:val="F7C03E8A"/>
    <w:lvl w:ilvl="0">
      <w:start w:val="1"/>
      <w:numFmt w:val="decimal"/>
      <w:lvlText w:val="%1."/>
      <w:lvlJc w:val="left"/>
      <w:pPr>
        <w:ind w:left="927" w:hanging="360"/>
      </w:p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41552DA2"/>
    <w:multiLevelType w:val="multilevel"/>
    <w:tmpl w:val="D1DEDA58"/>
    <w:lvl w:ilvl="0">
      <w:start w:val="1"/>
      <w:numFmt w:val="decimal"/>
      <w:lvlText w:val="%1."/>
      <w:lvlJc w:val="left"/>
      <w:pPr>
        <w:ind w:left="720" w:hanging="720"/>
      </w:pPr>
    </w:lvl>
    <w:lvl w:ilvl="1">
      <w:start w:val="1"/>
      <w:numFmt w:val="decimal"/>
      <w:lvlText w:val="%2."/>
      <w:lvlJc w:val="left"/>
      <w:pPr>
        <w:ind w:left="1440" w:hanging="720"/>
      </w:pPr>
    </w:lvl>
    <w:lvl w:ilvl="2">
      <w:start w:val="1"/>
      <w:numFmt w:val="decimal"/>
      <w:lvlText w:val="%3."/>
      <w:lvlJc w:val="left"/>
      <w:pPr>
        <w:ind w:left="2160" w:hanging="720"/>
      </w:pPr>
    </w:lvl>
    <w:lvl w:ilvl="3">
      <w:start w:val="1"/>
      <w:numFmt w:val="decimal"/>
      <w:lvlText w:val="%4."/>
      <w:lvlJc w:val="left"/>
      <w:pPr>
        <w:ind w:left="2880" w:hanging="720"/>
      </w:pPr>
    </w:lvl>
    <w:lvl w:ilvl="4">
      <w:start w:val="1"/>
      <w:numFmt w:val="decimal"/>
      <w:lvlText w:val="%5."/>
      <w:lvlJc w:val="left"/>
      <w:pPr>
        <w:ind w:left="3600" w:hanging="720"/>
      </w:pPr>
    </w:lvl>
    <w:lvl w:ilvl="5">
      <w:start w:val="1"/>
      <w:numFmt w:val="decimal"/>
      <w:lvlText w:val="%6."/>
      <w:lvlJc w:val="left"/>
      <w:pPr>
        <w:ind w:left="4320" w:hanging="720"/>
      </w:pPr>
    </w:lvl>
    <w:lvl w:ilvl="6">
      <w:start w:val="1"/>
      <w:numFmt w:val="decimal"/>
      <w:lvlText w:val="%7."/>
      <w:lvlJc w:val="left"/>
      <w:pPr>
        <w:ind w:left="5040" w:hanging="720"/>
      </w:pPr>
    </w:lvl>
    <w:lvl w:ilvl="7">
      <w:start w:val="1"/>
      <w:numFmt w:val="decimal"/>
      <w:lvlText w:val="%8."/>
      <w:lvlJc w:val="left"/>
      <w:pPr>
        <w:ind w:left="5760" w:hanging="720"/>
      </w:pPr>
    </w:lvl>
    <w:lvl w:ilvl="8">
      <w:start w:val="1"/>
      <w:numFmt w:val="decimal"/>
      <w:lvlText w:val="%9."/>
      <w:lvlJc w:val="left"/>
      <w:pPr>
        <w:ind w:left="6480" w:hanging="720"/>
      </w:pPr>
    </w:lvl>
  </w:abstractNum>
  <w:abstractNum w:abstractNumId="5" w15:restartNumberingAfterBreak="0">
    <w:nsid w:val="42993233"/>
    <w:multiLevelType w:val="multilevel"/>
    <w:tmpl w:val="1820CC3E"/>
    <w:lvl w:ilvl="0">
      <w:start w:val="1"/>
      <w:numFmt w:val="decimal"/>
      <w:lvlText w:val="%1."/>
      <w:lvlJc w:val="left"/>
      <w:pPr>
        <w:ind w:left="2820" w:hanging="720"/>
      </w:pPr>
    </w:lvl>
    <w:lvl w:ilvl="1">
      <w:start w:val="1"/>
      <w:numFmt w:val="decimal"/>
      <w:lvlText w:val="%2."/>
      <w:lvlJc w:val="left"/>
      <w:pPr>
        <w:ind w:left="3540" w:hanging="720"/>
      </w:pPr>
    </w:lvl>
    <w:lvl w:ilvl="2">
      <w:start w:val="1"/>
      <w:numFmt w:val="decimal"/>
      <w:lvlText w:val="%3."/>
      <w:lvlJc w:val="left"/>
      <w:pPr>
        <w:ind w:left="4260" w:hanging="720"/>
      </w:pPr>
    </w:lvl>
    <w:lvl w:ilvl="3">
      <w:start w:val="1"/>
      <w:numFmt w:val="decimal"/>
      <w:lvlText w:val="%4."/>
      <w:lvlJc w:val="left"/>
      <w:pPr>
        <w:ind w:left="4980" w:hanging="720"/>
      </w:pPr>
    </w:lvl>
    <w:lvl w:ilvl="4">
      <w:start w:val="1"/>
      <w:numFmt w:val="decimal"/>
      <w:lvlText w:val="%5."/>
      <w:lvlJc w:val="left"/>
      <w:pPr>
        <w:ind w:left="5700" w:hanging="720"/>
      </w:pPr>
    </w:lvl>
    <w:lvl w:ilvl="5">
      <w:start w:val="1"/>
      <w:numFmt w:val="decimal"/>
      <w:lvlText w:val="%6."/>
      <w:lvlJc w:val="left"/>
      <w:pPr>
        <w:ind w:left="6420" w:hanging="720"/>
      </w:pPr>
    </w:lvl>
    <w:lvl w:ilvl="6">
      <w:start w:val="1"/>
      <w:numFmt w:val="decimal"/>
      <w:lvlText w:val="%7."/>
      <w:lvlJc w:val="left"/>
      <w:pPr>
        <w:ind w:left="7140" w:hanging="720"/>
      </w:pPr>
    </w:lvl>
    <w:lvl w:ilvl="7">
      <w:start w:val="1"/>
      <w:numFmt w:val="decimal"/>
      <w:lvlText w:val="%8."/>
      <w:lvlJc w:val="left"/>
      <w:pPr>
        <w:ind w:left="7860" w:hanging="720"/>
      </w:pPr>
    </w:lvl>
    <w:lvl w:ilvl="8">
      <w:start w:val="1"/>
      <w:numFmt w:val="decimal"/>
      <w:lvlText w:val="%9."/>
      <w:lvlJc w:val="left"/>
      <w:pPr>
        <w:ind w:left="8580" w:hanging="720"/>
      </w:pPr>
    </w:lvl>
  </w:abstractNum>
  <w:abstractNum w:abstractNumId="6" w15:restartNumberingAfterBreak="0">
    <w:nsid w:val="53F22231"/>
    <w:multiLevelType w:val="multilevel"/>
    <w:tmpl w:val="F7C03E8A"/>
    <w:lvl w:ilvl="0">
      <w:start w:val="1"/>
      <w:numFmt w:val="decimal"/>
      <w:lvlText w:val="%1."/>
      <w:lvlJc w:val="left"/>
      <w:pPr>
        <w:ind w:left="927" w:hanging="360"/>
      </w:p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 w15:restartNumberingAfterBreak="0">
    <w:nsid w:val="59DF0888"/>
    <w:multiLevelType w:val="multilevel"/>
    <w:tmpl w:val="0F489EF0"/>
    <w:lvl w:ilvl="0">
      <w:start w:val="1"/>
      <w:numFmt w:val="decimal"/>
      <w:lvlText w:val="%1."/>
      <w:lvlJc w:val="left"/>
      <w:pPr>
        <w:ind w:left="8280" w:hanging="720"/>
      </w:pPr>
    </w:lvl>
    <w:lvl w:ilvl="1">
      <w:start w:val="1"/>
      <w:numFmt w:val="decimal"/>
      <w:lvlText w:val="%2."/>
      <w:lvlJc w:val="left"/>
      <w:pPr>
        <w:ind w:left="9000" w:hanging="720"/>
      </w:pPr>
    </w:lvl>
    <w:lvl w:ilvl="2">
      <w:start w:val="1"/>
      <w:numFmt w:val="decimal"/>
      <w:lvlText w:val="%3."/>
      <w:lvlJc w:val="left"/>
      <w:pPr>
        <w:ind w:left="9720" w:hanging="720"/>
      </w:pPr>
    </w:lvl>
    <w:lvl w:ilvl="3">
      <w:start w:val="1"/>
      <w:numFmt w:val="decimal"/>
      <w:lvlText w:val="%4."/>
      <w:lvlJc w:val="left"/>
      <w:pPr>
        <w:ind w:left="10440" w:hanging="720"/>
      </w:pPr>
    </w:lvl>
    <w:lvl w:ilvl="4">
      <w:start w:val="1"/>
      <w:numFmt w:val="decimal"/>
      <w:lvlText w:val="%5."/>
      <w:lvlJc w:val="left"/>
      <w:pPr>
        <w:ind w:left="11160" w:hanging="720"/>
      </w:pPr>
    </w:lvl>
    <w:lvl w:ilvl="5">
      <w:start w:val="1"/>
      <w:numFmt w:val="decimal"/>
      <w:lvlText w:val="%6."/>
      <w:lvlJc w:val="left"/>
      <w:pPr>
        <w:ind w:left="11880" w:hanging="720"/>
      </w:pPr>
    </w:lvl>
    <w:lvl w:ilvl="6">
      <w:start w:val="1"/>
      <w:numFmt w:val="decimal"/>
      <w:lvlText w:val="%7."/>
      <w:lvlJc w:val="left"/>
      <w:pPr>
        <w:ind w:left="12600" w:hanging="720"/>
      </w:pPr>
    </w:lvl>
    <w:lvl w:ilvl="7">
      <w:start w:val="1"/>
      <w:numFmt w:val="decimal"/>
      <w:lvlText w:val="%8."/>
      <w:lvlJc w:val="left"/>
      <w:pPr>
        <w:ind w:left="13320" w:hanging="720"/>
      </w:pPr>
    </w:lvl>
    <w:lvl w:ilvl="8">
      <w:start w:val="1"/>
      <w:numFmt w:val="decimal"/>
      <w:lvlText w:val="%9."/>
      <w:lvlJc w:val="left"/>
      <w:pPr>
        <w:ind w:left="14040" w:hanging="720"/>
      </w:pPr>
    </w:lvl>
  </w:abstractNum>
  <w:abstractNum w:abstractNumId="8" w15:restartNumberingAfterBreak="0">
    <w:nsid w:val="6356272E"/>
    <w:multiLevelType w:val="multilevel"/>
    <w:tmpl w:val="938E40D2"/>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9" w15:restartNumberingAfterBreak="0">
    <w:nsid w:val="66004E6E"/>
    <w:multiLevelType w:val="multilevel"/>
    <w:tmpl w:val="3068883E"/>
    <w:lvl w:ilvl="0">
      <w:start w:val="1"/>
      <w:numFmt w:val="decimal"/>
      <w:lvlText w:val="%1."/>
      <w:lvlJc w:val="left"/>
      <w:pPr>
        <w:ind w:left="720" w:hanging="720"/>
      </w:pPr>
    </w:lvl>
    <w:lvl w:ilvl="1">
      <w:start w:val="1"/>
      <w:numFmt w:val="decimal"/>
      <w:lvlText w:val="%2."/>
      <w:lvlJc w:val="left"/>
      <w:pPr>
        <w:ind w:left="1440" w:hanging="720"/>
      </w:pPr>
    </w:lvl>
    <w:lvl w:ilvl="2">
      <w:start w:val="1"/>
      <w:numFmt w:val="decimal"/>
      <w:lvlText w:val="%3."/>
      <w:lvlJc w:val="left"/>
      <w:pPr>
        <w:ind w:left="2160" w:hanging="720"/>
      </w:pPr>
    </w:lvl>
    <w:lvl w:ilvl="3">
      <w:start w:val="1"/>
      <w:numFmt w:val="decimal"/>
      <w:lvlText w:val="%4."/>
      <w:lvlJc w:val="left"/>
      <w:pPr>
        <w:ind w:left="2880" w:hanging="720"/>
      </w:pPr>
    </w:lvl>
    <w:lvl w:ilvl="4">
      <w:start w:val="1"/>
      <w:numFmt w:val="decimal"/>
      <w:lvlText w:val="%5."/>
      <w:lvlJc w:val="left"/>
      <w:pPr>
        <w:ind w:left="3600" w:hanging="720"/>
      </w:pPr>
    </w:lvl>
    <w:lvl w:ilvl="5">
      <w:start w:val="1"/>
      <w:numFmt w:val="decimal"/>
      <w:lvlText w:val="%6."/>
      <w:lvlJc w:val="left"/>
      <w:pPr>
        <w:ind w:left="4320" w:hanging="720"/>
      </w:pPr>
    </w:lvl>
    <w:lvl w:ilvl="6">
      <w:start w:val="1"/>
      <w:numFmt w:val="decimal"/>
      <w:lvlText w:val="%7."/>
      <w:lvlJc w:val="left"/>
      <w:pPr>
        <w:ind w:left="5040" w:hanging="720"/>
      </w:pPr>
    </w:lvl>
    <w:lvl w:ilvl="7">
      <w:start w:val="1"/>
      <w:numFmt w:val="decimal"/>
      <w:lvlText w:val="%8."/>
      <w:lvlJc w:val="left"/>
      <w:pPr>
        <w:ind w:left="5760" w:hanging="720"/>
      </w:pPr>
    </w:lvl>
    <w:lvl w:ilvl="8">
      <w:start w:val="1"/>
      <w:numFmt w:val="decimal"/>
      <w:lvlText w:val="%9."/>
      <w:lvlJc w:val="left"/>
      <w:pPr>
        <w:ind w:left="6480" w:hanging="720"/>
      </w:pPr>
    </w:lvl>
  </w:abstractNum>
  <w:abstractNum w:abstractNumId="10" w15:restartNumberingAfterBreak="0">
    <w:nsid w:val="7D242E74"/>
    <w:multiLevelType w:val="multilevel"/>
    <w:tmpl w:val="CD48B75A"/>
    <w:lvl w:ilvl="0">
      <w:start w:val="1"/>
      <w:numFmt w:val="decimal"/>
      <w:lvlText w:val="%1."/>
      <w:lvlJc w:val="left"/>
      <w:pPr>
        <w:ind w:left="1571" w:hanging="720"/>
      </w:pPr>
    </w:lvl>
    <w:lvl w:ilvl="1">
      <w:start w:val="1"/>
      <w:numFmt w:val="decimal"/>
      <w:lvlText w:val="%2."/>
      <w:lvlJc w:val="left"/>
      <w:pPr>
        <w:ind w:left="1440" w:hanging="720"/>
      </w:pPr>
    </w:lvl>
    <w:lvl w:ilvl="2">
      <w:start w:val="1"/>
      <w:numFmt w:val="decimal"/>
      <w:lvlText w:val="%3."/>
      <w:lvlJc w:val="left"/>
      <w:pPr>
        <w:ind w:left="2160" w:hanging="720"/>
      </w:pPr>
    </w:lvl>
    <w:lvl w:ilvl="3">
      <w:start w:val="1"/>
      <w:numFmt w:val="decimal"/>
      <w:lvlText w:val="%4."/>
      <w:lvlJc w:val="left"/>
      <w:pPr>
        <w:ind w:left="2880" w:hanging="720"/>
      </w:pPr>
    </w:lvl>
    <w:lvl w:ilvl="4">
      <w:start w:val="1"/>
      <w:numFmt w:val="decimal"/>
      <w:lvlText w:val="%5."/>
      <w:lvlJc w:val="left"/>
      <w:pPr>
        <w:ind w:left="3600" w:hanging="720"/>
      </w:pPr>
    </w:lvl>
    <w:lvl w:ilvl="5">
      <w:start w:val="1"/>
      <w:numFmt w:val="decimal"/>
      <w:lvlText w:val="%6."/>
      <w:lvlJc w:val="left"/>
      <w:pPr>
        <w:ind w:left="4320" w:hanging="720"/>
      </w:pPr>
    </w:lvl>
    <w:lvl w:ilvl="6">
      <w:start w:val="1"/>
      <w:numFmt w:val="decimal"/>
      <w:lvlText w:val="%7."/>
      <w:lvlJc w:val="left"/>
      <w:pPr>
        <w:ind w:left="5040" w:hanging="720"/>
      </w:pPr>
    </w:lvl>
    <w:lvl w:ilvl="7">
      <w:start w:val="1"/>
      <w:numFmt w:val="decimal"/>
      <w:lvlText w:val="%8."/>
      <w:lvlJc w:val="left"/>
      <w:pPr>
        <w:ind w:left="5760" w:hanging="720"/>
      </w:pPr>
    </w:lvl>
    <w:lvl w:ilvl="8">
      <w:start w:val="1"/>
      <w:numFmt w:val="decimal"/>
      <w:lvlText w:val="%9."/>
      <w:lvlJc w:val="left"/>
      <w:pPr>
        <w:ind w:left="6480" w:hanging="720"/>
      </w:pPr>
    </w:lvl>
  </w:abstractNum>
  <w:num w:numId="1" w16cid:durableId="1572932568">
    <w:abstractNumId w:val="1"/>
  </w:num>
  <w:num w:numId="2" w16cid:durableId="575745301">
    <w:abstractNumId w:val="0"/>
  </w:num>
  <w:num w:numId="3" w16cid:durableId="394280142">
    <w:abstractNumId w:val="6"/>
  </w:num>
  <w:num w:numId="4" w16cid:durableId="1984431086">
    <w:abstractNumId w:val="10"/>
  </w:num>
  <w:num w:numId="5" w16cid:durableId="746224321">
    <w:abstractNumId w:val="2"/>
  </w:num>
  <w:num w:numId="6" w16cid:durableId="1200895671">
    <w:abstractNumId w:val="4"/>
  </w:num>
  <w:num w:numId="7" w16cid:durableId="581767809">
    <w:abstractNumId w:val="7"/>
  </w:num>
  <w:num w:numId="8" w16cid:durableId="841511659">
    <w:abstractNumId w:val="9"/>
  </w:num>
  <w:num w:numId="9" w16cid:durableId="98109648">
    <w:abstractNumId w:val="5"/>
  </w:num>
  <w:num w:numId="10" w16cid:durableId="2124297633">
    <w:abstractNumId w:val="8"/>
  </w:num>
  <w:num w:numId="11" w16cid:durableId="166789918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1"/>
  <w:embedTrueTypeFonts/>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32814"/>
    <w:rsid w:val="0004370B"/>
    <w:rsid w:val="00074BBD"/>
    <w:rsid w:val="00097CB0"/>
    <w:rsid w:val="000A08AB"/>
    <w:rsid w:val="0013327B"/>
    <w:rsid w:val="00145E26"/>
    <w:rsid w:val="00171A97"/>
    <w:rsid w:val="001A17DE"/>
    <w:rsid w:val="001A21AF"/>
    <w:rsid w:val="001A399F"/>
    <w:rsid w:val="001F6EB4"/>
    <w:rsid w:val="00225E16"/>
    <w:rsid w:val="002A4226"/>
    <w:rsid w:val="00316178"/>
    <w:rsid w:val="003416C1"/>
    <w:rsid w:val="003E5A60"/>
    <w:rsid w:val="004A74CF"/>
    <w:rsid w:val="004E6269"/>
    <w:rsid w:val="00706C6B"/>
    <w:rsid w:val="007450B7"/>
    <w:rsid w:val="00882F50"/>
    <w:rsid w:val="00900053"/>
    <w:rsid w:val="00960BE4"/>
    <w:rsid w:val="00991E30"/>
    <w:rsid w:val="00A00444"/>
    <w:rsid w:val="00A262BE"/>
    <w:rsid w:val="00A360F6"/>
    <w:rsid w:val="00B2562F"/>
    <w:rsid w:val="00B72503"/>
    <w:rsid w:val="00BA5497"/>
    <w:rsid w:val="00BE794E"/>
    <w:rsid w:val="00DC4C38"/>
    <w:rsid w:val="00DF5B0E"/>
    <w:rsid w:val="00E342CA"/>
    <w:rsid w:val="00E84963"/>
    <w:rsid w:val="00ED277E"/>
    <w:rsid w:val="00F32814"/>
    <w:rsid w:val="00FE31AE"/>
    <w:rsid w:val="00FF4B8D"/>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386860"/>
  <w15:docId w15:val="{C35FF004-E269-4532-B950-345AD10E11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 w:eastAsia="fr-FR" w:bidi="ar-SA"/>
      </w:rPr>
    </w:rPrDefault>
    <w:pPrDefault>
      <w:pPr>
        <w:widowControl w:val="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paragraph" w:styleId="ListParagraph">
    <w:name w:val="List Paragraph"/>
    <w:basedOn w:val="Normal"/>
    <w:uiPriority w:val="34"/>
    <w:qFormat/>
    <w:rsid w:val="001A21A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TotalTime>
  <Pages>2</Pages>
  <Words>686</Words>
  <Characters>3556</Characters>
  <Application>Microsoft Office Word</Application>
  <DocSecurity>0</DocSecurity>
  <Lines>107</Lines>
  <Paragraphs>77</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
  <LinksUpToDate>false</LinksUpToDate>
  <CharactersWithSpaces>4165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Deyine JIDDOU [Externe - NextVersion]</cp:lastModifiedBy>
  <cp:revision>7</cp:revision>
  <dcterms:created xsi:type="dcterms:W3CDTF">2026-04-28T16:09:00Z</dcterms:created>
  <dcterms:modified xsi:type="dcterms:W3CDTF">2026-05-10T01:08:00Z</dcterms:modified>
</cp:coreProperties>
</file>