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69B46" w14:textId="4DF5CD0F" w:rsidR="00902BE2" w:rsidRDefault="00A94D94" w:rsidP="00A94D94">
      <w:pPr>
        <w:jc w:val="center"/>
        <w:rPr>
          <w:sz w:val="32"/>
          <w:szCs w:val="32"/>
        </w:rPr>
      </w:pPr>
      <w:r>
        <w:rPr>
          <w:sz w:val="32"/>
          <w:szCs w:val="32"/>
        </w:rPr>
        <w:t>План по создаю СУБД.</w:t>
      </w:r>
    </w:p>
    <w:p w14:paraId="5490D5ED" w14:textId="10DB9826" w:rsidR="005C041C" w:rsidRDefault="005C041C" w:rsidP="00915A09">
      <w:pPr>
        <w:rPr>
          <w:sz w:val="28"/>
          <w:szCs w:val="28"/>
        </w:rPr>
      </w:pPr>
      <w:r>
        <w:rPr>
          <w:sz w:val="28"/>
          <w:szCs w:val="28"/>
        </w:rPr>
        <w:t>Основные характеристики к СУБД:</w:t>
      </w:r>
      <w:r>
        <w:rPr>
          <w:sz w:val="28"/>
          <w:szCs w:val="28"/>
        </w:rPr>
        <w:br/>
        <w:t>1. Локальная.</w:t>
      </w:r>
      <w:r>
        <w:rPr>
          <w:sz w:val="28"/>
          <w:szCs w:val="28"/>
        </w:rPr>
        <w:br/>
        <w:t>2. Не имеет пользователей, и паролей.</w:t>
      </w:r>
      <w:r>
        <w:rPr>
          <w:sz w:val="28"/>
          <w:szCs w:val="28"/>
        </w:rPr>
        <w:br/>
        <w:t>3. Данные в виде текста.</w:t>
      </w:r>
      <w:r w:rsidR="00402DF5">
        <w:rPr>
          <w:sz w:val="28"/>
          <w:szCs w:val="28"/>
        </w:rPr>
        <w:br/>
        <w:t xml:space="preserve">4. Данные находятся </w:t>
      </w:r>
      <w:r w:rsidR="001C5616">
        <w:rPr>
          <w:sz w:val="28"/>
          <w:szCs w:val="28"/>
        </w:rPr>
        <w:t>в таблицах,</w:t>
      </w:r>
      <w:r w:rsidR="00402DF5">
        <w:rPr>
          <w:sz w:val="28"/>
          <w:szCs w:val="28"/>
        </w:rPr>
        <w:t xml:space="preserve"> которые находятся в БД.</w:t>
      </w:r>
    </w:p>
    <w:p w14:paraId="567835A0" w14:textId="77777777" w:rsidR="009955DB" w:rsidRDefault="009955DB" w:rsidP="00915A09">
      <w:pPr>
        <w:rPr>
          <w:sz w:val="28"/>
          <w:szCs w:val="28"/>
        </w:rPr>
      </w:pPr>
    </w:p>
    <w:p w14:paraId="5663E01A" w14:textId="29851E55" w:rsidR="0054145B" w:rsidRDefault="009955DB" w:rsidP="00915A09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  <w:r>
        <w:rPr>
          <w:sz w:val="28"/>
          <w:szCs w:val="28"/>
        </w:rPr>
        <w:br/>
        <w:t xml:space="preserve">1. </w:t>
      </w:r>
      <w:r w:rsidR="00C405D4">
        <w:rPr>
          <w:sz w:val="28"/>
          <w:szCs w:val="28"/>
        </w:rPr>
        <w:t>Создать способ удобного взаимодействия с данными. Не только для Джавы.</w:t>
      </w:r>
      <w:r w:rsidR="001C5616">
        <w:rPr>
          <w:sz w:val="28"/>
          <w:szCs w:val="28"/>
        </w:rPr>
        <w:br/>
        <w:t xml:space="preserve">2. </w:t>
      </w:r>
      <w:r w:rsidR="00401759">
        <w:rPr>
          <w:sz w:val="28"/>
          <w:szCs w:val="28"/>
        </w:rPr>
        <w:t>Возможность создавать БД, а в ней уже и таблицы.</w:t>
      </w:r>
      <w:r w:rsidR="0019394B">
        <w:rPr>
          <w:sz w:val="28"/>
          <w:szCs w:val="28"/>
        </w:rPr>
        <w:br/>
        <w:t>3. БД – это директория, её можно создать где угодно.</w:t>
      </w:r>
      <w:r w:rsidR="0054145B">
        <w:rPr>
          <w:sz w:val="28"/>
          <w:szCs w:val="28"/>
        </w:rPr>
        <w:br/>
      </w:r>
      <w:r w:rsidR="00F42F31">
        <w:rPr>
          <w:sz w:val="28"/>
          <w:szCs w:val="28"/>
        </w:rPr>
        <w:t>4</w:t>
      </w:r>
      <w:r w:rsidR="0054145B">
        <w:rPr>
          <w:sz w:val="28"/>
          <w:szCs w:val="28"/>
        </w:rPr>
        <w:t>. Данные хранятся в текстовом формате.</w:t>
      </w:r>
    </w:p>
    <w:p w14:paraId="4BFF4413" w14:textId="77777777" w:rsidR="00A472F9" w:rsidRDefault="00A472F9" w:rsidP="00915A09">
      <w:pPr>
        <w:rPr>
          <w:sz w:val="28"/>
          <w:szCs w:val="28"/>
        </w:rPr>
      </w:pPr>
    </w:p>
    <w:p w14:paraId="22B823E0" w14:textId="14702AD0" w:rsidR="00A472F9" w:rsidRPr="00D967A6" w:rsidRDefault="00C84044" w:rsidP="00915A09">
      <w:pPr>
        <w:rPr>
          <w:sz w:val="28"/>
          <w:szCs w:val="28"/>
        </w:rPr>
      </w:pPr>
      <w:r>
        <w:rPr>
          <w:sz w:val="28"/>
          <w:szCs w:val="28"/>
        </w:rPr>
        <w:t>План действий:</w:t>
      </w:r>
      <w:r>
        <w:rPr>
          <w:sz w:val="28"/>
          <w:szCs w:val="28"/>
        </w:rPr>
        <w:br/>
        <w:t>1. Разработать структуру</w:t>
      </w:r>
      <w:r w:rsidR="00270DFF">
        <w:rPr>
          <w:sz w:val="28"/>
          <w:szCs w:val="28"/>
        </w:rPr>
        <w:t xml:space="preserve"> проекта.</w:t>
      </w:r>
      <w:r w:rsidR="00053117">
        <w:rPr>
          <w:sz w:val="28"/>
          <w:szCs w:val="28"/>
        </w:rPr>
        <w:br/>
        <w:t>2. …</w:t>
      </w:r>
    </w:p>
    <w:sectPr w:rsidR="00A472F9" w:rsidRPr="00D967A6" w:rsidSect="00A94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9D"/>
    <w:rsid w:val="00053117"/>
    <w:rsid w:val="0019394B"/>
    <w:rsid w:val="001C5616"/>
    <w:rsid w:val="00270DFF"/>
    <w:rsid w:val="00401759"/>
    <w:rsid w:val="00402DF5"/>
    <w:rsid w:val="0054145B"/>
    <w:rsid w:val="005C041C"/>
    <w:rsid w:val="007D1F25"/>
    <w:rsid w:val="00902BE2"/>
    <w:rsid w:val="00915A09"/>
    <w:rsid w:val="009955DB"/>
    <w:rsid w:val="00A472F9"/>
    <w:rsid w:val="00A94D94"/>
    <w:rsid w:val="00C405D4"/>
    <w:rsid w:val="00C84044"/>
    <w:rsid w:val="00D26112"/>
    <w:rsid w:val="00D967A6"/>
    <w:rsid w:val="00F42F31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BCCA"/>
  <w15:chartTrackingRefBased/>
  <w15:docId w15:val="{D2624A68-9932-4C75-BAAE-4D4917D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3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3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3F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3F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3F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3F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3F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3F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3F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3F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3F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3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3F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3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Іванов</dc:creator>
  <cp:keywords/>
  <dc:description/>
  <cp:lastModifiedBy>Олексій Іванов</cp:lastModifiedBy>
  <cp:revision>16</cp:revision>
  <dcterms:created xsi:type="dcterms:W3CDTF">2025-03-03T15:03:00Z</dcterms:created>
  <dcterms:modified xsi:type="dcterms:W3CDTF">2025-03-03T15:15:00Z</dcterms:modified>
</cp:coreProperties>
</file>