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70"/>
        <w:tblW w:w="0" w:type="auto"/>
        <w:tblLook w:val="04A0"/>
      </w:tblPr>
      <w:tblGrid>
        <w:gridCol w:w="3070"/>
        <w:gridCol w:w="4126"/>
        <w:gridCol w:w="2016"/>
      </w:tblGrid>
      <w:tr w:rsidR="00DB3353" w:rsidRPr="00C3057C" w:rsidTr="00DA3ECB">
        <w:trPr>
          <w:trHeight w:val="984"/>
        </w:trPr>
        <w:tc>
          <w:tcPr>
            <w:tcW w:w="3070" w:type="dxa"/>
          </w:tcPr>
          <w:p w:rsidR="00DB3353" w:rsidRPr="00706294" w:rsidRDefault="00DB3353" w:rsidP="00DA3ECB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>Lycée BILLES</w:t>
            </w:r>
          </w:p>
          <w:p w:rsidR="00DB3353" w:rsidRPr="00C3057C" w:rsidRDefault="00DB3353" w:rsidP="00DA3ECB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>Année 2019/2020</w:t>
            </w:r>
          </w:p>
        </w:tc>
        <w:tc>
          <w:tcPr>
            <w:tcW w:w="4126" w:type="dxa"/>
          </w:tcPr>
          <w:p w:rsidR="00DB3353" w:rsidRPr="00706294" w:rsidRDefault="00DB3353" w:rsidP="00DA3ECB">
            <w:pPr>
              <w:jc w:val="center"/>
              <w:rPr>
                <w:rFonts w:cstheme="minorHAnsi"/>
                <w:b/>
                <w:sz w:val="32"/>
                <w:szCs w:val="24"/>
                <w:lang w:val="fr-FR"/>
              </w:rPr>
            </w:pPr>
            <w:r w:rsidRPr="00706294">
              <w:rPr>
                <w:rFonts w:cstheme="minorHAnsi"/>
                <w:b/>
                <w:sz w:val="32"/>
                <w:szCs w:val="24"/>
                <w:lang w:val="fr-FR"/>
              </w:rPr>
              <w:t>CONTROLE DE SCIENCES PHYSIQUES</w:t>
            </w:r>
          </w:p>
          <w:p w:rsidR="00DB3353" w:rsidRPr="00706294" w:rsidRDefault="00DB3353" w:rsidP="00DA3ECB">
            <w:pPr>
              <w:jc w:val="center"/>
              <w:rPr>
                <w:rFonts w:cstheme="minorHAnsi"/>
                <w:b/>
                <w:sz w:val="32"/>
                <w:szCs w:val="24"/>
                <w:lang w:val="fr-FR"/>
              </w:rPr>
            </w:pPr>
            <w:r w:rsidRPr="00706294">
              <w:rPr>
                <w:rFonts w:cstheme="minorHAnsi"/>
                <w:b/>
                <w:sz w:val="32"/>
                <w:szCs w:val="24"/>
                <w:lang w:val="fr-FR"/>
              </w:rPr>
              <w:t>TS2</w:t>
            </w:r>
          </w:p>
        </w:tc>
        <w:tc>
          <w:tcPr>
            <w:tcW w:w="2016" w:type="dxa"/>
          </w:tcPr>
          <w:p w:rsidR="00DB3353" w:rsidRPr="00706294" w:rsidRDefault="00DB3353" w:rsidP="00DA3ECB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 xml:space="preserve">Durée               </w:t>
            </w:r>
          </w:p>
          <w:p w:rsidR="00DB3353" w:rsidRPr="00C3057C" w:rsidRDefault="00DB3353" w:rsidP="00DA3ECB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>1h 50 min</w:t>
            </w:r>
          </w:p>
        </w:tc>
      </w:tr>
    </w:tbl>
    <w:p w:rsidR="00570DF9" w:rsidRDefault="00570DF9" w:rsidP="00570DF9">
      <w:pPr>
        <w:pStyle w:val="Corpsdetexte"/>
        <w:spacing w:line="232" w:lineRule="exact"/>
      </w:pPr>
    </w:p>
    <w:p w:rsidR="00507215" w:rsidRDefault="00507215" w:rsidP="00570DF9">
      <w:pPr>
        <w:pStyle w:val="Corpsdetexte"/>
        <w:spacing w:line="232" w:lineRule="exact"/>
      </w:pPr>
    </w:p>
    <w:p w:rsidR="00222B6D" w:rsidRPr="001B76C8" w:rsidRDefault="001B76C8" w:rsidP="00222B6D">
      <w:pPr>
        <w:pStyle w:val="Heading1"/>
        <w:spacing w:before="82" w:line="334" w:lineRule="exact"/>
        <w:rPr>
          <w:rFonts w:asciiTheme="minorHAnsi" w:hAnsiTheme="minorHAnsi" w:cstheme="minorHAnsi"/>
          <w:sz w:val="24"/>
          <w:szCs w:val="24"/>
        </w:rPr>
      </w:pPr>
      <w:r w:rsidRPr="001B76C8">
        <w:rPr>
          <w:rFonts w:asciiTheme="minorHAnsi" w:hAnsiTheme="minorHAnsi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249555</wp:posOffset>
            </wp:positionV>
            <wp:extent cx="3206750" cy="1933575"/>
            <wp:effectExtent l="1905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AB9">
        <w:rPr>
          <w:rFonts w:asciiTheme="minorHAnsi" w:hAnsiTheme="minorHAnsi" w:cstheme="minorHAnsi"/>
          <w:sz w:val="24"/>
          <w:szCs w:val="24"/>
        </w:rPr>
        <w:t xml:space="preserve">Exercice </w:t>
      </w:r>
      <w:r w:rsidR="00222B6D" w:rsidRPr="001B76C8">
        <w:rPr>
          <w:rFonts w:asciiTheme="minorHAnsi" w:hAnsiTheme="minorHAnsi" w:cstheme="minorHAnsi"/>
          <w:sz w:val="24"/>
          <w:szCs w:val="24"/>
        </w:rPr>
        <w:t>1 :</w:t>
      </w:r>
      <w:r w:rsidR="000C42A7" w:rsidRPr="001B76C8">
        <w:rPr>
          <w:rFonts w:asciiTheme="minorHAnsi" w:hAnsiTheme="minorHAnsi" w:cstheme="minorHAnsi"/>
          <w:sz w:val="24"/>
          <w:szCs w:val="24"/>
        </w:rPr>
        <w:t xml:space="preserve">    3 p</w:t>
      </w:r>
      <w:r w:rsidR="00DB3353">
        <w:rPr>
          <w:rFonts w:asciiTheme="minorHAnsi" w:hAnsiTheme="minorHAnsi" w:cstheme="minorHAnsi"/>
          <w:sz w:val="24"/>
          <w:szCs w:val="24"/>
        </w:rPr>
        <w:t>oin</w:t>
      </w:r>
      <w:r w:rsidR="000C42A7" w:rsidRPr="001B76C8">
        <w:rPr>
          <w:rFonts w:asciiTheme="minorHAnsi" w:hAnsiTheme="minorHAnsi" w:cstheme="minorHAnsi"/>
          <w:sz w:val="24"/>
          <w:szCs w:val="24"/>
        </w:rPr>
        <w:t xml:space="preserve">ts </w:t>
      </w:r>
    </w:p>
    <w:p w:rsidR="00222B6D" w:rsidRPr="001B76C8" w:rsidRDefault="00222B6D" w:rsidP="001B76C8">
      <w:pPr>
        <w:pStyle w:val="Heading1"/>
        <w:spacing w:line="334" w:lineRule="exact"/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</w:pP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Le graphique précédent représente 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la quantité n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(t)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d’un produit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d’une réaction chimique.</w:t>
      </w:r>
    </w:p>
    <w:p w:rsidR="00222B6D" w:rsidRDefault="00222B6D" w:rsidP="008717FE">
      <w:pPr>
        <w:pStyle w:val="Heading1"/>
        <w:numPr>
          <w:ilvl w:val="1"/>
          <w:numId w:val="10"/>
        </w:numPr>
        <w:spacing w:line="334" w:lineRule="exact"/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</w:pP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Définir la vitesse d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e formation du produit à une date </w:t>
      </w:r>
      <w:r w:rsidR="00672AB9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t</w:t>
      </w:r>
      <w:r w:rsidR="00672AB9" w:rsidRPr="00672AB9">
        <w:rPr>
          <w:rFonts w:asciiTheme="minorHAnsi" w:hAnsiTheme="minorHAnsi" w:cstheme="minorHAnsi"/>
          <w:b w:val="0"/>
          <w:noProof/>
          <w:sz w:val="24"/>
          <w:szCs w:val="24"/>
          <w:vertAlign w:val="subscript"/>
          <w:lang w:eastAsia="fr-FR"/>
        </w:rPr>
        <w:t>1</w:t>
      </w:r>
      <w:r w:rsidR="00672AB9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donnée.</w:t>
      </w:r>
      <w:r w:rsidR="002D1CD6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="002D1CD6" w:rsidRPr="002D1CD6">
        <w:rPr>
          <w:rFonts w:asciiTheme="minorHAnsi" w:hAnsiTheme="minorHAnsi" w:cstheme="minorHAnsi"/>
          <w:noProof/>
          <w:sz w:val="24"/>
          <w:szCs w:val="24"/>
          <w:lang w:eastAsia="fr-FR"/>
        </w:rPr>
        <w:t>0,5pt</w:t>
      </w:r>
    </w:p>
    <w:p w:rsidR="00222B6D" w:rsidRDefault="00222B6D" w:rsidP="008717FE">
      <w:pPr>
        <w:pStyle w:val="Heading1"/>
        <w:numPr>
          <w:ilvl w:val="1"/>
          <w:numId w:val="10"/>
        </w:numPr>
        <w:spacing w:line="334" w:lineRule="exact"/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</w:pPr>
      <w:r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Expliquer comment déterminer graphiquement </w:t>
      </w:r>
      <w:r w:rsidR="000C42A7"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cette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vitesse.</w:t>
      </w:r>
      <w:r w:rsidR="001B76C8"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="002D1CD6" w:rsidRPr="002D1CD6">
        <w:rPr>
          <w:rFonts w:asciiTheme="minorHAnsi" w:hAnsiTheme="minorHAnsi" w:cstheme="minorHAnsi"/>
          <w:noProof/>
          <w:sz w:val="24"/>
          <w:szCs w:val="24"/>
          <w:lang w:eastAsia="fr-FR"/>
        </w:rPr>
        <w:t>0,5pt</w:t>
      </w:r>
    </w:p>
    <w:p w:rsidR="00222B6D" w:rsidRPr="008717FE" w:rsidRDefault="00222B6D" w:rsidP="008717FE">
      <w:pPr>
        <w:pStyle w:val="Heading1"/>
        <w:numPr>
          <w:ilvl w:val="1"/>
          <w:numId w:val="10"/>
        </w:numPr>
        <w:spacing w:line="334" w:lineRule="exact"/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</w:pPr>
      <w:r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Déterminer la vitesse initiale v(t</w:t>
      </w:r>
      <w:r w:rsidR="008717FE"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=</w:t>
      </w:r>
      <w:r w:rsidR="008717FE"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0) de cette</w:t>
      </w:r>
      <w:r w:rsidR="000C42A7"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réaction.</w:t>
      </w:r>
      <w:r w:rsidR="002D1CD6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="002D1CD6" w:rsidRPr="002D1CD6">
        <w:rPr>
          <w:rFonts w:asciiTheme="minorHAnsi" w:hAnsiTheme="minorHAnsi" w:cstheme="minorHAnsi"/>
          <w:noProof/>
          <w:sz w:val="24"/>
          <w:szCs w:val="24"/>
          <w:lang w:eastAsia="fr-FR"/>
        </w:rPr>
        <w:t>0,5pt</w:t>
      </w:r>
    </w:p>
    <w:p w:rsidR="00222B6D" w:rsidRPr="001B76C8" w:rsidRDefault="00222B6D" w:rsidP="001B76C8">
      <w:pPr>
        <w:pStyle w:val="Heading1"/>
        <w:spacing w:line="334" w:lineRule="exact"/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</w:pP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a. Déterminer les vitesses instantanées v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vertAlign w:val="subscript"/>
          <w:lang w:eastAsia="fr-FR"/>
        </w:rPr>
        <w:t>1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pour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t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vertAlign w:val="subscript"/>
          <w:lang w:eastAsia="fr-FR"/>
        </w:rPr>
        <w:t>1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=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30min </w:t>
      </w:r>
      <w:r w:rsidR="002D1CD6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et v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vertAlign w:val="subscript"/>
          <w:lang w:eastAsia="fr-FR"/>
        </w:rPr>
        <w:t>2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pour t</w:t>
      </w:r>
      <w:r w:rsidRPr="008717FE">
        <w:rPr>
          <w:rFonts w:asciiTheme="minorHAnsi" w:hAnsiTheme="minorHAnsi" w:cstheme="minorHAnsi"/>
          <w:b w:val="0"/>
          <w:noProof/>
          <w:sz w:val="24"/>
          <w:szCs w:val="24"/>
          <w:vertAlign w:val="subscript"/>
          <w:lang w:eastAsia="fr-FR"/>
        </w:rPr>
        <w:t>2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=</w:t>
      </w:r>
      <w:r w:rsidR="000C42A7"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60</w:t>
      </w:r>
      <w:r w:rsidR="008717FE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min.</w:t>
      </w:r>
      <w:r w:rsidR="002D1CD6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="002D1CD6">
        <w:rPr>
          <w:rFonts w:asciiTheme="minorHAnsi" w:hAnsiTheme="minorHAnsi" w:cstheme="minorHAnsi"/>
          <w:noProof/>
          <w:sz w:val="24"/>
          <w:szCs w:val="24"/>
          <w:lang w:eastAsia="fr-FR"/>
        </w:rPr>
        <w:t>1</w:t>
      </w:r>
      <w:r w:rsidR="002D1CD6" w:rsidRPr="002D1CD6">
        <w:rPr>
          <w:rFonts w:asciiTheme="minorHAnsi" w:hAnsiTheme="minorHAnsi" w:cstheme="minorHAnsi"/>
          <w:noProof/>
          <w:sz w:val="24"/>
          <w:szCs w:val="24"/>
          <w:lang w:eastAsia="fr-FR"/>
        </w:rPr>
        <w:t>pt</w:t>
      </w:r>
    </w:p>
    <w:p w:rsidR="00222B6D" w:rsidRPr="001B76C8" w:rsidRDefault="00222B6D" w:rsidP="001B76C8">
      <w:pPr>
        <w:pStyle w:val="Heading1"/>
        <w:spacing w:line="334" w:lineRule="exact"/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</w:pPr>
      <w:r w:rsidRPr="001B76C8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>b. Quel est le facteur cinétique ainsi mis en évidence ?</w:t>
      </w:r>
      <w:r w:rsidR="002D1CD6">
        <w:rPr>
          <w:rFonts w:asciiTheme="minorHAnsi" w:hAnsiTheme="minorHAnsi" w:cstheme="minorHAnsi"/>
          <w:b w:val="0"/>
          <w:noProof/>
          <w:sz w:val="24"/>
          <w:szCs w:val="24"/>
          <w:lang w:eastAsia="fr-FR"/>
        </w:rPr>
        <w:t xml:space="preserve"> </w:t>
      </w:r>
      <w:r w:rsidR="002D1CD6" w:rsidRPr="002D1CD6">
        <w:rPr>
          <w:rFonts w:asciiTheme="minorHAnsi" w:hAnsiTheme="minorHAnsi" w:cstheme="minorHAnsi"/>
          <w:noProof/>
          <w:sz w:val="24"/>
          <w:szCs w:val="24"/>
          <w:lang w:eastAsia="fr-FR"/>
        </w:rPr>
        <w:t>0,5pt</w:t>
      </w:r>
    </w:p>
    <w:p w:rsidR="000C42A7" w:rsidRDefault="000C42A7" w:rsidP="00354A4C">
      <w:pPr>
        <w:pStyle w:val="Heading1"/>
        <w:spacing w:before="1" w:line="319" w:lineRule="exact"/>
        <w:ind w:left="0"/>
      </w:pPr>
    </w:p>
    <w:p w:rsidR="00222B6D" w:rsidRPr="001B76C8" w:rsidRDefault="00DB3353" w:rsidP="00222B6D">
      <w:pPr>
        <w:pStyle w:val="Heading1"/>
        <w:spacing w:before="1" w:line="319" w:lineRule="exact"/>
        <w:ind w:left="131"/>
        <w:rPr>
          <w:rFonts w:asciiTheme="minorHAnsi" w:hAnsiTheme="minorHAnsi" w:cstheme="minorHAnsi"/>
          <w:noProof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eastAsia="fr-FR"/>
        </w:rPr>
        <w:t xml:space="preserve">Exercice 2 </w:t>
      </w:r>
      <w:r w:rsidR="000C42A7" w:rsidRPr="001B76C8">
        <w:rPr>
          <w:rFonts w:asciiTheme="minorHAnsi" w:hAnsiTheme="minorHAnsi" w:cstheme="minorHAnsi"/>
          <w:noProof/>
          <w:sz w:val="24"/>
          <w:szCs w:val="24"/>
          <w:lang w:eastAsia="fr-FR"/>
        </w:rPr>
        <w:t xml:space="preserve">    5 p</w:t>
      </w:r>
      <w:r>
        <w:rPr>
          <w:rFonts w:asciiTheme="minorHAnsi" w:hAnsiTheme="minorHAnsi" w:cstheme="minorHAnsi"/>
          <w:noProof/>
          <w:sz w:val="24"/>
          <w:szCs w:val="24"/>
          <w:lang w:eastAsia="fr-FR"/>
        </w:rPr>
        <w:t>oin</w:t>
      </w:r>
      <w:r w:rsidR="000C42A7" w:rsidRPr="001B76C8">
        <w:rPr>
          <w:rFonts w:asciiTheme="minorHAnsi" w:hAnsiTheme="minorHAnsi" w:cstheme="minorHAnsi"/>
          <w:noProof/>
          <w:sz w:val="24"/>
          <w:szCs w:val="24"/>
          <w:lang w:eastAsia="fr-FR"/>
        </w:rPr>
        <w:t xml:space="preserve">ts </w:t>
      </w:r>
    </w:p>
    <w:p w:rsidR="005F6A06" w:rsidRDefault="005F6A06" w:rsidP="000C42A7">
      <w:pPr>
        <w:pStyle w:val="Corpsdetexte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 w:rsidRPr="005F6A06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Pour étudier la cinétique de la réaction d’oxydation des ions iodure </w:t>
      </w:r>
      <w:r w:rsidRPr="005F6A06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I</w:t>
      </w:r>
      <w:r w:rsidRPr="00EC2A89">
        <w:rPr>
          <w:rFonts w:asciiTheme="minorHAnsi" w:hAnsiTheme="minorHAnsi" w:cstheme="minorHAnsi"/>
          <w:b/>
          <w:bCs/>
          <w:noProof/>
          <w:sz w:val="28"/>
          <w:szCs w:val="24"/>
          <w:vertAlign w:val="superscript"/>
          <w:lang w:eastAsia="fr-FR"/>
        </w:rPr>
        <w:t>-</w:t>
      </w:r>
      <w:r w:rsidRPr="005F6A06">
        <w:rPr>
          <w:rFonts w:asciiTheme="minorHAnsi" w:hAnsiTheme="minorHAnsi" w:cstheme="minorHAnsi"/>
          <w:b/>
          <w:bCs/>
          <w:noProof/>
          <w:sz w:val="24"/>
          <w:szCs w:val="24"/>
          <w:vertAlign w:val="superscript"/>
          <w:lang w:eastAsia="fr-FR"/>
        </w:rPr>
        <w:t xml:space="preserve"> </w:t>
      </w:r>
      <w:r w:rsidRPr="005F6A06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par les ions peroxodisulfate </w:t>
      </w:r>
      <w:r w:rsidRPr="005F6A06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S</w:t>
      </w:r>
      <w:r w:rsidRPr="005F6A06">
        <w:rPr>
          <w:rFonts w:asciiTheme="minorHAnsi" w:hAnsiTheme="minorHAnsi" w:cstheme="minorHAnsi"/>
          <w:b/>
          <w:bCs/>
          <w:noProof/>
          <w:sz w:val="24"/>
          <w:szCs w:val="24"/>
          <w:vertAlign w:val="subscript"/>
          <w:lang w:eastAsia="fr-FR"/>
        </w:rPr>
        <w:t>2</w:t>
      </w:r>
      <w:r w:rsidRPr="005F6A06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O</w:t>
      </w:r>
      <w:r w:rsidRPr="005F6A06">
        <w:rPr>
          <w:rFonts w:asciiTheme="minorHAnsi" w:hAnsiTheme="minorHAnsi" w:cstheme="minorHAnsi"/>
          <w:b/>
          <w:bCs/>
          <w:noProof/>
          <w:sz w:val="24"/>
          <w:szCs w:val="24"/>
          <w:vertAlign w:val="subscript"/>
          <w:lang w:eastAsia="fr-FR"/>
        </w:rPr>
        <w:t>8</w:t>
      </w:r>
      <w:r w:rsidRPr="005F6A06">
        <w:rPr>
          <w:rFonts w:asciiTheme="minorHAnsi" w:hAnsiTheme="minorHAnsi" w:cstheme="minorHAnsi"/>
          <w:b/>
          <w:bCs/>
          <w:noProof/>
          <w:sz w:val="24"/>
          <w:szCs w:val="24"/>
          <w:vertAlign w:val="superscript"/>
          <w:lang w:eastAsia="fr-FR"/>
        </w:rPr>
        <w:t>2</w:t>
      </w:r>
      <w:r w:rsidRPr="00EC2A89">
        <w:rPr>
          <w:rFonts w:asciiTheme="minorHAnsi" w:hAnsiTheme="minorHAnsi" w:cstheme="minorHAnsi"/>
          <w:b/>
          <w:bCs/>
          <w:noProof/>
          <w:sz w:val="24"/>
          <w:szCs w:val="24"/>
          <w:vertAlign w:val="superscript"/>
          <w:lang w:eastAsia="fr-FR"/>
        </w:rPr>
        <w:t>-</w:t>
      </w:r>
      <w:r w:rsidR="00EC2A89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,</w:t>
      </w:r>
    </w:p>
    <w:p w:rsidR="000C42A7" w:rsidRPr="001B76C8" w:rsidRDefault="00EC2A89" w:rsidP="000C42A7">
      <w:pPr>
        <w:pStyle w:val="Corpsdetexte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n mélange à l’instant  t = 0  et  à  une température T, un volume V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1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= 100mL, d’une solution S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1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d’iodure de potassium KI et de  concentration  C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 xml:space="preserve">1 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avec  un volume  V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= 100ml  d’une  solution S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de  peroxodisulfate  de  potassium  K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S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8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et  de concentration molaire C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.</w:t>
      </w:r>
    </w:p>
    <w:p w:rsidR="000C42A7" w:rsidRPr="001B76C8" w:rsidRDefault="000C42A7" w:rsidP="000C42A7">
      <w:pPr>
        <w:pStyle w:val="Corpsdetexte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On détermine la concentration [S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8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vertAlign w:val="superscript"/>
          <w:lang w:eastAsia="fr-FR"/>
        </w:rPr>
        <w:t>2-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], et on trace la courbe [S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8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vertAlign w:val="superscript"/>
          <w:lang w:eastAsia="fr-FR"/>
        </w:rPr>
        <w:t>2-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] = f(t)</w:t>
      </w:r>
    </w:p>
    <w:p w:rsidR="000C42A7" w:rsidRPr="00450263" w:rsidRDefault="000C42A7" w:rsidP="004A5C87">
      <w:pPr>
        <w:pStyle w:val="Corpsdetexte"/>
        <w:numPr>
          <w:ilvl w:val="1"/>
          <w:numId w:val="16"/>
        </w:numPr>
        <w:rPr>
          <w:b/>
          <w:vertAlign w:val="superscript"/>
        </w:rPr>
      </w:pPr>
      <w:r w:rsidRPr="00BD28F4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E</w:t>
      </w:r>
      <w:r w:rsid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tablir</w:t>
      </w:r>
      <w:r w:rsidRPr="00BD28F4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l’équation de la réaction qui a  </w:t>
      </w:r>
      <w:r w:rsidR="005F6A06" w:rsidRPr="00BD28F4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lieu</w:t>
      </w:r>
      <w:r w:rsid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. </w:t>
      </w:r>
      <w:r w:rsidR="00BD28F4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Les couples en jeu : S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8</w:t>
      </w:r>
      <w:r w:rsidR="00450263" w:rsidRPr="004A5C87">
        <w:rPr>
          <w:rFonts w:asciiTheme="minorHAnsi" w:hAnsiTheme="minorHAnsi" w:cstheme="minorHAnsi"/>
          <w:bCs/>
          <w:noProof/>
          <w:sz w:val="24"/>
          <w:szCs w:val="24"/>
          <w:vertAlign w:val="superscript"/>
          <w:lang w:eastAsia="fr-FR"/>
        </w:rPr>
        <w:t>2-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/ SO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4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vertAlign w:val="superscript"/>
          <w:lang w:eastAsia="fr-FR"/>
        </w:rPr>
        <w:t>2-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   ;     I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/I</w:t>
      </w:r>
      <w:r w:rsidR="00450263" w:rsidRPr="00450263">
        <w:rPr>
          <w:rFonts w:asciiTheme="minorHAnsi" w:hAnsiTheme="minorHAnsi" w:cstheme="minorHAnsi"/>
          <w:bCs/>
          <w:noProof/>
          <w:sz w:val="24"/>
          <w:szCs w:val="24"/>
          <w:vertAlign w:val="superscript"/>
          <w:lang w:eastAsia="fr-FR"/>
        </w:rPr>
        <w:t>-</w:t>
      </w:r>
      <w:r w:rsidR="00450263" w:rsidRPr="00450263">
        <w:rPr>
          <w:vertAlign w:val="superscript"/>
        </w:rPr>
        <w:t xml:space="preserve"> </w:t>
      </w:r>
      <w:r w:rsidR="00450263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      </w:t>
      </w:r>
      <w:r w:rsidR="00BD28F4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9A1B91" w:rsidRPr="00BD28F4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0,5</w:t>
      </w:r>
      <w:r w:rsidR="003B4D48" w:rsidRPr="00BD28F4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pt</w:t>
      </w:r>
    </w:p>
    <w:p w:rsidR="000C42A7" w:rsidRDefault="004A5C87" w:rsidP="004A5C87">
      <w:pPr>
        <w:pStyle w:val="Corpsdetexte"/>
        <w:tabs>
          <w:tab w:val="left" w:pos="0"/>
        </w:tabs>
        <w:ind w:left="284" w:hanging="284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2.2 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Déduire de la courbe le nombre de moles initial de S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8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vertAlign w:val="superscript"/>
          <w:lang w:eastAsia="fr-FR"/>
        </w:rPr>
        <w:t>2-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dans le mélange et calculer la concentration C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0C42A7" w:rsidRPr="00D0449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(c’est-à-dire avant de mélanger les deux réactifs)</w:t>
      </w:r>
      <w:r w:rsidR="003B4D4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BD28F4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1</w:t>
      </w:r>
      <w:r w:rsidR="003B4D48" w:rsidRPr="003B4D48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pt</w:t>
      </w:r>
    </w:p>
    <w:p w:rsidR="000C42A7" w:rsidRPr="003809E1" w:rsidRDefault="00274AF7" w:rsidP="003809E1">
      <w:pPr>
        <w:pStyle w:val="Corpsdetexte"/>
        <w:numPr>
          <w:ilvl w:val="1"/>
          <w:numId w:val="17"/>
        </w:numPr>
        <w:tabs>
          <w:tab w:val="left" w:pos="284"/>
        </w:tabs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10795</wp:posOffset>
            </wp:positionV>
            <wp:extent cx="3762375" cy="2638425"/>
            <wp:effectExtent l="1905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42A7" w:rsidRPr="00D0449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La réaction étudiée est totale</w:t>
      </w:r>
      <w:r w:rsid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,</w:t>
      </w:r>
      <w:r w:rsidR="000C42A7" w:rsidRP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3809E1" w:rsidRP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c</w:t>
      </w:r>
      <w:r w:rsidR="000C42A7" w:rsidRP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alculer</w:t>
      </w:r>
      <w:r w:rsidR="001B76C8" w:rsidRP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la </w:t>
      </w:r>
      <w:r w:rsidR="001B76C8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concentration 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C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1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1B76C8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de la solution d’iodure de</w:t>
      </w:r>
      <w:r w:rsidR="001B76C8" w:rsidRP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potassium.</w:t>
      </w:r>
      <w:r w:rsidR="009A1B91" w:rsidRP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9A1B91" w:rsidRPr="003809E1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0,5 pt</w:t>
      </w:r>
    </w:p>
    <w:p w:rsidR="000C42A7" w:rsidRPr="006149FB" w:rsidRDefault="009A1B91" w:rsidP="004A5C87">
      <w:pPr>
        <w:pStyle w:val="Corpsdetexte"/>
        <w:numPr>
          <w:ilvl w:val="1"/>
          <w:numId w:val="17"/>
        </w:numPr>
        <w:ind w:left="426" w:hanging="426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Etude des v</w:t>
      </w:r>
      <w:r w:rsidR="000C42A7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itesses de réaction</w:t>
      </w:r>
    </w:p>
    <w:p w:rsidR="000C42A7" w:rsidRPr="006149FB" w:rsidRDefault="000C42A7" w:rsidP="004A5C87">
      <w:pPr>
        <w:pStyle w:val="Corpsdetexte"/>
        <w:numPr>
          <w:ilvl w:val="2"/>
          <w:numId w:val="17"/>
        </w:numPr>
        <w:ind w:left="567" w:hanging="567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Définir la vitesse volumique </w:t>
      </w:r>
      <w:r w:rsidR="003B4D48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BD28F4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instantanée de </w:t>
      </w:r>
      <w:r w:rsidR="00AF38D5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diparition de </w:t>
      </w:r>
      <w:r w:rsidR="003B4D48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les ions peroxodisulfate S</w:t>
      </w:r>
      <w:r w:rsidR="003B4D48" w:rsidRPr="006149FB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2</w:t>
      </w:r>
      <w:r w:rsidR="003B4D48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O</w:t>
      </w:r>
      <w:r w:rsidR="003B4D48" w:rsidRPr="006149FB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8</w:t>
      </w:r>
      <w:r w:rsidR="003B4D48" w:rsidRPr="006149FB">
        <w:rPr>
          <w:rFonts w:asciiTheme="minorHAnsi" w:hAnsiTheme="minorHAnsi" w:cstheme="minorHAnsi"/>
          <w:bCs/>
          <w:noProof/>
          <w:sz w:val="24"/>
          <w:szCs w:val="24"/>
          <w:vertAlign w:val="superscript"/>
          <w:lang w:eastAsia="fr-FR"/>
        </w:rPr>
        <w:t>2-</w:t>
      </w:r>
      <w:r w:rsidR="009A1B91" w:rsidRPr="006149FB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9A1B91" w:rsidRPr="006149FB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0,5 pt</w:t>
      </w:r>
    </w:p>
    <w:p w:rsidR="000C42A7" w:rsidRPr="001B76C8" w:rsidRDefault="000C42A7" w:rsidP="000C42A7">
      <w:pPr>
        <w:pStyle w:val="Corpsdetexte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2</w:t>
      </w:r>
      <w:r w:rsidR="00BF0C7A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.4.2 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A quelle date cette vitesse est</w:t>
      </w:r>
      <w:r w:rsidR="003809E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-elle</w:t>
      </w:r>
      <w:r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maximale ? justifier</w:t>
      </w:r>
      <w:r w:rsidR="009A1B9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 </w:t>
      </w:r>
      <w:r w:rsidR="003809E1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1</w:t>
      </w:r>
      <w:r w:rsidR="009A1B91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 xml:space="preserve"> </w:t>
      </w:r>
      <w:r w:rsidR="009A1B91" w:rsidRPr="003B4D48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pt</w:t>
      </w:r>
    </w:p>
    <w:p w:rsidR="000C42A7" w:rsidRPr="001B76C8" w:rsidRDefault="00BF0C7A" w:rsidP="000C42A7">
      <w:pPr>
        <w:pStyle w:val="Corpsdetexte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2. 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4.3 Déterminer sa valeur à t</w:t>
      </w:r>
      <w:r w:rsidR="000C42A7" w:rsidRPr="005F6A06">
        <w:rPr>
          <w:rFonts w:asciiTheme="minorHAnsi" w:hAnsiTheme="minorHAnsi" w:cstheme="minorHAnsi"/>
          <w:bCs/>
          <w:noProof/>
          <w:sz w:val="24"/>
          <w:szCs w:val="24"/>
          <w:vertAlign w:val="subscript"/>
          <w:lang w:eastAsia="fr-FR"/>
        </w:rPr>
        <w:t>1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=</w:t>
      </w:r>
      <w:r w:rsidR="005F6A06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25min</w:t>
      </w:r>
      <w:r w:rsidR="009A1B9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9A1B91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 xml:space="preserve">0,5 </w:t>
      </w:r>
      <w:r w:rsidR="009A1B91" w:rsidRPr="003B4D48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pt</w:t>
      </w:r>
    </w:p>
    <w:p w:rsidR="000C42A7" w:rsidRPr="001B76C8" w:rsidRDefault="00BF0C7A" w:rsidP="000C42A7">
      <w:pPr>
        <w:pStyle w:val="Corpsdetexte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2.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4.</w:t>
      </w: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4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Comment varie cette vitesse au cours du temps ? </w:t>
      </w:r>
      <w:r w:rsidR="001B76C8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E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xpliquer</w:t>
      </w:r>
      <w:r w:rsidR="009A1B9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9A1B91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 xml:space="preserve">0,5 </w:t>
      </w:r>
      <w:r w:rsidR="009A1B91" w:rsidRPr="003B4D48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pt</w:t>
      </w:r>
    </w:p>
    <w:p w:rsidR="000C42A7" w:rsidRPr="001B76C8" w:rsidRDefault="00BF0C7A" w:rsidP="000C42A7">
      <w:pPr>
        <w:pStyle w:val="Corpsdetexte"/>
        <w:rPr>
          <w:rFonts w:asciiTheme="minorHAnsi" w:hAnsiTheme="minorHAnsi" w:cstheme="minorHAnsi"/>
          <w:bCs/>
          <w:noProof/>
          <w:sz w:val="24"/>
          <w:szCs w:val="24"/>
          <w:lang w:eastAsia="fr-FR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2.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4.</w:t>
      </w:r>
      <w:r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>5</w:t>
      </w:r>
      <w:r w:rsidR="000C42A7" w:rsidRPr="001B76C8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Calculer la vitesse de formation de diiode à l’instant t = 25 min</w:t>
      </w:r>
      <w:r w:rsidR="009A1B91">
        <w:rPr>
          <w:rFonts w:asciiTheme="minorHAnsi" w:hAnsiTheme="minorHAnsi" w:cstheme="minorHAnsi"/>
          <w:bCs/>
          <w:noProof/>
          <w:sz w:val="24"/>
          <w:szCs w:val="24"/>
          <w:lang w:eastAsia="fr-FR"/>
        </w:rPr>
        <w:t xml:space="preserve"> </w:t>
      </w:r>
      <w:r w:rsidR="009A1B91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 xml:space="preserve">0,5 </w:t>
      </w:r>
      <w:r w:rsidR="009A1B91" w:rsidRPr="003B4D48">
        <w:rPr>
          <w:rFonts w:asciiTheme="minorHAnsi" w:hAnsiTheme="minorHAnsi" w:cstheme="minorHAnsi"/>
          <w:b/>
          <w:bCs/>
          <w:noProof/>
          <w:sz w:val="24"/>
          <w:szCs w:val="24"/>
          <w:lang w:eastAsia="fr-FR"/>
        </w:rPr>
        <w:t>pt</w:t>
      </w:r>
    </w:p>
    <w:p w:rsidR="00681AB5" w:rsidRDefault="00681AB5" w:rsidP="00222B6D">
      <w:pPr>
        <w:pStyle w:val="Corpsdetexte"/>
      </w:pPr>
    </w:p>
    <w:p w:rsidR="00672AB9" w:rsidRDefault="00672AB9" w:rsidP="00672AB9">
      <w:pPr>
        <w:tabs>
          <w:tab w:val="left" w:pos="3060"/>
        </w:tabs>
        <w:spacing w:after="0"/>
        <w:rPr>
          <w:szCs w:val="24"/>
        </w:rPr>
      </w:pPr>
    </w:p>
    <w:p w:rsidR="00672AB9" w:rsidRDefault="00672AB9" w:rsidP="00672AB9">
      <w:pPr>
        <w:tabs>
          <w:tab w:val="left" w:pos="3060"/>
        </w:tabs>
        <w:spacing w:after="0"/>
        <w:rPr>
          <w:szCs w:val="24"/>
        </w:rPr>
      </w:pPr>
    </w:p>
    <w:p w:rsidR="00672AB9" w:rsidRDefault="00672AB9" w:rsidP="00672AB9">
      <w:pPr>
        <w:tabs>
          <w:tab w:val="left" w:pos="3060"/>
        </w:tabs>
        <w:spacing w:after="0"/>
        <w:rPr>
          <w:szCs w:val="24"/>
        </w:rPr>
      </w:pPr>
    </w:p>
    <w:p w:rsidR="00672AB9" w:rsidRDefault="00672AB9" w:rsidP="00672AB9">
      <w:pPr>
        <w:tabs>
          <w:tab w:val="left" w:pos="3060"/>
        </w:tabs>
        <w:spacing w:after="0"/>
        <w:rPr>
          <w:szCs w:val="24"/>
        </w:rPr>
      </w:pPr>
    </w:p>
    <w:p w:rsidR="00672AB9" w:rsidRDefault="00672AB9" w:rsidP="00672AB9">
      <w:pPr>
        <w:tabs>
          <w:tab w:val="left" w:pos="3060"/>
        </w:tabs>
        <w:spacing w:after="0"/>
        <w:rPr>
          <w:szCs w:val="24"/>
        </w:rPr>
      </w:pPr>
    </w:p>
    <w:p w:rsidR="00672AB9" w:rsidRDefault="00672AB9" w:rsidP="00672AB9">
      <w:pPr>
        <w:tabs>
          <w:tab w:val="left" w:pos="3060"/>
        </w:tabs>
        <w:spacing w:after="0"/>
        <w:rPr>
          <w:szCs w:val="24"/>
        </w:rPr>
      </w:pPr>
    </w:p>
    <w:p w:rsidR="00672AB9" w:rsidRPr="00672AB9" w:rsidRDefault="00672AB9" w:rsidP="00672AB9">
      <w:pPr>
        <w:tabs>
          <w:tab w:val="left" w:pos="3060"/>
        </w:tabs>
        <w:spacing w:after="0"/>
        <w:rPr>
          <w:rFonts w:eastAsia="Times New Roman" w:cstheme="minorHAnsi"/>
          <w:b/>
          <w:color w:val="000000"/>
          <w:sz w:val="24"/>
          <w:szCs w:val="26"/>
        </w:rPr>
      </w:pPr>
      <w:r w:rsidRPr="00672AB9">
        <w:rPr>
          <w:rFonts w:eastAsia="Times New Roman" w:cstheme="minorHAnsi"/>
          <w:b/>
          <w:color w:val="000000"/>
          <w:sz w:val="24"/>
          <w:szCs w:val="26"/>
        </w:rPr>
        <w:lastRenderedPageBreak/>
        <w:t>Exercice 3</w:t>
      </w:r>
      <w:r w:rsidR="00751989">
        <w:rPr>
          <w:rFonts w:eastAsia="Times New Roman" w:cstheme="minorHAnsi"/>
          <w:b/>
          <w:color w:val="000000"/>
          <w:sz w:val="24"/>
          <w:szCs w:val="26"/>
        </w:rPr>
        <w:t xml:space="preserve">     6</w:t>
      </w:r>
      <w:r w:rsidR="00DB3353">
        <w:rPr>
          <w:rFonts w:eastAsia="Times New Roman" w:cstheme="minorHAnsi"/>
          <w:b/>
          <w:color w:val="000000"/>
          <w:sz w:val="24"/>
          <w:szCs w:val="26"/>
        </w:rPr>
        <w:t xml:space="preserve"> </w:t>
      </w:r>
      <w:r w:rsidR="00751989">
        <w:rPr>
          <w:rFonts w:eastAsia="Times New Roman" w:cstheme="minorHAnsi"/>
          <w:b/>
          <w:color w:val="000000"/>
          <w:sz w:val="24"/>
          <w:szCs w:val="26"/>
        </w:rPr>
        <w:t>points</w:t>
      </w:r>
    </w:p>
    <w:p w:rsidR="00672AB9" w:rsidRPr="00354A4C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 w:rsidRPr="00354A4C">
        <w:rPr>
          <w:rFonts w:eastAsia="Times New Roman" w:cstheme="minorHAnsi"/>
          <w:color w:val="000000"/>
          <w:sz w:val="24"/>
          <w:szCs w:val="26"/>
        </w:rPr>
        <w:t>Entre deux plaques</w:t>
      </w:r>
      <w:r>
        <w:rPr>
          <w:rFonts w:eastAsia="Times New Roman" w:cstheme="minorHAnsi"/>
          <w:color w:val="000000"/>
          <w:sz w:val="24"/>
          <w:szCs w:val="26"/>
        </w:rPr>
        <w:t xml:space="preserve"> verticales 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 A et B, distantes de d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=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5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cm</w:t>
      </w:r>
      <w:r w:rsidRPr="008F445E">
        <w:rPr>
          <w:rFonts w:eastAsia="Times New Roman" w:cstheme="minorHAnsi"/>
          <w:color w:val="000000"/>
          <w:sz w:val="24"/>
          <w:szCs w:val="26"/>
        </w:rPr>
        <w:t>,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 on établit une tension de valeur absolue U</w:t>
      </w:r>
      <w:r w:rsidR="00751989" w:rsidRPr="00751989">
        <w:rPr>
          <w:rFonts w:eastAsia="Times New Roman" w:cstheme="minorHAnsi"/>
          <w:color w:val="000000"/>
          <w:sz w:val="24"/>
          <w:szCs w:val="26"/>
          <w:vertAlign w:val="subscript"/>
        </w:rPr>
        <w:t>0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=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1kV. </w:t>
      </w:r>
    </w:p>
    <w:p w:rsidR="00672AB9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 w:rsidRPr="00354A4C">
        <w:rPr>
          <w:rFonts w:eastAsia="Times New Roman" w:cstheme="minorHAnsi"/>
          <w:color w:val="000000"/>
          <w:sz w:val="24"/>
          <w:szCs w:val="26"/>
        </w:rPr>
        <w:t>La plaque A comporte un orifice O</w:t>
      </w:r>
      <w:r w:rsidRPr="00354A4C">
        <w:rPr>
          <w:rFonts w:eastAsia="Times New Roman" w:cstheme="minorHAnsi"/>
          <w:color w:val="000000"/>
          <w:sz w:val="14"/>
          <w:szCs w:val="16"/>
        </w:rPr>
        <w:t>1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et la plaque B un orifice O</w:t>
      </w:r>
      <w:r w:rsidRPr="00354A4C">
        <w:rPr>
          <w:rFonts w:eastAsia="Times New Roman" w:cstheme="minorHAnsi"/>
          <w:color w:val="000000"/>
          <w:sz w:val="14"/>
          <w:szCs w:val="16"/>
        </w:rPr>
        <w:t>2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tels que la droite (O</w:t>
      </w:r>
      <w:r w:rsidRPr="00354A4C">
        <w:rPr>
          <w:rFonts w:eastAsia="Times New Roman" w:cstheme="minorHAnsi"/>
          <w:color w:val="000000"/>
          <w:sz w:val="14"/>
          <w:szCs w:val="16"/>
        </w:rPr>
        <w:t>1</w:t>
      </w:r>
      <w:r w:rsidRPr="00354A4C">
        <w:rPr>
          <w:rFonts w:eastAsia="Times New Roman" w:cstheme="minorHAnsi"/>
          <w:color w:val="000000"/>
          <w:sz w:val="24"/>
          <w:szCs w:val="26"/>
        </w:rPr>
        <w:t>O</w:t>
      </w:r>
      <w:r w:rsidRPr="00354A4C">
        <w:rPr>
          <w:rFonts w:eastAsia="Times New Roman" w:cstheme="minorHAnsi"/>
          <w:color w:val="000000"/>
          <w:sz w:val="14"/>
          <w:szCs w:val="16"/>
        </w:rPr>
        <w:t>2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) soit parallèle au champ </w:t>
      </w:r>
      <w:proofErr w:type="gramStart"/>
      <w:r w:rsidRPr="00354A4C">
        <w:rPr>
          <w:rFonts w:eastAsia="Times New Roman" w:cstheme="minorHAnsi"/>
          <w:color w:val="000000"/>
          <w:sz w:val="24"/>
          <w:szCs w:val="26"/>
        </w:rPr>
        <w:t>électrique</w:t>
      </w:r>
      <w:r>
        <w:rPr>
          <w:rFonts w:eastAsia="Times New Roman" w:cstheme="minorHAnsi"/>
          <w:color w:val="000000"/>
          <w:sz w:val="24"/>
          <w:szCs w:val="26"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E</m:t>
            </m:r>
          </m:e>
        </m:acc>
      </m:oMath>
      <w:r>
        <w:rPr>
          <w:rFonts w:eastAsia="Times New Roman" w:cstheme="minorHAnsi"/>
          <w:color w:val="000000"/>
          <w:sz w:val="24"/>
          <w:szCs w:val="26"/>
        </w:rPr>
        <w:t xml:space="preserve">. 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 </w:t>
      </w:r>
    </w:p>
    <w:p w:rsidR="00672AB9" w:rsidRPr="008F445E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  <w:vertAlign w:val="superscript"/>
        </w:rPr>
      </w:pPr>
      <w:r>
        <w:rPr>
          <w:rFonts w:eastAsia="Times New Roman" w:cstheme="minorHAnsi"/>
          <w:color w:val="000000"/>
          <w:sz w:val="24"/>
          <w:szCs w:val="26"/>
        </w:rPr>
        <w:t xml:space="preserve">3.1  </w:t>
      </w:r>
      <w:r w:rsidRPr="00354A4C">
        <w:rPr>
          <w:rFonts w:eastAsia="Times New Roman" w:cstheme="minorHAnsi"/>
          <w:color w:val="000000"/>
          <w:sz w:val="24"/>
          <w:szCs w:val="26"/>
        </w:rPr>
        <w:t>Un électron de masse m</w:t>
      </w:r>
      <w:r w:rsidRPr="00354A4C">
        <w:rPr>
          <w:rFonts w:eastAsia="Times New Roman" w:cstheme="minorHAnsi"/>
          <w:color w:val="000000"/>
          <w:sz w:val="24"/>
          <w:szCs w:val="26"/>
          <w:vertAlign w:val="subscript"/>
        </w:rPr>
        <w:t>e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=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9,1.10</w:t>
      </w:r>
      <w:r w:rsidRPr="008F445E">
        <w:rPr>
          <w:rFonts w:eastAsia="Times New Roman" w:cstheme="minorHAnsi"/>
          <w:color w:val="000000"/>
          <w:sz w:val="24"/>
          <w:szCs w:val="26"/>
          <w:vertAlign w:val="superscript"/>
        </w:rPr>
        <w:t>-31</w:t>
      </w:r>
      <w:r w:rsidRPr="00354A4C">
        <w:rPr>
          <w:rFonts w:eastAsia="Times New Roman" w:cstheme="minorHAnsi"/>
          <w:color w:val="000000"/>
          <w:sz w:val="24"/>
          <w:szCs w:val="26"/>
        </w:rPr>
        <w:t>kg et de charge q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= -1,6.1</w:t>
      </w:r>
      <w:r w:rsidRPr="008F445E">
        <w:rPr>
          <w:rFonts w:eastAsia="Times New Roman" w:cstheme="minorHAnsi"/>
          <w:color w:val="000000"/>
          <w:sz w:val="24"/>
          <w:szCs w:val="26"/>
        </w:rPr>
        <w:t>0</w:t>
      </w:r>
      <w:r w:rsidRPr="008F445E">
        <w:rPr>
          <w:rFonts w:eastAsia="Times New Roman" w:cstheme="minorHAnsi"/>
          <w:color w:val="000000"/>
          <w:sz w:val="24"/>
          <w:szCs w:val="26"/>
          <w:vertAlign w:val="superscript"/>
        </w:rPr>
        <w:t>-19</w:t>
      </w:r>
      <w:r>
        <w:rPr>
          <w:rFonts w:eastAsia="Times New Roman" w:cstheme="minorHAnsi"/>
          <w:color w:val="000000"/>
          <w:sz w:val="24"/>
          <w:szCs w:val="26"/>
          <w:vertAlign w:val="superscript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C</w:t>
      </w:r>
      <w:r w:rsidR="00BF0C7A">
        <w:rPr>
          <w:rFonts w:eastAsia="Times New Roman" w:cstheme="minorHAnsi"/>
          <w:color w:val="000000"/>
          <w:sz w:val="24"/>
          <w:szCs w:val="26"/>
        </w:rPr>
        <w:t xml:space="preserve">, accéléré entre les plaques A et B. Il quitte </w:t>
      </w:r>
      <w:r w:rsidRPr="00354A4C">
        <w:rPr>
          <w:rFonts w:eastAsia="Times New Roman" w:cstheme="minorHAnsi"/>
          <w:color w:val="000000"/>
          <w:sz w:val="24"/>
          <w:szCs w:val="26"/>
        </w:rPr>
        <w:t>l’orifice O</w:t>
      </w:r>
      <w:r w:rsidRPr="00354A4C">
        <w:rPr>
          <w:rFonts w:eastAsia="Times New Roman" w:cstheme="minorHAnsi"/>
          <w:color w:val="000000"/>
          <w:sz w:val="14"/>
          <w:szCs w:val="16"/>
        </w:rPr>
        <w:t>1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>
        <w:rPr>
          <w:rFonts w:eastAsia="Times New Roman" w:cstheme="minorHAnsi"/>
          <w:color w:val="000000"/>
          <w:sz w:val="24"/>
          <w:szCs w:val="26"/>
        </w:rPr>
        <w:t xml:space="preserve">sans vitesse. </w:t>
      </w:r>
    </w:p>
    <w:p w:rsidR="00672AB9" w:rsidRDefault="00965FAA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>
        <w:rPr>
          <w:rFonts w:eastAsia="Times New Roman" w:cstheme="minorHAnsi"/>
          <w:noProof/>
          <w:color w:val="000000"/>
          <w:sz w:val="24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351155</wp:posOffset>
            </wp:positionV>
            <wp:extent cx="2914650" cy="2066925"/>
            <wp:effectExtent l="19050" t="0" r="0" b="0"/>
            <wp:wrapSquare wrapText="bothSides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AB9">
        <w:rPr>
          <w:rFonts w:eastAsia="Times New Roman" w:cstheme="minorHAnsi"/>
          <w:color w:val="000000"/>
          <w:sz w:val="24"/>
          <w:szCs w:val="26"/>
        </w:rPr>
        <w:t xml:space="preserve"> </w:t>
      </w:r>
      <w:r w:rsidR="00672AB9" w:rsidRPr="00354A4C">
        <w:rPr>
          <w:rFonts w:eastAsia="Times New Roman" w:cstheme="minorHAnsi"/>
          <w:color w:val="000000"/>
          <w:sz w:val="24"/>
          <w:szCs w:val="26"/>
        </w:rPr>
        <w:t>a.</w:t>
      </w:r>
      <w:r w:rsidR="00672AB9">
        <w:rPr>
          <w:rFonts w:eastAsia="Times New Roman" w:cstheme="minorHAnsi"/>
          <w:color w:val="000000"/>
          <w:sz w:val="24"/>
          <w:szCs w:val="26"/>
        </w:rPr>
        <w:t xml:space="preserve"> </w:t>
      </w:r>
      <w:r w:rsidR="00672AB9" w:rsidRPr="00354A4C">
        <w:rPr>
          <w:rFonts w:eastAsia="Times New Roman" w:cstheme="minorHAnsi"/>
          <w:color w:val="000000"/>
          <w:sz w:val="24"/>
          <w:szCs w:val="26"/>
        </w:rPr>
        <w:t xml:space="preserve">Monter que la valeur </w:t>
      </w:r>
      <w:r w:rsidR="00672AB9">
        <w:rPr>
          <w:rFonts w:eastAsia="Times New Roman" w:cstheme="minorHAnsi"/>
          <w:color w:val="000000"/>
          <w:sz w:val="24"/>
          <w:szCs w:val="26"/>
        </w:rPr>
        <w:t>du</w:t>
      </w:r>
      <w:r w:rsidR="00672AB9"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="00672AB9" w:rsidRPr="00354A4C">
        <w:rPr>
          <w:rFonts w:eastAsia="Times New Roman" w:cstheme="minorHAnsi"/>
          <w:color w:val="000000"/>
          <w:sz w:val="24"/>
          <w:szCs w:val="26"/>
        </w:rPr>
        <w:t xml:space="preserve">poids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P</m:t>
            </m:r>
          </m:e>
        </m:acc>
      </m:oMath>
      <w:r w:rsidR="00672AB9" w:rsidRPr="00354A4C">
        <w:rPr>
          <w:rFonts w:eastAsia="Times New Roman" w:cstheme="minorHAnsi"/>
          <w:color w:val="000000"/>
          <w:sz w:val="24"/>
          <w:szCs w:val="26"/>
        </w:rPr>
        <w:t xml:space="preserve"> de l’électron est négligeable devant celle de la force électrique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</m:oMath>
      <w:r w:rsidR="00672AB9" w:rsidRPr="008F445E">
        <w:rPr>
          <w:rFonts w:eastAsia="Times New Roman" w:cstheme="minorHAnsi"/>
          <w:color w:val="000000"/>
          <w:sz w:val="24"/>
          <w:szCs w:val="26"/>
        </w:rPr>
        <w:t xml:space="preserve"> qui </w:t>
      </w:r>
      <w:r w:rsidR="00672AB9" w:rsidRPr="00354A4C">
        <w:rPr>
          <w:rFonts w:eastAsia="Times New Roman" w:cstheme="minorHAnsi"/>
          <w:color w:val="000000"/>
          <w:sz w:val="24"/>
          <w:szCs w:val="26"/>
        </w:rPr>
        <w:t>s’exerce sur l’électron.</w:t>
      </w:r>
      <w:r w:rsidR="00672AB9">
        <w:rPr>
          <w:rFonts w:eastAsia="Times New Roman" w:cstheme="minorHAnsi"/>
          <w:color w:val="000000"/>
          <w:sz w:val="24"/>
          <w:szCs w:val="26"/>
        </w:rPr>
        <w:t xml:space="preserve"> </w:t>
      </w:r>
      <w:r w:rsidR="00672AB9" w:rsidRPr="00672AB9">
        <w:rPr>
          <w:rFonts w:eastAsia="Times New Roman" w:cstheme="minorHAnsi"/>
          <w:b/>
          <w:color w:val="000000"/>
          <w:sz w:val="24"/>
          <w:szCs w:val="26"/>
        </w:rPr>
        <w:t>1pt</w:t>
      </w:r>
    </w:p>
    <w:p w:rsidR="00672AB9" w:rsidRPr="008F445E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 w:rsidRPr="00354A4C">
        <w:rPr>
          <w:rFonts w:eastAsia="Times New Roman" w:cstheme="minorHAnsi"/>
          <w:color w:val="000000"/>
          <w:sz w:val="24"/>
          <w:szCs w:val="26"/>
        </w:rPr>
        <w:t xml:space="preserve"> b. Préciser, en le justifiant, le signe </w:t>
      </w:r>
      <w:proofErr w:type="gramStart"/>
      <w:r w:rsidRPr="00354A4C">
        <w:rPr>
          <w:rFonts w:eastAsia="Times New Roman" w:cstheme="minorHAnsi"/>
          <w:color w:val="000000"/>
          <w:sz w:val="24"/>
          <w:szCs w:val="26"/>
        </w:rPr>
        <w:t>de U</w:t>
      </w:r>
      <w:r w:rsidRPr="00354A4C">
        <w:rPr>
          <w:rFonts w:eastAsia="Times New Roman" w:cstheme="minorHAnsi"/>
          <w:color w:val="000000"/>
          <w:sz w:val="14"/>
          <w:szCs w:val="16"/>
        </w:rPr>
        <w:t>AB</w:t>
      </w:r>
      <w:proofErr w:type="gramEnd"/>
      <w:r w:rsidRPr="00354A4C">
        <w:rPr>
          <w:rFonts w:eastAsia="Times New Roman" w:cstheme="minorHAnsi"/>
          <w:color w:val="000000"/>
          <w:sz w:val="24"/>
          <w:szCs w:val="26"/>
        </w:rPr>
        <w:t xml:space="preserve">. </w:t>
      </w:r>
      <w:r>
        <w:rPr>
          <w:rFonts w:eastAsia="Times New Roman" w:cstheme="minorHAnsi"/>
          <w:b/>
          <w:color w:val="000000"/>
          <w:sz w:val="24"/>
          <w:szCs w:val="26"/>
        </w:rPr>
        <w:t>0,5</w:t>
      </w:r>
      <w:r w:rsidRPr="00672AB9">
        <w:rPr>
          <w:rFonts w:eastAsia="Times New Roman" w:cstheme="minorHAnsi"/>
          <w:b/>
          <w:color w:val="000000"/>
          <w:sz w:val="24"/>
          <w:szCs w:val="26"/>
        </w:rPr>
        <w:t>pt</w:t>
      </w:r>
    </w:p>
    <w:p w:rsidR="00672AB9" w:rsidRPr="00672AB9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>
        <w:rPr>
          <w:rFonts w:eastAsia="Times New Roman" w:cstheme="minorHAnsi"/>
          <w:color w:val="000000"/>
          <w:sz w:val="24"/>
          <w:szCs w:val="26"/>
        </w:rPr>
        <w:t>3.2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Déterminer la valeur</w:t>
      </w:r>
      <w:r>
        <w:rPr>
          <w:rFonts w:eastAsia="Times New Roman" w:cstheme="minorHAnsi"/>
          <w:color w:val="000000"/>
          <w:sz w:val="24"/>
          <w:szCs w:val="26"/>
        </w:rPr>
        <w:t xml:space="preserve"> de la vitesse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8F445E">
        <w:rPr>
          <w:rFonts w:eastAsia="Times New Roman" w:cstheme="minorHAnsi"/>
          <w:color w:val="000000"/>
          <w:sz w:val="24"/>
          <w:szCs w:val="26"/>
        </w:rPr>
        <w:t xml:space="preserve"> de l’électron à sa sortie</w:t>
      </w:r>
      <w:r>
        <w:rPr>
          <w:rFonts w:eastAsia="Times New Roman" w:cstheme="minorHAnsi"/>
          <w:color w:val="000000"/>
          <w:sz w:val="24"/>
          <w:szCs w:val="26"/>
        </w:rPr>
        <w:t xml:space="preserve"> en O</w:t>
      </w:r>
      <w:r w:rsidRPr="00B23C82">
        <w:rPr>
          <w:rFonts w:eastAsia="Times New Roman" w:cstheme="minorHAnsi"/>
          <w:color w:val="000000"/>
          <w:sz w:val="24"/>
          <w:szCs w:val="26"/>
          <w:vertAlign w:val="subscript"/>
        </w:rPr>
        <w:t>2</w:t>
      </w:r>
      <w:r>
        <w:rPr>
          <w:rFonts w:eastAsia="Times New Roman" w:cstheme="minorHAnsi"/>
          <w:color w:val="000000"/>
          <w:sz w:val="24"/>
          <w:szCs w:val="26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6"/>
        </w:rPr>
        <w:t>0,5</w:t>
      </w:r>
      <w:r w:rsidRPr="00672AB9">
        <w:rPr>
          <w:rFonts w:eastAsia="Times New Roman" w:cstheme="minorHAnsi"/>
          <w:b/>
          <w:color w:val="000000"/>
          <w:sz w:val="24"/>
          <w:szCs w:val="26"/>
        </w:rPr>
        <w:t>pt</w:t>
      </w:r>
    </w:p>
    <w:p w:rsidR="00672AB9" w:rsidRPr="00354A4C" w:rsidRDefault="00672AB9" w:rsidP="00672AB9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6"/>
        </w:rPr>
      </w:pPr>
      <w:r>
        <w:rPr>
          <w:rFonts w:eastAsia="Times New Roman" w:cstheme="minorHAnsi"/>
          <w:color w:val="000000"/>
          <w:sz w:val="24"/>
          <w:szCs w:val="26"/>
        </w:rPr>
        <w:t xml:space="preserve">3.3 </w:t>
      </w:r>
      <w:r w:rsidRPr="00FD5022">
        <w:rPr>
          <w:rFonts w:eastAsia="Times New Roman" w:cstheme="minorHAnsi"/>
          <w:color w:val="000000"/>
          <w:sz w:val="24"/>
          <w:szCs w:val="26"/>
        </w:rPr>
        <w:t xml:space="preserve"> A la sortie de O</w:t>
      </w:r>
      <w:r w:rsidRPr="00FD5022">
        <w:rPr>
          <w:rFonts w:eastAsia="Times New Roman" w:cstheme="minorHAnsi"/>
          <w:color w:val="000000"/>
          <w:sz w:val="24"/>
          <w:szCs w:val="26"/>
          <w:vertAlign w:val="subscript"/>
        </w:rPr>
        <w:t>2</w:t>
      </w:r>
      <w:r w:rsidRPr="00FD5022">
        <w:rPr>
          <w:rFonts w:eastAsia="Times New Roman" w:cstheme="minorHAnsi"/>
          <w:color w:val="000000"/>
          <w:sz w:val="24"/>
          <w:szCs w:val="26"/>
        </w:rPr>
        <w:t xml:space="preserve">, à  t = 0 s, l’électron pénètre avec la vitesse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FD5022">
        <w:rPr>
          <w:rFonts w:eastAsia="Times New Roman" w:cstheme="minorHAnsi"/>
          <w:szCs w:val="24"/>
        </w:rPr>
        <w:t xml:space="preserve"> </w:t>
      </w:r>
      <w:r w:rsidRPr="00FD5022">
        <w:rPr>
          <w:rFonts w:eastAsia="Times New Roman" w:cstheme="minorHAnsi"/>
          <w:color w:val="000000"/>
          <w:sz w:val="24"/>
          <w:szCs w:val="26"/>
        </w:rPr>
        <w:t xml:space="preserve">entre deux plaques horizontales P et N de longueur </w:t>
      </w:r>
      <w:r w:rsidRPr="00FD5022">
        <w:rPr>
          <w:rFonts w:ascii="French Script MT" w:eastAsia="Times New Roman" w:hAnsi="French Script MT" w:cstheme="minorHAnsi"/>
          <w:color w:val="000000"/>
          <w:sz w:val="32"/>
          <w:szCs w:val="26"/>
        </w:rPr>
        <w:t>l</w:t>
      </w:r>
      <w:r w:rsidRPr="00FD5022">
        <w:rPr>
          <w:rFonts w:eastAsia="Times New Roman" w:cstheme="minorHAnsi"/>
          <w:color w:val="000000"/>
          <w:sz w:val="32"/>
          <w:szCs w:val="26"/>
        </w:rPr>
        <w:t xml:space="preserve"> </w:t>
      </w:r>
      <w:r w:rsidRPr="00FD5022">
        <w:rPr>
          <w:rFonts w:eastAsia="Times New Roman" w:cstheme="minorHAnsi"/>
          <w:color w:val="000000"/>
          <w:sz w:val="24"/>
          <w:szCs w:val="26"/>
        </w:rPr>
        <w:t>=1cm, distantes de d</w:t>
      </w:r>
      <w:r w:rsidR="006149FB">
        <w:rPr>
          <w:rFonts w:eastAsia="Times New Roman" w:cstheme="minorHAnsi"/>
          <w:color w:val="000000"/>
          <w:sz w:val="24"/>
          <w:szCs w:val="26"/>
        </w:rPr>
        <w:t>’</w:t>
      </w:r>
      <w:r w:rsidRPr="00FD5022">
        <w:rPr>
          <w:rFonts w:eastAsia="Times New Roman" w:cstheme="minorHAnsi"/>
          <w:color w:val="000000"/>
          <w:sz w:val="24"/>
          <w:szCs w:val="26"/>
        </w:rPr>
        <w:t xml:space="preserve"> </w:t>
      </w:r>
      <w:r>
        <w:rPr>
          <w:rFonts w:eastAsia="Times New Roman" w:cstheme="minorHAnsi"/>
          <w:color w:val="000000"/>
          <w:sz w:val="24"/>
          <w:szCs w:val="26"/>
        </w:rPr>
        <w:t xml:space="preserve">= 2 cm. </w:t>
      </w:r>
      <w:r w:rsidRPr="00FD5022">
        <w:rPr>
          <w:rFonts w:eastAsia="Times New Roman" w:cstheme="minorHAnsi"/>
          <w:color w:val="000000"/>
          <w:sz w:val="24"/>
          <w:szCs w:val="26"/>
        </w:rPr>
        <w:t>Entre ces deux plaques, est appliquée une tension U.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 </w:t>
      </w:r>
    </w:p>
    <w:p w:rsidR="00672AB9" w:rsidRPr="00354A4C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 w:rsidRPr="00354A4C">
        <w:rPr>
          <w:rFonts w:eastAsia="Times New Roman" w:cstheme="minorHAnsi"/>
          <w:color w:val="000000"/>
          <w:sz w:val="24"/>
          <w:szCs w:val="26"/>
        </w:rPr>
        <w:t>a.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Etablir les </w:t>
      </w:r>
      <w:r>
        <w:rPr>
          <w:rFonts w:eastAsia="Times New Roman" w:cstheme="minorHAnsi"/>
          <w:color w:val="000000"/>
          <w:sz w:val="24"/>
          <w:szCs w:val="26"/>
        </w:rPr>
        <w:t xml:space="preserve">équations horaires du mouvement de l’électron </w:t>
      </w:r>
      <w:r w:rsidR="00E255DA">
        <w:rPr>
          <w:rFonts w:eastAsia="Times New Roman" w:cstheme="minorHAnsi"/>
          <w:color w:val="000000"/>
          <w:sz w:val="24"/>
          <w:szCs w:val="26"/>
        </w:rPr>
        <w:t>dans le repère</w:t>
      </w:r>
      <w:r w:rsidR="00965FAA">
        <w:rPr>
          <w:rFonts w:eastAsia="Times New Roman" w:cstheme="minorHAnsi"/>
          <w:color w:val="000000"/>
          <w:sz w:val="24"/>
          <w:szCs w:val="26"/>
        </w:rPr>
        <w:t xml:space="preserve"> </w:t>
      </w:r>
      <w:proofErr w:type="gramStart"/>
      <w:r w:rsidR="00965FAA">
        <w:rPr>
          <w:rFonts w:eastAsia="Times New Roman" w:cstheme="minorHAnsi"/>
          <w:color w:val="000000"/>
          <w:sz w:val="24"/>
          <w:szCs w:val="26"/>
        </w:rPr>
        <w:t>(</w:t>
      </w:r>
      <w:r w:rsidR="00E255DA">
        <w:rPr>
          <w:rFonts w:eastAsia="Times New Roman" w:cstheme="minorHAnsi"/>
          <w:color w:val="000000"/>
          <w:sz w:val="24"/>
          <w:szCs w:val="26"/>
        </w:rPr>
        <w:t xml:space="preserve"> O</w:t>
      </w:r>
      <w:r w:rsidR="00E255DA" w:rsidRPr="00965FAA">
        <w:rPr>
          <w:rFonts w:eastAsia="Times New Roman" w:cstheme="minorHAnsi"/>
          <w:color w:val="000000"/>
          <w:sz w:val="24"/>
          <w:szCs w:val="26"/>
          <w:vertAlign w:val="subscript"/>
        </w:rPr>
        <w:t>2</w:t>
      </w:r>
      <w:r w:rsidR="00E255DA">
        <w:rPr>
          <w:rFonts w:eastAsia="Times New Roman" w:cstheme="minorHAnsi"/>
          <w:color w:val="000000"/>
          <w:sz w:val="24"/>
          <w:szCs w:val="26"/>
        </w:rPr>
        <w:t>x</w:t>
      </w:r>
      <w:proofErr w:type="gramEnd"/>
      <w:r w:rsidR="00E255DA">
        <w:rPr>
          <w:rFonts w:eastAsia="Times New Roman" w:cstheme="minorHAnsi"/>
          <w:color w:val="000000"/>
          <w:sz w:val="24"/>
          <w:szCs w:val="26"/>
        </w:rPr>
        <w:t xml:space="preserve">, </w:t>
      </w:r>
      <w:r w:rsidR="00965FAA">
        <w:rPr>
          <w:rFonts w:eastAsia="Times New Roman" w:cstheme="minorHAnsi"/>
          <w:color w:val="000000"/>
          <w:sz w:val="24"/>
          <w:szCs w:val="26"/>
        </w:rPr>
        <w:t>O</w:t>
      </w:r>
      <w:r w:rsidR="00965FAA" w:rsidRPr="00965FAA">
        <w:rPr>
          <w:rFonts w:eastAsia="Times New Roman" w:cstheme="minorHAnsi"/>
          <w:color w:val="000000"/>
          <w:sz w:val="24"/>
          <w:szCs w:val="26"/>
          <w:vertAlign w:val="subscript"/>
        </w:rPr>
        <w:t>2</w:t>
      </w:r>
      <w:r w:rsidR="00965FAA">
        <w:rPr>
          <w:rFonts w:eastAsia="Times New Roman" w:cstheme="minorHAnsi"/>
          <w:color w:val="000000"/>
          <w:sz w:val="24"/>
          <w:szCs w:val="26"/>
        </w:rPr>
        <w:t xml:space="preserve">y) </w:t>
      </w:r>
      <w:r w:rsidRPr="00672AB9">
        <w:rPr>
          <w:rFonts w:eastAsia="Times New Roman" w:cstheme="minorHAnsi"/>
          <w:b/>
          <w:color w:val="000000"/>
          <w:sz w:val="24"/>
          <w:szCs w:val="26"/>
        </w:rPr>
        <w:t>1pt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 </w:t>
      </w:r>
    </w:p>
    <w:p w:rsidR="00672AB9" w:rsidRPr="00354A4C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 w:rsidRPr="00354A4C">
        <w:rPr>
          <w:rFonts w:eastAsia="Times New Roman" w:cstheme="minorHAnsi"/>
          <w:color w:val="000000"/>
          <w:sz w:val="24"/>
          <w:szCs w:val="26"/>
        </w:rPr>
        <w:t>b.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>
        <w:rPr>
          <w:rFonts w:eastAsia="Times New Roman" w:cstheme="minorHAnsi"/>
          <w:color w:val="000000"/>
          <w:sz w:val="24"/>
          <w:szCs w:val="26"/>
        </w:rPr>
        <w:t>En d</w:t>
      </w:r>
      <w:r w:rsidRPr="00354A4C">
        <w:rPr>
          <w:rFonts w:eastAsia="Times New Roman" w:cstheme="minorHAnsi"/>
          <w:color w:val="000000"/>
          <w:sz w:val="24"/>
          <w:szCs w:val="26"/>
        </w:rPr>
        <w:t>éduire l’équation de la trajectoire.</w:t>
      </w:r>
      <w:r w:rsidRPr="00672AB9">
        <w:rPr>
          <w:rFonts w:eastAsia="Times New Roman" w:cstheme="minorHAnsi"/>
          <w:b/>
          <w:color w:val="000000"/>
          <w:sz w:val="24"/>
          <w:szCs w:val="26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6"/>
        </w:rPr>
        <w:t xml:space="preserve">1 </w:t>
      </w:r>
      <w:r w:rsidRPr="00672AB9">
        <w:rPr>
          <w:rFonts w:eastAsia="Times New Roman" w:cstheme="minorHAnsi"/>
          <w:b/>
          <w:color w:val="000000"/>
          <w:sz w:val="24"/>
          <w:szCs w:val="26"/>
        </w:rPr>
        <w:t>pt</w:t>
      </w:r>
      <w:r w:rsidRPr="00354A4C">
        <w:rPr>
          <w:rFonts w:eastAsia="Times New Roman" w:cstheme="minorHAnsi"/>
          <w:color w:val="000000"/>
          <w:sz w:val="24"/>
          <w:szCs w:val="26"/>
        </w:rPr>
        <w:t xml:space="preserve"> </w:t>
      </w:r>
    </w:p>
    <w:p w:rsidR="00672AB9" w:rsidRDefault="00672AB9" w:rsidP="00672A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6"/>
        </w:rPr>
      </w:pPr>
      <w:r>
        <w:rPr>
          <w:rFonts w:eastAsia="Times New Roman" w:cstheme="minorHAnsi"/>
          <w:color w:val="000000"/>
          <w:sz w:val="24"/>
          <w:szCs w:val="26"/>
        </w:rPr>
        <w:t>c</w:t>
      </w:r>
      <w:r w:rsidRPr="00354A4C">
        <w:rPr>
          <w:rFonts w:eastAsia="Times New Roman" w:cstheme="minorHAnsi"/>
          <w:color w:val="000000"/>
          <w:sz w:val="24"/>
          <w:szCs w:val="26"/>
        </w:rPr>
        <w:t>.</w:t>
      </w:r>
      <w:r w:rsidRPr="008F445E">
        <w:rPr>
          <w:rFonts w:eastAsia="Times New Roman" w:cstheme="minorHAnsi"/>
          <w:color w:val="000000"/>
          <w:sz w:val="24"/>
          <w:szCs w:val="26"/>
        </w:rPr>
        <w:t xml:space="preserve"> </w:t>
      </w:r>
      <w:r w:rsidR="000162D9">
        <w:rPr>
          <w:rFonts w:ascii="Verdana" w:hAnsi="Verdana"/>
          <w:color w:val="0C0A11"/>
          <w:sz w:val="20"/>
          <w:szCs w:val="20"/>
          <w:shd w:val="clear" w:color="auto" w:fill="FFFFFF"/>
        </w:rPr>
        <w:t>Exprimer</w:t>
      </w:r>
      <w:r w:rsidR="00751989">
        <w:rPr>
          <w:rFonts w:ascii="Verdana" w:hAnsi="Verdana"/>
          <w:color w:val="0C0A11"/>
          <w:sz w:val="20"/>
          <w:szCs w:val="20"/>
          <w:shd w:val="clear" w:color="auto" w:fill="FFFFFF"/>
        </w:rPr>
        <w:t xml:space="preserve"> la valeur de </w:t>
      </w:r>
      <w:r w:rsidR="00751989" w:rsidRPr="00FD5022">
        <w:rPr>
          <w:rFonts w:eastAsia="Times New Roman" w:cstheme="minorHAnsi"/>
          <w:color w:val="000000"/>
          <w:sz w:val="24"/>
          <w:szCs w:val="26"/>
        </w:rPr>
        <w:t>U</w:t>
      </w:r>
      <w:r w:rsidR="00751989">
        <w:rPr>
          <w:rFonts w:ascii="Verdana" w:hAnsi="Verdana"/>
          <w:color w:val="0C0A11"/>
          <w:sz w:val="20"/>
          <w:szCs w:val="20"/>
          <w:shd w:val="clear" w:color="auto" w:fill="FFFFFF"/>
        </w:rPr>
        <w:t xml:space="preserve"> à ne pas dépasser si l'on veut que le faisceau ne soit pas capté par l'une des plaques.</w:t>
      </w:r>
      <w:r w:rsidR="000162D9">
        <w:rPr>
          <w:rFonts w:ascii="Verdana" w:hAnsi="Verdana"/>
          <w:color w:val="0C0A11"/>
          <w:sz w:val="20"/>
          <w:szCs w:val="20"/>
          <w:shd w:val="clear" w:color="auto" w:fill="FFFFFF"/>
        </w:rPr>
        <w:t xml:space="preserve"> Calculer cette valeur </w:t>
      </w:r>
      <w:r w:rsidR="00751989" w:rsidRPr="00751989">
        <w:rPr>
          <w:rFonts w:eastAsia="Times New Roman" w:cstheme="minorHAnsi"/>
          <w:b/>
          <w:color w:val="000000"/>
          <w:sz w:val="24"/>
          <w:szCs w:val="26"/>
        </w:rPr>
        <w:t xml:space="preserve"> </w:t>
      </w:r>
      <w:r w:rsidR="00751989">
        <w:rPr>
          <w:rFonts w:eastAsia="Times New Roman" w:cstheme="minorHAnsi"/>
          <w:b/>
          <w:color w:val="000000"/>
          <w:sz w:val="24"/>
          <w:szCs w:val="26"/>
        </w:rPr>
        <w:t>1</w:t>
      </w:r>
      <w:r w:rsidR="00751989" w:rsidRPr="00672AB9">
        <w:rPr>
          <w:rFonts w:eastAsia="Times New Roman" w:cstheme="minorHAnsi"/>
          <w:b/>
          <w:color w:val="000000"/>
          <w:sz w:val="24"/>
          <w:szCs w:val="26"/>
        </w:rPr>
        <w:t>pt</w:t>
      </w:r>
    </w:p>
    <w:p w:rsidR="00672AB9" w:rsidRDefault="00751989" w:rsidP="00672AB9">
      <w:pPr>
        <w:tabs>
          <w:tab w:val="left" w:pos="3060"/>
        </w:tabs>
        <w:spacing w:after="0"/>
        <w:rPr>
          <w:rFonts w:eastAsia="Times New Roman" w:cstheme="minorHAnsi"/>
          <w:b/>
          <w:color w:val="000000"/>
          <w:sz w:val="24"/>
          <w:szCs w:val="26"/>
        </w:rPr>
      </w:pPr>
      <w:r>
        <w:rPr>
          <w:rFonts w:eastAsia="Times New Roman" w:cstheme="minorHAnsi"/>
          <w:color w:val="000000"/>
          <w:sz w:val="24"/>
          <w:szCs w:val="26"/>
        </w:rPr>
        <w:t xml:space="preserve">d. </w:t>
      </w:r>
      <w:r w:rsidRPr="00354A4C">
        <w:rPr>
          <w:rFonts w:eastAsia="Times New Roman" w:cstheme="minorHAnsi"/>
          <w:color w:val="000000"/>
          <w:sz w:val="24"/>
          <w:szCs w:val="26"/>
        </w:rPr>
        <w:t>Calculer la vitesse V</w:t>
      </w:r>
      <w:r w:rsidRPr="00354A4C">
        <w:rPr>
          <w:rFonts w:eastAsia="Times New Roman" w:cstheme="minorHAnsi"/>
          <w:color w:val="000000"/>
          <w:sz w:val="14"/>
          <w:szCs w:val="16"/>
        </w:rPr>
        <w:t>M</w:t>
      </w:r>
      <w:r w:rsidRPr="008F445E">
        <w:rPr>
          <w:rFonts w:eastAsia="Times New Roman" w:cstheme="minorHAnsi"/>
          <w:color w:val="000000"/>
          <w:sz w:val="14"/>
          <w:szCs w:val="16"/>
        </w:rPr>
        <w:t xml:space="preserve"> </w:t>
      </w:r>
      <w:r w:rsidRPr="00354A4C">
        <w:rPr>
          <w:rFonts w:eastAsia="Times New Roman" w:cstheme="minorHAnsi"/>
          <w:color w:val="000000"/>
          <w:sz w:val="24"/>
          <w:szCs w:val="26"/>
        </w:rPr>
        <w:t>de la sortie au point M</w:t>
      </w:r>
      <w:r>
        <w:rPr>
          <w:rFonts w:eastAsia="Times New Roman" w:cstheme="minorHAnsi"/>
          <w:color w:val="000000"/>
          <w:sz w:val="24"/>
          <w:szCs w:val="26"/>
        </w:rPr>
        <w:t xml:space="preserve"> si la tension U est égale à 10</w:t>
      </w:r>
      <w:r w:rsidR="00965FAA">
        <w:rPr>
          <w:rFonts w:eastAsia="Times New Roman" w:cstheme="minorHAnsi"/>
          <w:color w:val="000000"/>
          <w:sz w:val="24"/>
          <w:szCs w:val="26"/>
        </w:rPr>
        <w:t xml:space="preserve"> </w:t>
      </w:r>
      <w:r>
        <w:rPr>
          <w:rFonts w:eastAsia="Times New Roman" w:cstheme="minorHAnsi"/>
          <w:color w:val="000000"/>
          <w:sz w:val="24"/>
          <w:szCs w:val="26"/>
        </w:rPr>
        <w:t>V</w:t>
      </w:r>
      <w:r w:rsidRPr="00354A4C">
        <w:rPr>
          <w:rFonts w:eastAsia="Times New Roman" w:cstheme="minorHAnsi"/>
          <w:color w:val="000000"/>
          <w:sz w:val="24"/>
          <w:szCs w:val="26"/>
        </w:rPr>
        <w:t>.</w:t>
      </w:r>
      <w:r>
        <w:rPr>
          <w:rFonts w:eastAsia="Times New Roman" w:cstheme="minorHAnsi"/>
          <w:color w:val="000000"/>
          <w:sz w:val="24"/>
          <w:szCs w:val="26"/>
        </w:rPr>
        <w:t xml:space="preserve"> </w:t>
      </w:r>
      <w:r w:rsidRPr="00751989">
        <w:rPr>
          <w:rFonts w:eastAsia="Times New Roman" w:cstheme="minorHAnsi"/>
          <w:b/>
          <w:color w:val="000000"/>
          <w:sz w:val="24"/>
          <w:szCs w:val="26"/>
        </w:rPr>
        <w:t>1pt</w:t>
      </w:r>
    </w:p>
    <w:p w:rsidR="00751989" w:rsidRDefault="00751989" w:rsidP="00672AB9">
      <w:pPr>
        <w:tabs>
          <w:tab w:val="left" w:pos="3060"/>
        </w:tabs>
        <w:spacing w:after="0"/>
        <w:rPr>
          <w:rFonts w:eastAsia="Times New Roman" w:cstheme="minorHAnsi"/>
          <w:b/>
          <w:color w:val="000000"/>
          <w:sz w:val="24"/>
          <w:szCs w:val="26"/>
        </w:rPr>
      </w:pPr>
    </w:p>
    <w:p w:rsidR="00672AB9" w:rsidRPr="00672AB9" w:rsidRDefault="00672AB9" w:rsidP="00672AB9">
      <w:pPr>
        <w:tabs>
          <w:tab w:val="left" w:pos="3060"/>
        </w:tabs>
        <w:spacing w:after="0"/>
        <w:rPr>
          <w:rFonts w:eastAsia="Times New Roman" w:cstheme="minorHAnsi"/>
          <w:b/>
          <w:color w:val="000000"/>
          <w:sz w:val="24"/>
          <w:szCs w:val="26"/>
        </w:rPr>
      </w:pPr>
      <w:r w:rsidRPr="00672AB9">
        <w:rPr>
          <w:rFonts w:eastAsia="Times New Roman" w:cstheme="minorHAnsi"/>
          <w:b/>
          <w:color w:val="000000"/>
          <w:sz w:val="24"/>
          <w:szCs w:val="26"/>
        </w:rPr>
        <w:t xml:space="preserve">Exercice </w:t>
      </w:r>
      <w:r>
        <w:rPr>
          <w:rFonts w:eastAsia="Times New Roman" w:cstheme="minorHAnsi"/>
          <w:b/>
          <w:color w:val="000000"/>
          <w:sz w:val="24"/>
          <w:szCs w:val="26"/>
        </w:rPr>
        <w:t>4</w:t>
      </w:r>
      <w:r w:rsidR="00DB3353">
        <w:rPr>
          <w:rFonts w:eastAsia="Times New Roman" w:cstheme="minorHAnsi"/>
          <w:b/>
          <w:color w:val="000000"/>
          <w:sz w:val="24"/>
          <w:szCs w:val="26"/>
        </w:rPr>
        <w:t xml:space="preserve">     6 points</w:t>
      </w:r>
    </w:p>
    <w:p w:rsidR="00253205" w:rsidRDefault="00BD0724" w:rsidP="00291F0E">
      <w:pPr>
        <w:tabs>
          <w:tab w:val="left" w:pos="3060"/>
        </w:tabs>
        <w:spacing w:after="0"/>
        <w:rPr>
          <w:szCs w:val="24"/>
        </w:rPr>
      </w:pPr>
      <w:r w:rsidRPr="00BD0724">
        <w:rPr>
          <w:szCs w:val="24"/>
        </w:rPr>
        <w:t xml:space="preserve">On dispose </w:t>
      </w:r>
      <w:r w:rsidR="00C92533">
        <w:rPr>
          <w:szCs w:val="24"/>
        </w:rPr>
        <w:t xml:space="preserve">sur une table haute de H= 80 cm un </w:t>
      </w:r>
      <w:r w:rsidRPr="00BD0724">
        <w:rPr>
          <w:szCs w:val="24"/>
        </w:rPr>
        <w:t xml:space="preserve">rail </w:t>
      </w:r>
      <w:r>
        <w:rPr>
          <w:szCs w:val="24"/>
        </w:rPr>
        <w:t>AO dont la forme est celle d’un quart de cercle</w:t>
      </w:r>
      <w:r w:rsidR="00EE1F09">
        <w:rPr>
          <w:szCs w:val="24"/>
        </w:rPr>
        <w:t xml:space="preserve"> vertical</w:t>
      </w:r>
      <w:r>
        <w:rPr>
          <w:szCs w:val="24"/>
        </w:rPr>
        <w:t xml:space="preserve"> </w:t>
      </w:r>
      <w:r w:rsidR="00313DF2">
        <w:rPr>
          <w:szCs w:val="24"/>
        </w:rPr>
        <w:t xml:space="preserve"> de centre C et </w:t>
      </w:r>
      <w:r>
        <w:rPr>
          <w:szCs w:val="24"/>
        </w:rPr>
        <w:t>de rayon r = 1,0 m</w:t>
      </w:r>
      <w:r w:rsidR="00C92533">
        <w:rPr>
          <w:szCs w:val="24"/>
        </w:rPr>
        <w:t>.</w:t>
      </w:r>
      <w:r>
        <w:rPr>
          <w:szCs w:val="24"/>
        </w:rPr>
        <w:t xml:space="preserve"> </w:t>
      </w:r>
    </w:p>
    <w:p w:rsidR="00BD0724" w:rsidRDefault="00EE1F09" w:rsidP="00291F0E">
      <w:pPr>
        <w:tabs>
          <w:tab w:val="left" w:pos="3060"/>
        </w:tabs>
        <w:spacing w:after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289560</wp:posOffset>
            </wp:positionV>
            <wp:extent cx="2200275" cy="1876425"/>
            <wp:effectExtent l="19050" t="0" r="952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724">
        <w:rPr>
          <w:szCs w:val="24"/>
        </w:rPr>
        <w:t xml:space="preserve">Un </w:t>
      </w:r>
      <w:r w:rsidR="00A24B24">
        <w:rPr>
          <w:szCs w:val="24"/>
        </w:rPr>
        <w:t xml:space="preserve">solide (S) considéré comme </w:t>
      </w:r>
      <w:r w:rsidR="00BD0724">
        <w:rPr>
          <w:szCs w:val="24"/>
        </w:rPr>
        <w:t>point matériel de masse m</w:t>
      </w:r>
      <w:r w:rsidR="00493114">
        <w:rPr>
          <w:szCs w:val="24"/>
        </w:rPr>
        <w:t>= 10 g</w:t>
      </w:r>
      <w:r w:rsidR="00BD0724">
        <w:rPr>
          <w:szCs w:val="24"/>
        </w:rPr>
        <w:t xml:space="preserve"> </w:t>
      </w:r>
      <w:r w:rsidR="00C92533">
        <w:rPr>
          <w:szCs w:val="24"/>
        </w:rPr>
        <w:t>et</w:t>
      </w:r>
      <w:r w:rsidR="00BD0724">
        <w:rPr>
          <w:szCs w:val="24"/>
        </w:rPr>
        <w:t xml:space="preserve"> abandonné</w:t>
      </w:r>
      <w:r w:rsidR="00FD7954">
        <w:rPr>
          <w:szCs w:val="24"/>
        </w:rPr>
        <w:t xml:space="preserve"> en A </w:t>
      </w:r>
      <w:r w:rsidR="00BD0724">
        <w:rPr>
          <w:szCs w:val="24"/>
        </w:rPr>
        <w:t xml:space="preserve"> sans vitesse initiale glis</w:t>
      </w:r>
      <w:r>
        <w:rPr>
          <w:szCs w:val="24"/>
        </w:rPr>
        <w:t>se sur le rail, sans frottement</w:t>
      </w:r>
      <w:r w:rsidR="00A24B24">
        <w:rPr>
          <w:szCs w:val="24"/>
        </w:rPr>
        <w:t>.</w:t>
      </w:r>
    </w:p>
    <w:p w:rsidR="00A24B24" w:rsidRDefault="00672AB9" w:rsidP="00291F0E">
      <w:pPr>
        <w:tabs>
          <w:tab w:val="left" w:pos="3060"/>
        </w:tabs>
        <w:spacing w:after="0"/>
        <w:rPr>
          <w:rFonts w:cstheme="minorHAnsi"/>
          <w:szCs w:val="24"/>
        </w:rPr>
      </w:pPr>
      <w:r>
        <w:rPr>
          <w:szCs w:val="24"/>
        </w:rPr>
        <w:t>4</w:t>
      </w:r>
      <w:r w:rsidR="00A24B24">
        <w:rPr>
          <w:szCs w:val="24"/>
        </w:rPr>
        <w:t xml:space="preserve">.1 On repère la position </w:t>
      </w:r>
      <w:r w:rsidR="00253205">
        <w:rPr>
          <w:szCs w:val="24"/>
        </w:rPr>
        <w:t xml:space="preserve">M </w:t>
      </w:r>
      <w:r w:rsidR="00A24B24">
        <w:rPr>
          <w:szCs w:val="24"/>
        </w:rPr>
        <w:t xml:space="preserve">du solide par l’angle </w:t>
      </w:r>
      <w:r w:rsidR="00A24B24">
        <w:rPr>
          <w:rFonts w:cstheme="minorHAnsi"/>
          <w:szCs w:val="24"/>
        </w:rPr>
        <w:t>θ</w:t>
      </w:r>
      <w:r w:rsidR="0093263E">
        <w:rPr>
          <w:rFonts w:cstheme="minorHAnsi"/>
          <w:szCs w:val="24"/>
        </w:rPr>
        <w:t xml:space="preserve"> =</w:t>
      </w:r>
      <w:r w:rsidR="00253205">
        <w:rPr>
          <w:rFonts w:cstheme="minorHAnsi"/>
          <w:szCs w:val="24"/>
        </w:rPr>
        <w:t xml:space="preserve"> (</w:t>
      </w:r>
      <m:oMath>
        <m:acc>
          <m:accPr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>CM, CO</m:t>
            </m:r>
          </m:e>
        </m:acc>
        <m:r>
          <w:rPr>
            <w:rFonts w:ascii="Cambria Math" w:hAnsi="Cambria Math" w:cstheme="minorHAnsi"/>
            <w:szCs w:val="24"/>
          </w:rPr>
          <m:t>)</m:t>
        </m:r>
      </m:oMath>
      <w:r w:rsidR="00A24B24">
        <w:rPr>
          <w:rFonts w:cstheme="minorHAnsi"/>
          <w:szCs w:val="24"/>
        </w:rPr>
        <w:t>.</w:t>
      </w:r>
    </w:p>
    <w:p w:rsidR="00A24B24" w:rsidRDefault="00672AB9" w:rsidP="00291F0E">
      <w:pPr>
        <w:tabs>
          <w:tab w:val="left" w:pos="3060"/>
        </w:tabs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4.</w:t>
      </w:r>
      <w:r w:rsidR="00A24B24">
        <w:rPr>
          <w:rFonts w:cstheme="minorHAnsi"/>
          <w:szCs w:val="24"/>
        </w:rPr>
        <w:t>1.1 Déterminer l’expression de la vitesse du solide au point M</w:t>
      </w:r>
      <w:r w:rsidR="00493114">
        <w:rPr>
          <w:rFonts w:cstheme="minorHAnsi"/>
          <w:szCs w:val="24"/>
        </w:rPr>
        <w:t xml:space="preserve"> en fonction de </w:t>
      </w:r>
      <w:proofErr w:type="spellStart"/>
      <w:r w:rsidR="00493114">
        <w:rPr>
          <w:rFonts w:cstheme="minorHAnsi"/>
          <w:szCs w:val="24"/>
        </w:rPr>
        <w:t>g</w:t>
      </w:r>
      <w:proofErr w:type="gramStart"/>
      <w:r w:rsidR="00493114">
        <w:rPr>
          <w:rFonts w:cstheme="minorHAnsi"/>
          <w:szCs w:val="24"/>
        </w:rPr>
        <w:t>,r</w:t>
      </w:r>
      <w:proofErr w:type="spellEnd"/>
      <w:proofErr w:type="gramEnd"/>
      <w:r w:rsidR="00493114">
        <w:rPr>
          <w:rFonts w:cstheme="minorHAnsi"/>
          <w:szCs w:val="24"/>
        </w:rPr>
        <w:t xml:space="preserve"> et θ</w:t>
      </w:r>
      <w:r w:rsidR="00A24B24">
        <w:rPr>
          <w:rFonts w:cstheme="minorHAnsi"/>
          <w:szCs w:val="24"/>
        </w:rPr>
        <w:t>.</w:t>
      </w:r>
      <w:r w:rsidR="00493114">
        <w:rPr>
          <w:rFonts w:cstheme="minorHAnsi"/>
          <w:szCs w:val="24"/>
        </w:rPr>
        <w:t xml:space="preserve">   </w:t>
      </w:r>
      <w:r w:rsidR="00A24B24">
        <w:rPr>
          <w:rFonts w:cstheme="minorHAnsi"/>
          <w:szCs w:val="24"/>
        </w:rPr>
        <w:t xml:space="preserve"> </w:t>
      </w:r>
      <w:r w:rsidR="00751989" w:rsidRPr="00751989">
        <w:rPr>
          <w:rFonts w:cstheme="minorHAnsi"/>
          <w:b/>
          <w:szCs w:val="24"/>
        </w:rPr>
        <w:t>1pt</w:t>
      </w:r>
    </w:p>
    <w:p w:rsidR="00FD7954" w:rsidRDefault="00672AB9" w:rsidP="00291F0E">
      <w:pPr>
        <w:tabs>
          <w:tab w:val="left" w:pos="3060"/>
        </w:tabs>
        <w:spacing w:after="0"/>
        <w:rPr>
          <w:szCs w:val="24"/>
        </w:rPr>
      </w:pPr>
      <w:r>
        <w:rPr>
          <w:rFonts w:cstheme="minorHAnsi"/>
          <w:szCs w:val="24"/>
        </w:rPr>
        <w:t>4</w:t>
      </w:r>
      <w:r w:rsidR="00A24B24">
        <w:rPr>
          <w:rFonts w:cstheme="minorHAnsi"/>
          <w:szCs w:val="24"/>
        </w:rPr>
        <w:t xml:space="preserve">.1.2 </w:t>
      </w:r>
      <w:r w:rsidR="00A24B24">
        <w:rPr>
          <w:szCs w:val="24"/>
        </w:rPr>
        <w:t xml:space="preserve"> Exprimer en fonction de </w:t>
      </w:r>
      <w:r w:rsidR="00493114">
        <w:rPr>
          <w:szCs w:val="24"/>
        </w:rPr>
        <w:t>m,</w:t>
      </w:r>
      <w:r w:rsidR="00493114" w:rsidRPr="00493114">
        <w:rPr>
          <w:szCs w:val="24"/>
        </w:rPr>
        <w:t xml:space="preserve"> </w:t>
      </w:r>
      <w:r w:rsidR="00493114">
        <w:rPr>
          <w:szCs w:val="24"/>
        </w:rPr>
        <w:t>g, et</w:t>
      </w:r>
      <w:r w:rsidR="00493114">
        <w:rPr>
          <w:rFonts w:cstheme="minorHAnsi"/>
          <w:szCs w:val="24"/>
        </w:rPr>
        <w:t xml:space="preserve"> </w:t>
      </w:r>
      <w:r w:rsidR="00A24B24">
        <w:rPr>
          <w:rFonts w:cstheme="minorHAnsi"/>
          <w:szCs w:val="24"/>
        </w:rPr>
        <w:t>θ</w:t>
      </w:r>
      <w:r w:rsidR="00A24B24">
        <w:rPr>
          <w:szCs w:val="24"/>
        </w:rPr>
        <w:t xml:space="preserve">, l’intensité de la force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R</m:t>
            </m:r>
          </m:e>
        </m:acc>
      </m:oMath>
      <w:r w:rsidR="00A24B24">
        <w:rPr>
          <w:szCs w:val="24"/>
        </w:rPr>
        <w:t xml:space="preserve"> que le rail exerce sur le solide.</w:t>
      </w:r>
      <w:r w:rsidR="00FD7954">
        <w:rPr>
          <w:szCs w:val="24"/>
        </w:rPr>
        <w:t xml:space="preserve"> En quel point cette force est-elle maximale ? Calculer sa valeur.</w:t>
      </w:r>
      <w:r w:rsidR="00751989">
        <w:rPr>
          <w:szCs w:val="24"/>
        </w:rPr>
        <w:t xml:space="preserve"> </w:t>
      </w:r>
      <w:r w:rsidR="00EE1F09">
        <w:rPr>
          <w:rFonts w:cstheme="minorHAnsi"/>
          <w:b/>
          <w:szCs w:val="24"/>
        </w:rPr>
        <w:t>2</w:t>
      </w:r>
      <w:r w:rsidR="00751989" w:rsidRPr="00751989">
        <w:rPr>
          <w:rFonts w:cstheme="minorHAnsi"/>
          <w:b/>
          <w:szCs w:val="24"/>
        </w:rPr>
        <w:t>pt</w:t>
      </w:r>
      <w:r w:rsidR="00EE1F09">
        <w:rPr>
          <w:rFonts w:cstheme="minorHAnsi"/>
          <w:b/>
          <w:szCs w:val="24"/>
        </w:rPr>
        <w:t>s</w:t>
      </w:r>
    </w:p>
    <w:p w:rsidR="00FD7954" w:rsidRDefault="00672AB9" w:rsidP="00291F0E">
      <w:pPr>
        <w:tabs>
          <w:tab w:val="left" w:pos="3060"/>
        </w:tabs>
        <w:spacing w:after="0"/>
        <w:rPr>
          <w:szCs w:val="24"/>
        </w:rPr>
      </w:pPr>
      <w:r>
        <w:rPr>
          <w:szCs w:val="24"/>
        </w:rPr>
        <w:t>4.</w:t>
      </w:r>
      <w:r w:rsidR="00FD7954">
        <w:rPr>
          <w:szCs w:val="24"/>
        </w:rPr>
        <w:t xml:space="preserve">2 Après avoir déterminé les caractéristiques de la vitesse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 xml:space="preserve">O </m:t>
            </m:r>
          </m:sub>
        </m:sSub>
      </m:oMath>
      <w:r w:rsidR="00253205">
        <w:rPr>
          <w:szCs w:val="24"/>
        </w:rPr>
        <w:t xml:space="preserve"> </w:t>
      </w:r>
      <w:r w:rsidR="00FD7954">
        <w:rPr>
          <w:szCs w:val="24"/>
        </w:rPr>
        <w:t>en O, établir dans le repère (O</w:t>
      </w:r>
      <w:proofErr w:type="gramStart"/>
      <w:r w:rsidR="00FD7954">
        <w:rPr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w:proofErr w:type="gramEnd"/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="00FD7954">
        <w:rPr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="00FD7954">
        <w:rPr>
          <w:szCs w:val="24"/>
        </w:rPr>
        <w:t xml:space="preserve"> ), l’équation de la </w:t>
      </w:r>
      <w:r w:rsidR="003A59D5">
        <w:rPr>
          <w:szCs w:val="24"/>
        </w:rPr>
        <w:t xml:space="preserve">trajectoire </w:t>
      </w:r>
      <w:r w:rsidR="00EE1F09">
        <w:rPr>
          <w:szCs w:val="24"/>
        </w:rPr>
        <w:t>du solide</w:t>
      </w:r>
      <w:r w:rsidR="003A59D5">
        <w:rPr>
          <w:szCs w:val="24"/>
        </w:rPr>
        <w:t xml:space="preserve"> (S) </w:t>
      </w:r>
      <w:r w:rsidR="00EE1F09">
        <w:rPr>
          <w:szCs w:val="24"/>
        </w:rPr>
        <w:t xml:space="preserve">au-delà de O. </w:t>
      </w:r>
      <w:r w:rsidR="00EE1F09">
        <w:rPr>
          <w:rFonts w:cstheme="minorHAnsi"/>
          <w:b/>
          <w:szCs w:val="24"/>
        </w:rPr>
        <w:t>2</w:t>
      </w:r>
      <w:r w:rsidR="00EE1F09" w:rsidRPr="00751989">
        <w:rPr>
          <w:rFonts w:cstheme="minorHAnsi"/>
          <w:b/>
          <w:szCs w:val="24"/>
        </w:rPr>
        <w:t>pt</w:t>
      </w:r>
      <w:r w:rsidR="00EE1F09">
        <w:rPr>
          <w:rFonts w:cstheme="minorHAnsi"/>
          <w:b/>
          <w:szCs w:val="24"/>
        </w:rPr>
        <w:t>s</w:t>
      </w:r>
      <w:r w:rsidR="00751989">
        <w:rPr>
          <w:szCs w:val="24"/>
        </w:rPr>
        <w:t xml:space="preserve"> </w:t>
      </w:r>
    </w:p>
    <w:p w:rsidR="00D0449B" w:rsidRPr="00DB3353" w:rsidRDefault="00672AB9" w:rsidP="00DB3353">
      <w:pPr>
        <w:tabs>
          <w:tab w:val="left" w:pos="3060"/>
        </w:tabs>
        <w:spacing w:after="0"/>
        <w:rPr>
          <w:szCs w:val="24"/>
        </w:rPr>
        <w:sectPr w:rsidR="00D0449B" w:rsidRPr="00DB3353" w:rsidSect="009326F5">
          <w:pgSz w:w="11910" w:h="16840"/>
          <w:pgMar w:top="1220" w:right="570" w:bottom="993" w:left="600" w:header="707" w:footer="206" w:gutter="0"/>
          <w:cols w:space="720"/>
        </w:sectPr>
      </w:pPr>
      <w:r>
        <w:rPr>
          <w:szCs w:val="24"/>
        </w:rPr>
        <w:t>4</w:t>
      </w:r>
      <w:r w:rsidR="00FD7954">
        <w:rPr>
          <w:szCs w:val="24"/>
        </w:rPr>
        <w:t xml:space="preserve">.3 </w:t>
      </w:r>
      <w:r w:rsidR="004C61B3">
        <w:rPr>
          <w:szCs w:val="24"/>
        </w:rPr>
        <w:t>A quelle distance horizontale D du pied B de la table va retomber le solide</w:t>
      </w:r>
      <w:r w:rsidR="00FD7954">
        <w:rPr>
          <w:szCs w:val="24"/>
        </w:rPr>
        <w:t>.</w:t>
      </w:r>
      <w:r w:rsidR="00D0449B">
        <w:rPr>
          <w:szCs w:val="24"/>
        </w:rPr>
        <w:t xml:space="preserve"> </w:t>
      </w:r>
      <w:r w:rsidR="00EE1F09">
        <w:rPr>
          <w:rFonts w:cstheme="minorHAnsi"/>
          <w:b/>
          <w:szCs w:val="24"/>
        </w:rPr>
        <w:t>1</w:t>
      </w:r>
      <w:r w:rsidR="00EE1F09" w:rsidRPr="00751989">
        <w:rPr>
          <w:rFonts w:cstheme="minorHAnsi"/>
          <w:b/>
          <w:szCs w:val="24"/>
        </w:rPr>
        <w:t>pt</w:t>
      </w:r>
      <w:r w:rsidR="00D0449B">
        <w:rPr>
          <w:szCs w:val="24"/>
        </w:rPr>
        <w:t xml:space="preserve"> </w:t>
      </w:r>
      <w:r w:rsidR="004137A2" w:rsidRPr="004137A2">
        <w:rPr>
          <w:rFonts w:eastAsia="Times New Roman" w:cstheme="minorHAnsi"/>
          <w:noProof/>
          <w:sz w:val="24"/>
          <w:szCs w:val="26"/>
        </w:rPr>
        <w:pict>
          <v:rect id="_x0000_s1030" style="position:absolute;margin-left:239.25pt;margin-top:214.4pt;width:162pt;height:10.5pt;z-index:251665408;mso-position-horizontal-relative:text;mso-position-vertical-relative:text" stroked="f"/>
        </w:pict>
      </w:r>
    </w:p>
    <w:p w:rsidR="00BE74CD" w:rsidRPr="00DB3353" w:rsidRDefault="00BE74CD" w:rsidP="00DB3353">
      <w:pPr>
        <w:tabs>
          <w:tab w:val="left" w:pos="3079"/>
        </w:tabs>
      </w:pPr>
    </w:p>
    <w:sectPr w:rsidR="00BE74CD" w:rsidRPr="00DB3353" w:rsidSect="00DB3353">
      <w:pgSz w:w="11906" w:h="16838"/>
      <w:pgMar w:top="0" w:right="1417" w:bottom="241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3804"/>
    <w:multiLevelType w:val="hybridMultilevel"/>
    <w:tmpl w:val="45EC04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55C9B"/>
    <w:multiLevelType w:val="hybridMultilevel"/>
    <w:tmpl w:val="D73EE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54792"/>
    <w:multiLevelType w:val="multilevel"/>
    <w:tmpl w:val="BC6AC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">
    <w:nsid w:val="12296B50"/>
    <w:multiLevelType w:val="multilevel"/>
    <w:tmpl w:val="FE580A34"/>
    <w:lvl w:ilvl="0">
      <w:start w:val="1"/>
      <w:numFmt w:val="decimal"/>
      <w:suff w:val="space"/>
      <w:lvlText w:val="3.%1.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>
      <w:start w:val="1"/>
      <w:numFmt w:val="decimal"/>
      <w:suff w:val="space"/>
      <w:lvlText w:val="3.%1.%2."/>
      <w:lvlJc w:val="left"/>
      <w:pPr>
        <w:ind w:left="0" w:firstLine="0"/>
      </w:pPr>
      <w:rPr>
        <w:rFonts w:hint="default"/>
        <w:b/>
        <w:i w:val="0"/>
        <w:color w:val="auto"/>
        <w:sz w:val="24"/>
        <w:u w:val="single"/>
      </w:rPr>
    </w:lvl>
    <w:lvl w:ilvl="2">
      <w:start w:val="1"/>
      <w:numFmt w:val="decimal"/>
      <w:suff w:val="space"/>
      <w:lvlText w:val="1.%1.%2.%3."/>
      <w:lvlJc w:val="left"/>
      <w:pPr>
        <w:ind w:left="284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3144DE"/>
    <w:multiLevelType w:val="hybridMultilevel"/>
    <w:tmpl w:val="2EA8359E"/>
    <w:lvl w:ilvl="0" w:tplc="46605372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32C0D"/>
    <w:multiLevelType w:val="hybridMultilevel"/>
    <w:tmpl w:val="3B5A45E0"/>
    <w:lvl w:ilvl="0" w:tplc="040C000F">
      <w:start w:val="1"/>
      <w:numFmt w:val="decimal"/>
      <w:lvlText w:val="%1."/>
      <w:lvlJc w:val="left"/>
      <w:pPr>
        <w:ind w:left="840" w:hanging="360"/>
      </w:p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3BE578AF"/>
    <w:multiLevelType w:val="hybridMultilevel"/>
    <w:tmpl w:val="FF5AC450"/>
    <w:lvl w:ilvl="0" w:tplc="DC901990">
      <w:start w:val="1"/>
      <w:numFmt w:val="lowerLetter"/>
      <w:lvlText w:val="%1)"/>
      <w:lvlJc w:val="left"/>
      <w:pPr>
        <w:ind w:left="1200" w:hanging="360"/>
      </w:pPr>
      <w:rPr>
        <w:rFonts w:ascii="Arial" w:eastAsia="Arial" w:hAnsi="Arial" w:cs="Arial" w:hint="default"/>
        <w:w w:val="81"/>
        <w:sz w:val="22"/>
        <w:szCs w:val="22"/>
        <w:lang w:val="fr-FR" w:eastAsia="en-US" w:bidi="ar-SA"/>
      </w:rPr>
    </w:lvl>
    <w:lvl w:ilvl="1" w:tplc="0D8284BE">
      <w:numFmt w:val="bullet"/>
      <w:lvlText w:val="•"/>
      <w:lvlJc w:val="left"/>
      <w:pPr>
        <w:ind w:left="1525" w:hanging="360"/>
      </w:pPr>
      <w:rPr>
        <w:rFonts w:hint="default"/>
        <w:lang w:val="fr-FR" w:eastAsia="en-US" w:bidi="ar-SA"/>
      </w:rPr>
    </w:lvl>
    <w:lvl w:ilvl="2" w:tplc="FB0ED7E8">
      <w:numFmt w:val="bullet"/>
      <w:lvlText w:val="•"/>
      <w:lvlJc w:val="left"/>
      <w:pPr>
        <w:ind w:left="1850" w:hanging="360"/>
      </w:pPr>
      <w:rPr>
        <w:rFonts w:hint="default"/>
        <w:lang w:val="fr-FR" w:eastAsia="en-US" w:bidi="ar-SA"/>
      </w:rPr>
    </w:lvl>
    <w:lvl w:ilvl="3" w:tplc="9CF4C7BA">
      <w:numFmt w:val="bullet"/>
      <w:lvlText w:val="•"/>
      <w:lvlJc w:val="left"/>
      <w:pPr>
        <w:ind w:left="2176" w:hanging="360"/>
      </w:pPr>
      <w:rPr>
        <w:rFonts w:hint="default"/>
        <w:lang w:val="fr-FR" w:eastAsia="en-US" w:bidi="ar-SA"/>
      </w:rPr>
    </w:lvl>
    <w:lvl w:ilvl="4" w:tplc="D4182A38">
      <w:numFmt w:val="bullet"/>
      <w:lvlText w:val="•"/>
      <w:lvlJc w:val="left"/>
      <w:pPr>
        <w:ind w:left="2501" w:hanging="360"/>
      </w:pPr>
      <w:rPr>
        <w:rFonts w:hint="default"/>
        <w:lang w:val="fr-FR" w:eastAsia="en-US" w:bidi="ar-SA"/>
      </w:rPr>
    </w:lvl>
    <w:lvl w:ilvl="5" w:tplc="22CA0146">
      <w:numFmt w:val="bullet"/>
      <w:lvlText w:val="•"/>
      <w:lvlJc w:val="left"/>
      <w:pPr>
        <w:ind w:left="2826" w:hanging="360"/>
      </w:pPr>
      <w:rPr>
        <w:rFonts w:hint="default"/>
        <w:lang w:val="fr-FR" w:eastAsia="en-US" w:bidi="ar-SA"/>
      </w:rPr>
    </w:lvl>
    <w:lvl w:ilvl="6" w:tplc="41B4E3BA">
      <w:numFmt w:val="bullet"/>
      <w:lvlText w:val="•"/>
      <w:lvlJc w:val="left"/>
      <w:pPr>
        <w:ind w:left="3152" w:hanging="360"/>
      </w:pPr>
      <w:rPr>
        <w:rFonts w:hint="default"/>
        <w:lang w:val="fr-FR" w:eastAsia="en-US" w:bidi="ar-SA"/>
      </w:rPr>
    </w:lvl>
    <w:lvl w:ilvl="7" w:tplc="F072CC4E">
      <w:numFmt w:val="bullet"/>
      <w:lvlText w:val="•"/>
      <w:lvlJc w:val="left"/>
      <w:pPr>
        <w:ind w:left="3477" w:hanging="360"/>
      </w:pPr>
      <w:rPr>
        <w:rFonts w:hint="default"/>
        <w:lang w:val="fr-FR" w:eastAsia="en-US" w:bidi="ar-SA"/>
      </w:rPr>
    </w:lvl>
    <w:lvl w:ilvl="8" w:tplc="8C482890">
      <w:numFmt w:val="bullet"/>
      <w:lvlText w:val="•"/>
      <w:lvlJc w:val="left"/>
      <w:pPr>
        <w:ind w:left="3802" w:hanging="360"/>
      </w:pPr>
      <w:rPr>
        <w:rFonts w:hint="default"/>
        <w:lang w:val="fr-FR" w:eastAsia="en-US" w:bidi="ar-SA"/>
      </w:rPr>
    </w:lvl>
  </w:abstractNum>
  <w:abstractNum w:abstractNumId="7">
    <w:nsid w:val="42AD35F8"/>
    <w:multiLevelType w:val="multilevel"/>
    <w:tmpl w:val="576C58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9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9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9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9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9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w w:val="90"/>
      </w:rPr>
    </w:lvl>
  </w:abstractNum>
  <w:abstractNum w:abstractNumId="8">
    <w:nsid w:val="449427D7"/>
    <w:multiLevelType w:val="multilevel"/>
    <w:tmpl w:val="32428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54A78D0"/>
    <w:multiLevelType w:val="hybridMultilevel"/>
    <w:tmpl w:val="FBB280AA"/>
    <w:lvl w:ilvl="0" w:tplc="8B629890">
      <w:start w:val="1"/>
      <w:numFmt w:val="decimal"/>
      <w:lvlText w:val="%1)"/>
      <w:lvlJc w:val="left"/>
      <w:pPr>
        <w:ind w:left="827" w:hanging="348"/>
      </w:pPr>
      <w:rPr>
        <w:rFonts w:ascii="Arial" w:eastAsia="Arial" w:hAnsi="Arial" w:cs="Arial" w:hint="default"/>
        <w:w w:val="81"/>
        <w:sz w:val="22"/>
        <w:szCs w:val="22"/>
        <w:lang w:val="fr-FR" w:eastAsia="en-US" w:bidi="ar-SA"/>
      </w:rPr>
    </w:lvl>
    <w:lvl w:ilvl="1" w:tplc="484E5BD2">
      <w:start w:val="1"/>
      <w:numFmt w:val="lowerLetter"/>
      <w:lvlText w:val="%2)"/>
      <w:lvlJc w:val="left"/>
      <w:pPr>
        <w:ind w:left="1200" w:hanging="360"/>
      </w:pPr>
      <w:rPr>
        <w:rFonts w:ascii="Arial" w:eastAsia="Arial" w:hAnsi="Arial" w:cs="Arial" w:hint="default"/>
        <w:w w:val="81"/>
        <w:sz w:val="22"/>
        <w:szCs w:val="22"/>
        <w:lang w:val="fr-FR" w:eastAsia="en-US" w:bidi="ar-SA"/>
      </w:rPr>
    </w:lvl>
    <w:lvl w:ilvl="2" w:tplc="D99EFB2E">
      <w:numFmt w:val="bullet"/>
      <w:lvlText w:val="•"/>
      <w:lvlJc w:val="left"/>
      <w:pPr>
        <w:ind w:left="1561" w:hanging="360"/>
      </w:pPr>
      <w:rPr>
        <w:rFonts w:hint="default"/>
        <w:lang w:val="fr-FR" w:eastAsia="en-US" w:bidi="ar-SA"/>
      </w:rPr>
    </w:lvl>
    <w:lvl w:ilvl="3" w:tplc="9D901EEE">
      <w:numFmt w:val="bullet"/>
      <w:lvlText w:val="•"/>
      <w:lvlJc w:val="left"/>
      <w:pPr>
        <w:ind w:left="1923" w:hanging="360"/>
      </w:pPr>
      <w:rPr>
        <w:rFonts w:hint="default"/>
        <w:lang w:val="fr-FR" w:eastAsia="en-US" w:bidi="ar-SA"/>
      </w:rPr>
    </w:lvl>
    <w:lvl w:ilvl="4" w:tplc="FFAC2E12">
      <w:numFmt w:val="bullet"/>
      <w:lvlText w:val="•"/>
      <w:lvlJc w:val="left"/>
      <w:pPr>
        <w:ind w:left="2284" w:hanging="360"/>
      </w:pPr>
      <w:rPr>
        <w:rFonts w:hint="default"/>
        <w:lang w:val="fr-FR" w:eastAsia="en-US" w:bidi="ar-SA"/>
      </w:rPr>
    </w:lvl>
    <w:lvl w:ilvl="5" w:tplc="EBE06D4A">
      <w:numFmt w:val="bullet"/>
      <w:lvlText w:val="•"/>
      <w:lvlJc w:val="left"/>
      <w:pPr>
        <w:ind w:left="2646" w:hanging="360"/>
      </w:pPr>
      <w:rPr>
        <w:rFonts w:hint="default"/>
        <w:lang w:val="fr-FR" w:eastAsia="en-US" w:bidi="ar-SA"/>
      </w:rPr>
    </w:lvl>
    <w:lvl w:ilvl="6" w:tplc="38D848CE">
      <w:numFmt w:val="bullet"/>
      <w:lvlText w:val="•"/>
      <w:lvlJc w:val="left"/>
      <w:pPr>
        <w:ind w:left="3007" w:hanging="360"/>
      </w:pPr>
      <w:rPr>
        <w:rFonts w:hint="default"/>
        <w:lang w:val="fr-FR" w:eastAsia="en-US" w:bidi="ar-SA"/>
      </w:rPr>
    </w:lvl>
    <w:lvl w:ilvl="7" w:tplc="6D641BC2">
      <w:numFmt w:val="bullet"/>
      <w:lvlText w:val="•"/>
      <w:lvlJc w:val="left"/>
      <w:pPr>
        <w:ind w:left="3369" w:hanging="360"/>
      </w:pPr>
      <w:rPr>
        <w:rFonts w:hint="default"/>
        <w:lang w:val="fr-FR" w:eastAsia="en-US" w:bidi="ar-SA"/>
      </w:rPr>
    </w:lvl>
    <w:lvl w:ilvl="8" w:tplc="5F24536E">
      <w:numFmt w:val="bullet"/>
      <w:lvlText w:val="•"/>
      <w:lvlJc w:val="left"/>
      <w:pPr>
        <w:ind w:left="3730" w:hanging="360"/>
      </w:pPr>
      <w:rPr>
        <w:rFonts w:hint="default"/>
        <w:lang w:val="fr-FR" w:eastAsia="en-US" w:bidi="ar-SA"/>
      </w:rPr>
    </w:lvl>
  </w:abstractNum>
  <w:abstractNum w:abstractNumId="10">
    <w:nsid w:val="477644FB"/>
    <w:multiLevelType w:val="hybridMultilevel"/>
    <w:tmpl w:val="43162B08"/>
    <w:lvl w:ilvl="0" w:tplc="1A28B72C">
      <w:start w:val="1"/>
      <w:numFmt w:val="decimal"/>
      <w:lvlText w:val="%1."/>
      <w:lvlJc w:val="left"/>
      <w:pPr>
        <w:ind w:left="371" w:hanging="240"/>
      </w:pPr>
      <w:rPr>
        <w:rFonts w:ascii="Comic Sans MS" w:eastAsia="Comic Sans MS" w:hAnsi="Comic Sans MS" w:cs="Comic Sans MS" w:hint="default"/>
        <w:spacing w:val="-3"/>
        <w:w w:val="100"/>
        <w:sz w:val="24"/>
        <w:szCs w:val="24"/>
        <w:lang w:val="fr-FR" w:eastAsia="en-US" w:bidi="ar-SA"/>
      </w:rPr>
    </w:lvl>
    <w:lvl w:ilvl="1" w:tplc="C6064D0A">
      <w:numFmt w:val="bullet"/>
      <w:lvlText w:val="•"/>
      <w:lvlJc w:val="left"/>
      <w:pPr>
        <w:ind w:left="911" w:hanging="240"/>
      </w:pPr>
      <w:rPr>
        <w:rFonts w:hint="default"/>
        <w:lang w:val="fr-FR" w:eastAsia="en-US" w:bidi="ar-SA"/>
      </w:rPr>
    </w:lvl>
    <w:lvl w:ilvl="2" w:tplc="DE36736E">
      <w:numFmt w:val="bullet"/>
      <w:lvlText w:val="•"/>
      <w:lvlJc w:val="left"/>
      <w:pPr>
        <w:ind w:left="1443" w:hanging="240"/>
      </w:pPr>
      <w:rPr>
        <w:rFonts w:hint="default"/>
        <w:lang w:val="fr-FR" w:eastAsia="en-US" w:bidi="ar-SA"/>
      </w:rPr>
    </w:lvl>
    <w:lvl w:ilvl="3" w:tplc="D84A1B54">
      <w:numFmt w:val="bullet"/>
      <w:lvlText w:val="•"/>
      <w:lvlJc w:val="left"/>
      <w:pPr>
        <w:ind w:left="1975" w:hanging="240"/>
      </w:pPr>
      <w:rPr>
        <w:rFonts w:hint="default"/>
        <w:lang w:val="fr-FR" w:eastAsia="en-US" w:bidi="ar-SA"/>
      </w:rPr>
    </w:lvl>
    <w:lvl w:ilvl="4" w:tplc="C302D88E">
      <w:numFmt w:val="bullet"/>
      <w:lvlText w:val="•"/>
      <w:lvlJc w:val="left"/>
      <w:pPr>
        <w:ind w:left="2507" w:hanging="240"/>
      </w:pPr>
      <w:rPr>
        <w:rFonts w:hint="default"/>
        <w:lang w:val="fr-FR" w:eastAsia="en-US" w:bidi="ar-SA"/>
      </w:rPr>
    </w:lvl>
    <w:lvl w:ilvl="5" w:tplc="7F4884E0">
      <w:numFmt w:val="bullet"/>
      <w:lvlText w:val="•"/>
      <w:lvlJc w:val="left"/>
      <w:pPr>
        <w:ind w:left="3039" w:hanging="240"/>
      </w:pPr>
      <w:rPr>
        <w:rFonts w:hint="default"/>
        <w:lang w:val="fr-FR" w:eastAsia="en-US" w:bidi="ar-SA"/>
      </w:rPr>
    </w:lvl>
    <w:lvl w:ilvl="6" w:tplc="29C4A60E">
      <w:numFmt w:val="bullet"/>
      <w:lvlText w:val="•"/>
      <w:lvlJc w:val="left"/>
      <w:pPr>
        <w:ind w:left="3571" w:hanging="240"/>
      </w:pPr>
      <w:rPr>
        <w:rFonts w:hint="default"/>
        <w:lang w:val="fr-FR" w:eastAsia="en-US" w:bidi="ar-SA"/>
      </w:rPr>
    </w:lvl>
    <w:lvl w:ilvl="7" w:tplc="F3B2A3F8">
      <w:numFmt w:val="bullet"/>
      <w:lvlText w:val="•"/>
      <w:lvlJc w:val="left"/>
      <w:pPr>
        <w:ind w:left="4103" w:hanging="240"/>
      </w:pPr>
      <w:rPr>
        <w:rFonts w:hint="default"/>
        <w:lang w:val="fr-FR" w:eastAsia="en-US" w:bidi="ar-SA"/>
      </w:rPr>
    </w:lvl>
    <w:lvl w:ilvl="8" w:tplc="E72E55FC">
      <w:numFmt w:val="bullet"/>
      <w:lvlText w:val="•"/>
      <w:lvlJc w:val="left"/>
      <w:pPr>
        <w:ind w:left="4635" w:hanging="240"/>
      </w:pPr>
      <w:rPr>
        <w:rFonts w:hint="default"/>
        <w:lang w:val="fr-FR" w:eastAsia="en-US" w:bidi="ar-SA"/>
      </w:rPr>
    </w:lvl>
  </w:abstractNum>
  <w:abstractNum w:abstractNumId="11">
    <w:nsid w:val="47B3545A"/>
    <w:multiLevelType w:val="hybridMultilevel"/>
    <w:tmpl w:val="AC3C29AC"/>
    <w:lvl w:ilvl="0" w:tplc="1C264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D1A57"/>
    <w:multiLevelType w:val="multilevel"/>
    <w:tmpl w:val="4606B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D11532C"/>
    <w:multiLevelType w:val="hybridMultilevel"/>
    <w:tmpl w:val="FBB280AA"/>
    <w:lvl w:ilvl="0" w:tplc="8B629890">
      <w:start w:val="1"/>
      <w:numFmt w:val="decimal"/>
      <w:lvlText w:val="%1)"/>
      <w:lvlJc w:val="left"/>
      <w:pPr>
        <w:ind w:left="827" w:hanging="348"/>
      </w:pPr>
      <w:rPr>
        <w:rFonts w:ascii="Arial" w:eastAsia="Arial" w:hAnsi="Arial" w:cs="Arial" w:hint="default"/>
        <w:w w:val="81"/>
        <w:sz w:val="22"/>
        <w:szCs w:val="22"/>
        <w:lang w:val="fr-FR" w:eastAsia="en-US" w:bidi="ar-SA"/>
      </w:rPr>
    </w:lvl>
    <w:lvl w:ilvl="1" w:tplc="484E5BD2">
      <w:start w:val="1"/>
      <w:numFmt w:val="lowerLetter"/>
      <w:lvlText w:val="%2)"/>
      <w:lvlJc w:val="left"/>
      <w:pPr>
        <w:ind w:left="1200" w:hanging="360"/>
      </w:pPr>
      <w:rPr>
        <w:rFonts w:ascii="Arial" w:eastAsia="Arial" w:hAnsi="Arial" w:cs="Arial" w:hint="default"/>
        <w:w w:val="81"/>
        <w:sz w:val="22"/>
        <w:szCs w:val="22"/>
        <w:lang w:val="fr-FR" w:eastAsia="en-US" w:bidi="ar-SA"/>
      </w:rPr>
    </w:lvl>
    <w:lvl w:ilvl="2" w:tplc="D99EFB2E">
      <w:numFmt w:val="bullet"/>
      <w:lvlText w:val="•"/>
      <w:lvlJc w:val="left"/>
      <w:pPr>
        <w:ind w:left="1561" w:hanging="360"/>
      </w:pPr>
      <w:rPr>
        <w:rFonts w:hint="default"/>
        <w:lang w:val="fr-FR" w:eastAsia="en-US" w:bidi="ar-SA"/>
      </w:rPr>
    </w:lvl>
    <w:lvl w:ilvl="3" w:tplc="9D901EEE">
      <w:numFmt w:val="bullet"/>
      <w:lvlText w:val="•"/>
      <w:lvlJc w:val="left"/>
      <w:pPr>
        <w:ind w:left="1923" w:hanging="360"/>
      </w:pPr>
      <w:rPr>
        <w:rFonts w:hint="default"/>
        <w:lang w:val="fr-FR" w:eastAsia="en-US" w:bidi="ar-SA"/>
      </w:rPr>
    </w:lvl>
    <w:lvl w:ilvl="4" w:tplc="FFAC2E12">
      <w:numFmt w:val="bullet"/>
      <w:lvlText w:val="•"/>
      <w:lvlJc w:val="left"/>
      <w:pPr>
        <w:ind w:left="2284" w:hanging="360"/>
      </w:pPr>
      <w:rPr>
        <w:rFonts w:hint="default"/>
        <w:lang w:val="fr-FR" w:eastAsia="en-US" w:bidi="ar-SA"/>
      </w:rPr>
    </w:lvl>
    <w:lvl w:ilvl="5" w:tplc="EBE06D4A">
      <w:numFmt w:val="bullet"/>
      <w:lvlText w:val="•"/>
      <w:lvlJc w:val="left"/>
      <w:pPr>
        <w:ind w:left="2646" w:hanging="360"/>
      </w:pPr>
      <w:rPr>
        <w:rFonts w:hint="default"/>
        <w:lang w:val="fr-FR" w:eastAsia="en-US" w:bidi="ar-SA"/>
      </w:rPr>
    </w:lvl>
    <w:lvl w:ilvl="6" w:tplc="38D848CE">
      <w:numFmt w:val="bullet"/>
      <w:lvlText w:val="•"/>
      <w:lvlJc w:val="left"/>
      <w:pPr>
        <w:ind w:left="3007" w:hanging="360"/>
      </w:pPr>
      <w:rPr>
        <w:rFonts w:hint="default"/>
        <w:lang w:val="fr-FR" w:eastAsia="en-US" w:bidi="ar-SA"/>
      </w:rPr>
    </w:lvl>
    <w:lvl w:ilvl="7" w:tplc="6D641BC2">
      <w:numFmt w:val="bullet"/>
      <w:lvlText w:val="•"/>
      <w:lvlJc w:val="left"/>
      <w:pPr>
        <w:ind w:left="3369" w:hanging="360"/>
      </w:pPr>
      <w:rPr>
        <w:rFonts w:hint="default"/>
        <w:lang w:val="fr-FR" w:eastAsia="en-US" w:bidi="ar-SA"/>
      </w:rPr>
    </w:lvl>
    <w:lvl w:ilvl="8" w:tplc="5F24536E">
      <w:numFmt w:val="bullet"/>
      <w:lvlText w:val="•"/>
      <w:lvlJc w:val="left"/>
      <w:pPr>
        <w:ind w:left="3730" w:hanging="360"/>
      </w:pPr>
      <w:rPr>
        <w:rFonts w:hint="default"/>
        <w:lang w:val="fr-FR" w:eastAsia="en-US" w:bidi="ar-SA"/>
      </w:rPr>
    </w:lvl>
  </w:abstractNum>
  <w:abstractNum w:abstractNumId="14">
    <w:nsid w:val="60277EBA"/>
    <w:multiLevelType w:val="multilevel"/>
    <w:tmpl w:val="1CCE8B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4"/>
      </w:rPr>
    </w:lvl>
  </w:abstractNum>
  <w:abstractNum w:abstractNumId="15">
    <w:nsid w:val="66760F8F"/>
    <w:multiLevelType w:val="hybridMultilevel"/>
    <w:tmpl w:val="BA6C553A"/>
    <w:lvl w:ilvl="0" w:tplc="1C264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A49C5"/>
    <w:multiLevelType w:val="multilevel"/>
    <w:tmpl w:val="99F285F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HAnsi" w:hint="default"/>
        <w:b w:val="0"/>
        <w:sz w:val="24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"/>
  </w:num>
  <w:num w:numId="5">
    <w:abstractNumId w:val="7"/>
  </w:num>
  <w:num w:numId="6">
    <w:abstractNumId w:val="15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2"/>
  </w:num>
  <w:num w:numId="15">
    <w:abstractNumId w:val="16"/>
  </w:num>
  <w:num w:numId="16">
    <w:abstractNumId w:val="1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70DF9"/>
    <w:rsid w:val="000162D9"/>
    <w:rsid w:val="000C42A7"/>
    <w:rsid w:val="0014765D"/>
    <w:rsid w:val="001B76C8"/>
    <w:rsid w:val="001D1AEE"/>
    <w:rsid w:val="001F5914"/>
    <w:rsid w:val="00222B6D"/>
    <w:rsid w:val="00253205"/>
    <w:rsid w:val="00274AF7"/>
    <w:rsid w:val="00291F0E"/>
    <w:rsid w:val="002D1CD6"/>
    <w:rsid w:val="00313DF2"/>
    <w:rsid w:val="00354A4C"/>
    <w:rsid w:val="003809E1"/>
    <w:rsid w:val="003A59D5"/>
    <w:rsid w:val="003B4D48"/>
    <w:rsid w:val="004137A2"/>
    <w:rsid w:val="00450263"/>
    <w:rsid w:val="00474F07"/>
    <w:rsid w:val="00493114"/>
    <w:rsid w:val="004A5C87"/>
    <w:rsid w:val="004C61B3"/>
    <w:rsid w:val="004D2FAB"/>
    <w:rsid w:val="00507215"/>
    <w:rsid w:val="00570DF9"/>
    <w:rsid w:val="0057439F"/>
    <w:rsid w:val="005F6A06"/>
    <w:rsid w:val="006149FB"/>
    <w:rsid w:val="00672AB9"/>
    <w:rsid w:val="00681AB5"/>
    <w:rsid w:val="006B7457"/>
    <w:rsid w:val="00751989"/>
    <w:rsid w:val="00770569"/>
    <w:rsid w:val="00793EF5"/>
    <w:rsid w:val="008717FE"/>
    <w:rsid w:val="008F445E"/>
    <w:rsid w:val="0091328D"/>
    <w:rsid w:val="0093263E"/>
    <w:rsid w:val="009326F5"/>
    <w:rsid w:val="009621CD"/>
    <w:rsid w:val="00965FAA"/>
    <w:rsid w:val="00982C9F"/>
    <w:rsid w:val="009A1B91"/>
    <w:rsid w:val="009F2394"/>
    <w:rsid w:val="00A24B24"/>
    <w:rsid w:val="00A7156D"/>
    <w:rsid w:val="00AC38F4"/>
    <w:rsid w:val="00AF38D5"/>
    <w:rsid w:val="00B23C82"/>
    <w:rsid w:val="00B41DA8"/>
    <w:rsid w:val="00BD0724"/>
    <w:rsid w:val="00BD28F4"/>
    <w:rsid w:val="00BE74CD"/>
    <w:rsid w:val="00BF0C7A"/>
    <w:rsid w:val="00C806F9"/>
    <w:rsid w:val="00C92533"/>
    <w:rsid w:val="00CA5805"/>
    <w:rsid w:val="00D0449B"/>
    <w:rsid w:val="00D276DB"/>
    <w:rsid w:val="00D709D3"/>
    <w:rsid w:val="00DA192C"/>
    <w:rsid w:val="00DB3353"/>
    <w:rsid w:val="00E255DA"/>
    <w:rsid w:val="00EC2A89"/>
    <w:rsid w:val="00ED2F74"/>
    <w:rsid w:val="00EE1F09"/>
    <w:rsid w:val="00FD5022"/>
    <w:rsid w:val="00FD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70DF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570DF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570DF9"/>
    <w:rPr>
      <w:rFonts w:ascii="Arial" w:eastAsia="Arial" w:hAnsi="Arial" w:cs="Arial"/>
      <w:lang w:eastAsia="en-US"/>
    </w:rPr>
  </w:style>
  <w:style w:type="paragraph" w:customStyle="1" w:styleId="Heading1">
    <w:name w:val="Heading 1"/>
    <w:basedOn w:val="Normal"/>
    <w:uiPriority w:val="1"/>
    <w:qFormat/>
    <w:rsid w:val="00570DF9"/>
    <w:pPr>
      <w:widowControl w:val="0"/>
      <w:autoSpaceDE w:val="0"/>
      <w:autoSpaceDN w:val="0"/>
      <w:spacing w:after="0" w:line="277" w:lineRule="exact"/>
      <w:ind w:left="120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570DF9"/>
    <w:pPr>
      <w:widowControl w:val="0"/>
      <w:autoSpaceDE w:val="0"/>
      <w:autoSpaceDN w:val="0"/>
      <w:spacing w:after="0" w:line="240" w:lineRule="auto"/>
      <w:ind w:left="1200" w:hanging="360"/>
    </w:pPr>
    <w:rPr>
      <w:rFonts w:ascii="Arial" w:eastAsia="Arial" w:hAnsi="Arial" w:cs="Arial"/>
      <w:lang w:eastAsia="en-US"/>
    </w:rPr>
  </w:style>
  <w:style w:type="paragraph" w:customStyle="1" w:styleId="TableParagraph">
    <w:name w:val="Table Paragraph"/>
    <w:basedOn w:val="Normal"/>
    <w:uiPriority w:val="1"/>
    <w:qFormat/>
    <w:rsid w:val="00570D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2A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24B24"/>
    <w:rPr>
      <w:color w:val="808080"/>
    </w:rPr>
  </w:style>
  <w:style w:type="table" w:styleId="Grilledutableau">
    <w:name w:val="Table Grid"/>
    <w:basedOn w:val="TableauNormal"/>
    <w:rsid w:val="00DB3353"/>
    <w:pPr>
      <w:spacing w:after="0" w:line="240" w:lineRule="auto"/>
    </w:pPr>
    <w:rPr>
      <w:rFonts w:eastAsiaTheme="minorHAnsi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8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541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0F08-F5E3-4B6C-A7B4-325E298C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13</cp:revision>
  <dcterms:created xsi:type="dcterms:W3CDTF">2020-02-22T21:38:00Z</dcterms:created>
  <dcterms:modified xsi:type="dcterms:W3CDTF">2020-03-07T14:23:00Z</dcterms:modified>
</cp:coreProperties>
</file>