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FB3" w:rsidRDefault="00905FB3">
      <w:pPr>
        <w:pStyle w:val="BodyText"/>
        <w:rPr>
          <w:rFonts w:ascii="Times New Roman"/>
          <w:sz w:val="20"/>
        </w:rPr>
      </w:pPr>
    </w:p>
    <w:p w:rsidR="00905FB3" w:rsidRDefault="00905FB3">
      <w:pPr>
        <w:pStyle w:val="BodyText"/>
        <w:rPr>
          <w:rFonts w:ascii="Times New Roman"/>
          <w:sz w:val="20"/>
        </w:rPr>
      </w:pPr>
    </w:p>
    <w:p w:rsidR="00905FB3" w:rsidRDefault="00905FB3">
      <w:pPr>
        <w:pStyle w:val="BodyText"/>
        <w:spacing w:before="6"/>
        <w:rPr>
          <w:rFonts w:ascii="Times New Roman"/>
          <w:sz w:val="26"/>
        </w:rPr>
      </w:pPr>
    </w:p>
    <w:p w:rsidR="00905FB3" w:rsidRDefault="001266FC">
      <w:pPr>
        <w:pStyle w:val="Heading1"/>
        <w:spacing w:line="834" w:lineRule="exact"/>
        <w:ind w:right="1804"/>
      </w:pPr>
      <w:r>
        <w:t>NAAN</w:t>
      </w:r>
      <w:r>
        <w:rPr>
          <w:spacing w:val="-4"/>
        </w:rPr>
        <w:t xml:space="preserve"> </w:t>
      </w:r>
      <w:r>
        <w:t>MUTHALVAN</w:t>
      </w:r>
    </w:p>
    <w:p w:rsidR="00905FB3" w:rsidRDefault="00905FB3">
      <w:pPr>
        <w:pStyle w:val="BodyText"/>
        <w:spacing w:before="1"/>
        <w:rPr>
          <w:sz w:val="72"/>
        </w:rPr>
      </w:pPr>
    </w:p>
    <w:p w:rsidR="00905FB3" w:rsidRDefault="001266FC">
      <w:pPr>
        <w:spacing w:line="480" w:lineRule="auto"/>
        <w:ind w:left="1472" w:right="2190"/>
        <w:jc w:val="center"/>
        <w:rPr>
          <w:sz w:val="72"/>
        </w:rPr>
      </w:pPr>
      <w:r>
        <w:rPr>
          <w:color w:val="006FC0"/>
          <w:sz w:val="72"/>
        </w:rPr>
        <w:t>ARTIFICIAL INTELLIGENCE</w:t>
      </w:r>
      <w:r>
        <w:rPr>
          <w:color w:val="006FC0"/>
          <w:spacing w:val="-160"/>
          <w:sz w:val="72"/>
        </w:rPr>
        <w:t xml:space="preserve"> </w:t>
      </w:r>
      <w:r>
        <w:rPr>
          <w:color w:val="00AF50"/>
          <w:sz w:val="72"/>
        </w:rPr>
        <w:t>PROJECT</w:t>
      </w:r>
      <w:r>
        <w:rPr>
          <w:color w:val="00AF50"/>
          <w:spacing w:val="-1"/>
          <w:sz w:val="72"/>
        </w:rPr>
        <w:t xml:space="preserve"> </w:t>
      </w:r>
      <w:r>
        <w:rPr>
          <w:color w:val="00AF50"/>
          <w:sz w:val="72"/>
        </w:rPr>
        <w:t>TITLE</w:t>
      </w:r>
    </w:p>
    <w:p w:rsidR="003922EA" w:rsidRDefault="003922EA" w:rsidP="001266FC">
      <w:pPr>
        <w:rPr>
          <w:sz w:val="72"/>
          <w:szCs w:val="72"/>
          <w:lang w:val="en-IN"/>
        </w:rPr>
      </w:pPr>
      <w:r>
        <w:rPr>
          <w:sz w:val="72"/>
          <w:szCs w:val="72"/>
          <w:lang w:val="en-IN"/>
        </w:rPr>
        <w:t xml:space="preserve">    </w:t>
      </w:r>
      <w:r w:rsidR="001266FC" w:rsidRPr="003922EA">
        <w:rPr>
          <w:sz w:val="72"/>
          <w:szCs w:val="72"/>
          <w:lang w:val="en-IN"/>
        </w:rPr>
        <w:t>SENTIMENTAL ANALYSIS FOR</w:t>
      </w:r>
      <w:r>
        <w:rPr>
          <w:sz w:val="72"/>
          <w:szCs w:val="72"/>
          <w:lang w:val="en-IN"/>
        </w:rPr>
        <w:t xml:space="preserve">                      </w:t>
      </w:r>
      <w:r w:rsidR="001266FC" w:rsidRPr="003922EA">
        <w:rPr>
          <w:sz w:val="72"/>
          <w:szCs w:val="72"/>
          <w:lang w:val="en-IN"/>
        </w:rPr>
        <w:t xml:space="preserve"> </w:t>
      </w:r>
      <w:r>
        <w:rPr>
          <w:sz w:val="72"/>
          <w:szCs w:val="72"/>
          <w:lang w:val="en-IN"/>
        </w:rPr>
        <w:t xml:space="preserve">       </w:t>
      </w:r>
    </w:p>
    <w:p w:rsidR="001266FC" w:rsidRPr="003922EA" w:rsidRDefault="003922EA" w:rsidP="001266FC">
      <w:pPr>
        <w:rPr>
          <w:sz w:val="72"/>
          <w:szCs w:val="72"/>
          <w:lang w:val="en-IN"/>
        </w:rPr>
      </w:pPr>
      <w:r>
        <w:rPr>
          <w:sz w:val="72"/>
          <w:szCs w:val="72"/>
          <w:lang w:val="en-IN"/>
        </w:rPr>
        <w:t xml:space="preserve">                 </w:t>
      </w:r>
      <w:r w:rsidR="001266FC" w:rsidRPr="003922EA">
        <w:rPr>
          <w:sz w:val="72"/>
          <w:szCs w:val="72"/>
          <w:lang w:val="en-IN"/>
        </w:rPr>
        <w:t>MARKETING</w:t>
      </w:r>
    </w:p>
    <w:p w:rsidR="00905FB3" w:rsidRDefault="00905FB3">
      <w:pPr>
        <w:pStyle w:val="BodyText"/>
        <w:rPr>
          <w:sz w:val="72"/>
        </w:rPr>
      </w:pPr>
    </w:p>
    <w:p w:rsidR="00905FB3" w:rsidRDefault="00905FB3">
      <w:pPr>
        <w:pStyle w:val="BodyText"/>
        <w:spacing w:before="10"/>
        <w:rPr>
          <w:sz w:val="71"/>
        </w:rPr>
      </w:pPr>
    </w:p>
    <w:p w:rsidR="00EB4DFE" w:rsidRDefault="001266FC">
      <w:pPr>
        <w:spacing w:before="1"/>
        <w:ind w:left="1040" w:right="6040"/>
        <w:rPr>
          <w:color w:val="EC7C30"/>
          <w:sz w:val="40"/>
        </w:rPr>
      </w:pPr>
      <w:r>
        <w:rPr>
          <w:color w:val="00AFEF"/>
          <w:sz w:val="40"/>
        </w:rPr>
        <w:t xml:space="preserve">REG.NO : </w:t>
      </w:r>
      <w:r w:rsidR="009F2A9D">
        <w:rPr>
          <w:color w:val="EC7C30"/>
          <w:sz w:val="40"/>
        </w:rPr>
        <w:t>712221104001</w:t>
      </w:r>
    </w:p>
    <w:p w:rsidR="00905FB3" w:rsidRDefault="00EB4DFE" w:rsidP="00EB4DFE">
      <w:pPr>
        <w:spacing w:before="1"/>
        <w:ind w:right="6040"/>
        <w:rPr>
          <w:sz w:val="40"/>
        </w:rPr>
      </w:pPr>
      <w:r>
        <w:rPr>
          <w:color w:val="00AFEF"/>
          <w:sz w:val="40"/>
        </w:rPr>
        <w:t xml:space="preserve">           </w:t>
      </w:r>
      <w:r w:rsidR="001266FC">
        <w:rPr>
          <w:color w:val="00AFEF"/>
          <w:sz w:val="40"/>
        </w:rPr>
        <w:t>NAME:</w:t>
      </w:r>
      <w:r w:rsidR="009F2A9D">
        <w:rPr>
          <w:color w:val="EC7C30"/>
          <w:sz w:val="40"/>
        </w:rPr>
        <w:t>DHANUSH A</w:t>
      </w:r>
    </w:p>
    <w:p w:rsidR="00905FB3" w:rsidRDefault="001266FC">
      <w:pPr>
        <w:ind w:left="1040" w:right="2377"/>
        <w:rPr>
          <w:sz w:val="40"/>
        </w:rPr>
      </w:pPr>
      <w:r>
        <w:rPr>
          <w:color w:val="00AFEF"/>
          <w:sz w:val="40"/>
        </w:rPr>
        <w:t xml:space="preserve">DEPT : </w:t>
      </w:r>
      <w:r>
        <w:rPr>
          <w:color w:val="EC7C30"/>
          <w:sz w:val="40"/>
        </w:rPr>
        <w:t>COMPUTER SCIENCE AND ENGINEERING</w:t>
      </w:r>
      <w:r>
        <w:rPr>
          <w:color w:val="EC7C30"/>
          <w:spacing w:val="-88"/>
          <w:sz w:val="40"/>
        </w:rPr>
        <w:t xml:space="preserve"> </w:t>
      </w:r>
      <w:r>
        <w:rPr>
          <w:color w:val="00AFEF"/>
          <w:sz w:val="40"/>
        </w:rPr>
        <w:t>YEAR</w:t>
      </w:r>
      <w:r>
        <w:rPr>
          <w:color w:val="00AFEF"/>
          <w:spacing w:val="-4"/>
          <w:sz w:val="40"/>
        </w:rPr>
        <w:t xml:space="preserve"> </w:t>
      </w:r>
      <w:r>
        <w:rPr>
          <w:color w:val="00AFEF"/>
          <w:sz w:val="40"/>
        </w:rPr>
        <w:t>&amp;</w:t>
      </w:r>
      <w:r>
        <w:rPr>
          <w:color w:val="00AFEF"/>
          <w:spacing w:val="-2"/>
          <w:sz w:val="40"/>
        </w:rPr>
        <w:t xml:space="preserve"> </w:t>
      </w:r>
      <w:r>
        <w:rPr>
          <w:color w:val="00AFEF"/>
          <w:sz w:val="40"/>
        </w:rPr>
        <w:t>SEM</w:t>
      </w:r>
      <w:r>
        <w:rPr>
          <w:color w:val="00AFEF"/>
          <w:spacing w:val="1"/>
          <w:sz w:val="40"/>
        </w:rPr>
        <w:t xml:space="preserve"> </w:t>
      </w:r>
      <w:r>
        <w:rPr>
          <w:sz w:val="40"/>
        </w:rPr>
        <w:t>:</w:t>
      </w:r>
      <w:r>
        <w:rPr>
          <w:spacing w:val="-1"/>
          <w:sz w:val="40"/>
        </w:rPr>
        <w:t xml:space="preserve"> </w:t>
      </w:r>
      <w:r>
        <w:rPr>
          <w:color w:val="EC7C30"/>
          <w:sz w:val="40"/>
        </w:rPr>
        <w:t>III</w:t>
      </w:r>
      <w:r>
        <w:rPr>
          <w:color w:val="EC7C30"/>
          <w:spacing w:val="-2"/>
          <w:sz w:val="40"/>
        </w:rPr>
        <w:t xml:space="preserve"> </w:t>
      </w:r>
      <w:r>
        <w:rPr>
          <w:color w:val="EC7C30"/>
          <w:sz w:val="40"/>
        </w:rPr>
        <w:t>&amp; 05</w:t>
      </w:r>
    </w:p>
    <w:p w:rsidR="00905FB3" w:rsidRDefault="001266FC">
      <w:pPr>
        <w:ind w:left="2840" w:right="2154" w:hanging="1800"/>
        <w:rPr>
          <w:sz w:val="40"/>
        </w:rPr>
      </w:pPr>
      <w:r>
        <w:rPr>
          <w:color w:val="00AFEF"/>
          <w:sz w:val="40"/>
        </w:rPr>
        <w:t xml:space="preserve">COLLEGE : </w:t>
      </w:r>
      <w:r>
        <w:rPr>
          <w:color w:val="EC7C30"/>
          <w:sz w:val="40"/>
        </w:rPr>
        <w:t>PARK COLLEGE OF ENGINEERING AND</w:t>
      </w:r>
      <w:r>
        <w:rPr>
          <w:color w:val="EC7C30"/>
          <w:spacing w:val="-88"/>
          <w:sz w:val="40"/>
        </w:rPr>
        <w:t xml:space="preserve"> </w:t>
      </w:r>
      <w:r>
        <w:rPr>
          <w:color w:val="EC7C30"/>
          <w:sz w:val="40"/>
        </w:rPr>
        <w:t>TECHNOLOGY</w:t>
      </w:r>
    </w:p>
    <w:p w:rsidR="00905FB3" w:rsidRDefault="00905FB3">
      <w:pPr>
        <w:rPr>
          <w:sz w:val="40"/>
        </w:rPr>
        <w:sectPr w:rsidR="00905FB3">
          <w:type w:val="continuous"/>
          <w:pgSz w:w="11910" w:h="16840"/>
          <w:pgMar w:top="1580" w:right="40" w:bottom="280" w:left="760" w:header="720" w:footer="720" w:gutter="0"/>
          <w:cols w:space="720"/>
        </w:sectPr>
      </w:pPr>
    </w:p>
    <w:p w:rsidR="00905FB3" w:rsidRDefault="00905FB3">
      <w:pPr>
        <w:pStyle w:val="BodyText"/>
        <w:spacing w:before="1"/>
        <w:rPr>
          <w:sz w:val="28"/>
        </w:rPr>
      </w:pPr>
    </w:p>
    <w:p w:rsidR="00905FB3" w:rsidRDefault="001266FC">
      <w:pPr>
        <w:spacing w:line="671" w:lineRule="exact"/>
        <w:ind w:left="1471" w:right="2190"/>
        <w:jc w:val="center"/>
        <w:rPr>
          <w:sz w:val="56"/>
        </w:rPr>
      </w:pPr>
      <w:r>
        <w:rPr>
          <w:sz w:val="56"/>
        </w:rPr>
        <w:t>PHASE</w:t>
      </w:r>
      <w:r>
        <w:rPr>
          <w:spacing w:val="-2"/>
          <w:sz w:val="56"/>
        </w:rPr>
        <w:t xml:space="preserve"> </w:t>
      </w:r>
      <w:r>
        <w:rPr>
          <w:sz w:val="56"/>
        </w:rPr>
        <w:t>1</w:t>
      </w:r>
    </w:p>
    <w:p w:rsidR="00905FB3" w:rsidRDefault="00905FB3">
      <w:pPr>
        <w:pStyle w:val="BodyText"/>
        <w:rPr>
          <w:sz w:val="56"/>
        </w:rPr>
      </w:pPr>
    </w:p>
    <w:p w:rsidR="00905FB3" w:rsidRDefault="00905FB3">
      <w:pPr>
        <w:pStyle w:val="BodyText"/>
        <w:rPr>
          <w:sz w:val="56"/>
        </w:rPr>
      </w:pPr>
    </w:p>
    <w:p w:rsidR="00905FB3" w:rsidRDefault="00905FB3">
      <w:pPr>
        <w:pStyle w:val="BodyText"/>
        <w:rPr>
          <w:sz w:val="56"/>
        </w:rPr>
      </w:pPr>
    </w:p>
    <w:p w:rsidR="00905FB3" w:rsidRDefault="00905FB3">
      <w:pPr>
        <w:pStyle w:val="BodyText"/>
        <w:rPr>
          <w:sz w:val="56"/>
        </w:rPr>
      </w:pPr>
    </w:p>
    <w:p w:rsidR="00905FB3" w:rsidRDefault="00905FB3">
      <w:pPr>
        <w:pStyle w:val="BodyText"/>
        <w:spacing w:before="11"/>
        <w:rPr>
          <w:sz w:val="55"/>
        </w:rPr>
      </w:pPr>
    </w:p>
    <w:p w:rsidR="00905FB3" w:rsidRDefault="001266FC">
      <w:pPr>
        <w:pStyle w:val="Heading1"/>
        <w:ind w:left="1203" w:right="1921"/>
      </w:pPr>
      <w:r>
        <w:t>PROBLEM DEFINITION AND</w:t>
      </w:r>
      <w:r>
        <w:rPr>
          <w:spacing w:val="-160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THINKING</w:t>
      </w:r>
    </w:p>
    <w:p w:rsidR="00905FB3" w:rsidRDefault="00905FB3">
      <w:pPr>
        <w:sectPr w:rsidR="00905FB3">
          <w:pgSz w:w="11910" w:h="16840"/>
          <w:pgMar w:top="1580" w:right="40" w:bottom="280" w:left="760" w:header="720" w:footer="720" w:gutter="0"/>
          <w:cols w:space="720"/>
        </w:sectPr>
      </w:pPr>
    </w:p>
    <w:p w:rsidR="00905FB3" w:rsidRDefault="00905FB3">
      <w:pPr>
        <w:pStyle w:val="BodyText"/>
        <w:spacing w:before="4"/>
        <w:rPr>
          <w:sz w:val="27"/>
        </w:rPr>
      </w:pPr>
    </w:p>
    <w:p w:rsidR="00905FB3" w:rsidRDefault="001266FC">
      <w:pPr>
        <w:spacing w:line="631" w:lineRule="exact"/>
        <w:ind w:left="1472" w:right="2189"/>
        <w:jc w:val="center"/>
        <w:rPr>
          <w:sz w:val="52"/>
        </w:rPr>
      </w:pPr>
      <w:r>
        <w:rPr>
          <w:color w:val="FF0000"/>
          <w:sz w:val="52"/>
        </w:rPr>
        <w:t>PROBLEM</w:t>
      </w:r>
      <w:r>
        <w:rPr>
          <w:color w:val="FF0000"/>
          <w:spacing w:val="-5"/>
          <w:sz w:val="52"/>
        </w:rPr>
        <w:t xml:space="preserve"> </w:t>
      </w:r>
      <w:r>
        <w:rPr>
          <w:color w:val="FF0000"/>
          <w:sz w:val="52"/>
        </w:rPr>
        <w:t>DEFINITION</w:t>
      </w:r>
    </w:p>
    <w:p w:rsidR="00905FB3" w:rsidRDefault="00905FB3">
      <w:pPr>
        <w:pStyle w:val="BodyText"/>
        <w:rPr>
          <w:sz w:val="52"/>
        </w:rPr>
      </w:pPr>
    </w:p>
    <w:p w:rsidR="00905FB3" w:rsidRPr="00287D4F" w:rsidRDefault="00287D4F">
      <w:pPr>
        <w:pStyle w:val="BodyText"/>
        <w:spacing w:before="11"/>
        <w:rPr>
          <w:sz w:val="40"/>
          <w:szCs w:val="40"/>
        </w:rPr>
      </w:pPr>
      <w:r w:rsidRPr="00287D4F">
        <w:rPr>
          <w:rFonts w:ascii="Arial" w:hAnsi="Arial" w:cs="Arial"/>
          <w:color w:val="202124"/>
          <w:sz w:val="40"/>
          <w:szCs w:val="40"/>
          <w:shd w:val="clear" w:color="auto" w:fill="FFFFFF"/>
        </w:rPr>
        <w:t>Sentiment analysis, also referred to as opinion mining, is </w:t>
      </w:r>
      <w:r w:rsidRPr="00287D4F">
        <w:rPr>
          <w:rFonts w:ascii="Arial" w:hAnsi="Arial" w:cs="Arial"/>
          <w:color w:val="040C28"/>
          <w:sz w:val="40"/>
          <w:szCs w:val="40"/>
        </w:rPr>
        <w:t>an approach to natural language processing (NLP) that identifies the emotional tone behind a body of text</w:t>
      </w:r>
      <w:r w:rsidRPr="00287D4F">
        <w:rPr>
          <w:rFonts w:ascii="Arial" w:hAnsi="Arial" w:cs="Arial"/>
          <w:color w:val="202124"/>
          <w:sz w:val="40"/>
          <w:szCs w:val="40"/>
          <w:shd w:val="clear" w:color="auto" w:fill="FFFFFF"/>
        </w:rPr>
        <w:t>. This is a popular way for organizations to determine and categorize opinions about a product, service or idea.</w:t>
      </w:r>
    </w:p>
    <w:p w:rsidR="00905FB3" w:rsidRDefault="00905FB3">
      <w:pPr>
        <w:pStyle w:val="BodyText"/>
        <w:spacing w:before="1"/>
        <w:ind w:left="1040" w:right="2019"/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287D4F">
      <w:pPr>
        <w:pStyle w:val="BodyText"/>
        <w:spacing w:before="4"/>
        <w:rPr>
          <w:sz w:val="25"/>
        </w:rPr>
      </w:pPr>
      <w:r>
        <w:rPr>
          <w:noProof/>
          <w:lang w:bidi="ta-IN"/>
        </w:rPr>
        <w:drawing>
          <wp:inline distT="0" distB="0" distL="0" distR="0">
            <wp:extent cx="6955695" cy="5887753"/>
            <wp:effectExtent l="19050" t="0" r="0" b="0"/>
            <wp:docPr id="6" name="Picture 1" descr="Four kinds of sentiment analys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ur kinds of sentiment analysis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4962" cy="5904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FB3" w:rsidRDefault="00905FB3">
      <w:pPr>
        <w:pStyle w:val="BodyText"/>
        <w:spacing w:before="6"/>
        <w:rPr>
          <w:sz w:val="11"/>
        </w:rPr>
      </w:pPr>
    </w:p>
    <w:p w:rsidR="00905FB3" w:rsidRDefault="00905FB3">
      <w:pPr>
        <w:rPr>
          <w:sz w:val="11"/>
        </w:rPr>
        <w:sectPr w:rsidR="00905FB3">
          <w:pgSz w:w="11910" w:h="16840"/>
          <w:pgMar w:top="1580" w:right="40" w:bottom="0" w:left="760" w:header="720" w:footer="720" w:gutter="0"/>
          <w:cols w:space="720"/>
        </w:sectPr>
      </w:pPr>
    </w:p>
    <w:p w:rsidR="00905FB3" w:rsidRDefault="0022248B">
      <w:pPr>
        <w:pStyle w:val="Heading2"/>
        <w:ind w:left="1470"/>
      </w:pPr>
      <w:r>
        <w:lastRenderedPageBreak/>
        <w:pict>
          <v:group id="_x0000_s1078" style="position:absolute;left:0;text-align:left;margin-left:43.55pt;margin-top:534pt;width:135.15pt;height:73.8pt;z-index:15732224;mso-position-horizontal-relative:page;mso-position-vertical-relative:page" coordorigin="871,10680" coordsize="2703,147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0" type="#_x0000_t75" style="position:absolute;left:871;top:10680;width:2703;height:1476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9" type="#_x0000_t202" style="position:absolute;left:871;top:10680;width:2703;height:1476" filled="f" stroked="f">
              <v:textbox inset="0,0,0,0">
                <w:txbxContent>
                  <w:p w:rsidR="001266FC" w:rsidRDefault="001266FC">
                    <w:pPr>
                      <w:spacing w:before="4"/>
                      <w:rPr>
                        <w:sz w:val="42"/>
                      </w:rPr>
                    </w:pPr>
                  </w:p>
                  <w:p w:rsidR="001266FC" w:rsidRDefault="001266FC">
                    <w:pPr>
                      <w:ind w:left="424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Visualization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72" style="position:absolute;left:0;text-align:left;margin-left:288.9pt;margin-top:333.95pt;width:27.8pt;height:75.3pt;z-index:-15908864;mso-position-horizontal-relative:page;mso-position-vertical-relative:page" coordorigin="5778,6679" coordsize="556,1506">
            <v:shape id="_x0000_s1074" style="position:absolute;left:5803;top:6693;width:507;height:1481" coordorigin="5803,6694" coordsize="507,1481" path="m6182,8174r-254,l5928,6946r-125,l6055,6694r255,252l6182,6946r,1228xe" fillcolor="#5b9bd4" stroked="f">
              <v:path arrowok="t"/>
            </v:shape>
            <v:shape id="_x0000_s1073" style="position:absolute;left:5777;top:6678;width:556;height:1506" coordorigin="5778,6679" coordsize="556,1506" o:spt="100" adj="0,,0" path="m5919,6957r-141,l6056,6679r21,21l6048,6700r8,7l5826,6937r-24,l5809,6954r110,l5919,6957xm6056,6707r-8,-7l6063,6700r-7,7xm6302,6954l6056,6707r7,-7l6077,6700r236,237l6309,6937r-7,17xm5809,6954r-7,-17l5826,6937r-17,17xm5919,6954r-110,l5826,6937r113,l5939,6947r-20,l5919,6954xm6172,8174r,-1237l6285,6937r10,10l6192,6947r-10,10l6192,6957r,1207l6182,8164r-10,10xm6330,6954r-28,l6309,6937r4,l6330,6954xm6192,8184r-273,l5919,6947r10,10l5939,6957r,1207l5929,8164r10,10l6192,8174r,10xm5939,6957r-10,l5919,6947r20,l5939,6957xm6192,6957r-10,l6192,6947r,10xm6333,6957r-141,l6192,6947r103,l6302,6954r28,l6333,6957xm5939,8174r-10,-10l5939,8164r,10xm6172,8174r-233,l5939,8164r233,l6172,8174xm6192,8174r-20,l6182,8164r10,l6192,8174xe" fillcolor="#2d75b6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266FC">
        <w:rPr>
          <w:color w:val="FF0000"/>
        </w:rPr>
        <w:t>DESIGN</w:t>
      </w:r>
      <w:r w:rsidR="001266FC">
        <w:rPr>
          <w:color w:val="FF0000"/>
          <w:spacing w:val="120"/>
        </w:rPr>
        <w:t xml:space="preserve"> </w:t>
      </w:r>
      <w:r w:rsidR="001266FC">
        <w:rPr>
          <w:color w:val="FF0000"/>
        </w:rPr>
        <w:t>THINKING</w:t>
      </w: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22248B">
      <w:pPr>
        <w:pStyle w:val="BodyText"/>
        <w:spacing w:before="9"/>
        <w:rPr>
          <w:sz w:val="28"/>
        </w:rPr>
      </w:pPr>
      <w:r w:rsidRPr="0022248B">
        <w:pict>
          <v:group id="_x0000_s1069" style="position:absolute;margin-left:234.85pt;margin-top:19.5pt;width:130.35pt;height:70.35pt;z-index:-15727616;mso-wrap-distance-left:0;mso-wrap-distance-right:0;mso-position-horizontal-relative:page" coordorigin="4697,390" coordsize="2607,1407">
            <v:shape id="_x0000_s1071" type="#_x0000_t75" style="position:absolute;left:4696;top:390;width:2607;height:1407">
              <v:imagedata r:id="rId8" o:title=""/>
            </v:shape>
            <v:shape id="_x0000_s1070" type="#_x0000_t202" style="position:absolute;left:4696;top:390;width:2607;height:1407" filled="f" stroked="f">
              <v:textbox inset="0,0,0,0">
                <w:txbxContent>
                  <w:p w:rsidR="00706FF2" w:rsidRDefault="00706FF2" w:rsidP="00706FF2">
                    <w:pPr>
                      <w:rPr>
                        <w:spacing w:val="-3"/>
                        <w:sz w:val="40"/>
                      </w:rPr>
                    </w:pPr>
                    <w:r>
                      <w:rPr>
                        <w:sz w:val="37"/>
                      </w:rPr>
                      <w:t xml:space="preserve">   </w:t>
                    </w:r>
                    <w:r>
                      <w:rPr>
                        <w:sz w:val="40"/>
                      </w:rPr>
                      <w:t xml:space="preserve">     </w:t>
                    </w:r>
                    <w:r w:rsidR="001266FC">
                      <w:rPr>
                        <w:sz w:val="40"/>
                      </w:rPr>
                      <w:t>Data</w:t>
                    </w:r>
                    <w:r w:rsidR="001266FC">
                      <w:rPr>
                        <w:spacing w:val="-3"/>
                        <w:sz w:val="40"/>
                      </w:rPr>
                      <w:t xml:space="preserve"> </w:t>
                    </w:r>
                    <w:r>
                      <w:rPr>
                        <w:spacing w:val="-3"/>
                        <w:sz w:val="40"/>
                      </w:rPr>
                      <w:t xml:space="preserve">     </w:t>
                    </w:r>
                  </w:p>
                  <w:p w:rsidR="001266FC" w:rsidRDefault="00706FF2" w:rsidP="00706FF2">
                    <w:pPr>
                      <w:rPr>
                        <w:sz w:val="40"/>
                      </w:rPr>
                    </w:pPr>
                    <w:r>
                      <w:rPr>
                        <w:spacing w:val="-3"/>
                        <w:sz w:val="40"/>
                      </w:rPr>
                      <w:t xml:space="preserve">     </w:t>
                    </w:r>
                    <w:r>
                      <w:rPr>
                        <w:sz w:val="40"/>
                      </w:rPr>
                      <w:t>collection</w:t>
                    </w:r>
                  </w:p>
                </w:txbxContent>
              </v:textbox>
            </v:shape>
            <w10:wrap type="topAndBottom" anchorx="page"/>
          </v:group>
        </w:pict>
      </w:r>
      <w:r w:rsidRPr="0022248B">
        <w:pict>
          <v:group id="_x0000_s1058" style="position:absolute;margin-left:187.9pt;margin-top:152.6pt;width:233.95pt;height:227.9pt;z-index:-15726592;mso-wrap-distance-left:0;mso-wrap-distance-right:0;mso-position-horizontal-relative:page" coordorigin="3758,3052" coordsize="4679,4558">
            <v:shape id="_x0000_s1065" type="#_x0000_t75" style="position:absolute;left:4848;top:3804;width:2324;height:2157">
              <v:imagedata r:id="rId9" o:title=""/>
            </v:shape>
            <v:shape id="_x0000_s1064" type="#_x0000_t75" style="position:absolute;left:3757;top:3534;width:1301;height:820">
              <v:imagedata r:id="rId10" o:title=""/>
            </v:shape>
            <v:shape id="_x0000_s1063" type="#_x0000_t75" style="position:absolute;left:3839;top:5674;width:1340;height:983">
              <v:imagedata r:id="rId11" o:title=""/>
            </v:shape>
            <v:shape id="_x0000_s1062" type="#_x0000_t75" style="position:absolute;left:7098;top:5253;width:1338;height:920">
              <v:imagedata r:id="rId12" o:title=""/>
            </v:shape>
            <v:shape id="_x0000_s1061" type="#_x0000_t75" style="position:absolute;left:7002;top:3052;width:1308;height:1055">
              <v:imagedata r:id="rId13" o:title=""/>
            </v:shape>
            <v:shape id="_x0000_s1060" type="#_x0000_t75" style="position:absolute;left:5785;top:6118;width:597;height:1492">
              <v:imagedata r:id="rId14" o:title=""/>
            </v:shape>
            <v:shape id="_x0000_s1059" type="#_x0000_t202" style="position:absolute;left:3757;top:3052;width:4679;height:4558" filled="f" stroked="f">
              <v:textbox inset="0,0,0,0">
                <w:txbxContent>
                  <w:p w:rsidR="001266FC" w:rsidRDefault="001266FC">
                    <w:pPr>
                      <w:rPr>
                        <w:sz w:val="36"/>
                      </w:rPr>
                    </w:pPr>
                  </w:p>
                  <w:p w:rsidR="001266FC" w:rsidRDefault="001266FC">
                    <w:pPr>
                      <w:rPr>
                        <w:sz w:val="36"/>
                      </w:rPr>
                    </w:pPr>
                  </w:p>
                  <w:p w:rsidR="001266FC" w:rsidRDefault="001266FC">
                    <w:pPr>
                      <w:spacing w:before="11"/>
                      <w:rPr>
                        <w:sz w:val="41"/>
                      </w:rPr>
                    </w:pPr>
                  </w:p>
                  <w:p w:rsidR="001266FC" w:rsidRDefault="001266FC">
                    <w:pPr>
                      <w:ind w:left="1630" w:right="1806" w:firstLine="2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Design</w:t>
                    </w:r>
                    <w:r>
                      <w:rPr>
                        <w:color w:val="FFFFFF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36"/>
                      </w:rPr>
                      <w:t>Thinking</w:t>
                    </w:r>
                  </w:p>
                </w:txbxContent>
              </v:textbox>
            </v:shape>
            <w10:wrap type="topAndBottom" anchorx="page"/>
          </v:group>
        </w:pict>
      </w:r>
      <w:r w:rsidRPr="0022248B">
        <w:pict>
          <v:group id="_x0000_s1055" style="position:absolute;margin-left:429.85pt;margin-top:107.95pt;width:131.2pt;height:73.1pt;z-index:-15726080;mso-wrap-distance-left:0;mso-wrap-distance-right:0;mso-position-horizontal-relative:page" coordorigin="8597,2159" coordsize="2624,1462">
            <v:shape id="_x0000_s1057" type="#_x0000_t75" style="position:absolute;left:8596;top:2159;width:2624;height:1462">
              <v:imagedata r:id="rId15" o:title=""/>
            </v:shape>
            <v:shape id="_x0000_s1056" type="#_x0000_t202" style="position:absolute;left:8596;top:2159;width:2624;height:1462" filled="f" stroked="f">
              <v:textbox inset="0,0,0,0">
                <w:txbxContent>
                  <w:p w:rsidR="001266FC" w:rsidRDefault="001266FC">
                    <w:pPr>
                      <w:spacing w:before="289"/>
                      <w:ind w:left="288" w:right="279" w:firstLine="679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Data</w:t>
                    </w:r>
                    <w:r>
                      <w:rPr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spacing w:val="-1"/>
                        <w:sz w:val="36"/>
                      </w:rPr>
                      <w:t>Preprocessing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05FB3" w:rsidRDefault="0022248B">
      <w:pPr>
        <w:pStyle w:val="BodyText"/>
        <w:spacing w:before="1"/>
        <w:rPr>
          <w:sz w:val="24"/>
        </w:rPr>
      </w:pPr>
      <w:r w:rsidRPr="0022248B">
        <w:pict>
          <v:group id="_x0000_s1066" style="position:absolute;margin-left:48.25pt;margin-top:98.45pt;width:131.3pt;height:60.7pt;z-index:-15727104;mso-wrap-distance-left:0;mso-wrap-distance-right:0;mso-position-horizontal-relative:page" coordorigin="965,2320" coordsize="2626,1464">
            <v:shape id="_x0000_s1068" type="#_x0000_t75" style="position:absolute;left:964;top:2320;width:2626;height:1464">
              <v:imagedata r:id="rId16" o:title=""/>
            </v:shape>
            <v:shape id="_x0000_s1067" type="#_x0000_t202" style="position:absolute;left:964;top:2320;width:2626;height:1464" filled="f" stroked="f">
              <v:textbox inset="0,0,0,0">
                <w:txbxContent>
                  <w:p w:rsidR="001266FC" w:rsidRDefault="00706FF2" w:rsidP="00706FF2">
                    <w:pPr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Insights Generation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05FB3" w:rsidRDefault="0022248B">
      <w:pPr>
        <w:pStyle w:val="BodyText"/>
        <w:spacing w:before="7"/>
        <w:rPr>
          <w:sz w:val="9"/>
        </w:rPr>
      </w:pPr>
      <w:r w:rsidRPr="0022248B">
        <w:pict>
          <v:group id="_x0000_s1052" style="position:absolute;margin-left:237.6pt;margin-top:285.15pt;width:139.3pt;height:69.2pt;z-index:-15725568;mso-wrap-distance-left:0;mso-wrap-distance-right:0;mso-position-horizontal-relative:page" coordorigin="4752,7794" coordsize="2890,1426">
            <v:shape id="_x0000_s1054" type="#_x0000_t75" style="position:absolute;left:4752;top:7794;width:2890;height:1426">
              <v:imagedata r:id="rId17" o:title=""/>
            </v:shape>
            <v:shape id="_x0000_s1053" type="#_x0000_t202" style="position:absolute;left:4752;top:7794;width:2890;height:1426" filled="f" stroked="f">
              <v:textbox inset="0,0,0,0">
                <w:txbxContent>
                  <w:p w:rsidR="001266FC" w:rsidRDefault="00706FF2" w:rsidP="00706FF2">
                    <w:pPr>
                      <w:spacing w:before="272"/>
                      <w:ind w:right="434"/>
                      <w:jc w:val="center"/>
                      <w:rPr>
                        <w:sz w:val="36"/>
                        <w:lang w:val="en-IN"/>
                      </w:rPr>
                    </w:pPr>
                    <w:r>
                      <w:rPr>
                        <w:sz w:val="36"/>
                        <w:lang w:val="en-IN"/>
                      </w:rPr>
                      <w:t>Feature</w:t>
                    </w:r>
                  </w:p>
                  <w:p w:rsidR="00706FF2" w:rsidRPr="00706FF2" w:rsidRDefault="00706FF2" w:rsidP="00706FF2">
                    <w:pPr>
                      <w:spacing w:before="272"/>
                      <w:ind w:left="455" w:right="434"/>
                      <w:jc w:val="both"/>
                      <w:rPr>
                        <w:sz w:val="36"/>
                        <w:lang w:val="en-IN"/>
                      </w:rPr>
                    </w:pPr>
                    <w:r>
                      <w:rPr>
                        <w:sz w:val="36"/>
                        <w:lang w:val="en-IN"/>
                      </w:rPr>
                      <w:t>Extraction</w:t>
                    </w:r>
                  </w:p>
                </w:txbxContent>
              </v:textbox>
            </v:shape>
            <w10:wrap type="topAndBottom" anchorx="page"/>
          </v:group>
        </w:pict>
      </w:r>
      <w:r w:rsidRPr="0022248B">
        <w:pict>
          <v:group id="_x0000_s1075" style="position:absolute;margin-left:441pt;margin-top:511.05pt;width:126.75pt;height:63.85pt;z-index:15732736;mso-position-horizontal-relative:page;mso-position-vertical-relative:page" coordorigin="8690,10243" coordsize="2700,1500">
            <v:shape id="_x0000_s1077" type="#_x0000_t75" style="position:absolute;left:8690;top:10243;width:2700;height:1500">
              <v:imagedata r:id="rId18" o:title=""/>
            </v:shape>
            <v:shape id="_x0000_s1076" type="#_x0000_t202" style="position:absolute;left:8690;top:10243;width:2700;height:1500" filled="f" stroked="f">
              <v:textbox inset="0,0,0,0">
                <w:txbxContent>
                  <w:p w:rsidR="00706FF2" w:rsidRPr="00706FF2" w:rsidRDefault="00706FF2" w:rsidP="00706FF2">
                    <w:pPr>
                      <w:spacing w:before="308"/>
                      <w:ind w:right="598"/>
                      <w:jc w:val="center"/>
                      <w:rPr>
                        <w:spacing w:val="-1"/>
                        <w:sz w:val="36"/>
                        <w:lang w:val="en-IN"/>
                      </w:rPr>
                    </w:pPr>
                    <w:r>
                      <w:rPr>
                        <w:spacing w:val="-1"/>
                        <w:sz w:val="36"/>
                        <w:lang w:val="en-IN"/>
                      </w:rPr>
                      <w:t>Sentiment Analysis</w:t>
                    </w:r>
                  </w:p>
                  <w:p w:rsidR="001266FC" w:rsidRPr="00706FF2" w:rsidRDefault="00706FF2" w:rsidP="00706FF2">
                    <w:pPr>
                      <w:spacing w:before="308"/>
                      <w:ind w:right="598"/>
                      <w:rPr>
                        <w:spacing w:val="-1"/>
                        <w:sz w:val="36"/>
                        <w:lang w:val="en-IN"/>
                      </w:rPr>
                    </w:pPr>
                    <w:r>
                      <w:rPr>
                        <w:spacing w:val="-1"/>
                        <w:sz w:val="36"/>
                        <w:lang w:val="en-IN"/>
                      </w:rPr>
                      <w:t xml:space="preserve">                 </w:t>
                    </w:r>
                  </w:p>
                </w:txbxContent>
              </v:textbox>
            </v:shape>
            <w10:wrap anchorx="page" anchory="page"/>
          </v:group>
        </w:pict>
      </w:r>
    </w:p>
    <w:p w:rsidR="00905FB3" w:rsidRDefault="00905FB3">
      <w:pPr>
        <w:rPr>
          <w:sz w:val="9"/>
        </w:rPr>
        <w:sectPr w:rsidR="00905FB3">
          <w:pgSz w:w="11910" w:h="16840"/>
          <w:pgMar w:top="1460" w:right="40" w:bottom="280" w:left="760" w:header="720" w:footer="720" w:gutter="0"/>
          <w:cols w:space="720"/>
        </w:sectPr>
      </w:pPr>
    </w:p>
    <w:p w:rsidR="00706FF2" w:rsidRPr="00A80A4F" w:rsidRDefault="00706FF2" w:rsidP="00A80A4F">
      <w:pPr>
        <w:pStyle w:val="Heading2"/>
        <w:rPr>
          <w:spacing w:val="-3"/>
        </w:rPr>
      </w:pPr>
      <w:r>
        <w:lastRenderedPageBreak/>
        <w:t>Data</w:t>
      </w:r>
      <w:r w:rsidR="00A80A4F">
        <w:rPr>
          <w:spacing w:val="-3"/>
        </w:rPr>
        <w:t xml:space="preserve">  </w:t>
      </w:r>
      <w:r>
        <w:t>collection</w:t>
      </w:r>
    </w:p>
    <w:p w:rsidR="00905FB3" w:rsidRDefault="00905FB3">
      <w:pPr>
        <w:pStyle w:val="BodyText"/>
        <w:spacing w:before="11"/>
        <w:rPr>
          <w:sz w:val="55"/>
        </w:rPr>
      </w:pPr>
    </w:p>
    <w:p w:rsidR="00905FB3" w:rsidRDefault="00A80A4F">
      <w:pPr>
        <w:pStyle w:val="BodyText"/>
        <w:ind w:left="1056" w:right="2204" w:hanging="17"/>
        <w:rPr>
          <w:sz w:val="36"/>
        </w:rPr>
      </w:pPr>
      <w:r w:rsidRPr="00A80A4F">
        <w:rPr>
          <w:sz w:val="36"/>
        </w:rPr>
        <w:t>Identify a dataset containing customer reviews and sentiments about competitor products.</w:t>
      </w: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A80A4F">
      <w:pPr>
        <w:pStyle w:val="BodyText"/>
        <w:rPr>
          <w:sz w:val="20"/>
        </w:rPr>
      </w:pPr>
      <w:r>
        <w:rPr>
          <w:noProof/>
          <w:sz w:val="20"/>
          <w:lang w:bidi="ta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416560</wp:posOffset>
            </wp:positionH>
            <wp:positionV relativeFrom="paragraph">
              <wp:posOffset>293370</wp:posOffset>
            </wp:positionV>
            <wp:extent cx="6212205" cy="4161790"/>
            <wp:effectExtent l="19050" t="0" r="0" b="0"/>
            <wp:wrapTopAndBottom/>
            <wp:docPr id="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2205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spacing w:before="7"/>
        <w:rPr>
          <w:sz w:val="24"/>
        </w:rPr>
      </w:pPr>
    </w:p>
    <w:p w:rsidR="00905FB3" w:rsidRDefault="00905FB3">
      <w:pPr>
        <w:rPr>
          <w:sz w:val="24"/>
        </w:rPr>
        <w:sectPr w:rsidR="00905FB3">
          <w:pgSz w:w="11910" w:h="16840"/>
          <w:pgMar w:top="1460" w:right="40" w:bottom="280" w:left="760" w:header="720" w:footer="720" w:gutter="0"/>
          <w:cols w:space="720"/>
        </w:sectPr>
      </w:pPr>
    </w:p>
    <w:p w:rsidR="00905FB3" w:rsidRDefault="001266FC" w:rsidP="00D20AB8">
      <w:pPr>
        <w:pStyle w:val="Heading2"/>
      </w:pPr>
      <w:r>
        <w:lastRenderedPageBreak/>
        <w:t>Data</w:t>
      </w:r>
      <w:r>
        <w:rPr>
          <w:spacing w:val="-3"/>
        </w:rPr>
        <w:t xml:space="preserve"> </w:t>
      </w:r>
      <w:r>
        <w:t>Preprocess</w:t>
      </w:r>
    </w:p>
    <w:p w:rsidR="00905FB3" w:rsidRDefault="00905FB3">
      <w:pPr>
        <w:pStyle w:val="BodyText"/>
        <w:rPr>
          <w:sz w:val="64"/>
        </w:rPr>
      </w:pPr>
    </w:p>
    <w:p w:rsidR="00905FB3" w:rsidRPr="00025A9A" w:rsidRDefault="001266FC">
      <w:pPr>
        <w:pStyle w:val="BodyText"/>
        <w:ind w:left="1040"/>
        <w:rPr>
          <w:sz w:val="40"/>
          <w:szCs w:val="40"/>
        </w:rPr>
      </w:pPr>
      <w:r>
        <w:rPr>
          <w:noProof/>
          <w:lang w:bidi="ta-IN"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4421123</wp:posOffset>
            </wp:positionH>
            <wp:positionV relativeFrom="paragraph">
              <wp:posOffset>828349</wp:posOffset>
            </wp:positionV>
            <wp:extent cx="2872739" cy="3375660"/>
            <wp:effectExtent l="0" t="0" r="0" b="0"/>
            <wp:wrapNone/>
            <wp:docPr id="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2739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0A4F" w:rsidRPr="00A80A4F">
        <w:t xml:space="preserve"> </w:t>
      </w:r>
      <w:r w:rsidR="00A80A4F" w:rsidRPr="00025A9A">
        <w:rPr>
          <w:sz w:val="40"/>
          <w:szCs w:val="40"/>
        </w:rPr>
        <w:t>Clean and preprocess the textual data for analysis.</w:t>
      </w:r>
    </w:p>
    <w:p w:rsidR="00905FB3" w:rsidRPr="00025A9A" w:rsidRDefault="001266FC">
      <w:pPr>
        <w:pStyle w:val="BodyText"/>
        <w:spacing w:before="7"/>
        <w:rPr>
          <w:sz w:val="40"/>
          <w:szCs w:val="40"/>
        </w:rPr>
      </w:pPr>
      <w:r w:rsidRPr="00025A9A">
        <w:rPr>
          <w:noProof/>
          <w:sz w:val="40"/>
          <w:szCs w:val="40"/>
          <w:lang w:bidi="ta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246596</wp:posOffset>
            </wp:positionV>
            <wp:extent cx="3086370" cy="1983104"/>
            <wp:effectExtent l="0" t="0" r="0" b="0"/>
            <wp:wrapTopAndBottom/>
            <wp:docPr id="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370" cy="1983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FB3" w:rsidRDefault="00905FB3">
      <w:pPr>
        <w:pStyle w:val="BodyText"/>
        <w:rPr>
          <w:sz w:val="27"/>
        </w:rPr>
      </w:pPr>
    </w:p>
    <w:p w:rsidR="00905FB3" w:rsidRPr="00025A9A" w:rsidRDefault="00025A9A" w:rsidP="00025A9A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</w:t>
      </w:r>
      <w:r w:rsidR="001266FC" w:rsidRPr="00025A9A">
        <w:rPr>
          <w:sz w:val="44"/>
          <w:szCs w:val="44"/>
        </w:rPr>
        <w:t>Clean</w:t>
      </w:r>
    </w:p>
    <w:p w:rsidR="00905FB3" w:rsidRPr="00025A9A" w:rsidRDefault="00905FB3">
      <w:pPr>
        <w:pStyle w:val="BodyText"/>
        <w:rPr>
          <w:sz w:val="44"/>
          <w:szCs w:val="44"/>
        </w:rPr>
      </w:pPr>
    </w:p>
    <w:p w:rsidR="00905FB3" w:rsidRDefault="00905FB3">
      <w:pPr>
        <w:pStyle w:val="BodyText"/>
        <w:rPr>
          <w:sz w:val="44"/>
        </w:rPr>
      </w:pPr>
    </w:p>
    <w:p w:rsidR="00905FB3" w:rsidRDefault="00905FB3">
      <w:pPr>
        <w:pStyle w:val="BodyText"/>
        <w:rPr>
          <w:sz w:val="44"/>
        </w:rPr>
      </w:pPr>
    </w:p>
    <w:p w:rsidR="00905FB3" w:rsidRDefault="00905FB3">
      <w:pPr>
        <w:pStyle w:val="BodyText"/>
        <w:rPr>
          <w:sz w:val="44"/>
        </w:rPr>
      </w:pPr>
    </w:p>
    <w:p w:rsidR="00905FB3" w:rsidRPr="00025A9A" w:rsidRDefault="00025A9A" w:rsidP="00025A9A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           </w:t>
      </w:r>
      <w:r w:rsidR="001266FC" w:rsidRPr="00025A9A">
        <w:rPr>
          <w:sz w:val="44"/>
          <w:szCs w:val="44"/>
        </w:rPr>
        <w:t>Analysis</w:t>
      </w:r>
    </w:p>
    <w:p w:rsidR="00905FB3" w:rsidRDefault="00905FB3">
      <w:pPr>
        <w:pStyle w:val="BodyText"/>
        <w:spacing w:before="5"/>
        <w:rPr>
          <w:sz w:val="13"/>
        </w:rPr>
      </w:pPr>
    </w:p>
    <w:p w:rsidR="00025A9A" w:rsidRDefault="00A80A4F" w:rsidP="00025A9A">
      <w:pPr>
        <w:rPr>
          <w:sz w:val="44"/>
        </w:rPr>
      </w:pPr>
      <w:r>
        <w:rPr>
          <w:noProof/>
          <w:lang w:bidi="ta-IN"/>
        </w:rPr>
        <w:drawing>
          <wp:inline distT="0" distB="0" distL="0" distR="0">
            <wp:extent cx="3157287" cy="1890739"/>
            <wp:effectExtent l="19050" t="0" r="5013" b="0"/>
            <wp:docPr id="8" name="Picture 4" descr="Data Preprocessing - Techniques, Concepts and Steps to 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ata Preprocessing - Techniques, Concepts and Steps to Master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186" cy="1894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A9A" w:rsidRDefault="00025A9A" w:rsidP="00025A9A">
      <w:pPr>
        <w:rPr>
          <w:sz w:val="44"/>
        </w:rPr>
      </w:pPr>
      <w:r>
        <w:rPr>
          <w:sz w:val="44"/>
        </w:rPr>
        <w:t xml:space="preserve">            </w:t>
      </w:r>
    </w:p>
    <w:p w:rsidR="00025A9A" w:rsidRPr="00025A9A" w:rsidRDefault="00025A9A" w:rsidP="00025A9A">
      <w:pPr>
        <w:rPr>
          <w:sz w:val="44"/>
        </w:rPr>
      </w:pPr>
      <w:r>
        <w:rPr>
          <w:sz w:val="44"/>
        </w:rPr>
        <w:t xml:space="preserve">            </w:t>
      </w:r>
      <w:r w:rsidRPr="00025A9A">
        <w:rPr>
          <w:sz w:val="44"/>
          <w:szCs w:val="44"/>
        </w:rPr>
        <w:t xml:space="preserve">  Preprocess</w:t>
      </w:r>
    </w:p>
    <w:p w:rsidR="00025A9A" w:rsidRDefault="00025A9A" w:rsidP="00025A9A">
      <w:pPr>
        <w:rPr>
          <w:sz w:val="44"/>
        </w:rPr>
      </w:pPr>
    </w:p>
    <w:p w:rsidR="00905FB3" w:rsidRPr="00025A9A" w:rsidRDefault="00905FB3" w:rsidP="00025A9A">
      <w:pPr>
        <w:rPr>
          <w:sz w:val="44"/>
        </w:rPr>
        <w:sectPr w:rsidR="00905FB3" w:rsidRPr="00025A9A">
          <w:pgSz w:w="11910" w:h="16840"/>
          <w:pgMar w:top="1460" w:right="40" w:bottom="280" w:left="760" w:header="720" w:footer="720" w:gutter="0"/>
          <w:cols w:space="720"/>
        </w:sectPr>
      </w:pPr>
    </w:p>
    <w:p w:rsidR="008972A9" w:rsidRPr="00534514" w:rsidRDefault="008972A9" w:rsidP="00534514">
      <w:pPr>
        <w:pStyle w:val="Heading2"/>
      </w:pPr>
      <w:r w:rsidRPr="00534514">
        <w:lastRenderedPageBreak/>
        <w:t>Sentiment Analysis Techniques</w:t>
      </w:r>
    </w:p>
    <w:p w:rsidR="008972A9" w:rsidRDefault="008972A9" w:rsidP="008972A9">
      <w:pPr>
        <w:pStyle w:val="Heading1"/>
      </w:pPr>
    </w:p>
    <w:p w:rsidR="00905FB3" w:rsidRPr="008972A9" w:rsidRDefault="008972A9">
      <w:pPr>
        <w:pStyle w:val="BodyText"/>
        <w:spacing w:before="1"/>
        <w:rPr>
          <w:sz w:val="40"/>
          <w:szCs w:val="40"/>
        </w:rPr>
      </w:pPr>
      <w:r w:rsidRPr="008972A9">
        <w:rPr>
          <w:sz w:val="36"/>
          <w:szCs w:val="36"/>
        </w:rPr>
        <w:t>Employ different NLP techniques like Bag of Words, Word Embeddings, or Transformer models for sentiment analysis</w:t>
      </w:r>
      <w:r w:rsidRPr="008972A9">
        <w:rPr>
          <w:sz w:val="40"/>
          <w:szCs w:val="40"/>
        </w:rPr>
        <w:t xml:space="preserve">. </w:t>
      </w:r>
    </w:p>
    <w:p w:rsidR="00905FB3" w:rsidRPr="008972A9" w:rsidRDefault="00905FB3">
      <w:pPr>
        <w:pStyle w:val="BodyText"/>
        <w:rPr>
          <w:sz w:val="40"/>
          <w:szCs w:val="4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8972A9">
      <w:pPr>
        <w:pStyle w:val="BodyText"/>
        <w:rPr>
          <w:sz w:val="20"/>
        </w:rPr>
      </w:pPr>
      <w:r>
        <w:rPr>
          <w:noProof/>
          <w:lang w:bidi="ta-IN"/>
        </w:rPr>
        <w:drawing>
          <wp:inline distT="0" distB="0" distL="0" distR="0">
            <wp:extent cx="3432810" cy="2068488"/>
            <wp:effectExtent l="19050" t="0" r="0" b="0"/>
            <wp:docPr id="10" name="Picture 7" descr="How Bag of Words (BOW) Works in NLP - Dataaspir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Bag of Words (BOW) Works in NLP - Dataaspirant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828" cy="207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2A9" w:rsidRDefault="008972A9">
      <w:pPr>
        <w:pStyle w:val="BodyText"/>
        <w:rPr>
          <w:sz w:val="20"/>
        </w:rPr>
      </w:pPr>
    </w:p>
    <w:p w:rsidR="00905FB3" w:rsidRPr="00C15097" w:rsidRDefault="00C15097" w:rsidP="00C15097">
      <w:pPr>
        <w:pStyle w:val="BodyText"/>
        <w:spacing w:before="6"/>
      </w:pPr>
      <w:r>
        <w:rPr>
          <w:sz w:val="20"/>
        </w:rPr>
        <w:t xml:space="preserve">                                          </w:t>
      </w:r>
      <w:r w:rsidRPr="00C15097">
        <w:t>Bag of words</w:t>
      </w:r>
    </w:p>
    <w:p w:rsidR="00C15097" w:rsidRDefault="008972A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</w:t>
      </w:r>
      <w:r>
        <w:rPr>
          <w:noProof/>
          <w:lang w:bidi="ta-IN"/>
        </w:rPr>
        <w:drawing>
          <wp:inline distT="0" distB="0" distL="0" distR="0">
            <wp:extent cx="4623954" cy="3113105"/>
            <wp:effectExtent l="19050" t="0" r="5196" b="0"/>
            <wp:docPr id="14" name="Picture 10" descr="The Ultimate Guide to Word Embedd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he Ultimate Guide to Word Embeddings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626073" cy="3114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097" w:rsidRPr="00C15097" w:rsidRDefault="00C15097">
      <w:pPr>
        <w:rPr>
          <w:sz w:val="32"/>
          <w:szCs w:val="32"/>
        </w:rPr>
        <w:sectPr w:rsidR="00C15097" w:rsidRPr="00C15097">
          <w:pgSz w:w="11910" w:h="16840"/>
          <w:pgMar w:top="1460" w:right="40" w:bottom="280" w:left="760" w:header="720" w:footer="720" w:gutter="0"/>
          <w:cols w:space="720"/>
        </w:sectPr>
      </w:pPr>
      <w:r>
        <w:rPr>
          <w:sz w:val="32"/>
          <w:szCs w:val="32"/>
        </w:rPr>
        <w:t xml:space="preserve">                                   </w:t>
      </w:r>
      <w:r w:rsidRPr="00C15097">
        <w:rPr>
          <w:sz w:val="32"/>
          <w:szCs w:val="32"/>
        </w:rPr>
        <w:t>Word Embeddings</w:t>
      </w:r>
    </w:p>
    <w:p w:rsidR="00905FB3" w:rsidRDefault="00905FB3">
      <w:pPr>
        <w:pStyle w:val="BodyText"/>
        <w:rPr>
          <w:sz w:val="20"/>
        </w:rPr>
      </w:pPr>
    </w:p>
    <w:p w:rsidR="00C15097" w:rsidRDefault="00C15097" w:rsidP="00C15097">
      <w:pPr>
        <w:pStyle w:val="BodyText"/>
        <w:spacing w:before="11"/>
        <w:jc w:val="center"/>
        <w:rPr>
          <w:sz w:val="55"/>
        </w:rPr>
      </w:pPr>
      <w:r w:rsidRPr="00C15097">
        <w:rPr>
          <w:sz w:val="55"/>
        </w:rPr>
        <w:t xml:space="preserve">Feature </w:t>
      </w:r>
      <w:r>
        <w:rPr>
          <w:sz w:val="55"/>
        </w:rPr>
        <w:t>Extraction</w:t>
      </w:r>
    </w:p>
    <w:p w:rsidR="00C15097" w:rsidRDefault="00C15097" w:rsidP="00C15097">
      <w:pPr>
        <w:pStyle w:val="BodyText"/>
        <w:spacing w:before="11"/>
        <w:jc w:val="center"/>
        <w:rPr>
          <w:sz w:val="55"/>
        </w:rPr>
      </w:pPr>
    </w:p>
    <w:p w:rsidR="00534514" w:rsidRPr="00534514" w:rsidRDefault="00C15097">
      <w:pPr>
        <w:pStyle w:val="BodyText"/>
      </w:pPr>
      <w:r>
        <w:t xml:space="preserve">              </w:t>
      </w:r>
      <w:r w:rsidRPr="00C15097">
        <w:t>Extract features and sentiments from the text data</w:t>
      </w:r>
      <w:r w:rsidR="00534514">
        <w:t xml:space="preserve">                                                                           </w:t>
      </w: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534514" w:rsidP="00C15097">
      <w:pPr>
        <w:pStyle w:val="BodyText"/>
        <w:rPr>
          <w:sz w:val="20"/>
        </w:rPr>
      </w:pPr>
      <w:r>
        <w:rPr>
          <w:noProof/>
          <w:sz w:val="20"/>
          <w:lang w:bidi="ta-IN"/>
        </w:rPr>
        <w:drawing>
          <wp:anchor distT="0" distB="0" distL="0" distR="0" simplePos="0" relativeHeight="487605248" behindDoc="0" locked="0" layoutInCell="1" allowOverlap="1">
            <wp:simplePos x="0" y="0"/>
            <wp:positionH relativeFrom="page">
              <wp:posOffset>704850</wp:posOffset>
            </wp:positionH>
            <wp:positionV relativeFrom="paragraph">
              <wp:posOffset>255905</wp:posOffset>
            </wp:positionV>
            <wp:extent cx="6816725" cy="4072255"/>
            <wp:effectExtent l="19050" t="0" r="3175" b="0"/>
            <wp:wrapTopAndBottom/>
            <wp:docPr id="34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672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spacing w:before="3"/>
        <w:rPr>
          <w:sz w:val="20"/>
        </w:rPr>
      </w:pPr>
    </w:p>
    <w:p w:rsidR="00905FB3" w:rsidRDefault="00905FB3">
      <w:pPr>
        <w:rPr>
          <w:sz w:val="20"/>
        </w:rPr>
        <w:sectPr w:rsidR="00905FB3">
          <w:pgSz w:w="11910" w:h="16840"/>
          <w:pgMar w:top="1580" w:right="40" w:bottom="280" w:left="760" w:header="720" w:footer="720" w:gutter="0"/>
          <w:cols w:space="720"/>
        </w:sectPr>
      </w:pPr>
    </w:p>
    <w:p w:rsidR="00905FB3" w:rsidRDefault="001266FC" w:rsidP="00D20AB8">
      <w:pPr>
        <w:pStyle w:val="Heading2"/>
      </w:pPr>
      <w:r>
        <w:lastRenderedPageBreak/>
        <w:t>Visualization</w:t>
      </w:r>
    </w:p>
    <w:p w:rsidR="00905FB3" w:rsidRDefault="00905FB3">
      <w:pPr>
        <w:pStyle w:val="BodyText"/>
        <w:spacing w:before="11"/>
        <w:rPr>
          <w:sz w:val="55"/>
        </w:rPr>
      </w:pPr>
    </w:p>
    <w:p w:rsidR="00905FB3" w:rsidRDefault="00534514" w:rsidP="00D20AB8">
      <w:pPr>
        <w:pStyle w:val="BodyText"/>
      </w:pPr>
      <w:r w:rsidRPr="00534514">
        <w:t>Create visualizations to depict the sentiment distribution and analyze trends.</w:t>
      </w: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534514">
      <w:pPr>
        <w:pStyle w:val="BodyText"/>
        <w:rPr>
          <w:sz w:val="20"/>
        </w:rPr>
      </w:pPr>
      <w:r>
        <w:rPr>
          <w:noProof/>
          <w:sz w:val="20"/>
          <w:lang w:bidi="ta-IN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571500</wp:posOffset>
            </wp:positionH>
            <wp:positionV relativeFrom="page">
              <wp:posOffset>3028950</wp:posOffset>
            </wp:positionV>
            <wp:extent cx="6724650" cy="4705350"/>
            <wp:effectExtent l="19050" t="0" r="0" b="0"/>
            <wp:wrapNone/>
            <wp:docPr id="2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22248B">
      <w:pPr>
        <w:pStyle w:val="BodyText"/>
        <w:rPr>
          <w:sz w:val="20"/>
        </w:rPr>
      </w:pPr>
      <w:r w:rsidRPr="0022248B">
        <w:pict>
          <v:group id="_x0000_s1040" style="position:absolute;margin-left:94.5pt;margin-top:383.45pt;width:4.1pt;height:3.55pt;z-index:15742464;mso-position-horizontal-relative:page;mso-position-vertical-relative:page" coordorigin="2741,7972" coordsize="1418,586">
            <v:shape id="_x0000_s1042" style="position:absolute;left:2741;top:7972;width:1418;height:586" coordorigin="2741,7972" coordsize="1418,586" o:spt="100" adj="0,,0" path="m4153,8558r-1406,l2745,8558r-2,-2l2741,8554r,-2l2741,7978r,-2l2743,7974r2,-2l2747,7972r1406,l4155,7972r2,2l4159,7976r,2l2753,7978r-6,6l2753,7984r,562l2747,8546r6,6l4159,8552r,2l4157,8556r-2,2l4153,8558xm2753,7984r-6,l2753,7978r,6xm4147,7984r-1394,l2753,7978r1394,l4147,7984xm4147,8552r,-574l4153,7984r6,l4159,8546r-6,l4147,8552xm4159,7984r-6,l4147,7978r12,l4159,7984xm2753,8552r-6,-6l2753,8546r,6xm4147,8552r-1394,l2753,8546r1394,l4147,8552xm4159,8552r-12,l4153,8546r6,l4159,8552xe" fillcolor="black" stroked="f">
              <v:stroke joinstyle="round"/>
              <v:formulas/>
              <v:path arrowok="t" o:connecttype="segments"/>
            </v:shape>
            <v:shape id="_x0000_s1041" type="#_x0000_t202" style="position:absolute;left:2741;top:7972;width:1418;height:586" filled="f" stroked="f">
              <v:textbox style="mso-next-textbox:#_x0000_s1041" inset="0,0,0,0">
                <w:txbxContent>
                  <w:p w:rsidR="001266FC" w:rsidRPr="00534514" w:rsidRDefault="001266FC" w:rsidP="00534514">
                    <w:pPr>
                      <w:spacing w:before="81"/>
                      <w:rPr>
                        <w:sz w:val="36"/>
                        <w:lang w:val="en-IN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rPr>
          <w:sz w:val="20"/>
        </w:rPr>
      </w:pPr>
    </w:p>
    <w:p w:rsidR="00905FB3" w:rsidRDefault="00905FB3">
      <w:pPr>
        <w:pStyle w:val="BodyText"/>
        <w:spacing w:before="8"/>
        <w:rPr>
          <w:sz w:val="18"/>
        </w:rPr>
      </w:pPr>
    </w:p>
    <w:p w:rsidR="00905FB3" w:rsidRDefault="0022248B">
      <w:pPr>
        <w:pStyle w:val="BodyText"/>
        <w:spacing w:before="11"/>
        <w:rPr>
          <w:sz w:val="19"/>
        </w:rPr>
      </w:pPr>
      <w:r w:rsidRPr="0022248B">
        <w:pict>
          <v:group id="_x0000_s1037" style="position:absolute;margin-left:231.5pt;margin-top:110.15pt;width:122.5pt;height:30.1pt;z-index:-15716864;mso-wrap-distance-left:0;mso-wrap-distance-right:0;mso-position-horizontal-relative:page" coordorigin="7916,267" coordsize="2450,602">
            <v:shape id="_x0000_s1039" style="position:absolute;left:7916;top:267;width:2450;height:602" coordorigin="7916,267" coordsize="2450,602" o:spt="100" adj="0,,0" path="m10360,869r-2438,l7920,869r-2,-2l7916,865r,-2l7916,273r,-2l7918,269r2,-1l7922,267r2438,l10362,268r2,1l10366,271r,2l7928,273r-6,6l7928,279r,578l7922,857r6,6l10366,863r,2l10364,867r-2,2l10360,869xm7928,279r-6,l7928,273r,6xm10354,279r-2426,l7928,273r2426,l10354,279xm10354,863r,-590l10360,279r6,l10366,857r-6,l10354,863xm10366,279r-6,l10354,273r12,l10366,279xm7928,863r-6,-6l7928,857r,6xm10354,863r-2426,l7928,857r2426,l10354,863xm10366,863r-12,l10360,857r6,l10366,863xe" fillcolor="black" stroked="f">
              <v:stroke joinstyle="round"/>
              <v:formulas/>
              <v:path arrowok="t" o:connecttype="segments"/>
            </v:shape>
            <v:shape id="_x0000_s1038" type="#_x0000_t202" style="position:absolute;left:7916;top:267;width:2450;height:602" filled="f" stroked="f">
              <v:textbox style="mso-next-textbox:#_x0000_s1038" inset="0,0,0,0">
                <w:txbxContent>
                  <w:p w:rsidR="001266FC" w:rsidRDefault="001266FC">
                    <w:pPr>
                      <w:spacing w:before="82"/>
                      <w:ind w:left="155"/>
                      <w:rPr>
                        <w:sz w:val="36"/>
                      </w:rPr>
                    </w:pPr>
                    <w:r>
                      <w:rPr>
                        <w:color w:val="00AFEF"/>
                        <w:sz w:val="36"/>
                      </w:rPr>
                      <w:t>Visual</w:t>
                    </w:r>
                    <w:r>
                      <w:rPr>
                        <w:color w:val="00AFEF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color w:val="00AFEF"/>
                        <w:sz w:val="36"/>
                      </w:rPr>
                      <w:t>Insights</w:t>
                    </w:r>
                  </w:p>
                </w:txbxContent>
              </v:textbox>
            </v:shape>
            <w10:wrap type="topAndBottom" anchorx="page"/>
          </v:group>
        </w:pict>
      </w:r>
      <w:r w:rsidRPr="0022248B">
        <w:pict>
          <v:group id="_x0000_s1034" style="position:absolute;margin-left:94.5pt;margin-top:173.9pt;width:4.1pt;height:3.75pt;z-index:-15716352;mso-wrap-distance-left:0;mso-wrap-distance-right:0;mso-position-horizontal-relative:page" coordorigin="2835,4523" coordsize="1363,555">
            <v:shape id="_x0000_s1036" style="position:absolute;left:2835;top:4523;width:1363;height:555" coordorigin="2835,4523" coordsize="1363,555" o:spt="100" adj="0,,0" path="m4192,5078r-1351,l2839,5078r-2,-1l2835,5075r,-3l2835,4529r,-2l2837,4525r2,-1l2841,4523r1351,l4194,4524r2,1l4198,4527r,2l2847,4529r-6,6l2847,4535r,531l2841,5066r6,6l4198,5072r,3l4196,5077r-2,1l4192,5078xm2847,4535r-6,l2847,4529r,6xm4186,4535r-1339,l2847,4529r1339,l4186,4535xm4186,5072r,-543l4192,4535r6,l4198,5066r-6,l4186,5072xm4198,4535r-6,l4186,4529r12,l4198,4535xm2847,5072r-6,-6l2847,5066r,6xm4186,5072r-1339,l2847,5066r1339,l4186,5072xm4198,5072r-12,l4192,5066r6,l4198,5072xe" fillcolor="black" stroked="f">
              <v:stroke joinstyle="round"/>
              <v:formulas/>
              <v:path arrowok="t" o:connecttype="segments"/>
            </v:shape>
            <v:shape id="_x0000_s1035" type="#_x0000_t202" style="position:absolute;left:2835;top:4523;width:1363;height:555" filled="f" stroked="f">
              <v:textbox inset="0,0,0,0">
                <w:txbxContent>
                  <w:p w:rsidR="001266FC" w:rsidRPr="00534514" w:rsidRDefault="001266FC" w:rsidP="00534514">
                    <w:pPr>
                      <w:spacing w:before="83"/>
                      <w:rPr>
                        <w:sz w:val="36"/>
                        <w:lang w:val="en-IN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905FB3" w:rsidRDefault="00905FB3">
      <w:pPr>
        <w:rPr>
          <w:sz w:val="19"/>
        </w:rPr>
        <w:sectPr w:rsidR="00905FB3">
          <w:pgSz w:w="11910" w:h="16840"/>
          <w:pgMar w:top="1460" w:right="40" w:bottom="280" w:left="760" w:header="720" w:footer="720" w:gutter="0"/>
          <w:cols w:space="720"/>
        </w:sectPr>
      </w:pPr>
    </w:p>
    <w:p w:rsidR="00905FB3" w:rsidRDefault="00534514">
      <w:pPr>
        <w:pStyle w:val="Heading2"/>
        <w:ind w:right="1617"/>
      </w:pPr>
      <w:r w:rsidRPr="00534514">
        <w:lastRenderedPageBreak/>
        <w:t>Insights Generation</w:t>
      </w:r>
    </w:p>
    <w:p w:rsidR="00534514" w:rsidRDefault="00534514">
      <w:pPr>
        <w:pStyle w:val="Heading2"/>
        <w:ind w:right="1617"/>
      </w:pPr>
    </w:p>
    <w:p w:rsidR="00905FB3" w:rsidRDefault="00534514">
      <w:pPr>
        <w:pStyle w:val="BodyText"/>
        <w:rPr>
          <w:sz w:val="20"/>
        </w:rPr>
      </w:pPr>
      <w:r>
        <w:rPr>
          <w:rStyle w:val="selectable-text"/>
        </w:rPr>
        <w:t>Extract meaningful insights from the sentiment analysis results to guide business decisions.</w:t>
      </w:r>
    </w:p>
    <w:p w:rsidR="00905FB3" w:rsidRDefault="00905FB3">
      <w:pPr>
        <w:pStyle w:val="BodyText"/>
        <w:rPr>
          <w:sz w:val="20"/>
        </w:rPr>
      </w:pPr>
    </w:p>
    <w:p w:rsidR="00905FB3" w:rsidRDefault="0022248B">
      <w:pPr>
        <w:pStyle w:val="BodyText"/>
        <w:spacing w:before="1"/>
        <w:rPr>
          <w:sz w:val="13"/>
        </w:rPr>
      </w:pPr>
      <w:r w:rsidRPr="0022248B">
        <w:pict>
          <v:group id="_x0000_s1026" style="position:absolute;margin-left:98.75pt;margin-top:10.8pt;width:6.25pt;height:3.55pt;z-index:-15713280;mso-wrap-distance-left:0;mso-wrap-distance-right:0;mso-position-horizontal-relative:page" coordorigin="2797,213" coordsize="3425,537">
            <v:shape id="_x0000_s1028" style="position:absolute;left:2797;top:212;width:3425;height:537" coordorigin="2797,213" coordsize="3425,537" o:spt="100" adj="0,,0" path="m6216,750r-3413,l2801,749r-2,-1l2797,746r,-2l2797,219r,-2l2799,215r2,-2l2803,213r3413,l6218,213r2,2l6222,217r,2l2809,219r-6,6l2809,225r,513l2803,738r6,6l6222,744r,2l6220,748r-2,1l6216,750xm2809,225r-6,l2809,219r,6xm6210,225r-3401,l2809,219r3401,l6210,225xm6210,744r,-525l6216,225r6,l6222,738r-6,l6210,744xm6222,225r-6,l6210,219r12,l6222,225xm2809,744r-6,-6l2809,738r,6xm6210,744r-3401,l2809,738r3401,l6210,744xm6222,744r-12,l6216,738r6,l6222,744xe" fillcolor="black" stroked="f">
              <v:stroke joinstyle="round"/>
              <v:formulas/>
              <v:path arrowok="t" o:connecttype="segments"/>
            </v:shape>
            <v:shape id="_x0000_s1027" type="#_x0000_t202" style="position:absolute;left:2797;top:212;width:3425;height:537" filled="f" stroked="f">
              <v:textbox style="mso-next-textbox:#_x0000_s1027" inset="0,0,0,0">
                <w:txbxContent>
                  <w:p w:rsidR="001266FC" w:rsidRDefault="001266FC">
                    <w:pPr>
                      <w:spacing w:before="82"/>
                      <w:ind w:left="155"/>
                      <w:rPr>
                        <w:sz w:val="36"/>
                      </w:rPr>
                    </w:pPr>
                    <w:r>
                      <w:rPr>
                        <w:color w:val="00AFEF"/>
                        <w:sz w:val="36"/>
                      </w:rPr>
                      <w:t>Visualization</w:t>
                    </w:r>
                    <w:r>
                      <w:rPr>
                        <w:color w:val="00AFEF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color w:val="00AFEF"/>
                        <w:sz w:val="36"/>
                      </w:rPr>
                      <w:t>Process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05FB3" w:rsidRDefault="00905FB3">
      <w:pPr>
        <w:pStyle w:val="BodyText"/>
        <w:rPr>
          <w:sz w:val="17"/>
        </w:rPr>
      </w:pPr>
    </w:p>
    <w:p w:rsidR="00905FB3" w:rsidRDefault="00D20AB8">
      <w:pPr>
        <w:pStyle w:val="BodyText"/>
        <w:rPr>
          <w:sz w:val="20"/>
        </w:rPr>
      </w:pPr>
      <w:r>
        <w:rPr>
          <w:noProof/>
          <w:sz w:val="20"/>
          <w:lang w:bidi="ta-IN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-190500</wp:posOffset>
            </wp:positionH>
            <wp:positionV relativeFrom="paragraph">
              <wp:posOffset>316230</wp:posOffset>
            </wp:positionV>
            <wp:extent cx="7486650" cy="4514850"/>
            <wp:effectExtent l="19050" t="0" r="0" b="0"/>
            <wp:wrapTopAndBottom/>
            <wp:docPr id="29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9.jpe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FB3" w:rsidRDefault="00905FB3">
      <w:pPr>
        <w:pStyle w:val="BodyText"/>
        <w:spacing w:before="3"/>
        <w:rPr>
          <w:sz w:val="14"/>
        </w:rPr>
      </w:pPr>
    </w:p>
    <w:sectPr w:rsidR="00905FB3" w:rsidSect="00905FB3">
      <w:pgSz w:w="11910" w:h="16840"/>
      <w:pgMar w:top="1460" w:right="40" w:bottom="280" w:left="7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28BC" w:rsidRDefault="007F28BC" w:rsidP="00025A9A">
      <w:r>
        <w:separator/>
      </w:r>
    </w:p>
  </w:endnote>
  <w:endnote w:type="continuationSeparator" w:id="1">
    <w:p w:rsidR="007F28BC" w:rsidRDefault="007F28BC" w:rsidP="00025A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28BC" w:rsidRDefault="007F28BC" w:rsidP="00025A9A">
      <w:r>
        <w:separator/>
      </w:r>
    </w:p>
  </w:footnote>
  <w:footnote w:type="continuationSeparator" w:id="1">
    <w:p w:rsidR="007F28BC" w:rsidRDefault="007F28BC" w:rsidP="00025A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05FB3"/>
    <w:rsid w:val="00025A9A"/>
    <w:rsid w:val="001266FC"/>
    <w:rsid w:val="0022248B"/>
    <w:rsid w:val="00282997"/>
    <w:rsid w:val="00287D4F"/>
    <w:rsid w:val="003922EA"/>
    <w:rsid w:val="00534514"/>
    <w:rsid w:val="00622925"/>
    <w:rsid w:val="00706FF2"/>
    <w:rsid w:val="007F28BC"/>
    <w:rsid w:val="008972A9"/>
    <w:rsid w:val="00905FB3"/>
    <w:rsid w:val="009F2A9D"/>
    <w:rsid w:val="00A80A4F"/>
    <w:rsid w:val="00A83E90"/>
    <w:rsid w:val="00C15097"/>
    <w:rsid w:val="00CD631E"/>
    <w:rsid w:val="00D20AB8"/>
    <w:rsid w:val="00EB4DFE"/>
    <w:rsid w:val="00FE4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5FB3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05FB3"/>
    <w:pPr>
      <w:ind w:left="1472" w:right="2190"/>
      <w:jc w:val="center"/>
      <w:outlineLvl w:val="0"/>
    </w:pPr>
    <w:rPr>
      <w:sz w:val="72"/>
      <w:szCs w:val="72"/>
    </w:rPr>
  </w:style>
  <w:style w:type="paragraph" w:styleId="Heading2">
    <w:name w:val="heading 2"/>
    <w:basedOn w:val="Normal"/>
    <w:uiPriority w:val="1"/>
    <w:qFormat/>
    <w:rsid w:val="00905FB3"/>
    <w:pPr>
      <w:spacing w:line="646" w:lineRule="exact"/>
      <w:ind w:left="1472" w:right="2190"/>
      <w:jc w:val="center"/>
      <w:outlineLvl w:val="1"/>
    </w:pPr>
    <w:rPr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A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05FB3"/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905FB3"/>
  </w:style>
  <w:style w:type="paragraph" w:customStyle="1" w:styleId="TableParagraph">
    <w:name w:val="Table Paragraph"/>
    <w:basedOn w:val="Normal"/>
    <w:uiPriority w:val="1"/>
    <w:qFormat/>
    <w:rsid w:val="00905FB3"/>
  </w:style>
  <w:style w:type="paragraph" w:styleId="BalloonText">
    <w:name w:val="Balloon Text"/>
    <w:basedOn w:val="Normal"/>
    <w:link w:val="BalloonTextChar"/>
    <w:uiPriority w:val="99"/>
    <w:semiHidden/>
    <w:unhideWhenUsed/>
    <w:rsid w:val="00287D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D4F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25A9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025A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5A9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025A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5A9A"/>
    <w:rPr>
      <w:rFonts w:ascii="Calibri" w:eastAsia="Calibri" w:hAnsi="Calibri" w:cs="Calibri"/>
    </w:rPr>
  </w:style>
  <w:style w:type="character" w:customStyle="1" w:styleId="selectable-text">
    <w:name w:val="selectable-text"/>
    <w:basedOn w:val="DefaultParagraphFont"/>
    <w:rsid w:val="0053451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CYPHER</dc:creator>
  <cp:lastModifiedBy>BHARATH</cp:lastModifiedBy>
  <cp:revision>2</cp:revision>
  <dcterms:created xsi:type="dcterms:W3CDTF">2023-09-30T05:45:00Z</dcterms:created>
  <dcterms:modified xsi:type="dcterms:W3CDTF">2023-09-30T05:45:00Z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2023-09-30T00:00:00Z</vt:filetime>
  </property>
</Properties>
</file>