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Order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28,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order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Order Records: 26,007 (8.62%)</w:t>
        <w:br/>
        <w:t xml:space="preserve">    • Complete Records: 275,705 (91.38%)</w:t>
        <w:br/>
        <w:t xml:space="preserve">    • Number of Districts Analyzed: 25</w:t>
        <w:br/>
        <w:t xml:space="preserve">    • Number of Ethnic Groups Identified: 6</w:t>
        <w:br/>
        <w:br/>
        <w:t xml:space="preserve">    Note: Birth order refers to the order of birth (first child, second child, etc.) and is a </w:t>
        <w:br/>
        <w:t xml:space="preserve">    critical demographic variable for understanding fertility patterns and family planning needs.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Order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514</w:t>
            </w:r>
          </w:p>
        </w:tc>
        <w:tc>
          <w:tcPr>
            <w:tcW w:type="dxa" w:w="2340"/>
          </w:tcPr>
          <w:p>
            <w:r>
              <w:t>13.73%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3,608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1,308</w:t>
            </w:r>
          </w:p>
        </w:tc>
        <w:tc>
          <w:tcPr>
            <w:tcW w:type="dxa" w:w="2340"/>
          </w:tcPr>
          <w:p>
            <w:r>
              <w:t>6.79%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124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0.48%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0.29%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0.03%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0.02%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0.02%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0.01%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79.97%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54.93%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16.99%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13.73%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13.40%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11.73%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8.45%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6.79%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Kandy</w:t>
            </w:r>
          </w:p>
        </w:tc>
        <w:tc>
          <w:tcPr>
            <w:tcW w:type="dxa" w:w="3120"/>
          </w:tcPr>
          <w:p>
            <w:r>
              <w:t>5.95%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Kilinochchi</w:t>
            </w:r>
          </w:p>
        </w:tc>
        <w:tc>
          <w:tcPr>
            <w:tcW w:type="dxa" w:w="3120"/>
          </w:tcPr>
          <w:p>
            <w:r>
              <w:t>4.60%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order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Order Records: 3,608 (8.45%)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75.82%</w:t>
            </w:r>
          </w:p>
        </w:tc>
        <w:tc>
          <w:tcPr>
            <w:tcW w:type="dxa" w:w="1337"/>
          </w:tcPr>
          <w:p>
            <w:r>
              <w:t>2,900</w:t>
            </w:r>
          </w:p>
        </w:tc>
        <w:tc>
          <w:tcPr>
            <w:tcW w:type="dxa" w:w="1337"/>
          </w:tcPr>
          <w:p>
            <w:r>
              <w:t>8.95%</w:t>
            </w:r>
          </w:p>
        </w:tc>
        <w:tc>
          <w:tcPr>
            <w:tcW w:type="dxa" w:w="1337"/>
          </w:tcPr>
          <w:p>
            <w:r>
              <w:t>6.79%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13.21%</w:t>
            </w:r>
          </w:p>
        </w:tc>
        <w:tc>
          <w:tcPr>
            <w:tcW w:type="dxa" w:w="1337"/>
          </w:tcPr>
          <w:p>
            <w:r>
              <w:t>255</w:t>
            </w:r>
          </w:p>
        </w:tc>
        <w:tc>
          <w:tcPr>
            <w:tcW w:type="dxa" w:w="1337"/>
          </w:tcPr>
          <w:p>
            <w:r>
              <w:t>4.52%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212</w:t>
            </w:r>
          </w:p>
        </w:tc>
        <w:tc>
          <w:tcPr>
            <w:tcW w:type="dxa" w:w="1337"/>
          </w:tcPr>
          <w:p>
            <w:r>
              <w:t>8.02%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1,389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159</w:t>
            </w:r>
          </w:p>
        </w:tc>
        <w:tc>
          <w:tcPr>
            <w:tcW w:type="dxa" w:w="1337"/>
          </w:tcPr>
          <w:p>
            <w:r>
              <w:t>11.45%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6.59%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8.48%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- 11.4% missing</w:t>
      </w:r>
    </w:p>
    <w:p>
      <w:r>
        <w:t>• Largest contributor to missing data: Sinhalese (SIN) - 6.8% of missing records</w:t>
      </w:r>
    </w:p>
    <w:p/>
    <w:p>
      <w:pPr>
        <w:pStyle w:val="Heading2"/>
      </w:pPr>
      <w:r>
        <w:t>Gampaha</w:t>
      </w:r>
    </w:p>
    <w:p>
      <w:r>
        <w:t>Total Births: 19,262 | Missing Order Records: 1,308 (6.79%)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1,144</w:t>
            </w:r>
          </w:p>
        </w:tc>
        <w:tc>
          <w:tcPr>
            <w:tcW w:type="dxa" w:w="1337"/>
          </w:tcPr>
          <w:p>
            <w:r>
              <w:t>6.73%</w:t>
            </w:r>
          </w:p>
        </w:tc>
        <w:tc>
          <w:tcPr>
            <w:tcW w:type="dxa" w:w="1337"/>
          </w:tcPr>
          <w:p>
            <w:r>
              <w:t>5.94%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2.62%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7.03%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62</w:t>
            </w:r>
          </w:p>
        </w:tc>
        <w:tc>
          <w:tcPr>
            <w:tcW w:type="dxa" w:w="1337"/>
          </w:tcPr>
          <w:p>
            <w:r>
              <w:t>19.87%</w:t>
            </w:r>
          </w:p>
        </w:tc>
        <w:tc>
          <w:tcPr>
            <w:tcW w:type="dxa" w:w="1337"/>
          </w:tcPr>
          <w:p>
            <w:r>
              <w:t>0.32%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16.92%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8.77%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- 19.9% missing</w:t>
      </w:r>
    </w:p>
    <w:p>
      <w:r>
        <w:t>• Largest contributor to missing data: Sinhalese (SIN) - 5.9% of missing records</w:t>
      </w:r>
    </w:p>
    <w:p/>
    <w:p>
      <w:pPr>
        <w:pStyle w:val="Heading2"/>
      </w:pPr>
      <w:r>
        <w:t>Kalutara</w:t>
      </w:r>
    </w:p>
    <w:p>
      <w:r>
        <w:t>Total Births: 11,662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Kandy</w:t>
      </w:r>
    </w:p>
    <w:p>
      <w:r>
        <w:t>Total Births: 24,366 | Missing Order Records: 1,450 (5.95%)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684</w:t>
            </w:r>
          </w:p>
        </w:tc>
        <w:tc>
          <w:tcPr>
            <w:tcW w:type="dxa" w:w="1337"/>
          </w:tcPr>
          <w:p>
            <w:r>
              <w:t>4.33%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199</w:t>
            </w:r>
          </w:p>
        </w:tc>
        <w:tc>
          <w:tcPr>
            <w:tcW w:type="dxa" w:w="1337"/>
          </w:tcPr>
          <w:p>
            <w:r>
              <w:t>4.34%</w:t>
            </w:r>
          </w:p>
        </w:tc>
        <w:tc>
          <w:tcPr>
            <w:tcW w:type="dxa" w:w="1337"/>
          </w:tcPr>
          <w:p>
            <w:r>
              <w:t>0.82%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464</w:t>
            </w:r>
          </w:p>
        </w:tc>
        <w:tc>
          <w:tcPr>
            <w:tcW w:type="dxa" w:w="1337"/>
          </w:tcPr>
          <w:p>
            <w:r>
              <w:t>15.21%</w:t>
            </w:r>
          </w:p>
        </w:tc>
        <w:tc>
          <w:tcPr>
            <w:tcW w:type="dxa" w:w="1337"/>
          </w:tcPr>
          <w:p>
            <w:r>
              <w:t>1.90%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94</w:t>
            </w:r>
          </w:p>
        </w:tc>
        <w:tc>
          <w:tcPr>
            <w:tcW w:type="dxa" w:w="1337"/>
          </w:tcPr>
          <w:p>
            <w:r>
              <w:t>11.15%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7.50%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10.53%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- 15.2%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Nuwara Eliya</w:t>
      </w:r>
    </w:p>
    <w:p>
      <w:r>
        <w:t>Total Births: 8,298 | Missing Order Records: 40 (0.48%)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  <w:tc>
          <w:tcPr>
            <w:tcW w:type="dxa" w:w="1337"/>
          </w:tcPr>
          <w:p>
            <w:r>
              <w:t>0.29%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Srilankan Tamil (TAM_SL) - 0.6% missing</w:t>
      </w:r>
    </w:p>
    <w:p>
      <w:r>
        <w:t>• Largest contributor to missing data: Indian Tamil (TAM_IN) - 0.3% of missing records</w:t>
      </w:r>
    </w:p>
    <w:p/>
    <w:p>
      <w:pPr>
        <w:pStyle w:val="Heading2"/>
      </w:pPr>
      <w:r>
        <w:t>Galle</w:t>
      </w:r>
    </w:p>
    <w:p>
      <w:r>
        <w:t>Total Births: 17,936 | Missing Order Records: 5 (0.03%)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Matara</w:t>
      </w:r>
    </w:p>
    <w:p>
      <w:r>
        <w:t>Total Births: 9,883 | Missing Order Records: 2 (0.02%)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1.02%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Srilankan Tamil (TAM_SL) - 1.0% missing</w:t>
      </w:r>
    </w:p>
    <w:p>
      <w:r>
        <w:t>• Largest contributor to missing data: Indian Tamil (TAM_IN) - 0.0% of missing records</w:t>
      </w:r>
    </w:p>
    <w:p/>
    <w:p>
      <w:pPr>
        <w:pStyle w:val="Heading2"/>
      </w:pPr>
      <w:r>
        <w:t>Hambantota</w:t>
      </w:r>
    </w:p>
    <w:p>
      <w:r>
        <w:t>Total Births: 9,704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Jaffna</w:t>
      </w:r>
    </w:p>
    <w:p>
      <w:r>
        <w:t>Total Births: 8,495 | Missing Order Records: 1,443 (16.99%)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1,439</w:t>
            </w:r>
          </w:p>
        </w:tc>
        <w:tc>
          <w:tcPr>
            <w:tcW w:type="dxa" w:w="1337"/>
          </w:tcPr>
          <w:p>
            <w:r>
              <w:t>16.98%</w:t>
            </w:r>
          </w:p>
        </w:tc>
        <w:tc>
          <w:tcPr>
            <w:tcW w:type="dxa" w:w="1337"/>
          </w:tcPr>
          <w:p>
            <w:r>
              <w:t>16.94%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18.75%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Indian Tamil (TAM_IN) - 50.0% missing</w:t>
      </w:r>
    </w:p>
    <w:p>
      <w:r>
        <w:t>• Largest contributor to missing data: Srilankan Tamil (TAM_SL) - 16.9% of missing records</w:t>
      </w:r>
    </w:p>
    <w:p/>
    <w:p>
      <w:pPr>
        <w:pStyle w:val="Heading2"/>
      </w:pPr>
      <w:r>
        <w:t>Mannar</w:t>
      </w:r>
    </w:p>
    <w:p>
      <w:r>
        <w:t>Total Births: 1,911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- 0.0% missing</w:t>
      </w:r>
    </w:p>
    <w:p>
      <w:r>
        <w:t>• Largest contributor to missing data: Srilankan Tamil (TAM_SL) - 0.0% of missing records</w:t>
      </w:r>
    </w:p>
    <w:p/>
    <w:p>
      <w:pPr>
        <w:pStyle w:val="Heading2"/>
      </w:pPr>
      <w:r>
        <w:t>Vavuniya</w:t>
      </w:r>
    </w:p>
    <w:p>
      <w:r>
        <w:t>Total Births: 3,743 | Missing Order Records: 514 (13.73%)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445</w:t>
            </w:r>
          </w:p>
        </w:tc>
        <w:tc>
          <w:tcPr>
            <w:tcW w:type="dxa" w:w="1337"/>
          </w:tcPr>
          <w:p>
            <w:r>
              <w:t>19.26%</w:t>
            </w:r>
          </w:p>
        </w:tc>
        <w:tc>
          <w:tcPr>
            <w:tcW w:type="dxa" w:w="1337"/>
          </w:tcPr>
          <w:p>
            <w:r>
              <w:t>11.89%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52</w:t>
            </w:r>
          </w:p>
        </w:tc>
        <w:tc>
          <w:tcPr>
            <w:tcW w:type="dxa" w:w="1337"/>
          </w:tcPr>
          <w:p>
            <w:r>
              <w:t>5.95%</w:t>
            </w:r>
          </w:p>
        </w:tc>
        <w:tc>
          <w:tcPr>
            <w:tcW w:type="dxa" w:w="1337"/>
          </w:tcPr>
          <w:p>
            <w:r>
              <w:t>1.39%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3.13%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- 19.3% missing</w:t>
      </w:r>
    </w:p>
    <w:p>
      <w:r>
        <w:t>• Largest contributor to missing data: Srilankan Tamil (TAM_SL) - 11.9% of missing records</w:t>
      </w:r>
    </w:p>
    <w:p/>
    <w:p>
      <w:pPr>
        <w:pStyle w:val="Heading2"/>
      </w:pPr>
      <w:r>
        <w:t>Mullaitivu</w:t>
      </w:r>
    </w:p>
    <w:p>
      <w:r>
        <w:t>Total Births: 903 | Missing Order Records: 121 (13.40%)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12.78%</w:t>
            </w:r>
          </w:p>
        </w:tc>
        <w:tc>
          <w:tcPr>
            <w:tcW w:type="dxa" w:w="1337"/>
          </w:tcPr>
          <w:p>
            <w:r>
              <w:t>10.63%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22.22%</w:t>
            </w:r>
          </w:p>
        </w:tc>
        <w:tc>
          <w:tcPr>
            <w:tcW w:type="dxa" w:w="1337"/>
          </w:tcPr>
          <w:p>
            <w:r>
              <w:t>2.44%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1.96%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- 100.0% missing</w:t>
      </w:r>
    </w:p>
    <w:p>
      <w:r>
        <w:t>• Largest contributor to missing data: Srilankan Tamil (TAM_SL) - 10.6% of missing records</w:t>
      </w:r>
    </w:p>
    <w:p/>
    <w:p>
      <w:pPr>
        <w:pStyle w:val="Heading2"/>
      </w:pPr>
      <w:r>
        <w:t>Kilinochchi</w:t>
      </w:r>
    </w:p>
    <w:p>
      <w:r>
        <w:t>Total Births: 2,695 | Missing Order Records: 124 (4.60%)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118</w:t>
            </w:r>
          </w:p>
        </w:tc>
        <w:tc>
          <w:tcPr>
            <w:tcW w:type="dxa" w:w="1337"/>
          </w:tcPr>
          <w:p>
            <w:r>
              <w:t>4.41%</w:t>
            </w:r>
          </w:p>
        </w:tc>
        <w:tc>
          <w:tcPr>
            <w:tcW w:type="dxa" w:w="1337"/>
          </w:tcPr>
          <w:p>
            <w:r>
              <w:t>4.38%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- 4.4% of missing records</w:t>
      </w:r>
    </w:p>
    <w:p/>
    <w:p>
      <w:pPr>
        <w:pStyle w:val="Heading2"/>
      </w:pPr>
      <w:r>
        <w:t>Batticaloa</w:t>
      </w:r>
    </w:p>
    <w:p>
      <w:r>
        <w:t>Total Births: 9,566 | Missing Order Records: 7,650 (79.97%)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2,432</w:t>
            </w:r>
          </w:p>
        </w:tc>
        <w:tc>
          <w:tcPr>
            <w:tcW w:type="dxa" w:w="1337"/>
          </w:tcPr>
          <w:p>
            <w:r>
              <w:t>80.16%</w:t>
            </w:r>
          </w:p>
        </w:tc>
        <w:tc>
          <w:tcPr>
            <w:tcW w:type="dxa" w:w="1337"/>
          </w:tcPr>
          <w:p>
            <w:r>
              <w:t>25.42%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9,958</w:t>
            </w:r>
          </w:p>
        </w:tc>
        <w:tc>
          <w:tcPr>
            <w:tcW w:type="dxa" w:w="1872"/>
          </w:tcPr>
          <w:p>
            <w:r>
              <w:t>27.72%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9,021</w:t>
            </w:r>
          </w:p>
        </w:tc>
        <w:tc>
          <w:tcPr>
            <w:tcW w:type="dxa" w:w="1872"/>
          </w:tcPr>
          <w:p>
            <w:r>
              <w:t>21.64%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20.44%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1,055</w:t>
            </w:r>
          </w:p>
        </w:tc>
        <w:tc>
          <w:tcPr>
            <w:tcW w:type="dxa" w:w="1872"/>
          </w:tcPr>
          <w:p>
            <w:r>
              <w:t>7.36%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28</w:t>
            </w:r>
          </w:p>
        </w:tc>
        <w:tc>
          <w:tcPr>
            <w:tcW w:type="dxa" w:w="1872"/>
          </w:tcPr>
          <w:p>
            <w:r>
              <w:t>6.31%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5,785</w:t>
            </w:r>
          </w:p>
        </w:tc>
        <w:tc>
          <w:tcPr>
            <w:tcW w:type="dxa" w:w="1872"/>
          </w:tcPr>
          <w:p>
            <w:r>
              <w:t>2.78%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Order: 5,785 (2.78%)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99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22.22%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195</w:t>
            </w:r>
          </w:p>
        </w:tc>
        <w:tc>
          <w:tcPr>
            <w:tcW w:type="dxa" w:w="2340"/>
          </w:tcPr>
          <w:p>
            <w:r>
              <w:t>11.72%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2,900</w:t>
            </w:r>
          </w:p>
        </w:tc>
        <w:tc>
          <w:tcPr>
            <w:tcW w:type="dxa" w:w="2340"/>
          </w:tcPr>
          <w:p>
            <w:r>
              <w:t>8.95%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1,144</w:t>
            </w:r>
          </w:p>
        </w:tc>
        <w:tc>
          <w:tcPr>
            <w:tcW w:type="dxa" w:w="2340"/>
          </w:tcPr>
          <w:p>
            <w:r>
              <w:t>6.73%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874</w:t>
            </w:r>
          </w:p>
        </w:tc>
        <w:tc>
          <w:tcPr>
            <w:tcW w:type="dxa" w:w="2340"/>
          </w:tcPr>
          <w:p>
            <w:r>
              <w:t>52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15,801</w:t>
            </w:r>
          </w:p>
        </w:tc>
        <w:tc>
          <w:tcPr>
            <w:tcW w:type="dxa" w:w="2340"/>
          </w:tcPr>
          <w:p>
            <w:r>
              <w:t>684</w:t>
            </w:r>
          </w:p>
        </w:tc>
        <w:tc>
          <w:tcPr>
            <w:tcW w:type="dxa" w:w="2340"/>
          </w:tcPr>
          <w:p>
            <w:r>
              <w:t>4.33%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242</w:t>
            </w:r>
          </w:p>
        </w:tc>
        <w:tc>
          <w:tcPr>
            <w:tcW w:type="dxa" w:w="2340"/>
          </w:tcPr>
          <w:p>
            <w:r>
              <w:t>4.25%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15,069</w:t>
            </w:r>
          </w:p>
        </w:tc>
        <w:tc>
          <w:tcPr>
            <w:tcW w:type="dxa" w:w="2340"/>
          </w:tcPr>
          <w:p>
            <w:r>
              <w:t>347</w:t>
            </w:r>
          </w:p>
        </w:tc>
        <w:tc>
          <w:tcPr>
            <w:tcW w:type="dxa" w:w="2340"/>
          </w:tcPr>
          <w:p>
            <w:r>
              <w:t>2.30%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Order: 9,958 (27.72%)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2,165</w:t>
            </w:r>
          </w:p>
        </w:tc>
        <w:tc>
          <w:tcPr>
            <w:tcW w:type="dxa" w:w="2340"/>
          </w:tcPr>
          <w:p>
            <w:r>
              <w:t>66.49%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445</w:t>
            </w:r>
          </w:p>
        </w:tc>
        <w:tc>
          <w:tcPr>
            <w:tcW w:type="dxa" w:w="2340"/>
          </w:tcPr>
          <w:p>
            <w:r>
              <w:t>19.26%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8,476</w:t>
            </w:r>
          </w:p>
        </w:tc>
        <w:tc>
          <w:tcPr>
            <w:tcW w:type="dxa" w:w="2340"/>
          </w:tcPr>
          <w:p>
            <w:r>
              <w:t>1,439</w:t>
            </w:r>
          </w:p>
        </w:tc>
        <w:tc>
          <w:tcPr>
            <w:tcW w:type="dxa" w:w="2340"/>
          </w:tcPr>
          <w:p>
            <w:r>
              <w:t>16.98%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12.78%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11.57%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843</w:t>
            </w:r>
          </w:p>
        </w:tc>
        <w:tc>
          <w:tcPr>
            <w:tcW w:type="dxa" w:w="2340"/>
          </w:tcPr>
          <w:p>
            <w:r>
              <w:t>94</w:t>
            </w:r>
          </w:p>
        </w:tc>
        <w:tc>
          <w:tcPr>
            <w:tcW w:type="dxa" w:w="2340"/>
          </w:tcPr>
          <w:p>
            <w:r>
              <w:t>11.15%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1,978</w:t>
            </w:r>
          </w:p>
        </w:tc>
        <w:tc>
          <w:tcPr>
            <w:tcW w:type="dxa" w:w="2340"/>
          </w:tcPr>
          <w:p>
            <w:r>
              <w:t>201</w:t>
            </w:r>
          </w:p>
        </w:tc>
        <w:tc>
          <w:tcPr>
            <w:tcW w:type="dxa" w:w="2340"/>
          </w:tcPr>
          <w:p>
            <w:r>
              <w:t>10.16%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212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7.03%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 Order: 1,055 (7.36%)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271</w:t>
            </w:r>
          </w:p>
        </w:tc>
        <w:tc>
          <w:tcPr>
            <w:tcW w:type="dxa" w:w="2340"/>
          </w:tcPr>
          <w:p>
            <w:r>
              <w:t>98.19%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49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20.41%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19.87%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3,051</w:t>
            </w:r>
          </w:p>
        </w:tc>
        <w:tc>
          <w:tcPr>
            <w:tcW w:type="dxa" w:w="2340"/>
          </w:tcPr>
          <w:p>
            <w:r>
              <w:t>464</w:t>
            </w:r>
          </w:p>
        </w:tc>
        <w:tc>
          <w:tcPr>
            <w:tcW w:type="dxa" w:w="2340"/>
          </w:tcPr>
          <w:p>
            <w:r>
              <w:t>15.21%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1,389</w:t>
            </w:r>
          </w:p>
        </w:tc>
        <w:tc>
          <w:tcPr>
            <w:tcW w:type="dxa" w:w="2340"/>
          </w:tcPr>
          <w:p>
            <w:r>
              <w:t>159</w:t>
            </w:r>
          </w:p>
        </w:tc>
        <w:tc>
          <w:tcPr>
            <w:tcW w:type="dxa" w:w="2340"/>
          </w:tcPr>
          <w:p>
            <w:r>
              <w:t>11.45%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5.59%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2.08%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Order: 9,021 (21.64%)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5,443</w:t>
            </w:r>
          </w:p>
        </w:tc>
        <w:tc>
          <w:tcPr>
            <w:tcW w:type="dxa" w:w="2340"/>
          </w:tcPr>
          <w:p>
            <w:r>
              <w:t>80.23%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2,432</w:t>
            </w:r>
          </w:p>
        </w:tc>
        <w:tc>
          <w:tcPr>
            <w:tcW w:type="dxa" w:w="2340"/>
          </w:tcPr>
          <w:p>
            <w:r>
              <w:t>80.16%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18.75%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581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5.40%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255</w:t>
            </w:r>
          </w:p>
        </w:tc>
        <w:tc>
          <w:tcPr>
            <w:tcW w:type="dxa" w:w="2340"/>
          </w:tcPr>
          <w:p>
            <w:r>
              <w:t>4.52%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4,586</w:t>
            </w:r>
          </w:p>
        </w:tc>
        <w:tc>
          <w:tcPr>
            <w:tcW w:type="dxa" w:w="2340"/>
          </w:tcPr>
          <w:p>
            <w:r>
              <w:t>199</w:t>
            </w:r>
          </w:p>
        </w:tc>
        <w:tc>
          <w:tcPr>
            <w:tcW w:type="dxa" w:w="2340"/>
          </w:tcPr>
          <w:p>
            <w:r>
              <w:t>4.34%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543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3.13%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3.12%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2.62%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Order: 83 (20.44%)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61.54%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27.27%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16.92%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10.53%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165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8.48%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 Order: 28 (6.31%)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8.77%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7.50%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258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6.59%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91.38% of birth records have complete birth order data,</w:t>
        <w:br/>
        <w:t xml:space="preserve">      indicating 8.62% of records require data quality improvement.</w:t>
        <w:br/>
        <w:br/>
        <w:t xml:space="preserve">    • Geographic Disparities: Batticaloa shows the highest missing rate for birth order at </w:t>
        <w:br/>
        <w:t xml:space="preserve">      79.97%,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for birth order at 27.72%, indicating potential systematic bias </w:t>
        <w:br/>
        <w:t xml:space="preserve">      in data collection across ethnic groups.</w:t>
        <w:br/>
        <w:br/>
        <w:t xml:space="preserve">    • Public Health Implications: Missing birth order data affects the accuracy of fertility analyses, </w:t>
        <w:br/>
        <w:t xml:space="preserve">      family planning assessments, and maternal and child health program evaluations.</w:t>
        <w:br/>
        <w:br/>
        <w:t xml:space="preserve">    6.2 Recommendations</w:t>
        <w:br/>
        <w:br/>
        <w:t xml:space="preserve">    1. Standardize Data Collection Protocols: Implement uniform birth order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order rates by district and ethnicity.</w:t>
        <w:br/>
        <w:br/>
        <w:t xml:space="preserve">    5. Capacity Building: Provide training for healthcare workers on the importance of complete birth order </w:t>
        <w:br/>
        <w:t xml:space="preserve">       documentation, especially in districts with high missing rates.</w:t>
        <w:br/>
        <w:br/>
        <w:t xml:space="preserve">    6. Electronic Health Records: Implement or strengthen electronic health record systems with mandatory </w:t>
        <w:br/>
        <w:t xml:space="preserve">       birth order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Birth Order Definition:</w:t>
        <w:br/>
        <w:t xml:space="preserve">    Birth order refers to the numerical order of a child's birth among all live births to the same mother </w:t>
        <w:br/>
        <w:t xml:space="preserve">    (first child, second child, third child, etc.). Complete birth order data is essential for:</w:t>
        <w:br/>
        <w:t xml:space="preserve">    • Fertility rate calculations</w:t>
        <w:br/>
        <w:t xml:space="preserve">    • Family planning program evaluation</w:t>
        <w:br/>
        <w:t xml:space="preserve">    • Maternal health risk assessment</w:t>
        <w:br/>
        <w:t xml:space="preserve">    • Demographic transition analysis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