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5F55" w:rsidRDefault="00643658">
      <w:pPr>
        <w:spacing w:before="240" w:after="240"/>
        <w:ind w:left="2410"/>
        <w:jc w:val="center"/>
        <w:rPr>
          <w:b/>
          <w:sz w:val="24"/>
          <w:szCs w:val="24"/>
          <w:lang w:val="en-US"/>
        </w:rPr>
      </w:pPr>
      <w:r>
        <w:rPr>
          <w:noProof/>
        </w:rPr>
        <w:drawing>
          <wp:anchor distT="0" distB="0" distL="114300" distR="114300" simplePos="0" relativeHeight="251656704" behindDoc="0" locked="0" layoutInCell="1" allowOverlap="1">
            <wp:simplePos x="0" y="0"/>
            <wp:positionH relativeFrom="column">
              <wp:posOffset>-170815</wp:posOffset>
            </wp:positionH>
            <wp:positionV relativeFrom="paragraph">
              <wp:posOffset>-95885</wp:posOffset>
            </wp:positionV>
            <wp:extent cx="1684020" cy="93853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rcRect r="24621"/>
                    <a:stretch>
                      <a:fillRect/>
                    </a:stretch>
                  </pic:blipFill>
                  <pic:spPr bwMode="auto">
                    <a:xfrm>
                      <a:off x="0" y="0"/>
                      <a:ext cx="1684020" cy="938530"/>
                    </a:xfrm>
                    <a:prstGeom prst="rect">
                      <a:avLst/>
                    </a:prstGeom>
                  </pic:spPr>
                </pic:pic>
              </a:graphicData>
            </a:graphic>
          </wp:anchor>
        </w:drawing>
      </w:r>
      <w:r w:rsidR="002D2E3A">
        <w:rPr>
          <w:b/>
          <w:sz w:val="24"/>
          <w:szCs w:val="24"/>
          <w:lang w:val="en-US"/>
        </w:rPr>
        <w:t>DEPARTEMEN</w:t>
      </w:r>
      <w:r>
        <w:rPr>
          <w:b/>
          <w:sz w:val="24"/>
          <w:szCs w:val="24"/>
          <w:lang w:val="en-US"/>
        </w:rPr>
        <w:t xml:space="preserve"> INFORMATIKA</w:t>
      </w:r>
    </w:p>
    <w:p w:rsidR="00BE5F55" w:rsidRDefault="00643658">
      <w:pPr>
        <w:spacing w:before="240" w:after="240"/>
        <w:ind w:left="2410"/>
        <w:jc w:val="center"/>
        <w:rPr>
          <w:b/>
          <w:sz w:val="24"/>
          <w:szCs w:val="24"/>
          <w:lang w:val="en-US"/>
        </w:rPr>
      </w:pPr>
      <w:r>
        <w:rPr>
          <w:b/>
          <w:sz w:val="24"/>
          <w:szCs w:val="24"/>
          <w:lang w:val="en-US"/>
        </w:rPr>
        <w:t>FAKULTAS TEKNOLOGI INFORMASI</w:t>
      </w:r>
      <w:r w:rsidR="002D2E3A">
        <w:rPr>
          <w:b/>
          <w:sz w:val="24"/>
          <w:szCs w:val="24"/>
          <w:lang w:val="en-US"/>
        </w:rPr>
        <w:t xml:space="preserve"> </w:t>
      </w:r>
      <w:r w:rsidR="00B64448">
        <w:rPr>
          <w:b/>
          <w:sz w:val="24"/>
          <w:szCs w:val="24"/>
          <w:lang w:val="en-US"/>
        </w:rPr>
        <w:t>DAN</w:t>
      </w:r>
      <w:r w:rsidR="002D2E3A">
        <w:rPr>
          <w:b/>
          <w:sz w:val="24"/>
          <w:szCs w:val="24"/>
          <w:lang w:val="en-US"/>
        </w:rPr>
        <w:t xml:space="preserve"> KOMUNIKASI</w:t>
      </w:r>
    </w:p>
    <w:p w:rsidR="00BE5F55" w:rsidRDefault="00643658">
      <w:pPr>
        <w:spacing w:before="240" w:after="240"/>
        <w:ind w:left="2410"/>
        <w:jc w:val="center"/>
        <w:rPr>
          <w:b/>
          <w:sz w:val="24"/>
          <w:szCs w:val="24"/>
          <w:lang w:val="en-US"/>
        </w:rPr>
      </w:pPr>
      <w:r>
        <w:rPr>
          <w:b/>
          <w:sz w:val="24"/>
          <w:szCs w:val="24"/>
          <w:lang w:val="en-US"/>
        </w:rPr>
        <w:t>INSTITUT TEKNOLOGI SEPULUH NOPEMBER</w:t>
      </w:r>
    </w:p>
    <w:p w:rsidR="00BE5F55" w:rsidRDefault="0078498C">
      <w:pPr>
        <w:spacing w:before="240" w:after="240"/>
        <w:jc w:val="center"/>
        <w:rPr>
          <w:b/>
          <w:sz w:val="24"/>
        </w:rPr>
      </w:pPr>
      <w:r>
        <w:rPr>
          <w:noProof/>
        </w:rPr>
        <w:pict>
          <v:line id="Straight Connector 1" o:spid="_x0000_s1026" style="position:absolute;left:0;text-align:left;flip:y;z-index:-251657728;visibility:visible;mso-wrap-style:square;mso-wrap-distance-left:9pt;mso-wrap-distance-top:0;mso-wrap-distance-right:9pt;mso-wrap-distance-bottom:0;mso-position-horizontal:absolute;mso-position-horizontal-relative:text;mso-position-vertical:absolute;mso-position-vertical-relative:text" from="4.2pt,8.85pt" to="442.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aQ3QEAAAsEAAAOAAAAZHJzL2Uyb0RvYy54bWysU02P0zAQvSPxHyzfadJCVyVquoeulguC&#10;il24u46dWLI91tjbtP+esdMNC5wWkYNlz8ebeW8m29uzs+ykMBrwLV8uas6Ul9AZ37f8++P9uw1n&#10;MQnfCQtetfyiIr/dvX2zHUOjVjCA7RQyAvGxGUPLh5RCU1VRDsqJuICgPDk1oBOJnthXHYqR0J2t&#10;VnV9U42AXUCQKkay3k1Oviv4WiuZvmodVWK25dRbKieW85jParcVTY8iDEZe2xD/0IUTxlPRGepO&#10;JMGe0PwF5YxEiKDTQoKrQGsjVeFAbJb1H2weBhFU4ULixDDLFP8frPxyOiAzXctXnHnhaEQPCYXp&#10;h8T24D0JCMiWWacxxIbC9/6A11cMB8ykzxod09aEH7QCRQYixs5F5cussjonJsn4frNe39Q0DEm+&#10;df2hDKGaUDJawJg+KXAsX1pujc8aiEacPsdElSn0OSSbrWcjlf1Yb+oSFsGa7t5Ym50R++PeIjuJ&#10;PP/yZSoE8VsYwpPvJrv15M5UJ3Llli5WTaW+KU1iFWYFXl7xp42ilSdaz3tFRaynhByoqZ9X5l5T&#10;crYqi/zK/Dmp1Aef5nxnPGCR4QW7fD1CdynDLQLQxhWlrn9HXumX7yLTr3949xMAAP//AwBQSwME&#10;FAAGAAgAAAAhAAklpircAAAABwEAAA8AAABkcnMvZG93bnJldi54bWxMjs1Og0AUhfcmvsPkmrgx&#10;dqCWFpGhMZg+gK0mXU6ZKxCZO8gMFH16r6u6PD8558u3s+3EhINvHSmIFxEIpMqZlmoFb4fdfQrC&#10;B01Gd45QwTd62BbXV7nOjDvTK077UAseIZ9pBU0IfSalrxq02i9cj8TZhxusDiyHWppBn3ncdnIZ&#10;RWtpdUv80Ogeywarz/1oFRwxidM6uZvG8bAr339Kk3y9BKVub+bnJxAB53Apwx8+o0PBTCc3kvGi&#10;U5CuuMj24wMIjtdxsgFxUrCMViCLXP7nL34BAAD//wMAUEsBAi0AFAAGAAgAAAAhALaDOJL+AAAA&#10;4QEAABMAAAAAAAAAAAAAAAAAAAAAAFtDb250ZW50X1R5cGVzXS54bWxQSwECLQAUAAYACAAAACEA&#10;OP0h/9YAAACUAQAACwAAAAAAAAAAAAAAAAAvAQAAX3JlbHMvLnJlbHNQSwECLQAUAAYACAAAACEA&#10;Fq1mkN0BAAALBAAADgAAAAAAAAAAAAAAAAAuAgAAZHJzL2Uyb0RvYy54bWxQSwECLQAUAAYACAAA&#10;ACEACSWmKtwAAAAHAQAADwAAAAAAAAAAAAAAAAA3BAAAZHJzL2Rvd25yZXYueG1sUEsFBgAAAAAE&#10;AAQA8wAAAEAFAAAAAA==&#10;" strokeweight=".53mm"/>
        </w:pict>
      </w:r>
    </w:p>
    <w:p w:rsidR="00BE5F55" w:rsidRDefault="00BE5F55">
      <w:pPr>
        <w:spacing w:before="240" w:after="240"/>
        <w:jc w:val="center"/>
        <w:rPr>
          <w:b/>
          <w:sz w:val="24"/>
          <w:u w:val="single"/>
        </w:rPr>
      </w:pPr>
    </w:p>
    <w:p w:rsidR="00BE5F55" w:rsidRDefault="00643658">
      <w:pPr>
        <w:spacing w:before="240" w:after="240"/>
        <w:jc w:val="center"/>
        <w:rPr>
          <w:b/>
          <w:sz w:val="24"/>
          <w:u w:val="single"/>
        </w:rPr>
      </w:pPr>
      <w:r>
        <w:rPr>
          <w:b/>
          <w:sz w:val="24"/>
          <w:u w:val="single"/>
        </w:rPr>
        <w:t>USULAN TUGAS AKHIR</w:t>
      </w:r>
      <w:bookmarkStart w:id="0" w:name="_GoBack"/>
      <w:bookmarkEnd w:id="0"/>
    </w:p>
    <w:p w:rsidR="00BE5F55" w:rsidRDefault="00643658">
      <w:pPr>
        <w:tabs>
          <w:tab w:val="left" w:pos="6705"/>
        </w:tabs>
        <w:spacing w:before="240" w:after="240"/>
        <w:rPr>
          <w:lang w:val="id-ID"/>
        </w:rPr>
      </w:pPr>
      <w:r>
        <w:rPr>
          <w:lang w:val="id-ID"/>
        </w:rPr>
        <w:tab/>
      </w:r>
    </w:p>
    <w:p w:rsidR="00BE5F55" w:rsidRDefault="00643658">
      <w:pPr>
        <w:pStyle w:val="Heading1"/>
        <w:numPr>
          <w:ilvl w:val="0"/>
          <w:numId w:val="1"/>
        </w:numPr>
        <w:spacing w:before="0" w:after="240" w:line="240" w:lineRule="auto"/>
      </w:pPr>
      <w:r>
        <w:t>IDENTITAS PENGUSUL</w:t>
      </w:r>
    </w:p>
    <w:p w:rsidR="00BE5F55" w:rsidRDefault="00643658">
      <w:pPr>
        <w:pStyle w:val="ListParagraph"/>
        <w:spacing w:before="240" w:after="240"/>
        <w:ind w:left="993"/>
        <w:jc w:val="both"/>
      </w:pPr>
      <w:r>
        <w:rPr>
          <w:b/>
          <w:sz w:val="24"/>
        </w:rPr>
        <w:t>NAMA</w:t>
      </w:r>
      <w:r>
        <w:rPr>
          <w:b/>
          <w:sz w:val="24"/>
        </w:rPr>
        <w:tab/>
      </w:r>
      <w:r>
        <w:rPr>
          <w:b/>
          <w:sz w:val="24"/>
        </w:rPr>
        <w:tab/>
      </w:r>
      <w:r>
        <w:rPr>
          <w:b/>
          <w:sz w:val="24"/>
        </w:rPr>
        <w:tab/>
        <w:t xml:space="preserve">:  </w:t>
      </w:r>
      <w:r>
        <w:rPr>
          <w:b/>
          <w:sz w:val="24"/>
          <w:lang w:val="en-US"/>
        </w:rPr>
        <w:t>Gede Wayan Dharmawan</w:t>
      </w:r>
    </w:p>
    <w:p w:rsidR="00BE5F55" w:rsidRDefault="00643658">
      <w:pPr>
        <w:pStyle w:val="ListParagraph"/>
        <w:spacing w:before="240" w:after="240"/>
        <w:ind w:left="993"/>
        <w:jc w:val="both"/>
      </w:pPr>
      <w:r>
        <w:rPr>
          <w:b/>
          <w:sz w:val="24"/>
        </w:rPr>
        <w:t>NRP</w:t>
      </w:r>
      <w:r>
        <w:rPr>
          <w:b/>
          <w:sz w:val="24"/>
        </w:rPr>
        <w:tab/>
      </w:r>
      <w:r>
        <w:rPr>
          <w:b/>
          <w:sz w:val="24"/>
        </w:rPr>
        <w:tab/>
      </w:r>
      <w:r>
        <w:rPr>
          <w:b/>
          <w:sz w:val="24"/>
        </w:rPr>
        <w:tab/>
        <w:t xml:space="preserve">:  </w:t>
      </w:r>
      <w:r w:rsidR="002D2E3A">
        <w:rPr>
          <w:b/>
          <w:sz w:val="24"/>
        </w:rPr>
        <w:t>0</w:t>
      </w:r>
      <w:r>
        <w:rPr>
          <w:b/>
          <w:sz w:val="24"/>
          <w:lang w:val="id-ID"/>
        </w:rPr>
        <w:t>5</w:t>
      </w:r>
      <w:r w:rsidR="002D2E3A">
        <w:rPr>
          <w:b/>
          <w:sz w:val="24"/>
          <w:lang w:val="en-US"/>
        </w:rPr>
        <w:t>1</w:t>
      </w:r>
      <w:r>
        <w:rPr>
          <w:b/>
          <w:sz w:val="24"/>
          <w:lang w:val="id-ID"/>
        </w:rPr>
        <w:t>1</w:t>
      </w:r>
      <w:r>
        <w:rPr>
          <w:b/>
          <w:sz w:val="24"/>
          <w:lang w:val="en-US"/>
        </w:rPr>
        <w:t>1</w:t>
      </w:r>
      <w:r w:rsidR="002D2E3A">
        <w:rPr>
          <w:b/>
          <w:sz w:val="24"/>
          <w:lang w:val="en-US"/>
        </w:rPr>
        <w:t>4</w:t>
      </w:r>
      <w:r>
        <w:rPr>
          <w:b/>
          <w:sz w:val="24"/>
          <w:lang w:val="en-US"/>
        </w:rPr>
        <w:t>4</w:t>
      </w:r>
      <w:r w:rsidR="002D2E3A">
        <w:rPr>
          <w:b/>
          <w:sz w:val="24"/>
          <w:lang w:val="en-US"/>
        </w:rPr>
        <w:t>00</w:t>
      </w:r>
      <w:r>
        <w:rPr>
          <w:b/>
          <w:sz w:val="24"/>
          <w:lang w:val="en-US"/>
        </w:rPr>
        <w:t>00133</w:t>
      </w:r>
    </w:p>
    <w:p w:rsidR="00BE5F55" w:rsidRDefault="00643658">
      <w:pPr>
        <w:pStyle w:val="ListParagraph"/>
        <w:spacing w:before="240" w:after="240"/>
        <w:ind w:left="993"/>
        <w:jc w:val="both"/>
      </w:pPr>
      <w:r>
        <w:rPr>
          <w:b/>
          <w:sz w:val="24"/>
        </w:rPr>
        <w:t>DOSEN WALI</w:t>
      </w:r>
      <w:r>
        <w:rPr>
          <w:b/>
          <w:sz w:val="24"/>
        </w:rPr>
        <w:tab/>
      </w:r>
      <w:r>
        <w:rPr>
          <w:b/>
          <w:sz w:val="24"/>
        </w:rPr>
        <w:tab/>
        <w:t xml:space="preserve">:  </w:t>
      </w:r>
      <w:r>
        <w:rPr>
          <w:b/>
          <w:color w:val="000000"/>
          <w:sz w:val="24"/>
          <w:szCs w:val="24"/>
          <w:lang w:val="en-US"/>
        </w:rPr>
        <w:t>Prof.</w:t>
      </w:r>
      <w:r w:rsidR="002D2E3A">
        <w:rPr>
          <w:b/>
          <w:color w:val="000000"/>
          <w:sz w:val="24"/>
          <w:szCs w:val="24"/>
          <w:lang w:val="en-US"/>
        </w:rPr>
        <w:t xml:space="preserve"> </w:t>
      </w:r>
      <w:r>
        <w:rPr>
          <w:b/>
          <w:color w:val="000000"/>
          <w:sz w:val="24"/>
          <w:szCs w:val="24"/>
          <w:lang w:val="en-US"/>
        </w:rPr>
        <w:t>Ir. Handayani Tjandrasa, M.Sc.,</w:t>
      </w:r>
      <w:r w:rsidR="002D2E3A">
        <w:rPr>
          <w:b/>
          <w:color w:val="000000"/>
          <w:sz w:val="24"/>
          <w:szCs w:val="24"/>
          <w:lang w:val="en-US"/>
        </w:rPr>
        <w:t xml:space="preserve"> </w:t>
      </w:r>
      <w:r>
        <w:rPr>
          <w:b/>
          <w:color w:val="000000"/>
          <w:sz w:val="24"/>
          <w:szCs w:val="24"/>
          <w:lang w:val="en-US"/>
        </w:rPr>
        <w:t>Ph.D</w:t>
      </w:r>
    </w:p>
    <w:p w:rsidR="00BE5F55" w:rsidRDefault="00643658">
      <w:pPr>
        <w:pStyle w:val="ListParagraph"/>
        <w:spacing w:before="240" w:after="240"/>
        <w:ind w:left="3603" w:hanging="2610"/>
      </w:pPr>
      <w:r>
        <w:rPr>
          <w:b/>
          <w:sz w:val="24"/>
        </w:rPr>
        <w:t>DOSEN PEMBIMBING</w:t>
      </w:r>
      <w:r>
        <w:rPr>
          <w:b/>
          <w:sz w:val="24"/>
        </w:rPr>
        <w:tab/>
        <w:t>:</w:t>
      </w:r>
      <w:r>
        <w:rPr>
          <w:b/>
          <w:sz w:val="24"/>
          <w:lang w:val="en-US"/>
        </w:rPr>
        <w:t xml:space="preserve">  1. </w:t>
      </w:r>
      <w:bookmarkStart w:id="1" w:name="__DdeLink__989_1371504127"/>
      <w:r>
        <w:rPr>
          <w:b/>
          <w:sz w:val="24"/>
          <w:lang w:val="en-US"/>
        </w:rPr>
        <w:t>Waskitho Wibisono, S.Kom.,</w:t>
      </w:r>
      <w:r w:rsidR="002D2E3A">
        <w:rPr>
          <w:b/>
          <w:sz w:val="24"/>
          <w:lang w:val="en-US"/>
        </w:rPr>
        <w:t xml:space="preserve"> </w:t>
      </w:r>
      <w:r>
        <w:rPr>
          <w:b/>
          <w:sz w:val="24"/>
          <w:lang w:val="en-US"/>
        </w:rPr>
        <w:t>M.Eng.,</w:t>
      </w:r>
      <w:r w:rsidR="002D2E3A">
        <w:rPr>
          <w:b/>
          <w:sz w:val="24"/>
          <w:lang w:val="en-US"/>
        </w:rPr>
        <w:t xml:space="preserve"> </w:t>
      </w:r>
      <w:r>
        <w:rPr>
          <w:b/>
          <w:sz w:val="24"/>
          <w:lang w:val="en-US"/>
        </w:rPr>
        <w:t>Ph.D</w:t>
      </w:r>
      <w:bookmarkEnd w:id="1"/>
      <w:r>
        <w:rPr>
          <w:b/>
          <w:color w:val="000000"/>
          <w:sz w:val="24"/>
          <w:szCs w:val="24"/>
          <w:lang w:val="en-US"/>
        </w:rPr>
        <w:t xml:space="preserve"> </w:t>
      </w:r>
      <w:r>
        <w:rPr>
          <w:b/>
          <w:sz w:val="24"/>
          <w:lang w:val="en-US"/>
        </w:rPr>
        <w:br/>
        <w:t xml:space="preserve">   </w:t>
      </w:r>
    </w:p>
    <w:p w:rsidR="00BE5F55" w:rsidRDefault="00BE5F55">
      <w:pPr>
        <w:pStyle w:val="ListParagraph"/>
        <w:spacing w:before="240" w:after="240"/>
        <w:ind w:left="3603" w:hanging="2610"/>
        <w:rPr>
          <w:b/>
          <w:sz w:val="24"/>
          <w:lang w:val="id-ID"/>
        </w:rPr>
      </w:pPr>
    </w:p>
    <w:p w:rsidR="00BE5F55" w:rsidRDefault="00643658">
      <w:pPr>
        <w:pStyle w:val="Heading1"/>
        <w:numPr>
          <w:ilvl w:val="0"/>
          <w:numId w:val="1"/>
        </w:numPr>
        <w:spacing w:before="0" w:after="240" w:line="240" w:lineRule="auto"/>
      </w:pPr>
      <w:r>
        <w:t xml:space="preserve">JUDUL TUGAS AKHIR </w:t>
      </w:r>
    </w:p>
    <w:p w:rsidR="00BE5F55" w:rsidRDefault="00B64448">
      <w:pPr>
        <w:pStyle w:val="Heading1"/>
        <w:spacing w:before="0" w:after="240" w:line="240" w:lineRule="auto"/>
        <w:ind w:left="720"/>
        <w:rPr>
          <w:b w:val="0"/>
          <w:bCs w:val="0"/>
        </w:rPr>
      </w:pPr>
      <w:bookmarkStart w:id="2" w:name="_Hlk502877225"/>
      <w:r>
        <w:rPr>
          <w:b w:val="0"/>
          <w:bCs w:val="0"/>
          <w:sz w:val="24"/>
        </w:rPr>
        <w:t>“</w:t>
      </w:r>
      <w:r w:rsidR="002D2E3A">
        <w:rPr>
          <w:b w:val="0"/>
          <w:bCs w:val="0"/>
          <w:sz w:val="24"/>
        </w:rPr>
        <w:t xml:space="preserve">Implementasi </w:t>
      </w:r>
      <w:r w:rsidR="002D2E3A" w:rsidRPr="002D2E3A">
        <w:rPr>
          <w:b w:val="0"/>
          <w:bCs w:val="0"/>
          <w:i/>
          <w:sz w:val="24"/>
        </w:rPr>
        <w:t>Z</w:t>
      </w:r>
      <w:r w:rsidR="002D2E3A">
        <w:rPr>
          <w:b w:val="0"/>
          <w:bCs w:val="0"/>
          <w:i/>
          <w:sz w:val="24"/>
        </w:rPr>
        <w:t xml:space="preserve">oned </w:t>
      </w:r>
      <w:r w:rsidR="002D2E3A" w:rsidRPr="002D2E3A">
        <w:rPr>
          <w:b w:val="0"/>
          <w:bCs w:val="0"/>
          <w:i/>
          <w:sz w:val="24"/>
        </w:rPr>
        <w:t>R</w:t>
      </w:r>
      <w:r w:rsidR="002D2E3A">
        <w:rPr>
          <w:b w:val="0"/>
          <w:bCs w:val="0"/>
          <w:i/>
          <w:sz w:val="24"/>
        </w:rPr>
        <w:t xml:space="preserve">outing </w:t>
      </w:r>
      <w:r w:rsidR="002D2E3A" w:rsidRPr="002D2E3A">
        <w:rPr>
          <w:b w:val="0"/>
          <w:bCs w:val="0"/>
          <w:i/>
          <w:sz w:val="24"/>
        </w:rPr>
        <w:t>P</w:t>
      </w:r>
      <w:r w:rsidR="002D2E3A">
        <w:rPr>
          <w:b w:val="0"/>
          <w:bCs w:val="0"/>
          <w:i/>
          <w:sz w:val="24"/>
        </w:rPr>
        <w:t>rotocol</w:t>
      </w:r>
      <w:r w:rsidR="002D2E3A">
        <w:rPr>
          <w:b w:val="0"/>
          <w:bCs w:val="0"/>
          <w:sz w:val="24"/>
        </w:rPr>
        <w:t xml:space="preserve"> untuk </w:t>
      </w:r>
      <w:r w:rsidR="008B5E11">
        <w:rPr>
          <w:b w:val="0"/>
          <w:bCs w:val="0"/>
          <w:sz w:val="24"/>
        </w:rPr>
        <w:t>P</w:t>
      </w:r>
      <w:r w:rsidR="002D2E3A">
        <w:rPr>
          <w:b w:val="0"/>
          <w:bCs w:val="0"/>
          <w:sz w:val="24"/>
        </w:rPr>
        <w:t xml:space="preserve">roses </w:t>
      </w:r>
      <w:r w:rsidR="008B5E11">
        <w:rPr>
          <w:b w:val="0"/>
          <w:bCs w:val="0"/>
          <w:i/>
          <w:sz w:val="24"/>
        </w:rPr>
        <w:t>D</w:t>
      </w:r>
      <w:r w:rsidR="002D2E3A" w:rsidRPr="002D2E3A">
        <w:rPr>
          <w:b w:val="0"/>
          <w:bCs w:val="0"/>
          <w:i/>
          <w:sz w:val="24"/>
        </w:rPr>
        <w:t xml:space="preserve">ata </w:t>
      </w:r>
      <w:r w:rsidR="008B5E11">
        <w:rPr>
          <w:b w:val="0"/>
          <w:bCs w:val="0"/>
          <w:i/>
          <w:sz w:val="24"/>
        </w:rPr>
        <w:t>G</w:t>
      </w:r>
      <w:r w:rsidR="002D2E3A" w:rsidRPr="002D2E3A">
        <w:rPr>
          <w:b w:val="0"/>
          <w:bCs w:val="0"/>
          <w:i/>
          <w:sz w:val="24"/>
        </w:rPr>
        <w:t>athering</w:t>
      </w:r>
      <w:r w:rsidR="002D2E3A">
        <w:rPr>
          <w:b w:val="0"/>
          <w:bCs w:val="0"/>
          <w:sz w:val="24"/>
        </w:rPr>
        <w:t xml:space="preserve"> pada </w:t>
      </w:r>
      <w:r w:rsidR="008B5E11">
        <w:rPr>
          <w:b w:val="0"/>
          <w:bCs w:val="0"/>
          <w:sz w:val="24"/>
        </w:rPr>
        <w:t>L</w:t>
      </w:r>
      <w:r w:rsidR="002D2E3A">
        <w:rPr>
          <w:b w:val="0"/>
          <w:bCs w:val="0"/>
          <w:sz w:val="24"/>
        </w:rPr>
        <w:t xml:space="preserve">ingkungan </w:t>
      </w:r>
      <w:r w:rsidR="002D2E3A" w:rsidRPr="002D2E3A">
        <w:rPr>
          <w:b w:val="0"/>
          <w:bCs w:val="0"/>
          <w:i/>
          <w:sz w:val="24"/>
        </w:rPr>
        <w:t>Wireless Sensor Network</w:t>
      </w:r>
      <w:r w:rsidR="002D2E3A">
        <w:rPr>
          <w:b w:val="0"/>
          <w:bCs w:val="0"/>
          <w:sz w:val="24"/>
        </w:rPr>
        <w:t xml:space="preserve"> dengan </w:t>
      </w:r>
      <w:r w:rsidR="008B5E11">
        <w:rPr>
          <w:b w:val="0"/>
          <w:bCs w:val="0"/>
          <w:sz w:val="24"/>
        </w:rPr>
        <w:t>P</w:t>
      </w:r>
      <w:r w:rsidR="002D2E3A">
        <w:rPr>
          <w:b w:val="0"/>
          <w:bCs w:val="0"/>
          <w:sz w:val="24"/>
        </w:rPr>
        <w:t xml:space="preserve">enghematan </w:t>
      </w:r>
      <w:r w:rsidR="008B5E11">
        <w:rPr>
          <w:b w:val="0"/>
          <w:bCs w:val="0"/>
          <w:sz w:val="24"/>
        </w:rPr>
        <w:t>E</w:t>
      </w:r>
      <w:r w:rsidR="002D2E3A">
        <w:rPr>
          <w:b w:val="0"/>
          <w:bCs w:val="0"/>
          <w:sz w:val="24"/>
        </w:rPr>
        <w:t>nergi</w:t>
      </w:r>
      <w:r>
        <w:rPr>
          <w:b w:val="0"/>
          <w:bCs w:val="0"/>
          <w:sz w:val="24"/>
        </w:rPr>
        <w:t>”</w:t>
      </w:r>
    </w:p>
    <w:bookmarkEnd w:id="2"/>
    <w:p w:rsidR="00BE5F55" w:rsidRDefault="00643658">
      <w:pPr>
        <w:pStyle w:val="Heading1"/>
        <w:numPr>
          <w:ilvl w:val="0"/>
          <w:numId w:val="1"/>
        </w:numPr>
        <w:spacing w:before="0" w:after="240" w:line="240" w:lineRule="auto"/>
        <w:jc w:val="both"/>
      </w:pPr>
      <w:r>
        <w:t>LATAR BELAKANG</w:t>
      </w:r>
    </w:p>
    <w:p w:rsidR="00845CBE" w:rsidRDefault="00643658" w:rsidP="00845CBE">
      <w:pPr>
        <w:spacing w:before="240"/>
        <w:ind w:left="720" w:firstLine="720"/>
        <w:jc w:val="both"/>
        <w:rPr>
          <w:sz w:val="24"/>
          <w:lang w:val="en-US"/>
        </w:rPr>
      </w:pPr>
      <w:r>
        <w:rPr>
          <w:sz w:val="24"/>
          <w:lang w:val="en-US"/>
        </w:rPr>
        <w:t xml:space="preserve">Komunikasi nirkabel merupakan bentuk komunikasi yang tidak menggunakan media kabel. Komunikasi nirkabel dilakukan oleh dua </w:t>
      </w:r>
      <w:r>
        <w:rPr>
          <w:i/>
          <w:iCs/>
          <w:sz w:val="24"/>
          <w:lang w:val="en-US"/>
        </w:rPr>
        <w:t xml:space="preserve">devices </w:t>
      </w:r>
      <w:r>
        <w:rPr>
          <w:sz w:val="24"/>
          <w:lang w:val="en-US"/>
        </w:rPr>
        <w:t xml:space="preserve">yang disebut dengan </w:t>
      </w:r>
      <w:r>
        <w:rPr>
          <w:i/>
          <w:iCs/>
          <w:sz w:val="24"/>
          <w:lang w:val="en-US"/>
        </w:rPr>
        <w:t xml:space="preserve">transmitter </w:t>
      </w:r>
      <w:r>
        <w:rPr>
          <w:sz w:val="24"/>
          <w:lang w:val="en-US"/>
        </w:rPr>
        <w:t xml:space="preserve">dan </w:t>
      </w:r>
      <w:r>
        <w:rPr>
          <w:i/>
          <w:iCs/>
          <w:sz w:val="24"/>
          <w:lang w:val="en-US"/>
        </w:rPr>
        <w:t>receiver</w:t>
      </w:r>
      <w:r>
        <w:rPr>
          <w:sz w:val="24"/>
          <w:lang w:val="en-US"/>
        </w:rPr>
        <w:t xml:space="preserve"> tanpa menggnakan perantara kabel </w:t>
      </w:r>
      <w:r w:rsidR="002D2E3A">
        <w:rPr>
          <w:sz w:val="24"/>
          <w:lang w:val="en-US"/>
        </w:rPr>
        <w:t>[12]</w:t>
      </w:r>
      <w:r>
        <w:rPr>
          <w:sz w:val="24"/>
          <w:lang w:val="en-US"/>
        </w:rPr>
        <w:t xml:space="preserve"> </w:t>
      </w:r>
      <w:r>
        <w:rPr>
          <w:i/>
          <w:iCs/>
          <w:sz w:val="24"/>
          <w:lang w:val="en-US"/>
        </w:rPr>
        <w:t xml:space="preserve">Transmitter </w:t>
      </w:r>
      <w:r>
        <w:rPr>
          <w:sz w:val="24"/>
          <w:lang w:val="en-US"/>
        </w:rPr>
        <w:t xml:space="preserve">berfungsi sebagai pengirim data, sedangkan </w:t>
      </w:r>
      <w:r>
        <w:rPr>
          <w:i/>
          <w:iCs/>
          <w:sz w:val="24"/>
          <w:lang w:val="en-US"/>
        </w:rPr>
        <w:t>receiver</w:t>
      </w:r>
      <w:r>
        <w:rPr>
          <w:sz w:val="24"/>
          <w:lang w:val="en-US"/>
        </w:rPr>
        <w:t xml:space="preserve"> berfungsi sebagai penerima data. Pada komunikasi nirkabel terdapat dua jenis </w:t>
      </w:r>
      <w:r>
        <w:rPr>
          <w:i/>
          <w:iCs/>
          <w:sz w:val="24"/>
          <w:lang w:val="en-US"/>
        </w:rPr>
        <w:t xml:space="preserve">devices </w:t>
      </w:r>
      <w:r>
        <w:rPr>
          <w:sz w:val="24"/>
          <w:lang w:val="en-US"/>
        </w:rPr>
        <w:t xml:space="preserve">yaitu </w:t>
      </w:r>
      <w:r>
        <w:rPr>
          <w:i/>
          <w:iCs/>
          <w:sz w:val="24"/>
          <w:lang w:val="en-US"/>
        </w:rPr>
        <w:t xml:space="preserve">field device </w:t>
      </w:r>
      <w:r>
        <w:rPr>
          <w:sz w:val="24"/>
          <w:lang w:val="en-US"/>
        </w:rPr>
        <w:t xml:space="preserve">dan </w:t>
      </w:r>
      <w:r>
        <w:rPr>
          <w:i/>
          <w:iCs/>
          <w:sz w:val="24"/>
          <w:lang w:val="en-US"/>
        </w:rPr>
        <w:t>infrastructure device</w:t>
      </w:r>
      <w:r>
        <w:rPr>
          <w:sz w:val="24"/>
          <w:lang w:val="en-US"/>
        </w:rPr>
        <w:t xml:space="preserve">. </w:t>
      </w:r>
      <w:r>
        <w:rPr>
          <w:i/>
          <w:iCs/>
          <w:sz w:val="24"/>
          <w:lang w:val="en-US"/>
        </w:rPr>
        <w:t>Field device</w:t>
      </w:r>
      <w:r>
        <w:rPr>
          <w:sz w:val="24"/>
          <w:lang w:val="en-US"/>
        </w:rPr>
        <w:t xml:space="preserve"> berfungsi sebagai pengukur nilai dari suatu lingkungan sedangkan </w:t>
      </w:r>
      <w:r>
        <w:rPr>
          <w:i/>
          <w:iCs/>
          <w:sz w:val="24"/>
          <w:lang w:val="en-US"/>
        </w:rPr>
        <w:t xml:space="preserve">infrastructure device </w:t>
      </w:r>
      <w:r>
        <w:rPr>
          <w:sz w:val="24"/>
          <w:lang w:val="en-US"/>
        </w:rPr>
        <w:t xml:space="preserve">berfungsi sebagai tempat berkumpulnya semua informasi yang dikirim oleh </w:t>
      </w:r>
      <w:r>
        <w:rPr>
          <w:i/>
          <w:iCs/>
          <w:sz w:val="24"/>
          <w:lang w:val="en-US"/>
        </w:rPr>
        <w:t>field device</w:t>
      </w:r>
      <w:r>
        <w:rPr>
          <w:sz w:val="24"/>
          <w:lang w:val="en-US"/>
        </w:rPr>
        <w:t>.</w:t>
      </w:r>
    </w:p>
    <w:p w:rsidR="0033614D" w:rsidRDefault="0033614D" w:rsidP="0033614D">
      <w:pPr>
        <w:spacing w:before="240"/>
        <w:ind w:left="720" w:firstLine="720"/>
        <w:jc w:val="both"/>
      </w:pPr>
      <w:r>
        <w:rPr>
          <w:i/>
          <w:iCs/>
          <w:sz w:val="24"/>
          <w:lang w:val="en-US"/>
        </w:rPr>
        <w:t>Wireless sensor network</w:t>
      </w:r>
      <w:r>
        <w:rPr>
          <w:sz w:val="24"/>
          <w:lang w:val="en-US"/>
        </w:rPr>
        <w:t xml:space="preserve"> atau </w:t>
      </w:r>
      <w:r w:rsidRPr="00627C36">
        <w:rPr>
          <w:iCs/>
          <w:sz w:val="24"/>
          <w:lang w:val="en-US"/>
        </w:rPr>
        <w:t>WSN</w:t>
      </w:r>
      <w:r>
        <w:rPr>
          <w:i/>
          <w:iCs/>
          <w:sz w:val="24"/>
          <w:lang w:val="en-US"/>
        </w:rPr>
        <w:t xml:space="preserve"> </w:t>
      </w:r>
      <w:r>
        <w:rPr>
          <w:sz w:val="24"/>
          <w:lang w:val="en-US"/>
        </w:rPr>
        <w:t xml:space="preserve">merupakan sekumpulan </w:t>
      </w:r>
      <w:r>
        <w:rPr>
          <w:i/>
          <w:iCs/>
          <w:sz w:val="24"/>
          <w:lang w:val="en-US"/>
        </w:rPr>
        <w:t>device</w:t>
      </w:r>
      <w:r>
        <w:rPr>
          <w:sz w:val="24"/>
          <w:lang w:val="en-US"/>
        </w:rPr>
        <w:t xml:space="preserve"> yang berukuran kecil, dengan berat yang ringan, dan termasuk dalam </w:t>
      </w:r>
      <w:r>
        <w:rPr>
          <w:i/>
          <w:iCs/>
          <w:sz w:val="24"/>
          <w:lang w:val="en-US"/>
        </w:rPr>
        <w:t>low-cost network</w:t>
      </w:r>
      <w:r>
        <w:rPr>
          <w:sz w:val="24"/>
          <w:lang w:val="en-US"/>
        </w:rPr>
        <w:t xml:space="preserve">. WSN atau jaringan sensor nirkabel beroperasi dengan menggunakan sumber daya terbatas dan memiliki kemampuan </w:t>
      </w:r>
      <w:r>
        <w:rPr>
          <w:i/>
          <w:iCs/>
          <w:sz w:val="24"/>
          <w:lang w:val="en-US"/>
        </w:rPr>
        <w:t>sensing</w:t>
      </w:r>
      <w:r>
        <w:rPr>
          <w:sz w:val="24"/>
          <w:lang w:val="en-US"/>
        </w:rPr>
        <w:t xml:space="preserve">, </w:t>
      </w:r>
      <w:r>
        <w:rPr>
          <w:i/>
          <w:iCs/>
          <w:sz w:val="24"/>
          <w:lang w:val="en-US"/>
        </w:rPr>
        <w:t>computation</w:t>
      </w:r>
      <w:r>
        <w:rPr>
          <w:sz w:val="24"/>
          <w:lang w:val="en-US"/>
        </w:rPr>
        <w:t xml:space="preserve">, dan komunikasi nirkabel [17]. </w:t>
      </w:r>
      <w:r>
        <w:rPr>
          <w:i/>
          <w:iCs/>
          <w:sz w:val="24"/>
          <w:lang w:val="en-US"/>
        </w:rPr>
        <w:t xml:space="preserve">Node </w:t>
      </w:r>
      <w:r>
        <w:rPr>
          <w:sz w:val="24"/>
          <w:lang w:val="en-US"/>
        </w:rPr>
        <w:t xml:space="preserve">dari sebuah jaringan sensor nirkabel memiliki tujuan yang sama, seperti mendeteksi lingkungan atau suatu kejadian pada sebuah lingkungan. Contohnya skenario industri, </w:t>
      </w:r>
      <w:r>
        <w:rPr>
          <w:i/>
          <w:iCs/>
          <w:sz w:val="24"/>
          <w:lang w:val="en-US"/>
        </w:rPr>
        <w:t>emergency response, traffic monitoring,</w:t>
      </w:r>
      <w:r>
        <w:rPr>
          <w:sz w:val="24"/>
          <w:lang w:val="en-US"/>
        </w:rPr>
        <w:t xml:space="preserve"> dan bidang kesehatan dan </w:t>
      </w:r>
      <w:r>
        <w:rPr>
          <w:sz w:val="24"/>
          <w:lang w:val="en-US"/>
        </w:rPr>
        <w:lastRenderedPageBreak/>
        <w:t>medis [14]. Setiap node sensor dilengkapi dengan satu atau lebih sensor bertenaga rendah, procesor, memori, baterai, dan radio.</w:t>
      </w:r>
    </w:p>
    <w:p w:rsidR="0033614D" w:rsidRDefault="0033614D" w:rsidP="0033614D">
      <w:pPr>
        <w:spacing w:before="240"/>
        <w:ind w:left="720" w:firstLine="720"/>
        <w:jc w:val="both"/>
        <w:rPr>
          <w:sz w:val="24"/>
          <w:lang w:val="en-US"/>
        </w:rPr>
      </w:pPr>
      <w:r>
        <w:rPr>
          <w:sz w:val="24"/>
          <w:lang w:val="en-US"/>
        </w:rPr>
        <w:t xml:space="preserve">Baterai </w:t>
      </w:r>
      <w:r w:rsidRPr="0033614D">
        <w:rPr>
          <w:i/>
          <w:sz w:val="24"/>
          <w:lang w:val="en-US"/>
        </w:rPr>
        <w:t>node</w:t>
      </w:r>
      <w:r>
        <w:rPr>
          <w:sz w:val="24"/>
          <w:lang w:val="en-US"/>
        </w:rPr>
        <w:t xml:space="preserve"> sensor tidak tergantikan atau tidak dapat diisi ulang, sehingga penggunaan energi menjadi batasan utama dalam WSN. Sumber energi harus digunakan dengan bijak untuk memperpanjang masa pakai </w:t>
      </w:r>
      <w:r w:rsidRPr="00B64448">
        <w:rPr>
          <w:i/>
          <w:sz w:val="24"/>
          <w:lang w:val="en-US"/>
        </w:rPr>
        <w:t>node</w:t>
      </w:r>
      <w:r w:rsidR="00E94AB0">
        <w:rPr>
          <w:sz w:val="24"/>
          <w:lang w:val="en-US"/>
        </w:rPr>
        <w:t xml:space="preserve"> sensor</w:t>
      </w:r>
      <w:r>
        <w:rPr>
          <w:sz w:val="24"/>
          <w:lang w:val="en-US"/>
        </w:rPr>
        <w:t xml:space="preserve">. Untuk mencapai efisiensi energi yang tinggi dan meningkatkan masa pakai jaringan, </w:t>
      </w:r>
      <w:r w:rsidRPr="00B64448">
        <w:rPr>
          <w:i/>
          <w:sz w:val="24"/>
          <w:lang w:val="en-US"/>
        </w:rPr>
        <w:t>node</w:t>
      </w:r>
      <w:r>
        <w:rPr>
          <w:sz w:val="24"/>
          <w:lang w:val="en-US"/>
        </w:rPr>
        <w:t xml:space="preserve"> sensor dikelompokkan bersama untuk membentuk </w:t>
      </w:r>
      <w:r>
        <w:rPr>
          <w:i/>
          <w:iCs/>
          <w:sz w:val="24"/>
          <w:lang w:val="en-US"/>
        </w:rPr>
        <w:t>cluster</w:t>
      </w:r>
      <w:r>
        <w:rPr>
          <w:sz w:val="24"/>
          <w:lang w:val="en-US"/>
        </w:rPr>
        <w:t xml:space="preserve">. Setiap </w:t>
      </w:r>
      <w:r>
        <w:rPr>
          <w:i/>
          <w:iCs/>
          <w:sz w:val="24"/>
          <w:lang w:val="en-US"/>
        </w:rPr>
        <w:t>cluster</w:t>
      </w:r>
      <w:r>
        <w:rPr>
          <w:sz w:val="24"/>
          <w:lang w:val="en-US"/>
        </w:rPr>
        <w:t xml:space="preserve"> memiliki pemimpin yang disebut sebagai </w:t>
      </w:r>
      <w:r>
        <w:rPr>
          <w:i/>
          <w:iCs/>
          <w:sz w:val="24"/>
          <w:lang w:val="en-US"/>
        </w:rPr>
        <w:t>cluster head</w:t>
      </w:r>
      <w:r w:rsidR="00E94AB0">
        <w:rPr>
          <w:i/>
          <w:iCs/>
          <w:sz w:val="24"/>
          <w:lang w:val="en-US"/>
        </w:rPr>
        <w:t xml:space="preserve"> </w:t>
      </w:r>
      <w:r w:rsidR="00E94AB0">
        <w:rPr>
          <w:iCs/>
          <w:sz w:val="24"/>
          <w:lang w:val="en-US"/>
        </w:rPr>
        <w:t>(CH)</w:t>
      </w:r>
      <w:r>
        <w:rPr>
          <w:sz w:val="24"/>
          <w:lang w:val="en-US"/>
        </w:rPr>
        <w:t xml:space="preserve"> dan </w:t>
      </w:r>
      <w:r w:rsidRPr="00B64448">
        <w:rPr>
          <w:i/>
          <w:sz w:val="24"/>
          <w:lang w:val="en-US"/>
        </w:rPr>
        <w:t>node</w:t>
      </w:r>
      <w:r>
        <w:rPr>
          <w:sz w:val="24"/>
          <w:lang w:val="en-US"/>
        </w:rPr>
        <w:t xml:space="preserve"> lainnya disebut sebagai </w:t>
      </w:r>
      <w:r>
        <w:rPr>
          <w:i/>
          <w:iCs/>
          <w:sz w:val="24"/>
          <w:lang w:val="en-US"/>
        </w:rPr>
        <w:t>member</w:t>
      </w:r>
      <w:r>
        <w:rPr>
          <w:sz w:val="24"/>
          <w:lang w:val="en-US"/>
        </w:rPr>
        <w:t xml:space="preserve">. Penggunaan </w:t>
      </w:r>
      <w:r>
        <w:rPr>
          <w:i/>
          <w:iCs/>
          <w:sz w:val="24"/>
          <w:lang w:val="en-US"/>
        </w:rPr>
        <w:t>cluster</w:t>
      </w:r>
      <w:r>
        <w:rPr>
          <w:sz w:val="24"/>
          <w:lang w:val="en-US"/>
        </w:rPr>
        <w:t xml:space="preserve"> memberikan banyak keuntungan seperti dapat melokalisasi penyiapan rute, menghemat </w:t>
      </w:r>
      <w:r>
        <w:rPr>
          <w:i/>
          <w:iCs/>
          <w:sz w:val="24"/>
          <w:lang w:val="en-US"/>
        </w:rPr>
        <w:t>bandwidth</w:t>
      </w:r>
      <w:r>
        <w:rPr>
          <w:sz w:val="24"/>
          <w:lang w:val="en-US"/>
        </w:rPr>
        <w:t xml:space="preserve"> komunikasi, dll. </w:t>
      </w:r>
      <w:r>
        <w:rPr>
          <w:i/>
          <w:iCs/>
          <w:sz w:val="24"/>
          <w:lang w:val="en-US"/>
        </w:rPr>
        <w:t>Member</w:t>
      </w:r>
      <w:r>
        <w:rPr>
          <w:sz w:val="24"/>
          <w:lang w:val="en-US"/>
        </w:rPr>
        <w:t xml:space="preserve"> </w:t>
      </w:r>
      <w:r>
        <w:rPr>
          <w:i/>
          <w:iCs/>
          <w:sz w:val="24"/>
          <w:lang w:val="en-US"/>
        </w:rPr>
        <w:t>node</w:t>
      </w:r>
      <w:r>
        <w:rPr>
          <w:sz w:val="24"/>
          <w:lang w:val="en-US"/>
        </w:rPr>
        <w:t xml:space="preserve"> akan mentransmisian data ke </w:t>
      </w:r>
      <w:r>
        <w:rPr>
          <w:i/>
          <w:iCs/>
          <w:sz w:val="24"/>
          <w:lang w:val="en-US"/>
        </w:rPr>
        <w:t>cluster head</w:t>
      </w:r>
      <w:r>
        <w:rPr>
          <w:sz w:val="24"/>
          <w:lang w:val="en-US"/>
        </w:rPr>
        <w:t xml:space="preserve">, dan akan diteruskan oleh </w:t>
      </w:r>
      <w:r>
        <w:rPr>
          <w:i/>
          <w:iCs/>
          <w:sz w:val="24"/>
          <w:lang w:val="en-US"/>
        </w:rPr>
        <w:t>cluster head</w:t>
      </w:r>
      <w:r>
        <w:rPr>
          <w:sz w:val="24"/>
          <w:lang w:val="en-US"/>
        </w:rPr>
        <w:t xml:space="preserve"> menuju tujuan.</w:t>
      </w:r>
    </w:p>
    <w:p w:rsidR="002D2E3A" w:rsidRDefault="002D2E3A" w:rsidP="002D2E3A">
      <w:pPr>
        <w:spacing w:before="240"/>
        <w:ind w:left="720" w:firstLine="720"/>
        <w:jc w:val="both"/>
        <w:rPr>
          <w:sz w:val="24"/>
        </w:rPr>
      </w:pPr>
      <w:r w:rsidRPr="00FC0A62">
        <w:rPr>
          <w:i/>
          <w:sz w:val="24"/>
        </w:rPr>
        <w:t>Zone Routing Protocol</w:t>
      </w:r>
      <w:r w:rsidRPr="00FC0A62">
        <w:rPr>
          <w:sz w:val="24"/>
        </w:rPr>
        <w:t xml:space="preserve"> (ZRP) merupakan protokol </w:t>
      </w:r>
      <w:r w:rsidRPr="00C22CBA">
        <w:rPr>
          <w:i/>
          <w:sz w:val="24"/>
        </w:rPr>
        <w:t>routing</w:t>
      </w:r>
      <w:r w:rsidRPr="00FC0A62">
        <w:rPr>
          <w:sz w:val="24"/>
        </w:rPr>
        <w:t xml:space="preserve"> </w:t>
      </w:r>
      <w:r w:rsidRPr="00FC0A62">
        <w:rPr>
          <w:i/>
          <w:sz w:val="24"/>
        </w:rPr>
        <w:t>hybrid</w:t>
      </w:r>
      <w:r w:rsidRPr="00FC0A62">
        <w:rPr>
          <w:sz w:val="24"/>
        </w:rPr>
        <w:t xml:space="preserve">, karena protokol </w:t>
      </w:r>
      <w:r w:rsidRPr="00FC0A62">
        <w:rPr>
          <w:i/>
          <w:sz w:val="24"/>
        </w:rPr>
        <w:t>routing</w:t>
      </w:r>
      <w:r w:rsidRPr="00FC0A62">
        <w:rPr>
          <w:sz w:val="24"/>
        </w:rPr>
        <w:t xml:space="preserve"> ini didasarkan pada dua protokol yaitu </w:t>
      </w:r>
      <w:r w:rsidRPr="00FC0A62">
        <w:rPr>
          <w:i/>
          <w:sz w:val="24"/>
        </w:rPr>
        <w:t>IntrAzone  Routing Protokol</w:t>
      </w:r>
      <w:r w:rsidRPr="00FC0A62">
        <w:rPr>
          <w:sz w:val="24"/>
        </w:rPr>
        <w:t xml:space="preserve"> (IARP) dan </w:t>
      </w:r>
      <w:r w:rsidRPr="00FC0A62">
        <w:rPr>
          <w:i/>
          <w:sz w:val="24"/>
        </w:rPr>
        <w:t>IntErzone  Routing  Protokol</w:t>
      </w:r>
      <w:r w:rsidRPr="00FC0A62">
        <w:rPr>
          <w:sz w:val="24"/>
        </w:rPr>
        <w:t xml:space="preserve"> (IERP)</w:t>
      </w:r>
      <w:r>
        <w:rPr>
          <w:b/>
          <w:sz w:val="24"/>
        </w:rPr>
        <w:t xml:space="preserve"> </w:t>
      </w:r>
      <w:r>
        <w:rPr>
          <w:sz w:val="24"/>
        </w:rPr>
        <w:t>[10].</w:t>
      </w:r>
      <w:r w:rsidRPr="00FC0A62">
        <w:rPr>
          <w:sz w:val="24"/>
        </w:rPr>
        <w:t xml:space="preserve"> Melalui IARP, setiap </w:t>
      </w:r>
      <w:r w:rsidRPr="00B64448">
        <w:rPr>
          <w:i/>
          <w:sz w:val="24"/>
        </w:rPr>
        <w:t>node</w:t>
      </w:r>
      <w:r w:rsidRPr="00FC0A62">
        <w:rPr>
          <w:sz w:val="24"/>
        </w:rPr>
        <w:t xml:space="preserve"> mengidentifikasi jarak ke semua </w:t>
      </w:r>
      <w:r w:rsidRPr="00B64448">
        <w:rPr>
          <w:i/>
          <w:sz w:val="24"/>
        </w:rPr>
        <w:t>node</w:t>
      </w:r>
      <w:r w:rsidRPr="00FC0A62">
        <w:rPr>
          <w:sz w:val="24"/>
        </w:rPr>
        <w:t xml:space="preserve"> di zona routingnya. Sedangkan protokol IERP bertanggung jawab untuk menemukan rute ke </w:t>
      </w:r>
      <w:r w:rsidRPr="00B64448">
        <w:rPr>
          <w:i/>
          <w:sz w:val="24"/>
        </w:rPr>
        <w:t>node</w:t>
      </w:r>
      <w:r w:rsidRPr="00FC0A62">
        <w:rPr>
          <w:sz w:val="24"/>
        </w:rPr>
        <w:t xml:space="preserve"> yang terletak di luar zona</w:t>
      </w:r>
      <w:r>
        <w:rPr>
          <w:sz w:val="24"/>
        </w:rPr>
        <w:t xml:space="preserve"> [3]</w:t>
      </w:r>
      <w:r w:rsidRPr="00FC0A62">
        <w:rPr>
          <w:sz w:val="24"/>
        </w:rPr>
        <w:t xml:space="preserve">. Selain kedua protokol tersebut ZRP juga didukung </w:t>
      </w:r>
      <w:r w:rsidRPr="00FC0A62">
        <w:rPr>
          <w:i/>
          <w:sz w:val="24"/>
        </w:rPr>
        <w:t>Bordercast Resolution Protocol</w:t>
      </w:r>
      <w:r w:rsidRPr="00FC0A62">
        <w:rPr>
          <w:sz w:val="24"/>
        </w:rPr>
        <w:t xml:space="preserve"> (BRP) yang bertugas sebagai perantara komunikasi antara IARP dengan IERP dan </w:t>
      </w:r>
      <w:r w:rsidRPr="00FC0A62">
        <w:rPr>
          <w:i/>
          <w:sz w:val="24"/>
        </w:rPr>
        <w:t xml:space="preserve">Neighbor Routing Protocol </w:t>
      </w:r>
      <w:r w:rsidRPr="00FC0A62">
        <w:rPr>
          <w:sz w:val="24"/>
        </w:rPr>
        <w:t xml:space="preserve">(NDP) yang bertugas untuk mencari dan mencatat </w:t>
      </w:r>
      <w:r w:rsidRPr="00FC0A62">
        <w:rPr>
          <w:i/>
          <w:sz w:val="24"/>
        </w:rPr>
        <w:t xml:space="preserve">node </w:t>
      </w:r>
      <w:r w:rsidRPr="00FC0A62">
        <w:rPr>
          <w:sz w:val="24"/>
        </w:rPr>
        <w:t>tetangga yang ada pada IARP</w:t>
      </w:r>
      <w:r>
        <w:rPr>
          <w:sz w:val="24"/>
        </w:rPr>
        <w:t xml:space="preserve"> [3].</w:t>
      </w:r>
    </w:p>
    <w:p w:rsidR="00845CBE" w:rsidRDefault="002D2E3A" w:rsidP="0033614D">
      <w:pPr>
        <w:spacing w:before="240"/>
        <w:ind w:left="720" w:firstLine="720"/>
        <w:jc w:val="both"/>
        <w:rPr>
          <w:sz w:val="24"/>
        </w:rPr>
      </w:pPr>
      <w:r w:rsidRPr="002D2E3A">
        <w:rPr>
          <w:sz w:val="24"/>
        </w:rPr>
        <w:t>ZRP</w:t>
      </w:r>
      <w:r>
        <w:rPr>
          <w:sz w:val="24"/>
        </w:rPr>
        <w:t xml:space="preserve"> umumnya diterapkan pada </w:t>
      </w:r>
      <w:r w:rsidRPr="002D2E3A">
        <w:rPr>
          <w:i/>
          <w:sz w:val="24"/>
        </w:rPr>
        <w:t>Mobile Ad Hoc Network</w:t>
      </w:r>
      <w:r>
        <w:rPr>
          <w:sz w:val="24"/>
        </w:rPr>
        <w:t xml:space="preserve"> (MANET) dimana </w:t>
      </w:r>
      <w:r>
        <w:rPr>
          <w:i/>
          <w:sz w:val="24"/>
        </w:rPr>
        <w:t>node</w:t>
      </w:r>
      <w:r>
        <w:rPr>
          <w:sz w:val="24"/>
        </w:rPr>
        <w:t>-nya selalu bergerak. MANET m</w:t>
      </w:r>
      <w:r w:rsidR="0033614D">
        <w:rPr>
          <w:sz w:val="24"/>
        </w:rPr>
        <w:t xml:space="preserve">erupakan sebuah jaringan yang terdiri dari </w:t>
      </w:r>
      <w:r w:rsidR="0033614D">
        <w:rPr>
          <w:i/>
          <w:sz w:val="24"/>
        </w:rPr>
        <w:t xml:space="preserve">node </w:t>
      </w:r>
      <w:r w:rsidR="00B64448">
        <w:rPr>
          <w:i/>
          <w:sz w:val="24"/>
        </w:rPr>
        <w:t xml:space="preserve">- </w:t>
      </w:r>
      <w:r w:rsidR="0033614D">
        <w:rPr>
          <w:i/>
          <w:sz w:val="24"/>
        </w:rPr>
        <w:t xml:space="preserve">node </w:t>
      </w:r>
      <w:r w:rsidR="0033614D">
        <w:rPr>
          <w:sz w:val="24"/>
        </w:rPr>
        <w:t xml:space="preserve">yang bersifat </w:t>
      </w:r>
      <w:r w:rsidR="0033614D">
        <w:rPr>
          <w:i/>
          <w:sz w:val="24"/>
        </w:rPr>
        <w:t>mobile</w:t>
      </w:r>
      <w:r w:rsidR="0033614D">
        <w:rPr>
          <w:sz w:val="24"/>
        </w:rPr>
        <w:t xml:space="preserve"> dan berkumpul secara spontan kemudian berkomunikasi menggunakan antarmuka nirkabel (</w:t>
      </w:r>
      <w:r w:rsidR="0033614D">
        <w:rPr>
          <w:i/>
          <w:sz w:val="24"/>
        </w:rPr>
        <w:t>wireless interface</w:t>
      </w:r>
      <w:r w:rsidR="0033614D">
        <w:rPr>
          <w:sz w:val="24"/>
        </w:rPr>
        <w:t xml:space="preserve">) tanpa memerlukan infrastruktur yang bersifat tetap dengan topologi yang dinamis dan setiap </w:t>
      </w:r>
      <w:r w:rsidR="0033614D" w:rsidRPr="0033614D">
        <w:rPr>
          <w:i/>
          <w:sz w:val="24"/>
        </w:rPr>
        <w:t>node</w:t>
      </w:r>
      <w:r w:rsidR="0033614D">
        <w:rPr>
          <w:sz w:val="24"/>
        </w:rPr>
        <w:t xml:space="preserve"> memiliki kedudukan yang sama.</w:t>
      </w:r>
    </w:p>
    <w:p w:rsidR="006B63B9" w:rsidRPr="0066666E" w:rsidRDefault="0033614D" w:rsidP="0033614D">
      <w:pPr>
        <w:spacing w:before="240"/>
        <w:ind w:left="720" w:firstLine="720"/>
        <w:jc w:val="both"/>
        <w:rPr>
          <w:sz w:val="32"/>
        </w:rPr>
      </w:pPr>
      <w:r>
        <w:rPr>
          <w:sz w:val="24"/>
        </w:rPr>
        <w:t xml:space="preserve">Pada WSN, </w:t>
      </w:r>
      <w:r>
        <w:rPr>
          <w:i/>
          <w:sz w:val="24"/>
        </w:rPr>
        <w:t>node</w:t>
      </w:r>
      <w:r>
        <w:rPr>
          <w:sz w:val="24"/>
        </w:rPr>
        <w:t xml:space="preserve"> – </w:t>
      </w:r>
      <w:r>
        <w:rPr>
          <w:i/>
          <w:sz w:val="24"/>
        </w:rPr>
        <w:t>node</w:t>
      </w:r>
      <w:r>
        <w:rPr>
          <w:sz w:val="24"/>
        </w:rPr>
        <w:t xml:space="preserve"> bersifat statis atau diam, berbeda dengan ZRP dimana </w:t>
      </w:r>
      <w:r>
        <w:rPr>
          <w:i/>
          <w:sz w:val="24"/>
        </w:rPr>
        <w:t>node – node</w:t>
      </w:r>
      <w:r>
        <w:rPr>
          <w:sz w:val="24"/>
        </w:rPr>
        <w:t xml:space="preserve">-nya dinamis atau bergerak. </w:t>
      </w:r>
      <w:r w:rsidR="006B63B9" w:rsidRPr="0066666E">
        <w:rPr>
          <w:sz w:val="24"/>
        </w:rPr>
        <w:t xml:space="preserve">Berdasarkan hal yang disebutkan diatas maka peneliti mengusulkan penerapan metode </w:t>
      </w:r>
      <w:r>
        <w:rPr>
          <w:sz w:val="24"/>
        </w:rPr>
        <w:t xml:space="preserve">ZRP digunakan untuk proses </w:t>
      </w:r>
      <w:r w:rsidRPr="0033614D">
        <w:rPr>
          <w:i/>
          <w:sz w:val="24"/>
        </w:rPr>
        <w:t>data</w:t>
      </w:r>
      <w:r>
        <w:rPr>
          <w:sz w:val="24"/>
        </w:rPr>
        <w:t xml:space="preserve"> </w:t>
      </w:r>
      <w:r w:rsidRPr="0033614D">
        <w:rPr>
          <w:i/>
          <w:sz w:val="24"/>
        </w:rPr>
        <w:t>gathering</w:t>
      </w:r>
      <w:r>
        <w:rPr>
          <w:sz w:val="24"/>
        </w:rPr>
        <w:t xml:space="preserve"> pada lingkungan WSN, dimana parameter </w:t>
      </w:r>
      <w:r>
        <w:rPr>
          <w:i/>
          <w:sz w:val="24"/>
        </w:rPr>
        <w:t xml:space="preserve">node – node </w:t>
      </w:r>
      <w:r>
        <w:rPr>
          <w:sz w:val="24"/>
        </w:rPr>
        <w:t xml:space="preserve">yang bergerak pada ZRP digantikan dengan kondisi baterai, jumlah tetangga (ketetanggaan) dan jarak menuju </w:t>
      </w:r>
      <w:r>
        <w:rPr>
          <w:i/>
          <w:sz w:val="24"/>
        </w:rPr>
        <w:t>sink</w:t>
      </w:r>
      <w:r>
        <w:rPr>
          <w:sz w:val="24"/>
        </w:rPr>
        <w:t>).</w:t>
      </w:r>
    </w:p>
    <w:p w:rsidR="00BE5F55" w:rsidRDefault="00643658" w:rsidP="00845CBE">
      <w:pPr>
        <w:spacing w:before="240"/>
        <w:ind w:left="720" w:firstLine="720"/>
        <w:jc w:val="both"/>
      </w:pPr>
      <w:r>
        <w:rPr>
          <w:sz w:val="24"/>
          <w:lang w:val="en-US"/>
        </w:rPr>
        <w:t xml:space="preserve">Untuk melihat kinerja dari metode yang dikerjakan, peneliti menerapkan dan melakukan pengujian pada ruang lingkup simulasi agar dapat melibatkan </w:t>
      </w:r>
      <w:r>
        <w:rPr>
          <w:i/>
          <w:iCs/>
          <w:sz w:val="24"/>
          <w:lang w:val="en-US"/>
        </w:rPr>
        <w:t>node</w:t>
      </w:r>
      <w:r>
        <w:rPr>
          <w:sz w:val="24"/>
          <w:lang w:val="en-US"/>
        </w:rPr>
        <w:t xml:space="preserve"> yang banyak dan area yang luas dengan menekan biaya pengujian. Selain itu banyaknya penelitian menggunakan simulator juga menjadi acuan untuk ikut menggunakan simulator. Simulator yang digunakan adalah SIDnet-SWANS yang merupakan simulator yang berjalan diatas simulator JiST-SWANS. Simulator ini juga pernah digunakan pada penelitian sebelumnya oleh </w:t>
      </w:r>
      <w:r w:rsidR="002D2E3A">
        <w:rPr>
          <w:sz w:val="24"/>
          <w:lang w:val="en-US"/>
        </w:rPr>
        <w:t>[21]</w:t>
      </w:r>
      <w:r>
        <w:rPr>
          <w:sz w:val="24"/>
          <w:lang w:val="en-US"/>
        </w:rPr>
        <w:t xml:space="preserve"> sehingga simulator ini layak digunakan.</w:t>
      </w:r>
    </w:p>
    <w:p w:rsidR="00BE5F55" w:rsidRDefault="00BE5F55">
      <w:pPr>
        <w:spacing w:before="240"/>
        <w:jc w:val="both"/>
        <w:rPr>
          <w:sz w:val="24"/>
          <w:lang w:val="en-US"/>
        </w:rPr>
      </w:pPr>
    </w:p>
    <w:p w:rsidR="00BE5F55" w:rsidRDefault="00643658">
      <w:pPr>
        <w:pStyle w:val="Heading1"/>
        <w:numPr>
          <w:ilvl w:val="0"/>
          <w:numId w:val="1"/>
        </w:numPr>
        <w:spacing w:before="0" w:after="240" w:line="240" w:lineRule="auto"/>
        <w:jc w:val="both"/>
      </w:pPr>
      <w:r>
        <w:t>RUMUSAN MASALAH</w:t>
      </w:r>
    </w:p>
    <w:p w:rsidR="00BE5F55" w:rsidRDefault="00643658">
      <w:pPr>
        <w:pStyle w:val="ListParagraph"/>
        <w:spacing w:before="240" w:after="240"/>
        <w:jc w:val="both"/>
      </w:pPr>
      <w:r>
        <w:rPr>
          <w:sz w:val="24"/>
          <w:lang w:val="en-US"/>
        </w:rPr>
        <w:t>Rumusan masalah yang terdapat pada Tugas Akhir ini adalah sebagai berikut :</w:t>
      </w:r>
    </w:p>
    <w:p w:rsidR="00BE5F55" w:rsidRDefault="00643658">
      <w:pPr>
        <w:pStyle w:val="ListParagraph"/>
        <w:numPr>
          <w:ilvl w:val="0"/>
          <w:numId w:val="6"/>
        </w:numPr>
        <w:spacing w:before="240" w:after="240"/>
        <w:jc w:val="both"/>
      </w:pPr>
      <w:r>
        <w:rPr>
          <w:sz w:val="24"/>
          <w:lang w:val="en-US"/>
        </w:rPr>
        <w:t xml:space="preserve">Bagaimana </w:t>
      </w:r>
      <w:r w:rsidR="002536E4">
        <w:rPr>
          <w:sz w:val="24"/>
          <w:lang w:val="en-US"/>
        </w:rPr>
        <w:t xml:space="preserve">membentuk </w:t>
      </w:r>
      <w:r w:rsidR="002536E4">
        <w:rPr>
          <w:i/>
          <w:sz w:val="24"/>
          <w:lang w:val="en-US"/>
        </w:rPr>
        <w:t>zone</w:t>
      </w:r>
      <w:r w:rsidR="002536E4">
        <w:rPr>
          <w:sz w:val="24"/>
          <w:lang w:val="en-US"/>
        </w:rPr>
        <w:t xml:space="preserve"> </w:t>
      </w:r>
      <w:r w:rsidR="000D1D37">
        <w:rPr>
          <w:sz w:val="24"/>
          <w:lang w:val="en-US"/>
        </w:rPr>
        <w:t>dengan</w:t>
      </w:r>
      <w:r w:rsidR="002536E4">
        <w:rPr>
          <w:sz w:val="24"/>
          <w:lang w:val="en-US"/>
        </w:rPr>
        <w:t xml:space="preserve"> ZRP</w:t>
      </w:r>
      <w:r w:rsidR="0033614D">
        <w:rPr>
          <w:sz w:val="24"/>
          <w:lang w:val="en-US"/>
        </w:rPr>
        <w:t xml:space="preserve"> pada lingkungan WSN</w:t>
      </w:r>
      <w:r>
        <w:rPr>
          <w:sz w:val="24"/>
          <w:lang w:val="en-US"/>
        </w:rPr>
        <w:t>.</w:t>
      </w:r>
    </w:p>
    <w:p w:rsidR="00BE5F55" w:rsidRDefault="00643658">
      <w:pPr>
        <w:pStyle w:val="ListParagraph"/>
        <w:numPr>
          <w:ilvl w:val="0"/>
          <w:numId w:val="6"/>
        </w:numPr>
        <w:spacing w:before="240" w:after="240"/>
        <w:jc w:val="both"/>
      </w:pPr>
      <w:r>
        <w:rPr>
          <w:sz w:val="24"/>
          <w:lang w:val="en-US"/>
        </w:rPr>
        <w:t xml:space="preserve">Bagaimana menetukan </w:t>
      </w:r>
      <w:r>
        <w:rPr>
          <w:i/>
          <w:iCs/>
          <w:sz w:val="24"/>
          <w:lang w:val="en-US"/>
        </w:rPr>
        <w:t>node</w:t>
      </w:r>
      <w:r>
        <w:rPr>
          <w:sz w:val="24"/>
          <w:lang w:val="en-US"/>
        </w:rPr>
        <w:t xml:space="preserve"> yang akan menjadi </w:t>
      </w:r>
      <w:bookmarkStart w:id="3" w:name="__DdeLink__2635_1227254663"/>
      <w:r>
        <w:rPr>
          <w:i/>
          <w:iCs/>
          <w:sz w:val="24"/>
          <w:lang w:val="en-US"/>
        </w:rPr>
        <w:t>cluster head</w:t>
      </w:r>
      <w:bookmarkEnd w:id="3"/>
      <w:r>
        <w:rPr>
          <w:sz w:val="24"/>
          <w:lang w:val="en-US"/>
        </w:rPr>
        <w:t xml:space="preserve"> dengan melakukan kontrol terhadap kondisi energi </w:t>
      </w:r>
      <w:r>
        <w:rPr>
          <w:i/>
          <w:iCs/>
          <w:sz w:val="24"/>
          <w:lang w:val="en-US"/>
        </w:rPr>
        <w:t>node</w:t>
      </w:r>
      <w:r w:rsidR="0033614D">
        <w:rPr>
          <w:iCs/>
          <w:sz w:val="24"/>
          <w:lang w:val="en-US"/>
        </w:rPr>
        <w:t xml:space="preserve"> </w:t>
      </w:r>
      <w:r w:rsidR="0033614D">
        <w:rPr>
          <w:sz w:val="24"/>
          <w:lang w:val="en-US"/>
        </w:rPr>
        <w:t>pada lingkungan WSN</w:t>
      </w:r>
    </w:p>
    <w:p w:rsidR="00A71CC5" w:rsidRPr="00A71CC5" w:rsidRDefault="00A71CC5">
      <w:pPr>
        <w:pStyle w:val="ListParagraph"/>
        <w:numPr>
          <w:ilvl w:val="0"/>
          <w:numId w:val="6"/>
        </w:numPr>
        <w:spacing w:before="240" w:after="240"/>
        <w:jc w:val="both"/>
        <w:rPr>
          <w:sz w:val="24"/>
        </w:rPr>
      </w:pPr>
      <w:r w:rsidRPr="00A71CC5">
        <w:rPr>
          <w:sz w:val="24"/>
        </w:rPr>
        <w:t xml:space="preserve">Bagaimana </w:t>
      </w:r>
      <w:r>
        <w:rPr>
          <w:sz w:val="24"/>
        </w:rPr>
        <w:t xml:space="preserve">menentukan </w:t>
      </w:r>
      <w:r w:rsidRPr="00A71CC5">
        <w:rPr>
          <w:i/>
          <w:sz w:val="24"/>
        </w:rPr>
        <w:t>routing table</w:t>
      </w:r>
      <w:r>
        <w:rPr>
          <w:i/>
          <w:sz w:val="24"/>
        </w:rPr>
        <w:t xml:space="preserve"> </w:t>
      </w:r>
      <w:r>
        <w:rPr>
          <w:sz w:val="24"/>
        </w:rPr>
        <w:t xml:space="preserve">dengan memperhatikan kondisi baterai, jumlah </w:t>
      </w:r>
      <w:r w:rsidR="00E94AB0" w:rsidRPr="00E94AB0">
        <w:rPr>
          <w:sz w:val="24"/>
        </w:rPr>
        <w:t>tetangga</w:t>
      </w:r>
      <w:r>
        <w:rPr>
          <w:i/>
          <w:sz w:val="24"/>
        </w:rPr>
        <w:t xml:space="preserve"> </w:t>
      </w:r>
      <w:r>
        <w:rPr>
          <w:sz w:val="24"/>
        </w:rPr>
        <w:t xml:space="preserve">dan jarak menuju </w:t>
      </w:r>
      <w:r>
        <w:rPr>
          <w:i/>
          <w:sz w:val="24"/>
        </w:rPr>
        <w:t>sink</w:t>
      </w:r>
      <w:r w:rsidR="0033614D">
        <w:rPr>
          <w:sz w:val="24"/>
        </w:rPr>
        <w:t xml:space="preserve"> </w:t>
      </w:r>
      <w:r w:rsidR="0033614D">
        <w:rPr>
          <w:sz w:val="24"/>
          <w:lang w:val="en-US"/>
        </w:rPr>
        <w:t>pada lingkungan WSN</w:t>
      </w:r>
      <w:r>
        <w:rPr>
          <w:sz w:val="24"/>
        </w:rPr>
        <w:t>.</w:t>
      </w:r>
    </w:p>
    <w:p w:rsidR="00BE5F55" w:rsidRDefault="00643658">
      <w:pPr>
        <w:pStyle w:val="ListParagraph"/>
        <w:numPr>
          <w:ilvl w:val="0"/>
          <w:numId w:val="6"/>
        </w:numPr>
        <w:spacing w:before="240" w:after="240"/>
        <w:jc w:val="both"/>
      </w:pPr>
      <w:r>
        <w:rPr>
          <w:sz w:val="24"/>
          <w:lang w:val="en-US"/>
        </w:rPr>
        <w:t xml:space="preserve">Bagaimana menentukan jalur </w:t>
      </w:r>
      <w:r>
        <w:rPr>
          <w:i/>
          <w:iCs/>
          <w:sz w:val="24"/>
          <w:lang w:val="en-US"/>
        </w:rPr>
        <w:t xml:space="preserve">multihop </w:t>
      </w:r>
      <w:r>
        <w:rPr>
          <w:sz w:val="24"/>
          <w:lang w:val="en-US"/>
        </w:rPr>
        <w:t xml:space="preserve">yang tepat untuk mengirimkan data </w:t>
      </w:r>
      <w:r w:rsidR="0033614D">
        <w:rPr>
          <w:sz w:val="24"/>
          <w:lang w:val="en-US"/>
        </w:rPr>
        <w:t>pada lingkungan WSN</w:t>
      </w:r>
      <w:r>
        <w:rPr>
          <w:sz w:val="24"/>
          <w:lang w:val="en-US"/>
        </w:rPr>
        <w:t>.</w:t>
      </w:r>
    </w:p>
    <w:p w:rsidR="00845CBE" w:rsidRDefault="00643658" w:rsidP="00845CBE">
      <w:pPr>
        <w:pStyle w:val="Heading1"/>
        <w:numPr>
          <w:ilvl w:val="0"/>
          <w:numId w:val="1"/>
        </w:numPr>
        <w:spacing w:before="0" w:after="240" w:line="240" w:lineRule="auto"/>
        <w:jc w:val="both"/>
      </w:pPr>
      <w:r>
        <w:t>BATASAN MASALAH</w:t>
      </w:r>
    </w:p>
    <w:p w:rsidR="00845CBE" w:rsidRDefault="00643658" w:rsidP="00845CBE">
      <w:pPr>
        <w:pStyle w:val="Heading1"/>
        <w:spacing w:before="0" w:line="240" w:lineRule="auto"/>
        <w:ind w:left="720"/>
        <w:jc w:val="both"/>
        <w:rPr>
          <w:b w:val="0"/>
        </w:rPr>
      </w:pPr>
      <w:r w:rsidRPr="00845CBE">
        <w:rPr>
          <w:b w:val="0"/>
          <w:sz w:val="24"/>
        </w:rPr>
        <w:t>Batasan masalah yang terdapat pada Tugas Akhir ini adalah sebagai berikut :</w:t>
      </w:r>
    </w:p>
    <w:p w:rsidR="00BF50A1" w:rsidRDefault="00643658" w:rsidP="00DC1812">
      <w:pPr>
        <w:pStyle w:val="Heading1"/>
        <w:numPr>
          <w:ilvl w:val="3"/>
          <w:numId w:val="1"/>
        </w:numPr>
        <w:spacing w:before="0" w:line="240" w:lineRule="auto"/>
        <w:ind w:left="1440"/>
        <w:jc w:val="both"/>
        <w:rPr>
          <w:b w:val="0"/>
        </w:rPr>
      </w:pPr>
      <w:r w:rsidRPr="00845CBE">
        <w:rPr>
          <w:b w:val="0"/>
          <w:sz w:val="24"/>
        </w:rPr>
        <w:t>Simulator yang digunakan adalah SIDnet-SWANS yang memiliki versi 1.5.6 yang berjalan diatas Java</w:t>
      </w:r>
    </w:p>
    <w:p w:rsidR="00845CBE" w:rsidRPr="009C7889" w:rsidRDefault="00643658" w:rsidP="00DC1812">
      <w:pPr>
        <w:pStyle w:val="Heading1"/>
        <w:numPr>
          <w:ilvl w:val="3"/>
          <w:numId w:val="1"/>
        </w:numPr>
        <w:spacing w:before="0" w:line="240" w:lineRule="auto"/>
        <w:ind w:left="1440"/>
        <w:jc w:val="both"/>
        <w:rPr>
          <w:b w:val="0"/>
        </w:rPr>
      </w:pPr>
      <w:r w:rsidRPr="00BF50A1">
        <w:rPr>
          <w:b w:val="0"/>
          <w:sz w:val="24"/>
        </w:rPr>
        <w:t xml:space="preserve">Setiap </w:t>
      </w:r>
      <w:r w:rsidRPr="00BF50A1">
        <w:rPr>
          <w:b w:val="0"/>
          <w:i/>
          <w:iCs/>
          <w:sz w:val="24"/>
        </w:rPr>
        <w:t>node</w:t>
      </w:r>
      <w:r w:rsidRPr="00BF50A1">
        <w:rPr>
          <w:b w:val="0"/>
          <w:sz w:val="24"/>
        </w:rPr>
        <w:t xml:space="preserve"> pada simulator memiliki 1 sensor </w:t>
      </w:r>
      <w:r w:rsidR="00BF50A1">
        <w:rPr>
          <w:b w:val="0"/>
          <w:sz w:val="24"/>
        </w:rPr>
        <w:t>(</w:t>
      </w:r>
      <w:r w:rsidR="00BF50A1" w:rsidRPr="00BF50A1">
        <w:rPr>
          <w:b w:val="0"/>
          <w:i/>
          <w:sz w:val="24"/>
        </w:rPr>
        <w:t>Global Positioning System</w:t>
      </w:r>
      <w:r w:rsidR="00BF50A1">
        <w:rPr>
          <w:b w:val="0"/>
          <w:sz w:val="24"/>
        </w:rPr>
        <w:t xml:space="preserve">) </w:t>
      </w:r>
      <w:r w:rsidR="009C7889">
        <w:rPr>
          <w:b w:val="0"/>
        </w:rPr>
        <w:t xml:space="preserve"> </w:t>
      </w:r>
      <w:r w:rsidRPr="009C7889">
        <w:rPr>
          <w:b w:val="0"/>
          <w:sz w:val="24"/>
        </w:rPr>
        <w:t xml:space="preserve">GPS untuk mengetahui lokasi </w:t>
      </w:r>
      <w:r w:rsidRPr="009C7889">
        <w:rPr>
          <w:b w:val="0"/>
          <w:i/>
          <w:iCs/>
          <w:sz w:val="24"/>
        </w:rPr>
        <w:t>node</w:t>
      </w:r>
      <w:r w:rsidRPr="009C7889">
        <w:rPr>
          <w:b w:val="0"/>
          <w:sz w:val="24"/>
        </w:rPr>
        <w:t>.</w:t>
      </w:r>
    </w:p>
    <w:p w:rsidR="00845CBE" w:rsidRDefault="00643658" w:rsidP="00DC1812">
      <w:pPr>
        <w:pStyle w:val="Heading1"/>
        <w:numPr>
          <w:ilvl w:val="3"/>
          <w:numId w:val="1"/>
        </w:numPr>
        <w:spacing w:before="0" w:line="240" w:lineRule="auto"/>
        <w:ind w:left="1440"/>
        <w:jc w:val="both"/>
        <w:rPr>
          <w:b w:val="0"/>
        </w:rPr>
      </w:pPr>
      <w:r w:rsidRPr="00845CBE">
        <w:rPr>
          <w:b w:val="0"/>
          <w:sz w:val="24"/>
        </w:rPr>
        <w:t xml:space="preserve">Setiap </w:t>
      </w:r>
      <w:r w:rsidRPr="00B64448">
        <w:rPr>
          <w:b w:val="0"/>
          <w:i/>
          <w:sz w:val="24"/>
        </w:rPr>
        <w:t>node</w:t>
      </w:r>
      <w:r w:rsidRPr="00845CBE">
        <w:rPr>
          <w:b w:val="0"/>
          <w:sz w:val="24"/>
        </w:rPr>
        <w:t xml:space="preserve"> mampu mengubah level daya transmisinya tergantung jarak ke receiver</w:t>
      </w:r>
    </w:p>
    <w:p w:rsidR="00845CBE" w:rsidRDefault="0099624E" w:rsidP="00DC1812">
      <w:pPr>
        <w:pStyle w:val="Heading1"/>
        <w:numPr>
          <w:ilvl w:val="3"/>
          <w:numId w:val="1"/>
        </w:numPr>
        <w:spacing w:before="0" w:line="240" w:lineRule="auto"/>
        <w:ind w:left="1440"/>
        <w:jc w:val="both"/>
        <w:rPr>
          <w:b w:val="0"/>
        </w:rPr>
      </w:pPr>
      <w:r w:rsidRPr="0099624E">
        <w:rPr>
          <w:b w:val="0"/>
          <w:iCs/>
          <w:sz w:val="24"/>
        </w:rPr>
        <w:t>S</w:t>
      </w:r>
      <w:r w:rsidR="00643658" w:rsidRPr="00E324FA">
        <w:rPr>
          <w:b w:val="0"/>
          <w:iCs/>
          <w:sz w:val="24"/>
        </w:rPr>
        <w:t xml:space="preserve">etiap </w:t>
      </w:r>
      <w:r w:rsidR="00643658" w:rsidRPr="00B64448">
        <w:rPr>
          <w:b w:val="0"/>
          <w:i/>
          <w:iCs/>
          <w:sz w:val="24"/>
        </w:rPr>
        <w:t>node</w:t>
      </w:r>
      <w:r w:rsidR="00643658" w:rsidRPr="00E324FA">
        <w:rPr>
          <w:b w:val="0"/>
          <w:iCs/>
          <w:sz w:val="24"/>
        </w:rPr>
        <w:t xml:space="preserve"> dapat menghitung perkiraan jarak ke node lain untuk daya transmisi tertentu</w:t>
      </w:r>
      <w:r w:rsidR="00845CBE" w:rsidRPr="00845CBE">
        <w:rPr>
          <w:b w:val="0"/>
          <w:i/>
          <w:iCs/>
          <w:sz w:val="24"/>
        </w:rPr>
        <w:t>.</w:t>
      </w:r>
    </w:p>
    <w:p w:rsidR="00845CBE" w:rsidRDefault="00643658" w:rsidP="00DC1812">
      <w:pPr>
        <w:pStyle w:val="Heading1"/>
        <w:numPr>
          <w:ilvl w:val="3"/>
          <w:numId w:val="1"/>
        </w:numPr>
        <w:spacing w:before="0" w:line="240" w:lineRule="auto"/>
        <w:ind w:left="1440"/>
        <w:jc w:val="both"/>
        <w:rPr>
          <w:b w:val="0"/>
        </w:rPr>
      </w:pPr>
      <w:r w:rsidRPr="00845CBE">
        <w:rPr>
          <w:b w:val="0"/>
          <w:sz w:val="24"/>
        </w:rPr>
        <w:t xml:space="preserve">Jumlah </w:t>
      </w:r>
      <w:r w:rsidRPr="00845CBE">
        <w:rPr>
          <w:b w:val="0"/>
          <w:i/>
          <w:iCs/>
          <w:sz w:val="24"/>
        </w:rPr>
        <w:t xml:space="preserve">destination node </w:t>
      </w:r>
      <w:r w:rsidRPr="00845CBE">
        <w:rPr>
          <w:b w:val="0"/>
          <w:sz w:val="24"/>
        </w:rPr>
        <w:t xml:space="preserve">pada simulator adalah 1 </w:t>
      </w:r>
      <w:r w:rsidRPr="00845CBE">
        <w:rPr>
          <w:b w:val="0"/>
          <w:i/>
          <w:iCs/>
          <w:sz w:val="24"/>
        </w:rPr>
        <w:t>node</w:t>
      </w:r>
      <w:r w:rsidRPr="00845CBE">
        <w:rPr>
          <w:b w:val="0"/>
          <w:sz w:val="24"/>
        </w:rPr>
        <w:t>.</w:t>
      </w:r>
    </w:p>
    <w:p w:rsidR="00845CBE" w:rsidRDefault="00643658" w:rsidP="00DC1812">
      <w:pPr>
        <w:pStyle w:val="Heading1"/>
        <w:numPr>
          <w:ilvl w:val="3"/>
          <w:numId w:val="1"/>
        </w:numPr>
        <w:spacing w:before="0" w:line="240" w:lineRule="auto"/>
        <w:ind w:left="1440"/>
        <w:jc w:val="both"/>
        <w:rPr>
          <w:b w:val="0"/>
        </w:rPr>
      </w:pPr>
      <w:r w:rsidRPr="00845CBE">
        <w:rPr>
          <w:b w:val="0"/>
          <w:sz w:val="24"/>
        </w:rPr>
        <w:t xml:space="preserve">Pada wilayah yang diawasi di simulator, semua </w:t>
      </w:r>
      <w:r w:rsidRPr="00B64448">
        <w:rPr>
          <w:b w:val="0"/>
          <w:i/>
          <w:sz w:val="24"/>
        </w:rPr>
        <w:t>node</w:t>
      </w:r>
      <w:r w:rsidRPr="00845CBE">
        <w:rPr>
          <w:b w:val="0"/>
          <w:sz w:val="24"/>
        </w:rPr>
        <w:t xml:space="preserve"> yang berada pada wilayah tersebut menjadi </w:t>
      </w:r>
      <w:r w:rsidRPr="00845CBE">
        <w:rPr>
          <w:b w:val="0"/>
          <w:i/>
          <w:iCs/>
          <w:sz w:val="24"/>
        </w:rPr>
        <w:t>source node.</w:t>
      </w:r>
    </w:p>
    <w:p w:rsidR="00845CBE" w:rsidRPr="00845CBE" w:rsidRDefault="00643658" w:rsidP="00DC1812">
      <w:pPr>
        <w:pStyle w:val="Heading1"/>
        <w:numPr>
          <w:ilvl w:val="3"/>
          <w:numId w:val="1"/>
        </w:numPr>
        <w:spacing w:before="0" w:after="240" w:line="240" w:lineRule="auto"/>
        <w:ind w:left="1440"/>
        <w:jc w:val="both"/>
        <w:rPr>
          <w:b w:val="0"/>
        </w:rPr>
      </w:pPr>
      <w:r w:rsidRPr="00845CBE">
        <w:rPr>
          <w:b w:val="0"/>
          <w:sz w:val="24"/>
        </w:rPr>
        <w:t xml:space="preserve">Sumber energi dari </w:t>
      </w:r>
      <w:r w:rsidRPr="00845CBE">
        <w:rPr>
          <w:b w:val="0"/>
          <w:i/>
          <w:iCs/>
          <w:sz w:val="24"/>
        </w:rPr>
        <w:t>node sensor</w:t>
      </w:r>
      <w:r w:rsidRPr="00845CBE">
        <w:rPr>
          <w:b w:val="0"/>
          <w:sz w:val="24"/>
        </w:rPr>
        <w:t xml:space="preserve"> bersifat terbatas pada simulator.</w:t>
      </w:r>
    </w:p>
    <w:p w:rsidR="00BE5F55" w:rsidRDefault="00643658" w:rsidP="00845CBE">
      <w:pPr>
        <w:pStyle w:val="Heading1"/>
        <w:numPr>
          <w:ilvl w:val="0"/>
          <w:numId w:val="1"/>
        </w:numPr>
        <w:spacing w:before="0" w:after="240" w:line="240" w:lineRule="auto"/>
        <w:jc w:val="both"/>
      </w:pPr>
      <w:r>
        <w:t>TUJUAN PEMBUATAN TUGAS AKHIR</w:t>
      </w:r>
    </w:p>
    <w:p w:rsidR="00BE5F55" w:rsidRDefault="00643658">
      <w:pPr>
        <w:ind w:left="720"/>
        <w:jc w:val="both"/>
      </w:pPr>
      <w:r>
        <w:rPr>
          <w:sz w:val="24"/>
          <w:szCs w:val="24"/>
          <w:lang w:val="en-US" w:eastAsia="ja-JP"/>
        </w:rPr>
        <w:t>Adapun tujuan dari pembuatan Tugas Akhir ini adalah :</w:t>
      </w:r>
    </w:p>
    <w:p w:rsidR="00BE5F55" w:rsidRDefault="00643658">
      <w:pPr>
        <w:numPr>
          <w:ilvl w:val="0"/>
          <w:numId w:val="7"/>
        </w:numPr>
        <w:jc w:val="both"/>
      </w:pPr>
      <w:r>
        <w:rPr>
          <w:sz w:val="24"/>
          <w:szCs w:val="24"/>
          <w:lang w:val="en-US" w:eastAsia="ja-JP"/>
        </w:rPr>
        <w:t xml:space="preserve">Dapat </w:t>
      </w:r>
      <w:r w:rsidR="004D3DD9">
        <w:rPr>
          <w:sz w:val="24"/>
          <w:szCs w:val="24"/>
          <w:lang w:val="en-US" w:eastAsia="ja-JP"/>
        </w:rPr>
        <w:t xml:space="preserve">menentukan </w:t>
      </w:r>
      <w:r w:rsidR="004D3DD9">
        <w:rPr>
          <w:i/>
          <w:sz w:val="24"/>
          <w:szCs w:val="24"/>
          <w:lang w:val="en-US" w:eastAsia="ja-JP"/>
        </w:rPr>
        <w:t xml:space="preserve">zone </w:t>
      </w:r>
      <w:r w:rsidR="004D3DD9">
        <w:rPr>
          <w:sz w:val="24"/>
          <w:szCs w:val="24"/>
          <w:lang w:val="en-US" w:eastAsia="ja-JP"/>
        </w:rPr>
        <w:t>pada ZRP</w:t>
      </w:r>
      <w:r w:rsidR="0033614D">
        <w:rPr>
          <w:sz w:val="24"/>
          <w:szCs w:val="24"/>
          <w:lang w:val="en-US" w:eastAsia="ja-JP"/>
        </w:rPr>
        <w:t xml:space="preserve"> </w:t>
      </w:r>
      <w:r w:rsidR="0033614D">
        <w:rPr>
          <w:sz w:val="24"/>
          <w:lang w:val="en-US"/>
        </w:rPr>
        <w:t>pada lingkungan WSN</w:t>
      </w:r>
      <w:r>
        <w:rPr>
          <w:i/>
          <w:iCs/>
          <w:sz w:val="24"/>
          <w:szCs w:val="24"/>
          <w:lang w:val="en-US" w:eastAsia="ja-JP"/>
        </w:rPr>
        <w:t>.</w:t>
      </w:r>
    </w:p>
    <w:p w:rsidR="00BE5F55" w:rsidRPr="004D3DD9" w:rsidRDefault="00643658">
      <w:pPr>
        <w:numPr>
          <w:ilvl w:val="0"/>
          <w:numId w:val="7"/>
        </w:numPr>
        <w:jc w:val="both"/>
      </w:pPr>
      <w:r>
        <w:rPr>
          <w:sz w:val="24"/>
          <w:szCs w:val="24"/>
          <w:lang w:val="en-US" w:eastAsia="ja-JP"/>
        </w:rPr>
        <w:t xml:space="preserve">Dapat menentukan </w:t>
      </w:r>
      <w:r w:rsidRPr="00B64448">
        <w:rPr>
          <w:i/>
          <w:sz w:val="24"/>
          <w:szCs w:val="24"/>
          <w:lang w:val="en-US" w:eastAsia="ja-JP"/>
        </w:rPr>
        <w:t>node</w:t>
      </w:r>
      <w:r>
        <w:rPr>
          <w:sz w:val="24"/>
          <w:szCs w:val="24"/>
          <w:lang w:val="en-US" w:eastAsia="ja-JP"/>
        </w:rPr>
        <w:t xml:space="preserve"> yang tepat untuk dijadikan sebagai </w:t>
      </w:r>
      <w:r>
        <w:rPr>
          <w:i/>
          <w:iCs/>
          <w:sz w:val="24"/>
          <w:szCs w:val="24"/>
          <w:lang w:val="en-US" w:eastAsia="ja-JP"/>
        </w:rPr>
        <w:t>cluster head</w:t>
      </w:r>
      <w:r w:rsidR="0033614D">
        <w:rPr>
          <w:iCs/>
          <w:sz w:val="24"/>
          <w:szCs w:val="24"/>
          <w:lang w:val="en-US" w:eastAsia="ja-JP"/>
        </w:rPr>
        <w:t xml:space="preserve"> </w:t>
      </w:r>
      <w:r w:rsidR="0033614D">
        <w:rPr>
          <w:sz w:val="24"/>
          <w:lang w:val="en-US"/>
        </w:rPr>
        <w:t>pada lingkungan WSN</w:t>
      </w:r>
      <w:r>
        <w:rPr>
          <w:i/>
          <w:iCs/>
          <w:sz w:val="24"/>
          <w:szCs w:val="24"/>
          <w:lang w:val="en-US" w:eastAsia="ja-JP"/>
        </w:rPr>
        <w:t>.</w:t>
      </w:r>
    </w:p>
    <w:p w:rsidR="004D3DD9" w:rsidRPr="004D3DD9" w:rsidRDefault="004D3DD9">
      <w:pPr>
        <w:numPr>
          <w:ilvl w:val="0"/>
          <w:numId w:val="7"/>
        </w:numPr>
        <w:jc w:val="both"/>
        <w:rPr>
          <w:sz w:val="24"/>
        </w:rPr>
      </w:pPr>
      <w:r w:rsidRPr="004D3DD9">
        <w:rPr>
          <w:sz w:val="24"/>
        </w:rPr>
        <w:t>Dapat</w:t>
      </w:r>
      <w:r>
        <w:rPr>
          <w:sz w:val="24"/>
        </w:rPr>
        <w:t xml:space="preserve"> menentukan jalur dalam pengiriman data dengan memperhatikan kondisi daya baterai, jumlah tetangga dan jarak dengan </w:t>
      </w:r>
      <w:r>
        <w:rPr>
          <w:i/>
          <w:sz w:val="24"/>
        </w:rPr>
        <w:t>sink</w:t>
      </w:r>
      <w:r w:rsidR="0033614D">
        <w:rPr>
          <w:sz w:val="24"/>
        </w:rPr>
        <w:t xml:space="preserve"> </w:t>
      </w:r>
      <w:r w:rsidR="0033614D">
        <w:rPr>
          <w:sz w:val="24"/>
          <w:lang w:val="en-US"/>
        </w:rPr>
        <w:t>pada lingkungan WSN</w:t>
      </w:r>
      <w:r>
        <w:rPr>
          <w:sz w:val="24"/>
        </w:rPr>
        <w:t>.</w:t>
      </w:r>
    </w:p>
    <w:p w:rsidR="00BE5F55" w:rsidRDefault="00643658">
      <w:pPr>
        <w:numPr>
          <w:ilvl w:val="0"/>
          <w:numId w:val="7"/>
        </w:numPr>
        <w:jc w:val="both"/>
      </w:pPr>
      <w:r>
        <w:rPr>
          <w:sz w:val="24"/>
          <w:szCs w:val="24"/>
          <w:lang w:val="en-US" w:eastAsia="ja-JP"/>
        </w:rPr>
        <w:t xml:space="preserve">Dapat menentukan jalur </w:t>
      </w:r>
      <w:r>
        <w:rPr>
          <w:i/>
          <w:iCs/>
          <w:sz w:val="24"/>
          <w:szCs w:val="24"/>
          <w:lang w:val="en-US" w:eastAsia="ja-JP"/>
        </w:rPr>
        <w:t>multihop</w:t>
      </w:r>
      <w:r>
        <w:rPr>
          <w:sz w:val="24"/>
          <w:szCs w:val="24"/>
          <w:lang w:val="en-US" w:eastAsia="ja-JP"/>
        </w:rPr>
        <w:t xml:space="preserve"> menuju </w:t>
      </w:r>
      <w:r>
        <w:rPr>
          <w:i/>
          <w:iCs/>
          <w:sz w:val="24"/>
          <w:szCs w:val="24"/>
          <w:lang w:val="en-US" w:eastAsia="ja-JP"/>
        </w:rPr>
        <w:t>destination node</w:t>
      </w:r>
      <w:r w:rsidR="0033614D">
        <w:rPr>
          <w:i/>
          <w:iCs/>
          <w:sz w:val="24"/>
          <w:szCs w:val="24"/>
          <w:lang w:val="en-US" w:eastAsia="ja-JP"/>
        </w:rPr>
        <w:t xml:space="preserve"> </w:t>
      </w:r>
      <w:r w:rsidR="0033614D">
        <w:rPr>
          <w:sz w:val="24"/>
          <w:lang w:val="en-US"/>
        </w:rPr>
        <w:t>pada lingkungan WSN</w:t>
      </w:r>
      <w:r>
        <w:rPr>
          <w:sz w:val="24"/>
          <w:szCs w:val="24"/>
          <w:lang w:val="en-US" w:eastAsia="ja-JP"/>
        </w:rPr>
        <w:t>.</w:t>
      </w:r>
    </w:p>
    <w:p w:rsidR="00BE5F55" w:rsidRDefault="00BE5F55">
      <w:pPr>
        <w:jc w:val="both"/>
        <w:rPr>
          <w:i/>
          <w:iCs/>
          <w:sz w:val="24"/>
          <w:szCs w:val="24"/>
          <w:lang w:val="en-US" w:eastAsia="ja-JP"/>
        </w:rPr>
      </w:pPr>
    </w:p>
    <w:p w:rsidR="00BE5F55" w:rsidRDefault="00643658">
      <w:pPr>
        <w:pStyle w:val="Heading1"/>
        <w:numPr>
          <w:ilvl w:val="0"/>
          <w:numId w:val="1"/>
        </w:numPr>
        <w:spacing w:before="0" w:after="240" w:line="240" w:lineRule="auto"/>
        <w:jc w:val="both"/>
      </w:pPr>
      <w:r>
        <w:t>MANFAAT TUGAS AKHIR</w:t>
      </w:r>
    </w:p>
    <w:p w:rsidR="00845CBE" w:rsidRDefault="00643658" w:rsidP="0033614D">
      <w:pPr>
        <w:spacing w:before="240" w:after="240"/>
        <w:ind w:left="720" w:firstLine="720"/>
        <w:jc w:val="both"/>
        <w:rPr>
          <w:sz w:val="24"/>
          <w:szCs w:val="24"/>
          <w:lang w:val="en-US" w:eastAsia="ja-JP"/>
        </w:rPr>
      </w:pPr>
      <w:r>
        <w:rPr>
          <w:sz w:val="24"/>
          <w:lang w:val="en-US"/>
        </w:rPr>
        <w:t xml:space="preserve">Adapun manfaat dari pembuatan Tugas Akhir ini yaitu </w:t>
      </w:r>
      <w:r w:rsidR="00A93CC8">
        <w:rPr>
          <w:sz w:val="24"/>
          <w:lang w:val="en-US"/>
        </w:rPr>
        <w:t xml:space="preserve">membagi paket secara merata </w:t>
      </w:r>
      <w:r w:rsidR="0033614D">
        <w:rPr>
          <w:sz w:val="24"/>
          <w:lang w:val="en-US"/>
        </w:rPr>
        <w:t xml:space="preserve">pada lingkungan WSN </w:t>
      </w:r>
      <w:r w:rsidR="00913643">
        <w:rPr>
          <w:sz w:val="24"/>
          <w:lang w:val="en-US"/>
        </w:rPr>
        <w:t xml:space="preserve">sehingga </w:t>
      </w:r>
      <w:r w:rsidR="00A93CC8" w:rsidRPr="00913643">
        <w:rPr>
          <w:sz w:val="24"/>
          <w:szCs w:val="24"/>
        </w:rPr>
        <w:t>meningkatkan</w:t>
      </w:r>
      <w:r w:rsidR="00A93CC8" w:rsidRPr="00913643">
        <w:rPr>
          <w:sz w:val="24"/>
          <w:szCs w:val="24"/>
          <w:lang w:val="en-US"/>
        </w:rPr>
        <w:t xml:space="preserve"> </w:t>
      </w:r>
      <w:r w:rsidR="00A93CC8" w:rsidRPr="00913643">
        <w:rPr>
          <w:i/>
          <w:sz w:val="24"/>
          <w:szCs w:val="24"/>
          <w:lang w:val="en-US"/>
        </w:rPr>
        <w:t>packet-delivery-ratio</w:t>
      </w:r>
      <w:r w:rsidR="00A93CC8" w:rsidRPr="00913643">
        <w:rPr>
          <w:sz w:val="24"/>
          <w:szCs w:val="24"/>
          <w:lang w:val="en-US"/>
        </w:rPr>
        <w:t xml:space="preserve"> (PDR)</w:t>
      </w:r>
      <w:r w:rsidR="00913643">
        <w:rPr>
          <w:sz w:val="24"/>
          <w:szCs w:val="24"/>
          <w:lang w:val="en-US"/>
        </w:rPr>
        <w:t xml:space="preserve"> dan menambah </w:t>
      </w:r>
      <w:r w:rsidR="00913643">
        <w:rPr>
          <w:i/>
          <w:sz w:val="24"/>
          <w:szCs w:val="24"/>
          <w:lang w:val="en-US"/>
        </w:rPr>
        <w:t>network-lifetime</w:t>
      </w:r>
      <w:r w:rsidRPr="00913643">
        <w:rPr>
          <w:sz w:val="24"/>
          <w:szCs w:val="24"/>
          <w:lang w:val="en-US" w:eastAsia="ja-JP"/>
        </w:rPr>
        <w:t>.</w:t>
      </w:r>
    </w:p>
    <w:p w:rsidR="00BE5F55" w:rsidRDefault="00643658">
      <w:pPr>
        <w:pStyle w:val="Heading1"/>
        <w:numPr>
          <w:ilvl w:val="0"/>
          <w:numId w:val="1"/>
        </w:numPr>
        <w:spacing w:before="0" w:after="240" w:line="240" w:lineRule="auto"/>
        <w:jc w:val="both"/>
      </w:pPr>
      <w:r>
        <w:lastRenderedPageBreak/>
        <w:t>TINJAUAN PUSTAKA</w:t>
      </w:r>
    </w:p>
    <w:p w:rsidR="00BE5F55" w:rsidRDefault="00643658">
      <w:pPr>
        <w:pStyle w:val="Heading1"/>
        <w:spacing w:before="0" w:after="240" w:line="240" w:lineRule="auto"/>
        <w:ind w:left="720"/>
        <w:jc w:val="both"/>
      </w:pPr>
      <w:r>
        <w:rPr>
          <w:b w:val="0"/>
          <w:bCs w:val="0"/>
          <w:sz w:val="24"/>
        </w:rPr>
        <w:t>Tinjauan pustaka dari penyusunan penelitian ini diantaranya :</w:t>
      </w:r>
    </w:p>
    <w:p w:rsidR="00CC7974" w:rsidRPr="0033614D" w:rsidRDefault="00643658" w:rsidP="00CC7974">
      <w:pPr>
        <w:numPr>
          <w:ilvl w:val="0"/>
          <w:numId w:val="8"/>
        </w:numPr>
        <w:tabs>
          <w:tab w:val="clear" w:pos="1440"/>
        </w:tabs>
        <w:spacing w:after="240"/>
        <w:ind w:left="1620" w:hanging="540"/>
        <w:jc w:val="both"/>
        <w:rPr>
          <w:b/>
        </w:rPr>
      </w:pPr>
      <w:r w:rsidRPr="0033614D">
        <w:rPr>
          <w:b/>
          <w:sz w:val="24"/>
          <w:lang w:val="en-US"/>
        </w:rPr>
        <w:t>Komunikasi nirkabel</w:t>
      </w:r>
    </w:p>
    <w:p w:rsidR="00CC7974" w:rsidRDefault="00CC7974" w:rsidP="00BB427E">
      <w:pPr>
        <w:pStyle w:val="ListParagraph"/>
        <w:spacing w:after="240"/>
        <w:ind w:left="1620" w:firstLine="540"/>
        <w:jc w:val="both"/>
      </w:pPr>
      <w:r w:rsidRPr="00CC7974">
        <w:rPr>
          <w:sz w:val="24"/>
          <w:lang w:val="en-US"/>
        </w:rPr>
        <w:t xml:space="preserve">Komunikasi nirkabel adalah komunikasi yang menggunakan media tanpa kabel. Informasi diubah menggunakan alat konversi dan selanjutnya ditumpangkan pada gelombang elektromagnetik untuk disampaikan ke penerima. Pada sisi penerima, sinyal – sinyal gelombang elektromagnetik dikonversi kembali menjadi informasi. Komunikasi nirkabel menawarkan banyak keuntungan, diantaranya fleksibel, yaitu tidak dibatasi oleh jangkauan kabel, mobilitas yang tinggi, serta skalabilitas, yaitu mudah untuk di </w:t>
      </w:r>
      <w:r w:rsidRPr="00CC7974">
        <w:rPr>
          <w:i/>
          <w:iCs/>
          <w:sz w:val="24"/>
          <w:lang w:val="en-US"/>
        </w:rPr>
        <w:t>upgrade</w:t>
      </w:r>
      <w:r w:rsidRPr="00CC7974">
        <w:rPr>
          <w:sz w:val="24"/>
          <w:lang w:val="en-US"/>
        </w:rPr>
        <w:t xml:space="preserve"> baik dari sisi pengguna, jangkuan dan kapasitas.</w:t>
      </w:r>
    </w:p>
    <w:p w:rsidR="00BB427E" w:rsidRPr="0033614D" w:rsidRDefault="00643658" w:rsidP="00BB427E">
      <w:pPr>
        <w:numPr>
          <w:ilvl w:val="0"/>
          <w:numId w:val="8"/>
        </w:numPr>
        <w:tabs>
          <w:tab w:val="clear" w:pos="1440"/>
        </w:tabs>
        <w:spacing w:after="240"/>
        <w:ind w:left="1620" w:hanging="540"/>
        <w:jc w:val="both"/>
        <w:rPr>
          <w:b/>
        </w:rPr>
      </w:pPr>
      <w:r w:rsidRPr="0033614D">
        <w:rPr>
          <w:b/>
          <w:i/>
          <w:iCs/>
          <w:sz w:val="24"/>
          <w:lang w:val="en-US"/>
        </w:rPr>
        <w:t>Wireless sensor network</w:t>
      </w:r>
      <w:r w:rsidRPr="0033614D">
        <w:rPr>
          <w:b/>
          <w:sz w:val="24"/>
          <w:lang w:val="en-US"/>
        </w:rPr>
        <w:t xml:space="preserve"> (WSN)</w:t>
      </w:r>
    </w:p>
    <w:p w:rsidR="00BB427E" w:rsidRDefault="00BB427E" w:rsidP="00BB427E">
      <w:pPr>
        <w:spacing w:after="240"/>
        <w:ind w:left="1620" w:firstLine="540"/>
        <w:jc w:val="both"/>
      </w:pPr>
      <w:r>
        <w:rPr>
          <w:noProof/>
        </w:rPr>
        <w:drawing>
          <wp:anchor distT="0" distB="0" distL="0" distR="0" simplePos="0" relativeHeight="251657728" behindDoc="0" locked="0" layoutInCell="1" allowOverlap="1" wp14:anchorId="6F3D17A4" wp14:editId="15C0DDD9">
            <wp:simplePos x="0" y="0"/>
            <wp:positionH relativeFrom="column">
              <wp:posOffset>2216785</wp:posOffset>
            </wp:positionH>
            <wp:positionV relativeFrom="paragraph">
              <wp:posOffset>888365</wp:posOffset>
            </wp:positionV>
            <wp:extent cx="1876425" cy="1981200"/>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1876425" cy="1981200"/>
                    </a:xfrm>
                    <a:prstGeom prst="rect">
                      <a:avLst/>
                    </a:prstGeom>
                  </pic:spPr>
                </pic:pic>
              </a:graphicData>
            </a:graphic>
          </wp:anchor>
        </w:drawing>
      </w:r>
      <w:r>
        <w:rPr>
          <w:i/>
          <w:iCs/>
          <w:sz w:val="24"/>
          <w:lang w:val="en-US"/>
        </w:rPr>
        <w:t>Wireless sensor network</w:t>
      </w:r>
      <w:r>
        <w:rPr>
          <w:sz w:val="24"/>
          <w:lang w:val="en-US"/>
        </w:rPr>
        <w:t xml:space="preserve"> merupakan jaringan nirkabel yang terdiri dari perangkat – perangkat yang didistribusikan menggunakan sensor untuk memantau kondisi fisik atau lingkungan. WSN menggabungkan </w:t>
      </w:r>
      <w:r>
        <w:rPr>
          <w:i/>
          <w:iCs/>
          <w:sz w:val="24"/>
          <w:lang w:val="en-US"/>
        </w:rPr>
        <w:t>gateway</w:t>
      </w:r>
      <w:r>
        <w:rPr>
          <w:sz w:val="24"/>
          <w:lang w:val="en-US"/>
        </w:rPr>
        <w:t xml:space="preserve"> yang menyediakan konektivitas nirkabel dengan </w:t>
      </w:r>
      <w:r w:rsidRPr="00B64448">
        <w:rPr>
          <w:i/>
          <w:sz w:val="24"/>
          <w:lang w:val="en-US"/>
        </w:rPr>
        <w:t>node – node</w:t>
      </w:r>
      <w:r>
        <w:rPr>
          <w:sz w:val="24"/>
          <w:lang w:val="en-US"/>
        </w:rPr>
        <w:t xml:space="preserve"> terdistribusi.</w:t>
      </w:r>
    </w:p>
    <w:p w:rsidR="00BB427E" w:rsidRDefault="00BB427E" w:rsidP="00BB427E">
      <w:pPr>
        <w:spacing w:after="240"/>
        <w:ind w:left="720"/>
        <w:jc w:val="center"/>
      </w:pPr>
      <w:r w:rsidRPr="0033614D">
        <w:rPr>
          <w:b/>
          <w:sz w:val="24"/>
          <w:lang w:val="en-US"/>
        </w:rPr>
        <w:t>Gambar 1</w:t>
      </w:r>
      <w:r>
        <w:rPr>
          <w:sz w:val="24"/>
          <w:lang w:val="en-US"/>
        </w:rPr>
        <w:t xml:space="preserve">. Komponen WSN, </w:t>
      </w:r>
      <w:r w:rsidR="00B64448">
        <w:rPr>
          <w:i/>
          <w:iCs/>
          <w:sz w:val="24"/>
          <w:lang w:val="en-US"/>
        </w:rPr>
        <w:t>g</w:t>
      </w:r>
      <w:r>
        <w:rPr>
          <w:i/>
          <w:iCs/>
          <w:sz w:val="24"/>
          <w:lang w:val="en-US"/>
        </w:rPr>
        <w:t>ateway</w:t>
      </w:r>
      <w:r>
        <w:rPr>
          <w:sz w:val="24"/>
          <w:lang w:val="en-US"/>
        </w:rPr>
        <w:t xml:space="preserve">, dan </w:t>
      </w:r>
      <w:r w:rsidR="00B64448">
        <w:rPr>
          <w:i/>
          <w:iCs/>
          <w:sz w:val="24"/>
          <w:lang w:val="en-US"/>
        </w:rPr>
        <w:t>n</w:t>
      </w:r>
      <w:r>
        <w:rPr>
          <w:i/>
          <w:iCs/>
          <w:sz w:val="24"/>
          <w:lang w:val="en-US"/>
        </w:rPr>
        <w:t>ode</w:t>
      </w:r>
    </w:p>
    <w:p w:rsidR="00BB427E" w:rsidRPr="0033614D" w:rsidRDefault="00643658" w:rsidP="00BB427E">
      <w:pPr>
        <w:numPr>
          <w:ilvl w:val="0"/>
          <w:numId w:val="8"/>
        </w:numPr>
        <w:tabs>
          <w:tab w:val="clear" w:pos="1440"/>
        </w:tabs>
        <w:spacing w:after="240"/>
        <w:ind w:left="1620" w:hanging="540"/>
        <w:jc w:val="both"/>
        <w:rPr>
          <w:b/>
        </w:rPr>
      </w:pPr>
      <w:r w:rsidRPr="0033614D">
        <w:rPr>
          <w:b/>
          <w:i/>
          <w:iCs/>
          <w:sz w:val="24"/>
          <w:lang w:val="en-US"/>
        </w:rPr>
        <w:t>Network lifetime</w:t>
      </w:r>
    </w:p>
    <w:p w:rsidR="0033614D" w:rsidRDefault="00643658" w:rsidP="00BB427E">
      <w:pPr>
        <w:spacing w:after="240"/>
        <w:ind w:left="1620" w:firstLine="540"/>
        <w:jc w:val="both"/>
        <w:rPr>
          <w:rStyle w:val="InternetLink"/>
          <w:sz w:val="24"/>
          <w:lang w:val="en-US"/>
        </w:rPr>
      </w:pPr>
      <w:r w:rsidRPr="00BB427E">
        <w:rPr>
          <w:i/>
          <w:iCs/>
          <w:sz w:val="24"/>
          <w:lang w:val="en-US"/>
        </w:rPr>
        <w:t>Network lifetime</w:t>
      </w:r>
      <w:r w:rsidRPr="00BB427E">
        <w:rPr>
          <w:sz w:val="24"/>
          <w:lang w:val="en-US"/>
        </w:rPr>
        <w:t xml:space="preserve"> telah menjadi karakteristik kunci untuk mengevaluasi jaringan sensor dengan cara yang spesifik, terutama mengenai ketersediaan </w:t>
      </w:r>
      <w:r w:rsidRPr="00BB427E">
        <w:rPr>
          <w:i/>
          <w:iCs/>
          <w:sz w:val="24"/>
          <w:lang w:val="en-US"/>
        </w:rPr>
        <w:t>node</w:t>
      </w:r>
      <w:r w:rsidRPr="00BB427E">
        <w:rPr>
          <w:sz w:val="24"/>
          <w:lang w:val="en-US"/>
        </w:rPr>
        <w:t xml:space="preserve">, cakupan sensor, dan konektivitas, serta masa pakai jaringan. Banyak penelitian yang telah dilakukan dan telah banyak algoritma dan metode yang diusulkan untuk memperpanjang </w:t>
      </w:r>
      <w:r w:rsidRPr="00BB427E">
        <w:rPr>
          <w:i/>
          <w:iCs/>
          <w:sz w:val="24"/>
          <w:lang w:val="en-US"/>
        </w:rPr>
        <w:t>network lifetime</w:t>
      </w:r>
      <w:r w:rsidRPr="00BB427E">
        <w:rPr>
          <w:sz w:val="24"/>
          <w:lang w:val="en-US"/>
        </w:rPr>
        <w:t xml:space="preserve">. </w:t>
      </w:r>
      <w:r w:rsidRPr="00BB427E">
        <w:rPr>
          <w:i/>
          <w:iCs/>
          <w:sz w:val="24"/>
          <w:lang w:val="en-US"/>
        </w:rPr>
        <w:t xml:space="preserve">Network lifetime </w:t>
      </w:r>
      <w:r w:rsidRPr="00BB427E">
        <w:rPr>
          <w:sz w:val="24"/>
          <w:lang w:val="en-US"/>
        </w:rPr>
        <w:t xml:space="preserve">mengarah kepada kondisi baterai dari </w:t>
      </w:r>
      <w:r w:rsidRPr="00BB427E">
        <w:rPr>
          <w:i/>
          <w:iCs/>
          <w:sz w:val="24"/>
          <w:lang w:val="en-US"/>
        </w:rPr>
        <w:t>source node</w:t>
      </w:r>
      <w:r w:rsidRPr="00BB427E">
        <w:rPr>
          <w:sz w:val="24"/>
          <w:lang w:val="en-US"/>
        </w:rPr>
        <w:t xml:space="preserve"> ketika mentransmisikan informasi menuju </w:t>
      </w:r>
      <w:r w:rsidRPr="00BB427E">
        <w:rPr>
          <w:i/>
          <w:iCs/>
          <w:sz w:val="24"/>
          <w:lang w:val="en-US"/>
        </w:rPr>
        <w:t>destination node</w:t>
      </w:r>
      <w:hyperlink r:id="rId10">
        <w:r w:rsidRPr="00BB427E">
          <w:rPr>
            <w:rStyle w:val="InternetLink"/>
            <w:sz w:val="24"/>
            <w:lang w:val="en-US"/>
          </w:rPr>
          <w:t>.</w:t>
        </w:r>
      </w:hyperlink>
    </w:p>
    <w:p w:rsidR="0033614D" w:rsidRDefault="0033614D">
      <w:pPr>
        <w:rPr>
          <w:rStyle w:val="InternetLink"/>
          <w:sz w:val="24"/>
          <w:lang w:val="en-US"/>
        </w:rPr>
      </w:pPr>
      <w:r>
        <w:rPr>
          <w:rStyle w:val="InternetLink"/>
          <w:sz w:val="24"/>
          <w:lang w:val="en-US"/>
        </w:rPr>
        <w:br w:type="page"/>
      </w:r>
    </w:p>
    <w:p w:rsidR="00BB427E" w:rsidRPr="0033614D" w:rsidRDefault="00643658" w:rsidP="00BB427E">
      <w:pPr>
        <w:numPr>
          <w:ilvl w:val="0"/>
          <w:numId w:val="8"/>
        </w:numPr>
        <w:tabs>
          <w:tab w:val="clear" w:pos="1440"/>
        </w:tabs>
        <w:spacing w:after="240"/>
        <w:ind w:left="1620" w:hanging="540"/>
        <w:jc w:val="both"/>
        <w:rPr>
          <w:b/>
        </w:rPr>
      </w:pPr>
      <w:r w:rsidRPr="0033614D">
        <w:rPr>
          <w:b/>
          <w:i/>
          <w:iCs/>
          <w:sz w:val="24"/>
          <w:lang w:val="en-US"/>
        </w:rPr>
        <w:lastRenderedPageBreak/>
        <w:t>Zoned Routing Protocol (ZRP)</w:t>
      </w:r>
    </w:p>
    <w:p w:rsidR="002B3866" w:rsidRDefault="00BB427E" w:rsidP="00BB427E">
      <w:pPr>
        <w:spacing w:after="240"/>
        <w:ind w:left="1620" w:firstLine="540"/>
        <w:jc w:val="both"/>
        <w:rPr>
          <w:i/>
          <w:sz w:val="24"/>
        </w:rPr>
      </w:pPr>
      <w:r w:rsidRPr="00BB427E">
        <w:rPr>
          <w:i/>
          <w:sz w:val="24"/>
        </w:rPr>
        <w:t>Zon</w:t>
      </w:r>
      <w:r w:rsidRPr="00BB427E">
        <w:rPr>
          <w:i/>
          <w:sz w:val="24"/>
          <w:lang w:val="en-US"/>
        </w:rPr>
        <w:t>ed</w:t>
      </w:r>
      <w:r w:rsidRPr="00BB427E">
        <w:rPr>
          <w:i/>
          <w:sz w:val="24"/>
        </w:rPr>
        <w:t xml:space="preserve"> Routing Protocol</w:t>
      </w:r>
      <w:r w:rsidRPr="00BB427E">
        <w:rPr>
          <w:sz w:val="24"/>
        </w:rPr>
        <w:t xml:space="preserve"> (ZRP) adalah skema </w:t>
      </w:r>
      <w:r w:rsidRPr="00BB427E">
        <w:rPr>
          <w:i/>
          <w:sz w:val="24"/>
        </w:rPr>
        <w:t>hybrid</w:t>
      </w:r>
      <w:r w:rsidRPr="00BB427E">
        <w:rPr>
          <w:sz w:val="24"/>
        </w:rPr>
        <w:t xml:space="preserve"> reaktif dan proaktif </w:t>
      </w:r>
      <w:r w:rsidRPr="00BB427E">
        <w:rPr>
          <w:i/>
          <w:sz w:val="24"/>
        </w:rPr>
        <w:t>routing</w:t>
      </w:r>
      <w:r w:rsidRPr="00BB427E">
        <w:rPr>
          <w:sz w:val="24"/>
        </w:rPr>
        <w:t xml:space="preserve">. </w:t>
      </w:r>
      <w:r w:rsidRPr="00BB427E">
        <w:rPr>
          <w:i/>
          <w:sz w:val="24"/>
        </w:rPr>
        <w:t>Routing</w:t>
      </w:r>
      <w:r w:rsidRPr="00BB427E">
        <w:rPr>
          <w:sz w:val="24"/>
        </w:rPr>
        <w:t xml:space="preserve"> ini membatasi ruang lingkup prosedur proaktif hanya untuk lingkungan lokal </w:t>
      </w:r>
      <w:r w:rsidRPr="00BB427E">
        <w:rPr>
          <w:i/>
          <w:sz w:val="24"/>
        </w:rPr>
        <w:t>node</w:t>
      </w:r>
      <w:r w:rsidRPr="00BB427E">
        <w:rPr>
          <w:sz w:val="24"/>
        </w:rPr>
        <w:t xml:space="preserve">, sedangkan pencarian di seluruh jaringan global, dapat dilakukan secara efisien dengan </w:t>
      </w:r>
      <w:r w:rsidRPr="00BB427E">
        <w:rPr>
          <w:i/>
          <w:sz w:val="24"/>
        </w:rPr>
        <w:t>query</w:t>
      </w:r>
      <w:r w:rsidRPr="00BB427E">
        <w:rPr>
          <w:sz w:val="24"/>
        </w:rPr>
        <w:t xml:space="preserve"> </w:t>
      </w:r>
      <w:r w:rsidRPr="00BB427E">
        <w:rPr>
          <w:i/>
          <w:sz w:val="24"/>
        </w:rPr>
        <w:t>node</w:t>
      </w:r>
      <w:r w:rsidRPr="00BB427E">
        <w:rPr>
          <w:sz w:val="24"/>
        </w:rPr>
        <w:t xml:space="preserve"> dalam jaringan saja. Dalam ZRP, </w:t>
      </w:r>
      <w:r w:rsidRPr="00BB427E">
        <w:rPr>
          <w:i/>
          <w:sz w:val="24"/>
        </w:rPr>
        <w:t>node</w:t>
      </w:r>
      <w:r w:rsidRPr="00BB427E">
        <w:rPr>
          <w:sz w:val="24"/>
        </w:rPr>
        <w:t xml:space="preserve"> proaktif memelihara rute ke tujuan dalam lingkungan lokal, yang disebut sebagai zona </w:t>
      </w:r>
      <w:r w:rsidRPr="00BB427E">
        <w:rPr>
          <w:i/>
          <w:sz w:val="24"/>
        </w:rPr>
        <w:t>routing</w:t>
      </w:r>
      <w:r w:rsidRPr="00BB427E">
        <w:rPr>
          <w:sz w:val="24"/>
        </w:rPr>
        <w:t xml:space="preserve"> dan didefinisikan sebagai kumpulan </w:t>
      </w:r>
      <w:r w:rsidRPr="00B64448">
        <w:rPr>
          <w:i/>
          <w:sz w:val="24"/>
        </w:rPr>
        <w:t>node</w:t>
      </w:r>
      <w:r w:rsidRPr="00BB427E">
        <w:rPr>
          <w:sz w:val="24"/>
        </w:rPr>
        <w:t xml:space="preserve"> yang memiliki minimal jarak dalam hop dari </w:t>
      </w:r>
      <w:r w:rsidRPr="00BB427E">
        <w:rPr>
          <w:i/>
          <w:sz w:val="24"/>
        </w:rPr>
        <w:t>node</w:t>
      </w:r>
      <w:r w:rsidRPr="00BB427E">
        <w:rPr>
          <w:sz w:val="24"/>
        </w:rPr>
        <w:t xml:space="preserve"> yang bersangkutan tidak lebih dari parameter yang disebut sebagai zona </w:t>
      </w:r>
      <w:r w:rsidRPr="00BB427E">
        <w:rPr>
          <w:i/>
          <w:sz w:val="24"/>
        </w:rPr>
        <w:t>radius</w:t>
      </w:r>
      <w:r w:rsidR="002B3866">
        <w:rPr>
          <w:i/>
          <w:sz w:val="24"/>
        </w:rPr>
        <w:t xml:space="preserve"> </w:t>
      </w:r>
      <w:r w:rsidR="0033614D">
        <w:rPr>
          <w:sz w:val="24"/>
        </w:rPr>
        <w:t>[1][3][5].</w:t>
      </w:r>
    </w:p>
    <w:p w:rsidR="00BB427E" w:rsidRPr="00BB427E" w:rsidRDefault="00BB427E" w:rsidP="00BB427E">
      <w:pPr>
        <w:spacing w:after="240"/>
        <w:ind w:left="1620" w:firstLine="540"/>
        <w:jc w:val="both"/>
        <w:rPr>
          <w:sz w:val="24"/>
        </w:rPr>
      </w:pPr>
      <w:r w:rsidRPr="00BB427E">
        <w:rPr>
          <w:sz w:val="24"/>
        </w:rPr>
        <w:t xml:space="preserve">Arsitektur dasar dari ZRP terdiri dari beberapa protokol </w:t>
      </w:r>
      <w:r w:rsidRPr="00BB427E">
        <w:rPr>
          <w:i/>
          <w:sz w:val="24"/>
        </w:rPr>
        <w:t>routing</w:t>
      </w:r>
      <w:r w:rsidRPr="00BB427E">
        <w:rPr>
          <w:sz w:val="24"/>
        </w:rPr>
        <w:t xml:space="preserve"> yang menyusun ZRP, protokol </w:t>
      </w:r>
      <w:r w:rsidRPr="00BB427E">
        <w:rPr>
          <w:i/>
          <w:sz w:val="24"/>
        </w:rPr>
        <w:t xml:space="preserve">routing </w:t>
      </w:r>
      <w:r w:rsidRPr="00BB427E">
        <w:rPr>
          <w:sz w:val="24"/>
        </w:rPr>
        <w:t xml:space="preserve">tersebut adalah </w:t>
      </w:r>
      <w:r w:rsidRPr="00BB427E">
        <w:rPr>
          <w:i/>
          <w:sz w:val="24"/>
        </w:rPr>
        <w:t>I</w:t>
      </w:r>
      <w:r w:rsidR="00627C36">
        <w:rPr>
          <w:i/>
          <w:sz w:val="24"/>
        </w:rPr>
        <w:t>n</w:t>
      </w:r>
      <w:r w:rsidRPr="00BB427E">
        <w:rPr>
          <w:i/>
          <w:sz w:val="24"/>
        </w:rPr>
        <w:t>trAzone Routing Protocol</w:t>
      </w:r>
      <w:r w:rsidRPr="00BB427E">
        <w:rPr>
          <w:sz w:val="24"/>
        </w:rPr>
        <w:t xml:space="preserve"> (IARP), </w:t>
      </w:r>
      <w:r w:rsidRPr="00BB427E">
        <w:rPr>
          <w:i/>
          <w:sz w:val="24"/>
        </w:rPr>
        <w:t>IntErzone Routing Protocol</w:t>
      </w:r>
      <w:r w:rsidRPr="00BB427E">
        <w:rPr>
          <w:sz w:val="24"/>
        </w:rPr>
        <w:t xml:space="preserve"> (IERP), </w:t>
      </w:r>
      <w:r w:rsidRPr="00BB427E">
        <w:rPr>
          <w:i/>
          <w:sz w:val="24"/>
        </w:rPr>
        <w:t>Bordercast Resolution Protocol</w:t>
      </w:r>
      <w:r w:rsidRPr="00BB427E">
        <w:rPr>
          <w:sz w:val="24"/>
        </w:rPr>
        <w:t xml:space="preserve"> (BRP), </w:t>
      </w:r>
      <w:r w:rsidRPr="00BB427E">
        <w:rPr>
          <w:i/>
          <w:sz w:val="24"/>
        </w:rPr>
        <w:t>Neighbor Discovery Protocol</w:t>
      </w:r>
      <w:r w:rsidRPr="00BB427E">
        <w:rPr>
          <w:sz w:val="24"/>
        </w:rPr>
        <w:t xml:space="preserve"> (NDP)</w:t>
      </w:r>
      <w:r w:rsidR="0033614D">
        <w:rPr>
          <w:sz w:val="24"/>
        </w:rPr>
        <w:t xml:space="preserve"> [1][3][5]</w:t>
      </w:r>
      <w:r w:rsidRPr="00BB427E">
        <w:rPr>
          <w:sz w:val="24"/>
        </w:rPr>
        <w:t xml:space="preserve">. Adapun arsitektur dari protokol </w:t>
      </w:r>
      <w:r w:rsidRPr="00BB427E">
        <w:rPr>
          <w:i/>
          <w:sz w:val="24"/>
        </w:rPr>
        <w:t xml:space="preserve">routing </w:t>
      </w:r>
      <w:r w:rsidRPr="00BB427E">
        <w:rPr>
          <w:sz w:val="24"/>
        </w:rPr>
        <w:t xml:space="preserve">ZRP ditunjukan pada </w:t>
      </w:r>
      <w:r w:rsidRPr="0033614D">
        <w:rPr>
          <w:b/>
          <w:sz w:val="24"/>
        </w:rPr>
        <w:t xml:space="preserve">Gambar </w:t>
      </w:r>
      <w:r w:rsidR="0033614D" w:rsidRPr="0033614D">
        <w:rPr>
          <w:b/>
          <w:sz w:val="24"/>
        </w:rPr>
        <w:t>2</w:t>
      </w:r>
      <w:r w:rsidRPr="00BB427E">
        <w:rPr>
          <w:sz w:val="24"/>
        </w:rPr>
        <w:t>.</w:t>
      </w:r>
    </w:p>
    <w:p w:rsidR="00BB427E" w:rsidRPr="00BB427E" w:rsidRDefault="00BB427E" w:rsidP="00BB427E">
      <w:pPr>
        <w:spacing w:after="240"/>
        <w:ind w:left="1620" w:firstLine="540"/>
        <w:jc w:val="both"/>
        <w:rPr>
          <w:sz w:val="32"/>
        </w:rPr>
      </w:pPr>
      <w:r w:rsidRPr="00BB427E">
        <w:rPr>
          <w:sz w:val="24"/>
        </w:rPr>
        <w:t xml:space="preserve">Tahapan yang dilakukan oleh ZRP pertama adalah menginisialisasi </w:t>
      </w:r>
      <w:r w:rsidRPr="00BB427E">
        <w:rPr>
          <w:i/>
          <w:sz w:val="24"/>
        </w:rPr>
        <w:t xml:space="preserve">node </w:t>
      </w:r>
      <w:r w:rsidRPr="00BB427E">
        <w:rPr>
          <w:sz w:val="24"/>
        </w:rPr>
        <w:t xml:space="preserve">tetangga dengan memanfaatkan protokol NDP dimana protokol ini akan menghimpun daftar dari </w:t>
      </w:r>
      <w:r w:rsidRPr="00BB427E">
        <w:rPr>
          <w:i/>
          <w:sz w:val="24"/>
        </w:rPr>
        <w:t xml:space="preserve">node </w:t>
      </w:r>
      <w:r w:rsidRPr="00BB427E">
        <w:rPr>
          <w:sz w:val="24"/>
        </w:rPr>
        <w:t xml:space="preserve">tetangga yang ada pada </w:t>
      </w:r>
      <w:r w:rsidRPr="00BB427E">
        <w:rPr>
          <w:i/>
          <w:sz w:val="24"/>
        </w:rPr>
        <w:t xml:space="preserve">zone </w:t>
      </w:r>
      <w:r w:rsidRPr="00BB427E">
        <w:rPr>
          <w:sz w:val="24"/>
        </w:rPr>
        <w:t xml:space="preserve">IARP. Data </w:t>
      </w:r>
      <w:r w:rsidRPr="00BB427E">
        <w:rPr>
          <w:i/>
          <w:sz w:val="24"/>
        </w:rPr>
        <w:t xml:space="preserve">node </w:t>
      </w:r>
      <w:r w:rsidRPr="00BB427E">
        <w:rPr>
          <w:sz w:val="24"/>
        </w:rPr>
        <w:t xml:space="preserve">tetangga yang dimiliki oleh NDP kemudian dimanfaatkan oleh IARP untuk melakukan atau membangun jalur </w:t>
      </w:r>
      <w:r w:rsidRPr="00BB427E">
        <w:rPr>
          <w:i/>
          <w:sz w:val="24"/>
        </w:rPr>
        <w:t>routing</w:t>
      </w:r>
      <w:r w:rsidRPr="00BB427E">
        <w:rPr>
          <w:sz w:val="24"/>
        </w:rPr>
        <w:t xml:space="preserve"> dari </w:t>
      </w:r>
      <w:r w:rsidRPr="00BB427E">
        <w:rPr>
          <w:i/>
          <w:sz w:val="24"/>
        </w:rPr>
        <w:t xml:space="preserve">source </w:t>
      </w:r>
      <w:r w:rsidRPr="00BB427E">
        <w:rPr>
          <w:sz w:val="24"/>
        </w:rPr>
        <w:t xml:space="preserve">ke </w:t>
      </w:r>
      <w:r w:rsidRPr="00C934AC">
        <w:rPr>
          <w:sz w:val="24"/>
        </w:rPr>
        <w:t>tujuan</w:t>
      </w:r>
      <w:r w:rsidRPr="00BB427E">
        <w:rPr>
          <w:i/>
          <w:sz w:val="24"/>
        </w:rPr>
        <w:t>.</w:t>
      </w:r>
      <w:r w:rsidRPr="00BB427E">
        <w:rPr>
          <w:sz w:val="24"/>
        </w:rPr>
        <w:t xml:space="preserve"> </w:t>
      </w:r>
      <w:r w:rsidRPr="001D78D1">
        <w:rPr>
          <w:b/>
          <w:sz w:val="24"/>
        </w:rPr>
        <w:t xml:space="preserve">Gambar </w:t>
      </w:r>
      <w:r w:rsidR="001D78D1" w:rsidRPr="001D78D1">
        <w:rPr>
          <w:b/>
          <w:sz w:val="24"/>
        </w:rPr>
        <w:t>3</w:t>
      </w:r>
      <w:r w:rsidRPr="00BB427E">
        <w:rPr>
          <w:sz w:val="24"/>
        </w:rPr>
        <w:t xml:space="preserve"> menunjukan tetangga yang dimiliki oleh IARP. Terlihat pada </w:t>
      </w:r>
      <w:r w:rsidRPr="001D78D1">
        <w:rPr>
          <w:b/>
          <w:sz w:val="24"/>
        </w:rPr>
        <w:t xml:space="preserve">Gambar </w:t>
      </w:r>
      <w:r w:rsidR="001D78D1" w:rsidRPr="001D78D1">
        <w:rPr>
          <w:b/>
          <w:sz w:val="24"/>
        </w:rPr>
        <w:t>3</w:t>
      </w:r>
      <w:r w:rsidRPr="00BB427E">
        <w:rPr>
          <w:sz w:val="24"/>
        </w:rPr>
        <w:t xml:space="preserve"> </w:t>
      </w:r>
      <w:r w:rsidRPr="00BB427E">
        <w:rPr>
          <w:i/>
          <w:sz w:val="24"/>
        </w:rPr>
        <w:t xml:space="preserve">node </w:t>
      </w:r>
      <w:r w:rsidRPr="00BB427E">
        <w:rPr>
          <w:sz w:val="24"/>
        </w:rPr>
        <w:t xml:space="preserve">S memiliki tetangga A,B,C,D,E,F, dan G,H,I,J untuk hop </w:t>
      </w:r>
      <w:r w:rsidRPr="00BB427E">
        <w:rPr>
          <w:i/>
          <w:sz w:val="24"/>
        </w:rPr>
        <w:t>count</w:t>
      </w:r>
      <w:r w:rsidRPr="00BB427E">
        <w:rPr>
          <w:sz w:val="24"/>
        </w:rPr>
        <w:t xml:space="preserve"> 2. BRP </w:t>
      </w:r>
      <w:r w:rsidR="00077132">
        <w:rPr>
          <w:sz w:val="24"/>
        </w:rPr>
        <w:t xml:space="preserve">akan </w:t>
      </w:r>
      <w:r w:rsidRPr="00BB427E">
        <w:rPr>
          <w:sz w:val="24"/>
        </w:rPr>
        <w:t xml:space="preserve">bertugas sebagai perantara antara IARP dengan IERP. Terlihat pada </w:t>
      </w:r>
      <w:r w:rsidRPr="001D78D1">
        <w:rPr>
          <w:b/>
          <w:sz w:val="24"/>
        </w:rPr>
        <w:t xml:space="preserve">Gambar </w:t>
      </w:r>
      <w:r w:rsidR="001D78D1" w:rsidRPr="001D78D1">
        <w:rPr>
          <w:b/>
          <w:sz w:val="24"/>
        </w:rPr>
        <w:t>3</w:t>
      </w:r>
      <w:r w:rsidRPr="00BB427E">
        <w:rPr>
          <w:sz w:val="24"/>
        </w:rPr>
        <w:t xml:space="preserve"> adalah </w:t>
      </w:r>
      <w:r w:rsidRPr="00BB427E">
        <w:rPr>
          <w:i/>
          <w:sz w:val="24"/>
        </w:rPr>
        <w:t>node</w:t>
      </w:r>
      <w:r w:rsidRPr="00BB427E">
        <w:rPr>
          <w:sz w:val="24"/>
        </w:rPr>
        <w:t xml:space="preserve"> yang berwarna abu-abu yaitu </w:t>
      </w:r>
      <w:r w:rsidRPr="00BB427E">
        <w:rPr>
          <w:i/>
          <w:sz w:val="24"/>
        </w:rPr>
        <w:t xml:space="preserve">node </w:t>
      </w:r>
      <w:r w:rsidRPr="00BB427E">
        <w:rPr>
          <w:sz w:val="24"/>
        </w:rPr>
        <w:t xml:space="preserve">G,H,I,J, kemudian dari </w:t>
      </w:r>
      <w:r w:rsidRPr="00BB427E">
        <w:rPr>
          <w:i/>
          <w:sz w:val="24"/>
        </w:rPr>
        <w:t>bordercasting node</w:t>
      </w:r>
      <w:r w:rsidRPr="00BB427E">
        <w:rPr>
          <w:sz w:val="24"/>
        </w:rPr>
        <w:t xml:space="preserve"> akan diserahkan ke IERP untuk selanjutnya diteruskan ke tujuan.</w:t>
      </w:r>
    </w:p>
    <w:p w:rsidR="00BB427E" w:rsidRDefault="00BB427E" w:rsidP="00ED35FC">
      <w:pPr>
        <w:pStyle w:val="IsiParagraf"/>
        <w:spacing w:after="240" w:line="240" w:lineRule="auto"/>
        <w:ind w:left="1627" w:firstLine="547"/>
        <w:rPr>
          <w:lang w:val="en-US"/>
        </w:rPr>
      </w:pPr>
      <w:r>
        <w:t xml:space="preserve">Ketika ada permintaan untuk melakukan pengiriman data contohnya dalam hal ini adalah pengiriman data dari </w:t>
      </w:r>
      <w:r>
        <w:rPr>
          <w:i/>
        </w:rPr>
        <w:t xml:space="preserve">node </w:t>
      </w:r>
      <w:r>
        <w:t xml:space="preserve">S menuju </w:t>
      </w:r>
      <w:r w:rsidR="00B64448">
        <w:rPr>
          <w:i/>
          <w:lang w:val="en-US"/>
        </w:rPr>
        <w:t>n</w:t>
      </w:r>
      <w:r>
        <w:rPr>
          <w:i/>
        </w:rPr>
        <w:t xml:space="preserve">ode </w:t>
      </w:r>
      <w:r>
        <w:t xml:space="preserve">X. Maka hal pertama yang dilakukan adalah mencari tahu dimana lokasi </w:t>
      </w:r>
      <w:r>
        <w:rPr>
          <w:i/>
        </w:rPr>
        <w:t xml:space="preserve">node </w:t>
      </w:r>
      <w:r>
        <w:t>X tersebut berada.</w:t>
      </w:r>
    </w:p>
    <w:p w:rsidR="00BB427E" w:rsidRPr="00077132" w:rsidRDefault="00BB427E" w:rsidP="00ED35FC">
      <w:pPr>
        <w:pStyle w:val="IsiParagraf"/>
        <w:spacing w:after="240" w:line="240" w:lineRule="auto"/>
        <w:ind w:left="1627" w:firstLine="547"/>
        <w:rPr>
          <w:lang w:val="en-US"/>
        </w:rPr>
      </w:pPr>
      <w:r>
        <w:t xml:space="preserve">IARP akan mengirimkan permintaan jalur ke </w:t>
      </w:r>
      <w:r>
        <w:rPr>
          <w:i/>
        </w:rPr>
        <w:t>bordercasting node</w:t>
      </w:r>
      <w:r>
        <w:t xml:space="preserve"> pada </w:t>
      </w:r>
      <w:r w:rsidRPr="00077132">
        <w:rPr>
          <w:b/>
        </w:rPr>
        <w:t>Gambar 3</w:t>
      </w:r>
      <w:r>
        <w:t xml:space="preserve"> adalah G,H,I,J, dari sekian </w:t>
      </w:r>
      <w:r>
        <w:rPr>
          <w:i/>
        </w:rPr>
        <w:t>bordercasting node</w:t>
      </w:r>
      <w:r>
        <w:t xml:space="preserve"> yang ada di zona S ternyata yang memiliki data tentang </w:t>
      </w:r>
      <w:r>
        <w:rPr>
          <w:i/>
        </w:rPr>
        <w:t xml:space="preserve">node </w:t>
      </w:r>
      <w:r>
        <w:t xml:space="preserve">X adalah </w:t>
      </w:r>
      <w:r>
        <w:rPr>
          <w:i/>
        </w:rPr>
        <w:t xml:space="preserve">node </w:t>
      </w:r>
      <w:r>
        <w:t xml:space="preserve">I. </w:t>
      </w:r>
      <w:r>
        <w:rPr>
          <w:i/>
        </w:rPr>
        <w:t>Node</w:t>
      </w:r>
      <w:r>
        <w:t xml:space="preserve"> I selanjutnya akan menjadi zona baru dari IARP yang dimana memiliki </w:t>
      </w:r>
      <w:r>
        <w:rPr>
          <w:i/>
        </w:rPr>
        <w:t>bordercasting node</w:t>
      </w:r>
      <w:r>
        <w:t xml:space="preserve"> yaitu </w:t>
      </w:r>
      <w:r>
        <w:rPr>
          <w:i/>
        </w:rPr>
        <w:t xml:space="preserve">node </w:t>
      </w:r>
      <w:r>
        <w:t xml:space="preserve">S,D,F,Q,R,T. yang terlihat pada </w:t>
      </w:r>
      <w:r w:rsidRPr="00077132">
        <w:rPr>
          <w:b/>
        </w:rPr>
        <w:t xml:space="preserve">Gambar </w:t>
      </w:r>
      <w:r w:rsidR="00077132">
        <w:rPr>
          <w:b/>
          <w:lang w:val="en-US"/>
        </w:rPr>
        <w:t>4</w:t>
      </w:r>
      <w:r>
        <w:t xml:space="preserve">. IERP dibangun ketika ada permintaan karena sifat dari IERP ini adalah reaktif atau </w:t>
      </w:r>
      <w:r>
        <w:rPr>
          <w:i/>
        </w:rPr>
        <w:t>on-demand</w:t>
      </w:r>
      <w:r w:rsidR="00077132">
        <w:rPr>
          <w:lang w:val="en-US"/>
        </w:rPr>
        <w:t>.</w:t>
      </w:r>
    </w:p>
    <w:p w:rsidR="00BB427E" w:rsidRPr="00CC7974" w:rsidRDefault="00BB427E" w:rsidP="00CA1702">
      <w:pPr>
        <w:pStyle w:val="IsiParagraf"/>
        <w:spacing w:line="240" w:lineRule="auto"/>
        <w:ind w:left="1627" w:firstLine="547"/>
        <w:rPr>
          <w:lang w:val="en-US"/>
        </w:rPr>
      </w:pPr>
      <w:r>
        <w:t xml:space="preserve">Pada zona I, hal yang sama juga akan dilakukan seperti pada zona Z yaitu mengirim permintaan ke beberapa </w:t>
      </w:r>
      <w:r>
        <w:rPr>
          <w:i/>
        </w:rPr>
        <w:t>bordercasting node</w:t>
      </w:r>
      <w:r>
        <w:t xml:space="preserve"> yang dimiliki oleh zona I, karena pada zona I tidak terdapat </w:t>
      </w:r>
      <w:r>
        <w:rPr>
          <w:i/>
        </w:rPr>
        <w:t xml:space="preserve">node </w:t>
      </w:r>
      <w:r>
        <w:t xml:space="preserve">X. Tetapi pada kasus ini </w:t>
      </w:r>
      <w:r>
        <w:rPr>
          <w:i/>
        </w:rPr>
        <w:t xml:space="preserve">node </w:t>
      </w:r>
      <w:r>
        <w:t xml:space="preserve">I tidak akan mengirimkan  permintaan ke semua </w:t>
      </w:r>
      <w:r>
        <w:rPr>
          <w:i/>
        </w:rPr>
        <w:t>bordercasting node</w:t>
      </w:r>
      <w:r>
        <w:t xml:space="preserve"> </w:t>
      </w:r>
      <w:r>
        <w:lastRenderedPageBreak/>
        <w:t xml:space="preserve">hal ini dikarena </w:t>
      </w:r>
      <w:r>
        <w:rPr>
          <w:i/>
        </w:rPr>
        <w:t xml:space="preserve">node </w:t>
      </w:r>
      <w:r>
        <w:t xml:space="preserve">D,S,F merupakan </w:t>
      </w:r>
      <w:r>
        <w:rPr>
          <w:i/>
        </w:rPr>
        <w:t xml:space="preserve">node </w:t>
      </w:r>
      <w:r>
        <w:t xml:space="preserve">yang berada pada zona S yang dimana zona tersebut yang meminta pembangunan jalur menuju </w:t>
      </w:r>
      <w:r>
        <w:rPr>
          <w:i/>
        </w:rPr>
        <w:t>node</w:t>
      </w:r>
      <w:r>
        <w:t xml:space="preserve"> X dan pengecekan sebelumnya tidak menemukan </w:t>
      </w:r>
      <w:r>
        <w:rPr>
          <w:i/>
        </w:rPr>
        <w:t>node</w:t>
      </w:r>
      <w:r>
        <w:t xml:space="preserve"> X pada zona S maka data tersebutlah yang dijadikan acuan oleh </w:t>
      </w:r>
      <w:r>
        <w:rPr>
          <w:i/>
        </w:rPr>
        <w:t xml:space="preserve">BRP </w:t>
      </w:r>
      <w:r>
        <w:t xml:space="preserve">untuk tidak mengirimkan permintaan jalur ke </w:t>
      </w:r>
      <w:r>
        <w:rPr>
          <w:i/>
        </w:rPr>
        <w:t>bordercasting node</w:t>
      </w:r>
      <w:r>
        <w:t xml:space="preserve"> yang dimiliki oleh zona S, jadi yang dikirimi permintaan </w:t>
      </w:r>
      <w:r>
        <w:rPr>
          <w:i/>
        </w:rPr>
        <w:t xml:space="preserve">node </w:t>
      </w:r>
      <w:r>
        <w:t xml:space="preserve">adalah </w:t>
      </w:r>
      <w:r>
        <w:rPr>
          <w:i/>
        </w:rPr>
        <w:t>bordercasting node</w:t>
      </w:r>
      <w:r>
        <w:t xml:space="preserve"> T,Q dan R seperti terlihat pada </w:t>
      </w:r>
      <w:r w:rsidRPr="00077132">
        <w:rPr>
          <w:b/>
        </w:rPr>
        <w:t xml:space="preserve">Gambar </w:t>
      </w:r>
      <w:r w:rsidR="00077132" w:rsidRPr="00077132">
        <w:rPr>
          <w:b/>
          <w:lang w:val="en-US"/>
        </w:rPr>
        <w:t>4</w:t>
      </w:r>
      <w:r>
        <w:t xml:space="preserve">. setelah melakukan permintaan ke </w:t>
      </w:r>
      <w:r>
        <w:rPr>
          <w:i/>
        </w:rPr>
        <w:t>bordercasting node</w:t>
      </w:r>
      <w:r>
        <w:t xml:space="preserve"> T,Q,R ternyata yang memiliki data tentang </w:t>
      </w:r>
      <w:r>
        <w:rPr>
          <w:i/>
        </w:rPr>
        <w:t xml:space="preserve">node </w:t>
      </w:r>
      <w:r>
        <w:t xml:space="preserve">X adalah T maka dari itu data langsung dikirimkan melalui </w:t>
      </w:r>
      <w:r>
        <w:rPr>
          <w:i/>
        </w:rPr>
        <w:t>node</w:t>
      </w:r>
      <w:r>
        <w:t xml:space="preserve"> T, yang mana </w:t>
      </w:r>
      <w:r>
        <w:rPr>
          <w:i/>
        </w:rPr>
        <w:t xml:space="preserve">node </w:t>
      </w:r>
      <w:r>
        <w:t xml:space="preserve">T akan menjadi zona baru lagi yaitu zona T yang memiliki data IARP dari </w:t>
      </w:r>
      <w:r>
        <w:rPr>
          <w:i/>
        </w:rPr>
        <w:t xml:space="preserve">node </w:t>
      </w:r>
      <w:r>
        <w:t xml:space="preserve">X yang terlihat pada </w:t>
      </w:r>
      <w:r w:rsidRPr="00077132">
        <w:rPr>
          <w:b/>
        </w:rPr>
        <w:t xml:space="preserve">Gambar </w:t>
      </w:r>
      <w:r w:rsidR="00077132" w:rsidRPr="00077132">
        <w:rPr>
          <w:b/>
          <w:lang w:val="en-US"/>
        </w:rPr>
        <w:t>5</w:t>
      </w:r>
      <w:r>
        <w:t xml:space="preserve">. Selanjutnya adalah dilakukan pengiriman </w:t>
      </w:r>
      <w:r w:rsidR="007E41B1">
        <w:rPr>
          <w:lang w:val="en-US"/>
        </w:rPr>
        <w:t>r</w:t>
      </w:r>
      <w:r>
        <w:rPr>
          <w:i/>
        </w:rPr>
        <w:t xml:space="preserve">oute </w:t>
      </w:r>
      <w:r w:rsidR="007E41B1">
        <w:rPr>
          <w:i/>
          <w:lang w:val="en-US"/>
        </w:rPr>
        <w:t>r</w:t>
      </w:r>
      <w:r>
        <w:rPr>
          <w:i/>
        </w:rPr>
        <w:t>eply</w:t>
      </w:r>
      <w:r>
        <w:t xml:space="preserve"> menuju S dengan melalui jalur yang sudah dilalui sebelumnya dengan panduan dari IERP.</w:t>
      </w:r>
    </w:p>
    <w:p w:rsidR="00BB427E" w:rsidRDefault="00BB427E" w:rsidP="00BB427E">
      <w:pPr>
        <w:pStyle w:val="IsiParagraf"/>
        <w:keepNext/>
        <w:ind w:left="1440" w:firstLine="0"/>
        <w:jc w:val="center"/>
      </w:pPr>
      <w:r>
        <w:rPr>
          <w:noProof/>
        </w:rPr>
        <w:drawing>
          <wp:inline distT="0" distB="0" distL="0" distR="0" wp14:anchorId="62195E41" wp14:editId="0241D270">
            <wp:extent cx="3819525" cy="201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2019300"/>
                    </a:xfrm>
                    <a:prstGeom prst="rect">
                      <a:avLst/>
                    </a:prstGeom>
                    <a:noFill/>
                    <a:ln>
                      <a:noFill/>
                    </a:ln>
                  </pic:spPr>
                </pic:pic>
              </a:graphicData>
            </a:graphic>
          </wp:inline>
        </w:drawing>
      </w:r>
    </w:p>
    <w:p w:rsidR="00BB427E" w:rsidRDefault="00BB427E" w:rsidP="00BB427E">
      <w:pPr>
        <w:pStyle w:val="Caption"/>
        <w:jc w:val="center"/>
        <w:rPr>
          <w:b w:val="0"/>
          <w:color w:val="auto"/>
          <w:sz w:val="24"/>
        </w:rPr>
      </w:pPr>
      <w:bookmarkStart w:id="4" w:name="_Toc363938736"/>
      <w:r w:rsidRPr="001D78D1">
        <w:rPr>
          <w:color w:val="auto"/>
          <w:sz w:val="24"/>
        </w:rPr>
        <w:t xml:space="preserve">Gambar </w:t>
      </w:r>
      <w:r w:rsidR="001D78D1">
        <w:rPr>
          <w:color w:val="auto"/>
          <w:sz w:val="24"/>
        </w:rPr>
        <w:t>2</w:t>
      </w:r>
      <w:r w:rsidRPr="00CC7974">
        <w:rPr>
          <w:b w:val="0"/>
          <w:color w:val="auto"/>
          <w:sz w:val="24"/>
        </w:rPr>
        <w:t xml:space="preserve"> Arsitektur </w:t>
      </w:r>
      <w:r w:rsidRPr="00B64448">
        <w:rPr>
          <w:b w:val="0"/>
          <w:i/>
          <w:color w:val="auto"/>
          <w:sz w:val="24"/>
        </w:rPr>
        <w:t xml:space="preserve">Zone </w:t>
      </w:r>
      <w:r w:rsidR="00B64448" w:rsidRPr="00B64448">
        <w:rPr>
          <w:b w:val="0"/>
          <w:i/>
          <w:color w:val="auto"/>
          <w:sz w:val="24"/>
        </w:rPr>
        <w:t>R</w:t>
      </w:r>
      <w:r w:rsidRPr="00B64448">
        <w:rPr>
          <w:b w:val="0"/>
          <w:i/>
          <w:color w:val="auto"/>
          <w:sz w:val="24"/>
        </w:rPr>
        <w:t xml:space="preserve">outing </w:t>
      </w:r>
      <w:r w:rsidR="00B64448" w:rsidRPr="00B64448">
        <w:rPr>
          <w:b w:val="0"/>
          <w:i/>
          <w:color w:val="auto"/>
          <w:sz w:val="24"/>
        </w:rPr>
        <w:t>P</w:t>
      </w:r>
      <w:r w:rsidRPr="00B64448">
        <w:rPr>
          <w:b w:val="0"/>
          <w:i/>
          <w:color w:val="auto"/>
          <w:sz w:val="24"/>
        </w:rPr>
        <w:t>rotocol</w:t>
      </w:r>
      <w:r w:rsidRPr="00CC7974">
        <w:rPr>
          <w:b w:val="0"/>
          <w:color w:val="auto"/>
          <w:sz w:val="24"/>
        </w:rPr>
        <w:t xml:space="preserve"> </w:t>
      </w:r>
      <w:bookmarkEnd w:id="4"/>
      <w:r w:rsidR="001D78D1">
        <w:rPr>
          <w:b w:val="0"/>
          <w:color w:val="auto"/>
          <w:sz w:val="24"/>
        </w:rPr>
        <w:t>[3]</w:t>
      </w:r>
    </w:p>
    <w:p w:rsidR="00BB427E" w:rsidRPr="00CC7974" w:rsidRDefault="00BB427E" w:rsidP="00BB427E">
      <w:pPr>
        <w:pStyle w:val="Caption"/>
        <w:jc w:val="center"/>
        <w:rPr>
          <w:b w:val="0"/>
          <w:color w:val="auto"/>
          <w:sz w:val="24"/>
        </w:rPr>
      </w:pPr>
      <w:r>
        <w:rPr>
          <w:noProof/>
        </w:rPr>
        <w:drawing>
          <wp:inline distT="0" distB="0" distL="0" distR="0" wp14:anchorId="3232B89A" wp14:editId="5EE0C257">
            <wp:extent cx="3514725" cy="225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725" cy="2257425"/>
                    </a:xfrm>
                    <a:prstGeom prst="rect">
                      <a:avLst/>
                    </a:prstGeom>
                    <a:noFill/>
                    <a:ln>
                      <a:noFill/>
                    </a:ln>
                  </pic:spPr>
                </pic:pic>
              </a:graphicData>
            </a:graphic>
          </wp:inline>
        </w:drawing>
      </w:r>
    </w:p>
    <w:p w:rsidR="00BB427E" w:rsidRDefault="00BB427E" w:rsidP="00BB427E">
      <w:pPr>
        <w:pStyle w:val="Caption"/>
        <w:jc w:val="center"/>
        <w:rPr>
          <w:b w:val="0"/>
          <w:color w:val="auto"/>
          <w:sz w:val="24"/>
        </w:rPr>
      </w:pPr>
      <w:bookmarkStart w:id="5" w:name="_Toc363938737"/>
      <w:r w:rsidRPr="001D78D1">
        <w:rPr>
          <w:color w:val="auto"/>
          <w:sz w:val="24"/>
        </w:rPr>
        <w:t xml:space="preserve">Gambar </w:t>
      </w:r>
      <w:r w:rsidR="001D78D1">
        <w:rPr>
          <w:color w:val="auto"/>
          <w:sz w:val="24"/>
        </w:rPr>
        <w:t>3</w:t>
      </w:r>
      <w:r w:rsidRPr="00CC7974">
        <w:rPr>
          <w:b w:val="0"/>
          <w:color w:val="auto"/>
          <w:sz w:val="24"/>
        </w:rPr>
        <w:t xml:space="preserve"> Zona </w:t>
      </w:r>
      <w:r w:rsidR="00B64448">
        <w:rPr>
          <w:b w:val="0"/>
          <w:color w:val="auto"/>
          <w:sz w:val="24"/>
        </w:rPr>
        <w:t>r</w:t>
      </w:r>
      <w:r w:rsidRPr="00B64448">
        <w:rPr>
          <w:b w:val="0"/>
          <w:i/>
          <w:color w:val="auto"/>
          <w:sz w:val="24"/>
        </w:rPr>
        <w:t xml:space="preserve">outing </w:t>
      </w:r>
      <w:r w:rsidR="00B64448">
        <w:rPr>
          <w:b w:val="0"/>
          <w:i/>
          <w:color w:val="auto"/>
          <w:sz w:val="24"/>
        </w:rPr>
        <w:t>n</w:t>
      </w:r>
      <w:r w:rsidRPr="00B64448">
        <w:rPr>
          <w:b w:val="0"/>
          <w:i/>
          <w:color w:val="auto"/>
          <w:sz w:val="24"/>
        </w:rPr>
        <w:t>ode</w:t>
      </w:r>
      <w:r w:rsidRPr="00CC7974">
        <w:rPr>
          <w:b w:val="0"/>
          <w:color w:val="auto"/>
          <w:sz w:val="24"/>
        </w:rPr>
        <w:t xml:space="preserve"> S </w:t>
      </w:r>
      <w:bookmarkEnd w:id="5"/>
      <w:r w:rsidR="001D78D1">
        <w:rPr>
          <w:b w:val="0"/>
          <w:color w:val="auto"/>
          <w:sz w:val="24"/>
        </w:rPr>
        <w:t>[4]</w:t>
      </w:r>
    </w:p>
    <w:p w:rsidR="00BB427E" w:rsidRPr="00CC7974" w:rsidRDefault="00BB427E" w:rsidP="00BB427E">
      <w:pPr>
        <w:pStyle w:val="Caption"/>
        <w:jc w:val="center"/>
        <w:rPr>
          <w:b w:val="0"/>
          <w:color w:val="auto"/>
          <w:sz w:val="24"/>
        </w:rPr>
      </w:pPr>
      <w:r>
        <w:rPr>
          <w:noProof/>
        </w:rPr>
        <w:lastRenderedPageBreak/>
        <w:drawing>
          <wp:inline distT="0" distB="0" distL="0" distR="0" wp14:anchorId="6F8C5EA4" wp14:editId="7717AE03">
            <wp:extent cx="2819400" cy="183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1838325"/>
                    </a:xfrm>
                    <a:prstGeom prst="rect">
                      <a:avLst/>
                    </a:prstGeom>
                    <a:noFill/>
                    <a:ln>
                      <a:noFill/>
                    </a:ln>
                  </pic:spPr>
                </pic:pic>
              </a:graphicData>
            </a:graphic>
          </wp:inline>
        </w:drawing>
      </w:r>
    </w:p>
    <w:p w:rsidR="00BB427E" w:rsidRPr="00CC7974" w:rsidRDefault="00BB427E" w:rsidP="00BB427E">
      <w:pPr>
        <w:pStyle w:val="Caption"/>
        <w:jc w:val="center"/>
        <w:rPr>
          <w:b w:val="0"/>
          <w:color w:val="auto"/>
          <w:sz w:val="24"/>
        </w:rPr>
      </w:pPr>
      <w:bookmarkStart w:id="6" w:name="_Toc363938738"/>
      <w:r w:rsidRPr="001D78D1">
        <w:rPr>
          <w:color w:val="auto"/>
          <w:sz w:val="24"/>
        </w:rPr>
        <w:t xml:space="preserve">Gambar </w:t>
      </w:r>
      <w:r w:rsidR="001D78D1">
        <w:rPr>
          <w:color w:val="auto"/>
          <w:sz w:val="24"/>
        </w:rPr>
        <w:t>4</w:t>
      </w:r>
      <w:r>
        <w:rPr>
          <w:b w:val="0"/>
          <w:color w:val="auto"/>
          <w:sz w:val="24"/>
        </w:rPr>
        <w:t xml:space="preserve"> </w:t>
      </w:r>
      <w:r w:rsidRPr="00CC7974">
        <w:rPr>
          <w:b w:val="0"/>
          <w:color w:val="auto"/>
          <w:sz w:val="24"/>
        </w:rPr>
        <w:t xml:space="preserve">Zona </w:t>
      </w:r>
      <w:r w:rsidR="00B64448">
        <w:rPr>
          <w:b w:val="0"/>
          <w:color w:val="auto"/>
          <w:sz w:val="24"/>
        </w:rPr>
        <w:t>r</w:t>
      </w:r>
      <w:r w:rsidRPr="00B64448">
        <w:rPr>
          <w:b w:val="0"/>
          <w:i/>
          <w:color w:val="auto"/>
          <w:sz w:val="24"/>
        </w:rPr>
        <w:t xml:space="preserve">outing </w:t>
      </w:r>
      <w:r w:rsidR="00B64448">
        <w:rPr>
          <w:b w:val="0"/>
          <w:i/>
          <w:color w:val="auto"/>
          <w:sz w:val="24"/>
        </w:rPr>
        <w:t>n</w:t>
      </w:r>
      <w:r w:rsidRPr="00B64448">
        <w:rPr>
          <w:b w:val="0"/>
          <w:i/>
          <w:color w:val="auto"/>
          <w:sz w:val="24"/>
        </w:rPr>
        <w:t>ode</w:t>
      </w:r>
      <w:r w:rsidRPr="00CC7974">
        <w:rPr>
          <w:b w:val="0"/>
          <w:color w:val="auto"/>
          <w:sz w:val="24"/>
        </w:rPr>
        <w:t xml:space="preserve"> I </w:t>
      </w:r>
      <w:bookmarkEnd w:id="6"/>
      <w:r w:rsidR="001D78D1">
        <w:rPr>
          <w:b w:val="0"/>
          <w:color w:val="auto"/>
          <w:sz w:val="24"/>
        </w:rPr>
        <w:t>[4]</w:t>
      </w:r>
    </w:p>
    <w:p w:rsidR="00BB427E" w:rsidRDefault="00BB427E" w:rsidP="00BB427E">
      <w:pPr>
        <w:pStyle w:val="IsiParagraf"/>
        <w:keepNext/>
        <w:ind w:firstLine="0"/>
        <w:jc w:val="center"/>
      </w:pPr>
      <w:r>
        <w:rPr>
          <w:noProof/>
        </w:rPr>
        <w:drawing>
          <wp:inline distT="0" distB="0" distL="0" distR="0" wp14:anchorId="627BB3C8" wp14:editId="3EACE1E3">
            <wp:extent cx="3143250"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1809750"/>
                    </a:xfrm>
                    <a:prstGeom prst="rect">
                      <a:avLst/>
                    </a:prstGeom>
                    <a:noFill/>
                    <a:ln>
                      <a:noFill/>
                    </a:ln>
                  </pic:spPr>
                </pic:pic>
              </a:graphicData>
            </a:graphic>
          </wp:inline>
        </w:drawing>
      </w:r>
      <w:bookmarkStart w:id="7" w:name="_Toc363938739"/>
    </w:p>
    <w:p w:rsidR="00077132" w:rsidRDefault="00BB427E" w:rsidP="00DC1812">
      <w:pPr>
        <w:pStyle w:val="IsiParagraf"/>
        <w:keepNext/>
        <w:ind w:firstLine="0"/>
        <w:jc w:val="center"/>
        <w:rPr>
          <w:lang w:val="en-US"/>
        </w:rPr>
      </w:pPr>
      <w:r w:rsidRPr="001D78D1">
        <w:rPr>
          <w:b/>
        </w:rPr>
        <w:t xml:space="preserve">Gambar </w:t>
      </w:r>
      <w:r w:rsidR="001D78D1">
        <w:rPr>
          <w:b/>
          <w:lang w:val="en-US"/>
        </w:rPr>
        <w:t>5</w:t>
      </w:r>
      <w:r>
        <w:t xml:space="preserve"> Zona </w:t>
      </w:r>
      <w:r w:rsidR="00B64448">
        <w:rPr>
          <w:lang w:val="en-US"/>
        </w:rPr>
        <w:t>r</w:t>
      </w:r>
      <w:r w:rsidRPr="00B64448">
        <w:rPr>
          <w:i/>
        </w:rPr>
        <w:t xml:space="preserve">outing </w:t>
      </w:r>
      <w:r w:rsidR="00B64448">
        <w:rPr>
          <w:i/>
          <w:lang w:val="en-US"/>
        </w:rPr>
        <w:t>n</w:t>
      </w:r>
      <w:r w:rsidRPr="00B64448">
        <w:rPr>
          <w:i/>
        </w:rPr>
        <w:t>ode</w:t>
      </w:r>
      <w:r>
        <w:t xml:space="preserve"> T </w:t>
      </w:r>
      <w:bookmarkEnd w:id="7"/>
      <w:r w:rsidR="001D78D1">
        <w:rPr>
          <w:lang w:val="en-US"/>
        </w:rPr>
        <w:t>[4]</w:t>
      </w:r>
    </w:p>
    <w:p w:rsidR="00DC1812" w:rsidRPr="00DC1812" w:rsidRDefault="00DC1812" w:rsidP="00DC1812">
      <w:pPr>
        <w:pStyle w:val="IsiParagraf"/>
        <w:keepNext/>
        <w:ind w:firstLine="0"/>
        <w:jc w:val="center"/>
        <w:rPr>
          <w:sz w:val="12"/>
          <w:lang w:val="en-US"/>
        </w:rPr>
      </w:pPr>
    </w:p>
    <w:p w:rsidR="00757289" w:rsidRPr="00077132" w:rsidRDefault="00643658" w:rsidP="00757289">
      <w:pPr>
        <w:numPr>
          <w:ilvl w:val="0"/>
          <w:numId w:val="8"/>
        </w:numPr>
        <w:tabs>
          <w:tab w:val="clear" w:pos="1440"/>
        </w:tabs>
        <w:spacing w:after="240"/>
        <w:ind w:left="1620" w:hanging="540"/>
        <w:jc w:val="both"/>
        <w:rPr>
          <w:b/>
        </w:rPr>
      </w:pPr>
      <w:r w:rsidRPr="00077132">
        <w:rPr>
          <w:b/>
          <w:sz w:val="24"/>
          <w:lang w:val="en-US"/>
        </w:rPr>
        <w:t>SIDnet-SWANS</w:t>
      </w:r>
    </w:p>
    <w:p w:rsidR="007E2BFA" w:rsidRDefault="00643658" w:rsidP="00757289">
      <w:pPr>
        <w:spacing w:after="240"/>
        <w:ind w:left="1620" w:firstLine="540"/>
        <w:jc w:val="both"/>
      </w:pPr>
      <w:r w:rsidRPr="00757289">
        <w:rPr>
          <w:sz w:val="24"/>
          <w:lang w:val="en-US"/>
        </w:rPr>
        <w:t>SIDnet-SWANS adalah alat visualisasi berbasis java untuk men</w:t>
      </w:r>
      <w:r w:rsidR="007E41B1">
        <w:rPr>
          <w:sz w:val="24"/>
          <w:lang w:val="en-US"/>
        </w:rPr>
        <w:t>y</w:t>
      </w:r>
      <w:r w:rsidRPr="00757289">
        <w:rPr>
          <w:sz w:val="24"/>
          <w:lang w:val="en-US"/>
        </w:rPr>
        <w:t xml:space="preserve">imulasikan berbagai aplikasi </w:t>
      </w:r>
      <w:r w:rsidRPr="00757289">
        <w:rPr>
          <w:i/>
          <w:iCs/>
          <w:sz w:val="24"/>
          <w:lang w:val="en-US"/>
        </w:rPr>
        <w:t xml:space="preserve">Wireless sensor network </w:t>
      </w:r>
      <w:r w:rsidRPr="00757289">
        <w:rPr>
          <w:sz w:val="24"/>
          <w:lang w:val="en-US"/>
        </w:rPr>
        <w:t>(WSN). SIDnet-SWANS didasarkan pada arsitektur simulator JiST-SWANS dan digunakan untuk mengimplementasikan protokol MAC-layer IEEE 802.15.4.</w:t>
      </w:r>
    </w:p>
    <w:p w:rsidR="00BE5F55" w:rsidRDefault="00643658" w:rsidP="007E2BFA">
      <w:pPr>
        <w:spacing w:after="240"/>
        <w:ind w:left="1440" w:firstLine="720"/>
        <w:jc w:val="both"/>
        <w:rPr>
          <w:sz w:val="24"/>
          <w:lang w:val="en-US"/>
        </w:rPr>
      </w:pPr>
      <w:r>
        <w:rPr>
          <w:sz w:val="24"/>
          <w:lang w:val="en-US"/>
        </w:rPr>
        <w:t>Fitur yang terdapat di SIDnet-SWANS :</w:t>
      </w:r>
    </w:p>
    <w:p w:rsidR="007E2BFA" w:rsidRPr="007E2BFA" w:rsidRDefault="00643658" w:rsidP="00DC1812">
      <w:pPr>
        <w:pStyle w:val="ListParagraph"/>
        <w:numPr>
          <w:ilvl w:val="0"/>
          <w:numId w:val="17"/>
        </w:numPr>
        <w:spacing w:after="240"/>
        <w:ind w:left="2160"/>
        <w:jc w:val="both"/>
      </w:pPr>
      <w:r w:rsidRPr="007E2BFA">
        <w:rPr>
          <w:sz w:val="24"/>
          <w:lang w:val="en-US"/>
        </w:rPr>
        <w:t>Antarmuka GUI yang fleksibel bagi pengguna untuk berinteraksi dengan jaringan sensor nirkabel.</w:t>
      </w:r>
    </w:p>
    <w:p w:rsidR="007E2BFA" w:rsidRPr="007E2BFA" w:rsidRDefault="00643658" w:rsidP="00DC1812">
      <w:pPr>
        <w:pStyle w:val="ListParagraph"/>
        <w:numPr>
          <w:ilvl w:val="0"/>
          <w:numId w:val="17"/>
        </w:numPr>
        <w:spacing w:after="240"/>
        <w:ind w:left="2160"/>
        <w:jc w:val="both"/>
      </w:pPr>
      <w:r w:rsidRPr="007E2BFA">
        <w:rPr>
          <w:sz w:val="24"/>
          <w:lang w:val="en-US"/>
        </w:rPr>
        <w:t xml:space="preserve">Data </w:t>
      </w:r>
      <w:r w:rsidRPr="007E2BFA">
        <w:rPr>
          <w:i/>
          <w:iCs/>
          <w:sz w:val="24"/>
          <w:lang w:val="en-US"/>
        </w:rPr>
        <w:t>real-time</w:t>
      </w:r>
      <w:r w:rsidRPr="007E2BFA">
        <w:rPr>
          <w:sz w:val="24"/>
          <w:lang w:val="en-US"/>
        </w:rPr>
        <w:t xml:space="preserve"> dan analisis visual dari </w:t>
      </w:r>
      <w:r w:rsidRPr="007E2BFA">
        <w:rPr>
          <w:i/>
          <w:iCs/>
          <w:sz w:val="24"/>
          <w:lang w:val="en-US"/>
        </w:rPr>
        <w:t>node</w:t>
      </w:r>
      <w:r w:rsidRPr="007E2BFA">
        <w:rPr>
          <w:sz w:val="24"/>
          <w:lang w:val="en-US"/>
        </w:rPr>
        <w:t xml:space="preserve"> sensor.</w:t>
      </w:r>
    </w:p>
    <w:p w:rsidR="007E2BFA" w:rsidRPr="007E2BFA" w:rsidRDefault="00643658" w:rsidP="00DC1812">
      <w:pPr>
        <w:pStyle w:val="ListParagraph"/>
        <w:numPr>
          <w:ilvl w:val="0"/>
          <w:numId w:val="17"/>
        </w:numPr>
        <w:spacing w:after="240"/>
        <w:ind w:left="2160"/>
        <w:jc w:val="both"/>
      </w:pPr>
      <w:r w:rsidRPr="007E2BFA">
        <w:rPr>
          <w:sz w:val="24"/>
          <w:lang w:val="en-US"/>
        </w:rPr>
        <w:t>Kontrol eksplisit terhadap kecepatan simulasi.</w:t>
      </w:r>
    </w:p>
    <w:p w:rsidR="007E2BFA" w:rsidRPr="007E2BFA" w:rsidRDefault="00643658" w:rsidP="00DC1812">
      <w:pPr>
        <w:pStyle w:val="ListParagraph"/>
        <w:numPr>
          <w:ilvl w:val="0"/>
          <w:numId w:val="17"/>
        </w:numPr>
        <w:spacing w:after="240"/>
        <w:ind w:left="2160"/>
        <w:jc w:val="both"/>
      </w:pPr>
      <w:r w:rsidRPr="007E2BFA">
        <w:rPr>
          <w:sz w:val="24"/>
          <w:lang w:val="en-US"/>
        </w:rPr>
        <w:t>Efisiensi terhadap pemodelan dan manajemen menuju area energi dari jaringan sensor nirkabel.</w:t>
      </w:r>
    </w:p>
    <w:p w:rsidR="00BE5F55" w:rsidRDefault="00643658" w:rsidP="00DC1812">
      <w:pPr>
        <w:pStyle w:val="ListParagraph"/>
        <w:numPr>
          <w:ilvl w:val="0"/>
          <w:numId w:val="17"/>
        </w:numPr>
        <w:spacing w:after="240"/>
        <w:ind w:left="2160"/>
        <w:jc w:val="both"/>
      </w:pPr>
      <w:r w:rsidRPr="007E2BFA">
        <w:rPr>
          <w:sz w:val="24"/>
          <w:lang w:val="en-US"/>
        </w:rPr>
        <w:t>Variasi parameter seperti temperatur, kelembaban dan gerakan dinamis bisa dipantau karena dari desain modular.</w:t>
      </w:r>
    </w:p>
    <w:p w:rsidR="00340D5B" w:rsidRDefault="00643658" w:rsidP="00340D5B">
      <w:pPr>
        <w:spacing w:after="240"/>
        <w:jc w:val="center"/>
        <w:rPr>
          <w:sz w:val="24"/>
          <w:lang w:val="en-US"/>
        </w:rPr>
      </w:pPr>
      <w:r>
        <w:rPr>
          <w:noProof/>
        </w:rPr>
        <w:lastRenderedPageBreak/>
        <w:drawing>
          <wp:inline distT="0" distB="0" distL="0" distR="0">
            <wp:extent cx="4143375" cy="305371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43375" cy="3053715"/>
                    </a:xfrm>
                    <a:prstGeom prst="rect">
                      <a:avLst/>
                    </a:prstGeom>
                  </pic:spPr>
                </pic:pic>
              </a:graphicData>
            </a:graphic>
          </wp:inline>
        </w:drawing>
      </w:r>
    </w:p>
    <w:p w:rsidR="00B64448" w:rsidRDefault="00B64448" w:rsidP="00340D5B">
      <w:pPr>
        <w:spacing w:after="240"/>
        <w:jc w:val="center"/>
        <w:rPr>
          <w:sz w:val="24"/>
          <w:lang w:val="en-US"/>
        </w:rPr>
      </w:pPr>
      <w:r w:rsidRPr="00B64448">
        <w:rPr>
          <w:b/>
          <w:sz w:val="24"/>
          <w:lang w:val="en-US"/>
        </w:rPr>
        <w:t>Gambar 6</w:t>
      </w:r>
      <w:r>
        <w:rPr>
          <w:sz w:val="24"/>
          <w:lang w:val="en-US"/>
        </w:rPr>
        <w:t>. Simulasi jaringan sensor nirkabel pada SIDnet-SWANS</w:t>
      </w:r>
    </w:p>
    <w:p w:rsidR="00BE5F55" w:rsidRDefault="00643658">
      <w:pPr>
        <w:pStyle w:val="Heading1"/>
        <w:numPr>
          <w:ilvl w:val="0"/>
          <w:numId w:val="1"/>
        </w:numPr>
        <w:spacing w:before="0" w:after="240" w:line="240" w:lineRule="auto"/>
        <w:jc w:val="both"/>
      </w:pPr>
      <w:r>
        <w:lastRenderedPageBreak/>
        <w:t>RINGKASAN ISI TUGAS AKHIR</w:t>
      </w:r>
    </w:p>
    <w:p w:rsidR="00DC1812" w:rsidRDefault="00643658" w:rsidP="00DC1812">
      <w:pPr>
        <w:pStyle w:val="Heading1"/>
        <w:spacing w:before="0" w:after="240" w:line="240" w:lineRule="auto"/>
        <w:ind w:left="720" w:firstLine="720"/>
        <w:jc w:val="both"/>
        <w:rPr>
          <w:b w:val="0"/>
          <w:bCs w:val="0"/>
          <w:sz w:val="24"/>
        </w:rPr>
      </w:pPr>
      <w:r>
        <w:rPr>
          <w:b w:val="0"/>
          <w:bCs w:val="0"/>
          <w:sz w:val="24"/>
        </w:rPr>
        <w:t xml:space="preserve">Tugas Akhir yang akan dikerjakan berdasarkan </w:t>
      </w:r>
      <w:r>
        <w:rPr>
          <w:b w:val="0"/>
          <w:bCs w:val="0"/>
          <w:i/>
          <w:iCs/>
          <w:sz w:val="24"/>
        </w:rPr>
        <w:t xml:space="preserve">zoned routing protocol </w:t>
      </w:r>
      <w:r>
        <w:rPr>
          <w:b w:val="0"/>
          <w:bCs w:val="0"/>
          <w:sz w:val="24"/>
        </w:rPr>
        <w:t xml:space="preserve">(ZRP) pada jaringan sensor nirkabel dengan menggunakan SIDnet-SWANS sebagai simulatornya. Pertama </w:t>
      </w:r>
      <w:r>
        <w:rPr>
          <w:b w:val="0"/>
          <w:bCs w:val="0"/>
          <w:i/>
          <w:iCs/>
          <w:sz w:val="24"/>
        </w:rPr>
        <w:t>node</w:t>
      </w:r>
      <w:r>
        <w:rPr>
          <w:b w:val="0"/>
          <w:bCs w:val="0"/>
          <w:sz w:val="24"/>
        </w:rPr>
        <w:t xml:space="preserve"> melakukan </w:t>
      </w:r>
      <w:r>
        <w:rPr>
          <w:b w:val="0"/>
          <w:bCs w:val="0"/>
          <w:i/>
          <w:iCs/>
          <w:sz w:val="24"/>
        </w:rPr>
        <w:t>broadcast</w:t>
      </w:r>
      <w:r>
        <w:rPr>
          <w:b w:val="0"/>
          <w:bCs w:val="0"/>
          <w:sz w:val="24"/>
        </w:rPr>
        <w:t xml:space="preserve"> sinyal. Berdasarkan kekuatan sinyal yang diterima masing – masing </w:t>
      </w:r>
      <w:r>
        <w:rPr>
          <w:b w:val="0"/>
          <w:bCs w:val="0"/>
          <w:i/>
          <w:iCs/>
          <w:sz w:val="24"/>
        </w:rPr>
        <w:t>node</w:t>
      </w:r>
      <w:r>
        <w:rPr>
          <w:b w:val="0"/>
          <w:bCs w:val="0"/>
          <w:sz w:val="24"/>
        </w:rPr>
        <w:t xml:space="preserve"> menghitung jaraknya dengan dipengirim sinyal. Untuk menemukan </w:t>
      </w:r>
      <w:r>
        <w:rPr>
          <w:b w:val="0"/>
          <w:bCs w:val="0"/>
          <w:i/>
          <w:iCs/>
          <w:sz w:val="24"/>
        </w:rPr>
        <w:t>node</w:t>
      </w:r>
      <w:r>
        <w:rPr>
          <w:b w:val="0"/>
          <w:bCs w:val="0"/>
          <w:sz w:val="24"/>
        </w:rPr>
        <w:t xml:space="preserve"> tetangga, setiap </w:t>
      </w:r>
      <w:r>
        <w:rPr>
          <w:b w:val="0"/>
          <w:bCs w:val="0"/>
          <w:i/>
          <w:iCs/>
          <w:sz w:val="24"/>
        </w:rPr>
        <w:t xml:space="preserve">node </w:t>
      </w:r>
      <w:r>
        <w:rPr>
          <w:b w:val="0"/>
          <w:bCs w:val="0"/>
          <w:sz w:val="24"/>
        </w:rPr>
        <w:t xml:space="preserve">melakukan </w:t>
      </w:r>
      <w:r>
        <w:rPr>
          <w:b w:val="0"/>
          <w:bCs w:val="0"/>
          <w:i/>
          <w:iCs/>
          <w:sz w:val="24"/>
        </w:rPr>
        <w:t>broadast</w:t>
      </w:r>
      <w:r>
        <w:rPr>
          <w:b w:val="0"/>
          <w:bCs w:val="0"/>
          <w:sz w:val="24"/>
        </w:rPr>
        <w:t xml:space="preserve"> sinyal pada radius transmisi dan juga mempertimbangkan dari arah mana sinyal itu, apakah searah dengan tujuan akhir transmisi atau tidak. </w:t>
      </w:r>
      <w:r>
        <w:rPr>
          <w:b w:val="0"/>
          <w:bCs w:val="0"/>
          <w:i/>
          <w:iCs/>
          <w:sz w:val="24"/>
        </w:rPr>
        <w:t>Node</w:t>
      </w:r>
      <w:r>
        <w:rPr>
          <w:b w:val="0"/>
          <w:bCs w:val="0"/>
          <w:sz w:val="24"/>
        </w:rPr>
        <w:t xml:space="preserve"> dengan tetangga terbanyak akan dikelompokkan kedalam satu </w:t>
      </w:r>
      <w:r>
        <w:rPr>
          <w:b w:val="0"/>
          <w:bCs w:val="0"/>
          <w:i/>
          <w:iCs/>
          <w:sz w:val="24"/>
        </w:rPr>
        <w:t>cluster</w:t>
      </w:r>
      <w:r>
        <w:rPr>
          <w:b w:val="0"/>
          <w:bCs w:val="0"/>
          <w:sz w:val="24"/>
        </w:rPr>
        <w:t xml:space="preserve"> dan </w:t>
      </w:r>
      <w:r>
        <w:rPr>
          <w:b w:val="0"/>
          <w:bCs w:val="0"/>
          <w:i/>
          <w:iCs/>
          <w:sz w:val="24"/>
        </w:rPr>
        <w:t>node</w:t>
      </w:r>
      <w:r>
        <w:rPr>
          <w:b w:val="0"/>
          <w:bCs w:val="0"/>
          <w:sz w:val="24"/>
        </w:rPr>
        <w:t xml:space="preserve"> dengan tetangga terbanyak yang akan menjadi </w:t>
      </w:r>
      <w:r>
        <w:rPr>
          <w:b w:val="0"/>
          <w:bCs w:val="0"/>
          <w:i/>
          <w:iCs/>
          <w:sz w:val="24"/>
        </w:rPr>
        <w:t>cluster head</w:t>
      </w:r>
      <w:r>
        <w:rPr>
          <w:b w:val="0"/>
          <w:bCs w:val="0"/>
          <w:sz w:val="24"/>
        </w:rPr>
        <w:t xml:space="preserve">. </w:t>
      </w:r>
      <w:r>
        <w:rPr>
          <w:b w:val="0"/>
          <w:bCs w:val="0"/>
          <w:i/>
          <w:iCs/>
          <w:sz w:val="24"/>
        </w:rPr>
        <w:t xml:space="preserve">Node </w:t>
      </w:r>
      <w:r>
        <w:rPr>
          <w:b w:val="0"/>
          <w:bCs w:val="0"/>
          <w:sz w:val="24"/>
        </w:rPr>
        <w:t xml:space="preserve">yang telah terdaftar sebagai </w:t>
      </w:r>
      <w:r>
        <w:rPr>
          <w:b w:val="0"/>
          <w:bCs w:val="0"/>
          <w:i/>
          <w:iCs/>
          <w:sz w:val="24"/>
        </w:rPr>
        <w:t>member</w:t>
      </w:r>
      <w:r>
        <w:rPr>
          <w:b w:val="0"/>
          <w:bCs w:val="0"/>
          <w:sz w:val="24"/>
        </w:rPr>
        <w:t xml:space="preserve"> dari suatu </w:t>
      </w:r>
      <w:r>
        <w:rPr>
          <w:b w:val="0"/>
          <w:bCs w:val="0"/>
          <w:i/>
          <w:iCs/>
          <w:sz w:val="24"/>
        </w:rPr>
        <w:t xml:space="preserve">node, </w:t>
      </w:r>
      <w:r>
        <w:rPr>
          <w:b w:val="0"/>
          <w:bCs w:val="0"/>
          <w:sz w:val="24"/>
        </w:rPr>
        <w:t xml:space="preserve">tidak dapat menjadi </w:t>
      </w:r>
      <w:r>
        <w:rPr>
          <w:b w:val="0"/>
          <w:bCs w:val="0"/>
          <w:i/>
          <w:iCs/>
          <w:sz w:val="24"/>
        </w:rPr>
        <w:t>member</w:t>
      </w:r>
      <w:r>
        <w:rPr>
          <w:b w:val="0"/>
          <w:bCs w:val="0"/>
          <w:sz w:val="24"/>
        </w:rPr>
        <w:t xml:space="preserve"> dari </w:t>
      </w:r>
      <w:r>
        <w:rPr>
          <w:b w:val="0"/>
          <w:bCs w:val="0"/>
          <w:i/>
          <w:iCs/>
          <w:sz w:val="24"/>
        </w:rPr>
        <w:t>node</w:t>
      </w:r>
      <w:r>
        <w:rPr>
          <w:b w:val="0"/>
          <w:bCs w:val="0"/>
          <w:sz w:val="24"/>
        </w:rPr>
        <w:t xml:space="preserve"> lain.</w:t>
      </w:r>
    </w:p>
    <w:p w:rsidR="00DC1812" w:rsidRPr="00DC1812" w:rsidRDefault="00DC1812" w:rsidP="00DC1812">
      <w:pPr>
        <w:jc w:val="center"/>
        <w:rPr>
          <w:lang w:val="en-US" w:eastAsia="ja-JP"/>
        </w:rPr>
      </w:pPr>
      <w:r>
        <w:rPr>
          <w:noProof/>
          <w:sz w:val="24"/>
          <w:lang w:val="en-US"/>
        </w:rPr>
        <w:drawing>
          <wp:inline distT="0" distB="0" distL="0" distR="0" wp14:anchorId="23B3BE66" wp14:editId="419C1437">
            <wp:extent cx="2510790" cy="2413635"/>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10790" cy="2413635"/>
                    </a:xfrm>
                    <a:prstGeom prst="rect">
                      <a:avLst/>
                    </a:prstGeom>
                  </pic:spPr>
                </pic:pic>
              </a:graphicData>
            </a:graphic>
          </wp:inline>
        </w:drawing>
      </w:r>
    </w:p>
    <w:p w:rsidR="00DC1812" w:rsidRPr="00DC1812" w:rsidRDefault="00DC1812" w:rsidP="00077132">
      <w:pPr>
        <w:spacing w:after="240"/>
        <w:ind w:left="720"/>
        <w:jc w:val="center"/>
        <w:rPr>
          <w:sz w:val="24"/>
          <w:lang w:val="en-US"/>
        </w:rPr>
      </w:pPr>
      <w:r>
        <w:rPr>
          <w:b/>
          <w:sz w:val="24"/>
          <w:lang w:val="en-US"/>
        </w:rPr>
        <w:t xml:space="preserve">Gambar 7. </w:t>
      </w:r>
      <w:r>
        <w:rPr>
          <w:sz w:val="24"/>
          <w:lang w:val="en-US"/>
        </w:rPr>
        <w:t>Penentuan tetangga</w:t>
      </w:r>
    </w:p>
    <w:p w:rsidR="00BE5F55" w:rsidRDefault="00643658" w:rsidP="009B50D8">
      <w:pPr>
        <w:spacing w:after="240"/>
        <w:ind w:left="720" w:firstLine="720"/>
        <w:jc w:val="both"/>
      </w:pPr>
      <w:r>
        <w:rPr>
          <w:sz w:val="24"/>
          <w:lang w:val="en-US"/>
        </w:rPr>
        <w:t xml:space="preserve">Pada tahap awal, setiap </w:t>
      </w:r>
      <w:r>
        <w:rPr>
          <w:i/>
          <w:iCs/>
          <w:sz w:val="24"/>
          <w:lang w:val="en-US"/>
        </w:rPr>
        <w:t>node</w:t>
      </w:r>
      <w:r>
        <w:rPr>
          <w:sz w:val="24"/>
          <w:lang w:val="en-US"/>
        </w:rPr>
        <w:t xml:space="preserve"> akan memulai timer (</w:t>
      </w:r>
      <w:r w:rsidRPr="00416456">
        <w:rPr>
          <w:i/>
          <w:sz w:val="24"/>
          <w:lang w:val="en-US"/>
        </w:rPr>
        <w:t>T</w:t>
      </w:r>
      <w:r>
        <w:rPr>
          <w:sz w:val="24"/>
          <w:lang w:val="en-US"/>
        </w:rPr>
        <w:t>) yang dideffinisikan sebagai berikut :</w:t>
      </w:r>
    </w:p>
    <w:p w:rsidR="00BE5F55" w:rsidRPr="00340D5B" w:rsidRDefault="00643658">
      <w:pPr>
        <w:tabs>
          <w:tab w:val="left" w:pos="8583"/>
        </w:tabs>
        <w:spacing w:after="240"/>
        <w:ind w:left="720"/>
        <w:jc w:val="both"/>
        <w:rPr>
          <w:sz w:val="24"/>
          <w:szCs w:val="24"/>
        </w:rPr>
      </w:pPr>
      <m:oMath>
        <m:r>
          <w:rPr>
            <w:rFonts w:ascii="Cambria Math" w:hAnsi="Cambria Math"/>
            <w:sz w:val="24"/>
            <w:szCs w:val="24"/>
          </w:rPr>
          <m:t>X=0</m:t>
        </m:r>
      </m:oMath>
      <w:r w:rsidRPr="00340D5B">
        <w:rPr>
          <w:sz w:val="24"/>
          <w:szCs w:val="24"/>
          <w:lang w:val="en-US"/>
        </w:rPr>
        <w:t xml:space="preserve">, jika </w:t>
      </w:r>
      <m:oMath>
        <m:r>
          <w:rPr>
            <w:rFonts w:ascii="Cambria Math" w:hAnsi="Cambria Math"/>
            <w:sz w:val="24"/>
            <w:szCs w:val="24"/>
          </w:rPr>
          <m:t>d</m:t>
        </m:r>
        <m:d>
          <m:dPr>
            <m:ctrlPr>
              <w:rPr>
                <w:rFonts w:ascii="Cambria Math" w:hAnsi="Cambria Math"/>
                <w:sz w:val="24"/>
                <w:szCs w:val="24"/>
              </w:rPr>
            </m:ctrlPr>
          </m:dPr>
          <m:e>
            <m:r>
              <w:rPr>
                <w:rFonts w:ascii="Cambria Math" w:hAnsi="Cambria Math"/>
                <w:sz w:val="24"/>
                <w:szCs w:val="24"/>
              </w:rPr>
              <m:t>S,DS</m:t>
            </m:r>
          </m:e>
        </m:d>
        <m:r>
          <w:rPr>
            <w:rFonts w:ascii="Cambria Math" w:hAnsi="Cambria Math"/>
            <w:sz w:val="24"/>
            <w:szCs w:val="24"/>
          </w:rPr>
          <m:t>&lt;d</m:t>
        </m:r>
        <m:d>
          <m:dPr>
            <m:ctrlPr>
              <w:rPr>
                <w:rFonts w:ascii="Cambria Math" w:hAnsi="Cambria Math"/>
                <w:sz w:val="24"/>
                <w:szCs w:val="24"/>
              </w:rPr>
            </m:ctrlPr>
          </m:dPr>
          <m:e>
            <m:r>
              <w:rPr>
                <w:rFonts w:ascii="Cambria Math" w:hAnsi="Cambria Math"/>
                <w:sz w:val="24"/>
                <w:szCs w:val="24"/>
              </w:rPr>
              <m:t>BS,DS</m:t>
            </m:r>
          </m:e>
        </m:d>
      </m:oMath>
      <w:r w:rsidRPr="00340D5B">
        <w:rPr>
          <w:sz w:val="24"/>
          <w:szCs w:val="24"/>
          <w:lang w:val="en-US"/>
        </w:rPr>
        <w:tab/>
        <w:t>(1)</w:t>
      </w:r>
    </w:p>
    <w:p w:rsidR="00BE5F55" w:rsidRPr="00340D5B" w:rsidRDefault="00643658">
      <w:pPr>
        <w:tabs>
          <w:tab w:val="left" w:pos="8583"/>
        </w:tabs>
        <w:spacing w:after="240"/>
        <w:ind w:left="720"/>
        <w:jc w:val="both"/>
        <w:rPr>
          <w:sz w:val="24"/>
          <w:szCs w:val="24"/>
        </w:rPr>
      </w:pPr>
      <m:oMath>
        <m:r>
          <w:rPr>
            <w:rFonts w:ascii="Cambria Math" w:hAnsi="Cambria Math"/>
            <w:sz w:val="24"/>
            <w:szCs w:val="24"/>
          </w:rPr>
          <m:t>X=d</m:t>
        </m:r>
        <m:d>
          <m:dPr>
            <m:ctrlPr>
              <w:rPr>
                <w:rFonts w:ascii="Cambria Math" w:hAnsi="Cambria Math"/>
                <w:sz w:val="24"/>
                <w:szCs w:val="24"/>
              </w:rPr>
            </m:ctrlPr>
          </m:dPr>
          <m:e>
            <m:r>
              <w:rPr>
                <w:rFonts w:ascii="Cambria Math" w:hAnsi="Cambria Math"/>
                <w:sz w:val="24"/>
                <w:szCs w:val="24"/>
              </w:rPr>
              <m:t>S,BS</m:t>
            </m:r>
          </m:e>
        </m:d>
      </m:oMath>
      <w:r w:rsidRPr="00340D5B">
        <w:rPr>
          <w:sz w:val="24"/>
          <w:szCs w:val="24"/>
          <w:lang w:val="en-US"/>
        </w:rPr>
        <w:t xml:space="preserve">, jika </w:t>
      </w:r>
      <m:oMath>
        <m:r>
          <w:rPr>
            <w:rFonts w:ascii="Cambria Math" w:hAnsi="Cambria Math"/>
            <w:sz w:val="24"/>
            <w:szCs w:val="24"/>
          </w:rPr>
          <m:t>d</m:t>
        </m:r>
        <m:d>
          <m:dPr>
            <m:ctrlPr>
              <w:rPr>
                <w:rFonts w:ascii="Cambria Math" w:hAnsi="Cambria Math"/>
                <w:sz w:val="24"/>
                <w:szCs w:val="24"/>
              </w:rPr>
            </m:ctrlPr>
          </m:dPr>
          <m:e>
            <m:r>
              <w:rPr>
                <w:rFonts w:ascii="Cambria Math" w:hAnsi="Cambria Math"/>
                <w:sz w:val="24"/>
                <w:szCs w:val="24"/>
              </w:rPr>
              <m:t>S,DS</m:t>
            </m:r>
          </m:e>
        </m:d>
        <m:r>
          <w:rPr>
            <w:rFonts w:ascii="Cambria Math" w:hAnsi="Cambria Math"/>
            <w:sz w:val="24"/>
            <w:szCs w:val="24"/>
          </w:rPr>
          <m:t>≥d</m:t>
        </m:r>
        <m:d>
          <m:dPr>
            <m:ctrlPr>
              <w:rPr>
                <w:rFonts w:ascii="Cambria Math" w:hAnsi="Cambria Math"/>
                <w:sz w:val="24"/>
                <w:szCs w:val="24"/>
              </w:rPr>
            </m:ctrlPr>
          </m:dPr>
          <m:e>
            <m:r>
              <w:rPr>
                <w:rFonts w:ascii="Cambria Math" w:hAnsi="Cambria Math"/>
                <w:sz w:val="24"/>
                <w:szCs w:val="24"/>
              </w:rPr>
              <m:t>BS,DS</m:t>
            </m:r>
          </m:e>
        </m:d>
      </m:oMath>
      <w:r w:rsidRPr="00340D5B">
        <w:rPr>
          <w:sz w:val="24"/>
          <w:szCs w:val="24"/>
          <w:lang w:val="en-US"/>
        </w:rPr>
        <w:tab/>
        <w:t>(2)</w:t>
      </w:r>
    </w:p>
    <w:p w:rsidR="00BE5F55" w:rsidRPr="00340D5B" w:rsidRDefault="00643658">
      <w:pPr>
        <w:tabs>
          <w:tab w:val="left" w:pos="8583"/>
        </w:tabs>
        <w:spacing w:after="240"/>
        <w:ind w:left="720"/>
        <w:jc w:val="both"/>
        <w:rPr>
          <w:sz w:val="24"/>
          <w:szCs w:val="24"/>
        </w:rPr>
      </w:pPr>
      <m:oMath>
        <m:r>
          <w:rPr>
            <w:rFonts w:ascii="Cambria Math" w:hAnsi="Cambria Math"/>
            <w:sz w:val="24"/>
            <w:szCs w:val="24"/>
          </w:rPr>
          <m:t>B=</m:t>
        </m:r>
        <m:f>
          <m:fPr>
            <m:ctrlPr>
              <w:rPr>
                <w:rFonts w:ascii="Cambria Math" w:hAnsi="Cambria Math"/>
                <w:sz w:val="24"/>
                <w:szCs w:val="24"/>
              </w:rPr>
            </m:ctrlPr>
          </m:fPr>
          <m:num>
            <m:r>
              <w:rPr>
                <w:rFonts w:ascii="Cambria Math" w:hAnsi="Cambria Math"/>
                <w:sz w:val="24"/>
                <w:szCs w:val="24"/>
              </w:rPr>
              <m:t>X</m:t>
            </m:r>
          </m:num>
          <m:den>
            <m:r>
              <w:rPr>
                <w:rFonts w:ascii="Cambria Math" w:hAnsi="Cambria Math"/>
                <w:sz w:val="24"/>
                <w:szCs w:val="24"/>
              </w:rPr>
              <m:t>NH</m:t>
            </m:r>
          </m:den>
        </m:f>
      </m:oMath>
      <w:r w:rsidRPr="00340D5B">
        <w:rPr>
          <w:sz w:val="24"/>
          <w:szCs w:val="24"/>
        </w:rPr>
        <w:tab/>
        <w:t>(3)</w:t>
      </w:r>
    </w:p>
    <w:p w:rsidR="00BE5F55" w:rsidRPr="00340D5B" w:rsidRDefault="00643658">
      <w:pPr>
        <w:tabs>
          <w:tab w:val="left" w:pos="8583"/>
        </w:tabs>
        <w:spacing w:after="240"/>
        <w:ind w:left="720"/>
        <w:jc w:val="both"/>
        <w:rPr>
          <w:sz w:val="24"/>
          <w:szCs w:val="24"/>
        </w:rPr>
      </w:pPr>
      <m:oMath>
        <m:r>
          <w:rPr>
            <w:rFonts w:ascii="Cambria Math" w:hAnsi="Cambria Math"/>
            <w:sz w:val="24"/>
            <w:szCs w:val="24"/>
          </w:rPr>
          <m:t>T=</m:t>
        </m:r>
        <m:f>
          <m:fPr>
            <m:ctrlPr>
              <w:rPr>
                <w:rFonts w:ascii="Cambria Math" w:hAnsi="Cambria Math"/>
                <w:sz w:val="24"/>
                <w:szCs w:val="24"/>
              </w:rPr>
            </m:ctrlPr>
          </m:fPr>
          <m:num>
            <m:r>
              <w:rPr>
                <w:rFonts w:ascii="Cambria Math" w:hAnsi="Cambria Math"/>
                <w:sz w:val="24"/>
                <w:szCs w:val="24"/>
              </w:rPr>
              <m:t>1-A</m:t>
            </m:r>
          </m:num>
          <m:den>
            <m:r>
              <w:rPr>
                <w:rFonts w:ascii="Cambria Math" w:hAnsi="Cambria Math"/>
                <w:sz w:val="24"/>
                <w:szCs w:val="24"/>
              </w:rPr>
              <m:t>B</m:t>
            </m:r>
          </m:den>
        </m:f>
      </m:oMath>
      <w:r w:rsidRPr="00340D5B">
        <w:rPr>
          <w:sz w:val="24"/>
          <w:szCs w:val="24"/>
        </w:rPr>
        <w:tab/>
        <w:t>(4)</w:t>
      </w:r>
    </w:p>
    <w:p w:rsidR="00BE5F55" w:rsidRDefault="009B50D8" w:rsidP="009B50D8">
      <w:pPr>
        <w:spacing w:after="240"/>
        <w:ind w:left="720" w:firstLine="720"/>
        <w:jc w:val="both"/>
      </w:pPr>
      <w:r>
        <w:rPr>
          <w:sz w:val="24"/>
          <w:lang w:val="en-US"/>
        </w:rPr>
        <w:t>D</w:t>
      </w:r>
      <w:r w:rsidR="00643658">
        <w:rPr>
          <w:sz w:val="24"/>
          <w:lang w:val="en-US"/>
        </w:rPr>
        <w:t xml:space="preserve">imana </w:t>
      </w:r>
      <w:r w:rsidR="00643658" w:rsidRPr="00416456">
        <w:rPr>
          <w:i/>
          <w:sz w:val="24"/>
          <w:lang w:val="en-US"/>
        </w:rPr>
        <w:t>S</w:t>
      </w:r>
      <w:r w:rsidR="00643658">
        <w:rPr>
          <w:sz w:val="24"/>
          <w:lang w:val="en-US"/>
        </w:rPr>
        <w:t xml:space="preserve"> adalah koordinat </w:t>
      </w:r>
      <w:r w:rsidR="00643658">
        <w:rPr>
          <w:i/>
          <w:iCs/>
          <w:sz w:val="24"/>
          <w:lang w:val="en-US"/>
        </w:rPr>
        <w:t xml:space="preserve">source node, </w:t>
      </w:r>
      <w:r w:rsidR="00643658" w:rsidRPr="00416456">
        <w:rPr>
          <w:i/>
          <w:sz w:val="24"/>
          <w:lang w:val="en-US"/>
        </w:rPr>
        <w:t>BS</w:t>
      </w:r>
      <w:r w:rsidR="00643658">
        <w:rPr>
          <w:sz w:val="24"/>
          <w:lang w:val="en-US"/>
        </w:rPr>
        <w:t xml:space="preserve"> adalah koordinat </w:t>
      </w:r>
      <w:r w:rsidR="00643658">
        <w:rPr>
          <w:i/>
          <w:iCs/>
          <w:sz w:val="24"/>
          <w:lang w:val="en-US"/>
        </w:rPr>
        <w:t xml:space="preserve">node </w:t>
      </w:r>
      <w:r w:rsidR="00643658">
        <w:rPr>
          <w:sz w:val="24"/>
          <w:lang w:val="en-US"/>
        </w:rPr>
        <w:t xml:space="preserve">yang mengirim  sinyal, </w:t>
      </w:r>
      <w:r w:rsidR="00643658" w:rsidRPr="00416456">
        <w:rPr>
          <w:i/>
          <w:sz w:val="24"/>
          <w:lang w:val="en-US"/>
        </w:rPr>
        <w:t>DS</w:t>
      </w:r>
      <w:r w:rsidR="00643658">
        <w:rPr>
          <w:sz w:val="24"/>
          <w:lang w:val="en-US"/>
        </w:rPr>
        <w:t xml:space="preserve"> adalah koodinat </w:t>
      </w:r>
      <w:r w:rsidR="00643658">
        <w:rPr>
          <w:i/>
          <w:iCs/>
          <w:sz w:val="24"/>
          <w:lang w:val="en-US"/>
        </w:rPr>
        <w:t xml:space="preserve">destination </w:t>
      </w:r>
      <w:r w:rsidR="00643658" w:rsidRPr="00B64448">
        <w:rPr>
          <w:i/>
          <w:sz w:val="24"/>
          <w:lang w:val="en-US"/>
        </w:rPr>
        <w:t>node</w:t>
      </w:r>
      <w:r w:rsidR="00643658">
        <w:rPr>
          <w:sz w:val="24"/>
          <w:lang w:val="en-US"/>
        </w:rPr>
        <w:t xml:space="preserve">, </w:t>
      </w:r>
      <w:r w:rsidR="00643658" w:rsidRPr="00416456">
        <w:rPr>
          <w:i/>
          <w:sz w:val="24"/>
          <w:lang w:val="en-US"/>
        </w:rPr>
        <w:t>d(a,b)</w:t>
      </w:r>
      <w:r w:rsidR="00643658">
        <w:rPr>
          <w:sz w:val="24"/>
          <w:lang w:val="en-US"/>
        </w:rPr>
        <w:t xml:space="preserve"> adalah nilai jarak antara </w:t>
      </w:r>
      <w:r w:rsidR="00643658" w:rsidRPr="00416456">
        <w:rPr>
          <w:i/>
          <w:sz w:val="24"/>
          <w:lang w:val="en-US"/>
        </w:rPr>
        <w:t>a</w:t>
      </w:r>
      <w:r w:rsidR="00643658">
        <w:rPr>
          <w:sz w:val="24"/>
          <w:lang w:val="en-US"/>
        </w:rPr>
        <w:t xml:space="preserve"> dan </w:t>
      </w:r>
      <w:r w:rsidR="00643658" w:rsidRPr="00416456">
        <w:rPr>
          <w:i/>
          <w:sz w:val="24"/>
          <w:lang w:val="en-US"/>
        </w:rPr>
        <w:t>b</w:t>
      </w:r>
      <w:r w:rsidR="00643658">
        <w:rPr>
          <w:sz w:val="24"/>
          <w:lang w:val="en-US"/>
        </w:rPr>
        <w:t xml:space="preserve">, </w:t>
      </w:r>
      <w:r w:rsidR="00643658" w:rsidRPr="00416456">
        <w:rPr>
          <w:i/>
          <w:sz w:val="24"/>
          <w:lang w:val="en-US"/>
        </w:rPr>
        <w:t>NH</w:t>
      </w:r>
      <w:r w:rsidR="00643658">
        <w:rPr>
          <w:sz w:val="24"/>
          <w:lang w:val="en-US"/>
        </w:rPr>
        <w:t xml:space="preserve"> adalah jumlah tetangga yang dimiliki </w:t>
      </w:r>
      <w:r w:rsidR="00643658" w:rsidRPr="00B64448">
        <w:rPr>
          <w:i/>
          <w:sz w:val="24"/>
          <w:lang w:val="en-US"/>
        </w:rPr>
        <w:t>node</w:t>
      </w:r>
      <w:r w:rsidR="00643658">
        <w:rPr>
          <w:sz w:val="24"/>
          <w:lang w:val="en-US"/>
        </w:rPr>
        <w:t xml:space="preserve">; </w:t>
      </w:r>
      <w:r w:rsidR="00643658" w:rsidRPr="00416456">
        <w:rPr>
          <w:i/>
          <w:sz w:val="24"/>
          <w:lang w:val="en-US"/>
        </w:rPr>
        <w:t>A</w:t>
      </w:r>
      <w:r w:rsidR="00643658">
        <w:rPr>
          <w:sz w:val="24"/>
          <w:lang w:val="en-US"/>
        </w:rPr>
        <w:t xml:space="preserve"> adalah nilai </w:t>
      </w:r>
      <w:r w:rsidR="00165F84">
        <w:rPr>
          <w:sz w:val="24"/>
          <w:lang w:val="en-US"/>
        </w:rPr>
        <w:t>acak</w:t>
      </w:r>
      <w:r w:rsidR="00643658">
        <w:rPr>
          <w:sz w:val="24"/>
          <w:lang w:val="en-US"/>
        </w:rPr>
        <w:t xml:space="preserve"> antara 0 dan 1. Parameter </w:t>
      </w:r>
      <w:r w:rsidR="00643658" w:rsidRPr="00416456">
        <w:rPr>
          <w:i/>
          <w:sz w:val="24"/>
          <w:lang w:val="en-US"/>
        </w:rPr>
        <w:t>X</w:t>
      </w:r>
      <w:r w:rsidR="00643658">
        <w:rPr>
          <w:sz w:val="24"/>
          <w:lang w:val="en-US"/>
        </w:rPr>
        <w:t xml:space="preserve"> digunakan untuk menentukan apakah </w:t>
      </w:r>
      <w:r w:rsidR="00643658" w:rsidRPr="00B64448">
        <w:rPr>
          <w:i/>
          <w:sz w:val="24"/>
          <w:lang w:val="en-US"/>
        </w:rPr>
        <w:t>node</w:t>
      </w:r>
      <w:r w:rsidR="00643658">
        <w:rPr>
          <w:sz w:val="24"/>
          <w:lang w:val="en-US"/>
        </w:rPr>
        <w:t xml:space="preserve"> penerima sinyal berada lebih dekat atau lebih jauh dari </w:t>
      </w:r>
      <w:r w:rsidR="00643658" w:rsidRPr="00416456">
        <w:rPr>
          <w:i/>
          <w:sz w:val="24"/>
          <w:lang w:val="en-US"/>
        </w:rPr>
        <w:t>DS</w:t>
      </w:r>
      <w:r w:rsidR="00643658">
        <w:rPr>
          <w:sz w:val="24"/>
          <w:lang w:val="en-US"/>
        </w:rPr>
        <w:t xml:space="preserve">. Parameter </w:t>
      </w:r>
      <w:r w:rsidR="00643658" w:rsidRPr="00416456">
        <w:rPr>
          <w:i/>
          <w:sz w:val="24"/>
          <w:lang w:val="en-US"/>
        </w:rPr>
        <w:t>B</w:t>
      </w:r>
      <w:r w:rsidR="00643658">
        <w:rPr>
          <w:sz w:val="24"/>
          <w:lang w:val="en-US"/>
        </w:rPr>
        <w:t xml:space="preserve"> digunakan untuk menentukan </w:t>
      </w:r>
      <w:r w:rsidR="00643658">
        <w:rPr>
          <w:i/>
          <w:iCs/>
          <w:sz w:val="24"/>
          <w:lang w:val="en-US"/>
        </w:rPr>
        <w:t xml:space="preserve">node </w:t>
      </w:r>
      <w:r w:rsidR="00643658">
        <w:rPr>
          <w:sz w:val="24"/>
          <w:lang w:val="en-US"/>
        </w:rPr>
        <w:lastRenderedPageBreak/>
        <w:t xml:space="preserve">mana yang memiliki tetangga terbanyak dimana jarak yang lebih kecil antara </w:t>
      </w:r>
      <w:r w:rsidR="00643658">
        <w:rPr>
          <w:i/>
          <w:iCs/>
          <w:sz w:val="24"/>
          <w:lang w:val="en-US"/>
        </w:rPr>
        <w:t>node</w:t>
      </w:r>
      <w:r w:rsidR="00643658">
        <w:rPr>
          <w:sz w:val="24"/>
          <w:lang w:val="en-US"/>
        </w:rPr>
        <w:t xml:space="preserve"> dengan tetangganya.</w:t>
      </w:r>
    </w:p>
    <w:p w:rsidR="00BE5F55" w:rsidRDefault="00643658" w:rsidP="009B50D8">
      <w:pPr>
        <w:spacing w:after="240"/>
        <w:ind w:left="720" w:firstLine="720"/>
        <w:jc w:val="both"/>
        <w:rPr>
          <w:sz w:val="24"/>
          <w:lang w:val="en-US"/>
        </w:rPr>
      </w:pPr>
      <w:r>
        <w:rPr>
          <w:sz w:val="24"/>
          <w:lang w:val="en-US"/>
        </w:rPr>
        <w:t xml:space="preserve">Tahap kedua dan seterusnya, pada setiap </w:t>
      </w:r>
      <w:r>
        <w:rPr>
          <w:i/>
          <w:iCs/>
          <w:sz w:val="24"/>
          <w:lang w:val="en-US"/>
        </w:rPr>
        <w:t>node</w:t>
      </w:r>
      <w:r>
        <w:rPr>
          <w:sz w:val="24"/>
          <w:lang w:val="en-US"/>
        </w:rPr>
        <w:t xml:space="preserve"> akan dilakukan perhitungan untuk menentukan apakah akan menjadi </w:t>
      </w:r>
      <w:r>
        <w:rPr>
          <w:i/>
          <w:iCs/>
          <w:sz w:val="24"/>
          <w:lang w:val="en-US"/>
        </w:rPr>
        <w:t xml:space="preserve">cluster head </w:t>
      </w:r>
      <w:r>
        <w:rPr>
          <w:sz w:val="24"/>
          <w:lang w:val="en-US"/>
        </w:rPr>
        <w:t>atau tidak dengan menggunakan rumus sebagai berikut :</w:t>
      </w:r>
    </w:p>
    <w:p w:rsidR="00BE5F55" w:rsidRPr="00340D5B" w:rsidRDefault="00643658">
      <w:pPr>
        <w:tabs>
          <w:tab w:val="left" w:pos="8650"/>
        </w:tabs>
        <w:spacing w:after="240"/>
        <w:ind w:left="720"/>
        <w:jc w:val="both"/>
        <w:rPr>
          <w:sz w:val="24"/>
          <w:szCs w:val="24"/>
          <w:lang w:val="en-US"/>
        </w:rPr>
      </w:pPr>
      <m:oMath>
        <m:r>
          <w:rPr>
            <w:rFonts w:ascii="Cambria Math" w:hAnsi="Cambria Math"/>
            <w:sz w:val="24"/>
            <w:szCs w:val="24"/>
          </w:rPr>
          <m:t>p=</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initial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residual</m:t>
                </m:r>
              </m:sub>
            </m:sSub>
          </m:num>
          <m:den>
            <m:r>
              <w:rPr>
                <w:rFonts w:ascii="Cambria Math" w:hAnsi="Cambria Math"/>
                <w:sz w:val="24"/>
                <w:szCs w:val="24"/>
              </w:rPr>
              <m:t>R-1</m:t>
            </m:r>
          </m:den>
        </m:f>
      </m:oMath>
      <w:r w:rsidRPr="00340D5B">
        <w:rPr>
          <w:sz w:val="24"/>
          <w:szCs w:val="24"/>
          <w:lang w:val="en-US"/>
        </w:rPr>
        <w:tab/>
        <w:t>(5)</w:t>
      </w:r>
    </w:p>
    <w:p w:rsidR="00BE5F55" w:rsidRPr="00340D5B" w:rsidRDefault="00643658">
      <w:pPr>
        <w:tabs>
          <w:tab w:val="left" w:pos="8650"/>
        </w:tabs>
        <w:spacing w:after="240"/>
        <w:ind w:left="720"/>
        <w:jc w:val="both"/>
        <w:rPr>
          <w:sz w:val="24"/>
          <w:szCs w:val="24"/>
          <w:lang w:val="en-US"/>
        </w:rPr>
      </w:pPr>
      <m:oMath>
        <m:r>
          <w:rPr>
            <w:rFonts w:ascii="Cambria Math" w:hAnsi="Cambria Math"/>
            <w:sz w:val="24"/>
            <w:szCs w:val="24"/>
          </w:rPr>
          <m:t>q=</m:t>
        </m:r>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spent</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residual</m:t>
                    </m:r>
                  </m:sub>
                </m:sSub>
              </m:den>
            </m:f>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p</m:t>
                </m:r>
              </m:num>
              <m:den>
                <m:r>
                  <w:rPr>
                    <w:rFonts w:ascii="Cambria Math" w:hAnsi="Cambria Math"/>
                    <w:sz w:val="24"/>
                    <w:szCs w:val="24"/>
                  </w:rPr>
                  <m:t>NH</m:t>
                </m:r>
              </m:den>
            </m:f>
          </m:e>
        </m:d>
      </m:oMath>
      <w:r w:rsidRPr="00340D5B">
        <w:rPr>
          <w:sz w:val="24"/>
          <w:szCs w:val="24"/>
          <w:lang w:val="en-US"/>
        </w:rPr>
        <w:tab/>
        <w:t>(6)</w:t>
      </w:r>
    </w:p>
    <w:p w:rsidR="00BE5F55" w:rsidRPr="00340D5B" w:rsidRDefault="00643658">
      <w:pPr>
        <w:tabs>
          <w:tab w:val="left" w:pos="8650"/>
        </w:tabs>
        <w:spacing w:after="240"/>
        <w:ind w:left="720"/>
        <w:jc w:val="both"/>
        <w:rPr>
          <w:sz w:val="24"/>
          <w:szCs w:val="24"/>
          <w:lang w:val="en-US"/>
        </w:rPr>
      </w:pPr>
      <m:oMath>
        <m:r>
          <w:rPr>
            <w:rFonts w:ascii="Cambria Math" w:hAnsi="Cambria Math"/>
            <w:sz w:val="24"/>
            <w:szCs w:val="24"/>
          </w:rPr>
          <m:t>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1-q</m:t>
            </m:r>
          </m:den>
        </m:f>
      </m:oMath>
      <w:r w:rsidRPr="00340D5B">
        <w:rPr>
          <w:sz w:val="24"/>
          <w:szCs w:val="24"/>
          <w:lang w:val="en-US"/>
        </w:rPr>
        <w:tab/>
        <w:t>(7)</w:t>
      </w:r>
    </w:p>
    <w:p w:rsidR="009B50D8" w:rsidRDefault="00643658" w:rsidP="009B50D8">
      <w:pPr>
        <w:spacing w:after="240"/>
        <w:ind w:left="720" w:firstLine="720"/>
        <w:jc w:val="both"/>
        <w:rPr>
          <w:sz w:val="24"/>
          <w:lang w:val="en-US"/>
        </w:rPr>
      </w:pPr>
      <w:r>
        <w:rPr>
          <w:sz w:val="24"/>
          <w:lang w:val="en-US"/>
        </w:rPr>
        <w:t xml:space="preserve">Dimana </w:t>
      </w:r>
      <w:r w:rsidRPr="00416456">
        <w:rPr>
          <w:i/>
          <w:sz w:val="24"/>
          <w:lang w:val="en-US"/>
        </w:rPr>
        <w:t>E</w:t>
      </w:r>
      <w:r>
        <w:rPr>
          <w:sz w:val="24"/>
          <w:lang w:val="en-US"/>
        </w:rPr>
        <w:t xml:space="preserve"> </w:t>
      </w:r>
      <w:r>
        <w:rPr>
          <w:i/>
          <w:iCs/>
          <w:sz w:val="24"/>
          <w:lang w:val="en-US"/>
        </w:rPr>
        <w:t>initial</w:t>
      </w:r>
      <w:r>
        <w:rPr>
          <w:sz w:val="24"/>
          <w:lang w:val="en-US"/>
        </w:rPr>
        <w:t xml:space="preserve"> adalah energi awal, </w:t>
      </w:r>
      <w:r w:rsidRPr="00416456">
        <w:rPr>
          <w:i/>
          <w:sz w:val="24"/>
          <w:lang w:val="en-US"/>
        </w:rPr>
        <w:t>E</w:t>
      </w:r>
      <w:r>
        <w:rPr>
          <w:sz w:val="24"/>
          <w:lang w:val="en-US"/>
        </w:rPr>
        <w:t xml:space="preserve"> </w:t>
      </w:r>
      <w:r>
        <w:rPr>
          <w:i/>
          <w:iCs/>
          <w:sz w:val="24"/>
          <w:lang w:val="en-US"/>
        </w:rPr>
        <w:t>residual</w:t>
      </w:r>
      <w:r>
        <w:rPr>
          <w:sz w:val="24"/>
          <w:lang w:val="en-US"/>
        </w:rPr>
        <w:t xml:space="preserve"> adalah energi residual, </w:t>
      </w:r>
      <w:r w:rsidRPr="00416456">
        <w:rPr>
          <w:i/>
          <w:sz w:val="24"/>
          <w:lang w:val="en-US"/>
        </w:rPr>
        <w:t>R</w:t>
      </w:r>
      <w:r>
        <w:rPr>
          <w:sz w:val="24"/>
          <w:lang w:val="en-US"/>
        </w:rPr>
        <w:t xml:space="preserve"> adalah bilangan bulat yang menunjukkan tahap ke berapa, </w:t>
      </w:r>
      <w:r w:rsidRPr="00416456">
        <w:rPr>
          <w:i/>
          <w:sz w:val="24"/>
          <w:lang w:val="en-US"/>
        </w:rPr>
        <w:t>E</w:t>
      </w:r>
      <w:r>
        <w:rPr>
          <w:sz w:val="24"/>
          <w:lang w:val="en-US"/>
        </w:rPr>
        <w:t xml:space="preserve"> </w:t>
      </w:r>
      <w:r>
        <w:rPr>
          <w:i/>
          <w:iCs/>
          <w:sz w:val="24"/>
          <w:lang w:val="en-US"/>
        </w:rPr>
        <w:t xml:space="preserve">spent </w:t>
      </w:r>
      <w:r>
        <w:rPr>
          <w:sz w:val="24"/>
          <w:lang w:val="en-US"/>
        </w:rPr>
        <w:t xml:space="preserve">adalah energi yang dikearluarkan, </w:t>
      </w:r>
      <w:r w:rsidRPr="00416456">
        <w:rPr>
          <w:i/>
          <w:sz w:val="24"/>
          <w:lang w:val="en-US"/>
        </w:rPr>
        <w:t>NH</w:t>
      </w:r>
      <w:r>
        <w:rPr>
          <w:sz w:val="24"/>
          <w:lang w:val="en-US"/>
        </w:rPr>
        <w:t xml:space="preserve"> adalah  jumlah tetangga yang dimiliki </w:t>
      </w:r>
      <w:r>
        <w:rPr>
          <w:i/>
          <w:iCs/>
          <w:sz w:val="24"/>
          <w:lang w:val="en-US"/>
        </w:rPr>
        <w:t>node</w:t>
      </w:r>
      <w:r>
        <w:rPr>
          <w:sz w:val="24"/>
          <w:lang w:val="en-US"/>
        </w:rPr>
        <w:t>.</w:t>
      </w:r>
    </w:p>
    <w:p w:rsidR="009B50D8" w:rsidRDefault="00643658" w:rsidP="009B50D8">
      <w:pPr>
        <w:spacing w:after="240"/>
        <w:ind w:left="720" w:firstLine="720"/>
        <w:jc w:val="both"/>
        <w:rPr>
          <w:sz w:val="24"/>
          <w:lang w:val="en-US"/>
        </w:rPr>
      </w:pPr>
      <w:r>
        <w:rPr>
          <w:sz w:val="24"/>
          <w:lang w:val="en-US"/>
        </w:rPr>
        <w:t xml:space="preserve">Setiap </w:t>
      </w:r>
      <w:r>
        <w:rPr>
          <w:i/>
          <w:iCs/>
          <w:sz w:val="24"/>
          <w:lang w:val="en-US"/>
        </w:rPr>
        <w:t xml:space="preserve">node </w:t>
      </w:r>
      <w:r>
        <w:rPr>
          <w:sz w:val="24"/>
          <w:lang w:val="en-US"/>
        </w:rPr>
        <w:t xml:space="preserve">akan dibandingkan satu dengan yang lainnya untuk penentuan </w:t>
      </w:r>
      <w:r>
        <w:rPr>
          <w:i/>
          <w:iCs/>
          <w:sz w:val="24"/>
          <w:lang w:val="en-US"/>
        </w:rPr>
        <w:t xml:space="preserve">cluster head </w:t>
      </w:r>
      <w:r>
        <w:rPr>
          <w:sz w:val="24"/>
          <w:lang w:val="en-US"/>
        </w:rPr>
        <w:t>dengan biaya komunikasi (</w:t>
      </w:r>
      <w:r w:rsidRPr="00416456">
        <w:rPr>
          <w:i/>
          <w:sz w:val="24"/>
          <w:lang w:val="en-US"/>
        </w:rPr>
        <w:t>p</w:t>
      </w:r>
      <w:r>
        <w:rPr>
          <w:sz w:val="24"/>
          <w:lang w:val="en-US"/>
        </w:rPr>
        <w:t xml:space="preserve">) sebagai parameter utamanya. </w:t>
      </w:r>
      <w:r>
        <w:rPr>
          <w:i/>
          <w:iCs/>
          <w:sz w:val="24"/>
          <w:lang w:val="en-US"/>
        </w:rPr>
        <w:t>Node</w:t>
      </w:r>
      <w:r>
        <w:rPr>
          <w:sz w:val="24"/>
          <w:lang w:val="en-US"/>
        </w:rPr>
        <w:t xml:space="preserve"> dengan biaya komunikasi yang lebih rendah dan memiliki cakupan yang lebih besar akan menjadi </w:t>
      </w:r>
      <w:r>
        <w:rPr>
          <w:i/>
          <w:iCs/>
          <w:sz w:val="24"/>
          <w:lang w:val="en-US"/>
        </w:rPr>
        <w:t>cluster head</w:t>
      </w:r>
      <w:r>
        <w:rPr>
          <w:sz w:val="24"/>
          <w:lang w:val="en-US"/>
        </w:rPr>
        <w:t xml:space="preserve">. Dengan ini akan terjadi perputaran </w:t>
      </w:r>
      <w:r>
        <w:rPr>
          <w:i/>
          <w:iCs/>
          <w:sz w:val="24"/>
          <w:lang w:val="en-US"/>
        </w:rPr>
        <w:t>cluster head</w:t>
      </w:r>
      <w:r>
        <w:rPr>
          <w:sz w:val="24"/>
          <w:lang w:val="en-US"/>
        </w:rPr>
        <w:t xml:space="preserve"> secara seragam antar </w:t>
      </w:r>
      <w:r>
        <w:rPr>
          <w:i/>
          <w:iCs/>
          <w:sz w:val="24"/>
          <w:lang w:val="en-US"/>
        </w:rPr>
        <w:t>node</w:t>
      </w:r>
      <w:r>
        <w:rPr>
          <w:sz w:val="24"/>
          <w:lang w:val="en-US"/>
        </w:rPr>
        <w:t>.</w:t>
      </w:r>
    </w:p>
    <w:p w:rsidR="00416456" w:rsidRDefault="00643658" w:rsidP="009B50D8">
      <w:pPr>
        <w:spacing w:after="240"/>
        <w:ind w:left="720" w:firstLine="720"/>
        <w:jc w:val="both"/>
        <w:rPr>
          <w:sz w:val="24"/>
          <w:lang w:val="en-US"/>
        </w:rPr>
      </w:pPr>
      <w:r>
        <w:rPr>
          <w:sz w:val="24"/>
          <w:lang w:val="en-US"/>
        </w:rPr>
        <w:t xml:space="preserve">Setiap </w:t>
      </w:r>
      <w:r>
        <w:rPr>
          <w:i/>
          <w:iCs/>
          <w:sz w:val="24"/>
          <w:lang w:val="en-US"/>
        </w:rPr>
        <w:t>cluster head</w:t>
      </w:r>
      <w:r>
        <w:rPr>
          <w:sz w:val="24"/>
          <w:lang w:val="en-US"/>
        </w:rPr>
        <w:t xml:space="preserve"> akan mengirimkan informasi yang dikumpulkannya dengan menggunakan mekanisme komunikasi </w:t>
      </w:r>
      <w:r>
        <w:rPr>
          <w:i/>
          <w:iCs/>
          <w:sz w:val="24"/>
          <w:lang w:val="en-US"/>
        </w:rPr>
        <w:t xml:space="preserve">inter cluster CH to CH. </w:t>
      </w:r>
      <w:r>
        <w:rPr>
          <w:sz w:val="24"/>
          <w:lang w:val="en-US"/>
        </w:rPr>
        <w:t>CH mengumumkan informasi lokasi, energi sisa dan jumlah pesan yang akan dikirimkannya. Data tersebut akan digunakan untuk memilih CH mana yang akan dipilih untuk meneruskan data.</w:t>
      </w:r>
    </w:p>
    <w:p w:rsidR="00416456" w:rsidRDefault="00416456">
      <w:pPr>
        <w:rPr>
          <w:sz w:val="24"/>
          <w:lang w:val="en-US"/>
        </w:rPr>
      </w:pPr>
    </w:p>
    <w:p w:rsidR="00BE5F55" w:rsidRDefault="00643658">
      <w:pPr>
        <w:pStyle w:val="Heading1"/>
        <w:numPr>
          <w:ilvl w:val="0"/>
          <w:numId w:val="3"/>
        </w:numPr>
        <w:spacing w:before="0" w:after="240" w:line="240" w:lineRule="auto"/>
        <w:jc w:val="both"/>
      </w:pPr>
      <w:r>
        <w:t>METODOLOGI</w:t>
      </w:r>
    </w:p>
    <w:p w:rsidR="00BE5F55" w:rsidRDefault="00643658">
      <w:pPr>
        <w:pStyle w:val="Heading2"/>
        <w:numPr>
          <w:ilvl w:val="1"/>
          <w:numId w:val="3"/>
        </w:numPr>
        <w:spacing w:before="240" w:after="240"/>
        <w:jc w:val="both"/>
      </w:pPr>
      <w:r>
        <w:rPr>
          <w:lang w:val="id-ID"/>
        </w:rPr>
        <w:t>Penyusunan proposal tugas akhir</w:t>
      </w:r>
    </w:p>
    <w:p w:rsidR="00BE5F55" w:rsidRDefault="00643658">
      <w:pPr>
        <w:pStyle w:val="Heading2"/>
        <w:spacing w:before="240" w:after="240"/>
        <w:ind w:left="1440"/>
        <w:jc w:val="both"/>
        <w:rPr>
          <w:b w:val="0"/>
          <w:bCs w:val="0"/>
        </w:rPr>
      </w:pPr>
      <w:r>
        <w:rPr>
          <w:b w:val="0"/>
          <w:bCs w:val="0"/>
          <w:lang w:val="en-US"/>
        </w:rPr>
        <w:t xml:space="preserve">Tahapan awal dari pengerjaan Tugas Akhir ini adalah penyusunan proposal tugas akhir. Pada proposal tugas akhir ini, penulis mengajukan </w:t>
      </w:r>
      <w:r w:rsidR="00416456">
        <w:rPr>
          <w:b w:val="0"/>
          <w:bCs w:val="0"/>
          <w:lang w:val="en-US"/>
        </w:rPr>
        <w:t>“</w:t>
      </w:r>
      <w:r w:rsidR="008B5E11">
        <w:rPr>
          <w:b w:val="0"/>
          <w:bCs w:val="0"/>
        </w:rPr>
        <w:t xml:space="preserve">Implementasi </w:t>
      </w:r>
      <w:r w:rsidR="008B5E11" w:rsidRPr="002D2E3A">
        <w:rPr>
          <w:b w:val="0"/>
          <w:bCs w:val="0"/>
          <w:i/>
        </w:rPr>
        <w:t>Z</w:t>
      </w:r>
      <w:r w:rsidR="008B5E11">
        <w:rPr>
          <w:b w:val="0"/>
          <w:bCs w:val="0"/>
          <w:i/>
        </w:rPr>
        <w:t xml:space="preserve">oned </w:t>
      </w:r>
      <w:r w:rsidR="008B5E11" w:rsidRPr="002D2E3A">
        <w:rPr>
          <w:b w:val="0"/>
          <w:bCs w:val="0"/>
          <w:i/>
        </w:rPr>
        <w:t>R</w:t>
      </w:r>
      <w:r w:rsidR="008B5E11">
        <w:rPr>
          <w:b w:val="0"/>
          <w:bCs w:val="0"/>
          <w:i/>
        </w:rPr>
        <w:t xml:space="preserve">outing </w:t>
      </w:r>
      <w:r w:rsidR="008B5E11" w:rsidRPr="002D2E3A">
        <w:rPr>
          <w:b w:val="0"/>
          <w:bCs w:val="0"/>
          <w:i/>
        </w:rPr>
        <w:t>P</w:t>
      </w:r>
      <w:r w:rsidR="008B5E11">
        <w:rPr>
          <w:b w:val="0"/>
          <w:bCs w:val="0"/>
          <w:i/>
        </w:rPr>
        <w:t>rotocol</w:t>
      </w:r>
      <w:r w:rsidR="008B5E11">
        <w:rPr>
          <w:b w:val="0"/>
          <w:bCs w:val="0"/>
        </w:rPr>
        <w:t xml:space="preserve"> untuk Proses </w:t>
      </w:r>
      <w:r w:rsidR="008B5E11">
        <w:rPr>
          <w:b w:val="0"/>
          <w:bCs w:val="0"/>
          <w:i/>
        </w:rPr>
        <w:t>D</w:t>
      </w:r>
      <w:r w:rsidR="008B5E11" w:rsidRPr="002D2E3A">
        <w:rPr>
          <w:b w:val="0"/>
          <w:bCs w:val="0"/>
          <w:i/>
        </w:rPr>
        <w:t xml:space="preserve">ata </w:t>
      </w:r>
      <w:r w:rsidR="008B5E11">
        <w:rPr>
          <w:b w:val="0"/>
          <w:bCs w:val="0"/>
          <w:i/>
        </w:rPr>
        <w:t>G</w:t>
      </w:r>
      <w:r w:rsidR="008B5E11" w:rsidRPr="002D2E3A">
        <w:rPr>
          <w:b w:val="0"/>
          <w:bCs w:val="0"/>
          <w:i/>
        </w:rPr>
        <w:t>athering</w:t>
      </w:r>
      <w:r w:rsidR="008B5E11">
        <w:rPr>
          <w:b w:val="0"/>
          <w:bCs w:val="0"/>
        </w:rPr>
        <w:t xml:space="preserve"> pada Lingkungan </w:t>
      </w:r>
      <w:r w:rsidR="008B5E11" w:rsidRPr="002D2E3A">
        <w:rPr>
          <w:b w:val="0"/>
          <w:bCs w:val="0"/>
          <w:i/>
        </w:rPr>
        <w:t>Wireless Sensor Network</w:t>
      </w:r>
      <w:r w:rsidR="008B5E11">
        <w:rPr>
          <w:b w:val="0"/>
          <w:bCs w:val="0"/>
        </w:rPr>
        <w:t xml:space="preserve"> dengan Penghematan Energi</w:t>
      </w:r>
      <w:r w:rsidR="00416456">
        <w:rPr>
          <w:b w:val="0"/>
          <w:bCs w:val="0"/>
          <w:lang w:val="en-US"/>
        </w:rPr>
        <w:t>”</w:t>
      </w:r>
      <w:r>
        <w:rPr>
          <w:b w:val="0"/>
          <w:bCs w:val="0"/>
          <w:lang w:val="en-US"/>
        </w:rPr>
        <w:t>.</w:t>
      </w:r>
    </w:p>
    <w:p w:rsidR="00BE5F55" w:rsidRDefault="00643658">
      <w:pPr>
        <w:pStyle w:val="Heading2"/>
        <w:numPr>
          <w:ilvl w:val="1"/>
          <w:numId w:val="3"/>
        </w:numPr>
        <w:spacing w:before="240" w:after="240"/>
        <w:jc w:val="both"/>
      </w:pPr>
      <w:r>
        <w:rPr>
          <w:lang w:val="id-ID"/>
        </w:rPr>
        <w:t>Studi literatur</w:t>
      </w:r>
    </w:p>
    <w:p w:rsidR="00340D5B" w:rsidRDefault="00643658" w:rsidP="00340D5B">
      <w:pPr>
        <w:spacing w:before="240" w:after="240"/>
        <w:ind w:left="1418"/>
        <w:jc w:val="both"/>
      </w:pPr>
      <w:r>
        <w:rPr>
          <w:sz w:val="24"/>
          <w:lang w:val="en-US"/>
        </w:rPr>
        <w:t>Studi literatur yang dilakukan bertujuan untuk memperoleh informasi yang berkaitan dengan penelitian yang dilakukan, seperti :</w:t>
      </w:r>
    </w:p>
    <w:p w:rsidR="00A92E07" w:rsidRPr="00A92E07" w:rsidRDefault="00340D5B" w:rsidP="00A92E07">
      <w:pPr>
        <w:pStyle w:val="ListParagraph"/>
        <w:numPr>
          <w:ilvl w:val="0"/>
          <w:numId w:val="18"/>
        </w:numPr>
        <w:spacing w:before="240" w:after="240"/>
        <w:ind w:left="2070"/>
        <w:jc w:val="both"/>
      </w:pPr>
      <w:r w:rsidRPr="00340D5B">
        <w:rPr>
          <w:sz w:val="24"/>
          <w:lang w:val="en-US"/>
        </w:rPr>
        <w:t xml:space="preserve">Mekanisme yang pernah dilakukan dalam pemilihan </w:t>
      </w:r>
      <w:r w:rsidRPr="00340D5B">
        <w:rPr>
          <w:i/>
          <w:sz w:val="24"/>
          <w:lang w:val="en-US"/>
        </w:rPr>
        <w:t xml:space="preserve">node </w:t>
      </w:r>
      <w:r w:rsidRPr="00340D5B">
        <w:rPr>
          <w:sz w:val="24"/>
          <w:lang w:val="en-US"/>
        </w:rPr>
        <w:t>tetangga pada proto</w:t>
      </w:r>
      <w:r w:rsidR="00A92E07">
        <w:rPr>
          <w:sz w:val="24"/>
          <w:lang w:val="en-US"/>
        </w:rPr>
        <w:t>k</w:t>
      </w:r>
      <w:r w:rsidRPr="00340D5B">
        <w:rPr>
          <w:sz w:val="24"/>
          <w:lang w:val="en-US"/>
        </w:rPr>
        <w:t xml:space="preserve">ol </w:t>
      </w:r>
      <w:r w:rsidRPr="00340D5B">
        <w:rPr>
          <w:i/>
          <w:sz w:val="24"/>
          <w:lang w:val="en-US"/>
        </w:rPr>
        <w:t>routing</w:t>
      </w:r>
      <w:r w:rsidRPr="00340D5B">
        <w:rPr>
          <w:sz w:val="24"/>
          <w:lang w:val="en-US"/>
        </w:rPr>
        <w:t xml:space="preserve"> di ZRP.</w:t>
      </w:r>
    </w:p>
    <w:p w:rsidR="00A92E07" w:rsidRPr="00A92E07" w:rsidRDefault="00087F7C" w:rsidP="00A92E07">
      <w:pPr>
        <w:pStyle w:val="ListParagraph"/>
        <w:numPr>
          <w:ilvl w:val="0"/>
          <w:numId w:val="18"/>
        </w:numPr>
        <w:spacing w:before="240" w:after="240"/>
        <w:ind w:left="2070"/>
        <w:jc w:val="both"/>
      </w:pPr>
      <w:r w:rsidRPr="00A92E07">
        <w:rPr>
          <w:sz w:val="24"/>
          <w:lang w:val="en-US"/>
        </w:rPr>
        <w:lastRenderedPageBreak/>
        <w:t>P</w:t>
      </w:r>
      <w:r w:rsidR="00643658" w:rsidRPr="00A92E07">
        <w:rPr>
          <w:sz w:val="24"/>
          <w:lang w:val="en-US"/>
        </w:rPr>
        <w:t xml:space="preserve">enelitian </w:t>
      </w:r>
      <w:r w:rsidRPr="00A92E07">
        <w:rPr>
          <w:sz w:val="24"/>
          <w:lang w:val="en-US"/>
        </w:rPr>
        <w:t xml:space="preserve">– penelitian </w:t>
      </w:r>
      <w:r w:rsidR="00643658" w:rsidRPr="00A92E07">
        <w:rPr>
          <w:sz w:val="24"/>
          <w:lang w:val="en-US"/>
        </w:rPr>
        <w:t xml:space="preserve">terdahulu yang terkait dengan </w:t>
      </w:r>
      <w:r w:rsidR="00A92E07">
        <w:rPr>
          <w:sz w:val="24"/>
          <w:lang w:val="en-US"/>
        </w:rPr>
        <w:t xml:space="preserve">penerapan dan </w:t>
      </w:r>
      <w:r w:rsidR="00340D5B" w:rsidRPr="00A92E07">
        <w:rPr>
          <w:sz w:val="24"/>
          <w:lang w:val="en-US"/>
        </w:rPr>
        <w:t>modifikasi proto</w:t>
      </w:r>
      <w:r w:rsidR="00A92E07">
        <w:rPr>
          <w:sz w:val="24"/>
          <w:lang w:val="en-US"/>
        </w:rPr>
        <w:t>k</w:t>
      </w:r>
      <w:r w:rsidR="00340D5B" w:rsidRPr="00A92E07">
        <w:rPr>
          <w:sz w:val="24"/>
          <w:lang w:val="en-US"/>
        </w:rPr>
        <w:t>ol ZRP</w:t>
      </w:r>
      <w:r w:rsidR="00643658" w:rsidRPr="00A92E07">
        <w:rPr>
          <w:sz w:val="24"/>
          <w:lang w:val="en-US"/>
        </w:rPr>
        <w:t>.</w:t>
      </w:r>
    </w:p>
    <w:p w:rsidR="00BE5F55" w:rsidRDefault="00087F7C" w:rsidP="00A92E07">
      <w:pPr>
        <w:pStyle w:val="ListParagraph"/>
        <w:numPr>
          <w:ilvl w:val="0"/>
          <w:numId w:val="18"/>
        </w:numPr>
        <w:spacing w:before="240" w:after="240"/>
        <w:ind w:left="2070"/>
        <w:jc w:val="both"/>
      </w:pPr>
      <w:r w:rsidRPr="00A92E07">
        <w:rPr>
          <w:sz w:val="24"/>
          <w:lang w:val="en-US"/>
        </w:rPr>
        <w:t>Cara memb</w:t>
      </w:r>
      <w:r w:rsidR="00167EFE" w:rsidRPr="00A92E07">
        <w:rPr>
          <w:sz w:val="24"/>
          <w:lang w:val="en-US"/>
        </w:rPr>
        <w:t>u</w:t>
      </w:r>
      <w:r w:rsidRPr="00A92E07">
        <w:rPr>
          <w:sz w:val="24"/>
          <w:lang w:val="en-US"/>
        </w:rPr>
        <w:t>at simulator ZRP pada simulator SIDnet-SWANS yang digunakan untuk implementasi sistem</w:t>
      </w:r>
      <w:r w:rsidR="00643658" w:rsidRPr="00A92E07">
        <w:rPr>
          <w:sz w:val="24"/>
          <w:lang w:val="en-US"/>
        </w:rPr>
        <w:t>.</w:t>
      </w:r>
    </w:p>
    <w:p w:rsidR="00BE5F55" w:rsidRDefault="00643658">
      <w:pPr>
        <w:pStyle w:val="Heading2"/>
        <w:numPr>
          <w:ilvl w:val="1"/>
          <w:numId w:val="3"/>
        </w:numPr>
        <w:spacing w:before="0"/>
        <w:jc w:val="both"/>
      </w:pPr>
      <w:r>
        <w:rPr>
          <w:lang w:val="id-ID"/>
        </w:rPr>
        <w:t>Analisis dan desain perangkat lunak</w:t>
      </w:r>
    </w:p>
    <w:p w:rsidR="00BE5F55" w:rsidRDefault="00643658">
      <w:pPr>
        <w:spacing w:before="240" w:after="240"/>
        <w:ind w:left="1418"/>
        <w:jc w:val="both"/>
      </w:pPr>
      <w:r>
        <w:rPr>
          <w:sz w:val="24"/>
          <w:lang w:val="en-US"/>
        </w:rPr>
        <w:t xml:space="preserve">Proses analisis dilakukan dengan menganalisis data – data yang didapat dari simulator SIDnet-SWANS setelah menerapkan </w:t>
      </w:r>
      <w:r>
        <w:rPr>
          <w:i/>
          <w:iCs/>
          <w:sz w:val="24"/>
          <w:lang w:val="en-US"/>
        </w:rPr>
        <w:t xml:space="preserve">zoned </w:t>
      </w:r>
      <w:r w:rsidR="00165F84">
        <w:rPr>
          <w:i/>
          <w:iCs/>
          <w:sz w:val="24"/>
          <w:lang w:val="en-US"/>
        </w:rPr>
        <w:t>routing</w:t>
      </w:r>
      <w:r>
        <w:rPr>
          <w:i/>
          <w:iCs/>
          <w:sz w:val="24"/>
          <w:lang w:val="en-US"/>
        </w:rPr>
        <w:t xml:space="preserve"> protocol.</w:t>
      </w:r>
    </w:p>
    <w:p w:rsidR="00BE5F55" w:rsidRDefault="00643658">
      <w:pPr>
        <w:pStyle w:val="Heading2"/>
        <w:numPr>
          <w:ilvl w:val="1"/>
          <w:numId w:val="3"/>
        </w:numPr>
        <w:spacing w:before="240" w:after="240"/>
        <w:jc w:val="both"/>
        <w:rPr>
          <w:lang w:val="id-ID"/>
        </w:rPr>
      </w:pPr>
      <w:r>
        <w:rPr>
          <w:lang w:val="id-ID"/>
        </w:rPr>
        <w:t>Implementasi perangkat lunak</w:t>
      </w:r>
    </w:p>
    <w:p w:rsidR="00BE5F55" w:rsidRDefault="00643658">
      <w:pPr>
        <w:spacing w:before="240" w:after="240"/>
        <w:ind w:left="1440"/>
        <w:jc w:val="both"/>
      </w:pPr>
      <w:r>
        <w:rPr>
          <w:sz w:val="24"/>
          <w:lang w:val="en-US"/>
        </w:rPr>
        <w:t xml:space="preserve">Perangkat lunak yang digunakan NET Beans dengan menjalankan simulator SIDnet-SWANS yang memiliki versi 1.5.6 yang berjalan diatas Java dengan memodifikasi alur pengiriman data dari </w:t>
      </w:r>
      <w:r>
        <w:rPr>
          <w:i/>
          <w:iCs/>
          <w:sz w:val="24"/>
          <w:lang w:val="en-US"/>
        </w:rPr>
        <w:t xml:space="preserve">source node </w:t>
      </w:r>
      <w:r>
        <w:rPr>
          <w:sz w:val="24"/>
          <w:lang w:val="en-US"/>
        </w:rPr>
        <w:t xml:space="preserve">menuju </w:t>
      </w:r>
      <w:r>
        <w:rPr>
          <w:i/>
          <w:iCs/>
          <w:sz w:val="24"/>
          <w:lang w:val="en-US"/>
        </w:rPr>
        <w:t>sink node</w:t>
      </w:r>
      <w:r>
        <w:rPr>
          <w:sz w:val="24"/>
          <w:lang w:val="en-US"/>
        </w:rPr>
        <w:t>.</w:t>
      </w:r>
    </w:p>
    <w:p w:rsidR="00BE5F55" w:rsidRDefault="00643658">
      <w:pPr>
        <w:pStyle w:val="Heading2"/>
        <w:numPr>
          <w:ilvl w:val="1"/>
          <w:numId w:val="3"/>
        </w:numPr>
        <w:spacing w:before="240" w:after="240"/>
        <w:jc w:val="both"/>
      </w:pPr>
      <w:r>
        <w:rPr>
          <w:lang w:val="id-ID"/>
        </w:rPr>
        <w:t>Pengujian dan evaluasi</w:t>
      </w:r>
    </w:p>
    <w:p w:rsidR="00BE5F55" w:rsidRDefault="00643658">
      <w:pPr>
        <w:pStyle w:val="Heading2"/>
        <w:spacing w:before="240" w:after="240"/>
        <w:ind w:left="1440"/>
        <w:jc w:val="both"/>
        <w:rPr>
          <w:b w:val="0"/>
          <w:bCs w:val="0"/>
        </w:rPr>
      </w:pPr>
      <w:r>
        <w:rPr>
          <w:b w:val="0"/>
          <w:bCs w:val="0"/>
          <w:lang w:val="en-US"/>
        </w:rPr>
        <w:t xml:space="preserve">Pengujian dilakukan untuk menguji apakah protokol yang diterapkan berjalan sesuai dengan aslinya. Kriteria – kriteria yang akan diujikan berupa </w:t>
      </w:r>
      <w:r>
        <w:rPr>
          <w:b w:val="0"/>
          <w:bCs w:val="0"/>
          <w:i/>
          <w:iCs/>
          <w:lang w:val="en-US"/>
        </w:rPr>
        <w:t>average remain energy</w:t>
      </w:r>
      <w:r>
        <w:rPr>
          <w:b w:val="0"/>
          <w:bCs w:val="0"/>
          <w:lang w:val="en-US"/>
        </w:rPr>
        <w:t xml:space="preserve">, </w:t>
      </w:r>
      <w:r>
        <w:rPr>
          <w:b w:val="0"/>
          <w:bCs w:val="0"/>
          <w:i/>
          <w:iCs/>
          <w:lang w:val="en-US"/>
        </w:rPr>
        <w:t xml:space="preserve">time to die </w:t>
      </w:r>
      <w:r>
        <w:rPr>
          <w:b w:val="0"/>
          <w:bCs w:val="0"/>
          <w:lang w:val="en-US"/>
        </w:rPr>
        <w:t xml:space="preserve">dari </w:t>
      </w:r>
      <w:r>
        <w:rPr>
          <w:b w:val="0"/>
          <w:bCs w:val="0"/>
          <w:i/>
          <w:iCs/>
          <w:lang w:val="en-US"/>
        </w:rPr>
        <w:t>node</w:t>
      </w:r>
      <w:r>
        <w:rPr>
          <w:b w:val="0"/>
          <w:bCs w:val="0"/>
          <w:lang w:val="en-US"/>
        </w:rPr>
        <w:t xml:space="preserve">, dan </w:t>
      </w:r>
      <w:r>
        <w:rPr>
          <w:b w:val="0"/>
          <w:bCs w:val="0"/>
          <w:i/>
          <w:iCs/>
          <w:lang w:val="en-US"/>
        </w:rPr>
        <w:t xml:space="preserve">delay </w:t>
      </w:r>
      <w:r>
        <w:rPr>
          <w:b w:val="0"/>
          <w:bCs w:val="0"/>
          <w:lang w:val="en-US"/>
        </w:rPr>
        <w:t>yang terjadi.</w:t>
      </w:r>
    </w:p>
    <w:p w:rsidR="00BE5F55" w:rsidRDefault="00643658">
      <w:pPr>
        <w:pStyle w:val="Heading2"/>
        <w:numPr>
          <w:ilvl w:val="1"/>
          <w:numId w:val="3"/>
        </w:numPr>
        <w:spacing w:before="240" w:after="240"/>
        <w:jc w:val="both"/>
      </w:pPr>
      <w:r>
        <w:rPr>
          <w:lang w:val="id-ID"/>
        </w:rPr>
        <w:t>Penyusunan Buku Tugas Akhir</w:t>
      </w:r>
    </w:p>
    <w:p w:rsidR="00416456" w:rsidRDefault="00643658" w:rsidP="000714E5">
      <w:pPr>
        <w:ind w:left="1418"/>
        <w:jc w:val="both"/>
        <w:rPr>
          <w:sz w:val="24"/>
          <w:lang w:val="id-ID"/>
        </w:rPr>
      </w:pPr>
      <w:r>
        <w:rPr>
          <w:sz w:val="24"/>
          <w:lang w:val="id-ID"/>
        </w:rPr>
        <w:t>Pada tahap ini dilakukan penyusunan laporan yang menjelaskan dasar teori dan metode yang digunakan dalam tugas akhir ini serta  hasil dari implementasi aplikasi perangkat lunak yang telah dibuat. Sistematika penulisan buku tugas akhir secara garis besar antara lain:</w:t>
      </w:r>
    </w:p>
    <w:p w:rsidR="00BE5F55" w:rsidRDefault="00643658" w:rsidP="000714E5">
      <w:pPr>
        <w:pStyle w:val="ListParagraph"/>
        <w:numPr>
          <w:ilvl w:val="0"/>
          <w:numId w:val="2"/>
        </w:numPr>
        <w:jc w:val="both"/>
        <w:rPr>
          <w:sz w:val="24"/>
          <w:lang w:val="id-ID"/>
        </w:rPr>
      </w:pPr>
      <w:r>
        <w:rPr>
          <w:sz w:val="24"/>
          <w:lang w:val="id-ID"/>
        </w:rPr>
        <w:t>Pendahuluan</w:t>
      </w:r>
    </w:p>
    <w:p w:rsidR="00BE5F55" w:rsidRDefault="00643658" w:rsidP="000714E5">
      <w:pPr>
        <w:pStyle w:val="ListParagraph"/>
        <w:numPr>
          <w:ilvl w:val="1"/>
          <w:numId w:val="2"/>
        </w:numPr>
        <w:jc w:val="both"/>
        <w:rPr>
          <w:sz w:val="24"/>
          <w:lang w:val="id-ID"/>
        </w:rPr>
      </w:pPr>
      <w:r>
        <w:rPr>
          <w:sz w:val="24"/>
          <w:lang w:val="id-ID"/>
        </w:rPr>
        <w:t>Latar Belakang</w:t>
      </w:r>
    </w:p>
    <w:p w:rsidR="00BE5F55" w:rsidRDefault="00643658">
      <w:pPr>
        <w:pStyle w:val="ListParagraph"/>
        <w:numPr>
          <w:ilvl w:val="1"/>
          <w:numId w:val="2"/>
        </w:numPr>
        <w:spacing w:before="240" w:after="240"/>
        <w:jc w:val="both"/>
        <w:rPr>
          <w:sz w:val="24"/>
          <w:lang w:val="id-ID"/>
        </w:rPr>
      </w:pPr>
      <w:r>
        <w:rPr>
          <w:sz w:val="24"/>
          <w:lang w:val="id-ID"/>
        </w:rPr>
        <w:t>Rumusan Masalah</w:t>
      </w:r>
    </w:p>
    <w:p w:rsidR="00BE5F55" w:rsidRDefault="00643658">
      <w:pPr>
        <w:pStyle w:val="ListParagraph"/>
        <w:numPr>
          <w:ilvl w:val="1"/>
          <w:numId w:val="2"/>
        </w:numPr>
        <w:spacing w:before="240" w:after="240"/>
        <w:jc w:val="both"/>
        <w:rPr>
          <w:sz w:val="24"/>
          <w:lang w:val="id-ID"/>
        </w:rPr>
      </w:pPr>
      <w:r>
        <w:rPr>
          <w:sz w:val="24"/>
          <w:lang w:val="id-ID"/>
        </w:rPr>
        <w:t>Batasan Tugas Akhir</w:t>
      </w:r>
    </w:p>
    <w:p w:rsidR="00BE5F55" w:rsidRDefault="00643658">
      <w:pPr>
        <w:pStyle w:val="ListParagraph"/>
        <w:numPr>
          <w:ilvl w:val="1"/>
          <w:numId w:val="2"/>
        </w:numPr>
        <w:spacing w:before="240" w:after="240"/>
        <w:jc w:val="both"/>
        <w:rPr>
          <w:sz w:val="24"/>
          <w:lang w:val="id-ID"/>
        </w:rPr>
      </w:pPr>
      <w:r>
        <w:rPr>
          <w:sz w:val="24"/>
          <w:lang w:val="id-ID"/>
        </w:rPr>
        <w:t>Tujuan</w:t>
      </w:r>
    </w:p>
    <w:p w:rsidR="00BE5F55" w:rsidRDefault="00643658">
      <w:pPr>
        <w:pStyle w:val="ListParagraph"/>
        <w:numPr>
          <w:ilvl w:val="1"/>
          <w:numId w:val="2"/>
        </w:numPr>
        <w:spacing w:before="240" w:after="240"/>
        <w:jc w:val="both"/>
        <w:rPr>
          <w:sz w:val="24"/>
          <w:lang w:val="id-ID"/>
        </w:rPr>
      </w:pPr>
      <w:r>
        <w:rPr>
          <w:sz w:val="24"/>
          <w:lang w:val="id-ID"/>
        </w:rPr>
        <w:t>Metodologi</w:t>
      </w:r>
    </w:p>
    <w:p w:rsidR="00BE5F55" w:rsidRDefault="00643658">
      <w:pPr>
        <w:pStyle w:val="ListParagraph"/>
        <w:numPr>
          <w:ilvl w:val="1"/>
          <w:numId w:val="2"/>
        </w:numPr>
        <w:spacing w:before="240" w:after="240"/>
        <w:jc w:val="both"/>
        <w:rPr>
          <w:sz w:val="24"/>
          <w:lang w:val="id-ID"/>
        </w:rPr>
      </w:pPr>
      <w:r>
        <w:rPr>
          <w:sz w:val="24"/>
          <w:lang w:val="id-ID"/>
        </w:rPr>
        <w:t>Sistematika Penulisan</w:t>
      </w:r>
    </w:p>
    <w:p w:rsidR="00BE5F55" w:rsidRDefault="00643658">
      <w:pPr>
        <w:pStyle w:val="ListParagraph"/>
        <w:numPr>
          <w:ilvl w:val="0"/>
          <w:numId w:val="2"/>
        </w:numPr>
        <w:spacing w:before="240" w:after="240"/>
        <w:jc w:val="both"/>
      </w:pPr>
      <w:r>
        <w:rPr>
          <w:sz w:val="24"/>
          <w:lang w:val="id-ID"/>
        </w:rPr>
        <w:t>Tinjauan Pustaka</w:t>
      </w:r>
    </w:p>
    <w:p w:rsidR="00BE5F55" w:rsidRDefault="00643658">
      <w:pPr>
        <w:pStyle w:val="ListParagraph"/>
        <w:numPr>
          <w:ilvl w:val="0"/>
          <w:numId w:val="2"/>
        </w:numPr>
        <w:spacing w:before="240" w:after="240"/>
        <w:jc w:val="both"/>
        <w:rPr>
          <w:sz w:val="24"/>
          <w:lang w:val="id-ID"/>
        </w:rPr>
      </w:pPr>
      <w:r>
        <w:rPr>
          <w:sz w:val="24"/>
          <w:lang w:val="id-ID"/>
        </w:rPr>
        <w:t>Desain dan Implementasi</w:t>
      </w:r>
    </w:p>
    <w:p w:rsidR="00BE5F55" w:rsidRDefault="00643658">
      <w:pPr>
        <w:pStyle w:val="ListParagraph"/>
        <w:numPr>
          <w:ilvl w:val="0"/>
          <w:numId w:val="2"/>
        </w:numPr>
        <w:spacing w:before="240" w:after="240"/>
        <w:jc w:val="both"/>
        <w:rPr>
          <w:sz w:val="24"/>
          <w:lang w:val="id-ID"/>
        </w:rPr>
      </w:pPr>
      <w:r>
        <w:rPr>
          <w:sz w:val="24"/>
          <w:lang w:val="id-ID"/>
        </w:rPr>
        <w:t>Pengujian dan Evaluasi</w:t>
      </w:r>
    </w:p>
    <w:p w:rsidR="00BE5F55" w:rsidRDefault="00643658">
      <w:pPr>
        <w:pStyle w:val="ListParagraph"/>
        <w:numPr>
          <w:ilvl w:val="0"/>
          <w:numId w:val="2"/>
        </w:numPr>
        <w:spacing w:before="240" w:after="240"/>
        <w:jc w:val="both"/>
        <w:rPr>
          <w:sz w:val="24"/>
          <w:lang w:val="id-ID"/>
        </w:rPr>
      </w:pPr>
      <w:r>
        <w:rPr>
          <w:sz w:val="24"/>
          <w:lang w:val="id-ID"/>
        </w:rPr>
        <w:t>Kesimpulan dan Saran</w:t>
      </w:r>
    </w:p>
    <w:p w:rsidR="00DC1812" w:rsidRDefault="00643658">
      <w:pPr>
        <w:pStyle w:val="ListParagraph"/>
        <w:numPr>
          <w:ilvl w:val="0"/>
          <w:numId w:val="2"/>
        </w:numPr>
        <w:spacing w:before="240" w:after="240"/>
        <w:jc w:val="both"/>
        <w:rPr>
          <w:sz w:val="24"/>
          <w:lang w:val="id-ID"/>
        </w:rPr>
      </w:pPr>
      <w:r>
        <w:rPr>
          <w:sz w:val="24"/>
          <w:lang w:val="id-ID"/>
        </w:rPr>
        <w:t>Daftar Pustaka</w:t>
      </w:r>
    </w:p>
    <w:p w:rsidR="00DC1812" w:rsidRDefault="00DC1812">
      <w:pPr>
        <w:rPr>
          <w:sz w:val="24"/>
          <w:lang w:val="id-ID"/>
        </w:rPr>
      </w:pPr>
      <w:r>
        <w:rPr>
          <w:sz w:val="24"/>
          <w:lang w:val="id-ID"/>
        </w:rPr>
        <w:br w:type="page"/>
      </w:r>
    </w:p>
    <w:p w:rsidR="00BE5F55" w:rsidRDefault="00643658">
      <w:pPr>
        <w:pStyle w:val="Heading1"/>
        <w:numPr>
          <w:ilvl w:val="0"/>
          <w:numId w:val="3"/>
        </w:numPr>
        <w:spacing w:before="0" w:after="240" w:line="240" w:lineRule="auto"/>
        <w:ind w:left="993" w:hanging="633"/>
        <w:jc w:val="both"/>
      </w:pPr>
      <w:r>
        <w:lastRenderedPageBreak/>
        <w:t>JADWAL KEGIATAN</w:t>
      </w:r>
    </w:p>
    <w:tbl>
      <w:tblPr>
        <w:tblW w:w="8166" w:type="dxa"/>
        <w:tblInd w:w="895" w:type="dxa"/>
        <w:tblLook w:val="04A0" w:firstRow="1" w:lastRow="0" w:firstColumn="1" w:lastColumn="0" w:noHBand="0" w:noVBand="1"/>
      </w:tblPr>
      <w:tblGrid>
        <w:gridCol w:w="1673"/>
        <w:gridCol w:w="288"/>
        <w:gridCol w:w="288"/>
        <w:gridCol w:w="289"/>
        <w:gridCol w:w="324"/>
        <w:gridCol w:w="276"/>
        <w:gridCol w:w="276"/>
        <w:gridCol w:w="276"/>
        <w:gridCol w:w="276"/>
        <w:gridCol w:w="276"/>
        <w:gridCol w:w="276"/>
        <w:gridCol w:w="276"/>
        <w:gridCol w:w="276"/>
        <w:gridCol w:w="276"/>
        <w:gridCol w:w="276"/>
        <w:gridCol w:w="276"/>
        <w:gridCol w:w="276"/>
        <w:gridCol w:w="276"/>
        <w:gridCol w:w="276"/>
        <w:gridCol w:w="276"/>
        <w:gridCol w:w="276"/>
        <w:gridCol w:w="222"/>
        <w:gridCol w:w="222"/>
        <w:gridCol w:w="222"/>
        <w:gridCol w:w="222"/>
      </w:tblGrid>
      <w:tr w:rsidR="008B5E11" w:rsidRPr="003C393D" w:rsidTr="00A566FC">
        <w:trPr>
          <w:trHeight w:val="227"/>
        </w:trPr>
        <w:tc>
          <w:tcPr>
            <w:tcW w:w="1673" w:type="dxa"/>
            <w:vMerge w:val="restart"/>
            <w:tcBorders>
              <w:top w:val="single" w:sz="4" w:space="0" w:color="auto"/>
              <w:left w:val="single" w:sz="4" w:space="0" w:color="auto"/>
              <w:bottom w:val="single" w:sz="4" w:space="0" w:color="auto"/>
              <w:right w:val="single" w:sz="4" w:space="0" w:color="auto"/>
            </w:tcBorders>
            <w:vAlign w:val="center"/>
          </w:tcPr>
          <w:p w:rsidR="008B5E11" w:rsidRPr="003C393D" w:rsidRDefault="008B5E11" w:rsidP="00441601">
            <w:pPr>
              <w:jc w:val="both"/>
              <w:rPr>
                <w:color w:val="000000"/>
                <w:sz w:val="24"/>
                <w:szCs w:val="24"/>
              </w:rPr>
            </w:pPr>
            <w:r>
              <w:rPr>
                <w:color w:val="000000"/>
                <w:sz w:val="24"/>
                <w:szCs w:val="24"/>
              </w:rPr>
              <w:t>Tahapan</w:t>
            </w:r>
          </w:p>
        </w:tc>
        <w:tc>
          <w:tcPr>
            <w:tcW w:w="1189" w:type="dxa"/>
            <w:gridSpan w:val="4"/>
            <w:tcBorders>
              <w:top w:val="single" w:sz="4" w:space="0" w:color="auto"/>
              <w:left w:val="nil"/>
              <w:bottom w:val="single" w:sz="4" w:space="0" w:color="auto"/>
              <w:right w:val="single" w:sz="4" w:space="0" w:color="auto"/>
            </w:tcBorders>
          </w:tcPr>
          <w:p w:rsidR="008B5E11" w:rsidRDefault="008B5E11" w:rsidP="00A566FC">
            <w:pPr>
              <w:jc w:val="center"/>
              <w:rPr>
                <w:color w:val="000000"/>
                <w:sz w:val="24"/>
                <w:szCs w:val="24"/>
              </w:rPr>
            </w:pPr>
            <w:r>
              <w:rPr>
                <w:color w:val="000000"/>
                <w:sz w:val="24"/>
                <w:szCs w:val="24"/>
              </w:rPr>
              <w:t>2017</w:t>
            </w:r>
          </w:p>
        </w:tc>
        <w:tc>
          <w:tcPr>
            <w:tcW w:w="5304" w:type="dxa"/>
            <w:gridSpan w:val="20"/>
            <w:tcBorders>
              <w:top w:val="single" w:sz="4" w:space="0" w:color="auto"/>
              <w:left w:val="nil"/>
              <w:bottom w:val="single" w:sz="4" w:space="0" w:color="auto"/>
              <w:right w:val="single" w:sz="4" w:space="0" w:color="auto"/>
            </w:tcBorders>
          </w:tcPr>
          <w:p w:rsidR="008B5E11" w:rsidRDefault="00A566FC" w:rsidP="00A566FC">
            <w:pPr>
              <w:jc w:val="center"/>
              <w:rPr>
                <w:color w:val="000000"/>
                <w:sz w:val="24"/>
                <w:szCs w:val="24"/>
              </w:rPr>
            </w:pPr>
            <w:r>
              <w:rPr>
                <w:color w:val="000000"/>
                <w:sz w:val="24"/>
                <w:szCs w:val="24"/>
              </w:rPr>
              <w:t>2018</w:t>
            </w:r>
          </w:p>
        </w:tc>
      </w:tr>
      <w:tr w:rsidR="008B5E11" w:rsidRPr="003C393D" w:rsidTr="00441601">
        <w:trPr>
          <w:trHeight w:val="227"/>
        </w:trPr>
        <w:tc>
          <w:tcPr>
            <w:tcW w:w="1673" w:type="dxa"/>
            <w:vMerge/>
            <w:tcBorders>
              <w:top w:val="single" w:sz="4" w:space="0" w:color="auto"/>
              <w:left w:val="single" w:sz="4" w:space="0" w:color="auto"/>
              <w:bottom w:val="single" w:sz="4" w:space="0" w:color="auto"/>
              <w:right w:val="single" w:sz="4" w:space="0" w:color="auto"/>
            </w:tcBorders>
            <w:vAlign w:val="center"/>
            <w:hideMark/>
          </w:tcPr>
          <w:p w:rsidR="008B5E11" w:rsidRPr="003C393D" w:rsidRDefault="008B5E11" w:rsidP="00441601">
            <w:pPr>
              <w:jc w:val="both"/>
              <w:rPr>
                <w:color w:val="000000"/>
                <w:sz w:val="24"/>
                <w:szCs w:val="24"/>
              </w:rPr>
            </w:pPr>
          </w:p>
        </w:tc>
        <w:tc>
          <w:tcPr>
            <w:tcW w:w="1189" w:type="dxa"/>
            <w:gridSpan w:val="4"/>
            <w:tcBorders>
              <w:top w:val="single" w:sz="4" w:space="0" w:color="auto"/>
              <w:left w:val="nil"/>
              <w:bottom w:val="single" w:sz="4" w:space="0" w:color="auto"/>
              <w:right w:val="single" w:sz="4" w:space="0" w:color="auto"/>
            </w:tcBorders>
          </w:tcPr>
          <w:p w:rsidR="008B5E11" w:rsidRPr="003C393D" w:rsidRDefault="008B5E11" w:rsidP="00441601">
            <w:pPr>
              <w:jc w:val="both"/>
              <w:rPr>
                <w:color w:val="000000"/>
                <w:sz w:val="24"/>
                <w:szCs w:val="24"/>
              </w:rPr>
            </w:pPr>
            <w:r>
              <w:rPr>
                <w:color w:val="000000"/>
                <w:sz w:val="24"/>
                <w:szCs w:val="24"/>
              </w:rPr>
              <w:t>Desember</w:t>
            </w:r>
          </w:p>
        </w:tc>
        <w:tc>
          <w:tcPr>
            <w:tcW w:w="110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8B5E11" w:rsidRPr="003C393D" w:rsidRDefault="008B5E11" w:rsidP="00441601">
            <w:pPr>
              <w:jc w:val="both"/>
              <w:rPr>
                <w:color w:val="000000"/>
                <w:sz w:val="24"/>
                <w:szCs w:val="24"/>
              </w:rPr>
            </w:pPr>
            <w:r>
              <w:rPr>
                <w:color w:val="000000"/>
                <w:sz w:val="24"/>
                <w:szCs w:val="24"/>
              </w:rPr>
              <w:t>Januari</w:t>
            </w:r>
          </w:p>
        </w:tc>
        <w:tc>
          <w:tcPr>
            <w:tcW w:w="1104" w:type="dxa"/>
            <w:gridSpan w:val="4"/>
            <w:tcBorders>
              <w:top w:val="single" w:sz="4" w:space="0" w:color="auto"/>
              <w:left w:val="nil"/>
              <w:bottom w:val="single" w:sz="4" w:space="0" w:color="auto"/>
              <w:right w:val="single" w:sz="4" w:space="0" w:color="auto"/>
            </w:tcBorders>
            <w:shd w:val="clear" w:color="auto" w:fill="auto"/>
            <w:vAlign w:val="center"/>
          </w:tcPr>
          <w:p w:rsidR="008B5E11" w:rsidRPr="003C393D" w:rsidRDefault="008B5E11" w:rsidP="00441601">
            <w:pPr>
              <w:jc w:val="both"/>
              <w:rPr>
                <w:color w:val="000000"/>
                <w:sz w:val="24"/>
                <w:szCs w:val="24"/>
              </w:rPr>
            </w:pPr>
            <w:r>
              <w:rPr>
                <w:color w:val="000000"/>
                <w:sz w:val="24"/>
                <w:szCs w:val="24"/>
              </w:rPr>
              <w:t>Februari</w:t>
            </w:r>
          </w:p>
        </w:tc>
        <w:tc>
          <w:tcPr>
            <w:tcW w:w="1104" w:type="dxa"/>
            <w:gridSpan w:val="4"/>
            <w:tcBorders>
              <w:top w:val="single" w:sz="4" w:space="0" w:color="auto"/>
              <w:left w:val="nil"/>
              <w:bottom w:val="single" w:sz="4" w:space="0" w:color="auto"/>
              <w:right w:val="single" w:sz="4" w:space="0" w:color="auto"/>
            </w:tcBorders>
            <w:shd w:val="clear" w:color="auto" w:fill="auto"/>
            <w:vAlign w:val="center"/>
          </w:tcPr>
          <w:p w:rsidR="008B5E11" w:rsidRPr="003C393D" w:rsidRDefault="008B5E11" w:rsidP="00441601">
            <w:pPr>
              <w:jc w:val="both"/>
              <w:rPr>
                <w:color w:val="000000"/>
                <w:sz w:val="24"/>
                <w:szCs w:val="24"/>
              </w:rPr>
            </w:pPr>
            <w:r>
              <w:rPr>
                <w:color w:val="000000"/>
                <w:sz w:val="24"/>
                <w:szCs w:val="24"/>
              </w:rPr>
              <w:t>Maret</w:t>
            </w:r>
          </w:p>
        </w:tc>
        <w:tc>
          <w:tcPr>
            <w:tcW w:w="1104" w:type="dxa"/>
            <w:gridSpan w:val="4"/>
            <w:tcBorders>
              <w:top w:val="single" w:sz="4" w:space="0" w:color="auto"/>
              <w:left w:val="nil"/>
              <w:bottom w:val="single" w:sz="4" w:space="0" w:color="auto"/>
              <w:right w:val="single" w:sz="4" w:space="0" w:color="auto"/>
            </w:tcBorders>
            <w:shd w:val="clear" w:color="auto" w:fill="auto"/>
            <w:vAlign w:val="center"/>
          </w:tcPr>
          <w:p w:rsidR="008B5E11" w:rsidRPr="003C393D" w:rsidRDefault="008B5E11" w:rsidP="00441601">
            <w:pPr>
              <w:jc w:val="both"/>
              <w:rPr>
                <w:color w:val="000000"/>
                <w:sz w:val="24"/>
                <w:szCs w:val="24"/>
              </w:rPr>
            </w:pPr>
            <w:r>
              <w:rPr>
                <w:color w:val="000000"/>
                <w:sz w:val="24"/>
                <w:szCs w:val="24"/>
              </w:rPr>
              <w:t>April</w:t>
            </w:r>
          </w:p>
        </w:tc>
        <w:tc>
          <w:tcPr>
            <w:tcW w:w="888" w:type="dxa"/>
            <w:gridSpan w:val="4"/>
            <w:tcBorders>
              <w:top w:val="single" w:sz="4" w:space="0" w:color="auto"/>
              <w:left w:val="nil"/>
              <w:bottom w:val="single" w:sz="4" w:space="0" w:color="auto"/>
              <w:right w:val="single" w:sz="4" w:space="0" w:color="auto"/>
            </w:tcBorders>
          </w:tcPr>
          <w:p w:rsidR="008B5E11" w:rsidRDefault="008B5E11" w:rsidP="00441601">
            <w:pPr>
              <w:jc w:val="both"/>
              <w:rPr>
                <w:color w:val="000000"/>
                <w:sz w:val="24"/>
                <w:szCs w:val="24"/>
              </w:rPr>
            </w:pPr>
            <w:r>
              <w:rPr>
                <w:color w:val="000000"/>
                <w:sz w:val="24"/>
                <w:szCs w:val="24"/>
              </w:rPr>
              <w:t>Mei</w:t>
            </w:r>
          </w:p>
        </w:tc>
      </w:tr>
      <w:tr w:rsidR="008B5E11" w:rsidRPr="003C393D" w:rsidTr="005C0929">
        <w:trPr>
          <w:trHeight w:val="532"/>
        </w:trPr>
        <w:tc>
          <w:tcPr>
            <w:tcW w:w="1673"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lang w:val="id-ID"/>
              </w:rPr>
              <w:t>Penyusunan</w:t>
            </w:r>
            <w:r w:rsidRPr="003C393D">
              <w:rPr>
                <w:color w:val="000000"/>
                <w:sz w:val="24"/>
                <w:szCs w:val="24"/>
              </w:rPr>
              <w:t xml:space="preserve"> Proposal</w:t>
            </w:r>
          </w:p>
        </w:tc>
        <w:tc>
          <w:tcPr>
            <w:tcW w:w="288" w:type="dxa"/>
            <w:tcBorders>
              <w:top w:val="single" w:sz="4" w:space="0" w:color="auto"/>
              <w:left w:val="nil"/>
              <w:bottom w:val="single" w:sz="4" w:space="0" w:color="auto"/>
              <w:right w:val="single" w:sz="4" w:space="0" w:color="auto"/>
            </w:tcBorders>
            <w:shd w:val="clear" w:color="auto" w:fill="auto"/>
          </w:tcPr>
          <w:p w:rsidR="008B5E11" w:rsidRPr="003C393D" w:rsidRDefault="008B5E11" w:rsidP="00441601">
            <w:pPr>
              <w:jc w:val="both"/>
              <w:rPr>
                <w:color w:val="000000"/>
                <w:sz w:val="24"/>
                <w:szCs w:val="24"/>
              </w:rPr>
            </w:pPr>
          </w:p>
        </w:tc>
        <w:tc>
          <w:tcPr>
            <w:tcW w:w="288" w:type="dxa"/>
            <w:tcBorders>
              <w:top w:val="single" w:sz="4" w:space="0" w:color="auto"/>
              <w:left w:val="single" w:sz="4" w:space="0" w:color="auto"/>
              <w:bottom w:val="single" w:sz="4" w:space="0" w:color="auto"/>
              <w:right w:val="single" w:sz="4" w:space="0" w:color="auto"/>
            </w:tcBorders>
            <w:shd w:val="clear" w:color="auto" w:fill="auto"/>
          </w:tcPr>
          <w:p w:rsidR="008B5E11" w:rsidRPr="003C393D" w:rsidRDefault="008B5E11" w:rsidP="00441601">
            <w:pPr>
              <w:jc w:val="both"/>
              <w:rPr>
                <w:color w:val="000000"/>
                <w:sz w:val="24"/>
                <w:szCs w:val="24"/>
              </w:rPr>
            </w:pPr>
          </w:p>
        </w:tc>
        <w:tc>
          <w:tcPr>
            <w:tcW w:w="289" w:type="dxa"/>
            <w:tcBorders>
              <w:top w:val="single" w:sz="4" w:space="0" w:color="auto"/>
              <w:left w:val="single" w:sz="4" w:space="0" w:color="auto"/>
              <w:bottom w:val="single" w:sz="4" w:space="0" w:color="auto"/>
              <w:right w:val="single" w:sz="4" w:space="0" w:color="auto"/>
            </w:tcBorders>
            <w:shd w:val="clear" w:color="auto" w:fill="4F81BD" w:themeFill="accent1"/>
          </w:tcPr>
          <w:p w:rsidR="008B5E11" w:rsidRPr="003C393D" w:rsidRDefault="008B5E11" w:rsidP="00441601">
            <w:pPr>
              <w:jc w:val="both"/>
              <w:rPr>
                <w:color w:val="000000"/>
                <w:sz w:val="24"/>
                <w:szCs w:val="24"/>
              </w:rPr>
            </w:pPr>
          </w:p>
        </w:tc>
        <w:tc>
          <w:tcPr>
            <w:tcW w:w="324" w:type="dxa"/>
            <w:tcBorders>
              <w:top w:val="single" w:sz="4" w:space="0" w:color="auto"/>
              <w:left w:val="single" w:sz="4" w:space="0" w:color="auto"/>
              <w:bottom w:val="single" w:sz="4" w:space="0" w:color="auto"/>
              <w:right w:val="single" w:sz="4" w:space="0" w:color="auto"/>
            </w:tcBorders>
            <w:shd w:val="clear" w:color="auto" w:fill="4F81BD" w:themeFill="accent1"/>
          </w:tcPr>
          <w:p w:rsidR="008B5E11" w:rsidRPr="003C393D" w:rsidRDefault="008B5E11" w:rsidP="00441601">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548DD4"/>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548DD4"/>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548DD4"/>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548DD4"/>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548DD4"/>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548DD4"/>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r>
      <w:tr w:rsidR="005C0929" w:rsidRPr="003C393D" w:rsidTr="005C0929">
        <w:trPr>
          <w:trHeight w:val="532"/>
        </w:trPr>
        <w:tc>
          <w:tcPr>
            <w:tcW w:w="1673"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Studi</w:t>
            </w:r>
            <w:r>
              <w:rPr>
                <w:color w:val="000000"/>
                <w:sz w:val="24"/>
                <w:szCs w:val="24"/>
              </w:rPr>
              <w:t xml:space="preserve"> </w:t>
            </w:r>
            <w:r w:rsidRPr="003C393D">
              <w:rPr>
                <w:color w:val="000000"/>
                <w:sz w:val="24"/>
                <w:szCs w:val="24"/>
              </w:rPr>
              <w:t>Literatur</w:t>
            </w:r>
          </w:p>
        </w:tc>
        <w:tc>
          <w:tcPr>
            <w:tcW w:w="288" w:type="dxa"/>
            <w:tcBorders>
              <w:top w:val="single" w:sz="4" w:space="0" w:color="auto"/>
              <w:left w:val="nil"/>
              <w:bottom w:val="single" w:sz="4" w:space="0" w:color="auto"/>
              <w:right w:val="single" w:sz="4" w:space="0" w:color="auto"/>
            </w:tcBorders>
            <w:shd w:val="clear" w:color="auto" w:fill="auto"/>
          </w:tcPr>
          <w:p w:rsidR="008B5E11" w:rsidRPr="003C393D" w:rsidRDefault="008B5E11" w:rsidP="00441601">
            <w:pPr>
              <w:jc w:val="both"/>
              <w:rPr>
                <w:color w:val="000000"/>
                <w:sz w:val="24"/>
                <w:szCs w:val="24"/>
              </w:rPr>
            </w:pPr>
          </w:p>
        </w:tc>
        <w:tc>
          <w:tcPr>
            <w:tcW w:w="288" w:type="dxa"/>
            <w:tcBorders>
              <w:top w:val="single" w:sz="4" w:space="0" w:color="auto"/>
              <w:left w:val="single" w:sz="4" w:space="0" w:color="auto"/>
              <w:bottom w:val="single" w:sz="4" w:space="0" w:color="auto"/>
              <w:right w:val="single" w:sz="4" w:space="0" w:color="auto"/>
            </w:tcBorders>
            <w:shd w:val="clear" w:color="auto" w:fill="auto"/>
          </w:tcPr>
          <w:p w:rsidR="008B5E11" w:rsidRPr="003C393D" w:rsidRDefault="008B5E11" w:rsidP="00441601">
            <w:pPr>
              <w:jc w:val="both"/>
              <w:rPr>
                <w:color w:val="000000"/>
                <w:sz w:val="24"/>
                <w:szCs w:val="24"/>
              </w:rPr>
            </w:pPr>
          </w:p>
        </w:tc>
        <w:tc>
          <w:tcPr>
            <w:tcW w:w="289" w:type="dxa"/>
            <w:tcBorders>
              <w:top w:val="single" w:sz="4" w:space="0" w:color="auto"/>
              <w:left w:val="single" w:sz="4" w:space="0" w:color="auto"/>
              <w:bottom w:val="single" w:sz="4" w:space="0" w:color="auto"/>
              <w:right w:val="single" w:sz="4" w:space="0" w:color="auto"/>
            </w:tcBorders>
            <w:shd w:val="clear" w:color="auto" w:fill="auto"/>
          </w:tcPr>
          <w:p w:rsidR="008B5E11" w:rsidRPr="003C393D" w:rsidRDefault="008B5E11" w:rsidP="00441601">
            <w:pPr>
              <w:jc w:val="both"/>
              <w:rPr>
                <w:color w:val="000000"/>
                <w:sz w:val="24"/>
                <w:szCs w:val="24"/>
              </w:rPr>
            </w:pPr>
          </w:p>
        </w:tc>
        <w:tc>
          <w:tcPr>
            <w:tcW w:w="324" w:type="dxa"/>
            <w:tcBorders>
              <w:top w:val="single" w:sz="4" w:space="0" w:color="auto"/>
              <w:left w:val="single" w:sz="4" w:space="0" w:color="auto"/>
              <w:bottom w:val="single" w:sz="4" w:space="0" w:color="auto"/>
              <w:right w:val="single" w:sz="4" w:space="0" w:color="auto"/>
            </w:tcBorders>
            <w:shd w:val="clear" w:color="auto" w:fill="4F81BD" w:themeFill="accent1"/>
          </w:tcPr>
          <w:p w:rsidR="008B5E11" w:rsidRPr="003C393D" w:rsidRDefault="008B5E11" w:rsidP="00441601">
            <w:pPr>
              <w:jc w:val="both"/>
              <w:rPr>
                <w:color w:val="000000"/>
                <w:sz w:val="24"/>
                <w:szCs w:val="24"/>
              </w:rPr>
            </w:pPr>
          </w:p>
        </w:tc>
        <w:tc>
          <w:tcPr>
            <w:tcW w:w="276"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548DD4"/>
                <w:sz w:val="24"/>
                <w:szCs w:val="24"/>
              </w:rPr>
            </w:pPr>
            <w:r w:rsidRPr="003C393D">
              <w:rPr>
                <w:color w:val="548DD4"/>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548DD4"/>
                <w:sz w:val="24"/>
                <w:szCs w:val="24"/>
              </w:rPr>
            </w:pPr>
            <w:r w:rsidRPr="003C393D">
              <w:rPr>
                <w:color w:val="548DD4"/>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548DD4"/>
                <w:sz w:val="24"/>
                <w:szCs w:val="24"/>
              </w:rPr>
            </w:pPr>
            <w:r w:rsidRPr="003C393D">
              <w:rPr>
                <w:color w:val="548DD4"/>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548DD4"/>
                <w:sz w:val="24"/>
                <w:szCs w:val="24"/>
              </w:rPr>
            </w:pPr>
            <w:r w:rsidRPr="003C393D">
              <w:rPr>
                <w:color w:val="548DD4"/>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548DD4"/>
                <w:sz w:val="24"/>
                <w:szCs w:val="24"/>
              </w:rPr>
            </w:pPr>
            <w:r w:rsidRPr="003C393D">
              <w:rPr>
                <w:color w:val="548DD4"/>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548DD4"/>
                <w:sz w:val="24"/>
                <w:szCs w:val="24"/>
              </w:rPr>
            </w:pPr>
            <w:r w:rsidRPr="003C393D">
              <w:rPr>
                <w:color w:val="548DD4"/>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r>
      <w:tr w:rsidR="008B5E11" w:rsidRPr="003C393D" w:rsidTr="005C0929">
        <w:trPr>
          <w:trHeight w:val="532"/>
        </w:trPr>
        <w:tc>
          <w:tcPr>
            <w:tcW w:w="1673"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Perancangan</w:t>
            </w:r>
            <w:r>
              <w:rPr>
                <w:color w:val="000000"/>
                <w:sz w:val="24"/>
                <w:szCs w:val="24"/>
              </w:rPr>
              <w:t xml:space="preserve"> S</w:t>
            </w:r>
            <w:r w:rsidRPr="003C393D">
              <w:rPr>
                <w:color w:val="000000"/>
                <w:sz w:val="24"/>
                <w:szCs w:val="24"/>
              </w:rPr>
              <w:t>istem</w:t>
            </w:r>
          </w:p>
        </w:tc>
        <w:tc>
          <w:tcPr>
            <w:tcW w:w="288" w:type="dxa"/>
            <w:tcBorders>
              <w:top w:val="single" w:sz="4" w:space="0" w:color="auto"/>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88"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289"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324"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r>
      <w:tr w:rsidR="005C0929" w:rsidRPr="003C393D" w:rsidTr="005C0929">
        <w:trPr>
          <w:trHeight w:val="532"/>
        </w:trPr>
        <w:tc>
          <w:tcPr>
            <w:tcW w:w="1673"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Implementasi</w:t>
            </w:r>
          </w:p>
        </w:tc>
        <w:tc>
          <w:tcPr>
            <w:tcW w:w="288" w:type="dxa"/>
            <w:tcBorders>
              <w:top w:val="single" w:sz="4" w:space="0" w:color="auto"/>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88"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289"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324"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tcPr>
          <w:p w:rsidR="008B5E11" w:rsidRPr="003C393D" w:rsidRDefault="008B5E11" w:rsidP="00441601">
            <w:pPr>
              <w:jc w:val="both"/>
              <w:rPr>
                <w:color w:val="000000"/>
                <w:sz w:val="24"/>
                <w:szCs w:val="24"/>
              </w:rPr>
            </w:pPr>
          </w:p>
        </w:tc>
      </w:tr>
      <w:tr w:rsidR="005C0929" w:rsidRPr="003C393D" w:rsidTr="005C0929">
        <w:trPr>
          <w:trHeight w:val="532"/>
        </w:trPr>
        <w:tc>
          <w:tcPr>
            <w:tcW w:w="1673"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Pr>
                <w:color w:val="000000"/>
                <w:sz w:val="24"/>
                <w:szCs w:val="24"/>
                <w:lang w:val="id-ID"/>
              </w:rPr>
              <w:t>Pengujian</w:t>
            </w:r>
            <w:r>
              <w:rPr>
                <w:color w:val="000000"/>
                <w:sz w:val="24"/>
                <w:szCs w:val="24"/>
                <w:lang w:val="en-GB"/>
              </w:rPr>
              <w:t xml:space="preserve"> </w:t>
            </w:r>
            <w:r w:rsidRPr="003C393D">
              <w:rPr>
                <w:color w:val="000000"/>
                <w:sz w:val="24"/>
                <w:szCs w:val="24"/>
              </w:rPr>
              <w:t>dan</w:t>
            </w:r>
            <w:r>
              <w:rPr>
                <w:color w:val="000000"/>
                <w:sz w:val="24"/>
                <w:szCs w:val="24"/>
              </w:rPr>
              <w:t xml:space="preserve"> E</w:t>
            </w:r>
            <w:r w:rsidRPr="003C393D">
              <w:rPr>
                <w:color w:val="000000"/>
                <w:sz w:val="24"/>
                <w:szCs w:val="24"/>
              </w:rPr>
              <w:t>valuasi</w:t>
            </w:r>
          </w:p>
        </w:tc>
        <w:tc>
          <w:tcPr>
            <w:tcW w:w="288" w:type="dxa"/>
            <w:tcBorders>
              <w:top w:val="single" w:sz="4" w:space="0" w:color="auto"/>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88"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289"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324"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22" w:type="dxa"/>
            <w:tcBorders>
              <w:top w:val="nil"/>
              <w:left w:val="nil"/>
              <w:bottom w:val="single" w:sz="4" w:space="0" w:color="auto"/>
              <w:right w:val="single" w:sz="4" w:space="0" w:color="auto"/>
            </w:tcBorders>
            <w:shd w:val="clear" w:color="auto" w:fill="4F81BD" w:themeFill="accent1"/>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shd w:val="clear" w:color="auto" w:fill="auto"/>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shd w:val="clear" w:color="auto" w:fill="auto"/>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shd w:val="clear" w:color="auto" w:fill="auto"/>
          </w:tcPr>
          <w:p w:rsidR="008B5E11" w:rsidRPr="003C393D" w:rsidRDefault="008B5E11" w:rsidP="00441601">
            <w:pPr>
              <w:jc w:val="both"/>
              <w:rPr>
                <w:color w:val="000000"/>
                <w:sz w:val="24"/>
                <w:szCs w:val="24"/>
              </w:rPr>
            </w:pPr>
          </w:p>
        </w:tc>
      </w:tr>
      <w:tr w:rsidR="005C0929" w:rsidRPr="003C393D" w:rsidTr="005C0929">
        <w:trPr>
          <w:trHeight w:val="532"/>
        </w:trPr>
        <w:tc>
          <w:tcPr>
            <w:tcW w:w="1673"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Penyusunan</w:t>
            </w:r>
            <w:r>
              <w:rPr>
                <w:color w:val="000000"/>
                <w:sz w:val="24"/>
                <w:szCs w:val="24"/>
              </w:rPr>
              <w:t xml:space="preserve"> B</w:t>
            </w:r>
            <w:r w:rsidRPr="003C393D">
              <w:rPr>
                <w:color w:val="000000"/>
                <w:sz w:val="24"/>
                <w:szCs w:val="24"/>
              </w:rPr>
              <w:t>uku</w:t>
            </w:r>
          </w:p>
        </w:tc>
        <w:tc>
          <w:tcPr>
            <w:tcW w:w="288" w:type="dxa"/>
            <w:tcBorders>
              <w:top w:val="single" w:sz="4" w:space="0" w:color="auto"/>
              <w:left w:val="nil"/>
              <w:bottom w:val="single" w:sz="4" w:space="0" w:color="auto"/>
              <w:right w:val="single" w:sz="4" w:space="0" w:color="auto"/>
            </w:tcBorders>
          </w:tcPr>
          <w:p w:rsidR="008B5E11" w:rsidRPr="003C393D" w:rsidRDefault="008B5E11" w:rsidP="00441601">
            <w:pPr>
              <w:jc w:val="both"/>
              <w:rPr>
                <w:color w:val="000000"/>
                <w:sz w:val="24"/>
                <w:szCs w:val="24"/>
              </w:rPr>
            </w:pPr>
          </w:p>
        </w:tc>
        <w:tc>
          <w:tcPr>
            <w:tcW w:w="288"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289"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324" w:type="dxa"/>
            <w:tcBorders>
              <w:top w:val="single" w:sz="4" w:space="0" w:color="auto"/>
              <w:left w:val="single" w:sz="4" w:space="0" w:color="auto"/>
              <w:bottom w:val="single" w:sz="4" w:space="0" w:color="auto"/>
              <w:right w:val="single" w:sz="4" w:space="0" w:color="auto"/>
            </w:tcBorders>
          </w:tcPr>
          <w:p w:rsidR="008B5E11" w:rsidRPr="003C393D" w:rsidRDefault="008B5E11" w:rsidP="00441601">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auto"/>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4F81BD" w:themeFill="accent1"/>
            <w:vAlign w:val="center"/>
            <w:hideMark/>
          </w:tcPr>
          <w:p w:rsidR="008B5E11" w:rsidRPr="003C393D" w:rsidRDefault="008B5E11" w:rsidP="00441601">
            <w:pPr>
              <w:jc w:val="both"/>
              <w:rPr>
                <w:color w:val="000000"/>
                <w:sz w:val="24"/>
                <w:szCs w:val="24"/>
              </w:rPr>
            </w:pPr>
            <w:r w:rsidRPr="003C393D">
              <w:rPr>
                <w:color w:val="000000"/>
                <w:sz w:val="24"/>
                <w:szCs w:val="24"/>
              </w:rPr>
              <w:t> </w:t>
            </w:r>
          </w:p>
        </w:tc>
        <w:tc>
          <w:tcPr>
            <w:tcW w:w="222" w:type="dxa"/>
            <w:tcBorders>
              <w:top w:val="nil"/>
              <w:left w:val="nil"/>
              <w:bottom w:val="single" w:sz="4" w:space="0" w:color="auto"/>
              <w:right w:val="single" w:sz="4" w:space="0" w:color="auto"/>
            </w:tcBorders>
            <w:shd w:val="clear" w:color="auto" w:fill="4F81BD" w:themeFill="accent1"/>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shd w:val="clear" w:color="auto" w:fill="4F81BD" w:themeFill="accent1"/>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shd w:val="clear" w:color="auto" w:fill="4F81BD" w:themeFill="accent1"/>
          </w:tcPr>
          <w:p w:rsidR="008B5E11" w:rsidRPr="003C393D" w:rsidRDefault="008B5E11" w:rsidP="00441601">
            <w:pPr>
              <w:jc w:val="both"/>
              <w:rPr>
                <w:color w:val="000000"/>
                <w:sz w:val="24"/>
                <w:szCs w:val="24"/>
              </w:rPr>
            </w:pPr>
          </w:p>
        </w:tc>
        <w:tc>
          <w:tcPr>
            <w:tcW w:w="222" w:type="dxa"/>
            <w:tcBorders>
              <w:top w:val="nil"/>
              <w:left w:val="nil"/>
              <w:bottom w:val="single" w:sz="4" w:space="0" w:color="auto"/>
              <w:right w:val="single" w:sz="4" w:space="0" w:color="auto"/>
            </w:tcBorders>
            <w:shd w:val="clear" w:color="auto" w:fill="4F81BD" w:themeFill="accent1"/>
          </w:tcPr>
          <w:p w:rsidR="008B5E11" w:rsidRPr="003C393D" w:rsidRDefault="008B5E11" w:rsidP="00441601">
            <w:pPr>
              <w:jc w:val="both"/>
              <w:rPr>
                <w:color w:val="000000"/>
                <w:sz w:val="24"/>
                <w:szCs w:val="24"/>
              </w:rPr>
            </w:pPr>
          </w:p>
        </w:tc>
      </w:tr>
    </w:tbl>
    <w:p w:rsidR="008B5E11" w:rsidRPr="008B5E11" w:rsidRDefault="008B5E11" w:rsidP="008B5E11">
      <w:pPr>
        <w:rPr>
          <w:lang w:val="en-US" w:eastAsia="ja-JP"/>
        </w:rPr>
      </w:pPr>
    </w:p>
    <w:p w:rsidR="00416456" w:rsidRDefault="00416456" w:rsidP="000714E5">
      <w:pPr>
        <w:ind w:left="180"/>
        <w:rPr>
          <w:lang w:val="en-US" w:eastAsia="ja-JP"/>
        </w:rPr>
      </w:pPr>
    </w:p>
    <w:p w:rsidR="000714E5" w:rsidRPr="000714E5" w:rsidRDefault="000714E5" w:rsidP="000714E5">
      <w:pPr>
        <w:ind w:left="180"/>
        <w:rPr>
          <w:lang w:val="en-US" w:eastAsia="ja-JP"/>
        </w:rPr>
      </w:pPr>
    </w:p>
    <w:p w:rsidR="00BE5F55" w:rsidRDefault="00643658">
      <w:pPr>
        <w:pStyle w:val="Heading1"/>
        <w:numPr>
          <w:ilvl w:val="0"/>
          <w:numId w:val="3"/>
        </w:numPr>
        <w:spacing w:before="0" w:after="240" w:line="240" w:lineRule="auto"/>
        <w:ind w:left="993" w:hanging="633"/>
        <w:jc w:val="both"/>
      </w:pPr>
      <w:r>
        <w:t>DAFTAR PUSTAKA</w:t>
      </w:r>
    </w:p>
    <w:p w:rsidR="00B64448" w:rsidRPr="00B64448" w:rsidRDefault="00B64448" w:rsidP="005C0929">
      <w:pPr>
        <w:pStyle w:val="Bibliography"/>
        <w:numPr>
          <w:ilvl w:val="0"/>
          <w:numId w:val="21"/>
        </w:numPr>
        <w:ind w:left="900" w:hanging="540"/>
        <w:jc w:val="both"/>
        <w:rPr>
          <w:noProof/>
          <w:sz w:val="32"/>
          <w:szCs w:val="24"/>
        </w:rPr>
      </w:pPr>
      <w:r w:rsidRPr="00B64448">
        <w:rPr>
          <w:sz w:val="24"/>
        </w:rPr>
        <w:fldChar w:fldCharType="begin"/>
      </w:r>
      <w:r w:rsidRPr="00B64448">
        <w:rPr>
          <w:sz w:val="24"/>
          <w:lang w:val="en-US"/>
        </w:rPr>
        <w:instrText xml:space="preserve"> BIBLIOGRAPHY  \l 1033 </w:instrText>
      </w:r>
      <w:r w:rsidRPr="00B64448">
        <w:rPr>
          <w:sz w:val="24"/>
        </w:rPr>
        <w:fldChar w:fldCharType="separate"/>
      </w:r>
      <w:r w:rsidRPr="00B64448">
        <w:rPr>
          <w:noProof/>
          <w:sz w:val="24"/>
        </w:rPr>
        <w:t xml:space="preserve">Agarwal, T. (n.d.). </w:t>
      </w:r>
      <w:r w:rsidRPr="00B64448">
        <w:rPr>
          <w:i/>
          <w:iCs/>
          <w:noProof/>
          <w:sz w:val="24"/>
        </w:rPr>
        <w:t>El Pro Cus</w:t>
      </w:r>
      <w:r w:rsidRPr="00B64448">
        <w:rPr>
          <w:noProof/>
          <w:sz w:val="24"/>
        </w:rPr>
        <w:t>. Retrieved from Wireless sensor network and their applications: https://www.elprocus.com/introduction-to-wireless-sensor-networks-types-and-applications/</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Ajibsa. (2014, Juni 21). </w:t>
      </w:r>
      <w:r w:rsidRPr="00B64448">
        <w:rPr>
          <w:i/>
          <w:iCs/>
          <w:noProof/>
          <w:sz w:val="24"/>
        </w:rPr>
        <w:t>Komunikasi Nirkabel (Wireless Communications)</w:t>
      </w:r>
      <w:r w:rsidRPr="00B64448">
        <w:rPr>
          <w:noProof/>
          <w:sz w:val="24"/>
        </w:rPr>
        <w:t>. Retrieved from asaku: http://ajibsa.blogspot.co.id/2014/06/komunikasi-nirkabel-wireless.html</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Beijar, N. (2002). </w:t>
      </w:r>
      <w:r w:rsidRPr="00B64448">
        <w:rPr>
          <w:i/>
          <w:iCs/>
          <w:noProof/>
          <w:sz w:val="24"/>
        </w:rPr>
        <w:t>Zone Routing Protocol (ZRP)</w:t>
      </w:r>
      <w:r w:rsidRPr="00B64448">
        <w:rPr>
          <w:noProof/>
          <w:sz w:val="24"/>
        </w:rPr>
        <w:t>. Retrieved from http://www.netlab.hut.fi/opetus/s38030/k02/Papers/08-Nicklas.pdf</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Buhari, A., &amp; Othman, M. (2007). </w:t>
      </w:r>
      <w:r w:rsidRPr="00B64448">
        <w:rPr>
          <w:i/>
          <w:iCs/>
          <w:noProof/>
          <w:sz w:val="24"/>
        </w:rPr>
        <w:t>Efficient Query Propagation by Adaptive Bordercast Operation in Dense Ad Hoc Network. IJCSNS International Journal of Computer Science and Network Security.</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Cordeiro, C. d. (2003). </w:t>
      </w:r>
      <w:r w:rsidRPr="00B64448">
        <w:rPr>
          <w:i/>
          <w:iCs/>
          <w:noProof/>
          <w:sz w:val="24"/>
        </w:rPr>
        <w:t>Mobile Ad hoc Networking and IETF.</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Haas, Z. P., &amp; Samar, P. (2003). </w:t>
      </w:r>
      <w:r w:rsidRPr="00B64448">
        <w:rPr>
          <w:i/>
          <w:iCs/>
          <w:noProof/>
          <w:sz w:val="24"/>
        </w:rPr>
        <w:t>The Bordercast Resolution Protocol (BRP) for Ad Hoc Networks.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Isabel, &amp; Dietrich. (2009). </w:t>
      </w:r>
      <w:r w:rsidRPr="00B64448">
        <w:rPr>
          <w:i/>
          <w:iCs/>
          <w:noProof/>
          <w:sz w:val="24"/>
        </w:rPr>
        <w:t>On the lifetime of wireless sensor networks.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J. Haas, Z. P. (2003). </w:t>
      </w:r>
      <w:r w:rsidRPr="00B64448">
        <w:rPr>
          <w:i/>
          <w:iCs/>
          <w:noProof/>
          <w:sz w:val="24"/>
        </w:rPr>
        <w:t>The Interzone Routing Protocol (IERP) for Ad Hoc Networks.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J. Haas, Z. P. (2003). </w:t>
      </w:r>
      <w:r w:rsidRPr="00B64448">
        <w:rPr>
          <w:i/>
          <w:iCs/>
          <w:noProof/>
          <w:sz w:val="24"/>
        </w:rPr>
        <w:t>The Intrazone Routing Protocol (IARP) for Ad Hoc Networks.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J. Haas, Z., Pearlman, M. R., &amp; Samar, P. (2003). </w:t>
      </w:r>
      <w:r w:rsidRPr="00B64448">
        <w:rPr>
          <w:i/>
          <w:iCs/>
          <w:noProof/>
          <w:sz w:val="24"/>
        </w:rPr>
        <w:t>The Zone Routing Protocol (ZRP) for Ad Hoc Networks.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Kalyanasundaram, P., &amp; Gnanasekaran, T. (2016). </w:t>
      </w:r>
      <w:r w:rsidRPr="00B64448">
        <w:rPr>
          <w:i/>
          <w:iCs/>
          <w:noProof/>
          <w:sz w:val="24"/>
        </w:rPr>
        <w:t>A Multi-Hop Dynamic Path-Selection (MHDP) Algorithm for the Augmented Lifetime of Wireless Sensor Networks.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Mehta, B., &amp; Reddy, Y. J. (2011). </w:t>
      </w:r>
      <w:r w:rsidRPr="00B64448">
        <w:rPr>
          <w:i/>
          <w:iCs/>
          <w:noProof/>
          <w:sz w:val="24"/>
        </w:rPr>
        <w:t>Maximizing lifetime for the shortest path aggregation tree in wireless sensor networks.</w:t>
      </w:r>
      <w:r w:rsidRPr="00B64448">
        <w:rPr>
          <w:noProof/>
          <w:sz w:val="24"/>
        </w:rPr>
        <w:t xml:space="preserve"> Shanghai: IEEE.</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Nayyar, A., &amp; Singh, R. (2015). </w:t>
      </w:r>
      <w:r w:rsidRPr="00B64448">
        <w:rPr>
          <w:i/>
          <w:iCs/>
          <w:noProof/>
          <w:sz w:val="24"/>
        </w:rPr>
        <w:t>A Comprehensive Review of Simulation Tools for Wireless Sensor Networks (WSNs).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lastRenderedPageBreak/>
        <w:t xml:space="preserve">Ning, X., &amp; Cassandras, C. G. (2008). </w:t>
      </w:r>
      <w:r w:rsidRPr="00B64448">
        <w:rPr>
          <w:i/>
          <w:iCs/>
          <w:noProof/>
          <w:sz w:val="24"/>
        </w:rPr>
        <w:t>Optimal Dynamic Sleep Time Control in Wireless Sensor Networks.</w:t>
      </w:r>
      <w:r w:rsidRPr="00B64448">
        <w:rPr>
          <w:noProof/>
          <w:sz w:val="24"/>
        </w:rPr>
        <w:t xml:space="preserve"> Cancun, Mexico: IEEE Conference on Decision and Control.</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Ravilla, D., &amp; Putta C., S. (2012). </w:t>
      </w:r>
      <w:r w:rsidRPr="00B64448">
        <w:rPr>
          <w:i/>
          <w:iCs/>
          <w:noProof/>
          <w:sz w:val="24"/>
        </w:rPr>
        <w:t>Energy Management in Zone Routing Protocol (ZRP). International Journal of Emerging Technology and Advanced Engineering.</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Shafiq, Z., &amp; Mahmud, S. K.-R. (2012). </w:t>
      </w:r>
      <w:r w:rsidRPr="00B64448">
        <w:rPr>
          <w:i/>
          <w:iCs/>
          <w:noProof/>
          <w:sz w:val="24"/>
        </w:rPr>
        <w:t>Zone Routing Protocol: How does it perform the other way round?</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Udenze, A., &amp; McDonald-Manier, K. (2007). </w:t>
      </w:r>
      <w:r w:rsidRPr="00B64448">
        <w:rPr>
          <w:i/>
          <w:iCs/>
          <w:noProof/>
          <w:sz w:val="24"/>
        </w:rPr>
        <w:t>Renewal theory sleep time optimisation for scheduling events in Wireless Sensor Networks.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Venkateswarlu Kumaramangalam, M., &amp; Adiyapatham, K. K. (2014). </w:t>
      </w:r>
      <w:r w:rsidRPr="00B64448">
        <w:rPr>
          <w:i/>
          <w:iCs/>
          <w:noProof/>
          <w:sz w:val="24"/>
        </w:rPr>
        <w:t>Zoned Based Routing Protocol for Wireless Sensor Networks.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i/>
          <w:iCs/>
          <w:noProof/>
          <w:sz w:val="24"/>
        </w:rPr>
        <w:t>What is a wireless sensor network?</w:t>
      </w:r>
      <w:r w:rsidRPr="00B64448">
        <w:rPr>
          <w:noProof/>
          <w:sz w:val="24"/>
        </w:rPr>
        <w:t xml:space="preserve"> (2016, Agustus 24). Retrieved from National Instruments: http://www.ni.com/white-paper/7142/en/</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Wrona, K., &amp; Mahonen, P. (2004). </w:t>
      </w:r>
      <w:r w:rsidRPr="00B64448">
        <w:rPr>
          <w:i/>
          <w:iCs/>
          <w:noProof/>
          <w:sz w:val="24"/>
        </w:rPr>
        <w:t>A performance comparison of recent network simulators.</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Xu, X., Ansari, R., &amp; Khikhar, A. (2013). </w:t>
      </w:r>
      <w:r w:rsidRPr="00B64448">
        <w:rPr>
          <w:i/>
          <w:iCs/>
          <w:noProof/>
          <w:sz w:val="24"/>
        </w:rPr>
        <w:t>Power-efficient hierarchical data aggregation using compressive sensing in WSNs.</w:t>
      </w:r>
      <w:r w:rsidRPr="00B64448">
        <w:rPr>
          <w:noProof/>
          <w:sz w:val="24"/>
        </w:rPr>
        <w:t xml:space="preserve"> Budapest: IEEE.</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Yetgin, &amp; Halil. (2015). </w:t>
      </w:r>
      <w:r w:rsidRPr="00B64448">
        <w:rPr>
          <w:i/>
          <w:iCs/>
          <w:noProof/>
          <w:sz w:val="24"/>
        </w:rPr>
        <w:t>Network-Lifetime Maximization of Wireless Sensor Network.</w:t>
      </w:r>
      <w:r w:rsidRPr="00B64448">
        <w:rPr>
          <w:noProof/>
          <w:sz w:val="24"/>
        </w:rPr>
        <w:t xml:space="preserve"> </w:t>
      </w:r>
    </w:p>
    <w:p w:rsidR="00B64448" w:rsidRPr="00B64448" w:rsidRDefault="00B64448" w:rsidP="005C0929">
      <w:pPr>
        <w:pStyle w:val="Bibliography"/>
        <w:numPr>
          <w:ilvl w:val="0"/>
          <w:numId w:val="21"/>
        </w:numPr>
        <w:ind w:left="900" w:hanging="540"/>
        <w:jc w:val="both"/>
        <w:rPr>
          <w:noProof/>
          <w:sz w:val="24"/>
        </w:rPr>
      </w:pPr>
      <w:r w:rsidRPr="00B64448">
        <w:rPr>
          <w:noProof/>
          <w:sz w:val="24"/>
        </w:rPr>
        <w:t xml:space="preserve">Zhang, X., &amp; Jacob, L. (2003). </w:t>
      </w:r>
      <w:r w:rsidRPr="00B64448">
        <w:rPr>
          <w:i/>
          <w:iCs/>
          <w:noProof/>
          <w:sz w:val="24"/>
        </w:rPr>
        <w:t>Improving ZRP performance by taking into account quality of links.</w:t>
      </w:r>
      <w:r w:rsidRPr="00B64448">
        <w:rPr>
          <w:noProof/>
          <w:sz w:val="24"/>
        </w:rPr>
        <w:t xml:space="preserve"> </w:t>
      </w:r>
    </w:p>
    <w:p w:rsidR="001C3DF4" w:rsidRPr="00B64448" w:rsidRDefault="00B64448" w:rsidP="005C0929">
      <w:pPr>
        <w:ind w:left="900" w:hanging="540"/>
        <w:jc w:val="both"/>
        <w:rPr>
          <w:sz w:val="24"/>
        </w:rPr>
      </w:pPr>
      <w:r w:rsidRPr="00B64448">
        <w:rPr>
          <w:sz w:val="24"/>
        </w:rPr>
        <w:fldChar w:fldCharType="end"/>
      </w:r>
    </w:p>
    <w:sectPr w:rsidR="001C3DF4" w:rsidRPr="00B64448">
      <w:footerReference w:type="default" r:id="rId17"/>
      <w:pgSz w:w="11906" w:h="16838"/>
      <w:pgMar w:top="1701" w:right="1134" w:bottom="1418" w:left="1701" w:header="0" w:footer="709"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98C" w:rsidRDefault="0078498C">
      <w:r>
        <w:separator/>
      </w:r>
    </w:p>
  </w:endnote>
  <w:endnote w:type="continuationSeparator" w:id="0">
    <w:p w:rsidR="0078498C" w:rsidRDefault="00784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132" w:rsidRDefault="00077132">
    <w:pPr>
      <w:pStyle w:val="Footer"/>
      <w:tabs>
        <w:tab w:val="right" w:pos="8364"/>
      </w:tabs>
    </w:pPr>
  </w:p>
  <w:p w:rsidR="00077132" w:rsidRDefault="0078498C">
    <w:pPr>
      <w:pStyle w:val="Footer"/>
    </w:pPr>
    <w:r>
      <w:rPr>
        <w:noProof/>
      </w:rPr>
      <w:pict>
        <v:line id="Line 1" o:spid="_x0000_s2049"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2.7pt,12.65pt" to="447.9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UO0wEAAP0DAAAOAAAAZHJzL2Uyb0RvYy54bWysU01v2zAMvQ/ofxB0X+x0TZEZcXpo0V6K&#10;Ldi63RVZigXoC5QaJ/9+FO16XXfqMB0ESSQf+R6pzc3JWXZUkEzwLV8uas6Ul6Ez/tDyH0/3H9ec&#10;pSx8J2zwquVnlfjN9uLDZoiNugx9sJ0ChiA+NUNseZ9zbKoqyV45kRYhKo9GHcCJjFc4VB2IAdGd&#10;rS7r+roaAnQRglQp4evdaORbwtdayfxV66Qysy3H2jLtQPu+7NV2I5oDiNgbOZUh/qEKJ4zHpDPU&#10;nciCPYP5C8oZCSEFnRcyuCpobaQiDshmWb9h870XUREXFCfFWab0/2Dll+MOmOlajo3ywmGLHo1X&#10;bFmUGWJq0OHW72C6pbiDQvOkwTFtTfyJTSfiSIWdSNfzrKs6ZSbx8dN6tbquUX6JtlV9RbJXI0pB&#10;i5DygwqOlUPLLRZAmOL4mDJmRtcXl+JuPRsw7ed6XZNbCtZ098baYkxw2N9aYEdROk6rUEGIP9wg&#10;PPtufLcezYXqSI5O+WzVmOqb0igPMSN4OeGPM4RDjrReJgmTWI8BxVFjPe+MnUJKtKLRfWf8HET5&#10;g89zvDM+AMnwil057kN3puaSADhjpNT0H8oQv76TTL9/7fYXAAAA//8DAFBLAwQUAAYACAAAACEA&#10;WeqNLtwAAAAGAQAADwAAAGRycy9kb3ducmV2LnhtbEyOwU7DMBBE70j9B2srcUGtk7apSsimQkH9&#10;gLYgcXTjJYmI1yF20sDX15zgOJrRm5ftJ9OKkXrXWEaIlxEI4tLqhiuE1/NhsQPhvGKtWsuE8E0O&#10;9vnsLlOptlc+0njylQgQdqlCqL3vUildWZNRbmk74tB92N4oH2JfSd2ra4CbVq6iaCuNajg81Kqj&#10;oqby8zQYhHdK4l2VPIzDcD4Ubz+FTr5ePOL9fHp+AuFp8n9j+NUP6pAHp4sdWDvRIiySTVgirNYg&#10;Qr2N4kcQF4T1BmSeyf/6+Q0AAP//AwBQSwECLQAUAAYACAAAACEAtoM4kv4AAADhAQAAEwAAAAAA&#10;AAAAAAAAAAAAAAAAW0NvbnRlbnRfVHlwZXNdLnhtbFBLAQItABQABgAIAAAAIQA4/SH/1gAAAJQB&#10;AAALAAAAAAAAAAAAAAAAAC8BAABfcmVscy8ucmVsc1BLAQItABQABgAIAAAAIQCjweUO0wEAAP0D&#10;AAAOAAAAAAAAAAAAAAAAAC4CAABkcnMvZTJvRG9jLnhtbFBLAQItABQABgAIAAAAIQBZ6o0u3AAA&#10;AAYBAAAPAAAAAAAAAAAAAAAAAC0EAABkcnMvZG93bnJldi54bWxQSwUGAAAAAAQABADzAAAANgUA&#10;AAAA&#10;" strokeweight=".53mm"/>
      </w:pict>
    </w:r>
  </w:p>
  <w:p w:rsidR="00077132" w:rsidRDefault="00077132">
    <w:pPr>
      <w:pStyle w:val="Footer"/>
      <w:jc w:val="both"/>
      <w:rPr>
        <w:sz w:val="24"/>
      </w:rPr>
    </w:pPr>
  </w:p>
  <w:p w:rsidR="00077132" w:rsidRDefault="00077132">
    <w:pPr>
      <w:pStyle w:val="Footer"/>
      <w:jc w:val="both"/>
    </w:pPr>
    <w:r>
      <w:rPr>
        <w:b/>
        <w:sz w:val="24"/>
      </w:rPr>
      <w:t>Paraf</w:t>
    </w:r>
    <w:r w:rsidR="00416456">
      <w:rPr>
        <w:b/>
        <w:sz w:val="24"/>
      </w:rPr>
      <w:t xml:space="preserve"> </w:t>
    </w:r>
    <w:r>
      <w:rPr>
        <w:b/>
        <w:sz w:val="24"/>
        <w:lang w:eastAsia="ja-JP"/>
      </w:rPr>
      <w:t>P</w:t>
    </w:r>
    <w:r>
      <w:rPr>
        <w:b/>
        <w:sz w:val="24"/>
      </w:rPr>
      <w:t>embimbing 1:                Paraf</w:t>
    </w:r>
    <w:r w:rsidR="00416456">
      <w:rPr>
        <w:b/>
        <w:sz w:val="24"/>
      </w:rPr>
      <w:t xml:space="preserve"> </w:t>
    </w:r>
    <w:r>
      <w:rPr>
        <w:b/>
        <w:sz w:val="24"/>
        <w:lang w:eastAsia="ja-JP"/>
      </w:rPr>
      <w:t>P</w:t>
    </w:r>
    <w:r>
      <w:rPr>
        <w:b/>
        <w:sz w:val="24"/>
      </w:rPr>
      <w:t>embimbing 2:</w:t>
    </w:r>
    <w:r>
      <w:rPr>
        <w:b/>
        <w:sz w:val="24"/>
        <w:lang w:eastAsia="ja-JP"/>
      </w:rPr>
      <w:tab/>
    </w:r>
    <w:r>
      <w:rPr>
        <w:b/>
        <w:sz w:val="24"/>
      </w:rPr>
      <w:t xml:space="preserve">hal : </w:t>
    </w:r>
    <w:r>
      <w:rPr>
        <w:b/>
        <w:sz w:val="24"/>
      </w:rPr>
      <w:fldChar w:fldCharType="begin"/>
    </w:r>
    <w:r>
      <w:instrText>PAGE</w:instrText>
    </w:r>
    <w:r>
      <w:fldChar w:fldCharType="separate"/>
    </w:r>
    <w:r w:rsidR="008D662B">
      <w:rPr>
        <w:noProof/>
      </w:rPr>
      <w:t>2</w:t>
    </w:r>
    <w:r>
      <w:fldChar w:fldCharType="end"/>
    </w:r>
    <w:r>
      <w:rPr>
        <w:rStyle w:val="PageNumber"/>
        <w:b/>
      </w:rPr>
      <w:t>/</w:t>
    </w:r>
    <w:r>
      <w:rPr>
        <w:rStyle w:val="PageNumber"/>
        <w:b/>
      </w:rPr>
      <w:fldChar w:fldCharType="begin"/>
    </w:r>
    <w:r>
      <w:instrText>NUMPAGES</w:instrText>
    </w:r>
    <w:r>
      <w:fldChar w:fldCharType="separate"/>
    </w:r>
    <w:r w:rsidR="008D662B">
      <w:rPr>
        <w:noProof/>
      </w:rPr>
      <w:t>13</w:t>
    </w:r>
    <w:r>
      <w:fldChar w:fldCharType="end"/>
    </w:r>
  </w:p>
  <w:p w:rsidR="00077132" w:rsidRDefault="00077132">
    <w:pPr>
      <w:pStyle w:val="Footer"/>
      <w:jc w:val="both"/>
      <w:rPr>
        <w:rStyle w:val="PageNumber"/>
      </w:rPr>
    </w:pPr>
  </w:p>
  <w:p w:rsidR="00077132" w:rsidRDefault="00077132">
    <w:pPr>
      <w:pStyle w:val="Footer"/>
      <w:jc w:val="both"/>
      <w:rPr>
        <w:sz w:val="24"/>
        <w:u w:val="single"/>
      </w:rPr>
    </w:pPr>
  </w:p>
  <w:p w:rsidR="00077132" w:rsidRDefault="00077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98C" w:rsidRDefault="0078498C">
      <w:r>
        <w:separator/>
      </w:r>
    </w:p>
  </w:footnote>
  <w:footnote w:type="continuationSeparator" w:id="0">
    <w:p w:rsidR="0078498C" w:rsidRDefault="00784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437F"/>
    <w:multiLevelType w:val="multilevel"/>
    <w:tmpl w:val="2DD6F2EA"/>
    <w:lvl w:ilvl="0">
      <w:start w:val="3"/>
      <w:numFmt w:val="decimal"/>
      <w:lvlText w:val="%1."/>
      <w:lvlJc w:val="left"/>
      <w:pPr>
        <w:tabs>
          <w:tab w:val="num" w:pos="720"/>
        </w:tabs>
        <w:ind w:left="720" w:hanging="360"/>
      </w:pPr>
    </w:lvl>
    <w:lvl w:ilvl="1">
      <w:start w:val="3"/>
      <w:numFmt w:val="decimal"/>
      <w:lvlText w:val="%2."/>
      <w:lvlJc w:val="left"/>
      <w:pPr>
        <w:tabs>
          <w:tab w:val="num" w:pos="1080"/>
        </w:tabs>
        <w:ind w:left="1080" w:hanging="360"/>
      </w:pPr>
    </w:lvl>
    <w:lvl w:ilvl="2">
      <w:start w:val="3"/>
      <w:numFmt w:val="decimal"/>
      <w:lvlText w:val="%3."/>
      <w:lvlJc w:val="left"/>
      <w:pPr>
        <w:tabs>
          <w:tab w:val="num" w:pos="1440"/>
        </w:tabs>
        <w:ind w:left="1440" w:hanging="360"/>
      </w:pPr>
    </w:lvl>
    <w:lvl w:ilvl="3">
      <w:start w:val="3"/>
      <w:numFmt w:val="decimal"/>
      <w:lvlText w:val="%4."/>
      <w:lvlJc w:val="left"/>
      <w:pPr>
        <w:tabs>
          <w:tab w:val="num" w:pos="1800"/>
        </w:tabs>
        <w:ind w:left="1800" w:hanging="360"/>
      </w:pPr>
    </w:lvl>
    <w:lvl w:ilvl="4">
      <w:start w:val="3"/>
      <w:numFmt w:val="decimal"/>
      <w:lvlText w:val="%5."/>
      <w:lvlJc w:val="left"/>
      <w:pPr>
        <w:tabs>
          <w:tab w:val="num" w:pos="2160"/>
        </w:tabs>
        <w:ind w:left="2160" w:hanging="360"/>
      </w:pPr>
    </w:lvl>
    <w:lvl w:ilvl="5">
      <w:start w:val="3"/>
      <w:numFmt w:val="decimal"/>
      <w:lvlText w:val="%6."/>
      <w:lvlJc w:val="left"/>
      <w:pPr>
        <w:tabs>
          <w:tab w:val="num" w:pos="2520"/>
        </w:tabs>
        <w:ind w:left="2520" w:hanging="360"/>
      </w:pPr>
    </w:lvl>
    <w:lvl w:ilvl="6">
      <w:start w:val="3"/>
      <w:numFmt w:val="decimal"/>
      <w:lvlText w:val="%7."/>
      <w:lvlJc w:val="left"/>
      <w:pPr>
        <w:tabs>
          <w:tab w:val="num" w:pos="2880"/>
        </w:tabs>
        <w:ind w:left="2880" w:hanging="360"/>
      </w:pPr>
    </w:lvl>
    <w:lvl w:ilvl="7">
      <w:start w:val="3"/>
      <w:numFmt w:val="decimal"/>
      <w:lvlText w:val="%8."/>
      <w:lvlJc w:val="left"/>
      <w:pPr>
        <w:tabs>
          <w:tab w:val="num" w:pos="3240"/>
        </w:tabs>
        <w:ind w:left="3240" w:hanging="360"/>
      </w:pPr>
    </w:lvl>
    <w:lvl w:ilvl="8">
      <w:start w:val="3"/>
      <w:numFmt w:val="decimal"/>
      <w:lvlText w:val="%9."/>
      <w:lvlJc w:val="left"/>
      <w:pPr>
        <w:tabs>
          <w:tab w:val="num" w:pos="3600"/>
        </w:tabs>
        <w:ind w:left="3600" w:hanging="360"/>
      </w:pPr>
    </w:lvl>
  </w:abstractNum>
  <w:abstractNum w:abstractNumId="1" w15:restartNumberingAfterBreak="0">
    <w:nsid w:val="05FA0623"/>
    <w:multiLevelType w:val="multilevel"/>
    <w:tmpl w:val="3FFCF86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81F4409"/>
    <w:multiLevelType w:val="hybridMultilevel"/>
    <w:tmpl w:val="C40225CA"/>
    <w:lvl w:ilvl="0" w:tplc="0409000F">
      <w:start w:val="1"/>
      <w:numFmt w:val="decimal"/>
      <w:lvlText w:val="%1."/>
      <w:lvlJc w:val="left"/>
      <w:pPr>
        <w:ind w:left="2138" w:hanging="360"/>
      </w:pPr>
      <w:rPr>
        <w:rFonts w:hint="default"/>
        <w:sz w:val="24"/>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 w15:restartNumberingAfterBreak="0">
    <w:nsid w:val="0C485401"/>
    <w:multiLevelType w:val="multilevel"/>
    <w:tmpl w:val="24EE0854"/>
    <w:lvl w:ilvl="0">
      <w:start w:val="1"/>
      <w:numFmt w:val="decimal"/>
      <w:lvlText w:val="%1."/>
      <w:lvlJc w:val="left"/>
      <w:pPr>
        <w:ind w:left="2138" w:hanging="360"/>
      </w:pPr>
      <w:rPr>
        <w:sz w:val="24"/>
        <w:szCs w:val="24"/>
      </w:r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4" w15:restartNumberingAfterBreak="0">
    <w:nsid w:val="181D420C"/>
    <w:multiLevelType w:val="hybridMultilevel"/>
    <w:tmpl w:val="20CEC08C"/>
    <w:lvl w:ilvl="0" w:tplc="2ADCBB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72478"/>
    <w:multiLevelType w:val="multilevel"/>
    <w:tmpl w:val="8F901F6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5FE37AB"/>
    <w:multiLevelType w:val="multilevel"/>
    <w:tmpl w:val="8FFC55C4"/>
    <w:lvl w:ilvl="0">
      <w:start w:val="1"/>
      <w:numFmt w:val="decimal"/>
      <w:lvlText w:val="%1."/>
      <w:lvlJc w:val="left"/>
      <w:pPr>
        <w:tabs>
          <w:tab w:val="num" w:pos="1440"/>
        </w:tabs>
        <w:ind w:left="1440" w:hanging="360"/>
      </w:pPr>
      <w:rPr>
        <w:sz w:val="24"/>
        <w:szCs w:val="24"/>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 w15:restartNumberingAfterBreak="0">
    <w:nsid w:val="26CD3981"/>
    <w:multiLevelType w:val="multilevel"/>
    <w:tmpl w:val="85104E58"/>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28736E7B"/>
    <w:multiLevelType w:val="multilevel"/>
    <w:tmpl w:val="FC66966E"/>
    <w:lvl w:ilvl="0">
      <w:start w:val="1"/>
      <w:numFmt w:val="decimal"/>
      <w:lvlText w:val="4.%1."/>
      <w:lvlJc w:val="left"/>
      <w:pPr>
        <w:tabs>
          <w:tab w:val="num" w:pos="1440"/>
        </w:tabs>
        <w:ind w:left="1440" w:hanging="360"/>
      </w:pPr>
      <w:rPr>
        <w:rFonts w:hint="default"/>
        <w:sz w:val="24"/>
        <w:szCs w:val="24"/>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 w15:restartNumberingAfterBreak="0">
    <w:nsid w:val="31030B8E"/>
    <w:multiLevelType w:val="multilevel"/>
    <w:tmpl w:val="E5DE1CCC"/>
    <w:lvl w:ilvl="0">
      <w:start w:val="1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7AC77BE"/>
    <w:multiLevelType w:val="multilevel"/>
    <w:tmpl w:val="02B08CEE"/>
    <w:lvl w:ilvl="0">
      <w:start w:val="5"/>
      <w:numFmt w:val="decimal"/>
      <w:lvlText w:val="%1."/>
      <w:lvlJc w:val="left"/>
      <w:pPr>
        <w:tabs>
          <w:tab w:val="num" w:pos="720"/>
        </w:tabs>
        <w:ind w:left="720" w:hanging="360"/>
      </w:pPr>
    </w:lvl>
    <w:lvl w:ilvl="1">
      <w:start w:val="5"/>
      <w:numFmt w:val="decimal"/>
      <w:lvlText w:val="%2."/>
      <w:lvlJc w:val="left"/>
      <w:pPr>
        <w:tabs>
          <w:tab w:val="num" w:pos="1080"/>
        </w:tabs>
        <w:ind w:left="1080" w:hanging="360"/>
      </w:pPr>
    </w:lvl>
    <w:lvl w:ilvl="2">
      <w:start w:val="5"/>
      <w:numFmt w:val="decimal"/>
      <w:lvlText w:val="%3."/>
      <w:lvlJc w:val="left"/>
      <w:pPr>
        <w:tabs>
          <w:tab w:val="num" w:pos="1440"/>
        </w:tabs>
        <w:ind w:left="1440" w:hanging="360"/>
      </w:pPr>
    </w:lvl>
    <w:lvl w:ilvl="3">
      <w:start w:val="5"/>
      <w:numFmt w:val="decimal"/>
      <w:lvlText w:val="%4."/>
      <w:lvlJc w:val="left"/>
      <w:pPr>
        <w:tabs>
          <w:tab w:val="num" w:pos="1800"/>
        </w:tabs>
        <w:ind w:left="1800" w:hanging="360"/>
      </w:pPr>
    </w:lvl>
    <w:lvl w:ilvl="4">
      <w:start w:val="5"/>
      <w:numFmt w:val="decimal"/>
      <w:lvlText w:val="%5."/>
      <w:lvlJc w:val="left"/>
      <w:pPr>
        <w:tabs>
          <w:tab w:val="num" w:pos="2160"/>
        </w:tabs>
        <w:ind w:left="2160" w:hanging="360"/>
      </w:pPr>
    </w:lvl>
    <w:lvl w:ilvl="5">
      <w:start w:val="5"/>
      <w:numFmt w:val="decimal"/>
      <w:lvlText w:val="%6."/>
      <w:lvlJc w:val="left"/>
      <w:pPr>
        <w:tabs>
          <w:tab w:val="num" w:pos="2520"/>
        </w:tabs>
        <w:ind w:left="2520" w:hanging="360"/>
      </w:pPr>
    </w:lvl>
    <w:lvl w:ilvl="6">
      <w:start w:val="5"/>
      <w:numFmt w:val="decimal"/>
      <w:lvlText w:val="%7."/>
      <w:lvlJc w:val="left"/>
      <w:pPr>
        <w:tabs>
          <w:tab w:val="num" w:pos="2880"/>
        </w:tabs>
        <w:ind w:left="2880" w:hanging="360"/>
      </w:pPr>
    </w:lvl>
    <w:lvl w:ilvl="7">
      <w:start w:val="5"/>
      <w:numFmt w:val="decimal"/>
      <w:lvlText w:val="%8."/>
      <w:lvlJc w:val="left"/>
      <w:pPr>
        <w:tabs>
          <w:tab w:val="num" w:pos="3240"/>
        </w:tabs>
        <w:ind w:left="3240" w:hanging="360"/>
      </w:pPr>
    </w:lvl>
    <w:lvl w:ilvl="8">
      <w:start w:val="5"/>
      <w:numFmt w:val="decimal"/>
      <w:lvlText w:val="%9."/>
      <w:lvlJc w:val="left"/>
      <w:pPr>
        <w:tabs>
          <w:tab w:val="num" w:pos="3600"/>
        </w:tabs>
        <w:ind w:left="3600" w:hanging="360"/>
      </w:pPr>
    </w:lvl>
  </w:abstractNum>
  <w:abstractNum w:abstractNumId="11" w15:restartNumberingAfterBreak="0">
    <w:nsid w:val="38A12FD7"/>
    <w:multiLevelType w:val="hybridMultilevel"/>
    <w:tmpl w:val="1D98B9F4"/>
    <w:lvl w:ilvl="0" w:tplc="33D6EB72">
      <w:start w:val="1"/>
      <w:numFmt w:val="decimal"/>
      <w:lvlText w:val="8.4.%1."/>
      <w:lvlJc w:val="left"/>
      <w:pPr>
        <w:ind w:left="2520" w:hanging="360"/>
      </w:pPr>
      <w:rPr>
        <w:rFonts w:hint="default"/>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3F2E0519"/>
    <w:multiLevelType w:val="hybridMultilevel"/>
    <w:tmpl w:val="67688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A00CA"/>
    <w:multiLevelType w:val="multilevel"/>
    <w:tmpl w:val="40021C1E"/>
    <w:lvl w:ilvl="0">
      <w:start w:val="1"/>
      <w:numFmt w:val="decimal"/>
      <w:lvlText w:val="%1."/>
      <w:lvlJc w:val="left"/>
      <w:pPr>
        <w:ind w:left="720" w:hanging="360"/>
      </w:pPr>
    </w:lvl>
    <w:lvl w:ilvl="1">
      <w:start w:val="1"/>
      <w:numFmt w:val="lowerLetter"/>
      <w:lvlText w:val="%2."/>
      <w:lvlJc w:val="left"/>
      <w:pPr>
        <w:ind w:left="1440" w:hanging="360"/>
      </w:pPr>
      <w:rPr>
        <w:b/>
        <w:sz w:val="26"/>
        <w:szCs w:val="26"/>
      </w:rPr>
    </w:lvl>
    <w:lvl w:ilvl="2">
      <w:start w:val="1"/>
      <w:numFmt w:val="lowerRoman"/>
      <w:lvlText w:val="%3."/>
      <w:lvlJc w:val="right"/>
      <w:pPr>
        <w:ind w:left="2160" w:hanging="180"/>
      </w:pPr>
    </w:lvl>
    <w:lvl w:ilvl="3">
      <w:start w:val="1"/>
      <w:numFmt w:val="decimal"/>
      <w:lvlText w:val="5.%4."/>
      <w:lvlJc w:val="left"/>
      <w:pPr>
        <w:ind w:left="2880" w:hanging="360"/>
      </w:pPr>
      <w:rPr>
        <w:rFonts w:hint="default"/>
        <w:sz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34C089E"/>
    <w:multiLevelType w:val="hybridMultilevel"/>
    <w:tmpl w:val="870C73CA"/>
    <w:lvl w:ilvl="0" w:tplc="C4DA85C6">
      <w:start w:val="1"/>
      <w:numFmt w:val="decimal"/>
      <w:lvlText w:val="8.1.%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945886FA">
      <w:start w:val="1"/>
      <w:numFmt w:val="decimal"/>
      <w:lvlText w:val="8.2.%4."/>
      <w:lvlJc w:val="left"/>
      <w:pPr>
        <w:ind w:left="2880" w:hanging="360"/>
      </w:pPr>
      <w:rPr>
        <w:rFonts w:hint="default"/>
        <w:sz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886A28"/>
    <w:multiLevelType w:val="multilevel"/>
    <w:tmpl w:val="A6720B1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15:restartNumberingAfterBreak="0">
    <w:nsid w:val="5E5A5FA6"/>
    <w:multiLevelType w:val="multilevel"/>
    <w:tmpl w:val="21087D1E"/>
    <w:lvl w:ilvl="0">
      <w:start w:val="1"/>
      <w:numFmt w:val="decimal"/>
      <w:lvlText w:val="8.%1."/>
      <w:lvlJc w:val="left"/>
      <w:pPr>
        <w:tabs>
          <w:tab w:val="num" w:pos="1440"/>
        </w:tabs>
        <w:ind w:left="1440" w:hanging="360"/>
      </w:pPr>
      <w:rPr>
        <w:rFonts w:hint="default"/>
        <w:sz w:val="24"/>
        <w:szCs w:val="24"/>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7" w15:restartNumberingAfterBreak="0">
    <w:nsid w:val="62B20DFE"/>
    <w:multiLevelType w:val="hybridMultilevel"/>
    <w:tmpl w:val="9C54C978"/>
    <w:lvl w:ilvl="0" w:tplc="86669FCA">
      <w:start w:val="1"/>
      <w:numFmt w:val="decimal"/>
      <w:lvlText w:val="%1."/>
      <w:lvlJc w:val="left"/>
      <w:pPr>
        <w:ind w:left="2880" w:hanging="360"/>
      </w:pPr>
      <w:rPr>
        <w:sz w:val="24"/>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72A7444A"/>
    <w:multiLevelType w:val="multilevel"/>
    <w:tmpl w:val="E1786100"/>
    <w:lvl w:ilvl="0">
      <w:start w:val="1"/>
      <w:numFmt w:val="decimal"/>
      <w:lvlText w:val="6.%1."/>
      <w:lvlJc w:val="left"/>
      <w:pPr>
        <w:tabs>
          <w:tab w:val="num" w:pos="1440"/>
        </w:tabs>
        <w:ind w:left="1440" w:hanging="360"/>
      </w:pPr>
      <w:rPr>
        <w:rFonts w:hint="default"/>
        <w:sz w:val="24"/>
        <w:szCs w:val="24"/>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9" w15:restartNumberingAfterBreak="0">
    <w:nsid w:val="7A9154DE"/>
    <w:multiLevelType w:val="hybridMultilevel"/>
    <w:tmpl w:val="3DFE9F4A"/>
    <w:lvl w:ilvl="0" w:tplc="8884D8E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9D72A5"/>
    <w:multiLevelType w:val="multilevel"/>
    <w:tmpl w:val="000295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3"/>
  </w:num>
  <w:num w:numId="2">
    <w:abstractNumId w:val="3"/>
  </w:num>
  <w:num w:numId="3">
    <w:abstractNumId w:val="9"/>
  </w:num>
  <w:num w:numId="4">
    <w:abstractNumId w:val="5"/>
  </w:num>
  <w:num w:numId="5">
    <w:abstractNumId w:val="6"/>
  </w:num>
  <w:num w:numId="6">
    <w:abstractNumId w:val="8"/>
  </w:num>
  <w:num w:numId="7">
    <w:abstractNumId w:val="18"/>
  </w:num>
  <w:num w:numId="8">
    <w:abstractNumId w:val="16"/>
  </w:num>
  <w:num w:numId="9">
    <w:abstractNumId w:val="7"/>
  </w:num>
  <w:num w:numId="10">
    <w:abstractNumId w:val="0"/>
  </w:num>
  <w:num w:numId="11">
    <w:abstractNumId w:val="15"/>
  </w:num>
  <w:num w:numId="12">
    <w:abstractNumId w:val="10"/>
  </w:num>
  <w:num w:numId="13">
    <w:abstractNumId w:val="1"/>
  </w:num>
  <w:num w:numId="14">
    <w:abstractNumId w:val="20"/>
  </w:num>
  <w:num w:numId="15">
    <w:abstractNumId w:val="14"/>
  </w:num>
  <w:num w:numId="16">
    <w:abstractNumId w:val="11"/>
  </w:num>
  <w:num w:numId="17">
    <w:abstractNumId w:val="17"/>
  </w:num>
  <w:num w:numId="18">
    <w:abstractNumId w:val="2"/>
  </w:num>
  <w:num w:numId="19">
    <w:abstractNumId w:val="12"/>
  </w:num>
  <w:num w:numId="20">
    <w:abstractNumId w:val="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5F55"/>
    <w:rsid w:val="000242B3"/>
    <w:rsid w:val="000714E5"/>
    <w:rsid w:val="00077132"/>
    <w:rsid w:val="00087F7C"/>
    <w:rsid w:val="000D1D37"/>
    <w:rsid w:val="00165F84"/>
    <w:rsid w:val="00167EFE"/>
    <w:rsid w:val="001C3DF4"/>
    <w:rsid w:val="001D78D1"/>
    <w:rsid w:val="002536E4"/>
    <w:rsid w:val="002B3866"/>
    <w:rsid w:val="002D2E3A"/>
    <w:rsid w:val="002E159B"/>
    <w:rsid w:val="0033614D"/>
    <w:rsid w:val="00340D5B"/>
    <w:rsid w:val="00362125"/>
    <w:rsid w:val="00416456"/>
    <w:rsid w:val="004D3DD9"/>
    <w:rsid w:val="00525388"/>
    <w:rsid w:val="005602DF"/>
    <w:rsid w:val="00596696"/>
    <w:rsid w:val="005C0929"/>
    <w:rsid w:val="00627C36"/>
    <w:rsid w:val="00643658"/>
    <w:rsid w:val="0066666E"/>
    <w:rsid w:val="006B63B9"/>
    <w:rsid w:val="00757289"/>
    <w:rsid w:val="0078498C"/>
    <w:rsid w:val="007E2BFA"/>
    <w:rsid w:val="007E41B1"/>
    <w:rsid w:val="00845CBE"/>
    <w:rsid w:val="008B5E11"/>
    <w:rsid w:val="008D662B"/>
    <w:rsid w:val="00913643"/>
    <w:rsid w:val="0099624E"/>
    <w:rsid w:val="009B50D8"/>
    <w:rsid w:val="009C7889"/>
    <w:rsid w:val="00A104A0"/>
    <w:rsid w:val="00A52BA2"/>
    <w:rsid w:val="00A566FC"/>
    <w:rsid w:val="00A6496B"/>
    <w:rsid w:val="00A71CC5"/>
    <w:rsid w:val="00A92E07"/>
    <w:rsid w:val="00A93CC8"/>
    <w:rsid w:val="00AE670D"/>
    <w:rsid w:val="00B07BB6"/>
    <w:rsid w:val="00B10E80"/>
    <w:rsid w:val="00B64448"/>
    <w:rsid w:val="00BB427E"/>
    <w:rsid w:val="00BC2926"/>
    <w:rsid w:val="00BE5F55"/>
    <w:rsid w:val="00BF3921"/>
    <w:rsid w:val="00BF50A1"/>
    <w:rsid w:val="00C21FA7"/>
    <w:rsid w:val="00C22CBA"/>
    <w:rsid w:val="00C934AC"/>
    <w:rsid w:val="00CA1702"/>
    <w:rsid w:val="00CC7974"/>
    <w:rsid w:val="00CD101C"/>
    <w:rsid w:val="00D02F8F"/>
    <w:rsid w:val="00D27767"/>
    <w:rsid w:val="00DC1812"/>
    <w:rsid w:val="00DF4A29"/>
    <w:rsid w:val="00E324FA"/>
    <w:rsid w:val="00E94AB0"/>
    <w:rsid w:val="00ED35FC"/>
    <w:rsid w:val="00EE636F"/>
    <w:rsid w:val="00F85E41"/>
    <w:rsid w:val="00FC0A62"/>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A22C8E"/>
  <w15:docId w15:val="{4286B036-A932-41A2-9B71-8C6AADA4F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B0D"/>
    <w:rPr>
      <w:rFonts w:ascii="Times New Roman" w:eastAsia="MS Mincho" w:hAnsi="Times New Roman" w:cs="Times New Roman"/>
      <w:color w:val="00000A"/>
      <w:szCs w:val="20"/>
      <w:lang w:val="en-AU"/>
    </w:rPr>
  </w:style>
  <w:style w:type="paragraph" w:styleId="Heading1">
    <w:name w:val="heading 1"/>
    <w:basedOn w:val="Normal"/>
    <w:next w:val="Normal"/>
    <w:link w:val="Heading1Char"/>
    <w:uiPriority w:val="9"/>
    <w:qFormat/>
    <w:rsid w:val="00065FAF"/>
    <w:pPr>
      <w:keepNext/>
      <w:keepLines/>
      <w:spacing w:before="480" w:line="276" w:lineRule="auto"/>
      <w:outlineLvl w:val="0"/>
    </w:pPr>
    <w:rPr>
      <w:rFonts w:eastAsiaTheme="majorEastAsia"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D31C58"/>
    <w:pPr>
      <w:keepNext/>
      <w:keepLines/>
      <w:spacing w:before="200"/>
      <w:outlineLvl w:val="1"/>
    </w:pPr>
    <w:rPr>
      <w:rFonts w:eastAsiaTheme="majorEastAsia" w:cstheme="majorBidi"/>
      <w:b/>
      <w:bCs/>
      <w:sz w:val="24"/>
      <w:szCs w:val="26"/>
    </w:rPr>
  </w:style>
  <w:style w:type="paragraph" w:styleId="Heading4">
    <w:name w:val="heading 4"/>
    <w:basedOn w:val="Normal"/>
    <w:next w:val="Normal"/>
    <w:link w:val="Heading4Char"/>
    <w:uiPriority w:val="9"/>
    <w:semiHidden/>
    <w:unhideWhenUsed/>
    <w:qFormat/>
    <w:rsid w:val="00CC797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65FAF"/>
    <w:rPr>
      <w:rFonts w:ascii="Times New Roman" w:eastAsiaTheme="majorEastAsia" w:hAnsi="Times New Roman"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qFormat/>
    <w:rsid w:val="00D31C58"/>
    <w:rPr>
      <w:rFonts w:ascii="Times New Roman" w:eastAsiaTheme="majorEastAsia" w:hAnsi="Times New Roman" w:cstheme="majorBidi"/>
      <w:b/>
      <w:bCs/>
      <w:sz w:val="24"/>
      <w:szCs w:val="26"/>
      <w:lang w:val="en-AU"/>
    </w:rPr>
  </w:style>
  <w:style w:type="character" w:customStyle="1" w:styleId="BodyTextIndentChar">
    <w:name w:val="Body Text Indent Char"/>
    <w:basedOn w:val="DefaultParagraphFont"/>
    <w:link w:val="BodyTextIndent"/>
    <w:uiPriority w:val="99"/>
    <w:qFormat/>
    <w:rsid w:val="001A4B0D"/>
    <w:rPr>
      <w:rFonts w:ascii="Times New Roman" w:eastAsia="MS Mincho" w:hAnsi="Times New Roman" w:cs="Times New Roman"/>
      <w:sz w:val="24"/>
      <w:szCs w:val="20"/>
      <w:lang w:val="en-US"/>
    </w:rPr>
  </w:style>
  <w:style w:type="character" w:customStyle="1" w:styleId="FooterChar">
    <w:name w:val="Footer Char"/>
    <w:basedOn w:val="DefaultParagraphFont"/>
    <w:link w:val="Footer"/>
    <w:uiPriority w:val="99"/>
    <w:qFormat/>
    <w:rsid w:val="001A4B0D"/>
    <w:rPr>
      <w:rFonts w:ascii="Times New Roman" w:eastAsia="MS Mincho" w:hAnsi="Times New Roman" w:cs="Times New Roman"/>
      <w:sz w:val="20"/>
      <w:szCs w:val="20"/>
      <w:lang w:val="en-AU"/>
    </w:rPr>
  </w:style>
  <w:style w:type="character" w:customStyle="1" w:styleId="apple-style-span">
    <w:name w:val="apple-style-span"/>
    <w:qFormat/>
    <w:rsid w:val="001A4B0D"/>
  </w:style>
  <w:style w:type="character" w:customStyle="1" w:styleId="BalloonTextChar">
    <w:name w:val="Balloon Text Char"/>
    <w:basedOn w:val="DefaultParagraphFont"/>
    <w:link w:val="BalloonText"/>
    <w:uiPriority w:val="99"/>
    <w:semiHidden/>
    <w:qFormat/>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qFormat/>
    <w:rsid w:val="005D1113"/>
    <w:rPr>
      <w:rFonts w:asciiTheme="majorHAnsi" w:eastAsiaTheme="majorEastAsia" w:hAnsiTheme="majorHAnsi" w:cstheme="majorBidi"/>
      <w:i/>
      <w:iCs/>
      <w:color w:val="404040" w:themeColor="text1" w:themeTint="BF"/>
      <w:sz w:val="20"/>
      <w:szCs w:val="20"/>
      <w:lang w:val="en-AU"/>
    </w:rPr>
  </w:style>
  <w:style w:type="character" w:customStyle="1" w:styleId="InternetLink">
    <w:name w:val="Internet Link"/>
    <w:unhideWhenUsed/>
    <w:rsid w:val="005D1113"/>
    <w:rPr>
      <w:color w:val="0000FF"/>
      <w:u w:val="single"/>
    </w:rPr>
  </w:style>
  <w:style w:type="character" w:customStyle="1" w:styleId="ListParagraphChar">
    <w:name w:val="List Paragraph Char"/>
    <w:link w:val="ListParagraph"/>
    <w:uiPriority w:val="34"/>
    <w:qFormat/>
    <w:locked/>
    <w:rsid w:val="005D1113"/>
    <w:rPr>
      <w:rFonts w:ascii="Times New Roman" w:eastAsia="MS Mincho" w:hAnsi="Times New Roman" w:cs="Times New Roman"/>
      <w:sz w:val="20"/>
      <w:szCs w:val="20"/>
      <w:lang w:val="en-AU"/>
    </w:rPr>
  </w:style>
  <w:style w:type="character" w:customStyle="1" w:styleId="longtext">
    <w:name w:val="long_text"/>
    <w:basedOn w:val="DefaultParagraphFont"/>
    <w:qFormat/>
    <w:rsid w:val="005D1113"/>
  </w:style>
  <w:style w:type="character" w:customStyle="1" w:styleId="apple-converted-space">
    <w:name w:val="apple-converted-space"/>
    <w:qFormat/>
    <w:rsid w:val="005D1113"/>
  </w:style>
  <w:style w:type="character" w:styleId="Emphasis">
    <w:name w:val="Emphasis"/>
    <w:basedOn w:val="DefaultParagraphFont"/>
    <w:qFormat/>
    <w:rsid w:val="005D1113"/>
    <w:rPr>
      <w:i/>
      <w:iCs/>
    </w:rPr>
  </w:style>
  <w:style w:type="character" w:customStyle="1" w:styleId="HeaderChar">
    <w:name w:val="Header Char"/>
    <w:basedOn w:val="DefaultParagraphFont"/>
    <w:link w:val="Header"/>
    <w:uiPriority w:val="99"/>
    <w:qFormat/>
    <w:rsid w:val="003D6F13"/>
    <w:rPr>
      <w:rFonts w:ascii="Times New Roman" w:eastAsia="MS Mincho" w:hAnsi="Times New Roman" w:cs="Times New Roman"/>
      <w:sz w:val="20"/>
      <w:szCs w:val="20"/>
      <w:lang w:val="en-AU"/>
    </w:rPr>
  </w:style>
  <w:style w:type="character" w:styleId="PageNumber">
    <w:name w:val="page number"/>
    <w:basedOn w:val="DefaultParagraphFont"/>
    <w:qFormat/>
    <w:rsid w:val="00871E82"/>
  </w:style>
  <w:style w:type="character" w:styleId="PlaceholderText">
    <w:name w:val="Placeholder Text"/>
    <w:basedOn w:val="DefaultParagraphFont"/>
    <w:uiPriority w:val="99"/>
    <w:semiHidden/>
    <w:qFormat/>
    <w:rsid w:val="006C6123"/>
    <w:rPr>
      <w:color w:val="808080"/>
    </w:rPr>
  </w:style>
  <w:style w:type="character" w:customStyle="1" w:styleId="ListLabel1">
    <w:name w:val="ListLabel 1"/>
    <w:qFormat/>
    <w:rPr>
      <w:b/>
      <w:sz w:val="26"/>
      <w:szCs w:val="26"/>
    </w:rPr>
  </w:style>
  <w:style w:type="character" w:customStyle="1" w:styleId="ListLabel2">
    <w:name w:val="ListLabel 2"/>
    <w:qFormat/>
    <w:rPr>
      <w:sz w:val="24"/>
    </w:rPr>
  </w:style>
  <w:style w:type="character" w:customStyle="1" w:styleId="ListLabel3">
    <w:name w:val="ListLabel 3"/>
    <w:qFormat/>
    <w:rPr>
      <w:sz w:val="24"/>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i w:val="0"/>
    </w:rPr>
  </w:style>
  <w:style w:type="character" w:customStyle="1" w:styleId="ListLabel30">
    <w:name w:val="ListLabel 30"/>
    <w:qFormat/>
    <w:rPr>
      <w:b/>
      <w:sz w:val="26"/>
      <w:szCs w:val="26"/>
    </w:rPr>
  </w:style>
  <w:style w:type="character" w:customStyle="1" w:styleId="ListLabel31">
    <w:name w:val="ListLabel 31"/>
    <w:qFormat/>
    <w:rPr>
      <w:rFonts w:eastAsia="Calibri"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b w:val="0"/>
      <w:sz w:val="24"/>
      <w:szCs w:val="24"/>
    </w:rPr>
  </w:style>
  <w:style w:type="character" w:customStyle="1" w:styleId="ListLabel36">
    <w:name w:val="ListLabel 36"/>
    <w:qFormat/>
    <w:rPr>
      <w:b/>
      <w:sz w:val="26"/>
      <w:szCs w:val="26"/>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b/>
      <w:sz w:val="26"/>
      <w:szCs w:val="26"/>
    </w:rPr>
  </w:style>
  <w:style w:type="character" w:customStyle="1" w:styleId="ListLabel41">
    <w:name w:val="ListLabel 41"/>
    <w:qFormat/>
    <w:rPr>
      <w:b/>
      <w:sz w:val="26"/>
      <w:szCs w:val="26"/>
    </w:rPr>
  </w:style>
  <w:style w:type="character" w:customStyle="1" w:styleId="ListLabel42">
    <w:name w:val="ListLabel 42"/>
    <w:qFormat/>
    <w:rPr>
      <w:b/>
      <w:sz w:val="26"/>
      <w:szCs w:val="26"/>
    </w:rPr>
  </w:style>
  <w:style w:type="character" w:customStyle="1" w:styleId="ListLabel43">
    <w:name w:val="ListLabel 43"/>
    <w:qFormat/>
    <w:rPr>
      <w:b/>
      <w:sz w:val="26"/>
      <w:szCs w:val="26"/>
    </w:rPr>
  </w:style>
  <w:style w:type="character" w:customStyle="1" w:styleId="ListLabel44">
    <w:name w:val="ListLabel 44"/>
    <w:qFormat/>
    <w:rPr>
      <w:b/>
      <w:sz w:val="26"/>
      <w:szCs w:val="26"/>
    </w:rPr>
  </w:style>
  <w:style w:type="character" w:customStyle="1" w:styleId="ListLabel45">
    <w:name w:val="ListLabel 45"/>
    <w:qFormat/>
    <w:rPr>
      <w:b/>
      <w:sz w:val="26"/>
      <w:szCs w:val="26"/>
    </w:rPr>
  </w:style>
  <w:style w:type="character" w:customStyle="1" w:styleId="ListLabel46">
    <w:name w:val="ListLabel 46"/>
    <w:qFormat/>
    <w:rPr>
      <w:b/>
      <w:sz w:val="26"/>
      <w:szCs w:val="26"/>
    </w:rPr>
  </w:style>
  <w:style w:type="character" w:customStyle="1" w:styleId="VisitedInternetLink">
    <w:name w:val="Visited Internet Link"/>
    <w:rPr>
      <w:color w:val="800000"/>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47">
    <w:name w:val="ListLabel 47"/>
    <w:qFormat/>
    <w:rPr>
      <w:b/>
      <w:sz w:val="26"/>
      <w:szCs w:val="26"/>
    </w:rPr>
  </w:style>
  <w:style w:type="character" w:customStyle="1" w:styleId="ListLabel48">
    <w:name w:val="ListLabel 48"/>
    <w:qFormat/>
    <w:rPr>
      <w:sz w:val="24"/>
      <w:szCs w:val="24"/>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b/>
      <w:sz w:val="26"/>
      <w:szCs w:val="26"/>
    </w:rPr>
  </w:style>
  <w:style w:type="character" w:customStyle="1" w:styleId="ListLabel77">
    <w:name w:val="ListLabel 77"/>
    <w:qFormat/>
    <w:rPr>
      <w:sz w:val="24"/>
      <w:szCs w:val="24"/>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aliases w:val="Gambar 1"/>
    <w:basedOn w:val="Normal"/>
    <w:next w:val="Normal"/>
    <w:uiPriority w:val="35"/>
    <w:unhideWhenUsed/>
    <w:qFormat/>
    <w:rsid w:val="001A4B0D"/>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odyTextIndent">
    <w:name w:val="Body Text Indent"/>
    <w:basedOn w:val="Normal"/>
    <w:link w:val="BodyTextIndentChar"/>
    <w:uiPriority w:val="99"/>
    <w:rsid w:val="001A4B0D"/>
    <w:pPr>
      <w:spacing w:line="360" w:lineRule="auto"/>
      <w:ind w:left="360"/>
      <w:jc w:val="both"/>
    </w:pPr>
    <w:rPr>
      <w:sz w:val="24"/>
      <w:lang w:val="en-US"/>
    </w:rPr>
  </w:style>
  <w:style w:type="paragraph" w:styleId="ListParagraph">
    <w:name w:val="List Paragraph"/>
    <w:basedOn w:val="Normal"/>
    <w:link w:val="ListParagraphChar"/>
    <w:uiPriority w:val="34"/>
    <w:qFormat/>
    <w:rsid w:val="001A4B0D"/>
    <w:pPr>
      <w:ind w:left="720"/>
      <w:contextualSpacing/>
    </w:pPr>
  </w:style>
  <w:style w:type="paragraph" w:styleId="Footer">
    <w:name w:val="footer"/>
    <w:basedOn w:val="Normal"/>
    <w:link w:val="FooterChar"/>
    <w:unhideWhenUsed/>
    <w:rsid w:val="001A4B0D"/>
    <w:pPr>
      <w:tabs>
        <w:tab w:val="center" w:pos="4513"/>
        <w:tab w:val="right" w:pos="9026"/>
      </w:tabs>
    </w:pPr>
  </w:style>
  <w:style w:type="paragraph" w:styleId="Bibliography">
    <w:name w:val="Bibliography"/>
    <w:basedOn w:val="Normal"/>
    <w:next w:val="Normal"/>
    <w:uiPriority w:val="37"/>
    <w:unhideWhenUsed/>
    <w:qFormat/>
    <w:rsid w:val="001A4B0D"/>
  </w:style>
  <w:style w:type="paragraph" w:styleId="BalloonText">
    <w:name w:val="Balloon Text"/>
    <w:basedOn w:val="Normal"/>
    <w:link w:val="BalloonTextChar"/>
    <w:uiPriority w:val="99"/>
    <w:semiHidden/>
    <w:unhideWhenUsed/>
    <w:qFormat/>
    <w:rsid w:val="001A4B0D"/>
    <w:rPr>
      <w:rFonts w:ascii="Tahoma" w:hAnsi="Tahoma" w:cs="Tahoma"/>
      <w:sz w:val="16"/>
      <w:szCs w:val="16"/>
    </w:rPr>
  </w:style>
  <w:style w:type="paragraph" w:styleId="NormalWeb">
    <w:name w:val="Normal (Web)"/>
    <w:basedOn w:val="Normal"/>
    <w:uiPriority w:val="99"/>
    <w:semiHidden/>
    <w:unhideWhenUsed/>
    <w:qFormat/>
    <w:rsid w:val="005D1113"/>
    <w:pPr>
      <w:spacing w:beforeAutospacing="1" w:afterAutospacing="1"/>
    </w:pPr>
    <w:rPr>
      <w:rFonts w:eastAsia="Times New Roman"/>
      <w:sz w:val="24"/>
      <w:szCs w:val="24"/>
      <w:lang w:val="en-US"/>
    </w:rPr>
  </w:style>
  <w:style w:type="paragraph" w:customStyle="1" w:styleId="ColorfulList-Accent11">
    <w:name w:val="Colorful List - Accent 11"/>
    <w:basedOn w:val="Normal"/>
    <w:uiPriority w:val="34"/>
    <w:qFormat/>
    <w:rsid w:val="005D1113"/>
    <w:pPr>
      <w:spacing w:after="200" w:line="276" w:lineRule="auto"/>
      <w:ind w:left="720"/>
      <w:contextualSpacing/>
    </w:pPr>
    <w:rPr>
      <w:rFonts w:ascii="Calibri" w:eastAsia="Calibri" w:hAnsi="Calibri"/>
      <w:sz w:val="22"/>
      <w:szCs w:val="22"/>
      <w:lang w:val="id-ID"/>
    </w:rPr>
  </w:style>
  <w:style w:type="paragraph" w:styleId="Header">
    <w:name w:val="header"/>
    <w:basedOn w:val="Normal"/>
    <w:link w:val="HeaderChar"/>
    <w:uiPriority w:val="99"/>
    <w:unhideWhenUsed/>
    <w:rsid w:val="003D6F13"/>
    <w:pPr>
      <w:tabs>
        <w:tab w:val="center" w:pos="4513"/>
        <w:tab w:val="right" w:pos="9026"/>
      </w:tabs>
    </w:pPr>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eGrid">
    <w:name w:val="Table Grid"/>
    <w:basedOn w:val="TableNormal"/>
    <w:uiPriority w:val="59"/>
    <w:rsid w:val="001A4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siParagrafChar">
    <w:name w:val="Isi Paragraf Char"/>
    <w:basedOn w:val="DefaultParagraphFont"/>
    <w:link w:val="IsiParagraf"/>
    <w:locked/>
    <w:rsid w:val="00FC0A62"/>
    <w:rPr>
      <w:rFonts w:ascii="Times New Roman" w:eastAsia="Calibri" w:hAnsi="Times New Roman" w:cs="Times New Roman"/>
      <w:sz w:val="24"/>
    </w:rPr>
  </w:style>
  <w:style w:type="paragraph" w:customStyle="1" w:styleId="IsiParagraf">
    <w:name w:val="Isi Paragraf"/>
    <w:link w:val="IsiParagrafChar"/>
    <w:qFormat/>
    <w:rsid w:val="00FC0A62"/>
    <w:pPr>
      <w:spacing w:line="360" w:lineRule="auto"/>
      <w:ind w:firstLine="680"/>
      <w:jc w:val="both"/>
    </w:pPr>
    <w:rPr>
      <w:rFonts w:ascii="Times New Roman" w:eastAsia="Calibri" w:hAnsi="Times New Roman" w:cs="Times New Roman"/>
      <w:sz w:val="24"/>
    </w:rPr>
  </w:style>
  <w:style w:type="character" w:customStyle="1" w:styleId="Heading4Char">
    <w:name w:val="Heading 4 Char"/>
    <w:basedOn w:val="DefaultParagraphFont"/>
    <w:link w:val="Heading4"/>
    <w:uiPriority w:val="9"/>
    <w:semiHidden/>
    <w:rsid w:val="00CC7974"/>
    <w:rPr>
      <w:rFonts w:asciiTheme="majorHAnsi" w:eastAsiaTheme="majorEastAsia" w:hAnsiTheme="majorHAnsi" w:cstheme="majorBidi"/>
      <w:i/>
      <w:iCs/>
      <w:color w:val="365F91" w:themeColor="accent1" w:themeShade="BF"/>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1883">
      <w:bodyDiv w:val="1"/>
      <w:marLeft w:val="0"/>
      <w:marRight w:val="0"/>
      <w:marTop w:val="0"/>
      <w:marBottom w:val="0"/>
      <w:divBdr>
        <w:top w:val="none" w:sz="0" w:space="0" w:color="auto"/>
        <w:left w:val="none" w:sz="0" w:space="0" w:color="auto"/>
        <w:bottom w:val="none" w:sz="0" w:space="0" w:color="auto"/>
        <w:right w:val="none" w:sz="0" w:space="0" w:color="auto"/>
      </w:divBdr>
    </w:div>
    <w:div w:id="42486148">
      <w:bodyDiv w:val="1"/>
      <w:marLeft w:val="0"/>
      <w:marRight w:val="0"/>
      <w:marTop w:val="0"/>
      <w:marBottom w:val="0"/>
      <w:divBdr>
        <w:top w:val="none" w:sz="0" w:space="0" w:color="auto"/>
        <w:left w:val="none" w:sz="0" w:space="0" w:color="auto"/>
        <w:bottom w:val="none" w:sz="0" w:space="0" w:color="auto"/>
        <w:right w:val="none" w:sz="0" w:space="0" w:color="auto"/>
      </w:divBdr>
    </w:div>
    <w:div w:id="44111084">
      <w:bodyDiv w:val="1"/>
      <w:marLeft w:val="0"/>
      <w:marRight w:val="0"/>
      <w:marTop w:val="0"/>
      <w:marBottom w:val="0"/>
      <w:divBdr>
        <w:top w:val="none" w:sz="0" w:space="0" w:color="auto"/>
        <w:left w:val="none" w:sz="0" w:space="0" w:color="auto"/>
        <w:bottom w:val="none" w:sz="0" w:space="0" w:color="auto"/>
        <w:right w:val="none" w:sz="0" w:space="0" w:color="auto"/>
      </w:divBdr>
    </w:div>
    <w:div w:id="48042045">
      <w:bodyDiv w:val="1"/>
      <w:marLeft w:val="0"/>
      <w:marRight w:val="0"/>
      <w:marTop w:val="0"/>
      <w:marBottom w:val="0"/>
      <w:divBdr>
        <w:top w:val="none" w:sz="0" w:space="0" w:color="auto"/>
        <w:left w:val="none" w:sz="0" w:space="0" w:color="auto"/>
        <w:bottom w:val="none" w:sz="0" w:space="0" w:color="auto"/>
        <w:right w:val="none" w:sz="0" w:space="0" w:color="auto"/>
      </w:divBdr>
    </w:div>
    <w:div w:id="69280436">
      <w:bodyDiv w:val="1"/>
      <w:marLeft w:val="0"/>
      <w:marRight w:val="0"/>
      <w:marTop w:val="0"/>
      <w:marBottom w:val="0"/>
      <w:divBdr>
        <w:top w:val="none" w:sz="0" w:space="0" w:color="auto"/>
        <w:left w:val="none" w:sz="0" w:space="0" w:color="auto"/>
        <w:bottom w:val="none" w:sz="0" w:space="0" w:color="auto"/>
        <w:right w:val="none" w:sz="0" w:space="0" w:color="auto"/>
      </w:divBdr>
    </w:div>
    <w:div w:id="73859396">
      <w:bodyDiv w:val="1"/>
      <w:marLeft w:val="0"/>
      <w:marRight w:val="0"/>
      <w:marTop w:val="0"/>
      <w:marBottom w:val="0"/>
      <w:divBdr>
        <w:top w:val="none" w:sz="0" w:space="0" w:color="auto"/>
        <w:left w:val="none" w:sz="0" w:space="0" w:color="auto"/>
        <w:bottom w:val="none" w:sz="0" w:space="0" w:color="auto"/>
        <w:right w:val="none" w:sz="0" w:space="0" w:color="auto"/>
      </w:divBdr>
    </w:div>
    <w:div w:id="94788640">
      <w:bodyDiv w:val="1"/>
      <w:marLeft w:val="0"/>
      <w:marRight w:val="0"/>
      <w:marTop w:val="0"/>
      <w:marBottom w:val="0"/>
      <w:divBdr>
        <w:top w:val="none" w:sz="0" w:space="0" w:color="auto"/>
        <w:left w:val="none" w:sz="0" w:space="0" w:color="auto"/>
        <w:bottom w:val="none" w:sz="0" w:space="0" w:color="auto"/>
        <w:right w:val="none" w:sz="0" w:space="0" w:color="auto"/>
      </w:divBdr>
    </w:div>
    <w:div w:id="125395004">
      <w:bodyDiv w:val="1"/>
      <w:marLeft w:val="0"/>
      <w:marRight w:val="0"/>
      <w:marTop w:val="0"/>
      <w:marBottom w:val="0"/>
      <w:divBdr>
        <w:top w:val="none" w:sz="0" w:space="0" w:color="auto"/>
        <w:left w:val="none" w:sz="0" w:space="0" w:color="auto"/>
        <w:bottom w:val="none" w:sz="0" w:space="0" w:color="auto"/>
        <w:right w:val="none" w:sz="0" w:space="0" w:color="auto"/>
      </w:divBdr>
    </w:div>
    <w:div w:id="129522025">
      <w:bodyDiv w:val="1"/>
      <w:marLeft w:val="0"/>
      <w:marRight w:val="0"/>
      <w:marTop w:val="0"/>
      <w:marBottom w:val="0"/>
      <w:divBdr>
        <w:top w:val="none" w:sz="0" w:space="0" w:color="auto"/>
        <w:left w:val="none" w:sz="0" w:space="0" w:color="auto"/>
        <w:bottom w:val="none" w:sz="0" w:space="0" w:color="auto"/>
        <w:right w:val="none" w:sz="0" w:space="0" w:color="auto"/>
      </w:divBdr>
    </w:div>
    <w:div w:id="149759031">
      <w:bodyDiv w:val="1"/>
      <w:marLeft w:val="0"/>
      <w:marRight w:val="0"/>
      <w:marTop w:val="0"/>
      <w:marBottom w:val="0"/>
      <w:divBdr>
        <w:top w:val="none" w:sz="0" w:space="0" w:color="auto"/>
        <w:left w:val="none" w:sz="0" w:space="0" w:color="auto"/>
        <w:bottom w:val="none" w:sz="0" w:space="0" w:color="auto"/>
        <w:right w:val="none" w:sz="0" w:space="0" w:color="auto"/>
      </w:divBdr>
    </w:div>
    <w:div w:id="156307756">
      <w:bodyDiv w:val="1"/>
      <w:marLeft w:val="0"/>
      <w:marRight w:val="0"/>
      <w:marTop w:val="0"/>
      <w:marBottom w:val="0"/>
      <w:divBdr>
        <w:top w:val="none" w:sz="0" w:space="0" w:color="auto"/>
        <w:left w:val="none" w:sz="0" w:space="0" w:color="auto"/>
        <w:bottom w:val="none" w:sz="0" w:space="0" w:color="auto"/>
        <w:right w:val="none" w:sz="0" w:space="0" w:color="auto"/>
      </w:divBdr>
    </w:div>
    <w:div w:id="163588712">
      <w:bodyDiv w:val="1"/>
      <w:marLeft w:val="0"/>
      <w:marRight w:val="0"/>
      <w:marTop w:val="0"/>
      <w:marBottom w:val="0"/>
      <w:divBdr>
        <w:top w:val="none" w:sz="0" w:space="0" w:color="auto"/>
        <w:left w:val="none" w:sz="0" w:space="0" w:color="auto"/>
        <w:bottom w:val="none" w:sz="0" w:space="0" w:color="auto"/>
        <w:right w:val="none" w:sz="0" w:space="0" w:color="auto"/>
      </w:divBdr>
    </w:div>
    <w:div w:id="168104488">
      <w:bodyDiv w:val="1"/>
      <w:marLeft w:val="0"/>
      <w:marRight w:val="0"/>
      <w:marTop w:val="0"/>
      <w:marBottom w:val="0"/>
      <w:divBdr>
        <w:top w:val="none" w:sz="0" w:space="0" w:color="auto"/>
        <w:left w:val="none" w:sz="0" w:space="0" w:color="auto"/>
        <w:bottom w:val="none" w:sz="0" w:space="0" w:color="auto"/>
        <w:right w:val="none" w:sz="0" w:space="0" w:color="auto"/>
      </w:divBdr>
    </w:div>
    <w:div w:id="177471651">
      <w:bodyDiv w:val="1"/>
      <w:marLeft w:val="0"/>
      <w:marRight w:val="0"/>
      <w:marTop w:val="0"/>
      <w:marBottom w:val="0"/>
      <w:divBdr>
        <w:top w:val="none" w:sz="0" w:space="0" w:color="auto"/>
        <w:left w:val="none" w:sz="0" w:space="0" w:color="auto"/>
        <w:bottom w:val="none" w:sz="0" w:space="0" w:color="auto"/>
        <w:right w:val="none" w:sz="0" w:space="0" w:color="auto"/>
      </w:divBdr>
    </w:div>
    <w:div w:id="208305544">
      <w:bodyDiv w:val="1"/>
      <w:marLeft w:val="0"/>
      <w:marRight w:val="0"/>
      <w:marTop w:val="0"/>
      <w:marBottom w:val="0"/>
      <w:divBdr>
        <w:top w:val="none" w:sz="0" w:space="0" w:color="auto"/>
        <w:left w:val="none" w:sz="0" w:space="0" w:color="auto"/>
        <w:bottom w:val="none" w:sz="0" w:space="0" w:color="auto"/>
        <w:right w:val="none" w:sz="0" w:space="0" w:color="auto"/>
      </w:divBdr>
    </w:div>
    <w:div w:id="209997470">
      <w:bodyDiv w:val="1"/>
      <w:marLeft w:val="0"/>
      <w:marRight w:val="0"/>
      <w:marTop w:val="0"/>
      <w:marBottom w:val="0"/>
      <w:divBdr>
        <w:top w:val="none" w:sz="0" w:space="0" w:color="auto"/>
        <w:left w:val="none" w:sz="0" w:space="0" w:color="auto"/>
        <w:bottom w:val="none" w:sz="0" w:space="0" w:color="auto"/>
        <w:right w:val="none" w:sz="0" w:space="0" w:color="auto"/>
      </w:divBdr>
    </w:div>
    <w:div w:id="231627246">
      <w:bodyDiv w:val="1"/>
      <w:marLeft w:val="0"/>
      <w:marRight w:val="0"/>
      <w:marTop w:val="0"/>
      <w:marBottom w:val="0"/>
      <w:divBdr>
        <w:top w:val="none" w:sz="0" w:space="0" w:color="auto"/>
        <w:left w:val="none" w:sz="0" w:space="0" w:color="auto"/>
        <w:bottom w:val="none" w:sz="0" w:space="0" w:color="auto"/>
        <w:right w:val="none" w:sz="0" w:space="0" w:color="auto"/>
      </w:divBdr>
    </w:div>
    <w:div w:id="238909115">
      <w:bodyDiv w:val="1"/>
      <w:marLeft w:val="0"/>
      <w:marRight w:val="0"/>
      <w:marTop w:val="0"/>
      <w:marBottom w:val="0"/>
      <w:divBdr>
        <w:top w:val="none" w:sz="0" w:space="0" w:color="auto"/>
        <w:left w:val="none" w:sz="0" w:space="0" w:color="auto"/>
        <w:bottom w:val="none" w:sz="0" w:space="0" w:color="auto"/>
        <w:right w:val="none" w:sz="0" w:space="0" w:color="auto"/>
      </w:divBdr>
    </w:div>
    <w:div w:id="252862948">
      <w:bodyDiv w:val="1"/>
      <w:marLeft w:val="0"/>
      <w:marRight w:val="0"/>
      <w:marTop w:val="0"/>
      <w:marBottom w:val="0"/>
      <w:divBdr>
        <w:top w:val="none" w:sz="0" w:space="0" w:color="auto"/>
        <w:left w:val="none" w:sz="0" w:space="0" w:color="auto"/>
        <w:bottom w:val="none" w:sz="0" w:space="0" w:color="auto"/>
        <w:right w:val="none" w:sz="0" w:space="0" w:color="auto"/>
      </w:divBdr>
    </w:div>
    <w:div w:id="263274109">
      <w:bodyDiv w:val="1"/>
      <w:marLeft w:val="0"/>
      <w:marRight w:val="0"/>
      <w:marTop w:val="0"/>
      <w:marBottom w:val="0"/>
      <w:divBdr>
        <w:top w:val="none" w:sz="0" w:space="0" w:color="auto"/>
        <w:left w:val="none" w:sz="0" w:space="0" w:color="auto"/>
        <w:bottom w:val="none" w:sz="0" w:space="0" w:color="auto"/>
        <w:right w:val="none" w:sz="0" w:space="0" w:color="auto"/>
      </w:divBdr>
    </w:div>
    <w:div w:id="265424076">
      <w:bodyDiv w:val="1"/>
      <w:marLeft w:val="0"/>
      <w:marRight w:val="0"/>
      <w:marTop w:val="0"/>
      <w:marBottom w:val="0"/>
      <w:divBdr>
        <w:top w:val="none" w:sz="0" w:space="0" w:color="auto"/>
        <w:left w:val="none" w:sz="0" w:space="0" w:color="auto"/>
        <w:bottom w:val="none" w:sz="0" w:space="0" w:color="auto"/>
        <w:right w:val="none" w:sz="0" w:space="0" w:color="auto"/>
      </w:divBdr>
    </w:div>
    <w:div w:id="278413059">
      <w:bodyDiv w:val="1"/>
      <w:marLeft w:val="0"/>
      <w:marRight w:val="0"/>
      <w:marTop w:val="0"/>
      <w:marBottom w:val="0"/>
      <w:divBdr>
        <w:top w:val="none" w:sz="0" w:space="0" w:color="auto"/>
        <w:left w:val="none" w:sz="0" w:space="0" w:color="auto"/>
        <w:bottom w:val="none" w:sz="0" w:space="0" w:color="auto"/>
        <w:right w:val="none" w:sz="0" w:space="0" w:color="auto"/>
      </w:divBdr>
    </w:div>
    <w:div w:id="282421375">
      <w:bodyDiv w:val="1"/>
      <w:marLeft w:val="0"/>
      <w:marRight w:val="0"/>
      <w:marTop w:val="0"/>
      <w:marBottom w:val="0"/>
      <w:divBdr>
        <w:top w:val="none" w:sz="0" w:space="0" w:color="auto"/>
        <w:left w:val="none" w:sz="0" w:space="0" w:color="auto"/>
        <w:bottom w:val="none" w:sz="0" w:space="0" w:color="auto"/>
        <w:right w:val="none" w:sz="0" w:space="0" w:color="auto"/>
      </w:divBdr>
    </w:div>
    <w:div w:id="286087013">
      <w:bodyDiv w:val="1"/>
      <w:marLeft w:val="0"/>
      <w:marRight w:val="0"/>
      <w:marTop w:val="0"/>
      <w:marBottom w:val="0"/>
      <w:divBdr>
        <w:top w:val="none" w:sz="0" w:space="0" w:color="auto"/>
        <w:left w:val="none" w:sz="0" w:space="0" w:color="auto"/>
        <w:bottom w:val="none" w:sz="0" w:space="0" w:color="auto"/>
        <w:right w:val="none" w:sz="0" w:space="0" w:color="auto"/>
      </w:divBdr>
    </w:div>
    <w:div w:id="308752049">
      <w:bodyDiv w:val="1"/>
      <w:marLeft w:val="0"/>
      <w:marRight w:val="0"/>
      <w:marTop w:val="0"/>
      <w:marBottom w:val="0"/>
      <w:divBdr>
        <w:top w:val="none" w:sz="0" w:space="0" w:color="auto"/>
        <w:left w:val="none" w:sz="0" w:space="0" w:color="auto"/>
        <w:bottom w:val="none" w:sz="0" w:space="0" w:color="auto"/>
        <w:right w:val="none" w:sz="0" w:space="0" w:color="auto"/>
      </w:divBdr>
    </w:div>
    <w:div w:id="326440728">
      <w:bodyDiv w:val="1"/>
      <w:marLeft w:val="0"/>
      <w:marRight w:val="0"/>
      <w:marTop w:val="0"/>
      <w:marBottom w:val="0"/>
      <w:divBdr>
        <w:top w:val="none" w:sz="0" w:space="0" w:color="auto"/>
        <w:left w:val="none" w:sz="0" w:space="0" w:color="auto"/>
        <w:bottom w:val="none" w:sz="0" w:space="0" w:color="auto"/>
        <w:right w:val="none" w:sz="0" w:space="0" w:color="auto"/>
      </w:divBdr>
    </w:div>
    <w:div w:id="362638939">
      <w:bodyDiv w:val="1"/>
      <w:marLeft w:val="0"/>
      <w:marRight w:val="0"/>
      <w:marTop w:val="0"/>
      <w:marBottom w:val="0"/>
      <w:divBdr>
        <w:top w:val="none" w:sz="0" w:space="0" w:color="auto"/>
        <w:left w:val="none" w:sz="0" w:space="0" w:color="auto"/>
        <w:bottom w:val="none" w:sz="0" w:space="0" w:color="auto"/>
        <w:right w:val="none" w:sz="0" w:space="0" w:color="auto"/>
      </w:divBdr>
    </w:div>
    <w:div w:id="374276349">
      <w:bodyDiv w:val="1"/>
      <w:marLeft w:val="0"/>
      <w:marRight w:val="0"/>
      <w:marTop w:val="0"/>
      <w:marBottom w:val="0"/>
      <w:divBdr>
        <w:top w:val="none" w:sz="0" w:space="0" w:color="auto"/>
        <w:left w:val="none" w:sz="0" w:space="0" w:color="auto"/>
        <w:bottom w:val="none" w:sz="0" w:space="0" w:color="auto"/>
        <w:right w:val="none" w:sz="0" w:space="0" w:color="auto"/>
      </w:divBdr>
    </w:div>
    <w:div w:id="375550277">
      <w:bodyDiv w:val="1"/>
      <w:marLeft w:val="0"/>
      <w:marRight w:val="0"/>
      <w:marTop w:val="0"/>
      <w:marBottom w:val="0"/>
      <w:divBdr>
        <w:top w:val="none" w:sz="0" w:space="0" w:color="auto"/>
        <w:left w:val="none" w:sz="0" w:space="0" w:color="auto"/>
        <w:bottom w:val="none" w:sz="0" w:space="0" w:color="auto"/>
        <w:right w:val="none" w:sz="0" w:space="0" w:color="auto"/>
      </w:divBdr>
    </w:div>
    <w:div w:id="379860388">
      <w:bodyDiv w:val="1"/>
      <w:marLeft w:val="0"/>
      <w:marRight w:val="0"/>
      <w:marTop w:val="0"/>
      <w:marBottom w:val="0"/>
      <w:divBdr>
        <w:top w:val="none" w:sz="0" w:space="0" w:color="auto"/>
        <w:left w:val="none" w:sz="0" w:space="0" w:color="auto"/>
        <w:bottom w:val="none" w:sz="0" w:space="0" w:color="auto"/>
        <w:right w:val="none" w:sz="0" w:space="0" w:color="auto"/>
      </w:divBdr>
    </w:div>
    <w:div w:id="383991362">
      <w:bodyDiv w:val="1"/>
      <w:marLeft w:val="0"/>
      <w:marRight w:val="0"/>
      <w:marTop w:val="0"/>
      <w:marBottom w:val="0"/>
      <w:divBdr>
        <w:top w:val="none" w:sz="0" w:space="0" w:color="auto"/>
        <w:left w:val="none" w:sz="0" w:space="0" w:color="auto"/>
        <w:bottom w:val="none" w:sz="0" w:space="0" w:color="auto"/>
        <w:right w:val="none" w:sz="0" w:space="0" w:color="auto"/>
      </w:divBdr>
    </w:div>
    <w:div w:id="388266342">
      <w:bodyDiv w:val="1"/>
      <w:marLeft w:val="0"/>
      <w:marRight w:val="0"/>
      <w:marTop w:val="0"/>
      <w:marBottom w:val="0"/>
      <w:divBdr>
        <w:top w:val="none" w:sz="0" w:space="0" w:color="auto"/>
        <w:left w:val="none" w:sz="0" w:space="0" w:color="auto"/>
        <w:bottom w:val="none" w:sz="0" w:space="0" w:color="auto"/>
        <w:right w:val="none" w:sz="0" w:space="0" w:color="auto"/>
      </w:divBdr>
    </w:div>
    <w:div w:id="392389779">
      <w:bodyDiv w:val="1"/>
      <w:marLeft w:val="0"/>
      <w:marRight w:val="0"/>
      <w:marTop w:val="0"/>
      <w:marBottom w:val="0"/>
      <w:divBdr>
        <w:top w:val="none" w:sz="0" w:space="0" w:color="auto"/>
        <w:left w:val="none" w:sz="0" w:space="0" w:color="auto"/>
        <w:bottom w:val="none" w:sz="0" w:space="0" w:color="auto"/>
        <w:right w:val="none" w:sz="0" w:space="0" w:color="auto"/>
      </w:divBdr>
    </w:div>
    <w:div w:id="417289752">
      <w:bodyDiv w:val="1"/>
      <w:marLeft w:val="0"/>
      <w:marRight w:val="0"/>
      <w:marTop w:val="0"/>
      <w:marBottom w:val="0"/>
      <w:divBdr>
        <w:top w:val="none" w:sz="0" w:space="0" w:color="auto"/>
        <w:left w:val="none" w:sz="0" w:space="0" w:color="auto"/>
        <w:bottom w:val="none" w:sz="0" w:space="0" w:color="auto"/>
        <w:right w:val="none" w:sz="0" w:space="0" w:color="auto"/>
      </w:divBdr>
    </w:div>
    <w:div w:id="419372597">
      <w:bodyDiv w:val="1"/>
      <w:marLeft w:val="0"/>
      <w:marRight w:val="0"/>
      <w:marTop w:val="0"/>
      <w:marBottom w:val="0"/>
      <w:divBdr>
        <w:top w:val="none" w:sz="0" w:space="0" w:color="auto"/>
        <w:left w:val="none" w:sz="0" w:space="0" w:color="auto"/>
        <w:bottom w:val="none" w:sz="0" w:space="0" w:color="auto"/>
        <w:right w:val="none" w:sz="0" w:space="0" w:color="auto"/>
      </w:divBdr>
    </w:div>
    <w:div w:id="422068097">
      <w:bodyDiv w:val="1"/>
      <w:marLeft w:val="0"/>
      <w:marRight w:val="0"/>
      <w:marTop w:val="0"/>
      <w:marBottom w:val="0"/>
      <w:divBdr>
        <w:top w:val="none" w:sz="0" w:space="0" w:color="auto"/>
        <w:left w:val="none" w:sz="0" w:space="0" w:color="auto"/>
        <w:bottom w:val="none" w:sz="0" w:space="0" w:color="auto"/>
        <w:right w:val="none" w:sz="0" w:space="0" w:color="auto"/>
      </w:divBdr>
    </w:div>
    <w:div w:id="425002297">
      <w:bodyDiv w:val="1"/>
      <w:marLeft w:val="0"/>
      <w:marRight w:val="0"/>
      <w:marTop w:val="0"/>
      <w:marBottom w:val="0"/>
      <w:divBdr>
        <w:top w:val="none" w:sz="0" w:space="0" w:color="auto"/>
        <w:left w:val="none" w:sz="0" w:space="0" w:color="auto"/>
        <w:bottom w:val="none" w:sz="0" w:space="0" w:color="auto"/>
        <w:right w:val="none" w:sz="0" w:space="0" w:color="auto"/>
      </w:divBdr>
    </w:div>
    <w:div w:id="449326615">
      <w:bodyDiv w:val="1"/>
      <w:marLeft w:val="0"/>
      <w:marRight w:val="0"/>
      <w:marTop w:val="0"/>
      <w:marBottom w:val="0"/>
      <w:divBdr>
        <w:top w:val="none" w:sz="0" w:space="0" w:color="auto"/>
        <w:left w:val="none" w:sz="0" w:space="0" w:color="auto"/>
        <w:bottom w:val="none" w:sz="0" w:space="0" w:color="auto"/>
        <w:right w:val="none" w:sz="0" w:space="0" w:color="auto"/>
      </w:divBdr>
    </w:div>
    <w:div w:id="478809697">
      <w:bodyDiv w:val="1"/>
      <w:marLeft w:val="0"/>
      <w:marRight w:val="0"/>
      <w:marTop w:val="0"/>
      <w:marBottom w:val="0"/>
      <w:divBdr>
        <w:top w:val="none" w:sz="0" w:space="0" w:color="auto"/>
        <w:left w:val="none" w:sz="0" w:space="0" w:color="auto"/>
        <w:bottom w:val="none" w:sz="0" w:space="0" w:color="auto"/>
        <w:right w:val="none" w:sz="0" w:space="0" w:color="auto"/>
      </w:divBdr>
    </w:div>
    <w:div w:id="489564736">
      <w:bodyDiv w:val="1"/>
      <w:marLeft w:val="0"/>
      <w:marRight w:val="0"/>
      <w:marTop w:val="0"/>
      <w:marBottom w:val="0"/>
      <w:divBdr>
        <w:top w:val="none" w:sz="0" w:space="0" w:color="auto"/>
        <w:left w:val="none" w:sz="0" w:space="0" w:color="auto"/>
        <w:bottom w:val="none" w:sz="0" w:space="0" w:color="auto"/>
        <w:right w:val="none" w:sz="0" w:space="0" w:color="auto"/>
      </w:divBdr>
    </w:div>
    <w:div w:id="510098619">
      <w:bodyDiv w:val="1"/>
      <w:marLeft w:val="0"/>
      <w:marRight w:val="0"/>
      <w:marTop w:val="0"/>
      <w:marBottom w:val="0"/>
      <w:divBdr>
        <w:top w:val="none" w:sz="0" w:space="0" w:color="auto"/>
        <w:left w:val="none" w:sz="0" w:space="0" w:color="auto"/>
        <w:bottom w:val="none" w:sz="0" w:space="0" w:color="auto"/>
        <w:right w:val="none" w:sz="0" w:space="0" w:color="auto"/>
      </w:divBdr>
    </w:div>
    <w:div w:id="526218221">
      <w:bodyDiv w:val="1"/>
      <w:marLeft w:val="0"/>
      <w:marRight w:val="0"/>
      <w:marTop w:val="0"/>
      <w:marBottom w:val="0"/>
      <w:divBdr>
        <w:top w:val="none" w:sz="0" w:space="0" w:color="auto"/>
        <w:left w:val="none" w:sz="0" w:space="0" w:color="auto"/>
        <w:bottom w:val="none" w:sz="0" w:space="0" w:color="auto"/>
        <w:right w:val="none" w:sz="0" w:space="0" w:color="auto"/>
      </w:divBdr>
    </w:div>
    <w:div w:id="559677736">
      <w:bodyDiv w:val="1"/>
      <w:marLeft w:val="0"/>
      <w:marRight w:val="0"/>
      <w:marTop w:val="0"/>
      <w:marBottom w:val="0"/>
      <w:divBdr>
        <w:top w:val="none" w:sz="0" w:space="0" w:color="auto"/>
        <w:left w:val="none" w:sz="0" w:space="0" w:color="auto"/>
        <w:bottom w:val="none" w:sz="0" w:space="0" w:color="auto"/>
        <w:right w:val="none" w:sz="0" w:space="0" w:color="auto"/>
      </w:divBdr>
    </w:div>
    <w:div w:id="564754072">
      <w:bodyDiv w:val="1"/>
      <w:marLeft w:val="0"/>
      <w:marRight w:val="0"/>
      <w:marTop w:val="0"/>
      <w:marBottom w:val="0"/>
      <w:divBdr>
        <w:top w:val="none" w:sz="0" w:space="0" w:color="auto"/>
        <w:left w:val="none" w:sz="0" w:space="0" w:color="auto"/>
        <w:bottom w:val="none" w:sz="0" w:space="0" w:color="auto"/>
        <w:right w:val="none" w:sz="0" w:space="0" w:color="auto"/>
      </w:divBdr>
    </w:div>
    <w:div w:id="575092665">
      <w:bodyDiv w:val="1"/>
      <w:marLeft w:val="0"/>
      <w:marRight w:val="0"/>
      <w:marTop w:val="0"/>
      <w:marBottom w:val="0"/>
      <w:divBdr>
        <w:top w:val="none" w:sz="0" w:space="0" w:color="auto"/>
        <w:left w:val="none" w:sz="0" w:space="0" w:color="auto"/>
        <w:bottom w:val="none" w:sz="0" w:space="0" w:color="auto"/>
        <w:right w:val="none" w:sz="0" w:space="0" w:color="auto"/>
      </w:divBdr>
    </w:div>
    <w:div w:id="575674977">
      <w:bodyDiv w:val="1"/>
      <w:marLeft w:val="0"/>
      <w:marRight w:val="0"/>
      <w:marTop w:val="0"/>
      <w:marBottom w:val="0"/>
      <w:divBdr>
        <w:top w:val="none" w:sz="0" w:space="0" w:color="auto"/>
        <w:left w:val="none" w:sz="0" w:space="0" w:color="auto"/>
        <w:bottom w:val="none" w:sz="0" w:space="0" w:color="auto"/>
        <w:right w:val="none" w:sz="0" w:space="0" w:color="auto"/>
      </w:divBdr>
    </w:div>
    <w:div w:id="586887896">
      <w:bodyDiv w:val="1"/>
      <w:marLeft w:val="0"/>
      <w:marRight w:val="0"/>
      <w:marTop w:val="0"/>
      <w:marBottom w:val="0"/>
      <w:divBdr>
        <w:top w:val="none" w:sz="0" w:space="0" w:color="auto"/>
        <w:left w:val="none" w:sz="0" w:space="0" w:color="auto"/>
        <w:bottom w:val="none" w:sz="0" w:space="0" w:color="auto"/>
        <w:right w:val="none" w:sz="0" w:space="0" w:color="auto"/>
      </w:divBdr>
    </w:div>
    <w:div w:id="591931137">
      <w:bodyDiv w:val="1"/>
      <w:marLeft w:val="0"/>
      <w:marRight w:val="0"/>
      <w:marTop w:val="0"/>
      <w:marBottom w:val="0"/>
      <w:divBdr>
        <w:top w:val="none" w:sz="0" w:space="0" w:color="auto"/>
        <w:left w:val="none" w:sz="0" w:space="0" w:color="auto"/>
        <w:bottom w:val="none" w:sz="0" w:space="0" w:color="auto"/>
        <w:right w:val="none" w:sz="0" w:space="0" w:color="auto"/>
      </w:divBdr>
    </w:div>
    <w:div w:id="635642396">
      <w:bodyDiv w:val="1"/>
      <w:marLeft w:val="0"/>
      <w:marRight w:val="0"/>
      <w:marTop w:val="0"/>
      <w:marBottom w:val="0"/>
      <w:divBdr>
        <w:top w:val="none" w:sz="0" w:space="0" w:color="auto"/>
        <w:left w:val="none" w:sz="0" w:space="0" w:color="auto"/>
        <w:bottom w:val="none" w:sz="0" w:space="0" w:color="auto"/>
        <w:right w:val="none" w:sz="0" w:space="0" w:color="auto"/>
      </w:divBdr>
    </w:div>
    <w:div w:id="647367886">
      <w:bodyDiv w:val="1"/>
      <w:marLeft w:val="0"/>
      <w:marRight w:val="0"/>
      <w:marTop w:val="0"/>
      <w:marBottom w:val="0"/>
      <w:divBdr>
        <w:top w:val="none" w:sz="0" w:space="0" w:color="auto"/>
        <w:left w:val="none" w:sz="0" w:space="0" w:color="auto"/>
        <w:bottom w:val="none" w:sz="0" w:space="0" w:color="auto"/>
        <w:right w:val="none" w:sz="0" w:space="0" w:color="auto"/>
      </w:divBdr>
    </w:div>
    <w:div w:id="654070906">
      <w:bodyDiv w:val="1"/>
      <w:marLeft w:val="0"/>
      <w:marRight w:val="0"/>
      <w:marTop w:val="0"/>
      <w:marBottom w:val="0"/>
      <w:divBdr>
        <w:top w:val="none" w:sz="0" w:space="0" w:color="auto"/>
        <w:left w:val="none" w:sz="0" w:space="0" w:color="auto"/>
        <w:bottom w:val="none" w:sz="0" w:space="0" w:color="auto"/>
        <w:right w:val="none" w:sz="0" w:space="0" w:color="auto"/>
      </w:divBdr>
    </w:div>
    <w:div w:id="663246189">
      <w:bodyDiv w:val="1"/>
      <w:marLeft w:val="0"/>
      <w:marRight w:val="0"/>
      <w:marTop w:val="0"/>
      <w:marBottom w:val="0"/>
      <w:divBdr>
        <w:top w:val="none" w:sz="0" w:space="0" w:color="auto"/>
        <w:left w:val="none" w:sz="0" w:space="0" w:color="auto"/>
        <w:bottom w:val="none" w:sz="0" w:space="0" w:color="auto"/>
        <w:right w:val="none" w:sz="0" w:space="0" w:color="auto"/>
      </w:divBdr>
    </w:div>
    <w:div w:id="674188407">
      <w:bodyDiv w:val="1"/>
      <w:marLeft w:val="0"/>
      <w:marRight w:val="0"/>
      <w:marTop w:val="0"/>
      <w:marBottom w:val="0"/>
      <w:divBdr>
        <w:top w:val="none" w:sz="0" w:space="0" w:color="auto"/>
        <w:left w:val="none" w:sz="0" w:space="0" w:color="auto"/>
        <w:bottom w:val="none" w:sz="0" w:space="0" w:color="auto"/>
        <w:right w:val="none" w:sz="0" w:space="0" w:color="auto"/>
      </w:divBdr>
    </w:div>
    <w:div w:id="676152603">
      <w:bodyDiv w:val="1"/>
      <w:marLeft w:val="0"/>
      <w:marRight w:val="0"/>
      <w:marTop w:val="0"/>
      <w:marBottom w:val="0"/>
      <w:divBdr>
        <w:top w:val="none" w:sz="0" w:space="0" w:color="auto"/>
        <w:left w:val="none" w:sz="0" w:space="0" w:color="auto"/>
        <w:bottom w:val="none" w:sz="0" w:space="0" w:color="auto"/>
        <w:right w:val="none" w:sz="0" w:space="0" w:color="auto"/>
      </w:divBdr>
    </w:div>
    <w:div w:id="681471045">
      <w:bodyDiv w:val="1"/>
      <w:marLeft w:val="0"/>
      <w:marRight w:val="0"/>
      <w:marTop w:val="0"/>
      <w:marBottom w:val="0"/>
      <w:divBdr>
        <w:top w:val="none" w:sz="0" w:space="0" w:color="auto"/>
        <w:left w:val="none" w:sz="0" w:space="0" w:color="auto"/>
        <w:bottom w:val="none" w:sz="0" w:space="0" w:color="auto"/>
        <w:right w:val="none" w:sz="0" w:space="0" w:color="auto"/>
      </w:divBdr>
    </w:div>
    <w:div w:id="694422865">
      <w:bodyDiv w:val="1"/>
      <w:marLeft w:val="0"/>
      <w:marRight w:val="0"/>
      <w:marTop w:val="0"/>
      <w:marBottom w:val="0"/>
      <w:divBdr>
        <w:top w:val="none" w:sz="0" w:space="0" w:color="auto"/>
        <w:left w:val="none" w:sz="0" w:space="0" w:color="auto"/>
        <w:bottom w:val="none" w:sz="0" w:space="0" w:color="auto"/>
        <w:right w:val="none" w:sz="0" w:space="0" w:color="auto"/>
      </w:divBdr>
    </w:div>
    <w:div w:id="714893790">
      <w:bodyDiv w:val="1"/>
      <w:marLeft w:val="0"/>
      <w:marRight w:val="0"/>
      <w:marTop w:val="0"/>
      <w:marBottom w:val="0"/>
      <w:divBdr>
        <w:top w:val="none" w:sz="0" w:space="0" w:color="auto"/>
        <w:left w:val="none" w:sz="0" w:space="0" w:color="auto"/>
        <w:bottom w:val="none" w:sz="0" w:space="0" w:color="auto"/>
        <w:right w:val="none" w:sz="0" w:space="0" w:color="auto"/>
      </w:divBdr>
    </w:div>
    <w:div w:id="721293579">
      <w:bodyDiv w:val="1"/>
      <w:marLeft w:val="0"/>
      <w:marRight w:val="0"/>
      <w:marTop w:val="0"/>
      <w:marBottom w:val="0"/>
      <w:divBdr>
        <w:top w:val="none" w:sz="0" w:space="0" w:color="auto"/>
        <w:left w:val="none" w:sz="0" w:space="0" w:color="auto"/>
        <w:bottom w:val="none" w:sz="0" w:space="0" w:color="auto"/>
        <w:right w:val="none" w:sz="0" w:space="0" w:color="auto"/>
      </w:divBdr>
    </w:div>
    <w:div w:id="724303887">
      <w:bodyDiv w:val="1"/>
      <w:marLeft w:val="0"/>
      <w:marRight w:val="0"/>
      <w:marTop w:val="0"/>
      <w:marBottom w:val="0"/>
      <w:divBdr>
        <w:top w:val="none" w:sz="0" w:space="0" w:color="auto"/>
        <w:left w:val="none" w:sz="0" w:space="0" w:color="auto"/>
        <w:bottom w:val="none" w:sz="0" w:space="0" w:color="auto"/>
        <w:right w:val="none" w:sz="0" w:space="0" w:color="auto"/>
      </w:divBdr>
    </w:div>
    <w:div w:id="731735390">
      <w:bodyDiv w:val="1"/>
      <w:marLeft w:val="0"/>
      <w:marRight w:val="0"/>
      <w:marTop w:val="0"/>
      <w:marBottom w:val="0"/>
      <w:divBdr>
        <w:top w:val="none" w:sz="0" w:space="0" w:color="auto"/>
        <w:left w:val="none" w:sz="0" w:space="0" w:color="auto"/>
        <w:bottom w:val="none" w:sz="0" w:space="0" w:color="auto"/>
        <w:right w:val="none" w:sz="0" w:space="0" w:color="auto"/>
      </w:divBdr>
    </w:div>
    <w:div w:id="739139255">
      <w:bodyDiv w:val="1"/>
      <w:marLeft w:val="0"/>
      <w:marRight w:val="0"/>
      <w:marTop w:val="0"/>
      <w:marBottom w:val="0"/>
      <w:divBdr>
        <w:top w:val="none" w:sz="0" w:space="0" w:color="auto"/>
        <w:left w:val="none" w:sz="0" w:space="0" w:color="auto"/>
        <w:bottom w:val="none" w:sz="0" w:space="0" w:color="auto"/>
        <w:right w:val="none" w:sz="0" w:space="0" w:color="auto"/>
      </w:divBdr>
    </w:div>
    <w:div w:id="765152451">
      <w:bodyDiv w:val="1"/>
      <w:marLeft w:val="0"/>
      <w:marRight w:val="0"/>
      <w:marTop w:val="0"/>
      <w:marBottom w:val="0"/>
      <w:divBdr>
        <w:top w:val="none" w:sz="0" w:space="0" w:color="auto"/>
        <w:left w:val="none" w:sz="0" w:space="0" w:color="auto"/>
        <w:bottom w:val="none" w:sz="0" w:space="0" w:color="auto"/>
        <w:right w:val="none" w:sz="0" w:space="0" w:color="auto"/>
      </w:divBdr>
    </w:div>
    <w:div w:id="777990694">
      <w:bodyDiv w:val="1"/>
      <w:marLeft w:val="0"/>
      <w:marRight w:val="0"/>
      <w:marTop w:val="0"/>
      <w:marBottom w:val="0"/>
      <w:divBdr>
        <w:top w:val="none" w:sz="0" w:space="0" w:color="auto"/>
        <w:left w:val="none" w:sz="0" w:space="0" w:color="auto"/>
        <w:bottom w:val="none" w:sz="0" w:space="0" w:color="auto"/>
        <w:right w:val="none" w:sz="0" w:space="0" w:color="auto"/>
      </w:divBdr>
    </w:div>
    <w:div w:id="783692161">
      <w:bodyDiv w:val="1"/>
      <w:marLeft w:val="0"/>
      <w:marRight w:val="0"/>
      <w:marTop w:val="0"/>
      <w:marBottom w:val="0"/>
      <w:divBdr>
        <w:top w:val="none" w:sz="0" w:space="0" w:color="auto"/>
        <w:left w:val="none" w:sz="0" w:space="0" w:color="auto"/>
        <w:bottom w:val="none" w:sz="0" w:space="0" w:color="auto"/>
        <w:right w:val="none" w:sz="0" w:space="0" w:color="auto"/>
      </w:divBdr>
    </w:div>
    <w:div w:id="788399475">
      <w:bodyDiv w:val="1"/>
      <w:marLeft w:val="0"/>
      <w:marRight w:val="0"/>
      <w:marTop w:val="0"/>
      <w:marBottom w:val="0"/>
      <w:divBdr>
        <w:top w:val="none" w:sz="0" w:space="0" w:color="auto"/>
        <w:left w:val="none" w:sz="0" w:space="0" w:color="auto"/>
        <w:bottom w:val="none" w:sz="0" w:space="0" w:color="auto"/>
        <w:right w:val="none" w:sz="0" w:space="0" w:color="auto"/>
      </w:divBdr>
    </w:div>
    <w:div w:id="790518944">
      <w:bodyDiv w:val="1"/>
      <w:marLeft w:val="0"/>
      <w:marRight w:val="0"/>
      <w:marTop w:val="0"/>
      <w:marBottom w:val="0"/>
      <w:divBdr>
        <w:top w:val="none" w:sz="0" w:space="0" w:color="auto"/>
        <w:left w:val="none" w:sz="0" w:space="0" w:color="auto"/>
        <w:bottom w:val="none" w:sz="0" w:space="0" w:color="auto"/>
        <w:right w:val="none" w:sz="0" w:space="0" w:color="auto"/>
      </w:divBdr>
    </w:div>
    <w:div w:id="803155149">
      <w:bodyDiv w:val="1"/>
      <w:marLeft w:val="0"/>
      <w:marRight w:val="0"/>
      <w:marTop w:val="0"/>
      <w:marBottom w:val="0"/>
      <w:divBdr>
        <w:top w:val="none" w:sz="0" w:space="0" w:color="auto"/>
        <w:left w:val="none" w:sz="0" w:space="0" w:color="auto"/>
        <w:bottom w:val="none" w:sz="0" w:space="0" w:color="auto"/>
        <w:right w:val="none" w:sz="0" w:space="0" w:color="auto"/>
      </w:divBdr>
    </w:div>
    <w:div w:id="813256121">
      <w:bodyDiv w:val="1"/>
      <w:marLeft w:val="0"/>
      <w:marRight w:val="0"/>
      <w:marTop w:val="0"/>
      <w:marBottom w:val="0"/>
      <w:divBdr>
        <w:top w:val="none" w:sz="0" w:space="0" w:color="auto"/>
        <w:left w:val="none" w:sz="0" w:space="0" w:color="auto"/>
        <w:bottom w:val="none" w:sz="0" w:space="0" w:color="auto"/>
        <w:right w:val="none" w:sz="0" w:space="0" w:color="auto"/>
      </w:divBdr>
    </w:div>
    <w:div w:id="820196372">
      <w:bodyDiv w:val="1"/>
      <w:marLeft w:val="0"/>
      <w:marRight w:val="0"/>
      <w:marTop w:val="0"/>
      <w:marBottom w:val="0"/>
      <w:divBdr>
        <w:top w:val="none" w:sz="0" w:space="0" w:color="auto"/>
        <w:left w:val="none" w:sz="0" w:space="0" w:color="auto"/>
        <w:bottom w:val="none" w:sz="0" w:space="0" w:color="auto"/>
        <w:right w:val="none" w:sz="0" w:space="0" w:color="auto"/>
      </w:divBdr>
    </w:div>
    <w:div w:id="878857124">
      <w:bodyDiv w:val="1"/>
      <w:marLeft w:val="0"/>
      <w:marRight w:val="0"/>
      <w:marTop w:val="0"/>
      <w:marBottom w:val="0"/>
      <w:divBdr>
        <w:top w:val="none" w:sz="0" w:space="0" w:color="auto"/>
        <w:left w:val="none" w:sz="0" w:space="0" w:color="auto"/>
        <w:bottom w:val="none" w:sz="0" w:space="0" w:color="auto"/>
        <w:right w:val="none" w:sz="0" w:space="0" w:color="auto"/>
      </w:divBdr>
    </w:div>
    <w:div w:id="885725119">
      <w:bodyDiv w:val="1"/>
      <w:marLeft w:val="0"/>
      <w:marRight w:val="0"/>
      <w:marTop w:val="0"/>
      <w:marBottom w:val="0"/>
      <w:divBdr>
        <w:top w:val="none" w:sz="0" w:space="0" w:color="auto"/>
        <w:left w:val="none" w:sz="0" w:space="0" w:color="auto"/>
        <w:bottom w:val="none" w:sz="0" w:space="0" w:color="auto"/>
        <w:right w:val="none" w:sz="0" w:space="0" w:color="auto"/>
      </w:divBdr>
    </w:div>
    <w:div w:id="888419578">
      <w:bodyDiv w:val="1"/>
      <w:marLeft w:val="0"/>
      <w:marRight w:val="0"/>
      <w:marTop w:val="0"/>
      <w:marBottom w:val="0"/>
      <w:divBdr>
        <w:top w:val="none" w:sz="0" w:space="0" w:color="auto"/>
        <w:left w:val="none" w:sz="0" w:space="0" w:color="auto"/>
        <w:bottom w:val="none" w:sz="0" w:space="0" w:color="auto"/>
        <w:right w:val="none" w:sz="0" w:space="0" w:color="auto"/>
      </w:divBdr>
    </w:div>
    <w:div w:id="931544762">
      <w:bodyDiv w:val="1"/>
      <w:marLeft w:val="0"/>
      <w:marRight w:val="0"/>
      <w:marTop w:val="0"/>
      <w:marBottom w:val="0"/>
      <w:divBdr>
        <w:top w:val="none" w:sz="0" w:space="0" w:color="auto"/>
        <w:left w:val="none" w:sz="0" w:space="0" w:color="auto"/>
        <w:bottom w:val="none" w:sz="0" w:space="0" w:color="auto"/>
        <w:right w:val="none" w:sz="0" w:space="0" w:color="auto"/>
      </w:divBdr>
    </w:div>
    <w:div w:id="948977141">
      <w:bodyDiv w:val="1"/>
      <w:marLeft w:val="0"/>
      <w:marRight w:val="0"/>
      <w:marTop w:val="0"/>
      <w:marBottom w:val="0"/>
      <w:divBdr>
        <w:top w:val="none" w:sz="0" w:space="0" w:color="auto"/>
        <w:left w:val="none" w:sz="0" w:space="0" w:color="auto"/>
        <w:bottom w:val="none" w:sz="0" w:space="0" w:color="auto"/>
        <w:right w:val="none" w:sz="0" w:space="0" w:color="auto"/>
      </w:divBdr>
    </w:div>
    <w:div w:id="949241962">
      <w:bodyDiv w:val="1"/>
      <w:marLeft w:val="0"/>
      <w:marRight w:val="0"/>
      <w:marTop w:val="0"/>
      <w:marBottom w:val="0"/>
      <w:divBdr>
        <w:top w:val="none" w:sz="0" w:space="0" w:color="auto"/>
        <w:left w:val="none" w:sz="0" w:space="0" w:color="auto"/>
        <w:bottom w:val="none" w:sz="0" w:space="0" w:color="auto"/>
        <w:right w:val="none" w:sz="0" w:space="0" w:color="auto"/>
      </w:divBdr>
    </w:div>
    <w:div w:id="969046526">
      <w:bodyDiv w:val="1"/>
      <w:marLeft w:val="0"/>
      <w:marRight w:val="0"/>
      <w:marTop w:val="0"/>
      <w:marBottom w:val="0"/>
      <w:divBdr>
        <w:top w:val="none" w:sz="0" w:space="0" w:color="auto"/>
        <w:left w:val="none" w:sz="0" w:space="0" w:color="auto"/>
        <w:bottom w:val="none" w:sz="0" w:space="0" w:color="auto"/>
        <w:right w:val="none" w:sz="0" w:space="0" w:color="auto"/>
      </w:divBdr>
    </w:div>
    <w:div w:id="970406229">
      <w:bodyDiv w:val="1"/>
      <w:marLeft w:val="0"/>
      <w:marRight w:val="0"/>
      <w:marTop w:val="0"/>
      <w:marBottom w:val="0"/>
      <w:divBdr>
        <w:top w:val="none" w:sz="0" w:space="0" w:color="auto"/>
        <w:left w:val="none" w:sz="0" w:space="0" w:color="auto"/>
        <w:bottom w:val="none" w:sz="0" w:space="0" w:color="auto"/>
        <w:right w:val="none" w:sz="0" w:space="0" w:color="auto"/>
      </w:divBdr>
    </w:div>
    <w:div w:id="983587134">
      <w:bodyDiv w:val="1"/>
      <w:marLeft w:val="0"/>
      <w:marRight w:val="0"/>
      <w:marTop w:val="0"/>
      <w:marBottom w:val="0"/>
      <w:divBdr>
        <w:top w:val="none" w:sz="0" w:space="0" w:color="auto"/>
        <w:left w:val="none" w:sz="0" w:space="0" w:color="auto"/>
        <w:bottom w:val="none" w:sz="0" w:space="0" w:color="auto"/>
        <w:right w:val="none" w:sz="0" w:space="0" w:color="auto"/>
      </w:divBdr>
    </w:div>
    <w:div w:id="984817139">
      <w:bodyDiv w:val="1"/>
      <w:marLeft w:val="0"/>
      <w:marRight w:val="0"/>
      <w:marTop w:val="0"/>
      <w:marBottom w:val="0"/>
      <w:divBdr>
        <w:top w:val="none" w:sz="0" w:space="0" w:color="auto"/>
        <w:left w:val="none" w:sz="0" w:space="0" w:color="auto"/>
        <w:bottom w:val="none" w:sz="0" w:space="0" w:color="auto"/>
        <w:right w:val="none" w:sz="0" w:space="0" w:color="auto"/>
      </w:divBdr>
    </w:div>
    <w:div w:id="985279827">
      <w:bodyDiv w:val="1"/>
      <w:marLeft w:val="0"/>
      <w:marRight w:val="0"/>
      <w:marTop w:val="0"/>
      <w:marBottom w:val="0"/>
      <w:divBdr>
        <w:top w:val="none" w:sz="0" w:space="0" w:color="auto"/>
        <w:left w:val="none" w:sz="0" w:space="0" w:color="auto"/>
        <w:bottom w:val="none" w:sz="0" w:space="0" w:color="auto"/>
        <w:right w:val="none" w:sz="0" w:space="0" w:color="auto"/>
      </w:divBdr>
    </w:div>
    <w:div w:id="1008412476">
      <w:bodyDiv w:val="1"/>
      <w:marLeft w:val="0"/>
      <w:marRight w:val="0"/>
      <w:marTop w:val="0"/>
      <w:marBottom w:val="0"/>
      <w:divBdr>
        <w:top w:val="none" w:sz="0" w:space="0" w:color="auto"/>
        <w:left w:val="none" w:sz="0" w:space="0" w:color="auto"/>
        <w:bottom w:val="none" w:sz="0" w:space="0" w:color="auto"/>
        <w:right w:val="none" w:sz="0" w:space="0" w:color="auto"/>
      </w:divBdr>
    </w:div>
    <w:div w:id="1035470010">
      <w:bodyDiv w:val="1"/>
      <w:marLeft w:val="0"/>
      <w:marRight w:val="0"/>
      <w:marTop w:val="0"/>
      <w:marBottom w:val="0"/>
      <w:divBdr>
        <w:top w:val="none" w:sz="0" w:space="0" w:color="auto"/>
        <w:left w:val="none" w:sz="0" w:space="0" w:color="auto"/>
        <w:bottom w:val="none" w:sz="0" w:space="0" w:color="auto"/>
        <w:right w:val="none" w:sz="0" w:space="0" w:color="auto"/>
      </w:divBdr>
    </w:div>
    <w:div w:id="1047952260">
      <w:bodyDiv w:val="1"/>
      <w:marLeft w:val="0"/>
      <w:marRight w:val="0"/>
      <w:marTop w:val="0"/>
      <w:marBottom w:val="0"/>
      <w:divBdr>
        <w:top w:val="none" w:sz="0" w:space="0" w:color="auto"/>
        <w:left w:val="none" w:sz="0" w:space="0" w:color="auto"/>
        <w:bottom w:val="none" w:sz="0" w:space="0" w:color="auto"/>
        <w:right w:val="none" w:sz="0" w:space="0" w:color="auto"/>
      </w:divBdr>
    </w:div>
    <w:div w:id="1052927016">
      <w:bodyDiv w:val="1"/>
      <w:marLeft w:val="0"/>
      <w:marRight w:val="0"/>
      <w:marTop w:val="0"/>
      <w:marBottom w:val="0"/>
      <w:divBdr>
        <w:top w:val="none" w:sz="0" w:space="0" w:color="auto"/>
        <w:left w:val="none" w:sz="0" w:space="0" w:color="auto"/>
        <w:bottom w:val="none" w:sz="0" w:space="0" w:color="auto"/>
        <w:right w:val="none" w:sz="0" w:space="0" w:color="auto"/>
      </w:divBdr>
    </w:div>
    <w:div w:id="1065957703">
      <w:bodyDiv w:val="1"/>
      <w:marLeft w:val="0"/>
      <w:marRight w:val="0"/>
      <w:marTop w:val="0"/>
      <w:marBottom w:val="0"/>
      <w:divBdr>
        <w:top w:val="none" w:sz="0" w:space="0" w:color="auto"/>
        <w:left w:val="none" w:sz="0" w:space="0" w:color="auto"/>
        <w:bottom w:val="none" w:sz="0" w:space="0" w:color="auto"/>
        <w:right w:val="none" w:sz="0" w:space="0" w:color="auto"/>
      </w:divBdr>
    </w:div>
    <w:div w:id="1070225702">
      <w:bodyDiv w:val="1"/>
      <w:marLeft w:val="0"/>
      <w:marRight w:val="0"/>
      <w:marTop w:val="0"/>
      <w:marBottom w:val="0"/>
      <w:divBdr>
        <w:top w:val="none" w:sz="0" w:space="0" w:color="auto"/>
        <w:left w:val="none" w:sz="0" w:space="0" w:color="auto"/>
        <w:bottom w:val="none" w:sz="0" w:space="0" w:color="auto"/>
        <w:right w:val="none" w:sz="0" w:space="0" w:color="auto"/>
      </w:divBdr>
    </w:div>
    <w:div w:id="1105224275">
      <w:bodyDiv w:val="1"/>
      <w:marLeft w:val="0"/>
      <w:marRight w:val="0"/>
      <w:marTop w:val="0"/>
      <w:marBottom w:val="0"/>
      <w:divBdr>
        <w:top w:val="none" w:sz="0" w:space="0" w:color="auto"/>
        <w:left w:val="none" w:sz="0" w:space="0" w:color="auto"/>
        <w:bottom w:val="none" w:sz="0" w:space="0" w:color="auto"/>
        <w:right w:val="none" w:sz="0" w:space="0" w:color="auto"/>
      </w:divBdr>
    </w:div>
    <w:div w:id="1114708200">
      <w:bodyDiv w:val="1"/>
      <w:marLeft w:val="0"/>
      <w:marRight w:val="0"/>
      <w:marTop w:val="0"/>
      <w:marBottom w:val="0"/>
      <w:divBdr>
        <w:top w:val="none" w:sz="0" w:space="0" w:color="auto"/>
        <w:left w:val="none" w:sz="0" w:space="0" w:color="auto"/>
        <w:bottom w:val="none" w:sz="0" w:space="0" w:color="auto"/>
        <w:right w:val="none" w:sz="0" w:space="0" w:color="auto"/>
      </w:divBdr>
    </w:div>
    <w:div w:id="1128743585">
      <w:bodyDiv w:val="1"/>
      <w:marLeft w:val="0"/>
      <w:marRight w:val="0"/>
      <w:marTop w:val="0"/>
      <w:marBottom w:val="0"/>
      <w:divBdr>
        <w:top w:val="none" w:sz="0" w:space="0" w:color="auto"/>
        <w:left w:val="none" w:sz="0" w:space="0" w:color="auto"/>
        <w:bottom w:val="none" w:sz="0" w:space="0" w:color="auto"/>
        <w:right w:val="none" w:sz="0" w:space="0" w:color="auto"/>
      </w:divBdr>
    </w:div>
    <w:div w:id="1145513784">
      <w:bodyDiv w:val="1"/>
      <w:marLeft w:val="0"/>
      <w:marRight w:val="0"/>
      <w:marTop w:val="0"/>
      <w:marBottom w:val="0"/>
      <w:divBdr>
        <w:top w:val="none" w:sz="0" w:space="0" w:color="auto"/>
        <w:left w:val="none" w:sz="0" w:space="0" w:color="auto"/>
        <w:bottom w:val="none" w:sz="0" w:space="0" w:color="auto"/>
        <w:right w:val="none" w:sz="0" w:space="0" w:color="auto"/>
      </w:divBdr>
    </w:div>
    <w:div w:id="1163397614">
      <w:bodyDiv w:val="1"/>
      <w:marLeft w:val="0"/>
      <w:marRight w:val="0"/>
      <w:marTop w:val="0"/>
      <w:marBottom w:val="0"/>
      <w:divBdr>
        <w:top w:val="none" w:sz="0" w:space="0" w:color="auto"/>
        <w:left w:val="none" w:sz="0" w:space="0" w:color="auto"/>
        <w:bottom w:val="none" w:sz="0" w:space="0" w:color="auto"/>
        <w:right w:val="none" w:sz="0" w:space="0" w:color="auto"/>
      </w:divBdr>
    </w:div>
    <w:div w:id="1166168651">
      <w:bodyDiv w:val="1"/>
      <w:marLeft w:val="0"/>
      <w:marRight w:val="0"/>
      <w:marTop w:val="0"/>
      <w:marBottom w:val="0"/>
      <w:divBdr>
        <w:top w:val="none" w:sz="0" w:space="0" w:color="auto"/>
        <w:left w:val="none" w:sz="0" w:space="0" w:color="auto"/>
        <w:bottom w:val="none" w:sz="0" w:space="0" w:color="auto"/>
        <w:right w:val="none" w:sz="0" w:space="0" w:color="auto"/>
      </w:divBdr>
    </w:div>
    <w:div w:id="1203715536">
      <w:bodyDiv w:val="1"/>
      <w:marLeft w:val="0"/>
      <w:marRight w:val="0"/>
      <w:marTop w:val="0"/>
      <w:marBottom w:val="0"/>
      <w:divBdr>
        <w:top w:val="none" w:sz="0" w:space="0" w:color="auto"/>
        <w:left w:val="none" w:sz="0" w:space="0" w:color="auto"/>
        <w:bottom w:val="none" w:sz="0" w:space="0" w:color="auto"/>
        <w:right w:val="none" w:sz="0" w:space="0" w:color="auto"/>
      </w:divBdr>
    </w:div>
    <w:div w:id="1205099686">
      <w:bodyDiv w:val="1"/>
      <w:marLeft w:val="0"/>
      <w:marRight w:val="0"/>
      <w:marTop w:val="0"/>
      <w:marBottom w:val="0"/>
      <w:divBdr>
        <w:top w:val="none" w:sz="0" w:space="0" w:color="auto"/>
        <w:left w:val="none" w:sz="0" w:space="0" w:color="auto"/>
        <w:bottom w:val="none" w:sz="0" w:space="0" w:color="auto"/>
        <w:right w:val="none" w:sz="0" w:space="0" w:color="auto"/>
      </w:divBdr>
    </w:div>
    <w:div w:id="1208682125">
      <w:bodyDiv w:val="1"/>
      <w:marLeft w:val="0"/>
      <w:marRight w:val="0"/>
      <w:marTop w:val="0"/>
      <w:marBottom w:val="0"/>
      <w:divBdr>
        <w:top w:val="none" w:sz="0" w:space="0" w:color="auto"/>
        <w:left w:val="none" w:sz="0" w:space="0" w:color="auto"/>
        <w:bottom w:val="none" w:sz="0" w:space="0" w:color="auto"/>
        <w:right w:val="none" w:sz="0" w:space="0" w:color="auto"/>
      </w:divBdr>
    </w:div>
    <w:div w:id="1219512406">
      <w:bodyDiv w:val="1"/>
      <w:marLeft w:val="0"/>
      <w:marRight w:val="0"/>
      <w:marTop w:val="0"/>
      <w:marBottom w:val="0"/>
      <w:divBdr>
        <w:top w:val="none" w:sz="0" w:space="0" w:color="auto"/>
        <w:left w:val="none" w:sz="0" w:space="0" w:color="auto"/>
        <w:bottom w:val="none" w:sz="0" w:space="0" w:color="auto"/>
        <w:right w:val="none" w:sz="0" w:space="0" w:color="auto"/>
      </w:divBdr>
    </w:div>
    <w:div w:id="1226721890">
      <w:bodyDiv w:val="1"/>
      <w:marLeft w:val="0"/>
      <w:marRight w:val="0"/>
      <w:marTop w:val="0"/>
      <w:marBottom w:val="0"/>
      <w:divBdr>
        <w:top w:val="none" w:sz="0" w:space="0" w:color="auto"/>
        <w:left w:val="none" w:sz="0" w:space="0" w:color="auto"/>
        <w:bottom w:val="none" w:sz="0" w:space="0" w:color="auto"/>
        <w:right w:val="none" w:sz="0" w:space="0" w:color="auto"/>
      </w:divBdr>
    </w:div>
    <w:div w:id="1227103420">
      <w:bodyDiv w:val="1"/>
      <w:marLeft w:val="0"/>
      <w:marRight w:val="0"/>
      <w:marTop w:val="0"/>
      <w:marBottom w:val="0"/>
      <w:divBdr>
        <w:top w:val="none" w:sz="0" w:space="0" w:color="auto"/>
        <w:left w:val="none" w:sz="0" w:space="0" w:color="auto"/>
        <w:bottom w:val="none" w:sz="0" w:space="0" w:color="auto"/>
        <w:right w:val="none" w:sz="0" w:space="0" w:color="auto"/>
      </w:divBdr>
    </w:div>
    <w:div w:id="1243640215">
      <w:bodyDiv w:val="1"/>
      <w:marLeft w:val="0"/>
      <w:marRight w:val="0"/>
      <w:marTop w:val="0"/>
      <w:marBottom w:val="0"/>
      <w:divBdr>
        <w:top w:val="none" w:sz="0" w:space="0" w:color="auto"/>
        <w:left w:val="none" w:sz="0" w:space="0" w:color="auto"/>
        <w:bottom w:val="none" w:sz="0" w:space="0" w:color="auto"/>
        <w:right w:val="none" w:sz="0" w:space="0" w:color="auto"/>
      </w:divBdr>
    </w:div>
    <w:div w:id="1257514624">
      <w:bodyDiv w:val="1"/>
      <w:marLeft w:val="0"/>
      <w:marRight w:val="0"/>
      <w:marTop w:val="0"/>
      <w:marBottom w:val="0"/>
      <w:divBdr>
        <w:top w:val="none" w:sz="0" w:space="0" w:color="auto"/>
        <w:left w:val="none" w:sz="0" w:space="0" w:color="auto"/>
        <w:bottom w:val="none" w:sz="0" w:space="0" w:color="auto"/>
        <w:right w:val="none" w:sz="0" w:space="0" w:color="auto"/>
      </w:divBdr>
    </w:div>
    <w:div w:id="1260791039">
      <w:bodyDiv w:val="1"/>
      <w:marLeft w:val="0"/>
      <w:marRight w:val="0"/>
      <w:marTop w:val="0"/>
      <w:marBottom w:val="0"/>
      <w:divBdr>
        <w:top w:val="none" w:sz="0" w:space="0" w:color="auto"/>
        <w:left w:val="none" w:sz="0" w:space="0" w:color="auto"/>
        <w:bottom w:val="none" w:sz="0" w:space="0" w:color="auto"/>
        <w:right w:val="none" w:sz="0" w:space="0" w:color="auto"/>
      </w:divBdr>
    </w:div>
    <w:div w:id="1284267004">
      <w:bodyDiv w:val="1"/>
      <w:marLeft w:val="0"/>
      <w:marRight w:val="0"/>
      <w:marTop w:val="0"/>
      <w:marBottom w:val="0"/>
      <w:divBdr>
        <w:top w:val="none" w:sz="0" w:space="0" w:color="auto"/>
        <w:left w:val="none" w:sz="0" w:space="0" w:color="auto"/>
        <w:bottom w:val="none" w:sz="0" w:space="0" w:color="auto"/>
        <w:right w:val="none" w:sz="0" w:space="0" w:color="auto"/>
      </w:divBdr>
    </w:div>
    <w:div w:id="1297957193">
      <w:bodyDiv w:val="1"/>
      <w:marLeft w:val="0"/>
      <w:marRight w:val="0"/>
      <w:marTop w:val="0"/>
      <w:marBottom w:val="0"/>
      <w:divBdr>
        <w:top w:val="none" w:sz="0" w:space="0" w:color="auto"/>
        <w:left w:val="none" w:sz="0" w:space="0" w:color="auto"/>
        <w:bottom w:val="none" w:sz="0" w:space="0" w:color="auto"/>
        <w:right w:val="none" w:sz="0" w:space="0" w:color="auto"/>
      </w:divBdr>
    </w:div>
    <w:div w:id="1303467132">
      <w:bodyDiv w:val="1"/>
      <w:marLeft w:val="0"/>
      <w:marRight w:val="0"/>
      <w:marTop w:val="0"/>
      <w:marBottom w:val="0"/>
      <w:divBdr>
        <w:top w:val="none" w:sz="0" w:space="0" w:color="auto"/>
        <w:left w:val="none" w:sz="0" w:space="0" w:color="auto"/>
        <w:bottom w:val="none" w:sz="0" w:space="0" w:color="auto"/>
        <w:right w:val="none" w:sz="0" w:space="0" w:color="auto"/>
      </w:divBdr>
    </w:div>
    <w:div w:id="1307509415">
      <w:bodyDiv w:val="1"/>
      <w:marLeft w:val="0"/>
      <w:marRight w:val="0"/>
      <w:marTop w:val="0"/>
      <w:marBottom w:val="0"/>
      <w:divBdr>
        <w:top w:val="none" w:sz="0" w:space="0" w:color="auto"/>
        <w:left w:val="none" w:sz="0" w:space="0" w:color="auto"/>
        <w:bottom w:val="none" w:sz="0" w:space="0" w:color="auto"/>
        <w:right w:val="none" w:sz="0" w:space="0" w:color="auto"/>
      </w:divBdr>
    </w:div>
    <w:div w:id="1320772109">
      <w:bodyDiv w:val="1"/>
      <w:marLeft w:val="0"/>
      <w:marRight w:val="0"/>
      <w:marTop w:val="0"/>
      <w:marBottom w:val="0"/>
      <w:divBdr>
        <w:top w:val="none" w:sz="0" w:space="0" w:color="auto"/>
        <w:left w:val="none" w:sz="0" w:space="0" w:color="auto"/>
        <w:bottom w:val="none" w:sz="0" w:space="0" w:color="auto"/>
        <w:right w:val="none" w:sz="0" w:space="0" w:color="auto"/>
      </w:divBdr>
    </w:div>
    <w:div w:id="1326401178">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5016996">
      <w:bodyDiv w:val="1"/>
      <w:marLeft w:val="0"/>
      <w:marRight w:val="0"/>
      <w:marTop w:val="0"/>
      <w:marBottom w:val="0"/>
      <w:divBdr>
        <w:top w:val="none" w:sz="0" w:space="0" w:color="auto"/>
        <w:left w:val="none" w:sz="0" w:space="0" w:color="auto"/>
        <w:bottom w:val="none" w:sz="0" w:space="0" w:color="auto"/>
        <w:right w:val="none" w:sz="0" w:space="0" w:color="auto"/>
      </w:divBdr>
    </w:div>
    <w:div w:id="1345478466">
      <w:bodyDiv w:val="1"/>
      <w:marLeft w:val="0"/>
      <w:marRight w:val="0"/>
      <w:marTop w:val="0"/>
      <w:marBottom w:val="0"/>
      <w:divBdr>
        <w:top w:val="none" w:sz="0" w:space="0" w:color="auto"/>
        <w:left w:val="none" w:sz="0" w:space="0" w:color="auto"/>
        <w:bottom w:val="none" w:sz="0" w:space="0" w:color="auto"/>
        <w:right w:val="none" w:sz="0" w:space="0" w:color="auto"/>
      </w:divBdr>
    </w:div>
    <w:div w:id="1349676919">
      <w:bodyDiv w:val="1"/>
      <w:marLeft w:val="0"/>
      <w:marRight w:val="0"/>
      <w:marTop w:val="0"/>
      <w:marBottom w:val="0"/>
      <w:divBdr>
        <w:top w:val="none" w:sz="0" w:space="0" w:color="auto"/>
        <w:left w:val="none" w:sz="0" w:space="0" w:color="auto"/>
        <w:bottom w:val="none" w:sz="0" w:space="0" w:color="auto"/>
        <w:right w:val="none" w:sz="0" w:space="0" w:color="auto"/>
      </w:divBdr>
    </w:div>
    <w:div w:id="1364094521">
      <w:bodyDiv w:val="1"/>
      <w:marLeft w:val="0"/>
      <w:marRight w:val="0"/>
      <w:marTop w:val="0"/>
      <w:marBottom w:val="0"/>
      <w:divBdr>
        <w:top w:val="none" w:sz="0" w:space="0" w:color="auto"/>
        <w:left w:val="none" w:sz="0" w:space="0" w:color="auto"/>
        <w:bottom w:val="none" w:sz="0" w:space="0" w:color="auto"/>
        <w:right w:val="none" w:sz="0" w:space="0" w:color="auto"/>
      </w:divBdr>
    </w:div>
    <w:div w:id="1379625056">
      <w:bodyDiv w:val="1"/>
      <w:marLeft w:val="0"/>
      <w:marRight w:val="0"/>
      <w:marTop w:val="0"/>
      <w:marBottom w:val="0"/>
      <w:divBdr>
        <w:top w:val="none" w:sz="0" w:space="0" w:color="auto"/>
        <w:left w:val="none" w:sz="0" w:space="0" w:color="auto"/>
        <w:bottom w:val="none" w:sz="0" w:space="0" w:color="auto"/>
        <w:right w:val="none" w:sz="0" w:space="0" w:color="auto"/>
      </w:divBdr>
    </w:div>
    <w:div w:id="1384675291">
      <w:bodyDiv w:val="1"/>
      <w:marLeft w:val="0"/>
      <w:marRight w:val="0"/>
      <w:marTop w:val="0"/>
      <w:marBottom w:val="0"/>
      <w:divBdr>
        <w:top w:val="none" w:sz="0" w:space="0" w:color="auto"/>
        <w:left w:val="none" w:sz="0" w:space="0" w:color="auto"/>
        <w:bottom w:val="none" w:sz="0" w:space="0" w:color="auto"/>
        <w:right w:val="none" w:sz="0" w:space="0" w:color="auto"/>
      </w:divBdr>
    </w:div>
    <w:div w:id="1391609685">
      <w:bodyDiv w:val="1"/>
      <w:marLeft w:val="0"/>
      <w:marRight w:val="0"/>
      <w:marTop w:val="0"/>
      <w:marBottom w:val="0"/>
      <w:divBdr>
        <w:top w:val="none" w:sz="0" w:space="0" w:color="auto"/>
        <w:left w:val="none" w:sz="0" w:space="0" w:color="auto"/>
        <w:bottom w:val="none" w:sz="0" w:space="0" w:color="auto"/>
        <w:right w:val="none" w:sz="0" w:space="0" w:color="auto"/>
      </w:divBdr>
    </w:div>
    <w:div w:id="1393231923">
      <w:bodyDiv w:val="1"/>
      <w:marLeft w:val="0"/>
      <w:marRight w:val="0"/>
      <w:marTop w:val="0"/>
      <w:marBottom w:val="0"/>
      <w:divBdr>
        <w:top w:val="none" w:sz="0" w:space="0" w:color="auto"/>
        <w:left w:val="none" w:sz="0" w:space="0" w:color="auto"/>
        <w:bottom w:val="none" w:sz="0" w:space="0" w:color="auto"/>
        <w:right w:val="none" w:sz="0" w:space="0" w:color="auto"/>
      </w:divBdr>
    </w:div>
    <w:div w:id="1417707089">
      <w:bodyDiv w:val="1"/>
      <w:marLeft w:val="0"/>
      <w:marRight w:val="0"/>
      <w:marTop w:val="0"/>
      <w:marBottom w:val="0"/>
      <w:divBdr>
        <w:top w:val="none" w:sz="0" w:space="0" w:color="auto"/>
        <w:left w:val="none" w:sz="0" w:space="0" w:color="auto"/>
        <w:bottom w:val="none" w:sz="0" w:space="0" w:color="auto"/>
        <w:right w:val="none" w:sz="0" w:space="0" w:color="auto"/>
      </w:divBdr>
    </w:div>
    <w:div w:id="1418549925">
      <w:bodyDiv w:val="1"/>
      <w:marLeft w:val="0"/>
      <w:marRight w:val="0"/>
      <w:marTop w:val="0"/>
      <w:marBottom w:val="0"/>
      <w:divBdr>
        <w:top w:val="none" w:sz="0" w:space="0" w:color="auto"/>
        <w:left w:val="none" w:sz="0" w:space="0" w:color="auto"/>
        <w:bottom w:val="none" w:sz="0" w:space="0" w:color="auto"/>
        <w:right w:val="none" w:sz="0" w:space="0" w:color="auto"/>
      </w:divBdr>
    </w:div>
    <w:div w:id="1419599188">
      <w:bodyDiv w:val="1"/>
      <w:marLeft w:val="0"/>
      <w:marRight w:val="0"/>
      <w:marTop w:val="0"/>
      <w:marBottom w:val="0"/>
      <w:divBdr>
        <w:top w:val="none" w:sz="0" w:space="0" w:color="auto"/>
        <w:left w:val="none" w:sz="0" w:space="0" w:color="auto"/>
        <w:bottom w:val="none" w:sz="0" w:space="0" w:color="auto"/>
        <w:right w:val="none" w:sz="0" w:space="0" w:color="auto"/>
      </w:divBdr>
    </w:div>
    <w:div w:id="1429229986">
      <w:bodyDiv w:val="1"/>
      <w:marLeft w:val="0"/>
      <w:marRight w:val="0"/>
      <w:marTop w:val="0"/>
      <w:marBottom w:val="0"/>
      <w:divBdr>
        <w:top w:val="none" w:sz="0" w:space="0" w:color="auto"/>
        <w:left w:val="none" w:sz="0" w:space="0" w:color="auto"/>
        <w:bottom w:val="none" w:sz="0" w:space="0" w:color="auto"/>
        <w:right w:val="none" w:sz="0" w:space="0" w:color="auto"/>
      </w:divBdr>
    </w:div>
    <w:div w:id="1442143611">
      <w:bodyDiv w:val="1"/>
      <w:marLeft w:val="0"/>
      <w:marRight w:val="0"/>
      <w:marTop w:val="0"/>
      <w:marBottom w:val="0"/>
      <w:divBdr>
        <w:top w:val="none" w:sz="0" w:space="0" w:color="auto"/>
        <w:left w:val="none" w:sz="0" w:space="0" w:color="auto"/>
        <w:bottom w:val="none" w:sz="0" w:space="0" w:color="auto"/>
        <w:right w:val="none" w:sz="0" w:space="0" w:color="auto"/>
      </w:divBdr>
    </w:div>
    <w:div w:id="1446383500">
      <w:bodyDiv w:val="1"/>
      <w:marLeft w:val="0"/>
      <w:marRight w:val="0"/>
      <w:marTop w:val="0"/>
      <w:marBottom w:val="0"/>
      <w:divBdr>
        <w:top w:val="none" w:sz="0" w:space="0" w:color="auto"/>
        <w:left w:val="none" w:sz="0" w:space="0" w:color="auto"/>
        <w:bottom w:val="none" w:sz="0" w:space="0" w:color="auto"/>
        <w:right w:val="none" w:sz="0" w:space="0" w:color="auto"/>
      </w:divBdr>
    </w:div>
    <w:div w:id="1471634020">
      <w:bodyDiv w:val="1"/>
      <w:marLeft w:val="0"/>
      <w:marRight w:val="0"/>
      <w:marTop w:val="0"/>
      <w:marBottom w:val="0"/>
      <w:divBdr>
        <w:top w:val="none" w:sz="0" w:space="0" w:color="auto"/>
        <w:left w:val="none" w:sz="0" w:space="0" w:color="auto"/>
        <w:bottom w:val="none" w:sz="0" w:space="0" w:color="auto"/>
        <w:right w:val="none" w:sz="0" w:space="0" w:color="auto"/>
      </w:divBdr>
    </w:div>
    <w:div w:id="1475416233">
      <w:bodyDiv w:val="1"/>
      <w:marLeft w:val="0"/>
      <w:marRight w:val="0"/>
      <w:marTop w:val="0"/>
      <w:marBottom w:val="0"/>
      <w:divBdr>
        <w:top w:val="none" w:sz="0" w:space="0" w:color="auto"/>
        <w:left w:val="none" w:sz="0" w:space="0" w:color="auto"/>
        <w:bottom w:val="none" w:sz="0" w:space="0" w:color="auto"/>
        <w:right w:val="none" w:sz="0" w:space="0" w:color="auto"/>
      </w:divBdr>
    </w:div>
    <w:div w:id="1501039186">
      <w:bodyDiv w:val="1"/>
      <w:marLeft w:val="0"/>
      <w:marRight w:val="0"/>
      <w:marTop w:val="0"/>
      <w:marBottom w:val="0"/>
      <w:divBdr>
        <w:top w:val="none" w:sz="0" w:space="0" w:color="auto"/>
        <w:left w:val="none" w:sz="0" w:space="0" w:color="auto"/>
        <w:bottom w:val="none" w:sz="0" w:space="0" w:color="auto"/>
        <w:right w:val="none" w:sz="0" w:space="0" w:color="auto"/>
      </w:divBdr>
    </w:div>
    <w:div w:id="1504078896">
      <w:bodyDiv w:val="1"/>
      <w:marLeft w:val="0"/>
      <w:marRight w:val="0"/>
      <w:marTop w:val="0"/>
      <w:marBottom w:val="0"/>
      <w:divBdr>
        <w:top w:val="none" w:sz="0" w:space="0" w:color="auto"/>
        <w:left w:val="none" w:sz="0" w:space="0" w:color="auto"/>
        <w:bottom w:val="none" w:sz="0" w:space="0" w:color="auto"/>
        <w:right w:val="none" w:sz="0" w:space="0" w:color="auto"/>
      </w:divBdr>
    </w:div>
    <w:div w:id="1506894004">
      <w:bodyDiv w:val="1"/>
      <w:marLeft w:val="0"/>
      <w:marRight w:val="0"/>
      <w:marTop w:val="0"/>
      <w:marBottom w:val="0"/>
      <w:divBdr>
        <w:top w:val="none" w:sz="0" w:space="0" w:color="auto"/>
        <w:left w:val="none" w:sz="0" w:space="0" w:color="auto"/>
        <w:bottom w:val="none" w:sz="0" w:space="0" w:color="auto"/>
        <w:right w:val="none" w:sz="0" w:space="0" w:color="auto"/>
      </w:divBdr>
    </w:div>
    <w:div w:id="1520729682">
      <w:bodyDiv w:val="1"/>
      <w:marLeft w:val="0"/>
      <w:marRight w:val="0"/>
      <w:marTop w:val="0"/>
      <w:marBottom w:val="0"/>
      <w:divBdr>
        <w:top w:val="none" w:sz="0" w:space="0" w:color="auto"/>
        <w:left w:val="none" w:sz="0" w:space="0" w:color="auto"/>
        <w:bottom w:val="none" w:sz="0" w:space="0" w:color="auto"/>
        <w:right w:val="none" w:sz="0" w:space="0" w:color="auto"/>
      </w:divBdr>
    </w:div>
    <w:div w:id="1527870189">
      <w:bodyDiv w:val="1"/>
      <w:marLeft w:val="0"/>
      <w:marRight w:val="0"/>
      <w:marTop w:val="0"/>
      <w:marBottom w:val="0"/>
      <w:divBdr>
        <w:top w:val="none" w:sz="0" w:space="0" w:color="auto"/>
        <w:left w:val="none" w:sz="0" w:space="0" w:color="auto"/>
        <w:bottom w:val="none" w:sz="0" w:space="0" w:color="auto"/>
        <w:right w:val="none" w:sz="0" w:space="0" w:color="auto"/>
      </w:divBdr>
    </w:div>
    <w:div w:id="1538590804">
      <w:bodyDiv w:val="1"/>
      <w:marLeft w:val="0"/>
      <w:marRight w:val="0"/>
      <w:marTop w:val="0"/>
      <w:marBottom w:val="0"/>
      <w:divBdr>
        <w:top w:val="none" w:sz="0" w:space="0" w:color="auto"/>
        <w:left w:val="none" w:sz="0" w:space="0" w:color="auto"/>
        <w:bottom w:val="none" w:sz="0" w:space="0" w:color="auto"/>
        <w:right w:val="none" w:sz="0" w:space="0" w:color="auto"/>
      </w:divBdr>
    </w:div>
    <w:div w:id="1544439223">
      <w:bodyDiv w:val="1"/>
      <w:marLeft w:val="0"/>
      <w:marRight w:val="0"/>
      <w:marTop w:val="0"/>
      <w:marBottom w:val="0"/>
      <w:divBdr>
        <w:top w:val="none" w:sz="0" w:space="0" w:color="auto"/>
        <w:left w:val="none" w:sz="0" w:space="0" w:color="auto"/>
        <w:bottom w:val="none" w:sz="0" w:space="0" w:color="auto"/>
        <w:right w:val="none" w:sz="0" w:space="0" w:color="auto"/>
      </w:divBdr>
    </w:div>
    <w:div w:id="1551263899">
      <w:bodyDiv w:val="1"/>
      <w:marLeft w:val="0"/>
      <w:marRight w:val="0"/>
      <w:marTop w:val="0"/>
      <w:marBottom w:val="0"/>
      <w:divBdr>
        <w:top w:val="none" w:sz="0" w:space="0" w:color="auto"/>
        <w:left w:val="none" w:sz="0" w:space="0" w:color="auto"/>
        <w:bottom w:val="none" w:sz="0" w:space="0" w:color="auto"/>
        <w:right w:val="none" w:sz="0" w:space="0" w:color="auto"/>
      </w:divBdr>
    </w:div>
    <w:div w:id="1588733506">
      <w:bodyDiv w:val="1"/>
      <w:marLeft w:val="0"/>
      <w:marRight w:val="0"/>
      <w:marTop w:val="0"/>
      <w:marBottom w:val="0"/>
      <w:divBdr>
        <w:top w:val="none" w:sz="0" w:space="0" w:color="auto"/>
        <w:left w:val="none" w:sz="0" w:space="0" w:color="auto"/>
        <w:bottom w:val="none" w:sz="0" w:space="0" w:color="auto"/>
        <w:right w:val="none" w:sz="0" w:space="0" w:color="auto"/>
      </w:divBdr>
    </w:div>
    <w:div w:id="1592811979">
      <w:bodyDiv w:val="1"/>
      <w:marLeft w:val="0"/>
      <w:marRight w:val="0"/>
      <w:marTop w:val="0"/>
      <w:marBottom w:val="0"/>
      <w:divBdr>
        <w:top w:val="none" w:sz="0" w:space="0" w:color="auto"/>
        <w:left w:val="none" w:sz="0" w:space="0" w:color="auto"/>
        <w:bottom w:val="none" w:sz="0" w:space="0" w:color="auto"/>
        <w:right w:val="none" w:sz="0" w:space="0" w:color="auto"/>
      </w:divBdr>
    </w:div>
    <w:div w:id="1599367105">
      <w:bodyDiv w:val="1"/>
      <w:marLeft w:val="0"/>
      <w:marRight w:val="0"/>
      <w:marTop w:val="0"/>
      <w:marBottom w:val="0"/>
      <w:divBdr>
        <w:top w:val="none" w:sz="0" w:space="0" w:color="auto"/>
        <w:left w:val="none" w:sz="0" w:space="0" w:color="auto"/>
        <w:bottom w:val="none" w:sz="0" w:space="0" w:color="auto"/>
        <w:right w:val="none" w:sz="0" w:space="0" w:color="auto"/>
      </w:divBdr>
    </w:div>
    <w:div w:id="1601059172">
      <w:bodyDiv w:val="1"/>
      <w:marLeft w:val="0"/>
      <w:marRight w:val="0"/>
      <w:marTop w:val="0"/>
      <w:marBottom w:val="0"/>
      <w:divBdr>
        <w:top w:val="none" w:sz="0" w:space="0" w:color="auto"/>
        <w:left w:val="none" w:sz="0" w:space="0" w:color="auto"/>
        <w:bottom w:val="none" w:sz="0" w:space="0" w:color="auto"/>
        <w:right w:val="none" w:sz="0" w:space="0" w:color="auto"/>
      </w:divBdr>
    </w:div>
    <w:div w:id="1615744153">
      <w:bodyDiv w:val="1"/>
      <w:marLeft w:val="0"/>
      <w:marRight w:val="0"/>
      <w:marTop w:val="0"/>
      <w:marBottom w:val="0"/>
      <w:divBdr>
        <w:top w:val="none" w:sz="0" w:space="0" w:color="auto"/>
        <w:left w:val="none" w:sz="0" w:space="0" w:color="auto"/>
        <w:bottom w:val="none" w:sz="0" w:space="0" w:color="auto"/>
        <w:right w:val="none" w:sz="0" w:space="0" w:color="auto"/>
      </w:divBdr>
    </w:div>
    <w:div w:id="1620993664">
      <w:bodyDiv w:val="1"/>
      <w:marLeft w:val="0"/>
      <w:marRight w:val="0"/>
      <w:marTop w:val="0"/>
      <w:marBottom w:val="0"/>
      <w:divBdr>
        <w:top w:val="none" w:sz="0" w:space="0" w:color="auto"/>
        <w:left w:val="none" w:sz="0" w:space="0" w:color="auto"/>
        <w:bottom w:val="none" w:sz="0" w:space="0" w:color="auto"/>
        <w:right w:val="none" w:sz="0" w:space="0" w:color="auto"/>
      </w:divBdr>
    </w:div>
    <w:div w:id="1631209009">
      <w:bodyDiv w:val="1"/>
      <w:marLeft w:val="0"/>
      <w:marRight w:val="0"/>
      <w:marTop w:val="0"/>
      <w:marBottom w:val="0"/>
      <w:divBdr>
        <w:top w:val="none" w:sz="0" w:space="0" w:color="auto"/>
        <w:left w:val="none" w:sz="0" w:space="0" w:color="auto"/>
        <w:bottom w:val="none" w:sz="0" w:space="0" w:color="auto"/>
        <w:right w:val="none" w:sz="0" w:space="0" w:color="auto"/>
      </w:divBdr>
    </w:div>
    <w:div w:id="1663464662">
      <w:bodyDiv w:val="1"/>
      <w:marLeft w:val="0"/>
      <w:marRight w:val="0"/>
      <w:marTop w:val="0"/>
      <w:marBottom w:val="0"/>
      <w:divBdr>
        <w:top w:val="none" w:sz="0" w:space="0" w:color="auto"/>
        <w:left w:val="none" w:sz="0" w:space="0" w:color="auto"/>
        <w:bottom w:val="none" w:sz="0" w:space="0" w:color="auto"/>
        <w:right w:val="none" w:sz="0" w:space="0" w:color="auto"/>
      </w:divBdr>
    </w:div>
    <w:div w:id="1682970129">
      <w:bodyDiv w:val="1"/>
      <w:marLeft w:val="0"/>
      <w:marRight w:val="0"/>
      <w:marTop w:val="0"/>
      <w:marBottom w:val="0"/>
      <w:divBdr>
        <w:top w:val="none" w:sz="0" w:space="0" w:color="auto"/>
        <w:left w:val="none" w:sz="0" w:space="0" w:color="auto"/>
        <w:bottom w:val="none" w:sz="0" w:space="0" w:color="auto"/>
        <w:right w:val="none" w:sz="0" w:space="0" w:color="auto"/>
      </w:divBdr>
    </w:div>
    <w:div w:id="1711299599">
      <w:bodyDiv w:val="1"/>
      <w:marLeft w:val="0"/>
      <w:marRight w:val="0"/>
      <w:marTop w:val="0"/>
      <w:marBottom w:val="0"/>
      <w:divBdr>
        <w:top w:val="none" w:sz="0" w:space="0" w:color="auto"/>
        <w:left w:val="none" w:sz="0" w:space="0" w:color="auto"/>
        <w:bottom w:val="none" w:sz="0" w:space="0" w:color="auto"/>
        <w:right w:val="none" w:sz="0" w:space="0" w:color="auto"/>
      </w:divBdr>
    </w:div>
    <w:div w:id="1730111635">
      <w:bodyDiv w:val="1"/>
      <w:marLeft w:val="0"/>
      <w:marRight w:val="0"/>
      <w:marTop w:val="0"/>
      <w:marBottom w:val="0"/>
      <w:divBdr>
        <w:top w:val="none" w:sz="0" w:space="0" w:color="auto"/>
        <w:left w:val="none" w:sz="0" w:space="0" w:color="auto"/>
        <w:bottom w:val="none" w:sz="0" w:space="0" w:color="auto"/>
        <w:right w:val="none" w:sz="0" w:space="0" w:color="auto"/>
      </w:divBdr>
    </w:div>
    <w:div w:id="1733039881">
      <w:bodyDiv w:val="1"/>
      <w:marLeft w:val="0"/>
      <w:marRight w:val="0"/>
      <w:marTop w:val="0"/>
      <w:marBottom w:val="0"/>
      <w:divBdr>
        <w:top w:val="none" w:sz="0" w:space="0" w:color="auto"/>
        <w:left w:val="none" w:sz="0" w:space="0" w:color="auto"/>
        <w:bottom w:val="none" w:sz="0" w:space="0" w:color="auto"/>
        <w:right w:val="none" w:sz="0" w:space="0" w:color="auto"/>
      </w:divBdr>
    </w:div>
    <w:div w:id="1737700650">
      <w:bodyDiv w:val="1"/>
      <w:marLeft w:val="0"/>
      <w:marRight w:val="0"/>
      <w:marTop w:val="0"/>
      <w:marBottom w:val="0"/>
      <w:divBdr>
        <w:top w:val="none" w:sz="0" w:space="0" w:color="auto"/>
        <w:left w:val="none" w:sz="0" w:space="0" w:color="auto"/>
        <w:bottom w:val="none" w:sz="0" w:space="0" w:color="auto"/>
        <w:right w:val="none" w:sz="0" w:space="0" w:color="auto"/>
      </w:divBdr>
    </w:div>
    <w:div w:id="1750926420">
      <w:bodyDiv w:val="1"/>
      <w:marLeft w:val="0"/>
      <w:marRight w:val="0"/>
      <w:marTop w:val="0"/>
      <w:marBottom w:val="0"/>
      <w:divBdr>
        <w:top w:val="none" w:sz="0" w:space="0" w:color="auto"/>
        <w:left w:val="none" w:sz="0" w:space="0" w:color="auto"/>
        <w:bottom w:val="none" w:sz="0" w:space="0" w:color="auto"/>
        <w:right w:val="none" w:sz="0" w:space="0" w:color="auto"/>
      </w:divBdr>
    </w:div>
    <w:div w:id="1777670745">
      <w:bodyDiv w:val="1"/>
      <w:marLeft w:val="0"/>
      <w:marRight w:val="0"/>
      <w:marTop w:val="0"/>
      <w:marBottom w:val="0"/>
      <w:divBdr>
        <w:top w:val="none" w:sz="0" w:space="0" w:color="auto"/>
        <w:left w:val="none" w:sz="0" w:space="0" w:color="auto"/>
        <w:bottom w:val="none" w:sz="0" w:space="0" w:color="auto"/>
        <w:right w:val="none" w:sz="0" w:space="0" w:color="auto"/>
      </w:divBdr>
    </w:div>
    <w:div w:id="1782724319">
      <w:bodyDiv w:val="1"/>
      <w:marLeft w:val="0"/>
      <w:marRight w:val="0"/>
      <w:marTop w:val="0"/>
      <w:marBottom w:val="0"/>
      <w:divBdr>
        <w:top w:val="none" w:sz="0" w:space="0" w:color="auto"/>
        <w:left w:val="none" w:sz="0" w:space="0" w:color="auto"/>
        <w:bottom w:val="none" w:sz="0" w:space="0" w:color="auto"/>
        <w:right w:val="none" w:sz="0" w:space="0" w:color="auto"/>
      </w:divBdr>
    </w:div>
    <w:div w:id="1791582100">
      <w:bodyDiv w:val="1"/>
      <w:marLeft w:val="0"/>
      <w:marRight w:val="0"/>
      <w:marTop w:val="0"/>
      <w:marBottom w:val="0"/>
      <w:divBdr>
        <w:top w:val="none" w:sz="0" w:space="0" w:color="auto"/>
        <w:left w:val="none" w:sz="0" w:space="0" w:color="auto"/>
        <w:bottom w:val="none" w:sz="0" w:space="0" w:color="auto"/>
        <w:right w:val="none" w:sz="0" w:space="0" w:color="auto"/>
      </w:divBdr>
    </w:div>
    <w:div w:id="1797748324">
      <w:bodyDiv w:val="1"/>
      <w:marLeft w:val="0"/>
      <w:marRight w:val="0"/>
      <w:marTop w:val="0"/>
      <w:marBottom w:val="0"/>
      <w:divBdr>
        <w:top w:val="none" w:sz="0" w:space="0" w:color="auto"/>
        <w:left w:val="none" w:sz="0" w:space="0" w:color="auto"/>
        <w:bottom w:val="none" w:sz="0" w:space="0" w:color="auto"/>
        <w:right w:val="none" w:sz="0" w:space="0" w:color="auto"/>
      </w:divBdr>
    </w:div>
    <w:div w:id="1798379340">
      <w:bodyDiv w:val="1"/>
      <w:marLeft w:val="0"/>
      <w:marRight w:val="0"/>
      <w:marTop w:val="0"/>
      <w:marBottom w:val="0"/>
      <w:divBdr>
        <w:top w:val="none" w:sz="0" w:space="0" w:color="auto"/>
        <w:left w:val="none" w:sz="0" w:space="0" w:color="auto"/>
        <w:bottom w:val="none" w:sz="0" w:space="0" w:color="auto"/>
        <w:right w:val="none" w:sz="0" w:space="0" w:color="auto"/>
      </w:divBdr>
    </w:div>
    <w:div w:id="1813867299">
      <w:bodyDiv w:val="1"/>
      <w:marLeft w:val="0"/>
      <w:marRight w:val="0"/>
      <w:marTop w:val="0"/>
      <w:marBottom w:val="0"/>
      <w:divBdr>
        <w:top w:val="none" w:sz="0" w:space="0" w:color="auto"/>
        <w:left w:val="none" w:sz="0" w:space="0" w:color="auto"/>
        <w:bottom w:val="none" w:sz="0" w:space="0" w:color="auto"/>
        <w:right w:val="none" w:sz="0" w:space="0" w:color="auto"/>
      </w:divBdr>
    </w:div>
    <w:div w:id="1822845883">
      <w:bodyDiv w:val="1"/>
      <w:marLeft w:val="0"/>
      <w:marRight w:val="0"/>
      <w:marTop w:val="0"/>
      <w:marBottom w:val="0"/>
      <w:divBdr>
        <w:top w:val="none" w:sz="0" w:space="0" w:color="auto"/>
        <w:left w:val="none" w:sz="0" w:space="0" w:color="auto"/>
        <w:bottom w:val="none" w:sz="0" w:space="0" w:color="auto"/>
        <w:right w:val="none" w:sz="0" w:space="0" w:color="auto"/>
      </w:divBdr>
    </w:div>
    <w:div w:id="1847668465">
      <w:bodyDiv w:val="1"/>
      <w:marLeft w:val="0"/>
      <w:marRight w:val="0"/>
      <w:marTop w:val="0"/>
      <w:marBottom w:val="0"/>
      <w:divBdr>
        <w:top w:val="none" w:sz="0" w:space="0" w:color="auto"/>
        <w:left w:val="none" w:sz="0" w:space="0" w:color="auto"/>
        <w:bottom w:val="none" w:sz="0" w:space="0" w:color="auto"/>
        <w:right w:val="none" w:sz="0" w:space="0" w:color="auto"/>
      </w:divBdr>
    </w:div>
    <w:div w:id="1879049800">
      <w:bodyDiv w:val="1"/>
      <w:marLeft w:val="0"/>
      <w:marRight w:val="0"/>
      <w:marTop w:val="0"/>
      <w:marBottom w:val="0"/>
      <w:divBdr>
        <w:top w:val="none" w:sz="0" w:space="0" w:color="auto"/>
        <w:left w:val="none" w:sz="0" w:space="0" w:color="auto"/>
        <w:bottom w:val="none" w:sz="0" w:space="0" w:color="auto"/>
        <w:right w:val="none" w:sz="0" w:space="0" w:color="auto"/>
      </w:divBdr>
    </w:div>
    <w:div w:id="1901476362">
      <w:bodyDiv w:val="1"/>
      <w:marLeft w:val="0"/>
      <w:marRight w:val="0"/>
      <w:marTop w:val="0"/>
      <w:marBottom w:val="0"/>
      <w:divBdr>
        <w:top w:val="none" w:sz="0" w:space="0" w:color="auto"/>
        <w:left w:val="none" w:sz="0" w:space="0" w:color="auto"/>
        <w:bottom w:val="none" w:sz="0" w:space="0" w:color="auto"/>
        <w:right w:val="none" w:sz="0" w:space="0" w:color="auto"/>
      </w:divBdr>
    </w:div>
    <w:div w:id="1903982965">
      <w:bodyDiv w:val="1"/>
      <w:marLeft w:val="0"/>
      <w:marRight w:val="0"/>
      <w:marTop w:val="0"/>
      <w:marBottom w:val="0"/>
      <w:divBdr>
        <w:top w:val="none" w:sz="0" w:space="0" w:color="auto"/>
        <w:left w:val="none" w:sz="0" w:space="0" w:color="auto"/>
        <w:bottom w:val="none" w:sz="0" w:space="0" w:color="auto"/>
        <w:right w:val="none" w:sz="0" w:space="0" w:color="auto"/>
      </w:divBdr>
    </w:div>
    <w:div w:id="1908491977">
      <w:bodyDiv w:val="1"/>
      <w:marLeft w:val="0"/>
      <w:marRight w:val="0"/>
      <w:marTop w:val="0"/>
      <w:marBottom w:val="0"/>
      <w:divBdr>
        <w:top w:val="none" w:sz="0" w:space="0" w:color="auto"/>
        <w:left w:val="none" w:sz="0" w:space="0" w:color="auto"/>
        <w:bottom w:val="none" w:sz="0" w:space="0" w:color="auto"/>
        <w:right w:val="none" w:sz="0" w:space="0" w:color="auto"/>
      </w:divBdr>
    </w:div>
    <w:div w:id="1912961127">
      <w:bodyDiv w:val="1"/>
      <w:marLeft w:val="0"/>
      <w:marRight w:val="0"/>
      <w:marTop w:val="0"/>
      <w:marBottom w:val="0"/>
      <w:divBdr>
        <w:top w:val="none" w:sz="0" w:space="0" w:color="auto"/>
        <w:left w:val="none" w:sz="0" w:space="0" w:color="auto"/>
        <w:bottom w:val="none" w:sz="0" w:space="0" w:color="auto"/>
        <w:right w:val="none" w:sz="0" w:space="0" w:color="auto"/>
      </w:divBdr>
    </w:div>
    <w:div w:id="1926642781">
      <w:bodyDiv w:val="1"/>
      <w:marLeft w:val="0"/>
      <w:marRight w:val="0"/>
      <w:marTop w:val="0"/>
      <w:marBottom w:val="0"/>
      <w:divBdr>
        <w:top w:val="none" w:sz="0" w:space="0" w:color="auto"/>
        <w:left w:val="none" w:sz="0" w:space="0" w:color="auto"/>
        <w:bottom w:val="none" w:sz="0" w:space="0" w:color="auto"/>
        <w:right w:val="none" w:sz="0" w:space="0" w:color="auto"/>
      </w:divBdr>
    </w:div>
    <w:div w:id="1927300005">
      <w:bodyDiv w:val="1"/>
      <w:marLeft w:val="0"/>
      <w:marRight w:val="0"/>
      <w:marTop w:val="0"/>
      <w:marBottom w:val="0"/>
      <w:divBdr>
        <w:top w:val="none" w:sz="0" w:space="0" w:color="auto"/>
        <w:left w:val="none" w:sz="0" w:space="0" w:color="auto"/>
        <w:bottom w:val="none" w:sz="0" w:space="0" w:color="auto"/>
        <w:right w:val="none" w:sz="0" w:space="0" w:color="auto"/>
      </w:divBdr>
    </w:div>
    <w:div w:id="1956131214">
      <w:bodyDiv w:val="1"/>
      <w:marLeft w:val="0"/>
      <w:marRight w:val="0"/>
      <w:marTop w:val="0"/>
      <w:marBottom w:val="0"/>
      <w:divBdr>
        <w:top w:val="none" w:sz="0" w:space="0" w:color="auto"/>
        <w:left w:val="none" w:sz="0" w:space="0" w:color="auto"/>
        <w:bottom w:val="none" w:sz="0" w:space="0" w:color="auto"/>
        <w:right w:val="none" w:sz="0" w:space="0" w:color="auto"/>
      </w:divBdr>
    </w:div>
    <w:div w:id="1965307570">
      <w:bodyDiv w:val="1"/>
      <w:marLeft w:val="0"/>
      <w:marRight w:val="0"/>
      <w:marTop w:val="0"/>
      <w:marBottom w:val="0"/>
      <w:divBdr>
        <w:top w:val="none" w:sz="0" w:space="0" w:color="auto"/>
        <w:left w:val="none" w:sz="0" w:space="0" w:color="auto"/>
        <w:bottom w:val="none" w:sz="0" w:space="0" w:color="auto"/>
        <w:right w:val="none" w:sz="0" w:space="0" w:color="auto"/>
      </w:divBdr>
    </w:div>
    <w:div w:id="1967390870">
      <w:bodyDiv w:val="1"/>
      <w:marLeft w:val="0"/>
      <w:marRight w:val="0"/>
      <w:marTop w:val="0"/>
      <w:marBottom w:val="0"/>
      <w:divBdr>
        <w:top w:val="none" w:sz="0" w:space="0" w:color="auto"/>
        <w:left w:val="none" w:sz="0" w:space="0" w:color="auto"/>
        <w:bottom w:val="none" w:sz="0" w:space="0" w:color="auto"/>
        <w:right w:val="none" w:sz="0" w:space="0" w:color="auto"/>
      </w:divBdr>
    </w:div>
    <w:div w:id="1979451070">
      <w:bodyDiv w:val="1"/>
      <w:marLeft w:val="0"/>
      <w:marRight w:val="0"/>
      <w:marTop w:val="0"/>
      <w:marBottom w:val="0"/>
      <w:divBdr>
        <w:top w:val="none" w:sz="0" w:space="0" w:color="auto"/>
        <w:left w:val="none" w:sz="0" w:space="0" w:color="auto"/>
        <w:bottom w:val="none" w:sz="0" w:space="0" w:color="auto"/>
        <w:right w:val="none" w:sz="0" w:space="0" w:color="auto"/>
      </w:divBdr>
    </w:div>
    <w:div w:id="1986161251">
      <w:bodyDiv w:val="1"/>
      <w:marLeft w:val="0"/>
      <w:marRight w:val="0"/>
      <w:marTop w:val="0"/>
      <w:marBottom w:val="0"/>
      <w:divBdr>
        <w:top w:val="none" w:sz="0" w:space="0" w:color="auto"/>
        <w:left w:val="none" w:sz="0" w:space="0" w:color="auto"/>
        <w:bottom w:val="none" w:sz="0" w:space="0" w:color="auto"/>
        <w:right w:val="none" w:sz="0" w:space="0" w:color="auto"/>
      </w:divBdr>
    </w:div>
    <w:div w:id="1987974765">
      <w:bodyDiv w:val="1"/>
      <w:marLeft w:val="0"/>
      <w:marRight w:val="0"/>
      <w:marTop w:val="0"/>
      <w:marBottom w:val="0"/>
      <w:divBdr>
        <w:top w:val="none" w:sz="0" w:space="0" w:color="auto"/>
        <w:left w:val="none" w:sz="0" w:space="0" w:color="auto"/>
        <w:bottom w:val="none" w:sz="0" w:space="0" w:color="auto"/>
        <w:right w:val="none" w:sz="0" w:space="0" w:color="auto"/>
      </w:divBdr>
    </w:div>
    <w:div w:id="1992979595">
      <w:bodyDiv w:val="1"/>
      <w:marLeft w:val="0"/>
      <w:marRight w:val="0"/>
      <w:marTop w:val="0"/>
      <w:marBottom w:val="0"/>
      <w:divBdr>
        <w:top w:val="none" w:sz="0" w:space="0" w:color="auto"/>
        <w:left w:val="none" w:sz="0" w:space="0" w:color="auto"/>
        <w:bottom w:val="none" w:sz="0" w:space="0" w:color="auto"/>
        <w:right w:val="none" w:sz="0" w:space="0" w:color="auto"/>
      </w:divBdr>
    </w:div>
    <w:div w:id="2012752739">
      <w:bodyDiv w:val="1"/>
      <w:marLeft w:val="0"/>
      <w:marRight w:val="0"/>
      <w:marTop w:val="0"/>
      <w:marBottom w:val="0"/>
      <w:divBdr>
        <w:top w:val="none" w:sz="0" w:space="0" w:color="auto"/>
        <w:left w:val="none" w:sz="0" w:space="0" w:color="auto"/>
        <w:bottom w:val="none" w:sz="0" w:space="0" w:color="auto"/>
        <w:right w:val="none" w:sz="0" w:space="0" w:color="auto"/>
      </w:divBdr>
    </w:div>
    <w:div w:id="2015834400">
      <w:bodyDiv w:val="1"/>
      <w:marLeft w:val="0"/>
      <w:marRight w:val="0"/>
      <w:marTop w:val="0"/>
      <w:marBottom w:val="0"/>
      <w:divBdr>
        <w:top w:val="none" w:sz="0" w:space="0" w:color="auto"/>
        <w:left w:val="none" w:sz="0" w:space="0" w:color="auto"/>
        <w:bottom w:val="none" w:sz="0" w:space="0" w:color="auto"/>
        <w:right w:val="none" w:sz="0" w:space="0" w:color="auto"/>
      </w:divBdr>
    </w:div>
    <w:div w:id="2019846739">
      <w:bodyDiv w:val="1"/>
      <w:marLeft w:val="0"/>
      <w:marRight w:val="0"/>
      <w:marTop w:val="0"/>
      <w:marBottom w:val="0"/>
      <w:divBdr>
        <w:top w:val="none" w:sz="0" w:space="0" w:color="auto"/>
        <w:left w:val="none" w:sz="0" w:space="0" w:color="auto"/>
        <w:bottom w:val="none" w:sz="0" w:space="0" w:color="auto"/>
        <w:right w:val="none" w:sz="0" w:space="0" w:color="auto"/>
      </w:divBdr>
    </w:div>
    <w:div w:id="2038851420">
      <w:bodyDiv w:val="1"/>
      <w:marLeft w:val="0"/>
      <w:marRight w:val="0"/>
      <w:marTop w:val="0"/>
      <w:marBottom w:val="0"/>
      <w:divBdr>
        <w:top w:val="none" w:sz="0" w:space="0" w:color="auto"/>
        <w:left w:val="none" w:sz="0" w:space="0" w:color="auto"/>
        <w:bottom w:val="none" w:sz="0" w:space="0" w:color="auto"/>
        <w:right w:val="none" w:sz="0" w:space="0" w:color="auto"/>
      </w:divBdr>
    </w:div>
    <w:div w:id="2053308585">
      <w:bodyDiv w:val="1"/>
      <w:marLeft w:val="0"/>
      <w:marRight w:val="0"/>
      <w:marTop w:val="0"/>
      <w:marBottom w:val="0"/>
      <w:divBdr>
        <w:top w:val="none" w:sz="0" w:space="0" w:color="auto"/>
        <w:left w:val="none" w:sz="0" w:space="0" w:color="auto"/>
        <w:bottom w:val="none" w:sz="0" w:space="0" w:color="auto"/>
        <w:right w:val="none" w:sz="0" w:space="0" w:color="auto"/>
      </w:divBdr>
    </w:div>
    <w:div w:id="2056541430">
      <w:bodyDiv w:val="1"/>
      <w:marLeft w:val="0"/>
      <w:marRight w:val="0"/>
      <w:marTop w:val="0"/>
      <w:marBottom w:val="0"/>
      <w:divBdr>
        <w:top w:val="none" w:sz="0" w:space="0" w:color="auto"/>
        <w:left w:val="none" w:sz="0" w:space="0" w:color="auto"/>
        <w:bottom w:val="none" w:sz="0" w:space="0" w:color="auto"/>
        <w:right w:val="none" w:sz="0" w:space="0" w:color="auto"/>
      </w:divBdr>
    </w:div>
    <w:div w:id="2065789116">
      <w:bodyDiv w:val="1"/>
      <w:marLeft w:val="0"/>
      <w:marRight w:val="0"/>
      <w:marTop w:val="0"/>
      <w:marBottom w:val="0"/>
      <w:divBdr>
        <w:top w:val="none" w:sz="0" w:space="0" w:color="auto"/>
        <w:left w:val="none" w:sz="0" w:space="0" w:color="auto"/>
        <w:bottom w:val="none" w:sz="0" w:space="0" w:color="auto"/>
        <w:right w:val="none" w:sz="0" w:space="0" w:color="auto"/>
      </w:divBdr>
    </w:div>
    <w:div w:id="2073500174">
      <w:bodyDiv w:val="1"/>
      <w:marLeft w:val="0"/>
      <w:marRight w:val="0"/>
      <w:marTop w:val="0"/>
      <w:marBottom w:val="0"/>
      <w:divBdr>
        <w:top w:val="none" w:sz="0" w:space="0" w:color="auto"/>
        <w:left w:val="none" w:sz="0" w:space="0" w:color="auto"/>
        <w:bottom w:val="none" w:sz="0" w:space="0" w:color="auto"/>
        <w:right w:val="none" w:sz="0" w:space="0" w:color="auto"/>
      </w:divBdr>
    </w:div>
    <w:div w:id="2078043708">
      <w:bodyDiv w:val="1"/>
      <w:marLeft w:val="0"/>
      <w:marRight w:val="0"/>
      <w:marTop w:val="0"/>
      <w:marBottom w:val="0"/>
      <w:divBdr>
        <w:top w:val="none" w:sz="0" w:space="0" w:color="auto"/>
        <w:left w:val="none" w:sz="0" w:space="0" w:color="auto"/>
        <w:bottom w:val="none" w:sz="0" w:space="0" w:color="auto"/>
        <w:right w:val="none" w:sz="0" w:space="0" w:color="auto"/>
      </w:divBdr>
    </w:div>
    <w:div w:id="2088992435">
      <w:bodyDiv w:val="1"/>
      <w:marLeft w:val="0"/>
      <w:marRight w:val="0"/>
      <w:marTop w:val="0"/>
      <w:marBottom w:val="0"/>
      <w:divBdr>
        <w:top w:val="none" w:sz="0" w:space="0" w:color="auto"/>
        <w:left w:val="none" w:sz="0" w:space="0" w:color="auto"/>
        <w:bottom w:val="none" w:sz="0" w:space="0" w:color="auto"/>
        <w:right w:val="none" w:sz="0" w:space="0" w:color="auto"/>
      </w:divBdr>
    </w:div>
    <w:div w:id="2092123162">
      <w:bodyDiv w:val="1"/>
      <w:marLeft w:val="0"/>
      <w:marRight w:val="0"/>
      <w:marTop w:val="0"/>
      <w:marBottom w:val="0"/>
      <w:divBdr>
        <w:top w:val="none" w:sz="0" w:space="0" w:color="auto"/>
        <w:left w:val="none" w:sz="0" w:space="0" w:color="auto"/>
        <w:bottom w:val="none" w:sz="0" w:space="0" w:color="auto"/>
        <w:right w:val="none" w:sz="0" w:space="0" w:color="auto"/>
      </w:divBdr>
    </w:div>
    <w:div w:id="2107000160">
      <w:bodyDiv w:val="1"/>
      <w:marLeft w:val="0"/>
      <w:marRight w:val="0"/>
      <w:marTop w:val="0"/>
      <w:marBottom w:val="0"/>
      <w:divBdr>
        <w:top w:val="none" w:sz="0" w:space="0" w:color="auto"/>
        <w:left w:val="none" w:sz="0" w:space="0" w:color="auto"/>
        <w:bottom w:val="none" w:sz="0" w:space="0" w:color="auto"/>
        <w:right w:val="none" w:sz="0" w:space="0" w:color="auto"/>
      </w:divBdr>
    </w:div>
    <w:div w:id="2108883258">
      <w:bodyDiv w:val="1"/>
      <w:marLeft w:val="0"/>
      <w:marRight w:val="0"/>
      <w:marTop w:val="0"/>
      <w:marBottom w:val="0"/>
      <w:divBdr>
        <w:top w:val="none" w:sz="0" w:space="0" w:color="auto"/>
        <w:left w:val="none" w:sz="0" w:space="0" w:color="auto"/>
        <w:bottom w:val="none" w:sz="0" w:space="0" w:color="auto"/>
        <w:right w:val="none" w:sz="0" w:space="0" w:color="auto"/>
      </w:divBdr>
    </w:div>
    <w:div w:id="2114473431">
      <w:bodyDiv w:val="1"/>
      <w:marLeft w:val="0"/>
      <w:marRight w:val="0"/>
      <w:marTop w:val="0"/>
      <w:marBottom w:val="0"/>
      <w:divBdr>
        <w:top w:val="none" w:sz="0" w:space="0" w:color="auto"/>
        <w:left w:val="none" w:sz="0" w:space="0" w:color="auto"/>
        <w:bottom w:val="none" w:sz="0" w:space="0" w:color="auto"/>
        <w:right w:val="none" w:sz="0" w:space="0" w:color="auto"/>
      </w:divBdr>
    </w:div>
    <w:div w:id="2127116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eeexplore.ieee.org/document/7322190/?reload=tru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Bei02</b:Tag>
    <b:SourceType>InternetSite</b:SourceType>
    <b:Guid>{AE89EA61-2B55-408A-AD01-34484B2D6C6E}</b:Guid>
    <b:Author>
      <b:Author>
        <b:NameList>
          <b:Person>
            <b:Last>Beijar</b:Last>
            <b:First>N.</b:First>
          </b:Person>
        </b:NameList>
      </b:Author>
    </b:Author>
    <b:Title>Zone Routing Protocol (ZRP)</b:Title>
    <b:Year>2002</b:Year>
    <b:URL>http://www.netlab.hut.fi/opetus/s38030/k02/Papers/08-Nicklas.pdf</b:URL>
    <b:RefOrder>1</b:RefOrder>
  </b:Source>
  <b:Source>
    <b:Tag>Kal16</b:Tag>
    <b:SourceType>Book</b:SourceType>
    <b:Guid>{118F4D3C-6726-4211-9993-D278F303657B}</b:Guid>
    <b:Author>
      <b:Author>
        <b:NameList>
          <b:Person>
            <b:Last>Kalyanasundaram</b:Last>
            <b:First>P</b:First>
          </b:Person>
          <b:Person>
            <b:Last>Gnanasekaran</b:Last>
            <b:First>T</b:First>
          </b:Person>
        </b:NameList>
      </b:Author>
    </b:Author>
    <b:Title>A Multi-Hop Dynamic Path-Selection (MHDP) Algorithm for the Augmented Lifetime of Wireless Sensor Networks</b:Title>
    <b:Year>2016</b:Year>
    <b:RefOrder>2</b:RefOrder>
  </b:Source>
  <b:Source>
    <b:Tag>Nay15</b:Tag>
    <b:SourceType>Book</b:SourceType>
    <b:Guid>{FD380190-76AF-413C-AB1F-5BD28B066357}</b:Guid>
    <b:Author>
      <b:Author>
        <b:NameList>
          <b:Person>
            <b:Last>Nayyar</b:Last>
            <b:First>A.</b:First>
          </b:Person>
          <b:Person>
            <b:Last>Singh</b:Last>
            <b:First>R.</b:First>
          </b:Person>
        </b:NameList>
      </b:Author>
    </b:Author>
    <b:Title>A Comprehensive Review of Simulation Tools for Wireless Sensor Networks (WSNs)</b:Title>
    <b:Year>2015</b:Year>
    <b:RefOrder>3</b:RefOrder>
  </b:Source>
  <b:Source>
    <b:Tag>Isa09</b:Tag>
    <b:SourceType>Book</b:SourceType>
    <b:Guid>{67DB2764-593A-4FE1-97A2-BB48FD4FF26E}</b:Guid>
    <b:Author>
      <b:Author>
        <b:NameList>
          <b:Person>
            <b:Last>Isabel</b:Last>
          </b:Person>
          <b:Person>
            <b:Last>Dietrich</b:Last>
          </b:Person>
        </b:NameList>
      </b:Author>
    </b:Author>
    <b:Title>On the lifetime of wireless sensor networks</b:Title>
    <b:Year>2009</b:Year>
    <b:RefOrder>4</b:RefOrder>
  </b:Source>
  <b:Source>
    <b:Tag>Yet15</b:Tag>
    <b:SourceType>Book</b:SourceType>
    <b:Guid>{974DA3D5-D910-4389-AB5C-614EBB6B6BA3}</b:Guid>
    <b:Author>
      <b:Author>
        <b:NameList>
          <b:Person>
            <b:Last>Yetgin</b:Last>
          </b:Person>
          <b:Person>
            <b:Last>Halil</b:Last>
          </b:Person>
        </b:NameList>
      </b:Author>
    </b:Author>
    <b:Title>Network-Lifetime Maximization of Wireless Sensor Network</b:Title>
    <b:Year>2015</b:Year>
    <b:RefOrder>5</b:RefOrder>
  </b:Source>
  <b:Source>
    <b:Tag>htt</b:Tag>
    <b:SourceType>InternetSite</b:SourceType>
    <b:Guid>{0C8AB180-68EC-4BA4-8252-E0F2A09E16B6}</b:Guid>
    <b:URL>http://www.ni.com/white-paper/7142/en/</b:URL>
    <b:Title>What is a wireless sensor network?</b:Title>
    <b:InternetSiteTitle>National Instruments</b:InternetSiteTitle>
    <b:Year>2016</b:Year>
    <b:Month>Agustus</b:Month>
    <b:Day>24</b:Day>
    <b:RefOrder>6</b:RefOrder>
  </b:Source>
  <b:Source>
    <b:Tag>Tar</b:Tag>
    <b:SourceType>InternetSite</b:SourceType>
    <b:Guid>{4D7669DF-9C1A-4469-962A-871F6EDE5B8D}</b:Guid>
    <b:Author>
      <b:Author>
        <b:NameList>
          <b:Person>
            <b:Last>Agarwal</b:Last>
            <b:First>Tarun</b:First>
          </b:Person>
        </b:NameList>
      </b:Author>
    </b:Author>
    <b:Title>El Pro Cus</b:Title>
    <b:InternetSiteTitle>Wireless sensor network and their applications</b:InternetSiteTitle>
    <b:URL>https://www.elprocus.com/introduction-to-wireless-sensor-networks-types-and-applications/</b:URL>
    <b:RefOrder>7</b:RefOrder>
  </b:Source>
  <b:Source>
    <b:Tag>Ven14</b:Tag>
    <b:SourceType>Book</b:SourceType>
    <b:Guid>{431FCBAD-BA71-45A7-9C47-7F54B6729A94}</b:Guid>
    <b:Title>Zoned Based Routing Protocol for Wireless Sensor Networks</b:Title>
    <b:Year>2014</b:Year>
    <b:Author>
      <b:Author>
        <b:NameList>
          <b:Person>
            <b:Last>Venkateswarlu Kumaramangalam</b:Last>
            <b:First>M.</b:First>
          </b:Person>
          <b:Person>
            <b:Last>Adiyapatham</b:Last>
            <b:First>K.</b:First>
            <b:Middle>Kandasamy, C.</b:Middle>
          </b:Person>
        </b:NameList>
      </b:Author>
    </b:Author>
    <b:RefOrder>8</b:RefOrder>
  </b:Source>
  <b:Source>
    <b:Tag>Buh07</b:Tag>
    <b:SourceType>Book</b:SourceType>
    <b:Guid>{32052EEC-D081-48D5-B975-6990498110E4}</b:Guid>
    <b:Author>
      <b:Author>
        <b:NameList>
          <b:Person>
            <b:Last>Buhari</b:Last>
            <b:First>A.</b:First>
          </b:Person>
          <b:Person>
            <b:Last>Othman</b:Last>
            <b:First>M.</b:First>
          </b:Person>
        </b:NameList>
      </b:Author>
    </b:Author>
    <b:Title>Efficient Query Propagation by Adaptive Bordercast Operation in Dense Ad Hoc Network. IJCSNS International Journal of Computer Science and Network Security</b:Title>
    <b:Year>2007</b:Year>
    <b:RefOrder>9</b:RefOrder>
  </b:Source>
  <b:Source>
    <b:Tag>Rav12</b:Tag>
    <b:SourceType>Book</b:SourceType>
    <b:Guid>{EEA7F72B-C32A-4E05-82C3-42F04B1399D5}</b:Guid>
    <b:Title>Energy Management in Zone Routing Protocol (ZRP). International Journal of Emerging Technology and Advanced Engineering</b:Title>
    <b:Year>2012</b:Year>
    <b:Author>
      <b:Author>
        <b:NameList>
          <b:Person>
            <b:Last>Ravilla</b:Last>
            <b:First>D</b:First>
          </b:Person>
          <b:Person>
            <b:Last>Putta C.</b:Last>
            <b:First>S.R.</b:First>
          </b:Person>
        </b:NameList>
      </b:Author>
    </b:Author>
    <b:RefOrder>10</b:RefOrder>
  </b:Source>
  <b:Source>
    <b:Tag>Sha12</b:Tag>
    <b:SourceType>Book</b:SourceType>
    <b:Guid>{4902450D-D6F7-4F00-B531-7AE71A4CA343}</b:Guid>
    <b:Author>
      <b:Author>
        <b:NameList>
          <b:Person>
            <b:Last>Shafiq</b:Last>
            <b:First>Z.</b:First>
          </b:Person>
          <b:Person>
            <b:Last>Mahmud</b:Last>
            <b:First>S.A.,M.</b:First>
            <b:Middle>Khan, G.,Sayyed, A.,Al-Raweshidy,H.S.</b:Middle>
          </b:Person>
        </b:NameList>
      </b:Author>
    </b:Author>
    <b:Title>Zone Routing Protocol: How does it perform the other way round?</b:Title>
    <b:Year>2012</b:Year>
    <b:RefOrder>11</b:RefOrder>
  </b:Source>
  <b:Source>
    <b:Tag>Wro04</b:Tag>
    <b:SourceType>Book</b:SourceType>
    <b:Guid>{C3CDC763-6D43-4798-8F40-83FD9415605F}</b:Guid>
    <b:Author>
      <b:Author>
        <b:NameList>
          <b:Person>
            <b:Last>Wrona</b:Last>
            <b:First>K.</b:First>
          </b:Person>
          <b:Person>
            <b:Last>Mahonen</b:Last>
            <b:First>P.</b:First>
          </b:Person>
        </b:NameList>
      </b:Author>
    </b:Author>
    <b:Title>A performance comparison of recent network simulators</b:Title>
    <b:Year>2004</b:Year>
    <b:RefOrder>12</b:RefOrder>
  </b:Source>
  <b:Source>
    <b:Tag>Zha03</b:Tag>
    <b:SourceType>Book</b:SourceType>
    <b:Guid>{D02CF757-EA4E-45A9-9C3B-662CCC030C93}</b:Guid>
    <b:Author>
      <b:Author>
        <b:NameList>
          <b:Person>
            <b:Last>Zhang</b:Last>
            <b:First>X</b:First>
          </b:Person>
          <b:Person>
            <b:Last>Jacob</b:Last>
            <b:First>L.</b:First>
          </b:Person>
        </b:NameList>
      </b:Author>
    </b:Author>
    <b:Title>Improving ZRP performance by taking into account quality of links</b:Title>
    <b:Year>2003</b:Year>
    <b:RefOrder>13</b:RefOrder>
  </b:Source>
  <b:Source>
    <b:Tag>Ude07</b:Tag>
    <b:SourceType>Book</b:SourceType>
    <b:Guid>{675A02D4-300E-4FA6-93B4-E98BA2F5C264}</b:Guid>
    <b:Author>
      <b:Author>
        <b:NameList>
          <b:Person>
            <b:Last>Udenze</b:Last>
            <b:First>A</b:First>
          </b:Person>
          <b:Person>
            <b:Last>McDonald-Manier</b:Last>
            <b:First>K.</b:First>
          </b:Person>
        </b:NameList>
      </b:Author>
    </b:Author>
    <b:Title>Renewal theory sleep time optimisation for scheduling events in Wireless Sensor Networks</b:Title>
    <b:Year>2007</b:Year>
    <b:RefOrder>14</b:RefOrder>
  </b:Source>
  <b:Source>
    <b:Tag>Meh11</b:Tag>
    <b:SourceType>Book</b:SourceType>
    <b:Guid>{AF4465A8-39F2-4325-9169-7DDAF0D7A49A}</b:Guid>
    <b:Author>
      <b:Author>
        <b:NameList>
          <b:Person>
            <b:Last>Mehta</b:Last>
            <b:First>B</b:First>
          </b:Person>
          <b:Person>
            <b:Last>Reddy</b:Last>
            <b:First>Y.</b:First>
            <b:Middle>J.</b:Middle>
          </b:Person>
        </b:NameList>
      </b:Author>
    </b:Author>
    <b:Title>Maximizing lifetime for the shortest path aggregation tree in wireless sensor networks</b:Title>
    <b:Year>2011</b:Year>
    <b:City>Shanghai</b:City>
    <b:Publisher>IEEE</b:Publisher>
    <b:RefOrder>15</b:RefOrder>
  </b:Source>
  <b:Source>
    <b:Tag>Nin08</b:Tag>
    <b:SourceType>Book</b:SourceType>
    <b:Guid>{8A1E093A-0B99-4FEE-9B60-852FCA91589C}</b:Guid>
    <b:Author>
      <b:Author>
        <b:NameList>
          <b:Person>
            <b:Last>Ning</b:Last>
            <b:First>X</b:First>
          </b:Person>
          <b:Person>
            <b:Last>Cassandras</b:Last>
            <b:First>C.</b:First>
            <b:Middle>G.</b:Middle>
          </b:Person>
        </b:NameList>
      </b:Author>
    </b:Author>
    <b:Title>Optimal Dynamic Sleep Time Control in Wireless Sensor Networks</b:Title>
    <b:Year>2008</b:Year>
    <b:City>Cancun, Mexico</b:City>
    <b:Publisher>IEEE Conference on Decision and Control</b:Publisher>
    <b:RefOrder>16</b:RefOrder>
  </b:Source>
  <b:Source>
    <b:Tag>JHa03</b:Tag>
    <b:SourceType>Book</b:SourceType>
    <b:Guid>{8BF2D03D-27FF-4B9D-A98E-77C6C7C5EF69}</b:Guid>
    <b:Author>
      <b:Author>
        <b:NameList>
          <b:Person>
            <b:Last>J. Haas</b:Last>
            <b:First>Z.</b:First>
          </b:Person>
          <b:Person>
            <b:Last>Pearlman</b:Last>
            <b:First>M.</b:First>
            <b:Middle>R.</b:Middle>
          </b:Person>
          <b:Person>
            <b:Last>Samar</b:Last>
            <b:First>P.</b:First>
          </b:Person>
        </b:NameList>
      </b:Author>
    </b:Author>
    <b:Title>The Zone Routing Protocol (ZRP) for Ad Hoc Networks</b:Title>
    <b:Year>2003</b:Year>
    <b:RefOrder>17</b:RefOrder>
  </b:Source>
  <b:Source>
    <b:Tag>XuX13</b:Tag>
    <b:SourceType>Book</b:SourceType>
    <b:Guid>{98DA8527-8387-4C73-B382-41891A8CA972}</b:Guid>
    <b:Author>
      <b:Author>
        <b:NameList>
          <b:Person>
            <b:Last>Xu</b:Last>
            <b:First>X.</b:First>
          </b:Person>
          <b:Person>
            <b:Last>Ansari</b:Last>
            <b:First>R.</b:First>
          </b:Person>
          <b:Person>
            <b:Last>Khikhar</b:Last>
            <b:First>A.</b:First>
          </b:Person>
        </b:NameList>
      </b:Author>
    </b:Author>
    <b:Title>Power-efficient hierarchical data aggregation using compressive sensing in WSNs</b:Title>
    <b:Year>2013</b:Year>
    <b:City>Budapest</b:City>
    <b:Publisher>IEEE</b:Publisher>
    <b:RefOrder>18</b:RefOrder>
  </b:Source>
  <b:Source>
    <b:Tag>Haa03</b:Tag>
    <b:SourceType>Book</b:SourceType>
    <b:Guid>{7E9BDDB4-05AA-48A2-9E60-16FA376ECA02}</b:Guid>
    <b:Author>
      <b:Author>
        <b:NameList>
          <b:Person>
            <b:Last>Haas</b:Last>
            <b:First>Z.,</b:First>
            <b:Middle>Pearlman, M. R.</b:Middle>
          </b:Person>
          <b:Person>
            <b:Last>Samar</b:Last>
            <b:First>P.</b:First>
          </b:Person>
        </b:NameList>
      </b:Author>
    </b:Author>
    <b:Title>The Bordercast Resolution Protocol (BRP) for Ad Hoc Networks</b:Title>
    <b:Year>2003</b:Year>
    <b:RefOrder>19</b:RefOrder>
  </b:Source>
  <b:Source>
    <b:Tag>JHa031</b:Tag>
    <b:SourceType>Book</b:SourceType>
    <b:Guid>{035FD09D-B1B8-4441-8145-95A2B40AA96B}</b:Guid>
    <b:Author>
      <b:Author>
        <b:NameList>
          <b:Person>
            <b:Last>J. Haas</b:Last>
            <b:First>Z.,</b:First>
            <b:Middle>Pearlman, M. R. &amp; Samar, P.</b:Middle>
          </b:Person>
        </b:NameList>
      </b:Author>
    </b:Author>
    <b:Title>The Interzone Routing Protocol (IERP) for Ad Hoc Networks</b:Title>
    <b:Year>2003</b:Year>
    <b:RefOrder>20</b:RefOrder>
  </b:Source>
  <b:Source>
    <b:Tag>JHa032</b:Tag>
    <b:SourceType>Book</b:SourceType>
    <b:Guid>{BEC80D39-E4C0-4E24-87B3-E7A9FD021B68}</b:Guid>
    <b:Author>
      <b:Author>
        <b:NameList>
          <b:Person>
            <b:Last>J. Haas</b:Last>
            <b:First>Z.,</b:First>
            <b:Middle>Pearlman, M. R. &amp; Samar, P.</b:Middle>
          </b:Person>
        </b:NameList>
      </b:Author>
    </b:Author>
    <b:Title>The Intrazone Routing Protocol (IARP) for Ad Hoc Networks</b:Title>
    <b:Year>2003</b:Year>
    <b:RefOrder>21</b:RefOrder>
  </b:Source>
  <b:Source>
    <b:Tag>Cor03</b:Tag>
    <b:SourceType>Book</b:SourceType>
    <b:Guid>{BC38C88B-9D37-45B3-B5E8-81100B246ECD}</b:Guid>
    <b:Author>
      <b:Author>
        <b:NameList>
          <b:Person>
            <b:Last>Cordeiro</b:Last>
            <b:First>C.</b:First>
            <b:Middle>d. M. &amp; Agrawal, D. P.</b:Middle>
          </b:Person>
        </b:NameList>
      </b:Author>
    </b:Author>
    <b:Title>Mobile Ad hoc Networking and IETF</b:Title>
    <b:Year>2003</b:Year>
    <b:RefOrder>22</b:RefOrder>
  </b:Source>
  <b:Source>
    <b:Tag>Kom14</b:Tag>
    <b:SourceType>InternetSite</b:SourceType>
    <b:Guid>{94AFE4BA-E6FE-4D51-88ED-4133A0E2EACC}</b:Guid>
    <b:Title>Komunikasi Nirkabel (Wireless Communications)</b:Title>
    <b:Year>2014</b:Year>
    <b:InternetSiteTitle>asaku</b:InternetSiteTitle>
    <b:Month>Juni</b:Month>
    <b:Day>21</b:Day>
    <b:URL>http://ajibsa.blogspot.co.id/2014/06/komunikasi-nirkabel-wireless.html</b:URL>
    <b:Author>
      <b:Author>
        <b:NameList>
          <b:Person>
            <b:Last>Ajibsa</b:Last>
          </b:Person>
        </b:NameList>
      </b:Author>
    </b:Author>
    <b:RefOrder>23</b:RefOrder>
  </b:Source>
</b:Sources>
</file>

<file path=customXml/itemProps1.xml><?xml version="1.0" encoding="utf-8"?>
<ds:datastoreItem xmlns:ds="http://schemas.openxmlformats.org/officeDocument/2006/customXml" ds:itemID="{9B883294-A56C-4E86-BC9F-72059407C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3001</Words>
  <Characters>17111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Faizah</dc:creator>
  <dc:description/>
  <cp:lastModifiedBy>Gede Wayan Dharmawan</cp:lastModifiedBy>
  <cp:revision>22</cp:revision>
  <cp:lastPrinted>2018-01-07T15:18:00Z</cp:lastPrinted>
  <dcterms:created xsi:type="dcterms:W3CDTF">2018-01-03T19:42:00Z</dcterms:created>
  <dcterms:modified xsi:type="dcterms:W3CDTF">2018-01-07T15:56:00Z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