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E92B" w14:textId="77777777" w:rsidR="003F66C6" w:rsidRDefault="003F66C6" w:rsidP="009753A2">
      <w:pPr>
        <w:jc w:val="center"/>
        <w:rPr>
          <w:b/>
          <w:bCs/>
          <w:color w:val="1B3A6B"/>
          <w:sz w:val="72"/>
          <w:szCs w:val="72"/>
        </w:rPr>
      </w:pPr>
    </w:p>
    <w:p w14:paraId="0AB60AB9" w14:textId="77777777" w:rsidR="003F66C6" w:rsidRDefault="003F66C6" w:rsidP="009753A2">
      <w:pPr>
        <w:jc w:val="center"/>
        <w:rPr>
          <w:b/>
          <w:bCs/>
          <w:color w:val="1B3A6B"/>
          <w:sz w:val="72"/>
          <w:szCs w:val="72"/>
        </w:rPr>
      </w:pPr>
    </w:p>
    <w:p w14:paraId="4AC380FE" w14:textId="27ABF3D5" w:rsidR="00061BA2" w:rsidRDefault="002F4C7C" w:rsidP="009753A2">
      <w:pPr>
        <w:jc w:val="center"/>
      </w:pPr>
      <w:r>
        <w:rPr>
          <w:b/>
          <w:bCs/>
          <w:color w:val="1B3A6B"/>
          <w:sz w:val="72"/>
          <w:szCs w:val="72"/>
        </w:rPr>
        <w:t>CareerLaunch AI</w:t>
      </w:r>
    </w:p>
    <w:p w14:paraId="49387C8B" w14:textId="77777777" w:rsidR="00061BA2" w:rsidRDefault="002F4C7C" w:rsidP="009753A2">
      <w:pPr>
        <w:spacing w:before="120" w:after="120"/>
        <w:jc w:val="center"/>
      </w:pPr>
      <w:r>
        <w:rPr>
          <w:i/>
          <w:iCs/>
          <w:color w:val="B8860B"/>
          <w:sz w:val="28"/>
          <w:szCs w:val="28"/>
        </w:rPr>
        <w:t>Premium Career Growth Platform for Students</w:t>
      </w:r>
    </w:p>
    <w:p w14:paraId="170ECC65" w14:textId="77777777" w:rsidR="00061BA2" w:rsidRDefault="00061BA2" w:rsidP="009753A2">
      <w:pPr>
        <w:spacing w:before="80" w:after="80"/>
        <w:jc w:val="center"/>
      </w:pPr>
    </w:p>
    <w:p w14:paraId="2DC407BF" w14:textId="77777777" w:rsidR="00061BA2" w:rsidRDefault="002F4C7C" w:rsidP="009753A2">
      <w:pPr>
        <w:pBdr>
          <w:top w:val="single" w:sz="10" w:space="1" w:color="1B3A6B"/>
          <w:bottom w:val="single" w:sz="10" w:space="1" w:color="1B3A6B"/>
        </w:pBdr>
        <w:spacing w:before="120" w:after="120"/>
        <w:jc w:val="center"/>
      </w:pPr>
      <w:r>
        <w:rPr>
          <w:b/>
          <w:bCs/>
          <w:caps/>
          <w:color w:val="1A1A2E"/>
          <w:sz w:val="32"/>
          <w:szCs w:val="32"/>
        </w:rPr>
        <w:t>SOFTWARE REQUIREMENTS SPECIFICATION (SRS)</w:t>
      </w:r>
    </w:p>
    <w:p w14:paraId="546A080C" w14:textId="77777777" w:rsidR="00061BA2" w:rsidRDefault="00061BA2" w:rsidP="009753A2">
      <w:pPr>
        <w:spacing w:before="400" w:after="400"/>
        <w:jc w:val="center"/>
      </w:pPr>
    </w:p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</w:tblGrid>
      <w:tr w:rsidR="00061BA2" w14:paraId="2B8E9B14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9027" w14:textId="77777777" w:rsidR="00061BA2" w:rsidRDefault="002F4C7C" w:rsidP="009753A2">
            <w:pPr>
              <w:jc w:val="center"/>
            </w:pPr>
            <w:r>
              <w:rPr>
                <w:b/>
                <w:bCs/>
                <w:color w:val="555555"/>
              </w:rPr>
              <w:t>Version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C8D7" w14:textId="77777777" w:rsidR="00061BA2" w:rsidRDefault="002F4C7C" w:rsidP="009753A2">
            <w:pPr>
              <w:jc w:val="center"/>
            </w:pPr>
            <w:r>
              <w:rPr>
                <w:color w:val="333333"/>
              </w:rPr>
              <w:t>1.0</w:t>
            </w:r>
          </w:p>
        </w:tc>
      </w:tr>
      <w:tr w:rsidR="00061BA2" w14:paraId="3B51D639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16E0" w14:textId="77777777" w:rsidR="00061BA2" w:rsidRDefault="002F4C7C" w:rsidP="009753A2">
            <w:pPr>
              <w:jc w:val="center"/>
            </w:pPr>
            <w:r>
              <w:rPr>
                <w:b/>
                <w:bCs/>
                <w:color w:val="555555"/>
              </w:rPr>
              <w:t>Release Date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4339" w14:textId="4B6FAAB4" w:rsidR="00061BA2" w:rsidRDefault="002F4C7C" w:rsidP="009753A2">
            <w:pPr>
              <w:jc w:val="center"/>
            </w:pPr>
            <w:r>
              <w:rPr>
                <w:color w:val="333333"/>
              </w:rPr>
              <w:t xml:space="preserve">June </w:t>
            </w:r>
            <w:r w:rsidR="009753A2">
              <w:rPr>
                <w:color w:val="333333"/>
              </w:rPr>
              <w:t>2026</w:t>
            </w:r>
          </w:p>
        </w:tc>
      </w:tr>
      <w:tr w:rsidR="00061BA2" w14:paraId="13CECD86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0D7E" w14:textId="77777777" w:rsidR="00061BA2" w:rsidRDefault="002F4C7C" w:rsidP="009753A2">
            <w:pPr>
              <w:jc w:val="center"/>
            </w:pPr>
            <w:r>
              <w:rPr>
                <w:b/>
                <w:bCs/>
                <w:color w:val="555555"/>
              </w:rPr>
              <w:t>Status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6ADF" w14:textId="77777777" w:rsidR="00061BA2" w:rsidRDefault="002F4C7C" w:rsidP="009753A2">
            <w:pPr>
              <w:jc w:val="center"/>
            </w:pPr>
            <w:r>
              <w:rPr>
                <w:color w:val="333333"/>
              </w:rPr>
              <w:t>Final</w:t>
            </w:r>
          </w:p>
        </w:tc>
      </w:tr>
      <w:tr w:rsidR="00061BA2" w14:paraId="07C7500F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3F5B" w14:textId="77777777" w:rsidR="00061BA2" w:rsidRDefault="002F4C7C" w:rsidP="009753A2">
            <w:pPr>
              <w:jc w:val="center"/>
            </w:pPr>
            <w:r>
              <w:rPr>
                <w:b/>
                <w:bCs/>
                <w:color w:val="555555"/>
              </w:rPr>
              <w:t>Classification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7050" w14:textId="77777777" w:rsidR="00061BA2" w:rsidRDefault="002F4C7C" w:rsidP="009753A2">
            <w:pPr>
              <w:jc w:val="center"/>
            </w:pPr>
            <w:r>
              <w:rPr>
                <w:color w:val="333333"/>
              </w:rPr>
              <w:t>Internal Use</w:t>
            </w:r>
          </w:p>
        </w:tc>
      </w:tr>
      <w:tr w:rsidR="00061BA2" w14:paraId="76603DD5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FC43" w14:textId="77777777" w:rsidR="00061BA2" w:rsidRDefault="002F4C7C" w:rsidP="009753A2">
            <w:pPr>
              <w:jc w:val="center"/>
            </w:pPr>
            <w:r>
              <w:rPr>
                <w:b/>
                <w:bCs/>
                <w:color w:val="555555"/>
              </w:rPr>
              <w:t>Author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46C9" w14:textId="615B27B1" w:rsidR="00061BA2" w:rsidRDefault="009753A2" w:rsidP="009753A2">
            <w:pPr>
              <w:jc w:val="center"/>
            </w:pPr>
            <w:r>
              <w:t>Dhiraj Marathe</w:t>
            </w:r>
          </w:p>
        </w:tc>
      </w:tr>
    </w:tbl>
    <w:p w14:paraId="331E9FBD" w14:textId="77777777" w:rsidR="00D0230F" w:rsidRDefault="00D0230F" w:rsidP="009753A2">
      <w:pPr>
        <w:jc w:val="center"/>
      </w:pPr>
    </w:p>
    <w:p w14:paraId="7494F879" w14:textId="77777777" w:rsidR="00D0230F" w:rsidRDefault="00D0230F" w:rsidP="009753A2">
      <w:pPr>
        <w:jc w:val="center"/>
      </w:pPr>
    </w:p>
    <w:p w14:paraId="1CFF10CA" w14:textId="77777777" w:rsidR="00D0230F" w:rsidRDefault="00D0230F" w:rsidP="009753A2">
      <w:pPr>
        <w:jc w:val="center"/>
      </w:pPr>
    </w:p>
    <w:p w14:paraId="5FF4F757" w14:textId="77777777" w:rsidR="00D0230F" w:rsidRDefault="00D0230F" w:rsidP="009753A2">
      <w:pPr>
        <w:jc w:val="center"/>
      </w:pPr>
    </w:p>
    <w:p w14:paraId="41E9A85B" w14:textId="77777777" w:rsidR="00FC0BF7" w:rsidRDefault="00D0230F" w:rsidP="00714D75">
      <w:pPr>
        <w:jc w:val="center"/>
      </w:pPr>
      <w:r w:rsidRPr="00D0230F">
        <w:br/>
      </w:r>
      <w:r w:rsidR="00FC0BF7" w:rsidRPr="00FC0BF7">
        <w:rPr>
          <w:b/>
          <w:bCs/>
        </w:rPr>
        <w:t>GitHub Repository:</w:t>
      </w:r>
      <w:r w:rsidR="00FC0BF7" w:rsidRPr="00FC0BF7">
        <w:br/>
      </w:r>
      <w:hyperlink r:id="rId7" w:tgtFrame="_new" w:history="1">
        <w:r w:rsidR="00FC0BF7" w:rsidRPr="00FC0BF7">
          <w:rPr>
            <w:rStyle w:val="Hyperlink"/>
          </w:rPr>
          <w:t>https://github.com/Dhirajmarathe2007/AkzITSolutions-CareerLaunchAI</w:t>
        </w:r>
      </w:hyperlink>
    </w:p>
    <w:p w14:paraId="26917705" w14:textId="77777777" w:rsidR="00714D75" w:rsidRPr="00FC0BF7" w:rsidRDefault="00714D75" w:rsidP="00714D75">
      <w:pPr>
        <w:jc w:val="center"/>
      </w:pPr>
    </w:p>
    <w:p w14:paraId="3BEC8BB7" w14:textId="77777777" w:rsidR="00FC0BF7" w:rsidRDefault="00FC0BF7" w:rsidP="00714D75">
      <w:pPr>
        <w:jc w:val="center"/>
      </w:pPr>
      <w:r w:rsidRPr="00FC0BF7">
        <w:rPr>
          <w:b/>
          <w:bCs/>
        </w:rPr>
        <w:t>Live Demo:</w:t>
      </w:r>
      <w:r w:rsidRPr="00FC0BF7">
        <w:br/>
      </w:r>
      <w:hyperlink r:id="rId8" w:tgtFrame="_new" w:history="1">
        <w:r w:rsidRPr="00FC0BF7">
          <w:rPr>
            <w:rStyle w:val="Hyperlink"/>
          </w:rPr>
          <w:t>https://dhirajmarathe2007.github.io/AkzITSolutions-CareerLaunchAI/</w:t>
        </w:r>
      </w:hyperlink>
    </w:p>
    <w:p w14:paraId="64F01B7A" w14:textId="77777777" w:rsidR="00714D75" w:rsidRPr="00FC0BF7" w:rsidRDefault="00714D75" w:rsidP="00714D75">
      <w:pPr>
        <w:jc w:val="center"/>
      </w:pPr>
    </w:p>
    <w:p w14:paraId="7CB8D174" w14:textId="77777777" w:rsidR="00FC0BF7" w:rsidRPr="00FC0BF7" w:rsidRDefault="00FC0BF7" w:rsidP="00714D75">
      <w:pPr>
        <w:jc w:val="center"/>
      </w:pPr>
      <w:r w:rsidRPr="00FC0BF7">
        <w:rPr>
          <w:b/>
          <w:bCs/>
        </w:rPr>
        <w:t>LinkedIn Profile:</w:t>
      </w:r>
      <w:r w:rsidRPr="00FC0BF7">
        <w:br/>
      </w:r>
      <w:hyperlink r:id="rId9" w:tgtFrame="_new" w:history="1">
        <w:r w:rsidRPr="00FC0BF7">
          <w:rPr>
            <w:rStyle w:val="Hyperlink"/>
          </w:rPr>
          <w:t>https://www.linkedin.com/in/dhiraj-marathe-802255331/</w:t>
        </w:r>
      </w:hyperlink>
    </w:p>
    <w:p w14:paraId="65310E66" w14:textId="59485782" w:rsidR="00061BA2" w:rsidRDefault="002F4C7C" w:rsidP="009753A2">
      <w:pPr>
        <w:jc w:val="center"/>
      </w:pPr>
      <w:r>
        <w:br w:type="page"/>
      </w:r>
    </w:p>
    <w:p w14:paraId="26024496" w14:textId="77777777" w:rsidR="00061BA2" w:rsidRDefault="00061BA2">
      <w:pPr>
        <w:sectPr w:rsidR="00061BA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00DE6B0" w14:textId="77777777" w:rsidR="00061BA2" w:rsidRDefault="002F4C7C">
      <w:pPr>
        <w:pStyle w:val="Heading1"/>
      </w:pPr>
      <w:bookmarkStart w:id="0" w:name="_Toc231929460"/>
      <w:r>
        <w:lastRenderedPageBreak/>
        <w:t>Revision History</w:t>
      </w:r>
      <w:bookmarkEnd w:id="0"/>
    </w:p>
    <w:p w14:paraId="7057D09E" w14:textId="77777777" w:rsidR="00061BA2" w:rsidRDefault="00061BA2">
      <w:pPr>
        <w:pBdr>
          <w:bottom w:val="single" w:sz="8" w:space="1" w:color="2C4E8A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2880"/>
        <w:gridCol w:w="3600"/>
      </w:tblGrid>
      <w:tr w:rsidR="00061BA2" w14:paraId="73014D15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B1FB4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C2238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9927E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59E93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7F28D41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71D1C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1.0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48607" w14:textId="3911B0A6" w:rsidR="00061BA2" w:rsidRDefault="002F4C7C">
            <w:r>
              <w:rPr>
                <w:color w:val="333333"/>
                <w:sz w:val="20"/>
                <w:szCs w:val="20"/>
              </w:rPr>
              <w:t>June 20</w:t>
            </w:r>
            <w:r w:rsidR="009753A2">
              <w:rPr>
                <w:color w:val="333333"/>
                <w:sz w:val="20"/>
                <w:szCs w:val="20"/>
              </w:rPr>
              <w:t>26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67FA1" w14:textId="368291F8" w:rsidR="00061BA2" w:rsidRDefault="009753A2">
            <w:r>
              <w:rPr>
                <w:color w:val="333333"/>
                <w:sz w:val="20"/>
                <w:szCs w:val="20"/>
              </w:rPr>
              <w:t>Dhiraj Marathe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B0918" w14:textId="77777777" w:rsidR="00061BA2" w:rsidRDefault="002F4C7C">
            <w:r>
              <w:rPr>
                <w:color w:val="333333"/>
                <w:sz w:val="20"/>
                <w:szCs w:val="20"/>
              </w:rPr>
              <w:t>Initial SRS document creation</w:t>
            </w:r>
          </w:p>
        </w:tc>
      </w:tr>
    </w:tbl>
    <w:p w14:paraId="5C5DE959" w14:textId="77777777" w:rsidR="00061BA2" w:rsidRDefault="00061BA2">
      <w:pPr>
        <w:spacing w:before="120" w:after="120"/>
      </w:pPr>
    </w:p>
    <w:p w14:paraId="19CDD792" w14:textId="77777777" w:rsidR="00061BA2" w:rsidRDefault="002F4C7C">
      <w:pPr>
        <w:pStyle w:val="Heading1"/>
      </w:pPr>
      <w:bookmarkStart w:id="1" w:name="_Toc231929461"/>
      <w:r>
        <w:t>Table of Contents</w:t>
      </w:r>
      <w:bookmarkEnd w:id="1"/>
    </w:p>
    <w:p w14:paraId="08D3C685" w14:textId="77777777" w:rsidR="00061BA2" w:rsidRDefault="00061BA2">
      <w:pPr>
        <w:pBdr>
          <w:bottom w:val="single" w:sz="8" w:space="1" w:color="2C4E8A"/>
        </w:pBdr>
        <w:spacing w:after="160"/>
      </w:pPr>
    </w:p>
    <w:sdt>
      <w:sdtPr>
        <w:rPr>
          <w:rFonts w:cs="Arial"/>
          <w:szCs w:val="22"/>
        </w:rPr>
        <w:alias w:val="Table of Contents"/>
        <w:id w:val="1575628952"/>
      </w:sdtPr>
      <w:sdtContent>
        <w:p w14:paraId="3F73A4EC" w14:textId="77777777" w:rsidR="009753A2" w:rsidRDefault="002F4C7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929460" w:history="1">
            <w:r w:rsidR="009753A2" w:rsidRPr="006A14FA">
              <w:rPr>
                <w:rStyle w:val="Hyperlink"/>
                <w:noProof/>
              </w:rPr>
              <w:t>Revision History</w:t>
            </w:r>
            <w:r w:rsidR="009753A2">
              <w:rPr>
                <w:noProof/>
              </w:rPr>
              <w:tab/>
            </w:r>
            <w:r w:rsidR="009753A2">
              <w:rPr>
                <w:noProof/>
              </w:rPr>
              <w:fldChar w:fldCharType="begin"/>
            </w:r>
            <w:r w:rsidR="009753A2">
              <w:rPr>
                <w:noProof/>
              </w:rPr>
              <w:instrText xml:space="preserve"> PAGEREF _Toc231929460 \h </w:instrText>
            </w:r>
            <w:r w:rsidR="009753A2">
              <w:rPr>
                <w:noProof/>
              </w:rPr>
            </w:r>
            <w:r w:rsidR="009753A2">
              <w:rPr>
                <w:noProof/>
              </w:rPr>
              <w:fldChar w:fldCharType="separate"/>
            </w:r>
            <w:r w:rsidR="009753A2">
              <w:rPr>
                <w:noProof/>
              </w:rPr>
              <w:t>1</w:t>
            </w:r>
            <w:r w:rsidR="009753A2">
              <w:rPr>
                <w:noProof/>
              </w:rPr>
              <w:fldChar w:fldCharType="end"/>
            </w:r>
          </w:hyperlink>
        </w:p>
        <w:p w14:paraId="528ACBF2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61" w:history="1">
            <w:r w:rsidRPr="006A14FA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EF76E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62" w:history="1">
            <w:r w:rsidRPr="006A14FA">
              <w:rPr>
                <w:rStyle w:val="Hyperlink"/>
                <w:noProof/>
              </w:rPr>
              <w:t>1.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6FBC0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63" w:history="1">
            <w:r w:rsidRPr="006A14FA">
              <w:rPr>
                <w:rStyle w:val="Hyperlink"/>
                <w:noProof/>
              </w:rPr>
              <w:t>2.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49E7D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64" w:history="1">
            <w:r w:rsidRPr="006A14FA">
              <w:rPr>
                <w:rStyle w:val="Hyperlink"/>
                <w:noProof/>
              </w:rPr>
              <w:t>3. 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90DB8F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65" w:history="1">
            <w:r w:rsidRPr="006A14FA">
              <w:rPr>
                <w:rStyle w:val="Hyperlink"/>
                <w:noProof/>
              </w:rPr>
              <w:t>3.1 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3AEA0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66" w:history="1">
            <w:r w:rsidRPr="006A14FA">
              <w:rPr>
                <w:rStyle w:val="Hyperlink"/>
                <w:noProof/>
              </w:rPr>
              <w:t>3.2 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8F1A60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67" w:history="1">
            <w:r w:rsidRPr="006A14FA">
              <w:rPr>
                <w:rStyle w:val="Hyperlink"/>
                <w:noProof/>
              </w:rPr>
              <w:t>4.  Definitions and Terminology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3A98B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68" w:history="1">
            <w:r w:rsidRPr="006A14FA">
              <w:rPr>
                <w:rStyle w:val="Hyperlink"/>
                <w:noProof/>
              </w:rPr>
              <w:t>5. 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C1D14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69" w:history="1">
            <w:r w:rsidRPr="006A14FA">
              <w:rPr>
                <w:rStyle w:val="Hyperlink"/>
                <w:noProof/>
              </w:rPr>
              <w:t>5.1  System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B44B1A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0" w:history="1">
            <w:r w:rsidRPr="006A14FA">
              <w:rPr>
                <w:rStyle w:val="Hyperlink"/>
                <w:noProof/>
              </w:rPr>
              <w:t>5.2 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1FF30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1" w:history="1">
            <w:r w:rsidRPr="006A14FA">
              <w:rPr>
                <w:rStyle w:val="Hyperlink"/>
                <w:noProof/>
              </w:rPr>
              <w:t>5.3  Platform 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979DA4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72" w:history="1">
            <w:r w:rsidRPr="006A14FA">
              <w:rPr>
                <w:rStyle w:val="Hyperlink"/>
                <w:noProof/>
              </w:rPr>
              <w:t>6.  Product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7882D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3" w:history="1">
            <w:r w:rsidRPr="006A14FA">
              <w:rPr>
                <w:rStyle w:val="Hyperlink"/>
                <w:noProof/>
              </w:rPr>
              <w:t>6.1  Dashboard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FF9E5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4" w:history="1">
            <w:r w:rsidRPr="006A14FA">
              <w:rPr>
                <w:rStyle w:val="Hyperlink"/>
                <w:noProof/>
              </w:rPr>
              <w:t>6.2  Skill Roadmap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28DF9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5" w:history="1">
            <w:r w:rsidRPr="006A14FA">
              <w:rPr>
                <w:rStyle w:val="Hyperlink"/>
                <w:noProof/>
              </w:rPr>
              <w:t>6.3  Internship Tracker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D63C0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6" w:history="1">
            <w:r w:rsidRPr="006A14FA">
              <w:rPr>
                <w:rStyle w:val="Hyperlink"/>
                <w:noProof/>
              </w:rPr>
              <w:t>6.4  Projects Tracker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586B82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7" w:history="1">
            <w:r w:rsidRPr="006A14FA">
              <w:rPr>
                <w:rStyle w:val="Hyperlink"/>
                <w:noProof/>
              </w:rPr>
              <w:t>6.5  Analytics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11AE3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78" w:history="1">
            <w:r w:rsidRPr="006A14FA">
              <w:rPr>
                <w:rStyle w:val="Hyperlink"/>
                <w:noProof/>
              </w:rPr>
              <w:t>6.6  Profile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116D4C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79" w:history="1">
            <w:r w:rsidRPr="006A14FA">
              <w:rPr>
                <w:rStyle w:val="Hyperlink"/>
                <w:noProof/>
              </w:rPr>
              <w:t>7.  User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9B001D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0" w:history="1">
            <w:r w:rsidRPr="006A14FA">
              <w:rPr>
                <w:rStyle w:val="Hyperlink"/>
                <w:noProof/>
              </w:rPr>
              <w:t>7.1  Student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0039F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81" w:history="1">
            <w:r w:rsidRPr="006A14FA">
              <w:rPr>
                <w:rStyle w:val="Hyperlink"/>
                <w:noProof/>
              </w:rPr>
              <w:t>8. 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7AF3E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2" w:history="1">
            <w:r w:rsidRPr="006A14FA">
              <w:rPr>
                <w:rStyle w:val="Hyperlink"/>
                <w:noProof/>
              </w:rPr>
              <w:t>8.1  Dashboard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ADE7A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3" w:history="1">
            <w:r w:rsidRPr="006A14FA">
              <w:rPr>
                <w:rStyle w:val="Hyperlink"/>
                <w:noProof/>
              </w:rPr>
              <w:t>8.2  Skill Roadmap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5B905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4" w:history="1">
            <w:r w:rsidRPr="006A14FA">
              <w:rPr>
                <w:rStyle w:val="Hyperlink"/>
                <w:noProof/>
              </w:rPr>
              <w:t>8.3  Internship Tracker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7F8B1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5" w:history="1">
            <w:r w:rsidRPr="006A14FA">
              <w:rPr>
                <w:rStyle w:val="Hyperlink"/>
                <w:noProof/>
              </w:rPr>
              <w:t>8.4  Projects Tracker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AC6C26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6" w:history="1">
            <w:r w:rsidRPr="006A14FA">
              <w:rPr>
                <w:rStyle w:val="Hyperlink"/>
                <w:noProof/>
              </w:rPr>
              <w:t>8.5  Analytics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BDE372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7" w:history="1">
            <w:r w:rsidRPr="006A14FA">
              <w:rPr>
                <w:rStyle w:val="Hyperlink"/>
                <w:noProof/>
              </w:rPr>
              <w:t>8.6  Profile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CB46C8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88" w:history="1">
            <w:r w:rsidRPr="006A14FA">
              <w:rPr>
                <w:rStyle w:val="Hyperlink"/>
                <w:noProof/>
              </w:rPr>
              <w:t>9. 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67539A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89" w:history="1">
            <w:r w:rsidRPr="006A14FA">
              <w:rPr>
                <w:rStyle w:val="Hyperlink"/>
                <w:noProof/>
              </w:rPr>
              <w:t>9.1 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F18D4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0" w:history="1">
            <w:r w:rsidRPr="006A14FA">
              <w:rPr>
                <w:rStyle w:val="Hyperlink"/>
                <w:noProof/>
              </w:rPr>
              <w:t>9.2 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86DB5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1" w:history="1">
            <w:r w:rsidRPr="006A14FA">
              <w:rPr>
                <w:rStyle w:val="Hyperlink"/>
                <w:noProof/>
              </w:rPr>
              <w:t>9.3 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599CA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2" w:history="1">
            <w:r w:rsidRPr="006A14FA">
              <w:rPr>
                <w:rStyle w:val="Hyperlink"/>
                <w:noProof/>
              </w:rPr>
              <w:t>9.4 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9967B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3" w:history="1">
            <w:r w:rsidRPr="006A14FA">
              <w:rPr>
                <w:rStyle w:val="Hyperlink"/>
                <w:noProof/>
              </w:rPr>
              <w:t>9.5  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E93BA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94" w:history="1">
            <w:r w:rsidRPr="006A14FA">
              <w:rPr>
                <w:rStyle w:val="Hyperlink"/>
                <w:noProof/>
              </w:rPr>
              <w:t>10. 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5FA69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5" w:history="1">
            <w:r w:rsidRPr="006A14FA">
              <w:rPr>
                <w:rStyle w:val="Hyperlink"/>
                <w:noProof/>
              </w:rPr>
              <w:t>10.1  Use Case: Profile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947369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6" w:history="1">
            <w:r w:rsidRPr="006A14FA">
              <w:rPr>
                <w:rStyle w:val="Hyperlink"/>
                <w:noProof/>
              </w:rPr>
              <w:t>10.2  Use Case: Track Internship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1C5C76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7" w:history="1">
            <w:r w:rsidRPr="006A14FA">
              <w:rPr>
                <w:rStyle w:val="Hyperlink"/>
                <w:noProof/>
              </w:rPr>
              <w:t>10.3  Use Case: View Analytics and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13E21F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498" w:history="1">
            <w:r w:rsidRPr="006A14FA">
              <w:rPr>
                <w:rStyle w:val="Hyperlink"/>
                <w:noProof/>
              </w:rPr>
              <w:t>11.  System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6B57F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499" w:history="1">
            <w:r w:rsidRPr="006A14FA">
              <w:rPr>
                <w:rStyle w:val="Hyperlink"/>
                <w:noProof/>
              </w:rPr>
              <w:t>11.1  Technical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FDBB1B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500" w:history="1">
            <w:r w:rsidRPr="006A14FA">
              <w:rPr>
                <w:rStyle w:val="Hyperlink"/>
                <w:noProof/>
              </w:rPr>
              <w:t>11.2  Environmental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FFB8D9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501" w:history="1">
            <w:r w:rsidRPr="006A14FA">
              <w:rPr>
                <w:rStyle w:val="Hyperlink"/>
                <w:noProof/>
              </w:rPr>
              <w:t>12. 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6345F4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502" w:history="1">
            <w:r w:rsidRPr="006A14FA">
              <w:rPr>
                <w:rStyle w:val="Hyperlink"/>
                <w:noProof/>
              </w:rPr>
              <w:t>13.  Future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F9BC7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503" w:history="1">
            <w:r w:rsidRPr="006A14FA">
              <w:rPr>
                <w:rStyle w:val="Hyperlink"/>
                <w:noProof/>
              </w:rPr>
              <w:t>13.1  Authentication System (Planned)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87D79D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504" w:history="1">
            <w:r w:rsidRPr="006A14FA">
              <w:rPr>
                <w:rStyle w:val="Hyperlink"/>
                <w:noProof/>
              </w:rPr>
              <w:t>13.2  Backend Infrastructure (Planned)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79654" w14:textId="77777777" w:rsidR="009753A2" w:rsidRDefault="009753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29505" w:history="1">
            <w:r w:rsidRPr="006A14FA">
              <w:rPr>
                <w:rStyle w:val="Hyperlink"/>
                <w:noProof/>
              </w:rPr>
              <w:t>13.3  Advanced Features (Planned)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EC465" w14:textId="77777777" w:rsidR="009753A2" w:rsidRDefault="009753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29506" w:history="1">
            <w:r w:rsidRPr="006A14FA">
              <w:rPr>
                <w:rStyle w:val="Hyperlink"/>
                <w:noProof/>
              </w:rPr>
              <w:t>14. 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_Toc231929506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13328" w14:textId="77777777" w:rsidR="00061BA2" w:rsidRDefault="002F4C7C">
          <w:r>
            <w:fldChar w:fldCharType="end"/>
          </w:r>
        </w:p>
      </w:sdtContent>
    </w:sdt>
    <w:p w14:paraId="53D43E8D" w14:textId="77777777" w:rsidR="00061BA2" w:rsidRDefault="002F4C7C">
      <w:r>
        <w:br w:type="page"/>
      </w:r>
    </w:p>
    <w:p w14:paraId="107089D5" w14:textId="77777777" w:rsidR="00061BA2" w:rsidRDefault="002F4C7C">
      <w:pPr>
        <w:pStyle w:val="Heading1"/>
      </w:pPr>
      <w:bookmarkStart w:id="2" w:name="_Toc231929462"/>
      <w:r>
        <w:lastRenderedPageBreak/>
        <w:t>1.  Introduction</w:t>
      </w:r>
      <w:bookmarkEnd w:id="2"/>
    </w:p>
    <w:p w14:paraId="4864655A" w14:textId="77777777" w:rsidR="00061BA2" w:rsidRDefault="00061BA2">
      <w:pPr>
        <w:pBdr>
          <w:bottom w:val="single" w:sz="8" w:space="1" w:color="2C4E8A"/>
        </w:pBdr>
        <w:spacing w:after="160"/>
      </w:pPr>
    </w:p>
    <w:p w14:paraId="4E9117A5" w14:textId="77777777" w:rsidR="00061BA2" w:rsidRDefault="002F4C7C">
      <w:pPr>
        <w:spacing w:before="60" w:after="60" w:line="320" w:lineRule="auto"/>
      </w:pPr>
      <w:r>
        <w:rPr>
          <w:color w:val="333333"/>
        </w:rPr>
        <w:t>CareerLaunch AI is a comprehensive web-based career growth and development platform specifically designed for university students. The platform integrates data-driven visualizations with practical career management tools to provide students with a holistic approach to professional development, skill acquisition, and career progression.</w:t>
      </w:r>
    </w:p>
    <w:p w14:paraId="2F44E8A3" w14:textId="77777777" w:rsidR="00061BA2" w:rsidRDefault="00061BA2">
      <w:pPr>
        <w:spacing w:before="60" w:after="60"/>
      </w:pPr>
    </w:p>
    <w:p w14:paraId="019D8AF0" w14:textId="77777777" w:rsidR="00061BA2" w:rsidRDefault="002F4C7C">
      <w:pPr>
        <w:spacing w:before="60" w:after="60" w:line="320" w:lineRule="auto"/>
      </w:pPr>
      <w:r>
        <w:rPr>
          <w:color w:val="333333"/>
        </w:rPr>
        <w:t>This Software Requirements Specification (SRS) document outlines the complete functional and non-functional requirements for CareerLaunch AI, providing a detailed blueprint for system development, implementation, and deployment. The document serves as a contractual baseline between development teams, stakeholders, and end-users.</w:t>
      </w:r>
    </w:p>
    <w:p w14:paraId="13E7C4E0" w14:textId="77777777" w:rsidR="00061BA2" w:rsidRDefault="00061BA2">
      <w:pPr>
        <w:spacing w:before="120" w:after="120"/>
      </w:pPr>
    </w:p>
    <w:p w14:paraId="3D7874E2" w14:textId="77777777" w:rsidR="00061BA2" w:rsidRDefault="002F4C7C">
      <w:pPr>
        <w:pStyle w:val="Heading1"/>
      </w:pPr>
      <w:bookmarkStart w:id="3" w:name="_Toc231929463"/>
      <w:r>
        <w:t>2.  Purpose</w:t>
      </w:r>
      <w:bookmarkEnd w:id="3"/>
    </w:p>
    <w:p w14:paraId="5128C739" w14:textId="77777777" w:rsidR="00061BA2" w:rsidRDefault="00061BA2">
      <w:pPr>
        <w:pBdr>
          <w:bottom w:val="single" w:sz="8" w:space="1" w:color="2C4E8A"/>
        </w:pBdr>
        <w:spacing w:after="160"/>
      </w:pPr>
    </w:p>
    <w:p w14:paraId="246FB205" w14:textId="77777777" w:rsidR="00061BA2" w:rsidRDefault="002F4C7C">
      <w:pPr>
        <w:spacing w:before="60" w:after="60" w:line="320" w:lineRule="auto"/>
      </w:pPr>
      <w:r>
        <w:rPr>
          <w:color w:val="333333"/>
        </w:rPr>
        <w:t>The purpose of this SRS document is to:</w:t>
      </w:r>
    </w:p>
    <w:p w14:paraId="6C0D3B43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Establish a clear and comprehensive set of requirements for the CareerLaunch AI platform</w:t>
      </w:r>
    </w:p>
    <w:p w14:paraId="52A76430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Define the scope, features, and capabilities of the system</w:t>
      </w:r>
    </w:p>
    <w:p w14:paraId="7ABB602C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Provide a reference document for developers, testers, and project stakeholders</w:t>
      </w:r>
    </w:p>
    <w:p w14:paraId="016576E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Facilitate clear communication between clients and development teams</w:t>
      </w:r>
    </w:p>
    <w:p w14:paraId="2C8FBD76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Establish success criteria and measurable objectives</w:t>
      </w:r>
    </w:p>
    <w:p w14:paraId="2164122A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Document constraints and assumptions for system implementation</w:t>
      </w:r>
    </w:p>
    <w:p w14:paraId="1719A060" w14:textId="77777777" w:rsidR="00061BA2" w:rsidRDefault="00061BA2">
      <w:pPr>
        <w:spacing w:before="120" w:after="120"/>
      </w:pPr>
    </w:p>
    <w:p w14:paraId="4D2A4D2A" w14:textId="77777777" w:rsidR="00061BA2" w:rsidRDefault="002F4C7C">
      <w:pPr>
        <w:pStyle w:val="Heading1"/>
      </w:pPr>
      <w:bookmarkStart w:id="4" w:name="_Toc231929464"/>
      <w:r>
        <w:t>3.  Scope</w:t>
      </w:r>
      <w:bookmarkEnd w:id="4"/>
    </w:p>
    <w:p w14:paraId="6ADF34FC" w14:textId="77777777" w:rsidR="00061BA2" w:rsidRDefault="00061BA2">
      <w:pPr>
        <w:pBdr>
          <w:bottom w:val="single" w:sz="8" w:space="1" w:color="2C4E8A"/>
        </w:pBdr>
        <w:spacing w:after="160"/>
      </w:pPr>
    </w:p>
    <w:p w14:paraId="10009F49" w14:textId="77777777" w:rsidR="00061BA2" w:rsidRDefault="002F4C7C">
      <w:pPr>
        <w:pStyle w:val="Heading2"/>
      </w:pPr>
      <w:bookmarkStart w:id="5" w:name="_Toc231929465"/>
      <w:r>
        <w:t>3.1  In Scope</w:t>
      </w:r>
      <w:bookmarkEnd w:id="5"/>
    </w:p>
    <w:p w14:paraId="02EB7131" w14:textId="77777777" w:rsidR="00061BA2" w:rsidRDefault="002F4C7C">
      <w:pPr>
        <w:spacing w:before="60" w:after="60" w:line="320" w:lineRule="auto"/>
      </w:pPr>
      <w:r>
        <w:rPr>
          <w:color w:val="333333"/>
        </w:rPr>
        <w:t>The CareerLaunch AI platform includes the following modules and features:</w:t>
      </w:r>
    </w:p>
    <w:p w14:paraId="1D6204B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Dashboard: Comprehensive overview of career progress and key metrics</w:t>
      </w:r>
    </w:p>
    <w:p w14:paraId="545BEF38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Skill Roadmap: Personalized learning paths for technical and soft skill development</w:t>
      </w:r>
    </w:p>
    <w:p w14:paraId="65F52928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Internship Tracker: End-to-end management of internship applications and progress</w:t>
      </w:r>
    </w:p>
    <w:p w14:paraId="0938E05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Projects Tracker: Portfolio management and project documentation</w:t>
      </w:r>
    </w:p>
    <w:p w14:paraId="66041AC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Analytics: Data-driven insights and performance metrics</w:t>
      </w:r>
    </w:p>
    <w:p w14:paraId="46848A6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Profile Management: User profile customization and local data persistence</w:t>
      </w:r>
    </w:p>
    <w:p w14:paraId="65BE7525" w14:textId="77777777" w:rsidR="00061BA2" w:rsidRDefault="00061BA2">
      <w:pPr>
        <w:spacing w:before="80" w:after="80"/>
      </w:pPr>
    </w:p>
    <w:p w14:paraId="56A10394" w14:textId="77777777" w:rsidR="00061BA2" w:rsidRDefault="002F4C7C">
      <w:pPr>
        <w:pStyle w:val="Heading2"/>
      </w:pPr>
      <w:bookmarkStart w:id="6" w:name="_Toc231929466"/>
      <w:r>
        <w:t>3.2  Out of Scope</w:t>
      </w:r>
      <w:bookmarkEnd w:id="6"/>
    </w:p>
    <w:p w14:paraId="7A131742" w14:textId="77777777" w:rsidR="00061BA2" w:rsidRDefault="002F4C7C">
      <w:pPr>
        <w:spacing w:before="60" w:after="60" w:line="320" w:lineRule="auto"/>
      </w:pPr>
      <w:r>
        <w:rPr>
          <w:color w:val="333333"/>
        </w:rPr>
        <w:lastRenderedPageBreak/>
        <w:t>The following items are explicitly excluded from the current scope:</w:t>
      </w:r>
    </w:p>
    <w:p w14:paraId="49703EA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Backend server and database infrastructure</w:t>
      </w:r>
    </w:p>
    <w:p w14:paraId="72207A4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authentication, login, and registration system</w:t>
      </w:r>
    </w:p>
    <w:p w14:paraId="630038C1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Real-time job market integration and job board aggregation</w:t>
      </w:r>
    </w:p>
    <w:p w14:paraId="1A8E363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Video interview preparation and mock interview systems</w:t>
      </w:r>
    </w:p>
    <w:p w14:paraId="5CC3416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Networking and mentorship matching algorithms</w:t>
      </w:r>
    </w:p>
    <w:p w14:paraId="49B13A0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Third-party API integrations</w:t>
      </w:r>
    </w:p>
    <w:p w14:paraId="2F0BF310" w14:textId="77777777" w:rsidR="00061BA2" w:rsidRDefault="00061BA2">
      <w:pPr>
        <w:spacing w:before="120" w:after="120"/>
      </w:pPr>
    </w:p>
    <w:p w14:paraId="78788274" w14:textId="77777777" w:rsidR="00061BA2" w:rsidRDefault="002F4C7C">
      <w:pPr>
        <w:pStyle w:val="Heading1"/>
      </w:pPr>
      <w:bookmarkStart w:id="7" w:name="_Toc231929467"/>
      <w:r>
        <w:t>4.  Definitions and Terminology</w:t>
      </w:r>
      <w:bookmarkEnd w:id="7"/>
    </w:p>
    <w:p w14:paraId="42318D95" w14:textId="77777777" w:rsidR="00061BA2" w:rsidRDefault="00061BA2">
      <w:pPr>
        <w:pBdr>
          <w:bottom w:val="single" w:sz="8" w:space="1" w:color="2C4E8A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1BA2" w14:paraId="32A5252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16746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3893F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061BA2" w14:paraId="63B070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F5643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CFCF1" w14:textId="77777777" w:rsidR="00061BA2" w:rsidRDefault="002F4C7C">
            <w:r>
              <w:rPr>
                <w:color w:val="333333"/>
                <w:sz w:val="20"/>
                <w:szCs w:val="20"/>
              </w:rPr>
              <w:t>A student who accesses and uses the CareerLaunch AI platform via a web browser</w:t>
            </w:r>
          </w:p>
        </w:tc>
      </w:tr>
      <w:tr w:rsidR="00061BA2" w14:paraId="722B99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EC556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Dashboard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521B9" w14:textId="77777777" w:rsidR="00061BA2" w:rsidRDefault="002F4C7C">
            <w:r>
              <w:rPr>
                <w:color w:val="333333"/>
                <w:sz w:val="20"/>
                <w:szCs w:val="20"/>
              </w:rPr>
              <w:t>Main landing page providing an overview of user career metrics drawn from LocalStorage</w:t>
            </w:r>
          </w:p>
        </w:tc>
      </w:tr>
      <w:tr w:rsidR="00061BA2" w14:paraId="51F272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A9419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LocalStorage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02A45" w14:textId="77777777" w:rsidR="00061BA2" w:rsidRDefault="002F4C7C">
            <w:r>
              <w:rPr>
                <w:color w:val="333333"/>
                <w:sz w:val="20"/>
                <w:szCs w:val="20"/>
              </w:rPr>
              <w:t>Client-side browser storage mechanism for persisting user data across sessions</w:t>
            </w:r>
          </w:p>
        </w:tc>
      </w:tr>
      <w:tr w:rsidR="00061BA2" w14:paraId="6B9A69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2015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7A325" w14:textId="77777777" w:rsidR="00061BA2" w:rsidRDefault="002F4C7C">
            <w:r>
              <w:rPr>
                <w:color w:val="333333"/>
                <w:sz w:val="20"/>
                <w:szCs w:val="20"/>
              </w:rPr>
              <w:t>A self-contained section of the application serving a specific career management function</w:t>
            </w:r>
          </w:p>
        </w:tc>
      </w:tr>
    </w:tbl>
    <w:p w14:paraId="1DDE9EBD" w14:textId="77777777" w:rsidR="00061BA2" w:rsidRDefault="00061BA2">
      <w:pPr>
        <w:spacing w:before="120" w:after="120"/>
      </w:pPr>
    </w:p>
    <w:p w14:paraId="007C7E6C" w14:textId="77777777" w:rsidR="00061BA2" w:rsidRDefault="002F4C7C">
      <w:pPr>
        <w:pStyle w:val="Heading1"/>
      </w:pPr>
      <w:bookmarkStart w:id="8" w:name="_Toc231929468"/>
      <w:r>
        <w:t>5.  Product Perspective</w:t>
      </w:r>
      <w:bookmarkEnd w:id="8"/>
    </w:p>
    <w:p w14:paraId="430AACD5" w14:textId="77777777" w:rsidR="00061BA2" w:rsidRDefault="00061BA2">
      <w:pPr>
        <w:pBdr>
          <w:bottom w:val="single" w:sz="8" w:space="1" w:color="2C4E8A"/>
        </w:pBdr>
        <w:spacing w:after="160"/>
      </w:pPr>
    </w:p>
    <w:p w14:paraId="0B9538AE" w14:textId="77777777" w:rsidR="00061BA2" w:rsidRDefault="002F4C7C">
      <w:pPr>
        <w:pStyle w:val="Heading2"/>
      </w:pPr>
      <w:bookmarkStart w:id="9" w:name="_Toc231929469"/>
      <w:r>
        <w:t>5.1  System Context</w:t>
      </w:r>
      <w:bookmarkEnd w:id="9"/>
    </w:p>
    <w:p w14:paraId="76AC2D38" w14:textId="77777777" w:rsidR="00061BA2" w:rsidRDefault="002F4C7C">
      <w:pPr>
        <w:spacing w:before="60" w:after="60" w:line="320" w:lineRule="auto"/>
      </w:pPr>
      <w:r>
        <w:rPr>
          <w:color w:val="333333"/>
        </w:rPr>
        <w:t>CareerLaunch AI is a standalone web-based application accessible through modern web browsers. The system operates as a client-side application utilizing LocalStorage for data persistence, eliminating the need for backend infrastructure.</w:t>
      </w:r>
    </w:p>
    <w:p w14:paraId="464FBE85" w14:textId="77777777" w:rsidR="00061BA2" w:rsidRDefault="00061BA2">
      <w:pPr>
        <w:spacing w:before="80" w:after="80"/>
      </w:pPr>
    </w:p>
    <w:p w14:paraId="7C4CD3D9" w14:textId="77777777" w:rsidR="00061BA2" w:rsidRDefault="002F4C7C">
      <w:pPr>
        <w:pStyle w:val="Heading2"/>
      </w:pPr>
      <w:bookmarkStart w:id="10" w:name="_Toc231929470"/>
      <w:r>
        <w:t>5.2  Architecture Overview</w:t>
      </w:r>
      <w:bookmarkEnd w:id="10"/>
    </w:p>
    <w:p w14:paraId="2A681C60" w14:textId="77777777" w:rsidR="00061BA2" w:rsidRDefault="002F4C7C">
      <w:pPr>
        <w:spacing w:before="60" w:after="60" w:line="320" w:lineRule="auto"/>
      </w:pPr>
      <w:r>
        <w:rPr>
          <w:color w:val="333333"/>
        </w:rPr>
        <w:t>The application is built using modern web technologies:</w:t>
      </w:r>
    </w:p>
    <w:p w14:paraId="7715621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Frontend: HTML5, CSS3, Vanilla JavaScript</w:t>
      </w:r>
    </w:p>
    <w:p w14:paraId="0A62118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Visualization: Chart.js library</w:t>
      </w:r>
    </w:p>
    <w:p w14:paraId="6F477954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Storage: Browser LocalStorage API</w:t>
      </w:r>
    </w:p>
    <w:p w14:paraId="24066D13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Styling: Modular CSS with design system architecture</w:t>
      </w:r>
    </w:p>
    <w:p w14:paraId="25933890" w14:textId="77777777" w:rsidR="00061BA2" w:rsidRDefault="00061BA2">
      <w:pPr>
        <w:spacing w:before="80" w:after="80"/>
      </w:pPr>
    </w:p>
    <w:p w14:paraId="1BEDAACE" w14:textId="77777777" w:rsidR="00061BA2" w:rsidRDefault="002F4C7C">
      <w:pPr>
        <w:pStyle w:val="Heading2"/>
      </w:pPr>
      <w:bookmarkStart w:id="11" w:name="_Toc231929471"/>
      <w:r>
        <w:t>5.3  Platform Compatibility</w:t>
      </w:r>
      <w:bookmarkEnd w:id="11"/>
    </w:p>
    <w:p w14:paraId="07BE670C" w14:textId="77777777" w:rsidR="00061BA2" w:rsidRDefault="002F4C7C">
      <w:pPr>
        <w:spacing w:before="60" w:after="60" w:line="320" w:lineRule="auto"/>
      </w:pPr>
      <w:r>
        <w:rPr>
          <w:color w:val="333333"/>
        </w:rPr>
        <w:lastRenderedPageBreak/>
        <w:t>The application is designed to function across:</w:t>
      </w:r>
    </w:p>
    <w:p w14:paraId="2E83F26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Desktop browsers (Chrome, Firefox, Safari, Edge) — versions from 2021 onwards</w:t>
      </w:r>
    </w:p>
    <w:p w14:paraId="16F7385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browsers with viewport width adaptation</w:t>
      </w:r>
    </w:p>
    <w:p w14:paraId="2539B3D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Tablet devices with optimized responsive design</w:t>
      </w:r>
    </w:p>
    <w:p w14:paraId="31B5A643" w14:textId="77777777" w:rsidR="00061BA2" w:rsidRDefault="00061BA2">
      <w:pPr>
        <w:spacing w:before="120" w:after="120"/>
      </w:pPr>
    </w:p>
    <w:p w14:paraId="20B819AE" w14:textId="77777777" w:rsidR="00061BA2" w:rsidRDefault="002F4C7C">
      <w:pPr>
        <w:pStyle w:val="Heading1"/>
      </w:pPr>
      <w:bookmarkStart w:id="12" w:name="_Toc231929472"/>
      <w:r>
        <w:t>6.  Product Features</w:t>
      </w:r>
      <w:bookmarkEnd w:id="12"/>
    </w:p>
    <w:p w14:paraId="51BDEAAC" w14:textId="77777777" w:rsidR="00061BA2" w:rsidRDefault="00061BA2">
      <w:pPr>
        <w:pBdr>
          <w:bottom w:val="single" w:sz="8" w:space="1" w:color="2C4E8A"/>
        </w:pBdr>
        <w:spacing w:after="160"/>
      </w:pPr>
    </w:p>
    <w:p w14:paraId="7DE0A6BE" w14:textId="77777777" w:rsidR="00061BA2" w:rsidRDefault="002F4C7C">
      <w:pPr>
        <w:pStyle w:val="Heading2"/>
      </w:pPr>
      <w:bookmarkStart w:id="13" w:name="_Toc231929473"/>
      <w:r>
        <w:t>6.1  Dashboard Module</w:t>
      </w:r>
      <w:bookmarkEnd w:id="13"/>
    </w:p>
    <w:p w14:paraId="2E69B432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Career progress summary drawn from LocalStorage data across all modules</w:t>
      </w:r>
    </w:p>
    <w:p w14:paraId="2832AEA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Quick statistics cards for key metrics</w:t>
      </w:r>
    </w:p>
    <w:p w14:paraId="3B639B0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Interactive charts showing skill and application progress</w:t>
      </w:r>
    </w:p>
    <w:p w14:paraId="7740461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Summary panels reflecting current state of internships, skills, and projects</w:t>
      </w:r>
    </w:p>
    <w:p w14:paraId="77CEEB86" w14:textId="77777777" w:rsidR="00061BA2" w:rsidRDefault="00061BA2">
      <w:pPr>
        <w:spacing w:before="80" w:after="80"/>
      </w:pPr>
    </w:p>
    <w:p w14:paraId="582E72FB" w14:textId="77777777" w:rsidR="00061BA2" w:rsidRDefault="002F4C7C">
      <w:pPr>
        <w:pStyle w:val="Heading2"/>
      </w:pPr>
      <w:bookmarkStart w:id="14" w:name="_Toc231929474"/>
      <w:r>
        <w:t>6.2  Skill Roadmap Module</w:t>
      </w:r>
      <w:bookmarkEnd w:id="14"/>
    </w:p>
    <w:p w14:paraId="08FDF86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Curated skill learning paths</w:t>
      </w:r>
    </w:p>
    <w:p w14:paraId="122F4C81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Progress tracking for each skill</w:t>
      </w:r>
    </w:p>
    <w:p w14:paraId="3B96B67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Resource recommendations</w:t>
      </w:r>
    </w:p>
    <w:p w14:paraId="1FE30FFC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Completion status indicators</w:t>
      </w:r>
    </w:p>
    <w:p w14:paraId="64E8E9B9" w14:textId="77777777" w:rsidR="00061BA2" w:rsidRDefault="00061BA2">
      <w:pPr>
        <w:spacing w:before="80" w:after="80"/>
      </w:pPr>
    </w:p>
    <w:p w14:paraId="565B3A5E" w14:textId="77777777" w:rsidR="00061BA2" w:rsidRDefault="002F4C7C">
      <w:pPr>
        <w:pStyle w:val="Heading2"/>
      </w:pPr>
      <w:bookmarkStart w:id="15" w:name="_Toc231929475"/>
      <w:r>
        <w:t>6.3  Internship Tracker Module</w:t>
      </w:r>
      <w:bookmarkEnd w:id="15"/>
    </w:p>
    <w:p w14:paraId="04DB120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Application tracking system</w:t>
      </w:r>
    </w:p>
    <w:p w14:paraId="634F3CE8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Status management (Applied, Interviewing, Offered, Rejected)</w:t>
      </w:r>
    </w:p>
    <w:p w14:paraId="71E06A1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Timeline visualization</w:t>
      </w:r>
    </w:p>
    <w:p w14:paraId="4953F8EF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Text notes field for each internship record</w:t>
      </w:r>
    </w:p>
    <w:p w14:paraId="3581C25D" w14:textId="77777777" w:rsidR="00061BA2" w:rsidRDefault="00061BA2">
      <w:pPr>
        <w:spacing w:before="80" w:after="80"/>
      </w:pPr>
    </w:p>
    <w:p w14:paraId="4E0A45F2" w14:textId="77777777" w:rsidR="00061BA2" w:rsidRDefault="002F4C7C">
      <w:pPr>
        <w:pStyle w:val="Heading2"/>
      </w:pPr>
      <w:bookmarkStart w:id="16" w:name="_Toc231929476"/>
      <w:r>
        <w:t>6.4  Projects Tracker Module</w:t>
      </w:r>
      <w:bookmarkEnd w:id="16"/>
    </w:p>
    <w:p w14:paraId="7B2A3EC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Project portfolio management</w:t>
      </w:r>
    </w:p>
    <w:p w14:paraId="1EB7981D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GitHub repository link support</w:t>
      </w:r>
    </w:p>
    <w:p w14:paraId="04534404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Project descriptions and demo links</w:t>
      </w:r>
    </w:p>
    <w:p w14:paraId="0964F8C4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Technology tags and categorization</w:t>
      </w:r>
    </w:p>
    <w:p w14:paraId="01A82A3C" w14:textId="77777777" w:rsidR="00061BA2" w:rsidRDefault="00061BA2">
      <w:pPr>
        <w:spacing w:before="80" w:after="80"/>
      </w:pPr>
    </w:p>
    <w:p w14:paraId="2B68E7A9" w14:textId="77777777" w:rsidR="00061BA2" w:rsidRDefault="002F4C7C">
      <w:pPr>
        <w:pStyle w:val="Heading2"/>
      </w:pPr>
      <w:bookmarkStart w:id="17" w:name="_Toc231929477"/>
      <w:r>
        <w:t>6.5  Analytics Module</w:t>
      </w:r>
      <w:bookmarkEnd w:id="17"/>
    </w:p>
    <w:p w14:paraId="728C0A25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Performance metrics and insights</w:t>
      </w:r>
    </w:p>
    <w:p w14:paraId="016E2B4A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visualization charts powered by Chart.js</w:t>
      </w:r>
    </w:p>
    <w:p w14:paraId="7A7F58B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Trend analysis based on locally stored data</w:t>
      </w:r>
    </w:p>
    <w:p w14:paraId="027B9CCF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Client-side data export via browser-triggered file download (CSV/JSON)</w:t>
      </w:r>
    </w:p>
    <w:p w14:paraId="5B3B69EB" w14:textId="77777777" w:rsidR="00061BA2" w:rsidRDefault="00061BA2">
      <w:pPr>
        <w:spacing w:before="80" w:after="80"/>
      </w:pPr>
    </w:p>
    <w:p w14:paraId="115B4979" w14:textId="77777777" w:rsidR="00061BA2" w:rsidRDefault="002F4C7C">
      <w:pPr>
        <w:pStyle w:val="Heading2"/>
      </w:pPr>
      <w:bookmarkStart w:id="18" w:name="_Toc231929478"/>
      <w:r>
        <w:lastRenderedPageBreak/>
        <w:t>6.6  Profile Management Module</w:t>
      </w:r>
      <w:bookmarkEnd w:id="18"/>
    </w:p>
    <w:p w14:paraId="761E5D0D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profile creation with locally persisted data</w:t>
      </w:r>
    </w:p>
    <w:p w14:paraId="05E4C17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Professional profile customization</w:t>
      </w:r>
    </w:p>
    <w:p w14:paraId="33DEFB46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Privacy settings</w:t>
      </w:r>
    </w:p>
    <w:p w14:paraId="0C5A8EBD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export and import functionality</w:t>
      </w:r>
    </w:p>
    <w:p w14:paraId="0922A821" w14:textId="77777777" w:rsidR="00061BA2" w:rsidRDefault="00061BA2">
      <w:pPr>
        <w:spacing w:before="120" w:after="120"/>
      </w:pPr>
    </w:p>
    <w:p w14:paraId="1198A7B3" w14:textId="77777777" w:rsidR="00061BA2" w:rsidRDefault="002F4C7C">
      <w:pPr>
        <w:pStyle w:val="Heading1"/>
      </w:pPr>
      <w:bookmarkStart w:id="19" w:name="_Toc231929479"/>
      <w:r>
        <w:t>7.  User Classes</w:t>
      </w:r>
      <w:bookmarkEnd w:id="19"/>
    </w:p>
    <w:p w14:paraId="286629DD" w14:textId="77777777" w:rsidR="00061BA2" w:rsidRDefault="00061BA2">
      <w:pPr>
        <w:pBdr>
          <w:bottom w:val="single" w:sz="8" w:space="1" w:color="2C4E8A"/>
        </w:pBdr>
        <w:spacing w:after="160"/>
      </w:pPr>
    </w:p>
    <w:p w14:paraId="7260C0B9" w14:textId="77777777" w:rsidR="00061BA2" w:rsidRDefault="002F4C7C">
      <w:pPr>
        <w:pStyle w:val="Heading2"/>
      </w:pPr>
      <w:bookmarkStart w:id="20" w:name="_Toc231929480"/>
      <w:r>
        <w:t>7.1  Student Users</w:t>
      </w:r>
      <w:bookmarkEnd w:id="20"/>
    </w:p>
    <w:p w14:paraId="04CE7751" w14:textId="77777777" w:rsidR="00061BA2" w:rsidRDefault="002F4C7C">
      <w:pPr>
        <w:spacing w:before="60" w:after="60" w:line="320" w:lineRule="auto"/>
      </w:pPr>
      <w:r>
        <w:rPr>
          <w:color w:val="333333"/>
        </w:rPr>
        <w:t>Primary and sole users of the platform. Students can create a profile, manage their career development activities, and track progress across all modules. All data is stored locally in the browser via LocalStorage.</w:t>
      </w:r>
    </w:p>
    <w:p w14:paraId="7FC40682" w14:textId="77777777" w:rsidR="00061BA2" w:rsidRDefault="00061BA2">
      <w:pPr>
        <w:spacing w:before="120" w:after="120"/>
      </w:pPr>
    </w:p>
    <w:p w14:paraId="1E3AB040" w14:textId="77777777" w:rsidR="00061BA2" w:rsidRDefault="002F4C7C">
      <w:pPr>
        <w:pStyle w:val="Heading1"/>
      </w:pPr>
      <w:bookmarkStart w:id="21" w:name="_Toc231929481"/>
      <w:r>
        <w:t>8.  Functional Requirements</w:t>
      </w:r>
      <w:bookmarkEnd w:id="21"/>
    </w:p>
    <w:p w14:paraId="4C884703" w14:textId="77777777" w:rsidR="00061BA2" w:rsidRDefault="00061BA2">
      <w:pPr>
        <w:pBdr>
          <w:bottom w:val="single" w:sz="8" w:space="1" w:color="2C4E8A"/>
        </w:pBdr>
        <w:spacing w:after="160"/>
      </w:pPr>
    </w:p>
    <w:p w14:paraId="23192E09" w14:textId="77777777" w:rsidR="00061BA2" w:rsidRDefault="002F4C7C">
      <w:pPr>
        <w:pStyle w:val="Heading2"/>
      </w:pPr>
      <w:bookmarkStart w:id="22" w:name="_Toc231929482"/>
      <w:r>
        <w:t>8.1  Dashboard Module</w:t>
      </w:r>
      <w:bookmarkEnd w:id="22"/>
    </w:p>
    <w:p w14:paraId="1807D0FC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4889C7E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9127C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70F10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10BE2A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7DD9C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FR-DASH-001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95F1" w14:textId="77777777" w:rsidR="00061BA2" w:rsidRDefault="002F4C7C">
            <w:r>
              <w:rPr>
                <w:color w:val="333333"/>
                <w:sz w:val="20"/>
                <w:szCs w:val="20"/>
              </w:rPr>
              <w:t>Dashboard shall display user summary statistics sourced from LocalStorage</w:t>
            </w:r>
          </w:p>
        </w:tc>
      </w:tr>
      <w:tr w:rsidR="00061BA2" w14:paraId="123556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F46D5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FR-DASH-002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D370A" w14:textId="77777777" w:rsidR="00061BA2" w:rsidRDefault="002F4C7C">
            <w:r>
              <w:rPr>
                <w:color w:val="333333"/>
                <w:sz w:val="20"/>
                <w:szCs w:val="20"/>
              </w:rPr>
              <w:t>Dashboard shall show interactive Chart.js visualizations for key metrics</w:t>
            </w:r>
          </w:p>
        </w:tc>
      </w:tr>
      <w:tr w:rsidR="00061BA2" w14:paraId="7CB18F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13445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FR-DASH-003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EF60A" w14:textId="77777777" w:rsidR="00061BA2" w:rsidRDefault="002F4C7C">
            <w:r>
              <w:rPr>
                <w:color w:val="333333"/>
                <w:sz w:val="20"/>
                <w:szCs w:val="20"/>
              </w:rPr>
              <w:t>Dashboard shall display a summary panel reflecting current data across all modules</w:t>
            </w:r>
          </w:p>
        </w:tc>
      </w:tr>
      <w:tr w:rsidR="00061BA2" w14:paraId="16A5FB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0D414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FR-DASH-004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4D0AA" w14:textId="77777777" w:rsidR="00061BA2" w:rsidRDefault="002F4C7C">
            <w:r>
              <w:rPr>
                <w:color w:val="333333"/>
                <w:sz w:val="20"/>
                <w:szCs w:val="20"/>
              </w:rPr>
              <w:t>Charts shall be responsive and interactive</w:t>
            </w:r>
          </w:p>
        </w:tc>
      </w:tr>
    </w:tbl>
    <w:p w14:paraId="78BF6C38" w14:textId="77777777" w:rsidR="00061BA2" w:rsidRDefault="00061BA2">
      <w:pPr>
        <w:spacing w:before="100" w:after="100"/>
      </w:pPr>
    </w:p>
    <w:p w14:paraId="62A7A377" w14:textId="77777777" w:rsidR="00061BA2" w:rsidRDefault="002F4C7C">
      <w:pPr>
        <w:pStyle w:val="Heading2"/>
      </w:pPr>
      <w:bookmarkStart w:id="23" w:name="_Toc231929483"/>
      <w:r>
        <w:t>8.2  Skill Roadmap Module</w:t>
      </w:r>
      <w:bookmarkEnd w:id="23"/>
    </w:p>
    <w:p w14:paraId="543707A3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1D6024C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CD845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1CA05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43C865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046B5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FR-SKILL-001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541C1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view predefined skill paths</w:t>
            </w:r>
          </w:p>
        </w:tc>
      </w:tr>
      <w:tr w:rsidR="00061BA2" w14:paraId="187330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F386E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FR-SKILL-002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4CB2D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select skills to learn</w:t>
            </w:r>
          </w:p>
        </w:tc>
      </w:tr>
      <w:tr w:rsidR="00061BA2" w14:paraId="6349C6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960D8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FR-SKILL-003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501FA" w14:textId="77777777" w:rsidR="00061BA2" w:rsidRDefault="002F4C7C">
            <w:r>
              <w:rPr>
                <w:color w:val="333333"/>
                <w:sz w:val="20"/>
                <w:szCs w:val="20"/>
              </w:rPr>
              <w:t>Progress tracking shall be maintained for each skill via LocalStorage</w:t>
            </w:r>
          </w:p>
        </w:tc>
      </w:tr>
      <w:tr w:rsidR="00061BA2" w14:paraId="3C0A3C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0B27C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FR-SKILL-004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C10B8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mark milestones as complete</w:t>
            </w:r>
          </w:p>
        </w:tc>
      </w:tr>
      <w:tr w:rsidR="00061BA2" w14:paraId="263C41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59805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FR-SKILL-005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5E9EF" w14:textId="77777777" w:rsidR="00061BA2" w:rsidRDefault="002F4C7C">
            <w:r>
              <w:rPr>
                <w:color w:val="333333"/>
                <w:sz w:val="20"/>
                <w:szCs w:val="20"/>
              </w:rPr>
              <w:t>Resource recommendations shall be provided</w:t>
            </w:r>
          </w:p>
        </w:tc>
      </w:tr>
    </w:tbl>
    <w:p w14:paraId="70B81639" w14:textId="77777777" w:rsidR="00061BA2" w:rsidRDefault="00061BA2">
      <w:pPr>
        <w:spacing w:before="100" w:after="100"/>
      </w:pPr>
    </w:p>
    <w:p w14:paraId="61397F77" w14:textId="77777777" w:rsidR="00061BA2" w:rsidRDefault="002F4C7C">
      <w:pPr>
        <w:pStyle w:val="Heading2"/>
      </w:pPr>
      <w:bookmarkStart w:id="24" w:name="_Toc231929484"/>
      <w:r>
        <w:t>8.3  Internship Tracker Module</w:t>
      </w:r>
      <w:bookmarkEnd w:id="24"/>
    </w:p>
    <w:p w14:paraId="75DBF4AF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502523A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6D277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4E07E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63C5F3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4B9DF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FR-INT-001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B6671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create new internship records</w:t>
            </w:r>
          </w:p>
        </w:tc>
      </w:tr>
      <w:tr w:rsidR="00061BA2" w14:paraId="7A6604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6096E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FR-INT-002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4A837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update application status</w:t>
            </w:r>
          </w:p>
        </w:tc>
      </w:tr>
      <w:tr w:rsidR="00061BA2" w14:paraId="7865C2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A7B43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FR-INT-003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77DE5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add text notes to each internship record</w:t>
            </w:r>
          </w:p>
        </w:tc>
      </w:tr>
      <w:tr w:rsidR="00061BA2" w14:paraId="374BC0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49931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FR-INT-004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5D1BA" w14:textId="77777777" w:rsidR="00061BA2" w:rsidRDefault="002F4C7C">
            <w:r>
              <w:rPr>
                <w:color w:val="333333"/>
                <w:sz w:val="20"/>
                <w:szCs w:val="20"/>
              </w:rPr>
              <w:t>Timeline visualization shall be provided</w:t>
            </w:r>
          </w:p>
        </w:tc>
      </w:tr>
      <w:tr w:rsidR="00061BA2" w14:paraId="07C049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8AF53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FR-INT-005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B04B3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delete internship records</w:t>
            </w:r>
          </w:p>
        </w:tc>
      </w:tr>
    </w:tbl>
    <w:p w14:paraId="76CFB04C" w14:textId="77777777" w:rsidR="00061BA2" w:rsidRDefault="00061BA2">
      <w:pPr>
        <w:spacing w:before="100" w:after="100"/>
      </w:pPr>
    </w:p>
    <w:p w14:paraId="18AB51CB" w14:textId="77777777" w:rsidR="00061BA2" w:rsidRDefault="002F4C7C">
      <w:pPr>
        <w:pStyle w:val="Heading2"/>
      </w:pPr>
      <w:bookmarkStart w:id="25" w:name="_Toc231929485"/>
      <w:r>
        <w:t>8.4  Projects Tracker Module</w:t>
      </w:r>
      <w:bookmarkEnd w:id="25"/>
    </w:p>
    <w:p w14:paraId="7F6D87B9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61FB744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CC024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3E957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1975AF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911E1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FR-PROJ-001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F93CC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add projects to portfolio</w:t>
            </w:r>
          </w:p>
        </w:tc>
      </w:tr>
      <w:tr w:rsidR="00061BA2" w14:paraId="02AC11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24382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FR-PROJ-002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4B0B6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input project details</w:t>
            </w:r>
          </w:p>
        </w:tc>
      </w:tr>
      <w:tr w:rsidR="00061BA2" w14:paraId="4563DF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4D872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FR-PROJ-003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04C81" w14:textId="77777777" w:rsidR="00061BA2" w:rsidRDefault="002F4C7C">
            <w:r>
              <w:rPr>
                <w:color w:val="333333"/>
                <w:sz w:val="20"/>
                <w:szCs w:val="20"/>
              </w:rPr>
              <w:t>Technology tags shall be assignable to projects</w:t>
            </w:r>
          </w:p>
        </w:tc>
      </w:tr>
      <w:tr w:rsidR="00061BA2" w14:paraId="3B6B99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0693E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FR-PROJ-004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22BEB" w14:textId="77777777" w:rsidR="00061BA2" w:rsidRDefault="002F4C7C">
            <w:r>
              <w:rPr>
                <w:color w:val="333333"/>
                <w:sz w:val="20"/>
                <w:szCs w:val="20"/>
              </w:rPr>
              <w:t>GitHub repository and demo links shall be supported as URL fields</w:t>
            </w:r>
          </w:p>
        </w:tc>
      </w:tr>
      <w:tr w:rsidR="00061BA2" w14:paraId="743BFE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440DD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FR-PROJ-005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932BB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edit and delete projects</w:t>
            </w:r>
          </w:p>
        </w:tc>
      </w:tr>
    </w:tbl>
    <w:p w14:paraId="3CA375DF" w14:textId="77777777" w:rsidR="00061BA2" w:rsidRDefault="00061BA2">
      <w:pPr>
        <w:spacing w:before="100" w:after="100"/>
      </w:pPr>
    </w:p>
    <w:p w14:paraId="65EDC5B3" w14:textId="77777777" w:rsidR="00061BA2" w:rsidRDefault="002F4C7C">
      <w:pPr>
        <w:pStyle w:val="Heading2"/>
      </w:pPr>
      <w:bookmarkStart w:id="26" w:name="_Toc231929486"/>
      <w:r>
        <w:t>8.5  Analytics Module</w:t>
      </w:r>
      <w:bookmarkEnd w:id="26"/>
    </w:p>
    <w:p w14:paraId="6DC64E20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0D0EBCE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00341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9C887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614D7C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FBC7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FR-ANLT-001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7B452" w14:textId="77777777" w:rsidR="00061BA2" w:rsidRDefault="002F4C7C">
            <w:r>
              <w:rPr>
                <w:color w:val="333333"/>
                <w:sz w:val="20"/>
                <w:szCs w:val="20"/>
              </w:rPr>
              <w:t>Performance metrics shall be calculated from LocalStorage data and displayed</w:t>
            </w:r>
          </w:p>
        </w:tc>
      </w:tr>
      <w:tr w:rsidR="00061BA2" w14:paraId="25251A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B7134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FR-ANLT-002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2CA3C" w14:textId="77777777" w:rsidR="00061BA2" w:rsidRDefault="002F4C7C">
            <w:r>
              <w:rPr>
                <w:color w:val="333333"/>
                <w:sz w:val="20"/>
                <w:szCs w:val="20"/>
              </w:rPr>
              <w:t>Multiple Chart.js chart types shall be supported</w:t>
            </w:r>
          </w:p>
        </w:tc>
      </w:tr>
      <w:tr w:rsidR="00061BA2" w14:paraId="6E455F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529B0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FR-ANLT-003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D1256" w14:textId="77777777" w:rsidR="00061BA2" w:rsidRDefault="002F4C7C">
            <w:r>
              <w:rPr>
                <w:color w:val="333333"/>
                <w:sz w:val="20"/>
                <w:szCs w:val="20"/>
              </w:rPr>
              <w:t>Data filtering by date range shall be available</w:t>
            </w:r>
          </w:p>
        </w:tc>
      </w:tr>
      <w:tr w:rsidR="00061BA2" w14:paraId="5F43B8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AF844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FR-ANLT-004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34BE8" w14:textId="77777777" w:rsidR="00061BA2" w:rsidRDefault="002F4C7C">
            <w:r>
              <w:rPr>
                <w:color w:val="333333"/>
                <w:sz w:val="20"/>
                <w:szCs w:val="20"/>
              </w:rPr>
              <w:t>Analytics data shall be exportable via client-side browser download (CSV/JSON)</w:t>
            </w:r>
          </w:p>
        </w:tc>
      </w:tr>
    </w:tbl>
    <w:p w14:paraId="44177E87" w14:textId="77777777" w:rsidR="00061BA2" w:rsidRDefault="00061BA2">
      <w:pPr>
        <w:spacing w:before="100" w:after="100"/>
      </w:pPr>
    </w:p>
    <w:p w14:paraId="545DE599" w14:textId="77777777" w:rsidR="00061BA2" w:rsidRDefault="002F4C7C">
      <w:pPr>
        <w:pStyle w:val="Heading2"/>
      </w:pPr>
      <w:bookmarkStart w:id="27" w:name="_Toc231929487"/>
      <w:r>
        <w:t>8.6  Profile Module</w:t>
      </w:r>
      <w:bookmarkEnd w:id="27"/>
    </w:p>
    <w:p w14:paraId="313DEF48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751D3CF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168AF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9DF03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4CF357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8EFD9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FR-PROF-001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65E7B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create and edit a local profile</w:t>
            </w:r>
          </w:p>
        </w:tc>
      </w:tr>
      <w:tr w:rsidR="00061BA2" w14:paraId="01B276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FC369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FR-PROF-002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8571A" w14:textId="77777777" w:rsidR="00061BA2" w:rsidRDefault="002F4C7C">
            <w:r>
              <w:rPr>
                <w:color w:val="333333"/>
                <w:sz w:val="20"/>
                <w:szCs w:val="20"/>
              </w:rPr>
              <w:t>Profile information shall be persisted via LocalStorage</w:t>
            </w:r>
          </w:p>
        </w:tc>
      </w:tr>
      <w:tr w:rsidR="00061BA2" w14:paraId="5715EF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B62CF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FR-PROF-003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A810F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able to provide a profile picture via URL input</w:t>
            </w:r>
          </w:p>
        </w:tc>
      </w:tr>
      <w:tr w:rsidR="00061BA2" w14:paraId="7CE258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0B252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FR-PROF-004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5EAEC" w14:textId="77777777" w:rsidR="00061BA2" w:rsidRDefault="002F4C7C">
            <w:r>
              <w:rPr>
                <w:color w:val="333333"/>
                <w:sz w:val="20"/>
                <w:szCs w:val="20"/>
              </w:rPr>
              <w:t>Data import/export functionality shall be available via browser-side file operations</w:t>
            </w:r>
          </w:p>
        </w:tc>
      </w:tr>
    </w:tbl>
    <w:p w14:paraId="1273585A" w14:textId="77777777" w:rsidR="00061BA2" w:rsidRDefault="00061BA2">
      <w:pPr>
        <w:spacing w:before="120" w:after="120"/>
      </w:pPr>
    </w:p>
    <w:p w14:paraId="6E113AC0" w14:textId="77777777" w:rsidR="00061BA2" w:rsidRDefault="002F4C7C">
      <w:pPr>
        <w:pStyle w:val="Heading1"/>
      </w:pPr>
      <w:bookmarkStart w:id="28" w:name="_Toc231929488"/>
      <w:r>
        <w:t>9.  Non-Functional Requirements</w:t>
      </w:r>
      <w:bookmarkEnd w:id="28"/>
    </w:p>
    <w:p w14:paraId="2607D196" w14:textId="77777777" w:rsidR="00061BA2" w:rsidRDefault="00061BA2">
      <w:pPr>
        <w:pBdr>
          <w:bottom w:val="single" w:sz="8" w:space="1" w:color="2C4E8A"/>
        </w:pBdr>
        <w:spacing w:after="160"/>
      </w:pPr>
    </w:p>
    <w:p w14:paraId="15002875" w14:textId="77777777" w:rsidR="00061BA2" w:rsidRDefault="002F4C7C">
      <w:pPr>
        <w:pStyle w:val="Heading2"/>
      </w:pPr>
      <w:bookmarkStart w:id="29" w:name="_Toc231929489"/>
      <w:r>
        <w:t>9.1  Performance</w:t>
      </w:r>
      <w:bookmarkEnd w:id="29"/>
    </w:p>
    <w:p w14:paraId="421CD67D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145B899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D45E9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FE6F2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1871B1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A17C3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NFR-PERF-001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E54A1" w14:textId="77777777" w:rsidR="00061BA2" w:rsidRDefault="002F4C7C">
            <w:r>
              <w:rPr>
                <w:color w:val="333333"/>
                <w:sz w:val="20"/>
                <w:szCs w:val="20"/>
              </w:rPr>
              <w:t>Page load time shall not exceed 2 seconds on standard broadband</w:t>
            </w:r>
          </w:p>
        </w:tc>
      </w:tr>
      <w:tr w:rsidR="00061BA2" w14:paraId="412D43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5E8E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NFR-PERF-002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C5031" w14:textId="77777777" w:rsidR="00061BA2" w:rsidRDefault="002F4C7C">
            <w:r>
              <w:rPr>
                <w:color w:val="333333"/>
                <w:sz w:val="20"/>
                <w:szCs w:val="20"/>
              </w:rPr>
              <w:t>Chart rendering shall complete within 500ms</w:t>
            </w:r>
          </w:p>
        </w:tc>
      </w:tr>
      <w:tr w:rsidR="00061BA2" w14:paraId="0379E7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57FAB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NFR-PERF-003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F7074" w14:textId="77777777" w:rsidR="00061BA2" w:rsidRDefault="002F4C7C">
            <w:r>
              <w:rPr>
                <w:color w:val="333333"/>
                <w:sz w:val="20"/>
                <w:szCs w:val="20"/>
              </w:rPr>
              <w:t>Interactive elements shall respond within 100ms</w:t>
            </w:r>
          </w:p>
        </w:tc>
      </w:tr>
    </w:tbl>
    <w:p w14:paraId="76C0C06E" w14:textId="77777777" w:rsidR="00061BA2" w:rsidRDefault="00061BA2">
      <w:pPr>
        <w:spacing w:before="100" w:after="100"/>
      </w:pPr>
    </w:p>
    <w:p w14:paraId="5BA3302C" w14:textId="77777777" w:rsidR="00061BA2" w:rsidRDefault="002F4C7C">
      <w:pPr>
        <w:pStyle w:val="Heading2"/>
      </w:pPr>
      <w:bookmarkStart w:id="30" w:name="_Toc231929490"/>
      <w:r>
        <w:t>9.2  Usability</w:t>
      </w:r>
      <w:bookmarkEnd w:id="30"/>
    </w:p>
    <w:p w14:paraId="1E7BFDB3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06D3082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07D38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081DF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1E2DBF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C8639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NFR-USAB-001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6328A" w14:textId="77777777" w:rsidR="00061BA2" w:rsidRDefault="002F4C7C">
            <w:r>
              <w:rPr>
                <w:color w:val="333333"/>
                <w:sz w:val="20"/>
                <w:szCs w:val="20"/>
              </w:rPr>
              <w:t>Interface shall comply with modern UX standards</w:t>
            </w:r>
          </w:p>
        </w:tc>
      </w:tr>
      <w:tr w:rsidR="00061BA2" w14:paraId="476701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1181C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NFR-USAB-002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6BEEB" w14:textId="77777777" w:rsidR="00061BA2" w:rsidRDefault="002F4C7C">
            <w:r>
              <w:rPr>
                <w:color w:val="333333"/>
                <w:sz w:val="20"/>
                <w:szCs w:val="20"/>
              </w:rPr>
              <w:t>Application shall be fully responsive across desktop, tablet, and mobile devices</w:t>
            </w:r>
          </w:p>
        </w:tc>
      </w:tr>
      <w:tr w:rsidR="00061BA2" w14:paraId="35AE55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389AA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NFR-USAB-003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519DE" w14:textId="77777777" w:rsidR="00061BA2" w:rsidRDefault="002F4C7C">
            <w:r>
              <w:rPr>
                <w:color w:val="333333"/>
                <w:sz w:val="20"/>
                <w:szCs w:val="20"/>
              </w:rPr>
              <w:t>Navigation shall be intuitive and consistent across all modules</w:t>
            </w:r>
          </w:p>
        </w:tc>
      </w:tr>
    </w:tbl>
    <w:p w14:paraId="7C01DA24" w14:textId="77777777" w:rsidR="00061BA2" w:rsidRDefault="00061BA2">
      <w:pPr>
        <w:spacing w:before="100" w:after="100"/>
      </w:pPr>
    </w:p>
    <w:p w14:paraId="6E1A9208" w14:textId="77777777" w:rsidR="00061BA2" w:rsidRDefault="002F4C7C">
      <w:pPr>
        <w:pStyle w:val="Heading2"/>
      </w:pPr>
      <w:bookmarkStart w:id="31" w:name="_Toc231929491"/>
      <w:r>
        <w:t>9.3  Security</w:t>
      </w:r>
      <w:bookmarkEnd w:id="31"/>
    </w:p>
    <w:p w14:paraId="0C613FF6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257F9EB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F6802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5CB93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7FFF88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BEC9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NFR-SEC-001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8DDBE" w14:textId="77777777" w:rsidR="00061BA2" w:rsidRDefault="002F4C7C">
            <w:r>
              <w:rPr>
                <w:color w:val="333333"/>
                <w:sz w:val="20"/>
                <w:szCs w:val="20"/>
              </w:rPr>
              <w:t>Client-side input validation shall be implemented to ensure data integrity before LocalStorage writes</w:t>
            </w:r>
          </w:p>
        </w:tc>
      </w:tr>
    </w:tbl>
    <w:p w14:paraId="092E3FF0" w14:textId="77777777" w:rsidR="00061BA2" w:rsidRDefault="00061BA2">
      <w:pPr>
        <w:spacing w:before="100" w:after="100"/>
      </w:pPr>
    </w:p>
    <w:p w14:paraId="4E579C59" w14:textId="77777777" w:rsidR="00061BA2" w:rsidRDefault="002F4C7C">
      <w:pPr>
        <w:pStyle w:val="Heading2"/>
      </w:pPr>
      <w:bookmarkStart w:id="32" w:name="_Toc231929492"/>
      <w:r>
        <w:t>9.4  Reliability</w:t>
      </w:r>
      <w:bookmarkEnd w:id="32"/>
    </w:p>
    <w:p w14:paraId="1215EB16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5D3340C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85BEB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B37AB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52D6A7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A2D0E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NFR-REL-001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F1C1F" w14:textId="77777777" w:rsidR="00061BA2" w:rsidRDefault="002F4C7C">
            <w:r>
              <w:rPr>
                <w:color w:val="333333"/>
                <w:sz w:val="20"/>
                <w:szCs w:val="20"/>
              </w:rPr>
              <w:t>Error handling and recovery mechanisms shall be implemented for LocalStorage read/write failures</w:t>
            </w:r>
          </w:p>
        </w:tc>
      </w:tr>
      <w:tr w:rsidR="00061BA2" w14:paraId="4044E8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C3CB7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NFR-REL-002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1FDDE" w14:textId="77777777" w:rsidR="00061BA2" w:rsidRDefault="002F4C7C">
            <w:r>
              <w:rPr>
                <w:color w:val="333333"/>
                <w:sz w:val="20"/>
                <w:szCs w:val="20"/>
              </w:rPr>
              <w:t>Users shall be informed that application data is stored in browser LocalStorage and may be cleared by the browser; periodic export is recommended</w:t>
            </w:r>
          </w:p>
        </w:tc>
      </w:tr>
    </w:tbl>
    <w:p w14:paraId="2EA28D1B" w14:textId="77777777" w:rsidR="00061BA2" w:rsidRDefault="00061BA2">
      <w:pPr>
        <w:spacing w:before="100" w:after="100"/>
      </w:pPr>
    </w:p>
    <w:p w14:paraId="2D0C1FD9" w14:textId="77777777" w:rsidR="00061BA2" w:rsidRDefault="002F4C7C">
      <w:pPr>
        <w:pStyle w:val="Heading2"/>
      </w:pPr>
      <w:bookmarkStart w:id="33" w:name="_Toc231929493"/>
      <w:r>
        <w:t>9.5  Compatibility</w:t>
      </w:r>
      <w:bookmarkEnd w:id="33"/>
    </w:p>
    <w:p w14:paraId="452E95E8" w14:textId="77777777" w:rsidR="00061BA2" w:rsidRDefault="00061BA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1BA2" w14:paraId="695B941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9C976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28816" w14:textId="77777777" w:rsidR="00061BA2" w:rsidRDefault="002F4C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BA2" w14:paraId="51A523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E6B42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NFR-COMPAT-001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5C8CC" w14:textId="77777777" w:rsidR="00061BA2" w:rsidRDefault="002F4C7C">
            <w:r>
              <w:rPr>
                <w:color w:val="333333"/>
                <w:sz w:val="20"/>
                <w:szCs w:val="20"/>
              </w:rPr>
              <w:t>Browser support includes Chrome, Firefox, Safari, and Edge (2021 onwards)</w:t>
            </w:r>
          </w:p>
        </w:tc>
      </w:tr>
      <w:tr w:rsidR="00061BA2" w14:paraId="7677E2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C8788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NFR-COMPAT-002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84E7D" w14:textId="77777777" w:rsidR="00061BA2" w:rsidRDefault="002F4C7C">
            <w:r>
              <w:rPr>
                <w:color w:val="333333"/>
                <w:sz w:val="20"/>
                <w:szCs w:val="20"/>
              </w:rPr>
              <w:t>Mobile responsiveness shall be tested on various device screen sizes</w:t>
            </w:r>
          </w:p>
        </w:tc>
      </w:tr>
      <w:tr w:rsidR="00061BA2" w14:paraId="33986B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2B74F" w14:textId="77777777" w:rsidR="00061BA2" w:rsidRDefault="002F4C7C">
            <w:r>
              <w:rPr>
                <w:b/>
                <w:bCs/>
                <w:color w:val="1B3A6B"/>
                <w:sz w:val="20"/>
                <w:szCs w:val="20"/>
              </w:rPr>
              <w:t>NFR-COMPAT-003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F4935" w14:textId="77777777" w:rsidR="00061BA2" w:rsidRDefault="002F4C7C">
            <w:r>
              <w:rPr>
                <w:color w:val="333333"/>
                <w:sz w:val="20"/>
                <w:szCs w:val="20"/>
              </w:rPr>
              <w:t>Progressive enhancement shall be supported</w:t>
            </w:r>
          </w:p>
        </w:tc>
      </w:tr>
    </w:tbl>
    <w:p w14:paraId="79674ACC" w14:textId="77777777" w:rsidR="00061BA2" w:rsidRDefault="00061BA2">
      <w:pPr>
        <w:spacing w:before="120" w:after="120"/>
      </w:pPr>
    </w:p>
    <w:p w14:paraId="0AAD5F7C" w14:textId="77777777" w:rsidR="00061BA2" w:rsidRDefault="002F4C7C">
      <w:pPr>
        <w:pStyle w:val="Heading1"/>
      </w:pPr>
      <w:bookmarkStart w:id="34" w:name="_Toc231929494"/>
      <w:r>
        <w:t>10.  Use Cases</w:t>
      </w:r>
      <w:bookmarkEnd w:id="34"/>
    </w:p>
    <w:p w14:paraId="3834D6C3" w14:textId="77777777" w:rsidR="00061BA2" w:rsidRDefault="00061BA2">
      <w:pPr>
        <w:pBdr>
          <w:bottom w:val="single" w:sz="8" w:space="1" w:color="2C4E8A"/>
        </w:pBdr>
        <w:spacing w:after="160"/>
      </w:pPr>
    </w:p>
    <w:p w14:paraId="5E1FD1F3" w14:textId="77777777" w:rsidR="00061BA2" w:rsidRDefault="002F4C7C">
      <w:pPr>
        <w:pStyle w:val="Heading2"/>
      </w:pPr>
      <w:bookmarkStart w:id="35" w:name="_Toc231929495"/>
      <w:r>
        <w:t>10.1  Use Case: Profile Setup</w:t>
      </w:r>
      <w:bookmarkEnd w:id="35"/>
    </w:p>
    <w:p w14:paraId="05C652B0" w14:textId="77777777" w:rsidR="00061BA2" w:rsidRDefault="002F4C7C">
      <w:pPr>
        <w:pStyle w:val="Heading3"/>
      </w:pPr>
      <w:r>
        <w:t>Actors</w:t>
      </w:r>
    </w:p>
    <w:p w14:paraId="245EE3A2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Student User</w:t>
      </w:r>
    </w:p>
    <w:p w14:paraId="674F9272" w14:textId="77777777" w:rsidR="00061BA2" w:rsidRDefault="002F4C7C">
      <w:pPr>
        <w:pStyle w:val="Heading3"/>
      </w:pPr>
      <w:r>
        <w:t>Preconditions</w:t>
      </w:r>
    </w:p>
    <w:p w14:paraId="72B1FC06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has opened the application in a modern web browser with LocalStorage enabled</w:t>
      </w:r>
    </w:p>
    <w:p w14:paraId="311E5F80" w14:textId="77777777" w:rsidR="00061BA2" w:rsidRDefault="002F4C7C">
      <w:pPr>
        <w:pStyle w:val="Heading3"/>
      </w:pPr>
      <w:r>
        <w:t>Main Flow</w:t>
      </w:r>
    </w:p>
    <w:p w14:paraId="75428BEF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navigates to the Profile module</w:t>
      </w:r>
    </w:p>
    <w:p w14:paraId="14FF593F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enters personal information (name, university, career interests, and profile picture URL)</w:t>
      </w:r>
    </w:p>
    <w:p w14:paraId="230F7E76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System validates input fields on the client side</w:t>
      </w:r>
    </w:p>
    <w:p w14:paraId="24732DAA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System saves profile data to browser LocalStorage</w:t>
      </w:r>
    </w:p>
    <w:p w14:paraId="71ABA075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is redirected to the Dashboard which reflects saved profile data</w:t>
      </w:r>
    </w:p>
    <w:p w14:paraId="60379034" w14:textId="77777777" w:rsidR="00061BA2" w:rsidRDefault="00061BA2">
      <w:pPr>
        <w:spacing w:before="100" w:after="100"/>
      </w:pPr>
    </w:p>
    <w:p w14:paraId="4EA403B7" w14:textId="77777777" w:rsidR="00061BA2" w:rsidRDefault="002F4C7C">
      <w:pPr>
        <w:pStyle w:val="Heading2"/>
      </w:pPr>
      <w:bookmarkStart w:id="36" w:name="_Toc231929496"/>
      <w:r>
        <w:t>10.2  Use Case: Track Internship Application</w:t>
      </w:r>
      <w:bookmarkEnd w:id="36"/>
    </w:p>
    <w:p w14:paraId="052F61BF" w14:textId="77777777" w:rsidR="00061BA2" w:rsidRDefault="002F4C7C">
      <w:pPr>
        <w:pStyle w:val="Heading3"/>
      </w:pPr>
      <w:r>
        <w:t>Actors</w:t>
      </w:r>
    </w:p>
    <w:p w14:paraId="05C57CD6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Student User</w:t>
      </w:r>
    </w:p>
    <w:p w14:paraId="0452C3CF" w14:textId="77777777" w:rsidR="00061BA2" w:rsidRDefault="002F4C7C">
      <w:pPr>
        <w:pStyle w:val="Heading3"/>
      </w:pPr>
      <w:r>
        <w:t>Preconditions</w:t>
      </w:r>
    </w:p>
    <w:p w14:paraId="762E9A2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has the application open in a browser with LocalStorage enabled</w:t>
      </w:r>
    </w:p>
    <w:p w14:paraId="74DD1F69" w14:textId="77777777" w:rsidR="00061BA2" w:rsidRDefault="002F4C7C">
      <w:pPr>
        <w:pStyle w:val="Heading3"/>
      </w:pPr>
      <w:r>
        <w:lastRenderedPageBreak/>
        <w:t>Main Flow</w:t>
      </w:r>
    </w:p>
    <w:p w14:paraId="620AFD8C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navigates to Internship Tracker</w:t>
      </w:r>
    </w:p>
    <w:p w14:paraId="5AADCE2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clicks the 'Add Internship' button</w:t>
      </w:r>
    </w:p>
    <w:p w14:paraId="58CBB13F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enters company name, position, and application date</w:t>
      </w:r>
    </w:p>
    <w:p w14:paraId="195BA55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selects application status</w:t>
      </w:r>
    </w:p>
    <w:p w14:paraId="6BE3B4B4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System saves the internship record to LocalStorage</w:t>
      </w:r>
    </w:p>
    <w:p w14:paraId="19984804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can update status as application progresses</w:t>
      </w:r>
    </w:p>
    <w:p w14:paraId="020F8737" w14:textId="77777777" w:rsidR="00061BA2" w:rsidRDefault="00061BA2">
      <w:pPr>
        <w:spacing w:before="100" w:after="100"/>
      </w:pPr>
    </w:p>
    <w:p w14:paraId="28C30094" w14:textId="77777777" w:rsidR="00061BA2" w:rsidRDefault="002F4C7C">
      <w:pPr>
        <w:pStyle w:val="Heading2"/>
      </w:pPr>
      <w:bookmarkStart w:id="37" w:name="_Toc231929497"/>
      <w:r>
        <w:t>10.3  Use Case: View Analytics and Insights</w:t>
      </w:r>
      <w:bookmarkEnd w:id="37"/>
    </w:p>
    <w:p w14:paraId="5BF9FF10" w14:textId="77777777" w:rsidR="00061BA2" w:rsidRDefault="002F4C7C">
      <w:pPr>
        <w:pStyle w:val="Heading3"/>
      </w:pPr>
      <w:r>
        <w:t>Actors</w:t>
      </w:r>
    </w:p>
    <w:p w14:paraId="20BAFCB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Student User</w:t>
      </w:r>
    </w:p>
    <w:p w14:paraId="407E4556" w14:textId="77777777" w:rsidR="00061BA2" w:rsidRDefault="002F4C7C">
      <w:pPr>
        <w:pStyle w:val="Heading3"/>
      </w:pPr>
      <w:r>
        <w:t>Main Flow</w:t>
      </w:r>
    </w:p>
    <w:p w14:paraId="4736BEF2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navigates to Analytics module</w:t>
      </w:r>
    </w:p>
    <w:p w14:paraId="1A48276D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System reads data from LocalStorage and calculates performance metrics</w:t>
      </w:r>
    </w:p>
    <w:p w14:paraId="5D1D4E72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System displays interactive Chart.js visualizations</w:t>
      </w:r>
    </w:p>
    <w:p w14:paraId="4857610D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can filter data by date range</w:t>
      </w:r>
    </w:p>
    <w:p w14:paraId="5B33104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can export data as a CSV or JSON file via browser download</w:t>
      </w:r>
    </w:p>
    <w:p w14:paraId="51055F58" w14:textId="77777777" w:rsidR="00061BA2" w:rsidRDefault="00061BA2">
      <w:pPr>
        <w:spacing w:before="120" w:after="120"/>
      </w:pPr>
    </w:p>
    <w:p w14:paraId="56279918" w14:textId="77777777" w:rsidR="00061BA2" w:rsidRDefault="002F4C7C">
      <w:pPr>
        <w:pStyle w:val="Heading1"/>
      </w:pPr>
      <w:bookmarkStart w:id="38" w:name="_Toc231929498"/>
      <w:r>
        <w:t>11.  System Constraints</w:t>
      </w:r>
      <w:bookmarkEnd w:id="38"/>
    </w:p>
    <w:p w14:paraId="48291DA9" w14:textId="77777777" w:rsidR="00061BA2" w:rsidRDefault="00061BA2">
      <w:pPr>
        <w:pBdr>
          <w:bottom w:val="single" w:sz="8" w:space="1" w:color="2C4E8A"/>
        </w:pBdr>
        <w:spacing w:after="160"/>
      </w:pPr>
    </w:p>
    <w:p w14:paraId="6C63C478" w14:textId="77777777" w:rsidR="00061BA2" w:rsidRDefault="002F4C7C">
      <w:pPr>
        <w:pStyle w:val="Heading2"/>
      </w:pPr>
      <w:bookmarkStart w:id="39" w:name="_Toc231929499"/>
      <w:r>
        <w:t>11.1  Technical Constraints</w:t>
      </w:r>
      <w:bookmarkEnd w:id="39"/>
    </w:p>
    <w:p w14:paraId="4A7514E6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Browser LocalStorage limit of 5–10 MB per domain</w:t>
      </w:r>
    </w:p>
    <w:p w14:paraId="08AF853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backend server — all processing is client-side</w:t>
      </w:r>
    </w:p>
    <w:p w14:paraId="5096314C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persistent user accounts — data is tied to the specific browser and device</w:t>
      </w:r>
    </w:p>
    <w:p w14:paraId="2CEE11C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Limited to modern JavaScript ES6+ environments</w:t>
      </w:r>
    </w:p>
    <w:p w14:paraId="442D62C6" w14:textId="77777777" w:rsidR="00061BA2" w:rsidRDefault="00061BA2">
      <w:pPr>
        <w:spacing w:before="80" w:after="80"/>
      </w:pPr>
    </w:p>
    <w:p w14:paraId="1C333174" w14:textId="77777777" w:rsidR="00061BA2" w:rsidRDefault="002F4C7C">
      <w:pPr>
        <w:pStyle w:val="Heading2"/>
      </w:pPr>
      <w:bookmarkStart w:id="40" w:name="_Toc231929500"/>
      <w:r>
        <w:t>11.2  Environmental Constraints</w:t>
      </w:r>
      <w:bookmarkEnd w:id="40"/>
    </w:p>
    <w:p w14:paraId="72FCFBB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Requires a modern web browser</w:t>
      </w:r>
    </w:p>
    <w:p w14:paraId="6E518DB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JavaScript must be enabled in the browser</w:t>
      </w:r>
    </w:p>
    <w:p w14:paraId="49B7B260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LocalStorage must be available and not blocked by browser privacy settings</w:t>
      </w:r>
    </w:p>
    <w:p w14:paraId="2742EC8F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Internet connectivity is required for initial application load; once loaded, all features function fully offline using LocalStorage</w:t>
      </w:r>
    </w:p>
    <w:p w14:paraId="4D7A0210" w14:textId="77777777" w:rsidR="00061BA2" w:rsidRDefault="00061BA2">
      <w:pPr>
        <w:spacing w:before="120" w:after="120"/>
      </w:pPr>
    </w:p>
    <w:p w14:paraId="5CAE1107" w14:textId="77777777" w:rsidR="00061BA2" w:rsidRDefault="002F4C7C">
      <w:pPr>
        <w:pStyle w:val="Heading1"/>
      </w:pPr>
      <w:bookmarkStart w:id="41" w:name="_Toc231929501"/>
      <w:r>
        <w:t>12.  Assumptions</w:t>
      </w:r>
      <w:bookmarkEnd w:id="41"/>
    </w:p>
    <w:p w14:paraId="1CD024FE" w14:textId="77777777" w:rsidR="00061BA2" w:rsidRDefault="00061BA2">
      <w:pPr>
        <w:pBdr>
          <w:bottom w:val="single" w:sz="8" w:space="1" w:color="2C4E8A"/>
        </w:pBdr>
        <w:spacing w:after="160"/>
      </w:pPr>
    </w:p>
    <w:p w14:paraId="7827E9E1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Users have basic computer literacy</w:t>
      </w:r>
    </w:p>
    <w:p w14:paraId="2E445320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Target audience is university students aged 18+</w:t>
      </w:r>
    </w:p>
    <w:p w14:paraId="0E35CC2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Users will utilize modern browsers with LocalStorage enabled</w:t>
      </w:r>
    </w:p>
    <w:p w14:paraId="40E6436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is stored locally on the user's device and browser</w:t>
      </w:r>
    </w:p>
    <w:p w14:paraId="5CB549B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Users accept responsibility for exporting and backing up their own data</w:t>
      </w:r>
    </w:p>
    <w:p w14:paraId="31DAF11D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single user operates the application per browser instance</w:t>
      </w:r>
    </w:p>
    <w:p w14:paraId="3760BF60" w14:textId="77777777" w:rsidR="00061BA2" w:rsidRDefault="00061BA2">
      <w:pPr>
        <w:spacing w:before="120" w:after="120"/>
      </w:pPr>
    </w:p>
    <w:p w14:paraId="159A978D" w14:textId="77777777" w:rsidR="00061BA2" w:rsidRDefault="002F4C7C">
      <w:pPr>
        <w:pStyle w:val="Heading1"/>
      </w:pPr>
      <w:bookmarkStart w:id="42" w:name="_Toc231929502"/>
      <w:r>
        <w:t>13.  Future Scope</w:t>
      </w:r>
      <w:bookmarkEnd w:id="42"/>
    </w:p>
    <w:p w14:paraId="66B4AF3F" w14:textId="77777777" w:rsidR="00061BA2" w:rsidRDefault="00061BA2">
      <w:pPr>
        <w:pBdr>
          <w:bottom w:val="single" w:sz="8" w:space="1" w:color="2C4E8A"/>
        </w:pBdr>
        <w:spacing w:after="160"/>
      </w:pPr>
    </w:p>
    <w:p w14:paraId="3CB3F87A" w14:textId="77777777" w:rsidR="00061BA2" w:rsidRDefault="002F4C7C">
      <w:pPr>
        <w:spacing w:before="60" w:after="60" w:line="320" w:lineRule="auto"/>
      </w:pPr>
      <w:r>
        <w:rPr>
          <w:color w:val="333333"/>
        </w:rPr>
        <w:t>The following features are considered for future releases and were intentionally excluded from the current frontend-only implementation:</w:t>
      </w:r>
    </w:p>
    <w:p w14:paraId="5F502C12" w14:textId="77777777" w:rsidR="00061BA2" w:rsidRDefault="00061BA2">
      <w:pPr>
        <w:spacing w:before="40" w:after="40"/>
      </w:pPr>
    </w:p>
    <w:p w14:paraId="21B7A0E2" w14:textId="77777777" w:rsidR="00061BA2" w:rsidRDefault="002F4C7C">
      <w:pPr>
        <w:pStyle w:val="Heading2"/>
      </w:pPr>
      <w:bookmarkStart w:id="43" w:name="_Toc231929503"/>
      <w:r>
        <w:t>13.1  Authentication System (Planned)</w:t>
      </w:r>
      <w:bookmarkEnd w:id="43"/>
    </w:p>
    <w:p w14:paraId="1CA3B89F" w14:textId="77777777" w:rsidR="00061BA2" w:rsidRDefault="002F4C7C">
      <w:pPr>
        <w:spacing w:before="60" w:after="60" w:line="320" w:lineRule="auto"/>
      </w:pPr>
      <w:r>
        <w:rPr>
          <w:color w:val="333333"/>
        </w:rPr>
        <w:t>A full user authentication system is planned for a future backend-enabled release. Requirements deferred to this phase include:</w:t>
      </w:r>
    </w:p>
    <w:p w14:paraId="4FEE8048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registration with email and password (FR-AUTH-001)</w:t>
      </w:r>
    </w:p>
    <w:p w14:paraId="0BBC1FC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Secure login and session management (FR-AUTH-002, FR-AUTH-003)</w:t>
      </w:r>
    </w:p>
    <w:p w14:paraId="4B1CC68D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Logout and session clearing (FR-AUTH-004)</w:t>
      </w:r>
    </w:p>
    <w:p w14:paraId="29F9E93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Password reset functionality (FR-AUTH-005)</w:t>
      </w:r>
    </w:p>
    <w:p w14:paraId="73749C39" w14:textId="77777777" w:rsidR="00061BA2" w:rsidRDefault="00061BA2">
      <w:pPr>
        <w:spacing w:before="80" w:after="80"/>
      </w:pPr>
    </w:p>
    <w:p w14:paraId="5B9A2E37" w14:textId="77777777" w:rsidR="00061BA2" w:rsidRDefault="002F4C7C">
      <w:pPr>
        <w:pStyle w:val="Heading2"/>
      </w:pPr>
      <w:bookmarkStart w:id="44" w:name="_Toc231929504"/>
      <w:r>
        <w:t>13.2  Backend Infrastructure (Planned)</w:t>
      </w:r>
      <w:bookmarkEnd w:id="44"/>
    </w:p>
    <w:p w14:paraId="44EBE965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Backend API and database integration for persistent, cross-device data storage</w:t>
      </w:r>
    </w:p>
    <w:p w14:paraId="2965935F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Server-side user account management and role-based access control</w:t>
      </w:r>
    </w:p>
    <w:p w14:paraId="38D36885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Admin panel for platform management and content updates</w:t>
      </w:r>
    </w:p>
    <w:p w14:paraId="215D9B52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Institutional/multi-user deployment for academic organizations</w:t>
      </w:r>
    </w:p>
    <w:p w14:paraId="1F1C6CF0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Server-side file attachment storage for internship and project records</w:t>
      </w:r>
    </w:p>
    <w:p w14:paraId="208BE5FE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data backup and uptime monitoring</w:t>
      </w:r>
    </w:p>
    <w:p w14:paraId="3202FA98" w14:textId="77777777" w:rsidR="00061BA2" w:rsidRDefault="00061BA2">
      <w:pPr>
        <w:spacing w:before="80" w:after="80"/>
      </w:pPr>
    </w:p>
    <w:p w14:paraId="37547156" w14:textId="77777777" w:rsidR="00061BA2" w:rsidRDefault="002F4C7C">
      <w:pPr>
        <w:pStyle w:val="Heading2"/>
      </w:pPr>
      <w:bookmarkStart w:id="45" w:name="_Toc231929505"/>
      <w:r>
        <w:t>13.3  Advanced Features (Planned)</w:t>
      </w:r>
      <w:bookmarkEnd w:id="45"/>
    </w:p>
    <w:p w14:paraId="3D8CBB19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AI-powered resume generation and optimization</w:t>
      </w:r>
    </w:p>
    <w:p w14:paraId="5AF2732A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Real-time job market data integration and job board aggregation</w:t>
      </w:r>
    </w:p>
    <w:p w14:paraId="2238FE3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Video interview preparation and mock interview system</w:t>
      </w:r>
    </w:p>
    <w:p w14:paraId="7F7DED74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Mentorship matching algorithms</w:t>
      </w:r>
    </w:p>
    <w:p w14:paraId="1D0B7B0C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native applications (iOS and Android)</w:t>
      </w:r>
    </w:p>
    <w:p w14:paraId="5C7C313B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Social features and community networking</w:t>
      </w:r>
    </w:p>
    <w:p w14:paraId="23799547" w14:textId="77777777" w:rsidR="00061BA2" w:rsidRDefault="002F4C7C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Blockchain-based credentials and verification</w:t>
      </w:r>
    </w:p>
    <w:p w14:paraId="0A608D67" w14:textId="77777777" w:rsidR="00061BA2" w:rsidRDefault="00061BA2">
      <w:pPr>
        <w:spacing w:before="120" w:after="120"/>
      </w:pPr>
    </w:p>
    <w:p w14:paraId="351D5C45" w14:textId="77777777" w:rsidR="00061BA2" w:rsidRDefault="002F4C7C">
      <w:pPr>
        <w:pStyle w:val="Heading1"/>
      </w:pPr>
      <w:bookmarkStart w:id="46" w:name="_Toc231929506"/>
      <w:r>
        <w:lastRenderedPageBreak/>
        <w:t>14.  Conclusion</w:t>
      </w:r>
      <w:bookmarkEnd w:id="46"/>
    </w:p>
    <w:p w14:paraId="42699137" w14:textId="77777777" w:rsidR="00061BA2" w:rsidRDefault="00061BA2">
      <w:pPr>
        <w:pBdr>
          <w:bottom w:val="single" w:sz="8" w:space="1" w:color="2C4E8A"/>
        </w:pBdr>
        <w:spacing w:after="160"/>
      </w:pPr>
    </w:p>
    <w:p w14:paraId="66F4D620" w14:textId="77777777" w:rsidR="00061BA2" w:rsidRDefault="002F4C7C">
      <w:pPr>
        <w:spacing w:before="60" w:after="60" w:line="320" w:lineRule="auto"/>
      </w:pPr>
      <w:r>
        <w:rPr>
          <w:color w:val="333333"/>
        </w:rPr>
        <w:t>This Software Requirements Specification provides a comprehensive definition of the CareerLaunch AI platform as a frontend-only web application. The system delivers a modern, user-centric solution for student career development using HTML5, CSS3, JavaScript, Chart.js, and browser LocalStorage — without dependency on any backend infrastructure.</w:t>
      </w:r>
    </w:p>
    <w:p w14:paraId="59C78016" w14:textId="77777777" w:rsidR="00061BA2" w:rsidRDefault="00061BA2">
      <w:pPr>
        <w:spacing w:before="60" w:after="60"/>
      </w:pPr>
    </w:p>
    <w:p w14:paraId="5589AC80" w14:textId="77777777" w:rsidR="00061BA2" w:rsidRDefault="002F4C7C">
      <w:pPr>
        <w:spacing w:before="60" w:after="60" w:line="320" w:lineRule="auto"/>
      </w:pPr>
      <w:r>
        <w:rPr>
          <w:color w:val="333333"/>
        </w:rPr>
        <w:t>The documented requirements accurately reflect the current implementation scope and establish clear expectations for system functionality, performance, and quality. Authentication, multi-user support, and backend integration have been intentionally deferred to future development phases and are documented in Section 13.</w:t>
      </w:r>
    </w:p>
    <w:p w14:paraId="1DAB828B" w14:textId="77777777" w:rsidR="00061BA2" w:rsidRDefault="00061BA2">
      <w:pPr>
        <w:spacing w:before="60" w:after="60"/>
      </w:pPr>
    </w:p>
    <w:p w14:paraId="57BBD261" w14:textId="77777777" w:rsidR="00061BA2" w:rsidRDefault="002F4C7C">
      <w:pPr>
        <w:spacing w:before="60" w:after="60" w:line="320" w:lineRule="auto"/>
      </w:pPr>
      <w:r>
        <w:rPr>
          <w:color w:val="333333"/>
        </w:rPr>
        <w:t>Stakeholders should utilize this document as the primary reference for development activities, testing protocols, and acceptance criteria.</w:t>
      </w:r>
    </w:p>
    <w:sectPr w:rsidR="00061BA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5D55" w14:textId="77777777" w:rsidR="003D730E" w:rsidRDefault="003D730E">
      <w:r>
        <w:separator/>
      </w:r>
    </w:p>
  </w:endnote>
  <w:endnote w:type="continuationSeparator" w:id="0">
    <w:p w14:paraId="6EE203A3" w14:textId="77777777" w:rsidR="003D730E" w:rsidRDefault="003D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FB03" w14:textId="0476339B" w:rsidR="00061BA2" w:rsidRDefault="002F4C7C">
    <w:pPr>
      <w:pBdr>
        <w:top w:val="single" w:sz="6" w:space="1" w:color="2C4E8A"/>
      </w:pBdr>
      <w:spacing w:before="120"/>
      <w:jc w:val="right"/>
    </w:pPr>
    <w:r>
      <w:rPr>
        <w:color w:val="555555"/>
        <w:sz w:val="18"/>
        <w:szCs w:val="18"/>
      </w:rPr>
      <w:t xml:space="preserve">Version 1.0  |  June </w:t>
    </w:r>
    <w:r w:rsidR="009753A2">
      <w:rPr>
        <w:color w:val="555555"/>
        <w:sz w:val="18"/>
        <w:szCs w:val="18"/>
      </w:rPr>
      <w:t>2026</w:t>
    </w:r>
    <w:r>
      <w:rPr>
        <w:color w:val="555555"/>
        <w:sz w:val="18"/>
        <w:szCs w:val="18"/>
      </w:rPr>
      <w:t xml:space="preserve">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753A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18EEE" w14:textId="77777777" w:rsidR="003D730E" w:rsidRDefault="003D730E">
      <w:r>
        <w:separator/>
      </w:r>
    </w:p>
  </w:footnote>
  <w:footnote w:type="continuationSeparator" w:id="0">
    <w:p w14:paraId="63EEA849" w14:textId="77777777" w:rsidR="003D730E" w:rsidRDefault="003D7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5963" w14:textId="77777777" w:rsidR="00061BA2" w:rsidRDefault="002F4C7C">
    <w:pPr>
      <w:pBdr>
        <w:bottom w:val="single" w:sz="6" w:space="1" w:color="2C4E8A"/>
      </w:pBdr>
      <w:spacing w:after="120"/>
    </w:pPr>
    <w:proofErr w:type="spellStart"/>
    <w:r>
      <w:rPr>
        <w:b/>
        <w:bCs/>
        <w:color w:val="1B3A6B"/>
        <w:sz w:val="18"/>
        <w:szCs w:val="18"/>
      </w:rPr>
      <w:t>CareerLaunch</w:t>
    </w:r>
    <w:proofErr w:type="spellEnd"/>
    <w:r>
      <w:rPr>
        <w:b/>
        <w:bCs/>
        <w:color w:val="1B3A6B"/>
        <w:sz w:val="18"/>
        <w:szCs w:val="18"/>
      </w:rPr>
      <w:t xml:space="preserve"> AI</w:t>
    </w:r>
    <w:r>
      <w:rPr>
        <w:color w:val="555555"/>
        <w:sz w:val="18"/>
        <w:szCs w:val="18"/>
      </w:rPr>
      <w:t xml:space="preserve">   | 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E549E"/>
    <w:multiLevelType w:val="hybridMultilevel"/>
    <w:tmpl w:val="28D609C2"/>
    <w:lvl w:ilvl="0" w:tplc="A094B45C">
      <w:start w:val="1"/>
      <w:numFmt w:val="bullet"/>
      <w:lvlText w:val="●"/>
      <w:lvlJc w:val="left"/>
      <w:pPr>
        <w:ind w:left="720" w:hanging="360"/>
      </w:pPr>
    </w:lvl>
    <w:lvl w:ilvl="1" w:tplc="9F1446A0">
      <w:start w:val="1"/>
      <w:numFmt w:val="bullet"/>
      <w:lvlText w:val="○"/>
      <w:lvlJc w:val="left"/>
      <w:pPr>
        <w:ind w:left="1440" w:hanging="360"/>
      </w:pPr>
    </w:lvl>
    <w:lvl w:ilvl="2" w:tplc="FB6E7844">
      <w:start w:val="1"/>
      <w:numFmt w:val="bullet"/>
      <w:lvlText w:val="■"/>
      <w:lvlJc w:val="left"/>
      <w:pPr>
        <w:ind w:left="2160" w:hanging="360"/>
      </w:pPr>
    </w:lvl>
    <w:lvl w:ilvl="3" w:tplc="6EFC2386">
      <w:start w:val="1"/>
      <w:numFmt w:val="bullet"/>
      <w:lvlText w:val="●"/>
      <w:lvlJc w:val="left"/>
      <w:pPr>
        <w:ind w:left="2880" w:hanging="360"/>
      </w:pPr>
    </w:lvl>
    <w:lvl w:ilvl="4" w:tplc="453800BE">
      <w:start w:val="1"/>
      <w:numFmt w:val="bullet"/>
      <w:lvlText w:val="○"/>
      <w:lvlJc w:val="left"/>
      <w:pPr>
        <w:ind w:left="3600" w:hanging="360"/>
      </w:pPr>
    </w:lvl>
    <w:lvl w:ilvl="5" w:tplc="E12CF9F0">
      <w:start w:val="1"/>
      <w:numFmt w:val="bullet"/>
      <w:lvlText w:val="■"/>
      <w:lvlJc w:val="left"/>
      <w:pPr>
        <w:ind w:left="4320" w:hanging="360"/>
      </w:pPr>
    </w:lvl>
    <w:lvl w:ilvl="6" w:tplc="3386EEE2">
      <w:start w:val="1"/>
      <w:numFmt w:val="bullet"/>
      <w:lvlText w:val="●"/>
      <w:lvlJc w:val="left"/>
      <w:pPr>
        <w:ind w:left="5040" w:hanging="360"/>
      </w:pPr>
    </w:lvl>
    <w:lvl w:ilvl="7" w:tplc="D3807592">
      <w:start w:val="1"/>
      <w:numFmt w:val="bullet"/>
      <w:lvlText w:val="●"/>
      <w:lvlJc w:val="left"/>
      <w:pPr>
        <w:ind w:left="5760" w:hanging="360"/>
      </w:pPr>
    </w:lvl>
    <w:lvl w:ilvl="8" w:tplc="FD16D9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C44181"/>
    <w:multiLevelType w:val="hybridMultilevel"/>
    <w:tmpl w:val="4482B316"/>
    <w:lvl w:ilvl="0" w:tplc="E91213B0">
      <w:start w:val="1"/>
      <w:numFmt w:val="bullet"/>
      <w:lvlText w:val="•"/>
      <w:lvlJc w:val="left"/>
      <w:pPr>
        <w:ind w:left="720" w:hanging="360"/>
      </w:pPr>
    </w:lvl>
    <w:lvl w:ilvl="1" w:tplc="C95C5C3C">
      <w:start w:val="1"/>
      <w:numFmt w:val="bullet"/>
      <w:lvlText w:val="◦"/>
      <w:lvlJc w:val="left"/>
      <w:pPr>
        <w:ind w:left="1080" w:hanging="360"/>
      </w:pPr>
    </w:lvl>
    <w:lvl w:ilvl="2" w:tplc="BDEEC7EA">
      <w:numFmt w:val="decimal"/>
      <w:lvlText w:val=""/>
      <w:lvlJc w:val="left"/>
    </w:lvl>
    <w:lvl w:ilvl="3" w:tplc="F0C8E05C">
      <w:numFmt w:val="decimal"/>
      <w:lvlText w:val=""/>
      <w:lvlJc w:val="left"/>
    </w:lvl>
    <w:lvl w:ilvl="4" w:tplc="D932F9A6">
      <w:numFmt w:val="decimal"/>
      <w:lvlText w:val=""/>
      <w:lvlJc w:val="left"/>
    </w:lvl>
    <w:lvl w:ilvl="5" w:tplc="F9689CA0">
      <w:numFmt w:val="decimal"/>
      <w:lvlText w:val=""/>
      <w:lvlJc w:val="left"/>
    </w:lvl>
    <w:lvl w:ilvl="6" w:tplc="5200548C">
      <w:numFmt w:val="decimal"/>
      <w:lvlText w:val=""/>
      <w:lvlJc w:val="left"/>
    </w:lvl>
    <w:lvl w:ilvl="7" w:tplc="CE900A2A">
      <w:numFmt w:val="decimal"/>
      <w:lvlText w:val=""/>
      <w:lvlJc w:val="left"/>
    </w:lvl>
    <w:lvl w:ilvl="8" w:tplc="68309866">
      <w:numFmt w:val="decimal"/>
      <w:lvlText w:val=""/>
      <w:lvlJc w:val="left"/>
    </w:lvl>
  </w:abstractNum>
  <w:num w:numId="1" w16cid:durableId="1398356186">
    <w:abstractNumId w:val="0"/>
    <w:lvlOverride w:ilvl="0">
      <w:startOverride w:val="1"/>
    </w:lvlOverride>
  </w:num>
  <w:num w:numId="2" w16cid:durableId="2111969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A2"/>
    <w:rsid w:val="00061BA2"/>
    <w:rsid w:val="000701AC"/>
    <w:rsid w:val="002F4C7C"/>
    <w:rsid w:val="003D730E"/>
    <w:rsid w:val="003F66C6"/>
    <w:rsid w:val="00486253"/>
    <w:rsid w:val="00714D75"/>
    <w:rsid w:val="0084348B"/>
    <w:rsid w:val="009753A2"/>
    <w:rsid w:val="00996524"/>
    <w:rsid w:val="00AD1F43"/>
    <w:rsid w:val="00AF445D"/>
    <w:rsid w:val="00D0230F"/>
    <w:rsid w:val="00D95552"/>
    <w:rsid w:val="00E57783"/>
    <w:rsid w:val="00E605BF"/>
    <w:rsid w:val="00FC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35FF"/>
  <w15:docId w15:val="{F4CEFD83-728D-4F0D-95F1-B3C504D0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53A2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753A2"/>
    <w:pPr>
      <w:spacing w:after="100"/>
      <w:ind w:left="220"/>
    </w:pPr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FC0BF7"/>
    <w:rPr>
      <w:rFonts w:ascii="Times New Roman" w:hAnsi="Times New Roman" w:cs="Mangal"/>
      <w:sz w:val="24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C0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irajmarathe2007.github.io/AkzITSolutions-CareerLaunchA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hirajmarathe2007/AkzITSolutions-CareerLaunch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hiraj-marathe-8022553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2624</Words>
  <Characters>14960</Characters>
  <Application>Microsoft Office Word</Application>
  <DocSecurity>0</DocSecurity>
  <Lines>124</Lines>
  <Paragraphs>35</Paragraphs>
  <ScaleCrop>false</ScaleCrop>
  <Company/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Dhiraj Marathe</cp:lastModifiedBy>
  <cp:revision>12</cp:revision>
  <dcterms:created xsi:type="dcterms:W3CDTF">2026-06-11T10:57:00Z</dcterms:created>
  <dcterms:modified xsi:type="dcterms:W3CDTF">2026-06-13T13:46:00Z</dcterms:modified>
</cp:coreProperties>
</file>