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Ikaalinen</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20:03:59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20:03:59.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Ikaalinen. Lisäksi tarkastelussa ovat rajanaapurit: Hämeenkyrö, Ikaalinen, Jämijärvi, Kankaanpää, Parkano, Sastamala ja Ylöjärvi.</w:t>
      </w:r>
    </w:p>
    <w:p>
      <w:pPr>
        <w:pStyle w:val="Leipteksti"/>
      </w:pPr>
      <w:r>
        <w:drawing>
          <wp:inline>
            <wp:extent cx="2762935" cy="5065381"/>
            <wp:effectExtent b="0" l="0" r="0" t="0"/>
            <wp:docPr descr="" title="" id="1" name="Picture"/>
            <a:graphic>
              <a:graphicData uri="http://schemas.openxmlformats.org/drawingml/2006/picture">
                <pic:pic>
                  <pic:nvPicPr>
                    <pic:cNvPr descr="alueprofiili_ikaalinen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ikaalinen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Kankaanpää (naapuri)</w:t>
            </w:r>
          </w:p>
        </w:tc>
        <w:tc>
          <w:tcPr/>
          <w:p>
            <w:pPr>
              <w:pStyle w:val="Compact"/>
              <w:jc w:val="right"/>
            </w:pPr>
            <w:r>
              <w:t xml:space="preserve">105.0</w:t>
            </w:r>
          </w:p>
        </w:tc>
        <w:tc>
          <w:tcPr/>
          <w:p>
            <w:pPr>
              <w:pStyle w:val="Compact"/>
              <w:jc w:val="right"/>
            </w:pPr>
            <w:r>
              <w:t xml:space="preserve">139</w:t>
            </w:r>
          </w:p>
        </w:tc>
      </w:tr>
      <w:tr>
        <w:tc>
          <w:tcPr/>
          <w:p>
            <w:pPr>
              <w:pStyle w:val="Compact"/>
              <w:jc w:val="left"/>
            </w:pPr>
            <w:r>
              <w:t xml:space="preserve">Ikaalinen (valittu)</w:t>
            </w:r>
          </w:p>
        </w:tc>
        <w:tc>
          <w:tcPr/>
          <w:p>
            <w:pPr>
              <w:pStyle w:val="Compact"/>
              <w:jc w:val="right"/>
            </w:pPr>
            <w:r>
              <w:t xml:space="preserve">104.9</w:t>
            </w:r>
          </w:p>
        </w:tc>
        <w:tc>
          <w:tcPr/>
          <w:p>
            <w:pPr>
              <w:pStyle w:val="Compact"/>
              <w:jc w:val="right"/>
            </w:pPr>
            <w:r>
              <w:t xml:space="preserve">140</w:t>
            </w:r>
          </w:p>
        </w:tc>
      </w:tr>
      <w:tr>
        <w:tc>
          <w:tcPr/>
          <w:p>
            <w:pPr>
              <w:pStyle w:val="Compact"/>
              <w:jc w:val="left"/>
            </w:pPr>
            <w:r>
              <w:t xml:space="preserve">Parkano (naapuri)</w:t>
            </w:r>
          </w:p>
        </w:tc>
        <w:tc>
          <w:tcPr/>
          <w:p>
            <w:pPr>
              <w:pStyle w:val="Compact"/>
              <w:jc w:val="right"/>
            </w:pPr>
            <w:r>
              <w:t xml:space="preserve">101.0</w:t>
            </w:r>
          </w:p>
        </w:tc>
        <w:tc>
          <w:tcPr/>
          <w:p>
            <w:pPr>
              <w:pStyle w:val="Compact"/>
              <w:jc w:val="right"/>
            </w:pPr>
            <w:r>
              <w:t xml:space="preserve">158</w:t>
            </w:r>
          </w:p>
        </w:tc>
      </w:tr>
      <w:tr>
        <w:tc>
          <w:tcPr/>
          <w:p>
            <w:pPr>
              <w:pStyle w:val="Compact"/>
              <w:jc w:val="left"/>
            </w:pPr>
            <w:r>
              <w:t xml:space="preserve">Hämeenkyrö (naapuri)</w:t>
            </w:r>
          </w:p>
        </w:tc>
        <w:tc>
          <w:tcPr/>
          <w:p>
            <w:pPr>
              <w:pStyle w:val="Compact"/>
              <w:jc w:val="right"/>
            </w:pPr>
            <w:r>
              <w:t xml:space="preserve">94.4</w:t>
            </w:r>
          </w:p>
        </w:tc>
        <w:tc>
          <w:tcPr/>
          <w:p>
            <w:pPr>
              <w:pStyle w:val="Compact"/>
              <w:jc w:val="right"/>
            </w:pPr>
            <w:r>
              <w:t xml:space="preserve">188</w:t>
            </w:r>
          </w:p>
        </w:tc>
      </w:tr>
      <w:tr>
        <w:tc>
          <w:tcPr/>
          <w:p>
            <w:pPr>
              <w:pStyle w:val="Compact"/>
              <w:jc w:val="left"/>
            </w:pPr>
            <w:r>
              <w:t xml:space="preserve">Sastamala (naapuri)</w:t>
            </w:r>
          </w:p>
        </w:tc>
        <w:tc>
          <w:tcPr/>
          <w:p>
            <w:pPr>
              <w:pStyle w:val="Compact"/>
              <w:jc w:val="right"/>
            </w:pPr>
            <w:r>
              <w:t xml:space="preserve">91.6</w:t>
            </w:r>
          </w:p>
        </w:tc>
        <w:tc>
          <w:tcPr/>
          <w:p>
            <w:pPr>
              <w:pStyle w:val="Compact"/>
              <w:jc w:val="right"/>
            </w:pPr>
            <w:r>
              <w:t xml:space="preserve">199</w:t>
            </w:r>
          </w:p>
        </w:tc>
      </w:tr>
      <w:tr>
        <w:tc>
          <w:tcPr/>
          <w:p>
            <w:pPr>
              <w:pStyle w:val="Compact"/>
              <w:jc w:val="left"/>
            </w:pPr>
            <w:r>
              <w:t xml:space="preserve">Ylöjärvi (naapuri)</w:t>
            </w:r>
          </w:p>
        </w:tc>
        <w:tc>
          <w:tcPr/>
          <w:p>
            <w:pPr>
              <w:pStyle w:val="Compact"/>
              <w:jc w:val="right"/>
            </w:pPr>
            <w:r>
              <w:t xml:space="preserve">85.7</w:t>
            </w:r>
          </w:p>
        </w:tc>
        <w:tc>
          <w:tcPr/>
          <w:p>
            <w:pPr>
              <w:pStyle w:val="Compact"/>
              <w:jc w:val="right"/>
            </w:pPr>
            <w:r>
              <w:t xml:space="preserve">218</w:t>
            </w:r>
          </w:p>
        </w:tc>
      </w:tr>
      <w:tr>
        <w:tc>
          <w:tcPr/>
          <w:p>
            <w:pPr>
              <w:pStyle w:val="Compact"/>
              <w:jc w:val="left"/>
            </w:pPr>
            <w:r>
              <w:t xml:space="preserve">Jämijärvi (naapuri)</w:t>
            </w:r>
          </w:p>
        </w:tc>
        <w:tc>
          <w:tcPr/>
          <w:p>
            <w:pPr>
              <w:pStyle w:val="Compact"/>
              <w:jc w:val="right"/>
            </w:pPr>
            <w:r>
              <w:t xml:space="preserve">76.3</w:t>
            </w:r>
          </w:p>
        </w:tc>
        <w:tc>
          <w:tcPr/>
          <w:p>
            <w:pPr>
              <w:pStyle w:val="Compact"/>
              <w:jc w:val="right"/>
            </w:pPr>
            <w:r>
              <w:t xml:space="preserve">257</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Parkano (naapuri)</w:t>
            </w:r>
          </w:p>
        </w:tc>
        <w:tc>
          <w:tcPr/>
          <w:p>
            <w:pPr>
              <w:pStyle w:val="Compact"/>
              <w:jc w:val="right"/>
            </w:pPr>
            <w:r>
              <w:t xml:space="preserve">109.8</w:t>
            </w:r>
          </w:p>
        </w:tc>
        <w:tc>
          <w:tcPr/>
          <w:p>
            <w:pPr>
              <w:pStyle w:val="Compact"/>
              <w:jc w:val="right"/>
            </w:pPr>
            <w:r>
              <w:t xml:space="preserve">114</w:t>
            </w:r>
          </w:p>
        </w:tc>
      </w:tr>
      <w:tr>
        <w:tc>
          <w:tcPr/>
          <w:p>
            <w:pPr>
              <w:pStyle w:val="Compact"/>
              <w:jc w:val="left"/>
            </w:pPr>
            <w:r>
              <w:t xml:space="preserve">Ikaalinen (valittu)</w:t>
            </w:r>
          </w:p>
        </w:tc>
        <w:tc>
          <w:tcPr/>
          <w:p>
            <w:pPr>
              <w:pStyle w:val="Compact"/>
              <w:jc w:val="right"/>
            </w:pPr>
            <w:r>
              <w:t xml:space="preserve">104.2</w:t>
            </w:r>
          </w:p>
        </w:tc>
        <w:tc>
          <w:tcPr/>
          <w:p>
            <w:pPr>
              <w:pStyle w:val="Compact"/>
              <w:jc w:val="right"/>
            </w:pPr>
            <w:r>
              <w:t xml:space="preserve">140</w:t>
            </w:r>
          </w:p>
        </w:tc>
      </w:tr>
      <w:tr>
        <w:tc>
          <w:tcPr/>
          <w:p>
            <w:pPr>
              <w:pStyle w:val="Compact"/>
              <w:jc w:val="left"/>
            </w:pPr>
            <w:r>
              <w:t xml:space="preserve">Kankaanpää (naapuri)</w:t>
            </w:r>
          </w:p>
        </w:tc>
        <w:tc>
          <w:tcPr/>
          <w:p>
            <w:pPr>
              <w:pStyle w:val="Compact"/>
              <w:jc w:val="right"/>
            </w:pPr>
            <w:r>
              <w:t xml:space="preserve">98.6</w:t>
            </w:r>
          </w:p>
        </w:tc>
        <w:tc>
          <w:tcPr/>
          <w:p>
            <w:pPr>
              <w:pStyle w:val="Compact"/>
              <w:jc w:val="right"/>
            </w:pPr>
            <w:r>
              <w:t xml:space="preserve">152</w:t>
            </w:r>
          </w:p>
        </w:tc>
      </w:tr>
      <w:tr>
        <w:tc>
          <w:tcPr/>
          <w:p>
            <w:pPr>
              <w:pStyle w:val="Compact"/>
              <w:jc w:val="left"/>
            </w:pPr>
            <w:r>
              <w:t xml:space="preserve">Sastamala (naapuri)</w:t>
            </w:r>
          </w:p>
        </w:tc>
        <w:tc>
          <w:tcPr/>
          <w:p>
            <w:pPr>
              <w:pStyle w:val="Compact"/>
              <w:jc w:val="right"/>
            </w:pPr>
            <w:r>
              <w:t xml:space="preserve">98.1</w:t>
            </w:r>
          </w:p>
        </w:tc>
        <w:tc>
          <w:tcPr/>
          <w:p>
            <w:pPr>
              <w:pStyle w:val="Compact"/>
              <w:jc w:val="right"/>
            </w:pPr>
            <w:r>
              <w:t xml:space="preserve">155</w:t>
            </w:r>
          </w:p>
        </w:tc>
      </w:tr>
      <w:tr>
        <w:tc>
          <w:tcPr/>
          <w:p>
            <w:pPr>
              <w:pStyle w:val="Compact"/>
              <w:jc w:val="left"/>
            </w:pPr>
            <w:r>
              <w:t xml:space="preserve">Hämeenkyrö (naapuri)</w:t>
            </w:r>
          </w:p>
        </w:tc>
        <w:tc>
          <w:tcPr/>
          <w:p>
            <w:pPr>
              <w:pStyle w:val="Compact"/>
              <w:jc w:val="right"/>
            </w:pPr>
            <w:r>
              <w:t xml:space="preserve">93.7</w:t>
            </w:r>
          </w:p>
        </w:tc>
        <w:tc>
          <w:tcPr/>
          <w:p>
            <w:pPr>
              <w:pStyle w:val="Compact"/>
              <w:jc w:val="right"/>
            </w:pPr>
            <w:r>
              <w:t xml:space="preserve">181</w:t>
            </w:r>
          </w:p>
        </w:tc>
      </w:tr>
      <w:tr>
        <w:tc>
          <w:tcPr/>
          <w:p>
            <w:pPr>
              <w:pStyle w:val="Compact"/>
              <w:jc w:val="left"/>
            </w:pPr>
            <w:r>
              <w:t xml:space="preserve">Jämijärvi (naapuri)</w:t>
            </w:r>
          </w:p>
        </w:tc>
        <w:tc>
          <w:tcPr/>
          <w:p>
            <w:pPr>
              <w:pStyle w:val="Compact"/>
              <w:jc w:val="right"/>
            </w:pPr>
            <w:r>
              <w:t xml:space="preserve">85.3</w:t>
            </w:r>
          </w:p>
        </w:tc>
        <w:tc>
          <w:tcPr/>
          <w:p>
            <w:pPr>
              <w:pStyle w:val="Compact"/>
              <w:jc w:val="right"/>
            </w:pPr>
            <w:r>
              <w:t xml:space="preserve">211</w:t>
            </w:r>
          </w:p>
        </w:tc>
      </w:tr>
      <w:tr>
        <w:tc>
          <w:tcPr/>
          <w:p>
            <w:pPr>
              <w:pStyle w:val="Compact"/>
              <w:jc w:val="left"/>
            </w:pPr>
            <w:r>
              <w:t xml:space="preserve">Ylöjärvi (naapuri)</w:t>
            </w:r>
          </w:p>
        </w:tc>
        <w:tc>
          <w:tcPr/>
          <w:p>
            <w:pPr>
              <w:pStyle w:val="Compact"/>
              <w:jc w:val="right"/>
            </w:pPr>
            <w:r>
              <w:t xml:space="preserve">82.5</w:t>
            </w:r>
          </w:p>
        </w:tc>
        <w:tc>
          <w:tcPr/>
          <w:p>
            <w:pPr>
              <w:pStyle w:val="Compact"/>
              <w:jc w:val="right"/>
            </w:pPr>
            <w:r>
              <w:t xml:space="preserve">225</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Kankaanpää (naapuri)</w:t>
            </w:r>
          </w:p>
        </w:tc>
        <w:tc>
          <w:tcPr/>
          <w:p>
            <w:pPr>
              <w:pStyle w:val="Compact"/>
              <w:jc w:val="right"/>
            </w:pPr>
            <w:r>
              <w:t xml:space="preserve">116.0</w:t>
            </w:r>
          </w:p>
        </w:tc>
        <w:tc>
          <w:tcPr/>
          <w:p>
            <w:pPr>
              <w:pStyle w:val="Compact"/>
              <w:jc w:val="right"/>
            </w:pPr>
            <w:r>
              <w:t xml:space="preserve">93</w:t>
            </w:r>
          </w:p>
        </w:tc>
      </w:tr>
      <w:tr>
        <w:tc>
          <w:tcPr/>
          <w:p>
            <w:pPr>
              <w:pStyle w:val="Compact"/>
              <w:jc w:val="left"/>
            </w:pPr>
            <w:r>
              <w:t xml:space="preserve">Hämeenkyrö (naapuri)</w:t>
            </w:r>
          </w:p>
        </w:tc>
        <w:tc>
          <w:tcPr/>
          <w:p>
            <w:pPr>
              <w:pStyle w:val="Compact"/>
              <w:jc w:val="right"/>
            </w:pPr>
            <w:r>
              <w:t xml:space="preserve">105.5</w:t>
            </w:r>
          </w:p>
        </w:tc>
        <w:tc>
          <w:tcPr/>
          <w:p>
            <w:pPr>
              <w:pStyle w:val="Compact"/>
              <w:jc w:val="right"/>
            </w:pPr>
            <w:r>
              <w:t xml:space="preserve">133</w:t>
            </w:r>
          </w:p>
        </w:tc>
      </w:tr>
      <w:tr>
        <w:tc>
          <w:tcPr/>
          <w:p>
            <w:pPr>
              <w:pStyle w:val="Compact"/>
              <w:jc w:val="left"/>
            </w:pPr>
            <w:r>
              <w:t xml:space="preserve">Ikaalinen (valittu)</w:t>
            </w:r>
          </w:p>
        </w:tc>
        <w:tc>
          <w:tcPr/>
          <w:p>
            <w:pPr>
              <w:pStyle w:val="Compact"/>
              <w:jc w:val="right"/>
            </w:pPr>
            <w:r>
              <w:t xml:space="preserve">99.3</w:t>
            </w:r>
          </w:p>
        </w:tc>
        <w:tc>
          <w:tcPr/>
          <w:p>
            <w:pPr>
              <w:pStyle w:val="Compact"/>
              <w:jc w:val="right"/>
            </w:pPr>
            <w:r>
              <w:t xml:space="preserve">155</w:t>
            </w:r>
          </w:p>
        </w:tc>
      </w:tr>
      <w:tr>
        <w:tc>
          <w:tcPr/>
          <w:p>
            <w:pPr>
              <w:pStyle w:val="Compact"/>
              <w:jc w:val="left"/>
            </w:pPr>
            <w:r>
              <w:t xml:space="preserve">Parkano (naapuri)</w:t>
            </w:r>
          </w:p>
        </w:tc>
        <w:tc>
          <w:tcPr/>
          <w:p>
            <w:pPr>
              <w:pStyle w:val="Compact"/>
              <w:jc w:val="right"/>
            </w:pPr>
            <w:r>
              <w:t xml:space="preserve">97.6</w:t>
            </w:r>
          </w:p>
        </w:tc>
        <w:tc>
          <w:tcPr/>
          <w:p>
            <w:pPr>
              <w:pStyle w:val="Compact"/>
              <w:jc w:val="right"/>
            </w:pPr>
            <w:r>
              <w:t xml:space="preserve">159</w:t>
            </w:r>
          </w:p>
        </w:tc>
      </w:tr>
      <w:tr>
        <w:tc>
          <w:tcPr/>
          <w:p>
            <w:pPr>
              <w:pStyle w:val="Compact"/>
              <w:jc w:val="left"/>
            </w:pPr>
            <w:r>
              <w:t xml:space="preserve">Sastamala (naapuri)</w:t>
            </w:r>
          </w:p>
        </w:tc>
        <w:tc>
          <w:tcPr/>
          <w:p>
            <w:pPr>
              <w:pStyle w:val="Compact"/>
              <w:jc w:val="right"/>
            </w:pPr>
            <w:r>
              <w:t xml:space="preserve">92.5</w:t>
            </w:r>
          </w:p>
        </w:tc>
        <w:tc>
          <w:tcPr/>
          <w:p>
            <w:pPr>
              <w:pStyle w:val="Compact"/>
              <w:jc w:val="right"/>
            </w:pPr>
            <w:r>
              <w:t xml:space="preserve">178</w:t>
            </w:r>
          </w:p>
        </w:tc>
      </w:tr>
      <w:tr>
        <w:tc>
          <w:tcPr/>
          <w:p>
            <w:pPr>
              <w:pStyle w:val="Compact"/>
              <w:jc w:val="left"/>
            </w:pPr>
            <w:r>
              <w:t xml:space="preserve">Ylöjärvi (naapuri)</w:t>
            </w:r>
          </w:p>
        </w:tc>
        <w:tc>
          <w:tcPr/>
          <w:p>
            <w:pPr>
              <w:pStyle w:val="Compact"/>
              <w:jc w:val="right"/>
            </w:pPr>
            <w:r>
              <w:t xml:space="preserve">85.7</w:t>
            </w:r>
          </w:p>
        </w:tc>
        <w:tc>
          <w:tcPr/>
          <w:p>
            <w:pPr>
              <w:pStyle w:val="Compact"/>
              <w:jc w:val="right"/>
            </w:pPr>
            <w:r>
              <w:t xml:space="preserve">201</w:t>
            </w:r>
          </w:p>
        </w:tc>
      </w:tr>
      <w:tr>
        <w:tc>
          <w:tcPr/>
          <w:p>
            <w:pPr>
              <w:pStyle w:val="Compact"/>
              <w:jc w:val="left"/>
            </w:pPr>
            <w:r>
              <w:t xml:space="preserve">Jämijärvi (naapuri)</w:t>
            </w:r>
          </w:p>
        </w:tc>
        <w:tc>
          <w:tcPr/>
          <w:p>
            <w:pPr>
              <w:pStyle w:val="Compact"/>
              <w:jc w:val="right"/>
            </w:pPr>
            <w:r>
              <w:t xml:space="preserve">78.1</w:t>
            </w:r>
          </w:p>
        </w:tc>
        <w:tc>
          <w:tcPr/>
          <w:p>
            <w:pPr>
              <w:pStyle w:val="Compact"/>
              <w:jc w:val="right"/>
            </w:pPr>
            <w:r>
              <w:t xml:space="preserve">239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Ikaalinen (valittu)</w:t>
            </w:r>
          </w:p>
        </w:tc>
        <w:tc>
          <w:tcPr/>
          <w:p>
            <w:pPr>
              <w:pStyle w:val="Compact"/>
              <w:jc w:val="right"/>
            </w:pPr>
            <w:r>
              <w:t xml:space="preserve">111.1</w:t>
            </w:r>
          </w:p>
        </w:tc>
        <w:tc>
          <w:tcPr/>
          <w:p>
            <w:pPr>
              <w:pStyle w:val="Compact"/>
              <w:jc w:val="right"/>
            </w:pPr>
            <w:r>
              <w:t xml:space="preserve">136</w:t>
            </w:r>
          </w:p>
        </w:tc>
      </w:tr>
      <w:tr>
        <w:tc>
          <w:tcPr/>
          <w:p>
            <w:pPr>
              <w:pStyle w:val="Compact"/>
              <w:jc w:val="left"/>
            </w:pPr>
            <w:r>
              <w:t xml:space="preserve">Kankaanpää (naapuri)</w:t>
            </w:r>
          </w:p>
        </w:tc>
        <w:tc>
          <w:tcPr/>
          <w:p>
            <w:pPr>
              <w:pStyle w:val="Compact"/>
              <w:jc w:val="right"/>
            </w:pPr>
            <w:r>
              <w:t xml:space="preserve">100.3</w:t>
            </w:r>
          </w:p>
        </w:tc>
        <w:tc>
          <w:tcPr/>
          <w:p>
            <w:pPr>
              <w:pStyle w:val="Compact"/>
              <w:jc w:val="right"/>
            </w:pPr>
            <w:r>
              <w:t xml:space="preserve">170</w:t>
            </w:r>
          </w:p>
        </w:tc>
      </w:tr>
      <w:tr>
        <w:tc>
          <w:tcPr/>
          <w:p>
            <w:pPr>
              <w:pStyle w:val="Compact"/>
              <w:jc w:val="left"/>
            </w:pPr>
            <w:r>
              <w:t xml:space="preserve">Parkano (naapuri)</w:t>
            </w:r>
          </w:p>
        </w:tc>
        <w:tc>
          <w:tcPr/>
          <w:p>
            <w:pPr>
              <w:pStyle w:val="Compact"/>
              <w:jc w:val="right"/>
            </w:pPr>
            <w:r>
              <w:t xml:space="preserve">95.6</w:t>
            </w:r>
          </w:p>
        </w:tc>
        <w:tc>
          <w:tcPr/>
          <w:p>
            <w:pPr>
              <w:pStyle w:val="Compact"/>
              <w:jc w:val="right"/>
            </w:pPr>
            <w:r>
              <w:t xml:space="preserve">187</w:t>
            </w:r>
          </w:p>
        </w:tc>
      </w:tr>
      <w:tr>
        <w:tc>
          <w:tcPr/>
          <w:p>
            <w:pPr>
              <w:pStyle w:val="Compact"/>
              <w:jc w:val="left"/>
            </w:pPr>
            <w:r>
              <w:t xml:space="preserve">Ylöjärvi (naapuri)</w:t>
            </w:r>
          </w:p>
        </w:tc>
        <w:tc>
          <w:tcPr/>
          <w:p>
            <w:pPr>
              <w:pStyle w:val="Compact"/>
              <w:jc w:val="right"/>
            </w:pPr>
            <w:r>
              <w:t xml:space="preserve">88.9</w:t>
            </w:r>
          </w:p>
        </w:tc>
        <w:tc>
          <w:tcPr/>
          <w:p>
            <w:pPr>
              <w:pStyle w:val="Compact"/>
              <w:jc w:val="right"/>
            </w:pPr>
            <w:r>
              <w:t xml:space="preserve">200</w:t>
            </w:r>
          </w:p>
        </w:tc>
      </w:tr>
      <w:tr>
        <w:tc>
          <w:tcPr/>
          <w:p>
            <w:pPr>
              <w:pStyle w:val="Compact"/>
              <w:jc w:val="left"/>
            </w:pPr>
            <w:r>
              <w:t xml:space="preserve">Sastamala (naapuri)</w:t>
            </w:r>
          </w:p>
        </w:tc>
        <w:tc>
          <w:tcPr/>
          <w:p>
            <w:pPr>
              <w:pStyle w:val="Compact"/>
              <w:jc w:val="right"/>
            </w:pPr>
            <w:r>
              <w:t xml:space="preserve">84.2</w:t>
            </w:r>
          </w:p>
        </w:tc>
        <w:tc>
          <w:tcPr/>
          <w:p>
            <w:pPr>
              <w:pStyle w:val="Compact"/>
              <w:jc w:val="right"/>
            </w:pPr>
            <w:r>
              <w:t xml:space="preserve">215</w:t>
            </w:r>
          </w:p>
        </w:tc>
      </w:tr>
      <w:tr>
        <w:tc>
          <w:tcPr/>
          <w:p>
            <w:pPr>
              <w:pStyle w:val="Compact"/>
              <w:jc w:val="left"/>
            </w:pPr>
            <w:r>
              <w:t xml:space="preserve">Hämeenkyrö (naapuri)</w:t>
            </w:r>
          </w:p>
        </w:tc>
        <w:tc>
          <w:tcPr/>
          <w:p>
            <w:pPr>
              <w:pStyle w:val="Compact"/>
              <w:jc w:val="right"/>
            </w:pPr>
            <w:r>
              <w:t xml:space="preserve">84.1</w:t>
            </w:r>
          </w:p>
        </w:tc>
        <w:tc>
          <w:tcPr/>
          <w:p>
            <w:pPr>
              <w:pStyle w:val="Compact"/>
              <w:jc w:val="right"/>
            </w:pPr>
            <w:r>
              <w:t xml:space="preserve">216</w:t>
            </w:r>
          </w:p>
        </w:tc>
      </w:tr>
      <w:tr>
        <w:tc>
          <w:tcPr/>
          <w:p>
            <w:pPr>
              <w:pStyle w:val="Compact"/>
              <w:jc w:val="left"/>
            </w:pPr>
            <w:r>
              <w:t xml:space="preserve">Jämijärvi (naapuri)</w:t>
            </w:r>
          </w:p>
        </w:tc>
        <w:tc>
          <w:tcPr/>
          <w:p>
            <w:pPr>
              <w:pStyle w:val="Compact"/>
              <w:jc w:val="right"/>
            </w:pPr>
            <w:r>
              <w:t xml:space="preserve">65.6</w:t>
            </w:r>
          </w:p>
        </w:tc>
        <w:tc>
          <w:tcPr/>
          <w:p>
            <w:pPr>
              <w:pStyle w:val="Compact"/>
              <w:jc w:val="right"/>
            </w:pPr>
            <w:r>
              <w:t xml:space="preserve">271</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kaalinen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ikaalinen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Parkano (naapuri)</w:t>
            </w:r>
          </w:p>
        </w:tc>
        <w:tc>
          <w:tcPr/>
          <w:p>
            <w:pPr>
              <w:pStyle w:val="Compact"/>
              <w:jc w:val="right"/>
            </w:pPr>
            <w:r>
              <w:t xml:space="preserve">135.6</w:t>
            </w:r>
          </w:p>
        </w:tc>
        <w:tc>
          <w:tcPr/>
          <w:p>
            <w:pPr>
              <w:pStyle w:val="Compact"/>
              <w:jc w:val="right"/>
            </w:pPr>
            <w:r>
              <w:t xml:space="preserve">38</w:t>
            </w:r>
          </w:p>
        </w:tc>
      </w:tr>
      <w:tr>
        <w:tc>
          <w:tcPr/>
          <w:p>
            <w:pPr>
              <w:pStyle w:val="Compact"/>
              <w:jc w:val="left"/>
            </w:pPr>
            <w:r>
              <w:t xml:space="preserve">Hämeenkyrö (naapuri)</w:t>
            </w:r>
          </w:p>
        </w:tc>
        <w:tc>
          <w:tcPr/>
          <w:p>
            <w:pPr>
              <w:pStyle w:val="Compact"/>
              <w:jc w:val="right"/>
            </w:pPr>
            <w:r>
              <w:t xml:space="preserve">99.3</w:t>
            </w:r>
          </w:p>
        </w:tc>
        <w:tc>
          <w:tcPr/>
          <w:p>
            <w:pPr>
              <w:pStyle w:val="Compact"/>
              <w:jc w:val="right"/>
            </w:pPr>
            <w:r>
              <w:t xml:space="preserve">142</w:t>
            </w:r>
          </w:p>
        </w:tc>
      </w:tr>
      <w:tr>
        <w:tc>
          <w:tcPr/>
          <w:p>
            <w:pPr>
              <w:pStyle w:val="Compact"/>
              <w:jc w:val="left"/>
            </w:pPr>
            <w:r>
              <w:t xml:space="preserve">Kankaanpää (naapuri)</w:t>
            </w:r>
          </w:p>
        </w:tc>
        <w:tc>
          <w:tcPr/>
          <w:p>
            <w:pPr>
              <w:pStyle w:val="Compact"/>
              <w:jc w:val="right"/>
            </w:pPr>
            <w:r>
              <w:t xml:space="preserve">98.7</w:t>
            </w:r>
          </w:p>
        </w:tc>
        <w:tc>
          <w:tcPr/>
          <w:p>
            <w:pPr>
              <w:pStyle w:val="Compact"/>
              <w:jc w:val="right"/>
            </w:pPr>
            <w:r>
              <w:t xml:space="preserve">146</w:t>
            </w:r>
          </w:p>
        </w:tc>
      </w:tr>
      <w:tr>
        <w:tc>
          <w:tcPr/>
          <w:p>
            <w:pPr>
              <w:pStyle w:val="Compact"/>
              <w:jc w:val="left"/>
            </w:pPr>
            <w:r>
              <w:t xml:space="preserve">Sastamala (naapuri)</w:t>
            </w:r>
          </w:p>
        </w:tc>
        <w:tc>
          <w:tcPr/>
          <w:p>
            <w:pPr>
              <w:pStyle w:val="Compact"/>
              <w:jc w:val="right"/>
            </w:pPr>
            <w:r>
              <w:t xml:space="preserve">98.0</w:t>
            </w:r>
          </w:p>
        </w:tc>
        <w:tc>
          <w:tcPr/>
          <w:p>
            <w:pPr>
              <w:pStyle w:val="Compact"/>
              <w:jc w:val="right"/>
            </w:pPr>
            <w:r>
              <w:t xml:space="preserve">151</w:t>
            </w:r>
          </w:p>
        </w:tc>
      </w:tr>
      <w:tr>
        <w:tc>
          <w:tcPr/>
          <w:p>
            <w:pPr>
              <w:pStyle w:val="Compact"/>
              <w:jc w:val="left"/>
            </w:pPr>
            <w:r>
              <w:t xml:space="preserve">Jämijärvi (naapuri)</w:t>
            </w:r>
          </w:p>
        </w:tc>
        <w:tc>
          <w:tcPr/>
          <w:p>
            <w:pPr>
              <w:pStyle w:val="Compact"/>
              <w:jc w:val="right"/>
            </w:pPr>
            <w:r>
              <w:t xml:space="preserve">87.2</w:t>
            </w:r>
          </w:p>
        </w:tc>
        <w:tc>
          <w:tcPr/>
          <w:p>
            <w:pPr>
              <w:pStyle w:val="Compact"/>
              <w:jc w:val="right"/>
            </w:pPr>
            <w:r>
              <w:t xml:space="preserve">195</w:t>
            </w:r>
          </w:p>
        </w:tc>
      </w:tr>
      <w:tr>
        <w:tc>
          <w:tcPr/>
          <w:p>
            <w:pPr>
              <w:pStyle w:val="Compact"/>
              <w:jc w:val="left"/>
            </w:pPr>
            <w:r>
              <w:t xml:space="preserve">Ylöjärvi (naapuri)</w:t>
            </w:r>
          </w:p>
        </w:tc>
        <w:tc>
          <w:tcPr/>
          <w:p>
            <w:pPr>
              <w:pStyle w:val="Compact"/>
              <w:jc w:val="right"/>
            </w:pPr>
            <w:r>
              <w:t xml:space="preserve">73.2</w:t>
            </w:r>
          </w:p>
        </w:tc>
        <w:tc>
          <w:tcPr/>
          <w:p>
            <w:pPr>
              <w:pStyle w:val="Compact"/>
              <w:jc w:val="right"/>
            </w:pPr>
            <w:r>
              <w:t xml:space="preserve">239</w:t>
            </w:r>
          </w:p>
        </w:tc>
      </w:tr>
      <w:tr>
        <w:tc>
          <w:tcPr/>
          <w:p>
            <w:pPr>
              <w:pStyle w:val="Compact"/>
              <w:jc w:val="left"/>
            </w:pPr>
            <w:r>
              <w:t xml:space="preserve">Ikaalinen (valittu)</w:t>
            </w:r>
          </w:p>
        </w:tc>
        <w:tc>
          <w:tcPr/>
          <w:p>
            <w:pPr>
              <w:pStyle w:val="Compact"/>
              <w:jc w:val="right"/>
            </w:pPr>
            <w:r>
              <w:t xml:space="preserve">69.1</w:t>
            </w:r>
          </w:p>
        </w:tc>
        <w:tc>
          <w:tcPr/>
          <w:p>
            <w:pPr>
              <w:pStyle w:val="Compact"/>
              <w:jc w:val="right"/>
            </w:pPr>
            <w:r>
              <w:t xml:space="preserve">258</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Kankaanpää (naapuri)</w:t>
            </w:r>
          </w:p>
        </w:tc>
        <w:tc>
          <w:tcPr/>
          <w:p>
            <w:pPr>
              <w:pStyle w:val="Compact"/>
              <w:jc w:val="right"/>
            </w:pPr>
            <w:r>
              <w:t xml:space="preserve">121.8</w:t>
            </w:r>
          </w:p>
        </w:tc>
        <w:tc>
          <w:tcPr/>
          <w:p>
            <w:pPr>
              <w:pStyle w:val="Compact"/>
              <w:jc w:val="right"/>
            </w:pPr>
            <w:r>
              <w:t xml:space="preserve">73</w:t>
            </w:r>
          </w:p>
        </w:tc>
      </w:tr>
      <w:tr>
        <w:tc>
          <w:tcPr/>
          <w:p>
            <w:pPr>
              <w:pStyle w:val="Compact"/>
              <w:jc w:val="left"/>
            </w:pPr>
            <w:r>
              <w:t xml:space="preserve">Hämeenkyrö (naapuri)</w:t>
            </w:r>
          </w:p>
        </w:tc>
        <w:tc>
          <w:tcPr/>
          <w:p>
            <w:pPr>
              <w:pStyle w:val="Compact"/>
              <w:jc w:val="right"/>
            </w:pPr>
            <w:r>
              <w:t xml:space="preserve">101.8</w:t>
            </w:r>
          </w:p>
        </w:tc>
        <w:tc>
          <w:tcPr/>
          <w:p>
            <w:pPr>
              <w:pStyle w:val="Compact"/>
              <w:jc w:val="right"/>
            </w:pPr>
            <w:r>
              <w:t xml:space="preserve">135</w:t>
            </w:r>
          </w:p>
        </w:tc>
      </w:tr>
      <w:tr>
        <w:tc>
          <w:tcPr/>
          <w:p>
            <w:pPr>
              <w:pStyle w:val="Compact"/>
              <w:jc w:val="left"/>
            </w:pPr>
            <w:r>
              <w:t xml:space="preserve">Ylöjärvi (naapuri)</w:t>
            </w:r>
          </w:p>
        </w:tc>
        <w:tc>
          <w:tcPr/>
          <w:p>
            <w:pPr>
              <w:pStyle w:val="Compact"/>
              <w:jc w:val="right"/>
            </w:pPr>
            <w:r>
              <w:t xml:space="preserve">93.0</w:t>
            </w:r>
          </w:p>
        </w:tc>
        <w:tc>
          <w:tcPr/>
          <w:p>
            <w:pPr>
              <w:pStyle w:val="Compact"/>
              <w:jc w:val="right"/>
            </w:pPr>
            <w:r>
              <w:t xml:space="preserve">167</w:t>
            </w:r>
          </w:p>
        </w:tc>
      </w:tr>
      <w:tr>
        <w:tc>
          <w:tcPr/>
          <w:p>
            <w:pPr>
              <w:pStyle w:val="Compact"/>
              <w:jc w:val="left"/>
            </w:pPr>
            <w:r>
              <w:t xml:space="preserve">Ikaalinen (valittu)</w:t>
            </w:r>
          </w:p>
        </w:tc>
        <w:tc>
          <w:tcPr/>
          <w:p>
            <w:pPr>
              <w:pStyle w:val="Compact"/>
              <w:jc w:val="right"/>
            </w:pPr>
            <w:r>
              <w:t xml:space="preserve">92.8</w:t>
            </w:r>
          </w:p>
        </w:tc>
        <w:tc>
          <w:tcPr/>
          <w:p>
            <w:pPr>
              <w:pStyle w:val="Compact"/>
              <w:jc w:val="right"/>
            </w:pPr>
            <w:r>
              <w:t xml:space="preserve">168</w:t>
            </w:r>
          </w:p>
        </w:tc>
      </w:tr>
      <w:tr>
        <w:tc>
          <w:tcPr/>
          <w:p>
            <w:pPr>
              <w:pStyle w:val="Compact"/>
              <w:jc w:val="left"/>
            </w:pPr>
            <w:r>
              <w:t xml:space="preserve">Parkano (naapuri)</w:t>
            </w:r>
          </w:p>
        </w:tc>
        <w:tc>
          <w:tcPr/>
          <w:p>
            <w:pPr>
              <w:pStyle w:val="Compact"/>
              <w:jc w:val="right"/>
            </w:pPr>
            <w:r>
              <w:t xml:space="preserve">87.5</w:t>
            </w:r>
          </w:p>
        </w:tc>
        <w:tc>
          <w:tcPr/>
          <w:p>
            <w:pPr>
              <w:pStyle w:val="Compact"/>
              <w:jc w:val="right"/>
            </w:pPr>
            <w:r>
              <w:t xml:space="preserve">188</w:t>
            </w:r>
          </w:p>
        </w:tc>
      </w:tr>
      <w:tr>
        <w:tc>
          <w:tcPr/>
          <w:p>
            <w:pPr>
              <w:pStyle w:val="Compact"/>
              <w:jc w:val="left"/>
            </w:pPr>
            <w:r>
              <w:t xml:space="preserve">Sastamala (naapuri)</w:t>
            </w:r>
          </w:p>
        </w:tc>
        <w:tc>
          <w:tcPr/>
          <w:p>
            <w:pPr>
              <w:pStyle w:val="Compact"/>
              <w:jc w:val="right"/>
            </w:pPr>
            <w:r>
              <w:t xml:space="preserve">83.0</w:t>
            </w:r>
          </w:p>
        </w:tc>
        <w:tc>
          <w:tcPr/>
          <w:p>
            <w:pPr>
              <w:pStyle w:val="Compact"/>
              <w:jc w:val="right"/>
            </w:pPr>
            <w:r>
              <w:t xml:space="preserve">208</w:t>
            </w:r>
          </w:p>
        </w:tc>
      </w:tr>
      <w:tr>
        <w:tc>
          <w:tcPr/>
          <w:p>
            <w:pPr>
              <w:pStyle w:val="Compact"/>
              <w:jc w:val="left"/>
            </w:pPr>
            <w:r>
              <w:t xml:space="preserve">Jämijärvi (naapuri)</w:t>
            </w:r>
          </w:p>
        </w:tc>
        <w:tc>
          <w:tcPr/>
          <w:p>
            <w:pPr>
              <w:pStyle w:val="Compact"/>
              <w:jc w:val="right"/>
            </w:pPr>
            <w:r>
              <w:t xml:space="preserve">82.8</w:t>
            </w:r>
          </w:p>
        </w:tc>
        <w:tc>
          <w:tcPr/>
          <w:p>
            <w:pPr>
              <w:pStyle w:val="Compact"/>
              <w:jc w:val="right"/>
            </w:pPr>
            <w:r>
              <w:t xml:space="preserve">209</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Ikaalinen (valittu)</w:t>
            </w:r>
          </w:p>
        </w:tc>
        <w:tc>
          <w:tcPr/>
          <w:p>
            <w:pPr>
              <w:pStyle w:val="Compact"/>
              <w:jc w:val="right"/>
            </w:pPr>
            <w:r>
              <w:t xml:space="preserve">89.6</w:t>
            </w:r>
          </w:p>
        </w:tc>
        <w:tc>
          <w:tcPr/>
          <w:p>
            <w:pPr>
              <w:pStyle w:val="Compact"/>
              <w:jc w:val="right"/>
            </w:pPr>
            <w:r>
              <w:t xml:space="preserve">174</w:t>
            </w:r>
          </w:p>
        </w:tc>
      </w:tr>
      <w:tr>
        <w:tc>
          <w:tcPr/>
          <w:p>
            <w:pPr>
              <w:pStyle w:val="Compact"/>
              <w:jc w:val="left"/>
            </w:pPr>
            <w:r>
              <w:t xml:space="preserve">Kankaanpää (naapuri)</w:t>
            </w:r>
          </w:p>
        </w:tc>
        <w:tc>
          <w:tcPr/>
          <w:p>
            <w:pPr>
              <w:pStyle w:val="Compact"/>
              <w:jc w:val="right"/>
            </w:pPr>
            <w:r>
              <w:t xml:space="preserve">86.6</w:t>
            </w:r>
          </w:p>
        </w:tc>
        <w:tc>
          <w:tcPr/>
          <w:p>
            <w:pPr>
              <w:pStyle w:val="Compact"/>
              <w:jc w:val="right"/>
            </w:pPr>
            <w:r>
              <w:t xml:space="preserve">183</w:t>
            </w:r>
          </w:p>
        </w:tc>
      </w:tr>
      <w:tr>
        <w:tc>
          <w:tcPr/>
          <w:p>
            <w:pPr>
              <w:pStyle w:val="Compact"/>
              <w:jc w:val="left"/>
            </w:pPr>
            <w:r>
              <w:t xml:space="preserve">Parkano (naapuri)</w:t>
            </w:r>
          </w:p>
        </w:tc>
        <w:tc>
          <w:tcPr/>
          <w:p>
            <w:pPr>
              <w:pStyle w:val="Compact"/>
              <w:jc w:val="right"/>
            </w:pPr>
            <w:r>
              <w:t xml:space="preserve">85.1</w:t>
            </w:r>
          </w:p>
        </w:tc>
        <w:tc>
          <w:tcPr/>
          <w:p>
            <w:pPr>
              <w:pStyle w:val="Compact"/>
              <w:jc w:val="right"/>
            </w:pPr>
            <w:r>
              <w:t xml:space="preserve">186</w:t>
            </w:r>
          </w:p>
        </w:tc>
      </w:tr>
      <w:tr>
        <w:tc>
          <w:tcPr/>
          <w:p>
            <w:pPr>
              <w:pStyle w:val="Compact"/>
              <w:jc w:val="left"/>
            </w:pPr>
            <w:r>
              <w:t xml:space="preserve">Hämeenkyrö (naapuri)</w:t>
            </w:r>
          </w:p>
        </w:tc>
        <w:tc>
          <w:tcPr/>
          <w:p>
            <w:pPr>
              <w:pStyle w:val="Compact"/>
              <w:jc w:val="right"/>
            </w:pPr>
            <w:r>
              <w:t xml:space="preserve">79.1</w:t>
            </w:r>
          </w:p>
        </w:tc>
        <w:tc>
          <w:tcPr/>
          <w:p>
            <w:pPr>
              <w:pStyle w:val="Compact"/>
              <w:jc w:val="right"/>
            </w:pPr>
            <w:r>
              <w:t xml:space="preserve">199</w:t>
            </w:r>
          </w:p>
        </w:tc>
      </w:tr>
      <w:tr>
        <w:tc>
          <w:tcPr/>
          <w:p>
            <w:pPr>
              <w:pStyle w:val="Compact"/>
              <w:jc w:val="left"/>
            </w:pPr>
            <w:r>
              <w:t xml:space="preserve">Jämijärvi (naapuri)</w:t>
            </w:r>
          </w:p>
        </w:tc>
        <w:tc>
          <w:tcPr/>
          <w:p>
            <w:pPr>
              <w:pStyle w:val="Compact"/>
              <w:jc w:val="right"/>
            </w:pPr>
            <w:r>
              <w:t xml:space="preserve">70.1</w:t>
            </w:r>
          </w:p>
        </w:tc>
        <w:tc>
          <w:tcPr/>
          <w:p>
            <w:pPr>
              <w:pStyle w:val="Compact"/>
              <w:jc w:val="right"/>
            </w:pPr>
            <w:r>
              <w:t xml:space="preserve">219</w:t>
            </w:r>
          </w:p>
        </w:tc>
      </w:tr>
      <w:tr>
        <w:tc>
          <w:tcPr/>
          <w:p>
            <w:pPr>
              <w:pStyle w:val="Compact"/>
              <w:jc w:val="left"/>
            </w:pPr>
            <w:r>
              <w:t xml:space="preserve">Sastamala (naapuri)</w:t>
            </w:r>
          </w:p>
        </w:tc>
        <w:tc>
          <w:tcPr/>
          <w:p>
            <w:pPr>
              <w:pStyle w:val="Compact"/>
              <w:jc w:val="right"/>
            </w:pPr>
            <w:r>
              <w:t xml:space="preserve">70.1</w:t>
            </w:r>
          </w:p>
        </w:tc>
        <w:tc>
          <w:tcPr/>
          <w:p>
            <w:pPr>
              <w:pStyle w:val="Compact"/>
              <w:jc w:val="right"/>
            </w:pPr>
            <w:r>
              <w:t xml:space="preserve">221</w:t>
            </w:r>
          </w:p>
        </w:tc>
      </w:tr>
      <w:tr>
        <w:tc>
          <w:tcPr/>
          <w:p>
            <w:pPr>
              <w:pStyle w:val="Compact"/>
              <w:jc w:val="left"/>
            </w:pPr>
            <w:r>
              <w:t xml:space="preserve">Ylöjärvi (naapuri)</w:t>
            </w:r>
          </w:p>
        </w:tc>
        <w:tc>
          <w:tcPr/>
          <w:p>
            <w:pPr>
              <w:pStyle w:val="Compact"/>
              <w:jc w:val="right"/>
            </w:pPr>
            <w:r>
              <w:t xml:space="preserve">68.7</w:t>
            </w:r>
          </w:p>
        </w:tc>
        <w:tc>
          <w:tcPr/>
          <w:p>
            <w:pPr>
              <w:pStyle w:val="Compact"/>
              <w:jc w:val="right"/>
            </w:pPr>
            <w:r>
              <w:t xml:space="preserve">225</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Ikaalinen (valittu)</w:t>
            </w:r>
          </w:p>
        </w:tc>
        <w:tc>
          <w:tcPr/>
          <w:p>
            <w:pPr>
              <w:pStyle w:val="Compact"/>
              <w:jc w:val="right"/>
            </w:pPr>
            <w:r>
              <w:t xml:space="preserve">127.2</w:t>
            </w:r>
          </w:p>
        </w:tc>
        <w:tc>
          <w:tcPr/>
          <w:p>
            <w:pPr>
              <w:pStyle w:val="Compact"/>
              <w:jc w:val="right"/>
            </w:pPr>
            <w:r>
              <w:t xml:space="preserve">51</w:t>
            </w:r>
          </w:p>
        </w:tc>
      </w:tr>
      <w:tr>
        <w:tc>
          <w:tcPr/>
          <w:p>
            <w:pPr>
              <w:pStyle w:val="Compact"/>
              <w:jc w:val="left"/>
            </w:pPr>
            <w:r>
              <w:t xml:space="preserve">Hämeenkyrö (naapuri)</w:t>
            </w:r>
          </w:p>
        </w:tc>
        <w:tc>
          <w:tcPr/>
          <w:p>
            <w:pPr>
              <w:pStyle w:val="Compact"/>
              <w:jc w:val="right"/>
            </w:pPr>
            <w:r>
              <w:t xml:space="preserve">107.5</w:t>
            </w:r>
          </w:p>
        </w:tc>
        <w:tc>
          <w:tcPr/>
          <w:p>
            <w:pPr>
              <w:pStyle w:val="Compact"/>
              <w:jc w:val="right"/>
            </w:pPr>
            <w:r>
              <w:t xml:space="preserve">74</w:t>
            </w:r>
          </w:p>
        </w:tc>
      </w:tr>
      <w:tr>
        <w:tc>
          <w:tcPr/>
          <w:p>
            <w:pPr>
              <w:pStyle w:val="Compact"/>
              <w:jc w:val="left"/>
            </w:pPr>
            <w:r>
              <w:t xml:space="preserve">Parkano (naapuri)</w:t>
            </w:r>
          </w:p>
        </w:tc>
        <w:tc>
          <w:tcPr/>
          <w:p>
            <w:pPr>
              <w:pStyle w:val="Compact"/>
              <w:jc w:val="right"/>
            </w:pPr>
            <w:r>
              <w:t xml:space="preserve">92.5</w:t>
            </w:r>
          </w:p>
        </w:tc>
        <w:tc>
          <w:tcPr/>
          <w:p>
            <w:pPr>
              <w:pStyle w:val="Compact"/>
              <w:jc w:val="right"/>
            </w:pPr>
            <w:r>
              <w:t xml:space="preserve">99</w:t>
            </w:r>
          </w:p>
        </w:tc>
      </w:tr>
      <w:tr>
        <w:tc>
          <w:tcPr/>
          <w:p>
            <w:pPr>
              <w:pStyle w:val="Compact"/>
              <w:jc w:val="left"/>
            </w:pPr>
            <w:r>
              <w:t xml:space="preserve">Sastamala (naapuri)</w:t>
            </w:r>
          </w:p>
        </w:tc>
        <w:tc>
          <w:tcPr/>
          <w:p>
            <w:pPr>
              <w:pStyle w:val="Compact"/>
              <w:jc w:val="right"/>
            </w:pPr>
            <w:r>
              <w:t xml:space="preserve">90.5</w:t>
            </w:r>
          </w:p>
        </w:tc>
        <w:tc>
          <w:tcPr/>
          <w:p>
            <w:pPr>
              <w:pStyle w:val="Compact"/>
              <w:jc w:val="right"/>
            </w:pPr>
            <w:r>
              <w:t xml:space="preserve">103</w:t>
            </w:r>
          </w:p>
        </w:tc>
      </w:tr>
      <w:tr>
        <w:tc>
          <w:tcPr/>
          <w:p>
            <w:pPr>
              <w:pStyle w:val="Compact"/>
              <w:jc w:val="left"/>
            </w:pPr>
            <w:r>
              <w:t xml:space="preserve">Ylöjärvi (naapuri)</w:t>
            </w:r>
          </w:p>
        </w:tc>
        <w:tc>
          <w:tcPr/>
          <w:p>
            <w:pPr>
              <w:pStyle w:val="Compact"/>
              <w:jc w:val="right"/>
            </w:pPr>
            <w:r>
              <w:t xml:space="preserve">86.6</w:t>
            </w:r>
          </w:p>
        </w:tc>
        <w:tc>
          <w:tcPr/>
          <w:p>
            <w:pPr>
              <w:pStyle w:val="Compact"/>
              <w:jc w:val="right"/>
            </w:pPr>
            <w:r>
              <w:t xml:space="preserve">114</w:t>
            </w:r>
          </w:p>
        </w:tc>
      </w:tr>
      <w:tr>
        <w:tc>
          <w:tcPr/>
          <w:p>
            <w:pPr>
              <w:pStyle w:val="Compact"/>
              <w:jc w:val="left"/>
            </w:pPr>
            <w:r>
              <w:t xml:space="preserve">Kankaanpää (naapuri)</w:t>
            </w:r>
          </w:p>
        </w:tc>
        <w:tc>
          <w:tcPr/>
          <w:p>
            <w:pPr>
              <w:pStyle w:val="Compact"/>
              <w:jc w:val="right"/>
            </w:pPr>
            <w:r>
              <w:t xml:space="preserve">47.2</w:t>
            </w:r>
          </w:p>
        </w:tc>
        <w:tc>
          <w:tcPr/>
          <w:p>
            <w:pPr>
              <w:pStyle w:val="Compact"/>
              <w:jc w:val="right"/>
            </w:pPr>
            <w:r>
              <w:t xml:space="preserve">158</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Sastamala (naapuri)</w:t>
            </w:r>
          </w:p>
        </w:tc>
        <w:tc>
          <w:tcPr/>
          <w:p>
            <w:pPr>
              <w:pStyle w:val="Compact"/>
              <w:jc w:val="right"/>
            </w:pPr>
            <w:r>
              <w:t xml:space="preserve">146.1</w:t>
            </w:r>
          </w:p>
        </w:tc>
        <w:tc>
          <w:tcPr/>
          <w:p>
            <w:pPr>
              <w:pStyle w:val="Compact"/>
              <w:jc w:val="right"/>
            </w:pPr>
            <w:r>
              <w:t xml:space="preserve">61</w:t>
            </w:r>
          </w:p>
        </w:tc>
      </w:tr>
      <w:tr>
        <w:tc>
          <w:tcPr/>
          <w:p>
            <w:pPr>
              <w:pStyle w:val="Compact"/>
              <w:jc w:val="left"/>
            </w:pPr>
            <w:r>
              <w:t xml:space="preserve">Parkano (naapuri)</w:t>
            </w:r>
          </w:p>
        </w:tc>
        <w:tc>
          <w:tcPr/>
          <w:p>
            <w:pPr>
              <w:pStyle w:val="Compact"/>
              <w:jc w:val="right"/>
            </w:pPr>
            <w:r>
              <w:t xml:space="preserve">143.8</w:t>
            </w:r>
          </w:p>
        </w:tc>
        <w:tc>
          <w:tcPr/>
          <w:p>
            <w:pPr>
              <w:pStyle w:val="Compact"/>
              <w:jc w:val="right"/>
            </w:pPr>
            <w:r>
              <w:t xml:space="preserve">65</w:t>
            </w:r>
          </w:p>
        </w:tc>
      </w:tr>
      <w:tr>
        <w:tc>
          <w:tcPr/>
          <w:p>
            <w:pPr>
              <w:pStyle w:val="Compact"/>
              <w:jc w:val="left"/>
            </w:pPr>
            <w:r>
              <w:t xml:space="preserve">Ikaalinen (valittu)</w:t>
            </w:r>
          </w:p>
        </w:tc>
        <w:tc>
          <w:tcPr/>
          <w:p>
            <w:pPr>
              <w:pStyle w:val="Compact"/>
              <w:jc w:val="right"/>
            </w:pPr>
            <w:r>
              <w:t xml:space="preserve">139.3</w:t>
            </w:r>
          </w:p>
        </w:tc>
        <w:tc>
          <w:tcPr/>
          <w:p>
            <w:pPr>
              <w:pStyle w:val="Compact"/>
              <w:jc w:val="right"/>
            </w:pPr>
            <w:r>
              <w:t xml:space="preserve">71</w:t>
            </w:r>
          </w:p>
        </w:tc>
      </w:tr>
      <w:tr>
        <w:tc>
          <w:tcPr/>
          <w:p>
            <w:pPr>
              <w:pStyle w:val="Compact"/>
              <w:jc w:val="left"/>
            </w:pPr>
            <w:r>
              <w:t xml:space="preserve">Kankaanpää (naapuri)</w:t>
            </w:r>
          </w:p>
        </w:tc>
        <w:tc>
          <w:tcPr/>
          <w:p>
            <w:pPr>
              <w:pStyle w:val="Compact"/>
              <w:jc w:val="right"/>
            </w:pPr>
            <w:r>
              <w:t xml:space="preserve">116.9</w:t>
            </w:r>
          </w:p>
        </w:tc>
        <w:tc>
          <w:tcPr/>
          <w:p>
            <w:pPr>
              <w:pStyle w:val="Compact"/>
              <w:jc w:val="right"/>
            </w:pPr>
            <w:r>
              <w:t xml:space="preserve">100</w:t>
            </w:r>
          </w:p>
        </w:tc>
      </w:tr>
      <w:tr>
        <w:tc>
          <w:tcPr/>
          <w:p>
            <w:pPr>
              <w:pStyle w:val="Compact"/>
              <w:jc w:val="left"/>
            </w:pPr>
            <w:r>
              <w:t xml:space="preserve">Ylöjärvi (naapuri)</w:t>
            </w:r>
          </w:p>
        </w:tc>
        <w:tc>
          <w:tcPr/>
          <w:p>
            <w:pPr>
              <w:pStyle w:val="Compact"/>
              <w:jc w:val="right"/>
            </w:pPr>
            <w:r>
              <w:t xml:space="preserve">114.6</w:t>
            </w:r>
          </w:p>
        </w:tc>
        <w:tc>
          <w:tcPr/>
          <w:p>
            <w:pPr>
              <w:pStyle w:val="Compact"/>
              <w:jc w:val="right"/>
            </w:pPr>
            <w:r>
              <w:t xml:space="preserve">109</w:t>
            </w:r>
          </w:p>
        </w:tc>
      </w:tr>
      <w:tr>
        <w:tc>
          <w:tcPr/>
          <w:p>
            <w:pPr>
              <w:pStyle w:val="Compact"/>
              <w:jc w:val="left"/>
            </w:pPr>
            <w:r>
              <w:t xml:space="preserve">Hämeenkyrö (naapuri)</w:t>
            </w:r>
          </w:p>
        </w:tc>
        <w:tc>
          <w:tcPr/>
          <w:p>
            <w:pPr>
              <w:pStyle w:val="Compact"/>
              <w:jc w:val="right"/>
            </w:pPr>
            <w:r>
              <w:t xml:space="preserve">89.9</w:t>
            </w:r>
          </w:p>
        </w:tc>
        <w:tc>
          <w:tcPr/>
          <w:p>
            <w:pPr>
              <w:pStyle w:val="Compact"/>
              <w:jc w:val="right"/>
            </w:pPr>
            <w:r>
              <w:t xml:space="preserve">164</w:t>
            </w:r>
          </w:p>
        </w:tc>
      </w:tr>
      <w:tr>
        <w:tc>
          <w:tcPr/>
          <w:p>
            <w:pPr>
              <w:pStyle w:val="Compact"/>
              <w:jc w:val="left"/>
            </w:pPr>
            <w:r>
              <w:t xml:space="preserve">Jämijärvi (naapuri)</w:t>
            </w:r>
          </w:p>
        </w:tc>
        <w:tc>
          <w:tcPr/>
          <w:p>
            <w:pPr>
              <w:pStyle w:val="Compact"/>
              <w:jc w:val="right"/>
            </w:pPr>
            <w:r>
              <w:t xml:space="preserve">76.4</w:t>
            </w:r>
          </w:p>
        </w:tc>
        <w:tc>
          <w:tcPr/>
          <w:p>
            <w:pPr>
              <w:pStyle w:val="Compact"/>
              <w:jc w:val="right"/>
            </w:pPr>
            <w:r>
              <w:t xml:space="preserve">205</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Kankaanpää (naapuri)</w:t>
            </w:r>
          </w:p>
        </w:tc>
        <w:tc>
          <w:tcPr/>
          <w:p>
            <w:pPr>
              <w:pStyle w:val="Compact"/>
              <w:jc w:val="right"/>
            </w:pPr>
            <w:r>
              <w:t xml:space="preserve">120.7</w:t>
            </w:r>
          </w:p>
        </w:tc>
        <w:tc>
          <w:tcPr/>
          <w:p>
            <w:pPr>
              <w:pStyle w:val="Compact"/>
              <w:jc w:val="right"/>
            </w:pPr>
            <w:r>
              <w:t xml:space="preserve">51</w:t>
            </w:r>
          </w:p>
        </w:tc>
      </w:tr>
      <w:tr>
        <w:tc>
          <w:tcPr/>
          <w:p>
            <w:pPr>
              <w:pStyle w:val="Compact"/>
              <w:jc w:val="left"/>
            </w:pPr>
            <w:r>
              <w:t xml:space="preserve">Parkano (naapuri)</w:t>
            </w:r>
          </w:p>
        </w:tc>
        <w:tc>
          <w:tcPr/>
          <w:p>
            <w:pPr>
              <w:pStyle w:val="Compact"/>
              <w:jc w:val="right"/>
            </w:pPr>
            <w:r>
              <w:t xml:space="preserve">114.6</w:t>
            </w:r>
          </w:p>
        </w:tc>
        <w:tc>
          <w:tcPr/>
          <w:p>
            <w:pPr>
              <w:pStyle w:val="Compact"/>
              <w:jc w:val="right"/>
            </w:pPr>
            <w:r>
              <w:t xml:space="preserve">82</w:t>
            </w:r>
          </w:p>
        </w:tc>
      </w:tr>
      <w:tr>
        <w:tc>
          <w:tcPr/>
          <w:p>
            <w:pPr>
              <w:pStyle w:val="Compact"/>
              <w:jc w:val="left"/>
            </w:pPr>
            <w:r>
              <w:t xml:space="preserve">Jämijärvi (naapuri)</w:t>
            </w:r>
          </w:p>
        </w:tc>
        <w:tc>
          <w:tcPr/>
          <w:p>
            <w:pPr>
              <w:pStyle w:val="Compact"/>
              <w:jc w:val="right"/>
            </w:pPr>
            <w:r>
              <w:t xml:space="preserve">109.8</w:t>
            </w:r>
          </w:p>
        </w:tc>
        <w:tc>
          <w:tcPr/>
          <w:p>
            <w:pPr>
              <w:pStyle w:val="Compact"/>
              <w:jc w:val="right"/>
            </w:pPr>
            <w:r>
              <w:t xml:space="preserve">104</w:t>
            </w:r>
          </w:p>
        </w:tc>
      </w:tr>
      <w:tr>
        <w:tc>
          <w:tcPr/>
          <w:p>
            <w:pPr>
              <w:pStyle w:val="Compact"/>
              <w:jc w:val="left"/>
            </w:pPr>
            <w:r>
              <w:t xml:space="preserve">Ikaalinen (valittu)</w:t>
            </w:r>
          </w:p>
        </w:tc>
        <w:tc>
          <w:tcPr/>
          <w:p>
            <w:pPr>
              <w:pStyle w:val="Compact"/>
              <w:jc w:val="right"/>
            </w:pPr>
            <w:r>
              <w:t xml:space="preserve">107.5</w:t>
            </w:r>
          </w:p>
        </w:tc>
        <w:tc>
          <w:tcPr/>
          <w:p>
            <w:pPr>
              <w:pStyle w:val="Compact"/>
              <w:jc w:val="right"/>
            </w:pPr>
            <w:r>
              <w:t xml:space="preserve">115</w:t>
            </w:r>
          </w:p>
        </w:tc>
      </w:tr>
      <w:tr>
        <w:tc>
          <w:tcPr/>
          <w:p>
            <w:pPr>
              <w:pStyle w:val="Compact"/>
              <w:jc w:val="left"/>
            </w:pPr>
            <w:r>
              <w:t xml:space="preserve">Sastamala (naapuri)</w:t>
            </w:r>
          </w:p>
        </w:tc>
        <w:tc>
          <w:tcPr/>
          <w:p>
            <w:pPr>
              <w:pStyle w:val="Compact"/>
              <w:jc w:val="right"/>
            </w:pPr>
            <w:r>
              <w:t xml:space="preserve">101.0</w:t>
            </w:r>
          </w:p>
        </w:tc>
        <w:tc>
          <w:tcPr/>
          <w:p>
            <w:pPr>
              <w:pStyle w:val="Compact"/>
              <w:jc w:val="right"/>
            </w:pPr>
            <w:r>
              <w:t xml:space="preserve">141</w:t>
            </w:r>
          </w:p>
        </w:tc>
      </w:tr>
      <w:tr>
        <w:tc>
          <w:tcPr/>
          <w:p>
            <w:pPr>
              <w:pStyle w:val="Compact"/>
              <w:jc w:val="left"/>
            </w:pPr>
            <w:r>
              <w:t xml:space="preserve">Hämeenkyrö (naapuri)</w:t>
            </w:r>
          </w:p>
        </w:tc>
        <w:tc>
          <w:tcPr/>
          <w:p>
            <w:pPr>
              <w:pStyle w:val="Compact"/>
              <w:jc w:val="right"/>
            </w:pPr>
            <w:r>
              <w:t xml:space="preserve">84.4</w:t>
            </w:r>
          </w:p>
        </w:tc>
        <w:tc>
          <w:tcPr/>
          <w:p>
            <w:pPr>
              <w:pStyle w:val="Compact"/>
              <w:jc w:val="right"/>
            </w:pPr>
            <w:r>
              <w:t xml:space="preserve">200</w:t>
            </w:r>
          </w:p>
        </w:tc>
      </w:tr>
      <w:tr>
        <w:tc>
          <w:tcPr/>
          <w:p>
            <w:pPr>
              <w:pStyle w:val="Compact"/>
              <w:jc w:val="left"/>
            </w:pPr>
            <w:r>
              <w:t xml:space="preserve">Ylöjärvi (naapuri)</w:t>
            </w:r>
          </w:p>
        </w:tc>
        <w:tc>
          <w:tcPr/>
          <w:p>
            <w:pPr>
              <w:pStyle w:val="Compact"/>
              <w:jc w:val="right"/>
            </w:pPr>
            <w:r>
              <w:t xml:space="preserve">59.0</w:t>
            </w:r>
          </w:p>
        </w:tc>
        <w:tc>
          <w:tcPr/>
          <w:p>
            <w:pPr>
              <w:pStyle w:val="Compact"/>
              <w:jc w:val="right"/>
            </w:pPr>
            <w:r>
              <w:t xml:space="preserve">268</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kaalinen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ikaalinen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Jämijärvi (naapuri)</w:t>
            </w:r>
          </w:p>
        </w:tc>
        <w:tc>
          <w:tcPr/>
          <w:p>
            <w:pPr>
              <w:pStyle w:val="Compact"/>
              <w:jc w:val="right"/>
            </w:pPr>
            <w:r>
              <w:t xml:space="preserve">122.1</w:t>
            </w:r>
          </w:p>
        </w:tc>
        <w:tc>
          <w:tcPr/>
          <w:p>
            <w:pPr>
              <w:pStyle w:val="Compact"/>
              <w:jc w:val="right"/>
            </w:pPr>
            <w:r>
              <w:t xml:space="preserve">86</w:t>
            </w:r>
          </w:p>
        </w:tc>
      </w:tr>
      <w:tr>
        <w:tc>
          <w:tcPr/>
          <w:p>
            <w:pPr>
              <w:pStyle w:val="Compact"/>
              <w:jc w:val="left"/>
            </w:pPr>
            <w:r>
              <w:t xml:space="preserve">Kankaanpää (naapuri)</w:t>
            </w:r>
          </w:p>
        </w:tc>
        <w:tc>
          <w:tcPr/>
          <w:p>
            <w:pPr>
              <w:pStyle w:val="Compact"/>
              <w:jc w:val="right"/>
            </w:pPr>
            <w:r>
              <w:t xml:space="preserve">104.7</w:t>
            </w:r>
          </w:p>
        </w:tc>
        <w:tc>
          <w:tcPr/>
          <w:p>
            <w:pPr>
              <w:pStyle w:val="Compact"/>
              <w:jc w:val="right"/>
            </w:pPr>
            <w:r>
              <w:t xml:space="preserve">119</w:t>
            </w:r>
          </w:p>
        </w:tc>
      </w:tr>
      <w:tr>
        <w:tc>
          <w:tcPr/>
          <w:p>
            <w:pPr>
              <w:pStyle w:val="Compact"/>
              <w:jc w:val="left"/>
            </w:pPr>
            <w:r>
              <w:t xml:space="preserve">Sastamala (naapuri)</w:t>
            </w:r>
          </w:p>
        </w:tc>
        <w:tc>
          <w:tcPr/>
          <w:p>
            <w:pPr>
              <w:pStyle w:val="Compact"/>
              <w:jc w:val="right"/>
            </w:pPr>
            <w:r>
              <w:t xml:space="preserve">76.7</w:t>
            </w:r>
          </w:p>
        </w:tc>
        <w:tc>
          <w:tcPr/>
          <w:p>
            <w:pPr>
              <w:pStyle w:val="Compact"/>
              <w:jc w:val="right"/>
            </w:pPr>
            <w:r>
              <w:t xml:space="preserve">182</w:t>
            </w:r>
          </w:p>
        </w:tc>
      </w:tr>
      <w:tr>
        <w:tc>
          <w:tcPr/>
          <w:p>
            <w:pPr>
              <w:pStyle w:val="Compact"/>
              <w:jc w:val="left"/>
            </w:pPr>
            <w:r>
              <w:t xml:space="preserve">Parkano (naapuri)</w:t>
            </w:r>
          </w:p>
        </w:tc>
        <w:tc>
          <w:tcPr/>
          <w:p>
            <w:pPr>
              <w:pStyle w:val="Compact"/>
              <w:jc w:val="right"/>
            </w:pPr>
            <w:r>
              <w:t xml:space="preserve">69.8</w:t>
            </w:r>
          </w:p>
        </w:tc>
        <w:tc>
          <w:tcPr/>
          <w:p>
            <w:pPr>
              <w:pStyle w:val="Compact"/>
              <w:jc w:val="right"/>
            </w:pPr>
            <w:r>
              <w:t xml:space="preserve">194</w:t>
            </w:r>
          </w:p>
        </w:tc>
      </w:tr>
      <w:tr>
        <w:tc>
          <w:tcPr/>
          <w:p>
            <w:pPr>
              <w:pStyle w:val="Compact"/>
              <w:jc w:val="left"/>
            </w:pPr>
            <w:r>
              <w:t xml:space="preserve">Ylöjärvi (naapuri)</w:t>
            </w:r>
          </w:p>
        </w:tc>
        <w:tc>
          <w:tcPr/>
          <w:p>
            <w:pPr>
              <w:pStyle w:val="Compact"/>
              <w:jc w:val="right"/>
            </w:pPr>
            <w:r>
              <w:t xml:space="preserve">67.4</w:t>
            </w:r>
          </w:p>
        </w:tc>
        <w:tc>
          <w:tcPr/>
          <w:p>
            <w:pPr>
              <w:pStyle w:val="Compact"/>
              <w:jc w:val="right"/>
            </w:pPr>
            <w:r>
              <w:t xml:space="preserve">204</w:t>
            </w:r>
          </w:p>
        </w:tc>
      </w:tr>
      <w:tr>
        <w:tc>
          <w:tcPr/>
          <w:p>
            <w:pPr>
              <w:pStyle w:val="Compact"/>
              <w:jc w:val="left"/>
            </w:pPr>
            <w:r>
              <w:t xml:space="preserve">Ikaalinen (valittu)</w:t>
            </w:r>
          </w:p>
        </w:tc>
        <w:tc>
          <w:tcPr/>
          <w:p>
            <w:pPr>
              <w:pStyle w:val="Compact"/>
              <w:jc w:val="right"/>
            </w:pPr>
            <w:r>
              <w:t xml:space="preserve">60.5</w:t>
            </w:r>
          </w:p>
        </w:tc>
        <w:tc>
          <w:tcPr/>
          <w:p>
            <w:pPr>
              <w:pStyle w:val="Compact"/>
              <w:jc w:val="right"/>
            </w:pPr>
            <w:r>
              <w:t xml:space="preserve">214</w:t>
            </w:r>
          </w:p>
        </w:tc>
      </w:tr>
      <w:tr>
        <w:tc>
          <w:tcPr/>
          <w:p>
            <w:pPr>
              <w:pStyle w:val="Compact"/>
              <w:jc w:val="left"/>
            </w:pPr>
            <w:r>
              <w:t xml:space="preserve">Hämeenkyrö (naapuri)</w:t>
            </w:r>
          </w:p>
        </w:tc>
        <w:tc>
          <w:tcPr/>
          <w:p>
            <w:pPr>
              <w:pStyle w:val="Compact"/>
              <w:jc w:val="right"/>
            </w:pPr>
            <w:r>
              <w:t xml:space="preserve">60.5</w:t>
            </w:r>
          </w:p>
        </w:tc>
        <w:tc>
          <w:tcPr/>
          <w:p>
            <w:pPr>
              <w:pStyle w:val="Compact"/>
              <w:jc w:val="right"/>
            </w:pPr>
            <w:r>
              <w:t xml:space="preserve">219</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Kankaanpää (naapuri)</w:t>
            </w:r>
          </w:p>
        </w:tc>
        <w:tc>
          <w:tcPr/>
          <w:p>
            <w:pPr>
              <w:pStyle w:val="Compact"/>
              <w:jc w:val="right"/>
            </w:pPr>
            <w:r>
              <w:t xml:space="preserve">137.6</w:t>
            </w:r>
          </w:p>
        </w:tc>
        <w:tc>
          <w:tcPr/>
          <w:p>
            <w:pPr>
              <w:pStyle w:val="Compact"/>
              <w:jc w:val="right"/>
            </w:pPr>
            <w:r>
              <w:t xml:space="preserve">49</w:t>
            </w:r>
          </w:p>
        </w:tc>
      </w:tr>
      <w:tr>
        <w:tc>
          <w:tcPr/>
          <w:p>
            <w:pPr>
              <w:pStyle w:val="Compact"/>
              <w:jc w:val="left"/>
            </w:pPr>
            <w:r>
              <w:t xml:space="preserve">Ikaalinen (valittu)</w:t>
            </w:r>
          </w:p>
        </w:tc>
        <w:tc>
          <w:tcPr/>
          <w:p>
            <w:pPr>
              <w:pStyle w:val="Compact"/>
              <w:jc w:val="right"/>
            </w:pPr>
            <w:r>
              <w:t xml:space="preserve">102.9</w:t>
            </w:r>
          </w:p>
        </w:tc>
        <w:tc>
          <w:tcPr/>
          <w:p>
            <w:pPr>
              <w:pStyle w:val="Compact"/>
              <w:jc w:val="right"/>
            </w:pPr>
            <w:r>
              <w:t xml:space="preserve">131</w:t>
            </w:r>
          </w:p>
        </w:tc>
      </w:tr>
      <w:tr>
        <w:tc>
          <w:tcPr/>
          <w:p>
            <w:pPr>
              <w:pStyle w:val="Compact"/>
              <w:jc w:val="left"/>
            </w:pPr>
            <w:r>
              <w:t xml:space="preserve">Parkano (naapuri)</w:t>
            </w:r>
          </w:p>
        </w:tc>
        <w:tc>
          <w:tcPr/>
          <w:p>
            <w:pPr>
              <w:pStyle w:val="Compact"/>
              <w:jc w:val="right"/>
            </w:pPr>
            <w:r>
              <w:t xml:space="preserve">99.7</w:t>
            </w:r>
          </w:p>
        </w:tc>
        <w:tc>
          <w:tcPr/>
          <w:p>
            <w:pPr>
              <w:pStyle w:val="Compact"/>
              <w:jc w:val="right"/>
            </w:pPr>
            <w:r>
              <w:t xml:space="preserve">145</w:t>
            </w:r>
          </w:p>
        </w:tc>
      </w:tr>
      <w:tr>
        <w:tc>
          <w:tcPr/>
          <w:p>
            <w:pPr>
              <w:pStyle w:val="Compact"/>
              <w:jc w:val="left"/>
            </w:pPr>
            <w:r>
              <w:t xml:space="preserve">Hämeenkyrö (naapuri)</w:t>
            </w:r>
          </w:p>
        </w:tc>
        <w:tc>
          <w:tcPr/>
          <w:p>
            <w:pPr>
              <w:pStyle w:val="Compact"/>
              <w:jc w:val="right"/>
            </w:pPr>
            <w:r>
              <w:t xml:space="preserve">99.0</w:t>
            </w:r>
          </w:p>
        </w:tc>
        <w:tc>
          <w:tcPr/>
          <w:p>
            <w:pPr>
              <w:pStyle w:val="Compact"/>
              <w:jc w:val="right"/>
            </w:pPr>
            <w:r>
              <w:t xml:space="preserve">148</w:t>
            </w:r>
          </w:p>
        </w:tc>
      </w:tr>
      <w:tr>
        <w:tc>
          <w:tcPr/>
          <w:p>
            <w:pPr>
              <w:pStyle w:val="Compact"/>
              <w:jc w:val="left"/>
            </w:pPr>
            <w:r>
              <w:t xml:space="preserve">Ylöjärvi (naapuri)</w:t>
            </w:r>
          </w:p>
        </w:tc>
        <w:tc>
          <w:tcPr/>
          <w:p>
            <w:pPr>
              <w:pStyle w:val="Compact"/>
              <w:jc w:val="right"/>
            </w:pPr>
            <w:r>
              <w:t xml:space="preserve">89.4</w:t>
            </w:r>
          </w:p>
        </w:tc>
        <w:tc>
          <w:tcPr/>
          <w:p>
            <w:pPr>
              <w:pStyle w:val="Compact"/>
              <w:jc w:val="right"/>
            </w:pPr>
            <w:r>
              <w:t xml:space="preserve">171</w:t>
            </w:r>
          </w:p>
        </w:tc>
      </w:tr>
      <w:tr>
        <w:tc>
          <w:tcPr/>
          <w:p>
            <w:pPr>
              <w:pStyle w:val="Compact"/>
              <w:jc w:val="left"/>
            </w:pPr>
            <w:r>
              <w:t xml:space="preserve">Sastamala (naapuri)</w:t>
            </w:r>
          </w:p>
        </w:tc>
        <w:tc>
          <w:tcPr/>
          <w:p>
            <w:pPr>
              <w:pStyle w:val="Compact"/>
              <w:jc w:val="right"/>
            </w:pPr>
            <w:r>
              <w:t xml:space="preserve">86.8</w:t>
            </w:r>
          </w:p>
        </w:tc>
        <w:tc>
          <w:tcPr/>
          <w:p>
            <w:pPr>
              <w:pStyle w:val="Compact"/>
              <w:jc w:val="right"/>
            </w:pPr>
            <w:r>
              <w:t xml:space="preserve">177</w:t>
            </w:r>
          </w:p>
        </w:tc>
      </w:tr>
      <w:tr>
        <w:tc>
          <w:tcPr/>
          <w:p>
            <w:pPr>
              <w:pStyle w:val="Compact"/>
              <w:jc w:val="left"/>
            </w:pPr>
            <w:r>
              <w:t xml:space="preserve">Jämijärvi (naapuri)</w:t>
            </w:r>
          </w:p>
        </w:tc>
        <w:tc>
          <w:tcPr/>
          <w:p>
            <w:pPr>
              <w:pStyle w:val="Compact"/>
              <w:jc w:val="right"/>
            </w:pPr>
            <w:r>
              <w:t xml:space="preserve">63.7</w:t>
            </w:r>
          </w:p>
        </w:tc>
        <w:tc>
          <w:tcPr/>
          <w:p>
            <w:pPr>
              <w:pStyle w:val="Compact"/>
              <w:jc w:val="right"/>
            </w:pPr>
            <w:r>
              <w:t xml:space="preserve">247</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Hämeenkyrö (naapuri)</w:t>
            </w:r>
          </w:p>
        </w:tc>
        <w:tc>
          <w:tcPr/>
          <w:p>
            <w:pPr>
              <w:pStyle w:val="Compact"/>
              <w:jc w:val="right"/>
            </w:pPr>
            <w:r>
              <w:t xml:space="preserve">165.7</w:t>
            </w:r>
          </w:p>
        </w:tc>
        <w:tc>
          <w:tcPr/>
          <w:p>
            <w:pPr>
              <w:pStyle w:val="Compact"/>
              <w:jc w:val="right"/>
            </w:pPr>
            <w:r>
              <w:t xml:space="preserve">18</w:t>
            </w:r>
          </w:p>
        </w:tc>
      </w:tr>
      <w:tr>
        <w:tc>
          <w:tcPr/>
          <w:p>
            <w:pPr>
              <w:pStyle w:val="Compact"/>
              <w:jc w:val="left"/>
            </w:pPr>
            <w:r>
              <w:t xml:space="preserve">Ikaalinen (valittu)</w:t>
            </w:r>
          </w:p>
        </w:tc>
        <w:tc>
          <w:tcPr/>
          <w:p>
            <w:pPr>
              <w:pStyle w:val="Compact"/>
              <w:jc w:val="right"/>
            </w:pPr>
            <w:r>
              <w:t xml:space="preserve">142.7</w:t>
            </w:r>
          </w:p>
        </w:tc>
        <w:tc>
          <w:tcPr/>
          <w:p>
            <w:pPr>
              <w:pStyle w:val="Compact"/>
              <w:jc w:val="right"/>
            </w:pPr>
            <w:r>
              <w:t xml:space="preserve">42</w:t>
            </w:r>
          </w:p>
        </w:tc>
      </w:tr>
      <w:tr>
        <w:tc>
          <w:tcPr/>
          <w:p>
            <w:pPr>
              <w:pStyle w:val="Compact"/>
              <w:jc w:val="left"/>
            </w:pPr>
            <w:r>
              <w:t xml:space="preserve">Kankaanpää (naapuri)</w:t>
            </w:r>
          </w:p>
        </w:tc>
        <w:tc>
          <w:tcPr/>
          <w:p>
            <w:pPr>
              <w:pStyle w:val="Compact"/>
              <w:jc w:val="right"/>
            </w:pPr>
            <w:r>
              <w:t xml:space="preserve">119.1</w:t>
            </w:r>
          </w:p>
        </w:tc>
        <w:tc>
          <w:tcPr/>
          <w:p>
            <w:pPr>
              <w:pStyle w:val="Compact"/>
              <w:jc w:val="right"/>
            </w:pPr>
            <w:r>
              <w:t xml:space="preserve">77</w:t>
            </w:r>
          </w:p>
        </w:tc>
      </w:tr>
      <w:tr>
        <w:tc>
          <w:tcPr/>
          <w:p>
            <w:pPr>
              <w:pStyle w:val="Compact"/>
              <w:jc w:val="left"/>
            </w:pPr>
            <w:r>
              <w:t xml:space="preserve">Parkano (naapuri)</w:t>
            </w:r>
          </w:p>
        </w:tc>
        <w:tc>
          <w:tcPr/>
          <w:p>
            <w:pPr>
              <w:pStyle w:val="Compact"/>
              <w:jc w:val="right"/>
            </w:pPr>
            <w:r>
              <w:t xml:space="preserve">113.1</w:t>
            </w:r>
          </w:p>
        </w:tc>
        <w:tc>
          <w:tcPr/>
          <w:p>
            <w:pPr>
              <w:pStyle w:val="Compact"/>
              <w:jc w:val="right"/>
            </w:pPr>
            <w:r>
              <w:t xml:space="preserve">97</w:t>
            </w:r>
          </w:p>
        </w:tc>
      </w:tr>
      <w:tr>
        <w:tc>
          <w:tcPr/>
          <w:p>
            <w:pPr>
              <w:pStyle w:val="Compact"/>
              <w:jc w:val="left"/>
            </w:pPr>
            <w:r>
              <w:t xml:space="preserve">Sastamala (naapuri)</w:t>
            </w:r>
          </w:p>
        </w:tc>
        <w:tc>
          <w:tcPr/>
          <w:p>
            <w:pPr>
              <w:pStyle w:val="Compact"/>
              <w:jc w:val="right"/>
            </w:pPr>
            <w:r>
              <w:t xml:space="preserve">106.9</w:t>
            </w:r>
          </w:p>
        </w:tc>
        <w:tc>
          <w:tcPr/>
          <w:p>
            <w:pPr>
              <w:pStyle w:val="Compact"/>
              <w:jc w:val="right"/>
            </w:pPr>
            <w:r>
              <w:t xml:space="preserve">118</w:t>
            </w:r>
          </w:p>
        </w:tc>
      </w:tr>
      <w:tr>
        <w:tc>
          <w:tcPr/>
          <w:p>
            <w:pPr>
              <w:pStyle w:val="Compact"/>
              <w:jc w:val="left"/>
            </w:pPr>
            <w:r>
              <w:t xml:space="preserve">Ylöjärvi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Jämijärvi (naapuri)</w:t>
            </w:r>
          </w:p>
        </w:tc>
        <w:tc>
          <w:tcPr/>
          <w:p>
            <w:pPr>
              <w:pStyle w:val="Compact"/>
              <w:jc w:val="right"/>
            </w:pPr>
            <w:r>
              <w:t xml:space="preserve">61.5</w:t>
            </w:r>
          </w:p>
        </w:tc>
        <w:tc>
          <w:tcPr/>
          <w:p>
            <w:pPr>
              <w:pStyle w:val="Compact"/>
              <w:jc w:val="right"/>
            </w:pPr>
            <w:r>
              <w:t xml:space="preserve">245</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Parkano (naapuri)</w:t>
            </w:r>
          </w:p>
        </w:tc>
        <w:tc>
          <w:tcPr/>
          <w:p>
            <w:pPr>
              <w:pStyle w:val="Compact"/>
              <w:jc w:val="right"/>
            </w:pPr>
            <w:r>
              <w:t xml:space="preserve">107.9</w:t>
            </w:r>
          </w:p>
        </w:tc>
        <w:tc>
          <w:tcPr/>
          <w:p>
            <w:pPr>
              <w:pStyle w:val="Compact"/>
              <w:jc w:val="right"/>
            </w:pPr>
            <w:r>
              <w:t xml:space="preserve">116</w:t>
            </w:r>
          </w:p>
        </w:tc>
      </w:tr>
      <w:tr>
        <w:tc>
          <w:tcPr/>
          <w:p>
            <w:pPr>
              <w:pStyle w:val="Compact"/>
              <w:jc w:val="left"/>
            </w:pPr>
            <w:r>
              <w:t xml:space="preserve">Kankaanpää (naapuri)</w:t>
            </w:r>
          </w:p>
        </w:tc>
        <w:tc>
          <w:tcPr/>
          <w:p>
            <w:pPr>
              <w:pStyle w:val="Compact"/>
              <w:jc w:val="right"/>
            </w:pPr>
            <w:r>
              <w:t xml:space="preserve">102.8</w:t>
            </w:r>
          </w:p>
        </w:tc>
        <w:tc>
          <w:tcPr/>
          <w:p>
            <w:pPr>
              <w:pStyle w:val="Compact"/>
              <w:jc w:val="right"/>
            </w:pPr>
            <w:r>
              <w:t xml:space="preserve">138</w:t>
            </w:r>
          </w:p>
        </w:tc>
      </w:tr>
      <w:tr>
        <w:tc>
          <w:tcPr/>
          <w:p>
            <w:pPr>
              <w:pStyle w:val="Compact"/>
              <w:jc w:val="left"/>
            </w:pPr>
            <w:r>
              <w:t xml:space="preserve">Sastamala (naapuri)</w:t>
            </w:r>
          </w:p>
        </w:tc>
        <w:tc>
          <w:tcPr/>
          <w:p>
            <w:pPr>
              <w:pStyle w:val="Compact"/>
              <w:jc w:val="right"/>
            </w:pPr>
            <w:r>
              <w:t xml:space="preserve">99.5</w:t>
            </w:r>
          </w:p>
        </w:tc>
        <w:tc>
          <w:tcPr/>
          <w:p>
            <w:pPr>
              <w:pStyle w:val="Compact"/>
              <w:jc w:val="right"/>
            </w:pPr>
            <w:r>
              <w:t xml:space="preserve">148</w:t>
            </w:r>
          </w:p>
        </w:tc>
      </w:tr>
      <w:tr>
        <w:tc>
          <w:tcPr/>
          <w:p>
            <w:pPr>
              <w:pStyle w:val="Compact"/>
              <w:jc w:val="left"/>
            </w:pPr>
            <w:r>
              <w:t xml:space="preserve">Hämeenkyrö (naapuri)</w:t>
            </w:r>
          </w:p>
        </w:tc>
        <w:tc>
          <w:tcPr/>
          <w:p>
            <w:pPr>
              <w:pStyle w:val="Compact"/>
              <w:jc w:val="right"/>
            </w:pPr>
            <w:r>
              <w:t xml:space="preserve">96.7</w:t>
            </w:r>
          </w:p>
        </w:tc>
        <w:tc>
          <w:tcPr/>
          <w:p>
            <w:pPr>
              <w:pStyle w:val="Compact"/>
              <w:jc w:val="right"/>
            </w:pPr>
            <w:r>
              <w:t xml:space="preserve">160</w:t>
            </w:r>
          </w:p>
        </w:tc>
      </w:tr>
      <w:tr>
        <w:tc>
          <w:tcPr/>
          <w:p>
            <w:pPr>
              <w:pStyle w:val="Compact"/>
              <w:jc w:val="left"/>
            </w:pPr>
            <w:r>
              <w:t xml:space="preserve">Ikaalinen (valittu)</w:t>
            </w:r>
          </w:p>
        </w:tc>
        <w:tc>
          <w:tcPr/>
          <w:p>
            <w:pPr>
              <w:pStyle w:val="Compact"/>
              <w:jc w:val="right"/>
            </w:pPr>
            <w:r>
              <w:t xml:space="preserve">91.1</w:t>
            </w:r>
          </w:p>
        </w:tc>
        <w:tc>
          <w:tcPr/>
          <w:p>
            <w:pPr>
              <w:pStyle w:val="Compact"/>
              <w:jc w:val="right"/>
            </w:pPr>
            <w:r>
              <w:t xml:space="preserve">186</w:t>
            </w:r>
          </w:p>
        </w:tc>
      </w:tr>
      <w:tr>
        <w:tc>
          <w:tcPr/>
          <w:p>
            <w:pPr>
              <w:pStyle w:val="Compact"/>
              <w:jc w:val="left"/>
            </w:pPr>
            <w:r>
              <w:t xml:space="preserve">Ylöjärvi (naapuri)</w:t>
            </w:r>
          </w:p>
        </w:tc>
        <w:tc>
          <w:tcPr/>
          <w:p>
            <w:pPr>
              <w:pStyle w:val="Compact"/>
              <w:jc w:val="right"/>
            </w:pPr>
            <w:r>
              <w:t xml:space="preserve">86.0</w:t>
            </w:r>
          </w:p>
        </w:tc>
        <w:tc>
          <w:tcPr/>
          <w:p>
            <w:pPr>
              <w:pStyle w:val="Compact"/>
              <w:jc w:val="right"/>
            </w:pPr>
            <w:r>
              <w:t xml:space="preserve">213</w:t>
            </w:r>
          </w:p>
        </w:tc>
      </w:tr>
      <w:tr>
        <w:tc>
          <w:tcPr/>
          <w:p>
            <w:pPr>
              <w:pStyle w:val="Compact"/>
              <w:jc w:val="left"/>
            </w:pPr>
            <w:r>
              <w:t xml:space="preserve">Jämijärvi (naapuri)</w:t>
            </w:r>
          </w:p>
        </w:tc>
        <w:tc>
          <w:tcPr/>
          <w:p>
            <w:pPr>
              <w:pStyle w:val="Compact"/>
              <w:jc w:val="right"/>
            </w:pPr>
            <w:r>
              <w:t xml:space="preserve">65.0</w:t>
            </w:r>
          </w:p>
        </w:tc>
        <w:tc>
          <w:tcPr/>
          <w:p>
            <w:pPr>
              <w:pStyle w:val="Compact"/>
              <w:jc w:val="right"/>
            </w:pPr>
            <w:r>
              <w:t xml:space="preserve">263</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kaalinen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ikaalinen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Ylöjärvi (naapuri)</w:t>
            </w:r>
          </w:p>
        </w:tc>
        <w:tc>
          <w:tcPr/>
          <w:p>
            <w:pPr>
              <w:pStyle w:val="Compact"/>
              <w:jc w:val="right"/>
            </w:pPr>
            <w:r>
              <w:t xml:space="preserve">88.9</w:t>
            </w:r>
          </w:p>
        </w:tc>
        <w:tc>
          <w:tcPr/>
          <w:p>
            <w:pPr>
              <w:pStyle w:val="Compact"/>
              <w:jc w:val="right"/>
            </w:pPr>
            <w:r>
              <w:t xml:space="preserve">176</w:t>
            </w:r>
          </w:p>
        </w:tc>
      </w:tr>
      <w:tr>
        <w:tc>
          <w:tcPr/>
          <w:p>
            <w:pPr>
              <w:pStyle w:val="Compact"/>
              <w:jc w:val="left"/>
            </w:pPr>
            <w:r>
              <w:t xml:space="preserve">Kankaanpää (naapuri)</w:t>
            </w:r>
          </w:p>
        </w:tc>
        <w:tc>
          <w:tcPr/>
          <w:p>
            <w:pPr>
              <w:pStyle w:val="Compact"/>
              <w:jc w:val="right"/>
            </w:pPr>
            <w:r>
              <w:t xml:space="preserve">86.6</w:t>
            </w:r>
          </w:p>
        </w:tc>
        <w:tc>
          <w:tcPr/>
          <w:p>
            <w:pPr>
              <w:pStyle w:val="Compact"/>
              <w:jc w:val="right"/>
            </w:pPr>
            <w:r>
              <w:t xml:space="preserve">184</w:t>
            </w:r>
          </w:p>
        </w:tc>
      </w:tr>
      <w:tr>
        <w:tc>
          <w:tcPr/>
          <w:p>
            <w:pPr>
              <w:pStyle w:val="Compact"/>
              <w:jc w:val="left"/>
            </w:pPr>
            <w:r>
              <w:t xml:space="preserve">Hämeenkyrö (naapuri)</w:t>
            </w:r>
          </w:p>
        </w:tc>
        <w:tc>
          <w:tcPr/>
          <w:p>
            <w:pPr>
              <w:pStyle w:val="Compact"/>
              <w:jc w:val="right"/>
            </w:pPr>
            <w:r>
              <w:t xml:space="preserve">86.0</w:t>
            </w:r>
          </w:p>
        </w:tc>
        <w:tc>
          <w:tcPr/>
          <w:p>
            <w:pPr>
              <w:pStyle w:val="Compact"/>
              <w:jc w:val="right"/>
            </w:pPr>
            <w:r>
              <w:t xml:space="preserve">186</w:t>
            </w:r>
          </w:p>
        </w:tc>
      </w:tr>
      <w:tr>
        <w:tc>
          <w:tcPr/>
          <w:p>
            <w:pPr>
              <w:pStyle w:val="Compact"/>
              <w:jc w:val="left"/>
            </w:pPr>
            <w:r>
              <w:t xml:space="preserve">Ikaalinen (valittu)</w:t>
            </w:r>
          </w:p>
        </w:tc>
        <w:tc>
          <w:tcPr/>
          <w:p>
            <w:pPr>
              <w:pStyle w:val="Compact"/>
              <w:jc w:val="right"/>
            </w:pPr>
            <w:r>
              <w:t xml:space="preserve">82.7</w:t>
            </w:r>
          </w:p>
        </w:tc>
        <w:tc>
          <w:tcPr/>
          <w:p>
            <w:pPr>
              <w:pStyle w:val="Compact"/>
              <w:jc w:val="right"/>
            </w:pPr>
            <w:r>
              <w:t xml:space="preserve">195</w:t>
            </w:r>
          </w:p>
        </w:tc>
      </w:tr>
      <w:tr>
        <w:tc>
          <w:tcPr/>
          <w:p>
            <w:pPr>
              <w:pStyle w:val="Compact"/>
              <w:jc w:val="left"/>
            </w:pPr>
            <w:r>
              <w:t xml:space="preserve">Jämijärvi (naapuri)</w:t>
            </w:r>
          </w:p>
        </w:tc>
        <w:tc>
          <w:tcPr/>
          <w:p>
            <w:pPr>
              <w:pStyle w:val="Compact"/>
              <w:jc w:val="right"/>
            </w:pPr>
            <w:r>
              <w:t xml:space="preserve">68.3</w:t>
            </w:r>
          </w:p>
        </w:tc>
        <w:tc>
          <w:tcPr/>
          <w:p>
            <w:pPr>
              <w:pStyle w:val="Compact"/>
              <w:jc w:val="right"/>
            </w:pPr>
            <w:r>
              <w:t xml:space="preserve">232</w:t>
            </w:r>
          </w:p>
        </w:tc>
      </w:tr>
      <w:tr>
        <w:tc>
          <w:tcPr/>
          <w:p>
            <w:pPr>
              <w:pStyle w:val="Compact"/>
              <w:jc w:val="left"/>
            </w:pPr>
            <w:r>
              <w:t xml:space="preserve">Parkano (naapuri)</w:t>
            </w:r>
          </w:p>
        </w:tc>
        <w:tc>
          <w:tcPr/>
          <w:p>
            <w:pPr>
              <w:pStyle w:val="Compact"/>
              <w:jc w:val="right"/>
            </w:pPr>
            <w:r>
              <w:t xml:space="preserve">60.9</w:t>
            </w:r>
          </w:p>
        </w:tc>
        <w:tc>
          <w:tcPr/>
          <w:p>
            <w:pPr>
              <w:pStyle w:val="Compact"/>
              <w:jc w:val="right"/>
            </w:pPr>
            <w:r>
              <w:t xml:space="preserve">246</w:t>
            </w:r>
          </w:p>
        </w:tc>
      </w:tr>
      <w:tr>
        <w:tc>
          <w:tcPr/>
          <w:p>
            <w:pPr>
              <w:pStyle w:val="Compact"/>
              <w:jc w:val="left"/>
            </w:pPr>
            <w:r>
              <w:t xml:space="preserve">Sastamala (naapuri)</w:t>
            </w:r>
          </w:p>
        </w:tc>
        <w:tc>
          <w:tcPr/>
          <w:p>
            <w:pPr>
              <w:pStyle w:val="Compact"/>
              <w:jc w:val="right"/>
            </w:pPr>
            <w:r>
              <w:t xml:space="preserve">28.7</w:t>
            </w:r>
          </w:p>
        </w:tc>
        <w:tc>
          <w:tcPr/>
          <w:p>
            <w:pPr>
              <w:pStyle w:val="Compact"/>
              <w:jc w:val="right"/>
            </w:pPr>
            <w:r>
              <w:t xml:space="preserve">286</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Kankaanpää (naapuri)</w:t>
            </w:r>
          </w:p>
        </w:tc>
        <w:tc>
          <w:tcPr/>
          <w:p>
            <w:pPr>
              <w:pStyle w:val="Compact"/>
              <w:jc w:val="right"/>
            </w:pPr>
            <w:r>
              <w:t xml:space="preserve">118.4</w:t>
            </w:r>
          </w:p>
        </w:tc>
        <w:tc>
          <w:tcPr/>
          <w:p>
            <w:pPr>
              <w:pStyle w:val="Compact"/>
              <w:jc w:val="right"/>
            </w:pPr>
            <w:r>
              <w:t xml:space="preserve">107</w:t>
            </w:r>
          </w:p>
        </w:tc>
      </w:tr>
      <w:tr>
        <w:tc>
          <w:tcPr/>
          <w:p>
            <w:pPr>
              <w:pStyle w:val="Compact"/>
              <w:jc w:val="left"/>
            </w:pPr>
            <w:r>
              <w:t xml:space="preserve">Ylöjärvi (naapuri)</w:t>
            </w:r>
          </w:p>
        </w:tc>
        <w:tc>
          <w:tcPr/>
          <w:p>
            <w:pPr>
              <w:pStyle w:val="Compact"/>
              <w:jc w:val="right"/>
            </w:pPr>
            <w:r>
              <w:t xml:space="preserve">113.5</w:t>
            </w:r>
          </w:p>
        </w:tc>
        <w:tc>
          <w:tcPr/>
          <w:p>
            <w:pPr>
              <w:pStyle w:val="Compact"/>
              <w:jc w:val="right"/>
            </w:pPr>
            <w:r>
              <w:t xml:space="preserve">117</w:t>
            </w:r>
          </w:p>
        </w:tc>
      </w:tr>
      <w:tr>
        <w:tc>
          <w:tcPr/>
          <w:p>
            <w:pPr>
              <w:pStyle w:val="Compact"/>
              <w:jc w:val="left"/>
            </w:pPr>
            <w:r>
              <w:t xml:space="preserve">Parkano (naapuri)</w:t>
            </w:r>
          </w:p>
        </w:tc>
        <w:tc>
          <w:tcPr/>
          <w:p>
            <w:pPr>
              <w:pStyle w:val="Compact"/>
              <w:jc w:val="right"/>
            </w:pPr>
            <w:r>
              <w:t xml:space="preserve">100.8</w:t>
            </w:r>
          </w:p>
        </w:tc>
        <w:tc>
          <w:tcPr/>
          <w:p>
            <w:pPr>
              <w:pStyle w:val="Compact"/>
              <w:jc w:val="right"/>
            </w:pPr>
            <w:r>
              <w:t xml:space="preserve">143</w:t>
            </w:r>
          </w:p>
        </w:tc>
      </w:tr>
      <w:tr>
        <w:tc>
          <w:tcPr/>
          <w:p>
            <w:pPr>
              <w:pStyle w:val="Compact"/>
              <w:jc w:val="left"/>
            </w:pPr>
            <w:r>
              <w:t xml:space="preserve">Ikaalinen (valittu)</w:t>
            </w:r>
          </w:p>
        </w:tc>
        <w:tc>
          <w:tcPr/>
          <w:p>
            <w:pPr>
              <w:pStyle w:val="Compact"/>
              <w:jc w:val="right"/>
            </w:pPr>
            <w:r>
              <w:t xml:space="preserve">96.2</w:t>
            </w:r>
          </w:p>
        </w:tc>
        <w:tc>
          <w:tcPr/>
          <w:p>
            <w:pPr>
              <w:pStyle w:val="Compact"/>
              <w:jc w:val="right"/>
            </w:pPr>
            <w:r>
              <w:t xml:space="preserve">159</w:t>
            </w:r>
          </w:p>
        </w:tc>
      </w:tr>
      <w:tr>
        <w:tc>
          <w:tcPr/>
          <w:p>
            <w:pPr>
              <w:pStyle w:val="Compact"/>
              <w:jc w:val="left"/>
            </w:pPr>
            <w:r>
              <w:t xml:space="preserve">Sastamala (naapuri)</w:t>
            </w:r>
          </w:p>
        </w:tc>
        <w:tc>
          <w:tcPr/>
          <w:p>
            <w:pPr>
              <w:pStyle w:val="Compact"/>
              <w:jc w:val="right"/>
            </w:pPr>
            <w:r>
              <w:t xml:space="preserve">69.3</w:t>
            </w:r>
          </w:p>
        </w:tc>
        <w:tc>
          <w:tcPr/>
          <w:p>
            <w:pPr>
              <w:pStyle w:val="Compact"/>
              <w:jc w:val="right"/>
            </w:pPr>
            <w:r>
              <w:t xml:space="preserve">209</w:t>
            </w:r>
          </w:p>
        </w:tc>
      </w:tr>
      <w:tr>
        <w:tc>
          <w:tcPr/>
          <w:p>
            <w:pPr>
              <w:pStyle w:val="Compact"/>
              <w:jc w:val="left"/>
            </w:pPr>
            <w:r>
              <w:t xml:space="preserve">Jämijärvi (naapuri)</w:t>
            </w:r>
          </w:p>
        </w:tc>
        <w:tc>
          <w:tcPr/>
          <w:p>
            <w:pPr>
              <w:pStyle w:val="Compact"/>
              <w:jc w:val="right"/>
            </w:pPr>
            <w:r>
              <w:t xml:space="preserve">64.0</w:t>
            </w:r>
          </w:p>
        </w:tc>
        <w:tc>
          <w:tcPr/>
          <w:p>
            <w:pPr>
              <w:pStyle w:val="Compact"/>
              <w:jc w:val="right"/>
            </w:pPr>
            <w:r>
              <w:t xml:space="preserve">221</w:t>
            </w:r>
          </w:p>
        </w:tc>
      </w:tr>
      <w:tr>
        <w:tc>
          <w:tcPr/>
          <w:p>
            <w:pPr>
              <w:pStyle w:val="Compact"/>
              <w:jc w:val="left"/>
            </w:pPr>
            <w:r>
              <w:t xml:space="preserve">Hämeenkyrö (naapuri)</w:t>
            </w:r>
          </w:p>
        </w:tc>
        <w:tc>
          <w:tcPr/>
          <w:p>
            <w:pPr>
              <w:pStyle w:val="Compact"/>
              <w:jc w:val="right"/>
            </w:pPr>
            <w:r>
              <w:t xml:space="preserve">42.1</w:t>
            </w:r>
          </w:p>
        </w:tc>
        <w:tc>
          <w:tcPr/>
          <w:p>
            <w:pPr>
              <w:pStyle w:val="Compact"/>
              <w:jc w:val="right"/>
            </w:pPr>
            <w:r>
              <w:t xml:space="preserve">251</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Ikaalinen (valittu)</w:t>
            </w:r>
          </w:p>
        </w:tc>
        <w:tc>
          <w:tcPr/>
          <w:p>
            <w:pPr>
              <w:pStyle w:val="Compact"/>
              <w:jc w:val="right"/>
            </w:pPr>
            <w:r>
              <w:t xml:space="preserve">156.1</w:t>
            </w:r>
          </w:p>
        </w:tc>
        <w:tc>
          <w:tcPr/>
          <w:p>
            <w:pPr>
              <w:pStyle w:val="Compact"/>
              <w:jc w:val="right"/>
            </w:pPr>
            <w:r>
              <w:t xml:space="preserve">41</w:t>
            </w:r>
          </w:p>
        </w:tc>
      </w:tr>
      <w:tr>
        <w:tc>
          <w:tcPr/>
          <w:p>
            <w:pPr>
              <w:pStyle w:val="Compact"/>
              <w:jc w:val="left"/>
            </w:pPr>
            <w:r>
              <w:t xml:space="preserve">Sastamala (naapuri)</w:t>
            </w:r>
          </w:p>
        </w:tc>
        <w:tc>
          <w:tcPr/>
          <w:p>
            <w:pPr>
              <w:pStyle w:val="Compact"/>
              <w:jc w:val="right"/>
            </w:pPr>
            <w:r>
              <w:t xml:space="preserve">152.8</w:t>
            </w:r>
          </w:p>
        </w:tc>
        <w:tc>
          <w:tcPr/>
          <w:p>
            <w:pPr>
              <w:pStyle w:val="Compact"/>
              <w:jc w:val="right"/>
            </w:pPr>
            <w:r>
              <w:t xml:space="preserve">46</w:t>
            </w:r>
          </w:p>
        </w:tc>
      </w:tr>
      <w:tr>
        <w:tc>
          <w:tcPr/>
          <w:p>
            <w:pPr>
              <w:pStyle w:val="Compact"/>
              <w:jc w:val="left"/>
            </w:pPr>
            <w:r>
              <w:t xml:space="preserve">Kankaanpää (naapuri)</w:t>
            </w:r>
          </w:p>
        </w:tc>
        <w:tc>
          <w:tcPr/>
          <w:p>
            <w:pPr>
              <w:pStyle w:val="Compact"/>
              <w:jc w:val="right"/>
            </w:pPr>
            <w:r>
              <w:t xml:space="preserve">134.1</w:t>
            </w:r>
          </w:p>
        </w:tc>
        <w:tc>
          <w:tcPr/>
          <w:p>
            <w:pPr>
              <w:pStyle w:val="Compact"/>
              <w:jc w:val="right"/>
            </w:pPr>
            <w:r>
              <w:t xml:space="preserve">78</w:t>
            </w:r>
          </w:p>
        </w:tc>
      </w:tr>
      <w:tr>
        <w:tc>
          <w:tcPr/>
          <w:p>
            <w:pPr>
              <w:pStyle w:val="Compact"/>
              <w:jc w:val="left"/>
            </w:pPr>
            <w:r>
              <w:t xml:space="preserve">Hämeenkyrö (naapuri)</w:t>
            </w:r>
          </w:p>
        </w:tc>
        <w:tc>
          <w:tcPr/>
          <w:p>
            <w:pPr>
              <w:pStyle w:val="Compact"/>
              <w:jc w:val="right"/>
            </w:pPr>
            <w:r>
              <w:t xml:space="preserve">101.0</w:t>
            </w:r>
          </w:p>
        </w:tc>
        <w:tc>
          <w:tcPr/>
          <w:p>
            <w:pPr>
              <w:pStyle w:val="Compact"/>
              <w:jc w:val="right"/>
            </w:pPr>
            <w:r>
              <w:t xml:space="preserve">143</w:t>
            </w:r>
          </w:p>
        </w:tc>
      </w:tr>
      <w:tr>
        <w:tc>
          <w:tcPr/>
          <w:p>
            <w:pPr>
              <w:pStyle w:val="Compact"/>
              <w:jc w:val="left"/>
            </w:pPr>
            <w:r>
              <w:t xml:space="preserve">Parkano (naapuri)</w:t>
            </w:r>
          </w:p>
        </w:tc>
        <w:tc>
          <w:tcPr/>
          <w:p>
            <w:pPr>
              <w:pStyle w:val="Compact"/>
              <w:jc w:val="right"/>
            </w:pPr>
            <w:r>
              <w:t xml:space="preserve">90.1</w:t>
            </w:r>
          </w:p>
        </w:tc>
        <w:tc>
          <w:tcPr/>
          <w:p>
            <w:pPr>
              <w:pStyle w:val="Compact"/>
              <w:jc w:val="right"/>
            </w:pPr>
            <w:r>
              <w:t xml:space="preserve">183</w:t>
            </w:r>
          </w:p>
        </w:tc>
      </w:tr>
      <w:tr>
        <w:tc>
          <w:tcPr/>
          <w:p>
            <w:pPr>
              <w:pStyle w:val="Compact"/>
              <w:jc w:val="left"/>
            </w:pPr>
            <w:r>
              <w:t xml:space="preserve">Ylöjärvi (naapuri)</w:t>
            </w:r>
          </w:p>
        </w:tc>
        <w:tc>
          <w:tcPr/>
          <w:p>
            <w:pPr>
              <w:pStyle w:val="Compact"/>
              <w:jc w:val="right"/>
            </w:pPr>
            <w:r>
              <w:t xml:space="preserve">86.5</w:t>
            </w:r>
          </w:p>
        </w:tc>
        <w:tc>
          <w:tcPr/>
          <w:p>
            <w:pPr>
              <w:pStyle w:val="Compact"/>
              <w:jc w:val="right"/>
            </w:pPr>
            <w:r>
              <w:t xml:space="preserve">197</w:t>
            </w:r>
          </w:p>
        </w:tc>
      </w:tr>
      <w:tr>
        <w:tc>
          <w:tcPr/>
          <w:p>
            <w:pPr>
              <w:pStyle w:val="Compact"/>
              <w:jc w:val="left"/>
            </w:pPr>
            <w:r>
              <w:t xml:space="preserve">Jämijärvi (naapuri)</w:t>
            </w:r>
          </w:p>
        </w:tc>
        <w:tc>
          <w:tcPr/>
          <w:p>
            <w:pPr>
              <w:pStyle w:val="Compact"/>
              <w:jc w:val="right"/>
            </w:pPr>
            <w:r>
              <w:t xml:space="preserve">63.9</w:t>
            </w:r>
          </w:p>
        </w:tc>
        <w:tc>
          <w:tcPr/>
          <w:p>
            <w:pPr>
              <w:pStyle w:val="Compact"/>
              <w:jc w:val="right"/>
            </w:pPr>
            <w:r>
              <w:t xml:space="preserve">249</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Parkano (naapuri)</w:t>
            </w:r>
          </w:p>
        </w:tc>
        <w:tc>
          <w:tcPr/>
          <w:p>
            <w:pPr>
              <w:pStyle w:val="Compact"/>
              <w:jc w:val="right"/>
            </w:pPr>
            <w:r>
              <w:t xml:space="preserve">143.0</w:t>
            </w:r>
          </w:p>
        </w:tc>
        <w:tc>
          <w:tcPr/>
          <w:p>
            <w:pPr>
              <w:pStyle w:val="Compact"/>
              <w:jc w:val="right"/>
            </w:pPr>
            <w:r>
              <w:t xml:space="preserve">47</w:t>
            </w:r>
          </w:p>
        </w:tc>
      </w:tr>
      <w:tr>
        <w:tc>
          <w:tcPr/>
          <w:p>
            <w:pPr>
              <w:pStyle w:val="Compact"/>
              <w:jc w:val="left"/>
            </w:pPr>
            <w:r>
              <w:t xml:space="preserve">Kankaanpää (naapuri)</w:t>
            </w:r>
          </w:p>
        </w:tc>
        <w:tc>
          <w:tcPr/>
          <w:p>
            <w:pPr>
              <w:pStyle w:val="Compact"/>
              <w:jc w:val="right"/>
            </w:pPr>
            <w:r>
              <w:t xml:space="preserve">129.0</w:t>
            </w:r>
          </w:p>
        </w:tc>
        <w:tc>
          <w:tcPr/>
          <w:p>
            <w:pPr>
              <w:pStyle w:val="Compact"/>
              <w:jc w:val="right"/>
            </w:pPr>
            <w:r>
              <w:t xml:space="preserve">70</w:t>
            </w:r>
          </w:p>
        </w:tc>
      </w:tr>
      <w:tr>
        <w:tc>
          <w:tcPr/>
          <w:p>
            <w:pPr>
              <w:pStyle w:val="Compact"/>
              <w:jc w:val="left"/>
            </w:pPr>
            <w:r>
              <w:t xml:space="preserve">Ikaalinen (valittu)</w:t>
            </w:r>
          </w:p>
        </w:tc>
        <w:tc>
          <w:tcPr/>
          <w:p>
            <w:pPr>
              <w:pStyle w:val="Compact"/>
              <w:jc w:val="right"/>
            </w:pPr>
            <w:r>
              <w:t xml:space="preserve">120.4</w:t>
            </w:r>
          </w:p>
        </w:tc>
        <w:tc>
          <w:tcPr/>
          <w:p>
            <w:pPr>
              <w:pStyle w:val="Compact"/>
              <w:jc w:val="right"/>
            </w:pPr>
            <w:r>
              <w:t xml:space="preserve">84</w:t>
            </w:r>
          </w:p>
        </w:tc>
      </w:tr>
      <w:tr>
        <w:tc>
          <w:tcPr/>
          <w:p>
            <w:pPr>
              <w:pStyle w:val="Compact"/>
              <w:jc w:val="left"/>
            </w:pPr>
            <w:r>
              <w:t xml:space="preserve">Hämeenkyrö (naapuri)</w:t>
            </w:r>
          </w:p>
        </w:tc>
        <w:tc>
          <w:tcPr/>
          <w:p>
            <w:pPr>
              <w:pStyle w:val="Compact"/>
              <w:jc w:val="right"/>
            </w:pPr>
            <w:r>
              <w:t xml:space="preserve">100.0</w:t>
            </w:r>
          </w:p>
        </w:tc>
        <w:tc>
          <w:tcPr/>
          <w:p>
            <w:pPr>
              <w:pStyle w:val="Compact"/>
              <w:jc w:val="right"/>
            </w:pPr>
            <w:r>
              <w:t xml:space="preserve">139</w:t>
            </w:r>
          </w:p>
        </w:tc>
      </w:tr>
      <w:tr>
        <w:tc>
          <w:tcPr/>
          <w:p>
            <w:pPr>
              <w:pStyle w:val="Compact"/>
              <w:jc w:val="left"/>
            </w:pPr>
            <w:r>
              <w:t xml:space="preserve">Jämijärvi (naapuri)</w:t>
            </w:r>
          </w:p>
        </w:tc>
        <w:tc>
          <w:tcPr/>
          <w:p>
            <w:pPr>
              <w:pStyle w:val="Compact"/>
              <w:jc w:val="right"/>
            </w:pPr>
            <w:r>
              <w:t xml:space="preserve">90.3</w:t>
            </w:r>
          </w:p>
        </w:tc>
        <w:tc>
          <w:tcPr/>
          <w:p>
            <w:pPr>
              <w:pStyle w:val="Compact"/>
              <w:jc w:val="right"/>
            </w:pPr>
            <w:r>
              <w:t xml:space="preserve">167</w:t>
            </w:r>
          </w:p>
        </w:tc>
      </w:tr>
      <w:tr>
        <w:tc>
          <w:tcPr/>
          <w:p>
            <w:pPr>
              <w:pStyle w:val="Compact"/>
              <w:jc w:val="left"/>
            </w:pPr>
            <w:r>
              <w:t xml:space="preserve">Sastamala (naapuri)</w:t>
            </w:r>
          </w:p>
        </w:tc>
        <w:tc>
          <w:tcPr/>
          <w:p>
            <w:pPr>
              <w:pStyle w:val="Compact"/>
              <w:jc w:val="right"/>
            </w:pPr>
            <w:r>
              <w:t xml:space="preserve">87.1</w:t>
            </w:r>
          </w:p>
        </w:tc>
        <w:tc>
          <w:tcPr/>
          <w:p>
            <w:pPr>
              <w:pStyle w:val="Compact"/>
              <w:jc w:val="right"/>
            </w:pPr>
            <w:r>
              <w:t xml:space="preserve">180</w:t>
            </w:r>
          </w:p>
        </w:tc>
      </w:tr>
      <w:tr>
        <w:tc>
          <w:tcPr/>
          <w:p>
            <w:pPr>
              <w:pStyle w:val="Compact"/>
              <w:jc w:val="left"/>
            </w:pPr>
            <w:r>
              <w:t xml:space="preserve">Ylöjärvi (naapuri)</w:t>
            </w:r>
          </w:p>
        </w:tc>
        <w:tc>
          <w:tcPr/>
          <w:p>
            <w:pPr>
              <w:pStyle w:val="Compact"/>
              <w:jc w:val="right"/>
            </w:pPr>
            <w:r>
              <w:t xml:space="preserve">72.0</w:t>
            </w:r>
          </w:p>
        </w:tc>
        <w:tc>
          <w:tcPr/>
          <w:p>
            <w:pPr>
              <w:pStyle w:val="Compact"/>
              <w:jc w:val="right"/>
            </w:pPr>
            <w:r>
              <w:t xml:space="preserve">208</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Ikaalinen (valittu)</w:t>
            </w:r>
          </w:p>
        </w:tc>
        <w:tc>
          <w:tcPr/>
          <w:p>
            <w:pPr>
              <w:pStyle w:val="Compact"/>
              <w:jc w:val="right"/>
            </w:pPr>
            <w:r>
              <w:t xml:space="preserve">100.0</w:t>
            </w:r>
          </w:p>
        </w:tc>
        <w:tc>
          <w:tcPr/>
          <w:p>
            <w:pPr>
              <w:pStyle w:val="Compact"/>
              <w:jc w:val="right"/>
            </w:pPr>
            <w:r>
              <w:t xml:space="preserve">146</w:t>
            </w:r>
          </w:p>
        </w:tc>
      </w:tr>
      <w:tr>
        <w:tc>
          <w:tcPr/>
          <w:p>
            <w:pPr>
              <w:pStyle w:val="Compact"/>
              <w:jc w:val="left"/>
            </w:pPr>
            <w:r>
              <w:t xml:space="preserve">Hämeenkyrö (naapuri)</w:t>
            </w:r>
          </w:p>
        </w:tc>
        <w:tc>
          <w:tcPr/>
          <w:p>
            <w:pPr>
              <w:pStyle w:val="Compact"/>
              <w:jc w:val="right"/>
            </w:pPr>
            <w:r>
              <w:t xml:space="preserve">91.7</w:t>
            </w:r>
          </w:p>
        </w:tc>
        <w:tc>
          <w:tcPr/>
          <w:p>
            <w:pPr>
              <w:pStyle w:val="Compact"/>
              <w:jc w:val="right"/>
            </w:pPr>
            <w:r>
              <w:t xml:space="preserve">169</w:t>
            </w:r>
          </w:p>
        </w:tc>
      </w:tr>
      <w:tr>
        <w:tc>
          <w:tcPr/>
          <w:p>
            <w:pPr>
              <w:pStyle w:val="Compact"/>
              <w:jc w:val="left"/>
            </w:pPr>
            <w:r>
              <w:t xml:space="preserve">Parkano (naapuri)</w:t>
            </w:r>
          </w:p>
        </w:tc>
        <w:tc>
          <w:tcPr/>
          <w:p>
            <w:pPr>
              <w:pStyle w:val="Compact"/>
              <w:jc w:val="right"/>
            </w:pPr>
            <w:r>
              <w:t xml:space="preserve">83.3</w:t>
            </w:r>
          </w:p>
        </w:tc>
        <w:tc>
          <w:tcPr/>
          <w:p>
            <w:pPr>
              <w:pStyle w:val="Compact"/>
              <w:jc w:val="right"/>
            </w:pPr>
            <w:r>
              <w:t xml:space="preserve">190</w:t>
            </w:r>
          </w:p>
        </w:tc>
      </w:tr>
      <w:tr>
        <w:tc>
          <w:tcPr/>
          <w:p>
            <w:pPr>
              <w:pStyle w:val="Compact"/>
              <w:jc w:val="left"/>
            </w:pPr>
            <w:r>
              <w:t xml:space="preserve">Sastamala (naapuri)</w:t>
            </w:r>
          </w:p>
        </w:tc>
        <w:tc>
          <w:tcPr/>
          <w:p>
            <w:pPr>
              <w:pStyle w:val="Compact"/>
              <w:jc w:val="right"/>
            </w:pPr>
            <w:r>
              <w:t xml:space="preserve">83.3</w:t>
            </w:r>
          </w:p>
        </w:tc>
        <w:tc>
          <w:tcPr/>
          <w:p>
            <w:pPr>
              <w:pStyle w:val="Compact"/>
              <w:jc w:val="right"/>
            </w:pPr>
            <w:r>
              <w:t xml:space="preserve">196</w:t>
            </w:r>
          </w:p>
        </w:tc>
      </w:tr>
      <w:tr>
        <w:tc>
          <w:tcPr/>
          <w:p>
            <w:pPr>
              <w:pStyle w:val="Compact"/>
              <w:jc w:val="left"/>
            </w:pPr>
            <w:r>
              <w:t xml:space="preserve">Ylöjärvi (naapuri)</w:t>
            </w:r>
          </w:p>
        </w:tc>
        <w:tc>
          <w:tcPr/>
          <w:p>
            <w:pPr>
              <w:pStyle w:val="Compact"/>
              <w:jc w:val="right"/>
            </w:pPr>
            <w:r>
              <w:t xml:space="preserve">83.3</w:t>
            </w:r>
          </w:p>
        </w:tc>
        <w:tc>
          <w:tcPr/>
          <w:p>
            <w:pPr>
              <w:pStyle w:val="Compact"/>
              <w:jc w:val="right"/>
            </w:pPr>
            <w:r>
              <w:t xml:space="preserve">198</w:t>
            </w:r>
          </w:p>
        </w:tc>
      </w:tr>
      <w:tr>
        <w:tc>
          <w:tcPr/>
          <w:p>
            <w:pPr>
              <w:pStyle w:val="Compact"/>
              <w:jc w:val="left"/>
            </w:pPr>
            <w:r>
              <w:t xml:space="preserve">Jämijärvi (naapuri)</w:t>
            </w:r>
          </w:p>
        </w:tc>
        <w:tc>
          <w:tcPr/>
          <w:p>
            <w:pPr>
              <w:pStyle w:val="Compact"/>
              <w:jc w:val="right"/>
            </w:pPr>
            <w:r>
              <w:t xml:space="preserve">41.7</w:t>
            </w:r>
          </w:p>
        </w:tc>
        <w:tc>
          <w:tcPr/>
          <w:p>
            <w:pPr>
              <w:pStyle w:val="Compact"/>
              <w:jc w:val="right"/>
            </w:pPr>
            <w:r>
              <w:t xml:space="preserve">268</w:t>
            </w:r>
          </w:p>
        </w:tc>
      </w:tr>
      <w:tr>
        <w:tc>
          <w:tcPr/>
          <w:p>
            <w:pPr>
              <w:pStyle w:val="Compact"/>
              <w:jc w:val="left"/>
            </w:pPr>
            <w:r>
              <w:t xml:space="preserve">Kankaanpää (naapuri)</w:t>
            </w:r>
          </w:p>
        </w:tc>
        <w:tc>
          <w:tcPr/>
          <w:p>
            <w:pPr>
              <w:pStyle w:val="Compact"/>
              <w:jc w:val="right"/>
            </w:pPr>
            <w:r>
              <w:t xml:space="preserve">33.3</w:t>
            </w:r>
          </w:p>
        </w:tc>
        <w:tc>
          <w:tcPr/>
          <w:p>
            <w:pPr>
              <w:pStyle w:val="Compact"/>
              <w:jc w:val="right"/>
            </w:pPr>
            <w:r>
              <w:t xml:space="preserve">279</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kaalinen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8"/>
        <w:gridCol w:w="831"/>
        <w:gridCol w:w="733"/>
        <w:gridCol w:w="1955"/>
        <w:gridCol w:w="2200"/>
        <w:gridCol w:w="488"/>
        <w:gridCol w:w="122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39450</w:t>
            </w:r>
          </w:p>
        </w:tc>
        <w:tc>
          <w:tcPr/>
          <w:p>
            <w:pPr>
              <w:pStyle w:val="Compact"/>
              <w:jc w:val="left"/>
            </w:pPr>
            <w:r>
              <w:t xml:space="preserve">Sisättö</w:t>
            </w:r>
          </w:p>
        </w:tc>
        <w:tc>
          <w:tcPr/>
          <w:p>
            <w:pPr>
              <w:pStyle w:val="Compact"/>
              <w:jc w:val="right"/>
            </w:pPr>
            <w:r>
              <w:t xml:space="preserve">142.9</w:t>
            </w:r>
          </w:p>
        </w:tc>
        <w:tc>
          <w:tcPr/>
          <w:p>
            <w:pPr>
              <w:pStyle w:val="Compact"/>
              <w:jc w:val="right"/>
            </w:pPr>
            <w:r>
              <w:t xml:space="preserve">115.0</w:t>
            </w:r>
          </w:p>
        </w:tc>
        <w:tc>
          <w:tcPr/>
          <w:p>
            <w:pPr>
              <w:pStyle w:val="Compact"/>
              <w:jc w:val="right"/>
            </w:pPr>
            <w:r>
              <w:t xml:space="preserve">146.6</w:t>
            </w:r>
          </w:p>
        </w:tc>
        <w:tc>
          <w:tcPr/>
          <w:p>
            <w:pPr>
              <w:pStyle w:val="Compact"/>
              <w:jc w:val="right"/>
            </w:pPr>
            <w:r>
              <w:t xml:space="preserve">147.9</w:t>
            </w:r>
          </w:p>
        </w:tc>
        <w:tc>
          <w:tcPr/>
          <w:p>
            <w:pPr>
              <w:pStyle w:val="Compact"/>
              <w:jc w:val="right"/>
            </w:pPr>
            <w:r>
              <w:t xml:space="preserve">162.0</w:t>
            </w:r>
          </w:p>
        </w:tc>
      </w:tr>
      <w:tr>
        <w:tc>
          <w:tcPr/>
          <w:p>
            <w:pPr>
              <w:pStyle w:val="Compact"/>
              <w:jc w:val="left"/>
            </w:pPr>
            <w:r>
              <w:t xml:space="preserve">39430</w:t>
            </w:r>
          </w:p>
        </w:tc>
        <w:tc>
          <w:tcPr/>
          <w:p>
            <w:pPr>
              <w:pStyle w:val="Compact"/>
              <w:jc w:val="left"/>
            </w:pPr>
            <w:r>
              <w:t xml:space="preserve">Röyhiö</w:t>
            </w:r>
          </w:p>
        </w:tc>
        <w:tc>
          <w:tcPr/>
          <w:p>
            <w:pPr>
              <w:pStyle w:val="Compact"/>
              <w:jc w:val="right"/>
            </w:pPr>
            <w:r>
              <w:t xml:space="preserve">114.6</w:t>
            </w:r>
          </w:p>
        </w:tc>
        <w:tc>
          <w:tcPr/>
          <w:p>
            <w:pPr>
              <w:pStyle w:val="Compact"/>
              <w:jc w:val="right"/>
            </w:pPr>
            <w:r>
              <w:t xml:space="preserve">97.0</w:t>
            </w:r>
          </w:p>
        </w:tc>
        <w:tc>
          <w:tcPr/>
          <w:p>
            <w:pPr>
              <w:pStyle w:val="Compact"/>
              <w:jc w:val="right"/>
            </w:pPr>
            <w:r>
              <w:t xml:space="preserve">117.4</w:t>
            </w:r>
          </w:p>
        </w:tc>
        <w:tc>
          <w:tcPr/>
          <w:p>
            <w:pPr>
              <w:pStyle w:val="Compact"/>
              <w:jc w:val="right"/>
            </w:pPr>
            <w:r>
              <w:t xml:space="preserve">171.4</w:t>
            </w:r>
          </w:p>
        </w:tc>
        <w:tc>
          <w:tcPr/>
          <w:p>
            <w:pPr>
              <w:pStyle w:val="Compact"/>
              <w:jc w:val="right"/>
            </w:pPr>
            <w:r>
              <w:t xml:space="preserve">72.7</w:t>
            </w:r>
          </w:p>
        </w:tc>
      </w:tr>
      <w:tr>
        <w:tc>
          <w:tcPr/>
          <w:p>
            <w:pPr>
              <w:pStyle w:val="Compact"/>
              <w:jc w:val="left"/>
            </w:pPr>
            <w:r>
              <w:t xml:space="preserve">39610</w:t>
            </w:r>
          </w:p>
        </w:tc>
        <w:tc>
          <w:tcPr/>
          <w:p>
            <w:pPr>
              <w:pStyle w:val="Compact"/>
              <w:jc w:val="left"/>
            </w:pPr>
            <w:r>
              <w:t xml:space="preserve">Kovelahti</w:t>
            </w:r>
          </w:p>
        </w:tc>
        <w:tc>
          <w:tcPr/>
          <w:p>
            <w:pPr>
              <w:pStyle w:val="Compact"/>
              <w:jc w:val="right"/>
            </w:pPr>
            <w:r>
              <w:t xml:space="preserve">110.0</w:t>
            </w:r>
          </w:p>
        </w:tc>
        <w:tc>
          <w:tcPr/>
          <w:p>
            <w:pPr>
              <w:pStyle w:val="Compact"/>
              <w:jc w:val="right"/>
            </w:pPr>
            <w:r>
              <w:t xml:space="preserve">113.7</w:t>
            </w:r>
          </w:p>
        </w:tc>
        <w:tc>
          <w:tcPr/>
          <w:p>
            <w:pPr>
              <w:pStyle w:val="Compact"/>
              <w:jc w:val="right"/>
            </w:pPr>
            <w:r>
              <w:t xml:space="preserve">133.4</w:t>
            </w:r>
          </w:p>
        </w:tc>
        <w:tc>
          <w:tcPr/>
          <w:p>
            <w:pPr>
              <w:pStyle w:val="Compact"/>
              <w:jc w:val="right"/>
            </w:pPr>
            <w:r>
              <w:t xml:space="preserve">101.4</w:t>
            </w:r>
          </w:p>
        </w:tc>
        <w:tc>
          <w:tcPr/>
          <w:p>
            <w:pPr>
              <w:pStyle w:val="Compact"/>
              <w:jc w:val="right"/>
            </w:pPr>
            <w:r>
              <w:t xml:space="preserve">91.3</w:t>
            </w:r>
          </w:p>
        </w:tc>
      </w:tr>
      <w:tr>
        <w:tc>
          <w:tcPr/>
          <w:p>
            <w:pPr>
              <w:pStyle w:val="Compact"/>
              <w:jc w:val="left"/>
            </w:pPr>
            <w:r>
              <w:t xml:space="preserve">39590</w:t>
            </w:r>
          </w:p>
        </w:tc>
        <w:tc>
          <w:tcPr/>
          <w:p>
            <w:pPr>
              <w:pStyle w:val="Compact"/>
              <w:jc w:val="left"/>
            </w:pPr>
            <w:r>
              <w:t xml:space="preserve">Tevaniemi</w:t>
            </w:r>
          </w:p>
        </w:tc>
        <w:tc>
          <w:tcPr/>
          <w:p>
            <w:pPr>
              <w:pStyle w:val="Compact"/>
              <w:jc w:val="right"/>
            </w:pPr>
            <w:r>
              <w:t xml:space="preserve">109.1</w:t>
            </w:r>
          </w:p>
        </w:tc>
        <w:tc>
          <w:tcPr/>
          <w:p>
            <w:pPr>
              <w:pStyle w:val="Compact"/>
              <w:jc w:val="right"/>
            </w:pPr>
            <w:r>
              <w:t xml:space="preserve">121.7</w:t>
            </w:r>
          </w:p>
        </w:tc>
        <w:tc>
          <w:tcPr/>
          <w:p>
            <w:pPr>
              <w:pStyle w:val="Compact"/>
              <w:jc w:val="right"/>
            </w:pPr>
            <w:r>
              <w:t xml:space="preserve">116.6</w:t>
            </w:r>
          </w:p>
        </w:tc>
        <w:tc>
          <w:tcPr/>
          <w:p>
            <w:pPr>
              <w:pStyle w:val="Compact"/>
              <w:jc w:val="right"/>
            </w:pPr>
            <w:r>
              <w:t xml:space="preserve">93.1</w:t>
            </w:r>
          </w:p>
        </w:tc>
        <w:tc>
          <w:tcPr/>
          <w:p>
            <w:pPr>
              <w:pStyle w:val="Compact"/>
              <w:jc w:val="right"/>
            </w:pPr>
            <w:r>
              <w:t xml:space="preserve">104.9</w:t>
            </w:r>
          </w:p>
        </w:tc>
      </w:tr>
      <w:tr>
        <w:tc>
          <w:tcPr/>
          <w:p>
            <w:pPr>
              <w:pStyle w:val="Compact"/>
              <w:jc w:val="left"/>
            </w:pPr>
            <w:r>
              <w:t xml:space="preserve">39500</w:t>
            </w:r>
          </w:p>
        </w:tc>
        <w:tc>
          <w:tcPr/>
          <w:p>
            <w:pPr>
              <w:pStyle w:val="Compact"/>
              <w:jc w:val="left"/>
            </w:pPr>
            <w:r>
              <w:t xml:space="preserve">Ikaalinen Keskus</w:t>
            </w:r>
          </w:p>
        </w:tc>
        <w:tc>
          <w:tcPr/>
          <w:p>
            <w:pPr>
              <w:pStyle w:val="Compact"/>
              <w:jc w:val="right"/>
            </w:pPr>
            <w:r>
              <w:t xml:space="preserve">106.3</w:t>
            </w:r>
          </w:p>
        </w:tc>
        <w:tc>
          <w:tcPr/>
          <w:p>
            <w:pPr>
              <w:pStyle w:val="Compact"/>
              <w:jc w:val="right"/>
            </w:pPr>
            <w:r>
              <w:t xml:space="preserve">124.4</w:t>
            </w:r>
          </w:p>
        </w:tc>
        <w:tc>
          <w:tcPr/>
          <w:p>
            <w:pPr>
              <w:pStyle w:val="Compact"/>
              <w:jc w:val="right"/>
            </w:pPr>
            <w:r>
              <w:t xml:space="preserve">102.9</w:t>
            </w:r>
          </w:p>
        </w:tc>
        <w:tc>
          <w:tcPr/>
          <w:p>
            <w:pPr>
              <w:pStyle w:val="Compact"/>
              <w:jc w:val="right"/>
            </w:pPr>
            <w:r>
              <w:t xml:space="preserve">97.8</w:t>
            </w:r>
          </w:p>
        </w:tc>
        <w:tc>
          <w:tcPr/>
          <w:p>
            <w:pPr>
              <w:pStyle w:val="Compact"/>
              <w:jc w:val="right"/>
            </w:pPr>
            <w:r>
              <w:t xml:space="preserve">100.1</w:t>
            </w:r>
          </w:p>
        </w:tc>
      </w:tr>
      <w:tr>
        <w:tc>
          <w:tcPr/>
          <w:p>
            <w:pPr>
              <w:pStyle w:val="Compact"/>
              <w:jc w:val="left"/>
            </w:pPr>
            <w:r>
              <w:t xml:space="preserve">39580</w:t>
            </w:r>
          </w:p>
        </w:tc>
        <w:tc>
          <w:tcPr/>
          <w:p>
            <w:pPr>
              <w:pStyle w:val="Compact"/>
              <w:jc w:val="left"/>
            </w:pPr>
            <w:r>
              <w:t xml:space="preserve">Riitiala</w:t>
            </w:r>
          </w:p>
        </w:tc>
        <w:tc>
          <w:tcPr/>
          <w:p>
            <w:pPr>
              <w:pStyle w:val="Compact"/>
              <w:jc w:val="right"/>
            </w:pPr>
            <w:r>
              <w:t xml:space="preserve">105.1</w:t>
            </w:r>
          </w:p>
        </w:tc>
        <w:tc>
          <w:tcPr/>
          <w:p>
            <w:pPr>
              <w:pStyle w:val="Compact"/>
              <w:jc w:val="right"/>
            </w:pPr>
            <w:r>
              <w:t xml:space="preserve">107.7</w:t>
            </w:r>
          </w:p>
        </w:tc>
        <w:tc>
          <w:tcPr/>
          <w:p>
            <w:pPr>
              <w:pStyle w:val="Compact"/>
              <w:jc w:val="right"/>
            </w:pPr>
            <w:r>
              <w:t xml:space="preserve">110.8</w:t>
            </w:r>
          </w:p>
        </w:tc>
        <w:tc>
          <w:tcPr/>
          <w:p>
            <w:pPr>
              <w:pStyle w:val="Compact"/>
              <w:jc w:val="right"/>
            </w:pPr>
            <w:r>
              <w:t xml:space="preserve">107.9</w:t>
            </w:r>
          </w:p>
        </w:tc>
        <w:tc>
          <w:tcPr/>
          <w:p>
            <w:pPr>
              <w:pStyle w:val="Compact"/>
              <w:jc w:val="right"/>
            </w:pPr>
            <w:r>
              <w:t xml:space="preserve">94.0</w:t>
            </w:r>
          </w:p>
        </w:tc>
      </w:tr>
      <w:tr>
        <w:tc>
          <w:tcPr/>
          <w:p>
            <w:pPr>
              <w:pStyle w:val="Compact"/>
              <w:jc w:val="left"/>
            </w:pPr>
            <w:r>
              <w:t xml:space="preserve">39530</w:t>
            </w:r>
          </w:p>
        </w:tc>
        <w:tc>
          <w:tcPr/>
          <w:p>
            <w:pPr>
              <w:pStyle w:val="Compact"/>
              <w:jc w:val="left"/>
            </w:pPr>
            <w:r>
              <w:t xml:space="preserve">Kilvakkala</w:t>
            </w:r>
          </w:p>
        </w:tc>
        <w:tc>
          <w:tcPr/>
          <w:p>
            <w:pPr>
              <w:pStyle w:val="Compact"/>
              <w:jc w:val="right"/>
            </w:pPr>
            <w:r>
              <w:t xml:space="preserve">102.8</w:t>
            </w:r>
          </w:p>
        </w:tc>
        <w:tc>
          <w:tcPr/>
          <w:p>
            <w:pPr>
              <w:pStyle w:val="Compact"/>
              <w:jc w:val="right"/>
            </w:pPr>
            <w:r>
              <w:t xml:space="preserve">103.2</w:t>
            </w:r>
          </w:p>
        </w:tc>
        <w:tc>
          <w:tcPr/>
          <w:p>
            <w:pPr>
              <w:pStyle w:val="Compact"/>
              <w:jc w:val="right"/>
            </w:pPr>
            <w:r>
              <w:t xml:space="preserve">113.8</w:t>
            </w:r>
          </w:p>
        </w:tc>
        <w:tc>
          <w:tcPr/>
          <w:p>
            <w:pPr>
              <w:pStyle w:val="Compact"/>
              <w:jc w:val="right"/>
            </w:pPr>
            <w:r>
              <w:t xml:space="preserve">92.7</w:t>
            </w:r>
          </w:p>
        </w:tc>
        <w:tc>
          <w:tcPr/>
          <w:p>
            <w:pPr>
              <w:pStyle w:val="Compact"/>
              <w:jc w:val="right"/>
            </w:pPr>
            <w:r>
              <w:t xml:space="preserve">101.8</w:t>
            </w:r>
          </w:p>
        </w:tc>
      </w:tr>
      <w:tr>
        <w:tc>
          <w:tcPr/>
          <w:p>
            <w:pPr>
              <w:pStyle w:val="Compact"/>
              <w:jc w:val="left"/>
            </w:pPr>
            <w:r>
              <w:t xml:space="preserve">39410</w:t>
            </w:r>
          </w:p>
        </w:tc>
        <w:tc>
          <w:tcPr/>
          <w:p>
            <w:pPr>
              <w:pStyle w:val="Compact"/>
              <w:jc w:val="left"/>
            </w:pPr>
            <w:r>
              <w:t xml:space="preserve">Luhalahti</w:t>
            </w:r>
          </w:p>
        </w:tc>
        <w:tc>
          <w:tcPr/>
          <w:p>
            <w:pPr>
              <w:pStyle w:val="Compact"/>
              <w:jc w:val="right"/>
            </w:pPr>
            <w:r>
              <w:t xml:space="preserve">87.5</w:t>
            </w:r>
          </w:p>
        </w:tc>
        <w:tc>
          <w:tcPr/>
          <w:p>
            <w:pPr>
              <w:pStyle w:val="Compact"/>
              <w:jc w:val="right"/>
            </w:pPr>
            <w:r>
              <w:t xml:space="preserve">92.8</w:t>
            </w:r>
          </w:p>
        </w:tc>
        <w:tc>
          <w:tcPr/>
          <w:p>
            <w:pPr>
              <w:pStyle w:val="Compact"/>
              <w:jc w:val="right"/>
            </w:pPr>
            <w:r>
              <w:t xml:space="preserve">90.3</w:t>
            </w:r>
          </w:p>
        </w:tc>
        <w:tc>
          <w:tcPr/>
          <w:p>
            <w:pPr>
              <w:pStyle w:val="Compact"/>
              <w:jc w:val="right"/>
            </w:pPr>
            <w:r>
              <w:t xml:space="preserve">43.9</w:t>
            </w:r>
          </w:p>
        </w:tc>
        <w:tc>
          <w:tcPr/>
          <w:p>
            <w:pPr>
              <w:pStyle w:val="Compact"/>
              <w:jc w:val="right"/>
            </w:pPr>
            <w:r>
              <w:t xml:space="preserve">122.9</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kaalinen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ikaalinen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ikaalinen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ikaalinen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Ikaalinen (Kunnat)</dc:title>
  <dc:creator>Diakin karttasovellus 2022-02-22 20:03:59</dc:creator>
  <cp:keywords/>
  <dcterms:created xsi:type="dcterms:W3CDTF">2022-02-22T18:05:04Z</dcterms:created>
  <dcterms:modified xsi:type="dcterms:W3CDTF">2022-02-22T18:05:04Z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