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0.png" ContentType="image/png"/>
  <Override PartName="/word/media/rId41.png" ContentType="image/png"/>
  <Override PartName="/word/media/rId22.png" ContentType="image/png"/>
  <Override PartName="/word/media/rId44.png" ContentType="image/png"/>
  <Override PartName="/word/media/rId50.png" ContentType="image/png"/>
  <Override PartName="/word/media/rId23.png" ContentType="image/png"/>
  <Override PartName="/word/media/rId27.png" ContentType="image/png"/>
  <Override PartName="/word/media/rId53.png" ContentType="image/png"/>
  <Override PartName="/word/media/rId58.png" ContentType="image/png"/>
  <Override PartName="/word/media/rId61.png" ContentType="image/png"/>
  <Override PartName="/word/media/rId62.png" ContentType="image/png"/>
  <Override PartName="/word/media/rId63.png" ContentType="image/png"/>
  <Override PartName="/word/media/rId6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Tampere</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00:28:44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00:28:44.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Tampere. Lisäksi tarkastelussa ovat rajanaapurit: Kangasala, Lempäälä, Nokia, Orivesi, Pirkkala, Ruovesi, Tampere ja Ylöjärvi.</w:t>
      </w:r>
    </w:p>
    <w:p>
      <w:pPr>
        <w:pStyle w:val="Leipteksti"/>
      </w:pPr>
      <w:r>
        <w:drawing>
          <wp:inline>
            <wp:extent cx="2762935" cy="5065381"/>
            <wp:effectExtent b="0" l="0" r="0" t="0"/>
            <wp:docPr descr="" title="" id="1" name="Picture"/>
            <a:graphic>
              <a:graphicData uri="http://schemas.openxmlformats.org/drawingml/2006/picture">
                <pic:pic>
                  <pic:nvPicPr>
                    <pic:cNvPr descr="alueprofiili_tampere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ampere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143.0</w:t>
            </w:r>
          </w:p>
        </w:tc>
        <w:tc>
          <w:tcPr/>
          <w:p>
            <w:pPr>
              <w:pStyle w:val="Compact"/>
              <w:jc w:val="right"/>
            </w:pPr>
            <w:r>
              <w:t xml:space="preserve">26</w:t>
            </w:r>
          </w:p>
        </w:tc>
      </w:tr>
      <w:tr>
        <w:tc>
          <w:tcPr/>
          <w:p>
            <w:pPr>
              <w:pStyle w:val="Compact"/>
              <w:jc w:val="left"/>
            </w:pPr>
            <w:r>
              <w:t xml:space="preserve">Orivesi (naapuri)</w:t>
            </w:r>
          </w:p>
        </w:tc>
        <w:tc>
          <w:tcPr/>
          <w:p>
            <w:pPr>
              <w:pStyle w:val="Compact"/>
              <w:jc w:val="right"/>
            </w:pPr>
            <w:r>
              <w:t xml:space="preserve">111.0</w:t>
            </w:r>
          </w:p>
        </w:tc>
        <w:tc>
          <w:tcPr/>
          <w:p>
            <w:pPr>
              <w:pStyle w:val="Compact"/>
              <w:jc w:val="right"/>
            </w:pPr>
            <w:r>
              <w:t xml:space="preserve">116</w:t>
            </w:r>
          </w:p>
        </w:tc>
      </w:tr>
      <w:tr>
        <w:tc>
          <w:tcPr/>
          <w:p>
            <w:pPr>
              <w:pStyle w:val="Compact"/>
              <w:jc w:val="left"/>
            </w:pPr>
            <w:r>
              <w:t xml:space="preserve">Nokia (naapuri)</w:t>
            </w:r>
          </w:p>
        </w:tc>
        <w:tc>
          <w:tcPr/>
          <w:p>
            <w:pPr>
              <w:pStyle w:val="Compact"/>
              <w:jc w:val="right"/>
            </w:pPr>
            <w:r>
              <w:t xml:space="preserve">100.7</w:t>
            </w:r>
          </w:p>
        </w:tc>
        <w:tc>
          <w:tcPr/>
          <w:p>
            <w:pPr>
              <w:pStyle w:val="Compact"/>
              <w:jc w:val="right"/>
            </w:pPr>
            <w:r>
              <w:t xml:space="preserve">159</w:t>
            </w:r>
          </w:p>
        </w:tc>
      </w:tr>
      <w:tr>
        <w:tc>
          <w:tcPr/>
          <w:p>
            <w:pPr>
              <w:pStyle w:val="Compact"/>
              <w:jc w:val="left"/>
            </w:pPr>
            <w:r>
              <w:t xml:space="preserve">Kangasala (naapuri)</w:t>
            </w:r>
          </w:p>
        </w:tc>
        <w:tc>
          <w:tcPr/>
          <w:p>
            <w:pPr>
              <w:pStyle w:val="Compact"/>
              <w:jc w:val="right"/>
            </w:pPr>
            <w:r>
              <w:t xml:space="preserve">88.7</w:t>
            </w:r>
          </w:p>
        </w:tc>
        <w:tc>
          <w:tcPr/>
          <w:p>
            <w:pPr>
              <w:pStyle w:val="Compact"/>
              <w:jc w:val="right"/>
            </w:pPr>
            <w:r>
              <w:t xml:space="preserve">210</w:t>
            </w:r>
          </w:p>
        </w:tc>
      </w:tr>
      <w:tr>
        <w:tc>
          <w:tcPr/>
          <w:p>
            <w:pPr>
              <w:pStyle w:val="Compact"/>
              <w:jc w:val="left"/>
            </w:pPr>
            <w:r>
              <w:t xml:space="preserve">Ylöjärvi (naapuri)</w:t>
            </w:r>
          </w:p>
        </w:tc>
        <w:tc>
          <w:tcPr/>
          <w:p>
            <w:pPr>
              <w:pStyle w:val="Compact"/>
              <w:jc w:val="right"/>
            </w:pPr>
            <w:r>
              <w:t xml:space="preserve">85.7</w:t>
            </w:r>
          </w:p>
        </w:tc>
        <w:tc>
          <w:tcPr/>
          <w:p>
            <w:pPr>
              <w:pStyle w:val="Compact"/>
              <w:jc w:val="right"/>
            </w:pPr>
            <w:r>
              <w:t xml:space="preserve">218</w:t>
            </w:r>
          </w:p>
        </w:tc>
      </w:tr>
      <w:tr>
        <w:tc>
          <w:tcPr/>
          <w:p>
            <w:pPr>
              <w:pStyle w:val="Compact"/>
              <w:jc w:val="left"/>
            </w:pPr>
            <w:r>
              <w:t xml:space="preserve">Lempäälä (naapuri)</w:t>
            </w:r>
          </w:p>
        </w:tc>
        <w:tc>
          <w:tcPr/>
          <w:p>
            <w:pPr>
              <w:pStyle w:val="Compact"/>
              <w:jc w:val="right"/>
            </w:pPr>
            <w:r>
              <w:t xml:space="preserve">82.6</w:t>
            </w:r>
          </w:p>
        </w:tc>
        <w:tc>
          <w:tcPr/>
          <w:p>
            <w:pPr>
              <w:pStyle w:val="Compact"/>
              <w:jc w:val="right"/>
            </w:pPr>
            <w:r>
              <w:t xml:space="preserve">237</w:t>
            </w:r>
          </w:p>
        </w:tc>
      </w:tr>
      <w:tr>
        <w:tc>
          <w:tcPr/>
          <w:p>
            <w:pPr>
              <w:pStyle w:val="Compact"/>
              <w:jc w:val="left"/>
            </w:pPr>
            <w:r>
              <w:t xml:space="preserve">Ruovesi (naapuri)</w:t>
            </w:r>
          </w:p>
        </w:tc>
        <w:tc>
          <w:tcPr/>
          <w:p>
            <w:pPr>
              <w:pStyle w:val="Compact"/>
              <w:jc w:val="right"/>
            </w:pPr>
            <w:r>
              <w:t xml:space="preserve">77.2</w:t>
            </w:r>
          </w:p>
        </w:tc>
        <w:tc>
          <w:tcPr/>
          <w:p>
            <w:pPr>
              <w:pStyle w:val="Compact"/>
              <w:jc w:val="right"/>
            </w:pPr>
            <w:r>
              <w:t xml:space="preserve">255</w:t>
            </w:r>
          </w:p>
        </w:tc>
      </w:tr>
      <w:tr>
        <w:tc>
          <w:tcPr/>
          <w:p>
            <w:pPr>
              <w:pStyle w:val="Compact"/>
              <w:jc w:val="left"/>
            </w:pPr>
            <w:r>
              <w:t xml:space="preserve">Pirkkala (naapuri)</w:t>
            </w:r>
          </w:p>
        </w:tc>
        <w:tc>
          <w:tcPr/>
          <w:p>
            <w:pPr>
              <w:pStyle w:val="Compact"/>
              <w:jc w:val="right"/>
            </w:pPr>
            <w:r>
              <w:t xml:space="preserve">75.0</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142.2</w:t>
            </w:r>
          </w:p>
        </w:tc>
        <w:tc>
          <w:tcPr/>
          <w:p>
            <w:pPr>
              <w:pStyle w:val="Compact"/>
              <w:jc w:val="right"/>
            </w:pPr>
            <w:r>
              <w:t xml:space="preserve">25</w:t>
            </w:r>
          </w:p>
        </w:tc>
      </w:tr>
      <w:tr>
        <w:tc>
          <w:tcPr/>
          <w:p>
            <w:pPr>
              <w:pStyle w:val="Compact"/>
              <w:jc w:val="left"/>
            </w:pPr>
            <w:r>
              <w:t xml:space="preserve">Orivesi (naapuri)</w:t>
            </w:r>
          </w:p>
        </w:tc>
        <w:tc>
          <w:tcPr/>
          <w:p>
            <w:pPr>
              <w:pStyle w:val="Compact"/>
              <w:jc w:val="right"/>
            </w:pPr>
            <w:r>
              <w:t xml:space="preserve">105.7</w:t>
            </w:r>
          </w:p>
        </w:tc>
        <w:tc>
          <w:tcPr/>
          <w:p>
            <w:pPr>
              <w:pStyle w:val="Compact"/>
              <w:jc w:val="right"/>
            </w:pPr>
            <w:r>
              <w:t xml:space="preserve">131</w:t>
            </w:r>
          </w:p>
        </w:tc>
      </w:tr>
      <w:tr>
        <w:tc>
          <w:tcPr/>
          <w:p>
            <w:pPr>
              <w:pStyle w:val="Compact"/>
              <w:jc w:val="left"/>
            </w:pPr>
            <w:r>
              <w:t xml:space="preserve">Nokia (naapuri)</w:t>
            </w:r>
          </w:p>
        </w:tc>
        <w:tc>
          <w:tcPr/>
          <w:p>
            <w:pPr>
              <w:pStyle w:val="Compact"/>
              <w:jc w:val="right"/>
            </w:pPr>
            <w:r>
              <w:t xml:space="preserve">105.5</w:t>
            </w:r>
          </w:p>
        </w:tc>
        <w:tc>
          <w:tcPr/>
          <w:p>
            <w:pPr>
              <w:pStyle w:val="Compact"/>
              <w:jc w:val="right"/>
            </w:pPr>
            <w:r>
              <w:t xml:space="preserve">134</w:t>
            </w:r>
          </w:p>
        </w:tc>
      </w:tr>
      <w:tr>
        <w:tc>
          <w:tcPr/>
          <w:p>
            <w:pPr>
              <w:pStyle w:val="Compact"/>
              <w:jc w:val="left"/>
            </w:pPr>
            <w:r>
              <w:t xml:space="preserve">Lempäälä (naapuri)</w:t>
            </w:r>
          </w:p>
        </w:tc>
        <w:tc>
          <w:tcPr/>
          <w:p>
            <w:pPr>
              <w:pStyle w:val="Compact"/>
              <w:jc w:val="right"/>
            </w:pPr>
            <w:r>
              <w:t xml:space="preserve">95.6</w:t>
            </w:r>
          </w:p>
        </w:tc>
        <w:tc>
          <w:tcPr/>
          <w:p>
            <w:pPr>
              <w:pStyle w:val="Compact"/>
              <w:jc w:val="right"/>
            </w:pPr>
            <w:r>
              <w:t xml:space="preserve">164</w:t>
            </w:r>
          </w:p>
        </w:tc>
      </w:tr>
      <w:tr>
        <w:tc>
          <w:tcPr/>
          <w:p>
            <w:pPr>
              <w:pStyle w:val="Compact"/>
              <w:jc w:val="left"/>
            </w:pPr>
            <w:r>
              <w:t xml:space="preserve">Ruovesi (naapuri)</w:t>
            </w:r>
          </w:p>
        </w:tc>
        <w:tc>
          <w:tcPr/>
          <w:p>
            <w:pPr>
              <w:pStyle w:val="Compact"/>
              <w:jc w:val="right"/>
            </w:pPr>
            <w:r>
              <w:t xml:space="preserve">92.2</w:t>
            </w:r>
          </w:p>
        </w:tc>
        <w:tc>
          <w:tcPr/>
          <w:p>
            <w:pPr>
              <w:pStyle w:val="Compact"/>
              <w:jc w:val="right"/>
            </w:pPr>
            <w:r>
              <w:t xml:space="preserve">189</w:t>
            </w:r>
          </w:p>
        </w:tc>
      </w:tr>
      <w:tr>
        <w:tc>
          <w:tcPr/>
          <w:p>
            <w:pPr>
              <w:pStyle w:val="Compact"/>
              <w:jc w:val="left"/>
            </w:pPr>
            <w:r>
              <w:t xml:space="preserve">Kangasala (naapuri)</w:t>
            </w:r>
          </w:p>
        </w:tc>
        <w:tc>
          <w:tcPr/>
          <w:p>
            <w:pPr>
              <w:pStyle w:val="Compact"/>
              <w:jc w:val="right"/>
            </w:pPr>
            <w:r>
              <w:t xml:space="preserve">87.0</w:t>
            </w:r>
          </w:p>
        </w:tc>
        <w:tc>
          <w:tcPr/>
          <w:p>
            <w:pPr>
              <w:pStyle w:val="Compact"/>
              <w:jc w:val="right"/>
            </w:pPr>
            <w:r>
              <w:t xml:space="preserve">204</w:t>
            </w:r>
          </w:p>
        </w:tc>
      </w:tr>
      <w:tr>
        <w:tc>
          <w:tcPr/>
          <w:p>
            <w:pPr>
              <w:pStyle w:val="Compact"/>
              <w:jc w:val="left"/>
            </w:pPr>
            <w:r>
              <w:t xml:space="preserve">Pirkkala (naapuri)</w:t>
            </w:r>
          </w:p>
        </w:tc>
        <w:tc>
          <w:tcPr/>
          <w:p>
            <w:pPr>
              <w:pStyle w:val="Compact"/>
              <w:jc w:val="right"/>
            </w:pPr>
            <w:r>
              <w:t xml:space="preserve">85.5</w:t>
            </w:r>
          </w:p>
        </w:tc>
        <w:tc>
          <w:tcPr/>
          <w:p>
            <w:pPr>
              <w:pStyle w:val="Compact"/>
              <w:jc w:val="right"/>
            </w:pPr>
            <w:r>
              <w:t xml:space="preserve">208</w:t>
            </w:r>
          </w:p>
        </w:tc>
      </w:tr>
      <w:tr>
        <w:tc>
          <w:tcPr/>
          <w:p>
            <w:pPr>
              <w:pStyle w:val="Compact"/>
              <w:jc w:val="left"/>
            </w:pPr>
            <w:r>
              <w:t xml:space="preserve">Ylöjärvi (naapuri)</w:t>
            </w:r>
          </w:p>
        </w:tc>
        <w:tc>
          <w:tcPr/>
          <w:p>
            <w:pPr>
              <w:pStyle w:val="Compact"/>
              <w:jc w:val="right"/>
            </w:pPr>
            <w:r>
              <w:t xml:space="preserve">82.5</w:t>
            </w:r>
          </w:p>
        </w:tc>
        <w:tc>
          <w:tcPr/>
          <w:p>
            <w:pPr>
              <w:pStyle w:val="Compact"/>
              <w:jc w:val="right"/>
            </w:pPr>
            <w:r>
              <w:t xml:space="preserve">225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135.4</w:t>
            </w:r>
          </w:p>
        </w:tc>
        <w:tc>
          <w:tcPr/>
          <w:p>
            <w:pPr>
              <w:pStyle w:val="Compact"/>
              <w:jc w:val="right"/>
            </w:pPr>
            <w:r>
              <w:t xml:space="preserve">37</w:t>
            </w:r>
          </w:p>
        </w:tc>
      </w:tr>
      <w:tr>
        <w:tc>
          <w:tcPr/>
          <w:p>
            <w:pPr>
              <w:pStyle w:val="Compact"/>
              <w:jc w:val="left"/>
            </w:pPr>
            <w:r>
              <w:t xml:space="preserve">Orivesi (naapuri)</w:t>
            </w:r>
          </w:p>
        </w:tc>
        <w:tc>
          <w:tcPr/>
          <w:p>
            <w:pPr>
              <w:pStyle w:val="Compact"/>
              <w:jc w:val="right"/>
            </w:pPr>
            <w:r>
              <w:t xml:space="preserve">109.9</w:t>
            </w:r>
          </w:p>
        </w:tc>
        <w:tc>
          <w:tcPr/>
          <w:p>
            <w:pPr>
              <w:pStyle w:val="Compact"/>
              <w:jc w:val="right"/>
            </w:pPr>
            <w:r>
              <w:t xml:space="preserve">117</w:t>
            </w:r>
          </w:p>
        </w:tc>
      </w:tr>
      <w:tr>
        <w:tc>
          <w:tcPr/>
          <w:p>
            <w:pPr>
              <w:pStyle w:val="Compact"/>
              <w:jc w:val="left"/>
            </w:pPr>
            <w:r>
              <w:t xml:space="preserve">Nokia (naapuri)</w:t>
            </w:r>
          </w:p>
        </w:tc>
        <w:tc>
          <w:tcPr/>
          <w:p>
            <w:pPr>
              <w:pStyle w:val="Compact"/>
              <w:jc w:val="right"/>
            </w:pPr>
            <w:r>
              <w:t xml:space="preserve">96.4</w:t>
            </w:r>
          </w:p>
        </w:tc>
        <w:tc>
          <w:tcPr/>
          <w:p>
            <w:pPr>
              <w:pStyle w:val="Compact"/>
              <w:jc w:val="right"/>
            </w:pPr>
            <w:r>
              <w:t xml:space="preserve">165</w:t>
            </w:r>
          </w:p>
        </w:tc>
      </w:tr>
      <w:tr>
        <w:tc>
          <w:tcPr/>
          <w:p>
            <w:pPr>
              <w:pStyle w:val="Compact"/>
              <w:jc w:val="left"/>
            </w:pPr>
            <w:r>
              <w:t xml:space="preserve">Ylöjärvi (naapuri)</w:t>
            </w:r>
          </w:p>
        </w:tc>
        <w:tc>
          <w:tcPr/>
          <w:p>
            <w:pPr>
              <w:pStyle w:val="Compact"/>
              <w:jc w:val="right"/>
            </w:pPr>
            <w:r>
              <w:t xml:space="preserve">85.7</w:t>
            </w:r>
          </w:p>
        </w:tc>
        <w:tc>
          <w:tcPr/>
          <w:p>
            <w:pPr>
              <w:pStyle w:val="Compact"/>
              <w:jc w:val="right"/>
            </w:pPr>
            <w:r>
              <w:t xml:space="preserve">201</w:t>
            </w:r>
          </w:p>
        </w:tc>
      </w:tr>
      <w:tr>
        <w:tc>
          <w:tcPr/>
          <w:p>
            <w:pPr>
              <w:pStyle w:val="Compact"/>
              <w:jc w:val="left"/>
            </w:pPr>
            <w:r>
              <w:t xml:space="preserve">Kangasala (naapuri)</w:t>
            </w:r>
          </w:p>
        </w:tc>
        <w:tc>
          <w:tcPr/>
          <w:p>
            <w:pPr>
              <w:pStyle w:val="Compact"/>
              <w:jc w:val="right"/>
            </w:pPr>
            <w:r>
              <w:t xml:space="preserve">80.7</w:t>
            </w:r>
          </w:p>
        </w:tc>
        <w:tc>
          <w:tcPr/>
          <w:p>
            <w:pPr>
              <w:pStyle w:val="Compact"/>
              <w:jc w:val="right"/>
            </w:pPr>
            <w:r>
              <w:t xml:space="preserve">225</w:t>
            </w:r>
          </w:p>
        </w:tc>
      </w:tr>
      <w:tr>
        <w:tc>
          <w:tcPr/>
          <w:p>
            <w:pPr>
              <w:pStyle w:val="Compact"/>
              <w:jc w:val="left"/>
            </w:pPr>
            <w:r>
              <w:t xml:space="preserve">Ruovesi (naapuri)</w:t>
            </w:r>
          </w:p>
        </w:tc>
        <w:tc>
          <w:tcPr/>
          <w:p>
            <w:pPr>
              <w:pStyle w:val="Compact"/>
              <w:jc w:val="right"/>
            </w:pPr>
            <w:r>
              <w:t xml:space="preserve">79.1</w:t>
            </w:r>
          </w:p>
        </w:tc>
        <w:tc>
          <w:tcPr/>
          <w:p>
            <w:pPr>
              <w:pStyle w:val="Compact"/>
              <w:jc w:val="right"/>
            </w:pPr>
            <w:r>
              <w:t xml:space="preserve">236</w:t>
            </w:r>
          </w:p>
        </w:tc>
      </w:tr>
      <w:tr>
        <w:tc>
          <w:tcPr/>
          <w:p>
            <w:pPr>
              <w:pStyle w:val="Compact"/>
              <w:jc w:val="left"/>
            </w:pPr>
            <w:r>
              <w:t xml:space="preserve">Lempäälä (naapuri)</w:t>
            </w:r>
          </w:p>
        </w:tc>
        <w:tc>
          <w:tcPr/>
          <w:p>
            <w:pPr>
              <w:pStyle w:val="Compact"/>
              <w:jc w:val="right"/>
            </w:pPr>
            <w:r>
              <w:t xml:space="preserve">69.1</w:t>
            </w:r>
          </w:p>
        </w:tc>
        <w:tc>
          <w:tcPr/>
          <w:p>
            <w:pPr>
              <w:pStyle w:val="Compact"/>
              <w:jc w:val="right"/>
            </w:pPr>
            <w:r>
              <w:t xml:space="preserve">258</w:t>
            </w:r>
          </w:p>
        </w:tc>
      </w:tr>
      <w:tr>
        <w:tc>
          <w:tcPr/>
          <w:p>
            <w:pPr>
              <w:pStyle w:val="Compact"/>
              <w:jc w:val="left"/>
            </w:pPr>
            <w:r>
              <w:t xml:space="preserve">Pirkkala (naapuri)</w:t>
            </w:r>
          </w:p>
        </w:tc>
        <w:tc>
          <w:tcPr/>
          <w:p>
            <w:pPr>
              <w:pStyle w:val="Compact"/>
              <w:jc w:val="right"/>
            </w:pPr>
            <w:r>
              <w:t xml:space="preserve">59.6</w:t>
            </w:r>
          </w:p>
        </w:tc>
        <w:tc>
          <w:tcPr/>
          <w:p>
            <w:pPr>
              <w:pStyle w:val="Compact"/>
              <w:jc w:val="right"/>
            </w:pPr>
            <w:r>
              <w:t xml:space="preserve">275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151.4</w:t>
            </w:r>
          </w:p>
        </w:tc>
        <w:tc>
          <w:tcPr/>
          <w:p>
            <w:pPr>
              <w:pStyle w:val="Compact"/>
              <w:jc w:val="right"/>
            </w:pPr>
            <w:r>
              <w:t xml:space="preserve">34</w:t>
            </w:r>
          </w:p>
        </w:tc>
      </w:tr>
      <w:tr>
        <w:tc>
          <w:tcPr/>
          <w:p>
            <w:pPr>
              <w:pStyle w:val="Compact"/>
              <w:jc w:val="left"/>
            </w:pPr>
            <w:r>
              <w:t xml:space="preserve">Orivesi (naapuri)</w:t>
            </w:r>
          </w:p>
        </w:tc>
        <w:tc>
          <w:tcPr/>
          <w:p>
            <w:pPr>
              <w:pStyle w:val="Compact"/>
              <w:jc w:val="right"/>
            </w:pPr>
            <w:r>
              <w:t xml:space="preserve">117.5</w:t>
            </w:r>
          </w:p>
        </w:tc>
        <w:tc>
          <w:tcPr/>
          <w:p>
            <w:pPr>
              <w:pStyle w:val="Compact"/>
              <w:jc w:val="right"/>
            </w:pPr>
            <w:r>
              <w:t xml:space="preserve">113</w:t>
            </w:r>
          </w:p>
        </w:tc>
      </w:tr>
      <w:tr>
        <w:tc>
          <w:tcPr/>
          <w:p>
            <w:pPr>
              <w:pStyle w:val="Compact"/>
              <w:jc w:val="left"/>
            </w:pPr>
            <w:r>
              <w:t xml:space="preserve">Nokia (naapuri)</w:t>
            </w:r>
          </w:p>
        </w:tc>
        <w:tc>
          <w:tcPr/>
          <w:p>
            <w:pPr>
              <w:pStyle w:val="Compact"/>
              <w:jc w:val="right"/>
            </w:pPr>
            <w:r>
              <w:t xml:space="preserve">100.2</w:t>
            </w:r>
          </w:p>
        </w:tc>
        <w:tc>
          <w:tcPr/>
          <w:p>
            <w:pPr>
              <w:pStyle w:val="Compact"/>
              <w:jc w:val="right"/>
            </w:pPr>
            <w:r>
              <w:t xml:space="preserve">172</w:t>
            </w:r>
          </w:p>
        </w:tc>
      </w:tr>
      <w:tr>
        <w:tc>
          <w:tcPr/>
          <w:p>
            <w:pPr>
              <w:pStyle w:val="Compact"/>
              <w:jc w:val="left"/>
            </w:pPr>
            <w:r>
              <w:t xml:space="preserve">Kangasala (naapuri)</w:t>
            </w:r>
          </w:p>
        </w:tc>
        <w:tc>
          <w:tcPr/>
          <w:p>
            <w:pPr>
              <w:pStyle w:val="Compact"/>
              <w:jc w:val="right"/>
            </w:pPr>
            <w:r>
              <w:t xml:space="preserve">98.3</w:t>
            </w:r>
          </w:p>
        </w:tc>
        <w:tc>
          <w:tcPr/>
          <w:p>
            <w:pPr>
              <w:pStyle w:val="Compact"/>
              <w:jc w:val="right"/>
            </w:pPr>
            <w:r>
              <w:t xml:space="preserve">182</w:t>
            </w:r>
          </w:p>
        </w:tc>
      </w:tr>
      <w:tr>
        <w:tc>
          <w:tcPr/>
          <w:p>
            <w:pPr>
              <w:pStyle w:val="Compact"/>
              <w:jc w:val="left"/>
            </w:pPr>
            <w:r>
              <w:t xml:space="preserve">Ylöjärvi (naapuri)</w:t>
            </w:r>
          </w:p>
        </w:tc>
        <w:tc>
          <w:tcPr/>
          <w:p>
            <w:pPr>
              <w:pStyle w:val="Compact"/>
              <w:jc w:val="right"/>
            </w:pPr>
            <w:r>
              <w:t xml:space="preserve">88.9</w:t>
            </w:r>
          </w:p>
        </w:tc>
        <w:tc>
          <w:tcPr/>
          <w:p>
            <w:pPr>
              <w:pStyle w:val="Compact"/>
              <w:jc w:val="right"/>
            </w:pPr>
            <w:r>
              <w:t xml:space="preserve">200</w:t>
            </w:r>
          </w:p>
        </w:tc>
      </w:tr>
      <w:tr>
        <w:tc>
          <w:tcPr/>
          <w:p>
            <w:pPr>
              <w:pStyle w:val="Compact"/>
              <w:jc w:val="left"/>
            </w:pPr>
            <w:r>
              <w:t xml:space="preserve">Lempäälä (naapuri)</w:t>
            </w:r>
          </w:p>
        </w:tc>
        <w:tc>
          <w:tcPr/>
          <w:p>
            <w:pPr>
              <w:pStyle w:val="Compact"/>
              <w:jc w:val="right"/>
            </w:pPr>
            <w:r>
              <w:t xml:space="preserve">83.3</w:t>
            </w:r>
          </w:p>
        </w:tc>
        <w:tc>
          <w:tcPr/>
          <w:p>
            <w:pPr>
              <w:pStyle w:val="Compact"/>
              <w:jc w:val="right"/>
            </w:pPr>
            <w:r>
              <w:t xml:space="preserve">219</w:t>
            </w:r>
          </w:p>
        </w:tc>
      </w:tr>
      <w:tr>
        <w:tc>
          <w:tcPr/>
          <w:p>
            <w:pPr>
              <w:pStyle w:val="Compact"/>
              <w:jc w:val="left"/>
            </w:pPr>
            <w:r>
              <w:t xml:space="preserve">Pirkkala (naapuri)</w:t>
            </w:r>
          </w:p>
        </w:tc>
        <w:tc>
          <w:tcPr/>
          <w:p>
            <w:pPr>
              <w:pStyle w:val="Compact"/>
              <w:jc w:val="right"/>
            </w:pPr>
            <w:r>
              <w:t xml:space="preserve">79.9</w:t>
            </w:r>
          </w:p>
        </w:tc>
        <w:tc>
          <w:tcPr/>
          <w:p>
            <w:pPr>
              <w:pStyle w:val="Compact"/>
              <w:jc w:val="right"/>
            </w:pPr>
            <w:r>
              <w:t xml:space="preserve">233</w:t>
            </w:r>
          </w:p>
        </w:tc>
      </w:tr>
      <w:tr>
        <w:tc>
          <w:tcPr/>
          <w:p>
            <w:pPr>
              <w:pStyle w:val="Compact"/>
              <w:jc w:val="left"/>
            </w:pPr>
            <w:r>
              <w:t xml:space="preserve">Ruovesi (naapuri)</w:t>
            </w:r>
          </w:p>
        </w:tc>
        <w:tc>
          <w:tcPr/>
          <w:p>
            <w:pPr>
              <w:pStyle w:val="Compact"/>
              <w:jc w:val="right"/>
            </w:pPr>
            <w:r>
              <w:t xml:space="preserve">60.2</w:t>
            </w:r>
          </w:p>
        </w:tc>
        <w:tc>
          <w:tcPr/>
          <w:p>
            <w:pPr>
              <w:pStyle w:val="Compact"/>
              <w:jc w:val="right"/>
            </w:pPr>
            <w:r>
              <w:t xml:space="preserve">278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ampere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ampere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ampere_kunna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Ruovesi (naapuri)</w:t>
            </w:r>
          </w:p>
        </w:tc>
        <w:tc>
          <w:tcPr/>
          <w:p>
            <w:pPr>
              <w:pStyle w:val="Compact"/>
              <w:jc w:val="right"/>
            </w:pPr>
            <w:r>
              <w:t xml:space="preserve">113.4</w:t>
            </w:r>
          </w:p>
        </w:tc>
        <w:tc>
          <w:tcPr/>
          <w:p>
            <w:pPr>
              <w:pStyle w:val="Compact"/>
              <w:jc w:val="right"/>
            </w:pPr>
            <w:r>
              <w:t xml:space="preserve">92</w:t>
            </w:r>
          </w:p>
        </w:tc>
      </w:tr>
      <w:tr>
        <w:tc>
          <w:tcPr/>
          <w:p>
            <w:pPr>
              <w:pStyle w:val="Compact"/>
              <w:jc w:val="left"/>
            </w:pPr>
            <w:r>
              <w:t xml:space="preserve">Orivesi (naapuri)</w:t>
            </w:r>
          </w:p>
        </w:tc>
        <w:tc>
          <w:tcPr/>
          <w:p>
            <w:pPr>
              <w:pStyle w:val="Compact"/>
              <w:jc w:val="right"/>
            </w:pPr>
            <w:r>
              <w:t xml:space="preserve">108.7</w:t>
            </w:r>
          </w:p>
        </w:tc>
        <w:tc>
          <w:tcPr/>
          <w:p>
            <w:pPr>
              <w:pStyle w:val="Compact"/>
              <w:jc w:val="right"/>
            </w:pPr>
            <w:r>
              <w:t xml:space="preserve">103</w:t>
            </w:r>
          </w:p>
        </w:tc>
      </w:tr>
      <w:tr>
        <w:tc>
          <w:tcPr/>
          <w:p>
            <w:pPr>
              <w:pStyle w:val="Compact"/>
              <w:jc w:val="left"/>
            </w:pPr>
            <w:r>
              <w:t xml:space="preserve">Lempäälä (naapuri)</w:t>
            </w:r>
          </w:p>
        </w:tc>
        <w:tc>
          <w:tcPr/>
          <w:p>
            <w:pPr>
              <w:pStyle w:val="Compact"/>
              <w:jc w:val="right"/>
            </w:pPr>
            <w:r>
              <w:t xml:space="preserve">93.3</w:t>
            </w:r>
          </w:p>
        </w:tc>
        <w:tc>
          <w:tcPr/>
          <w:p>
            <w:pPr>
              <w:pStyle w:val="Compact"/>
              <w:jc w:val="right"/>
            </w:pPr>
            <w:r>
              <w:t xml:space="preserve">169</w:t>
            </w:r>
          </w:p>
        </w:tc>
      </w:tr>
      <w:tr>
        <w:tc>
          <w:tcPr/>
          <w:p>
            <w:pPr>
              <w:pStyle w:val="Compact"/>
              <w:jc w:val="left"/>
            </w:pPr>
            <w:r>
              <w:t xml:space="preserve">Nokia (naapuri)</w:t>
            </w:r>
          </w:p>
        </w:tc>
        <w:tc>
          <w:tcPr/>
          <w:p>
            <w:pPr>
              <w:pStyle w:val="Compact"/>
              <w:jc w:val="right"/>
            </w:pPr>
            <w:r>
              <w:t xml:space="preserve">89.3</w:t>
            </w:r>
          </w:p>
        </w:tc>
        <w:tc>
          <w:tcPr/>
          <w:p>
            <w:pPr>
              <w:pStyle w:val="Compact"/>
              <w:jc w:val="right"/>
            </w:pPr>
            <w:r>
              <w:t xml:space="preserve">187</w:t>
            </w:r>
          </w:p>
        </w:tc>
      </w:tr>
      <w:tr>
        <w:tc>
          <w:tcPr/>
          <w:p>
            <w:pPr>
              <w:pStyle w:val="Compact"/>
              <w:jc w:val="left"/>
            </w:pPr>
            <w:r>
              <w:t xml:space="preserve">Kangasala (naapuri)</w:t>
            </w:r>
          </w:p>
        </w:tc>
        <w:tc>
          <w:tcPr/>
          <w:p>
            <w:pPr>
              <w:pStyle w:val="Compact"/>
              <w:jc w:val="right"/>
            </w:pPr>
            <w:r>
              <w:t xml:space="preserve">81.2</w:t>
            </w:r>
          </w:p>
        </w:tc>
        <w:tc>
          <w:tcPr/>
          <w:p>
            <w:pPr>
              <w:pStyle w:val="Compact"/>
              <w:jc w:val="right"/>
            </w:pPr>
            <w:r>
              <w:t xml:space="preserve">216</w:t>
            </w:r>
          </w:p>
        </w:tc>
      </w:tr>
      <w:tr>
        <w:tc>
          <w:tcPr/>
          <w:p>
            <w:pPr>
              <w:pStyle w:val="Compact"/>
              <w:jc w:val="left"/>
            </w:pPr>
            <w:r>
              <w:t xml:space="preserve">Tampere (valittu)</w:t>
            </w:r>
          </w:p>
        </w:tc>
        <w:tc>
          <w:tcPr/>
          <w:p>
            <w:pPr>
              <w:pStyle w:val="Compact"/>
              <w:jc w:val="right"/>
            </w:pPr>
            <w:r>
              <w:t xml:space="preserve">79.9</w:t>
            </w:r>
          </w:p>
        </w:tc>
        <w:tc>
          <w:tcPr/>
          <w:p>
            <w:pPr>
              <w:pStyle w:val="Compact"/>
              <w:jc w:val="right"/>
            </w:pPr>
            <w:r>
              <w:t xml:space="preserve">220</w:t>
            </w:r>
          </w:p>
        </w:tc>
      </w:tr>
      <w:tr>
        <w:tc>
          <w:tcPr/>
          <w:p>
            <w:pPr>
              <w:pStyle w:val="Compact"/>
              <w:jc w:val="left"/>
            </w:pPr>
            <w:r>
              <w:t xml:space="preserve">Pirkkala (naapuri)</w:t>
            </w:r>
          </w:p>
        </w:tc>
        <w:tc>
          <w:tcPr/>
          <w:p>
            <w:pPr>
              <w:pStyle w:val="Compact"/>
              <w:jc w:val="right"/>
            </w:pPr>
            <w:r>
              <w:t xml:space="preserve">73.8</w:t>
            </w:r>
          </w:p>
        </w:tc>
        <w:tc>
          <w:tcPr/>
          <w:p>
            <w:pPr>
              <w:pStyle w:val="Compact"/>
              <w:jc w:val="right"/>
            </w:pPr>
            <w:r>
              <w:t xml:space="preserve">235</w:t>
            </w:r>
          </w:p>
        </w:tc>
      </w:tr>
      <w:tr>
        <w:tc>
          <w:tcPr/>
          <w:p>
            <w:pPr>
              <w:pStyle w:val="Compact"/>
              <w:jc w:val="left"/>
            </w:pPr>
            <w:r>
              <w:t xml:space="preserve">Ylöjärvi (naapuri)</w:t>
            </w:r>
          </w:p>
        </w:tc>
        <w:tc>
          <w:tcPr/>
          <w:p>
            <w:pPr>
              <w:pStyle w:val="Compact"/>
              <w:jc w:val="right"/>
            </w:pPr>
            <w:r>
              <w:t xml:space="preserve">73.2</w:t>
            </w:r>
          </w:p>
        </w:tc>
        <w:tc>
          <w:tcPr/>
          <w:p>
            <w:pPr>
              <w:pStyle w:val="Compact"/>
              <w:jc w:val="right"/>
            </w:pPr>
            <w:r>
              <w:t xml:space="preserve">239</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Nokia (naapuri)</w:t>
            </w:r>
          </w:p>
        </w:tc>
        <w:tc>
          <w:tcPr/>
          <w:p>
            <w:pPr>
              <w:pStyle w:val="Compact"/>
              <w:jc w:val="right"/>
            </w:pPr>
            <w:r>
              <w:t xml:space="preserve">132.3</w:t>
            </w:r>
          </w:p>
        </w:tc>
        <w:tc>
          <w:tcPr/>
          <w:p>
            <w:pPr>
              <w:pStyle w:val="Compact"/>
              <w:jc w:val="right"/>
            </w:pPr>
            <w:r>
              <w:t xml:space="preserve">52</w:t>
            </w:r>
          </w:p>
        </w:tc>
      </w:tr>
      <w:tr>
        <w:tc>
          <w:tcPr/>
          <w:p>
            <w:pPr>
              <w:pStyle w:val="Compact"/>
              <w:jc w:val="left"/>
            </w:pPr>
            <w:r>
              <w:t xml:space="preserve">Tampere (valittu)</w:t>
            </w:r>
          </w:p>
        </w:tc>
        <w:tc>
          <w:tcPr/>
          <w:p>
            <w:pPr>
              <w:pStyle w:val="Compact"/>
              <w:jc w:val="right"/>
            </w:pPr>
            <w:r>
              <w:t xml:space="preserve">109.5</w:t>
            </w:r>
          </w:p>
        </w:tc>
        <w:tc>
          <w:tcPr/>
          <w:p>
            <w:pPr>
              <w:pStyle w:val="Compact"/>
              <w:jc w:val="right"/>
            </w:pPr>
            <w:r>
              <w:t xml:space="preserve">104</w:t>
            </w:r>
          </w:p>
        </w:tc>
      </w:tr>
      <w:tr>
        <w:tc>
          <w:tcPr/>
          <w:p>
            <w:pPr>
              <w:pStyle w:val="Compact"/>
              <w:jc w:val="left"/>
            </w:pPr>
            <w:r>
              <w:t xml:space="preserve">Lempäälä (naapuri)</w:t>
            </w:r>
          </w:p>
        </w:tc>
        <w:tc>
          <w:tcPr/>
          <w:p>
            <w:pPr>
              <w:pStyle w:val="Compact"/>
              <w:jc w:val="right"/>
            </w:pPr>
            <w:r>
              <w:t xml:space="preserve">104.3</w:t>
            </w:r>
          </w:p>
        </w:tc>
        <w:tc>
          <w:tcPr/>
          <w:p>
            <w:pPr>
              <w:pStyle w:val="Compact"/>
              <w:jc w:val="right"/>
            </w:pPr>
            <w:r>
              <w:t xml:space="preserve">125</w:t>
            </w:r>
          </w:p>
        </w:tc>
      </w:tr>
      <w:tr>
        <w:tc>
          <w:tcPr/>
          <w:p>
            <w:pPr>
              <w:pStyle w:val="Compact"/>
              <w:jc w:val="left"/>
            </w:pPr>
            <w:r>
              <w:t xml:space="preserve">Pirkkala (naapuri)</w:t>
            </w:r>
          </w:p>
        </w:tc>
        <w:tc>
          <w:tcPr/>
          <w:p>
            <w:pPr>
              <w:pStyle w:val="Compact"/>
              <w:jc w:val="right"/>
            </w:pPr>
            <w:r>
              <w:t xml:space="preserve">96.3</w:t>
            </w:r>
          </w:p>
        </w:tc>
        <w:tc>
          <w:tcPr/>
          <w:p>
            <w:pPr>
              <w:pStyle w:val="Compact"/>
              <w:jc w:val="right"/>
            </w:pPr>
            <w:r>
              <w:t xml:space="preserve">154</w:t>
            </w:r>
          </w:p>
        </w:tc>
      </w:tr>
      <w:tr>
        <w:tc>
          <w:tcPr/>
          <w:p>
            <w:pPr>
              <w:pStyle w:val="Compact"/>
              <w:jc w:val="left"/>
            </w:pPr>
            <w:r>
              <w:t xml:space="preserve">Kangasala (naapuri)</w:t>
            </w:r>
          </w:p>
        </w:tc>
        <w:tc>
          <w:tcPr/>
          <w:p>
            <w:pPr>
              <w:pStyle w:val="Compact"/>
              <w:jc w:val="right"/>
            </w:pPr>
            <w:r>
              <w:t xml:space="preserve">94.0</w:t>
            </w:r>
          </w:p>
        </w:tc>
        <w:tc>
          <w:tcPr/>
          <w:p>
            <w:pPr>
              <w:pStyle w:val="Compact"/>
              <w:jc w:val="right"/>
            </w:pPr>
            <w:r>
              <w:t xml:space="preserve">162</w:t>
            </w:r>
          </w:p>
        </w:tc>
      </w:tr>
      <w:tr>
        <w:tc>
          <w:tcPr/>
          <w:p>
            <w:pPr>
              <w:pStyle w:val="Compact"/>
              <w:jc w:val="left"/>
            </w:pPr>
            <w:r>
              <w:t xml:space="preserve">Ylöjärvi (naapuri)</w:t>
            </w:r>
          </w:p>
        </w:tc>
        <w:tc>
          <w:tcPr/>
          <w:p>
            <w:pPr>
              <w:pStyle w:val="Compact"/>
              <w:jc w:val="right"/>
            </w:pPr>
            <w:r>
              <w:t xml:space="preserve">93.0</w:t>
            </w:r>
          </w:p>
        </w:tc>
        <w:tc>
          <w:tcPr/>
          <w:p>
            <w:pPr>
              <w:pStyle w:val="Compact"/>
              <w:jc w:val="right"/>
            </w:pPr>
            <w:r>
              <w:t xml:space="preserve">167</w:t>
            </w:r>
          </w:p>
        </w:tc>
      </w:tr>
      <w:tr>
        <w:tc>
          <w:tcPr/>
          <w:p>
            <w:pPr>
              <w:pStyle w:val="Compact"/>
              <w:jc w:val="left"/>
            </w:pPr>
            <w:r>
              <w:t xml:space="preserve">Orivesi (naapuri)</w:t>
            </w:r>
          </w:p>
        </w:tc>
        <w:tc>
          <w:tcPr/>
          <w:p>
            <w:pPr>
              <w:pStyle w:val="Compact"/>
              <w:jc w:val="right"/>
            </w:pPr>
            <w:r>
              <w:t xml:space="preserve">92.8</w:t>
            </w:r>
          </w:p>
        </w:tc>
        <w:tc>
          <w:tcPr/>
          <w:p>
            <w:pPr>
              <w:pStyle w:val="Compact"/>
              <w:jc w:val="right"/>
            </w:pPr>
            <w:r>
              <w:t xml:space="preserve">171</w:t>
            </w:r>
          </w:p>
        </w:tc>
      </w:tr>
      <w:tr>
        <w:tc>
          <w:tcPr/>
          <w:p>
            <w:pPr>
              <w:pStyle w:val="Compact"/>
              <w:jc w:val="left"/>
            </w:pPr>
            <w:r>
              <w:t xml:space="preserve">Ruovesi (naapuri)</w:t>
            </w:r>
          </w:p>
        </w:tc>
        <w:tc>
          <w:tcPr/>
          <w:p>
            <w:pPr>
              <w:pStyle w:val="Compact"/>
              <w:jc w:val="right"/>
            </w:pPr>
            <w:r>
              <w:t xml:space="preserve">91.8</w:t>
            </w:r>
          </w:p>
        </w:tc>
        <w:tc>
          <w:tcPr/>
          <w:p>
            <w:pPr>
              <w:pStyle w:val="Compact"/>
              <w:jc w:val="right"/>
            </w:pPr>
            <w:r>
              <w:t xml:space="preserve">174</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143.3</w:t>
            </w:r>
          </w:p>
        </w:tc>
        <w:tc>
          <w:tcPr/>
          <w:p>
            <w:pPr>
              <w:pStyle w:val="Compact"/>
              <w:jc w:val="right"/>
            </w:pPr>
            <w:r>
              <w:t xml:space="preserve">58</w:t>
            </w:r>
          </w:p>
        </w:tc>
      </w:tr>
      <w:tr>
        <w:tc>
          <w:tcPr/>
          <w:p>
            <w:pPr>
              <w:pStyle w:val="Compact"/>
              <w:jc w:val="left"/>
            </w:pPr>
            <w:r>
              <w:t xml:space="preserve">Orivesi (naapuri)</w:t>
            </w:r>
          </w:p>
        </w:tc>
        <w:tc>
          <w:tcPr/>
          <w:p>
            <w:pPr>
              <w:pStyle w:val="Compact"/>
              <w:jc w:val="right"/>
            </w:pPr>
            <w:r>
              <w:t xml:space="preserve">103.0</w:t>
            </w:r>
          </w:p>
        </w:tc>
        <w:tc>
          <w:tcPr/>
          <w:p>
            <w:pPr>
              <w:pStyle w:val="Compact"/>
              <w:jc w:val="right"/>
            </w:pPr>
            <w:r>
              <w:t xml:space="preserve">142</w:t>
            </w:r>
          </w:p>
        </w:tc>
      </w:tr>
      <w:tr>
        <w:tc>
          <w:tcPr/>
          <w:p>
            <w:pPr>
              <w:pStyle w:val="Compact"/>
              <w:jc w:val="left"/>
            </w:pPr>
            <w:r>
              <w:t xml:space="preserve">Nokia (naapuri)</w:t>
            </w:r>
          </w:p>
        </w:tc>
        <w:tc>
          <w:tcPr/>
          <w:p>
            <w:pPr>
              <w:pStyle w:val="Compact"/>
              <w:jc w:val="right"/>
            </w:pPr>
            <w:r>
              <w:t xml:space="preserve">89.6</w:t>
            </w:r>
          </w:p>
        </w:tc>
        <w:tc>
          <w:tcPr/>
          <w:p>
            <w:pPr>
              <w:pStyle w:val="Compact"/>
              <w:jc w:val="right"/>
            </w:pPr>
            <w:r>
              <w:t xml:space="preserve">175</w:t>
            </w:r>
          </w:p>
        </w:tc>
      </w:tr>
      <w:tr>
        <w:tc>
          <w:tcPr/>
          <w:p>
            <w:pPr>
              <w:pStyle w:val="Compact"/>
              <w:jc w:val="left"/>
            </w:pPr>
            <w:r>
              <w:t xml:space="preserve">Kangasala (naapuri)</w:t>
            </w:r>
          </w:p>
        </w:tc>
        <w:tc>
          <w:tcPr/>
          <w:p>
            <w:pPr>
              <w:pStyle w:val="Compact"/>
              <w:jc w:val="right"/>
            </w:pPr>
            <w:r>
              <w:t xml:space="preserve">80.6</w:t>
            </w:r>
          </w:p>
        </w:tc>
        <w:tc>
          <w:tcPr/>
          <w:p>
            <w:pPr>
              <w:pStyle w:val="Compact"/>
              <w:jc w:val="right"/>
            </w:pPr>
            <w:r>
              <w:t xml:space="preserve">192</w:t>
            </w:r>
          </w:p>
        </w:tc>
      </w:tr>
      <w:tr>
        <w:tc>
          <w:tcPr/>
          <w:p>
            <w:pPr>
              <w:pStyle w:val="Compact"/>
              <w:jc w:val="left"/>
            </w:pPr>
            <w:r>
              <w:t xml:space="preserve">Pirkkala (naapuri)</w:t>
            </w:r>
          </w:p>
        </w:tc>
        <w:tc>
          <w:tcPr/>
          <w:p>
            <w:pPr>
              <w:pStyle w:val="Compact"/>
              <w:jc w:val="right"/>
            </w:pPr>
            <w:r>
              <w:t xml:space="preserve">77.6</w:t>
            </w:r>
          </w:p>
        </w:tc>
        <w:tc>
          <w:tcPr/>
          <w:p>
            <w:pPr>
              <w:pStyle w:val="Compact"/>
              <w:jc w:val="right"/>
            </w:pPr>
            <w:r>
              <w:t xml:space="preserve">204</w:t>
            </w:r>
          </w:p>
        </w:tc>
      </w:tr>
      <w:tr>
        <w:tc>
          <w:tcPr/>
          <w:p>
            <w:pPr>
              <w:pStyle w:val="Compact"/>
              <w:jc w:val="left"/>
            </w:pPr>
            <w:r>
              <w:t xml:space="preserve">Ruovesi (naapuri)</w:t>
            </w:r>
          </w:p>
        </w:tc>
        <w:tc>
          <w:tcPr/>
          <w:p>
            <w:pPr>
              <w:pStyle w:val="Compact"/>
              <w:jc w:val="right"/>
            </w:pPr>
            <w:r>
              <w:t xml:space="preserve">77.6</w:t>
            </w:r>
          </w:p>
        </w:tc>
        <w:tc>
          <w:tcPr/>
          <w:p>
            <w:pPr>
              <w:pStyle w:val="Compact"/>
              <w:jc w:val="right"/>
            </w:pPr>
            <w:r>
              <w:t xml:space="preserve">205</w:t>
            </w:r>
          </w:p>
        </w:tc>
      </w:tr>
      <w:tr>
        <w:tc>
          <w:tcPr/>
          <w:p>
            <w:pPr>
              <w:pStyle w:val="Compact"/>
              <w:jc w:val="left"/>
            </w:pPr>
            <w:r>
              <w:t xml:space="preserve">Ylöjärvi (naapuri)</w:t>
            </w:r>
          </w:p>
        </w:tc>
        <w:tc>
          <w:tcPr/>
          <w:p>
            <w:pPr>
              <w:pStyle w:val="Compact"/>
              <w:jc w:val="right"/>
            </w:pPr>
            <w:r>
              <w:t xml:space="preserve">68.7</w:t>
            </w:r>
          </w:p>
        </w:tc>
        <w:tc>
          <w:tcPr/>
          <w:p>
            <w:pPr>
              <w:pStyle w:val="Compact"/>
              <w:jc w:val="right"/>
            </w:pPr>
            <w:r>
              <w:t xml:space="preserve">225</w:t>
            </w:r>
          </w:p>
        </w:tc>
      </w:tr>
      <w:tr>
        <w:tc>
          <w:tcPr/>
          <w:p>
            <w:pPr>
              <w:pStyle w:val="Compact"/>
              <w:jc w:val="left"/>
            </w:pPr>
            <w:r>
              <w:t xml:space="preserve">Lempäälä (naapuri)</w:t>
            </w:r>
          </w:p>
        </w:tc>
        <w:tc>
          <w:tcPr/>
          <w:p>
            <w:pPr>
              <w:pStyle w:val="Compact"/>
              <w:jc w:val="right"/>
            </w:pPr>
            <w:r>
              <w:t xml:space="preserve">61.2</w:t>
            </w:r>
          </w:p>
        </w:tc>
        <w:tc>
          <w:tcPr/>
          <w:p>
            <w:pPr>
              <w:pStyle w:val="Compact"/>
              <w:jc w:val="right"/>
            </w:pPr>
            <w:r>
              <w:t xml:space="preserve">247</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141.6</w:t>
            </w:r>
          </w:p>
        </w:tc>
        <w:tc>
          <w:tcPr/>
          <w:p>
            <w:pPr>
              <w:pStyle w:val="Compact"/>
              <w:jc w:val="right"/>
            </w:pPr>
            <w:r>
              <w:t xml:space="preserve">36</w:t>
            </w:r>
          </w:p>
        </w:tc>
      </w:tr>
      <w:tr>
        <w:tc>
          <w:tcPr/>
          <w:p>
            <w:pPr>
              <w:pStyle w:val="Compact"/>
              <w:jc w:val="left"/>
            </w:pPr>
            <w:r>
              <w:t xml:space="preserve">Nokia (naapuri)</w:t>
            </w:r>
          </w:p>
        </w:tc>
        <w:tc>
          <w:tcPr/>
          <w:p>
            <w:pPr>
              <w:pStyle w:val="Compact"/>
              <w:jc w:val="right"/>
            </w:pPr>
            <w:r>
              <w:t xml:space="preserve">114.1</w:t>
            </w:r>
          </w:p>
        </w:tc>
        <w:tc>
          <w:tcPr/>
          <w:p>
            <w:pPr>
              <w:pStyle w:val="Compact"/>
              <w:jc w:val="right"/>
            </w:pPr>
            <w:r>
              <w:t xml:space="preserve">70</w:t>
            </w:r>
          </w:p>
        </w:tc>
      </w:tr>
      <w:tr>
        <w:tc>
          <w:tcPr/>
          <w:p>
            <w:pPr>
              <w:pStyle w:val="Compact"/>
              <w:jc w:val="left"/>
            </w:pPr>
            <w:r>
              <w:t xml:space="preserve">Orivesi (naapuri)</w:t>
            </w:r>
          </w:p>
        </w:tc>
        <w:tc>
          <w:tcPr/>
          <w:p>
            <w:pPr>
              <w:pStyle w:val="Compact"/>
              <w:jc w:val="right"/>
            </w:pPr>
            <w:r>
              <w:t xml:space="preserve">103.6</w:t>
            </w:r>
          </w:p>
        </w:tc>
        <w:tc>
          <w:tcPr/>
          <w:p>
            <w:pPr>
              <w:pStyle w:val="Compact"/>
              <w:jc w:val="right"/>
            </w:pPr>
            <w:r>
              <w:t xml:space="preserve">80</w:t>
            </w:r>
          </w:p>
        </w:tc>
      </w:tr>
      <w:tr>
        <w:tc>
          <w:tcPr/>
          <w:p>
            <w:pPr>
              <w:pStyle w:val="Compact"/>
              <w:jc w:val="left"/>
            </w:pPr>
            <w:r>
              <w:t xml:space="preserve">Kangasala (naapuri)</w:t>
            </w:r>
          </w:p>
        </w:tc>
        <w:tc>
          <w:tcPr/>
          <w:p>
            <w:pPr>
              <w:pStyle w:val="Compact"/>
              <w:jc w:val="right"/>
            </w:pPr>
            <w:r>
              <w:t xml:space="preserve">99.7</w:t>
            </w:r>
          </w:p>
        </w:tc>
        <w:tc>
          <w:tcPr/>
          <w:p>
            <w:pPr>
              <w:pStyle w:val="Compact"/>
              <w:jc w:val="right"/>
            </w:pPr>
            <w:r>
              <w:t xml:space="preserve">84</w:t>
            </w:r>
          </w:p>
        </w:tc>
      </w:tr>
      <w:tr>
        <w:tc>
          <w:tcPr/>
          <w:p>
            <w:pPr>
              <w:pStyle w:val="Compact"/>
              <w:jc w:val="left"/>
            </w:pPr>
            <w:r>
              <w:t xml:space="preserve">Lempäälä (naapuri)</w:t>
            </w:r>
          </w:p>
        </w:tc>
        <w:tc>
          <w:tcPr/>
          <w:p>
            <w:pPr>
              <w:pStyle w:val="Compact"/>
              <w:jc w:val="right"/>
            </w:pPr>
            <w:r>
              <w:t xml:space="preserve">94.4</w:t>
            </w:r>
          </w:p>
        </w:tc>
        <w:tc>
          <w:tcPr/>
          <w:p>
            <w:pPr>
              <w:pStyle w:val="Compact"/>
              <w:jc w:val="right"/>
            </w:pPr>
            <w:r>
              <w:t xml:space="preserve">94</w:t>
            </w:r>
          </w:p>
        </w:tc>
      </w:tr>
      <w:tr>
        <w:tc>
          <w:tcPr/>
          <w:p>
            <w:pPr>
              <w:pStyle w:val="Compact"/>
              <w:jc w:val="left"/>
            </w:pPr>
            <w:r>
              <w:t xml:space="preserve">Pirkkala (naapuri)</w:t>
            </w:r>
          </w:p>
        </w:tc>
        <w:tc>
          <w:tcPr/>
          <w:p>
            <w:pPr>
              <w:pStyle w:val="Compact"/>
              <w:jc w:val="right"/>
            </w:pPr>
            <w:r>
              <w:t xml:space="preserve">87.9</w:t>
            </w:r>
          </w:p>
        </w:tc>
        <w:tc>
          <w:tcPr/>
          <w:p>
            <w:pPr>
              <w:pStyle w:val="Compact"/>
              <w:jc w:val="right"/>
            </w:pPr>
            <w:r>
              <w:t xml:space="preserve">112</w:t>
            </w:r>
          </w:p>
        </w:tc>
      </w:tr>
      <w:tr>
        <w:tc>
          <w:tcPr/>
          <w:p>
            <w:pPr>
              <w:pStyle w:val="Compact"/>
              <w:jc w:val="left"/>
            </w:pPr>
            <w:r>
              <w:t xml:space="preserve">Ylöjärvi (naapuri)</w:t>
            </w:r>
          </w:p>
        </w:tc>
        <w:tc>
          <w:tcPr/>
          <w:p>
            <w:pPr>
              <w:pStyle w:val="Compact"/>
              <w:jc w:val="right"/>
            </w:pPr>
            <w:r>
              <w:t xml:space="preserve">86.6</w:t>
            </w:r>
          </w:p>
        </w:tc>
        <w:tc>
          <w:tcPr/>
          <w:p>
            <w:pPr>
              <w:pStyle w:val="Compact"/>
              <w:jc w:val="right"/>
            </w:pPr>
            <w:r>
              <w:t xml:space="preserve">114</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289.9</w:t>
            </w:r>
          </w:p>
        </w:tc>
        <w:tc>
          <w:tcPr/>
          <w:p>
            <w:pPr>
              <w:pStyle w:val="Compact"/>
              <w:jc w:val="right"/>
            </w:pPr>
            <w:r>
              <w:t xml:space="preserve">3</w:t>
            </w:r>
          </w:p>
        </w:tc>
      </w:tr>
      <w:tr>
        <w:tc>
          <w:tcPr/>
          <w:p>
            <w:pPr>
              <w:pStyle w:val="Compact"/>
              <w:jc w:val="left"/>
            </w:pPr>
            <w:r>
              <w:t xml:space="preserve">Lempäälä (naapuri)</w:t>
            </w:r>
          </w:p>
        </w:tc>
        <w:tc>
          <w:tcPr/>
          <w:p>
            <w:pPr>
              <w:pStyle w:val="Compact"/>
              <w:jc w:val="right"/>
            </w:pPr>
            <w:r>
              <w:t xml:space="preserve">161.8</w:t>
            </w:r>
          </w:p>
        </w:tc>
        <w:tc>
          <w:tcPr/>
          <w:p>
            <w:pPr>
              <w:pStyle w:val="Compact"/>
              <w:jc w:val="right"/>
            </w:pPr>
            <w:r>
              <w:t xml:space="preserve">44</w:t>
            </w:r>
          </w:p>
        </w:tc>
      </w:tr>
      <w:tr>
        <w:tc>
          <w:tcPr/>
          <w:p>
            <w:pPr>
              <w:pStyle w:val="Compact"/>
              <w:jc w:val="left"/>
            </w:pPr>
            <w:r>
              <w:t xml:space="preserve">Nokia (naapuri)</w:t>
            </w:r>
          </w:p>
        </w:tc>
        <w:tc>
          <w:tcPr/>
          <w:p>
            <w:pPr>
              <w:pStyle w:val="Compact"/>
              <w:jc w:val="right"/>
            </w:pPr>
            <w:r>
              <w:t xml:space="preserve">146.1</w:t>
            </w:r>
          </w:p>
        </w:tc>
        <w:tc>
          <w:tcPr/>
          <w:p>
            <w:pPr>
              <w:pStyle w:val="Compact"/>
              <w:jc w:val="right"/>
            </w:pPr>
            <w:r>
              <w:t xml:space="preserve">58</w:t>
            </w:r>
          </w:p>
        </w:tc>
      </w:tr>
      <w:tr>
        <w:tc>
          <w:tcPr/>
          <w:p>
            <w:pPr>
              <w:pStyle w:val="Compact"/>
              <w:jc w:val="left"/>
            </w:pPr>
            <w:r>
              <w:t xml:space="preserve">Pirkkala (naapuri)</w:t>
            </w:r>
          </w:p>
        </w:tc>
        <w:tc>
          <w:tcPr/>
          <w:p>
            <w:pPr>
              <w:pStyle w:val="Compact"/>
              <w:jc w:val="right"/>
            </w:pPr>
            <w:r>
              <w:t xml:space="preserve">130.3</w:t>
            </w:r>
          </w:p>
        </w:tc>
        <w:tc>
          <w:tcPr/>
          <w:p>
            <w:pPr>
              <w:pStyle w:val="Compact"/>
              <w:jc w:val="right"/>
            </w:pPr>
            <w:r>
              <w:t xml:space="preserve">84</w:t>
            </w:r>
          </w:p>
        </w:tc>
      </w:tr>
      <w:tr>
        <w:tc>
          <w:tcPr/>
          <w:p>
            <w:pPr>
              <w:pStyle w:val="Compact"/>
              <w:jc w:val="left"/>
            </w:pPr>
            <w:r>
              <w:t xml:space="preserve">Orivesi (naapuri)</w:t>
            </w:r>
          </w:p>
        </w:tc>
        <w:tc>
          <w:tcPr/>
          <w:p>
            <w:pPr>
              <w:pStyle w:val="Compact"/>
              <w:jc w:val="right"/>
            </w:pPr>
            <w:r>
              <w:t xml:space="preserve">121.3</w:t>
            </w:r>
          </w:p>
        </w:tc>
        <w:tc>
          <w:tcPr/>
          <w:p>
            <w:pPr>
              <w:pStyle w:val="Compact"/>
              <w:jc w:val="right"/>
            </w:pPr>
            <w:r>
              <w:t xml:space="preserve">95</w:t>
            </w:r>
          </w:p>
        </w:tc>
      </w:tr>
      <w:tr>
        <w:tc>
          <w:tcPr/>
          <w:p>
            <w:pPr>
              <w:pStyle w:val="Compact"/>
              <w:jc w:val="left"/>
            </w:pPr>
            <w:r>
              <w:t xml:space="preserve">Ylöjärvi (naapuri)</w:t>
            </w:r>
          </w:p>
        </w:tc>
        <w:tc>
          <w:tcPr/>
          <w:p>
            <w:pPr>
              <w:pStyle w:val="Compact"/>
              <w:jc w:val="right"/>
            </w:pPr>
            <w:r>
              <w:t xml:space="preserve">114.6</w:t>
            </w:r>
          </w:p>
        </w:tc>
        <w:tc>
          <w:tcPr/>
          <w:p>
            <w:pPr>
              <w:pStyle w:val="Compact"/>
              <w:jc w:val="right"/>
            </w:pPr>
            <w:r>
              <w:t xml:space="preserve">109</w:t>
            </w:r>
          </w:p>
        </w:tc>
      </w:tr>
      <w:tr>
        <w:tc>
          <w:tcPr/>
          <w:p>
            <w:pPr>
              <w:pStyle w:val="Compact"/>
              <w:jc w:val="left"/>
            </w:pPr>
            <w:r>
              <w:t xml:space="preserve">Kangasala (naapuri)</w:t>
            </w:r>
          </w:p>
        </w:tc>
        <w:tc>
          <w:tcPr/>
          <w:p>
            <w:pPr>
              <w:pStyle w:val="Compact"/>
              <w:jc w:val="right"/>
            </w:pPr>
            <w:r>
              <w:t xml:space="preserve">105.6</w:t>
            </w:r>
          </w:p>
        </w:tc>
        <w:tc>
          <w:tcPr/>
          <w:p>
            <w:pPr>
              <w:pStyle w:val="Compact"/>
              <w:jc w:val="right"/>
            </w:pPr>
            <w:r>
              <w:t xml:space="preserve">129</w:t>
            </w:r>
          </w:p>
        </w:tc>
      </w:tr>
      <w:tr>
        <w:tc>
          <w:tcPr/>
          <w:p>
            <w:pPr>
              <w:pStyle w:val="Compact"/>
              <w:jc w:val="left"/>
            </w:pPr>
            <w:r>
              <w:t xml:space="preserve">Ruovesi (naapuri)</w:t>
            </w:r>
          </w:p>
        </w:tc>
        <w:tc>
          <w:tcPr/>
          <w:p>
            <w:pPr>
              <w:pStyle w:val="Compact"/>
              <w:jc w:val="right"/>
            </w:pPr>
            <w:r>
              <w:t xml:space="preserve">67.4</w:t>
            </w:r>
          </w:p>
        </w:tc>
        <w:tc>
          <w:tcPr/>
          <w:p>
            <w:pPr>
              <w:pStyle w:val="Compact"/>
              <w:jc w:val="right"/>
            </w:pPr>
            <w:r>
              <w:t xml:space="preserve">223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114.9</w:t>
            </w:r>
          </w:p>
        </w:tc>
        <w:tc>
          <w:tcPr/>
          <w:p>
            <w:pPr>
              <w:pStyle w:val="Compact"/>
              <w:jc w:val="right"/>
            </w:pPr>
            <w:r>
              <w:t xml:space="preserve">79</w:t>
            </w:r>
          </w:p>
        </w:tc>
      </w:tr>
      <w:tr>
        <w:tc>
          <w:tcPr/>
          <w:p>
            <w:pPr>
              <w:pStyle w:val="Compact"/>
              <w:jc w:val="left"/>
            </w:pPr>
            <w:r>
              <w:t xml:space="preserve">Ruovesi (naapuri)</w:t>
            </w:r>
          </w:p>
        </w:tc>
        <w:tc>
          <w:tcPr/>
          <w:p>
            <w:pPr>
              <w:pStyle w:val="Compact"/>
              <w:jc w:val="right"/>
            </w:pPr>
            <w:r>
              <w:t xml:space="preserve">110.8</w:t>
            </w:r>
          </w:p>
        </w:tc>
        <w:tc>
          <w:tcPr/>
          <w:p>
            <w:pPr>
              <w:pStyle w:val="Compact"/>
              <w:jc w:val="right"/>
            </w:pPr>
            <w:r>
              <w:t xml:space="preserve">101</w:t>
            </w:r>
          </w:p>
        </w:tc>
      </w:tr>
      <w:tr>
        <w:tc>
          <w:tcPr/>
          <w:p>
            <w:pPr>
              <w:pStyle w:val="Compact"/>
              <w:jc w:val="left"/>
            </w:pPr>
            <w:r>
              <w:t xml:space="preserve">Orivesi (naapuri)</w:t>
            </w:r>
          </w:p>
        </w:tc>
        <w:tc>
          <w:tcPr/>
          <w:p>
            <w:pPr>
              <w:pStyle w:val="Compact"/>
              <w:jc w:val="right"/>
            </w:pPr>
            <w:r>
              <w:t xml:space="preserve">104.7</w:t>
            </w:r>
          </w:p>
        </w:tc>
        <w:tc>
          <w:tcPr/>
          <w:p>
            <w:pPr>
              <w:pStyle w:val="Compact"/>
              <w:jc w:val="right"/>
            </w:pPr>
            <w:r>
              <w:t xml:space="preserve">130</w:t>
            </w:r>
          </w:p>
        </w:tc>
      </w:tr>
      <w:tr>
        <w:tc>
          <w:tcPr/>
          <w:p>
            <w:pPr>
              <w:pStyle w:val="Compact"/>
              <w:jc w:val="left"/>
            </w:pPr>
            <w:r>
              <w:t xml:space="preserve">Nokia (naapuri)</w:t>
            </w:r>
          </w:p>
        </w:tc>
        <w:tc>
          <w:tcPr/>
          <w:p>
            <w:pPr>
              <w:pStyle w:val="Compact"/>
              <w:jc w:val="right"/>
            </w:pPr>
            <w:r>
              <w:t xml:space="preserve">61.7</w:t>
            </w:r>
          </w:p>
        </w:tc>
        <w:tc>
          <w:tcPr/>
          <w:p>
            <w:pPr>
              <w:pStyle w:val="Compact"/>
              <w:jc w:val="right"/>
            </w:pPr>
            <w:r>
              <w:t xml:space="preserve">261</w:t>
            </w:r>
          </w:p>
        </w:tc>
      </w:tr>
      <w:tr>
        <w:tc>
          <w:tcPr/>
          <w:p>
            <w:pPr>
              <w:pStyle w:val="Compact"/>
              <w:jc w:val="left"/>
            </w:pPr>
            <w:r>
              <w:t xml:space="preserve">Kangasala (naapuri)</w:t>
            </w:r>
          </w:p>
        </w:tc>
        <w:tc>
          <w:tcPr/>
          <w:p>
            <w:pPr>
              <w:pStyle w:val="Compact"/>
              <w:jc w:val="right"/>
            </w:pPr>
            <w:r>
              <w:t xml:space="preserve">60.7</w:t>
            </w:r>
          </w:p>
        </w:tc>
        <w:tc>
          <w:tcPr/>
          <w:p>
            <w:pPr>
              <w:pStyle w:val="Compact"/>
              <w:jc w:val="right"/>
            </w:pPr>
            <w:r>
              <w:t xml:space="preserve">265</w:t>
            </w:r>
          </w:p>
        </w:tc>
      </w:tr>
      <w:tr>
        <w:tc>
          <w:tcPr/>
          <w:p>
            <w:pPr>
              <w:pStyle w:val="Compact"/>
              <w:jc w:val="left"/>
            </w:pPr>
            <w:r>
              <w:t xml:space="preserve">Ylöjärvi (naapuri)</w:t>
            </w:r>
          </w:p>
        </w:tc>
        <w:tc>
          <w:tcPr/>
          <w:p>
            <w:pPr>
              <w:pStyle w:val="Compact"/>
              <w:jc w:val="right"/>
            </w:pPr>
            <w:r>
              <w:t xml:space="preserve">59.0</w:t>
            </w:r>
          </w:p>
        </w:tc>
        <w:tc>
          <w:tcPr/>
          <w:p>
            <w:pPr>
              <w:pStyle w:val="Compact"/>
              <w:jc w:val="right"/>
            </w:pPr>
            <w:r>
              <w:t xml:space="preserve">268</w:t>
            </w:r>
          </w:p>
        </w:tc>
      </w:tr>
      <w:tr>
        <w:tc>
          <w:tcPr/>
          <w:p>
            <w:pPr>
              <w:pStyle w:val="Compact"/>
              <w:jc w:val="left"/>
            </w:pPr>
            <w:r>
              <w:t xml:space="preserve">Lempäälä (naapuri)</w:t>
            </w:r>
          </w:p>
        </w:tc>
        <w:tc>
          <w:tcPr/>
          <w:p>
            <w:pPr>
              <w:pStyle w:val="Compact"/>
              <w:jc w:val="right"/>
            </w:pPr>
            <w:r>
              <w:t xml:space="preserve">58.6</w:t>
            </w:r>
          </w:p>
        </w:tc>
        <w:tc>
          <w:tcPr/>
          <w:p>
            <w:pPr>
              <w:pStyle w:val="Compact"/>
              <w:jc w:val="right"/>
            </w:pPr>
            <w:r>
              <w:t xml:space="preserve">269</w:t>
            </w:r>
          </w:p>
        </w:tc>
      </w:tr>
      <w:tr>
        <w:tc>
          <w:tcPr/>
          <w:p>
            <w:pPr>
              <w:pStyle w:val="Compact"/>
              <w:jc w:val="left"/>
            </w:pPr>
            <w:r>
              <w:t xml:space="preserve">Pirkkala (naapuri)</w:t>
            </w:r>
          </w:p>
        </w:tc>
        <w:tc>
          <w:tcPr/>
          <w:p>
            <w:pPr>
              <w:pStyle w:val="Compact"/>
              <w:jc w:val="right"/>
            </w:pPr>
            <w:r>
              <w:t xml:space="preserve">47.1</w:t>
            </w:r>
          </w:p>
        </w:tc>
        <w:tc>
          <w:tcPr/>
          <w:p>
            <w:pPr>
              <w:pStyle w:val="Compact"/>
              <w:jc w:val="right"/>
            </w:pPr>
            <w:r>
              <w:t xml:space="preserve">286</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bookmarkEnd w:id="37"/>
    <w:bookmarkStart w:id="38"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(valittu)</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Tampere (korkein arvo)</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Kauniainen (matalin arvo)</w:t>
            </w:r>
          </w:p>
        </w:tc>
        <w:tc>
          <w:tcPr/>
          <w:p>
            <w:pPr>
              <w:pStyle w:val="Compact"/>
              <w:jc w:val="right"/>
            </w:pPr>
            <w:r>
              <w:t xml:space="preserve">64.6</w:t>
            </w:r>
          </w:p>
        </w:tc>
        <w:tc>
          <w:tcPr/>
          <w:p>
            <w:pPr>
              <w:pStyle w:val="Compact"/>
              <w:jc w:val="right"/>
            </w:pPr>
            <w:r>
              <w:t xml:space="preserve">32</w:t>
            </w:r>
          </w:p>
        </w:tc>
      </w:tr>
    </w:tbl>
    <w:bookmarkEnd w:id="38"/>
    <w:bookmarkStart w:id="39"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(valittu)</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Tampere (korkein arvo)</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Kauniainen (matalin arvo)</w:t>
            </w:r>
          </w:p>
        </w:tc>
        <w:tc>
          <w:tcPr/>
          <w:p>
            <w:pPr>
              <w:pStyle w:val="Compact"/>
              <w:jc w:val="right"/>
            </w:pPr>
            <w:r>
              <w:t xml:space="preserve">67.7</w:t>
            </w:r>
          </w:p>
        </w:tc>
        <w:tc>
          <w:tcPr/>
          <w:p>
            <w:pPr>
              <w:pStyle w:val="Compact"/>
              <w:jc w:val="right"/>
            </w:pPr>
            <w:r>
              <w:t xml:space="preserve">32</w:t>
            </w:r>
          </w:p>
        </w:tc>
      </w:tr>
    </w:tbl>
    <w:bookmarkEnd w:id="39"/>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Savonlinna (korkein arvo)</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108.3</w:t>
            </w:r>
          </w:p>
        </w:tc>
        <w:tc>
          <w:tcPr/>
          <w:p>
            <w:pPr>
              <w:pStyle w:val="Compact"/>
              <w:jc w:val="right"/>
            </w:pPr>
            <w:r>
              <w:t xml:space="preserve">6</w:t>
            </w:r>
          </w:p>
        </w:tc>
      </w:tr>
      <w:tr>
        <w:tc>
          <w:tcPr/>
          <w:p>
            <w:pPr>
              <w:pStyle w:val="Compact"/>
              <w:jc w:val="left"/>
            </w:pPr>
            <w:r>
              <w:t xml:space="preserve">Kauniainen (matalin arvo)</w:t>
            </w:r>
          </w:p>
        </w:tc>
        <w:tc>
          <w:tcPr/>
          <w:p>
            <w:pPr>
              <w:pStyle w:val="Compact"/>
              <w:jc w:val="right"/>
            </w:pPr>
            <w:r>
              <w:t xml:space="preserve">53.9</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ampere_kunnat_docx_files/figure-docx/inhim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ampere_kunnat_docx_files/figure-docx/inhim_kuva-2.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ampere_kunnat_docx_files/figure-docx/sosial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137.2</w:t>
            </w:r>
          </w:p>
        </w:tc>
        <w:tc>
          <w:tcPr/>
          <w:p>
            <w:pPr>
              <w:pStyle w:val="Compact"/>
              <w:jc w:val="right"/>
            </w:pPr>
            <w:r>
              <w:t xml:space="preserve">68</w:t>
            </w:r>
          </w:p>
        </w:tc>
      </w:tr>
      <w:tr>
        <w:tc>
          <w:tcPr/>
          <w:p>
            <w:pPr>
              <w:pStyle w:val="Compact"/>
              <w:jc w:val="left"/>
            </w:pPr>
            <w:r>
              <w:t xml:space="preserve">Orivesi (naapuri)</w:t>
            </w:r>
          </w:p>
        </w:tc>
        <w:tc>
          <w:tcPr/>
          <w:p>
            <w:pPr>
              <w:pStyle w:val="Compact"/>
              <w:jc w:val="right"/>
            </w:pPr>
            <w:r>
              <w:t xml:space="preserve">88.4</w:t>
            </w:r>
          </w:p>
        </w:tc>
        <w:tc>
          <w:tcPr/>
          <w:p>
            <w:pPr>
              <w:pStyle w:val="Compact"/>
              <w:jc w:val="right"/>
            </w:pPr>
            <w:r>
              <w:t xml:space="preserve">153</w:t>
            </w:r>
          </w:p>
        </w:tc>
      </w:tr>
      <w:tr>
        <w:tc>
          <w:tcPr/>
          <w:p>
            <w:pPr>
              <w:pStyle w:val="Compact"/>
              <w:jc w:val="left"/>
            </w:pPr>
            <w:r>
              <w:t xml:space="preserve">Kangasala (naapuri)</w:t>
            </w:r>
          </w:p>
        </w:tc>
        <w:tc>
          <w:tcPr/>
          <w:p>
            <w:pPr>
              <w:pStyle w:val="Compact"/>
              <w:jc w:val="right"/>
            </w:pPr>
            <w:r>
              <w:t xml:space="preserve">72.1</w:t>
            </w:r>
          </w:p>
        </w:tc>
        <w:tc>
          <w:tcPr/>
          <w:p>
            <w:pPr>
              <w:pStyle w:val="Compact"/>
              <w:jc w:val="right"/>
            </w:pPr>
            <w:r>
              <w:t xml:space="preserve">189</w:t>
            </w:r>
          </w:p>
        </w:tc>
      </w:tr>
      <w:tr>
        <w:tc>
          <w:tcPr/>
          <w:p>
            <w:pPr>
              <w:pStyle w:val="Compact"/>
              <w:jc w:val="left"/>
            </w:pPr>
            <w:r>
              <w:t xml:space="preserve">Ylöjärvi (naapuri)</w:t>
            </w:r>
          </w:p>
        </w:tc>
        <w:tc>
          <w:tcPr/>
          <w:p>
            <w:pPr>
              <w:pStyle w:val="Compact"/>
              <w:jc w:val="right"/>
            </w:pPr>
            <w:r>
              <w:t xml:space="preserve">67.4</w:t>
            </w:r>
          </w:p>
        </w:tc>
        <w:tc>
          <w:tcPr/>
          <w:p>
            <w:pPr>
              <w:pStyle w:val="Compact"/>
              <w:jc w:val="right"/>
            </w:pPr>
            <w:r>
              <w:t xml:space="preserve">204</w:t>
            </w:r>
          </w:p>
        </w:tc>
      </w:tr>
      <w:tr>
        <w:tc>
          <w:tcPr/>
          <w:p>
            <w:pPr>
              <w:pStyle w:val="Compact"/>
              <w:jc w:val="left"/>
            </w:pPr>
            <w:r>
              <w:t xml:space="preserve">Nokia (naapuri)</w:t>
            </w:r>
          </w:p>
        </w:tc>
        <w:tc>
          <w:tcPr/>
          <w:p>
            <w:pPr>
              <w:pStyle w:val="Compact"/>
              <w:jc w:val="right"/>
            </w:pPr>
            <w:r>
              <w:t xml:space="preserve">60.5</w:t>
            </w:r>
          </w:p>
        </w:tc>
        <w:tc>
          <w:tcPr/>
          <w:p>
            <w:pPr>
              <w:pStyle w:val="Compact"/>
              <w:jc w:val="right"/>
            </w:pPr>
            <w:r>
              <w:t xml:space="preserve">216</w:t>
            </w:r>
          </w:p>
        </w:tc>
      </w:tr>
      <w:tr>
        <w:tc>
          <w:tcPr/>
          <w:p>
            <w:pPr>
              <w:pStyle w:val="Compact"/>
              <w:jc w:val="left"/>
            </w:pPr>
            <w:r>
              <w:t xml:space="preserve">Lempäälä (naapuri)</w:t>
            </w:r>
          </w:p>
        </w:tc>
        <w:tc>
          <w:tcPr/>
          <w:p>
            <w:pPr>
              <w:pStyle w:val="Compact"/>
              <w:jc w:val="right"/>
            </w:pPr>
            <w:r>
              <w:t xml:space="preserve">58.1</w:t>
            </w:r>
          </w:p>
        </w:tc>
        <w:tc>
          <w:tcPr/>
          <w:p>
            <w:pPr>
              <w:pStyle w:val="Compact"/>
              <w:jc w:val="right"/>
            </w:pPr>
            <w:r>
              <w:t xml:space="preserve">221</w:t>
            </w:r>
          </w:p>
        </w:tc>
      </w:tr>
      <w:tr>
        <w:tc>
          <w:tcPr/>
          <w:p>
            <w:pPr>
              <w:pStyle w:val="Compact"/>
              <w:jc w:val="left"/>
            </w:pPr>
            <w:r>
              <w:t xml:space="preserve">Ruovesi (naapuri)</w:t>
            </w:r>
          </w:p>
        </w:tc>
        <w:tc>
          <w:tcPr/>
          <w:p>
            <w:pPr>
              <w:pStyle w:val="Compact"/>
              <w:jc w:val="right"/>
            </w:pPr>
            <w:r>
              <w:t xml:space="preserve">55.8</w:t>
            </w:r>
          </w:p>
        </w:tc>
        <w:tc>
          <w:tcPr/>
          <w:p>
            <w:pPr>
              <w:pStyle w:val="Compact"/>
              <w:jc w:val="right"/>
            </w:pPr>
            <w:r>
              <w:t xml:space="preserve">225</w:t>
            </w:r>
          </w:p>
        </w:tc>
      </w:tr>
      <w:tr>
        <w:tc>
          <w:tcPr/>
          <w:p>
            <w:pPr>
              <w:pStyle w:val="Compact"/>
              <w:jc w:val="left"/>
            </w:pPr>
            <w:r>
              <w:t xml:space="preserve">Pirkkala (naapuri)</w:t>
            </w:r>
          </w:p>
        </w:tc>
        <w:tc>
          <w:tcPr/>
          <w:p>
            <w:pPr>
              <w:pStyle w:val="Compact"/>
              <w:jc w:val="right"/>
            </w:pPr>
            <w:r>
              <w:t xml:space="preserve">53.5</w:t>
            </w:r>
          </w:p>
        </w:tc>
        <w:tc>
          <w:tcPr/>
          <w:p>
            <w:pPr>
              <w:pStyle w:val="Compact"/>
              <w:jc w:val="right"/>
            </w:pPr>
            <w:r>
              <w:t xml:space="preserve">232</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151.1</w:t>
            </w:r>
          </w:p>
        </w:tc>
        <w:tc>
          <w:tcPr/>
          <w:p>
            <w:pPr>
              <w:pStyle w:val="Compact"/>
              <w:jc w:val="right"/>
            </w:pPr>
            <w:r>
              <w:t xml:space="preserve">29</w:t>
            </w:r>
          </w:p>
        </w:tc>
      </w:tr>
      <w:tr>
        <w:tc>
          <w:tcPr/>
          <w:p>
            <w:pPr>
              <w:pStyle w:val="Compact"/>
              <w:jc w:val="left"/>
            </w:pPr>
            <w:r>
              <w:t xml:space="preserve">Orivesi (naapuri)</w:t>
            </w:r>
          </w:p>
        </w:tc>
        <w:tc>
          <w:tcPr/>
          <w:p>
            <w:pPr>
              <w:pStyle w:val="Compact"/>
              <w:jc w:val="right"/>
            </w:pPr>
            <w:r>
              <w:t xml:space="preserve">122.2</w:t>
            </w:r>
          </w:p>
        </w:tc>
        <w:tc>
          <w:tcPr/>
          <w:p>
            <w:pPr>
              <w:pStyle w:val="Compact"/>
              <w:jc w:val="right"/>
            </w:pPr>
            <w:r>
              <w:t xml:space="preserve">84</w:t>
            </w:r>
          </w:p>
        </w:tc>
      </w:tr>
      <w:tr>
        <w:tc>
          <w:tcPr/>
          <w:p>
            <w:pPr>
              <w:pStyle w:val="Compact"/>
              <w:jc w:val="left"/>
            </w:pPr>
            <w:r>
              <w:t xml:space="preserve">Nokia (naapuri)</w:t>
            </w:r>
          </w:p>
        </w:tc>
        <w:tc>
          <w:tcPr/>
          <w:p>
            <w:pPr>
              <w:pStyle w:val="Compact"/>
              <w:jc w:val="right"/>
            </w:pPr>
            <w:r>
              <w:t xml:space="preserve">119.6</w:t>
            </w:r>
          </w:p>
        </w:tc>
        <w:tc>
          <w:tcPr/>
          <w:p>
            <w:pPr>
              <w:pStyle w:val="Compact"/>
              <w:jc w:val="right"/>
            </w:pPr>
            <w:r>
              <w:t xml:space="preserve">88</w:t>
            </w:r>
          </w:p>
        </w:tc>
      </w:tr>
      <w:tr>
        <w:tc>
          <w:tcPr/>
          <w:p>
            <w:pPr>
              <w:pStyle w:val="Compact"/>
              <w:jc w:val="left"/>
            </w:pPr>
            <w:r>
              <w:t xml:space="preserve">Ylöjärvi (naapuri)</w:t>
            </w:r>
          </w:p>
        </w:tc>
        <w:tc>
          <w:tcPr/>
          <w:p>
            <w:pPr>
              <w:pStyle w:val="Compact"/>
              <w:jc w:val="right"/>
            </w:pPr>
            <w:r>
              <w:t xml:space="preserve">89.4</w:t>
            </w:r>
          </w:p>
        </w:tc>
        <w:tc>
          <w:tcPr/>
          <w:p>
            <w:pPr>
              <w:pStyle w:val="Compact"/>
              <w:jc w:val="right"/>
            </w:pPr>
            <w:r>
              <w:t xml:space="preserve">171</w:t>
            </w:r>
          </w:p>
        </w:tc>
      </w:tr>
      <w:tr>
        <w:tc>
          <w:tcPr/>
          <w:p>
            <w:pPr>
              <w:pStyle w:val="Compact"/>
              <w:jc w:val="left"/>
            </w:pPr>
            <w:r>
              <w:t xml:space="preserve">Kangasala (naapuri)</w:t>
            </w:r>
          </w:p>
        </w:tc>
        <w:tc>
          <w:tcPr/>
          <w:p>
            <w:pPr>
              <w:pStyle w:val="Compact"/>
              <w:jc w:val="right"/>
            </w:pPr>
            <w:r>
              <w:t xml:space="preserve">72.0</w:t>
            </w:r>
          </w:p>
        </w:tc>
        <w:tc>
          <w:tcPr/>
          <w:p>
            <w:pPr>
              <w:pStyle w:val="Compact"/>
              <w:jc w:val="right"/>
            </w:pPr>
            <w:r>
              <w:t xml:space="preserve">228</w:t>
            </w:r>
          </w:p>
        </w:tc>
      </w:tr>
      <w:tr>
        <w:tc>
          <w:tcPr/>
          <w:p>
            <w:pPr>
              <w:pStyle w:val="Compact"/>
              <w:jc w:val="left"/>
            </w:pPr>
            <w:r>
              <w:t xml:space="preserve">Lempäälä (naapuri)</w:t>
            </w:r>
          </w:p>
        </w:tc>
        <w:tc>
          <w:tcPr/>
          <w:p>
            <w:pPr>
              <w:pStyle w:val="Compact"/>
              <w:jc w:val="right"/>
            </w:pPr>
            <w:r>
              <w:t xml:space="preserve">68.8</w:t>
            </w:r>
          </w:p>
        </w:tc>
        <w:tc>
          <w:tcPr/>
          <w:p>
            <w:pPr>
              <w:pStyle w:val="Compact"/>
              <w:jc w:val="right"/>
            </w:pPr>
            <w:r>
              <w:t xml:space="preserve">235</w:t>
            </w:r>
          </w:p>
        </w:tc>
      </w:tr>
      <w:tr>
        <w:tc>
          <w:tcPr/>
          <w:p>
            <w:pPr>
              <w:pStyle w:val="Compact"/>
              <w:jc w:val="left"/>
            </w:pPr>
            <w:r>
              <w:t xml:space="preserve">Ruovesi (naapuri)</w:t>
            </w:r>
          </w:p>
        </w:tc>
        <w:tc>
          <w:tcPr/>
          <w:p>
            <w:pPr>
              <w:pStyle w:val="Compact"/>
              <w:jc w:val="right"/>
            </w:pPr>
            <w:r>
              <w:t xml:space="preserve">54.0</w:t>
            </w:r>
          </w:p>
        </w:tc>
        <w:tc>
          <w:tcPr/>
          <w:p>
            <w:pPr>
              <w:pStyle w:val="Compact"/>
              <w:jc w:val="right"/>
            </w:pPr>
            <w:r>
              <w:t xml:space="preserve">265</w:t>
            </w:r>
          </w:p>
        </w:tc>
      </w:tr>
      <w:tr>
        <w:tc>
          <w:tcPr/>
          <w:p>
            <w:pPr>
              <w:pStyle w:val="Compact"/>
              <w:jc w:val="left"/>
            </w:pPr>
            <w:r>
              <w:t xml:space="preserve">Pirkkala (naapuri)</w:t>
            </w:r>
          </w:p>
        </w:tc>
        <w:tc>
          <w:tcPr/>
          <w:p>
            <w:pPr>
              <w:pStyle w:val="Compact"/>
              <w:jc w:val="right"/>
            </w:pPr>
            <w:r>
              <w:t xml:space="preserve">47.6</w:t>
            </w:r>
          </w:p>
        </w:tc>
        <w:tc>
          <w:tcPr/>
          <w:p>
            <w:pPr>
              <w:pStyle w:val="Compact"/>
              <w:jc w:val="right"/>
            </w:pPr>
            <w:r>
              <w:t xml:space="preserve">279</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177.3</w:t>
            </w:r>
          </w:p>
        </w:tc>
        <w:tc>
          <w:tcPr/>
          <w:p>
            <w:pPr>
              <w:pStyle w:val="Compact"/>
              <w:jc w:val="right"/>
            </w:pPr>
            <w:r>
              <w:t xml:space="preserve">13</w:t>
            </w:r>
          </w:p>
        </w:tc>
      </w:tr>
      <w:tr>
        <w:tc>
          <w:tcPr/>
          <w:p>
            <w:pPr>
              <w:pStyle w:val="Compact"/>
              <w:jc w:val="left"/>
            </w:pPr>
            <w:r>
              <w:t xml:space="preserve">Orivesi (naapuri)</w:t>
            </w:r>
          </w:p>
        </w:tc>
        <w:tc>
          <w:tcPr/>
          <w:p>
            <w:pPr>
              <w:pStyle w:val="Compact"/>
              <w:jc w:val="right"/>
            </w:pPr>
            <w:r>
              <w:t xml:space="preserve">138.2</w:t>
            </w:r>
          </w:p>
        </w:tc>
        <w:tc>
          <w:tcPr/>
          <w:p>
            <w:pPr>
              <w:pStyle w:val="Compact"/>
              <w:jc w:val="right"/>
            </w:pPr>
            <w:r>
              <w:t xml:space="preserve">48</w:t>
            </w:r>
          </w:p>
        </w:tc>
      </w:tr>
      <w:tr>
        <w:tc>
          <w:tcPr/>
          <w:p>
            <w:pPr>
              <w:pStyle w:val="Compact"/>
              <w:jc w:val="left"/>
            </w:pPr>
            <w:r>
              <w:t xml:space="preserve">Ruovesi (naapuri)</w:t>
            </w:r>
          </w:p>
        </w:tc>
        <w:tc>
          <w:tcPr/>
          <w:p>
            <w:pPr>
              <w:pStyle w:val="Compact"/>
              <w:jc w:val="right"/>
            </w:pPr>
            <w:r>
              <w:t xml:space="preserve">115.8</w:t>
            </w:r>
          </w:p>
        </w:tc>
        <w:tc>
          <w:tcPr/>
          <w:p>
            <w:pPr>
              <w:pStyle w:val="Compact"/>
              <w:jc w:val="right"/>
            </w:pPr>
            <w:r>
              <w:t xml:space="preserve">89</w:t>
            </w:r>
          </w:p>
        </w:tc>
      </w:tr>
      <w:tr>
        <w:tc>
          <w:tcPr/>
          <w:p>
            <w:pPr>
              <w:pStyle w:val="Compact"/>
              <w:jc w:val="left"/>
            </w:pPr>
            <w:r>
              <w:t xml:space="preserve">Nokia (naapuri)</w:t>
            </w:r>
          </w:p>
        </w:tc>
        <w:tc>
          <w:tcPr/>
          <w:p>
            <w:pPr>
              <w:pStyle w:val="Compact"/>
              <w:jc w:val="right"/>
            </w:pPr>
            <w:r>
              <w:t xml:space="preserve">111.6</w:t>
            </w:r>
          </w:p>
        </w:tc>
        <w:tc>
          <w:tcPr/>
          <w:p>
            <w:pPr>
              <w:pStyle w:val="Compact"/>
              <w:jc w:val="right"/>
            </w:pPr>
            <w:r>
              <w:t xml:space="preserve">102</w:t>
            </w:r>
          </w:p>
        </w:tc>
      </w:tr>
      <w:tr>
        <w:tc>
          <w:tcPr/>
          <w:p>
            <w:pPr>
              <w:pStyle w:val="Compact"/>
              <w:jc w:val="left"/>
            </w:pPr>
            <w:r>
              <w:t xml:space="preserve">Ylöjärvi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Kangasala (naapuri)</w:t>
            </w:r>
          </w:p>
        </w:tc>
        <w:tc>
          <w:tcPr/>
          <w:p>
            <w:pPr>
              <w:pStyle w:val="Compact"/>
              <w:jc w:val="right"/>
            </w:pPr>
            <w:r>
              <w:t xml:space="preserve">91.3</w:t>
            </w:r>
          </w:p>
        </w:tc>
        <w:tc>
          <w:tcPr/>
          <w:p>
            <w:pPr>
              <w:pStyle w:val="Compact"/>
              <w:jc w:val="right"/>
            </w:pPr>
            <w:r>
              <w:t xml:space="preserve">172</w:t>
            </w:r>
          </w:p>
        </w:tc>
      </w:tr>
      <w:tr>
        <w:tc>
          <w:tcPr/>
          <w:p>
            <w:pPr>
              <w:pStyle w:val="Compact"/>
              <w:jc w:val="left"/>
            </w:pPr>
            <w:r>
              <w:t xml:space="preserve">Lempäälä (naapuri)</w:t>
            </w:r>
          </w:p>
        </w:tc>
        <w:tc>
          <w:tcPr/>
          <w:p>
            <w:pPr>
              <w:pStyle w:val="Compact"/>
              <w:jc w:val="right"/>
            </w:pPr>
            <w:r>
              <w:t xml:space="preserve">80.6</w:t>
            </w:r>
          </w:p>
        </w:tc>
        <w:tc>
          <w:tcPr/>
          <w:p>
            <w:pPr>
              <w:pStyle w:val="Compact"/>
              <w:jc w:val="right"/>
            </w:pPr>
            <w:r>
              <w:t xml:space="preserve">198</w:t>
            </w:r>
          </w:p>
        </w:tc>
      </w:tr>
      <w:tr>
        <w:tc>
          <w:tcPr/>
          <w:p>
            <w:pPr>
              <w:pStyle w:val="Compact"/>
              <w:jc w:val="left"/>
            </w:pPr>
            <w:r>
              <w:t xml:space="preserve">Pirkkala (naapuri)</w:t>
            </w:r>
          </w:p>
        </w:tc>
        <w:tc>
          <w:tcPr/>
          <w:p>
            <w:pPr>
              <w:pStyle w:val="Compact"/>
              <w:jc w:val="right"/>
            </w:pPr>
            <w:r>
              <w:t xml:space="preserve">64.8</w:t>
            </w:r>
          </w:p>
        </w:tc>
        <w:tc>
          <w:tcPr/>
          <w:p>
            <w:pPr>
              <w:pStyle w:val="Compact"/>
              <w:jc w:val="right"/>
            </w:pPr>
            <w:r>
              <w:t xml:space="preserve">240</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102.3</w:t>
            </w:r>
          </w:p>
        </w:tc>
        <w:tc>
          <w:tcPr/>
          <w:p>
            <w:pPr>
              <w:pStyle w:val="Compact"/>
              <w:jc w:val="right"/>
            </w:pPr>
            <w:r>
              <w:t xml:space="preserve">144</w:t>
            </w:r>
          </w:p>
        </w:tc>
      </w:tr>
      <w:tr>
        <w:tc>
          <w:tcPr/>
          <w:p>
            <w:pPr>
              <w:pStyle w:val="Compact"/>
              <w:jc w:val="left"/>
            </w:pPr>
            <w:r>
              <w:t xml:space="preserve">Nokia (naapuri)</w:t>
            </w:r>
          </w:p>
        </w:tc>
        <w:tc>
          <w:tcPr/>
          <w:p>
            <w:pPr>
              <w:pStyle w:val="Compact"/>
              <w:jc w:val="right"/>
            </w:pPr>
            <w:r>
              <w:t xml:space="preserve">93.9</w:t>
            </w:r>
          </w:p>
        </w:tc>
        <w:tc>
          <w:tcPr/>
          <w:p>
            <w:pPr>
              <w:pStyle w:val="Compact"/>
              <w:jc w:val="right"/>
            </w:pPr>
            <w:r>
              <w:t xml:space="preserve">174</w:t>
            </w:r>
          </w:p>
        </w:tc>
      </w:tr>
      <w:tr>
        <w:tc>
          <w:tcPr/>
          <w:p>
            <w:pPr>
              <w:pStyle w:val="Compact"/>
              <w:jc w:val="left"/>
            </w:pPr>
            <w:r>
              <w:t xml:space="preserve">Orivesi (naapuri)</w:t>
            </w:r>
          </w:p>
        </w:tc>
        <w:tc>
          <w:tcPr/>
          <w:p>
            <w:pPr>
              <w:pStyle w:val="Compact"/>
              <w:jc w:val="right"/>
            </w:pPr>
            <w:r>
              <w:t xml:space="preserve">90.7</w:t>
            </w:r>
          </w:p>
        </w:tc>
        <w:tc>
          <w:tcPr/>
          <w:p>
            <w:pPr>
              <w:pStyle w:val="Compact"/>
              <w:jc w:val="right"/>
            </w:pPr>
            <w:r>
              <w:t xml:space="preserve">191</w:t>
            </w:r>
          </w:p>
        </w:tc>
      </w:tr>
      <w:tr>
        <w:tc>
          <w:tcPr/>
          <w:p>
            <w:pPr>
              <w:pStyle w:val="Compact"/>
              <w:jc w:val="left"/>
            </w:pPr>
            <w:r>
              <w:t xml:space="preserve">Ruovesi (naapuri)</w:t>
            </w:r>
          </w:p>
        </w:tc>
        <w:tc>
          <w:tcPr/>
          <w:p>
            <w:pPr>
              <w:pStyle w:val="Compact"/>
              <w:jc w:val="right"/>
            </w:pPr>
            <w:r>
              <w:t xml:space="preserve">90.7</w:t>
            </w:r>
          </w:p>
        </w:tc>
        <w:tc>
          <w:tcPr/>
          <w:p>
            <w:pPr>
              <w:pStyle w:val="Compact"/>
              <w:jc w:val="right"/>
            </w:pPr>
            <w:r>
              <w:t xml:space="preserve">192</w:t>
            </w:r>
          </w:p>
        </w:tc>
      </w:tr>
      <w:tr>
        <w:tc>
          <w:tcPr/>
          <w:p>
            <w:pPr>
              <w:pStyle w:val="Compact"/>
              <w:jc w:val="left"/>
            </w:pPr>
            <w:r>
              <w:t xml:space="preserve">Kangasala (naapuri)</w:t>
            </w:r>
          </w:p>
        </w:tc>
        <w:tc>
          <w:tcPr/>
          <w:p>
            <w:pPr>
              <w:pStyle w:val="Compact"/>
              <w:jc w:val="right"/>
            </w:pPr>
            <w:r>
              <w:t xml:space="preserve">87.4</w:t>
            </w:r>
          </w:p>
        </w:tc>
        <w:tc>
          <w:tcPr/>
          <w:p>
            <w:pPr>
              <w:pStyle w:val="Compact"/>
              <w:jc w:val="right"/>
            </w:pPr>
            <w:r>
              <w:t xml:space="preserve">206</w:t>
            </w:r>
          </w:p>
        </w:tc>
      </w:tr>
      <w:tr>
        <w:tc>
          <w:tcPr/>
          <w:p>
            <w:pPr>
              <w:pStyle w:val="Compact"/>
              <w:jc w:val="left"/>
            </w:pPr>
            <w:r>
              <w:t xml:space="preserve">Ylöjärvi (naapuri)</w:t>
            </w:r>
          </w:p>
        </w:tc>
        <w:tc>
          <w:tcPr/>
          <w:p>
            <w:pPr>
              <w:pStyle w:val="Compact"/>
              <w:jc w:val="right"/>
            </w:pPr>
            <w:r>
              <w:t xml:space="preserve">86.0</w:t>
            </w:r>
          </w:p>
        </w:tc>
        <w:tc>
          <w:tcPr/>
          <w:p>
            <w:pPr>
              <w:pStyle w:val="Compact"/>
              <w:jc w:val="right"/>
            </w:pPr>
            <w:r>
              <w:t xml:space="preserve">213</w:t>
            </w:r>
          </w:p>
        </w:tc>
      </w:tr>
      <w:tr>
        <w:tc>
          <w:tcPr/>
          <w:p>
            <w:pPr>
              <w:pStyle w:val="Compact"/>
              <w:jc w:val="left"/>
            </w:pPr>
            <w:r>
              <w:t xml:space="preserve">Pirkkala (naapuri)</w:t>
            </w:r>
          </w:p>
        </w:tc>
        <w:tc>
          <w:tcPr/>
          <w:p>
            <w:pPr>
              <w:pStyle w:val="Compact"/>
              <w:jc w:val="right"/>
            </w:pPr>
            <w:r>
              <w:t xml:space="preserve">72.4</w:t>
            </w:r>
          </w:p>
        </w:tc>
        <w:tc>
          <w:tcPr/>
          <w:p>
            <w:pPr>
              <w:pStyle w:val="Compact"/>
              <w:jc w:val="right"/>
            </w:pPr>
            <w:r>
              <w:t xml:space="preserve">250</w:t>
            </w:r>
          </w:p>
        </w:tc>
      </w:tr>
      <w:tr>
        <w:tc>
          <w:tcPr/>
          <w:p>
            <w:pPr>
              <w:pStyle w:val="Compact"/>
              <w:jc w:val="left"/>
            </w:pPr>
            <w:r>
              <w:t xml:space="preserve">Lempäälä (naapuri)</w:t>
            </w:r>
          </w:p>
        </w:tc>
        <w:tc>
          <w:tcPr/>
          <w:p>
            <w:pPr>
              <w:pStyle w:val="Compact"/>
              <w:jc w:val="right"/>
            </w:pPr>
            <w:r>
              <w:t xml:space="preserve">68.7</w:t>
            </w:r>
          </w:p>
        </w:tc>
        <w:tc>
          <w:tcPr/>
          <w:p>
            <w:pPr>
              <w:pStyle w:val="Compact"/>
              <w:jc w:val="right"/>
            </w:pPr>
            <w:r>
              <w:t xml:space="preserve">259</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bookmarkEnd w:id="48"/>
    <w:bookmarkStart w:id="49"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117.3</w:t>
            </w:r>
          </w:p>
        </w:tc>
        <w:tc>
          <w:tcPr/>
          <w:p>
            <w:pPr>
              <w:pStyle w:val="Compact"/>
              <w:jc w:val="right"/>
            </w:pPr>
            <w:r>
              <w:t xml:space="preserve">6</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49"/>
    <w:bookmarkStart w:id="5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126.8</w:t>
            </w:r>
          </w:p>
        </w:tc>
        <w:tc>
          <w:tcPr/>
          <w:p>
            <w:pPr>
              <w:pStyle w:val="Compact"/>
              <w:jc w:val="right"/>
            </w:pPr>
            <w:r>
              <w:t xml:space="preserve">5</w:t>
            </w:r>
          </w:p>
        </w:tc>
      </w:tr>
      <w:tr>
        <w:tc>
          <w:tcPr/>
          <w:p>
            <w:pPr>
              <w:pStyle w:val="Compact"/>
              <w:jc w:val="left"/>
            </w:pPr>
            <w:r>
              <w:t xml:space="preserve">Sipoo (matalin arvo)</w:t>
            </w:r>
          </w:p>
        </w:tc>
        <w:tc>
          <w:tcPr/>
          <w:p>
            <w:pPr>
              <w:pStyle w:val="Compact"/>
              <w:jc w:val="right"/>
            </w:pPr>
            <w:r>
              <w:t xml:space="preserve">71.5</w:t>
            </w:r>
          </w:p>
        </w:tc>
        <w:tc>
          <w:tcPr/>
          <w:p>
            <w:pPr>
              <w:pStyle w:val="Compact"/>
              <w:jc w:val="right"/>
            </w:pPr>
            <w:r>
              <w:t xml:space="preserve">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ampere_kunnat_docx_files/figure-docx/sosial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6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ampere_kunnat_docx_files/figure-docx/talous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Start w:id="5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256.7</w:t>
            </w:r>
          </w:p>
        </w:tc>
        <w:tc>
          <w:tcPr/>
          <w:p>
            <w:pPr>
              <w:pStyle w:val="Compact"/>
              <w:jc w:val="right"/>
            </w:pPr>
            <w:r>
              <w:t xml:space="preserve">5</w:t>
            </w:r>
          </w:p>
        </w:tc>
      </w:tr>
      <w:tr>
        <w:tc>
          <w:tcPr/>
          <w:p>
            <w:pPr>
              <w:pStyle w:val="Compact"/>
              <w:jc w:val="left"/>
            </w:pPr>
            <w:r>
              <w:t xml:space="preserve">Orivesi (naapuri)</w:t>
            </w:r>
          </w:p>
        </w:tc>
        <w:tc>
          <w:tcPr/>
          <w:p>
            <w:pPr>
              <w:pStyle w:val="Compact"/>
              <w:jc w:val="right"/>
            </w:pPr>
            <w:r>
              <w:t xml:space="preserve">147.8</w:t>
            </w:r>
          </w:p>
        </w:tc>
        <w:tc>
          <w:tcPr/>
          <w:p>
            <w:pPr>
              <w:pStyle w:val="Compact"/>
              <w:jc w:val="right"/>
            </w:pPr>
            <w:r>
              <w:t xml:space="preserve">67</w:t>
            </w:r>
          </w:p>
        </w:tc>
      </w:tr>
      <w:tr>
        <w:tc>
          <w:tcPr/>
          <w:p>
            <w:pPr>
              <w:pStyle w:val="Compact"/>
              <w:jc w:val="left"/>
            </w:pPr>
            <w:r>
              <w:t xml:space="preserve">Kangasala (naapuri)</w:t>
            </w:r>
          </w:p>
        </w:tc>
        <w:tc>
          <w:tcPr/>
          <w:p>
            <w:pPr>
              <w:pStyle w:val="Compact"/>
              <w:jc w:val="right"/>
            </w:pPr>
            <w:r>
              <w:t xml:space="preserve">110.8</w:t>
            </w:r>
          </w:p>
        </w:tc>
        <w:tc>
          <w:tcPr/>
          <w:p>
            <w:pPr>
              <w:pStyle w:val="Compact"/>
              <w:jc w:val="right"/>
            </w:pPr>
            <w:r>
              <w:t xml:space="preserve">130</w:t>
            </w:r>
          </w:p>
        </w:tc>
      </w:tr>
      <w:tr>
        <w:tc>
          <w:tcPr/>
          <w:p>
            <w:pPr>
              <w:pStyle w:val="Compact"/>
              <w:jc w:val="left"/>
            </w:pPr>
            <w:r>
              <w:t xml:space="preserve">Nokia (naapuri)</w:t>
            </w:r>
          </w:p>
        </w:tc>
        <w:tc>
          <w:tcPr/>
          <w:p>
            <w:pPr>
              <w:pStyle w:val="Compact"/>
              <w:jc w:val="right"/>
            </w:pPr>
            <w:r>
              <w:t xml:space="preserve">107.1</w:t>
            </w:r>
          </w:p>
        </w:tc>
        <w:tc>
          <w:tcPr/>
          <w:p>
            <w:pPr>
              <w:pStyle w:val="Compact"/>
              <w:jc w:val="right"/>
            </w:pPr>
            <w:r>
              <w:t xml:space="preserve">136</w:t>
            </w:r>
          </w:p>
        </w:tc>
      </w:tr>
      <w:tr>
        <w:tc>
          <w:tcPr/>
          <w:p>
            <w:pPr>
              <w:pStyle w:val="Compact"/>
              <w:jc w:val="left"/>
            </w:pPr>
            <w:r>
              <w:t xml:space="preserve">Pirkkala (naapuri)</w:t>
            </w:r>
          </w:p>
        </w:tc>
        <w:tc>
          <w:tcPr/>
          <w:p>
            <w:pPr>
              <w:pStyle w:val="Compact"/>
              <w:jc w:val="right"/>
            </w:pPr>
            <w:r>
              <w:t xml:space="preserve">91.9</w:t>
            </w:r>
          </w:p>
        </w:tc>
        <w:tc>
          <w:tcPr/>
          <w:p>
            <w:pPr>
              <w:pStyle w:val="Compact"/>
              <w:jc w:val="right"/>
            </w:pPr>
            <w:r>
              <w:t xml:space="preserve">165</w:t>
            </w:r>
          </w:p>
        </w:tc>
      </w:tr>
      <w:tr>
        <w:tc>
          <w:tcPr/>
          <w:p>
            <w:pPr>
              <w:pStyle w:val="Compact"/>
              <w:jc w:val="left"/>
            </w:pPr>
            <w:r>
              <w:t xml:space="preserve">Ylöjärvi (naapuri)</w:t>
            </w:r>
          </w:p>
        </w:tc>
        <w:tc>
          <w:tcPr/>
          <w:p>
            <w:pPr>
              <w:pStyle w:val="Compact"/>
              <w:jc w:val="right"/>
            </w:pPr>
            <w:r>
              <w:t xml:space="preserve">88.9</w:t>
            </w:r>
          </w:p>
        </w:tc>
        <w:tc>
          <w:tcPr/>
          <w:p>
            <w:pPr>
              <w:pStyle w:val="Compact"/>
              <w:jc w:val="right"/>
            </w:pPr>
            <w:r>
              <w:t xml:space="preserve">176</w:t>
            </w:r>
          </w:p>
        </w:tc>
      </w:tr>
      <w:tr>
        <w:tc>
          <w:tcPr/>
          <w:p>
            <w:pPr>
              <w:pStyle w:val="Compact"/>
              <w:jc w:val="left"/>
            </w:pPr>
            <w:r>
              <w:t xml:space="preserve">Lempäälä (naapuri)</w:t>
            </w:r>
          </w:p>
        </w:tc>
        <w:tc>
          <w:tcPr/>
          <w:p>
            <w:pPr>
              <w:pStyle w:val="Compact"/>
              <w:jc w:val="right"/>
            </w:pPr>
            <w:r>
              <w:t xml:space="preserve">86.2</w:t>
            </w:r>
          </w:p>
        </w:tc>
        <w:tc>
          <w:tcPr/>
          <w:p>
            <w:pPr>
              <w:pStyle w:val="Compact"/>
              <w:jc w:val="right"/>
            </w:pPr>
            <w:r>
              <w:t xml:space="preserve">185</w:t>
            </w:r>
          </w:p>
        </w:tc>
      </w:tr>
      <w:tr>
        <w:tc>
          <w:tcPr/>
          <w:p>
            <w:pPr>
              <w:pStyle w:val="Compact"/>
              <w:jc w:val="left"/>
            </w:pPr>
            <w:r>
              <w:t xml:space="preserve">Ruovesi (naapuri)</w:t>
            </w:r>
          </w:p>
        </w:tc>
        <w:tc>
          <w:tcPr/>
          <w:p>
            <w:pPr>
              <w:pStyle w:val="Compact"/>
              <w:jc w:val="right"/>
            </w:pPr>
            <w:r>
              <w:t xml:space="preserve">57.3</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54"/>
    <w:bookmarkStart w:id="5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Orivesi (naapuri)</w:t>
            </w:r>
          </w:p>
        </w:tc>
        <w:tc>
          <w:tcPr/>
          <w:p>
            <w:pPr>
              <w:pStyle w:val="Compact"/>
              <w:jc w:val="right"/>
            </w:pPr>
            <w:r>
              <w:t xml:space="preserve">151.1</w:t>
            </w:r>
          </w:p>
        </w:tc>
        <w:tc>
          <w:tcPr/>
          <w:p>
            <w:pPr>
              <w:pStyle w:val="Compact"/>
              <w:jc w:val="right"/>
            </w:pPr>
            <w:r>
              <w:t xml:space="preserve">40</w:t>
            </w:r>
          </w:p>
        </w:tc>
      </w:tr>
      <w:tr>
        <w:tc>
          <w:tcPr/>
          <w:p>
            <w:pPr>
              <w:pStyle w:val="Compact"/>
              <w:jc w:val="left"/>
            </w:pPr>
            <w:r>
              <w:t xml:space="preserve">Tampere (valittu)</w:t>
            </w:r>
          </w:p>
        </w:tc>
        <w:tc>
          <w:tcPr/>
          <w:p>
            <w:pPr>
              <w:pStyle w:val="Compact"/>
              <w:jc w:val="right"/>
            </w:pPr>
            <w:r>
              <w:t xml:space="preserve">146.8</w:t>
            </w:r>
          </w:p>
        </w:tc>
        <w:tc>
          <w:tcPr/>
          <w:p>
            <w:pPr>
              <w:pStyle w:val="Compact"/>
              <w:jc w:val="right"/>
            </w:pPr>
            <w:r>
              <w:t xml:space="preserve">45</w:t>
            </w:r>
          </w:p>
        </w:tc>
      </w:tr>
      <w:tr>
        <w:tc>
          <w:tcPr/>
          <w:p>
            <w:pPr>
              <w:pStyle w:val="Compact"/>
              <w:jc w:val="left"/>
            </w:pPr>
            <w:r>
              <w:t xml:space="preserve">Pirkkala (naapuri)</w:t>
            </w:r>
          </w:p>
        </w:tc>
        <w:tc>
          <w:tcPr/>
          <w:p>
            <w:pPr>
              <w:pStyle w:val="Compact"/>
              <w:jc w:val="right"/>
            </w:pPr>
            <w:r>
              <w:t xml:space="preserve">126.5</w:t>
            </w:r>
          </w:p>
        </w:tc>
        <w:tc>
          <w:tcPr/>
          <w:p>
            <w:pPr>
              <w:pStyle w:val="Compact"/>
              <w:jc w:val="right"/>
            </w:pPr>
            <w:r>
              <w:t xml:space="preserve">85</w:t>
            </w:r>
          </w:p>
        </w:tc>
      </w:tr>
      <w:tr>
        <w:tc>
          <w:tcPr/>
          <w:p>
            <w:pPr>
              <w:pStyle w:val="Compact"/>
              <w:jc w:val="left"/>
            </w:pPr>
            <w:r>
              <w:t xml:space="preserve">Ylöjärvi (naapuri)</w:t>
            </w:r>
          </w:p>
        </w:tc>
        <w:tc>
          <w:tcPr/>
          <w:p>
            <w:pPr>
              <w:pStyle w:val="Compact"/>
              <w:jc w:val="right"/>
            </w:pPr>
            <w:r>
              <w:t xml:space="preserve">113.5</w:t>
            </w:r>
          </w:p>
        </w:tc>
        <w:tc>
          <w:tcPr/>
          <w:p>
            <w:pPr>
              <w:pStyle w:val="Compact"/>
              <w:jc w:val="right"/>
            </w:pPr>
            <w:r>
              <w:t xml:space="preserve">117</w:t>
            </w:r>
          </w:p>
        </w:tc>
      </w:tr>
      <w:tr>
        <w:tc>
          <w:tcPr/>
          <w:p>
            <w:pPr>
              <w:pStyle w:val="Compact"/>
              <w:jc w:val="left"/>
            </w:pPr>
            <w:r>
              <w:t xml:space="preserve">Kangasala (naapuri)</w:t>
            </w:r>
          </w:p>
        </w:tc>
        <w:tc>
          <w:tcPr/>
          <w:p>
            <w:pPr>
              <w:pStyle w:val="Compact"/>
              <w:jc w:val="right"/>
            </w:pPr>
            <w:r>
              <w:t xml:space="preserve">104.0</w:t>
            </w:r>
          </w:p>
        </w:tc>
        <w:tc>
          <w:tcPr/>
          <w:p>
            <w:pPr>
              <w:pStyle w:val="Compact"/>
              <w:jc w:val="right"/>
            </w:pPr>
            <w:r>
              <w:t xml:space="preserve">138</w:t>
            </w:r>
          </w:p>
        </w:tc>
      </w:tr>
      <w:tr>
        <w:tc>
          <w:tcPr/>
          <w:p>
            <w:pPr>
              <w:pStyle w:val="Compact"/>
              <w:jc w:val="left"/>
            </w:pPr>
            <w:r>
              <w:t xml:space="preserve">Lempäälä (naapuri)</w:t>
            </w:r>
          </w:p>
        </w:tc>
        <w:tc>
          <w:tcPr/>
          <w:p>
            <w:pPr>
              <w:pStyle w:val="Compact"/>
              <w:jc w:val="right"/>
            </w:pPr>
            <w:r>
              <w:t xml:space="preserve">102.4</w:t>
            </w:r>
          </w:p>
        </w:tc>
        <w:tc>
          <w:tcPr/>
          <w:p>
            <w:pPr>
              <w:pStyle w:val="Compact"/>
              <w:jc w:val="right"/>
            </w:pPr>
            <w:r>
              <w:t xml:space="preserve">141</w:t>
            </w:r>
          </w:p>
        </w:tc>
      </w:tr>
      <w:tr>
        <w:tc>
          <w:tcPr/>
          <w:p>
            <w:pPr>
              <w:pStyle w:val="Compact"/>
              <w:jc w:val="left"/>
            </w:pPr>
            <w:r>
              <w:t xml:space="preserve">Nokia (naapuri)</w:t>
            </w:r>
          </w:p>
        </w:tc>
        <w:tc>
          <w:tcPr/>
          <w:p>
            <w:pPr>
              <w:pStyle w:val="Compact"/>
              <w:jc w:val="right"/>
            </w:pPr>
            <w:r>
              <w:t xml:space="preserve">82.7</w:t>
            </w:r>
          </w:p>
        </w:tc>
        <w:tc>
          <w:tcPr/>
          <w:p>
            <w:pPr>
              <w:pStyle w:val="Compact"/>
              <w:jc w:val="right"/>
            </w:pPr>
            <w:r>
              <w:t xml:space="preserve">185</w:t>
            </w:r>
          </w:p>
        </w:tc>
      </w:tr>
      <w:tr>
        <w:tc>
          <w:tcPr/>
          <w:p>
            <w:pPr>
              <w:pStyle w:val="Compact"/>
              <w:jc w:val="left"/>
            </w:pPr>
            <w:r>
              <w:t xml:space="preserve">Ruovesi (naapuri)</w:t>
            </w:r>
          </w:p>
        </w:tc>
        <w:tc>
          <w:tcPr/>
          <w:p>
            <w:pPr>
              <w:pStyle w:val="Compact"/>
              <w:jc w:val="right"/>
            </w:pPr>
            <w:r>
              <w:t xml:space="preserve">62.1</w:t>
            </w:r>
          </w:p>
        </w:tc>
        <w:tc>
          <w:tcPr/>
          <w:p>
            <w:pPr>
              <w:pStyle w:val="Compact"/>
              <w:jc w:val="right"/>
            </w:pPr>
            <w:r>
              <w:t xml:space="preserve">225</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55"/>
    <w:bookmarkStart w:id="5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Kangasala (naapuri)</w:t>
            </w:r>
          </w:p>
        </w:tc>
        <w:tc>
          <w:tcPr/>
          <w:p>
            <w:pPr>
              <w:pStyle w:val="Compact"/>
              <w:jc w:val="right"/>
            </w:pPr>
            <w:r>
              <w:t xml:space="preserve">126.7</w:t>
            </w:r>
          </w:p>
        </w:tc>
        <w:tc>
          <w:tcPr/>
          <w:p>
            <w:pPr>
              <w:pStyle w:val="Compact"/>
              <w:jc w:val="right"/>
            </w:pPr>
            <w:r>
              <w:t xml:space="preserve">92</w:t>
            </w:r>
          </w:p>
        </w:tc>
      </w:tr>
      <w:tr>
        <w:tc>
          <w:tcPr/>
          <w:p>
            <w:pPr>
              <w:pStyle w:val="Compact"/>
              <w:jc w:val="left"/>
            </w:pPr>
            <w:r>
              <w:t xml:space="preserve">Nokia (naapuri)</w:t>
            </w:r>
          </w:p>
        </w:tc>
        <w:tc>
          <w:tcPr/>
          <w:p>
            <w:pPr>
              <w:pStyle w:val="Compact"/>
              <w:jc w:val="right"/>
            </w:pPr>
            <w:r>
              <w:t xml:space="preserve">95.3</w:t>
            </w:r>
          </w:p>
        </w:tc>
        <w:tc>
          <w:tcPr/>
          <w:p>
            <w:pPr>
              <w:pStyle w:val="Compact"/>
              <w:jc w:val="right"/>
            </w:pPr>
            <w:r>
              <w:t xml:space="preserve">168</w:t>
            </w:r>
          </w:p>
        </w:tc>
      </w:tr>
      <w:tr>
        <w:tc>
          <w:tcPr/>
          <w:p>
            <w:pPr>
              <w:pStyle w:val="Compact"/>
              <w:jc w:val="left"/>
            </w:pPr>
            <w:r>
              <w:t xml:space="preserve">Ylöjärvi (naapuri)</w:t>
            </w:r>
          </w:p>
        </w:tc>
        <w:tc>
          <w:tcPr/>
          <w:p>
            <w:pPr>
              <w:pStyle w:val="Compact"/>
              <w:jc w:val="right"/>
            </w:pPr>
            <w:r>
              <w:t xml:space="preserve">86.5</w:t>
            </w:r>
          </w:p>
        </w:tc>
        <w:tc>
          <w:tcPr/>
          <w:p>
            <w:pPr>
              <w:pStyle w:val="Compact"/>
              <w:jc w:val="right"/>
            </w:pPr>
            <w:r>
              <w:t xml:space="preserve">197</w:t>
            </w:r>
          </w:p>
        </w:tc>
      </w:tr>
      <w:tr>
        <w:tc>
          <w:tcPr/>
          <w:p>
            <w:pPr>
              <w:pStyle w:val="Compact"/>
              <w:jc w:val="left"/>
            </w:pPr>
            <w:r>
              <w:t xml:space="preserve">Orivesi (naapuri)</w:t>
            </w:r>
          </w:p>
        </w:tc>
        <w:tc>
          <w:tcPr/>
          <w:p>
            <w:pPr>
              <w:pStyle w:val="Compact"/>
              <w:jc w:val="right"/>
            </w:pPr>
            <w:r>
              <w:t xml:space="preserve">64.8</w:t>
            </w:r>
          </w:p>
        </w:tc>
        <w:tc>
          <w:tcPr/>
          <w:p>
            <w:pPr>
              <w:pStyle w:val="Compact"/>
              <w:jc w:val="right"/>
            </w:pPr>
            <w:r>
              <w:t xml:space="preserve">248</w:t>
            </w:r>
          </w:p>
        </w:tc>
      </w:tr>
      <w:tr>
        <w:tc>
          <w:tcPr/>
          <w:p>
            <w:pPr>
              <w:pStyle w:val="Compact"/>
              <w:jc w:val="left"/>
            </w:pPr>
            <w:r>
              <w:t xml:space="preserve">Pirkkala (naapuri)</w:t>
            </w:r>
          </w:p>
        </w:tc>
        <w:tc>
          <w:tcPr/>
          <w:p>
            <w:pPr>
              <w:pStyle w:val="Compact"/>
              <w:jc w:val="right"/>
            </w:pPr>
            <w:r>
              <w:t xml:space="preserve">55.4</w:t>
            </w:r>
          </w:p>
        </w:tc>
        <w:tc>
          <w:tcPr/>
          <w:p>
            <w:pPr>
              <w:pStyle w:val="Compact"/>
              <w:jc w:val="right"/>
            </w:pPr>
            <w:r>
              <w:t xml:space="preserve">264</w:t>
            </w:r>
          </w:p>
        </w:tc>
      </w:tr>
      <w:tr>
        <w:tc>
          <w:tcPr/>
          <w:p>
            <w:pPr>
              <w:pStyle w:val="Compact"/>
              <w:jc w:val="left"/>
            </w:pPr>
            <w:r>
              <w:t xml:space="preserve">Tampere (valittu)</w:t>
            </w:r>
          </w:p>
        </w:tc>
        <w:tc>
          <w:tcPr/>
          <w:p>
            <w:pPr>
              <w:pStyle w:val="Compact"/>
              <w:jc w:val="right"/>
            </w:pPr>
            <w:r>
              <w:t xml:space="preserve">43.8</w:t>
            </w:r>
          </w:p>
        </w:tc>
        <w:tc>
          <w:tcPr/>
          <w:p>
            <w:pPr>
              <w:pStyle w:val="Compact"/>
              <w:jc w:val="right"/>
            </w:pPr>
            <w:r>
              <w:t xml:space="preserve">274</w:t>
            </w:r>
          </w:p>
        </w:tc>
      </w:tr>
      <w:tr>
        <w:tc>
          <w:tcPr/>
          <w:p>
            <w:pPr>
              <w:pStyle w:val="Compact"/>
              <w:jc w:val="left"/>
            </w:pPr>
            <w:r>
              <w:t xml:space="preserve">Ruovesi (naapuri)</w:t>
            </w:r>
          </w:p>
        </w:tc>
        <w:tc>
          <w:tcPr/>
          <w:p>
            <w:pPr>
              <w:pStyle w:val="Compact"/>
              <w:jc w:val="right"/>
            </w:pPr>
            <w:r>
              <w:t xml:space="preserve">33.8</w:t>
            </w:r>
          </w:p>
        </w:tc>
        <w:tc>
          <w:tcPr/>
          <w:p>
            <w:pPr>
              <w:pStyle w:val="Compact"/>
              <w:jc w:val="right"/>
            </w:pPr>
            <w:r>
              <w:t xml:space="preserve">283</w:t>
            </w:r>
          </w:p>
        </w:tc>
      </w:tr>
      <w:tr>
        <w:tc>
          <w:tcPr/>
          <w:p>
            <w:pPr>
              <w:pStyle w:val="Compact"/>
              <w:jc w:val="left"/>
            </w:pPr>
            <w:r>
              <w:t xml:space="preserve">Lempäälä (naapuri)</w:t>
            </w:r>
          </w:p>
        </w:tc>
        <w:tc>
          <w:tcPr/>
          <w:p>
            <w:pPr>
              <w:pStyle w:val="Compact"/>
              <w:jc w:val="right"/>
            </w:pPr>
            <w:r>
              <w:t xml:space="preserve">14.9</w:t>
            </w:r>
          </w:p>
        </w:tc>
        <w:tc>
          <w:tcPr/>
          <w:p>
            <w:pPr>
              <w:pStyle w:val="Compact"/>
              <w:jc w:val="right"/>
            </w:pPr>
            <w:r>
              <w:t xml:space="preserve">293</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56"/>
    <w:bookmarkStart w:id="5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Orivesi (naapuri)</w:t>
            </w:r>
          </w:p>
        </w:tc>
        <w:tc>
          <w:tcPr/>
          <w:p>
            <w:pPr>
              <w:pStyle w:val="Compact"/>
              <w:jc w:val="right"/>
            </w:pPr>
            <w:r>
              <w:t xml:space="preserve">123.7</w:t>
            </w:r>
          </w:p>
        </w:tc>
        <w:tc>
          <w:tcPr/>
          <w:p>
            <w:pPr>
              <w:pStyle w:val="Compact"/>
              <w:jc w:val="right"/>
            </w:pPr>
            <w:r>
              <w:t xml:space="preserve">76</w:t>
            </w:r>
          </w:p>
        </w:tc>
      </w:tr>
      <w:tr>
        <w:tc>
          <w:tcPr/>
          <w:p>
            <w:pPr>
              <w:pStyle w:val="Compact"/>
              <w:jc w:val="left"/>
            </w:pPr>
            <w:r>
              <w:t xml:space="preserve">Ruovesi (naapuri)</w:t>
            </w:r>
          </w:p>
        </w:tc>
        <w:tc>
          <w:tcPr/>
          <w:p>
            <w:pPr>
              <w:pStyle w:val="Compact"/>
              <w:jc w:val="right"/>
            </w:pPr>
            <w:r>
              <w:t xml:space="preserve">97.8</w:t>
            </w:r>
          </w:p>
        </w:tc>
        <w:tc>
          <w:tcPr/>
          <w:p>
            <w:pPr>
              <w:pStyle w:val="Compact"/>
              <w:jc w:val="right"/>
            </w:pPr>
            <w:r>
              <w:t xml:space="preserve">150</w:t>
            </w:r>
          </w:p>
        </w:tc>
      </w:tr>
      <w:tr>
        <w:tc>
          <w:tcPr/>
          <w:p>
            <w:pPr>
              <w:pStyle w:val="Compact"/>
              <w:jc w:val="left"/>
            </w:pPr>
            <w:r>
              <w:t xml:space="preserve">Tampere (valittu)</w:t>
            </w:r>
          </w:p>
        </w:tc>
        <w:tc>
          <w:tcPr/>
          <w:p>
            <w:pPr>
              <w:pStyle w:val="Compact"/>
              <w:jc w:val="right"/>
            </w:pPr>
            <w:r>
              <w:t xml:space="preserve">84.9</w:t>
            </w:r>
          </w:p>
        </w:tc>
        <w:tc>
          <w:tcPr/>
          <w:p>
            <w:pPr>
              <w:pStyle w:val="Compact"/>
              <w:jc w:val="right"/>
            </w:pPr>
            <w:r>
              <w:t xml:space="preserve">186</w:t>
            </w:r>
          </w:p>
        </w:tc>
      </w:tr>
      <w:tr>
        <w:tc>
          <w:tcPr/>
          <w:p>
            <w:pPr>
              <w:pStyle w:val="Compact"/>
              <w:jc w:val="left"/>
            </w:pPr>
            <w:r>
              <w:t xml:space="preserve">Nokia (naapuri)</w:t>
            </w:r>
          </w:p>
        </w:tc>
        <w:tc>
          <w:tcPr/>
          <w:p>
            <w:pPr>
              <w:pStyle w:val="Compact"/>
              <w:jc w:val="right"/>
            </w:pPr>
            <w:r>
              <w:t xml:space="preserve">82.8</w:t>
            </w:r>
          </w:p>
        </w:tc>
        <w:tc>
          <w:tcPr/>
          <w:p>
            <w:pPr>
              <w:pStyle w:val="Compact"/>
              <w:jc w:val="right"/>
            </w:pPr>
            <w:r>
              <w:t xml:space="preserve">188</w:t>
            </w:r>
          </w:p>
        </w:tc>
      </w:tr>
      <w:tr>
        <w:tc>
          <w:tcPr/>
          <w:p>
            <w:pPr>
              <w:pStyle w:val="Compact"/>
              <w:jc w:val="left"/>
            </w:pPr>
            <w:r>
              <w:t xml:space="preserve">Lempäälä (naapuri)</w:t>
            </w:r>
          </w:p>
        </w:tc>
        <w:tc>
          <w:tcPr/>
          <w:p>
            <w:pPr>
              <w:pStyle w:val="Compact"/>
              <w:jc w:val="right"/>
            </w:pPr>
            <w:r>
              <w:t xml:space="preserve">79.6</w:t>
            </w:r>
          </w:p>
        </w:tc>
        <w:tc>
          <w:tcPr/>
          <w:p>
            <w:pPr>
              <w:pStyle w:val="Compact"/>
              <w:jc w:val="right"/>
            </w:pPr>
            <w:r>
              <w:t xml:space="preserve">197</w:t>
            </w:r>
          </w:p>
        </w:tc>
      </w:tr>
      <w:tr>
        <w:tc>
          <w:tcPr/>
          <w:p>
            <w:pPr>
              <w:pStyle w:val="Compact"/>
              <w:jc w:val="left"/>
            </w:pPr>
            <w:r>
              <w:t xml:space="preserve">Kangasala (naapuri)</w:t>
            </w:r>
          </w:p>
        </w:tc>
        <w:tc>
          <w:tcPr/>
          <w:p>
            <w:pPr>
              <w:pStyle w:val="Compact"/>
              <w:jc w:val="right"/>
            </w:pPr>
            <w:r>
              <w:t xml:space="preserve">75.3</w:t>
            </w:r>
          </w:p>
        </w:tc>
        <w:tc>
          <w:tcPr/>
          <w:p>
            <w:pPr>
              <w:pStyle w:val="Compact"/>
              <w:jc w:val="right"/>
            </w:pPr>
            <w:r>
              <w:t xml:space="preserve">204</w:t>
            </w:r>
          </w:p>
        </w:tc>
      </w:tr>
      <w:tr>
        <w:tc>
          <w:tcPr/>
          <w:p>
            <w:pPr>
              <w:pStyle w:val="Compact"/>
              <w:jc w:val="left"/>
            </w:pPr>
            <w:r>
              <w:t xml:space="preserve">Ylöjärvi (naapuri)</w:t>
            </w:r>
          </w:p>
        </w:tc>
        <w:tc>
          <w:tcPr/>
          <w:p>
            <w:pPr>
              <w:pStyle w:val="Compact"/>
              <w:jc w:val="right"/>
            </w:pPr>
            <w:r>
              <w:t xml:space="preserve">72.0</w:t>
            </w:r>
          </w:p>
        </w:tc>
        <w:tc>
          <w:tcPr/>
          <w:p>
            <w:pPr>
              <w:pStyle w:val="Compact"/>
              <w:jc w:val="right"/>
            </w:pPr>
            <w:r>
              <w:t xml:space="preserve">208</w:t>
            </w:r>
          </w:p>
        </w:tc>
      </w:tr>
      <w:tr>
        <w:tc>
          <w:tcPr/>
          <w:p>
            <w:pPr>
              <w:pStyle w:val="Compact"/>
              <w:jc w:val="left"/>
            </w:pPr>
            <w:r>
              <w:t xml:space="preserve">Pirkkala (naapuri)</w:t>
            </w:r>
          </w:p>
        </w:tc>
        <w:tc>
          <w:tcPr/>
          <w:p>
            <w:pPr>
              <w:pStyle w:val="Compact"/>
              <w:jc w:val="right"/>
            </w:pPr>
            <w:r>
              <w:t xml:space="preserve">50.5</w:t>
            </w:r>
          </w:p>
        </w:tc>
        <w:tc>
          <w:tcPr/>
          <w:p>
            <w:pPr>
              <w:pStyle w:val="Compact"/>
              <w:jc w:val="right"/>
            </w:pPr>
            <w:r>
              <w:t xml:space="preserve">254</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7"/>
    <w:bookmarkStart w:id="5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225.0</w:t>
            </w:r>
          </w:p>
        </w:tc>
        <w:tc>
          <w:tcPr/>
          <w:p>
            <w:pPr>
              <w:pStyle w:val="Compact"/>
              <w:jc w:val="right"/>
            </w:pPr>
            <w:r>
              <w:t xml:space="preserve">35</w:t>
            </w:r>
          </w:p>
        </w:tc>
      </w:tr>
      <w:tr>
        <w:tc>
          <w:tcPr/>
          <w:p>
            <w:pPr>
              <w:pStyle w:val="Compact"/>
              <w:jc w:val="left"/>
            </w:pPr>
            <w:r>
              <w:t xml:space="preserve">Lempäälä (naapuri)</w:t>
            </w:r>
          </w:p>
        </w:tc>
        <w:tc>
          <w:tcPr/>
          <w:p>
            <w:pPr>
              <w:pStyle w:val="Compact"/>
              <w:jc w:val="right"/>
            </w:pPr>
            <w:r>
              <w:t xml:space="preserve">133.3</w:t>
            </w:r>
          </w:p>
        </w:tc>
        <w:tc>
          <w:tcPr/>
          <w:p>
            <w:pPr>
              <w:pStyle w:val="Compact"/>
              <w:jc w:val="right"/>
            </w:pPr>
            <w:r>
              <w:t xml:space="preserve">94</w:t>
            </w:r>
          </w:p>
        </w:tc>
      </w:tr>
      <w:tr>
        <w:tc>
          <w:tcPr/>
          <w:p>
            <w:pPr>
              <w:pStyle w:val="Compact"/>
              <w:jc w:val="left"/>
            </w:pPr>
            <w:r>
              <w:t xml:space="preserve">Nokia (naapuri)</w:t>
            </w:r>
          </w:p>
        </w:tc>
        <w:tc>
          <w:tcPr/>
          <w:p>
            <w:pPr>
              <w:pStyle w:val="Compact"/>
              <w:jc w:val="right"/>
            </w:pPr>
            <w:r>
              <w:t xml:space="preserve">133.3</w:t>
            </w:r>
          </w:p>
        </w:tc>
        <w:tc>
          <w:tcPr/>
          <w:p>
            <w:pPr>
              <w:pStyle w:val="Compact"/>
              <w:jc w:val="right"/>
            </w:pPr>
            <w:r>
              <w:t xml:space="preserve">96</w:t>
            </w:r>
          </w:p>
        </w:tc>
      </w:tr>
      <w:tr>
        <w:tc>
          <w:tcPr/>
          <w:p>
            <w:pPr>
              <w:pStyle w:val="Compact"/>
              <w:jc w:val="left"/>
            </w:pPr>
            <w:r>
              <w:t xml:space="preserve">Orivesi (naapuri)</w:t>
            </w:r>
          </w:p>
        </w:tc>
        <w:tc>
          <w:tcPr/>
          <w:p>
            <w:pPr>
              <w:pStyle w:val="Compact"/>
              <w:jc w:val="right"/>
            </w:pPr>
            <w:r>
              <w:t xml:space="preserve">100.0</w:t>
            </w:r>
          </w:p>
        </w:tc>
        <w:tc>
          <w:tcPr/>
          <w:p>
            <w:pPr>
              <w:pStyle w:val="Compact"/>
              <w:jc w:val="right"/>
            </w:pPr>
            <w:r>
              <w:t xml:space="preserve">157</w:t>
            </w:r>
          </w:p>
        </w:tc>
      </w:tr>
      <w:tr>
        <w:tc>
          <w:tcPr/>
          <w:p>
            <w:pPr>
              <w:pStyle w:val="Compact"/>
              <w:jc w:val="left"/>
            </w:pPr>
            <w:r>
              <w:t xml:space="preserve">Ylöjärvi (naapuri)</w:t>
            </w:r>
          </w:p>
        </w:tc>
        <w:tc>
          <w:tcPr/>
          <w:p>
            <w:pPr>
              <w:pStyle w:val="Compact"/>
              <w:jc w:val="right"/>
            </w:pPr>
            <w:r>
              <w:t xml:space="preserve">83.3</w:t>
            </w:r>
          </w:p>
        </w:tc>
        <w:tc>
          <w:tcPr/>
          <w:p>
            <w:pPr>
              <w:pStyle w:val="Compact"/>
              <w:jc w:val="right"/>
            </w:pPr>
            <w:r>
              <w:t xml:space="preserve">198</w:t>
            </w:r>
          </w:p>
        </w:tc>
      </w:tr>
      <w:tr>
        <w:tc>
          <w:tcPr/>
          <w:p>
            <w:pPr>
              <w:pStyle w:val="Compact"/>
              <w:jc w:val="left"/>
            </w:pPr>
            <w:r>
              <w:t xml:space="preserve">Kangasala (naapuri)</w:t>
            </w:r>
          </w:p>
        </w:tc>
        <w:tc>
          <w:tcPr/>
          <w:p>
            <w:pPr>
              <w:pStyle w:val="Compact"/>
              <w:jc w:val="right"/>
            </w:pPr>
            <w:r>
              <w:t xml:space="preserve">75.0</w:t>
            </w:r>
          </w:p>
        </w:tc>
        <w:tc>
          <w:tcPr/>
          <w:p>
            <w:pPr>
              <w:pStyle w:val="Compact"/>
              <w:jc w:val="right"/>
            </w:pPr>
            <w:r>
              <w:t xml:space="preserve">202</w:t>
            </w:r>
          </w:p>
        </w:tc>
      </w:tr>
      <w:tr>
        <w:tc>
          <w:tcPr/>
          <w:p>
            <w:pPr>
              <w:pStyle w:val="Compact"/>
              <w:jc w:val="left"/>
            </w:pPr>
            <w:r>
              <w:t xml:space="preserve">Pirkkala (naapuri)</w:t>
            </w:r>
          </w:p>
        </w:tc>
        <w:tc>
          <w:tcPr/>
          <w:p>
            <w:pPr>
              <w:pStyle w:val="Compact"/>
              <w:jc w:val="right"/>
            </w:pPr>
            <w:r>
              <w:t xml:space="preserve">75.0</w:t>
            </w:r>
          </w:p>
        </w:tc>
        <w:tc>
          <w:tcPr/>
          <w:p>
            <w:pPr>
              <w:pStyle w:val="Compact"/>
              <w:jc w:val="right"/>
            </w:pPr>
            <w:r>
              <w:t xml:space="preserve">211</w:t>
            </w:r>
          </w:p>
        </w:tc>
      </w:tr>
      <w:tr>
        <w:tc>
          <w:tcPr/>
          <w:p>
            <w:pPr>
              <w:pStyle w:val="Compact"/>
              <w:jc w:val="left"/>
            </w:pPr>
            <w:r>
              <w:t xml:space="preserve">Ruovesi (naapuri)</w:t>
            </w:r>
          </w:p>
        </w:tc>
        <w:tc>
          <w:tcPr/>
          <w:p>
            <w:pPr>
              <w:pStyle w:val="Compact"/>
              <w:jc w:val="right"/>
            </w:pPr>
            <w:r>
              <w:t xml:space="preserve">50.0</w:t>
            </w:r>
          </w:p>
        </w:tc>
        <w:tc>
          <w:tcPr/>
          <w:p>
            <w:pPr>
              <w:pStyle w:val="Compact"/>
              <w:jc w:val="right"/>
            </w:pPr>
            <w:r>
              <w:t xml:space="preserve">260</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ampere_kunnat_docx_files/figure-docx/talous_kuva-1.png" id="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End w:id="59"/>
    <w:bookmarkEnd w:id="60"/>
    <w:bookmarkStart w:id="6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0"/>
        <w:gridCol w:w="1243"/>
        <w:gridCol w:w="690"/>
        <w:gridCol w:w="1841"/>
        <w:gridCol w:w="2072"/>
        <w:gridCol w:w="460"/>
        <w:gridCol w:w="115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33720</w:t>
            </w:r>
          </w:p>
        </w:tc>
        <w:tc>
          <w:tcPr/>
          <w:p>
            <w:pPr>
              <w:pStyle w:val="Compact"/>
              <w:jc w:val="left"/>
            </w:pPr>
            <w:r>
              <w:t xml:space="preserve">Hervanta</w:t>
            </w:r>
          </w:p>
        </w:tc>
        <w:tc>
          <w:tcPr/>
          <w:p>
            <w:pPr>
              <w:pStyle w:val="Compact"/>
              <w:jc w:val="right"/>
            </w:pPr>
            <w:r>
              <w:t xml:space="preserve">134.5</w:t>
            </w:r>
          </w:p>
        </w:tc>
        <w:tc>
          <w:tcPr/>
          <w:p>
            <w:pPr>
              <w:pStyle w:val="Compact"/>
              <w:jc w:val="right"/>
            </w:pPr>
            <w:r>
              <w:t xml:space="preserve">174.7</w:t>
            </w:r>
          </w:p>
        </w:tc>
        <w:tc>
          <w:tcPr/>
          <w:p>
            <w:pPr>
              <w:pStyle w:val="Compact"/>
              <w:jc w:val="right"/>
            </w:pPr>
            <w:r>
              <w:t xml:space="preserve">149.1</w:t>
            </w:r>
          </w:p>
        </w:tc>
        <w:tc>
          <w:tcPr/>
          <w:p>
            <w:pPr>
              <w:pStyle w:val="Compact"/>
              <w:jc w:val="right"/>
            </w:pPr>
            <w:r>
              <w:t xml:space="preserve">127.5</w:t>
            </w:r>
          </w:p>
        </w:tc>
        <w:tc>
          <w:tcPr/>
          <w:p>
            <w:pPr>
              <w:pStyle w:val="Compact"/>
              <w:jc w:val="right"/>
            </w:pPr>
            <w:r>
              <w:t xml:space="preserve">86.8</w:t>
            </w:r>
          </w:p>
        </w:tc>
      </w:tr>
      <w:tr>
        <w:tc>
          <w:tcPr/>
          <w:p>
            <w:pPr>
              <w:pStyle w:val="Compact"/>
              <w:jc w:val="left"/>
            </w:pPr>
            <w:r>
              <w:t xml:space="preserve">33850</w:t>
            </w:r>
          </w:p>
        </w:tc>
        <w:tc>
          <w:tcPr/>
          <w:p>
            <w:pPr>
              <w:pStyle w:val="Compact"/>
              <w:jc w:val="left"/>
            </w:pPr>
            <w:r>
              <w:t xml:space="preserve">Multisilta</w:t>
            </w:r>
          </w:p>
        </w:tc>
        <w:tc>
          <w:tcPr/>
          <w:p>
            <w:pPr>
              <w:pStyle w:val="Compact"/>
              <w:jc w:val="right"/>
            </w:pPr>
            <w:r>
              <w:t xml:space="preserve">134.4</w:t>
            </w:r>
          </w:p>
        </w:tc>
        <w:tc>
          <w:tcPr/>
          <w:p>
            <w:pPr>
              <w:pStyle w:val="Compact"/>
              <w:jc w:val="right"/>
            </w:pPr>
            <w:r>
              <w:t xml:space="preserve">149.2</w:t>
            </w:r>
          </w:p>
        </w:tc>
        <w:tc>
          <w:tcPr/>
          <w:p>
            <w:pPr>
              <w:pStyle w:val="Compact"/>
              <w:jc w:val="right"/>
            </w:pPr>
            <w:r>
              <w:t xml:space="preserve">110.0</w:t>
            </w:r>
          </w:p>
        </w:tc>
        <w:tc>
          <w:tcPr/>
          <w:p>
            <w:pPr>
              <w:pStyle w:val="Compact"/>
              <w:jc w:val="right"/>
            </w:pPr>
            <w:r>
              <w:t xml:space="preserve">175.8</w:t>
            </w:r>
          </w:p>
        </w:tc>
        <w:tc>
          <w:tcPr/>
          <w:p>
            <w:pPr>
              <w:pStyle w:val="Compact"/>
              <w:jc w:val="right"/>
            </w:pPr>
            <w:r>
              <w:t xml:space="preserve">102.5</w:t>
            </w:r>
          </w:p>
        </w:tc>
      </w:tr>
      <w:tr>
        <w:tc>
          <w:tcPr/>
          <w:p>
            <w:pPr>
              <w:pStyle w:val="Compact"/>
              <w:jc w:val="left"/>
            </w:pPr>
            <w:r>
              <w:t xml:space="preserve">33310</w:t>
            </w:r>
          </w:p>
        </w:tc>
        <w:tc>
          <w:tcPr/>
          <w:p>
            <w:pPr>
              <w:pStyle w:val="Compact"/>
              <w:jc w:val="left"/>
            </w:pPr>
            <w:r>
              <w:t xml:space="preserve">Tesoma</w:t>
            </w:r>
          </w:p>
        </w:tc>
        <w:tc>
          <w:tcPr/>
          <w:p>
            <w:pPr>
              <w:pStyle w:val="Compact"/>
              <w:jc w:val="right"/>
            </w:pPr>
            <w:r>
              <w:t xml:space="preserve">127.6</w:t>
            </w:r>
          </w:p>
        </w:tc>
        <w:tc>
          <w:tcPr/>
          <w:p>
            <w:pPr>
              <w:pStyle w:val="Compact"/>
              <w:jc w:val="right"/>
            </w:pPr>
            <w:r>
              <w:t xml:space="preserve">141.2</w:t>
            </w:r>
          </w:p>
        </w:tc>
        <w:tc>
          <w:tcPr/>
          <w:p>
            <w:pPr>
              <w:pStyle w:val="Compact"/>
              <w:jc w:val="right"/>
            </w:pPr>
            <w:r>
              <w:t xml:space="preserve">98.4</w:t>
            </w:r>
          </w:p>
        </w:tc>
        <w:tc>
          <w:tcPr/>
          <w:p>
            <w:pPr>
              <w:pStyle w:val="Compact"/>
              <w:jc w:val="right"/>
            </w:pPr>
            <w:r>
              <w:t xml:space="preserve">165.2</w:t>
            </w:r>
          </w:p>
        </w:tc>
        <w:tc>
          <w:tcPr/>
          <w:p>
            <w:pPr>
              <w:pStyle w:val="Compact"/>
              <w:jc w:val="right"/>
            </w:pPr>
            <w:r>
              <w:t xml:space="preserve">105.5</w:t>
            </w:r>
          </w:p>
        </w:tc>
      </w:tr>
      <w:tr>
        <w:tc>
          <w:tcPr/>
          <w:p>
            <w:pPr>
              <w:pStyle w:val="Compact"/>
              <w:jc w:val="left"/>
            </w:pPr>
            <w:r>
              <w:t xml:space="preserve">34270</w:t>
            </w:r>
          </w:p>
        </w:tc>
        <w:tc>
          <w:tcPr/>
          <w:p>
            <w:pPr>
              <w:pStyle w:val="Compact"/>
              <w:jc w:val="left"/>
            </w:pPr>
            <w:r>
              <w:t xml:space="preserve">Velaatta</w:t>
            </w:r>
          </w:p>
        </w:tc>
        <w:tc>
          <w:tcPr/>
          <w:p>
            <w:pPr>
              <w:pStyle w:val="Compact"/>
              <w:jc w:val="right"/>
            </w:pPr>
            <w:r>
              <w:t xml:space="preserve">124.1</w:t>
            </w:r>
          </w:p>
        </w:tc>
        <w:tc>
          <w:tcPr/>
          <w:p>
            <w:pPr>
              <w:pStyle w:val="Compact"/>
              <w:jc w:val="right"/>
            </w:pPr>
            <w:r>
              <w:t xml:space="preserve">117.1</w:t>
            </w:r>
          </w:p>
        </w:tc>
        <w:tc>
          <w:tcPr/>
          <w:p>
            <w:pPr>
              <w:pStyle w:val="Compact"/>
              <w:jc w:val="right"/>
            </w:pPr>
            <w:r>
              <w:t xml:space="preserve">132.8</w:t>
            </w:r>
          </w:p>
        </w:tc>
        <w:tc>
          <w:tcPr/>
          <w:p>
            <w:pPr>
              <w:pStyle w:val="Compact"/>
              <w:jc w:val="right"/>
            </w:pPr>
            <w:r>
              <w:t xml:space="preserve">134.2</w:t>
            </w:r>
          </w:p>
        </w:tc>
        <w:tc>
          <w:tcPr/>
          <w:p>
            <w:pPr>
              <w:pStyle w:val="Compact"/>
              <w:jc w:val="right"/>
            </w:pPr>
            <w:r>
              <w:t xml:space="preserve">112.4</w:t>
            </w:r>
          </w:p>
        </w:tc>
      </w:tr>
      <w:tr>
        <w:tc>
          <w:tcPr/>
          <w:p>
            <w:pPr>
              <w:pStyle w:val="Compact"/>
              <w:jc w:val="left"/>
            </w:pPr>
            <w:r>
              <w:t xml:space="preserve">33800</w:t>
            </w:r>
          </w:p>
        </w:tc>
        <w:tc>
          <w:tcPr/>
          <w:p>
            <w:pPr>
              <w:pStyle w:val="Compact"/>
              <w:jc w:val="left"/>
            </w:pPr>
            <w:r>
              <w:t xml:space="preserve">Nekala</w:t>
            </w:r>
          </w:p>
        </w:tc>
        <w:tc>
          <w:tcPr/>
          <w:p>
            <w:pPr>
              <w:pStyle w:val="Compact"/>
              <w:jc w:val="right"/>
            </w:pPr>
            <w:r>
              <w:t xml:space="preserve">115.0</w:t>
            </w:r>
          </w:p>
        </w:tc>
        <w:tc>
          <w:tcPr/>
          <w:p>
            <w:pPr>
              <w:pStyle w:val="Compact"/>
              <w:jc w:val="right"/>
            </w:pPr>
            <w:r>
              <w:t xml:space="preserve">150.7</w:t>
            </w:r>
          </w:p>
        </w:tc>
        <w:tc>
          <w:tcPr/>
          <w:p>
            <w:pPr>
              <w:pStyle w:val="Compact"/>
              <w:jc w:val="right"/>
            </w:pPr>
            <w:r>
              <w:t xml:space="preserve">100.7</w:t>
            </w:r>
          </w:p>
        </w:tc>
        <w:tc>
          <w:tcPr/>
          <w:p>
            <w:pPr>
              <w:pStyle w:val="Compact"/>
              <w:jc w:val="right"/>
            </w:pPr>
            <w:r>
              <w:t xml:space="preserve">137.3</w:t>
            </w:r>
          </w:p>
        </w:tc>
        <w:tc>
          <w:tcPr/>
          <w:p>
            <w:pPr>
              <w:pStyle w:val="Compact"/>
              <w:jc w:val="right"/>
            </w:pPr>
            <w:r>
              <w:t xml:space="preserve">71.3</w:t>
            </w:r>
          </w:p>
        </w:tc>
      </w:tr>
      <w:tr>
        <w:tc>
          <w:tcPr/>
          <w:p>
            <w:pPr>
              <w:pStyle w:val="Compact"/>
              <w:jc w:val="left"/>
            </w:pPr>
            <w:r>
              <w:t xml:space="preserve">33330</w:t>
            </w:r>
          </w:p>
        </w:tc>
        <w:tc>
          <w:tcPr/>
          <w:p>
            <w:pPr>
              <w:pStyle w:val="Compact"/>
              <w:jc w:val="left"/>
            </w:pPr>
            <w:r>
              <w:t xml:space="preserve">Myllypuro-Kalkku</w:t>
            </w:r>
          </w:p>
        </w:tc>
        <w:tc>
          <w:tcPr/>
          <w:p>
            <w:pPr>
              <w:pStyle w:val="Compact"/>
              <w:jc w:val="right"/>
            </w:pPr>
            <w:r>
              <w:t xml:space="preserve">109.7</w:t>
            </w:r>
          </w:p>
        </w:tc>
        <w:tc>
          <w:tcPr/>
          <w:p>
            <w:pPr>
              <w:pStyle w:val="Compact"/>
              <w:jc w:val="right"/>
            </w:pPr>
            <w:r>
              <w:t xml:space="preserve">118.5</w:t>
            </w:r>
          </w:p>
        </w:tc>
        <w:tc>
          <w:tcPr/>
          <w:p>
            <w:pPr>
              <w:pStyle w:val="Compact"/>
              <w:jc w:val="right"/>
            </w:pPr>
            <w:r>
              <w:t xml:space="preserve">90.7</w:t>
            </w:r>
          </w:p>
        </w:tc>
        <w:tc>
          <w:tcPr/>
          <w:p>
            <w:pPr>
              <w:pStyle w:val="Compact"/>
              <w:jc w:val="right"/>
            </w:pPr>
            <w:r>
              <w:t xml:space="preserve">146.9</w:t>
            </w:r>
          </w:p>
        </w:tc>
        <w:tc>
          <w:tcPr/>
          <w:p>
            <w:pPr>
              <w:pStyle w:val="Compact"/>
              <w:jc w:val="right"/>
            </w:pPr>
            <w:r>
              <w:t xml:space="preserve">82.7</w:t>
            </w:r>
          </w:p>
        </w:tc>
      </w:tr>
      <w:tr>
        <w:tc>
          <w:tcPr/>
          <w:p>
            <w:pPr>
              <w:pStyle w:val="Compact"/>
              <w:jc w:val="left"/>
            </w:pPr>
            <w:r>
              <w:t xml:space="preserve">33840</w:t>
            </w:r>
          </w:p>
        </w:tc>
        <w:tc>
          <w:tcPr/>
          <w:p>
            <w:pPr>
              <w:pStyle w:val="Compact"/>
              <w:jc w:val="left"/>
            </w:pPr>
            <w:r>
              <w:t xml:space="preserve">Peltolammi</w:t>
            </w:r>
          </w:p>
        </w:tc>
        <w:tc>
          <w:tcPr/>
          <w:p>
            <w:pPr>
              <w:pStyle w:val="Compact"/>
              <w:jc w:val="right"/>
            </w:pPr>
            <w:r>
              <w:t xml:space="preserve">105.5</w:t>
            </w:r>
          </w:p>
        </w:tc>
        <w:tc>
          <w:tcPr/>
          <w:p>
            <w:pPr>
              <w:pStyle w:val="Compact"/>
              <w:jc w:val="right"/>
            </w:pPr>
            <w:r>
              <w:t xml:space="preserve">119.5</w:t>
            </w:r>
          </w:p>
        </w:tc>
        <w:tc>
          <w:tcPr/>
          <w:p>
            <w:pPr>
              <w:pStyle w:val="Compact"/>
              <w:jc w:val="right"/>
            </w:pPr>
            <w:r>
              <w:t xml:space="preserve">100.9</w:t>
            </w:r>
          </w:p>
        </w:tc>
        <w:tc>
          <w:tcPr/>
          <w:p>
            <w:pPr>
              <w:pStyle w:val="Compact"/>
              <w:jc w:val="right"/>
            </w:pPr>
            <w:r>
              <w:t xml:space="preserve">122.1</w:t>
            </w:r>
          </w:p>
        </w:tc>
        <w:tc>
          <w:tcPr/>
          <w:p>
            <w:pPr>
              <w:pStyle w:val="Compact"/>
              <w:jc w:val="right"/>
            </w:pPr>
            <w:r>
              <w:t xml:space="preserve">79.3</w:t>
            </w:r>
          </w:p>
        </w:tc>
      </w:tr>
      <w:tr>
        <w:tc>
          <w:tcPr/>
          <w:p>
            <w:pPr>
              <w:pStyle w:val="Compact"/>
              <w:jc w:val="left"/>
            </w:pPr>
            <w:r>
              <w:t xml:space="preserve">33410</w:t>
            </w:r>
          </w:p>
        </w:tc>
        <w:tc>
          <w:tcPr/>
          <w:p>
            <w:pPr>
              <w:pStyle w:val="Compact"/>
              <w:jc w:val="left"/>
            </w:pPr>
            <w:r>
              <w:t xml:space="preserve">Lentävänniemi</w:t>
            </w:r>
          </w:p>
        </w:tc>
        <w:tc>
          <w:tcPr/>
          <w:p>
            <w:pPr>
              <w:pStyle w:val="Compact"/>
              <w:jc w:val="right"/>
            </w:pPr>
            <w:r>
              <w:t xml:space="preserve">104.3</w:t>
            </w:r>
          </w:p>
        </w:tc>
        <w:tc>
          <w:tcPr/>
          <w:p>
            <w:pPr>
              <w:pStyle w:val="Compact"/>
              <w:jc w:val="right"/>
            </w:pPr>
            <w:r>
              <w:t xml:space="preserve">117.9</w:t>
            </w:r>
          </w:p>
        </w:tc>
        <w:tc>
          <w:tcPr/>
          <w:p>
            <w:pPr>
              <w:pStyle w:val="Compact"/>
              <w:jc w:val="right"/>
            </w:pPr>
            <w:r>
              <w:t xml:space="preserve">92.3</w:t>
            </w:r>
          </w:p>
        </w:tc>
        <w:tc>
          <w:tcPr/>
          <w:p>
            <w:pPr>
              <w:pStyle w:val="Compact"/>
              <w:jc w:val="right"/>
            </w:pPr>
            <w:r>
              <w:t xml:space="preserve">125.6</w:t>
            </w:r>
          </w:p>
        </w:tc>
        <w:tc>
          <w:tcPr/>
          <w:p>
            <w:pPr>
              <w:pStyle w:val="Compact"/>
              <w:jc w:val="right"/>
            </w:pPr>
            <w:r>
              <w:t xml:space="preserve">81.6</w:t>
            </w:r>
          </w:p>
        </w:tc>
      </w:tr>
      <w:tr>
        <w:tc>
          <w:tcPr/>
          <w:p>
            <w:pPr>
              <w:pStyle w:val="Compact"/>
              <w:jc w:val="left"/>
            </w:pPr>
            <w:r>
              <w:t xml:space="preserve">33540</w:t>
            </w:r>
          </w:p>
        </w:tc>
        <w:tc>
          <w:tcPr/>
          <w:p>
            <w:pPr>
              <w:pStyle w:val="Compact"/>
              <w:jc w:val="left"/>
            </w:pPr>
            <w:r>
              <w:t xml:space="preserve">Kaleva</w:t>
            </w:r>
          </w:p>
        </w:tc>
        <w:tc>
          <w:tcPr/>
          <w:p>
            <w:pPr>
              <w:pStyle w:val="Compact"/>
              <w:jc w:val="right"/>
            </w:pPr>
            <w:r>
              <w:t xml:space="preserve">103.4</w:t>
            </w:r>
          </w:p>
        </w:tc>
        <w:tc>
          <w:tcPr/>
          <w:p>
            <w:pPr>
              <w:pStyle w:val="Compact"/>
              <w:jc w:val="right"/>
            </w:pPr>
            <w:r>
              <w:t xml:space="preserve">145.7</w:t>
            </w:r>
          </w:p>
        </w:tc>
        <w:tc>
          <w:tcPr/>
          <w:p>
            <w:pPr>
              <w:pStyle w:val="Compact"/>
              <w:jc w:val="right"/>
            </w:pPr>
            <w:r>
              <w:t xml:space="preserve">123.2</w:t>
            </w:r>
          </w:p>
        </w:tc>
        <w:tc>
          <w:tcPr/>
          <w:p>
            <w:pPr>
              <w:pStyle w:val="Compact"/>
              <w:jc w:val="right"/>
            </w:pPr>
            <w:r>
              <w:t xml:space="preserve">94.3</w:t>
            </w:r>
          </w:p>
        </w:tc>
        <w:tc>
          <w:tcPr/>
          <w:p>
            <w:pPr>
              <w:pStyle w:val="Compact"/>
              <w:jc w:val="right"/>
            </w:pPr>
            <w:r>
              <w:t xml:space="preserve">50.5</w:t>
            </w:r>
          </w:p>
        </w:tc>
      </w:tr>
      <w:tr>
        <w:tc>
          <w:tcPr/>
          <w:p>
            <w:pPr>
              <w:pStyle w:val="Compact"/>
              <w:jc w:val="left"/>
            </w:pPr>
            <w:r>
              <w:t xml:space="preserve">34260</w:t>
            </w:r>
          </w:p>
        </w:tc>
        <w:tc>
          <w:tcPr/>
          <w:p>
            <w:pPr>
              <w:pStyle w:val="Compact"/>
              <w:jc w:val="left"/>
            </w:pPr>
            <w:r>
              <w:t xml:space="preserve">Terälahti</w:t>
            </w:r>
          </w:p>
        </w:tc>
        <w:tc>
          <w:tcPr/>
          <w:p>
            <w:pPr>
              <w:pStyle w:val="Compact"/>
              <w:jc w:val="right"/>
            </w:pPr>
            <w:r>
              <w:t xml:space="preserve">103.0</w:t>
            </w:r>
          </w:p>
        </w:tc>
        <w:tc>
          <w:tcPr/>
          <w:p>
            <w:pPr>
              <w:pStyle w:val="Compact"/>
              <w:jc w:val="right"/>
            </w:pPr>
            <w:r>
              <w:t xml:space="preserve">102.4</w:t>
            </w:r>
          </w:p>
        </w:tc>
        <w:tc>
          <w:tcPr/>
          <w:p>
            <w:pPr>
              <w:pStyle w:val="Compact"/>
              <w:jc w:val="right"/>
            </w:pPr>
            <w:r>
              <w:t xml:space="preserve">101.1</w:t>
            </w:r>
          </w:p>
        </w:tc>
        <w:tc>
          <w:tcPr/>
          <w:p>
            <w:pPr>
              <w:pStyle w:val="Compact"/>
              <w:jc w:val="right"/>
            </w:pPr>
            <w:r>
              <w:t xml:space="preserve">117.0</w:t>
            </w:r>
          </w:p>
        </w:tc>
        <w:tc>
          <w:tcPr/>
          <w:p>
            <w:pPr>
              <w:pStyle w:val="Compact"/>
              <w:jc w:val="right"/>
            </w:pPr>
            <w:r>
              <w:t xml:space="preserve">91.6</w:t>
            </w:r>
          </w:p>
        </w:tc>
      </w:tr>
      <w:tr>
        <w:tc>
          <w:tcPr/>
          <w:p>
            <w:pPr>
              <w:pStyle w:val="Compact"/>
              <w:jc w:val="left"/>
            </w:pPr>
            <w:r>
              <w:t xml:space="preserve">33710</w:t>
            </w:r>
          </w:p>
        </w:tc>
        <w:tc>
          <w:tcPr/>
          <w:p>
            <w:pPr>
              <w:pStyle w:val="Compact"/>
              <w:jc w:val="left"/>
            </w:pPr>
            <w:r>
              <w:t xml:space="preserve">Kaukajärvi</w:t>
            </w:r>
          </w:p>
        </w:tc>
        <w:tc>
          <w:tcPr/>
          <w:p>
            <w:pPr>
              <w:pStyle w:val="Compact"/>
              <w:jc w:val="right"/>
            </w:pPr>
            <w:r>
              <w:t xml:space="preserve">100.9</w:t>
            </w:r>
          </w:p>
        </w:tc>
        <w:tc>
          <w:tcPr/>
          <w:p>
            <w:pPr>
              <w:pStyle w:val="Compact"/>
              <w:jc w:val="right"/>
            </w:pPr>
            <w:r>
              <w:t xml:space="preserve">113.5</w:t>
            </w:r>
          </w:p>
        </w:tc>
        <w:tc>
          <w:tcPr/>
          <w:p>
            <w:pPr>
              <w:pStyle w:val="Compact"/>
              <w:jc w:val="right"/>
            </w:pPr>
            <w:r>
              <w:t xml:space="preserve">94.5</w:t>
            </w:r>
          </w:p>
        </w:tc>
        <w:tc>
          <w:tcPr/>
          <w:p>
            <w:pPr>
              <w:pStyle w:val="Compact"/>
              <w:jc w:val="right"/>
            </w:pPr>
            <w:r>
              <w:t xml:space="preserve">120.0</w:t>
            </w:r>
          </w:p>
        </w:tc>
        <w:tc>
          <w:tcPr/>
          <w:p>
            <w:pPr>
              <w:pStyle w:val="Compact"/>
              <w:jc w:val="right"/>
            </w:pPr>
            <w:r>
              <w:t xml:space="preserve">75.6</w:t>
            </w:r>
          </w:p>
        </w:tc>
      </w:tr>
      <w:tr>
        <w:tc>
          <w:tcPr/>
          <w:p>
            <w:pPr>
              <w:pStyle w:val="Compact"/>
              <w:jc w:val="left"/>
            </w:pPr>
            <w:r>
              <w:t xml:space="preserve">33530</w:t>
            </w:r>
          </w:p>
        </w:tc>
        <w:tc>
          <w:tcPr/>
          <w:p>
            <w:pPr>
              <w:pStyle w:val="Compact"/>
              <w:jc w:val="left"/>
            </w:pPr>
            <w:r>
              <w:t xml:space="preserve">Kissanmaa</w:t>
            </w:r>
          </w:p>
        </w:tc>
        <w:tc>
          <w:tcPr/>
          <w:p>
            <w:pPr>
              <w:pStyle w:val="Compact"/>
              <w:jc w:val="right"/>
            </w:pPr>
            <w:r>
              <w:t xml:space="preserve">100.7</w:t>
            </w:r>
          </w:p>
        </w:tc>
        <w:tc>
          <w:tcPr/>
          <w:p>
            <w:pPr>
              <w:pStyle w:val="Compact"/>
              <w:jc w:val="right"/>
            </w:pPr>
            <w:r>
              <w:t xml:space="preserve">132.6</w:t>
            </w:r>
          </w:p>
        </w:tc>
        <w:tc>
          <w:tcPr/>
          <w:p>
            <w:pPr>
              <w:pStyle w:val="Compact"/>
              <w:jc w:val="right"/>
            </w:pPr>
            <w:r>
              <w:t xml:space="preserve">118.2</w:t>
            </w:r>
          </w:p>
        </w:tc>
        <w:tc>
          <w:tcPr/>
          <w:p>
            <w:pPr>
              <w:pStyle w:val="Compact"/>
              <w:jc w:val="right"/>
            </w:pPr>
            <w:r>
              <w:t xml:space="preserve">92.7</w:t>
            </w:r>
          </w:p>
        </w:tc>
        <w:tc>
          <w:tcPr/>
          <w:p>
            <w:pPr>
              <w:pStyle w:val="Compact"/>
              <w:jc w:val="right"/>
            </w:pPr>
            <w:r>
              <w:t xml:space="preserve">59.0</w:t>
            </w:r>
          </w:p>
        </w:tc>
      </w:tr>
      <w:tr>
        <w:tc>
          <w:tcPr/>
          <w:p>
            <w:pPr>
              <w:pStyle w:val="Compact"/>
              <w:jc w:val="left"/>
            </w:pPr>
            <w:r>
              <w:t xml:space="preserve">33250</w:t>
            </w:r>
          </w:p>
        </w:tc>
        <w:tc>
          <w:tcPr/>
          <w:p>
            <w:pPr>
              <w:pStyle w:val="Compact"/>
              <w:jc w:val="left"/>
            </w:pPr>
            <w:r>
              <w:t xml:space="preserve">Pispala</w:t>
            </w:r>
          </w:p>
        </w:tc>
        <w:tc>
          <w:tcPr/>
          <w:p>
            <w:pPr>
              <w:pStyle w:val="Compact"/>
              <w:jc w:val="right"/>
            </w:pPr>
            <w:r>
              <w:t xml:space="preserve">99.7</w:t>
            </w:r>
          </w:p>
        </w:tc>
        <w:tc>
          <w:tcPr/>
          <w:p>
            <w:pPr>
              <w:pStyle w:val="Compact"/>
              <w:jc w:val="right"/>
            </w:pPr>
            <w:r>
              <w:t xml:space="preserve">122.7</w:t>
            </w:r>
          </w:p>
        </w:tc>
        <w:tc>
          <w:tcPr/>
          <w:p>
            <w:pPr>
              <w:pStyle w:val="Compact"/>
              <w:jc w:val="right"/>
            </w:pPr>
            <w:r>
              <w:t xml:space="preserve">100.1</w:t>
            </w:r>
          </w:p>
        </w:tc>
        <w:tc>
          <w:tcPr/>
          <w:p>
            <w:pPr>
              <w:pStyle w:val="Compact"/>
              <w:jc w:val="right"/>
            </w:pPr>
            <w:r>
              <w:t xml:space="preserve">125.3</w:t>
            </w:r>
          </w:p>
        </w:tc>
        <w:tc>
          <w:tcPr/>
          <w:p>
            <w:pPr>
              <w:pStyle w:val="Compact"/>
              <w:jc w:val="right"/>
            </w:pPr>
            <w:r>
              <w:t xml:space="preserve">51.0</w:t>
            </w:r>
          </w:p>
        </w:tc>
      </w:tr>
      <w:tr>
        <w:tc>
          <w:tcPr/>
          <w:p>
            <w:pPr>
              <w:pStyle w:val="Compact"/>
              <w:jc w:val="left"/>
            </w:pPr>
            <w:r>
              <w:t xml:space="preserve">33210</w:t>
            </w:r>
          </w:p>
        </w:tc>
        <w:tc>
          <w:tcPr/>
          <w:p>
            <w:pPr>
              <w:pStyle w:val="Compact"/>
              <w:jc w:val="left"/>
            </w:pPr>
            <w:r>
              <w:t xml:space="preserve">Itä-Amuri-Tammerkoski</w:t>
            </w:r>
          </w:p>
        </w:tc>
        <w:tc>
          <w:tcPr/>
          <w:p>
            <w:pPr>
              <w:pStyle w:val="Compact"/>
              <w:jc w:val="right"/>
            </w:pPr>
            <w:r>
              <w:t xml:space="preserve">97.0</w:t>
            </w:r>
          </w:p>
        </w:tc>
        <w:tc>
          <w:tcPr/>
          <w:p>
            <w:pPr>
              <w:pStyle w:val="Compact"/>
              <w:jc w:val="right"/>
            </w:pPr>
            <w:r>
              <w:t xml:space="preserve">113.6</w:t>
            </w:r>
          </w:p>
        </w:tc>
        <w:tc>
          <w:tcPr/>
          <w:p>
            <w:pPr>
              <w:pStyle w:val="Compact"/>
              <w:jc w:val="right"/>
            </w:pPr>
            <w:r>
              <w:t xml:space="preserve">94.7</w:t>
            </w:r>
          </w:p>
        </w:tc>
        <w:tc>
          <w:tcPr/>
          <w:p>
            <w:pPr>
              <w:pStyle w:val="Compact"/>
              <w:jc w:val="right"/>
            </w:pPr>
            <w:r>
              <w:t xml:space="preserve">119.9</w:t>
            </w:r>
          </w:p>
        </w:tc>
        <w:tc>
          <w:tcPr/>
          <w:p>
            <w:pPr>
              <w:pStyle w:val="Compact"/>
              <w:jc w:val="right"/>
            </w:pPr>
            <w:r>
              <w:t xml:space="preserve">59.8</w:t>
            </w:r>
          </w:p>
        </w:tc>
      </w:tr>
      <w:tr>
        <w:tc>
          <w:tcPr/>
          <w:p>
            <w:pPr>
              <w:pStyle w:val="Compact"/>
              <w:jc w:val="left"/>
            </w:pPr>
            <w:r>
              <w:t xml:space="preserve">33900</w:t>
            </w:r>
          </w:p>
        </w:tc>
        <w:tc>
          <w:tcPr/>
          <w:p>
            <w:pPr>
              <w:pStyle w:val="Compact"/>
              <w:jc w:val="left"/>
            </w:pPr>
            <w:r>
              <w:t xml:space="preserve">Härmälä-Rantaperkiö</w:t>
            </w:r>
          </w:p>
        </w:tc>
        <w:tc>
          <w:tcPr/>
          <w:p>
            <w:pPr>
              <w:pStyle w:val="Compact"/>
              <w:jc w:val="right"/>
            </w:pPr>
            <w:r>
              <w:t xml:space="preserve">95.4</w:t>
            </w:r>
          </w:p>
        </w:tc>
        <w:tc>
          <w:tcPr/>
          <w:p>
            <w:pPr>
              <w:pStyle w:val="Compact"/>
              <w:jc w:val="right"/>
            </w:pPr>
            <w:r>
              <w:t xml:space="preserve">113.7</w:t>
            </w:r>
          </w:p>
        </w:tc>
        <w:tc>
          <w:tcPr/>
          <w:p>
            <w:pPr>
              <w:pStyle w:val="Compact"/>
              <w:jc w:val="right"/>
            </w:pPr>
            <w:r>
              <w:t xml:space="preserve">88.3</w:t>
            </w:r>
          </w:p>
        </w:tc>
        <w:tc>
          <w:tcPr/>
          <w:p>
            <w:pPr>
              <w:pStyle w:val="Compact"/>
              <w:jc w:val="right"/>
            </w:pPr>
            <w:r>
              <w:t xml:space="preserve">115.4</w:t>
            </w:r>
          </w:p>
        </w:tc>
        <w:tc>
          <w:tcPr/>
          <w:p>
            <w:pPr>
              <w:pStyle w:val="Compact"/>
              <w:jc w:val="right"/>
            </w:pPr>
            <w:r>
              <w:t xml:space="preserve">64.0</w:t>
            </w:r>
          </w:p>
        </w:tc>
      </w:tr>
      <w:tr>
        <w:tc>
          <w:tcPr/>
          <w:p>
            <w:pPr>
              <w:pStyle w:val="Compact"/>
              <w:jc w:val="left"/>
            </w:pPr>
            <w:r>
              <w:t xml:space="preserve">33420</w:t>
            </w:r>
          </w:p>
        </w:tc>
        <w:tc>
          <w:tcPr/>
          <w:p>
            <w:pPr>
              <w:pStyle w:val="Compact"/>
              <w:jc w:val="left"/>
            </w:pPr>
            <w:r>
              <w:t xml:space="preserve">Lamminpää</w:t>
            </w:r>
          </w:p>
        </w:tc>
        <w:tc>
          <w:tcPr/>
          <w:p>
            <w:pPr>
              <w:pStyle w:val="Compact"/>
              <w:jc w:val="right"/>
            </w:pPr>
            <w:r>
              <w:t xml:space="preserve">94.6</w:t>
            </w:r>
          </w:p>
        </w:tc>
        <w:tc>
          <w:tcPr/>
          <w:p>
            <w:pPr>
              <w:pStyle w:val="Compact"/>
              <w:jc w:val="right"/>
            </w:pPr>
            <w:r>
              <w:t xml:space="preserve">87.6</w:t>
            </w:r>
          </w:p>
        </w:tc>
        <w:tc>
          <w:tcPr/>
          <w:p>
            <w:pPr>
              <w:pStyle w:val="Compact"/>
              <w:jc w:val="right"/>
            </w:pPr>
            <w:r>
              <w:t xml:space="preserve">80.4</w:t>
            </w:r>
          </w:p>
        </w:tc>
        <w:tc>
          <w:tcPr/>
          <w:p>
            <w:pPr>
              <w:pStyle w:val="Compact"/>
              <w:jc w:val="right"/>
            </w:pPr>
            <w:r>
              <w:t xml:space="preserve">133.3</w:t>
            </w:r>
          </w:p>
        </w:tc>
        <w:tc>
          <w:tcPr/>
          <w:p>
            <w:pPr>
              <w:pStyle w:val="Compact"/>
              <w:jc w:val="right"/>
            </w:pPr>
            <w:r>
              <w:t xml:space="preserve">77.1</w:t>
            </w:r>
          </w:p>
        </w:tc>
      </w:tr>
      <w:tr>
        <w:tc>
          <w:tcPr/>
          <w:p>
            <w:pPr>
              <w:pStyle w:val="Compact"/>
              <w:jc w:val="left"/>
            </w:pPr>
            <w:r>
              <w:t xml:space="preserve">33500</w:t>
            </w:r>
          </w:p>
        </w:tc>
        <w:tc>
          <w:tcPr/>
          <w:p>
            <w:pPr>
              <w:pStyle w:val="Compact"/>
              <w:jc w:val="left"/>
            </w:pPr>
            <w:r>
              <w:t xml:space="preserve">Osmonmäki-Petsamo</w:t>
            </w:r>
          </w:p>
        </w:tc>
        <w:tc>
          <w:tcPr/>
          <w:p>
            <w:pPr>
              <w:pStyle w:val="Compact"/>
              <w:jc w:val="right"/>
            </w:pPr>
            <w:r>
              <w:t xml:space="preserve">94.2</w:t>
            </w:r>
          </w:p>
        </w:tc>
        <w:tc>
          <w:tcPr/>
          <w:p>
            <w:pPr>
              <w:pStyle w:val="Compact"/>
              <w:jc w:val="right"/>
            </w:pPr>
            <w:r>
              <w:t xml:space="preserve">121.1</w:t>
            </w:r>
          </w:p>
        </w:tc>
        <w:tc>
          <w:tcPr/>
          <w:p>
            <w:pPr>
              <w:pStyle w:val="Compact"/>
              <w:jc w:val="right"/>
            </w:pPr>
            <w:r>
              <w:t xml:space="preserve">93.3</w:t>
            </w:r>
          </w:p>
        </w:tc>
        <w:tc>
          <w:tcPr/>
          <w:p>
            <w:pPr>
              <w:pStyle w:val="Compact"/>
              <w:jc w:val="right"/>
            </w:pPr>
            <w:r>
              <w:t xml:space="preserve">101.3</w:t>
            </w:r>
          </w:p>
        </w:tc>
        <w:tc>
          <w:tcPr/>
          <w:p>
            <w:pPr>
              <w:pStyle w:val="Compact"/>
              <w:jc w:val="right"/>
            </w:pPr>
            <w:r>
              <w:t xml:space="preserve">61.2</w:t>
            </w:r>
          </w:p>
        </w:tc>
      </w:tr>
      <w:tr>
        <w:tc>
          <w:tcPr/>
          <w:p>
            <w:pPr>
              <w:pStyle w:val="Compact"/>
              <w:jc w:val="left"/>
            </w:pPr>
            <w:r>
              <w:t xml:space="preserve">33400</w:t>
            </w:r>
          </w:p>
        </w:tc>
        <w:tc>
          <w:tcPr/>
          <w:p>
            <w:pPr>
              <w:pStyle w:val="Compact"/>
              <w:jc w:val="left"/>
            </w:pPr>
            <w:r>
              <w:t xml:space="preserve">Luoteis-Tampere</w:t>
            </w:r>
          </w:p>
        </w:tc>
        <w:tc>
          <w:tcPr/>
          <w:p>
            <w:pPr>
              <w:pStyle w:val="Compact"/>
              <w:jc w:val="right"/>
            </w:pPr>
            <w:r>
              <w:t xml:space="preserve">93.8</w:t>
            </w:r>
          </w:p>
        </w:tc>
        <w:tc>
          <w:tcPr/>
          <w:p>
            <w:pPr>
              <w:pStyle w:val="Compact"/>
              <w:jc w:val="right"/>
            </w:pPr>
            <w:r>
              <w:t xml:space="preserve">106.8</w:t>
            </w:r>
          </w:p>
        </w:tc>
        <w:tc>
          <w:tcPr/>
          <w:p>
            <w:pPr>
              <w:pStyle w:val="Compact"/>
              <w:jc w:val="right"/>
            </w:pPr>
            <w:r>
              <w:t xml:space="preserve">86.9</w:t>
            </w:r>
          </w:p>
        </w:tc>
        <w:tc>
          <w:tcPr/>
          <w:p>
            <w:pPr>
              <w:pStyle w:val="Compact"/>
              <w:jc w:val="right"/>
            </w:pPr>
            <w:r>
              <w:t xml:space="preserve">108.9</w:t>
            </w:r>
          </w:p>
        </w:tc>
        <w:tc>
          <w:tcPr/>
          <w:p>
            <w:pPr>
              <w:pStyle w:val="Compact"/>
              <w:jc w:val="right"/>
            </w:pPr>
            <w:r>
              <w:t xml:space="preserve">72.6</w:t>
            </w:r>
          </w:p>
        </w:tc>
      </w:tr>
      <w:tr>
        <w:tc>
          <w:tcPr/>
          <w:p>
            <w:pPr>
              <w:pStyle w:val="Compact"/>
              <w:jc w:val="left"/>
            </w:pPr>
            <w:r>
              <w:t xml:space="preserve">33200</w:t>
            </w:r>
          </w:p>
        </w:tc>
        <w:tc>
          <w:tcPr/>
          <w:p>
            <w:pPr>
              <w:pStyle w:val="Compact"/>
              <w:jc w:val="left"/>
            </w:pPr>
            <w:r>
              <w:t xml:space="preserve">Tampere Keskus Läntinen</w:t>
            </w:r>
          </w:p>
        </w:tc>
        <w:tc>
          <w:tcPr/>
          <w:p>
            <w:pPr>
              <w:pStyle w:val="Compact"/>
              <w:jc w:val="right"/>
            </w:pPr>
            <w:r>
              <w:t xml:space="preserve">93.3</w:t>
            </w:r>
          </w:p>
        </w:tc>
        <w:tc>
          <w:tcPr/>
          <w:p>
            <w:pPr>
              <w:pStyle w:val="Compact"/>
              <w:jc w:val="right"/>
            </w:pPr>
            <w:r>
              <w:t xml:space="preserve">114.6</w:t>
            </w:r>
          </w:p>
        </w:tc>
        <w:tc>
          <w:tcPr/>
          <w:p>
            <w:pPr>
              <w:pStyle w:val="Compact"/>
              <w:jc w:val="right"/>
            </w:pPr>
            <w:r>
              <w:t xml:space="preserve">92.5</w:t>
            </w:r>
          </w:p>
        </w:tc>
        <w:tc>
          <w:tcPr/>
          <w:p>
            <w:pPr>
              <w:pStyle w:val="Compact"/>
              <w:jc w:val="right"/>
            </w:pPr>
            <w:r>
              <w:t xml:space="preserve">112.3</w:t>
            </w:r>
          </w:p>
        </w:tc>
        <w:tc>
          <w:tcPr/>
          <w:p>
            <w:pPr>
              <w:pStyle w:val="Compact"/>
              <w:jc w:val="right"/>
            </w:pPr>
            <w:r>
              <w:t xml:space="preserve">53.8</w:t>
            </w:r>
          </w:p>
        </w:tc>
      </w:tr>
      <w:tr>
        <w:tc>
          <w:tcPr/>
          <w:p>
            <w:pPr>
              <w:pStyle w:val="Compact"/>
              <w:jc w:val="left"/>
            </w:pPr>
            <w:r>
              <w:t xml:space="preserve">33270</w:t>
            </w:r>
          </w:p>
        </w:tc>
        <w:tc>
          <w:tcPr/>
          <w:p>
            <w:pPr>
              <w:pStyle w:val="Compact"/>
              <w:jc w:val="left"/>
            </w:pPr>
            <w:r>
              <w:t xml:space="preserve">Epilä</w:t>
            </w:r>
          </w:p>
        </w:tc>
        <w:tc>
          <w:tcPr/>
          <w:p>
            <w:pPr>
              <w:pStyle w:val="Compact"/>
              <w:jc w:val="right"/>
            </w:pPr>
            <w:r>
              <w:t xml:space="preserve">92.8</w:t>
            </w:r>
          </w:p>
        </w:tc>
        <w:tc>
          <w:tcPr/>
          <w:p>
            <w:pPr>
              <w:pStyle w:val="Compact"/>
              <w:jc w:val="right"/>
            </w:pPr>
            <w:r>
              <w:t xml:space="preserve">100.6</w:t>
            </w:r>
          </w:p>
        </w:tc>
        <w:tc>
          <w:tcPr/>
          <w:p>
            <w:pPr>
              <w:pStyle w:val="Compact"/>
              <w:jc w:val="right"/>
            </w:pPr>
            <w:r>
              <w:t xml:space="preserve">74.1</w:t>
            </w:r>
          </w:p>
        </w:tc>
        <w:tc>
          <w:tcPr/>
          <w:p>
            <w:pPr>
              <w:pStyle w:val="Compact"/>
              <w:jc w:val="right"/>
            </w:pPr>
            <w:r>
              <w:t xml:space="preserve">129.6</w:t>
            </w:r>
          </w:p>
        </w:tc>
        <w:tc>
          <w:tcPr/>
          <w:p>
            <w:pPr>
              <w:pStyle w:val="Compact"/>
              <w:jc w:val="right"/>
            </w:pPr>
            <w:r>
              <w:t xml:space="preserve">67.1</w:t>
            </w:r>
          </w:p>
        </w:tc>
      </w:tr>
      <w:tr>
        <w:tc>
          <w:tcPr/>
          <w:p>
            <w:pPr>
              <w:pStyle w:val="Compact"/>
              <w:jc w:val="left"/>
            </w:pPr>
            <w:r>
              <w:t xml:space="preserve">33520</w:t>
            </w:r>
          </w:p>
        </w:tc>
        <w:tc>
          <w:tcPr/>
          <w:p>
            <w:pPr>
              <w:pStyle w:val="Compact"/>
              <w:jc w:val="left"/>
            </w:pPr>
            <w:r>
              <w:t xml:space="preserve">Keskussairaala-alue-Kauppi</w:t>
            </w:r>
          </w:p>
        </w:tc>
        <w:tc>
          <w:tcPr/>
          <w:p>
            <w:pPr>
              <w:pStyle w:val="Compact"/>
              <w:jc w:val="right"/>
            </w:pPr>
            <w:r>
              <w:t xml:space="preserve">91.6</w:t>
            </w:r>
          </w:p>
        </w:tc>
        <w:tc>
          <w:tcPr/>
          <w:p>
            <w:pPr>
              <w:pStyle w:val="Compact"/>
              <w:jc w:val="right"/>
            </w:pPr>
            <w:r>
              <w:t xml:space="preserve">117.9</w:t>
            </w:r>
          </w:p>
        </w:tc>
        <w:tc>
          <w:tcPr/>
          <w:p>
            <w:pPr>
              <w:pStyle w:val="Compact"/>
              <w:jc w:val="right"/>
            </w:pPr>
            <w:r>
              <w:t xml:space="preserve">95.4</w:t>
            </w:r>
          </w:p>
        </w:tc>
        <w:tc>
          <w:tcPr/>
          <w:p>
            <w:pPr>
              <w:pStyle w:val="Compact"/>
              <w:jc w:val="right"/>
            </w:pPr>
            <w:r>
              <w:t xml:space="preserve">98.7</w:t>
            </w:r>
          </w:p>
        </w:tc>
        <w:tc>
          <w:tcPr/>
          <w:p>
            <w:pPr>
              <w:pStyle w:val="Compact"/>
              <w:jc w:val="right"/>
            </w:pPr>
            <w:r>
              <w:t xml:space="preserve">54.4</w:t>
            </w:r>
          </w:p>
        </w:tc>
      </w:tr>
      <w:tr>
        <w:tc>
          <w:tcPr/>
          <w:p>
            <w:pPr>
              <w:pStyle w:val="Compact"/>
              <w:jc w:val="left"/>
            </w:pPr>
            <w:r>
              <w:t xml:space="preserve">33100</w:t>
            </w:r>
          </w:p>
        </w:tc>
        <w:tc>
          <w:tcPr/>
          <w:p>
            <w:pPr>
              <w:pStyle w:val="Compact"/>
              <w:jc w:val="left"/>
            </w:pPr>
            <w:r>
              <w:t xml:space="preserve">Tampere Keskus</w:t>
            </w:r>
          </w:p>
        </w:tc>
        <w:tc>
          <w:tcPr/>
          <w:p>
            <w:pPr>
              <w:pStyle w:val="Compact"/>
              <w:jc w:val="right"/>
            </w:pPr>
            <w:r>
              <w:t xml:space="preserve">89.1</w:t>
            </w:r>
          </w:p>
        </w:tc>
        <w:tc>
          <w:tcPr/>
          <w:p>
            <w:pPr>
              <w:pStyle w:val="Compact"/>
              <w:jc w:val="right"/>
            </w:pPr>
            <w:r>
              <w:t xml:space="preserve">112.9</w:t>
            </w:r>
          </w:p>
        </w:tc>
        <w:tc>
          <w:tcPr/>
          <w:p>
            <w:pPr>
              <w:pStyle w:val="Compact"/>
              <w:jc w:val="right"/>
            </w:pPr>
            <w:r>
              <w:t xml:space="preserve">103.0</w:t>
            </w:r>
          </w:p>
        </w:tc>
        <w:tc>
          <w:tcPr/>
          <w:p>
            <w:pPr>
              <w:pStyle w:val="Compact"/>
              <w:jc w:val="right"/>
            </w:pPr>
            <w:r>
              <w:t xml:space="preserve">93.6</w:t>
            </w:r>
          </w:p>
        </w:tc>
        <w:tc>
          <w:tcPr/>
          <w:p>
            <w:pPr>
              <w:pStyle w:val="Compact"/>
              <w:jc w:val="right"/>
            </w:pPr>
            <w:r>
              <w:t xml:space="preserve">47.0</w:t>
            </w:r>
          </w:p>
        </w:tc>
      </w:tr>
      <w:tr>
        <w:tc>
          <w:tcPr/>
          <w:p>
            <w:pPr>
              <w:pStyle w:val="Compact"/>
              <w:jc w:val="left"/>
            </w:pPr>
            <w:r>
              <w:t xml:space="preserve">33560</w:t>
            </w:r>
          </w:p>
        </w:tc>
        <w:tc>
          <w:tcPr/>
          <w:p>
            <w:pPr>
              <w:pStyle w:val="Compact"/>
              <w:jc w:val="left"/>
            </w:pPr>
            <w:r>
              <w:t xml:space="preserve">Takahuhti</w:t>
            </w:r>
          </w:p>
        </w:tc>
        <w:tc>
          <w:tcPr/>
          <w:p>
            <w:pPr>
              <w:pStyle w:val="Compact"/>
              <w:jc w:val="right"/>
            </w:pPr>
            <w:r>
              <w:t xml:space="preserve">86.9</w:t>
            </w:r>
          </w:p>
        </w:tc>
        <w:tc>
          <w:tcPr/>
          <w:p>
            <w:pPr>
              <w:pStyle w:val="Compact"/>
              <w:jc w:val="right"/>
            </w:pPr>
            <w:r>
              <w:t xml:space="preserve">104.4</w:t>
            </w:r>
          </w:p>
        </w:tc>
        <w:tc>
          <w:tcPr/>
          <w:p>
            <w:pPr>
              <w:pStyle w:val="Compact"/>
              <w:jc w:val="right"/>
            </w:pPr>
            <w:r>
              <w:t xml:space="preserve">83.2</w:t>
            </w:r>
          </w:p>
        </w:tc>
        <w:tc>
          <w:tcPr/>
          <w:p>
            <w:pPr>
              <w:pStyle w:val="Compact"/>
              <w:jc w:val="right"/>
            </w:pPr>
            <w:r>
              <w:t xml:space="preserve">89.5</w:t>
            </w:r>
          </w:p>
        </w:tc>
        <w:tc>
          <w:tcPr/>
          <w:p>
            <w:pPr>
              <w:pStyle w:val="Compact"/>
              <w:jc w:val="right"/>
            </w:pPr>
            <w:r>
              <w:t xml:space="preserve">70.5</w:t>
            </w:r>
          </w:p>
        </w:tc>
      </w:tr>
      <w:tr>
        <w:tc>
          <w:tcPr/>
          <w:p>
            <w:pPr>
              <w:pStyle w:val="Compact"/>
              <w:jc w:val="left"/>
            </w:pPr>
            <w:r>
              <w:t xml:space="preserve">33300</w:t>
            </w:r>
          </w:p>
        </w:tc>
        <w:tc>
          <w:tcPr/>
          <w:p>
            <w:pPr>
              <w:pStyle w:val="Compact"/>
              <w:jc w:val="left"/>
            </w:pPr>
            <w:r>
              <w:t xml:space="preserve">Rahola</w:t>
            </w:r>
          </w:p>
        </w:tc>
        <w:tc>
          <w:tcPr/>
          <w:p>
            <w:pPr>
              <w:pStyle w:val="Compact"/>
              <w:jc w:val="right"/>
            </w:pPr>
            <w:r>
              <w:t xml:space="preserve">85.0</w:t>
            </w:r>
          </w:p>
        </w:tc>
        <w:tc>
          <w:tcPr/>
          <w:p>
            <w:pPr>
              <w:pStyle w:val="Compact"/>
              <w:jc w:val="right"/>
            </w:pPr>
            <w:r>
              <w:t xml:space="preserve">88.8</w:t>
            </w:r>
          </w:p>
        </w:tc>
        <w:tc>
          <w:tcPr/>
          <w:p>
            <w:pPr>
              <w:pStyle w:val="Compact"/>
              <w:jc w:val="right"/>
            </w:pPr>
            <w:r>
              <w:t xml:space="preserve">75.0</w:t>
            </w:r>
          </w:p>
        </w:tc>
        <w:tc>
          <w:tcPr/>
          <w:p>
            <w:pPr>
              <w:pStyle w:val="Compact"/>
              <w:jc w:val="right"/>
            </w:pPr>
            <w:r>
              <w:t xml:space="preserve">108.8</w:t>
            </w:r>
          </w:p>
        </w:tc>
        <w:tc>
          <w:tcPr/>
          <w:p>
            <w:pPr>
              <w:pStyle w:val="Compact"/>
              <w:jc w:val="right"/>
            </w:pPr>
            <w:r>
              <w:t xml:space="preserve">67.6</w:t>
            </w:r>
          </w:p>
        </w:tc>
      </w:tr>
      <w:tr>
        <w:tc>
          <w:tcPr/>
          <w:p>
            <w:pPr>
              <w:pStyle w:val="Compact"/>
              <w:jc w:val="left"/>
            </w:pPr>
            <w:r>
              <w:t xml:space="preserve">33240</w:t>
            </w:r>
          </w:p>
        </w:tc>
        <w:tc>
          <w:tcPr/>
          <w:p>
            <w:pPr>
              <w:pStyle w:val="Compact"/>
              <w:jc w:val="left"/>
            </w:pPr>
            <w:r>
              <w:t xml:space="preserve">Tahmela</w:t>
            </w:r>
          </w:p>
        </w:tc>
        <w:tc>
          <w:tcPr/>
          <w:p>
            <w:pPr>
              <w:pStyle w:val="Compact"/>
              <w:jc w:val="right"/>
            </w:pPr>
            <w:r>
              <w:t xml:space="preserve">84.1</w:t>
            </w:r>
          </w:p>
        </w:tc>
        <w:tc>
          <w:tcPr/>
          <w:p>
            <w:pPr>
              <w:pStyle w:val="Compact"/>
              <w:jc w:val="right"/>
            </w:pPr>
            <w:r>
              <w:t xml:space="preserve">94.6</w:t>
            </w:r>
          </w:p>
        </w:tc>
        <w:tc>
          <w:tcPr/>
          <w:p>
            <w:pPr>
              <w:pStyle w:val="Compact"/>
              <w:jc w:val="right"/>
            </w:pPr>
            <w:r>
              <w:t xml:space="preserve">78.2</w:t>
            </w:r>
          </w:p>
        </w:tc>
        <w:tc>
          <w:tcPr/>
          <w:p>
            <w:pPr>
              <w:pStyle w:val="Compact"/>
              <w:jc w:val="right"/>
            </w:pPr>
            <w:r>
              <w:t xml:space="preserve">119.9</w:t>
            </w:r>
          </w:p>
        </w:tc>
        <w:tc>
          <w:tcPr/>
          <w:p>
            <w:pPr>
              <w:pStyle w:val="Compact"/>
              <w:jc w:val="right"/>
            </w:pPr>
            <w:r>
              <w:t xml:space="preserve">43.6</w:t>
            </w:r>
          </w:p>
        </w:tc>
      </w:tr>
      <w:tr>
        <w:tc>
          <w:tcPr/>
          <w:p>
            <w:pPr>
              <w:pStyle w:val="Compact"/>
              <w:jc w:val="left"/>
            </w:pPr>
            <w:r>
              <w:t xml:space="preserve">33180</w:t>
            </w:r>
          </w:p>
        </w:tc>
        <w:tc>
          <w:tcPr/>
          <w:p>
            <w:pPr>
              <w:pStyle w:val="Compact"/>
              <w:jc w:val="left"/>
            </w:pPr>
            <w:r>
              <w:t xml:space="preserve">Lapinniemi-Käpylä</w:t>
            </w:r>
          </w:p>
        </w:tc>
        <w:tc>
          <w:tcPr/>
          <w:p>
            <w:pPr>
              <w:pStyle w:val="Compact"/>
              <w:jc w:val="right"/>
            </w:pPr>
            <w:r>
              <w:t xml:space="preserve">83.9</w:t>
            </w:r>
          </w:p>
        </w:tc>
        <w:tc>
          <w:tcPr/>
          <w:p>
            <w:pPr>
              <w:pStyle w:val="Compact"/>
              <w:jc w:val="right"/>
            </w:pPr>
            <w:r>
              <w:t xml:space="preserve">87.3</w:t>
            </w:r>
          </w:p>
        </w:tc>
        <w:tc>
          <w:tcPr/>
          <w:p>
            <w:pPr>
              <w:pStyle w:val="Compact"/>
              <w:jc w:val="right"/>
            </w:pPr>
            <w:r>
              <w:t xml:space="preserve">84.5</w:t>
            </w:r>
          </w:p>
        </w:tc>
        <w:tc>
          <w:tcPr/>
          <w:p>
            <w:pPr>
              <w:pStyle w:val="Compact"/>
              <w:jc w:val="right"/>
            </w:pPr>
            <w:r>
              <w:t xml:space="preserve">67.6</w:t>
            </w:r>
          </w:p>
        </w:tc>
        <w:tc>
          <w:tcPr/>
          <w:p>
            <w:pPr>
              <w:pStyle w:val="Compact"/>
              <w:jc w:val="right"/>
            </w:pPr>
            <w:r>
              <w:t xml:space="preserve">96.0</w:t>
            </w:r>
          </w:p>
        </w:tc>
      </w:tr>
      <w:tr>
        <w:tc>
          <w:tcPr/>
          <w:p>
            <w:pPr>
              <w:pStyle w:val="Compact"/>
              <w:jc w:val="left"/>
            </w:pPr>
            <w:r>
              <w:t xml:space="preserve">33820</w:t>
            </w:r>
          </w:p>
        </w:tc>
        <w:tc>
          <w:tcPr/>
          <w:p>
            <w:pPr>
              <w:pStyle w:val="Compact"/>
              <w:jc w:val="left"/>
            </w:pPr>
            <w:r>
              <w:t xml:space="preserve">Koivistonkylä</w:t>
            </w:r>
          </w:p>
        </w:tc>
        <w:tc>
          <w:tcPr/>
          <w:p>
            <w:pPr>
              <w:pStyle w:val="Compact"/>
              <w:jc w:val="right"/>
            </w:pPr>
            <w:r>
              <w:t xml:space="preserve">83.7</w:t>
            </w:r>
          </w:p>
        </w:tc>
        <w:tc>
          <w:tcPr/>
          <w:p>
            <w:pPr>
              <w:pStyle w:val="Compact"/>
              <w:jc w:val="right"/>
            </w:pPr>
            <w:r>
              <w:t xml:space="preserve">89.6</w:t>
            </w:r>
          </w:p>
        </w:tc>
        <w:tc>
          <w:tcPr/>
          <w:p>
            <w:pPr>
              <w:pStyle w:val="Compact"/>
              <w:jc w:val="right"/>
            </w:pPr>
            <w:r>
              <w:t xml:space="preserve">83.7</w:t>
            </w:r>
          </w:p>
        </w:tc>
        <w:tc>
          <w:tcPr/>
          <w:p>
            <w:pPr>
              <w:pStyle w:val="Compact"/>
              <w:jc w:val="right"/>
            </w:pPr>
            <w:r>
              <w:t xml:space="preserve">97.6</w:t>
            </w:r>
          </w:p>
        </w:tc>
        <w:tc>
          <w:tcPr/>
          <w:p>
            <w:pPr>
              <w:pStyle w:val="Compact"/>
              <w:jc w:val="right"/>
            </w:pPr>
            <w:r>
              <w:t xml:space="preserve">63.9</w:t>
            </w:r>
          </w:p>
        </w:tc>
      </w:tr>
      <w:tr>
        <w:tc>
          <w:tcPr/>
          <w:p>
            <w:pPr>
              <w:pStyle w:val="Compact"/>
              <w:jc w:val="left"/>
            </w:pPr>
            <w:r>
              <w:t xml:space="preserve">33870</w:t>
            </w:r>
          </w:p>
        </w:tc>
        <w:tc>
          <w:tcPr/>
          <w:p>
            <w:pPr>
              <w:pStyle w:val="Compact"/>
              <w:jc w:val="left"/>
            </w:pPr>
            <w:r>
              <w:t xml:space="preserve">Vuores</w:t>
            </w:r>
          </w:p>
        </w:tc>
        <w:tc>
          <w:tcPr/>
          <w:p>
            <w:pPr>
              <w:pStyle w:val="Compact"/>
              <w:jc w:val="right"/>
            </w:pPr>
            <w:r>
              <w:t xml:space="preserve">81.1</w:t>
            </w:r>
          </w:p>
        </w:tc>
        <w:tc>
          <w:tcPr/>
          <w:p>
            <w:pPr>
              <w:pStyle w:val="Compact"/>
              <w:jc w:val="right"/>
            </w:pPr>
            <w:r>
              <w:t xml:space="preserve">113.9</w:t>
            </w:r>
          </w:p>
        </w:tc>
        <w:tc>
          <w:tcPr/>
          <w:p>
            <w:pPr>
              <w:pStyle w:val="Compact"/>
              <w:jc w:val="right"/>
            </w:pPr>
            <w:r>
              <w:t xml:space="preserve">87.5</w:t>
            </w:r>
          </w:p>
        </w:tc>
        <w:tc>
          <w:tcPr/>
          <w:p>
            <w:pPr>
              <w:pStyle w:val="Compact"/>
              <w:jc w:val="right"/>
            </w:pPr>
            <w:r>
              <w:t xml:space="preserve">82.6</w:t>
            </w:r>
          </w:p>
        </w:tc>
        <w:tc>
          <w:tcPr/>
          <w:p>
            <w:pPr>
              <w:pStyle w:val="Compact"/>
              <w:jc w:val="right"/>
            </w:pPr>
            <w:r>
              <w:t xml:space="preserve">40.5</w:t>
            </w:r>
          </w:p>
        </w:tc>
      </w:tr>
      <w:tr>
        <w:tc>
          <w:tcPr/>
          <w:p>
            <w:pPr>
              <w:pStyle w:val="Compact"/>
              <w:jc w:val="left"/>
            </w:pPr>
            <w:r>
              <w:t xml:space="preserve">33340</w:t>
            </w:r>
          </w:p>
        </w:tc>
        <w:tc>
          <w:tcPr/>
          <w:p>
            <w:pPr>
              <w:pStyle w:val="Compact"/>
              <w:jc w:val="left"/>
            </w:pPr>
            <w:r>
              <w:t xml:space="preserve">Haukiluoma-Ikuri</w:t>
            </w:r>
          </w:p>
        </w:tc>
        <w:tc>
          <w:tcPr/>
          <w:p>
            <w:pPr>
              <w:pStyle w:val="Compact"/>
              <w:jc w:val="right"/>
            </w:pPr>
            <w:r>
              <w:t xml:space="preserve">79.2</w:t>
            </w:r>
          </w:p>
        </w:tc>
        <w:tc>
          <w:tcPr/>
          <w:p>
            <w:pPr>
              <w:pStyle w:val="Compact"/>
              <w:jc w:val="right"/>
            </w:pPr>
            <w:r>
              <w:t xml:space="preserve">72.0</w:t>
            </w:r>
          </w:p>
        </w:tc>
        <w:tc>
          <w:tcPr/>
          <w:p>
            <w:pPr>
              <w:pStyle w:val="Compact"/>
              <w:jc w:val="right"/>
            </w:pPr>
            <w:r>
              <w:t xml:space="preserve">73.9</w:t>
            </w:r>
          </w:p>
        </w:tc>
        <w:tc>
          <w:tcPr/>
          <w:p>
            <w:pPr>
              <w:pStyle w:val="Compact"/>
              <w:jc w:val="right"/>
            </w:pPr>
            <w:r>
              <w:t xml:space="preserve">101.7</w:t>
            </w:r>
          </w:p>
        </w:tc>
        <w:tc>
          <w:tcPr/>
          <w:p>
            <w:pPr>
              <w:pStyle w:val="Compact"/>
              <w:jc w:val="right"/>
            </w:pPr>
            <w:r>
              <w:t xml:space="preserve">69.4</w:t>
            </w:r>
          </w:p>
        </w:tc>
      </w:tr>
      <w:tr>
        <w:tc>
          <w:tcPr/>
          <w:p>
            <w:pPr>
              <w:pStyle w:val="Compact"/>
              <w:jc w:val="left"/>
            </w:pPr>
            <w:r>
              <w:t xml:space="preserve">33230</w:t>
            </w:r>
          </w:p>
        </w:tc>
        <w:tc>
          <w:tcPr/>
          <w:p>
            <w:pPr>
              <w:pStyle w:val="Compact"/>
              <w:jc w:val="left"/>
            </w:pPr>
            <w:r>
              <w:t xml:space="preserve">Länsi-Amuri</w:t>
            </w:r>
          </w:p>
        </w:tc>
        <w:tc>
          <w:tcPr/>
          <w:p>
            <w:pPr>
              <w:pStyle w:val="Compact"/>
              <w:jc w:val="right"/>
            </w:pPr>
            <w:r>
              <w:t xml:space="preserve">78.9</w:t>
            </w:r>
          </w:p>
        </w:tc>
        <w:tc>
          <w:tcPr/>
          <w:p>
            <w:pPr>
              <w:pStyle w:val="Compact"/>
              <w:jc w:val="right"/>
            </w:pPr>
            <w:r>
              <w:t xml:space="preserve">91.8</w:t>
            </w:r>
          </w:p>
        </w:tc>
        <w:tc>
          <w:tcPr/>
          <w:p>
            <w:pPr>
              <w:pStyle w:val="Compact"/>
              <w:jc w:val="right"/>
            </w:pPr>
            <w:r>
              <w:t xml:space="preserve">76.2</w:t>
            </w:r>
          </w:p>
        </w:tc>
        <w:tc>
          <w:tcPr/>
          <w:p>
            <w:pPr>
              <w:pStyle w:val="Compact"/>
              <w:jc w:val="right"/>
            </w:pPr>
            <w:r>
              <w:t xml:space="preserve">96.3</w:t>
            </w:r>
          </w:p>
        </w:tc>
        <w:tc>
          <w:tcPr/>
          <w:p>
            <w:pPr>
              <w:pStyle w:val="Compact"/>
              <w:jc w:val="right"/>
            </w:pPr>
            <w:r>
              <w:t xml:space="preserve">51.5</w:t>
            </w:r>
          </w:p>
        </w:tc>
      </w:tr>
      <w:tr>
        <w:tc>
          <w:tcPr/>
          <w:p>
            <w:pPr>
              <w:pStyle w:val="Compact"/>
              <w:jc w:val="left"/>
            </w:pPr>
            <w:r>
              <w:t xml:space="preserve">33580</w:t>
            </w:r>
          </w:p>
        </w:tc>
        <w:tc>
          <w:tcPr/>
          <w:p>
            <w:pPr>
              <w:pStyle w:val="Compact"/>
              <w:jc w:val="left"/>
            </w:pPr>
            <w:r>
              <w:t xml:space="preserve">Atala-Linnainmaa</w:t>
            </w:r>
          </w:p>
        </w:tc>
        <w:tc>
          <w:tcPr/>
          <w:p>
            <w:pPr>
              <w:pStyle w:val="Compact"/>
              <w:jc w:val="right"/>
            </w:pPr>
            <w:r>
              <w:t xml:space="preserve">77.9</w:t>
            </w:r>
          </w:p>
        </w:tc>
        <w:tc>
          <w:tcPr/>
          <w:p>
            <w:pPr>
              <w:pStyle w:val="Compact"/>
              <w:jc w:val="right"/>
            </w:pPr>
            <w:r>
              <w:t xml:space="preserve">84.9</w:t>
            </w:r>
          </w:p>
        </w:tc>
        <w:tc>
          <w:tcPr/>
          <w:p>
            <w:pPr>
              <w:pStyle w:val="Compact"/>
              <w:jc w:val="right"/>
            </w:pPr>
            <w:r>
              <w:t xml:space="preserve">69.7</w:t>
            </w:r>
          </w:p>
        </w:tc>
        <w:tc>
          <w:tcPr/>
          <w:p>
            <w:pPr>
              <w:pStyle w:val="Compact"/>
              <w:jc w:val="right"/>
            </w:pPr>
            <w:r>
              <w:t xml:space="preserve">96.9</w:t>
            </w:r>
          </w:p>
        </w:tc>
        <w:tc>
          <w:tcPr/>
          <w:p>
            <w:pPr>
              <w:pStyle w:val="Compact"/>
              <w:jc w:val="right"/>
            </w:pPr>
            <w:r>
              <w:t xml:space="preserve">60.3</w:t>
            </w:r>
          </w:p>
        </w:tc>
      </w:tr>
      <w:tr>
        <w:tc>
          <w:tcPr/>
          <w:p>
            <w:pPr>
              <w:pStyle w:val="Compact"/>
              <w:jc w:val="left"/>
            </w:pPr>
            <w:r>
              <w:t xml:space="preserve">33700</w:t>
            </w:r>
          </w:p>
        </w:tc>
        <w:tc>
          <w:tcPr/>
          <w:p>
            <w:pPr>
              <w:pStyle w:val="Compact"/>
              <w:jc w:val="left"/>
            </w:pPr>
            <w:r>
              <w:t xml:space="preserve">Messukylä</w:t>
            </w:r>
          </w:p>
        </w:tc>
        <w:tc>
          <w:tcPr/>
          <w:p>
            <w:pPr>
              <w:pStyle w:val="Compact"/>
              <w:jc w:val="right"/>
            </w:pPr>
            <w:r>
              <w:t xml:space="preserve">75.1</w:t>
            </w:r>
          </w:p>
        </w:tc>
        <w:tc>
          <w:tcPr/>
          <w:p>
            <w:pPr>
              <w:pStyle w:val="Compact"/>
              <w:jc w:val="right"/>
            </w:pPr>
            <w:r>
              <w:t xml:space="preserve">97.7</w:t>
            </w:r>
          </w:p>
        </w:tc>
        <w:tc>
          <w:tcPr/>
          <w:p>
            <w:pPr>
              <w:pStyle w:val="Compact"/>
              <w:jc w:val="right"/>
            </w:pPr>
            <w:r>
              <w:t xml:space="preserve">93.3</w:t>
            </w:r>
          </w:p>
        </w:tc>
        <w:tc>
          <w:tcPr/>
          <w:p>
            <w:pPr>
              <w:pStyle w:val="Compact"/>
              <w:jc w:val="right"/>
            </w:pPr>
            <w:r>
              <w:t xml:space="preserve">60.6</w:t>
            </w:r>
          </w:p>
        </w:tc>
        <w:tc>
          <w:tcPr/>
          <w:p>
            <w:pPr>
              <w:pStyle w:val="Compact"/>
              <w:jc w:val="right"/>
            </w:pPr>
            <w:r>
              <w:t xml:space="preserve">48.9</w:t>
            </w:r>
          </w:p>
        </w:tc>
      </w:tr>
      <w:tr>
        <w:tc>
          <w:tcPr/>
          <w:p>
            <w:pPr>
              <w:pStyle w:val="Compact"/>
              <w:jc w:val="left"/>
            </w:pPr>
            <w:r>
              <w:t xml:space="preserve">34240</w:t>
            </w:r>
          </w:p>
        </w:tc>
        <w:tc>
          <w:tcPr/>
          <w:p>
            <w:pPr>
              <w:pStyle w:val="Compact"/>
              <w:jc w:val="left"/>
            </w:pPr>
            <w:r>
              <w:t xml:space="preserve">Kämmenteisko</w:t>
            </w:r>
          </w:p>
        </w:tc>
        <w:tc>
          <w:tcPr/>
          <w:p>
            <w:pPr>
              <w:pStyle w:val="Compact"/>
              <w:jc w:val="right"/>
            </w:pPr>
            <w:r>
              <w:t xml:space="preserve">73.9</w:t>
            </w:r>
          </w:p>
        </w:tc>
        <w:tc>
          <w:tcPr/>
          <w:p>
            <w:pPr>
              <w:pStyle w:val="Compact"/>
              <w:jc w:val="right"/>
            </w:pPr>
            <w:r>
              <w:t xml:space="preserve">66.9</w:t>
            </w:r>
          </w:p>
        </w:tc>
        <w:tc>
          <w:tcPr/>
          <w:p>
            <w:pPr>
              <w:pStyle w:val="Compact"/>
              <w:jc w:val="right"/>
            </w:pPr>
            <w:r>
              <w:t xml:space="preserve">73.0</w:t>
            </w:r>
          </w:p>
        </w:tc>
        <w:tc>
          <w:tcPr/>
          <w:p>
            <w:pPr>
              <w:pStyle w:val="Compact"/>
              <w:jc w:val="right"/>
            </w:pPr>
            <w:r>
              <w:t xml:space="preserve">80.5</w:t>
            </w:r>
          </w:p>
        </w:tc>
        <w:tc>
          <w:tcPr/>
          <w:p>
            <w:pPr>
              <w:pStyle w:val="Compact"/>
              <w:jc w:val="right"/>
            </w:pPr>
            <w:r>
              <w:t xml:space="preserve">75.0</w:t>
            </w:r>
          </w:p>
        </w:tc>
      </w:tr>
      <w:tr>
        <w:tc>
          <w:tcPr/>
          <w:p>
            <w:pPr>
              <w:pStyle w:val="Compact"/>
              <w:jc w:val="left"/>
            </w:pPr>
            <w:r>
              <w:t xml:space="preserve">33680</w:t>
            </w:r>
          </w:p>
        </w:tc>
        <w:tc>
          <w:tcPr/>
          <w:p>
            <w:pPr>
              <w:pStyle w:val="Compact"/>
              <w:jc w:val="left"/>
            </w:pPr>
            <w:r>
              <w:t xml:space="preserve">Aitolahti</w:t>
            </w:r>
          </w:p>
        </w:tc>
        <w:tc>
          <w:tcPr/>
          <w:p>
            <w:pPr>
              <w:pStyle w:val="Compact"/>
              <w:jc w:val="right"/>
            </w:pPr>
            <w:r>
              <w:t xml:space="preserve">73.5</w:t>
            </w:r>
          </w:p>
        </w:tc>
        <w:tc>
          <w:tcPr/>
          <w:p>
            <w:pPr>
              <w:pStyle w:val="Compact"/>
              <w:jc w:val="right"/>
            </w:pPr>
            <w:r>
              <w:t xml:space="preserve">62.8</w:t>
            </w:r>
          </w:p>
        </w:tc>
        <w:tc>
          <w:tcPr/>
          <w:p>
            <w:pPr>
              <w:pStyle w:val="Compact"/>
              <w:jc w:val="right"/>
            </w:pPr>
            <w:r>
              <w:t xml:space="preserve">85.1</w:t>
            </w:r>
          </w:p>
        </w:tc>
        <w:tc>
          <w:tcPr/>
          <w:p>
            <w:pPr>
              <w:pStyle w:val="Compact"/>
              <w:jc w:val="right"/>
            </w:pPr>
            <w:r>
              <w:t xml:space="preserve">73.0</w:t>
            </w:r>
          </w:p>
        </w:tc>
        <w:tc>
          <w:tcPr/>
          <w:p>
            <w:pPr>
              <w:pStyle w:val="Compact"/>
              <w:jc w:val="right"/>
            </w:pPr>
            <w:r>
              <w:t xml:space="preserve">73.2</w:t>
            </w:r>
          </w:p>
        </w:tc>
      </w:tr>
      <w:tr>
        <w:tc>
          <w:tcPr/>
          <w:p>
            <w:pPr>
              <w:pStyle w:val="Compact"/>
              <w:jc w:val="left"/>
            </w:pPr>
            <w:r>
              <w:t xml:space="preserve">33610</w:t>
            </w:r>
          </w:p>
        </w:tc>
        <w:tc>
          <w:tcPr/>
          <w:p>
            <w:pPr>
              <w:pStyle w:val="Compact"/>
              <w:jc w:val="left"/>
            </w:pPr>
            <w:r>
              <w:t xml:space="preserve">Olkahinen-Tasanne</w:t>
            </w:r>
          </w:p>
        </w:tc>
        <w:tc>
          <w:tcPr/>
          <w:p>
            <w:pPr>
              <w:pStyle w:val="Compact"/>
              <w:jc w:val="right"/>
            </w:pPr>
            <w:r>
              <w:t xml:space="preserve">58.9</w:t>
            </w:r>
          </w:p>
        </w:tc>
        <w:tc>
          <w:tcPr/>
          <w:p>
            <w:pPr>
              <w:pStyle w:val="Compact"/>
              <w:jc w:val="right"/>
            </w:pPr>
            <w:r>
              <w:t xml:space="preserve">43.0</w:t>
            </w:r>
          </w:p>
        </w:tc>
        <w:tc>
          <w:tcPr/>
          <w:p>
            <w:pPr>
              <w:pStyle w:val="Compact"/>
              <w:jc w:val="right"/>
            </w:pPr>
            <w:r>
              <w:t xml:space="preserve">62.7</w:t>
            </w:r>
          </w:p>
        </w:tc>
        <w:tc>
          <w:tcPr/>
          <w:p>
            <w:pPr>
              <w:pStyle w:val="Compact"/>
              <w:jc w:val="right"/>
            </w:pPr>
            <w:r>
              <w:t xml:space="preserve">77.2</w:t>
            </w:r>
          </w:p>
        </w:tc>
        <w:tc>
          <w:tcPr/>
          <w:p>
            <w:pPr>
              <w:pStyle w:val="Compact"/>
              <w:jc w:val="right"/>
            </w:pPr>
            <w:r>
              <w:t xml:space="preserve">52.7</w:t>
            </w:r>
          </w:p>
        </w:tc>
      </w:tr>
      <w:tr>
        <w:tc>
          <w:tcPr/>
          <w:p>
            <w:pPr>
              <w:pStyle w:val="Compact"/>
              <w:jc w:val="left"/>
            </w:pPr>
            <w:r>
              <w:t xml:space="preserve">33730</w:t>
            </w:r>
          </w:p>
        </w:tc>
        <w:tc>
          <w:tcPr/>
          <w:p>
            <w:pPr>
              <w:pStyle w:val="Compact"/>
              <w:jc w:val="left"/>
            </w:pPr>
            <w:r>
              <w:t xml:space="preserve">Leinola-Vehmainen</w:t>
            </w:r>
          </w:p>
        </w:tc>
        <w:tc>
          <w:tcPr/>
          <w:p>
            <w:pPr>
              <w:pStyle w:val="Compact"/>
              <w:jc w:val="right"/>
            </w:pPr>
            <w:r>
              <w:t xml:space="preserve">57.2</w:t>
            </w:r>
          </w:p>
        </w:tc>
        <w:tc>
          <w:tcPr/>
          <w:p>
            <w:pPr>
              <w:pStyle w:val="Compact"/>
              <w:jc w:val="right"/>
            </w:pPr>
            <w:r>
              <w:t xml:space="preserve">47.0</w:t>
            </w:r>
          </w:p>
        </w:tc>
        <w:tc>
          <w:tcPr/>
          <w:p>
            <w:pPr>
              <w:pStyle w:val="Compact"/>
              <w:jc w:val="right"/>
            </w:pPr>
            <w:r>
              <w:t xml:space="preserve">66.2</w:t>
            </w:r>
          </w:p>
        </w:tc>
        <w:tc>
          <w:tcPr/>
          <w:p>
            <w:pPr>
              <w:pStyle w:val="Compact"/>
              <w:jc w:val="right"/>
            </w:pPr>
            <w:r>
              <w:t xml:space="preserve">63.0</w:t>
            </w:r>
          </w:p>
        </w:tc>
        <w:tc>
          <w:tcPr/>
          <w:p>
            <w:pPr>
              <w:pStyle w:val="Compact"/>
              <w:jc w:val="right"/>
            </w:pPr>
            <w:r>
              <w:t xml:space="preserve">52.7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ampere_kunnat_docx_files/figure-docx/zip_kartta-1.png" id="0" name="Picture"/>
                    <pic:cNvPicPr>
                      <a:picLocks noChangeArrowheads="1" noChangeAspect="1"/>
                    </pic:cNvPicPr>
                  </pic:nvPicPr>
                  <pic:blipFill>
                    <a:blip r:embed="rId6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ampere_kunnat_docx_files/figure-docx/zip_kartta-2.png" id="0"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ampere_kunnat_docx_files/figure-docx/zip_kartta-3.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ampere_kunnat_docx_files/figure-docx/zip_kartta-4.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p>
    <w:bookmarkEnd w:id="6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Tampere (Kunnat)</dc:title>
  <dc:creator>Diakin karttasovellus 2022-02-23 00:28:44</dc:creator>
  <cp:keywords/>
  <dcterms:created xsi:type="dcterms:W3CDTF">2022-02-22T22:30:28Z</dcterms:created>
  <dcterms:modified xsi:type="dcterms:W3CDTF">2022-02-22T22:30:28Z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