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A02" w:rsidRDefault="002F4A02">
      <w:pPr>
        <w:pStyle w:val="ConsPlusTitlePage"/>
      </w:pPr>
      <w:r>
        <w:br/>
      </w:r>
    </w:p>
    <w:p w:rsidR="002F4A02" w:rsidRDefault="002F4A02">
      <w:pPr>
        <w:pStyle w:val="ConsPlusNormal"/>
        <w:jc w:val="both"/>
        <w:outlineLvl w:val="0"/>
      </w:pPr>
    </w:p>
    <w:p w:rsidR="002F4A02" w:rsidRDefault="002F4A02">
      <w:pPr>
        <w:pStyle w:val="ConsPlusTitle"/>
        <w:jc w:val="center"/>
      </w:pPr>
      <w:r>
        <w:t>КАЛУЖСКАЯ ОБЛАСТЬ</w:t>
      </w:r>
    </w:p>
    <w:p w:rsidR="002F4A02" w:rsidRDefault="002F4A02">
      <w:pPr>
        <w:pStyle w:val="ConsPlusTitle"/>
        <w:jc w:val="center"/>
      </w:pPr>
      <w:r>
        <w:t>АДМИНИСТРАЦИЯ МУНИЦИПАЛЬНОГО РАЙОНА</w:t>
      </w:r>
    </w:p>
    <w:p w:rsidR="002F4A02" w:rsidRDefault="002F4A02">
      <w:pPr>
        <w:pStyle w:val="ConsPlusTitle"/>
        <w:jc w:val="center"/>
      </w:pPr>
      <w:r>
        <w:t>"МОСАЛЬСКИЙ РАЙОН"</w:t>
      </w:r>
    </w:p>
    <w:p w:rsidR="002F4A02" w:rsidRDefault="002F4A02">
      <w:pPr>
        <w:pStyle w:val="ConsPlusTitle"/>
        <w:jc w:val="center"/>
      </w:pPr>
    </w:p>
    <w:p w:rsidR="002F4A02" w:rsidRDefault="002F4A02">
      <w:pPr>
        <w:pStyle w:val="ConsPlusTitle"/>
        <w:jc w:val="center"/>
      </w:pPr>
      <w:r>
        <w:t>ПОСТАНОВЛЕНИЕ</w:t>
      </w:r>
    </w:p>
    <w:p w:rsidR="002F4A02" w:rsidRDefault="002F4A02">
      <w:pPr>
        <w:pStyle w:val="ConsPlusTitle"/>
        <w:jc w:val="center"/>
      </w:pPr>
      <w:r>
        <w:t>от 7 июня 2016 г. N 190</w:t>
      </w:r>
    </w:p>
    <w:p w:rsidR="002F4A02" w:rsidRDefault="002F4A02">
      <w:pPr>
        <w:pStyle w:val="ConsPlusTitle"/>
        <w:jc w:val="center"/>
      </w:pPr>
    </w:p>
    <w:p w:rsidR="002F4A02" w:rsidRDefault="002F4A02">
      <w:pPr>
        <w:pStyle w:val="ConsPlusTitle"/>
        <w:jc w:val="center"/>
      </w:pPr>
      <w:r>
        <w:t>О ВНЕСЕНИИ ИЗМЕНЕНИЙ В НОРМАТИВНО-ПРАВОВЫЕ ДОКУМЕНТЫ</w:t>
      </w:r>
    </w:p>
    <w:p w:rsidR="002F4A02" w:rsidRDefault="002F4A02">
      <w:pPr>
        <w:pStyle w:val="ConsPlusTitle"/>
        <w:jc w:val="center"/>
      </w:pPr>
      <w:r>
        <w:t>ПО ВОПРОСАМ ГРАЖДАНСКОЙ ОБОРОНЫ НА ТЕРРИТОРИИ МР "МОСАЛЬСКИЙ</w:t>
      </w:r>
    </w:p>
    <w:p w:rsidR="002F4A02" w:rsidRDefault="002F4A02">
      <w:pPr>
        <w:pStyle w:val="ConsPlusTitle"/>
        <w:jc w:val="center"/>
      </w:pPr>
      <w:r>
        <w:t>РАЙОН"</w:t>
      </w:r>
    </w:p>
    <w:p w:rsidR="002F4A02" w:rsidRDefault="002F4A02">
      <w:pPr>
        <w:pStyle w:val="ConsPlusNormal"/>
        <w:jc w:val="both"/>
      </w:pPr>
    </w:p>
    <w:p w:rsidR="002F4A02" w:rsidRDefault="002F4A02">
      <w:pPr>
        <w:pStyle w:val="ConsPlusNormal"/>
        <w:ind w:firstLine="540"/>
        <w:jc w:val="both"/>
      </w:pPr>
      <w:r>
        <w:t xml:space="preserve">В соответствии со </w:t>
      </w:r>
      <w:hyperlink r:id="rId4" w:history="1">
        <w:r>
          <w:rPr>
            <w:color w:val="0000FF"/>
          </w:rPr>
          <w:t>ст. 3</w:t>
        </w:r>
      </w:hyperlink>
      <w:r>
        <w:t xml:space="preserve"> Федерального закона от 12.02.1998 N 28-ФЗ "О гражданской обороне", </w:t>
      </w:r>
      <w:hyperlink r:id="rId5" w:history="1">
        <w:r>
          <w:rPr>
            <w:color w:val="0000FF"/>
          </w:rPr>
          <w:t>постановлением</w:t>
        </w:r>
      </w:hyperlink>
      <w:r>
        <w:t xml:space="preserve"> Губернатора Калужской области от 02.12.2015 N 544 "О внесении изменений в постановление Губернатора Калужской области от 02.09.2008 N 271 "Об утверждении Положения об организации и ведении гражданской обороны в Калужской области", в целях установления единых требований по организации планирования и выполнения мероприятий гражданской обороны на территории муниципального района администрация МР "Мосальский район"</w:t>
      </w:r>
    </w:p>
    <w:p w:rsidR="002F4A02" w:rsidRDefault="002F4A02">
      <w:pPr>
        <w:pStyle w:val="ConsPlusNormal"/>
        <w:spacing w:before="220"/>
        <w:ind w:firstLine="540"/>
        <w:jc w:val="both"/>
      </w:pPr>
      <w:r>
        <w:t>ПОСТАНОВЛЯЕТ:</w:t>
      </w:r>
    </w:p>
    <w:p w:rsidR="002F4A02" w:rsidRDefault="002F4A02">
      <w:pPr>
        <w:pStyle w:val="ConsPlusNormal"/>
        <w:jc w:val="both"/>
      </w:pPr>
    </w:p>
    <w:p w:rsidR="002F4A02" w:rsidRDefault="002F4A02">
      <w:pPr>
        <w:pStyle w:val="ConsPlusNormal"/>
        <w:ind w:firstLine="540"/>
        <w:jc w:val="both"/>
      </w:pPr>
      <w:r>
        <w:t xml:space="preserve">1. Внести изменения в </w:t>
      </w:r>
      <w:hyperlink r:id="rId6" w:history="1">
        <w:r>
          <w:rPr>
            <w:color w:val="0000FF"/>
          </w:rPr>
          <w:t>постановление</w:t>
        </w:r>
      </w:hyperlink>
      <w:r>
        <w:t xml:space="preserve"> администрации муниципального района "Мосальский район" от 8 мая 2013 года N 400 "О планировании мероприятий гражданской обороны на территории муниципального района "Мосальский район":</w:t>
      </w:r>
    </w:p>
    <w:p w:rsidR="002F4A02" w:rsidRDefault="002F4A02">
      <w:pPr>
        <w:pStyle w:val="ConsPlusNormal"/>
        <w:spacing w:before="220"/>
        <w:ind w:firstLine="540"/>
        <w:jc w:val="both"/>
      </w:pPr>
      <w:r>
        <w:t xml:space="preserve">1) в </w:t>
      </w:r>
      <w:hyperlink r:id="rId7" w:history="1">
        <w:r>
          <w:rPr>
            <w:color w:val="0000FF"/>
          </w:rPr>
          <w:t>пункте 3, абзаце 1</w:t>
        </w:r>
      </w:hyperlink>
      <w:r>
        <w:t>, слово "обучение" заменить на слово "подготовка";</w:t>
      </w:r>
    </w:p>
    <w:p w:rsidR="002F4A02" w:rsidRDefault="002F4A02">
      <w:pPr>
        <w:pStyle w:val="ConsPlusNormal"/>
        <w:spacing w:before="220"/>
        <w:ind w:firstLine="540"/>
        <w:jc w:val="both"/>
      </w:pPr>
      <w:r>
        <w:t xml:space="preserve">2) в </w:t>
      </w:r>
      <w:hyperlink r:id="rId8" w:history="1">
        <w:r>
          <w:rPr>
            <w:color w:val="0000FF"/>
          </w:rPr>
          <w:t>пункте 3, абзаце 4</w:t>
        </w:r>
      </w:hyperlink>
      <w:r>
        <w:t>, слова "при ведении военных действий или вследствие этих действий" заменить словами "при военных конфликтах или вследствие этих конфликтов";</w:t>
      </w:r>
    </w:p>
    <w:p w:rsidR="002F4A02" w:rsidRDefault="002F4A02">
      <w:pPr>
        <w:pStyle w:val="ConsPlusNormal"/>
        <w:spacing w:before="220"/>
        <w:ind w:firstLine="540"/>
        <w:jc w:val="both"/>
      </w:pPr>
      <w:r>
        <w:t xml:space="preserve">3) в </w:t>
      </w:r>
      <w:hyperlink r:id="rId9" w:history="1">
        <w:r>
          <w:rPr>
            <w:color w:val="0000FF"/>
          </w:rPr>
          <w:t>пункте 3, абзаце 5</w:t>
        </w:r>
      </w:hyperlink>
      <w:r>
        <w:t>, слова "при ведении военных действий или вследствие этих действий, а также при возникновении чрезвычайных ситуаций природного и техногенного характера" заменить словами "при военных конфликтах или вследствие этих конфликтов, а также при чрезвычайных ситуациях природного и техногенного характера";</w:t>
      </w:r>
    </w:p>
    <w:p w:rsidR="002F4A02" w:rsidRDefault="002F4A02">
      <w:pPr>
        <w:pStyle w:val="ConsPlusNormal"/>
        <w:spacing w:before="220"/>
        <w:ind w:firstLine="540"/>
        <w:jc w:val="both"/>
      </w:pPr>
      <w:r>
        <w:t xml:space="preserve">4) в </w:t>
      </w:r>
      <w:hyperlink r:id="rId10" w:history="1">
        <w:r>
          <w:rPr>
            <w:color w:val="0000FF"/>
          </w:rPr>
          <w:t>пункте 3, абзаце 7</w:t>
        </w:r>
      </w:hyperlink>
      <w:r>
        <w:t>, слова "при ведении военных действий или вследствие этих действий" заменить словами "при военных конфликтах или вследствие этих конфликтов".</w:t>
      </w:r>
    </w:p>
    <w:p w:rsidR="002F4A02" w:rsidRDefault="002F4A02">
      <w:pPr>
        <w:pStyle w:val="ConsPlusNormal"/>
        <w:spacing w:before="220"/>
        <w:ind w:firstLine="540"/>
        <w:jc w:val="both"/>
      </w:pPr>
      <w:r>
        <w:t xml:space="preserve">В </w:t>
      </w:r>
      <w:hyperlink r:id="rId11" w:history="1">
        <w:r>
          <w:rPr>
            <w:color w:val="0000FF"/>
          </w:rPr>
          <w:t>Положении</w:t>
        </w:r>
      </w:hyperlink>
      <w:r>
        <w:t xml:space="preserve"> о планировании мероприятий гражданской обороны на территории муниципального района "Мосальский район":</w:t>
      </w:r>
    </w:p>
    <w:p w:rsidR="002F4A02" w:rsidRDefault="002F4A02">
      <w:pPr>
        <w:pStyle w:val="ConsPlusNormal"/>
        <w:spacing w:before="220"/>
        <w:ind w:firstLine="540"/>
        <w:jc w:val="both"/>
      </w:pPr>
      <w:r>
        <w:t xml:space="preserve">1) в </w:t>
      </w:r>
      <w:hyperlink r:id="rId12" w:history="1">
        <w:r>
          <w:rPr>
            <w:color w:val="0000FF"/>
          </w:rPr>
          <w:t>пункте 2</w:t>
        </w:r>
      </w:hyperlink>
      <w:r>
        <w:t xml:space="preserve"> слова "при ведении военных действий или вследствие этих действий" заменить словами "при военных конфликтах или вследствие этих конфликтов";</w:t>
      </w:r>
    </w:p>
    <w:p w:rsidR="002F4A02" w:rsidRDefault="002F4A02">
      <w:pPr>
        <w:spacing w:after="1"/>
      </w:pPr>
    </w:p>
    <w:p w:rsidR="002F4A02" w:rsidRDefault="002F4A02">
      <w:pPr>
        <w:pStyle w:val="ConsPlusNormal"/>
        <w:spacing w:before="220"/>
        <w:ind w:firstLine="540"/>
        <w:jc w:val="both"/>
      </w:pPr>
      <w:r>
        <w:t xml:space="preserve">2) в </w:t>
      </w:r>
      <w:hyperlink r:id="rId13" w:history="1">
        <w:r>
          <w:rPr>
            <w:color w:val="0000FF"/>
          </w:rPr>
          <w:t>пункте 5, абзаце 6</w:t>
        </w:r>
      </w:hyperlink>
      <w:r>
        <w:t>, после слов "нештатных аварийно-спасательных формирований" добавить слова "и нештатных формирований по обеспечению выполнения мероприятий по гражданской обороне";</w:t>
      </w:r>
    </w:p>
    <w:p w:rsidR="002F4A02" w:rsidRDefault="002F4A02">
      <w:pPr>
        <w:pStyle w:val="ConsPlusNormal"/>
        <w:spacing w:before="220"/>
        <w:ind w:firstLine="540"/>
        <w:jc w:val="both"/>
      </w:pPr>
      <w:r>
        <w:t xml:space="preserve">3) в </w:t>
      </w:r>
      <w:hyperlink r:id="rId14" w:history="1">
        <w:r>
          <w:rPr>
            <w:color w:val="0000FF"/>
          </w:rPr>
          <w:t>пункте 9, абзаце 2</w:t>
        </w:r>
      </w:hyperlink>
      <w:r>
        <w:t>, слова "при ведении военных действий или вследствие этих действий" заменить словами "при военных конфликтах или вследствие этих конфликтов".</w:t>
      </w:r>
    </w:p>
    <w:p w:rsidR="002F4A02" w:rsidRDefault="002F4A02">
      <w:pPr>
        <w:pStyle w:val="ConsPlusNormal"/>
        <w:spacing w:before="220"/>
        <w:ind w:firstLine="540"/>
        <w:jc w:val="both"/>
      </w:pPr>
      <w:r>
        <w:t xml:space="preserve">2. Внести изменения в постановление администрации муниципального района "Мосальский </w:t>
      </w:r>
      <w:r>
        <w:lastRenderedPageBreak/>
        <w:t>район" от 7 августа 2014 года N 424 "О создании и содержании в целях гражданской обороны запасов материально-технических, продовольственных, медицинских и иных средств муниципального района "Мосальский район":</w:t>
      </w:r>
    </w:p>
    <w:p w:rsidR="002F4A02" w:rsidRDefault="002F4A02">
      <w:pPr>
        <w:pStyle w:val="ConsPlusNormal"/>
        <w:spacing w:before="220"/>
        <w:ind w:firstLine="540"/>
        <w:jc w:val="both"/>
      </w:pPr>
      <w:r>
        <w:t>1) во вводной части слова "при ведении военных действий или вследствие этих действий" заменить словами "при военных конфликтах или вследствие этих конфликтов".</w:t>
      </w:r>
    </w:p>
    <w:p w:rsidR="002F4A02" w:rsidRDefault="002F4A02">
      <w:pPr>
        <w:pStyle w:val="ConsPlusNormal"/>
        <w:spacing w:before="220"/>
        <w:ind w:firstLine="540"/>
        <w:jc w:val="both"/>
      </w:pPr>
      <w:r>
        <w:t>3. Внести изменения в постановление администрации муниципального района "Мосальский район" от 25 апреля 2008 года N 189 "О создании аварийно-спасательных формирований на территории МР "Мосальский район":</w:t>
      </w:r>
    </w:p>
    <w:p w:rsidR="002F4A02" w:rsidRDefault="002F4A02">
      <w:pPr>
        <w:pStyle w:val="ConsPlusNormal"/>
        <w:spacing w:before="220"/>
        <w:ind w:firstLine="540"/>
        <w:jc w:val="both"/>
      </w:pPr>
      <w:r>
        <w:t>1) в названии постановления и по тексту слова "нештатные аварийно-спасательные формирования" заменить на слова "нештатные формирования по обеспечению выполнения мероприятий по гражданской обороне".</w:t>
      </w:r>
    </w:p>
    <w:p w:rsidR="002F4A02" w:rsidRDefault="002F4A02">
      <w:pPr>
        <w:pStyle w:val="ConsPlusNormal"/>
        <w:spacing w:before="220"/>
        <w:ind w:firstLine="540"/>
        <w:jc w:val="both"/>
      </w:pPr>
      <w:r>
        <w:t>4. Внести изменения в постановление администрации муниципального района "Мосальский район" от 7 августа 2014 года N 423 "Об организации создания спасательных служб муниципального района "Мосальский район":</w:t>
      </w:r>
    </w:p>
    <w:p w:rsidR="002F4A02" w:rsidRDefault="002F4A02">
      <w:pPr>
        <w:pStyle w:val="ConsPlusNormal"/>
        <w:spacing w:before="220"/>
        <w:ind w:firstLine="540"/>
        <w:jc w:val="both"/>
      </w:pPr>
      <w:r>
        <w:t>1) в названии постановления и по тексту постановления в названии служб добавить слово "нештатные";</w:t>
      </w:r>
    </w:p>
    <w:p w:rsidR="002F4A02" w:rsidRDefault="002F4A02">
      <w:pPr>
        <w:pStyle w:val="ConsPlusNormal"/>
        <w:spacing w:before="220"/>
        <w:ind w:firstLine="540"/>
        <w:jc w:val="both"/>
      </w:pPr>
      <w:r>
        <w:t>2) по тексту постановления слова "нештатные аварийно-спасательные формирования" заменить на слова "нештатные формирования по обеспечению выполнения мероприятий по гражданской обороне";</w:t>
      </w:r>
    </w:p>
    <w:p w:rsidR="002F4A02" w:rsidRDefault="002F4A02">
      <w:pPr>
        <w:pStyle w:val="ConsPlusNormal"/>
        <w:spacing w:before="220"/>
        <w:ind w:firstLine="540"/>
        <w:jc w:val="both"/>
      </w:pPr>
      <w:r>
        <w:t>3) во вводной части слова "при ведении военных действий или вследствие этих действий" заменить словами "при военных конфликтах или вследствие этих конфликтов".</w:t>
      </w:r>
    </w:p>
    <w:p w:rsidR="002F4A02" w:rsidRDefault="002F4A02">
      <w:pPr>
        <w:pStyle w:val="ConsPlusNormal"/>
        <w:spacing w:before="220"/>
        <w:ind w:firstLine="540"/>
        <w:jc w:val="both"/>
      </w:pPr>
      <w:r>
        <w:t>Внести изменения в Положение о спасательной службе муниципального района "Мосальский район", утвержденное постановлением Главы администрации муниципального района "Мосальский район" от 15 февраля 2010 года N 55:</w:t>
      </w:r>
    </w:p>
    <w:p w:rsidR="002F4A02" w:rsidRDefault="002F4A02">
      <w:pPr>
        <w:pStyle w:val="ConsPlusNormal"/>
        <w:spacing w:before="220"/>
        <w:ind w:firstLine="540"/>
        <w:jc w:val="both"/>
      </w:pPr>
      <w:r>
        <w:t>1) в названии Положения и по тексту постановления в названии служб добавить слово "нештатные";</w:t>
      </w:r>
    </w:p>
    <w:p w:rsidR="002F4A02" w:rsidRDefault="002F4A02">
      <w:pPr>
        <w:pStyle w:val="ConsPlusNormal"/>
        <w:spacing w:before="220"/>
        <w:ind w:firstLine="540"/>
        <w:jc w:val="both"/>
      </w:pPr>
      <w:r>
        <w:t>2) по тексту Положения слова "нештатные аварийно-спасательные формирования" заменить на слова "нештатные формирования по обеспечению выполнения мероприятий по гражданской обороне".</w:t>
      </w:r>
    </w:p>
    <w:p w:rsidR="002F4A02" w:rsidRDefault="002F4A02">
      <w:pPr>
        <w:pStyle w:val="ConsPlusNormal"/>
        <w:spacing w:before="220"/>
        <w:ind w:firstLine="540"/>
        <w:jc w:val="both"/>
      </w:pPr>
      <w:r>
        <w:t xml:space="preserve">5. Внести изменения в </w:t>
      </w:r>
      <w:hyperlink r:id="rId15" w:history="1">
        <w:r>
          <w:rPr>
            <w:color w:val="0000FF"/>
          </w:rPr>
          <w:t>постановление</w:t>
        </w:r>
      </w:hyperlink>
      <w:r>
        <w:t xml:space="preserve"> администрации муниципального района "Мосальский район" от 15 мая 2013 года N 417 "О системе оповещения и информирования населения Мосальского района об угрозе возникновения или о возникновении чрезвычайных ситуаций, а также об опасностях, возникающих при ведении военных действий или вследствие этих действий":</w:t>
      </w:r>
    </w:p>
    <w:p w:rsidR="002F4A02" w:rsidRDefault="002F4A02">
      <w:pPr>
        <w:pStyle w:val="ConsPlusNormal"/>
        <w:spacing w:before="220"/>
        <w:ind w:firstLine="540"/>
        <w:jc w:val="both"/>
      </w:pPr>
      <w:r>
        <w:t xml:space="preserve">1) в </w:t>
      </w:r>
      <w:hyperlink r:id="rId16" w:history="1">
        <w:r>
          <w:rPr>
            <w:color w:val="0000FF"/>
          </w:rPr>
          <w:t>пункте 2, подпункте 2.1</w:t>
        </w:r>
      </w:hyperlink>
      <w:r>
        <w:t>, слова "при ведении военных действий или вследствие этих действий" заменить словами "при военных конфликтах или вследствие этих конфликтов".</w:t>
      </w:r>
    </w:p>
    <w:p w:rsidR="002F4A02" w:rsidRDefault="002F4A02">
      <w:pPr>
        <w:pStyle w:val="ConsPlusNormal"/>
        <w:spacing w:before="220"/>
        <w:ind w:firstLine="540"/>
        <w:jc w:val="both"/>
      </w:pPr>
      <w:r>
        <w:t xml:space="preserve">Внести изменения в </w:t>
      </w:r>
      <w:hyperlink r:id="rId17" w:history="1">
        <w:r>
          <w:rPr>
            <w:color w:val="0000FF"/>
          </w:rPr>
          <w:t>Положение</w:t>
        </w:r>
      </w:hyperlink>
      <w:r>
        <w:t xml:space="preserve"> о системе оповещения и информирования населения Мосальского района об угрозе возникновения и о возникновении чрезвычайных ситуаций, а также об опасностях, возникающих при ведении военных действий или вследствие этих действий, утвержденное постановлением администрации муниципального района "Мосальский район" от 15 мая 2013 года N 417:</w:t>
      </w:r>
    </w:p>
    <w:p w:rsidR="002F4A02" w:rsidRDefault="002F4A02">
      <w:pPr>
        <w:pStyle w:val="ConsPlusNormal"/>
        <w:spacing w:before="220"/>
        <w:ind w:firstLine="540"/>
        <w:jc w:val="both"/>
      </w:pPr>
      <w:r>
        <w:t xml:space="preserve">1) в </w:t>
      </w:r>
      <w:hyperlink r:id="rId18" w:history="1">
        <w:r>
          <w:rPr>
            <w:color w:val="0000FF"/>
          </w:rPr>
          <w:t>пункте 1, подпункте 1.2</w:t>
        </w:r>
      </w:hyperlink>
      <w:r>
        <w:t xml:space="preserve">, слова "при ведении военных действий или вследствие этих </w:t>
      </w:r>
      <w:r>
        <w:lastRenderedPageBreak/>
        <w:t>действий" заменить словами "при военных конфликтах или вследствие этих конфликтов";</w:t>
      </w:r>
    </w:p>
    <w:p w:rsidR="002F4A02" w:rsidRDefault="002F4A02">
      <w:pPr>
        <w:spacing w:after="1"/>
      </w:pPr>
    </w:p>
    <w:p w:rsidR="002F4A02" w:rsidRDefault="002F4A02">
      <w:pPr>
        <w:pStyle w:val="ConsPlusNormal"/>
        <w:spacing w:before="220"/>
        <w:ind w:firstLine="540"/>
        <w:jc w:val="both"/>
      </w:pPr>
      <w:r>
        <w:t>2) слова "нештатные аварийно-спасательные формирования" заменить на слова "нештатные формирования по обеспечению выполнения мероприятий по гражданской обороне".</w:t>
      </w:r>
    </w:p>
    <w:p w:rsidR="002F4A02" w:rsidRDefault="002F4A02">
      <w:pPr>
        <w:pStyle w:val="ConsPlusNormal"/>
        <w:spacing w:before="220"/>
        <w:ind w:firstLine="540"/>
        <w:jc w:val="both"/>
      </w:pPr>
      <w:r>
        <w:t>6. Внести изменения в постановление администрации муниципального района "Мосальский район" от 25 апреля 2018 года N 190 "Об обеспечении населения и нештатных аварийно-спасательных формирований муниципального района "Мосальский район" имуществом гражданской обороны мобилизационного резерва":</w:t>
      </w:r>
    </w:p>
    <w:p w:rsidR="002F4A02" w:rsidRDefault="002F4A02">
      <w:pPr>
        <w:pStyle w:val="ConsPlusNormal"/>
        <w:spacing w:before="220"/>
        <w:ind w:firstLine="540"/>
        <w:jc w:val="both"/>
      </w:pPr>
      <w:r>
        <w:t>1) в названии постановления слова "нештатных аварийно-спасательных формирований" заменить на слова "нештатных формирований по обеспечению выполнения мероприятий по гражданской обороне";</w:t>
      </w:r>
    </w:p>
    <w:p w:rsidR="002F4A02" w:rsidRDefault="002F4A02">
      <w:pPr>
        <w:pStyle w:val="ConsPlusNormal"/>
        <w:spacing w:before="220"/>
        <w:ind w:firstLine="540"/>
        <w:jc w:val="both"/>
      </w:pPr>
      <w:r>
        <w:t>2) во вводной части слова "</w:t>
      </w:r>
      <w:hyperlink r:id="rId19" w:history="1">
        <w:r>
          <w:rPr>
            <w:color w:val="0000FF"/>
          </w:rPr>
          <w:t>приказа</w:t>
        </w:r>
      </w:hyperlink>
      <w:r>
        <w:t xml:space="preserve"> МЧС России от 21.12.2005 N 993 "Об утверждении Положения об организации обеспечения населения средствами индивидуальной защиты" заменить на слова "в соответствии с </w:t>
      </w:r>
      <w:hyperlink r:id="rId20" w:history="1">
        <w:r>
          <w:rPr>
            <w:color w:val="0000FF"/>
          </w:rPr>
          <w:t>приказом</w:t>
        </w:r>
      </w:hyperlink>
      <w:r>
        <w:t xml:space="preserve"> МЧС России от 1 октября 2014 г. N 543 "Об утверждении Положения об организации обеспечения населения средствами индивидуальной защиты" (зарегистрирован в Министерстве юстиции Российской Федерации 2 марта 2015 года, регистрационный N 36320);</w:t>
      </w:r>
    </w:p>
    <w:p w:rsidR="002F4A02" w:rsidRDefault="002F4A02">
      <w:pPr>
        <w:pStyle w:val="ConsPlusNormal"/>
        <w:spacing w:before="220"/>
        <w:ind w:firstLine="540"/>
        <w:jc w:val="both"/>
      </w:pPr>
      <w:r>
        <w:t>3) пункт 1 изложить в следующей редакции:</w:t>
      </w:r>
    </w:p>
    <w:p w:rsidR="002F4A02" w:rsidRDefault="002F4A02">
      <w:pPr>
        <w:pStyle w:val="ConsPlusNormal"/>
        <w:spacing w:before="220"/>
        <w:ind w:firstLine="540"/>
        <w:jc w:val="both"/>
      </w:pPr>
      <w:r>
        <w:t xml:space="preserve">"Обеспечению СИЗ подлежит население, проживающее на территориях в пределах границ зон возможного радиоактивного и химического загрязнения (заражения), устанавливаемых вокруг </w:t>
      </w:r>
      <w:proofErr w:type="spellStart"/>
      <w:r>
        <w:t>радиационно</w:t>
      </w:r>
      <w:proofErr w:type="spellEnd"/>
      <w:r>
        <w:t xml:space="preserve">, </w:t>
      </w:r>
      <w:proofErr w:type="spellStart"/>
      <w:r>
        <w:t>ядерно</w:t>
      </w:r>
      <w:proofErr w:type="spellEnd"/>
      <w:r>
        <w:t xml:space="preserve"> и химически опасных объектов.</w:t>
      </w:r>
    </w:p>
    <w:p w:rsidR="002F4A02" w:rsidRDefault="002F4A02">
      <w:pPr>
        <w:pStyle w:val="ConsPlusNormal"/>
        <w:spacing w:before="220"/>
        <w:ind w:firstLine="540"/>
        <w:jc w:val="both"/>
      </w:pPr>
      <w:r>
        <w:t>Обеспечение населения СИЗ осуществляется:</w:t>
      </w:r>
    </w:p>
    <w:p w:rsidR="002F4A02" w:rsidRDefault="002F4A02">
      <w:pPr>
        <w:pStyle w:val="ConsPlusNormal"/>
        <w:spacing w:before="220"/>
        <w:ind w:firstLine="540"/>
        <w:jc w:val="both"/>
      </w:pPr>
      <w:r>
        <w:t>органами исполнительной власти субъектов Российской Федерации - работников этих органов, работников органов местного самоуправления и организаций, находящихся в их ведении соответственно, а также неработающего населения соответствующего субъекта Российской Федерации, проживающего на территориях в пределах границ зон, организациями - работников этих организаций.</w:t>
      </w:r>
    </w:p>
    <w:p w:rsidR="002F4A02" w:rsidRDefault="002F4A02">
      <w:pPr>
        <w:pStyle w:val="ConsPlusNormal"/>
        <w:spacing w:before="220"/>
        <w:ind w:firstLine="540"/>
        <w:jc w:val="both"/>
      </w:pPr>
      <w:r>
        <w:t>Накопление запасов (резервов) СИЗ осуществляется для населения, проживающего на территориях в пределах границ зон, указанных в пункте 1, абзаце 1:</w:t>
      </w:r>
    </w:p>
    <w:p w:rsidR="002F4A02" w:rsidRDefault="002F4A02">
      <w:pPr>
        <w:pStyle w:val="ConsPlusNormal"/>
        <w:spacing w:before="220"/>
        <w:ind w:firstLine="540"/>
        <w:jc w:val="both"/>
      </w:pPr>
      <w:r>
        <w:t>для работников организаций и отдельных категорий населения, работающих (проживающих) на территориях в пределах границ зон возможного химического заражения, - СИЗ органов дыхания из расчета на 100% их общей численности.</w:t>
      </w:r>
    </w:p>
    <w:p w:rsidR="002F4A02" w:rsidRDefault="002F4A02">
      <w:pPr>
        <w:pStyle w:val="ConsPlusNormal"/>
        <w:spacing w:before="220"/>
        <w:ind w:firstLine="540"/>
        <w:jc w:val="both"/>
      </w:pPr>
      <w:r>
        <w:t>Количество запасов (резервов) противогазов фильтрующих увеличивается на 5% от их потребности для обеспечения подбора по размерам и замены неисправных;</w:t>
      </w:r>
    </w:p>
    <w:p w:rsidR="002F4A02" w:rsidRDefault="002F4A02">
      <w:pPr>
        <w:pStyle w:val="ConsPlusNormal"/>
        <w:spacing w:before="220"/>
        <w:ind w:firstLine="540"/>
        <w:jc w:val="both"/>
      </w:pPr>
      <w:r>
        <w:t>для работников организаций и отдельных категорий населения, работающих (проживающих) на территориях в пределах границ зон возможного радиоактивного загрязнения, - респираторы из расчета на 100% их общей численности;</w:t>
      </w:r>
    </w:p>
    <w:p w:rsidR="002F4A02" w:rsidRDefault="002F4A02">
      <w:pPr>
        <w:pStyle w:val="ConsPlusNormal"/>
        <w:spacing w:before="220"/>
        <w:ind w:firstLine="540"/>
        <w:jc w:val="both"/>
      </w:pPr>
      <w:r>
        <w:t>для работников организаций и отдельных категорий населения, работающих (проживающих) на территориях в пределах границ зон, указанных в пункте 1, абзаце 1, - медицинские средства индивидуальной защиты из расчета на 30% от их общей численности.";</w:t>
      </w:r>
    </w:p>
    <w:p w:rsidR="002F4A02" w:rsidRDefault="002F4A02">
      <w:pPr>
        <w:pStyle w:val="ConsPlusNormal"/>
        <w:spacing w:before="220"/>
        <w:ind w:firstLine="540"/>
        <w:jc w:val="both"/>
      </w:pPr>
      <w:r>
        <w:t xml:space="preserve">1) по тексту постановления слова "нештатных аварийно-спасательных формирований" заменить на слова "нештатных формирований по обеспечению выполнения мероприятий по </w:t>
      </w:r>
      <w:r>
        <w:lastRenderedPageBreak/>
        <w:t>гражданской обороне".</w:t>
      </w:r>
    </w:p>
    <w:p w:rsidR="002F4A02" w:rsidRDefault="002F4A02">
      <w:pPr>
        <w:pStyle w:val="ConsPlusNormal"/>
        <w:spacing w:before="220"/>
        <w:ind w:firstLine="540"/>
        <w:jc w:val="both"/>
      </w:pPr>
      <w:r>
        <w:t xml:space="preserve">7. Внести изменения в </w:t>
      </w:r>
      <w:hyperlink r:id="rId21" w:history="1">
        <w:r>
          <w:rPr>
            <w:color w:val="0000FF"/>
          </w:rPr>
          <w:t>постановление</w:t>
        </w:r>
      </w:hyperlink>
      <w:r>
        <w:t xml:space="preserve"> администрации муниципального района "Мосальский район" от 15 мая 2013 года N 410 "Об обучении населения и нештатных аварийно-спасательных формирований действиям по обеспечению защиты от опасностей, возникающих при ведении военных действий или вследствие этих действий":</w:t>
      </w:r>
    </w:p>
    <w:p w:rsidR="002F4A02" w:rsidRDefault="002F4A02">
      <w:pPr>
        <w:pStyle w:val="ConsPlusNormal"/>
        <w:spacing w:before="220"/>
        <w:ind w:firstLine="540"/>
        <w:jc w:val="both"/>
      </w:pPr>
      <w:r>
        <w:t xml:space="preserve">1) в </w:t>
      </w:r>
      <w:hyperlink r:id="rId22" w:history="1">
        <w:r>
          <w:rPr>
            <w:color w:val="0000FF"/>
          </w:rPr>
          <w:t>названии</w:t>
        </w:r>
      </w:hyperlink>
      <w:r>
        <w:t xml:space="preserve"> постановления и по </w:t>
      </w:r>
      <w:hyperlink r:id="rId23" w:history="1">
        <w:r>
          <w:rPr>
            <w:color w:val="0000FF"/>
          </w:rPr>
          <w:t>тексту</w:t>
        </w:r>
      </w:hyperlink>
      <w:r>
        <w:t xml:space="preserve"> постановления слова "обучение" заменить на слова "подготовка", слова "нештатных аварийно-спасательных формирований" заменить на слова "нештатных формирований по обеспечению выполнения мероприятий по гражданской обороне", слова "при ведении военных действий или вследствие этих действий" заменить на слова "при военных конфликтах или вследствие этих конфликтов".</w:t>
      </w:r>
    </w:p>
    <w:p w:rsidR="002F4A02" w:rsidRDefault="002F4A02">
      <w:pPr>
        <w:pStyle w:val="ConsPlusNormal"/>
        <w:spacing w:before="220"/>
        <w:ind w:firstLine="540"/>
        <w:jc w:val="both"/>
      </w:pPr>
      <w:r>
        <w:t xml:space="preserve">8. Внести изменения в </w:t>
      </w:r>
      <w:hyperlink r:id="rId24" w:history="1">
        <w:r>
          <w:rPr>
            <w:color w:val="0000FF"/>
          </w:rPr>
          <w:t>постановление</w:t>
        </w:r>
      </w:hyperlink>
      <w:r>
        <w:t xml:space="preserve"> администрации муниципального района "Мосальский район" от 15 мая 2013 года N 412 "О заблаговременной подготовке загородной зоны к проведению эвакуационных мероприятий в особый период на территории муниципального района "Мосальский район":</w:t>
      </w:r>
    </w:p>
    <w:p w:rsidR="002F4A02" w:rsidRDefault="002F4A02">
      <w:pPr>
        <w:spacing w:after="1"/>
      </w:pPr>
    </w:p>
    <w:p w:rsidR="002F4A02" w:rsidRDefault="002F4A02">
      <w:pPr>
        <w:pStyle w:val="ConsPlusNormal"/>
        <w:spacing w:before="220"/>
        <w:ind w:firstLine="540"/>
        <w:jc w:val="both"/>
      </w:pPr>
      <w:r>
        <w:t xml:space="preserve">1) во </w:t>
      </w:r>
      <w:hyperlink r:id="rId25" w:history="1">
        <w:r>
          <w:rPr>
            <w:color w:val="0000FF"/>
          </w:rPr>
          <w:t>вводной части</w:t>
        </w:r>
      </w:hyperlink>
      <w:r>
        <w:t xml:space="preserve"> после "В соответствии с Федеральным законом от 12.02.1998 N 28-ФЗ "О гражданской обороне" добавить слова "(в ред. Федеральных законов от 29.06.2015 N 171-ФЗ, от 30.12.2015 N 448-ФЗ)";</w:t>
      </w:r>
    </w:p>
    <w:p w:rsidR="002F4A02" w:rsidRDefault="002F4A02">
      <w:pPr>
        <w:pStyle w:val="ConsPlusNormal"/>
        <w:spacing w:before="220"/>
        <w:ind w:firstLine="540"/>
        <w:jc w:val="both"/>
      </w:pPr>
      <w:r>
        <w:t xml:space="preserve">2) в </w:t>
      </w:r>
      <w:hyperlink r:id="rId26" w:history="1">
        <w:r>
          <w:rPr>
            <w:color w:val="0000FF"/>
          </w:rPr>
          <w:t>названии</w:t>
        </w:r>
      </w:hyperlink>
      <w:r>
        <w:t xml:space="preserve"> постановления и по </w:t>
      </w:r>
      <w:hyperlink r:id="rId27" w:history="1">
        <w:r>
          <w:rPr>
            <w:color w:val="0000FF"/>
          </w:rPr>
          <w:t>тексту</w:t>
        </w:r>
      </w:hyperlink>
      <w:r>
        <w:t xml:space="preserve"> постановления слова "загородная зона" заменить на слова "безопасный район".</w:t>
      </w:r>
    </w:p>
    <w:p w:rsidR="002F4A02" w:rsidRDefault="002F4A02">
      <w:pPr>
        <w:spacing w:after="1"/>
      </w:pPr>
    </w:p>
    <w:p w:rsidR="002F4A02" w:rsidRDefault="002F4A02">
      <w:pPr>
        <w:pStyle w:val="ConsPlusNormal"/>
        <w:spacing w:before="220"/>
        <w:ind w:firstLine="540"/>
        <w:jc w:val="both"/>
      </w:pPr>
      <w:r>
        <w:t xml:space="preserve">9. Внести изменения в Положение о создании и поддержании в постоянной готовности к использованию технических средств управления и объектов гражданской обороны на территории муниципального района "Мосальский район", утвержденное </w:t>
      </w:r>
      <w:hyperlink r:id="rId28" w:history="1">
        <w:r>
          <w:rPr>
            <w:color w:val="0000FF"/>
          </w:rPr>
          <w:t>постановлением</w:t>
        </w:r>
      </w:hyperlink>
      <w:r>
        <w:t xml:space="preserve"> администрации муниципального района "Мосальский район" от 15 мая 2013 года N 418 "О создании и поддержании в постоянной готовности к использованию технических средств управления и объектов гражданской обороны на территории муниципального района "Мосальский район":</w:t>
      </w:r>
    </w:p>
    <w:p w:rsidR="002F4A02" w:rsidRDefault="002F4A02">
      <w:pPr>
        <w:pStyle w:val="ConsPlusNormal"/>
        <w:spacing w:before="220"/>
        <w:ind w:firstLine="540"/>
        <w:jc w:val="both"/>
      </w:pPr>
      <w:r>
        <w:t>1) пункт 1 изложить в следующей редакции:</w:t>
      </w:r>
    </w:p>
    <w:p w:rsidR="002F4A02" w:rsidRDefault="002F4A02">
      <w:pPr>
        <w:pStyle w:val="ConsPlusNormal"/>
        <w:spacing w:before="220"/>
        <w:ind w:firstLine="540"/>
        <w:jc w:val="both"/>
      </w:pPr>
      <w:r>
        <w:t xml:space="preserve">"Управление гражданской обороной - целенаправленная деятельность органов, осуществляющих управление гражданской обороной, по организации подготовки к ведению и ведению гражданской обороны" (абзац введен Федеральным </w:t>
      </w:r>
      <w:hyperlink r:id="rId29" w:history="1">
        <w:r>
          <w:rPr>
            <w:color w:val="0000FF"/>
          </w:rPr>
          <w:t>законом</w:t>
        </w:r>
      </w:hyperlink>
      <w:r>
        <w:t xml:space="preserve"> от 29.06.2015 N 171-ФЗ).</w:t>
      </w:r>
    </w:p>
    <w:p w:rsidR="002F4A02" w:rsidRDefault="002F4A02">
      <w:pPr>
        <w:pStyle w:val="ConsPlusNormal"/>
        <w:spacing w:before="220"/>
        <w:ind w:firstLine="540"/>
        <w:jc w:val="both"/>
      </w:pPr>
      <w:r>
        <w:t>"Система управления гражданской обороной - составная часть системы государственного управления Российской Федерации, предназначенная для решения задач в области гражданской обороны и представляющая собой совокупность органов, осуществляющих управление гражданской обороной, а также пунктов управления и технических средств, обеспечивающих управление гражданской обороной"</w:t>
      </w:r>
    </w:p>
    <w:p w:rsidR="002F4A02" w:rsidRDefault="002F4A02">
      <w:pPr>
        <w:pStyle w:val="ConsPlusNormal"/>
        <w:spacing w:before="220"/>
        <w:ind w:firstLine="540"/>
        <w:jc w:val="both"/>
      </w:pPr>
      <w:r>
        <w:t xml:space="preserve">(абзац введен Федеральным </w:t>
      </w:r>
      <w:hyperlink r:id="rId30" w:history="1">
        <w:r>
          <w:rPr>
            <w:color w:val="0000FF"/>
          </w:rPr>
          <w:t>законом</w:t>
        </w:r>
      </w:hyperlink>
      <w:r>
        <w:t xml:space="preserve"> от 29.06.2015 N 171-ФЗ).</w:t>
      </w:r>
    </w:p>
    <w:p w:rsidR="002F4A02" w:rsidRDefault="002F4A02">
      <w:pPr>
        <w:pStyle w:val="ConsPlusNormal"/>
        <w:spacing w:before="220"/>
        <w:ind w:firstLine="540"/>
        <w:jc w:val="both"/>
      </w:pPr>
      <w:r>
        <w:t xml:space="preserve">10. Внести изменения в </w:t>
      </w:r>
      <w:hyperlink r:id="rId31" w:history="1">
        <w:r>
          <w:rPr>
            <w:color w:val="0000FF"/>
          </w:rPr>
          <w:t>постановление</w:t>
        </w:r>
      </w:hyperlink>
      <w:r>
        <w:t xml:space="preserve"> администрации муниципального района "Мосальский район" от 15 мая 2013 года N 408 "О поддержании устойчивого функционирования организаций на территории Мосальского района в военное время и при возникновении чрезвычайных ситуаций в мирное время":</w:t>
      </w:r>
    </w:p>
    <w:p w:rsidR="002F4A02" w:rsidRDefault="002F4A02">
      <w:pPr>
        <w:spacing w:after="1"/>
      </w:pPr>
    </w:p>
    <w:p w:rsidR="002F4A02" w:rsidRDefault="002F4A02">
      <w:pPr>
        <w:pStyle w:val="ConsPlusNormal"/>
        <w:spacing w:before="220"/>
        <w:ind w:firstLine="540"/>
        <w:jc w:val="both"/>
      </w:pPr>
      <w:r>
        <w:t xml:space="preserve">1) в </w:t>
      </w:r>
      <w:hyperlink r:id="rId32" w:history="1">
        <w:r>
          <w:rPr>
            <w:color w:val="0000FF"/>
          </w:rPr>
          <w:t>названии</w:t>
        </w:r>
      </w:hyperlink>
      <w:r>
        <w:t xml:space="preserve"> постановления слова "по устойчивому функционированию организаций" </w:t>
      </w:r>
      <w:r>
        <w:lastRenderedPageBreak/>
        <w:t>заменить на слова "по вопросам повышения устойчивости функционирования объектов экономики", слова "при возникновении чрезвычайных ситуаций" заменить на слова "при чрезвычайных ситуациях";</w:t>
      </w:r>
    </w:p>
    <w:p w:rsidR="002F4A02" w:rsidRDefault="002F4A02">
      <w:pPr>
        <w:spacing w:after="1"/>
      </w:pPr>
    </w:p>
    <w:p w:rsidR="002F4A02" w:rsidRDefault="002F4A02">
      <w:pPr>
        <w:pStyle w:val="ConsPlusNormal"/>
        <w:spacing w:before="220"/>
        <w:ind w:firstLine="540"/>
        <w:jc w:val="both"/>
      </w:pPr>
      <w:r>
        <w:t xml:space="preserve">2) по </w:t>
      </w:r>
      <w:hyperlink r:id="rId33" w:history="1">
        <w:r>
          <w:rPr>
            <w:color w:val="0000FF"/>
          </w:rPr>
          <w:t>тексту</w:t>
        </w:r>
      </w:hyperlink>
      <w:r>
        <w:t xml:space="preserve"> постановления слова "по устойчивому функционированию организаций" заменить на слова "по вопросам повышения устойчивости функционирования объектов экономики".</w:t>
      </w:r>
    </w:p>
    <w:p w:rsidR="002F4A02" w:rsidRDefault="002F4A02">
      <w:pPr>
        <w:pStyle w:val="ConsPlusNormal"/>
        <w:spacing w:before="220"/>
        <w:ind w:firstLine="540"/>
        <w:jc w:val="both"/>
      </w:pPr>
      <w:r>
        <w:t xml:space="preserve">11. Внести изменения в </w:t>
      </w:r>
      <w:hyperlink r:id="rId34" w:history="1">
        <w:r>
          <w:rPr>
            <w:color w:val="0000FF"/>
          </w:rPr>
          <w:t>постановление</w:t>
        </w:r>
      </w:hyperlink>
      <w:r>
        <w:t xml:space="preserve"> администрации муниципального района "Мосальский район" от 15 мая 2013 года N 409 "О мерах по сохранению и рациональному использованию объектов и имущества гражданской обороны":</w:t>
      </w:r>
    </w:p>
    <w:p w:rsidR="002F4A02" w:rsidRDefault="002F4A02">
      <w:pPr>
        <w:pStyle w:val="ConsPlusNormal"/>
        <w:spacing w:before="220"/>
        <w:ind w:firstLine="540"/>
        <w:jc w:val="both"/>
      </w:pPr>
      <w:r>
        <w:t xml:space="preserve">1) во </w:t>
      </w:r>
      <w:hyperlink r:id="rId35" w:history="1">
        <w:r>
          <w:rPr>
            <w:color w:val="0000FF"/>
          </w:rPr>
          <w:t>вводной части</w:t>
        </w:r>
      </w:hyperlink>
      <w:r>
        <w:t xml:space="preserve"> слова "при ведении военных действий или вследствие этих действий" заменить словами "при военных конфликтах или вследствие этих конфликтов".</w:t>
      </w:r>
    </w:p>
    <w:p w:rsidR="002F4A02" w:rsidRDefault="002F4A02">
      <w:pPr>
        <w:pStyle w:val="ConsPlusNormal"/>
        <w:spacing w:before="220"/>
        <w:ind w:firstLine="540"/>
        <w:jc w:val="both"/>
      </w:pPr>
      <w:r>
        <w:t xml:space="preserve">12. Контроль за исполнением настоящего Постановления возложить на заместителя Главы администрации - председателя комиссии по ПУФ администрации муниципального района "Мосальский район" </w:t>
      </w:r>
      <w:proofErr w:type="spellStart"/>
      <w:r>
        <w:t>Дубенка</w:t>
      </w:r>
      <w:proofErr w:type="spellEnd"/>
      <w:r>
        <w:t xml:space="preserve"> С.П.</w:t>
      </w:r>
    </w:p>
    <w:p w:rsidR="002F4A02" w:rsidRDefault="002F4A02">
      <w:pPr>
        <w:pStyle w:val="ConsPlusNormal"/>
        <w:spacing w:before="220"/>
        <w:ind w:firstLine="540"/>
        <w:jc w:val="both"/>
      </w:pPr>
      <w:r>
        <w:t>13. Настоящее Постановление вступает в силу с момента его принятия.</w:t>
      </w:r>
    </w:p>
    <w:p w:rsidR="002F4A02" w:rsidRDefault="002F4A02">
      <w:pPr>
        <w:pStyle w:val="ConsPlusNormal"/>
        <w:jc w:val="both"/>
      </w:pPr>
    </w:p>
    <w:p w:rsidR="002F4A02" w:rsidRDefault="002F4A02">
      <w:pPr>
        <w:pStyle w:val="ConsPlusNormal"/>
        <w:jc w:val="right"/>
      </w:pPr>
      <w:r>
        <w:t>Глава администрации</w:t>
      </w:r>
    </w:p>
    <w:p w:rsidR="002F4A02" w:rsidRDefault="002F4A02">
      <w:pPr>
        <w:pStyle w:val="ConsPlusNormal"/>
        <w:jc w:val="right"/>
      </w:pPr>
      <w:r>
        <w:t>муниципального района</w:t>
      </w:r>
    </w:p>
    <w:p w:rsidR="002F4A02" w:rsidRDefault="002F4A02">
      <w:pPr>
        <w:pStyle w:val="ConsPlusNormal"/>
        <w:jc w:val="right"/>
      </w:pPr>
      <w:r>
        <w:t>"Мосальский район"</w:t>
      </w:r>
    </w:p>
    <w:p w:rsidR="002F4A02" w:rsidRDefault="002F4A02">
      <w:pPr>
        <w:pStyle w:val="ConsPlusNormal"/>
        <w:jc w:val="right"/>
      </w:pPr>
      <w:r>
        <w:t>А.В.Кошелев</w:t>
      </w:r>
    </w:p>
    <w:p w:rsidR="002F4A02" w:rsidRDefault="002F4A02">
      <w:pPr>
        <w:pStyle w:val="ConsPlusNormal"/>
        <w:jc w:val="both"/>
      </w:pPr>
    </w:p>
    <w:p w:rsidR="002F4A02" w:rsidRDefault="002F4A02">
      <w:pPr>
        <w:pStyle w:val="ConsPlusNormal"/>
        <w:jc w:val="both"/>
      </w:pPr>
    </w:p>
    <w:p w:rsidR="002F4A02" w:rsidRDefault="002F4A02">
      <w:pPr>
        <w:pStyle w:val="ConsPlusNormal"/>
        <w:pBdr>
          <w:top w:val="single" w:sz="6" w:space="0" w:color="auto"/>
        </w:pBdr>
        <w:spacing w:before="100" w:after="100"/>
        <w:jc w:val="both"/>
        <w:rPr>
          <w:sz w:val="2"/>
          <w:szCs w:val="2"/>
        </w:rPr>
      </w:pPr>
    </w:p>
    <w:p w:rsidR="00DD24EB" w:rsidRDefault="00DD24EB"/>
    <w:sectPr w:rsidR="00DD24EB" w:rsidSect="0029276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2F4A02"/>
    <w:rsid w:val="0007060E"/>
    <w:rsid w:val="000D68E9"/>
    <w:rsid w:val="001666F0"/>
    <w:rsid w:val="001E5077"/>
    <w:rsid w:val="00267E30"/>
    <w:rsid w:val="00287513"/>
    <w:rsid w:val="002E3F80"/>
    <w:rsid w:val="002F4A02"/>
    <w:rsid w:val="0049528A"/>
    <w:rsid w:val="004C4347"/>
    <w:rsid w:val="004D5175"/>
    <w:rsid w:val="005D2C92"/>
    <w:rsid w:val="00694C6F"/>
    <w:rsid w:val="0069692F"/>
    <w:rsid w:val="006B7855"/>
    <w:rsid w:val="006C5560"/>
    <w:rsid w:val="006E270B"/>
    <w:rsid w:val="00725897"/>
    <w:rsid w:val="00732154"/>
    <w:rsid w:val="00796D8E"/>
    <w:rsid w:val="008335E5"/>
    <w:rsid w:val="00840FA5"/>
    <w:rsid w:val="0085497E"/>
    <w:rsid w:val="00874051"/>
    <w:rsid w:val="00933B85"/>
    <w:rsid w:val="00A36CDB"/>
    <w:rsid w:val="00AC6B32"/>
    <w:rsid w:val="00BA7EF9"/>
    <w:rsid w:val="00BC38A2"/>
    <w:rsid w:val="00BD3A30"/>
    <w:rsid w:val="00C05167"/>
    <w:rsid w:val="00C54515"/>
    <w:rsid w:val="00C7312E"/>
    <w:rsid w:val="00C908C8"/>
    <w:rsid w:val="00D022B8"/>
    <w:rsid w:val="00D83741"/>
    <w:rsid w:val="00D87BE5"/>
    <w:rsid w:val="00DD24EB"/>
    <w:rsid w:val="00E104EA"/>
    <w:rsid w:val="00E20D91"/>
    <w:rsid w:val="00E66D4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24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F4A0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2F4A02"/>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2F4A02"/>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6826959120F875991E344CEEED261DECC2A0CB427D7640B5812AEDE0B0E8F988D6467D1BA0AB7C40226638V8MDO" TargetMode="External"/><Relationship Id="rId13" Type="http://schemas.openxmlformats.org/officeDocument/2006/relationships/hyperlink" Target="consultantplus://offline/ref=6826959120F875991E344CEEED261DECC2A0CB427D7640B5812AEDE0B0E8F988D6467D1BA0AB7C4022663AV8M2O" TargetMode="External"/><Relationship Id="rId18" Type="http://schemas.openxmlformats.org/officeDocument/2006/relationships/hyperlink" Target="consultantplus://offline/ref=6826959120F875991E344CEEED261DECC2A0CB427D7641B7882AEDE0B0E8F988D6467D1BA0AB7C40226638V8M3O" TargetMode="External"/><Relationship Id="rId26" Type="http://schemas.openxmlformats.org/officeDocument/2006/relationships/hyperlink" Target="consultantplus://offline/ref=6826959120F875991E344CEEED261DECC2A0CB427D7745BD892AEDE0B0E8F988D6467D1BA0AB7C40226639V8M8O" TargetMode="External"/><Relationship Id="rId3" Type="http://schemas.openxmlformats.org/officeDocument/2006/relationships/webSettings" Target="webSettings.xml"/><Relationship Id="rId21" Type="http://schemas.openxmlformats.org/officeDocument/2006/relationships/hyperlink" Target="consultantplus://offline/ref=6826959120F875991E344CEEED261DECC2A0CB427D764CB4802AEDE0B0E8F988VDM6O" TargetMode="External"/><Relationship Id="rId34" Type="http://schemas.openxmlformats.org/officeDocument/2006/relationships/hyperlink" Target="consultantplus://offline/ref=6826959120F875991E344CEEED261DECC2A0CB427D764DB2802AEDE0B0E8F988VDM6O" TargetMode="External"/><Relationship Id="rId7" Type="http://schemas.openxmlformats.org/officeDocument/2006/relationships/hyperlink" Target="consultantplus://offline/ref=6826959120F875991E344CEEED261DECC2A0CB427D7640B5812AEDE0B0E8F988D6467D1BA0AB7C40226638V8M8O" TargetMode="External"/><Relationship Id="rId12" Type="http://schemas.openxmlformats.org/officeDocument/2006/relationships/hyperlink" Target="consultantplus://offline/ref=6826959120F875991E344CEEED261DECC2A0CB427D7640B5812AEDE0B0E8F988D6467D1BA0AB7C4022663BV8M2O" TargetMode="External"/><Relationship Id="rId17" Type="http://schemas.openxmlformats.org/officeDocument/2006/relationships/hyperlink" Target="consultantplus://offline/ref=6826959120F875991E344CEEED261DECC2A0CB427D7641B7882AEDE0B0E8F988D6467D1BA0AB7C40226638V8MEO" TargetMode="External"/><Relationship Id="rId25" Type="http://schemas.openxmlformats.org/officeDocument/2006/relationships/hyperlink" Target="consultantplus://offline/ref=6826959120F875991E344CEEED261DECC2A0CB427D7745BD892AEDE0B0E8F988D6467D1BA0AB7C40226639V8MFO" TargetMode="External"/><Relationship Id="rId33" Type="http://schemas.openxmlformats.org/officeDocument/2006/relationships/hyperlink" Target="consultantplus://offline/ref=6826959120F875991E344CEEED261DECC2A0CB427D764DB0832AEDE0B0E8F988D6467D1BA0AB7C40226639V8MDO" TargetMode="External"/><Relationship Id="rId2" Type="http://schemas.openxmlformats.org/officeDocument/2006/relationships/settings" Target="settings.xml"/><Relationship Id="rId16" Type="http://schemas.openxmlformats.org/officeDocument/2006/relationships/hyperlink" Target="consultantplus://offline/ref=6826959120F875991E344CEEED261DECC2A0CB427D7641B7882AEDE0B0E8F988D6467D1BA0AB7C40226639V8M3O" TargetMode="External"/><Relationship Id="rId20" Type="http://schemas.openxmlformats.org/officeDocument/2006/relationships/hyperlink" Target="consultantplus://offline/ref=6826959120F875991E3452E3FB4A43E2C4AC934F7E7A4EE2DD75B6BDE7VEM1O" TargetMode="External"/><Relationship Id="rId29" Type="http://schemas.openxmlformats.org/officeDocument/2006/relationships/hyperlink" Target="consultantplus://offline/ref=6826959120F875991E3452E3FB4A43E2C4A394477A754EE2DD75B6BDE7VEM1O" TargetMode="External"/><Relationship Id="rId1" Type="http://schemas.openxmlformats.org/officeDocument/2006/relationships/styles" Target="styles.xml"/><Relationship Id="rId6" Type="http://schemas.openxmlformats.org/officeDocument/2006/relationships/hyperlink" Target="consultantplus://offline/ref=6826959120F875991E344CEEED261DECC2A0CB427D7640B5812AEDE0B0E8F988VDM6O" TargetMode="External"/><Relationship Id="rId11" Type="http://schemas.openxmlformats.org/officeDocument/2006/relationships/hyperlink" Target="consultantplus://offline/ref=6826959120F875991E344CEEED261DECC2A0CB427D7640B5812AEDE0B0E8F988D6467D1BA0AB7C4022663BV8MCO" TargetMode="External"/><Relationship Id="rId24" Type="http://schemas.openxmlformats.org/officeDocument/2006/relationships/hyperlink" Target="consultantplus://offline/ref=6826959120F875991E344CEEED261DECC2A0CB427D7745BD892AEDE0B0E8F988VDM6O" TargetMode="External"/><Relationship Id="rId32" Type="http://schemas.openxmlformats.org/officeDocument/2006/relationships/hyperlink" Target="consultantplus://offline/ref=6826959120F875991E344CEEED261DECC2A0CB427D764DB0832AEDE0B0E8F988D6467D1BA0AB7C40226639V8M8O" TargetMode="External"/><Relationship Id="rId37" Type="http://schemas.openxmlformats.org/officeDocument/2006/relationships/theme" Target="theme/theme1.xml"/><Relationship Id="rId5" Type="http://schemas.openxmlformats.org/officeDocument/2006/relationships/hyperlink" Target="consultantplus://offline/ref=6826959120F875991E344CEEED261DECC2A0CB42737B43B5812AEDE0B0E8F988VDM6O" TargetMode="External"/><Relationship Id="rId15" Type="http://schemas.openxmlformats.org/officeDocument/2006/relationships/hyperlink" Target="consultantplus://offline/ref=6826959120F875991E344CEEED261DECC2A0CB427D7641B7882AEDE0B0E8F988VDM6O" TargetMode="External"/><Relationship Id="rId23" Type="http://schemas.openxmlformats.org/officeDocument/2006/relationships/hyperlink" Target="consultantplus://offline/ref=6826959120F875991E344CEEED261DECC2A0CB427D764CB4802AEDE0B0E8F988D6467D1BA0AB7C40226639V8MDO" TargetMode="External"/><Relationship Id="rId28" Type="http://schemas.openxmlformats.org/officeDocument/2006/relationships/hyperlink" Target="consultantplus://offline/ref=6826959120F875991E344CEEED261DECC2A0CB427D7641BC822AEDE0B0E8F988VDM6O" TargetMode="External"/><Relationship Id="rId36" Type="http://schemas.openxmlformats.org/officeDocument/2006/relationships/fontTable" Target="fontTable.xml"/><Relationship Id="rId10" Type="http://schemas.openxmlformats.org/officeDocument/2006/relationships/hyperlink" Target="consultantplus://offline/ref=6826959120F875991E344CEEED261DECC2A0CB427D7640B5812AEDE0B0E8F988D6467D1BA0AB7C40226638V8M2O" TargetMode="External"/><Relationship Id="rId19" Type="http://schemas.openxmlformats.org/officeDocument/2006/relationships/hyperlink" Target="consultantplus://offline/ref=6826959120F875991E3452E3FB4A43E2C4AB95467A744EE2DD75B6BDE7VEM1O" TargetMode="External"/><Relationship Id="rId31" Type="http://schemas.openxmlformats.org/officeDocument/2006/relationships/hyperlink" Target="consultantplus://offline/ref=6826959120F875991E344CEEED261DECC2A0CB427D764DB0832AEDE0B0E8F988VDM6O" TargetMode="External"/><Relationship Id="rId4" Type="http://schemas.openxmlformats.org/officeDocument/2006/relationships/hyperlink" Target="consultantplus://offline/ref=6826959120F875991E3452E3FB4A43E2C4A294487D754EE2DD75B6BDE7E1F3DF91092459E4A67D43V2M0O" TargetMode="External"/><Relationship Id="rId9" Type="http://schemas.openxmlformats.org/officeDocument/2006/relationships/hyperlink" Target="consultantplus://offline/ref=6826959120F875991E344CEEED261DECC2A0CB427D7640B5812AEDE0B0E8F988D6467D1BA0AB7C40226638V8MCO" TargetMode="External"/><Relationship Id="rId14" Type="http://schemas.openxmlformats.org/officeDocument/2006/relationships/hyperlink" Target="consultantplus://offline/ref=6826959120F875991E344CEEED261DECC2A0CB427D7640B5812AEDE0B0E8F988D6467D1BA0AB7C4022663CV8MEO" TargetMode="External"/><Relationship Id="rId22" Type="http://schemas.openxmlformats.org/officeDocument/2006/relationships/hyperlink" Target="consultantplus://offline/ref=6826959120F875991E344CEEED261DECC2A0CB427D764CB4802AEDE0B0E8F988D6467D1BA0AB7C40226639V8M8O" TargetMode="External"/><Relationship Id="rId27" Type="http://schemas.openxmlformats.org/officeDocument/2006/relationships/hyperlink" Target="consultantplus://offline/ref=6826959120F875991E344CEEED261DECC2A0CB427D7745BD892AEDE0B0E8F988D6467D1BA0AB7C40226639V8MDO" TargetMode="External"/><Relationship Id="rId30" Type="http://schemas.openxmlformats.org/officeDocument/2006/relationships/hyperlink" Target="consultantplus://offline/ref=6826959120F875991E3452E3FB4A43E2C4A394477A754EE2DD75B6BDE7VEM1O" TargetMode="External"/><Relationship Id="rId35" Type="http://schemas.openxmlformats.org/officeDocument/2006/relationships/hyperlink" Target="consultantplus://offline/ref=6826959120F875991E344CEEED261DECC2A0CB427D764DB2802AEDE0B0E8F988D6467D1BA0AB7C40226639V8MF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2434</Words>
  <Characters>13878</Characters>
  <Application>Microsoft Office Word</Application>
  <DocSecurity>0</DocSecurity>
  <Lines>115</Lines>
  <Paragraphs>32</Paragraphs>
  <ScaleCrop>false</ScaleCrop>
  <Company>RePack by SPecialiST</Company>
  <LinksUpToDate>false</LinksUpToDate>
  <CharactersWithSpaces>16280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2018-02-13T14:12:00Z</dcterms:created>
  <dcterms:modified xsi:type="dcterms:W3CDTF">2018-02-13T14:14:00Z</dcterms:modified>
</cp:coreProperties>
</file>