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1246</w:t>
      </w:r>
    </w:p>
    <w:p>
      <w:r>
        <w:rPr>
          <w:b/>
        </w:rPr>
        <w:t xml:space="preserve">Datum: </w:t>
      </w:r>
      <w:r>
        <w:t>1913-04-12</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Paul Hellström (Frisinnade folkpartiet, man)</w:t>
      </w:r>
    </w:p>
    <w:p>
      <w:r>
        <w:rPr>
          <w:b w:val="0"/>
        </w:rPr>
        <w:t>Herr talman, mina herrar! Det här är ju en skolfråga, men då det är fråga om skolor för lapparna, så är det alldeles givet, att man ej kan behandla denna fråga, utan att samtidigt komma in på den egentliga lappfrågan; detta framgår an Et tillräckligt tydligt av de anföranden, som redan här blivit hållna.</w:t>
        <w:br/>
        <w:br/>
        <w:t>Jag har begärt ordet, icke därför att jag vill opponera mig mot det förslag, som Kungl. Maj:t här gjort beträffande sättet att ordna frågan, utan för att i likhet med herr Persson i Stallerhult inlägga en gensaga mot den förutsättning, på vilken hela förslaget är uppbyggt. Herr statsrådet nämnde, att han utgick från samma förutsättning som herr Persson vid bedömandet av denna fråga. Därom vill jag icke tvista med honom, men jag vill påstå, att biskop Bergqvist, som uppgjort det första utkastet till förslaget, icke utgått från samma synpunkt som herr Persson.</w:t>
        <w:br/>
        <w:br/>
        <w:t>Enligt min uppfattning har lappfrågan här i landet kommit i ett mycket tråkigt läge på grund av den officiellt gällande uppfattningen i frågan — vi ha nämligen här i landet en officiell uppfattning i lappfrågan, och den är kättare, som vågar hysa en annan, och jag får bekänna, att jag hör till dessa kättare. Fastän det egentligen är en skolfråga det nu gäller, så vågar jag på grund av det nära samband, i vilket dessa båda frågor stå till varandra, upptaga lappfrågan till litet närmare skärskådande.</w:t>
        <w:br/>
        <w:br/>
        <w:t>Vad som är felet i den officiella uppfattningen, är att man alltför mycket anlagt den etnografiska synpunkten. Det har varit</w:t>
        <w:br/>
        <w:br/>
        <w:t>en del konstnärer, språkforskare, botanister och zoologer, som rest Angående i Lappland och tillbragt några vackra sommarmånader i högfjällen, frid EAA och de ha blivit i tillfälle att se lapparnas intressanta liv och kultur js, om Ir</w:t>
        <w:br/>
        <w:br/>
        <w:t>nerligen intressant, och man anser därför, att det skulle vara högst (Forts. olyckligt, i fall utvecklingen ginge i den riktning, att denna kultur</w:t>
        <w:br/>
        <w:br/>
        <w:t>skulle försvinna. Då heter det, att lapparna skulle utdö, att de</w:t>
        <w:br/>
        <w:br/>
        <w:t>skulle försvinna, Ja, de skulle försvinna som en särskild stam,</w:t>
        <w:br/>
        <w:br/>
        <w:t>som vore på ett säreget sätt klädd och därigenom avveke från den</w:t>
        <w:br/>
        <w:br/>
        <w:t>övriga befolkningen, men de behövde därför icke i realiteten för-</w:t>
        <w:br/>
        <w:br/>
        <w:t>Nu har man resonerat som så: det är av största vikt att bibehålla den egendomliga kulturen där uppe; denna kultur är på det närmaste bunden vid renskötseln; renskötseln kan icke på ett ekonomiskt fördelaktigt sätt bedrivas, utan att de, som bedriva renskötseln, äro nomader; och för att bibehålla denna kultur, bör man sålunda se till att vidtaga sådana åtgärder, som möjliggöra, att lapparna i största möjliga utsträckning stanna på nomadstadiet, och helst bör man genom lagstiftningsåtgärder tvinga dem att vara kvar på detta stadium.</w:t>
        <w:br/>
        <w:br/>
        <w:t xml:space="preserve">Men jag undrar, om herrarna tänkt sig in 1, vari det består att vara nomad. Herr Widén ansåg, att det var ett utomordentligt angenämt liv lapparna förde. Jag hyser en motsatt uppfattning. Vad menas med att vara nomad? Därmed menas att icke ha fast bostad någonstädes, att leva i tält och att ha åtskillig egendom i form av boskap, som strövar omkring. Taältet användes icke bara för sommarexpeditioner, utan hela familjen skall bo där året om, </w:t>
      </w:r>
      <w:r>
        <w:rPr>
          <w:b/>
        </w:rPr>
        <w:t>hustrurna²</w:t>
      </w:r>
      <w:r>
        <w:rPr>
          <w:b w:val="0"/>
        </w:rPr>
        <w:t xml:space="preserve"> skola där föda sina barn, sjuklingar och åldringar skola där inhysas, och dessa skall man släpa med sig i en landsända med synnerligen svårt klimat över sträckor på kanske 30 eller 40 mil, ja, över oändliga sträckor. Man får icke stanna, utan skall fara fram och tillbaka hela livet på detta sätt med hela sin familj. Jag skulle verkligen vilja råda dem, som anse detta vara ett angenämt liv, att läsa lappmannen Johan Turis skildring av lapparnas liv. Han uppehåller sig särskilt vid de svårigheter, som de ha vid sina flyttningar, och ban talar om, hur det höres ständigt barnskrik hela vägen, tills ungarna till sist uttröttade somna från sin gråt — då blir det lugn i lederna. Han skildrar vidare, huru de ge sig 1 väg om vårarne över sjöar, som varken bära eller brista o. 8. v.</w:t>
        <w:br/>
        <w:br/>
        <w:t>Jag skall emellertid icke uppta tiden med att närmare gå in på dessa förhållanden. Var och en som vill begagna sin eftertanke, bör kunna inse, att detta liv icke i och för sig är så synnerligen eftersträvansvärt. Men, säger man, det är nödvändigt för renskötseln, och så kommer denna nationalekonomiska synpunkt, som man</w:t>
        <w:br/>
        <w:br/>
        <w:t>göra sig på annat sätt än medelst renskötsel, och för det ändamålet måste man döma denna del av svenska nationen att för all framtid vara nomader. Man ser visserligen, att förhållandena i Norge äro annorlunda, och herr Widén framhöll också, att norrmännen med gott ekonomiskt utbyte av renskötseln slagit in på en helt annan politik beträffande lapparne, än man gjort här i Sverige, men den politiken strider helt och hållet mot den officiella uppfattningen i frågan, och därför är den naturligtvis icke användbar.</w:t>
        <w:br/>
        <w:br/>
        <w:t xml:space="preserve">Jag skulle vilja säga, att det är mycket önskvärt, att vi bibehålla renskötseln i vårt land, men vi skola se till att vi få en reformerad renskötsel. På vilket annat arbetsområde har det visat sig nödvändigt, att man släpar med hela familjen, ifall det är fråga om att ge sig ut på äventyrligheter och svåra expeditioner? Om man far ut för att hugga timmer i skogarna långt borta från hemmet, eller om man är sysselsatt med flottningsarbete, icke fordras det då, att </w:t>
      </w:r>
      <w:r>
        <w:rPr>
          <w:b/>
        </w:rPr>
        <w:t>hustru²</w:t>
      </w:r>
      <w:r>
        <w:rPr>
          <w:b w:val="0"/>
        </w:rPr>
        <w:t xml:space="preserve"> och barn skola följa med. Men däremot anses detta vara alldeles nödvändigt för renskötseln. Jag vågar för min del påstå, att denna är en sådan näring, som endast lämpar sig för den kraftigare delen af den manliga befolkningen. Dit höra icke </w:t>
      </w:r>
      <w:r>
        <w:rPr>
          <w:b/>
        </w:rPr>
        <w:t>kvinnor¹</w:t>
      </w:r>
      <w:r>
        <w:rPr>
          <w:b w:val="0"/>
        </w:rPr>
        <w:t xml:space="preserve"> och barn, utan dessa böra beredas tillfälle att bli bofasta. Så har man gjort i Norge och på flera ställen i Sverige. En av mina kamrater från Västerbotten har meddelat mig, att det i Malå socken finnes lappar, som fått hemmansdelar eller kronotorp. Där stanna </w:t>
      </w:r>
      <w:r>
        <w:rPr>
          <w:b/>
        </w:rPr>
        <w:t>hustru²</w:t>
      </w:r>
      <w:r>
        <w:rPr>
          <w:b w:val="0"/>
        </w:rPr>
        <w:t xml:space="preserve"> och barn, medan männen och de vuxna sönerna ge sig ut att sköta renarna. Det förefaller mig vara en naturlig och riktig utveckling på detta område, och en utveckling, som är mera värdig att understödjas från det allmännas sida än ett ensidigt tillämpande av den grundsats, som nu gör sig gällande.</w:t>
        <w:br/>
        <w:br/>
        <w:t>Man påpekar gentemot denna synpunkt, att det icke bär sig för lapparna att syssla med annat än renskötsel. Renskötseln är nämligen en ganska lönande näring, det behövs icke mera än 100 renar för att en familj skall kunna leva på den, och om, såsom ofta är fallet, antalet renar är mycket stort, kan renskötseln bli mycket lönande, och många lappar äro också ganska förmögna.</w:t>
        <w:br/>
        <w:br/>
        <w:t>Så säger man, att erfarenheten visar, hur omöjligt det är för dem att sköta jordbruk, ty om de upphöra med renskötseln, bli de fattiglappar. Ja, varför? Jag tror, att vem som helst, som befinner sig där uppe och lämnar den näring, han sysslat med i hela sitt liv, skall bli en fattiglapp, även om han förut haft goda förutsättningar för att bärga sig. 1886 års lapplag innehöll den bestämmelsen, att man ej fick vara renägare och jordägare på samma gång, och därigenom omöjliggjordes för lapparna att, om de såsom renägare kommo i svår belägenhet, slå sig ned såsom bofasta och få till stånd en blandad näring till att börja med genom att syssla</w:t>
        <w:br/>
        <w:br/>
        <w:t>med jordbruk i mindre utsträckning och fortfarande ha kvar ett Angående antal renar, som kunde skötas av deras söner till exempel. nga rar Vidare påstår man, att lapparne sakna kroppskrafter för att 1 lappmarks uthärda med jordbruksarbete, Hela det där talet om att detta ecklesiastikfolkslag skulle vara biologiskt utvecklat för en viss näring, att verk. lapparna skulle vara skapade för renskötsel och därför alltid måste (Forts.) förbli nomader, det resonemanget saknar helt och hållet vetenskapligt underlag. Man har visserligen funnit, att ifall man tar dessa människor från den näring de sysslat med, går det icke lätt att tvinga dem in i nya förhållanden, men erfarenheten har visat och genom egna iakttagelser har jag funnit, att lappar och avkomlingar av lappar skött sitt jordbruk om icke särskilt bra så i alla fall lika bra som den svenska befolkningen däruppe. Dessutom äro förhållandena där närmast under fjällen sådana, att jordbruk i egentlig mening icke kan där förekomma, utan huvudvikten ligger på boskapsskötsel, och lapparna ha visat sig som mycket goda boskapsskötare, och det resultat, som de kunna erhålla genom boskapsskötsel, är icke alls otillfredsställande. frågan i mera human riktning från nationalekonomisk synpunkt vara tillfredsställande; lapparna skulle då icke behöva dö ut, deras kultur skulle kanske råka i fara, men jag vet nu icke, om denna för den svenska kulturen är av så stor betydelse, att den bör bibehållas längre, än som visar sig alldeles nödvändigt just för lapparna själva. De äro dock medborgare i vårt land och böra ha samma rättighet som vi att inrätta sig efter nya tidsförhållanden. Låt oss tänka efter, hurudan utvecklingen varit! Från Jämtland har herr Widén meddelat, att av hela lappstammen två tredjedelar lämnat nomadlivet, och att sålunda endast en tredjedel är kvar. I Västerbotten har man genomlupit en liknande utveckling, och det är egentligen endast i Norrbotten med dess stora vidder, som lapparna mera uteslutande ägna sig åt renskötseln, och det har visat sig, att i ju närmare beröring de kommit med den svenska kulturen, desto mera tvungna ha de blivit att lämna nomadlivet. Och vi kunna ana, hur det kommer att gå i en icke allt för avlägsen framtid, då norra stambanan, som jag hoppas, kommer att gå fram genom själva hjärtat av Lappland. Det kommer att bli en mycket betydelsefull kommunikationsled, och svårigheterna bli då ännu mycket större att med konstlade medel avhålla lapparna från beröring med den svenska kulturen. Det är egentligen en barnslig tanke att söka hindra lapparna att få kännedom om denna svenska kultur och dess behag därigenom, att barnen skola tvingas till att hela livet vistas i kåta, och att tro att det skulle inträffa något för denna kultur så farligt, ifall barnen finge bo i timrade hus och sova i bäddade sängar. De, som gå längst i att driva denna, så att säga, officiella</w:t>
        <w:br/>
        <w:br/>
        <w:t>Jag tror sålunda, att den förutsättning, som man utgått ifrån, att man genom sättet för undervisningens anordnande skulle kunna hindra lapparna komma att överge nomadlivet är oriktig. Jag tror, att utvecklingen går därhän, att lapparne komma att överge normadlivet, och ifall man icke vidtar åtgärder för att möjliggöra för dem övergången till en annan kulturform, tror jag, att de farhågor, som herr statsrådet här uttalat, att lappstammen skall dö ut, också skola gå i fullbordan.</w:t>
        <w:br/>
        <w:br/>
        <w:t>Det är nu min uppfattning i lappfrågan, och det kanske kan tyckas, som om jag under sådana omständigheter också borde yrka på, att den gamla ordningen skulle bibehållas. Men det gör jag icke, utan jag skall tvärtom anhålla, att kammaren ville bifalla Kungl. Maj:ts förslag i denna fråga.</w:t>
        <w:br/>
        <w:br/>
        <w:t>Orsaken härtill är den, att undervisningen för lapparna, sådan som den för närvarande bedrives, i verkligheten är mycket otillfredsställande, fastän den, såsom av herr Carl Persson i Stallerhult frambhölls, enligt de nuvarande bestämmelserna är mera tillfredsställande, d. v. s. på papperet är den ganska tillfredsställande, men i verkligheten mycket otillfredsställande. Det är nämligen endast ett mindre antal av nomadernas barn, som bli i tillfälle att besöka lapp folkskolorna, och de komma därför i allmänhet icke att få någon undervisning. Genom den här föreslagna anordningen komma däremot lapparnas barn att få någon, om också icke så framstående undervisning, och vi få naturligtvis däruppe i dessa trakter icke ha för stora anspråk. Det har meddelats från domkapitlet i Luleå, att bortåt 4,000 barn i Luleå stift, som befinna sig i skolåldern, gå utan skolundervisning. Under sådana omständigheter får man naturligtvis icke ställa anspråken på den undervisning, som skall meddelas åt lapparna, alltför högt.</w:t>
        <w:br/>
        <w:br/>
        <w:t>Dessutom är det en annan sak, som gör, att jag med nöje kan yrka bifall till förslaget, och det är, att den kungl. propositionen ställer i utsikt, att de bofasta lapparnas barn skulle komma</w:t>
        <w:br/>
        <w:br/>
        <w:t>att undervisas i samma skolor som den svenska, fast boende be- — Angående folkningens barn. ökning vf ot Till sist har jag ännu ett skäl för detta yrkande, och det är till lappmarka vad utskottet anför på sidan, 4 där det säger: »Utskottet har ecklesiastikemellertid härvid velat uttryckligen framhålla, såsom jämväl av de- = verk. partementschefen betonats, att den nya organisationen endast bör (Forts.) betraktas såsom ett försök och sålunda icke såsom en under alla omständigheter slutgiltig lösning av frågan om det lämpligaste sättet för undervisningens ordnande bland den nomadiserande lappbefolkningen.» Jag ber sålunda, herr talman, att med bestämt avståndstagande från de förutsättningar, på vilka den kungl. propositionen vilar, få yrka bifall till densamma.</w:t>
      </w:r>
    </w:p>
    <w:p>
      <w:pPr>
        <w:pStyle w:val="Heading2"/>
      </w:pPr>
      <w:r>
        <w:t>2. Georg Kronlund (–, man)</w:t>
      </w:r>
    </w:p>
    <w:p>
      <w:r>
        <w:rPr>
          <w:b w:val="0"/>
        </w:rPr>
        <w:t>Herr talman! Denna proposition kommer ju såsom ett svar på en motion, som jag väckte 1908, där jag just bland annat framhöll behovet av och ifrågasatte åtgärder för den nomadiserande befolkningens vidmakthållande.</w:t>
        <w:br/>
        <w:br/>
        <w:t>Nu söker herr Hellström måla detta nomadliv såsom så fruktansvärt och så dåligt och så otillfredsställande, att det skulle vara en ren välgärning för dessa lappar att rent av övergå från detta nomadliv till bofast liv. Ja, mina herrar, jag har en annan uppfattning härutinnan. Jag har, under min domaretid däruppe, både i Härjedalen och Västerbotten och Norrbotten, träffat ett stort antal lappar och lappfamiljer, och jag har även haft tillfälle att följa dem och se litet grand, hur de ha det under sitt vandringsliv. Jag har då alltid funnit dem belåtna med sitt liv och har aldrig funnit hos dem någon benägenhet att övergiva det.</w:t>
        <w:br/>
        <w:br/>
        <w:t>Jag skall för att belysa detta be att få tala om en liten historia. När jag kom upp till Norrbotten för flera år sedan, kommo lapparna och klagade för mig över de stora skadestånd, som de fingo betala till norrmännen för skador, som hade förorsakats dessa. Jag medverkade då till, att ett par lappar reste ned som en deputation och fingo företräde hos konung Oscar. Året därpå träffade jag en av lapparna, som talade norska, så att jag kunde tala lite ledigare med honom. Han skildrade sina intryck från Stockholm, skildrade, huru vackert slottet var, hur vänlig kungen var och hur trevligt det var att höra vaktparaden. Men så tillade han till slut: &gt;men jeg var saa frygtelig glad, naar jeg kom hjem igen». Ja, då han kom hem igen. Vart? Jo, till sin kåta, hem till sin familj, hem till de stora vidderna däruppe, hem till naturens stora tysthet och storslagenhet. Allt detta bildar för lappen hans miljö, den miljö, där hans förfäder vuxit upp och där denna nomadbefolkning vuxit fast med hela sitt hjärta. Det är ur deras syn på förhållandena man skall se saken, icke ur herr Hellströms eller min syn på dessa förhållanden, ty vi ha nog lätt att tro, att de äro rysliga.</w:t>
        <w:br/>
        <w:br/>
        <w:t>Jag utgår, då jag vill, att staten skall skänka denna nomadbefolkning en undervisning, som är nyttig och lämplig för dem, från den synpunkten, att lapparna ha rätt att leva sitt eget liv, leva det liv, som de i årtusenden vant sig vid, och leva det liv, som de fortfarande älska att leva.</w:t>
        <w:br/>
        <w:br/>
        <w:t xml:space="preserve">Herr Carl Persson talade om kulturlivets välsignelse. Ja, de lappar, som ha funnit kulturlivets välsignelse, de ha bara funnit armod och fattigdom, de gå där som fattiglappar, urståndsatta till att försörja sig själva på ett ordentligt sätt, och de leva egentligen bara under det rysligaste betryck. Det är detta vi skola se på, vi skola se på nomadlivets förutsättningar, och vi skola söka vidmakthålla dem. Vi skola icke på artificiell väg försöka vända nomadlivets barn till den bofasta befolkningens sysselsättningar, till kulturlivets välsignelser, ty det skapar icke lycka för dem. Det är tids nog att göra det, mina herrar, då civilisationen trängt dem in på livet, ty då måste de avfalla från nomadlivet, och först då kunna vi ge dem tillfälle att njuta de bofastas trevnad. Och i Jämtland, i Västerbotten och på många håll även i Norrbotten finnes det lappar, som övergått till att bli bofasta och som genom att ägna sig åt jordbruk och dylikt gjort sig nyttiga, men bär gäller det att så länge, som nomadbefolkningen finnes till, på lämpligt sätt underhålla detta nomadliv och sätta denna befolkning i stånd att fortleva detta liv, till dess en annan sakernas ordning kommer, och jag tror sannerligen icke, att det skulle vara till välsignelse, som herr Hellström säger, att hänvisa </w:t>
      </w:r>
      <w:r>
        <w:rPr>
          <w:b/>
        </w:rPr>
        <w:t>hustru²</w:t>
      </w:r>
      <w:r>
        <w:rPr>
          <w:b w:val="0"/>
        </w:rPr>
        <w:t xml:space="preserve"> och barn till att stanna nere i bygderna under vintern och upphöra med vandringarna och låta den manliga lappbefolkningen fortsätta sitt strävsamma liv där uppe i fjällen ensam. Det tror jag säkerligen icke skulle vara till välsignelse för någondera parten.</w:t>
        <w:br/>
        <w:br/>
        <w:t>Jag tror sålunda, att den föreslagna reformen, som Kungl. Maj:t här kommit med, endast är till nytta och till fördel för lapparna, och därför skall jag be att få yrka bifall till den.</w:t>
      </w:r>
    </w:p>
    <w:p>
      <w:pPr>
        <w:pStyle w:val="Heading2"/>
      </w:pPr>
      <w:r>
        <w:t>3. Erik Hellberg (Liberala samlingspartiet, man)</w:t>
      </w:r>
    </w:p>
    <w:p>
      <w:r>
        <w:rPr>
          <w:b w:val="0"/>
        </w:rPr>
        <w:t>Herr talman! »Då tiden är långt framskriden och flere talare anmält sig» skall jag be att få avstå från det lilla jag tänkt säga. Då jag emellertid med min röst vill bidraga till den kungl. propositionens framgång, skall jag be att i korthet få yrka bifall till statsutskottets förslag.</w:t>
      </w:r>
    </w:p>
    <w:p>
      <w:pPr>
        <w:pStyle w:val="Heading2"/>
      </w:pPr>
      <w:r>
        <w:t>4. Karl Ludvig Sandstedt (Liberala samlingspartiet, man)</w:t>
      </w:r>
    </w:p>
    <w:p>
      <w:r>
        <w:rPr>
          <w:b w:val="0"/>
        </w:rPr>
        <w:t>Herr talman! Jag skulle egentligen icke ha begärt ordet i denna fråga, om det icke varit så, att jag är utav litet annan mening än den, min ärade vän doktor Hellström här har givit uttryck åt. Även jag kan ju säga, att jag i någon mån har lärt känna lapparna och deras liv, icke så tillvida, att jag har</w:t>
        <w:br/>
        <w:br/>
        <w:t>så mycket kommit att umgås med dem uppe bland fjällen, men Angående jag har dock under mer än tjugu år vistats inom det område, där ökning för, lapparna hålla till, och jag har därför ganska ofta kommit i beröring ML agenda med dem, särskilt under de resor, som jag varit i tillfälle att göra ecklesiastikute i Gellivare socken, där ju en stor del utav den nomadiserande = verk. lappbefolkningen vistas och lever. (Forts.)</w:t>
        <w:br/>
        <w:br/>
        <w:t>Vi ha uti Gellivare också hatt en lappskola, där lapparnas barn, sedan de tagits ned från fjällen, fått fostran och skolundervisning. Under den tid, som jag tillhörde skolrådet, hade vi också att syssla med denna skola, och jag får säga, att vi kommo på det klara med, att detta icke alls var det bästa sättet att ordna undervisningen för lappbarnen, och jag har också vid resonemang med lapparna själva hört dem säga, att de också inse, att det icke är det lyckligaste och bästa sättet. Då lappbarnen kommo ned till denna skola, som då var belägen i Gellivare kyrkby — där, såsom förut talats om här, det finnes riklig tillgång till dessa kulturlivets välsignelser — kommo de visserligen i beröring med dessa, men jag kan icke säga, att dessa kulturens välsignelser ha varit till någon särskild nytta för lappbarnen, och samma mening hyste också lapparna själva.</w:t>
        <w:br/>
        <w:br/>
        <w:t xml:space="preserve">Nu talade doktor Hellström om, att det skulle vara mycket obehagligt att fara ut bland fjällen och taga med sig </w:t>
      </w:r>
      <w:r>
        <w:rPr>
          <w:b/>
        </w:rPr>
        <w:t>hustru²</w:t>
      </w:r>
      <w:r>
        <w:rPr>
          <w:b w:val="0"/>
        </w:rPr>
        <w:t xml:space="preserve"> och barn, och han talade mycket rörande om, hur man hörde barnskriken, när de lastade sina ackjor och reste ut. Ja, det kan ju vara sant, men jag tror sannerligen icke, att det skulle vara mer behagligt för </w:t>
      </w:r>
      <w:r>
        <w:rPr>
          <w:b/>
        </w:rPr>
        <w:t>lapphustrurna²</w:t>
      </w:r>
      <w:r>
        <w:rPr>
          <w:b w:val="0"/>
        </w:rPr>
        <w:t>, om de skulle lämnas kvar nere i bygden, under det deras män fara upp i fjällen för att valla sina renar. Säkerligen tror jag, att om man skulle fråga dem, huruvida de ville stanna kvar, medan männen reste upp och vallade renarna, man knappast skulle få ett enda jakande svar. De äro nog alla villiga att följa med och känna det såsom sitt liv att leva tillsammans med sina renhjordar uppe i fjällen.</w:t>
        <w:br/>
        <w:br/>
        <w:t>Det sätt, som här nu av domkapitlet i Luleå föreslagits för att ordna lappbarnens skolundervisning, tror jag verkligen, med den erfarenhet, som jag i någon mån fått, vara det allra lämpligaste, och däri har jag också bestyrkts av uttalanden av lapparna själva.</w:t>
        <w:br/>
        <w:br/>
        <w:t>Nu är det också så, att under vintertiden, när det är som mest med snö och renarna icke kunna få bete tillräckligt i fjällen, komma renhjordarna ner i skogsbygden, och då komma också lapparna ned och leva bland den bofasta befolkningen. Det brukar då vara så, att lapparna hyra in sig i någon bondgård, och sedan valla de sina renar runtomkring i trakten och kunna bo där kanske sex veckor i taget. Med dem följer då alltid en lappskolelärare, som ger undervisning åt deras barn uti en gård, och lapparna ha själva förklarat, att de finna denna undervisning vara den för dem mest lämpliga. De anse sålunda icke, att den fasta skolan eller</w:t>
        <w:br/>
        <w:br/>
        <w:t>(Forts.) — känna på samma sätt. Jag ber därför, herr talman, då jag icke vill uppehålla tiden</w:t>
        <w:br/>
        <w:br/>
        <w:t>längre, att nu få yrka bifall till Kungl. Maj:ts och utskottets förslag. Häruti instämde herrar Carlsson i Frosterud och Hage.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1246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