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24EA1" w:rsidRPr="009645CC" w:rsidRDefault="00C10C56" w:rsidP="00724EA1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4485" cy="797560"/>
            <wp:effectExtent l="19050" t="0" r="5715" b="0"/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A51DE1" w:rsidRPr="00A51DE1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724EA1"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724EA1">
        <w:rPr>
          <w:rFonts w:ascii="Arial Narrow" w:hAnsi="Arial Narrow" w:cs="Arial"/>
          <w:b/>
          <w:bCs/>
          <w:sz w:val="22"/>
          <w:szCs w:val="22"/>
        </w:rPr>
        <w:t xml:space="preserve"> Taquara - </w:t>
      </w:r>
      <w:r w:rsidR="00724EA1">
        <w:rPr>
          <w:rFonts w:ascii="Arial Narrow" w:hAnsi="Arial Narrow"/>
          <w:b/>
          <w:sz w:val="22"/>
          <w:szCs w:val="22"/>
        </w:rPr>
        <w:t>Método Autorizado</w:t>
      </w:r>
      <w:r w:rsidR="00724EA1">
        <w:rPr>
          <w:rFonts w:ascii="Arial" w:hAnsi="Arial" w:cs="Arial"/>
          <w:b/>
          <w:bCs/>
          <w:sz w:val="20"/>
          <w:u w:val="single"/>
        </w:rPr>
        <w:t xml:space="preserve"> </w:t>
      </w:r>
      <w:r w:rsidR="00724EA1" w:rsidRPr="009645CC">
        <w:rPr>
          <w:rFonts w:ascii="Arial Narrow" w:hAnsi="Arial Narrow"/>
          <w:b/>
          <w:szCs w:val="22"/>
        </w:rPr>
        <w:t xml:space="preserve"> 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1F7D37" w:rsidRPr="001F7D37">
          <w:rPr>
            <w:rFonts w:ascii="Arial Narrow" w:hAnsi="Arial Narrow" w:cs="Shruti"/>
            <w:noProof/>
            <w:sz w:val="22"/>
            <w:szCs w:val="22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724EA1">
        <w:rPr>
          <w:rFonts w:ascii="Arial Narrow" w:hAnsi="Arial Narrow" w:cs="Shruti"/>
          <w:sz w:val="22"/>
          <w:szCs w:val="22"/>
        </w:rPr>
        <w:t xml:space="preserve">10.635.073/0001-03 </w:t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724EA1">
        <w:rPr>
          <w:rFonts w:ascii="Arial Narrow" w:hAnsi="Arial Narrow" w:cs="Shruti"/>
          <w:sz w:val="22"/>
          <w:szCs w:val="22"/>
        </w:rPr>
        <w:t>Estrada dos Bandeirantes ,</w:t>
      </w:r>
      <w:r w:rsidR="00724EA1" w:rsidRPr="00342A9C">
        <w:rPr>
          <w:rFonts w:ascii="Arial Narrow" w:hAnsi="Arial Narrow" w:cs="Shruti"/>
          <w:sz w:val="22"/>
          <w:szCs w:val="22"/>
        </w:rPr>
        <w:t xml:space="preserve"> </w:t>
      </w:r>
      <w:r w:rsidR="00724EA1">
        <w:rPr>
          <w:rFonts w:ascii="Arial Narrow" w:hAnsi="Arial Narrow" w:cs="Shruti"/>
          <w:sz w:val="22"/>
          <w:szCs w:val="22"/>
        </w:rPr>
        <w:t xml:space="preserve">389 </w:t>
      </w:r>
      <w:r w:rsidR="00724EA1" w:rsidRPr="00342A9C">
        <w:rPr>
          <w:rFonts w:ascii="Arial Narrow" w:hAnsi="Arial Narrow" w:cs="Shruti"/>
          <w:sz w:val="22"/>
          <w:szCs w:val="22"/>
        </w:rPr>
        <w:t xml:space="preserve"> </w:t>
      </w:r>
      <w:r w:rsidR="00724EA1">
        <w:rPr>
          <w:rFonts w:ascii="Arial Narrow" w:hAnsi="Arial Narrow" w:cs="Shruti"/>
          <w:sz w:val="22"/>
          <w:szCs w:val="22"/>
        </w:rPr>
        <w:t>Taquara /RJ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="000300BC">
        <w:rPr>
          <w:rFonts w:ascii="Arial Narrow" w:hAnsi="Arial Narrow" w:cs="Shruti"/>
          <w:b/>
          <w:bCs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Responsavel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     RG </w:t>
      </w:r>
      <w:fldSimple w:instr=" MERGEFIELD  RGResponsavel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fldSimple w:instr=" MERGEFIELD  CPFCNPJResponsavel  \* MERGEFORMAT ">
        <w:r w:rsidR="001F7D37" w:rsidRPr="001F7D37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fldSimple w:instr=" MERGEFIELD  TelefoneResponsavel  \* MERGEFORMAT ">
        <w:r w:rsidR="001F7D37" w:rsidRPr="001F7D37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    TELEFONE </w:t>
      </w:r>
      <w:fldSimple w:instr=" MERGEFIELD  TelelfoneAluno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 CPF </w:t>
      </w:r>
      <w:fldSimple w:instr=" MERGEFIELD  CPFAluno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1F7D37" w:rsidRPr="001F7D37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1F7D37" w:rsidRPr="001F7D37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1F7D37" w:rsidRPr="001F7D37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1F7D37" w:rsidRPr="001F7D37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fldSimple w:instr=" MERGEFIELD  Curso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fldSimple w:instr=" MERGEFIELD  ComplementoCursoComMinutosTurma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fldSimple w:instr=" MERGEFIELD  Dias  \* MERGEFORMAT ">
        <w:r w:rsidR="001F7D37" w:rsidRPr="001F7D37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</w:t>
        </w:r>
        <w:r w:rsidR="001F7D37" w:rsidRPr="001F7D37">
          <w:rPr>
            <w:rFonts w:ascii="Arial Narrow" w:hAnsi="Arial Narrow" w:cs="Shruti"/>
            <w:b/>
            <w:noProof/>
            <w:u w:val="single"/>
          </w:rPr>
          <w:t>Dias</w:t>
        </w:r>
        <w:r w:rsidR="001F7D37" w:rsidRPr="001F7D37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»</w:t>
        </w:r>
      </w:fldSimple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fldSimple w:instr=" MERGEFIELD  HorariosCurso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«HorariosCurso»</w:t>
        </w:r>
      </w:fldSimple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942A5A">
        <w:rPr>
          <w:rFonts w:ascii="Arial Narrow" w:hAnsi="Arial Narrow"/>
          <w:sz w:val="18"/>
          <w:szCs w:val="18"/>
        </w:rPr>
        <w:t xml:space="preserve">  TÉRMINO</w:t>
      </w:r>
      <w:fldSimple w:instr=" MERGEFIELD  DataFimTurma  \* MERGEFORMAT ">
        <w:r w:rsidR="001F7D37" w:rsidRPr="001F7D37">
          <w:rPr>
            <w:rFonts w:ascii="Arial Narrow" w:hAnsi="Arial Narrow"/>
            <w:b/>
            <w:noProof/>
            <w:sz w:val="18"/>
            <w:szCs w:val="18"/>
            <w:u w:val="single"/>
          </w:rPr>
          <w:t>«</w:t>
        </w:r>
        <w:r w:rsidR="001F7D37" w:rsidRPr="001F7D37">
          <w:rPr>
            <w:rFonts w:ascii="Arial Narrow" w:hAnsi="Arial Narrow" w:cs="Shruti"/>
            <w:b/>
            <w:noProof/>
            <w:u w:val="single"/>
          </w:rPr>
          <w:t>DataFimTurma»</w:t>
        </w:r>
      </w:fldSimple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  <w:bookmarkStart w:id="0" w:name="_GoBack"/>
      <w:bookmarkEnd w:id="0"/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1F7D37" w:rsidRPr="001F7D37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1F7D37" w:rsidRPr="001F7D37">
          <w:rPr>
            <w:rFonts w:ascii="Arial Narrow" w:hAnsi="Arial Narrow" w:cs="Shruti"/>
            <w:b/>
            <w:noProof/>
            <w:sz w:val="18"/>
            <w:szCs w:val="18"/>
            <w:u w:val="single"/>
          </w:rPr>
          <w:t>«</w:t>
        </w:r>
        <w:r w:rsidR="001F7D37" w:rsidRPr="001F7D37">
          <w:rPr>
            <w:rFonts w:ascii="Arial Narrow" w:hAnsi="Arial Narrow" w:cs="Shruti"/>
            <w:b/>
            <w:noProof/>
            <w:u w:val="single"/>
          </w:rPr>
          <w:t>ValorMaterial»</w:t>
        </w:r>
      </w:fldSimple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1F7D37" w:rsidRPr="001F7D37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1F7D37" w:rsidRPr="001F7D37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fldSimple w:instr=" MERGEFIELD  ValorComDesconto  \* MERGEFORMAT ">
        <w:r w:rsidR="001F7D37" w:rsidRPr="001F7D37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1F7D37" w:rsidRPr="001F7D37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A51DE1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fldSimple w:instr=" MERGEFIELD  OpcoesPagamento  \* MERGEFORMAT ">
        <w:r w:rsidR="001F7D37" w:rsidRPr="001F7D37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6F1D8B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1F7D37" w:rsidRPr="001F7D37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PRIMEIRA–OBJETO:</w:t>
      </w:r>
      <w:r w:rsidRPr="00B76736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estágio estabelecido acima, ministrados coletivamente conforme currículo próprio, nos termos do estabelecido neste instrumento, calendário, normas e regimento interno do estabelecimento. §1°• Os valores estabelecidos neste contrato </w:t>
      </w:r>
      <w:r w:rsidRPr="00B76736">
        <w:rPr>
          <w:rFonts w:ascii="Arial Narrow" w:hAnsi="Arial Narrow"/>
          <w:b/>
          <w:bCs/>
          <w:sz w:val="20"/>
          <w:szCs w:val="20"/>
        </w:rPr>
        <w:t xml:space="preserve">CLÁUSULA </w:t>
      </w:r>
      <w:r w:rsidRPr="00B76736">
        <w:rPr>
          <w:rFonts w:ascii="Arial Narrow" w:hAnsi="Arial Narrow"/>
          <w:bCs/>
          <w:sz w:val="20"/>
          <w:szCs w:val="20"/>
        </w:rPr>
        <w:t xml:space="preserve">não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abrangem os serviços especiais de segunda chamada, provas substitutivas, reposição de aulas e demais taxas determinadas pela escola além da matrícula, parcelas e material didático. </w:t>
      </w:r>
      <w:r w:rsidRPr="00B76736">
        <w:rPr>
          <w:rFonts w:ascii="Arial Narrow" w:hAnsi="Arial Narrow"/>
          <w:bCs/>
          <w:sz w:val="20"/>
          <w:szCs w:val="20"/>
        </w:rPr>
        <w:tab/>
      </w:r>
      <w:r w:rsidRPr="00B76736">
        <w:rPr>
          <w:rFonts w:ascii="Arial Narrow" w:hAnsi="Arial Narrow"/>
          <w:bCs/>
          <w:sz w:val="20"/>
          <w:szCs w:val="20"/>
        </w:rPr>
        <w:tab/>
      </w:r>
    </w:p>
    <w:p w:rsidR="001F7D37" w:rsidRDefault="001F7D37" w:rsidP="001F7D37">
      <w:pPr>
        <w:jc w:val="both"/>
        <w:rPr>
          <w:rFonts w:ascii="Arial Narrow" w:hAnsi="Arial Narrow"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>CLÁUSULA SEGUNDA–PAGAMENTO</w:t>
      </w:r>
      <w:r>
        <w:rPr>
          <w:rFonts w:ascii="Arial Narrow" w:hAnsi="Arial Narrow"/>
          <w:bCs/>
          <w:sz w:val="20"/>
          <w:szCs w:val="20"/>
        </w:rPr>
        <w:t xml:space="preserve">: Pelos serviços ora contratados, o CONTRATANTE pagará à CONTRATADA as parcelas aqui estabelecidas - nos termos do §2° abaixo - relativas aos estágios contratados, obrigação de pagar que persistirá durante toda sua duração, independentemente do calendário da escola e da fruição de aulas no período, sendo devido o pagamento até a conclusão dos estágios. § 1° No caso de inadimplência do CONTRATANTE, não havendo a quitação do débito até o fim de cada estágio, somente será efetuada rematrícula a partir da compra do material didático do novo estágio e do pagamento de todos os valores devidos à CONTRATADA sejam integralmente quitados; §2° - O reajuste do valor da parcela ocorrerá anualmente, no mês de janeiro, pela média apurada dos índices de inflação vigentes no pais mais o índice de reajuste da categoria profissional; §3° - Eventual atraso no pagamento de qualquer das parcelas acarretará na aplicação de multa 2%, e deverá a CONTRATANTE efetuar o pagamento acrescido de juros legais de 1 % ao mês mais correção monetária.Após30 dias de atraso o serviço será automaticamente suspenso.  A renovação de matrícula será feita através do pagamento da taxa de R$ 110,00 (Cento e dez reais) até o dia 10 do mês de novembro do ano vigente. Sofrendo o seu reajuste anualmente.  </w:t>
      </w:r>
    </w:p>
    <w:p w:rsidR="00EF13EC" w:rsidRPr="00B76736" w:rsidRDefault="001F7D37" w:rsidP="00EF13EC">
      <w:pPr>
        <w:jc w:val="both"/>
        <w:rPr>
          <w:rFonts w:ascii="Arial Narrow" w:hAnsi="Arial Narrow" w:cs="Arial"/>
          <w:bCs/>
          <w:sz w:val="20"/>
          <w:szCs w:val="20"/>
        </w:rPr>
      </w:pPr>
      <w:r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>
        <w:rPr>
          <w:rFonts w:ascii="Arial Narrow" w:hAnsi="Arial Narrow" w:cs="Arial"/>
          <w:bCs/>
          <w:sz w:val="20"/>
          <w:szCs w:val="20"/>
        </w:rPr>
        <w:t xml:space="preserve">: </w:t>
      </w:r>
      <w:r>
        <w:rPr>
          <w:rFonts w:ascii="Arial Narrow" w:hAnsi="Arial Narrow"/>
          <w:bCs/>
          <w:sz w:val="20"/>
          <w:szCs w:val="20"/>
        </w:rPr>
        <w:t xml:space="preserve">Este contrato é firmado pelo prazo de duração dos estágios, conforme estabelecido acima, pelo período necessário à conclusão da carga horária de 60 horas de cada estágio, conforme regulamento </w:t>
      </w:r>
      <w:r>
        <w:rPr>
          <w:rFonts w:ascii="Arial Narrow" w:hAnsi="Arial Narrow"/>
          <w:bCs/>
          <w:sz w:val="20"/>
          <w:szCs w:val="20"/>
        </w:rPr>
        <w:lastRenderedPageBreak/>
        <w:t>interno da escola, cujos termos integram este contrato para todos os fins. §1° - Somente serão iniciadas turmas quando existente o número mínimo de alunos estabelecido no §7°, da cláusula quinta deste contrato. §2° - O contrato poderá ser rescindido antecipadamente pelas partes, mediante comunicação antecipada por escrito (conforme formulário de solicitação de desligamento na secretaria) e quitação da mensalidade do mês corrente, não sendo devida nos casos do §7°, da cláusula quinta deste instrumento. §3° - Será igualmente rescindido o contrato no caso do descumprimento de seus termos ou do regulamento interno, sujeitando a parte infratora ao pagamento da multa estabelecida no § anterior.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QUARTA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OBRIGAÇÕES DAS PARTES:</w:t>
      </w:r>
      <w:r w:rsidRPr="00B76736">
        <w:rPr>
          <w:rFonts w:ascii="Arial Narrow" w:hAnsi="Arial Narrow"/>
          <w:bCs/>
          <w:sz w:val="20"/>
          <w:szCs w:val="20"/>
        </w:rPr>
        <w:t xml:space="preserve"> O CONTRATANTE deverá adquirir todo o material didático necessário relativo ao estágio cursado, diretamente da CONTRATADA, sendo vedada a reutilização de material de terceiros - inclusive parentes -, sendo proibida a extração e utilizaç</w:t>
      </w:r>
      <w:r>
        <w:rPr>
          <w:rFonts w:ascii="Arial Narrow" w:hAnsi="Arial Narrow"/>
          <w:bCs/>
          <w:sz w:val="20"/>
          <w:szCs w:val="20"/>
        </w:rPr>
        <w:t xml:space="preserve">ão de cópias de todo o material. </w:t>
      </w:r>
      <w:r w:rsidRPr="00B76736">
        <w:rPr>
          <w:rFonts w:ascii="Arial Narrow" w:hAnsi="Arial Narrow"/>
          <w:bCs/>
          <w:sz w:val="20"/>
          <w:szCs w:val="20"/>
        </w:rPr>
        <w:t xml:space="preserve"> §1° - A cada mudança de estágio, deverá ser adquirido novo material didático, sob pena da não continuidade dos estudos. O material didático será reajustado no dia 1 ° de janeiro de cada ano.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>CLÁUSULA QUINTA</w:t>
      </w:r>
      <w:r>
        <w:rPr>
          <w:rFonts w:ascii="Arial Narrow" w:hAnsi="Arial Narrow"/>
          <w:b/>
          <w:bCs/>
          <w:sz w:val="20"/>
          <w:szCs w:val="20"/>
        </w:rPr>
        <w:t xml:space="preserve"> - </w:t>
      </w:r>
      <w:r w:rsidRPr="00B76736">
        <w:rPr>
          <w:rFonts w:ascii="Arial Narrow" w:hAnsi="Arial Narrow"/>
          <w:b/>
          <w:bCs/>
          <w:sz w:val="20"/>
          <w:szCs w:val="20"/>
        </w:rPr>
        <w:t>DAS DISPOSIÇÕES GERAIS</w:t>
      </w:r>
      <w:r w:rsidRPr="00B76736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escola, de cujo conteúdo o CONTRATANTE declara ter prévio conhecimento, fazendo parte integrante deste instrumento. §1°-0 aluno deverá comparecer às aulas que lhe são disponibilizadas, sendo que o seu não comparecimento, sem motivo comprovadamente justificado, não dá ensejo à recusa de pagamento das parcelas pelo CONTRATANTE. §2°•As aulas serão ministradas diretamente na sede da CONTRATADA, no horário estabelecido neste instrumento. §3°•Somente serão repostas as aulas decorrentes de ausência justificada ou mediante o pagamento de R$ 50,00 por cada aula de reposição. §4°-0s alunos serão submetidos a avaliações a cada 05 (cinco) ou 06 (seis) lições, tendo que atingir a média mínima para a aprovação, nota 6,0 (seis) em cada avaliação: I-O aluno que não alcançar a média mínima terá direito a uma Segunda avaliação, mediante o pagamento de taxa, conforme tabela da CONTRATADA; II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>-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B76736">
        <w:rPr>
          <w:rFonts w:ascii="Arial Narrow" w:hAnsi="Arial Narrow"/>
          <w:bCs/>
          <w:sz w:val="20"/>
          <w:szCs w:val="20"/>
        </w:rPr>
        <w:t xml:space="preserve">Caso o aluno não seja aprovado na Segunda avaliação, deverá retornar às 05 (cinco) ou 06 (seis) lições em outro grupo. §5°•As condições que porventura não estejam previstas no presente contrato serão solucionadas mediante a aplicação do regulamento interno e das disposições legais, em conformidade com o caso concreto. §6°- Após o cumprimento da carga horária pelo aluno e a obtenção da nota necessária, a CONTRATADA fornecerá o correspondente certificado de conclusão daquele estágio. §7°-A CONTRATADA manterá turmas com o número mínimo de 06 alunos, sendo que, havendo quantidade inferior, os alunos poderão ser remanejados para outras turmas.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/>
          <w:sz w:val="20"/>
          <w:szCs w:val="20"/>
        </w:rPr>
        <w:t>CLAÚSULA SEXTA -</w:t>
      </w:r>
      <w:r>
        <w:rPr>
          <w:rFonts w:ascii="Arial Narrow" w:hAnsi="Arial Narrow"/>
          <w:b/>
          <w:sz w:val="20"/>
          <w:szCs w:val="20"/>
        </w:rPr>
        <w:t xml:space="preserve"> </w:t>
      </w:r>
      <w:r w:rsidRPr="00B76736">
        <w:rPr>
          <w:rFonts w:ascii="Arial Narrow" w:hAnsi="Arial Narrow" w:cs="Arial"/>
          <w:b/>
          <w:color w:val="000003"/>
          <w:w w:val="84"/>
          <w:sz w:val="20"/>
          <w:szCs w:val="20"/>
          <w:lang w:bidi="he-IL"/>
        </w:rPr>
        <w:t>AUTORIZAÇÃO DO USO DE IMAGENS</w:t>
      </w:r>
      <w:r w:rsidRPr="00B76736">
        <w:rPr>
          <w:rFonts w:ascii="Arial Narrow" w:hAnsi="Arial Narrow"/>
          <w:bCs/>
          <w:sz w:val="20"/>
          <w:szCs w:val="20"/>
        </w:rPr>
        <w:t xml:space="preserve">: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 xml:space="preserve">Autorizo fotos e filmagens que sejam feitas e utilizadas pela equipe para fins de divulgação do trabalho da escola (informativos, encartes, folders, jornais internos e/ou semelhantes), para publicação no site, Facebook e Instagram da Unidade que estuda.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Estou ciente de que as imagens serão usadas para fins pedagógicos e não comerciais, resguardadas as limitações legais e jurídicas. _____________________________________________________</w:t>
      </w:r>
    </w:p>
    <w:p w:rsidR="00EF13EC" w:rsidRPr="00B76736" w:rsidRDefault="00EF13EC" w:rsidP="00EF13EC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B76736">
        <w:rPr>
          <w:rFonts w:ascii="Arial Narrow" w:hAnsi="Arial Narrow"/>
          <w:b/>
          <w:bCs/>
          <w:sz w:val="20"/>
          <w:szCs w:val="20"/>
        </w:rPr>
        <w:t xml:space="preserve">CLAÚSULA SÉTIMA• DO FORO: </w:t>
      </w:r>
    </w:p>
    <w:p w:rsidR="00EF13EC" w:rsidRPr="00B76736" w:rsidRDefault="00EF13EC" w:rsidP="00EF13EC">
      <w:pPr>
        <w:jc w:val="both"/>
        <w:rPr>
          <w:rFonts w:ascii="Arial Narrow" w:hAnsi="Arial Narrow"/>
          <w:bCs/>
          <w:sz w:val="20"/>
          <w:szCs w:val="20"/>
        </w:rPr>
      </w:pPr>
      <w:r w:rsidRPr="00B76736">
        <w:rPr>
          <w:rFonts w:ascii="Arial Narrow" w:hAnsi="Arial Narrow"/>
          <w:bCs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left="120"/>
        <w:jc w:val="center"/>
        <w:rPr>
          <w:rFonts w:ascii="Arial Narrow" w:hAnsi="Arial Narrow"/>
          <w:sz w:val="20"/>
          <w:szCs w:val="20"/>
        </w:rPr>
      </w:pPr>
      <w:r>
        <w:rPr>
          <w:rFonts w:ascii="Arial Narrow" w:hAnsi="Arial Narrow"/>
          <w:sz w:val="20"/>
          <w:szCs w:val="20"/>
        </w:rPr>
        <w:t>_______________</w:t>
      </w:r>
      <w:r w:rsidRPr="00B76736">
        <w:rPr>
          <w:rFonts w:ascii="Arial Narrow" w:hAnsi="Arial Narrow"/>
          <w:sz w:val="20"/>
          <w:szCs w:val="20"/>
        </w:rPr>
        <w:t>______________,</w:t>
      </w:r>
      <w:r>
        <w:rPr>
          <w:rFonts w:ascii="Arial Narrow" w:hAnsi="Arial Narrow"/>
          <w:sz w:val="20"/>
          <w:szCs w:val="20"/>
        </w:rPr>
        <w:t>______de_________________de 20</w:t>
      </w:r>
      <w:r w:rsidR="000300BC">
        <w:rPr>
          <w:rFonts w:ascii="Arial Narrow" w:hAnsi="Arial Narrow"/>
          <w:sz w:val="20"/>
          <w:szCs w:val="20"/>
        </w:rPr>
        <w:t>___</w:t>
      </w:r>
      <w:r>
        <w:rPr>
          <w:rFonts w:ascii="Arial Narrow" w:hAnsi="Arial Narrow"/>
          <w:sz w:val="20"/>
          <w:szCs w:val="20"/>
        </w:rPr>
        <w:t>.</w:t>
      </w: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</w:p>
    <w:p w:rsidR="00EF13EC" w:rsidRPr="00B76736" w:rsidRDefault="00EF13EC" w:rsidP="00EF13EC">
      <w:pPr>
        <w:ind w:firstLine="120"/>
        <w:rPr>
          <w:rFonts w:ascii="Arial Narrow" w:hAnsi="Arial Narrow"/>
          <w:sz w:val="20"/>
          <w:szCs w:val="20"/>
        </w:rPr>
      </w:pPr>
      <w:r w:rsidRPr="00B76736">
        <w:rPr>
          <w:rFonts w:ascii="Arial Narrow" w:hAnsi="Arial Narrow"/>
          <w:sz w:val="20"/>
          <w:szCs w:val="20"/>
        </w:rPr>
        <w:t>______________________________</w:t>
      </w:r>
      <w:r>
        <w:rPr>
          <w:rFonts w:ascii="Arial Narrow" w:hAnsi="Arial Narrow"/>
          <w:sz w:val="20"/>
          <w:szCs w:val="20"/>
        </w:rPr>
        <w:t>________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 w:rsidRPr="00B76736">
        <w:rPr>
          <w:rFonts w:ascii="Arial Narrow" w:hAnsi="Arial Narrow"/>
          <w:sz w:val="20"/>
          <w:szCs w:val="20"/>
        </w:rPr>
        <w:t>__________________________________</w:t>
      </w:r>
      <w:r>
        <w:rPr>
          <w:rFonts w:ascii="Arial Narrow" w:hAnsi="Arial Narrow"/>
          <w:sz w:val="20"/>
          <w:szCs w:val="20"/>
        </w:rPr>
        <w:t>______</w:t>
      </w:r>
    </w:p>
    <w:p w:rsidR="00EF13EC" w:rsidRPr="00B76736" w:rsidRDefault="00EF13EC" w:rsidP="00EF13EC">
      <w:pPr>
        <w:pStyle w:val="Ttulo2"/>
        <w:rPr>
          <w:b w:val="0"/>
          <w:sz w:val="20"/>
          <w:szCs w:val="20"/>
        </w:rPr>
      </w:pPr>
      <w:r>
        <w:rPr>
          <w:sz w:val="20"/>
          <w:szCs w:val="20"/>
        </w:rPr>
        <w:t xml:space="preserve">            CONTRATANTE / ALUNO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 w:rsidRPr="00B76736">
        <w:rPr>
          <w:sz w:val="20"/>
          <w:szCs w:val="20"/>
        </w:rPr>
        <w:t>CONTRATADA</w:t>
      </w:r>
    </w:p>
    <w:p w:rsidR="00086F1F" w:rsidRPr="00DF635E" w:rsidRDefault="00086F1F" w:rsidP="00EF13EC">
      <w:pPr>
        <w:jc w:val="both"/>
        <w:rPr>
          <w:rFonts w:ascii="Arial Narrow" w:hAnsi="Arial Narrow"/>
          <w:b/>
        </w:rPr>
      </w:pPr>
    </w:p>
    <w:sectPr w:rsidR="00086F1F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004BD" w:rsidRDefault="003004BD">
      <w:r>
        <w:separator/>
      </w:r>
    </w:p>
  </w:endnote>
  <w:endnote w:type="continuationSeparator" w:id="0">
    <w:p w:rsidR="003004BD" w:rsidRDefault="003004B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004BD" w:rsidRDefault="003004BD">
      <w:r>
        <w:separator/>
      </w:r>
    </w:p>
  </w:footnote>
  <w:footnote w:type="continuationSeparator" w:id="0">
    <w:p w:rsidR="003004BD" w:rsidRDefault="003004BD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C10C56"/>
    <w:rsid w:val="00002690"/>
    <w:rsid w:val="000054A3"/>
    <w:rsid w:val="00014579"/>
    <w:rsid w:val="000300BC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1F7D37"/>
    <w:rsid w:val="002051FA"/>
    <w:rsid w:val="003004BD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F1D8B"/>
    <w:rsid w:val="00724EA1"/>
    <w:rsid w:val="00754B7E"/>
    <w:rsid w:val="00780347"/>
    <w:rsid w:val="0084621A"/>
    <w:rsid w:val="008A43DA"/>
    <w:rsid w:val="00914AC5"/>
    <w:rsid w:val="00942A5A"/>
    <w:rsid w:val="009645CC"/>
    <w:rsid w:val="009A5849"/>
    <w:rsid w:val="00A07D8D"/>
    <w:rsid w:val="00A51DE1"/>
    <w:rsid w:val="00AC3DAD"/>
    <w:rsid w:val="00AD5E29"/>
    <w:rsid w:val="00B045E7"/>
    <w:rsid w:val="00B41243"/>
    <w:rsid w:val="00B51CCB"/>
    <w:rsid w:val="00B941B5"/>
    <w:rsid w:val="00BA5C41"/>
    <w:rsid w:val="00C10C56"/>
    <w:rsid w:val="00D73E2C"/>
    <w:rsid w:val="00D85CC5"/>
    <w:rsid w:val="00D978F6"/>
    <w:rsid w:val="00DD08B7"/>
    <w:rsid w:val="00DF635E"/>
    <w:rsid w:val="00DF6E75"/>
    <w:rsid w:val="00E01F20"/>
    <w:rsid w:val="00E25850"/>
    <w:rsid w:val="00EF13EC"/>
    <w:rsid w:val="00F613B5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690"/>
    <w:rPr>
      <w:sz w:val="24"/>
      <w:szCs w:val="24"/>
    </w:rPr>
  </w:style>
  <w:style w:type="paragraph" w:styleId="Ttulo1">
    <w:name w:val="heading 1"/>
    <w:basedOn w:val="Normal"/>
    <w:next w:val="Normal"/>
    <w:qFormat/>
    <w:rsid w:val="00002690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002690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002690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  <w:lang/>
    </w:rPr>
  </w:style>
  <w:style w:type="paragraph" w:styleId="Ttulo6">
    <w:name w:val="heading 6"/>
    <w:basedOn w:val="Normal"/>
    <w:next w:val="Normal"/>
    <w:qFormat/>
    <w:rsid w:val="00002690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002690"/>
    <w:rPr>
      <w:color w:val="0000FF"/>
      <w:u w:val="single"/>
    </w:rPr>
  </w:style>
  <w:style w:type="paragraph" w:styleId="Corpodetexto">
    <w:name w:val="Body Text"/>
    <w:basedOn w:val="Normal"/>
    <w:semiHidden/>
    <w:rsid w:val="00002690"/>
    <w:pPr>
      <w:jc w:val="both"/>
    </w:pPr>
    <w:rPr>
      <w:szCs w:val="20"/>
    </w:rPr>
  </w:style>
  <w:style w:type="paragraph" w:styleId="Cabealho">
    <w:name w:val="head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002690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002690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59127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matricula 2024 taquara RJ</Template>
  <TotalTime>4</TotalTime>
  <Pages>2</Pages>
  <Words>1411</Words>
  <Characters>7621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9014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2011-12-08T13:22:00Z</cp:lastPrinted>
  <dcterms:created xsi:type="dcterms:W3CDTF">2024-02-16T20:45:00Z</dcterms:created>
  <dcterms:modified xsi:type="dcterms:W3CDTF">2024-02-16T20:45:00Z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