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bookmarkStart w:id="0" w:name="_GoBack"/>
      <w:bookmarkEnd w:id="0"/>
      <w:r>
        <w:rPr>
          <w:b/>
          <w:color w:val="000000"/>
          <w:sz w:val="28"/>
          <w:szCs w:val="28"/>
        </w:rPr>
        <w:t>Практическая</w:t>
      </w:r>
      <w:r w:rsidRPr="00721092">
        <w:rPr>
          <w:b/>
          <w:color w:val="000000"/>
          <w:sz w:val="28"/>
          <w:szCs w:val="28"/>
        </w:rPr>
        <w:t xml:space="preserve"> работа № 2</w:t>
      </w:r>
      <w:r>
        <w:rPr>
          <w:b/>
          <w:color w:val="000000"/>
          <w:sz w:val="28"/>
          <w:szCs w:val="28"/>
        </w:rPr>
        <w:t>9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721092">
        <w:rPr>
          <w:b/>
          <w:color w:val="000000"/>
          <w:sz w:val="28"/>
          <w:szCs w:val="28"/>
        </w:rPr>
        <w:t>Часть 1. Карандашный рисунок из фотографии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b/>
          <w:color w:val="000000"/>
          <w:sz w:val="28"/>
          <w:szCs w:val="28"/>
        </w:rPr>
        <w:t>Цель работы:</w:t>
      </w:r>
      <w:r w:rsidRPr="00721092">
        <w:rPr>
          <w:color w:val="000000"/>
          <w:sz w:val="28"/>
          <w:szCs w:val="28"/>
        </w:rPr>
        <w:t xml:space="preserve"> Освоить технику преоб</w:t>
      </w:r>
      <w:r>
        <w:rPr>
          <w:color w:val="000000"/>
          <w:sz w:val="28"/>
          <w:szCs w:val="28"/>
        </w:rPr>
        <w:t>разования фотографии в карандаш</w:t>
      </w:r>
      <w:r w:rsidRPr="00721092">
        <w:rPr>
          <w:color w:val="000000"/>
          <w:sz w:val="28"/>
          <w:szCs w:val="28"/>
        </w:rPr>
        <w:t>ный рисунок.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721092">
        <w:rPr>
          <w:b/>
          <w:color w:val="000000"/>
          <w:sz w:val="28"/>
          <w:szCs w:val="28"/>
        </w:rPr>
        <w:t>Ход работы: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1. Откройте в GIMP исходную фотограф</w:t>
      </w:r>
      <w:r>
        <w:rPr>
          <w:color w:val="000000"/>
          <w:sz w:val="28"/>
          <w:szCs w:val="28"/>
        </w:rPr>
        <w:t>ию</w:t>
      </w:r>
      <w:r w:rsidR="00FE3BD2">
        <w:rPr>
          <w:color w:val="000000"/>
          <w:sz w:val="28"/>
          <w:szCs w:val="28"/>
        </w:rPr>
        <w:t xml:space="preserve"> (любую </w:t>
      </w:r>
      <w:proofErr w:type="gramStart"/>
      <w:r w:rsidR="00FE3BD2">
        <w:rPr>
          <w:color w:val="000000"/>
          <w:sz w:val="28"/>
          <w:szCs w:val="28"/>
        </w:rPr>
        <w:t>фотографию</w:t>
      </w:r>
      <w:proofErr w:type="gramEnd"/>
      <w:r w:rsidR="00FE3BD2">
        <w:rPr>
          <w:color w:val="000000"/>
          <w:sz w:val="28"/>
          <w:szCs w:val="28"/>
        </w:rPr>
        <w:t xml:space="preserve"> выбранную вами)</w:t>
      </w:r>
      <w:r>
        <w:rPr>
          <w:color w:val="000000"/>
          <w:sz w:val="28"/>
          <w:szCs w:val="28"/>
        </w:rPr>
        <w:t>, на основе которой будет соз</w:t>
      </w:r>
      <w:r w:rsidRPr="00721092">
        <w:rPr>
          <w:color w:val="000000"/>
          <w:sz w:val="28"/>
          <w:szCs w:val="28"/>
        </w:rPr>
        <w:t>дан карандашный рисунок, и продублируйте фоновый слой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2. С помощью пункта меню Цвет – Тон-Насыщенность удалите цвета в созданном слое, установив значение насыщенности в  –100  (минус сто)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 xml:space="preserve">2). Результат удаления цветов показан на </w:t>
      </w:r>
      <w:r w:rsidR="00FE3BD2">
        <w:rPr>
          <w:color w:val="000000"/>
          <w:sz w:val="28"/>
          <w:szCs w:val="28"/>
        </w:rPr>
        <w:t xml:space="preserve">рисунке </w:t>
      </w:r>
      <w:r w:rsidRPr="00721092">
        <w:rPr>
          <w:color w:val="000000"/>
          <w:sz w:val="28"/>
          <w:szCs w:val="28"/>
        </w:rPr>
        <w:t>3.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3. Создайте копию обесцвеченного слоя. В окне Слои отображаются три слоя. Выберите в меню Фильтры – Размыва</w:t>
      </w:r>
      <w:r w:rsidR="00FE3BD2">
        <w:rPr>
          <w:color w:val="000000"/>
          <w:sz w:val="28"/>
          <w:szCs w:val="28"/>
        </w:rPr>
        <w:t>ние – Гауссово размывание и за</w:t>
      </w:r>
      <w:r w:rsidRPr="00721092">
        <w:rPr>
          <w:color w:val="000000"/>
          <w:sz w:val="28"/>
          <w:szCs w:val="28"/>
        </w:rPr>
        <w:t>дайте значение радиуса размывания 4,0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4).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4. При помощи пункта меню Цвет – Инвертировать инвертируйте цвета и установите значение непрозрачности фона в 50 процентов. На сером фоне появятся бледные контуры изображения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5).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4FB82F39" wp14:editId="67F86D0E">
            <wp:extent cx="5759355" cy="3425175"/>
            <wp:effectExtent l="0" t="0" r="0" b="4445"/>
            <wp:docPr id="21" name="Рисунок 21" descr="http://knigorazvitie.ru/pictures/books/wiwkin.files/image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nigorazvitie.ru/pictures/books/wiwkin.files/image1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55" cy="342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1-</w:t>
      </w:r>
      <w:r w:rsidR="00721092" w:rsidRPr="00721092">
        <w:rPr>
          <w:color w:val="000000"/>
          <w:sz w:val="28"/>
          <w:szCs w:val="28"/>
        </w:rPr>
        <w:t xml:space="preserve"> Продублируем фоновый слой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lastRenderedPageBreak/>
        <w:t> 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407C99A3" wp14:editId="071EDD1B">
            <wp:extent cx="3425825" cy="4312920"/>
            <wp:effectExtent l="0" t="0" r="3175" b="0"/>
            <wp:docPr id="20" name="Рисунок 20" descr="http://knigorazvitie.ru/pictures/books/wiwkin.files/image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nigorazvitie.ru/pictures/books/wiwkin.files/image15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Установим параметр Насыщенность в минус сто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461514F2" wp14:editId="31D17456">
            <wp:extent cx="6045835" cy="3589655"/>
            <wp:effectExtent l="0" t="0" r="0" b="0"/>
            <wp:docPr id="19" name="Рисунок 19" descr="http://knigorazvitie.ru/pictures/books/wiwkin.files/image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nigorazvitie.ru/pictures/books/wiwkin.files/image1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Результат обесцвечивания копии фона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lastRenderedPageBreak/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4B68DAB6" wp14:editId="109B5F4C">
            <wp:extent cx="6127750" cy="4408170"/>
            <wp:effectExtent l="0" t="0" r="6350" b="0"/>
            <wp:docPr id="18" name="Рисунок 18" descr="http://knigorazvitie.ru/pictures/books/wiwkin.files/image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nigorazvitie.ru/pictures/books/wiwkin.files/image15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Диалоговое окно Гауссово размывание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33A39EA8" wp14:editId="270A67C7">
            <wp:extent cx="6087110" cy="2783840"/>
            <wp:effectExtent l="0" t="0" r="8890" b="0"/>
            <wp:docPr id="17" name="Рисунок 17" descr="http://knigorazvitie.ru/pictures/books/wiwkin.files/image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nigorazvitie.ru/pictures/books/wiwkin.files/image15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На сером фоне появились бледные контуры изображения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lastRenderedPageBreak/>
        <w:t xml:space="preserve">5. Объедините этот слой с нижним слоем – щелкните правой клавишей мышки по названию слоя в окне Слои и в </w:t>
      </w:r>
      <w:r w:rsidR="00FE3BD2">
        <w:rPr>
          <w:color w:val="000000"/>
          <w:sz w:val="28"/>
          <w:szCs w:val="28"/>
        </w:rPr>
        <w:t>появившемся меню выберите</w:t>
      </w:r>
      <w:proofErr w:type="gramStart"/>
      <w:r w:rsidR="00FE3BD2">
        <w:rPr>
          <w:color w:val="000000"/>
          <w:sz w:val="28"/>
          <w:szCs w:val="28"/>
        </w:rPr>
        <w:t xml:space="preserve"> О</w:t>
      </w:r>
      <w:proofErr w:type="gramEnd"/>
      <w:r w:rsidR="00FE3BD2">
        <w:rPr>
          <w:color w:val="000000"/>
          <w:sz w:val="28"/>
          <w:szCs w:val="28"/>
        </w:rPr>
        <w:t>бъе</w:t>
      </w:r>
      <w:r w:rsidRPr="00721092">
        <w:rPr>
          <w:color w:val="000000"/>
          <w:sz w:val="28"/>
          <w:szCs w:val="28"/>
        </w:rPr>
        <w:t>динить с предыдущим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6).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553C017A" wp14:editId="7A118A65">
            <wp:extent cx="5718175" cy="2947670"/>
            <wp:effectExtent l="0" t="0" r="0" b="5080"/>
            <wp:docPr id="16" name="Рисунок 16" descr="http://knigorazvitie.ru/pictures/books/wiwkin.files/image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nigorazvitie.ru/pictures/books/wiwkin.files/image15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Объединение слоя с нижним слоем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6. Сделайте копию слоя, получившегося после объединения. У нового слоя измените режим (при помощи выпадающего списка в диалоге слоев) на Осветление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7).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0DF7462C" wp14:editId="624BB4AA">
            <wp:extent cx="6127750" cy="2320290"/>
            <wp:effectExtent l="0" t="0" r="6350" b="3810"/>
            <wp:docPr id="15" name="Рисунок 15" descr="http://knigorazvitie.ru/pictures/books/wiwkin.files/image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nigorazvitie.ru/pictures/books/wiwkin.files/image16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Результат выбора режима Осветление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lastRenderedPageBreak/>
        <w:t xml:space="preserve"> 7. Чтобы сделать ярче серые (карандашные) линии, </w:t>
      </w:r>
      <w:proofErr w:type="gramStart"/>
      <w:r w:rsidRPr="00721092">
        <w:rPr>
          <w:color w:val="000000"/>
          <w:sz w:val="28"/>
          <w:szCs w:val="28"/>
        </w:rPr>
        <w:t>проделайте</w:t>
      </w:r>
      <w:proofErr w:type="gramEnd"/>
      <w:r w:rsidRPr="00721092">
        <w:rPr>
          <w:color w:val="000000"/>
          <w:sz w:val="28"/>
          <w:szCs w:val="28"/>
        </w:rPr>
        <w:t xml:space="preserve"> следую-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sym w:font="Symbol" w:char="F02D"/>
      </w:r>
      <w:r w:rsidRPr="00721092">
        <w:rPr>
          <w:color w:val="000000"/>
          <w:sz w:val="28"/>
          <w:szCs w:val="28"/>
        </w:rPr>
        <w:t xml:space="preserve"> объедините два полученных в итоге черно-белых слоя в один;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sym w:font="Symbol" w:char="F02D"/>
      </w:r>
      <w:r w:rsidRPr="00721092">
        <w:rPr>
          <w:color w:val="000000"/>
          <w:sz w:val="28"/>
          <w:szCs w:val="28"/>
        </w:rPr>
        <w:t xml:space="preserve"> снова сделайте копию слоя;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sym w:font="Symbol" w:char="F02D"/>
      </w:r>
      <w:r w:rsidRPr="00721092">
        <w:rPr>
          <w:color w:val="000000"/>
          <w:sz w:val="28"/>
          <w:szCs w:val="28"/>
        </w:rPr>
        <w:t xml:space="preserve"> измените режим этой копии на Умножение.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 xml:space="preserve">Можете повторять эти действия, пока ширина линий не станет </w:t>
      </w:r>
      <w:proofErr w:type="spellStart"/>
      <w:r w:rsidRPr="00721092">
        <w:rPr>
          <w:color w:val="000000"/>
          <w:sz w:val="28"/>
          <w:szCs w:val="28"/>
        </w:rPr>
        <w:t>приемле</w:t>
      </w:r>
      <w:proofErr w:type="spellEnd"/>
      <w:r w:rsidRPr="00721092">
        <w:rPr>
          <w:color w:val="000000"/>
          <w:sz w:val="28"/>
          <w:szCs w:val="28"/>
        </w:rPr>
        <w:t>-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мой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8).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0D5EBDD2" wp14:editId="06A4CF86">
            <wp:extent cx="4749165" cy="3698240"/>
            <wp:effectExtent l="0" t="0" r="0" b="0"/>
            <wp:docPr id="14" name="Рисунок 14" descr="http://knigorazvitie.ru/pictures/books/wiwkin.files/image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knigorazvitie.ru/pictures/books/wiwkin.files/image16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Готовый «карандашный» рисунок</w:t>
      </w:r>
    </w:p>
    <w:p w:rsidR="000538E8" w:rsidRPr="00721092" w:rsidRDefault="000538E8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0538E8" w:rsidRDefault="000538E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</w:rPr>
        <w:br w:type="page"/>
      </w:r>
    </w:p>
    <w:p w:rsidR="00721092" w:rsidRPr="000538E8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0538E8">
        <w:rPr>
          <w:b/>
          <w:color w:val="000000"/>
          <w:sz w:val="28"/>
          <w:szCs w:val="28"/>
        </w:rPr>
        <w:lastRenderedPageBreak/>
        <w:t>Часть 2. Разорванная фотография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538E8">
        <w:rPr>
          <w:b/>
          <w:color w:val="000000"/>
          <w:sz w:val="28"/>
          <w:szCs w:val="28"/>
        </w:rPr>
        <w:t>Цель работы:</w:t>
      </w:r>
      <w:r w:rsidRPr="00721092">
        <w:rPr>
          <w:color w:val="000000"/>
          <w:sz w:val="28"/>
          <w:szCs w:val="28"/>
        </w:rPr>
        <w:t xml:space="preserve"> Освоить технику созда</w:t>
      </w:r>
      <w:r w:rsidR="00FE3BD2">
        <w:rPr>
          <w:color w:val="000000"/>
          <w:sz w:val="28"/>
          <w:szCs w:val="28"/>
        </w:rPr>
        <w:t>ния эффекта разорванной фотографии.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0538E8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0538E8">
        <w:rPr>
          <w:b/>
          <w:color w:val="000000"/>
          <w:sz w:val="28"/>
          <w:szCs w:val="28"/>
        </w:rPr>
        <w:t>Ход работы: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1. Создайте новое изображение с прозрачным фоном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9).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7BB9FDED" wp14:editId="294F5A6B">
            <wp:extent cx="3657600" cy="3834765"/>
            <wp:effectExtent l="0" t="0" r="0" b="0"/>
            <wp:docPr id="13" name="Рисунок 13" descr="http://knigorazvitie.ru/pictures/books/wiwkin.files/image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nigorazvitie.ru/pictures/books/wiwkin.files/image16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Создаем новое изображение с прозрачным фоном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2. Откройте файл с фотографией</w:t>
      </w:r>
      <w:r w:rsidR="00FE3BD2">
        <w:rPr>
          <w:color w:val="000000"/>
          <w:sz w:val="28"/>
          <w:szCs w:val="28"/>
        </w:rPr>
        <w:t xml:space="preserve"> (выбранную вами из Интернета)</w:t>
      </w:r>
      <w:r w:rsidRPr="00721092">
        <w:rPr>
          <w:color w:val="000000"/>
          <w:sz w:val="28"/>
          <w:szCs w:val="28"/>
        </w:rPr>
        <w:t xml:space="preserve">, выбрав из меню Файл – Открыть как слои…. В появившемся окне выберите нужный файл из нужного каталога и нажмите  кнопку  </w:t>
      </w:r>
      <w:r w:rsidR="00FE3BD2">
        <w:rPr>
          <w:color w:val="000000"/>
          <w:sz w:val="28"/>
          <w:szCs w:val="28"/>
        </w:rPr>
        <w:t>«</w:t>
      </w:r>
      <w:r w:rsidRPr="00721092">
        <w:rPr>
          <w:color w:val="000000"/>
          <w:sz w:val="28"/>
          <w:szCs w:val="28"/>
        </w:rPr>
        <w:t>Открыть</w:t>
      </w:r>
      <w:r w:rsidR="00FE3BD2">
        <w:rPr>
          <w:color w:val="000000"/>
          <w:sz w:val="28"/>
          <w:szCs w:val="28"/>
        </w:rPr>
        <w:t>»</w:t>
      </w:r>
      <w:r w:rsidRPr="00721092">
        <w:rPr>
          <w:color w:val="000000"/>
          <w:sz w:val="28"/>
          <w:szCs w:val="28"/>
        </w:rPr>
        <w:t xml:space="preserve">.  Фотография  станет  </w:t>
      </w:r>
      <w:r w:rsidR="00FE3BD2">
        <w:rPr>
          <w:color w:val="000000"/>
          <w:sz w:val="28"/>
          <w:szCs w:val="28"/>
        </w:rPr>
        <w:t xml:space="preserve">новым  слоем  изображения (см. рисунок </w:t>
      </w:r>
      <w:r w:rsidRPr="00721092">
        <w:rPr>
          <w:color w:val="000000"/>
          <w:sz w:val="28"/>
          <w:szCs w:val="28"/>
        </w:rPr>
        <w:t>10).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3. С помощью  инструментов выделения (лассо или ум</w:t>
      </w:r>
      <w:r w:rsidR="000538E8">
        <w:rPr>
          <w:color w:val="000000"/>
          <w:sz w:val="28"/>
          <w:szCs w:val="28"/>
        </w:rPr>
        <w:t>ные ножницы) вы</w:t>
      </w:r>
      <w:r w:rsidRPr="00721092">
        <w:rPr>
          <w:color w:val="000000"/>
          <w:sz w:val="28"/>
          <w:szCs w:val="28"/>
        </w:rPr>
        <w:t>делите левую часть разрываемой фотографии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11).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lastRenderedPageBreak/>
        <w:t xml:space="preserve">4. Скопируйте выделенную область </w:t>
      </w:r>
      <w:r w:rsidR="00FE3BD2">
        <w:rPr>
          <w:color w:val="000000"/>
          <w:sz w:val="28"/>
          <w:szCs w:val="28"/>
        </w:rPr>
        <w:t>в буфер обмена Правка – Копиро</w:t>
      </w:r>
      <w:r w:rsidRPr="00721092">
        <w:rPr>
          <w:color w:val="000000"/>
          <w:sz w:val="28"/>
          <w:szCs w:val="28"/>
        </w:rPr>
        <w:t>вать, затем вставьте Правка – Вставить как – Новый слой, появится новый слой с левой частью фотографии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12). Нажав правой кнопкой мышки на строке нового слоя, выберем в появившемся меню пункт</w:t>
      </w:r>
      <w:proofErr w:type="gramStart"/>
      <w:r w:rsidRPr="00721092">
        <w:rPr>
          <w:color w:val="000000"/>
          <w:sz w:val="28"/>
          <w:szCs w:val="28"/>
        </w:rPr>
        <w:t xml:space="preserve"> И</w:t>
      </w:r>
      <w:proofErr w:type="gramEnd"/>
      <w:r w:rsidRPr="00721092">
        <w:rPr>
          <w:color w:val="000000"/>
          <w:sz w:val="28"/>
          <w:szCs w:val="28"/>
        </w:rPr>
        <w:t>зменить атрибуты слоя. В окошке атрибутов слоя Буфер обмена изменим имя слоя. Назовем слой, например, Левая часть.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644C954F" wp14:editId="6908DAC1">
            <wp:extent cx="6087110" cy="3548380"/>
            <wp:effectExtent l="0" t="0" r="8890" b="0"/>
            <wp:docPr id="12" name="Рисунок 12" descr="http://knigorazvitie.ru/pictures/books/wiwkin.files/image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knigorazvitie.ru/pictures/books/wiwkin.files/image16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Фотография стала новым слоем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3BCFCE7" wp14:editId="543ED4C7">
            <wp:extent cx="4817745" cy="3876040"/>
            <wp:effectExtent l="0" t="0" r="1905" b="0"/>
            <wp:docPr id="11" name="Рисунок 11" descr="http://knigorazvitie.ru/pictures/books/wiwkin.files/image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knigorazvitie.ru/pictures/books/wiwkin.files/image16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Умными ножницами выделяем левую часть фотографии</w:t>
      </w:r>
    </w:p>
    <w:p w:rsidR="000538E8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0975AC3D" wp14:editId="025D60C1">
            <wp:extent cx="5936615" cy="2947670"/>
            <wp:effectExtent l="0" t="0" r="6985" b="5080"/>
            <wp:docPr id="10" name="Рисунок 10" descr="http://knigorazvitie.ru/pictures/books/wiwkin.files/image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knigorazvitie.ru/pictures/books/wiwkin.files/image16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Вставляем содержимое буфера обмена как новый слой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5. Вернемся к слою с исходной фотогр</w:t>
      </w:r>
      <w:r w:rsidR="00FE3BD2">
        <w:rPr>
          <w:color w:val="000000"/>
          <w:sz w:val="28"/>
          <w:szCs w:val="28"/>
        </w:rPr>
        <w:t>афией. Там сохранилось наше вы</w:t>
      </w:r>
      <w:r w:rsidRPr="00721092">
        <w:rPr>
          <w:color w:val="000000"/>
          <w:sz w:val="28"/>
          <w:szCs w:val="28"/>
        </w:rPr>
        <w:t>деление. Выберем пункт меню Выделение –</w:t>
      </w:r>
      <w:r w:rsidR="00FE3BD2">
        <w:rPr>
          <w:color w:val="000000"/>
          <w:sz w:val="28"/>
          <w:szCs w:val="28"/>
        </w:rPr>
        <w:t xml:space="preserve"> Инвертировать. Выделиться пра</w:t>
      </w:r>
      <w:r w:rsidRPr="00721092">
        <w:rPr>
          <w:color w:val="000000"/>
          <w:sz w:val="28"/>
          <w:szCs w:val="28"/>
        </w:rPr>
        <w:t xml:space="preserve">вая </w:t>
      </w:r>
      <w:r w:rsidRPr="00721092">
        <w:rPr>
          <w:color w:val="000000"/>
          <w:sz w:val="28"/>
          <w:szCs w:val="28"/>
        </w:rPr>
        <w:lastRenderedPageBreak/>
        <w:t>часть фотографии. Скопируем ее в буфер о</w:t>
      </w:r>
      <w:r w:rsidR="00FE3BD2">
        <w:rPr>
          <w:color w:val="000000"/>
          <w:sz w:val="28"/>
          <w:szCs w:val="28"/>
        </w:rPr>
        <w:t>бмена, затем вставим (как и ле</w:t>
      </w:r>
      <w:r w:rsidRPr="00721092">
        <w:rPr>
          <w:color w:val="000000"/>
          <w:sz w:val="28"/>
          <w:szCs w:val="28"/>
        </w:rPr>
        <w:t>вую часть) в новый слой Правка – Вставить как – Новый слой, появится новый слой с правой частью фотографии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13).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53556F41" wp14:editId="0F99F1BA">
            <wp:extent cx="5650230" cy="3712210"/>
            <wp:effectExtent l="0" t="0" r="7620" b="2540"/>
            <wp:docPr id="9" name="Рисунок 9" descr="http://knigorazvitie.ru/pictures/books/wiwkin.files/image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knigorazvitie.ru/pictures/books/wiwkin.files/image16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Вставляем правую часть фотографии как новый слой</w:t>
      </w:r>
    </w:p>
    <w:p w:rsidR="000538E8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Нажав правой мышкой на строке нового слоя, выберем в появившемся меню пункт</w:t>
      </w:r>
      <w:proofErr w:type="gramStart"/>
      <w:r w:rsidRPr="00721092">
        <w:rPr>
          <w:color w:val="000000"/>
          <w:sz w:val="28"/>
          <w:szCs w:val="28"/>
        </w:rPr>
        <w:t xml:space="preserve"> И</w:t>
      </w:r>
      <w:proofErr w:type="gramEnd"/>
      <w:r w:rsidRPr="00721092">
        <w:rPr>
          <w:color w:val="000000"/>
          <w:sz w:val="28"/>
          <w:szCs w:val="28"/>
        </w:rPr>
        <w:t>зменить атрибуты слоя. Назовем слой Правая часть. Вернемся к слою с основной фотографией, снимем выделение (пункт меню Выделение – Снять) и сделаем слой невидимым, нажав на значок глаза на строке слоя.</w:t>
      </w:r>
    </w:p>
    <w:p w:rsidR="00721092" w:rsidRPr="00721092" w:rsidRDefault="00721092" w:rsidP="00FE3BD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6. С помощью инструмента Перемещение, делая активными слои с левой и правой частями фотографий, сместим ча</w:t>
      </w:r>
      <w:r w:rsidR="00FE3BD2">
        <w:rPr>
          <w:color w:val="000000"/>
          <w:sz w:val="28"/>
          <w:szCs w:val="28"/>
        </w:rPr>
        <w:t>сти фотографий на некоторое рас</w:t>
      </w:r>
      <w:r w:rsidRPr="00721092">
        <w:rPr>
          <w:color w:val="000000"/>
          <w:sz w:val="28"/>
          <w:szCs w:val="28"/>
        </w:rPr>
        <w:t>стояние друг от друга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14).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FDB2046" wp14:editId="3471DDA5">
            <wp:extent cx="6127750" cy="3670935"/>
            <wp:effectExtent l="0" t="0" r="6350" b="5715"/>
            <wp:docPr id="8" name="Рисунок 8" descr="http://knigorazvitie.ru/pictures/books/wiwkin.files/image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knigorazvitie.ru/pictures/books/wiwkin.files/image16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Смещаем части фотографии на некоторое расстояние друг от друга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 xml:space="preserve">7. Сделав активным слой Левая часть, выбираем пункт меню </w:t>
      </w:r>
      <w:proofErr w:type="spellStart"/>
      <w:r w:rsidRPr="00721092">
        <w:rPr>
          <w:color w:val="000000"/>
          <w:sz w:val="28"/>
          <w:szCs w:val="28"/>
        </w:rPr>
        <w:t>Инстр</w:t>
      </w:r>
      <w:proofErr w:type="gramStart"/>
      <w:r w:rsidRPr="00721092">
        <w:rPr>
          <w:color w:val="000000"/>
          <w:sz w:val="28"/>
          <w:szCs w:val="28"/>
        </w:rPr>
        <w:t>у</w:t>
      </w:r>
      <w:proofErr w:type="spellEnd"/>
      <w:r w:rsidRPr="00721092">
        <w:rPr>
          <w:color w:val="000000"/>
          <w:sz w:val="28"/>
          <w:szCs w:val="28"/>
        </w:rPr>
        <w:t>-</w:t>
      </w:r>
      <w:proofErr w:type="gramEnd"/>
      <w:r w:rsidRPr="00721092">
        <w:rPr>
          <w:color w:val="000000"/>
          <w:sz w:val="28"/>
          <w:szCs w:val="28"/>
        </w:rPr>
        <w:t xml:space="preserve"> менты – Преобразование – Вращение. Изменяя параметры в появившемся окне, поворачиваем  левую  часть  фотографии  на  некоторый  угол  со  смещением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15).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8. С помощью инструментов выделения выделяем небольшую полоску у  линии  разрыва  и  осветляем  ее  с  помощью  пункта  меню  Цвет  –  Порог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16).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 xml:space="preserve">9. Снимаем выделение. Теперь выделяем левую часть фотографии по контуру, например, умными ножницами. Далее выбираем пункт меню </w:t>
      </w:r>
      <w:proofErr w:type="spellStart"/>
      <w:r w:rsidRPr="00721092">
        <w:rPr>
          <w:color w:val="000000"/>
          <w:sz w:val="28"/>
          <w:szCs w:val="28"/>
        </w:rPr>
        <w:t>Филь</w:t>
      </w:r>
      <w:proofErr w:type="gramStart"/>
      <w:r w:rsidRPr="00721092">
        <w:rPr>
          <w:color w:val="000000"/>
          <w:sz w:val="28"/>
          <w:szCs w:val="28"/>
        </w:rPr>
        <w:t>т</w:t>
      </w:r>
      <w:proofErr w:type="spellEnd"/>
      <w:r w:rsidRPr="00721092">
        <w:rPr>
          <w:color w:val="000000"/>
          <w:sz w:val="28"/>
          <w:szCs w:val="28"/>
        </w:rPr>
        <w:t>-</w:t>
      </w:r>
      <w:proofErr w:type="gramEnd"/>
      <w:r w:rsidRPr="00721092">
        <w:rPr>
          <w:color w:val="000000"/>
          <w:sz w:val="28"/>
          <w:szCs w:val="28"/>
        </w:rPr>
        <w:t xml:space="preserve"> </w:t>
      </w:r>
      <w:proofErr w:type="spellStart"/>
      <w:r w:rsidRPr="00721092">
        <w:rPr>
          <w:color w:val="000000"/>
          <w:sz w:val="28"/>
          <w:szCs w:val="28"/>
        </w:rPr>
        <w:t>ры</w:t>
      </w:r>
      <w:proofErr w:type="spellEnd"/>
      <w:r w:rsidRPr="00721092">
        <w:rPr>
          <w:color w:val="000000"/>
          <w:sz w:val="28"/>
          <w:szCs w:val="28"/>
        </w:rPr>
        <w:t xml:space="preserve"> – Свет и тень – Отбрасываемая тень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17). В появившемся окне выставляем параметры тени (</w:t>
      </w:r>
      <w:r w:rsidR="00FE3BD2">
        <w:rPr>
          <w:color w:val="000000"/>
          <w:sz w:val="28"/>
          <w:szCs w:val="28"/>
        </w:rPr>
        <w:t xml:space="preserve">см. рисунок </w:t>
      </w:r>
      <w:r w:rsidRPr="00721092">
        <w:rPr>
          <w:color w:val="000000"/>
          <w:sz w:val="28"/>
          <w:szCs w:val="28"/>
        </w:rPr>
        <w:t>18). Результат применения фильт</w:t>
      </w:r>
      <w:r w:rsidR="00FE3BD2">
        <w:rPr>
          <w:color w:val="000000"/>
          <w:sz w:val="28"/>
          <w:szCs w:val="28"/>
        </w:rPr>
        <w:t>ра пока</w:t>
      </w:r>
      <w:r w:rsidRPr="00721092">
        <w:rPr>
          <w:color w:val="000000"/>
          <w:sz w:val="28"/>
          <w:szCs w:val="28"/>
        </w:rPr>
        <w:t>зан на рис</w:t>
      </w:r>
      <w:r w:rsidR="00FE3BD2">
        <w:rPr>
          <w:color w:val="000000"/>
          <w:sz w:val="28"/>
          <w:szCs w:val="28"/>
        </w:rPr>
        <w:t xml:space="preserve">унке </w:t>
      </w:r>
      <w:r w:rsidRPr="00721092">
        <w:rPr>
          <w:color w:val="000000"/>
          <w:sz w:val="28"/>
          <w:szCs w:val="28"/>
        </w:rPr>
        <w:t>19.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50CFF9" wp14:editId="2A472C72">
            <wp:extent cx="6100445" cy="3493770"/>
            <wp:effectExtent l="0" t="0" r="0" b="0"/>
            <wp:docPr id="7" name="Рисунок 7" descr="http://knigorazvitie.ru/pictures/books/wiwkin.files/image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knigorazvitie.ru/pictures/books/wiwkin.files/image16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Поворачиваем левую часть фотографии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0780D29B" wp14:editId="741C38D5">
            <wp:extent cx="6100445" cy="3289300"/>
            <wp:effectExtent l="0" t="0" r="0" b="6350"/>
            <wp:docPr id="6" name="Рисунок 6" descr="http://knigorazvitie.ru/pictures/books/wiwkin.files/image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knigorazvitie.ru/pictures/books/wiwkin.files/image16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16 -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Осветляем кромку у линии разрыва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BD29E1" wp14:editId="68FC8928">
            <wp:extent cx="6141720" cy="4244340"/>
            <wp:effectExtent l="0" t="0" r="0" b="3810"/>
            <wp:docPr id="5" name="Рисунок 5" descr="http://knigorazvitie.ru/pictures/books/wiwkin.files/image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knigorazvitie.ru/pictures/books/wiwkin.files/image17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17 -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Выбираем эффект отбрасываемой тени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3B26BD71" wp14:editId="583E5FD5">
            <wp:extent cx="3712210" cy="3056890"/>
            <wp:effectExtent l="0" t="0" r="2540" b="0"/>
            <wp:docPr id="4" name="Рисунок 4" descr="http://knigorazvitie.ru/pictures/books/wiwkin.files/image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knigorazvitie.ru/pictures/books/wiwkin.files/image17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18 -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Выставляем параметры тени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BEF48AA" wp14:editId="55C39D3D">
            <wp:extent cx="4681220" cy="3657600"/>
            <wp:effectExtent l="0" t="0" r="5080" b="0"/>
            <wp:docPr id="3" name="Рисунок 3" descr="http://knigorazvitie.ru/pictures/books/wiwkin.files/image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knigorazvitie.ru/pictures/books/wiwkin.files/image17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19 -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Левая часть фотографии с отбрасываемой тенью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721092" w:rsidP="00FE3BD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10. Проделываем действия п. 8 – 9 с правой частью фотог</w:t>
      </w:r>
      <w:r w:rsidR="00FE3BD2">
        <w:rPr>
          <w:color w:val="000000"/>
          <w:sz w:val="28"/>
          <w:szCs w:val="28"/>
        </w:rPr>
        <w:t xml:space="preserve">рафии. Результат показан на рисунке </w:t>
      </w:r>
      <w:r w:rsidRPr="00721092">
        <w:rPr>
          <w:color w:val="000000"/>
          <w:sz w:val="28"/>
          <w:szCs w:val="28"/>
        </w:rPr>
        <w:t>20.</w:t>
      </w:r>
    </w:p>
    <w:p w:rsidR="00721092" w:rsidRPr="00721092" w:rsidRDefault="00721092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721092">
        <w:rPr>
          <w:noProof/>
          <w:color w:val="000000"/>
          <w:sz w:val="28"/>
          <w:szCs w:val="28"/>
        </w:rPr>
        <w:drawing>
          <wp:inline distT="0" distB="0" distL="0" distR="0" wp14:anchorId="4C741430" wp14:editId="1C3745EA">
            <wp:extent cx="4599296" cy="3593105"/>
            <wp:effectExtent l="0" t="0" r="0" b="7620"/>
            <wp:docPr id="2" name="Рисунок 2" descr="http://knigorazvitie.ru/pictures/books/wiwkin.files/image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knigorazvitie.ru/pictures/books/wiwkin.files/image17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69" cy="359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20 -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Правая часть фотографии с отбрасываемой тенью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lastRenderedPageBreak/>
        <w:t>11. Делаем активным слой фона. Выбираем текстуру. Нажимаем в меню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Правка – Залить текстуро</w:t>
      </w:r>
      <w:r w:rsidR="00FE3BD2">
        <w:rPr>
          <w:color w:val="000000"/>
          <w:sz w:val="28"/>
          <w:szCs w:val="28"/>
        </w:rPr>
        <w:t xml:space="preserve">й. Результат показан на рисунке </w:t>
      </w:r>
      <w:r w:rsidRPr="00721092">
        <w:rPr>
          <w:color w:val="000000"/>
          <w:sz w:val="28"/>
          <w:szCs w:val="28"/>
        </w:rPr>
        <w:t>21.</w:t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FE3BD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E81095" wp14:editId="66EFF564">
            <wp:extent cx="5800299" cy="367352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3008" r="66740" b="49544"/>
                    <a:stretch/>
                  </pic:blipFill>
                  <pic:spPr bwMode="auto">
                    <a:xfrm>
                      <a:off x="0" y="0"/>
                      <a:ext cx="5797825" cy="3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092" w:rsidRPr="00721092" w:rsidRDefault="00721092" w:rsidP="00721092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1092">
        <w:rPr>
          <w:color w:val="000000"/>
          <w:sz w:val="28"/>
          <w:szCs w:val="28"/>
        </w:rPr>
        <w:t> </w:t>
      </w:r>
    </w:p>
    <w:p w:rsidR="00721092" w:rsidRPr="00721092" w:rsidRDefault="000538E8" w:rsidP="000538E8">
      <w:pPr>
        <w:pStyle w:val="psection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21 -</w:t>
      </w:r>
      <w:r w:rsidRPr="00721092">
        <w:rPr>
          <w:color w:val="000000"/>
          <w:sz w:val="28"/>
          <w:szCs w:val="28"/>
        </w:rPr>
        <w:t xml:space="preserve"> </w:t>
      </w:r>
      <w:r w:rsidR="00721092" w:rsidRPr="00721092">
        <w:rPr>
          <w:color w:val="000000"/>
          <w:sz w:val="28"/>
          <w:szCs w:val="28"/>
        </w:rPr>
        <w:t>Разорванная фотография на залитом текстурой фоне</w:t>
      </w:r>
    </w:p>
    <w:p w:rsidR="003A7436" w:rsidRPr="00721092" w:rsidRDefault="003A7436" w:rsidP="00721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A7436" w:rsidRPr="00721092" w:rsidSect="00870B85">
      <w:pgSz w:w="11906" w:h="16838"/>
      <w:pgMar w:top="567" w:right="567" w:bottom="1134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092"/>
    <w:rsid w:val="000538E8"/>
    <w:rsid w:val="003A7436"/>
    <w:rsid w:val="00721092"/>
    <w:rsid w:val="00870B85"/>
    <w:rsid w:val="00FE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section">
    <w:name w:val="psection"/>
    <w:basedOn w:val="a"/>
    <w:rsid w:val="00721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21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10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section">
    <w:name w:val="psection"/>
    <w:basedOn w:val="a"/>
    <w:rsid w:val="00721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21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10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Клементьева Анна Евгеньевна</dc:creator>
  <cp:lastModifiedBy>Клементьева Анна Евгеньевна</cp:lastModifiedBy>
  <cp:revision>2</cp:revision>
  <dcterms:created xsi:type="dcterms:W3CDTF">2018-11-09T08:54:00Z</dcterms:created>
  <dcterms:modified xsi:type="dcterms:W3CDTF">2018-11-09T09:32:00Z</dcterms:modified>
</cp:coreProperties>
</file>