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27E1" w14:textId="77777777" w:rsidR="00A16C1C" w:rsidRPr="00A16C1C" w:rsidRDefault="00A16C1C" w:rsidP="00A16C1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54367"/>
          <w:kern w:val="36"/>
          <w:sz w:val="48"/>
          <w:szCs w:val="48"/>
          <w:lang w:eastAsia="ru-RU"/>
        </w:rPr>
      </w:pPr>
      <w:r w:rsidRPr="00A16C1C">
        <w:rPr>
          <w:rFonts w:ascii="Arial" w:eastAsia="Times New Roman" w:hAnsi="Arial" w:cs="Arial"/>
          <w:b/>
          <w:bCs/>
          <w:color w:val="354367"/>
          <w:kern w:val="36"/>
          <w:sz w:val="48"/>
          <w:szCs w:val="48"/>
          <w:lang w:eastAsia="ru-RU"/>
        </w:rPr>
        <w:t>Наркотическая зависимость</w:t>
      </w:r>
    </w:p>
    <w:p w14:paraId="07F6AE1F" w14:textId="77777777" w:rsidR="00A16C1C" w:rsidRPr="00A16C1C" w:rsidRDefault="00A16C1C" w:rsidP="00A16C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Наркомания на сегодняшний день является одним из самых страшных заболеваний, которое без лечения ведет человека к неминуемой гибели. Самостоятельно бросить наркотики практически нереально, потому как зависимый человек испытывает в них необходимость. Без психоактивных веществ безболезненное существование зависимого невозможно.</w:t>
      </w:r>
    </w:p>
    <w:p w14:paraId="1D828466" w14:textId="4CE5FB8D" w:rsidR="00A16C1C" w:rsidRPr="00A16C1C" w:rsidRDefault="00A16C1C" w:rsidP="00A16C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Если у вашего близкого человека наркотическая зависимость, единственное правильное решение - обратиться к наркологу.</w:t>
      </w:r>
      <w:r>
        <w:rPr>
          <w:rFonts w:ascii="Arial" w:eastAsia="Times New Roman" w:hAnsi="Arial" w:cs="Arial"/>
          <w:color w:val="354367"/>
          <w:sz w:val="24"/>
          <w:szCs w:val="24"/>
          <w:lang w:eastAsia="ru-RU"/>
        </w:rPr>
        <w:t xml:space="preserve"> Мы</w:t>
      </w: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 проводи</w:t>
      </w:r>
      <w:r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м</w:t>
      </w: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 xml:space="preserve"> анонимное лечение наркомании с гарантией стойкого и продолжительного результата при успешном завершении терапии. Звоните! Наши специалисты готовы помочь вам круглосуточно!</w:t>
      </w:r>
    </w:p>
    <w:p w14:paraId="331E0C2E" w14:textId="77777777" w:rsidR="00A16C1C" w:rsidRPr="00A16C1C" w:rsidRDefault="00A16C1C" w:rsidP="00A16C1C">
      <w:pPr>
        <w:shd w:val="clear" w:color="auto" w:fill="FFFFFF"/>
        <w:spacing w:before="312" w:after="192" w:line="240" w:lineRule="auto"/>
        <w:outlineLvl w:val="1"/>
        <w:rPr>
          <w:rFonts w:ascii="Arial" w:eastAsia="Times New Roman" w:hAnsi="Arial" w:cs="Arial"/>
          <w:b/>
          <w:bCs/>
          <w:color w:val="354367"/>
          <w:sz w:val="54"/>
          <w:szCs w:val="54"/>
          <w:lang w:eastAsia="ru-RU"/>
        </w:rPr>
      </w:pPr>
      <w:r w:rsidRPr="00A16C1C">
        <w:rPr>
          <w:rFonts w:ascii="Arial" w:eastAsia="Times New Roman" w:hAnsi="Arial" w:cs="Arial"/>
          <w:b/>
          <w:bCs/>
          <w:color w:val="354367"/>
          <w:sz w:val="54"/>
          <w:szCs w:val="54"/>
          <w:lang w:eastAsia="ru-RU"/>
        </w:rPr>
        <w:t>Как развивается наркотическая зависимость?</w:t>
      </w:r>
    </w:p>
    <w:p w14:paraId="22C6135C" w14:textId="77777777" w:rsidR="00A16C1C" w:rsidRPr="00A16C1C" w:rsidRDefault="00A16C1C" w:rsidP="00A16C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Скорость развития наркомании зависит от вида принимаемого наркотика. В некоторых случаях достаточно всего нескольких доз для того, чтобы оказаться в полной власти наркотического вещества. В других случаях на появление стойкого влечения могут потребоваться месяцы регулярного употребления.</w:t>
      </w:r>
    </w:p>
    <w:p w14:paraId="23E17150" w14:textId="77777777" w:rsidR="00A16C1C" w:rsidRPr="00A16C1C" w:rsidRDefault="00A16C1C" w:rsidP="00A16C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54367"/>
          <w:sz w:val="24"/>
          <w:szCs w:val="24"/>
          <w:lang w:eastAsia="ru-RU"/>
        </w:rPr>
      </w:pPr>
      <w:r w:rsidRPr="00A16C1C">
        <w:rPr>
          <w:rFonts w:ascii="Arial" w:eastAsia="Times New Roman" w:hAnsi="Arial" w:cs="Arial"/>
          <w:color w:val="354367"/>
          <w:sz w:val="24"/>
          <w:szCs w:val="24"/>
          <w:lang w:eastAsia="ru-RU"/>
        </w:rPr>
        <w:t>Первоначально зависимость проявляет себя только на психоэмоциональном уровне. У наркомана появляется непреодолимое желание принять вещество вновь. Жизнь без состояния наркотического опьянения становится бессмысленной, серой, неинтересной. Уже на этой стадии зависимому требуется лечение - самостоятельно отказаться от употребления психоактивных веществ невероятно сложно.</w:t>
      </w:r>
    </w:p>
    <w:p w14:paraId="1224C713" w14:textId="452E716E" w:rsidR="00844D34" w:rsidRDefault="00844D34" w:rsidP="00A16C1C"/>
    <w:p w14:paraId="7B853135" w14:textId="77777777" w:rsidR="00A16C1C" w:rsidRDefault="00A16C1C" w:rsidP="00A16C1C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Далее появляется физическая зависимость от наркотика. Организм привыкает к регулярному поступлению психоактивных веществ и включает продукты распада в обмен веществ. Любая попытка бросить наркотики приведет к появлению абстинентного синдрома - болезненной ломки, которая может мучить человека на протяжении нескольких недель.</w:t>
      </w:r>
    </w:p>
    <w:p w14:paraId="3FBDB457" w14:textId="77777777" w:rsidR="00A16C1C" w:rsidRDefault="00A16C1C" w:rsidP="00A16C1C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Именно поэтому очень важно обратиться к наркологу как можно раньше, пока зависимость от психоактивных веществ не перешла к хронической стадии. У нас в клинике предлагается </w:t>
      </w:r>
      <w:hyperlink r:id="rId4" w:tooltip="анонимная реабилитация наркозависимых" w:history="1">
        <w:r>
          <w:rPr>
            <w:rStyle w:val="a4"/>
            <w:rFonts w:ascii="Arial" w:hAnsi="Arial" w:cs="Arial"/>
            <w:color w:val="1AA3CF"/>
            <w:u w:val="none"/>
          </w:rPr>
          <w:t>анонимная реабилитация наркозависимых</w:t>
        </w:r>
      </w:hyperlink>
      <w:r>
        <w:rPr>
          <w:rFonts w:ascii="Arial" w:hAnsi="Arial" w:cs="Arial"/>
          <w:color w:val="354367"/>
        </w:rPr>
        <w:t>.</w:t>
      </w:r>
    </w:p>
    <w:p w14:paraId="6BBC51A2" w14:textId="77777777" w:rsidR="00A16C1C" w:rsidRDefault="00A16C1C" w:rsidP="00A16C1C">
      <w:pPr>
        <w:pStyle w:val="2"/>
        <w:shd w:val="clear" w:color="auto" w:fill="FFFFFF"/>
        <w:spacing w:before="312" w:beforeAutospacing="0" w:after="192" w:afterAutospacing="0"/>
        <w:rPr>
          <w:rFonts w:ascii="Arial" w:hAnsi="Arial" w:cs="Arial"/>
          <w:color w:val="354367"/>
          <w:sz w:val="54"/>
          <w:szCs w:val="54"/>
        </w:rPr>
      </w:pPr>
      <w:r>
        <w:rPr>
          <w:rFonts w:ascii="Arial" w:hAnsi="Arial" w:cs="Arial"/>
          <w:color w:val="354367"/>
          <w:sz w:val="54"/>
          <w:szCs w:val="54"/>
        </w:rPr>
        <w:t>Последствия наркомании</w:t>
      </w:r>
    </w:p>
    <w:p w14:paraId="3294A080" w14:textId="77777777" w:rsidR="00A16C1C" w:rsidRDefault="00A16C1C" w:rsidP="00A16C1C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К сожалению, ни один зависимый не может бросить наркотические вещества даже в том случае, если последствия от их употребления ужасны и сильно снижают качество жизни. Наркомания отключает страх перед будущим у зависимого человека, поэтому он не проявляет никаких эмоций относительно своего состояния даже если последствия зависимости уже видны.</w:t>
      </w:r>
    </w:p>
    <w:p w14:paraId="0ADE10AA" w14:textId="77777777" w:rsidR="00A16C1C" w:rsidRDefault="00A16C1C" w:rsidP="00A16C1C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lastRenderedPageBreak/>
        <w:t>Длительное употребление наркотических веществ приводит к инвалидности и летальному исходу. Многие наркоманы умирают от передозировки или отравления некачественными психоактивными веществами. Другие же мучаются длительное время от сопутствующих заболеваний, которые уже не поддаются лечению.</w:t>
      </w:r>
    </w:p>
    <w:p w14:paraId="04320C26" w14:textId="77777777" w:rsidR="00A16C1C" w:rsidRDefault="00A16C1C" w:rsidP="00A16C1C">
      <w:pPr>
        <w:pStyle w:val="2"/>
        <w:shd w:val="clear" w:color="auto" w:fill="FFFFFF"/>
        <w:spacing w:before="312" w:beforeAutospacing="0" w:after="192" w:afterAutospacing="0"/>
        <w:rPr>
          <w:rFonts w:ascii="Arial" w:hAnsi="Arial" w:cs="Arial"/>
          <w:color w:val="354367"/>
          <w:sz w:val="54"/>
          <w:szCs w:val="54"/>
        </w:rPr>
      </w:pPr>
      <w:r>
        <w:rPr>
          <w:rFonts w:ascii="Arial" w:hAnsi="Arial" w:cs="Arial"/>
          <w:color w:val="354367"/>
          <w:sz w:val="54"/>
          <w:szCs w:val="54"/>
        </w:rPr>
        <w:t>Лечение наркотической зависимости</w:t>
      </w:r>
    </w:p>
    <w:p w14:paraId="0F08BEBC" w14:textId="77777777" w:rsidR="00A16C1C" w:rsidRDefault="00A16C1C" w:rsidP="00A16C1C">
      <w:pPr>
        <w:pStyle w:val="a3"/>
        <w:shd w:val="clear" w:color="auto" w:fill="FFFFFF"/>
        <w:spacing w:before="0" w:before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Лечение наркомании является единственным способом помочь зависимому человеку. В нашем частном центре наркологии вы получите профессиональную и анонимную помощь.</w:t>
      </w:r>
    </w:p>
    <w:p w14:paraId="5D89FD39" w14:textId="77777777" w:rsidR="00A16C1C" w:rsidRDefault="00A16C1C" w:rsidP="00A16C1C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354367"/>
        </w:rPr>
      </w:pPr>
      <w:r>
        <w:rPr>
          <w:rFonts w:ascii="Arial" w:hAnsi="Arial" w:cs="Arial"/>
          <w:color w:val="354367"/>
        </w:rPr>
        <w:t>Мы предлагаем </w:t>
      </w:r>
      <w:hyperlink r:id="rId5" w:tooltip="снятие ломки" w:history="1">
        <w:r>
          <w:rPr>
            <w:rStyle w:val="a4"/>
            <w:rFonts w:ascii="Arial" w:hAnsi="Arial" w:cs="Arial"/>
            <w:color w:val="1AA3CF"/>
            <w:u w:val="none"/>
          </w:rPr>
          <w:t>снятие ломки</w:t>
        </w:r>
      </w:hyperlink>
      <w:r>
        <w:rPr>
          <w:rFonts w:ascii="Arial" w:hAnsi="Arial" w:cs="Arial"/>
          <w:color w:val="354367"/>
        </w:rPr>
        <w:t> и индивидуальное наркологическое лечение, </w:t>
      </w:r>
      <w:hyperlink r:id="rId6" w:tooltip="реабилитацию зависимых" w:history="1">
        <w:r>
          <w:rPr>
            <w:rStyle w:val="a4"/>
            <w:rFonts w:ascii="Arial" w:hAnsi="Arial" w:cs="Arial"/>
            <w:color w:val="1AA3CF"/>
            <w:u w:val="none"/>
          </w:rPr>
          <w:t>реабилитацию зависимых</w:t>
        </w:r>
      </w:hyperlink>
      <w:r>
        <w:rPr>
          <w:rFonts w:ascii="Arial" w:hAnsi="Arial" w:cs="Arial"/>
          <w:color w:val="354367"/>
        </w:rPr>
        <w:t> и дальнейшее сопровождение специалистами для успешной адаптации в обществе после терапии. Благодаря всесторонней программе у каждого зависимого есть шанс на возвращение к полноценной жизни.</w:t>
      </w:r>
    </w:p>
    <w:p w14:paraId="21C27409" w14:textId="77777777" w:rsidR="00A16C1C" w:rsidRPr="00A16C1C" w:rsidRDefault="00A16C1C" w:rsidP="00A16C1C"/>
    <w:sectPr w:rsidR="00A16C1C" w:rsidRPr="00A16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9C"/>
    <w:rsid w:val="00844D34"/>
    <w:rsid w:val="00A16C1C"/>
    <w:rsid w:val="00F5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6C3B"/>
  <w15:chartTrackingRefBased/>
  <w15:docId w15:val="{866BB9AE-BCDA-4F8E-8CD9-28DA4F4A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6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16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C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6C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1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16C1C"/>
    <w:rPr>
      <w:color w:val="0000FF"/>
      <w:u w:val="single"/>
    </w:rPr>
  </w:style>
  <w:style w:type="character" w:styleId="a5">
    <w:name w:val="Strong"/>
    <w:basedOn w:val="a0"/>
    <w:uiPriority w:val="22"/>
    <w:qFormat/>
    <w:rsid w:val="00A16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9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novacia-nn.ru/reabilitacziya-narkozavisimyix" TargetMode="External"/><Relationship Id="rId5" Type="http://schemas.openxmlformats.org/officeDocument/2006/relationships/hyperlink" Target="https://renovacia-nn.ru/snyate-lomki" TargetMode="External"/><Relationship Id="rId4" Type="http://schemas.openxmlformats.org/officeDocument/2006/relationships/hyperlink" Target="https://renovacia-nn.ru/anonimnaya-reabilitacziya-narkozavisimyi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2</cp:revision>
  <dcterms:created xsi:type="dcterms:W3CDTF">2025-07-24T08:07:00Z</dcterms:created>
  <dcterms:modified xsi:type="dcterms:W3CDTF">2025-07-24T08:08:00Z</dcterms:modified>
</cp:coreProperties>
</file>