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360" w:lineRule="auto"/>
        <w:ind w:right="-8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Nomor      </w:t>
        <w:tab/>
        <w:t xml:space="preserve">: 04/381/UN43.3.7/KT2HMIF/VIII/2025</w:t>
        <w:tab/>
        <w:tab/>
        <w:t xml:space="preserve">Cilegon, 07 Agustus 2025</w:t>
      </w:r>
    </w:p>
    <w:p w:rsidR="00000000" w:rsidDel="00000000" w:rsidP="00000000" w:rsidRDefault="00000000" w:rsidRPr="00000000" w14:paraId="0000000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Lampiran  </w:t>
        <w:tab/>
        <w:t xml:space="preserve">: 11 (sebelas) Lembar Acuan Kegiatan</w:t>
      </w:r>
    </w:p>
    <w:p w:rsidR="00000000" w:rsidDel="00000000" w:rsidP="00000000" w:rsidRDefault="00000000" w:rsidRPr="00000000" w14:paraId="0000000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Perihal      </w:t>
        <w:tab/>
        <w:t xml:space="preserve">: Undangan Pembicara Gelar Wicara</w:t>
      </w:r>
    </w:p>
    <w:p w:rsidR="00000000" w:rsidDel="00000000" w:rsidP="00000000" w:rsidRDefault="00000000" w:rsidRPr="00000000" w14:paraId="00000004">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Kepada Yth.</w:t>
      </w:r>
    </w:p>
    <w:p w:rsidR="00000000" w:rsidDel="00000000" w:rsidP="00000000" w:rsidRDefault="00000000" w:rsidRPr="00000000" w14:paraId="00000006">
      <w:pPr>
        <w:widowControl w:val="0"/>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Nur Ali Arfan</w:t>
      </w:r>
    </w:p>
    <w:p w:rsidR="00000000" w:rsidDel="00000000" w:rsidP="00000000" w:rsidRDefault="00000000" w:rsidRPr="00000000" w14:paraId="00000007">
      <w:pPr>
        <w:widowControl w:val="0"/>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Demisioner Ketua Himpunan HMIF 1.0</w:t>
      </w:r>
    </w:p>
    <w:p w:rsidR="00000000" w:rsidDel="00000000" w:rsidP="00000000" w:rsidRDefault="00000000" w:rsidRPr="00000000" w14:paraId="00000008">
      <w:pPr>
        <w:widowControl w:val="0"/>
        <w:spacing w:line="360" w:lineRule="auto"/>
        <w:jc w:val="both"/>
        <w:rPr>
          <w:rFonts w:ascii="Times New Roman" w:cs="Times New Roman" w:eastAsia="Times New Roman" w:hAnsi="Times New Roman"/>
        </w:rPr>
      </w:pPr>
      <w:bookmarkStart w:colFirst="0" w:colLast="0" w:name="_heading=h.30j0zll" w:id="0"/>
      <w:bookmarkEnd w:id="0"/>
      <w:r w:rsidDel="00000000" w:rsidR="00000000" w:rsidRPr="00000000">
        <w:rPr>
          <w:rFonts w:ascii="Times New Roman" w:cs="Times New Roman" w:eastAsia="Times New Roman" w:hAnsi="Times New Roman"/>
          <w:rtl w:val="0"/>
        </w:rPr>
        <w:t xml:space="preserve">di Cilegon</w:t>
      </w:r>
    </w:p>
    <w:p w:rsidR="00000000" w:rsidDel="00000000" w:rsidP="00000000" w:rsidRDefault="00000000" w:rsidRPr="00000000" w14:paraId="00000009">
      <w:pPr>
        <w:widowControl w:val="0"/>
        <w:spacing w:before="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hormat,</w:t>
      </w:r>
    </w:p>
    <w:p w:rsidR="00000000" w:rsidDel="00000000" w:rsidP="00000000" w:rsidRDefault="00000000" w:rsidRPr="00000000" w14:paraId="0000000A">
      <w:pPr>
        <w:widowControl w:val="0"/>
        <w:spacing w:before="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Sehubungan dengan akan diselenggarakannya kegiatan </w:t>
      </w:r>
      <w:r w:rsidDel="00000000" w:rsidR="00000000" w:rsidRPr="00000000">
        <w:rPr>
          <w:rFonts w:ascii="Times New Roman" w:cs="Times New Roman" w:eastAsia="Times New Roman" w:hAnsi="Times New Roman"/>
          <w:b w:val="1"/>
          <w:rtl w:val="0"/>
        </w:rPr>
        <w:t xml:space="preserve">AKSARA (Aktualisasi Kepemimpinan Seimbang yang Rasional dan Amanah) </w:t>
      </w:r>
      <w:r w:rsidDel="00000000" w:rsidR="00000000" w:rsidRPr="00000000">
        <w:rPr>
          <w:rFonts w:ascii="Times New Roman" w:cs="Times New Roman" w:eastAsia="Times New Roman" w:hAnsi="Times New Roman"/>
          <w:rtl w:val="0"/>
        </w:rPr>
        <w:t xml:space="preserve">yang diselenggarakan oleh </w:t>
      </w:r>
      <w:r w:rsidDel="00000000" w:rsidR="00000000" w:rsidRPr="00000000">
        <w:rPr>
          <w:rFonts w:ascii="Times New Roman" w:cs="Times New Roman" w:eastAsia="Times New Roman" w:hAnsi="Times New Roman"/>
          <w:b w:val="1"/>
          <w:rtl w:val="0"/>
        </w:rPr>
        <w:t xml:space="preserve">Himpunan Mahasiswa Informatika (HMIF) FT-UNTIRTA</w:t>
      </w:r>
      <w:r w:rsidDel="00000000" w:rsidR="00000000" w:rsidRPr="00000000">
        <w:rPr>
          <w:rFonts w:ascii="Times New Roman" w:cs="Times New Roman" w:eastAsia="Times New Roman" w:hAnsi="Times New Roman"/>
          <w:rtl w:val="0"/>
        </w:rPr>
        <w:t xml:space="preserve">.  Kami memohon perkenan Saudara Nur Ali Arfan untuk dapat hadir sebagai </w:t>
      </w:r>
      <w:r w:rsidDel="00000000" w:rsidR="00000000" w:rsidRPr="00000000">
        <w:rPr>
          <w:rFonts w:ascii="Times New Roman" w:cs="Times New Roman" w:eastAsia="Times New Roman" w:hAnsi="Times New Roman"/>
          <w:b w:val="1"/>
          <w:rtl w:val="0"/>
        </w:rPr>
        <w:t xml:space="preserve">Pembicara </w:t>
      </w:r>
      <w:r w:rsidDel="00000000" w:rsidR="00000000" w:rsidRPr="00000000">
        <w:rPr>
          <w:rFonts w:ascii="Times New Roman" w:cs="Times New Roman" w:eastAsia="Times New Roman" w:hAnsi="Times New Roman"/>
          <w:rtl w:val="0"/>
        </w:rPr>
        <w:t xml:space="preserve">dengan topik </w:t>
      </w:r>
      <w:r w:rsidDel="00000000" w:rsidR="00000000" w:rsidRPr="00000000">
        <w:rPr>
          <w:rFonts w:ascii="Times New Roman" w:cs="Times New Roman" w:eastAsia="Times New Roman" w:hAnsi="Times New Roman"/>
          <w:b w:val="1"/>
          <w:rtl w:val="0"/>
        </w:rPr>
        <w:t xml:space="preserve">Kepemimpinan </w:t>
      </w:r>
      <w:r w:rsidDel="00000000" w:rsidR="00000000" w:rsidRPr="00000000">
        <w:rPr>
          <w:rFonts w:ascii="Times New Roman" w:cs="Times New Roman" w:eastAsia="Times New Roman" w:hAnsi="Times New Roman"/>
          <w:rtl w:val="0"/>
        </w:rPr>
        <w:t xml:space="preserve">dalam kegiatan yang akan dilaksanakan pada:</w:t>
      </w:r>
    </w:p>
    <w:p w:rsidR="00000000" w:rsidDel="00000000" w:rsidP="00000000" w:rsidRDefault="00000000" w:rsidRPr="00000000" w14:paraId="0000000B">
      <w:pPr>
        <w:widowControl w:val="0"/>
        <w:spacing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Hari, tanggal</w:t>
        <w:tab/>
        <w:t xml:space="preserve">: Rabu, 20 Agustus 2025</w:t>
      </w:r>
    </w:p>
    <w:p w:rsidR="00000000" w:rsidDel="00000000" w:rsidP="00000000" w:rsidRDefault="00000000" w:rsidRPr="00000000" w14:paraId="0000000C">
      <w:pPr>
        <w:widowControl w:val="0"/>
        <w:spacing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Waktu</w:t>
        <w:tab/>
        <w:tab/>
        <w:t xml:space="preserve">: 08:10 - 09:00 WIB</w:t>
      </w:r>
    </w:p>
    <w:p w:rsidR="00000000" w:rsidDel="00000000" w:rsidP="00000000" w:rsidRDefault="00000000" w:rsidRPr="00000000" w14:paraId="0000000D">
      <w:pPr>
        <w:widowControl w:val="0"/>
        <w:spacing w:before="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Tempat</w:t>
        <w:tab/>
        <w:tab/>
        <w:t xml:space="preserve">: Fakultas Teknik Universitas Sultan Ageng Tirtayasa</w:t>
      </w:r>
    </w:p>
    <w:p w:rsidR="00000000" w:rsidDel="00000000" w:rsidP="00000000" w:rsidRDefault="00000000" w:rsidRPr="00000000" w14:paraId="0000000E">
      <w:pPr>
        <w:widowControl w:val="0"/>
        <w:spacing w:before="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Demikian surat undangan ini kami sampaikan, atas perhatian dan bantuannya kami mengucapkan terima kasih.</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1680"/>
        <w:gridCol w:w="3720"/>
        <w:tblGridChange w:id="0">
          <w:tblGrid>
            <w:gridCol w:w="3960"/>
            <w:gridCol w:w="1680"/>
            <w:gridCol w:w="3720"/>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Panitia AKSARA IF</w:t>
            </w:r>
          </w:p>
        </w:tc>
      </w:tr>
      <w:tr>
        <w:trPr>
          <w:cantSplit w:val="0"/>
          <w:trHeight w:val="13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Ketua Pelaksana</w:t>
            </w:r>
          </w:p>
          <w:p w:rsidR="00000000" w:rsidDel="00000000" w:rsidP="00000000" w:rsidRDefault="00000000" w:rsidRPr="00000000" w14:paraId="00000015">
            <w:pPr>
              <w:widowControl w:val="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widowControl w:val="0"/>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180975</wp:posOffset>
                  </wp:positionV>
                  <wp:extent cx="1208484" cy="828675"/>
                  <wp:effectExtent b="0" l="0" r="0" t="0"/>
                  <wp:wrapNone/>
                  <wp:docPr id="61" name="image6.png"/>
                  <a:graphic>
                    <a:graphicData uri="http://schemas.openxmlformats.org/drawingml/2006/picture">
                      <pic:pic>
                        <pic:nvPicPr>
                          <pic:cNvPr id="0" name="image6.png"/>
                          <pic:cNvPicPr preferRelativeResize="0"/>
                        </pic:nvPicPr>
                        <pic:blipFill>
                          <a:blip r:embed="rId7"/>
                          <a:srcRect b="11643" l="0" r="0" t="11644"/>
                          <a:stretch>
                            <a:fillRect/>
                          </a:stretch>
                        </pic:blipFill>
                        <pic:spPr>
                          <a:xfrm>
                            <a:off x="0" y="0"/>
                            <a:ext cx="1208484" cy="828675"/>
                          </a:xfrm>
                          <a:prstGeom prst="rect"/>
                          <a:ln/>
                        </pic:spPr>
                      </pic:pic>
                    </a:graphicData>
                  </a:graphic>
                </wp:anchor>
              </w:drawing>
            </w:r>
          </w:p>
          <w:p w:rsidR="00000000" w:rsidDel="00000000" w:rsidP="00000000" w:rsidRDefault="00000000" w:rsidRPr="00000000" w14:paraId="00000017">
            <w:pPr>
              <w:widowControl w:val="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widowControl w:val="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350425</wp:posOffset>
                  </wp:positionV>
                  <wp:extent cx="1084921" cy="1116521"/>
                  <wp:effectExtent b="0" l="0" r="0" t="0"/>
                  <wp:wrapNone/>
                  <wp:docPr id="63" name="image5.png"/>
                  <a:graphic>
                    <a:graphicData uri="http://schemas.openxmlformats.org/drawingml/2006/picture">
                      <pic:pic>
                        <pic:nvPicPr>
                          <pic:cNvPr id="0" name="image5.png"/>
                          <pic:cNvPicPr preferRelativeResize="0"/>
                        </pic:nvPicPr>
                        <pic:blipFill>
                          <a:blip r:embed="rId8"/>
                          <a:srcRect b="18364" l="16035" r="17809" t="15008"/>
                          <a:stretch>
                            <a:fillRect/>
                          </a:stretch>
                        </pic:blipFill>
                        <pic:spPr>
                          <a:xfrm>
                            <a:off x="0" y="0"/>
                            <a:ext cx="1084921" cy="1116521"/>
                          </a:xfrm>
                          <a:prstGeom prst="rect"/>
                          <a:ln/>
                        </pic:spPr>
                      </pic:pic>
                    </a:graphicData>
                  </a:graphic>
                </wp:anchor>
              </w:drawing>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Mengetahui, </w:t>
            </w:r>
          </w:p>
          <w:p w:rsidR="00000000" w:rsidDel="00000000" w:rsidP="00000000" w:rsidRDefault="00000000" w:rsidRPr="00000000" w14:paraId="0000001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Ketua HMIF</w:t>
            </w:r>
          </w:p>
          <w:p w:rsidR="00000000" w:rsidDel="00000000" w:rsidP="00000000" w:rsidRDefault="00000000" w:rsidRPr="00000000" w14:paraId="0000001C">
            <w:pPr>
              <w:widowControl w:val="0"/>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628650</wp:posOffset>
                  </wp:positionH>
                  <wp:positionV relativeFrom="paragraph">
                    <wp:posOffset>180975</wp:posOffset>
                  </wp:positionV>
                  <wp:extent cx="1336939" cy="824579"/>
                  <wp:effectExtent b="0" l="0" r="0" t="0"/>
                  <wp:wrapSquare wrapText="bothSides" distB="0" distT="0" distL="114300" distR="114300"/>
                  <wp:docPr id="6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36939" cy="824579"/>
                          </a:xfrm>
                          <a:prstGeom prst="rect"/>
                          <a:ln/>
                        </pic:spPr>
                      </pic:pic>
                    </a:graphicData>
                  </a:graphic>
                </wp:anchor>
              </w:drawing>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Muhammad Imam Faturrohman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1E">
            <w:pPr>
              <w:widowControl w:val="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NIM. 3337230036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Dicky Saputra</w:t>
            </w:r>
          </w:p>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NIM.  3337220032</w:t>
            </w:r>
          </w:p>
        </w:tc>
      </w:tr>
      <w:tr>
        <w:trPr>
          <w:cantSplit w:val="0"/>
          <w:trHeight w:val="44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widowControl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KERANGKA ACUAN KERJA</w:t>
      </w:r>
    </w:p>
    <w:p w:rsidR="00000000" w:rsidDel="00000000" w:rsidP="00000000" w:rsidRDefault="00000000" w:rsidRPr="00000000" w14:paraId="0000002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TERM OF REFERENCE (TOR)</w:t>
      </w:r>
    </w:p>
    <w:p w:rsidR="00000000" w:rsidDel="00000000" w:rsidP="00000000" w:rsidRDefault="00000000" w:rsidRPr="00000000" w14:paraId="00000029">
      <w:pPr>
        <w:widowControl w:val="0"/>
        <w:numPr>
          <w:ilvl w:val="0"/>
          <w:numId w:val="2"/>
        </w:numPr>
        <w:spacing w:line="36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Nama Kegiatan</w:t>
      </w:r>
    </w:p>
    <w:p w:rsidR="00000000" w:rsidDel="00000000" w:rsidP="00000000" w:rsidRDefault="00000000" w:rsidRPr="00000000" w14:paraId="0000002A">
      <w:pPr>
        <w:widowControl w:val="0"/>
        <w:spacing w:line="360" w:lineRule="auto"/>
        <w:ind w:left="70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kegiatan</w:t>
        <w:tab/>
        <w:tab/>
        <w:t xml:space="preserve">: K2 IF</w:t>
      </w:r>
    </w:p>
    <w:p w:rsidR="00000000" w:rsidDel="00000000" w:rsidP="00000000" w:rsidRDefault="00000000" w:rsidRPr="00000000" w14:paraId="0000002B">
      <w:pPr>
        <w:widowControl w:val="0"/>
        <w:spacing w:line="360" w:lineRule="auto"/>
        <w:ind w:left="70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Tema kegiatan</w:t>
        <w:tab/>
        <w:tab/>
        <w:t xml:space="preserve">: AKSARA </w:t>
      </w:r>
    </w:p>
    <w:p w:rsidR="00000000" w:rsidDel="00000000" w:rsidP="00000000" w:rsidRDefault="00000000" w:rsidRPr="00000000" w14:paraId="0000002C">
      <w:pPr>
        <w:widowControl w:val="0"/>
        <w:spacing w:line="360" w:lineRule="auto"/>
        <w:ind w:left="2160" w:firstLine="720"/>
        <w:rPr>
          <w:rFonts w:ascii="Times" w:cs="Times" w:eastAsia="Times" w:hAnsi="Times"/>
        </w:rPr>
      </w:pPr>
      <w:r w:rsidDel="00000000" w:rsidR="00000000" w:rsidRPr="00000000">
        <w:rPr>
          <w:rFonts w:ascii="Times New Roman" w:cs="Times New Roman" w:eastAsia="Times New Roman" w:hAnsi="Times New Roman"/>
          <w:rtl w:val="0"/>
        </w:rPr>
        <w:t xml:space="preserve">(Aktualisasi Kepemimpinan Seimbang yang Rasional dan Amanah)</w:t>
      </w:r>
      <w:r w:rsidDel="00000000" w:rsidR="00000000" w:rsidRPr="00000000">
        <w:rPr>
          <w:rtl w:val="0"/>
        </w:rPr>
      </w:r>
    </w:p>
    <w:p w:rsidR="00000000" w:rsidDel="00000000" w:rsidP="00000000" w:rsidRDefault="00000000" w:rsidRPr="00000000" w14:paraId="0000002D">
      <w:pPr>
        <w:widowControl w:val="0"/>
        <w:ind w:left="70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Gambaran umum kegiatan :</w:t>
      </w:r>
    </w:p>
    <w:p w:rsidR="00000000" w:rsidDel="00000000" w:rsidP="00000000" w:rsidRDefault="00000000" w:rsidRPr="00000000" w14:paraId="0000002E">
      <w:pPr>
        <w:widowControl w:val="0"/>
        <w:spacing w:after="200" w:before="200" w:line="360" w:lineRule="auto"/>
        <w:ind w:left="992" w:firstLine="4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Kegiatan </w:t>
      </w:r>
      <w:r w:rsidDel="00000000" w:rsidR="00000000" w:rsidRPr="00000000">
        <w:rPr>
          <w:rFonts w:ascii="Times" w:cs="Times" w:eastAsia="Times" w:hAnsi="Times"/>
          <w:rtl w:val="0"/>
        </w:rPr>
        <w:t xml:space="preserve">ini bertemakan AKSARA </w:t>
      </w:r>
      <w:r w:rsidDel="00000000" w:rsidR="00000000" w:rsidRPr="00000000">
        <w:rPr>
          <w:rFonts w:ascii="Times New Roman" w:cs="Times New Roman" w:eastAsia="Times New Roman" w:hAnsi="Times New Roman"/>
          <w:rtl w:val="0"/>
        </w:rPr>
        <w:t xml:space="preserve">Program Studi Informatika merupakan rangkaian kegiatan Program Studi Informatika untuk mahasiswa angkatan 2024. Kegiatan ini bertujuan untuk membekali peserta dengan pemahaman tentang struktur, budaya, dan departemen di HMIF. Melalui diskusi serta eksplorasi, peserta diarahkan untuk membentuk karakter yang aktif, bertanggung jawab, dan inisiatif, sekaligus mengembangkan kemampuan berpikir kritis, komunikasi, kerja sama tim, dan problem solving. Peserta akan mendapatkan persiapan awal sebelum memasuki organisasi dengan berdiskusi, mengeksplorasi berbagai dinamika keorganisasian, memahami alur kerja himpunan, serta mengasah kemampuan kepemimpinan dan kerja sama melalui rangkaian kegiatan yang interaktif dan aplikatif.</w:t>
      </w:r>
    </w:p>
    <w:p w:rsidR="00000000" w:rsidDel="00000000" w:rsidP="00000000" w:rsidRDefault="00000000" w:rsidRPr="00000000" w14:paraId="0000002F">
      <w:pPr>
        <w:widowControl w:val="0"/>
        <w:numPr>
          <w:ilvl w:val="0"/>
          <w:numId w:val="2"/>
        </w:numPr>
        <w:spacing w:line="36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Tujuan Kegiatan</w:t>
      </w:r>
    </w:p>
    <w:p w:rsidR="00000000" w:rsidDel="00000000" w:rsidP="00000000" w:rsidRDefault="00000000" w:rsidRPr="00000000" w14:paraId="00000030">
      <w:pPr>
        <w:widowControl w:val="0"/>
        <w:spacing w:line="360" w:lineRule="auto"/>
        <w:ind w:left="560" w:firstLine="1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Adapun tujuan dari kegiatan ini adalah sebagai berikut:</w:t>
      </w:r>
    </w:p>
    <w:p w:rsidR="00000000" w:rsidDel="00000000" w:rsidP="00000000" w:rsidRDefault="00000000" w:rsidRPr="00000000" w14:paraId="00000031">
      <w:pPr>
        <w:widowControl w:val="0"/>
        <w:numPr>
          <w:ilvl w:val="0"/>
          <w:numId w:val="1"/>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Mendorong peserta untuk mengaktualisasikan potensi kepemimpinan melalui pengalaman nyata dalam mengambil peran dan tanggung jawab.</w:t>
      </w:r>
    </w:p>
    <w:p w:rsidR="00000000" w:rsidDel="00000000" w:rsidP="00000000" w:rsidRDefault="00000000" w:rsidRPr="00000000" w14:paraId="00000032">
      <w:pPr>
        <w:widowControl w:val="0"/>
        <w:numPr>
          <w:ilvl w:val="0"/>
          <w:numId w:val="1"/>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Menanamkan cara berpikir yang rasional dan objektif dalam menyikapi permasalahan, serta mendorong pengambilan keputusan yang bijak.</w:t>
      </w:r>
    </w:p>
    <w:p w:rsidR="00000000" w:rsidDel="00000000" w:rsidP="00000000" w:rsidRDefault="00000000" w:rsidRPr="00000000" w14:paraId="00000033">
      <w:pPr>
        <w:widowControl w:val="0"/>
        <w:numPr>
          <w:ilvl w:val="0"/>
          <w:numId w:val="1"/>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Membentuk karakter yang amanah, aktif, dan inisiatif dalam menghadapi dinamika kelompok maupun organisasi.</w:t>
      </w:r>
    </w:p>
    <w:p w:rsidR="00000000" w:rsidDel="00000000" w:rsidP="00000000" w:rsidRDefault="00000000" w:rsidRPr="00000000" w14:paraId="00000034">
      <w:pPr>
        <w:widowControl w:val="0"/>
        <w:numPr>
          <w:ilvl w:val="0"/>
          <w:numId w:val="1"/>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Mengembangkan kemampuan berkomunikasi secara efektif, bekerja sama dalam tim, serta menyelesaikan tantangan secara logis dan strategis.</w:t>
      </w:r>
    </w:p>
    <w:p w:rsidR="00000000" w:rsidDel="00000000" w:rsidP="00000000" w:rsidRDefault="00000000" w:rsidRPr="00000000" w14:paraId="00000035">
      <w:pPr>
        <w:widowControl w:val="0"/>
        <w:numPr>
          <w:ilvl w:val="0"/>
          <w:numId w:val="1"/>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Memberikan pemahaman menyeluruh tentang lingkungan, budaya, serta struktur organisasi sebagai bekal dalam berorganisasi.</w:t>
      </w:r>
    </w:p>
    <w:p w:rsidR="00000000" w:rsidDel="00000000" w:rsidP="00000000" w:rsidRDefault="00000000" w:rsidRPr="00000000" w14:paraId="00000036">
      <w:pPr>
        <w:widowControl w:val="0"/>
        <w:numPr>
          <w:ilvl w:val="0"/>
          <w:numId w:val="2"/>
        </w:numPr>
        <w:spacing w:line="36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Bentuk Acara</w:t>
      </w:r>
    </w:p>
    <w:p w:rsidR="00000000" w:rsidDel="00000000" w:rsidP="00000000" w:rsidRDefault="00000000" w:rsidRPr="00000000" w14:paraId="00000037">
      <w:pPr>
        <w:widowControl w:val="0"/>
        <w:spacing w:line="360" w:lineRule="auto"/>
        <w:ind w:left="708" w:firstLine="70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Kegiatan AKSARA akan dilaksanakan secara hybrid, yaitu menggabungkan metode daring dan luring dengan pendekatan diskusi dan penyampaian materi yang interaktif kepada peserta. Rangkaian kegiatan diawali dengan Technical Meeting, kemudian dilanjutkan dengan sesi Sharing Departemen yang diselenggarakan secara luring. Dalam sesi ini, peserta akan diperkenalkan dengan struktur, fungsi, serta budaya kerja dari tiap departemen yang ada di HMIF, sebagai langkah awal untuk membangun pemahaman organisasi.</w:t>
      </w:r>
    </w:p>
    <w:p w:rsidR="00000000" w:rsidDel="00000000" w:rsidP="00000000" w:rsidRDefault="00000000" w:rsidRPr="00000000" w14:paraId="00000038">
      <w:pPr>
        <w:widowControl w:val="0"/>
        <w:spacing w:line="360" w:lineRule="auto"/>
        <w:ind w:left="708" w:firstLine="70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itu, kegiatan dilanjutkan dengan satu kali pertemuan Pra yang juga dilaksanakan secara luring. Tahap ini berfungsi sebagai pengantar materi, khususnya penguatan nilai-nilai dasar kepemimpinan, profesionalitas, rasionalitas, dan keseimbangan.</w:t>
      </w:r>
    </w:p>
    <w:p w:rsidR="00000000" w:rsidDel="00000000" w:rsidP="00000000" w:rsidRDefault="00000000" w:rsidRPr="00000000" w14:paraId="00000039">
      <w:pPr>
        <w:widowControl w:val="0"/>
        <w:spacing w:line="360" w:lineRule="auto"/>
        <w:ind w:left="708" w:firstLine="708"/>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Puncak kegiatan AKSARA akan diselenggarakan secara luring selama satu hari penuh di Aula Fakultas Teknik Untirta, dengan pendekatan aplikatif yang menekankan implementasi nilai-nilai tersebut melalui simulasi, diskusi kelompok, serta aktivitas kolaboratif.</w:t>
      </w:r>
      <w:r w:rsidDel="00000000" w:rsidR="00000000" w:rsidRPr="00000000">
        <w:rPr>
          <w:rtl w:val="0"/>
        </w:rPr>
      </w:r>
    </w:p>
    <w:p w:rsidR="00000000" w:rsidDel="00000000" w:rsidP="00000000" w:rsidRDefault="00000000" w:rsidRPr="00000000" w14:paraId="0000003A">
      <w:pPr>
        <w:widowControl w:val="0"/>
        <w:numPr>
          <w:ilvl w:val="0"/>
          <w:numId w:val="2"/>
        </w:numPr>
        <w:spacing w:line="36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Waktu dan Tempat Pelaksanaan</w:t>
      </w:r>
    </w:p>
    <w:p w:rsidR="00000000" w:rsidDel="00000000" w:rsidP="00000000" w:rsidRDefault="00000000" w:rsidRPr="00000000" w14:paraId="0000003B">
      <w:pPr>
        <w:widowControl w:val="0"/>
        <w:numPr>
          <w:ilvl w:val="0"/>
          <w:numId w:val="13"/>
        </w:numPr>
        <w:spacing w:line="360" w:lineRule="auto"/>
        <w:ind w:left="113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Meeting</w:t>
      </w:r>
    </w:p>
    <w:p w:rsidR="00000000" w:rsidDel="00000000" w:rsidP="00000000" w:rsidRDefault="00000000" w:rsidRPr="00000000" w14:paraId="0000003C">
      <w:pPr>
        <w:widowControl w:val="0"/>
        <w:spacing w:line="360" w:lineRule="auto"/>
        <w:ind w:left="113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tanggal     </w:t>
        <w:tab/>
        <w:t xml:space="preserve">  </w:t>
        <w:tab/>
        <w:t xml:space="preserve">: Minggu, 17 Agustus 2025</w:t>
      </w:r>
    </w:p>
    <w:p w:rsidR="00000000" w:rsidDel="00000000" w:rsidP="00000000" w:rsidRDefault="00000000" w:rsidRPr="00000000" w14:paraId="0000003D">
      <w:pPr>
        <w:widowControl w:val="0"/>
        <w:spacing w:line="360" w:lineRule="auto"/>
        <w:ind w:left="113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w:t>
        <w:tab/>
        <w:t xml:space="preserve">  </w:t>
        <w:tab/>
        <w:t xml:space="preserve">: 19.00 - 20.45 WIB</w:t>
      </w:r>
    </w:p>
    <w:p w:rsidR="00000000" w:rsidDel="00000000" w:rsidP="00000000" w:rsidRDefault="00000000" w:rsidRPr="00000000" w14:paraId="0000003E">
      <w:pPr>
        <w:widowControl w:val="0"/>
        <w:spacing w:line="360" w:lineRule="auto"/>
        <w:ind w:left="113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Tempat              </w:t>
        <w:tab/>
        <w:t xml:space="preserve">  </w:t>
        <w:tab/>
        <w:t xml:space="preserve">: Via zoom meeting</w:t>
      </w:r>
    </w:p>
    <w:p w:rsidR="00000000" w:rsidDel="00000000" w:rsidP="00000000" w:rsidRDefault="00000000" w:rsidRPr="00000000" w14:paraId="0000003F">
      <w:pPr>
        <w:widowControl w:val="0"/>
        <w:numPr>
          <w:ilvl w:val="0"/>
          <w:numId w:val="13"/>
        </w:numPr>
        <w:spacing w:line="360" w:lineRule="auto"/>
        <w:ind w:left="113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Sharing Session</w:t>
      </w:r>
    </w:p>
    <w:p w:rsidR="00000000" w:rsidDel="00000000" w:rsidP="00000000" w:rsidRDefault="00000000" w:rsidRPr="00000000" w14:paraId="00000040">
      <w:pPr>
        <w:widowControl w:val="0"/>
        <w:spacing w:line="360" w:lineRule="auto"/>
        <w:ind w:left="113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tanggal     </w:t>
        <w:tab/>
        <w:t xml:space="preserve">  </w:t>
        <w:tab/>
        <w:t xml:space="preserve">:Selasa, 19 Agustus 2025</w:t>
      </w:r>
    </w:p>
    <w:p w:rsidR="00000000" w:rsidDel="00000000" w:rsidP="00000000" w:rsidRDefault="00000000" w:rsidRPr="00000000" w14:paraId="00000041">
      <w:pPr>
        <w:widowControl w:val="0"/>
        <w:spacing w:line="360" w:lineRule="auto"/>
        <w:ind w:left="113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w:t>
        <w:tab/>
        <w:t xml:space="preserve">  </w:t>
        <w:tab/>
        <w:t xml:space="preserve">: 08.00 - 14.50 WIB</w:t>
      </w:r>
    </w:p>
    <w:p w:rsidR="00000000" w:rsidDel="00000000" w:rsidP="00000000" w:rsidRDefault="00000000" w:rsidRPr="00000000" w14:paraId="00000042">
      <w:pPr>
        <w:widowControl w:val="0"/>
        <w:spacing w:line="360" w:lineRule="auto"/>
        <w:ind w:left="113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Tempat              </w:t>
        <w:tab/>
        <w:t xml:space="preserve">  </w:t>
        <w:tab/>
        <w:t xml:space="preserve">: Auditorium FT </w:t>
      </w:r>
    </w:p>
    <w:p w:rsidR="00000000" w:rsidDel="00000000" w:rsidP="00000000" w:rsidRDefault="00000000" w:rsidRPr="00000000" w14:paraId="00000043">
      <w:pPr>
        <w:widowControl w:val="0"/>
        <w:numPr>
          <w:ilvl w:val="0"/>
          <w:numId w:val="13"/>
        </w:numPr>
        <w:spacing w:line="360" w:lineRule="auto"/>
        <w:ind w:left="113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 Acara</w:t>
        <w:br w:type="textWrapping"/>
        <w:t xml:space="preserve">Hari, tanggal     </w:t>
        <w:tab/>
        <w:t xml:space="preserve">  </w:t>
        <w:tab/>
        <w:t xml:space="preserve">: Rabu, 20 Agustus 2025</w:t>
      </w:r>
    </w:p>
    <w:p w:rsidR="00000000" w:rsidDel="00000000" w:rsidP="00000000" w:rsidRDefault="00000000" w:rsidRPr="00000000" w14:paraId="00000044">
      <w:pPr>
        <w:widowControl w:val="0"/>
        <w:spacing w:line="360" w:lineRule="auto"/>
        <w:ind w:left="113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w:t>
        <w:tab/>
        <w:t xml:space="preserve">  </w:t>
        <w:tab/>
        <w:t xml:space="preserve">: 08.00 – 11.20 WIB</w:t>
      </w:r>
    </w:p>
    <w:p w:rsidR="00000000" w:rsidDel="00000000" w:rsidP="00000000" w:rsidRDefault="00000000" w:rsidRPr="00000000" w14:paraId="00000045">
      <w:pPr>
        <w:widowControl w:val="0"/>
        <w:spacing w:line="360" w:lineRule="auto"/>
        <w:ind w:left="113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Tempat              </w:t>
        <w:tab/>
        <w:t xml:space="preserve">  </w:t>
        <w:tab/>
        <w:t xml:space="preserve">: Auditorium FT </w:t>
      </w:r>
    </w:p>
    <w:p w:rsidR="00000000" w:rsidDel="00000000" w:rsidP="00000000" w:rsidRDefault="00000000" w:rsidRPr="00000000" w14:paraId="00000046">
      <w:pPr>
        <w:widowControl w:val="0"/>
        <w:numPr>
          <w:ilvl w:val="0"/>
          <w:numId w:val="13"/>
        </w:numPr>
        <w:spacing w:line="360" w:lineRule="auto"/>
        <w:ind w:left="113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H</w:t>
        <w:br w:type="textWrapping"/>
        <w:t xml:space="preserve">Hari, tanggal     </w:t>
        <w:tab/>
        <w:tab/>
        <w:t xml:space="preserve">: Kamis, 21 Agustus 2025</w:t>
        <w:br w:type="textWrapping"/>
        <w:t xml:space="preserve">Waktu</w:t>
        <w:tab/>
        <w:tab/>
        <w:tab/>
        <w:t xml:space="preserve">: 08.00 – 17.00 WIB</w:t>
        <w:br w:type="textWrapping"/>
        <w:t xml:space="preserve">Tempat                    </w:t>
        <w:tab/>
        <w:t xml:space="preserve">: Aula FT</w:t>
      </w:r>
      <w:r w:rsidDel="00000000" w:rsidR="00000000" w:rsidRPr="00000000">
        <w:rPr>
          <w:rtl w:val="0"/>
        </w:rPr>
      </w:r>
    </w:p>
    <w:p w:rsidR="00000000" w:rsidDel="00000000" w:rsidP="00000000" w:rsidRDefault="00000000" w:rsidRPr="00000000" w14:paraId="00000047">
      <w:pPr>
        <w:widowControl w:val="0"/>
        <w:numPr>
          <w:ilvl w:val="0"/>
          <w:numId w:val="2"/>
        </w:numPr>
        <w:spacing w:line="36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Sasaran Peserta</w:t>
      </w:r>
    </w:p>
    <w:p w:rsidR="00000000" w:rsidDel="00000000" w:rsidP="00000000" w:rsidRDefault="00000000" w:rsidRPr="00000000" w14:paraId="00000048">
      <w:pPr>
        <w:widowControl w:val="0"/>
        <w:spacing w:line="360" w:lineRule="auto"/>
        <w:ind w:left="720" w:firstLine="4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Peserta AKSARA merupakan seluruh mahasiswa/i Program Studi Informatika Universitas Sultan Ageng Tirtayasa tahun angkatan 2024 yang telah mengikuti kegiatan AKSARA Informatika.</w:t>
      </w:r>
      <w:r w:rsidDel="00000000" w:rsidR="00000000" w:rsidRPr="00000000">
        <w:rPr>
          <w:rtl w:val="0"/>
        </w:rPr>
      </w:r>
    </w:p>
    <w:p w:rsidR="00000000" w:rsidDel="00000000" w:rsidP="00000000" w:rsidRDefault="00000000" w:rsidRPr="00000000" w14:paraId="00000049">
      <w:pPr>
        <w:widowControl w:val="0"/>
        <w:numPr>
          <w:ilvl w:val="0"/>
          <w:numId w:val="2"/>
        </w:numPr>
        <w:spacing w:line="36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Rangkaian Acara</w:t>
      </w:r>
    </w:p>
    <w:p w:rsidR="00000000" w:rsidDel="00000000" w:rsidP="00000000" w:rsidRDefault="00000000" w:rsidRPr="00000000" w14:paraId="0000004A">
      <w:pPr>
        <w:widowControl w:val="0"/>
        <w:numPr>
          <w:ilvl w:val="0"/>
          <w:numId w:val="6"/>
        </w:numPr>
        <w:spacing w:line="360" w:lineRule="auto"/>
        <w:ind w:left="144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Technical Meeting</w:t>
      </w:r>
    </w:p>
    <w:p w:rsidR="00000000" w:rsidDel="00000000" w:rsidP="00000000" w:rsidRDefault="00000000" w:rsidRPr="00000000" w14:paraId="0000004B">
      <w:pPr>
        <w:widowControl w:val="0"/>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kegiatan Technical Meeting (TM), panitia akan menyampaikan maksud, tujuan, dan konsep kegiatan AKSARA kepada peserta. Selain itu, akan dijelaskan jadwal kegiatan, pembagian kelompok, sistem penilaian, checkpoint, serta aturan, perlengkapan, dan ketentuan pakaian yang harus dipatuhi oleh peserta. Konsekuensi atas pelanggaran juga akan disampaikan secara jelas. Sebagai bagian dari tahapan awal, peserta akan diberikan tugas individu yang bertujuan untuk mendorong refleksi dan kesiapan dalam mengikuti seluruh rangkaian kegiatan AKSARA.</w:t>
      </w:r>
    </w:p>
    <w:p w:rsidR="00000000" w:rsidDel="00000000" w:rsidP="00000000" w:rsidRDefault="00000000" w:rsidRPr="00000000" w14:paraId="0000004C">
      <w:pPr>
        <w:widowControl w:val="0"/>
        <w:numPr>
          <w:ilvl w:val="0"/>
          <w:numId w:val="6"/>
        </w:numPr>
        <w:spacing w:line="360" w:lineRule="auto"/>
        <w:ind w:left="144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Sharing Session</w:t>
      </w:r>
    </w:p>
    <w:p w:rsidR="00000000" w:rsidDel="00000000" w:rsidP="00000000" w:rsidRDefault="00000000" w:rsidRPr="00000000" w14:paraId="0000004D">
      <w:pPr>
        <w:widowControl w:val="0"/>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Adapun rangkaian kegiatan pada Sharing Session, yaitu:</w:t>
      </w:r>
    </w:p>
    <w:p w:rsidR="00000000" w:rsidDel="00000000" w:rsidP="00000000" w:rsidRDefault="00000000" w:rsidRPr="00000000" w14:paraId="0000004E">
      <w:pPr>
        <w:widowControl w:val="0"/>
        <w:numPr>
          <w:ilvl w:val="0"/>
          <w:numId w:val="15"/>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awal sesi, pengisi memperkenalkan diri secara singkat.</w:t>
      </w:r>
    </w:p>
    <w:p w:rsidR="00000000" w:rsidDel="00000000" w:rsidP="00000000" w:rsidRDefault="00000000" w:rsidRPr="00000000" w14:paraId="0000004F">
      <w:pPr>
        <w:widowControl w:val="0"/>
        <w:numPr>
          <w:ilvl w:val="0"/>
          <w:numId w:val="15"/>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Memperkenalkan Tupoksi dan tujuan departemen tersebut.</w:t>
      </w:r>
    </w:p>
    <w:p w:rsidR="00000000" w:rsidDel="00000000" w:rsidP="00000000" w:rsidRDefault="00000000" w:rsidRPr="00000000" w14:paraId="00000050">
      <w:pPr>
        <w:widowControl w:val="0"/>
        <w:numPr>
          <w:ilvl w:val="0"/>
          <w:numId w:val="15"/>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Memperkenalkan Budaya yang ada pada tiap Departemen.</w:t>
      </w:r>
      <w:r w:rsidDel="00000000" w:rsidR="00000000" w:rsidRPr="00000000">
        <w:rPr>
          <w:rtl w:val="0"/>
        </w:rPr>
      </w:r>
    </w:p>
    <w:p w:rsidR="00000000" w:rsidDel="00000000" w:rsidP="00000000" w:rsidRDefault="00000000" w:rsidRPr="00000000" w14:paraId="00000051">
      <w:pPr>
        <w:widowControl w:val="0"/>
        <w:numPr>
          <w:ilvl w:val="0"/>
          <w:numId w:val="6"/>
        </w:numPr>
        <w:spacing w:line="360" w:lineRule="auto"/>
        <w:ind w:left="144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Pra Acara</w:t>
      </w:r>
    </w:p>
    <w:p w:rsidR="00000000" w:rsidDel="00000000" w:rsidP="00000000" w:rsidRDefault="00000000" w:rsidRPr="00000000" w14:paraId="00000052">
      <w:pPr>
        <w:widowControl w:val="0"/>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Adapun rangkaian kegiatan pada Pra 1, yaitu:</w:t>
      </w:r>
    </w:p>
    <w:p w:rsidR="00000000" w:rsidDel="00000000" w:rsidP="00000000" w:rsidRDefault="00000000" w:rsidRPr="00000000" w14:paraId="00000053">
      <w:pPr>
        <w:widowControl w:val="0"/>
        <w:numPr>
          <w:ilvl w:val="0"/>
          <w:numId w:val="17"/>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Penyampaian materi Kepemimpinan oleh Nur Ali Arfan, dengan arahan dan batasan berikut:</w:t>
      </w:r>
    </w:p>
    <w:p w:rsidR="00000000" w:rsidDel="00000000" w:rsidP="00000000" w:rsidRDefault="00000000" w:rsidRPr="00000000" w14:paraId="00000054">
      <w:pPr>
        <w:widowControl w:val="0"/>
        <w:numPr>
          <w:ilvl w:val="0"/>
          <w:numId w:val="11"/>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awal sesi, pengisi memperkenalkan diri secara singkat dan menjelaskan latar belakang pengalaman kepemimpinan yang relevan.</w:t>
      </w:r>
    </w:p>
    <w:p w:rsidR="00000000" w:rsidDel="00000000" w:rsidP="00000000" w:rsidRDefault="00000000" w:rsidRPr="00000000" w14:paraId="00000055">
      <w:pPr>
        <w:widowControl w:val="0"/>
        <w:numPr>
          <w:ilvl w:val="0"/>
          <w:numId w:val="11"/>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sesi ini, pengisi menyampaikan materi mengenai makna kepemimpinan dalam konteks mahasiswa dan organisasi, jenis-jenis kepemimpinan, serta pentingnya rasionalitas dalam mengambil keputusan.</w:t>
      </w:r>
    </w:p>
    <w:p w:rsidR="00000000" w:rsidDel="00000000" w:rsidP="00000000" w:rsidRDefault="00000000" w:rsidRPr="00000000" w14:paraId="00000056">
      <w:pPr>
        <w:widowControl w:val="0"/>
        <w:numPr>
          <w:ilvl w:val="0"/>
          <w:numId w:val="11"/>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Pengisi dianjurkan untuk berbagi pengalaman pribadi atau kisah nyata tokoh inspiratif yang mencerminkan kepemimpinan yang rasional, efektif, dan bertanggung jawab.</w:t>
      </w:r>
    </w:p>
    <w:p w:rsidR="00000000" w:rsidDel="00000000" w:rsidP="00000000" w:rsidRDefault="00000000" w:rsidRPr="00000000" w14:paraId="00000057">
      <w:pPr>
        <w:widowControl w:val="0"/>
        <w:numPr>
          <w:ilvl w:val="0"/>
          <w:numId w:val="11"/>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Pengisi diperbolehkan menggunakan media pendukung seperti video pendek, infografik, atau studi kasus yang sesuai dan relevan dengan topik.</w:t>
      </w:r>
    </w:p>
    <w:p w:rsidR="00000000" w:rsidDel="00000000" w:rsidP="00000000" w:rsidRDefault="00000000" w:rsidRPr="00000000" w14:paraId="00000058">
      <w:pPr>
        <w:widowControl w:val="0"/>
        <w:numPr>
          <w:ilvl w:val="0"/>
          <w:numId w:val="11"/>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 dapat mencakup hubungan antara kepemimpinan dan kemampuan berpikir kritis, serta bagaimana sikap rasional dibutuhkan dalam mengelola konflik, menyusun strategi, dan membangun tim.</w:t>
      </w:r>
    </w:p>
    <w:p w:rsidR="00000000" w:rsidDel="00000000" w:rsidP="00000000" w:rsidRDefault="00000000" w:rsidRPr="00000000" w14:paraId="00000059">
      <w:pPr>
        <w:widowControl w:val="0"/>
        <w:numPr>
          <w:ilvl w:val="0"/>
          <w:numId w:val="11"/>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Pengisi diperbolehkan menambahkan wawasan seputar nilai-nilai integritas serta kejelasan visi sebagai bagian dari karakter seorang pemimpin.</w:t>
      </w:r>
    </w:p>
    <w:p w:rsidR="00000000" w:rsidDel="00000000" w:rsidP="00000000" w:rsidRDefault="00000000" w:rsidRPr="00000000" w14:paraId="0000005A">
      <w:pPr>
        <w:widowControl w:val="0"/>
        <w:numPr>
          <w:ilvl w:val="0"/>
          <w:numId w:val="11"/>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Pengisi tidak disarankan untuk menyampaikan pandangan secara bias terhadap gaya kepemimpinan tertentu, atau menggiring peserta untuk menyetujui satu model kepemimpinan sebagai satu-satunya pendekatan yang benar.</w:t>
      </w:r>
    </w:p>
    <w:p w:rsidR="00000000" w:rsidDel="00000000" w:rsidP="00000000" w:rsidRDefault="00000000" w:rsidRPr="00000000" w14:paraId="0000005B">
      <w:pPr>
        <w:widowControl w:val="0"/>
        <w:numPr>
          <w:ilvl w:val="0"/>
          <w:numId w:val="11"/>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penyampaian materi diberikan selama 50 menit.</w:t>
      </w:r>
    </w:p>
    <w:p w:rsidR="00000000" w:rsidDel="00000000" w:rsidP="00000000" w:rsidRDefault="00000000" w:rsidRPr="00000000" w14:paraId="0000005C">
      <w:pPr>
        <w:widowControl w:val="0"/>
        <w:numPr>
          <w:ilvl w:val="0"/>
          <w:numId w:val="11"/>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10 menit terakhir, akan diadakan sesi tanya jawab bersama peserta.</w:t>
      </w:r>
    </w:p>
    <w:p w:rsidR="00000000" w:rsidDel="00000000" w:rsidP="00000000" w:rsidRDefault="00000000" w:rsidRPr="00000000" w14:paraId="0000005D">
      <w:pPr>
        <w:widowControl w:val="0"/>
        <w:numPr>
          <w:ilvl w:val="0"/>
          <w:numId w:val="17"/>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mereview kembali materi Kepemimpinan.</w:t>
      </w:r>
    </w:p>
    <w:p w:rsidR="00000000" w:rsidDel="00000000" w:rsidP="00000000" w:rsidRDefault="00000000" w:rsidRPr="00000000" w14:paraId="0000005E">
      <w:pPr>
        <w:widowControl w:val="0"/>
        <w:numPr>
          <w:ilvl w:val="0"/>
          <w:numId w:val="17"/>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Ice Breaking</w:t>
      </w:r>
    </w:p>
    <w:p w:rsidR="00000000" w:rsidDel="00000000" w:rsidP="00000000" w:rsidRDefault="00000000" w:rsidRPr="00000000" w14:paraId="0000005F">
      <w:pPr>
        <w:widowControl w:val="0"/>
        <w:numPr>
          <w:ilvl w:val="0"/>
          <w:numId w:val="17"/>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Penyampaian materi Manajemen Waktu oleh Yulian Ansori, S.Kom, M.Kom, dengan arahan dan batasan berikut:</w:t>
      </w:r>
    </w:p>
    <w:p w:rsidR="00000000" w:rsidDel="00000000" w:rsidP="00000000" w:rsidRDefault="00000000" w:rsidRPr="00000000" w14:paraId="00000060">
      <w:pPr>
        <w:widowControl w:val="0"/>
        <w:numPr>
          <w:ilvl w:val="0"/>
          <w:numId w:val="4"/>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awal sesi, pengisi memperkenalkan diri secara singkat dan menjelaskan latar belakang yang relevan dengan pengelolaan waktu, baik di organisasi maupun kehidupan profesional.</w:t>
      </w:r>
    </w:p>
    <w:p w:rsidR="00000000" w:rsidDel="00000000" w:rsidP="00000000" w:rsidRDefault="00000000" w:rsidRPr="00000000" w14:paraId="00000061">
      <w:pPr>
        <w:widowControl w:val="0"/>
        <w:numPr>
          <w:ilvl w:val="0"/>
          <w:numId w:val="4"/>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 mencakup pentingnya manajemen waktu bagi mahasiswa yang aktif berorganisasi, teknik-teknik dasar pengelolaan waktu (seperti skala prioritas, matriks Eisenhower, to-do list, time blocking), serta strategi menghindari overcommitment.</w:t>
      </w:r>
    </w:p>
    <w:p w:rsidR="00000000" w:rsidDel="00000000" w:rsidP="00000000" w:rsidRDefault="00000000" w:rsidRPr="00000000" w14:paraId="00000062">
      <w:pPr>
        <w:widowControl w:val="0"/>
        <w:numPr>
          <w:ilvl w:val="0"/>
          <w:numId w:val="4"/>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Didorong untuk membagikan pengalaman nyata (baik pribadi maupun tokoh lain) dalam menghadapi benturan jadwal dan tekanan waktu, serta bagaimana mengelolanya secara efektif dengan solusi yang konstruktif.</w:t>
      </w:r>
    </w:p>
    <w:p w:rsidR="00000000" w:rsidDel="00000000" w:rsidP="00000000" w:rsidRDefault="00000000" w:rsidRPr="00000000" w14:paraId="00000063">
      <w:pPr>
        <w:widowControl w:val="0"/>
        <w:numPr>
          <w:ilvl w:val="0"/>
          <w:numId w:val="4"/>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Pengisi diperbolehkan menggunakan video, ilustrasi, kuis interaktif, atau tools seperti simulasi manajemen waktu yang dapat membantu peserta memahami materi secara lebih aplikatif.</w:t>
      </w:r>
    </w:p>
    <w:p w:rsidR="00000000" w:rsidDel="00000000" w:rsidP="00000000" w:rsidRDefault="00000000" w:rsidRPr="00000000" w14:paraId="00000064">
      <w:pPr>
        <w:widowControl w:val="0"/>
        <w:numPr>
          <w:ilvl w:val="0"/>
          <w:numId w:val="4"/>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 tambahan diperbolehkan selama mendukung pemahaman peserta terhadap pentingnya keseimbangan waktu (antara akademik, organisasi, dan pribadi) serta membantu membentuk sikap bijak dalam menghadapi perbedaan prioritas dan tekanan.</w:t>
      </w:r>
    </w:p>
    <w:p w:rsidR="00000000" w:rsidDel="00000000" w:rsidP="00000000" w:rsidRDefault="00000000" w:rsidRPr="00000000" w14:paraId="00000065">
      <w:pPr>
        <w:widowControl w:val="0"/>
        <w:numPr>
          <w:ilvl w:val="0"/>
          <w:numId w:val="4"/>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Pengisi tidak dianjurkan menyampaikan materi dengan pendekatan konfrontatif atau menyudutkan pihak tertentu dalam contoh kasus, serta tidak menggiring opini pada metode tunggal sebagai solusi absolut.</w:t>
      </w:r>
    </w:p>
    <w:p w:rsidR="00000000" w:rsidDel="00000000" w:rsidP="00000000" w:rsidRDefault="00000000" w:rsidRPr="00000000" w14:paraId="00000066">
      <w:pPr>
        <w:widowControl w:val="0"/>
        <w:numPr>
          <w:ilvl w:val="0"/>
          <w:numId w:val="4"/>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penyampaian materi diberikan selama 50 menit.</w:t>
      </w:r>
    </w:p>
    <w:p w:rsidR="00000000" w:rsidDel="00000000" w:rsidP="00000000" w:rsidRDefault="00000000" w:rsidRPr="00000000" w14:paraId="00000067">
      <w:pPr>
        <w:widowControl w:val="0"/>
        <w:numPr>
          <w:ilvl w:val="0"/>
          <w:numId w:val="4"/>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10 menit terakhir, akan diadakan sesi tanya jawab bersama peserta.</w:t>
      </w:r>
    </w:p>
    <w:p w:rsidR="00000000" w:rsidDel="00000000" w:rsidP="00000000" w:rsidRDefault="00000000" w:rsidRPr="00000000" w14:paraId="00000068">
      <w:pPr>
        <w:widowControl w:val="0"/>
        <w:numPr>
          <w:ilvl w:val="0"/>
          <w:numId w:val="17"/>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mereview kembali materi Manajemen Waktu.</w:t>
      </w:r>
    </w:p>
    <w:p w:rsidR="00000000" w:rsidDel="00000000" w:rsidP="00000000" w:rsidRDefault="00000000" w:rsidRPr="00000000" w14:paraId="00000069">
      <w:pPr>
        <w:widowControl w:val="0"/>
        <w:numPr>
          <w:ilvl w:val="0"/>
          <w:numId w:val="17"/>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Penyampaian materi Manajemen Konflik oleh M. Hibban Akmal, dengan arahan dan batasan berikut:</w:t>
      </w:r>
    </w:p>
    <w:p w:rsidR="00000000" w:rsidDel="00000000" w:rsidP="00000000" w:rsidRDefault="00000000" w:rsidRPr="00000000" w14:paraId="0000006A">
      <w:pPr>
        <w:widowControl w:val="0"/>
        <w:numPr>
          <w:ilvl w:val="0"/>
          <w:numId w:val="9"/>
        </w:numPr>
        <w:spacing w:line="360" w:lineRule="auto"/>
        <w:ind w:left="2834.645669291339" w:hanging="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bagian ini, pengisi menyampaikan materi mengenai bentuk-bentuk konflik yang umum terjadi di lingkungan organisasi, seperti konflik antar individu, antar-departemen, maupun konflik peran.</w:t>
      </w:r>
    </w:p>
    <w:p w:rsidR="00000000" w:rsidDel="00000000" w:rsidP="00000000" w:rsidRDefault="00000000" w:rsidRPr="00000000" w14:paraId="0000006B">
      <w:pPr>
        <w:widowControl w:val="0"/>
        <w:numPr>
          <w:ilvl w:val="0"/>
          <w:numId w:val="9"/>
        </w:numPr>
        <w:spacing w:line="360" w:lineRule="auto"/>
        <w:ind w:left="2834.645669291339" w:hanging="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Pengisi menjelaskan pendekatan penyelesaian konflik secara konstruktif, meliputi kompromi, kolaborasi, mediasi, dan pendekatan asertif yang menghargai berbagai sudut pandang.</w:t>
      </w:r>
    </w:p>
    <w:p w:rsidR="00000000" w:rsidDel="00000000" w:rsidP="00000000" w:rsidRDefault="00000000" w:rsidRPr="00000000" w14:paraId="0000006C">
      <w:pPr>
        <w:widowControl w:val="0"/>
        <w:numPr>
          <w:ilvl w:val="0"/>
          <w:numId w:val="9"/>
        </w:numPr>
        <w:spacing w:line="360" w:lineRule="auto"/>
        <w:ind w:left="2834.645669291339" w:hanging="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Pengisi diperkenankan menambahkan seperti teknik troubleshooting konflik, berpikir di bawah tekanan (</w:t>
      </w:r>
      <w:r w:rsidDel="00000000" w:rsidR="00000000" w:rsidRPr="00000000">
        <w:rPr>
          <w:rFonts w:ascii="Times New Roman" w:cs="Times New Roman" w:eastAsia="Times New Roman" w:hAnsi="Times New Roman"/>
          <w:i w:val="1"/>
          <w:rtl w:val="0"/>
        </w:rPr>
        <w:t xml:space="preserve">thinking under pressure</w:t>
      </w:r>
      <w:r w:rsidDel="00000000" w:rsidR="00000000" w:rsidRPr="00000000">
        <w:rPr>
          <w:rFonts w:ascii="Times New Roman" w:cs="Times New Roman" w:eastAsia="Times New Roman" w:hAnsi="Times New Roman"/>
          <w:rtl w:val="0"/>
        </w:rPr>
        <w:t xml:space="preserve">), serta pengambilan keputusan dalam situasi kritis (</w:t>
      </w:r>
      <w:r w:rsidDel="00000000" w:rsidR="00000000" w:rsidRPr="00000000">
        <w:rPr>
          <w:rFonts w:ascii="Times New Roman" w:cs="Times New Roman" w:eastAsia="Times New Roman" w:hAnsi="Times New Roman"/>
          <w:i w:val="1"/>
          <w:rtl w:val="0"/>
        </w:rPr>
        <w:t xml:space="preserve">decision making</w:t>
      </w:r>
      <w:r w:rsidDel="00000000" w:rsidR="00000000" w:rsidRPr="00000000">
        <w:rPr>
          <w:rFonts w:ascii="Times New Roman" w:cs="Times New Roman" w:eastAsia="Times New Roman" w:hAnsi="Times New Roman"/>
          <w:rtl w:val="0"/>
        </w:rPr>
        <w:t xml:space="preserve">), selama mendukung pemahaman peserta terhadap penyelesaian konflik secara rasional dan bertanggung jawab.</w:t>
      </w:r>
    </w:p>
    <w:p w:rsidR="00000000" w:rsidDel="00000000" w:rsidP="00000000" w:rsidRDefault="00000000" w:rsidRPr="00000000" w14:paraId="0000006D">
      <w:pPr>
        <w:widowControl w:val="0"/>
        <w:numPr>
          <w:ilvl w:val="0"/>
          <w:numId w:val="9"/>
        </w:numPr>
        <w:spacing w:line="360" w:lineRule="auto"/>
        <w:ind w:left="2834.645669291339" w:hanging="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Pengisi dianjurkan membagikan pengalaman nyata dalam menyelesaikan konflik, baik dari pengalaman pribadi maupun kisah tokoh lain, dengan penekanan pada solusi yang membangun dan menjaga keharmonisan tim.</w:t>
      </w:r>
    </w:p>
    <w:p w:rsidR="00000000" w:rsidDel="00000000" w:rsidP="00000000" w:rsidRDefault="00000000" w:rsidRPr="00000000" w14:paraId="0000006E">
      <w:pPr>
        <w:widowControl w:val="0"/>
        <w:numPr>
          <w:ilvl w:val="0"/>
          <w:numId w:val="9"/>
        </w:numPr>
        <w:spacing w:line="360" w:lineRule="auto"/>
        <w:ind w:left="2834.645669291339" w:hanging="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Penggunaan media pendukung seperti video, studi kasus konflik sederhana, atau kuis interaktif diperbolehkan selama mendukung pemahaman peserta mengenai dinamika konflik dan cara penyelesaiannya.</w:t>
      </w:r>
    </w:p>
    <w:p w:rsidR="00000000" w:rsidDel="00000000" w:rsidP="00000000" w:rsidRDefault="00000000" w:rsidRPr="00000000" w14:paraId="0000006F">
      <w:pPr>
        <w:widowControl w:val="0"/>
        <w:numPr>
          <w:ilvl w:val="0"/>
          <w:numId w:val="9"/>
        </w:numPr>
        <w:spacing w:line="360" w:lineRule="auto"/>
        <w:ind w:left="2834.645669291339" w:hanging="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 tambahan diperbolehkan selama membantu peserta membentuk sikap bijak, terbuka, dan bertanggung jawab dalam menghadapi perbedaan serta tekanan sosial.</w:t>
      </w:r>
    </w:p>
    <w:p w:rsidR="00000000" w:rsidDel="00000000" w:rsidP="00000000" w:rsidRDefault="00000000" w:rsidRPr="00000000" w14:paraId="00000070">
      <w:pPr>
        <w:widowControl w:val="0"/>
        <w:numPr>
          <w:ilvl w:val="0"/>
          <w:numId w:val="9"/>
        </w:numPr>
        <w:spacing w:line="360" w:lineRule="auto"/>
        <w:ind w:left="2834.645669291339" w:hanging="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Pengisi tidak dianjurkan menggunakan pendekatan konfrontatif dalam penyampaian materi, tidak menyudutkan pihak tertentu dalam contoh kasus, dan tidak menyampaikan satu pendekatan sebagai solusi absolut dalam setiap situasi konflik.</w:t>
      </w:r>
    </w:p>
    <w:p w:rsidR="00000000" w:rsidDel="00000000" w:rsidP="00000000" w:rsidRDefault="00000000" w:rsidRPr="00000000" w14:paraId="00000071">
      <w:pPr>
        <w:widowControl w:val="0"/>
        <w:numPr>
          <w:ilvl w:val="0"/>
          <w:numId w:val="9"/>
        </w:numPr>
        <w:spacing w:line="360" w:lineRule="auto"/>
        <w:ind w:left="2834.645669291339"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penyampaian materi diberikan selama 50 menit.</w:t>
      </w:r>
    </w:p>
    <w:p w:rsidR="00000000" w:rsidDel="00000000" w:rsidP="00000000" w:rsidRDefault="00000000" w:rsidRPr="00000000" w14:paraId="00000072">
      <w:pPr>
        <w:widowControl w:val="0"/>
        <w:numPr>
          <w:ilvl w:val="0"/>
          <w:numId w:val="9"/>
        </w:numPr>
        <w:spacing w:line="360" w:lineRule="auto"/>
        <w:ind w:left="2834.645669291339"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10 menit terakhir, akan diadakan sesi tanya jawab bersama peserta.</w:t>
      </w:r>
    </w:p>
    <w:p w:rsidR="00000000" w:rsidDel="00000000" w:rsidP="00000000" w:rsidRDefault="00000000" w:rsidRPr="00000000" w14:paraId="00000073">
      <w:pPr>
        <w:widowControl w:val="0"/>
        <w:spacing w:line="360" w:lineRule="auto"/>
        <w:ind w:left="1842.519685039369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rtl w:val="0"/>
        </w:rPr>
        <w:t xml:space="preserve">.  Peserta mereview kembali materi Manajemen Konflik.</w:t>
      </w:r>
    </w:p>
    <w:p w:rsidR="00000000" w:rsidDel="00000000" w:rsidP="00000000" w:rsidRDefault="00000000" w:rsidRPr="00000000" w14:paraId="00000074">
      <w:pPr>
        <w:widowControl w:val="0"/>
        <w:numPr>
          <w:ilvl w:val="0"/>
          <w:numId w:val="6"/>
        </w:numPr>
        <w:spacing w:line="360" w:lineRule="auto"/>
        <w:ind w:left="144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Hari H Acara</w:t>
      </w:r>
    </w:p>
    <w:p w:rsidR="00000000" w:rsidDel="00000000" w:rsidP="00000000" w:rsidRDefault="00000000" w:rsidRPr="00000000" w14:paraId="00000075">
      <w:pPr>
        <w:widowControl w:val="0"/>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Adapun rangkaian pada Hari ke-1, yaitu:</w:t>
      </w:r>
    </w:p>
    <w:p w:rsidR="00000000" w:rsidDel="00000000" w:rsidP="00000000" w:rsidRDefault="00000000" w:rsidRPr="00000000" w14:paraId="00000076">
      <w:pPr>
        <w:widowControl w:val="0"/>
        <w:numPr>
          <w:ilvl w:val="0"/>
          <w:numId w:val="8"/>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Penyampaian materi Etika dan Profesionalisme dalam Organisasi oleh Muchtar Ali Setyo Yudono, S.T., M.T., dengan arahan dan batasan berikut:</w:t>
      </w:r>
    </w:p>
    <w:p w:rsidR="00000000" w:rsidDel="00000000" w:rsidP="00000000" w:rsidRDefault="00000000" w:rsidRPr="00000000" w14:paraId="00000077">
      <w:pPr>
        <w:widowControl w:val="0"/>
        <w:numPr>
          <w:ilvl w:val="0"/>
          <w:numId w:val="5"/>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awal sesi, pengisi memperkenalkan diri secara singkat serta menyampaikan pengalaman atau peran yang berkaitan dengan praktik etika dan profesionalisme dalam organisasi.</w:t>
      </w:r>
    </w:p>
    <w:p w:rsidR="00000000" w:rsidDel="00000000" w:rsidP="00000000" w:rsidRDefault="00000000" w:rsidRPr="00000000" w14:paraId="00000078">
      <w:pPr>
        <w:widowControl w:val="0"/>
        <w:numPr>
          <w:ilvl w:val="0"/>
          <w:numId w:val="5"/>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 membahas pentingnya etika dalam organisasi kemahasiswaan, mencakup sikap saling menghargai, bertanggung jawab, transparan, serta menjunjung tinggi nilai kejujuran dan keadilan.</w:t>
      </w:r>
    </w:p>
    <w:p w:rsidR="00000000" w:rsidDel="00000000" w:rsidP="00000000" w:rsidRDefault="00000000" w:rsidRPr="00000000" w14:paraId="00000079">
      <w:pPr>
        <w:widowControl w:val="0"/>
        <w:numPr>
          <w:ilvl w:val="0"/>
          <w:numId w:val="5"/>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Pengisi menjelaskan pengertian profesionalisme di lingkungan organisasi, termasuk kedisiplinan, komitmen terhadap tugas, etika komunikasi, serta kemampuan menjaga citra organisasi.</w:t>
      </w:r>
    </w:p>
    <w:p w:rsidR="00000000" w:rsidDel="00000000" w:rsidP="00000000" w:rsidRDefault="00000000" w:rsidRPr="00000000" w14:paraId="0000007A">
      <w:pPr>
        <w:widowControl w:val="0"/>
        <w:numPr>
          <w:ilvl w:val="0"/>
          <w:numId w:val="5"/>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Disarankan untuk menyampaikan contoh perilaku tidak etis yang sering terjadi dalam organisasi (seperti abai tanggung jawab, budaya senioritas berlebihan, konflik kepentingan) dan cara penyelesaiannya secara elegan dan profesional.</w:t>
      </w:r>
    </w:p>
    <w:p w:rsidR="00000000" w:rsidDel="00000000" w:rsidP="00000000" w:rsidRDefault="00000000" w:rsidRPr="00000000" w14:paraId="0000007B">
      <w:pPr>
        <w:widowControl w:val="0"/>
        <w:numPr>
          <w:ilvl w:val="0"/>
          <w:numId w:val="5"/>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Pengisi diperbolehkan menampilkan video, kutipan tokoh, infografik, atau studi kasus yang relevan untuk membantu peserta memahami penerapan nilai etika dan profesionalisme dalam kehidupan nyata.</w:t>
      </w:r>
    </w:p>
    <w:p w:rsidR="00000000" w:rsidDel="00000000" w:rsidP="00000000" w:rsidRDefault="00000000" w:rsidRPr="00000000" w14:paraId="0000007C">
      <w:pPr>
        <w:widowControl w:val="0"/>
        <w:numPr>
          <w:ilvl w:val="0"/>
          <w:numId w:val="5"/>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 dapat disertai penguatan terhadap nilai-nilai dasar seperti integritas, rasa hormat terhadap sesama anggota organisasi, dan kemampuan menjaga rahasia internal.</w:t>
      </w:r>
    </w:p>
    <w:p w:rsidR="00000000" w:rsidDel="00000000" w:rsidP="00000000" w:rsidRDefault="00000000" w:rsidRPr="00000000" w14:paraId="0000007D">
      <w:pPr>
        <w:widowControl w:val="0"/>
        <w:numPr>
          <w:ilvl w:val="0"/>
          <w:numId w:val="5"/>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Pengisi tidak dianjurkan menyampaikan materi dengan cara yang menghakimi atau menyudutkan individu maupun kelompok tertentu berdasarkan pengalaman pribadi.</w:t>
      </w:r>
    </w:p>
    <w:p w:rsidR="00000000" w:rsidDel="00000000" w:rsidP="00000000" w:rsidRDefault="00000000" w:rsidRPr="00000000" w14:paraId="0000007E">
      <w:pPr>
        <w:widowControl w:val="0"/>
        <w:numPr>
          <w:ilvl w:val="0"/>
          <w:numId w:val="5"/>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Penyampaian materi dilakukan sesuai dengan durasi dan rundown yang telah disepakati oleh panitia.</w:t>
      </w:r>
    </w:p>
    <w:p w:rsidR="00000000" w:rsidDel="00000000" w:rsidP="00000000" w:rsidRDefault="00000000" w:rsidRPr="00000000" w14:paraId="0000007F">
      <w:pPr>
        <w:widowControl w:val="0"/>
        <w:numPr>
          <w:ilvl w:val="0"/>
          <w:numId w:val="8"/>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Penyampaian materi Birokrasi dan Administrasi oleh Alya Fauziah A., dengan arahan dan batasan berikut:</w:t>
      </w:r>
    </w:p>
    <w:p w:rsidR="00000000" w:rsidDel="00000000" w:rsidP="00000000" w:rsidRDefault="00000000" w:rsidRPr="00000000" w14:paraId="00000080">
      <w:pPr>
        <w:widowControl w:val="0"/>
        <w:numPr>
          <w:ilvl w:val="0"/>
          <w:numId w:val="18"/>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awal sesi, pengisi memperkenalkan diri secara singkat dan menyampaikan pengalaman yang relevan dalam bidang birokrasi organisasi dan administrasi.</w:t>
      </w:r>
    </w:p>
    <w:p w:rsidR="00000000" w:rsidDel="00000000" w:rsidP="00000000" w:rsidRDefault="00000000" w:rsidRPr="00000000" w14:paraId="00000081">
      <w:pPr>
        <w:widowControl w:val="0"/>
        <w:numPr>
          <w:ilvl w:val="0"/>
          <w:numId w:val="18"/>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 mencakup pemahaman dasar tentang apa itu birokrasi dan administrasi dalam konteks organisasi kemahasiswaan, termasuk fungsi, manfaat, dan urgensinya dalam menjaga keteraturan dan akuntabilitas organisasi.</w:t>
      </w:r>
    </w:p>
    <w:p w:rsidR="00000000" w:rsidDel="00000000" w:rsidP="00000000" w:rsidRDefault="00000000" w:rsidRPr="00000000" w14:paraId="00000082">
      <w:pPr>
        <w:widowControl w:val="0"/>
        <w:numPr>
          <w:ilvl w:val="0"/>
          <w:numId w:val="18"/>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Pengisi menjelaskan alur birokrasi yang berlaku di HMIF, seperti prosedur pengajuan proposal, pencairan dana, pelaporan kegiatan, hingga surat menyurat internal maupun eksternal.</w:t>
      </w:r>
    </w:p>
    <w:p w:rsidR="00000000" w:rsidDel="00000000" w:rsidP="00000000" w:rsidRDefault="00000000" w:rsidRPr="00000000" w14:paraId="00000083">
      <w:pPr>
        <w:widowControl w:val="0"/>
        <w:numPr>
          <w:ilvl w:val="0"/>
          <w:numId w:val="18"/>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Pengisi dianjurkan membagikan contoh nyata atau pengalaman pribadi terkait proses birokrasi dan administrasi, baik yang berjalan efektif maupun yang mengalami kendala, serta bagaimana menyikapinya secara profesional.</w:t>
      </w:r>
    </w:p>
    <w:p w:rsidR="00000000" w:rsidDel="00000000" w:rsidP="00000000" w:rsidRDefault="00000000" w:rsidRPr="00000000" w14:paraId="00000084">
      <w:pPr>
        <w:widowControl w:val="0"/>
        <w:numPr>
          <w:ilvl w:val="0"/>
          <w:numId w:val="18"/>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Diperbolehkan menggunakan diagram alur, infografik, simulasi pembuatan administrasi sederhana (surat, proposal, LPJ), atau permainan berbasis studi kasus birokrasi untuk meningkatkan pemahaman peserta.</w:t>
      </w:r>
    </w:p>
    <w:p w:rsidR="00000000" w:rsidDel="00000000" w:rsidP="00000000" w:rsidRDefault="00000000" w:rsidRPr="00000000" w14:paraId="00000085">
      <w:pPr>
        <w:widowControl w:val="0"/>
        <w:numPr>
          <w:ilvl w:val="0"/>
          <w:numId w:val="18"/>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 dapat disertai penekanan nilai-nilai seperti kerapian, ketepatan waktu, keterbukaan informasi, dan tanggung jawab sebagai bagian penting dalam pengelolaan administrasi organisasi.</w:t>
      </w:r>
    </w:p>
    <w:p w:rsidR="00000000" w:rsidDel="00000000" w:rsidP="00000000" w:rsidRDefault="00000000" w:rsidRPr="00000000" w14:paraId="00000086">
      <w:pPr>
        <w:widowControl w:val="0"/>
        <w:numPr>
          <w:ilvl w:val="0"/>
          <w:numId w:val="18"/>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Pengisi tidak dianjurkan menyampaikan materi dengan cara yang terlalu teknis tanpa kontekstualisasi, atau menyudutkan sistem birokrasi tertentu sebagai penghambat mutlak.</w:t>
      </w:r>
    </w:p>
    <w:p w:rsidR="00000000" w:rsidDel="00000000" w:rsidP="00000000" w:rsidRDefault="00000000" w:rsidRPr="00000000" w14:paraId="00000087">
      <w:pPr>
        <w:widowControl w:val="0"/>
        <w:numPr>
          <w:ilvl w:val="0"/>
          <w:numId w:val="18"/>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Kegiatan berlangsung sesuai dengan waktu dan rundown yang telah ditentukan oleh panitia.</w:t>
      </w:r>
    </w:p>
    <w:p w:rsidR="00000000" w:rsidDel="00000000" w:rsidP="00000000" w:rsidRDefault="00000000" w:rsidRPr="00000000" w14:paraId="00000088">
      <w:pPr>
        <w:widowControl w:val="0"/>
        <w:numPr>
          <w:ilvl w:val="0"/>
          <w:numId w:val="8"/>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Pasti.</w:t>
      </w:r>
    </w:p>
    <w:p w:rsidR="00000000" w:rsidDel="00000000" w:rsidP="00000000" w:rsidRDefault="00000000" w:rsidRPr="00000000" w14:paraId="00000089">
      <w:pPr>
        <w:widowControl w:val="0"/>
        <w:numPr>
          <w:ilvl w:val="0"/>
          <w:numId w:val="8"/>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Ice Breaking.</w:t>
      </w:r>
    </w:p>
    <w:p w:rsidR="00000000" w:rsidDel="00000000" w:rsidP="00000000" w:rsidRDefault="00000000" w:rsidRPr="00000000" w14:paraId="0000008A">
      <w:pPr>
        <w:widowControl w:val="0"/>
        <w:numPr>
          <w:ilvl w:val="0"/>
          <w:numId w:val="8"/>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Pemberian Tugas Kelompok pada peserta berbentuk pembuatan Proposal Acara.</w:t>
      </w:r>
    </w:p>
    <w:p w:rsidR="00000000" w:rsidDel="00000000" w:rsidP="00000000" w:rsidRDefault="00000000" w:rsidRPr="00000000" w14:paraId="0000008B">
      <w:pPr>
        <w:widowControl w:val="0"/>
        <w:numPr>
          <w:ilvl w:val="0"/>
          <w:numId w:val="8"/>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Presentasi Hasil Tugas Kelompok.</w:t>
      </w:r>
    </w:p>
    <w:p w:rsidR="00000000" w:rsidDel="00000000" w:rsidP="00000000" w:rsidRDefault="00000000" w:rsidRPr="00000000" w14:paraId="0000008C">
      <w:pPr>
        <w:widowControl w:val="0"/>
        <w:numPr>
          <w:ilvl w:val="0"/>
          <w:numId w:val="8"/>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Epilog</w:t>
      </w:r>
    </w:p>
    <w:p w:rsidR="00000000" w:rsidDel="00000000" w:rsidP="00000000" w:rsidRDefault="00000000" w:rsidRPr="00000000" w14:paraId="0000008D">
      <w:pPr>
        <w:widowControl w:val="0"/>
        <w:numPr>
          <w:ilvl w:val="0"/>
          <w:numId w:val="2"/>
        </w:numPr>
        <w:spacing w:line="36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Input</w:t>
      </w:r>
    </w:p>
    <w:p w:rsidR="00000000" w:rsidDel="00000000" w:rsidP="00000000" w:rsidRDefault="00000000" w:rsidRPr="00000000" w14:paraId="0000008E">
      <w:pPr>
        <w:widowControl w:val="0"/>
        <w:numPr>
          <w:ilvl w:val="0"/>
          <w:numId w:val="12"/>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memahami peran dan tanggung jawab seorang pemimpin dalam berorganisasi.</w:t>
      </w:r>
    </w:p>
    <w:p w:rsidR="00000000" w:rsidDel="00000000" w:rsidP="00000000" w:rsidRDefault="00000000" w:rsidRPr="00000000" w14:paraId="0000008F">
      <w:pPr>
        <w:widowControl w:val="0"/>
        <w:numPr>
          <w:ilvl w:val="0"/>
          <w:numId w:val="12"/>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menyadari pentingnya berpikir rasional dan objektif dalam pengambilan keputusan organisasi.</w:t>
      </w:r>
    </w:p>
    <w:p w:rsidR="00000000" w:rsidDel="00000000" w:rsidP="00000000" w:rsidRDefault="00000000" w:rsidRPr="00000000" w14:paraId="00000090">
      <w:pPr>
        <w:widowControl w:val="0"/>
        <w:numPr>
          <w:ilvl w:val="0"/>
          <w:numId w:val="12"/>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menyadari pentingnya waktu sebagai sumber daya yang harus dikelola secara efisien dalam organisasi.</w:t>
      </w:r>
    </w:p>
    <w:p w:rsidR="00000000" w:rsidDel="00000000" w:rsidP="00000000" w:rsidRDefault="00000000" w:rsidRPr="00000000" w14:paraId="00000091">
      <w:pPr>
        <w:widowControl w:val="0"/>
        <w:numPr>
          <w:ilvl w:val="0"/>
          <w:numId w:val="12"/>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mengetahui pentingnya menjaga integritas dan sikap profesional saat menjalankan tugas kepanitiaan atau organisasi.</w:t>
      </w:r>
    </w:p>
    <w:p w:rsidR="00000000" w:rsidDel="00000000" w:rsidP="00000000" w:rsidRDefault="00000000" w:rsidRPr="00000000" w14:paraId="00000092">
      <w:pPr>
        <w:widowControl w:val="0"/>
        <w:numPr>
          <w:ilvl w:val="0"/>
          <w:numId w:val="12"/>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mengetahui struktur birokrasi dasar dalam organisasi.</w:t>
      </w:r>
    </w:p>
    <w:p w:rsidR="00000000" w:rsidDel="00000000" w:rsidP="00000000" w:rsidRDefault="00000000" w:rsidRPr="00000000" w14:paraId="00000093">
      <w:pPr>
        <w:widowControl w:val="0"/>
        <w:numPr>
          <w:ilvl w:val="0"/>
          <w:numId w:val="2"/>
        </w:numPr>
        <w:spacing w:line="36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094">
      <w:pPr>
        <w:widowControl w:val="0"/>
        <w:numPr>
          <w:ilvl w:val="0"/>
          <w:numId w:val="7"/>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menunjukkan sikap dan tindakan yang mencerminkan peran dan tanggung jawab seorang pemimpin dalam berorganisasi.</w:t>
      </w:r>
    </w:p>
    <w:p w:rsidR="00000000" w:rsidDel="00000000" w:rsidP="00000000" w:rsidRDefault="00000000" w:rsidRPr="00000000" w14:paraId="00000095">
      <w:pPr>
        <w:widowControl w:val="0"/>
        <w:numPr>
          <w:ilvl w:val="0"/>
          <w:numId w:val="7"/>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mampu mengambil keputusan secara rasional, objektif, dan berdasarkan pertimbangan logis, bukan emosional.</w:t>
      </w:r>
    </w:p>
    <w:p w:rsidR="00000000" w:rsidDel="00000000" w:rsidP="00000000" w:rsidRDefault="00000000" w:rsidRPr="00000000" w14:paraId="00000096">
      <w:pPr>
        <w:widowControl w:val="0"/>
        <w:numPr>
          <w:ilvl w:val="0"/>
          <w:numId w:val="7"/>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mampu mengelola waktu secara efektif, menyusun prioritas berdasarkan urgensi dan kepentingan, serta mengambil keputusan yang tepat dalam menentukan fokus kegiatan.</w:t>
      </w:r>
    </w:p>
    <w:p w:rsidR="00000000" w:rsidDel="00000000" w:rsidP="00000000" w:rsidRDefault="00000000" w:rsidRPr="00000000" w14:paraId="00000097">
      <w:pPr>
        <w:widowControl w:val="0"/>
        <w:numPr>
          <w:ilvl w:val="0"/>
          <w:numId w:val="7"/>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aktif berkontribusi dalam kerja tim, mampu berkomunikasi efektif, serta menyelesaikan konflik atau tantangan dengan pendekatan yang strategis dan terukur.</w:t>
      </w:r>
    </w:p>
    <w:p w:rsidR="00000000" w:rsidDel="00000000" w:rsidP="00000000" w:rsidRDefault="00000000" w:rsidRPr="00000000" w14:paraId="00000098">
      <w:pPr>
        <w:widowControl w:val="0"/>
        <w:numPr>
          <w:ilvl w:val="0"/>
          <w:numId w:val="7"/>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memiliki gambaran menyeluruh tentang struktur organisasi, peran-peran di dalamnya, serta mampu menyesuaikan diri dengan budaya kerja organisasi.</w:t>
      </w:r>
      <w:r w:rsidDel="00000000" w:rsidR="00000000" w:rsidRPr="00000000">
        <w:rPr>
          <w:rtl w:val="0"/>
        </w:rPr>
      </w:r>
    </w:p>
    <w:p w:rsidR="00000000" w:rsidDel="00000000" w:rsidP="00000000" w:rsidRDefault="00000000" w:rsidRPr="00000000" w14:paraId="00000099">
      <w:pPr>
        <w:widowControl w:val="0"/>
        <w:numPr>
          <w:ilvl w:val="0"/>
          <w:numId w:val="2"/>
        </w:numPr>
        <w:spacing w:line="36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Parameter Keberhasilan</w:t>
      </w:r>
    </w:p>
    <w:p w:rsidR="00000000" w:rsidDel="00000000" w:rsidP="00000000" w:rsidRDefault="00000000" w:rsidRPr="00000000" w14:paraId="0000009A">
      <w:pPr>
        <w:widowControl w:val="0"/>
        <w:numPr>
          <w:ilvl w:val="0"/>
          <w:numId w:val="16"/>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Kehadiran (40%)</w:t>
      </w:r>
    </w:p>
    <w:p w:rsidR="00000000" w:rsidDel="00000000" w:rsidP="00000000" w:rsidRDefault="00000000" w:rsidRPr="00000000" w14:paraId="0000009B">
      <w:pPr>
        <w:widowControl w:val="0"/>
        <w:numPr>
          <w:ilvl w:val="0"/>
          <w:numId w:val="14"/>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Hadir tepat waktu dan mengikuti seluruh rangkaian kegiatan.</w:t>
      </w:r>
    </w:p>
    <w:p w:rsidR="00000000" w:rsidDel="00000000" w:rsidP="00000000" w:rsidRDefault="00000000" w:rsidRPr="00000000" w14:paraId="0000009C">
      <w:pPr>
        <w:widowControl w:val="0"/>
        <w:numPr>
          <w:ilvl w:val="0"/>
          <w:numId w:val="14"/>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Toleransi keterlambatan maksimal 15 menit.</w:t>
      </w:r>
    </w:p>
    <w:p w:rsidR="00000000" w:rsidDel="00000000" w:rsidP="00000000" w:rsidRDefault="00000000" w:rsidRPr="00000000" w14:paraId="0000009D">
      <w:pPr>
        <w:widowControl w:val="0"/>
        <w:numPr>
          <w:ilvl w:val="0"/>
          <w:numId w:val="16"/>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Penugasan (40%)</w:t>
      </w:r>
    </w:p>
    <w:p w:rsidR="00000000" w:rsidDel="00000000" w:rsidP="00000000" w:rsidRDefault="00000000" w:rsidRPr="00000000" w14:paraId="0000009E">
      <w:pPr>
        <w:widowControl w:val="0"/>
        <w:numPr>
          <w:ilvl w:val="0"/>
          <w:numId w:val="10"/>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Mengumpulkan seluruh tugas yang diberikan sesuai deadline.</w:t>
      </w:r>
    </w:p>
    <w:p w:rsidR="00000000" w:rsidDel="00000000" w:rsidP="00000000" w:rsidRDefault="00000000" w:rsidRPr="00000000" w14:paraId="0000009F">
      <w:pPr>
        <w:widowControl w:val="0"/>
        <w:numPr>
          <w:ilvl w:val="0"/>
          <w:numId w:val="10"/>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Isi tugas sesuai instruksi, menunjukkan pemahaman materi.</w:t>
      </w:r>
    </w:p>
    <w:p w:rsidR="00000000" w:rsidDel="00000000" w:rsidP="00000000" w:rsidRDefault="00000000" w:rsidRPr="00000000" w14:paraId="000000A0">
      <w:pPr>
        <w:widowControl w:val="0"/>
        <w:numPr>
          <w:ilvl w:val="0"/>
          <w:numId w:val="16"/>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Keaktifan Peserta (20%)</w:t>
      </w:r>
    </w:p>
    <w:p w:rsidR="00000000" w:rsidDel="00000000" w:rsidP="00000000" w:rsidRDefault="00000000" w:rsidRPr="00000000" w14:paraId="000000A1">
      <w:pPr>
        <w:widowControl w:val="0"/>
        <w:numPr>
          <w:ilvl w:val="0"/>
          <w:numId w:val="3"/>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Aktif bertanya, menjawab, atau menanggapi diskusi.</w:t>
      </w:r>
    </w:p>
    <w:p w:rsidR="00000000" w:rsidDel="00000000" w:rsidP="00000000" w:rsidRDefault="00000000" w:rsidRPr="00000000" w14:paraId="000000A2">
      <w:pPr>
        <w:widowControl w:val="0"/>
        <w:numPr>
          <w:ilvl w:val="0"/>
          <w:numId w:val="3"/>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Terlibat dalam simulasi, games, atau kegiatan kelompok.</w:t>
      </w:r>
    </w:p>
    <w:p w:rsidR="00000000" w:rsidDel="00000000" w:rsidP="00000000" w:rsidRDefault="00000000" w:rsidRPr="00000000" w14:paraId="000000A3">
      <w:pPr>
        <w:widowControl w:val="0"/>
        <w:numPr>
          <w:ilvl w:val="0"/>
          <w:numId w:val="3"/>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Menunjukkan antusiasme dan inisiatif selama kegiatan berlangsung.</w:t>
      </w:r>
    </w:p>
    <w:p w:rsidR="00000000" w:rsidDel="00000000" w:rsidP="00000000" w:rsidRDefault="00000000" w:rsidRPr="00000000" w14:paraId="000000A4">
      <w:pPr>
        <w:widowControl w:val="0"/>
        <w:numPr>
          <w:ilvl w:val="0"/>
          <w:numId w:val="16"/>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dinyatakan lulus apabila memperoleh nilai akhir minimal 75% dari total akumulasi seluruh komponen penilaian.</w:t>
      </w:r>
    </w:p>
    <w:p w:rsidR="00000000" w:rsidDel="00000000" w:rsidP="00000000" w:rsidRDefault="00000000" w:rsidRPr="00000000" w14:paraId="000000A5">
      <w:pPr>
        <w:widowControl w:val="0"/>
        <w:numPr>
          <w:ilvl w:val="0"/>
          <w:numId w:val="2"/>
        </w:numPr>
        <w:spacing w:line="36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Rancangan Anggaran Biaya</w:t>
      </w:r>
    </w:p>
    <w:p w:rsidR="00000000" w:rsidDel="00000000" w:rsidP="00000000" w:rsidRDefault="00000000" w:rsidRPr="00000000" w14:paraId="000000A6">
      <w:pPr>
        <w:widowControl w:val="0"/>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Rencana anggaran biaya AKSARA terlampir I.</w:t>
      </w:r>
    </w:p>
    <w:p w:rsidR="00000000" w:rsidDel="00000000" w:rsidP="00000000" w:rsidRDefault="00000000" w:rsidRPr="00000000" w14:paraId="000000A7">
      <w:pPr>
        <w:widowControl w:val="0"/>
        <w:numPr>
          <w:ilvl w:val="0"/>
          <w:numId w:val="2"/>
        </w:numPr>
        <w:spacing w:line="36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Susunan Acara</w:t>
      </w:r>
    </w:p>
    <w:p w:rsidR="00000000" w:rsidDel="00000000" w:rsidP="00000000" w:rsidRDefault="00000000" w:rsidRPr="00000000" w14:paraId="000000A8">
      <w:pPr>
        <w:widowControl w:val="0"/>
        <w:spacing w:line="360" w:lineRule="auto"/>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Susunan acara AKSARA terlampir II.</w:t>
      </w:r>
      <w:r w:rsidDel="00000000" w:rsidR="00000000" w:rsidRPr="00000000">
        <w:br w:type="page"/>
      </w:r>
      <w:r w:rsidDel="00000000" w:rsidR="00000000" w:rsidRPr="00000000">
        <w:rPr>
          <w:rtl w:val="0"/>
        </w:rPr>
      </w:r>
    </w:p>
    <w:p w:rsidR="00000000" w:rsidDel="00000000" w:rsidP="00000000" w:rsidRDefault="00000000" w:rsidRPr="00000000" w14:paraId="000000A9">
      <w:pPr>
        <w:widowControl w:val="0"/>
        <w:numPr>
          <w:ilvl w:val="0"/>
          <w:numId w:val="2"/>
        </w:numPr>
        <w:spacing w:line="36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Penutup</w:t>
      </w:r>
    </w:p>
    <w:p w:rsidR="00000000" w:rsidDel="00000000" w:rsidP="00000000" w:rsidRDefault="00000000" w:rsidRPr="00000000" w14:paraId="000000AA">
      <w:pPr>
        <w:widowControl w:val="0"/>
        <w:spacing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Demikian kerangka acuan atau TOR ini dibuat sebagai panduan pelaksanaan kegiatan  AKSARA Program Studi Informatika, dengan harapan kegiatan ini dapat memberikan pengalaman positif dan bermanfaat bagi mahasiswa baru dalam beradaptasi dengan lingkungan kampus dan memulai perjalanan akademik mereka dengan baik. Pertanyaan dan masukan terkait kerangka acuan ini dapat disampaikan saat TOR ini diajukan.   </w:t>
      </w:r>
    </w:p>
    <w:tbl>
      <w:tblPr>
        <w:tblStyle w:val="Table2"/>
        <w:tblW w:w="9029.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514"/>
        <w:gridCol w:w="4515"/>
        <w:tblGridChange w:id="0">
          <w:tblGrid>
            <w:gridCol w:w="4514"/>
            <w:gridCol w:w="4515"/>
          </w:tblGrid>
        </w:tblGridChange>
      </w:tblGrid>
      <w:tr>
        <w:trPr>
          <w:cantSplit w:val="0"/>
          <w:trHeight w:val="1092"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B">
            <w:pPr>
              <w:widowControl w:val="0"/>
              <w:spacing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C">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Cilegon, 07 Agustus 2025</w:t>
            </w:r>
          </w:p>
          <w:p w:rsidR="00000000" w:rsidDel="00000000" w:rsidP="00000000" w:rsidRDefault="00000000" w:rsidRPr="00000000" w14:paraId="000000AD">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Ketua Pelaksana</w:t>
            </w:r>
            <w:r w:rsidDel="00000000" w:rsidR="00000000" w:rsidRPr="00000000">
              <w:drawing>
                <wp:anchor allowOverlap="1" behindDoc="0" distB="114300" distT="114300" distL="114300" distR="114300" hidden="0" layoutInCell="1" locked="0" relativeHeight="0" simplePos="0">
                  <wp:simplePos x="0" y="0"/>
                  <wp:positionH relativeFrom="column">
                    <wp:posOffset>800100</wp:posOffset>
                  </wp:positionH>
                  <wp:positionV relativeFrom="paragraph">
                    <wp:posOffset>219075</wp:posOffset>
                  </wp:positionV>
                  <wp:extent cx="1209675" cy="828675"/>
                  <wp:effectExtent b="0" l="0" r="0" t="0"/>
                  <wp:wrapNone/>
                  <wp:docPr id="64" name="image3.png"/>
                  <a:graphic>
                    <a:graphicData uri="http://schemas.openxmlformats.org/drawingml/2006/picture">
                      <pic:pic>
                        <pic:nvPicPr>
                          <pic:cNvPr id="0" name="image3.png"/>
                          <pic:cNvPicPr preferRelativeResize="0"/>
                        </pic:nvPicPr>
                        <pic:blipFill>
                          <a:blip r:embed="rId10"/>
                          <a:srcRect b="3842" l="0" r="0" t="3844"/>
                          <a:stretch>
                            <a:fillRect/>
                          </a:stretch>
                        </pic:blipFill>
                        <pic:spPr>
                          <a:xfrm>
                            <a:off x="0" y="0"/>
                            <a:ext cx="1209675" cy="828675"/>
                          </a:xfrm>
                          <a:prstGeom prst="rect"/>
                          <a:ln/>
                        </pic:spPr>
                      </pic:pic>
                    </a:graphicData>
                  </a:graphic>
                </wp:anchor>
              </w:drawing>
            </w:r>
          </w:p>
          <w:p w:rsidR="00000000" w:rsidDel="00000000" w:rsidP="00000000" w:rsidRDefault="00000000" w:rsidRPr="00000000" w14:paraId="000000AE">
            <w:pPr>
              <w:widowControl w:val="0"/>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F">
            <w:pPr>
              <w:widowControl w:val="0"/>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0">
            <w:pPr>
              <w:widowControl w:val="0"/>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1">
            <w:pPr>
              <w:widowControl w:val="0"/>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2">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Muhammad Imam Faturrohman</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B3">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NIM. 3337230036</w:t>
            </w:r>
          </w:p>
        </w:tc>
      </w:tr>
    </w:tbl>
    <w:p w:rsidR="00000000" w:rsidDel="00000000" w:rsidP="00000000" w:rsidRDefault="00000000" w:rsidRPr="00000000" w14:paraId="000000B4">
      <w:pPr>
        <w:widowControl w:val="0"/>
        <w:spacing w:line="36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5">
      <w:pPr>
        <w:widowControl w:val="0"/>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Lampiran I. Rencana Anggaran Biaya</w:t>
      </w:r>
      <w:r w:rsidDel="00000000" w:rsidR="00000000" w:rsidRPr="00000000">
        <w:rPr>
          <w:rtl w:val="0"/>
        </w:rPr>
      </w:r>
    </w:p>
    <w:sdt>
      <w:sdtPr>
        <w:lock w:val="contentLocked"/>
        <w:id w:val="-768393419"/>
        <w:tag w:val="goog_rdk_0"/>
      </w:sdtPr>
      <w:sdtContent>
        <w:tbl>
          <w:tblPr>
            <w:tblStyle w:val="Table3"/>
            <w:tblW w:w="6765.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310"/>
            <w:gridCol w:w="3840"/>
            <w:tblGridChange w:id="0">
              <w:tblGrid>
                <w:gridCol w:w="615"/>
                <w:gridCol w:w="2310"/>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rFonts w:ascii="Times" w:cs="Times" w:eastAsia="Times" w:hAnsi="Times"/>
                    <w:b w:val="1"/>
                  </w:rPr>
                </w:pPr>
                <w:r w:rsidDel="00000000" w:rsidR="00000000" w:rsidRPr="00000000">
                  <w:rPr>
                    <w:rFonts w:ascii="Times" w:cs="Times" w:eastAsia="Times" w:hAnsi="Times"/>
                    <w:b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Times" w:cs="Times" w:eastAsia="Times" w:hAnsi="Times"/>
                    <w:b w:val="1"/>
                  </w:rPr>
                </w:pPr>
                <w:r w:rsidDel="00000000" w:rsidR="00000000" w:rsidRPr="00000000">
                  <w:rPr>
                    <w:rFonts w:ascii="Times" w:cs="Times" w:eastAsia="Times" w:hAnsi="Times"/>
                    <w:b w:val="1"/>
                    <w:rtl w:val="0"/>
                  </w:rPr>
                  <w:t xml:space="preserve">Divisi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rFonts w:ascii="Times" w:cs="Times" w:eastAsia="Times" w:hAnsi="Times"/>
                    <w:b w:val="1"/>
                  </w:rPr>
                </w:pPr>
                <w:r w:rsidDel="00000000" w:rsidR="00000000" w:rsidRPr="00000000">
                  <w:rPr>
                    <w:rFonts w:ascii="Times" w:cs="Times" w:eastAsia="Times" w:hAnsi="Times"/>
                    <w:b w:val="1"/>
                    <w:rtl w:val="0"/>
                  </w:rPr>
                  <w:t xml:space="preserve">Besaran Biaya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rFonts w:ascii="Times" w:cs="Times" w:eastAsia="Times" w:hAnsi="Times"/>
                  </w:rPr>
                </w:pPr>
                <w:r w:rsidDel="00000000" w:rsidR="00000000" w:rsidRPr="00000000">
                  <w:rPr>
                    <w:rFonts w:ascii="Times" w:cs="Times" w:eastAsia="Times" w:hAnsi="Times"/>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rFonts w:ascii="Times" w:cs="Times" w:eastAsia="Times" w:hAnsi="Times"/>
                  </w:rPr>
                </w:pPr>
                <w:r w:rsidDel="00000000" w:rsidR="00000000" w:rsidRPr="00000000">
                  <w:rPr>
                    <w:rFonts w:ascii="Times" w:cs="Times" w:eastAsia="Times" w:hAnsi="Times"/>
                    <w:rtl w:val="0"/>
                  </w:rPr>
                  <w:t xml:space="preserve">Acara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rFonts w:ascii="Times" w:cs="Times" w:eastAsia="Times" w:hAnsi="Times"/>
                  </w:rPr>
                </w:pPr>
                <w:r w:rsidDel="00000000" w:rsidR="00000000" w:rsidRPr="00000000">
                  <w:rPr>
                    <w:rFonts w:ascii="Times" w:cs="Times" w:eastAsia="Times" w:hAnsi="Times"/>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rFonts w:ascii="Times" w:cs="Times" w:eastAsia="Times" w:hAnsi="Times"/>
                  </w:rPr>
                </w:pPr>
                <w:r w:rsidDel="00000000" w:rsidR="00000000" w:rsidRPr="00000000">
                  <w:rPr>
                    <w:rFonts w:ascii="Times" w:cs="Times" w:eastAsia="Times" w:hAnsi="Time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rFonts w:ascii="Times" w:cs="Times" w:eastAsia="Times" w:hAnsi="Times"/>
                  </w:rPr>
                </w:pPr>
                <w:r w:rsidDel="00000000" w:rsidR="00000000" w:rsidRPr="00000000">
                  <w:rPr>
                    <w:rFonts w:ascii="Times" w:cs="Times" w:eastAsia="Times" w:hAnsi="Times"/>
                    <w:rtl w:val="0"/>
                  </w:rPr>
                  <w:t xml:space="preserve">P3K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jc w:val="center"/>
                  <w:rPr>
                    <w:rFonts w:ascii="Times" w:cs="Times" w:eastAsia="Times" w:hAnsi="Times"/>
                  </w:rPr>
                </w:pPr>
                <w:r w:rsidDel="00000000" w:rsidR="00000000" w:rsidRPr="00000000">
                  <w:rPr>
                    <w:rFonts w:ascii="Times" w:cs="Times" w:eastAsia="Times" w:hAnsi="Times"/>
                    <w:rtl w:val="0"/>
                  </w:rPr>
                  <w:t xml:space="preserve">Rp133.000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rFonts w:ascii="Times" w:cs="Times" w:eastAsia="Times" w:hAnsi="Times"/>
                  </w:rPr>
                </w:pPr>
                <w:r w:rsidDel="00000000" w:rsidR="00000000" w:rsidRPr="00000000">
                  <w:rPr>
                    <w:rFonts w:ascii="Times" w:cs="Times" w:eastAsia="Times" w:hAnsi="Times"/>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Times" w:cs="Times" w:eastAsia="Times" w:hAnsi="Times"/>
                  </w:rPr>
                </w:pPr>
                <w:r w:rsidDel="00000000" w:rsidR="00000000" w:rsidRPr="00000000">
                  <w:rPr>
                    <w:rFonts w:ascii="Times" w:cs="Times" w:eastAsia="Times" w:hAnsi="Times"/>
                    <w:rtl w:val="0"/>
                  </w:rPr>
                  <w:t xml:space="preserve">Peralatan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jc w:val="center"/>
                  <w:rPr>
                    <w:rFonts w:ascii="Times" w:cs="Times" w:eastAsia="Times" w:hAnsi="Times"/>
                  </w:rPr>
                </w:pPr>
                <w:r w:rsidDel="00000000" w:rsidR="00000000" w:rsidRPr="00000000">
                  <w:rPr>
                    <w:rFonts w:ascii="Times" w:cs="Times" w:eastAsia="Times" w:hAnsi="Times"/>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Times" w:cs="Times" w:eastAsia="Times" w:hAnsi="Times"/>
                  </w:rPr>
                </w:pPr>
                <w:r w:rsidDel="00000000" w:rsidR="00000000" w:rsidRPr="00000000">
                  <w:rPr>
                    <w:rFonts w:ascii="Times" w:cs="Times" w:eastAsia="Times" w:hAnsi="Times"/>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rFonts w:ascii="Times" w:cs="Times" w:eastAsia="Times" w:hAnsi="Times"/>
                  </w:rPr>
                </w:pPr>
                <w:r w:rsidDel="00000000" w:rsidR="00000000" w:rsidRPr="00000000">
                  <w:rPr>
                    <w:rFonts w:ascii="Times" w:cs="Times" w:eastAsia="Times" w:hAnsi="Times"/>
                    <w:rtl w:val="0"/>
                  </w:rPr>
                  <w:t xml:space="preserve">Humas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jc w:val="center"/>
                  <w:rPr>
                    <w:rFonts w:ascii="Times" w:cs="Times" w:eastAsia="Times" w:hAnsi="Times"/>
                  </w:rPr>
                </w:pPr>
                <w:r w:rsidDel="00000000" w:rsidR="00000000" w:rsidRPr="00000000">
                  <w:rPr>
                    <w:rFonts w:ascii="Times" w:cs="Times" w:eastAsia="Times" w:hAnsi="Times"/>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rFonts w:ascii="Times" w:cs="Times" w:eastAsia="Times" w:hAnsi="Times"/>
                  </w:rPr>
                </w:pPr>
                <w:r w:rsidDel="00000000" w:rsidR="00000000" w:rsidRPr="00000000">
                  <w:rPr>
                    <w:rFonts w:ascii="Times" w:cs="Times" w:eastAsia="Times" w:hAnsi="Times"/>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rFonts w:ascii="Times" w:cs="Times" w:eastAsia="Times" w:hAnsi="Times"/>
                  </w:rPr>
                </w:pPr>
                <w:r w:rsidDel="00000000" w:rsidR="00000000" w:rsidRPr="00000000">
                  <w:rPr>
                    <w:rFonts w:ascii="Times" w:cs="Times" w:eastAsia="Times" w:hAnsi="Times"/>
                    <w:rtl w:val="0"/>
                  </w:rPr>
                  <w:t xml:space="preserve">Konsumsi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jc w:val="center"/>
                  <w:rPr>
                    <w:rFonts w:ascii="Times" w:cs="Times" w:eastAsia="Times" w:hAnsi="Times"/>
                  </w:rPr>
                </w:pPr>
                <w:r w:rsidDel="00000000" w:rsidR="00000000" w:rsidRPr="00000000">
                  <w:rPr>
                    <w:rFonts w:ascii="Times" w:cs="Times" w:eastAsia="Times" w:hAnsi="Times"/>
                    <w:sz w:val="20"/>
                    <w:szCs w:val="20"/>
                    <w:rtl w:val="0"/>
                  </w:rPr>
                  <w:t xml:space="preserve">Rp1.175.000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rFonts w:ascii="Times" w:cs="Times" w:eastAsia="Times" w:hAnsi="Times"/>
                  </w:rPr>
                </w:pPr>
                <w:r w:rsidDel="00000000" w:rsidR="00000000" w:rsidRPr="00000000">
                  <w:rPr>
                    <w:rFonts w:ascii="Times" w:cs="Times" w:eastAsia="Times" w:hAnsi="Times"/>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rFonts w:ascii="Times" w:cs="Times" w:eastAsia="Times" w:hAnsi="Times"/>
                  </w:rPr>
                </w:pPr>
                <w:r w:rsidDel="00000000" w:rsidR="00000000" w:rsidRPr="00000000">
                  <w:rPr>
                    <w:rFonts w:ascii="Times" w:cs="Times" w:eastAsia="Times" w:hAnsi="Times"/>
                    <w:rtl w:val="0"/>
                  </w:rPr>
                  <w:t xml:space="preserve">PDD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jc w:val="center"/>
                  <w:rPr>
                    <w:rFonts w:ascii="Times" w:cs="Times" w:eastAsia="Times" w:hAnsi="Times"/>
                  </w:rPr>
                </w:pPr>
                <w:r w:rsidDel="00000000" w:rsidR="00000000" w:rsidRPr="00000000">
                  <w:rPr>
                    <w:rFonts w:ascii="Times" w:cs="Times" w:eastAsia="Times" w:hAnsi="Times"/>
                    <w:sz w:val="20"/>
                    <w:szCs w:val="20"/>
                    <w:rtl w:val="0"/>
                  </w:rPr>
                  <w:t xml:space="preserve">Rp649.000</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Times" w:cs="Times" w:eastAsia="Times" w:hAnsi="Times"/>
                  </w:rPr>
                </w:pPr>
                <w:r w:rsidDel="00000000" w:rsidR="00000000" w:rsidRPr="00000000">
                  <w:rPr>
                    <w:rFonts w:ascii="Times" w:cs="Times" w:eastAsia="Times" w:hAnsi="Times"/>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jc w:val="center"/>
                  <w:rPr>
                    <w:rFonts w:ascii="Times" w:cs="Times" w:eastAsia="Times" w:hAnsi="Times"/>
                  </w:rPr>
                </w:pPr>
                <w:r w:rsidDel="00000000" w:rsidR="00000000" w:rsidRPr="00000000">
                  <w:rPr>
                    <w:rFonts w:ascii="Times" w:cs="Times" w:eastAsia="Times" w:hAnsi="Times"/>
                    <w:rtl w:val="0"/>
                  </w:rPr>
                  <w:t xml:space="preserve">Rp1.957.000</w:t>
                </w:r>
              </w:p>
            </w:tc>
          </w:tr>
        </w:tbl>
      </w:sdtContent>
    </w:sdt>
    <w:p w:rsidR="00000000" w:rsidDel="00000000" w:rsidP="00000000" w:rsidRDefault="00000000" w:rsidRPr="00000000" w14:paraId="000000C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widowControl w:val="0"/>
        <w:spacing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D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Lampiran II. Susunan Acara</w:t>
      </w:r>
    </w:p>
    <w:p w:rsidR="00000000" w:rsidDel="00000000" w:rsidP="00000000" w:rsidRDefault="00000000" w:rsidRPr="00000000" w14:paraId="000000D1">
      <w:pPr>
        <w:widowControl w:val="0"/>
        <w:spacing w:line="360" w:lineRule="auto"/>
        <w:jc w:val="both"/>
        <w:rPr>
          <w:rFonts w:ascii="Times New Roman" w:cs="Times New Roman" w:eastAsia="Times New Roman" w:hAnsi="Times New Roman"/>
        </w:rPr>
      </w:pPr>
      <w:r w:rsidDel="00000000" w:rsidR="00000000" w:rsidRPr="00000000">
        <w:rPr>
          <w:rtl w:val="0"/>
        </w:rPr>
      </w:r>
    </w:p>
    <w:sdt>
      <w:sdtPr>
        <w:lock w:val="contentLocked"/>
        <w:id w:val="2003378030"/>
        <w:tag w:val="goog_rdk_1"/>
      </w:sdtPr>
      <w:sdtContent>
        <w:tbl>
          <w:tblPr>
            <w:tblStyle w:val="Table4"/>
            <w:tblW w:w="887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8"/>
            <w:gridCol w:w="1415"/>
            <w:gridCol w:w="3495"/>
            <w:gridCol w:w="2419"/>
            <w:tblGridChange w:id="0">
              <w:tblGrid>
                <w:gridCol w:w="1548"/>
                <w:gridCol w:w="1415"/>
                <w:gridCol w:w="3495"/>
                <w:gridCol w:w="2419"/>
              </w:tblGrid>
            </w:tblGridChange>
          </w:tblGrid>
          <w:tr>
            <w:trPr>
              <w:cantSplit w:val="0"/>
              <w:trHeight w:val="3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Hari, tanggal</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Waktu</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Kegiatan</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Pengisi</w:t>
                </w:r>
              </w:p>
            </w:tc>
          </w:tr>
          <w:tr>
            <w:trPr>
              <w:cantSplit w:val="0"/>
              <w:trHeight w:val="38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Minggu, 17 Agustus 2025</w:t>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40.0" w:type="dxa"/>
                  <w:bottom w:w="0.0" w:type="dxa"/>
                  <w:right w:w="40.0" w:type="dxa"/>
                </w:tcMar>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19.30 - 19.35</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Pembukaan Acara</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MC</w:t>
                </w:r>
                <w:r w:rsidDel="00000000" w:rsidR="00000000" w:rsidRPr="00000000">
                  <w:rPr>
                    <w:rtl w:val="0"/>
                  </w:rPr>
                </w:r>
              </w:p>
            </w:tc>
          </w:tr>
          <w:tr>
            <w:trPr>
              <w:cantSplit w:val="0"/>
              <w:trHeight w:val="38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A">
                <w:pPr>
                  <w:widowControl w:val="0"/>
                  <w:spacing w:line="276"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40.0" w:type="dxa"/>
                  <w:bottom w:w="0.0" w:type="dxa"/>
                  <w:right w:w="40.0" w:type="dxa"/>
                </w:tcMar>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19.35 - 19.40</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Sambutan Ketua</w:t>
                </w:r>
              </w:p>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Pelaksana</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Ketua</w:t>
                </w:r>
              </w:p>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Pelaksana</w:t>
                </w:r>
              </w:p>
            </w:tc>
          </w:tr>
          <w:tr>
            <w:trPr>
              <w:cantSplit w:val="0"/>
              <w:trHeight w:val="38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0">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40.0" w:type="dxa"/>
                  <w:bottom w:w="0.0" w:type="dxa"/>
                  <w:right w:w="40.0" w:type="dxa"/>
                </w:tcMar>
              </w:tcPr>
              <w:p w:rsidR="00000000" w:rsidDel="00000000" w:rsidP="00000000" w:rsidRDefault="00000000" w:rsidRPr="00000000" w14:paraId="000000E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19.40 - 19.55</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Penjelasan</w:t>
                </w:r>
              </w:p>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Kegiatan</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Ketua</w:t>
                </w:r>
              </w:p>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Pelaksana</w:t>
                </w:r>
              </w:p>
            </w:tc>
          </w:tr>
          <w:tr>
            <w:trPr>
              <w:cantSplit w:val="0"/>
              <w:trHeight w:val="38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6">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40.0" w:type="dxa"/>
                  <w:bottom w:w="0.0" w:type="dxa"/>
                  <w:right w:w="40.0" w:type="dxa"/>
                </w:tcMar>
              </w:tcPr>
              <w:p w:rsidR="00000000" w:rsidDel="00000000" w:rsidP="00000000" w:rsidRDefault="00000000" w:rsidRPr="00000000" w14:paraId="000000E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19.55 - 20.05</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Pemaparan</w:t>
                </w:r>
              </w:p>
              <w:p w:rsidR="00000000" w:rsidDel="00000000" w:rsidP="00000000" w:rsidRDefault="00000000" w:rsidRPr="00000000" w14:paraId="000000E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Teknis</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Acara</w:t>
                </w:r>
              </w:p>
            </w:tc>
          </w:tr>
          <w:tr>
            <w:trPr>
              <w:cantSplit w:val="0"/>
              <w:trHeight w:val="38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B">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40.0" w:type="dxa"/>
                  <w:bottom w:w="0.0" w:type="dxa"/>
                  <w:right w:w="40.0" w:type="dxa"/>
                </w:tcMar>
              </w:tcPr>
              <w:p w:rsidR="00000000" w:rsidDel="00000000" w:rsidP="00000000" w:rsidRDefault="00000000" w:rsidRPr="00000000" w14:paraId="000000E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20.05 - 20.15</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Dress Code &amp;</w:t>
                </w:r>
              </w:p>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Perlengkapan</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Acara</w:t>
                </w:r>
              </w:p>
            </w:tc>
          </w:tr>
          <w:tr>
            <w:trPr>
              <w:cantSplit w:val="0"/>
              <w:trHeight w:val="38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0">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40.0" w:type="dxa"/>
                  <w:bottom w:w="0.0" w:type="dxa"/>
                  <w:right w:w="40.0" w:type="dxa"/>
                </w:tcMar>
              </w:tcPr>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20.15 - 20.25</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 Tertib &amp;</w:t>
                </w:r>
              </w:p>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Sanksi</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Korlap</w:t>
                </w:r>
              </w:p>
            </w:tc>
          </w:tr>
          <w:tr>
            <w:trPr>
              <w:cantSplit w:val="0"/>
              <w:trHeight w:val="38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5">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40.0" w:type="dxa"/>
                  <w:bottom w:w="0.0" w:type="dxa"/>
                  <w:right w:w="40.0" w:type="dxa"/>
                </w:tcMar>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20.25 - 20.30</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Penugasan Individu</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Acara</w:t>
                </w:r>
              </w:p>
            </w:tc>
          </w:tr>
          <w:tr>
            <w:trPr>
              <w:cantSplit w:val="0"/>
              <w:trHeight w:val="38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9">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40.0" w:type="dxa"/>
                  <w:bottom w:w="0.0" w:type="dxa"/>
                  <w:right w:w="40.0" w:type="dxa"/>
                </w:tcMar>
              </w:tcPr>
              <w:p w:rsidR="00000000" w:rsidDel="00000000" w:rsidP="00000000" w:rsidRDefault="00000000" w:rsidRPr="00000000" w14:paraId="000000F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20.30 - 20.40</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Sesi Tanya</w:t>
                </w:r>
              </w:p>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Jawab</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w:t>
                </w:r>
              </w:p>
            </w:tc>
          </w:tr>
          <w:tr>
            <w:trPr>
              <w:cantSplit w:val="0"/>
              <w:trHeight w:val="38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FE">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40.0" w:type="dxa"/>
                  <w:bottom w:w="0.0" w:type="dxa"/>
                  <w:right w:w="40.0" w:type="dxa"/>
                </w:tcMar>
              </w:tcPr>
              <w:p w:rsidR="00000000" w:rsidDel="00000000" w:rsidP="00000000" w:rsidRDefault="00000000" w:rsidRPr="00000000" w14:paraId="000000F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20.40 - 20.50</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Penutup &amp;</w:t>
                </w:r>
              </w:p>
              <w:p w:rsidR="00000000" w:rsidDel="00000000" w:rsidP="00000000" w:rsidRDefault="00000000" w:rsidRPr="00000000" w14:paraId="0000010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Dokumentasi</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 &amp; PDD</w:t>
                </w:r>
              </w:p>
            </w:tc>
          </w:tr>
          <w:tr>
            <w:trPr>
              <w:cantSplit w:val="0"/>
              <w:trHeight w:val="393.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Selasa, 19 Agustus 2025</w:t>
                </w:r>
              </w:p>
            </w:tc>
            <w:tc>
              <w:tcPr>
                <w:tcBorders>
                  <w:top w:color="000000" w:space="0" w:sz="0" w:val="nil"/>
                  <w:left w:color="000000" w:space="0" w:sz="0" w:val="nil"/>
                  <w:bottom w:color="000000" w:space="0" w:sz="4" w:val="single"/>
                  <w:right w:color="000000" w:space="0" w:sz="6" w:val="single"/>
                </w:tcBorders>
                <w:tcMar>
                  <w:top w:w="0.0" w:type="dxa"/>
                  <w:left w:w="40.0" w:type="dxa"/>
                  <w:bottom w:w="0.0" w:type="dxa"/>
                  <w:right w:w="40.0" w:type="dxa"/>
                </w:tcMar>
              </w:tcPr>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07.45 - 08.00</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Kumpul peserta</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Korlap</w:t>
                </w:r>
              </w:p>
            </w:tc>
          </w:tr>
          <w:tr>
            <w:trPr>
              <w:cantSplit w:val="0"/>
              <w:trHeight w:val="393.7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7">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0.0" w:type="dxa"/>
                  <w:left w:w="40.0" w:type="dxa"/>
                  <w:bottom w:w="0.0" w:type="dxa"/>
                  <w:right w:w="40.0" w:type="dxa"/>
                </w:tcMar>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08.00 - 08.05</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Absensi Peserta</w:t>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Acara</w:t>
                </w:r>
              </w:p>
            </w:tc>
          </w:tr>
          <w:tr>
            <w:trPr>
              <w:cantSplit w:val="0"/>
              <w:trHeight w:val="393.7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B">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08.05 - 08.15</w:t>
                </w:r>
              </w:p>
            </w:tc>
            <w:tc>
              <w:tcPr>
                <w:tcBorders>
                  <w:top w:color="000000" w:space="0" w:sz="4" w:val="single"/>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0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Pembukaan</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tcPr>
              <w:p w:rsidR="00000000" w:rsidDel="00000000" w:rsidP="00000000" w:rsidRDefault="00000000" w:rsidRPr="00000000" w14:paraId="0000010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w:t>
                </w:r>
              </w:p>
            </w:tc>
          </w:tr>
          <w:tr>
            <w:trPr>
              <w:cantSplit w:val="0"/>
              <w:trHeight w:val="393.7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0F">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1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08.15 - 09.00</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1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Sesi Sharing Departemen 1</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Moderator</w:t>
                </w:r>
              </w:p>
            </w:tc>
          </w:tr>
          <w:tr>
            <w:trPr>
              <w:cantSplit w:val="0"/>
              <w:trHeight w:val="393.7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13">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09.45 - 10.30</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1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Sesi Sharing Departemen 2</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1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Moderator</w:t>
                </w:r>
              </w:p>
            </w:tc>
          </w:tr>
          <w:tr>
            <w:trPr>
              <w:cantSplit w:val="0"/>
              <w:trHeight w:val="393.7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17">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1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10.30 - 11.15</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1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Sesi Sharing Departemen 3</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Moderator</w:t>
                </w:r>
              </w:p>
            </w:tc>
          </w:tr>
          <w:tr>
            <w:trPr>
              <w:cantSplit w:val="0"/>
              <w:trHeight w:val="40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1B">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11.15 - 12.20</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ISHOMA</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&amp; Panitia</w:t>
                </w:r>
              </w:p>
            </w:tc>
          </w:tr>
          <w:tr>
            <w:trPr>
              <w:cantSplit w:val="0"/>
              <w:trHeight w:val="40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1F">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12.20 - 12.25</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Pengkondisian Peserta</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2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w:t>
                </w:r>
              </w:p>
            </w:tc>
          </w:tr>
          <w:tr>
            <w:trPr>
              <w:cantSplit w:val="0"/>
              <w:trHeight w:val="393.7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23">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2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12.25 - 13.10</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Sesi Sharing Departemen 4</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Moderator</w:t>
                </w:r>
              </w:p>
            </w:tc>
          </w:tr>
          <w:tr>
            <w:trPr>
              <w:cantSplit w:val="0"/>
              <w:trHeight w:val="393.7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27">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2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13.10 - 13.55</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Sesi Sharing Departemen 5</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Moderator</w:t>
                </w:r>
              </w:p>
            </w:tc>
          </w:tr>
          <w:tr>
            <w:trPr>
              <w:cantSplit w:val="0"/>
              <w:trHeight w:val="393.7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2B">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2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13.55 - 14.40</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Sesi Sharing Departemen 6</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Moderator</w:t>
                </w:r>
              </w:p>
            </w:tc>
          </w:tr>
          <w:tr>
            <w:trPr>
              <w:cantSplit w:val="0"/>
              <w:trHeight w:val="393.7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2F">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14.40 - 14.50</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Penutup</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w:t>
                </w:r>
              </w:p>
            </w:tc>
          </w:tr>
          <w:tr>
            <w:trPr>
              <w:cantSplit w:val="0"/>
              <w:trHeight w:val="385"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Rabu, 20 Agustus 2025</w:t>
                </w:r>
              </w:p>
            </w:tc>
            <w:tc>
              <w:tcPr>
                <w:tcBorders>
                  <w:top w:color="000000" w:space="0" w:sz="4" w:val="single"/>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07.45 - 08.00</w:t>
                </w:r>
              </w:p>
            </w:tc>
            <w:tc>
              <w:tcPr>
                <w:tcBorders>
                  <w:top w:color="000000" w:space="0" w:sz="4" w:val="single"/>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3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Absensi Peserta</w:t>
                </w:r>
              </w:p>
            </w:tc>
            <w:tc>
              <w:tcPr>
                <w:tcBorders>
                  <w:top w:color="000000" w:space="0" w:sz="4" w:val="single"/>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3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Acara</w:t>
                </w:r>
              </w:p>
            </w:tc>
          </w:tr>
          <w:tr>
            <w:trPr>
              <w:cantSplit w:val="0"/>
              <w:trHeight w:val="38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tcPr>
              <w:p w:rsidR="00000000" w:rsidDel="00000000" w:rsidP="00000000" w:rsidRDefault="00000000" w:rsidRPr="00000000" w14:paraId="00000137">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08.00 - 08.10</w:t>
                </w:r>
              </w:p>
            </w:tc>
            <w:tc>
              <w:tcPr>
                <w:tcBorders>
                  <w:top w:color="000000" w:space="0" w:sz="4" w:val="single"/>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Pembukaan</w:t>
                </w:r>
              </w:p>
            </w:tc>
            <w:tc>
              <w:tcPr>
                <w:tcBorders>
                  <w:top w:color="000000" w:space="0" w:sz="4" w:val="single"/>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3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w:t>
                </w:r>
              </w:p>
            </w:tc>
          </w:tr>
          <w:tr>
            <w:trPr>
              <w:cantSplit w:val="0"/>
              <w:trHeight w:val="38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tcPr>
              <w:p w:rsidR="00000000" w:rsidDel="00000000" w:rsidP="00000000" w:rsidRDefault="00000000" w:rsidRPr="00000000" w14:paraId="0000013B">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3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08.10 - 09.00</w:t>
                </w:r>
              </w:p>
            </w:tc>
            <w:tc>
              <w:tcPr>
                <w:tcBorders>
                  <w:top w:color="000000" w:space="0" w:sz="4" w:val="single"/>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 1: Kepemimpinan</w:t>
                </w:r>
              </w:p>
            </w:tc>
            <w:tc>
              <w:tcPr>
                <w:tcBorders>
                  <w:top w:color="000000" w:space="0" w:sz="4" w:val="single"/>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Moderator</w:t>
                </w:r>
              </w:p>
            </w:tc>
          </w:tr>
          <w:tr>
            <w:trPr>
              <w:cantSplit w:val="0"/>
              <w:trHeight w:val="38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tcPr>
              <w:p w:rsidR="00000000" w:rsidDel="00000000" w:rsidP="00000000" w:rsidRDefault="00000000" w:rsidRPr="00000000" w14:paraId="0000013F">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09.00 - 09.05</w:t>
                </w:r>
              </w:p>
            </w:tc>
            <w:tc>
              <w:tcPr>
                <w:tcBorders>
                  <w:top w:color="000000" w:space="0" w:sz="4" w:val="single"/>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Materi</w:t>
                </w:r>
              </w:p>
            </w:tc>
            <w:tc>
              <w:tcPr>
                <w:tcBorders>
                  <w:top w:color="000000" w:space="0" w:sz="4" w:val="single"/>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w:t>
                </w:r>
              </w:p>
            </w:tc>
          </w:tr>
          <w:tr>
            <w:trPr>
              <w:cantSplit w:val="0"/>
              <w:trHeight w:val="38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tcPr>
              <w:p w:rsidR="00000000" w:rsidDel="00000000" w:rsidP="00000000" w:rsidRDefault="00000000" w:rsidRPr="00000000" w14:paraId="00000143">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4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09.05 - 09.15</w:t>
                </w:r>
              </w:p>
            </w:tc>
            <w:tc>
              <w:tcPr>
                <w:tcBorders>
                  <w:top w:color="000000" w:space="0" w:sz="4" w:val="single"/>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4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Ice Breaking</w:t>
                </w:r>
              </w:p>
            </w:tc>
            <w:tc>
              <w:tcPr>
                <w:tcBorders>
                  <w:top w:color="000000" w:space="0" w:sz="4" w:val="single"/>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w:t>
                </w:r>
              </w:p>
            </w:tc>
          </w:tr>
          <w:tr>
            <w:trPr>
              <w:cantSplit w:val="0"/>
              <w:trHeight w:val="38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tcPr>
              <w:p w:rsidR="00000000" w:rsidDel="00000000" w:rsidP="00000000" w:rsidRDefault="00000000" w:rsidRPr="00000000" w14:paraId="00000147">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09.15 - 10.05</w:t>
                </w:r>
              </w:p>
            </w:tc>
            <w:tc>
              <w:tcPr>
                <w:tcBorders>
                  <w:top w:color="000000" w:space="0" w:sz="4" w:val="single"/>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4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 2 : Manajemen Waktu</w:t>
                </w:r>
              </w:p>
            </w:tc>
            <w:tc>
              <w:tcPr>
                <w:tcBorders>
                  <w:top w:color="000000" w:space="0" w:sz="4" w:val="single"/>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Moderator</w:t>
                </w:r>
              </w:p>
            </w:tc>
          </w:tr>
          <w:tr>
            <w:trPr>
              <w:cantSplit w:val="0"/>
              <w:trHeight w:val="38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tcPr>
              <w:p w:rsidR="00000000" w:rsidDel="00000000" w:rsidP="00000000" w:rsidRDefault="00000000" w:rsidRPr="00000000" w14:paraId="0000014B">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4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10.05 - 10.10</w:t>
                </w:r>
              </w:p>
            </w:tc>
            <w:tc>
              <w:tcPr>
                <w:tcBorders>
                  <w:top w:color="000000" w:space="0" w:sz="4" w:val="single"/>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4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Materi</w:t>
                </w:r>
              </w:p>
            </w:tc>
            <w:tc>
              <w:tcPr>
                <w:tcBorders>
                  <w:top w:color="000000" w:space="0" w:sz="4" w:val="single"/>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4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w:t>
                </w:r>
              </w:p>
            </w:tc>
          </w:tr>
          <w:tr>
            <w:trPr>
              <w:cantSplit w:val="0"/>
              <w:trHeight w:val="38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tcPr>
              <w:p w:rsidR="00000000" w:rsidDel="00000000" w:rsidP="00000000" w:rsidRDefault="00000000" w:rsidRPr="00000000" w14:paraId="0000014F">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5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10.10 - 11.00</w:t>
                </w:r>
              </w:p>
            </w:tc>
            <w:tc>
              <w:tcPr>
                <w:tcBorders>
                  <w:top w:color="000000" w:space="0" w:sz="4" w:val="single"/>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 3 : Manajemen Konflik</w:t>
                </w:r>
              </w:p>
            </w:tc>
            <w:tc>
              <w:tcPr>
                <w:tcBorders>
                  <w:top w:color="000000" w:space="0" w:sz="4" w:val="single"/>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5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Moderator</w:t>
                </w:r>
              </w:p>
            </w:tc>
          </w:tr>
          <w:tr>
            <w:trPr>
              <w:cantSplit w:val="0"/>
              <w:trHeight w:val="38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tcPr>
              <w:p w:rsidR="00000000" w:rsidDel="00000000" w:rsidP="00000000" w:rsidRDefault="00000000" w:rsidRPr="00000000" w14:paraId="00000153">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5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11.00 - 11.05</w:t>
                </w:r>
              </w:p>
            </w:tc>
            <w:tc>
              <w:tcPr>
                <w:tcBorders>
                  <w:top w:color="000000" w:space="0" w:sz="4" w:val="single"/>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Materi</w:t>
                </w:r>
              </w:p>
            </w:tc>
            <w:tc>
              <w:tcPr>
                <w:tcBorders>
                  <w:top w:color="000000" w:space="0" w:sz="4" w:val="single"/>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5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w:t>
                </w:r>
              </w:p>
            </w:tc>
          </w:tr>
          <w:tr>
            <w:trPr>
              <w:cantSplit w:val="0"/>
              <w:trHeight w:val="38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tcPr>
              <w:p w:rsidR="00000000" w:rsidDel="00000000" w:rsidP="00000000" w:rsidRDefault="00000000" w:rsidRPr="00000000" w14:paraId="00000157">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5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11.05 - 11.20</w:t>
                </w:r>
              </w:p>
            </w:tc>
            <w:tc>
              <w:tcPr>
                <w:tcBorders>
                  <w:top w:color="000000" w:space="0" w:sz="4" w:val="single"/>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5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Penutup</w:t>
                </w:r>
              </w:p>
            </w:tc>
            <w:tc>
              <w:tcPr>
                <w:tcBorders>
                  <w:top w:color="000000" w:space="0" w:sz="4" w:val="single"/>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5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w:t>
                </w:r>
              </w:p>
            </w:tc>
          </w:tr>
          <w:tr>
            <w:trPr>
              <w:cantSplit w:val="0"/>
              <w:trHeight w:val="385" w:hRule="atLeast"/>
              <w:tblHeader w:val="0"/>
            </w:trPr>
            <w:tc>
              <w:tcPr>
                <w:vMerge w:val="restart"/>
                <w:tcBorders>
                  <w:top w:color="000000" w:space="0" w:sz="0" w:val="nil"/>
                  <w:left w:color="000000" w:space="0" w:sz="4" w:val="single"/>
                  <w:bottom w:color="000000" w:space="0" w:sz="6" w:val="single"/>
                  <w:right w:color="000000" w:space="0" w:sz="4" w:val="single"/>
                </w:tcBorders>
                <w:tcMar>
                  <w:top w:w="0.0" w:type="dxa"/>
                  <w:left w:w="40.0" w:type="dxa"/>
                  <w:bottom w:w="0.0" w:type="dxa"/>
                  <w:right w:w="40.0" w:type="dxa"/>
                </w:tcMar>
              </w:tcPr>
              <w:p w:rsidR="00000000" w:rsidDel="00000000" w:rsidP="00000000" w:rsidRDefault="00000000" w:rsidRPr="00000000" w14:paraId="0000015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Kamis, 21 Agustus 2025</w:t>
                </w:r>
              </w:p>
            </w:tc>
            <w:tc>
              <w:tcPr>
                <w:tcBorders>
                  <w:top w:color="000000" w:space="0" w:sz="4" w:val="single"/>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07.45 - 08.00</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Absensi Peserta</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Acara</w:t>
                </w:r>
              </w:p>
            </w:tc>
          </w:tr>
          <w:tr>
            <w:trPr>
              <w:cantSplit w:val="0"/>
              <w:trHeight w:val="385" w:hRule="atLeast"/>
              <w:tblHeader w:val="0"/>
            </w:trPr>
            <w:tc>
              <w:tcPr>
                <w:vMerge w:val="continue"/>
                <w:tcBorders>
                  <w:top w:color="000000" w:space="0" w:sz="0" w:val="nil"/>
                  <w:left w:color="000000" w:space="0" w:sz="4" w:val="single"/>
                  <w:bottom w:color="000000" w:space="0" w:sz="6" w:val="single"/>
                  <w:right w:color="000000" w:space="0" w:sz="4" w:val="single"/>
                </w:tcBorders>
                <w:tcMar>
                  <w:top w:w="0.0" w:type="dxa"/>
                  <w:left w:w="40.0" w:type="dxa"/>
                  <w:bottom w:w="0.0" w:type="dxa"/>
                  <w:right w:w="40.0" w:type="dxa"/>
                </w:tcMar>
              </w:tcPr>
              <w:p w:rsidR="00000000" w:rsidDel="00000000" w:rsidP="00000000" w:rsidRDefault="00000000" w:rsidRPr="00000000" w14:paraId="0000015F">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6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08.00 - 08.05</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6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Pembukaan</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6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w:t>
                </w:r>
              </w:p>
            </w:tc>
          </w:tr>
          <w:tr>
            <w:trPr>
              <w:cantSplit w:val="0"/>
              <w:trHeight w:val="385" w:hRule="atLeast"/>
              <w:tblHeader w:val="0"/>
            </w:trPr>
            <w:tc>
              <w:tcPr>
                <w:vMerge w:val="continue"/>
                <w:tcBorders>
                  <w:top w:color="000000" w:space="0" w:sz="0" w:val="nil"/>
                  <w:left w:color="000000" w:space="0" w:sz="4" w:val="single"/>
                  <w:bottom w:color="000000" w:space="0" w:sz="6" w:val="single"/>
                  <w:right w:color="000000" w:space="0" w:sz="4" w:val="single"/>
                </w:tcBorders>
                <w:tcMar>
                  <w:top w:w="0.0" w:type="dxa"/>
                  <w:left w:w="40.0" w:type="dxa"/>
                  <w:bottom w:w="0.0" w:type="dxa"/>
                  <w:right w:w="40.0" w:type="dxa"/>
                </w:tcMar>
              </w:tcPr>
              <w:p w:rsidR="00000000" w:rsidDel="00000000" w:rsidP="00000000" w:rsidRDefault="00000000" w:rsidRPr="00000000" w14:paraId="00000163">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6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08.10 - 08.15</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6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Sambutan Ketua Pelaksana</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6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Ketuplak</w:t>
                </w:r>
              </w:p>
            </w:tc>
          </w:tr>
          <w:tr>
            <w:trPr>
              <w:cantSplit w:val="0"/>
              <w:trHeight w:val="385" w:hRule="atLeast"/>
              <w:tblHeader w:val="0"/>
            </w:trPr>
            <w:tc>
              <w:tcPr>
                <w:vMerge w:val="continue"/>
                <w:tcBorders>
                  <w:top w:color="000000" w:space="0" w:sz="0" w:val="nil"/>
                  <w:left w:color="000000" w:space="0" w:sz="4" w:val="single"/>
                  <w:bottom w:color="000000" w:space="0" w:sz="6" w:val="single"/>
                  <w:right w:color="000000" w:space="0" w:sz="4" w:val="single"/>
                </w:tcBorders>
                <w:tcMar>
                  <w:top w:w="0.0" w:type="dxa"/>
                  <w:left w:w="40.0" w:type="dxa"/>
                  <w:bottom w:w="0.0" w:type="dxa"/>
                  <w:right w:w="40.0" w:type="dxa"/>
                </w:tcMar>
              </w:tcPr>
              <w:p w:rsidR="00000000" w:rsidDel="00000000" w:rsidP="00000000" w:rsidRDefault="00000000" w:rsidRPr="00000000" w14:paraId="00000167">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6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08.15 - 08.20</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6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Sambutan Ketua Program Studi Informatika</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6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Kaprodi</w:t>
                </w:r>
              </w:p>
            </w:tc>
          </w:tr>
          <w:tr>
            <w:trPr>
              <w:cantSplit w:val="0"/>
              <w:trHeight w:val="540" w:hRule="atLeast"/>
              <w:tblHeader w:val="0"/>
            </w:trPr>
            <w:tc>
              <w:tcPr>
                <w:vMerge w:val="continue"/>
                <w:tcBorders>
                  <w:top w:color="000000" w:space="0" w:sz="0" w:val="nil"/>
                  <w:left w:color="000000" w:space="0" w:sz="4" w:val="single"/>
                  <w:bottom w:color="000000" w:space="0" w:sz="6" w:val="single"/>
                  <w:right w:color="000000" w:space="0" w:sz="4" w:val="single"/>
                </w:tcBorders>
                <w:tcMar>
                  <w:top w:w="0.0" w:type="dxa"/>
                  <w:left w:w="40.0" w:type="dxa"/>
                  <w:bottom w:w="0.0" w:type="dxa"/>
                  <w:right w:w="40.0" w:type="dxa"/>
                </w:tcMar>
              </w:tcPr>
              <w:p w:rsidR="00000000" w:rsidDel="00000000" w:rsidP="00000000" w:rsidRDefault="00000000" w:rsidRPr="00000000" w14:paraId="0000016B">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6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08.20 - 08.25</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6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Sambutan Ketua Himpunan Informatika</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6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Ketua HMIF</w:t>
                </w:r>
              </w:p>
            </w:tc>
          </w:tr>
          <w:tr>
            <w:trPr>
              <w:cantSplit w:val="0"/>
              <w:trHeight w:val="385" w:hRule="atLeast"/>
              <w:tblHeader w:val="0"/>
            </w:trPr>
            <w:tc>
              <w:tcPr>
                <w:vMerge w:val="continue"/>
                <w:tcBorders>
                  <w:top w:color="000000" w:space="0" w:sz="0" w:val="nil"/>
                  <w:left w:color="000000" w:space="0" w:sz="4" w:val="single"/>
                  <w:bottom w:color="000000" w:space="0" w:sz="6" w:val="single"/>
                  <w:right w:color="000000" w:space="0" w:sz="4" w:val="single"/>
                </w:tcBorders>
                <w:tcMar>
                  <w:top w:w="0.0" w:type="dxa"/>
                  <w:left w:w="40.0" w:type="dxa"/>
                  <w:bottom w:w="0.0" w:type="dxa"/>
                  <w:right w:w="40.0" w:type="dxa"/>
                </w:tcMar>
              </w:tcPr>
              <w:p w:rsidR="00000000" w:rsidDel="00000000" w:rsidP="00000000" w:rsidRDefault="00000000" w:rsidRPr="00000000" w14:paraId="0000016F">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7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08.25 - 08.30</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7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Sambutan Ketua BEM FT Untirta</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7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Ketua BEM FT</w:t>
                </w:r>
              </w:p>
            </w:tc>
          </w:tr>
          <w:tr>
            <w:trPr>
              <w:cantSplit w:val="0"/>
              <w:trHeight w:val="385" w:hRule="atLeast"/>
              <w:tblHeader w:val="0"/>
            </w:trPr>
            <w:tc>
              <w:tcPr>
                <w:vMerge w:val="continue"/>
                <w:tcBorders>
                  <w:top w:color="000000" w:space="0" w:sz="0" w:val="nil"/>
                  <w:left w:color="000000" w:space="0" w:sz="4" w:val="single"/>
                  <w:bottom w:color="000000" w:space="0" w:sz="6" w:val="single"/>
                  <w:right w:color="000000" w:space="0" w:sz="4" w:val="single"/>
                </w:tcBorders>
                <w:tcMar>
                  <w:top w:w="0.0" w:type="dxa"/>
                  <w:left w:w="40.0" w:type="dxa"/>
                  <w:bottom w:w="0.0" w:type="dxa"/>
                  <w:right w:w="40.0" w:type="dxa"/>
                </w:tcMar>
              </w:tcPr>
              <w:p w:rsidR="00000000" w:rsidDel="00000000" w:rsidP="00000000" w:rsidRDefault="00000000" w:rsidRPr="00000000" w14:paraId="00000173">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7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08.30 - 08.35</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7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Sambutan Ketua DPM FT Untirta</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7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Ketua DPM FT</w:t>
                </w:r>
              </w:p>
            </w:tc>
          </w:tr>
          <w:tr>
            <w:trPr>
              <w:cantSplit w:val="0"/>
              <w:trHeight w:val="330" w:hRule="atLeast"/>
              <w:tblHeader w:val="0"/>
            </w:trPr>
            <w:tc>
              <w:tcPr>
                <w:vMerge w:val="continue"/>
                <w:tcBorders>
                  <w:top w:color="000000" w:space="0" w:sz="0" w:val="nil"/>
                  <w:left w:color="000000" w:space="0" w:sz="4" w:val="single"/>
                  <w:bottom w:color="000000" w:space="0" w:sz="6" w:val="single"/>
                  <w:right w:color="000000" w:space="0" w:sz="4" w:val="single"/>
                </w:tcBorders>
                <w:tcMar>
                  <w:top w:w="0.0" w:type="dxa"/>
                  <w:left w:w="40.0" w:type="dxa"/>
                  <w:bottom w:w="0.0" w:type="dxa"/>
                  <w:right w:w="40.0" w:type="dxa"/>
                </w:tcMar>
              </w:tcPr>
              <w:p w:rsidR="00000000" w:rsidDel="00000000" w:rsidP="00000000" w:rsidRDefault="00000000" w:rsidRPr="00000000" w14:paraId="00000177">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7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08.35 - 09.25</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7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 1 : Etika dan Profesionalisme dalam Organisasi</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7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Moderator</w:t>
                </w:r>
              </w:p>
            </w:tc>
          </w:tr>
          <w:tr>
            <w:trPr>
              <w:cantSplit w:val="0"/>
              <w:trHeight w:val="385" w:hRule="atLeast"/>
              <w:tblHeader w:val="0"/>
            </w:trPr>
            <w:tc>
              <w:tcPr>
                <w:vMerge w:val="continue"/>
                <w:tcBorders>
                  <w:top w:color="000000" w:space="0" w:sz="0" w:val="nil"/>
                  <w:left w:color="000000" w:space="0" w:sz="4" w:val="single"/>
                  <w:bottom w:color="000000" w:space="0" w:sz="6" w:val="single"/>
                  <w:right w:color="000000" w:space="0" w:sz="4" w:val="single"/>
                </w:tcBorders>
                <w:tcMar>
                  <w:top w:w="0.0" w:type="dxa"/>
                  <w:left w:w="40.0" w:type="dxa"/>
                  <w:bottom w:w="0.0" w:type="dxa"/>
                  <w:right w:w="40.0" w:type="dxa"/>
                </w:tcMar>
              </w:tcPr>
              <w:p w:rsidR="00000000" w:rsidDel="00000000" w:rsidP="00000000" w:rsidRDefault="00000000" w:rsidRPr="00000000" w14:paraId="0000017B">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7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09.25 - 09.30</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7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Materi</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7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w:t>
                </w:r>
              </w:p>
            </w:tc>
          </w:tr>
          <w:tr>
            <w:trPr>
              <w:cantSplit w:val="0"/>
              <w:trHeight w:val="385" w:hRule="atLeast"/>
              <w:tblHeader w:val="0"/>
            </w:trPr>
            <w:tc>
              <w:tcPr>
                <w:vMerge w:val="continue"/>
                <w:tcBorders>
                  <w:top w:color="000000" w:space="0" w:sz="0" w:val="nil"/>
                  <w:left w:color="000000" w:space="0" w:sz="4" w:val="single"/>
                  <w:bottom w:color="000000" w:space="0" w:sz="6" w:val="single"/>
                  <w:right w:color="000000" w:space="0" w:sz="4" w:val="single"/>
                </w:tcBorders>
                <w:tcMar>
                  <w:top w:w="0.0" w:type="dxa"/>
                  <w:left w:w="40.0" w:type="dxa"/>
                  <w:bottom w:w="0.0" w:type="dxa"/>
                  <w:right w:w="40.0" w:type="dxa"/>
                </w:tcMar>
              </w:tcPr>
              <w:p w:rsidR="00000000" w:rsidDel="00000000" w:rsidP="00000000" w:rsidRDefault="00000000" w:rsidRPr="00000000" w14:paraId="0000017F">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8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09.30 - 10.20</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8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 2 : Birokrasi dan Administrasi</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8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Moderator</w:t>
                </w:r>
              </w:p>
            </w:tc>
          </w:tr>
          <w:tr>
            <w:trPr>
              <w:cantSplit w:val="0"/>
              <w:trHeight w:val="385" w:hRule="atLeast"/>
              <w:tblHeader w:val="0"/>
            </w:trPr>
            <w:tc>
              <w:tcPr>
                <w:vMerge w:val="continue"/>
                <w:tcBorders>
                  <w:top w:color="000000" w:space="0" w:sz="0" w:val="nil"/>
                  <w:left w:color="000000" w:space="0" w:sz="4" w:val="single"/>
                  <w:bottom w:color="000000" w:space="0" w:sz="6" w:val="single"/>
                  <w:right w:color="000000" w:space="0" w:sz="4" w:val="single"/>
                </w:tcBorders>
                <w:tcMar>
                  <w:top w:w="0.0" w:type="dxa"/>
                  <w:left w:w="40.0" w:type="dxa"/>
                  <w:bottom w:w="0.0" w:type="dxa"/>
                  <w:right w:w="40.0" w:type="dxa"/>
                </w:tcMar>
              </w:tcPr>
              <w:p w:rsidR="00000000" w:rsidDel="00000000" w:rsidP="00000000" w:rsidRDefault="00000000" w:rsidRPr="00000000" w14:paraId="00000183">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8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10.20 - 10.25</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8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Materi</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8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w:t>
                </w:r>
              </w:p>
            </w:tc>
          </w:tr>
          <w:tr>
            <w:trPr>
              <w:cantSplit w:val="0"/>
              <w:trHeight w:val="385" w:hRule="atLeast"/>
              <w:tblHeader w:val="0"/>
            </w:trPr>
            <w:tc>
              <w:tcPr>
                <w:vMerge w:val="continue"/>
                <w:tcBorders>
                  <w:top w:color="000000" w:space="0" w:sz="0" w:val="nil"/>
                  <w:left w:color="000000" w:space="0" w:sz="4" w:val="single"/>
                  <w:bottom w:color="000000" w:space="0" w:sz="6" w:val="single"/>
                  <w:right w:color="000000" w:space="0" w:sz="4" w:val="single"/>
                </w:tcBorders>
                <w:tcMar>
                  <w:top w:w="0.0" w:type="dxa"/>
                  <w:left w:w="40.0" w:type="dxa"/>
                  <w:bottom w:w="0.0" w:type="dxa"/>
                  <w:right w:w="40.0" w:type="dxa"/>
                </w:tcMar>
              </w:tcPr>
              <w:p w:rsidR="00000000" w:rsidDel="00000000" w:rsidP="00000000" w:rsidRDefault="00000000" w:rsidRPr="00000000" w14:paraId="00000187">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8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10.25 - 11.25</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8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Pasti</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8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Korlap</w:t>
                </w:r>
              </w:p>
            </w:tc>
          </w:tr>
          <w:tr>
            <w:trPr>
              <w:cantSplit w:val="0"/>
              <w:trHeight w:val="385" w:hRule="atLeast"/>
              <w:tblHeader w:val="0"/>
            </w:trPr>
            <w:tc>
              <w:tcPr>
                <w:vMerge w:val="continue"/>
                <w:tcBorders>
                  <w:top w:color="000000" w:space="0" w:sz="0" w:val="nil"/>
                  <w:left w:color="000000" w:space="0" w:sz="4" w:val="single"/>
                  <w:bottom w:color="000000" w:space="0" w:sz="6" w:val="single"/>
                  <w:right w:color="000000" w:space="0" w:sz="4" w:val="single"/>
                </w:tcBorders>
                <w:tcMar>
                  <w:top w:w="0.0" w:type="dxa"/>
                  <w:left w:w="40.0" w:type="dxa"/>
                  <w:bottom w:w="0.0" w:type="dxa"/>
                  <w:right w:w="40.0" w:type="dxa"/>
                </w:tcMar>
              </w:tcPr>
              <w:p w:rsidR="00000000" w:rsidDel="00000000" w:rsidP="00000000" w:rsidRDefault="00000000" w:rsidRPr="00000000" w14:paraId="0000018B">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8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11.25 - 11.40</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8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Ice Breaking</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8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&amp; Panitia</w:t>
                </w:r>
              </w:p>
            </w:tc>
          </w:tr>
          <w:tr>
            <w:trPr>
              <w:cantSplit w:val="0"/>
              <w:trHeight w:val="385" w:hRule="atLeast"/>
              <w:tblHeader w:val="0"/>
            </w:trPr>
            <w:tc>
              <w:tcPr>
                <w:vMerge w:val="continue"/>
                <w:tcBorders>
                  <w:top w:color="000000" w:space="0" w:sz="0" w:val="nil"/>
                  <w:left w:color="000000" w:space="0" w:sz="4" w:val="single"/>
                  <w:bottom w:color="000000" w:space="0" w:sz="6" w:val="single"/>
                  <w:right w:color="000000" w:space="0" w:sz="4" w:val="single"/>
                </w:tcBorders>
                <w:tcMar>
                  <w:top w:w="0.0" w:type="dxa"/>
                  <w:left w:w="40.0" w:type="dxa"/>
                  <w:bottom w:w="0.0" w:type="dxa"/>
                  <w:right w:w="40.0" w:type="dxa"/>
                </w:tcMar>
              </w:tcPr>
              <w:p w:rsidR="00000000" w:rsidDel="00000000" w:rsidP="00000000" w:rsidRDefault="00000000" w:rsidRPr="00000000" w14:paraId="0000018F">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9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11.40 - 12.20</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9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ISHOMA</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9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w:t>
                </w:r>
              </w:p>
            </w:tc>
          </w:tr>
          <w:tr>
            <w:trPr>
              <w:cantSplit w:val="0"/>
              <w:trHeight w:val="385" w:hRule="atLeast"/>
              <w:tblHeader w:val="0"/>
            </w:trPr>
            <w:tc>
              <w:tcPr>
                <w:vMerge w:val="continue"/>
                <w:tcBorders>
                  <w:top w:color="000000" w:space="0" w:sz="0" w:val="nil"/>
                  <w:left w:color="000000" w:space="0" w:sz="4" w:val="single"/>
                  <w:bottom w:color="000000" w:space="0" w:sz="6" w:val="single"/>
                  <w:right w:color="000000" w:space="0" w:sz="4" w:val="single"/>
                </w:tcBorders>
                <w:tcMar>
                  <w:top w:w="0.0" w:type="dxa"/>
                  <w:left w:w="40.0" w:type="dxa"/>
                  <w:bottom w:w="0.0" w:type="dxa"/>
                  <w:right w:w="40.0" w:type="dxa"/>
                </w:tcMar>
              </w:tcPr>
              <w:p w:rsidR="00000000" w:rsidDel="00000000" w:rsidP="00000000" w:rsidRDefault="00000000" w:rsidRPr="00000000" w14:paraId="00000193">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9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12.20 - 12.30</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9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Briefing Penugasan</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9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w:t>
                </w:r>
              </w:p>
            </w:tc>
          </w:tr>
          <w:tr>
            <w:trPr>
              <w:cantSplit w:val="0"/>
              <w:trHeight w:val="385" w:hRule="atLeast"/>
              <w:tblHeader w:val="0"/>
            </w:trPr>
            <w:tc>
              <w:tcPr>
                <w:vMerge w:val="continue"/>
                <w:tcBorders>
                  <w:top w:color="000000" w:space="0" w:sz="0" w:val="nil"/>
                  <w:left w:color="000000" w:space="0" w:sz="4" w:val="single"/>
                  <w:bottom w:color="000000" w:space="0" w:sz="6" w:val="single"/>
                  <w:right w:color="000000" w:space="0" w:sz="4" w:val="single"/>
                </w:tcBorders>
                <w:tcMar>
                  <w:top w:w="0.0" w:type="dxa"/>
                  <w:left w:w="40.0" w:type="dxa"/>
                  <w:bottom w:w="0.0" w:type="dxa"/>
                  <w:right w:w="40.0" w:type="dxa"/>
                </w:tcMar>
              </w:tcPr>
              <w:p w:rsidR="00000000" w:rsidDel="00000000" w:rsidP="00000000" w:rsidRDefault="00000000" w:rsidRPr="00000000" w14:paraId="00000197">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9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12.30 - 14.00</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9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Pengerjaan Proposal</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9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Acara</w:t>
                </w:r>
              </w:p>
            </w:tc>
          </w:tr>
          <w:tr>
            <w:trPr>
              <w:cantSplit w:val="0"/>
              <w:trHeight w:val="385" w:hRule="atLeast"/>
              <w:tblHeader w:val="0"/>
            </w:trPr>
            <w:tc>
              <w:tcPr>
                <w:vMerge w:val="continue"/>
                <w:tcBorders>
                  <w:top w:color="000000" w:space="0" w:sz="0" w:val="nil"/>
                  <w:left w:color="000000" w:space="0" w:sz="4" w:val="single"/>
                  <w:bottom w:color="000000" w:space="0" w:sz="6" w:val="single"/>
                  <w:right w:color="000000" w:space="0" w:sz="4" w:val="single"/>
                </w:tcBorders>
                <w:tcMar>
                  <w:top w:w="0.0" w:type="dxa"/>
                  <w:left w:w="40.0" w:type="dxa"/>
                  <w:bottom w:w="0.0" w:type="dxa"/>
                  <w:right w:w="40.0" w:type="dxa"/>
                </w:tcMar>
              </w:tcPr>
              <w:p w:rsidR="00000000" w:rsidDel="00000000" w:rsidP="00000000" w:rsidRDefault="00000000" w:rsidRPr="00000000" w14:paraId="0000019B">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9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14.00 - 15.00</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9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Presentasi</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9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Acara</w:t>
                </w:r>
              </w:p>
            </w:tc>
          </w:tr>
          <w:tr>
            <w:trPr>
              <w:cantSplit w:val="0"/>
              <w:trHeight w:val="385" w:hRule="atLeast"/>
              <w:tblHeader w:val="0"/>
            </w:trPr>
            <w:tc>
              <w:tcPr>
                <w:vMerge w:val="continue"/>
                <w:tcBorders>
                  <w:top w:color="000000" w:space="0" w:sz="0" w:val="nil"/>
                  <w:left w:color="000000" w:space="0" w:sz="4" w:val="single"/>
                  <w:bottom w:color="000000" w:space="0" w:sz="6" w:val="single"/>
                  <w:right w:color="000000" w:space="0" w:sz="4" w:val="single"/>
                </w:tcBorders>
                <w:tcMar>
                  <w:top w:w="0.0" w:type="dxa"/>
                  <w:left w:w="40.0" w:type="dxa"/>
                  <w:bottom w:w="0.0" w:type="dxa"/>
                  <w:right w:w="40.0" w:type="dxa"/>
                </w:tcMar>
              </w:tcPr>
              <w:p w:rsidR="00000000" w:rsidDel="00000000" w:rsidP="00000000" w:rsidRDefault="00000000" w:rsidRPr="00000000" w14:paraId="0000019F">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A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15.00 - 16.30</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A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Epilog</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A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Acara</w:t>
                </w:r>
              </w:p>
            </w:tc>
          </w:tr>
          <w:tr>
            <w:trPr>
              <w:cantSplit w:val="0"/>
              <w:trHeight w:val="385" w:hRule="atLeast"/>
              <w:tblHeader w:val="0"/>
            </w:trPr>
            <w:tc>
              <w:tcPr>
                <w:vMerge w:val="continue"/>
                <w:tcBorders>
                  <w:top w:color="000000" w:space="0" w:sz="0" w:val="nil"/>
                  <w:left w:color="000000" w:space="0" w:sz="4" w:val="single"/>
                  <w:bottom w:color="000000" w:space="0" w:sz="6" w:val="single"/>
                  <w:right w:color="000000" w:space="0" w:sz="4" w:val="single"/>
                </w:tcBorders>
                <w:tcMar>
                  <w:top w:w="0.0" w:type="dxa"/>
                  <w:left w:w="40.0" w:type="dxa"/>
                  <w:bottom w:w="0.0" w:type="dxa"/>
                  <w:right w:w="40.0" w:type="dxa"/>
                </w:tcMar>
              </w:tcPr>
              <w:p w:rsidR="00000000" w:rsidDel="00000000" w:rsidP="00000000" w:rsidRDefault="00000000" w:rsidRPr="00000000" w14:paraId="000001A3">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A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16.30 - 17.00</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A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Penutupan &amp; Dokumentasi</w:t>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tcPr>
              <w:p w:rsidR="00000000" w:rsidDel="00000000" w:rsidP="00000000" w:rsidRDefault="00000000" w:rsidRPr="00000000" w14:paraId="000001A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w:t>
                </w:r>
              </w:p>
            </w:tc>
          </w:tr>
        </w:tbl>
      </w:sdtContent>
    </w:sdt>
    <w:p w:rsidR="00000000" w:rsidDel="00000000" w:rsidP="00000000" w:rsidRDefault="00000000" w:rsidRPr="00000000" w14:paraId="000001A7">
      <w:pPr>
        <w:widowControl w:val="0"/>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sectPr>
      <w:headerReference r:id="rId11" w:type="default"/>
      <w:headerReference r:id="rId12" w:type="first"/>
      <w:footerReference r:id="rId13" w:type="first"/>
      <w:pgSz w:h="18720" w:w="12240" w:orient="portrait"/>
      <w:pgMar w:bottom="1440.0000000000002" w:top="1440.0000000000002" w:left="1440.0000000000002"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ind w:left="-141.7322834645669"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HIMPUNAN MAHASISWA INFORMATIKA</w:t>
    </w:r>
    <w:r w:rsidDel="00000000" w:rsidR="00000000" w:rsidRPr="00000000">
      <w:drawing>
        <wp:anchor allowOverlap="1" behindDoc="0" distB="114300" distT="114300" distL="114300" distR="114300" hidden="0" layoutInCell="1" locked="0" relativeHeight="0" simplePos="0">
          <wp:simplePos x="0" y="0"/>
          <wp:positionH relativeFrom="column">
            <wp:posOffset>25407</wp:posOffset>
          </wp:positionH>
          <wp:positionV relativeFrom="paragraph">
            <wp:posOffset>-95243</wp:posOffset>
          </wp:positionV>
          <wp:extent cx="902758" cy="911117"/>
          <wp:effectExtent b="0" l="0" r="0" t="0"/>
          <wp:wrapNone/>
          <wp:docPr id="5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02758" cy="91111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4766733</wp:posOffset>
          </wp:positionH>
          <wp:positionV relativeFrom="paragraph">
            <wp:posOffset>-91010</wp:posOffset>
          </wp:positionV>
          <wp:extent cx="1005417" cy="1005417"/>
          <wp:effectExtent b="0" l="0" r="0" t="0"/>
          <wp:wrapNone/>
          <wp:docPr id="57"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05417" cy="1005417"/>
                  </a:xfrm>
                  <a:prstGeom prst="rect"/>
                  <a:ln/>
                </pic:spPr>
              </pic:pic>
            </a:graphicData>
          </a:graphic>
        </wp:anchor>
      </w:drawing>
    </w:r>
  </w:p>
  <w:p w:rsidR="00000000" w:rsidDel="00000000" w:rsidP="00000000" w:rsidRDefault="00000000" w:rsidRPr="00000000" w14:paraId="000001AA">
    <w:pPr>
      <w:ind w:left="-141.7322834645669"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FAKULTAS TEKNIK</w:t>
    </w:r>
  </w:p>
  <w:p w:rsidR="00000000" w:rsidDel="00000000" w:rsidP="00000000" w:rsidRDefault="00000000" w:rsidRPr="00000000" w14:paraId="000001AB">
    <w:pPr>
      <w:ind w:left="-141.7322834645669"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UNIVERSITAS SULTAN AGENG TIRTAYASA</w:t>
    </w:r>
  </w:p>
  <w:p w:rsidR="00000000" w:rsidDel="00000000" w:rsidP="00000000" w:rsidRDefault="00000000" w:rsidRPr="00000000" w14:paraId="000001AC">
    <w:pPr>
      <w:ind w:left="-141.7322834645669" w:firstLine="0"/>
      <w:jc w:val="center"/>
      <w:rPr>
        <w:rFonts w:ascii="Times New Roman" w:cs="Times New Roman" w:eastAsia="Times New Roman" w:hAnsi="Times New Roman"/>
        <w:b w:val="1"/>
        <w:sz w:val="8"/>
        <w:szCs w:val="8"/>
      </w:rPr>
    </w:pPr>
    <w:r w:rsidDel="00000000" w:rsidR="00000000" w:rsidRPr="00000000">
      <w:rPr>
        <w:rFonts w:ascii="Times New Roman" w:cs="Times New Roman" w:eastAsia="Times New Roman" w:hAnsi="Times New Roman"/>
        <w:b w:val="1"/>
        <w:sz w:val="8"/>
        <w:szCs w:val="8"/>
        <w:rtl w:val="0"/>
      </w:rPr>
      <w:t xml:space="preserve"> </w:t>
    </w:r>
  </w:p>
  <w:p w:rsidR="00000000" w:rsidDel="00000000" w:rsidP="00000000" w:rsidRDefault="00000000" w:rsidRPr="00000000" w14:paraId="000001AD">
    <w:pPr>
      <w:ind w:left="-141.7322834645669"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Jl. Jendral Sudirman KM. 3, Kotabumi, Kec. Purwakarta, Cilegon, Banten</w:t>
    </w:r>
  </w:p>
  <w:p w:rsidR="00000000" w:rsidDel="00000000" w:rsidP="00000000" w:rsidRDefault="00000000" w:rsidRPr="00000000" w14:paraId="000001AE">
    <w:pPr>
      <w:spacing w:after="200" w:lineRule="auto"/>
      <w:ind w:left="-141.7322834645669" w:firstLine="0"/>
      <w:jc w:val="center"/>
      <w:rPr/>
    </w:pPr>
    <w:r w:rsidDel="00000000" w:rsidR="00000000" w:rsidRPr="00000000">
      <w:rPr>
        <w:rFonts w:ascii="Times New Roman" w:cs="Times New Roman" w:eastAsia="Times New Roman" w:hAnsi="Times New Roman"/>
        <w:sz w:val="20"/>
        <w:szCs w:val="20"/>
        <w:rtl w:val="0"/>
      </w:rPr>
      <w:t xml:space="preserve">surel: </w:t>
    </w:r>
    <w:hyperlink r:id="rId3">
      <w:r w:rsidDel="00000000" w:rsidR="00000000" w:rsidRPr="00000000">
        <w:rPr>
          <w:rFonts w:ascii="Times New Roman" w:cs="Times New Roman" w:eastAsia="Times New Roman" w:hAnsi="Times New Roman"/>
          <w:color w:val="1155cc"/>
          <w:sz w:val="20"/>
          <w:szCs w:val="20"/>
          <w:u w:val="single"/>
          <w:rtl w:val="0"/>
        </w:rPr>
        <w:t xml:space="preserve">hmif.untirta@gmail.com</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-21160</wp:posOffset>
          </wp:positionH>
          <wp:positionV relativeFrom="paragraph">
            <wp:posOffset>221096</wp:posOffset>
          </wp:positionV>
          <wp:extent cx="5731200" cy="50800"/>
          <wp:effectExtent b="0" l="0" r="0" t="0"/>
          <wp:wrapNone/>
          <wp:docPr id="60" name="image7.png"/>
          <a:graphic>
            <a:graphicData uri="http://schemas.openxmlformats.org/drawingml/2006/picture">
              <pic:pic>
                <pic:nvPicPr>
                  <pic:cNvPr id="0" name="image7.png"/>
                  <pic:cNvPicPr preferRelativeResize="0"/>
                </pic:nvPicPr>
                <pic:blipFill>
                  <a:blip r:embed="rId4"/>
                  <a:srcRect b="0" l="0" r="0" t="0"/>
                  <a:stretch>
                    <a:fillRect/>
                  </a:stretch>
                </pic:blipFill>
                <pic:spPr>
                  <a:xfrm>
                    <a:off x="0" y="0"/>
                    <a:ext cx="5731200" cy="50800"/>
                  </a:xfrm>
                  <a:prstGeom prst="rect"/>
                  <a:ln/>
                </pic:spPr>
              </pic:pic>
            </a:graphicData>
          </a:graphic>
        </wp:anchor>
      </w:drawing>
    </w:r>
  </w:p>
  <w:p w:rsidR="00000000" w:rsidDel="00000000" w:rsidP="00000000" w:rsidRDefault="00000000" w:rsidRPr="00000000" w14:paraId="000001A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ind w:left="-141.7322834645669"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HIMPUNAN MAHASISWA INFORMATIKA</w:t>
    </w:r>
    <w:r w:rsidDel="00000000" w:rsidR="00000000" w:rsidRPr="00000000">
      <w:drawing>
        <wp:anchor allowOverlap="1" behindDoc="0" distB="114300" distT="114300" distL="114300" distR="114300" hidden="0" layoutInCell="1" locked="0" relativeHeight="0" simplePos="0">
          <wp:simplePos x="0" y="0"/>
          <wp:positionH relativeFrom="column">
            <wp:posOffset>25407</wp:posOffset>
          </wp:positionH>
          <wp:positionV relativeFrom="paragraph">
            <wp:posOffset>-95243</wp:posOffset>
          </wp:positionV>
          <wp:extent cx="902758" cy="911117"/>
          <wp:effectExtent b="0" l="0" r="0" t="0"/>
          <wp:wrapNone/>
          <wp:docPr id="5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02758" cy="91111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4766733</wp:posOffset>
          </wp:positionH>
          <wp:positionV relativeFrom="paragraph">
            <wp:posOffset>-91010</wp:posOffset>
          </wp:positionV>
          <wp:extent cx="1005417" cy="1005417"/>
          <wp:effectExtent b="0" l="0" r="0" t="0"/>
          <wp:wrapNone/>
          <wp:docPr id="5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05417" cy="1005417"/>
                  </a:xfrm>
                  <a:prstGeom prst="rect"/>
                  <a:ln/>
                </pic:spPr>
              </pic:pic>
            </a:graphicData>
          </a:graphic>
        </wp:anchor>
      </w:drawing>
    </w:r>
  </w:p>
  <w:p w:rsidR="00000000" w:rsidDel="00000000" w:rsidP="00000000" w:rsidRDefault="00000000" w:rsidRPr="00000000" w14:paraId="000001B1">
    <w:pPr>
      <w:ind w:left="-141.7322834645669"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FAKULTAS TEKNIK</w:t>
    </w:r>
  </w:p>
  <w:p w:rsidR="00000000" w:rsidDel="00000000" w:rsidP="00000000" w:rsidRDefault="00000000" w:rsidRPr="00000000" w14:paraId="000001B2">
    <w:pPr>
      <w:ind w:left="-141.7322834645669"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UNIVERSITAS SULTAN AGENG TIRTAYASA</w:t>
    </w:r>
  </w:p>
  <w:p w:rsidR="00000000" w:rsidDel="00000000" w:rsidP="00000000" w:rsidRDefault="00000000" w:rsidRPr="00000000" w14:paraId="000001B3">
    <w:pPr>
      <w:ind w:left="-141.7322834645669" w:firstLine="0"/>
      <w:jc w:val="center"/>
      <w:rPr>
        <w:rFonts w:ascii="Times New Roman" w:cs="Times New Roman" w:eastAsia="Times New Roman" w:hAnsi="Times New Roman"/>
        <w:b w:val="1"/>
        <w:sz w:val="8"/>
        <w:szCs w:val="8"/>
      </w:rPr>
    </w:pPr>
    <w:r w:rsidDel="00000000" w:rsidR="00000000" w:rsidRPr="00000000">
      <w:rPr>
        <w:rFonts w:ascii="Times New Roman" w:cs="Times New Roman" w:eastAsia="Times New Roman" w:hAnsi="Times New Roman"/>
        <w:b w:val="1"/>
        <w:sz w:val="8"/>
        <w:szCs w:val="8"/>
        <w:rtl w:val="0"/>
      </w:rPr>
      <w:t xml:space="preserve"> </w:t>
    </w:r>
  </w:p>
  <w:p w:rsidR="00000000" w:rsidDel="00000000" w:rsidP="00000000" w:rsidRDefault="00000000" w:rsidRPr="00000000" w14:paraId="000001B4">
    <w:pPr>
      <w:ind w:left="-141.7322834645669"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Jl. Jendral Sudirman KM. 3, Kotabumi, Kec. Purwakarta, Cilegon, Banten</w:t>
    </w:r>
  </w:p>
  <w:p w:rsidR="00000000" w:rsidDel="00000000" w:rsidP="00000000" w:rsidRDefault="00000000" w:rsidRPr="00000000" w14:paraId="000001B5">
    <w:pPr>
      <w:spacing w:after="200" w:lineRule="auto"/>
      <w:ind w:left="-141.7322834645669" w:firstLine="0"/>
      <w:jc w:val="center"/>
      <w:rPr/>
    </w:pPr>
    <w:r w:rsidDel="00000000" w:rsidR="00000000" w:rsidRPr="00000000">
      <w:rPr>
        <w:rFonts w:ascii="Times New Roman" w:cs="Times New Roman" w:eastAsia="Times New Roman" w:hAnsi="Times New Roman"/>
        <w:sz w:val="20"/>
        <w:szCs w:val="20"/>
        <w:rtl w:val="0"/>
      </w:rPr>
      <w:t xml:space="preserve">surel: </w:t>
    </w:r>
    <w:hyperlink r:id="rId3">
      <w:r w:rsidDel="00000000" w:rsidR="00000000" w:rsidRPr="00000000">
        <w:rPr>
          <w:rFonts w:ascii="Times New Roman" w:cs="Times New Roman" w:eastAsia="Times New Roman" w:hAnsi="Times New Roman"/>
          <w:color w:val="1155cc"/>
          <w:sz w:val="20"/>
          <w:szCs w:val="20"/>
          <w:u w:val="single"/>
          <w:rtl w:val="0"/>
        </w:rPr>
        <w:t xml:space="preserve">hmif.untirta@gmail.com</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-21160</wp:posOffset>
          </wp:positionH>
          <wp:positionV relativeFrom="paragraph">
            <wp:posOffset>221096</wp:posOffset>
          </wp:positionV>
          <wp:extent cx="5731200" cy="50800"/>
          <wp:effectExtent b="0" l="0" r="0" t="0"/>
          <wp:wrapNone/>
          <wp:docPr id="55" name="image7.png"/>
          <a:graphic>
            <a:graphicData uri="http://schemas.openxmlformats.org/drawingml/2006/picture">
              <pic:pic>
                <pic:nvPicPr>
                  <pic:cNvPr id="0" name="image7.png"/>
                  <pic:cNvPicPr preferRelativeResize="0"/>
                </pic:nvPicPr>
                <pic:blipFill>
                  <a:blip r:embed="rId4"/>
                  <a:srcRect b="0" l="0" r="0" t="0"/>
                  <a:stretch>
                    <a:fillRect/>
                  </a:stretch>
                </pic:blipFill>
                <pic:spPr>
                  <a:xfrm>
                    <a:off x="0" y="0"/>
                    <a:ext cx="5731200" cy="508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lowerLetter"/>
      <w:lvlText w:val="%1."/>
      <w:lvlJc w:val="left"/>
      <w:pPr>
        <w:ind w:left="2160" w:hanging="360"/>
      </w:pPr>
      <w:rPr>
        <w:u w:val="none"/>
      </w:rPr>
    </w:lvl>
    <w:lvl w:ilvl="1">
      <w:start w:val="1"/>
      <w:numFmt w:val="bullet"/>
      <w:lvlText w:val="1"/>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hyperlink" Target="mailto:hmif.untirta@gmail.com" TargetMode="External"/><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hyperlink" Target="mailto:hmif.untirta@gmail.com" TargetMode="External"/><Relationship Id="rId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bfzcxUKGKfTTTg0mEkkQedQ9pw==">CgMxLjAaHwoBMBIaChgICVIUChJ0YWJsZS5rc3F5OTc2OHVwejAaHwoBMRIaChgICVIUChJ0YWJsZS5heDMwejdkNGc0YmUyCWguMzBqMHpsbDgAciExZWdEanpXZkw5N1huV1F2RjYzWWQzUXA1a0didnQ5b3Q=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