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B6CE" w14:textId="77777777" w:rsidR="00BA4DB0" w:rsidRPr="00F53424" w:rsidRDefault="00BA4DB0" w:rsidP="00BA4DB0"/>
    <w:p w14:paraId="5367AB84" w14:textId="77777777" w:rsidR="00BA4DB0" w:rsidRPr="00F53424" w:rsidRDefault="00BA4DB0" w:rsidP="00BA4DB0">
      <w:pPr>
        <w:pBdr>
          <w:top w:val="nil"/>
          <w:left w:val="nil"/>
          <w:bottom w:val="nil"/>
          <w:right w:val="nil"/>
          <w:between w:val="nil"/>
        </w:pBdr>
        <w:spacing w:before="600"/>
        <w:ind w:left="274"/>
        <w:jc w:val="center"/>
        <w:rPr>
          <w:b/>
          <w:smallCaps/>
          <w:color w:val="000080"/>
        </w:rPr>
      </w:pPr>
      <w:r w:rsidRPr="00F53424">
        <w:rPr>
          <w:b/>
          <w:smallCaps/>
          <w:noProof/>
          <w:color w:val="000080"/>
        </w:rPr>
        <w:drawing>
          <wp:inline distT="0" distB="0" distL="0" distR="0" wp14:anchorId="3075D1D3" wp14:editId="32FF5E4D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424">
        <w:rPr>
          <w:b/>
          <w:smallCaps/>
          <w:noProof/>
          <w:color w:val="000080"/>
        </w:rPr>
        <w:drawing>
          <wp:inline distT="0" distB="0" distL="0" distR="0" wp14:anchorId="09D170DD" wp14:editId="42E38D4D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C703" w14:textId="77777777" w:rsidR="00BA4DB0" w:rsidRPr="00F53424" w:rsidRDefault="00BA4DB0" w:rsidP="00BA4DB0">
      <w:pPr>
        <w:pBdr>
          <w:top w:val="nil"/>
          <w:left w:val="nil"/>
          <w:bottom w:val="nil"/>
          <w:right w:val="nil"/>
          <w:between w:val="nil"/>
        </w:pBdr>
        <w:spacing w:before="600"/>
        <w:ind w:left="274"/>
        <w:jc w:val="center"/>
        <w:rPr>
          <w:b/>
          <w:smallCaps/>
          <w:color w:val="000080"/>
        </w:rPr>
      </w:pPr>
      <w:r w:rsidRPr="00F53424">
        <w:rPr>
          <w:b/>
          <w:smallCaps/>
          <w:color w:val="000080"/>
        </w:rPr>
        <w:t>MACROHARD</w:t>
      </w:r>
    </w:p>
    <w:p w14:paraId="697E92AF" w14:textId="207D8DD8" w:rsidR="00BA4DB0" w:rsidRPr="00F53424" w:rsidRDefault="00BA4DB0" w:rsidP="00BA4DB0">
      <w:pPr>
        <w:pStyle w:val="Title"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Test Plan</w:t>
      </w:r>
    </w:p>
    <w:p w14:paraId="37CE2030" w14:textId="77777777" w:rsidR="00BA4DB0" w:rsidRPr="00F53424" w:rsidRDefault="00BA4DB0" w:rsidP="00BA4DB0"/>
    <w:p w14:paraId="79B59864" w14:textId="77777777" w:rsidR="00BA4DB0" w:rsidRPr="00F53424" w:rsidRDefault="00BA4DB0" w:rsidP="00BA4DB0">
      <w:pPr>
        <w:jc w:val="center"/>
      </w:pPr>
      <w:r w:rsidRPr="00F53424">
        <w:t>Team 1</w:t>
      </w:r>
    </w:p>
    <w:p w14:paraId="46A4350E" w14:textId="77777777" w:rsidR="00BA4DB0" w:rsidRPr="00F53424" w:rsidRDefault="00BA4DB0" w:rsidP="00BA4DB0">
      <w:pPr>
        <w:jc w:val="center"/>
      </w:pPr>
    </w:p>
    <w:p w14:paraId="24943653" w14:textId="77777777" w:rsidR="00BA4DB0" w:rsidRPr="00F53424" w:rsidRDefault="00BA4DB0" w:rsidP="00BA4DB0">
      <w:pPr>
        <w:jc w:val="center"/>
      </w:pPr>
      <w:r w:rsidRPr="00F53424">
        <w:t>ERYK CYGIELSKI</w:t>
      </w:r>
    </w:p>
    <w:p w14:paraId="64F4D8A1" w14:textId="77777777" w:rsidR="00BA4DB0" w:rsidRPr="00F53424" w:rsidRDefault="00BA4DB0" w:rsidP="00BA4DB0">
      <w:pPr>
        <w:jc w:val="center"/>
      </w:pPr>
      <w:r w:rsidRPr="00F53424">
        <w:t>ANDREA BIALKOWSKI</w:t>
      </w:r>
    </w:p>
    <w:p w14:paraId="20278776" w14:textId="77777777" w:rsidR="00BA4DB0" w:rsidRPr="00F53424" w:rsidRDefault="00BA4DB0" w:rsidP="00BA4DB0">
      <w:pPr>
        <w:jc w:val="center"/>
      </w:pPr>
      <w:r w:rsidRPr="00F53424">
        <w:t>NERMIN DEDOVIC</w:t>
      </w:r>
    </w:p>
    <w:p w14:paraId="27846DB8" w14:textId="77777777" w:rsidR="00BA4DB0" w:rsidRPr="00F53424" w:rsidRDefault="00BA4DB0" w:rsidP="00BA4DB0">
      <w:pPr>
        <w:jc w:val="center"/>
      </w:pPr>
      <w:r w:rsidRPr="00F53424">
        <w:t>RANDY LY</w:t>
      </w:r>
    </w:p>
    <w:p w14:paraId="1E71F9FF" w14:textId="77777777" w:rsidR="00BA4DB0" w:rsidRPr="00F53424" w:rsidRDefault="00BA4DB0" w:rsidP="00BA4DB0">
      <w:pPr>
        <w:jc w:val="center"/>
      </w:pPr>
      <w:r w:rsidRPr="00F53424">
        <w:t>JITEN PATEL</w:t>
      </w:r>
    </w:p>
    <w:p w14:paraId="1590706C" w14:textId="77777777" w:rsidR="00BA4DB0" w:rsidRPr="00F53424" w:rsidRDefault="00BA4DB0" w:rsidP="00BA4DB0">
      <w:pPr>
        <w:jc w:val="center"/>
      </w:pPr>
      <w:r w:rsidRPr="00F53424">
        <w:t>RAMEEZ ANWAR</w:t>
      </w:r>
    </w:p>
    <w:p w14:paraId="6135AF55" w14:textId="77777777" w:rsidR="00BA4DB0" w:rsidRPr="00F53424" w:rsidRDefault="00BA4DB0" w:rsidP="00BA4DB0">
      <w:pPr>
        <w:jc w:val="center"/>
      </w:pPr>
      <w:r w:rsidRPr="00F53424">
        <w:t>DIMITRI VITYK</w:t>
      </w:r>
    </w:p>
    <w:p w14:paraId="63943062" w14:textId="77777777" w:rsidR="00BA4DB0" w:rsidRPr="00F53424" w:rsidRDefault="00BA4DB0" w:rsidP="00BA4DB0">
      <w:pPr>
        <w:jc w:val="center"/>
      </w:pPr>
    </w:p>
    <w:p w14:paraId="47111E01" w14:textId="77777777" w:rsidR="00BA4DB0" w:rsidRPr="00F53424" w:rsidRDefault="00BA4DB0" w:rsidP="00BA4DB0"/>
    <w:p w14:paraId="76B8F69C" w14:textId="77777777" w:rsidR="00BA4DB0" w:rsidRPr="00F53424" w:rsidRDefault="00BA4DB0" w:rsidP="00BA4DB0"/>
    <w:p w14:paraId="30D9AE3E" w14:textId="77777777" w:rsidR="00BA4DB0" w:rsidRPr="00F53424" w:rsidRDefault="00BA4DB0" w:rsidP="00BA4DB0"/>
    <w:p w14:paraId="29FE45D5" w14:textId="77777777" w:rsidR="00BA4DB0" w:rsidRPr="00F53424" w:rsidRDefault="00BA4DB0" w:rsidP="00BA4DB0"/>
    <w:p w14:paraId="1AC9D6E5" w14:textId="77777777" w:rsidR="00BA4DB0" w:rsidRPr="00F53424" w:rsidRDefault="00BA4DB0" w:rsidP="00BA4DB0"/>
    <w:p w14:paraId="4C45D2DA" w14:textId="77777777" w:rsidR="00BA4DB0" w:rsidRPr="00F53424" w:rsidRDefault="00BA4DB0" w:rsidP="00BA4DB0"/>
    <w:p w14:paraId="2DB6CFDC" w14:textId="77777777" w:rsidR="00BA4DB0" w:rsidRPr="00F53424" w:rsidRDefault="00BA4DB0" w:rsidP="00BA4DB0"/>
    <w:p w14:paraId="5950FC84" w14:textId="77777777" w:rsidR="00BA4DB0" w:rsidRPr="00F53424" w:rsidRDefault="00BA4DB0" w:rsidP="00BA4DB0"/>
    <w:p w14:paraId="12F44CBE" w14:textId="77777777" w:rsidR="00BA4DB0" w:rsidRPr="00F53424" w:rsidRDefault="00BA4DB0" w:rsidP="00BA4DB0"/>
    <w:p w14:paraId="4130C102" w14:textId="77777777" w:rsidR="00BA4DB0" w:rsidRPr="00F53424" w:rsidRDefault="00BA4DB0" w:rsidP="00BA4DB0"/>
    <w:p w14:paraId="0669351C" w14:textId="77777777" w:rsidR="00BA4DB0" w:rsidRPr="00F53424" w:rsidRDefault="00BA4DB0" w:rsidP="00BA4DB0"/>
    <w:p w14:paraId="0D271C50" w14:textId="77777777" w:rsidR="00BA4DB0" w:rsidRPr="00F53424" w:rsidRDefault="00BA4DB0" w:rsidP="00BA4D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7178"/>
      </w:tblGrid>
      <w:tr w:rsidR="00E807F5" w:rsidRPr="00E807F5" w14:paraId="7D9B05C1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D7148" w14:textId="77777777" w:rsidR="00E807F5" w:rsidRPr="00E807F5" w:rsidRDefault="00E807F5" w:rsidP="00E807F5">
            <w:pPr>
              <w:spacing w:before="0" w:after="0"/>
              <w:ind w:left="720"/>
              <w:rPr>
                <w:rFonts w:cs="Times New Roman"/>
                <w:szCs w:val="24"/>
              </w:rPr>
            </w:pPr>
            <w:r w:rsidRPr="00E807F5">
              <w:rPr>
                <w:rFonts w:ascii="Arial" w:hAnsi="Arial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FA935" w14:textId="77777777" w:rsidR="00E807F5" w:rsidRPr="00E807F5" w:rsidRDefault="00E807F5" w:rsidP="00E807F5">
            <w:pPr>
              <w:spacing w:before="0" w:after="0"/>
              <w:ind w:left="720"/>
              <w:rPr>
                <w:rFonts w:cs="Times New Roman"/>
                <w:szCs w:val="24"/>
              </w:rPr>
            </w:pPr>
            <w:r w:rsidRPr="00E807F5">
              <w:rPr>
                <w:rFonts w:ascii="Arial" w:hAnsi="Arial"/>
                <w:color w:val="000000"/>
                <w:szCs w:val="24"/>
              </w:rPr>
              <w:t>Role</w:t>
            </w:r>
          </w:p>
        </w:tc>
      </w:tr>
      <w:tr w:rsidR="008E7FB3" w:rsidRPr="00E807F5" w14:paraId="0425C961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8C376" w14:textId="3B7642AA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Nermin Dedovic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F5390" w14:textId="01DFB412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Back-end coding</w:t>
            </w:r>
            <w:r>
              <w:rPr>
                <w:rFonts w:ascii="Arial" w:hAnsi="Arial"/>
              </w:rPr>
              <w:t>,</w:t>
            </w:r>
            <w:r w:rsidR="007275D1">
              <w:rPr>
                <w:rFonts w:ascii="Arial" w:hAnsi="Arial"/>
              </w:rPr>
              <w:t xml:space="preserve"> Front-end design,</w:t>
            </w:r>
            <w:r>
              <w:rPr>
                <w:rFonts w:ascii="Arial" w:hAnsi="Arial"/>
              </w:rPr>
              <w:t xml:space="preserve"> </w:t>
            </w:r>
            <w:r w:rsidRPr="008E7FB3">
              <w:rPr>
                <w:rFonts w:ascii="Arial" w:hAnsi="Arial"/>
              </w:rPr>
              <w:t>Database</w:t>
            </w:r>
            <w:r w:rsidR="007275D1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and Project Management</w:t>
            </w:r>
          </w:p>
        </w:tc>
      </w:tr>
      <w:tr w:rsidR="008E7FB3" w:rsidRPr="00E807F5" w14:paraId="055AFAB2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B50B3" w14:textId="6F5D3A9C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Randy Ly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3C14A" w14:textId="64D56DB6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Front-end design</w:t>
            </w:r>
          </w:p>
        </w:tc>
      </w:tr>
      <w:tr w:rsidR="00E807F5" w:rsidRPr="00E807F5" w14:paraId="497074B6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024BB" w14:textId="039DA2E8" w:rsidR="00E807F5" w:rsidRPr="00E807F5" w:rsidRDefault="008E7FB3" w:rsidP="00E807F5">
            <w:pPr>
              <w:spacing w:before="0" w:after="0"/>
              <w:rPr>
                <w:rFonts w:cs="Times New Roman"/>
                <w:szCs w:val="24"/>
              </w:rPr>
            </w:pPr>
            <w:r w:rsidRPr="008E7FB3">
              <w:rPr>
                <w:rFonts w:ascii="Arial" w:hAnsi="Arial"/>
                <w:color w:val="000000"/>
                <w:szCs w:val="24"/>
              </w:rPr>
              <w:t>Andrea Bialkowski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DD7E6" w14:textId="77777777" w:rsidR="00E807F5" w:rsidRPr="00E807F5" w:rsidRDefault="00E807F5" w:rsidP="00E807F5">
            <w:pPr>
              <w:spacing w:before="0" w:after="0"/>
              <w:rPr>
                <w:rFonts w:cs="Times New Roman"/>
                <w:szCs w:val="24"/>
              </w:rPr>
            </w:pPr>
            <w:r w:rsidRPr="00E807F5">
              <w:rPr>
                <w:rFonts w:ascii="Arial" w:hAnsi="Arial"/>
                <w:color w:val="000000"/>
                <w:szCs w:val="24"/>
              </w:rPr>
              <w:t>Technical Writing/Documentation and Project Management</w:t>
            </w:r>
          </w:p>
        </w:tc>
      </w:tr>
      <w:tr w:rsidR="008E7FB3" w:rsidRPr="00E807F5" w14:paraId="1B640815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A4201" w14:textId="5DF673C7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Eryk Cygielski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3230A" w14:textId="599801F3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 xml:space="preserve">Front-end design </w:t>
            </w:r>
          </w:p>
        </w:tc>
      </w:tr>
      <w:tr w:rsidR="008E7FB3" w:rsidRPr="00E807F5" w14:paraId="5A57FF41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6D21C" w14:textId="1B7E1513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Jiten Patel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77D20" w14:textId="164AA56E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Front End Design</w:t>
            </w:r>
          </w:p>
        </w:tc>
      </w:tr>
      <w:tr w:rsidR="008E7FB3" w:rsidRPr="00E807F5" w14:paraId="47C3E2EA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83727" w14:textId="00DEFD35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Rameez Anwar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8CB80" w14:textId="16E37955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Back-end coding and Database</w:t>
            </w:r>
          </w:p>
        </w:tc>
      </w:tr>
      <w:tr w:rsidR="008E7FB3" w:rsidRPr="00E807F5" w14:paraId="3D6ACCCF" w14:textId="77777777" w:rsidTr="00E807F5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4F6C3" w14:textId="69A08AE9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Dimitri Vityk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B62D2" w14:textId="7FBBFAFB" w:rsidR="008E7FB3" w:rsidRPr="008E7FB3" w:rsidRDefault="008E7FB3" w:rsidP="008E7FB3">
            <w:pPr>
              <w:spacing w:before="0" w:after="0"/>
              <w:rPr>
                <w:rFonts w:ascii="Arial" w:hAnsi="Arial"/>
                <w:szCs w:val="24"/>
              </w:rPr>
            </w:pPr>
            <w:r w:rsidRPr="008E7FB3">
              <w:rPr>
                <w:rFonts w:ascii="Arial" w:hAnsi="Arial"/>
              </w:rPr>
              <w:t>Front End Design</w:t>
            </w:r>
          </w:p>
        </w:tc>
      </w:tr>
    </w:tbl>
    <w:p w14:paraId="453FF5B8" w14:textId="5D8FF253" w:rsidR="00E807F5" w:rsidRDefault="00E807F5" w:rsidP="00E807F5">
      <w:pPr>
        <w:spacing w:before="0" w:after="240"/>
        <w:rPr>
          <w:rFonts w:cs="Times New Roman"/>
          <w:szCs w:val="24"/>
        </w:rPr>
      </w:pPr>
      <w:r w:rsidRPr="00E807F5">
        <w:rPr>
          <w:rFonts w:ascii="-webkit-standard" w:hAnsi="-webkit-standard" w:cs="Times New Roman"/>
          <w:color w:val="000000"/>
          <w:szCs w:val="24"/>
        </w:rPr>
        <w:br/>
      </w:r>
    </w:p>
    <w:p w14:paraId="76504765" w14:textId="00CFE774" w:rsidR="00E807F5" w:rsidRDefault="00E807F5" w:rsidP="00E807F5">
      <w:pPr>
        <w:spacing w:before="0" w:after="240"/>
        <w:rPr>
          <w:rFonts w:cs="Times New Roman"/>
          <w:szCs w:val="24"/>
        </w:rPr>
      </w:pPr>
    </w:p>
    <w:p w14:paraId="42EF070F" w14:textId="66EEB3F3" w:rsidR="00E807F5" w:rsidRDefault="00E807F5" w:rsidP="00E807F5">
      <w:pPr>
        <w:spacing w:before="0" w:after="240"/>
        <w:rPr>
          <w:rFonts w:cs="Times New Roman"/>
          <w:szCs w:val="24"/>
        </w:rPr>
      </w:pPr>
    </w:p>
    <w:p w14:paraId="6E7A4CFD" w14:textId="64E86C56" w:rsidR="00E807F5" w:rsidRDefault="00E807F5" w:rsidP="00E807F5">
      <w:pPr>
        <w:spacing w:before="0" w:after="240"/>
        <w:rPr>
          <w:rFonts w:cs="Times New Roman"/>
          <w:szCs w:val="24"/>
        </w:rPr>
      </w:pPr>
    </w:p>
    <w:p w14:paraId="439104C5" w14:textId="2D70D821" w:rsidR="00E807F5" w:rsidRDefault="00E807F5" w:rsidP="00E807F5">
      <w:pPr>
        <w:spacing w:before="0" w:after="240"/>
        <w:rPr>
          <w:rFonts w:cs="Times New Roman"/>
          <w:szCs w:val="24"/>
        </w:rPr>
      </w:pPr>
    </w:p>
    <w:p w14:paraId="5C0E598D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lastRenderedPageBreak/>
        <w:t>TEST PLAN</w:t>
      </w:r>
    </w:p>
    <w:p w14:paraId="2D8E5AA1" w14:textId="2CD75D26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Backend testing – Nermin, Rameez</w:t>
      </w:r>
      <w:r w:rsidR="007275D1">
        <w:rPr>
          <w:rFonts w:cs="Times New Roman"/>
          <w:szCs w:val="24"/>
        </w:rPr>
        <w:t>, Dimitri</w:t>
      </w:r>
    </w:p>
    <w:p w14:paraId="49379540" w14:textId="0D785488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 xml:space="preserve">Frontend testing – </w:t>
      </w:r>
      <w:proofErr w:type="spellStart"/>
      <w:r w:rsidRPr="00834120">
        <w:rPr>
          <w:rFonts w:cs="Times New Roman"/>
          <w:szCs w:val="24"/>
        </w:rPr>
        <w:t>Nermin</w:t>
      </w:r>
      <w:proofErr w:type="spellEnd"/>
      <w:r w:rsidR="003A77DC">
        <w:rPr>
          <w:rFonts w:cs="Times New Roman"/>
          <w:szCs w:val="24"/>
        </w:rPr>
        <w:t>, Randy</w:t>
      </w:r>
    </w:p>
    <w:p w14:paraId="74658C04" w14:textId="611B6FFF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 xml:space="preserve">Overall testing – Nermin, </w:t>
      </w:r>
      <w:r w:rsidR="00337B85">
        <w:rPr>
          <w:rFonts w:cs="Times New Roman"/>
          <w:szCs w:val="24"/>
        </w:rPr>
        <w:t>Dimitri</w:t>
      </w:r>
    </w:p>
    <w:p w14:paraId="76B97880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</w:p>
    <w:p w14:paraId="4450BADD" w14:textId="245D2EEA" w:rsid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>TEST PHASES:</w:t>
      </w:r>
    </w:p>
    <w:p w14:paraId="56AFEDEB" w14:textId="0BA3CB40" w:rsidR="00CE5AC9" w:rsidRDefault="00CE5AC9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Testing database connections and ensuring updates</w:t>
      </w:r>
      <w:r w:rsidR="00631491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pull</w:t>
      </w:r>
      <w:r w:rsidR="00631491">
        <w:rPr>
          <w:rFonts w:cs="Times New Roman"/>
          <w:szCs w:val="24"/>
        </w:rPr>
        <w:t>s/inserts</w:t>
      </w:r>
      <w:r>
        <w:rPr>
          <w:rFonts w:cs="Times New Roman"/>
          <w:szCs w:val="24"/>
        </w:rPr>
        <w:t xml:space="preserve"> requests were working </w:t>
      </w:r>
    </w:p>
    <w:p w14:paraId="25DD9A68" w14:textId="6319EC10" w:rsidR="00CE5AC9" w:rsidRPr="00834120" w:rsidRDefault="00CE5AC9" w:rsidP="00CE5AC9">
      <w:pPr>
        <w:spacing w:before="0" w:after="24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Then testing front end displaying of info</w:t>
      </w:r>
    </w:p>
    <w:p w14:paraId="681D8D92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Test using user account</w:t>
      </w:r>
    </w:p>
    <w:p w14:paraId="50CCF959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Test using faculty account</w:t>
      </w:r>
    </w:p>
    <w:p w14:paraId="6286A6F8" w14:textId="5D1D432F" w:rsid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Test using administrator account</w:t>
      </w:r>
    </w:p>
    <w:p w14:paraId="46A74DBF" w14:textId="7EEA7632" w:rsidR="007275D1" w:rsidRDefault="007275D1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chatroom functionality</w:t>
      </w:r>
    </w:p>
    <w:p w14:paraId="03C55FE4" w14:textId="2BB3C32B" w:rsidR="007275D1" w:rsidRDefault="007275D1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real-time chat functionality</w:t>
      </w:r>
    </w:p>
    <w:p w14:paraId="2A53103C" w14:textId="1DFF7B28" w:rsidR="007275D1" w:rsidRDefault="007275D1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project statistics</w:t>
      </w:r>
    </w:p>
    <w:p w14:paraId="6D245D55" w14:textId="369AE7CE" w:rsidR="007275D1" w:rsidRDefault="007275D1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User statistics</w:t>
      </w:r>
    </w:p>
    <w:p w14:paraId="6FBB962F" w14:textId="67F1D058" w:rsidR="007275D1" w:rsidRDefault="007275D1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review / badge insertion and update</w:t>
      </w:r>
    </w:p>
    <w:p w14:paraId="42D2A69F" w14:textId="33A8A6F0" w:rsidR="00FD302D" w:rsidRDefault="00FD302D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Testing creation of projects / groups / tasks</w:t>
      </w:r>
    </w:p>
    <w:p w14:paraId="681924F2" w14:textId="25AB3BCA" w:rsidR="00FD302D" w:rsidRDefault="00FD302D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Testing admin functionality</w:t>
      </w:r>
    </w:p>
    <w:p w14:paraId="3521805C" w14:textId="5487B2A1" w:rsidR="00FD302D" w:rsidRPr="00834120" w:rsidRDefault="00FD302D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Testing </w:t>
      </w:r>
      <w:r w:rsidR="00CC35B7">
        <w:rPr>
          <w:rFonts w:cs="Times New Roman"/>
          <w:szCs w:val="24"/>
        </w:rPr>
        <w:t>submissions / updates / editing descriptions</w:t>
      </w:r>
    </w:p>
    <w:p w14:paraId="62C0578D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</w:p>
    <w:p w14:paraId="07EBA5CD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>TEST LOCATION:</w:t>
      </w:r>
    </w:p>
    <w:p w14:paraId="374A0C7A" w14:textId="1FD013EA" w:rsid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Test on desktop browse</w:t>
      </w:r>
      <w:r w:rsidR="00B573E3">
        <w:rPr>
          <w:rFonts w:cs="Times New Roman"/>
          <w:szCs w:val="24"/>
        </w:rPr>
        <w:t>r</w:t>
      </w:r>
    </w:p>
    <w:p w14:paraId="0C98C650" w14:textId="78D48AE5" w:rsidR="00B573E3" w:rsidRPr="00834120" w:rsidRDefault="00B573E3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Test on smaller laptops / larger tablets</w:t>
      </w:r>
      <w:r w:rsidR="00B147BE">
        <w:rPr>
          <w:rFonts w:cs="Times New Roman"/>
          <w:szCs w:val="24"/>
        </w:rPr>
        <w:t xml:space="preserve"> – Test layout </w:t>
      </w:r>
    </w:p>
    <w:p w14:paraId="2ECD7492" w14:textId="6E87313D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</w:r>
      <w:r w:rsidR="00B147BE">
        <w:rPr>
          <w:rFonts w:cs="Times New Roman"/>
          <w:szCs w:val="24"/>
        </w:rPr>
        <w:t xml:space="preserve">Testing on different browsers – Chrome, Firefox, Safari, Internet Explorer </w:t>
      </w:r>
    </w:p>
    <w:p w14:paraId="1AFDCD1F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</w:p>
    <w:p w14:paraId="15B2EE10" w14:textId="77777777" w:rsidR="00834120" w:rsidRPr="00834120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lastRenderedPageBreak/>
        <w:t>SCHEDULE:</w:t>
      </w:r>
    </w:p>
    <w:p w14:paraId="6CAF758A" w14:textId="3290D4EC" w:rsidR="0005294B" w:rsidRDefault="00834120" w:rsidP="00834120">
      <w:pPr>
        <w:spacing w:before="0" w:after="240"/>
        <w:rPr>
          <w:rFonts w:cs="Times New Roman"/>
          <w:szCs w:val="24"/>
        </w:rPr>
      </w:pPr>
      <w:r w:rsidRPr="00834120">
        <w:rPr>
          <w:rFonts w:cs="Times New Roman"/>
          <w:szCs w:val="24"/>
        </w:rPr>
        <w:tab/>
        <w:t>Testing will begin the second week of October 26</w:t>
      </w:r>
      <w:r w:rsidRPr="0005294B">
        <w:rPr>
          <w:rFonts w:cs="Times New Roman"/>
          <w:szCs w:val="24"/>
          <w:vertAlign w:val="superscript"/>
        </w:rPr>
        <w:t>th</w:t>
      </w:r>
      <w:r w:rsidR="0005294B">
        <w:rPr>
          <w:rFonts w:cs="Times New Roman"/>
          <w:szCs w:val="24"/>
        </w:rPr>
        <w:t xml:space="preserve"> with database connections </w:t>
      </w:r>
    </w:p>
    <w:p w14:paraId="55858B62" w14:textId="59C5E227" w:rsidR="0005294B" w:rsidRDefault="0005294B" w:rsidP="00834120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Continue testing until due date</w:t>
      </w:r>
    </w:p>
    <w:p w14:paraId="0C76F047" w14:textId="77777777" w:rsidR="0005294B" w:rsidRDefault="0005294B" w:rsidP="00834120">
      <w:pPr>
        <w:spacing w:before="0" w:after="240"/>
        <w:rPr>
          <w:rFonts w:cs="Times New Roman"/>
          <w:szCs w:val="24"/>
        </w:rPr>
      </w:pPr>
    </w:p>
    <w:p w14:paraId="07FD2393" w14:textId="3863B79D" w:rsidR="001C64D4" w:rsidRDefault="00834120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>TECHNOLOGIES:</w:t>
      </w:r>
    </w:p>
    <w:p w14:paraId="62A58364" w14:textId="3030E97E" w:rsidR="00B573E3" w:rsidRDefault="001C64D4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573E3">
        <w:rPr>
          <w:rFonts w:cs="Times New Roman"/>
          <w:szCs w:val="24"/>
        </w:rPr>
        <w:t xml:space="preserve">Unit Testing – Mocha </w:t>
      </w:r>
    </w:p>
    <w:p w14:paraId="5F7A47CF" w14:textId="0EF71A7D" w:rsidR="00B573E3" w:rsidRDefault="00B573E3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Human UI Testing (with family members / friends)</w:t>
      </w:r>
    </w:p>
    <w:p w14:paraId="467FE68E" w14:textId="343B971D" w:rsidR="00424CF6" w:rsidRDefault="001C64D4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4E3779F" w14:textId="691C5A01" w:rsidR="00424CF6" w:rsidRDefault="00424CF6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TESTING RESULTS </w:t>
      </w:r>
    </w:p>
    <w:p w14:paraId="1DC7ECB2" w14:textId="700294B2" w:rsidR="00424CF6" w:rsidRDefault="00424CF6" w:rsidP="00424CF6">
      <w:pPr>
        <w:spacing w:before="0" w:after="240" w:line="48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Testing has been completed during the week of </w:t>
      </w:r>
      <w:r w:rsidR="00834120">
        <w:rPr>
          <w:rFonts w:cs="Times New Roman"/>
          <w:szCs w:val="24"/>
        </w:rPr>
        <w:t>October 26th</w:t>
      </w:r>
      <w:r>
        <w:rPr>
          <w:rFonts w:cs="Times New Roman"/>
          <w:szCs w:val="24"/>
        </w:rPr>
        <w:t xml:space="preserve">. Initially, the backend was tested separately from the front-end. Then an overall test of the application as a whole was completed. </w:t>
      </w:r>
      <w:r w:rsidR="00255816">
        <w:rPr>
          <w:rFonts w:cs="Times New Roman"/>
          <w:szCs w:val="24"/>
        </w:rPr>
        <w:t>The testing included trials for review accuracy, badge updates, project/group/task creations, user/project statistics, and general task information such as approved/not approved, complete/not complete, overdue/on-time, etc.</w:t>
      </w:r>
      <w:r>
        <w:rPr>
          <w:rFonts w:cs="Times New Roman"/>
          <w:szCs w:val="24"/>
        </w:rPr>
        <w:t xml:space="preserve"> </w:t>
      </w:r>
      <w:r w:rsidR="00B147BE">
        <w:rPr>
          <w:rFonts w:cs="Times New Roman"/>
          <w:szCs w:val="24"/>
        </w:rPr>
        <w:t xml:space="preserve">Family and friends were able to navigate the site with only a basic overview of what the site was. </w:t>
      </w:r>
    </w:p>
    <w:p w14:paraId="45DE89AD" w14:textId="77777777" w:rsidR="00255816" w:rsidRDefault="00255816" w:rsidP="00424CF6">
      <w:pPr>
        <w:spacing w:before="0" w:after="240" w:line="480" w:lineRule="auto"/>
        <w:ind w:left="720"/>
        <w:rPr>
          <w:rFonts w:cs="Times New Roman"/>
          <w:szCs w:val="24"/>
        </w:rPr>
      </w:pPr>
    </w:p>
    <w:p w14:paraId="7B81593E" w14:textId="06D453BB" w:rsidR="00424CF6" w:rsidRDefault="00424CF6" w:rsidP="00424CF6">
      <w:pPr>
        <w:spacing w:before="0" w:after="24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TESTING DEVICES</w:t>
      </w:r>
    </w:p>
    <w:p w14:paraId="1A9CDFBD" w14:textId="61396961" w:rsidR="00424CF6" w:rsidRDefault="00424CF6" w:rsidP="00424CF6">
      <w:pPr>
        <w:spacing w:before="0" w:after="240" w:line="48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application has been tested on various devices which include browsers such as </w:t>
      </w:r>
      <w:r w:rsidRPr="00B147BE">
        <w:rPr>
          <w:rFonts w:cs="Times New Roman"/>
          <w:szCs w:val="24"/>
        </w:rPr>
        <w:t>Google Chrome, Internet Explorer, and Safari.</w:t>
      </w:r>
      <w:r>
        <w:rPr>
          <w:rFonts w:cs="Times New Roman"/>
          <w:szCs w:val="24"/>
        </w:rPr>
        <w:t xml:space="preserve"> </w:t>
      </w:r>
      <w:r w:rsidR="00255816">
        <w:rPr>
          <w:rFonts w:cs="Times New Roman"/>
          <w:szCs w:val="24"/>
        </w:rPr>
        <w:t>We tested our application on various different screen sizes, such as larger tablets, laptops, large laptops, regular monitors, and 4k monitors.</w:t>
      </w:r>
    </w:p>
    <w:p w14:paraId="33EA8365" w14:textId="6B245CFB" w:rsidR="00E807F5" w:rsidRDefault="00424CF6" w:rsidP="00E807F5">
      <w:pPr>
        <w:spacing w:before="0" w:after="240"/>
        <w:rPr>
          <w:rFonts w:cs="Times New Roman"/>
          <w:szCs w:val="24"/>
        </w:rPr>
      </w:pPr>
      <w:r>
        <w:rPr>
          <w:rFonts w:cs="Times New Roman"/>
          <w:szCs w:val="24"/>
        </w:rPr>
        <w:t>ADDITIONAL TESTING</w:t>
      </w:r>
    </w:p>
    <w:p w14:paraId="6D0FFAC6" w14:textId="314FEB1D" w:rsidR="00424CF6" w:rsidRPr="00E807F5" w:rsidRDefault="00424CF6" w:rsidP="00424CF6">
      <w:pPr>
        <w:spacing w:before="0" w:after="240" w:line="48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Some additional testing that needs to be completed is the user friendliness of the program. Additional testing in the future could include </w:t>
      </w:r>
      <w:r w:rsidR="00B147BE">
        <w:rPr>
          <w:rFonts w:cs="Times New Roman"/>
          <w:szCs w:val="24"/>
        </w:rPr>
        <w:t>efficiency and more scalability testing.</w:t>
      </w:r>
    </w:p>
    <w:p w14:paraId="7C8990F2" w14:textId="41C2697D" w:rsidR="003F16C1" w:rsidRDefault="0005294B"/>
    <w:p w14:paraId="5A55AB7D" w14:textId="77777777" w:rsidR="00E807F5" w:rsidRDefault="00E807F5"/>
    <w:sectPr w:rsidR="00E807F5" w:rsidSect="0003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F5"/>
    <w:rsid w:val="000347E2"/>
    <w:rsid w:val="0005294B"/>
    <w:rsid w:val="001C64D4"/>
    <w:rsid w:val="00255816"/>
    <w:rsid w:val="002B0885"/>
    <w:rsid w:val="00337B85"/>
    <w:rsid w:val="003A77DC"/>
    <w:rsid w:val="003A7B41"/>
    <w:rsid w:val="00424CF6"/>
    <w:rsid w:val="00631491"/>
    <w:rsid w:val="00692E3F"/>
    <w:rsid w:val="006C772F"/>
    <w:rsid w:val="007275D1"/>
    <w:rsid w:val="00834120"/>
    <w:rsid w:val="008E7FB3"/>
    <w:rsid w:val="00AF426E"/>
    <w:rsid w:val="00B147BE"/>
    <w:rsid w:val="00B573E3"/>
    <w:rsid w:val="00BA4DB0"/>
    <w:rsid w:val="00CC35B7"/>
    <w:rsid w:val="00CE5AC9"/>
    <w:rsid w:val="00E807F5"/>
    <w:rsid w:val="00EF5588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6FCA"/>
  <w15:chartTrackingRefBased/>
  <w15:docId w15:val="{A5132042-4956-3D4D-BCE5-A9F9FEE1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7F5"/>
    <w:pPr>
      <w:spacing w:before="120" w:after="60"/>
    </w:pPr>
    <w:rPr>
      <w:rFonts w:ascii="Times New Roman" w:eastAsia="Times New Roman" w:hAnsi="Times New Roman" w:cs="Arial"/>
      <w:szCs w:val="20"/>
    </w:rPr>
  </w:style>
  <w:style w:type="paragraph" w:styleId="Heading1">
    <w:name w:val="heading 1"/>
    <w:basedOn w:val="Normal"/>
    <w:next w:val="BodyText"/>
    <w:link w:val="Heading1Char"/>
    <w:autoRedefine/>
    <w:qFormat/>
    <w:rsid w:val="00E807F5"/>
    <w:pPr>
      <w:keepNext/>
      <w:spacing w:before="0" w:after="120"/>
      <w:ind w:left="-432"/>
      <w:outlineLvl w:val="0"/>
    </w:pPr>
    <w:rPr>
      <w:rFonts w:cs="Times New Roman"/>
      <w:b/>
      <w:caps/>
      <w:shadow/>
      <w:color w:val="800000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E807F5"/>
    <w:pPr>
      <w:spacing w:before="360"/>
      <w:ind w:left="-288"/>
      <w:outlineLvl w:val="1"/>
    </w:pPr>
    <w:rPr>
      <w:rFonts w:cs="Times New Roman"/>
      <w:b/>
      <w:caps/>
      <w:shadow/>
      <w:color w:val="000080"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E807F5"/>
    <w:pPr>
      <w:keepNext/>
      <w:outlineLvl w:val="4"/>
    </w:pPr>
    <w:rPr>
      <w:b/>
      <w:small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7F5"/>
    <w:rPr>
      <w:rFonts w:ascii="Times New Roman" w:eastAsia="Times New Roman" w:hAnsi="Times New Roman" w:cs="Times New Roman"/>
      <w:b/>
      <w:caps/>
      <w:shadow/>
      <w:color w:val="8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07F5"/>
    <w:rPr>
      <w:rFonts w:ascii="Times New Roman" w:eastAsia="Times New Roman" w:hAnsi="Times New Roman" w:cs="Times New Roman"/>
      <w:b/>
      <w:caps/>
      <w:shadow/>
      <w:color w:val="00008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807F5"/>
    <w:rPr>
      <w:rFonts w:ascii="Times New Roman" w:eastAsia="Times New Roman" w:hAnsi="Times New Roman" w:cs="Arial"/>
      <w:b/>
      <w:smallCaps/>
      <w:szCs w:val="20"/>
      <w:u w:val="single"/>
    </w:rPr>
  </w:style>
  <w:style w:type="paragraph" w:customStyle="1" w:styleId="GPTitle">
    <w:name w:val="GP Title"/>
    <w:basedOn w:val="Normal"/>
    <w:next w:val="Normal"/>
    <w:rsid w:val="00E807F5"/>
    <w:pPr>
      <w:spacing w:before="960"/>
      <w:jc w:val="center"/>
    </w:pPr>
    <w:rPr>
      <w:rFonts w:cs="Times New Roman"/>
      <w:b/>
      <w:smallCaps/>
      <w:shadow/>
      <w:color w:val="800000"/>
      <w:sz w:val="48"/>
    </w:rPr>
  </w:style>
  <w:style w:type="paragraph" w:styleId="BodyText">
    <w:name w:val="Body Text"/>
    <w:basedOn w:val="Normal"/>
    <w:link w:val="BodyTextChar"/>
    <w:uiPriority w:val="99"/>
    <w:semiHidden/>
    <w:unhideWhenUsed/>
    <w:rsid w:val="00E807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07F5"/>
    <w:rPr>
      <w:rFonts w:ascii="Times New Roman" w:eastAsia="Times New Roman" w:hAnsi="Times New Roman" w:cs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E807F5"/>
    <w:pPr>
      <w:spacing w:before="100" w:beforeAutospacing="1" w:after="100" w:afterAutospacing="1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CF6"/>
    <w:pPr>
      <w:spacing w:before="0"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F6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DB0"/>
    <w:pPr>
      <w:keepNext/>
      <w:keepLines/>
      <w:spacing w:before="0" w:line="276" w:lineRule="auto"/>
    </w:pPr>
    <w:rPr>
      <w:rFonts w:ascii="Arial" w:eastAsia="Arial" w:hAnsi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A4DB0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jscharf3</dc:creator>
  <cp:keywords/>
  <dc:description/>
  <cp:lastModifiedBy>Magikarp</cp:lastModifiedBy>
  <cp:revision>11</cp:revision>
  <dcterms:created xsi:type="dcterms:W3CDTF">2020-11-24T20:35:00Z</dcterms:created>
  <dcterms:modified xsi:type="dcterms:W3CDTF">2020-11-24T20:45:00Z</dcterms:modified>
</cp:coreProperties>
</file>