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04E5C" w:rsidRPr="007F022C" w14:paraId="3487AC10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D197418" w14:textId="77777777" w:rsidR="00E04E5C" w:rsidRPr="007F022C" w:rsidRDefault="00E04E5C" w:rsidP="00CE7C24">
            <w:pPr>
              <w:jc w:val="center"/>
              <w:rPr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E04E5C" w:rsidRPr="007F022C" w14:paraId="004B356D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3E0B881" w14:textId="77777777" w:rsidR="00E04E5C" w:rsidRPr="007F022C" w:rsidRDefault="00E04E5C" w:rsidP="00CE7C24">
            <w:pPr>
              <w:jc w:val="center"/>
              <w:rPr>
                <w:rStyle w:val="FontStyle11"/>
                <w:rFonts w:eastAsiaTheme="majorEastAsia"/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F022C">
              <w:rPr>
                <w:rStyle w:val="FontStyle11"/>
                <w:rFonts w:eastAsiaTheme="majorEastAsia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6F130CC5" w14:textId="77777777" w:rsidR="00E04E5C" w:rsidRPr="007F022C" w:rsidRDefault="00E04E5C" w:rsidP="00CE7C24">
            <w:pPr>
              <w:jc w:val="center"/>
              <w:rPr>
                <w:b/>
              </w:rPr>
            </w:pPr>
            <w:r w:rsidRPr="007F022C">
              <w:rPr>
                <w:b/>
              </w:rPr>
              <w:t>Московский приборостроительный техникум</w:t>
            </w:r>
          </w:p>
          <w:p w14:paraId="48DDCE96" w14:textId="77777777" w:rsidR="00E04E5C" w:rsidRPr="007F022C" w:rsidRDefault="00E04E5C" w:rsidP="00CE7C24">
            <w:pPr>
              <w:ind w:firstLine="0"/>
              <w:rPr>
                <w:b/>
              </w:rPr>
            </w:pPr>
          </w:p>
        </w:tc>
      </w:tr>
    </w:tbl>
    <w:p w14:paraId="604D3D69" w14:textId="77777777" w:rsidR="00E04E5C" w:rsidRPr="007F022C" w:rsidRDefault="00E04E5C" w:rsidP="00E04E5C">
      <w:pPr>
        <w:pStyle w:val="ae"/>
        <w:spacing w:line="0" w:lineRule="atLeast"/>
        <w:ind w:firstLine="0"/>
      </w:pPr>
    </w:p>
    <w:p w14:paraId="0E39C26F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szCs w:val="32"/>
        </w:rPr>
      </w:pPr>
      <w:r w:rsidRPr="007F022C">
        <w:rPr>
          <w:szCs w:val="32"/>
        </w:rPr>
        <w:t>ОТЧЕТ</w:t>
      </w:r>
    </w:p>
    <w:p w14:paraId="58E4E3A8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32"/>
        </w:rPr>
        <w:t>по учебной практике</w:t>
      </w:r>
    </w:p>
    <w:p w14:paraId="5FFE7AD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УП.04.01</w:t>
      </w:r>
      <w:r w:rsidRPr="007F022C">
        <w:rPr>
          <w:b w:val="0"/>
          <w:szCs w:val="28"/>
          <w:u w:val="single"/>
        </w:rPr>
        <w:t xml:space="preserve">            Внедрение и поддержка программного обеспечения</w:t>
      </w:r>
      <w:r w:rsidRPr="007F022C">
        <w:rPr>
          <w:b w:val="0"/>
          <w:szCs w:val="28"/>
        </w:rPr>
        <w:t>______                   ________________________________________________________________.</w:t>
      </w:r>
    </w:p>
    <w:p w14:paraId="40BCAADB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28"/>
        </w:rPr>
      </w:pPr>
    </w:p>
    <w:p w14:paraId="20F37857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375C60D9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Профессионального модуля ПМ.04</w:t>
      </w:r>
      <w:r w:rsidRPr="007F022C">
        <w:rPr>
          <w:b w:val="0"/>
          <w:szCs w:val="28"/>
          <w:u w:val="single"/>
        </w:rPr>
        <w:t xml:space="preserve">      Сопровождение и обслуживание программного обеспечения компьютерных систем                             .</w:t>
      </w:r>
    </w:p>
    <w:p w14:paraId="6DFC23FE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color w:val="FF0000"/>
          <w:szCs w:val="32"/>
        </w:rPr>
      </w:pPr>
    </w:p>
    <w:p w14:paraId="7CFDCC31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2F8F7CF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Специальность 09.02.07 </w:t>
      </w:r>
      <w:r w:rsidRPr="007F022C">
        <w:rPr>
          <w:b w:val="0"/>
          <w:szCs w:val="32"/>
          <w:u w:val="single"/>
        </w:rPr>
        <w:t xml:space="preserve">      Информационные системы и программирование                                                                                     </w:t>
      </w:r>
      <w:r w:rsidRPr="007F022C">
        <w:rPr>
          <w:b w:val="0"/>
          <w:szCs w:val="32"/>
        </w:rPr>
        <w:t>____________________________________________________________</w:t>
      </w:r>
      <w:r w:rsidRPr="007F022C">
        <w:rPr>
          <w:b w:val="0"/>
          <w:szCs w:val="32"/>
          <w:u w:val="single"/>
        </w:rPr>
        <w:t>.</w:t>
      </w:r>
    </w:p>
    <w:p w14:paraId="2EBB0C98" w14:textId="77777777" w:rsidR="00E04E5C" w:rsidRPr="007F022C" w:rsidRDefault="00E04E5C" w:rsidP="00E04E5C">
      <w:pPr>
        <w:pStyle w:val="ae"/>
        <w:spacing w:line="240" w:lineRule="auto"/>
        <w:ind w:firstLine="0"/>
        <w:rPr>
          <w:szCs w:val="32"/>
        </w:rPr>
      </w:pPr>
    </w:p>
    <w:p w14:paraId="58DEE168" w14:textId="3B0B1011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Студент      </w:t>
      </w:r>
      <w:r w:rsidRPr="007F022C">
        <w:rPr>
          <w:b w:val="0"/>
          <w:szCs w:val="32"/>
          <w:u w:val="single"/>
        </w:rPr>
        <w:t xml:space="preserve">   </w:t>
      </w:r>
      <w:r w:rsidR="00DE0353" w:rsidRPr="007F022C">
        <w:rPr>
          <w:b w:val="0"/>
          <w:szCs w:val="32"/>
          <w:u w:val="single"/>
        </w:rPr>
        <w:t>Сорокин Дмитрий Максимвич</w:t>
      </w:r>
      <w:r w:rsidRPr="007F022C">
        <w:rPr>
          <w:b w:val="0"/>
          <w:szCs w:val="32"/>
          <w:u w:val="single"/>
        </w:rPr>
        <w:t xml:space="preserve">. </w:t>
      </w:r>
    </w:p>
    <w:p w14:paraId="797A49D7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636FAEFF" w14:textId="215D53D3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>Группа</w:t>
      </w:r>
      <w:r w:rsidRPr="007F022C">
        <w:rPr>
          <w:b w:val="0"/>
          <w:szCs w:val="32"/>
        </w:rPr>
        <w:tab/>
      </w:r>
      <w:r w:rsidRPr="007F022C">
        <w:rPr>
          <w:b w:val="0"/>
          <w:szCs w:val="32"/>
          <w:u w:val="single"/>
        </w:rPr>
        <w:t xml:space="preserve">   П50-</w:t>
      </w:r>
      <w:r w:rsidR="00DE0353" w:rsidRPr="007F022C">
        <w:rPr>
          <w:b w:val="0"/>
          <w:szCs w:val="32"/>
          <w:u w:val="single"/>
        </w:rPr>
        <w:t>6</w:t>
      </w:r>
      <w:r w:rsidRPr="007F022C">
        <w:rPr>
          <w:b w:val="0"/>
          <w:szCs w:val="32"/>
          <w:u w:val="single"/>
        </w:rPr>
        <w:t>-20</w:t>
      </w:r>
    </w:p>
    <w:p w14:paraId="4E994A12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69BB81C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  <w:r w:rsidRPr="007F022C">
        <w:rPr>
          <w:b w:val="0"/>
          <w:szCs w:val="32"/>
        </w:rPr>
        <w:t>Руководитель по практической подготовке от техникума</w:t>
      </w:r>
    </w:p>
    <w:p w14:paraId="596ECF6A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0B17F5B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28"/>
        </w:rPr>
      </w:pPr>
      <w:r w:rsidRPr="007F022C">
        <w:rPr>
          <w:b w:val="0"/>
          <w:szCs w:val="32"/>
          <w:u w:val="single"/>
        </w:rPr>
        <w:t xml:space="preserve">    Серяк Даниил Владимирович.   </w:t>
      </w:r>
      <w:r w:rsidRPr="007F022C">
        <w:rPr>
          <w:b w:val="0"/>
          <w:szCs w:val="28"/>
        </w:rPr>
        <w:t xml:space="preserve">                                        </w:t>
      </w:r>
    </w:p>
    <w:p w14:paraId="313A5003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251C5776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 xml:space="preserve"> </w:t>
      </w:r>
    </w:p>
    <w:p w14:paraId="4B541193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>«__» ______ 2023 года</w:t>
      </w:r>
    </w:p>
    <w:p w14:paraId="733307B8" w14:textId="32742169" w:rsidR="00DE0353" w:rsidRPr="007F022C" w:rsidRDefault="00DE0353">
      <w:pPr>
        <w:spacing w:before="0" w:after="160" w:line="259" w:lineRule="auto"/>
        <w:ind w:firstLine="0"/>
        <w:jc w:val="left"/>
        <w:rPr>
          <w:b/>
          <w:bCs/>
        </w:rPr>
      </w:pPr>
      <w:r w:rsidRPr="007F022C">
        <w:br w:type="page"/>
      </w:r>
    </w:p>
    <w:p w14:paraId="155B61E4" w14:textId="2E6D0B8F" w:rsidR="0034794E" w:rsidRPr="007F022C" w:rsidRDefault="0034794E" w:rsidP="0034794E">
      <w:pPr>
        <w:pStyle w:val="23"/>
        <w:rPr>
          <w:sz w:val="48"/>
          <w:szCs w:val="44"/>
        </w:rPr>
      </w:pPr>
      <w:r w:rsidRPr="007F022C">
        <w:lastRenderedPageBreak/>
        <w:t>Оглавление</w:t>
      </w:r>
    </w:p>
    <w:p w14:paraId="0F0BFE91" w14:textId="01AE4360" w:rsidR="0034794E" w:rsidRPr="007F022C" w:rsidRDefault="0034794E" w:rsidP="0034794E">
      <w:pPr>
        <w:pStyle w:val="23"/>
        <w:rPr>
          <w:noProof/>
          <w:sz w:val="32"/>
        </w:rPr>
      </w:pPr>
      <w:r w:rsidRPr="007F022C">
        <w:rPr>
          <w:sz w:val="32"/>
        </w:rPr>
        <w:fldChar w:fldCharType="begin"/>
      </w:r>
      <w:r w:rsidRPr="007F022C">
        <w:rPr>
          <w:sz w:val="32"/>
        </w:rPr>
        <w:instrText xml:space="preserve"> TOC \o "1-2" \h \z \u </w:instrText>
      </w:r>
      <w:r w:rsidRPr="007F022C">
        <w:rPr>
          <w:sz w:val="32"/>
        </w:rPr>
        <w:fldChar w:fldCharType="separate"/>
      </w:r>
      <w:hyperlink w:anchor="_Toc153271504" w:history="1">
        <w:r w:rsidRPr="007F022C">
          <w:rPr>
            <w:rStyle w:val="af2"/>
            <w:noProof/>
            <w:sz w:val="32"/>
            <w:lang w:bidi="ru-RU"/>
          </w:rPr>
          <w:t>Практическая работа №1</w:t>
        </w:r>
        <w:r w:rsidRPr="007F022C">
          <w:rPr>
            <w:noProof/>
            <w:webHidden/>
            <w:sz w:val="32"/>
          </w:rPr>
          <w:tab/>
        </w:r>
        <w:r w:rsidRPr="007F022C">
          <w:rPr>
            <w:noProof/>
            <w:webHidden/>
            <w:sz w:val="32"/>
          </w:rPr>
          <w:fldChar w:fldCharType="begin"/>
        </w:r>
        <w:r w:rsidRPr="007F022C">
          <w:rPr>
            <w:noProof/>
            <w:webHidden/>
            <w:sz w:val="32"/>
          </w:rPr>
          <w:instrText xml:space="preserve"> PAGEREF _Toc153271504 \h </w:instrText>
        </w:r>
        <w:r w:rsidRPr="007F022C">
          <w:rPr>
            <w:noProof/>
            <w:webHidden/>
            <w:sz w:val="32"/>
          </w:rPr>
        </w:r>
        <w:r w:rsidRPr="007F022C">
          <w:rPr>
            <w:noProof/>
            <w:webHidden/>
            <w:sz w:val="32"/>
          </w:rPr>
          <w:fldChar w:fldCharType="separate"/>
        </w:r>
        <w:r w:rsidRPr="007F022C">
          <w:rPr>
            <w:noProof/>
            <w:webHidden/>
            <w:sz w:val="32"/>
          </w:rPr>
          <w:t>3</w:t>
        </w:r>
        <w:r w:rsidRPr="007F022C">
          <w:rPr>
            <w:noProof/>
            <w:webHidden/>
            <w:sz w:val="32"/>
          </w:rPr>
          <w:fldChar w:fldCharType="end"/>
        </w:r>
      </w:hyperlink>
    </w:p>
    <w:p w14:paraId="2C328CB1" w14:textId="5A31ADB5" w:rsidR="00E04E5C" w:rsidRPr="007F022C" w:rsidRDefault="0034794E" w:rsidP="00E04E5C">
      <w:pPr>
        <w:pStyle w:val="ae"/>
        <w:spacing w:line="240" w:lineRule="auto"/>
        <w:ind w:firstLine="0"/>
      </w:pPr>
      <w:r w:rsidRPr="007F022C">
        <w:rPr>
          <w:sz w:val="32"/>
          <w:szCs w:val="32"/>
        </w:rPr>
        <w:fldChar w:fldCharType="end"/>
      </w:r>
    </w:p>
    <w:p w14:paraId="786F2A24" w14:textId="05D8F6D3" w:rsidR="00DE0353" w:rsidRPr="007F022C" w:rsidRDefault="00DE0353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6F81AB8E" w14:textId="7C664832" w:rsidR="007D3E34" w:rsidRPr="007F022C" w:rsidRDefault="00DE0353" w:rsidP="00DE0353">
      <w:pPr>
        <w:pStyle w:val="a9"/>
      </w:pPr>
      <w:bookmarkStart w:id="0" w:name="_Toc153271504"/>
      <w:r w:rsidRPr="007F022C">
        <w:lastRenderedPageBreak/>
        <w:t>Практическая работа №1</w:t>
      </w:r>
      <w:bookmarkEnd w:id="0"/>
    </w:p>
    <w:p w14:paraId="62754461" w14:textId="793082F9" w:rsidR="00DE0353" w:rsidRPr="007F022C" w:rsidRDefault="00DE0353" w:rsidP="00DE0353">
      <w:pPr>
        <w:ind w:firstLine="0"/>
        <w:jc w:val="center"/>
      </w:pPr>
      <w:r w:rsidRPr="007F022C">
        <w:t>Калькулятор и Конвертер валют</w:t>
      </w:r>
    </w:p>
    <w:p w14:paraId="2D571333" w14:textId="6A99516E" w:rsidR="00DE0353" w:rsidRPr="007F022C" w:rsidRDefault="00DE0353" w:rsidP="00B62C0B">
      <w:r w:rsidRPr="007F022C">
        <w:t xml:space="preserve">Цель: Необходимо создать </w:t>
      </w:r>
      <w:r w:rsidR="000434B4" w:rsidRPr="007F022C">
        <w:t>приложение которое включает в себя страницы</w:t>
      </w:r>
      <w:r w:rsidRPr="007F022C">
        <w:t>:</w:t>
      </w:r>
    </w:p>
    <w:p w14:paraId="33F1FB6F" w14:textId="77777777" w:rsidR="00DE0353" w:rsidRPr="007F022C" w:rsidRDefault="00DE0353" w:rsidP="00B62C0B">
      <w:r w:rsidRPr="007F022C">
        <w:t>1) Главная страница , на которой находятся кнопки для перехода на страницу "Калькулятор" и "Конвертер валют"</w:t>
      </w:r>
    </w:p>
    <w:p w14:paraId="6547A2D8" w14:textId="77777777" w:rsidR="00DE0353" w:rsidRPr="007F022C" w:rsidRDefault="00DE0353" w:rsidP="00B62C0B">
      <w:r w:rsidRPr="007F022C">
        <w:t>2) Калькулятор, данная страница выполняет функционал базового калькулятора, но после получения результата, пользователя должно перекинуть на страницу с ответом. Необходимо использовать @PostMapping</w:t>
      </w:r>
    </w:p>
    <w:p w14:paraId="083F2A4A" w14:textId="77777777" w:rsidR="00DE0353" w:rsidRPr="007F022C" w:rsidRDefault="00DE0353" w:rsidP="00B62C0B">
      <w:r w:rsidRPr="007F022C">
        <w:t>3)Конвертер валют, страница на которой находится 2 выпадающих списка: в первом находится валюта из которой надо перевести деньги, а во втором в какую валюту надо перевести.</w:t>
      </w:r>
    </w:p>
    <w:p w14:paraId="7A4608FC" w14:textId="77777777" w:rsidR="00DE0353" w:rsidRPr="007F022C" w:rsidRDefault="00DE0353" w:rsidP="00B62C0B">
      <w:r w:rsidRPr="007F022C">
        <w:t>Основные требования по коду:</w:t>
      </w:r>
    </w:p>
    <w:p w14:paraId="6BD39CE9" w14:textId="77777777" w:rsidR="00DE0353" w:rsidRPr="007F022C" w:rsidRDefault="00DE0353" w:rsidP="00B62C0B">
      <w:r w:rsidRPr="007F022C">
        <w:t>1)Использовать @GetMapping и @PostMapping</w:t>
      </w:r>
    </w:p>
    <w:p w14:paraId="1B1F2232" w14:textId="3037901B" w:rsidR="00DE0353" w:rsidRPr="007F022C" w:rsidRDefault="00DE0353" w:rsidP="00B62C0B">
      <w:r w:rsidRPr="007F022C">
        <w:t>2)Использовать @RequestParam</w:t>
      </w:r>
    </w:p>
    <w:p w14:paraId="4000D7F7" w14:textId="77777777" w:rsidR="00DE0353" w:rsidRPr="007F022C" w:rsidRDefault="00DE0353" w:rsidP="00B62C0B"/>
    <w:p w14:paraId="29C85DDA" w14:textId="1DBF5F30" w:rsidR="00DE0353" w:rsidRPr="007F022C" w:rsidRDefault="00DE0353" w:rsidP="00B62C0B">
      <w:r w:rsidRPr="007F022C">
        <w:t>Ход работы:</w:t>
      </w:r>
    </w:p>
    <w:p w14:paraId="6B3EA6D3" w14:textId="635AA6CF" w:rsidR="00DE0353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 xml:space="preserve">Создание фала </w:t>
      </w:r>
      <w:r w:rsidRPr="007F022C">
        <w:rPr>
          <w:lang w:val="en-US"/>
        </w:rPr>
        <w:t>c</w:t>
      </w:r>
      <w:r w:rsidRPr="007F022C">
        <w:t xml:space="preserve"> </w:t>
      </w:r>
      <w:r w:rsidRPr="007F022C">
        <w:rPr>
          <w:lang w:val="en-US"/>
        </w:rPr>
        <w:t>html</w:t>
      </w:r>
      <w:r w:rsidRPr="007F022C">
        <w:t xml:space="preserve"> разметкой для страниц</w:t>
      </w:r>
    </w:p>
    <w:p w14:paraId="39B9128E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B881C73" wp14:editId="41DF0DA6">
            <wp:extent cx="2139932" cy="2419350"/>
            <wp:effectExtent l="0" t="0" r="0" b="0"/>
            <wp:docPr id="124170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006" cy="2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A6B" w14:textId="1CA82733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23D09528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29428617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15ADBA0D" wp14:editId="227CC516">
            <wp:extent cx="4410075" cy="2076577"/>
            <wp:effectExtent l="0" t="0" r="0" b="0"/>
            <wp:docPr id="19805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1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95F" w14:textId="50B37B65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перевода валют</w:t>
      </w:r>
    </w:p>
    <w:p w14:paraId="679B5A43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047835B4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70DE3FD" wp14:editId="6A8D66C7">
            <wp:extent cx="2352675" cy="2640878"/>
            <wp:effectExtent l="0" t="0" r="0" b="7620"/>
            <wp:docPr id="27001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161" cy="2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447" w14:textId="7E2DDA15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с результатов вычислений</w:t>
      </w:r>
    </w:p>
    <w:p w14:paraId="63E2FE22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1069FD1F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56973A39" wp14:editId="0A4686B3">
            <wp:extent cx="5257800" cy="2102558"/>
            <wp:effectExtent l="0" t="0" r="0" b="0"/>
            <wp:docPr id="16460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8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700" w14:textId="59E41DC1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2147E3F4" w14:textId="77777777" w:rsidR="00B62C0B" w:rsidRPr="007F022C" w:rsidRDefault="00B62C0B" w:rsidP="00B62C0B"/>
    <w:p w14:paraId="5FE2FF5E" w14:textId="7F472FF9" w:rsidR="00B62C0B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>Создание контроллеров управляющие переходами между страницами</w:t>
      </w:r>
    </w:p>
    <w:p w14:paraId="399C45BD" w14:textId="77777777" w:rsidR="002D788B" w:rsidRPr="007F022C" w:rsidRDefault="002D788B" w:rsidP="002D788B"/>
    <w:p w14:paraId="6CD98FE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40AE2E3A" wp14:editId="75302D20">
            <wp:extent cx="1838582" cy="971686"/>
            <wp:effectExtent l="0" t="0" r="9525" b="0"/>
            <wp:docPr id="759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FAB" w14:textId="6D35E5A5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Контроллеры</w:t>
      </w:r>
    </w:p>
    <w:p w14:paraId="3ADD55D5" w14:textId="77777777" w:rsidR="002D788B" w:rsidRPr="007F022C" w:rsidRDefault="002D788B" w:rsidP="002D788B"/>
    <w:p w14:paraId="7818958C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D50FFDD" wp14:editId="04A322A2">
            <wp:extent cx="2805872" cy="2575823"/>
            <wp:effectExtent l="0" t="0" r="0" b="0"/>
            <wp:docPr id="5482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89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4A" w14:textId="1DDFE44A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калькулятора</w:t>
      </w:r>
    </w:p>
    <w:p w14:paraId="0885DA98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1D3193C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B228820" wp14:editId="66CCEDFE">
            <wp:extent cx="2629267" cy="1057423"/>
            <wp:effectExtent l="0" t="0" r="0" b="9525"/>
            <wp:docPr id="72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4D" w14:textId="015D3AB8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начального окна</w:t>
      </w:r>
    </w:p>
    <w:p w14:paraId="60BCF65E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655259D8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58431B21" wp14:editId="1E6DE910">
            <wp:extent cx="5940425" cy="5556250"/>
            <wp:effectExtent l="0" t="0" r="3175" b="6350"/>
            <wp:docPr id="138390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8C6" w14:textId="044CC911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конвертации валют</w:t>
      </w:r>
    </w:p>
    <w:p w14:paraId="68357C47" w14:textId="77777777" w:rsidR="002D788B" w:rsidRPr="007F022C" w:rsidRDefault="002D788B" w:rsidP="002D788B"/>
    <w:p w14:paraId="463B15A5" w14:textId="64DA7D51" w:rsidR="002D788B" w:rsidRPr="007F022C" w:rsidRDefault="002D788B" w:rsidP="002D788B">
      <w:pPr>
        <w:pStyle w:val="af0"/>
        <w:numPr>
          <w:ilvl w:val="0"/>
          <w:numId w:val="24"/>
        </w:numPr>
      </w:pPr>
      <w:r w:rsidRPr="007F022C">
        <w:lastRenderedPageBreak/>
        <w:t>Результат работы</w:t>
      </w:r>
    </w:p>
    <w:p w14:paraId="6BD2B640" w14:textId="77777777" w:rsidR="002D788B" w:rsidRPr="007F022C" w:rsidRDefault="002D788B" w:rsidP="002D788B"/>
    <w:p w14:paraId="10B88A76" w14:textId="77777777" w:rsidR="00D70FBB" w:rsidRPr="007F022C" w:rsidRDefault="002D788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0029EAAB" wp14:editId="631C6302">
            <wp:extent cx="3038899" cy="1590897"/>
            <wp:effectExtent l="0" t="0" r="9525" b="9525"/>
            <wp:docPr id="8234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C44" w14:textId="4769350A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07A8CFD2" w14:textId="77777777" w:rsidR="002D788B" w:rsidRPr="007F022C" w:rsidRDefault="002D788B" w:rsidP="00D70FBB">
      <w:pPr>
        <w:ind w:firstLine="0"/>
        <w:jc w:val="center"/>
        <w:rPr>
          <w:sz w:val="40"/>
          <w:szCs w:val="36"/>
        </w:rPr>
      </w:pPr>
    </w:p>
    <w:p w14:paraId="52A9CC0B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6328108A" wp14:editId="130F6490">
            <wp:extent cx="3191320" cy="2029108"/>
            <wp:effectExtent l="0" t="0" r="9525" b="9525"/>
            <wp:docPr id="149936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1AB" w14:textId="34F3D81D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7F022C">
        <w:rPr>
          <w:i w:val="0"/>
          <w:iCs w:val="0"/>
          <w:color w:val="auto"/>
          <w:sz w:val="24"/>
          <w:szCs w:val="24"/>
        </w:rPr>
        <w:t>Перевод валют</w:t>
      </w:r>
    </w:p>
    <w:p w14:paraId="2C76BE0E" w14:textId="77777777" w:rsidR="00D70FBB" w:rsidRPr="007F022C" w:rsidRDefault="00D70FBB" w:rsidP="00D70FBB">
      <w:pPr>
        <w:ind w:firstLine="0"/>
        <w:jc w:val="center"/>
        <w:rPr>
          <w:sz w:val="40"/>
          <w:szCs w:val="36"/>
          <w:lang w:val="en-US"/>
        </w:rPr>
      </w:pPr>
    </w:p>
    <w:p w14:paraId="5A56CDDD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6FB2554" wp14:editId="6BD3B9F1">
            <wp:extent cx="2972215" cy="1571844"/>
            <wp:effectExtent l="0" t="0" r="0" b="9525"/>
            <wp:docPr id="9547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1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263" w14:textId="05A8C67C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вывод ответа калькулятора</w:t>
      </w:r>
    </w:p>
    <w:p w14:paraId="70DC6DF1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73387630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8ED6020" wp14:editId="558D919A">
            <wp:extent cx="3467584" cy="743054"/>
            <wp:effectExtent l="0" t="0" r="0" b="0"/>
            <wp:docPr id="19097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68A9" w14:textId="06749AF8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45154AEC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6CA14713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3B665CF" wp14:editId="076C70A6">
            <wp:extent cx="3410426" cy="1629002"/>
            <wp:effectExtent l="0" t="0" r="0" b="9525"/>
            <wp:docPr id="19585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F04" w14:textId="2A0C3916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Вывод ответа</w:t>
      </w:r>
    </w:p>
    <w:p w14:paraId="1DE6330A" w14:textId="77777777" w:rsidR="00D70FBB" w:rsidRPr="007F022C" w:rsidRDefault="00D70FBB" w:rsidP="00D70FBB"/>
    <w:p w14:paraId="07D13796" w14:textId="57192CC8" w:rsidR="000434B4" w:rsidRPr="007F022C" w:rsidRDefault="00D70FBB" w:rsidP="00D70FBB">
      <w:r w:rsidRPr="007F022C">
        <w:t>Вывод: В ходе практической работы №1 было создано приложение включающее в себя калькулятор и перевод валют.</w:t>
      </w:r>
    </w:p>
    <w:p w14:paraId="7BD7E9FE" w14:textId="77777777" w:rsidR="000434B4" w:rsidRPr="007F022C" w:rsidRDefault="000434B4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1C35CF96" w14:textId="30A23777" w:rsidR="000434B4" w:rsidRPr="007F022C" w:rsidRDefault="000434B4" w:rsidP="000434B4">
      <w:pPr>
        <w:pStyle w:val="a9"/>
      </w:pPr>
      <w:r w:rsidRPr="007F022C">
        <w:lastRenderedPageBreak/>
        <w:t>Практическая работа №</w:t>
      </w:r>
      <w:r w:rsidRPr="007F022C">
        <w:t>2</w:t>
      </w:r>
    </w:p>
    <w:p w14:paraId="57695FC5" w14:textId="5E6FBAEE" w:rsidR="000434B4" w:rsidRPr="007F022C" w:rsidRDefault="000434B4" w:rsidP="000434B4">
      <w:pPr>
        <w:ind w:firstLine="0"/>
        <w:jc w:val="center"/>
      </w:pPr>
      <w:r w:rsidRPr="007F022C">
        <w:t>Работа с паттерном DAO</w:t>
      </w:r>
    </w:p>
    <w:p w14:paraId="71409250" w14:textId="77777777" w:rsidR="000434B4" w:rsidRPr="007F022C" w:rsidRDefault="000434B4" w:rsidP="000434B4">
      <w:r w:rsidRPr="007F022C">
        <w:t>Цель: В данной практической необходимо реализовать приложение, в котором будет реализован паттерн DAO.</w:t>
      </w:r>
    </w:p>
    <w:p w14:paraId="5539FB6D" w14:textId="77777777" w:rsidR="000434B4" w:rsidRPr="007F022C" w:rsidRDefault="000434B4" w:rsidP="000434B4">
      <w:r w:rsidRPr="007F022C">
        <w:t>Требования:</w:t>
      </w:r>
    </w:p>
    <w:p w14:paraId="2C6F61E3" w14:textId="77777777" w:rsidR="000434B4" w:rsidRPr="007F022C" w:rsidRDefault="000434B4" w:rsidP="000434B4">
      <w:r w:rsidRPr="007F022C">
        <w:t>1) На 3 необходимо создать 5 моделей по 4 поля в каждой, и реализовать базовый паттерн DAO(Повторить действия из примера)</w:t>
      </w:r>
    </w:p>
    <w:p w14:paraId="480AFA69" w14:textId="77777777" w:rsidR="000434B4" w:rsidRPr="007F022C" w:rsidRDefault="000434B4" w:rsidP="000434B4">
      <w:r w:rsidRPr="007F022C">
        <w:t>2) На 4 необходимо сделать навигацию по своему сайту. Так же необходимо подтянуть стили на страницы.</w:t>
      </w:r>
    </w:p>
    <w:p w14:paraId="683569C8" w14:textId="77777777" w:rsidR="000434B4" w:rsidRPr="007F022C" w:rsidRDefault="000434B4" w:rsidP="000434B4">
      <w:r w:rsidRPr="007F022C">
        <w:t>Особо углубляться в frontend не обязательно, можете просто подключить Bootstrap</w:t>
      </w:r>
    </w:p>
    <w:p w14:paraId="008BDDD7" w14:textId="6427FD1D" w:rsidR="000434B4" w:rsidRPr="007F022C" w:rsidRDefault="000434B4" w:rsidP="000434B4">
      <w:pPr>
        <w:rPr>
          <w:lang w:val="en-US"/>
        </w:rPr>
      </w:pPr>
      <w:r w:rsidRPr="007F022C">
        <w:t>3) На 5 необходимо добавить универсальный класс для обработки CRUD-операций, который будет вызываться для каждой модели(чтобы не было много одинакового кода)</w:t>
      </w:r>
    </w:p>
    <w:p w14:paraId="06326A00" w14:textId="77777777" w:rsidR="00D70FBB" w:rsidRPr="007F022C" w:rsidRDefault="00D70FBB" w:rsidP="00D70FBB"/>
    <w:p w14:paraId="6C50A863" w14:textId="10581C08" w:rsidR="000434B4" w:rsidRPr="007F022C" w:rsidRDefault="000434B4" w:rsidP="00D70FBB">
      <w:r w:rsidRPr="007F022C">
        <w:t>Ход работы:</w:t>
      </w:r>
    </w:p>
    <w:p w14:paraId="4528EB25" w14:textId="1C4BC7EF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t>Создание классов</w:t>
      </w:r>
    </w:p>
    <w:p w14:paraId="47E421DC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sz w:val="24"/>
        </w:rPr>
        <w:drawing>
          <wp:inline distT="0" distB="0" distL="0" distR="0" wp14:anchorId="5E558D60" wp14:editId="1BFA6521">
            <wp:extent cx="2161852" cy="2647950"/>
            <wp:effectExtent l="0" t="0" r="0" b="0"/>
            <wp:docPr id="109454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4" cy="26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73C" w14:textId="3B81060E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абстрактного класса для указания методов которые будут у наследников</w:t>
      </w:r>
    </w:p>
    <w:p w14:paraId="440A236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39139C2E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sz w:val="24"/>
        </w:rPr>
        <w:drawing>
          <wp:inline distT="0" distB="0" distL="0" distR="0" wp14:anchorId="2CC78936" wp14:editId="1295DF27">
            <wp:extent cx="3943425" cy="3366770"/>
            <wp:effectExtent l="0" t="0" r="0" b="5080"/>
            <wp:docPr id="15566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8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2" cy="3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4E2" w14:textId="639A9C7C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Пример реализации одного из наследников абстрактного класса</w:t>
      </w:r>
    </w:p>
    <w:p w14:paraId="42D902A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45A39321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sz w:val="24"/>
        </w:rPr>
        <w:drawing>
          <wp:inline distT="0" distB="0" distL="0" distR="0" wp14:anchorId="5041646B" wp14:editId="4993B900">
            <wp:extent cx="5822945" cy="3619500"/>
            <wp:effectExtent l="0" t="0" r="6985" b="0"/>
            <wp:docPr id="20191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1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36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C94" w14:textId="256B8370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шаблонного класса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который будет хранить и взаимодействовать с данными</w:t>
      </w:r>
    </w:p>
    <w:p w14:paraId="68499A80" w14:textId="77777777" w:rsidR="000434B4" w:rsidRPr="007F022C" w:rsidRDefault="000434B4" w:rsidP="000434B4"/>
    <w:p w14:paraId="58BB86FF" w14:textId="062AB08C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lastRenderedPageBreak/>
        <w:t>Создание контроллеров</w:t>
      </w:r>
    </w:p>
    <w:p w14:paraId="2967C83F" w14:textId="77777777" w:rsidR="000434B4" w:rsidRPr="007F022C" w:rsidRDefault="000434B4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drawing>
          <wp:inline distT="0" distB="0" distL="0" distR="0" wp14:anchorId="6ED5664B" wp14:editId="07FC0F77">
            <wp:extent cx="3390900" cy="3527529"/>
            <wp:effectExtent l="0" t="0" r="0" b="0"/>
            <wp:docPr id="13860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079" cy="3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B08" w14:textId="0B42F532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переменных типа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для указания хранимых дынных</w:t>
      </w:r>
    </w:p>
    <w:p w14:paraId="22FAE01B" w14:textId="77777777" w:rsidR="000434B4" w:rsidRPr="007F022C" w:rsidRDefault="000434B4" w:rsidP="007F022C">
      <w:pPr>
        <w:ind w:firstLine="0"/>
        <w:jc w:val="center"/>
      </w:pPr>
    </w:p>
    <w:p w14:paraId="3A581AB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drawing>
          <wp:inline distT="0" distB="0" distL="0" distR="0" wp14:anchorId="3DBA434B" wp14:editId="0E043F43">
            <wp:extent cx="4124325" cy="3150446"/>
            <wp:effectExtent l="0" t="0" r="0" b="0"/>
            <wp:docPr id="30171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4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8" cy="3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40C" w14:textId="2C6EDC03" w:rsidR="000434B4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статических полей и методов для быстрого взаимодействия с данными</w:t>
      </w:r>
    </w:p>
    <w:p w14:paraId="4E52342F" w14:textId="77777777" w:rsidR="007F022C" w:rsidRPr="007F022C" w:rsidRDefault="007F022C" w:rsidP="007F022C">
      <w:pPr>
        <w:ind w:firstLine="0"/>
        <w:jc w:val="center"/>
      </w:pPr>
    </w:p>
    <w:p w14:paraId="2F52B33E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lastRenderedPageBreak/>
        <w:drawing>
          <wp:inline distT="0" distB="0" distL="0" distR="0" wp14:anchorId="0EAE2E88" wp14:editId="0D301577">
            <wp:extent cx="5940425" cy="4300855"/>
            <wp:effectExtent l="0" t="0" r="3175" b="4445"/>
            <wp:docPr id="20412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337" w14:textId="3C4E1CF1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19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запросов отображения данных и примеры добавления новых данных в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5C770EE1" w14:textId="77777777" w:rsidR="007F022C" w:rsidRPr="007F022C" w:rsidRDefault="007F022C" w:rsidP="007F022C">
      <w:pPr>
        <w:ind w:firstLine="0"/>
        <w:jc w:val="center"/>
      </w:pPr>
    </w:p>
    <w:p w14:paraId="1544F02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  <w:lang w:val="en-US"/>
        </w:rPr>
        <w:drawing>
          <wp:inline distT="0" distB="0" distL="0" distR="0" wp14:anchorId="78BE0E7C" wp14:editId="336D1C86">
            <wp:extent cx="5940425" cy="1844675"/>
            <wp:effectExtent l="0" t="0" r="3175" b="3175"/>
            <wp:docPr id="6460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059" w14:textId="25EB1162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запроса удаления записи из выбранного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F9CE605" w14:textId="77777777" w:rsidR="007F022C" w:rsidRPr="007F022C" w:rsidRDefault="007F022C" w:rsidP="007F022C">
      <w:pPr>
        <w:ind w:firstLine="0"/>
        <w:jc w:val="center"/>
      </w:pPr>
    </w:p>
    <w:p w14:paraId="1E6D0BA9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  <w:lang w:val="en-US"/>
        </w:rPr>
        <w:lastRenderedPageBreak/>
        <w:drawing>
          <wp:inline distT="0" distB="0" distL="0" distR="0" wp14:anchorId="4552A0CE" wp14:editId="4CF4718F">
            <wp:extent cx="5940425" cy="3630930"/>
            <wp:effectExtent l="0" t="0" r="3175" b="7620"/>
            <wp:docPr id="135304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1CB" w14:textId="34700D52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контроллера изменения данных полей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5BD15F5" w14:textId="77777777" w:rsidR="007F022C" w:rsidRPr="007F022C" w:rsidRDefault="007F022C" w:rsidP="007F022C"/>
    <w:p w14:paraId="13A92AF8" w14:textId="0DD3D343" w:rsidR="007F022C" w:rsidRPr="007F022C" w:rsidRDefault="007F022C" w:rsidP="007F022C">
      <w:pPr>
        <w:pStyle w:val="af0"/>
        <w:numPr>
          <w:ilvl w:val="0"/>
          <w:numId w:val="25"/>
        </w:numPr>
        <w:rPr>
          <w:lang w:val="en-US"/>
        </w:rPr>
      </w:pPr>
      <w:r>
        <w:t>Создание разметки</w:t>
      </w:r>
    </w:p>
    <w:p w14:paraId="7EF327D1" w14:textId="77777777" w:rsidR="007F022C" w:rsidRDefault="007F022C" w:rsidP="007F022C">
      <w:pPr>
        <w:pStyle w:val="af0"/>
        <w:ind w:left="1069" w:firstLine="0"/>
        <w:rPr>
          <w:lang w:val="en-US"/>
        </w:rPr>
      </w:pPr>
    </w:p>
    <w:p w14:paraId="202C4E3E" w14:textId="77777777" w:rsidR="007F022C" w:rsidRPr="007F022C" w:rsidRDefault="007F022C" w:rsidP="007F022C">
      <w:pPr>
        <w:pStyle w:val="af0"/>
        <w:keepNext/>
        <w:ind w:left="0" w:firstLine="0"/>
        <w:jc w:val="center"/>
        <w:rPr>
          <w:sz w:val="40"/>
          <w:szCs w:val="36"/>
        </w:rPr>
      </w:pPr>
      <w:r w:rsidRPr="007F022C">
        <w:rPr>
          <w:sz w:val="40"/>
          <w:szCs w:val="36"/>
          <w:lang w:val="en-US"/>
        </w:rPr>
        <w:drawing>
          <wp:inline distT="0" distB="0" distL="0" distR="0" wp14:anchorId="7549FF0F" wp14:editId="5A6955DB">
            <wp:extent cx="2981442" cy="3095625"/>
            <wp:effectExtent l="0" t="0" r="9525" b="0"/>
            <wp:docPr id="332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0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7E" w14:textId="1A546624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стиля для отображения данных в виде ячеек</w:t>
      </w:r>
    </w:p>
    <w:p w14:paraId="40A1493D" w14:textId="77777777" w:rsidR="007F022C" w:rsidRDefault="007F022C" w:rsidP="007F022C"/>
    <w:p w14:paraId="230215A2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lastRenderedPageBreak/>
        <w:drawing>
          <wp:inline distT="0" distB="0" distL="0" distR="0" wp14:anchorId="641DA526" wp14:editId="1EBD63D4">
            <wp:extent cx="3755809" cy="3137535"/>
            <wp:effectExtent l="0" t="0" r="0" b="5715"/>
            <wp:docPr id="201967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0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188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B3" w14:textId="77765A87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начальной страницы (Перехода на страницы с отображением информации)</w:t>
      </w:r>
    </w:p>
    <w:p w14:paraId="09D39ABD" w14:textId="77777777" w:rsidR="007F022C" w:rsidRDefault="007F022C" w:rsidP="007F022C"/>
    <w:p w14:paraId="1053CCEF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drawing>
          <wp:inline distT="0" distB="0" distL="0" distR="0" wp14:anchorId="20FCB447" wp14:editId="112683FB">
            <wp:extent cx="4205558" cy="4133180"/>
            <wp:effectExtent l="0" t="0" r="5080" b="1270"/>
            <wp:docPr id="23346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356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CB0" w14:textId="090721B7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разметки для отображения данных выбранного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(С выводом названия полей данного класса)</w:t>
      </w:r>
    </w:p>
    <w:p w14:paraId="410FDF4B" w14:textId="77777777" w:rsidR="007F022C" w:rsidRPr="007F022C" w:rsidRDefault="007F022C" w:rsidP="007F022C">
      <w:pPr>
        <w:ind w:firstLine="0"/>
        <w:jc w:val="center"/>
        <w:rPr>
          <w:sz w:val="40"/>
          <w:szCs w:val="36"/>
        </w:rPr>
      </w:pPr>
    </w:p>
    <w:p w14:paraId="1D09D72D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sz w:val="40"/>
          <w:szCs w:val="36"/>
        </w:rPr>
        <w:drawing>
          <wp:inline distT="0" distB="0" distL="0" distR="0" wp14:anchorId="31429655" wp14:editId="61C1123C">
            <wp:extent cx="5940425" cy="3599815"/>
            <wp:effectExtent l="0" t="0" r="3175" b="635"/>
            <wp:docPr id="14254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6F7" w14:textId="68D8BBFA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F70BC1">
        <w:rPr>
          <w:i w:val="0"/>
          <w:iCs w:val="0"/>
          <w:noProof/>
          <w:color w:val="auto"/>
          <w:sz w:val="24"/>
          <w:szCs w:val="24"/>
        </w:rPr>
        <w:t>25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для вывода и редактирования данных одной записи</w:t>
      </w:r>
    </w:p>
    <w:p w14:paraId="717DC933" w14:textId="77777777" w:rsidR="007F022C" w:rsidRDefault="007F022C" w:rsidP="007F022C"/>
    <w:p w14:paraId="732AF10A" w14:textId="2C37E8AA" w:rsidR="007F022C" w:rsidRDefault="007F022C" w:rsidP="007F022C">
      <w:pPr>
        <w:pStyle w:val="af0"/>
        <w:numPr>
          <w:ilvl w:val="0"/>
          <w:numId w:val="25"/>
        </w:numPr>
      </w:pPr>
      <w:r>
        <w:t>Результат</w:t>
      </w:r>
    </w:p>
    <w:p w14:paraId="285452DB" w14:textId="77777777" w:rsidR="007F022C" w:rsidRPr="00F70BC1" w:rsidRDefault="007F022C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109745CE" wp14:editId="165DB0CD">
            <wp:extent cx="2524477" cy="2010056"/>
            <wp:effectExtent l="0" t="0" r="0" b="9525"/>
            <wp:docPr id="186506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8A" w14:textId="6E7B7369" w:rsidR="007F022C" w:rsidRPr="00F70BC1" w:rsidRDefault="007F022C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F70BC1" w:rsidRPr="00F70BC1">
        <w:rPr>
          <w:i w:val="0"/>
          <w:iCs w:val="0"/>
          <w:noProof/>
          <w:color w:val="auto"/>
          <w:sz w:val="24"/>
          <w:szCs w:val="24"/>
        </w:rPr>
        <w:t>26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Начальная страница</w:t>
      </w:r>
    </w:p>
    <w:p w14:paraId="6D26BF08" w14:textId="77777777" w:rsidR="00F70BC1" w:rsidRDefault="00F70BC1" w:rsidP="00F70BC1">
      <w:pPr>
        <w:ind w:firstLine="0"/>
        <w:jc w:val="center"/>
        <w:rPr>
          <w:sz w:val="24"/>
        </w:rPr>
      </w:pPr>
    </w:p>
    <w:p w14:paraId="73F85F3E" w14:textId="77777777" w:rsidR="00F70BC1" w:rsidRDefault="00F70BC1" w:rsidP="00F70BC1">
      <w:pPr>
        <w:ind w:firstLine="0"/>
        <w:jc w:val="center"/>
        <w:rPr>
          <w:sz w:val="24"/>
        </w:rPr>
      </w:pPr>
    </w:p>
    <w:p w14:paraId="0E6EA9CE" w14:textId="77777777" w:rsidR="00F70BC1" w:rsidRDefault="00F70BC1" w:rsidP="00F70BC1">
      <w:pPr>
        <w:ind w:firstLine="0"/>
        <w:jc w:val="center"/>
        <w:rPr>
          <w:sz w:val="24"/>
        </w:rPr>
      </w:pPr>
    </w:p>
    <w:p w14:paraId="0EC23AF0" w14:textId="77777777" w:rsidR="00F70BC1" w:rsidRDefault="00F70BC1" w:rsidP="00F70BC1">
      <w:pPr>
        <w:ind w:firstLine="0"/>
        <w:jc w:val="center"/>
        <w:rPr>
          <w:sz w:val="24"/>
        </w:rPr>
      </w:pPr>
    </w:p>
    <w:p w14:paraId="77F6E531" w14:textId="799B18E4" w:rsidR="00F70BC1" w:rsidRPr="00F70BC1" w:rsidRDefault="00F70BC1" w:rsidP="00F70BC1">
      <w:pPr>
        <w:rPr>
          <w:sz w:val="24"/>
        </w:rPr>
      </w:pPr>
      <w:r>
        <w:rPr>
          <w:sz w:val="24"/>
        </w:rPr>
        <w:lastRenderedPageBreak/>
        <w:t xml:space="preserve">Для каждого класса используется один файл отображения и окно изменения. Используется статический метод вывод названия всех полей через </w:t>
      </w:r>
      <w:r>
        <w:rPr>
          <w:sz w:val="24"/>
          <w:lang w:val="en-US"/>
        </w:rPr>
        <w:t>List</w:t>
      </w:r>
      <w:r>
        <w:rPr>
          <w:sz w:val="24"/>
        </w:rPr>
        <w:t>, и абстрактный метод который выводит значения записи по ключам</w:t>
      </w:r>
      <w:r w:rsidRPr="00F70BC1">
        <w:rPr>
          <w:sz w:val="24"/>
        </w:rPr>
        <w:t xml:space="preserve"> </w:t>
      </w:r>
      <w:r>
        <w:rPr>
          <w:sz w:val="24"/>
        </w:rPr>
        <w:t xml:space="preserve">содержащихся в </w:t>
      </w:r>
      <w:r>
        <w:rPr>
          <w:sz w:val="24"/>
          <w:lang w:val="en-US"/>
        </w:rPr>
        <w:t>List</w:t>
      </w:r>
      <w:r w:rsidRPr="00F70BC1">
        <w:rPr>
          <w:sz w:val="24"/>
        </w:rPr>
        <w:t xml:space="preserve">. </w:t>
      </w:r>
      <w:r>
        <w:rPr>
          <w:sz w:val="24"/>
        </w:rPr>
        <w:t xml:space="preserve">Создаваемые поля ввода генерируются в </w:t>
      </w:r>
      <w:r>
        <w:rPr>
          <w:sz w:val="24"/>
          <w:lang w:val="en-US"/>
        </w:rPr>
        <w:t>fpom</w:t>
      </w:r>
      <w:r w:rsidRPr="00F70BC1">
        <w:rPr>
          <w:sz w:val="24"/>
        </w:rPr>
        <w:t xml:space="preserve"> </w:t>
      </w:r>
      <w:r>
        <w:rPr>
          <w:sz w:val="24"/>
        </w:rPr>
        <w:t xml:space="preserve">что позволяет использовать </w:t>
      </w:r>
      <w:r w:rsidRPr="00F70BC1">
        <w:rPr>
          <w:sz w:val="24"/>
        </w:rPr>
        <w:t>@</w:t>
      </w:r>
      <w:r>
        <w:rPr>
          <w:sz w:val="24"/>
          <w:lang w:val="en-US"/>
        </w:rPr>
        <w:t>ModelAttribute</w:t>
      </w:r>
      <w:r w:rsidRPr="00F70BC1">
        <w:rPr>
          <w:sz w:val="24"/>
        </w:rPr>
        <w:t xml:space="preserve"> </w:t>
      </w:r>
      <w:r>
        <w:rPr>
          <w:sz w:val="24"/>
        </w:rPr>
        <w:t>для генерации нужного класса.</w:t>
      </w:r>
    </w:p>
    <w:p w14:paraId="74ECBBCD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59C56E9C" wp14:editId="063147BE">
            <wp:extent cx="2200582" cy="1333686"/>
            <wp:effectExtent l="0" t="0" r="9525" b="0"/>
            <wp:docPr id="10675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070" w14:textId="260722A8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27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(пустая (Класс №2))</w:t>
      </w:r>
    </w:p>
    <w:p w14:paraId="56D2E658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45102F1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3C56F45F" wp14:editId="0A11A8E9">
            <wp:extent cx="5940425" cy="2117725"/>
            <wp:effectExtent l="0" t="0" r="3175" b="0"/>
            <wp:docPr id="6460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306" w14:textId="195A2D3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28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</w:t>
      </w:r>
      <w:r w:rsidRPr="00F70BC1">
        <w:rPr>
          <w:i w:val="0"/>
          <w:iCs w:val="0"/>
          <w:color w:val="auto"/>
          <w:sz w:val="24"/>
          <w:szCs w:val="24"/>
        </w:rPr>
        <w:t>Страница отображения (</w:t>
      </w:r>
      <w:r w:rsidRPr="00F70BC1">
        <w:rPr>
          <w:i w:val="0"/>
          <w:iCs w:val="0"/>
          <w:color w:val="auto"/>
          <w:sz w:val="24"/>
          <w:szCs w:val="24"/>
        </w:rPr>
        <w:t xml:space="preserve">не </w:t>
      </w:r>
      <w:r w:rsidRPr="00F70BC1">
        <w:rPr>
          <w:i w:val="0"/>
          <w:iCs w:val="0"/>
          <w:color w:val="auto"/>
          <w:sz w:val="24"/>
          <w:szCs w:val="24"/>
        </w:rPr>
        <w:t>пустая (Класс №2))</w:t>
      </w:r>
    </w:p>
    <w:p w14:paraId="4AB7ADBB" w14:textId="7420DE5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</w:p>
    <w:p w14:paraId="2D70D43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56583322" wp14:editId="10AE7479">
            <wp:extent cx="2562583" cy="1362265"/>
            <wp:effectExtent l="0" t="0" r="9525" b="9525"/>
            <wp:docPr id="112043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4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D4C" w14:textId="7679E375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29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на страницу изменения данных</w:t>
      </w:r>
    </w:p>
    <w:p w14:paraId="4E20A92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66761328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lastRenderedPageBreak/>
        <w:drawing>
          <wp:inline distT="0" distB="0" distL="0" distR="0" wp14:anchorId="1AFF91F4" wp14:editId="598F0545">
            <wp:extent cx="2372056" cy="1390844"/>
            <wp:effectExtent l="0" t="0" r="9525" b="0"/>
            <wp:docPr id="418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0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E7" w14:textId="6981B173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30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Изменение данных</w:t>
      </w:r>
    </w:p>
    <w:p w14:paraId="0B8BBF8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8FEC419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4A52EECC" wp14:editId="1B4F77B1">
            <wp:extent cx="5940425" cy="2085340"/>
            <wp:effectExtent l="0" t="0" r="3175" b="0"/>
            <wp:docPr id="12593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3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E358" w14:textId="1714D7FD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31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обратно на страницу отображения</w:t>
      </w:r>
    </w:p>
    <w:p w14:paraId="64DBE8B5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E8D0857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sz w:val="24"/>
        </w:rPr>
        <w:drawing>
          <wp:inline distT="0" distB="0" distL="0" distR="0" wp14:anchorId="1688A32E" wp14:editId="67A2341B">
            <wp:extent cx="5940425" cy="2202815"/>
            <wp:effectExtent l="0" t="0" r="3175" b="6985"/>
            <wp:docPr id="17789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44" w14:textId="18C3804E" w:rsid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Pr="00F70BC1">
        <w:rPr>
          <w:i w:val="0"/>
          <w:iCs w:val="0"/>
          <w:noProof/>
          <w:color w:val="auto"/>
          <w:sz w:val="24"/>
          <w:szCs w:val="24"/>
        </w:rPr>
        <w:t>32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Удалить</w:t>
      </w:r>
    </w:p>
    <w:p w14:paraId="0973F1FF" w14:textId="77777777" w:rsidR="00F70BC1" w:rsidRDefault="00F70BC1" w:rsidP="00F70BC1"/>
    <w:p w14:paraId="5F8F01B7" w14:textId="2361994D" w:rsidR="00F70BC1" w:rsidRPr="00F70BC1" w:rsidRDefault="00F70BC1" w:rsidP="00F70BC1">
      <w:r>
        <w:t xml:space="preserve">Вывод: В ходе практической работы было создано приложения для хранения, изменения, удаления различных классов используя вспомогательный класс </w:t>
      </w:r>
      <w:r>
        <w:rPr>
          <w:lang w:val="en-US"/>
        </w:rPr>
        <w:t>DAO</w:t>
      </w:r>
      <w:r w:rsidRPr="00F70BC1">
        <w:t>.</w:t>
      </w:r>
    </w:p>
    <w:sectPr w:rsidR="00F70BC1" w:rsidRPr="00F70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902A6"/>
    <w:multiLevelType w:val="multilevel"/>
    <w:tmpl w:val="1D64EA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7128EE"/>
    <w:multiLevelType w:val="multilevel"/>
    <w:tmpl w:val="C452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A637F88"/>
    <w:multiLevelType w:val="hybridMultilevel"/>
    <w:tmpl w:val="A94094A0"/>
    <w:lvl w:ilvl="0" w:tplc="4E20A7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82D027C"/>
    <w:multiLevelType w:val="multilevel"/>
    <w:tmpl w:val="AF501790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87B2FDF"/>
    <w:multiLevelType w:val="multilevel"/>
    <w:tmpl w:val="599E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2DE1A29"/>
    <w:multiLevelType w:val="multilevel"/>
    <w:tmpl w:val="D55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6CA1CD8"/>
    <w:multiLevelType w:val="hybridMultilevel"/>
    <w:tmpl w:val="0192C03A"/>
    <w:lvl w:ilvl="0" w:tplc="D2766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00E36"/>
    <w:multiLevelType w:val="hybridMultilevel"/>
    <w:tmpl w:val="14ECDF26"/>
    <w:lvl w:ilvl="0" w:tplc="5E36AC4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01596"/>
    <w:multiLevelType w:val="multilevel"/>
    <w:tmpl w:val="8AEE375C"/>
    <w:lvl w:ilvl="0">
      <w:start w:val="1"/>
      <w:numFmt w:val="decimal"/>
      <w:pStyle w:val="2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B0F4295"/>
    <w:multiLevelType w:val="hybridMultilevel"/>
    <w:tmpl w:val="22C438F4"/>
    <w:lvl w:ilvl="0" w:tplc="13F4CF5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110CF0"/>
    <w:multiLevelType w:val="hybridMultilevel"/>
    <w:tmpl w:val="9E56CCF6"/>
    <w:lvl w:ilvl="0" w:tplc="00B46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4947157">
    <w:abstractNumId w:val="6"/>
  </w:num>
  <w:num w:numId="2" w16cid:durableId="2079669038">
    <w:abstractNumId w:val="6"/>
  </w:num>
  <w:num w:numId="3" w16cid:durableId="1584412688">
    <w:abstractNumId w:val="1"/>
  </w:num>
  <w:num w:numId="4" w16cid:durableId="289671748">
    <w:abstractNumId w:val="7"/>
  </w:num>
  <w:num w:numId="5" w16cid:durableId="1159033341">
    <w:abstractNumId w:val="5"/>
  </w:num>
  <w:num w:numId="6" w16cid:durableId="1894929315">
    <w:abstractNumId w:val="8"/>
  </w:num>
  <w:num w:numId="7" w16cid:durableId="729234790">
    <w:abstractNumId w:val="0"/>
  </w:num>
  <w:num w:numId="8" w16cid:durableId="972979593">
    <w:abstractNumId w:val="3"/>
  </w:num>
  <w:num w:numId="9" w16cid:durableId="326977951">
    <w:abstractNumId w:val="9"/>
  </w:num>
  <w:num w:numId="10" w16cid:durableId="843858414">
    <w:abstractNumId w:val="4"/>
  </w:num>
  <w:num w:numId="11" w16cid:durableId="949166803">
    <w:abstractNumId w:val="3"/>
  </w:num>
  <w:num w:numId="12" w16cid:durableId="1788547744">
    <w:abstractNumId w:val="3"/>
  </w:num>
  <w:num w:numId="13" w16cid:durableId="1547713684">
    <w:abstractNumId w:val="3"/>
  </w:num>
  <w:num w:numId="14" w16cid:durableId="989600579">
    <w:abstractNumId w:val="3"/>
  </w:num>
  <w:num w:numId="15" w16cid:durableId="485240591">
    <w:abstractNumId w:val="3"/>
  </w:num>
  <w:num w:numId="16" w16cid:durableId="486290282">
    <w:abstractNumId w:val="3"/>
  </w:num>
  <w:num w:numId="17" w16cid:durableId="588319296">
    <w:abstractNumId w:val="3"/>
  </w:num>
  <w:num w:numId="18" w16cid:durableId="1044645029">
    <w:abstractNumId w:val="3"/>
  </w:num>
  <w:num w:numId="19" w16cid:durableId="147019522">
    <w:abstractNumId w:val="8"/>
  </w:num>
  <w:num w:numId="20" w16cid:durableId="311757041">
    <w:abstractNumId w:val="8"/>
  </w:num>
  <w:num w:numId="21" w16cid:durableId="1381515432">
    <w:abstractNumId w:val="3"/>
  </w:num>
  <w:num w:numId="22" w16cid:durableId="1370450462">
    <w:abstractNumId w:val="0"/>
  </w:num>
  <w:num w:numId="23" w16cid:durableId="1295327509">
    <w:abstractNumId w:val="0"/>
  </w:num>
  <w:num w:numId="24" w16cid:durableId="917059190">
    <w:abstractNumId w:val="10"/>
  </w:num>
  <w:num w:numId="25" w16cid:durableId="433018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2E"/>
    <w:rsid w:val="000434B4"/>
    <w:rsid w:val="001733BB"/>
    <w:rsid w:val="00266B8B"/>
    <w:rsid w:val="002D788B"/>
    <w:rsid w:val="0034794E"/>
    <w:rsid w:val="003E11D6"/>
    <w:rsid w:val="0048748F"/>
    <w:rsid w:val="00647AF3"/>
    <w:rsid w:val="007000D6"/>
    <w:rsid w:val="0074328F"/>
    <w:rsid w:val="007D3E34"/>
    <w:rsid w:val="007F022C"/>
    <w:rsid w:val="009373F7"/>
    <w:rsid w:val="009D3455"/>
    <w:rsid w:val="00A2197E"/>
    <w:rsid w:val="00AF1F2E"/>
    <w:rsid w:val="00B62C0B"/>
    <w:rsid w:val="00B81A8D"/>
    <w:rsid w:val="00D70FBB"/>
    <w:rsid w:val="00DE0353"/>
    <w:rsid w:val="00E04E5C"/>
    <w:rsid w:val="00F60771"/>
    <w:rsid w:val="00F70BC1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C5C1"/>
  <w15:chartTrackingRefBased/>
  <w15:docId w15:val="{13062540-BF72-4C46-93D8-A57144DD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434B4"/>
    <w:pPr>
      <w:spacing w:before="120" w:after="12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link w:val="10"/>
    <w:uiPriority w:val="9"/>
    <w:qFormat/>
    <w:rsid w:val="001733BB"/>
    <w:pPr>
      <w:widowControl w:val="0"/>
      <w:autoSpaceDE w:val="0"/>
      <w:autoSpaceDN w:val="0"/>
      <w:spacing w:before="78" w:after="0"/>
      <w:ind w:firstLine="0"/>
      <w:jc w:val="center"/>
      <w:outlineLvl w:val="0"/>
    </w:pPr>
    <w:rPr>
      <w:rFonts w:eastAsiaTheme="minorHAnsi"/>
      <w:color w:val="000000" w:themeColor="text1"/>
      <w:kern w:val="2"/>
      <w:szCs w:val="32"/>
      <w:lang w:bidi="ru-RU"/>
      <w14:ligatures w14:val="standardContextual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B81A8D"/>
    <w:pPr>
      <w:numPr>
        <w:numId w:val="21"/>
      </w:numPr>
      <w:spacing w:before="0" w:after="0" w:line="240" w:lineRule="auto"/>
      <w:jc w:val="center"/>
      <w:outlineLvl w:val="1"/>
    </w:pPr>
    <w:rPr>
      <w:rFonts w:eastAsiaTheme="majorEastAsia" w:cstheme="majorBidi"/>
      <w:kern w:val="2"/>
      <w:szCs w:val="26"/>
      <w14:ligatures w14:val="standardContextual"/>
    </w:rPr>
  </w:style>
  <w:style w:type="paragraph" w:styleId="3">
    <w:name w:val="heading 3"/>
    <w:basedOn w:val="a0"/>
    <w:link w:val="30"/>
    <w:autoRedefine/>
    <w:uiPriority w:val="9"/>
    <w:unhideWhenUsed/>
    <w:qFormat/>
    <w:rsid w:val="00B81A8D"/>
    <w:pPr>
      <w:keepNext/>
      <w:keepLines/>
      <w:widowControl w:val="0"/>
      <w:numPr>
        <w:ilvl w:val="1"/>
        <w:numId w:val="21"/>
      </w:numPr>
      <w:autoSpaceDE w:val="0"/>
      <w:autoSpaceDN w:val="0"/>
      <w:spacing w:before="0" w:after="0"/>
      <w:outlineLvl w:val="2"/>
    </w:pPr>
    <w:rPr>
      <w:rFonts w:eastAsiaTheme="majorEastAsia" w:cstheme="majorBidi"/>
      <w:kern w:val="2"/>
      <w:lang w:bidi="ru-RU"/>
      <w14:ligatures w14:val="standardContextual"/>
    </w:rPr>
  </w:style>
  <w:style w:type="paragraph" w:styleId="4">
    <w:name w:val="heading 4"/>
    <w:basedOn w:val="a0"/>
    <w:link w:val="40"/>
    <w:uiPriority w:val="9"/>
    <w:unhideWhenUsed/>
    <w:qFormat/>
    <w:rsid w:val="00B81A8D"/>
    <w:pPr>
      <w:widowControl w:val="0"/>
      <w:numPr>
        <w:ilvl w:val="2"/>
        <w:numId w:val="21"/>
      </w:numPr>
      <w:autoSpaceDE w:val="0"/>
      <w:autoSpaceDN w:val="0"/>
      <w:spacing w:before="78" w:after="0"/>
      <w:outlineLvl w:val="3"/>
    </w:pPr>
    <w:rPr>
      <w:rFonts w:eastAsiaTheme="majorEastAsia" w:cstheme="majorBidi"/>
      <w:iCs/>
      <w:kern w:val="2"/>
      <w:szCs w:val="22"/>
      <w:lang w:bidi="ru-RU"/>
      <w14:ligatures w14:val="standardContextual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1733BB"/>
    <w:pPr>
      <w:keepNext/>
      <w:keepLines/>
      <w:numPr>
        <w:numId w:val="2"/>
      </w:numPr>
      <w:spacing w:before="40"/>
      <w:ind w:left="284" w:firstLine="283"/>
      <w:outlineLvl w:val="4"/>
    </w:pPr>
    <w:rPr>
      <w:rFonts w:asciiTheme="majorHAnsi" w:hAnsiTheme="majorHAns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ОбычныйНумерованныйТекс"/>
    <w:basedOn w:val="a0"/>
    <w:autoRedefine/>
    <w:uiPriority w:val="1"/>
    <w:qFormat/>
    <w:rsid w:val="00B81A8D"/>
    <w:pPr>
      <w:widowControl w:val="0"/>
      <w:autoSpaceDE w:val="0"/>
      <w:autoSpaceDN w:val="0"/>
      <w:spacing w:before="0" w:after="0" w:line="240" w:lineRule="auto"/>
    </w:pPr>
    <w:rPr>
      <w:color w:val="000000" w:themeColor="text1"/>
      <w:szCs w:val="22"/>
      <w:lang w:bidi="ru-RU"/>
    </w:rPr>
  </w:style>
  <w:style w:type="character" w:customStyle="1" w:styleId="10">
    <w:name w:val="Заголовок 1 Знак"/>
    <w:basedOn w:val="a1"/>
    <w:link w:val="1"/>
    <w:uiPriority w:val="9"/>
    <w:rsid w:val="001733BB"/>
    <w:rPr>
      <w:rFonts w:ascii="Times New Roman" w:hAnsi="Times New Roman" w:cs="Times New Roman"/>
      <w:color w:val="000000" w:themeColor="text1"/>
      <w:sz w:val="28"/>
      <w:szCs w:val="32"/>
      <w:lang w:eastAsia="ru-RU" w:bidi="ru-RU"/>
    </w:rPr>
  </w:style>
  <w:style w:type="character" w:customStyle="1" w:styleId="21">
    <w:name w:val="Заголовок 2 Знак"/>
    <w:basedOn w:val="a1"/>
    <w:link w:val="2"/>
    <w:uiPriority w:val="9"/>
    <w:rsid w:val="001733B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Обычный текст"/>
    <w:link w:val="a6"/>
    <w:autoRedefine/>
    <w:uiPriority w:val="1"/>
    <w:qFormat/>
    <w:rsid w:val="00B81A8D"/>
    <w:pPr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a6">
    <w:name w:val="Обычный текст Знак"/>
    <w:basedOn w:val="21"/>
    <w:link w:val="a5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customStyle="1" w:styleId="a7">
    <w:name w:val="Заголовок главный"/>
    <w:basedOn w:val="2"/>
    <w:link w:val="a8"/>
    <w:autoRedefine/>
    <w:uiPriority w:val="1"/>
    <w:qFormat/>
    <w:rsid w:val="00B81A8D"/>
    <w:pPr>
      <w:numPr>
        <w:numId w:val="0"/>
      </w:numPr>
      <w:ind w:left="720"/>
    </w:pPr>
    <w:rPr>
      <w:color w:val="000000" w:themeColor="text1"/>
      <w:sz w:val="32"/>
      <w:lang w:bidi="ru-RU"/>
    </w:rPr>
  </w:style>
  <w:style w:type="character" w:customStyle="1" w:styleId="a8">
    <w:name w:val="Заголовок главный Знак"/>
    <w:basedOn w:val="a6"/>
    <w:link w:val="a7"/>
    <w:uiPriority w:val="1"/>
    <w:rsid w:val="00B81A8D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9">
    <w:name w:val="Заголовок нумерация"/>
    <w:basedOn w:val="a7"/>
    <w:link w:val="aa"/>
    <w:uiPriority w:val="1"/>
    <w:qFormat/>
    <w:rsid w:val="00B81A8D"/>
    <w:pPr>
      <w:ind w:left="0"/>
    </w:pPr>
  </w:style>
  <w:style w:type="character" w:customStyle="1" w:styleId="aa">
    <w:name w:val="Заголовок нумерация Знак"/>
    <w:basedOn w:val="a8"/>
    <w:link w:val="a9"/>
    <w:uiPriority w:val="1"/>
    <w:rsid w:val="0048748F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">
    <w:name w:val="Обычная нумерация"/>
    <w:basedOn w:val="2"/>
    <w:link w:val="ab"/>
    <w:uiPriority w:val="1"/>
    <w:qFormat/>
    <w:rsid w:val="0074328F"/>
    <w:pPr>
      <w:numPr>
        <w:numId w:val="7"/>
      </w:numPr>
      <w:tabs>
        <w:tab w:val="clear" w:pos="720"/>
      </w:tabs>
      <w:spacing w:line="360" w:lineRule="auto"/>
      <w:ind w:left="0" w:firstLine="709"/>
      <w:jc w:val="both"/>
    </w:pPr>
    <w:rPr>
      <w:color w:val="000000" w:themeColor="text1"/>
      <w:lang w:bidi="ru-RU"/>
    </w:rPr>
  </w:style>
  <w:style w:type="character" w:customStyle="1" w:styleId="ab">
    <w:name w:val="Обычная нумерация Знак"/>
    <w:basedOn w:val="22"/>
    <w:link w:val="a"/>
    <w:uiPriority w:val="1"/>
    <w:rsid w:val="0074328F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1733BB"/>
    <w:rPr>
      <w:rFonts w:ascii="Times New Roman" w:eastAsiaTheme="majorEastAsia" w:hAnsi="Times New Roman" w:cstheme="majorBidi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rsid w:val="001733BB"/>
    <w:rPr>
      <w:rFonts w:ascii="Times New Roman" w:eastAsiaTheme="majorEastAsia" w:hAnsi="Times New Roman" w:cstheme="majorBidi"/>
      <w:iCs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rsid w:val="001733BB"/>
    <w:rPr>
      <w:rFonts w:asciiTheme="majorHAnsi" w:eastAsiaTheme="majorEastAsia" w:hAnsiTheme="majorHAnsi" w:cstheme="majorBidi"/>
      <w:iCs/>
      <w:color w:val="000000" w:themeColor="text1"/>
      <w:sz w:val="28"/>
      <w:lang w:eastAsia="ru-RU" w:bidi="ru-RU"/>
    </w:rPr>
  </w:style>
  <w:style w:type="paragraph" w:customStyle="1" w:styleId="ac">
    <w:name w:val="Глава"/>
    <w:basedOn w:val="a0"/>
    <w:link w:val="ad"/>
    <w:autoRedefine/>
    <w:qFormat/>
    <w:rsid w:val="00B81A8D"/>
    <w:pPr>
      <w:spacing w:before="0" w:after="0"/>
      <w:ind w:firstLine="0"/>
      <w:jc w:val="center"/>
    </w:pPr>
    <w:rPr>
      <w:rFonts w:eastAsiaTheme="minorHAnsi" w:cstheme="minorBidi"/>
      <w:color w:val="000000" w:themeColor="text1"/>
      <w:sz w:val="32"/>
      <w:lang w:eastAsia="en-US"/>
    </w:rPr>
  </w:style>
  <w:style w:type="character" w:customStyle="1" w:styleId="ad">
    <w:name w:val="Глава Знак"/>
    <w:basedOn w:val="a1"/>
    <w:link w:val="ac"/>
    <w:rsid w:val="00B81A8D"/>
    <w:rPr>
      <w:rFonts w:ascii="Times New Roman" w:eastAsiaTheme="minorHAnsi" w:hAnsi="Times New Roman"/>
      <w:color w:val="000000" w:themeColor="text1"/>
      <w:kern w:val="0"/>
      <w:sz w:val="32"/>
      <w:szCs w:val="24"/>
      <w14:ligatures w14:val="none"/>
    </w:rPr>
  </w:style>
  <w:style w:type="paragraph" w:customStyle="1" w:styleId="20">
    <w:name w:val="Заголовок2"/>
    <w:basedOn w:val="2"/>
    <w:link w:val="22"/>
    <w:autoRedefine/>
    <w:uiPriority w:val="1"/>
    <w:qFormat/>
    <w:rsid w:val="00B81A8D"/>
    <w:pPr>
      <w:numPr>
        <w:numId w:val="6"/>
      </w:numPr>
    </w:pPr>
    <w:rPr>
      <w:color w:val="000000" w:themeColor="text1"/>
      <w:lang w:bidi="ru-RU"/>
    </w:rPr>
  </w:style>
  <w:style w:type="character" w:customStyle="1" w:styleId="22">
    <w:name w:val="Заголовок2 Знак"/>
    <w:basedOn w:val="a8"/>
    <w:link w:val="20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styleId="ae">
    <w:name w:val="Body Text Indent"/>
    <w:basedOn w:val="a0"/>
    <w:link w:val="af"/>
    <w:uiPriority w:val="99"/>
    <w:rsid w:val="00E04E5C"/>
    <w:pPr>
      <w:widowControl w:val="0"/>
      <w:spacing w:line="340" w:lineRule="auto"/>
      <w:ind w:firstLine="700"/>
    </w:pPr>
    <w:rPr>
      <w:b/>
      <w:bCs/>
    </w:rPr>
  </w:style>
  <w:style w:type="character" w:customStyle="1" w:styleId="af">
    <w:name w:val="Основной текст с отступом Знак"/>
    <w:basedOn w:val="a1"/>
    <w:link w:val="ae"/>
    <w:uiPriority w:val="99"/>
    <w:rsid w:val="00E04E5C"/>
    <w:rPr>
      <w:rFonts w:ascii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FontStyle11">
    <w:name w:val="Font Style11"/>
    <w:rsid w:val="00E04E5C"/>
    <w:rPr>
      <w:rFonts w:ascii="Century Schoolbook" w:hAnsi="Century Schoolbook" w:cs="Century Schoolbook"/>
      <w:sz w:val="24"/>
      <w:szCs w:val="24"/>
    </w:rPr>
  </w:style>
  <w:style w:type="paragraph" w:styleId="af0">
    <w:name w:val="List Paragraph"/>
    <w:basedOn w:val="a0"/>
    <w:uiPriority w:val="34"/>
    <w:qFormat/>
    <w:rsid w:val="00DE0353"/>
    <w:pPr>
      <w:ind w:left="720"/>
      <w:contextualSpacing/>
    </w:pPr>
  </w:style>
  <w:style w:type="paragraph" w:styleId="af1">
    <w:name w:val="caption"/>
    <w:basedOn w:val="a0"/>
    <w:next w:val="a0"/>
    <w:uiPriority w:val="35"/>
    <w:unhideWhenUsed/>
    <w:qFormat/>
    <w:rsid w:val="00B62C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0"/>
    <w:next w:val="a0"/>
    <w:autoRedefine/>
    <w:uiPriority w:val="39"/>
    <w:unhideWhenUsed/>
    <w:rsid w:val="0034794E"/>
    <w:pPr>
      <w:tabs>
        <w:tab w:val="right" w:leader="dot" w:pos="9345"/>
      </w:tabs>
      <w:spacing w:after="100"/>
      <w:ind w:firstLine="0"/>
      <w:jc w:val="center"/>
    </w:pPr>
    <w:rPr>
      <w:sz w:val="36"/>
      <w:szCs w:val="32"/>
    </w:rPr>
  </w:style>
  <w:style w:type="character" w:styleId="af2">
    <w:name w:val="Hyperlink"/>
    <w:basedOn w:val="a1"/>
    <w:uiPriority w:val="99"/>
    <w:unhideWhenUsed/>
    <w:rsid w:val="003479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B718-30EA-48AB-933F-A4FDAF7EA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17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Сорокин</dc:creator>
  <cp:keywords/>
  <dc:description/>
  <cp:lastModifiedBy>Дима Сорокин</cp:lastModifiedBy>
  <cp:revision>6</cp:revision>
  <dcterms:created xsi:type="dcterms:W3CDTF">2023-12-12T07:23:00Z</dcterms:created>
  <dcterms:modified xsi:type="dcterms:W3CDTF">2023-12-24T11:24:00Z</dcterms:modified>
</cp:coreProperties>
</file>