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26944" w:rsidRPr="00B6210E" w:rsidRDefault="00C15E5B">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6944"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26944" w:rsidRDefault="00226944">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226944" w:rsidRPr="00B6210E" w:rsidRDefault="00764788">
                            <w:pPr>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6944"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26944" w:rsidRDefault="00226944">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ELC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r w:rsidR="006E5D5B">
        <w:rPr>
          <w:rFonts w:asciiTheme="minorHAnsi" w:hAnsiTheme="minorHAnsi" w:cstheme="minorHAnsi"/>
          <w:b/>
          <w:sz w:val="28"/>
          <w:szCs w:val="28"/>
          <w:u w:val="single"/>
        </w:rPr>
        <w:t xml:space="preserve"> Actual</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6E5D5B">
            <w:pPr>
              <w:spacing w:before="60" w:after="60"/>
              <w:rPr>
                <w:b/>
                <w:sz w:val="24"/>
                <w:szCs w:val="24"/>
              </w:rPr>
            </w:pPr>
            <w:r w:rsidRPr="009966D3">
              <w:rPr>
                <w:b/>
                <w:sz w:val="24"/>
                <w:szCs w:val="24"/>
              </w:rPr>
              <w:t>1.0</w:t>
            </w:r>
            <w:r w:rsidR="00DD75B8" w:rsidRPr="009966D3">
              <w:rPr>
                <w:b/>
                <w:sz w:val="24"/>
                <w:szCs w:val="24"/>
              </w:rPr>
              <w:t xml:space="preserve"> </w:t>
            </w:r>
            <w:r w:rsidR="006E5D5B">
              <w:rPr>
                <w:b/>
                <w:sz w:val="24"/>
                <w:szCs w:val="24"/>
              </w:rPr>
              <w:t>–</w:t>
            </w:r>
            <w:r w:rsidR="00DD75B8" w:rsidRPr="009966D3">
              <w:rPr>
                <w:b/>
                <w:sz w:val="24"/>
                <w:szCs w:val="24"/>
              </w:rPr>
              <w:t xml:space="preserve"> </w:t>
            </w:r>
            <w:r w:rsidR="006E5D5B">
              <w:rPr>
                <w:b/>
                <w:sz w:val="24"/>
                <w:szCs w:val="24"/>
              </w:rPr>
              <w:t>Agregado de Entidades</w:t>
            </w:r>
          </w:p>
        </w:tc>
      </w:tr>
      <w:tr w:rsidR="00B6210E" w:rsidRPr="008C38D3"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Login y Logout</w:t>
            </w:r>
          </w:p>
          <w:p w:rsidR="002778EA" w:rsidRDefault="00DD75B8" w:rsidP="002778EA">
            <w:pPr>
              <w:pStyle w:val="Dots"/>
            </w:pPr>
            <w:r>
              <w:t>Agregado y edición de productos</w:t>
            </w:r>
            <w:r w:rsidR="002778EA">
              <w:t xml:space="preserve"> y sus revisiones</w:t>
            </w:r>
          </w:p>
          <w:p w:rsidR="00954929" w:rsidRDefault="00954929" w:rsidP="00B61EBA">
            <w:pPr>
              <w:pStyle w:val="Nmeros"/>
            </w:pPr>
            <w:r>
              <w:t>Detalle de producto</w:t>
            </w:r>
          </w:p>
          <w:p w:rsidR="00EC069C" w:rsidRDefault="00EC069C" w:rsidP="00B61EBA">
            <w:pPr>
              <w:pStyle w:val="Nmeros"/>
            </w:pPr>
            <w:r>
              <w:t>Calificación de desempeño del usuario por agregados y ediciones</w:t>
            </w:r>
          </w:p>
          <w:p w:rsidR="00EC069C" w:rsidRDefault="00EC069C" w:rsidP="00B61EBA">
            <w:pPr>
              <w:pStyle w:val="Nmeros"/>
            </w:pPr>
            <w:r>
              <w:t xml:space="preserve">Bloqueo del usuario </w:t>
            </w:r>
            <w:r w:rsidR="00B61EBA">
              <w:t xml:space="preserve">penalizado </w:t>
            </w:r>
            <w:r>
              <w:t xml:space="preserve">para </w:t>
            </w:r>
            <w:r w:rsidR="00B61EBA">
              <w:t>agregar</w:t>
            </w:r>
          </w:p>
          <w:p w:rsidR="002778EA" w:rsidRDefault="002778EA" w:rsidP="009E026B">
            <w:pPr>
              <w:pStyle w:val="Dots"/>
            </w:pPr>
            <w:r>
              <w:t>Agregado de</w:t>
            </w:r>
            <w:r w:rsidR="00DD75B8">
              <w:t xml:space="preserve"> RCLV</w:t>
            </w:r>
            <w:r w:rsidR="008C38D3">
              <w:t xml:space="preserve"> y su revisión</w:t>
            </w:r>
          </w:p>
          <w:p w:rsidR="00DD75B8" w:rsidRDefault="002778EA" w:rsidP="002778EA">
            <w:pPr>
              <w:pStyle w:val="Dots-Pendiente"/>
            </w:pPr>
            <w:r>
              <w:t>Agregado y edición de</w:t>
            </w:r>
            <w:r w:rsidR="00DD75B8">
              <w:t xml:space="preserve"> links</w:t>
            </w:r>
            <w:r>
              <w:t xml:space="preserve"> y sus revisiones</w:t>
            </w:r>
          </w:p>
          <w:p w:rsidR="00177E27" w:rsidRPr="00177E27" w:rsidRDefault="00F77987" w:rsidP="00177E27">
            <w:pPr>
              <w:pStyle w:val="Nmeros-Pend"/>
            </w:pPr>
            <w:r>
              <w:t>Separados por Activos e Inactivos</w:t>
            </w:r>
          </w:p>
          <w:p w:rsidR="00E76285" w:rsidRDefault="00E76285" w:rsidP="00E76285">
            <w:pPr>
              <w:pStyle w:val="Dots-Pendiente"/>
            </w:pPr>
            <w:r>
              <w:t>Links a trailers y productos desde Detalle del Producto</w:t>
            </w:r>
          </w:p>
          <w:p w:rsidR="002B6BAC" w:rsidRDefault="002B6BAC" w:rsidP="00E76285">
            <w:pPr>
              <w:pStyle w:val="Dots-Pendiente"/>
            </w:pPr>
            <w:r>
              <w:t>Menú mantenimiento</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bl>
    <w:p w:rsidR="006E5D5B" w:rsidRDefault="006E5D5B">
      <w:r>
        <w:br w:type="page"/>
      </w:r>
    </w:p>
    <w:p w:rsidR="006E5D5B" w:rsidRPr="00AC399C" w:rsidRDefault="006E5D5B" w:rsidP="006E5D5B">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 Proyectado</w:t>
      </w:r>
    </w:p>
    <w:tbl>
      <w:tblPr>
        <w:tblStyle w:val="Tablaconcuadrcula"/>
        <w:tblW w:w="0" w:type="auto"/>
        <w:tblLook w:val="04A0" w:firstRow="1" w:lastRow="0" w:firstColumn="1" w:lastColumn="0" w:noHBand="0" w:noVBand="1"/>
      </w:tblPr>
      <w:tblGrid>
        <w:gridCol w:w="2122"/>
        <w:gridCol w:w="7506"/>
      </w:tblGrid>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6E5D5B">
            <w:pPr>
              <w:spacing w:before="60" w:after="60"/>
              <w:rPr>
                <w:b/>
                <w:sz w:val="24"/>
                <w:szCs w:val="24"/>
              </w:rPr>
            </w:pPr>
            <w:r>
              <w:rPr>
                <w:b/>
                <w:sz w:val="24"/>
                <w:szCs w:val="24"/>
              </w:rPr>
              <w:t>2</w:t>
            </w:r>
            <w:r w:rsidRPr="009966D3">
              <w:rPr>
                <w:b/>
                <w:sz w:val="24"/>
                <w:szCs w:val="24"/>
              </w:rPr>
              <w:t xml:space="preserve">.0 </w:t>
            </w:r>
            <w:r>
              <w:rPr>
                <w:b/>
                <w:sz w:val="24"/>
                <w:szCs w:val="24"/>
              </w:rPr>
              <w:t>–</w:t>
            </w:r>
            <w:r w:rsidRPr="009966D3">
              <w:rPr>
                <w:b/>
                <w:sz w:val="24"/>
                <w:szCs w:val="24"/>
              </w:rPr>
              <w:t xml:space="preserve"> </w:t>
            </w:r>
            <w:r>
              <w:rPr>
                <w:b/>
                <w:sz w:val="24"/>
                <w:szCs w:val="24"/>
              </w:rPr>
              <w:t>Visualización de Entidades</w:t>
            </w:r>
          </w:p>
        </w:tc>
      </w:tr>
      <w:tr w:rsidR="002B6BAC" w:rsidTr="00213AE0">
        <w:tc>
          <w:tcPr>
            <w:tcW w:w="2122" w:type="dxa"/>
          </w:tcPr>
          <w:p w:rsidR="002B6BAC" w:rsidRPr="009966D3" w:rsidRDefault="002B6BAC" w:rsidP="00B6210E">
            <w:pPr>
              <w:rPr>
                <w:b/>
              </w:rPr>
            </w:pPr>
            <w:r w:rsidRPr="009966D3">
              <w:rPr>
                <w:b/>
              </w:rPr>
              <w:t>Postergado para la versión 2.0</w:t>
            </w:r>
          </w:p>
        </w:tc>
        <w:tc>
          <w:tcPr>
            <w:tcW w:w="7506" w:type="dxa"/>
          </w:tcPr>
          <w:p w:rsidR="002B6BAC" w:rsidRDefault="002B6BAC" w:rsidP="002B6BAC">
            <w:pPr>
              <w:pStyle w:val="Dots-Siguienteversin"/>
            </w:pPr>
            <w:r>
              <w:t>Recomendación de productos por opción y sub-opción</w:t>
            </w:r>
          </w:p>
          <w:p w:rsidR="002B6BAC" w:rsidRDefault="002B6BAC" w:rsidP="002B6BAC">
            <w:pPr>
              <w:pStyle w:val="Nmeros-Siguienteversin"/>
            </w:pPr>
            <w:r>
              <w:t>Listado</w:t>
            </w:r>
          </w:p>
          <w:p w:rsidR="002B6BAC" w:rsidRDefault="002B6BAC" w:rsidP="002B6BAC">
            <w:pPr>
              <w:pStyle w:val="Nmeros-Siguienteversin"/>
            </w:pPr>
            <w:r>
              <w:t>Sugeridos para el momento del año</w:t>
            </w:r>
          </w:p>
          <w:p w:rsidR="002B6BAC" w:rsidRDefault="002B6BAC" w:rsidP="002B6BAC">
            <w:pPr>
              <w:pStyle w:val="Nmeros-Siguienteversin"/>
            </w:pPr>
            <w:r>
              <w:t>Un paseo por CFC</w:t>
            </w:r>
          </w:p>
          <w:p w:rsidR="002B6BAC" w:rsidRDefault="002B6BAC" w:rsidP="002B6BAC">
            <w:pPr>
              <w:pStyle w:val="Nmeros-Siguienteversin"/>
            </w:pPr>
            <w:r>
              <w:t>Un paseo por VPC</w:t>
            </w:r>
          </w:p>
          <w:p w:rsidR="002B6BAC" w:rsidRDefault="002B6BAC" w:rsidP="002B6BAC">
            <w:pPr>
              <w:pStyle w:val="Dots-Siguienteversin"/>
            </w:pPr>
            <w:r>
              <w:t xml:space="preserve">Filtrado personalizado de productos </w:t>
            </w:r>
            <w:r w:rsidR="00213AE0">
              <w:t>y posibilidad de guardarlo</w:t>
            </w:r>
          </w:p>
          <w:p w:rsidR="002B6BAC" w:rsidRDefault="002B6BAC" w:rsidP="002B6BAC">
            <w:pPr>
              <w:pStyle w:val="Dots-Siguienteversin"/>
            </w:pPr>
            <w:r>
              <w:t>Personalización de afinidad de películas</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3.0 – Terminación de los procesos anteriores</w:t>
            </w:r>
          </w:p>
        </w:tc>
      </w:tr>
      <w:tr w:rsidR="00E76285" w:rsidTr="00213AE0">
        <w:tc>
          <w:tcPr>
            <w:tcW w:w="2122" w:type="dxa"/>
          </w:tcPr>
          <w:p w:rsidR="00E76285" w:rsidRPr="009966D3" w:rsidRDefault="002B6BAC" w:rsidP="00E76285">
            <w:pPr>
              <w:rPr>
                <w:b/>
              </w:rPr>
            </w:pPr>
            <w:r w:rsidRPr="009966D3">
              <w:rPr>
                <w:b/>
              </w:rPr>
              <w:t>Postergado para la versión 3.0</w:t>
            </w:r>
          </w:p>
        </w:tc>
        <w:tc>
          <w:tcPr>
            <w:tcW w:w="7506" w:type="dxa"/>
          </w:tcPr>
          <w:p w:rsidR="002B6BAC" w:rsidRDefault="002B6BAC" w:rsidP="002B6BAC">
            <w:pPr>
              <w:pStyle w:val="Dots-Siguienteversin"/>
            </w:pPr>
            <w:r>
              <w:t>Ayudas en todo el circuito de agregar productos</w:t>
            </w:r>
          </w:p>
          <w:p w:rsidR="002B6BAC" w:rsidRDefault="002B6BAC" w:rsidP="002B6BAC">
            <w:pPr>
              <w:pStyle w:val="Dots-Siguienteversin"/>
            </w:pPr>
            <w:r>
              <w:t>Estadísticas personales del usuario</w:t>
            </w:r>
          </w:p>
          <w:p w:rsidR="002B6BAC" w:rsidRPr="00275A4D" w:rsidRDefault="002B6BAC" w:rsidP="002B6BAC">
            <w:pPr>
              <w:pStyle w:val="Nmeros-Siguienteversin"/>
              <w:numPr>
                <w:ilvl w:val="0"/>
                <w:numId w:val="12"/>
              </w:numPr>
              <w:ind w:left="1167" w:hanging="284"/>
            </w:pPr>
            <w:r w:rsidRPr="00275A4D">
              <w:t xml:space="preserve">Mi </w:t>
            </w:r>
            <w:r w:rsidRPr="002B6BAC">
              <w:t>interés</w:t>
            </w:r>
            <w:r w:rsidRPr="00275A4D">
              <w:t xml:space="preserve"> en productos</w:t>
            </w:r>
          </w:p>
          <w:p w:rsidR="002B6BAC" w:rsidRDefault="002B6BAC" w:rsidP="0024261F">
            <w:pPr>
              <w:pStyle w:val="Nmeros-Siguienteversin"/>
              <w:numPr>
                <w:ilvl w:val="0"/>
                <w:numId w:val="12"/>
              </w:numPr>
              <w:ind w:left="1167" w:hanging="284"/>
            </w:pPr>
            <w:r>
              <w:t>Mi historial</w:t>
            </w:r>
          </w:p>
          <w:p w:rsidR="002B6BAC" w:rsidRDefault="002B6BAC" w:rsidP="0024261F">
            <w:pPr>
              <w:pStyle w:val="Nmeros-Siguienteversin"/>
              <w:numPr>
                <w:ilvl w:val="0"/>
                <w:numId w:val="12"/>
              </w:numPr>
              <w:ind w:left="1167" w:hanging="284"/>
            </w:pPr>
            <w:r>
              <w:t xml:space="preserve">Status de </w:t>
            </w:r>
            <w:r w:rsidR="00213AE0">
              <w:t>‘</w:t>
            </w:r>
            <w:r>
              <w:t>mis agregados</w:t>
            </w:r>
            <w:r w:rsidR="00213AE0">
              <w:t>’</w:t>
            </w:r>
          </w:p>
          <w:p w:rsidR="002B6BAC" w:rsidRPr="009966D3" w:rsidRDefault="002B6BAC" w:rsidP="0024261F">
            <w:pPr>
              <w:pStyle w:val="Nmeros-Siguienteversin"/>
              <w:numPr>
                <w:ilvl w:val="0"/>
                <w:numId w:val="12"/>
              </w:numPr>
              <w:ind w:left="1167" w:hanging="284"/>
            </w:pPr>
            <w:r w:rsidRPr="009966D3">
              <w:t>Mi precisión de inputs</w:t>
            </w:r>
          </w:p>
          <w:p w:rsidR="00E76285" w:rsidRDefault="002B6BAC" w:rsidP="006E5D5B">
            <w:pPr>
              <w:pStyle w:val="Dots-Siguienteversin"/>
            </w:pPr>
            <w:r w:rsidRPr="00EA2019">
              <w:t>Edición de la cuenta del usuario</w:t>
            </w:r>
          </w:p>
          <w:p w:rsidR="008C38D3" w:rsidRDefault="008C38D3" w:rsidP="008C38D3">
            <w:pPr>
              <w:pStyle w:val="Dots-Siguienteversin"/>
            </w:pPr>
            <w:r>
              <w:t>Edición de RCLV y su revisión</w:t>
            </w:r>
          </w:p>
          <w:p w:rsidR="00FB3E70" w:rsidRDefault="00FB3E70" w:rsidP="008C38D3">
            <w:pPr>
              <w:pStyle w:val="Dots-Siguienteversin"/>
            </w:pPr>
            <w:r>
              <w:t>Tablero de control</w:t>
            </w:r>
          </w:p>
          <w:p w:rsidR="00FB3E70" w:rsidRDefault="00FB3E70" w:rsidP="00FB3E70">
            <w:pPr>
              <w:pStyle w:val="Nmeros-Siguienteversin"/>
              <w:numPr>
                <w:ilvl w:val="0"/>
                <w:numId w:val="14"/>
              </w:numPr>
              <w:ind w:left="1168" w:hanging="283"/>
            </w:pPr>
            <w:r>
              <w:t>Productos con RCLV inactivo</w:t>
            </w:r>
          </w:p>
        </w:tc>
      </w:tr>
      <w:tr w:rsidR="006E5D5B" w:rsidRPr="009966D3" w:rsidTr="00213AE0">
        <w:tc>
          <w:tcPr>
            <w:tcW w:w="2122" w:type="dxa"/>
          </w:tcPr>
          <w:p w:rsidR="006E5D5B" w:rsidRPr="009966D3" w:rsidRDefault="006E5D5B" w:rsidP="00825F65">
            <w:pPr>
              <w:spacing w:before="60" w:after="60"/>
              <w:rPr>
                <w:b/>
                <w:sz w:val="24"/>
                <w:szCs w:val="24"/>
              </w:rPr>
            </w:pPr>
            <w:r w:rsidRPr="009966D3">
              <w:rPr>
                <w:b/>
                <w:sz w:val="24"/>
                <w:szCs w:val="24"/>
              </w:rPr>
              <w:t>Versión</w:t>
            </w:r>
          </w:p>
        </w:tc>
        <w:tc>
          <w:tcPr>
            <w:tcW w:w="7506" w:type="dxa"/>
          </w:tcPr>
          <w:p w:rsidR="006E5D5B" w:rsidRPr="009966D3" w:rsidRDefault="006E5D5B" w:rsidP="00825F65">
            <w:pPr>
              <w:spacing w:before="60" w:after="60"/>
              <w:rPr>
                <w:b/>
                <w:sz w:val="24"/>
                <w:szCs w:val="24"/>
              </w:rPr>
            </w:pPr>
            <w:r>
              <w:rPr>
                <w:b/>
                <w:sz w:val="24"/>
                <w:szCs w:val="24"/>
              </w:rPr>
              <w:t>4.0 – Nuevas funcionalidades</w:t>
            </w:r>
          </w:p>
        </w:tc>
      </w:tr>
      <w:tr w:rsidR="00B6210E" w:rsidTr="00213AE0">
        <w:tc>
          <w:tcPr>
            <w:tcW w:w="2122" w:type="dxa"/>
          </w:tcPr>
          <w:p w:rsidR="00B6210E" w:rsidRPr="009966D3" w:rsidRDefault="002B6BAC" w:rsidP="002B6BAC">
            <w:pPr>
              <w:rPr>
                <w:b/>
              </w:rPr>
            </w:pPr>
            <w:r w:rsidRPr="009966D3">
              <w:rPr>
                <w:b/>
              </w:rPr>
              <w:t xml:space="preserve">Postergado para la versión </w:t>
            </w:r>
            <w:r>
              <w:rPr>
                <w:b/>
              </w:rPr>
              <w:t>4</w:t>
            </w:r>
            <w:r w:rsidRPr="009966D3">
              <w:rPr>
                <w:b/>
              </w:rPr>
              <w:t>.0</w:t>
            </w:r>
          </w:p>
        </w:tc>
        <w:tc>
          <w:tcPr>
            <w:tcW w:w="7506" w:type="dxa"/>
          </w:tcPr>
          <w:p w:rsidR="006E5D5B" w:rsidRDefault="006E5D5B" w:rsidP="006E5D5B">
            <w:pPr>
              <w:pStyle w:val="Dots-Siguienteversin"/>
            </w:pPr>
            <w:r>
              <w:t>Calificar los productos</w:t>
            </w:r>
          </w:p>
          <w:p w:rsidR="006E5D5B" w:rsidRDefault="006E5D5B" w:rsidP="006E5D5B">
            <w:pPr>
              <w:pStyle w:val="Dots-Siguienteversin"/>
            </w:pPr>
            <w:r>
              <w:t>Contáctenos</w:t>
            </w:r>
          </w:p>
          <w:p w:rsidR="006E5D5B" w:rsidRDefault="006E5D5B" w:rsidP="006E5D5B">
            <w:pPr>
              <w:pStyle w:val="Dots-Siguienteversin"/>
            </w:pPr>
            <w:r>
              <w:t>Levantamiento del rol de usuario a:</w:t>
            </w:r>
          </w:p>
          <w:p w:rsidR="006E5D5B" w:rsidRDefault="006E5D5B" w:rsidP="006E5D5B">
            <w:pPr>
              <w:pStyle w:val="Nmeros-Siguienteversin"/>
              <w:numPr>
                <w:ilvl w:val="0"/>
                <w:numId w:val="13"/>
              </w:numPr>
              <w:ind w:left="1167" w:hanging="284"/>
            </w:pPr>
            <w:r w:rsidRPr="00DD75B8">
              <w:t>Autorizado p/Inputs</w:t>
            </w:r>
          </w:p>
          <w:p w:rsidR="00EA2019" w:rsidRDefault="00EA2019" w:rsidP="006E5D5B">
            <w:pPr>
              <w:pStyle w:val="Nmeros-Siguienteversin"/>
              <w:numPr>
                <w:ilvl w:val="0"/>
                <w:numId w:val="13"/>
              </w:numPr>
              <w:ind w:left="1167" w:hanging="284"/>
            </w:pPr>
            <w:r>
              <w:t>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825F65"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975792" w:history="1">
            <w:r w:rsidR="00825F65" w:rsidRPr="00AD022B">
              <w:rPr>
                <w:rStyle w:val="Hipervnculo"/>
                <w:noProof/>
              </w:rPr>
              <w:t>1.</w:t>
            </w:r>
            <w:r w:rsidR="00825F65">
              <w:rPr>
                <w:rFonts w:eastAsiaTheme="minorEastAsia"/>
                <w:noProof/>
                <w:lang w:eastAsia="es-AR"/>
              </w:rPr>
              <w:tab/>
            </w:r>
            <w:r w:rsidR="00825F65" w:rsidRPr="00AD022B">
              <w:rPr>
                <w:rStyle w:val="Hipervnculo"/>
                <w:noProof/>
              </w:rPr>
              <w:t>Introducción</w:t>
            </w:r>
            <w:r w:rsidR="00825F65">
              <w:rPr>
                <w:noProof/>
                <w:webHidden/>
              </w:rPr>
              <w:tab/>
            </w:r>
            <w:r w:rsidR="00825F65">
              <w:rPr>
                <w:noProof/>
                <w:webHidden/>
              </w:rPr>
              <w:fldChar w:fldCharType="begin"/>
            </w:r>
            <w:r w:rsidR="00825F65">
              <w:rPr>
                <w:noProof/>
                <w:webHidden/>
              </w:rPr>
              <w:instrText xml:space="preserve"> PAGEREF _Toc102975792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793" w:history="1">
            <w:r w:rsidR="00825F65" w:rsidRPr="00AD022B">
              <w:rPr>
                <w:rStyle w:val="Hipervnculo"/>
                <w:noProof/>
                <w14:scene3d>
                  <w14:camera w14:prst="orthographicFront"/>
                  <w14:lightRig w14:rig="threePt" w14:dir="t">
                    <w14:rot w14:lat="0" w14:lon="0" w14:rev="0"/>
                  </w14:lightRig>
                </w14:scene3d>
              </w:rPr>
              <w:t>1.1.</w:t>
            </w:r>
            <w:r w:rsidR="00825F65">
              <w:rPr>
                <w:rFonts w:eastAsiaTheme="minorEastAsia"/>
                <w:noProof/>
                <w:lang w:eastAsia="es-AR"/>
              </w:rPr>
              <w:tab/>
            </w:r>
            <w:r w:rsidR="00825F65" w:rsidRPr="00AD022B">
              <w:rPr>
                <w:rStyle w:val="Hipervnculo"/>
                <w:noProof/>
              </w:rPr>
              <w:t>Propósito</w:t>
            </w:r>
            <w:r w:rsidR="00825F65">
              <w:rPr>
                <w:noProof/>
                <w:webHidden/>
              </w:rPr>
              <w:tab/>
            </w:r>
            <w:r w:rsidR="00825F65">
              <w:rPr>
                <w:noProof/>
                <w:webHidden/>
              </w:rPr>
              <w:fldChar w:fldCharType="begin"/>
            </w:r>
            <w:r w:rsidR="00825F65">
              <w:rPr>
                <w:noProof/>
                <w:webHidden/>
              </w:rPr>
              <w:instrText xml:space="preserve"> PAGEREF _Toc102975793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794" w:history="1">
            <w:r w:rsidR="00825F65" w:rsidRPr="00AD022B">
              <w:rPr>
                <w:rStyle w:val="Hipervnculo"/>
                <w:noProof/>
                <w14:scene3d>
                  <w14:camera w14:prst="orthographicFront"/>
                  <w14:lightRig w14:rig="threePt" w14:dir="t">
                    <w14:rot w14:lat="0" w14:lon="0" w14:rev="0"/>
                  </w14:lightRig>
                </w14:scene3d>
              </w:rPr>
              <w:t>1.2.</w:t>
            </w:r>
            <w:r w:rsidR="00825F65">
              <w:rPr>
                <w:rFonts w:eastAsiaTheme="minorEastAsia"/>
                <w:noProof/>
                <w:lang w:eastAsia="es-AR"/>
              </w:rPr>
              <w:tab/>
            </w:r>
            <w:r w:rsidR="00825F65" w:rsidRPr="00AD022B">
              <w:rPr>
                <w:rStyle w:val="Hipervnculo"/>
                <w:noProof/>
              </w:rPr>
              <w:t>Criterios Generales</w:t>
            </w:r>
            <w:r w:rsidR="00825F65">
              <w:rPr>
                <w:noProof/>
                <w:webHidden/>
              </w:rPr>
              <w:tab/>
            </w:r>
            <w:r w:rsidR="00825F65">
              <w:rPr>
                <w:noProof/>
                <w:webHidden/>
              </w:rPr>
              <w:fldChar w:fldCharType="begin"/>
            </w:r>
            <w:r w:rsidR="00825F65">
              <w:rPr>
                <w:noProof/>
                <w:webHidden/>
              </w:rPr>
              <w:instrText xml:space="preserve"> PAGEREF _Toc102975794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795" w:history="1">
            <w:r w:rsidR="00825F65" w:rsidRPr="00AD022B">
              <w:rPr>
                <w:rStyle w:val="Hipervnculo"/>
                <w:noProof/>
                <w14:scene3d>
                  <w14:camera w14:prst="orthographicFront"/>
                  <w14:lightRig w14:rig="threePt" w14:dir="t">
                    <w14:rot w14:lat="0" w14:lon="0" w14:rev="0"/>
                  </w14:lightRig>
                </w14:scene3d>
              </w:rPr>
              <w:t>1.3.</w:t>
            </w:r>
            <w:r w:rsidR="00825F65">
              <w:rPr>
                <w:rFonts w:eastAsiaTheme="minorEastAsia"/>
                <w:noProof/>
                <w:lang w:eastAsia="es-AR"/>
              </w:rPr>
              <w:tab/>
            </w:r>
            <w:r w:rsidR="00825F65" w:rsidRPr="00AD022B">
              <w:rPr>
                <w:rStyle w:val="Hipervnculo"/>
                <w:noProof/>
              </w:rPr>
              <w:t>Status de las entidades</w:t>
            </w:r>
            <w:r w:rsidR="00825F65">
              <w:rPr>
                <w:noProof/>
                <w:webHidden/>
              </w:rPr>
              <w:tab/>
            </w:r>
            <w:r w:rsidR="00825F65">
              <w:rPr>
                <w:noProof/>
                <w:webHidden/>
              </w:rPr>
              <w:fldChar w:fldCharType="begin"/>
            </w:r>
            <w:r w:rsidR="00825F65">
              <w:rPr>
                <w:noProof/>
                <w:webHidden/>
              </w:rPr>
              <w:instrText xml:space="preserve"> PAGEREF _Toc102975795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796" w:history="1">
            <w:r w:rsidR="00825F65" w:rsidRPr="00AD022B">
              <w:rPr>
                <w:rStyle w:val="Hipervnculo"/>
                <w:noProof/>
                <w14:scene3d>
                  <w14:camera w14:prst="orthographicFront"/>
                  <w14:lightRig w14:rig="threePt" w14:dir="t">
                    <w14:rot w14:lat="0" w14:lon="0" w14:rev="0"/>
                  </w14:lightRig>
                </w14:scene3d>
              </w:rPr>
              <w:t>1.4.</w:t>
            </w:r>
            <w:r w:rsidR="00825F65">
              <w:rPr>
                <w:rFonts w:eastAsiaTheme="minorEastAsia"/>
                <w:noProof/>
                <w:lang w:eastAsia="es-AR"/>
              </w:rPr>
              <w:tab/>
            </w:r>
            <w:r w:rsidR="00825F65" w:rsidRPr="00AD022B">
              <w:rPr>
                <w:rStyle w:val="Hipervnculo"/>
                <w:noProof/>
              </w:rPr>
              <w:t>Calificaciones</w:t>
            </w:r>
            <w:r w:rsidR="00825F65">
              <w:rPr>
                <w:noProof/>
                <w:webHidden/>
              </w:rPr>
              <w:tab/>
            </w:r>
            <w:r w:rsidR="00825F65">
              <w:rPr>
                <w:noProof/>
                <w:webHidden/>
              </w:rPr>
              <w:fldChar w:fldCharType="begin"/>
            </w:r>
            <w:r w:rsidR="00825F65">
              <w:rPr>
                <w:noProof/>
                <w:webHidden/>
              </w:rPr>
              <w:instrText xml:space="preserve"> PAGEREF _Toc102975796 \h </w:instrText>
            </w:r>
            <w:r w:rsidR="00825F65">
              <w:rPr>
                <w:noProof/>
                <w:webHidden/>
              </w:rPr>
            </w:r>
            <w:r w:rsidR="00825F65">
              <w:rPr>
                <w:noProof/>
                <w:webHidden/>
              </w:rPr>
              <w:fldChar w:fldCharType="separate"/>
            </w:r>
            <w:r w:rsidR="00123877">
              <w:rPr>
                <w:noProof/>
                <w:webHidden/>
              </w:rPr>
              <w:t>4</w:t>
            </w:r>
            <w:r w:rsidR="00825F65">
              <w:rPr>
                <w:noProof/>
                <w:webHidden/>
              </w:rPr>
              <w:fldChar w:fldCharType="end"/>
            </w:r>
          </w:hyperlink>
        </w:p>
        <w:p w:rsidR="00825F65" w:rsidRDefault="00C15E5B">
          <w:pPr>
            <w:pStyle w:val="TDC1"/>
            <w:tabs>
              <w:tab w:val="left" w:pos="440"/>
              <w:tab w:val="right" w:leader="dot" w:pos="9628"/>
            </w:tabs>
            <w:rPr>
              <w:rFonts w:eastAsiaTheme="minorEastAsia"/>
              <w:noProof/>
              <w:lang w:eastAsia="es-AR"/>
            </w:rPr>
          </w:pPr>
          <w:hyperlink w:anchor="_Toc102975797" w:history="1">
            <w:r w:rsidR="00825F65" w:rsidRPr="00AD022B">
              <w:rPr>
                <w:rStyle w:val="Hipervnculo"/>
                <w:noProof/>
              </w:rPr>
              <w:t>2.</w:t>
            </w:r>
            <w:r w:rsidR="00825F65">
              <w:rPr>
                <w:rFonts w:eastAsiaTheme="minorEastAsia"/>
                <w:noProof/>
                <w:lang w:eastAsia="es-AR"/>
              </w:rPr>
              <w:tab/>
            </w:r>
            <w:r w:rsidR="00825F65" w:rsidRPr="00AD022B">
              <w:rPr>
                <w:rStyle w:val="Hipervnculo"/>
                <w:noProof/>
              </w:rPr>
              <w:t>Roles de Usuario</w:t>
            </w:r>
            <w:r w:rsidR="00825F65">
              <w:rPr>
                <w:noProof/>
                <w:webHidden/>
              </w:rPr>
              <w:tab/>
            </w:r>
            <w:r w:rsidR="00825F65">
              <w:rPr>
                <w:noProof/>
                <w:webHidden/>
              </w:rPr>
              <w:fldChar w:fldCharType="begin"/>
            </w:r>
            <w:r w:rsidR="00825F65">
              <w:rPr>
                <w:noProof/>
                <w:webHidden/>
              </w:rPr>
              <w:instrText xml:space="preserve"> PAGEREF _Toc102975797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798" w:history="1">
            <w:r w:rsidR="00825F65" w:rsidRPr="00AD022B">
              <w:rPr>
                <w:rStyle w:val="Hipervnculo"/>
                <w:noProof/>
                <w14:scene3d>
                  <w14:camera w14:prst="orthographicFront"/>
                  <w14:lightRig w14:rig="threePt" w14:dir="t">
                    <w14:rot w14:lat="0" w14:lon="0" w14:rev="0"/>
                  </w14:lightRig>
                </w14:scene3d>
              </w:rPr>
              <w:t>2.1.</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_Toc102975798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799" w:history="1">
            <w:r w:rsidR="00825F65" w:rsidRPr="00AD022B">
              <w:rPr>
                <w:rStyle w:val="Hipervnculo"/>
                <w:noProof/>
                <w14:scene3d>
                  <w14:camera w14:prst="orthographicFront"/>
                  <w14:lightRig w14:rig="threePt" w14:dir="t">
                    <w14:rot w14:lat="0" w14:lon="0" w14:rev="0"/>
                  </w14:lightRig>
                </w14:scene3d>
              </w:rPr>
              <w:t>2.2.</w:t>
            </w:r>
            <w:r w:rsidR="00825F65">
              <w:rPr>
                <w:rFonts w:eastAsiaTheme="minorEastAsia"/>
                <w:noProof/>
                <w:lang w:eastAsia="es-AR"/>
              </w:rPr>
              <w:tab/>
            </w:r>
            <w:r w:rsidR="00825F65" w:rsidRPr="00AD022B">
              <w:rPr>
                <w:rStyle w:val="Hipervnculo"/>
                <w:noProof/>
              </w:rPr>
              <w:t>Opciones y Alcance</w:t>
            </w:r>
            <w:r w:rsidR="00825F65">
              <w:rPr>
                <w:noProof/>
                <w:webHidden/>
              </w:rPr>
              <w:tab/>
            </w:r>
            <w:r w:rsidR="00825F65">
              <w:rPr>
                <w:noProof/>
                <w:webHidden/>
              </w:rPr>
              <w:fldChar w:fldCharType="begin"/>
            </w:r>
            <w:r w:rsidR="00825F65">
              <w:rPr>
                <w:noProof/>
                <w:webHidden/>
              </w:rPr>
              <w:instrText xml:space="preserve"> PAGEREF _Toc102975799 \h </w:instrText>
            </w:r>
            <w:r w:rsidR="00825F65">
              <w:rPr>
                <w:noProof/>
                <w:webHidden/>
              </w:rPr>
            </w:r>
            <w:r w:rsidR="00825F65">
              <w:rPr>
                <w:noProof/>
                <w:webHidden/>
              </w:rPr>
              <w:fldChar w:fldCharType="separate"/>
            </w:r>
            <w:r w:rsidR="00123877">
              <w:rPr>
                <w:noProof/>
                <w:webHidden/>
              </w:rPr>
              <w:t>5</w:t>
            </w:r>
            <w:r w:rsidR="00825F65">
              <w:rPr>
                <w:noProof/>
                <w:webHidden/>
              </w:rPr>
              <w:fldChar w:fldCharType="end"/>
            </w:r>
          </w:hyperlink>
        </w:p>
        <w:p w:rsidR="00825F65" w:rsidRDefault="00C15E5B">
          <w:pPr>
            <w:pStyle w:val="TDC1"/>
            <w:tabs>
              <w:tab w:val="left" w:pos="440"/>
              <w:tab w:val="right" w:leader="dot" w:pos="9628"/>
            </w:tabs>
            <w:rPr>
              <w:rFonts w:eastAsiaTheme="minorEastAsia"/>
              <w:noProof/>
              <w:lang w:eastAsia="es-AR"/>
            </w:rPr>
          </w:pPr>
          <w:hyperlink w:anchor="_Toc102975800" w:history="1">
            <w:r w:rsidR="00825F65" w:rsidRPr="00AD022B">
              <w:rPr>
                <w:rStyle w:val="Hipervnculo"/>
                <w:noProof/>
              </w:rPr>
              <w:t>3.</w:t>
            </w:r>
            <w:r w:rsidR="00825F65">
              <w:rPr>
                <w:rFonts w:eastAsiaTheme="minorEastAsia"/>
                <w:noProof/>
                <w:lang w:eastAsia="es-AR"/>
              </w:rPr>
              <w:tab/>
            </w:r>
            <w:r w:rsidR="00825F65" w:rsidRPr="00AD022B">
              <w:rPr>
                <w:rStyle w:val="Hipervnculo"/>
                <w:noProof/>
              </w:rPr>
              <w:t>Consultas básicas sobre productos</w:t>
            </w:r>
            <w:r w:rsidR="00825F65">
              <w:rPr>
                <w:noProof/>
                <w:webHidden/>
              </w:rPr>
              <w:tab/>
            </w:r>
            <w:r w:rsidR="00825F65">
              <w:rPr>
                <w:noProof/>
                <w:webHidden/>
              </w:rPr>
              <w:fldChar w:fldCharType="begin"/>
            </w:r>
            <w:r w:rsidR="00825F65">
              <w:rPr>
                <w:noProof/>
                <w:webHidden/>
              </w:rPr>
              <w:instrText xml:space="preserve"> PAGEREF _Toc102975800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01" w:history="1">
            <w:r w:rsidR="00825F65" w:rsidRPr="00AD022B">
              <w:rPr>
                <w:rStyle w:val="Hipervnculo"/>
                <w:noProof/>
                <w14:scene3d>
                  <w14:camera w14:prst="orthographicFront"/>
                  <w14:lightRig w14:rig="threePt" w14:dir="t">
                    <w14:rot w14:lat="0" w14:lon="0" w14:rev="0"/>
                  </w14:lightRig>
                </w14:scene3d>
              </w:rPr>
              <w:t>3.1.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_Toc102975801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02" w:history="1">
            <w:r w:rsidR="00825F65" w:rsidRPr="00AD022B">
              <w:rPr>
                <w:rStyle w:val="Hipervnculo"/>
                <w:noProof/>
                <w14:scene3d>
                  <w14:camera w14:prst="orthographicFront"/>
                  <w14:lightRig w14:rig="threePt" w14:dir="t">
                    <w14:rot w14:lat="0" w14:lon="0" w14:rev="0"/>
                  </w14:lightRig>
                </w14:scene3d>
              </w:rPr>
              <w:t>3.2.</w:t>
            </w:r>
            <w:r w:rsidR="00825F65">
              <w:rPr>
                <w:rFonts w:eastAsiaTheme="minorEastAsia"/>
                <w:noProof/>
                <w:lang w:eastAsia="es-AR"/>
              </w:rPr>
              <w:tab/>
            </w:r>
            <w:r w:rsidR="00825F65" w:rsidRPr="00AD022B">
              <w:rPr>
                <w:rStyle w:val="Hipervnculo"/>
                <w:noProof/>
              </w:rPr>
              <w:t>Maneras de hacer consultas para encontrar un producto</w:t>
            </w:r>
            <w:r w:rsidR="00825F65">
              <w:rPr>
                <w:noProof/>
                <w:webHidden/>
              </w:rPr>
              <w:tab/>
            </w:r>
            <w:r w:rsidR="00825F65">
              <w:rPr>
                <w:noProof/>
                <w:webHidden/>
              </w:rPr>
              <w:fldChar w:fldCharType="begin"/>
            </w:r>
            <w:r w:rsidR="00825F65">
              <w:rPr>
                <w:noProof/>
                <w:webHidden/>
              </w:rPr>
              <w:instrText xml:space="preserve"> PAGEREF _Toc102975802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03" w:history="1">
            <w:r w:rsidR="00825F65" w:rsidRPr="00AD022B">
              <w:rPr>
                <w:rStyle w:val="Hipervnculo"/>
                <w:noProof/>
                <w14:scene3d>
                  <w14:camera w14:prst="orthographicFront"/>
                  <w14:lightRig w14:rig="threePt" w14:dir="t">
                    <w14:rot w14:lat="0" w14:lon="0" w14:rev="0"/>
                  </w14:lightRig>
                </w14:scene3d>
              </w:rPr>
              <w:t>3.3.</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_Toc102975803 \h </w:instrText>
            </w:r>
            <w:r w:rsidR="00825F65">
              <w:rPr>
                <w:noProof/>
                <w:webHidden/>
              </w:rPr>
            </w:r>
            <w:r w:rsidR="00825F65">
              <w:rPr>
                <w:noProof/>
                <w:webHidden/>
              </w:rPr>
              <w:fldChar w:fldCharType="separate"/>
            </w:r>
            <w:r w:rsidR="00123877">
              <w:rPr>
                <w:noProof/>
                <w:webHidden/>
              </w:rPr>
              <w:t>7</w:t>
            </w:r>
            <w:r w:rsidR="00825F65">
              <w:rPr>
                <w:noProof/>
                <w:webHidden/>
              </w:rPr>
              <w:fldChar w:fldCharType="end"/>
            </w:r>
          </w:hyperlink>
        </w:p>
        <w:p w:rsidR="00825F65" w:rsidRDefault="00C15E5B">
          <w:pPr>
            <w:pStyle w:val="TDC1"/>
            <w:tabs>
              <w:tab w:val="left" w:pos="440"/>
              <w:tab w:val="right" w:leader="dot" w:pos="9628"/>
            </w:tabs>
            <w:rPr>
              <w:rFonts w:eastAsiaTheme="minorEastAsia"/>
              <w:noProof/>
              <w:lang w:eastAsia="es-AR"/>
            </w:rPr>
          </w:pPr>
          <w:hyperlink w:anchor="_Toc102975804" w:history="1">
            <w:r w:rsidR="00825F65" w:rsidRPr="00AD022B">
              <w:rPr>
                <w:rStyle w:val="Hipervnculo"/>
                <w:noProof/>
              </w:rPr>
              <w:t>4.</w:t>
            </w:r>
            <w:r w:rsidR="00825F65">
              <w:rPr>
                <w:rFonts w:eastAsiaTheme="minorEastAsia"/>
                <w:noProof/>
                <w:lang w:eastAsia="es-AR"/>
              </w:rPr>
              <w:tab/>
            </w:r>
            <w:r w:rsidR="00825F65" w:rsidRPr="00AD022B">
              <w:rPr>
                <w:rStyle w:val="Hipervnculo"/>
                <w:noProof/>
              </w:rPr>
              <w:t>Personalización sobre un producto</w:t>
            </w:r>
            <w:r w:rsidR="00825F65">
              <w:rPr>
                <w:noProof/>
                <w:webHidden/>
              </w:rPr>
              <w:tab/>
            </w:r>
            <w:r w:rsidR="00825F65">
              <w:rPr>
                <w:noProof/>
                <w:webHidden/>
              </w:rPr>
              <w:fldChar w:fldCharType="begin"/>
            </w:r>
            <w:r w:rsidR="00825F65">
              <w:rPr>
                <w:noProof/>
                <w:webHidden/>
              </w:rPr>
              <w:instrText xml:space="preserve"> PAGEREF _Toc102975804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05" w:history="1">
            <w:r w:rsidR="00825F65" w:rsidRPr="00AD022B">
              <w:rPr>
                <w:rStyle w:val="Hipervnculo"/>
                <w:noProof/>
                <w14:scene3d>
                  <w14:camera w14:prst="orthographicFront"/>
                  <w14:lightRig w14:rig="threePt" w14:dir="t">
                    <w14:rot w14:lat="0" w14:lon="0" w14:rev="0"/>
                  </w14:lightRig>
                </w14:scene3d>
              </w:rPr>
              <w:t>4.1.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_Toc102975805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06" w:history="1">
            <w:r w:rsidR="00825F65" w:rsidRPr="00AD022B">
              <w:rPr>
                <w:rStyle w:val="Hipervnculo"/>
                <w:noProof/>
                <w14:scene3d>
                  <w14:camera w14:prst="orthographicFront"/>
                  <w14:lightRig w14:rig="threePt" w14:dir="t">
                    <w14:rot w14:lat="0" w14:lon="0" w14:rev="0"/>
                  </w14:lightRig>
                </w14:scene3d>
              </w:rPr>
              <w:t>4.2.</w:t>
            </w:r>
            <w:r w:rsidR="00825F65">
              <w:rPr>
                <w:rFonts w:eastAsiaTheme="minorEastAsia"/>
                <w:noProof/>
                <w:lang w:eastAsia="es-AR"/>
              </w:rPr>
              <w:tab/>
            </w:r>
            <w:r w:rsidR="00825F65" w:rsidRPr="00AD022B">
              <w:rPr>
                <w:rStyle w:val="Hipervnculo"/>
                <w:noProof/>
              </w:rPr>
              <w:t>Alcance</w:t>
            </w:r>
            <w:r w:rsidR="00825F65">
              <w:rPr>
                <w:noProof/>
                <w:webHidden/>
              </w:rPr>
              <w:tab/>
            </w:r>
            <w:r w:rsidR="00825F65">
              <w:rPr>
                <w:noProof/>
                <w:webHidden/>
              </w:rPr>
              <w:fldChar w:fldCharType="begin"/>
            </w:r>
            <w:r w:rsidR="00825F65">
              <w:rPr>
                <w:noProof/>
                <w:webHidden/>
              </w:rPr>
              <w:instrText xml:space="preserve"> PAGEREF _Toc102975806 \h </w:instrText>
            </w:r>
            <w:r w:rsidR="00825F65">
              <w:rPr>
                <w:noProof/>
                <w:webHidden/>
              </w:rPr>
            </w:r>
            <w:r w:rsidR="00825F65">
              <w:rPr>
                <w:noProof/>
                <w:webHidden/>
              </w:rPr>
              <w:fldChar w:fldCharType="separate"/>
            </w:r>
            <w:r w:rsidR="00123877">
              <w:rPr>
                <w:noProof/>
                <w:webHidden/>
              </w:rPr>
              <w:t>8</w:t>
            </w:r>
            <w:r w:rsidR="00825F65">
              <w:rPr>
                <w:noProof/>
                <w:webHidden/>
              </w:rPr>
              <w:fldChar w:fldCharType="end"/>
            </w:r>
          </w:hyperlink>
        </w:p>
        <w:p w:rsidR="00825F65" w:rsidRDefault="00C15E5B">
          <w:pPr>
            <w:pStyle w:val="TDC1"/>
            <w:tabs>
              <w:tab w:val="left" w:pos="440"/>
              <w:tab w:val="right" w:leader="dot" w:pos="9628"/>
            </w:tabs>
            <w:rPr>
              <w:rFonts w:eastAsiaTheme="minorEastAsia"/>
              <w:noProof/>
              <w:lang w:eastAsia="es-AR"/>
            </w:rPr>
          </w:pPr>
          <w:hyperlink w:anchor="_Toc102975807" w:history="1">
            <w:r w:rsidR="00825F65" w:rsidRPr="00AD022B">
              <w:rPr>
                <w:rStyle w:val="Hipervnculo"/>
                <w:noProof/>
              </w:rPr>
              <w:t>5.</w:t>
            </w:r>
            <w:r w:rsidR="00825F65">
              <w:rPr>
                <w:rFonts w:eastAsiaTheme="minorEastAsia"/>
                <w:noProof/>
                <w:lang w:eastAsia="es-AR"/>
              </w:rPr>
              <w:tab/>
            </w:r>
            <w:r w:rsidR="00825F65" w:rsidRPr="00AD022B">
              <w:rPr>
                <w:rStyle w:val="Hipervnculo"/>
                <w:noProof/>
              </w:rPr>
              <w:t>Agregado de entidades a nuestra base de datos</w:t>
            </w:r>
            <w:r w:rsidR="00825F65">
              <w:rPr>
                <w:noProof/>
                <w:webHidden/>
              </w:rPr>
              <w:tab/>
            </w:r>
            <w:r w:rsidR="00825F65">
              <w:rPr>
                <w:noProof/>
                <w:webHidden/>
              </w:rPr>
              <w:fldChar w:fldCharType="begin"/>
            </w:r>
            <w:r w:rsidR="00825F65">
              <w:rPr>
                <w:noProof/>
                <w:webHidden/>
              </w:rPr>
              <w:instrText xml:space="preserve"> PAGEREF _Toc102975807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08" w:history="1">
            <w:r w:rsidR="00825F65" w:rsidRPr="00AD022B">
              <w:rPr>
                <w:rStyle w:val="Hipervnculo"/>
                <w:noProof/>
                <w14:scene3d>
                  <w14:camera w14:prst="orthographicFront"/>
                  <w14:lightRig w14:rig="threePt" w14:dir="t">
                    <w14:rot w14:lat="0" w14:lon="0" w14:rev="0"/>
                  </w14:lightRig>
                </w14:scene3d>
              </w:rPr>
              <w:t>5.1.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_Toc102975808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09" w:history="1">
            <w:r w:rsidR="00825F65" w:rsidRPr="00AD022B">
              <w:rPr>
                <w:rStyle w:val="Hipervnculo"/>
                <w:noProof/>
                <w14:scene3d>
                  <w14:camera w14:prst="orthographicFront"/>
                  <w14:lightRig w14:rig="threePt" w14:dir="t">
                    <w14:rot w14:lat="0" w14:lon="0" w14:rev="0"/>
                  </w14:lightRig>
                </w14:scene3d>
              </w:rPr>
              <w:t>5.2.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_Toc102975809 \h </w:instrText>
            </w:r>
            <w:r w:rsidR="00825F65">
              <w:rPr>
                <w:noProof/>
                <w:webHidden/>
              </w:rPr>
            </w:r>
            <w:r w:rsidR="00825F65">
              <w:rPr>
                <w:noProof/>
                <w:webHidden/>
              </w:rPr>
              <w:fldChar w:fldCharType="separate"/>
            </w:r>
            <w:r w:rsidR="00123877">
              <w:rPr>
                <w:noProof/>
                <w:webHidden/>
              </w:rPr>
              <w:t>9</w:t>
            </w:r>
            <w:r w:rsidR="00825F65">
              <w:rPr>
                <w:noProof/>
                <w:webHidden/>
              </w:rPr>
              <w:fldChar w:fldCharType="end"/>
            </w:r>
          </w:hyperlink>
        </w:p>
        <w:p w:rsidR="00825F65" w:rsidRDefault="00C15E5B">
          <w:pPr>
            <w:pStyle w:val="TDC1"/>
            <w:tabs>
              <w:tab w:val="left" w:pos="440"/>
              <w:tab w:val="right" w:leader="dot" w:pos="9628"/>
            </w:tabs>
            <w:rPr>
              <w:rFonts w:eastAsiaTheme="minorEastAsia"/>
              <w:noProof/>
              <w:lang w:eastAsia="es-AR"/>
            </w:rPr>
          </w:pPr>
          <w:hyperlink w:anchor="_Toc102975810" w:history="1">
            <w:r w:rsidR="00825F65" w:rsidRPr="00AD022B">
              <w:rPr>
                <w:rStyle w:val="Hipervnculo"/>
                <w:noProof/>
              </w:rPr>
              <w:t>6.</w:t>
            </w:r>
            <w:r w:rsidR="00825F65">
              <w:rPr>
                <w:rFonts w:eastAsiaTheme="minorEastAsia"/>
                <w:noProof/>
                <w:lang w:eastAsia="es-AR"/>
              </w:rPr>
              <w:tab/>
            </w:r>
            <w:r w:rsidR="00825F65" w:rsidRPr="00AD022B">
              <w:rPr>
                <w:rStyle w:val="Hipervnculo"/>
                <w:noProof/>
              </w:rPr>
              <w:t>Edición de entidades</w:t>
            </w:r>
            <w:r w:rsidR="00825F65">
              <w:rPr>
                <w:noProof/>
                <w:webHidden/>
              </w:rPr>
              <w:tab/>
            </w:r>
            <w:r w:rsidR="00825F65">
              <w:rPr>
                <w:noProof/>
                <w:webHidden/>
              </w:rPr>
              <w:fldChar w:fldCharType="begin"/>
            </w:r>
            <w:r w:rsidR="00825F65">
              <w:rPr>
                <w:noProof/>
                <w:webHidden/>
              </w:rPr>
              <w:instrText xml:space="preserve"> PAGEREF _Toc102975810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11" w:history="1">
            <w:r w:rsidR="00825F65" w:rsidRPr="00AD022B">
              <w:rPr>
                <w:rStyle w:val="Hipervnculo"/>
                <w:noProof/>
                <w14:scene3d>
                  <w14:camera w14:prst="orthographicFront"/>
                  <w14:lightRig w14:rig="threePt" w14:dir="t">
                    <w14:rot w14:lat="0" w14:lon="0" w14:rev="0"/>
                  </w14:lightRig>
                </w14:scene3d>
              </w:rPr>
              <w:t>6.1.</w:t>
            </w:r>
            <w:r w:rsidR="00825F65">
              <w:rPr>
                <w:rFonts w:eastAsiaTheme="minorEastAsia"/>
                <w:noProof/>
                <w:lang w:eastAsia="es-AR"/>
              </w:rPr>
              <w:tab/>
            </w:r>
            <w:r w:rsidR="00825F65" w:rsidRPr="00AD022B">
              <w:rPr>
                <w:rStyle w:val="Hipervnculo"/>
                <w:noProof/>
              </w:rPr>
              <w:t>Rol de usuario necesario</w:t>
            </w:r>
            <w:r w:rsidR="00825F65">
              <w:rPr>
                <w:noProof/>
                <w:webHidden/>
              </w:rPr>
              <w:tab/>
            </w:r>
            <w:r w:rsidR="00825F65">
              <w:rPr>
                <w:noProof/>
                <w:webHidden/>
              </w:rPr>
              <w:fldChar w:fldCharType="begin"/>
            </w:r>
            <w:r w:rsidR="00825F65">
              <w:rPr>
                <w:noProof/>
                <w:webHidden/>
              </w:rPr>
              <w:instrText xml:space="preserve"> PAGEREF _Toc102975811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12" w:history="1">
            <w:r w:rsidR="00825F65" w:rsidRPr="00AD022B">
              <w:rPr>
                <w:rStyle w:val="Hipervnculo"/>
                <w:noProof/>
                <w14:scene3d>
                  <w14:camera w14:prst="orthographicFront"/>
                  <w14:lightRig w14:rig="threePt" w14:dir="t">
                    <w14:rot w14:lat="0" w14:lon="0" w14:rev="0"/>
                  </w14:lightRig>
                </w14:scene3d>
              </w:rPr>
              <w:t>6.2.</w:t>
            </w:r>
            <w:r w:rsidR="00825F65">
              <w:rPr>
                <w:rFonts w:eastAsiaTheme="minorEastAsia"/>
                <w:noProof/>
                <w:lang w:eastAsia="es-AR"/>
              </w:rPr>
              <w:tab/>
            </w:r>
            <w:r w:rsidR="00825F65" w:rsidRPr="00AD022B">
              <w:rPr>
                <w:rStyle w:val="Hipervnculo"/>
                <w:noProof/>
              </w:rPr>
              <w:t>Criterios</w:t>
            </w:r>
            <w:r w:rsidR="00825F65">
              <w:rPr>
                <w:noProof/>
                <w:webHidden/>
              </w:rPr>
              <w:tab/>
            </w:r>
            <w:r w:rsidR="00825F65">
              <w:rPr>
                <w:noProof/>
                <w:webHidden/>
              </w:rPr>
              <w:fldChar w:fldCharType="begin"/>
            </w:r>
            <w:r w:rsidR="00825F65">
              <w:rPr>
                <w:noProof/>
                <w:webHidden/>
              </w:rPr>
              <w:instrText xml:space="preserve"> PAGEREF _Toc102975812 \h </w:instrText>
            </w:r>
            <w:r w:rsidR="00825F65">
              <w:rPr>
                <w:noProof/>
                <w:webHidden/>
              </w:rPr>
            </w:r>
            <w:r w:rsidR="00825F65">
              <w:rPr>
                <w:noProof/>
                <w:webHidden/>
              </w:rPr>
              <w:fldChar w:fldCharType="separate"/>
            </w:r>
            <w:r w:rsidR="00123877">
              <w:rPr>
                <w:noProof/>
                <w:webHidden/>
              </w:rPr>
              <w:t>10</w:t>
            </w:r>
            <w:r w:rsidR="00825F65">
              <w:rPr>
                <w:noProof/>
                <w:webHidden/>
              </w:rPr>
              <w:fldChar w:fldCharType="end"/>
            </w:r>
          </w:hyperlink>
        </w:p>
        <w:p w:rsidR="00825F65" w:rsidRDefault="00C15E5B">
          <w:pPr>
            <w:pStyle w:val="TDC1"/>
            <w:tabs>
              <w:tab w:val="left" w:pos="440"/>
              <w:tab w:val="right" w:leader="dot" w:pos="9628"/>
            </w:tabs>
            <w:rPr>
              <w:rFonts w:eastAsiaTheme="minorEastAsia"/>
              <w:noProof/>
              <w:lang w:eastAsia="es-AR"/>
            </w:rPr>
          </w:pPr>
          <w:hyperlink w:anchor="_Toc102975813" w:history="1">
            <w:r w:rsidR="00825F65" w:rsidRPr="00AD022B">
              <w:rPr>
                <w:rStyle w:val="Hipervnculo"/>
                <w:noProof/>
              </w:rPr>
              <w:t>7.</w:t>
            </w:r>
            <w:r w:rsidR="00825F65">
              <w:rPr>
                <w:rFonts w:eastAsiaTheme="minorEastAsia"/>
                <w:noProof/>
                <w:lang w:eastAsia="es-AR"/>
              </w:rPr>
              <w:tab/>
            </w:r>
            <w:r w:rsidR="00825F65" w:rsidRPr="00AD022B">
              <w:rPr>
                <w:rStyle w:val="Hipervnculo"/>
                <w:noProof/>
              </w:rPr>
              <w:t>Revisión de las entidades agregadas y editadas</w:t>
            </w:r>
            <w:r w:rsidR="00825F65">
              <w:rPr>
                <w:noProof/>
                <w:webHidden/>
              </w:rPr>
              <w:tab/>
            </w:r>
            <w:r w:rsidR="00825F65">
              <w:rPr>
                <w:noProof/>
                <w:webHidden/>
              </w:rPr>
              <w:fldChar w:fldCharType="begin"/>
            </w:r>
            <w:r w:rsidR="00825F65">
              <w:rPr>
                <w:noProof/>
                <w:webHidden/>
              </w:rPr>
              <w:instrText xml:space="preserve"> PAGEREF _Toc102975813 \h </w:instrText>
            </w:r>
            <w:r w:rsidR="00825F65">
              <w:rPr>
                <w:noProof/>
                <w:webHidden/>
              </w:rPr>
            </w:r>
            <w:r w:rsidR="00825F65">
              <w:rPr>
                <w:noProof/>
                <w:webHidden/>
              </w:rPr>
              <w:fldChar w:fldCharType="separate"/>
            </w:r>
            <w:r w:rsidR="00123877">
              <w:rPr>
                <w:noProof/>
                <w:webHidden/>
              </w:rPr>
              <w:t>11</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14" w:history="1">
            <w:r w:rsidR="00825F65" w:rsidRPr="00AD022B">
              <w:rPr>
                <w:rStyle w:val="Hipervnculo"/>
                <w:noProof/>
                <w14:scene3d>
                  <w14:camera w14:prst="orthographicFront"/>
                  <w14:lightRig w14:rig="threePt" w14:dir="t">
                    <w14:rot w14:lat="0" w14:lon="0" w14:rev="0"/>
                  </w14:lightRig>
                </w14:scene3d>
              </w:rPr>
              <w:t>7.1.</w:t>
            </w:r>
            <w:r w:rsidR="00825F65">
              <w:rPr>
                <w:rFonts w:eastAsiaTheme="minorEastAsia"/>
                <w:noProof/>
                <w:lang w:eastAsia="es-AR"/>
              </w:rPr>
              <w:tab/>
            </w:r>
            <w:r w:rsidR="00825F65" w:rsidRPr="00AD022B">
              <w:rPr>
                <w:rStyle w:val="Hipervnculo"/>
                <w:noProof/>
              </w:rPr>
              <w:t>Tablero de Control</w:t>
            </w:r>
            <w:r w:rsidR="00825F65">
              <w:rPr>
                <w:noProof/>
                <w:webHidden/>
              </w:rPr>
              <w:tab/>
            </w:r>
            <w:r w:rsidR="00825F65">
              <w:rPr>
                <w:noProof/>
                <w:webHidden/>
              </w:rPr>
              <w:fldChar w:fldCharType="begin"/>
            </w:r>
            <w:r w:rsidR="00825F65">
              <w:rPr>
                <w:noProof/>
                <w:webHidden/>
              </w:rPr>
              <w:instrText xml:space="preserve"> PAGEREF _Toc102975814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15" w:history="1">
            <w:r w:rsidR="00825F65" w:rsidRPr="00AD022B">
              <w:rPr>
                <w:rStyle w:val="Hipervnculo"/>
                <w:noProof/>
                <w14:scene3d>
                  <w14:camera w14:prst="orthographicFront"/>
                  <w14:lightRig w14:rig="threePt" w14:dir="t">
                    <w14:rot w14:lat="0" w14:lon="0" w14:rev="0"/>
                  </w14:lightRig>
                </w14:scene3d>
              </w:rPr>
              <w:t>7.2.</w:t>
            </w:r>
            <w:r w:rsidR="00825F65">
              <w:rPr>
                <w:rFonts w:eastAsiaTheme="minorEastAsia"/>
                <w:noProof/>
                <w:lang w:eastAsia="es-AR"/>
              </w:rPr>
              <w:tab/>
            </w:r>
            <w:r w:rsidR="00825F65" w:rsidRPr="00AD022B">
              <w:rPr>
                <w:rStyle w:val="Hipervnculo"/>
                <w:noProof/>
              </w:rPr>
              <w:t>Temas generales de revisión de entidades</w:t>
            </w:r>
            <w:r w:rsidR="00825F65">
              <w:rPr>
                <w:noProof/>
                <w:webHidden/>
              </w:rPr>
              <w:tab/>
            </w:r>
            <w:r w:rsidR="00825F65">
              <w:rPr>
                <w:noProof/>
                <w:webHidden/>
              </w:rPr>
              <w:fldChar w:fldCharType="begin"/>
            </w:r>
            <w:r w:rsidR="00825F65">
              <w:rPr>
                <w:noProof/>
                <w:webHidden/>
              </w:rPr>
              <w:instrText xml:space="preserve"> PAGEREF _Toc102975815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16" w:history="1">
            <w:r w:rsidR="00825F65" w:rsidRPr="00AD022B">
              <w:rPr>
                <w:rStyle w:val="Hipervnculo"/>
                <w:noProof/>
                <w14:scene3d>
                  <w14:camera w14:prst="orthographicFront"/>
                  <w14:lightRig w14:rig="threePt" w14:dir="t">
                    <w14:rot w14:lat="0" w14:lon="0" w14:rev="0"/>
                  </w14:lightRig>
                </w14:scene3d>
              </w:rPr>
              <w:t>7.3.</w:t>
            </w:r>
            <w:r w:rsidR="00825F65">
              <w:rPr>
                <w:rFonts w:eastAsiaTheme="minorEastAsia"/>
                <w:noProof/>
                <w:lang w:eastAsia="es-AR"/>
              </w:rPr>
              <w:tab/>
            </w:r>
            <w:r w:rsidR="00825F65" w:rsidRPr="00AD022B">
              <w:rPr>
                <w:rStyle w:val="Hipervnculo"/>
                <w:noProof/>
              </w:rPr>
              <w:t>Revisión de  productos</w:t>
            </w:r>
            <w:r w:rsidR="00825F65">
              <w:rPr>
                <w:noProof/>
                <w:webHidden/>
              </w:rPr>
              <w:tab/>
            </w:r>
            <w:r w:rsidR="00825F65">
              <w:rPr>
                <w:noProof/>
                <w:webHidden/>
              </w:rPr>
              <w:fldChar w:fldCharType="begin"/>
            </w:r>
            <w:r w:rsidR="00825F65">
              <w:rPr>
                <w:noProof/>
                <w:webHidden/>
              </w:rPr>
              <w:instrText xml:space="preserve"> PAGEREF _Toc102975816 \h </w:instrText>
            </w:r>
            <w:r w:rsidR="00825F65">
              <w:rPr>
                <w:noProof/>
                <w:webHidden/>
              </w:rPr>
            </w:r>
            <w:r w:rsidR="00825F65">
              <w:rPr>
                <w:noProof/>
                <w:webHidden/>
              </w:rPr>
              <w:fldChar w:fldCharType="separate"/>
            </w:r>
            <w:r w:rsidR="00123877">
              <w:rPr>
                <w:noProof/>
                <w:webHidden/>
              </w:rPr>
              <w:t>12</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17" w:history="1">
            <w:r w:rsidR="00825F65" w:rsidRPr="00AD022B">
              <w:rPr>
                <w:rStyle w:val="Hipervnculo"/>
                <w:noProof/>
                <w14:scene3d>
                  <w14:camera w14:prst="orthographicFront"/>
                  <w14:lightRig w14:rig="threePt" w14:dir="t">
                    <w14:rot w14:lat="0" w14:lon="0" w14:rev="0"/>
                  </w14:lightRig>
                </w14:scene3d>
              </w:rPr>
              <w:t>7.4.</w:t>
            </w:r>
            <w:r w:rsidR="00825F65">
              <w:rPr>
                <w:rFonts w:eastAsiaTheme="minorEastAsia"/>
                <w:noProof/>
                <w:lang w:eastAsia="es-AR"/>
              </w:rPr>
              <w:tab/>
            </w:r>
            <w:r w:rsidR="00825F65" w:rsidRPr="00AD022B">
              <w:rPr>
                <w:rStyle w:val="Hipervnculo"/>
                <w:noProof/>
              </w:rPr>
              <w:t>Revisión de RCLV</w:t>
            </w:r>
            <w:r w:rsidR="00825F65">
              <w:rPr>
                <w:noProof/>
                <w:webHidden/>
              </w:rPr>
              <w:tab/>
            </w:r>
            <w:r w:rsidR="00825F65">
              <w:rPr>
                <w:noProof/>
                <w:webHidden/>
              </w:rPr>
              <w:fldChar w:fldCharType="begin"/>
            </w:r>
            <w:r w:rsidR="00825F65">
              <w:rPr>
                <w:noProof/>
                <w:webHidden/>
              </w:rPr>
              <w:instrText xml:space="preserve"> PAGEREF _Toc102975817 \h </w:instrText>
            </w:r>
            <w:r w:rsidR="00825F65">
              <w:rPr>
                <w:noProof/>
                <w:webHidden/>
              </w:rPr>
            </w:r>
            <w:r w:rsidR="00825F65">
              <w:rPr>
                <w:noProof/>
                <w:webHidden/>
              </w:rPr>
              <w:fldChar w:fldCharType="separate"/>
            </w:r>
            <w:r w:rsidR="00123877">
              <w:rPr>
                <w:noProof/>
                <w:webHidden/>
              </w:rPr>
              <w:t>13</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18" w:history="1">
            <w:r w:rsidR="00825F65" w:rsidRPr="00AD022B">
              <w:rPr>
                <w:rStyle w:val="Hipervnculo"/>
                <w:noProof/>
                <w14:scene3d>
                  <w14:camera w14:prst="orthographicFront"/>
                  <w14:lightRig w14:rig="threePt" w14:dir="t">
                    <w14:rot w14:lat="0" w14:lon="0" w14:rev="0"/>
                  </w14:lightRig>
                </w14:scene3d>
              </w:rPr>
              <w:t>7.5.</w:t>
            </w:r>
            <w:r w:rsidR="00825F65">
              <w:rPr>
                <w:rFonts w:eastAsiaTheme="minorEastAsia"/>
                <w:noProof/>
                <w:lang w:eastAsia="es-AR"/>
              </w:rPr>
              <w:tab/>
            </w:r>
            <w:r w:rsidR="00825F65" w:rsidRPr="00AD022B">
              <w:rPr>
                <w:rStyle w:val="Hipervnculo"/>
                <w:noProof/>
              </w:rPr>
              <w:t>Revisión de Links</w:t>
            </w:r>
            <w:r w:rsidR="00825F65">
              <w:rPr>
                <w:noProof/>
                <w:webHidden/>
              </w:rPr>
              <w:tab/>
            </w:r>
            <w:r w:rsidR="00825F65">
              <w:rPr>
                <w:noProof/>
                <w:webHidden/>
              </w:rPr>
              <w:fldChar w:fldCharType="begin"/>
            </w:r>
            <w:r w:rsidR="00825F65">
              <w:rPr>
                <w:noProof/>
                <w:webHidden/>
              </w:rPr>
              <w:instrText xml:space="preserve"> PAGEREF _Toc102975818 \h </w:instrText>
            </w:r>
            <w:r w:rsidR="00825F65">
              <w:rPr>
                <w:noProof/>
                <w:webHidden/>
              </w:rPr>
            </w:r>
            <w:r w:rsidR="00825F65">
              <w:rPr>
                <w:noProof/>
                <w:webHidden/>
              </w:rPr>
              <w:fldChar w:fldCharType="separate"/>
            </w:r>
            <w:r w:rsidR="00123877">
              <w:rPr>
                <w:noProof/>
                <w:webHidden/>
              </w:rPr>
              <w:t>13</w:t>
            </w:r>
            <w:r w:rsidR="00825F65">
              <w:rPr>
                <w:noProof/>
                <w:webHidden/>
              </w:rPr>
              <w:fldChar w:fldCharType="end"/>
            </w:r>
          </w:hyperlink>
        </w:p>
        <w:p w:rsidR="00825F65" w:rsidRDefault="00C15E5B">
          <w:pPr>
            <w:pStyle w:val="TDC1"/>
            <w:tabs>
              <w:tab w:val="left" w:pos="440"/>
              <w:tab w:val="right" w:leader="dot" w:pos="9628"/>
            </w:tabs>
            <w:rPr>
              <w:rFonts w:eastAsiaTheme="minorEastAsia"/>
              <w:noProof/>
              <w:lang w:eastAsia="es-AR"/>
            </w:rPr>
          </w:pPr>
          <w:hyperlink w:anchor="_Toc102975819" w:history="1">
            <w:r w:rsidR="00825F65" w:rsidRPr="00AD022B">
              <w:rPr>
                <w:rStyle w:val="Hipervnculo"/>
                <w:noProof/>
              </w:rPr>
              <w:t>8.</w:t>
            </w:r>
            <w:r w:rsidR="00825F65">
              <w:rPr>
                <w:rFonts w:eastAsiaTheme="minorEastAsia"/>
                <w:noProof/>
                <w:lang w:eastAsia="es-AR"/>
              </w:rPr>
              <w:tab/>
            </w:r>
            <w:r w:rsidR="00825F65" w:rsidRPr="00AD022B">
              <w:rPr>
                <w:rStyle w:val="Hipervnculo"/>
                <w:noProof/>
              </w:rPr>
              <w:t>Procedimientos</w:t>
            </w:r>
            <w:r w:rsidR="00825F65">
              <w:rPr>
                <w:noProof/>
                <w:webHidden/>
              </w:rPr>
              <w:tab/>
            </w:r>
            <w:r w:rsidR="00825F65">
              <w:rPr>
                <w:noProof/>
                <w:webHidden/>
              </w:rPr>
              <w:fldChar w:fldCharType="begin"/>
            </w:r>
            <w:r w:rsidR="00825F65">
              <w:rPr>
                <w:noProof/>
                <w:webHidden/>
              </w:rPr>
              <w:instrText xml:space="preserve"> PAGEREF _Toc102975819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20" w:history="1">
            <w:r w:rsidR="00825F65" w:rsidRPr="00AD022B">
              <w:rPr>
                <w:rStyle w:val="Hipervnculo"/>
                <w:noProof/>
                <w14:scene3d>
                  <w14:camera w14:prst="orthographicFront"/>
                  <w14:lightRig w14:rig="threePt" w14:dir="t">
                    <w14:rot w14:lat="0" w14:lon="0" w14:rev="0"/>
                  </w14:lightRig>
                </w14:scene3d>
              </w:rPr>
              <w:t>8.1.</w:t>
            </w:r>
            <w:r w:rsidR="00825F65">
              <w:rPr>
                <w:rFonts w:eastAsiaTheme="minorEastAsia"/>
                <w:noProof/>
                <w:lang w:eastAsia="es-AR"/>
              </w:rPr>
              <w:tab/>
            </w:r>
            <w:r w:rsidR="00825F65" w:rsidRPr="00AD022B">
              <w:rPr>
                <w:rStyle w:val="Hipervnculo"/>
                <w:noProof/>
              </w:rPr>
              <w:t>Agregado de Productos - Estándar</w:t>
            </w:r>
            <w:r w:rsidR="00825F65">
              <w:rPr>
                <w:noProof/>
                <w:webHidden/>
              </w:rPr>
              <w:tab/>
            </w:r>
            <w:r w:rsidR="00825F65">
              <w:rPr>
                <w:noProof/>
                <w:webHidden/>
              </w:rPr>
              <w:fldChar w:fldCharType="begin"/>
            </w:r>
            <w:r w:rsidR="00825F65">
              <w:rPr>
                <w:noProof/>
                <w:webHidden/>
              </w:rPr>
              <w:instrText xml:space="preserve"> PAGEREF _Toc102975820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21" w:history="1">
            <w:r w:rsidR="00825F65" w:rsidRPr="00AD022B">
              <w:rPr>
                <w:rStyle w:val="Hipervnculo"/>
                <w:noProof/>
                <w14:scene3d>
                  <w14:camera w14:prst="orthographicFront"/>
                  <w14:lightRig w14:rig="threePt" w14:dir="t">
                    <w14:rot w14:lat="0" w14:lon="0" w14:rev="0"/>
                  </w14:lightRig>
                </w14:scene3d>
              </w:rPr>
              <w:t>8.2.</w:t>
            </w:r>
            <w:r w:rsidR="00825F65">
              <w:rPr>
                <w:rFonts w:eastAsiaTheme="minorEastAsia"/>
                <w:noProof/>
                <w:lang w:eastAsia="es-AR"/>
              </w:rPr>
              <w:tab/>
            </w:r>
            <w:r w:rsidR="00825F65" w:rsidRPr="00AD022B">
              <w:rPr>
                <w:rStyle w:val="Hipervnculo"/>
                <w:noProof/>
              </w:rPr>
              <w:t>Agregado de producto - Alternativas</w:t>
            </w:r>
            <w:r w:rsidR="00825F65">
              <w:rPr>
                <w:noProof/>
                <w:webHidden/>
              </w:rPr>
              <w:tab/>
            </w:r>
            <w:r w:rsidR="00825F65">
              <w:rPr>
                <w:noProof/>
                <w:webHidden/>
              </w:rPr>
              <w:fldChar w:fldCharType="begin"/>
            </w:r>
            <w:r w:rsidR="00825F65">
              <w:rPr>
                <w:noProof/>
                <w:webHidden/>
              </w:rPr>
              <w:instrText xml:space="preserve"> PAGEREF _Toc102975821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825F65" w:rsidRDefault="00C15E5B">
          <w:pPr>
            <w:pStyle w:val="TDC2"/>
            <w:tabs>
              <w:tab w:val="left" w:pos="880"/>
              <w:tab w:val="right" w:leader="dot" w:pos="9628"/>
            </w:tabs>
            <w:rPr>
              <w:rFonts w:eastAsiaTheme="minorEastAsia"/>
              <w:noProof/>
              <w:lang w:eastAsia="es-AR"/>
            </w:rPr>
          </w:pPr>
          <w:hyperlink w:anchor="_Toc102975822" w:history="1">
            <w:r w:rsidR="00825F65" w:rsidRPr="00AD022B">
              <w:rPr>
                <w:rStyle w:val="Hipervnculo"/>
                <w:noProof/>
                <w14:scene3d>
                  <w14:camera w14:prst="orthographicFront"/>
                  <w14:lightRig w14:rig="threePt" w14:dir="t">
                    <w14:rot w14:lat="0" w14:lon="0" w14:rev="0"/>
                  </w14:lightRig>
                </w14:scene3d>
              </w:rPr>
              <w:t>8.3.</w:t>
            </w:r>
            <w:r w:rsidR="00825F65">
              <w:rPr>
                <w:rFonts w:eastAsiaTheme="minorEastAsia"/>
                <w:noProof/>
                <w:lang w:eastAsia="es-AR"/>
              </w:rPr>
              <w:tab/>
            </w:r>
            <w:r w:rsidR="00825F65" w:rsidRPr="00AD022B">
              <w:rPr>
                <w:rStyle w:val="Hipervnculo"/>
                <w:noProof/>
              </w:rPr>
              <w:t>Particularidad para películas que pertenecen a una colección</w:t>
            </w:r>
            <w:r w:rsidR="00825F65">
              <w:rPr>
                <w:noProof/>
                <w:webHidden/>
              </w:rPr>
              <w:tab/>
            </w:r>
            <w:r w:rsidR="00825F65">
              <w:rPr>
                <w:noProof/>
                <w:webHidden/>
              </w:rPr>
              <w:fldChar w:fldCharType="begin"/>
            </w:r>
            <w:r w:rsidR="00825F65">
              <w:rPr>
                <w:noProof/>
                <w:webHidden/>
              </w:rPr>
              <w:instrText xml:space="preserve"> PAGEREF _Toc102975822 \h </w:instrText>
            </w:r>
            <w:r w:rsidR="00825F65">
              <w:rPr>
                <w:noProof/>
                <w:webHidden/>
              </w:rPr>
            </w:r>
            <w:r w:rsidR="00825F65">
              <w:rPr>
                <w:noProof/>
                <w:webHidden/>
              </w:rPr>
              <w:fldChar w:fldCharType="separate"/>
            </w:r>
            <w:r w:rsidR="00123877">
              <w:rPr>
                <w:noProof/>
                <w:webHidden/>
              </w:rPr>
              <w:t>15</w:t>
            </w:r>
            <w:r w:rsidR="00825F65">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1" w:name="_Toc102975792"/>
      <w:r w:rsidRPr="000274BA">
        <w:lastRenderedPageBreak/>
        <w:t>Introducción</w:t>
      </w:r>
      <w:bookmarkEnd w:id="1"/>
    </w:p>
    <w:p w:rsidR="007566DC" w:rsidRPr="000274BA" w:rsidRDefault="007566DC" w:rsidP="00C851A1">
      <w:pPr>
        <w:pStyle w:val="Ttulo2"/>
      </w:pPr>
      <w:bookmarkStart w:id="2" w:name="_Toc102975793"/>
      <w:r w:rsidRPr="000274BA">
        <w:t>Propósito</w:t>
      </w:r>
      <w:bookmarkEnd w:id="2"/>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3" w:name="_Toc102975794"/>
      <w:r>
        <w:t>Criterios</w:t>
      </w:r>
      <w:r w:rsidR="00EC221C">
        <w:t xml:space="preserve"> Generales</w:t>
      </w:r>
      <w:bookmarkEnd w:id="3"/>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825F65" w:rsidRDefault="00EC221C" w:rsidP="00C851A1">
      <w:pPr>
        <w:pStyle w:val="Dots"/>
      </w:pPr>
      <w:r>
        <w:t xml:space="preserve">Cada usuario tendrá asignado un </w:t>
      </w:r>
      <w:r w:rsidRPr="00EC221C">
        <w:rPr>
          <w:b/>
        </w:rPr>
        <w:t>rol</w:t>
      </w:r>
      <w:r w:rsidR="00825F65">
        <w:t>, y cada rol tiene asignado un alcance de permisos de acceso.</w:t>
      </w:r>
    </w:p>
    <w:p w:rsidR="00FA4151" w:rsidRDefault="00EC221C" w:rsidP="00825F65">
      <w:pPr>
        <w:pStyle w:val="Dots"/>
      </w:pPr>
      <w:r>
        <w:t xml:space="preserve"> </w:t>
      </w:r>
      <w:r w:rsidR="00FA4151">
        <w:t xml:space="preserve">La base de datos de películas será enriquecida por </w:t>
      </w:r>
      <w:r>
        <w:t xml:space="preserve">los </w:t>
      </w:r>
      <w:r w:rsidR="00FA4151">
        <w:t xml:space="preserve">usuarios </w:t>
      </w:r>
      <w:r>
        <w:t>de la página, con un protocolo de roles y control</w:t>
      </w:r>
      <w:r w:rsidR="00825F65">
        <w:t>es</w:t>
      </w:r>
      <w:r>
        <w:t xml:space="preserve"> para preservar su integridad.</w:t>
      </w:r>
    </w:p>
    <w:p w:rsidR="00286D46" w:rsidRPr="00363A28" w:rsidRDefault="00286D46" w:rsidP="00363A28">
      <w:pPr>
        <w:pStyle w:val="Dots-Pendiente"/>
      </w:pPr>
      <w:r w:rsidRPr="00363A28">
        <w:t xml:space="preserve">Cada ingreso de información por parte de cualquier usuario, impacta en su desempeño de </w:t>
      </w:r>
      <w:r w:rsidRPr="00363A28">
        <w:rPr>
          <w:i/>
        </w:rPr>
        <w:t>data-entry</w:t>
      </w:r>
      <w:r w:rsidRPr="00363A28">
        <w:t>, en el que se contabilizan sus aportes aprobados y rechazados.</w:t>
      </w:r>
    </w:p>
    <w:p w:rsidR="00711C8D" w:rsidRDefault="00711C8D" w:rsidP="00711C8D">
      <w:pPr>
        <w:pStyle w:val="Ttulo2"/>
      </w:pPr>
      <w:bookmarkStart w:id="4" w:name="_Toc102975795"/>
      <w:r>
        <w:t>Status de las entidades</w:t>
      </w:r>
      <w:bookmarkEnd w:id="4"/>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bookmarkStart w:id="5" w:name="_Toc102975796"/>
      <w:r>
        <w:t>Calificaciones</w:t>
      </w:r>
      <w:bookmarkEnd w:id="5"/>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825F65">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6" w:name="_Toc102975797"/>
      <w:r>
        <w:lastRenderedPageBreak/>
        <w:t>Roles de Usuario</w:t>
      </w:r>
      <w:bookmarkEnd w:id="6"/>
    </w:p>
    <w:p w:rsidR="00711C8D" w:rsidRDefault="00711C8D" w:rsidP="00711C8D">
      <w:pPr>
        <w:pStyle w:val="Ttulo2"/>
      </w:pPr>
      <w:bookmarkStart w:id="7" w:name="_Toc102975798"/>
      <w:r>
        <w:t>Criterios</w:t>
      </w:r>
      <w:bookmarkEnd w:id="7"/>
    </w:p>
    <w:p w:rsidR="00711C8D" w:rsidRDefault="00711C8D" w:rsidP="00C169B7">
      <w:pPr>
        <w:pStyle w:val="Dots"/>
      </w:pPr>
      <w:r>
        <w:t>Los usuarios no se degradan</w:t>
      </w:r>
      <w:r w:rsidR="00363A28">
        <w:t xml:space="preserve"> nunca</w:t>
      </w:r>
      <w:r>
        <w:t xml:space="preserve"> de rol.</w:t>
      </w:r>
    </w:p>
    <w:p w:rsidR="00711C8D" w:rsidRPr="001D4337" w:rsidRDefault="00711C8D" w:rsidP="00C169B7">
      <w:pPr>
        <w:pStyle w:val="Dots-Pendiente"/>
      </w:pPr>
      <w:r w:rsidRPr="00363A28">
        <w:t xml:space="preserve">Pueden ser </w:t>
      </w:r>
      <w:r w:rsidRPr="00363A28">
        <w:rPr>
          <w:u w:val="single"/>
        </w:rPr>
        <w:t>inhabilitados</w:t>
      </w:r>
      <w:r w:rsidRPr="00363A28">
        <w:t xml:space="preserve"> para data-entry durante un tiempo por mal uso de su responsabili</w:t>
      </w:r>
      <w:r>
        <w:t>dad, y en el peor de los casos pueden ser inhabilitados hasta nuevo aviso.</w:t>
      </w:r>
    </w:p>
    <w:p w:rsidR="00C34713" w:rsidRDefault="00711C8D" w:rsidP="00F5093C">
      <w:pPr>
        <w:pStyle w:val="Ttulo2"/>
      </w:pPr>
      <w:bookmarkStart w:id="8" w:name="_Toc102975799"/>
      <w:r>
        <w:t xml:space="preserve">Opciones y </w:t>
      </w:r>
      <w:r w:rsidR="00F5093C">
        <w:t>Alcance</w:t>
      </w:r>
      <w:bookmarkEnd w:id="8"/>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169B7" w:rsidRDefault="00C169B7" w:rsidP="00C169B7">
      <w:pPr>
        <w:pStyle w:val="Nmeros"/>
      </w:pPr>
      <w:r>
        <w:t>Permite hacer las mismas consultas sobre productos que sin login.</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711C8D" w:rsidRDefault="00711C8D" w:rsidP="00050A54">
      <w:pPr>
        <w:pStyle w:val="Nmeros"/>
      </w:pPr>
      <w:r>
        <w:t>Se le brindará un instructivo simple sobre la responsabilidad que asume, y nuestros criterios.</w:t>
      </w:r>
      <w:r w:rsidR="003449A5">
        <w:t xml:space="preserve"> </w:t>
      </w:r>
      <w:r>
        <w:t xml:space="preserve">Se le tomará un breve examen para verificar que </w:t>
      </w:r>
      <w:r w:rsidR="00C169B7">
        <w:t xml:space="preserve">lo </w:t>
      </w:r>
      <w:r>
        <w:t>haya entendido.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logins a la página. La intención es que no tenga más de un usuario, ni que pueda crear un nuevo usuario cuando está penalizado.</w:t>
      </w:r>
    </w:p>
    <w:p w:rsidR="00C169B7" w:rsidRDefault="00C169B7" w:rsidP="00C169B7">
      <w:pPr>
        <w:pStyle w:val="Nmeros"/>
      </w:pPr>
      <w:r>
        <w:t>Permite hacer todo los permisos del nivel Consultas.</w:t>
      </w:r>
    </w:p>
    <w:p w:rsidR="00C169B7" w:rsidRDefault="00C169B7" w:rsidP="00C169B7">
      <w:pPr>
        <w:pStyle w:val="Nmeros"/>
      </w:pPr>
      <w:r>
        <w:t>Permite enriquecer nuestra base de datos con entidades nuevas (productos, RCLV, links)</w:t>
      </w:r>
    </w:p>
    <w:p w:rsidR="00C851A1" w:rsidRPr="00BD412A" w:rsidRDefault="00C851A1" w:rsidP="00C851A1">
      <w:pPr>
        <w:pStyle w:val="Dots"/>
      </w:pPr>
      <w:r w:rsidRPr="00BD412A">
        <w:rPr>
          <w:b/>
        </w:rPr>
        <w:t>Gestor de Productos</w:t>
      </w:r>
    </w:p>
    <w:p w:rsidR="00C169B7" w:rsidRDefault="00C169B7" w:rsidP="00C169B7">
      <w:pPr>
        <w:pStyle w:val="Nmeros-Pend"/>
      </w:pPr>
      <w:r>
        <w:t xml:space="preserve">Es asignado por un usuario </w:t>
      </w:r>
      <w:r w:rsidRPr="0085024C">
        <w:rPr>
          <w:u w:val="single"/>
        </w:rPr>
        <w:t>Gestor de Usuarios</w:t>
      </w:r>
      <w:r>
        <w:t xml:space="preserve"> u </w:t>
      </w:r>
      <w:r w:rsidRPr="0085024C">
        <w:rPr>
          <w:u w:val="single"/>
        </w:rPr>
        <w:t>Omnipotente</w:t>
      </w:r>
      <w:r>
        <w:t>.</w:t>
      </w:r>
    </w:p>
    <w:p w:rsidR="00C169B7" w:rsidRDefault="00C169B7" w:rsidP="00C169B7">
      <w:pPr>
        <w:pStyle w:val="Nmeros"/>
      </w:pPr>
      <w:r>
        <w:t>Se elegirá a un usuario que esté bien evaluado en su desempeño de data-entry, y que haya ingresado una cantidad respetable de productos.</w:t>
      </w:r>
    </w:p>
    <w:p w:rsidR="00C169B7" w:rsidRDefault="00C169B7" w:rsidP="00C169B7">
      <w:pPr>
        <w:pStyle w:val="Nmeros"/>
      </w:pPr>
      <w:r>
        <w:t xml:space="preserve">El usuario debe ingresar una imagen con su n° de documento, que debe coincidir con el informado al asumir su rol de </w:t>
      </w:r>
      <w:r w:rsidRPr="001D4337">
        <w:t>Autorizado p/Inputs</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C851A1" w:rsidRPr="00C169B7" w:rsidRDefault="00C851A1" w:rsidP="00C851A1">
      <w:pPr>
        <w:pStyle w:val="Dots"/>
      </w:pPr>
      <w:r w:rsidRPr="00BD412A">
        <w:rPr>
          <w:b/>
        </w:rPr>
        <w:t>Gestor de Usuarios</w:t>
      </w:r>
    </w:p>
    <w:p w:rsidR="00C169B7" w:rsidRDefault="00C169B7" w:rsidP="00C169B7">
      <w:pPr>
        <w:pStyle w:val="Nmeros-Pend"/>
      </w:pPr>
      <w:r>
        <w:t xml:space="preserve">Es asignado por un usuario </w:t>
      </w:r>
      <w:r w:rsidRPr="0085024C">
        <w:rPr>
          <w:u w:val="single"/>
        </w:rPr>
        <w:t>Omnipotente</w:t>
      </w:r>
      <w:r>
        <w:t>.</w:t>
      </w:r>
    </w:p>
    <w:p w:rsidR="00C169B7" w:rsidRDefault="00C169B7" w:rsidP="00C169B7">
      <w:pPr>
        <w:pStyle w:val="Nmeros"/>
      </w:pPr>
      <w:r>
        <w:t>Un Gestor de Usuario no se puede cambiar de rol a sí mismo.</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C169B7" w:rsidRDefault="00C169B7" w:rsidP="00C169B7">
      <w:pPr>
        <w:pStyle w:val="Nmeros-Pend"/>
      </w:pPr>
      <w:r>
        <w:t xml:space="preserve">Es asignado por un usuario </w:t>
      </w:r>
      <w:r w:rsidRPr="0085024C">
        <w:rPr>
          <w:u w:val="single"/>
        </w:rPr>
        <w:t>Omnipotente</w:t>
      </w:r>
      <w:r>
        <w:t>.</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lastRenderedPageBreak/>
        <w:t>Permite c</w:t>
      </w:r>
      <w:r w:rsidR="00BD412A">
        <w:t>ambiar los roles en los usuarios.</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9" w:name="_Toc102975800"/>
      <w:r>
        <w:lastRenderedPageBreak/>
        <w:t xml:space="preserve">Consultas </w:t>
      </w:r>
      <w:r w:rsidR="0053031E">
        <w:t xml:space="preserve">básicas </w:t>
      </w:r>
      <w:r>
        <w:t>sobre productos</w:t>
      </w:r>
      <w:bookmarkEnd w:id="9"/>
    </w:p>
    <w:p w:rsidR="00A06523" w:rsidRDefault="0053031E" w:rsidP="00C851A1">
      <w:pPr>
        <w:pStyle w:val="Ttulo2"/>
      </w:pPr>
      <w:bookmarkStart w:id="10" w:name="_Toc102975801"/>
      <w:r>
        <w:t>R</w:t>
      </w:r>
      <w:r w:rsidR="00A06523">
        <w:t>ol de usuario necesario</w:t>
      </w:r>
      <w:bookmarkEnd w:id="10"/>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1" w:name="_Toc102975802"/>
      <w:r w:rsidRPr="000274BA">
        <w:t>Maneras de hacer consultas para encontrar un producto</w:t>
      </w:r>
      <w:bookmarkEnd w:id="11"/>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2" w:name="_Toc102975803"/>
      <w:r>
        <w:t>Alcance</w:t>
      </w:r>
      <w:bookmarkEnd w:id="12"/>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3" w:name="_Toc102975804"/>
      <w:r>
        <w:lastRenderedPageBreak/>
        <w:t>Personalización sobre un producto</w:t>
      </w:r>
      <w:bookmarkEnd w:id="13"/>
    </w:p>
    <w:p w:rsidR="0053031E" w:rsidRDefault="0053031E" w:rsidP="0053031E">
      <w:pPr>
        <w:pStyle w:val="Ttulo2"/>
      </w:pPr>
      <w:bookmarkStart w:id="14" w:name="_Toc102975805"/>
      <w:r>
        <w:t>Rol de usuario necesario</w:t>
      </w:r>
      <w:bookmarkEnd w:id="14"/>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5" w:name="_Toc102975806"/>
      <w:r>
        <w:t>Alcance</w:t>
      </w:r>
      <w:bookmarkEnd w:id="15"/>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6" w:name="_Toc102975807"/>
      <w:r>
        <w:lastRenderedPageBreak/>
        <w:t xml:space="preserve">Agregado de </w:t>
      </w:r>
      <w:r w:rsidR="0033046E">
        <w:t>entidades</w:t>
      </w:r>
      <w:r>
        <w:t xml:space="preserve"> a nuestra base de datos</w:t>
      </w:r>
      <w:bookmarkEnd w:id="16"/>
    </w:p>
    <w:p w:rsidR="00C34713" w:rsidRDefault="00C34713" w:rsidP="00C34713">
      <w:pPr>
        <w:pStyle w:val="Ttulo2"/>
      </w:pPr>
      <w:bookmarkStart w:id="17" w:name="_Toc102975808"/>
      <w:r>
        <w:t>Rol de usuario necesario</w:t>
      </w:r>
      <w:bookmarkEnd w:id="17"/>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8" w:name="_Toc102975809"/>
      <w:r>
        <w:t>Criterios</w:t>
      </w:r>
      <w:bookmarkEnd w:id="18"/>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bookmarkStart w:id="19" w:name="_Toc102975810"/>
      <w:r>
        <w:lastRenderedPageBreak/>
        <w:t>Edición de entidades</w:t>
      </w:r>
      <w:bookmarkEnd w:id="19"/>
    </w:p>
    <w:p w:rsidR="00A73972" w:rsidRDefault="00A73972" w:rsidP="00A73972">
      <w:pPr>
        <w:pStyle w:val="Ttulo2"/>
      </w:pPr>
      <w:bookmarkStart w:id="20" w:name="_Toc102975811"/>
      <w:r>
        <w:t>Rol de usuario necesario</w:t>
      </w:r>
      <w:bookmarkEnd w:id="20"/>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bookmarkStart w:id="21" w:name="_Toc102975812"/>
      <w:r>
        <w:t>Criterios</w:t>
      </w:r>
      <w:bookmarkEnd w:id="21"/>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F77987" w:rsidRDefault="00002FA0" w:rsidP="00F77987">
      <w:pPr>
        <w:pStyle w:val="Ttulo1"/>
      </w:pPr>
      <w:bookmarkStart w:id="22" w:name="_Toc102975813"/>
      <w:r>
        <w:lastRenderedPageBreak/>
        <w:t>Cambio</w:t>
      </w:r>
      <w:r w:rsidR="005A0813">
        <w:t>s</w:t>
      </w:r>
      <w:r>
        <w:t xml:space="preserve"> de status de entidades</w:t>
      </w:r>
    </w:p>
    <w:p w:rsidR="0066204C" w:rsidRDefault="0066204C" w:rsidP="0066204C">
      <w:pPr>
        <w:pStyle w:val="Ttulo2"/>
      </w:pPr>
      <w:r>
        <w:t>Conceptos generales</w:t>
      </w:r>
    </w:p>
    <w:p w:rsidR="00D149C4" w:rsidRDefault="00D149C4" w:rsidP="00D149C4">
      <w:pPr>
        <w:pStyle w:val="Dots"/>
      </w:pPr>
      <w:r>
        <w:t>Se le puede aplicar a las 3 familias de entidades que agregan los usuarios:</w:t>
      </w:r>
    </w:p>
    <w:p w:rsidR="00D149C4" w:rsidRDefault="00D149C4" w:rsidP="00D149C4">
      <w:pPr>
        <w:pStyle w:val="Nmeros"/>
      </w:pPr>
      <w:r>
        <w:t>Productos</w:t>
      </w:r>
    </w:p>
    <w:p w:rsidR="00D149C4" w:rsidRDefault="00D149C4" w:rsidP="00D149C4">
      <w:pPr>
        <w:pStyle w:val="Nmeros"/>
      </w:pPr>
      <w:r>
        <w:t>RCLV</w:t>
      </w:r>
    </w:p>
    <w:p w:rsidR="00D149C4" w:rsidRDefault="00D149C4" w:rsidP="00D149C4">
      <w:pPr>
        <w:pStyle w:val="Nmeros"/>
      </w:pPr>
      <w:r>
        <w:t>Links</w:t>
      </w:r>
    </w:p>
    <w:p w:rsidR="008F72DD" w:rsidRDefault="008F72DD" w:rsidP="008F72DD">
      <w:pPr>
        <w:pStyle w:val="Dots"/>
      </w:pPr>
      <w:r>
        <w:t xml:space="preserve">El status se cambia </w:t>
      </w:r>
      <w:r w:rsidRPr="003553BB">
        <w:rPr>
          <w:u w:val="single"/>
        </w:rPr>
        <w:t>siempre</w:t>
      </w:r>
      <w:r>
        <w:t xml:space="preserve"> en el registro </w:t>
      </w:r>
      <w:r w:rsidRPr="0069675F">
        <w:rPr>
          <w:b/>
          <w:i/>
        </w:rPr>
        <w:t>original</w:t>
      </w:r>
      <w:r>
        <w:t>.</w:t>
      </w:r>
    </w:p>
    <w:p w:rsidR="008F72DD" w:rsidRPr="00E279E3" w:rsidRDefault="008F72DD" w:rsidP="00226944">
      <w:pPr>
        <w:pStyle w:val="Dots"/>
      </w:pPr>
      <w:r>
        <w:t xml:space="preserve">Para el circuito de rechazos también se guarda en el registro </w:t>
      </w:r>
      <w:r w:rsidRPr="0069675F">
        <w:rPr>
          <w:i/>
        </w:rPr>
        <w:t>original</w:t>
      </w:r>
      <w:r>
        <w:t xml:space="preserve"> el campo </w:t>
      </w:r>
      <w:r w:rsidRPr="008F72DD">
        <w:rPr>
          <w:i/>
        </w:rPr>
        <w:t>motivo_id</w:t>
      </w:r>
      <w:r>
        <w:t>.</w:t>
      </w:r>
    </w:p>
    <w:p w:rsidR="001C3B24" w:rsidRDefault="001C3B24" w:rsidP="001C3B24">
      <w:pPr>
        <w:pStyle w:val="Ttulo2"/>
      </w:pPr>
      <w:r>
        <w:t xml:space="preserve">Opciones </w:t>
      </w:r>
      <w:r w:rsidR="0069675F">
        <w:t>en las vistas RUD (r</w:t>
      </w:r>
      <w:r>
        <w:t xml:space="preserve">ol </w:t>
      </w:r>
      <w:r w:rsidRPr="00C357EF">
        <w:rPr>
          <w:i/>
        </w:rPr>
        <w:t>Autorizado p/Inputs</w:t>
      </w:r>
      <w:r>
        <w:t xml:space="preserve"> o superior</w:t>
      </w:r>
      <w:r w:rsidR="0069675F">
        <w:t>)</w:t>
      </w:r>
    </w:p>
    <w:p w:rsidR="00EA379B" w:rsidRPr="00E432FF" w:rsidRDefault="00EA379B" w:rsidP="00EA379B">
      <w:pPr>
        <w:pStyle w:val="Dots"/>
      </w:pPr>
      <w:r>
        <w:t>Situaciones posibles:</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246"/>
        <w:gridCol w:w="1301"/>
        <w:gridCol w:w="4129"/>
        <w:gridCol w:w="1638"/>
        <w:gridCol w:w="1427"/>
      </w:tblGrid>
      <w:tr w:rsidR="00226944" w:rsidTr="00DF25F3">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547" w:type="dxa"/>
            <w:gridSpan w:val="2"/>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jc w:val="center"/>
            </w:pPr>
            <w:r>
              <w:t>Status Posibles</w:t>
            </w:r>
          </w:p>
        </w:tc>
        <w:tc>
          <w:tcPr>
            <w:tcW w:w="4129"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Impacto en la </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1638"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Impacto en la</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1427"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rPr>
                <w:bCs w:val="0"/>
              </w:rPr>
            </w:pPr>
            <w:r w:rsidRPr="000A46AD">
              <w:t xml:space="preserve">Impacto en </w:t>
            </w:r>
          </w:p>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pPr>
            <w:r w:rsidRPr="000A46AD">
              <w:t>otras tablas</w:t>
            </w:r>
          </w:p>
        </w:tc>
      </w:tr>
      <w:tr w:rsidR="00226944" w:rsidTr="00DF25F3">
        <w:trPr>
          <w:trHeight w:val="87"/>
          <w:jc w:val="center"/>
        </w:trPr>
        <w:tc>
          <w:tcPr>
            <w:cnfStyle w:val="001000000000" w:firstRow="0" w:lastRow="0" w:firstColumn="1" w:lastColumn="0" w:oddVBand="0" w:evenVBand="0" w:oddHBand="0" w:evenHBand="0" w:firstRowFirstColumn="0" w:firstRowLastColumn="0" w:lastRowFirstColumn="0" w:lastRowLastColumn="0"/>
            <w:tcW w:w="1246" w:type="dxa"/>
            <w:shd w:val="clear" w:color="auto" w:fill="808080" w:themeFill="background1" w:themeFillShade="80"/>
            <w:vAlign w:val="center"/>
          </w:tcPr>
          <w:p w:rsidR="00226944" w:rsidRPr="00264CE2" w:rsidRDefault="00226944" w:rsidP="00226944">
            <w:pPr>
              <w:jc w:val="center"/>
              <w:rPr>
                <w:bCs w:val="0"/>
                <w:color w:val="FFFFFF" w:themeColor="background1"/>
              </w:rPr>
            </w:pPr>
            <w:r w:rsidRPr="00264CE2">
              <w:rPr>
                <w:color w:val="FFFFFF" w:themeColor="background1"/>
              </w:rPr>
              <w:t>Original</w:t>
            </w:r>
          </w:p>
        </w:tc>
        <w:tc>
          <w:tcPr>
            <w:tcW w:w="1301" w:type="dxa"/>
            <w:shd w:val="clear" w:color="auto" w:fill="808080" w:themeFill="background1" w:themeFillShade="80"/>
            <w:vAlign w:val="center"/>
          </w:tcPr>
          <w:p w:rsidR="00226944" w:rsidRPr="00264CE2" w:rsidRDefault="00226944" w:rsidP="00226944">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4129" w:type="dxa"/>
            <w:vMerge/>
            <w:shd w:val="clear" w:color="auto" w:fill="808080" w:themeFill="background1" w:themeFillShade="80"/>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c>
          <w:tcPr>
            <w:tcW w:w="1638" w:type="dxa"/>
            <w:vMerge/>
            <w:shd w:val="clear" w:color="auto" w:fill="808080" w:themeFill="background1" w:themeFillShade="80"/>
            <w:vAlign w:val="center"/>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c>
          <w:tcPr>
            <w:tcW w:w="1427" w:type="dxa"/>
            <w:vMerge/>
            <w:shd w:val="clear" w:color="auto" w:fill="808080" w:themeFill="background1" w:themeFillShade="80"/>
          </w:tcPr>
          <w:p w:rsidR="00226944" w:rsidRDefault="00226944" w:rsidP="00226944">
            <w:pPr>
              <w:cnfStyle w:val="000000000000" w:firstRow="0" w:lastRow="0" w:firstColumn="0" w:lastColumn="0" w:oddVBand="0" w:evenVBand="0" w:oddHBand="0" w:evenHBand="0" w:firstRowFirstColumn="0" w:firstRowLastColumn="0" w:lastRowFirstColumn="0" w:lastRowLastColumn="0"/>
            </w:pPr>
          </w:p>
        </w:tc>
      </w:tr>
      <w:tr w:rsidR="00226944" w:rsidTr="00DF25F3">
        <w:trPr>
          <w:trHeight w:val="400"/>
          <w:jc w:val="center"/>
        </w:trPr>
        <w:tc>
          <w:tcPr>
            <w:cnfStyle w:val="001000000000" w:firstRow="0" w:lastRow="0" w:firstColumn="1" w:lastColumn="0" w:oddVBand="0" w:evenVBand="0" w:oddHBand="0" w:evenHBand="0" w:firstRowFirstColumn="0" w:firstRowLastColumn="0" w:lastRowFirstColumn="0" w:lastRowLastColumn="0"/>
            <w:tcW w:w="1246" w:type="dxa"/>
            <w:vAlign w:val="center"/>
          </w:tcPr>
          <w:p w:rsidR="00226944" w:rsidRPr="005A0813" w:rsidRDefault="00226944" w:rsidP="00226944">
            <w:pPr>
              <w:jc w:val="center"/>
              <w:rPr>
                <w:b w:val="0"/>
              </w:rPr>
            </w:pPr>
            <w:r w:rsidRPr="005A0813">
              <w:rPr>
                <w:b w:val="0"/>
              </w:rPr>
              <w:t>Aprobado</w:t>
            </w:r>
          </w:p>
        </w:tc>
        <w:tc>
          <w:tcPr>
            <w:tcW w:w="1301" w:type="dxa"/>
            <w:vAlign w:val="center"/>
          </w:tcPr>
          <w:p w:rsidR="00226944" w:rsidRDefault="00226944" w:rsidP="00226944">
            <w:pPr>
              <w:jc w:val="center"/>
              <w:cnfStyle w:val="000000000000" w:firstRow="0" w:lastRow="0" w:firstColumn="0" w:lastColumn="0" w:oddVBand="0" w:evenVBand="0" w:oddHBand="0" w:evenHBand="0" w:firstRowFirstColumn="0" w:firstRowLastColumn="0" w:lastRowFirstColumn="0" w:lastRowLastColumn="0"/>
            </w:pPr>
            <w:r>
              <w:t>Inactivar</w:t>
            </w:r>
          </w:p>
        </w:tc>
        <w:tc>
          <w:tcPr>
            <w:tcW w:w="4129" w:type="dxa"/>
            <w:vMerge w:val="restart"/>
            <w:vAlign w:val="center"/>
          </w:tcPr>
          <w:p w:rsidR="00226944" w:rsidRPr="0069675F" w:rsidRDefault="00226944" w:rsidP="00DF25F3">
            <w:pPr>
              <w:cnfStyle w:val="000000000000" w:firstRow="0" w:lastRow="0" w:firstColumn="0" w:lastColumn="0" w:oddVBand="0" w:evenVBand="0" w:oddHBand="0" w:evenHBand="0" w:firstRowFirstColumn="0" w:firstRowLastColumn="0" w:lastRowFirstColumn="0" w:lastRowLastColumn="0"/>
            </w:pPr>
            <w:r w:rsidRPr="0069675F">
              <w:t>cambio_status_propuesto_por_id</w:t>
            </w:r>
          </w:p>
          <w:p w:rsidR="00226944" w:rsidRDefault="00226944" w:rsidP="00DF25F3">
            <w:pPr>
              <w:cnfStyle w:val="000000000000" w:firstRow="0" w:lastRow="0" w:firstColumn="0" w:lastColumn="0" w:oddVBand="0" w:evenVBand="0" w:oddHBand="0" w:evenHBand="0" w:firstRowFirstColumn="0" w:firstRowLastColumn="0" w:lastRowFirstColumn="0" w:lastRowLastColumn="0"/>
            </w:pPr>
            <w:r w:rsidRPr="0069675F">
              <w:t>cambio_status_propuesto_en</w:t>
            </w:r>
          </w:p>
          <w:p w:rsidR="007D2C33" w:rsidRDefault="007D2C33" w:rsidP="007D2C33">
            <w:pPr>
              <w:cnfStyle w:val="000000000000" w:firstRow="0" w:lastRow="0" w:firstColumn="0" w:lastColumn="0" w:oddVBand="0" w:evenVBand="0" w:oddHBand="0" w:evenHBand="0" w:firstRowFirstColumn="0" w:firstRowLastColumn="0" w:lastRowFirstColumn="0" w:lastRowLastColumn="0"/>
            </w:pPr>
            <w:r>
              <w:t>motivo_id</w:t>
            </w:r>
          </w:p>
          <w:p w:rsidR="00EA217B" w:rsidRPr="0069675F" w:rsidRDefault="00EA217B" w:rsidP="007D2C33">
            <w:pPr>
              <w:cnfStyle w:val="000000000000" w:firstRow="0" w:lastRow="0" w:firstColumn="0" w:lastColumn="0" w:oddVBand="0" w:evenVBand="0" w:oddHBand="0" w:evenHBand="0" w:firstRowFirstColumn="0" w:firstRowLastColumn="0" w:lastRowFirstColumn="0" w:lastRowLastColumn="0"/>
            </w:pPr>
            <w:r w:rsidRPr="00DF25F3">
              <w:t>status_registro_id</w:t>
            </w:r>
          </w:p>
        </w:tc>
        <w:tc>
          <w:tcPr>
            <w:tcW w:w="1638"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c>
          <w:tcPr>
            <w:tcW w:w="1427"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r>
      <w:tr w:rsidR="00226944" w:rsidTr="00DF25F3">
        <w:trPr>
          <w:trHeight w:val="400"/>
          <w:jc w:val="center"/>
        </w:trPr>
        <w:tc>
          <w:tcPr>
            <w:cnfStyle w:val="001000000000" w:firstRow="0" w:lastRow="0" w:firstColumn="1" w:lastColumn="0" w:oddVBand="0" w:evenVBand="0" w:oddHBand="0" w:evenHBand="0" w:firstRowFirstColumn="0" w:firstRowLastColumn="0" w:lastRowFirstColumn="0" w:lastRowLastColumn="0"/>
            <w:tcW w:w="1246" w:type="dxa"/>
            <w:vAlign w:val="center"/>
          </w:tcPr>
          <w:p w:rsidR="00226944" w:rsidRPr="005A0813" w:rsidRDefault="00226944" w:rsidP="00226944">
            <w:pPr>
              <w:jc w:val="center"/>
              <w:rPr>
                <w:b w:val="0"/>
              </w:rPr>
            </w:pPr>
            <w:r w:rsidRPr="005A0813">
              <w:rPr>
                <w:b w:val="0"/>
              </w:rPr>
              <w:t>Inactivado</w:t>
            </w:r>
          </w:p>
        </w:tc>
        <w:tc>
          <w:tcPr>
            <w:tcW w:w="1301" w:type="dxa"/>
            <w:vAlign w:val="center"/>
          </w:tcPr>
          <w:p w:rsidR="00226944" w:rsidRDefault="00226944" w:rsidP="00226944">
            <w:pPr>
              <w:jc w:val="center"/>
              <w:cnfStyle w:val="000000000000" w:firstRow="0" w:lastRow="0" w:firstColumn="0" w:lastColumn="0" w:oddVBand="0" w:evenVBand="0" w:oddHBand="0" w:evenHBand="0" w:firstRowFirstColumn="0" w:firstRowLastColumn="0" w:lastRowFirstColumn="0" w:lastRowLastColumn="0"/>
            </w:pPr>
            <w:r>
              <w:t>Recuperar</w:t>
            </w:r>
          </w:p>
        </w:tc>
        <w:tc>
          <w:tcPr>
            <w:tcW w:w="4129" w:type="dxa"/>
            <w:vMerge/>
          </w:tcPr>
          <w:p w:rsidR="00226944" w:rsidRPr="00D43B91" w:rsidRDefault="00226944" w:rsidP="00226944">
            <w:pPr>
              <w:cnfStyle w:val="000000000000" w:firstRow="0" w:lastRow="0" w:firstColumn="0" w:lastColumn="0" w:oddVBand="0" w:evenVBand="0" w:oddHBand="0" w:evenHBand="0" w:firstRowFirstColumn="0" w:firstRowLastColumn="0" w:lastRowFirstColumn="0" w:lastRowLastColumn="0"/>
            </w:pPr>
          </w:p>
        </w:tc>
        <w:tc>
          <w:tcPr>
            <w:tcW w:w="1638"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c>
          <w:tcPr>
            <w:tcW w:w="1427" w:type="dxa"/>
            <w:vAlign w:val="center"/>
          </w:tcPr>
          <w:p w:rsidR="00226944" w:rsidRPr="0069675F" w:rsidRDefault="00226944" w:rsidP="00226944">
            <w:pPr>
              <w:cnfStyle w:val="000000000000" w:firstRow="0" w:lastRow="0" w:firstColumn="0" w:lastColumn="0" w:oddVBand="0" w:evenVBand="0" w:oddHBand="0" w:evenHBand="0" w:firstRowFirstColumn="0" w:firstRowLastColumn="0" w:lastRowFirstColumn="0" w:lastRowLastColumn="0"/>
            </w:pPr>
            <w:r>
              <w:t>-</w:t>
            </w:r>
          </w:p>
        </w:tc>
      </w:tr>
      <w:tr w:rsidR="00475184" w:rsidTr="00DF25F3">
        <w:trPr>
          <w:trHeight w:val="270"/>
          <w:jc w:val="center"/>
        </w:trPr>
        <w:tc>
          <w:tcPr>
            <w:cnfStyle w:val="001000000000" w:firstRow="0" w:lastRow="0" w:firstColumn="1" w:lastColumn="0" w:oddVBand="0" w:evenVBand="0" w:oddHBand="0" w:evenHBand="0" w:firstRowFirstColumn="0" w:firstRowLastColumn="0" w:lastRowFirstColumn="0" w:lastRowLastColumn="0"/>
            <w:tcW w:w="2547" w:type="dxa"/>
            <w:gridSpan w:val="2"/>
            <w:shd w:val="clear" w:color="auto" w:fill="F2F2F2" w:themeFill="background1" w:themeFillShade="F2"/>
            <w:vAlign w:val="center"/>
          </w:tcPr>
          <w:p w:rsidR="00475184" w:rsidRDefault="00475184" w:rsidP="00B251A7">
            <w:pPr>
              <w:jc w:val="center"/>
            </w:pPr>
            <w:r>
              <w:t>COMENTARIOS</w:t>
            </w:r>
          </w:p>
        </w:tc>
        <w:tc>
          <w:tcPr>
            <w:tcW w:w="4129" w:type="dxa"/>
            <w:shd w:val="clear" w:color="auto" w:fill="F2F2F2" w:themeFill="background1" w:themeFillShade="F2"/>
            <w:vAlign w:val="center"/>
          </w:tcPr>
          <w:p w:rsidR="00475184" w:rsidRDefault="00475184" w:rsidP="00B251A7">
            <w:pPr>
              <w:cnfStyle w:val="000000000000" w:firstRow="0" w:lastRow="0" w:firstColumn="0" w:lastColumn="0" w:oddVBand="0" w:evenVBand="0" w:oddHBand="0" w:evenHBand="0" w:firstRowFirstColumn="0" w:firstRowLastColumn="0" w:lastRowFirstColumn="0" w:lastRowLastColumn="0"/>
            </w:pPr>
            <w:r>
              <w:t>Para dejar asentado que se cambió el status del registro que tenía algún status original de esta tabla.</w:t>
            </w:r>
          </w:p>
        </w:tc>
        <w:tc>
          <w:tcPr>
            <w:tcW w:w="1638" w:type="dxa"/>
            <w:shd w:val="clear" w:color="auto" w:fill="F2F2F2" w:themeFill="background1" w:themeFillShade="F2"/>
            <w:vAlign w:val="center"/>
          </w:tcPr>
          <w:p w:rsidR="00475184" w:rsidRDefault="00475184" w:rsidP="00B251A7">
            <w:pPr>
              <w:cnfStyle w:val="000000000000" w:firstRow="0" w:lastRow="0" w:firstColumn="0" w:lastColumn="0" w:oddVBand="0" w:evenVBand="0" w:oddHBand="0" w:evenHBand="0" w:firstRowFirstColumn="0" w:firstRowLastColumn="0" w:lastRowFirstColumn="0" w:lastRowLastColumn="0"/>
            </w:pPr>
            <w:r>
              <w:t>-</w:t>
            </w:r>
          </w:p>
        </w:tc>
        <w:tc>
          <w:tcPr>
            <w:tcW w:w="1427" w:type="dxa"/>
            <w:shd w:val="clear" w:color="auto" w:fill="F2F2F2" w:themeFill="background1" w:themeFillShade="F2"/>
            <w:vAlign w:val="center"/>
          </w:tcPr>
          <w:p w:rsidR="00475184" w:rsidRPr="006F39D6" w:rsidRDefault="00475184" w:rsidP="00475184">
            <w:pPr>
              <w:cnfStyle w:val="000000000000" w:firstRow="0" w:lastRow="0" w:firstColumn="0" w:lastColumn="0" w:oddVBand="0" w:evenVBand="0" w:oddHBand="0" w:evenHBand="0" w:firstRowFirstColumn="0" w:firstRowLastColumn="0" w:lastRowFirstColumn="0" w:lastRowLastColumn="0"/>
            </w:pPr>
            <w:r>
              <w:t>-</w:t>
            </w:r>
          </w:p>
        </w:tc>
      </w:tr>
    </w:tbl>
    <w:p w:rsidR="000A46AD" w:rsidRDefault="000A46AD" w:rsidP="000A46AD">
      <w:pPr>
        <w:pStyle w:val="Dots"/>
      </w:pPr>
      <w:r>
        <w:t xml:space="preserve">Desde el status </w:t>
      </w:r>
      <w:r w:rsidRPr="000A46AD">
        <w:rPr>
          <w:i/>
        </w:rPr>
        <w:t>Creado</w:t>
      </w:r>
      <w:r>
        <w:t xml:space="preserve">, no está permitido cambiar </w:t>
      </w:r>
      <w:r w:rsidR="00B251A7">
        <w:t xml:space="preserve">un registro ajeno </w:t>
      </w:r>
      <w:r>
        <w:t xml:space="preserve">al status </w:t>
      </w:r>
      <w:r w:rsidRPr="000A46AD">
        <w:rPr>
          <w:i/>
        </w:rPr>
        <w:t>Inactivar</w:t>
      </w:r>
      <w:r>
        <w:t>.</w:t>
      </w:r>
    </w:p>
    <w:p w:rsidR="00226944" w:rsidRDefault="00226944" w:rsidP="00226944">
      <w:pPr>
        <w:pStyle w:val="Dots"/>
      </w:pPr>
      <w:r>
        <w:t>No se le avisa a nadie porque son status provisorios que se deben revisar.</w:t>
      </w:r>
    </w:p>
    <w:p w:rsidR="001C3B24" w:rsidRDefault="001C3B24" w:rsidP="001C3B24">
      <w:pPr>
        <w:pStyle w:val="Ttulo2"/>
      </w:pPr>
      <w:r>
        <w:t xml:space="preserve">Opciones </w:t>
      </w:r>
      <w:r w:rsidR="0069675F">
        <w:t>en las vistas de Revisión (r</w:t>
      </w:r>
      <w:r>
        <w:t xml:space="preserve">ol </w:t>
      </w:r>
      <w:r>
        <w:rPr>
          <w:i/>
        </w:rPr>
        <w:t>Gestor de Productos</w:t>
      </w:r>
      <w:r>
        <w:t xml:space="preserve"> o superior</w:t>
      </w:r>
      <w:r w:rsidR="0069675F">
        <w:t>)</w:t>
      </w:r>
    </w:p>
    <w:p w:rsidR="006E0253" w:rsidRPr="00E432FF" w:rsidRDefault="006E0253" w:rsidP="00E432FF">
      <w:pPr>
        <w:pStyle w:val="Dots"/>
      </w:pPr>
      <w:r>
        <w:t>Situaciones posibles:</w:t>
      </w:r>
    </w:p>
    <w:tbl>
      <w:tblPr>
        <w:tblStyle w:val="Tabladecuadrcula4-nfasis1"/>
        <w:tblW w:w="974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A0" w:firstRow="1" w:lastRow="0" w:firstColumn="1" w:lastColumn="0" w:noHBand="1" w:noVBand="1"/>
      </w:tblPr>
      <w:tblGrid>
        <w:gridCol w:w="1177"/>
        <w:gridCol w:w="27"/>
        <w:gridCol w:w="1203"/>
        <w:gridCol w:w="2444"/>
        <w:gridCol w:w="2445"/>
        <w:gridCol w:w="2445"/>
      </w:tblGrid>
      <w:tr w:rsidR="00226944" w:rsidTr="00C962EA">
        <w:trPr>
          <w:cnfStyle w:val="100000000000" w:firstRow="1" w:lastRow="0" w:firstColumn="0" w:lastColumn="0" w:oddVBand="0" w:evenVBand="0" w:oddHBand="0" w:evenHBand="0" w:firstRowFirstColumn="0" w:firstRowLastColumn="0" w:lastRowFirstColumn="0" w:lastRowLastColumn="0"/>
          <w:trHeight w:val="84"/>
          <w:jc w:val="center"/>
        </w:trPr>
        <w:tc>
          <w:tcPr>
            <w:cnfStyle w:val="001000000000" w:firstRow="0" w:lastRow="0" w:firstColumn="1" w:lastColumn="0" w:oddVBand="0" w:evenVBand="0" w:oddHBand="0" w:evenHBand="0" w:firstRowFirstColumn="0" w:firstRowLastColumn="0" w:lastRowFirstColumn="0" w:lastRowLastColumn="0"/>
            <w:tcW w:w="2407" w:type="dxa"/>
            <w:gridSpan w:val="3"/>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jc w:val="center"/>
            </w:pPr>
            <w:r>
              <w:t>Status Posibles</w:t>
            </w:r>
          </w:p>
        </w:tc>
        <w:tc>
          <w:tcPr>
            <w:tcW w:w="2444"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Impacto en la </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Entidad</w:t>
            </w:r>
          </w:p>
        </w:tc>
        <w:tc>
          <w:tcPr>
            <w:tcW w:w="2445"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Default="00226944" w:rsidP="00226944">
            <w:pPr>
              <w:cnfStyle w:val="100000000000" w:firstRow="1" w:lastRow="0" w:firstColumn="0" w:lastColumn="0" w:oddVBand="0" w:evenVBand="0" w:oddHBand="0" w:evenHBand="0" w:firstRowFirstColumn="0" w:firstRowLastColumn="0" w:lastRowFirstColumn="0" w:lastRowLastColumn="0"/>
            </w:pPr>
            <w:r>
              <w:t>Impacto en la</w:t>
            </w:r>
          </w:p>
          <w:p w:rsidR="00226944" w:rsidRDefault="00226944" w:rsidP="00226944">
            <w:pPr>
              <w:cnfStyle w:val="100000000000" w:firstRow="1" w:lastRow="0" w:firstColumn="0" w:lastColumn="0" w:oddVBand="0" w:evenVBand="0" w:oddHBand="0" w:evenHBand="0" w:firstRowFirstColumn="0" w:firstRowLastColumn="0" w:lastRowFirstColumn="0" w:lastRowLastColumn="0"/>
            </w:pPr>
            <w:r>
              <w:t xml:space="preserve">tabla </w:t>
            </w:r>
            <w:r w:rsidRPr="000A46AD">
              <w:rPr>
                <w:u w:val="single"/>
              </w:rPr>
              <w:t>Usuarios</w:t>
            </w:r>
          </w:p>
        </w:tc>
        <w:tc>
          <w:tcPr>
            <w:tcW w:w="2445" w:type="dxa"/>
            <w:vMerge w:val="restart"/>
            <w:tcBorders>
              <w:top w:val="none" w:sz="0" w:space="0" w:color="auto"/>
              <w:left w:val="none" w:sz="0" w:space="0" w:color="auto"/>
              <w:bottom w:val="none" w:sz="0" w:space="0" w:color="auto"/>
              <w:right w:val="none" w:sz="0" w:space="0" w:color="auto"/>
            </w:tcBorders>
            <w:shd w:val="clear" w:color="auto" w:fill="808080" w:themeFill="background1" w:themeFillShade="80"/>
            <w:vAlign w:val="center"/>
          </w:tcPr>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rPr>
                <w:bCs w:val="0"/>
              </w:rPr>
            </w:pPr>
            <w:r w:rsidRPr="000A46AD">
              <w:t xml:space="preserve">Impacto en </w:t>
            </w:r>
          </w:p>
          <w:p w:rsidR="00226944" w:rsidRPr="000A46AD" w:rsidRDefault="00226944" w:rsidP="00226944">
            <w:pPr>
              <w:cnfStyle w:val="100000000000" w:firstRow="1" w:lastRow="0" w:firstColumn="0" w:lastColumn="0" w:oddVBand="0" w:evenVBand="0" w:oddHBand="0" w:evenHBand="0" w:firstRowFirstColumn="0" w:firstRowLastColumn="0" w:lastRowFirstColumn="0" w:lastRowLastColumn="0"/>
            </w:pPr>
            <w:r w:rsidRPr="000A46AD">
              <w:t>otras tablas</w:t>
            </w:r>
          </w:p>
        </w:tc>
      </w:tr>
      <w:tr w:rsidR="000A46AD" w:rsidTr="00C962EA">
        <w:trPr>
          <w:trHeight w:val="87"/>
          <w:jc w:val="center"/>
        </w:trPr>
        <w:tc>
          <w:tcPr>
            <w:cnfStyle w:val="001000000000" w:firstRow="0" w:lastRow="0" w:firstColumn="1" w:lastColumn="0" w:oddVBand="0" w:evenVBand="0" w:oddHBand="0" w:evenHBand="0" w:firstRowFirstColumn="0" w:firstRowLastColumn="0" w:lastRowFirstColumn="0" w:lastRowLastColumn="0"/>
            <w:tcW w:w="1204" w:type="dxa"/>
            <w:gridSpan w:val="2"/>
            <w:shd w:val="clear" w:color="auto" w:fill="808080" w:themeFill="background1" w:themeFillShade="80"/>
            <w:vAlign w:val="center"/>
          </w:tcPr>
          <w:p w:rsidR="000A46AD" w:rsidRPr="00264CE2" w:rsidRDefault="000A46AD" w:rsidP="005A0813">
            <w:pPr>
              <w:jc w:val="center"/>
              <w:rPr>
                <w:bCs w:val="0"/>
                <w:color w:val="FFFFFF" w:themeColor="background1"/>
              </w:rPr>
            </w:pPr>
            <w:r w:rsidRPr="00264CE2">
              <w:rPr>
                <w:color w:val="FFFFFF" w:themeColor="background1"/>
              </w:rPr>
              <w:t>Original</w:t>
            </w:r>
          </w:p>
        </w:tc>
        <w:tc>
          <w:tcPr>
            <w:tcW w:w="1203" w:type="dxa"/>
            <w:shd w:val="clear" w:color="auto" w:fill="808080" w:themeFill="background1" w:themeFillShade="80"/>
            <w:vAlign w:val="center"/>
          </w:tcPr>
          <w:p w:rsidR="000A46AD" w:rsidRPr="00264CE2" w:rsidRDefault="000A46AD" w:rsidP="00264CE2">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264CE2">
              <w:rPr>
                <w:b/>
                <w:color w:val="FFFFFF" w:themeColor="background1"/>
              </w:rPr>
              <w:t>Resultante</w:t>
            </w:r>
          </w:p>
        </w:tc>
        <w:tc>
          <w:tcPr>
            <w:tcW w:w="2444" w:type="dxa"/>
            <w:vMerge/>
            <w:shd w:val="clear" w:color="auto" w:fill="808080" w:themeFill="background1" w:themeFillShade="80"/>
            <w:vAlign w:val="center"/>
          </w:tcPr>
          <w:p w:rsidR="000A46AD" w:rsidRDefault="000A46AD" w:rsidP="00E432FF">
            <w:pPr>
              <w:cnfStyle w:val="000000000000" w:firstRow="0" w:lastRow="0" w:firstColumn="0" w:lastColumn="0" w:oddVBand="0" w:evenVBand="0" w:oddHBand="0" w:evenHBand="0" w:firstRowFirstColumn="0" w:firstRowLastColumn="0" w:lastRowFirstColumn="0" w:lastRowLastColumn="0"/>
            </w:pPr>
          </w:p>
        </w:tc>
        <w:tc>
          <w:tcPr>
            <w:tcW w:w="2445" w:type="dxa"/>
            <w:vMerge/>
            <w:shd w:val="clear" w:color="auto" w:fill="808080" w:themeFill="background1" w:themeFillShade="80"/>
          </w:tcPr>
          <w:p w:rsidR="000A46AD" w:rsidRDefault="000A46AD" w:rsidP="00E432FF">
            <w:pPr>
              <w:cnfStyle w:val="000000000000" w:firstRow="0" w:lastRow="0" w:firstColumn="0" w:lastColumn="0" w:oddVBand="0" w:evenVBand="0" w:oddHBand="0" w:evenHBand="0" w:firstRowFirstColumn="0" w:firstRowLastColumn="0" w:lastRowFirstColumn="0" w:lastRowLastColumn="0"/>
            </w:pPr>
          </w:p>
        </w:tc>
        <w:tc>
          <w:tcPr>
            <w:tcW w:w="2445" w:type="dxa"/>
            <w:vMerge/>
            <w:shd w:val="clear" w:color="auto" w:fill="808080" w:themeFill="background1" w:themeFillShade="80"/>
            <w:vAlign w:val="center"/>
          </w:tcPr>
          <w:p w:rsidR="000A46AD" w:rsidRPr="000A46AD" w:rsidRDefault="000A46AD" w:rsidP="000A46AD">
            <w:pPr>
              <w:cnfStyle w:val="000000000000" w:firstRow="0" w:lastRow="0" w:firstColumn="0" w:lastColumn="0" w:oddVBand="0" w:evenVBand="0" w:oddHBand="0" w:evenHBand="0" w:firstRowFirstColumn="0" w:firstRowLastColumn="0" w:lastRowFirstColumn="0" w:lastRowLastColumn="0"/>
              <w:rPr>
                <w:b/>
                <w:color w:val="FFFFFF" w:themeColor="background1"/>
              </w:rPr>
            </w:pPr>
          </w:p>
        </w:tc>
      </w:tr>
      <w:tr w:rsidR="000A46AD" w:rsidTr="00C962EA">
        <w:trPr>
          <w:trHeight w:val="55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D43B91">
            <w:pPr>
              <w:jc w:val="center"/>
              <w:rPr>
                <w:b w:val="0"/>
              </w:rPr>
            </w:pPr>
            <w:r w:rsidRPr="006E0253">
              <w:rPr>
                <w:b w:val="0"/>
              </w:rPr>
              <w:t>Creado</w:t>
            </w:r>
          </w:p>
        </w:tc>
        <w:tc>
          <w:tcPr>
            <w:tcW w:w="1230" w:type="dxa"/>
            <w:gridSpan w:val="2"/>
            <w:vMerge w:val="restart"/>
            <w:vAlign w:val="center"/>
          </w:tcPr>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r w:rsidRPr="003553BB">
              <w:t>Aprobad</w:t>
            </w:r>
            <w:r>
              <w:t>o</w:t>
            </w:r>
            <w:r w:rsidR="008F1DB0">
              <w:t>/</w:t>
            </w:r>
          </w:p>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r>
              <w:t>Inactivado</w:t>
            </w:r>
          </w:p>
        </w:tc>
        <w:tc>
          <w:tcPr>
            <w:tcW w:w="2444" w:type="dxa"/>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alta_analizada_por_id</w:t>
            </w:r>
          </w:p>
          <w:p w:rsidR="007D2C33" w:rsidRDefault="0069675F" w:rsidP="007D2C33">
            <w:pPr>
              <w:cnfStyle w:val="000000000000" w:firstRow="0" w:lastRow="0" w:firstColumn="0" w:lastColumn="0" w:oddVBand="0" w:evenVBand="0" w:oddHBand="0" w:evenHBand="0" w:firstRowFirstColumn="0" w:firstRowLastColumn="0" w:lastRowFirstColumn="0" w:lastRowLastColumn="0"/>
            </w:pPr>
            <w:r w:rsidRPr="0069675F">
              <w:t>alta_analizada_</w:t>
            </w:r>
            <w:r w:rsidR="000A46AD" w:rsidRPr="0069675F">
              <w:t>en</w:t>
            </w:r>
          </w:p>
          <w:p w:rsidR="00EA217B" w:rsidRPr="0069675F" w:rsidRDefault="00EA217B" w:rsidP="007D2C33">
            <w:pP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2445" w:type="dxa"/>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cant_altas_aprob</w:t>
            </w:r>
            <w:r w:rsidR="008F1DB0">
              <w:t>/</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cant_altas_</w:t>
            </w:r>
            <w:r w:rsidR="000A46AD" w:rsidRPr="0069675F">
              <w:t>rech</w:t>
            </w:r>
          </w:p>
        </w:tc>
        <w:tc>
          <w:tcPr>
            <w:tcW w:w="2445" w:type="dxa"/>
            <w:shd w:val="clear" w:color="auto" w:fill="auto"/>
            <w:vAlign w:val="center"/>
          </w:tcPr>
          <w:p w:rsidR="0069675F" w:rsidRPr="0069675F" w:rsidRDefault="000A46AD" w:rsidP="000A46AD">
            <w:pPr>
              <w:cnfStyle w:val="000000000000" w:firstRow="0" w:lastRow="0" w:firstColumn="0" w:lastColumn="0" w:oddVBand="0" w:evenVBand="0" w:oddHBand="0" w:evenHBand="0" w:firstRowFirstColumn="0" w:firstRowLastColumn="0" w:lastRowFirstColumn="0" w:lastRowLastColumn="0"/>
            </w:pPr>
            <w:r w:rsidRPr="0069675F">
              <w:t>altas_registros_</w:t>
            </w:r>
            <w:r w:rsidR="0069675F" w:rsidRPr="0069675F">
              <w:t>aprob</w:t>
            </w:r>
            <w:r w:rsidR="008F1DB0">
              <w:t>/</w:t>
            </w:r>
          </w:p>
          <w:p w:rsidR="000A46AD" w:rsidRPr="0069675F" w:rsidRDefault="0069675F" w:rsidP="000A46AD">
            <w:pPr>
              <w:cnfStyle w:val="000000000000" w:firstRow="0" w:lastRow="0" w:firstColumn="0" w:lastColumn="0" w:oddVBand="0" w:evenVBand="0" w:oddHBand="0" w:evenHBand="0" w:firstRowFirstColumn="0" w:firstRowLastColumn="0" w:lastRowFirstColumn="0" w:lastRowLastColumn="0"/>
            </w:pPr>
            <w:r w:rsidRPr="0069675F">
              <w:t>altas_registros_</w:t>
            </w:r>
            <w:r w:rsidR="000A46AD" w:rsidRPr="0069675F">
              <w:t>rech</w:t>
            </w:r>
          </w:p>
        </w:tc>
      </w:tr>
      <w:tr w:rsidR="000A46AD"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5A0813">
            <w:pPr>
              <w:jc w:val="center"/>
              <w:rPr>
                <w:b w:val="0"/>
              </w:rPr>
            </w:pPr>
            <w:r w:rsidRPr="006E0253">
              <w:rPr>
                <w:b w:val="0"/>
              </w:rPr>
              <w:t>Inactivar</w:t>
            </w:r>
          </w:p>
        </w:tc>
        <w:tc>
          <w:tcPr>
            <w:tcW w:w="1230" w:type="dxa"/>
            <w:gridSpan w:val="2"/>
            <w:vMerge/>
            <w:vAlign w:val="center"/>
          </w:tcPr>
          <w:p w:rsidR="000A46AD" w:rsidRDefault="000A46AD" w:rsidP="00D43B91">
            <w:pPr>
              <w:jc w:val="center"/>
              <w:cnfStyle w:val="000000000000" w:firstRow="0" w:lastRow="0" w:firstColumn="0" w:lastColumn="0" w:oddVBand="0" w:evenVBand="0" w:oddHBand="0" w:evenHBand="0" w:firstRowFirstColumn="0" w:firstRowLastColumn="0" w:lastRowFirstColumn="0" w:lastRowLastColumn="0"/>
            </w:pPr>
          </w:p>
        </w:tc>
        <w:tc>
          <w:tcPr>
            <w:tcW w:w="2444" w:type="dxa"/>
            <w:vMerge w:val="restart"/>
            <w:vAlign w:val="center"/>
          </w:tcPr>
          <w:p w:rsidR="0069675F" w:rsidRPr="00C962EA" w:rsidRDefault="00C962EA" w:rsidP="00C962EA">
            <w:pPr>
              <w:cnfStyle w:val="000000000000" w:firstRow="0" w:lastRow="0" w:firstColumn="0" w:lastColumn="0" w:oddVBand="0" w:evenVBand="0" w:oddHBand="0" w:evenHBand="0" w:firstRowFirstColumn="0" w:firstRowLastColumn="0" w:lastRowFirstColumn="0" w:lastRowLastColumn="0"/>
              <w:rPr>
                <w:sz w:val="16"/>
                <w:szCs w:val="16"/>
              </w:rPr>
            </w:pPr>
            <w:r w:rsidRPr="00C962EA">
              <w:rPr>
                <w:sz w:val="16"/>
                <w:szCs w:val="16"/>
              </w:rPr>
              <w:t>cambio_status_analizado</w:t>
            </w:r>
            <w:r w:rsidR="000A46AD" w:rsidRPr="00C962EA">
              <w:rPr>
                <w:sz w:val="16"/>
                <w:szCs w:val="16"/>
              </w:rPr>
              <w:t>_por_id</w:t>
            </w:r>
          </w:p>
          <w:p w:rsidR="007D2C33" w:rsidRDefault="00C962EA" w:rsidP="007D2C33">
            <w:pPr>
              <w:cnfStyle w:val="000000000000" w:firstRow="0" w:lastRow="0" w:firstColumn="0" w:lastColumn="0" w:oddVBand="0" w:evenVBand="0" w:oddHBand="0" w:evenHBand="0" w:firstRowFirstColumn="0" w:firstRowLastColumn="0" w:lastRowFirstColumn="0" w:lastRowLastColumn="0"/>
              <w:rPr>
                <w:sz w:val="16"/>
                <w:szCs w:val="16"/>
              </w:rPr>
            </w:pPr>
            <w:r w:rsidRPr="00C962EA">
              <w:rPr>
                <w:sz w:val="16"/>
                <w:szCs w:val="16"/>
              </w:rPr>
              <w:t>cambio_status_</w:t>
            </w:r>
            <w:r w:rsidR="0069675F" w:rsidRPr="00C962EA">
              <w:rPr>
                <w:sz w:val="16"/>
                <w:szCs w:val="16"/>
              </w:rPr>
              <w:t>an</w:t>
            </w:r>
            <w:r w:rsidRPr="00C962EA">
              <w:rPr>
                <w:sz w:val="16"/>
                <w:szCs w:val="16"/>
              </w:rPr>
              <w:t>alizado</w:t>
            </w:r>
            <w:r w:rsidR="0069675F" w:rsidRPr="00C962EA">
              <w:rPr>
                <w:sz w:val="16"/>
                <w:szCs w:val="16"/>
              </w:rPr>
              <w:t>_</w:t>
            </w:r>
            <w:r w:rsidR="000A46AD" w:rsidRPr="00C962EA">
              <w:rPr>
                <w:sz w:val="16"/>
                <w:szCs w:val="16"/>
              </w:rPr>
              <w:t>en</w:t>
            </w:r>
          </w:p>
          <w:p w:rsidR="00EA217B" w:rsidRPr="00EA217B" w:rsidRDefault="00EA217B" w:rsidP="007D2C33">
            <w:pPr>
              <w:cnfStyle w:val="000000000000" w:firstRow="0" w:lastRow="0" w:firstColumn="0" w:lastColumn="0" w:oddVBand="0" w:evenVBand="0" w:oddHBand="0" w:evenHBand="0" w:firstRowFirstColumn="0" w:firstRowLastColumn="0" w:lastRowFirstColumn="0" w:lastRowLastColumn="0"/>
            </w:pPr>
            <w:r w:rsidRPr="00C962EA">
              <w:t>status_registro_id</w:t>
            </w:r>
          </w:p>
        </w:tc>
        <w:tc>
          <w:tcPr>
            <w:tcW w:w="2445" w:type="dxa"/>
            <w:vMerge w:val="restart"/>
            <w:vAlign w:val="center"/>
          </w:tcPr>
          <w:p w:rsidR="0069675F" w:rsidRPr="0069675F" w:rsidRDefault="000A46AD" w:rsidP="0069675F">
            <w:pPr>
              <w:cnfStyle w:val="000000000000" w:firstRow="0" w:lastRow="0" w:firstColumn="0" w:lastColumn="0" w:oddVBand="0" w:evenVBand="0" w:oddHBand="0" w:evenHBand="0" w:firstRowFirstColumn="0" w:firstRowLastColumn="0" w:lastRowFirstColumn="0" w:lastRowLastColumn="0"/>
            </w:pPr>
            <w:r w:rsidRPr="0069675F">
              <w:t>cant_edic_aprob</w:t>
            </w:r>
            <w:r w:rsidR="008F1DB0">
              <w:t>/</w:t>
            </w:r>
          </w:p>
          <w:p w:rsidR="000A46AD" w:rsidRPr="0069675F" w:rsidRDefault="0069675F" w:rsidP="0069675F">
            <w:pPr>
              <w:cnfStyle w:val="000000000000" w:firstRow="0" w:lastRow="0" w:firstColumn="0" w:lastColumn="0" w:oddVBand="0" w:evenVBand="0" w:oddHBand="0" w:evenHBand="0" w:firstRowFirstColumn="0" w:firstRowLastColumn="0" w:lastRowFirstColumn="0" w:lastRowLastColumn="0"/>
            </w:pPr>
            <w:r w:rsidRPr="0069675F">
              <w:t>cant_edic_</w:t>
            </w:r>
            <w:r w:rsidR="000A46AD" w:rsidRPr="0069675F">
              <w:t>rech</w:t>
            </w:r>
          </w:p>
        </w:tc>
        <w:tc>
          <w:tcPr>
            <w:tcW w:w="2445" w:type="dxa"/>
            <w:vMerge w:val="restart"/>
          </w:tcPr>
          <w:p w:rsidR="008F1DB0" w:rsidRDefault="0069675F" w:rsidP="002A75A8">
            <w:pPr>
              <w:cnfStyle w:val="000000000000" w:firstRow="0" w:lastRow="0" w:firstColumn="0" w:lastColumn="0" w:oddVBand="0" w:evenVBand="0" w:oddHBand="0" w:evenHBand="0" w:firstRowFirstColumn="0" w:firstRowLastColumn="0" w:lastRowFirstColumn="0" w:lastRowLastColumn="0"/>
            </w:pPr>
            <w:r>
              <w:t>a</w:t>
            </w:r>
            <w:r w:rsidR="000A46AD" w:rsidRPr="0069675F">
              <w:t>ltas_registros_aprob</w:t>
            </w:r>
            <w:r w:rsidR="008F1DB0">
              <w:t>/</w:t>
            </w:r>
          </w:p>
          <w:p w:rsidR="000A46AD" w:rsidRPr="0069675F" w:rsidRDefault="008F1DB0" w:rsidP="002A75A8">
            <w:pPr>
              <w:cnfStyle w:val="000000000000" w:firstRow="0" w:lastRow="0" w:firstColumn="0" w:lastColumn="0" w:oddVBand="0" w:evenVBand="0" w:oddHBand="0" w:evenHBand="0" w:firstRowFirstColumn="0" w:firstRowLastColumn="0" w:lastRowFirstColumn="0" w:lastRowLastColumn="0"/>
            </w:pPr>
            <w:r>
              <w:t>a</w:t>
            </w:r>
            <w:r w:rsidRPr="0069675F">
              <w:t>ltas_registros_</w:t>
            </w:r>
            <w:r w:rsidR="000A46AD" w:rsidRPr="0069675F">
              <w:t>rech</w:t>
            </w:r>
          </w:p>
          <w:p w:rsidR="008F1DB0" w:rsidRDefault="000A46AD" w:rsidP="008F1DB0">
            <w:pPr>
              <w:cnfStyle w:val="000000000000" w:firstRow="0" w:lastRow="0" w:firstColumn="0" w:lastColumn="0" w:oddVBand="0" w:evenVBand="0" w:oddHBand="0" w:evenHBand="0" w:firstRowFirstColumn="0" w:firstRowLastColumn="0" w:lastRowFirstColumn="0" w:lastRowLastColumn="0"/>
            </w:pPr>
            <w:r w:rsidRPr="0069675F">
              <w:t>edic_registros_aprob</w:t>
            </w:r>
            <w:r w:rsidR="008F1DB0">
              <w:t>/</w:t>
            </w:r>
          </w:p>
          <w:p w:rsidR="000A46AD" w:rsidRPr="0069675F" w:rsidRDefault="008F1DB0" w:rsidP="008F1DB0">
            <w:pPr>
              <w:cnfStyle w:val="000000000000" w:firstRow="0" w:lastRow="0" w:firstColumn="0" w:lastColumn="0" w:oddVBand="0" w:evenVBand="0" w:oddHBand="0" w:evenHBand="0" w:firstRowFirstColumn="0" w:firstRowLastColumn="0" w:lastRowFirstColumn="0" w:lastRowLastColumn="0"/>
            </w:pPr>
            <w:r w:rsidRPr="0069675F">
              <w:t>edic_registros_</w:t>
            </w:r>
            <w:r w:rsidR="000A46AD" w:rsidRPr="0069675F">
              <w:t>rech</w:t>
            </w:r>
          </w:p>
        </w:tc>
      </w:tr>
      <w:tr w:rsidR="000A46AD"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1177" w:type="dxa"/>
            <w:vAlign w:val="center"/>
          </w:tcPr>
          <w:p w:rsidR="000A46AD" w:rsidRPr="006E0253" w:rsidRDefault="000A46AD" w:rsidP="002A75A8">
            <w:pPr>
              <w:jc w:val="center"/>
              <w:rPr>
                <w:b w:val="0"/>
              </w:rPr>
            </w:pPr>
            <w:r w:rsidRPr="006E0253">
              <w:rPr>
                <w:b w:val="0"/>
              </w:rPr>
              <w:t>Recuperar</w:t>
            </w:r>
          </w:p>
        </w:tc>
        <w:tc>
          <w:tcPr>
            <w:tcW w:w="1230" w:type="dxa"/>
            <w:gridSpan w:val="2"/>
            <w:vMerge/>
            <w:vAlign w:val="center"/>
          </w:tcPr>
          <w:p w:rsidR="000A46AD" w:rsidRDefault="000A46AD" w:rsidP="002A75A8">
            <w:pPr>
              <w:jc w:val="center"/>
              <w:cnfStyle w:val="000000000000" w:firstRow="0" w:lastRow="0" w:firstColumn="0" w:lastColumn="0" w:oddVBand="0" w:evenVBand="0" w:oddHBand="0" w:evenHBand="0" w:firstRowFirstColumn="0" w:firstRowLastColumn="0" w:lastRowFirstColumn="0" w:lastRowLastColumn="0"/>
            </w:pPr>
          </w:p>
        </w:tc>
        <w:tc>
          <w:tcPr>
            <w:tcW w:w="2444"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c>
          <w:tcPr>
            <w:tcW w:w="2445"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c>
          <w:tcPr>
            <w:tcW w:w="2445" w:type="dxa"/>
            <w:vMerge/>
          </w:tcPr>
          <w:p w:rsidR="000A46AD" w:rsidRPr="00D43B91" w:rsidRDefault="000A46AD" w:rsidP="002A75A8">
            <w:pPr>
              <w:cnfStyle w:val="000000000000" w:firstRow="0" w:lastRow="0" w:firstColumn="0" w:lastColumn="0" w:oddVBand="0" w:evenVBand="0" w:oddHBand="0" w:evenHBand="0" w:firstRowFirstColumn="0" w:firstRowLastColumn="0" w:lastRowFirstColumn="0" w:lastRowLastColumn="0"/>
            </w:pPr>
          </w:p>
        </w:tc>
      </w:tr>
      <w:tr w:rsidR="006F39D6" w:rsidTr="00C962EA">
        <w:trPr>
          <w:trHeight w:val="270"/>
          <w:jc w:val="center"/>
        </w:trPr>
        <w:tc>
          <w:tcPr>
            <w:cnfStyle w:val="001000000000" w:firstRow="0" w:lastRow="0" w:firstColumn="1" w:lastColumn="0" w:oddVBand="0" w:evenVBand="0" w:oddHBand="0" w:evenHBand="0" w:firstRowFirstColumn="0" w:firstRowLastColumn="0" w:lastRowFirstColumn="0" w:lastRowLastColumn="0"/>
            <w:tcW w:w="2407" w:type="dxa"/>
            <w:gridSpan w:val="3"/>
            <w:shd w:val="clear" w:color="auto" w:fill="F2F2F2" w:themeFill="background1" w:themeFillShade="F2"/>
            <w:vAlign w:val="center"/>
          </w:tcPr>
          <w:p w:rsidR="006F39D6" w:rsidRDefault="006F39D6" w:rsidP="006F39D6">
            <w:pPr>
              <w:jc w:val="center"/>
            </w:pPr>
            <w:r>
              <w:t>COMENTARIOS</w:t>
            </w:r>
          </w:p>
        </w:tc>
        <w:tc>
          <w:tcPr>
            <w:tcW w:w="2444" w:type="dxa"/>
            <w:shd w:val="clear" w:color="auto" w:fill="F2F2F2" w:themeFill="background1" w:themeFillShade="F2"/>
            <w:vAlign w:val="center"/>
          </w:tcPr>
          <w:p w:rsidR="006F39D6" w:rsidRDefault="006F39D6" w:rsidP="006F39D6">
            <w:pPr>
              <w:cnfStyle w:val="000000000000" w:firstRow="0" w:lastRow="0" w:firstColumn="0" w:lastColumn="0" w:oddVBand="0" w:evenVBand="0" w:oddHBand="0" w:evenHBand="0" w:firstRowFirstColumn="0" w:firstRowLastColumn="0" w:lastRowFirstColumn="0" w:lastRowLastColumn="0"/>
            </w:pPr>
            <w:r>
              <w:t>Para dejar asentado que se cambió el status del registro que tenía algún status original de esta tabla.</w:t>
            </w:r>
          </w:p>
        </w:tc>
        <w:tc>
          <w:tcPr>
            <w:tcW w:w="2445" w:type="dxa"/>
            <w:shd w:val="clear" w:color="auto" w:fill="F2F2F2" w:themeFill="background1" w:themeFillShade="F2"/>
            <w:vAlign w:val="center"/>
          </w:tcPr>
          <w:p w:rsidR="006F39D6" w:rsidRDefault="006F39D6" w:rsidP="006F39D6">
            <w:pPr>
              <w:cnfStyle w:val="000000000000" w:firstRow="0" w:lastRow="0" w:firstColumn="0" w:lastColumn="0" w:oddVBand="0" w:evenVBand="0" w:oddHBand="0" w:evenHBand="0" w:firstRowFirstColumn="0" w:firstRowLastColumn="0" w:lastRowFirstColumn="0" w:lastRowLastColumn="0"/>
            </w:pPr>
            <w:r>
              <w:t xml:space="preserve">Para contar la cantidad de </w:t>
            </w:r>
            <w:r w:rsidRPr="006F39D6">
              <w:rPr>
                <w:b/>
              </w:rPr>
              <w:t>registros creados</w:t>
            </w:r>
            <w:r>
              <w:t xml:space="preserve"> o </w:t>
            </w:r>
            <w:r w:rsidRPr="006F39D6">
              <w:rPr>
                <w:b/>
              </w:rPr>
              <w:t>cambios de status sugeridos</w:t>
            </w:r>
            <w:r>
              <w:rPr>
                <w:b/>
                <w:vertAlign w:val="superscript"/>
              </w:rPr>
              <w:t>(X)</w:t>
            </w:r>
            <w:r>
              <w:t xml:space="preserve"> por el usuario, que fueron aprobados o rechazados.</w:t>
            </w:r>
          </w:p>
        </w:tc>
        <w:tc>
          <w:tcPr>
            <w:tcW w:w="2445" w:type="dxa"/>
            <w:shd w:val="clear" w:color="auto" w:fill="F2F2F2" w:themeFill="background1" w:themeFillShade="F2"/>
          </w:tcPr>
          <w:p w:rsidR="006F39D6" w:rsidRPr="006F39D6" w:rsidRDefault="006F39D6" w:rsidP="006F39D6">
            <w:pPr>
              <w:cnfStyle w:val="000000000000" w:firstRow="0" w:lastRow="0" w:firstColumn="0" w:lastColumn="0" w:oddVBand="0" w:evenVBand="0" w:oddHBand="0" w:evenHBand="0" w:firstRowFirstColumn="0" w:firstRowLastColumn="0" w:lastRowFirstColumn="0" w:lastRowLastColumn="0"/>
            </w:pPr>
            <w:r>
              <w:t xml:space="preserve">Es donde se almacena la información a darle al usuario que </w:t>
            </w:r>
            <w:r w:rsidRPr="00C24F4B">
              <w:rPr>
                <w:b/>
              </w:rPr>
              <w:t>creó el registro</w:t>
            </w:r>
            <w:r>
              <w:t xml:space="preserve"> o </w:t>
            </w:r>
            <w:r w:rsidRPr="00C24F4B">
              <w:rPr>
                <w:b/>
              </w:rPr>
              <w:t>sugirió el cambio</w:t>
            </w:r>
            <w:r>
              <w:rPr>
                <w:b/>
              </w:rPr>
              <w:t xml:space="preserve"> de status</w:t>
            </w:r>
            <w:r>
              <w:t>.</w:t>
            </w:r>
          </w:p>
        </w:tc>
      </w:tr>
    </w:tbl>
    <w:p w:rsidR="006F39D6" w:rsidRDefault="006F39D6" w:rsidP="006F39D6">
      <w:r>
        <w:rPr>
          <w:vertAlign w:val="superscript"/>
        </w:rPr>
        <w:t xml:space="preserve">(X) </w:t>
      </w:r>
      <w:r>
        <w:t>La propuesta de cambio de status es considerada como una edición.</w:t>
      </w:r>
    </w:p>
    <w:p w:rsidR="00AA3042" w:rsidRDefault="00C70FB4" w:rsidP="00226944">
      <w:pPr>
        <w:pStyle w:val="Dots"/>
      </w:pPr>
      <w:r>
        <w:t xml:space="preserve">Si el registro </w:t>
      </w:r>
      <w:r w:rsidR="00676ECD">
        <w:t xml:space="preserve">está en status </w:t>
      </w:r>
      <w:r w:rsidR="00676ECD" w:rsidRPr="00E62570">
        <w:rPr>
          <w:i/>
        </w:rPr>
        <w:t>Inactivar</w:t>
      </w:r>
      <w:r w:rsidR="00676ECD">
        <w:t xml:space="preserve">, necesariamente se debe </w:t>
      </w:r>
      <w:r w:rsidR="00B72283">
        <w:t xml:space="preserve">a que previamente estuvo en status </w:t>
      </w:r>
      <w:r w:rsidR="00B72283" w:rsidRPr="00E62570">
        <w:rPr>
          <w:i/>
        </w:rPr>
        <w:t>Aprobado</w:t>
      </w:r>
      <w:r w:rsidR="00B72283">
        <w:t xml:space="preserve">. </w:t>
      </w:r>
      <w:r w:rsidR="00AA3042">
        <w:t xml:space="preserve">Si </w:t>
      </w:r>
      <w:r w:rsidR="00E62570">
        <w:t xml:space="preserve">el revisor lo aprueba y </w:t>
      </w:r>
      <w:r w:rsidR="00AA3042">
        <w:t>el motivo es con penalidad, hay un conflicto entre revisores.</w:t>
      </w:r>
    </w:p>
    <w:p w:rsidR="00722084" w:rsidRDefault="00722084">
      <w:pPr>
        <w:rPr>
          <w:rFonts w:eastAsiaTheme="majorEastAsia" w:cstheme="minorHAnsi"/>
          <w:b/>
          <w:caps/>
          <w:sz w:val="24"/>
          <w:szCs w:val="24"/>
        </w:rPr>
      </w:pPr>
      <w:r>
        <w:br w:type="page"/>
      </w:r>
    </w:p>
    <w:p w:rsidR="00D528B5" w:rsidRDefault="00D528B5" w:rsidP="00F77987">
      <w:pPr>
        <w:pStyle w:val="Ttulo1"/>
      </w:pPr>
      <w:r>
        <w:lastRenderedPageBreak/>
        <w:t>Revisión de las entidades agregadas</w:t>
      </w:r>
      <w:r w:rsidR="0033046E">
        <w:t xml:space="preserve"> y editadas</w:t>
      </w:r>
      <w:bookmarkEnd w:id="22"/>
    </w:p>
    <w:p w:rsidR="00D528B5" w:rsidRDefault="00D528B5" w:rsidP="00D528B5">
      <w:pPr>
        <w:pStyle w:val="Ttulo2"/>
      </w:pPr>
      <w:bookmarkStart w:id="23" w:name="_Toc102975814"/>
      <w:r>
        <w:t>Tablero de Control</w:t>
      </w:r>
      <w:bookmarkEnd w:id="23"/>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bookmarkStart w:id="24" w:name="_Toc102975815"/>
      <w:r>
        <w:t>Temas generales de revisión de entidades</w:t>
      </w:r>
      <w:bookmarkEnd w:id="24"/>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bookmarkStart w:id="25" w:name="_Toc102975816"/>
      <w:r>
        <w:t>Revisión de  productos</w:t>
      </w:r>
      <w:bookmarkEnd w:id="25"/>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5F65">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825F65">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r w:rsidRPr="000A30AA">
        <w:rPr>
          <w:i/>
        </w:rPr>
        <w:t>dia_del_ano_id</w:t>
      </w:r>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CA11E1" w:rsidRDefault="00551159" w:rsidP="005014A4">
      <w:pPr>
        <w:pStyle w:val="Nmeros"/>
      </w:pPr>
      <w:r>
        <w:t xml:space="preserve">Si se rechaza, el producto regresa al status </w:t>
      </w:r>
      <w:r w:rsidRPr="00884514">
        <w:rPr>
          <w:i/>
        </w:rPr>
        <w:t>inactivado</w:t>
      </w:r>
      <w:r w:rsidR="005014A4">
        <w:t>.</w:t>
      </w:r>
      <w:r w:rsidR="00CA11E1">
        <w:t xml:space="preserve"> </w:t>
      </w:r>
      <w:r w:rsidR="005014A4">
        <w:t xml:space="preserve">El revisor puede penalizar a quien lo había llevado al estado </w:t>
      </w:r>
      <w:r w:rsidR="005014A4" w:rsidRPr="005014A4">
        <w:rPr>
          <w:i/>
        </w:rPr>
        <w:t>recuperar</w:t>
      </w:r>
      <w:r w:rsidR="005014A4">
        <w:t>, si considera que lo amerita.</w:t>
      </w:r>
    </w:p>
    <w:p w:rsidR="007F2830" w:rsidRDefault="007F2830" w:rsidP="007F2830">
      <w:pPr>
        <w:pStyle w:val="Ttulo2"/>
      </w:pPr>
      <w:bookmarkStart w:id="26" w:name="_Toc102975817"/>
      <w:r>
        <w:t>Revisión de RCLV</w:t>
      </w:r>
      <w:bookmarkEnd w:id="26"/>
    </w:p>
    <w:p w:rsidR="000A30AA" w:rsidRPr="000A30AA" w:rsidRDefault="000A30AA" w:rsidP="00CA6E22">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FC2F35">
      <w:pPr>
        <w:pStyle w:val="Dots"/>
      </w:pPr>
      <w:r>
        <w:t>Tareas adicionales que se realizan al aprobar un RCLV:</w:t>
      </w:r>
    </w:p>
    <w:p w:rsidR="00D33615" w:rsidRDefault="00D33615" w:rsidP="00FC2F35">
      <w:pPr>
        <w:pStyle w:val="Nmeros"/>
      </w:pPr>
      <w:r>
        <w:t xml:space="preserve">Se revisa si </w:t>
      </w:r>
      <w:r w:rsidRPr="00CA6E22">
        <w:t>tiene</w:t>
      </w:r>
      <w:r>
        <w:t xml:space="preserve"> alg</w:t>
      </w:r>
      <w:r w:rsidR="000A30AA">
        <w:t>ún producto aprobado</w:t>
      </w:r>
      <w:r w:rsidR="00CA6E22">
        <w:t>. El resultado s</w:t>
      </w:r>
      <w:r w:rsidR="000A30AA">
        <w:t>e asienta en es</w:t>
      </w:r>
      <w:r w:rsidR="00AD73D9">
        <w:t>t</w:t>
      </w:r>
      <w:r w:rsidR="000A30AA">
        <w:t>e registro</w:t>
      </w:r>
      <w:r w:rsidR="00CA6E22">
        <w:t xml:space="preserve"> en el campo booleano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FC2F35">
      <w:pPr>
        <w:pStyle w:val="Nmero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FC2F35">
      <w:pPr>
        <w:pStyle w:val="Nmero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r w:rsidRPr="00D33615">
        <w:rPr>
          <w:i/>
        </w:rPr>
        <w:t>dia_del_ano_id</w:t>
      </w:r>
      <w:r>
        <w:t xml:space="preserve"> a todos los productos con los que está relacionado, para su uso con los filtros.</w:t>
      </w:r>
    </w:p>
    <w:p w:rsidR="000A30AA" w:rsidRDefault="000A30AA" w:rsidP="000A30AA">
      <w:pPr>
        <w:pStyle w:val="Ttulo2"/>
      </w:pPr>
      <w:bookmarkStart w:id="27" w:name="_Toc102975818"/>
      <w:r>
        <w:t>Revisión de Links</w:t>
      </w:r>
      <w:bookmarkEnd w:id="27"/>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lastRenderedPageBreak/>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28" w:name="_Toc102975819"/>
      <w:r>
        <w:lastRenderedPageBreak/>
        <w:t>Procedimientos</w:t>
      </w:r>
      <w:bookmarkEnd w:id="28"/>
    </w:p>
    <w:p w:rsidR="004C74B3" w:rsidRDefault="00C3269C" w:rsidP="00C3269C">
      <w:pPr>
        <w:pStyle w:val="Ttulo2"/>
      </w:pPr>
      <w:bookmarkStart w:id="29" w:name="_Toc102975820"/>
      <w:r>
        <w:t>A</w:t>
      </w:r>
      <w:r w:rsidR="004C74B3">
        <w:t>gregado de Productos</w:t>
      </w:r>
      <w:r>
        <w:t xml:space="preserve"> - Estándar</w:t>
      </w:r>
      <w:bookmarkEnd w:id="29"/>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Los datos obtenidos en cada paso se graban en el sistema (cookie y session),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FC2F35"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w:t>
      </w:r>
    </w:p>
    <w:p w:rsidR="004C74B3" w:rsidRDefault="00AB075B" w:rsidP="00FC2F35">
      <w:pPr>
        <w:pStyle w:val="Dots"/>
      </w:pPr>
      <w:r>
        <w:t>Si confirma,</w:t>
      </w:r>
    </w:p>
    <w:p w:rsidR="00AB075B" w:rsidRDefault="00AB075B" w:rsidP="00FC2F35">
      <w:pPr>
        <w:pStyle w:val="Nmeros"/>
      </w:pPr>
      <w:r w:rsidRPr="00AB075B">
        <w:t xml:space="preserve">Se guarda en la BD </w:t>
      </w:r>
      <w:r>
        <w:t xml:space="preserve">un registro con los datos provistos por el proveedor, y un registro de </w:t>
      </w:r>
      <w:r w:rsidRPr="00FC2F35">
        <w:t>editados</w:t>
      </w:r>
      <w:r>
        <w:t xml:space="preserve"> con los datos provistos por el usuario.</w:t>
      </w:r>
    </w:p>
    <w:p w:rsidR="00C11AA0" w:rsidRPr="00AB075B" w:rsidRDefault="00C11AA0" w:rsidP="00FC2F35">
      <w:pPr>
        <w:pStyle w:val="Nmeros"/>
      </w:pPr>
      <w:r>
        <w:t>Se le asigna al producto la calificación realizada por el usuario, por ser la única existente hasta entonces.</w:t>
      </w:r>
    </w:p>
    <w:p w:rsidR="00AB075B" w:rsidRDefault="00AB075B" w:rsidP="00FC2F35">
      <w:pPr>
        <w:pStyle w:val="Nmeros"/>
      </w:pPr>
      <w:r w:rsidRPr="00AB075B">
        <w:t>Se procesan las API para crear los capítulos</w:t>
      </w:r>
      <w:r w:rsidR="00C11AA0">
        <w:t>.</w:t>
      </w:r>
    </w:p>
    <w:p w:rsidR="004C74B3" w:rsidRDefault="004C74B3" w:rsidP="00FC2F35">
      <w:pPr>
        <w:pStyle w:val="Nmeros"/>
      </w:pPr>
      <w:r>
        <w:t>Para las colecciones, sus capítulos se agregan automáticamente.</w:t>
      </w:r>
    </w:p>
    <w:p w:rsidR="004C74B3" w:rsidRDefault="00C3269C" w:rsidP="004C74B3">
      <w:pPr>
        <w:pStyle w:val="Ttulo2"/>
      </w:pPr>
      <w:bookmarkStart w:id="30" w:name="_Toc102975821"/>
      <w:r>
        <w:t>Agregado de producto</w:t>
      </w:r>
      <w:r w:rsidR="004C74B3">
        <w:t xml:space="preserve"> </w:t>
      </w:r>
      <w:r>
        <w:t>- Alternativa</w:t>
      </w:r>
      <w:r w:rsidR="004C74B3">
        <w:t>s</w:t>
      </w:r>
      <w:bookmarkEnd w:id="3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r w:rsidR="00C3269C" w:rsidRPr="00C3269C">
        <w:rPr>
          <w:b/>
        </w:rPr>
        <w:t>Importala desde Film Affinity</w:t>
      </w:r>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bookmarkStart w:id="31" w:name="_Toc102975822"/>
      <w:r>
        <w:t>Particularidad para películas que pertenecen a una colección</w:t>
      </w:r>
      <w:bookmarkEnd w:id="31"/>
    </w:p>
    <w:p w:rsidR="003943F5" w:rsidRDefault="003943F5" w:rsidP="00825F65">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 xml:space="preserve">Cuando se termina de crear la colección, se crean </w:t>
      </w:r>
      <w:r w:rsidR="00C169B7">
        <w:t>automáticamente</w:t>
      </w:r>
      <w:r>
        <w:t xml:space="preserve">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E5B" w:rsidRDefault="00C15E5B" w:rsidP="007566DC">
      <w:pPr>
        <w:spacing w:after="0" w:line="240" w:lineRule="auto"/>
      </w:pPr>
      <w:r>
        <w:separator/>
      </w:r>
    </w:p>
  </w:endnote>
  <w:endnote w:type="continuationSeparator" w:id="0">
    <w:p w:rsidR="00C15E5B" w:rsidRDefault="00C15E5B"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44" w:rsidRDefault="00226944" w:rsidP="00D13D6F">
    <w:pPr>
      <w:jc w:val="right"/>
    </w:pPr>
    <w:r>
      <w:fldChar w:fldCharType="begin"/>
    </w:r>
    <w:r>
      <w:instrText>PAGE   \* MERGEFORMAT</w:instrText>
    </w:r>
    <w:r>
      <w:fldChar w:fldCharType="separate"/>
    </w:r>
    <w:r w:rsidR="00051CBE" w:rsidRPr="00051CBE">
      <w:rPr>
        <w:noProof/>
        <w:lang w:val="es-ES"/>
      </w:rPr>
      <w:t>13</w:t>
    </w:r>
    <w:r>
      <w:fldChar w:fldCharType="end"/>
    </w:r>
    <w:r>
      <w:t>/</w:t>
    </w:r>
    <w:fldSimple w:instr=" NUMPAGES   \* MERGEFORMAT ">
      <w:r w:rsidR="00051CBE">
        <w:rPr>
          <w:noProof/>
        </w:rPr>
        <w:t>16</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E5B" w:rsidRDefault="00C15E5B" w:rsidP="007566DC">
      <w:pPr>
        <w:spacing w:after="0" w:line="240" w:lineRule="auto"/>
      </w:pPr>
      <w:r>
        <w:separator/>
      </w:r>
    </w:p>
  </w:footnote>
  <w:footnote w:type="continuationSeparator" w:id="0">
    <w:p w:rsidR="00C15E5B" w:rsidRDefault="00C15E5B"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944" w:rsidRPr="007566DC" w:rsidRDefault="00226944" w:rsidP="00270E20">
    <w:pPr>
      <w:pStyle w:val="Encabezado"/>
      <w:pBdr>
        <w:bottom w:val="single" w:sz="4" w:space="1" w:color="auto"/>
      </w:pBdr>
      <w:spacing w:after="240" w:line="360" w:lineRule="auto"/>
      <w:rPr>
        <w:b/>
      </w:rPr>
    </w:pPr>
    <w:r w:rsidRPr="007566DC">
      <w:rPr>
        <w:b/>
      </w:rPr>
      <w:t>Proyecto ELC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5"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9"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1"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9"/>
  </w:num>
  <w:num w:numId="2">
    <w:abstractNumId w:val="0"/>
  </w:num>
  <w:num w:numId="3">
    <w:abstractNumId w:val="1"/>
  </w:num>
  <w:num w:numId="4">
    <w:abstractNumId w:val="7"/>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8"/>
  </w:num>
  <w:num w:numId="9">
    <w:abstractNumId w:val="0"/>
    <w:lvlOverride w:ilvl="0">
      <w:startOverride w:val="1"/>
    </w:lvlOverride>
  </w:num>
  <w:num w:numId="10">
    <w:abstractNumId w:val="6"/>
  </w:num>
  <w:num w:numId="11">
    <w:abstractNumId w:val="5"/>
  </w:num>
  <w:num w:numId="12">
    <w:abstractNumId w:val="11"/>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254FE"/>
    <w:rsid w:val="000274BA"/>
    <w:rsid w:val="0004128B"/>
    <w:rsid w:val="00050A54"/>
    <w:rsid w:val="00051CBE"/>
    <w:rsid w:val="0005238B"/>
    <w:rsid w:val="00090C46"/>
    <w:rsid w:val="000911D5"/>
    <w:rsid w:val="000A30AA"/>
    <w:rsid w:val="000A46AD"/>
    <w:rsid w:val="000C53A1"/>
    <w:rsid w:val="00123877"/>
    <w:rsid w:val="00172730"/>
    <w:rsid w:val="00177E27"/>
    <w:rsid w:val="001B4580"/>
    <w:rsid w:val="001C3B24"/>
    <w:rsid w:val="001D4337"/>
    <w:rsid w:val="00213AE0"/>
    <w:rsid w:val="00226944"/>
    <w:rsid w:val="00236C44"/>
    <w:rsid w:val="0024261F"/>
    <w:rsid w:val="002571BF"/>
    <w:rsid w:val="00264CE2"/>
    <w:rsid w:val="00270E20"/>
    <w:rsid w:val="00272F2D"/>
    <w:rsid w:val="00275A4D"/>
    <w:rsid w:val="002778EA"/>
    <w:rsid w:val="00285520"/>
    <w:rsid w:val="002865B1"/>
    <w:rsid w:val="00286D46"/>
    <w:rsid w:val="002A75A8"/>
    <w:rsid w:val="002B6BAC"/>
    <w:rsid w:val="002F7CFC"/>
    <w:rsid w:val="003057A1"/>
    <w:rsid w:val="00324717"/>
    <w:rsid w:val="0033046E"/>
    <w:rsid w:val="003449A5"/>
    <w:rsid w:val="003553BB"/>
    <w:rsid w:val="00363A28"/>
    <w:rsid w:val="00370A55"/>
    <w:rsid w:val="003733B0"/>
    <w:rsid w:val="003943F5"/>
    <w:rsid w:val="003D56A0"/>
    <w:rsid w:val="00452A73"/>
    <w:rsid w:val="00453DA3"/>
    <w:rsid w:val="00465144"/>
    <w:rsid w:val="00475184"/>
    <w:rsid w:val="004A54A0"/>
    <w:rsid w:val="004C25C7"/>
    <w:rsid w:val="004C74B3"/>
    <w:rsid w:val="004E18B0"/>
    <w:rsid w:val="004E6670"/>
    <w:rsid w:val="005014A4"/>
    <w:rsid w:val="0053031E"/>
    <w:rsid w:val="00547EBF"/>
    <w:rsid w:val="00551159"/>
    <w:rsid w:val="0057438A"/>
    <w:rsid w:val="0057607B"/>
    <w:rsid w:val="005A0813"/>
    <w:rsid w:val="00660129"/>
    <w:rsid w:val="0066204C"/>
    <w:rsid w:val="00676ECD"/>
    <w:rsid w:val="0069675F"/>
    <w:rsid w:val="006C681A"/>
    <w:rsid w:val="006C6A49"/>
    <w:rsid w:val="006E0253"/>
    <w:rsid w:val="006E590B"/>
    <w:rsid w:val="006E5D5B"/>
    <w:rsid w:val="006F39D6"/>
    <w:rsid w:val="007015B9"/>
    <w:rsid w:val="00711C8D"/>
    <w:rsid w:val="00715869"/>
    <w:rsid w:val="00722084"/>
    <w:rsid w:val="007566DC"/>
    <w:rsid w:val="00764788"/>
    <w:rsid w:val="007C0A3F"/>
    <w:rsid w:val="007D2C33"/>
    <w:rsid w:val="007F2830"/>
    <w:rsid w:val="008218C1"/>
    <w:rsid w:val="00825F65"/>
    <w:rsid w:val="008269C8"/>
    <w:rsid w:val="0085024C"/>
    <w:rsid w:val="00884514"/>
    <w:rsid w:val="008C38D3"/>
    <w:rsid w:val="008F1DB0"/>
    <w:rsid w:val="008F72DD"/>
    <w:rsid w:val="00954929"/>
    <w:rsid w:val="0096612C"/>
    <w:rsid w:val="009966D3"/>
    <w:rsid w:val="009A5FFF"/>
    <w:rsid w:val="009E026B"/>
    <w:rsid w:val="00A06523"/>
    <w:rsid w:val="00A35090"/>
    <w:rsid w:val="00A51486"/>
    <w:rsid w:val="00A70C71"/>
    <w:rsid w:val="00A73972"/>
    <w:rsid w:val="00A82528"/>
    <w:rsid w:val="00AA3042"/>
    <w:rsid w:val="00AB075B"/>
    <w:rsid w:val="00AC399C"/>
    <w:rsid w:val="00AD73D9"/>
    <w:rsid w:val="00B251A7"/>
    <w:rsid w:val="00B53F98"/>
    <w:rsid w:val="00B560E5"/>
    <w:rsid w:val="00B56F5C"/>
    <w:rsid w:val="00B61EBA"/>
    <w:rsid w:val="00B6210E"/>
    <w:rsid w:val="00B72283"/>
    <w:rsid w:val="00BD412A"/>
    <w:rsid w:val="00BE2E71"/>
    <w:rsid w:val="00BE6222"/>
    <w:rsid w:val="00C11AA0"/>
    <w:rsid w:val="00C15E5B"/>
    <w:rsid w:val="00C169B7"/>
    <w:rsid w:val="00C23290"/>
    <w:rsid w:val="00C24F4B"/>
    <w:rsid w:val="00C3269C"/>
    <w:rsid w:val="00C34713"/>
    <w:rsid w:val="00C357EF"/>
    <w:rsid w:val="00C44D8C"/>
    <w:rsid w:val="00C51DDD"/>
    <w:rsid w:val="00C56ED8"/>
    <w:rsid w:val="00C66A12"/>
    <w:rsid w:val="00C70FB4"/>
    <w:rsid w:val="00C821C9"/>
    <w:rsid w:val="00C82EE7"/>
    <w:rsid w:val="00C851A1"/>
    <w:rsid w:val="00C962EA"/>
    <w:rsid w:val="00CA11E1"/>
    <w:rsid w:val="00CA6E22"/>
    <w:rsid w:val="00CD2834"/>
    <w:rsid w:val="00D13D6F"/>
    <w:rsid w:val="00D149C4"/>
    <w:rsid w:val="00D20614"/>
    <w:rsid w:val="00D26C93"/>
    <w:rsid w:val="00D33615"/>
    <w:rsid w:val="00D43B91"/>
    <w:rsid w:val="00D528B5"/>
    <w:rsid w:val="00DD75B8"/>
    <w:rsid w:val="00DF25F3"/>
    <w:rsid w:val="00E279E3"/>
    <w:rsid w:val="00E310B0"/>
    <w:rsid w:val="00E432FF"/>
    <w:rsid w:val="00E6101D"/>
    <w:rsid w:val="00E62570"/>
    <w:rsid w:val="00E76285"/>
    <w:rsid w:val="00EA2019"/>
    <w:rsid w:val="00EA217B"/>
    <w:rsid w:val="00EA379B"/>
    <w:rsid w:val="00EC069C"/>
    <w:rsid w:val="00EC221C"/>
    <w:rsid w:val="00EC6B57"/>
    <w:rsid w:val="00ED3222"/>
    <w:rsid w:val="00F2733D"/>
    <w:rsid w:val="00F41B93"/>
    <w:rsid w:val="00F5093C"/>
    <w:rsid w:val="00F77987"/>
    <w:rsid w:val="00FA4151"/>
    <w:rsid w:val="00FB1682"/>
    <w:rsid w:val="00FB3E70"/>
    <w:rsid w:val="00FC2F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70E86-CE9A-4D46-A863-999F964D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8E1B0-8D5B-44F5-B7DE-FE9E27AD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3476</Words>
  <Characters>19121</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3</cp:revision>
  <cp:lastPrinted>2022-05-25T16:24:00Z</cp:lastPrinted>
  <dcterms:created xsi:type="dcterms:W3CDTF">2022-05-26T17:08:00Z</dcterms:created>
  <dcterms:modified xsi:type="dcterms:W3CDTF">2022-05-26T17:08:00Z</dcterms:modified>
</cp:coreProperties>
</file>